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F60B9" w14:textId="77777777" w:rsidR="00F46A37" w:rsidRDefault="00E15D3A" w:rsidP="00E15D3A">
      <w:pPr>
        <w:jc w:val="center"/>
      </w:pPr>
      <w:r w:rsidRPr="00E0012F">
        <w:rPr>
          <w:rFonts w:ascii="黑体" w:eastAsia="黑体" w:hAnsi="宋体" w:cs="宋体" w:hint="eastAsia"/>
          <w:b/>
          <w:bCs/>
          <w:color w:val="000000"/>
          <w:kern w:val="0"/>
          <w:sz w:val="28"/>
          <w:szCs w:val="28"/>
        </w:rPr>
        <w:t>危险化学品企业安全生产标准化所需记录表格</w:t>
      </w:r>
      <w:r>
        <w:rPr>
          <w:rFonts w:ascii="黑体" w:eastAsia="黑体" w:hAnsi="宋体" w:cs="宋体" w:hint="eastAsia"/>
          <w:b/>
          <w:bCs/>
          <w:color w:val="000000"/>
          <w:kern w:val="0"/>
          <w:sz w:val="28"/>
          <w:szCs w:val="28"/>
        </w:rPr>
        <w:t>填写说明</w:t>
      </w:r>
    </w:p>
    <w:tbl>
      <w:tblPr>
        <w:tblW w:w="9760" w:type="dxa"/>
        <w:tblInd w:w="9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08"/>
        <w:gridCol w:w="1952"/>
        <w:gridCol w:w="2896"/>
        <w:gridCol w:w="2806"/>
        <w:gridCol w:w="1098"/>
      </w:tblGrid>
      <w:tr w:rsidR="00E15D3A" w:rsidRPr="00E0012F" w14:paraId="6494B30F" w14:textId="77777777" w:rsidTr="00E15D3A">
        <w:trPr>
          <w:trHeight w:val="270"/>
          <w:tblHeader/>
        </w:trPr>
        <w:tc>
          <w:tcPr>
            <w:tcW w:w="1008" w:type="dxa"/>
            <w:shd w:val="clear" w:color="auto" w:fill="auto"/>
            <w:noWrap/>
            <w:vAlign w:val="center"/>
            <w:hideMark/>
          </w:tcPr>
          <w:p w14:paraId="3FBE6A48" w14:textId="77777777" w:rsidR="00E15D3A" w:rsidRPr="00E0012F" w:rsidRDefault="00E15D3A" w:rsidP="00A54B8F">
            <w:pPr>
              <w:widowControl/>
              <w:jc w:val="center"/>
              <w:rPr>
                <w:rFonts w:ascii="宋体" w:eastAsia="宋体" w:hAnsi="宋体" w:cs="宋体"/>
                <w:b/>
                <w:bCs/>
                <w:color w:val="000000"/>
                <w:kern w:val="0"/>
                <w:sz w:val="22"/>
              </w:rPr>
            </w:pPr>
            <w:r w:rsidRPr="00E0012F">
              <w:rPr>
                <w:rFonts w:ascii="宋体" w:eastAsia="宋体" w:hAnsi="宋体" w:cs="宋体" w:hint="eastAsia"/>
                <w:b/>
                <w:bCs/>
                <w:color w:val="000000"/>
                <w:kern w:val="0"/>
                <w:sz w:val="22"/>
              </w:rPr>
              <w:t>序号</w:t>
            </w:r>
          </w:p>
        </w:tc>
        <w:tc>
          <w:tcPr>
            <w:tcW w:w="1952" w:type="dxa"/>
            <w:shd w:val="clear" w:color="auto" w:fill="auto"/>
            <w:noWrap/>
            <w:vAlign w:val="center"/>
            <w:hideMark/>
          </w:tcPr>
          <w:p w14:paraId="0700142B" w14:textId="77777777" w:rsidR="00E15D3A" w:rsidRPr="00E0012F" w:rsidRDefault="00E15D3A" w:rsidP="00A54B8F">
            <w:pPr>
              <w:widowControl/>
              <w:jc w:val="center"/>
              <w:rPr>
                <w:rFonts w:ascii="宋体" w:eastAsia="宋体" w:hAnsi="宋体" w:cs="宋体"/>
                <w:b/>
                <w:bCs/>
                <w:color w:val="000000"/>
                <w:kern w:val="0"/>
                <w:sz w:val="22"/>
              </w:rPr>
            </w:pPr>
            <w:r w:rsidRPr="00E0012F">
              <w:rPr>
                <w:rFonts w:ascii="宋体" w:eastAsia="宋体" w:hAnsi="宋体" w:cs="宋体" w:hint="eastAsia"/>
                <w:b/>
                <w:bCs/>
                <w:color w:val="000000"/>
                <w:kern w:val="0"/>
                <w:sz w:val="22"/>
              </w:rPr>
              <w:t>表格名称</w:t>
            </w:r>
          </w:p>
        </w:tc>
        <w:tc>
          <w:tcPr>
            <w:tcW w:w="2896" w:type="dxa"/>
            <w:shd w:val="clear" w:color="auto" w:fill="auto"/>
            <w:noWrap/>
            <w:vAlign w:val="center"/>
            <w:hideMark/>
          </w:tcPr>
          <w:p w14:paraId="29125817" w14:textId="77777777" w:rsidR="00E15D3A" w:rsidRPr="00E0012F" w:rsidRDefault="00E15D3A" w:rsidP="00A54B8F">
            <w:pPr>
              <w:widowControl/>
              <w:jc w:val="center"/>
              <w:rPr>
                <w:rFonts w:ascii="宋体" w:eastAsia="宋体" w:hAnsi="宋体" w:cs="宋体"/>
                <w:b/>
                <w:bCs/>
                <w:color w:val="000000"/>
                <w:kern w:val="0"/>
                <w:sz w:val="22"/>
              </w:rPr>
            </w:pPr>
            <w:r w:rsidRPr="00E0012F">
              <w:rPr>
                <w:rFonts w:ascii="宋体" w:eastAsia="宋体" w:hAnsi="宋体" w:cs="宋体" w:hint="eastAsia"/>
                <w:b/>
                <w:bCs/>
                <w:color w:val="000000"/>
                <w:kern w:val="0"/>
                <w:sz w:val="22"/>
              </w:rPr>
              <w:t>表格所属要素</w:t>
            </w:r>
          </w:p>
        </w:tc>
        <w:tc>
          <w:tcPr>
            <w:tcW w:w="2806" w:type="dxa"/>
            <w:shd w:val="clear" w:color="auto" w:fill="auto"/>
            <w:noWrap/>
            <w:vAlign w:val="center"/>
            <w:hideMark/>
          </w:tcPr>
          <w:p w14:paraId="3FCA331C" w14:textId="77777777" w:rsidR="00E15D3A" w:rsidRPr="00E0012F" w:rsidRDefault="00E15D3A" w:rsidP="00A54B8F">
            <w:pPr>
              <w:widowControl/>
              <w:jc w:val="center"/>
              <w:rPr>
                <w:rFonts w:ascii="宋体" w:eastAsia="宋体" w:hAnsi="宋体" w:cs="宋体"/>
                <w:b/>
                <w:bCs/>
                <w:color w:val="000000"/>
                <w:kern w:val="0"/>
                <w:sz w:val="22"/>
              </w:rPr>
            </w:pPr>
            <w:r w:rsidRPr="00E0012F">
              <w:rPr>
                <w:rFonts w:ascii="宋体" w:eastAsia="宋体" w:hAnsi="宋体" w:cs="宋体" w:hint="eastAsia"/>
                <w:b/>
                <w:bCs/>
                <w:color w:val="000000"/>
                <w:kern w:val="0"/>
                <w:sz w:val="22"/>
              </w:rPr>
              <w:t>表格填写要求</w:t>
            </w:r>
          </w:p>
        </w:tc>
        <w:tc>
          <w:tcPr>
            <w:tcW w:w="1098" w:type="dxa"/>
            <w:shd w:val="clear" w:color="auto" w:fill="auto"/>
            <w:noWrap/>
            <w:vAlign w:val="center"/>
            <w:hideMark/>
          </w:tcPr>
          <w:p w14:paraId="4B17A152" w14:textId="77777777" w:rsidR="00E15D3A" w:rsidRPr="00E0012F" w:rsidRDefault="00E15D3A" w:rsidP="00A54B8F">
            <w:pPr>
              <w:widowControl/>
              <w:jc w:val="center"/>
              <w:rPr>
                <w:rFonts w:ascii="宋体" w:eastAsia="宋体" w:hAnsi="宋体" w:cs="宋体"/>
                <w:b/>
                <w:bCs/>
                <w:color w:val="000000"/>
                <w:kern w:val="0"/>
                <w:sz w:val="22"/>
              </w:rPr>
            </w:pPr>
            <w:r>
              <w:rPr>
                <w:rFonts w:ascii="宋体" w:eastAsia="宋体" w:hAnsi="宋体" w:cs="宋体" w:hint="eastAsia"/>
                <w:b/>
                <w:bCs/>
                <w:color w:val="000000"/>
                <w:kern w:val="0"/>
                <w:sz w:val="22"/>
              </w:rPr>
              <w:t>份数</w:t>
            </w:r>
          </w:p>
        </w:tc>
      </w:tr>
      <w:tr w:rsidR="00E15D3A" w:rsidRPr="00E0012F" w14:paraId="22FC01C0" w14:textId="77777777" w:rsidTr="00A54B8F">
        <w:trPr>
          <w:trHeight w:val="270"/>
        </w:trPr>
        <w:tc>
          <w:tcPr>
            <w:tcW w:w="1008" w:type="dxa"/>
            <w:shd w:val="clear" w:color="auto" w:fill="auto"/>
            <w:noWrap/>
            <w:vAlign w:val="center"/>
            <w:hideMark/>
          </w:tcPr>
          <w:p w14:paraId="37A63259" w14:textId="77777777" w:rsidR="00E15D3A" w:rsidRPr="00E0012F" w:rsidRDefault="00E15D3A" w:rsidP="00A54B8F">
            <w:pPr>
              <w:widowControl/>
              <w:jc w:val="center"/>
              <w:rPr>
                <w:rFonts w:ascii="宋体" w:eastAsia="宋体" w:hAnsi="宋体" w:cs="宋体"/>
                <w:color w:val="000000"/>
                <w:kern w:val="0"/>
                <w:sz w:val="22"/>
              </w:rPr>
            </w:pPr>
            <w:r w:rsidRPr="00E0012F">
              <w:rPr>
                <w:rFonts w:ascii="宋体" w:eastAsia="宋体" w:hAnsi="宋体" w:cs="宋体" w:hint="eastAsia"/>
                <w:color w:val="000000"/>
                <w:kern w:val="0"/>
                <w:sz w:val="22"/>
              </w:rPr>
              <w:t>1</w:t>
            </w:r>
          </w:p>
        </w:tc>
        <w:tc>
          <w:tcPr>
            <w:tcW w:w="1952" w:type="dxa"/>
            <w:shd w:val="clear" w:color="auto" w:fill="auto"/>
            <w:noWrap/>
            <w:vAlign w:val="center"/>
            <w:hideMark/>
          </w:tcPr>
          <w:p w14:paraId="7DE64962"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表1.1</w:t>
            </w:r>
            <w:r w:rsidRPr="00443BC5">
              <w:rPr>
                <w:rFonts w:ascii="宋体" w:eastAsia="宋体" w:hAnsi="宋体" w:cs="宋体" w:hint="eastAsia"/>
                <w:color w:val="000000"/>
                <w:kern w:val="0"/>
                <w:sz w:val="22"/>
              </w:rPr>
              <w:t>安全生产法律法规、标准和其他要求清单</w:t>
            </w:r>
          </w:p>
        </w:tc>
        <w:tc>
          <w:tcPr>
            <w:tcW w:w="2896" w:type="dxa"/>
            <w:shd w:val="clear" w:color="auto" w:fill="auto"/>
            <w:noWrap/>
            <w:vAlign w:val="center"/>
            <w:hideMark/>
          </w:tcPr>
          <w:p w14:paraId="069A38A1" w14:textId="77777777" w:rsidR="00E15D3A" w:rsidRPr="00E0012F" w:rsidRDefault="00E15D3A" w:rsidP="00A54B8F">
            <w:pPr>
              <w:widowControl/>
              <w:jc w:val="center"/>
              <w:rPr>
                <w:rFonts w:ascii="宋体" w:eastAsia="宋体" w:hAnsi="宋体" w:cs="宋体"/>
                <w:color w:val="000000"/>
                <w:kern w:val="0"/>
                <w:sz w:val="22"/>
              </w:rPr>
            </w:pPr>
            <w:r w:rsidRPr="00443BC5">
              <w:rPr>
                <w:rFonts w:ascii="宋体" w:eastAsia="宋体" w:hAnsi="宋体" w:cs="宋体" w:hint="eastAsia"/>
                <w:color w:val="000000"/>
                <w:kern w:val="0"/>
                <w:sz w:val="22"/>
              </w:rPr>
              <w:t>1.1法律、法规和标准的识别和获取</w:t>
            </w:r>
            <w:r>
              <w:rPr>
                <w:rFonts w:ascii="宋体" w:eastAsia="宋体" w:hAnsi="宋体" w:cs="宋体" w:hint="eastAsia"/>
                <w:color w:val="000000"/>
                <w:kern w:val="0"/>
                <w:sz w:val="22"/>
              </w:rPr>
              <w:t>。</w:t>
            </w:r>
          </w:p>
        </w:tc>
        <w:tc>
          <w:tcPr>
            <w:tcW w:w="2806" w:type="dxa"/>
            <w:shd w:val="clear" w:color="auto" w:fill="auto"/>
            <w:noWrap/>
            <w:vAlign w:val="center"/>
            <w:hideMark/>
          </w:tcPr>
          <w:p w14:paraId="657B2E0F"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电子版和手写版均可，定期及时补充更新。</w:t>
            </w:r>
          </w:p>
        </w:tc>
        <w:tc>
          <w:tcPr>
            <w:tcW w:w="1098" w:type="dxa"/>
            <w:shd w:val="clear" w:color="auto" w:fill="auto"/>
            <w:noWrap/>
            <w:vAlign w:val="center"/>
            <w:hideMark/>
          </w:tcPr>
          <w:p w14:paraId="41A2F0C8"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每半年更新1次（2份/年）</w:t>
            </w:r>
          </w:p>
        </w:tc>
      </w:tr>
      <w:tr w:rsidR="00E15D3A" w:rsidRPr="00E0012F" w14:paraId="09A1F51B" w14:textId="77777777" w:rsidTr="00A54B8F">
        <w:trPr>
          <w:trHeight w:val="270"/>
        </w:trPr>
        <w:tc>
          <w:tcPr>
            <w:tcW w:w="1008" w:type="dxa"/>
            <w:shd w:val="clear" w:color="auto" w:fill="auto"/>
            <w:noWrap/>
            <w:vAlign w:val="center"/>
            <w:hideMark/>
          </w:tcPr>
          <w:p w14:paraId="38DBD51A" w14:textId="77777777" w:rsidR="00E15D3A" w:rsidRPr="00E0012F" w:rsidRDefault="00E15D3A" w:rsidP="00A54B8F">
            <w:pPr>
              <w:widowControl/>
              <w:jc w:val="center"/>
              <w:rPr>
                <w:rFonts w:ascii="宋体" w:eastAsia="宋体" w:hAnsi="宋体" w:cs="宋体"/>
                <w:color w:val="000000"/>
                <w:kern w:val="0"/>
                <w:sz w:val="22"/>
              </w:rPr>
            </w:pPr>
            <w:r w:rsidRPr="00E0012F">
              <w:rPr>
                <w:rFonts w:ascii="宋体" w:eastAsia="宋体" w:hAnsi="宋体" w:cs="宋体" w:hint="eastAsia"/>
                <w:color w:val="000000"/>
                <w:kern w:val="0"/>
                <w:sz w:val="22"/>
              </w:rPr>
              <w:t>2</w:t>
            </w:r>
          </w:p>
        </w:tc>
        <w:tc>
          <w:tcPr>
            <w:tcW w:w="1952" w:type="dxa"/>
            <w:shd w:val="clear" w:color="auto" w:fill="auto"/>
            <w:noWrap/>
            <w:vAlign w:val="center"/>
            <w:hideMark/>
          </w:tcPr>
          <w:p w14:paraId="648B22AE"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表1.2</w:t>
            </w:r>
            <w:r w:rsidRPr="00443BC5">
              <w:rPr>
                <w:rFonts w:ascii="宋体" w:eastAsia="宋体" w:hAnsi="宋体" w:cs="宋体" w:hint="eastAsia"/>
                <w:color w:val="000000"/>
                <w:kern w:val="0"/>
                <w:sz w:val="22"/>
              </w:rPr>
              <w:t>安全生产法律法规、标准和其他要求符合性评价</w:t>
            </w:r>
            <w:r>
              <w:rPr>
                <w:rFonts w:ascii="宋体" w:eastAsia="宋体" w:hAnsi="宋体" w:cs="宋体" w:hint="eastAsia"/>
                <w:color w:val="000000"/>
                <w:kern w:val="0"/>
                <w:sz w:val="22"/>
              </w:rPr>
              <w:t>报告</w:t>
            </w:r>
            <w:r w:rsidRPr="00443BC5">
              <w:rPr>
                <w:rFonts w:ascii="宋体" w:eastAsia="宋体" w:hAnsi="宋体" w:cs="宋体" w:hint="eastAsia"/>
                <w:color w:val="000000"/>
                <w:kern w:val="0"/>
                <w:sz w:val="22"/>
              </w:rPr>
              <w:t>表</w:t>
            </w:r>
          </w:p>
        </w:tc>
        <w:tc>
          <w:tcPr>
            <w:tcW w:w="2896" w:type="dxa"/>
            <w:shd w:val="clear" w:color="auto" w:fill="auto"/>
            <w:noWrap/>
            <w:vAlign w:val="center"/>
            <w:hideMark/>
          </w:tcPr>
          <w:p w14:paraId="48BE5E0E" w14:textId="77777777" w:rsidR="00E15D3A" w:rsidRPr="00E0012F" w:rsidRDefault="00E15D3A" w:rsidP="00A54B8F">
            <w:pPr>
              <w:widowControl/>
              <w:jc w:val="center"/>
              <w:rPr>
                <w:rFonts w:ascii="宋体" w:eastAsia="宋体" w:hAnsi="宋体" w:cs="宋体"/>
                <w:color w:val="000000"/>
                <w:kern w:val="0"/>
                <w:sz w:val="22"/>
              </w:rPr>
            </w:pPr>
            <w:r w:rsidRPr="00443BC5">
              <w:rPr>
                <w:rFonts w:ascii="宋体" w:eastAsia="宋体" w:hAnsi="宋体" w:cs="宋体" w:hint="eastAsia"/>
                <w:color w:val="000000"/>
                <w:kern w:val="0"/>
                <w:sz w:val="22"/>
              </w:rPr>
              <w:t>1.1法律、法规和标准的识别和获取</w:t>
            </w:r>
            <w:r>
              <w:rPr>
                <w:rFonts w:ascii="宋体" w:eastAsia="宋体" w:hAnsi="宋体" w:cs="宋体" w:hint="eastAsia"/>
                <w:color w:val="000000"/>
                <w:kern w:val="0"/>
                <w:sz w:val="22"/>
              </w:rPr>
              <w:t>。</w:t>
            </w:r>
          </w:p>
        </w:tc>
        <w:tc>
          <w:tcPr>
            <w:tcW w:w="2806" w:type="dxa"/>
            <w:shd w:val="clear" w:color="auto" w:fill="auto"/>
            <w:noWrap/>
            <w:vAlign w:val="center"/>
            <w:hideMark/>
          </w:tcPr>
          <w:p w14:paraId="4A2B07B1"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电子版和手写版均可，每年更新1次。</w:t>
            </w:r>
          </w:p>
        </w:tc>
        <w:tc>
          <w:tcPr>
            <w:tcW w:w="1098" w:type="dxa"/>
            <w:shd w:val="clear" w:color="auto" w:fill="auto"/>
            <w:noWrap/>
            <w:vAlign w:val="center"/>
            <w:hideMark/>
          </w:tcPr>
          <w:p w14:paraId="6FD2EB83"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一年1份</w:t>
            </w:r>
          </w:p>
        </w:tc>
      </w:tr>
      <w:tr w:rsidR="00E15D3A" w:rsidRPr="00E0012F" w14:paraId="328236E2" w14:textId="77777777" w:rsidTr="00A54B8F">
        <w:trPr>
          <w:trHeight w:val="270"/>
        </w:trPr>
        <w:tc>
          <w:tcPr>
            <w:tcW w:w="1008" w:type="dxa"/>
            <w:shd w:val="clear" w:color="auto" w:fill="auto"/>
            <w:noWrap/>
            <w:vAlign w:val="center"/>
            <w:hideMark/>
          </w:tcPr>
          <w:p w14:paraId="2544D1AB"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w:t>
            </w:r>
          </w:p>
        </w:tc>
        <w:tc>
          <w:tcPr>
            <w:tcW w:w="1952" w:type="dxa"/>
            <w:shd w:val="clear" w:color="auto" w:fill="auto"/>
            <w:noWrap/>
            <w:vAlign w:val="center"/>
            <w:hideMark/>
          </w:tcPr>
          <w:p w14:paraId="5C2C6430" w14:textId="77777777" w:rsidR="00E15D3A" w:rsidRPr="00443BC5"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表1.3</w:t>
            </w:r>
            <w:r w:rsidRPr="00443BC5">
              <w:rPr>
                <w:rFonts w:ascii="宋体" w:eastAsia="宋体" w:hAnsi="宋体" w:cs="宋体" w:hint="eastAsia"/>
                <w:color w:val="000000"/>
                <w:kern w:val="0"/>
                <w:sz w:val="22"/>
              </w:rPr>
              <w:t>安全生产法律法规、标准和其他要求符合性评价</w:t>
            </w:r>
            <w:r>
              <w:rPr>
                <w:rFonts w:ascii="宋体" w:eastAsia="宋体" w:hAnsi="宋体" w:cs="宋体" w:hint="eastAsia"/>
                <w:color w:val="000000"/>
                <w:kern w:val="0"/>
                <w:sz w:val="22"/>
              </w:rPr>
              <w:t>报告</w:t>
            </w:r>
          </w:p>
        </w:tc>
        <w:tc>
          <w:tcPr>
            <w:tcW w:w="2896" w:type="dxa"/>
            <w:shd w:val="clear" w:color="auto" w:fill="auto"/>
            <w:noWrap/>
            <w:vAlign w:val="center"/>
            <w:hideMark/>
          </w:tcPr>
          <w:p w14:paraId="2E0C61D3" w14:textId="77777777" w:rsidR="00E15D3A" w:rsidRPr="00443BC5" w:rsidRDefault="00E15D3A" w:rsidP="00A54B8F">
            <w:pPr>
              <w:widowControl/>
              <w:jc w:val="center"/>
              <w:rPr>
                <w:rFonts w:ascii="宋体" w:eastAsia="宋体" w:hAnsi="宋体" w:cs="宋体"/>
                <w:color w:val="000000"/>
                <w:kern w:val="0"/>
                <w:sz w:val="22"/>
              </w:rPr>
            </w:pPr>
            <w:r w:rsidRPr="00443BC5">
              <w:rPr>
                <w:rFonts w:ascii="宋体" w:eastAsia="宋体" w:hAnsi="宋体" w:cs="宋体" w:hint="eastAsia"/>
                <w:color w:val="000000"/>
                <w:kern w:val="0"/>
                <w:sz w:val="22"/>
              </w:rPr>
              <w:t>1.1法律、法规和标准的识别和获取</w:t>
            </w:r>
            <w:r>
              <w:rPr>
                <w:rFonts w:ascii="宋体" w:eastAsia="宋体" w:hAnsi="宋体" w:cs="宋体" w:hint="eastAsia"/>
                <w:color w:val="000000"/>
                <w:kern w:val="0"/>
                <w:sz w:val="22"/>
              </w:rPr>
              <w:t>。</w:t>
            </w:r>
          </w:p>
        </w:tc>
        <w:tc>
          <w:tcPr>
            <w:tcW w:w="2806" w:type="dxa"/>
            <w:shd w:val="clear" w:color="auto" w:fill="auto"/>
            <w:noWrap/>
            <w:vAlign w:val="center"/>
            <w:hideMark/>
          </w:tcPr>
          <w:p w14:paraId="2C11B412"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电子版和手写版均可，每年更新1次。</w:t>
            </w:r>
          </w:p>
        </w:tc>
        <w:tc>
          <w:tcPr>
            <w:tcW w:w="1098" w:type="dxa"/>
            <w:shd w:val="clear" w:color="auto" w:fill="auto"/>
            <w:noWrap/>
            <w:vAlign w:val="center"/>
            <w:hideMark/>
          </w:tcPr>
          <w:p w14:paraId="3E35D6E7"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一年1份</w:t>
            </w:r>
          </w:p>
        </w:tc>
      </w:tr>
      <w:tr w:rsidR="00E15D3A" w:rsidRPr="00E0012F" w14:paraId="107F948D" w14:textId="77777777" w:rsidTr="00A54B8F">
        <w:trPr>
          <w:trHeight w:val="270"/>
        </w:trPr>
        <w:tc>
          <w:tcPr>
            <w:tcW w:w="1008" w:type="dxa"/>
            <w:shd w:val="clear" w:color="auto" w:fill="auto"/>
            <w:noWrap/>
            <w:vAlign w:val="center"/>
            <w:hideMark/>
          </w:tcPr>
          <w:p w14:paraId="48804335"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4</w:t>
            </w:r>
          </w:p>
        </w:tc>
        <w:tc>
          <w:tcPr>
            <w:tcW w:w="1952" w:type="dxa"/>
            <w:shd w:val="clear" w:color="auto" w:fill="auto"/>
            <w:noWrap/>
            <w:vAlign w:val="center"/>
            <w:hideMark/>
          </w:tcPr>
          <w:p w14:paraId="7B9F308D"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表1.4</w:t>
            </w:r>
            <w:r w:rsidRPr="00EC32B2">
              <w:rPr>
                <w:rFonts w:ascii="宋体" w:eastAsia="宋体" w:hAnsi="宋体" w:cs="宋体" w:hint="eastAsia"/>
                <w:color w:val="000000"/>
                <w:kern w:val="0"/>
                <w:sz w:val="22"/>
              </w:rPr>
              <w:t>文件发放记录</w:t>
            </w:r>
          </w:p>
        </w:tc>
        <w:tc>
          <w:tcPr>
            <w:tcW w:w="2896" w:type="dxa"/>
            <w:shd w:val="clear" w:color="auto" w:fill="auto"/>
            <w:noWrap/>
            <w:vAlign w:val="center"/>
            <w:hideMark/>
          </w:tcPr>
          <w:p w14:paraId="25168B6F" w14:textId="77777777" w:rsidR="00E15D3A" w:rsidRPr="00E0012F" w:rsidRDefault="00E15D3A" w:rsidP="00A54B8F">
            <w:pPr>
              <w:widowControl/>
              <w:jc w:val="center"/>
              <w:rPr>
                <w:rFonts w:ascii="宋体" w:eastAsia="宋体" w:hAnsi="宋体" w:cs="宋体"/>
                <w:color w:val="000000"/>
                <w:kern w:val="0"/>
                <w:sz w:val="22"/>
              </w:rPr>
            </w:pPr>
            <w:r w:rsidRPr="00443BC5">
              <w:rPr>
                <w:rFonts w:ascii="宋体" w:eastAsia="宋体" w:hAnsi="宋体" w:cs="宋体" w:hint="eastAsia"/>
                <w:color w:val="000000"/>
                <w:kern w:val="0"/>
                <w:sz w:val="22"/>
              </w:rPr>
              <w:t>1.1法律、法规和标准的识别和获取</w:t>
            </w:r>
            <w:r>
              <w:rPr>
                <w:rFonts w:ascii="宋体" w:eastAsia="宋体" w:hAnsi="宋体" w:cs="宋体" w:hint="eastAsia"/>
                <w:color w:val="000000"/>
                <w:kern w:val="0"/>
                <w:sz w:val="22"/>
              </w:rPr>
              <w:t>。</w:t>
            </w:r>
          </w:p>
        </w:tc>
        <w:tc>
          <w:tcPr>
            <w:tcW w:w="2806" w:type="dxa"/>
            <w:shd w:val="clear" w:color="auto" w:fill="auto"/>
            <w:noWrap/>
            <w:vAlign w:val="center"/>
            <w:hideMark/>
          </w:tcPr>
          <w:p w14:paraId="6CEFDEB0"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手写版，可以同时发放多份文件在同一张表上签字。</w:t>
            </w:r>
          </w:p>
        </w:tc>
        <w:tc>
          <w:tcPr>
            <w:tcW w:w="1098" w:type="dxa"/>
            <w:shd w:val="clear" w:color="auto" w:fill="auto"/>
            <w:noWrap/>
            <w:vAlign w:val="center"/>
            <w:hideMark/>
          </w:tcPr>
          <w:p w14:paraId="493EFD13"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一年1份</w:t>
            </w:r>
          </w:p>
        </w:tc>
      </w:tr>
      <w:tr w:rsidR="00E15D3A" w:rsidRPr="00E0012F" w14:paraId="20C18EF9" w14:textId="77777777" w:rsidTr="00A54B8F">
        <w:trPr>
          <w:trHeight w:val="270"/>
        </w:trPr>
        <w:tc>
          <w:tcPr>
            <w:tcW w:w="1008" w:type="dxa"/>
            <w:shd w:val="clear" w:color="auto" w:fill="auto"/>
            <w:noWrap/>
            <w:vAlign w:val="center"/>
            <w:hideMark/>
          </w:tcPr>
          <w:p w14:paraId="0972A61D"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5</w:t>
            </w:r>
          </w:p>
        </w:tc>
        <w:tc>
          <w:tcPr>
            <w:tcW w:w="1952" w:type="dxa"/>
            <w:shd w:val="clear" w:color="auto" w:fill="auto"/>
            <w:noWrap/>
            <w:vAlign w:val="center"/>
            <w:hideMark/>
          </w:tcPr>
          <w:p w14:paraId="0E5B658E"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表1.5</w:t>
            </w:r>
            <w:r w:rsidRPr="002B5556">
              <w:rPr>
                <w:rFonts w:ascii="宋体" w:eastAsia="宋体" w:hAnsi="宋体" w:cs="宋体" w:hint="eastAsia"/>
                <w:color w:val="000000"/>
                <w:kern w:val="0"/>
                <w:sz w:val="22"/>
              </w:rPr>
              <w:t>最新安全生产法律法规、标准规范传达培训教育记录</w:t>
            </w:r>
          </w:p>
        </w:tc>
        <w:tc>
          <w:tcPr>
            <w:tcW w:w="2896" w:type="dxa"/>
            <w:shd w:val="clear" w:color="auto" w:fill="auto"/>
            <w:noWrap/>
            <w:vAlign w:val="center"/>
            <w:hideMark/>
          </w:tcPr>
          <w:p w14:paraId="6353A2D8" w14:textId="77777777" w:rsidR="00E15D3A" w:rsidRPr="00E0012F" w:rsidRDefault="00E15D3A" w:rsidP="00A54B8F">
            <w:pPr>
              <w:widowControl/>
              <w:jc w:val="center"/>
              <w:rPr>
                <w:rFonts w:ascii="宋体" w:eastAsia="宋体" w:hAnsi="宋体" w:cs="宋体"/>
                <w:color w:val="000000"/>
                <w:kern w:val="0"/>
                <w:sz w:val="22"/>
              </w:rPr>
            </w:pPr>
            <w:r w:rsidRPr="00443BC5">
              <w:rPr>
                <w:rFonts w:ascii="宋体" w:eastAsia="宋体" w:hAnsi="宋体" w:cs="宋体" w:hint="eastAsia"/>
                <w:color w:val="000000"/>
                <w:kern w:val="0"/>
                <w:sz w:val="22"/>
              </w:rPr>
              <w:t>1.1法律、法规和标准的识别和获取</w:t>
            </w:r>
            <w:r>
              <w:rPr>
                <w:rFonts w:ascii="宋体" w:eastAsia="宋体" w:hAnsi="宋体" w:cs="宋体" w:hint="eastAsia"/>
                <w:color w:val="000000"/>
                <w:kern w:val="0"/>
                <w:sz w:val="22"/>
              </w:rPr>
              <w:t>。</w:t>
            </w:r>
          </w:p>
        </w:tc>
        <w:tc>
          <w:tcPr>
            <w:tcW w:w="2806" w:type="dxa"/>
            <w:shd w:val="clear" w:color="auto" w:fill="auto"/>
            <w:noWrap/>
            <w:vAlign w:val="center"/>
            <w:hideMark/>
          </w:tcPr>
          <w:p w14:paraId="1A9B2365"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手写版</w:t>
            </w:r>
          </w:p>
        </w:tc>
        <w:tc>
          <w:tcPr>
            <w:tcW w:w="1098" w:type="dxa"/>
            <w:shd w:val="clear" w:color="auto" w:fill="auto"/>
            <w:noWrap/>
            <w:vAlign w:val="center"/>
            <w:hideMark/>
          </w:tcPr>
          <w:p w14:paraId="4CA994E2"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每半年更新1次（2份/年）</w:t>
            </w:r>
          </w:p>
        </w:tc>
      </w:tr>
      <w:tr w:rsidR="00E15D3A" w:rsidRPr="00E0012F" w14:paraId="7EC46DCA" w14:textId="77777777" w:rsidTr="00A54B8F">
        <w:trPr>
          <w:trHeight w:val="270"/>
        </w:trPr>
        <w:tc>
          <w:tcPr>
            <w:tcW w:w="1008" w:type="dxa"/>
            <w:shd w:val="clear" w:color="auto" w:fill="auto"/>
            <w:noWrap/>
            <w:vAlign w:val="center"/>
            <w:hideMark/>
          </w:tcPr>
          <w:p w14:paraId="3C96BD60"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w:t>
            </w:r>
          </w:p>
        </w:tc>
        <w:tc>
          <w:tcPr>
            <w:tcW w:w="1952" w:type="dxa"/>
            <w:shd w:val="clear" w:color="auto" w:fill="auto"/>
            <w:noWrap/>
            <w:vAlign w:val="center"/>
            <w:hideMark/>
          </w:tcPr>
          <w:p w14:paraId="7DEBDA52"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表1.6</w:t>
            </w:r>
            <w:r w:rsidRPr="00443BC5">
              <w:rPr>
                <w:rFonts w:ascii="宋体" w:eastAsia="宋体" w:hAnsi="宋体" w:cs="宋体" w:hint="eastAsia"/>
                <w:color w:val="000000"/>
                <w:kern w:val="0"/>
                <w:sz w:val="22"/>
              </w:rPr>
              <w:t>法律、法规和标准</w:t>
            </w:r>
            <w:r>
              <w:rPr>
                <w:rFonts w:ascii="宋体" w:eastAsia="宋体" w:hAnsi="宋体" w:cs="宋体" w:hint="eastAsia"/>
                <w:color w:val="000000"/>
                <w:kern w:val="0"/>
                <w:sz w:val="22"/>
              </w:rPr>
              <w:t>符合性评价</w:t>
            </w:r>
            <w:r w:rsidRPr="000057D4">
              <w:rPr>
                <w:rFonts w:ascii="宋体" w:eastAsia="宋体" w:hAnsi="宋体" w:cs="宋体" w:hint="eastAsia"/>
                <w:color w:val="000000"/>
                <w:kern w:val="0"/>
                <w:sz w:val="22"/>
              </w:rPr>
              <w:t>不符合项整改记录</w:t>
            </w:r>
          </w:p>
        </w:tc>
        <w:tc>
          <w:tcPr>
            <w:tcW w:w="2896" w:type="dxa"/>
            <w:shd w:val="clear" w:color="auto" w:fill="auto"/>
            <w:noWrap/>
            <w:vAlign w:val="center"/>
            <w:hideMark/>
          </w:tcPr>
          <w:p w14:paraId="5C2382CF" w14:textId="77777777" w:rsidR="00E15D3A" w:rsidRPr="00E0012F" w:rsidRDefault="00E15D3A" w:rsidP="00A54B8F">
            <w:pPr>
              <w:widowControl/>
              <w:jc w:val="center"/>
              <w:rPr>
                <w:rFonts w:ascii="宋体" w:eastAsia="宋体" w:hAnsi="宋体" w:cs="宋体"/>
                <w:color w:val="000000"/>
                <w:kern w:val="0"/>
                <w:sz w:val="22"/>
              </w:rPr>
            </w:pPr>
            <w:r w:rsidRPr="00443BC5">
              <w:rPr>
                <w:rFonts w:ascii="宋体" w:eastAsia="宋体" w:hAnsi="宋体" w:cs="宋体" w:hint="eastAsia"/>
                <w:color w:val="000000"/>
                <w:kern w:val="0"/>
                <w:sz w:val="22"/>
              </w:rPr>
              <w:t>1.1法律、法规和标准的识别和获取</w:t>
            </w:r>
            <w:r>
              <w:rPr>
                <w:rFonts w:ascii="宋体" w:eastAsia="宋体" w:hAnsi="宋体" w:cs="宋体" w:hint="eastAsia"/>
                <w:color w:val="000000"/>
                <w:kern w:val="0"/>
                <w:sz w:val="22"/>
              </w:rPr>
              <w:t>。</w:t>
            </w:r>
          </w:p>
        </w:tc>
        <w:tc>
          <w:tcPr>
            <w:tcW w:w="2806" w:type="dxa"/>
            <w:shd w:val="clear" w:color="auto" w:fill="auto"/>
            <w:noWrap/>
            <w:vAlign w:val="center"/>
            <w:hideMark/>
          </w:tcPr>
          <w:p w14:paraId="595E2553"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手写版</w:t>
            </w:r>
          </w:p>
        </w:tc>
        <w:tc>
          <w:tcPr>
            <w:tcW w:w="1098" w:type="dxa"/>
            <w:shd w:val="clear" w:color="auto" w:fill="auto"/>
            <w:noWrap/>
            <w:vAlign w:val="center"/>
            <w:hideMark/>
          </w:tcPr>
          <w:p w14:paraId="0BCAD119"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一年1份</w:t>
            </w:r>
          </w:p>
        </w:tc>
      </w:tr>
      <w:tr w:rsidR="00E15D3A" w:rsidRPr="00E0012F" w14:paraId="0D562A90" w14:textId="77777777" w:rsidTr="00A54B8F">
        <w:trPr>
          <w:trHeight w:val="270"/>
        </w:trPr>
        <w:tc>
          <w:tcPr>
            <w:tcW w:w="1008" w:type="dxa"/>
            <w:shd w:val="clear" w:color="auto" w:fill="auto"/>
            <w:noWrap/>
            <w:vAlign w:val="center"/>
            <w:hideMark/>
          </w:tcPr>
          <w:p w14:paraId="50B4EA0C" w14:textId="77777777" w:rsidR="00E15D3A" w:rsidRPr="00E0012F" w:rsidRDefault="00E15D3A" w:rsidP="00A54B8F">
            <w:pPr>
              <w:widowControl/>
              <w:jc w:val="center"/>
              <w:rPr>
                <w:rFonts w:ascii="宋体" w:eastAsia="宋体" w:hAnsi="宋体" w:cs="宋体"/>
                <w:color w:val="000000"/>
                <w:kern w:val="0"/>
                <w:sz w:val="22"/>
              </w:rPr>
            </w:pPr>
            <w:r w:rsidRPr="00E0012F">
              <w:rPr>
                <w:rFonts w:ascii="宋体" w:eastAsia="宋体" w:hAnsi="宋体" w:cs="宋体" w:hint="eastAsia"/>
                <w:color w:val="000000"/>
                <w:kern w:val="0"/>
                <w:sz w:val="22"/>
              </w:rPr>
              <w:t>6</w:t>
            </w:r>
          </w:p>
        </w:tc>
        <w:tc>
          <w:tcPr>
            <w:tcW w:w="1952" w:type="dxa"/>
            <w:shd w:val="clear" w:color="auto" w:fill="auto"/>
            <w:noWrap/>
            <w:vAlign w:val="center"/>
            <w:hideMark/>
          </w:tcPr>
          <w:p w14:paraId="4783BE61" w14:textId="77777777" w:rsidR="00E15D3A" w:rsidRPr="00C85EF1" w:rsidRDefault="00E15D3A" w:rsidP="00A54B8F">
            <w:pPr>
              <w:widowControl/>
              <w:jc w:val="center"/>
              <w:rPr>
                <w:rFonts w:ascii="宋体" w:eastAsia="宋体" w:hAnsi="宋体" w:cs="宋体"/>
                <w:color w:val="000000"/>
                <w:kern w:val="0"/>
                <w:sz w:val="22"/>
              </w:rPr>
            </w:pPr>
            <w:r w:rsidRPr="00C85EF1">
              <w:rPr>
                <w:rFonts w:ascii="宋体" w:eastAsia="宋体" w:hAnsi="宋体" w:cs="宋体" w:hint="eastAsia"/>
                <w:color w:val="000000"/>
                <w:kern w:val="0"/>
                <w:sz w:val="22"/>
              </w:rPr>
              <w:t>表2.1 安全生产目标责任书考核与奖惩记录</w:t>
            </w:r>
          </w:p>
        </w:tc>
        <w:tc>
          <w:tcPr>
            <w:tcW w:w="2896" w:type="dxa"/>
            <w:shd w:val="clear" w:color="auto" w:fill="auto"/>
            <w:noWrap/>
            <w:vAlign w:val="center"/>
            <w:hideMark/>
          </w:tcPr>
          <w:p w14:paraId="242B57EC"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2.1 方针目标</w:t>
            </w:r>
          </w:p>
        </w:tc>
        <w:tc>
          <w:tcPr>
            <w:tcW w:w="2806" w:type="dxa"/>
            <w:shd w:val="clear" w:color="auto" w:fill="auto"/>
            <w:noWrap/>
            <w:vAlign w:val="center"/>
            <w:hideMark/>
          </w:tcPr>
          <w:p w14:paraId="2DD8B38E"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手签名</w:t>
            </w:r>
          </w:p>
        </w:tc>
        <w:tc>
          <w:tcPr>
            <w:tcW w:w="1098" w:type="dxa"/>
            <w:shd w:val="clear" w:color="auto" w:fill="auto"/>
            <w:noWrap/>
            <w:vAlign w:val="center"/>
            <w:hideMark/>
          </w:tcPr>
          <w:p w14:paraId="6D6D189D"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一年2份</w:t>
            </w:r>
          </w:p>
        </w:tc>
      </w:tr>
      <w:tr w:rsidR="00E15D3A" w:rsidRPr="00E0012F" w14:paraId="079F4760" w14:textId="77777777" w:rsidTr="00A54B8F">
        <w:trPr>
          <w:trHeight w:val="270"/>
        </w:trPr>
        <w:tc>
          <w:tcPr>
            <w:tcW w:w="1008" w:type="dxa"/>
            <w:shd w:val="clear" w:color="auto" w:fill="auto"/>
            <w:noWrap/>
            <w:vAlign w:val="center"/>
            <w:hideMark/>
          </w:tcPr>
          <w:p w14:paraId="3DAB7C9A" w14:textId="77777777" w:rsidR="00E15D3A" w:rsidRPr="00E0012F" w:rsidRDefault="00E15D3A" w:rsidP="00A54B8F">
            <w:pPr>
              <w:widowControl/>
              <w:jc w:val="center"/>
              <w:rPr>
                <w:rFonts w:ascii="宋体" w:eastAsia="宋体" w:hAnsi="宋体" w:cs="宋体"/>
                <w:color w:val="000000"/>
                <w:kern w:val="0"/>
                <w:sz w:val="22"/>
              </w:rPr>
            </w:pPr>
            <w:r w:rsidRPr="00E0012F">
              <w:rPr>
                <w:rFonts w:ascii="宋体" w:eastAsia="宋体" w:hAnsi="宋体" w:cs="宋体" w:hint="eastAsia"/>
                <w:color w:val="000000"/>
                <w:kern w:val="0"/>
                <w:sz w:val="22"/>
              </w:rPr>
              <w:t>7</w:t>
            </w:r>
          </w:p>
        </w:tc>
        <w:tc>
          <w:tcPr>
            <w:tcW w:w="1952" w:type="dxa"/>
            <w:shd w:val="clear" w:color="auto" w:fill="auto"/>
            <w:noWrap/>
            <w:vAlign w:val="center"/>
            <w:hideMark/>
          </w:tcPr>
          <w:p w14:paraId="76D7F2D0" w14:textId="77777777" w:rsidR="00E15D3A" w:rsidRPr="009E6330" w:rsidRDefault="00E15D3A" w:rsidP="00A54B8F">
            <w:pPr>
              <w:widowControl/>
              <w:jc w:val="center"/>
              <w:rPr>
                <w:rFonts w:ascii="宋体" w:eastAsia="宋体" w:hAnsi="宋体" w:cs="宋体"/>
                <w:color w:val="000000"/>
                <w:kern w:val="0"/>
                <w:sz w:val="22"/>
              </w:rPr>
            </w:pPr>
            <w:r w:rsidRPr="009E6330">
              <w:rPr>
                <w:rFonts w:ascii="宋体" w:eastAsia="宋体" w:hAnsi="宋体" w:cs="宋体" w:hint="eastAsia"/>
                <w:color w:val="000000"/>
                <w:kern w:val="0"/>
                <w:sz w:val="22"/>
              </w:rPr>
              <w:t>表2.2 标准化建设资源配备相关文件记录</w:t>
            </w:r>
          </w:p>
        </w:tc>
        <w:tc>
          <w:tcPr>
            <w:tcW w:w="2896" w:type="dxa"/>
            <w:shd w:val="clear" w:color="auto" w:fill="auto"/>
            <w:noWrap/>
            <w:vAlign w:val="center"/>
            <w:hideMark/>
          </w:tcPr>
          <w:p w14:paraId="558B11B8"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2.2 负责人</w:t>
            </w:r>
          </w:p>
        </w:tc>
        <w:tc>
          <w:tcPr>
            <w:tcW w:w="2806" w:type="dxa"/>
            <w:shd w:val="clear" w:color="auto" w:fill="auto"/>
            <w:noWrap/>
            <w:vAlign w:val="center"/>
            <w:hideMark/>
          </w:tcPr>
          <w:p w14:paraId="533398EF"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电子版和手写版均可，每年更新1次。</w:t>
            </w:r>
          </w:p>
        </w:tc>
        <w:tc>
          <w:tcPr>
            <w:tcW w:w="1098" w:type="dxa"/>
            <w:shd w:val="clear" w:color="auto" w:fill="auto"/>
            <w:noWrap/>
            <w:vAlign w:val="center"/>
            <w:hideMark/>
          </w:tcPr>
          <w:p w14:paraId="7D7EE189"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一年1份</w:t>
            </w:r>
          </w:p>
        </w:tc>
      </w:tr>
      <w:tr w:rsidR="00E15D3A" w:rsidRPr="00E0012F" w14:paraId="3EC65C69" w14:textId="77777777" w:rsidTr="00A54B8F">
        <w:trPr>
          <w:trHeight w:val="270"/>
        </w:trPr>
        <w:tc>
          <w:tcPr>
            <w:tcW w:w="1008" w:type="dxa"/>
            <w:shd w:val="clear" w:color="auto" w:fill="auto"/>
            <w:noWrap/>
            <w:vAlign w:val="center"/>
            <w:hideMark/>
          </w:tcPr>
          <w:p w14:paraId="0481D212" w14:textId="77777777" w:rsidR="00E15D3A" w:rsidRPr="00E0012F" w:rsidRDefault="00E15D3A" w:rsidP="00A54B8F">
            <w:pPr>
              <w:widowControl/>
              <w:jc w:val="center"/>
              <w:rPr>
                <w:rFonts w:ascii="宋体" w:eastAsia="宋体" w:hAnsi="宋体" w:cs="宋体"/>
                <w:color w:val="000000"/>
                <w:kern w:val="0"/>
                <w:sz w:val="22"/>
              </w:rPr>
            </w:pPr>
            <w:r w:rsidRPr="00E0012F">
              <w:rPr>
                <w:rFonts w:ascii="宋体" w:eastAsia="宋体" w:hAnsi="宋体" w:cs="宋体" w:hint="eastAsia"/>
                <w:color w:val="000000"/>
                <w:kern w:val="0"/>
                <w:sz w:val="22"/>
              </w:rPr>
              <w:t>8</w:t>
            </w:r>
          </w:p>
        </w:tc>
        <w:tc>
          <w:tcPr>
            <w:tcW w:w="1952" w:type="dxa"/>
            <w:shd w:val="clear" w:color="auto" w:fill="auto"/>
            <w:noWrap/>
            <w:vAlign w:val="center"/>
            <w:hideMark/>
          </w:tcPr>
          <w:p w14:paraId="0364A5C1" w14:textId="77777777" w:rsidR="00E15D3A" w:rsidRPr="00E0012F" w:rsidRDefault="00E15D3A" w:rsidP="00A54B8F">
            <w:pPr>
              <w:widowControl/>
              <w:jc w:val="center"/>
              <w:rPr>
                <w:rFonts w:ascii="宋体" w:eastAsia="宋体" w:hAnsi="宋体" w:cs="宋体"/>
                <w:color w:val="000000"/>
                <w:kern w:val="0"/>
                <w:sz w:val="22"/>
              </w:rPr>
            </w:pPr>
            <w:r w:rsidRPr="009E6330">
              <w:rPr>
                <w:rFonts w:ascii="宋体" w:eastAsia="宋体" w:hAnsi="宋体" w:cs="宋体" w:hint="eastAsia"/>
                <w:color w:val="000000"/>
                <w:kern w:val="0"/>
                <w:sz w:val="22"/>
              </w:rPr>
              <w:t>表2.3 安委会会议记录表</w:t>
            </w:r>
          </w:p>
        </w:tc>
        <w:tc>
          <w:tcPr>
            <w:tcW w:w="2896" w:type="dxa"/>
            <w:shd w:val="clear" w:color="auto" w:fill="auto"/>
            <w:noWrap/>
            <w:vAlign w:val="center"/>
            <w:hideMark/>
          </w:tcPr>
          <w:p w14:paraId="47378CD8"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2.2 负责人</w:t>
            </w:r>
          </w:p>
        </w:tc>
        <w:tc>
          <w:tcPr>
            <w:tcW w:w="2806" w:type="dxa"/>
            <w:shd w:val="clear" w:color="auto" w:fill="auto"/>
            <w:noWrap/>
            <w:vAlign w:val="center"/>
            <w:hideMark/>
          </w:tcPr>
          <w:p w14:paraId="392308FF"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至少4份，每季度至少开一次会议。手签名。</w:t>
            </w:r>
          </w:p>
        </w:tc>
        <w:tc>
          <w:tcPr>
            <w:tcW w:w="1098" w:type="dxa"/>
            <w:shd w:val="clear" w:color="auto" w:fill="auto"/>
            <w:noWrap/>
            <w:vAlign w:val="center"/>
            <w:hideMark/>
          </w:tcPr>
          <w:p w14:paraId="101CDFE7"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一年4份</w:t>
            </w:r>
          </w:p>
        </w:tc>
      </w:tr>
      <w:tr w:rsidR="00E15D3A" w:rsidRPr="00E0012F" w14:paraId="37E8A6A3" w14:textId="77777777" w:rsidTr="00A54B8F">
        <w:trPr>
          <w:trHeight w:val="270"/>
        </w:trPr>
        <w:tc>
          <w:tcPr>
            <w:tcW w:w="1008" w:type="dxa"/>
            <w:shd w:val="clear" w:color="auto" w:fill="auto"/>
            <w:noWrap/>
            <w:vAlign w:val="center"/>
            <w:hideMark/>
          </w:tcPr>
          <w:p w14:paraId="5AD40A86" w14:textId="77777777" w:rsidR="00E15D3A" w:rsidRPr="00E0012F" w:rsidRDefault="00E15D3A" w:rsidP="00A54B8F">
            <w:pPr>
              <w:widowControl/>
              <w:jc w:val="center"/>
              <w:rPr>
                <w:rFonts w:ascii="宋体" w:eastAsia="宋体" w:hAnsi="宋体" w:cs="宋体"/>
                <w:color w:val="000000"/>
                <w:kern w:val="0"/>
                <w:sz w:val="22"/>
              </w:rPr>
            </w:pPr>
            <w:r w:rsidRPr="00E0012F">
              <w:rPr>
                <w:rFonts w:ascii="宋体" w:eastAsia="宋体" w:hAnsi="宋体" w:cs="宋体" w:hint="eastAsia"/>
                <w:color w:val="000000"/>
                <w:kern w:val="0"/>
                <w:sz w:val="22"/>
              </w:rPr>
              <w:t>9</w:t>
            </w:r>
          </w:p>
        </w:tc>
        <w:tc>
          <w:tcPr>
            <w:tcW w:w="1952" w:type="dxa"/>
            <w:shd w:val="clear" w:color="auto" w:fill="auto"/>
            <w:noWrap/>
            <w:vAlign w:val="center"/>
            <w:hideMark/>
          </w:tcPr>
          <w:p w14:paraId="13A4A37B" w14:textId="77777777" w:rsidR="00E15D3A" w:rsidRPr="00745847" w:rsidRDefault="00E15D3A" w:rsidP="00A54B8F">
            <w:pPr>
              <w:widowControl/>
              <w:jc w:val="center"/>
              <w:rPr>
                <w:rFonts w:ascii="宋体" w:eastAsia="宋体" w:hAnsi="宋体" w:cs="宋体"/>
                <w:color w:val="000000"/>
                <w:kern w:val="0"/>
                <w:sz w:val="22"/>
              </w:rPr>
            </w:pPr>
            <w:r w:rsidRPr="00745847">
              <w:rPr>
                <w:rFonts w:ascii="宋体" w:eastAsia="宋体" w:hAnsi="宋体" w:cs="宋体" w:hint="eastAsia"/>
                <w:color w:val="000000"/>
                <w:kern w:val="0"/>
                <w:sz w:val="22"/>
              </w:rPr>
              <w:t>表2.5 XXXX年安全生产费用提取和使用计划</w:t>
            </w:r>
          </w:p>
        </w:tc>
        <w:tc>
          <w:tcPr>
            <w:tcW w:w="2896" w:type="dxa"/>
            <w:shd w:val="clear" w:color="auto" w:fill="auto"/>
            <w:noWrap/>
            <w:vAlign w:val="center"/>
            <w:hideMark/>
          </w:tcPr>
          <w:p w14:paraId="2E204F45"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2.5 安全投入</w:t>
            </w:r>
          </w:p>
        </w:tc>
        <w:tc>
          <w:tcPr>
            <w:tcW w:w="2806" w:type="dxa"/>
            <w:shd w:val="clear" w:color="auto" w:fill="auto"/>
            <w:noWrap/>
            <w:vAlign w:val="center"/>
            <w:hideMark/>
          </w:tcPr>
          <w:p w14:paraId="288DDCA4"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电子版和手写版均可，每年更新1次。</w:t>
            </w:r>
          </w:p>
        </w:tc>
        <w:tc>
          <w:tcPr>
            <w:tcW w:w="1098" w:type="dxa"/>
            <w:shd w:val="clear" w:color="auto" w:fill="auto"/>
            <w:noWrap/>
            <w:vAlign w:val="center"/>
            <w:hideMark/>
          </w:tcPr>
          <w:p w14:paraId="6556397F"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一年1份</w:t>
            </w:r>
          </w:p>
        </w:tc>
      </w:tr>
      <w:tr w:rsidR="00E15D3A" w:rsidRPr="00E0012F" w14:paraId="485B136E" w14:textId="77777777" w:rsidTr="00A54B8F">
        <w:trPr>
          <w:trHeight w:val="270"/>
        </w:trPr>
        <w:tc>
          <w:tcPr>
            <w:tcW w:w="1008" w:type="dxa"/>
            <w:shd w:val="clear" w:color="auto" w:fill="auto"/>
            <w:noWrap/>
            <w:vAlign w:val="center"/>
            <w:hideMark/>
          </w:tcPr>
          <w:p w14:paraId="734D8B76" w14:textId="77777777" w:rsidR="00E15D3A" w:rsidRPr="00E0012F" w:rsidRDefault="00E15D3A" w:rsidP="00A54B8F">
            <w:pPr>
              <w:widowControl/>
              <w:jc w:val="center"/>
              <w:rPr>
                <w:rFonts w:ascii="宋体" w:eastAsia="宋体" w:hAnsi="宋体" w:cs="宋体"/>
                <w:color w:val="000000"/>
                <w:kern w:val="0"/>
                <w:sz w:val="22"/>
              </w:rPr>
            </w:pPr>
            <w:r w:rsidRPr="00E0012F">
              <w:rPr>
                <w:rFonts w:ascii="宋体" w:eastAsia="宋体" w:hAnsi="宋体" w:cs="宋体" w:hint="eastAsia"/>
                <w:color w:val="000000"/>
                <w:kern w:val="0"/>
                <w:sz w:val="22"/>
              </w:rPr>
              <w:t>10</w:t>
            </w:r>
          </w:p>
        </w:tc>
        <w:tc>
          <w:tcPr>
            <w:tcW w:w="1952" w:type="dxa"/>
            <w:shd w:val="clear" w:color="auto" w:fill="auto"/>
            <w:noWrap/>
            <w:vAlign w:val="center"/>
            <w:hideMark/>
          </w:tcPr>
          <w:p w14:paraId="00EC1C51" w14:textId="77777777" w:rsidR="00E15D3A" w:rsidRPr="00E0012F" w:rsidRDefault="00E15D3A" w:rsidP="00A54B8F">
            <w:pPr>
              <w:widowControl/>
              <w:jc w:val="center"/>
              <w:rPr>
                <w:rFonts w:ascii="宋体" w:eastAsia="宋体" w:hAnsi="宋体" w:cs="宋体"/>
                <w:color w:val="000000"/>
                <w:kern w:val="0"/>
                <w:sz w:val="22"/>
              </w:rPr>
            </w:pPr>
            <w:r w:rsidRPr="00264A3A">
              <w:rPr>
                <w:rFonts w:ascii="宋体" w:eastAsia="宋体" w:hAnsi="宋体" w:cs="宋体" w:hint="eastAsia"/>
                <w:color w:val="000000"/>
                <w:kern w:val="0"/>
                <w:sz w:val="22"/>
              </w:rPr>
              <w:t>表2.6 安全专项费用使用申请表</w:t>
            </w:r>
          </w:p>
        </w:tc>
        <w:tc>
          <w:tcPr>
            <w:tcW w:w="2896" w:type="dxa"/>
            <w:shd w:val="clear" w:color="auto" w:fill="auto"/>
            <w:noWrap/>
            <w:vAlign w:val="center"/>
            <w:hideMark/>
          </w:tcPr>
          <w:p w14:paraId="7D06F902"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2.5 安全投入</w:t>
            </w:r>
          </w:p>
        </w:tc>
        <w:tc>
          <w:tcPr>
            <w:tcW w:w="2806" w:type="dxa"/>
            <w:shd w:val="clear" w:color="auto" w:fill="auto"/>
            <w:noWrap/>
            <w:vAlign w:val="center"/>
            <w:hideMark/>
          </w:tcPr>
          <w:p w14:paraId="0F8BBAAA"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至少每季度1次记录，每年至少4次。</w:t>
            </w:r>
          </w:p>
        </w:tc>
        <w:tc>
          <w:tcPr>
            <w:tcW w:w="1098" w:type="dxa"/>
            <w:shd w:val="clear" w:color="auto" w:fill="auto"/>
            <w:noWrap/>
            <w:vAlign w:val="center"/>
            <w:hideMark/>
          </w:tcPr>
          <w:p w14:paraId="7E84D136"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一年4份</w:t>
            </w:r>
          </w:p>
        </w:tc>
      </w:tr>
      <w:tr w:rsidR="00E15D3A" w:rsidRPr="00E0012F" w14:paraId="5B5604AF" w14:textId="77777777" w:rsidTr="00A54B8F">
        <w:trPr>
          <w:trHeight w:val="270"/>
        </w:trPr>
        <w:tc>
          <w:tcPr>
            <w:tcW w:w="1008" w:type="dxa"/>
            <w:shd w:val="clear" w:color="auto" w:fill="auto"/>
            <w:noWrap/>
            <w:vAlign w:val="center"/>
            <w:hideMark/>
          </w:tcPr>
          <w:p w14:paraId="690544E4" w14:textId="77777777" w:rsidR="00E15D3A" w:rsidRPr="00E0012F" w:rsidRDefault="00E15D3A" w:rsidP="00A54B8F">
            <w:pPr>
              <w:widowControl/>
              <w:jc w:val="center"/>
              <w:rPr>
                <w:rFonts w:ascii="宋体" w:eastAsia="宋体" w:hAnsi="宋体" w:cs="宋体"/>
                <w:color w:val="000000"/>
                <w:kern w:val="0"/>
                <w:sz w:val="22"/>
              </w:rPr>
            </w:pPr>
            <w:r w:rsidRPr="00E0012F">
              <w:rPr>
                <w:rFonts w:ascii="宋体" w:eastAsia="宋体" w:hAnsi="宋体" w:cs="宋体" w:hint="eastAsia"/>
                <w:color w:val="000000"/>
                <w:kern w:val="0"/>
                <w:sz w:val="22"/>
              </w:rPr>
              <w:t>11</w:t>
            </w:r>
          </w:p>
        </w:tc>
        <w:tc>
          <w:tcPr>
            <w:tcW w:w="1952" w:type="dxa"/>
            <w:shd w:val="clear" w:color="auto" w:fill="auto"/>
            <w:noWrap/>
            <w:vAlign w:val="center"/>
            <w:hideMark/>
          </w:tcPr>
          <w:p w14:paraId="0A30C82E" w14:textId="77777777" w:rsidR="00E15D3A" w:rsidRPr="00E0012F" w:rsidRDefault="00E15D3A" w:rsidP="00A54B8F">
            <w:pPr>
              <w:widowControl/>
              <w:jc w:val="center"/>
              <w:rPr>
                <w:rFonts w:ascii="宋体" w:eastAsia="宋体" w:hAnsi="宋体" w:cs="宋体"/>
                <w:color w:val="000000"/>
                <w:kern w:val="0"/>
                <w:sz w:val="22"/>
              </w:rPr>
            </w:pPr>
            <w:r w:rsidRPr="00264A3A">
              <w:rPr>
                <w:rFonts w:ascii="宋体" w:eastAsia="宋体" w:hAnsi="宋体" w:cs="宋体" w:hint="eastAsia"/>
                <w:color w:val="000000"/>
                <w:kern w:val="0"/>
                <w:sz w:val="22"/>
              </w:rPr>
              <w:t>表2.7 安全生产费用台账</w:t>
            </w:r>
          </w:p>
        </w:tc>
        <w:tc>
          <w:tcPr>
            <w:tcW w:w="2896" w:type="dxa"/>
            <w:shd w:val="clear" w:color="auto" w:fill="auto"/>
            <w:noWrap/>
            <w:vAlign w:val="center"/>
            <w:hideMark/>
          </w:tcPr>
          <w:p w14:paraId="0C7C4F07"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2.5 安全投入</w:t>
            </w:r>
          </w:p>
        </w:tc>
        <w:tc>
          <w:tcPr>
            <w:tcW w:w="2806" w:type="dxa"/>
            <w:shd w:val="clear" w:color="auto" w:fill="auto"/>
            <w:noWrap/>
            <w:vAlign w:val="center"/>
            <w:hideMark/>
          </w:tcPr>
          <w:p w14:paraId="17F06981"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定期填写，每年不少于填写15次。</w:t>
            </w:r>
          </w:p>
        </w:tc>
        <w:tc>
          <w:tcPr>
            <w:tcW w:w="1098" w:type="dxa"/>
            <w:shd w:val="clear" w:color="auto" w:fill="auto"/>
            <w:noWrap/>
            <w:vAlign w:val="center"/>
            <w:hideMark/>
          </w:tcPr>
          <w:p w14:paraId="7D0C48E9"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一年1份</w:t>
            </w:r>
          </w:p>
        </w:tc>
      </w:tr>
      <w:tr w:rsidR="00E15D3A" w:rsidRPr="00E0012F" w14:paraId="5E0C21D1" w14:textId="77777777" w:rsidTr="00A54B8F">
        <w:trPr>
          <w:trHeight w:val="270"/>
        </w:trPr>
        <w:tc>
          <w:tcPr>
            <w:tcW w:w="1008" w:type="dxa"/>
            <w:shd w:val="clear" w:color="auto" w:fill="auto"/>
            <w:noWrap/>
            <w:vAlign w:val="center"/>
            <w:hideMark/>
          </w:tcPr>
          <w:p w14:paraId="0DFE991A" w14:textId="77777777" w:rsidR="00E15D3A" w:rsidRPr="00E0012F" w:rsidRDefault="00E15D3A" w:rsidP="00A54B8F">
            <w:pPr>
              <w:widowControl/>
              <w:jc w:val="center"/>
              <w:rPr>
                <w:rFonts w:ascii="宋体" w:eastAsia="宋体" w:hAnsi="宋体" w:cs="宋体"/>
                <w:color w:val="000000"/>
                <w:kern w:val="0"/>
                <w:sz w:val="22"/>
              </w:rPr>
            </w:pPr>
            <w:r w:rsidRPr="00E0012F">
              <w:rPr>
                <w:rFonts w:ascii="宋体" w:eastAsia="宋体" w:hAnsi="宋体" w:cs="宋体" w:hint="eastAsia"/>
                <w:color w:val="000000"/>
                <w:kern w:val="0"/>
                <w:sz w:val="22"/>
              </w:rPr>
              <w:t>12</w:t>
            </w:r>
          </w:p>
        </w:tc>
        <w:tc>
          <w:tcPr>
            <w:tcW w:w="1952" w:type="dxa"/>
            <w:shd w:val="clear" w:color="auto" w:fill="auto"/>
            <w:noWrap/>
            <w:vAlign w:val="center"/>
            <w:hideMark/>
          </w:tcPr>
          <w:p w14:paraId="7B4420A8" w14:textId="77777777" w:rsidR="00E15D3A" w:rsidRPr="00264A3A" w:rsidRDefault="00E15D3A" w:rsidP="00A54B8F">
            <w:pPr>
              <w:widowControl/>
              <w:jc w:val="center"/>
              <w:rPr>
                <w:rFonts w:ascii="宋体" w:eastAsia="宋体" w:hAnsi="宋体" w:cs="宋体"/>
                <w:color w:val="000000"/>
                <w:kern w:val="0"/>
                <w:sz w:val="22"/>
              </w:rPr>
            </w:pPr>
            <w:r w:rsidRPr="00264A3A">
              <w:rPr>
                <w:rFonts w:ascii="宋体" w:eastAsia="宋体" w:hAnsi="宋体" w:cs="宋体" w:hint="eastAsia"/>
                <w:color w:val="000000"/>
                <w:kern w:val="0"/>
                <w:sz w:val="22"/>
              </w:rPr>
              <w:t>表2.8 从业人员工伤保险统计表</w:t>
            </w:r>
          </w:p>
        </w:tc>
        <w:tc>
          <w:tcPr>
            <w:tcW w:w="2896" w:type="dxa"/>
            <w:shd w:val="clear" w:color="auto" w:fill="auto"/>
            <w:noWrap/>
            <w:vAlign w:val="center"/>
            <w:hideMark/>
          </w:tcPr>
          <w:p w14:paraId="7FA5BF4B"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2.5 安全投入</w:t>
            </w:r>
          </w:p>
        </w:tc>
        <w:tc>
          <w:tcPr>
            <w:tcW w:w="2806" w:type="dxa"/>
            <w:shd w:val="clear" w:color="auto" w:fill="auto"/>
            <w:noWrap/>
            <w:vAlign w:val="center"/>
            <w:hideMark/>
          </w:tcPr>
          <w:p w14:paraId="14A8A09A"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每季度统计次，每年至少统计4次</w:t>
            </w:r>
          </w:p>
        </w:tc>
        <w:tc>
          <w:tcPr>
            <w:tcW w:w="1098" w:type="dxa"/>
            <w:shd w:val="clear" w:color="auto" w:fill="auto"/>
            <w:noWrap/>
            <w:vAlign w:val="center"/>
            <w:hideMark/>
          </w:tcPr>
          <w:p w14:paraId="2425ED44"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一年1份</w:t>
            </w:r>
          </w:p>
        </w:tc>
      </w:tr>
      <w:tr w:rsidR="00E15D3A" w:rsidRPr="00E0012F" w14:paraId="52839728" w14:textId="77777777" w:rsidTr="00A54B8F">
        <w:trPr>
          <w:trHeight w:val="270"/>
        </w:trPr>
        <w:tc>
          <w:tcPr>
            <w:tcW w:w="1008" w:type="dxa"/>
            <w:shd w:val="clear" w:color="auto" w:fill="auto"/>
            <w:noWrap/>
            <w:vAlign w:val="center"/>
            <w:hideMark/>
          </w:tcPr>
          <w:p w14:paraId="127A4025" w14:textId="77777777" w:rsidR="00E15D3A" w:rsidRPr="00E0012F" w:rsidRDefault="00E15D3A" w:rsidP="00A54B8F">
            <w:pPr>
              <w:widowControl/>
              <w:jc w:val="center"/>
              <w:rPr>
                <w:rFonts w:ascii="宋体" w:eastAsia="宋体" w:hAnsi="宋体" w:cs="宋体"/>
                <w:color w:val="000000"/>
                <w:kern w:val="0"/>
                <w:sz w:val="22"/>
              </w:rPr>
            </w:pPr>
            <w:r w:rsidRPr="00E0012F">
              <w:rPr>
                <w:rFonts w:ascii="宋体" w:eastAsia="宋体" w:hAnsi="宋体" w:cs="宋体" w:hint="eastAsia"/>
                <w:color w:val="000000"/>
                <w:kern w:val="0"/>
                <w:sz w:val="22"/>
              </w:rPr>
              <w:t>13</w:t>
            </w:r>
          </w:p>
        </w:tc>
        <w:tc>
          <w:tcPr>
            <w:tcW w:w="1952" w:type="dxa"/>
            <w:shd w:val="clear" w:color="auto" w:fill="auto"/>
            <w:noWrap/>
            <w:vAlign w:val="center"/>
            <w:hideMark/>
          </w:tcPr>
          <w:p w14:paraId="76FB9086" w14:textId="77777777" w:rsidR="00E15D3A" w:rsidRPr="00E0012F" w:rsidRDefault="00E15D3A" w:rsidP="00A54B8F">
            <w:pPr>
              <w:widowControl/>
              <w:jc w:val="center"/>
              <w:rPr>
                <w:rFonts w:ascii="宋体" w:eastAsia="宋体" w:hAnsi="宋体" w:cs="宋体"/>
                <w:color w:val="000000"/>
                <w:kern w:val="0"/>
                <w:sz w:val="22"/>
              </w:rPr>
            </w:pPr>
            <w:r w:rsidRPr="00ED47E2">
              <w:rPr>
                <w:rFonts w:ascii="宋体" w:eastAsia="宋体" w:hAnsi="宋体" w:cs="宋体" w:hint="eastAsia"/>
                <w:color w:val="000000"/>
                <w:kern w:val="0"/>
                <w:sz w:val="22"/>
              </w:rPr>
              <w:t>表</w:t>
            </w:r>
            <w:r>
              <w:rPr>
                <w:rFonts w:ascii="宋体" w:eastAsia="宋体" w:hAnsi="宋体" w:cs="宋体" w:hint="eastAsia"/>
                <w:color w:val="000000"/>
                <w:kern w:val="0"/>
                <w:sz w:val="22"/>
              </w:rPr>
              <w:t>3</w:t>
            </w:r>
            <w:r w:rsidRPr="00ED47E2">
              <w:rPr>
                <w:rFonts w:ascii="宋体" w:eastAsia="宋体" w:hAnsi="宋体" w:cs="宋体" w:hint="eastAsia"/>
                <w:color w:val="000000"/>
                <w:kern w:val="0"/>
                <w:sz w:val="22"/>
              </w:rPr>
              <w:t>.</w:t>
            </w:r>
            <w:r>
              <w:rPr>
                <w:rFonts w:ascii="宋体" w:eastAsia="宋体" w:hAnsi="宋体" w:cs="宋体" w:hint="eastAsia"/>
                <w:color w:val="000000"/>
                <w:kern w:val="0"/>
                <w:sz w:val="22"/>
              </w:rPr>
              <w:t>1</w:t>
            </w:r>
            <w:r w:rsidRPr="00ED47E2">
              <w:rPr>
                <w:rFonts w:ascii="宋体" w:eastAsia="宋体" w:hAnsi="宋体" w:cs="宋体" w:hint="eastAsia"/>
                <w:color w:val="000000"/>
                <w:kern w:val="0"/>
                <w:sz w:val="22"/>
              </w:rPr>
              <w:t xml:space="preserve"> 风险评价记录</w:t>
            </w:r>
          </w:p>
        </w:tc>
        <w:tc>
          <w:tcPr>
            <w:tcW w:w="2896" w:type="dxa"/>
            <w:shd w:val="clear" w:color="auto" w:fill="auto"/>
            <w:noWrap/>
            <w:vAlign w:val="center"/>
            <w:hideMark/>
          </w:tcPr>
          <w:p w14:paraId="2BE450A7"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3.1 风险管理</w:t>
            </w:r>
          </w:p>
        </w:tc>
        <w:tc>
          <w:tcPr>
            <w:tcW w:w="2806" w:type="dxa"/>
            <w:shd w:val="clear" w:color="auto" w:fill="auto"/>
            <w:noWrap/>
            <w:vAlign w:val="center"/>
            <w:hideMark/>
          </w:tcPr>
          <w:p w14:paraId="70F6E6C3"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每年至少进行1次风险评价</w:t>
            </w:r>
          </w:p>
        </w:tc>
        <w:tc>
          <w:tcPr>
            <w:tcW w:w="1098" w:type="dxa"/>
            <w:shd w:val="clear" w:color="auto" w:fill="auto"/>
            <w:noWrap/>
            <w:vAlign w:val="center"/>
            <w:hideMark/>
          </w:tcPr>
          <w:p w14:paraId="4AFFCDB6"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一年1份</w:t>
            </w:r>
          </w:p>
        </w:tc>
      </w:tr>
      <w:tr w:rsidR="00E15D3A" w:rsidRPr="00E0012F" w14:paraId="504B0FED" w14:textId="77777777" w:rsidTr="00A54B8F">
        <w:trPr>
          <w:trHeight w:val="270"/>
        </w:trPr>
        <w:tc>
          <w:tcPr>
            <w:tcW w:w="1008" w:type="dxa"/>
            <w:shd w:val="clear" w:color="auto" w:fill="auto"/>
            <w:noWrap/>
            <w:vAlign w:val="center"/>
            <w:hideMark/>
          </w:tcPr>
          <w:p w14:paraId="1D4AC3C8" w14:textId="77777777" w:rsidR="00E15D3A" w:rsidRPr="00E0012F" w:rsidRDefault="00E15D3A" w:rsidP="00A54B8F">
            <w:pPr>
              <w:widowControl/>
              <w:jc w:val="center"/>
              <w:rPr>
                <w:rFonts w:ascii="宋体" w:eastAsia="宋体" w:hAnsi="宋体" w:cs="宋体"/>
                <w:color w:val="000000"/>
                <w:kern w:val="0"/>
                <w:sz w:val="22"/>
              </w:rPr>
            </w:pPr>
            <w:r w:rsidRPr="00E0012F">
              <w:rPr>
                <w:rFonts w:ascii="宋体" w:eastAsia="宋体" w:hAnsi="宋体" w:cs="宋体" w:hint="eastAsia"/>
                <w:color w:val="000000"/>
                <w:kern w:val="0"/>
                <w:sz w:val="22"/>
              </w:rPr>
              <w:t>14</w:t>
            </w:r>
          </w:p>
        </w:tc>
        <w:tc>
          <w:tcPr>
            <w:tcW w:w="1952" w:type="dxa"/>
            <w:shd w:val="clear" w:color="auto" w:fill="auto"/>
            <w:noWrap/>
            <w:vAlign w:val="center"/>
            <w:hideMark/>
          </w:tcPr>
          <w:p w14:paraId="584598DC" w14:textId="77777777" w:rsidR="00E15D3A" w:rsidRPr="00E0012F" w:rsidRDefault="00E15D3A" w:rsidP="00A54B8F">
            <w:pPr>
              <w:widowControl/>
              <w:jc w:val="center"/>
              <w:rPr>
                <w:rFonts w:ascii="宋体" w:eastAsia="宋体" w:hAnsi="宋体" w:cs="宋体"/>
                <w:color w:val="000000"/>
                <w:kern w:val="0"/>
                <w:sz w:val="22"/>
              </w:rPr>
            </w:pPr>
            <w:r w:rsidRPr="007A1D2E">
              <w:rPr>
                <w:rFonts w:ascii="宋体" w:eastAsia="宋体" w:hAnsi="宋体" w:cs="宋体" w:hint="eastAsia"/>
                <w:color w:val="000000"/>
                <w:kern w:val="0"/>
                <w:sz w:val="22"/>
              </w:rPr>
              <w:t>表3.2 作业活动清单</w:t>
            </w:r>
          </w:p>
        </w:tc>
        <w:tc>
          <w:tcPr>
            <w:tcW w:w="2896" w:type="dxa"/>
            <w:shd w:val="clear" w:color="auto" w:fill="auto"/>
            <w:noWrap/>
            <w:vAlign w:val="center"/>
            <w:hideMark/>
          </w:tcPr>
          <w:p w14:paraId="01061B86"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3.2 风险评价</w:t>
            </w:r>
          </w:p>
        </w:tc>
        <w:tc>
          <w:tcPr>
            <w:tcW w:w="2806" w:type="dxa"/>
            <w:shd w:val="clear" w:color="auto" w:fill="auto"/>
            <w:noWrap/>
            <w:vAlign w:val="center"/>
            <w:hideMark/>
          </w:tcPr>
          <w:p w14:paraId="625A90DC"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每年至少进行1次风险评价</w:t>
            </w:r>
          </w:p>
        </w:tc>
        <w:tc>
          <w:tcPr>
            <w:tcW w:w="1098" w:type="dxa"/>
            <w:shd w:val="clear" w:color="auto" w:fill="auto"/>
            <w:noWrap/>
            <w:vAlign w:val="center"/>
            <w:hideMark/>
          </w:tcPr>
          <w:p w14:paraId="47743611"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一年1份</w:t>
            </w:r>
          </w:p>
        </w:tc>
      </w:tr>
      <w:tr w:rsidR="00E15D3A" w:rsidRPr="00E0012F" w14:paraId="2E610532" w14:textId="77777777" w:rsidTr="00A54B8F">
        <w:trPr>
          <w:trHeight w:val="270"/>
        </w:trPr>
        <w:tc>
          <w:tcPr>
            <w:tcW w:w="1008" w:type="dxa"/>
            <w:shd w:val="clear" w:color="auto" w:fill="auto"/>
            <w:noWrap/>
            <w:vAlign w:val="center"/>
            <w:hideMark/>
          </w:tcPr>
          <w:p w14:paraId="6AAEEA8F" w14:textId="77777777" w:rsidR="00E15D3A" w:rsidRPr="00E0012F" w:rsidRDefault="00E15D3A" w:rsidP="00A54B8F">
            <w:pPr>
              <w:widowControl/>
              <w:jc w:val="center"/>
              <w:rPr>
                <w:rFonts w:ascii="宋体" w:eastAsia="宋体" w:hAnsi="宋体" w:cs="宋体"/>
                <w:color w:val="000000"/>
                <w:kern w:val="0"/>
                <w:sz w:val="22"/>
              </w:rPr>
            </w:pPr>
            <w:r w:rsidRPr="00E0012F">
              <w:rPr>
                <w:rFonts w:ascii="宋体" w:eastAsia="宋体" w:hAnsi="宋体" w:cs="宋体" w:hint="eastAsia"/>
                <w:color w:val="000000"/>
                <w:kern w:val="0"/>
                <w:sz w:val="22"/>
              </w:rPr>
              <w:t>15</w:t>
            </w:r>
          </w:p>
        </w:tc>
        <w:tc>
          <w:tcPr>
            <w:tcW w:w="1952" w:type="dxa"/>
            <w:shd w:val="clear" w:color="auto" w:fill="auto"/>
            <w:noWrap/>
            <w:vAlign w:val="center"/>
            <w:hideMark/>
          </w:tcPr>
          <w:p w14:paraId="53696CA1" w14:textId="77777777" w:rsidR="00E15D3A" w:rsidRPr="00E0012F" w:rsidRDefault="00E15D3A" w:rsidP="00A54B8F">
            <w:pPr>
              <w:widowControl/>
              <w:jc w:val="center"/>
              <w:rPr>
                <w:rFonts w:ascii="宋体" w:eastAsia="宋体" w:hAnsi="宋体" w:cs="宋体"/>
                <w:color w:val="000000"/>
                <w:kern w:val="0"/>
                <w:sz w:val="22"/>
              </w:rPr>
            </w:pPr>
            <w:r w:rsidRPr="00474E79">
              <w:rPr>
                <w:rFonts w:ascii="宋体" w:eastAsia="宋体" w:hAnsi="宋体" w:cs="宋体" w:hint="eastAsia"/>
                <w:color w:val="000000"/>
                <w:kern w:val="0"/>
                <w:sz w:val="22"/>
              </w:rPr>
              <w:t>表3.3 设备设施清单</w:t>
            </w:r>
          </w:p>
        </w:tc>
        <w:tc>
          <w:tcPr>
            <w:tcW w:w="2896" w:type="dxa"/>
            <w:shd w:val="clear" w:color="auto" w:fill="auto"/>
            <w:noWrap/>
            <w:vAlign w:val="center"/>
            <w:hideMark/>
          </w:tcPr>
          <w:p w14:paraId="0E793FEC"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3.2 风险评价</w:t>
            </w:r>
          </w:p>
        </w:tc>
        <w:tc>
          <w:tcPr>
            <w:tcW w:w="2806" w:type="dxa"/>
            <w:shd w:val="clear" w:color="auto" w:fill="auto"/>
            <w:noWrap/>
            <w:vAlign w:val="center"/>
            <w:hideMark/>
          </w:tcPr>
          <w:p w14:paraId="5C95F5A2"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每年至少进行1次风险评价</w:t>
            </w:r>
          </w:p>
        </w:tc>
        <w:tc>
          <w:tcPr>
            <w:tcW w:w="1098" w:type="dxa"/>
            <w:shd w:val="clear" w:color="auto" w:fill="auto"/>
            <w:noWrap/>
            <w:vAlign w:val="center"/>
            <w:hideMark/>
          </w:tcPr>
          <w:p w14:paraId="7FFD2AD4"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一年1份</w:t>
            </w:r>
          </w:p>
        </w:tc>
      </w:tr>
      <w:tr w:rsidR="00E15D3A" w:rsidRPr="00E0012F" w14:paraId="6E11F88B" w14:textId="77777777" w:rsidTr="00A54B8F">
        <w:trPr>
          <w:trHeight w:val="270"/>
        </w:trPr>
        <w:tc>
          <w:tcPr>
            <w:tcW w:w="1008" w:type="dxa"/>
            <w:shd w:val="clear" w:color="auto" w:fill="auto"/>
            <w:noWrap/>
            <w:vAlign w:val="center"/>
            <w:hideMark/>
          </w:tcPr>
          <w:p w14:paraId="5B112482" w14:textId="77777777" w:rsidR="00E15D3A" w:rsidRPr="00E0012F" w:rsidRDefault="00E15D3A" w:rsidP="00A54B8F">
            <w:pPr>
              <w:widowControl/>
              <w:jc w:val="center"/>
              <w:rPr>
                <w:rFonts w:ascii="宋体" w:eastAsia="宋体" w:hAnsi="宋体" w:cs="宋体"/>
                <w:color w:val="000000"/>
                <w:kern w:val="0"/>
                <w:sz w:val="22"/>
              </w:rPr>
            </w:pPr>
            <w:r w:rsidRPr="00E0012F">
              <w:rPr>
                <w:rFonts w:ascii="宋体" w:eastAsia="宋体" w:hAnsi="宋体" w:cs="宋体" w:hint="eastAsia"/>
                <w:color w:val="000000"/>
                <w:kern w:val="0"/>
                <w:sz w:val="22"/>
              </w:rPr>
              <w:t>16</w:t>
            </w:r>
          </w:p>
        </w:tc>
        <w:tc>
          <w:tcPr>
            <w:tcW w:w="1952" w:type="dxa"/>
            <w:shd w:val="clear" w:color="auto" w:fill="auto"/>
            <w:noWrap/>
            <w:vAlign w:val="center"/>
            <w:hideMark/>
          </w:tcPr>
          <w:p w14:paraId="3BB264CC" w14:textId="77777777" w:rsidR="00E15D3A" w:rsidRPr="00E0012F" w:rsidRDefault="00E15D3A" w:rsidP="00A54B8F">
            <w:pPr>
              <w:widowControl/>
              <w:jc w:val="center"/>
              <w:rPr>
                <w:rFonts w:ascii="宋体" w:eastAsia="宋体" w:hAnsi="宋体" w:cs="宋体"/>
                <w:color w:val="000000"/>
                <w:kern w:val="0"/>
                <w:sz w:val="22"/>
              </w:rPr>
            </w:pPr>
            <w:r w:rsidRPr="00474E79">
              <w:rPr>
                <w:rFonts w:ascii="宋体" w:eastAsia="宋体" w:hAnsi="宋体" w:cs="宋体" w:hint="eastAsia"/>
                <w:color w:val="000000"/>
                <w:kern w:val="0"/>
                <w:sz w:val="22"/>
              </w:rPr>
              <w:t>表3.</w:t>
            </w:r>
            <w:r>
              <w:rPr>
                <w:rFonts w:ascii="宋体" w:eastAsia="宋体" w:hAnsi="宋体" w:cs="宋体" w:hint="eastAsia"/>
                <w:color w:val="000000"/>
                <w:kern w:val="0"/>
                <w:sz w:val="22"/>
              </w:rPr>
              <w:t xml:space="preserve">4 </w:t>
            </w:r>
            <w:r w:rsidRPr="00474E79">
              <w:rPr>
                <w:rFonts w:ascii="宋体" w:eastAsia="宋体" w:hAnsi="宋体" w:cs="宋体" w:hint="eastAsia"/>
                <w:color w:val="000000"/>
                <w:kern w:val="0"/>
                <w:sz w:val="22"/>
              </w:rPr>
              <w:t>风险评价</w:t>
            </w:r>
            <w:r w:rsidRPr="00474E79">
              <w:rPr>
                <w:rFonts w:ascii="宋体" w:eastAsia="宋体" w:hAnsi="宋体" w:cs="宋体" w:hint="eastAsia"/>
                <w:color w:val="000000"/>
                <w:kern w:val="0"/>
                <w:sz w:val="22"/>
              </w:rPr>
              <w:lastRenderedPageBreak/>
              <w:t>报告</w:t>
            </w:r>
          </w:p>
        </w:tc>
        <w:tc>
          <w:tcPr>
            <w:tcW w:w="2896" w:type="dxa"/>
            <w:shd w:val="clear" w:color="auto" w:fill="auto"/>
            <w:noWrap/>
            <w:vAlign w:val="center"/>
            <w:hideMark/>
          </w:tcPr>
          <w:p w14:paraId="45D1AA38"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lastRenderedPageBreak/>
              <w:t>3.2 风险评价</w:t>
            </w:r>
          </w:p>
        </w:tc>
        <w:tc>
          <w:tcPr>
            <w:tcW w:w="2806" w:type="dxa"/>
            <w:shd w:val="clear" w:color="auto" w:fill="auto"/>
            <w:noWrap/>
            <w:vAlign w:val="center"/>
            <w:hideMark/>
          </w:tcPr>
          <w:p w14:paraId="177C0475"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每年至少进行1次风险评价</w:t>
            </w:r>
          </w:p>
        </w:tc>
        <w:tc>
          <w:tcPr>
            <w:tcW w:w="1098" w:type="dxa"/>
            <w:shd w:val="clear" w:color="auto" w:fill="auto"/>
            <w:noWrap/>
            <w:vAlign w:val="center"/>
            <w:hideMark/>
          </w:tcPr>
          <w:p w14:paraId="0BC3B561"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一年1份</w:t>
            </w:r>
          </w:p>
        </w:tc>
      </w:tr>
      <w:tr w:rsidR="00E15D3A" w:rsidRPr="00E0012F" w14:paraId="07D58BD5" w14:textId="77777777" w:rsidTr="00A54B8F">
        <w:trPr>
          <w:trHeight w:val="270"/>
        </w:trPr>
        <w:tc>
          <w:tcPr>
            <w:tcW w:w="1008" w:type="dxa"/>
            <w:shd w:val="clear" w:color="auto" w:fill="auto"/>
            <w:noWrap/>
            <w:vAlign w:val="center"/>
            <w:hideMark/>
          </w:tcPr>
          <w:p w14:paraId="4278D013" w14:textId="77777777" w:rsidR="00E15D3A" w:rsidRPr="00E0012F" w:rsidRDefault="00E15D3A" w:rsidP="00A54B8F">
            <w:pPr>
              <w:widowControl/>
              <w:jc w:val="center"/>
              <w:rPr>
                <w:rFonts w:ascii="宋体" w:eastAsia="宋体" w:hAnsi="宋体" w:cs="宋体"/>
                <w:color w:val="000000"/>
                <w:kern w:val="0"/>
                <w:sz w:val="22"/>
              </w:rPr>
            </w:pPr>
            <w:r w:rsidRPr="00E0012F">
              <w:rPr>
                <w:rFonts w:ascii="宋体" w:eastAsia="宋体" w:hAnsi="宋体" w:cs="宋体" w:hint="eastAsia"/>
                <w:color w:val="000000"/>
                <w:kern w:val="0"/>
                <w:sz w:val="22"/>
              </w:rPr>
              <w:t>17</w:t>
            </w:r>
          </w:p>
        </w:tc>
        <w:tc>
          <w:tcPr>
            <w:tcW w:w="1952" w:type="dxa"/>
            <w:shd w:val="clear" w:color="auto" w:fill="auto"/>
            <w:noWrap/>
            <w:vAlign w:val="center"/>
            <w:hideMark/>
          </w:tcPr>
          <w:p w14:paraId="2FD3522E" w14:textId="77777777" w:rsidR="00E15D3A" w:rsidRPr="006603C0" w:rsidRDefault="00E15D3A" w:rsidP="00A54B8F">
            <w:pPr>
              <w:widowControl/>
              <w:jc w:val="center"/>
              <w:rPr>
                <w:rFonts w:ascii="宋体" w:eastAsia="宋体" w:hAnsi="宋体" w:cs="宋体"/>
                <w:color w:val="000000"/>
                <w:kern w:val="0"/>
                <w:sz w:val="22"/>
              </w:rPr>
            </w:pPr>
            <w:r w:rsidRPr="006603C0">
              <w:rPr>
                <w:rFonts w:ascii="宋体" w:eastAsia="宋体" w:hAnsi="宋体" w:cs="宋体" w:hint="eastAsia"/>
                <w:color w:val="000000"/>
                <w:kern w:val="0"/>
                <w:sz w:val="22"/>
              </w:rPr>
              <w:t>表3.5 班组及各岗位分析评价记录表</w:t>
            </w:r>
          </w:p>
        </w:tc>
        <w:tc>
          <w:tcPr>
            <w:tcW w:w="2896" w:type="dxa"/>
            <w:shd w:val="clear" w:color="auto" w:fill="auto"/>
            <w:noWrap/>
            <w:vAlign w:val="center"/>
            <w:hideMark/>
          </w:tcPr>
          <w:p w14:paraId="59046A0E"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3.2 风险评价</w:t>
            </w:r>
          </w:p>
        </w:tc>
        <w:tc>
          <w:tcPr>
            <w:tcW w:w="2806" w:type="dxa"/>
            <w:shd w:val="clear" w:color="auto" w:fill="auto"/>
            <w:noWrap/>
            <w:vAlign w:val="center"/>
            <w:hideMark/>
          </w:tcPr>
          <w:p w14:paraId="19656F88"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每年至少进行1次风险评价</w:t>
            </w:r>
          </w:p>
        </w:tc>
        <w:tc>
          <w:tcPr>
            <w:tcW w:w="1098" w:type="dxa"/>
            <w:shd w:val="clear" w:color="auto" w:fill="auto"/>
            <w:noWrap/>
            <w:vAlign w:val="center"/>
            <w:hideMark/>
          </w:tcPr>
          <w:p w14:paraId="63748314"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一年1份</w:t>
            </w:r>
          </w:p>
        </w:tc>
      </w:tr>
      <w:tr w:rsidR="00E15D3A" w:rsidRPr="00E0012F" w14:paraId="00C5A409" w14:textId="77777777" w:rsidTr="00A54B8F">
        <w:trPr>
          <w:trHeight w:val="270"/>
        </w:trPr>
        <w:tc>
          <w:tcPr>
            <w:tcW w:w="1008" w:type="dxa"/>
            <w:shd w:val="clear" w:color="auto" w:fill="auto"/>
            <w:noWrap/>
            <w:vAlign w:val="center"/>
            <w:hideMark/>
          </w:tcPr>
          <w:p w14:paraId="26621DA2" w14:textId="77777777" w:rsidR="00E15D3A" w:rsidRPr="00E0012F" w:rsidRDefault="00E15D3A" w:rsidP="00A54B8F">
            <w:pPr>
              <w:widowControl/>
              <w:jc w:val="center"/>
              <w:rPr>
                <w:rFonts w:ascii="宋体" w:eastAsia="宋体" w:hAnsi="宋体" w:cs="宋体"/>
                <w:color w:val="000000"/>
                <w:kern w:val="0"/>
                <w:sz w:val="22"/>
              </w:rPr>
            </w:pPr>
            <w:r w:rsidRPr="00E0012F">
              <w:rPr>
                <w:rFonts w:ascii="宋体" w:eastAsia="宋体" w:hAnsi="宋体" w:cs="宋体" w:hint="eastAsia"/>
                <w:color w:val="000000"/>
                <w:kern w:val="0"/>
                <w:sz w:val="22"/>
              </w:rPr>
              <w:t>18</w:t>
            </w:r>
          </w:p>
        </w:tc>
        <w:tc>
          <w:tcPr>
            <w:tcW w:w="1952" w:type="dxa"/>
            <w:shd w:val="clear" w:color="auto" w:fill="auto"/>
            <w:noWrap/>
            <w:vAlign w:val="center"/>
            <w:hideMark/>
          </w:tcPr>
          <w:p w14:paraId="1D178C9F" w14:textId="77777777" w:rsidR="00E15D3A" w:rsidRPr="00E0012F" w:rsidRDefault="00E15D3A" w:rsidP="00A54B8F">
            <w:pPr>
              <w:widowControl/>
              <w:jc w:val="center"/>
              <w:rPr>
                <w:rFonts w:ascii="宋体" w:eastAsia="宋体" w:hAnsi="宋体" w:cs="宋体"/>
                <w:color w:val="000000"/>
                <w:kern w:val="0"/>
                <w:sz w:val="22"/>
              </w:rPr>
            </w:pPr>
            <w:r w:rsidRPr="006603C0">
              <w:rPr>
                <w:rFonts w:ascii="宋体" w:eastAsia="宋体" w:hAnsi="宋体" w:cs="宋体" w:hint="eastAsia"/>
                <w:color w:val="000000"/>
                <w:kern w:val="0"/>
                <w:sz w:val="22"/>
              </w:rPr>
              <w:t>表3.6 重大风险清单</w:t>
            </w:r>
          </w:p>
        </w:tc>
        <w:tc>
          <w:tcPr>
            <w:tcW w:w="2896" w:type="dxa"/>
            <w:shd w:val="clear" w:color="auto" w:fill="auto"/>
            <w:noWrap/>
            <w:vAlign w:val="center"/>
            <w:hideMark/>
          </w:tcPr>
          <w:p w14:paraId="2B7A6F27"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3.2 风险评价</w:t>
            </w:r>
          </w:p>
        </w:tc>
        <w:tc>
          <w:tcPr>
            <w:tcW w:w="2806" w:type="dxa"/>
            <w:shd w:val="clear" w:color="auto" w:fill="auto"/>
            <w:noWrap/>
            <w:vAlign w:val="center"/>
            <w:hideMark/>
          </w:tcPr>
          <w:p w14:paraId="1306F846"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每年至少进行1次风险评价</w:t>
            </w:r>
          </w:p>
        </w:tc>
        <w:tc>
          <w:tcPr>
            <w:tcW w:w="1098" w:type="dxa"/>
            <w:shd w:val="clear" w:color="auto" w:fill="auto"/>
            <w:noWrap/>
            <w:vAlign w:val="center"/>
            <w:hideMark/>
          </w:tcPr>
          <w:p w14:paraId="0D6F4563"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一年1份</w:t>
            </w:r>
          </w:p>
        </w:tc>
      </w:tr>
      <w:tr w:rsidR="00E15D3A" w:rsidRPr="00E0012F" w14:paraId="184BF014" w14:textId="77777777" w:rsidTr="00A54B8F">
        <w:trPr>
          <w:trHeight w:val="270"/>
        </w:trPr>
        <w:tc>
          <w:tcPr>
            <w:tcW w:w="1008" w:type="dxa"/>
            <w:shd w:val="clear" w:color="auto" w:fill="auto"/>
            <w:noWrap/>
            <w:vAlign w:val="center"/>
            <w:hideMark/>
          </w:tcPr>
          <w:p w14:paraId="3932A22B" w14:textId="77777777" w:rsidR="00E15D3A" w:rsidRPr="00E0012F" w:rsidRDefault="00E15D3A" w:rsidP="00A54B8F">
            <w:pPr>
              <w:widowControl/>
              <w:jc w:val="center"/>
              <w:rPr>
                <w:rFonts w:ascii="宋体" w:eastAsia="宋体" w:hAnsi="宋体" w:cs="宋体"/>
                <w:color w:val="000000"/>
                <w:kern w:val="0"/>
                <w:sz w:val="22"/>
              </w:rPr>
            </w:pPr>
            <w:r w:rsidRPr="00E0012F">
              <w:rPr>
                <w:rFonts w:ascii="宋体" w:eastAsia="宋体" w:hAnsi="宋体" w:cs="宋体" w:hint="eastAsia"/>
                <w:color w:val="000000"/>
                <w:kern w:val="0"/>
                <w:sz w:val="22"/>
              </w:rPr>
              <w:t>19</w:t>
            </w:r>
          </w:p>
        </w:tc>
        <w:tc>
          <w:tcPr>
            <w:tcW w:w="1952" w:type="dxa"/>
            <w:shd w:val="clear" w:color="auto" w:fill="auto"/>
            <w:noWrap/>
            <w:vAlign w:val="center"/>
            <w:hideMark/>
          </w:tcPr>
          <w:p w14:paraId="66842E9A" w14:textId="77777777" w:rsidR="00E15D3A" w:rsidRPr="00E0012F" w:rsidRDefault="00E15D3A" w:rsidP="00A54B8F">
            <w:pPr>
              <w:widowControl/>
              <w:jc w:val="center"/>
              <w:rPr>
                <w:rFonts w:ascii="宋体" w:eastAsia="宋体" w:hAnsi="宋体" w:cs="宋体"/>
                <w:color w:val="000000"/>
                <w:kern w:val="0"/>
                <w:sz w:val="22"/>
              </w:rPr>
            </w:pPr>
            <w:r w:rsidRPr="006603C0">
              <w:rPr>
                <w:rFonts w:ascii="宋体" w:eastAsia="宋体" w:hAnsi="宋体" w:cs="宋体" w:hint="eastAsia"/>
                <w:color w:val="000000"/>
                <w:kern w:val="0"/>
                <w:sz w:val="22"/>
              </w:rPr>
              <w:t>表3.7 风险及控制措施清单</w:t>
            </w:r>
          </w:p>
        </w:tc>
        <w:tc>
          <w:tcPr>
            <w:tcW w:w="2896" w:type="dxa"/>
            <w:shd w:val="clear" w:color="auto" w:fill="auto"/>
            <w:noWrap/>
            <w:vAlign w:val="center"/>
            <w:hideMark/>
          </w:tcPr>
          <w:p w14:paraId="77FCAD39"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3.3 风险控制措施</w:t>
            </w:r>
          </w:p>
        </w:tc>
        <w:tc>
          <w:tcPr>
            <w:tcW w:w="2806" w:type="dxa"/>
            <w:shd w:val="clear" w:color="auto" w:fill="auto"/>
            <w:noWrap/>
            <w:vAlign w:val="center"/>
            <w:hideMark/>
          </w:tcPr>
          <w:p w14:paraId="338E5766"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每年至少进行1次风险评价</w:t>
            </w:r>
          </w:p>
        </w:tc>
        <w:tc>
          <w:tcPr>
            <w:tcW w:w="1098" w:type="dxa"/>
            <w:shd w:val="clear" w:color="auto" w:fill="auto"/>
            <w:noWrap/>
            <w:vAlign w:val="center"/>
            <w:hideMark/>
          </w:tcPr>
          <w:p w14:paraId="76BBA8E9"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一年1份</w:t>
            </w:r>
          </w:p>
        </w:tc>
      </w:tr>
      <w:tr w:rsidR="00E15D3A" w:rsidRPr="00E0012F" w14:paraId="0C5E396E" w14:textId="77777777" w:rsidTr="00A54B8F">
        <w:trPr>
          <w:trHeight w:val="270"/>
        </w:trPr>
        <w:tc>
          <w:tcPr>
            <w:tcW w:w="1008" w:type="dxa"/>
            <w:shd w:val="clear" w:color="auto" w:fill="auto"/>
            <w:noWrap/>
            <w:vAlign w:val="center"/>
            <w:hideMark/>
          </w:tcPr>
          <w:p w14:paraId="3445E571" w14:textId="77777777" w:rsidR="00E15D3A" w:rsidRPr="00E0012F" w:rsidRDefault="00E15D3A" w:rsidP="00A54B8F">
            <w:pPr>
              <w:widowControl/>
              <w:jc w:val="center"/>
              <w:rPr>
                <w:rFonts w:ascii="宋体" w:eastAsia="宋体" w:hAnsi="宋体" w:cs="宋体"/>
                <w:color w:val="000000"/>
                <w:kern w:val="0"/>
                <w:sz w:val="22"/>
              </w:rPr>
            </w:pPr>
            <w:r w:rsidRPr="00E0012F">
              <w:rPr>
                <w:rFonts w:ascii="宋体" w:eastAsia="宋体" w:hAnsi="宋体" w:cs="宋体" w:hint="eastAsia"/>
                <w:color w:val="000000"/>
                <w:kern w:val="0"/>
                <w:sz w:val="22"/>
              </w:rPr>
              <w:t>20</w:t>
            </w:r>
          </w:p>
        </w:tc>
        <w:tc>
          <w:tcPr>
            <w:tcW w:w="1952" w:type="dxa"/>
            <w:shd w:val="clear" w:color="auto" w:fill="auto"/>
            <w:noWrap/>
            <w:vAlign w:val="center"/>
            <w:hideMark/>
          </w:tcPr>
          <w:p w14:paraId="787FE009" w14:textId="77777777" w:rsidR="00E15D3A" w:rsidRPr="00E0012F" w:rsidRDefault="00E15D3A" w:rsidP="00A54B8F">
            <w:pPr>
              <w:widowControl/>
              <w:jc w:val="center"/>
              <w:rPr>
                <w:rFonts w:ascii="宋体" w:eastAsia="宋体" w:hAnsi="宋体" w:cs="宋体"/>
                <w:color w:val="000000"/>
                <w:kern w:val="0"/>
                <w:sz w:val="22"/>
              </w:rPr>
            </w:pPr>
            <w:r w:rsidRPr="006603C0">
              <w:rPr>
                <w:rFonts w:ascii="宋体" w:eastAsia="宋体" w:hAnsi="宋体" w:cs="宋体" w:hint="eastAsia"/>
                <w:color w:val="000000"/>
                <w:kern w:val="0"/>
                <w:sz w:val="22"/>
              </w:rPr>
              <w:t>表3.8 风险培训教育记录</w:t>
            </w:r>
          </w:p>
        </w:tc>
        <w:tc>
          <w:tcPr>
            <w:tcW w:w="2896" w:type="dxa"/>
            <w:shd w:val="clear" w:color="auto" w:fill="auto"/>
            <w:noWrap/>
            <w:vAlign w:val="center"/>
            <w:hideMark/>
          </w:tcPr>
          <w:p w14:paraId="5CC2BE1E"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3.3 风险控制措施</w:t>
            </w:r>
          </w:p>
        </w:tc>
        <w:tc>
          <w:tcPr>
            <w:tcW w:w="2806" w:type="dxa"/>
            <w:shd w:val="clear" w:color="auto" w:fill="auto"/>
            <w:noWrap/>
            <w:vAlign w:val="center"/>
            <w:hideMark/>
          </w:tcPr>
          <w:p w14:paraId="360460B0"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每年至少进行1次风险评价</w:t>
            </w:r>
          </w:p>
        </w:tc>
        <w:tc>
          <w:tcPr>
            <w:tcW w:w="1098" w:type="dxa"/>
            <w:shd w:val="clear" w:color="auto" w:fill="auto"/>
            <w:noWrap/>
            <w:vAlign w:val="center"/>
            <w:hideMark/>
          </w:tcPr>
          <w:p w14:paraId="60FE06F8"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一年1份</w:t>
            </w:r>
          </w:p>
        </w:tc>
      </w:tr>
      <w:tr w:rsidR="00E15D3A" w:rsidRPr="00E0012F" w14:paraId="62DE2808" w14:textId="77777777" w:rsidTr="00A54B8F">
        <w:trPr>
          <w:trHeight w:val="270"/>
        </w:trPr>
        <w:tc>
          <w:tcPr>
            <w:tcW w:w="1008" w:type="dxa"/>
            <w:shd w:val="clear" w:color="auto" w:fill="auto"/>
            <w:noWrap/>
            <w:vAlign w:val="center"/>
            <w:hideMark/>
          </w:tcPr>
          <w:p w14:paraId="15CDE291" w14:textId="77777777" w:rsidR="00E15D3A" w:rsidRPr="00E0012F" w:rsidRDefault="00E15D3A" w:rsidP="00A54B8F">
            <w:pPr>
              <w:widowControl/>
              <w:jc w:val="center"/>
              <w:rPr>
                <w:rFonts w:ascii="宋体" w:eastAsia="宋体" w:hAnsi="宋体" w:cs="宋体"/>
                <w:color w:val="000000"/>
                <w:kern w:val="0"/>
                <w:sz w:val="22"/>
              </w:rPr>
            </w:pPr>
            <w:r w:rsidRPr="00E0012F">
              <w:rPr>
                <w:rFonts w:ascii="宋体" w:eastAsia="宋体" w:hAnsi="宋体" w:cs="宋体" w:hint="eastAsia"/>
                <w:color w:val="000000"/>
                <w:kern w:val="0"/>
                <w:sz w:val="22"/>
              </w:rPr>
              <w:t>21</w:t>
            </w:r>
          </w:p>
        </w:tc>
        <w:tc>
          <w:tcPr>
            <w:tcW w:w="1952" w:type="dxa"/>
            <w:shd w:val="clear" w:color="auto" w:fill="auto"/>
            <w:noWrap/>
            <w:vAlign w:val="center"/>
            <w:hideMark/>
          </w:tcPr>
          <w:p w14:paraId="16799198" w14:textId="77777777" w:rsidR="00E15D3A" w:rsidRPr="00E0012F" w:rsidRDefault="00E15D3A" w:rsidP="00A54B8F">
            <w:pPr>
              <w:widowControl/>
              <w:jc w:val="center"/>
              <w:rPr>
                <w:rFonts w:ascii="宋体" w:eastAsia="宋体" w:hAnsi="宋体" w:cs="宋体"/>
                <w:color w:val="000000"/>
                <w:kern w:val="0"/>
                <w:sz w:val="22"/>
              </w:rPr>
            </w:pPr>
            <w:r w:rsidRPr="002C419F">
              <w:rPr>
                <w:rFonts w:ascii="宋体" w:eastAsia="宋体" w:hAnsi="宋体" w:cs="宋体" w:hint="eastAsia"/>
                <w:color w:val="000000"/>
                <w:kern w:val="0"/>
                <w:sz w:val="22"/>
              </w:rPr>
              <w:t>表3.9 隐患整改通知书</w:t>
            </w:r>
          </w:p>
        </w:tc>
        <w:tc>
          <w:tcPr>
            <w:tcW w:w="2896" w:type="dxa"/>
            <w:shd w:val="clear" w:color="auto" w:fill="auto"/>
            <w:noWrap/>
            <w:vAlign w:val="center"/>
            <w:hideMark/>
          </w:tcPr>
          <w:p w14:paraId="50D3418B"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3.3 风险控制措施</w:t>
            </w:r>
          </w:p>
        </w:tc>
        <w:tc>
          <w:tcPr>
            <w:tcW w:w="2806" w:type="dxa"/>
            <w:shd w:val="clear" w:color="auto" w:fill="auto"/>
            <w:noWrap/>
            <w:vAlign w:val="center"/>
            <w:hideMark/>
          </w:tcPr>
          <w:p w14:paraId="53865CB8"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每年至少12次</w:t>
            </w:r>
          </w:p>
        </w:tc>
        <w:tc>
          <w:tcPr>
            <w:tcW w:w="1098" w:type="dxa"/>
            <w:shd w:val="clear" w:color="auto" w:fill="auto"/>
            <w:noWrap/>
            <w:vAlign w:val="center"/>
            <w:hideMark/>
          </w:tcPr>
          <w:p w14:paraId="649FD5E9"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一年12份</w:t>
            </w:r>
          </w:p>
        </w:tc>
      </w:tr>
      <w:tr w:rsidR="00E15D3A" w:rsidRPr="00E0012F" w14:paraId="792DF2E4" w14:textId="77777777" w:rsidTr="00A54B8F">
        <w:trPr>
          <w:trHeight w:val="270"/>
        </w:trPr>
        <w:tc>
          <w:tcPr>
            <w:tcW w:w="1008" w:type="dxa"/>
            <w:shd w:val="clear" w:color="auto" w:fill="auto"/>
            <w:noWrap/>
            <w:vAlign w:val="center"/>
            <w:hideMark/>
          </w:tcPr>
          <w:p w14:paraId="7FB29351" w14:textId="77777777" w:rsidR="00E15D3A" w:rsidRPr="00E0012F" w:rsidRDefault="00E15D3A" w:rsidP="00A54B8F">
            <w:pPr>
              <w:widowControl/>
              <w:jc w:val="center"/>
              <w:rPr>
                <w:rFonts w:ascii="宋体" w:eastAsia="宋体" w:hAnsi="宋体" w:cs="宋体"/>
                <w:color w:val="000000"/>
                <w:kern w:val="0"/>
                <w:sz w:val="22"/>
              </w:rPr>
            </w:pPr>
            <w:r w:rsidRPr="00E0012F">
              <w:rPr>
                <w:rFonts w:ascii="宋体" w:eastAsia="宋体" w:hAnsi="宋体" w:cs="宋体" w:hint="eastAsia"/>
                <w:color w:val="000000"/>
                <w:kern w:val="0"/>
                <w:sz w:val="22"/>
              </w:rPr>
              <w:t>22</w:t>
            </w:r>
          </w:p>
        </w:tc>
        <w:tc>
          <w:tcPr>
            <w:tcW w:w="1952" w:type="dxa"/>
            <w:shd w:val="clear" w:color="auto" w:fill="auto"/>
            <w:noWrap/>
            <w:vAlign w:val="center"/>
            <w:hideMark/>
          </w:tcPr>
          <w:p w14:paraId="00CA9785" w14:textId="77777777" w:rsidR="00E15D3A" w:rsidRPr="00E0012F" w:rsidRDefault="00E15D3A" w:rsidP="00A54B8F">
            <w:pPr>
              <w:widowControl/>
              <w:jc w:val="center"/>
              <w:rPr>
                <w:rFonts w:ascii="宋体" w:eastAsia="宋体" w:hAnsi="宋体" w:cs="宋体"/>
                <w:color w:val="000000"/>
                <w:kern w:val="0"/>
                <w:sz w:val="22"/>
              </w:rPr>
            </w:pPr>
            <w:r w:rsidRPr="002C419F">
              <w:rPr>
                <w:rFonts w:ascii="宋体" w:eastAsia="宋体" w:hAnsi="宋体" w:cs="宋体" w:hint="eastAsia"/>
                <w:color w:val="000000"/>
                <w:kern w:val="0"/>
                <w:sz w:val="22"/>
              </w:rPr>
              <w:t>表3.10 隐患整改台账</w:t>
            </w:r>
          </w:p>
        </w:tc>
        <w:tc>
          <w:tcPr>
            <w:tcW w:w="2896" w:type="dxa"/>
            <w:shd w:val="clear" w:color="auto" w:fill="auto"/>
            <w:noWrap/>
            <w:vAlign w:val="center"/>
            <w:hideMark/>
          </w:tcPr>
          <w:p w14:paraId="77237DFD"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3.3 风险控制措施</w:t>
            </w:r>
          </w:p>
        </w:tc>
        <w:tc>
          <w:tcPr>
            <w:tcW w:w="2806" w:type="dxa"/>
            <w:shd w:val="clear" w:color="auto" w:fill="auto"/>
            <w:noWrap/>
            <w:vAlign w:val="center"/>
            <w:hideMark/>
          </w:tcPr>
          <w:p w14:paraId="27A5475A"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每年至少12次</w:t>
            </w:r>
          </w:p>
        </w:tc>
        <w:tc>
          <w:tcPr>
            <w:tcW w:w="1098" w:type="dxa"/>
            <w:shd w:val="clear" w:color="auto" w:fill="auto"/>
            <w:noWrap/>
            <w:vAlign w:val="center"/>
            <w:hideMark/>
          </w:tcPr>
          <w:p w14:paraId="0AAF110E"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一年2份</w:t>
            </w:r>
          </w:p>
        </w:tc>
      </w:tr>
      <w:tr w:rsidR="00E15D3A" w:rsidRPr="00E0012F" w14:paraId="039BC123" w14:textId="77777777" w:rsidTr="00A54B8F">
        <w:trPr>
          <w:trHeight w:val="270"/>
        </w:trPr>
        <w:tc>
          <w:tcPr>
            <w:tcW w:w="1008" w:type="dxa"/>
            <w:shd w:val="clear" w:color="auto" w:fill="auto"/>
            <w:noWrap/>
            <w:vAlign w:val="center"/>
            <w:hideMark/>
          </w:tcPr>
          <w:p w14:paraId="72CC067E" w14:textId="77777777" w:rsidR="00E15D3A" w:rsidRPr="00E0012F" w:rsidRDefault="00E15D3A" w:rsidP="00A54B8F">
            <w:pPr>
              <w:widowControl/>
              <w:jc w:val="center"/>
              <w:rPr>
                <w:rFonts w:ascii="宋体" w:eastAsia="宋体" w:hAnsi="宋体" w:cs="宋体"/>
                <w:color w:val="000000"/>
                <w:kern w:val="0"/>
                <w:sz w:val="22"/>
              </w:rPr>
            </w:pPr>
            <w:r w:rsidRPr="00E0012F">
              <w:rPr>
                <w:rFonts w:ascii="宋体" w:eastAsia="宋体" w:hAnsi="宋体" w:cs="宋体" w:hint="eastAsia"/>
                <w:color w:val="000000"/>
                <w:kern w:val="0"/>
                <w:sz w:val="22"/>
              </w:rPr>
              <w:t>23</w:t>
            </w:r>
          </w:p>
        </w:tc>
        <w:tc>
          <w:tcPr>
            <w:tcW w:w="1952" w:type="dxa"/>
            <w:shd w:val="clear" w:color="auto" w:fill="auto"/>
            <w:noWrap/>
            <w:vAlign w:val="center"/>
            <w:hideMark/>
          </w:tcPr>
          <w:p w14:paraId="1821FEBF" w14:textId="77777777" w:rsidR="00E15D3A" w:rsidRPr="00E0012F" w:rsidRDefault="00E15D3A" w:rsidP="00A54B8F">
            <w:pPr>
              <w:widowControl/>
              <w:jc w:val="center"/>
              <w:rPr>
                <w:rFonts w:ascii="宋体" w:eastAsia="宋体" w:hAnsi="宋体" w:cs="宋体"/>
                <w:color w:val="000000"/>
                <w:kern w:val="0"/>
                <w:sz w:val="22"/>
              </w:rPr>
            </w:pPr>
            <w:r w:rsidRPr="002C419F">
              <w:rPr>
                <w:rFonts w:ascii="宋体" w:eastAsia="宋体" w:hAnsi="宋体" w:cs="宋体" w:hint="eastAsia"/>
                <w:color w:val="000000"/>
                <w:kern w:val="0"/>
                <w:sz w:val="22"/>
              </w:rPr>
              <w:t>表3.11 重大隐患档案表</w:t>
            </w:r>
          </w:p>
        </w:tc>
        <w:tc>
          <w:tcPr>
            <w:tcW w:w="2896" w:type="dxa"/>
            <w:shd w:val="clear" w:color="auto" w:fill="auto"/>
            <w:noWrap/>
            <w:vAlign w:val="center"/>
            <w:hideMark/>
          </w:tcPr>
          <w:p w14:paraId="6B36994F"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3.3 风险控制措施</w:t>
            </w:r>
          </w:p>
        </w:tc>
        <w:tc>
          <w:tcPr>
            <w:tcW w:w="2806" w:type="dxa"/>
            <w:shd w:val="clear" w:color="auto" w:fill="auto"/>
            <w:noWrap/>
            <w:vAlign w:val="center"/>
            <w:hideMark/>
          </w:tcPr>
          <w:p w14:paraId="28A4672F"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结合实际调整一般2-3份即可</w:t>
            </w:r>
          </w:p>
        </w:tc>
        <w:tc>
          <w:tcPr>
            <w:tcW w:w="1098" w:type="dxa"/>
            <w:shd w:val="clear" w:color="auto" w:fill="auto"/>
            <w:noWrap/>
            <w:vAlign w:val="center"/>
            <w:hideMark/>
          </w:tcPr>
          <w:p w14:paraId="461736BD"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一年3份</w:t>
            </w:r>
          </w:p>
        </w:tc>
      </w:tr>
      <w:tr w:rsidR="00E15D3A" w:rsidRPr="00E0012F" w14:paraId="24366555" w14:textId="77777777" w:rsidTr="00A54B8F">
        <w:trPr>
          <w:trHeight w:val="270"/>
        </w:trPr>
        <w:tc>
          <w:tcPr>
            <w:tcW w:w="1008" w:type="dxa"/>
            <w:shd w:val="clear" w:color="auto" w:fill="auto"/>
            <w:noWrap/>
            <w:vAlign w:val="center"/>
            <w:hideMark/>
          </w:tcPr>
          <w:p w14:paraId="094D1257" w14:textId="77777777" w:rsidR="00E15D3A" w:rsidRPr="00E0012F" w:rsidRDefault="00E15D3A" w:rsidP="00A54B8F">
            <w:pPr>
              <w:widowControl/>
              <w:jc w:val="center"/>
              <w:rPr>
                <w:rFonts w:ascii="宋体" w:eastAsia="宋体" w:hAnsi="宋体" w:cs="宋体"/>
                <w:color w:val="000000"/>
                <w:kern w:val="0"/>
                <w:sz w:val="22"/>
              </w:rPr>
            </w:pPr>
            <w:r w:rsidRPr="00E0012F">
              <w:rPr>
                <w:rFonts w:ascii="宋体" w:eastAsia="宋体" w:hAnsi="宋体" w:cs="宋体" w:hint="eastAsia"/>
                <w:color w:val="000000"/>
                <w:kern w:val="0"/>
                <w:sz w:val="22"/>
              </w:rPr>
              <w:t>24</w:t>
            </w:r>
          </w:p>
        </w:tc>
        <w:tc>
          <w:tcPr>
            <w:tcW w:w="1952" w:type="dxa"/>
            <w:shd w:val="clear" w:color="auto" w:fill="auto"/>
            <w:noWrap/>
            <w:vAlign w:val="center"/>
            <w:hideMark/>
          </w:tcPr>
          <w:p w14:paraId="6CC5570A" w14:textId="77777777" w:rsidR="00E15D3A" w:rsidRPr="00C52FD6" w:rsidRDefault="00E15D3A" w:rsidP="00A54B8F">
            <w:pPr>
              <w:widowControl/>
              <w:jc w:val="center"/>
              <w:rPr>
                <w:rFonts w:ascii="宋体" w:eastAsia="宋体" w:hAnsi="宋体" w:cs="宋体"/>
                <w:color w:val="000000"/>
                <w:kern w:val="0"/>
                <w:sz w:val="22"/>
              </w:rPr>
            </w:pPr>
            <w:r w:rsidRPr="00C52FD6">
              <w:rPr>
                <w:rFonts w:ascii="宋体" w:eastAsia="宋体" w:hAnsi="宋体" w:cs="宋体" w:hint="eastAsia"/>
                <w:color w:val="000000"/>
                <w:kern w:val="0"/>
                <w:sz w:val="22"/>
              </w:rPr>
              <w:t>表3.12 向政府部门提交重大隐患书面报告</w:t>
            </w:r>
          </w:p>
        </w:tc>
        <w:tc>
          <w:tcPr>
            <w:tcW w:w="2896" w:type="dxa"/>
            <w:shd w:val="clear" w:color="auto" w:fill="auto"/>
            <w:noWrap/>
            <w:vAlign w:val="center"/>
            <w:hideMark/>
          </w:tcPr>
          <w:p w14:paraId="69A906C1"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3.3 风险控制措施</w:t>
            </w:r>
          </w:p>
        </w:tc>
        <w:tc>
          <w:tcPr>
            <w:tcW w:w="2806" w:type="dxa"/>
            <w:shd w:val="clear" w:color="auto" w:fill="auto"/>
            <w:noWrap/>
            <w:vAlign w:val="center"/>
            <w:hideMark/>
          </w:tcPr>
          <w:p w14:paraId="1474F827"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结合实际，有就报</w:t>
            </w:r>
          </w:p>
        </w:tc>
        <w:tc>
          <w:tcPr>
            <w:tcW w:w="1098" w:type="dxa"/>
            <w:shd w:val="clear" w:color="auto" w:fill="auto"/>
            <w:noWrap/>
            <w:vAlign w:val="center"/>
            <w:hideMark/>
          </w:tcPr>
          <w:p w14:paraId="6660A211"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不定</w:t>
            </w:r>
          </w:p>
        </w:tc>
      </w:tr>
      <w:tr w:rsidR="00E15D3A" w:rsidRPr="00E0012F" w14:paraId="2994558F" w14:textId="77777777" w:rsidTr="00A54B8F">
        <w:trPr>
          <w:trHeight w:val="270"/>
        </w:trPr>
        <w:tc>
          <w:tcPr>
            <w:tcW w:w="1008" w:type="dxa"/>
            <w:shd w:val="clear" w:color="auto" w:fill="auto"/>
            <w:noWrap/>
            <w:vAlign w:val="center"/>
            <w:hideMark/>
          </w:tcPr>
          <w:p w14:paraId="55DA2AB8"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25</w:t>
            </w:r>
          </w:p>
        </w:tc>
        <w:tc>
          <w:tcPr>
            <w:tcW w:w="1952" w:type="dxa"/>
            <w:shd w:val="clear" w:color="auto" w:fill="auto"/>
            <w:noWrap/>
            <w:vAlign w:val="center"/>
            <w:hideMark/>
          </w:tcPr>
          <w:p w14:paraId="2DA5C191" w14:textId="77777777" w:rsidR="00E15D3A" w:rsidRPr="00C52FD6" w:rsidRDefault="00E15D3A" w:rsidP="00A54B8F">
            <w:pPr>
              <w:widowControl/>
              <w:jc w:val="center"/>
              <w:rPr>
                <w:rFonts w:ascii="宋体" w:eastAsia="宋体" w:hAnsi="宋体" w:cs="宋体"/>
                <w:color w:val="000000"/>
                <w:kern w:val="0"/>
                <w:sz w:val="22"/>
              </w:rPr>
            </w:pPr>
            <w:r w:rsidRPr="00C52FD6">
              <w:rPr>
                <w:rFonts w:ascii="宋体" w:eastAsia="宋体" w:hAnsi="宋体" w:cs="宋体" w:hint="eastAsia"/>
                <w:color w:val="000000"/>
                <w:kern w:val="0"/>
                <w:sz w:val="22"/>
              </w:rPr>
              <w:t>表3.13 变更记录</w:t>
            </w:r>
          </w:p>
        </w:tc>
        <w:tc>
          <w:tcPr>
            <w:tcW w:w="2896" w:type="dxa"/>
            <w:shd w:val="clear" w:color="auto" w:fill="auto"/>
            <w:noWrap/>
            <w:vAlign w:val="center"/>
            <w:hideMark/>
          </w:tcPr>
          <w:p w14:paraId="4AFFA0A8"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3.3 风险控制措施</w:t>
            </w:r>
          </w:p>
        </w:tc>
        <w:tc>
          <w:tcPr>
            <w:tcW w:w="2806" w:type="dxa"/>
            <w:shd w:val="clear" w:color="auto" w:fill="auto"/>
            <w:noWrap/>
            <w:vAlign w:val="center"/>
            <w:hideMark/>
          </w:tcPr>
          <w:p w14:paraId="4BC323B9"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至少有1份</w:t>
            </w:r>
          </w:p>
        </w:tc>
        <w:tc>
          <w:tcPr>
            <w:tcW w:w="1098" w:type="dxa"/>
            <w:shd w:val="clear" w:color="auto" w:fill="auto"/>
            <w:noWrap/>
            <w:vAlign w:val="center"/>
            <w:hideMark/>
          </w:tcPr>
          <w:p w14:paraId="183E501E"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每年至少1份</w:t>
            </w:r>
          </w:p>
        </w:tc>
      </w:tr>
      <w:tr w:rsidR="00E15D3A" w:rsidRPr="00E0012F" w14:paraId="41DE8B08" w14:textId="77777777" w:rsidTr="00A54B8F">
        <w:trPr>
          <w:trHeight w:val="270"/>
        </w:trPr>
        <w:tc>
          <w:tcPr>
            <w:tcW w:w="1008" w:type="dxa"/>
            <w:shd w:val="clear" w:color="auto" w:fill="auto"/>
            <w:noWrap/>
            <w:vAlign w:val="center"/>
            <w:hideMark/>
          </w:tcPr>
          <w:p w14:paraId="3AA30D71"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26</w:t>
            </w:r>
          </w:p>
        </w:tc>
        <w:tc>
          <w:tcPr>
            <w:tcW w:w="1952" w:type="dxa"/>
            <w:shd w:val="clear" w:color="auto" w:fill="auto"/>
            <w:noWrap/>
            <w:vAlign w:val="center"/>
            <w:hideMark/>
          </w:tcPr>
          <w:p w14:paraId="1C476E43" w14:textId="77777777" w:rsidR="00E15D3A" w:rsidRPr="00C52FD6" w:rsidRDefault="00E15D3A" w:rsidP="00A54B8F">
            <w:pPr>
              <w:widowControl/>
              <w:jc w:val="center"/>
              <w:rPr>
                <w:rFonts w:ascii="宋体" w:eastAsia="宋体" w:hAnsi="宋体" w:cs="宋体"/>
                <w:color w:val="000000"/>
                <w:kern w:val="0"/>
                <w:sz w:val="22"/>
              </w:rPr>
            </w:pPr>
            <w:r w:rsidRPr="00593443">
              <w:rPr>
                <w:rFonts w:ascii="宋体" w:eastAsia="宋体" w:hAnsi="宋体" w:cs="宋体" w:hint="eastAsia"/>
                <w:color w:val="000000"/>
                <w:kern w:val="0"/>
                <w:sz w:val="22"/>
              </w:rPr>
              <w:t>表3.14 项目变更申请表</w:t>
            </w:r>
          </w:p>
        </w:tc>
        <w:tc>
          <w:tcPr>
            <w:tcW w:w="2896" w:type="dxa"/>
            <w:shd w:val="clear" w:color="auto" w:fill="auto"/>
            <w:noWrap/>
            <w:vAlign w:val="center"/>
            <w:hideMark/>
          </w:tcPr>
          <w:p w14:paraId="7B5DBB61"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3.3 风险控制措施</w:t>
            </w:r>
          </w:p>
        </w:tc>
        <w:tc>
          <w:tcPr>
            <w:tcW w:w="2806" w:type="dxa"/>
            <w:shd w:val="clear" w:color="auto" w:fill="auto"/>
            <w:noWrap/>
            <w:vAlign w:val="center"/>
            <w:hideMark/>
          </w:tcPr>
          <w:p w14:paraId="55EA7D89"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至少有1份</w:t>
            </w:r>
          </w:p>
        </w:tc>
        <w:tc>
          <w:tcPr>
            <w:tcW w:w="1098" w:type="dxa"/>
            <w:shd w:val="clear" w:color="auto" w:fill="auto"/>
            <w:noWrap/>
            <w:vAlign w:val="center"/>
            <w:hideMark/>
          </w:tcPr>
          <w:p w14:paraId="1FDED001"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每年至少1份</w:t>
            </w:r>
          </w:p>
        </w:tc>
      </w:tr>
      <w:tr w:rsidR="00E15D3A" w:rsidRPr="00E0012F" w14:paraId="1E2592AB" w14:textId="77777777" w:rsidTr="00A54B8F">
        <w:trPr>
          <w:trHeight w:val="270"/>
        </w:trPr>
        <w:tc>
          <w:tcPr>
            <w:tcW w:w="1008" w:type="dxa"/>
            <w:shd w:val="clear" w:color="auto" w:fill="auto"/>
            <w:noWrap/>
            <w:vAlign w:val="center"/>
            <w:hideMark/>
          </w:tcPr>
          <w:p w14:paraId="1188957D"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27</w:t>
            </w:r>
          </w:p>
        </w:tc>
        <w:tc>
          <w:tcPr>
            <w:tcW w:w="1952" w:type="dxa"/>
            <w:shd w:val="clear" w:color="auto" w:fill="auto"/>
            <w:noWrap/>
            <w:vAlign w:val="center"/>
            <w:hideMark/>
          </w:tcPr>
          <w:p w14:paraId="3FDB9F3F" w14:textId="77777777" w:rsidR="00E15D3A" w:rsidRPr="00C52FD6" w:rsidRDefault="00E15D3A" w:rsidP="00A54B8F">
            <w:pPr>
              <w:widowControl/>
              <w:jc w:val="center"/>
              <w:rPr>
                <w:rFonts w:ascii="宋体" w:eastAsia="宋体" w:hAnsi="宋体" w:cs="宋体"/>
                <w:color w:val="000000"/>
                <w:kern w:val="0"/>
                <w:sz w:val="22"/>
              </w:rPr>
            </w:pPr>
            <w:r w:rsidRPr="00593443">
              <w:rPr>
                <w:rFonts w:ascii="宋体" w:eastAsia="宋体" w:hAnsi="宋体" w:cs="宋体" w:hint="eastAsia"/>
                <w:color w:val="000000"/>
                <w:kern w:val="0"/>
                <w:sz w:val="22"/>
              </w:rPr>
              <w:t>表3.15 项目变更验收报告</w:t>
            </w:r>
          </w:p>
        </w:tc>
        <w:tc>
          <w:tcPr>
            <w:tcW w:w="2896" w:type="dxa"/>
            <w:shd w:val="clear" w:color="auto" w:fill="auto"/>
            <w:noWrap/>
            <w:vAlign w:val="center"/>
            <w:hideMark/>
          </w:tcPr>
          <w:p w14:paraId="67790E9F"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3.3 风险控制措施</w:t>
            </w:r>
          </w:p>
        </w:tc>
        <w:tc>
          <w:tcPr>
            <w:tcW w:w="2806" w:type="dxa"/>
            <w:shd w:val="clear" w:color="auto" w:fill="auto"/>
            <w:noWrap/>
            <w:vAlign w:val="center"/>
            <w:hideMark/>
          </w:tcPr>
          <w:p w14:paraId="2A32E8B1"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至少有1份</w:t>
            </w:r>
          </w:p>
        </w:tc>
        <w:tc>
          <w:tcPr>
            <w:tcW w:w="1098" w:type="dxa"/>
            <w:shd w:val="clear" w:color="auto" w:fill="auto"/>
            <w:noWrap/>
            <w:vAlign w:val="center"/>
            <w:hideMark/>
          </w:tcPr>
          <w:p w14:paraId="7E159C99"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每年至少1份</w:t>
            </w:r>
          </w:p>
        </w:tc>
      </w:tr>
      <w:tr w:rsidR="00E15D3A" w:rsidRPr="00E0012F" w14:paraId="129E8680" w14:textId="77777777" w:rsidTr="00A54B8F">
        <w:trPr>
          <w:trHeight w:val="270"/>
        </w:trPr>
        <w:tc>
          <w:tcPr>
            <w:tcW w:w="1008" w:type="dxa"/>
            <w:shd w:val="clear" w:color="auto" w:fill="auto"/>
            <w:noWrap/>
            <w:vAlign w:val="center"/>
            <w:hideMark/>
          </w:tcPr>
          <w:p w14:paraId="227871FB"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28</w:t>
            </w:r>
          </w:p>
        </w:tc>
        <w:tc>
          <w:tcPr>
            <w:tcW w:w="1952" w:type="dxa"/>
            <w:shd w:val="clear" w:color="auto" w:fill="auto"/>
            <w:noWrap/>
            <w:vAlign w:val="center"/>
            <w:hideMark/>
          </w:tcPr>
          <w:p w14:paraId="01B96515" w14:textId="77777777" w:rsidR="00E15D3A" w:rsidRPr="00593443" w:rsidRDefault="00E15D3A" w:rsidP="00A54B8F">
            <w:pPr>
              <w:widowControl/>
              <w:jc w:val="center"/>
              <w:rPr>
                <w:rFonts w:ascii="宋体" w:eastAsia="宋体" w:hAnsi="宋体" w:cs="宋体"/>
                <w:color w:val="000000"/>
                <w:kern w:val="0"/>
                <w:sz w:val="22"/>
              </w:rPr>
            </w:pPr>
            <w:r w:rsidRPr="00593443">
              <w:rPr>
                <w:rFonts w:ascii="宋体" w:eastAsia="宋体" w:hAnsi="宋体" w:cs="宋体" w:hint="eastAsia"/>
                <w:color w:val="000000"/>
                <w:kern w:val="0"/>
                <w:sz w:val="22"/>
              </w:rPr>
              <w:t>表3.16 危险源辨识和风险评价控制记录表</w:t>
            </w:r>
          </w:p>
        </w:tc>
        <w:tc>
          <w:tcPr>
            <w:tcW w:w="2896" w:type="dxa"/>
            <w:shd w:val="clear" w:color="auto" w:fill="auto"/>
            <w:noWrap/>
            <w:vAlign w:val="center"/>
            <w:hideMark/>
          </w:tcPr>
          <w:p w14:paraId="40678143"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3.3 风险控制措施</w:t>
            </w:r>
          </w:p>
        </w:tc>
        <w:tc>
          <w:tcPr>
            <w:tcW w:w="2806" w:type="dxa"/>
            <w:shd w:val="clear" w:color="auto" w:fill="auto"/>
            <w:noWrap/>
            <w:vAlign w:val="center"/>
            <w:hideMark/>
          </w:tcPr>
          <w:p w14:paraId="5DD6CEBE"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至少有1份</w:t>
            </w:r>
          </w:p>
        </w:tc>
        <w:tc>
          <w:tcPr>
            <w:tcW w:w="1098" w:type="dxa"/>
            <w:shd w:val="clear" w:color="auto" w:fill="auto"/>
            <w:noWrap/>
            <w:vAlign w:val="center"/>
            <w:hideMark/>
          </w:tcPr>
          <w:p w14:paraId="14C632FB"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每年至少1份</w:t>
            </w:r>
          </w:p>
        </w:tc>
      </w:tr>
      <w:tr w:rsidR="00E15D3A" w:rsidRPr="00E0012F" w14:paraId="1D91EB28" w14:textId="77777777" w:rsidTr="00A54B8F">
        <w:trPr>
          <w:trHeight w:val="270"/>
        </w:trPr>
        <w:tc>
          <w:tcPr>
            <w:tcW w:w="1008" w:type="dxa"/>
            <w:shd w:val="clear" w:color="auto" w:fill="auto"/>
            <w:noWrap/>
            <w:vAlign w:val="center"/>
            <w:hideMark/>
          </w:tcPr>
          <w:p w14:paraId="669AA2A1"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29</w:t>
            </w:r>
          </w:p>
        </w:tc>
        <w:tc>
          <w:tcPr>
            <w:tcW w:w="1952" w:type="dxa"/>
            <w:shd w:val="clear" w:color="auto" w:fill="auto"/>
            <w:noWrap/>
            <w:vAlign w:val="center"/>
            <w:hideMark/>
          </w:tcPr>
          <w:p w14:paraId="555DFB4A" w14:textId="77777777" w:rsidR="00E15D3A" w:rsidRPr="00593443" w:rsidRDefault="00E15D3A" w:rsidP="00A54B8F">
            <w:pPr>
              <w:widowControl/>
              <w:jc w:val="center"/>
              <w:rPr>
                <w:rFonts w:ascii="宋体" w:eastAsia="宋体" w:hAnsi="宋体" w:cs="宋体"/>
                <w:color w:val="000000"/>
                <w:kern w:val="0"/>
                <w:sz w:val="22"/>
              </w:rPr>
            </w:pPr>
            <w:r w:rsidRPr="00593443">
              <w:rPr>
                <w:rFonts w:ascii="宋体" w:eastAsia="宋体" w:hAnsi="宋体" w:cs="宋体" w:hint="eastAsia"/>
                <w:color w:val="000000"/>
                <w:kern w:val="0"/>
                <w:sz w:val="22"/>
              </w:rPr>
              <w:t>表3.17 合格供应商安全档案</w:t>
            </w:r>
          </w:p>
        </w:tc>
        <w:tc>
          <w:tcPr>
            <w:tcW w:w="2896" w:type="dxa"/>
            <w:shd w:val="clear" w:color="auto" w:fill="auto"/>
            <w:noWrap/>
            <w:vAlign w:val="center"/>
            <w:hideMark/>
          </w:tcPr>
          <w:p w14:paraId="117E28F1"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3.3 风险控制措施</w:t>
            </w:r>
          </w:p>
        </w:tc>
        <w:tc>
          <w:tcPr>
            <w:tcW w:w="2806" w:type="dxa"/>
            <w:shd w:val="clear" w:color="auto" w:fill="auto"/>
            <w:noWrap/>
            <w:vAlign w:val="center"/>
            <w:hideMark/>
          </w:tcPr>
          <w:p w14:paraId="2FF55DF9"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至少有1份</w:t>
            </w:r>
          </w:p>
        </w:tc>
        <w:tc>
          <w:tcPr>
            <w:tcW w:w="1098" w:type="dxa"/>
            <w:shd w:val="clear" w:color="auto" w:fill="auto"/>
            <w:noWrap/>
            <w:vAlign w:val="center"/>
            <w:hideMark/>
          </w:tcPr>
          <w:p w14:paraId="7322EAAD"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每年至少1份</w:t>
            </w:r>
          </w:p>
        </w:tc>
      </w:tr>
      <w:tr w:rsidR="00E15D3A" w:rsidRPr="00E0012F" w14:paraId="2D7FA61A" w14:textId="77777777" w:rsidTr="00A54B8F">
        <w:trPr>
          <w:trHeight w:val="270"/>
        </w:trPr>
        <w:tc>
          <w:tcPr>
            <w:tcW w:w="1008" w:type="dxa"/>
            <w:shd w:val="clear" w:color="auto" w:fill="auto"/>
            <w:noWrap/>
            <w:vAlign w:val="center"/>
            <w:hideMark/>
          </w:tcPr>
          <w:p w14:paraId="01F71E33"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30</w:t>
            </w:r>
          </w:p>
        </w:tc>
        <w:tc>
          <w:tcPr>
            <w:tcW w:w="1952" w:type="dxa"/>
            <w:shd w:val="clear" w:color="auto" w:fill="auto"/>
            <w:noWrap/>
            <w:vAlign w:val="center"/>
            <w:hideMark/>
          </w:tcPr>
          <w:p w14:paraId="004E34A4" w14:textId="77777777" w:rsidR="00E15D3A" w:rsidRPr="00593443" w:rsidRDefault="00E15D3A" w:rsidP="00A54B8F">
            <w:pPr>
              <w:widowControl/>
              <w:jc w:val="center"/>
              <w:rPr>
                <w:rFonts w:ascii="宋体" w:eastAsia="宋体" w:hAnsi="宋体" w:cs="宋体"/>
                <w:color w:val="000000"/>
                <w:kern w:val="0"/>
                <w:sz w:val="22"/>
              </w:rPr>
            </w:pPr>
            <w:r w:rsidRPr="00593443">
              <w:rPr>
                <w:rFonts w:ascii="宋体" w:eastAsia="宋体" w:hAnsi="宋体" w:cs="宋体" w:hint="eastAsia"/>
                <w:color w:val="000000"/>
                <w:kern w:val="0"/>
                <w:sz w:val="22"/>
              </w:rPr>
              <w:t>表3.18 合格供应商清单</w:t>
            </w:r>
          </w:p>
        </w:tc>
        <w:tc>
          <w:tcPr>
            <w:tcW w:w="2896" w:type="dxa"/>
            <w:shd w:val="clear" w:color="auto" w:fill="auto"/>
            <w:noWrap/>
            <w:vAlign w:val="center"/>
            <w:hideMark/>
          </w:tcPr>
          <w:p w14:paraId="53462E34" w14:textId="77777777" w:rsidR="00E15D3A" w:rsidRPr="00E0012F"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3.3 风险控制措施</w:t>
            </w:r>
          </w:p>
        </w:tc>
        <w:tc>
          <w:tcPr>
            <w:tcW w:w="2806" w:type="dxa"/>
            <w:shd w:val="clear" w:color="auto" w:fill="auto"/>
            <w:noWrap/>
            <w:vAlign w:val="center"/>
            <w:hideMark/>
          </w:tcPr>
          <w:p w14:paraId="46675B53"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至少有1份</w:t>
            </w:r>
          </w:p>
        </w:tc>
        <w:tc>
          <w:tcPr>
            <w:tcW w:w="1098" w:type="dxa"/>
            <w:shd w:val="clear" w:color="auto" w:fill="auto"/>
            <w:noWrap/>
            <w:vAlign w:val="center"/>
            <w:hideMark/>
          </w:tcPr>
          <w:p w14:paraId="062751F4"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每年至少1份</w:t>
            </w:r>
          </w:p>
        </w:tc>
      </w:tr>
      <w:tr w:rsidR="00E15D3A" w:rsidRPr="00E0012F" w14:paraId="1CDF5D79" w14:textId="77777777" w:rsidTr="00A54B8F">
        <w:trPr>
          <w:trHeight w:val="270"/>
        </w:trPr>
        <w:tc>
          <w:tcPr>
            <w:tcW w:w="1008" w:type="dxa"/>
            <w:shd w:val="clear" w:color="auto" w:fill="auto"/>
            <w:noWrap/>
            <w:vAlign w:val="center"/>
            <w:hideMark/>
          </w:tcPr>
          <w:p w14:paraId="15141096"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31</w:t>
            </w:r>
          </w:p>
        </w:tc>
        <w:tc>
          <w:tcPr>
            <w:tcW w:w="1952" w:type="dxa"/>
            <w:shd w:val="clear" w:color="auto" w:fill="auto"/>
            <w:noWrap/>
            <w:vAlign w:val="center"/>
            <w:hideMark/>
          </w:tcPr>
          <w:p w14:paraId="3DCCF580" w14:textId="77777777" w:rsidR="00E15D3A" w:rsidRPr="00557B28" w:rsidRDefault="00E15D3A" w:rsidP="00A54B8F">
            <w:pPr>
              <w:widowControl/>
              <w:jc w:val="center"/>
              <w:rPr>
                <w:rFonts w:ascii="宋体" w:eastAsia="宋体" w:hAnsi="宋体" w:cs="宋体"/>
                <w:color w:val="000000"/>
                <w:kern w:val="0"/>
                <w:sz w:val="22"/>
              </w:rPr>
            </w:pPr>
            <w:r w:rsidRPr="00557B28">
              <w:rPr>
                <w:rFonts w:ascii="宋体" w:eastAsia="宋体" w:hAnsi="宋体" w:cs="宋体" w:hint="eastAsia"/>
                <w:color w:val="000000"/>
                <w:kern w:val="0"/>
                <w:sz w:val="22"/>
              </w:rPr>
              <w:t>表</w:t>
            </w:r>
            <w:r>
              <w:rPr>
                <w:rFonts w:ascii="宋体" w:eastAsia="宋体" w:hAnsi="宋体" w:cs="宋体" w:hint="eastAsia"/>
                <w:color w:val="000000"/>
                <w:kern w:val="0"/>
                <w:sz w:val="22"/>
              </w:rPr>
              <w:t>4</w:t>
            </w:r>
            <w:r w:rsidRPr="00557B28">
              <w:rPr>
                <w:rFonts w:ascii="宋体" w:eastAsia="宋体" w:hAnsi="宋体" w:cs="宋体" w:hint="eastAsia"/>
                <w:color w:val="000000"/>
                <w:kern w:val="0"/>
                <w:sz w:val="22"/>
              </w:rPr>
              <w:t>.1 文件发放申请与登记表</w:t>
            </w:r>
          </w:p>
        </w:tc>
        <w:tc>
          <w:tcPr>
            <w:tcW w:w="2896" w:type="dxa"/>
            <w:shd w:val="clear" w:color="auto" w:fill="auto"/>
            <w:noWrap/>
            <w:vAlign w:val="center"/>
            <w:hideMark/>
          </w:tcPr>
          <w:p w14:paraId="7AF31360" w14:textId="77777777" w:rsidR="00E15D3A" w:rsidRPr="00E0012F" w:rsidRDefault="00E15D3A" w:rsidP="00A54B8F">
            <w:pPr>
              <w:widowControl/>
              <w:jc w:val="center"/>
              <w:rPr>
                <w:rFonts w:ascii="宋体" w:eastAsia="宋体" w:hAnsi="宋体" w:cs="宋体"/>
                <w:color w:val="000000"/>
                <w:kern w:val="0"/>
                <w:sz w:val="22"/>
              </w:rPr>
            </w:pPr>
            <w:r w:rsidRPr="00280071">
              <w:rPr>
                <w:rFonts w:ascii="宋体" w:eastAsia="宋体" w:hAnsi="宋体" w:cs="宋体" w:hint="eastAsia"/>
                <w:color w:val="000000"/>
                <w:kern w:val="0"/>
                <w:sz w:val="22"/>
              </w:rPr>
              <w:t>4 管理制度</w:t>
            </w:r>
            <w:r>
              <w:rPr>
                <w:rFonts w:ascii="宋体" w:eastAsia="宋体" w:hAnsi="宋体" w:cs="宋体" w:hint="eastAsia"/>
                <w:color w:val="000000"/>
                <w:kern w:val="0"/>
                <w:sz w:val="22"/>
              </w:rPr>
              <w:t>及操作规程</w:t>
            </w:r>
          </w:p>
        </w:tc>
        <w:tc>
          <w:tcPr>
            <w:tcW w:w="2806" w:type="dxa"/>
            <w:shd w:val="clear" w:color="auto" w:fill="auto"/>
            <w:noWrap/>
            <w:vAlign w:val="center"/>
            <w:hideMark/>
          </w:tcPr>
          <w:p w14:paraId="5A3B4EF2"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凡是操作规程、重要制度、安全目标等文件发放均要有记录</w:t>
            </w:r>
          </w:p>
        </w:tc>
        <w:tc>
          <w:tcPr>
            <w:tcW w:w="1098" w:type="dxa"/>
            <w:shd w:val="clear" w:color="auto" w:fill="auto"/>
            <w:noWrap/>
            <w:vAlign w:val="center"/>
            <w:hideMark/>
          </w:tcPr>
          <w:p w14:paraId="30508A88" w14:textId="77777777" w:rsidR="00E15D3A" w:rsidRPr="00557B28"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每年至少1份</w:t>
            </w:r>
          </w:p>
        </w:tc>
      </w:tr>
      <w:tr w:rsidR="00E15D3A" w:rsidRPr="00E0012F" w14:paraId="12176014" w14:textId="77777777" w:rsidTr="00A54B8F">
        <w:trPr>
          <w:trHeight w:val="270"/>
        </w:trPr>
        <w:tc>
          <w:tcPr>
            <w:tcW w:w="1008" w:type="dxa"/>
            <w:shd w:val="clear" w:color="auto" w:fill="auto"/>
            <w:noWrap/>
            <w:vAlign w:val="center"/>
            <w:hideMark/>
          </w:tcPr>
          <w:p w14:paraId="4011AB2C"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32</w:t>
            </w:r>
          </w:p>
        </w:tc>
        <w:tc>
          <w:tcPr>
            <w:tcW w:w="1952" w:type="dxa"/>
            <w:shd w:val="clear" w:color="auto" w:fill="auto"/>
            <w:noWrap/>
            <w:vAlign w:val="center"/>
            <w:hideMark/>
          </w:tcPr>
          <w:p w14:paraId="00E08404" w14:textId="77777777" w:rsidR="00E15D3A" w:rsidRPr="00980BBE" w:rsidRDefault="00E15D3A" w:rsidP="00A54B8F">
            <w:pPr>
              <w:widowControl/>
              <w:jc w:val="center"/>
              <w:rPr>
                <w:rFonts w:ascii="宋体" w:eastAsia="宋体" w:hAnsi="宋体" w:cs="宋体"/>
                <w:color w:val="000000"/>
                <w:kern w:val="0"/>
                <w:sz w:val="22"/>
              </w:rPr>
            </w:pPr>
            <w:r w:rsidRPr="00980BBE">
              <w:rPr>
                <w:rFonts w:ascii="宋体" w:eastAsia="宋体" w:hAnsi="宋体" w:cs="宋体" w:hint="eastAsia"/>
                <w:color w:val="000000"/>
                <w:kern w:val="0"/>
                <w:sz w:val="22"/>
              </w:rPr>
              <w:t>表</w:t>
            </w:r>
            <w:r>
              <w:rPr>
                <w:rFonts w:ascii="宋体" w:eastAsia="宋体" w:hAnsi="宋体" w:cs="宋体" w:hint="eastAsia"/>
                <w:color w:val="000000"/>
                <w:kern w:val="0"/>
                <w:sz w:val="22"/>
              </w:rPr>
              <w:t>4</w:t>
            </w:r>
            <w:r w:rsidRPr="00980BBE">
              <w:rPr>
                <w:rFonts w:ascii="宋体" w:eastAsia="宋体" w:hAnsi="宋体" w:cs="宋体" w:hint="eastAsia"/>
                <w:color w:val="000000"/>
                <w:kern w:val="0"/>
                <w:sz w:val="22"/>
              </w:rPr>
              <w:t>.2 安全生产规章制度和安全操作规程修改记录</w:t>
            </w:r>
          </w:p>
        </w:tc>
        <w:tc>
          <w:tcPr>
            <w:tcW w:w="2896" w:type="dxa"/>
            <w:shd w:val="clear" w:color="auto" w:fill="auto"/>
            <w:noWrap/>
            <w:vAlign w:val="center"/>
            <w:hideMark/>
          </w:tcPr>
          <w:p w14:paraId="40353670" w14:textId="77777777" w:rsidR="00E15D3A" w:rsidRPr="00E0012F" w:rsidRDefault="00E15D3A" w:rsidP="00A54B8F">
            <w:pPr>
              <w:widowControl/>
              <w:jc w:val="center"/>
              <w:rPr>
                <w:rFonts w:ascii="宋体" w:eastAsia="宋体" w:hAnsi="宋体" w:cs="宋体"/>
                <w:color w:val="000000"/>
                <w:kern w:val="0"/>
                <w:sz w:val="22"/>
              </w:rPr>
            </w:pPr>
            <w:r w:rsidRPr="00280071">
              <w:rPr>
                <w:rFonts w:ascii="宋体" w:eastAsia="宋体" w:hAnsi="宋体" w:cs="宋体" w:hint="eastAsia"/>
                <w:color w:val="000000"/>
                <w:kern w:val="0"/>
                <w:sz w:val="22"/>
              </w:rPr>
              <w:t>4 管理制度</w:t>
            </w:r>
            <w:r>
              <w:rPr>
                <w:rFonts w:ascii="宋体" w:eastAsia="宋体" w:hAnsi="宋体" w:cs="宋体" w:hint="eastAsia"/>
                <w:color w:val="000000"/>
                <w:kern w:val="0"/>
                <w:sz w:val="22"/>
              </w:rPr>
              <w:t>及操作规程</w:t>
            </w:r>
          </w:p>
        </w:tc>
        <w:tc>
          <w:tcPr>
            <w:tcW w:w="2806" w:type="dxa"/>
            <w:shd w:val="clear" w:color="auto" w:fill="auto"/>
            <w:noWrap/>
            <w:vAlign w:val="center"/>
            <w:hideMark/>
          </w:tcPr>
          <w:p w14:paraId="54764E3D"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根据情况调整</w:t>
            </w:r>
          </w:p>
        </w:tc>
        <w:tc>
          <w:tcPr>
            <w:tcW w:w="1098" w:type="dxa"/>
            <w:shd w:val="clear" w:color="auto" w:fill="auto"/>
            <w:noWrap/>
            <w:vAlign w:val="center"/>
            <w:hideMark/>
          </w:tcPr>
          <w:p w14:paraId="59A46083"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每年至少1份</w:t>
            </w:r>
          </w:p>
        </w:tc>
      </w:tr>
      <w:tr w:rsidR="00E15D3A" w:rsidRPr="00E0012F" w14:paraId="6190DF90" w14:textId="77777777" w:rsidTr="00A54B8F">
        <w:trPr>
          <w:trHeight w:val="270"/>
        </w:trPr>
        <w:tc>
          <w:tcPr>
            <w:tcW w:w="1008" w:type="dxa"/>
            <w:shd w:val="clear" w:color="auto" w:fill="auto"/>
            <w:noWrap/>
            <w:vAlign w:val="center"/>
            <w:hideMark/>
          </w:tcPr>
          <w:p w14:paraId="25CD949E"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33</w:t>
            </w:r>
          </w:p>
        </w:tc>
        <w:tc>
          <w:tcPr>
            <w:tcW w:w="1952" w:type="dxa"/>
            <w:shd w:val="clear" w:color="auto" w:fill="auto"/>
            <w:noWrap/>
            <w:vAlign w:val="center"/>
            <w:hideMark/>
          </w:tcPr>
          <w:p w14:paraId="5ACB3176" w14:textId="77777777" w:rsidR="00E15D3A" w:rsidRPr="00557B28" w:rsidRDefault="00E15D3A" w:rsidP="00A54B8F">
            <w:pPr>
              <w:widowControl/>
              <w:jc w:val="center"/>
              <w:rPr>
                <w:rFonts w:ascii="宋体" w:eastAsia="宋体" w:hAnsi="宋体" w:cs="宋体"/>
                <w:color w:val="000000"/>
                <w:kern w:val="0"/>
                <w:sz w:val="22"/>
              </w:rPr>
            </w:pPr>
            <w:r w:rsidRPr="00980BBE">
              <w:rPr>
                <w:rFonts w:ascii="宋体" w:eastAsia="宋体" w:hAnsi="宋体" w:cs="宋体" w:hint="eastAsia"/>
                <w:color w:val="000000"/>
                <w:kern w:val="0"/>
                <w:sz w:val="22"/>
              </w:rPr>
              <w:t>表</w:t>
            </w:r>
            <w:r>
              <w:rPr>
                <w:rFonts w:ascii="宋体" w:eastAsia="宋体" w:hAnsi="宋体" w:cs="宋体" w:hint="eastAsia"/>
                <w:color w:val="000000"/>
                <w:kern w:val="0"/>
                <w:sz w:val="22"/>
              </w:rPr>
              <w:t>4</w:t>
            </w:r>
            <w:r w:rsidRPr="00980BBE">
              <w:rPr>
                <w:rFonts w:ascii="宋体" w:eastAsia="宋体" w:hAnsi="宋体" w:cs="宋体" w:hint="eastAsia"/>
                <w:color w:val="000000"/>
                <w:kern w:val="0"/>
                <w:sz w:val="22"/>
              </w:rPr>
              <w:t>.</w:t>
            </w:r>
            <w:r>
              <w:rPr>
                <w:rFonts w:ascii="宋体" w:eastAsia="宋体" w:hAnsi="宋体" w:cs="宋体" w:hint="eastAsia"/>
                <w:color w:val="000000"/>
                <w:kern w:val="0"/>
                <w:sz w:val="22"/>
              </w:rPr>
              <w:t>3</w:t>
            </w:r>
            <w:r w:rsidRPr="00980BBE">
              <w:rPr>
                <w:rFonts w:ascii="宋体" w:eastAsia="宋体" w:hAnsi="宋体" w:cs="宋体" w:hint="eastAsia"/>
                <w:color w:val="000000"/>
                <w:kern w:val="0"/>
                <w:sz w:val="22"/>
              </w:rPr>
              <w:t xml:space="preserve"> 文件评审和修订记录</w:t>
            </w:r>
          </w:p>
        </w:tc>
        <w:tc>
          <w:tcPr>
            <w:tcW w:w="2896" w:type="dxa"/>
            <w:shd w:val="clear" w:color="auto" w:fill="auto"/>
            <w:noWrap/>
            <w:vAlign w:val="center"/>
            <w:hideMark/>
          </w:tcPr>
          <w:p w14:paraId="40356152" w14:textId="77777777" w:rsidR="00E15D3A" w:rsidRPr="00E0012F" w:rsidRDefault="00E15D3A" w:rsidP="00A54B8F">
            <w:pPr>
              <w:widowControl/>
              <w:jc w:val="center"/>
              <w:rPr>
                <w:rFonts w:ascii="宋体" w:eastAsia="宋体" w:hAnsi="宋体" w:cs="宋体"/>
                <w:color w:val="000000"/>
                <w:kern w:val="0"/>
                <w:sz w:val="22"/>
              </w:rPr>
            </w:pPr>
            <w:r w:rsidRPr="00280071">
              <w:rPr>
                <w:rFonts w:ascii="宋体" w:eastAsia="宋体" w:hAnsi="宋体" w:cs="宋体" w:hint="eastAsia"/>
                <w:color w:val="000000"/>
                <w:kern w:val="0"/>
                <w:sz w:val="22"/>
              </w:rPr>
              <w:t>4 管理制度</w:t>
            </w:r>
            <w:r>
              <w:rPr>
                <w:rFonts w:ascii="宋体" w:eastAsia="宋体" w:hAnsi="宋体" w:cs="宋体" w:hint="eastAsia"/>
                <w:color w:val="000000"/>
                <w:kern w:val="0"/>
                <w:sz w:val="22"/>
              </w:rPr>
              <w:t>及操作规程</w:t>
            </w:r>
          </w:p>
        </w:tc>
        <w:tc>
          <w:tcPr>
            <w:tcW w:w="2806" w:type="dxa"/>
            <w:shd w:val="clear" w:color="auto" w:fill="auto"/>
            <w:noWrap/>
            <w:vAlign w:val="center"/>
            <w:hideMark/>
          </w:tcPr>
          <w:p w14:paraId="5AE35E61"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根据情况调整</w:t>
            </w:r>
          </w:p>
        </w:tc>
        <w:tc>
          <w:tcPr>
            <w:tcW w:w="1098" w:type="dxa"/>
            <w:shd w:val="clear" w:color="auto" w:fill="auto"/>
            <w:noWrap/>
            <w:vAlign w:val="center"/>
            <w:hideMark/>
          </w:tcPr>
          <w:p w14:paraId="5FA8960A"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每年至少1份</w:t>
            </w:r>
          </w:p>
        </w:tc>
      </w:tr>
      <w:tr w:rsidR="00E15D3A" w:rsidRPr="00E0012F" w14:paraId="2CA873BF" w14:textId="77777777" w:rsidTr="00A54B8F">
        <w:trPr>
          <w:trHeight w:val="270"/>
        </w:trPr>
        <w:tc>
          <w:tcPr>
            <w:tcW w:w="1008" w:type="dxa"/>
            <w:shd w:val="clear" w:color="auto" w:fill="auto"/>
            <w:noWrap/>
            <w:vAlign w:val="center"/>
            <w:hideMark/>
          </w:tcPr>
          <w:p w14:paraId="0DDD80AA"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34</w:t>
            </w:r>
          </w:p>
        </w:tc>
        <w:tc>
          <w:tcPr>
            <w:tcW w:w="1952" w:type="dxa"/>
            <w:shd w:val="clear" w:color="auto" w:fill="auto"/>
            <w:noWrap/>
            <w:vAlign w:val="center"/>
            <w:hideMark/>
          </w:tcPr>
          <w:p w14:paraId="059DBC13" w14:textId="77777777" w:rsidR="00E15D3A" w:rsidRPr="00980BBE" w:rsidRDefault="00E15D3A" w:rsidP="00A54B8F">
            <w:pPr>
              <w:widowControl/>
              <w:jc w:val="center"/>
              <w:rPr>
                <w:rFonts w:ascii="宋体" w:eastAsia="宋体" w:hAnsi="宋体" w:cs="宋体"/>
                <w:color w:val="000000"/>
                <w:kern w:val="0"/>
                <w:sz w:val="22"/>
              </w:rPr>
            </w:pPr>
            <w:r w:rsidRPr="00980BBE">
              <w:rPr>
                <w:rFonts w:ascii="宋体" w:eastAsia="宋体" w:hAnsi="宋体" w:cs="宋体" w:hint="eastAsia"/>
                <w:color w:val="000000"/>
                <w:kern w:val="0"/>
                <w:sz w:val="22"/>
              </w:rPr>
              <w:t>表</w:t>
            </w:r>
            <w:r>
              <w:rPr>
                <w:rFonts w:ascii="宋体" w:eastAsia="宋体" w:hAnsi="宋体" w:cs="宋体" w:hint="eastAsia"/>
                <w:color w:val="000000"/>
                <w:kern w:val="0"/>
                <w:sz w:val="22"/>
              </w:rPr>
              <w:t>4</w:t>
            </w:r>
            <w:r w:rsidRPr="00980BBE">
              <w:rPr>
                <w:rFonts w:ascii="宋体" w:eastAsia="宋体" w:hAnsi="宋体" w:cs="宋体" w:hint="eastAsia"/>
                <w:color w:val="000000"/>
                <w:kern w:val="0"/>
                <w:sz w:val="22"/>
              </w:rPr>
              <w:t>.</w:t>
            </w:r>
            <w:r>
              <w:rPr>
                <w:rFonts w:ascii="宋体" w:eastAsia="宋体" w:hAnsi="宋体" w:cs="宋体" w:hint="eastAsia"/>
                <w:color w:val="000000"/>
                <w:kern w:val="0"/>
                <w:sz w:val="22"/>
              </w:rPr>
              <w:t>4</w:t>
            </w:r>
            <w:r w:rsidRPr="00980BBE">
              <w:rPr>
                <w:rFonts w:ascii="宋体" w:eastAsia="宋体" w:hAnsi="宋体" w:cs="宋体" w:hint="eastAsia"/>
                <w:color w:val="000000"/>
                <w:kern w:val="0"/>
                <w:sz w:val="22"/>
              </w:rPr>
              <w:t xml:space="preserve"> 文件评审和修订会议签到表</w:t>
            </w:r>
          </w:p>
        </w:tc>
        <w:tc>
          <w:tcPr>
            <w:tcW w:w="2896" w:type="dxa"/>
            <w:shd w:val="clear" w:color="auto" w:fill="auto"/>
            <w:noWrap/>
            <w:vAlign w:val="center"/>
            <w:hideMark/>
          </w:tcPr>
          <w:p w14:paraId="0F44CEDE" w14:textId="77777777" w:rsidR="00E15D3A" w:rsidRPr="00E0012F" w:rsidRDefault="00E15D3A" w:rsidP="00A54B8F">
            <w:pPr>
              <w:widowControl/>
              <w:jc w:val="center"/>
              <w:rPr>
                <w:rFonts w:ascii="宋体" w:eastAsia="宋体" w:hAnsi="宋体" w:cs="宋体"/>
                <w:color w:val="000000"/>
                <w:kern w:val="0"/>
                <w:sz w:val="22"/>
              </w:rPr>
            </w:pPr>
            <w:r w:rsidRPr="00280071">
              <w:rPr>
                <w:rFonts w:ascii="宋体" w:eastAsia="宋体" w:hAnsi="宋体" w:cs="宋体" w:hint="eastAsia"/>
                <w:color w:val="000000"/>
                <w:kern w:val="0"/>
                <w:sz w:val="22"/>
              </w:rPr>
              <w:t>4 管理制度</w:t>
            </w:r>
            <w:r>
              <w:rPr>
                <w:rFonts w:ascii="宋体" w:eastAsia="宋体" w:hAnsi="宋体" w:cs="宋体" w:hint="eastAsia"/>
                <w:color w:val="000000"/>
                <w:kern w:val="0"/>
                <w:sz w:val="22"/>
              </w:rPr>
              <w:t>及操作规程</w:t>
            </w:r>
          </w:p>
        </w:tc>
        <w:tc>
          <w:tcPr>
            <w:tcW w:w="2806" w:type="dxa"/>
            <w:shd w:val="clear" w:color="auto" w:fill="auto"/>
            <w:noWrap/>
            <w:vAlign w:val="center"/>
            <w:hideMark/>
          </w:tcPr>
          <w:p w14:paraId="5DC0C355"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根据情况调整</w:t>
            </w:r>
          </w:p>
        </w:tc>
        <w:tc>
          <w:tcPr>
            <w:tcW w:w="1098" w:type="dxa"/>
            <w:shd w:val="clear" w:color="auto" w:fill="auto"/>
            <w:noWrap/>
            <w:vAlign w:val="center"/>
            <w:hideMark/>
          </w:tcPr>
          <w:p w14:paraId="471285EB"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每年至少1份</w:t>
            </w:r>
          </w:p>
        </w:tc>
      </w:tr>
      <w:tr w:rsidR="00E15D3A" w:rsidRPr="00E0012F" w14:paraId="671623A9" w14:textId="77777777" w:rsidTr="00A54B8F">
        <w:trPr>
          <w:trHeight w:val="270"/>
        </w:trPr>
        <w:tc>
          <w:tcPr>
            <w:tcW w:w="1008" w:type="dxa"/>
            <w:shd w:val="clear" w:color="auto" w:fill="auto"/>
            <w:noWrap/>
            <w:vAlign w:val="center"/>
            <w:hideMark/>
          </w:tcPr>
          <w:p w14:paraId="556D2507"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35</w:t>
            </w:r>
          </w:p>
        </w:tc>
        <w:tc>
          <w:tcPr>
            <w:tcW w:w="1952" w:type="dxa"/>
            <w:shd w:val="clear" w:color="auto" w:fill="auto"/>
            <w:noWrap/>
            <w:vAlign w:val="center"/>
            <w:hideMark/>
          </w:tcPr>
          <w:p w14:paraId="573251B0" w14:textId="77777777" w:rsidR="00E15D3A" w:rsidRPr="00557B28" w:rsidRDefault="00E15D3A" w:rsidP="00A54B8F">
            <w:pPr>
              <w:widowControl/>
              <w:jc w:val="center"/>
              <w:rPr>
                <w:rFonts w:ascii="宋体" w:eastAsia="宋体" w:hAnsi="宋体" w:cs="宋体"/>
                <w:color w:val="000000"/>
                <w:kern w:val="0"/>
                <w:sz w:val="22"/>
              </w:rPr>
            </w:pPr>
            <w:r w:rsidRPr="00BC241E">
              <w:rPr>
                <w:rFonts w:ascii="宋体" w:eastAsia="宋体" w:hAnsi="宋体" w:cs="宋体" w:hint="eastAsia"/>
                <w:color w:val="000000"/>
                <w:kern w:val="0"/>
                <w:sz w:val="22"/>
              </w:rPr>
              <w:t>表5.1 安全培训教育记录表</w:t>
            </w:r>
          </w:p>
        </w:tc>
        <w:tc>
          <w:tcPr>
            <w:tcW w:w="2896" w:type="dxa"/>
            <w:shd w:val="clear" w:color="auto" w:fill="auto"/>
            <w:noWrap/>
            <w:vAlign w:val="center"/>
            <w:hideMark/>
          </w:tcPr>
          <w:p w14:paraId="4074A61A" w14:textId="77777777" w:rsidR="00E15D3A" w:rsidRPr="00E0012F" w:rsidRDefault="00E15D3A" w:rsidP="00A54B8F">
            <w:pPr>
              <w:widowControl/>
              <w:jc w:val="center"/>
              <w:rPr>
                <w:rFonts w:ascii="宋体" w:eastAsia="宋体" w:hAnsi="宋体" w:cs="宋体"/>
                <w:color w:val="000000"/>
                <w:kern w:val="0"/>
                <w:sz w:val="22"/>
              </w:rPr>
            </w:pPr>
            <w:r w:rsidRPr="00280071">
              <w:rPr>
                <w:rFonts w:ascii="宋体" w:eastAsia="宋体" w:hAnsi="宋体" w:cs="宋体" w:hint="eastAsia"/>
                <w:color w:val="000000"/>
                <w:kern w:val="0"/>
                <w:sz w:val="22"/>
              </w:rPr>
              <w:t>5.培训教育管理</w:t>
            </w:r>
          </w:p>
        </w:tc>
        <w:tc>
          <w:tcPr>
            <w:tcW w:w="2806" w:type="dxa"/>
            <w:shd w:val="clear" w:color="auto" w:fill="auto"/>
            <w:noWrap/>
            <w:vAlign w:val="center"/>
            <w:hideMark/>
          </w:tcPr>
          <w:p w14:paraId="56151321"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根据情况调整，手写签名</w:t>
            </w:r>
          </w:p>
        </w:tc>
        <w:tc>
          <w:tcPr>
            <w:tcW w:w="1098" w:type="dxa"/>
            <w:shd w:val="clear" w:color="auto" w:fill="auto"/>
            <w:noWrap/>
            <w:vAlign w:val="center"/>
            <w:hideMark/>
          </w:tcPr>
          <w:p w14:paraId="018BB11C"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每年至少6份</w:t>
            </w:r>
          </w:p>
        </w:tc>
      </w:tr>
      <w:tr w:rsidR="00E15D3A" w:rsidRPr="00E0012F" w14:paraId="32427317" w14:textId="77777777" w:rsidTr="00A54B8F">
        <w:trPr>
          <w:trHeight w:val="270"/>
        </w:trPr>
        <w:tc>
          <w:tcPr>
            <w:tcW w:w="1008" w:type="dxa"/>
            <w:shd w:val="clear" w:color="auto" w:fill="auto"/>
            <w:noWrap/>
            <w:vAlign w:val="center"/>
            <w:hideMark/>
          </w:tcPr>
          <w:p w14:paraId="5762F5D7"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lastRenderedPageBreak/>
              <w:t>36</w:t>
            </w:r>
          </w:p>
        </w:tc>
        <w:tc>
          <w:tcPr>
            <w:tcW w:w="1952" w:type="dxa"/>
            <w:shd w:val="clear" w:color="auto" w:fill="auto"/>
            <w:noWrap/>
            <w:vAlign w:val="center"/>
            <w:hideMark/>
          </w:tcPr>
          <w:p w14:paraId="0A7E308B" w14:textId="77777777" w:rsidR="00E15D3A" w:rsidRPr="00280071" w:rsidRDefault="00E15D3A" w:rsidP="00A54B8F">
            <w:pPr>
              <w:widowControl/>
              <w:jc w:val="center"/>
              <w:rPr>
                <w:rFonts w:ascii="宋体" w:eastAsia="宋体" w:hAnsi="宋体" w:cs="宋体"/>
                <w:color w:val="000000"/>
                <w:kern w:val="0"/>
                <w:sz w:val="22"/>
              </w:rPr>
            </w:pPr>
            <w:r w:rsidRPr="00280071">
              <w:rPr>
                <w:rFonts w:ascii="宋体" w:eastAsia="宋体" w:hAnsi="宋体" w:cs="宋体" w:hint="eastAsia"/>
                <w:color w:val="000000"/>
                <w:kern w:val="0"/>
                <w:sz w:val="22"/>
              </w:rPr>
              <w:t>5.2 年度培训教育计划表</w:t>
            </w:r>
          </w:p>
          <w:p w14:paraId="26190C81" w14:textId="77777777" w:rsidR="00E15D3A" w:rsidRPr="00557B28" w:rsidRDefault="00E15D3A" w:rsidP="00A54B8F">
            <w:pPr>
              <w:widowControl/>
              <w:jc w:val="center"/>
              <w:rPr>
                <w:rFonts w:ascii="宋体" w:eastAsia="宋体" w:hAnsi="宋体" w:cs="宋体"/>
                <w:color w:val="000000"/>
                <w:kern w:val="0"/>
                <w:sz w:val="22"/>
              </w:rPr>
            </w:pPr>
          </w:p>
        </w:tc>
        <w:tc>
          <w:tcPr>
            <w:tcW w:w="2896" w:type="dxa"/>
            <w:shd w:val="clear" w:color="auto" w:fill="auto"/>
            <w:noWrap/>
            <w:vAlign w:val="center"/>
            <w:hideMark/>
          </w:tcPr>
          <w:p w14:paraId="2A0179B2" w14:textId="77777777" w:rsidR="00E15D3A" w:rsidRPr="00E0012F" w:rsidRDefault="00E15D3A" w:rsidP="00A54B8F">
            <w:pPr>
              <w:widowControl/>
              <w:jc w:val="center"/>
              <w:rPr>
                <w:rFonts w:ascii="宋体" w:eastAsia="宋体" w:hAnsi="宋体" w:cs="宋体"/>
                <w:color w:val="000000"/>
                <w:kern w:val="0"/>
                <w:sz w:val="22"/>
              </w:rPr>
            </w:pPr>
            <w:r w:rsidRPr="00280071">
              <w:rPr>
                <w:rFonts w:ascii="宋体" w:eastAsia="宋体" w:hAnsi="宋体" w:cs="宋体" w:hint="eastAsia"/>
                <w:color w:val="000000"/>
                <w:kern w:val="0"/>
                <w:sz w:val="22"/>
              </w:rPr>
              <w:t>5.培训教育管理</w:t>
            </w:r>
          </w:p>
        </w:tc>
        <w:tc>
          <w:tcPr>
            <w:tcW w:w="2806" w:type="dxa"/>
            <w:shd w:val="clear" w:color="auto" w:fill="auto"/>
            <w:noWrap/>
            <w:vAlign w:val="center"/>
            <w:hideMark/>
          </w:tcPr>
          <w:p w14:paraId="15A66A6C"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可以打印</w:t>
            </w:r>
          </w:p>
        </w:tc>
        <w:tc>
          <w:tcPr>
            <w:tcW w:w="1098" w:type="dxa"/>
            <w:shd w:val="clear" w:color="auto" w:fill="auto"/>
            <w:noWrap/>
            <w:vAlign w:val="center"/>
            <w:hideMark/>
          </w:tcPr>
          <w:p w14:paraId="2C4D7306"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每年至少3份</w:t>
            </w:r>
          </w:p>
        </w:tc>
      </w:tr>
      <w:tr w:rsidR="00E15D3A" w:rsidRPr="00E0012F" w14:paraId="600F9EA6" w14:textId="77777777" w:rsidTr="00A54B8F">
        <w:trPr>
          <w:trHeight w:val="270"/>
        </w:trPr>
        <w:tc>
          <w:tcPr>
            <w:tcW w:w="1008" w:type="dxa"/>
            <w:shd w:val="clear" w:color="auto" w:fill="auto"/>
            <w:noWrap/>
            <w:vAlign w:val="center"/>
            <w:hideMark/>
          </w:tcPr>
          <w:p w14:paraId="3A45FEE4"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37</w:t>
            </w:r>
          </w:p>
        </w:tc>
        <w:tc>
          <w:tcPr>
            <w:tcW w:w="1952" w:type="dxa"/>
            <w:shd w:val="clear" w:color="auto" w:fill="auto"/>
            <w:noWrap/>
            <w:vAlign w:val="center"/>
            <w:hideMark/>
          </w:tcPr>
          <w:p w14:paraId="2A5039E3" w14:textId="77777777" w:rsidR="00E15D3A" w:rsidRPr="00E05859" w:rsidRDefault="00E15D3A" w:rsidP="00A54B8F">
            <w:pPr>
              <w:widowControl/>
              <w:jc w:val="center"/>
              <w:rPr>
                <w:rFonts w:ascii="宋体" w:eastAsia="宋体" w:hAnsi="宋体" w:cs="宋体"/>
                <w:color w:val="000000"/>
                <w:kern w:val="0"/>
                <w:sz w:val="22"/>
              </w:rPr>
            </w:pPr>
            <w:r w:rsidRPr="00E05859">
              <w:rPr>
                <w:rFonts w:ascii="宋体" w:eastAsia="宋体" w:hAnsi="宋体" w:cs="宋体" w:hint="eastAsia"/>
                <w:color w:val="000000"/>
                <w:kern w:val="0"/>
                <w:sz w:val="22"/>
              </w:rPr>
              <w:t>5.3 从业人员安全培训教育档案相关记录</w:t>
            </w:r>
          </w:p>
        </w:tc>
        <w:tc>
          <w:tcPr>
            <w:tcW w:w="2896" w:type="dxa"/>
            <w:shd w:val="clear" w:color="auto" w:fill="auto"/>
            <w:noWrap/>
            <w:vAlign w:val="center"/>
            <w:hideMark/>
          </w:tcPr>
          <w:p w14:paraId="62C970C3" w14:textId="77777777" w:rsidR="00E15D3A" w:rsidRPr="00E0012F" w:rsidRDefault="00E15D3A" w:rsidP="00A54B8F">
            <w:pPr>
              <w:widowControl/>
              <w:jc w:val="center"/>
              <w:rPr>
                <w:rFonts w:ascii="宋体" w:eastAsia="宋体" w:hAnsi="宋体" w:cs="宋体"/>
                <w:color w:val="000000"/>
                <w:kern w:val="0"/>
                <w:sz w:val="22"/>
              </w:rPr>
            </w:pPr>
            <w:r w:rsidRPr="00280071">
              <w:rPr>
                <w:rFonts w:ascii="宋体" w:eastAsia="宋体" w:hAnsi="宋体" w:cs="宋体" w:hint="eastAsia"/>
                <w:color w:val="000000"/>
                <w:kern w:val="0"/>
                <w:sz w:val="22"/>
              </w:rPr>
              <w:t>5.培训教育管理</w:t>
            </w:r>
          </w:p>
        </w:tc>
        <w:tc>
          <w:tcPr>
            <w:tcW w:w="2806" w:type="dxa"/>
            <w:shd w:val="clear" w:color="auto" w:fill="auto"/>
            <w:noWrap/>
            <w:vAlign w:val="center"/>
            <w:hideMark/>
          </w:tcPr>
          <w:p w14:paraId="64F7C4A0"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根据企业新老员工人数，确保每个员工都有培训教育档案。</w:t>
            </w:r>
          </w:p>
        </w:tc>
        <w:tc>
          <w:tcPr>
            <w:tcW w:w="1098" w:type="dxa"/>
            <w:shd w:val="clear" w:color="auto" w:fill="auto"/>
            <w:noWrap/>
            <w:vAlign w:val="center"/>
            <w:hideMark/>
          </w:tcPr>
          <w:p w14:paraId="103F1B86" w14:textId="77777777" w:rsidR="00E15D3A" w:rsidRPr="007B5C02"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每个员工都要有教育培训档案；每年对从业人员不少于1次再教育</w:t>
            </w:r>
          </w:p>
        </w:tc>
      </w:tr>
      <w:tr w:rsidR="00E15D3A" w:rsidRPr="00E0012F" w14:paraId="340C5A99" w14:textId="77777777" w:rsidTr="00A54B8F">
        <w:trPr>
          <w:trHeight w:val="270"/>
        </w:trPr>
        <w:tc>
          <w:tcPr>
            <w:tcW w:w="1008" w:type="dxa"/>
            <w:shd w:val="clear" w:color="auto" w:fill="auto"/>
            <w:noWrap/>
            <w:vAlign w:val="center"/>
            <w:hideMark/>
          </w:tcPr>
          <w:p w14:paraId="52461E45"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38</w:t>
            </w:r>
          </w:p>
        </w:tc>
        <w:tc>
          <w:tcPr>
            <w:tcW w:w="1952" w:type="dxa"/>
            <w:shd w:val="clear" w:color="auto" w:fill="auto"/>
            <w:noWrap/>
            <w:vAlign w:val="center"/>
            <w:hideMark/>
          </w:tcPr>
          <w:p w14:paraId="67042058" w14:textId="77777777" w:rsidR="00E15D3A" w:rsidRPr="00557B28" w:rsidRDefault="00E15D3A" w:rsidP="00A54B8F">
            <w:pPr>
              <w:widowControl/>
              <w:jc w:val="center"/>
              <w:rPr>
                <w:rFonts w:ascii="宋体" w:eastAsia="宋体" w:hAnsi="宋体" w:cs="宋体"/>
                <w:color w:val="000000"/>
                <w:kern w:val="0"/>
                <w:sz w:val="22"/>
              </w:rPr>
            </w:pPr>
            <w:r w:rsidRPr="00235815">
              <w:rPr>
                <w:rFonts w:ascii="宋体" w:eastAsia="宋体" w:hAnsi="宋体" w:cs="宋体" w:hint="eastAsia"/>
                <w:color w:val="000000"/>
                <w:kern w:val="0"/>
                <w:sz w:val="22"/>
              </w:rPr>
              <w:t>5.4</w:t>
            </w:r>
            <w:r>
              <w:rPr>
                <w:rFonts w:ascii="宋体" w:eastAsia="宋体" w:hAnsi="宋体" w:cs="宋体" w:hint="eastAsia"/>
                <w:color w:val="000000"/>
                <w:kern w:val="0"/>
                <w:sz w:val="22"/>
              </w:rPr>
              <w:t xml:space="preserve"> </w:t>
            </w:r>
            <w:r w:rsidRPr="00235815">
              <w:rPr>
                <w:rFonts w:ascii="宋体" w:eastAsia="宋体" w:hAnsi="宋体" w:cs="宋体" w:hint="eastAsia"/>
                <w:color w:val="000000"/>
                <w:kern w:val="0"/>
                <w:sz w:val="22"/>
              </w:rPr>
              <w:t>培训教育效果评价表</w:t>
            </w:r>
          </w:p>
        </w:tc>
        <w:tc>
          <w:tcPr>
            <w:tcW w:w="2896" w:type="dxa"/>
            <w:shd w:val="clear" w:color="auto" w:fill="auto"/>
            <w:noWrap/>
            <w:vAlign w:val="center"/>
            <w:hideMark/>
          </w:tcPr>
          <w:p w14:paraId="2459C3A9" w14:textId="77777777" w:rsidR="00E15D3A" w:rsidRPr="00E0012F" w:rsidRDefault="00E15D3A" w:rsidP="00A54B8F">
            <w:pPr>
              <w:widowControl/>
              <w:jc w:val="center"/>
              <w:rPr>
                <w:rFonts w:ascii="宋体" w:eastAsia="宋体" w:hAnsi="宋体" w:cs="宋体"/>
                <w:color w:val="000000"/>
                <w:kern w:val="0"/>
                <w:sz w:val="22"/>
              </w:rPr>
            </w:pPr>
            <w:r w:rsidRPr="00280071">
              <w:rPr>
                <w:rFonts w:ascii="宋体" w:eastAsia="宋体" w:hAnsi="宋体" w:cs="宋体" w:hint="eastAsia"/>
                <w:color w:val="000000"/>
                <w:kern w:val="0"/>
                <w:sz w:val="22"/>
              </w:rPr>
              <w:t>5.培训教育管理</w:t>
            </w:r>
          </w:p>
        </w:tc>
        <w:tc>
          <w:tcPr>
            <w:tcW w:w="2806" w:type="dxa"/>
            <w:shd w:val="clear" w:color="auto" w:fill="auto"/>
            <w:noWrap/>
            <w:vAlign w:val="center"/>
            <w:hideMark/>
          </w:tcPr>
          <w:p w14:paraId="22B3EF41"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原则上每次培训均有培训效果评价</w:t>
            </w:r>
          </w:p>
        </w:tc>
        <w:tc>
          <w:tcPr>
            <w:tcW w:w="1098" w:type="dxa"/>
            <w:shd w:val="clear" w:color="auto" w:fill="auto"/>
            <w:noWrap/>
            <w:vAlign w:val="center"/>
            <w:hideMark/>
          </w:tcPr>
          <w:p w14:paraId="6BEE67AD"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每年不少于5份</w:t>
            </w:r>
          </w:p>
        </w:tc>
      </w:tr>
      <w:tr w:rsidR="00E15D3A" w:rsidRPr="00E0012F" w14:paraId="047AF9AD" w14:textId="77777777" w:rsidTr="00A54B8F">
        <w:trPr>
          <w:trHeight w:val="270"/>
        </w:trPr>
        <w:tc>
          <w:tcPr>
            <w:tcW w:w="1008" w:type="dxa"/>
            <w:shd w:val="clear" w:color="auto" w:fill="auto"/>
            <w:noWrap/>
            <w:vAlign w:val="center"/>
            <w:hideMark/>
          </w:tcPr>
          <w:p w14:paraId="58FC7812"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39</w:t>
            </w:r>
          </w:p>
        </w:tc>
        <w:tc>
          <w:tcPr>
            <w:tcW w:w="1952" w:type="dxa"/>
            <w:shd w:val="clear" w:color="auto" w:fill="auto"/>
            <w:noWrap/>
            <w:vAlign w:val="center"/>
            <w:hideMark/>
          </w:tcPr>
          <w:p w14:paraId="6897383B" w14:textId="77777777" w:rsidR="00E15D3A" w:rsidRPr="00F14F67" w:rsidRDefault="00E15D3A" w:rsidP="00A54B8F">
            <w:pPr>
              <w:widowControl/>
              <w:jc w:val="center"/>
              <w:rPr>
                <w:rFonts w:ascii="宋体" w:eastAsia="宋体" w:hAnsi="宋体" w:cs="宋体"/>
                <w:color w:val="000000"/>
                <w:kern w:val="0"/>
                <w:sz w:val="22"/>
              </w:rPr>
            </w:pPr>
            <w:r w:rsidRPr="00F14F67">
              <w:rPr>
                <w:rFonts w:ascii="宋体" w:eastAsia="宋体" w:hAnsi="宋体" w:cs="宋体" w:hint="eastAsia"/>
                <w:color w:val="000000"/>
                <w:kern w:val="0"/>
                <w:sz w:val="22"/>
              </w:rPr>
              <w:t>5.5 管理人员和特种作业人员档案卡</w:t>
            </w:r>
          </w:p>
        </w:tc>
        <w:tc>
          <w:tcPr>
            <w:tcW w:w="2896" w:type="dxa"/>
            <w:shd w:val="clear" w:color="auto" w:fill="auto"/>
            <w:noWrap/>
            <w:vAlign w:val="center"/>
            <w:hideMark/>
          </w:tcPr>
          <w:p w14:paraId="0C552CA4" w14:textId="77777777" w:rsidR="00E15D3A" w:rsidRPr="00E0012F" w:rsidRDefault="00E15D3A" w:rsidP="00A54B8F">
            <w:pPr>
              <w:widowControl/>
              <w:jc w:val="center"/>
              <w:rPr>
                <w:rFonts w:ascii="宋体" w:eastAsia="宋体" w:hAnsi="宋体" w:cs="宋体"/>
                <w:color w:val="000000"/>
                <w:kern w:val="0"/>
                <w:sz w:val="22"/>
              </w:rPr>
            </w:pPr>
            <w:r w:rsidRPr="00280071">
              <w:rPr>
                <w:rFonts w:ascii="宋体" w:eastAsia="宋体" w:hAnsi="宋体" w:cs="宋体" w:hint="eastAsia"/>
                <w:color w:val="000000"/>
                <w:kern w:val="0"/>
                <w:sz w:val="22"/>
              </w:rPr>
              <w:t>5.培训教育管理</w:t>
            </w:r>
          </w:p>
        </w:tc>
        <w:tc>
          <w:tcPr>
            <w:tcW w:w="2806" w:type="dxa"/>
            <w:shd w:val="clear" w:color="auto" w:fill="auto"/>
            <w:noWrap/>
            <w:vAlign w:val="center"/>
            <w:hideMark/>
          </w:tcPr>
          <w:p w14:paraId="3A9E570F"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w:t>
            </w:r>
          </w:p>
        </w:tc>
        <w:tc>
          <w:tcPr>
            <w:tcW w:w="1098" w:type="dxa"/>
            <w:shd w:val="clear" w:color="auto" w:fill="auto"/>
            <w:noWrap/>
            <w:vAlign w:val="center"/>
            <w:hideMark/>
          </w:tcPr>
          <w:p w14:paraId="677EBF3A"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每年1份</w:t>
            </w:r>
          </w:p>
        </w:tc>
      </w:tr>
      <w:tr w:rsidR="00E15D3A" w:rsidRPr="00E0012F" w14:paraId="4586CC65" w14:textId="77777777" w:rsidTr="00A54B8F">
        <w:trPr>
          <w:trHeight w:val="270"/>
        </w:trPr>
        <w:tc>
          <w:tcPr>
            <w:tcW w:w="1008" w:type="dxa"/>
            <w:shd w:val="clear" w:color="auto" w:fill="auto"/>
            <w:noWrap/>
            <w:vAlign w:val="center"/>
            <w:hideMark/>
          </w:tcPr>
          <w:p w14:paraId="7CC92102"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40</w:t>
            </w:r>
          </w:p>
        </w:tc>
        <w:tc>
          <w:tcPr>
            <w:tcW w:w="1952" w:type="dxa"/>
            <w:shd w:val="clear" w:color="auto" w:fill="auto"/>
            <w:noWrap/>
            <w:vAlign w:val="center"/>
            <w:hideMark/>
          </w:tcPr>
          <w:p w14:paraId="4B044EA6" w14:textId="77777777" w:rsidR="00E15D3A" w:rsidRPr="00F46A37" w:rsidRDefault="00E15D3A" w:rsidP="00A54B8F">
            <w:pPr>
              <w:widowControl/>
              <w:jc w:val="center"/>
              <w:rPr>
                <w:rFonts w:ascii="宋体" w:eastAsia="宋体" w:hAnsi="宋体" w:cs="宋体"/>
                <w:color w:val="000000"/>
                <w:kern w:val="0"/>
                <w:sz w:val="22"/>
              </w:rPr>
            </w:pPr>
            <w:r w:rsidRPr="00F46A37">
              <w:rPr>
                <w:rFonts w:ascii="宋体" w:eastAsia="宋体" w:hAnsi="宋体" w:cs="宋体" w:hint="eastAsia"/>
                <w:color w:val="000000"/>
                <w:kern w:val="0"/>
                <w:sz w:val="22"/>
              </w:rPr>
              <w:t>5.6 承包商作业人员入厂培训教育记录</w:t>
            </w:r>
          </w:p>
        </w:tc>
        <w:tc>
          <w:tcPr>
            <w:tcW w:w="2896" w:type="dxa"/>
            <w:shd w:val="clear" w:color="auto" w:fill="auto"/>
            <w:noWrap/>
            <w:vAlign w:val="center"/>
            <w:hideMark/>
          </w:tcPr>
          <w:p w14:paraId="7F4A1922" w14:textId="77777777" w:rsidR="00E15D3A" w:rsidRPr="00E0012F" w:rsidRDefault="00E15D3A" w:rsidP="00A54B8F">
            <w:pPr>
              <w:widowControl/>
              <w:jc w:val="center"/>
              <w:rPr>
                <w:rFonts w:ascii="宋体" w:eastAsia="宋体" w:hAnsi="宋体" w:cs="宋体"/>
                <w:color w:val="000000"/>
                <w:kern w:val="0"/>
                <w:sz w:val="22"/>
              </w:rPr>
            </w:pPr>
            <w:r w:rsidRPr="00280071">
              <w:rPr>
                <w:rFonts w:ascii="宋体" w:eastAsia="宋体" w:hAnsi="宋体" w:cs="宋体" w:hint="eastAsia"/>
                <w:color w:val="000000"/>
                <w:kern w:val="0"/>
                <w:sz w:val="22"/>
              </w:rPr>
              <w:t>5.培训教育管理</w:t>
            </w:r>
          </w:p>
        </w:tc>
        <w:tc>
          <w:tcPr>
            <w:tcW w:w="2806" w:type="dxa"/>
            <w:shd w:val="clear" w:color="auto" w:fill="auto"/>
            <w:noWrap/>
            <w:vAlign w:val="center"/>
            <w:hideMark/>
          </w:tcPr>
          <w:p w14:paraId="58B31D98"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w:t>
            </w:r>
          </w:p>
        </w:tc>
        <w:tc>
          <w:tcPr>
            <w:tcW w:w="1098" w:type="dxa"/>
            <w:shd w:val="clear" w:color="auto" w:fill="auto"/>
            <w:noWrap/>
            <w:vAlign w:val="center"/>
            <w:hideMark/>
          </w:tcPr>
          <w:p w14:paraId="6A832DF4"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每年1份</w:t>
            </w:r>
          </w:p>
        </w:tc>
      </w:tr>
      <w:tr w:rsidR="00E15D3A" w:rsidRPr="00E0012F" w14:paraId="2CA2CB88" w14:textId="77777777" w:rsidTr="00A54B8F">
        <w:trPr>
          <w:trHeight w:val="270"/>
        </w:trPr>
        <w:tc>
          <w:tcPr>
            <w:tcW w:w="1008" w:type="dxa"/>
            <w:shd w:val="clear" w:color="auto" w:fill="auto"/>
            <w:noWrap/>
            <w:vAlign w:val="center"/>
            <w:hideMark/>
          </w:tcPr>
          <w:p w14:paraId="5F5C27F7"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41</w:t>
            </w:r>
          </w:p>
        </w:tc>
        <w:tc>
          <w:tcPr>
            <w:tcW w:w="1952" w:type="dxa"/>
            <w:shd w:val="clear" w:color="auto" w:fill="auto"/>
            <w:noWrap/>
            <w:vAlign w:val="center"/>
            <w:hideMark/>
          </w:tcPr>
          <w:p w14:paraId="6D76106F" w14:textId="77777777" w:rsidR="00E15D3A" w:rsidRPr="00557B28" w:rsidRDefault="00E15D3A" w:rsidP="00A54B8F">
            <w:pPr>
              <w:widowControl/>
              <w:jc w:val="center"/>
              <w:rPr>
                <w:rFonts w:ascii="宋体" w:eastAsia="宋体" w:hAnsi="宋体" w:cs="宋体"/>
                <w:color w:val="000000"/>
                <w:kern w:val="0"/>
                <w:sz w:val="22"/>
              </w:rPr>
            </w:pPr>
            <w:r w:rsidRPr="00F46A37">
              <w:rPr>
                <w:rFonts w:ascii="宋体" w:eastAsia="宋体" w:hAnsi="宋体" w:cs="宋体" w:hint="eastAsia"/>
                <w:color w:val="000000"/>
                <w:kern w:val="0"/>
                <w:sz w:val="22"/>
              </w:rPr>
              <w:t>5.7 外来人员培训记录表</w:t>
            </w:r>
          </w:p>
        </w:tc>
        <w:tc>
          <w:tcPr>
            <w:tcW w:w="2896" w:type="dxa"/>
            <w:shd w:val="clear" w:color="auto" w:fill="auto"/>
            <w:noWrap/>
            <w:vAlign w:val="center"/>
            <w:hideMark/>
          </w:tcPr>
          <w:p w14:paraId="65616D21" w14:textId="77777777" w:rsidR="00E15D3A" w:rsidRPr="00E0012F" w:rsidRDefault="00E15D3A" w:rsidP="00A54B8F">
            <w:pPr>
              <w:widowControl/>
              <w:jc w:val="center"/>
              <w:rPr>
                <w:rFonts w:ascii="宋体" w:eastAsia="宋体" w:hAnsi="宋体" w:cs="宋体"/>
                <w:color w:val="000000"/>
                <w:kern w:val="0"/>
                <w:sz w:val="22"/>
              </w:rPr>
            </w:pPr>
            <w:r w:rsidRPr="00280071">
              <w:rPr>
                <w:rFonts w:ascii="宋体" w:eastAsia="宋体" w:hAnsi="宋体" w:cs="宋体" w:hint="eastAsia"/>
                <w:color w:val="000000"/>
                <w:kern w:val="0"/>
                <w:sz w:val="22"/>
              </w:rPr>
              <w:t>5.培训教育管理</w:t>
            </w:r>
          </w:p>
        </w:tc>
        <w:tc>
          <w:tcPr>
            <w:tcW w:w="2806" w:type="dxa"/>
            <w:shd w:val="clear" w:color="auto" w:fill="auto"/>
            <w:noWrap/>
            <w:vAlign w:val="center"/>
            <w:hideMark/>
          </w:tcPr>
          <w:p w14:paraId="65A48019"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w:t>
            </w:r>
          </w:p>
        </w:tc>
        <w:tc>
          <w:tcPr>
            <w:tcW w:w="1098" w:type="dxa"/>
            <w:shd w:val="clear" w:color="auto" w:fill="auto"/>
            <w:noWrap/>
            <w:vAlign w:val="center"/>
            <w:hideMark/>
          </w:tcPr>
          <w:p w14:paraId="72D33B9C"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每年1份</w:t>
            </w:r>
          </w:p>
        </w:tc>
      </w:tr>
      <w:tr w:rsidR="00E15D3A" w:rsidRPr="00E0012F" w14:paraId="35B7CED0" w14:textId="77777777" w:rsidTr="00A54B8F">
        <w:trPr>
          <w:trHeight w:val="270"/>
        </w:trPr>
        <w:tc>
          <w:tcPr>
            <w:tcW w:w="1008" w:type="dxa"/>
            <w:shd w:val="clear" w:color="auto" w:fill="auto"/>
            <w:noWrap/>
            <w:vAlign w:val="center"/>
            <w:hideMark/>
          </w:tcPr>
          <w:p w14:paraId="7C66DD9F"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42</w:t>
            </w:r>
          </w:p>
        </w:tc>
        <w:tc>
          <w:tcPr>
            <w:tcW w:w="1952" w:type="dxa"/>
            <w:shd w:val="clear" w:color="auto" w:fill="auto"/>
            <w:noWrap/>
            <w:vAlign w:val="center"/>
            <w:hideMark/>
          </w:tcPr>
          <w:p w14:paraId="115105F7" w14:textId="77777777" w:rsidR="00E15D3A" w:rsidRPr="00557B28" w:rsidRDefault="00E15D3A" w:rsidP="00A54B8F">
            <w:pPr>
              <w:widowControl/>
              <w:jc w:val="center"/>
              <w:rPr>
                <w:rFonts w:ascii="宋体" w:eastAsia="宋体" w:hAnsi="宋体" w:cs="宋体"/>
                <w:color w:val="000000"/>
                <w:kern w:val="0"/>
                <w:sz w:val="22"/>
              </w:rPr>
            </w:pPr>
            <w:r w:rsidRPr="00F46A37">
              <w:rPr>
                <w:rFonts w:ascii="宋体" w:eastAsia="宋体" w:hAnsi="宋体" w:cs="宋体" w:hint="eastAsia"/>
                <w:color w:val="000000"/>
                <w:kern w:val="0"/>
                <w:sz w:val="22"/>
              </w:rPr>
              <w:t>5.8 班组安全活动计划</w:t>
            </w:r>
          </w:p>
        </w:tc>
        <w:tc>
          <w:tcPr>
            <w:tcW w:w="2896" w:type="dxa"/>
            <w:shd w:val="clear" w:color="auto" w:fill="auto"/>
            <w:noWrap/>
            <w:vAlign w:val="center"/>
            <w:hideMark/>
          </w:tcPr>
          <w:p w14:paraId="6C5E891A" w14:textId="77777777" w:rsidR="00E15D3A" w:rsidRPr="00E0012F" w:rsidRDefault="00E15D3A" w:rsidP="00A54B8F">
            <w:pPr>
              <w:widowControl/>
              <w:jc w:val="center"/>
              <w:rPr>
                <w:rFonts w:ascii="宋体" w:eastAsia="宋体" w:hAnsi="宋体" w:cs="宋体"/>
                <w:color w:val="000000"/>
                <w:kern w:val="0"/>
                <w:sz w:val="22"/>
              </w:rPr>
            </w:pPr>
            <w:r w:rsidRPr="00280071">
              <w:rPr>
                <w:rFonts w:ascii="宋体" w:eastAsia="宋体" w:hAnsi="宋体" w:cs="宋体" w:hint="eastAsia"/>
                <w:color w:val="000000"/>
                <w:kern w:val="0"/>
                <w:sz w:val="22"/>
              </w:rPr>
              <w:t>5.培训教育管理</w:t>
            </w:r>
          </w:p>
        </w:tc>
        <w:tc>
          <w:tcPr>
            <w:tcW w:w="2806" w:type="dxa"/>
            <w:shd w:val="clear" w:color="auto" w:fill="auto"/>
            <w:noWrap/>
            <w:vAlign w:val="center"/>
            <w:hideMark/>
          </w:tcPr>
          <w:p w14:paraId="01BEA961"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每月2次，每年24次</w:t>
            </w:r>
          </w:p>
        </w:tc>
        <w:tc>
          <w:tcPr>
            <w:tcW w:w="1098" w:type="dxa"/>
            <w:shd w:val="clear" w:color="auto" w:fill="auto"/>
            <w:noWrap/>
            <w:vAlign w:val="center"/>
            <w:hideMark/>
          </w:tcPr>
          <w:p w14:paraId="0A749654"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每年24份</w:t>
            </w:r>
          </w:p>
        </w:tc>
      </w:tr>
      <w:tr w:rsidR="00E15D3A" w:rsidRPr="00E0012F" w14:paraId="53B36141" w14:textId="77777777" w:rsidTr="00A54B8F">
        <w:trPr>
          <w:trHeight w:val="270"/>
        </w:trPr>
        <w:tc>
          <w:tcPr>
            <w:tcW w:w="1008" w:type="dxa"/>
            <w:shd w:val="clear" w:color="auto" w:fill="auto"/>
            <w:noWrap/>
            <w:vAlign w:val="center"/>
            <w:hideMark/>
          </w:tcPr>
          <w:p w14:paraId="6785D82B"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43</w:t>
            </w:r>
          </w:p>
        </w:tc>
        <w:tc>
          <w:tcPr>
            <w:tcW w:w="1952" w:type="dxa"/>
            <w:shd w:val="clear" w:color="auto" w:fill="auto"/>
            <w:noWrap/>
            <w:vAlign w:val="center"/>
            <w:hideMark/>
          </w:tcPr>
          <w:p w14:paraId="14C2D9A4" w14:textId="77777777" w:rsidR="00E15D3A" w:rsidRPr="00557B28" w:rsidRDefault="00E15D3A" w:rsidP="00A54B8F">
            <w:pPr>
              <w:widowControl/>
              <w:jc w:val="center"/>
              <w:rPr>
                <w:rFonts w:ascii="宋体" w:eastAsia="宋体" w:hAnsi="宋体" w:cs="宋体"/>
                <w:color w:val="000000"/>
                <w:kern w:val="0"/>
                <w:sz w:val="22"/>
              </w:rPr>
            </w:pPr>
            <w:r w:rsidRPr="00F46A37">
              <w:rPr>
                <w:rFonts w:ascii="宋体" w:eastAsia="宋体" w:hAnsi="宋体" w:cs="宋体" w:hint="eastAsia"/>
                <w:color w:val="000000"/>
                <w:kern w:val="0"/>
                <w:sz w:val="22"/>
              </w:rPr>
              <w:t>5.9 班组安全活动记录表</w:t>
            </w:r>
          </w:p>
        </w:tc>
        <w:tc>
          <w:tcPr>
            <w:tcW w:w="2896" w:type="dxa"/>
            <w:shd w:val="clear" w:color="auto" w:fill="auto"/>
            <w:noWrap/>
            <w:vAlign w:val="center"/>
            <w:hideMark/>
          </w:tcPr>
          <w:p w14:paraId="12243143" w14:textId="77777777" w:rsidR="00E15D3A" w:rsidRPr="00E0012F" w:rsidRDefault="00E15D3A" w:rsidP="00A54B8F">
            <w:pPr>
              <w:widowControl/>
              <w:jc w:val="center"/>
              <w:rPr>
                <w:rFonts w:ascii="宋体" w:eastAsia="宋体" w:hAnsi="宋体" w:cs="宋体"/>
                <w:color w:val="000000"/>
                <w:kern w:val="0"/>
                <w:sz w:val="22"/>
              </w:rPr>
            </w:pPr>
            <w:r w:rsidRPr="00280071">
              <w:rPr>
                <w:rFonts w:ascii="宋体" w:eastAsia="宋体" w:hAnsi="宋体" w:cs="宋体" w:hint="eastAsia"/>
                <w:color w:val="000000"/>
                <w:kern w:val="0"/>
                <w:sz w:val="22"/>
              </w:rPr>
              <w:t>5.培训教育管理</w:t>
            </w:r>
          </w:p>
        </w:tc>
        <w:tc>
          <w:tcPr>
            <w:tcW w:w="2806" w:type="dxa"/>
            <w:shd w:val="clear" w:color="auto" w:fill="auto"/>
            <w:noWrap/>
            <w:vAlign w:val="center"/>
            <w:hideMark/>
          </w:tcPr>
          <w:p w14:paraId="11829229"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每月2次，每年24次</w:t>
            </w:r>
          </w:p>
        </w:tc>
        <w:tc>
          <w:tcPr>
            <w:tcW w:w="1098" w:type="dxa"/>
            <w:shd w:val="clear" w:color="auto" w:fill="auto"/>
            <w:noWrap/>
            <w:vAlign w:val="center"/>
            <w:hideMark/>
          </w:tcPr>
          <w:p w14:paraId="592DF8EC"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每年24份</w:t>
            </w:r>
          </w:p>
        </w:tc>
      </w:tr>
      <w:tr w:rsidR="00E15D3A" w:rsidRPr="00E0012F" w14:paraId="7B7D620D" w14:textId="77777777" w:rsidTr="00A54B8F">
        <w:trPr>
          <w:trHeight w:val="270"/>
        </w:trPr>
        <w:tc>
          <w:tcPr>
            <w:tcW w:w="1008" w:type="dxa"/>
            <w:shd w:val="clear" w:color="auto" w:fill="auto"/>
            <w:noWrap/>
            <w:vAlign w:val="center"/>
            <w:hideMark/>
          </w:tcPr>
          <w:p w14:paraId="23A6ED8E"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44</w:t>
            </w:r>
          </w:p>
        </w:tc>
        <w:tc>
          <w:tcPr>
            <w:tcW w:w="1952" w:type="dxa"/>
            <w:shd w:val="clear" w:color="auto" w:fill="auto"/>
            <w:noWrap/>
            <w:vAlign w:val="center"/>
            <w:hideMark/>
          </w:tcPr>
          <w:p w14:paraId="55F42C7D" w14:textId="77777777" w:rsidR="00E15D3A" w:rsidRPr="00F46A37" w:rsidRDefault="00E15D3A" w:rsidP="00A54B8F">
            <w:pPr>
              <w:widowControl/>
              <w:jc w:val="center"/>
              <w:rPr>
                <w:rFonts w:ascii="宋体" w:eastAsia="宋体" w:hAnsi="宋体" w:cs="宋体"/>
                <w:color w:val="000000"/>
                <w:kern w:val="0"/>
                <w:sz w:val="22"/>
              </w:rPr>
            </w:pPr>
            <w:r w:rsidRPr="00F46A37">
              <w:rPr>
                <w:rFonts w:ascii="宋体" w:eastAsia="宋体" w:hAnsi="宋体" w:cs="宋体" w:hint="eastAsia"/>
                <w:color w:val="000000"/>
                <w:kern w:val="0"/>
                <w:sz w:val="22"/>
              </w:rPr>
              <w:t>5.10 管理部门安全活动计划</w:t>
            </w:r>
          </w:p>
        </w:tc>
        <w:tc>
          <w:tcPr>
            <w:tcW w:w="2896" w:type="dxa"/>
            <w:shd w:val="clear" w:color="auto" w:fill="auto"/>
            <w:noWrap/>
            <w:vAlign w:val="center"/>
            <w:hideMark/>
          </w:tcPr>
          <w:p w14:paraId="135B9154" w14:textId="77777777" w:rsidR="00E15D3A" w:rsidRPr="00280071" w:rsidRDefault="00E15D3A" w:rsidP="00A54B8F">
            <w:pPr>
              <w:widowControl/>
              <w:jc w:val="center"/>
              <w:rPr>
                <w:rFonts w:ascii="宋体" w:eastAsia="宋体" w:hAnsi="宋体" w:cs="宋体"/>
                <w:color w:val="000000"/>
                <w:kern w:val="0"/>
                <w:sz w:val="22"/>
              </w:rPr>
            </w:pPr>
            <w:r w:rsidRPr="00280071">
              <w:rPr>
                <w:rFonts w:ascii="宋体" w:eastAsia="宋体" w:hAnsi="宋体" w:cs="宋体" w:hint="eastAsia"/>
                <w:color w:val="000000"/>
                <w:kern w:val="0"/>
                <w:sz w:val="22"/>
              </w:rPr>
              <w:t>5.培训教育管理</w:t>
            </w:r>
          </w:p>
        </w:tc>
        <w:tc>
          <w:tcPr>
            <w:tcW w:w="2806" w:type="dxa"/>
            <w:shd w:val="clear" w:color="auto" w:fill="auto"/>
            <w:noWrap/>
            <w:vAlign w:val="center"/>
            <w:hideMark/>
          </w:tcPr>
          <w:p w14:paraId="3AE2F5CB"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每月1次，每年12次</w:t>
            </w:r>
          </w:p>
        </w:tc>
        <w:tc>
          <w:tcPr>
            <w:tcW w:w="1098" w:type="dxa"/>
            <w:shd w:val="clear" w:color="auto" w:fill="auto"/>
            <w:noWrap/>
            <w:vAlign w:val="center"/>
            <w:hideMark/>
          </w:tcPr>
          <w:p w14:paraId="2FFC4204"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每年12份</w:t>
            </w:r>
          </w:p>
        </w:tc>
      </w:tr>
      <w:tr w:rsidR="00E15D3A" w:rsidRPr="00E0012F" w14:paraId="11AE0D68" w14:textId="77777777" w:rsidTr="00A54B8F">
        <w:trPr>
          <w:trHeight w:val="270"/>
        </w:trPr>
        <w:tc>
          <w:tcPr>
            <w:tcW w:w="1008" w:type="dxa"/>
            <w:shd w:val="clear" w:color="auto" w:fill="auto"/>
            <w:noWrap/>
            <w:vAlign w:val="center"/>
            <w:hideMark/>
          </w:tcPr>
          <w:p w14:paraId="14277B52"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45</w:t>
            </w:r>
          </w:p>
        </w:tc>
        <w:tc>
          <w:tcPr>
            <w:tcW w:w="1952" w:type="dxa"/>
            <w:shd w:val="clear" w:color="auto" w:fill="auto"/>
            <w:noWrap/>
            <w:vAlign w:val="center"/>
            <w:hideMark/>
          </w:tcPr>
          <w:p w14:paraId="49B2B029" w14:textId="77777777" w:rsidR="00E15D3A" w:rsidRPr="003634DE" w:rsidRDefault="00E15D3A" w:rsidP="00A54B8F">
            <w:pPr>
              <w:widowControl/>
              <w:jc w:val="center"/>
              <w:rPr>
                <w:rFonts w:ascii="宋体" w:eastAsia="宋体" w:hAnsi="宋体" w:cs="宋体"/>
                <w:color w:val="000000"/>
                <w:kern w:val="0"/>
                <w:sz w:val="22"/>
              </w:rPr>
            </w:pPr>
            <w:r w:rsidRPr="003634DE">
              <w:rPr>
                <w:rFonts w:ascii="宋体" w:eastAsia="宋体" w:hAnsi="宋体" w:cs="宋体" w:hint="eastAsia"/>
                <w:color w:val="000000"/>
                <w:kern w:val="0"/>
                <w:sz w:val="22"/>
              </w:rPr>
              <w:t>5.11 管理部门安全活动记录表</w:t>
            </w:r>
          </w:p>
        </w:tc>
        <w:tc>
          <w:tcPr>
            <w:tcW w:w="2896" w:type="dxa"/>
            <w:shd w:val="clear" w:color="auto" w:fill="auto"/>
            <w:noWrap/>
            <w:vAlign w:val="center"/>
            <w:hideMark/>
          </w:tcPr>
          <w:p w14:paraId="671CF7A6" w14:textId="77777777" w:rsidR="00E15D3A" w:rsidRPr="00280071" w:rsidRDefault="00E15D3A" w:rsidP="00A54B8F">
            <w:pPr>
              <w:widowControl/>
              <w:jc w:val="center"/>
              <w:rPr>
                <w:rFonts w:ascii="宋体" w:eastAsia="宋体" w:hAnsi="宋体" w:cs="宋体"/>
                <w:color w:val="000000"/>
                <w:kern w:val="0"/>
                <w:sz w:val="22"/>
              </w:rPr>
            </w:pPr>
            <w:r w:rsidRPr="00280071">
              <w:rPr>
                <w:rFonts w:ascii="宋体" w:eastAsia="宋体" w:hAnsi="宋体" w:cs="宋体" w:hint="eastAsia"/>
                <w:color w:val="000000"/>
                <w:kern w:val="0"/>
                <w:sz w:val="22"/>
              </w:rPr>
              <w:t>5.培训教育管理</w:t>
            </w:r>
          </w:p>
        </w:tc>
        <w:tc>
          <w:tcPr>
            <w:tcW w:w="2806" w:type="dxa"/>
            <w:shd w:val="clear" w:color="auto" w:fill="auto"/>
            <w:noWrap/>
            <w:vAlign w:val="center"/>
            <w:hideMark/>
          </w:tcPr>
          <w:p w14:paraId="5D558494"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每月1次，每年12次</w:t>
            </w:r>
          </w:p>
        </w:tc>
        <w:tc>
          <w:tcPr>
            <w:tcW w:w="1098" w:type="dxa"/>
            <w:shd w:val="clear" w:color="auto" w:fill="auto"/>
            <w:noWrap/>
            <w:vAlign w:val="center"/>
            <w:hideMark/>
          </w:tcPr>
          <w:p w14:paraId="34CC0379"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每年12份</w:t>
            </w:r>
          </w:p>
        </w:tc>
      </w:tr>
      <w:tr w:rsidR="00E15D3A" w:rsidRPr="00E0012F" w14:paraId="0B3E930D" w14:textId="77777777" w:rsidTr="00A54B8F">
        <w:trPr>
          <w:trHeight w:val="270"/>
        </w:trPr>
        <w:tc>
          <w:tcPr>
            <w:tcW w:w="1008" w:type="dxa"/>
            <w:shd w:val="clear" w:color="auto" w:fill="auto"/>
            <w:noWrap/>
            <w:vAlign w:val="center"/>
            <w:hideMark/>
          </w:tcPr>
          <w:p w14:paraId="5D44F717"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46</w:t>
            </w:r>
          </w:p>
        </w:tc>
        <w:tc>
          <w:tcPr>
            <w:tcW w:w="1952" w:type="dxa"/>
            <w:shd w:val="clear" w:color="auto" w:fill="auto"/>
            <w:noWrap/>
            <w:vAlign w:val="center"/>
            <w:hideMark/>
          </w:tcPr>
          <w:p w14:paraId="39C822EB" w14:textId="77777777" w:rsidR="00E15D3A" w:rsidRPr="00C64AA2" w:rsidRDefault="00E15D3A" w:rsidP="00A54B8F">
            <w:pPr>
              <w:widowControl/>
              <w:jc w:val="center"/>
              <w:rPr>
                <w:rFonts w:ascii="宋体" w:eastAsia="宋体" w:hAnsi="宋体" w:cs="宋体"/>
                <w:color w:val="000000"/>
                <w:kern w:val="0"/>
                <w:sz w:val="22"/>
              </w:rPr>
            </w:pPr>
            <w:r w:rsidRPr="00C64AA2">
              <w:rPr>
                <w:rFonts w:ascii="宋体" w:eastAsia="宋体" w:hAnsi="宋体" w:cs="宋体" w:hint="eastAsia"/>
                <w:color w:val="000000"/>
                <w:kern w:val="0"/>
                <w:sz w:val="22"/>
              </w:rPr>
              <w:t>6.1安全设施设备维修保养联络单</w:t>
            </w:r>
          </w:p>
        </w:tc>
        <w:tc>
          <w:tcPr>
            <w:tcW w:w="2896" w:type="dxa"/>
            <w:shd w:val="clear" w:color="auto" w:fill="auto"/>
            <w:noWrap/>
            <w:vAlign w:val="center"/>
            <w:hideMark/>
          </w:tcPr>
          <w:p w14:paraId="4DF06AFC" w14:textId="77777777" w:rsidR="00E15D3A" w:rsidRPr="00280071"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6.生产设备设施</w:t>
            </w:r>
          </w:p>
        </w:tc>
        <w:tc>
          <w:tcPr>
            <w:tcW w:w="2806" w:type="dxa"/>
            <w:shd w:val="clear" w:color="auto" w:fill="auto"/>
            <w:noWrap/>
            <w:vAlign w:val="center"/>
            <w:hideMark/>
          </w:tcPr>
          <w:p w14:paraId="1B4528AE" w14:textId="77777777" w:rsidR="00E15D3A" w:rsidRDefault="00E15D3A" w:rsidP="00A54B8F">
            <w:pPr>
              <w:widowControl/>
              <w:rPr>
                <w:rFonts w:ascii="宋体" w:eastAsia="宋体" w:hAnsi="宋体" w:cs="宋体"/>
                <w:color w:val="000000"/>
                <w:kern w:val="0"/>
                <w:sz w:val="22"/>
              </w:rPr>
            </w:pPr>
            <w:r>
              <w:rPr>
                <w:rFonts w:ascii="宋体" w:eastAsia="宋体" w:hAnsi="宋体" w:cs="宋体" w:hint="eastAsia"/>
                <w:color w:val="000000"/>
                <w:kern w:val="0"/>
                <w:sz w:val="22"/>
              </w:rPr>
              <w:t>每年及时更新，结合各设施维护保养调整。</w:t>
            </w:r>
          </w:p>
        </w:tc>
        <w:tc>
          <w:tcPr>
            <w:tcW w:w="1098" w:type="dxa"/>
            <w:shd w:val="clear" w:color="auto" w:fill="auto"/>
            <w:noWrap/>
            <w:vAlign w:val="center"/>
            <w:hideMark/>
          </w:tcPr>
          <w:p w14:paraId="47365A9A"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每套设施每年不少于1份</w:t>
            </w:r>
          </w:p>
        </w:tc>
      </w:tr>
      <w:tr w:rsidR="00E15D3A" w:rsidRPr="00E0012F" w14:paraId="1DB5A8D2" w14:textId="77777777" w:rsidTr="00A54B8F">
        <w:trPr>
          <w:trHeight w:val="270"/>
        </w:trPr>
        <w:tc>
          <w:tcPr>
            <w:tcW w:w="1008" w:type="dxa"/>
            <w:shd w:val="clear" w:color="auto" w:fill="auto"/>
            <w:noWrap/>
            <w:vAlign w:val="center"/>
            <w:hideMark/>
          </w:tcPr>
          <w:p w14:paraId="7A9C09AC"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47</w:t>
            </w:r>
          </w:p>
        </w:tc>
        <w:tc>
          <w:tcPr>
            <w:tcW w:w="1952" w:type="dxa"/>
            <w:shd w:val="clear" w:color="auto" w:fill="auto"/>
            <w:noWrap/>
            <w:vAlign w:val="center"/>
            <w:hideMark/>
          </w:tcPr>
          <w:p w14:paraId="4F2C1547" w14:textId="77777777" w:rsidR="00E15D3A" w:rsidRPr="00F46A37" w:rsidRDefault="00E15D3A" w:rsidP="00A54B8F">
            <w:pPr>
              <w:widowControl/>
              <w:jc w:val="center"/>
              <w:rPr>
                <w:rFonts w:ascii="宋体" w:eastAsia="宋体" w:hAnsi="宋体" w:cs="宋体"/>
                <w:color w:val="000000"/>
                <w:kern w:val="0"/>
                <w:sz w:val="22"/>
              </w:rPr>
            </w:pPr>
            <w:r w:rsidRPr="00C64AA2">
              <w:rPr>
                <w:rFonts w:ascii="宋体" w:eastAsia="宋体" w:hAnsi="宋体" w:cs="宋体" w:hint="eastAsia"/>
                <w:color w:val="000000"/>
                <w:kern w:val="0"/>
                <w:sz w:val="22"/>
              </w:rPr>
              <w:t>6.2安全设施设备管理台账</w:t>
            </w:r>
          </w:p>
        </w:tc>
        <w:tc>
          <w:tcPr>
            <w:tcW w:w="2896" w:type="dxa"/>
            <w:shd w:val="clear" w:color="auto" w:fill="auto"/>
            <w:noWrap/>
            <w:vAlign w:val="center"/>
            <w:hideMark/>
          </w:tcPr>
          <w:p w14:paraId="69392021" w14:textId="77777777" w:rsidR="00E15D3A" w:rsidRPr="00280071"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6.生产设备设施</w:t>
            </w:r>
          </w:p>
        </w:tc>
        <w:tc>
          <w:tcPr>
            <w:tcW w:w="2806" w:type="dxa"/>
            <w:shd w:val="clear" w:color="auto" w:fill="auto"/>
            <w:noWrap/>
            <w:vAlign w:val="center"/>
            <w:hideMark/>
          </w:tcPr>
          <w:p w14:paraId="4F927BF0"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每年及时更新，结合各设施维护保养调整。</w:t>
            </w:r>
          </w:p>
        </w:tc>
        <w:tc>
          <w:tcPr>
            <w:tcW w:w="1098" w:type="dxa"/>
            <w:shd w:val="clear" w:color="auto" w:fill="auto"/>
            <w:noWrap/>
            <w:vAlign w:val="center"/>
            <w:hideMark/>
          </w:tcPr>
          <w:p w14:paraId="41A979E2"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每年不少于1份</w:t>
            </w:r>
          </w:p>
        </w:tc>
      </w:tr>
      <w:tr w:rsidR="00E15D3A" w:rsidRPr="00E0012F" w14:paraId="22D4734A" w14:textId="77777777" w:rsidTr="00A54B8F">
        <w:trPr>
          <w:trHeight w:val="270"/>
        </w:trPr>
        <w:tc>
          <w:tcPr>
            <w:tcW w:w="1008" w:type="dxa"/>
            <w:shd w:val="clear" w:color="auto" w:fill="auto"/>
            <w:noWrap/>
            <w:vAlign w:val="center"/>
            <w:hideMark/>
          </w:tcPr>
          <w:p w14:paraId="5D1A5256"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48</w:t>
            </w:r>
          </w:p>
        </w:tc>
        <w:tc>
          <w:tcPr>
            <w:tcW w:w="1952" w:type="dxa"/>
            <w:shd w:val="clear" w:color="auto" w:fill="auto"/>
            <w:noWrap/>
            <w:vAlign w:val="center"/>
            <w:hideMark/>
          </w:tcPr>
          <w:p w14:paraId="55D5831C" w14:textId="77777777" w:rsidR="00E15D3A" w:rsidRPr="00C64AA2" w:rsidRDefault="00E15D3A" w:rsidP="00A54B8F">
            <w:pPr>
              <w:widowControl/>
              <w:jc w:val="center"/>
              <w:rPr>
                <w:rFonts w:ascii="宋体" w:eastAsia="宋体" w:hAnsi="宋体" w:cs="宋体"/>
                <w:color w:val="000000"/>
                <w:kern w:val="0"/>
                <w:sz w:val="22"/>
              </w:rPr>
            </w:pPr>
            <w:r w:rsidRPr="00C7030B">
              <w:rPr>
                <w:rFonts w:ascii="宋体" w:eastAsia="宋体" w:hAnsi="宋体" w:cs="宋体" w:hint="eastAsia"/>
                <w:color w:val="000000"/>
                <w:kern w:val="0"/>
                <w:sz w:val="22"/>
              </w:rPr>
              <w:t>6.3 年度综合检维修计划</w:t>
            </w:r>
          </w:p>
        </w:tc>
        <w:tc>
          <w:tcPr>
            <w:tcW w:w="2896" w:type="dxa"/>
            <w:shd w:val="clear" w:color="auto" w:fill="auto"/>
            <w:noWrap/>
            <w:vAlign w:val="center"/>
            <w:hideMark/>
          </w:tcPr>
          <w:p w14:paraId="7B13A927"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6.生产设备设施</w:t>
            </w:r>
          </w:p>
        </w:tc>
        <w:tc>
          <w:tcPr>
            <w:tcW w:w="2806" w:type="dxa"/>
            <w:shd w:val="clear" w:color="auto" w:fill="auto"/>
            <w:noWrap/>
            <w:vAlign w:val="center"/>
            <w:hideMark/>
          </w:tcPr>
          <w:p w14:paraId="3C4D3128"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w:t>
            </w:r>
          </w:p>
        </w:tc>
        <w:tc>
          <w:tcPr>
            <w:tcW w:w="1098" w:type="dxa"/>
            <w:shd w:val="clear" w:color="auto" w:fill="auto"/>
            <w:noWrap/>
            <w:vAlign w:val="center"/>
            <w:hideMark/>
          </w:tcPr>
          <w:p w14:paraId="7863AC43"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每年不少于1份</w:t>
            </w:r>
          </w:p>
        </w:tc>
      </w:tr>
      <w:tr w:rsidR="00E15D3A" w:rsidRPr="00E0012F" w14:paraId="595A3AD4" w14:textId="77777777" w:rsidTr="00A54B8F">
        <w:trPr>
          <w:trHeight w:val="270"/>
        </w:trPr>
        <w:tc>
          <w:tcPr>
            <w:tcW w:w="1008" w:type="dxa"/>
            <w:shd w:val="clear" w:color="auto" w:fill="auto"/>
            <w:noWrap/>
            <w:vAlign w:val="center"/>
            <w:hideMark/>
          </w:tcPr>
          <w:p w14:paraId="4B57958E"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49</w:t>
            </w:r>
          </w:p>
        </w:tc>
        <w:tc>
          <w:tcPr>
            <w:tcW w:w="1952" w:type="dxa"/>
            <w:shd w:val="clear" w:color="auto" w:fill="auto"/>
            <w:noWrap/>
            <w:vAlign w:val="center"/>
            <w:hideMark/>
          </w:tcPr>
          <w:p w14:paraId="7A1140D9" w14:textId="77777777" w:rsidR="00E15D3A" w:rsidRPr="00C64AA2" w:rsidRDefault="00E15D3A" w:rsidP="00A54B8F">
            <w:pPr>
              <w:widowControl/>
              <w:jc w:val="center"/>
              <w:rPr>
                <w:rFonts w:ascii="宋体" w:eastAsia="宋体" w:hAnsi="宋体" w:cs="宋体"/>
                <w:color w:val="000000"/>
                <w:kern w:val="0"/>
                <w:sz w:val="22"/>
              </w:rPr>
            </w:pPr>
            <w:r w:rsidRPr="00C7030B">
              <w:rPr>
                <w:rFonts w:ascii="宋体" w:eastAsia="宋体" w:hAnsi="宋体" w:cs="宋体" w:hint="eastAsia"/>
                <w:color w:val="000000"/>
                <w:kern w:val="0"/>
                <w:sz w:val="22"/>
              </w:rPr>
              <w:t>6.4安全设施检维修记录</w:t>
            </w:r>
          </w:p>
        </w:tc>
        <w:tc>
          <w:tcPr>
            <w:tcW w:w="2896" w:type="dxa"/>
            <w:shd w:val="clear" w:color="auto" w:fill="auto"/>
            <w:noWrap/>
            <w:vAlign w:val="center"/>
            <w:hideMark/>
          </w:tcPr>
          <w:p w14:paraId="02F1C3FD"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6.生产设备设施</w:t>
            </w:r>
          </w:p>
        </w:tc>
        <w:tc>
          <w:tcPr>
            <w:tcW w:w="2806" w:type="dxa"/>
            <w:shd w:val="clear" w:color="auto" w:fill="auto"/>
            <w:noWrap/>
            <w:vAlign w:val="center"/>
            <w:hideMark/>
          </w:tcPr>
          <w:p w14:paraId="0FF87DD5"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w:t>
            </w:r>
          </w:p>
        </w:tc>
        <w:tc>
          <w:tcPr>
            <w:tcW w:w="1098" w:type="dxa"/>
            <w:shd w:val="clear" w:color="auto" w:fill="auto"/>
            <w:noWrap/>
            <w:vAlign w:val="center"/>
            <w:hideMark/>
          </w:tcPr>
          <w:p w14:paraId="4AFFFB58"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每年不少于8份</w:t>
            </w:r>
          </w:p>
        </w:tc>
      </w:tr>
      <w:tr w:rsidR="00E15D3A" w:rsidRPr="00E0012F" w14:paraId="268BC873" w14:textId="77777777" w:rsidTr="00A54B8F">
        <w:trPr>
          <w:trHeight w:val="270"/>
        </w:trPr>
        <w:tc>
          <w:tcPr>
            <w:tcW w:w="1008" w:type="dxa"/>
            <w:shd w:val="clear" w:color="auto" w:fill="auto"/>
            <w:noWrap/>
            <w:vAlign w:val="center"/>
            <w:hideMark/>
          </w:tcPr>
          <w:p w14:paraId="758FCB60"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50</w:t>
            </w:r>
          </w:p>
        </w:tc>
        <w:tc>
          <w:tcPr>
            <w:tcW w:w="1952" w:type="dxa"/>
            <w:shd w:val="clear" w:color="auto" w:fill="auto"/>
            <w:noWrap/>
            <w:vAlign w:val="center"/>
            <w:hideMark/>
          </w:tcPr>
          <w:p w14:paraId="287A2573" w14:textId="77777777" w:rsidR="00E15D3A" w:rsidRPr="00C64AA2" w:rsidRDefault="00E15D3A" w:rsidP="00A54B8F">
            <w:pPr>
              <w:widowControl/>
              <w:jc w:val="center"/>
              <w:rPr>
                <w:rFonts w:ascii="宋体" w:eastAsia="宋体" w:hAnsi="宋体" w:cs="宋体"/>
                <w:color w:val="000000"/>
                <w:kern w:val="0"/>
                <w:sz w:val="22"/>
              </w:rPr>
            </w:pPr>
            <w:r w:rsidRPr="00A27DD8">
              <w:rPr>
                <w:rFonts w:ascii="宋体" w:eastAsia="宋体" w:hAnsi="宋体" w:cs="宋体" w:hint="eastAsia"/>
                <w:color w:val="000000"/>
                <w:kern w:val="0"/>
                <w:sz w:val="22"/>
              </w:rPr>
              <w:t>6.5 监视和测量设备台帐</w:t>
            </w:r>
          </w:p>
        </w:tc>
        <w:tc>
          <w:tcPr>
            <w:tcW w:w="2896" w:type="dxa"/>
            <w:shd w:val="clear" w:color="auto" w:fill="auto"/>
            <w:noWrap/>
            <w:vAlign w:val="center"/>
            <w:hideMark/>
          </w:tcPr>
          <w:p w14:paraId="70FB851D"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6.生产设备设施</w:t>
            </w:r>
          </w:p>
        </w:tc>
        <w:tc>
          <w:tcPr>
            <w:tcW w:w="2806" w:type="dxa"/>
            <w:shd w:val="clear" w:color="auto" w:fill="auto"/>
            <w:noWrap/>
            <w:vAlign w:val="center"/>
            <w:hideMark/>
          </w:tcPr>
          <w:p w14:paraId="7C2EAFA7"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w:t>
            </w:r>
          </w:p>
        </w:tc>
        <w:tc>
          <w:tcPr>
            <w:tcW w:w="1098" w:type="dxa"/>
            <w:shd w:val="clear" w:color="auto" w:fill="auto"/>
            <w:noWrap/>
            <w:vAlign w:val="center"/>
            <w:hideMark/>
          </w:tcPr>
          <w:p w14:paraId="26159F44"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每年不少于1份</w:t>
            </w:r>
          </w:p>
        </w:tc>
      </w:tr>
      <w:tr w:rsidR="00E15D3A" w:rsidRPr="00E0012F" w14:paraId="622F0051" w14:textId="77777777" w:rsidTr="00A54B8F">
        <w:trPr>
          <w:trHeight w:val="270"/>
        </w:trPr>
        <w:tc>
          <w:tcPr>
            <w:tcW w:w="1008" w:type="dxa"/>
            <w:shd w:val="clear" w:color="auto" w:fill="auto"/>
            <w:noWrap/>
            <w:vAlign w:val="center"/>
            <w:hideMark/>
          </w:tcPr>
          <w:p w14:paraId="5B95A7F6"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51</w:t>
            </w:r>
          </w:p>
        </w:tc>
        <w:tc>
          <w:tcPr>
            <w:tcW w:w="1952" w:type="dxa"/>
            <w:shd w:val="clear" w:color="auto" w:fill="auto"/>
            <w:noWrap/>
            <w:vAlign w:val="center"/>
            <w:hideMark/>
          </w:tcPr>
          <w:p w14:paraId="17596D73" w14:textId="77777777" w:rsidR="00E15D3A" w:rsidRPr="00A27DD8" w:rsidRDefault="00E15D3A" w:rsidP="00A54B8F">
            <w:pPr>
              <w:widowControl/>
              <w:jc w:val="center"/>
              <w:rPr>
                <w:rFonts w:ascii="宋体" w:eastAsia="宋体" w:hAnsi="宋体" w:cs="宋体"/>
                <w:color w:val="000000"/>
                <w:kern w:val="0"/>
                <w:sz w:val="22"/>
              </w:rPr>
            </w:pPr>
            <w:r w:rsidRPr="00A27DD8">
              <w:rPr>
                <w:rFonts w:ascii="宋体" w:eastAsia="宋体" w:hAnsi="宋体" w:cs="宋体" w:hint="eastAsia"/>
                <w:color w:val="000000"/>
                <w:kern w:val="0"/>
                <w:sz w:val="22"/>
              </w:rPr>
              <w:t>6.6 监视和测量设备校准和维护记录</w:t>
            </w:r>
          </w:p>
        </w:tc>
        <w:tc>
          <w:tcPr>
            <w:tcW w:w="2896" w:type="dxa"/>
            <w:shd w:val="clear" w:color="auto" w:fill="auto"/>
            <w:noWrap/>
            <w:vAlign w:val="center"/>
            <w:hideMark/>
          </w:tcPr>
          <w:p w14:paraId="5CC88987"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6.生产设备设施</w:t>
            </w:r>
          </w:p>
        </w:tc>
        <w:tc>
          <w:tcPr>
            <w:tcW w:w="2806" w:type="dxa"/>
            <w:shd w:val="clear" w:color="auto" w:fill="auto"/>
            <w:noWrap/>
            <w:vAlign w:val="center"/>
            <w:hideMark/>
          </w:tcPr>
          <w:p w14:paraId="1450D517"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w:t>
            </w:r>
          </w:p>
        </w:tc>
        <w:tc>
          <w:tcPr>
            <w:tcW w:w="1098" w:type="dxa"/>
            <w:shd w:val="clear" w:color="auto" w:fill="auto"/>
            <w:noWrap/>
            <w:vAlign w:val="center"/>
            <w:hideMark/>
          </w:tcPr>
          <w:p w14:paraId="7C0B8D0C"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每年不少于1份</w:t>
            </w:r>
          </w:p>
        </w:tc>
      </w:tr>
      <w:tr w:rsidR="00E15D3A" w:rsidRPr="00E0012F" w14:paraId="29BFB54B" w14:textId="77777777" w:rsidTr="00A54B8F">
        <w:trPr>
          <w:trHeight w:val="270"/>
        </w:trPr>
        <w:tc>
          <w:tcPr>
            <w:tcW w:w="1008" w:type="dxa"/>
            <w:shd w:val="clear" w:color="auto" w:fill="auto"/>
            <w:noWrap/>
            <w:vAlign w:val="center"/>
            <w:hideMark/>
          </w:tcPr>
          <w:p w14:paraId="402C001D"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52</w:t>
            </w:r>
          </w:p>
        </w:tc>
        <w:tc>
          <w:tcPr>
            <w:tcW w:w="1952" w:type="dxa"/>
            <w:shd w:val="clear" w:color="auto" w:fill="auto"/>
            <w:noWrap/>
            <w:vAlign w:val="center"/>
            <w:hideMark/>
          </w:tcPr>
          <w:p w14:paraId="730D2675" w14:textId="77777777" w:rsidR="00E15D3A" w:rsidRPr="00A27DD8" w:rsidRDefault="00E15D3A" w:rsidP="00A54B8F">
            <w:pPr>
              <w:widowControl/>
              <w:jc w:val="center"/>
              <w:rPr>
                <w:rFonts w:ascii="宋体" w:eastAsia="宋体" w:hAnsi="宋体" w:cs="宋体"/>
                <w:color w:val="000000"/>
                <w:kern w:val="0"/>
                <w:sz w:val="22"/>
              </w:rPr>
            </w:pPr>
            <w:r w:rsidRPr="007F5FC0">
              <w:rPr>
                <w:rFonts w:ascii="宋体" w:eastAsia="宋体" w:hAnsi="宋体" w:cs="宋体" w:hint="eastAsia"/>
                <w:color w:val="000000"/>
                <w:kern w:val="0"/>
                <w:sz w:val="22"/>
              </w:rPr>
              <w:t>6.7 特种设备台账</w:t>
            </w:r>
          </w:p>
        </w:tc>
        <w:tc>
          <w:tcPr>
            <w:tcW w:w="2896" w:type="dxa"/>
            <w:shd w:val="clear" w:color="auto" w:fill="auto"/>
            <w:noWrap/>
            <w:vAlign w:val="center"/>
            <w:hideMark/>
          </w:tcPr>
          <w:p w14:paraId="5A89531C"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6.生产设备设施</w:t>
            </w:r>
          </w:p>
        </w:tc>
        <w:tc>
          <w:tcPr>
            <w:tcW w:w="2806" w:type="dxa"/>
            <w:shd w:val="clear" w:color="auto" w:fill="auto"/>
            <w:noWrap/>
            <w:vAlign w:val="center"/>
            <w:hideMark/>
          </w:tcPr>
          <w:p w14:paraId="614635B5"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w:t>
            </w:r>
          </w:p>
        </w:tc>
        <w:tc>
          <w:tcPr>
            <w:tcW w:w="1098" w:type="dxa"/>
            <w:shd w:val="clear" w:color="auto" w:fill="auto"/>
            <w:noWrap/>
            <w:vAlign w:val="center"/>
            <w:hideMark/>
          </w:tcPr>
          <w:p w14:paraId="5D87471B"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每年不少于1份</w:t>
            </w:r>
          </w:p>
        </w:tc>
      </w:tr>
      <w:tr w:rsidR="00E15D3A" w:rsidRPr="00E0012F" w14:paraId="5C56B208" w14:textId="77777777" w:rsidTr="00A54B8F">
        <w:trPr>
          <w:trHeight w:val="270"/>
        </w:trPr>
        <w:tc>
          <w:tcPr>
            <w:tcW w:w="1008" w:type="dxa"/>
            <w:shd w:val="clear" w:color="auto" w:fill="auto"/>
            <w:noWrap/>
            <w:vAlign w:val="center"/>
            <w:hideMark/>
          </w:tcPr>
          <w:p w14:paraId="3A9AD9F5"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53</w:t>
            </w:r>
          </w:p>
        </w:tc>
        <w:tc>
          <w:tcPr>
            <w:tcW w:w="1952" w:type="dxa"/>
            <w:shd w:val="clear" w:color="auto" w:fill="auto"/>
            <w:noWrap/>
            <w:vAlign w:val="center"/>
            <w:hideMark/>
          </w:tcPr>
          <w:p w14:paraId="61A8726E" w14:textId="77777777" w:rsidR="00E15D3A" w:rsidRPr="007F5FC0" w:rsidRDefault="00E15D3A" w:rsidP="00A54B8F">
            <w:pPr>
              <w:widowControl/>
              <w:jc w:val="center"/>
              <w:rPr>
                <w:rFonts w:ascii="宋体" w:eastAsia="宋体" w:hAnsi="宋体" w:cs="宋体"/>
                <w:color w:val="000000"/>
                <w:kern w:val="0"/>
                <w:sz w:val="22"/>
              </w:rPr>
            </w:pPr>
            <w:r w:rsidRPr="007F5FC0">
              <w:rPr>
                <w:rFonts w:ascii="宋体" w:eastAsia="宋体" w:hAnsi="宋体" w:cs="宋体" w:hint="eastAsia"/>
                <w:color w:val="000000"/>
                <w:kern w:val="0"/>
                <w:sz w:val="22"/>
              </w:rPr>
              <w:t>6.8 特种设备日常维修保养记录</w:t>
            </w:r>
          </w:p>
        </w:tc>
        <w:tc>
          <w:tcPr>
            <w:tcW w:w="2896" w:type="dxa"/>
            <w:shd w:val="clear" w:color="auto" w:fill="auto"/>
            <w:noWrap/>
            <w:vAlign w:val="center"/>
            <w:hideMark/>
          </w:tcPr>
          <w:p w14:paraId="163ACB6B"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6.生产设备设施</w:t>
            </w:r>
          </w:p>
        </w:tc>
        <w:tc>
          <w:tcPr>
            <w:tcW w:w="2806" w:type="dxa"/>
            <w:shd w:val="clear" w:color="auto" w:fill="auto"/>
            <w:noWrap/>
            <w:vAlign w:val="center"/>
            <w:hideMark/>
          </w:tcPr>
          <w:p w14:paraId="689A7919"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w:t>
            </w:r>
          </w:p>
        </w:tc>
        <w:tc>
          <w:tcPr>
            <w:tcW w:w="1098" w:type="dxa"/>
            <w:shd w:val="clear" w:color="auto" w:fill="auto"/>
            <w:noWrap/>
            <w:vAlign w:val="center"/>
            <w:hideMark/>
          </w:tcPr>
          <w:p w14:paraId="09249AE3"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每年每台设备不少</w:t>
            </w:r>
            <w:r>
              <w:rPr>
                <w:rFonts w:ascii="宋体" w:eastAsia="宋体" w:hAnsi="宋体" w:cs="宋体" w:hint="eastAsia"/>
                <w:color w:val="000000"/>
                <w:kern w:val="0"/>
                <w:sz w:val="22"/>
              </w:rPr>
              <w:lastRenderedPageBreak/>
              <w:t>于1份</w:t>
            </w:r>
          </w:p>
        </w:tc>
      </w:tr>
      <w:tr w:rsidR="00E15D3A" w:rsidRPr="00E0012F" w14:paraId="5D53819C" w14:textId="77777777" w:rsidTr="00A54B8F">
        <w:trPr>
          <w:trHeight w:val="270"/>
        </w:trPr>
        <w:tc>
          <w:tcPr>
            <w:tcW w:w="1008" w:type="dxa"/>
            <w:shd w:val="clear" w:color="auto" w:fill="auto"/>
            <w:noWrap/>
            <w:vAlign w:val="center"/>
            <w:hideMark/>
          </w:tcPr>
          <w:p w14:paraId="04F8C642"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lastRenderedPageBreak/>
              <w:t>54</w:t>
            </w:r>
          </w:p>
        </w:tc>
        <w:tc>
          <w:tcPr>
            <w:tcW w:w="1952" w:type="dxa"/>
            <w:shd w:val="clear" w:color="auto" w:fill="auto"/>
            <w:noWrap/>
            <w:vAlign w:val="center"/>
            <w:hideMark/>
          </w:tcPr>
          <w:p w14:paraId="56DA9449" w14:textId="77777777" w:rsidR="00E15D3A" w:rsidRPr="00A27DD8" w:rsidRDefault="00E15D3A" w:rsidP="00A54B8F">
            <w:pPr>
              <w:widowControl/>
              <w:jc w:val="center"/>
              <w:rPr>
                <w:rFonts w:ascii="宋体" w:eastAsia="宋体" w:hAnsi="宋体" w:cs="宋体"/>
                <w:color w:val="000000"/>
                <w:kern w:val="0"/>
                <w:sz w:val="22"/>
              </w:rPr>
            </w:pPr>
            <w:r w:rsidRPr="00392970">
              <w:rPr>
                <w:rFonts w:ascii="宋体" w:eastAsia="宋体" w:hAnsi="宋体" w:cs="宋体" w:hint="eastAsia"/>
                <w:color w:val="000000"/>
                <w:kern w:val="0"/>
                <w:sz w:val="22"/>
              </w:rPr>
              <w:t>6.9 特种设备事故隐患台账</w:t>
            </w:r>
          </w:p>
        </w:tc>
        <w:tc>
          <w:tcPr>
            <w:tcW w:w="2896" w:type="dxa"/>
            <w:shd w:val="clear" w:color="auto" w:fill="auto"/>
            <w:noWrap/>
            <w:vAlign w:val="center"/>
            <w:hideMark/>
          </w:tcPr>
          <w:p w14:paraId="1A77AB35"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6.生产设备设施</w:t>
            </w:r>
          </w:p>
        </w:tc>
        <w:tc>
          <w:tcPr>
            <w:tcW w:w="2806" w:type="dxa"/>
            <w:shd w:val="clear" w:color="auto" w:fill="auto"/>
            <w:noWrap/>
            <w:vAlign w:val="center"/>
            <w:hideMark/>
          </w:tcPr>
          <w:p w14:paraId="7BEFDF4D"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w:t>
            </w:r>
          </w:p>
        </w:tc>
        <w:tc>
          <w:tcPr>
            <w:tcW w:w="1098" w:type="dxa"/>
            <w:shd w:val="clear" w:color="auto" w:fill="auto"/>
            <w:noWrap/>
            <w:vAlign w:val="center"/>
            <w:hideMark/>
          </w:tcPr>
          <w:p w14:paraId="3C567F04"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每年每台设备不少于1份</w:t>
            </w:r>
          </w:p>
        </w:tc>
      </w:tr>
      <w:tr w:rsidR="00E15D3A" w:rsidRPr="00E0012F" w14:paraId="59B17AF0" w14:textId="77777777" w:rsidTr="00A54B8F">
        <w:trPr>
          <w:trHeight w:val="270"/>
        </w:trPr>
        <w:tc>
          <w:tcPr>
            <w:tcW w:w="1008" w:type="dxa"/>
            <w:shd w:val="clear" w:color="auto" w:fill="auto"/>
            <w:noWrap/>
            <w:vAlign w:val="center"/>
            <w:hideMark/>
          </w:tcPr>
          <w:p w14:paraId="67A0309C"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55</w:t>
            </w:r>
          </w:p>
        </w:tc>
        <w:tc>
          <w:tcPr>
            <w:tcW w:w="1952" w:type="dxa"/>
            <w:shd w:val="clear" w:color="auto" w:fill="auto"/>
            <w:noWrap/>
            <w:vAlign w:val="center"/>
            <w:hideMark/>
          </w:tcPr>
          <w:p w14:paraId="0775C2F1" w14:textId="77777777" w:rsidR="00E15D3A" w:rsidRPr="00392970" w:rsidRDefault="00E15D3A" w:rsidP="00A54B8F">
            <w:pPr>
              <w:widowControl/>
              <w:jc w:val="center"/>
              <w:rPr>
                <w:rFonts w:ascii="宋体" w:eastAsia="宋体" w:hAnsi="宋体" w:cs="宋体"/>
                <w:color w:val="000000"/>
                <w:kern w:val="0"/>
                <w:sz w:val="22"/>
              </w:rPr>
            </w:pPr>
            <w:r w:rsidRPr="00392970">
              <w:rPr>
                <w:rFonts w:ascii="宋体" w:eastAsia="宋体" w:hAnsi="宋体" w:cs="宋体" w:hint="eastAsia"/>
                <w:color w:val="000000"/>
                <w:kern w:val="0"/>
                <w:sz w:val="22"/>
              </w:rPr>
              <w:t>6.10 特种设备注销联络单</w:t>
            </w:r>
          </w:p>
        </w:tc>
        <w:tc>
          <w:tcPr>
            <w:tcW w:w="2896" w:type="dxa"/>
            <w:shd w:val="clear" w:color="auto" w:fill="auto"/>
            <w:noWrap/>
            <w:vAlign w:val="center"/>
            <w:hideMark/>
          </w:tcPr>
          <w:p w14:paraId="4BC44B1A"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6.生产设备设施</w:t>
            </w:r>
          </w:p>
        </w:tc>
        <w:tc>
          <w:tcPr>
            <w:tcW w:w="2806" w:type="dxa"/>
            <w:shd w:val="clear" w:color="auto" w:fill="auto"/>
            <w:noWrap/>
            <w:vAlign w:val="center"/>
            <w:hideMark/>
          </w:tcPr>
          <w:p w14:paraId="4481FD16"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w:t>
            </w:r>
          </w:p>
        </w:tc>
        <w:tc>
          <w:tcPr>
            <w:tcW w:w="1098" w:type="dxa"/>
            <w:shd w:val="clear" w:color="auto" w:fill="auto"/>
            <w:noWrap/>
            <w:vAlign w:val="center"/>
            <w:hideMark/>
          </w:tcPr>
          <w:p w14:paraId="49D70A43"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每年可有1份</w:t>
            </w:r>
          </w:p>
        </w:tc>
      </w:tr>
      <w:tr w:rsidR="00E15D3A" w:rsidRPr="00E0012F" w14:paraId="6AEBEB91" w14:textId="77777777" w:rsidTr="00A54B8F">
        <w:trPr>
          <w:trHeight w:val="270"/>
        </w:trPr>
        <w:tc>
          <w:tcPr>
            <w:tcW w:w="1008" w:type="dxa"/>
            <w:shd w:val="clear" w:color="auto" w:fill="auto"/>
            <w:noWrap/>
            <w:vAlign w:val="center"/>
            <w:hideMark/>
          </w:tcPr>
          <w:p w14:paraId="08C637C9"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56</w:t>
            </w:r>
          </w:p>
        </w:tc>
        <w:tc>
          <w:tcPr>
            <w:tcW w:w="1952" w:type="dxa"/>
            <w:shd w:val="clear" w:color="auto" w:fill="auto"/>
            <w:noWrap/>
            <w:vAlign w:val="center"/>
            <w:hideMark/>
          </w:tcPr>
          <w:p w14:paraId="3756D164" w14:textId="77777777" w:rsidR="00E15D3A" w:rsidRPr="00ED61B8" w:rsidRDefault="00E15D3A" w:rsidP="00A54B8F">
            <w:pPr>
              <w:widowControl/>
              <w:jc w:val="center"/>
              <w:rPr>
                <w:rFonts w:ascii="宋体" w:eastAsia="宋体" w:hAnsi="宋体" w:cs="宋体"/>
                <w:color w:val="000000"/>
                <w:kern w:val="0"/>
                <w:sz w:val="22"/>
              </w:rPr>
            </w:pPr>
            <w:r w:rsidRPr="00ED61B8">
              <w:rPr>
                <w:rFonts w:ascii="宋体" w:eastAsia="宋体" w:hAnsi="宋体" w:cs="宋体" w:hint="eastAsia"/>
                <w:color w:val="000000"/>
                <w:kern w:val="0"/>
                <w:sz w:val="22"/>
              </w:rPr>
              <w:t>6.11 安全阀、压力表、报警仪等更换记录</w:t>
            </w:r>
          </w:p>
        </w:tc>
        <w:tc>
          <w:tcPr>
            <w:tcW w:w="2896" w:type="dxa"/>
            <w:shd w:val="clear" w:color="auto" w:fill="auto"/>
            <w:noWrap/>
            <w:vAlign w:val="center"/>
            <w:hideMark/>
          </w:tcPr>
          <w:p w14:paraId="18ABCC16"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6.生产设备设施</w:t>
            </w:r>
          </w:p>
        </w:tc>
        <w:tc>
          <w:tcPr>
            <w:tcW w:w="2806" w:type="dxa"/>
            <w:shd w:val="clear" w:color="auto" w:fill="auto"/>
            <w:noWrap/>
            <w:vAlign w:val="center"/>
            <w:hideMark/>
          </w:tcPr>
          <w:p w14:paraId="11C12AE8"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w:t>
            </w:r>
          </w:p>
        </w:tc>
        <w:tc>
          <w:tcPr>
            <w:tcW w:w="1098" w:type="dxa"/>
            <w:shd w:val="clear" w:color="auto" w:fill="auto"/>
            <w:noWrap/>
            <w:vAlign w:val="center"/>
            <w:hideMark/>
          </w:tcPr>
          <w:p w14:paraId="3A97C1A0"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每年至少1份</w:t>
            </w:r>
          </w:p>
        </w:tc>
      </w:tr>
      <w:tr w:rsidR="00E15D3A" w:rsidRPr="00E0012F" w14:paraId="47B14B30" w14:textId="77777777" w:rsidTr="00A54B8F">
        <w:trPr>
          <w:trHeight w:val="270"/>
        </w:trPr>
        <w:tc>
          <w:tcPr>
            <w:tcW w:w="1008" w:type="dxa"/>
            <w:shd w:val="clear" w:color="auto" w:fill="auto"/>
            <w:noWrap/>
            <w:vAlign w:val="center"/>
            <w:hideMark/>
          </w:tcPr>
          <w:p w14:paraId="77B90EB6"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57</w:t>
            </w:r>
          </w:p>
        </w:tc>
        <w:tc>
          <w:tcPr>
            <w:tcW w:w="1952" w:type="dxa"/>
            <w:shd w:val="clear" w:color="auto" w:fill="auto"/>
            <w:noWrap/>
            <w:vAlign w:val="center"/>
            <w:hideMark/>
          </w:tcPr>
          <w:p w14:paraId="117651D5" w14:textId="77777777" w:rsidR="00E15D3A" w:rsidRPr="00ED4F88"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w:t>
            </w:r>
            <w:r w:rsidRPr="00ED4F88">
              <w:rPr>
                <w:rFonts w:ascii="宋体" w:eastAsia="宋体" w:hAnsi="宋体" w:cs="宋体" w:hint="eastAsia"/>
                <w:color w:val="000000"/>
                <w:kern w:val="0"/>
                <w:sz w:val="22"/>
              </w:rPr>
              <w:t>.12 监控报警系统维护调试记录</w:t>
            </w:r>
          </w:p>
        </w:tc>
        <w:tc>
          <w:tcPr>
            <w:tcW w:w="2896" w:type="dxa"/>
            <w:shd w:val="clear" w:color="auto" w:fill="auto"/>
            <w:noWrap/>
            <w:vAlign w:val="center"/>
            <w:hideMark/>
          </w:tcPr>
          <w:p w14:paraId="032E19A5"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6.生产设备设施</w:t>
            </w:r>
          </w:p>
        </w:tc>
        <w:tc>
          <w:tcPr>
            <w:tcW w:w="2806" w:type="dxa"/>
            <w:shd w:val="clear" w:color="auto" w:fill="auto"/>
            <w:noWrap/>
            <w:vAlign w:val="center"/>
            <w:hideMark/>
          </w:tcPr>
          <w:p w14:paraId="1A9A8A70"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w:t>
            </w:r>
          </w:p>
        </w:tc>
        <w:tc>
          <w:tcPr>
            <w:tcW w:w="1098" w:type="dxa"/>
            <w:shd w:val="clear" w:color="auto" w:fill="auto"/>
            <w:noWrap/>
            <w:vAlign w:val="center"/>
            <w:hideMark/>
          </w:tcPr>
          <w:p w14:paraId="35BDA6B5"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每年至少1份</w:t>
            </w:r>
          </w:p>
        </w:tc>
      </w:tr>
      <w:tr w:rsidR="00E15D3A" w:rsidRPr="00E0012F" w14:paraId="1F76DDB5" w14:textId="77777777" w:rsidTr="00A54B8F">
        <w:trPr>
          <w:trHeight w:val="270"/>
        </w:trPr>
        <w:tc>
          <w:tcPr>
            <w:tcW w:w="1008" w:type="dxa"/>
            <w:shd w:val="clear" w:color="auto" w:fill="auto"/>
            <w:noWrap/>
            <w:vAlign w:val="center"/>
            <w:hideMark/>
          </w:tcPr>
          <w:p w14:paraId="779E5DAE"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58</w:t>
            </w:r>
          </w:p>
        </w:tc>
        <w:tc>
          <w:tcPr>
            <w:tcW w:w="1952" w:type="dxa"/>
            <w:shd w:val="clear" w:color="auto" w:fill="auto"/>
            <w:noWrap/>
            <w:vAlign w:val="center"/>
            <w:hideMark/>
          </w:tcPr>
          <w:p w14:paraId="117CD5F9" w14:textId="77777777" w:rsidR="00E15D3A" w:rsidRPr="00392970"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w:t>
            </w:r>
            <w:r w:rsidRPr="00ED4F88">
              <w:rPr>
                <w:rFonts w:ascii="宋体" w:eastAsia="宋体" w:hAnsi="宋体" w:cs="宋体" w:hint="eastAsia"/>
                <w:color w:val="000000"/>
                <w:kern w:val="0"/>
                <w:sz w:val="22"/>
              </w:rPr>
              <w:t>.13 设备维修保养记录卡</w:t>
            </w:r>
          </w:p>
        </w:tc>
        <w:tc>
          <w:tcPr>
            <w:tcW w:w="2896" w:type="dxa"/>
            <w:shd w:val="clear" w:color="auto" w:fill="auto"/>
            <w:noWrap/>
            <w:vAlign w:val="center"/>
            <w:hideMark/>
          </w:tcPr>
          <w:p w14:paraId="7D296B60"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6.生产设备设施</w:t>
            </w:r>
          </w:p>
        </w:tc>
        <w:tc>
          <w:tcPr>
            <w:tcW w:w="2806" w:type="dxa"/>
            <w:shd w:val="clear" w:color="auto" w:fill="auto"/>
            <w:noWrap/>
            <w:vAlign w:val="center"/>
            <w:hideMark/>
          </w:tcPr>
          <w:p w14:paraId="39092B60"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每年各类设备均应有维护保养记录</w:t>
            </w:r>
          </w:p>
        </w:tc>
        <w:tc>
          <w:tcPr>
            <w:tcW w:w="1098" w:type="dxa"/>
            <w:shd w:val="clear" w:color="auto" w:fill="auto"/>
            <w:noWrap/>
            <w:vAlign w:val="center"/>
            <w:hideMark/>
          </w:tcPr>
          <w:p w14:paraId="2FD1D220"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至少20份</w:t>
            </w:r>
          </w:p>
        </w:tc>
      </w:tr>
      <w:tr w:rsidR="00E15D3A" w:rsidRPr="00E0012F" w14:paraId="2B9E3643" w14:textId="77777777" w:rsidTr="00A54B8F">
        <w:trPr>
          <w:trHeight w:val="270"/>
        </w:trPr>
        <w:tc>
          <w:tcPr>
            <w:tcW w:w="1008" w:type="dxa"/>
            <w:shd w:val="clear" w:color="auto" w:fill="auto"/>
            <w:noWrap/>
            <w:vAlign w:val="center"/>
            <w:hideMark/>
          </w:tcPr>
          <w:p w14:paraId="2E24388E"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59</w:t>
            </w:r>
          </w:p>
        </w:tc>
        <w:tc>
          <w:tcPr>
            <w:tcW w:w="1952" w:type="dxa"/>
            <w:shd w:val="clear" w:color="auto" w:fill="auto"/>
            <w:noWrap/>
            <w:vAlign w:val="center"/>
            <w:hideMark/>
          </w:tcPr>
          <w:p w14:paraId="3E9A6438" w14:textId="77777777" w:rsidR="00E15D3A" w:rsidRPr="008E7DCD"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w:t>
            </w:r>
            <w:r w:rsidRPr="008E7DCD">
              <w:rPr>
                <w:rFonts w:ascii="宋体" w:eastAsia="宋体" w:hAnsi="宋体" w:cs="宋体" w:hint="eastAsia"/>
                <w:color w:val="000000"/>
                <w:kern w:val="0"/>
                <w:sz w:val="22"/>
              </w:rPr>
              <w:t>.14 开车前安全条件确认检查表</w:t>
            </w:r>
          </w:p>
        </w:tc>
        <w:tc>
          <w:tcPr>
            <w:tcW w:w="2896" w:type="dxa"/>
            <w:shd w:val="clear" w:color="auto" w:fill="auto"/>
            <w:noWrap/>
            <w:vAlign w:val="center"/>
            <w:hideMark/>
          </w:tcPr>
          <w:p w14:paraId="4403A0DE"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6.生产设备设施</w:t>
            </w:r>
          </w:p>
        </w:tc>
        <w:tc>
          <w:tcPr>
            <w:tcW w:w="2806" w:type="dxa"/>
            <w:shd w:val="clear" w:color="auto" w:fill="auto"/>
            <w:noWrap/>
            <w:vAlign w:val="center"/>
            <w:hideMark/>
          </w:tcPr>
          <w:p w14:paraId="5A3F4D66"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根据情况调整</w:t>
            </w:r>
          </w:p>
        </w:tc>
        <w:tc>
          <w:tcPr>
            <w:tcW w:w="1098" w:type="dxa"/>
            <w:shd w:val="clear" w:color="auto" w:fill="auto"/>
            <w:noWrap/>
            <w:vAlign w:val="center"/>
            <w:hideMark/>
          </w:tcPr>
          <w:p w14:paraId="49891959"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至少3份</w:t>
            </w:r>
          </w:p>
        </w:tc>
      </w:tr>
      <w:tr w:rsidR="00E15D3A" w:rsidRPr="00E0012F" w14:paraId="5FCECB36" w14:textId="77777777" w:rsidTr="00A54B8F">
        <w:trPr>
          <w:trHeight w:val="270"/>
        </w:trPr>
        <w:tc>
          <w:tcPr>
            <w:tcW w:w="1008" w:type="dxa"/>
            <w:shd w:val="clear" w:color="auto" w:fill="auto"/>
            <w:noWrap/>
            <w:vAlign w:val="center"/>
            <w:hideMark/>
          </w:tcPr>
          <w:p w14:paraId="6F947464"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60</w:t>
            </w:r>
          </w:p>
        </w:tc>
        <w:tc>
          <w:tcPr>
            <w:tcW w:w="1952" w:type="dxa"/>
            <w:shd w:val="clear" w:color="auto" w:fill="auto"/>
            <w:noWrap/>
            <w:vAlign w:val="center"/>
            <w:hideMark/>
          </w:tcPr>
          <w:p w14:paraId="2D42082E" w14:textId="77777777" w:rsidR="00E15D3A" w:rsidRPr="003C2C60"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w:t>
            </w:r>
            <w:r w:rsidRPr="003C2C60">
              <w:rPr>
                <w:rFonts w:ascii="宋体" w:eastAsia="宋体" w:hAnsi="宋体" w:cs="宋体" w:hint="eastAsia"/>
                <w:color w:val="000000"/>
                <w:kern w:val="0"/>
                <w:sz w:val="22"/>
              </w:rPr>
              <w:t>.15 开车前隐患排查与整改记录表</w:t>
            </w:r>
          </w:p>
        </w:tc>
        <w:tc>
          <w:tcPr>
            <w:tcW w:w="2896" w:type="dxa"/>
            <w:shd w:val="clear" w:color="auto" w:fill="auto"/>
            <w:noWrap/>
            <w:vAlign w:val="center"/>
            <w:hideMark/>
          </w:tcPr>
          <w:p w14:paraId="59409D42"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6.生产设备设施</w:t>
            </w:r>
          </w:p>
        </w:tc>
        <w:tc>
          <w:tcPr>
            <w:tcW w:w="2806" w:type="dxa"/>
            <w:shd w:val="clear" w:color="auto" w:fill="auto"/>
            <w:noWrap/>
            <w:vAlign w:val="center"/>
            <w:hideMark/>
          </w:tcPr>
          <w:p w14:paraId="1EDDD0EF"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根据情况调整</w:t>
            </w:r>
          </w:p>
        </w:tc>
        <w:tc>
          <w:tcPr>
            <w:tcW w:w="1098" w:type="dxa"/>
            <w:shd w:val="clear" w:color="auto" w:fill="auto"/>
            <w:noWrap/>
            <w:vAlign w:val="center"/>
            <w:hideMark/>
          </w:tcPr>
          <w:p w14:paraId="3EA52024"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至少3份</w:t>
            </w:r>
          </w:p>
        </w:tc>
      </w:tr>
      <w:tr w:rsidR="00E15D3A" w:rsidRPr="00E0012F" w14:paraId="3DEB5493" w14:textId="77777777" w:rsidTr="00A54B8F">
        <w:trPr>
          <w:trHeight w:val="270"/>
        </w:trPr>
        <w:tc>
          <w:tcPr>
            <w:tcW w:w="1008" w:type="dxa"/>
            <w:shd w:val="clear" w:color="auto" w:fill="auto"/>
            <w:noWrap/>
            <w:vAlign w:val="center"/>
            <w:hideMark/>
          </w:tcPr>
          <w:p w14:paraId="1B56B10F"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61</w:t>
            </w:r>
          </w:p>
        </w:tc>
        <w:tc>
          <w:tcPr>
            <w:tcW w:w="1952" w:type="dxa"/>
            <w:shd w:val="clear" w:color="auto" w:fill="auto"/>
            <w:noWrap/>
            <w:vAlign w:val="center"/>
            <w:hideMark/>
          </w:tcPr>
          <w:p w14:paraId="67D34924" w14:textId="77777777" w:rsidR="00E15D3A" w:rsidRPr="00392970"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w:t>
            </w:r>
            <w:r w:rsidRPr="00975DF4">
              <w:rPr>
                <w:rFonts w:ascii="宋体" w:eastAsia="宋体" w:hAnsi="宋体" w:cs="宋体" w:hint="eastAsia"/>
                <w:color w:val="000000"/>
                <w:kern w:val="0"/>
                <w:sz w:val="22"/>
              </w:rPr>
              <w:t>.16 生产班组交接班记录表</w:t>
            </w:r>
          </w:p>
        </w:tc>
        <w:tc>
          <w:tcPr>
            <w:tcW w:w="2896" w:type="dxa"/>
            <w:shd w:val="clear" w:color="auto" w:fill="auto"/>
            <w:noWrap/>
            <w:vAlign w:val="center"/>
            <w:hideMark/>
          </w:tcPr>
          <w:p w14:paraId="2FA9C8DD"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6.生产设备设施</w:t>
            </w:r>
          </w:p>
        </w:tc>
        <w:tc>
          <w:tcPr>
            <w:tcW w:w="2806" w:type="dxa"/>
            <w:shd w:val="clear" w:color="auto" w:fill="auto"/>
            <w:noWrap/>
            <w:vAlign w:val="center"/>
            <w:hideMark/>
          </w:tcPr>
          <w:p w14:paraId="1F8B9782"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根据情况调整</w:t>
            </w:r>
          </w:p>
        </w:tc>
        <w:tc>
          <w:tcPr>
            <w:tcW w:w="1098" w:type="dxa"/>
            <w:shd w:val="clear" w:color="auto" w:fill="auto"/>
            <w:noWrap/>
            <w:vAlign w:val="center"/>
            <w:hideMark/>
          </w:tcPr>
          <w:p w14:paraId="49402C2B"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至少200份</w:t>
            </w:r>
          </w:p>
        </w:tc>
      </w:tr>
      <w:tr w:rsidR="00E15D3A" w:rsidRPr="00E0012F" w14:paraId="2D5A3DCD" w14:textId="77777777" w:rsidTr="00A54B8F">
        <w:trPr>
          <w:trHeight w:val="270"/>
        </w:trPr>
        <w:tc>
          <w:tcPr>
            <w:tcW w:w="1008" w:type="dxa"/>
            <w:shd w:val="clear" w:color="auto" w:fill="auto"/>
            <w:noWrap/>
            <w:vAlign w:val="center"/>
            <w:hideMark/>
          </w:tcPr>
          <w:p w14:paraId="081854E9"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62</w:t>
            </w:r>
          </w:p>
        </w:tc>
        <w:tc>
          <w:tcPr>
            <w:tcW w:w="1952" w:type="dxa"/>
            <w:shd w:val="clear" w:color="auto" w:fill="auto"/>
            <w:noWrap/>
            <w:vAlign w:val="center"/>
            <w:hideMark/>
          </w:tcPr>
          <w:p w14:paraId="287E2964" w14:textId="77777777" w:rsidR="00E15D3A" w:rsidRPr="00392970"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w:t>
            </w:r>
            <w:r w:rsidRPr="00CD53D6">
              <w:rPr>
                <w:rFonts w:ascii="宋体" w:eastAsia="宋体" w:hAnsi="宋体" w:cs="宋体" w:hint="eastAsia"/>
                <w:color w:val="000000"/>
                <w:kern w:val="0"/>
                <w:sz w:val="22"/>
              </w:rPr>
              <w:t>.17 关键装置统计表</w:t>
            </w:r>
          </w:p>
        </w:tc>
        <w:tc>
          <w:tcPr>
            <w:tcW w:w="2896" w:type="dxa"/>
            <w:shd w:val="clear" w:color="auto" w:fill="auto"/>
            <w:noWrap/>
            <w:vAlign w:val="center"/>
            <w:hideMark/>
          </w:tcPr>
          <w:p w14:paraId="0B06A464"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6.生产设备设施</w:t>
            </w:r>
          </w:p>
        </w:tc>
        <w:tc>
          <w:tcPr>
            <w:tcW w:w="2806" w:type="dxa"/>
            <w:shd w:val="clear" w:color="auto" w:fill="auto"/>
            <w:noWrap/>
            <w:vAlign w:val="center"/>
            <w:hideMark/>
          </w:tcPr>
          <w:p w14:paraId="18DD599C"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w:t>
            </w:r>
          </w:p>
        </w:tc>
        <w:tc>
          <w:tcPr>
            <w:tcW w:w="1098" w:type="dxa"/>
            <w:shd w:val="clear" w:color="auto" w:fill="auto"/>
            <w:noWrap/>
            <w:vAlign w:val="center"/>
            <w:hideMark/>
          </w:tcPr>
          <w:p w14:paraId="7EC381DF"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每年至少1份</w:t>
            </w:r>
          </w:p>
        </w:tc>
      </w:tr>
      <w:tr w:rsidR="00E15D3A" w:rsidRPr="00E0012F" w14:paraId="7F38108D" w14:textId="77777777" w:rsidTr="00A54B8F">
        <w:trPr>
          <w:trHeight w:val="270"/>
        </w:trPr>
        <w:tc>
          <w:tcPr>
            <w:tcW w:w="1008" w:type="dxa"/>
            <w:shd w:val="clear" w:color="auto" w:fill="auto"/>
            <w:noWrap/>
            <w:vAlign w:val="center"/>
            <w:hideMark/>
          </w:tcPr>
          <w:p w14:paraId="7A01A9A0"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63</w:t>
            </w:r>
          </w:p>
        </w:tc>
        <w:tc>
          <w:tcPr>
            <w:tcW w:w="1952" w:type="dxa"/>
            <w:shd w:val="clear" w:color="auto" w:fill="auto"/>
            <w:noWrap/>
            <w:vAlign w:val="center"/>
            <w:hideMark/>
          </w:tcPr>
          <w:p w14:paraId="2CD55C42" w14:textId="77777777" w:rsidR="00E15D3A" w:rsidRPr="00CD53D6"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w:t>
            </w:r>
            <w:r w:rsidRPr="00CD53D6">
              <w:rPr>
                <w:rFonts w:ascii="宋体" w:eastAsia="宋体" w:hAnsi="宋体" w:cs="宋体" w:hint="eastAsia"/>
                <w:color w:val="000000"/>
                <w:kern w:val="0"/>
                <w:sz w:val="22"/>
              </w:rPr>
              <w:t>.18 重点部位统计表</w:t>
            </w:r>
          </w:p>
        </w:tc>
        <w:tc>
          <w:tcPr>
            <w:tcW w:w="2896" w:type="dxa"/>
            <w:shd w:val="clear" w:color="auto" w:fill="auto"/>
            <w:noWrap/>
            <w:vAlign w:val="center"/>
            <w:hideMark/>
          </w:tcPr>
          <w:p w14:paraId="104110A5"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6.生产设备设施</w:t>
            </w:r>
          </w:p>
        </w:tc>
        <w:tc>
          <w:tcPr>
            <w:tcW w:w="2806" w:type="dxa"/>
            <w:shd w:val="clear" w:color="auto" w:fill="auto"/>
            <w:noWrap/>
            <w:vAlign w:val="center"/>
            <w:hideMark/>
          </w:tcPr>
          <w:p w14:paraId="2B28340D"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w:t>
            </w:r>
          </w:p>
        </w:tc>
        <w:tc>
          <w:tcPr>
            <w:tcW w:w="1098" w:type="dxa"/>
            <w:shd w:val="clear" w:color="auto" w:fill="auto"/>
            <w:noWrap/>
            <w:vAlign w:val="center"/>
            <w:hideMark/>
          </w:tcPr>
          <w:p w14:paraId="4061B3B5"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每年至少1份</w:t>
            </w:r>
          </w:p>
        </w:tc>
      </w:tr>
      <w:tr w:rsidR="00E15D3A" w:rsidRPr="00E0012F" w14:paraId="76A62F3A" w14:textId="77777777" w:rsidTr="00A54B8F">
        <w:trPr>
          <w:trHeight w:val="270"/>
        </w:trPr>
        <w:tc>
          <w:tcPr>
            <w:tcW w:w="1008" w:type="dxa"/>
            <w:shd w:val="clear" w:color="auto" w:fill="auto"/>
            <w:noWrap/>
            <w:vAlign w:val="center"/>
            <w:hideMark/>
          </w:tcPr>
          <w:p w14:paraId="24DFDD59"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64</w:t>
            </w:r>
          </w:p>
        </w:tc>
        <w:tc>
          <w:tcPr>
            <w:tcW w:w="1952" w:type="dxa"/>
            <w:shd w:val="clear" w:color="auto" w:fill="auto"/>
            <w:noWrap/>
            <w:vAlign w:val="center"/>
            <w:hideMark/>
          </w:tcPr>
          <w:p w14:paraId="3B3B5701" w14:textId="77777777" w:rsidR="00E15D3A" w:rsidRPr="00CD53D6"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w:t>
            </w:r>
            <w:r w:rsidRPr="00CD53D6">
              <w:rPr>
                <w:rFonts w:ascii="宋体" w:eastAsia="宋体" w:hAnsi="宋体" w:cs="宋体" w:hint="eastAsia"/>
                <w:color w:val="000000"/>
                <w:kern w:val="0"/>
                <w:sz w:val="22"/>
              </w:rPr>
              <w:t>.19 关键装置、重点部位安全检查记录</w:t>
            </w:r>
          </w:p>
        </w:tc>
        <w:tc>
          <w:tcPr>
            <w:tcW w:w="2896" w:type="dxa"/>
            <w:shd w:val="clear" w:color="auto" w:fill="auto"/>
            <w:noWrap/>
            <w:vAlign w:val="center"/>
            <w:hideMark/>
          </w:tcPr>
          <w:p w14:paraId="6E8599A0"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6.生产设备设施</w:t>
            </w:r>
          </w:p>
        </w:tc>
        <w:tc>
          <w:tcPr>
            <w:tcW w:w="2806" w:type="dxa"/>
            <w:shd w:val="clear" w:color="auto" w:fill="auto"/>
            <w:noWrap/>
            <w:vAlign w:val="center"/>
            <w:hideMark/>
          </w:tcPr>
          <w:p w14:paraId="16638E48"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w:t>
            </w:r>
          </w:p>
        </w:tc>
        <w:tc>
          <w:tcPr>
            <w:tcW w:w="1098" w:type="dxa"/>
            <w:shd w:val="clear" w:color="auto" w:fill="auto"/>
            <w:noWrap/>
            <w:vAlign w:val="center"/>
            <w:hideMark/>
          </w:tcPr>
          <w:p w14:paraId="04561D14"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每年至少4份</w:t>
            </w:r>
          </w:p>
        </w:tc>
      </w:tr>
      <w:tr w:rsidR="00E15D3A" w:rsidRPr="00E0012F" w14:paraId="0066BB61" w14:textId="77777777" w:rsidTr="00A54B8F">
        <w:trPr>
          <w:trHeight w:val="270"/>
        </w:trPr>
        <w:tc>
          <w:tcPr>
            <w:tcW w:w="1008" w:type="dxa"/>
            <w:shd w:val="clear" w:color="auto" w:fill="auto"/>
            <w:noWrap/>
            <w:vAlign w:val="center"/>
            <w:hideMark/>
          </w:tcPr>
          <w:p w14:paraId="606EAF4B"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65</w:t>
            </w:r>
          </w:p>
        </w:tc>
        <w:tc>
          <w:tcPr>
            <w:tcW w:w="1952" w:type="dxa"/>
            <w:shd w:val="clear" w:color="auto" w:fill="auto"/>
            <w:noWrap/>
            <w:vAlign w:val="center"/>
            <w:hideMark/>
          </w:tcPr>
          <w:p w14:paraId="1147A764" w14:textId="77777777" w:rsidR="00E15D3A" w:rsidRPr="00CD53D6"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w:t>
            </w:r>
            <w:r w:rsidRPr="00CD53D6">
              <w:rPr>
                <w:rFonts w:ascii="宋体" w:eastAsia="宋体" w:hAnsi="宋体" w:cs="宋体" w:hint="eastAsia"/>
                <w:color w:val="000000"/>
                <w:kern w:val="0"/>
                <w:sz w:val="22"/>
              </w:rPr>
              <w:t>.20 关键装置、重点部位安全活动记录</w:t>
            </w:r>
          </w:p>
        </w:tc>
        <w:tc>
          <w:tcPr>
            <w:tcW w:w="2896" w:type="dxa"/>
            <w:shd w:val="clear" w:color="auto" w:fill="auto"/>
            <w:noWrap/>
            <w:vAlign w:val="center"/>
            <w:hideMark/>
          </w:tcPr>
          <w:p w14:paraId="04ED6453"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6.生产设备设施</w:t>
            </w:r>
          </w:p>
        </w:tc>
        <w:tc>
          <w:tcPr>
            <w:tcW w:w="2806" w:type="dxa"/>
            <w:shd w:val="clear" w:color="auto" w:fill="auto"/>
            <w:noWrap/>
            <w:vAlign w:val="center"/>
            <w:hideMark/>
          </w:tcPr>
          <w:p w14:paraId="222E7216"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w:t>
            </w:r>
          </w:p>
        </w:tc>
        <w:tc>
          <w:tcPr>
            <w:tcW w:w="1098" w:type="dxa"/>
            <w:shd w:val="clear" w:color="auto" w:fill="auto"/>
            <w:noWrap/>
            <w:vAlign w:val="center"/>
            <w:hideMark/>
          </w:tcPr>
          <w:p w14:paraId="6ADB76BA"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每年至少2份</w:t>
            </w:r>
          </w:p>
        </w:tc>
      </w:tr>
      <w:tr w:rsidR="00E15D3A" w:rsidRPr="00E0012F" w14:paraId="42B6B29C" w14:textId="77777777" w:rsidTr="00A54B8F">
        <w:trPr>
          <w:trHeight w:val="270"/>
        </w:trPr>
        <w:tc>
          <w:tcPr>
            <w:tcW w:w="1008" w:type="dxa"/>
            <w:shd w:val="clear" w:color="auto" w:fill="auto"/>
            <w:noWrap/>
            <w:vAlign w:val="center"/>
            <w:hideMark/>
          </w:tcPr>
          <w:p w14:paraId="002F2AD2"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66</w:t>
            </w:r>
          </w:p>
        </w:tc>
        <w:tc>
          <w:tcPr>
            <w:tcW w:w="1952" w:type="dxa"/>
            <w:shd w:val="clear" w:color="auto" w:fill="auto"/>
            <w:noWrap/>
            <w:vAlign w:val="center"/>
            <w:hideMark/>
          </w:tcPr>
          <w:p w14:paraId="2C8A5EB5" w14:textId="77777777" w:rsidR="00E15D3A" w:rsidRPr="00CD53D6"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w:t>
            </w:r>
            <w:r w:rsidRPr="00CD53D6">
              <w:rPr>
                <w:rFonts w:ascii="宋体" w:eastAsia="宋体" w:hAnsi="宋体" w:cs="宋体" w:hint="eastAsia"/>
                <w:color w:val="000000"/>
                <w:kern w:val="0"/>
                <w:sz w:val="22"/>
              </w:rPr>
              <w:t>.21 关键装置、重点部位应急预案演练记录</w:t>
            </w:r>
          </w:p>
        </w:tc>
        <w:tc>
          <w:tcPr>
            <w:tcW w:w="2896" w:type="dxa"/>
            <w:shd w:val="clear" w:color="auto" w:fill="auto"/>
            <w:noWrap/>
            <w:vAlign w:val="center"/>
            <w:hideMark/>
          </w:tcPr>
          <w:p w14:paraId="5360123E"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6.生产设备设施</w:t>
            </w:r>
          </w:p>
        </w:tc>
        <w:tc>
          <w:tcPr>
            <w:tcW w:w="2806" w:type="dxa"/>
            <w:shd w:val="clear" w:color="auto" w:fill="auto"/>
            <w:noWrap/>
            <w:vAlign w:val="center"/>
            <w:hideMark/>
          </w:tcPr>
          <w:p w14:paraId="27A8BA2A"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w:t>
            </w:r>
          </w:p>
        </w:tc>
        <w:tc>
          <w:tcPr>
            <w:tcW w:w="1098" w:type="dxa"/>
            <w:shd w:val="clear" w:color="auto" w:fill="auto"/>
            <w:noWrap/>
            <w:vAlign w:val="center"/>
            <w:hideMark/>
          </w:tcPr>
          <w:p w14:paraId="0EFAB321"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每年至少2份</w:t>
            </w:r>
          </w:p>
        </w:tc>
      </w:tr>
      <w:tr w:rsidR="00E15D3A" w:rsidRPr="00E0012F" w14:paraId="798F6CBB" w14:textId="77777777" w:rsidTr="00A54B8F">
        <w:trPr>
          <w:trHeight w:val="270"/>
        </w:trPr>
        <w:tc>
          <w:tcPr>
            <w:tcW w:w="1008" w:type="dxa"/>
            <w:shd w:val="clear" w:color="auto" w:fill="auto"/>
            <w:noWrap/>
            <w:vAlign w:val="center"/>
            <w:hideMark/>
          </w:tcPr>
          <w:p w14:paraId="75EED84B"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67</w:t>
            </w:r>
          </w:p>
        </w:tc>
        <w:tc>
          <w:tcPr>
            <w:tcW w:w="1952" w:type="dxa"/>
            <w:shd w:val="clear" w:color="auto" w:fill="auto"/>
            <w:noWrap/>
            <w:vAlign w:val="center"/>
            <w:hideMark/>
          </w:tcPr>
          <w:p w14:paraId="66ECBC57" w14:textId="77777777" w:rsidR="00E15D3A" w:rsidRPr="00CD53D6"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w:t>
            </w:r>
            <w:r w:rsidRPr="00070544">
              <w:rPr>
                <w:rFonts w:ascii="宋体" w:eastAsia="宋体" w:hAnsi="宋体" w:cs="宋体" w:hint="eastAsia"/>
                <w:color w:val="000000"/>
                <w:kern w:val="0"/>
                <w:sz w:val="22"/>
              </w:rPr>
              <w:t>.22 设备检维修记录</w:t>
            </w:r>
          </w:p>
        </w:tc>
        <w:tc>
          <w:tcPr>
            <w:tcW w:w="2896" w:type="dxa"/>
            <w:shd w:val="clear" w:color="auto" w:fill="auto"/>
            <w:noWrap/>
            <w:vAlign w:val="center"/>
            <w:hideMark/>
          </w:tcPr>
          <w:p w14:paraId="230242A1"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6.生产设备设施</w:t>
            </w:r>
          </w:p>
        </w:tc>
        <w:tc>
          <w:tcPr>
            <w:tcW w:w="2806" w:type="dxa"/>
            <w:shd w:val="clear" w:color="auto" w:fill="auto"/>
            <w:noWrap/>
            <w:vAlign w:val="center"/>
            <w:hideMark/>
          </w:tcPr>
          <w:p w14:paraId="28C2D8FB"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w:t>
            </w:r>
          </w:p>
        </w:tc>
        <w:tc>
          <w:tcPr>
            <w:tcW w:w="1098" w:type="dxa"/>
            <w:shd w:val="clear" w:color="auto" w:fill="auto"/>
            <w:noWrap/>
            <w:vAlign w:val="center"/>
            <w:hideMark/>
          </w:tcPr>
          <w:p w14:paraId="560ADB64"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不同设备，每年统计至少12份</w:t>
            </w:r>
          </w:p>
        </w:tc>
      </w:tr>
      <w:tr w:rsidR="00E15D3A" w:rsidRPr="00E0012F" w14:paraId="52BE3411" w14:textId="77777777" w:rsidTr="00A54B8F">
        <w:trPr>
          <w:trHeight w:val="270"/>
        </w:trPr>
        <w:tc>
          <w:tcPr>
            <w:tcW w:w="1008" w:type="dxa"/>
            <w:shd w:val="clear" w:color="auto" w:fill="auto"/>
            <w:noWrap/>
            <w:vAlign w:val="center"/>
            <w:hideMark/>
          </w:tcPr>
          <w:p w14:paraId="0E4B473C"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68</w:t>
            </w:r>
          </w:p>
        </w:tc>
        <w:tc>
          <w:tcPr>
            <w:tcW w:w="1952" w:type="dxa"/>
            <w:shd w:val="clear" w:color="auto" w:fill="auto"/>
            <w:noWrap/>
            <w:vAlign w:val="center"/>
            <w:hideMark/>
          </w:tcPr>
          <w:p w14:paraId="78F881AA" w14:textId="77777777" w:rsidR="00E15D3A" w:rsidRPr="00070544"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w:t>
            </w:r>
            <w:r w:rsidRPr="00070544">
              <w:rPr>
                <w:rFonts w:ascii="宋体" w:eastAsia="宋体" w:hAnsi="宋体" w:cs="宋体" w:hint="eastAsia"/>
                <w:color w:val="000000"/>
                <w:kern w:val="0"/>
                <w:sz w:val="22"/>
              </w:rPr>
              <w:t>.23 检维修作业风险分析和安全措施</w:t>
            </w:r>
            <w:r>
              <w:rPr>
                <w:rFonts w:ascii="宋体" w:eastAsia="宋体" w:hAnsi="宋体" w:cs="宋体" w:hint="eastAsia"/>
                <w:color w:val="000000"/>
                <w:kern w:val="0"/>
                <w:sz w:val="22"/>
              </w:rPr>
              <w:t>表</w:t>
            </w:r>
          </w:p>
        </w:tc>
        <w:tc>
          <w:tcPr>
            <w:tcW w:w="2896" w:type="dxa"/>
            <w:shd w:val="clear" w:color="auto" w:fill="auto"/>
            <w:noWrap/>
            <w:vAlign w:val="center"/>
            <w:hideMark/>
          </w:tcPr>
          <w:p w14:paraId="709351CA"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6.生产设备设施</w:t>
            </w:r>
          </w:p>
        </w:tc>
        <w:tc>
          <w:tcPr>
            <w:tcW w:w="2806" w:type="dxa"/>
            <w:shd w:val="clear" w:color="auto" w:fill="auto"/>
            <w:noWrap/>
            <w:vAlign w:val="center"/>
            <w:hideMark/>
          </w:tcPr>
          <w:p w14:paraId="5EB5961C"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w:t>
            </w:r>
          </w:p>
        </w:tc>
        <w:tc>
          <w:tcPr>
            <w:tcW w:w="1098" w:type="dxa"/>
            <w:shd w:val="clear" w:color="auto" w:fill="auto"/>
            <w:noWrap/>
            <w:vAlign w:val="center"/>
            <w:hideMark/>
          </w:tcPr>
          <w:p w14:paraId="774CA761"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不同设备，每年统计至少3份</w:t>
            </w:r>
          </w:p>
        </w:tc>
      </w:tr>
      <w:tr w:rsidR="00E15D3A" w:rsidRPr="00E0012F" w14:paraId="3F1BBC66" w14:textId="77777777" w:rsidTr="00A54B8F">
        <w:trPr>
          <w:trHeight w:val="270"/>
        </w:trPr>
        <w:tc>
          <w:tcPr>
            <w:tcW w:w="1008" w:type="dxa"/>
            <w:shd w:val="clear" w:color="auto" w:fill="auto"/>
            <w:noWrap/>
            <w:vAlign w:val="center"/>
            <w:hideMark/>
          </w:tcPr>
          <w:p w14:paraId="65E04584"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69</w:t>
            </w:r>
          </w:p>
        </w:tc>
        <w:tc>
          <w:tcPr>
            <w:tcW w:w="1952" w:type="dxa"/>
            <w:shd w:val="clear" w:color="auto" w:fill="auto"/>
            <w:noWrap/>
            <w:vAlign w:val="center"/>
            <w:hideMark/>
          </w:tcPr>
          <w:p w14:paraId="67D7D4E2" w14:textId="77777777" w:rsidR="00E15D3A" w:rsidRPr="00CD53D6"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w:t>
            </w:r>
            <w:r w:rsidRPr="005E5F2B">
              <w:rPr>
                <w:rFonts w:ascii="宋体" w:eastAsia="宋体" w:hAnsi="宋体" w:cs="宋体" w:hint="eastAsia"/>
                <w:color w:val="000000"/>
                <w:kern w:val="0"/>
                <w:sz w:val="22"/>
              </w:rPr>
              <w:t>.24 设备检维修方案</w:t>
            </w:r>
          </w:p>
        </w:tc>
        <w:tc>
          <w:tcPr>
            <w:tcW w:w="2896" w:type="dxa"/>
            <w:shd w:val="clear" w:color="auto" w:fill="auto"/>
            <w:noWrap/>
            <w:vAlign w:val="center"/>
            <w:hideMark/>
          </w:tcPr>
          <w:p w14:paraId="5E0ECC93"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6.生产设备设施</w:t>
            </w:r>
          </w:p>
        </w:tc>
        <w:tc>
          <w:tcPr>
            <w:tcW w:w="2806" w:type="dxa"/>
            <w:shd w:val="clear" w:color="auto" w:fill="auto"/>
            <w:noWrap/>
            <w:vAlign w:val="center"/>
            <w:hideMark/>
          </w:tcPr>
          <w:p w14:paraId="78CB0182"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w:t>
            </w:r>
          </w:p>
        </w:tc>
        <w:tc>
          <w:tcPr>
            <w:tcW w:w="1098" w:type="dxa"/>
            <w:shd w:val="clear" w:color="auto" w:fill="auto"/>
            <w:noWrap/>
            <w:vAlign w:val="center"/>
            <w:hideMark/>
          </w:tcPr>
          <w:p w14:paraId="1F05DDD3"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不同设备，每年统计至少6份</w:t>
            </w:r>
          </w:p>
        </w:tc>
      </w:tr>
      <w:tr w:rsidR="00E15D3A" w:rsidRPr="00E0012F" w14:paraId="1FB2430D" w14:textId="77777777" w:rsidTr="00A54B8F">
        <w:trPr>
          <w:trHeight w:val="270"/>
        </w:trPr>
        <w:tc>
          <w:tcPr>
            <w:tcW w:w="1008" w:type="dxa"/>
            <w:shd w:val="clear" w:color="auto" w:fill="auto"/>
            <w:noWrap/>
            <w:vAlign w:val="center"/>
            <w:hideMark/>
          </w:tcPr>
          <w:p w14:paraId="2617593E"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70</w:t>
            </w:r>
          </w:p>
        </w:tc>
        <w:tc>
          <w:tcPr>
            <w:tcW w:w="1952" w:type="dxa"/>
            <w:shd w:val="clear" w:color="auto" w:fill="auto"/>
            <w:noWrap/>
            <w:vAlign w:val="center"/>
            <w:hideMark/>
          </w:tcPr>
          <w:p w14:paraId="68C75E3C" w14:textId="77777777" w:rsidR="00E15D3A" w:rsidRPr="00CD53D6"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w:t>
            </w:r>
            <w:r w:rsidRPr="008C2D17">
              <w:rPr>
                <w:rFonts w:ascii="宋体" w:eastAsia="宋体" w:hAnsi="宋体" w:cs="宋体" w:hint="eastAsia"/>
                <w:color w:val="000000"/>
                <w:kern w:val="0"/>
                <w:sz w:val="22"/>
              </w:rPr>
              <w:t>.25 检维修交付</w:t>
            </w:r>
            <w:r w:rsidRPr="008C2D17">
              <w:rPr>
                <w:rFonts w:ascii="宋体" w:eastAsia="宋体" w:hAnsi="宋体" w:cs="宋体" w:hint="eastAsia"/>
                <w:color w:val="000000"/>
                <w:kern w:val="0"/>
                <w:sz w:val="22"/>
              </w:rPr>
              <w:lastRenderedPageBreak/>
              <w:t>生产手续</w:t>
            </w:r>
          </w:p>
        </w:tc>
        <w:tc>
          <w:tcPr>
            <w:tcW w:w="2896" w:type="dxa"/>
            <w:shd w:val="clear" w:color="auto" w:fill="auto"/>
            <w:noWrap/>
            <w:vAlign w:val="center"/>
            <w:hideMark/>
          </w:tcPr>
          <w:p w14:paraId="43772546"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lastRenderedPageBreak/>
              <w:t>6.生产设备设施</w:t>
            </w:r>
          </w:p>
        </w:tc>
        <w:tc>
          <w:tcPr>
            <w:tcW w:w="2806" w:type="dxa"/>
            <w:shd w:val="clear" w:color="auto" w:fill="auto"/>
            <w:noWrap/>
            <w:vAlign w:val="center"/>
            <w:hideMark/>
          </w:tcPr>
          <w:p w14:paraId="4CDDC379"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w:t>
            </w:r>
          </w:p>
        </w:tc>
        <w:tc>
          <w:tcPr>
            <w:tcW w:w="1098" w:type="dxa"/>
            <w:shd w:val="clear" w:color="auto" w:fill="auto"/>
            <w:noWrap/>
            <w:vAlign w:val="center"/>
            <w:hideMark/>
          </w:tcPr>
          <w:p w14:paraId="72A0D903"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不同设</w:t>
            </w:r>
            <w:r>
              <w:rPr>
                <w:rFonts w:ascii="宋体" w:eastAsia="宋体" w:hAnsi="宋体" w:cs="宋体" w:hint="eastAsia"/>
                <w:color w:val="000000"/>
                <w:kern w:val="0"/>
                <w:sz w:val="22"/>
              </w:rPr>
              <w:lastRenderedPageBreak/>
              <w:t>备，每年统计至少6份</w:t>
            </w:r>
          </w:p>
        </w:tc>
      </w:tr>
      <w:tr w:rsidR="00E15D3A" w:rsidRPr="00E0012F" w14:paraId="12A9BFAB" w14:textId="77777777" w:rsidTr="00A54B8F">
        <w:trPr>
          <w:trHeight w:val="270"/>
        </w:trPr>
        <w:tc>
          <w:tcPr>
            <w:tcW w:w="1008" w:type="dxa"/>
            <w:shd w:val="clear" w:color="auto" w:fill="auto"/>
            <w:noWrap/>
            <w:vAlign w:val="center"/>
            <w:hideMark/>
          </w:tcPr>
          <w:p w14:paraId="14C3000C"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lastRenderedPageBreak/>
              <w:t>71</w:t>
            </w:r>
          </w:p>
        </w:tc>
        <w:tc>
          <w:tcPr>
            <w:tcW w:w="1952" w:type="dxa"/>
            <w:shd w:val="clear" w:color="auto" w:fill="auto"/>
            <w:noWrap/>
            <w:vAlign w:val="center"/>
            <w:hideMark/>
          </w:tcPr>
          <w:p w14:paraId="17E59A4A" w14:textId="77777777" w:rsidR="00E15D3A" w:rsidRPr="008C2D17"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w:t>
            </w:r>
            <w:r w:rsidRPr="008C2D17">
              <w:rPr>
                <w:rFonts w:ascii="宋体" w:eastAsia="宋体" w:hAnsi="宋体" w:cs="宋体" w:hint="eastAsia"/>
                <w:color w:val="000000"/>
                <w:kern w:val="0"/>
                <w:sz w:val="22"/>
              </w:rPr>
              <w:t>.26 检维修人员安全培训记录</w:t>
            </w:r>
          </w:p>
        </w:tc>
        <w:tc>
          <w:tcPr>
            <w:tcW w:w="2896" w:type="dxa"/>
            <w:shd w:val="clear" w:color="auto" w:fill="auto"/>
            <w:noWrap/>
            <w:vAlign w:val="center"/>
            <w:hideMark/>
          </w:tcPr>
          <w:p w14:paraId="5E5CB8C3"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6.生产设备设施</w:t>
            </w:r>
          </w:p>
        </w:tc>
        <w:tc>
          <w:tcPr>
            <w:tcW w:w="2806" w:type="dxa"/>
            <w:shd w:val="clear" w:color="auto" w:fill="auto"/>
            <w:noWrap/>
            <w:vAlign w:val="center"/>
            <w:hideMark/>
          </w:tcPr>
          <w:p w14:paraId="2628ED4E"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w:t>
            </w:r>
          </w:p>
        </w:tc>
        <w:tc>
          <w:tcPr>
            <w:tcW w:w="1098" w:type="dxa"/>
            <w:shd w:val="clear" w:color="auto" w:fill="auto"/>
            <w:noWrap/>
            <w:vAlign w:val="center"/>
            <w:hideMark/>
          </w:tcPr>
          <w:p w14:paraId="0B24825C"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不同设备，每年统计至少6份</w:t>
            </w:r>
          </w:p>
        </w:tc>
      </w:tr>
      <w:tr w:rsidR="00E15D3A" w:rsidRPr="00E0012F" w14:paraId="70FA96C6" w14:textId="77777777" w:rsidTr="00A54B8F">
        <w:trPr>
          <w:trHeight w:val="270"/>
        </w:trPr>
        <w:tc>
          <w:tcPr>
            <w:tcW w:w="1008" w:type="dxa"/>
            <w:shd w:val="clear" w:color="auto" w:fill="auto"/>
            <w:noWrap/>
            <w:vAlign w:val="center"/>
            <w:hideMark/>
          </w:tcPr>
          <w:p w14:paraId="152AB819"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72</w:t>
            </w:r>
          </w:p>
        </w:tc>
        <w:tc>
          <w:tcPr>
            <w:tcW w:w="1952" w:type="dxa"/>
            <w:shd w:val="clear" w:color="auto" w:fill="auto"/>
            <w:noWrap/>
            <w:vAlign w:val="center"/>
            <w:hideMark/>
          </w:tcPr>
          <w:p w14:paraId="22E55AAB" w14:textId="77777777" w:rsidR="00E15D3A" w:rsidRPr="00CD53D6"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w:t>
            </w:r>
            <w:r w:rsidRPr="008C2D17">
              <w:rPr>
                <w:rFonts w:ascii="宋体" w:eastAsia="宋体" w:hAnsi="宋体" w:cs="宋体" w:hint="eastAsia"/>
                <w:color w:val="000000"/>
                <w:kern w:val="0"/>
                <w:sz w:val="22"/>
              </w:rPr>
              <w:t>.27 检维修现场安全检查表</w:t>
            </w:r>
          </w:p>
        </w:tc>
        <w:tc>
          <w:tcPr>
            <w:tcW w:w="2896" w:type="dxa"/>
            <w:shd w:val="clear" w:color="auto" w:fill="auto"/>
            <w:noWrap/>
            <w:vAlign w:val="center"/>
            <w:hideMark/>
          </w:tcPr>
          <w:p w14:paraId="53D425D1"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6.生产设备设施</w:t>
            </w:r>
          </w:p>
        </w:tc>
        <w:tc>
          <w:tcPr>
            <w:tcW w:w="2806" w:type="dxa"/>
            <w:shd w:val="clear" w:color="auto" w:fill="auto"/>
            <w:noWrap/>
            <w:vAlign w:val="center"/>
            <w:hideMark/>
          </w:tcPr>
          <w:p w14:paraId="0CBB98A6"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w:t>
            </w:r>
          </w:p>
        </w:tc>
        <w:tc>
          <w:tcPr>
            <w:tcW w:w="1098" w:type="dxa"/>
            <w:shd w:val="clear" w:color="auto" w:fill="auto"/>
            <w:noWrap/>
            <w:vAlign w:val="center"/>
            <w:hideMark/>
          </w:tcPr>
          <w:p w14:paraId="13DBC3FE"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不同设备，每年统计至少6份</w:t>
            </w:r>
          </w:p>
        </w:tc>
      </w:tr>
      <w:tr w:rsidR="00E15D3A" w:rsidRPr="00E0012F" w14:paraId="431D3454" w14:textId="77777777" w:rsidTr="00A54B8F">
        <w:trPr>
          <w:trHeight w:val="270"/>
        </w:trPr>
        <w:tc>
          <w:tcPr>
            <w:tcW w:w="1008" w:type="dxa"/>
            <w:shd w:val="clear" w:color="auto" w:fill="auto"/>
            <w:noWrap/>
            <w:vAlign w:val="center"/>
            <w:hideMark/>
          </w:tcPr>
          <w:p w14:paraId="58773046"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73</w:t>
            </w:r>
          </w:p>
        </w:tc>
        <w:tc>
          <w:tcPr>
            <w:tcW w:w="1952" w:type="dxa"/>
            <w:shd w:val="clear" w:color="auto" w:fill="auto"/>
            <w:noWrap/>
            <w:vAlign w:val="center"/>
            <w:hideMark/>
          </w:tcPr>
          <w:p w14:paraId="6F83E17E" w14:textId="77777777" w:rsidR="00E15D3A" w:rsidRPr="00C65302"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w:t>
            </w:r>
            <w:r w:rsidRPr="00C65302">
              <w:rPr>
                <w:rFonts w:ascii="宋体" w:eastAsia="宋体" w:hAnsi="宋体" w:cs="宋体" w:hint="eastAsia"/>
                <w:color w:val="000000"/>
                <w:kern w:val="0"/>
                <w:sz w:val="22"/>
              </w:rPr>
              <w:t>.28 生产设施拆除和报废审批表</w:t>
            </w:r>
          </w:p>
        </w:tc>
        <w:tc>
          <w:tcPr>
            <w:tcW w:w="2896" w:type="dxa"/>
            <w:shd w:val="clear" w:color="auto" w:fill="auto"/>
            <w:noWrap/>
            <w:vAlign w:val="center"/>
            <w:hideMark/>
          </w:tcPr>
          <w:p w14:paraId="316E867A"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6.生产设备设施</w:t>
            </w:r>
          </w:p>
        </w:tc>
        <w:tc>
          <w:tcPr>
            <w:tcW w:w="2806" w:type="dxa"/>
            <w:shd w:val="clear" w:color="auto" w:fill="auto"/>
            <w:noWrap/>
            <w:vAlign w:val="center"/>
            <w:hideMark/>
          </w:tcPr>
          <w:p w14:paraId="7829B8C7"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w:t>
            </w:r>
          </w:p>
        </w:tc>
        <w:tc>
          <w:tcPr>
            <w:tcW w:w="1098" w:type="dxa"/>
            <w:shd w:val="clear" w:color="auto" w:fill="auto"/>
            <w:noWrap/>
            <w:vAlign w:val="center"/>
            <w:hideMark/>
          </w:tcPr>
          <w:p w14:paraId="73A2AEEA"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每年可有1份</w:t>
            </w:r>
          </w:p>
        </w:tc>
      </w:tr>
      <w:tr w:rsidR="00E15D3A" w:rsidRPr="00E0012F" w14:paraId="2A91F881" w14:textId="77777777" w:rsidTr="00A54B8F">
        <w:trPr>
          <w:trHeight w:val="270"/>
        </w:trPr>
        <w:tc>
          <w:tcPr>
            <w:tcW w:w="1008" w:type="dxa"/>
            <w:shd w:val="clear" w:color="auto" w:fill="auto"/>
            <w:noWrap/>
            <w:vAlign w:val="center"/>
            <w:hideMark/>
          </w:tcPr>
          <w:p w14:paraId="526D54F4"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74</w:t>
            </w:r>
          </w:p>
        </w:tc>
        <w:tc>
          <w:tcPr>
            <w:tcW w:w="1952" w:type="dxa"/>
            <w:shd w:val="clear" w:color="auto" w:fill="auto"/>
            <w:noWrap/>
            <w:vAlign w:val="center"/>
            <w:hideMark/>
          </w:tcPr>
          <w:p w14:paraId="4760F7B2" w14:textId="77777777" w:rsidR="00E15D3A" w:rsidRPr="00CD53D6"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w:t>
            </w:r>
            <w:r w:rsidRPr="00C65302">
              <w:rPr>
                <w:rFonts w:ascii="宋体" w:eastAsia="宋体" w:hAnsi="宋体" w:cs="宋体" w:hint="eastAsia"/>
                <w:color w:val="000000"/>
                <w:kern w:val="0"/>
                <w:sz w:val="22"/>
              </w:rPr>
              <w:t>.29 拆除作业危害分析表</w:t>
            </w:r>
          </w:p>
        </w:tc>
        <w:tc>
          <w:tcPr>
            <w:tcW w:w="2896" w:type="dxa"/>
            <w:shd w:val="clear" w:color="auto" w:fill="auto"/>
            <w:noWrap/>
            <w:vAlign w:val="center"/>
            <w:hideMark/>
          </w:tcPr>
          <w:p w14:paraId="6E0B4672"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6.生产设备设施</w:t>
            </w:r>
          </w:p>
        </w:tc>
        <w:tc>
          <w:tcPr>
            <w:tcW w:w="2806" w:type="dxa"/>
            <w:shd w:val="clear" w:color="auto" w:fill="auto"/>
            <w:noWrap/>
            <w:vAlign w:val="center"/>
            <w:hideMark/>
          </w:tcPr>
          <w:p w14:paraId="419A7B00"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w:t>
            </w:r>
          </w:p>
        </w:tc>
        <w:tc>
          <w:tcPr>
            <w:tcW w:w="1098" w:type="dxa"/>
            <w:shd w:val="clear" w:color="auto" w:fill="auto"/>
            <w:noWrap/>
            <w:vAlign w:val="center"/>
            <w:hideMark/>
          </w:tcPr>
          <w:p w14:paraId="5E6D84F1"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每年可有1份</w:t>
            </w:r>
          </w:p>
        </w:tc>
      </w:tr>
      <w:tr w:rsidR="00E15D3A" w:rsidRPr="00E0012F" w14:paraId="6FBE09EE" w14:textId="77777777" w:rsidTr="00A54B8F">
        <w:trPr>
          <w:trHeight w:val="270"/>
        </w:trPr>
        <w:tc>
          <w:tcPr>
            <w:tcW w:w="1008" w:type="dxa"/>
            <w:shd w:val="clear" w:color="auto" w:fill="auto"/>
            <w:noWrap/>
            <w:vAlign w:val="center"/>
            <w:hideMark/>
          </w:tcPr>
          <w:p w14:paraId="3CF7365E"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75</w:t>
            </w:r>
          </w:p>
        </w:tc>
        <w:tc>
          <w:tcPr>
            <w:tcW w:w="1952" w:type="dxa"/>
            <w:shd w:val="clear" w:color="auto" w:fill="auto"/>
            <w:noWrap/>
            <w:vAlign w:val="center"/>
            <w:hideMark/>
          </w:tcPr>
          <w:p w14:paraId="72ED9541" w14:textId="77777777" w:rsidR="00E15D3A" w:rsidRPr="00CD53D6"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w:t>
            </w:r>
            <w:r w:rsidRPr="00C65302">
              <w:rPr>
                <w:rFonts w:ascii="宋体" w:eastAsia="宋体" w:hAnsi="宋体" w:cs="宋体" w:hint="eastAsia"/>
                <w:color w:val="000000"/>
                <w:kern w:val="0"/>
                <w:sz w:val="22"/>
              </w:rPr>
              <w:t>.30 拆除设施交接手续</w:t>
            </w:r>
          </w:p>
        </w:tc>
        <w:tc>
          <w:tcPr>
            <w:tcW w:w="2896" w:type="dxa"/>
            <w:shd w:val="clear" w:color="auto" w:fill="auto"/>
            <w:noWrap/>
            <w:vAlign w:val="center"/>
            <w:hideMark/>
          </w:tcPr>
          <w:p w14:paraId="1F83C80A"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6.生产设备设施</w:t>
            </w:r>
          </w:p>
        </w:tc>
        <w:tc>
          <w:tcPr>
            <w:tcW w:w="2806" w:type="dxa"/>
            <w:shd w:val="clear" w:color="auto" w:fill="auto"/>
            <w:noWrap/>
            <w:vAlign w:val="center"/>
            <w:hideMark/>
          </w:tcPr>
          <w:p w14:paraId="1D9DF0FD"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w:t>
            </w:r>
          </w:p>
        </w:tc>
        <w:tc>
          <w:tcPr>
            <w:tcW w:w="1098" w:type="dxa"/>
            <w:shd w:val="clear" w:color="auto" w:fill="auto"/>
            <w:noWrap/>
            <w:vAlign w:val="center"/>
            <w:hideMark/>
          </w:tcPr>
          <w:p w14:paraId="4F32ED14"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每年可有1份</w:t>
            </w:r>
          </w:p>
        </w:tc>
      </w:tr>
      <w:tr w:rsidR="00E15D3A" w:rsidRPr="00E0012F" w14:paraId="767021C7" w14:textId="77777777" w:rsidTr="00A54B8F">
        <w:trPr>
          <w:trHeight w:val="270"/>
        </w:trPr>
        <w:tc>
          <w:tcPr>
            <w:tcW w:w="1008" w:type="dxa"/>
            <w:shd w:val="clear" w:color="auto" w:fill="auto"/>
            <w:noWrap/>
            <w:vAlign w:val="center"/>
            <w:hideMark/>
          </w:tcPr>
          <w:p w14:paraId="688FDE5A"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76</w:t>
            </w:r>
          </w:p>
        </w:tc>
        <w:tc>
          <w:tcPr>
            <w:tcW w:w="1952" w:type="dxa"/>
            <w:shd w:val="clear" w:color="auto" w:fill="auto"/>
            <w:noWrap/>
            <w:vAlign w:val="center"/>
            <w:hideMark/>
          </w:tcPr>
          <w:p w14:paraId="72521C4D" w14:textId="77777777" w:rsidR="00E15D3A" w:rsidRPr="00CD53D6"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w:t>
            </w:r>
            <w:r w:rsidRPr="00C65302">
              <w:rPr>
                <w:rFonts w:ascii="宋体" w:eastAsia="宋体" w:hAnsi="宋体" w:cs="宋体" w:hint="eastAsia"/>
                <w:color w:val="000000"/>
                <w:kern w:val="0"/>
                <w:sz w:val="22"/>
              </w:rPr>
              <w:t>.31 拆除设施计划及方案</w:t>
            </w:r>
          </w:p>
        </w:tc>
        <w:tc>
          <w:tcPr>
            <w:tcW w:w="2896" w:type="dxa"/>
            <w:shd w:val="clear" w:color="auto" w:fill="auto"/>
            <w:noWrap/>
            <w:vAlign w:val="center"/>
            <w:hideMark/>
          </w:tcPr>
          <w:p w14:paraId="5314AE9B"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6.生产设备设施</w:t>
            </w:r>
          </w:p>
        </w:tc>
        <w:tc>
          <w:tcPr>
            <w:tcW w:w="2806" w:type="dxa"/>
            <w:shd w:val="clear" w:color="auto" w:fill="auto"/>
            <w:noWrap/>
            <w:vAlign w:val="center"/>
            <w:hideMark/>
          </w:tcPr>
          <w:p w14:paraId="5B7B5B3B"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w:t>
            </w:r>
          </w:p>
        </w:tc>
        <w:tc>
          <w:tcPr>
            <w:tcW w:w="1098" w:type="dxa"/>
            <w:shd w:val="clear" w:color="auto" w:fill="auto"/>
            <w:noWrap/>
            <w:vAlign w:val="center"/>
            <w:hideMark/>
          </w:tcPr>
          <w:p w14:paraId="2667C7FE"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每年可有1份</w:t>
            </w:r>
          </w:p>
        </w:tc>
      </w:tr>
      <w:tr w:rsidR="00E15D3A" w:rsidRPr="00E0012F" w14:paraId="1117203B" w14:textId="77777777" w:rsidTr="00A54B8F">
        <w:trPr>
          <w:trHeight w:val="270"/>
        </w:trPr>
        <w:tc>
          <w:tcPr>
            <w:tcW w:w="1008" w:type="dxa"/>
            <w:shd w:val="clear" w:color="auto" w:fill="auto"/>
            <w:noWrap/>
            <w:vAlign w:val="center"/>
            <w:hideMark/>
          </w:tcPr>
          <w:p w14:paraId="46CCCC93"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77</w:t>
            </w:r>
          </w:p>
        </w:tc>
        <w:tc>
          <w:tcPr>
            <w:tcW w:w="1952" w:type="dxa"/>
            <w:shd w:val="clear" w:color="auto" w:fill="auto"/>
            <w:noWrap/>
            <w:vAlign w:val="center"/>
            <w:hideMark/>
          </w:tcPr>
          <w:p w14:paraId="39D0F1DA" w14:textId="77777777" w:rsidR="00E15D3A" w:rsidRPr="00CD53D6"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7</w:t>
            </w:r>
            <w:r w:rsidRPr="00EE4B8F">
              <w:rPr>
                <w:rFonts w:ascii="宋体" w:eastAsia="宋体" w:hAnsi="宋体" w:cs="宋体" w:hint="eastAsia"/>
                <w:color w:val="000000"/>
                <w:kern w:val="0"/>
                <w:sz w:val="22"/>
              </w:rPr>
              <w:t>.</w:t>
            </w:r>
            <w:r>
              <w:rPr>
                <w:rFonts w:ascii="宋体" w:eastAsia="宋体" w:hAnsi="宋体" w:cs="宋体" w:hint="eastAsia"/>
                <w:color w:val="000000"/>
                <w:kern w:val="0"/>
                <w:sz w:val="22"/>
              </w:rPr>
              <w:t xml:space="preserve">1 </w:t>
            </w:r>
            <w:r w:rsidRPr="00EE4B8F">
              <w:rPr>
                <w:rFonts w:ascii="宋体" w:eastAsia="宋体" w:hAnsi="宋体" w:cs="宋体" w:hint="eastAsia"/>
                <w:color w:val="000000"/>
                <w:kern w:val="0"/>
                <w:sz w:val="22"/>
              </w:rPr>
              <w:t>作业许可证</w:t>
            </w:r>
          </w:p>
        </w:tc>
        <w:tc>
          <w:tcPr>
            <w:tcW w:w="2896" w:type="dxa"/>
            <w:shd w:val="clear" w:color="auto" w:fill="auto"/>
            <w:noWrap/>
            <w:vAlign w:val="center"/>
            <w:hideMark/>
          </w:tcPr>
          <w:p w14:paraId="1FDB18DB"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7.作业安全</w:t>
            </w:r>
          </w:p>
        </w:tc>
        <w:tc>
          <w:tcPr>
            <w:tcW w:w="2806" w:type="dxa"/>
            <w:shd w:val="clear" w:color="auto" w:fill="auto"/>
            <w:noWrap/>
            <w:vAlign w:val="center"/>
            <w:hideMark/>
          </w:tcPr>
          <w:p w14:paraId="3355492C"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各类作业许可结合实际应各有一份</w:t>
            </w:r>
          </w:p>
        </w:tc>
        <w:tc>
          <w:tcPr>
            <w:tcW w:w="1098" w:type="dxa"/>
            <w:shd w:val="clear" w:color="auto" w:fill="auto"/>
            <w:noWrap/>
            <w:vAlign w:val="center"/>
            <w:hideMark/>
          </w:tcPr>
          <w:p w14:paraId="69E4FEFD"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每年可有1份</w:t>
            </w:r>
          </w:p>
        </w:tc>
      </w:tr>
      <w:tr w:rsidR="00E15D3A" w:rsidRPr="00E0012F" w14:paraId="5C102A55" w14:textId="77777777" w:rsidTr="00A54B8F">
        <w:trPr>
          <w:trHeight w:val="270"/>
        </w:trPr>
        <w:tc>
          <w:tcPr>
            <w:tcW w:w="1008" w:type="dxa"/>
            <w:shd w:val="clear" w:color="auto" w:fill="auto"/>
            <w:noWrap/>
            <w:vAlign w:val="center"/>
            <w:hideMark/>
          </w:tcPr>
          <w:p w14:paraId="3F3C35A0"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78</w:t>
            </w:r>
          </w:p>
        </w:tc>
        <w:tc>
          <w:tcPr>
            <w:tcW w:w="1952" w:type="dxa"/>
            <w:shd w:val="clear" w:color="auto" w:fill="auto"/>
            <w:noWrap/>
            <w:vAlign w:val="center"/>
            <w:hideMark/>
          </w:tcPr>
          <w:p w14:paraId="03E20BD4" w14:textId="77777777" w:rsidR="00E15D3A" w:rsidRPr="009014D6" w:rsidRDefault="00E15D3A" w:rsidP="00A54B8F">
            <w:pPr>
              <w:widowControl/>
              <w:jc w:val="center"/>
              <w:rPr>
                <w:rFonts w:ascii="宋体" w:eastAsia="宋体" w:hAnsi="宋体" w:cs="宋体"/>
                <w:color w:val="000000"/>
                <w:kern w:val="0"/>
                <w:sz w:val="22"/>
              </w:rPr>
            </w:pPr>
            <w:r w:rsidRPr="009014D6">
              <w:rPr>
                <w:rFonts w:ascii="宋体" w:eastAsia="宋体" w:hAnsi="宋体" w:cs="宋体" w:hint="eastAsia"/>
                <w:color w:val="000000"/>
                <w:kern w:val="0"/>
                <w:sz w:val="22"/>
              </w:rPr>
              <w:t>7.2 机动车辆进入生产装置区、仓库区、罐区手续</w:t>
            </w:r>
            <w:r>
              <w:rPr>
                <w:rFonts w:ascii="宋体" w:eastAsia="宋体" w:hAnsi="宋体" w:cs="宋体" w:hint="eastAsia"/>
                <w:color w:val="000000"/>
                <w:kern w:val="0"/>
                <w:sz w:val="22"/>
              </w:rPr>
              <w:t>有关</w:t>
            </w:r>
            <w:r w:rsidRPr="009014D6">
              <w:rPr>
                <w:rFonts w:ascii="宋体" w:eastAsia="宋体" w:hAnsi="宋体" w:cs="宋体" w:hint="eastAsia"/>
                <w:color w:val="000000"/>
                <w:kern w:val="0"/>
                <w:sz w:val="22"/>
              </w:rPr>
              <w:t>记录</w:t>
            </w:r>
          </w:p>
        </w:tc>
        <w:tc>
          <w:tcPr>
            <w:tcW w:w="2896" w:type="dxa"/>
            <w:shd w:val="clear" w:color="auto" w:fill="auto"/>
            <w:noWrap/>
            <w:vAlign w:val="center"/>
            <w:hideMark/>
          </w:tcPr>
          <w:p w14:paraId="11EC692F"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7.作业安全</w:t>
            </w:r>
          </w:p>
        </w:tc>
        <w:tc>
          <w:tcPr>
            <w:tcW w:w="2806" w:type="dxa"/>
            <w:shd w:val="clear" w:color="auto" w:fill="auto"/>
            <w:noWrap/>
            <w:vAlign w:val="center"/>
            <w:hideMark/>
          </w:tcPr>
          <w:p w14:paraId="358BE726"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机动车进入生产装置或仓库区相关记录</w:t>
            </w:r>
          </w:p>
        </w:tc>
        <w:tc>
          <w:tcPr>
            <w:tcW w:w="1098" w:type="dxa"/>
            <w:shd w:val="clear" w:color="auto" w:fill="auto"/>
            <w:noWrap/>
            <w:vAlign w:val="center"/>
            <w:hideMark/>
          </w:tcPr>
          <w:p w14:paraId="532F63B0"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每年可有12份</w:t>
            </w:r>
          </w:p>
        </w:tc>
      </w:tr>
      <w:tr w:rsidR="00E15D3A" w:rsidRPr="00E0012F" w14:paraId="66C03E99" w14:textId="77777777" w:rsidTr="00A54B8F">
        <w:trPr>
          <w:trHeight w:val="270"/>
        </w:trPr>
        <w:tc>
          <w:tcPr>
            <w:tcW w:w="1008" w:type="dxa"/>
            <w:shd w:val="clear" w:color="auto" w:fill="auto"/>
            <w:noWrap/>
            <w:vAlign w:val="center"/>
            <w:hideMark/>
          </w:tcPr>
          <w:p w14:paraId="7334DF16"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79</w:t>
            </w:r>
          </w:p>
        </w:tc>
        <w:tc>
          <w:tcPr>
            <w:tcW w:w="1952" w:type="dxa"/>
            <w:shd w:val="clear" w:color="auto" w:fill="auto"/>
            <w:noWrap/>
            <w:vAlign w:val="center"/>
            <w:hideMark/>
          </w:tcPr>
          <w:p w14:paraId="4E5F3186" w14:textId="77777777" w:rsidR="00E15D3A" w:rsidRDefault="00E15D3A" w:rsidP="00A54B8F">
            <w:pPr>
              <w:widowControl/>
              <w:jc w:val="center"/>
              <w:rPr>
                <w:rFonts w:ascii="宋体" w:eastAsia="宋体" w:hAnsi="宋体" w:cs="宋体"/>
                <w:color w:val="000000"/>
                <w:kern w:val="0"/>
                <w:sz w:val="22"/>
              </w:rPr>
            </w:pPr>
            <w:r w:rsidRPr="00A43012">
              <w:rPr>
                <w:rFonts w:ascii="宋体" w:eastAsia="宋体" w:hAnsi="宋体" w:cs="宋体" w:hint="eastAsia"/>
                <w:color w:val="000000"/>
                <w:kern w:val="0"/>
                <w:sz w:val="22"/>
              </w:rPr>
              <w:t>7.3 合格承包商档案</w:t>
            </w:r>
          </w:p>
        </w:tc>
        <w:tc>
          <w:tcPr>
            <w:tcW w:w="2896" w:type="dxa"/>
            <w:shd w:val="clear" w:color="auto" w:fill="auto"/>
            <w:noWrap/>
            <w:vAlign w:val="center"/>
            <w:hideMark/>
          </w:tcPr>
          <w:p w14:paraId="34FBB620"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7.作业安全</w:t>
            </w:r>
          </w:p>
        </w:tc>
        <w:tc>
          <w:tcPr>
            <w:tcW w:w="2806" w:type="dxa"/>
            <w:shd w:val="clear" w:color="auto" w:fill="auto"/>
            <w:noWrap/>
            <w:vAlign w:val="center"/>
            <w:hideMark/>
          </w:tcPr>
          <w:p w14:paraId="3786B84D"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每年及时对承包商档案进行更新完善</w:t>
            </w:r>
          </w:p>
        </w:tc>
        <w:tc>
          <w:tcPr>
            <w:tcW w:w="1098" w:type="dxa"/>
            <w:shd w:val="clear" w:color="auto" w:fill="auto"/>
            <w:noWrap/>
            <w:vAlign w:val="center"/>
            <w:hideMark/>
          </w:tcPr>
          <w:p w14:paraId="4659312C"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每年可有1份</w:t>
            </w:r>
          </w:p>
        </w:tc>
      </w:tr>
      <w:tr w:rsidR="00E15D3A" w:rsidRPr="00E0012F" w14:paraId="449DFACB" w14:textId="77777777" w:rsidTr="00A54B8F">
        <w:trPr>
          <w:trHeight w:val="270"/>
        </w:trPr>
        <w:tc>
          <w:tcPr>
            <w:tcW w:w="1008" w:type="dxa"/>
            <w:shd w:val="clear" w:color="auto" w:fill="auto"/>
            <w:noWrap/>
            <w:vAlign w:val="center"/>
            <w:hideMark/>
          </w:tcPr>
          <w:p w14:paraId="782E56B6"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80</w:t>
            </w:r>
          </w:p>
        </w:tc>
        <w:tc>
          <w:tcPr>
            <w:tcW w:w="1952" w:type="dxa"/>
            <w:shd w:val="clear" w:color="auto" w:fill="auto"/>
            <w:noWrap/>
            <w:vAlign w:val="center"/>
            <w:hideMark/>
          </w:tcPr>
          <w:p w14:paraId="24C169DF" w14:textId="77777777" w:rsidR="00E15D3A" w:rsidRPr="005D2098" w:rsidRDefault="00E15D3A" w:rsidP="00A54B8F">
            <w:pPr>
              <w:widowControl/>
              <w:jc w:val="center"/>
              <w:rPr>
                <w:rFonts w:ascii="宋体" w:eastAsia="宋体" w:hAnsi="宋体" w:cs="宋体"/>
                <w:color w:val="000000"/>
                <w:kern w:val="0"/>
                <w:sz w:val="22"/>
              </w:rPr>
            </w:pPr>
            <w:r w:rsidRPr="005D2098">
              <w:rPr>
                <w:rFonts w:ascii="宋体" w:eastAsia="宋体" w:hAnsi="宋体" w:cs="宋体" w:hint="eastAsia"/>
                <w:color w:val="000000"/>
                <w:kern w:val="0"/>
                <w:sz w:val="22"/>
              </w:rPr>
              <w:t>7.4 承包商作业现场检查记录</w:t>
            </w:r>
          </w:p>
        </w:tc>
        <w:tc>
          <w:tcPr>
            <w:tcW w:w="2896" w:type="dxa"/>
            <w:shd w:val="clear" w:color="auto" w:fill="auto"/>
            <w:noWrap/>
            <w:vAlign w:val="center"/>
            <w:hideMark/>
          </w:tcPr>
          <w:p w14:paraId="2B075D44"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7.作业安全</w:t>
            </w:r>
          </w:p>
        </w:tc>
        <w:tc>
          <w:tcPr>
            <w:tcW w:w="2806" w:type="dxa"/>
            <w:shd w:val="clear" w:color="auto" w:fill="auto"/>
            <w:noWrap/>
            <w:vAlign w:val="center"/>
            <w:hideMark/>
          </w:tcPr>
          <w:p w14:paraId="5491B798"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每年及时对承包检查记录</w:t>
            </w:r>
          </w:p>
        </w:tc>
        <w:tc>
          <w:tcPr>
            <w:tcW w:w="1098" w:type="dxa"/>
            <w:shd w:val="clear" w:color="auto" w:fill="auto"/>
            <w:noWrap/>
            <w:vAlign w:val="center"/>
            <w:hideMark/>
          </w:tcPr>
          <w:p w14:paraId="753D1D67"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每年可有1份</w:t>
            </w:r>
          </w:p>
        </w:tc>
      </w:tr>
      <w:tr w:rsidR="00E15D3A" w:rsidRPr="00E0012F" w14:paraId="7E154E8B" w14:textId="77777777" w:rsidTr="00A54B8F">
        <w:trPr>
          <w:trHeight w:val="270"/>
        </w:trPr>
        <w:tc>
          <w:tcPr>
            <w:tcW w:w="1008" w:type="dxa"/>
            <w:shd w:val="clear" w:color="auto" w:fill="auto"/>
            <w:noWrap/>
            <w:vAlign w:val="center"/>
            <w:hideMark/>
          </w:tcPr>
          <w:p w14:paraId="7BAB19AE"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81</w:t>
            </w:r>
          </w:p>
        </w:tc>
        <w:tc>
          <w:tcPr>
            <w:tcW w:w="1952" w:type="dxa"/>
            <w:shd w:val="clear" w:color="auto" w:fill="auto"/>
            <w:noWrap/>
            <w:vAlign w:val="center"/>
            <w:hideMark/>
          </w:tcPr>
          <w:p w14:paraId="6E05238A" w14:textId="77777777" w:rsidR="00E15D3A" w:rsidRDefault="00E15D3A" w:rsidP="00A54B8F">
            <w:pPr>
              <w:widowControl/>
              <w:jc w:val="center"/>
              <w:rPr>
                <w:rFonts w:ascii="宋体" w:eastAsia="宋体" w:hAnsi="宋体" w:cs="宋体"/>
                <w:color w:val="000000"/>
                <w:kern w:val="0"/>
                <w:sz w:val="22"/>
              </w:rPr>
            </w:pPr>
            <w:r w:rsidRPr="005D2098">
              <w:rPr>
                <w:rFonts w:ascii="宋体" w:eastAsia="宋体" w:hAnsi="宋体" w:cs="宋体" w:hint="eastAsia"/>
                <w:color w:val="000000"/>
                <w:kern w:val="0"/>
                <w:sz w:val="22"/>
              </w:rPr>
              <w:t>7.5承包商表现评价记录</w:t>
            </w:r>
          </w:p>
        </w:tc>
        <w:tc>
          <w:tcPr>
            <w:tcW w:w="2896" w:type="dxa"/>
            <w:shd w:val="clear" w:color="auto" w:fill="auto"/>
            <w:noWrap/>
            <w:vAlign w:val="center"/>
            <w:hideMark/>
          </w:tcPr>
          <w:p w14:paraId="563164BC"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7.作业安全</w:t>
            </w:r>
          </w:p>
        </w:tc>
        <w:tc>
          <w:tcPr>
            <w:tcW w:w="2806" w:type="dxa"/>
            <w:shd w:val="clear" w:color="auto" w:fill="auto"/>
            <w:noWrap/>
            <w:vAlign w:val="center"/>
            <w:hideMark/>
          </w:tcPr>
          <w:p w14:paraId="3FF26706"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每年及时对承包进行评价记录</w:t>
            </w:r>
          </w:p>
        </w:tc>
        <w:tc>
          <w:tcPr>
            <w:tcW w:w="1098" w:type="dxa"/>
            <w:shd w:val="clear" w:color="auto" w:fill="auto"/>
            <w:noWrap/>
            <w:vAlign w:val="center"/>
            <w:hideMark/>
          </w:tcPr>
          <w:p w14:paraId="51672C24"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每年可有1份</w:t>
            </w:r>
          </w:p>
        </w:tc>
      </w:tr>
      <w:tr w:rsidR="00E15D3A" w:rsidRPr="00E0012F" w14:paraId="131861AA" w14:textId="77777777" w:rsidTr="00A54B8F">
        <w:trPr>
          <w:trHeight w:val="270"/>
        </w:trPr>
        <w:tc>
          <w:tcPr>
            <w:tcW w:w="1008" w:type="dxa"/>
            <w:shd w:val="clear" w:color="auto" w:fill="auto"/>
            <w:noWrap/>
            <w:vAlign w:val="center"/>
            <w:hideMark/>
          </w:tcPr>
          <w:p w14:paraId="1273392A"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82</w:t>
            </w:r>
          </w:p>
        </w:tc>
        <w:tc>
          <w:tcPr>
            <w:tcW w:w="1952" w:type="dxa"/>
            <w:shd w:val="clear" w:color="auto" w:fill="auto"/>
            <w:noWrap/>
            <w:vAlign w:val="center"/>
            <w:hideMark/>
          </w:tcPr>
          <w:p w14:paraId="6964ADBD" w14:textId="77777777" w:rsidR="00E15D3A" w:rsidRDefault="00E15D3A" w:rsidP="00A54B8F">
            <w:pPr>
              <w:widowControl/>
              <w:jc w:val="center"/>
              <w:rPr>
                <w:rFonts w:ascii="宋体" w:eastAsia="宋体" w:hAnsi="宋体" w:cs="宋体"/>
                <w:color w:val="000000"/>
                <w:kern w:val="0"/>
                <w:sz w:val="22"/>
              </w:rPr>
            </w:pPr>
            <w:r w:rsidRPr="00407928">
              <w:rPr>
                <w:rFonts w:ascii="宋体" w:eastAsia="宋体" w:hAnsi="宋体" w:cs="宋体" w:hint="eastAsia"/>
                <w:color w:val="000000"/>
                <w:kern w:val="0"/>
                <w:sz w:val="22"/>
              </w:rPr>
              <w:t>8.1 职业危害因素识别记录</w:t>
            </w:r>
          </w:p>
        </w:tc>
        <w:tc>
          <w:tcPr>
            <w:tcW w:w="2896" w:type="dxa"/>
            <w:shd w:val="clear" w:color="auto" w:fill="auto"/>
            <w:noWrap/>
            <w:vAlign w:val="center"/>
            <w:hideMark/>
          </w:tcPr>
          <w:p w14:paraId="566A0F50"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8.</w:t>
            </w:r>
            <w:r w:rsidRPr="00BE47DB">
              <w:rPr>
                <w:rFonts w:ascii="宋体" w:eastAsia="宋体" w:hAnsi="宋体" w:cs="宋体" w:hint="eastAsia"/>
                <w:color w:val="000000"/>
                <w:kern w:val="0"/>
                <w:sz w:val="22"/>
              </w:rPr>
              <w:t>职业健康</w:t>
            </w:r>
          </w:p>
        </w:tc>
        <w:tc>
          <w:tcPr>
            <w:tcW w:w="2806" w:type="dxa"/>
            <w:shd w:val="clear" w:color="auto" w:fill="auto"/>
            <w:noWrap/>
            <w:vAlign w:val="center"/>
            <w:hideMark/>
          </w:tcPr>
          <w:p w14:paraId="3DDA603B"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每年及时更新记录</w:t>
            </w:r>
          </w:p>
        </w:tc>
        <w:tc>
          <w:tcPr>
            <w:tcW w:w="1098" w:type="dxa"/>
            <w:shd w:val="clear" w:color="auto" w:fill="auto"/>
            <w:noWrap/>
            <w:vAlign w:val="center"/>
            <w:hideMark/>
          </w:tcPr>
          <w:p w14:paraId="7DAA8E0C"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每年可有1份</w:t>
            </w:r>
          </w:p>
        </w:tc>
      </w:tr>
      <w:tr w:rsidR="00E15D3A" w:rsidRPr="00E0012F" w14:paraId="54F905A5" w14:textId="77777777" w:rsidTr="00A54B8F">
        <w:trPr>
          <w:trHeight w:val="270"/>
        </w:trPr>
        <w:tc>
          <w:tcPr>
            <w:tcW w:w="1008" w:type="dxa"/>
            <w:shd w:val="clear" w:color="auto" w:fill="auto"/>
            <w:noWrap/>
            <w:vAlign w:val="center"/>
            <w:hideMark/>
          </w:tcPr>
          <w:p w14:paraId="2967819D"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83</w:t>
            </w:r>
          </w:p>
        </w:tc>
        <w:tc>
          <w:tcPr>
            <w:tcW w:w="1952" w:type="dxa"/>
            <w:shd w:val="clear" w:color="auto" w:fill="auto"/>
            <w:noWrap/>
            <w:vAlign w:val="center"/>
            <w:hideMark/>
          </w:tcPr>
          <w:p w14:paraId="02E42920" w14:textId="77777777" w:rsidR="00E15D3A" w:rsidRPr="00407928" w:rsidRDefault="00E15D3A" w:rsidP="00A54B8F">
            <w:pPr>
              <w:widowControl/>
              <w:jc w:val="center"/>
              <w:rPr>
                <w:rFonts w:ascii="宋体" w:eastAsia="宋体" w:hAnsi="宋体" w:cs="宋体"/>
                <w:color w:val="000000"/>
                <w:kern w:val="0"/>
                <w:sz w:val="22"/>
              </w:rPr>
            </w:pPr>
            <w:r w:rsidRPr="00BE47DB">
              <w:rPr>
                <w:rFonts w:ascii="宋体" w:eastAsia="宋体" w:hAnsi="宋体" w:cs="宋体" w:hint="eastAsia"/>
                <w:color w:val="000000"/>
                <w:kern w:val="0"/>
                <w:sz w:val="22"/>
              </w:rPr>
              <w:t>8.2 职业病危害因素申报表</w:t>
            </w:r>
          </w:p>
        </w:tc>
        <w:tc>
          <w:tcPr>
            <w:tcW w:w="2896" w:type="dxa"/>
            <w:shd w:val="clear" w:color="auto" w:fill="auto"/>
            <w:noWrap/>
            <w:vAlign w:val="center"/>
            <w:hideMark/>
          </w:tcPr>
          <w:p w14:paraId="060A4FE0"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8.</w:t>
            </w:r>
            <w:r w:rsidRPr="00BE47DB">
              <w:rPr>
                <w:rFonts w:ascii="宋体" w:eastAsia="宋体" w:hAnsi="宋体" w:cs="宋体" w:hint="eastAsia"/>
                <w:color w:val="000000"/>
                <w:kern w:val="0"/>
                <w:sz w:val="22"/>
              </w:rPr>
              <w:t>职业健康</w:t>
            </w:r>
          </w:p>
        </w:tc>
        <w:tc>
          <w:tcPr>
            <w:tcW w:w="2806" w:type="dxa"/>
            <w:shd w:val="clear" w:color="auto" w:fill="auto"/>
            <w:noWrap/>
            <w:vAlign w:val="center"/>
            <w:hideMark/>
          </w:tcPr>
          <w:p w14:paraId="54A6EE09"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每年及时更新记录</w:t>
            </w:r>
          </w:p>
        </w:tc>
        <w:tc>
          <w:tcPr>
            <w:tcW w:w="1098" w:type="dxa"/>
            <w:shd w:val="clear" w:color="auto" w:fill="auto"/>
            <w:noWrap/>
            <w:vAlign w:val="center"/>
            <w:hideMark/>
          </w:tcPr>
          <w:p w14:paraId="2306BFCE"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每年可有1份</w:t>
            </w:r>
          </w:p>
        </w:tc>
      </w:tr>
      <w:tr w:rsidR="00E15D3A" w:rsidRPr="00E0012F" w14:paraId="44FBEEEF" w14:textId="77777777" w:rsidTr="00A54B8F">
        <w:trPr>
          <w:trHeight w:val="270"/>
        </w:trPr>
        <w:tc>
          <w:tcPr>
            <w:tcW w:w="1008" w:type="dxa"/>
            <w:shd w:val="clear" w:color="auto" w:fill="auto"/>
            <w:noWrap/>
            <w:vAlign w:val="center"/>
            <w:hideMark/>
          </w:tcPr>
          <w:p w14:paraId="705A738A"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84</w:t>
            </w:r>
          </w:p>
        </w:tc>
        <w:tc>
          <w:tcPr>
            <w:tcW w:w="1952" w:type="dxa"/>
            <w:shd w:val="clear" w:color="auto" w:fill="auto"/>
            <w:noWrap/>
            <w:vAlign w:val="center"/>
            <w:hideMark/>
          </w:tcPr>
          <w:p w14:paraId="590F64DA" w14:textId="77777777" w:rsidR="00E15D3A" w:rsidRPr="00BE47DB" w:rsidRDefault="00E15D3A" w:rsidP="00A54B8F">
            <w:pPr>
              <w:widowControl/>
              <w:jc w:val="center"/>
              <w:rPr>
                <w:rFonts w:ascii="宋体" w:eastAsia="宋体" w:hAnsi="宋体" w:cs="宋体"/>
                <w:color w:val="000000"/>
                <w:kern w:val="0"/>
                <w:sz w:val="22"/>
              </w:rPr>
            </w:pPr>
            <w:r w:rsidRPr="00BE47DB">
              <w:rPr>
                <w:rFonts w:ascii="宋体" w:eastAsia="宋体" w:hAnsi="宋体" w:cs="宋体" w:hint="eastAsia"/>
                <w:color w:val="000000"/>
                <w:kern w:val="0"/>
                <w:sz w:val="22"/>
              </w:rPr>
              <w:t>8.3 职业危害防护设备设施维护、检查、定期校验和维护记录</w:t>
            </w:r>
          </w:p>
        </w:tc>
        <w:tc>
          <w:tcPr>
            <w:tcW w:w="2896" w:type="dxa"/>
            <w:shd w:val="clear" w:color="auto" w:fill="auto"/>
            <w:noWrap/>
            <w:vAlign w:val="center"/>
            <w:hideMark/>
          </w:tcPr>
          <w:p w14:paraId="3E9CD271"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8.</w:t>
            </w:r>
            <w:r w:rsidRPr="00BE47DB">
              <w:rPr>
                <w:rFonts w:ascii="宋体" w:eastAsia="宋体" w:hAnsi="宋体" w:cs="宋体" w:hint="eastAsia"/>
                <w:color w:val="000000"/>
                <w:kern w:val="0"/>
                <w:sz w:val="22"/>
              </w:rPr>
              <w:t>职业健康</w:t>
            </w:r>
          </w:p>
        </w:tc>
        <w:tc>
          <w:tcPr>
            <w:tcW w:w="2806" w:type="dxa"/>
            <w:shd w:val="clear" w:color="auto" w:fill="auto"/>
            <w:noWrap/>
            <w:vAlign w:val="center"/>
            <w:hideMark/>
          </w:tcPr>
          <w:p w14:paraId="21420B53"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每年及时更新记录</w:t>
            </w:r>
          </w:p>
        </w:tc>
        <w:tc>
          <w:tcPr>
            <w:tcW w:w="1098" w:type="dxa"/>
            <w:shd w:val="clear" w:color="auto" w:fill="auto"/>
            <w:noWrap/>
            <w:vAlign w:val="center"/>
            <w:hideMark/>
          </w:tcPr>
          <w:p w14:paraId="7DB9338F"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每年可有1份</w:t>
            </w:r>
          </w:p>
        </w:tc>
      </w:tr>
      <w:tr w:rsidR="00E15D3A" w:rsidRPr="00E0012F" w14:paraId="176CC621" w14:textId="77777777" w:rsidTr="00A54B8F">
        <w:trPr>
          <w:trHeight w:val="270"/>
        </w:trPr>
        <w:tc>
          <w:tcPr>
            <w:tcW w:w="1008" w:type="dxa"/>
            <w:shd w:val="clear" w:color="auto" w:fill="auto"/>
            <w:noWrap/>
            <w:vAlign w:val="center"/>
            <w:hideMark/>
          </w:tcPr>
          <w:p w14:paraId="100A1594"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85</w:t>
            </w:r>
          </w:p>
        </w:tc>
        <w:tc>
          <w:tcPr>
            <w:tcW w:w="1952" w:type="dxa"/>
            <w:shd w:val="clear" w:color="auto" w:fill="auto"/>
            <w:noWrap/>
            <w:vAlign w:val="center"/>
            <w:hideMark/>
          </w:tcPr>
          <w:p w14:paraId="6DEA7E91" w14:textId="77777777" w:rsidR="00E15D3A" w:rsidRPr="00407928" w:rsidRDefault="00E15D3A" w:rsidP="00A54B8F">
            <w:pPr>
              <w:widowControl/>
              <w:jc w:val="center"/>
              <w:rPr>
                <w:rFonts w:ascii="宋体" w:eastAsia="宋体" w:hAnsi="宋体" w:cs="宋体"/>
                <w:color w:val="000000"/>
                <w:kern w:val="0"/>
                <w:sz w:val="22"/>
              </w:rPr>
            </w:pPr>
            <w:r w:rsidRPr="00BE47DB">
              <w:rPr>
                <w:rFonts w:ascii="宋体" w:eastAsia="宋体" w:hAnsi="宋体" w:cs="宋体" w:hint="eastAsia"/>
                <w:color w:val="000000"/>
                <w:kern w:val="0"/>
                <w:sz w:val="22"/>
              </w:rPr>
              <w:t>8.4 劳动防护用品发放台账</w:t>
            </w:r>
          </w:p>
        </w:tc>
        <w:tc>
          <w:tcPr>
            <w:tcW w:w="2896" w:type="dxa"/>
            <w:shd w:val="clear" w:color="auto" w:fill="auto"/>
            <w:noWrap/>
            <w:vAlign w:val="center"/>
            <w:hideMark/>
          </w:tcPr>
          <w:p w14:paraId="58067C88"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8.</w:t>
            </w:r>
            <w:r w:rsidRPr="00BE47DB">
              <w:rPr>
                <w:rFonts w:ascii="宋体" w:eastAsia="宋体" w:hAnsi="宋体" w:cs="宋体" w:hint="eastAsia"/>
                <w:color w:val="000000"/>
                <w:kern w:val="0"/>
                <w:sz w:val="22"/>
              </w:rPr>
              <w:t>职业健康</w:t>
            </w:r>
          </w:p>
        </w:tc>
        <w:tc>
          <w:tcPr>
            <w:tcW w:w="2806" w:type="dxa"/>
            <w:shd w:val="clear" w:color="auto" w:fill="auto"/>
            <w:noWrap/>
            <w:vAlign w:val="center"/>
            <w:hideMark/>
          </w:tcPr>
          <w:p w14:paraId="0BE450FD"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每年及时更新记录</w:t>
            </w:r>
          </w:p>
        </w:tc>
        <w:tc>
          <w:tcPr>
            <w:tcW w:w="1098" w:type="dxa"/>
            <w:shd w:val="clear" w:color="auto" w:fill="auto"/>
            <w:noWrap/>
            <w:vAlign w:val="center"/>
            <w:hideMark/>
          </w:tcPr>
          <w:p w14:paraId="5103BCBF"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每年可有1份</w:t>
            </w:r>
          </w:p>
        </w:tc>
      </w:tr>
      <w:tr w:rsidR="00E15D3A" w:rsidRPr="00E0012F" w14:paraId="49CC6CC3" w14:textId="77777777" w:rsidTr="00A54B8F">
        <w:trPr>
          <w:trHeight w:val="270"/>
        </w:trPr>
        <w:tc>
          <w:tcPr>
            <w:tcW w:w="1008" w:type="dxa"/>
            <w:shd w:val="clear" w:color="auto" w:fill="auto"/>
            <w:noWrap/>
            <w:vAlign w:val="center"/>
            <w:hideMark/>
          </w:tcPr>
          <w:p w14:paraId="42F99231"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86</w:t>
            </w:r>
          </w:p>
        </w:tc>
        <w:tc>
          <w:tcPr>
            <w:tcW w:w="1952" w:type="dxa"/>
            <w:shd w:val="clear" w:color="auto" w:fill="auto"/>
            <w:noWrap/>
            <w:vAlign w:val="center"/>
            <w:hideMark/>
          </w:tcPr>
          <w:p w14:paraId="7B6A3019" w14:textId="77777777" w:rsidR="00E15D3A" w:rsidRPr="00407928" w:rsidRDefault="00E15D3A" w:rsidP="00A54B8F">
            <w:pPr>
              <w:widowControl/>
              <w:jc w:val="center"/>
              <w:rPr>
                <w:rFonts w:ascii="宋体" w:eastAsia="宋体" w:hAnsi="宋体" w:cs="宋体"/>
                <w:color w:val="000000"/>
                <w:kern w:val="0"/>
                <w:sz w:val="22"/>
              </w:rPr>
            </w:pPr>
            <w:r w:rsidRPr="00BE47DB">
              <w:rPr>
                <w:rFonts w:ascii="宋体" w:eastAsia="宋体" w:hAnsi="宋体" w:cs="宋体" w:hint="eastAsia"/>
                <w:color w:val="000000"/>
                <w:kern w:val="0"/>
                <w:sz w:val="22"/>
              </w:rPr>
              <w:t>8.5 职业卫生防护设施台账</w:t>
            </w:r>
          </w:p>
        </w:tc>
        <w:tc>
          <w:tcPr>
            <w:tcW w:w="2896" w:type="dxa"/>
            <w:shd w:val="clear" w:color="auto" w:fill="auto"/>
            <w:noWrap/>
            <w:vAlign w:val="center"/>
            <w:hideMark/>
          </w:tcPr>
          <w:p w14:paraId="33C4282B"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8.</w:t>
            </w:r>
            <w:r w:rsidRPr="00BE47DB">
              <w:rPr>
                <w:rFonts w:ascii="宋体" w:eastAsia="宋体" w:hAnsi="宋体" w:cs="宋体" w:hint="eastAsia"/>
                <w:color w:val="000000"/>
                <w:kern w:val="0"/>
                <w:sz w:val="22"/>
              </w:rPr>
              <w:t>职业健康</w:t>
            </w:r>
          </w:p>
        </w:tc>
        <w:tc>
          <w:tcPr>
            <w:tcW w:w="2806" w:type="dxa"/>
            <w:shd w:val="clear" w:color="auto" w:fill="auto"/>
            <w:noWrap/>
            <w:vAlign w:val="center"/>
            <w:hideMark/>
          </w:tcPr>
          <w:p w14:paraId="0745C17B"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每年及时更新记录</w:t>
            </w:r>
          </w:p>
        </w:tc>
        <w:tc>
          <w:tcPr>
            <w:tcW w:w="1098" w:type="dxa"/>
            <w:shd w:val="clear" w:color="auto" w:fill="auto"/>
            <w:noWrap/>
            <w:vAlign w:val="center"/>
            <w:hideMark/>
          </w:tcPr>
          <w:p w14:paraId="1A1C4694"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每年可有1份</w:t>
            </w:r>
          </w:p>
        </w:tc>
      </w:tr>
      <w:tr w:rsidR="00E15D3A" w:rsidRPr="00E0012F" w14:paraId="624EE228" w14:textId="77777777" w:rsidTr="00A54B8F">
        <w:trPr>
          <w:trHeight w:val="270"/>
        </w:trPr>
        <w:tc>
          <w:tcPr>
            <w:tcW w:w="1008" w:type="dxa"/>
            <w:shd w:val="clear" w:color="auto" w:fill="auto"/>
            <w:noWrap/>
            <w:vAlign w:val="center"/>
            <w:hideMark/>
          </w:tcPr>
          <w:p w14:paraId="42755C3E"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87</w:t>
            </w:r>
          </w:p>
        </w:tc>
        <w:tc>
          <w:tcPr>
            <w:tcW w:w="1952" w:type="dxa"/>
            <w:shd w:val="clear" w:color="auto" w:fill="auto"/>
            <w:noWrap/>
            <w:vAlign w:val="center"/>
            <w:hideMark/>
          </w:tcPr>
          <w:p w14:paraId="2B60837A" w14:textId="77777777" w:rsidR="00E15D3A" w:rsidRPr="00BE47DB" w:rsidRDefault="00E15D3A" w:rsidP="00A54B8F">
            <w:pPr>
              <w:widowControl/>
              <w:jc w:val="center"/>
              <w:rPr>
                <w:rFonts w:ascii="宋体" w:eastAsia="宋体" w:hAnsi="宋体" w:cs="宋体"/>
                <w:color w:val="000000"/>
                <w:kern w:val="0"/>
                <w:sz w:val="22"/>
              </w:rPr>
            </w:pPr>
            <w:r w:rsidRPr="004A118C">
              <w:rPr>
                <w:rFonts w:ascii="宋体" w:eastAsia="宋体" w:hAnsi="宋体" w:cs="宋体" w:hint="eastAsia"/>
                <w:color w:val="000000"/>
                <w:kern w:val="0"/>
                <w:sz w:val="22"/>
              </w:rPr>
              <w:t>8.6 个人防护用品台账</w:t>
            </w:r>
          </w:p>
        </w:tc>
        <w:tc>
          <w:tcPr>
            <w:tcW w:w="2896" w:type="dxa"/>
            <w:shd w:val="clear" w:color="auto" w:fill="auto"/>
            <w:noWrap/>
            <w:vAlign w:val="center"/>
            <w:hideMark/>
          </w:tcPr>
          <w:p w14:paraId="30A0A7B4"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8.</w:t>
            </w:r>
            <w:r w:rsidRPr="00BE47DB">
              <w:rPr>
                <w:rFonts w:ascii="宋体" w:eastAsia="宋体" w:hAnsi="宋体" w:cs="宋体" w:hint="eastAsia"/>
                <w:color w:val="000000"/>
                <w:kern w:val="0"/>
                <w:sz w:val="22"/>
              </w:rPr>
              <w:t>职业健康</w:t>
            </w:r>
          </w:p>
        </w:tc>
        <w:tc>
          <w:tcPr>
            <w:tcW w:w="2806" w:type="dxa"/>
            <w:shd w:val="clear" w:color="auto" w:fill="auto"/>
            <w:noWrap/>
            <w:vAlign w:val="center"/>
            <w:hideMark/>
          </w:tcPr>
          <w:p w14:paraId="1E4E69B4"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每年及时更新记录</w:t>
            </w:r>
          </w:p>
        </w:tc>
        <w:tc>
          <w:tcPr>
            <w:tcW w:w="1098" w:type="dxa"/>
            <w:shd w:val="clear" w:color="auto" w:fill="auto"/>
            <w:noWrap/>
            <w:vAlign w:val="center"/>
            <w:hideMark/>
          </w:tcPr>
          <w:p w14:paraId="4139D28A"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每人每年可有1份</w:t>
            </w:r>
          </w:p>
        </w:tc>
      </w:tr>
      <w:tr w:rsidR="00E15D3A" w:rsidRPr="00E0012F" w14:paraId="2BFEFAED" w14:textId="77777777" w:rsidTr="00A54B8F">
        <w:trPr>
          <w:trHeight w:val="270"/>
        </w:trPr>
        <w:tc>
          <w:tcPr>
            <w:tcW w:w="1008" w:type="dxa"/>
            <w:shd w:val="clear" w:color="auto" w:fill="auto"/>
            <w:noWrap/>
            <w:vAlign w:val="center"/>
            <w:hideMark/>
          </w:tcPr>
          <w:p w14:paraId="0746F333"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88</w:t>
            </w:r>
          </w:p>
        </w:tc>
        <w:tc>
          <w:tcPr>
            <w:tcW w:w="1952" w:type="dxa"/>
            <w:shd w:val="clear" w:color="auto" w:fill="auto"/>
            <w:noWrap/>
            <w:vAlign w:val="center"/>
            <w:hideMark/>
          </w:tcPr>
          <w:p w14:paraId="47EC96C3" w14:textId="77777777" w:rsidR="00E15D3A" w:rsidRPr="00BE47DB" w:rsidRDefault="00E15D3A" w:rsidP="00A54B8F">
            <w:pPr>
              <w:widowControl/>
              <w:jc w:val="center"/>
              <w:rPr>
                <w:rFonts w:ascii="宋体" w:eastAsia="宋体" w:hAnsi="宋体" w:cs="宋体"/>
                <w:color w:val="000000"/>
                <w:kern w:val="0"/>
                <w:sz w:val="22"/>
              </w:rPr>
            </w:pPr>
            <w:r w:rsidRPr="004A118C">
              <w:rPr>
                <w:rFonts w:ascii="宋体" w:eastAsia="宋体" w:hAnsi="宋体" w:cs="宋体" w:hint="eastAsia"/>
                <w:color w:val="000000"/>
                <w:kern w:val="0"/>
                <w:sz w:val="22"/>
              </w:rPr>
              <w:t>9.1 危险化学品</w:t>
            </w:r>
            <w:r w:rsidRPr="004A118C">
              <w:rPr>
                <w:rFonts w:ascii="宋体" w:eastAsia="宋体" w:hAnsi="宋体" w:cs="宋体" w:hint="eastAsia"/>
                <w:color w:val="000000"/>
                <w:kern w:val="0"/>
                <w:sz w:val="22"/>
              </w:rPr>
              <w:lastRenderedPageBreak/>
              <w:t>普查登记表</w:t>
            </w:r>
          </w:p>
        </w:tc>
        <w:tc>
          <w:tcPr>
            <w:tcW w:w="2896" w:type="dxa"/>
            <w:shd w:val="clear" w:color="auto" w:fill="auto"/>
            <w:noWrap/>
            <w:vAlign w:val="center"/>
            <w:hideMark/>
          </w:tcPr>
          <w:p w14:paraId="5A608942" w14:textId="77777777" w:rsidR="00E15D3A" w:rsidRDefault="00E15D3A" w:rsidP="00A54B8F">
            <w:pPr>
              <w:widowControl/>
              <w:jc w:val="center"/>
              <w:rPr>
                <w:rFonts w:ascii="宋体" w:eastAsia="宋体" w:hAnsi="宋体" w:cs="宋体"/>
                <w:color w:val="000000"/>
                <w:kern w:val="0"/>
                <w:sz w:val="22"/>
              </w:rPr>
            </w:pPr>
            <w:r w:rsidRPr="004A118C">
              <w:rPr>
                <w:rFonts w:ascii="宋体" w:eastAsia="宋体" w:hAnsi="宋体" w:cs="宋体" w:hint="eastAsia"/>
                <w:color w:val="000000"/>
                <w:kern w:val="0"/>
                <w:sz w:val="22"/>
              </w:rPr>
              <w:lastRenderedPageBreak/>
              <w:t>9 危险化学品管理</w:t>
            </w:r>
          </w:p>
        </w:tc>
        <w:tc>
          <w:tcPr>
            <w:tcW w:w="2806" w:type="dxa"/>
            <w:shd w:val="clear" w:color="auto" w:fill="auto"/>
            <w:noWrap/>
            <w:vAlign w:val="center"/>
            <w:hideMark/>
          </w:tcPr>
          <w:p w14:paraId="447EA1B0"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每年及时更新记录</w:t>
            </w:r>
          </w:p>
        </w:tc>
        <w:tc>
          <w:tcPr>
            <w:tcW w:w="1098" w:type="dxa"/>
            <w:shd w:val="clear" w:color="auto" w:fill="auto"/>
            <w:noWrap/>
            <w:vAlign w:val="center"/>
            <w:hideMark/>
          </w:tcPr>
          <w:p w14:paraId="490DA851"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产品、原</w:t>
            </w:r>
            <w:r>
              <w:rPr>
                <w:rFonts w:ascii="宋体" w:eastAsia="宋体" w:hAnsi="宋体" w:cs="宋体" w:hint="eastAsia"/>
                <w:color w:val="000000"/>
                <w:kern w:val="0"/>
                <w:sz w:val="22"/>
              </w:rPr>
              <w:lastRenderedPageBreak/>
              <w:t>料等每年可有1份</w:t>
            </w:r>
          </w:p>
        </w:tc>
      </w:tr>
      <w:tr w:rsidR="00E15D3A" w:rsidRPr="00E0012F" w14:paraId="30B8F0AA" w14:textId="77777777" w:rsidTr="00A54B8F">
        <w:trPr>
          <w:trHeight w:val="270"/>
        </w:trPr>
        <w:tc>
          <w:tcPr>
            <w:tcW w:w="1008" w:type="dxa"/>
            <w:shd w:val="clear" w:color="auto" w:fill="auto"/>
            <w:noWrap/>
            <w:vAlign w:val="center"/>
            <w:hideMark/>
          </w:tcPr>
          <w:p w14:paraId="6FED2538"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lastRenderedPageBreak/>
              <w:t>89</w:t>
            </w:r>
          </w:p>
        </w:tc>
        <w:tc>
          <w:tcPr>
            <w:tcW w:w="1952" w:type="dxa"/>
            <w:shd w:val="clear" w:color="auto" w:fill="auto"/>
            <w:noWrap/>
            <w:vAlign w:val="center"/>
            <w:hideMark/>
          </w:tcPr>
          <w:p w14:paraId="77B9CE5A" w14:textId="77777777" w:rsidR="00E15D3A" w:rsidRPr="00BE47DB" w:rsidRDefault="00E15D3A" w:rsidP="00A54B8F">
            <w:pPr>
              <w:widowControl/>
              <w:jc w:val="center"/>
              <w:rPr>
                <w:rFonts w:ascii="宋体" w:eastAsia="宋体" w:hAnsi="宋体" w:cs="宋体"/>
                <w:color w:val="000000"/>
                <w:kern w:val="0"/>
                <w:sz w:val="22"/>
              </w:rPr>
            </w:pPr>
            <w:r w:rsidRPr="004A118C">
              <w:rPr>
                <w:rFonts w:ascii="宋体" w:eastAsia="宋体" w:hAnsi="宋体" w:cs="宋体" w:hint="eastAsia"/>
                <w:color w:val="000000"/>
                <w:kern w:val="0"/>
                <w:sz w:val="22"/>
              </w:rPr>
              <w:t>9.2 危险化学品档案</w:t>
            </w:r>
          </w:p>
        </w:tc>
        <w:tc>
          <w:tcPr>
            <w:tcW w:w="2896" w:type="dxa"/>
            <w:shd w:val="clear" w:color="auto" w:fill="auto"/>
            <w:noWrap/>
            <w:vAlign w:val="center"/>
            <w:hideMark/>
          </w:tcPr>
          <w:p w14:paraId="2E2E3A06" w14:textId="77777777" w:rsidR="00E15D3A" w:rsidRDefault="00E15D3A" w:rsidP="00A54B8F">
            <w:pPr>
              <w:widowControl/>
              <w:jc w:val="center"/>
              <w:rPr>
                <w:rFonts w:ascii="宋体" w:eastAsia="宋体" w:hAnsi="宋体" w:cs="宋体"/>
                <w:color w:val="000000"/>
                <w:kern w:val="0"/>
                <w:sz w:val="22"/>
              </w:rPr>
            </w:pPr>
            <w:r w:rsidRPr="004A118C">
              <w:rPr>
                <w:rFonts w:ascii="宋体" w:eastAsia="宋体" w:hAnsi="宋体" w:cs="宋体" w:hint="eastAsia"/>
                <w:color w:val="000000"/>
                <w:kern w:val="0"/>
                <w:sz w:val="22"/>
              </w:rPr>
              <w:t>9 危险化学品管理</w:t>
            </w:r>
          </w:p>
        </w:tc>
        <w:tc>
          <w:tcPr>
            <w:tcW w:w="2806" w:type="dxa"/>
            <w:shd w:val="clear" w:color="auto" w:fill="auto"/>
            <w:noWrap/>
            <w:vAlign w:val="center"/>
            <w:hideMark/>
          </w:tcPr>
          <w:p w14:paraId="3E74BE3D"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每年及时更新记录</w:t>
            </w:r>
          </w:p>
        </w:tc>
        <w:tc>
          <w:tcPr>
            <w:tcW w:w="1098" w:type="dxa"/>
            <w:shd w:val="clear" w:color="auto" w:fill="auto"/>
            <w:noWrap/>
            <w:vAlign w:val="center"/>
            <w:hideMark/>
          </w:tcPr>
          <w:p w14:paraId="1FB2FDA2"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每年可有1份</w:t>
            </w:r>
          </w:p>
        </w:tc>
      </w:tr>
      <w:tr w:rsidR="00E15D3A" w:rsidRPr="00E0012F" w14:paraId="45A716F1" w14:textId="77777777" w:rsidTr="00A54B8F">
        <w:trPr>
          <w:trHeight w:val="270"/>
        </w:trPr>
        <w:tc>
          <w:tcPr>
            <w:tcW w:w="1008" w:type="dxa"/>
            <w:shd w:val="clear" w:color="auto" w:fill="auto"/>
            <w:noWrap/>
            <w:vAlign w:val="center"/>
            <w:hideMark/>
          </w:tcPr>
          <w:p w14:paraId="41F5882B"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90</w:t>
            </w:r>
          </w:p>
        </w:tc>
        <w:tc>
          <w:tcPr>
            <w:tcW w:w="1952" w:type="dxa"/>
            <w:shd w:val="clear" w:color="auto" w:fill="auto"/>
            <w:noWrap/>
            <w:vAlign w:val="center"/>
            <w:hideMark/>
          </w:tcPr>
          <w:p w14:paraId="0375AE5E" w14:textId="77777777" w:rsidR="00E15D3A" w:rsidRPr="004A118C" w:rsidRDefault="00E15D3A" w:rsidP="00A54B8F">
            <w:pPr>
              <w:widowControl/>
              <w:jc w:val="center"/>
              <w:rPr>
                <w:rFonts w:ascii="宋体" w:eastAsia="宋体" w:hAnsi="宋体" w:cs="宋体"/>
                <w:color w:val="000000"/>
                <w:kern w:val="0"/>
                <w:sz w:val="22"/>
              </w:rPr>
            </w:pPr>
            <w:r w:rsidRPr="004A118C">
              <w:rPr>
                <w:rFonts w:ascii="宋体" w:eastAsia="宋体" w:hAnsi="宋体" w:cs="宋体" w:hint="eastAsia"/>
                <w:color w:val="000000"/>
                <w:kern w:val="0"/>
                <w:sz w:val="22"/>
              </w:rPr>
              <w:t>9.3 化验室化学试剂分类清单</w:t>
            </w:r>
          </w:p>
        </w:tc>
        <w:tc>
          <w:tcPr>
            <w:tcW w:w="2896" w:type="dxa"/>
            <w:shd w:val="clear" w:color="auto" w:fill="auto"/>
            <w:noWrap/>
            <w:vAlign w:val="center"/>
            <w:hideMark/>
          </w:tcPr>
          <w:p w14:paraId="54AF1055" w14:textId="77777777" w:rsidR="00E15D3A" w:rsidRDefault="00E15D3A" w:rsidP="00A54B8F">
            <w:pPr>
              <w:widowControl/>
              <w:jc w:val="center"/>
              <w:rPr>
                <w:rFonts w:ascii="宋体" w:eastAsia="宋体" w:hAnsi="宋体" w:cs="宋体"/>
                <w:color w:val="000000"/>
                <w:kern w:val="0"/>
                <w:sz w:val="22"/>
              </w:rPr>
            </w:pPr>
            <w:r w:rsidRPr="004A118C">
              <w:rPr>
                <w:rFonts w:ascii="宋体" w:eastAsia="宋体" w:hAnsi="宋体" w:cs="宋体" w:hint="eastAsia"/>
                <w:color w:val="000000"/>
                <w:kern w:val="0"/>
                <w:sz w:val="22"/>
              </w:rPr>
              <w:t>9 危险化学品管理</w:t>
            </w:r>
          </w:p>
        </w:tc>
        <w:tc>
          <w:tcPr>
            <w:tcW w:w="2806" w:type="dxa"/>
            <w:shd w:val="clear" w:color="auto" w:fill="auto"/>
            <w:noWrap/>
            <w:vAlign w:val="center"/>
            <w:hideMark/>
          </w:tcPr>
          <w:p w14:paraId="5B1271F5"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每年及时更新记录</w:t>
            </w:r>
          </w:p>
        </w:tc>
        <w:tc>
          <w:tcPr>
            <w:tcW w:w="1098" w:type="dxa"/>
            <w:shd w:val="clear" w:color="auto" w:fill="auto"/>
            <w:noWrap/>
            <w:vAlign w:val="center"/>
            <w:hideMark/>
          </w:tcPr>
          <w:p w14:paraId="6DAA9F1D"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每年可有1份</w:t>
            </w:r>
          </w:p>
        </w:tc>
      </w:tr>
      <w:tr w:rsidR="00E15D3A" w:rsidRPr="00E0012F" w14:paraId="481586B9" w14:textId="77777777" w:rsidTr="00A54B8F">
        <w:trPr>
          <w:trHeight w:val="270"/>
        </w:trPr>
        <w:tc>
          <w:tcPr>
            <w:tcW w:w="1008" w:type="dxa"/>
            <w:shd w:val="clear" w:color="auto" w:fill="auto"/>
            <w:noWrap/>
            <w:vAlign w:val="center"/>
            <w:hideMark/>
          </w:tcPr>
          <w:p w14:paraId="3627FBAF"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91</w:t>
            </w:r>
          </w:p>
        </w:tc>
        <w:tc>
          <w:tcPr>
            <w:tcW w:w="1952" w:type="dxa"/>
            <w:shd w:val="clear" w:color="auto" w:fill="auto"/>
            <w:noWrap/>
            <w:vAlign w:val="center"/>
            <w:hideMark/>
          </w:tcPr>
          <w:p w14:paraId="36EF4423" w14:textId="77777777" w:rsidR="00E15D3A" w:rsidRPr="004A118C" w:rsidRDefault="00E15D3A" w:rsidP="00A54B8F">
            <w:pPr>
              <w:widowControl/>
              <w:jc w:val="center"/>
              <w:rPr>
                <w:rFonts w:ascii="宋体" w:eastAsia="宋体" w:hAnsi="宋体" w:cs="宋体"/>
                <w:color w:val="000000"/>
                <w:kern w:val="0"/>
                <w:sz w:val="22"/>
              </w:rPr>
            </w:pPr>
            <w:r w:rsidRPr="004A118C">
              <w:rPr>
                <w:rFonts w:ascii="宋体" w:eastAsia="宋体" w:hAnsi="宋体" w:cs="宋体" w:hint="eastAsia"/>
                <w:color w:val="000000"/>
                <w:kern w:val="0"/>
                <w:sz w:val="22"/>
              </w:rPr>
              <w:t>9.4 危险化学品出入库登记表</w:t>
            </w:r>
          </w:p>
        </w:tc>
        <w:tc>
          <w:tcPr>
            <w:tcW w:w="2896" w:type="dxa"/>
            <w:shd w:val="clear" w:color="auto" w:fill="auto"/>
            <w:noWrap/>
            <w:vAlign w:val="center"/>
            <w:hideMark/>
          </w:tcPr>
          <w:p w14:paraId="1415CB35" w14:textId="77777777" w:rsidR="00E15D3A" w:rsidRDefault="00E15D3A" w:rsidP="00A54B8F">
            <w:pPr>
              <w:widowControl/>
              <w:jc w:val="center"/>
              <w:rPr>
                <w:rFonts w:ascii="宋体" w:eastAsia="宋体" w:hAnsi="宋体" w:cs="宋体"/>
                <w:color w:val="000000"/>
                <w:kern w:val="0"/>
                <w:sz w:val="22"/>
              </w:rPr>
            </w:pPr>
            <w:r w:rsidRPr="004A118C">
              <w:rPr>
                <w:rFonts w:ascii="宋体" w:eastAsia="宋体" w:hAnsi="宋体" w:cs="宋体" w:hint="eastAsia"/>
                <w:color w:val="000000"/>
                <w:kern w:val="0"/>
                <w:sz w:val="22"/>
              </w:rPr>
              <w:t>9 危险化学品管理</w:t>
            </w:r>
          </w:p>
        </w:tc>
        <w:tc>
          <w:tcPr>
            <w:tcW w:w="2806" w:type="dxa"/>
            <w:shd w:val="clear" w:color="auto" w:fill="auto"/>
            <w:noWrap/>
            <w:vAlign w:val="center"/>
            <w:hideMark/>
          </w:tcPr>
          <w:p w14:paraId="23217796"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每年及时更新记录</w:t>
            </w:r>
          </w:p>
        </w:tc>
        <w:tc>
          <w:tcPr>
            <w:tcW w:w="1098" w:type="dxa"/>
            <w:shd w:val="clear" w:color="auto" w:fill="auto"/>
            <w:noWrap/>
            <w:vAlign w:val="center"/>
            <w:hideMark/>
          </w:tcPr>
          <w:p w14:paraId="55F58C55"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每年可有1份</w:t>
            </w:r>
          </w:p>
        </w:tc>
      </w:tr>
      <w:tr w:rsidR="00E15D3A" w:rsidRPr="00E0012F" w14:paraId="29A38F7F" w14:textId="77777777" w:rsidTr="00A54B8F">
        <w:trPr>
          <w:trHeight w:val="270"/>
        </w:trPr>
        <w:tc>
          <w:tcPr>
            <w:tcW w:w="1008" w:type="dxa"/>
            <w:shd w:val="clear" w:color="auto" w:fill="auto"/>
            <w:noWrap/>
            <w:vAlign w:val="center"/>
            <w:hideMark/>
          </w:tcPr>
          <w:p w14:paraId="7CDE4BFB"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92</w:t>
            </w:r>
          </w:p>
        </w:tc>
        <w:tc>
          <w:tcPr>
            <w:tcW w:w="1952" w:type="dxa"/>
            <w:shd w:val="clear" w:color="auto" w:fill="auto"/>
            <w:noWrap/>
            <w:vAlign w:val="center"/>
            <w:hideMark/>
          </w:tcPr>
          <w:p w14:paraId="7715E826" w14:textId="77777777" w:rsidR="00E15D3A" w:rsidRPr="003B1BDE" w:rsidRDefault="00E15D3A" w:rsidP="00A54B8F">
            <w:pPr>
              <w:widowControl/>
              <w:jc w:val="center"/>
              <w:rPr>
                <w:rFonts w:ascii="宋体" w:eastAsia="宋体" w:hAnsi="宋体" w:cs="宋体"/>
                <w:color w:val="000000"/>
                <w:kern w:val="0"/>
                <w:sz w:val="22"/>
              </w:rPr>
            </w:pPr>
            <w:r w:rsidRPr="003B1BDE">
              <w:rPr>
                <w:rFonts w:ascii="宋体" w:eastAsia="宋体" w:hAnsi="宋体" w:cs="宋体" w:hint="eastAsia"/>
                <w:color w:val="000000"/>
                <w:kern w:val="0"/>
                <w:sz w:val="22"/>
              </w:rPr>
              <w:t>9.5 危险化学品输送管道巡线记录</w:t>
            </w:r>
          </w:p>
        </w:tc>
        <w:tc>
          <w:tcPr>
            <w:tcW w:w="2896" w:type="dxa"/>
            <w:shd w:val="clear" w:color="auto" w:fill="auto"/>
            <w:noWrap/>
            <w:vAlign w:val="center"/>
            <w:hideMark/>
          </w:tcPr>
          <w:p w14:paraId="1E77DF56" w14:textId="77777777" w:rsidR="00E15D3A" w:rsidRDefault="00E15D3A" w:rsidP="00A54B8F">
            <w:pPr>
              <w:widowControl/>
              <w:jc w:val="center"/>
              <w:rPr>
                <w:rFonts w:ascii="宋体" w:eastAsia="宋体" w:hAnsi="宋体" w:cs="宋体"/>
                <w:color w:val="000000"/>
                <w:kern w:val="0"/>
                <w:sz w:val="22"/>
              </w:rPr>
            </w:pPr>
            <w:r w:rsidRPr="004A118C">
              <w:rPr>
                <w:rFonts w:ascii="宋体" w:eastAsia="宋体" w:hAnsi="宋体" w:cs="宋体" w:hint="eastAsia"/>
                <w:color w:val="000000"/>
                <w:kern w:val="0"/>
                <w:sz w:val="22"/>
              </w:rPr>
              <w:t>9 危险化学品管理</w:t>
            </w:r>
          </w:p>
        </w:tc>
        <w:tc>
          <w:tcPr>
            <w:tcW w:w="2806" w:type="dxa"/>
            <w:shd w:val="clear" w:color="auto" w:fill="auto"/>
            <w:noWrap/>
            <w:vAlign w:val="center"/>
            <w:hideMark/>
          </w:tcPr>
          <w:p w14:paraId="77BF9E83"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每年及时更新记录</w:t>
            </w:r>
          </w:p>
        </w:tc>
        <w:tc>
          <w:tcPr>
            <w:tcW w:w="1098" w:type="dxa"/>
            <w:shd w:val="clear" w:color="auto" w:fill="auto"/>
            <w:noWrap/>
            <w:vAlign w:val="center"/>
            <w:hideMark/>
          </w:tcPr>
          <w:p w14:paraId="0D30F13E"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每年可有1份</w:t>
            </w:r>
          </w:p>
        </w:tc>
      </w:tr>
      <w:tr w:rsidR="00E15D3A" w:rsidRPr="00E0012F" w14:paraId="6C09A0F2" w14:textId="77777777" w:rsidTr="00A54B8F">
        <w:trPr>
          <w:trHeight w:val="270"/>
        </w:trPr>
        <w:tc>
          <w:tcPr>
            <w:tcW w:w="1008" w:type="dxa"/>
            <w:shd w:val="clear" w:color="auto" w:fill="auto"/>
            <w:noWrap/>
            <w:vAlign w:val="center"/>
            <w:hideMark/>
          </w:tcPr>
          <w:p w14:paraId="02C4C8EB"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93</w:t>
            </w:r>
          </w:p>
        </w:tc>
        <w:tc>
          <w:tcPr>
            <w:tcW w:w="1952" w:type="dxa"/>
            <w:shd w:val="clear" w:color="auto" w:fill="auto"/>
            <w:noWrap/>
            <w:vAlign w:val="center"/>
            <w:hideMark/>
          </w:tcPr>
          <w:p w14:paraId="525C8150" w14:textId="77777777" w:rsidR="00E15D3A" w:rsidRPr="003B1BDE" w:rsidRDefault="00E15D3A" w:rsidP="00A54B8F">
            <w:pPr>
              <w:widowControl/>
              <w:jc w:val="center"/>
              <w:rPr>
                <w:rFonts w:ascii="宋体" w:eastAsia="宋体" w:hAnsi="宋体" w:cs="宋体"/>
                <w:color w:val="000000"/>
                <w:kern w:val="0"/>
                <w:sz w:val="22"/>
              </w:rPr>
            </w:pPr>
            <w:r w:rsidRPr="003B1BDE">
              <w:rPr>
                <w:rFonts w:ascii="宋体" w:eastAsia="宋体" w:hAnsi="宋体" w:cs="宋体" w:hint="eastAsia"/>
                <w:color w:val="000000"/>
                <w:kern w:val="0"/>
                <w:sz w:val="22"/>
              </w:rPr>
              <w:t>9.6 危险化学品仓库安全检查表</w:t>
            </w:r>
          </w:p>
        </w:tc>
        <w:tc>
          <w:tcPr>
            <w:tcW w:w="2896" w:type="dxa"/>
            <w:shd w:val="clear" w:color="auto" w:fill="auto"/>
            <w:noWrap/>
            <w:vAlign w:val="center"/>
            <w:hideMark/>
          </w:tcPr>
          <w:p w14:paraId="41D9BEC5" w14:textId="77777777" w:rsidR="00E15D3A" w:rsidRDefault="00E15D3A" w:rsidP="00A54B8F">
            <w:pPr>
              <w:widowControl/>
              <w:jc w:val="center"/>
              <w:rPr>
                <w:rFonts w:ascii="宋体" w:eastAsia="宋体" w:hAnsi="宋体" w:cs="宋体"/>
                <w:color w:val="000000"/>
                <w:kern w:val="0"/>
                <w:sz w:val="22"/>
              </w:rPr>
            </w:pPr>
            <w:r w:rsidRPr="004A118C">
              <w:rPr>
                <w:rFonts w:ascii="宋体" w:eastAsia="宋体" w:hAnsi="宋体" w:cs="宋体" w:hint="eastAsia"/>
                <w:color w:val="000000"/>
                <w:kern w:val="0"/>
                <w:sz w:val="22"/>
              </w:rPr>
              <w:t>9 危险化学品管理</w:t>
            </w:r>
          </w:p>
        </w:tc>
        <w:tc>
          <w:tcPr>
            <w:tcW w:w="2806" w:type="dxa"/>
            <w:shd w:val="clear" w:color="auto" w:fill="auto"/>
            <w:noWrap/>
            <w:vAlign w:val="center"/>
            <w:hideMark/>
          </w:tcPr>
          <w:p w14:paraId="59785AD7"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每年及时更新记录</w:t>
            </w:r>
          </w:p>
        </w:tc>
        <w:tc>
          <w:tcPr>
            <w:tcW w:w="1098" w:type="dxa"/>
            <w:shd w:val="clear" w:color="auto" w:fill="auto"/>
            <w:noWrap/>
            <w:vAlign w:val="center"/>
            <w:hideMark/>
          </w:tcPr>
          <w:p w14:paraId="7941CAAF"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每年4份</w:t>
            </w:r>
          </w:p>
        </w:tc>
      </w:tr>
      <w:tr w:rsidR="00E15D3A" w:rsidRPr="00E0012F" w14:paraId="3CF090B5" w14:textId="77777777" w:rsidTr="00A54B8F">
        <w:trPr>
          <w:trHeight w:val="270"/>
        </w:trPr>
        <w:tc>
          <w:tcPr>
            <w:tcW w:w="1008" w:type="dxa"/>
            <w:shd w:val="clear" w:color="auto" w:fill="auto"/>
            <w:noWrap/>
            <w:vAlign w:val="center"/>
            <w:hideMark/>
          </w:tcPr>
          <w:p w14:paraId="48704A0B"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94</w:t>
            </w:r>
          </w:p>
        </w:tc>
        <w:tc>
          <w:tcPr>
            <w:tcW w:w="1952" w:type="dxa"/>
            <w:shd w:val="clear" w:color="auto" w:fill="auto"/>
            <w:noWrap/>
            <w:vAlign w:val="center"/>
            <w:hideMark/>
          </w:tcPr>
          <w:p w14:paraId="16D551A7" w14:textId="77777777" w:rsidR="00E15D3A" w:rsidRPr="004A118C" w:rsidRDefault="00E15D3A" w:rsidP="00A54B8F">
            <w:pPr>
              <w:widowControl/>
              <w:jc w:val="center"/>
              <w:rPr>
                <w:rFonts w:ascii="宋体" w:eastAsia="宋体" w:hAnsi="宋体" w:cs="宋体"/>
                <w:color w:val="000000"/>
                <w:kern w:val="0"/>
                <w:sz w:val="22"/>
              </w:rPr>
            </w:pPr>
            <w:r w:rsidRPr="00421D21">
              <w:rPr>
                <w:rFonts w:ascii="宋体" w:eastAsia="宋体" w:hAnsi="宋体" w:cs="宋体" w:hint="eastAsia"/>
                <w:color w:val="000000"/>
                <w:kern w:val="0"/>
                <w:sz w:val="22"/>
              </w:rPr>
              <w:t>9.7 剧毒化学品收发台账</w:t>
            </w:r>
          </w:p>
        </w:tc>
        <w:tc>
          <w:tcPr>
            <w:tcW w:w="2896" w:type="dxa"/>
            <w:shd w:val="clear" w:color="auto" w:fill="auto"/>
            <w:noWrap/>
            <w:vAlign w:val="center"/>
            <w:hideMark/>
          </w:tcPr>
          <w:p w14:paraId="10AA3C5A" w14:textId="77777777" w:rsidR="00E15D3A" w:rsidRDefault="00E15D3A" w:rsidP="00A54B8F">
            <w:pPr>
              <w:widowControl/>
              <w:jc w:val="center"/>
              <w:rPr>
                <w:rFonts w:ascii="宋体" w:eastAsia="宋体" w:hAnsi="宋体" w:cs="宋体"/>
                <w:color w:val="000000"/>
                <w:kern w:val="0"/>
                <w:sz w:val="22"/>
              </w:rPr>
            </w:pPr>
            <w:r w:rsidRPr="004A118C">
              <w:rPr>
                <w:rFonts w:ascii="宋体" w:eastAsia="宋体" w:hAnsi="宋体" w:cs="宋体" w:hint="eastAsia"/>
                <w:color w:val="000000"/>
                <w:kern w:val="0"/>
                <w:sz w:val="22"/>
              </w:rPr>
              <w:t>9 危险化学品管理</w:t>
            </w:r>
          </w:p>
        </w:tc>
        <w:tc>
          <w:tcPr>
            <w:tcW w:w="2806" w:type="dxa"/>
            <w:shd w:val="clear" w:color="auto" w:fill="auto"/>
            <w:noWrap/>
            <w:vAlign w:val="center"/>
            <w:hideMark/>
          </w:tcPr>
          <w:p w14:paraId="6DDA0383"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每年及时更新记录</w:t>
            </w:r>
          </w:p>
        </w:tc>
        <w:tc>
          <w:tcPr>
            <w:tcW w:w="1098" w:type="dxa"/>
            <w:shd w:val="clear" w:color="auto" w:fill="auto"/>
            <w:noWrap/>
            <w:vAlign w:val="center"/>
            <w:hideMark/>
          </w:tcPr>
          <w:p w14:paraId="5FC5A8FB"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每年1份</w:t>
            </w:r>
          </w:p>
        </w:tc>
      </w:tr>
      <w:tr w:rsidR="00E15D3A" w:rsidRPr="00E0012F" w14:paraId="470FC47C" w14:textId="77777777" w:rsidTr="00A54B8F">
        <w:trPr>
          <w:trHeight w:val="270"/>
        </w:trPr>
        <w:tc>
          <w:tcPr>
            <w:tcW w:w="1008" w:type="dxa"/>
            <w:shd w:val="clear" w:color="auto" w:fill="auto"/>
            <w:noWrap/>
            <w:vAlign w:val="center"/>
            <w:hideMark/>
          </w:tcPr>
          <w:p w14:paraId="73EC3C54"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95</w:t>
            </w:r>
          </w:p>
        </w:tc>
        <w:tc>
          <w:tcPr>
            <w:tcW w:w="1952" w:type="dxa"/>
            <w:shd w:val="clear" w:color="auto" w:fill="auto"/>
            <w:noWrap/>
            <w:vAlign w:val="center"/>
            <w:hideMark/>
          </w:tcPr>
          <w:p w14:paraId="48D354C8" w14:textId="77777777" w:rsidR="00E15D3A" w:rsidRPr="004A118C" w:rsidRDefault="00E15D3A" w:rsidP="00A54B8F">
            <w:pPr>
              <w:widowControl/>
              <w:jc w:val="center"/>
              <w:rPr>
                <w:rFonts w:ascii="宋体" w:eastAsia="宋体" w:hAnsi="宋体" w:cs="宋体"/>
                <w:color w:val="000000"/>
                <w:kern w:val="0"/>
                <w:sz w:val="22"/>
              </w:rPr>
            </w:pPr>
            <w:r w:rsidRPr="00FE0EC5">
              <w:rPr>
                <w:rFonts w:ascii="宋体" w:eastAsia="宋体" w:hAnsi="宋体" w:cs="宋体" w:hint="eastAsia"/>
                <w:color w:val="000000"/>
                <w:kern w:val="0"/>
                <w:sz w:val="22"/>
              </w:rPr>
              <w:t>9.8 装车前后安全检查记录</w:t>
            </w:r>
          </w:p>
        </w:tc>
        <w:tc>
          <w:tcPr>
            <w:tcW w:w="2896" w:type="dxa"/>
            <w:shd w:val="clear" w:color="auto" w:fill="auto"/>
            <w:noWrap/>
            <w:vAlign w:val="center"/>
            <w:hideMark/>
          </w:tcPr>
          <w:p w14:paraId="6E6856A5" w14:textId="77777777" w:rsidR="00E15D3A" w:rsidRDefault="00E15D3A" w:rsidP="00A54B8F">
            <w:pPr>
              <w:widowControl/>
              <w:jc w:val="center"/>
              <w:rPr>
                <w:rFonts w:ascii="宋体" w:eastAsia="宋体" w:hAnsi="宋体" w:cs="宋体"/>
                <w:color w:val="000000"/>
                <w:kern w:val="0"/>
                <w:sz w:val="22"/>
              </w:rPr>
            </w:pPr>
            <w:r w:rsidRPr="004A118C">
              <w:rPr>
                <w:rFonts w:ascii="宋体" w:eastAsia="宋体" w:hAnsi="宋体" w:cs="宋体" w:hint="eastAsia"/>
                <w:color w:val="000000"/>
                <w:kern w:val="0"/>
                <w:sz w:val="22"/>
              </w:rPr>
              <w:t>9 危险化学品管理</w:t>
            </w:r>
          </w:p>
        </w:tc>
        <w:tc>
          <w:tcPr>
            <w:tcW w:w="2806" w:type="dxa"/>
            <w:shd w:val="clear" w:color="auto" w:fill="auto"/>
            <w:noWrap/>
            <w:vAlign w:val="center"/>
            <w:hideMark/>
          </w:tcPr>
          <w:p w14:paraId="33D0D78D"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根据实际情况调整</w:t>
            </w:r>
          </w:p>
        </w:tc>
        <w:tc>
          <w:tcPr>
            <w:tcW w:w="1098" w:type="dxa"/>
            <w:shd w:val="clear" w:color="auto" w:fill="auto"/>
            <w:noWrap/>
            <w:vAlign w:val="center"/>
            <w:hideMark/>
          </w:tcPr>
          <w:p w14:paraId="6DEA0D5E"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每年12份</w:t>
            </w:r>
          </w:p>
        </w:tc>
      </w:tr>
      <w:tr w:rsidR="00E15D3A" w:rsidRPr="00E0012F" w14:paraId="40A51774" w14:textId="77777777" w:rsidTr="00A54B8F">
        <w:trPr>
          <w:trHeight w:val="270"/>
        </w:trPr>
        <w:tc>
          <w:tcPr>
            <w:tcW w:w="1008" w:type="dxa"/>
            <w:shd w:val="clear" w:color="auto" w:fill="auto"/>
            <w:noWrap/>
            <w:vAlign w:val="center"/>
            <w:hideMark/>
          </w:tcPr>
          <w:p w14:paraId="42F1B445"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96</w:t>
            </w:r>
          </w:p>
        </w:tc>
        <w:tc>
          <w:tcPr>
            <w:tcW w:w="1952" w:type="dxa"/>
            <w:shd w:val="clear" w:color="auto" w:fill="auto"/>
            <w:noWrap/>
            <w:vAlign w:val="center"/>
            <w:hideMark/>
          </w:tcPr>
          <w:p w14:paraId="4D9D9222" w14:textId="77777777" w:rsidR="00E15D3A" w:rsidRPr="00FE0EC5" w:rsidRDefault="00E15D3A" w:rsidP="00A54B8F">
            <w:pPr>
              <w:widowControl/>
              <w:jc w:val="center"/>
              <w:rPr>
                <w:rFonts w:ascii="宋体" w:eastAsia="宋体" w:hAnsi="宋体" w:cs="宋体"/>
                <w:color w:val="000000"/>
                <w:kern w:val="0"/>
                <w:sz w:val="22"/>
              </w:rPr>
            </w:pPr>
            <w:r w:rsidRPr="00FE0EC5">
              <w:rPr>
                <w:rFonts w:ascii="宋体" w:eastAsia="宋体" w:hAnsi="宋体" w:cs="宋体" w:hint="eastAsia"/>
                <w:color w:val="000000"/>
                <w:kern w:val="0"/>
                <w:sz w:val="22"/>
              </w:rPr>
              <w:t>10.1应急救援器材台账</w:t>
            </w:r>
          </w:p>
        </w:tc>
        <w:tc>
          <w:tcPr>
            <w:tcW w:w="2896" w:type="dxa"/>
            <w:shd w:val="clear" w:color="auto" w:fill="auto"/>
            <w:noWrap/>
            <w:vAlign w:val="center"/>
            <w:hideMark/>
          </w:tcPr>
          <w:p w14:paraId="30FBFEBD" w14:textId="77777777" w:rsidR="00E15D3A" w:rsidRPr="004A118C"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10.事故与应急</w:t>
            </w:r>
          </w:p>
        </w:tc>
        <w:tc>
          <w:tcPr>
            <w:tcW w:w="2806" w:type="dxa"/>
            <w:shd w:val="clear" w:color="auto" w:fill="auto"/>
            <w:noWrap/>
            <w:vAlign w:val="center"/>
            <w:hideMark/>
          </w:tcPr>
          <w:p w14:paraId="4E687113"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每年及时更新记录</w:t>
            </w:r>
          </w:p>
        </w:tc>
        <w:tc>
          <w:tcPr>
            <w:tcW w:w="1098" w:type="dxa"/>
            <w:shd w:val="clear" w:color="auto" w:fill="auto"/>
            <w:noWrap/>
            <w:vAlign w:val="center"/>
            <w:hideMark/>
          </w:tcPr>
          <w:p w14:paraId="17C6CCA2"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每年1份</w:t>
            </w:r>
          </w:p>
        </w:tc>
      </w:tr>
      <w:tr w:rsidR="00E15D3A" w:rsidRPr="00E0012F" w14:paraId="5DF1B8C4" w14:textId="77777777" w:rsidTr="00A54B8F">
        <w:trPr>
          <w:trHeight w:val="270"/>
        </w:trPr>
        <w:tc>
          <w:tcPr>
            <w:tcW w:w="1008" w:type="dxa"/>
            <w:shd w:val="clear" w:color="auto" w:fill="auto"/>
            <w:noWrap/>
            <w:vAlign w:val="center"/>
            <w:hideMark/>
          </w:tcPr>
          <w:p w14:paraId="18818440"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97</w:t>
            </w:r>
          </w:p>
        </w:tc>
        <w:tc>
          <w:tcPr>
            <w:tcW w:w="1952" w:type="dxa"/>
            <w:shd w:val="clear" w:color="auto" w:fill="auto"/>
            <w:noWrap/>
            <w:vAlign w:val="center"/>
            <w:hideMark/>
          </w:tcPr>
          <w:p w14:paraId="3BBB4D30" w14:textId="77777777" w:rsidR="00E15D3A" w:rsidRPr="00FE0EC5" w:rsidRDefault="00E15D3A" w:rsidP="00A54B8F">
            <w:pPr>
              <w:widowControl/>
              <w:jc w:val="center"/>
              <w:rPr>
                <w:rFonts w:ascii="宋体" w:eastAsia="宋体" w:hAnsi="宋体" w:cs="宋体"/>
                <w:color w:val="000000"/>
                <w:kern w:val="0"/>
                <w:sz w:val="22"/>
              </w:rPr>
            </w:pPr>
            <w:r w:rsidRPr="003774F0">
              <w:rPr>
                <w:rFonts w:ascii="宋体" w:eastAsia="宋体" w:hAnsi="宋体" w:cs="宋体" w:hint="eastAsia"/>
                <w:color w:val="000000"/>
                <w:kern w:val="0"/>
                <w:sz w:val="22"/>
              </w:rPr>
              <w:t>10.2 消防设施、器材台帐</w:t>
            </w:r>
          </w:p>
        </w:tc>
        <w:tc>
          <w:tcPr>
            <w:tcW w:w="2896" w:type="dxa"/>
            <w:shd w:val="clear" w:color="auto" w:fill="auto"/>
            <w:noWrap/>
            <w:vAlign w:val="center"/>
            <w:hideMark/>
          </w:tcPr>
          <w:p w14:paraId="1B8CFE49" w14:textId="77777777" w:rsidR="00E15D3A" w:rsidRPr="004A118C"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10.事故与应急</w:t>
            </w:r>
          </w:p>
        </w:tc>
        <w:tc>
          <w:tcPr>
            <w:tcW w:w="2806" w:type="dxa"/>
            <w:shd w:val="clear" w:color="auto" w:fill="auto"/>
            <w:noWrap/>
            <w:vAlign w:val="center"/>
            <w:hideMark/>
          </w:tcPr>
          <w:p w14:paraId="0B03F3D0"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每年及时更新记录</w:t>
            </w:r>
          </w:p>
        </w:tc>
        <w:tc>
          <w:tcPr>
            <w:tcW w:w="1098" w:type="dxa"/>
            <w:shd w:val="clear" w:color="auto" w:fill="auto"/>
            <w:noWrap/>
            <w:vAlign w:val="center"/>
            <w:hideMark/>
          </w:tcPr>
          <w:p w14:paraId="31AD3C5E"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每年1份</w:t>
            </w:r>
          </w:p>
        </w:tc>
      </w:tr>
      <w:tr w:rsidR="00E15D3A" w:rsidRPr="00E0012F" w14:paraId="5B20AD4F" w14:textId="77777777" w:rsidTr="00A54B8F">
        <w:trPr>
          <w:trHeight w:val="270"/>
        </w:trPr>
        <w:tc>
          <w:tcPr>
            <w:tcW w:w="1008" w:type="dxa"/>
            <w:shd w:val="clear" w:color="auto" w:fill="auto"/>
            <w:noWrap/>
            <w:vAlign w:val="center"/>
            <w:hideMark/>
          </w:tcPr>
          <w:p w14:paraId="1D4A1025"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98</w:t>
            </w:r>
          </w:p>
        </w:tc>
        <w:tc>
          <w:tcPr>
            <w:tcW w:w="1952" w:type="dxa"/>
            <w:shd w:val="clear" w:color="auto" w:fill="auto"/>
            <w:noWrap/>
            <w:vAlign w:val="center"/>
            <w:hideMark/>
          </w:tcPr>
          <w:p w14:paraId="3D5A2638" w14:textId="77777777" w:rsidR="00E15D3A" w:rsidRPr="00FE0EC5" w:rsidRDefault="00E15D3A" w:rsidP="00A54B8F">
            <w:pPr>
              <w:widowControl/>
              <w:jc w:val="center"/>
              <w:rPr>
                <w:rFonts w:ascii="宋体" w:eastAsia="宋体" w:hAnsi="宋体" w:cs="宋体"/>
                <w:color w:val="000000"/>
                <w:kern w:val="0"/>
                <w:sz w:val="22"/>
              </w:rPr>
            </w:pPr>
            <w:r w:rsidRPr="003774F0">
              <w:rPr>
                <w:rFonts w:ascii="宋体" w:eastAsia="宋体" w:hAnsi="宋体" w:cs="宋体" w:hint="eastAsia"/>
                <w:color w:val="000000"/>
                <w:kern w:val="0"/>
                <w:sz w:val="22"/>
              </w:rPr>
              <w:t>10.3 防护救护器材台帐</w:t>
            </w:r>
          </w:p>
        </w:tc>
        <w:tc>
          <w:tcPr>
            <w:tcW w:w="2896" w:type="dxa"/>
            <w:shd w:val="clear" w:color="auto" w:fill="auto"/>
            <w:noWrap/>
            <w:vAlign w:val="center"/>
            <w:hideMark/>
          </w:tcPr>
          <w:p w14:paraId="467916D3" w14:textId="77777777" w:rsidR="00E15D3A" w:rsidRPr="004A118C"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10.事故与应急</w:t>
            </w:r>
          </w:p>
        </w:tc>
        <w:tc>
          <w:tcPr>
            <w:tcW w:w="2806" w:type="dxa"/>
            <w:shd w:val="clear" w:color="auto" w:fill="auto"/>
            <w:noWrap/>
            <w:vAlign w:val="center"/>
            <w:hideMark/>
          </w:tcPr>
          <w:p w14:paraId="2E6D6662"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每年及时更新记录</w:t>
            </w:r>
          </w:p>
        </w:tc>
        <w:tc>
          <w:tcPr>
            <w:tcW w:w="1098" w:type="dxa"/>
            <w:shd w:val="clear" w:color="auto" w:fill="auto"/>
            <w:noWrap/>
            <w:vAlign w:val="center"/>
            <w:hideMark/>
          </w:tcPr>
          <w:p w14:paraId="35FD8D40"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每年1份</w:t>
            </w:r>
          </w:p>
        </w:tc>
      </w:tr>
      <w:tr w:rsidR="00E15D3A" w:rsidRPr="00E0012F" w14:paraId="7AAB5ADF" w14:textId="77777777" w:rsidTr="00A54B8F">
        <w:trPr>
          <w:trHeight w:val="270"/>
        </w:trPr>
        <w:tc>
          <w:tcPr>
            <w:tcW w:w="1008" w:type="dxa"/>
            <w:shd w:val="clear" w:color="auto" w:fill="auto"/>
            <w:noWrap/>
            <w:vAlign w:val="center"/>
            <w:hideMark/>
          </w:tcPr>
          <w:p w14:paraId="0FA5A078"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99</w:t>
            </w:r>
          </w:p>
        </w:tc>
        <w:tc>
          <w:tcPr>
            <w:tcW w:w="1952" w:type="dxa"/>
            <w:shd w:val="clear" w:color="auto" w:fill="auto"/>
            <w:noWrap/>
            <w:vAlign w:val="center"/>
            <w:hideMark/>
          </w:tcPr>
          <w:p w14:paraId="6009DD3B" w14:textId="77777777" w:rsidR="00E15D3A" w:rsidRPr="003774F0" w:rsidRDefault="00E15D3A" w:rsidP="00A54B8F">
            <w:pPr>
              <w:widowControl/>
              <w:jc w:val="center"/>
              <w:rPr>
                <w:rFonts w:ascii="宋体" w:eastAsia="宋体" w:hAnsi="宋体" w:cs="宋体"/>
                <w:color w:val="000000"/>
                <w:kern w:val="0"/>
                <w:sz w:val="22"/>
              </w:rPr>
            </w:pPr>
            <w:r w:rsidRPr="003774F0">
              <w:rPr>
                <w:rFonts w:ascii="宋体" w:eastAsia="宋体" w:hAnsi="宋体" w:cs="宋体" w:hint="eastAsia"/>
                <w:color w:val="000000"/>
                <w:kern w:val="0"/>
                <w:sz w:val="22"/>
              </w:rPr>
              <w:t>10.4 应急救援、消防、防护救护设施器材检查维护记录</w:t>
            </w:r>
          </w:p>
        </w:tc>
        <w:tc>
          <w:tcPr>
            <w:tcW w:w="2896" w:type="dxa"/>
            <w:shd w:val="clear" w:color="auto" w:fill="auto"/>
            <w:noWrap/>
            <w:vAlign w:val="center"/>
            <w:hideMark/>
          </w:tcPr>
          <w:p w14:paraId="7578FEC4" w14:textId="77777777" w:rsidR="00E15D3A" w:rsidRPr="004A118C"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10.事故与应急</w:t>
            </w:r>
          </w:p>
        </w:tc>
        <w:tc>
          <w:tcPr>
            <w:tcW w:w="2806" w:type="dxa"/>
            <w:shd w:val="clear" w:color="auto" w:fill="auto"/>
            <w:noWrap/>
            <w:vAlign w:val="center"/>
            <w:hideMark/>
          </w:tcPr>
          <w:p w14:paraId="3DD29958"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每年及时更新记录，每季度检查一次</w:t>
            </w:r>
          </w:p>
        </w:tc>
        <w:tc>
          <w:tcPr>
            <w:tcW w:w="1098" w:type="dxa"/>
            <w:shd w:val="clear" w:color="auto" w:fill="auto"/>
            <w:noWrap/>
            <w:vAlign w:val="center"/>
            <w:hideMark/>
          </w:tcPr>
          <w:p w14:paraId="53518D6C"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每年4份</w:t>
            </w:r>
          </w:p>
        </w:tc>
      </w:tr>
      <w:tr w:rsidR="00E15D3A" w:rsidRPr="00E0012F" w14:paraId="6E903698" w14:textId="77777777" w:rsidTr="00A54B8F">
        <w:trPr>
          <w:trHeight w:val="270"/>
        </w:trPr>
        <w:tc>
          <w:tcPr>
            <w:tcW w:w="1008" w:type="dxa"/>
            <w:shd w:val="clear" w:color="auto" w:fill="auto"/>
            <w:noWrap/>
            <w:vAlign w:val="center"/>
            <w:hideMark/>
          </w:tcPr>
          <w:p w14:paraId="1ACA19C5"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100</w:t>
            </w:r>
          </w:p>
        </w:tc>
        <w:tc>
          <w:tcPr>
            <w:tcW w:w="1952" w:type="dxa"/>
            <w:shd w:val="clear" w:color="auto" w:fill="auto"/>
            <w:noWrap/>
            <w:vAlign w:val="center"/>
            <w:hideMark/>
          </w:tcPr>
          <w:p w14:paraId="564B5EAD" w14:textId="77777777" w:rsidR="00E15D3A" w:rsidRPr="00FE0EC5" w:rsidRDefault="00E15D3A" w:rsidP="00A54B8F">
            <w:pPr>
              <w:widowControl/>
              <w:jc w:val="center"/>
              <w:rPr>
                <w:rFonts w:ascii="宋体" w:eastAsia="宋体" w:hAnsi="宋体" w:cs="宋体"/>
                <w:color w:val="000000"/>
                <w:kern w:val="0"/>
                <w:sz w:val="22"/>
              </w:rPr>
            </w:pPr>
            <w:r w:rsidRPr="003774F0">
              <w:rPr>
                <w:rFonts w:ascii="宋体" w:eastAsia="宋体" w:hAnsi="宋体" w:cs="宋体" w:hint="eastAsia"/>
                <w:color w:val="000000"/>
                <w:kern w:val="0"/>
                <w:sz w:val="22"/>
              </w:rPr>
              <w:t>10.5 应急救援预案培训记录</w:t>
            </w:r>
          </w:p>
        </w:tc>
        <w:tc>
          <w:tcPr>
            <w:tcW w:w="2896" w:type="dxa"/>
            <w:shd w:val="clear" w:color="auto" w:fill="auto"/>
            <w:noWrap/>
            <w:vAlign w:val="center"/>
            <w:hideMark/>
          </w:tcPr>
          <w:p w14:paraId="247BF0F6" w14:textId="77777777" w:rsidR="00E15D3A" w:rsidRPr="004A118C"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10.事故与应急</w:t>
            </w:r>
          </w:p>
        </w:tc>
        <w:tc>
          <w:tcPr>
            <w:tcW w:w="2806" w:type="dxa"/>
            <w:shd w:val="clear" w:color="auto" w:fill="auto"/>
            <w:noWrap/>
            <w:vAlign w:val="center"/>
            <w:hideMark/>
          </w:tcPr>
          <w:p w14:paraId="41D7C63D"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每年及时更新记录</w:t>
            </w:r>
          </w:p>
        </w:tc>
        <w:tc>
          <w:tcPr>
            <w:tcW w:w="1098" w:type="dxa"/>
            <w:shd w:val="clear" w:color="auto" w:fill="auto"/>
            <w:noWrap/>
            <w:vAlign w:val="center"/>
            <w:hideMark/>
          </w:tcPr>
          <w:p w14:paraId="0DDCE6D5"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每年1份</w:t>
            </w:r>
          </w:p>
        </w:tc>
      </w:tr>
      <w:tr w:rsidR="00E15D3A" w:rsidRPr="00E0012F" w14:paraId="6EA9EDB6" w14:textId="77777777" w:rsidTr="00A54B8F">
        <w:trPr>
          <w:trHeight w:val="270"/>
        </w:trPr>
        <w:tc>
          <w:tcPr>
            <w:tcW w:w="1008" w:type="dxa"/>
            <w:shd w:val="clear" w:color="auto" w:fill="auto"/>
            <w:noWrap/>
            <w:vAlign w:val="center"/>
            <w:hideMark/>
          </w:tcPr>
          <w:p w14:paraId="2D8B4E6B"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101</w:t>
            </w:r>
          </w:p>
        </w:tc>
        <w:tc>
          <w:tcPr>
            <w:tcW w:w="1952" w:type="dxa"/>
            <w:shd w:val="clear" w:color="auto" w:fill="auto"/>
            <w:noWrap/>
            <w:vAlign w:val="center"/>
            <w:hideMark/>
          </w:tcPr>
          <w:p w14:paraId="544C399C" w14:textId="77777777" w:rsidR="00E15D3A" w:rsidRPr="003774F0" w:rsidRDefault="00E15D3A" w:rsidP="00A54B8F">
            <w:pPr>
              <w:widowControl/>
              <w:jc w:val="center"/>
              <w:rPr>
                <w:rFonts w:ascii="宋体" w:eastAsia="宋体" w:hAnsi="宋体" w:cs="宋体"/>
                <w:color w:val="000000"/>
                <w:kern w:val="0"/>
                <w:sz w:val="22"/>
              </w:rPr>
            </w:pPr>
            <w:r w:rsidRPr="003774F0">
              <w:rPr>
                <w:rFonts w:ascii="宋体" w:eastAsia="宋体" w:hAnsi="宋体" w:cs="宋体" w:hint="eastAsia"/>
                <w:color w:val="000000"/>
                <w:kern w:val="0"/>
                <w:sz w:val="22"/>
              </w:rPr>
              <w:t>10.6 应急救援预案演练记录</w:t>
            </w:r>
          </w:p>
        </w:tc>
        <w:tc>
          <w:tcPr>
            <w:tcW w:w="2896" w:type="dxa"/>
            <w:shd w:val="clear" w:color="auto" w:fill="auto"/>
            <w:noWrap/>
            <w:vAlign w:val="center"/>
            <w:hideMark/>
          </w:tcPr>
          <w:p w14:paraId="0B4AEE3E" w14:textId="77777777" w:rsidR="00E15D3A" w:rsidRPr="004A118C"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10.事故与应急</w:t>
            </w:r>
          </w:p>
        </w:tc>
        <w:tc>
          <w:tcPr>
            <w:tcW w:w="2806" w:type="dxa"/>
            <w:shd w:val="clear" w:color="auto" w:fill="auto"/>
            <w:noWrap/>
            <w:vAlign w:val="center"/>
            <w:hideMark/>
          </w:tcPr>
          <w:p w14:paraId="54A26876"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每年及时更新记录，半年一次</w:t>
            </w:r>
          </w:p>
        </w:tc>
        <w:tc>
          <w:tcPr>
            <w:tcW w:w="1098" w:type="dxa"/>
            <w:shd w:val="clear" w:color="auto" w:fill="auto"/>
            <w:noWrap/>
            <w:vAlign w:val="center"/>
            <w:hideMark/>
          </w:tcPr>
          <w:p w14:paraId="758E4996"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每年2份</w:t>
            </w:r>
          </w:p>
        </w:tc>
      </w:tr>
      <w:tr w:rsidR="00E15D3A" w:rsidRPr="00E0012F" w14:paraId="353A95D6" w14:textId="77777777" w:rsidTr="00A54B8F">
        <w:trPr>
          <w:trHeight w:val="270"/>
        </w:trPr>
        <w:tc>
          <w:tcPr>
            <w:tcW w:w="1008" w:type="dxa"/>
            <w:shd w:val="clear" w:color="auto" w:fill="auto"/>
            <w:noWrap/>
            <w:vAlign w:val="center"/>
            <w:hideMark/>
          </w:tcPr>
          <w:p w14:paraId="08114074"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102</w:t>
            </w:r>
          </w:p>
        </w:tc>
        <w:tc>
          <w:tcPr>
            <w:tcW w:w="1952" w:type="dxa"/>
            <w:shd w:val="clear" w:color="auto" w:fill="auto"/>
            <w:noWrap/>
            <w:vAlign w:val="center"/>
            <w:hideMark/>
          </w:tcPr>
          <w:p w14:paraId="18E253D2" w14:textId="77777777" w:rsidR="00E15D3A" w:rsidRPr="003774F0"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 xml:space="preserve">10.7 </w:t>
            </w:r>
            <w:r w:rsidRPr="0004206E">
              <w:rPr>
                <w:rFonts w:ascii="宋体" w:eastAsia="宋体" w:hAnsi="宋体" w:cs="宋体" w:hint="eastAsia"/>
                <w:color w:val="000000"/>
                <w:kern w:val="0"/>
                <w:sz w:val="22"/>
              </w:rPr>
              <w:t>应急演练效果评估报告</w:t>
            </w:r>
          </w:p>
        </w:tc>
        <w:tc>
          <w:tcPr>
            <w:tcW w:w="2896" w:type="dxa"/>
            <w:shd w:val="clear" w:color="auto" w:fill="auto"/>
            <w:noWrap/>
            <w:vAlign w:val="center"/>
            <w:hideMark/>
          </w:tcPr>
          <w:p w14:paraId="3DB6632D" w14:textId="77777777" w:rsidR="00E15D3A" w:rsidRPr="004A118C"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10.事故与应急</w:t>
            </w:r>
          </w:p>
        </w:tc>
        <w:tc>
          <w:tcPr>
            <w:tcW w:w="2806" w:type="dxa"/>
            <w:shd w:val="clear" w:color="auto" w:fill="auto"/>
            <w:noWrap/>
            <w:vAlign w:val="center"/>
            <w:hideMark/>
          </w:tcPr>
          <w:p w14:paraId="19077E8E"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每年及时更新记录，半年一次</w:t>
            </w:r>
          </w:p>
        </w:tc>
        <w:tc>
          <w:tcPr>
            <w:tcW w:w="1098" w:type="dxa"/>
            <w:shd w:val="clear" w:color="auto" w:fill="auto"/>
            <w:noWrap/>
            <w:vAlign w:val="center"/>
            <w:hideMark/>
          </w:tcPr>
          <w:p w14:paraId="4F8ED2D2"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每年2份</w:t>
            </w:r>
          </w:p>
        </w:tc>
      </w:tr>
      <w:tr w:rsidR="00E15D3A" w:rsidRPr="00E0012F" w14:paraId="03BD0A7F" w14:textId="77777777" w:rsidTr="00A54B8F">
        <w:trPr>
          <w:trHeight w:val="270"/>
        </w:trPr>
        <w:tc>
          <w:tcPr>
            <w:tcW w:w="1008" w:type="dxa"/>
            <w:shd w:val="clear" w:color="auto" w:fill="auto"/>
            <w:noWrap/>
            <w:vAlign w:val="center"/>
            <w:hideMark/>
          </w:tcPr>
          <w:p w14:paraId="2392FA87"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103</w:t>
            </w:r>
          </w:p>
        </w:tc>
        <w:tc>
          <w:tcPr>
            <w:tcW w:w="1952" w:type="dxa"/>
            <w:shd w:val="clear" w:color="auto" w:fill="auto"/>
            <w:noWrap/>
            <w:vAlign w:val="center"/>
            <w:hideMark/>
          </w:tcPr>
          <w:p w14:paraId="58A1C0F8" w14:textId="77777777" w:rsidR="00E15D3A" w:rsidRDefault="00E15D3A" w:rsidP="00A54B8F">
            <w:pPr>
              <w:widowControl/>
              <w:jc w:val="center"/>
              <w:rPr>
                <w:rFonts w:ascii="宋体" w:eastAsia="宋体" w:hAnsi="宋体" w:cs="宋体"/>
                <w:color w:val="000000"/>
                <w:kern w:val="0"/>
                <w:sz w:val="22"/>
              </w:rPr>
            </w:pPr>
            <w:r w:rsidRPr="0041775D">
              <w:rPr>
                <w:rFonts w:ascii="宋体" w:eastAsia="宋体" w:hAnsi="宋体" w:cs="宋体" w:hint="eastAsia"/>
                <w:color w:val="000000"/>
                <w:kern w:val="0"/>
                <w:sz w:val="22"/>
              </w:rPr>
              <w:t>表10.8 事故管理台账</w:t>
            </w:r>
          </w:p>
        </w:tc>
        <w:tc>
          <w:tcPr>
            <w:tcW w:w="2896" w:type="dxa"/>
            <w:shd w:val="clear" w:color="auto" w:fill="auto"/>
            <w:noWrap/>
            <w:vAlign w:val="center"/>
            <w:hideMark/>
          </w:tcPr>
          <w:p w14:paraId="5074BF36" w14:textId="77777777" w:rsidR="00E15D3A" w:rsidRPr="004A118C"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10.事故与应急</w:t>
            </w:r>
          </w:p>
        </w:tc>
        <w:tc>
          <w:tcPr>
            <w:tcW w:w="2806" w:type="dxa"/>
            <w:shd w:val="clear" w:color="auto" w:fill="auto"/>
            <w:noWrap/>
            <w:vAlign w:val="center"/>
            <w:hideMark/>
          </w:tcPr>
          <w:p w14:paraId="29D861A5"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每年及时更新记录，每年一次</w:t>
            </w:r>
          </w:p>
        </w:tc>
        <w:tc>
          <w:tcPr>
            <w:tcW w:w="1098" w:type="dxa"/>
            <w:shd w:val="clear" w:color="auto" w:fill="auto"/>
            <w:noWrap/>
            <w:vAlign w:val="center"/>
            <w:hideMark/>
          </w:tcPr>
          <w:p w14:paraId="6D26C769"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每年1份</w:t>
            </w:r>
          </w:p>
        </w:tc>
      </w:tr>
      <w:tr w:rsidR="00E15D3A" w:rsidRPr="00E0012F" w14:paraId="564BD954" w14:textId="77777777" w:rsidTr="00A54B8F">
        <w:trPr>
          <w:trHeight w:val="270"/>
        </w:trPr>
        <w:tc>
          <w:tcPr>
            <w:tcW w:w="1008" w:type="dxa"/>
            <w:shd w:val="clear" w:color="auto" w:fill="auto"/>
            <w:noWrap/>
            <w:vAlign w:val="center"/>
            <w:hideMark/>
          </w:tcPr>
          <w:p w14:paraId="06486DA7"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104</w:t>
            </w:r>
          </w:p>
        </w:tc>
        <w:tc>
          <w:tcPr>
            <w:tcW w:w="1952" w:type="dxa"/>
            <w:shd w:val="clear" w:color="auto" w:fill="auto"/>
            <w:noWrap/>
            <w:vAlign w:val="center"/>
            <w:hideMark/>
          </w:tcPr>
          <w:p w14:paraId="23A34609" w14:textId="77777777" w:rsidR="00E15D3A" w:rsidRDefault="00E15D3A" w:rsidP="00A54B8F">
            <w:pPr>
              <w:widowControl/>
              <w:jc w:val="center"/>
              <w:rPr>
                <w:rFonts w:ascii="宋体" w:eastAsia="宋体" w:hAnsi="宋体" w:cs="宋体"/>
                <w:color w:val="000000"/>
                <w:kern w:val="0"/>
                <w:sz w:val="22"/>
              </w:rPr>
            </w:pPr>
            <w:r w:rsidRPr="00603393">
              <w:rPr>
                <w:rFonts w:ascii="宋体" w:eastAsia="宋体" w:hAnsi="宋体" w:cs="宋体" w:hint="eastAsia"/>
                <w:color w:val="000000"/>
                <w:kern w:val="0"/>
                <w:sz w:val="22"/>
              </w:rPr>
              <w:t>表10.9 事故报 告书</w:t>
            </w:r>
          </w:p>
        </w:tc>
        <w:tc>
          <w:tcPr>
            <w:tcW w:w="2896" w:type="dxa"/>
            <w:shd w:val="clear" w:color="auto" w:fill="auto"/>
            <w:noWrap/>
            <w:vAlign w:val="center"/>
            <w:hideMark/>
          </w:tcPr>
          <w:p w14:paraId="49C27ABF" w14:textId="77777777" w:rsidR="00E15D3A" w:rsidRPr="004A118C"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10.事故与应急</w:t>
            </w:r>
          </w:p>
        </w:tc>
        <w:tc>
          <w:tcPr>
            <w:tcW w:w="2806" w:type="dxa"/>
            <w:shd w:val="clear" w:color="auto" w:fill="auto"/>
            <w:noWrap/>
            <w:vAlign w:val="center"/>
            <w:hideMark/>
          </w:tcPr>
          <w:p w14:paraId="44EBC30F"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每年及时更新记录，每年一次</w:t>
            </w:r>
          </w:p>
        </w:tc>
        <w:tc>
          <w:tcPr>
            <w:tcW w:w="1098" w:type="dxa"/>
            <w:shd w:val="clear" w:color="auto" w:fill="auto"/>
            <w:noWrap/>
            <w:vAlign w:val="center"/>
            <w:hideMark/>
          </w:tcPr>
          <w:p w14:paraId="23A6EFD7"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每年可有1份</w:t>
            </w:r>
          </w:p>
        </w:tc>
      </w:tr>
      <w:tr w:rsidR="00E15D3A" w:rsidRPr="00E0012F" w14:paraId="076AABF1" w14:textId="77777777" w:rsidTr="00A54B8F">
        <w:trPr>
          <w:trHeight w:val="270"/>
        </w:trPr>
        <w:tc>
          <w:tcPr>
            <w:tcW w:w="1008" w:type="dxa"/>
            <w:shd w:val="clear" w:color="auto" w:fill="auto"/>
            <w:noWrap/>
            <w:vAlign w:val="center"/>
            <w:hideMark/>
          </w:tcPr>
          <w:p w14:paraId="36DD5DA2"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105</w:t>
            </w:r>
          </w:p>
        </w:tc>
        <w:tc>
          <w:tcPr>
            <w:tcW w:w="1952" w:type="dxa"/>
            <w:shd w:val="clear" w:color="auto" w:fill="auto"/>
            <w:noWrap/>
            <w:vAlign w:val="center"/>
            <w:hideMark/>
          </w:tcPr>
          <w:p w14:paraId="655DDBD4" w14:textId="77777777" w:rsidR="00E15D3A" w:rsidRDefault="00E15D3A" w:rsidP="00A54B8F">
            <w:pPr>
              <w:widowControl/>
              <w:jc w:val="center"/>
              <w:rPr>
                <w:rFonts w:ascii="宋体" w:eastAsia="宋体" w:hAnsi="宋体" w:cs="宋体"/>
                <w:color w:val="000000"/>
                <w:kern w:val="0"/>
                <w:sz w:val="22"/>
              </w:rPr>
            </w:pPr>
            <w:r w:rsidRPr="008E7023">
              <w:rPr>
                <w:rFonts w:ascii="宋体" w:eastAsia="宋体" w:hAnsi="宋体" w:cs="宋体" w:hint="eastAsia"/>
                <w:color w:val="000000"/>
                <w:kern w:val="0"/>
                <w:sz w:val="22"/>
              </w:rPr>
              <w:t>表10.10</w:t>
            </w:r>
            <w:r>
              <w:rPr>
                <w:rFonts w:ascii="宋体" w:eastAsia="宋体" w:hAnsi="宋体" w:cs="宋体" w:hint="eastAsia"/>
                <w:color w:val="000000"/>
                <w:kern w:val="0"/>
                <w:sz w:val="22"/>
              </w:rPr>
              <w:t xml:space="preserve"> </w:t>
            </w:r>
            <w:r w:rsidRPr="008E7023">
              <w:rPr>
                <w:rFonts w:ascii="宋体" w:eastAsia="宋体" w:hAnsi="宋体" w:cs="宋体" w:hint="eastAsia"/>
                <w:color w:val="000000"/>
                <w:kern w:val="0"/>
                <w:sz w:val="22"/>
              </w:rPr>
              <w:t>事故调查报告</w:t>
            </w:r>
          </w:p>
        </w:tc>
        <w:tc>
          <w:tcPr>
            <w:tcW w:w="2896" w:type="dxa"/>
            <w:shd w:val="clear" w:color="auto" w:fill="auto"/>
            <w:noWrap/>
            <w:vAlign w:val="center"/>
            <w:hideMark/>
          </w:tcPr>
          <w:p w14:paraId="5CC734E5" w14:textId="77777777" w:rsidR="00E15D3A" w:rsidRPr="004A118C"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10.事故与应急</w:t>
            </w:r>
          </w:p>
        </w:tc>
        <w:tc>
          <w:tcPr>
            <w:tcW w:w="2806" w:type="dxa"/>
            <w:shd w:val="clear" w:color="auto" w:fill="auto"/>
            <w:noWrap/>
            <w:vAlign w:val="center"/>
            <w:hideMark/>
          </w:tcPr>
          <w:p w14:paraId="61453012"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每年及时更新记录，每年一次</w:t>
            </w:r>
          </w:p>
        </w:tc>
        <w:tc>
          <w:tcPr>
            <w:tcW w:w="1098" w:type="dxa"/>
            <w:shd w:val="clear" w:color="auto" w:fill="auto"/>
            <w:noWrap/>
            <w:vAlign w:val="center"/>
            <w:hideMark/>
          </w:tcPr>
          <w:p w14:paraId="36521E8C"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不定</w:t>
            </w:r>
          </w:p>
        </w:tc>
      </w:tr>
      <w:tr w:rsidR="00E15D3A" w:rsidRPr="00E0012F" w14:paraId="08F7D560" w14:textId="77777777" w:rsidTr="00A54B8F">
        <w:trPr>
          <w:trHeight w:val="270"/>
        </w:trPr>
        <w:tc>
          <w:tcPr>
            <w:tcW w:w="1008" w:type="dxa"/>
            <w:shd w:val="clear" w:color="auto" w:fill="auto"/>
            <w:noWrap/>
            <w:vAlign w:val="center"/>
            <w:hideMark/>
          </w:tcPr>
          <w:p w14:paraId="2252F02E"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106</w:t>
            </w:r>
          </w:p>
        </w:tc>
        <w:tc>
          <w:tcPr>
            <w:tcW w:w="1952" w:type="dxa"/>
            <w:shd w:val="clear" w:color="auto" w:fill="auto"/>
            <w:noWrap/>
            <w:vAlign w:val="center"/>
            <w:hideMark/>
          </w:tcPr>
          <w:p w14:paraId="62D4CDF4" w14:textId="77777777" w:rsidR="00E15D3A" w:rsidRDefault="00E15D3A" w:rsidP="00A54B8F">
            <w:pPr>
              <w:widowControl/>
              <w:jc w:val="center"/>
              <w:rPr>
                <w:rFonts w:ascii="宋体" w:eastAsia="宋体" w:hAnsi="宋体" w:cs="宋体"/>
                <w:color w:val="000000"/>
                <w:kern w:val="0"/>
                <w:sz w:val="22"/>
              </w:rPr>
            </w:pPr>
            <w:r w:rsidRPr="00305843">
              <w:rPr>
                <w:rFonts w:ascii="宋体" w:eastAsia="宋体" w:hAnsi="宋体" w:cs="宋体" w:hint="eastAsia"/>
                <w:color w:val="000000"/>
                <w:kern w:val="0"/>
                <w:sz w:val="22"/>
              </w:rPr>
              <w:t>表10.11 事故档案记录表</w:t>
            </w:r>
          </w:p>
        </w:tc>
        <w:tc>
          <w:tcPr>
            <w:tcW w:w="2896" w:type="dxa"/>
            <w:shd w:val="clear" w:color="auto" w:fill="auto"/>
            <w:noWrap/>
            <w:vAlign w:val="center"/>
            <w:hideMark/>
          </w:tcPr>
          <w:p w14:paraId="18EE0127" w14:textId="77777777" w:rsidR="00E15D3A" w:rsidRPr="004A118C"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10.事故与应急</w:t>
            </w:r>
          </w:p>
        </w:tc>
        <w:tc>
          <w:tcPr>
            <w:tcW w:w="2806" w:type="dxa"/>
            <w:shd w:val="clear" w:color="auto" w:fill="auto"/>
            <w:noWrap/>
            <w:vAlign w:val="center"/>
            <w:hideMark/>
          </w:tcPr>
          <w:p w14:paraId="7DAF0424"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每年及时更新记录，每年一次</w:t>
            </w:r>
          </w:p>
        </w:tc>
        <w:tc>
          <w:tcPr>
            <w:tcW w:w="1098" w:type="dxa"/>
            <w:shd w:val="clear" w:color="auto" w:fill="auto"/>
            <w:noWrap/>
            <w:vAlign w:val="center"/>
            <w:hideMark/>
          </w:tcPr>
          <w:p w14:paraId="3E3EC427"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不定</w:t>
            </w:r>
          </w:p>
        </w:tc>
      </w:tr>
      <w:tr w:rsidR="00E15D3A" w:rsidRPr="00E0012F" w14:paraId="51F85C05" w14:textId="77777777" w:rsidTr="00A54B8F">
        <w:trPr>
          <w:trHeight w:val="270"/>
        </w:trPr>
        <w:tc>
          <w:tcPr>
            <w:tcW w:w="1008" w:type="dxa"/>
            <w:shd w:val="clear" w:color="auto" w:fill="auto"/>
            <w:noWrap/>
            <w:vAlign w:val="center"/>
            <w:hideMark/>
          </w:tcPr>
          <w:p w14:paraId="26C1891C"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107</w:t>
            </w:r>
          </w:p>
        </w:tc>
        <w:tc>
          <w:tcPr>
            <w:tcW w:w="1952" w:type="dxa"/>
            <w:shd w:val="clear" w:color="auto" w:fill="auto"/>
            <w:noWrap/>
            <w:vAlign w:val="center"/>
            <w:hideMark/>
          </w:tcPr>
          <w:p w14:paraId="69B5CAB7" w14:textId="77777777" w:rsidR="00E15D3A" w:rsidRDefault="00E15D3A" w:rsidP="00A54B8F">
            <w:pPr>
              <w:widowControl/>
              <w:jc w:val="center"/>
              <w:rPr>
                <w:rFonts w:ascii="宋体" w:eastAsia="宋体" w:hAnsi="宋体" w:cs="宋体"/>
                <w:color w:val="000000"/>
                <w:kern w:val="0"/>
                <w:sz w:val="22"/>
              </w:rPr>
            </w:pPr>
            <w:r w:rsidRPr="00427E1F">
              <w:rPr>
                <w:rFonts w:ascii="宋体" w:eastAsia="宋体" w:hAnsi="宋体" w:cs="宋体" w:hint="eastAsia"/>
                <w:color w:val="000000"/>
                <w:kern w:val="0"/>
                <w:sz w:val="22"/>
              </w:rPr>
              <w:t>表11.1 安全检查计划表</w:t>
            </w:r>
          </w:p>
        </w:tc>
        <w:tc>
          <w:tcPr>
            <w:tcW w:w="2896" w:type="dxa"/>
            <w:shd w:val="clear" w:color="auto" w:fill="auto"/>
            <w:noWrap/>
            <w:vAlign w:val="center"/>
            <w:hideMark/>
          </w:tcPr>
          <w:p w14:paraId="7E2EBC9F" w14:textId="77777777" w:rsidR="00E15D3A" w:rsidRDefault="00E15D3A" w:rsidP="00A54B8F">
            <w:pPr>
              <w:widowControl/>
              <w:jc w:val="center"/>
              <w:rPr>
                <w:rFonts w:ascii="宋体" w:eastAsia="宋体" w:hAnsi="宋体" w:cs="宋体"/>
                <w:color w:val="000000"/>
                <w:kern w:val="0"/>
                <w:sz w:val="22"/>
              </w:rPr>
            </w:pPr>
            <w:r w:rsidRPr="00427E1F">
              <w:rPr>
                <w:rFonts w:ascii="宋体" w:eastAsia="宋体" w:hAnsi="宋体" w:cs="宋体" w:hint="eastAsia"/>
                <w:color w:val="000000"/>
                <w:kern w:val="0"/>
                <w:sz w:val="22"/>
              </w:rPr>
              <w:t>11</w:t>
            </w:r>
            <w:r>
              <w:rPr>
                <w:rFonts w:ascii="宋体" w:eastAsia="宋体" w:hAnsi="宋体" w:cs="宋体" w:hint="eastAsia"/>
                <w:color w:val="000000"/>
                <w:kern w:val="0"/>
                <w:sz w:val="22"/>
              </w:rPr>
              <w:t>.</w:t>
            </w:r>
            <w:r w:rsidRPr="00427E1F">
              <w:rPr>
                <w:rFonts w:ascii="宋体" w:eastAsia="宋体" w:hAnsi="宋体" w:cs="宋体" w:hint="eastAsia"/>
                <w:color w:val="000000"/>
                <w:kern w:val="0"/>
                <w:sz w:val="22"/>
              </w:rPr>
              <w:t>检查与自评</w:t>
            </w:r>
          </w:p>
        </w:tc>
        <w:tc>
          <w:tcPr>
            <w:tcW w:w="2806" w:type="dxa"/>
            <w:shd w:val="clear" w:color="auto" w:fill="auto"/>
            <w:noWrap/>
            <w:vAlign w:val="center"/>
            <w:hideMark/>
          </w:tcPr>
          <w:p w14:paraId="62072069"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每年及时更新记录，每年一次</w:t>
            </w:r>
          </w:p>
        </w:tc>
        <w:tc>
          <w:tcPr>
            <w:tcW w:w="1098" w:type="dxa"/>
            <w:shd w:val="clear" w:color="auto" w:fill="auto"/>
            <w:noWrap/>
            <w:vAlign w:val="center"/>
            <w:hideMark/>
          </w:tcPr>
          <w:p w14:paraId="467357B4"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每年1份</w:t>
            </w:r>
          </w:p>
        </w:tc>
      </w:tr>
      <w:tr w:rsidR="00E15D3A" w:rsidRPr="00E0012F" w14:paraId="7A9A5679" w14:textId="77777777" w:rsidTr="00A54B8F">
        <w:trPr>
          <w:trHeight w:val="270"/>
        </w:trPr>
        <w:tc>
          <w:tcPr>
            <w:tcW w:w="1008" w:type="dxa"/>
            <w:shd w:val="clear" w:color="auto" w:fill="auto"/>
            <w:noWrap/>
            <w:vAlign w:val="center"/>
            <w:hideMark/>
          </w:tcPr>
          <w:p w14:paraId="3FEF1E88"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108</w:t>
            </w:r>
          </w:p>
        </w:tc>
        <w:tc>
          <w:tcPr>
            <w:tcW w:w="1952" w:type="dxa"/>
            <w:shd w:val="clear" w:color="auto" w:fill="auto"/>
            <w:noWrap/>
            <w:vAlign w:val="center"/>
            <w:hideMark/>
          </w:tcPr>
          <w:p w14:paraId="537324C4" w14:textId="77777777" w:rsidR="00E15D3A" w:rsidRPr="00427E1F" w:rsidRDefault="00E15D3A" w:rsidP="00A54B8F">
            <w:pPr>
              <w:widowControl/>
              <w:jc w:val="center"/>
              <w:rPr>
                <w:rFonts w:ascii="宋体" w:eastAsia="宋体" w:hAnsi="宋体" w:cs="宋体"/>
                <w:color w:val="000000"/>
                <w:kern w:val="0"/>
                <w:sz w:val="22"/>
              </w:rPr>
            </w:pPr>
            <w:r w:rsidRPr="00427E1F">
              <w:rPr>
                <w:rFonts w:ascii="宋体" w:eastAsia="宋体" w:hAnsi="宋体" w:cs="宋体" w:hint="eastAsia"/>
                <w:color w:val="000000"/>
                <w:kern w:val="0"/>
                <w:sz w:val="22"/>
              </w:rPr>
              <w:t>表11.2 节假日安全检查表</w:t>
            </w:r>
          </w:p>
        </w:tc>
        <w:tc>
          <w:tcPr>
            <w:tcW w:w="2896" w:type="dxa"/>
            <w:shd w:val="clear" w:color="auto" w:fill="auto"/>
            <w:noWrap/>
            <w:vAlign w:val="center"/>
            <w:hideMark/>
          </w:tcPr>
          <w:p w14:paraId="0356597C" w14:textId="77777777" w:rsidR="00E15D3A" w:rsidRPr="00427E1F" w:rsidRDefault="00E15D3A" w:rsidP="00A54B8F">
            <w:pPr>
              <w:widowControl/>
              <w:jc w:val="center"/>
              <w:rPr>
                <w:rFonts w:ascii="宋体" w:eastAsia="宋体" w:hAnsi="宋体" w:cs="宋体"/>
                <w:color w:val="000000"/>
                <w:kern w:val="0"/>
                <w:sz w:val="22"/>
              </w:rPr>
            </w:pPr>
            <w:r w:rsidRPr="00427E1F">
              <w:rPr>
                <w:rFonts w:ascii="宋体" w:eastAsia="宋体" w:hAnsi="宋体" w:cs="宋体" w:hint="eastAsia"/>
                <w:color w:val="000000"/>
                <w:kern w:val="0"/>
                <w:sz w:val="22"/>
              </w:rPr>
              <w:t>11</w:t>
            </w:r>
            <w:r>
              <w:rPr>
                <w:rFonts w:ascii="宋体" w:eastAsia="宋体" w:hAnsi="宋体" w:cs="宋体" w:hint="eastAsia"/>
                <w:color w:val="000000"/>
                <w:kern w:val="0"/>
                <w:sz w:val="22"/>
              </w:rPr>
              <w:t>.</w:t>
            </w:r>
            <w:r w:rsidRPr="00427E1F">
              <w:rPr>
                <w:rFonts w:ascii="宋体" w:eastAsia="宋体" w:hAnsi="宋体" w:cs="宋体" w:hint="eastAsia"/>
                <w:color w:val="000000"/>
                <w:kern w:val="0"/>
                <w:sz w:val="22"/>
              </w:rPr>
              <w:t>检查与自评</w:t>
            </w:r>
          </w:p>
        </w:tc>
        <w:tc>
          <w:tcPr>
            <w:tcW w:w="2806" w:type="dxa"/>
            <w:shd w:val="clear" w:color="auto" w:fill="auto"/>
            <w:noWrap/>
            <w:vAlign w:val="center"/>
            <w:hideMark/>
          </w:tcPr>
          <w:p w14:paraId="22B39B34"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春节、五一、国庆等较大节日安全检查表</w:t>
            </w:r>
          </w:p>
        </w:tc>
        <w:tc>
          <w:tcPr>
            <w:tcW w:w="1098" w:type="dxa"/>
            <w:shd w:val="clear" w:color="auto" w:fill="auto"/>
            <w:noWrap/>
            <w:vAlign w:val="center"/>
            <w:hideMark/>
          </w:tcPr>
          <w:p w14:paraId="5F55D35C"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每年3份以上</w:t>
            </w:r>
          </w:p>
        </w:tc>
      </w:tr>
      <w:tr w:rsidR="00E15D3A" w:rsidRPr="00E0012F" w14:paraId="5EE0E955" w14:textId="77777777" w:rsidTr="00A54B8F">
        <w:trPr>
          <w:trHeight w:val="270"/>
        </w:trPr>
        <w:tc>
          <w:tcPr>
            <w:tcW w:w="1008" w:type="dxa"/>
            <w:shd w:val="clear" w:color="auto" w:fill="auto"/>
            <w:noWrap/>
            <w:vAlign w:val="center"/>
            <w:hideMark/>
          </w:tcPr>
          <w:p w14:paraId="0DF448EF"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109</w:t>
            </w:r>
          </w:p>
        </w:tc>
        <w:tc>
          <w:tcPr>
            <w:tcW w:w="1952" w:type="dxa"/>
            <w:shd w:val="clear" w:color="auto" w:fill="auto"/>
            <w:noWrap/>
            <w:vAlign w:val="center"/>
            <w:hideMark/>
          </w:tcPr>
          <w:p w14:paraId="6F9EBEBB" w14:textId="77777777" w:rsidR="00E15D3A" w:rsidRPr="00920293" w:rsidRDefault="00E15D3A" w:rsidP="00A54B8F">
            <w:pPr>
              <w:widowControl/>
              <w:jc w:val="center"/>
              <w:rPr>
                <w:rFonts w:ascii="宋体" w:eastAsia="宋体" w:hAnsi="宋体" w:cs="宋体"/>
                <w:color w:val="000000"/>
                <w:kern w:val="0"/>
                <w:sz w:val="22"/>
              </w:rPr>
            </w:pPr>
            <w:r w:rsidRPr="00920293">
              <w:rPr>
                <w:rFonts w:ascii="宋体" w:eastAsia="宋体" w:hAnsi="宋体" w:cs="宋体" w:hint="eastAsia"/>
                <w:color w:val="000000"/>
                <w:kern w:val="0"/>
                <w:sz w:val="22"/>
              </w:rPr>
              <w:t>表11.3 公司级综</w:t>
            </w:r>
            <w:r w:rsidRPr="00920293">
              <w:rPr>
                <w:rFonts w:ascii="宋体" w:eastAsia="宋体" w:hAnsi="宋体" w:cs="宋体" w:hint="eastAsia"/>
                <w:color w:val="000000"/>
                <w:kern w:val="0"/>
                <w:sz w:val="22"/>
              </w:rPr>
              <w:lastRenderedPageBreak/>
              <w:t>合安全检查表</w:t>
            </w:r>
          </w:p>
        </w:tc>
        <w:tc>
          <w:tcPr>
            <w:tcW w:w="2896" w:type="dxa"/>
            <w:shd w:val="clear" w:color="auto" w:fill="auto"/>
            <w:noWrap/>
            <w:vAlign w:val="center"/>
            <w:hideMark/>
          </w:tcPr>
          <w:p w14:paraId="3807F7D5" w14:textId="77777777" w:rsidR="00E15D3A" w:rsidRDefault="00E15D3A" w:rsidP="00A54B8F">
            <w:pPr>
              <w:widowControl/>
              <w:jc w:val="center"/>
              <w:rPr>
                <w:rFonts w:ascii="宋体" w:eastAsia="宋体" w:hAnsi="宋体" w:cs="宋体"/>
                <w:color w:val="000000"/>
                <w:kern w:val="0"/>
                <w:sz w:val="22"/>
              </w:rPr>
            </w:pPr>
            <w:r w:rsidRPr="00427E1F">
              <w:rPr>
                <w:rFonts w:ascii="宋体" w:eastAsia="宋体" w:hAnsi="宋体" w:cs="宋体" w:hint="eastAsia"/>
                <w:color w:val="000000"/>
                <w:kern w:val="0"/>
                <w:sz w:val="22"/>
              </w:rPr>
              <w:lastRenderedPageBreak/>
              <w:t>11</w:t>
            </w:r>
            <w:r>
              <w:rPr>
                <w:rFonts w:ascii="宋体" w:eastAsia="宋体" w:hAnsi="宋体" w:cs="宋体" w:hint="eastAsia"/>
                <w:color w:val="000000"/>
                <w:kern w:val="0"/>
                <w:sz w:val="22"/>
              </w:rPr>
              <w:t>.</w:t>
            </w:r>
            <w:r w:rsidRPr="00427E1F">
              <w:rPr>
                <w:rFonts w:ascii="宋体" w:eastAsia="宋体" w:hAnsi="宋体" w:cs="宋体" w:hint="eastAsia"/>
                <w:color w:val="000000"/>
                <w:kern w:val="0"/>
                <w:sz w:val="22"/>
              </w:rPr>
              <w:t>检查与自评</w:t>
            </w:r>
          </w:p>
        </w:tc>
        <w:tc>
          <w:tcPr>
            <w:tcW w:w="2806" w:type="dxa"/>
            <w:shd w:val="clear" w:color="auto" w:fill="auto"/>
            <w:noWrap/>
            <w:vAlign w:val="center"/>
            <w:hideMark/>
          </w:tcPr>
          <w:p w14:paraId="24BB6F70"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每年及时更新记录，每季度</w:t>
            </w:r>
            <w:r>
              <w:rPr>
                <w:rFonts w:ascii="宋体" w:eastAsia="宋体" w:hAnsi="宋体" w:cs="宋体" w:hint="eastAsia"/>
                <w:color w:val="000000"/>
                <w:kern w:val="0"/>
                <w:sz w:val="22"/>
              </w:rPr>
              <w:lastRenderedPageBreak/>
              <w:t>1次</w:t>
            </w:r>
          </w:p>
        </w:tc>
        <w:tc>
          <w:tcPr>
            <w:tcW w:w="1098" w:type="dxa"/>
            <w:shd w:val="clear" w:color="auto" w:fill="auto"/>
            <w:noWrap/>
            <w:vAlign w:val="center"/>
            <w:hideMark/>
          </w:tcPr>
          <w:p w14:paraId="45AED2FC"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lastRenderedPageBreak/>
              <w:t>每年4份</w:t>
            </w:r>
          </w:p>
        </w:tc>
      </w:tr>
      <w:tr w:rsidR="00E15D3A" w:rsidRPr="00E0012F" w14:paraId="49A0E522" w14:textId="77777777" w:rsidTr="00A54B8F">
        <w:trPr>
          <w:trHeight w:val="270"/>
        </w:trPr>
        <w:tc>
          <w:tcPr>
            <w:tcW w:w="1008" w:type="dxa"/>
            <w:shd w:val="clear" w:color="auto" w:fill="auto"/>
            <w:noWrap/>
            <w:vAlign w:val="center"/>
            <w:hideMark/>
          </w:tcPr>
          <w:p w14:paraId="75644F45"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110</w:t>
            </w:r>
          </w:p>
        </w:tc>
        <w:tc>
          <w:tcPr>
            <w:tcW w:w="1952" w:type="dxa"/>
            <w:shd w:val="clear" w:color="auto" w:fill="auto"/>
            <w:noWrap/>
            <w:vAlign w:val="center"/>
            <w:hideMark/>
          </w:tcPr>
          <w:p w14:paraId="244211C3" w14:textId="77777777" w:rsidR="00E15D3A" w:rsidRPr="00920293" w:rsidRDefault="00E15D3A" w:rsidP="00A54B8F">
            <w:pPr>
              <w:widowControl/>
              <w:jc w:val="center"/>
              <w:rPr>
                <w:rFonts w:ascii="宋体" w:eastAsia="宋体" w:hAnsi="宋体" w:cs="宋体"/>
                <w:color w:val="000000"/>
                <w:kern w:val="0"/>
                <w:sz w:val="22"/>
              </w:rPr>
            </w:pPr>
            <w:r w:rsidRPr="00920293">
              <w:rPr>
                <w:rFonts w:ascii="宋体" w:eastAsia="宋体" w:hAnsi="宋体" w:cs="宋体" w:hint="eastAsia"/>
                <w:color w:val="000000"/>
                <w:kern w:val="0"/>
                <w:sz w:val="22"/>
              </w:rPr>
              <w:t>表11.4 车间级综合安全检查表</w:t>
            </w:r>
          </w:p>
        </w:tc>
        <w:tc>
          <w:tcPr>
            <w:tcW w:w="2896" w:type="dxa"/>
            <w:shd w:val="clear" w:color="auto" w:fill="auto"/>
            <w:noWrap/>
            <w:vAlign w:val="center"/>
            <w:hideMark/>
          </w:tcPr>
          <w:p w14:paraId="15B03DE2" w14:textId="77777777" w:rsidR="00E15D3A" w:rsidRDefault="00E15D3A" w:rsidP="00A54B8F">
            <w:pPr>
              <w:widowControl/>
              <w:jc w:val="center"/>
              <w:rPr>
                <w:rFonts w:ascii="宋体" w:eastAsia="宋体" w:hAnsi="宋体" w:cs="宋体"/>
                <w:color w:val="000000"/>
                <w:kern w:val="0"/>
                <w:sz w:val="22"/>
              </w:rPr>
            </w:pPr>
            <w:r w:rsidRPr="00427E1F">
              <w:rPr>
                <w:rFonts w:ascii="宋体" w:eastAsia="宋体" w:hAnsi="宋体" w:cs="宋体" w:hint="eastAsia"/>
                <w:color w:val="000000"/>
                <w:kern w:val="0"/>
                <w:sz w:val="22"/>
              </w:rPr>
              <w:t>11</w:t>
            </w:r>
            <w:r>
              <w:rPr>
                <w:rFonts w:ascii="宋体" w:eastAsia="宋体" w:hAnsi="宋体" w:cs="宋体" w:hint="eastAsia"/>
                <w:color w:val="000000"/>
                <w:kern w:val="0"/>
                <w:sz w:val="22"/>
              </w:rPr>
              <w:t>.</w:t>
            </w:r>
            <w:r w:rsidRPr="00427E1F">
              <w:rPr>
                <w:rFonts w:ascii="宋体" w:eastAsia="宋体" w:hAnsi="宋体" w:cs="宋体" w:hint="eastAsia"/>
                <w:color w:val="000000"/>
                <w:kern w:val="0"/>
                <w:sz w:val="22"/>
              </w:rPr>
              <w:t>检查与自评</w:t>
            </w:r>
          </w:p>
        </w:tc>
        <w:tc>
          <w:tcPr>
            <w:tcW w:w="2806" w:type="dxa"/>
            <w:shd w:val="clear" w:color="auto" w:fill="auto"/>
            <w:noWrap/>
            <w:vAlign w:val="center"/>
            <w:hideMark/>
          </w:tcPr>
          <w:p w14:paraId="2542CAFD"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每年及时更新记录，每月1次</w:t>
            </w:r>
          </w:p>
        </w:tc>
        <w:tc>
          <w:tcPr>
            <w:tcW w:w="1098" w:type="dxa"/>
            <w:shd w:val="clear" w:color="auto" w:fill="auto"/>
            <w:noWrap/>
            <w:vAlign w:val="center"/>
            <w:hideMark/>
          </w:tcPr>
          <w:p w14:paraId="0E72151E"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每年12份</w:t>
            </w:r>
          </w:p>
        </w:tc>
      </w:tr>
      <w:tr w:rsidR="00E15D3A" w:rsidRPr="00E0012F" w14:paraId="4B5B913A" w14:textId="77777777" w:rsidTr="00A54B8F">
        <w:trPr>
          <w:trHeight w:val="270"/>
        </w:trPr>
        <w:tc>
          <w:tcPr>
            <w:tcW w:w="1008" w:type="dxa"/>
            <w:shd w:val="clear" w:color="auto" w:fill="auto"/>
            <w:noWrap/>
            <w:vAlign w:val="center"/>
            <w:hideMark/>
          </w:tcPr>
          <w:p w14:paraId="3C831CE6"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111</w:t>
            </w:r>
          </w:p>
        </w:tc>
        <w:tc>
          <w:tcPr>
            <w:tcW w:w="1952" w:type="dxa"/>
            <w:shd w:val="clear" w:color="auto" w:fill="auto"/>
            <w:noWrap/>
            <w:vAlign w:val="center"/>
            <w:hideMark/>
          </w:tcPr>
          <w:p w14:paraId="0CF86B57" w14:textId="77777777" w:rsidR="00E15D3A" w:rsidRPr="00920293" w:rsidRDefault="00E15D3A" w:rsidP="00A54B8F">
            <w:pPr>
              <w:widowControl/>
              <w:jc w:val="center"/>
              <w:rPr>
                <w:rFonts w:ascii="宋体" w:eastAsia="宋体" w:hAnsi="宋体" w:cs="宋体"/>
                <w:color w:val="000000"/>
                <w:kern w:val="0"/>
                <w:sz w:val="22"/>
              </w:rPr>
            </w:pPr>
            <w:r w:rsidRPr="00920293">
              <w:rPr>
                <w:rFonts w:ascii="宋体" w:eastAsia="宋体" w:hAnsi="宋体" w:cs="宋体" w:hint="eastAsia"/>
                <w:color w:val="000000"/>
                <w:kern w:val="0"/>
                <w:sz w:val="22"/>
              </w:rPr>
              <w:t>11.5</w:t>
            </w:r>
            <w:r>
              <w:rPr>
                <w:rFonts w:ascii="宋体" w:eastAsia="宋体" w:hAnsi="宋体" w:cs="宋体" w:hint="eastAsia"/>
                <w:color w:val="000000"/>
                <w:kern w:val="0"/>
                <w:sz w:val="22"/>
              </w:rPr>
              <w:t>各类</w:t>
            </w:r>
            <w:r w:rsidRPr="00920293">
              <w:rPr>
                <w:rFonts w:ascii="宋体" w:eastAsia="宋体" w:hAnsi="宋体" w:cs="宋体" w:hint="eastAsia"/>
                <w:color w:val="000000"/>
                <w:kern w:val="0"/>
                <w:sz w:val="22"/>
              </w:rPr>
              <w:t>专业安全检查表</w:t>
            </w:r>
          </w:p>
        </w:tc>
        <w:tc>
          <w:tcPr>
            <w:tcW w:w="2896" w:type="dxa"/>
            <w:shd w:val="clear" w:color="auto" w:fill="auto"/>
            <w:noWrap/>
            <w:vAlign w:val="center"/>
            <w:hideMark/>
          </w:tcPr>
          <w:p w14:paraId="313A9C88" w14:textId="77777777" w:rsidR="00E15D3A" w:rsidRDefault="00E15D3A" w:rsidP="00A54B8F">
            <w:pPr>
              <w:widowControl/>
              <w:jc w:val="center"/>
              <w:rPr>
                <w:rFonts w:ascii="宋体" w:eastAsia="宋体" w:hAnsi="宋体" w:cs="宋体"/>
                <w:color w:val="000000"/>
                <w:kern w:val="0"/>
                <w:sz w:val="22"/>
              </w:rPr>
            </w:pPr>
            <w:r w:rsidRPr="00427E1F">
              <w:rPr>
                <w:rFonts w:ascii="宋体" w:eastAsia="宋体" w:hAnsi="宋体" w:cs="宋体" w:hint="eastAsia"/>
                <w:color w:val="000000"/>
                <w:kern w:val="0"/>
                <w:sz w:val="22"/>
              </w:rPr>
              <w:t>11</w:t>
            </w:r>
            <w:r>
              <w:rPr>
                <w:rFonts w:ascii="宋体" w:eastAsia="宋体" w:hAnsi="宋体" w:cs="宋体" w:hint="eastAsia"/>
                <w:color w:val="000000"/>
                <w:kern w:val="0"/>
                <w:sz w:val="22"/>
              </w:rPr>
              <w:t>.</w:t>
            </w:r>
            <w:r w:rsidRPr="00427E1F">
              <w:rPr>
                <w:rFonts w:ascii="宋体" w:eastAsia="宋体" w:hAnsi="宋体" w:cs="宋体" w:hint="eastAsia"/>
                <w:color w:val="000000"/>
                <w:kern w:val="0"/>
                <w:sz w:val="22"/>
              </w:rPr>
              <w:t>检查与自评</w:t>
            </w:r>
          </w:p>
        </w:tc>
        <w:tc>
          <w:tcPr>
            <w:tcW w:w="2806" w:type="dxa"/>
            <w:shd w:val="clear" w:color="auto" w:fill="auto"/>
            <w:noWrap/>
            <w:vAlign w:val="center"/>
            <w:hideMark/>
          </w:tcPr>
          <w:p w14:paraId="3093E287"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每年及时更新记录，每半年1次</w:t>
            </w:r>
          </w:p>
        </w:tc>
        <w:tc>
          <w:tcPr>
            <w:tcW w:w="1098" w:type="dxa"/>
            <w:shd w:val="clear" w:color="auto" w:fill="auto"/>
            <w:noWrap/>
            <w:vAlign w:val="center"/>
            <w:hideMark/>
          </w:tcPr>
          <w:p w14:paraId="346615B5"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每年2份</w:t>
            </w:r>
          </w:p>
        </w:tc>
      </w:tr>
      <w:tr w:rsidR="00E15D3A" w:rsidRPr="00E0012F" w14:paraId="4D36CDC8" w14:textId="77777777" w:rsidTr="00A54B8F">
        <w:trPr>
          <w:trHeight w:val="270"/>
        </w:trPr>
        <w:tc>
          <w:tcPr>
            <w:tcW w:w="1008" w:type="dxa"/>
            <w:shd w:val="clear" w:color="auto" w:fill="auto"/>
            <w:noWrap/>
            <w:vAlign w:val="center"/>
            <w:hideMark/>
          </w:tcPr>
          <w:p w14:paraId="12DF3B0F"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112</w:t>
            </w:r>
          </w:p>
        </w:tc>
        <w:tc>
          <w:tcPr>
            <w:tcW w:w="1952" w:type="dxa"/>
            <w:shd w:val="clear" w:color="auto" w:fill="auto"/>
            <w:noWrap/>
            <w:vAlign w:val="center"/>
            <w:hideMark/>
          </w:tcPr>
          <w:p w14:paraId="18E971E3" w14:textId="77777777" w:rsidR="00E15D3A" w:rsidRPr="007D7F45" w:rsidRDefault="00E15D3A" w:rsidP="00A54B8F">
            <w:pPr>
              <w:widowControl/>
              <w:jc w:val="center"/>
              <w:rPr>
                <w:rFonts w:ascii="宋体" w:eastAsia="宋体" w:hAnsi="宋体" w:cs="宋体"/>
                <w:color w:val="000000"/>
                <w:kern w:val="0"/>
                <w:sz w:val="22"/>
              </w:rPr>
            </w:pPr>
            <w:r w:rsidRPr="007D7F45">
              <w:rPr>
                <w:rFonts w:ascii="宋体" w:eastAsia="宋体" w:hAnsi="宋体" w:cs="宋体" w:hint="eastAsia"/>
                <w:color w:val="000000"/>
                <w:kern w:val="0"/>
                <w:sz w:val="22"/>
              </w:rPr>
              <w:t>11.6 安全装置设施专业安全检查表</w:t>
            </w:r>
          </w:p>
        </w:tc>
        <w:tc>
          <w:tcPr>
            <w:tcW w:w="2896" w:type="dxa"/>
            <w:shd w:val="clear" w:color="auto" w:fill="auto"/>
            <w:noWrap/>
            <w:vAlign w:val="center"/>
            <w:hideMark/>
          </w:tcPr>
          <w:p w14:paraId="4EC2D739" w14:textId="77777777" w:rsidR="00E15D3A" w:rsidRDefault="00E15D3A" w:rsidP="00A54B8F">
            <w:pPr>
              <w:widowControl/>
              <w:jc w:val="center"/>
              <w:rPr>
                <w:rFonts w:ascii="宋体" w:eastAsia="宋体" w:hAnsi="宋体" w:cs="宋体"/>
                <w:color w:val="000000"/>
                <w:kern w:val="0"/>
                <w:sz w:val="22"/>
              </w:rPr>
            </w:pPr>
            <w:r w:rsidRPr="00427E1F">
              <w:rPr>
                <w:rFonts w:ascii="宋体" w:eastAsia="宋体" w:hAnsi="宋体" w:cs="宋体" w:hint="eastAsia"/>
                <w:color w:val="000000"/>
                <w:kern w:val="0"/>
                <w:sz w:val="22"/>
              </w:rPr>
              <w:t>11</w:t>
            </w:r>
            <w:r>
              <w:rPr>
                <w:rFonts w:ascii="宋体" w:eastAsia="宋体" w:hAnsi="宋体" w:cs="宋体" w:hint="eastAsia"/>
                <w:color w:val="000000"/>
                <w:kern w:val="0"/>
                <w:sz w:val="22"/>
              </w:rPr>
              <w:t>.</w:t>
            </w:r>
            <w:r w:rsidRPr="00427E1F">
              <w:rPr>
                <w:rFonts w:ascii="宋体" w:eastAsia="宋体" w:hAnsi="宋体" w:cs="宋体" w:hint="eastAsia"/>
                <w:color w:val="000000"/>
                <w:kern w:val="0"/>
                <w:sz w:val="22"/>
              </w:rPr>
              <w:t>检查与自评</w:t>
            </w:r>
          </w:p>
        </w:tc>
        <w:tc>
          <w:tcPr>
            <w:tcW w:w="2806" w:type="dxa"/>
            <w:shd w:val="clear" w:color="auto" w:fill="auto"/>
            <w:noWrap/>
            <w:vAlign w:val="center"/>
            <w:hideMark/>
          </w:tcPr>
          <w:p w14:paraId="23C783AB"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每年及时更新记录，每年4次</w:t>
            </w:r>
          </w:p>
        </w:tc>
        <w:tc>
          <w:tcPr>
            <w:tcW w:w="1098" w:type="dxa"/>
            <w:shd w:val="clear" w:color="auto" w:fill="auto"/>
            <w:noWrap/>
            <w:vAlign w:val="center"/>
            <w:hideMark/>
          </w:tcPr>
          <w:p w14:paraId="3813086B"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每年4份</w:t>
            </w:r>
          </w:p>
        </w:tc>
      </w:tr>
      <w:tr w:rsidR="00E15D3A" w:rsidRPr="00E0012F" w14:paraId="49C17A5A" w14:textId="77777777" w:rsidTr="00A54B8F">
        <w:trPr>
          <w:trHeight w:val="270"/>
        </w:trPr>
        <w:tc>
          <w:tcPr>
            <w:tcW w:w="1008" w:type="dxa"/>
            <w:shd w:val="clear" w:color="auto" w:fill="auto"/>
            <w:noWrap/>
            <w:vAlign w:val="center"/>
            <w:hideMark/>
          </w:tcPr>
          <w:p w14:paraId="4A81547D"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113</w:t>
            </w:r>
          </w:p>
        </w:tc>
        <w:tc>
          <w:tcPr>
            <w:tcW w:w="1952" w:type="dxa"/>
            <w:shd w:val="clear" w:color="auto" w:fill="auto"/>
            <w:noWrap/>
            <w:vAlign w:val="center"/>
            <w:hideMark/>
          </w:tcPr>
          <w:p w14:paraId="5E93094A" w14:textId="77777777" w:rsidR="00E15D3A" w:rsidRPr="00427E1F" w:rsidRDefault="00E15D3A" w:rsidP="00A54B8F">
            <w:pPr>
              <w:widowControl/>
              <w:jc w:val="center"/>
              <w:rPr>
                <w:rFonts w:ascii="宋体" w:eastAsia="宋体" w:hAnsi="宋体" w:cs="宋体"/>
                <w:color w:val="000000"/>
                <w:kern w:val="0"/>
                <w:sz w:val="22"/>
              </w:rPr>
            </w:pPr>
            <w:r w:rsidRPr="00273C2B">
              <w:rPr>
                <w:rFonts w:ascii="宋体" w:eastAsia="宋体" w:hAnsi="宋体" w:cs="宋体" w:hint="eastAsia"/>
                <w:color w:val="000000"/>
                <w:kern w:val="0"/>
                <w:sz w:val="22"/>
              </w:rPr>
              <w:t>11.7 季节性安全检查表</w:t>
            </w:r>
          </w:p>
        </w:tc>
        <w:tc>
          <w:tcPr>
            <w:tcW w:w="2896" w:type="dxa"/>
            <w:shd w:val="clear" w:color="auto" w:fill="auto"/>
            <w:noWrap/>
            <w:vAlign w:val="center"/>
            <w:hideMark/>
          </w:tcPr>
          <w:p w14:paraId="49D83978" w14:textId="77777777" w:rsidR="00E15D3A" w:rsidRDefault="00E15D3A" w:rsidP="00A54B8F">
            <w:pPr>
              <w:widowControl/>
              <w:jc w:val="center"/>
              <w:rPr>
                <w:rFonts w:ascii="宋体" w:eastAsia="宋体" w:hAnsi="宋体" w:cs="宋体"/>
                <w:color w:val="000000"/>
                <w:kern w:val="0"/>
                <w:sz w:val="22"/>
              </w:rPr>
            </w:pPr>
            <w:r w:rsidRPr="00427E1F">
              <w:rPr>
                <w:rFonts w:ascii="宋体" w:eastAsia="宋体" w:hAnsi="宋体" w:cs="宋体" w:hint="eastAsia"/>
                <w:color w:val="000000"/>
                <w:kern w:val="0"/>
                <w:sz w:val="22"/>
              </w:rPr>
              <w:t>11</w:t>
            </w:r>
            <w:r>
              <w:rPr>
                <w:rFonts w:ascii="宋体" w:eastAsia="宋体" w:hAnsi="宋体" w:cs="宋体" w:hint="eastAsia"/>
                <w:color w:val="000000"/>
                <w:kern w:val="0"/>
                <w:sz w:val="22"/>
              </w:rPr>
              <w:t>.</w:t>
            </w:r>
            <w:r w:rsidRPr="00427E1F">
              <w:rPr>
                <w:rFonts w:ascii="宋体" w:eastAsia="宋体" w:hAnsi="宋体" w:cs="宋体" w:hint="eastAsia"/>
                <w:color w:val="000000"/>
                <w:kern w:val="0"/>
                <w:sz w:val="22"/>
              </w:rPr>
              <w:t>检查与自评</w:t>
            </w:r>
          </w:p>
        </w:tc>
        <w:tc>
          <w:tcPr>
            <w:tcW w:w="2806" w:type="dxa"/>
            <w:shd w:val="clear" w:color="auto" w:fill="auto"/>
            <w:noWrap/>
            <w:vAlign w:val="center"/>
            <w:hideMark/>
          </w:tcPr>
          <w:p w14:paraId="0721856B"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每年及时更新记录，每年4次</w:t>
            </w:r>
          </w:p>
        </w:tc>
        <w:tc>
          <w:tcPr>
            <w:tcW w:w="1098" w:type="dxa"/>
            <w:shd w:val="clear" w:color="auto" w:fill="auto"/>
            <w:noWrap/>
            <w:vAlign w:val="center"/>
            <w:hideMark/>
          </w:tcPr>
          <w:p w14:paraId="2C07FEAA"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每年4份</w:t>
            </w:r>
          </w:p>
        </w:tc>
      </w:tr>
      <w:tr w:rsidR="00E15D3A" w:rsidRPr="00E0012F" w14:paraId="683D1785" w14:textId="77777777" w:rsidTr="00A54B8F">
        <w:trPr>
          <w:trHeight w:val="270"/>
        </w:trPr>
        <w:tc>
          <w:tcPr>
            <w:tcW w:w="1008" w:type="dxa"/>
            <w:shd w:val="clear" w:color="auto" w:fill="auto"/>
            <w:noWrap/>
            <w:vAlign w:val="center"/>
            <w:hideMark/>
          </w:tcPr>
          <w:p w14:paraId="1E7FAA2F"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114</w:t>
            </w:r>
          </w:p>
        </w:tc>
        <w:tc>
          <w:tcPr>
            <w:tcW w:w="1952" w:type="dxa"/>
            <w:shd w:val="clear" w:color="auto" w:fill="auto"/>
            <w:noWrap/>
            <w:vAlign w:val="center"/>
            <w:hideMark/>
          </w:tcPr>
          <w:p w14:paraId="22B09E99" w14:textId="77777777" w:rsidR="00E15D3A" w:rsidRPr="00273C2B" w:rsidRDefault="00E15D3A" w:rsidP="00A54B8F">
            <w:pPr>
              <w:widowControl/>
              <w:jc w:val="center"/>
              <w:rPr>
                <w:rFonts w:ascii="宋体" w:eastAsia="宋体" w:hAnsi="宋体" w:cs="宋体"/>
                <w:color w:val="000000"/>
                <w:kern w:val="0"/>
                <w:sz w:val="22"/>
              </w:rPr>
            </w:pPr>
            <w:r w:rsidRPr="00273C2B">
              <w:rPr>
                <w:rFonts w:ascii="宋体" w:eastAsia="宋体" w:hAnsi="宋体" w:cs="宋体" w:hint="eastAsia"/>
                <w:color w:val="000000"/>
                <w:kern w:val="0"/>
                <w:sz w:val="22"/>
              </w:rPr>
              <w:t>11.8 管理人员日常安全检查表</w:t>
            </w:r>
          </w:p>
        </w:tc>
        <w:tc>
          <w:tcPr>
            <w:tcW w:w="2896" w:type="dxa"/>
            <w:shd w:val="clear" w:color="auto" w:fill="auto"/>
            <w:noWrap/>
            <w:vAlign w:val="center"/>
            <w:hideMark/>
          </w:tcPr>
          <w:p w14:paraId="6CC11F08" w14:textId="77777777" w:rsidR="00E15D3A" w:rsidRDefault="00E15D3A" w:rsidP="00A54B8F">
            <w:pPr>
              <w:widowControl/>
              <w:jc w:val="center"/>
              <w:rPr>
                <w:rFonts w:ascii="宋体" w:eastAsia="宋体" w:hAnsi="宋体" w:cs="宋体"/>
                <w:color w:val="000000"/>
                <w:kern w:val="0"/>
                <w:sz w:val="22"/>
              </w:rPr>
            </w:pPr>
            <w:r w:rsidRPr="00427E1F">
              <w:rPr>
                <w:rFonts w:ascii="宋体" w:eastAsia="宋体" w:hAnsi="宋体" w:cs="宋体" w:hint="eastAsia"/>
                <w:color w:val="000000"/>
                <w:kern w:val="0"/>
                <w:sz w:val="22"/>
              </w:rPr>
              <w:t>11</w:t>
            </w:r>
            <w:r>
              <w:rPr>
                <w:rFonts w:ascii="宋体" w:eastAsia="宋体" w:hAnsi="宋体" w:cs="宋体" w:hint="eastAsia"/>
                <w:color w:val="000000"/>
                <w:kern w:val="0"/>
                <w:sz w:val="22"/>
              </w:rPr>
              <w:t>.</w:t>
            </w:r>
            <w:r w:rsidRPr="00427E1F">
              <w:rPr>
                <w:rFonts w:ascii="宋体" w:eastAsia="宋体" w:hAnsi="宋体" w:cs="宋体" w:hint="eastAsia"/>
                <w:color w:val="000000"/>
                <w:kern w:val="0"/>
                <w:sz w:val="22"/>
              </w:rPr>
              <w:t>检查与自评</w:t>
            </w:r>
          </w:p>
        </w:tc>
        <w:tc>
          <w:tcPr>
            <w:tcW w:w="2806" w:type="dxa"/>
            <w:shd w:val="clear" w:color="auto" w:fill="auto"/>
            <w:noWrap/>
            <w:vAlign w:val="center"/>
            <w:hideMark/>
          </w:tcPr>
          <w:p w14:paraId="47D072BD"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每年及时更新记录，每年12次</w:t>
            </w:r>
          </w:p>
        </w:tc>
        <w:tc>
          <w:tcPr>
            <w:tcW w:w="1098" w:type="dxa"/>
            <w:shd w:val="clear" w:color="auto" w:fill="auto"/>
            <w:noWrap/>
            <w:vAlign w:val="center"/>
            <w:hideMark/>
          </w:tcPr>
          <w:p w14:paraId="22CE87D1"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每年至少12份</w:t>
            </w:r>
          </w:p>
        </w:tc>
      </w:tr>
      <w:tr w:rsidR="00E15D3A" w:rsidRPr="00E0012F" w14:paraId="2B9A0ADF" w14:textId="77777777" w:rsidTr="00A54B8F">
        <w:trPr>
          <w:trHeight w:val="270"/>
        </w:trPr>
        <w:tc>
          <w:tcPr>
            <w:tcW w:w="1008" w:type="dxa"/>
            <w:shd w:val="clear" w:color="auto" w:fill="auto"/>
            <w:noWrap/>
            <w:vAlign w:val="center"/>
            <w:hideMark/>
          </w:tcPr>
          <w:p w14:paraId="0ABC24CF"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115</w:t>
            </w:r>
          </w:p>
        </w:tc>
        <w:tc>
          <w:tcPr>
            <w:tcW w:w="1952" w:type="dxa"/>
            <w:shd w:val="clear" w:color="auto" w:fill="auto"/>
            <w:noWrap/>
            <w:vAlign w:val="center"/>
            <w:hideMark/>
          </w:tcPr>
          <w:p w14:paraId="6EDCC45B" w14:textId="77777777" w:rsidR="00E15D3A" w:rsidRPr="00265D9F" w:rsidRDefault="00E15D3A" w:rsidP="00A54B8F">
            <w:pPr>
              <w:widowControl/>
              <w:jc w:val="center"/>
              <w:rPr>
                <w:rFonts w:ascii="宋体" w:eastAsia="宋体" w:hAnsi="宋体" w:cs="宋体"/>
                <w:color w:val="000000"/>
                <w:kern w:val="0"/>
                <w:sz w:val="22"/>
              </w:rPr>
            </w:pPr>
            <w:r w:rsidRPr="00265D9F">
              <w:rPr>
                <w:rFonts w:ascii="宋体" w:eastAsia="宋体" w:hAnsi="宋体" w:cs="宋体" w:hint="eastAsia"/>
                <w:color w:val="000000"/>
                <w:kern w:val="0"/>
                <w:sz w:val="22"/>
              </w:rPr>
              <w:t>表11.9 安全检查表应用培训教育记录</w:t>
            </w:r>
          </w:p>
        </w:tc>
        <w:tc>
          <w:tcPr>
            <w:tcW w:w="2896" w:type="dxa"/>
            <w:shd w:val="clear" w:color="auto" w:fill="auto"/>
            <w:noWrap/>
            <w:vAlign w:val="center"/>
            <w:hideMark/>
          </w:tcPr>
          <w:p w14:paraId="2665C8E0" w14:textId="77777777" w:rsidR="00E15D3A" w:rsidRDefault="00E15D3A" w:rsidP="00A54B8F">
            <w:pPr>
              <w:widowControl/>
              <w:jc w:val="center"/>
              <w:rPr>
                <w:rFonts w:ascii="宋体" w:eastAsia="宋体" w:hAnsi="宋体" w:cs="宋体"/>
                <w:color w:val="000000"/>
                <w:kern w:val="0"/>
                <w:sz w:val="22"/>
              </w:rPr>
            </w:pPr>
            <w:r w:rsidRPr="00427E1F">
              <w:rPr>
                <w:rFonts w:ascii="宋体" w:eastAsia="宋体" w:hAnsi="宋体" w:cs="宋体" w:hint="eastAsia"/>
                <w:color w:val="000000"/>
                <w:kern w:val="0"/>
                <w:sz w:val="22"/>
              </w:rPr>
              <w:t>11</w:t>
            </w:r>
            <w:r>
              <w:rPr>
                <w:rFonts w:ascii="宋体" w:eastAsia="宋体" w:hAnsi="宋体" w:cs="宋体" w:hint="eastAsia"/>
                <w:color w:val="000000"/>
                <w:kern w:val="0"/>
                <w:sz w:val="22"/>
              </w:rPr>
              <w:t>.</w:t>
            </w:r>
            <w:r w:rsidRPr="00427E1F">
              <w:rPr>
                <w:rFonts w:ascii="宋体" w:eastAsia="宋体" w:hAnsi="宋体" w:cs="宋体" w:hint="eastAsia"/>
                <w:color w:val="000000"/>
                <w:kern w:val="0"/>
                <w:sz w:val="22"/>
              </w:rPr>
              <w:t>检查与自评</w:t>
            </w:r>
          </w:p>
        </w:tc>
        <w:tc>
          <w:tcPr>
            <w:tcW w:w="2806" w:type="dxa"/>
            <w:shd w:val="clear" w:color="auto" w:fill="auto"/>
            <w:noWrap/>
            <w:vAlign w:val="center"/>
            <w:hideMark/>
          </w:tcPr>
          <w:p w14:paraId="29D80FEB"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每年及时更新记录，每年1次</w:t>
            </w:r>
          </w:p>
        </w:tc>
        <w:tc>
          <w:tcPr>
            <w:tcW w:w="1098" w:type="dxa"/>
            <w:shd w:val="clear" w:color="auto" w:fill="auto"/>
            <w:noWrap/>
            <w:vAlign w:val="center"/>
            <w:hideMark/>
          </w:tcPr>
          <w:p w14:paraId="60E77C57"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每年至少1份</w:t>
            </w:r>
          </w:p>
        </w:tc>
      </w:tr>
      <w:tr w:rsidR="00E15D3A" w:rsidRPr="00E0012F" w14:paraId="364CC2E9" w14:textId="77777777" w:rsidTr="00A54B8F">
        <w:trPr>
          <w:trHeight w:val="270"/>
        </w:trPr>
        <w:tc>
          <w:tcPr>
            <w:tcW w:w="1008" w:type="dxa"/>
            <w:shd w:val="clear" w:color="auto" w:fill="auto"/>
            <w:noWrap/>
            <w:vAlign w:val="center"/>
            <w:hideMark/>
          </w:tcPr>
          <w:p w14:paraId="4F9FCAC1"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116</w:t>
            </w:r>
          </w:p>
        </w:tc>
        <w:tc>
          <w:tcPr>
            <w:tcW w:w="1952" w:type="dxa"/>
            <w:shd w:val="clear" w:color="auto" w:fill="auto"/>
            <w:noWrap/>
            <w:vAlign w:val="center"/>
            <w:hideMark/>
          </w:tcPr>
          <w:p w14:paraId="40321B5D" w14:textId="77777777" w:rsidR="00E15D3A" w:rsidRPr="002D187D" w:rsidRDefault="00E15D3A" w:rsidP="00A54B8F">
            <w:pPr>
              <w:widowControl/>
              <w:jc w:val="center"/>
              <w:rPr>
                <w:rFonts w:ascii="宋体" w:eastAsia="宋体" w:hAnsi="宋体" w:cs="宋体"/>
                <w:color w:val="000000"/>
                <w:kern w:val="0"/>
                <w:sz w:val="22"/>
              </w:rPr>
            </w:pPr>
            <w:r w:rsidRPr="002D187D">
              <w:rPr>
                <w:rFonts w:ascii="宋体" w:eastAsia="宋体" w:hAnsi="宋体" w:cs="宋体" w:hint="eastAsia"/>
                <w:color w:val="000000"/>
                <w:kern w:val="0"/>
                <w:sz w:val="22"/>
              </w:rPr>
              <w:t>表11.10 岗位操作人员交接班安全检查表</w:t>
            </w:r>
          </w:p>
        </w:tc>
        <w:tc>
          <w:tcPr>
            <w:tcW w:w="2896" w:type="dxa"/>
            <w:shd w:val="clear" w:color="auto" w:fill="auto"/>
            <w:noWrap/>
            <w:vAlign w:val="center"/>
            <w:hideMark/>
          </w:tcPr>
          <w:p w14:paraId="5D50A30A" w14:textId="77777777" w:rsidR="00E15D3A" w:rsidRDefault="00E15D3A" w:rsidP="00A54B8F">
            <w:pPr>
              <w:widowControl/>
              <w:jc w:val="center"/>
              <w:rPr>
                <w:rFonts w:ascii="宋体" w:eastAsia="宋体" w:hAnsi="宋体" w:cs="宋体"/>
                <w:color w:val="000000"/>
                <w:kern w:val="0"/>
                <w:sz w:val="22"/>
              </w:rPr>
            </w:pPr>
            <w:r w:rsidRPr="00427E1F">
              <w:rPr>
                <w:rFonts w:ascii="宋体" w:eastAsia="宋体" w:hAnsi="宋体" w:cs="宋体" w:hint="eastAsia"/>
                <w:color w:val="000000"/>
                <w:kern w:val="0"/>
                <w:sz w:val="22"/>
              </w:rPr>
              <w:t>11</w:t>
            </w:r>
            <w:r>
              <w:rPr>
                <w:rFonts w:ascii="宋体" w:eastAsia="宋体" w:hAnsi="宋体" w:cs="宋体" w:hint="eastAsia"/>
                <w:color w:val="000000"/>
                <w:kern w:val="0"/>
                <w:sz w:val="22"/>
              </w:rPr>
              <w:t>.</w:t>
            </w:r>
            <w:r w:rsidRPr="00427E1F">
              <w:rPr>
                <w:rFonts w:ascii="宋体" w:eastAsia="宋体" w:hAnsi="宋体" w:cs="宋体" w:hint="eastAsia"/>
                <w:color w:val="000000"/>
                <w:kern w:val="0"/>
                <w:sz w:val="22"/>
              </w:rPr>
              <w:t>检查与自评</w:t>
            </w:r>
          </w:p>
        </w:tc>
        <w:tc>
          <w:tcPr>
            <w:tcW w:w="2806" w:type="dxa"/>
            <w:shd w:val="clear" w:color="auto" w:fill="auto"/>
            <w:noWrap/>
            <w:vAlign w:val="center"/>
            <w:hideMark/>
          </w:tcPr>
          <w:p w14:paraId="798B91D1"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每年及时更新记录，每年1次</w:t>
            </w:r>
          </w:p>
        </w:tc>
        <w:tc>
          <w:tcPr>
            <w:tcW w:w="1098" w:type="dxa"/>
            <w:shd w:val="clear" w:color="auto" w:fill="auto"/>
            <w:noWrap/>
            <w:vAlign w:val="center"/>
            <w:hideMark/>
          </w:tcPr>
          <w:p w14:paraId="7A66014C"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每年至少1份</w:t>
            </w:r>
          </w:p>
        </w:tc>
      </w:tr>
      <w:tr w:rsidR="00E15D3A" w:rsidRPr="00E0012F" w14:paraId="00B623CB" w14:textId="77777777" w:rsidTr="00A54B8F">
        <w:trPr>
          <w:trHeight w:val="270"/>
        </w:trPr>
        <w:tc>
          <w:tcPr>
            <w:tcW w:w="1008" w:type="dxa"/>
            <w:shd w:val="clear" w:color="auto" w:fill="auto"/>
            <w:noWrap/>
            <w:vAlign w:val="center"/>
            <w:hideMark/>
          </w:tcPr>
          <w:p w14:paraId="39DE39B0"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117</w:t>
            </w:r>
          </w:p>
        </w:tc>
        <w:tc>
          <w:tcPr>
            <w:tcW w:w="1952" w:type="dxa"/>
            <w:shd w:val="clear" w:color="auto" w:fill="auto"/>
            <w:noWrap/>
            <w:vAlign w:val="center"/>
            <w:hideMark/>
          </w:tcPr>
          <w:p w14:paraId="1D57F4FF" w14:textId="77777777" w:rsidR="00E15D3A" w:rsidRPr="00DA3E1D" w:rsidRDefault="00E15D3A" w:rsidP="00A54B8F">
            <w:pPr>
              <w:widowControl/>
              <w:jc w:val="center"/>
              <w:rPr>
                <w:rFonts w:ascii="宋体" w:eastAsia="宋体" w:hAnsi="宋体" w:cs="宋体"/>
                <w:color w:val="000000"/>
                <w:kern w:val="0"/>
                <w:sz w:val="22"/>
              </w:rPr>
            </w:pPr>
            <w:r w:rsidRPr="00DA3E1D">
              <w:rPr>
                <w:rFonts w:ascii="宋体" w:eastAsia="宋体" w:hAnsi="宋体" w:cs="宋体" w:hint="eastAsia"/>
                <w:color w:val="000000"/>
                <w:kern w:val="0"/>
                <w:sz w:val="22"/>
              </w:rPr>
              <w:t>表11.11 安全检查发现不符合项整改情况落实记录</w:t>
            </w:r>
          </w:p>
        </w:tc>
        <w:tc>
          <w:tcPr>
            <w:tcW w:w="2896" w:type="dxa"/>
            <w:shd w:val="clear" w:color="auto" w:fill="auto"/>
            <w:noWrap/>
            <w:vAlign w:val="center"/>
            <w:hideMark/>
          </w:tcPr>
          <w:p w14:paraId="525EAF3B" w14:textId="77777777" w:rsidR="00E15D3A" w:rsidRDefault="00E15D3A" w:rsidP="00A54B8F">
            <w:pPr>
              <w:widowControl/>
              <w:jc w:val="center"/>
              <w:rPr>
                <w:rFonts w:ascii="宋体" w:eastAsia="宋体" w:hAnsi="宋体" w:cs="宋体"/>
                <w:color w:val="000000"/>
                <w:kern w:val="0"/>
                <w:sz w:val="22"/>
              </w:rPr>
            </w:pPr>
            <w:r w:rsidRPr="00427E1F">
              <w:rPr>
                <w:rFonts w:ascii="宋体" w:eastAsia="宋体" w:hAnsi="宋体" w:cs="宋体" w:hint="eastAsia"/>
                <w:color w:val="000000"/>
                <w:kern w:val="0"/>
                <w:sz w:val="22"/>
              </w:rPr>
              <w:t>11</w:t>
            </w:r>
            <w:r>
              <w:rPr>
                <w:rFonts w:ascii="宋体" w:eastAsia="宋体" w:hAnsi="宋体" w:cs="宋体" w:hint="eastAsia"/>
                <w:color w:val="000000"/>
                <w:kern w:val="0"/>
                <w:sz w:val="22"/>
              </w:rPr>
              <w:t>.</w:t>
            </w:r>
            <w:r w:rsidRPr="00427E1F">
              <w:rPr>
                <w:rFonts w:ascii="宋体" w:eastAsia="宋体" w:hAnsi="宋体" w:cs="宋体" w:hint="eastAsia"/>
                <w:color w:val="000000"/>
                <w:kern w:val="0"/>
                <w:sz w:val="22"/>
              </w:rPr>
              <w:t>检查与自评</w:t>
            </w:r>
          </w:p>
        </w:tc>
        <w:tc>
          <w:tcPr>
            <w:tcW w:w="2806" w:type="dxa"/>
            <w:shd w:val="clear" w:color="auto" w:fill="auto"/>
            <w:noWrap/>
            <w:vAlign w:val="center"/>
            <w:hideMark/>
          </w:tcPr>
          <w:p w14:paraId="1575470C" w14:textId="77777777" w:rsidR="00E15D3A"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根据各类检查情况，一一对应</w:t>
            </w:r>
          </w:p>
        </w:tc>
        <w:tc>
          <w:tcPr>
            <w:tcW w:w="1098" w:type="dxa"/>
            <w:shd w:val="clear" w:color="auto" w:fill="auto"/>
            <w:noWrap/>
            <w:vAlign w:val="center"/>
            <w:hideMark/>
          </w:tcPr>
          <w:p w14:paraId="4F335E51" w14:textId="77777777" w:rsidR="00E15D3A" w:rsidRPr="00DA3E1D" w:rsidRDefault="00E15D3A" w:rsidP="00A54B8F">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每年至少50份</w:t>
            </w:r>
          </w:p>
        </w:tc>
      </w:tr>
    </w:tbl>
    <w:p w14:paraId="6687D878" w14:textId="77777777" w:rsidR="00F46A37" w:rsidRDefault="00F46A37"/>
    <w:p w14:paraId="04885681" w14:textId="77777777" w:rsidR="00301DFD" w:rsidRDefault="00301DFD">
      <w:pPr>
        <w:widowControl/>
        <w:jc w:val="left"/>
      </w:pPr>
      <w:r>
        <w:br w:type="page"/>
      </w:r>
    </w:p>
    <w:sdt>
      <w:sdtPr>
        <w:rPr>
          <w:rFonts w:asciiTheme="minorHAnsi" w:eastAsiaTheme="minorEastAsia" w:hAnsiTheme="minorHAnsi" w:cstheme="minorBidi"/>
          <w:b w:val="0"/>
          <w:bCs w:val="0"/>
          <w:color w:val="auto"/>
          <w:kern w:val="2"/>
          <w:sz w:val="21"/>
          <w:szCs w:val="22"/>
          <w:lang w:val="zh-CN"/>
        </w:rPr>
        <w:id w:val="27493878"/>
        <w:docPartObj>
          <w:docPartGallery w:val="Table of Contents"/>
          <w:docPartUnique/>
        </w:docPartObj>
      </w:sdtPr>
      <w:sdtEndPr>
        <w:rPr>
          <w:lang w:val="en-US"/>
        </w:rPr>
      </w:sdtEndPr>
      <w:sdtContent>
        <w:p w14:paraId="7D6B48CF" w14:textId="77777777" w:rsidR="00F45510" w:rsidRPr="00F45510" w:rsidRDefault="00F45510" w:rsidP="00F45510">
          <w:pPr>
            <w:pStyle w:val="TOC"/>
            <w:jc w:val="center"/>
            <w:rPr>
              <w:rFonts w:asciiTheme="minorEastAsia" w:eastAsiaTheme="minorEastAsia" w:hAnsiTheme="minorEastAsia"/>
              <w:sz w:val="32"/>
            </w:rPr>
          </w:pPr>
          <w:r w:rsidRPr="00F45510">
            <w:rPr>
              <w:rFonts w:asciiTheme="minorEastAsia" w:eastAsiaTheme="minorEastAsia" w:hAnsiTheme="minorEastAsia"/>
              <w:sz w:val="32"/>
              <w:lang w:val="zh-CN"/>
            </w:rPr>
            <w:t>目</w:t>
          </w:r>
          <w:r w:rsidRPr="00F45510">
            <w:rPr>
              <w:rFonts w:asciiTheme="minorEastAsia" w:eastAsiaTheme="minorEastAsia" w:hAnsiTheme="minorEastAsia" w:hint="eastAsia"/>
              <w:sz w:val="32"/>
              <w:lang w:val="zh-CN"/>
            </w:rPr>
            <w:t xml:space="preserve">  </w:t>
          </w:r>
          <w:r w:rsidRPr="00F45510">
            <w:rPr>
              <w:rFonts w:asciiTheme="minorEastAsia" w:eastAsiaTheme="minorEastAsia" w:hAnsiTheme="minorEastAsia"/>
              <w:sz w:val="32"/>
              <w:lang w:val="zh-CN"/>
            </w:rPr>
            <w:t>录</w:t>
          </w:r>
        </w:p>
        <w:p w14:paraId="17D52503" w14:textId="77777777" w:rsidR="00F45510" w:rsidRPr="00F45510" w:rsidRDefault="00A81A3B">
          <w:pPr>
            <w:pStyle w:val="TOC2"/>
            <w:tabs>
              <w:tab w:val="right" w:leader="dot" w:pos="9628"/>
            </w:tabs>
            <w:rPr>
              <w:noProof/>
              <w:kern w:val="2"/>
              <w:sz w:val="24"/>
              <w:szCs w:val="24"/>
            </w:rPr>
          </w:pPr>
          <w:r>
            <w:fldChar w:fldCharType="begin"/>
          </w:r>
          <w:r w:rsidR="00F45510">
            <w:instrText xml:space="preserve"> TOC \o "1-3" \h \z \u </w:instrText>
          </w:r>
          <w:r>
            <w:fldChar w:fldCharType="separate"/>
          </w:r>
          <w:hyperlink w:anchor="_Toc391046303" w:history="1">
            <w:r w:rsidR="00F45510" w:rsidRPr="00F45510">
              <w:rPr>
                <w:rStyle w:val="af3"/>
                <w:rFonts w:hint="eastAsia"/>
                <w:noProof/>
                <w:sz w:val="24"/>
                <w:szCs w:val="24"/>
              </w:rPr>
              <w:t>表</w:t>
            </w:r>
            <w:r w:rsidR="00F45510" w:rsidRPr="00F45510">
              <w:rPr>
                <w:rStyle w:val="af3"/>
                <w:noProof/>
                <w:sz w:val="24"/>
                <w:szCs w:val="24"/>
              </w:rPr>
              <w:t xml:space="preserve">1.1 </w:t>
            </w:r>
            <w:r w:rsidR="00F45510" w:rsidRPr="00F45510">
              <w:rPr>
                <w:rStyle w:val="af3"/>
                <w:rFonts w:hint="eastAsia"/>
                <w:noProof/>
                <w:sz w:val="24"/>
                <w:szCs w:val="24"/>
              </w:rPr>
              <w:t>安全生产法律法规、标准和其他要求清单</w:t>
            </w:r>
            <w:r w:rsidR="00F45510" w:rsidRPr="00F45510">
              <w:rPr>
                <w:noProof/>
                <w:webHidden/>
                <w:sz w:val="24"/>
                <w:szCs w:val="24"/>
              </w:rPr>
              <w:tab/>
            </w:r>
            <w:r w:rsidRPr="00F45510">
              <w:rPr>
                <w:noProof/>
                <w:webHidden/>
                <w:sz w:val="24"/>
                <w:szCs w:val="24"/>
              </w:rPr>
              <w:fldChar w:fldCharType="begin"/>
            </w:r>
            <w:r w:rsidR="00F45510" w:rsidRPr="00F45510">
              <w:rPr>
                <w:noProof/>
                <w:webHidden/>
                <w:sz w:val="24"/>
                <w:szCs w:val="24"/>
              </w:rPr>
              <w:instrText xml:space="preserve"> PAGEREF _Toc391046303 \h </w:instrText>
            </w:r>
            <w:r w:rsidRPr="00F45510">
              <w:rPr>
                <w:noProof/>
                <w:webHidden/>
                <w:sz w:val="24"/>
                <w:szCs w:val="24"/>
              </w:rPr>
            </w:r>
            <w:r w:rsidRPr="00F45510">
              <w:rPr>
                <w:noProof/>
                <w:webHidden/>
                <w:sz w:val="24"/>
                <w:szCs w:val="24"/>
              </w:rPr>
              <w:fldChar w:fldCharType="separate"/>
            </w:r>
            <w:r w:rsidR="00CE2A08">
              <w:rPr>
                <w:noProof/>
                <w:webHidden/>
                <w:sz w:val="24"/>
                <w:szCs w:val="24"/>
              </w:rPr>
              <w:t>15</w:t>
            </w:r>
            <w:r w:rsidRPr="00F45510">
              <w:rPr>
                <w:noProof/>
                <w:webHidden/>
                <w:sz w:val="24"/>
                <w:szCs w:val="24"/>
              </w:rPr>
              <w:fldChar w:fldCharType="end"/>
            </w:r>
          </w:hyperlink>
        </w:p>
        <w:p w14:paraId="66F9A8A6" w14:textId="77777777" w:rsidR="00F45510" w:rsidRPr="00F45510" w:rsidRDefault="00000000">
          <w:pPr>
            <w:pStyle w:val="TOC2"/>
            <w:tabs>
              <w:tab w:val="right" w:leader="dot" w:pos="9628"/>
            </w:tabs>
            <w:rPr>
              <w:noProof/>
              <w:kern w:val="2"/>
              <w:sz w:val="24"/>
              <w:szCs w:val="24"/>
            </w:rPr>
          </w:pPr>
          <w:hyperlink w:anchor="_Toc391046304" w:history="1">
            <w:r w:rsidR="00F45510" w:rsidRPr="00F45510">
              <w:rPr>
                <w:rStyle w:val="af3"/>
                <w:rFonts w:hint="eastAsia"/>
                <w:noProof/>
                <w:sz w:val="24"/>
                <w:szCs w:val="24"/>
              </w:rPr>
              <w:t>表</w:t>
            </w:r>
            <w:r w:rsidR="00F45510" w:rsidRPr="00F45510">
              <w:rPr>
                <w:rStyle w:val="af3"/>
                <w:noProof/>
                <w:sz w:val="24"/>
                <w:szCs w:val="24"/>
              </w:rPr>
              <w:t xml:space="preserve">1.2 </w:t>
            </w:r>
            <w:r w:rsidR="00F45510" w:rsidRPr="00F45510">
              <w:rPr>
                <w:rStyle w:val="af3"/>
                <w:rFonts w:hint="eastAsia"/>
                <w:noProof/>
                <w:sz w:val="24"/>
                <w:szCs w:val="24"/>
              </w:rPr>
              <w:t>安全生产法律、法规、标准和其他要求符合性评价记录表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_Toc391046304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17</w:t>
            </w:r>
            <w:r w:rsidR="00A81A3B" w:rsidRPr="00F45510">
              <w:rPr>
                <w:noProof/>
                <w:webHidden/>
                <w:sz w:val="24"/>
                <w:szCs w:val="24"/>
              </w:rPr>
              <w:fldChar w:fldCharType="end"/>
            </w:r>
          </w:hyperlink>
        </w:p>
        <w:p w14:paraId="12C7C9DD" w14:textId="77777777" w:rsidR="00F45510" w:rsidRPr="00F45510" w:rsidRDefault="00000000">
          <w:pPr>
            <w:pStyle w:val="TOC2"/>
            <w:tabs>
              <w:tab w:val="right" w:leader="dot" w:pos="9628"/>
            </w:tabs>
            <w:rPr>
              <w:noProof/>
              <w:kern w:val="2"/>
              <w:sz w:val="24"/>
              <w:szCs w:val="24"/>
            </w:rPr>
          </w:pPr>
          <w:hyperlink w:anchor="_Toc391046305" w:history="1">
            <w:r w:rsidR="00F45510" w:rsidRPr="00F45510">
              <w:rPr>
                <w:rStyle w:val="af3"/>
                <w:rFonts w:hint="eastAsia"/>
                <w:noProof/>
                <w:sz w:val="24"/>
                <w:szCs w:val="24"/>
              </w:rPr>
              <w:t>表</w:t>
            </w:r>
            <w:r w:rsidR="00F45510" w:rsidRPr="00F45510">
              <w:rPr>
                <w:rStyle w:val="af3"/>
                <w:noProof/>
                <w:sz w:val="24"/>
                <w:szCs w:val="24"/>
              </w:rPr>
              <w:t xml:space="preserve">1.3 </w:t>
            </w:r>
            <w:r w:rsidR="00F45510" w:rsidRPr="00F45510">
              <w:rPr>
                <w:rStyle w:val="af3"/>
                <w:rFonts w:hint="eastAsia"/>
                <w:noProof/>
                <w:sz w:val="24"/>
                <w:szCs w:val="24"/>
              </w:rPr>
              <w:t>安全生产法律、法规和标准符合性评价报告</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_Toc391046305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18</w:t>
            </w:r>
            <w:r w:rsidR="00A81A3B" w:rsidRPr="00F45510">
              <w:rPr>
                <w:noProof/>
                <w:webHidden/>
                <w:sz w:val="24"/>
                <w:szCs w:val="24"/>
              </w:rPr>
              <w:fldChar w:fldCharType="end"/>
            </w:r>
          </w:hyperlink>
        </w:p>
        <w:p w14:paraId="1597E9CC" w14:textId="77777777" w:rsidR="00F45510" w:rsidRPr="00F45510" w:rsidRDefault="00000000">
          <w:pPr>
            <w:pStyle w:val="TOC2"/>
            <w:tabs>
              <w:tab w:val="right" w:leader="dot" w:pos="9628"/>
            </w:tabs>
            <w:rPr>
              <w:noProof/>
              <w:kern w:val="2"/>
              <w:sz w:val="24"/>
              <w:szCs w:val="24"/>
            </w:rPr>
          </w:pPr>
          <w:hyperlink w:anchor="_Toc391046306" w:history="1">
            <w:r w:rsidR="00F45510" w:rsidRPr="00F45510">
              <w:rPr>
                <w:rStyle w:val="af3"/>
                <w:rFonts w:hint="eastAsia"/>
                <w:noProof/>
                <w:sz w:val="24"/>
                <w:szCs w:val="24"/>
              </w:rPr>
              <w:t>表</w:t>
            </w:r>
            <w:r w:rsidR="00F45510" w:rsidRPr="00F45510">
              <w:rPr>
                <w:rStyle w:val="af3"/>
                <w:noProof/>
                <w:sz w:val="24"/>
                <w:szCs w:val="24"/>
              </w:rPr>
              <w:t xml:space="preserve">1.5 </w:t>
            </w:r>
            <w:r w:rsidR="00F45510" w:rsidRPr="00F45510">
              <w:rPr>
                <w:rStyle w:val="af3"/>
                <w:rFonts w:hint="eastAsia"/>
                <w:noProof/>
                <w:sz w:val="24"/>
                <w:szCs w:val="24"/>
              </w:rPr>
              <w:t>最新安全生产法律、法规、标准规范传达培训教育记录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_Toc391046306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19</w:t>
            </w:r>
            <w:r w:rsidR="00A81A3B" w:rsidRPr="00F45510">
              <w:rPr>
                <w:noProof/>
                <w:webHidden/>
                <w:sz w:val="24"/>
                <w:szCs w:val="24"/>
              </w:rPr>
              <w:fldChar w:fldCharType="end"/>
            </w:r>
          </w:hyperlink>
        </w:p>
        <w:p w14:paraId="7FF0E7A9" w14:textId="77777777" w:rsidR="00F45510" w:rsidRPr="00F45510" w:rsidRDefault="00000000">
          <w:pPr>
            <w:pStyle w:val="TOC2"/>
            <w:tabs>
              <w:tab w:val="right" w:leader="dot" w:pos="9628"/>
            </w:tabs>
            <w:rPr>
              <w:noProof/>
              <w:kern w:val="2"/>
              <w:sz w:val="24"/>
              <w:szCs w:val="24"/>
            </w:rPr>
          </w:pPr>
          <w:hyperlink w:anchor="_Toc391046307" w:history="1">
            <w:r w:rsidR="00F45510" w:rsidRPr="00F45510">
              <w:rPr>
                <w:rStyle w:val="af3"/>
                <w:rFonts w:hint="eastAsia"/>
                <w:noProof/>
                <w:sz w:val="24"/>
                <w:szCs w:val="24"/>
              </w:rPr>
              <w:t>表</w:t>
            </w:r>
            <w:r w:rsidR="00F45510" w:rsidRPr="00F45510">
              <w:rPr>
                <w:rStyle w:val="af3"/>
                <w:noProof/>
                <w:sz w:val="24"/>
                <w:szCs w:val="24"/>
              </w:rPr>
              <w:t xml:space="preserve">1.6 </w:t>
            </w:r>
            <w:r w:rsidR="00F45510" w:rsidRPr="00F45510">
              <w:rPr>
                <w:rStyle w:val="af3"/>
                <w:rFonts w:hint="eastAsia"/>
                <w:noProof/>
                <w:sz w:val="24"/>
                <w:szCs w:val="24"/>
              </w:rPr>
              <w:t>法律、法规和标准符合性评价不符合项整改记录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_Toc391046307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21</w:t>
            </w:r>
            <w:r w:rsidR="00A81A3B" w:rsidRPr="00F45510">
              <w:rPr>
                <w:noProof/>
                <w:webHidden/>
                <w:sz w:val="24"/>
                <w:szCs w:val="24"/>
              </w:rPr>
              <w:fldChar w:fldCharType="end"/>
            </w:r>
          </w:hyperlink>
        </w:p>
        <w:p w14:paraId="57F43335" w14:textId="77777777" w:rsidR="00F45510" w:rsidRPr="00F45510" w:rsidRDefault="00000000">
          <w:pPr>
            <w:pStyle w:val="TOC2"/>
            <w:tabs>
              <w:tab w:val="right" w:leader="dot" w:pos="9628"/>
            </w:tabs>
            <w:rPr>
              <w:noProof/>
              <w:kern w:val="2"/>
              <w:sz w:val="24"/>
              <w:szCs w:val="24"/>
            </w:rPr>
          </w:pPr>
          <w:hyperlink w:anchor="_Toc391046308" w:history="1">
            <w:r w:rsidR="00F45510" w:rsidRPr="00F45510">
              <w:rPr>
                <w:rStyle w:val="af3"/>
                <w:rFonts w:hint="eastAsia"/>
                <w:noProof/>
                <w:sz w:val="24"/>
                <w:szCs w:val="24"/>
              </w:rPr>
              <w:t>表</w:t>
            </w:r>
            <w:r w:rsidR="00F45510" w:rsidRPr="00F45510">
              <w:rPr>
                <w:rStyle w:val="af3"/>
                <w:noProof/>
                <w:sz w:val="24"/>
                <w:szCs w:val="24"/>
              </w:rPr>
              <w:t xml:space="preserve">2.1 </w:t>
            </w:r>
            <w:r w:rsidR="00F45510" w:rsidRPr="00F45510">
              <w:rPr>
                <w:rStyle w:val="af3"/>
                <w:rFonts w:hint="eastAsia"/>
                <w:noProof/>
                <w:sz w:val="24"/>
                <w:szCs w:val="24"/>
              </w:rPr>
              <w:t>安全生产目标责任书考核与奖惩记录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_Toc391046308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22</w:t>
            </w:r>
            <w:r w:rsidR="00A81A3B" w:rsidRPr="00F45510">
              <w:rPr>
                <w:noProof/>
                <w:webHidden/>
                <w:sz w:val="24"/>
                <w:szCs w:val="24"/>
              </w:rPr>
              <w:fldChar w:fldCharType="end"/>
            </w:r>
          </w:hyperlink>
        </w:p>
        <w:p w14:paraId="4E5D58FC" w14:textId="77777777" w:rsidR="00F45510" w:rsidRPr="00F45510" w:rsidRDefault="00000000">
          <w:pPr>
            <w:pStyle w:val="TOC2"/>
            <w:tabs>
              <w:tab w:val="right" w:leader="dot" w:pos="9628"/>
            </w:tabs>
            <w:rPr>
              <w:noProof/>
              <w:kern w:val="2"/>
              <w:sz w:val="24"/>
              <w:szCs w:val="24"/>
            </w:rPr>
          </w:pPr>
          <w:hyperlink w:anchor="_Toc391046309" w:history="1">
            <w:r w:rsidR="00F45510" w:rsidRPr="00F45510">
              <w:rPr>
                <w:rStyle w:val="af3"/>
                <w:rFonts w:hint="eastAsia"/>
                <w:noProof/>
                <w:sz w:val="24"/>
                <w:szCs w:val="24"/>
              </w:rPr>
              <w:t>表</w:t>
            </w:r>
            <w:r w:rsidR="00F45510" w:rsidRPr="00F45510">
              <w:rPr>
                <w:rStyle w:val="af3"/>
                <w:noProof/>
                <w:sz w:val="24"/>
                <w:szCs w:val="24"/>
              </w:rPr>
              <w:t xml:space="preserve">2.2 </w:t>
            </w:r>
            <w:r w:rsidR="00F45510" w:rsidRPr="00F45510">
              <w:rPr>
                <w:rStyle w:val="af3"/>
                <w:rFonts w:hint="eastAsia"/>
                <w:noProof/>
                <w:sz w:val="24"/>
                <w:szCs w:val="24"/>
              </w:rPr>
              <w:t>标准化建设资源配备相关文件记录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_Toc391046309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23</w:t>
            </w:r>
            <w:r w:rsidR="00A81A3B" w:rsidRPr="00F45510">
              <w:rPr>
                <w:noProof/>
                <w:webHidden/>
                <w:sz w:val="24"/>
                <w:szCs w:val="24"/>
              </w:rPr>
              <w:fldChar w:fldCharType="end"/>
            </w:r>
          </w:hyperlink>
        </w:p>
        <w:p w14:paraId="6E2BA87D" w14:textId="77777777" w:rsidR="00F45510" w:rsidRPr="00F45510" w:rsidRDefault="00000000">
          <w:pPr>
            <w:pStyle w:val="TOC2"/>
            <w:tabs>
              <w:tab w:val="right" w:leader="dot" w:pos="9628"/>
            </w:tabs>
            <w:rPr>
              <w:noProof/>
              <w:kern w:val="2"/>
              <w:sz w:val="24"/>
              <w:szCs w:val="24"/>
            </w:rPr>
          </w:pPr>
          <w:hyperlink w:anchor="_Toc391046310" w:history="1">
            <w:r w:rsidR="00F45510" w:rsidRPr="00F45510">
              <w:rPr>
                <w:rStyle w:val="af3"/>
                <w:rFonts w:hint="eastAsia"/>
                <w:noProof/>
                <w:sz w:val="24"/>
                <w:szCs w:val="24"/>
              </w:rPr>
              <w:t>表</w:t>
            </w:r>
            <w:r w:rsidR="00F45510" w:rsidRPr="00F45510">
              <w:rPr>
                <w:rStyle w:val="af3"/>
                <w:noProof/>
                <w:sz w:val="24"/>
                <w:szCs w:val="24"/>
              </w:rPr>
              <w:t xml:space="preserve">2.3 </w:t>
            </w:r>
            <w:r w:rsidR="00F45510" w:rsidRPr="00F45510">
              <w:rPr>
                <w:rStyle w:val="af3"/>
                <w:rFonts w:hint="eastAsia"/>
                <w:noProof/>
                <w:sz w:val="24"/>
                <w:szCs w:val="24"/>
              </w:rPr>
              <w:t>安委会会议记录表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_Toc391046310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24</w:t>
            </w:r>
            <w:r w:rsidR="00A81A3B" w:rsidRPr="00F45510">
              <w:rPr>
                <w:noProof/>
                <w:webHidden/>
                <w:sz w:val="24"/>
                <w:szCs w:val="24"/>
              </w:rPr>
              <w:fldChar w:fldCharType="end"/>
            </w:r>
          </w:hyperlink>
        </w:p>
        <w:p w14:paraId="1BEBC7A9" w14:textId="77777777" w:rsidR="00F45510" w:rsidRPr="00F45510" w:rsidRDefault="00000000">
          <w:pPr>
            <w:pStyle w:val="TOC2"/>
            <w:tabs>
              <w:tab w:val="right" w:leader="dot" w:pos="9628"/>
            </w:tabs>
            <w:rPr>
              <w:noProof/>
              <w:kern w:val="2"/>
              <w:sz w:val="24"/>
              <w:szCs w:val="24"/>
            </w:rPr>
          </w:pPr>
          <w:hyperlink w:anchor="_Toc391046311" w:history="1">
            <w:r w:rsidR="00F45510" w:rsidRPr="00F45510">
              <w:rPr>
                <w:rStyle w:val="af3"/>
                <w:rFonts w:hint="eastAsia"/>
                <w:noProof/>
                <w:sz w:val="24"/>
                <w:szCs w:val="24"/>
              </w:rPr>
              <w:t>表</w:t>
            </w:r>
            <w:r w:rsidR="00F45510" w:rsidRPr="00F45510">
              <w:rPr>
                <w:rStyle w:val="af3"/>
                <w:noProof/>
                <w:sz w:val="24"/>
                <w:szCs w:val="24"/>
              </w:rPr>
              <w:t xml:space="preserve">2.4 </w:t>
            </w:r>
            <w:r w:rsidR="00F45510" w:rsidRPr="00F45510">
              <w:rPr>
                <w:rStyle w:val="af3"/>
                <w:rFonts w:hint="eastAsia"/>
                <w:noProof/>
                <w:sz w:val="24"/>
                <w:szCs w:val="24"/>
              </w:rPr>
              <w:t>财务月度统计安全奖惩考核表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_Toc391046311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25</w:t>
            </w:r>
            <w:r w:rsidR="00A81A3B" w:rsidRPr="00F45510">
              <w:rPr>
                <w:noProof/>
                <w:webHidden/>
                <w:sz w:val="24"/>
                <w:szCs w:val="24"/>
              </w:rPr>
              <w:fldChar w:fldCharType="end"/>
            </w:r>
          </w:hyperlink>
        </w:p>
        <w:p w14:paraId="3F5768CC" w14:textId="77777777" w:rsidR="00F45510" w:rsidRPr="00F45510" w:rsidRDefault="00000000">
          <w:pPr>
            <w:pStyle w:val="TOC2"/>
            <w:tabs>
              <w:tab w:val="right" w:leader="dot" w:pos="9628"/>
            </w:tabs>
            <w:rPr>
              <w:noProof/>
              <w:kern w:val="2"/>
              <w:sz w:val="24"/>
              <w:szCs w:val="24"/>
            </w:rPr>
          </w:pPr>
          <w:hyperlink w:anchor="_Toc391046312" w:history="1">
            <w:r w:rsidR="00F45510" w:rsidRPr="00F45510">
              <w:rPr>
                <w:rStyle w:val="af3"/>
                <w:rFonts w:hint="eastAsia"/>
                <w:noProof/>
                <w:sz w:val="24"/>
                <w:szCs w:val="24"/>
              </w:rPr>
              <w:t>表</w:t>
            </w:r>
            <w:r w:rsidR="00F45510" w:rsidRPr="00F45510">
              <w:rPr>
                <w:rStyle w:val="af3"/>
                <w:noProof/>
                <w:sz w:val="24"/>
                <w:szCs w:val="24"/>
              </w:rPr>
              <w:t>2.5 XXXX</w:t>
            </w:r>
            <w:r w:rsidR="00F45510" w:rsidRPr="00F45510">
              <w:rPr>
                <w:rStyle w:val="af3"/>
                <w:rFonts w:hint="eastAsia"/>
                <w:noProof/>
                <w:sz w:val="24"/>
                <w:szCs w:val="24"/>
              </w:rPr>
              <w:t>年安全生产费用提取和使用计划</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_Toc391046312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26</w:t>
            </w:r>
            <w:r w:rsidR="00A81A3B" w:rsidRPr="00F45510">
              <w:rPr>
                <w:noProof/>
                <w:webHidden/>
                <w:sz w:val="24"/>
                <w:szCs w:val="24"/>
              </w:rPr>
              <w:fldChar w:fldCharType="end"/>
            </w:r>
          </w:hyperlink>
        </w:p>
        <w:p w14:paraId="175C421D" w14:textId="77777777" w:rsidR="00F45510" w:rsidRPr="00F45510" w:rsidRDefault="00000000">
          <w:pPr>
            <w:pStyle w:val="TOC2"/>
            <w:tabs>
              <w:tab w:val="right" w:leader="dot" w:pos="9628"/>
            </w:tabs>
            <w:rPr>
              <w:noProof/>
              <w:kern w:val="2"/>
              <w:sz w:val="24"/>
              <w:szCs w:val="24"/>
            </w:rPr>
          </w:pPr>
          <w:hyperlink w:anchor="_Toc391046313" w:history="1">
            <w:r w:rsidR="00F45510" w:rsidRPr="00F45510">
              <w:rPr>
                <w:rStyle w:val="af3"/>
                <w:rFonts w:hint="eastAsia"/>
                <w:noProof/>
                <w:sz w:val="24"/>
                <w:szCs w:val="24"/>
              </w:rPr>
              <w:t>表</w:t>
            </w:r>
            <w:r w:rsidR="00F45510" w:rsidRPr="00F45510">
              <w:rPr>
                <w:rStyle w:val="af3"/>
                <w:noProof/>
                <w:sz w:val="24"/>
                <w:szCs w:val="24"/>
              </w:rPr>
              <w:t xml:space="preserve">2.6 </w:t>
            </w:r>
            <w:r w:rsidR="00F45510" w:rsidRPr="00F45510">
              <w:rPr>
                <w:rStyle w:val="af3"/>
                <w:rFonts w:hint="eastAsia"/>
                <w:noProof/>
                <w:sz w:val="24"/>
                <w:szCs w:val="24"/>
              </w:rPr>
              <w:t>安全专项费用使用申请表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_Toc391046313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27</w:t>
            </w:r>
            <w:r w:rsidR="00A81A3B" w:rsidRPr="00F45510">
              <w:rPr>
                <w:noProof/>
                <w:webHidden/>
                <w:sz w:val="24"/>
                <w:szCs w:val="24"/>
              </w:rPr>
              <w:fldChar w:fldCharType="end"/>
            </w:r>
          </w:hyperlink>
        </w:p>
        <w:p w14:paraId="49610A82" w14:textId="77777777" w:rsidR="00F45510" w:rsidRPr="00F45510" w:rsidRDefault="00000000">
          <w:pPr>
            <w:pStyle w:val="TOC2"/>
            <w:tabs>
              <w:tab w:val="right" w:leader="dot" w:pos="9628"/>
            </w:tabs>
            <w:rPr>
              <w:noProof/>
              <w:kern w:val="2"/>
              <w:sz w:val="24"/>
              <w:szCs w:val="24"/>
            </w:rPr>
          </w:pPr>
          <w:hyperlink w:anchor="_Toc391046314" w:history="1">
            <w:r w:rsidR="00F45510" w:rsidRPr="00F45510">
              <w:rPr>
                <w:rStyle w:val="af3"/>
                <w:rFonts w:hint="eastAsia"/>
                <w:noProof/>
                <w:sz w:val="24"/>
                <w:szCs w:val="24"/>
              </w:rPr>
              <w:t>表</w:t>
            </w:r>
            <w:r w:rsidR="00F45510" w:rsidRPr="00F45510">
              <w:rPr>
                <w:rStyle w:val="af3"/>
                <w:noProof/>
                <w:sz w:val="24"/>
                <w:szCs w:val="24"/>
              </w:rPr>
              <w:t xml:space="preserve">2.7 </w:t>
            </w:r>
            <w:r w:rsidR="00F45510" w:rsidRPr="00F45510">
              <w:rPr>
                <w:rStyle w:val="af3"/>
                <w:rFonts w:hint="eastAsia"/>
                <w:noProof/>
                <w:sz w:val="24"/>
                <w:szCs w:val="24"/>
              </w:rPr>
              <w:t>安全生产费用台账</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_Toc391046314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28</w:t>
            </w:r>
            <w:r w:rsidR="00A81A3B" w:rsidRPr="00F45510">
              <w:rPr>
                <w:noProof/>
                <w:webHidden/>
                <w:sz w:val="24"/>
                <w:szCs w:val="24"/>
              </w:rPr>
              <w:fldChar w:fldCharType="end"/>
            </w:r>
          </w:hyperlink>
        </w:p>
        <w:p w14:paraId="2ADCEB01" w14:textId="77777777" w:rsidR="00F45510" w:rsidRPr="00F45510" w:rsidRDefault="00000000">
          <w:pPr>
            <w:pStyle w:val="TOC2"/>
            <w:tabs>
              <w:tab w:val="right" w:leader="dot" w:pos="9628"/>
            </w:tabs>
            <w:rPr>
              <w:noProof/>
              <w:kern w:val="2"/>
              <w:sz w:val="24"/>
              <w:szCs w:val="24"/>
            </w:rPr>
          </w:pPr>
          <w:hyperlink w:anchor="_Toc391046315" w:history="1">
            <w:r w:rsidR="00F45510" w:rsidRPr="00F45510">
              <w:rPr>
                <w:rStyle w:val="af3"/>
                <w:rFonts w:hint="eastAsia"/>
                <w:noProof/>
                <w:sz w:val="24"/>
                <w:szCs w:val="24"/>
              </w:rPr>
              <w:t>表</w:t>
            </w:r>
            <w:r w:rsidR="00F45510" w:rsidRPr="00F45510">
              <w:rPr>
                <w:rStyle w:val="af3"/>
                <w:noProof/>
                <w:sz w:val="24"/>
                <w:szCs w:val="24"/>
              </w:rPr>
              <w:t xml:space="preserve">2.8 </w:t>
            </w:r>
            <w:r w:rsidR="00F45510" w:rsidRPr="00F45510">
              <w:rPr>
                <w:rStyle w:val="af3"/>
                <w:rFonts w:hint="eastAsia"/>
                <w:noProof/>
                <w:sz w:val="24"/>
                <w:szCs w:val="24"/>
              </w:rPr>
              <w:t>从业人员工伤保险统计表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_Toc391046315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29</w:t>
            </w:r>
            <w:r w:rsidR="00A81A3B" w:rsidRPr="00F45510">
              <w:rPr>
                <w:noProof/>
                <w:webHidden/>
                <w:sz w:val="24"/>
                <w:szCs w:val="24"/>
              </w:rPr>
              <w:fldChar w:fldCharType="end"/>
            </w:r>
          </w:hyperlink>
        </w:p>
        <w:p w14:paraId="78304DAA" w14:textId="77777777" w:rsidR="00F45510" w:rsidRPr="00F45510" w:rsidRDefault="00000000">
          <w:pPr>
            <w:pStyle w:val="TOC2"/>
            <w:tabs>
              <w:tab w:val="right" w:leader="dot" w:pos="9628"/>
            </w:tabs>
            <w:rPr>
              <w:noProof/>
              <w:kern w:val="2"/>
              <w:sz w:val="24"/>
              <w:szCs w:val="24"/>
            </w:rPr>
          </w:pPr>
          <w:hyperlink w:anchor="_Toc391046316" w:history="1">
            <w:r w:rsidR="00F45510" w:rsidRPr="00F45510">
              <w:rPr>
                <w:rStyle w:val="af3"/>
                <w:rFonts w:hint="eastAsia"/>
                <w:noProof/>
                <w:sz w:val="24"/>
                <w:szCs w:val="24"/>
              </w:rPr>
              <w:t>表</w:t>
            </w:r>
            <w:r w:rsidR="00F45510" w:rsidRPr="00F45510">
              <w:rPr>
                <w:rStyle w:val="af3"/>
                <w:noProof/>
                <w:sz w:val="24"/>
                <w:szCs w:val="24"/>
              </w:rPr>
              <w:t xml:space="preserve">3.1 </w:t>
            </w:r>
            <w:r w:rsidR="00F45510" w:rsidRPr="00F45510">
              <w:rPr>
                <w:rStyle w:val="af3"/>
                <w:rFonts w:hint="eastAsia"/>
                <w:noProof/>
                <w:sz w:val="24"/>
                <w:szCs w:val="24"/>
              </w:rPr>
              <w:t>风险评价记录表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_Toc391046316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29</w:t>
            </w:r>
            <w:r w:rsidR="00A81A3B" w:rsidRPr="00F45510">
              <w:rPr>
                <w:noProof/>
                <w:webHidden/>
                <w:sz w:val="24"/>
                <w:szCs w:val="24"/>
              </w:rPr>
              <w:fldChar w:fldCharType="end"/>
            </w:r>
          </w:hyperlink>
        </w:p>
        <w:p w14:paraId="70207DD2" w14:textId="77777777" w:rsidR="00F45510" w:rsidRPr="00F45510" w:rsidRDefault="00000000">
          <w:pPr>
            <w:pStyle w:val="TOC2"/>
            <w:tabs>
              <w:tab w:val="right" w:leader="dot" w:pos="9628"/>
            </w:tabs>
            <w:rPr>
              <w:noProof/>
              <w:kern w:val="2"/>
              <w:sz w:val="24"/>
              <w:szCs w:val="24"/>
            </w:rPr>
          </w:pPr>
          <w:hyperlink w:anchor="_Toc391046317" w:history="1">
            <w:r w:rsidR="00F45510" w:rsidRPr="00F45510">
              <w:rPr>
                <w:rStyle w:val="af3"/>
                <w:rFonts w:hint="eastAsia"/>
                <w:noProof/>
                <w:sz w:val="24"/>
                <w:szCs w:val="24"/>
              </w:rPr>
              <w:t>表</w:t>
            </w:r>
            <w:r w:rsidR="00F45510" w:rsidRPr="00F45510">
              <w:rPr>
                <w:rStyle w:val="af3"/>
                <w:noProof/>
                <w:sz w:val="24"/>
                <w:szCs w:val="24"/>
              </w:rPr>
              <w:t xml:space="preserve">3.2 </w:t>
            </w:r>
            <w:r w:rsidR="00F45510" w:rsidRPr="00F45510">
              <w:rPr>
                <w:rStyle w:val="af3"/>
                <w:rFonts w:hint="eastAsia"/>
                <w:noProof/>
                <w:sz w:val="24"/>
                <w:szCs w:val="24"/>
              </w:rPr>
              <w:t>作业活动清单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_Toc391046317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37</w:t>
            </w:r>
            <w:r w:rsidR="00A81A3B" w:rsidRPr="00F45510">
              <w:rPr>
                <w:noProof/>
                <w:webHidden/>
                <w:sz w:val="24"/>
                <w:szCs w:val="24"/>
              </w:rPr>
              <w:fldChar w:fldCharType="end"/>
            </w:r>
          </w:hyperlink>
        </w:p>
        <w:p w14:paraId="2987E64A" w14:textId="77777777" w:rsidR="00F45510" w:rsidRPr="00F45510" w:rsidRDefault="00000000">
          <w:pPr>
            <w:pStyle w:val="TOC2"/>
            <w:tabs>
              <w:tab w:val="right" w:leader="dot" w:pos="9628"/>
            </w:tabs>
            <w:rPr>
              <w:noProof/>
              <w:kern w:val="2"/>
              <w:sz w:val="24"/>
              <w:szCs w:val="24"/>
            </w:rPr>
          </w:pPr>
          <w:hyperlink w:anchor="_Toc391046318" w:history="1">
            <w:r w:rsidR="00F45510" w:rsidRPr="00F45510">
              <w:rPr>
                <w:rStyle w:val="af3"/>
                <w:rFonts w:hint="eastAsia"/>
                <w:noProof/>
                <w:sz w:val="24"/>
                <w:szCs w:val="24"/>
              </w:rPr>
              <w:t>表</w:t>
            </w:r>
            <w:r w:rsidR="00F45510" w:rsidRPr="00F45510">
              <w:rPr>
                <w:rStyle w:val="af3"/>
                <w:noProof/>
                <w:sz w:val="24"/>
                <w:szCs w:val="24"/>
              </w:rPr>
              <w:t xml:space="preserve">3.3 </w:t>
            </w:r>
            <w:r w:rsidR="00F45510" w:rsidRPr="00F45510">
              <w:rPr>
                <w:rStyle w:val="af3"/>
                <w:rFonts w:hint="eastAsia"/>
                <w:noProof/>
                <w:sz w:val="24"/>
                <w:szCs w:val="24"/>
              </w:rPr>
              <w:t>设备设施清单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_Toc391046318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38</w:t>
            </w:r>
            <w:r w:rsidR="00A81A3B" w:rsidRPr="00F45510">
              <w:rPr>
                <w:noProof/>
                <w:webHidden/>
                <w:sz w:val="24"/>
                <w:szCs w:val="24"/>
              </w:rPr>
              <w:fldChar w:fldCharType="end"/>
            </w:r>
          </w:hyperlink>
        </w:p>
        <w:p w14:paraId="5D9A683E" w14:textId="77777777" w:rsidR="00F45510" w:rsidRPr="00F45510" w:rsidRDefault="00000000">
          <w:pPr>
            <w:pStyle w:val="TOC2"/>
            <w:tabs>
              <w:tab w:val="right" w:leader="dot" w:pos="9628"/>
            </w:tabs>
            <w:rPr>
              <w:noProof/>
              <w:kern w:val="2"/>
              <w:sz w:val="24"/>
              <w:szCs w:val="24"/>
            </w:rPr>
          </w:pPr>
          <w:hyperlink w:anchor="_Toc391046319" w:history="1">
            <w:r w:rsidR="00F45510" w:rsidRPr="00F45510">
              <w:rPr>
                <w:rStyle w:val="af3"/>
                <w:rFonts w:hint="eastAsia"/>
                <w:noProof/>
                <w:sz w:val="24"/>
                <w:szCs w:val="24"/>
              </w:rPr>
              <w:t>表</w:t>
            </w:r>
            <w:r w:rsidR="00F45510" w:rsidRPr="00F45510">
              <w:rPr>
                <w:rStyle w:val="af3"/>
                <w:noProof/>
                <w:sz w:val="24"/>
                <w:szCs w:val="24"/>
              </w:rPr>
              <w:t xml:space="preserve">3.4 </w:t>
            </w:r>
            <w:r w:rsidR="00F45510" w:rsidRPr="00F45510">
              <w:rPr>
                <w:rStyle w:val="af3"/>
                <w:rFonts w:hint="eastAsia"/>
                <w:noProof/>
                <w:sz w:val="24"/>
                <w:szCs w:val="24"/>
              </w:rPr>
              <w:t>风险评估报告</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_Toc391046319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39</w:t>
            </w:r>
            <w:r w:rsidR="00A81A3B" w:rsidRPr="00F45510">
              <w:rPr>
                <w:noProof/>
                <w:webHidden/>
                <w:sz w:val="24"/>
                <w:szCs w:val="24"/>
              </w:rPr>
              <w:fldChar w:fldCharType="end"/>
            </w:r>
          </w:hyperlink>
        </w:p>
        <w:p w14:paraId="079DF7AE" w14:textId="77777777" w:rsidR="00F45510" w:rsidRPr="00F45510" w:rsidRDefault="00000000">
          <w:pPr>
            <w:pStyle w:val="TOC2"/>
            <w:tabs>
              <w:tab w:val="right" w:leader="dot" w:pos="9628"/>
            </w:tabs>
            <w:rPr>
              <w:noProof/>
              <w:kern w:val="2"/>
              <w:sz w:val="24"/>
              <w:szCs w:val="24"/>
            </w:rPr>
          </w:pPr>
          <w:hyperlink w:anchor="_Toc391046320" w:history="1">
            <w:r w:rsidR="00F45510" w:rsidRPr="00F45510">
              <w:rPr>
                <w:rStyle w:val="af3"/>
                <w:rFonts w:hint="eastAsia"/>
                <w:noProof/>
                <w:sz w:val="24"/>
                <w:szCs w:val="24"/>
              </w:rPr>
              <w:t>表</w:t>
            </w:r>
            <w:r w:rsidR="00F45510" w:rsidRPr="00F45510">
              <w:rPr>
                <w:rStyle w:val="af3"/>
                <w:noProof/>
                <w:sz w:val="24"/>
                <w:szCs w:val="24"/>
              </w:rPr>
              <w:t xml:space="preserve">3.5 </w:t>
            </w:r>
            <w:r w:rsidR="00F45510" w:rsidRPr="00F45510">
              <w:rPr>
                <w:rStyle w:val="af3"/>
                <w:rFonts w:hint="eastAsia"/>
                <w:noProof/>
                <w:sz w:val="24"/>
                <w:szCs w:val="24"/>
              </w:rPr>
              <w:t>班组及各岗位分析评价记录表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_Toc391046320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43</w:t>
            </w:r>
            <w:r w:rsidR="00A81A3B" w:rsidRPr="00F45510">
              <w:rPr>
                <w:noProof/>
                <w:webHidden/>
                <w:sz w:val="24"/>
                <w:szCs w:val="24"/>
              </w:rPr>
              <w:fldChar w:fldCharType="end"/>
            </w:r>
          </w:hyperlink>
        </w:p>
        <w:p w14:paraId="523389EE" w14:textId="77777777" w:rsidR="00F45510" w:rsidRPr="00F45510" w:rsidRDefault="00000000">
          <w:pPr>
            <w:pStyle w:val="TOC2"/>
            <w:tabs>
              <w:tab w:val="right" w:leader="dot" w:pos="9628"/>
            </w:tabs>
            <w:rPr>
              <w:noProof/>
              <w:kern w:val="2"/>
              <w:sz w:val="24"/>
              <w:szCs w:val="24"/>
            </w:rPr>
          </w:pPr>
          <w:hyperlink w:anchor="_Toc391046321" w:history="1">
            <w:r w:rsidR="00F45510" w:rsidRPr="00F45510">
              <w:rPr>
                <w:rStyle w:val="af3"/>
                <w:rFonts w:hint="eastAsia"/>
                <w:noProof/>
                <w:sz w:val="24"/>
                <w:szCs w:val="24"/>
              </w:rPr>
              <w:t>表</w:t>
            </w:r>
            <w:r w:rsidR="00F45510" w:rsidRPr="00F45510">
              <w:rPr>
                <w:rStyle w:val="af3"/>
                <w:noProof/>
                <w:sz w:val="24"/>
                <w:szCs w:val="24"/>
              </w:rPr>
              <w:t xml:space="preserve">3.6 </w:t>
            </w:r>
            <w:r w:rsidR="00F45510" w:rsidRPr="00F45510">
              <w:rPr>
                <w:rStyle w:val="af3"/>
                <w:rFonts w:hint="eastAsia"/>
                <w:noProof/>
                <w:sz w:val="24"/>
                <w:szCs w:val="24"/>
              </w:rPr>
              <w:t>重大风险清单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_Toc391046321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45</w:t>
            </w:r>
            <w:r w:rsidR="00A81A3B" w:rsidRPr="00F45510">
              <w:rPr>
                <w:noProof/>
                <w:webHidden/>
                <w:sz w:val="24"/>
                <w:szCs w:val="24"/>
              </w:rPr>
              <w:fldChar w:fldCharType="end"/>
            </w:r>
          </w:hyperlink>
        </w:p>
        <w:p w14:paraId="1E3F4063" w14:textId="77777777" w:rsidR="00F45510" w:rsidRPr="00F45510" w:rsidRDefault="00000000">
          <w:pPr>
            <w:pStyle w:val="TOC2"/>
            <w:tabs>
              <w:tab w:val="right" w:leader="dot" w:pos="9628"/>
            </w:tabs>
            <w:rPr>
              <w:noProof/>
              <w:kern w:val="2"/>
              <w:sz w:val="24"/>
              <w:szCs w:val="24"/>
            </w:rPr>
          </w:pPr>
          <w:hyperlink w:anchor="_Toc391046322" w:history="1">
            <w:r w:rsidR="00F45510" w:rsidRPr="00F45510">
              <w:rPr>
                <w:rStyle w:val="af3"/>
                <w:rFonts w:hint="eastAsia"/>
                <w:noProof/>
                <w:sz w:val="24"/>
                <w:szCs w:val="24"/>
              </w:rPr>
              <w:t>表</w:t>
            </w:r>
            <w:r w:rsidR="00F45510" w:rsidRPr="00F45510">
              <w:rPr>
                <w:rStyle w:val="af3"/>
                <w:noProof/>
                <w:sz w:val="24"/>
                <w:szCs w:val="24"/>
              </w:rPr>
              <w:t xml:space="preserve">3.7 </w:t>
            </w:r>
            <w:r w:rsidR="00F45510" w:rsidRPr="00F45510">
              <w:rPr>
                <w:rStyle w:val="af3"/>
                <w:rFonts w:hint="eastAsia"/>
                <w:noProof/>
                <w:sz w:val="24"/>
                <w:szCs w:val="24"/>
              </w:rPr>
              <w:t>风险及控制措施清单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_Toc391046322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46</w:t>
            </w:r>
            <w:r w:rsidR="00A81A3B" w:rsidRPr="00F45510">
              <w:rPr>
                <w:noProof/>
                <w:webHidden/>
                <w:sz w:val="24"/>
                <w:szCs w:val="24"/>
              </w:rPr>
              <w:fldChar w:fldCharType="end"/>
            </w:r>
          </w:hyperlink>
        </w:p>
        <w:p w14:paraId="7B95D008" w14:textId="77777777" w:rsidR="00F45510" w:rsidRPr="00F45510" w:rsidRDefault="00000000">
          <w:pPr>
            <w:pStyle w:val="TOC2"/>
            <w:tabs>
              <w:tab w:val="right" w:leader="dot" w:pos="9628"/>
            </w:tabs>
            <w:rPr>
              <w:noProof/>
              <w:kern w:val="2"/>
              <w:sz w:val="24"/>
              <w:szCs w:val="24"/>
            </w:rPr>
          </w:pPr>
          <w:hyperlink w:anchor="_Toc391046323" w:history="1">
            <w:r w:rsidR="00F45510" w:rsidRPr="00F45510">
              <w:rPr>
                <w:rStyle w:val="af3"/>
                <w:rFonts w:hint="eastAsia"/>
                <w:noProof/>
                <w:sz w:val="24"/>
                <w:szCs w:val="24"/>
              </w:rPr>
              <w:t>表</w:t>
            </w:r>
            <w:r w:rsidR="00F45510" w:rsidRPr="00F45510">
              <w:rPr>
                <w:rStyle w:val="af3"/>
                <w:noProof/>
                <w:sz w:val="24"/>
                <w:szCs w:val="24"/>
              </w:rPr>
              <w:t xml:space="preserve">3.8 </w:t>
            </w:r>
            <w:r w:rsidR="00F45510" w:rsidRPr="00F45510">
              <w:rPr>
                <w:rStyle w:val="af3"/>
                <w:rFonts w:hint="eastAsia"/>
                <w:noProof/>
                <w:sz w:val="24"/>
                <w:szCs w:val="24"/>
              </w:rPr>
              <w:t>风险培训教育记录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_Toc391046323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48</w:t>
            </w:r>
            <w:r w:rsidR="00A81A3B" w:rsidRPr="00F45510">
              <w:rPr>
                <w:noProof/>
                <w:webHidden/>
                <w:sz w:val="24"/>
                <w:szCs w:val="24"/>
              </w:rPr>
              <w:fldChar w:fldCharType="end"/>
            </w:r>
          </w:hyperlink>
        </w:p>
        <w:p w14:paraId="3D5ABA58" w14:textId="77777777" w:rsidR="00F45510" w:rsidRPr="00F45510" w:rsidRDefault="00000000">
          <w:pPr>
            <w:pStyle w:val="TOC2"/>
            <w:tabs>
              <w:tab w:val="right" w:leader="dot" w:pos="9628"/>
            </w:tabs>
            <w:rPr>
              <w:noProof/>
              <w:kern w:val="2"/>
              <w:sz w:val="24"/>
              <w:szCs w:val="24"/>
            </w:rPr>
          </w:pPr>
          <w:hyperlink w:anchor="_Toc391046324" w:history="1">
            <w:r w:rsidR="00F45510" w:rsidRPr="00F45510">
              <w:rPr>
                <w:rStyle w:val="af3"/>
                <w:rFonts w:hint="eastAsia"/>
                <w:noProof/>
                <w:sz w:val="24"/>
                <w:szCs w:val="24"/>
              </w:rPr>
              <w:t>表</w:t>
            </w:r>
            <w:r w:rsidR="00F45510" w:rsidRPr="00F45510">
              <w:rPr>
                <w:rStyle w:val="af3"/>
                <w:noProof/>
                <w:sz w:val="24"/>
                <w:szCs w:val="24"/>
              </w:rPr>
              <w:t xml:space="preserve">3.9 </w:t>
            </w:r>
            <w:r w:rsidR="00F45510" w:rsidRPr="00F45510">
              <w:rPr>
                <w:rStyle w:val="af3"/>
                <w:rFonts w:hint="eastAsia"/>
                <w:noProof/>
                <w:sz w:val="24"/>
                <w:szCs w:val="24"/>
              </w:rPr>
              <w:t>隐患整改通知书</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_Toc391046324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49</w:t>
            </w:r>
            <w:r w:rsidR="00A81A3B" w:rsidRPr="00F45510">
              <w:rPr>
                <w:noProof/>
                <w:webHidden/>
                <w:sz w:val="24"/>
                <w:szCs w:val="24"/>
              </w:rPr>
              <w:fldChar w:fldCharType="end"/>
            </w:r>
          </w:hyperlink>
        </w:p>
        <w:p w14:paraId="5CAB8A20" w14:textId="77777777" w:rsidR="00F45510" w:rsidRPr="00F45510" w:rsidRDefault="00000000">
          <w:pPr>
            <w:pStyle w:val="TOC2"/>
            <w:tabs>
              <w:tab w:val="right" w:leader="dot" w:pos="9628"/>
            </w:tabs>
            <w:rPr>
              <w:noProof/>
              <w:kern w:val="2"/>
              <w:sz w:val="24"/>
              <w:szCs w:val="24"/>
            </w:rPr>
          </w:pPr>
          <w:hyperlink w:anchor="_Toc391046325" w:history="1">
            <w:r w:rsidR="00F45510" w:rsidRPr="00F45510">
              <w:rPr>
                <w:rStyle w:val="af3"/>
                <w:rFonts w:hint="eastAsia"/>
                <w:noProof/>
                <w:sz w:val="24"/>
                <w:szCs w:val="24"/>
              </w:rPr>
              <w:t>表</w:t>
            </w:r>
            <w:r w:rsidR="00F45510" w:rsidRPr="00F45510">
              <w:rPr>
                <w:rStyle w:val="af3"/>
                <w:noProof/>
                <w:sz w:val="24"/>
                <w:szCs w:val="24"/>
              </w:rPr>
              <w:t xml:space="preserve">3.10 </w:t>
            </w:r>
            <w:r w:rsidR="00F45510" w:rsidRPr="00F45510">
              <w:rPr>
                <w:rStyle w:val="af3"/>
                <w:rFonts w:hint="eastAsia"/>
                <w:noProof/>
                <w:sz w:val="24"/>
                <w:szCs w:val="24"/>
              </w:rPr>
              <w:t>隐患整改台账</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_Toc391046325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50</w:t>
            </w:r>
            <w:r w:rsidR="00A81A3B" w:rsidRPr="00F45510">
              <w:rPr>
                <w:noProof/>
                <w:webHidden/>
                <w:sz w:val="24"/>
                <w:szCs w:val="24"/>
              </w:rPr>
              <w:fldChar w:fldCharType="end"/>
            </w:r>
          </w:hyperlink>
        </w:p>
        <w:p w14:paraId="3BDEC464" w14:textId="77777777" w:rsidR="00F45510" w:rsidRPr="00F45510" w:rsidRDefault="00000000">
          <w:pPr>
            <w:pStyle w:val="TOC2"/>
            <w:tabs>
              <w:tab w:val="right" w:leader="dot" w:pos="9628"/>
            </w:tabs>
            <w:rPr>
              <w:noProof/>
              <w:kern w:val="2"/>
              <w:sz w:val="24"/>
              <w:szCs w:val="24"/>
            </w:rPr>
          </w:pPr>
          <w:hyperlink w:anchor="_Toc391046326" w:history="1">
            <w:r w:rsidR="00F45510" w:rsidRPr="00F45510">
              <w:rPr>
                <w:rStyle w:val="af3"/>
                <w:rFonts w:hint="eastAsia"/>
                <w:noProof/>
                <w:sz w:val="24"/>
                <w:szCs w:val="24"/>
              </w:rPr>
              <w:t>表</w:t>
            </w:r>
            <w:r w:rsidR="00F45510" w:rsidRPr="00F45510">
              <w:rPr>
                <w:rStyle w:val="af3"/>
                <w:noProof/>
                <w:sz w:val="24"/>
                <w:szCs w:val="24"/>
              </w:rPr>
              <w:t xml:space="preserve">3.11 </w:t>
            </w:r>
            <w:r w:rsidR="00F45510" w:rsidRPr="00F45510">
              <w:rPr>
                <w:rStyle w:val="af3"/>
                <w:rFonts w:hint="eastAsia"/>
                <w:noProof/>
                <w:sz w:val="24"/>
                <w:szCs w:val="24"/>
              </w:rPr>
              <w:t>重大隐患档案表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_Toc391046326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51</w:t>
            </w:r>
            <w:r w:rsidR="00A81A3B" w:rsidRPr="00F45510">
              <w:rPr>
                <w:noProof/>
                <w:webHidden/>
                <w:sz w:val="24"/>
                <w:szCs w:val="24"/>
              </w:rPr>
              <w:fldChar w:fldCharType="end"/>
            </w:r>
          </w:hyperlink>
        </w:p>
        <w:p w14:paraId="6C211734" w14:textId="77777777" w:rsidR="00F45510" w:rsidRPr="00F45510" w:rsidRDefault="00000000">
          <w:pPr>
            <w:pStyle w:val="TOC2"/>
            <w:tabs>
              <w:tab w:val="right" w:leader="dot" w:pos="9628"/>
            </w:tabs>
            <w:rPr>
              <w:noProof/>
              <w:kern w:val="2"/>
              <w:sz w:val="24"/>
              <w:szCs w:val="24"/>
            </w:rPr>
          </w:pPr>
          <w:hyperlink w:anchor="_Toc391046327" w:history="1">
            <w:r w:rsidR="00F45510" w:rsidRPr="00F45510">
              <w:rPr>
                <w:rStyle w:val="af3"/>
                <w:rFonts w:hint="eastAsia"/>
                <w:noProof/>
                <w:sz w:val="24"/>
                <w:szCs w:val="24"/>
              </w:rPr>
              <w:t>表</w:t>
            </w:r>
            <w:r w:rsidR="00F45510" w:rsidRPr="00F45510">
              <w:rPr>
                <w:rStyle w:val="af3"/>
                <w:noProof/>
                <w:sz w:val="24"/>
                <w:szCs w:val="24"/>
              </w:rPr>
              <w:t xml:space="preserve">3.12 </w:t>
            </w:r>
            <w:r w:rsidR="00F45510" w:rsidRPr="00F45510">
              <w:rPr>
                <w:rStyle w:val="af3"/>
                <w:rFonts w:hint="eastAsia"/>
                <w:noProof/>
                <w:sz w:val="24"/>
                <w:szCs w:val="24"/>
              </w:rPr>
              <w:t>向政府部门提交重大隐患书面报告</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_Toc391046327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52</w:t>
            </w:r>
            <w:r w:rsidR="00A81A3B" w:rsidRPr="00F45510">
              <w:rPr>
                <w:noProof/>
                <w:webHidden/>
                <w:sz w:val="24"/>
                <w:szCs w:val="24"/>
              </w:rPr>
              <w:fldChar w:fldCharType="end"/>
            </w:r>
          </w:hyperlink>
        </w:p>
        <w:p w14:paraId="4C840ECA" w14:textId="77777777" w:rsidR="00F45510" w:rsidRPr="00F45510" w:rsidRDefault="00000000">
          <w:pPr>
            <w:pStyle w:val="TOC2"/>
            <w:tabs>
              <w:tab w:val="right" w:leader="dot" w:pos="9628"/>
            </w:tabs>
            <w:rPr>
              <w:noProof/>
              <w:kern w:val="2"/>
              <w:sz w:val="24"/>
              <w:szCs w:val="24"/>
            </w:rPr>
          </w:pPr>
          <w:hyperlink w:anchor="_Toc391046328" w:history="1">
            <w:r w:rsidR="00F45510" w:rsidRPr="00F45510">
              <w:rPr>
                <w:rStyle w:val="af3"/>
                <w:rFonts w:hint="eastAsia"/>
                <w:noProof/>
                <w:sz w:val="24"/>
                <w:szCs w:val="24"/>
              </w:rPr>
              <w:t>表</w:t>
            </w:r>
            <w:r w:rsidR="00F45510" w:rsidRPr="00F45510">
              <w:rPr>
                <w:rStyle w:val="af3"/>
                <w:noProof/>
                <w:sz w:val="24"/>
                <w:szCs w:val="24"/>
              </w:rPr>
              <w:t xml:space="preserve">3.13 </w:t>
            </w:r>
            <w:r w:rsidR="00F45510" w:rsidRPr="00F45510">
              <w:rPr>
                <w:rStyle w:val="af3"/>
                <w:rFonts w:hint="eastAsia"/>
                <w:noProof/>
                <w:sz w:val="24"/>
                <w:szCs w:val="24"/>
              </w:rPr>
              <w:t>变更记录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_Toc391046328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53</w:t>
            </w:r>
            <w:r w:rsidR="00A81A3B" w:rsidRPr="00F45510">
              <w:rPr>
                <w:noProof/>
                <w:webHidden/>
                <w:sz w:val="24"/>
                <w:szCs w:val="24"/>
              </w:rPr>
              <w:fldChar w:fldCharType="end"/>
            </w:r>
          </w:hyperlink>
        </w:p>
        <w:p w14:paraId="0138409D" w14:textId="77777777" w:rsidR="00F45510" w:rsidRPr="00F45510" w:rsidRDefault="00000000">
          <w:pPr>
            <w:pStyle w:val="TOC2"/>
            <w:tabs>
              <w:tab w:val="right" w:leader="dot" w:pos="9628"/>
            </w:tabs>
            <w:rPr>
              <w:noProof/>
              <w:kern w:val="2"/>
              <w:sz w:val="24"/>
              <w:szCs w:val="24"/>
            </w:rPr>
          </w:pPr>
          <w:hyperlink w:anchor="_Toc391046329" w:history="1">
            <w:r w:rsidR="00F45510" w:rsidRPr="00F45510">
              <w:rPr>
                <w:rStyle w:val="af3"/>
                <w:rFonts w:hint="eastAsia"/>
                <w:noProof/>
                <w:sz w:val="24"/>
                <w:szCs w:val="24"/>
              </w:rPr>
              <w:t>表</w:t>
            </w:r>
            <w:r w:rsidR="00F45510" w:rsidRPr="00F45510">
              <w:rPr>
                <w:rStyle w:val="af3"/>
                <w:noProof/>
                <w:sz w:val="24"/>
                <w:szCs w:val="24"/>
              </w:rPr>
              <w:t xml:space="preserve">3.14 </w:t>
            </w:r>
            <w:r w:rsidR="00F45510" w:rsidRPr="00F45510">
              <w:rPr>
                <w:rStyle w:val="af3"/>
                <w:rFonts w:hint="eastAsia"/>
                <w:noProof/>
                <w:sz w:val="24"/>
                <w:szCs w:val="24"/>
              </w:rPr>
              <w:t>项目变更申请表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_Toc391046329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54</w:t>
            </w:r>
            <w:r w:rsidR="00A81A3B" w:rsidRPr="00F45510">
              <w:rPr>
                <w:noProof/>
                <w:webHidden/>
                <w:sz w:val="24"/>
                <w:szCs w:val="24"/>
              </w:rPr>
              <w:fldChar w:fldCharType="end"/>
            </w:r>
          </w:hyperlink>
        </w:p>
        <w:p w14:paraId="661389B8" w14:textId="77777777" w:rsidR="00F45510" w:rsidRPr="00F45510" w:rsidRDefault="00000000">
          <w:pPr>
            <w:pStyle w:val="TOC2"/>
            <w:tabs>
              <w:tab w:val="right" w:leader="dot" w:pos="9628"/>
            </w:tabs>
            <w:rPr>
              <w:noProof/>
              <w:kern w:val="2"/>
              <w:sz w:val="24"/>
              <w:szCs w:val="24"/>
            </w:rPr>
          </w:pPr>
          <w:hyperlink w:anchor="_Toc391046330" w:history="1">
            <w:r w:rsidR="00F45510" w:rsidRPr="00F45510">
              <w:rPr>
                <w:rStyle w:val="af3"/>
                <w:rFonts w:hint="eastAsia"/>
                <w:noProof/>
                <w:sz w:val="24"/>
                <w:szCs w:val="24"/>
              </w:rPr>
              <w:t>表</w:t>
            </w:r>
            <w:r w:rsidR="00F45510" w:rsidRPr="00F45510">
              <w:rPr>
                <w:rStyle w:val="af3"/>
                <w:noProof/>
                <w:sz w:val="24"/>
                <w:szCs w:val="24"/>
              </w:rPr>
              <w:t xml:space="preserve">3.15 </w:t>
            </w:r>
            <w:r w:rsidR="00F45510" w:rsidRPr="00F45510">
              <w:rPr>
                <w:rStyle w:val="af3"/>
                <w:rFonts w:hint="eastAsia"/>
                <w:noProof/>
                <w:sz w:val="24"/>
                <w:szCs w:val="24"/>
              </w:rPr>
              <w:t>项目变更验收报告</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_Toc391046330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55</w:t>
            </w:r>
            <w:r w:rsidR="00A81A3B" w:rsidRPr="00F45510">
              <w:rPr>
                <w:noProof/>
                <w:webHidden/>
                <w:sz w:val="24"/>
                <w:szCs w:val="24"/>
              </w:rPr>
              <w:fldChar w:fldCharType="end"/>
            </w:r>
          </w:hyperlink>
        </w:p>
        <w:p w14:paraId="16974B03" w14:textId="77777777" w:rsidR="00F45510" w:rsidRPr="00F45510" w:rsidRDefault="00000000">
          <w:pPr>
            <w:pStyle w:val="TOC2"/>
            <w:tabs>
              <w:tab w:val="right" w:leader="dot" w:pos="9628"/>
            </w:tabs>
            <w:rPr>
              <w:noProof/>
              <w:kern w:val="2"/>
              <w:sz w:val="24"/>
              <w:szCs w:val="24"/>
            </w:rPr>
          </w:pPr>
          <w:hyperlink w:anchor="_Toc391046331" w:history="1">
            <w:r w:rsidR="00F45510" w:rsidRPr="00F45510">
              <w:rPr>
                <w:rStyle w:val="af3"/>
                <w:rFonts w:hint="eastAsia"/>
                <w:noProof/>
                <w:sz w:val="24"/>
                <w:szCs w:val="24"/>
              </w:rPr>
              <w:t>表</w:t>
            </w:r>
            <w:r w:rsidR="00F45510" w:rsidRPr="00F45510">
              <w:rPr>
                <w:rStyle w:val="af3"/>
                <w:noProof/>
                <w:sz w:val="24"/>
                <w:szCs w:val="24"/>
              </w:rPr>
              <w:t xml:space="preserve">3.16 </w:t>
            </w:r>
            <w:r w:rsidR="00F45510" w:rsidRPr="00F45510">
              <w:rPr>
                <w:rStyle w:val="af3"/>
                <w:rFonts w:hint="eastAsia"/>
                <w:noProof/>
                <w:sz w:val="24"/>
                <w:szCs w:val="24"/>
              </w:rPr>
              <w:t>危险源辨识和风险评价控制记录表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_Toc391046331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56</w:t>
            </w:r>
            <w:r w:rsidR="00A81A3B" w:rsidRPr="00F45510">
              <w:rPr>
                <w:noProof/>
                <w:webHidden/>
                <w:sz w:val="24"/>
                <w:szCs w:val="24"/>
              </w:rPr>
              <w:fldChar w:fldCharType="end"/>
            </w:r>
          </w:hyperlink>
        </w:p>
        <w:p w14:paraId="452577FF" w14:textId="77777777" w:rsidR="00F45510" w:rsidRPr="00F45510" w:rsidRDefault="00000000">
          <w:pPr>
            <w:pStyle w:val="TOC2"/>
            <w:tabs>
              <w:tab w:val="right" w:leader="dot" w:pos="9628"/>
            </w:tabs>
            <w:rPr>
              <w:noProof/>
              <w:kern w:val="2"/>
              <w:sz w:val="24"/>
              <w:szCs w:val="24"/>
            </w:rPr>
          </w:pPr>
          <w:hyperlink w:anchor="_Toc391046332" w:history="1">
            <w:r w:rsidR="00F45510" w:rsidRPr="00F45510">
              <w:rPr>
                <w:rStyle w:val="af3"/>
                <w:rFonts w:hint="eastAsia"/>
                <w:noProof/>
                <w:sz w:val="24"/>
                <w:szCs w:val="24"/>
              </w:rPr>
              <w:t>表</w:t>
            </w:r>
            <w:r w:rsidR="00F45510" w:rsidRPr="00F45510">
              <w:rPr>
                <w:rStyle w:val="af3"/>
                <w:noProof/>
                <w:sz w:val="24"/>
                <w:szCs w:val="24"/>
              </w:rPr>
              <w:t xml:space="preserve">3.17 </w:t>
            </w:r>
            <w:r w:rsidR="00F45510" w:rsidRPr="00F45510">
              <w:rPr>
                <w:rStyle w:val="af3"/>
                <w:rFonts w:hint="eastAsia"/>
                <w:noProof/>
                <w:sz w:val="24"/>
                <w:szCs w:val="24"/>
              </w:rPr>
              <w:t>合格供应商安全档案</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_Toc391046332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57</w:t>
            </w:r>
            <w:r w:rsidR="00A81A3B" w:rsidRPr="00F45510">
              <w:rPr>
                <w:noProof/>
                <w:webHidden/>
                <w:sz w:val="24"/>
                <w:szCs w:val="24"/>
              </w:rPr>
              <w:fldChar w:fldCharType="end"/>
            </w:r>
          </w:hyperlink>
        </w:p>
        <w:p w14:paraId="49795D89" w14:textId="77777777" w:rsidR="00F45510" w:rsidRPr="00F45510" w:rsidRDefault="00000000">
          <w:pPr>
            <w:pStyle w:val="TOC2"/>
            <w:tabs>
              <w:tab w:val="right" w:leader="dot" w:pos="9628"/>
            </w:tabs>
            <w:rPr>
              <w:noProof/>
              <w:kern w:val="2"/>
              <w:sz w:val="24"/>
              <w:szCs w:val="24"/>
            </w:rPr>
          </w:pPr>
          <w:hyperlink w:anchor="_Toc391046333" w:history="1">
            <w:r w:rsidR="00F45510" w:rsidRPr="00F45510">
              <w:rPr>
                <w:rStyle w:val="af3"/>
                <w:rFonts w:hint="eastAsia"/>
                <w:noProof/>
                <w:sz w:val="24"/>
                <w:szCs w:val="24"/>
              </w:rPr>
              <w:t>表</w:t>
            </w:r>
            <w:r w:rsidR="00F45510" w:rsidRPr="00F45510">
              <w:rPr>
                <w:rStyle w:val="af3"/>
                <w:noProof/>
                <w:sz w:val="24"/>
                <w:szCs w:val="24"/>
              </w:rPr>
              <w:t xml:space="preserve">3.18 </w:t>
            </w:r>
            <w:r w:rsidR="00F45510" w:rsidRPr="00F45510">
              <w:rPr>
                <w:rStyle w:val="af3"/>
                <w:rFonts w:hint="eastAsia"/>
                <w:noProof/>
                <w:sz w:val="24"/>
                <w:szCs w:val="24"/>
              </w:rPr>
              <w:t>合格供应商清单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_Toc391046333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58</w:t>
            </w:r>
            <w:r w:rsidR="00A81A3B" w:rsidRPr="00F45510">
              <w:rPr>
                <w:noProof/>
                <w:webHidden/>
                <w:sz w:val="24"/>
                <w:szCs w:val="24"/>
              </w:rPr>
              <w:fldChar w:fldCharType="end"/>
            </w:r>
          </w:hyperlink>
        </w:p>
        <w:p w14:paraId="500619D3" w14:textId="77777777" w:rsidR="00F45510" w:rsidRPr="00F45510" w:rsidRDefault="00000000">
          <w:pPr>
            <w:pStyle w:val="TOC2"/>
            <w:tabs>
              <w:tab w:val="right" w:leader="dot" w:pos="9628"/>
            </w:tabs>
            <w:rPr>
              <w:noProof/>
              <w:kern w:val="2"/>
              <w:sz w:val="24"/>
              <w:szCs w:val="24"/>
            </w:rPr>
          </w:pPr>
          <w:hyperlink w:anchor="_Toc391046334" w:history="1">
            <w:r w:rsidR="00F45510" w:rsidRPr="00F45510">
              <w:rPr>
                <w:rStyle w:val="af3"/>
                <w:rFonts w:hint="eastAsia"/>
                <w:noProof/>
                <w:sz w:val="24"/>
                <w:szCs w:val="24"/>
              </w:rPr>
              <w:t>表</w:t>
            </w:r>
            <w:r w:rsidR="00F45510" w:rsidRPr="00F45510">
              <w:rPr>
                <w:rStyle w:val="af3"/>
                <w:noProof/>
                <w:sz w:val="24"/>
                <w:szCs w:val="24"/>
              </w:rPr>
              <w:t xml:space="preserve">4.1 </w:t>
            </w:r>
            <w:r w:rsidR="00F45510" w:rsidRPr="00F45510">
              <w:rPr>
                <w:rStyle w:val="af3"/>
                <w:rFonts w:hint="eastAsia"/>
                <w:noProof/>
                <w:sz w:val="24"/>
                <w:szCs w:val="24"/>
              </w:rPr>
              <w:t>文件发放申请与登记表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_Toc391046334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59</w:t>
            </w:r>
            <w:r w:rsidR="00A81A3B" w:rsidRPr="00F45510">
              <w:rPr>
                <w:noProof/>
                <w:webHidden/>
                <w:sz w:val="24"/>
                <w:szCs w:val="24"/>
              </w:rPr>
              <w:fldChar w:fldCharType="end"/>
            </w:r>
          </w:hyperlink>
        </w:p>
        <w:p w14:paraId="15199151" w14:textId="77777777" w:rsidR="00F45510" w:rsidRPr="00F45510" w:rsidRDefault="00000000">
          <w:pPr>
            <w:pStyle w:val="TOC2"/>
            <w:tabs>
              <w:tab w:val="right" w:leader="dot" w:pos="9628"/>
            </w:tabs>
            <w:rPr>
              <w:noProof/>
              <w:kern w:val="2"/>
              <w:sz w:val="24"/>
              <w:szCs w:val="24"/>
            </w:rPr>
          </w:pPr>
          <w:hyperlink w:anchor="_Toc391046335" w:history="1">
            <w:r w:rsidR="00F45510" w:rsidRPr="00F45510">
              <w:rPr>
                <w:rStyle w:val="af3"/>
                <w:rFonts w:hint="eastAsia"/>
                <w:noProof/>
                <w:sz w:val="24"/>
                <w:szCs w:val="24"/>
              </w:rPr>
              <w:t>表</w:t>
            </w:r>
            <w:r w:rsidR="00F45510" w:rsidRPr="00F45510">
              <w:rPr>
                <w:rStyle w:val="af3"/>
                <w:noProof/>
                <w:sz w:val="24"/>
                <w:szCs w:val="24"/>
              </w:rPr>
              <w:t xml:space="preserve">4.2 </w:t>
            </w:r>
            <w:r w:rsidR="00F45510" w:rsidRPr="00F45510">
              <w:rPr>
                <w:rStyle w:val="af3"/>
                <w:rFonts w:hint="eastAsia"/>
                <w:noProof/>
                <w:sz w:val="24"/>
                <w:szCs w:val="24"/>
              </w:rPr>
              <w:t>安全生产规章制度和安全操作规程修改记录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_Toc391046335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60</w:t>
            </w:r>
            <w:r w:rsidR="00A81A3B" w:rsidRPr="00F45510">
              <w:rPr>
                <w:noProof/>
                <w:webHidden/>
                <w:sz w:val="24"/>
                <w:szCs w:val="24"/>
              </w:rPr>
              <w:fldChar w:fldCharType="end"/>
            </w:r>
          </w:hyperlink>
        </w:p>
        <w:p w14:paraId="10E885DA" w14:textId="77777777" w:rsidR="00F45510" w:rsidRPr="00F45510" w:rsidRDefault="00000000">
          <w:pPr>
            <w:pStyle w:val="TOC2"/>
            <w:tabs>
              <w:tab w:val="right" w:leader="dot" w:pos="9628"/>
            </w:tabs>
            <w:rPr>
              <w:noProof/>
              <w:kern w:val="2"/>
              <w:sz w:val="24"/>
              <w:szCs w:val="24"/>
            </w:rPr>
          </w:pPr>
          <w:hyperlink w:anchor="_Toc391046336" w:history="1">
            <w:r w:rsidR="00F45510" w:rsidRPr="00F45510">
              <w:rPr>
                <w:rStyle w:val="af3"/>
                <w:rFonts w:hint="eastAsia"/>
                <w:noProof/>
                <w:sz w:val="24"/>
                <w:szCs w:val="24"/>
              </w:rPr>
              <w:t>表</w:t>
            </w:r>
            <w:r w:rsidR="00F45510" w:rsidRPr="00F45510">
              <w:rPr>
                <w:rStyle w:val="af3"/>
                <w:noProof/>
                <w:sz w:val="24"/>
                <w:szCs w:val="24"/>
              </w:rPr>
              <w:t xml:space="preserve">4.3 </w:t>
            </w:r>
            <w:r w:rsidR="00F45510" w:rsidRPr="00F45510">
              <w:rPr>
                <w:rStyle w:val="af3"/>
                <w:rFonts w:hint="eastAsia"/>
                <w:noProof/>
                <w:sz w:val="24"/>
                <w:szCs w:val="24"/>
              </w:rPr>
              <w:t>文件评审和修订记录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_Toc391046336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61</w:t>
            </w:r>
            <w:r w:rsidR="00A81A3B" w:rsidRPr="00F45510">
              <w:rPr>
                <w:noProof/>
                <w:webHidden/>
                <w:sz w:val="24"/>
                <w:szCs w:val="24"/>
              </w:rPr>
              <w:fldChar w:fldCharType="end"/>
            </w:r>
          </w:hyperlink>
        </w:p>
        <w:p w14:paraId="4363C33A" w14:textId="77777777" w:rsidR="00F45510" w:rsidRPr="00F45510" w:rsidRDefault="00000000">
          <w:pPr>
            <w:pStyle w:val="TOC2"/>
            <w:tabs>
              <w:tab w:val="right" w:leader="dot" w:pos="9628"/>
            </w:tabs>
            <w:rPr>
              <w:noProof/>
              <w:kern w:val="2"/>
              <w:sz w:val="24"/>
              <w:szCs w:val="24"/>
            </w:rPr>
          </w:pPr>
          <w:hyperlink w:anchor="_Toc391046337" w:history="1">
            <w:r w:rsidR="00F45510" w:rsidRPr="00F45510">
              <w:rPr>
                <w:rStyle w:val="af3"/>
                <w:rFonts w:hint="eastAsia"/>
                <w:noProof/>
                <w:sz w:val="24"/>
                <w:szCs w:val="24"/>
              </w:rPr>
              <w:t>表</w:t>
            </w:r>
            <w:r w:rsidR="00F45510" w:rsidRPr="00F45510">
              <w:rPr>
                <w:rStyle w:val="af3"/>
                <w:noProof/>
                <w:sz w:val="24"/>
                <w:szCs w:val="24"/>
              </w:rPr>
              <w:t xml:space="preserve">4.4 </w:t>
            </w:r>
            <w:r w:rsidR="00F45510" w:rsidRPr="00F45510">
              <w:rPr>
                <w:rStyle w:val="af3"/>
                <w:rFonts w:hint="eastAsia"/>
                <w:noProof/>
                <w:sz w:val="24"/>
                <w:szCs w:val="24"/>
              </w:rPr>
              <w:t>文件评审和修订会议签到表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_Toc391046337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62</w:t>
            </w:r>
            <w:r w:rsidR="00A81A3B" w:rsidRPr="00F45510">
              <w:rPr>
                <w:noProof/>
                <w:webHidden/>
                <w:sz w:val="24"/>
                <w:szCs w:val="24"/>
              </w:rPr>
              <w:fldChar w:fldCharType="end"/>
            </w:r>
          </w:hyperlink>
        </w:p>
        <w:p w14:paraId="65456966" w14:textId="77777777" w:rsidR="00F45510" w:rsidRPr="00F45510" w:rsidRDefault="00000000">
          <w:pPr>
            <w:pStyle w:val="TOC2"/>
            <w:tabs>
              <w:tab w:val="right" w:leader="dot" w:pos="9628"/>
            </w:tabs>
            <w:rPr>
              <w:noProof/>
              <w:kern w:val="2"/>
              <w:sz w:val="24"/>
              <w:szCs w:val="24"/>
            </w:rPr>
          </w:pPr>
          <w:hyperlink w:anchor="_Toc391046338" w:history="1">
            <w:r w:rsidR="00F45510" w:rsidRPr="00F45510">
              <w:rPr>
                <w:rStyle w:val="af3"/>
                <w:rFonts w:hint="eastAsia"/>
                <w:noProof/>
                <w:sz w:val="24"/>
                <w:szCs w:val="24"/>
              </w:rPr>
              <w:t>表</w:t>
            </w:r>
            <w:r w:rsidR="00F45510" w:rsidRPr="00F45510">
              <w:rPr>
                <w:rStyle w:val="af3"/>
                <w:noProof/>
                <w:sz w:val="24"/>
                <w:szCs w:val="24"/>
              </w:rPr>
              <w:t xml:space="preserve">5.1 </w:t>
            </w:r>
            <w:r w:rsidR="00F45510" w:rsidRPr="00F45510">
              <w:rPr>
                <w:rStyle w:val="af3"/>
                <w:rFonts w:hint="eastAsia"/>
                <w:noProof/>
                <w:sz w:val="24"/>
                <w:szCs w:val="24"/>
              </w:rPr>
              <w:t>安全培训教育记录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_Toc391046338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63</w:t>
            </w:r>
            <w:r w:rsidR="00A81A3B" w:rsidRPr="00F45510">
              <w:rPr>
                <w:noProof/>
                <w:webHidden/>
                <w:sz w:val="24"/>
                <w:szCs w:val="24"/>
              </w:rPr>
              <w:fldChar w:fldCharType="end"/>
            </w:r>
          </w:hyperlink>
        </w:p>
        <w:p w14:paraId="32E96C63" w14:textId="77777777" w:rsidR="00F45510" w:rsidRPr="00F45510" w:rsidRDefault="00000000">
          <w:pPr>
            <w:pStyle w:val="TOC2"/>
            <w:tabs>
              <w:tab w:val="right" w:leader="dot" w:pos="9628"/>
            </w:tabs>
            <w:rPr>
              <w:noProof/>
              <w:kern w:val="2"/>
              <w:sz w:val="24"/>
              <w:szCs w:val="24"/>
            </w:rPr>
          </w:pPr>
          <w:hyperlink w:anchor="_Toc391046339" w:history="1">
            <w:r w:rsidR="00F45510" w:rsidRPr="00F45510">
              <w:rPr>
                <w:rStyle w:val="af3"/>
                <w:rFonts w:hint="eastAsia"/>
                <w:noProof/>
                <w:sz w:val="24"/>
                <w:szCs w:val="24"/>
              </w:rPr>
              <w:t>表</w:t>
            </w:r>
            <w:r w:rsidR="00F45510" w:rsidRPr="00F45510">
              <w:rPr>
                <w:rStyle w:val="af3"/>
                <w:noProof/>
                <w:sz w:val="24"/>
                <w:szCs w:val="24"/>
              </w:rPr>
              <w:t xml:space="preserve">5.2 </w:t>
            </w:r>
            <w:r w:rsidR="00F45510" w:rsidRPr="00F45510">
              <w:rPr>
                <w:rStyle w:val="af3"/>
                <w:rFonts w:hint="eastAsia"/>
                <w:noProof/>
                <w:sz w:val="24"/>
                <w:szCs w:val="24"/>
              </w:rPr>
              <w:t>年度培训教育计划表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_Toc391046339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64</w:t>
            </w:r>
            <w:r w:rsidR="00A81A3B" w:rsidRPr="00F45510">
              <w:rPr>
                <w:noProof/>
                <w:webHidden/>
                <w:sz w:val="24"/>
                <w:szCs w:val="24"/>
              </w:rPr>
              <w:fldChar w:fldCharType="end"/>
            </w:r>
          </w:hyperlink>
        </w:p>
        <w:p w14:paraId="3FEFCEE2" w14:textId="77777777" w:rsidR="00F45510" w:rsidRPr="00F45510" w:rsidRDefault="00000000">
          <w:pPr>
            <w:pStyle w:val="TOC2"/>
            <w:tabs>
              <w:tab w:val="right" w:leader="dot" w:pos="9628"/>
            </w:tabs>
            <w:rPr>
              <w:noProof/>
              <w:kern w:val="2"/>
              <w:sz w:val="24"/>
              <w:szCs w:val="24"/>
            </w:rPr>
          </w:pPr>
          <w:hyperlink w:anchor="_Toc391046340" w:history="1">
            <w:r w:rsidR="00F45510" w:rsidRPr="00F45510">
              <w:rPr>
                <w:rStyle w:val="af3"/>
                <w:rFonts w:hint="eastAsia"/>
                <w:noProof/>
                <w:sz w:val="24"/>
                <w:szCs w:val="24"/>
              </w:rPr>
              <w:t>表</w:t>
            </w:r>
            <w:r w:rsidR="00F45510" w:rsidRPr="00F45510">
              <w:rPr>
                <w:rStyle w:val="af3"/>
                <w:noProof/>
                <w:sz w:val="24"/>
                <w:szCs w:val="24"/>
              </w:rPr>
              <w:t xml:space="preserve">5.3 </w:t>
            </w:r>
            <w:r w:rsidR="00F45510" w:rsidRPr="00F45510">
              <w:rPr>
                <w:rStyle w:val="af3"/>
                <w:rFonts w:hint="eastAsia"/>
                <w:noProof/>
                <w:sz w:val="24"/>
                <w:szCs w:val="24"/>
              </w:rPr>
              <w:t>从业人员安全培训教育档案相关记录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_Toc391046340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65</w:t>
            </w:r>
            <w:r w:rsidR="00A81A3B" w:rsidRPr="00F45510">
              <w:rPr>
                <w:noProof/>
                <w:webHidden/>
                <w:sz w:val="24"/>
                <w:szCs w:val="24"/>
              </w:rPr>
              <w:fldChar w:fldCharType="end"/>
            </w:r>
          </w:hyperlink>
        </w:p>
        <w:p w14:paraId="6DE0816D" w14:textId="77777777" w:rsidR="00F45510" w:rsidRPr="00F45510" w:rsidRDefault="00000000">
          <w:pPr>
            <w:pStyle w:val="TOC2"/>
            <w:tabs>
              <w:tab w:val="right" w:leader="dot" w:pos="9628"/>
            </w:tabs>
            <w:rPr>
              <w:noProof/>
              <w:kern w:val="2"/>
              <w:sz w:val="24"/>
              <w:szCs w:val="24"/>
            </w:rPr>
          </w:pPr>
          <w:hyperlink w:anchor="_Toc391046341" w:history="1">
            <w:r w:rsidR="00F45510" w:rsidRPr="00F45510">
              <w:rPr>
                <w:rStyle w:val="af3"/>
                <w:rFonts w:hint="eastAsia"/>
                <w:noProof/>
                <w:sz w:val="24"/>
                <w:szCs w:val="24"/>
              </w:rPr>
              <w:t>表</w:t>
            </w:r>
            <w:r w:rsidR="00F45510" w:rsidRPr="00F45510">
              <w:rPr>
                <w:rStyle w:val="af3"/>
                <w:noProof/>
                <w:sz w:val="24"/>
                <w:szCs w:val="24"/>
              </w:rPr>
              <w:t>5.4</w:t>
            </w:r>
            <w:r w:rsidR="00F45510" w:rsidRPr="00F45510">
              <w:rPr>
                <w:rStyle w:val="af3"/>
                <w:rFonts w:hint="eastAsia"/>
                <w:noProof/>
                <w:sz w:val="24"/>
                <w:szCs w:val="24"/>
              </w:rPr>
              <w:t>培训教育效果评价表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_Toc391046341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67</w:t>
            </w:r>
            <w:r w:rsidR="00A81A3B" w:rsidRPr="00F45510">
              <w:rPr>
                <w:noProof/>
                <w:webHidden/>
                <w:sz w:val="24"/>
                <w:szCs w:val="24"/>
              </w:rPr>
              <w:fldChar w:fldCharType="end"/>
            </w:r>
          </w:hyperlink>
        </w:p>
        <w:p w14:paraId="58D21DD2" w14:textId="77777777" w:rsidR="00F45510" w:rsidRPr="00F45510" w:rsidRDefault="00000000">
          <w:pPr>
            <w:pStyle w:val="TOC2"/>
            <w:tabs>
              <w:tab w:val="right" w:leader="dot" w:pos="9628"/>
            </w:tabs>
            <w:rPr>
              <w:noProof/>
              <w:kern w:val="2"/>
              <w:sz w:val="24"/>
              <w:szCs w:val="24"/>
            </w:rPr>
          </w:pPr>
          <w:hyperlink w:anchor="_Toc391046342" w:history="1">
            <w:r w:rsidR="00F45510" w:rsidRPr="00F45510">
              <w:rPr>
                <w:rStyle w:val="af3"/>
                <w:rFonts w:hint="eastAsia"/>
                <w:noProof/>
                <w:sz w:val="24"/>
                <w:szCs w:val="24"/>
              </w:rPr>
              <w:t>表</w:t>
            </w:r>
            <w:r w:rsidR="00F45510" w:rsidRPr="00F45510">
              <w:rPr>
                <w:rStyle w:val="af3"/>
                <w:noProof/>
                <w:sz w:val="24"/>
                <w:szCs w:val="24"/>
              </w:rPr>
              <w:t xml:space="preserve">5.5 </w:t>
            </w:r>
            <w:r w:rsidR="00F45510" w:rsidRPr="00F45510">
              <w:rPr>
                <w:rStyle w:val="af3"/>
                <w:rFonts w:hint="eastAsia"/>
                <w:noProof/>
                <w:sz w:val="24"/>
                <w:szCs w:val="24"/>
              </w:rPr>
              <w:t>管理人员和特种作业人员档案卡</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_Toc391046342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68</w:t>
            </w:r>
            <w:r w:rsidR="00A81A3B" w:rsidRPr="00F45510">
              <w:rPr>
                <w:noProof/>
                <w:webHidden/>
                <w:sz w:val="24"/>
                <w:szCs w:val="24"/>
              </w:rPr>
              <w:fldChar w:fldCharType="end"/>
            </w:r>
          </w:hyperlink>
        </w:p>
        <w:p w14:paraId="0FCED86F" w14:textId="77777777" w:rsidR="00F45510" w:rsidRPr="00F45510" w:rsidRDefault="00000000">
          <w:pPr>
            <w:pStyle w:val="TOC2"/>
            <w:tabs>
              <w:tab w:val="right" w:leader="dot" w:pos="9628"/>
            </w:tabs>
            <w:rPr>
              <w:noProof/>
              <w:kern w:val="2"/>
              <w:sz w:val="24"/>
              <w:szCs w:val="24"/>
            </w:rPr>
          </w:pPr>
          <w:hyperlink w:anchor="_Toc391046343" w:history="1">
            <w:r w:rsidR="00F45510" w:rsidRPr="00F45510">
              <w:rPr>
                <w:rStyle w:val="af3"/>
                <w:rFonts w:hint="eastAsia"/>
                <w:noProof/>
                <w:sz w:val="24"/>
                <w:szCs w:val="24"/>
              </w:rPr>
              <w:t>表</w:t>
            </w:r>
            <w:r w:rsidR="00F45510" w:rsidRPr="00F45510">
              <w:rPr>
                <w:rStyle w:val="af3"/>
                <w:noProof/>
                <w:sz w:val="24"/>
                <w:szCs w:val="24"/>
              </w:rPr>
              <w:t xml:space="preserve">5.6 </w:t>
            </w:r>
            <w:r w:rsidR="00F45510" w:rsidRPr="00F45510">
              <w:rPr>
                <w:rStyle w:val="af3"/>
                <w:rFonts w:hint="eastAsia"/>
                <w:noProof/>
                <w:sz w:val="24"/>
                <w:szCs w:val="24"/>
              </w:rPr>
              <w:t>承包商作业人员入厂培训教育记录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_Toc391046343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69</w:t>
            </w:r>
            <w:r w:rsidR="00A81A3B" w:rsidRPr="00F45510">
              <w:rPr>
                <w:noProof/>
                <w:webHidden/>
                <w:sz w:val="24"/>
                <w:szCs w:val="24"/>
              </w:rPr>
              <w:fldChar w:fldCharType="end"/>
            </w:r>
          </w:hyperlink>
        </w:p>
        <w:p w14:paraId="0D51D752" w14:textId="77777777" w:rsidR="00F45510" w:rsidRPr="00F45510" w:rsidRDefault="00000000">
          <w:pPr>
            <w:pStyle w:val="TOC2"/>
            <w:tabs>
              <w:tab w:val="right" w:leader="dot" w:pos="9628"/>
            </w:tabs>
            <w:rPr>
              <w:noProof/>
              <w:kern w:val="2"/>
              <w:sz w:val="24"/>
              <w:szCs w:val="24"/>
            </w:rPr>
          </w:pPr>
          <w:hyperlink w:anchor="_Toc391046344" w:history="1">
            <w:r w:rsidR="00F45510" w:rsidRPr="00F45510">
              <w:rPr>
                <w:rStyle w:val="af3"/>
                <w:rFonts w:hint="eastAsia"/>
                <w:noProof/>
                <w:sz w:val="24"/>
                <w:szCs w:val="24"/>
              </w:rPr>
              <w:t>表</w:t>
            </w:r>
            <w:r w:rsidR="00F45510" w:rsidRPr="00F45510">
              <w:rPr>
                <w:rStyle w:val="af3"/>
                <w:noProof/>
                <w:sz w:val="24"/>
                <w:szCs w:val="24"/>
              </w:rPr>
              <w:t xml:space="preserve">5.7 </w:t>
            </w:r>
            <w:r w:rsidR="00F45510" w:rsidRPr="00F45510">
              <w:rPr>
                <w:rStyle w:val="af3"/>
                <w:rFonts w:hint="eastAsia"/>
                <w:noProof/>
                <w:sz w:val="24"/>
                <w:szCs w:val="24"/>
              </w:rPr>
              <w:t>外来人员培训记录表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_Toc391046344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70</w:t>
            </w:r>
            <w:r w:rsidR="00A81A3B" w:rsidRPr="00F45510">
              <w:rPr>
                <w:noProof/>
                <w:webHidden/>
                <w:sz w:val="24"/>
                <w:szCs w:val="24"/>
              </w:rPr>
              <w:fldChar w:fldCharType="end"/>
            </w:r>
          </w:hyperlink>
        </w:p>
        <w:p w14:paraId="17BE12B9" w14:textId="77777777" w:rsidR="00F45510" w:rsidRPr="00F45510" w:rsidRDefault="00000000">
          <w:pPr>
            <w:pStyle w:val="TOC2"/>
            <w:tabs>
              <w:tab w:val="right" w:leader="dot" w:pos="9628"/>
            </w:tabs>
            <w:rPr>
              <w:noProof/>
              <w:kern w:val="2"/>
              <w:sz w:val="24"/>
              <w:szCs w:val="24"/>
            </w:rPr>
          </w:pPr>
          <w:hyperlink w:anchor="_Toc391046345" w:history="1">
            <w:r w:rsidR="00F45510" w:rsidRPr="00F45510">
              <w:rPr>
                <w:rStyle w:val="af3"/>
                <w:rFonts w:hint="eastAsia"/>
                <w:noProof/>
                <w:sz w:val="24"/>
                <w:szCs w:val="24"/>
              </w:rPr>
              <w:t>表</w:t>
            </w:r>
            <w:r w:rsidR="00F45510" w:rsidRPr="00F45510">
              <w:rPr>
                <w:rStyle w:val="af3"/>
                <w:noProof/>
                <w:sz w:val="24"/>
                <w:szCs w:val="24"/>
              </w:rPr>
              <w:t xml:space="preserve">5.8 </w:t>
            </w:r>
            <w:r w:rsidR="00F45510" w:rsidRPr="00F45510">
              <w:rPr>
                <w:rStyle w:val="af3"/>
                <w:rFonts w:hint="eastAsia"/>
                <w:noProof/>
                <w:sz w:val="24"/>
                <w:szCs w:val="24"/>
              </w:rPr>
              <w:t>班组安全活动计划</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_Toc391046345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72</w:t>
            </w:r>
            <w:r w:rsidR="00A81A3B" w:rsidRPr="00F45510">
              <w:rPr>
                <w:noProof/>
                <w:webHidden/>
                <w:sz w:val="24"/>
                <w:szCs w:val="24"/>
              </w:rPr>
              <w:fldChar w:fldCharType="end"/>
            </w:r>
          </w:hyperlink>
        </w:p>
        <w:p w14:paraId="71E103F1" w14:textId="77777777" w:rsidR="00F45510" w:rsidRPr="00F45510" w:rsidRDefault="00000000">
          <w:pPr>
            <w:pStyle w:val="TOC2"/>
            <w:tabs>
              <w:tab w:val="right" w:leader="dot" w:pos="9628"/>
            </w:tabs>
            <w:rPr>
              <w:noProof/>
              <w:kern w:val="2"/>
              <w:sz w:val="24"/>
              <w:szCs w:val="24"/>
            </w:rPr>
          </w:pPr>
          <w:hyperlink w:anchor="_Toc391046346" w:history="1">
            <w:r w:rsidR="00F45510" w:rsidRPr="00F45510">
              <w:rPr>
                <w:rStyle w:val="af3"/>
                <w:rFonts w:hint="eastAsia"/>
                <w:noProof/>
                <w:sz w:val="24"/>
                <w:szCs w:val="24"/>
              </w:rPr>
              <w:t>表</w:t>
            </w:r>
            <w:r w:rsidR="00F45510" w:rsidRPr="00F45510">
              <w:rPr>
                <w:rStyle w:val="af3"/>
                <w:noProof/>
                <w:sz w:val="24"/>
                <w:szCs w:val="24"/>
              </w:rPr>
              <w:t xml:space="preserve">5.9 </w:t>
            </w:r>
            <w:r w:rsidR="00F45510" w:rsidRPr="00F45510">
              <w:rPr>
                <w:rStyle w:val="af3"/>
                <w:rFonts w:hint="eastAsia"/>
                <w:noProof/>
                <w:sz w:val="24"/>
                <w:szCs w:val="24"/>
              </w:rPr>
              <w:t>班组安全活动记录表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_Toc391046346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73</w:t>
            </w:r>
            <w:r w:rsidR="00A81A3B" w:rsidRPr="00F45510">
              <w:rPr>
                <w:noProof/>
                <w:webHidden/>
                <w:sz w:val="24"/>
                <w:szCs w:val="24"/>
              </w:rPr>
              <w:fldChar w:fldCharType="end"/>
            </w:r>
          </w:hyperlink>
        </w:p>
        <w:p w14:paraId="6061325B" w14:textId="77777777" w:rsidR="00F45510" w:rsidRPr="00F45510" w:rsidRDefault="00000000">
          <w:pPr>
            <w:pStyle w:val="TOC2"/>
            <w:tabs>
              <w:tab w:val="right" w:leader="dot" w:pos="9628"/>
            </w:tabs>
            <w:rPr>
              <w:noProof/>
              <w:kern w:val="2"/>
              <w:sz w:val="24"/>
              <w:szCs w:val="24"/>
            </w:rPr>
          </w:pPr>
          <w:hyperlink w:anchor="_Toc391046347" w:history="1">
            <w:r w:rsidR="00F45510" w:rsidRPr="00F45510">
              <w:rPr>
                <w:rStyle w:val="af3"/>
                <w:rFonts w:hint="eastAsia"/>
                <w:noProof/>
                <w:sz w:val="24"/>
                <w:szCs w:val="24"/>
              </w:rPr>
              <w:t>表</w:t>
            </w:r>
            <w:r w:rsidR="00F45510" w:rsidRPr="00F45510">
              <w:rPr>
                <w:rStyle w:val="af3"/>
                <w:noProof/>
                <w:sz w:val="24"/>
                <w:szCs w:val="24"/>
              </w:rPr>
              <w:t xml:space="preserve">5.10 </w:t>
            </w:r>
            <w:r w:rsidR="00F45510" w:rsidRPr="00F45510">
              <w:rPr>
                <w:rStyle w:val="af3"/>
                <w:rFonts w:hint="eastAsia"/>
                <w:noProof/>
                <w:sz w:val="24"/>
                <w:szCs w:val="24"/>
              </w:rPr>
              <w:t>管理部门安全活动计划</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_Toc391046347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74</w:t>
            </w:r>
            <w:r w:rsidR="00A81A3B" w:rsidRPr="00F45510">
              <w:rPr>
                <w:noProof/>
                <w:webHidden/>
                <w:sz w:val="24"/>
                <w:szCs w:val="24"/>
              </w:rPr>
              <w:fldChar w:fldCharType="end"/>
            </w:r>
          </w:hyperlink>
        </w:p>
        <w:p w14:paraId="0BD5A601" w14:textId="77777777" w:rsidR="00F45510" w:rsidRPr="00F45510" w:rsidRDefault="00000000">
          <w:pPr>
            <w:pStyle w:val="TOC2"/>
            <w:tabs>
              <w:tab w:val="right" w:leader="dot" w:pos="9628"/>
            </w:tabs>
            <w:rPr>
              <w:noProof/>
              <w:kern w:val="2"/>
              <w:sz w:val="24"/>
              <w:szCs w:val="24"/>
            </w:rPr>
          </w:pPr>
          <w:hyperlink w:anchor="_Toc391046348" w:history="1">
            <w:r w:rsidR="00F45510" w:rsidRPr="00F45510">
              <w:rPr>
                <w:rStyle w:val="af3"/>
                <w:rFonts w:hint="eastAsia"/>
                <w:noProof/>
                <w:sz w:val="24"/>
                <w:szCs w:val="24"/>
              </w:rPr>
              <w:t>表</w:t>
            </w:r>
            <w:r w:rsidR="00F45510" w:rsidRPr="00F45510">
              <w:rPr>
                <w:rStyle w:val="af3"/>
                <w:noProof/>
                <w:sz w:val="24"/>
                <w:szCs w:val="24"/>
              </w:rPr>
              <w:t xml:space="preserve">5.11 </w:t>
            </w:r>
            <w:r w:rsidR="00F45510" w:rsidRPr="00F45510">
              <w:rPr>
                <w:rStyle w:val="af3"/>
                <w:rFonts w:hint="eastAsia"/>
                <w:noProof/>
                <w:sz w:val="24"/>
                <w:szCs w:val="24"/>
              </w:rPr>
              <w:t>管理部门安全活动记录表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_Toc391046348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75</w:t>
            </w:r>
            <w:r w:rsidR="00A81A3B" w:rsidRPr="00F45510">
              <w:rPr>
                <w:noProof/>
                <w:webHidden/>
                <w:sz w:val="24"/>
                <w:szCs w:val="24"/>
              </w:rPr>
              <w:fldChar w:fldCharType="end"/>
            </w:r>
          </w:hyperlink>
        </w:p>
        <w:p w14:paraId="1E4E18C8" w14:textId="77777777" w:rsidR="00F45510" w:rsidRPr="00F45510" w:rsidRDefault="00000000">
          <w:pPr>
            <w:pStyle w:val="TOC2"/>
            <w:tabs>
              <w:tab w:val="right" w:leader="dot" w:pos="9628"/>
            </w:tabs>
            <w:rPr>
              <w:noProof/>
              <w:kern w:val="2"/>
              <w:sz w:val="24"/>
              <w:szCs w:val="24"/>
            </w:rPr>
          </w:pPr>
          <w:hyperlink w:anchor="_Toc391046349" w:history="1">
            <w:r w:rsidR="00F45510" w:rsidRPr="00F45510">
              <w:rPr>
                <w:rStyle w:val="af3"/>
                <w:rFonts w:hint="eastAsia"/>
                <w:noProof/>
                <w:sz w:val="24"/>
                <w:szCs w:val="24"/>
              </w:rPr>
              <w:t>表</w:t>
            </w:r>
            <w:r w:rsidR="00F45510" w:rsidRPr="00F45510">
              <w:rPr>
                <w:rStyle w:val="af3"/>
                <w:noProof/>
                <w:sz w:val="24"/>
                <w:szCs w:val="24"/>
              </w:rPr>
              <w:t>6.1</w:t>
            </w:r>
            <w:r w:rsidR="00F45510" w:rsidRPr="00F45510">
              <w:rPr>
                <w:rStyle w:val="af3"/>
                <w:rFonts w:hint="eastAsia"/>
                <w:noProof/>
                <w:sz w:val="24"/>
                <w:szCs w:val="24"/>
              </w:rPr>
              <w:t>安全设施设备维修保养联络单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_Toc391046349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76</w:t>
            </w:r>
            <w:r w:rsidR="00A81A3B" w:rsidRPr="00F45510">
              <w:rPr>
                <w:noProof/>
                <w:webHidden/>
                <w:sz w:val="24"/>
                <w:szCs w:val="24"/>
              </w:rPr>
              <w:fldChar w:fldCharType="end"/>
            </w:r>
          </w:hyperlink>
        </w:p>
        <w:p w14:paraId="35196EC6" w14:textId="77777777" w:rsidR="00F45510" w:rsidRPr="00F45510" w:rsidRDefault="00000000">
          <w:pPr>
            <w:pStyle w:val="TOC2"/>
            <w:tabs>
              <w:tab w:val="right" w:leader="dot" w:pos="9628"/>
            </w:tabs>
            <w:rPr>
              <w:noProof/>
              <w:kern w:val="2"/>
              <w:sz w:val="24"/>
              <w:szCs w:val="24"/>
            </w:rPr>
          </w:pPr>
          <w:hyperlink w:anchor="_Toc391046350" w:history="1">
            <w:r w:rsidR="00F45510" w:rsidRPr="00F45510">
              <w:rPr>
                <w:rStyle w:val="af3"/>
                <w:rFonts w:hint="eastAsia"/>
                <w:noProof/>
                <w:sz w:val="24"/>
                <w:szCs w:val="24"/>
              </w:rPr>
              <w:t>表</w:t>
            </w:r>
            <w:r w:rsidR="00F45510" w:rsidRPr="00F45510">
              <w:rPr>
                <w:rStyle w:val="af3"/>
                <w:noProof/>
                <w:sz w:val="24"/>
                <w:szCs w:val="24"/>
              </w:rPr>
              <w:t>6.2</w:t>
            </w:r>
            <w:r w:rsidR="00F45510" w:rsidRPr="00F45510">
              <w:rPr>
                <w:rStyle w:val="af3"/>
                <w:rFonts w:hint="eastAsia"/>
                <w:noProof/>
                <w:sz w:val="24"/>
                <w:szCs w:val="24"/>
              </w:rPr>
              <w:t>安全设施设备管理台账</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_Toc391046350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77</w:t>
            </w:r>
            <w:r w:rsidR="00A81A3B" w:rsidRPr="00F45510">
              <w:rPr>
                <w:noProof/>
                <w:webHidden/>
                <w:sz w:val="24"/>
                <w:szCs w:val="24"/>
              </w:rPr>
              <w:fldChar w:fldCharType="end"/>
            </w:r>
          </w:hyperlink>
        </w:p>
        <w:p w14:paraId="2BBB6BA9" w14:textId="77777777" w:rsidR="00F45510" w:rsidRPr="00F45510" w:rsidRDefault="00000000">
          <w:pPr>
            <w:pStyle w:val="TOC2"/>
            <w:tabs>
              <w:tab w:val="right" w:leader="dot" w:pos="9628"/>
            </w:tabs>
            <w:rPr>
              <w:noProof/>
              <w:kern w:val="2"/>
              <w:sz w:val="24"/>
              <w:szCs w:val="24"/>
            </w:rPr>
          </w:pPr>
          <w:hyperlink w:anchor="_Toc391046351" w:history="1">
            <w:r w:rsidR="00F45510" w:rsidRPr="00F45510">
              <w:rPr>
                <w:rStyle w:val="af3"/>
                <w:rFonts w:hint="eastAsia"/>
                <w:noProof/>
                <w:sz w:val="24"/>
                <w:szCs w:val="24"/>
              </w:rPr>
              <w:t>表</w:t>
            </w:r>
            <w:r w:rsidR="00F45510" w:rsidRPr="00F45510">
              <w:rPr>
                <w:rStyle w:val="af3"/>
                <w:noProof/>
                <w:sz w:val="24"/>
                <w:szCs w:val="24"/>
              </w:rPr>
              <w:t xml:space="preserve">6.3 </w:t>
            </w:r>
            <w:r w:rsidR="00F45510" w:rsidRPr="00F45510">
              <w:rPr>
                <w:rStyle w:val="af3"/>
                <w:rFonts w:hint="eastAsia"/>
                <w:noProof/>
                <w:sz w:val="24"/>
                <w:szCs w:val="24"/>
              </w:rPr>
              <w:t>年度综合检维修计划</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_Toc391046351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80</w:t>
            </w:r>
            <w:r w:rsidR="00A81A3B" w:rsidRPr="00F45510">
              <w:rPr>
                <w:noProof/>
                <w:webHidden/>
                <w:sz w:val="24"/>
                <w:szCs w:val="24"/>
              </w:rPr>
              <w:fldChar w:fldCharType="end"/>
            </w:r>
          </w:hyperlink>
        </w:p>
        <w:p w14:paraId="501E020B" w14:textId="77777777" w:rsidR="00F45510" w:rsidRPr="00F45510" w:rsidRDefault="00000000">
          <w:pPr>
            <w:pStyle w:val="TOC2"/>
            <w:tabs>
              <w:tab w:val="right" w:leader="dot" w:pos="9628"/>
            </w:tabs>
            <w:rPr>
              <w:noProof/>
              <w:kern w:val="2"/>
              <w:sz w:val="24"/>
              <w:szCs w:val="24"/>
            </w:rPr>
          </w:pPr>
          <w:hyperlink w:anchor="_Toc391046352" w:history="1">
            <w:r w:rsidR="00F45510" w:rsidRPr="00F45510">
              <w:rPr>
                <w:rStyle w:val="af3"/>
                <w:rFonts w:hint="eastAsia"/>
                <w:noProof/>
                <w:sz w:val="24"/>
                <w:szCs w:val="24"/>
              </w:rPr>
              <w:t>表</w:t>
            </w:r>
            <w:r w:rsidR="00F45510" w:rsidRPr="00F45510">
              <w:rPr>
                <w:rStyle w:val="af3"/>
                <w:noProof/>
                <w:sz w:val="24"/>
                <w:szCs w:val="24"/>
              </w:rPr>
              <w:t>6.4</w:t>
            </w:r>
            <w:r w:rsidR="00F45510" w:rsidRPr="00F45510">
              <w:rPr>
                <w:rStyle w:val="af3"/>
                <w:rFonts w:hint="eastAsia"/>
                <w:noProof/>
                <w:sz w:val="24"/>
                <w:szCs w:val="24"/>
              </w:rPr>
              <w:t>安全设施检维修记录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_Toc391046352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82</w:t>
            </w:r>
            <w:r w:rsidR="00A81A3B" w:rsidRPr="00F45510">
              <w:rPr>
                <w:noProof/>
                <w:webHidden/>
                <w:sz w:val="24"/>
                <w:szCs w:val="24"/>
              </w:rPr>
              <w:fldChar w:fldCharType="end"/>
            </w:r>
          </w:hyperlink>
        </w:p>
        <w:p w14:paraId="2A413D0F" w14:textId="77777777" w:rsidR="00F45510" w:rsidRPr="00F45510" w:rsidRDefault="00000000">
          <w:pPr>
            <w:pStyle w:val="TOC2"/>
            <w:tabs>
              <w:tab w:val="right" w:leader="dot" w:pos="9628"/>
            </w:tabs>
            <w:rPr>
              <w:noProof/>
              <w:kern w:val="2"/>
              <w:sz w:val="24"/>
              <w:szCs w:val="24"/>
            </w:rPr>
          </w:pPr>
          <w:hyperlink w:anchor="_Toc391046353" w:history="1">
            <w:r w:rsidR="00F45510" w:rsidRPr="00F45510">
              <w:rPr>
                <w:rStyle w:val="af3"/>
                <w:rFonts w:hint="eastAsia"/>
                <w:noProof/>
                <w:sz w:val="24"/>
                <w:szCs w:val="24"/>
              </w:rPr>
              <w:t>表</w:t>
            </w:r>
            <w:r w:rsidR="00F45510" w:rsidRPr="00F45510">
              <w:rPr>
                <w:rStyle w:val="af3"/>
                <w:noProof/>
                <w:sz w:val="24"/>
                <w:szCs w:val="24"/>
              </w:rPr>
              <w:t xml:space="preserve">6.5 </w:t>
            </w:r>
            <w:r w:rsidR="00F45510" w:rsidRPr="00F45510">
              <w:rPr>
                <w:rStyle w:val="af3"/>
                <w:rFonts w:hint="eastAsia"/>
                <w:noProof/>
                <w:sz w:val="24"/>
                <w:szCs w:val="24"/>
              </w:rPr>
              <w:t>监视和测量设备台帐</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_Toc391046353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83</w:t>
            </w:r>
            <w:r w:rsidR="00A81A3B" w:rsidRPr="00F45510">
              <w:rPr>
                <w:noProof/>
                <w:webHidden/>
                <w:sz w:val="24"/>
                <w:szCs w:val="24"/>
              </w:rPr>
              <w:fldChar w:fldCharType="end"/>
            </w:r>
          </w:hyperlink>
        </w:p>
        <w:p w14:paraId="23D032DB" w14:textId="77777777" w:rsidR="00F45510" w:rsidRPr="00F45510" w:rsidRDefault="00000000">
          <w:pPr>
            <w:pStyle w:val="TOC2"/>
            <w:tabs>
              <w:tab w:val="right" w:leader="dot" w:pos="9628"/>
            </w:tabs>
            <w:rPr>
              <w:noProof/>
              <w:kern w:val="2"/>
              <w:sz w:val="24"/>
              <w:szCs w:val="24"/>
            </w:rPr>
          </w:pPr>
          <w:hyperlink w:anchor="_Toc391046354" w:history="1">
            <w:r w:rsidR="00F45510" w:rsidRPr="00F45510">
              <w:rPr>
                <w:rStyle w:val="af3"/>
                <w:rFonts w:hint="eastAsia"/>
                <w:noProof/>
                <w:sz w:val="24"/>
                <w:szCs w:val="24"/>
              </w:rPr>
              <w:t>表</w:t>
            </w:r>
            <w:r w:rsidR="00F45510" w:rsidRPr="00F45510">
              <w:rPr>
                <w:rStyle w:val="af3"/>
                <w:noProof/>
                <w:sz w:val="24"/>
                <w:szCs w:val="24"/>
              </w:rPr>
              <w:t xml:space="preserve">6.6 </w:t>
            </w:r>
            <w:r w:rsidR="00F45510" w:rsidRPr="00F45510">
              <w:rPr>
                <w:rStyle w:val="af3"/>
                <w:rFonts w:hint="eastAsia"/>
                <w:noProof/>
                <w:sz w:val="24"/>
                <w:szCs w:val="24"/>
              </w:rPr>
              <w:t>监视和测量设备校准和维护记录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_Toc391046354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84</w:t>
            </w:r>
            <w:r w:rsidR="00A81A3B" w:rsidRPr="00F45510">
              <w:rPr>
                <w:noProof/>
                <w:webHidden/>
                <w:sz w:val="24"/>
                <w:szCs w:val="24"/>
              </w:rPr>
              <w:fldChar w:fldCharType="end"/>
            </w:r>
          </w:hyperlink>
        </w:p>
        <w:p w14:paraId="053BBD33" w14:textId="77777777" w:rsidR="00F45510" w:rsidRPr="00F45510" w:rsidRDefault="00000000">
          <w:pPr>
            <w:pStyle w:val="TOC2"/>
            <w:tabs>
              <w:tab w:val="right" w:leader="dot" w:pos="9628"/>
            </w:tabs>
            <w:rPr>
              <w:noProof/>
              <w:kern w:val="2"/>
              <w:sz w:val="24"/>
              <w:szCs w:val="24"/>
            </w:rPr>
          </w:pPr>
          <w:hyperlink w:anchor="_Toc391046355" w:history="1">
            <w:r w:rsidR="00F45510" w:rsidRPr="00F45510">
              <w:rPr>
                <w:rStyle w:val="af3"/>
                <w:rFonts w:hint="eastAsia"/>
                <w:noProof/>
                <w:sz w:val="24"/>
                <w:szCs w:val="24"/>
              </w:rPr>
              <w:t>表</w:t>
            </w:r>
            <w:r w:rsidR="00F45510" w:rsidRPr="00F45510">
              <w:rPr>
                <w:rStyle w:val="af3"/>
                <w:noProof/>
                <w:sz w:val="24"/>
                <w:szCs w:val="24"/>
              </w:rPr>
              <w:t xml:space="preserve">6.7 </w:t>
            </w:r>
            <w:r w:rsidR="00F45510" w:rsidRPr="00F45510">
              <w:rPr>
                <w:rStyle w:val="af3"/>
                <w:rFonts w:hint="eastAsia"/>
                <w:noProof/>
                <w:sz w:val="24"/>
                <w:szCs w:val="24"/>
              </w:rPr>
              <w:t>特种设备台账</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_Toc391046355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85</w:t>
            </w:r>
            <w:r w:rsidR="00A81A3B" w:rsidRPr="00F45510">
              <w:rPr>
                <w:noProof/>
                <w:webHidden/>
                <w:sz w:val="24"/>
                <w:szCs w:val="24"/>
              </w:rPr>
              <w:fldChar w:fldCharType="end"/>
            </w:r>
          </w:hyperlink>
        </w:p>
        <w:p w14:paraId="5FD6057F" w14:textId="77777777" w:rsidR="00F45510" w:rsidRPr="00F45510" w:rsidRDefault="00000000">
          <w:pPr>
            <w:pStyle w:val="TOC2"/>
            <w:tabs>
              <w:tab w:val="right" w:leader="dot" w:pos="9628"/>
            </w:tabs>
            <w:rPr>
              <w:noProof/>
              <w:kern w:val="2"/>
              <w:sz w:val="24"/>
              <w:szCs w:val="24"/>
            </w:rPr>
          </w:pPr>
          <w:hyperlink w:anchor="_Toc391046356" w:history="1">
            <w:r w:rsidR="00F45510" w:rsidRPr="00F45510">
              <w:rPr>
                <w:rStyle w:val="af3"/>
                <w:rFonts w:hint="eastAsia"/>
                <w:noProof/>
                <w:sz w:val="24"/>
                <w:szCs w:val="24"/>
              </w:rPr>
              <w:t>表</w:t>
            </w:r>
            <w:r w:rsidR="00F45510" w:rsidRPr="00F45510">
              <w:rPr>
                <w:rStyle w:val="af3"/>
                <w:noProof/>
                <w:sz w:val="24"/>
                <w:szCs w:val="24"/>
              </w:rPr>
              <w:t xml:space="preserve">6.8 </w:t>
            </w:r>
            <w:r w:rsidR="00F45510" w:rsidRPr="00F45510">
              <w:rPr>
                <w:rStyle w:val="af3"/>
                <w:rFonts w:hint="eastAsia"/>
                <w:noProof/>
                <w:sz w:val="24"/>
                <w:szCs w:val="24"/>
              </w:rPr>
              <w:t>特种设备日常维修保养记录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_Toc391046356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86</w:t>
            </w:r>
            <w:r w:rsidR="00A81A3B" w:rsidRPr="00F45510">
              <w:rPr>
                <w:noProof/>
                <w:webHidden/>
                <w:sz w:val="24"/>
                <w:szCs w:val="24"/>
              </w:rPr>
              <w:fldChar w:fldCharType="end"/>
            </w:r>
          </w:hyperlink>
        </w:p>
        <w:p w14:paraId="309DCD47" w14:textId="77777777" w:rsidR="00F45510" w:rsidRPr="00F45510" w:rsidRDefault="00000000">
          <w:pPr>
            <w:pStyle w:val="TOC2"/>
            <w:tabs>
              <w:tab w:val="right" w:leader="dot" w:pos="9628"/>
            </w:tabs>
            <w:rPr>
              <w:noProof/>
              <w:kern w:val="2"/>
              <w:sz w:val="24"/>
              <w:szCs w:val="24"/>
            </w:rPr>
          </w:pPr>
          <w:hyperlink w:anchor="_Toc391046357" w:history="1">
            <w:r w:rsidR="00F45510" w:rsidRPr="00F45510">
              <w:rPr>
                <w:rStyle w:val="af3"/>
                <w:rFonts w:hint="eastAsia"/>
                <w:noProof/>
                <w:sz w:val="24"/>
                <w:szCs w:val="24"/>
              </w:rPr>
              <w:t>表</w:t>
            </w:r>
            <w:r w:rsidR="00F45510" w:rsidRPr="00F45510">
              <w:rPr>
                <w:rStyle w:val="af3"/>
                <w:noProof/>
                <w:sz w:val="24"/>
                <w:szCs w:val="24"/>
              </w:rPr>
              <w:t xml:space="preserve">6.9 </w:t>
            </w:r>
            <w:r w:rsidR="00F45510" w:rsidRPr="00F45510">
              <w:rPr>
                <w:rStyle w:val="af3"/>
                <w:rFonts w:hint="eastAsia"/>
                <w:noProof/>
                <w:sz w:val="24"/>
                <w:szCs w:val="24"/>
              </w:rPr>
              <w:t>特种设备事故隐患台账</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_Toc391046357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87</w:t>
            </w:r>
            <w:r w:rsidR="00A81A3B" w:rsidRPr="00F45510">
              <w:rPr>
                <w:noProof/>
                <w:webHidden/>
                <w:sz w:val="24"/>
                <w:szCs w:val="24"/>
              </w:rPr>
              <w:fldChar w:fldCharType="end"/>
            </w:r>
          </w:hyperlink>
        </w:p>
        <w:p w14:paraId="30D8E51A" w14:textId="77777777" w:rsidR="00F45510" w:rsidRPr="00F45510" w:rsidRDefault="00000000">
          <w:pPr>
            <w:pStyle w:val="TOC2"/>
            <w:tabs>
              <w:tab w:val="right" w:leader="dot" w:pos="9628"/>
            </w:tabs>
            <w:rPr>
              <w:noProof/>
              <w:kern w:val="2"/>
              <w:sz w:val="24"/>
              <w:szCs w:val="24"/>
            </w:rPr>
          </w:pPr>
          <w:hyperlink w:anchor="_Toc391046358" w:history="1">
            <w:r w:rsidR="00F45510" w:rsidRPr="00F45510">
              <w:rPr>
                <w:rStyle w:val="af3"/>
                <w:rFonts w:hint="eastAsia"/>
                <w:noProof/>
                <w:sz w:val="24"/>
                <w:szCs w:val="24"/>
              </w:rPr>
              <w:t>表</w:t>
            </w:r>
            <w:r w:rsidR="00F45510" w:rsidRPr="00F45510">
              <w:rPr>
                <w:rStyle w:val="af3"/>
                <w:noProof/>
                <w:sz w:val="24"/>
                <w:szCs w:val="24"/>
              </w:rPr>
              <w:t xml:space="preserve">6.10 </w:t>
            </w:r>
            <w:r w:rsidR="00F45510" w:rsidRPr="00F45510">
              <w:rPr>
                <w:rStyle w:val="af3"/>
                <w:rFonts w:hint="eastAsia"/>
                <w:noProof/>
                <w:sz w:val="24"/>
                <w:szCs w:val="24"/>
              </w:rPr>
              <w:t>特种设备注销联络单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_Toc391046358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88</w:t>
            </w:r>
            <w:r w:rsidR="00A81A3B" w:rsidRPr="00F45510">
              <w:rPr>
                <w:noProof/>
                <w:webHidden/>
                <w:sz w:val="24"/>
                <w:szCs w:val="24"/>
              </w:rPr>
              <w:fldChar w:fldCharType="end"/>
            </w:r>
          </w:hyperlink>
        </w:p>
        <w:p w14:paraId="0BD9D4CA" w14:textId="77777777" w:rsidR="00F45510" w:rsidRPr="00F45510" w:rsidRDefault="00000000">
          <w:pPr>
            <w:pStyle w:val="TOC2"/>
            <w:tabs>
              <w:tab w:val="right" w:leader="dot" w:pos="9628"/>
            </w:tabs>
            <w:rPr>
              <w:noProof/>
              <w:kern w:val="2"/>
              <w:sz w:val="24"/>
              <w:szCs w:val="24"/>
            </w:rPr>
          </w:pPr>
          <w:hyperlink w:anchor="_Toc391046359" w:history="1">
            <w:r w:rsidR="00F45510" w:rsidRPr="00F45510">
              <w:rPr>
                <w:rStyle w:val="af3"/>
                <w:rFonts w:hint="eastAsia"/>
                <w:noProof/>
                <w:sz w:val="24"/>
                <w:szCs w:val="24"/>
              </w:rPr>
              <w:t>表</w:t>
            </w:r>
            <w:r w:rsidR="00F45510" w:rsidRPr="00F45510">
              <w:rPr>
                <w:rStyle w:val="af3"/>
                <w:noProof/>
                <w:sz w:val="24"/>
                <w:szCs w:val="24"/>
              </w:rPr>
              <w:t xml:space="preserve">6.11 </w:t>
            </w:r>
            <w:r w:rsidR="00F45510" w:rsidRPr="00F45510">
              <w:rPr>
                <w:rStyle w:val="af3"/>
                <w:rFonts w:hint="eastAsia"/>
                <w:noProof/>
                <w:sz w:val="24"/>
                <w:szCs w:val="24"/>
              </w:rPr>
              <w:t>安全阀、压力表、报警仪等更换记录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_Toc391046359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89</w:t>
            </w:r>
            <w:r w:rsidR="00A81A3B" w:rsidRPr="00F45510">
              <w:rPr>
                <w:noProof/>
                <w:webHidden/>
                <w:sz w:val="24"/>
                <w:szCs w:val="24"/>
              </w:rPr>
              <w:fldChar w:fldCharType="end"/>
            </w:r>
          </w:hyperlink>
        </w:p>
        <w:p w14:paraId="3EC501A8" w14:textId="77777777" w:rsidR="00F45510" w:rsidRPr="00F45510" w:rsidRDefault="00000000">
          <w:pPr>
            <w:pStyle w:val="TOC2"/>
            <w:tabs>
              <w:tab w:val="right" w:leader="dot" w:pos="9628"/>
            </w:tabs>
            <w:rPr>
              <w:noProof/>
              <w:kern w:val="2"/>
              <w:sz w:val="24"/>
              <w:szCs w:val="24"/>
            </w:rPr>
          </w:pPr>
          <w:hyperlink w:anchor="_Toc391046360" w:history="1">
            <w:r w:rsidR="00F45510" w:rsidRPr="00F45510">
              <w:rPr>
                <w:rStyle w:val="af3"/>
                <w:rFonts w:hint="eastAsia"/>
                <w:noProof/>
                <w:sz w:val="24"/>
                <w:szCs w:val="24"/>
              </w:rPr>
              <w:t>表</w:t>
            </w:r>
            <w:r w:rsidR="00F45510" w:rsidRPr="00F45510">
              <w:rPr>
                <w:rStyle w:val="af3"/>
                <w:noProof/>
                <w:sz w:val="24"/>
                <w:szCs w:val="24"/>
              </w:rPr>
              <w:t xml:space="preserve">6.12 </w:t>
            </w:r>
            <w:r w:rsidR="00F45510" w:rsidRPr="00F45510">
              <w:rPr>
                <w:rStyle w:val="af3"/>
                <w:rFonts w:hint="eastAsia"/>
                <w:noProof/>
                <w:sz w:val="24"/>
                <w:szCs w:val="24"/>
              </w:rPr>
              <w:t>监控报警系统维护调试记录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_Toc391046360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90</w:t>
            </w:r>
            <w:r w:rsidR="00A81A3B" w:rsidRPr="00F45510">
              <w:rPr>
                <w:noProof/>
                <w:webHidden/>
                <w:sz w:val="24"/>
                <w:szCs w:val="24"/>
              </w:rPr>
              <w:fldChar w:fldCharType="end"/>
            </w:r>
          </w:hyperlink>
        </w:p>
        <w:p w14:paraId="26DD4D52" w14:textId="77777777" w:rsidR="00F45510" w:rsidRPr="00F45510" w:rsidRDefault="00000000">
          <w:pPr>
            <w:pStyle w:val="TOC2"/>
            <w:tabs>
              <w:tab w:val="right" w:leader="dot" w:pos="9628"/>
            </w:tabs>
            <w:rPr>
              <w:noProof/>
              <w:kern w:val="2"/>
              <w:sz w:val="24"/>
              <w:szCs w:val="24"/>
            </w:rPr>
          </w:pPr>
          <w:hyperlink w:anchor="_Toc391046361" w:history="1">
            <w:r w:rsidR="00F45510" w:rsidRPr="00F45510">
              <w:rPr>
                <w:rStyle w:val="af3"/>
                <w:rFonts w:hint="eastAsia"/>
                <w:noProof/>
                <w:sz w:val="24"/>
                <w:szCs w:val="24"/>
              </w:rPr>
              <w:t>表</w:t>
            </w:r>
            <w:r w:rsidR="00F45510" w:rsidRPr="00F45510">
              <w:rPr>
                <w:rStyle w:val="af3"/>
                <w:noProof/>
                <w:sz w:val="24"/>
                <w:szCs w:val="24"/>
              </w:rPr>
              <w:t xml:space="preserve">6.13 </w:t>
            </w:r>
            <w:r w:rsidR="00F45510" w:rsidRPr="00F45510">
              <w:rPr>
                <w:rStyle w:val="af3"/>
                <w:rFonts w:hint="eastAsia"/>
                <w:noProof/>
                <w:sz w:val="24"/>
                <w:szCs w:val="24"/>
              </w:rPr>
              <w:t>设备维修保养记录卡</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_Toc391046361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91</w:t>
            </w:r>
            <w:r w:rsidR="00A81A3B" w:rsidRPr="00F45510">
              <w:rPr>
                <w:noProof/>
                <w:webHidden/>
                <w:sz w:val="24"/>
                <w:szCs w:val="24"/>
              </w:rPr>
              <w:fldChar w:fldCharType="end"/>
            </w:r>
          </w:hyperlink>
        </w:p>
        <w:p w14:paraId="12EBFA9D" w14:textId="77777777" w:rsidR="00F45510" w:rsidRPr="00F45510" w:rsidRDefault="00000000">
          <w:pPr>
            <w:pStyle w:val="TOC2"/>
            <w:tabs>
              <w:tab w:val="right" w:leader="dot" w:pos="9628"/>
            </w:tabs>
            <w:rPr>
              <w:noProof/>
              <w:kern w:val="2"/>
              <w:sz w:val="24"/>
              <w:szCs w:val="24"/>
            </w:rPr>
          </w:pPr>
          <w:hyperlink w:anchor="_Toc391046362" w:history="1">
            <w:r w:rsidR="00F45510" w:rsidRPr="00F45510">
              <w:rPr>
                <w:rStyle w:val="af3"/>
                <w:rFonts w:hint="eastAsia"/>
                <w:noProof/>
                <w:sz w:val="24"/>
                <w:szCs w:val="24"/>
              </w:rPr>
              <w:t>表</w:t>
            </w:r>
            <w:r w:rsidR="00F45510" w:rsidRPr="00F45510">
              <w:rPr>
                <w:rStyle w:val="af3"/>
                <w:noProof/>
                <w:sz w:val="24"/>
                <w:szCs w:val="24"/>
              </w:rPr>
              <w:t xml:space="preserve">6.14 </w:t>
            </w:r>
            <w:r w:rsidR="00F45510" w:rsidRPr="00F45510">
              <w:rPr>
                <w:rStyle w:val="af3"/>
                <w:rFonts w:hint="eastAsia"/>
                <w:noProof/>
                <w:sz w:val="24"/>
                <w:szCs w:val="24"/>
              </w:rPr>
              <w:t>开车前安全条件确认检查表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_Toc391046362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92</w:t>
            </w:r>
            <w:r w:rsidR="00A81A3B" w:rsidRPr="00F45510">
              <w:rPr>
                <w:noProof/>
                <w:webHidden/>
                <w:sz w:val="24"/>
                <w:szCs w:val="24"/>
              </w:rPr>
              <w:fldChar w:fldCharType="end"/>
            </w:r>
          </w:hyperlink>
        </w:p>
        <w:p w14:paraId="01FA18E1" w14:textId="77777777" w:rsidR="00F45510" w:rsidRPr="00F45510" w:rsidRDefault="00000000">
          <w:pPr>
            <w:pStyle w:val="TOC2"/>
            <w:tabs>
              <w:tab w:val="right" w:leader="dot" w:pos="9628"/>
            </w:tabs>
            <w:rPr>
              <w:noProof/>
              <w:kern w:val="2"/>
              <w:sz w:val="24"/>
              <w:szCs w:val="24"/>
            </w:rPr>
          </w:pPr>
          <w:hyperlink w:anchor="_Toc391046363" w:history="1">
            <w:r w:rsidR="00F45510" w:rsidRPr="00F45510">
              <w:rPr>
                <w:rStyle w:val="af3"/>
                <w:rFonts w:hint="eastAsia"/>
                <w:noProof/>
                <w:sz w:val="24"/>
                <w:szCs w:val="24"/>
              </w:rPr>
              <w:t>表</w:t>
            </w:r>
            <w:r w:rsidR="00F45510" w:rsidRPr="00F45510">
              <w:rPr>
                <w:rStyle w:val="af3"/>
                <w:noProof/>
                <w:sz w:val="24"/>
                <w:szCs w:val="24"/>
              </w:rPr>
              <w:t xml:space="preserve">6.15 </w:t>
            </w:r>
            <w:r w:rsidR="00F45510" w:rsidRPr="00F45510">
              <w:rPr>
                <w:rStyle w:val="af3"/>
                <w:rFonts w:hint="eastAsia"/>
                <w:noProof/>
                <w:sz w:val="24"/>
                <w:szCs w:val="24"/>
              </w:rPr>
              <w:t>开车前隐患排查与整改记录表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_Toc391046363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93</w:t>
            </w:r>
            <w:r w:rsidR="00A81A3B" w:rsidRPr="00F45510">
              <w:rPr>
                <w:noProof/>
                <w:webHidden/>
                <w:sz w:val="24"/>
                <w:szCs w:val="24"/>
              </w:rPr>
              <w:fldChar w:fldCharType="end"/>
            </w:r>
          </w:hyperlink>
        </w:p>
        <w:p w14:paraId="729919EC" w14:textId="77777777" w:rsidR="00F45510" w:rsidRPr="00F45510" w:rsidRDefault="00000000">
          <w:pPr>
            <w:pStyle w:val="TOC2"/>
            <w:tabs>
              <w:tab w:val="right" w:leader="dot" w:pos="9628"/>
            </w:tabs>
            <w:rPr>
              <w:noProof/>
              <w:kern w:val="2"/>
              <w:sz w:val="24"/>
              <w:szCs w:val="24"/>
            </w:rPr>
          </w:pPr>
          <w:hyperlink w:anchor="_Toc391046364" w:history="1">
            <w:r w:rsidR="00F45510" w:rsidRPr="00F45510">
              <w:rPr>
                <w:rStyle w:val="af3"/>
                <w:rFonts w:hint="eastAsia"/>
                <w:noProof/>
                <w:sz w:val="24"/>
                <w:szCs w:val="24"/>
              </w:rPr>
              <w:t>表</w:t>
            </w:r>
            <w:r w:rsidR="00F45510" w:rsidRPr="00F45510">
              <w:rPr>
                <w:rStyle w:val="af3"/>
                <w:noProof/>
                <w:sz w:val="24"/>
                <w:szCs w:val="24"/>
              </w:rPr>
              <w:t xml:space="preserve">6.16 </w:t>
            </w:r>
            <w:r w:rsidR="00F45510" w:rsidRPr="00F45510">
              <w:rPr>
                <w:rStyle w:val="af3"/>
                <w:rFonts w:hint="eastAsia"/>
                <w:noProof/>
                <w:sz w:val="24"/>
                <w:szCs w:val="24"/>
              </w:rPr>
              <w:t>生产班组交接班记录表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_Toc391046364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94</w:t>
            </w:r>
            <w:r w:rsidR="00A81A3B" w:rsidRPr="00F45510">
              <w:rPr>
                <w:noProof/>
                <w:webHidden/>
                <w:sz w:val="24"/>
                <w:szCs w:val="24"/>
              </w:rPr>
              <w:fldChar w:fldCharType="end"/>
            </w:r>
          </w:hyperlink>
        </w:p>
        <w:p w14:paraId="768456B0" w14:textId="77777777" w:rsidR="00F45510" w:rsidRPr="00F45510" w:rsidRDefault="00000000">
          <w:pPr>
            <w:pStyle w:val="TOC2"/>
            <w:tabs>
              <w:tab w:val="right" w:leader="dot" w:pos="9628"/>
            </w:tabs>
            <w:rPr>
              <w:noProof/>
              <w:kern w:val="2"/>
              <w:sz w:val="24"/>
              <w:szCs w:val="24"/>
            </w:rPr>
          </w:pPr>
          <w:hyperlink w:anchor="_Toc391046365" w:history="1">
            <w:r w:rsidR="00F45510" w:rsidRPr="00F45510">
              <w:rPr>
                <w:rStyle w:val="af3"/>
                <w:rFonts w:hint="eastAsia"/>
                <w:noProof/>
                <w:sz w:val="24"/>
                <w:szCs w:val="24"/>
              </w:rPr>
              <w:t>表</w:t>
            </w:r>
            <w:r w:rsidR="00F45510" w:rsidRPr="00F45510">
              <w:rPr>
                <w:rStyle w:val="af3"/>
                <w:noProof/>
                <w:sz w:val="24"/>
                <w:szCs w:val="24"/>
              </w:rPr>
              <w:t xml:space="preserve">6.17 </w:t>
            </w:r>
            <w:r w:rsidR="00F45510" w:rsidRPr="00F45510">
              <w:rPr>
                <w:rStyle w:val="af3"/>
                <w:rFonts w:hint="eastAsia"/>
                <w:noProof/>
                <w:sz w:val="24"/>
                <w:szCs w:val="24"/>
              </w:rPr>
              <w:t>关键装置统计表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_Toc391046365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95</w:t>
            </w:r>
            <w:r w:rsidR="00A81A3B" w:rsidRPr="00F45510">
              <w:rPr>
                <w:noProof/>
                <w:webHidden/>
                <w:sz w:val="24"/>
                <w:szCs w:val="24"/>
              </w:rPr>
              <w:fldChar w:fldCharType="end"/>
            </w:r>
          </w:hyperlink>
        </w:p>
        <w:p w14:paraId="4DFE9AB1" w14:textId="77777777" w:rsidR="00F45510" w:rsidRPr="00F45510" w:rsidRDefault="00000000">
          <w:pPr>
            <w:pStyle w:val="TOC2"/>
            <w:tabs>
              <w:tab w:val="right" w:leader="dot" w:pos="9628"/>
            </w:tabs>
            <w:rPr>
              <w:noProof/>
              <w:kern w:val="2"/>
              <w:sz w:val="24"/>
              <w:szCs w:val="24"/>
            </w:rPr>
          </w:pPr>
          <w:hyperlink w:anchor="_Toc391046366" w:history="1">
            <w:r w:rsidR="00F45510" w:rsidRPr="00F45510">
              <w:rPr>
                <w:rStyle w:val="af3"/>
                <w:rFonts w:hint="eastAsia"/>
                <w:noProof/>
                <w:sz w:val="24"/>
                <w:szCs w:val="24"/>
              </w:rPr>
              <w:t>表</w:t>
            </w:r>
            <w:r w:rsidR="00F45510" w:rsidRPr="00F45510">
              <w:rPr>
                <w:rStyle w:val="af3"/>
                <w:noProof/>
                <w:sz w:val="24"/>
                <w:szCs w:val="24"/>
              </w:rPr>
              <w:t xml:space="preserve">6.18 </w:t>
            </w:r>
            <w:r w:rsidR="00F45510" w:rsidRPr="00F45510">
              <w:rPr>
                <w:rStyle w:val="af3"/>
                <w:rFonts w:hint="eastAsia"/>
                <w:noProof/>
                <w:sz w:val="24"/>
                <w:szCs w:val="24"/>
              </w:rPr>
              <w:t>重点部位统计表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_Toc391046366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95</w:t>
            </w:r>
            <w:r w:rsidR="00A81A3B" w:rsidRPr="00F45510">
              <w:rPr>
                <w:noProof/>
                <w:webHidden/>
                <w:sz w:val="24"/>
                <w:szCs w:val="24"/>
              </w:rPr>
              <w:fldChar w:fldCharType="end"/>
            </w:r>
          </w:hyperlink>
        </w:p>
        <w:p w14:paraId="3B8162C6" w14:textId="77777777" w:rsidR="00F45510" w:rsidRPr="00F45510" w:rsidRDefault="00000000">
          <w:pPr>
            <w:pStyle w:val="TOC2"/>
            <w:tabs>
              <w:tab w:val="right" w:leader="dot" w:pos="9628"/>
            </w:tabs>
            <w:rPr>
              <w:noProof/>
              <w:kern w:val="2"/>
              <w:sz w:val="24"/>
              <w:szCs w:val="24"/>
            </w:rPr>
          </w:pPr>
          <w:hyperlink w:anchor="_Toc391046367" w:history="1">
            <w:r w:rsidR="00F45510" w:rsidRPr="00F45510">
              <w:rPr>
                <w:rStyle w:val="af3"/>
                <w:rFonts w:hint="eastAsia"/>
                <w:noProof/>
                <w:sz w:val="24"/>
                <w:szCs w:val="24"/>
              </w:rPr>
              <w:t>表</w:t>
            </w:r>
            <w:r w:rsidR="00F45510" w:rsidRPr="00F45510">
              <w:rPr>
                <w:rStyle w:val="af3"/>
                <w:noProof/>
                <w:sz w:val="24"/>
                <w:szCs w:val="24"/>
              </w:rPr>
              <w:t xml:space="preserve">6.19 </w:t>
            </w:r>
            <w:r w:rsidR="00F45510" w:rsidRPr="00F45510">
              <w:rPr>
                <w:rStyle w:val="af3"/>
                <w:rFonts w:hint="eastAsia"/>
                <w:noProof/>
                <w:sz w:val="24"/>
                <w:szCs w:val="24"/>
              </w:rPr>
              <w:t>关键装置、重点部位安全检查记录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_Toc391046367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97</w:t>
            </w:r>
            <w:r w:rsidR="00A81A3B" w:rsidRPr="00F45510">
              <w:rPr>
                <w:noProof/>
                <w:webHidden/>
                <w:sz w:val="24"/>
                <w:szCs w:val="24"/>
              </w:rPr>
              <w:fldChar w:fldCharType="end"/>
            </w:r>
          </w:hyperlink>
        </w:p>
        <w:p w14:paraId="6DB7240A" w14:textId="77777777" w:rsidR="00F45510" w:rsidRPr="00F45510" w:rsidRDefault="00000000">
          <w:pPr>
            <w:pStyle w:val="TOC2"/>
            <w:tabs>
              <w:tab w:val="right" w:leader="dot" w:pos="9628"/>
            </w:tabs>
            <w:rPr>
              <w:noProof/>
              <w:kern w:val="2"/>
              <w:sz w:val="24"/>
              <w:szCs w:val="24"/>
            </w:rPr>
          </w:pPr>
          <w:hyperlink w:anchor="_Toc391046368" w:history="1">
            <w:r w:rsidR="00F45510" w:rsidRPr="00F45510">
              <w:rPr>
                <w:rStyle w:val="af3"/>
                <w:rFonts w:hint="eastAsia"/>
                <w:noProof/>
                <w:sz w:val="24"/>
                <w:szCs w:val="24"/>
              </w:rPr>
              <w:t>表</w:t>
            </w:r>
            <w:r w:rsidR="00F45510" w:rsidRPr="00F45510">
              <w:rPr>
                <w:rStyle w:val="af3"/>
                <w:noProof/>
                <w:sz w:val="24"/>
                <w:szCs w:val="24"/>
              </w:rPr>
              <w:t xml:space="preserve">6.20 </w:t>
            </w:r>
            <w:r w:rsidR="00F45510" w:rsidRPr="00F45510">
              <w:rPr>
                <w:rStyle w:val="af3"/>
                <w:rFonts w:hint="eastAsia"/>
                <w:noProof/>
                <w:sz w:val="24"/>
                <w:szCs w:val="24"/>
              </w:rPr>
              <w:t>关键装置、重点部位安全活动记录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_Toc391046368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98</w:t>
            </w:r>
            <w:r w:rsidR="00A81A3B" w:rsidRPr="00F45510">
              <w:rPr>
                <w:noProof/>
                <w:webHidden/>
                <w:sz w:val="24"/>
                <w:szCs w:val="24"/>
              </w:rPr>
              <w:fldChar w:fldCharType="end"/>
            </w:r>
          </w:hyperlink>
        </w:p>
        <w:p w14:paraId="25EE72DE" w14:textId="77777777" w:rsidR="00F45510" w:rsidRPr="00F45510" w:rsidRDefault="00000000">
          <w:pPr>
            <w:pStyle w:val="TOC2"/>
            <w:tabs>
              <w:tab w:val="right" w:leader="dot" w:pos="9628"/>
            </w:tabs>
            <w:rPr>
              <w:noProof/>
              <w:kern w:val="2"/>
              <w:sz w:val="24"/>
              <w:szCs w:val="24"/>
            </w:rPr>
          </w:pPr>
          <w:hyperlink w:anchor="_Toc391046369" w:history="1">
            <w:r w:rsidR="00F45510" w:rsidRPr="00F45510">
              <w:rPr>
                <w:rStyle w:val="af3"/>
                <w:rFonts w:hint="eastAsia"/>
                <w:noProof/>
                <w:sz w:val="24"/>
                <w:szCs w:val="24"/>
              </w:rPr>
              <w:t>表</w:t>
            </w:r>
            <w:r w:rsidR="00F45510" w:rsidRPr="00F45510">
              <w:rPr>
                <w:rStyle w:val="af3"/>
                <w:noProof/>
                <w:sz w:val="24"/>
                <w:szCs w:val="24"/>
              </w:rPr>
              <w:t xml:space="preserve">6.21 </w:t>
            </w:r>
            <w:r w:rsidR="00F45510" w:rsidRPr="00F45510">
              <w:rPr>
                <w:rStyle w:val="af3"/>
                <w:rFonts w:hint="eastAsia"/>
                <w:noProof/>
                <w:sz w:val="24"/>
                <w:szCs w:val="24"/>
              </w:rPr>
              <w:t>关键装置、重点部位应急预案演练记录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_Toc391046369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99</w:t>
            </w:r>
            <w:r w:rsidR="00A81A3B" w:rsidRPr="00F45510">
              <w:rPr>
                <w:noProof/>
                <w:webHidden/>
                <w:sz w:val="24"/>
                <w:szCs w:val="24"/>
              </w:rPr>
              <w:fldChar w:fldCharType="end"/>
            </w:r>
          </w:hyperlink>
        </w:p>
        <w:p w14:paraId="47B98364" w14:textId="77777777" w:rsidR="00F45510" w:rsidRPr="00F45510" w:rsidRDefault="00000000">
          <w:pPr>
            <w:pStyle w:val="TOC2"/>
            <w:tabs>
              <w:tab w:val="right" w:leader="dot" w:pos="9628"/>
            </w:tabs>
            <w:rPr>
              <w:noProof/>
              <w:kern w:val="2"/>
              <w:sz w:val="24"/>
              <w:szCs w:val="24"/>
            </w:rPr>
          </w:pPr>
          <w:hyperlink w:anchor="_Toc391046370" w:history="1">
            <w:r w:rsidR="00F45510" w:rsidRPr="00F45510">
              <w:rPr>
                <w:rStyle w:val="af3"/>
                <w:rFonts w:hint="eastAsia"/>
                <w:noProof/>
                <w:sz w:val="24"/>
                <w:szCs w:val="24"/>
              </w:rPr>
              <w:t>表</w:t>
            </w:r>
            <w:r w:rsidR="00F45510" w:rsidRPr="00F45510">
              <w:rPr>
                <w:rStyle w:val="af3"/>
                <w:noProof/>
                <w:sz w:val="24"/>
                <w:szCs w:val="24"/>
              </w:rPr>
              <w:t xml:space="preserve">6.22 </w:t>
            </w:r>
            <w:r w:rsidR="00F45510" w:rsidRPr="00F45510">
              <w:rPr>
                <w:rStyle w:val="af3"/>
                <w:rFonts w:hint="eastAsia"/>
                <w:noProof/>
                <w:sz w:val="24"/>
                <w:szCs w:val="24"/>
              </w:rPr>
              <w:t>设备检维修记录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_Toc391046370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100</w:t>
            </w:r>
            <w:r w:rsidR="00A81A3B" w:rsidRPr="00F45510">
              <w:rPr>
                <w:noProof/>
                <w:webHidden/>
                <w:sz w:val="24"/>
                <w:szCs w:val="24"/>
              </w:rPr>
              <w:fldChar w:fldCharType="end"/>
            </w:r>
          </w:hyperlink>
        </w:p>
        <w:p w14:paraId="32F27DE1" w14:textId="77777777" w:rsidR="00F45510" w:rsidRPr="00F45510" w:rsidRDefault="00000000">
          <w:pPr>
            <w:pStyle w:val="TOC2"/>
            <w:tabs>
              <w:tab w:val="right" w:leader="dot" w:pos="9628"/>
            </w:tabs>
            <w:rPr>
              <w:noProof/>
              <w:kern w:val="2"/>
              <w:sz w:val="24"/>
              <w:szCs w:val="24"/>
            </w:rPr>
          </w:pPr>
          <w:hyperlink w:anchor="_Toc391046371" w:history="1">
            <w:r w:rsidR="00F45510" w:rsidRPr="00F45510">
              <w:rPr>
                <w:rStyle w:val="af3"/>
                <w:rFonts w:hint="eastAsia"/>
                <w:noProof/>
                <w:sz w:val="24"/>
                <w:szCs w:val="24"/>
              </w:rPr>
              <w:t>表</w:t>
            </w:r>
            <w:r w:rsidR="00F45510" w:rsidRPr="00F45510">
              <w:rPr>
                <w:rStyle w:val="af3"/>
                <w:noProof/>
                <w:sz w:val="24"/>
                <w:szCs w:val="24"/>
              </w:rPr>
              <w:t xml:space="preserve">6.23 </w:t>
            </w:r>
            <w:r w:rsidR="00F45510" w:rsidRPr="00F45510">
              <w:rPr>
                <w:rStyle w:val="af3"/>
                <w:rFonts w:hint="eastAsia"/>
                <w:noProof/>
                <w:sz w:val="24"/>
                <w:szCs w:val="24"/>
              </w:rPr>
              <w:t>检维修作业风险分析和安全措施表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_Toc391046371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101</w:t>
            </w:r>
            <w:r w:rsidR="00A81A3B" w:rsidRPr="00F45510">
              <w:rPr>
                <w:noProof/>
                <w:webHidden/>
                <w:sz w:val="24"/>
                <w:szCs w:val="24"/>
              </w:rPr>
              <w:fldChar w:fldCharType="end"/>
            </w:r>
          </w:hyperlink>
        </w:p>
        <w:p w14:paraId="1BD3DF75" w14:textId="77777777" w:rsidR="00F45510" w:rsidRPr="00F45510" w:rsidRDefault="00000000">
          <w:pPr>
            <w:pStyle w:val="TOC2"/>
            <w:tabs>
              <w:tab w:val="right" w:leader="dot" w:pos="9628"/>
            </w:tabs>
            <w:rPr>
              <w:noProof/>
              <w:kern w:val="2"/>
              <w:sz w:val="24"/>
              <w:szCs w:val="24"/>
            </w:rPr>
          </w:pPr>
          <w:hyperlink w:anchor="_Toc391046372" w:history="1">
            <w:r w:rsidR="00F45510" w:rsidRPr="00F45510">
              <w:rPr>
                <w:rStyle w:val="af3"/>
                <w:rFonts w:hint="eastAsia"/>
                <w:noProof/>
                <w:sz w:val="24"/>
                <w:szCs w:val="24"/>
              </w:rPr>
              <w:t>表</w:t>
            </w:r>
            <w:r w:rsidR="00F45510" w:rsidRPr="00F45510">
              <w:rPr>
                <w:rStyle w:val="af3"/>
                <w:noProof/>
                <w:sz w:val="24"/>
                <w:szCs w:val="24"/>
              </w:rPr>
              <w:t xml:space="preserve">6.24 </w:t>
            </w:r>
            <w:r w:rsidR="00F45510" w:rsidRPr="00F45510">
              <w:rPr>
                <w:rStyle w:val="af3"/>
                <w:rFonts w:hint="eastAsia"/>
                <w:noProof/>
                <w:sz w:val="24"/>
                <w:szCs w:val="24"/>
              </w:rPr>
              <w:t>设备检维修方案</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_Toc391046372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103</w:t>
            </w:r>
            <w:r w:rsidR="00A81A3B" w:rsidRPr="00F45510">
              <w:rPr>
                <w:noProof/>
                <w:webHidden/>
                <w:sz w:val="24"/>
                <w:szCs w:val="24"/>
              </w:rPr>
              <w:fldChar w:fldCharType="end"/>
            </w:r>
          </w:hyperlink>
        </w:p>
        <w:p w14:paraId="2A304041" w14:textId="77777777" w:rsidR="00F45510" w:rsidRPr="00F45510" w:rsidRDefault="00000000">
          <w:pPr>
            <w:pStyle w:val="TOC2"/>
            <w:tabs>
              <w:tab w:val="right" w:leader="dot" w:pos="9628"/>
            </w:tabs>
            <w:rPr>
              <w:noProof/>
              <w:kern w:val="2"/>
              <w:sz w:val="24"/>
              <w:szCs w:val="24"/>
            </w:rPr>
          </w:pPr>
          <w:hyperlink w:anchor="_Toc391046373" w:history="1">
            <w:r w:rsidR="00F45510" w:rsidRPr="00F45510">
              <w:rPr>
                <w:rStyle w:val="af3"/>
                <w:rFonts w:hint="eastAsia"/>
                <w:noProof/>
                <w:sz w:val="24"/>
                <w:szCs w:val="24"/>
              </w:rPr>
              <w:t>表</w:t>
            </w:r>
            <w:r w:rsidR="00F45510" w:rsidRPr="00F45510">
              <w:rPr>
                <w:rStyle w:val="af3"/>
                <w:noProof/>
                <w:sz w:val="24"/>
                <w:szCs w:val="24"/>
              </w:rPr>
              <w:t xml:space="preserve">6.25 </w:t>
            </w:r>
            <w:r w:rsidR="00F45510" w:rsidRPr="00F45510">
              <w:rPr>
                <w:rStyle w:val="af3"/>
                <w:rFonts w:hint="eastAsia"/>
                <w:noProof/>
                <w:sz w:val="24"/>
                <w:szCs w:val="24"/>
              </w:rPr>
              <w:t>检维修交付生产手续</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_Toc391046373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104</w:t>
            </w:r>
            <w:r w:rsidR="00A81A3B" w:rsidRPr="00F45510">
              <w:rPr>
                <w:noProof/>
                <w:webHidden/>
                <w:sz w:val="24"/>
                <w:szCs w:val="24"/>
              </w:rPr>
              <w:fldChar w:fldCharType="end"/>
            </w:r>
          </w:hyperlink>
        </w:p>
        <w:p w14:paraId="181DD2A9" w14:textId="77777777" w:rsidR="00F45510" w:rsidRPr="00F45510" w:rsidRDefault="00000000">
          <w:pPr>
            <w:pStyle w:val="TOC2"/>
            <w:tabs>
              <w:tab w:val="right" w:leader="dot" w:pos="9628"/>
            </w:tabs>
            <w:rPr>
              <w:noProof/>
              <w:kern w:val="2"/>
              <w:sz w:val="24"/>
              <w:szCs w:val="24"/>
            </w:rPr>
          </w:pPr>
          <w:hyperlink w:anchor="_Toc391046374" w:history="1">
            <w:r w:rsidR="00F45510" w:rsidRPr="00F45510">
              <w:rPr>
                <w:rStyle w:val="af3"/>
                <w:rFonts w:hint="eastAsia"/>
                <w:noProof/>
                <w:sz w:val="24"/>
                <w:szCs w:val="24"/>
              </w:rPr>
              <w:t>表</w:t>
            </w:r>
            <w:r w:rsidR="00F45510" w:rsidRPr="00F45510">
              <w:rPr>
                <w:rStyle w:val="af3"/>
                <w:noProof/>
                <w:sz w:val="24"/>
                <w:szCs w:val="24"/>
              </w:rPr>
              <w:t xml:space="preserve">6.26 </w:t>
            </w:r>
            <w:r w:rsidR="00F45510" w:rsidRPr="00F45510">
              <w:rPr>
                <w:rStyle w:val="af3"/>
                <w:rFonts w:hint="eastAsia"/>
                <w:noProof/>
                <w:sz w:val="24"/>
                <w:szCs w:val="24"/>
              </w:rPr>
              <w:t>检维修人员安全培训记录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_Toc391046374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105</w:t>
            </w:r>
            <w:r w:rsidR="00A81A3B" w:rsidRPr="00F45510">
              <w:rPr>
                <w:noProof/>
                <w:webHidden/>
                <w:sz w:val="24"/>
                <w:szCs w:val="24"/>
              </w:rPr>
              <w:fldChar w:fldCharType="end"/>
            </w:r>
          </w:hyperlink>
        </w:p>
        <w:p w14:paraId="4B275717" w14:textId="77777777" w:rsidR="00F45510" w:rsidRPr="00F45510" w:rsidRDefault="00000000">
          <w:pPr>
            <w:pStyle w:val="TOC2"/>
            <w:tabs>
              <w:tab w:val="right" w:leader="dot" w:pos="9628"/>
            </w:tabs>
            <w:rPr>
              <w:noProof/>
              <w:kern w:val="2"/>
              <w:sz w:val="24"/>
              <w:szCs w:val="24"/>
            </w:rPr>
          </w:pPr>
          <w:hyperlink w:anchor="_Toc391046375" w:history="1">
            <w:r w:rsidR="00F45510" w:rsidRPr="00F45510">
              <w:rPr>
                <w:rStyle w:val="af3"/>
                <w:rFonts w:hint="eastAsia"/>
                <w:noProof/>
                <w:sz w:val="24"/>
                <w:szCs w:val="24"/>
              </w:rPr>
              <w:t>表</w:t>
            </w:r>
            <w:r w:rsidR="00F45510" w:rsidRPr="00F45510">
              <w:rPr>
                <w:rStyle w:val="af3"/>
                <w:noProof/>
                <w:sz w:val="24"/>
                <w:szCs w:val="24"/>
              </w:rPr>
              <w:t xml:space="preserve">6.27 </w:t>
            </w:r>
            <w:r w:rsidR="00F45510" w:rsidRPr="00F45510">
              <w:rPr>
                <w:rStyle w:val="af3"/>
                <w:rFonts w:hint="eastAsia"/>
                <w:noProof/>
                <w:sz w:val="24"/>
                <w:szCs w:val="24"/>
              </w:rPr>
              <w:t>检维修现场安全检查表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_Toc391046375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106</w:t>
            </w:r>
            <w:r w:rsidR="00A81A3B" w:rsidRPr="00F45510">
              <w:rPr>
                <w:noProof/>
                <w:webHidden/>
                <w:sz w:val="24"/>
                <w:szCs w:val="24"/>
              </w:rPr>
              <w:fldChar w:fldCharType="end"/>
            </w:r>
          </w:hyperlink>
        </w:p>
        <w:p w14:paraId="3F44E1F3" w14:textId="77777777" w:rsidR="00F45510" w:rsidRPr="00F45510" w:rsidRDefault="00000000">
          <w:pPr>
            <w:pStyle w:val="TOC2"/>
            <w:tabs>
              <w:tab w:val="right" w:leader="dot" w:pos="9628"/>
            </w:tabs>
            <w:rPr>
              <w:noProof/>
              <w:kern w:val="2"/>
              <w:sz w:val="24"/>
              <w:szCs w:val="24"/>
            </w:rPr>
          </w:pPr>
          <w:hyperlink w:anchor="_Toc391046376" w:history="1">
            <w:r w:rsidR="00F45510" w:rsidRPr="00F45510">
              <w:rPr>
                <w:rStyle w:val="af3"/>
                <w:rFonts w:hint="eastAsia"/>
                <w:noProof/>
                <w:sz w:val="24"/>
                <w:szCs w:val="24"/>
              </w:rPr>
              <w:t>表</w:t>
            </w:r>
            <w:r w:rsidR="00F45510" w:rsidRPr="00F45510">
              <w:rPr>
                <w:rStyle w:val="af3"/>
                <w:noProof/>
                <w:sz w:val="24"/>
                <w:szCs w:val="24"/>
              </w:rPr>
              <w:t xml:space="preserve">6.28 </w:t>
            </w:r>
            <w:r w:rsidR="00F45510" w:rsidRPr="00F45510">
              <w:rPr>
                <w:rStyle w:val="af3"/>
                <w:rFonts w:hint="eastAsia"/>
                <w:noProof/>
                <w:sz w:val="24"/>
                <w:szCs w:val="24"/>
              </w:rPr>
              <w:t>生产设施拆除和报废审批表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_Toc391046376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108</w:t>
            </w:r>
            <w:r w:rsidR="00A81A3B" w:rsidRPr="00F45510">
              <w:rPr>
                <w:noProof/>
                <w:webHidden/>
                <w:sz w:val="24"/>
                <w:szCs w:val="24"/>
              </w:rPr>
              <w:fldChar w:fldCharType="end"/>
            </w:r>
          </w:hyperlink>
        </w:p>
        <w:p w14:paraId="509D03E3" w14:textId="77777777" w:rsidR="00F45510" w:rsidRPr="00F45510" w:rsidRDefault="00000000">
          <w:pPr>
            <w:pStyle w:val="TOC2"/>
            <w:tabs>
              <w:tab w:val="right" w:leader="dot" w:pos="9628"/>
            </w:tabs>
            <w:rPr>
              <w:noProof/>
              <w:kern w:val="2"/>
              <w:sz w:val="24"/>
              <w:szCs w:val="24"/>
            </w:rPr>
          </w:pPr>
          <w:hyperlink w:anchor="_Toc391046377" w:history="1">
            <w:r w:rsidR="00F45510" w:rsidRPr="00F45510">
              <w:rPr>
                <w:rStyle w:val="af3"/>
                <w:rFonts w:hint="eastAsia"/>
                <w:noProof/>
                <w:sz w:val="24"/>
                <w:szCs w:val="24"/>
              </w:rPr>
              <w:t>表</w:t>
            </w:r>
            <w:r w:rsidR="00F45510" w:rsidRPr="00F45510">
              <w:rPr>
                <w:rStyle w:val="af3"/>
                <w:noProof/>
                <w:sz w:val="24"/>
                <w:szCs w:val="24"/>
              </w:rPr>
              <w:t xml:space="preserve">6.29 </w:t>
            </w:r>
            <w:r w:rsidR="00F45510" w:rsidRPr="00F45510">
              <w:rPr>
                <w:rStyle w:val="af3"/>
                <w:rFonts w:hint="eastAsia"/>
                <w:noProof/>
                <w:sz w:val="24"/>
                <w:szCs w:val="24"/>
              </w:rPr>
              <w:t>拆除作业危害分析表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_Toc391046377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109</w:t>
            </w:r>
            <w:r w:rsidR="00A81A3B" w:rsidRPr="00F45510">
              <w:rPr>
                <w:noProof/>
                <w:webHidden/>
                <w:sz w:val="24"/>
                <w:szCs w:val="24"/>
              </w:rPr>
              <w:fldChar w:fldCharType="end"/>
            </w:r>
          </w:hyperlink>
        </w:p>
        <w:p w14:paraId="32AB08C9" w14:textId="77777777" w:rsidR="00F45510" w:rsidRPr="00F45510" w:rsidRDefault="00000000">
          <w:pPr>
            <w:pStyle w:val="TOC2"/>
            <w:tabs>
              <w:tab w:val="right" w:leader="dot" w:pos="9628"/>
            </w:tabs>
            <w:rPr>
              <w:noProof/>
              <w:kern w:val="2"/>
              <w:sz w:val="24"/>
              <w:szCs w:val="24"/>
            </w:rPr>
          </w:pPr>
          <w:hyperlink w:anchor="_Toc391046378" w:history="1">
            <w:r w:rsidR="00F45510" w:rsidRPr="00F45510">
              <w:rPr>
                <w:rStyle w:val="af3"/>
                <w:rFonts w:hint="eastAsia"/>
                <w:noProof/>
                <w:sz w:val="24"/>
                <w:szCs w:val="24"/>
              </w:rPr>
              <w:t>表</w:t>
            </w:r>
            <w:r w:rsidR="00F45510" w:rsidRPr="00F45510">
              <w:rPr>
                <w:rStyle w:val="af3"/>
                <w:noProof/>
                <w:sz w:val="24"/>
                <w:szCs w:val="24"/>
              </w:rPr>
              <w:t xml:space="preserve">6.30 </w:t>
            </w:r>
            <w:r w:rsidR="00F45510" w:rsidRPr="00F45510">
              <w:rPr>
                <w:rStyle w:val="af3"/>
                <w:rFonts w:hint="eastAsia"/>
                <w:noProof/>
                <w:sz w:val="24"/>
                <w:szCs w:val="24"/>
              </w:rPr>
              <w:t>拆除设施交接手续</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_Toc391046378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112</w:t>
            </w:r>
            <w:r w:rsidR="00A81A3B" w:rsidRPr="00F45510">
              <w:rPr>
                <w:noProof/>
                <w:webHidden/>
                <w:sz w:val="24"/>
                <w:szCs w:val="24"/>
              </w:rPr>
              <w:fldChar w:fldCharType="end"/>
            </w:r>
          </w:hyperlink>
        </w:p>
        <w:p w14:paraId="667CE162" w14:textId="77777777" w:rsidR="00F45510" w:rsidRPr="00F45510" w:rsidRDefault="00000000">
          <w:pPr>
            <w:pStyle w:val="TOC2"/>
            <w:tabs>
              <w:tab w:val="right" w:leader="dot" w:pos="9628"/>
            </w:tabs>
            <w:rPr>
              <w:noProof/>
              <w:kern w:val="2"/>
              <w:sz w:val="24"/>
              <w:szCs w:val="24"/>
            </w:rPr>
          </w:pPr>
          <w:hyperlink w:anchor="_Toc391046379" w:history="1">
            <w:r w:rsidR="00F45510" w:rsidRPr="00F45510">
              <w:rPr>
                <w:rStyle w:val="af3"/>
                <w:rFonts w:hint="eastAsia"/>
                <w:noProof/>
                <w:sz w:val="24"/>
                <w:szCs w:val="24"/>
              </w:rPr>
              <w:t>表</w:t>
            </w:r>
            <w:r w:rsidR="00F45510" w:rsidRPr="00F45510">
              <w:rPr>
                <w:rStyle w:val="af3"/>
                <w:noProof/>
                <w:sz w:val="24"/>
                <w:szCs w:val="24"/>
              </w:rPr>
              <w:t xml:space="preserve">6.31 </w:t>
            </w:r>
            <w:r w:rsidR="00F45510" w:rsidRPr="00F45510">
              <w:rPr>
                <w:rStyle w:val="af3"/>
                <w:rFonts w:hint="eastAsia"/>
                <w:noProof/>
                <w:sz w:val="24"/>
                <w:szCs w:val="24"/>
              </w:rPr>
              <w:t>拆除设施计划及方案</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_Toc391046379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112</w:t>
            </w:r>
            <w:r w:rsidR="00A81A3B" w:rsidRPr="00F45510">
              <w:rPr>
                <w:noProof/>
                <w:webHidden/>
                <w:sz w:val="24"/>
                <w:szCs w:val="24"/>
              </w:rPr>
              <w:fldChar w:fldCharType="end"/>
            </w:r>
          </w:hyperlink>
        </w:p>
        <w:p w14:paraId="5FDF48B0" w14:textId="77777777" w:rsidR="00F45510" w:rsidRPr="00F45510" w:rsidRDefault="00000000">
          <w:pPr>
            <w:pStyle w:val="TOC2"/>
            <w:tabs>
              <w:tab w:val="right" w:leader="dot" w:pos="9628"/>
            </w:tabs>
            <w:rPr>
              <w:noProof/>
              <w:kern w:val="2"/>
              <w:sz w:val="24"/>
              <w:szCs w:val="24"/>
            </w:rPr>
          </w:pPr>
          <w:hyperlink w:anchor="_Toc391046380" w:history="1">
            <w:r w:rsidR="00F45510" w:rsidRPr="00F45510">
              <w:rPr>
                <w:rStyle w:val="af3"/>
                <w:rFonts w:hint="eastAsia"/>
                <w:noProof/>
                <w:sz w:val="24"/>
                <w:szCs w:val="24"/>
              </w:rPr>
              <w:t>表</w:t>
            </w:r>
            <w:r w:rsidR="00F45510" w:rsidRPr="00F45510">
              <w:rPr>
                <w:rStyle w:val="af3"/>
                <w:noProof/>
                <w:sz w:val="24"/>
                <w:szCs w:val="24"/>
              </w:rPr>
              <w:t xml:space="preserve">7.1 </w:t>
            </w:r>
            <w:r w:rsidR="00F45510" w:rsidRPr="00F45510">
              <w:rPr>
                <w:rStyle w:val="af3"/>
                <w:rFonts w:hint="eastAsia"/>
                <w:noProof/>
                <w:sz w:val="24"/>
                <w:szCs w:val="24"/>
              </w:rPr>
              <w:t>作业许可证</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_Toc391046380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114</w:t>
            </w:r>
            <w:r w:rsidR="00A81A3B" w:rsidRPr="00F45510">
              <w:rPr>
                <w:noProof/>
                <w:webHidden/>
                <w:sz w:val="24"/>
                <w:szCs w:val="24"/>
              </w:rPr>
              <w:fldChar w:fldCharType="end"/>
            </w:r>
          </w:hyperlink>
        </w:p>
        <w:p w14:paraId="13F46AD9" w14:textId="77777777" w:rsidR="00F45510" w:rsidRPr="00F45510" w:rsidRDefault="00000000">
          <w:pPr>
            <w:pStyle w:val="TOC2"/>
            <w:tabs>
              <w:tab w:val="right" w:leader="dot" w:pos="9628"/>
            </w:tabs>
            <w:rPr>
              <w:noProof/>
              <w:kern w:val="2"/>
              <w:sz w:val="24"/>
              <w:szCs w:val="24"/>
            </w:rPr>
          </w:pPr>
          <w:hyperlink w:anchor="_Toc391046381" w:history="1">
            <w:r w:rsidR="00F45510" w:rsidRPr="00F45510">
              <w:rPr>
                <w:rStyle w:val="af3"/>
                <w:rFonts w:hint="eastAsia"/>
                <w:noProof/>
                <w:sz w:val="24"/>
                <w:szCs w:val="24"/>
              </w:rPr>
              <w:t>表</w:t>
            </w:r>
            <w:r w:rsidR="00F45510" w:rsidRPr="00F45510">
              <w:rPr>
                <w:rStyle w:val="af3"/>
                <w:noProof/>
                <w:sz w:val="24"/>
                <w:szCs w:val="24"/>
              </w:rPr>
              <w:t xml:space="preserve">7.2 </w:t>
            </w:r>
            <w:r w:rsidR="00F45510" w:rsidRPr="00F45510">
              <w:rPr>
                <w:rStyle w:val="af3"/>
                <w:rFonts w:hint="eastAsia"/>
                <w:noProof/>
                <w:sz w:val="24"/>
                <w:szCs w:val="24"/>
              </w:rPr>
              <w:t>机动车辆进入生产装置区、仓库区、罐区手续有关记录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_Toc391046381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125</w:t>
            </w:r>
            <w:r w:rsidR="00A81A3B" w:rsidRPr="00F45510">
              <w:rPr>
                <w:noProof/>
                <w:webHidden/>
                <w:sz w:val="24"/>
                <w:szCs w:val="24"/>
              </w:rPr>
              <w:fldChar w:fldCharType="end"/>
            </w:r>
          </w:hyperlink>
        </w:p>
        <w:p w14:paraId="22B3B152" w14:textId="77777777" w:rsidR="00F45510" w:rsidRPr="00F45510" w:rsidRDefault="00000000">
          <w:pPr>
            <w:pStyle w:val="TOC2"/>
            <w:tabs>
              <w:tab w:val="right" w:leader="dot" w:pos="9628"/>
            </w:tabs>
            <w:rPr>
              <w:noProof/>
              <w:kern w:val="2"/>
              <w:sz w:val="24"/>
              <w:szCs w:val="24"/>
            </w:rPr>
          </w:pPr>
          <w:hyperlink w:anchor="_Toc391046382" w:history="1">
            <w:r w:rsidR="00F45510" w:rsidRPr="00F45510">
              <w:rPr>
                <w:rStyle w:val="af3"/>
                <w:rFonts w:hint="eastAsia"/>
                <w:noProof/>
                <w:sz w:val="24"/>
                <w:szCs w:val="24"/>
              </w:rPr>
              <w:t>表</w:t>
            </w:r>
            <w:r w:rsidR="00F45510" w:rsidRPr="00F45510">
              <w:rPr>
                <w:rStyle w:val="af3"/>
                <w:noProof/>
                <w:sz w:val="24"/>
                <w:szCs w:val="24"/>
              </w:rPr>
              <w:t xml:space="preserve">7.3 </w:t>
            </w:r>
            <w:r w:rsidR="00F45510" w:rsidRPr="00F45510">
              <w:rPr>
                <w:rStyle w:val="af3"/>
                <w:rFonts w:hint="eastAsia"/>
                <w:noProof/>
                <w:sz w:val="24"/>
                <w:szCs w:val="24"/>
              </w:rPr>
              <w:t>合格承包商档案</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_Toc391046382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127</w:t>
            </w:r>
            <w:r w:rsidR="00A81A3B" w:rsidRPr="00F45510">
              <w:rPr>
                <w:noProof/>
                <w:webHidden/>
                <w:sz w:val="24"/>
                <w:szCs w:val="24"/>
              </w:rPr>
              <w:fldChar w:fldCharType="end"/>
            </w:r>
          </w:hyperlink>
        </w:p>
        <w:p w14:paraId="62A649E3" w14:textId="77777777" w:rsidR="00F45510" w:rsidRPr="00F45510" w:rsidRDefault="00000000">
          <w:pPr>
            <w:pStyle w:val="TOC2"/>
            <w:tabs>
              <w:tab w:val="right" w:leader="dot" w:pos="9628"/>
            </w:tabs>
            <w:rPr>
              <w:noProof/>
              <w:kern w:val="2"/>
              <w:sz w:val="24"/>
              <w:szCs w:val="24"/>
            </w:rPr>
          </w:pPr>
          <w:hyperlink w:anchor="_Toc391046383" w:history="1">
            <w:r w:rsidR="00F45510" w:rsidRPr="00F45510">
              <w:rPr>
                <w:rStyle w:val="af3"/>
                <w:rFonts w:hint="eastAsia"/>
                <w:noProof/>
                <w:sz w:val="24"/>
                <w:szCs w:val="24"/>
              </w:rPr>
              <w:t>表</w:t>
            </w:r>
            <w:r w:rsidR="00F45510" w:rsidRPr="00F45510">
              <w:rPr>
                <w:rStyle w:val="af3"/>
                <w:noProof/>
                <w:sz w:val="24"/>
                <w:szCs w:val="24"/>
              </w:rPr>
              <w:t xml:space="preserve">7.4 </w:t>
            </w:r>
            <w:r w:rsidR="00F45510" w:rsidRPr="00F45510">
              <w:rPr>
                <w:rStyle w:val="af3"/>
                <w:rFonts w:hint="eastAsia"/>
                <w:noProof/>
                <w:sz w:val="24"/>
                <w:szCs w:val="24"/>
              </w:rPr>
              <w:t>承包商作业现场检查记录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_Toc391046383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128</w:t>
            </w:r>
            <w:r w:rsidR="00A81A3B" w:rsidRPr="00F45510">
              <w:rPr>
                <w:noProof/>
                <w:webHidden/>
                <w:sz w:val="24"/>
                <w:szCs w:val="24"/>
              </w:rPr>
              <w:fldChar w:fldCharType="end"/>
            </w:r>
          </w:hyperlink>
        </w:p>
        <w:p w14:paraId="206D8506" w14:textId="77777777" w:rsidR="00F45510" w:rsidRPr="00F45510" w:rsidRDefault="00000000">
          <w:pPr>
            <w:pStyle w:val="TOC2"/>
            <w:tabs>
              <w:tab w:val="right" w:leader="dot" w:pos="9628"/>
            </w:tabs>
            <w:rPr>
              <w:noProof/>
              <w:kern w:val="2"/>
              <w:sz w:val="24"/>
              <w:szCs w:val="24"/>
            </w:rPr>
          </w:pPr>
          <w:hyperlink w:anchor="_Toc391046384" w:history="1">
            <w:r w:rsidR="00F45510" w:rsidRPr="00F45510">
              <w:rPr>
                <w:rStyle w:val="af3"/>
                <w:rFonts w:hint="eastAsia"/>
                <w:noProof/>
                <w:sz w:val="24"/>
                <w:szCs w:val="24"/>
              </w:rPr>
              <w:t>表</w:t>
            </w:r>
            <w:r w:rsidR="00F45510" w:rsidRPr="00F45510">
              <w:rPr>
                <w:rStyle w:val="af3"/>
                <w:noProof/>
                <w:sz w:val="24"/>
                <w:szCs w:val="24"/>
              </w:rPr>
              <w:t xml:space="preserve">7.5 </w:t>
            </w:r>
            <w:r w:rsidR="00F45510" w:rsidRPr="00F45510">
              <w:rPr>
                <w:rStyle w:val="af3"/>
                <w:rFonts w:hint="eastAsia"/>
                <w:noProof/>
                <w:sz w:val="24"/>
                <w:szCs w:val="24"/>
              </w:rPr>
              <w:t>承包商表现评价记录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_Toc391046384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129</w:t>
            </w:r>
            <w:r w:rsidR="00A81A3B" w:rsidRPr="00F45510">
              <w:rPr>
                <w:noProof/>
                <w:webHidden/>
                <w:sz w:val="24"/>
                <w:szCs w:val="24"/>
              </w:rPr>
              <w:fldChar w:fldCharType="end"/>
            </w:r>
          </w:hyperlink>
        </w:p>
        <w:p w14:paraId="2494FED0" w14:textId="77777777" w:rsidR="00F45510" w:rsidRPr="00F45510" w:rsidRDefault="00000000">
          <w:pPr>
            <w:pStyle w:val="TOC2"/>
            <w:tabs>
              <w:tab w:val="right" w:leader="dot" w:pos="9628"/>
            </w:tabs>
            <w:rPr>
              <w:noProof/>
              <w:kern w:val="2"/>
              <w:sz w:val="24"/>
              <w:szCs w:val="24"/>
            </w:rPr>
          </w:pPr>
          <w:hyperlink w:anchor="_Toc391046385" w:history="1">
            <w:r w:rsidR="00F45510" w:rsidRPr="00F45510">
              <w:rPr>
                <w:rStyle w:val="af3"/>
                <w:rFonts w:hint="eastAsia"/>
                <w:noProof/>
                <w:sz w:val="24"/>
                <w:szCs w:val="24"/>
              </w:rPr>
              <w:t>表</w:t>
            </w:r>
            <w:r w:rsidR="00F45510" w:rsidRPr="00F45510">
              <w:rPr>
                <w:rStyle w:val="af3"/>
                <w:noProof/>
                <w:sz w:val="24"/>
                <w:szCs w:val="24"/>
              </w:rPr>
              <w:t xml:space="preserve">8.1 </w:t>
            </w:r>
            <w:r w:rsidR="00F45510" w:rsidRPr="00F45510">
              <w:rPr>
                <w:rStyle w:val="af3"/>
                <w:rFonts w:hint="eastAsia"/>
                <w:noProof/>
                <w:sz w:val="24"/>
                <w:szCs w:val="24"/>
              </w:rPr>
              <w:t>职业危害因素识别记录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_Toc391046385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130</w:t>
            </w:r>
            <w:r w:rsidR="00A81A3B" w:rsidRPr="00F45510">
              <w:rPr>
                <w:noProof/>
                <w:webHidden/>
                <w:sz w:val="24"/>
                <w:szCs w:val="24"/>
              </w:rPr>
              <w:fldChar w:fldCharType="end"/>
            </w:r>
          </w:hyperlink>
        </w:p>
        <w:p w14:paraId="03003DEB" w14:textId="77777777" w:rsidR="00F45510" w:rsidRPr="00F45510" w:rsidRDefault="00000000">
          <w:pPr>
            <w:pStyle w:val="TOC2"/>
            <w:tabs>
              <w:tab w:val="right" w:leader="dot" w:pos="9628"/>
            </w:tabs>
            <w:rPr>
              <w:noProof/>
              <w:kern w:val="2"/>
              <w:sz w:val="24"/>
              <w:szCs w:val="24"/>
            </w:rPr>
          </w:pPr>
          <w:hyperlink w:anchor="_Toc391046386" w:history="1">
            <w:r w:rsidR="00F45510" w:rsidRPr="00F45510">
              <w:rPr>
                <w:rStyle w:val="af3"/>
                <w:rFonts w:hint="eastAsia"/>
                <w:noProof/>
                <w:sz w:val="24"/>
                <w:szCs w:val="24"/>
              </w:rPr>
              <w:t>表</w:t>
            </w:r>
            <w:r w:rsidR="00F45510" w:rsidRPr="00F45510">
              <w:rPr>
                <w:rStyle w:val="af3"/>
                <w:noProof/>
                <w:sz w:val="24"/>
                <w:szCs w:val="24"/>
              </w:rPr>
              <w:t xml:space="preserve">8.2 </w:t>
            </w:r>
            <w:r w:rsidR="00F45510" w:rsidRPr="00F45510">
              <w:rPr>
                <w:rStyle w:val="af3"/>
                <w:rFonts w:hint="eastAsia"/>
                <w:noProof/>
                <w:sz w:val="24"/>
                <w:szCs w:val="24"/>
              </w:rPr>
              <w:t>职业病危害因素申报表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_Toc391046386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131</w:t>
            </w:r>
            <w:r w:rsidR="00A81A3B" w:rsidRPr="00F45510">
              <w:rPr>
                <w:noProof/>
                <w:webHidden/>
                <w:sz w:val="24"/>
                <w:szCs w:val="24"/>
              </w:rPr>
              <w:fldChar w:fldCharType="end"/>
            </w:r>
          </w:hyperlink>
        </w:p>
        <w:p w14:paraId="3B54175E" w14:textId="77777777" w:rsidR="00F45510" w:rsidRPr="00F45510" w:rsidRDefault="00000000">
          <w:pPr>
            <w:pStyle w:val="TOC2"/>
            <w:tabs>
              <w:tab w:val="right" w:leader="dot" w:pos="9628"/>
            </w:tabs>
            <w:rPr>
              <w:noProof/>
              <w:kern w:val="2"/>
              <w:sz w:val="24"/>
              <w:szCs w:val="24"/>
            </w:rPr>
          </w:pPr>
          <w:hyperlink w:anchor="_Toc391046387" w:history="1">
            <w:r w:rsidR="00F45510" w:rsidRPr="00F45510">
              <w:rPr>
                <w:rStyle w:val="af3"/>
                <w:rFonts w:hint="eastAsia"/>
                <w:noProof/>
                <w:sz w:val="24"/>
                <w:szCs w:val="24"/>
              </w:rPr>
              <w:t>表</w:t>
            </w:r>
            <w:r w:rsidR="00F45510" w:rsidRPr="00F45510">
              <w:rPr>
                <w:rStyle w:val="af3"/>
                <w:noProof/>
                <w:sz w:val="24"/>
                <w:szCs w:val="24"/>
              </w:rPr>
              <w:t xml:space="preserve">8.3 </w:t>
            </w:r>
            <w:r w:rsidR="00F45510" w:rsidRPr="00F45510">
              <w:rPr>
                <w:rStyle w:val="af3"/>
                <w:rFonts w:hint="eastAsia"/>
                <w:noProof/>
                <w:sz w:val="24"/>
                <w:szCs w:val="24"/>
              </w:rPr>
              <w:t>职业危害防护设备设施维护、检查、定期校验和维护记录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_Toc391046387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133</w:t>
            </w:r>
            <w:r w:rsidR="00A81A3B" w:rsidRPr="00F45510">
              <w:rPr>
                <w:noProof/>
                <w:webHidden/>
                <w:sz w:val="24"/>
                <w:szCs w:val="24"/>
              </w:rPr>
              <w:fldChar w:fldCharType="end"/>
            </w:r>
          </w:hyperlink>
        </w:p>
        <w:p w14:paraId="2411576E" w14:textId="77777777" w:rsidR="00F45510" w:rsidRPr="00F45510" w:rsidRDefault="00000000">
          <w:pPr>
            <w:pStyle w:val="TOC2"/>
            <w:tabs>
              <w:tab w:val="right" w:leader="dot" w:pos="9628"/>
            </w:tabs>
            <w:rPr>
              <w:noProof/>
              <w:kern w:val="2"/>
              <w:sz w:val="24"/>
              <w:szCs w:val="24"/>
            </w:rPr>
          </w:pPr>
          <w:hyperlink w:anchor="_Toc391046388" w:history="1">
            <w:r w:rsidR="00F45510" w:rsidRPr="00F45510">
              <w:rPr>
                <w:rStyle w:val="af3"/>
                <w:rFonts w:hint="eastAsia"/>
                <w:noProof/>
                <w:sz w:val="24"/>
                <w:szCs w:val="24"/>
              </w:rPr>
              <w:t>表</w:t>
            </w:r>
            <w:r w:rsidR="00F45510" w:rsidRPr="00F45510">
              <w:rPr>
                <w:rStyle w:val="af3"/>
                <w:noProof/>
                <w:sz w:val="24"/>
                <w:szCs w:val="24"/>
              </w:rPr>
              <w:t xml:space="preserve">8.4 </w:t>
            </w:r>
            <w:r w:rsidR="00F45510" w:rsidRPr="00F45510">
              <w:rPr>
                <w:rStyle w:val="af3"/>
                <w:rFonts w:hint="eastAsia"/>
                <w:noProof/>
                <w:sz w:val="24"/>
                <w:szCs w:val="24"/>
              </w:rPr>
              <w:t>劳动防护用品发放台账</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_Toc391046388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134</w:t>
            </w:r>
            <w:r w:rsidR="00A81A3B" w:rsidRPr="00F45510">
              <w:rPr>
                <w:noProof/>
                <w:webHidden/>
                <w:sz w:val="24"/>
                <w:szCs w:val="24"/>
              </w:rPr>
              <w:fldChar w:fldCharType="end"/>
            </w:r>
          </w:hyperlink>
        </w:p>
        <w:p w14:paraId="4853DF1E" w14:textId="77777777" w:rsidR="00F45510" w:rsidRPr="00F45510" w:rsidRDefault="00000000">
          <w:pPr>
            <w:pStyle w:val="TOC2"/>
            <w:tabs>
              <w:tab w:val="right" w:leader="dot" w:pos="9628"/>
            </w:tabs>
            <w:rPr>
              <w:noProof/>
              <w:kern w:val="2"/>
              <w:sz w:val="24"/>
              <w:szCs w:val="24"/>
            </w:rPr>
          </w:pPr>
          <w:hyperlink w:anchor="_Toc391046389" w:history="1">
            <w:r w:rsidR="00F45510" w:rsidRPr="00F45510">
              <w:rPr>
                <w:rStyle w:val="af3"/>
                <w:rFonts w:hint="eastAsia"/>
                <w:noProof/>
                <w:sz w:val="24"/>
                <w:szCs w:val="24"/>
              </w:rPr>
              <w:t>表</w:t>
            </w:r>
            <w:r w:rsidR="00F45510" w:rsidRPr="00F45510">
              <w:rPr>
                <w:rStyle w:val="af3"/>
                <w:noProof/>
                <w:sz w:val="24"/>
                <w:szCs w:val="24"/>
              </w:rPr>
              <w:t xml:space="preserve">8.5 </w:t>
            </w:r>
            <w:r w:rsidR="00F45510" w:rsidRPr="00F45510">
              <w:rPr>
                <w:rStyle w:val="af3"/>
                <w:rFonts w:hint="eastAsia"/>
                <w:noProof/>
                <w:sz w:val="24"/>
                <w:szCs w:val="24"/>
              </w:rPr>
              <w:t>职业卫生防护设施台账</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_Toc391046389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135</w:t>
            </w:r>
            <w:r w:rsidR="00A81A3B" w:rsidRPr="00F45510">
              <w:rPr>
                <w:noProof/>
                <w:webHidden/>
                <w:sz w:val="24"/>
                <w:szCs w:val="24"/>
              </w:rPr>
              <w:fldChar w:fldCharType="end"/>
            </w:r>
          </w:hyperlink>
        </w:p>
        <w:p w14:paraId="54A358AA" w14:textId="77777777" w:rsidR="00F45510" w:rsidRPr="00F45510" w:rsidRDefault="00000000">
          <w:pPr>
            <w:pStyle w:val="TOC2"/>
            <w:tabs>
              <w:tab w:val="right" w:leader="dot" w:pos="9628"/>
            </w:tabs>
            <w:rPr>
              <w:noProof/>
              <w:kern w:val="2"/>
              <w:sz w:val="24"/>
              <w:szCs w:val="24"/>
            </w:rPr>
          </w:pPr>
          <w:hyperlink w:anchor="_Toc391046390" w:history="1">
            <w:r w:rsidR="00F45510" w:rsidRPr="00F45510">
              <w:rPr>
                <w:rStyle w:val="af3"/>
                <w:rFonts w:hint="eastAsia"/>
                <w:noProof/>
                <w:sz w:val="24"/>
                <w:szCs w:val="24"/>
              </w:rPr>
              <w:t>表</w:t>
            </w:r>
            <w:r w:rsidR="00F45510" w:rsidRPr="00F45510">
              <w:rPr>
                <w:rStyle w:val="af3"/>
                <w:noProof/>
                <w:sz w:val="24"/>
                <w:szCs w:val="24"/>
              </w:rPr>
              <w:t xml:space="preserve">8.6 </w:t>
            </w:r>
            <w:r w:rsidR="00F45510" w:rsidRPr="00F45510">
              <w:rPr>
                <w:rStyle w:val="af3"/>
                <w:rFonts w:hint="eastAsia"/>
                <w:noProof/>
                <w:sz w:val="24"/>
                <w:szCs w:val="24"/>
              </w:rPr>
              <w:t>个人防护用品台账</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_Toc391046390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136</w:t>
            </w:r>
            <w:r w:rsidR="00A81A3B" w:rsidRPr="00F45510">
              <w:rPr>
                <w:noProof/>
                <w:webHidden/>
                <w:sz w:val="24"/>
                <w:szCs w:val="24"/>
              </w:rPr>
              <w:fldChar w:fldCharType="end"/>
            </w:r>
          </w:hyperlink>
        </w:p>
        <w:p w14:paraId="198D58A3" w14:textId="77777777" w:rsidR="00F45510" w:rsidRPr="00F45510" w:rsidRDefault="00000000">
          <w:pPr>
            <w:pStyle w:val="TOC2"/>
            <w:tabs>
              <w:tab w:val="right" w:leader="dot" w:pos="9628"/>
            </w:tabs>
            <w:rPr>
              <w:noProof/>
              <w:kern w:val="2"/>
              <w:sz w:val="24"/>
              <w:szCs w:val="24"/>
            </w:rPr>
          </w:pPr>
          <w:hyperlink w:anchor="_Toc391046391" w:history="1">
            <w:r w:rsidR="00F45510" w:rsidRPr="00F45510">
              <w:rPr>
                <w:rStyle w:val="af3"/>
                <w:rFonts w:hint="eastAsia"/>
                <w:noProof/>
                <w:sz w:val="24"/>
                <w:szCs w:val="24"/>
              </w:rPr>
              <w:t>表</w:t>
            </w:r>
            <w:r w:rsidR="00F45510" w:rsidRPr="00F45510">
              <w:rPr>
                <w:rStyle w:val="af3"/>
                <w:noProof/>
                <w:sz w:val="24"/>
                <w:szCs w:val="24"/>
              </w:rPr>
              <w:t xml:space="preserve">9.1 </w:t>
            </w:r>
            <w:r w:rsidR="00F45510" w:rsidRPr="00F45510">
              <w:rPr>
                <w:rStyle w:val="af3"/>
                <w:rFonts w:hint="eastAsia"/>
                <w:noProof/>
                <w:sz w:val="24"/>
                <w:szCs w:val="24"/>
              </w:rPr>
              <w:t>危险化学品普查登记表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_Toc391046391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138</w:t>
            </w:r>
            <w:r w:rsidR="00A81A3B" w:rsidRPr="00F45510">
              <w:rPr>
                <w:noProof/>
                <w:webHidden/>
                <w:sz w:val="24"/>
                <w:szCs w:val="24"/>
              </w:rPr>
              <w:fldChar w:fldCharType="end"/>
            </w:r>
          </w:hyperlink>
        </w:p>
        <w:p w14:paraId="5E8E27C0" w14:textId="77777777" w:rsidR="00F45510" w:rsidRPr="00F45510" w:rsidRDefault="00000000">
          <w:pPr>
            <w:pStyle w:val="TOC2"/>
            <w:tabs>
              <w:tab w:val="right" w:leader="dot" w:pos="9628"/>
            </w:tabs>
            <w:rPr>
              <w:noProof/>
              <w:kern w:val="2"/>
              <w:sz w:val="24"/>
              <w:szCs w:val="24"/>
            </w:rPr>
          </w:pPr>
          <w:hyperlink w:anchor="_Toc391046392" w:history="1">
            <w:r w:rsidR="00F45510" w:rsidRPr="00F45510">
              <w:rPr>
                <w:rStyle w:val="af3"/>
                <w:rFonts w:hint="eastAsia"/>
                <w:noProof/>
                <w:sz w:val="24"/>
                <w:szCs w:val="24"/>
              </w:rPr>
              <w:t>表</w:t>
            </w:r>
            <w:r w:rsidR="00F45510" w:rsidRPr="00F45510">
              <w:rPr>
                <w:rStyle w:val="af3"/>
                <w:noProof/>
                <w:sz w:val="24"/>
                <w:szCs w:val="24"/>
              </w:rPr>
              <w:t xml:space="preserve">9.2 </w:t>
            </w:r>
            <w:r w:rsidR="00F45510" w:rsidRPr="00F45510">
              <w:rPr>
                <w:rStyle w:val="af3"/>
                <w:rFonts w:hint="eastAsia"/>
                <w:noProof/>
                <w:sz w:val="24"/>
                <w:szCs w:val="24"/>
              </w:rPr>
              <w:t>危险化学品档案</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_Toc391046392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142</w:t>
            </w:r>
            <w:r w:rsidR="00A81A3B" w:rsidRPr="00F45510">
              <w:rPr>
                <w:noProof/>
                <w:webHidden/>
                <w:sz w:val="24"/>
                <w:szCs w:val="24"/>
              </w:rPr>
              <w:fldChar w:fldCharType="end"/>
            </w:r>
          </w:hyperlink>
        </w:p>
        <w:p w14:paraId="0E97D5FB" w14:textId="77777777" w:rsidR="00F45510" w:rsidRPr="00F45510" w:rsidRDefault="00000000">
          <w:pPr>
            <w:pStyle w:val="TOC2"/>
            <w:tabs>
              <w:tab w:val="right" w:leader="dot" w:pos="9628"/>
            </w:tabs>
            <w:rPr>
              <w:noProof/>
              <w:kern w:val="2"/>
              <w:sz w:val="24"/>
              <w:szCs w:val="24"/>
            </w:rPr>
          </w:pPr>
          <w:hyperlink w:anchor="_Toc391046393" w:history="1">
            <w:r w:rsidR="00F45510" w:rsidRPr="00F45510">
              <w:rPr>
                <w:rStyle w:val="af3"/>
                <w:rFonts w:hint="eastAsia"/>
                <w:noProof/>
                <w:sz w:val="24"/>
                <w:szCs w:val="24"/>
              </w:rPr>
              <w:t>表</w:t>
            </w:r>
            <w:r w:rsidR="00F45510" w:rsidRPr="00F45510">
              <w:rPr>
                <w:rStyle w:val="af3"/>
                <w:noProof/>
                <w:sz w:val="24"/>
                <w:szCs w:val="24"/>
              </w:rPr>
              <w:t xml:space="preserve">9.3 </w:t>
            </w:r>
            <w:r w:rsidR="00F45510" w:rsidRPr="00F45510">
              <w:rPr>
                <w:rStyle w:val="af3"/>
                <w:rFonts w:hint="eastAsia"/>
                <w:noProof/>
                <w:sz w:val="24"/>
                <w:szCs w:val="24"/>
              </w:rPr>
              <w:t>化验室化学试剂分类清单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_Toc391046393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143</w:t>
            </w:r>
            <w:r w:rsidR="00A81A3B" w:rsidRPr="00F45510">
              <w:rPr>
                <w:noProof/>
                <w:webHidden/>
                <w:sz w:val="24"/>
                <w:szCs w:val="24"/>
              </w:rPr>
              <w:fldChar w:fldCharType="end"/>
            </w:r>
          </w:hyperlink>
        </w:p>
        <w:p w14:paraId="71F8C0DE" w14:textId="77777777" w:rsidR="00F45510" w:rsidRPr="00F45510" w:rsidRDefault="00000000">
          <w:pPr>
            <w:pStyle w:val="TOC2"/>
            <w:tabs>
              <w:tab w:val="right" w:leader="dot" w:pos="9628"/>
            </w:tabs>
            <w:rPr>
              <w:noProof/>
              <w:kern w:val="2"/>
              <w:sz w:val="24"/>
              <w:szCs w:val="24"/>
            </w:rPr>
          </w:pPr>
          <w:hyperlink w:anchor="_Toc391046394" w:history="1">
            <w:r w:rsidR="00F45510" w:rsidRPr="00F45510">
              <w:rPr>
                <w:rStyle w:val="af3"/>
                <w:rFonts w:hint="eastAsia"/>
                <w:noProof/>
                <w:sz w:val="24"/>
                <w:szCs w:val="24"/>
              </w:rPr>
              <w:t>表</w:t>
            </w:r>
            <w:r w:rsidR="00F45510" w:rsidRPr="00F45510">
              <w:rPr>
                <w:rStyle w:val="af3"/>
                <w:noProof/>
                <w:sz w:val="24"/>
                <w:szCs w:val="24"/>
              </w:rPr>
              <w:t xml:space="preserve">9.4 </w:t>
            </w:r>
            <w:r w:rsidR="00F45510" w:rsidRPr="00F45510">
              <w:rPr>
                <w:rStyle w:val="af3"/>
                <w:rFonts w:hint="eastAsia"/>
                <w:noProof/>
                <w:sz w:val="24"/>
                <w:szCs w:val="24"/>
              </w:rPr>
              <w:t>危险化学品出入库登记表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_Toc391046394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146</w:t>
            </w:r>
            <w:r w:rsidR="00A81A3B" w:rsidRPr="00F45510">
              <w:rPr>
                <w:noProof/>
                <w:webHidden/>
                <w:sz w:val="24"/>
                <w:szCs w:val="24"/>
              </w:rPr>
              <w:fldChar w:fldCharType="end"/>
            </w:r>
          </w:hyperlink>
        </w:p>
        <w:p w14:paraId="6F0BF7D0" w14:textId="77777777" w:rsidR="00F45510" w:rsidRPr="00F45510" w:rsidRDefault="00000000">
          <w:pPr>
            <w:pStyle w:val="TOC2"/>
            <w:tabs>
              <w:tab w:val="right" w:leader="dot" w:pos="9628"/>
            </w:tabs>
            <w:rPr>
              <w:noProof/>
              <w:kern w:val="2"/>
              <w:sz w:val="24"/>
              <w:szCs w:val="24"/>
            </w:rPr>
          </w:pPr>
          <w:hyperlink w:anchor="_Toc391046395" w:history="1">
            <w:r w:rsidR="00F45510" w:rsidRPr="00F45510">
              <w:rPr>
                <w:rStyle w:val="af3"/>
                <w:rFonts w:hint="eastAsia"/>
                <w:noProof/>
                <w:sz w:val="24"/>
                <w:szCs w:val="24"/>
              </w:rPr>
              <w:t>表</w:t>
            </w:r>
            <w:r w:rsidR="00F45510" w:rsidRPr="00F45510">
              <w:rPr>
                <w:rStyle w:val="af3"/>
                <w:noProof/>
                <w:sz w:val="24"/>
                <w:szCs w:val="24"/>
              </w:rPr>
              <w:t xml:space="preserve">9.5 </w:t>
            </w:r>
            <w:r w:rsidR="00F45510" w:rsidRPr="00F45510">
              <w:rPr>
                <w:rStyle w:val="af3"/>
                <w:rFonts w:hint="eastAsia"/>
                <w:noProof/>
                <w:sz w:val="24"/>
                <w:szCs w:val="24"/>
              </w:rPr>
              <w:t>危险化学品输送管道巡线记录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_Toc391046395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147</w:t>
            </w:r>
            <w:r w:rsidR="00A81A3B" w:rsidRPr="00F45510">
              <w:rPr>
                <w:noProof/>
                <w:webHidden/>
                <w:sz w:val="24"/>
                <w:szCs w:val="24"/>
              </w:rPr>
              <w:fldChar w:fldCharType="end"/>
            </w:r>
          </w:hyperlink>
        </w:p>
        <w:p w14:paraId="392EC772" w14:textId="77777777" w:rsidR="00F45510" w:rsidRPr="00F45510" w:rsidRDefault="00000000">
          <w:pPr>
            <w:pStyle w:val="TOC2"/>
            <w:tabs>
              <w:tab w:val="right" w:leader="dot" w:pos="9628"/>
            </w:tabs>
            <w:rPr>
              <w:noProof/>
              <w:kern w:val="2"/>
              <w:sz w:val="24"/>
              <w:szCs w:val="24"/>
            </w:rPr>
          </w:pPr>
          <w:hyperlink w:anchor="_Toc391046396" w:history="1">
            <w:r w:rsidR="00F45510" w:rsidRPr="00F45510">
              <w:rPr>
                <w:rStyle w:val="af3"/>
                <w:rFonts w:hint="eastAsia"/>
                <w:noProof/>
                <w:sz w:val="24"/>
                <w:szCs w:val="24"/>
              </w:rPr>
              <w:t>表</w:t>
            </w:r>
            <w:r w:rsidR="00F45510" w:rsidRPr="00F45510">
              <w:rPr>
                <w:rStyle w:val="af3"/>
                <w:noProof/>
                <w:sz w:val="24"/>
                <w:szCs w:val="24"/>
              </w:rPr>
              <w:t xml:space="preserve">9.6 </w:t>
            </w:r>
            <w:r w:rsidR="00F45510" w:rsidRPr="00F45510">
              <w:rPr>
                <w:rStyle w:val="af3"/>
                <w:rFonts w:hint="eastAsia"/>
                <w:noProof/>
                <w:sz w:val="24"/>
                <w:szCs w:val="24"/>
              </w:rPr>
              <w:t>危险化学品仓库安全检查表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_Toc391046396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148</w:t>
            </w:r>
            <w:r w:rsidR="00A81A3B" w:rsidRPr="00F45510">
              <w:rPr>
                <w:noProof/>
                <w:webHidden/>
                <w:sz w:val="24"/>
                <w:szCs w:val="24"/>
              </w:rPr>
              <w:fldChar w:fldCharType="end"/>
            </w:r>
          </w:hyperlink>
        </w:p>
        <w:p w14:paraId="52A63502" w14:textId="77777777" w:rsidR="00F45510" w:rsidRPr="00F45510" w:rsidRDefault="00000000">
          <w:pPr>
            <w:pStyle w:val="TOC2"/>
            <w:tabs>
              <w:tab w:val="right" w:leader="dot" w:pos="9628"/>
            </w:tabs>
            <w:rPr>
              <w:noProof/>
              <w:kern w:val="2"/>
              <w:sz w:val="24"/>
              <w:szCs w:val="24"/>
            </w:rPr>
          </w:pPr>
          <w:hyperlink w:anchor="_Toc391046397" w:history="1">
            <w:r w:rsidR="00F45510" w:rsidRPr="00F45510">
              <w:rPr>
                <w:rStyle w:val="af3"/>
                <w:rFonts w:hint="eastAsia"/>
                <w:noProof/>
                <w:sz w:val="24"/>
                <w:szCs w:val="24"/>
              </w:rPr>
              <w:t>表</w:t>
            </w:r>
            <w:r w:rsidR="00F45510" w:rsidRPr="00F45510">
              <w:rPr>
                <w:rStyle w:val="af3"/>
                <w:noProof/>
                <w:sz w:val="24"/>
                <w:szCs w:val="24"/>
              </w:rPr>
              <w:t xml:space="preserve">9.7 </w:t>
            </w:r>
            <w:r w:rsidR="00F45510" w:rsidRPr="00F45510">
              <w:rPr>
                <w:rStyle w:val="af3"/>
                <w:rFonts w:hint="eastAsia"/>
                <w:noProof/>
                <w:sz w:val="24"/>
                <w:szCs w:val="24"/>
              </w:rPr>
              <w:t>剧毒化学品收发台账</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_Toc391046397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152</w:t>
            </w:r>
            <w:r w:rsidR="00A81A3B" w:rsidRPr="00F45510">
              <w:rPr>
                <w:noProof/>
                <w:webHidden/>
                <w:sz w:val="24"/>
                <w:szCs w:val="24"/>
              </w:rPr>
              <w:fldChar w:fldCharType="end"/>
            </w:r>
          </w:hyperlink>
        </w:p>
        <w:p w14:paraId="4D4C6A56" w14:textId="77777777" w:rsidR="00F45510" w:rsidRPr="00F45510" w:rsidRDefault="00000000">
          <w:pPr>
            <w:pStyle w:val="TOC2"/>
            <w:tabs>
              <w:tab w:val="right" w:leader="dot" w:pos="9628"/>
            </w:tabs>
            <w:rPr>
              <w:noProof/>
              <w:kern w:val="2"/>
              <w:sz w:val="24"/>
              <w:szCs w:val="24"/>
            </w:rPr>
          </w:pPr>
          <w:hyperlink w:anchor="_Toc391046398" w:history="1">
            <w:r w:rsidR="00F45510" w:rsidRPr="00F45510">
              <w:rPr>
                <w:rStyle w:val="af3"/>
                <w:rFonts w:hint="eastAsia"/>
                <w:noProof/>
                <w:sz w:val="24"/>
                <w:szCs w:val="24"/>
              </w:rPr>
              <w:t>表</w:t>
            </w:r>
            <w:r w:rsidR="00F45510" w:rsidRPr="00F45510">
              <w:rPr>
                <w:rStyle w:val="af3"/>
                <w:noProof/>
                <w:sz w:val="24"/>
                <w:szCs w:val="24"/>
              </w:rPr>
              <w:t xml:space="preserve">9.8 </w:t>
            </w:r>
            <w:r w:rsidR="00F45510" w:rsidRPr="00F45510">
              <w:rPr>
                <w:rStyle w:val="af3"/>
                <w:rFonts w:hint="eastAsia"/>
                <w:noProof/>
                <w:sz w:val="24"/>
                <w:szCs w:val="24"/>
              </w:rPr>
              <w:t>装车前后安全检查记录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_Toc391046398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153</w:t>
            </w:r>
            <w:r w:rsidR="00A81A3B" w:rsidRPr="00F45510">
              <w:rPr>
                <w:noProof/>
                <w:webHidden/>
                <w:sz w:val="24"/>
                <w:szCs w:val="24"/>
              </w:rPr>
              <w:fldChar w:fldCharType="end"/>
            </w:r>
          </w:hyperlink>
        </w:p>
        <w:p w14:paraId="07985291" w14:textId="77777777" w:rsidR="00F45510" w:rsidRPr="00F45510" w:rsidRDefault="00000000">
          <w:pPr>
            <w:pStyle w:val="TOC2"/>
            <w:tabs>
              <w:tab w:val="right" w:leader="dot" w:pos="9628"/>
            </w:tabs>
            <w:rPr>
              <w:noProof/>
              <w:kern w:val="2"/>
              <w:sz w:val="24"/>
              <w:szCs w:val="24"/>
            </w:rPr>
          </w:pPr>
          <w:hyperlink w:anchor="_Toc391046399" w:history="1">
            <w:r w:rsidR="00F45510" w:rsidRPr="00F45510">
              <w:rPr>
                <w:rStyle w:val="af3"/>
                <w:rFonts w:hint="eastAsia"/>
                <w:noProof/>
                <w:sz w:val="24"/>
                <w:szCs w:val="24"/>
              </w:rPr>
              <w:t>表</w:t>
            </w:r>
            <w:r w:rsidR="00F45510" w:rsidRPr="00F45510">
              <w:rPr>
                <w:rStyle w:val="af3"/>
                <w:noProof/>
                <w:sz w:val="24"/>
                <w:szCs w:val="24"/>
              </w:rPr>
              <w:t xml:space="preserve">10.1 </w:t>
            </w:r>
            <w:r w:rsidR="00F45510" w:rsidRPr="00F45510">
              <w:rPr>
                <w:rStyle w:val="af3"/>
                <w:rFonts w:hint="eastAsia"/>
                <w:noProof/>
                <w:sz w:val="24"/>
                <w:szCs w:val="24"/>
              </w:rPr>
              <w:t>应急救援器材台账</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_Toc391046399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155</w:t>
            </w:r>
            <w:r w:rsidR="00A81A3B" w:rsidRPr="00F45510">
              <w:rPr>
                <w:noProof/>
                <w:webHidden/>
                <w:sz w:val="24"/>
                <w:szCs w:val="24"/>
              </w:rPr>
              <w:fldChar w:fldCharType="end"/>
            </w:r>
          </w:hyperlink>
        </w:p>
        <w:p w14:paraId="79A438AC" w14:textId="77777777" w:rsidR="00F45510" w:rsidRPr="00F45510" w:rsidRDefault="00000000">
          <w:pPr>
            <w:pStyle w:val="TOC2"/>
            <w:tabs>
              <w:tab w:val="right" w:leader="dot" w:pos="9628"/>
            </w:tabs>
            <w:rPr>
              <w:noProof/>
              <w:kern w:val="2"/>
              <w:sz w:val="24"/>
              <w:szCs w:val="24"/>
            </w:rPr>
          </w:pPr>
          <w:hyperlink w:anchor="_Toc391046400" w:history="1">
            <w:r w:rsidR="00F45510" w:rsidRPr="00F45510">
              <w:rPr>
                <w:rStyle w:val="af3"/>
                <w:rFonts w:hint="eastAsia"/>
                <w:noProof/>
                <w:sz w:val="24"/>
                <w:szCs w:val="24"/>
              </w:rPr>
              <w:t>表</w:t>
            </w:r>
            <w:r w:rsidR="00F45510" w:rsidRPr="00F45510">
              <w:rPr>
                <w:rStyle w:val="af3"/>
                <w:noProof/>
                <w:sz w:val="24"/>
                <w:szCs w:val="24"/>
              </w:rPr>
              <w:t xml:space="preserve">10.2 </w:t>
            </w:r>
            <w:r w:rsidR="00F45510" w:rsidRPr="00F45510">
              <w:rPr>
                <w:rStyle w:val="af3"/>
                <w:rFonts w:hint="eastAsia"/>
                <w:noProof/>
                <w:sz w:val="24"/>
                <w:szCs w:val="24"/>
              </w:rPr>
              <w:t>消防设施、器材台帐</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_Toc391046400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156</w:t>
            </w:r>
            <w:r w:rsidR="00A81A3B" w:rsidRPr="00F45510">
              <w:rPr>
                <w:noProof/>
                <w:webHidden/>
                <w:sz w:val="24"/>
                <w:szCs w:val="24"/>
              </w:rPr>
              <w:fldChar w:fldCharType="end"/>
            </w:r>
          </w:hyperlink>
        </w:p>
        <w:p w14:paraId="2C1F20F0" w14:textId="77777777" w:rsidR="00F45510" w:rsidRPr="00F45510" w:rsidRDefault="00000000">
          <w:pPr>
            <w:pStyle w:val="TOC2"/>
            <w:tabs>
              <w:tab w:val="right" w:leader="dot" w:pos="9628"/>
            </w:tabs>
            <w:rPr>
              <w:noProof/>
              <w:kern w:val="2"/>
              <w:sz w:val="24"/>
              <w:szCs w:val="24"/>
            </w:rPr>
          </w:pPr>
          <w:hyperlink w:anchor="_Toc391046401" w:history="1">
            <w:r w:rsidR="00F45510" w:rsidRPr="00F45510">
              <w:rPr>
                <w:rStyle w:val="af3"/>
                <w:rFonts w:hint="eastAsia"/>
                <w:noProof/>
                <w:sz w:val="24"/>
                <w:szCs w:val="24"/>
              </w:rPr>
              <w:t>表</w:t>
            </w:r>
            <w:r w:rsidR="00F45510" w:rsidRPr="00F45510">
              <w:rPr>
                <w:rStyle w:val="af3"/>
                <w:noProof/>
                <w:sz w:val="24"/>
                <w:szCs w:val="24"/>
              </w:rPr>
              <w:t xml:space="preserve">10.3 </w:t>
            </w:r>
            <w:r w:rsidR="00F45510" w:rsidRPr="00F45510">
              <w:rPr>
                <w:rStyle w:val="af3"/>
                <w:rFonts w:hint="eastAsia"/>
                <w:noProof/>
                <w:sz w:val="24"/>
                <w:szCs w:val="24"/>
              </w:rPr>
              <w:t>防护救护器材台帐</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_Toc391046401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157</w:t>
            </w:r>
            <w:r w:rsidR="00A81A3B" w:rsidRPr="00F45510">
              <w:rPr>
                <w:noProof/>
                <w:webHidden/>
                <w:sz w:val="24"/>
                <w:szCs w:val="24"/>
              </w:rPr>
              <w:fldChar w:fldCharType="end"/>
            </w:r>
          </w:hyperlink>
        </w:p>
        <w:p w14:paraId="413F53CE" w14:textId="77777777" w:rsidR="00F45510" w:rsidRPr="00F45510" w:rsidRDefault="00000000">
          <w:pPr>
            <w:pStyle w:val="TOC2"/>
            <w:tabs>
              <w:tab w:val="right" w:leader="dot" w:pos="9628"/>
            </w:tabs>
            <w:rPr>
              <w:noProof/>
              <w:kern w:val="2"/>
              <w:sz w:val="24"/>
              <w:szCs w:val="24"/>
            </w:rPr>
          </w:pPr>
          <w:hyperlink w:anchor="_Toc391046402" w:history="1">
            <w:r w:rsidR="00F45510" w:rsidRPr="00F45510">
              <w:rPr>
                <w:rStyle w:val="af3"/>
                <w:rFonts w:hint="eastAsia"/>
                <w:noProof/>
                <w:sz w:val="24"/>
                <w:szCs w:val="24"/>
              </w:rPr>
              <w:t>表</w:t>
            </w:r>
            <w:r w:rsidR="00F45510" w:rsidRPr="00F45510">
              <w:rPr>
                <w:rStyle w:val="af3"/>
                <w:noProof/>
                <w:sz w:val="24"/>
                <w:szCs w:val="24"/>
              </w:rPr>
              <w:t xml:space="preserve">10.4 </w:t>
            </w:r>
            <w:r w:rsidR="00F45510" w:rsidRPr="00F45510">
              <w:rPr>
                <w:rStyle w:val="af3"/>
                <w:rFonts w:hint="eastAsia"/>
                <w:noProof/>
                <w:sz w:val="24"/>
                <w:szCs w:val="24"/>
              </w:rPr>
              <w:t>应急救援、消防、防护救护设施器材检查维护记录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_Toc391046402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158</w:t>
            </w:r>
            <w:r w:rsidR="00A81A3B" w:rsidRPr="00F45510">
              <w:rPr>
                <w:noProof/>
                <w:webHidden/>
                <w:sz w:val="24"/>
                <w:szCs w:val="24"/>
              </w:rPr>
              <w:fldChar w:fldCharType="end"/>
            </w:r>
          </w:hyperlink>
        </w:p>
        <w:p w14:paraId="357EDDA7" w14:textId="77777777" w:rsidR="00F45510" w:rsidRPr="00F45510" w:rsidRDefault="00000000">
          <w:pPr>
            <w:pStyle w:val="TOC2"/>
            <w:tabs>
              <w:tab w:val="right" w:leader="dot" w:pos="9628"/>
            </w:tabs>
            <w:rPr>
              <w:noProof/>
              <w:kern w:val="2"/>
              <w:sz w:val="24"/>
              <w:szCs w:val="24"/>
            </w:rPr>
          </w:pPr>
          <w:hyperlink w:anchor="_Toc391046403" w:history="1">
            <w:r w:rsidR="00F45510" w:rsidRPr="00F45510">
              <w:rPr>
                <w:rStyle w:val="af3"/>
                <w:rFonts w:hint="eastAsia"/>
                <w:noProof/>
                <w:sz w:val="24"/>
                <w:szCs w:val="24"/>
              </w:rPr>
              <w:t>表</w:t>
            </w:r>
            <w:r w:rsidR="00F45510" w:rsidRPr="00F45510">
              <w:rPr>
                <w:rStyle w:val="af3"/>
                <w:noProof/>
                <w:sz w:val="24"/>
                <w:szCs w:val="24"/>
              </w:rPr>
              <w:t xml:space="preserve">10.5 </w:t>
            </w:r>
            <w:r w:rsidR="00F45510" w:rsidRPr="00F45510">
              <w:rPr>
                <w:rStyle w:val="af3"/>
                <w:rFonts w:hint="eastAsia"/>
                <w:noProof/>
                <w:sz w:val="24"/>
                <w:szCs w:val="24"/>
              </w:rPr>
              <w:t>应急救援预案培训记录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_Toc391046403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159</w:t>
            </w:r>
            <w:r w:rsidR="00A81A3B" w:rsidRPr="00F45510">
              <w:rPr>
                <w:noProof/>
                <w:webHidden/>
                <w:sz w:val="24"/>
                <w:szCs w:val="24"/>
              </w:rPr>
              <w:fldChar w:fldCharType="end"/>
            </w:r>
          </w:hyperlink>
        </w:p>
        <w:p w14:paraId="5F0A2502" w14:textId="77777777" w:rsidR="00F45510" w:rsidRPr="00F45510" w:rsidRDefault="00000000">
          <w:pPr>
            <w:pStyle w:val="TOC2"/>
            <w:tabs>
              <w:tab w:val="right" w:leader="dot" w:pos="9628"/>
            </w:tabs>
            <w:rPr>
              <w:noProof/>
              <w:kern w:val="2"/>
              <w:sz w:val="24"/>
              <w:szCs w:val="24"/>
            </w:rPr>
          </w:pPr>
          <w:hyperlink w:anchor="_Toc391046404" w:history="1">
            <w:r w:rsidR="00F45510" w:rsidRPr="00F45510">
              <w:rPr>
                <w:rStyle w:val="af3"/>
                <w:rFonts w:hint="eastAsia"/>
                <w:noProof/>
                <w:sz w:val="24"/>
                <w:szCs w:val="24"/>
              </w:rPr>
              <w:t>表</w:t>
            </w:r>
            <w:r w:rsidR="00F45510" w:rsidRPr="00F45510">
              <w:rPr>
                <w:rStyle w:val="af3"/>
                <w:noProof/>
                <w:sz w:val="24"/>
                <w:szCs w:val="24"/>
              </w:rPr>
              <w:t xml:space="preserve">10.6 </w:t>
            </w:r>
            <w:r w:rsidR="00F45510" w:rsidRPr="00F45510">
              <w:rPr>
                <w:rStyle w:val="af3"/>
                <w:rFonts w:hint="eastAsia"/>
                <w:noProof/>
                <w:sz w:val="24"/>
                <w:szCs w:val="24"/>
              </w:rPr>
              <w:t>应急救援预案演练记录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_Toc391046404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160</w:t>
            </w:r>
            <w:r w:rsidR="00A81A3B" w:rsidRPr="00F45510">
              <w:rPr>
                <w:noProof/>
                <w:webHidden/>
                <w:sz w:val="24"/>
                <w:szCs w:val="24"/>
              </w:rPr>
              <w:fldChar w:fldCharType="end"/>
            </w:r>
          </w:hyperlink>
        </w:p>
        <w:p w14:paraId="233AB9A9" w14:textId="77777777" w:rsidR="00F45510" w:rsidRPr="00F45510" w:rsidRDefault="00000000">
          <w:pPr>
            <w:pStyle w:val="TOC2"/>
            <w:tabs>
              <w:tab w:val="right" w:leader="dot" w:pos="9628"/>
            </w:tabs>
            <w:rPr>
              <w:noProof/>
              <w:kern w:val="2"/>
              <w:sz w:val="24"/>
              <w:szCs w:val="24"/>
            </w:rPr>
          </w:pPr>
          <w:hyperlink w:anchor="_Toc391046405" w:history="1">
            <w:r w:rsidR="00F45510" w:rsidRPr="00F45510">
              <w:rPr>
                <w:rStyle w:val="af3"/>
                <w:rFonts w:hint="eastAsia"/>
                <w:noProof/>
                <w:sz w:val="24"/>
                <w:szCs w:val="24"/>
              </w:rPr>
              <w:t>表</w:t>
            </w:r>
            <w:r w:rsidR="00F45510" w:rsidRPr="00F45510">
              <w:rPr>
                <w:rStyle w:val="af3"/>
                <w:noProof/>
                <w:sz w:val="24"/>
                <w:szCs w:val="24"/>
              </w:rPr>
              <w:t xml:space="preserve">10.7 </w:t>
            </w:r>
            <w:r w:rsidR="00F45510" w:rsidRPr="00F45510">
              <w:rPr>
                <w:rStyle w:val="af3"/>
                <w:rFonts w:hint="eastAsia"/>
                <w:noProof/>
                <w:sz w:val="24"/>
                <w:szCs w:val="24"/>
              </w:rPr>
              <w:t>应急演练效果评估报告</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_Toc391046405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162</w:t>
            </w:r>
            <w:r w:rsidR="00A81A3B" w:rsidRPr="00F45510">
              <w:rPr>
                <w:noProof/>
                <w:webHidden/>
                <w:sz w:val="24"/>
                <w:szCs w:val="24"/>
              </w:rPr>
              <w:fldChar w:fldCharType="end"/>
            </w:r>
          </w:hyperlink>
        </w:p>
        <w:p w14:paraId="1EF14C82" w14:textId="77777777" w:rsidR="00F45510" w:rsidRPr="00F45510" w:rsidRDefault="00000000">
          <w:pPr>
            <w:pStyle w:val="TOC2"/>
            <w:tabs>
              <w:tab w:val="right" w:leader="dot" w:pos="9628"/>
            </w:tabs>
            <w:rPr>
              <w:noProof/>
              <w:kern w:val="2"/>
              <w:sz w:val="24"/>
              <w:szCs w:val="24"/>
            </w:rPr>
          </w:pPr>
          <w:hyperlink w:anchor="_Toc391046406" w:history="1">
            <w:r w:rsidR="00F45510" w:rsidRPr="00F45510">
              <w:rPr>
                <w:rStyle w:val="af3"/>
                <w:rFonts w:hint="eastAsia"/>
                <w:noProof/>
                <w:sz w:val="24"/>
                <w:szCs w:val="24"/>
              </w:rPr>
              <w:t>表</w:t>
            </w:r>
            <w:r w:rsidR="00F45510" w:rsidRPr="00F45510">
              <w:rPr>
                <w:rStyle w:val="af3"/>
                <w:noProof/>
                <w:sz w:val="24"/>
                <w:szCs w:val="24"/>
              </w:rPr>
              <w:t xml:space="preserve">10.8 </w:t>
            </w:r>
            <w:r w:rsidR="00F45510" w:rsidRPr="00F45510">
              <w:rPr>
                <w:rStyle w:val="af3"/>
                <w:rFonts w:hint="eastAsia"/>
                <w:noProof/>
                <w:sz w:val="24"/>
                <w:szCs w:val="24"/>
              </w:rPr>
              <w:t>事故管理台账</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_Toc391046406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163</w:t>
            </w:r>
            <w:r w:rsidR="00A81A3B" w:rsidRPr="00F45510">
              <w:rPr>
                <w:noProof/>
                <w:webHidden/>
                <w:sz w:val="24"/>
                <w:szCs w:val="24"/>
              </w:rPr>
              <w:fldChar w:fldCharType="end"/>
            </w:r>
          </w:hyperlink>
        </w:p>
        <w:p w14:paraId="2A10CEFA" w14:textId="77777777" w:rsidR="00F45510" w:rsidRPr="00F45510" w:rsidRDefault="00000000">
          <w:pPr>
            <w:pStyle w:val="TOC2"/>
            <w:tabs>
              <w:tab w:val="right" w:leader="dot" w:pos="9628"/>
            </w:tabs>
            <w:rPr>
              <w:noProof/>
              <w:kern w:val="2"/>
              <w:sz w:val="24"/>
              <w:szCs w:val="24"/>
            </w:rPr>
          </w:pPr>
          <w:hyperlink w:anchor="_Toc391046407" w:history="1">
            <w:r w:rsidR="00F45510" w:rsidRPr="00F45510">
              <w:rPr>
                <w:rStyle w:val="af3"/>
                <w:rFonts w:hint="eastAsia"/>
                <w:noProof/>
                <w:sz w:val="24"/>
                <w:szCs w:val="24"/>
              </w:rPr>
              <w:t>表</w:t>
            </w:r>
            <w:r w:rsidR="00F45510" w:rsidRPr="00F45510">
              <w:rPr>
                <w:rStyle w:val="af3"/>
                <w:noProof/>
                <w:sz w:val="24"/>
                <w:szCs w:val="24"/>
              </w:rPr>
              <w:t xml:space="preserve">10.9 </w:t>
            </w:r>
            <w:r w:rsidR="00F45510" w:rsidRPr="00F45510">
              <w:rPr>
                <w:rStyle w:val="af3"/>
                <w:rFonts w:hint="eastAsia"/>
                <w:noProof/>
                <w:sz w:val="24"/>
                <w:szCs w:val="24"/>
              </w:rPr>
              <w:t>事故报告书</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_Toc391046407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164</w:t>
            </w:r>
            <w:r w:rsidR="00A81A3B" w:rsidRPr="00F45510">
              <w:rPr>
                <w:noProof/>
                <w:webHidden/>
                <w:sz w:val="24"/>
                <w:szCs w:val="24"/>
              </w:rPr>
              <w:fldChar w:fldCharType="end"/>
            </w:r>
          </w:hyperlink>
        </w:p>
        <w:p w14:paraId="61E105B0" w14:textId="77777777" w:rsidR="00F45510" w:rsidRPr="00F45510" w:rsidRDefault="00000000">
          <w:pPr>
            <w:pStyle w:val="TOC2"/>
            <w:tabs>
              <w:tab w:val="right" w:leader="dot" w:pos="9628"/>
            </w:tabs>
            <w:rPr>
              <w:noProof/>
              <w:kern w:val="2"/>
              <w:sz w:val="24"/>
              <w:szCs w:val="24"/>
            </w:rPr>
          </w:pPr>
          <w:hyperlink w:anchor="_Toc391046408" w:history="1">
            <w:r w:rsidR="00F45510" w:rsidRPr="00F45510">
              <w:rPr>
                <w:rStyle w:val="af3"/>
                <w:rFonts w:hint="eastAsia"/>
                <w:noProof/>
                <w:sz w:val="24"/>
                <w:szCs w:val="24"/>
              </w:rPr>
              <w:t>表</w:t>
            </w:r>
            <w:r w:rsidR="00F45510" w:rsidRPr="00F45510">
              <w:rPr>
                <w:rStyle w:val="af3"/>
                <w:noProof/>
                <w:sz w:val="24"/>
                <w:szCs w:val="24"/>
              </w:rPr>
              <w:t xml:space="preserve">10.10 </w:t>
            </w:r>
            <w:r w:rsidR="00F45510" w:rsidRPr="00F45510">
              <w:rPr>
                <w:rStyle w:val="af3"/>
                <w:rFonts w:hint="eastAsia"/>
                <w:noProof/>
                <w:sz w:val="24"/>
                <w:szCs w:val="24"/>
              </w:rPr>
              <w:t>事故调查报告</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_Toc391046408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165</w:t>
            </w:r>
            <w:r w:rsidR="00A81A3B" w:rsidRPr="00F45510">
              <w:rPr>
                <w:noProof/>
                <w:webHidden/>
                <w:sz w:val="24"/>
                <w:szCs w:val="24"/>
              </w:rPr>
              <w:fldChar w:fldCharType="end"/>
            </w:r>
          </w:hyperlink>
        </w:p>
        <w:p w14:paraId="10A42BF9" w14:textId="77777777" w:rsidR="00F45510" w:rsidRPr="00F45510" w:rsidRDefault="00000000">
          <w:pPr>
            <w:pStyle w:val="TOC2"/>
            <w:tabs>
              <w:tab w:val="right" w:leader="dot" w:pos="9628"/>
            </w:tabs>
            <w:rPr>
              <w:noProof/>
              <w:kern w:val="2"/>
              <w:sz w:val="24"/>
              <w:szCs w:val="24"/>
            </w:rPr>
          </w:pPr>
          <w:hyperlink w:anchor="_Toc391046409" w:history="1">
            <w:r w:rsidR="00F45510" w:rsidRPr="00F45510">
              <w:rPr>
                <w:rStyle w:val="af3"/>
                <w:rFonts w:hint="eastAsia"/>
                <w:noProof/>
                <w:sz w:val="24"/>
                <w:szCs w:val="24"/>
              </w:rPr>
              <w:t>表</w:t>
            </w:r>
            <w:r w:rsidR="00F45510" w:rsidRPr="00F45510">
              <w:rPr>
                <w:rStyle w:val="af3"/>
                <w:noProof/>
                <w:sz w:val="24"/>
                <w:szCs w:val="24"/>
              </w:rPr>
              <w:t xml:space="preserve">10.11 </w:t>
            </w:r>
            <w:r w:rsidR="00F45510" w:rsidRPr="00F45510">
              <w:rPr>
                <w:rStyle w:val="af3"/>
                <w:rFonts w:hint="eastAsia"/>
                <w:noProof/>
                <w:sz w:val="24"/>
                <w:szCs w:val="24"/>
              </w:rPr>
              <w:t>事故档案记录表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_Toc391046409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166</w:t>
            </w:r>
            <w:r w:rsidR="00A81A3B" w:rsidRPr="00F45510">
              <w:rPr>
                <w:noProof/>
                <w:webHidden/>
                <w:sz w:val="24"/>
                <w:szCs w:val="24"/>
              </w:rPr>
              <w:fldChar w:fldCharType="end"/>
            </w:r>
          </w:hyperlink>
        </w:p>
        <w:p w14:paraId="0537ACAD" w14:textId="77777777" w:rsidR="00F45510" w:rsidRPr="00F45510" w:rsidRDefault="00000000">
          <w:pPr>
            <w:pStyle w:val="TOC2"/>
            <w:tabs>
              <w:tab w:val="right" w:leader="dot" w:pos="9628"/>
            </w:tabs>
            <w:rPr>
              <w:noProof/>
              <w:kern w:val="2"/>
              <w:sz w:val="24"/>
              <w:szCs w:val="24"/>
            </w:rPr>
          </w:pPr>
          <w:hyperlink w:anchor="_Toc391046410" w:history="1">
            <w:r w:rsidR="00F45510" w:rsidRPr="00F45510">
              <w:rPr>
                <w:rStyle w:val="af3"/>
                <w:rFonts w:hint="eastAsia"/>
                <w:noProof/>
                <w:sz w:val="24"/>
                <w:szCs w:val="24"/>
              </w:rPr>
              <w:t>表</w:t>
            </w:r>
            <w:r w:rsidR="00F45510" w:rsidRPr="00F45510">
              <w:rPr>
                <w:rStyle w:val="af3"/>
                <w:noProof/>
                <w:sz w:val="24"/>
                <w:szCs w:val="24"/>
              </w:rPr>
              <w:t xml:space="preserve">11.1 </w:t>
            </w:r>
            <w:r w:rsidR="00F45510" w:rsidRPr="00F45510">
              <w:rPr>
                <w:rStyle w:val="af3"/>
                <w:rFonts w:hint="eastAsia"/>
                <w:noProof/>
                <w:sz w:val="24"/>
                <w:szCs w:val="24"/>
              </w:rPr>
              <w:t>安全检查计划表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_Toc391046410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168</w:t>
            </w:r>
            <w:r w:rsidR="00A81A3B" w:rsidRPr="00F45510">
              <w:rPr>
                <w:noProof/>
                <w:webHidden/>
                <w:sz w:val="24"/>
                <w:szCs w:val="24"/>
              </w:rPr>
              <w:fldChar w:fldCharType="end"/>
            </w:r>
          </w:hyperlink>
        </w:p>
        <w:p w14:paraId="43E82BAF" w14:textId="77777777" w:rsidR="00F45510" w:rsidRPr="00F45510" w:rsidRDefault="00000000">
          <w:pPr>
            <w:pStyle w:val="TOC2"/>
            <w:tabs>
              <w:tab w:val="right" w:leader="dot" w:pos="9628"/>
            </w:tabs>
            <w:rPr>
              <w:noProof/>
              <w:kern w:val="2"/>
              <w:sz w:val="24"/>
              <w:szCs w:val="24"/>
            </w:rPr>
          </w:pPr>
          <w:hyperlink w:anchor="_Toc391046411" w:history="1">
            <w:r w:rsidR="00F45510" w:rsidRPr="00F45510">
              <w:rPr>
                <w:rStyle w:val="af3"/>
                <w:rFonts w:hint="eastAsia"/>
                <w:noProof/>
                <w:sz w:val="24"/>
                <w:szCs w:val="24"/>
              </w:rPr>
              <w:t>表</w:t>
            </w:r>
            <w:r w:rsidR="00F45510" w:rsidRPr="00F45510">
              <w:rPr>
                <w:rStyle w:val="af3"/>
                <w:noProof/>
                <w:sz w:val="24"/>
                <w:szCs w:val="24"/>
              </w:rPr>
              <w:t xml:space="preserve">11.2 </w:t>
            </w:r>
            <w:r w:rsidR="00F45510" w:rsidRPr="00F45510">
              <w:rPr>
                <w:rStyle w:val="af3"/>
                <w:rFonts w:hint="eastAsia"/>
                <w:noProof/>
                <w:sz w:val="24"/>
                <w:szCs w:val="24"/>
              </w:rPr>
              <w:t>节假日安全检查表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_Toc391046411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170</w:t>
            </w:r>
            <w:r w:rsidR="00A81A3B" w:rsidRPr="00F45510">
              <w:rPr>
                <w:noProof/>
                <w:webHidden/>
                <w:sz w:val="24"/>
                <w:szCs w:val="24"/>
              </w:rPr>
              <w:fldChar w:fldCharType="end"/>
            </w:r>
          </w:hyperlink>
        </w:p>
        <w:p w14:paraId="3CE0B350" w14:textId="77777777" w:rsidR="00F45510" w:rsidRPr="00F45510" w:rsidRDefault="00000000">
          <w:pPr>
            <w:pStyle w:val="TOC2"/>
            <w:tabs>
              <w:tab w:val="right" w:leader="dot" w:pos="9628"/>
            </w:tabs>
            <w:rPr>
              <w:noProof/>
              <w:kern w:val="2"/>
              <w:sz w:val="24"/>
              <w:szCs w:val="24"/>
            </w:rPr>
          </w:pPr>
          <w:hyperlink w:anchor="_Toc391046412" w:history="1">
            <w:r w:rsidR="00F45510" w:rsidRPr="00F45510">
              <w:rPr>
                <w:rStyle w:val="af3"/>
                <w:rFonts w:hint="eastAsia"/>
                <w:noProof/>
                <w:sz w:val="24"/>
                <w:szCs w:val="24"/>
              </w:rPr>
              <w:t>表</w:t>
            </w:r>
            <w:r w:rsidR="00F45510" w:rsidRPr="00F45510">
              <w:rPr>
                <w:rStyle w:val="af3"/>
                <w:noProof/>
                <w:sz w:val="24"/>
                <w:szCs w:val="24"/>
              </w:rPr>
              <w:t xml:space="preserve">11.3 </w:t>
            </w:r>
            <w:r w:rsidR="00F45510" w:rsidRPr="00F45510">
              <w:rPr>
                <w:rStyle w:val="af3"/>
                <w:rFonts w:hint="eastAsia"/>
                <w:noProof/>
                <w:sz w:val="24"/>
                <w:szCs w:val="24"/>
              </w:rPr>
              <w:t>公司级综合安全检查表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_Toc391046412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171</w:t>
            </w:r>
            <w:r w:rsidR="00A81A3B" w:rsidRPr="00F45510">
              <w:rPr>
                <w:noProof/>
                <w:webHidden/>
                <w:sz w:val="24"/>
                <w:szCs w:val="24"/>
              </w:rPr>
              <w:fldChar w:fldCharType="end"/>
            </w:r>
          </w:hyperlink>
        </w:p>
        <w:p w14:paraId="134BDCA1" w14:textId="77777777" w:rsidR="00F45510" w:rsidRPr="00F45510" w:rsidRDefault="00000000">
          <w:pPr>
            <w:pStyle w:val="TOC2"/>
            <w:tabs>
              <w:tab w:val="right" w:leader="dot" w:pos="9628"/>
            </w:tabs>
            <w:rPr>
              <w:noProof/>
              <w:kern w:val="2"/>
              <w:sz w:val="24"/>
              <w:szCs w:val="24"/>
            </w:rPr>
          </w:pPr>
          <w:hyperlink w:anchor="_Toc391046413" w:history="1">
            <w:r w:rsidR="00F45510" w:rsidRPr="00F45510">
              <w:rPr>
                <w:rStyle w:val="af3"/>
                <w:rFonts w:hint="eastAsia"/>
                <w:noProof/>
                <w:sz w:val="24"/>
                <w:szCs w:val="24"/>
              </w:rPr>
              <w:t>表</w:t>
            </w:r>
            <w:r w:rsidR="00F45510" w:rsidRPr="00F45510">
              <w:rPr>
                <w:rStyle w:val="af3"/>
                <w:noProof/>
                <w:sz w:val="24"/>
                <w:szCs w:val="24"/>
              </w:rPr>
              <w:t xml:space="preserve">11.4 </w:t>
            </w:r>
            <w:r w:rsidR="00F45510" w:rsidRPr="00F45510">
              <w:rPr>
                <w:rStyle w:val="af3"/>
                <w:rFonts w:hint="eastAsia"/>
                <w:noProof/>
                <w:sz w:val="24"/>
                <w:szCs w:val="24"/>
              </w:rPr>
              <w:t>车间级综合安全检查表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_Toc391046413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173</w:t>
            </w:r>
            <w:r w:rsidR="00A81A3B" w:rsidRPr="00F45510">
              <w:rPr>
                <w:noProof/>
                <w:webHidden/>
                <w:sz w:val="24"/>
                <w:szCs w:val="24"/>
              </w:rPr>
              <w:fldChar w:fldCharType="end"/>
            </w:r>
          </w:hyperlink>
        </w:p>
        <w:p w14:paraId="605BDAC9" w14:textId="77777777" w:rsidR="00F45510" w:rsidRPr="00F45510" w:rsidRDefault="00000000">
          <w:pPr>
            <w:pStyle w:val="TOC2"/>
            <w:tabs>
              <w:tab w:val="right" w:leader="dot" w:pos="9628"/>
            </w:tabs>
            <w:rPr>
              <w:noProof/>
              <w:kern w:val="2"/>
              <w:sz w:val="24"/>
              <w:szCs w:val="24"/>
            </w:rPr>
          </w:pPr>
          <w:hyperlink w:anchor="_Toc391046414" w:history="1">
            <w:r w:rsidR="00F45510" w:rsidRPr="00F45510">
              <w:rPr>
                <w:rStyle w:val="af3"/>
                <w:rFonts w:hint="eastAsia"/>
                <w:noProof/>
                <w:sz w:val="24"/>
                <w:szCs w:val="24"/>
              </w:rPr>
              <w:t>表</w:t>
            </w:r>
            <w:r w:rsidR="00F45510" w:rsidRPr="00F45510">
              <w:rPr>
                <w:rStyle w:val="af3"/>
                <w:noProof/>
                <w:sz w:val="24"/>
                <w:szCs w:val="24"/>
              </w:rPr>
              <w:t xml:space="preserve">11.5 </w:t>
            </w:r>
            <w:r w:rsidR="00F45510" w:rsidRPr="00F45510">
              <w:rPr>
                <w:rStyle w:val="af3"/>
                <w:rFonts w:hint="eastAsia"/>
                <w:noProof/>
                <w:sz w:val="24"/>
                <w:szCs w:val="24"/>
              </w:rPr>
              <w:t>各类专业性安全检查表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_Toc391046414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175</w:t>
            </w:r>
            <w:r w:rsidR="00A81A3B" w:rsidRPr="00F45510">
              <w:rPr>
                <w:noProof/>
                <w:webHidden/>
                <w:sz w:val="24"/>
                <w:szCs w:val="24"/>
              </w:rPr>
              <w:fldChar w:fldCharType="end"/>
            </w:r>
          </w:hyperlink>
        </w:p>
        <w:p w14:paraId="3EE54A1B" w14:textId="77777777" w:rsidR="00F45510" w:rsidRPr="00F45510" w:rsidRDefault="00000000">
          <w:pPr>
            <w:pStyle w:val="TOC2"/>
            <w:tabs>
              <w:tab w:val="right" w:leader="dot" w:pos="9628"/>
            </w:tabs>
            <w:rPr>
              <w:noProof/>
              <w:kern w:val="2"/>
              <w:sz w:val="24"/>
              <w:szCs w:val="24"/>
            </w:rPr>
          </w:pPr>
          <w:hyperlink w:anchor="_Toc391046415" w:history="1">
            <w:r w:rsidR="00F45510" w:rsidRPr="00F45510">
              <w:rPr>
                <w:rStyle w:val="af3"/>
                <w:rFonts w:hint="eastAsia"/>
                <w:noProof/>
                <w:sz w:val="24"/>
                <w:szCs w:val="24"/>
              </w:rPr>
              <w:t>表</w:t>
            </w:r>
            <w:r w:rsidR="00F45510" w:rsidRPr="00F45510">
              <w:rPr>
                <w:rStyle w:val="af3"/>
                <w:noProof/>
                <w:sz w:val="24"/>
                <w:szCs w:val="24"/>
              </w:rPr>
              <w:t xml:space="preserve">11.6 </w:t>
            </w:r>
            <w:r w:rsidR="00F45510" w:rsidRPr="00F45510">
              <w:rPr>
                <w:rStyle w:val="af3"/>
                <w:rFonts w:hint="eastAsia"/>
                <w:noProof/>
                <w:sz w:val="24"/>
                <w:szCs w:val="24"/>
              </w:rPr>
              <w:t>安全装置设施专业安全检查表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_Toc391046415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188</w:t>
            </w:r>
            <w:r w:rsidR="00A81A3B" w:rsidRPr="00F45510">
              <w:rPr>
                <w:noProof/>
                <w:webHidden/>
                <w:sz w:val="24"/>
                <w:szCs w:val="24"/>
              </w:rPr>
              <w:fldChar w:fldCharType="end"/>
            </w:r>
          </w:hyperlink>
        </w:p>
        <w:p w14:paraId="7D58B5A9" w14:textId="77777777" w:rsidR="00F45510" w:rsidRPr="00F45510" w:rsidRDefault="00000000">
          <w:pPr>
            <w:pStyle w:val="TOC2"/>
            <w:tabs>
              <w:tab w:val="right" w:leader="dot" w:pos="9628"/>
            </w:tabs>
            <w:rPr>
              <w:noProof/>
              <w:kern w:val="2"/>
              <w:sz w:val="24"/>
              <w:szCs w:val="24"/>
            </w:rPr>
          </w:pPr>
          <w:hyperlink w:anchor="_Toc391046416" w:history="1">
            <w:r w:rsidR="00F45510" w:rsidRPr="00F45510">
              <w:rPr>
                <w:rStyle w:val="af3"/>
                <w:rFonts w:hint="eastAsia"/>
                <w:noProof/>
                <w:sz w:val="24"/>
                <w:szCs w:val="24"/>
              </w:rPr>
              <w:t>表</w:t>
            </w:r>
            <w:r w:rsidR="00F45510" w:rsidRPr="00F45510">
              <w:rPr>
                <w:rStyle w:val="af3"/>
                <w:noProof/>
                <w:sz w:val="24"/>
                <w:szCs w:val="24"/>
              </w:rPr>
              <w:t xml:space="preserve">11.7 </w:t>
            </w:r>
            <w:r w:rsidR="00F45510" w:rsidRPr="00F45510">
              <w:rPr>
                <w:rStyle w:val="af3"/>
                <w:rFonts w:hint="eastAsia"/>
                <w:noProof/>
                <w:sz w:val="24"/>
                <w:szCs w:val="24"/>
              </w:rPr>
              <w:t>季节性安全检查表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_Toc391046416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189</w:t>
            </w:r>
            <w:r w:rsidR="00A81A3B" w:rsidRPr="00F45510">
              <w:rPr>
                <w:noProof/>
                <w:webHidden/>
                <w:sz w:val="24"/>
                <w:szCs w:val="24"/>
              </w:rPr>
              <w:fldChar w:fldCharType="end"/>
            </w:r>
          </w:hyperlink>
        </w:p>
        <w:p w14:paraId="4F3E1C04" w14:textId="77777777" w:rsidR="00F45510" w:rsidRPr="00F45510" w:rsidRDefault="00000000">
          <w:pPr>
            <w:pStyle w:val="TOC2"/>
            <w:tabs>
              <w:tab w:val="right" w:leader="dot" w:pos="9628"/>
            </w:tabs>
            <w:rPr>
              <w:noProof/>
              <w:kern w:val="2"/>
              <w:sz w:val="24"/>
              <w:szCs w:val="24"/>
            </w:rPr>
          </w:pPr>
          <w:hyperlink w:anchor="_Toc391046417" w:history="1">
            <w:r w:rsidR="00F45510" w:rsidRPr="00F45510">
              <w:rPr>
                <w:rStyle w:val="af3"/>
                <w:rFonts w:hint="eastAsia"/>
                <w:noProof/>
                <w:sz w:val="24"/>
                <w:szCs w:val="24"/>
              </w:rPr>
              <w:t>表</w:t>
            </w:r>
            <w:r w:rsidR="00F45510" w:rsidRPr="00F45510">
              <w:rPr>
                <w:rStyle w:val="af3"/>
                <w:noProof/>
                <w:sz w:val="24"/>
                <w:szCs w:val="24"/>
              </w:rPr>
              <w:t xml:space="preserve">11.8 </w:t>
            </w:r>
            <w:r w:rsidR="00F45510" w:rsidRPr="00F45510">
              <w:rPr>
                <w:rStyle w:val="af3"/>
                <w:rFonts w:hint="eastAsia"/>
                <w:noProof/>
                <w:sz w:val="24"/>
                <w:szCs w:val="24"/>
              </w:rPr>
              <w:t>管理人员日常安全检查表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_Toc391046417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191</w:t>
            </w:r>
            <w:r w:rsidR="00A81A3B" w:rsidRPr="00F45510">
              <w:rPr>
                <w:noProof/>
                <w:webHidden/>
                <w:sz w:val="24"/>
                <w:szCs w:val="24"/>
              </w:rPr>
              <w:fldChar w:fldCharType="end"/>
            </w:r>
          </w:hyperlink>
        </w:p>
        <w:p w14:paraId="1CC5969A" w14:textId="77777777" w:rsidR="00F45510" w:rsidRPr="00F45510" w:rsidRDefault="00000000">
          <w:pPr>
            <w:pStyle w:val="TOC2"/>
            <w:tabs>
              <w:tab w:val="right" w:leader="dot" w:pos="9628"/>
            </w:tabs>
            <w:rPr>
              <w:noProof/>
              <w:kern w:val="2"/>
              <w:sz w:val="24"/>
              <w:szCs w:val="24"/>
            </w:rPr>
          </w:pPr>
          <w:hyperlink w:anchor="_Toc391046418" w:history="1">
            <w:r w:rsidR="00F45510" w:rsidRPr="00F45510">
              <w:rPr>
                <w:rStyle w:val="af3"/>
                <w:rFonts w:hint="eastAsia"/>
                <w:noProof/>
                <w:sz w:val="24"/>
                <w:szCs w:val="24"/>
              </w:rPr>
              <w:t>表</w:t>
            </w:r>
            <w:r w:rsidR="00F45510" w:rsidRPr="00F45510">
              <w:rPr>
                <w:rStyle w:val="af3"/>
                <w:noProof/>
                <w:sz w:val="24"/>
                <w:szCs w:val="24"/>
              </w:rPr>
              <w:t xml:space="preserve">11.9 </w:t>
            </w:r>
            <w:r w:rsidR="00F45510" w:rsidRPr="00F45510">
              <w:rPr>
                <w:rStyle w:val="af3"/>
                <w:rFonts w:hint="eastAsia"/>
                <w:noProof/>
                <w:sz w:val="24"/>
                <w:szCs w:val="24"/>
              </w:rPr>
              <w:t>安全检查表应用培训教育记录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_Toc391046418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193</w:t>
            </w:r>
            <w:r w:rsidR="00A81A3B" w:rsidRPr="00F45510">
              <w:rPr>
                <w:noProof/>
                <w:webHidden/>
                <w:sz w:val="24"/>
                <w:szCs w:val="24"/>
              </w:rPr>
              <w:fldChar w:fldCharType="end"/>
            </w:r>
          </w:hyperlink>
        </w:p>
        <w:p w14:paraId="632F60EB" w14:textId="77777777" w:rsidR="00F45510" w:rsidRPr="00F45510" w:rsidRDefault="00000000">
          <w:pPr>
            <w:pStyle w:val="TOC2"/>
            <w:tabs>
              <w:tab w:val="right" w:leader="dot" w:pos="9628"/>
            </w:tabs>
            <w:rPr>
              <w:noProof/>
              <w:kern w:val="2"/>
              <w:sz w:val="24"/>
              <w:szCs w:val="24"/>
            </w:rPr>
          </w:pPr>
          <w:hyperlink w:anchor="_Toc391046419" w:history="1">
            <w:r w:rsidR="00F45510" w:rsidRPr="00F45510">
              <w:rPr>
                <w:rStyle w:val="af3"/>
                <w:rFonts w:hint="eastAsia"/>
                <w:noProof/>
                <w:sz w:val="24"/>
                <w:szCs w:val="24"/>
              </w:rPr>
              <w:t>表</w:t>
            </w:r>
            <w:r w:rsidR="00F45510" w:rsidRPr="00F45510">
              <w:rPr>
                <w:rStyle w:val="af3"/>
                <w:noProof/>
                <w:sz w:val="24"/>
                <w:szCs w:val="24"/>
              </w:rPr>
              <w:t xml:space="preserve">11.10 </w:t>
            </w:r>
            <w:r w:rsidR="00F45510" w:rsidRPr="00F45510">
              <w:rPr>
                <w:rStyle w:val="af3"/>
                <w:rFonts w:hint="eastAsia"/>
                <w:noProof/>
                <w:sz w:val="24"/>
                <w:szCs w:val="24"/>
              </w:rPr>
              <w:t>岗位操作人员交接班安全检查表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_Toc391046419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194</w:t>
            </w:r>
            <w:r w:rsidR="00A81A3B" w:rsidRPr="00F45510">
              <w:rPr>
                <w:noProof/>
                <w:webHidden/>
                <w:sz w:val="24"/>
                <w:szCs w:val="24"/>
              </w:rPr>
              <w:fldChar w:fldCharType="end"/>
            </w:r>
          </w:hyperlink>
        </w:p>
        <w:p w14:paraId="2BA60272" w14:textId="77777777" w:rsidR="00F45510" w:rsidRDefault="00000000">
          <w:pPr>
            <w:pStyle w:val="TOC2"/>
            <w:tabs>
              <w:tab w:val="right" w:leader="dot" w:pos="9628"/>
            </w:tabs>
            <w:rPr>
              <w:noProof/>
              <w:kern w:val="2"/>
              <w:sz w:val="21"/>
            </w:rPr>
          </w:pPr>
          <w:hyperlink w:anchor="_Toc391046420" w:history="1">
            <w:r w:rsidR="00F45510" w:rsidRPr="00F45510">
              <w:rPr>
                <w:rStyle w:val="af3"/>
                <w:rFonts w:hint="eastAsia"/>
                <w:noProof/>
                <w:sz w:val="24"/>
                <w:szCs w:val="24"/>
              </w:rPr>
              <w:t>表</w:t>
            </w:r>
            <w:r w:rsidR="00F45510" w:rsidRPr="00F45510">
              <w:rPr>
                <w:rStyle w:val="af3"/>
                <w:noProof/>
                <w:sz w:val="24"/>
                <w:szCs w:val="24"/>
              </w:rPr>
              <w:t xml:space="preserve">11.11 </w:t>
            </w:r>
            <w:r w:rsidR="00F45510" w:rsidRPr="00F45510">
              <w:rPr>
                <w:rStyle w:val="af3"/>
                <w:rFonts w:hint="eastAsia"/>
                <w:noProof/>
                <w:sz w:val="24"/>
                <w:szCs w:val="24"/>
              </w:rPr>
              <w:t>安全检查发现不符合项整改情况落实记录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_Toc391046420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195</w:t>
            </w:r>
            <w:r w:rsidR="00A81A3B" w:rsidRPr="00F45510">
              <w:rPr>
                <w:noProof/>
                <w:webHidden/>
                <w:sz w:val="24"/>
                <w:szCs w:val="24"/>
              </w:rPr>
              <w:fldChar w:fldCharType="end"/>
            </w:r>
          </w:hyperlink>
        </w:p>
        <w:p w14:paraId="1AB8988C" w14:textId="77777777" w:rsidR="00F45510" w:rsidRDefault="00A81A3B">
          <w:r>
            <w:fldChar w:fldCharType="end"/>
          </w:r>
        </w:p>
      </w:sdtContent>
    </w:sdt>
    <w:p w14:paraId="36C0F120" w14:textId="77777777" w:rsidR="00F46A37" w:rsidRDefault="00F46A37"/>
    <w:p w14:paraId="22EF304B" w14:textId="77777777" w:rsidR="00F46A37" w:rsidRDefault="00F46A37"/>
    <w:p w14:paraId="4D1C74A7" w14:textId="77777777" w:rsidR="00F46A37" w:rsidRDefault="00F46A37"/>
    <w:p w14:paraId="57B4087A" w14:textId="77777777" w:rsidR="00F46A37" w:rsidRDefault="00F46A37"/>
    <w:p w14:paraId="30B61A0C" w14:textId="77777777" w:rsidR="00F46A37" w:rsidRDefault="00F46A37"/>
    <w:p w14:paraId="5511FD26" w14:textId="77777777" w:rsidR="00F46A37" w:rsidRDefault="00F46A37"/>
    <w:p w14:paraId="2E297CE3" w14:textId="77777777" w:rsidR="00F46A37" w:rsidRDefault="00F46A37"/>
    <w:p w14:paraId="08A8E164" w14:textId="77777777" w:rsidR="00F46A37" w:rsidRDefault="00F46A37"/>
    <w:p w14:paraId="51DB7366" w14:textId="77777777" w:rsidR="00443BC5" w:rsidRDefault="00443BC5"/>
    <w:p w14:paraId="6AE6E120" w14:textId="77777777" w:rsidR="00443BC5" w:rsidRDefault="00443BC5"/>
    <w:p w14:paraId="365776FF" w14:textId="77777777" w:rsidR="00443BC5" w:rsidRDefault="00443BC5"/>
    <w:p w14:paraId="547CDD8B" w14:textId="77777777" w:rsidR="00443BC5" w:rsidRDefault="00443BC5">
      <w:pPr>
        <w:sectPr w:rsidR="00443BC5" w:rsidSect="00E0012F">
          <w:footerReference w:type="even" r:id="rId8"/>
          <w:footerReference w:type="default" r:id="rId9"/>
          <w:pgSz w:w="11906" w:h="16838"/>
          <w:pgMar w:top="567" w:right="1134" w:bottom="567" w:left="1134" w:header="510" w:footer="624" w:gutter="0"/>
          <w:cols w:space="425"/>
          <w:docGrid w:type="lines" w:linePitch="312"/>
        </w:sectPr>
      </w:pPr>
    </w:p>
    <w:p w14:paraId="554BED38" w14:textId="77777777" w:rsidR="00443BC5" w:rsidRDefault="00443BC5" w:rsidP="00301DFD">
      <w:pPr>
        <w:pStyle w:val="12"/>
        <w:spacing w:before="0" w:after="0" w:line="460" w:lineRule="exact"/>
        <w:ind w:left="2517"/>
        <w:outlineLvl w:val="0"/>
      </w:pPr>
      <w:bookmarkStart w:id="0" w:name="_Toc334616146"/>
      <w:bookmarkStart w:id="1" w:name="_Toc391046303"/>
      <w:r>
        <w:rPr>
          <w:rFonts w:hint="eastAsia"/>
        </w:rPr>
        <w:lastRenderedPageBreak/>
        <w:t>表1.1 安全生产法律法规、标准和其他要求清单</w:t>
      </w:r>
      <w:bookmarkEnd w:id="0"/>
      <w:bookmarkEnd w:id="1"/>
    </w:p>
    <w:p w14:paraId="5CD8615F" w14:textId="77777777" w:rsidR="00443BC5" w:rsidRDefault="00443BC5" w:rsidP="00443BC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1"/>
        <w:gridCol w:w="4356"/>
        <w:gridCol w:w="2835"/>
        <w:gridCol w:w="2693"/>
        <w:gridCol w:w="1480"/>
        <w:gridCol w:w="1134"/>
        <w:gridCol w:w="1559"/>
      </w:tblGrid>
      <w:tr w:rsidR="00443BC5" w14:paraId="11A8D7A0" w14:textId="77777777" w:rsidTr="00ED47E2">
        <w:trPr>
          <w:trHeight w:val="425"/>
          <w:tblHeader/>
          <w:jc w:val="center"/>
        </w:trPr>
        <w:tc>
          <w:tcPr>
            <w:tcW w:w="641" w:type="dxa"/>
            <w:tcBorders>
              <w:top w:val="single" w:sz="4" w:space="0" w:color="auto"/>
              <w:left w:val="single" w:sz="4" w:space="0" w:color="auto"/>
              <w:bottom w:val="single" w:sz="4" w:space="0" w:color="auto"/>
              <w:right w:val="single" w:sz="4" w:space="0" w:color="auto"/>
            </w:tcBorders>
            <w:vAlign w:val="center"/>
          </w:tcPr>
          <w:p w14:paraId="741C6628" w14:textId="77777777" w:rsidR="00443BC5" w:rsidRDefault="00443BC5" w:rsidP="00ED47E2">
            <w:pPr>
              <w:widowControl/>
              <w:jc w:val="center"/>
              <w:rPr>
                <w:rFonts w:ascii="宋体" w:hAnsi="宋体" w:cs="宋体"/>
                <w:b/>
                <w:kern w:val="0"/>
                <w:szCs w:val="21"/>
              </w:rPr>
            </w:pPr>
            <w:r>
              <w:rPr>
                <w:rFonts w:cs="宋体" w:hint="eastAsia"/>
                <w:b/>
                <w:kern w:val="0"/>
                <w:szCs w:val="21"/>
              </w:rPr>
              <w:t>序号</w:t>
            </w:r>
          </w:p>
        </w:tc>
        <w:tc>
          <w:tcPr>
            <w:tcW w:w="4356" w:type="dxa"/>
            <w:tcBorders>
              <w:top w:val="single" w:sz="4" w:space="0" w:color="auto"/>
              <w:left w:val="single" w:sz="4" w:space="0" w:color="auto"/>
              <w:bottom w:val="single" w:sz="4" w:space="0" w:color="auto"/>
              <w:right w:val="single" w:sz="4" w:space="0" w:color="auto"/>
            </w:tcBorders>
            <w:vAlign w:val="center"/>
          </w:tcPr>
          <w:p w14:paraId="0087F4E9" w14:textId="77777777" w:rsidR="00443BC5" w:rsidRDefault="00443BC5" w:rsidP="00ED47E2">
            <w:pPr>
              <w:widowControl/>
              <w:jc w:val="center"/>
              <w:rPr>
                <w:rFonts w:ascii="宋体" w:hAnsi="宋体" w:cs="宋体"/>
                <w:b/>
                <w:kern w:val="0"/>
                <w:szCs w:val="21"/>
              </w:rPr>
            </w:pPr>
            <w:r>
              <w:rPr>
                <w:rFonts w:cs="宋体" w:hint="eastAsia"/>
                <w:b/>
                <w:kern w:val="0"/>
                <w:szCs w:val="21"/>
              </w:rPr>
              <w:t>法律法规名称</w:t>
            </w:r>
          </w:p>
        </w:tc>
        <w:tc>
          <w:tcPr>
            <w:tcW w:w="2835" w:type="dxa"/>
            <w:tcBorders>
              <w:top w:val="single" w:sz="4" w:space="0" w:color="auto"/>
              <w:left w:val="single" w:sz="4" w:space="0" w:color="auto"/>
              <w:bottom w:val="single" w:sz="4" w:space="0" w:color="auto"/>
              <w:right w:val="single" w:sz="4" w:space="0" w:color="auto"/>
            </w:tcBorders>
            <w:vAlign w:val="center"/>
          </w:tcPr>
          <w:p w14:paraId="7ACB432A" w14:textId="77777777" w:rsidR="00443BC5" w:rsidRDefault="00443BC5" w:rsidP="00ED47E2">
            <w:pPr>
              <w:widowControl/>
              <w:jc w:val="center"/>
              <w:rPr>
                <w:rFonts w:ascii="宋体" w:hAnsi="宋体" w:cs="宋体"/>
                <w:b/>
                <w:kern w:val="0"/>
                <w:szCs w:val="21"/>
              </w:rPr>
            </w:pPr>
            <w:r>
              <w:rPr>
                <w:rFonts w:cs="宋体" w:hint="eastAsia"/>
                <w:b/>
                <w:kern w:val="0"/>
                <w:szCs w:val="21"/>
              </w:rPr>
              <w:t>颁布部门</w:t>
            </w:r>
          </w:p>
        </w:tc>
        <w:tc>
          <w:tcPr>
            <w:tcW w:w="2693" w:type="dxa"/>
            <w:tcBorders>
              <w:top w:val="single" w:sz="4" w:space="0" w:color="auto"/>
              <w:left w:val="single" w:sz="4" w:space="0" w:color="auto"/>
              <w:bottom w:val="single" w:sz="4" w:space="0" w:color="auto"/>
              <w:right w:val="single" w:sz="4" w:space="0" w:color="auto"/>
            </w:tcBorders>
            <w:vAlign w:val="center"/>
          </w:tcPr>
          <w:p w14:paraId="62DCAF1F" w14:textId="77777777" w:rsidR="00443BC5" w:rsidRDefault="00443BC5" w:rsidP="00ED47E2">
            <w:pPr>
              <w:widowControl/>
              <w:jc w:val="center"/>
              <w:rPr>
                <w:rFonts w:ascii="宋体" w:hAnsi="宋体" w:cs="宋体"/>
                <w:b/>
                <w:kern w:val="0"/>
                <w:szCs w:val="21"/>
              </w:rPr>
            </w:pPr>
            <w:r>
              <w:rPr>
                <w:rFonts w:cs="宋体" w:hint="eastAsia"/>
                <w:b/>
                <w:kern w:val="0"/>
                <w:szCs w:val="21"/>
              </w:rPr>
              <w:t>法规</w:t>
            </w:r>
            <w:r>
              <w:rPr>
                <w:rFonts w:cs="宋体" w:hint="eastAsia"/>
                <w:b/>
                <w:kern w:val="0"/>
                <w:szCs w:val="21"/>
              </w:rPr>
              <w:t>/</w:t>
            </w:r>
            <w:r>
              <w:rPr>
                <w:rFonts w:cs="宋体" w:hint="eastAsia"/>
                <w:b/>
                <w:kern w:val="0"/>
                <w:szCs w:val="21"/>
              </w:rPr>
              <w:t>标准编号</w:t>
            </w:r>
          </w:p>
        </w:tc>
        <w:tc>
          <w:tcPr>
            <w:tcW w:w="1480" w:type="dxa"/>
            <w:tcBorders>
              <w:top w:val="single" w:sz="4" w:space="0" w:color="auto"/>
              <w:left w:val="single" w:sz="4" w:space="0" w:color="auto"/>
              <w:bottom w:val="single" w:sz="4" w:space="0" w:color="auto"/>
              <w:right w:val="single" w:sz="4" w:space="0" w:color="auto"/>
            </w:tcBorders>
            <w:vAlign w:val="center"/>
          </w:tcPr>
          <w:p w14:paraId="47373039" w14:textId="77777777" w:rsidR="00443BC5" w:rsidRDefault="00443BC5" w:rsidP="00ED47E2">
            <w:pPr>
              <w:widowControl/>
              <w:jc w:val="center"/>
              <w:rPr>
                <w:rFonts w:ascii="宋体" w:hAnsi="宋体" w:cs="宋体"/>
                <w:b/>
                <w:kern w:val="0"/>
                <w:szCs w:val="21"/>
              </w:rPr>
            </w:pPr>
            <w:r>
              <w:rPr>
                <w:rFonts w:cs="宋体" w:hint="eastAsia"/>
                <w:b/>
                <w:kern w:val="0"/>
                <w:szCs w:val="21"/>
              </w:rPr>
              <w:t>实施时间</w:t>
            </w:r>
          </w:p>
        </w:tc>
        <w:tc>
          <w:tcPr>
            <w:tcW w:w="1134" w:type="dxa"/>
            <w:tcBorders>
              <w:top w:val="single" w:sz="4" w:space="0" w:color="auto"/>
              <w:left w:val="single" w:sz="4" w:space="0" w:color="auto"/>
              <w:bottom w:val="single" w:sz="4" w:space="0" w:color="auto"/>
              <w:right w:val="single" w:sz="4" w:space="0" w:color="auto"/>
            </w:tcBorders>
            <w:vAlign w:val="center"/>
          </w:tcPr>
          <w:p w14:paraId="2B41CD21" w14:textId="77777777" w:rsidR="00443BC5" w:rsidRDefault="00443BC5" w:rsidP="00ED47E2">
            <w:pPr>
              <w:widowControl/>
              <w:jc w:val="center"/>
              <w:rPr>
                <w:rFonts w:ascii="宋体" w:hAnsi="宋体" w:cs="宋体"/>
                <w:b/>
                <w:kern w:val="0"/>
                <w:szCs w:val="21"/>
              </w:rPr>
            </w:pPr>
            <w:r>
              <w:rPr>
                <w:rFonts w:cs="宋体" w:hint="eastAsia"/>
                <w:b/>
                <w:kern w:val="0"/>
                <w:szCs w:val="21"/>
              </w:rPr>
              <w:t>适用部门</w:t>
            </w:r>
          </w:p>
        </w:tc>
        <w:tc>
          <w:tcPr>
            <w:tcW w:w="1559" w:type="dxa"/>
            <w:tcBorders>
              <w:top w:val="single" w:sz="4" w:space="0" w:color="auto"/>
              <w:left w:val="single" w:sz="4" w:space="0" w:color="auto"/>
              <w:bottom w:val="single" w:sz="4" w:space="0" w:color="auto"/>
              <w:right w:val="single" w:sz="4" w:space="0" w:color="auto"/>
            </w:tcBorders>
            <w:vAlign w:val="center"/>
          </w:tcPr>
          <w:p w14:paraId="16673D56" w14:textId="77777777" w:rsidR="00443BC5" w:rsidRDefault="00443BC5" w:rsidP="00ED47E2">
            <w:pPr>
              <w:widowControl/>
              <w:jc w:val="center"/>
              <w:rPr>
                <w:rFonts w:ascii="宋体" w:hAnsi="宋体" w:cs="宋体"/>
                <w:b/>
                <w:kern w:val="0"/>
                <w:szCs w:val="21"/>
              </w:rPr>
            </w:pPr>
            <w:r>
              <w:rPr>
                <w:rFonts w:cs="宋体" w:hint="eastAsia"/>
                <w:b/>
                <w:kern w:val="0"/>
                <w:szCs w:val="21"/>
              </w:rPr>
              <w:t>识别日期</w:t>
            </w:r>
          </w:p>
        </w:tc>
      </w:tr>
      <w:tr w:rsidR="00443BC5" w14:paraId="54E3DF77" w14:textId="77777777" w:rsidTr="00ED47E2">
        <w:trPr>
          <w:trHeight w:val="425"/>
          <w:jc w:val="center"/>
        </w:trPr>
        <w:tc>
          <w:tcPr>
            <w:tcW w:w="14698" w:type="dxa"/>
            <w:gridSpan w:val="7"/>
            <w:tcBorders>
              <w:top w:val="single" w:sz="4" w:space="0" w:color="auto"/>
              <w:left w:val="single" w:sz="4" w:space="0" w:color="auto"/>
              <w:bottom w:val="single" w:sz="4" w:space="0" w:color="auto"/>
              <w:right w:val="single" w:sz="4" w:space="0" w:color="auto"/>
            </w:tcBorders>
            <w:vAlign w:val="center"/>
          </w:tcPr>
          <w:p w14:paraId="1564BE43" w14:textId="77777777" w:rsidR="00443BC5" w:rsidRDefault="00443BC5" w:rsidP="00ED47E2">
            <w:pPr>
              <w:widowControl/>
              <w:ind w:firstLineChars="49" w:firstLine="103"/>
              <w:rPr>
                <w:rFonts w:cs="宋体"/>
                <w:b/>
                <w:kern w:val="0"/>
                <w:szCs w:val="21"/>
              </w:rPr>
            </w:pPr>
            <w:r>
              <w:rPr>
                <w:rFonts w:cs="宋体" w:hint="eastAsia"/>
                <w:b/>
                <w:kern w:val="0"/>
                <w:szCs w:val="21"/>
              </w:rPr>
              <w:t>一、安</w:t>
            </w:r>
            <w:r>
              <w:rPr>
                <w:rFonts w:cs="宋体" w:hint="eastAsia"/>
                <w:b/>
                <w:kern w:val="0"/>
                <w:szCs w:val="21"/>
              </w:rPr>
              <w:t xml:space="preserve"> </w:t>
            </w:r>
            <w:r>
              <w:rPr>
                <w:rFonts w:cs="宋体" w:hint="eastAsia"/>
                <w:b/>
                <w:kern w:val="0"/>
                <w:szCs w:val="21"/>
              </w:rPr>
              <w:t>全</w:t>
            </w:r>
            <w:r>
              <w:rPr>
                <w:rFonts w:cs="宋体" w:hint="eastAsia"/>
                <w:b/>
                <w:kern w:val="0"/>
                <w:szCs w:val="21"/>
              </w:rPr>
              <w:t xml:space="preserve"> </w:t>
            </w:r>
            <w:r>
              <w:rPr>
                <w:rFonts w:cs="宋体" w:hint="eastAsia"/>
                <w:b/>
                <w:kern w:val="0"/>
                <w:szCs w:val="21"/>
              </w:rPr>
              <w:t>生</w:t>
            </w:r>
            <w:r>
              <w:rPr>
                <w:rFonts w:cs="宋体" w:hint="eastAsia"/>
                <w:b/>
                <w:kern w:val="0"/>
                <w:szCs w:val="21"/>
              </w:rPr>
              <w:t xml:space="preserve"> </w:t>
            </w:r>
            <w:r>
              <w:rPr>
                <w:rFonts w:cs="宋体" w:hint="eastAsia"/>
                <w:b/>
                <w:kern w:val="0"/>
                <w:szCs w:val="21"/>
              </w:rPr>
              <w:t>产</w:t>
            </w:r>
            <w:r>
              <w:rPr>
                <w:rFonts w:cs="宋体" w:hint="eastAsia"/>
                <w:b/>
                <w:kern w:val="0"/>
                <w:szCs w:val="21"/>
              </w:rPr>
              <w:t xml:space="preserve"> </w:t>
            </w:r>
            <w:r>
              <w:rPr>
                <w:rFonts w:cs="宋体" w:hint="eastAsia"/>
                <w:b/>
                <w:kern w:val="0"/>
                <w:szCs w:val="21"/>
              </w:rPr>
              <w:t>法</w:t>
            </w:r>
            <w:r>
              <w:rPr>
                <w:rFonts w:cs="宋体" w:hint="eastAsia"/>
                <w:b/>
                <w:kern w:val="0"/>
                <w:szCs w:val="21"/>
              </w:rPr>
              <w:t xml:space="preserve"> </w:t>
            </w:r>
            <w:r>
              <w:rPr>
                <w:rFonts w:cs="宋体" w:hint="eastAsia"/>
                <w:b/>
                <w:kern w:val="0"/>
                <w:szCs w:val="21"/>
              </w:rPr>
              <w:t>律</w:t>
            </w:r>
          </w:p>
        </w:tc>
      </w:tr>
      <w:tr w:rsidR="00443BC5" w14:paraId="7F117E43"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4500AAE0" w14:textId="77777777" w:rsidR="00443BC5" w:rsidRDefault="00443BC5" w:rsidP="00ED47E2">
            <w:pPr>
              <w:widowControl/>
              <w:jc w:val="center"/>
              <w:rPr>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45A83AA0" w14:textId="77777777" w:rsidR="00443BC5" w:rsidRDefault="00443BC5" w:rsidP="00ED47E2">
            <w:pPr>
              <w:widowControl/>
              <w:rPr>
                <w:rFonts w:ascii="Verdana" w:hAnsi="Verdan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61DDF180" w14:textId="77777777" w:rsidR="00443BC5" w:rsidRDefault="00443BC5" w:rsidP="00ED47E2">
            <w:pPr>
              <w:widowControl/>
              <w:rPr>
                <w:rFonts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1A86B27D" w14:textId="77777777" w:rsidR="00443BC5" w:rsidRDefault="00443BC5" w:rsidP="00ED47E2">
            <w:pPr>
              <w:widowControl/>
              <w:rPr>
                <w:rFonts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3C7A29F8" w14:textId="77777777" w:rsidR="00443BC5" w:rsidRDefault="00443BC5" w:rsidP="00ED47E2">
            <w:pPr>
              <w:widowControl/>
              <w:jc w:val="center"/>
              <w:rPr>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35A8F0A7" w14:textId="77777777" w:rsidR="00443BC5" w:rsidRDefault="00443BC5" w:rsidP="00ED47E2">
            <w:pPr>
              <w:widowControl/>
              <w:jc w:val="center"/>
              <w:rPr>
                <w:rFonts w:ascii="宋体" w:hAnsi="宋体"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2D24FD2D" w14:textId="77777777" w:rsidR="00443BC5" w:rsidRDefault="00443BC5" w:rsidP="00ED47E2">
            <w:pPr>
              <w:widowControl/>
              <w:jc w:val="center"/>
              <w:rPr>
                <w:rFonts w:ascii="宋体" w:hAnsi="宋体" w:cs="宋体"/>
                <w:kern w:val="0"/>
                <w:szCs w:val="21"/>
              </w:rPr>
            </w:pPr>
          </w:p>
        </w:tc>
      </w:tr>
      <w:tr w:rsidR="00443BC5" w14:paraId="1BAB41CE"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5D25C527" w14:textId="77777777" w:rsidR="00443BC5" w:rsidRDefault="00443BC5" w:rsidP="00ED47E2">
            <w:pPr>
              <w:widowControl/>
              <w:jc w:val="center"/>
              <w:rPr>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0D0949E7" w14:textId="77777777" w:rsidR="00443BC5" w:rsidRDefault="00443BC5" w:rsidP="00ED47E2">
            <w:pPr>
              <w:widowControl/>
              <w:rPr>
                <w:rFonts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3864E980" w14:textId="77777777" w:rsidR="00443BC5" w:rsidRDefault="00443BC5" w:rsidP="00ED47E2">
            <w:pPr>
              <w:widowControl/>
              <w:rPr>
                <w:rFonts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125EB163" w14:textId="77777777" w:rsidR="00443BC5" w:rsidRDefault="00443BC5" w:rsidP="00ED47E2">
            <w:pPr>
              <w:widowControl/>
              <w:rPr>
                <w:rFonts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55C7ED4B" w14:textId="77777777" w:rsidR="00443BC5" w:rsidRDefault="00443BC5" w:rsidP="00ED47E2">
            <w:pPr>
              <w:widowControl/>
              <w:jc w:val="center"/>
              <w:rPr>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71E73747" w14:textId="77777777" w:rsidR="00443BC5" w:rsidRDefault="00443BC5" w:rsidP="00ED47E2">
            <w:pPr>
              <w:widowControl/>
              <w:jc w:val="center"/>
              <w:rPr>
                <w:rFonts w:ascii="宋体" w:hAnsi="宋体"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4E408140" w14:textId="77777777" w:rsidR="00443BC5" w:rsidRDefault="00443BC5" w:rsidP="00ED47E2">
            <w:pPr>
              <w:widowControl/>
              <w:jc w:val="center"/>
              <w:rPr>
                <w:rFonts w:ascii="宋体" w:hAnsi="宋体" w:cs="宋体"/>
                <w:kern w:val="0"/>
                <w:szCs w:val="21"/>
              </w:rPr>
            </w:pPr>
          </w:p>
        </w:tc>
      </w:tr>
      <w:tr w:rsidR="00443BC5" w14:paraId="3226120C"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14082F3D" w14:textId="77777777" w:rsidR="00443BC5" w:rsidRDefault="00443BC5" w:rsidP="00ED47E2">
            <w:pPr>
              <w:widowControl/>
              <w:jc w:val="center"/>
              <w:rPr>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190901DE" w14:textId="77777777" w:rsidR="00443BC5" w:rsidRDefault="00443BC5" w:rsidP="00ED47E2">
            <w:pPr>
              <w:widowControl/>
              <w:rPr>
                <w:rFonts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099958CD" w14:textId="77777777" w:rsidR="00443BC5" w:rsidRDefault="00443BC5" w:rsidP="00ED47E2">
            <w:pPr>
              <w:widowControl/>
              <w:rPr>
                <w:rFonts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5AF057F5" w14:textId="77777777" w:rsidR="00443BC5" w:rsidRDefault="00443BC5" w:rsidP="00ED47E2">
            <w:pPr>
              <w:widowControl/>
              <w:rPr>
                <w:rFonts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516B47A4" w14:textId="77777777" w:rsidR="00443BC5" w:rsidRDefault="00443BC5" w:rsidP="00ED47E2">
            <w:pPr>
              <w:widowControl/>
              <w:jc w:val="center"/>
              <w:rPr>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1BA83F2A" w14:textId="77777777" w:rsidR="00443BC5" w:rsidRDefault="00443BC5" w:rsidP="00ED47E2">
            <w:pPr>
              <w:widowControl/>
              <w:jc w:val="center"/>
              <w:rPr>
                <w:rFonts w:ascii="宋体" w:hAnsi="宋体"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208BE6E8" w14:textId="77777777" w:rsidR="00443BC5" w:rsidRDefault="00443BC5" w:rsidP="00ED47E2">
            <w:pPr>
              <w:widowControl/>
              <w:jc w:val="center"/>
              <w:rPr>
                <w:kern w:val="0"/>
                <w:szCs w:val="21"/>
              </w:rPr>
            </w:pPr>
          </w:p>
        </w:tc>
      </w:tr>
      <w:tr w:rsidR="00443BC5" w14:paraId="02C92244" w14:textId="77777777" w:rsidTr="00ED47E2">
        <w:trPr>
          <w:trHeight w:val="425"/>
          <w:jc w:val="center"/>
        </w:trPr>
        <w:tc>
          <w:tcPr>
            <w:tcW w:w="14698" w:type="dxa"/>
            <w:gridSpan w:val="7"/>
            <w:tcBorders>
              <w:top w:val="single" w:sz="4" w:space="0" w:color="auto"/>
              <w:left w:val="single" w:sz="4" w:space="0" w:color="auto"/>
              <w:bottom w:val="single" w:sz="4" w:space="0" w:color="auto"/>
              <w:right w:val="single" w:sz="4" w:space="0" w:color="auto"/>
            </w:tcBorders>
            <w:vAlign w:val="center"/>
          </w:tcPr>
          <w:p w14:paraId="798F1FF0" w14:textId="77777777" w:rsidR="00443BC5" w:rsidRDefault="00443BC5" w:rsidP="00ED47E2">
            <w:pPr>
              <w:widowControl/>
              <w:ind w:firstLineChars="49" w:firstLine="103"/>
              <w:rPr>
                <w:rFonts w:cs="宋体"/>
                <w:b/>
                <w:kern w:val="0"/>
                <w:szCs w:val="21"/>
              </w:rPr>
            </w:pPr>
            <w:r>
              <w:rPr>
                <w:rFonts w:cs="宋体" w:hint="eastAsia"/>
                <w:b/>
                <w:kern w:val="0"/>
                <w:szCs w:val="21"/>
              </w:rPr>
              <w:t>二、安全生产行政法规</w:t>
            </w:r>
          </w:p>
        </w:tc>
      </w:tr>
      <w:tr w:rsidR="00443BC5" w14:paraId="10294849"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793449B7"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65FCE878" w14:textId="77777777" w:rsidR="00443BC5" w:rsidRDefault="00443BC5" w:rsidP="00ED47E2">
            <w:pPr>
              <w:widowControl/>
              <w:rPr>
                <w:rFonts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326F1F3B" w14:textId="77777777" w:rsidR="00443BC5" w:rsidRDefault="00443BC5" w:rsidP="00ED47E2">
            <w:pPr>
              <w:widowControl/>
              <w:rPr>
                <w:rFonts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6C0DF9E4" w14:textId="77777777" w:rsidR="00443BC5" w:rsidRDefault="00443BC5" w:rsidP="00ED47E2">
            <w:pPr>
              <w:widowControl/>
              <w:rPr>
                <w:rFonts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6F388966" w14:textId="77777777" w:rsidR="00443BC5" w:rsidRDefault="00443BC5" w:rsidP="00ED47E2">
            <w:pPr>
              <w:widowControl/>
              <w:jc w:val="center"/>
              <w:rPr>
                <w:rFonts w:cs="宋体"/>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66FC0BB5" w14:textId="77777777" w:rsidR="00443BC5" w:rsidRDefault="00443BC5" w:rsidP="00ED47E2">
            <w:pPr>
              <w:widowControl/>
              <w:jc w:val="center"/>
              <w:rPr>
                <w:rFonts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6E5A101E" w14:textId="77777777" w:rsidR="00443BC5" w:rsidRDefault="00443BC5" w:rsidP="00ED47E2">
            <w:pPr>
              <w:widowControl/>
              <w:jc w:val="center"/>
              <w:rPr>
                <w:rFonts w:cs="宋体"/>
                <w:kern w:val="0"/>
                <w:szCs w:val="21"/>
              </w:rPr>
            </w:pPr>
          </w:p>
        </w:tc>
      </w:tr>
      <w:tr w:rsidR="00443BC5" w14:paraId="5E0E2E10"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1AC6D5E3"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5908363D" w14:textId="77777777" w:rsidR="00443BC5" w:rsidRDefault="00443BC5" w:rsidP="00ED47E2">
            <w:pPr>
              <w:widowControl/>
              <w:rPr>
                <w:rFonts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2B1594A8" w14:textId="77777777" w:rsidR="00443BC5" w:rsidRDefault="00443BC5" w:rsidP="00ED47E2">
            <w:pPr>
              <w:widowControl/>
              <w:rPr>
                <w:rFonts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75F4CA58" w14:textId="77777777" w:rsidR="00443BC5" w:rsidRDefault="00443BC5" w:rsidP="00ED47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4B037F97" w14:textId="77777777" w:rsidR="00443BC5" w:rsidRDefault="00443BC5" w:rsidP="00ED47E2">
            <w:pPr>
              <w:widowControl/>
              <w:jc w:val="center"/>
              <w:rPr>
                <w:rFonts w:cs="宋体"/>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604293CD" w14:textId="77777777" w:rsidR="00443BC5" w:rsidRDefault="00443BC5" w:rsidP="00ED47E2">
            <w:pPr>
              <w:widowControl/>
              <w:jc w:val="center"/>
              <w:rPr>
                <w:rFonts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752D1867" w14:textId="77777777" w:rsidR="00443BC5" w:rsidRDefault="00443BC5" w:rsidP="00ED47E2">
            <w:pPr>
              <w:widowControl/>
              <w:jc w:val="center"/>
              <w:rPr>
                <w:rFonts w:cs="宋体"/>
                <w:kern w:val="0"/>
                <w:szCs w:val="21"/>
              </w:rPr>
            </w:pPr>
          </w:p>
        </w:tc>
      </w:tr>
      <w:tr w:rsidR="00443BC5" w14:paraId="07EBB6F6"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610A0563"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587D7E2E" w14:textId="77777777" w:rsidR="00443BC5" w:rsidRDefault="00443BC5" w:rsidP="00ED47E2">
            <w:pPr>
              <w:widowControl/>
              <w:rPr>
                <w:rFonts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615E9508" w14:textId="77777777" w:rsidR="00443BC5" w:rsidRDefault="00443BC5" w:rsidP="00ED47E2">
            <w:pPr>
              <w:widowControl/>
              <w:rPr>
                <w:rFonts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04884A72" w14:textId="77777777" w:rsidR="00443BC5" w:rsidRDefault="00443BC5" w:rsidP="00ED47E2">
            <w:pPr>
              <w:widowControl/>
              <w:rPr>
                <w:rFonts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7B9CB886" w14:textId="77777777" w:rsidR="00443BC5" w:rsidRDefault="00443BC5" w:rsidP="00ED47E2">
            <w:pPr>
              <w:widowControl/>
              <w:jc w:val="center"/>
              <w:rPr>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465FE6F6" w14:textId="77777777" w:rsidR="00443BC5" w:rsidRDefault="00443BC5" w:rsidP="00ED47E2">
            <w:pPr>
              <w:widowControl/>
              <w:jc w:val="center"/>
              <w:rPr>
                <w:rFonts w:ascii="宋体" w:hAnsi="宋体"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682C55FD" w14:textId="77777777" w:rsidR="00443BC5" w:rsidRDefault="00443BC5" w:rsidP="00ED47E2">
            <w:pPr>
              <w:widowControl/>
              <w:jc w:val="center"/>
              <w:rPr>
                <w:rFonts w:ascii="宋体" w:hAnsi="宋体" w:cs="宋体"/>
                <w:kern w:val="0"/>
                <w:szCs w:val="21"/>
              </w:rPr>
            </w:pPr>
          </w:p>
        </w:tc>
      </w:tr>
      <w:tr w:rsidR="00443BC5" w14:paraId="219E7E7C"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78D6ABFE"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5E912B0E" w14:textId="77777777" w:rsidR="00443BC5" w:rsidRDefault="00443BC5" w:rsidP="00ED47E2">
            <w:pPr>
              <w:widowControl/>
              <w:rPr>
                <w:rFonts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022D94A0" w14:textId="77777777" w:rsidR="00443BC5" w:rsidRDefault="00443BC5" w:rsidP="00ED47E2">
            <w:pPr>
              <w:widowControl/>
              <w:rPr>
                <w:rFonts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29AB7E1E" w14:textId="77777777" w:rsidR="00443BC5" w:rsidRDefault="00443BC5" w:rsidP="00ED47E2">
            <w:pPr>
              <w:widowControl/>
              <w:jc w:val="left"/>
              <w:rPr>
                <w:rFonts w:ascii="宋体" w:hAnsi="宋体"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3311FD06" w14:textId="77777777" w:rsidR="00443BC5" w:rsidRDefault="00443BC5" w:rsidP="00ED47E2">
            <w:pPr>
              <w:widowControl/>
              <w:jc w:val="center"/>
              <w:rPr>
                <w:rFonts w:ascii="宋体" w:hAnsi="宋体" w:cs="宋体"/>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54249B88" w14:textId="77777777" w:rsidR="00443BC5" w:rsidRDefault="00443BC5" w:rsidP="00ED47E2">
            <w:pPr>
              <w:widowControl/>
              <w:jc w:val="center"/>
              <w:rPr>
                <w:rFonts w:ascii="宋体" w:hAnsi="宋体"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1B6F8DC5" w14:textId="77777777" w:rsidR="00443BC5" w:rsidRDefault="00443BC5" w:rsidP="00ED47E2">
            <w:pPr>
              <w:widowControl/>
              <w:jc w:val="center"/>
              <w:rPr>
                <w:rFonts w:ascii="宋体" w:hAnsi="宋体" w:cs="宋体"/>
                <w:kern w:val="0"/>
                <w:szCs w:val="21"/>
              </w:rPr>
            </w:pPr>
          </w:p>
        </w:tc>
      </w:tr>
      <w:tr w:rsidR="00443BC5" w14:paraId="7B8C81DF"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58670C33"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044BE05D" w14:textId="77777777" w:rsidR="00443BC5" w:rsidRDefault="00443BC5" w:rsidP="00ED47E2">
            <w:pPr>
              <w:widowControl/>
              <w:rPr>
                <w:rFonts w:ascii="宋体" w:hAnsi="宋体"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6DEB0F79" w14:textId="77777777" w:rsidR="00443BC5" w:rsidRDefault="00443BC5" w:rsidP="00ED47E2">
            <w:pPr>
              <w:widowControl/>
              <w:rPr>
                <w:rFonts w:ascii="宋体" w:hAnsi="宋体"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6DBD7DEE" w14:textId="77777777" w:rsidR="00443BC5" w:rsidRDefault="00443BC5" w:rsidP="00ED47E2">
            <w:pPr>
              <w:widowControl/>
              <w:jc w:val="left"/>
              <w:rPr>
                <w:rFonts w:ascii="宋体" w:hAnsi="宋体"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1994FFBC" w14:textId="77777777" w:rsidR="00443BC5" w:rsidRDefault="00443BC5" w:rsidP="00ED47E2">
            <w:pPr>
              <w:widowControl/>
              <w:jc w:val="center"/>
              <w:rPr>
                <w:rFonts w:ascii="宋体" w:hAnsi="宋体" w:cs="宋体"/>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042394E9" w14:textId="77777777" w:rsidR="00443BC5" w:rsidRDefault="00443BC5" w:rsidP="00ED47E2">
            <w:pPr>
              <w:widowControl/>
              <w:jc w:val="center"/>
              <w:rPr>
                <w:rFonts w:ascii="宋体" w:hAnsi="宋体"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6414584E" w14:textId="77777777" w:rsidR="00443BC5" w:rsidRDefault="00443BC5" w:rsidP="00ED47E2">
            <w:pPr>
              <w:widowControl/>
              <w:jc w:val="center"/>
              <w:rPr>
                <w:rFonts w:ascii="宋体" w:hAnsi="宋体" w:cs="宋体"/>
                <w:kern w:val="0"/>
                <w:szCs w:val="21"/>
              </w:rPr>
            </w:pPr>
          </w:p>
        </w:tc>
      </w:tr>
      <w:tr w:rsidR="00443BC5" w14:paraId="789983D7"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585F4A89"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5ABB53CB" w14:textId="77777777" w:rsidR="00443BC5" w:rsidRDefault="00443BC5" w:rsidP="00ED47E2">
            <w:pPr>
              <w:widowControl/>
              <w:rPr>
                <w:rFonts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5F8A6D68" w14:textId="77777777" w:rsidR="00443BC5" w:rsidRDefault="00443BC5" w:rsidP="00ED47E2">
            <w:pPr>
              <w:widowControl/>
              <w:rPr>
                <w:rFonts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5C9426BD" w14:textId="77777777" w:rsidR="00443BC5" w:rsidRDefault="00443BC5" w:rsidP="00ED47E2">
            <w:pPr>
              <w:widowControl/>
              <w:rPr>
                <w:rFonts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3A9F1972" w14:textId="77777777" w:rsidR="00443BC5" w:rsidRDefault="00443BC5" w:rsidP="00ED47E2">
            <w:pPr>
              <w:widowControl/>
              <w:jc w:val="center"/>
              <w:rPr>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049FFCC4" w14:textId="77777777" w:rsidR="00443BC5" w:rsidRDefault="00443BC5" w:rsidP="00ED47E2">
            <w:pPr>
              <w:widowControl/>
              <w:jc w:val="center"/>
              <w:rPr>
                <w:rFonts w:ascii="宋体" w:hAnsi="宋体"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08B09039" w14:textId="77777777" w:rsidR="00443BC5" w:rsidRDefault="00443BC5" w:rsidP="00ED47E2">
            <w:pPr>
              <w:widowControl/>
              <w:jc w:val="center"/>
              <w:rPr>
                <w:rFonts w:ascii="宋体" w:hAnsi="宋体" w:cs="宋体"/>
                <w:kern w:val="0"/>
                <w:szCs w:val="21"/>
              </w:rPr>
            </w:pPr>
          </w:p>
        </w:tc>
      </w:tr>
      <w:tr w:rsidR="00443BC5" w14:paraId="7279CDDD" w14:textId="77777777" w:rsidTr="00ED47E2">
        <w:trPr>
          <w:trHeight w:val="425"/>
          <w:jc w:val="center"/>
        </w:trPr>
        <w:tc>
          <w:tcPr>
            <w:tcW w:w="14698" w:type="dxa"/>
            <w:gridSpan w:val="7"/>
            <w:tcBorders>
              <w:top w:val="single" w:sz="4" w:space="0" w:color="auto"/>
              <w:left w:val="single" w:sz="4" w:space="0" w:color="auto"/>
              <w:bottom w:val="single" w:sz="4" w:space="0" w:color="auto"/>
              <w:right w:val="single" w:sz="4" w:space="0" w:color="auto"/>
            </w:tcBorders>
            <w:vAlign w:val="center"/>
          </w:tcPr>
          <w:p w14:paraId="3463C498" w14:textId="77777777" w:rsidR="00443BC5" w:rsidRDefault="00443BC5" w:rsidP="00ED47E2">
            <w:pPr>
              <w:widowControl/>
              <w:ind w:firstLineChars="49" w:firstLine="103"/>
              <w:jc w:val="left"/>
              <w:rPr>
                <w:rFonts w:cs="宋体"/>
                <w:b/>
                <w:kern w:val="0"/>
                <w:szCs w:val="21"/>
              </w:rPr>
            </w:pPr>
            <w:r>
              <w:rPr>
                <w:rFonts w:cs="宋体" w:hint="eastAsia"/>
                <w:b/>
                <w:kern w:val="0"/>
                <w:szCs w:val="21"/>
              </w:rPr>
              <w:t>三、安全生产部门规章</w:t>
            </w:r>
          </w:p>
        </w:tc>
      </w:tr>
      <w:tr w:rsidR="00443BC5" w14:paraId="6EF8BE93"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45DB7E89"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1092334D" w14:textId="77777777" w:rsidR="00443BC5" w:rsidRDefault="00443BC5" w:rsidP="00ED47E2">
            <w:pPr>
              <w:widowControl/>
              <w:rPr>
                <w:rFonts w:ascii="宋体" w:hAnsi="宋体"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53C6C92B" w14:textId="77777777" w:rsidR="00443BC5" w:rsidRDefault="00443BC5" w:rsidP="00ED47E2">
            <w:pPr>
              <w:widowControl/>
              <w:rPr>
                <w:rFonts w:ascii="宋体" w:hAnsi="宋体"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0C20594E" w14:textId="77777777" w:rsidR="00443BC5" w:rsidRDefault="00443BC5" w:rsidP="00ED47E2">
            <w:pPr>
              <w:widowControl/>
              <w:jc w:val="left"/>
              <w:rPr>
                <w:rFonts w:ascii="宋体" w:hAnsi="宋体"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500EC147" w14:textId="77777777" w:rsidR="00443BC5" w:rsidRDefault="00443BC5" w:rsidP="00ED47E2">
            <w:pPr>
              <w:widowControl/>
              <w:jc w:val="center"/>
              <w:rPr>
                <w:rFonts w:ascii="宋体" w:hAnsi="宋体" w:cs="宋体"/>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6119A69E" w14:textId="77777777" w:rsidR="00443BC5" w:rsidRDefault="00443BC5" w:rsidP="00ED47E2">
            <w:pPr>
              <w:widowControl/>
              <w:jc w:val="center"/>
              <w:rPr>
                <w:rFonts w:ascii="宋体" w:hAnsi="宋体"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3019F5D5" w14:textId="77777777" w:rsidR="00443BC5" w:rsidRDefault="00443BC5" w:rsidP="00ED47E2">
            <w:pPr>
              <w:widowControl/>
              <w:jc w:val="center"/>
              <w:rPr>
                <w:rFonts w:ascii="宋体" w:hAnsi="宋体" w:cs="宋体"/>
                <w:kern w:val="0"/>
                <w:szCs w:val="21"/>
              </w:rPr>
            </w:pPr>
          </w:p>
        </w:tc>
      </w:tr>
      <w:tr w:rsidR="00443BC5" w14:paraId="1C331E44"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57B3F135"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2D3955FF" w14:textId="77777777" w:rsidR="00443BC5" w:rsidRDefault="00443BC5" w:rsidP="00ED47E2">
            <w:pPr>
              <w:widowControl/>
              <w:rPr>
                <w:rFonts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0BA4E604" w14:textId="77777777" w:rsidR="00443BC5" w:rsidRDefault="00443BC5" w:rsidP="00ED47E2">
            <w:pPr>
              <w:widowControl/>
              <w:rPr>
                <w:rFonts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5018DAC7" w14:textId="77777777" w:rsidR="00443BC5" w:rsidRDefault="00443BC5" w:rsidP="00ED47E2">
            <w:pPr>
              <w:widowControl/>
              <w:rPr>
                <w:rFonts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648DEE64" w14:textId="77777777" w:rsidR="00443BC5" w:rsidRDefault="00443BC5" w:rsidP="00ED47E2">
            <w:pPr>
              <w:widowControl/>
              <w:jc w:val="center"/>
              <w:rPr>
                <w:rFonts w:cs="宋体"/>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33FF53F6" w14:textId="77777777" w:rsidR="00443BC5" w:rsidRDefault="00443BC5" w:rsidP="00ED47E2">
            <w:pPr>
              <w:widowControl/>
              <w:jc w:val="center"/>
              <w:rPr>
                <w:rFonts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6544D1D7" w14:textId="77777777" w:rsidR="00443BC5" w:rsidRDefault="00443BC5" w:rsidP="00ED47E2">
            <w:pPr>
              <w:jc w:val="center"/>
            </w:pPr>
          </w:p>
        </w:tc>
      </w:tr>
      <w:tr w:rsidR="00443BC5" w14:paraId="3170C505"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701CE586"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1F9E492E" w14:textId="77777777" w:rsidR="00443BC5" w:rsidRDefault="00443BC5" w:rsidP="00ED47E2">
            <w:pPr>
              <w:widowControl/>
              <w:rPr>
                <w:rFonts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166A3B29" w14:textId="77777777" w:rsidR="00443BC5" w:rsidRDefault="00443BC5" w:rsidP="00ED47E2">
            <w:pPr>
              <w:widowControl/>
              <w:rPr>
                <w:rFonts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046C5862" w14:textId="77777777" w:rsidR="00443BC5" w:rsidRDefault="00443BC5" w:rsidP="00ED47E2">
            <w:pPr>
              <w:widowControl/>
              <w:rPr>
                <w:rFonts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4B875BD4" w14:textId="77777777" w:rsidR="00443BC5" w:rsidRDefault="00443BC5" w:rsidP="00ED47E2">
            <w:pPr>
              <w:widowControl/>
              <w:jc w:val="center"/>
              <w:rPr>
                <w:rFonts w:cs="宋体"/>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22DA9EA5" w14:textId="77777777" w:rsidR="00443BC5" w:rsidRDefault="00443BC5" w:rsidP="00ED47E2">
            <w:pPr>
              <w:widowControl/>
              <w:jc w:val="center"/>
              <w:rPr>
                <w:rFonts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3804F67C" w14:textId="77777777" w:rsidR="00443BC5" w:rsidRDefault="00443BC5" w:rsidP="00ED47E2">
            <w:pPr>
              <w:widowControl/>
              <w:jc w:val="center"/>
              <w:rPr>
                <w:rFonts w:cs="宋体"/>
                <w:kern w:val="0"/>
                <w:szCs w:val="21"/>
              </w:rPr>
            </w:pPr>
          </w:p>
        </w:tc>
      </w:tr>
      <w:tr w:rsidR="00443BC5" w14:paraId="60A693C5"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4E431FB7"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00249397" w14:textId="77777777" w:rsidR="00443BC5" w:rsidRDefault="00443BC5" w:rsidP="00ED47E2">
            <w:pPr>
              <w:widowControl/>
              <w:jc w:val="left"/>
              <w:rPr>
                <w:rFonts w:ascii="宋体" w:hAnsi="宋体"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163EAEBF" w14:textId="77777777" w:rsidR="00443BC5" w:rsidRDefault="00443BC5" w:rsidP="00ED47E2">
            <w:pPr>
              <w:widowControl/>
              <w:jc w:val="left"/>
              <w:rPr>
                <w:rFonts w:ascii="宋体" w:hAnsi="宋体"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7DC29347" w14:textId="77777777" w:rsidR="00443BC5" w:rsidRDefault="00443BC5" w:rsidP="00ED47E2">
            <w:pPr>
              <w:widowControl/>
              <w:jc w:val="left"/>
              <w:rPr>
                <w:rFonts w:ascii="宋体" w:hAnsi="宋体"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2C98F45A" w14:textId="77777777" w:rsidR="00443BC5" w:rsidRDefault="00443BC5" w:rsidP="00ED47E2">
            <w:pPr>
              <w:widowControl/>
              <w:jc w:val="center"/>
              <w:rPr>
                <w:rFonts w:cs="宋体"/>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02E2D96C" w14:textId="77777777" w:rsidR="00443BC5" w:rsidRDefault="00443BC5" w:rsidP="00ED47E2">
            <w:pPr>
              <w:widowControl/>
              <w:jc w:val="center"/>
              <w:rPr>
                <w:rFonts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53BBA49A" w14:textId="77777777" w:rsidR="00443BC5" w:rsidRDefault="00443BC5" w:rsidP="00ED47E2">
            <w:pPr>
              <w:jc w:val="center"/>
            </w:pPr>
          </w:p>
        </w:tc>
      </w:tr>
      <w:tr w:rsidR="00443BC5" w14:paraId="0508CAB6"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717FC5A7"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4DCE96BF" w14:textId="77777777" w:rsidR="00443BC5" w:rsidRDefault="00443BC5" w:rsidP="00ED47E2">
            <w:pPr>
              <w:widowControl/>
              <w:jc w:val="left"/>
              <w:rPr>
                <w:rFonts w:ascii="宋体" w:hAnsi="宋体"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0979F9A1" w14:textId="77777777" w:rsidR="00443BC5" w:rsidRDefault="00443BC5" w:rsidP="00ED47E2">
            <w:pPr>
              <w:widowControl/>
              <w:jc w:val="left"/>
              <w:rPr>
                <w:rFonts w:ascii="宋体" w:hAnsi="宋体"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276A399B" w14:textId="77777777" w:rsidR="00443BC5" w:rsidRDefault="00443BC5" w:rsidP="00ED47E2">
            <w:pPr>
              <w:widowControl/>
              <w:jc w:val="left"/>
              <w:rPr>
                <w:rFonts w:ascii="宋体" w:hAnsi="宋体"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3130B7EA" w14:textId="77777777" w:rsidR="00443BC5" w:rsidRDefault="00443BC5" w:rsidP="00ED47E2">
            <w:pPr>
              <w:widowControl/>
              <w:jc w:val="center"/>
              <w:rPr>
                <w:rFonts w:cs="宋体"/>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350C6639" w14:textId="77777777" w:rsidR="00443BC5" w:rsidRDefault="00443BC5" w:rsidP="00ED47E2">
            <w:pPr>
              <w:widowControl/>
              <w:jc w:val="center"/>
              <w:rPr>
                <w:rFonts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37BA66DC" w14:textId="77777777" w:rsidR="00443BC5" w:rsidRDefault="00443BC5" w:rsidP="00ED47E2">
            <w:pPr>
              <w:widowControl/>
              <w:jc w:val="center"/>
              <w:rPr>
                <w:rFonts w:cs="宋体"/>
                <w:kern w:val="0"/>
                <w:szCs w:val="21"/>
              </w:rPr>
            </w:pPr>
          </w:p>
        </w:tc>
      </w:tr>
      <w:tr w:rsidR="00443BC5" w14:paraId="0D31F8B5" w14:textId="77777777" w:rsidTr="00ED47E2">
        <w:trPr>
          <w:trHeight w:val="425"/>
          <w:jc w:val="center"/>
        </w:trPr>
        <w:tc>
          <w:tcPr>
            <w:tcW w:w="14698" w:type="dxa"/>
            <w:gridSpan w:val="7"/>
            <w:tcBorders>
              <w:top w:val="single" w:sz="4" w:space="0" w:color="auto"/>
              <w:left w:val="single" w:sz="4" w:space="0" w:color="auto"/>
              <w:bottom w:val="single" w:sz="4" w:space="0" w:color="auto"/>
              <w:right w:val="single" w:sz="4" w:space="0" w:color="auto"/>
            </w:tcBorders>
            <w:vAlign w:val="center"/>
          </w:tcPr>
          <w:p w14:paraId="3D5551DA" w14:textId="77777777" w:rsidR="00443BC5" w:rsidRDefault="00443BC5" w:rsidP="00ED47E2">
            <w:pPr>
              <w:widowControl/>
              <w:ind w:firstLineChars="49" w:firstLine="103"/>
              <w:jc w:val="left"/>
              <w:rPr>
                <w:rFonts w:ascii="宋体" w:hAnsi="宋体" w:cs="宋体"/>
                <w:b/>
                <w:kern w:val="0"/>
                <w:szCs w:val="21"/>
              </w:rPr>
            </w:pPr>
            <w:r>
              <w:rPr>
                <w:rFonts w:ascii="宋体" w:hAnsi="宋体" w:cs="宋体" w:hint="eastAsia"/>
                <w:b/>
                <w:kern w:val="0"/>
                <w:szCs w:val="21"/>
              </w:rPr>
              <w:t>四、安全生产地方法规</w:t>
            </w:r>
          </w:p>
        </w:tc>
      </w:tr>
      <w:tr w:rsidR="00443BC5" w14:paraId="13187818"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511EE96E"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29EE0B36" w14:textId="77777777" w:rsidR="00443BC5" w:rsidRDefault="00443BC5" w:rsidP="00ED47E2">
            <w:pPr>
              <w:rPr>
                <w:rFonts w:ascii="宋体" w:hAnsi="宋体"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2C30DFD3" w14:textId="77777777" w:rsidR="00443BC5" w:rsidRDefault="00443BC5" w:rsidP="00ED47E2">
            <w:pPr>
              <w:widowControl/>
              <w:jc w:val="left"/>
              <w:rPr>
                <w:rFonts w:ascii="宋体" w:hAnsi="宋体"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6A0766E2" w14:textId="77777777" w:rsidR="00443BC5" w:rsidRDefault="00443BC5" w:rsidP="00ED47E2">
            <w:pPr>
              <w:widowControl/>
              <w:rPr>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3902E603" w14:textId="77777777" w:rsidR="00443BC5" w:rsidRDefault="00443BC5" w:rsidP="00ED47E2">
            <w:pPr>
              <w:widowControl/>
              <w:jc w:val="center"/>
              <w:rPr>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3F3EC8DF" w14:textId="77777777" w:rsidR="00443BC5" w:rsidRDefault="00443BC5" w:rsidP="00ED47E2">
            <w:pPr>
              <w:widowControl/>
              <w:jc w:val="center"/>
              <w:rPr>
                <w:rFonts w:ascii="宋体" w:hAnsi="宋体"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66ACED4C" w14:textId="77777777" w:rsidR="00443BC5" w:rsidRDefault="00443BC5" w:rsidP="00ED47E2">
            <w:pPr>
              <w:widowControl/>
              <w:jc w:val="center"/>
              <w:rPr>
                <w:rFonts w:ascii="宋体" w:hAnsi="宋体" w:cs="宋体"/>
                <w:kern w:val="0"/>
                <w:szCs w:val="21"/>
              </w:rPr>
            </w:pPr>
          </w:p>
        </w:tc>
      </w:tr>
      <w:tr w:rsidR="00443BC5" w14:paraId="35D50D58"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2CC3F162"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74100D12" w14:textId="77777777" w:rsidR="00443BC5" w:rsidRDefault="00443BC5" w:rsidP="00ED47E2">
            <w:pPr>
              <w:widowControl/>
              <w:jc w:val="left"/>
              <w:rPr>
                <w:rFonts w:ascii="宋体" w:hAnsi="宋体"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26D26EE4" w14:textId="77777777" w:rsidR="00443BC5" w:rsidRDefault="00443BC5" w:rsidP="00ED47E2">
            <w:pPr>
              <w:widowControl/>
              <w:jc w:val="left"/>
              <w:rPr>
                <w:rFonts w:ascii="宋体" w:hAnsi="宋体"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71F4E456" w14:textId="77777777" w:rsidR="00443BC5" w:rsidRDefault="00443BC5" w:rsidP="00ED47E2">
            <w:pPr>
              <w:widowControl/>
              <w:rPr>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5AE8AA55" w14:textId="77777777" w:rsidR="00443BC5" w:rsidRDefault="00443BC5" w:rsidP="00ED47E2">
            <w:pPr>
              <w:widowControl/>
              <w:jc w:val="center"/>
              <w:rPr>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2ADB58B8" w14:textId="77777777" w:rsidR="00443BC5" w:rsidRDefault="00443BC5" w:rsidP="00ED47E2">
            <w:pPr>
              <w:widowControl/>
              <w:jc w:val="center"/>
              <w:rPr>
                <w:rFonts w:ascii="宋体" w:hAnsi="宋体"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3BE75C84" w14:textId="77777777" w:rsidR="00443BC5" w:rsidRDefault="00443BC5" w:rsidP="00ED47E2">
            <w:pPr>
              <w:widowControl/>
              <w:jc w:val="center"/>
              <w:rPr>
                <w:rFonts w:ascii="宋体" w:hAnsi="宋体" w:cs="宋体"/>
                <w:kern w:val="0"/>
                <w:szCs w:val="21"/>
              </w:rPr>
            </w:pPr>
          </w:p>
        </w:tc>
      </w:tr>
      <w:tr w:rsidR="00443BC5" w14:paraId="5B11564E"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496DB732"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1119C4EB" w14:textId="77777777" w:rsidR="00443BC5" w:rsidRDefault="00443BC5" w:rsidP="00ED47E2">
            <w:pPr>
              <w:widowControl/>
              <w:jc w:val="left"/>
              <w:rPr>
                <w:rFonts w:ascii="宋体" w:hAnsi="宋体"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24A4375A" w14:textId="77777777" w:rsidR="00443BC5" w:rsidRDefault="00443BC5" w:rsidP="00ED47E2">
            <w:pPr>
              <w:widowControl/>
              <w:jc w:val="left"/>
              <w:rPr>
                <w:rFonts w:ascii="宋体" w:hAnsi="宋体"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4AEC3237" w14:textId="77777777" w:rsidR="00443BC5" w:rsidRDefault="00443BC5" w:rsidP="00ED47E2">
            <w:pPr>
              <w:widowControl/>
              <w:rPr>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624F3C7F" w14:textId="77777777" w:rsidR="00443BC5" w:rsidRDefault="00443BC5" w:rsidP="00ED47E2">
            <w:pPr>
              <w:widowControl/>
              <w:jc w:val="center"/>
              <w:rPr>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14D0D025" w14:textId="77777777" w:rsidR="00443BC5" w:rsidRDefault="00443BC5" w:rsidP="00ED47E2">
            <w:pPr>
              <w:widowControl/>
              <w:jc w:val="center"/>
              <w:rPr>
                <w:rFonts w:ascii="宋体" w:hAnsi="宋体"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29CDE685" w14:textId="77777777" w:rsidR="00443BC5" w:rsidRDefault="00443BC5" w:rsidP="00ED47E2">
            <w:pPr>
              <w:widowControl/>
              <w:jc w:val="center"/>
              <w:rPr>
                <w:rFonts w:ascii="宋体" w:hAnsi="宋体" w:cs="宋体"/>
                <w:kern w:val="0"/>
                <w:szCs w:val="21"/>
              </w:rPr>
            </w:pPr>
          </w:p>
        </w:tc>
      </w:tr>
      <w:tr w:rsidR="00443BC5" w14:paraId="51457F2D"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4328CDF2"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0F718E11" w14:textId="77777777" w:rsidR="00443BC5" w:rsidRDefault="00443BC5" w:rsidP="00ED47E2">
            <w:pPr>
              <w:widowControl/>
              <w:jc w:val="left"/>
              <w:rPr>
                <w:rFonts w:ascii="宋体" w:hAnsi="宋体"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1263CACA" w14:textId="77777777" w:rsidR="00443BC5" w:rsidRDefault="00443BC5" w:rsidP="00ED47E2">
            <w:pPr>
              <w:widowControl/>
              <w:jc w:val="left"/>
              <w:rPr>
                <w:rFonts w:ascii="宋体" w:hAnsi="宋体"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19676C18" w14:textId="77777777" w:rsidR="00443BC5" w:rsidRDefault="00443BC5" w:rsidP="00ED47E2">
            <w:pPr>
              <w:widowControl/>
              <w:rPr>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2FAA9DDA" w14:textId="77777777" w:rsidR="00443BC5" w:rsidRDefault="00443BC5" w:rsidP="00ED47E2">
            <w:pPr>
              <w:widowControl/>
              <w:jc w:val="center"/>
              <w:rPr>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3F767276" w14:textId="77777777" w:rsidR="00443BC5" w:rsidRDefault="00443BC5" w:rsidP="00ED47E2">
            <w:pPr>
              <w:widowControl/>
              <w:jc w:val="center"/>
              <w:rPr>
                <w:rFonts w:ascii="宋体" w:hAnsi="宋体"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3E11F089" w14:textId="77777777" w:rsidR="00443BC5" w:rsidRDefault="00443BC5" w:rsidP="00ED47E2">
            <w:pPr>
              <w:widowControl/>
              <w:jc w:val="center"/>
              <w:rPr>
                <w:rFonts w:ascii="宋体" w:hAnsi="宋体" w:cs="宋体"/>
                <w:kern w:val="0"/>
                <w:szCs w:val="21"/>
              </w:rPr>
            </w:pPr>
          </w:p>
        </w:tc>
      </w:tr>
      <w:tr w:rsidR="00443BC5" w14:paraId="269D0895"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722CBF28"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39AE4B41" w14:textId="77777777" w:rsidR="00443BC5" w:rsidRDefault="00443BC5" w:rsidP="00ED47E2">
            <w:pPr>
              <w:widowControl/>
              <w:jc w:val="left"/>
              <w:rPr>
                <w:rFonts w:ascii="宋体" w:hAnsi="宋体"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6E89E1D7" w14:textId="77777777" w:rsidR="00443BC5" w:rsidRDefault="00443BC5" w:rsidP="00ED47E2">
            <w:pPr>
              <w:widowControl/>
              <w:jc w:val="left"/>
              <w:rPr>
                <w:rFonts w:ascii="宋体" w:hAnsi="宋体"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3AA9DE28" w14:textId="77777777" w:rsidR="00443BC5" w:rsidRDefault="00443BC5" w:rsidP="00ED47E2">
            <w:pPr>
              <w:widowControl/>
              <w:rPr>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21BC717C" w14:textId="77777777" w:rsidR="00443BC5" w:rsidRDefault="00443BC5" w:rsidP="00ED47E2">
            <w:pPr>
              <w:widowControl/>
              <w:jc w:val="center"/>
              <w:rPr>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555A6A6D" w14:textId="77777777" w:rsidR="00443BC5" w:rsidRDefault="00443BC5" w:rsidP="00ED47E2">
            <w:pPr>
              <w:widowControl/>
              <w:jc w:val="center"/>
              <w:rPr>
                <w:rFonts w:ascii="宋体" w:hAnsi="宋体"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08B1C346" w14:textId="77777777" w:rsidR="00443BC5" w:rsidRDefault="00443BC5" w:rsidP="00ED47E2">
            <w:pPr>
              <w:widowControl/>
              <w:jc w:val="center"/>
              <w:rPr>
                <w:rFonts w:ascii="宋体" w:hAnsi="宋体" w:cs="宋体"/>
                <w:kern w:val="0"/>
                <w:szCs w:val="21"/>
              </w:rPr>
            </w:pPr>
          </w:p>
        </w:tc>
      </w:tr>
      <w:tr w:rsidR="00443BC5" w14:paraId="6487C30B" w14:textId="77777777" w:rsidTr="00ED47E2">
        <w:trPr>
          <w:trHeight w:val="425"/>
          <w:jc w:val="center"/>
        </w:trPr>
        <w:tc>
          <w:tcPr>
            <w:tcW w:w="14698" w:type="dxa"/>
            <w:gridSpan w:val="7"/>
            <w:tcBorders>
              <w:top w:val="single" w:sz="4" w:space="0" w:color="auto"/>
              <w:left w:val="single" w:sz="4" w:space="0" w:color="auto"/>
              <w:bottom w:val="single" w:sz="4" w:space="0" w:color="auto"/>
              <w:right w:val="single" w:sz="4" w:space="0" w:color="auto"/>
            </w:tcBorders>
            <w:vAlign w:val="center"/>
          </w:tcPr>
          <w:p w14:paraId="715EFFC9" w14:textId="77777777" w:rsidR="00443BC5" w:rsidRDefault="00443BC5" w:rsidP="00ED47E2">
            <w:pPr>
              <w:widowControl/>
              <w:ind w:firstLineChars="49" w:firstLine="103"/>
              <w:jc w:val="left"/>
              <w:rPr>
                <w:rFonts w:ascii="宋体" w:hAnsi="宋体" w:cs="宋体"/>
                <w:b/>
                <w:kern w:val="0"/>
                <w:szCs w:val="21"/>
              </w:rPr>
            </w:pPr>
            <w:r>
              <w:rPr>
                <w:rFonts w:hint="eastAsia"/>
                <w:b/>
                <w:kern w:val="0"/>
                <w:szCs w:val="21"/>
              </w:rPr>
              <w:t>五、标</w:t>
            </w:r>
            <w:r>
              <w:rPr>
                <w:rFonts w:hint="eastAsia"/>
                <w:b/>
                <w:kern w:val="0"/>
                <w:szCs w:val="21"/>
              </w:rPr>
              <w:t xml:space="preserve">  </w:t>
            </w:r>
            <w:r>
              <w:rPr>
                <w:rFonts w:hint="eastAsia"/>
                <w:b/>
                <w:kern w:val="0"/>
                <w:szCs w:val="21"/>
              </w:rPr>
              <w:t>准</w:t>
            </w:r>
            <w:r>
              <w:rPr>
                <w:rFonts w:hint="eastAsia"/>
                <w:b/>
                <w:kern w:val="0"/>
                <w:szCs w:val="21"/>
              </w:rPr>
              <w:t xml:space="preserve"> </w:t>
            </w:r>
            <w:r>
              <w:rPr>
                <w:rFonts w:hint="eastAsia"/>
                <w:b/>
                <w:kern w:val="0"/>
                <w:szCs w:val="21"/>
              </w:rPr>
              <w:t>、规</w:t>
            </w:r>
            <w:r>
              <w:rPr>
                <w:rFonts w:hint="eastAsia"/>
                <w:b/>
                <w:kern w:val="0"/>
                <w:szCs w:val="21"/>
              </w:rPr>
              <w:t xml:space="preserve">  </w:t>
            </w:r>
            <w:r>
              <w:rPr>
                <w:rFonts w:hint="eastAsia"/>
                <w:b/>
                <w:kern w:val="0"/>
                <w:szCs w:val="21"/>
              </w:rPr>
              <w:t>范</w:t>
            </w:r>
          </w:p>
        </w:tc>
      </w:tr>
      <w:tr w:rsidR="00443BC5" w14:paraId="423A3BF8"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4752751B"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41636D2B" w14:textId="77777777" w:rsidR="00443BC5" w:rsidRDefault="00443BC5" w:rsidP="00ED47E2">
            <w:pPr>
              <w:widowControl/>
              <w:rPr>
                <w:rFonts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1E5FD4BA" w14:textId="77777777" w:rsidR="00443BC5" w:rsidRDefault="00443BC5" w:rsidP="00ED47E2">
            <w:pPr>
              <w:widowControl/>
              <w:rPr>
                <w:rFonts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5D70AFB2" w14:textId="77777777" w:rsidR="00443BC5" w:rsidRDefault="00443BC5" w:rsidP="00ED47E2">
            <w:pPr>
              <w:widowControl/>
              <w:jc w:val="center"/>
              <w:rPr>
                <w:rFonts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47112E7C" w14:textId="77777777" w:rsidR="00443BC5" w:rsidRDefault="00443BC5" w:rsidP="00ED47E2">
            <w:pPr>
              <w:widowControl/>
              <w:jc w:val="center"/>
              <w:rPr>
                <w:rFonts w:ascii="宋体" w:hAnsi="宋体" w:cs="宋体"/>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79311752" w14:textId="77777777" w:rsidR="00443BC5" w:rsidRDefault="00443BC5" w:rsidP="00ED47E2">
            <w:pPr>
              <w:widowControl/>
              <w:jc w:val="center"/>
              <w:rPr>
                <w:rFonts w:ascii="宋体" w:hAnsi="宋体"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6B58A18B" w14:textId="77777777" w:rsidR="00443BC5" w:rsidRDefault="00443BC5" w:rsidP="00ED47E2">
            <w:pPr>
              <w:widowControl/>
              <w:jc w:val="center"/>
              <w:rPr>
                <w:rFonts w:cs="宋体"/>
                <w:kern w:val="0"/>
                <w:szCs w:val="21"/>
              </w:rPr>
            </w:pPr>
          </w:p>
        </w:tc>
      </w:tr>
      <w:tr w:rsidR="00443BC5" w14:paraId="19C8D938"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4F1B7747"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6BBBC4FE" w14:textId="77777777" w:rsidR="00443BC5" w:rsidRDefault="00443BC5" w:rsidP="00ED47E2">
            <w:pPr>
              <w:widowControl/>
              <w:rPr>
                <w:rFonts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1D813B30" w14:textId="77777777" w:rsidR="00443BC5" w:rsidRDefault="00443BC5" w:rsidP="00ED47E2">
            <w:pPr>
              <w:widowControl/>
              <w:rPr>
                <w:rFonts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01C85E1C" w14:textId="77777777" w:rsidR="00443BC5" w:rsidRDefault="00443BC5" w:rsidP="00ED47E2">
            <w:pPr>
              <w:widowControl/>
              <w:jc w:val="center"/>
              <w:rPr>
                <w:rFonts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7ECEF816" w14:textId="77777777" w:rsidR="00443BC5" w:rsidRDefault="00443BC5" w:rsidP="00ED47E2">
            <w:pPr>
              <w:widowControl/>
              <w:jc w:val="center"/>
              <w:rPr>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651072BB" w14:textId="77777777" w:rsidR="00443BC5" w:rsidRDefault="00443BC5" w:rsidP="00ED47E2">
            <w:pPr>
              <w:widowControl/>
              <w:jc w:val="center"/>
              <w:rPr>
                <w:rFonts w:ascii="宋体" w:hAnsi="宋体"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430E61C0" w14:textId="77777777" w:rsidR="00443BC5" w:rsidRDefault="00443BC5" w:rsidP="00ED47E2">
            <w:pPr>
              <w:widowControl/>
              <w:jc w:val="center"/>
              <w:rPr>
                <w:rFonts w:cs="宋体"/>
                <w:kern w:val="0"/>
                <w:szCs w:val="21"/>
              </w:rPr>
            </w:pPr>
          </w:p>
        </w:tc>
      </w:tr>
      <w:tr w:rsidR="00443BC5" w14:paraId="50A7827C"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49420459"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04AD9D5B" w14:textId="77777777" w:rsidR="00443BC5" w:rsidRDefault="00443BC5" w:rsidP="00ED47E2">
            <w:pPr>
              <w:widowControl/>
              <w:rPr>
                <w:rFonts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137A696E" w14:textId="77777777" w:rsidR="00443BC5" w:rsidRDefault="00443BC5" w:rsidP="00ED47E2"/>
        </w:tc>
        <w:tc>
          <w:tcPr>
            <w:tcW w:w="2693" w:type="dxa"/>
            <w:tcBorders>
              <w:top w:val="single" w:sz="4" w:space="0" w:color="auto"/>
              <w:left w:val="single" w:sz="4" w:space="0" w:color="auto"/>
              <w:bottom w:val="single" w:sz="4" w:space="0" w:color="auto"/>
              <w:right w:val="single" w:sz="4" w:space="0" w:color="auto"/>
            </w:tcBorders>
            <w:vAlign w:val="center"/>
          </w:tcPr>
          <w:p w14:paraId="5A2B4B5E" w14:textId="77777777" w:rsidR="00443BC5" w:rsidRDefault="00443BC5" w:rsidP="00ED47E2">
            <w:pPr>
              <w:widowControl/>
              <w:jc w:val="center"/>
              <w:rPr>
                <w:rFonts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49F74E02" w14:textId="77777777" w:rsidR="00443BC5" w:rsidRDefault="00443BC5" w:rsidP="00ED47E2">
            <w:pPr>
              <w:widowControl/>
              <w:jc w:val="center"/>
              <w:rPr>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2F787C0B" w14:textId="77777777" w:rsidR="00443BC5" w:rsidRDefault="00443BC5" w:rsidP="00ED47E2">
            <w:pPr>
              <w:widowControl/>
              <w:jc w:val="center"/>
              <w:rPr>
                <w:rFonts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3C3B7941" w14:textId="77777777" w:rsidR="00443BC5" w:rsidRDefault="00443BC5" w:rsidP="00ED47E2">
            <w:pPr>
              <w:jc w:val="center"/>
            </w:pPr>
          </w:p>
        </w:tc>
      </w:tr>
      <w:tr w:rsidR="00443BC5" w14:paraId="3DFC9644"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4545C103" w14:textId="77777777" w:rsidR="00443BC5" w:rsidRDefault="00443BC5" w:rsidP="00ED47E2">
            <w:pPr>
              <w:widowControl/>
              <w:jc w:val="center"/>
              <w:rPr>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200A747F" w14:textId="77777777" w:rsidR="00443BC5" w:rsidRDefault="00443BC5" w:rsidP="00ED47E2">
            <w:pPr>
              <w:widowControl/>
              <w:rPr>
                <w:rFonts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4C23EEE6" w14:textId="77777777" w:rsidR="00443BC5" w:rsidRDefault="00443BC5" w:rsidP="00ED47E2"/>
        </w:tc>
        <w:tc>
          <w:tcPr>
            <w:tcW w:w="2693" w:type="dxa"/>
            <w:tcBorders>
              <w:top w:val="single" w:sz="4" w:space="0" w:color="auto"/>
              <w:left w:val="single" w:sz="4" w:space="0" w:color="auto"/>
              <w:bottom w:val="single" w:sz="4" w:space="0" w:color="auto"/>
              <w:right w:val="single" w:sz="4" w:space="0" w:color="auto"/>
            </w:tcBorders>
            <w:vAlign w:val="center"/>
          </w:tcPr>
          <w:p w14:paraId="1990C154" w14:textId="77777777" w:rsidR="00443BC5" w:rsidRDefault="00443BC5" w:rsidP="00ED47E2">
            <w:pPr>
              <w:widowControl/>
              <w:jc w:val="center"/>
              <w:rPr>
                <w:rFonts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615569D6" w14:textId="77777777" w:rsidR="00443BC5" w:rsidRDefault="00443BC5" w:rsidP="00ED47E2">
            <w:pPr>
              <w:widowControl/>
              <w:jc w:val="center"/>
              <w:rPr>
                <w:rFonts w:ascii="宋体" w:hAnsi="宋体" w:cs="宋体"/>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24CA2B08" w14:textId="77777777" w:rsidR="00443BC5" w:rsidRDefault="00443BC5" w:rsidP="00ED47E2">
            <w:pPr>
              <w:widowControl/>
              <w:jc w:val="center"/>
              <w:rPr>
                <w:rFonts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7AE1A825" w14:textId="77777777" w:rsidR="00443BC5" w:rsidRDefault="00443BC5" w:rsidP="00ED47E2">
            <w:pPr>
              <w:jc w:val="center"/>
            </w:pPr>
          </w:p>
        </w:tc>
      </w:tr>
      <w:tr w:rsidR="00443BC5" w14:paraId="474A5347"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1E1D8E3D" w14:textId="77777777" w:rsidR="00443BC5" w:rsidRDefault="00443BC5" w:rsidP="00ED47E2">
            <w:pPr>
              <w:widowControl/>
              <w:jc w:val="center"/>
              <w:rPr>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6EE68456" w14:textId="77777777" w:rsidR="00443BC5" w:rsidRDefault="00443BC5" w:rsidP="00ED47E2">
            <w:pPr>
              <w:widowControl/>
              <w:rPr>
                <w:rFonts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1C6FD0B4" w14:textId="77777777" w:rsidR="00443BC5" w:rsidRDefault="00443BC5" w:rsidP="00ED47E2"/>
        </w:tc>
        <w:tc>
          <w:tcPr>
            <w:tcW w:w="2693" w:type="dxa"/>
            <w:tcBorders>
              <w:top w:val="single" w:sz="4" w:space="0" w:color="auto"/>
              <w:left w:val="single" w:sz="4" w:space="0" w:color="auto"/>
              <w:bottom w:val="single" w:sz="4" w:space="0" w:color="auto"/>
              <w:right w:val="single" w:sz="4" w:space="0" w:color="auto"/>
            </w:tcBorders>
            <w:vAlign w:val="center"/>
          </w:tcPr>
          <w:p w14:paraId="08A64DCE" w14:textId="77777777" w:rsidR="00443BC5" w:rsidRDefault="00443BC5" w:rsidP="00ED47E2">
            <w:pPr>
              <w:widowControl/>
              <w:jc w:val="center"/>
              <w:rPr>
                <w:rFonts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6F038517" w14:textId="77777777" w:rsidR="00443BC5" w:rsidRDefault="00443BC5" w:rsidP="00ED47E2">
            <w:pPr>
              <w:widowControl/>
              <w:jc w:val="center"/>
              <w:rPr>
                <w:rFonts w:ascii="宋体" w:hAnsi="宋体" w:cs="宋体"/>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7515B877" w14:textId="77777777" w:rsidR="00443BC5" w:rsidRDefault="00443BC5" w:rsidP="00ED47E2">
            <w:pPr>
              <w:widowControl/>
              <w:jc w:val="center"/>
              <w:rPr>
                <w:rFonts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5D52A9D6" w14:textId="77777777" w:rsidR="00443BC5" w:rsidRDefault="00443BC5" w:rsidP="00ED47E2">
            <w:pPr>
              <w:jc w:val="center"/>
            </w:pPr>
          </w:p>
        </w:tc>
      </w:tr>
    </w:tbl>
    <w:p w14:paraId="0969B126" w14:textId="77777777" w:rsidR="00443BC5" w:rsidRDefault="00443BC5" w:rsidP="00443BC5"/>
    <w:p w14:paraId="36BDB6ED" w14:textId="77777777" w:rsidR="00443BC5" w:rsidRDefault="00443BC5"/>
    <w:p w14:paraId="271F7DD0" w14:textId="77777777" w:rsidR="00443BC5" w:rsidRDefault="00443BC5"/>
    <w:p w14:paraId="7E2A549F" w14:textId="77777777" w:rsidR="00443BC5" w:rsidRDefault="00443BC5"/>
    <w:p w14:paraId="38FD6394" w14:textId="77777777" w:rsidR="00443BC5" w:rsidRDefault="00443BC5"/>
    <w:p w14:paraId="6BE1FC81" w14:textId="77777777" w:rsidR="00443BC5" w:rsidRDefault="00443BC5"/>
    <w:p w14:paraId="57A0D59A" w14:textId="77777777" w:rsidR="00443BC5" w:rsidRDefault="00443BC5"/>
    <w:p w14:paraId="502F4EC9" w14:textId="77777777" w:rsidR="00443BC5" w:rsidRDefault="00443BC5"/>
    <w:p w14:paraId="41EE46B1" w14:textId="77777777" w:rsidR="00443BC5" w:rsidRDefault="00443BC5"/>
    <w:p w14:paraId="6D1ACDB0" w14:textId="77777777" w:rsidR="00443BC5" w:rsidRDefault="00443BC5"/>
    <w:p w14:paraId="3851CD87" w14:textId="77777777" w:rsidR="00443BC5" w:rsidRDefault="00443BC5">
      <w:pPr>
        <w:sectPr w:rsidR="00443BC5" w:rsidSect="00443BC5">
          <w:pgSz w:w="16838" w:h="11906" w:orient="landscape"/>
          <w:pgMar w:top="1134" w:right="567" w:bottom="1134" w:left="567" w:header="510" w:footer="624" w:gutter="0"/>
          <w:cols w:space="425"/>
          <w:docGrid w:type="lines" w:linePitch="312"/>
        </w:sectPr>
      </w:pPr>
    </w:p>
    <w:p w14:paraId="35467FCC" w14:textId="77777777" w:rsidR="00443BC5" w:rsidRPr="00301DFD" w:rsidRDefault="00443BC5" w:rsidP="00301DFD">
      <w:pPr>
        <w:pStyle w:val="12"/>
        <w:spacing w:before="0" w:after="0" w:line="460" w:lineRule="exact"/>
        <w:ind w:left="2517"/>
        <w:outlineLvl w:val="0"/>
      </w:pPr>
      <w:bookmarkStart w:id="2" w:name="_Toc334616147"/>
      <w:bookmarkStart w:id="3" w:name="_Toc391046304"/>
      <w:r w:rsidRPr="00301DFD">
        <w:rPr>
          <w:rFonts w:hint="eastAsia"/>
        </w:rPr>
        <w:lastRenderedPageBreak/>
        <w:t>表1.2 安全生产法律</w:t>
      </w:r>
      <w:r w:rsidR="00347FF6" w:rsidRPr="00301DFD">
        <w:rPr>
          <w:rFonts w:hint="eastAsia"/>
        </w:rPr>
        <w:t>、</w:t>
      </w:r>
      <w:r w:rsidRPr="00301DFD">
        <w:rPr>
          <w:rFonts w:hint="eastAsia"/>
        </w:rPr>
        <w:t>法规、标准和其他要求符合性评价</w:t>
      </w:r>
      <w:r w:rsidR="00347FF6" w:rsidRPr="00301DFD">
        <w:rPr>
          <w:rFonts w:hint="eastAsia"/>
        </w:rPr>
        <w:t>记录</w:t>
      </w:r>
      <w:r w:rsidRPr="00301DFD">
        <w:rPr>
          <w:rFonts w:hint="eastAsia"/>
        </w:rPr>
        <w:t>表</w:t>
      </w:r>
      <w:bookmarkEnd w:id="2"/>
      <w:bookmarkEnd w:id="3"/>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1"/>
        <w:gridCol w:w="2337"/>
        <w:gridCol w:w="2977"/>
        <w:gridCol w:w="1701"/>
        <w:gridCol w:w="1665"/>
        <w:gridCol w:w="1452"/>
      </w:tblGrid>
      <w:tr w:rsidR="00443BC5" w14:paraId="14A88EB7" w14:textId="77777777" w:rsidTr="00821D19">
        <w:trPr>
          <w:trHeight w:val="472"/>
          <w:tblHeader/>
          <w:jc w:val="center"/>
        </w:trPr>
        <w:tc>
          <w:tcPr>
            <w:tcW w:w="641" w:type="dxa"/>
            <w:vMerge w:val="restart"/>
            <w:tcBorders>
              <w:top w:val="single" w:sz="4" w:space="0" w:color="auto"/>
              <w:left w:val="single" w:sz="4" w:space="0" w:color="auto"/>
              <w:right w:val="single" w:sz="4" w:space="0" w:color="auto"/>
            </w:tcBorders>
            <w:vAlign w:val="center"/>
          </w:tcPr>
          <w:p w14:paraId="6CA18116" w14:textId="77777777" w:rsidR="00443BC5" w:rsidRDefault="00443BC5" w:rsidP="00ED47E2">
            <w:pPr>
              <w:widowControl/>
              <w:jc w:val="center"/>
              <w:rPr>
                <w:rFonts w:ascii="宋体" w:hAnsi="宋体" w:cs="宋体"/>
                <w:kern w:val="0"/>
                <w:szCs w:val="21"/>
              </w:rPr>
            </w:pPr>
            <w:r>
              <w:rPr>
                <w:rFonts w:cs="宋体" w:hint="eastAsia"/>
                <w:kern w:val="0"/>
                <w:szCs w:val="21"/>
              </w:rPr>
              <w:t>序号</w:t>
            </w:r>
          </w:p>
        </w:tc>
        <w:tc>
          <w:tcPr>
            <w:tcW w:w="2337" w:type="dxa"/>
            <w:vMerge w:val="restart"/>
            <w:tcBorders>
              <w:top w:val="single" w:sz="4" w:space="0" w:color="auto"/>
              <w:left w:val="single" w:sz="4" w:space="0" w:color="auto"/>
              <w:right w:val="single" w:sz="4" w:space="0" w:color="auto"/>
            </w:tcBorders>
            <w:vAlign w:val="center"/>
          </w:tcPr>
          <w:p w14:paraId="0AE209E1" w14:textId="77777777" w:rsidR="00443BC5" w:rsidRDefault="00443BC5" w:rsidP="00ED47E2">
            <w:pPr>
              <w:widowControl/>
              <w:jc w:val="center"/>
              <w:rPr>
                <w:rFonts w:ascii="宋体" w:hAnsi="宋体" w:cs="宋体"/>
                <w:kern w:val="0"/>
                <w:szCs w:val="21"/>
              </w:rPr>
            </w:pPr>
            <w:r>
              <w:rPr>
                <w:rFonts w:cs="宋体" w:hint="eastAsia"/>
                <w:kern w:val="0"/>
                <w:szCs w:val="21"/>
              </w:rPr>
              <w:t>法律</w:t>
            </w:r>
            <w:r w:rsidR="00821D19">
              <w:rPr>
                <w:rFonts w:cs="宋体" w:hint="eastAsia"/>
                <w:kern w:val="0"/>
                <w:szCs w:val="21"/>
              </w:rPr>
              <w:t>、</w:t>
            </w:r>
            <w:r>
              <w:rPr>
                <w:rFonts w:cs="宋体" w:hint="eastAsia"/>
                <w:kern w:val="0"/>
                <w:szCs w:val="21"/>
              </w:rPr>
              <w:t>法规</w:t>
            </w:r>
            <w:r w:rsidR="00821D19">
              <w:rPr>
                <w:rFonts w:cs="宋体" w:hint="eastAsia"/>
                <w:kern w:val="0"/>
                <w:szCs w:val="21"/>
              </w:rPr>
              <w:t>、标准</w:t>
            </w:r>
            <w:r>
              <w:rPr>
                <w:rFonts w:cs="宋体" w:hint="eastAsia"/>
                <w:kern w:val="0"/>
                <w:szCs w:val="21"/>
              </w:rPr>
              <w:t>名称</w:t>
            </w:r>
          </w:p>
        </w:tc>
        <w:tc>
          <w:tcPr>
            <w:tcW w:w="2977" w:type="dxa"/>
            <w:vMerge w:val="restart"/>
            <w:tcBorders>
              <w:top w:val="single" w:sz="4" w:space="0" w:color="auto"/>
              <w:left w:val="single" w:sz="4" w:space="0" w:color="auto"/>
              <w:right w:val="single" w:sz="4" w:space="0" w:color="auto"/>
            </w:tcBorders>
            <w:vAlign w:val="center"/>
          </w:tcPr>
          <w:p w14:paraId="1CA1AAF9" w14:textId="77777777" w:rsidR="00443BC5" w:rsidRDefault="00821D19" w:rsidP="00ED47E2">
            <w:pPr>
              <w:widowControl/>
              <w:jc w:val="center"/>
              <w:rPr>
                <w:rFonts w:ascii="宋体" w:hAnsi="宋体" w:cs="宋体"/>
                <w:kern w:val="0"/>
                <w:szCs w:val="21"/>
              </w:rPr>
            </w:pPr>
            <w:r>
              <w:rPr>
                <w:rFonts w:cs="宋体" w:hint="eastAsia"/>
                <w:kern w:val="0"/>
                <w:szCs w:val="21"/>
              </w:rPr>
              <w:t>符合性及适用性情况说明</w:t>
            </w:r>
          </w:p>
        </w:tc>
        <w:tc>
          <w:tcPr>
            <w:tcW w:w="4818" w:type="dxa"/>
            <w:gridSpan w:val="3"/>
            <w:tcBorders>
              <w:top w:val="single" w:sz="4" w:space="0" w:color="auto"/>
              <w:left w:val="single" w:sz="4" w:space="0" w:color="auto"/>
              <w:bottom w:val="single" w:sz="4" w:space="0" w:color="auto"/>
              <w:right w:val="single" w:sz="4" w:space="0" w:color="auto"/>
            </w:tcBorders>
            <w:vAlign w:val="center"/>
          </w:tcPr>
          <w:p w14:paraId="0128C8B6" w14:textId="77777777" w:rsidR="00443BC5" w:rsidRDefault="00443BC5" w:rsidP="00ED47E2">
            <w:pPr>
              <w:widowControl/>
              <w:jc w:val="center"/>
              <w:rPr>
                <w:rFonts w:ascii="宋体" w:hAnsi="宋体" w:cs="宋体"/>
                <w:kern w:val="0"/>
                <w:szCs w:val="21"/>
              </w:rPr>
            </w:pPr>
            <w:r>
              <w:rPr>
                <w:rFonts w:ascii="宋体" w:hAnsi="宋体" w:cs="宋体" w:hint="eastAsia"/>
                <w:kern w:val="0"/>
                <w:szCs w:val="21"/>
              </w:rPr>
              <w:t>评价情况</w:t>
            </w:r>
          </w:p>
        </w:tc>
      </w:tr>
      <w:tr w:rsidR="00443BC5" w14:paraId="3F863C6E" w14:textId="77777777" w:rsidTr="00821D19">
        <w:trPr>
          <w:trHeight w:val="471"/>
          <w:tblHeader/>
          <w:jc w:val="center"/>
        </w:trPr>
        <w:tc>
          <w:tcPr>
            <w:tcW w:w="641" w:type="dxa"/>
            <w:vMerge/>
            <w:tcBorders>
              <w:left w:val="single" w:sz="4" w:space="0" w:color="auto"/>
              <w:bottom w:val="single" w:sz="4" w:space="0" w:color="auto"/>
              <w:right w:val="single" w:sz="4" w:space="0" w:color="auto"/>
            </w:tcBorders>
            <w:vAlign w:val="center"/>
          </w:tcPr>
          <w:p w14:paraId="2177B67C" w14:textId="77777777" w:rsidR="00443BC5" w:rsidRDefault="00443BC5" w:rsidP="00ED47E2">
            <w:pPr>
              <w:widowControl/>
              <w:jc w:val="center"/>
              <w:rPr>
                <w:rFonts w:cs="宋体"/>
                <w:kern w:val="0"/>
                <w:szCs w:val="21"/>
              </w:rPr>
            </w:pPr>
          </w:p>
        </w:tc>
        <w:tc>
          <w:tcPr>
            <w:tcW w:w="2337" w:type="dxa"/>
            <w:vMerge/>
            <w:tcBorders>
              <w:left w:val="single" w:sz="4" w:space="0" w:color="auto"/>
              <w:bottom w:val="single" w:sz="4" w:space="0" w:color="auto"/>
              <w:right w:val="single" w:sz="4" w:space="0" w:color="auto"/>
            </w:tcBorders>
            <w:vAlign w:val="center"/>
          </w:tcPr>
          <w:p w14:paraId="08A07447" w14:textId="77777777" w:rsidR="00443BC5" w:rsidRDefault="00443BC5" w:rsidP="00ED47E2">
            <w:pPr>
              <w:widowControl/>
              <w:jc w:val="center"/>
              <w:rPr>
                <w:rFonts w:cs="宋体"/>
                <w:kern w:val="0"/>
                <w:szCs w:val="21"/>
              </w:rPr>
            </w:pPr>
          </w:p>
        </w:tc>
        <w:tc>
          <w:tcPr>
            <w:tcW w:w="2977" w:type="dxa"/>
            <w:vMerge/>
            <w:tcBorders>
              <w:left w:val="single" w:sz="4" w:space="0" w:color="auto"/>
              <w:bottom w:val="single" w:sz="4" w:space="0" w:color="auto"/>
              <w:right w:val="single" w:sz="4" w:space="0" w:color="auto"/>
            </w:tcBorders>
            <w:vAlign w:val="center"/>
          </w:tcPr>
          <w:p w14:paraId="0E996CA0" w14:textId="77777777" w:rsidR="00443BC5" w:rsidRDefault="00443BC5" w:rsidP="00ED47E2">
            <w:pPr>
              <w:widowControl/>
              <w:jc w:val="center"/>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2EE8E106" w14:textId="77777777" w:rsidR="00443BC5" w:rsidRDefault="00821D19" w:rsidP="00ED47E2">
            <w:pPr>
              <w:widowControl/>
              <w:jc w:val="center"/>
              <w:rPr>
                <w:rFonts w:ascii="宋体" w:hAnsi="宋体" w:cs="宋体"/>
                <w:kern w:val="0"/>
                <w:szCs w:val="21"/>
              </w:rPr>
            </w:pPr>
            <w:r>
              <w:rPr>
                <w:rFonts w:ascii="宋体" w:hAnsi="宋体" w:cs="宋体" w:hint="eastAsia"/>
                <w:kern w:val="0"/>
                <w:szCs w:val="21"/>
              </w:rPr>
              <w:t>涉及的部门</w:t>
            </w:r>
          </w:p>
        </w:tc>
        <w:tc>
          <w:tcPr>
            <w:tcW w:w="1665" w:type="dxa"/>
            <w:tcBorders>
              <w:left w:val="single" w:sz="4" w:space="0" w:color="auto"/>
              <w:bottom w:val="single" w:sz="4" w:space="0" w:color="auto"/>
              <w:right w:val="single" w:sz="4" w:space="0" w:color="auto"/>
            </w:tcBorders>
            <w:vAlign w:val="center"/>
          </w:tcPr>
          <w:p w14:paraId="370D696D" w14:textId="77777777" w:rsidR="00443BC5" w:rsidRDefault="00821D19" w:rsidP="00ED47E2">
            <w:pPr>
              <w:widowControl/>
              <w:jc w:val="center"/>
              <w:rPr>
                <w:rFonts w:cs="宋体"/>
                <w:kern w:val="0"/>
                <w:szCs w:val="21"/>
              </w:rPr>
            </w:pPr>
            <w:r>
              <w:rPr>
                <w:rFonts w:ascii="宋体" w:hAnsi="宋体" w:cs="宋体" w:hint="eastAsia"/>
                <w:kern w:val="0"/>
                <w:szCs w:val="21"/>
              </w:rPr>
              <w:t>参与评审人员</w:t>
            </w:r>
          </w:p>
        </w:tc>
        <w:tc>
          <w:tcPr>
            <w:tcW w:w="1452" w:type="dxa"/>
            <w:tcBorders>
              <w:left w:val="single" w:sz="4" w:space="0" w:color="auto"/>
              <w:bottom w:val="single" w:sz="4" w:space="0" w:color="auto"/>
              <w:right w:val="single" w:sz="4" w:space="0" w:color="auto"/>
            </w:tcBorders>
            <w:vAlign w:val="center"/>
          </w:tcPr>
          <w:p w14:paraId="18924C4F" w14:textId="77777777" w:rsidR="00443BC5" w:rsidRDefault="00821D19" w:rsidP="00821D19">
            <w:pPr>
              <w:widowControl/>
              <w:jc w:val="center"/>
              <w:rPr>
                <w:rFonts w:cs="宋体"/>
                <w:kern w:val="0"/>
                <w:szCs w:val="21"/>
              </w:rPr>
            </w:pPr>
            <w:r>
              <w:rPr>
                <w:rFonts w:cs="宋体" w:hint="eastAsia"/>
                <w:kern w:val="0"/>
                <w:szCs w:val="21"/>
              </w:rPr>
              <w:t>评审时间</w:t>
            </w:r>
          </w:p>
        </w:tc>
      </w:tr>
      <w:tr w:rsidR="00443BC5" w14:paraId="5668D042"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1BC9179D" w14:textId="77777777" w:rsidR="00443BC5" w:rsidRDefault="00443BC5" w:rsidP="00ED47E2">
            <w:pPr>
              <w:widowControl/>
              <w:jc w:val="center"/>
              <w:rPr>
                <w:rFonts w:ascii="宋体" w:hAnsi="宋体" w:cs="宋体"/>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0C9B98BC" w14:textId="77777777" w:rsidR="00443BC5" w:rsidRDefault="00443BC5" w:rsidP="00ED47E2">
            <w:pPr>
              <w:widowControl/>
              <w:rPr>
                <w:rFonts w:ascii="宋体" w:hAnsi="宋体" w:cs="宋体"/>
                <w:kern w:val="0"/>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483F2EB3" w14:textId="77777777" w:rsidR="00443BC5" w:rsidRDefault="00443BC5" w:rsidP="00ED47E2">
            <w:pPr>
              <w:widowControl/>
              <w:pBdr>
                <w:bottom w:val="single" w:sz="6" w:space="5" w:color="DEDFE1"/>
              </w:pBdr>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3AEF7107" w14:textId="77777777" w:rsidR="00443BC5" w:rsidRDefault="00443BC5"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0ECFF7E2" w14:textId="77777777" w:rsidR="00443BC5" w:rsidRDefault="00443BC5"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5B654083" w14:textId="77777777" w:rsidR="00443BC5" w:rsidRDefault="00443BC5" w:rsidP="00ED47E2">
            <w:pPr>
              <w:widowControl/>
              <w:jc w:val="center"/>
              <w:rPr>
                <w:rFonts w:ascii="宋体" w:hAnsi="宋体" w:cs="宋体"/>
                <w:kern w:val="0"/>
                <w:szCs w:val="21"/>
              </w:rPr>
            </w:pPr>
          </w:p>
        </w:tc>
      </w:tr>
      <w:tr w:rsidR="00443BC5" w14:paraId="1A64480E"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0E0A58AF" w14:textId="77777777" w:rsidR="00443BC5" w:rsidRDefault="00443BC5"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3DF8E9D9" w14:textId="77777777" w:rsidR="00443BC5" w:rsidRDefault="00443BC5"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112FED1F" w14:textId="77777777" w:rsidR="00443BC5" w:rsidRDefault="00443BC5"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76A87615" w14:textId="77777777" w:rsidR="00443BC5" w:rsidRDefault="00443BC5"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37C6E9D5" w14:textId="77777777" w:rsidR="00443BC5" w:rsidRDefault="00443BC5"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650560ED" w14:textId="77777777" w:rsidR="00443BC5" w:rsidRDefault="00443BC5" w:rsidP="00ED47E2">
            <w:pPr>
              <w:widowControl/>
              <w:jc w:val="center"/>
              <w:rPr>
                <w:rFonts w:ascii="宋体" w:hAnsi="宋体" w:cs="宋体"/>
                <w:kern w:val="0"/>
                <w:szCs w:val="21"/>
              </w:rPr>
            </w:pPr>
          </w:p>
        </w:tc>
      </w:tr>
      <w:tr w:rsidR="00821D19" w14:paraId="708A82B6"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142D0067"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1D75358E"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34943CAA"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35E80273"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20B2D490"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0791698A" w14:textId="77777777" w:rsidR="00821D19" w:rsidRDefault="00821D19" w:rsidP="00ED47E2">
            <w:pPr>
              <w:widowControl/>
              <w:jc w:val="center"/>
              <w:rPr>
                <w:rFonts w:ascii="宋体" w:hAnsi="宋体" w:cs="宋体"/>
                <w:kern w:val="0"/>
                <w:szCs w:val="21"/>
              </w:rPr>
            </w:pPr>
          </w:p>
        </w:tc>
      </w:tr>
      <w:tr w:rsidR="00821D19" w14:paraId="7074D904"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0CC56712"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0C0FE732"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592531D8"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02F60CA8"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34502CB3"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02CF9431" w14:textId="77777777" w:rsidR="00821D19" w:rsidRDefault="00821D19" w:rsidP="00ED47E2">
            <w:pPr>
              <w:widowControl/>
              <w:jc w:val="center"/>
              <w:rPr>
                <w:rFonts w:ascii="宋体" w:hAnsi="宋体" w:cs="宋体"/>
                <w:kern w:val="0"/>
                <w:szCs w:val="21"/>
              </w:rPr>
            </w:pPr>
          </w:p>
        </w:tc>
      </w:tr>
      <w:tr w:rsidR="00821D19" w14:paraId="5AFA666A"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4DB657A7"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674D937B"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261FD284"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2DDBDCF5"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66B87606"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4D94A7E9" w14:textId="77777777" w:rsidR="00821D19" w:rsidRDefault="00821D19" w:rsidP="00ED47E2">
            <w:pPr>
              <w:widowControl/>
              <w:jc w:val="center"/>
              <w:rPr>
                <w:rFonts w:ascii="宋体" w:hAnsi="宋体" w:cs="宋体"/>
                <w:kern w:val="0"/>
                <w:szCs w:val="21"/>
              </w:rPr>
            </w:pPr>
          </w:p>
        </w:tc>
      </w:tr>
      <w:tr w:rsidR="00821D19" w14:paraId="3879DAE2"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5337E95E"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23009477"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684C607C"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551E6B48"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0B069B20"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1779D8AB" w14:textId="77777777" w:rsidR="00821D19" w:rsidRDefault="00821D19" w:rsidP="00ED47E2">
            <w:pPr>
              <w:widowControl/>
              <w:jc w:val="center"/>
              <w:rPr>
                <w:rFonts w:ascii="宋体" w:hAnsi="宋体" w:cs="宋体"/>
                <w:kern w:val="0"/>
                <w:szCs w:val="21"/>
              </w:rPr>
            </w:pPr>
          </w:p>
        </w:tc>
      </w:tr>
      <w:tr w:rsidR="00821D19" w14:paraId="2FBFE445"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35CEE3DF"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5D08BEB2"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3388A6F4"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1C79B4E3"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041D1E91"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6C2A59B2" w14:textId="77777777" w:rsidR="00821D19" w:rsidRDefault="00821D19" w:rsidP="00ED47E2">
            <w:pPr>
              <w:widowControl/>
              <w:jc w:val="center"/>
              <w:rPr>
                <w:rFonts w:ascii="宋体" w:hAnsi="宋体" w:cs="宋体"/>
                <w:kern w:val="0"/>
                <w:szCs w:val="21"/>
              </w:rPr>
            </w:pPr>
          </w:p>
        </w:tc>
      </w:tr>
      <w:tr w:rsidR="00821D19" w14:paraId="3E55B4BB"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6FA50667"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28F3875E"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219CF4FF"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1D6F97EE"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5D244F44"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5501BA52" w14:textId="77777777" w:rsidR="00821D19" w:rsidRDefault="00821D19" w:rsidP="00ED47E2">
            <w:pPr>
              <w:widowControl/>
              <w:jc w:val="center"/>
              <w:rPr>
                <w:rFonts w:ascii="宋体" w:hAnsi="宋体" w:cs="宋体"/>
                <w:kern w:val="0"/>
                <w:szCs w:val="21"/>
              </w:rPr>
            </w:pPr>
          </w:p>
        </w:tc>
      </w:tr>
      <w:tr w:rsidR="00821D19" w14:paraId="05697EE9"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790334B5"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0B0A0E99"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1BDECD64"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4D7A2595"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62009E11"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4CBCE351" w14:textId="77777777" w:rsidR="00821D19" w:rsidRDefault="00821D19" w:rsidP="00ED47E2">
            <w:pPr>
              <w:widowControl/>
              <w:jc w:val="center"/>
              <w:rPr>
                <w:rFonts w:ascii="宋体" w:hAnsi="宋体" w:cs="宋体"/>
                <w:kern w:val="0"/>
                <w:szCs w:val="21"/>
              </w:rPr>
            </w:pPr>
          </w:p>
        </w:tc>
      </w:tr>
      <w:tr w:rsidR="00821D19" w14:paraId="7F299E10"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3B365403"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2E41C6BD"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2C721DB9"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30EB0C9D"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444FA4AC"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3E6D38D2" w14:textId="77777777" w:rsidR="00821D19" w:rsidRDefault="00821D19" w:rsidP="00ED47E2">
            <w:pPr>
              <w:widowControl/>
              <w:jc w:val="center"/>
              <w:rPr>
                <w:rFonts w:ascii="宋体" w:hAnsi="宋体" w:cs="宋体"/>
                <w:kern w:val="0"/>
                <w:szCs w:val="21"/>
              </w:rPr>
            </w:pPr>
          </w:p>
        </w:tc>
      </w:tr>
      <w:tr w:rsidR="00821D19" w14:paraId="1786AAC5"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7AA1BA7A"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297BE577"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111EC58C"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648D51FE"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1C8F57B7"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4224C42C" w14:textId="77777777" w:rsidR="00821D19" w:rsidRDefault="00821D19" w:rsidP="00ED47E2">
            <w:pPr>
              <w:widowControl/>
              <w:jc w:val="center"/>
              <w:rPr>
                <w:rFonts w:ascii="宋体" w:hAnsi="宋体" w:cs="宋体"/>
                <w:kern w:val="0"/>
                <w:szCs w:val="21"/>
              </w:rPr>
            </w:pPr>
          </w:p>
        </w:tc>
      </w:tr>
      <w:tr w:rsidR="00821D19" w14:paraId="6A4B1A1E"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245218CA"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7C8DD352"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67F0FE1A"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23511B77"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79976CE8"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413A07D4" w14:textId="77777777" w:rsidR="00821D19" w:rsidRDefault="00821D19" w:rsidP="00ED47E2">
            <w:pPr>
              <w:widowControl/>
              <w:jc w:val="center"/>
              <w:rPr>
                <w:rFonts w:ascii="宋体" w:hAnsi="宋体" w:cs="宋体"/>
                <w:kern w:val="0"/>
                <w:szCs w:val="21"/>
              </w:rPr>
            </w:pPr>
          </w:p>
        </w:tc>
      </w:tr>
      <w:tr w:rsidR="00821D19" w14:paraId="31A95785"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5E35E363"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54613BC8"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313F5A4C"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6677EC00"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21A5A666"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6AED6E32" w14:textId="77777777" w:rsidR="00821D19" w:rsidRDefault="00821D19" w:rsidP="00ED47E2">
            <w:pPr>
              <w:widowControl/>
              <w:jc w:val="center"/>
              <w:rPr>
                <w:rFonts w:ascii="宋体" w:hAnsi="宋体" w:cs="宋体"/>
                <w:kern w:val="0"/>
                <w:szCs w:val="21"/>
              </w:rPr>
            </w:pPr>
          </w:p>
        </w:tc>
      </w:tr>
      <w:tr w:rsidR="00821D19" w14:paraId="08590BE8"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488F5DC3"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3F0CD084"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69A82726"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72F2DCC8"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6A0CC7C9"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07594FDA" w14:textId="77777777" w:rsidR="00821D19" w:rsidRDefault="00821D19" w:rsidP="00ED47E2">
            <w:pPr>
              <w:widowControl/>
              <w:jc w:val="center"/>
              <w:rPr>
                <w:rFonts w:ascii="宋体" w:hAnsi="宋体" w:cs="宋体"/>
                <w:kern w:val="0"/>
                <w:szCs w:val="21"/>
              </w:rPr>
            </w:pPr>
          </w:p>
        </w:tc>
      </w:tr>
      <w:tr w:rsidR="00821D19" w14:paraId="53FE914E"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5B2A6F1D"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05F58F58"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3888D459"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744728B4"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68F18171"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13FFB63A" w14:textId="77777777" w:rsidR="00821D19" w:rsidRDefault="00821D19" w:rsidP="00ED47E2">
            <w:pPr>
              <w:widowControl/>
              <w:jc w:val="center"/>
              <w:rPr>
                <w:rFonts w:ascii="宋体" w:hAnsi="宋体" w:cs="宋体"/>
                <w:kern w:val="0"/>
                <w:szCs w:val="21"/>
              </w:rPr>
            </w:pPr>
          </w:p>
        </w:tc>
      </w:tr>
      <w:tr w:rsidR="00821D19" w14:paraId="409CA10A"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68194D0D"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2DADE542"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0340E049"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6AE8F2AF"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05B31D30"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43737D59" w14:textId="77777777" w:rsidR="00821D19" w:rsidRDefault="00821D19" w:rsidP="00ED47E2">
            <w:pPr>
              <w:widowControl/>
              <w:jc w:val="center"/>
              <w:rPr>
                <w:rFonts w:ascii="宋体" w:hAnsi="宋体" w:cs="宋体"/>
                <w:kern w:val="0"/>
                <w:szCs w:val="21"/>
              </w:rPr>
            </w:pPr>
          </w:p>
        </w:tc>
      </w:tr>
      <w:tr w:rsidR="00821D19" w14:paraId="657E1ECF"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53DAD113"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0C93BAF2"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1A777EC1"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7546655C"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28AB83EB"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56F08DD6" w14:textId="77777777" w:rsidR="00821D19" w:rsidRDefault="00821D19" w:rsidP="00ED47E2">
            <w:pPr>
              <w:widowControl/>
              <w:jc w:val="center"/>
              <w:rPr>
                <w:rFonts w:ascii="宋体" w:hAnsi="宋体" w:cs="宋体"/>
                <w:kern w:val="0"/>
                <w:szCs w:val="21"/>
              </w:rPr>
            </w:pPr>
          </w:p>
        </w:tc>
      </w:tr>
      <w:tr w:rsidR="00821D19" w14:paraId="31CE9DD9"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3270E3C3"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2FDE6D48"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03133AE7"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13C757EF"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61851F27"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4B08F5E8" w14:textId="77777777" w:rsidR="00821D19" w:rsidRDefault="00821D19" w:rsidP="00ED47E2">
            <w:pPr>
              <w:widowControl/>
              <w:jc w:val="center"/>
              <w:rPr>
                <w:rFonts w:ascii="宋体" w:hAnsi="宋体" w:cs="宋体"/>
                <w:kern w:val="0"/>
                <w:szCs w:val="21"/>
              </w:rPr>
            </w:pPr>
          </w:p>
        </w:tc>
      </w:tr>
      <w:tr w:rsidR="00821D19" w14:paraId="40BFA089"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5E8A5C21"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7CFD5712"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1E023BC3"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56BB62CF"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6DCA772A"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0B4A698B" w14:textId="77777777" w:rsidR="00821D19" w:rsidRDefault="00821D19" w:rsidP="00ED47E2">
            <w:pPr>
              <w:widowControl/>
              <w:jc w:val="center"/>
              <w:rPr>
                <w:rFonts w:ascii="宋体" w:hAnsi="宋体" w:cs="宋体"/>
                <w:kern w:val="0"/>
                <w:szCs w:val="21"/>
              </w:rPr>
            </w:pPr>
          </w:p>
        </w:tc>
      </w:tr>
      <w:tr w:rsidR="00821D19" w14:paraId="6FA67D7C"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127E739A"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18258788"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72CD22CD"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42BD0DBB"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69C49121"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350082CB" w14:textId="77777777" w:rsidR="00821D19" w:rsidRDefault="00821D19" w:rsidP="00ED47E2">
            <w:pPr>
              <w:widowControl/>
              <w:jc w:val="center"/>
              <w:rPr>
                <w:rFonts w:ascii="宋体" w:hAnsi="宋体" w:cs="宋体"/>
                <w:kern w:val="0"/>
                <w:szCs w:val="21"/>
              </w:rPr>
            </w:pPr>
          </w:p>
        </w:tc>
      </w:tr>
      <w:tr w:rsidR="00821D19" w14:paraId="04EC94FA"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6128F2C9"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7AF6E2DB"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6C69E397"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354D17C2"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699549B6"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1F39BBF6" w14:textId="77777777" w:rsidR="00821D19" w:rsidRDefault="00821D19" w:rsidP="00ED47E2">
            <w:pPr>
              <w:widowControl/>
              <w:jc w:val="center"/>
              <w:rPr>
                <w:rFonts w:ascii="宋体" w:hAnsi="宋体" w:cs="宋体"/>
                <w:kern w:val="0"/>
                <w:szCs w:val="21"/>
              </w:rPr>
            </w:pPr>
          </w:p>
        </w:tc>
      </w:tr>
      <w:tr w:rsidR="00821D19" w14:paraId="6492FCB0"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031BEEAD"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61A00AA2"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53C4D400"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4105EB1A"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1B191BE4"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2D4FAC55" w14:textId="77777777" w:rsidR="00821D19" w:rsidRDefault="00821D19" w:rsidP="00ED47E2">
            <w:pPr>
              <w:widowControl/>
              <w:jc w:val="center"/>
              <w:rPr>
                <w:rFonts w:ascii="宋体" w:hAnsi="宋体" w:cs="宋体"/>
                <w:kern w:val="0"/>
                <w:szCs w:val="21"/>
              </w:rPr>
            </w:pPr>
          </w:p>
        </w:tc>
      </w:tr>
      <w:tr w:rsidR="00821D19" w14:paraId="7FF49241"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75F4D489"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4C8A7B7D"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77B03DA7"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3F3A284E"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3528FCE5"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007ABEC1" w14:textId="77777777" w:rsidR="00821D19" w:rsidRDefault="00821D19" w:rsidP="00ED47E2">
            <w:pPr>
              <w:widowControl/>
              <w:jc w:val="center"/>
              <w:rPr>
                <w:rFonts w:ascii="宋体" w:hAnsi="宋体" w:cs="宋体"/>
                <w:kern w:val="0"/>
                <w:szCs w:val="21"/>
              </w:rPr>
            </w:pPr>
          </w:p>
        </w:tc>
      </w:tr>
      <w:tr w:rsidR="00821D19" w14:paraId="3A535539"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649BC4E5"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46DD5F2E"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35994752"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5451E5EF"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64EEF729"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3E8CCAF8" w14:textId="77777777" w:rsidR="00821D19" w:rsidRDefault="00821D19" w:rsidP="00ED47E2">
            <w:pPr>
              <w:widowControl/>
              <w:jc w:val="center"/>
              <w:rPr>
                <w:rFonts w:ascii="宋体" w:hAnsi="宋体" w:cs="宋体"/>
                <w:kern w:val="0"/>
                <w:szCs w:val="21"/>
              </w:rPr>
            </w:pPr>
          </w:p>
        </w:tc>
      </w:tr>
      <w:tr w:rsidR="00821D19" w14:paraId="3B14A92A"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29F95056"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5C8BCAE8"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79F4140C"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23B21489"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01CA8F22"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52E1CA24" w14:textId="77777777" w:rsidR="00821D19" w:rsidRDefault="00821D19" w:rsidP="00ED47E2">
            <w:pPr>
              <w:widowControl/>
              <w:jc w:val="center"/>
              <w:rPr>
                <w:rFonts w:ascii="宋体" w:hAnsi="宋体" w:cs="宋体"/>
                <w:kern w:val="0"/>
                <w:szCs w:val="21"/>
              </w:rPr>
            </w:pPr>
          </w:p>
        </w:tc>
      </w:tr>
      <w:tr w:rsidR="00821D19" w14:paraId="06B4F2D9"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22AA71D2"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7FDD5CA7"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6A386AED"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116AF478"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4F31686C"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357FE65B" w14:textId="77777777" w:rsidR="00821D19" w:rsidRDefault="00821D19" w:rsidP="00ED47E2">
            <w:pPr>
              <w:widowControl/>
              <w:jc w:val="center"/>
              <w:rPr>
                <w:rFonts w:ascii="宋体" w:hAnsi="宋体" w:cs="宋体"/>
                <w:kern w:val="0"/>
                <w:szCs w:val="21"/>
              </w:rPr>
            </w:pPr>
          </w:p>
        </w:tc>
      </w:tr>
      <w:tr w:rsidR="00821D19" w14:paraId="6F7F4375"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66D534BD"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1C55228F"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091B9102"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0196B107"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0D120EF8"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08D50721" w14:textId="77777777" w:rsidR="00821D19" w:rsidRDefault="00821D19" w:rsidP="00ED47E2">
            <w:pPr>
              <w:widowControl/>
              <w:jc w:val="center"/>
              <w:rPr>
                <w:rFonts w:ascii="宋体" w:hAnsi="宋体" w:cs="宋体"/>
                <w:kern w:val="0"/>
                <w:szCs w:val="21"/>
              </w:rPr>
            </w:pPr>
          </w:p>
        </w:tc>
      </w:tr>
      <w:tr w:rsidR="00821D19" w14:paraId="298F4E73"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004BC61F"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75FC50A0"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6BAE0143"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0D73483A"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1AA6874E"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01A17197" w14:textId="77777777" w:rsidR="00821D19" w:rsidRDefault="00821D19" w:rsidP="00ED47E2">
            <w:pPr>
              <w:widowControl/>
              <w:jc w:val="center"/>
              <w:rPr>
                <w:rFonts w:ascii="宋体" w:hAnsi="宋体" w:cs="宋体"/>
                <w:kern w:val="0"/>
                <w:szCs w:val="21"/>
              </w:rPr>
            </w:pPr>
          </w:p>
        </w:tc>
      </w:tr>
      <w:tr w:rsidR="00821D19" w14:paraId="59108D19"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79C16C24"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0C5E88AC"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21ADD36D"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2494C521"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7A5B563B"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1D080E12" w14:textId="77777777" w:rsidR="00821D19" w:rsidRDefault="00821D19" w:rsidP="00ED47E2">
            <w:pPr>
              <w:widowControl/>
              <w:jc w:val="center"/>
              <w:rPr>
                <w:rFonts w:ascii="宋体" w:hAnsi="宋体" w:cs="宋体"/>
                <w:kern w:val="0"/>
                <w:szCs w:val="21"/>
              </w:rPr>
            </w:pPr>
          </w:p>
        </w:tc>
      </w:tr>
    </w:tbl>
    <w:p w14:paraId="6B01D9A3" w14:textId="77777777" w:rsidR="00443BC5" w:rsidRDefault="00443BC5"/>
    <w:p w14:paraId="41072F16" w14:textId="77777777" w:rsidR="00347FF6" w:rsidRDefault="00347FF6"/>
    <w:p w14:paraId="4BA635FC" w14:textId="77777777" w:rsidR="00347FF6" w:rsidRPr="00301DFD" w:rsidRDefault="00347FF6" w:rsidP="00301DFD">
      <w:pPr>
        <w:pStyle w:val="12"/>
        <w:spacing w:before="0" w:after="0" w:line="460" w:lineRule="exact"/>
        <w:ind w:left="2517"/>
        <w:outlineLvl w:val="0"/>
      </w:pPr>
      <w:bookmarkStart w:id="4" w:name="_Toc391046305"/>
      <w:r w:rsidRPr="00301DFD">
        <w:rPr>
          <w:rFonts w:hint="eastAsia"/>
        </w:rPr>
        <w:lastRenderedPageBreak/>
        <w:t>表1.3 安全生产法律、法规和标准符合性评价报告</w:t>
      </w:r>
      <w:bookmarkEnd w:id="4"/>
    </w:p>
    <w:tbl>
      <w:tblPr>
        <w:tblW w:w="107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0"/>
        <w:gridCol w:w="9126"/>
      </w:tblGrid>
      <w:tr w:rsidR="00347FF6" w14:paraId="1AD0362F" w14:textId="77777777" w:rsidTr="00347FF6">
        <w:trPr>
          <w:trHeight w:val="615"/>
        </w:trPr>
        <w:tc>
          <w:tcPr>
            <w:tcW w:w="1620" w:type="dxa"/>
          </w:tcPr>
          <w:p w14:paraId="4271D9F7" w14:textId="77777777" w:rsidR="00347FF6" w:rsidRDefault="00347FF6" w:rsidP="00ED47E2">
            <w:pPr>
              <w:rPr>
                <w:rFonts w:ascii="Calibri" w:eastAsia="宋体" w:hAnsi="Calibri" w:cs="Times New Roman"/>
              </w:rPr>
            </w:pPr>
          </w:p>
          <w:p w14:paraId="24C3B545" w14:textId="77777777" w:rsidR="00347FF6" w:rsidRDefault="00347FF6" w:rsidP="00ED47E2">
            <w:pPr>
              <w:rPr>
                <w:rFonts w:ascii="Calibri" w:eastAsia="宋体" w:hAnsi="Calibri" w:cs="Times New Roman"/>
              </w:rPr>
            </w:pPr>
            <w:r>
              <w:rPr>
                <w:rFonts w:ascii="Calibri" w:eastAsia="宋体" w:hAnsi="Calibri" w:cs="Times New Roman" w:hint="eastAsia"/>
              </w:rPr>
              <w:t>评价目的</w:t>
            </w:r>
          </w:p>
        </w:tc>
        <w:tc>
          <w:tcPr>
            <w:tcW w:w="9126" w:type="dxa"/>
          </w:tcPr>
          <w:p w14:paraId="030DD80F" w14:textId="77777777" w:rsidR="00347FF6" w:rsidRDefault="00347FF6" w:rsidP="00ED47E2">
            <w:pPr>
              <w:rPr>
                <w:rFonts w:ascii="Calibri" w:eastAsia="宋体" w:hAnsi="Calibri" w:cs="Times New Roman"/>
              </w:rPr>
            </w:pPr>
          </w:p>
          <w:p w14:paraId="45266F92" w14:textId="77777777" w:rsidR="00347FF6" w:rsidRDefault="00347FF6" w:rsidP="00ED47E2">
            <w:pPr>
              <w:rPr>
                <w:rFonts w:ascii="Calibri" w:eastAsia="宋体" w:hAnsi="Calibri" w:cs="Times New Roman"/>
              </w:rPr>
            </w:pPr>
            <w:r>
              <w:rPr>
                <w:rFonts w:ascii="Calibri" w:eastAsia="宋体" w:hAnsi="Calibri" w:cs="Times New Roman" w:hint="eastAsia"/>
              </w:rPr>
              <w:t>评价对适用的安全生产法律、法规和标准的遵守情况。</w:t>
            </w:r>
          </w:p>
          <w:p w14:paraId="6E930FC0" w14:textId="77777777" w:rsidR="00347FF6" w:rsidRDefault="00347FF6" w:rsidP="00ED47E2">
            <w:pPr>
              <w:rPr>
                <w:rFonts w:ascii="Calibri" w:eastAsia="宋体" w:hAnsi="Calibri" w:cs="Times New Roman"/>
              </w:rPr>
            </w:pPr>
          </w:p>
        </w:tc>
      </w:tr>
      <w:tr w:rsidR="00347FF6" w14:paraId="5A48C1F7" w14:textId="77777777" w:rsidTr="00347FF6">
        <w:trPr>
          <w:trHeight w:val="746"/>
        </w:trPr>
        <w:tc>
          <w:tcPr>
            <w:tcW w:w="1620" w:type="dxa"/>
          </w:tcPr>
          <w:p w14:paraId="40BB5F3F" w14:textId="77777777" w:rsidR="00347FF6" w:rsidRDefault="00347FF6" w:rsidP="00ED47E2">
            <w:pPr>
              <w:rPr>
                <w:rFonts w:ascii="Calibri" w:eastAsia="宋体" w:hAnsi="Calibri" w:cs="Times New Roman"/>
              </w:rPr>
            </w:pPr>
          </w:p>
          <w:p w14:paraId="6F41DA3C" w14:textId="77777777" w:rsidR="00347FF6" w:rsidRDefault="00347FF6" w:rsidP="00ED47E2">
            <w:pPr>
              <w:rPr>
                <w:rFonts w:ascii="Calibri" w:eastAsia="宋体" w:hAnsi="Calibri" w:cs="Times New Roman"/>
              </w:rPr>
            </w:pPr>
            <w:r>
              <w:rPr>
                <w:rFonts w:ascii="Calibri" w:eastAsia="宋体" w:hAnsi="Calibri" w:cs="Times New Roman" w:hint="eastAsia"/>
              </w:rPr>
              <w:t>评价时间地点</w:t>
            </w:r>
          </w:p>
        </w:tc>
        <w:tc>
          <w:tcPr>
            <w:tcW w:w="9126" w:type="dxa"/>
          </w:tcPr>
          <w:p w14:paraId="4C5E34A5" w14:textId="77777777" w:rsidR="00347FF6" w:rsidRDefault="00347FF6" w:rsidP="00ED47E2">
            <w:pPr>
              <w:rPr>
                <w:rFonts w:ascii="Calibri" w:eastAsia="宋体" w:hAnsi="Calibri" w:cs="Times New Roman"/>
              </w:rPr>
            </w:pPr>
            <w:r w:rsidRPr="00821D19">
              <w:rPr>
                <w:rFonts w:ascii="Calibri" w:eastAsia="宋体" w:hAnsi="Calibri" w:cs="Times New Roman" w:hint="eastAsia"/>
                <w:u w:val="single"/>
              </w:rPr>
              <w:t xml:space="preserve"> </w:t>
            </w:r>
            <w:r w:rsidR="00821D19" w:rsidRPr="00821D19">
              <w:rPr>
                <w:rFonts w:hint="eastAsia"/>
                <w:u w:val="single"/>
              </w:rPr>
              <w:t xml:space="preserve">  </w:t>
            </w:r>
            <w:r w:rsidRPr="00821D19">
              <w:rPr>
                <w:rFonts w:ascii="Calibri" w:eastAsia="宋体" w:hAnsi="Calibri" w:cs="Times New Roman" w:hint="eastAsia"/>
                <w:u w:val="single"/>
              </w:rPr>
              <w:t xml:space="preserve"> </w:t>
            </w:r>
            <w:r>
              <w:rPr>
                <w:rFonts w:ascii="Calibri" w:eastAsia="宋体" w:hAnsi="Calibri" w:cs="Times New Roman" w:hint="eastAsia"/>
              </w:rPr>
              <w:t>年</w:t>
            </w:r>
            <w:r w:rsidRPr="00821D19">
              <w:rPr>
                <w:rFonts w:ascii="Calibri" w:eastAsia="宋体" w:hAnsi="Calibri" w:cs="Times New Roman" w:hint="eastAsia"/>
                <w:u w:val="single"/>
              </w:rPr>
              <w:t xml:space="preserve"> </w:t>
            </w:r>
            <w:r w:rsidR="00821D19" w:rsidRPr="00821D19">
              <w:rPr>
                <w:rFonts w:hint="eastAsia"/>
                <w:u w:val="single"/>
              </w:rPr>
              <w:t xml:space="preserve">  </w:t>
            </w:r>
            <w:r>
              <w:rPr>
                <w:rFonts w:ascii="Calibri" w:eastAsia="宋体" w:hAnsi="Calibri" w:cs="Times New Roman" w:hint="eastAsia"/>
              </w:rPr>
              <w:t>月</w:t>
            </w:r>
            <w:r w:rsidR="00821D19" w:rsidRPr="00821D19">
              <w:rPr>
                <w:rFonts w:hint="eastAsia"/>
                <w:u w:val="single"/>
              </w:rPr>
              <w:t xml:space="preserve">   </w:t>
            </w:r>
            <w:r w:rsidRPr="00821D19">
              <w:rPr>
                <w:rFonts w:ascii="Calibri" w:eastAsia="宋体" w:hAnsi="Calibri" w:cs="Times New Roman" w:hint="eastAsia"/>
                <w:u w:val="single"/>
              </w:rPr>
              <w:t xml:space="preserve"> </w:t>
            </w:r>
            <w:r>
              <w:rPr>
                <w:rFonts w:ascii="Calibri" w:eastAsia="宋体" w:hAnsi="Calibri" w:cs="Times New Roman" w:hint="eastAsia"/>
              </w:rPr>
              <w:t>日</w:t>
            </w:r>
          </w:p>
          <w:p w14:paraId="551679BA" w14:textId="77777777" w:rsidR="00347FF6" w:rsidRPr="007C121D" w:rsidRDefault="00347FF6" w:rsidP="00ED47E2">
            <w:pPr>
              <w:rPr>
                <w:rFonts w:ascii="Calibri" w:eastAsia="宋体" w:hAnsi="Calibri" w:cs="Times New Roman"/>
              </w:rPr>
            </w:pPr>
            <w:r>
              <w:rPr>
                <w:rFonts w:ascii="Calibri" w:eastAsia="宋体" w:hAnsi="Calibri" w:cs="Times New Roman" w:hint="eastAsia"/>
              </w:rPr>
              <w:t>上午</w:t>
            </w:r>
            <w:r w:rsidRPr="00821D19">
              <w:rPr>
                <w:rFonts w:ascii="Calibri" w:eastAsia="宋体" w:hAnsi="Calibri" w:cs="Times New Roman" w:hint="eastAsia"/>
                <w:u w:val="single"/>
              </w:rPr>
              <w:t xml:space="preserve">        </w:t>
            </w:r>
            <w:r w:rsidRPr="00821D19">
              <w:rPr>
                <w:rFonts w:ascii="宋体" w:eastAsia="宋体" w:hAnsi="宋体" w:cs="Times New Roman" w:hint="eastAsia"/>
                <w:u w:val="single"/>
              </w:rPr>
              <w:t xml:space="preserve">  公</w:t>
            </w:r>
            <w:r>
              <w:rPr>
                <w:rFonts w:ascii="宋体" w:eastAsia="宋体" w:hAnsi="宋体" w:cs="Times New Roman" w:hint="eastAsia"/>
              </w:rPr>
              <w:t>司会议室</w:t>
            </w:r>
          </w:p>
        </w:tc>
      </w:tr>
      <w:tr w:rsidR="00347FF6" w14:paraId="575D9EBD" w14:textId="77777777" w:rsidTr="00347FF6">
        <w:trPr>
          <w:trHeight w:val="778"/>
        </w:trPr>
        <w:tc>
          <w:tcPr>
            <w:tcW w:w="1620" w:type="dxa"/>
          </w:tcPr>
          <w:p w14:paraId="34460210" w14:textId="77777777" w:rsidR="00347FF6" w:rsidRDefault="00347FF6" w:rsidP="00ED47E2">
            <w:pPr>
              <w:rPr>
                <w:rFonts w:ascii="Calibri" w:eastAsia="宋体" w:hAnsi="Calibri" w:cs="Times New Roman"/>
              </w:rPr>
            </w:pPr>
          </w:p>
          <w:p w14:paraId="7CC9F7C6" w14:textId="77777777" w:rsidR="00347FF6" w:rsidRPr="007C121D" w:rsidRDefault="00347FF6" w:rsidP="00ED47E2">
            <w:pPr>
              <w:rPr>
                <w:rFonts w:ascii="Calibri" w:eastAsia="宋体" w:hAnsi="Calibri" w:cs="Times New Roman"/>
              </w:rPr>
            </w:pPr>
            <w:r>
              <w:rPr>
                <w:rFonts w:ascii="Calibri" w:eastAsia="宋体" w:hAnsi="Calibri" w:cs="Times New Roman" w:hint="eastAsia"/>
              </w:rPr>
              <w:t>参加评价人员</w:t>
            </w:r>
          </w:p>
        </w:tc>
        <w:tc>
          <w:tcPr>
            <w:tcW w:w="9126" w:type="dxa"/>
          </w:tcPr>
          <w:p w14:paraId="6B337092" w14:textId="77777777" w:rsidR="00347FF6" w:rsidRDefault="00347FF6" w:rsidP="00ED47E2">
            <w:pPr>
              <w:rPr>
                <w:rFonts w:ascii="Calibri" w:eastAsia="宋体" w:hAnsi="Calibri" w:cs="Times New Roman"/>
              </w:rPr>
            </w:pPr>
          </w:p>
          <w:p w14:paraId="2F7284CE" w14:textId="77777777" w:rsidR="00347FF6" w:rsidRDefault="00347FF6" w:rsidP="00ED47E2">
            <w:pPr>
              <w:rPr>
                <w:rFonts w:ascii="Calibri" w:eastAsia="宋体" w:hAnsi="Calibri" w:cs="Times New Roman"/>
              </w:rPr>
            </w:pPr>
            <w:r>
              <w:rPr>
                <w:rFonts w:ascii="Calibri" w:eastAsia="宋体" w:hAnsi="Calibri" w:cs="Times New Roman" w:hint="eastAsia"/>
              </w:rPr>
              <w:t>安全生产领导小组全体人员</w:t>
            </w:r>
          </w:p>
        </w:tc>
      </w:tr>
      <w:tr w:rsidR="00347FF6" w14:paraId="6F0516E6" w14:textId="77777777" w:rsidTr="00347FF6">
        <w:trPr>
          <w:trHeight w:val="2036"/>
        </w:trPr>
        <w:tc>
          <w:tcPr>
            <w:tcW w:w="1620" w:type="dxa"/>
          </w:tcPr>
          <w:p w14:paraId="3D9F9293" w14:textId="77777777" w:rsidR="00347FF6" w:rsidRDefault="00347FF6" w:rsidP="00ED47E2">
            <w:pPr>
              <w:rPr>
                <w:rFonts w:ascii="Calibri" w:eastAsia="宋体" w:hAnsi="Calibri" w:cs="Times New Roman"/>
              </w:rPr>
            </w:pPr>
          </w:p>
          <w:p w14:paraId="2DC6EA0B" w14:textId="77777777" w:rsidR="00347FF6" w:rsidRDefault="00347FF6" w:rsidP="00ED47E2">
            <w:pPr>
              <w:rPr>
                <w:rFonts w:ascii="Calibri" w:eastAsia="宋体" w:hAnsi="Calibri" w:cs="Times New Roman"/>
              </w:rPr>
            </w:pPr>
          </w:p>
          <w:p w14:paraId="430D7D44" w14:textId="77777777" w:rsidR="00347FF6" w:rsidRDefault="00347FF6" w:rsidP="00ED47E2">
            <w:pPr>
              <w:rPr>
                <w:rFonts w:ascii="Calibri" w:eastAsia="宋体" w:hAnsi="Calibri" w:cs="Times New Roman"/>
              </w:rPr>
            </w:pPr>
            <w:r>
              <w:rPr>
                <w:rFonts w:ascii="Calibri" w:eastAsia="宋体" w:hAnsi="Calibri" w:cs="Times New Roman" w:hint="eastAsia"/>
              </w:rPr>
              <w:t>评价概述</w:t>
            </w:r>
          </w:p>
        </w:tc>
        <w:tc>
          <w:tcPr>
            <w:tcW w:w="9126" w:type="dxa"/>
          </w:tcPr>
          <w:p w14:paraId="778B684D" w14:textId="77777777" w:rsidR="00347FF6" w:rsidRDefault="00347FF6" w:rsidP="00347FF6">
            <w:pPr>
              <w:numPr>
                <w:ilvl w:val="0"/>
                <w:numId w:val="1"/>
              </w:numPr>
              <w:rPr>
                <w:rFonts w:ascii="Calibri" w:eastAsia="宋体" w:hAnsi="Calibri" w:cs="Times New Roman"/>
              </w:rPr>
            </w:pPr>
            <w:r>
              <w:rPr>
                <w:rFonts w:ascii="Calibri" w:eastAsia="宋体" w:hAnsi="Calibri" w:cs="Times New Roman" w:hint="eastAsia"/>
              </w:rPr>
              <w:t>为了确认公司安全标准化管理体系法规及其他要求的遵循情况，确保体系运行符合法律法规及其他要求。依据公司程序文件，由各部门负责人于</w:t>
            </w:r>
            <w:r>
              <w:rPr>
                <w:rFonts w:ascii="Calibri" w:eastAsia="宋体" w:hAnsi="Calibri" w:cs="Times New Roman" w:hint="eastAsia"/>
              </w:rPr>
              <w:t xml:space="preserve">   </w:t>
            </w:r>
            <w:r>
              <w:rPr>
                <w:rFonts w:ascii="Calibri" w:eastAsia="宋体" w:hAnsi="Calibri" w:cs="Times New Roman" w:hint="eastAsia"/>
              </w:rPr>
              <w:t>年</w:t>
            </w:r>
            <w:r>
              <w:rPr>
                <w:rFonts w:ascii="Calibri" w:eastAsia="宋体" w:hAnsi="Calibri" w:cs="Times New Roman" w:hint="eastAsia"/>
              </w:rPr>
              <w:t xml:space="preserve"> </w:t>
            </w:r>
            <w:r>
              <w:rPr>
                <w:rFonts w:ascii="Calibri" w:eastAsia="宋体" w:hAnsi="Calibri" w:cs="Times New Roman" w:hint="eastAsia"/>
              </w:rPr>
              <w:t>月</w:t>
            </w:r>
            <w:r>
              <w:rPr>
                <w:rFonts w:ascii="Calibri" w:eastAsia="宋体" w:hAnsi="Calibri" w:cs="Times New Roman" w:hint="eastAsia"/>
              </w:rPr>
              <w:t xml:space="preserve"> </w:t>
            </w:r>
            <w:r>
              <w:rPr>
                <w:rFonts w:ascii="Calibri" w:eastAsia="宋体" w:hAnsi="Calibri" w:cs="Times New Roman" w:hint="eastAsia"/>
              </w:rPr>
              <w:t>日进行法律法规符合性评价。</w:t>
            </w:r>
          </w:p>
          <w:p w14:paraId="3A2D4091" w14:textId="77777777" w:rsidR="00347FF6" w:rsidRDefault="00347FF6" w:rsidP="00347FF6">
            <w:pPr>
              <w:numPr>
                <w:ilvl w:val="0"/>
                <w:numId w:val="1"/>
              </w:numPr>
              <w:rPr>
                <w:rFonts w:ascii="Calibri" w:eastAsia="宋体" w:hAnsi="Calibri" w:cs="Times New Roman"/>
              </w:rPr>
            </w:pPr>
            <w:r>
              <w:rPr>
                <w:rFonts w:ascii="Calibri" w:eastAsia="宋体" w:hAnsi="Calibri" w:cs="Times New Roman" w:hint="eastAsia"/>
              </w:rPr>
              <w:t>评价依据是《公司法律法规符合性评价表》和国家、省、地方安全生产法律法规条款及公司要求评价程序进行评价。</w:t>
            </w:r>
          </w:p>
          <w:p w14:paraId="7512D868" w14:textId="77777777" w:rsidR="00347FF6" w:rsidRDefault="00347FF6" w:rsidP="00347FF6">
            <w:pPr>
              <w:numPr>
                <w:ilvl w:val="0"/>
                <w:numId w:val="1"/>
              </w:numPr>
              <w:rPr>
                <w:rFonts w:ascii="Calibri" w:eastAsia="宋体" w:hAnsi="Calibri" w:cs="Times New Roman"/>
              </w:rPr>
            </w:pPr>
            <w:r>
              <w:rPr>
                <w:rFonts w:ascii="Calibri" w:eastAsia="宋体" w:hAnsi="Calibri" w:cs="Times New Roman" w:hint="eastAsia"/>
              </w:rPr>
              <w:t>评价以公司安全生产领导会议自评的方式进行。</w:t>
            </w:r>
          </w:p>
        </w:tc>
      </w:tr>
      <w:tr w:rsidR="00347FF6" w14:paraId="10AE101D" w14:textId="77777777" w:rsidTr="00347FF6">
        <w:trPr>
          <w:trHeight w:val="867"/>
        </w:trPr>
        <w:tc>
          <w:tcPr>
            <w:tcW w:w="1620" w:type="dxa"/>
          </w:tcPr>
          <w:p w14:paraId="314C5EFB" w14:textId="77777777" w:rsidR="00347FF6" w:rsidRDefault="00347FF6" w:rsidP="00ED47E2">
            <w:pPr>
              <w:rPr>
                <w:rFonts w:ascii="Calibri" w:eastAsia="宋体" w:hAnsi="Calibri" w:cs="Times New Roman"/>
              </w:rPr>
            </w:pPr>
          </w:p>
          <w:p w14:paraId="59E48C8A" w14:textId="77777777" w:rsidR="00347FF6" w:rsidRDefault="00347FF6" w:rsidP="00ED47E2">
            <w:pPr>
              <w:rPr>
                <w:rFonts w:ascii="Calibri" w:eastAsia="宋体" w:hAnsi="Calibri" w:cs="Times New Roman"/>
              </w:rPr>
            </w:pPr>
            <w:r>
              <w:rPr>
                <w:rFonts w:ascii="Calibri" w:eastAsia="宋体" w:hAnsi="Calibri" w:cs="Times New Roman" w:hint="eastAsia"/>
              </w:rPr>
              <w:t>评价内容</w:t>
            </w:r>
          </w:p>
        </w:tc>
        <w:tc>
          <w:tcPr>
            <w:tcW w:w="9126" w:type="dxa"/>
          </w:tcPr>
          <w:p w14:paraId="2FF05D4E" w14:textId="77777777" w:rsidR="00347FF6" w:rsidRDefault="00347FF6" w:rsidP="00ED47E2">
            <w:pPr>
              <w:rPr>
                <w:rFonts w:ascii="Calibri" w:eastAsia="宋体" w:hAnsi="Calibri" w:cs="Times New Roman"/>
              </w:rPr>
            </w:pPr>
            <w:r>
              <w:rPr>
                <w:rFonts w:ascii="Calibri" w:eastAsia="宋体" w:hAnsi="Calibri" w:cs="Times New Roman" w:hint="eastAsia"/>
              </w:rPr>
              <w:t>①、组织对公司安全生产管理与适用消防、安全健康、环境保护等法律、法规标准的评价。</w:t>
            </w:r>
          </w:p>
          <w:p w14:paraId="333844A4" w14:textId="77777777" w:rsidR="00347FF6" w:rsidRDefault="00347FF6" w:rsidP="00ED47E2">
            <w:pPr>
              <w:rPr>
                <w:rFonts w:ascii="Calibri" w:eastAsia="宋体" w:hAnsi="Calibri" w:cs="Times New Roman"/>
              </w:rPr>
            </w:pPr>
            <w:r>
              <w:rPr>
                <w:rFonts w:ascii="Calibri" w:eastAsia="宋体" w:hAnsi="Calibri" w:cs="Times New Roman" w:hint="eastAsia"/>
              </w:rPr>
              <w:t>②、对公司库区设施、办公区等与法律法规、标准的符合性进行评价。</w:t>
            </w:r>
          </w:p>
        </w:tc>
      </w:tr>
      <w:tr w:rsidR="00347FF6" w14:paraId="640999CE" w14:textId="77777777" w:rsidTr="00347FF6">
        <w:trPr>
          <w:trHeight w:val="3735"/>
        </w:trPr>
        <w:tc>
          <w:tcPr>
            <w:tcW w:w="1620" w:type="dxa"/>
          </w:tcPr>
          <w:p w14:paraId="00ACD56C" w14:textId="77777777" w:rsidR="00347FF6" w:rsidRDefault="00347FF6" w:rsidP="00ED47E2">
            <w:pPr>
              <w:rPr>
                <w:rFonts w:ascii="Calibri" w:eastAsia="宋体" w:hAnsi="Calibri" w:cs="Times New Roman"/>
              </w:rPr>
            </w:pPr>
          </w:p>
          <w:p w14:paraId="01843C26" w14:textId="77777777" w:rsidR="00347FF6" w:rsidRDefault="00347FF6" w:rsidP="00ED47E2">
            <w:pPr>
              <w:rPr>
                <w:rFonts w:ascii="Calibri" w:eastAsia="宋体" w:hAnsi="Calibri" w:cs="Times New Roman"/>
              </w:rPr>
            </w:pPr>
          </w:p>
          <w:p w14:paraId="49041BDA" w14:textId="77777777" w:rsidR="00347FF6" w:rsidRDefault="00347FF6" w:rsidP="00ED47E2">
            <w:pPr>
              <w:rPr>
                <w:rFonts w:ascii="Calibri" w:eastAsia="宋体" w:hAnsi="Calibri" w:cs="Times New Roman"/>
              </w:rPr>
            </w:pPr>
          </w:p>
          <w:p w14:paraId="3DAD5951" w14:textId="77777777" w:rsidR="00347FF6" w:rsidRDefault="00347FF6" w:rsidP="00ED47E2">
            <w:pPr>
              <w:rPr>
                <w:rFonts w:ascii="Calibri" w:eastAsia="宋体" w:hAnsi="Calibri" w:cs="Times New Roman"/>
              </w:rPr>
            </w:pPr>
          </w:p>
          <w:p w14:paraId="3E483EDC" w14:textId="77777777" w:rsidR="00347FF6" w:rsidRDefault="00347FF6" w:rsidP="00ED47E2">
            <w:pPr>
              <w:rPr>
                <w:rFonts w:ascii="Calibri" w:eastAsia="宋体" w:hAnsi="Calibri" w:cs="Times New Roman"/>
              </w:rPr>
            </w:pPr>
            <w:r>
              <w:rPr>
                <w:rFonts w:ascii="Calibri" w:eastAsia="宋体" w:hAnsi="Calibri" w:cs="Times New Roman" w:hint="eastAsia"/>
              </w:rPr>
              <w:t>执行情况</w:t>
            </w:r>
          </w:p>
        </w:tc>
        <w:tc>
          <w:tcPr>
            <w:tcW w:w="9126" w:type="dxa"/>
          </w:tcPr>
          <w:p w14:paraId="74A04DDE" w14:textId="77777777" w:rsidR="00347FF6" w:rsidRDefault="00347FF6" w:rsidP="00347FF6">
            <w:pPr>
              <w:numPr>
                <w:ilvl w:val="0"/>
                <w:numId w:val="2"/>
              </w:numPr>
              <w:rPr>
                <w:rFonts w:ascii="Calibri" w:eastAsia="宋体" w:hAnsi="Calibri" w:cs="Times New Roman"/>
              </w:rPr>
            </w:pPr>
            <w:r>
              <w:rPr>
                <w:rFonts w:ascii="Calibri" w:eastAsia="宋体" w:hAnsi="Calibri" w:cs="Times New Roman" w:hint="eastAsia"/>
              </w:rPr>
              <w:t>成立了安装生产管理机构，</w:t>
            </w:r>
            <w:r w:rsidRPr="00D3311A">
              <w:rPr>
                <w:rFonts w:ascii="Calibri" w:eastAsia="宋体" w:hAnsi="Calibri" w:cs="Times New Roman" w:hint="eastAsia"/>
              </w:rPr>
              <w:t>并按规定配备专职</w:t>
            </w:r>
            <w:r>
              <w:rPr>
                <w:rFonts w:ascii="Calibri" w:eastAsia="宋体" w:hAnsi="Calibri" w:cs="Times New Roman" w:hint="eastAsia"/>
              </w:rPr>
              <w:t>安全管理人员</w:t>
            </w:r>
            <w:r w:rsidRPr="0066498A">
              <w:rPr>
                <w:rFonts w:ascii="Calibri" w:eastAsia="宋体" w:hAnsi="Calibri" w:cs="Times New Roman" w:hint="eastAsia"/>
              </w:rPr>
              <w:t>。</w:t>
            </w:r>
          </w:p>
          <w:p w14:paraId="44D83695" w14:textId="77777777" w:rsidR="00347FF6" w:rsidRDefault="00347FF6" w:rsidP="00347FF6">
            <w:pPr>
              <w:numPr>
                <w:ilvl w:val="0"/>
                <w:numId w:val="2"/>
              </w:numPr>
              <w:rPr>
                <w:rFonts w:ascii="Calibri" w:eastAsia="宋体" w:hAnsi="Calibri" w:cs="Times New Roman"/>
              </w:rPr>
            </w:pPr>
            <w:r>
              <w:rPr>
                <w:rFonts w:ascii="Calibri" w:eastAsia="宋体" w:hAnsi="Calibri" w:cs="Times New Roman" w:hint="eastAsia"/>
              </w:rPr>
              <w:t>公司建立了安全生产管理体系，建立安全管理制度，各岗位安全生产责任制及安全操作规程并执行良好。</w:t>
            </w:r>
          </w:p>
          <w:p w14:paraId="35B2D290" w14:textId="77777777" w:rsidR="00347FF6" w:rsidRDefault="00347FF6" w:rsidP="00347FF6">
            <w:pPr>
              <w:numPr>
                <w:ilvl w:val="0"/>
                <w:numId w:val="2"/>
              </w:numPr>
              <w:rPr>
                <w:rFonts w:ascii="Calibri" w:eastAsia="宋体" w:hAnsi="Calibri" w:cs="Times New Roman"/>
              </w:rPr>
            </w:pPr>
            <w:r>
              <w:rPr>
                <w:rFonts w:ascii="Calibri" w:eastAsia="宋体" w:hAnsi="Calibri" w:cs="Times New Roman" w:hint="eastAsia"/>
              </w:rPr>
              <w:t>公司按规定建立有安全专项金账，并按规定专款专用。</w:t>
            </w:r>
          </w:p>
          <w:p w14:paraId="2844AF63" w14:textId="77777777" w:rsidR="00347FF6" w:rsidRDefault="00347FF6" w:rsidP="00347FF6">
            <w:pPr>
              <w:numPr>
                <w:ilvl w:val="0"/>
                <w:numId w:val="2"/>
              </w:numPr>
              <w:rPr>
                <w:rFonts w:ascii="Calibri" w:eastAsia="宋体" w:hAnsi="Calibri" w:cs="Times New Roman"/>
              </w:rPr>
            </w:pPr>
            <w:r>
              <w:rPr>
                <w:rFonts w:ascii="Calibri" w:eastAsia="宋体" w:hAnsi="Calibri" w:cs="Times New Roman" w:hint="eastAsia"/>
              </w:rPr>
              <w:t>新员工有进行三级安全教育培训，各部门不定期地开展各种班组活动，特种作业人员执证上岗，各应急预案有培训和演练。</w:t>
            </w:r>
          </w:p>
          <w:p w14:paraId="6E0930F8" w14:textId="77777777" w:rsidR="00347FF6" w:rsidRDefault="00347FF6" w:rsidP="00347FF6">
            <w:pPr>
              <w:numPr>
                <w:ilvl w:val="0"/>
                <w:numId w:val="2"/>
              </w:numPr>
              <w:rPr>
                <w:rFonts w:ascii="Calibri" w:eastAsia="宋体" w:hAnsi="Calibri" w:cs="Times New Roman"/>
              </w:rPr>
            </w:pPr>
            <w:r>
              <w:rPr>
                <w:rFonts w:ascii="Calibri" w:eastAsia="宋体" w:hAnsi="Calibri" w:cs="Times New Roman" w:hint="eastAsia"/>
              </w:rPr>
              <w:t>公司各级干部及员工按公司安全责任制度规定签订了公司安全生产责任书。</w:t>
            </w:r>
          </w:p>
          <w:p w14:paraId="71A88949" w14:textId="77777777" w:rsidR="00347FF6" w:rsidRDefault="00347FF6" w:rsidP="00347FF6">
            <w:pPr>
              <w:numPr>
                <w:ilvl w:val="0"/>
                <w:numId w:val="2"/>
              </w:numPr>
              <w:rPr>
                <w:rFonts w:ascii="Calibri" w:eastAsia="宋体" w:hAnsi="Calibri" w:cs="Times New Roman"/>
              </w:rPr>
            </w:pPr>
            <w:r>
              <w:rPr>
                <w:rFonts w:ascii="Calibri" w:eastAsia="宋体" w:hAnsi="Calibri" w:cs="Times New Roman" w:hint="eastAsia"/>
              </w:rPr>
              <w:t>公司</w:t>
            </w:r>
            <w:r w:rsidRPr="00D3311A">
              <w:rPr>
                <w:rFonts w:ascii="Calibri" w:eastAsia="宋体" w:hAnsi="Calibri" w:cs="Times New Roman" w:hint="eastAsia"/>
              </w:rPr>
              <w:t>建构筑物</w:t>
            </w:r>
            <w:r>
              <w:rPr>
                <w:rFonts w:ascii="Calibri" w:eastAsia="宋体" w:hAnsi="Calibri" w:cs="Times New Roman" w:hint="eastAsia"/>
              </w:rPr>
              <w:t>都经过消防验收符合消防要求。</w:t>
            </w:r>
          </w:p>
          <w:p w14:paraId="69A7A4A3" w14:textId="77777777" w:rsidR="00347FF6" w:rsidRDefault="00347FF6" w:rsidP="00347FF6">
            <w:pPr>
              <w:numPr>
                <w:ilvl w:val="0"/>
                <w:numId w:val="2"/>
              </w:numPr>
              <w:rPr>
                <w:rFonts w:ascii="Calibri" w:eastAsia="宋体" w:hAnsi="Calibri" w:cs="Times New Roman"/>
              </w:rPr>
            </w:pPr>
            <w:r>
              <w:rPr>
                <w:rFonts w:ascii="Calibri" w:eastAsia="宋体" w:hAnsi="Calibri" w:cs="Times New Roman" w:hint="eastAsia"/>
              </w:rPr>
              <w:t>存在易燃易爆物料的罐区设备及建构筑物等定期进行防雷防静电检测并取得合格证。</w:t>
            </w:r>
          </w:p>
          <w:p w14:paraId="5F63E970" w14:textId="77777777" w:rsidR="00347FF6" w:rsidRDefault="00347FF6" w:rsidP="00347FF6">
            <w:pPr>
              <w:numPr>
                <w:ilvl w:val="0"/>
                <w:numId w:val="2"/>
              </w:numPr>
              <w:rPr>
                <w:rFonts w:ascii="Calibri" w:eastAsia="宋体" w:hAnsi="Calibri" w:cs="Times New Roman"/>
              </w:rPr>
            </w:pPr>
            <w:r>
              <w:rPr>
                <w:rFonts w:ascii="Calibri" w:eastAsia="宋体" w:hAnsi="Calibri" w:cs="Times New Roman" w:hint="eastAsia"/>
              </w:rPr>
              <w:t>公司定期各种开展安全检查，发现隐患能及时整改。</w:t>
            </w:r>
          </w:p>
          <w:p w14:paraId="16FF60EE" w14:textId="77777777" w:rsidR="00347FF6" w:rsidRDefault="00347FF6" w:rsidP="00347FF6">
            <w:pPr>
              <w:numPr>
                <w:ilvl w:val="0"/>
                <w:numId w:val="2"/>
              </w:numPr>
              <w:rPr>
                <w:rFonts w:ascii="Calibri" w:eastAsia="宋体" w:hAnsi="Calibri" w:cs="Times New Roman"/>
              </w:rPr>
            </w:pPr>
            <w:r>
              <w:rPr>
                <w:rFonts w:ascii="Calibri" w:eastAsia="宋体" w:hAnsi="Calibri" w:cs="Times New Roman" w:hint="eastAsia"/>
              </w:rPr>
              <w:t>储罐区等处按要求设置安全防护措施，为员工配备合格的劳保用品，为员工定期体检。</w:t>
            </w:r>
          </w:p>
          <w:p w14:paraId="5E364BDF" w14:textId="77777777" w:rsidR="00347FF6" w:rsidRDefault="00347FF6" w:rsidP="00347FF6">
            <w:pPr>
              <w:numPr>
                <w:ilvl w:val="0"/>
                <w:numId w:val="2"/>
              </w:numPr>
              <w:rPr>
                <w:rFonts w:ascii="Calibri" w:eastAsia="宋体" w:hAnsi="Calibri" w:cs="Times New Roman"/>
              </w:rPr>
            </w:pPr>
            <w:r>
              <w:rPr>
                <w:rFonts w:ascii="Calibri" w:eastAsia="宋体" w:hAnsi="Calibri" w:cs="Times New Roman" w:hint="eastAsia"/>
              </w:rPr>
              <w:t>所存储经营危险品的危险性及预防措施通过安全学习培训及现场告知牌等方式有告知员工，并有各种安全标识。</w:t>
            </w:r>
          </w:p>
        </w:tc>
      </w:tr>
      <w:tr w:rsidR="00347FF6" w14:paraId="0E7C28CB" w14:textId="77777777" w:rsidTr="00347FF6">
        <w:trPr>
          <w:trHeight w:val="1243"/>
        </w:trPr>
        <w:tc>
          <w:tcPr>
            <w:tcW w:w="1620" w:type="dxa"/>
          </w:tcPr>
          <w:p w14:paraId="5F5E4DF9" w14:textId="77777777" w:rsidR="00347FF6" w:rsidRDefault="00347FF6" w:rsidP="00ED47E2">
            <w:pPr>
              <w:rPr>
                <w:rFonts w:ascii="Calibri" w:eastAsia="宋体" w:hAnsi="Calibri" w:cs="Times New Roman"/>
              </w:rPr>
            </w:pPr>
          </w:p>
          <w:p w14:paraId="3FE23701" w14:textId="77777777" w:rsidR="00347FF6" w:rsidRDefault="00347FF6" w:rsidP="00ED47E2">
            <w:pPr>
              <w:rPr>
                <w:rFonts w:ascii="Calibri" w:eastAsia="宋体" w:hAnsi="Calibri" w:cs="Times New Roman"/>
              </w:rPr>
            </w:pPr>
            <w:r>
              <w:rPr>
                <w:rFonts w:ascii="Calibri" w:eastAsia="宋体" w:hAnsi="Calibri" w:cs="Times New Roman" w:hint="eastAsia"/>
              </w:rPr>
              <w:t>评价结论</w:t>
            </w:r>
          </w:p>
        </w:tc>
        <w:tc>
          <w:tcPr>
            <w:tcW w:w="9126" w:type="dxa"/>
          </w:tcPr>
          <w:p w14:paraId="6464EA44" w14:textId="77777777" w:rsidR="00347FF6" w:rsidRDefault="00347FF6" w:rsidP="00ED47E2">
            <w:pPr>
              <w:rPr>
                <w:rFonts w:ascii="Calibri" w:eastAsia="宋体" w:hAnsi="Calibri" w:cs="Times New Roman"/>
              </w:rPr>
            </w:pPr>
            <w:r>
              <w:rPr>
                <w:rFonts w:ascii="Calibri" w:eastAsia="宋体" w:hAnsi="Calibri" w:cs="Times New Roman" w:hint="eastAsia"/>
              </w:rPr>
              <w:t xml:space="preserve">  </w:t>
            </w:r>
            <w:r>
              <w:rPr>
                <w:rFonts w:ascii="Calibri" w:eastAsia="宋体" w:hAnsi="Calibri" w:cs="Times New Roman" w:hint="eastAsia"/>
              </w:rPr>
              <w:t>通过评价可以看出，各部门对于安全委员会所识别出的与安全相关的法律法规及其他要求遵守情况都比较好。公司在员工安全培训、责任制度的落实、消防设施、应急器材的管理及各种应急预案演练、设备检测等方面执行良好；所以公司整个作业活动符合标准和国家法律法规及其他要求。</w:t>
            </w:r>
          </w:p>
        </w:tc>
      </w:tr>
      <w:tr w:rsidR="00347FF6" w14:paraId="3E592EC2" w14:textId="77777777" w:rsidTr="00347FF6">
        <w:trPr>
          <w:trHeight w:val="217"/>
        </w:trPr>
        <w:tc>
          <w:tcPr>
            <w:tcW w:w="1620" w:type="dxa"/>
          </w:tcPr>
          <w:p w14:paraId="4C35B169" w14:textId="77777777" w:rsidR="00347FF6" w:rsidRDefault="00347FF6" w:rsidP="00ED47E2">
            <w:pPr>
              <w:rPr>
                <w:rFonts w:ascii="Calibri" w:eastAsia="宋体" w:hAnsi="Calibri" w:cs="Times New Roman"/>
              </w:rPr>
            </w:pPr>
            <w:r>
              <w:rPr>
                <w:rFonts w:ascii="Calibri" w:eastAsia="宋体" w:hAnsi="Calibri" w:cs="Times New Roman" w:hint="eastAsia"/>
              </w:rPr>
              <w:t>报告发放范围</w:t>
            </w:r>
          </w:p>
        </w:tc>
        <w:tc>
          <w:tcPr>
            <w:tcW w:w="9126" w:type="dxa"/>
          </w:tcPr>
          <w:p w14:paraId="42E3F5CA" w14:textId="77777777" w:rsidR="00347FF6" w:rsidRDefault="00347FF6" w:rsidP="00ED47E2">
            <w:pPr>
              <w:rPr>
                <w:rFonts w:ascii="Calibri" w:eastAsia="宋体" w:hAnsi="Calibri" w:cs="Times New Roman"/>
              </w:rPr>
            </w:pPr>
            <w:r>
              <w:rPr>
                <w:rFonts w:ascii="Calibri" w:eastAsia="宋体" w:hAnsi="Calibri" w:cs="Times New Roman" w:hint="eastAsia"/>
              </w:rPr>
              <w:t>企业安全负责人、安全主任、各部门负责人</w:t>
            </w:r>
          </w:p>
        </w:tc>
      </w:tr>
      <w:tr w:rsidR="00347FF6" w14:paraId="6494A1B0" w14:textId="77777777" w:rsidTr="00347FF6">
        <w:trPr>
          <w:trHeight w:val="701"/>
        </w:trPr>
        <w:tc>
          <w:tcPr>
            <w:tcW w:w="10746" w:type="dxa"/>
            <w:gridSpan w:val="2"/>
          </w:tcPr>
          <w:p w14:paraId="7E63A349" w14:textId="77777777" w:rsidR="00347FF6" w:rsidRDefault="00347FF6" w:rsidP="00ED47E2">
            <w:pPr>
              <w:rPr>
                <w:rFonts w:ascii="Calibri" w:eastAsia="宋体" w:hAnsi="Calibri" w:cs="Times New Roman"/>
              </w:rPr>
            </w:pPr>
          </w:p>
          <w:p w14:paraId="4F7C2D6A" w14:textId="77777777" w:rsidR="00347FF6" w:rsidRDefault="00347FF6" w:rsidP="00ED47E2">
            <w:pPr>
              <w:rPr>
                <w:rFonts w:ascii="Calibri" w:eastAsia="宋体" w:hAnsi="Calibri" w:cs="Times New Roman"/>
              </w:rPr>
            </w:pPr>
            <w:r>
              <w:rPr>
                <w:rFonts w:ascii="Calibri" w:eastAsia="宋体" w:hAnsi="Calibri" w:cs="Times New Roman" w:hint="eastAsia"/>
              </w:rPr>
              <w:t>编制：</w:t>
            </w:r>
            <w:r>
              <w:rPr>
                <w:rFonts w:ascii="Calibri" w:eastAsia="宋体" w:hAnsi="Calibri" w:cs="Times New Roman" w:hint="eastAsia"/>
              </w:rPr>
              <w:t xml:space="preserve">             </w:t>
            </w:r>
            <w:r>
              <w:rPr>
                <w:rFonts w:ascii="Calibri" w:eastAsia="宋体" w:hAnsi="Calibri" w:cs="Times New Roman" w:hint="eastAsia"/>
              </w:rPr>
              <w:t>日期：</w:t>
            </w:r>
            <w:r w:rsidR="00821D19">
              <w:rPr>
                <w:rFonts w:hint="eastAsia"/>
              </w:rPr>
              <w:t xml:space="preserve">   </w:t>
            </w:r>
            <w:r>
              <w:rPr>
                <w:rFonts w:ascii="Calibri" w:eastAsia="宋体" w:hAnsi="Calibri" w:cs="Times New Roman" w:hint="eastAsia"/>
              </w:rPr>
              <w:t xml:space="preserve"> </w:t>
            </w:r>
            <w:r>
              <w:rPr>
                <w:rFonts w:ascii="Calibri" w:eastAsia="宋体" w:hAnsi="Calibri" w:cs="Times New Roman" w:hint="eastAsia"/>
              </w:rPr>
              <w:t>年</w:t>
            </w:r>
            <w:r w:rsidR="00821D19">
              <w:rPr>
                <w:rFonts w:hint="eastAsia"/>
              </w:rPr>
              <w:t xml:space="preserve">    </w:t>
            </w:r>
            <w:r>
              <w:rPr>
                <w:rFonts w:ascii="Calibri" w:eastAsia="宋体" w:hAnsi="Calibri" w:cs="Times New Roman" w:hint="eastAsia"/>
              </w:rPr>
              <w:t xml:space="preserve"> </w:t>
            </w:r>
            <w:r>
              <w:rPr>
                <w:rFonts w:ascii="Calibri" w:eastAsia="宋体" w:hAnsi="Calibri" w:cs="Times New Roman" w:hint="eastAsia"/>
              </w:rPr>
              <w:t>月</w:t>
            </w:r>
            <w:r>
              <w:rPr>
                <w:rFonts w:ascii="Calibri" w:eastAsia="宋体" w:hAnsi="Calibri" w:cs="Times New Roman" w:hint="eastAsia"/>
              </w:rPr>
              <w:t xml:space="preserve"> </w:t>
            </w:r>
            <w:r w:rsidR="00821D19">
              <w:rPr>
                <w:rFonts w:hint="eastAsia"/>
              </w:rPr>
              <w:t xml:space="preserve">  </w:t>
            </w:r>
            <w:r>
              <w:rPr>
                <w:rFonts w:ascii="Calibri" w:eastAsia="宋体" w:hAnsi="Calibri" w:cs="Times New Roman" w:hint="eastAsia"/>
              </w:rPr>
              <w:t>日</w:t>
            </w:r>
          </w:p>
          <w:p w14:paraId="69E72C1F" w14:textId="77777777" w:rsidR="00347FF6" w:rsidRPr="00120515" w:rsidRDefault="00347FF6" w:rsidP="00ED47E2">
            <w:pPr>
              <w:rPr>
                <w:rFonts w:ascii="Calibri" w:eastAsia="宋体" w:hAnsi="Calibri" w:cs="Times New Roman"/>
              </w:rPr>
            </w:pPr>
            <w:r>
              <w:rPr>
                <w:rFonts w:ascii="Calibri" w:eastAsia="宋体" w:hAnsi="Calibri" w:cs="Times New Roman" w:hint="eastAsia"/>
              </w:rPr>
              <w:t>批准：</w:t>
            </w:r>
            <w:r>
              <w:rPr>
                <w:rFonts w:ascii="Calibri" w:eastAsia="宋体" w:hAnsi="Calibri" w:cs="Times New Roman" w:hint="eastAsia"/>
              </w:rPr>
              <w:t xml:space="preserve">                     </w:t>
            </w:r>
            <w:r>
              <w:rPr>
                <w:rFonts w:hint="eastAsia"/>
              </w:rPr>
              <w:t xml:space="preserve">           </w:t>
            </w:r>
            <w:r>
              <w:rPr>
                <w:rFonts w:ascii="Calibri" w:eastAsia="宋体" w:hAnsi="Calibri" w:cs="Times New Roman" w:hint="eastAsia"/>
              </w:rPr>
              <w:t xml:space="preserve">  </w:t>
            </w:r>
            <w:r>
              <w:rPr>
                <w:rFonts w:ascii="Calibri" w:eastAsia="宋体" w:hAnsi="Calibri" w:cs="Times New Roman" w:hint="eastAsia"/>
              </w:rPr>
              <w:t>审核：</w:t>
            </w:r>
            <w:r>
              <w:rPr>
                <w:rFonts w:ascii="Calibri" w:eastAsia="宋体" w:hAnsi="Calibri" w:cs="Times New Roman" w:hint="eastAsia"/>
              </w:rPr>
              <w:t xml:space="preserve">                   </w:t>
            </w:r>
          </w:p>
        </w:tc>
      </w:tr>
    </w:tbl>
    <w:p w14:paraId="350BC384" w14:textId="77777777" w:rsidR="00347FF6" w:rsidRPr="00347FF6" w:rsidRDefault="00347FF6"/>
    <w:p w14:paraId="1F586BFB" w14:textId="77777777" w:rsidR="00347FF6" w:rsidRDefault="00347FF6"/>
    <w:p w14:paraId="1E334B89" w14:textId="77777777" w:rsidR="00347FF6" w:rsidRDefault="00347FF6"/>
    <w:p w14:paraId="30E587F5" w14:textId="77777777" w:rsidR="00347FF6" w:rsidRDefault="00347FF6"/>
    <w:p w14:paraId="709D9CE4" w14:textId="77777777" w:rsidR="00821D19" w:rsidRDefault="00821D19">
      <w:pPr>
        <w:widowControl/>
        <w:jc w:val="left"/>
        <w:rPr>
          <w:rFonts w:ascii="宋体" w:hAnsi="宋体"/>
          <w:b/>
          <w:bCs/>
          <w:sz w:val="28"/>
          <w:szCs w:val="28"/>
        </w:rPr>
      </w:pPr>
      <w:r>
        <w:rPr>
          <w:rFonts w:ascii="宋体" w:hAnsi="宋体"/>
          <w:b/>
          <w:bCs/>
          <w:sz w:val="28"/>
          <w:szCs w:val="28"/>
        </w:rPr>
        <w:br w:type="page"/>
      </w:r>
    </w:p>
    <w:p w14:paraId="6998BD54" w14:textId="77777777" w:rsidR="000B2FA5" w:rsidRDefault="000B2FA5" w:rsidP="000B2FA5">
      <w:pPr>
        <w:autoSpaceDN w:val="0"/>
        <w:spacing w:line="600" w:lineRule="exact"/>
        <w:jc w:val="center"/>
        <w:rPr>
          <w:rFonts w:ascii="仿宋_GB2312" w:eastAsia="仿宋_GB2312"/>
          <w:b/>
          <w:sz w:val="28"/>
          <w:szCs w:val="28"/>
        </w:rPr>
      </w:pPr>
      <w:r>
        <w:rPr>
          <w:rFonts w:ascii="宋体" w:hAnsi="宋体" w:hint="eastAsia"/>
          <w:b/>
          <w:bCs/>
          <w:sz w:val="28"/>
          <w:szCs w:val="28"/>
        </w:rPr>
        <w:lastRenderedPageBreak/>
        <w:t>表1.</w:t>
      </w:r>
      <w:r w:rsidR="00347FF6">
        <w:rPr>
          <w:rFonts w:ascii="宋体" w:hAnsi="宋体" w:hint="eastAsia"/>
          <w:b/>
          <w:bCs/>
          <w:sz w:val="28"/>
          <w:szCs w:val="28"/>
        </w:rPr>
        <w:t>4</w:t>
      </w:r>
      <w:r>
        <w:rPr>
          <w:rFonts w:ascii="仿宋_GB2312" w:eastAsia="仿宋_GB2312" w:hint="eastAsia"/>
          <w:b/>
          <w:sz w:val="28"/>
          <w:szCs w:val="28"/>
        </w:rPr>
        <w:t xml:space="preserve"> 文件发放记录</w:t>
      </w:r>
    </w:p>
    <w:tbl>
      <w:tblPr>
        <w:tblW w:w="10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7"/>
        <w:gridCol w:w="2059"/>
        <w:gridCol w:w="1564"/>
        <w:gridCol w:w="1564"/>
        <w:gridCol w:w="1726"/>
        <w:gridCol w:w="1582"/>
        <w:gridCol w:w="950"/>
      </w:tblGrid>
      <w:tr w:rsidR="000B2FA5" w14:paraId="6BD6035F" w14:textId="77777777" w:rsidTr="000B2FA5">
        <w:trPr>
          <w:trHeight w:val="635"/>
        </w:trPr>
        <w:tc>
          <w:tcPr>
            <w:tcW w:w="787" w:type="dxa"/>
            <w:vAlign w:val="center"/>
          </w:tcPr>
          <w:p w14:paraId="23A42BF0" w14:textId="77777777" w:rsidR="000B2FA5" w:rsidRPr="000B2FA5" w:rsidRDefault="000B2FA5" w:rsidP="000B2FA5">
            <w:pPr>
              <w:spacing w:line="320" w:lineRule="exact"/>
              <w:jc w:val="center"/>
              <w:rPr>
                <w:rFonts w:asciiTheme="minorEastAsia" w:hAnsiTheme="minorEastAsia"/>
                <w:b/>
                <w:szCs w:val="21"/>
              </w:rPr>
            </w:pPr>
            <w:r w:rsidRPr="000B2FA5">
              <w:rPr>
                <w:rFonts w:asciiTheme="minorEastAsia" w:hAnsiTheme="minorEastAsia" w:hint="eastAsia"/>
                <w:b/>
                <w:szCs w:val="21"/>
              </w:rPr>
              <w:t>序号</w:t>
            </w:r>
          </w:p>
        </w:tc>
        <w:tc>
          <w:tcPr>
            <w:tcW w:w="2059" w:type="dxa"/>
            <w:vAlign w:val="center"/>
          </w:tcPr>
          <w:p w14:paraId="6C3669A8" w14:textId="77777777" w:rsidR="000B2FA5" w:rsidRPr="000B2FA5" w:rsidRDefault="000B2FA5" w:rsidP="000B2FA5">
            <w:pPr>
              <w:spacing w:line="320" w:lineRule="exact"/>
              <w:jc w:val="center"/>
              <w:rPr>
                <w:rFonts w:asciiTheme="minorEastAsia" w:hAnsiTheme="minorEastAsia"/>
                <w:b/>
                <w:szCs w:val="21"/>
              </w:rPr>
            </w:pPr>
            <w:r w:rsidRPr="000B2FA5">
              <w:rPr>
                <w:rFonts w:asciiTheme="minorEastAsia" w:hAnsiTheme="minorEastAsia" w:hint="eastAsia"/>
                <w:b/>
                <w:szCs w:val="21"/>
              </w:rPr>
              <w:t>发放文件名称</w:t>
            </w:r>
          </w:p>
        </w:tc>
        <w:tc>
          <w:tcPr>
            <w:tcW w:w="1564" w:type="dxa"/>
            <w:vAlign w:val="center"/>
          </w:tcPr>
          <w:p w14:paraId="7E803934" w14:textId="77777777" w:rsidR="000B2FA5" w:rsidRPr="000B2FA5" w:rsidRDefault="00EC32B2" w:rsidP="000B2FA5">
            <w:pPr>
              <w:spacing w:line="320" w:lineRule="exact"/>
              <w:jc w:val="center"/>
              <w:rPr>
                <w:rFonts w:asciiTheme="minorEastAsia" w:hAnsiTheme="minorEastAsia"/>
                <w:b/>
                <w:szCs w:val="21"/>
              </w:rPr>
            </w:pPr>
            <w:r>
              <w:rPr>
                <w:rFonts w:asciiTheme="minorEastAsia" w:hAnsiTheme="minorEastAsia" w:hint="eastAsia"/>
                <w:b/>
                <w:szCs w:val="21"/>
              </w:rPr>
              <w:t>发放版本号</w:t>
            </w:r>
          </w:p>
        </w:tc>
        <w:tc>
          <w:tcPr>
            <w:tcW w:w="1564" w:type="dxa"/>
            <w:vAlign w:val="center"/>
          </w:tcPr>
          <w:p w14:paraId="181F84BE" w14:textId="77777777" w:rsidR="000B2FA5" w:rsidRPr="000B2FA5" w:rsidRDefault="00EC32B2" w:rsidP="000B2FA5">
            <w:pPr>
              <w:spacing w:line="320" w:lineRule="exact"/>
              <w:jc w:val="center"/>
              <w:rPr>
                <w:rFonts w:asciiTheme="minorEastAsia" w:hAnsiTheme="minorEastAsia"/>
                <w:b/>
                <w:szCs w:val="21"/>
              </w:rPr>
            </w:pPr>
            <w:r>
              <w:rPr>
                <w:rFonts w:asciiTheme="minorEastAsia" w:hAnsiTheme="minorEastAsia" w:hint="eastAsia"/>
                <w:b/>
                <w:szCs w:val="21"/>
              </w:rPr>
              <w:t>收回原发放文件版本号</w:t>
            </w:r>
          </w:p>
        </w:tc>
        <w:tc>
          <w:tcPr>
            <w:tcW w:w="1726" w:type="dxa"/>
            <w:vAlign w:val="center"/>
          </w:tcPr>
          <w:p w14:paraId="0C342273" w14:textId="77777777" w:rsidR="000B2FA5" w:rsidRPr="000B2FA5" w:rsidRDefault="00EC32B2" w:rsidP="000B2FA5">
            <w:pPr>
              <w:spacing w:line="320" w:lineRule="exact"/>
              <w:jc w:val="center"/>
              <w:rPr>
                <w:rFonts w:asciiTheme="minorEastAsia" w:hAnsiTheme="minorEastAsia"/>
                <w:b/>
                <w:szCs w:val="21"/>
              </w:rPr>
            </w:pPr>
            <w:r>
              <w:rPr>
                <w:rFonts w:asciiTheme="minorEastAsia" w:hAnsiTheme="minorEastAsia" w:hint="eastAsia"/>
                <w:b/>
                <w:szCs w:val="21"/>
              </w:rPr>
              <w:t>签收部门</w:t>
            </w:r>
          </w:p>
        </w:tc>
        <w:tc>
          <w:tcPr>
            <w:tcW w:w="1582" w:type="dxa"/>
            <w:vAlign w:val="center"/>
          </w:tcPr>
          <w:p w14:paraId="471A5CCF" w14:textId="77777777" w:rsidR="000B2FA5" w:rsidRPr="000B2FA5" w:rsidRDefault="00EC32B2" w:rsidP="000B2FA5">
            <w:pPr>
              <w:spacing w:line="320" w:lineRule="exact"/>
              <w:jc w:val="center"/>
              <w:rPr>
                <w:rFonts w:asciiTheme="minorEastAsia" w:hAnsiTheme="minorEastAsia"/>
                <w:b/>
                <w:szCs w:val="21"/>
              </w:rPr>
            </w:pPr>
            <w:r>
              <w:rPr>
                <w:rFonts w:asciiTheme="minorEastAsia" w:hAnsiTheme="minorEastAsia" w:hint="eastAsia"/>
                <w:b/>
                <w:szCs w:val="21"/>
              </w:rPr>
              <w:t>签收人</w:t>
            </w:r>
          </w:p>
        </w:tc>
        <w:tc>
          <w:tcPr>
            <w:tcW w:w="950" w:type="dxa"/>
            <w:vAlign w:val="center"/>
          </w:tcPr>
          <w:p w14:paraId="59675288" w14:textId="77777777" w:rsidR="000B2FA5" w:rsidRPr="000B2FA5" w:rsidRDefault="000B2FA5" w:rsidP="000B2FA5">
            <w:pPr>
              <w:spacing w:line="320" w:lineRule="exact"/>
              <w:jc w:val="center"/>
              <w:rPr>
                <w:rFonts w:asciiTheme="minorEastAsia" w:hAnsiTheme="minorEastAsia"/>
                <w:b/>
                <w:szCs w:val="21"/>
              </w:rPr>
            </w:pPr>
            <w:r w:rsidRPr="000B2FA5">
              <w:rPr>
                <w:rFonts w:asciiTheme="minorEastAsia" w:hAnsiTheme="minorEastAsia" w:hint="eastAsia"/>
                <w:b/>
                <w:szCs w:val="21"/>
              </w:rPr>
              <w:t>备注</w:t>
            </w:r>
          </w:p>
        </w:tc>
      </w:tr>
      <w:tr w:rsidR="000B2FA5" w14:paraId="61FA8841" w14:textId="77777777" w:rsidTr="000B2FA5">
        <w:trPr>
          <w:trHeight w:val="635"/>
        </w:trPr>
        <w:tc>
          <w:tcPr>
            <w:tcW w:w="787" w:type="dxa"/>
          </w:tcPr>
          <w:p w14:paraId="0C4C36CC" w14:textId="77777777" w:rsidR="000B2FA5" w:rsidRDefault="000B2FA5" w:rsidP="00ED47E2">
            <w:pPr>
              <w:rPr>
                <w:rFonts w:ascii="仿宋_GB2312" w:eastAsia="仿宋_GB2312"/>
                <w:sz w:val="28"/>
                <w:szCs w:val="28"/>
              </w:rPr>
            </w:pPr>
          </w:p>
        </w:tc>
        <w:tc>
          <w:tcPr>
            <w:tcW w:w="2059" w:type="dxa"/>
          </w:tcPr>
          <w:p w14:paraId="62DED725" w14:textId="77777777" w:rsidR="000B2FA5" w:rsidRDefault="000B2FA5" w:rsidP="00ED47E2">
            <w:pPr>
              <w:rPr>
                <w:rFonts w:ascii="仿宋_GB2312" w:eastAsia="仿宋_GB2312"/>
                <w:sz w:val="28"/>
                <w:szCs w:val="28"/>
              </w:rPr>
            </w:pPr>
          </w:p>
        </w:tc>
        <w:tc>
          <w:tcPr>
            <w:tcW w:w="1564" w:type="dxa"/>
          </w:tcPr>
          <w:p w14:paraId="19F098A3" w14:textId="77777777" w:rsidR="000B2FA5" w:rsidRDefault="000B2FA5" w:rsidP="00ED47E2">
            <w:pPr>
              <w:rPr>
                <w:rFonts w:ascii="仿宋_GB2312" w:eastAsia="仿宋_GB2312"/>
                <w:sz w:val="28"/>
                <w:szCs w:val="28"/>
              </w:rPr>
            </w:pPr>
          </w:p>
        </w:tc>
        <w:tc>
          <w:tcPr>
            <w:tcW w:w="1564" w:type="dxa"/>
          </w:tcPr>
          <w:p w14:paraId="3E1C51CC" w14:textId="77777777" w:rsidR="000B2FA5" w:rsidRDefault="000B2FA5" w:rsidP="00ED47E2">
            <w:pPr>
              <w:rPr>
                <w:rFonts w:ascii="仿宋_GB2312" w:eastAsia="仿宋_GB2312"/>
                <w:sz w:val="28"/>
                <w:szCs w:val="28"/>
              </w:rPr>
            </w:pPr>
          </w:p>
        </w:tc>
        <w:tc>
          <w:tcPr>
            <w:tcW w:w="1726" w:type="dxa"/>
          </w:tcPr>
          <w:p w14:paraId="5F7ADBDE" w14:textId="77777777" w:rsidR="000B2FA5" w:rsidRDefault="000B2FA5" w:rsidP="00ED47E2">
            <w:pPr>
              <w:rPr>
                <w:rFonts w:ascii="仿宋_GB2312" w:eastAsia="仿宋_GB2312"/>
                <w:sz w:val="28"/>
                <w:szCs w:val="28"/>
              </w:rPr>
            </w:pPr>
          </w:p>
        </w:tc>
        <w:tc>
          <w:tcPr>
            <w:tcW w:w="1582" w:type="dxa"/>
          </w:tcPr>
          <w:p w14:paraId="0751CEE9" w14:textId="77777777" w:rsidR="000B2FA5" w:rsidRDefault="000B2FA5" w:rsidP="00ED47E2">
            <w:pPr>
              <w:rPr>
                <w:rFonts w:ascii="仿宋_GB2312" w:eastAsia="仿宋_GB2312"/>
                <w:sz w:val="28"/>
                <w:szCs w:val="28"/>
              </w:rPr>
            </w:pPr>
          </w:p>
        </w:tc>
        <w:tc>
          <w:tcPr>
            <w:tcW w:w="950" w:type="dxa"/>
          </w:tcPr>
          <w:p w14:paraId="687B6C67" w14:textId="77777777" w:rsidR="000B2FA5" w:rsidRDefault="000B2FA5" w:rsidP="00ED47E2">
            <w:pPr>
              <w:rPr>
                <w:rFonts w:ascii="仿宋_GB2312" w:eastAsia="仿宋_GB2312"/>
                <w:sz w:val="28"/>
                <w:szCs w:val="28"/>
              </w:rPr>
            </w:pPr>
          </w:p>
        </w:tc>
      </w:tr>
      <w:tr w:rsidR="000B2FA5" w14:paraId="6A0AFEA0" w14:textId="77777777" w:rsidTr="000B2FA5">
        <w:trPr>
          <w:trHeight w:val="620"/>
        </w:trPr>
        <w:tc>
          <w:tcPr>
            <w:tcW w:w="787" w:type="dxa"/>
          </w:tcPr>
          <w:p w14:paraId="634A0179" w14:textId="77777777" w:rsidR="000B2FA5" w:rsidRDefault="000B2FA5" w:rsidP="00ED47E2">
            <w:pPr>
              <w:rPr>
                <w:rFonts w:ascii="仿宋_GB2312" w:eastAsia="仿宋_GB2312"/>
                <w:sz w:val="28"/>
                <w:szCs w:val="28"/>
              </w:rPr>
            </w:pPr>
          </w:p>
        </w:tc>
        <w:tc>
          <w:tcPr>
            <w:tcW w:w="2059" w:type="dxa"/>
          </w:tcPr>
          <w:p w14:paraId="29277353" w14:textId="77777777" w:rsidR="000B2FA5" w:rsidRDefault="000B2FA5" w:rsidP="00ED47E2">
            <w:pPr>
              <w:rPr>
                <w:rFonts w:ascii="仿宋_GB2312" w:eastAsia="仿宋_GB2312"/>
                <w:sz w:val="28"/>
                <w:szCs w:val="28"/>
              </w:rPr>
            </w:pPr>
          </w:p>
        </w:tc>
        <w:tc>
          <w:tcPr>
            <w:tcW w:w="1564" w:type="dxa"/>
          </w:tcPr>
          <w:p w14:paraId="697FEDFF" w14:textId="77777777" w:rsidR="000B2FA5" w:rsidRDefault="000B2FA5" w:rsidP="00ED47E2">
            <w:pPr>
              <w:rPr>
                <w:rFonts w:ascii="仿宋_GB2312" w:eastAsia="仿宋_GB2312"/>
                <w:sz w:val="28"/>
                <w:szCs w:val="28"/>
              </w:rPr>
            </w:pPr>
          </w:p>
        </w:tc>
        <w:tc>
          <w:tcPr>
            <w:tcW w:w="1564" w:type="dxa"/>
          </w:tcPr>
          <w:p w14:paraId="6BDA4E57" w14:textId="77777777" w:rsidR="000B2FA5" w:rsidRDefault="000B2FA5" w:rsidP="00ED47E2">
            <w:pPr>
              <w:rPr>
                <w:rFonts w:ascii="仿宋_GB2312" w:eastAsia="仿宋_GB2312"/>
                <w:sz w:val="28"/>
                <w:szCs w:val="28"/>
              </w:rPr>
            </w:pPr>
          </w:p>
        </w:tc>
        <w:tc>
          <w:tcPr>
            <w:tcW w:w="1726" w:type="dxa"/>
          </w:tcPr>
          <w:p w14:paraId="30FC3F5D" w14:textId="77777777" w:rsidR="000B2FA5" w:rsidRDefault="000B2FA5" w:rsidP="00ED47E2">
            <w:pPr>
              <w:rPr>
                <w:rFonts w:ascii="仿宋_GB2312" w:eastAsia="仿宋_GB2312"/>
                <w:sz w:val="28"/>
                <w:szCs w:val="28"/>
              </w:rPr>
            </w:pPr>
          </w:p>
        </w:tc>
        <w:tc>
          <w:tcPr>
            <w:tcW w:w="1582" w:type="dxa"/>
          </w:tcPr>
          <w:p w14:paraId="5817B205" w14:textId="77777777" w:rsidR="000B2FA5" w:rsidRDefault="000B2FA5" w:rsidP="00ED47E2">
            <w:pPr>
              <w:rPr>
                <w:rFonts w:ascii="仿宋_GB2312" w:eastAsia="仿宋_GB2312"/>
                <w:sz w:val="28"/>
                <w:szCs w:val="28"/>
              </w:rPr>
            </w:pPr>
          </w:p>
        </w:tc>
        <w:tc>
          <w:tcPr>
            <w:tcW w:w="950" w:type="dxa"/>
          </w:tcPr>
          <w:p w14:paraId="20153E7D" w14:textId="77777777" w:rsidR="000B2FA5" w:rsidRDefault="000B2FA5" w:rsidP="00ED47E2">
            <w:pPr>
              <w:rPr>
                <w:rFonts w:ascii="仿宋_GB2312" w:eastAsia="仿宋_GB2312"/>
                <w:sz w:val="28"/>
                <w:szCs w:val="28"/>
              </w:rPr>
            </w:pPr>
          </w:p>
        </w:tc>
      </w:tr>
      <w:tr w:rsidR="000B2FA5" w14:paraId="5CA8E0C6" w14:textId="77777777" w:rsidTr="000B2FA5">
        <w:trPr>
          <w:trHeight w:val="635"/>
        </w:trPr>
        <w:tc>
          <w:tcPr>
            <w:tcW w:w="787" w:type="dxa"/>
          </w:tcPr>
          <w:p w14:paraId="42D72953" w14:textId="77777777" w:rsidR="000B2FA5" w:rsidRDefault="000B2FA5" w:rsidP="00ED47E2">
            <w:pPr>
              <w:rPr>
                <w:rFonts w:ascii="仿宋_GB2312" w:eastAsia="仿宋_GB2312"/>
                <w:sz w:val="28"/>
                <w:szCs w:val="28"/>
              </w:rPr>
            </w:pPr>
          </w:p>
        </w:tc>
        <w:tc>
          <w:tcPr>
            <w:tcW w:w="2059" w:type="dxa"/>
          </w:tcPr>
          <w:p w14:paraId="53592FE4" w14:textId="77777777" w:rsidR="000B2FA5" w:rsidRDefault="000B2FA5" w:rsidP="00ED47E2">
            <w:pPr>
              <w:rPr>
                <w:rFonts w:ascii="仿宋_GB2312" w:eastAsia="仿宋_GB2312"/>
                <w:sz w:val="28"/>
                <w:szCs w:val="28"/>
              </w:rPr>
            </w:pPr>
          </w:p>
        </w:tc>
        <w:tc>
          <w:tcPr>
            <w:tcW w:w="1564" w:type="dxa"/>
          </w:tcPr>
          <w:p w14:paraId="1F8F1665" w14:textId="77777777" w:rsidR="000B2FA5" w:rsidRDefault="000B2FA5" w:rsidP="00ED47E2">
            <w:pPr>
              <w:rPr>
                <w:rFonts w:ascii="仿宋_GB2312" w:eastAsia="仿宋_GB2312"/>
                <w:sz w:val="28"/>
                <w:szCs w:val="28"/>
              </w:rPr>
            </w:pPr>
          </w:p>
        </w:tc>
        <w:tc>
          <w:tcPr>
            <w:tcW w:w="1564" w:type="dxa"/>
          </w:tcPr>
          <w:p w14:paraId="4F5AEEFE" w14:textId="77777777" w:rsidR="000B2FA5" w:rsidRDefault="000B2FA5" w:rsidP="00ED47E2">
            <w:pPr>
              <w:rPr>
                <w:rFonts w:ascii="仿宋_GB2312" w:eastAsia="仿宋_GB2312"/>
                <w:sz w:val="28"/>
                <w:szCs w:val="28"/>
              </w:rPr>
            </w:pPr>
          </w:p>
        </w:tc>
        <w:tc>
          <w:tcPr>
            <w:tcW w:w="1726" w:type="dxa"/>
          </w:tcPr>
          <w:p w14:paraId="6E8F58FE" w14:textId="77777777" w:rsidR="000B2FA5" w:rsidRDefault="000B2FA5" w:rsidP="00ED47E2">
            <w:pPr>
              <w:rPr>
                <w:rFonts w:ascii="仿宋_GB2312" w:eastAsia="仿宋_GB2312"/>
                <w:sz w:val="28"/>
                <w:szCs w:val="28"/>
              </w:rPr>
            </w:pPr>
          </w:p>
        </w:tc>
        <w:tc>
          <w:tcPr>
            <w:tcW w:w="1582" w:type="dxa"/>
          </w:tcPr>
          <w:p w14:paraId="0C55F67F" w14:textId="77777777" w:rsidR="000B2FA5" w:rsidRDefault="000B2FA5" w:rsidP="00ED47E2">
            <w:pPr>
              <w:rPr>
                <w:rFonts w:ascii="仿宋_GB2312" w:eastAsia="仿宋_GB2312"/>
                <w:sz w:val="28"/>
                <w:szCs w:val="28"/>
              </w:rPr>
            </w:pPr>
          </w:p>
        </w:tc>
        <w:tc>
          <w:tcPr>
            <w:tcW w:w="950" w:type="dxa"/>
          </w:tcPr>
          <w:p w14:paraId="58DE211B" w14:textId="77777777" w:rsidR="000B2FA5" w:rsidRDefault="000B2FA5" w:rsidP="00ED47E2">
            <w:pPr>
              <w:rPr>
                <w:rFonts w:ascii="仿宋_GB2312" w:eastAsia="仿宋_GB2312"/>
                <w:sz w:val="28"/>
                <w:szCs w:val="28"/>
              </w:rPr>
            </w:pPr>
          </w:p>
        </w:tc>
      </w:tr>
      <w:tr w:rsidR="000B2FA5" w14:paraId="3820EDF4" w14:textId="77777777" w:rsidTr="000B2FA5">
        <w:trPr>
          <w:trHeight w:val="620"/>
        </w:trPr>
        <w:tc>
          <w:tcPr>
            <w:tcW w:w="787" w:type="dxa"/>
          </w:tcPr>
          <w:p w14:paraId="55C3EF35" w14:textId="77777777" w:rsidR="000B2FA5" w:rsidRDefault="000B2FA5" w:rsidP="00ED47E2">
            <w:pPr>
              <w:rPr>
                <w:rFonts w:ascii="仿宋_GB2312" w:eastAsia="仿宋_GB2312"/>
                <w:sz w:val="28"/>
                <w:szCs w:val="28"/>
              </w:rPr>
            </w:pPr>
          </w:p>
        </w:tc>
        <w:tc>
          <w:tcPr>
            <w:tcW w:w="2059" w:type="dxa"/>
          </w:tcPr>
          <w:p w14:paraId="58BCB7F1" w14:textId="77777777" w:rsidR="000B2FA5" w:rsidRDefault="000B2FA5" w:rsidP="00ED47E2">
            <w:pPr>
              <w:rPr>
                <w:rFonts w:ascii="仿宋_GB2312" w:eastAsia="仿宋_GB2312"/>
                <w:sz w:val="28"/>
                <w:szCs w:val="28"/>
              </w:rPr>
            </w:pPr>
          </w:p>
        </w:tc>
        <w:tc>
          <w:tcPr>
            <w:tcW w:w="1564" w:type="dxa"/>
          </w:tcPr>
          <w:p w14:paraId="5AE983C6" w14:textId="77777777" w:rsidR="000B2FA5" w:rsidRDefault="000B2FA5" w:rsidP="00ED47E2">
            <w:pPr>
              <w:rPr>
                <w:rFonts w:ascii="仿宋_GB2312" w:eastAsia="仿宋_GB2312"/>
                <w:sz w:val="28"/>
                <w:szCs w:val="28"/>
              </w:rPr>
            </w:pPr>
          </w:p>
        </w:tc>
        <w:tc>
          <w:tcPr>
            <w:tcW w:w="1564" w:type="dxa"/>
          </w:tcPr>
          <w:p w14:paraId="4B7119FF" w14:textId="77777777" w:rsidR="000B2FA5" w:rsidRDefault="000B2FA5" w:rsidP="00ED47E2">
            <w:pPr>
              <w:rPr>
                <w:rFonts w:ascii="仿宋_GB2312" w:eastAsia="仿宋_GB2312"/>
                <w:sz w:val="28"/>
                <w:szCs w:val="28"/>
              </w:rPr>
            </w:pPr>
          </w:p>
        </w:tc>
        <w:tc>
          <w:tcPr>
            <w:tcW w:w="1726" w:type="dxa"/>
          </w:tcPr>
          <w:p w14:paraId="4CFF2806" w14:textId="77777777" w:rsidR="000B2FA5" w:rsidRDefault="000B2FA5" w:rsidP="00ED47E2">
            <w:pPr>
              <w:rPr>
                <w:rFonts w:ascii="仿宋_GB2312" w:eastAsia="仿宋_GB2312"/>
                <w:sz w:val="28"/>
                <w:szCs w:val="28"/>
              </w:rPr>
            </w:pPr>
          </w:p>
        </w:tc>
        <w:tc>
          <w:tcPr>
            <w:tcW w:w="1582" w:type="dxa"/>
          </w:tcPr>
          <w:p w14:paraId="73AF4698" w14:textId="77777777" w:rsidR="000B2FA5" w:rsidRDefault="000B2FA5" w:rsidP="00ED47E2">
            <w:pPr>
              <w:rPr>
                <w:rFonts w:ascii="仿宋_GB2312" w:eastAsia="仿宋_GB2312"/>
                <w:sz w:val="28"/>
                <w:szCs w:val="28"/>
              </w:rPr>
            </w:pPr>
          </w:p>
        </w:tc>
        <w:tc>
          <w:tcPr>
            <w:tcW w:w="950" w:type="dxa"/>
          </w:tcPr>
          <w:p w14:paraId="26341BF3" w14:textId="77777777" w:rsidR="000B2FA5" w:rsidRDefault="000B2FA5" w:rsidP="00ED47E2">
            <w:pPr>
              <w:rPr>
                <w:rFonts w:ascii="仿宋_GB2312" w:eastAsia="仿宋_GB2312"/>
                <w:sz w:val="28"/>
                <w:szCs w:val="28"/>
              </w:rPr>
            </w:pPr>
          </w:p>
        </w:tc>
      </w:tr>
      <w:tr w:rsidR="000B2FA5" w14:paraId="366CBE71" w14:textId="77777777" w:rsidTr="000B2FA5">
        <w:trPr>
          <w:trHeight w:val="635"/>
        </w:trPr>
        <w:tc>
          <w:tcPr>
            <w:tcW w:w="787" w:type="dxa"/>
          </w:tcPr>
          <w:p w14:paraId="625577B7" w14:textId="77777777" w:rsidR="000B2FA5" w:rsidRDefault="000B2FA5" w:rsidP="00ED47E2">
            <w:pPr>
              <w:rPr>
                <w:rFonts w:ascii="仿宋_GB2312" w:eastAsia="仿宋_GB2312"/>
                <w:sz w:val="28"/>
                <w:szCs w:val="28"/>
              </w:rPr>
            </w:pPr>
          </w:p>
        </w:tc>
        <w:tc>
          <w:tcPr>
            <w:tcW w:w="2059" w:type="dxa"/>
          </w:tcPr>
          <w:p w14:paraId="03DE8BAA" w14:textId="77777777" w:rsidR="000B2FA5" w:rsidRDefault="000B2FA5" w:rsidP="00ED47E2">
            <w:pPr>
              <w:rPr>
                <w:rFonts w:ascii="仿宋_GB2312" w:eastAsia="仿宋_GB2312"/>
                <w:sz w:val="28"/>
                <w:szCs w:val="28"/>
              </w:rPr>
            </w:pPr>
          </w:p>
        </w:tc>
        <w:tc>
          <w:tcPr>
            <w:tcW w:w="1564" w:type="dxa"/>
          </w:tcPr>
          <w:p w14:paraId="0BA0A69E" w14:textId="77777777" w:rsidR="000B2FA5" w:rsidRDefault="000B2FA5" w:rsidP="00ED47E2">
            <w:pPr>
              <w:rPr>
                <w:rFonts w:ascii="仿宋_GB2312" w:eastAsia="仿宋_GB2312"/>
                <w:sz w:val="28"/>
                <w:szCs w:val="28"/>
              </w:rPr>
            </w:pPr>
          </w:p>
        </w:tc>
        <w:tc>
          <w:tcPr>
            <w:tcW w:w="1564" w:type="dxa"/>
          </w:tcPr>
          <w:p w14:paraId="2D24B52B" w14:textId="77777777" w:rsidR="000B2FA5" w:rsidRDefault="000B2FA5" w:rsidP="00ED47E2">
            <w:pPr>
              <w:rPr>
                <w:rFonts w:ascii="仿宋_GB2312" w:eastAsia="仿宋_GB2312"/>
                <w:sz w:val="28"/>
                <w:szCs w:val="28"/>
              </w:rPr>
            </w:pPr>
          </w:p>
        </w:tc>
        <w:tc>
          <w:tcPr>
            <w:tcW w:w="1726" w:type="dxa"/>
          </w:tcPr>
          <w:p w14:paraId="74470E2E" w14:textId="77777777" w:rsidR="000B2FA5" w:rsidRDefault="000B2FA5" w:rsidP="00ED47E2">
            <w:pPr>
              <w:rPr>
                <w:rFonts w:ascii="仿宋_GB2312" w:eastAsia="仿宋_GB2312"/>
                <w:sz w:val="28"/>
                <w:szCs w:val="28"/>
              </w:rPr>
            </w:pPr>
          </w:p>
        </w:tc>
        <w:tc>
          <w:tcPr>
            <w:tcW w:w="1582" w:type="dxa"/>
          </w:tcPr>
          <w:p w14:paraId="64F7F990" w14:textId="77777777" w:rsidR="000B2FA5" w:rsidRDefault="000B2FA5" w:rsidP="00ED47E2">
            <w:pPr>
              <w:rPr>
                <w:rFonts w:ascii="仿宋_GB2312" w:eastAsia="仿宋_GB2312"/>
                <w:sz w:val="28"/>
                <w:szCs w:val="28"/>
              </w:rPr>
            </w:pPr>
          </w:p>
        </w:tc>
        <w:tc>
          <w:tcPr>
            <w:tcW w:w="950" w:type="dxa"/>
          </w:tcPr>
          <w:p w14:paraId="182DF716" w14:textId="77777777" w:rsidR="000B2FA5" w:rsidRDefault="000B2FA5" w:rsidP="00ED47E2">
            <w:pPr>
              <w:rPr>
                <w:rFonts w:ascii="仿宋_GB2312" w:eastAsia="仿宋_GB2312"/>
                <w:sz w:val="28"/>
                <w:szCs w:val="28"/>
              </w:rPr>
            </w:pPr>
          </w:p>
        </w:tc>
      </w:tr>
      <w:tr w:rsidR="000B2FA5" w14:paraId="3AFB4712" w14:textId="77777777" w:rsidTr="000B2FA5">
        <w:trPr>
          <w:trHeight w:val="620"/>
        </w:trPr>
        <w:tc>
          <w:tcPr>
            <w:tcW w:w="787" w:type="dxa"/>
          </w:tcPr>
          <w:p w14:paraId="04D2B86A" w14:textId="77777777" w:rsidR="000B2FA5" w:rsidRDefault="000B2FA5" w:rsidP="00ED47E2">
            <w:pPr>
              <w:rPr>
                <w:rFonts w:ascii="仿宋_GB2312" w:eastAsia="仿宋_GB2312"/>
                <w:sz w:val="28"/>
                <w:szCs w:val="28"/>
              </w:rPr>
            </w:pPr>
          </w:p>
        </w:tc>
        <w:tc>
          <w:tcPr>
            <w:tcW w:w="2059" w:type="dxa"/>
          </w:tcPr>
          <w:p w14:paraId="22F9794D" w14:textId="77777777" w:rsidR="000B2FA5" w:rsidRDefault="000B2FA5" w:rsidP="00ED47E2">
            <w:pPr>
              <w:rPr>
                <w:rFonts w:ascii="仿宋_GB2312" w:eastAsia="仿宋_GB2312"/>
                <w:sz w:val="28"/>
                <w:szCs w:val="28"/>
              </w:rPr>
            </w:pPr>
          </w:p>
        </w:tc>
        <w:tc>
          <w:tcPr>
            <w:tcW w:w="1564" w:type="dxa"/>
          </w:tcPr>
          <w:p w14:paraId="57AF3AB0" w14:textId="77777777" w:rsidR="000B2FA5" w:rsidRDefault="000B2FA5" w:rsidP="00ED47E2">
            <w:pPr>
              <w:rPr>
                <w:rFonts w:ascii="仿宋_GB2312" w:eastAsia="仿宋_GB2312"/>
                <w:sz w:val="28"/>
                <w:szCs w:val="28"/>
              </w:rPr>
            </w:pPr>
          </w:p>
        </w:tc>
        <w:tc>
          <w:tcPr>
            <w:tcW w:w="1564" w:type="dxa"/>
          </w:tcPr>
          <w:p w14:paraId="786B6938" w14:textId="77777777" w:rsidR="000B2FA5" w:rsidRDefault="000B2FA5" w:rsidP="00ED47E2">
            <w:pPr>
              <w:rPr>
                <w:rFonts w:ascii="仿宋_GB2312" w:eastAsia="仿宋_GB2312"/>
                <w:sz w:val="28"/>
                <w:szCs w:val="28"/>
              </w:rPr>
            </w:pPr>
          </w:p>
        </w:tc>
        <w:tc>
          <w:tcPr>
            <w:tcW w:w="1726" w:type="dxa"/>
          </w:tcPr>
          <w:p w14:paraId="4BB09024" w14:textId="77777777" w:rsidR="000B2FA5" w:rsidRDefault="000B2FA5" w:rsidP="00ED47E2">
            <w:pPr>
              <w:rPr>
                <w:rFonts w:ascii="仿宋_GB2312" w:eastAsia="仿宋_GB2312"/>
                <w:sz w:val="28"/>
                <w:szCs w:val="28"/>
              </w:rPr>
            </w:pPr>
          </w:p>
        </w:tc>
        <w:tc>
          <w:tcPr>
            <w:tcW w:w="1582" w:type="dxa"/>
          </w:tcPr>
          <w:p w14:paraId="4F96863A" w14:textId="77777777" w:rsidR="000B2FA5" w:rsidRDefault="000B2FA5" w:rsidP="00ED47E2">
            <w:pPr>
              <w:rPr>
                <w:rFonts w:ascii="仿宋_GB2312" w:eastAsia="仿宋_GB2312"/>
                <w:sz w:val="28"/>
                <w:szCs w:val="28"/>
              </w:rPr>
            </w:pPr>
          </w:p>
        </w:tc>
        <w:tc>
          <w:tcPr>
            <w:tcW w:w="950" w:type="dxa"/>
          </w:tcPr>
          <w:p w14:paraId="5CA82E0B" w14:textId="77777777" w:rsidR="000B2FA5" w:rsidRDefault="000B2FA5" w:rsidP="00ED47E2">
            <w:pPr>
              <w:rPr>
                <w:rFonts w:ascii="仿宋_GB2312" w:eastAsia="仿宋_GB2312"/>
                <w:sz w:val="28"/>
                <w:szCs w:val="28"/>
              </w:rPr>
            </w:pPr>
          </w:p>
        </w:tc>
      </w:tr>
      <w:tr w:rsidR="000B2FA5" w14:paraId="00538563" w14:textId="77777777" w:rsidTr="000B2FA5">
        <w:trPr>
          <w:trHeight w:val="635"/>
        </w:trPr>
        <w:tc>
          <w:tcPr>
            <w:tcW w:w="787" w:type="dxa"/>
          </w:tcPr>
          <w:p w14:paraId="54E246AB" w14:textId="77777777" w:rsidR="000B2FA5" w:rsidRDefault="000B2FA5" w:rsidP="00ED47E2">
            <w:pPr>
              <w:rPr>
                <w:rFonts w:ascii="仿宋_GB2312" w:eastAsia="仿宋_GB2312"/>
                <w:sz w:val="28"/>
                <w:szCs w:val="28"/>
              </w:rPr>
            </w:pPr>
          </w:p>
        </w:tc>
        <w:tc>
          <w:tcPr>
            <w:tcW w:w="2059" w:type="dxa"/>
          </w:tcPr>
          <w:p w14:paraId="07BDF2C1" w14:textId="77777777" w:rsidR="000B2FA5" w:rsidRDefault="000B2FA5" w:rsidP="00ED47E2">
            <w:pPr>
              <w:rPr>
                <w:rFonts w:ascii="仿宋_GB2312" w:eastAsia="仿宋_GB2312"/>
                <w:sz w:val="28"/>
                <w:szCs w:val="28"/>
              </w:rPr>
            </w:pPr>
          </w:p>
        </w:tc>
        <w:tc>
          <w:tcPr>
            <w:tcW w:w="1564" w:type="dxa"/>
          </w:tcPr>
          <w:p w14:paraId="1D16876B" w14:textId="77777777" w:rsidR="000B2FA5" w:rsidRDefault="000B2FA5" w:rsidP="00ED47E2">
            <w:pPr>
              <w:rPr>
                <w:rFonts w:ascii="仿宋_GB2312" w:eastAsia="仿宋_GB2312"/>
                <w:sz w:val="28"/>
                <w:szCs w:val="28"/>
              </w:rPr>
            </w:pPr>
          </w:p>
        </w:tc>
        <w:tc>
          <w:tcPr>
            <w:tcW w:w="1564" w:type="dxa"/>
          </w:tcPr>
          <w:p w14:paraId="0455DB48" w14:textId="77777777" w:rsidR="000B2FA5" w:rsidRDefault="000B2FA5" w:rsidP="00ED47E2">
            <w:pPr>
              <w:rPr>
                <w:rFonts w:ascii="仿宋_GB2312" w:eastAsia="仿宋_GB2312"/>
                <w:sz w:val="28"/>
                <w:szCs w:val="28"/>
              </w:rPr>
            </w:pPr>
          </w:p>
        </w:tc>
        <w:tc>
          <w:tcPr>
            <w:tcW w:w="1726" w:type="dxa"/>
          </w:tcPr>
          <w:p w14:paraId="6CCA109A" w14:textId="77777777" w:rsidR="000B2FA5" w:rsidRDefault="000B2FA5" w:rsidP="00ED47E2">
            <w:pPr>
              <w:rPr>
                <w:rFonts w:ascii="仿宋_GB2312" w:eastAsia="仿宋_GB2312"/>
                <w:sz w:val="28"/>
                <w:szCs w:val="28"/>
              </w:rPr>
            </w:pPr>
          </w:p>
        </w:tc>
        <w:tc>
          <w:tcPr>
            <w:tcW w:w="1582" w:type="dxa"/>
          </w:tcPr>
          <w:p w14:paraId="1EEBCDAC" w14:textId="77777777" w:rsidR="000B2FA5" w:rsidRDefault="000B2FA5" w:rsidP="00ED47E2">
            <w:pPr>
              <w:rPr>
                <w:rFonts w:ascii="仿宋_GB2312" w:eastAsia="仿宋_GB2312"/>
                <w:sz w:val="28"/>
                <w:szCs w:val="28"/>
              </w:rPr>
            </w:pPr>
          </w:p>
        </w:tc>
        <w:tc>
          <w:tcPr>
            <w:tcW w:w="950" w:type="dxa"/>
          </w:tcPr>
          <w:p w14:paraId="573DFE59" w14:textId="77777777" w:rsidR="000B2FA5" w:rsidRDefault="000B2FA5" w:rsidP="00ED47E2">
            <w:pPr>
              <w:rPr>
                <w:rFonts w:ascii="仿宋_GB2312" w:eastAsia="仿宋_GB2312"/>
                <w:sz w:val="28"/>
                <w:szCs w:val="28"/>
              </w:rPr>
            </w:pPr>
          </w:p>
        </w:tc>
      </w:tr>
      <w:tr w:rsidR="000B2FA5" w14:paraId="15E59D18" w14:textId="77777777" w:rsidTr="000B2FA5">
        <w:trPr>
          <w:trHeight w:val="635"/>
        </w:trPr>
        <w:tc>
          <w:tcPr>
            <w:tcW w:w="787" w:type="dxa"/>
          </w:tcPr>
          <w:p w14:paraId="1F30CD68" w14:textId="77777777" w:rsidR="000B2FA5" w:rsidRDefault="000B2FA5" w:rsidP="00ED47E2">
            <w:pPr>
              <w:rPr>
                <w:rFonts w:ascii="仿宋_GB2312" w:eastAsia="仿宋_GB2312"/>
                <w:sz w:val="28"/>
                <w:szCs w:val="28"/>
              </w:rPr>
            </w:pPr>
          </w:p>
        </w:tc>
        <w:tc>
          <w:tcPr>
            <w:tcW w:w="2059" w:type="dxa"/>
          </w:tcPr>
          <w:p w14:paraId="2E44C93A" w14:textId="77777777" w:rsidR="000B2FA5" w:rsidRDefault="000B2FA5" w:rsidP="00ED47E2">
            <w:pPr>
              <w:rPr>
                <w:rFonts w:ascii="仿宋_GB2312" w:eastAsia="仿宋_GB2312"/>
                <w:sz w:val="28"/>
                <w:szCs w:val="28"/>
              </w:rPr>
            </w:pPr>
          </w:p>
        </w:tc>
        <w:tc>
          <w:tcPr>
            <w:tcW w:w="1564" w:type="dxa"/>
          </w:tcPr>
          <w:p w14:paraId="1FE89202" w14:textId="77777777" w:rsidR="000B2FA5" w:rsidRDefault="000B2FA5" w:rsidP="00ED47E2">
            <w:pPr>
              <w:rPr>
                <w:rFonts w:ascii="仿宋_GB2312" w:eastAsia="仿宋_GB2312"/>
                <w:sz w:val="28"/>
                <w:szCs w:val="28"/>
              </w:rPr>
            </w:pPr>
          </w:p>
        </w:tc>
        <w:tc>
          <w:tcPr>
            <w:tcW w:w="1564" w:type="dxa"/>
          </w:tcPr>
          <w:p w14:paraId="38362BB2" w14:textId="77777777" w:rsidR="000B2FA5" w:rsidRDefault="000B2FA5" w:rsidP="00ED47E2">
            <w:pPr>
              <w:rPr>
                <w:rFonts w:ascii="仿宋_GB2312" w:eastAsia="仿宋_GB2312"/>
                <w:sz w:val="28"/>
                <w:szCs w:val="28"/>
              </w:rPr>
            </w:pPr>
          </w:p>
        </w:tc>
        <w:tc>
          <w:tcPr>
            <w:tcW w:w="1726" w:type="dxa"/>
          </w:tcPr>
          <w:p w14:paraId="113724C2" w14:textId="77777777" w:rsidR="000B2FA5" w:rsidRDefault="000B2FA5" w:rsidP="00ED47E2">
            <w:pPr>
              <w:rPr>
                <w:rFonts w:ascii="仿宋_GB2312" w:eastAsia="仿宋_GB2312"/>
                <w:sz w:val="28"/>
                <w:szCs w:val="28"/>
              </w:rPr>
            </w:pPr>
          </w:p>
        </w:tc>
        <w:tc>
          <w:tcPr>
            <w:tcW w:w="1582" w:type="dxa"/>
          </w:tcPr>
          <w:p w14:paraId="0B89D8D5" w14:textId="77777777" w:rsidR="000B2FA5" w:rsidRDefault="000B2FA5" w:rsidP="00ED47E2">
            <w:pPr>
              <w:rPr>
                <w:rFonts w:ascii="仿宋_GB2312" w:eastAsia="仿宋_GB2312"/>
                <w:sz w:val="28"/>
                <w:szCs w:val="28"/>
              </w:rPr>
            </w:pPr>
          </w:p>
        </w:tc>
        <w:tc>
          <w:tcPr>
            <w:tcW w:w="950" w:type="dxa"/>
          </w:tcPr>
          <w:p w14:paraId="42501941" w14:textId="77777777" w:rsidR="000B2FA5" w:rsidRDefault="000B2FA5" w:rsidP="00ED47E2">
            <w:pPr>
              <w:rPr>
                <w:rFonts w:ascii="仿宋_GB2312" w:eastAsia="仿宋_GB2312"/>
                <w:sz w:val="28"/>
                <w:szCs w:val="28"/>
              </w:rPr>
            </w:pPr>
          </w:p>
        </w:tc>
      </w:tr>
    </w:tbl>
    <w:p w14:paraId="24C86A54" w14:textId="77777777" w:rsidR="000B2FA5" w:rsidRDefault="000B2FA5"/>
    <w:p w14:paraId="37A3CC5E" w14:textId="77777777" w:rsidR="002B5556" w:rsidRPr="00301DFD" w:rsidRDefault="002B5556" w:rsidP="00301DFD">
      <w:pPr>
        <w:pStyle w:val="12"/>
        <w:spacing w:before="0" w:after="0" w:line="460" w:lineRule="exact"/>
        <w:ind w:left="2517"/>
        <w:outlineLvl w:val="0"/>
      </w:pPr>
      <w:bookmarkStart w:id="5" w:name="_Toc334616180"/>
      <w:bookmarkStart w:id="6" w:name="_Toc391046306"/>
      <w:r w:rsidRPr="00301DFD">
        <w:rPr>
          <w:rFonts w:hint="eastAsia"/>
        </w:rPr>
        <w:t>表1.</w:t>
      </w:r>
      <w:r w:rsidR="00347FF6" w:rsidRPr="00301DFD">
        <w:rPr>
          <w:rFonts w:hint="eastAsia"/>
        </w:rPr>
        <w:t>5</w:t>
      </w:r>
      <w:r w:rsidRPr="00301DFD">
        <w:rPr>
          <w:rFonts w:hint="eastAsia"/>
        </w:rPr>
        <w:t xml:space="preserve"> 最新安全生产法律</w:t>
      </w:r>
      <w:r w:rsidR="00347FF6" w:rsidRPr="00301DFD">
        <w:rPr>
          <w:rFonts w:hint="eastAsia"/>
        </w:rPr>
        <w:t>、</w:t>
      </w:r>
      <w:r w:rsidRPr="00301DFD">
        <w:rPr>
          <w:rFonts w:hint="eastAsia"/>
        </w:rPr>
        <w:t>法规、标准规范传达培训教育记录</w:t>
      </w:r>
      <w:bookmarkEnd w:id="5"/>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1485"/>
        <w:gridCol w:w="3031"/>
        <w:gridCol w:w="1298"/>
        <w:gridCol w:w="1299"/>
        <w:gridCol w:w="1299"/>
        <w:gridCol w:w="1210"/>
      </w:tblGrid>
      <w:tr w:rsidR="002B5556" w14:paraId="3871A5B0" w14:textId="77777777" w:rsidTr="00ED47E2">
        <w:trPr>
          <w:trHeight w:val="593"/>
          <w:jc w:val="center"/>
        </w:trPr>
        <w:tc>
          <w:tcPr>
            <w:tcW w:w="1502" w:type="dxa"/>
            <w:gridSpan w:val="2"/>
            <w:vAlign w:val="center"/>
          </w:tcPr>
          <w:p w14:paraId="21E4004D" w14:textId="77777777" w:rsidR="002B5556" w:rsidRDefault="002B5556" w:rsidP="00ED47E2">
            <w:pPr>
              <w:widowControl/>
              <w:jc w:val="center"/>
              <w:rPr>
                <w:rFonts w:ascii="宋体" w:hAnsi="宋体" w:cs="宋体"/>
                <w:kern w:val="0"/>
                <w:sz w:val="24"/>
              </w:rPr>
            </w:pPr>
            <w:r>
              <w:rPr>
                <w:rFonts w:ascii="宋体" w:hAnsi="宋体" w:cs="宋体" w:hint="eastAsia"/>
                <w:kern w:val="0"/>
                <w:sz w:val="24"/>
              </w:rPr>
              <w:t>教育类别</w:t>
            </w:r>
          </w:p>
        </w:tc>
        <w:tc>
          <w:tcPr>
            <w:tcW w:w="3031" w:type="dxa"/>
            <w:vAlign w:val="center"/>
          </w:tcPr>
          <w:p w14:paraId="42EC4EC2" w14:textId="77777777" w:rsidR="002B5556" w:rsidRDefault="002B5556" w:rsidP="00ED47E2">
            <w:pPr>
              <w:widowControl/>
              <w:jc w:val="center"/>
              <w:rPr>
                <w:rFonts w:ascii="宋体" w:hAnsi="宋体" w:cs="宋体"/>
                <w:kern w:val="0"/>
                <w:sz w:val="24"/>
              </w:rPr>
            </w:pPr>
          </w:p>
        </w:tc>
        <w:tc>
          <w:tcPr>
            <w:tcW w:w="1298" w:type="dxa"/>
            <w:vAlign w:val="center"/>
          </w:tcPr>
          <w:p w14:paraId="7E963892" w14:textId="77777777" w:rsidR="002B5556" w:rsidRDefault="002B5556" w:rsidP="00ED47E2">
            <w:pPr>
              <w:widowControl/>
              <w:jc w:val="center"/>
              <w:rPr>
                <w:rFonts w:ascii="宋体" w:hAnsi="宋体" w:cs="宋体"/>
                <w:kern w:val="0"/>
                <w:sz w:val="24"/>
              </w:rPr>
            </w:pPr>
            <w:r>
              <w:rPr>
                <w:rFonts w:ascii="宋体" w:hAnsi="宋体" w:cs="宋体" w:hint="eastAsia"/>
                <w:kern w:val="0"/>
                <w:sz w:val="24"/>
              </w:rPr>
              <w:t>培训课程</w:t>
            </w:r>
          </w:p>
        </w:tc>
        <w:tc>
          <w:tcPr>
            <w:tcW w:w="3808" w:type="dxa"/>
            <w:gridSpan w:val="3"/>
            <w:vAlign w:val="center"/>
          </w:tcPr>
          <w:p w14:paraId="64053FE8" w14:textId="77777777" w:rsidR="002B5556" w:rsidRDefault="002B5556" w:rsidP="00ED47E2">
            <w:pPr>
              <w:widowControl/>
              <w:jc w:val="center"/>
              <w:rPr>
                <w:rFonts w:ascii="宋体" w:hAnsi="宋体" w:cs="宋体"/>
                <w:kern w:val="0"/>
                <w:sz w:val="24"/>
              </w:rPr>
            </w:pPr>
          </w:p>
        </w:tc>
      </w:tr>
      <w:tr w:rsidR="002B5556" w14:paraId="251ACFCB" w14:textId="77777777" w:rsidTr="00ED47E2">
        <w:trPr>
          <w:jc w:val="center"/>
        </w:trPr>
        <w:tc>
          <w:tcPr>
            <w:tcW w:w="1502" w:type="dxa"/>
            <w:gridSpan w:val="2"/>
            <w:vAlign w:val="center"/>
          </w:tcPr>
          <w:p w14:paraId="7AEE14D2" w14:textId="77777777" w:rsidR="002B5556" w:rsidRDefault="002B5556" w:rsidP="00ED47E2">
            <w:pPr>
              <w:widowControl/>
              <w:jc w:val="center"/>
              <w:rPr>
                <w:rFonts w:ascii="宋体" w:hAnsi="宋体" w:cs="宋体"/>
                <w:kern w:val="0"/>
                <w:sz w:val="24"/>
              </w:rPr>
            </w:pPr>
            <w:r>
              <w:rPr>
                <w:rFonts w:ascii="宋体" w:hAnsi="宋体" w:cs="宋体" w:hint="eastAsia"/>
                <w:kern w:val="0"/>
                <w:sz w:val="24"/>
              </w:rPr>
              <w:t>主讲单位（部门）</w:t>
            </w:r>
          </w:p>
        </w:tc>
        <w:tc>
          <w:tcPr>
            <w:tcW w:w="3031" w:type="dxa"/>
            <w:vAlign w:val="center"/>
          </w:tcPr>
          <w:p w14:paraId="1AA1ABDC" w14:textId="77777777" w:rsidR="002B5556" w:rsidRDefault="002B5556" w:rsidP="00ED47E2">
            <w:pPr>
              <w:widowControl/>
              <w:jc w:val="center"/>
              <w:rPr>
                <w:rFonts w:ascii="宋体" w:hAnsi="宋体" w:cs="宋体"/>
                <w:kern w:val="0"/>
                <w:sz w:val="24"/>
              </w:rPr>
            </w:pPr>
          </w:p>
        </w:tc>
        <w:tc>
          <w:tcPr>
            <w:tcW w:w="1298" w:type="dxa"/>
            <w:vAlign w:val="center"/>
          </w:tcPr>
          <w:p w14:paraId="474ADC3B" w14:textId="77777777" w:rsidR="002B5556" w:rsidRDefault="002B5556" w:rsidP="00ED47E2">
            <w:pPr>
              <w:widowControl/>
              <w:jc w:val="center"/>
              <w:rPr>
                <w:rFonts w:ascii="宋体" w:hAnsi="宋体" w:cs="宋体"/>
                <w:kern w:val="0"/>
                <w:sz w:val="24"/>
              </w:rPr>
            </w:pPr>
            <w:r>
              <w:rPr>
                <w:rFonts w:ascii="宋体" w:hAnsi="宋体" w:cs="宋体" w:hint="eastAsia"/>
                <w:kern w:val="0"/>
                <w:sz w:val="24"/>
              </w:rPr>
              <w:t>主讲人</w:t>
            </w:r>
          </w:p>
        </w:tc>
        <w:tc>
          <w:tcPr>
            <w:tcW w:w="1299" w:type="dxa"/>
            <w:vAlign w:val="center"/>
          </w:tcPr>
          <w:p w14:paraId="1DEF9DF3" w14:textId="77777777" w:rsidR="002B5556" w:rsidRDefault="002B5556" w:rsidP="00ED47E2">
            <w:pPr>
              <w:widowControl/>
              <w:jc w:val="center"/>
              <w:rPr>
                <w:rFonts w:ascii="宋体" w:hAnsi="宋体" w:cs="宋体"/>
                <w:kern w:val="0"/>
                <w:sz w:val="24"/>
              </w:rPr>
            </w:pPr>
          </w:p>
        </w:tc>
        <w:tc>
          <w:tcPr>
            <w:tcW w:w="1299" w:type="dxa"/>
            <w:vAlign w:val="center"/>
          </w:tcPr>
          <w:p w14:paraId="0C8B36F1" w14:textId="77777777" w:rsidR="002B5556" w:rsidRDefault="002B5556" w:rsidP="00ED47E2">
            <w:pPr>
              <w:widowControl/>
              <w:jc w:val="center"/>
              <w:rPr>
                <w:rFonts w:ascii="宋体" w:hAnsi="宋体" w:cs="宋体"/>
                <w:kern w:val="0"/>
                <w:sz w:val="24"/>
              </w:rPr>
            </w:pPr>
            <w:r>
              <w:rPr>
                <w:rFonts w:ascii="宋体" w:hAnsi="宋体" w:cs="宋体" w:hint="eastAsia"/>
                <w:kern w:val="0"/>
                <w:sz w:val="24"/>
              </w:rPr>
              <w:t>培训日期</w:t>
            </w:r>
          </w:p>
        </w:tc>
        <w:tc>
          <w:tcPr>
            <w:tcW w:w="1210" w:type="dxa"/>
            <w:vAlign w:val="center"/>
          </w:tcPr>
          <w:p w14:paraId="53C76FDA" w14:textId="77777777" w:rsidR="002B5556" w:rsidRDefault="002B5556" w:rsidP="00ED47E2">
            <w:pPr>
              <w:widowControl/>
              <w:jc w:val="center"/>
              <w:rPr>
                <w:rFonts w:ascii="宋体" w:hAnsi="宋体" w:cs="宋体"/>
                <w:kern w:val="0"/>
                <w:sz w:val="24"/>
              </w:rPr>
            </w:pPr>
          </w:p>
        </w:tc>
      </w:tr>
      <w:tr w:rsidR="002B5556" w14:paraId="62925FAD" w14:textId="77777777" w:rsidTr="00ED47E2">
        <w:trPr>
          <w:jc w:val="center"/>
        </w:trPr>
        <w:tc>
          <w:tcPr>
            <w:tcW w:w="1502" w:type="dxa"/>
            <w:gridSpan w:val="2"/>
            <w:vAlign w:val="center"/>
          </w:tcPr>
          <w:p w14:paraId="10A2712C" w14:textId="77777777" w:rsidR="002B5556" w:rsidRDefault="002B5556" w:rsidP="00ED47E2">
            <w:pPr>
              <w:widowControl/>
              <w:jc w:val="center"/>
              <w:rPr>
                <w:rFonts w:ascii="宋体" w:hAnsi="宋体" w:cs="宋体"/>
                <w:kern w:val="0"/>
                <w:sz w:val="24"/>
              </w:rPr>
            </w:pPr>
            <w:r>
              <w:rPr>
                <w:rFonts w:ascii="宋体" w:hAnsi="宋体" w:cs="宋体" w:hint="eastAsia"/>
                <w:kern w:val="0"/>
                <w:sz w:val="24"/>
              </w:rPr>
              <w:t>受教育单位（部门）</w:t>
            </w:r>
          </w:p>
        </w:tc>
        <w:tc>
          <w:tcPr>
            <w:tcW w:w="3031" w:type="dxa"/>
            <w:vAlign w:val="center"/>
          </w:tcPr>
          <w:p w14:paraId="42DC50F8" w14:textId="77777777" w:rsidR="002B5556" w:rsidRDefault="002B5556" w:rsidP="00ED47E2">
            <w:pPr>
              <w:widowControl/>
              <w:jc w:val="center"/>
              <w:rPr>
                <w:rFonts w:ascii="宋体" w:hAnsi="宋体" w:cs="宋体"/>
                <w:kern w:val="0"/>
                <w:sz w:val="24"/>
              </w:rPr>
            </w:pPr>
          </w:p>
        </w:tc>
        <w:tc>
          <w:tcPr>
            <w:tcW w:w="1298" w:type="dxa"/>
            <w:vAlign w:val="center"/>
          </w:tcPr>
          <w:p w14:paraId="191B0579" w14:textId="77777777" w:rsidR="002B5556" w:rsidRDefault="002B5556" w:rsidP="00ED47E2">
            <w:pPr>
              <w:widowControl/>
              <w:jc w:val="center"/>
              <w:rPr>
                <w:rFonts w:ascii="宋体" w:hAnsi="宋体" w:cs="宋体"/>
                <w:kern w:val="0"/>
                <w:sz w:val="24"/>
              </w:rPr>
            </w:pPr>
            <w:r>
              <w:rPr>
                <w:rFonts w:ascii="宋体" w:hAnsi="宋体" w:cs="宋体" w:hint="eastAsia"/>
                <w:kern w:val="0"/>
                <w:sz w:val="24"/>
              </w:rPr>
              <w:t>人  数</w:t>
            </w:r>
          </w:p>
        </w:tc>
        <w:tc>
          <w:tcPr>
            <w:tcW w:w="1299" w:type="dxa"/>
            <w:vAlign w:val="center"/>
          </w:tcPr>
          <w:p w14:paraId="3CADC275" w14:textId="77777777" w:rsidR="002B5556" w:rsidRDefault="002B5556" w:rsidP="00ED47E2">
            <w:pPr>
              <w:widowControl/>
              <w:jc w:val="center"/>
              <w:rPr>
                <w:rFonts w:ascii="宋体" w:hAnsi="宋体" w:cs="宋体"/>
                <w:kern w:val="0"/>
                <w:sz w:val="24"/>
              </w:rPr>
            </w:pPr>
          </w:p>
        </w:tc>
        <w:tc>
          <w:tcPr>
            <w:tcW w:w="1299" w:type="dxa"/>
            <w:vAlign w:val="center"/>
          </w:tcPr>
          <w:p w14:paraId="7109D1A0" w14:textId="77777777" w:rsidR="002B5556" w:rsidRDefault="002B5556" w:rsidP="00ED47E2">
            <w:pPr>
              <w:widowControl/>
              <w:jc w:val="center"/>
              <w:rPr>
                <w:rFonts w:ascii="宋体" w:hAnsi="宋体" w:cs="宋体"/>
                <w:kern w:val="0"/>
                <w:sz w:val="24"/>
              </w:rPr>
            </w:pPr>
            <w:r>
              <w:rPr>
                <w:rFonts w:ascii="宋体" w:hAnsi="宋体" w:cs="宋体" w:hint="eastAsia"/>
                <w:kern w:val="0"/>
                <w:sz w:val="24"/>
              </w:rPr>
              <w:t>学  时</w:t>
            </w:r>
          </w:p>
        </w:tc>
        <w:tc>
          <w:tcPr>
            <w:tcW w:w="1210" w:type="dxa"/>
            <w:vAlign w:val="center"/>
          </w:tcPr>
          <w:p w14:paraId="20BBE023" w14:textId="77777777" w:rsidR="002B5556" w:rsidRDefault="002B5556" w:rsidP="00ED47E2">
            <w:pPr>
              <w:widowControl/>
              <w:jc w:val="center"/>
              <w:rPr>
                <w:rFonts w:ascii="宋体" w:hAnsi="宋体" w:cs="宋体"/>
                <w:kern w:val="0"/>
                <w:sz w:val="24"/>
              </w:rPr>
            </w:pPr>
          </w:p>
        </w:tc>
      </w:tr>
      <w:tr w:rsidR="002B5556" w14:paraId="1276B6AB" w14:textId="77777777" w:rsidTr="00ED47E2">
        <w:trPr>
          <w:trHeight w:val="4536"/>
          <w:jc w:val="center"/>
        </w:trPr>
        <w:tc>
          <w:tcPr>
            <w:tcW w:w="9639" w:type="dxa"/>
            <w:gridSpan w:val="7"/>
          </w:tcPr>
          <w:p w14:paraId="246D5C32" w14:textId="77777777" w:rsidR="002B5556" w:rsidRDefault="002B5556" w:rsidP="009D7577">
            <w:pPr>
              <w:widowControl/>
              <w:spacing w:beforeLines="25" w:before="78"/>
              <w:jc w:val="left"/>
              <w:rPr>
                <w:rFonts w:ascii="宋体" w:hAnsi="宋体" w:cs="宋体"/>
                <w:kern w:val="0"/>
                <w:sz w:val="24"/>
              </w:rPr>
            </w:pPr>
            <w:r>
              <w:rPr>
                <w:rFonts w:ascii="宋体" w:hAnsi="宋体" w:cs="宋体" w:hint="eastAsia"/>
                <w:kern w:val="0"/>
                <w:sz w:val="24"/>
              </w:rPr>
              <w:t>教育内容：</w:t>
            </w:r>
          </w:p>
        </w:tc>
      </w:tr>
      <w:tr w:rsidR="002B5556" w14:paraId="18928E20" w14:textId="77777777" w:rsidTr="00ED47E2">
        <w:trPr>
          <w:gridBefore w:val="1"/>
          <w:wBefore w:w="17" w:type="dxa"/>
          <w:trHeight w:val="2835"/>
          <w:jc w:val="center"/>
        </w:trPr>
        <w:tc>
          <w:tcPr>
            <w:tcW w:w="9622" w:type="dxa"/>
            <w:gridSpan w:val="6"/>
          </w:tcPr>
          <w:p w14:paraId="6F4A830D" w14:textId="77777777" w:rsidR="002B5556" w:rsidRDefault="002B5556" w:rsidP="00ED47E2">
            <w:pPr>
              <w:rPr>
                <w:rFonts w:ascii="宋体" w:hAnsi="宋体"/>
                <w:sz w:val="24"/>
              </w:rPr>
            </w:pPr>
            <w:r>
              <w:rPr>
                <w:rFonts w:ascii="宋体" w:hAnsi="宋体" w:hint="eastAsia"/>
                <w:sz w:val="24"/>
              </w:rPr>
              <w:lastRenderedPageBreak/>
              <w:t>效果评估：（包括内容、教材、考核情况等）</w:t>
            </w:r>
          </w:p>
        </w:tc>
      </w:tr>
      <w:tr w:rsidR="002B5556" w14:paraId="78F3DAB3" w14:textId="77777777" w:rsidTr="00ED47E2">
        <w:trPr>
          <w:gridBefore w:val="1"/>
          <w:wBefore w:w="17" w:type="dxa"/>
          <w:trHeight w:val="2835"/>
          <w:jc w:val="center"/>
        </w:trPr>
        <w:tc>
          <w:tcPr>
            <w:tcW w:w="9622" w:type="dxa"/>
            <w:gridSpan w:val="6"/>
          </w:tcPr>
          <w:p w14:paraId="4963139A" w14:textId="77777777" w:rsidR="002B5556" w:rsidRDefault="002B5556" w:rsidP="00ED47E2">
            <w:pPr>
              <w:rPr>
                <w:rFonts w:ascii="宋体" w:hAnsi="宋体"/>
                <w:sz w:val="24"/>
              </w:rPr>
            </w:pPr>
            <w:r>
              <w:rPr>
                <w:rFonts w:ascii="宋体" w:hAnsi="宋体" w:hint="eastAsia"/>
                <w:sz w:val="24"/>
              </w:rPr>
              <w:t>评估结论：（采取的相应改进措施）</w:t>
            </w:r>
          </w:p>
        </w:tc>
      </w:tr>
    </w:tbl>
    <w:p w14:paraId="3E1A0A7A" w14:textId="77777777" w:rsidR="000B2FA5" w:rsidRPr="002B5556" w:rsidRDefault="000B2FA5"/>
    <w:p w14:paraId="0810B122" w14:textId="77777777" w:rsidR="00443BC5" w:rsidRDefault="00443BC5"/>
    <w:p w14:paraId="03680B6B" w14:textId="77777777" w:rsidR="000057D4" w:rsidRDefault="000057D4">
      <w:pPr>
        <w:widowControl/>
        <w:jc w:val="left"/>
        <w:rPr>
          <w:rFonts w:ascii="宋体" w:hAnsi="宋体"/>
          <w:b/>
          <w:bCs/>
          <w:sz w:val="28"/>
          <w:szCs w:val="28"/>
        </w:rPr>
      </w:pPr>
      <w:r>
        <w:rPr>
          <w:rFonts w:ascii="宋体" w:hAnsi="宋体"/>
          <w:b/>
          <w:bCs/>
          <w:sz w:val="28"/>
          <w:szCs w:val="28"/>
        </w:rPr>
        <w:br w:type="page"/>
      </w:r>
    </w:p>
    <w:p w14:paraId="498AC5D6" w14:textId="77777777" w:rsidR="00EC2301" w:rsidRPr="00301DFD" w:rsidRDefault="000057D4" w:rsidP="00301DFD">
      <w:pPr>
        <w:pStyle w:val="12"/>
        <w:spacing w:before="0" w:after="0" w:line="460" w:lineRule="exact"/>
        <w:ind w:left="2517"/>
        <w:outlineLvl w:val="0"/>
      </w:pPr>
      <w:bookmarkStart w:id="7" w:name="_Toc391046307"/>
      <w:r w:rsidRPr="00301DFD">
        <w:rPr>
          <w:rFonts w:hint="eastAsia"/>
        </w:rPr>
        <w:lastRenderedPageBreak/>
        <w:t>表1.</w:t>
      </w:r>
      <w:r w:rsidR="00347FF6" w:rsidRPr="00301DFD">
        <w:rPr>
          <w:rFonts w:hint="eastAsia"/>
        </w:rPr>
        <w:t>6</w:t>
      </w:r>
      <w:r w:rsidRPr="00301DFD">
        <w:rPr>
          <w:rFonts w:hint="eastAsia"/>
        </w:rPr>
        <w:t xml:space="preserve"> 法律、法规和标准符合性评价不符合项整改记录</w:t>
      </w:r>
      <w:bookmarkEnd w:id="7"/>
    </w:p>
    <w:tbl>
      <w:tblPr>
        <w:tblW w:w="9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1510"/>
        <w:gridCol w:w="1392"/>
        <w:gridCol w:w="1510"/>
        <w:gridCol w:w="1014"/>
        <w:gridCol w:w="1225"/>
        <w:gridCol w:w="1450"/>
        <w:gridCol w:w="1000"/>
      </w:tblGrid>
      <w:tr w:rsidR="00EC2301" w14:paraId="5C245094" w14:textId="77777777" w:rsidTr="00347FF6">
        <w:trPr>
          <w:trHeight w:val="943"/>
        </w:trPr>
        <w:tc>
          <w:tcPr>
            <w:tcW w:w="688" w:type="dxa"/>
            <w:vAlign w:val="center"/>
          </w:tcPr>
          <w:p w14:paraId="6BD484E5" w14:textId="77777777" w:rsidR="00EC2301" w:rsidRPr="00236026" w:rsidRDefault="00EC2301" w:rsidP="00ED47E2">
            <w:pPr>
              <w:spacing w:line="400" w:lineRule="atLeast"/>
              <w:jc w:val="center"/>
              <w:rPr>
                <w:rFonts w:ascii="宋体" w:eastAsia="宋体" w:hAnsi="宋体" w:cs="Times New Roman"/>
                <w:sz w:val="24"/>
              </w:rPr>
            </w:pPr>
            <w:r w:rsidRPr="00236026">
              <w:rPr>
                <w:rFonts w:ascii="宋体" w:eastAsia="宋体" w:hAnsi="宋体" w:cs="Times New Roman" w:hint="eastAsia"/>
                <w:sz w:val="24"/>
              </w:rPr>
              <w:t>序号</w:t>
            </w:r>
          </w:p>
        </w:tc>
        <w:tc>
          <w:tcPr>
            <w:tcW w:w="1510" w:type="dxa"/>
            <w:vAlign w:val="center"/>
          </w:tcPr>
          <w:p w14:paraId="52FB4372" w14:textId="77777777" w:rsidR="00EC2301" w:rsidRPr="00236026" w:rsidRDefault="00EC2301" w:rsidP="00347FF6">
            <w:pPr>
              <w:spacing w:line="400" w:lineRule="atLeast"/>
              <w:jc w:val="center"/>
              <w:rPr>
                <w:rFonts w:ascii="宋体" w:eastAsia="宋体" w:hAnsi="宋体" w:cs="Times New Roman"/>
                <w:sz w:val="24"/>
              </w:rPr>
            </w:pPr>
            <w:r w:rsidRPr="00236026">
              <w:rPr>
                <w:rFonts w:ascii="宋体" w:eastAsia="宋体" w:hAnsi="宋体" w:cs="Times New Roman" w:hint="eastAsia"/>
                <w:sz w:val="24"/>
              </w:rPr>
              <w:t>法律</w:t>
            </w:r>
            <w:r w:rsidR="00347FF6">
              <w:rPr>
                <w:rFonts w:ascii="宋体" w:hAnsi="宋体" w:hint="eastAsia"/>
                <w:sz w:val="24"/>
              </w:rPr>
              <w:t>、</w:t>
            </w:r>
            <w:r w:rsidRPr="00236026">
              <w:rPr>
                <w:rFonts w:ascii="宋体" w:eastAsia="宋体" w:hAnsi="宋体" w:cs="Times New Roman" w:hint="eastAsia"/>
                <w:sz w:val="24"/>
              </w:rPr>
              <w:t>法规</w:t>
            </w:r>
            <w:r w:rsidR="00347FF6">
              <w:rPr>
                <w:rFonts w:ascii="宋体" w:hAnsi="宋体" w:hint="eastAsia"/>
                <w:sz w:val="24"/>
              </w:rPr>
              <w:t>、标准</w:t>
            </w:r>
            <w:r w:rsidRPr="00236026">
              <w:rPr>
                <w:rFonts w:ascii="宋体" w:eastAsia="宋体" w:hAnsi="宋体" w:cs="Times New Roman" w:hint="eastAsia"/>
                <w:sz w:val="24"/>
              </w:rPr>
              <w:t>及</w:t>
            </w:r>
            <w:r w:rsidR="00347FF6">
              <w:rPr>
                <w:rFonts w:ascii="宋体" w:hAnsi="宋体" w:hint="eastAsia"/>
                <w:sz w:val="24"/>
              </w:rPr>
              <w:t>其他</w:t>
            </w:r>
            <w:r w:rsidRPr="00236026">
              <w:rPr>
                <w:rFonts w:ascii="宋体" w:eastAsia="宋体" w:hAnsi="宋体" w:cs="Times New Roman" w:hint="eastAsia"/>
                <w:sz w:val="24"/>
              </w:rPr>
              <w:t>要求名称</w:t>
            </w:r>
          </w:p>
        </w:tc>
        <w:tc>
          <w:tcPr>
            <w:tcW w:w="1392" w:type="dxa"/>
            <w:vAlign w:val="center"/>
          </w:tcPr>
          <w:p w14:paraId="0C5748CE" w14:textId="77777777" w:rsidR="00EC2301" w:rsidRPr="00236026" w:rsidRDefault="00EC2301" w:rsidP="00347FF6">
            <w:pPr>
              <w:spacing w:line="400" w:lineRule="atLeast"/>
              <w:jc w:val="center"/>
              <w:rPr>
                <w:rFonts w:ascii="宋体" w:eastAsia="宋体" w:hAnsi="宋体" w:cs="Times New Roman"/>
                <w:sz w:val="24"/>
              </w:rPr>
            </w:pPr>
            <w:r w:rsidRPr="00236026">
              <w:rPr>
                <w:rFonts w:ascii="宋体" w:eastAsia="宋体" w:hAnsi="宋体" w:cs="Times New Roman" w:hint="eastAsia"/>
                <w:sz w:val="24"/>
              </w:rPr>
              <w:t>不符合</w:t>
            </w:r>
            <w:r w:rsidR="00347FF6">
              <w:rPr>
                <w:rFonts w:ascii="宋体" w:hAnsi="宋体" w:hint="eastAsia"/>
                <w:sz w:val="24"/>
              </w:rPr>
              <w:t>情况说明</w:t>
            </w:r>
          </w:p>
        </w:tc>
        <w:tc>
          <w:tcPr>
            <w:tcW w:w="1510" w:type="dxa"/>
            <w:vAlign w:val="center"/>
          </w:tcPr>
          <w:p w14:paraId="0B90B8E4" w14:textId="77777777" w:rsidR="00EC2301" w:rsidRPr="00236026" w:rsidRDefault="00EC2301" w:rsidP="00ED47E2">
            <w:pPr>
              <w:spacing w:line="400" w:lineRule="atLeast"/>
              <w:jc w:val="center"/>
              <w:rPr>
                <w:rFonts w:ascii="宋体" w:eastAsia="宋体" w:hAnsi="宋体" w:cs="Times New Roman"/>
                <w:sz w:val="24"/>
              </w:rPr>
            </w:pPr>
            <w:r w:rsidRPr="00236026">
              <w:rPr>
                <w:rFonts w:ascii="宋体" w:eastAsia="宋体" w:hAnsi="宋体" w:cs="Times New Roman" w:hint="eastAsia"/>
                <w:sz w:val="24"/>
              </w:rPr>
              <w:t>计划采取措施</w:t>
            </w:r>
          </w:p>
        </w:tc>
        <w:tc>
          <w:tcPr>
            <w:tcW w:w="1014" w:type="dxa"/>
            <w:vAlign w:val="center"/>
          </w:tcPr>
          <w:p w14:paraId="4A11C331" w14:textId="77777777" w:rsidR="00EC2301" w:rsidRPr="00236026" w:rsidRDefault="00347FF6" w:rsidP="00347FF6">
            <w:pPr>
              <w:spacing w:line="400" w:lineRule="atLeast"/>
              <w:jc w:val="center"/>
              <w:rPr>
                <w:rFonts w:ascii="宋体" w:eastAsia="宋体" w:hAnsi="宋体" w:cs="Times New Roman"/>
                <w:sz w:val="24"/>
              </w:rPr>
            </w:pPr>
            <w:r>
              <w:rPr>
                <w:rFonts w:ascii="宋体" w:hAnsi="宋体" w:hint="eastAsia"/>
                <w:sz w:val="24"/>
              </w:rPr>
              <w:t>涉及</w:t>
            </w:r>
            <w:r w:rsidR="00EC2301" w:rsidRPr="00236026">
              <w:rPr>
                <w:rFonts w:ascii="宋体" w:eastAsia="宋体" w:hAnsi="宋体" w:cs="Times New Roman" w:hint="eastAsia"/>
                <w:sz w:val="24"/>
              </w:rPr>
              <w:t>部门/人员</w:t>
            </w:r>
          </w:p>
        </w:tc>
        <w:tc>
          <w:tcPr>
            <w:tcW w:w="1225" w:type="dxa"/>
            <w:vAlign w:val="center"/>
          </w:tcPr>
          <w:p w14:paraId="267A09C4" w14:textId="77777777" w:rsidR="00EC2301" w:rsidRPr="00236026" w:rsidRDefault="00EC2301" w:rsidP="00ED47E2">
            <w:pPr>
              <w:spacing w:line="400" w:lineRule="atLeast"/>
              <w:jc w:val="center"/>
              <w:rPr>
                <w:rFonts w:ascii="宋体" w:eastAsia="宋体" w:hAnsi="宋体" w:cs="Times New Roman"/>
                <w:sz w:val="24"/>
              </w:rPr>
            </w:pPr>
            <w:r w:rsidRPr="00236026">
              <w:rPr>
                <w:rFonts w:ascii="宋体" w:eastAsia="宋体" w:hAnsi="宋体" w:cs="Times New Roman" w:hint="eastAsia"/>
                <w:sz w:val="24"/>
              </w:rPr>
              <w:t>计划完成</w:t>
            </w:r>
          </w:p>
          <w:p w14:paraId="32D56B50" w14:textId="77777777" w:rsidR="00EC2301" w:rsidRPr="00236026" w:rsidRDefault="00EC2301" w:rsidP="00ED47E2">
            <w:pPr>
              <w:spacing w:line="400" w:lineRule="atLeast"/>
              <w:jc w:val="center"/>
              <w:rPr>
                <w:rFonts w:ascii="宋体" w:eastAsia="宋体" w:hAnsi="宋体" w:cs="Times New Roman"/>
                <w:sz w:val="24"/>
              </w:rPr>
            </w:pPr>
            <w:r w:rsidRPr="00236026">
              <w:rPr>
                <w:rFonts w:ascii="宋体" w:eastAsia="宋体" w:hAnsi="宋体" w:cs="Times New Roman" w:hint="eastAsia"/>
                <w:sz w:val="24"/>
              </w:rPr>
              <w:t>时间</w:t>
            </w:r>
          </w:p>
        </w:tc>
        <w:tc>
          <w:tcPr>
            <w:tcW w:w="1450" w:type="dxa"/>
            <w:vAlign w:val="center"/>
          </w:tcPr>
          <w:p w14:paraId="40829E00" w14:textId="77777777" w:rsidR="00EC2301" w:rsidRPr="00236026" w:rsidRDefault="00347FF6" w:rsidP="00ED47E2">
            <w:pPr>
              <w:spacing w:line="400" w:lineRule="atLeast"/>
              <w:jc w:val="center"/>
              <w:rPr>
                <w:rFonts w:ascii="宋体" w:eastAsia="宋体" w:hAnsi="宋体" w:cs="Times New Roman"/>
                <w:sz w:val="24"/>
              </w:rPr>
            </w:pPr>
            <w:r>
              <w:rPr>
                <w:rFonts w:ascii="宋体" w:hAnsi="宋体" w:hint="eastAsia"/>
                <w:sz w:val="24"/>
              </w:rPr>
              <w:t>整改</w:t>
            </w:r>
            <w:r w:rsidR="00EC2301" w:rsidRPr="00236026">
              <w:rPr>
                <w:rFonts w:ascii="宋体" w:eastAsia="宋体" w:hAnsi="宋体" w:cs="Times New Roman" w:hint="eastAsia"/>
                <w:sz w:val="24"/>
              </w:rPr>
              <w:t>效果</w:t>
            </w:r>
          </w:p>
          <w:p w14:paraId="6DF439D8" w14:textId="77777777" w:rsidR="00EC2301" w:rsidRPr="00236026" w:rsidRDefault="00EC2301" w:rsidP="00ED47E2">
            <w:pPr>
              <w:spacing w:line="400" w:lineRule="atLeast"/>
              <w:jc w:val="center"/>
              <w:rPr>
                <w:rFonts w:ascii="宋体" w:eastAsia="宋体" w:hAnsi="宋体" w:cs="Times New Roman"/>
                <w:sz w:val="24"/>
              </w:rPr>
            </w:pPr>
            <w:r w:rsidRPr="00236026">
              <w:rPr>
                <w:rFonts w:ascii="宋体" w:eastAsia="宋体" w:hAnsi="宋体" w:cs="Times New Roman" w:hint="eastAsia"/>
                <w:sz w:val="24"/>
              </w:rPr>
              <w:t>确认</w:t>
            </w:r>
          </w:p>
        </w:tc>
        <w:tc>
          <w:tcPr>
            <w:tcW w:w="1000" w:type="dxa"/>
            <w:vAlign w:val="center"/>
          </w:tcPr>
          <w:p w14:paraId="4D5BF71F" w14:textId="77777777" w:rsidR="00EC2301" w:rsidRPr="00236026" w:rsidRDefault="00EC2301" w:rsidP="00ED47E2">
            <w:pPr>
              <w:spacing w:line="400" w:lineRule="atLeast"/>
              <w:jc w:val="center"/>
              <w:rPr>
                <w:rFonts w:ascii="宋体" w:eastAsia="宋体" w:hAnsi="宋体" w:cs="Times New Roman"/>
                <w:sz w:val="24"/>
              </w:rPr>
            </w:pPr>
            <w:r w:rsidRPr="00236026">
              <w:rPr>
                <w:rFonts w:ascii="宋体" w:eastAsia="宋体" w:hAnsi="宋体" w:cs="Times New Roman" w:hint="eastAsia"/>
                <w:sz w:val="24"/>
              </w:rPr>
              <w:t>确认人</w:t>
            </w:r>
          </w:p>
        </w:tc>
      </w:tr>
      <w:tr w:rsidR="00EC2301" w14:paraId="050F68D7" w14:textId="77777777" w:rsidTr="00347FF6">
        <w:trPr>
          <w:trHeight w:val="654"/>
        </w:trPr>
        <w:tc>
          <w:tcPr>
            <w:tcW w:w="688" w:type="dxa"/>
            <w:vAlign w:val="center"/>
          </w:tcPr>
          <w:p w14:paraId="78342251"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0315747E" w14:textId="77777777" w:rsidR="00EC2301" w:rsidRPr="00236026" w:rsidRDefault="00EC2301" w:rsidP="00ED47E2">
            <w:pPr>
              <w:spacing w:line="400" w:lineRule="atLeast"/>
              <w:jc w:val="center"/>
              <w:rPr>
                <w:rFonts w:ascii="Calibri" w:eastAsia="宋体" w:hAnsi="Calibri" w:cs="Times New Roman"/>
                <w:sz w:val="24"/>
              </w:rPr>
            </w:pPr>
          </w:p>
        </w:tc>
        <w:tc>
          <w:tcPr>
            <w:tcW w:w="1392" w:type="dxa"/>
            <w:vAlign w:val="center"/>
          </w:tcPr>
          <w:p w14:paraId="6922AB03" w14:textId="77777777" w:rsidR="00EC2301" w:rsidRPr="00236026" w:rsidRDefault="00EC2301" w:rsidP="00ED47E2">
            <w:pPr>
              <w:spacing w:line="400" w:lineRule="atLeast"/>
              <w:jc w:val="center"/>
              <w:rPr>
                <w:rFonts w:ascii="Calibri" w:eastAsia="宋体" w:hAnsi="Calibri" w:cs="Times New Roman"/>
                <w:sz w:val="24"/>
              </w:rPr>
            </w:pPr>
          </w:p>
        </w:tc>
        <w:tc>
          <w:tcPr>
            <w:tcW w:w="1510" w:type="dxa"/>
            <w:vAlign w:val="center"/>
          </w:tcPr>
          <w:p w14:paraId="7207767E" w14:textId="77777777" w:rsidR="00EC2301" w:rsidRPr="00236026" w:rsidRDefault="00EC2301" w:rsidP="00ED47E2">
            <w:pPr>
              <w:spacing w:line="400" w:lineRule="atLeast"/>
              <w:jc w:val="center"/>
              <w:rPr>
                <w:rFonts w:ascii="Calibri" w:eastAsia="宋体" w:hAnsi="Calibri" w:cs="Times New Roman"/>
                <w:sz w:val="24"/>
              </w:rPr>
            </w:pPr>
          </w:p>
        </w:tc>
        <w:tc>
          <w:tcPr>
            <w:tcW w:w="1014" w:type="dxa"/>
            <w:vAlign w:val="center"/>
          </w:tcPr>
          <w:p w14:paraId="2359BFE7" w14:textId="77777777" w:rsidR="00EC2301" w:rsidRPr="00236026" w:rsidRDefault="00EC2301" w:rsidP="00ED47E2">
            <w:pPr>
              <w:spacing w:line="400" w:lineRule="atLeast"/>
              <w:jc w:val="center"/>
              <w:rPr>
                <w:rFonts w:ascii="Calibri" w:eastAsia="宋体" w:hAnsi="Calibri" w:cs="Times New Roman"/>
                <w:sz w:val="24"/>
              </w:rPr>
            </w:pPr>
          </w:p>
        </w:tc>
        <w:tc>
          <w:tcPr>
            <w:tcW w:w="1225" w:type="dxa"/>
            <w:vAlign w:val="center"/>
          </w:tcPr>
          <w:p w14:paraId="4523CBC5" w14:textId="77777777" w:rsidR="00EC2301" w:rsidRPr="00236026" w:rsidRDefault="00EC2301" w:rsidP="00ED47E2">
            <w:pPr>
              <w:spacing w:line="400" w:lineRule="atLeast"/>
              <w:jc w:val="center"/>
              <w:rPr>
                <w:rFonts w:ascii="Calibri" w:eastAsia="宋体" w:hAnsi="Calibri" w:cs="Times New Roman"/>
                <w:sz w:val="24"/>
              </w:rPr>
            </w:pPr>
          </w:p>
        </w:tc>
        <w:tc>
          <w:tcPr>
            <w:tcW w:w="1450" w:type="dxa"/>
            <w:vAlign w:val="center"/>
          </w:tcPr>
          <w:p w14:paraId="094D3004" w14:textId="77777777" w:rsidR="00EC2301" w:rsidRPr="00236026" w:rsidRDefault="00EC2301" w:rsidP="00ED47E2">
            <w:pPr>
              <w:spacing w:line="400" w:lineRule="atLeast"/>
              <w:jc w:val="center"/>
              <w:rPr>
                <w:rFonts w:ascii="Calibri" w:eastAsia="宋体" w:hAnsi="Calibri" w:cs="Times New Roman"/>
                <w:sz w:val="24"/>
              </w:rPr>
            </w:pPr>
          </w:p>
        </w:tc>
        <w:tc>
          <w:tcPr>
            <w:tcW w:w="1000" w:type="dxa"/>
            <w:vAlign w:val="center"/>
          </w:tcPr>
          <w:p w14:paraId="7137CF0F" w14:textId="77777777" w:rsidR="00EC2301" w:rsidRPr="00236026" w:rsidRDefault="00EC2301" w:rsidP="00ED47E2">
            <w:pPr>
              <w:spacing w:line="400" w:lineRule="atLeast"/>
              <w:jc w:val="center"/>
              <w:rPr>
                <w:rFonts w:ascii="Calibri" w:eastAsia="宋体" w:hAnsi="Calibri" w:cs="Times New Roman"/>
                <w:sz w:val="24"/>
              </w:rPr>
            </w:pPr>
          </w:p>
        </w:tc>
      </w:tr>
      <w:tr w:rsidR="00EC2301" w14:paraId="12AFD5F1" w14:textId="77777777" w:rsidTr="00347FF6">
        <w:trPr>
          <w:trHeight w:val="654"/>
        </w:trPr>
        <w:tc>
          <w:tcPr>
            <w:tcW w:w="688" w:type="dxa"/>
            <w:vAlign w:val="center"/>
          </w:tcPr>
          <w:p w14:paraId="3B35B348"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162BAD52" w14:textId="77777777" w:rsidR="00EC2301" w:rsidRPr="00236026" w:rsidRDefault="00EC2301" w:rsidP="00ED47E2">
            <w:pPr>
              <w:spacing w:line="400" w:lineRule="atLeast"/>
              <w:jc w:val="center"/>
              <w:rPr>
                <w:rFonts w:ascii="Calibri" w:eastAsia="宋体" w:hAnsi="Calibri" w:cs="Times New Roman"/>
                <w:sz w:val="24"/>
              </w:rPr>
            </w:pPr>
          </w:p>
        </w:tc>
        <w:tc>
          <w:tcPr>
            <w:tcW w:w="1392" w:type="dxa"/>
            <w:vAlign w:val="center"/>
          </w:tcPr>
          <w:p w14:paraId="24A4E64D" w14:textId="77777777" w:rsidR="00EC2301" w:rsidRPr="00236026" w:rsidRDefault="00EC2301" w:rsidP="00ED47E2">
            <w:pPr>
              <w:spacing w:line="400" w:lineRule="atLeast"/>
              <w:jc w:val="center"/>
              <w:rPr>
                <w:rFonts w:ascii="Calibri" w:eastAsia="宋体" w:hAnsi="Calibri" w:cs="Times New Roman"/>
                <w:sz w:val="24"/>
              </w:rPr>
            </w:pPr>
          </w:p>
        </w:tc>
        <w:tc>
          <w:tcPr>
            <w:tcW w:w="1510" w:type="dxa"/>
            <w:vAlign w:val="center"/>
          </w:tcPr>
          <w:p w14:paraId="6523E4B3" w14:textId="77777777" w:rsidR="00EC2301" w:rsidRPr="00236026" w:rsidRDefault="00EC2301" w:rsidP="00ED47E2">
            <w:pPr>
              <w:spacing w:line="400" w:lineRule="atLeast"/>
              <w:jc w:val="center"/>
              <w:rPr>
                <w:rFonts w:ascii="Calibri" w:eastAsia="宋体" w:hAnsi="Calibri" w:cs="Times New Roman"/>
                <w:sz w:val="24"/>
              </w:rPr>
            </w:pPr>
          </w:p>
        </w:tc>
        <w:tc>
          <w:tcPr>
            <w:tcW w:w="1014" w:type="dxa"/>
            <w:vAlign w:val="center"/>
          </w:tcPr>
          <w:p w14:paraId="2D0980DE" w14:textId="77777777" w:rsidR="00EC2301" w:rsidRPr="00236026" w:rsidRDefault="00EC2301" w:rsidP="00ED47E2">
            <w:pPr>
              <w:spacing w:line="400" w:lineRule="atLeast"/>
              <w:jc w:val="center"/>
              <w:rPr>
                <w:rFonts w:ascii="Calibri" w:eastAsia="宋体" w:hAnsi="Calibri" w:cs="Times New Roman"/>
                <w:sz w:val="24"/>
              </w:rPr>
            </w:pPr>
          </w:p>
        </w:tc>
        <w:tc>
          <w:tcPr>
            <w:tcW w:w="1225" w:type="dxa"/>
            <w:vAlign w:val="center"/>
          </w:tcPr>
          <w:p w14:paraId="60A19652" w14:textId="77777777" w:rsidR="00EC2301" w:rsidRPr="00236026" w:rsidRDefault="00EC2301" w:rsidP="00ED47E2">
            <w:pPr>
              <w:spacing w:line="400" w:lineRule="atLeast"/>
              <w:jc w:val="center"/>
              <w:rPr>
                <w:rFonts w:ascii="Calibri" w:eastAsia="宋体" w:hAnsi="Calibri" w:cs="Times New Roman"/>
                <w:sz w:val="24"/>
              </w:rPr>
            </w:pPr>
          </w:p>
        </w:tc>
        <w:tc>
          <w:tcPr>
            <w:tcW w:w="1450" w:type="dxa"/>
            <w:vAlign w:val="center"/>
          </w:tcPr>
          <w:p w14:paraId="3210A12E" w14:textId="77777777" w:rsidR="00EC2301" w:rsidRPr="00236026" w:rsidRDefault="00EC2301" w:rsidP="00ED47E2">
            <w:pPr>
              <w:spacing w:line="400" w:lineRule="atLeast"/>
              <w:jc w:val="center"/>
              <w:rPr>
                <w:rFonts w:ascii="Calibri" w:eastAsia="宋体" w:hAnsi="Calibri" w:cs="Times New Roman"/>
                <w:sz w:val="24"/>
                <w:highlight w:val="yellow"/>
              </w:rPr>
            </w:pPr>
          </w:p>
        </w:tc>
        <w:tc>
          <w:tcPr>
            <w:tcW w:w="1000" w:type="dxa"/>
            <w:vAlign w:val="center"/>
          </w:tcPr>
          <w:p w14:paraId="43042FF0" w14:textId="77777777" w:rsidR="00EC2301" w:rsidRPr="00236026" w:rsidRDefault="00EC2301" w:rsidP="00ED47E2">
            <w:pPr>
              <w:spacing w:line="400" w:lineRule="atLeast"/>
              <w:jc w:val="center"/>
              <w:rPr>
                <w:rFonts w:ascii="Calibri" w:eastAsia="宋体" w:hAnsi="Calibri" w:cs="Times New Roman"/>
                <w:sz w:val="24"/>
              </w:rPr>
            </w:pPr>
          </w:p>
        </w:tc>
      </w:tr>
      <w:tr w:rsidR="00EC2301" w14:paraId="46E8BB13" w14:textId="77777777" w:rsidTr="00347FF6">
        <w:trPr>
          <w:trHeight w:val="654"/>
        </w:trPr>
        <w:tc>
          <w:tcPr>
            <w:tcW w:w="688" w:type="dxa"/>
            <w:vAlign w:val="center"/>
          </w:tcPr>
          <w:p w14:paraId="7EAF4A86"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25CAFDED" w14:textId="77777777" w:rsidR="00EC2301" w:rsidRDefault="00EC2301" w:rsidP="00ED47E2">
            <w:pPr>
              <w:spacing w:line="400" w:lineRule="atLeast"/>
              <w:jc w:val="center"/>
              <w:rPr>
                <w:rFonts w:ascii="Calibri" w:eastAsia="宋体" w:hAnsi="Calibri" w:cs="Times New Roman"/>
              </w:rPr>
            </w:pPr>
          </w:p>
        </w:tc>
        <w:tc>
          <w:tcPr>
            <w:tcW w:w="1392" w:type="dxa"/>
            <w:vAlign w:val="center"/>
          </w:tcPr>
          <w:p w14:paraId="777C41B0"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74F0FFE9" w14:textId="77777777" w:rsidR="00EC2301" w:rsidRDefault="00EC2301" w:rsidP="00ED47E2">
            <w:pPr>
              <w:spacing w:line="400" w:lineRule="atLeast"/>
              <w:jc w:val="center"/>
              <w:rPr>
                <w:rFonts w:ascii="Calibri" w:eastAsia="宋体" w:hAnsi="Calibri" w:cs="Times New Roman"/>
              </w:rPr>
            </w:pPr>
          </w:p>
        </w:tc>
        <w:tc>
          <w:tcPr>
            <w:tcW w:w="1014" w:type="dxa"/>
            <w:vAlign w:val="center"/>
          </w:tcPr>
          <w:p w14:paraId="5C967AF7" w14:textId="77777777" w:rsidR="00EC2301" w:rsidRDefault="00EC2301" w:rsidP="00ED47E2">
            <w:pPr>
              <w:spacing w:line="400" w:lineRule="atLeast"/>
              <w:jc w:val="center"/>
              <w:rPr>
                <w:rFonts w:ascii="Calibri" w:eastAsia="宋体" w:hAnsi="Calibri" w:cs="Times New Roman"/>
              </w:rPr>
            </w:pPr>
          </w:p>
        </w:tc>
        <w:tc>
          <w:tcPr>
            <w:tcW w:w="1225" w:type="dxa"/>
            <w:vAlign w:val="center"/>
          </w:tcPr>
          <w:p w14:paraId="13F8302C" w14:textId="77777777" w:rsidR="00EC2301" w:rsidRDefault="00EC2301" w:rsidP="00ED47E2">
            <w:pPr>
              <w:spacing w:line="400" w:lineRule="atLeast"/>
              <w:jc w:val="center"/>
              <w:rPr>
                <w:rFonts w:ascii="Calibri" w:eastAsia="宋体" w:hAnsi="Calibri" w:cs="Times New Roman"/>
              </w:rPr>
            </w:pPr>
          </w:p>
        </w:tc>
        <w:tc>
          <w:tcPr>
            <w:tcW w:w="1450" w:type="dxa"/>
            <w:vAlign w:val="center"/>
          </w:tcPr>
          <w:p w14:paraId="335CC4AD" w14:textId="77777777" w:rsidR="00EC2301" w:rsidRDefault="00EC2301" w:rsidP="00ED47E2">
            <w:pPr>
              <w:spacing w:line="400" w:lineRule="atLeast"/>
              <w:jc w:val="center"/>
              <w:rPr>
                <w:rFonts w:ascii="Calibri" w:eastAsia="宋体" w:hAnsi="Calibri" w:cs="Times New Roman"/>
              </w:rPr>
            </w:pPr>
          </w:p>
        </w:tc>
        <w:tc>
          <w:tcPr>
            <w:tcW w:w="1000" w:type="dxa"/>
            <w:vAlign w:val="center"/>
          </w:tcPr>
          <w:p w14:paraId="08F1FFA3" w14:textId="77777777" w:rsidR="00EC2301" w:rsidRDefault="00EC2301" w:rsidP="00ED47E2">
            <w:pPr>
              <w:spacing w:line="400" w:lineRule="atLeast"/>
              <w:jc w:val="center"/>
              <w:rPr>
                <w:rFonts w:ascii="Calibri" w:eastAsia="宋体" w:hAnsi="Calibri" w:cs="Times New Roman"/>
              </w:rPr>
            </w:pPr>
          </w:p>
        </w:tc>
      </w:tr>
      <w:tr w:rsidR="00EC2301" w14:paraId="7C951F6D" w14:textId="77777777" w:rsidTr="00347FF6">
        <w:trPr>
          <w:trHeight w:val="654"/>
        </w:trPr>
        <w:tc>
          <w:tcPr>
            <w:tcW w:w="688" w:type="dxa"/>
            <w:vAlign w:val="center"/>
          </w:tcPr>
          <w:p w14:paraId="695D9DD8"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477D4E6C" w14:textId="77777777" w:rsidR="00EC2301" w:rsidRDefault="00EC2301" w:rsidP="00ED47E2">
            <w:pPr>
              <w:spacing w:line="400" w:lineRule="atLeast"/>
              <w:jc w:val="center"/>
              <w:rPr>
                <w:rFonts w:ascii="Calibri" w:eastAsia="宋体" w:hAnsi="Calibri" w:cs="Times New Roman"/>
              </w:rPr>
            </w:pPr>
          </w:p>
        </w:tc>
        <w:tc>
          <w:tcPr>
            <w:tcW w:w="1392" w:type="dxa"/>
            <w:vAlign w:val="center"/>
          </w:tcPr>
          <w:p w14:paraId="2D364EBE"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177789C5" w14:textId="77777777" w:rsidR="00EC2301" w:rsidRDefault="00EC2301" w:rsidP="00ED47E2">
            <w:pPr>
              <w:spacing w:line="400" w:lineRule="atLeast"/>
              <w:jc w:val="center"/>
              <w:rPr>
                <w:rFonts w:ascii="Calibri" w:eastAsia="宋体" w:hAnsi="Calibri" w:cs="Times New Roman"/>
              </w:rPr>
            </w:pPr>
          </w:p>
        </w:tc>
        <w:tc>
          <w:tcPr>
            <w:tcW w:w="1014" w:type="dxa"/>
            <w:vAlign w:val="center"/>
          </w:tcPr>
          <w:p w14:paraId="5FED0DA0" w14:textId="77777777" w:rsidR="00EC2301" w:rsidRDefault="00EC2301" w:rsidP="00ED47E2">
            <w:pPr>
              <w:spacing w:line="400" w:lineRule="atLeast"/>
              <w:jc w:val="center"/>
              <w:rPr>
                <w:rFonts w:ascii="Calibri" w:eastAsia="宋体" w:hAnsi="Calibri" w:cs="Times New Roman"/>
              </w:rPr>
            </w:pPr>
          </w:p>
        </w:tc>
        <w:tc>
          <w:tcPr>
            <w:tcW w:w="1225" w:type="dxa"/>
            <w:vAlign w:val="center"/>
          </w:tcPr>
          <w:p w14:paraId="2430A2C5" w14:textId="77777777" w:rsidR="00EC2301" w:rsidRDefault="00EC2301" w:rsidP="00ED47E2">
            <w:pPr>
              <w:spacing w:line="400" w:lineRule="atLeast"/>
              <w:jc w:val="center"/>
              <w:rPr>
                <w:rFonts w:ascii="Calibri" w:eastAsia="宋体" w:hAnsi="Calibri" w:cs="Times New Roman"/>
              </w:rPr>
            </w:pPr>
          </w:p>
        </w:tc>
        <w:tc>
          <w:tcPr>
            <w:tcW w:w="1450" w:type="dxa"/>
            <w:vAlign w:val="center"/>
          </w:tcPr>
          <w:p w14:paraId="78E12BC4" w14:textId="77777777" w:rsidR="00EC2301" w:rsidRDefault="00EC2301" w:rsidP="00ED47E2">
            <w:pPr>
              <w:spacing w:line="400" w:lineRule="atLeast"/>
              <w:jc w:val="center"/>
              <w:rPr>
                <w:rFonts w:ascii="Calibri" w:eastAsia="宋体" w:hAnsi="Calibri" w:cs="Times New Roman"/>
              </w:rPr>
            </w:pPr>
          </w:p>
        </w:tc>
        <w:tc>
          <w:tcPr>
            <w:tcW w:w="1000" w:type="dxa"/>
            <w:vAlign w:val="center"/>
          </w:tcPr>
          <w:p w14:paraId="7158F3FD" w14:textId="77777777" w:rsidR="00EC2301" w:rsidRDefault="00EC2301" w:rsidP="00ED47E2">
            <w:pPr>
              <w:spacing w:line="400" w:lineRule="atLeast"/>
              <w:jc w:val="center"/>
              <w:rPr>
                <w:rFonts w:ascii="Calibri" w:eastAsia="宋体" w:hAnsi="Calibri" w:cs="Times New Roman"/>
              </w:rPr>
            </w:pPr>
          </w:p>
        </w:tc>
      </w:tr>
      <w:tr w:rsidR="00EC2301" w14:paraId="4F005A84" w14:textId="77777777" w:rsidTr="00347FF6">
        <w:trPr>
          <w:trHeight w:val="654"/>
        </w:trPr>
        <w:tc>
          <w:tcPr>
            <w:tcW w:w="688" w:type="dxa"/>
            <w:vAlign w:val="center"/>
          </w:tcPr>
          <w:p w14:paraId="7FE395CD"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58F6C764" w14:textId="77777777" w:rsidR="00EC2301" w:rsidRDefault="00EC2301" w:rsidP="00ED47E2">
            <w:pPr>
              <w:spacing w:line="400" w:lineRule="atLeast"/>
              <w:jc w:val="center"/>
              <w:rPr>
                <w:rFonts w:ascii="Calibri" w:eastAsia="宋体" w:hAnsi="Calibri" w:cs="Times New Roman"/>
              </w:rPr>
            </w:pPr>
          </w:p>
        </w:tc>
        <w:tc>
          <w:tcPr>
            <w:tcW w:w="1392" w:type="dxa"/>
            <w:vAlign w:val="center"/>
          </w:tcPr>
          <w:p w14:paraId="0E4C3327"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1C532142" w14:textId="77777777" w:rsidR="00EC2301" w:rsidRDefault="00EC2301" w:rsidP="00ED47E2">
            <w:pPr>
              <w:spacing w:line="400" w:lineRule="atLeast"/>
              <w:jc w:val="center"/>
              <w:rPr>
                <w:rFonts w:ascii="Calibri" w:eastAsia="宋体" w:hAnsi="Calibri" w:cs="Times New Roman"/>
              </w:rPr>
            </w:pPr>
          </w:p>
        </w:tc>
        <w:tc>
          <w:tcPr>
            <w:tcW w:w="1014" w:type="dxa"/>
            <w:vAlign w:val="center"/>
          </w:tcPr>
          <w:p w14:paraId="3C2F9C65" w14:textId="77777777" w:rsidR="00EC2301" w:rsidRDefault="00EC2301" w:rsidP="00ED47E2">
            <w:pPr>
              <w:spacing w:line="400" w:lineRule="atLeast"/>
              <w:jc w:val="center"/>
              <w:rPr>
                <w:rFonts w:ascii="Calibri" w:eastAsia="宋体" w:hAnsi="Calibri" w:cs="Times New Roman"/>
              </w:rPr>
            </w:pPr>
          </w:p>
        </w:tc>
        <w:tc>
          <w:tcPr>
            <w:tcW w:w="1225" w:type="dxa"/>
            <w:vAlign w:val="center"/>
          </w:tcPr>
          <w:p w14:paraId="098FAA1C" w14:textId="77777777" w:rsidR="00EC2301" w:rsidRDefault="00EC2301" w:rsidP="00ED47E2">
            <w:pPr>
              <w:spacing w:line="400" w:lineRule="atLeast"/>
              <w:jc w:val="center"/>
              <w:rPr>
                <w:rFonts w:ascii="Calibri" w:eastAsia="宋体" w:hAnsi="Calibri" w:cs="Times New Roman"/>
              </w:rPr>
            </w:pPr>
          </w:p>
        </w:tc>
        <w:tc>
          <w:tcPr>
            <w:tcW w:w="1450" w:type="dxa"/>
            <w:vAlign w:val="center"/>
          </w:tcPr>
          <w:p w14:paraId="677D985C" w14:textId="77777777" w:rsidR="00EC2301" w:rsidRDefault="00EC2301" w:rsidP="00ED47E2">
            <w:pPr>
              <w:spacing w:line="400" w:lineRule="atLeast"/>
              <w:jc w:val="center"/>
              <w:rPr>
                <w:rFonts w:ascii="Calibri" w:eastAsia="宋体" w:hAnsi="Calibri" w:cs="Times New Roman"/>
              </w:rPr>
            </w:pPr>
          </w:p>
        </w:tc>
        <w:tc>
          <w:tcPr>
            <w:tcW w:w="1000" w:type="dxa"/>
            <w:vAlign w:val="center"/>
          </w:tcPr>
          <w:p w14:paraId="584AF75C" w14:textId="77777777" w:rsidR="00EC2301" w:rsidRDefault="00EC2301" w:rsidP="00ED47E2">
            <w:pPr>
              <w:spacing w:line="400" w:lineRule="atLeast"/>
              <w:jc w:val="center"/>
              <w:rPr>
                <w:rFonts w:ascii="Calibri" w:eastAsia="宋体" w:hAnsi="Calibri" w:cs="Times New Roman"/>
              </w:rPr>
            </w:pPr>
          </w:p>
        </w:tc>
      </w:tr>
      <w:tr w:rsidR="00EC2301" w14:paraId="22774AA0" w14:textId="77777777" w:rsidTr="00347FF6">
        <w:trPr>
          <w:trHeight w:val="654"/>
        </w:trPr>
        <w:tc>
          <w:tcPr>
            <w:tcW w:w="688" w:type="dxa"/>
            <w:vAlign w:val="center"/>
          </w:tcPr>
          <w:p w14:paraId="5B9D487A"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3BF257F2" w14:textId="77777777" w:rsidR="00EC2301" w:rsidRDefault="00EC2301" w:rsidP="00ED47E2">
            <w:pPr>
              <w:spacing w:line="400" w:lineRule="atLeast"/>
              <w:jc w:val="center"/>
              <w:rPr>
                <w:rFonts w:ascii="Calibri" w:eastAsia="宋体" w:hAnsi="Calibri" w:cs="Times New Roman"/>
              </w:rPr>
            </w:pPr>
          </w:p>
        </w:tc>
        <w:tc>
          <w:tcPr>
            <w:tcW w:w="1392" w:type="dxa"/>
            <w:vAlign w:val="center"/>
          </w:tcPr>
          <w:p w14:paraId="5B24C0C5"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2C0427F3" w14:textId="77777777" w:rsidR="00EC2301" w:rsidRDefault="00EC2301" w:rsidP="00ED47E2">
            <w:pPr>
              <w:spacing w:line="400" w:lineRule="atLeast"/>
              <w:jc w:val="center"/>
              <w:rPr>
                <w:rFonts w:ascii="Calibri" w:eastAsia="宋体" w:hAnsi="Calibri" w:cs="Times New Roman"/>
              </w:rPr>
            </w:pPr>
          </w:p>
        </w:tc>
        <w:tc>
          <w:tcPr>
            <w:tcW w:w="1014" w:type="dxa"/>
            <w:vAlign w:val="center"/>
          </w:tcPr>
          <w:p w14:paraId="367D5BB6" w14:textId="77777777" w:rsidR="00EC2301" w:rsidRDefault="00EC2301" w:rsidP="00ED47E2">
            <w:pPr>
              <w:spacing w:line="400" w:lineRule="atLeast"/>
              <w:jc w:val="center"/>
              <w:rPr>
                <w:rFonts w:ascii="Calibri" w:eastAsia="宋体" w:hAnsi="Calibri" w:cs="Times New Roman"/>
              </w:rPr>
            </w:pPr>
          </w:p>
        </w:tc>
        <w:tc>
          <w:tcPr>
            <w:tcW w:w="1225" w:type="dxa"/>
            <w:vAlign w:val="center"/>
          </w:tcPr>
          <w:p w14:paraId="02342512" w14:textId="77777777" w:rsidR="00EC2301" w:rsidRDefault="00EC2301" w:rsidP="00ED47E2">
            <w:pPr>
              <w:spacing w:line="400" w:lineRule="atLeast"/>
              <w:jc w:val="center"/>
              <w:rPr>
                <w:rFonts w:ascii="Calibri" w:eastAsia="宋体" w:hAnsi="Calibri" w:cs="Times New Roman"/>
              </w:rPr>
            </w:pPr>
          </w:p>
        </w:tc>
        <w:tc>
          <w:tcPr>
            <w:tcW w:w="1450" w:type="dxa"/>
            <w:vAlign w:val="center"/>
          </w:tcPr>
          <w:p w14:paraId="257ECFC0" w14:textId="77777777" w:rsidR="00EC2301" w:rsidRDefault="00EC2301" w:rsidP="00ED47E2">
            <w:pPr>
              <w:spacing w:line="400" w:lineRule="atLeast"/>
              <w:jc w:val="center"/>
              <w:rPr>
                <w:rFonts w:ascii="Calibri" w:eastAsia="宋体" w:hAnsi="Calibri" w:cs="Times New Roman"/>
              </w:rPr>
            </w:pPr>
          </w:p>
        </w:tc>
        <w:tc>
          <w:tcPr>
            <w:tcW w:w="1000" w:type="dxa"/>
            <w:vAlign w:val="center"/>
          </w:tcPr>
          <w:p w14:paraId="0CF4B2AD" w14:textId="77777777" w:rsidR="00EC2301" w:rsidRDefault="00EC2301" w:rsidP="00ED47E2">
            <w:pPr>
              <w:spacing w:line="400" w:lineRule="atLeast"/>
              <w:jc w:val="center"/>
              <w:rPr>
                <w:rFonts w:ascii="Calibri" w:eastAsia="宋体" w:hAnsi="Calibri" w:cs="Times New Roman"/>
              </w:rPr>
            </w:pPr>
          </w:p>
        </w:tc>
      </w:tr>
      <w:tr w:rsidR="00EC2301" w14:paraId="50BF191B" w14:textId="77777777" w:rsidTr="00347FF6">
        <w:trPr>
          <w:trHeight w:val="654"/>
        </w:trPr>
        <w:tc>
          <w:tcPr>
            <w:tcW w:w="688" w:type="dxa"/>
            <w:vAlign w:val="center"/>
          </w:tcPr>
          <w:p w14:paraId="5576A34E"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4363D69B" w14:textId="77777777" w:rsidR="00EC2301" w:rsidRDefault="00EC2301" w:rsidP="00ED47E2">
            <w:pPr>
              <w:spacing w:line="400" w:lineRule="atLeast"/>
              <w:jc w:val="center"/>
              <w:rPr>
                <w:rFonts w:ascii="Calibri" w:eastAsia="宋体" w:hAnsi="Calibri" w:cs="Times New Roman"/>
              </w:rPr>
            </w:pPr>
          </w:p>
        </w:tc>
        <w:tc>
          <w:tcPr>
            <w:tcW w:w="1392" w:type="dxa"/>
            <w:vAlign w:val="center"/>
          </w:tcPr>
          <w:p w14:paraId="682CC808"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1902BEF0" w14:textId="77777777" w:rsidR="00EC2301" w:rsidRDefault="00EC2301" w:rsidP="00ED47E2">
            <w:pPr>
              <w:spacing w:line="400" w:lineRule="atLeast"/>
              <w:jc w:val="center"/>
              <w:rPr>
                <w:rFonts w:ascii="Calibri" w:eastAsia="宋体" w:hAnsi="Calibri" w:cs="Times New Roman"/>
              </w:rPr>
            </w:pPr>
          </w:p>
        </w:tc>
        <w:tc>
          <w:tcPr>
            <w:tcW w:w="1014" w:type="dxa"/>
            <w:vAlign w:val="center"/>
          </w:tcPr>
          <w:p w14:paraId="1963C379" w14:textId="77777777" w:rsidR="00EC2301" w:rsidRDefault="00EC2301" w:rsidP="00ED47E2">
            <w:pPr>
              <w:spacing w:line="400" w:lineRule="atLeast"/>
              <w:jc w:val="center"/>
              <w:rPr>
                <w:rFonts w:ascii="Calibri" w:eastAsia="宋体" w:hAnsi="Calibri" w:cs="Times New Roman"/>
              </w:rPr>
            </w:pPr>
          </w:p>
        </w:tc>
        <w:tc>
          <w:tcPr>
            <w:tcW w:w="1225" w:type="dxa"/>
            <w:vAlign w:val="center"/>
          </w:tcPr>
          <w:p w14:paraId="234EBAF9" w14:textId="77777777" w:rsidR="00EC2301" w:rsidRDefault="00EC2301" w:rsidP="00ED47E2">
            <w:pPr>
              <w:spacing w:line="400" w:lineRule="atLeast"/>
              <w:jc w:val="center"/>
              <w:rPr>
                <w:rFonts w:ascii="Calibri" w:eastAsia="宋体" w:hAnsi="Calibri" w:cs="Times New Roman"/>
              </w:rPr>
            </w:pPr>
          </w:p>
        </w:tc>
        <w:tc>
          <w:tcPr>
            <w:tcW w:w="1450" w:type="dxa"/>
            <w:vAlign w:val="center"/>
          </w:tcPr>
          <w:p w14:paraId="1E6796E9" w14:textId="77777777" w:rsidR="00EC2301" w:rsidRDefault="00EC2301" w:rsidP="00ED47E2">
            <w:pPr>
              <w:spacing w:line="400" w:lineRule="atLeast"/>
              <w:jc w:val="center"/>
              <w:rPr>
                <w:rFonts w:ascii="Calibri" w:eastAsia="宋体" w:hAnsi="Calibri" w:cs="Times New Roman"/>
              </w:rPr>
            </w:pPr>
          </w:p>
        </w:tc>
        <w:tc>
          <w:tcPr>
            <w:tcW w:w="1000" w:type="dxa"/>
            <w:vAlign w:val="center"/>
          </w:tcPr>
          <w:p w14:paraId="071521D2" w14:textId="77777777" w:rsidR="00EC2301" w:rsidRDefault="00EC2301" w:rsidP="00ED47E2">
            <w:pPr>
              <w:spacing w:line="400" w:lineRule="atLeast"/>
              <w:jc w:val="center"/>
              <w:rPr>
                <w:rFonts w:ascii="Calibri" w:eastAsia="宋体" w:hAnsi="Calibri" w:cs="Times New Roman"/>
              </w:rPr>
            </w:pPr>
          </w:p>
        </w:tc>
      </w:tr>
      <w:tr w:rsidR="00EC2301" w14:paraId="4CA3AD2B" w14:textId="77777777" w:rsidTr="00347FF6">
        <w:trPr>
          <w:trHeight w:val="654"/>
        </w:trPr>
        <w:tc>
          <w:tcPr>
            <w:tcW w:w="688" w:type="dxa"/>
            <w:vAlign w:val="center"/>
          </w:tcPr>
          <w:p w14:paraId="4E32F3E7"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13C3CF9E" w14:textId="77777777" w:rsidR="00EC2301" w:rsidRDefault="00EC2301" w:rsidP="00ED47E2">
            <w:pPr>
              <w:spacing w:line="400" w:lineRule="atLeast"/>
              <w:jc w:val="center"/>
              <w:rPr>
                <w:rFonts w:ascii="Calibri" w:eastAsia="宋体" w:hAnsi="Calibri" w:cs="Times New Roman"/>
              </w:rPr>
            </w:pPr>
          </w:p>
        </w:tc>
        <w:tc>
          <w:tcPr>
            <w:tcW w:w="1392" w:type="dxa"/>
            <w:vAlign w:val="center"/>
          </w:tcPr>
          <w:p w14:paraId="5A00AD0C"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66FB9E97" w14:textId="77777777" w:rsidR="00EC2301" w:rsidRDefault="00EC2301" w:rsidP="00ED47E2">
            <w:pPr>
              <w:spacing w:line="400" w:lineRule="atLeast"/>
              <w:jc w:val="center"/>
              <w:rPr>
                <w:rFonts w:ascii="Calibri" w:eastAsia="宋体" w:hAnsi="Calibri" w:cs="Times New Roman"/>
              </w:rPr>
            </w:pPr>
          </w:p>
        </w:tc>
        <w:tc>
          <w:tcPr>
            <w:tcW w:w="1014" w:type="dxa"/>
            <w:vAlign w:val="center"/>
          </w:tcPr>
          <w:p w14:paraId="5E000303" w14:textId="77777777" w:rsidR="00EC2301" w:rsidRDefault="00EC2301" w:rsidP="00ED47E2">
            <w:pPr>
              <w:spacing w:line="400" w:lineRule="atLeast"/>
              <w:jc w:val="center"/>
              <w:rPr>
                <w:rFonts w:ascii="Calibri" w:eastAsia="宋体" w:hAnsi="Calibri" w:cs="Times New Roman"/>
              </w:rPr>
            </w:pPr>
          </w:p>
        </w:tc>
        <w:tc>
          <w:tcPr>
            <w:tcW w:w="1225" w:type="dxa"/>
            <w:vAlign w:val="center"/>
          </w:tcPr>
          <w:p w14:paraId="4180631B" w14:textId="77777777" w:rsidR="00EC2301" w:rsidRDefault="00EC2301" w:rsidP="00ED47E2">
            <w:pPr>
              <w:spacing w:line="400" w:lineRule="atLeast"/>
              <w:jc w:val="center"/>
              <w:rPr>
                <w:rFonts w:ascii="Calibri" w:eastAsia="宋体" w:hAnsi="Calibri" w:cs="Times New Roman"/>
              </w:rPr>
            </w:pPr>
          </w:p>
        </w:tc>
        <w:tc>
          <w:tcPr>
            <w:tcW w:w="1450" w:type="dxa"/>
            <w:vAlign w:val="center"/>
          </w:tcPr>
          <w:p w14:paraId="7566D48D" w14:textId="77777777" w:rsidR="00EC2301" w:rsidRDefault="00EC2301" w:rsidP="00ED47E2">
            <w:pPr>
              <w:spacing w:line="400" w:lineRule="atLeast"/>
              <w:jc w:val="center"/>
              <w:rPr>
                <w:rFonts w:ascii="Calibri" w:eastAsia="宋体" w:hAnsi="Calibri" w:cs="Times New Roman"/>
              </w:rPr>
            </w:pPr>
          </w:p>
        </w:tc>
        <w:tc>
          <w:tcPr>
            <w:tcW w:w="1000" w:type="dxa"/>
            <w:vAlign w:val="center"/>
          </w:tcPr>
          <w:p w14:paraId="04F52BF3" w14:textId="77777777" w:rsidR="00EC2301" w:rsidRDefault="00EC2301" w:rsidP="00ED47E2">
            <w:pPr>
              <w:spacing w:line="400" w:lineRule="atLeast"/>
              <w:jc w:val="center"/>
              <w:rPr>
                <w:rFonts w:ascii="Calibri" w:eastAsia="宋体" w:hAnsi="Calibri" w:cs="Times New Roman"/>
              </w:rPr>
            </w:pPr>
          </w:p>
        </w:tc>
      </w:tr>
      <w:tr w:rsidR="00EC2301" w14:paraId="5598F41A" w14:textId="77777777" w:rsidTr="00347FF6">
        <w:trPr>
          <w:trHeight w:val="654"/>
        </w:trPr>
        <w:tc>
          <w:tcPr>
            <w:tcW w:w="688" w:type="dxa"/>
            <w:vAlign w:val="center"/>
          </w:tcPr>
          <w:p w14:paraId="3E3724AF"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64873426" w14:textId="77777777" w:rsidR="00EC2301" w:rsidRDefault="00EC2301" w:rsidP="00ED47E2">
            <w:pPr>
              <w:spacing w:line="400" w:lineRule="atLeast"/>
              <w:jc w:val="center"/>
              <w:rPr>
                <w:rFonts w:ascii="Calibri" w:eastAsia="宋体" w:hAnsi="Calibri" w:cs="Times New Roman"/>
              </w:rPr>
            </w:pPr>
          </w:p>
        </w:tc>
        <w:tc>
          <w:tcPr>
            <w:tcW w:w="1392" w:type="dxa"/>
            <w:vAlign w:val="center"/>
          </w:tcPr>
          <w:p w14:paraId="31E88932"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40E41283" w14:textId="77777777" w:rsidR="00EC2301" w:rsidRDefault="00EC2301" w:rsidP="00ED47E2">
            <w:pPr>
              <w:spacing w:line="400" w:lineRule="atLeast"/>
              <w:jc w:val="center"/>
              <w:rPr>
                <w:rFonts w:ascii="Calibri" w:eastAsia="宋体" w:hAnsi="Calibri" w:cs="Times New Roman"/>
              </w:rPr>
            </w:pPr>
          </w:p>
        </w:tc>
        <w:tc>
          <w:tcPr>
            <w:tcW w:w="1014" w:type="dxa"/>
            <w:vAlign w:val="center"/>
          </w:tcPr>
          <w:p w14:paraId="08A71325" w14:textId="77777777" w:rsidR="00EC2301" w:rsidRDefault="00EC2301" w:rsidP="00ED47E2">
            <w:pPr>
              <w:spacing w:line="400" w:lineRule="atLeast"/>
              <w:jc w:val="center"/>
              <w:rPr>
                <w:rFonts w:ascii="Calibri" w:eastAsia="宋体" w:hAnsi="Calibri" w:cs="Times New Roman"/>
              </w:rPr>
            </w:pPr>
          </w:p>
        </w:tc>
        <w:tc>
          <w:tcPr>
            <w:tcW w:w="1225" w:type="dxa"/>
            <w:vAlign w:val="center"/>
          </w:tcPr>
          <w:p w14:paraId="0C9626F8" w14:textId="77777777" w:rsidR="00EC2301" w:rsidRDefault="00EC2301" w:rsidP="00ED47E2">
            <w:pPr>
              <w:spacing w:line="400" w:lineRule="atLeast"/>
              <w:jc w:val="center"/>
              <w:rPr>
                <w:rFonts w:ascii="Calibri" w:eastAsia="宋体" w:hAnsi="Calibri" w:cs="Times New Roman"/>
              </w:rPr>
            </w:pPr>
          </w:p>
        </w:tc>
        <w:tc>
          <w:tcPr>
            <w:tcW w:w="1450" w:type="dxa"/>
            <w:vAlign w:val="center"/>
          </w:tcPr>
          <w:p w14:paraId="7761B83B" w14:textId="77777777" w:rsidR="00EC2301" w:rsidRDefault="00EC2301" w:rsidP="00ED47E2">
            <w:pPr>
              <w:spacing w:line="400" w:lineRule="atLeast"/>
              <w:jc w:val="center"/>
              <w:rPr>
                <w:rFonts w:ascii="Calibri" w:eastAsia="宋体" w:hAnsi="Calibri" w:cs="Times New Roman"/>
              </w:rPr>
            </w:pPr>
          </w:p>
        </w:tc>
        <w:tc>
          <w:tcPr>
            <w:tcW w:w="1000" w:type="dxa"/>
            <w:vAlign w:val="center"/>
          </w:tcPr>
          <w:p w14:paraId="7AE59BDA" w14:textId="77777777" w:rsidR="00EC2301" w:rsidRDefault="00EC2301" w:rsidP="00ED47E2">
            <w:pPr>
              <w:spacing w:line="400" w:lineRule="atLeast"/>
              <w:jc w:val="center"/>
              <w:rPr>
                <w:rFonts w:ascii="Calibri" w:eastAsia="宋体" w:hAnsi="Calibri" w:cs="Times New Roman"/>
              </w:rPr>
            </w:pPr>
          </w:p>
        </w:tc>
      </w:tr>
      <w:tr w:rsidR="00EC2301" w14:paraId="6AE9469F" w14:textId="77777777" w:rsidTr="00347FF6">
        <w:trPr>
          <w:trHeight w:val="654"/>
        </w:trPr>
        <w:tc>
          <w:tcPr>
            <w:tcW w:w="688" w:type="dxa"/>
            <w:vAlign w:val="center"/>
          </w:tcPr>
          <w:p w14:paraId="67D977AA"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1CD09604" w14:textId="77777777" w:rsidR="00EC2301" w:rsidRDefault="00EC2301" w:rsidP="00ED47E2">
            <w:pPr>
              <w:spacing w:line="400" w:lineRule="atLeast"/>
              <w:jc w:val="center"/>
              <w:rPr>
                <w:rFonts w:ascii="Calibri" w:eastAsia="宋体" w:hAnsi="Calibri" w:cs="Times New Roman"/>
              </w:rPr>
            </w:pPr>
          </w:p>
        </w:tc>
        <w:tc>
          <w:tcPr>
            <w:tcW w:w="1392" w:type="dxa"/>
            <w:vAlign w:val="center"/>
          </w:tcPr>
          <w:p w14:paraId="0917E874"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753D6B2D" w14:textId="77777777" w:rsidR="00EC2301" w:rsidRDefault="00EC2301" w:rsidP="00ED47E2">
            <w:pPr>
              <w:spacing w:line="400" w:lineRule="atLeast"/>
              <w:jc w:val="center"/>
              <w:rPr>
                <w:rFonts w:ascii="Calibri" w:eastAsia="宋体" w:hAnsi="Calibri" w:cs="Times New Roman"/>
              </w:rPr>
            </w:pPr>
          </w:p>
        </w:tc>
        <w:tc>
          <w:tcPr>
            <w:tcW w:w="1014" w:type="dxa"/>
            <w:vAlign w:val="center"/>
          </w:tcPr>
          <w:p w14:paraId="504590A9" w14:textId="77777777" w:rsidR="00EC2301" w:rsidRDefault="00EC2301" w:rsidP="00ED47E2">
            <w:pPr>
              <w:spacing w:line="400" w:lineRule="atLeast"/>
              <w:jc w:val="center"/>
              <w:rPr>
                <w:rFonts w:ascii="Calibri" w:eastAsia="宋体" w:hAnsi="Calibri" w:cs="Times New Roman"/>
              </w:rPr>
            </w:pPr>
          </w:p>
        </w:tc>
        <w:tc>
          <w:tcPr>
            <w:tcW w:w="1225" w:type="dxa"/>
            <w:vAlign w:val="center"/>
          </w:tcPr>
          <w:p w14:paraId="17CB9237" w14:textId="77777777" w:rsidR="00EC2301" w:rsidRDefault="00EC2301" w:rsidP="00ED47E2">
            <w:pPr>
              <w:spacing w:line="400" w:lineRule="atLeast"/>
              <w:jc w:val="center"/>
              <w:rPr>
                <w:rFonts w:ascii="Calibri" w:eastAsia="宋体" w:hAnsi="Calibri" w:cs="Times New Roman"/>
              </w:rPr>
            </w:pPr>
          </w:p>
        </w:tc>
        <w:tc>
          <w:tcPr>
            <w:tcW w:w="1450" w:type="dxa"/>
            <w:vAlign w:val="center"/>
          </w:tcPr>
          <w:p w14:paraId="77B51441" w14:textId="77777777" w:rsidR="00EC2301" w:rsidRDefault="00EC2301" w:rsidP="00ED47E2">
            <w:pPr>
              <w:spacing w:line="400" w:lineRule="atLeast"/>
              <w:jc w:val="center"/>
              <w:rPr>
                <w:rFonts w:ascii="Calibri" w:eastAsia="宋体" w:hAnsi="Calibri" w:cs="Times New Roman"/>
              </w:rPr>
            </w:pPr>
          </w:p>
        </w:tc>
        <w:tc>
          <w:tcPr>
            <w:tcW w:w="1000" w:type="dxa"/>
            <w:vAlign w:val="center"/>
          </w:tcPr>
          <w:p w14:paraId="78D6FE5E" w14:textId="77777777" w:rsidR="00EC2301" w:rsidRDefault="00EC2301" w:rsidP="00ED47E2">
            <w:pPr>
              <w:spacing w:line="400" w:lineRule="atLeast"/>
              <w:jc w:val="center"/>
              <w:rPr>
                <w:rFonts w:ascii="Calibri" w:eastAsia="宋体" w:hAnsi="Calibri" w:cs="Times New Roman"/>
              </w:rPr>
            </w:pPr>
          </w:p>
        </w:tc>
      </w:tr>
    </w:tbl>
    <w:p w14:paraId="12471FF3" w14:textId="77777777" w:rsidR="00EC2301" w:rsidRPr="00315574" w:rsidRDefault="00EC2301" w:rsidP="00EC2301">
      <w:pPr>
        <w:spacing w:line="400" w:lineRule="atLeast"/>
        <w:rPr>
          <w:rFonts w:ascii="Calibri" w:eastAsia="宋体" w:hAnsi="Calibri" w:cs="Times New Roman"/>
        </w:rPr>
      </w:pPr>
    </w:p>
    <w:p w14:paraId="4DA16D31" w14:textId="77777777" w:rsidR="00CE225C" w:rsidRDefault="00CE225C">
      <w:pPr>
        <w:widowControl/>
        <w:jc w:val="left"/>
      </w:pPr>
      <w:r>
        <w:br w:type="page"/>
      </w:r>
    </w:p>
    <w:p w14:paraId="44E6C851" w14:textId="77777777" w:rsidR="00CE225C" w:rsidRPr="00301DFD" w:rsidRDefault="00CE225C" w:rsidP="00301DFD">
      <w:pPr>
        <w:pStyle w:val="12"/>
        <w:spacing w:before="0" w:after="0" w:line="460" w:lineRule="exact"/>
        <w:ind w:left="2517"/>
        <w:outlineLvl w:val="0"/>
      </w:pPr>
      <w:bookmarkStart w:id="8" w:name="_Toc391046308"/>
      <w:r w:rsidRPr="00301DFD">
        <w:rPr>
          <w:rFonts w:hint="eastAsia"/>
        </w:rPr>
        <w:lastRenderedPageBreak/>
        <w:t>表</w:t>
      </w:r>
      <w:r w:rsidR="00C85EF1" w:rsidRPr="00301DFD">
        <w:rPr>
          <w:rFonts w:hint="eastAsia"/>
        </w:rPr>
        <w:t>2</w:t>
      </w:r>
      <w:r w:rsidRPr="00301DFD">
        <w:rPr>
          <w:rFonts w:hint="eastAsia"/>
        </w:rPr>
        <w:t>.</w:t>
      </w:r>
      <w:r w:rsidR="00C85EF1" w:rsidRPr="00301DFD">
        <w:rPr>
          <w:rFonts w:hint="eastAsia"/>
        </w:rPr>
        <w:t>1</w:t>
      </w:r>
      <w:r w:rsidRPr="00301DFD">
        <w:rPr>
          <w:rFonts w:hint="eastAsia"/>
        </w:rPr>
        <w:t xml:space="preserve"> 安全生产目标责任书</w:t>
      </w:r>
      <w:r w:rsidR="00192CA9" w:rsidRPr="00301DFD">
        <w:rPr>
          <w:rFonts w:hint="eastAsia"/>
        </w:rPr>
        <w:t>考核与奖惩</w:t>
      </w:r>
      <w:r w:rsidRPr="00301DFD">
        <w:rPr>
          <w:rFonts w:hint="eastAsia"/>
        </w:rPr>
        <w:t>记录</w:t>
      </w:r>
      <w:bookmarkEnd w:id="8"/>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
        <w:gridCol w:w="1737"/>
        <w:gridCol w:w="1601"/>
        <w:gridCol w:w="1737"/>
        <w:gridCol w:w="1167"/>
        <w:gridCol w:w="1756"/>
        <w:gridCol w:w="1321"/>
      </w:tblGrid>
      <w:tr w:rsidR="00C85EF1" w14:paraId="48352BDF" w14:textId="77777777" w:rsidTr="00C85EF1">
        <w:trPr>
          <w:trHeight w:val="957"/>
        </w:trPr>
        <w:tc>
          <w:tcPr>
            <w:tcW w:w="791" w:type="dxa"/>
            <w:vAlign w:val="center"/>
          </w:tcPr>
          <w:p w14:paraId="649FAB42" w14:textId="77777777" w:rsidR="00C85EF1" w:rsidRPr="00C85EF1" w:rsidRDefault="00C85EF1" w:rsidP="00ED47E2">
            <w:pPr>
              <w:spacing w:line="400" w:lineRule="atLeast"/>
              <w:jc w:val="center"/>
              <w:rPr>
                <w:rFonts w:ascii="宋体" w:eastAsia="宋体" w:hAnsi="宋体" w:cs="Times New Roman"/>
                <w:b/>
                <w:sz w:val="24"/>
              </w:rPr>
            </w:pPr>
            <w:r w:rsidRPr="00C85EF1">
              <w:rPr>
                <w:rFonts w:ascii="宋体" w:eastAsia="宋体" w:hAnsi="宋体" w:cs="Times New Roman" w:hint="eastAsia"/>
                <w:b/>
                <w:sz w:val="24"/>
              </w:rPr>
              <w:t>序号</w:t>
            </w:r>
          </w:p>
        </w:tc>
        <w:tc>
          <w:tcPr>
            <w:tcW w:w="1737" w:type="dxa"/>
            <w:vAlign w:val="center"/>
          </w:tcPr>
          <w:p w14:paraId="5C79E907" w14:textId="77777777" w:rsidR="00C85EF1" w:rsidRPr="00C85EF1" w:rsidRDefault="00C85EF1" w:rsidP="00ED47E2">
            <w:pPr>
              <w:spacing w:line="400" w:lineRule="atLeast"/>
              <w:jc w:val="center"/>
              <w:rPr>
                <w:rFonts w:ascii="宋体" w:eastAsia="宋体" w:hAnsi="宋体" w:cs="Times New Roman"/>
                <w:b/>
                <w:sz w:val="24"/>
              </w:rPr>
            </w:pPr>
            <w:r w:rsidRPr="00C85EF1">
              <w:rPr>
                <w:rFonts w:ascii="宋体" w:hAnsi="宋体" w:hint="eastAsia"/>
                <w:b/>
                <w:sz w:val="24"/>
              </w:rPr>
              <w:t>被考核部门/班组/岗位名称</w:t>
            </w:r>
          </w:p>
        </w:tc>
        <w:tc>
          <w:tcPr>
            <w:tcW w:w="1601" w:type="dxa"/>
            <w:vAlign w:val="center"/>
          </w:tcPr>
          <w:p w14:paraId="4BED9A84" w14:textId="77777777" w:rsidR="00C85EF1" w:rsidRPr="00C85EF1" w:rsidRDefault="00C85EF1" w:rsidP="00ED47E2">
            <w:pPr>
              <w:spacing w:line="400" w:lineRule="atLeast"/>
              <w:jc w:val="center"/>
              <w:rPr>
                <w:rFonts w:ascii="宋体" w:eastAsia="宋体" w:hAnsi="宋体" w:cs="Times New Roman"/>
                <w:b/>
                <w:sz w:val="24"/>
              </w:rPr>
            </w:pPr>
            <w:r w:rsidRPr="00C85EF1">
              <w:rPr>
                <w:rFonts w:ascii="宋体" w:hAnsi="宋体" w:hint="eastAsia"/>
                <w:b/>
                <w:sz w:val="24"/>
              </w:rPr>
              <w:t>考核中发现问题说明</w:t>
            </w:r>
          </w:p>
        </w:tc>
        <w:tc>
          <w:tcPr>
            <w:tcW w:w="1737" w:type="dxa"/>
            <w:vAlign w:val="center"/>
          </w:tcPr>
          <w:p w14:paraId="754DA626" w14:textId="77777777" w:rsidR="00C85EF1" w:rsidRPr="00C85EF1" w:rsidRDefault="00C85EF1" w:rsidP="00ED47E2">
            <w:pPr>
              <w:spacing w:line="400" w:lineRule="atLeast"/>
              <w:jc w:val="center"/>
              <w:rPr>
                <w:rFonts w:ascii="宋体" w:eastAsia="宋体" w:hAnsi="宋体" w:cs="Times New Roman"/>
                <w:b/>
                <w:sz w:val="24"/>
              </w:rPr>
            </w:pPr>
            <w:r w:rsidRPr="00C85EF1">
              <w:rPr>
                <w:rFonts w:ascii="宋体" w:hAnsi="宋体" w:hint="eastAsia"/>
                <w:b/>
                <w:sz w:val="24"/>
              </w:rPr>
              <w:t>考核意见</w:t>
            </w:r>
          </w:p>
        </w:tc>
        <w:tc>
          <w:tcPr>
            <w:tcW w:w="1167" w:type="dxa"/>
            <w:vAlign w:val="center"/>
          </w:tcPr>
          <w:p w14:paraId="3EEBE4BC" w14:textId="77777777" w:rsidR="00C85EF1" w:rsidRPr="00C85EF1" w:rsidRDefault="00C85EF1" w:rsidP="00ED47E2">
            <w:pPr>
              <w:spacing w:line="400" w:lineRule="atLeast"/>
              <w:jc w:val="center"/>
              <w:rPr>
                <w:rFonts w:ascii="宋体" w:eastAsia="宋体" w:hAnsi="宋体" w:cs="Times New Roman"/>
                <w:b/>
                <w:sz w:val="24"/>
              </w:rPr>
            </w:pPr>
            <w:r w:rsidRPr="00C85EF1">
              <w:rPr>
                <w:rFonts w:ascii="宋体" w:hAnsi="宋体" w:hint="eastAsia"/>
                <w:b/>
                <w:sz w:val="24"/>
              </w:rPr>
              <w:t>考核主管人员签名</w:t>
            </w:r>
          </w:p>
        </w:tc>
        <w:tc>
          <w:tcPr>
            <w:tcW w:w="1756" w:type="dxa"/>
            <w:vAlign w:val="center"/>
          </w:tcPr>
          <w:p w14:paraId="7AB2CD8B" w14:textId="77777777" w:rsidR="00C85EF1" w:rsidRPr="00C85EF1" w:rsidRDefault="00C85EF1" w:rsidP="00ED47E2">
            <w:pPr>
              <w:spacing w:line="400" w:lineRule="atLeast"/>
              <w:jc w:val="center"/>
              <w:rPr>
                <w:rFonts w:ascii="宋体" w:eastAsia="宋体" w:hAnsi="宋体" w:cs="Times New Roman"/>
                <w:b/>
                <w:sz w:val="24"/>
              </w:rPr>
            </w:pPr>
            <w:r w:rsidRPr="00C85EF1">
              <w:rPr>
                <w:rFonts w:ascii="宋体" w:hAnsi="宋体" w:hint="eastAsia"/>
                <w:b/>
                <w:sz w:val="24"/>
              </w:rPr>
              <w:t>处罚情况</w:t>
            </w:r>
          </w:p>
        </w:tc>
        <w:tc>
          <w:tcPr>
            <w:tcW w:w="1321" w:type="dxa"/>
            <w:vAlign w:val="center"/>
          </w:tcPr>
          <w:p w14:paraId="3884581D" w14:textId="77777777" w:rsidR="00C85EF1" w:rsidRPr="00C85EF1" w:rsidRDefault="00C85EF1" w:rsidP="00ED47E2">
            <w:pPr>
              <w:spacing w:line="400" w:lineRule="atLeast"/>
              <w:jc w:val="center"/>
              <w:rPr>
                <w:rFonts w:ascii="宋体" w:eastAsia="宋体" w:hAnsi="宋体" w:cs="Times New Roman"/>
                <w:b/>
                <w:sz w:val="24"/>
              </w:rPr>
            </w:pPr>
            <w:r w:rsidRPr="00C85EF1">
              <w:rPr>
                <w:rFonts w:ascii="宋体" w:hAnsi="宋体" w:hint="eastAsia"/>
                <w:b/>
                <w:sz w:val="24"/>
              </w:rPr>
              <w:t>考核日期</w:t>
            </w:r>
          </w:p>
        </w:tc>
      </w:tr>
      <w:tr w:rsidR="00C85EF1" w14:paraId="677018D9" w14:textId="77777777" w:rsidTr="00C85EF1">
        <w:trPr>
          <w:trHeight w:val="664"/>
        </w:trPr>
        <w:tc>
          <w:tcPr>
            <w:tcW w:w="791" w:type="dxa"/>
            <w:vAlign w:val="center"/>
          </w:tcPr>
          <w:p w14:paraId="3AE0F3F6"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62FBF80F" w14:textId="77777777" w:rsidR="00C85EF1" w:rsidRPr="00236026" w:rsidRDefault="00C85EF1" w:rsidP="00ED47E2">
            <w:pPr>
              <w:spacing w:line="400" w:lineRule="atLeast"/>
              <w:jc w:val="center"/>
              <w:rPr>
                <w:rFonts w:ascii="Calibri" w:eastAsia="宋体" w:hAnsi="Calibri" w:cs="Times New Roman"/>
                <w:sz w:val="24"/>
              </w:rPr>
            </w:pPr>
          </w:p>
        </w:tc>
        <w:tc>
          <w:tcPr>
            <w:tcW w:w="1601" w:type="dxa"/>
            <w:vAlign w:val="center"/>
          </w:tcPr>
          <w:p w14:paraId="77685387" w14:textId="77777777" w:rsidR="00C85EF1" w:rsidRPr="00236026" w:rsidRDefault="00C85EF1" w:rsidP="00ED47E2">
            <w:pPr>
              <w:spacing w:line="400" w:lineRule="atLeast"/>
              <w:jc w:val="center"/>
              <w:rPr>
                <w:rFonts w:ascii="Calibri" w:eastAsia="宋体" w:hAnsi="Calibri" w:cs="Times New Roman"/>
                <w:sz w:val="24"/>
              </w:rPr>
            </w:pPr>
          </w:p>
        </w:tc>
        <w:tc>
          <w:tcPr>
            <w:tcW w:w="1737" w:type="dxa"/>
            <w:vAlign w:val="center"/>
          </w:tcPr>
          <w:p w14:paraId="78595A73" w14:textId="77777777" w:rsidR="00C85EF1" w:rsidRPr="00236026" w:rsidRDefault="00C85EF1" w:rsidP="00ED47E2">
            <w:pPr>
              <w:spacing w:line="400" w:lineRule="atLeast"/>
              <w:jc w:val="center"/>
              <w:rPr>
                <w:rFonts w:ascii="Calibri" w:eastAsia="宋体" w:hAnsi="Calibri" w:cs="Times New Roman"/>
                <w:sz w:val="24"/>
              </w:rPr>
            </w:pPr>
          </w:p>
        </w:tc>
        <w:tc>
          <w:tcPr>
            <w:tcW w:w="1167" w:type="dxa"/>
            <w:vAlign w:val="center"/>
          </w:tcPr>
          <w:p w14:paraId="16EFEA16" w14:textId="77777777" w:rsidR="00C85EF1" w:rsidRPr="00236026" w:rsidRDefault="00C85EF1" w:rsidP="00ED47E2">
            <w:pPr>
              <w:spacing w:line="400" w:lineRule="atLeast"/>
              <w:jc w:val="center"/>
              <w:rPr>
                <w:rFonts w:ascii="Calibri" w:eastAsia="宋体" w:hAnsi="Calibri" w:cs="Times New Roman"/>
                <w:sz w:val="24"/>
              </w:rPr>
            </w:pPr>
          </w:p>
        </w:tc>
        <w:tc>
          <w:tcPr>
            <w:tcW w:w="1756" w:type="dxa"/>
            <w:vAlign w:val="center"/>
          </w:tcPr>
          <w:p w14:paraId="0CF40EA9" w14:textId="77777777" w:rsidR="00C85EF1" w:rsidRPr="00236026" w:rsidRDefault="00C85EF1" w:rsidP="00ED47E2">
            <w:pPr>
              <w:spacing w:line="400" w:lineRule="atLeast"/>
              <w:jc w:val="center"/>
              <w:rPr>
                <w:rFonts w:ascii="Calibri" w:eastAsia="宋体" w:hAnsi="Calibri" w:cs="Times New Roman"/>
                <w:sz w:val="24"/>
              </w:rPr>
            </w:pPr>
          </w:p>
        </w:tc>
        <w:tc>
          <w:tcPr>
            <w:tcW w:w="1321" w:type="dxa"/>
            <w:vAlign w:val="center"/>
          </w:tcPr>
          <w:p w14:paraId="09E31382" w14:textId="77777777" w:rsidR="00C85EF1" w:rsidRPr="00236026" w:rsidRDefault="00C85EF1" w:rsidP="00ED47E2">
            <w:pPr>
              <w:spacing w:line="400" w:lineRule="atLeast"/>
              <w:jc w:val="center"/>
              <w:rPr>
                <w:rFonts w:ascii="Calibri" w:eastAsia="宋体" w:hAnsi="Calibri" w:cs="Times New Roman"/>
                <w:sz w:val="24"/>
              </w:rPr>
            </w:pPr>
          </w:p>
        </w:tc>
      </w:tr>
      <w:tr w:rsidR="00C85EF1" w14:paraId="64A9FE22" w14:textId="77777777" w:rsidTr="00C85EF1">
        <w:trPr>
          <w:trHeight w:val="664"/>
        </w:trPr>
        <w:tc>
          <w:tcPr>
            <w:tcW w:w="791" w:type="dxa"/>
            <w:vAlign w:val="center"/>
          </w:tcPr>
          <w:p w14:paraId="527626A1"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19B4DA9D" w14:textId="77777777" w:rsidR="00C85EF1" w:rsidRPr="00236026" w:rsidRDefault="00C85EF1" w:rsidP="00ED47E2">
            <w:pPr>
              <w:spacing w:line="400" w:lineRule="atLeast"/>
              <w:jc w:val="center"/>
              <w:rPr>
                <w:rFonts w:ascii="Calibri" w:eastAsia="宋体" w:hAnsi="Calibri" w:cs="Times New Roman"/>
                <w:sz w:val="24"/>
              </w:rPr>
            </w:pPr>
          </w:p>
        </w:tc>
        <w:tc>
          <w:tcPr>
            <w:tcW w:w="1601" w:type="dxa"/>
            <w:vAlign w:val="center"/>
          </w:tcPr>
          <w:p w14:paraId="4A3370A2" w14:textId="77777777" w:rsidR="00C85EF1" w:rsidRPr="00236026" w:rsidRDefault="00C85EF1" w:rsidP="00ED47E2">
            <w:pPr>
              <w:spacing w:line="400" w:lineRule="atLeast"/>
              <w:jc w:val="center"/>
              <w:rPr>
                <w:rFonts w:ascii="Calibri" w:eastAsia="宋体" w:hAnsi="Calibri" w:cs="Times New Roman"/>
                <w:sz w:val="24"/>
              </w:rPr>
            </w:pPr>
          </w:p>
        </w:tc>
        <w:tc>
          <w:tcPr>
            <w:tcW w:w="1737" w:type="dxa"/>
            <w:vAlign w:val="center"/>
          </w:tcPr>
          <w:p w14:paraId="3274C826" w14:textId="77777777" w:rsidR="00C85EF1" w:rsidRPr="00236026" w:rsidRDefault="00C85EF1" w:rsidP="00ED47E2">
            <w:pPr>
              <w:spacing w:line="400" w:lineRule="atLeast"/>
              <w:jc w:val="center"/>
              <w:rPr>
                <w:rFonts w:ascii="Calibri" w:eastAsia="宋体" w:hAnsi="Calibri" w:cs="Times New Roman"/>
                <w:sz w:val="24"/>
              </w:rPr>
            </w:pPr>
          </w:p>
        </w:tc>
        <w:tc>
          <w:tcPr>
            <w:tcW w:w="1167" w:type="dxa"/>
            <w:vAlign w:val="center"/>
          </w:tcPr>
          <w:p w14:paraId="452F36B7" w14:textId="77777777" w:rsidR="00C85EF1" w:rsidRPr="00236026" w:rsidRDefault="00C85EF1" w:rsidP="00ED47E2">
            <w:pPr>
              <w:spacing w:line="400" w:lineRule="atLeast"/>
              <w:jc w:val="center"/>
              <w:rPr>
                <w:rFonts w:ascii="Calibri" w:eastAsia="宋体" w:hAnsi="Calibri" w:cs="Times New Roman"/>
                <w:sz w:val="24"/>
              </w:rPr>
            </w:pPr>
          </w:p>
        </w:tc>
        <w:tc>
          <w:tcPr>
            <w:tcW w:w="1756" w:type="dxa"/>
            <w:vAlign w:val="center"/>
          </w:tcPr>
          <w:p w14:paraId="3F52ED50" w14:textId="77777777" w:rsidR="00C85EF1" w:rsidRPr="00236026" w:rsidRDefault="00C85EF1" w:rsidP="00ED47E2">
            <w:pPr>
              <w:spacing w:line="400" w:lineRule="atLeast"/>
              <w:jc w:val="center"/>
              <w:rPr>
                <w:rFonts w:ascii="Calibri" w:eastAsia="宋体" w:hAnsi="Calibri" w:cs="Times New Roman"/>
                <w:sz w:val="24"/>
              </w:rPr>
            </w:pPr>
          </w:p>
        </w:tc>
        <w:tc>
          <w:tcPr>
            <w:tcW w:w="1321" w:type="dxa"/>
            <w:vAlign w:val="center"/>
          </w:tcPr>
          <w:p w14:paraId="6B66DFF1" w14:textId="77777777" w:rsidR="00C85EF1" w:rsidRPr="00236026" w:rsidRDefault="00C85EF1" w:rsidP="00ED47E2">
            <w:pPr>
              <w:spacing w:line="400" w:lineRule="atLeast"/>
              <w:jc w:val="center"/>
              <w:rPr>
                <w:rFonts w:ascii="Calibri" w:eastAsia="宋体" w:hAnsi="Calibri" w:cs="Times New Roman"/>
                <w:sz w:val="24"/>
                <w:highlight w:val="yellow"/>
              </w:rPr>
            </w:pPr>
          </w:p>
        </w:tc>
      </w:tr>
      <w:tr w:rsidR="00C85EF1" w14:paraId="5E2E2C21" w14:textId="77777777" w:rsidTr="00C85EF1">
        <w:trPr>
          <w:trHeight w:val="664"/>
        </w:trPr>
        <w:tc>
          <w:tcPr>
            <w:tcW w:w="791" w:type="dxa"/>
            <w:vAlign w:val="center"/>
          </w:tcPr>
          <w:p w14:paraId="6887599B"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2B8587CB" w14:textId="77777777" w:rsidR="00C85EF1" w:rsidRDefault="00C85EF1" w:rsidP="00ED47E2">
            <w:pPr>
              <w:spacing w:line="400" w:lineRule="atLeast"/>
              <w:jc w:val="center"/>
              <w:rPr>
                <w:rFonts w:ascii="Calibri" w:eastAsia="宋体" w:hAnsi="Calibri" w:cs="Times New Roman"/>
              </w:rPr>
            </w:pPr>
          </w:p>
        </w:tc>
        <w:tc>
          <w:tcPr>
            <w:tcW w:w="1601" w:type="dxa"/>
            <w:vAlign w:val="center"/>
          </w:tcPr>
          <w:p w14:paraId="3CB75395"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600E56FD" w14:textId="77777777" w:rsidR="00C85EF1" w:rsidRDefault="00C85EF1" w:rsidP="00ED47E2">
            <w:pPr>
              <w:spacing w:line="400" w:lineRule="atLeast"/>
              <w:jc w:val="center"/>
              <w:rPr>
                <w:rFonts w:ascii="Calibri" w:eastAsia="宋体" w:hAnsi="Calibri" w:cs="Times New Roman"/>
              </w:rPr>
            </w:pPr>
          </w:p>
        </w:tc>
        <w:tc>
          <w:tcPr>
            <w:tcW w:w="1167" w:type="dxa"/>
            <w:vAlign w:val="center"/>
          </w:tcPr>
          <w:p w14:paraId="212C1C47" w14:textId="77777777" w:rsidR="00C85EF1" w:rsidRDefault="00C85EF1" w:rsidP="00ED47E2">
            <w:pPr>
              <w:spacing w:line="400" w:lineRule="atLeast"/>
              <w:jc w:val="center"/>
              <w:rPr>
                <w:rFonts w:ascii="Calibri" w:eastAsia="宋体" w:hAnsi="Calibri" w:cs="Times New Roman"/>
              </w:rPr>
            </w:pPr>
          </w:p>
        </w:tc>
        <w:tc>
          <w:tcPr>
            <w:tcW w:w="1756" w:type="dxa"/>
            <w:vAlign w:val="center"/>
          </w:tcPr>
          <w:p w14:paraId="344586A4" w14:textId="77777777" w:rsidR="00C85EF1" w:rsidRDefault="00C85EF1" w:rsidP="00ED47E2">
            <w:pPr>
              <w:spacing w:line="400" w:lineRule="atLeast"/>
              <w:jc w:val="center"/>
              <w:rPr>
                <w:rFonts w:ascii="Calibri" w:eastAsia="宋体" w:hAnsi="Calibri" w:cs="Times New Roman"/>
              </w:rPr>
            </w:pPr>
          </w:p>
        </w:tc>
        <w:tc>
          <w:tcPr>
            <w:tcW w:w="1321" w:type="dxa"/>
            <w:vAlign w:val="center"/>
          </w:tcPr>
          <w:p w14:paraId="6A4B19EB" w14:textId="77777777" w:rsidR="00C85EF1" w:rsidRDefault="00C85EF1" w:rsidP="00ED47E2">
            <w:pPr>
              <w:spacing w:line="400" w:lineRule="atLeast"/>
              <w:jc w:val="center"/>
              <w:rPr>
                <w:rFonts w:ascii="Calibri" w:eastAsia="宋体" w:hAnsi="Calibri" w:cs="Times New Roman"/>
              </w:rPr>
            </w:pPr>
          </w:p>
        </w:tc>
      </w:tr>
      <w:tr w:rsidR="00C85EF1" w14:paraId="7762FDA6" w14:textId="77777777" w:rsidTr="00C85EF1">
        <w:trPr>
          <w:trHeight w:val="664"/>
        </w:trPr>
        <w:tc>
          <w:tcPr>
            <w:tcW w:w="791" w:type="dxa"/>
            <w:vAlign w:val="center"/>
          </w:tcPr>
          <w:p w14:paraId="2C5FCD13"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724B18A2" w14:textId="77777777" w:rsidR="00C85EF1" w:rsidRDefault="00C85EF1" w:rsidP="00ED47E2">
            <w:pPr>
              <w:spacing w:line="400" w:lineRule="atLeast"/>
              <w:jc w:val="center"/>
              <w:rPr>
                <w:rFonts w:ascii="Calibri" w:eastAsia="宋体" w:hAnsi="Calibri" w:cs="Times New Roman"/>
              </w:rPr>
            </w:pPr>
          </w:p>
        </w:tc>
        <w:tc>
          <w:tcPr>
            <w:tcW w:w="1601" w:type="dxa"/>
            <w:vAlign w:val="center"/>
          </w:tcPr>
          <w:p w14:paraId="45FCEAAC"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12C3B103" w14:textId="77777777" w:rsidR="00C85EF1" w:rsidRDefault="00C85EF1" w:rsidP="00ED47E2">
            <w:pPr>
              <w:spacing w:line="400" w:lineRule="atLeast"/>
              <w:jc w:val="center"/>
              <w:rPr>
                <w:rFonts w:ascii="Calibri" w:eastAsia="宋体" w:hAnsi="Calibri" w:cs="Times New Roman"/>
              </w:rPr>
            </w:pPr>
          </w:p>
        </w:tc>
        <w:tc>
          <w:tcPr>
            <w:tcW w:w="1167" w:type="dxa"/>
            <w:vAlign w:val="center"/>
          </w:tcPr>
          <w:p w14:paraId="786A8279" w14:textId="77777777" w:rsidR="00C85EF1" w:rsidRDefault="00C85EF1" w:rsidP="00ED47E2">
            <w:pPr>
              <w:spacing w:line="400" w:lineRule="atLeast"/>
              <w:jc w:val="center"/>
              <w:rPr>
                <w:rFonts w:ascii="Calibri" w:eastAsia="宋体" w:hAnsi="Calibri" w:cs="Times New Roman"/>
              </w:rPr>
            </w:pPr>
          </w:p>
        </w:tc>
        <w:tc>
          <w:tcPr>
            <w:tcW w:w="1756" w:type="dxa"/>
            <w:vAlign w:val="center"/>
          </w:tcPr>
          <w:p w14:paraId="291C599D" w14:textId="77777777" w:rsidR="00C85EF1" w:rsidRDefault="00C85EF1" w:rsidP="00ED47E2">
            <w:pPr>
              <w:spacing w:line="400" w:lineRule="atLeast"/>
              <w:jc w:val="center"/>
              <w:rPr>
                <w:rFonts w:ascii="Calibri" w:eastAsia="宋体" w:hAnsi="Calibri" w:cs="Times New Roman"/>
              </w:rPr>
            </w:pPr>
          </w:p>
        </w:tc>
        <w:tc>
          <w:tcPr>
            <w:tcW w:w="1321" w:type="dxa"/>
            <w:vAlign w:val="center"/>
          </w:tcPr>
          <w:p w14:paraId="3FA6A70A" w14:textId="77777777" w:rsidR="00C85EF1" w:rsidRDefault="00C85EF1" w:rsidP="00ED47E2">
            <w:pPr>
              <w:spacing w:line="400" w:lineRule="atLeast"/>
              <w:jc w:val="center"/>
              <w:rPr>
                <w:rFonts w:ascii="Calibri" w:eastAsia="宋体" w:hAnsi="Calibri" w:cs="Times New Roman"/>
              </w:rPr>
            </w:pPr>
          </w:p>
        </w:tc>
      </w:tr>
      <w:tr w:rsidR="00C85EF1" w14:paraId="1636BD14" w14:textId="77777777" w:rsidTr="00C85EF1">
        <w:trPr>
          <w:trHeight w:val="664"/>
        </w:trPr>
        <w:tc>
          <w:tcPr>
            <w:tcW w:w="791" w:type="dxa"/>
            <w:vAlign w:val="center"/>
          </w:tcPr>
          <w:p w14:paraId="2BA9D366"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2D1FC0E7" w14:textId="77777777" w:rsidR="00C85EF1" w:rsidRDefault="00C85EF1" w:rsidP="00ED47E2">
            <w:pPr>
              <w:spacing w:line="400" w:lineRule="atLeast"/>
              <w:jc w:val="center"/>
              <w:rPr>
                <w:rFonts w:ascii="Calibri" w:eastAsia="宋体" w:hAnsi="Calibri" w:cs="Times New Roman"/>
              </w:rPr>
            </w:pPr>
          </w:p>
        </w:tc>
        <w:tc>
          <w:tcPr>
            <w:tcW w:w="1601" w:type="dxa"/>
            <w:vAlign w:val="center"/>
          </w:tcPr>
          <w:p w14:paraId="36383762"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25B17FCC" w14:textId="77777777" w:rsidR="00C85EF1" w:rsidRDefault="00C85EF1" w:rsidP="00ED47E2">
            <w:pPr>
              <w:spacing w:line="400" w:lineRule="atLeast"/>
              <w:jc w:val="center"/>
              <w:rPr>
                <w:rFonts w:ascii="Calibri" w:eastAsia="宋体" w:hAnsi="Calibri" w:cs="Times New Roman"/>
              </w:rPr>
            </w:pPr>
          </w:p>
        </w:tc>
        <w:tc>
          <w:tcPr>
            <w:tcW w:w="1167" w:type="dxa"/>
            <w:vAlign w:val="center"/>
          </w:tcPr>
          <w:p w14:paraId="25807CBE" w14:textId="77777777" w:rsidR="00C85EF1" w:rsidRDefault="00C85EF1" w:rsidP="00ED47E2">
            <w:pPr>
              <w:spacing w:line="400" w:lineRule="atLeast"/>
              <w:jc w:val="center"/>
              <w:rPr>
                <w:rFonts w:ascii="Calibri" w:eastAsia="宋体" w:hAnsi="Calibri" w:cs="Times New Roman"/>
              </w:rPr>
            </w:pPr>
          </w:p>
        </w:tc>
        <w:tc>
          <w:tcPr>
            <w:tcW w:w="1756" w:type="dxa"/>
            <w:vAlign w:val="center"/>
          </w:tcPr>
          <w:p w14:paraId="4D3E5160" w14:textId="77777777" w:rsidR="00C85EF1" w:rsidRDefault="00C85EF1" w:rsidP="00ED47E2">
            <w:pPr>
              <w:spacing w:line="400" w:lineRule="atLeast"/>
              <w:jc w:val="center"/>
              <w:rPr>
                <w:rFonts w:ascii="Calibri" w:eastAsia="宋体" w:hAnsi="Calibri" w:cs="Times New Roman"/>
              </w:rPr>
            </w:pPr>
          </w:p>
        </w:tc>
        <w:tc>
          <w:tcPr>
            <w:tcW w:w="1321" w:type="dxa"/>
            <w:vAlign w:val="center"/>
          </w:tcPr>
          <w:p w14:paraId="6AC4AD3C" w14:textId="77777777" w:rsidR="00C85EF1" w:rsidRDefault="00C85EF1" w:rsidP="00ED47E2">
            <w:pPr>
              <w:spacing w:line="400" w:lineRule="atLeast"/>
              <w:jc w:val="center"/>
              <w:rPr>
                <w:rFonts w:ascii="Calibri" w:eastAsia="宋体" w:hAnsi="Calibri" w:cs="Times New Roman"/>
              </w:rPr>
            </w:pPr>
          </w:p>
        </w:tc>
      </w:tr>
      <w:tr w:rsidR="00C85EF1" w14:paraId="4871294B" w14:textId="77777777" w:rsidTr="00C85EF1">
        <w:trPr>
          <w:trHeight w:val="664"/>
        </w:trPr>
        <w:tc>
          <w:tcPr>
            <w:tcW w:w="791" w:type="dxa"/>
            <w:vAlign w:val="center"/>
          </w:tcPr>
          <w:p w14:paraId="4D00597E"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21761D94" w14:textId="77777777" w:rsidR="00C85EF1" w:rsidRDefault="00C85EF1" w:rsidP="00ED47E2">
            <w:pPr>
              <w:spacing w:line="400" w:lineRule="atLeast"/>
              <w:jc w:val="center"/>
              <w:rPr>
                <w:rFonts w:ascii="Calibri" w:eastAsia="宋体" w:hAnsi="Calibri" w:cs="Times New Roman"/>
              </w:rPr>
            </w:pPr>
          </w:p>
        </w:tc>
        <w:tc>
          <w:tcPr>
            <w:tcW w:w="1601" w:type="dxa"/>
            <w:vAlign w:val="center"/>
          </w:tcPr>
          <w:p w14:paraId="4B597255"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4184103A" w14:textId="77777777" w:rsidR="00C85EF1" w:rsidRDefault="00C85EF1" w:rsidP="00ED47E2">
            <w:pPr>
              <w:spacing w:line="400" w:lineRule="atLeast"/>
              <w:jc w:val="center"/>
              <w:rPr>
                <w:rFonts w:ascii="Calibri" w:eastAsia="宋体" w:hAnsi="Calibri" w:cs="Times New Roman"/>
              </w:rPr>
            </w:pPr>
          </w:p>
        </w:tc>
        <w:tc>
          <w:tcPr>
            <w:tcW w:w="1167" w:type="dxa"/>
            <w:vAlign w:val="center"/>
          </w:tcPr>
          <w:p w14:paraId="026F69C0" w14:textId="77777777" w:rsidR="00C85EF1" w:rsidRDefault="00C85EF1" w:rsidP="00ED47E2">
            <w:pPr>
              <w:spacing w:line="400" w:lineRule="atLeast"/>
              <w:jc w:val="center"/>
              <w:rPr>
                <w:rFonts w:ascii="Calibri" w:eastAsia="宋体" w:hAnsi="Calibri" w:cs="Times New Roman"/>
              </w:rPr>
            </w:pPr>
          </w:p>
        </w:tc>
        <w:tc>
          <w:tcPr>
            <w:tcW w:w="1756" w:type="dxa"/>
            <w:vAlign w:val="center"/>
          </w:tcPr>
          <w:p w14:paraId="073894B7" w14:textId="77777777" w:rsidR="00C85EF1" w:rsidRDefault="00C85EF1" w:rsidP="00ED47E2">
            <w:pPr>
              <w:spacing w:line="400" w:lineRule="atLeast"/>
              <w:jc w:val="center"/>
              <w:rPr>
                <w:rFonts w:ascii="Calibri" w:eastAsia="宋体" w:hAnsi="Calibri" w:cs="Times New Roman"/>
              </w:rPr>
            </w:pPr>
          </w:p>
        </w:tc>
        <w:tc>
          <w:tcPr>
            <w:tcW w:w="1321" w:type="dxa"/>
            <w:vAlign w:val="center"/>
          </w:tcPr>
          <w:p w14:paraId="20ADD92C" w14:textId="77777777" w:rsidR="00C85EF1" w:rsidRDefault="00C85EF1" w:rsidP="00ED47E2">
            <w:pPr>
              <w:spacing w:line="400" w:lineRule="atLeast"/>
              <w:jc w:val="center"/>
              <w:rPr>
                <w:rFonts w:ascii="Calibri" w:eastAsia="宋体" w:hAnsi="Calibri" w:cs="Times New Roman"/>
              </w:rPr>
            </w:pPr>
          </w:p>
        </w:tc>
      </w:tr>
      <w:tr w:rsidR="00C85EF1" w14:paraId="524C63BF" w14:textId="77777777" w:rsidTr="00C85EF1">
        <w:trPr>
          <w:trHeight w:val="664"/>
        </w:trPr>
        <w:tc>
          <w:tcPr>
            <w:tcW w:w="791" w:type="dxa"/>
            <w:vAlign w:val="center"/>
          </w:tcPr>
          <w:p w14:paraId="3849F54E"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08548569" w14:textId="77777777" w:rsidR="00C85EF1" w:rsidRDefault="00C85EF1" w:rsidP="00ED47E2">
            <w:pPr>
              <w:spacing w:line="400" w:lineRule="atLeast"/>
              <w:jc w:val="center"/>
              <w:rPr>
                <w:rFonts w:ascii="Calibri" w:eastAsia="宋体" w:hAnsi="Calibri" w:cs="Times New Roman"/>
              </w:rPr>
            </w:pPr>
          </w:p>
        </w:tc>
        <w:tc>
          <w:tcPr>
            <w:tcW w:w="1601" w:type="dxa"/>
            <w:vAlign w:val="center"/>
          </w:tcPr>
          <w:p w14:paraId="2D8EB8FB"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575B32A0" w14:textId="77777777" w:rsidR="00C85EF1" w:rsidRDefault="00C85EF1" w:rsidP="00ED47E2">
            <w:pPr>
              <w:spacing w:line="400" w:lineRule="atLeast"/>
              <w:jc w:val="center"/>
              <w:rPr>
                <w:rFonts w:ascii="Calibri" w:eastAsia="宋体" w:hAnsi="Calibri" w:cs="Times New Roman"/>
              </w:rPr>
            </w:pPr>
          </w:p>
        </w:tc>
        <w:tc>
          <w:tcPr>
            <w:tcW w:w="1167" w:type="dxa"/>
            <w:vAlign w:val="center"/>
          </w:tcPr>
          <w:p w14:paraId="60B1FBDD" w14:textId="77777777" w:rsidR="00C85EF1" w:rsidRDefault="00C85EF1" w:rsidP="00ED47E2">
            <w:pPr>
              <w:spacing w:line="400" w:lineRule="atLeast"/>
              <w:jc w:val="center"/>
              <w:rPr>
                <w:rFonts w:ascii="Calibri" w:eastAsia="宋体" w:hAnsi="Calibri" w:cs="Times New Roman"/>
              </w:rPr>
            </w:pPr>
          </w:p>
        </w:tc>
        <w:tc>
          <w:tcPr>
            <w:tcW w:w="1756" w:type="dxa"/>
            <w:vAlign w:val="center"/>
          </w:tcPr>
          <w:p w14:paraId="27184206" w14:textId="77777777" w:rsidR="00C85EF1" w:rsidRDefault="00C85EF1" w:rsidP="00ED47E2">
            <w:pPr>
              <w:spacing w:line="400" w:lineRule="atLeast"/>
              <w:jc w:val="center"/>
              <w:rPr>
                <w:rFonts w:ascii="Calibri" w:eastAsia="宋体" w:hAnsi="Calibri" w:cs="Times New Roman"/>
              </w:rPr>
            </w:pPr>
          </w:p>
        </w:tc>
        <w:tc>
          <w:tcPr>
            <w:tcW w:w="1321" w:type="dxa"/>
            <w:vAlign w:val="center"/>
          </w:tcPr>
          <w:p w14:paraId="68A9B9DE" w14:textId="77777777" w:rsidR="00C85EF1" w:rsidRDefault="00C85EF1" w:rsidP="00ED47E2">
            <w:pPr>
              <w:spacing w:line="400" w:lineRule="atLeast"/>
              <w:jc w:val="center"/>
              <w:rPr>
                <w:rFonts w:ascii="Calibri" w:eastAsia="宋体" w:hAnsi="Calibri" w:cs="Times New Roman"/>
              </w:rPr>
            </w:pPr>
          </w:p>
        </w:tc>
      </w:tr>
      <w:tr w:rsidR="00C85EF1" w14:paraId="0ACB8861" w14:textId="77777777" w:rsidTr="00C85EF1">
        <w:trPr>
          <w:trHeight w:val="664"/>
        </w:trPr>
        <w:tc>
          <w:tcPr>
            <w:tcW w:w="791" w:type="dxa"/>
            <w:vAlign w:val="center"/>
          </w:tcPr>
          <w:p w14:paraId="579B7804"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0258254C" w14:textId="77777777" w:rsidR="00C85EF1" w:rsidRDefault="00C85EF1" w:rsidP="00ED47E2">
            <w:pPr>
              <w:spacing w:line="400" w:lineRule="atLeast"/>
              <w:jc w:val="center"/>
              <w:rPr>
                <w:rFonts w:ascii="Calibri" w:eastAsia="宋体" w:hAnsi="Calibri" w:cs="Times New Roman"/>
              </w:rPr>
            </w:pPr>
          </w:p>
        </w:tc>
        <w:tc>
          <w:tcPr>
            <w:tcW w:w="1601" w:type="dxa"/>
            <w:vAlign w:val="center"/>
          </w:tcPr>
          <w:p w14:paraId="0A9B810C"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0AB251D4" w14:textId="77777777" w:rsidR="00C85EF1" w:rsidRDefault="00C85EF1" w:rsidP="00ED47E2">
            <w:pPr>
              <w:spacing w:line="400" w:lineRule="atLeast"/>
              <w:jc w:val="center"/>
              <w:rPr>
                <w:rFonts w:ascii="Calibri" w:eastAsia="宋体" w:hAnsi="Calibri" w:cs="Times New Roman"/>
              </w:rPr>
            </w:pPr>
          </w:p>
        </w:tc>
        <w:tc>
          <w:tcPr>
            <w:tcW w:w="1167" w:type="dxa"/>
            <w:vAlign w:val="center"/>
          </w:tcPr>
          <w:p w14:paraId="75F9D96A" w14:textId="77777777" w:rsidR="00C85EF1" w:rsidRDefault="00C85EF1" w:rsidP="00ED47E2">
            <w:pPr>
              <w:spacing w:line="400" w:lineRule="atLeast"/>
              <w:jc w:val="center"/>
              <w:rPr>
                <w:rFonts w:ascii="Calibri" w:eastAsia="宋体" w:hAnsi="Calibri" w:cs="Times New Roman"/>
              </w:rPr>
            </w:pPr>
          </w:p>
        </w:tc>
        <w:tc>
          <w:tcPr>
            <w:tcW w:w="1756" w:type="dxa"/>
            <w:vAlign w:val="center"/>
          </w:tcPr>
          <w:p w14:paraId="0D16BD49" w14:textId="77777777" w:rsidR="00C85EF1" w:rsidRDefault="00C85EF1" w:rsidP="00ED47E2">
            <w:pPr>
              <w:spacing w:line="400" w:lineRule="atLeast"/>
              <w:jc w:val="center"/>
              <w:rPr>
                <w:rFonts w:ascii="Calibri" w:eastAsia="宋体" w:hAnsi="Calibri" w:cs="Times New Roman"/>
              </w:rPr>
            </w:pPr>
          </w:p>
        </w:tc>
        <w:tc>
          <w:tcPr>
            <w:tcW w:w="1321" w:type="dxa"/>
            <w:vAlign w:val="center"/>
          </w:tcPr>
          <w:p w14:paraId="3C685D2E" w14:textId="77777777" w:rsidR="00C85EF1" w:rsidRDefault="00C85EF1" w:rsidP="00ED47E2">
            <w:pPr>
              <w:spacing w:line="400" w:lineRule="atLeast"/>
              <w:jc w:val="center"/>
              <w:rPr>
                <w:rFonts w:ascii="Calibri" w:eastAsia="宋体" w:hAnsi="Calibri" w:cs="Times New Roman"/>
              </w:rPr>
            </w:pPr>
          </w:p>
        </w:tc>
      </w:tr>
      <w:tr w:rsidR="00C85EF1" w14:paraId="316CDBE1" w14:textId="77777777" w:rsidTr="00C85EF1">
        <w:trPr>
          <w:trHeight w:val="664"/>
        </w:trPr>
        <w:tc>
          <w:tcPr>
            <w:tcW w:w="791" w:type="dxa"/>
            <w:vAlign w:val="center"/>
          </w:tcPr>
          <w:p w14:paraId="3D3B9C79"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32EEA061" w14:textId="77777777" w:rsidR="00C85EF1" w:rsidRDefault="00C85EF1" w:rsidP="00ED47E2">
            <w:pPr>
              <w:spacing w:line="400" w:lineRule="atLeast"/>
              <w:jc w:val="center"/>
              <w:rPr>
                <w:rFonts w:ascii="Calibri" w:eastAsia="宋体" w:hAnsi="Calibri" w:cs="Times New Roman"/>
              </w:rPr>
            </w:pPr>
          </w:p>
        </w:tc>
        <w:tc>
          <w:tcPr>
            <w:tcW w:w="1601" w:type="dxa"/>
            <w:vAlign w:val="center"/>
          </w:tcPr>
          <w:p w14:paraId="078B7B97"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0D10F4E0" w14:textId="77777777" w:rsidR="00C85EF1" w:rsidRDefault="00C85EF1" w:rsidP="00ED47E2">
            <w:pPr>
              <w:spacing w:line="400" w:lineRule="atLeast"/>
              <w:jc w:val="center"/>
              <w:rPr>
                <w:rFonts w:ascii="Calibri" w:eastAsia="宋体" w:hAnsi="Calibri" w:cs="Times New Roman"/>
              </w:rPr>
            </w:pPr>
          </w:p>
        </w:tc>
        <w:tc>
          <w:tcPr>
            <w:tcW w:w="1167" w:type="dxa"/>
            <w:vAlign w:val="center"/>
          </w:tcPr>
          <w:p w14:paraId="5E8EDE82" w14:textId="77777777" w:rsidR="00C85EF1" w:rsidRDefault="00C85EF1" w:rsidP="00ED47E2">
            <w:pPr>
              <w:spacing w:line="400" w:lineRule="atLeast"/>
              <w:jc w:val="center"/>
              <w:rPr>
                <w:rFonts w:ascii="Calibri" w:eastAsia="宋体" w:hAnsi="Calibri" w:cs="Times New Roman"/>
              </w:rPr>
            </w:pPr>
          </w:p>
        </w:tc>
        <w:tc>
          <w:tcPr>
            <w:tcW w:w="1756" w:type="dxa"/>
            <w:vAlign w:val="center"/>
          </w:tcPr>
          <w:p w14:paraId="29FB16B7" w14:textId="77777777" w:rsidR="00C85EF1" w:rsidRDefault="00C85EF1" w:rsidP="00ED47E2">
            <w:pPr>
              <w:spacing w:line="400" w:lineRule="atLeast"/>
              <w:jc w:val="center"/>
              <w:rPr>
                <w:rFonts w:ascii="Calibri" w:eastAsia="宋体" w:hAnsi="Calibri" w:cs="Times New Roman"/>
              </w:rPr>
            </w:pPr>
          </w:p>
        </w:tc>
        <w:tc>
          <w:tcPr>
            <w:tcW w:w="1321" w:type="dxa"/>
            <w:vAlign w:val="center"/>
          </w:tcPr>
          <w:p w14:paraId="20A33D21" w14:textId="77777777" w:rsidR="00C85EF1" w:rsidRDefault="00C85EF1" w:rsidP="00ED47E2">
            <w:pPr>
              <w:spacing w:line="400" w:lineRule="atLeast"/>
              <w:jc w:val="center"/>
              <w:rPr>
                <w:rFonts w:ascii="Calibri" w:eastAsia="宋体" w:hAnsi="Calibri" w:cs="Times New Roman"/>
              </w:rPr>
            </w:pPr>
          </w:p>
        </w:tc>
      </w:tr>
      <w:tr w:rsidR="00C85EF1" w14:paraId="11A18A73" w14:textId="77777777" w:rsidTr="00C85EF1">
        <w:trPr>
          <w:trHeight w:val="664"/>
        </w:trPr>
        <w:tc>
          <w:tcPr>
            <w:tcW w:w="791" w:type="dxa"/>
            <w:vAlign w:val="center"/>
          </w:tcPr>
          <w:p w14:paraId="383C05C1"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71B58DBC" w14:textId="77777777" w:rsidR="00C85EF1" w:rsidRDefault="00C85EF1" w:rsidP="00ED47E2">
            <w:pPr>
              <w:spacing w:line="400" w:lineRule="atLeast"/>
              <w:jc w:val="center"/>
              <w:rPr>
                <w:rFonts w:ascii="Calibri" w:eastAsia="宋体" w:hAnsi="Calibri" w:cs="Times New Roman"/>
              </w:rPr>
            </w:pPr>
          </w:p>
        </w:tc>
        <w:tc>
          <w:tcPr>
            <w:tcW w:w="1601" w:type="dxa"/>
            <w:vAlign w:val="center"/>
          </w:tcPr>
          <w:p w14:paraId="5D0B5038"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161155FA" w14:textId="77777777" w:rsidR="00C85EF1" w:rsidRDefault="00C85EF1" w:rsidP="00ED47E2">
            <w:pPr>
              <w:spacing w:line="400" w:lineRule="atLeast"/>
              <w:jc w:val="center"/>
              <w:rPr>
                <w:rFonts w:ascii="Calibri" w:eastAsia="宋体" w:hAnsi="Calibri" w:cs="Times New Roman"/>
              </w:rPr>
            </w:pPr>
          </w:p>
        </w:tc>
        <w:tc>
          <w:tcPr>
            <w:tcW w:w="1167" w:type="dxa"/>
            <w:vAlign w:val="center"/>
          </w:tcPr>
          <w:p w14:paraId="321C254C" w14:textId="77777777" w:rsidR="00C85EF1" w:rsidRDefault="00C85EF1" w:rsidP="00ED47E2">
            <w:pPr>
              <w:spacing w:line="400" w:lineRule="atLeast"/>
              <w:jc w:val="center"/>
              <w:rPr>
                <w:rFonts w:ascii="Calibri" w:eastAsia="宋体" w:hAnsi="Calibri" w:cs="Times New Roman"/>
              </w:rPr>
            </w:pPr>
          </w:p>
        </w:tc>
        <w:tc>
          <w:tcPr>
            <w:tcW w:w="1756" w:type="dxa"/>
            <w:vAlign w:val="center"/>
          </w:tcPr>
          <w:p w14:paraId="7CCFA767" w14:textId="77777777" w:rsidR="00C85EF1" w:rsidRDefault="00C85EF1" w:rsidP="00ED47E2">
            <w:pPr>
              <w:spacing w:line="400" w:lineRule="atLeast"/>
              <w:jc w:val="center"/>
              <w:rPr>
                <w:rFonts w:ascii="Calibri" w:eastAsia="宋体" w:hAnsi="Calibri" w:cs="Times New Roman"/>
              </w:rPr>
            </w:pPr>
          </w:p>
        </w:tc>
        <w:tc>
          <w:tcPr>
            <w:tcW w:w="1321" w:type="dxa"/>
            <w:vAlign w:val="center"/>
          </w:tcPr>
          <w:p w14:paraId="45560F9B" w14:textId="77777777" w:rsidR="00C85EF1" w:rsidRDefault="00C85EF1" w:rsidP="00ED47E2">
            <w:pPr>
              <w:spacing w:line="400" w:lineRule="atLeast"/>
              <w:jc w:val="center"/>
              <w:rPr>
                <w:rFonts w:ascii="Calibri" w:eastAsia="宋体" w:hAnsi="Calibri" w:cs="Times New Roman"/>
              </w:rPr>
            </w:pPr>
          </w:p>
        </w:tc>
      </w:tr>
      <w:tr w:rsidR="00C85EF1" w14:paraId="63DD6CB3" w14:textId="77777777" w:rsidTr="00C85EF1">
        <w:trPr>
          <w:trHeight w:val="664"/>
        </w:trPr>
        <w:tc>
          <w:tcPr>
            <w:tcW w:w="791" w:type="dxa"/>
            <w:vAlign w:val="center"/>
          </w:tcPr>
          <w:p w14:paraId="7D4908C8" w14:textId="77777777" w:rsidR="00C85EF1" w:rsidRDefault="00C85EF1" w:rsidP="00ED47E2">
            <w:pPr>
              <w:spacing w:line="400" w:lineRule="atLeast"/>
              <w:jc w:val="center"/>
            </w:pPr>
          </w:p>
        </w:tc>
        <w:tc>
          <w:tcPr>
            <w:tcW w:w="1737" w:type="dxa"/>
            <w:vAlign w:val="center"/>
          </w:tcPr>
          <w:p w14:paraId="75E2EAE5" w14:textId="77777777" w:rsidR="00C85EF1" w:rsidRDefault="00C85EF1" w:rsidP="00ED47E2">
            <w:pPr>
              <w:spacing w:line="400" w:lineRule="atLeast"/>
              <w:jc w:val="center"/>
            </w:pPr>
          </w:p>
        </w:tc>
        <w:tc>
          <w:tcPr>
            <w:tcW w:w="1601" w:type="dxa"/>
            <w:vAlign w:val="center"/>
          </w:tcPr>
          <w:p w14:paraId="1D5A5857" w14:textId="77777777" w:rsidR="00C85EF1" w:rsidRDefault="00C85EF1" w:rsidP="00ED47E2">
            <w:pPr>
              <w:spacing w:line="400" w:lineRule="atLeast"/>
              <w:jc w:val="center"/>
            </w:pPr>
          </w:p>
        </w:tc>
        <w:tc>
          <w:tcPr>
            <w:tcW w:w="1737" w:type="dxa"/>
            <w:vAlign w:val="center"/>
          </w:tcPr>
          <w:p w14:paraId="2DFBD2E7" w14:textId="77777777" w:rsidR="00C85EF1" w:rsidRDefault="00C85EF1" w:rsidP="00ED47E2">
            <w:pPr>
              <w:spacing w:line="400" w:lineRule="atLeast"/>
              <w:jc w:val="center"/>
            </w:pPr>
          </w:p>
        </w:tc>
        <w:tc>
          <w:tcPr>
            <w:tcW w:w="1167" w:type="dxa"/>
            <w:vAlign w:val="center"/>
          </w:tcPr>
          <w:p w14:paraId="30D6C4D5" w14:textId="77777777" w:rsidR="00C85EF1" w:rsidRDefault="00C85EF1" w:rsidP="00ED47E2">
            <w:pPr>
              <w:spacing w:line="400" w:lineRule="atLeast"/>
              <w:jc w:val="center"/>
            </w:pPr>
          </w:p>
        </w:tc>
        <w:tc>
          <w:tcPr>
            <w:tcW w:w="1756" w:type="dxa"/>
            <w:vAlign w:val="center"/>
          </w:tcPr>
          <w:p w14:paraId="3A49DBD9" w14:textId="77777777" w:rsidR="00C85EF1" w:rsidRDefault="00C85EF1" w:rsidP="00ED47E2">
            <w:pPr>
              <w:spacing w:line="400" w:lineRule="atLeast"/>
              <w:jc w:val="center"/>
            </w:pPr>
          </w:p>
        </w:tc>
        <w:tc>
          <w:tcPr>
            <w:tcW w:w="1321" w:type="dxa"/>
            <w:vAlign w:val="center"/>
          </w:tcPr>
          <w:p w14:paraId="3E83DDB6" w14:textId="77777777" w:rsidR="00C85EF1" w:rsidRDefault="00C85EF1" w:rsidP="00ED47E2">
            <w:pPr>
              <w:spacing w:line="400" w:lineRule="atLeast"/>
              <w:jc w:val="center"/>
            </w:pPr>
          </w:p>
        </w:tc>
      </w:tr>
      <w:tr w:rsidR="00C85EF1" w14:paraId="772A6065" w14:textId="77777777" w:rsidTr="00C85EF1">
        <w:trPr>
          <w:trHeight w:val="664"/>
        </w:trPr>
        <w:tc>
          <w:tcPr>
            <w:tcW w:w="791" w:type="dxa"/>
            <w:vAlign w:val="center"/>
          </w:tcPr>
          <w:p w14:paraId="40A00A36" w14:textId="77777777" w:rsidR="00C85EF1" w:rsidRDefault="00C85EF1" w:rsidP="00ED47E2">
            <w:pPr>
              <w:spacing w:line="400" w:lineRule="atLeast"/>
              <w:jc w:val="center"/>
            </w:pPr>
          </w:p>
        </w:tc>
        <w:tc>
          <w:tcPr>
            <w:tcW w:w="1737" w:type="dxa"/>
            <w:vAlign w:val="center"/>
          </w:tcPr>
          <w:p w14:paraId="56B484C5" w14:textId="77777777" w:rsidR="00C85EF1" w:rsidRDefault="00C85EF1" w:rsidP="00ED47E2">
            <w:pPr>
              <w:spacing w:line="400" w:lineRule="atLeast"/>
              <w:jc w:val="center"/>
            </w:pPr>
          </w:p>
        </w:tc>
        <w:tc>
          <w:tcPr>
            <w:tcW w:w="1601" w:type="dxa"/>
            <w:vAlign w:val="center"/>
          </w:tcPr>
          <w:p w14:paraId="66565A86" w14:textId="77777777" w:rsidR="00C85EF1" w:rsidRDefault="00C85EF1" w:rsidP="00ED47E2">
            <w:pPr>
              <w:spacing w:line="400" w:lineRule="atLeast"/>
              <w:jc w:val="center"/>
            </w:pPr>
          </w:p>
        </w:tc>
        <w:tc>
          <w:tcPr>
            <w:tcW w:w="1737" w:type="dxa"/>
            <w:vAlign w:val="center"/>
          </w:tcPr>
          <w:p w14:paraId="19DBA22B" w14:textId="77777777" w:rsidR="00C85EF1" w:rsidRDefault="00C85EF1" w:rsidP="00ED47E2">
            <w:pPr>
              <w:spacing w:line="400" w:lineRule="atLeast"/>
              <w:jc w:val="center"/>
            </w:pPr>
          </w:p>
        </w:tc>
        <w:tc>
          <w:tcPr>
            <w:tcW w:w="1167" w:type="dxa"/>
            <w:vAlign w:val="center"/>
          </w:tcPr>
          <w:p w14:paraId="19E91D25" w14:textId="77777777" w:rsidR="00C85EF1" w:rsidRDefault="00C85EF1" w:rsidP="00ED47E2">
            <w:pPr>
              <w:spacing w:line="400" w:lineRule="atLeast"/>
              <w:jc w:val="center"/>
            </w:pPr>
          </w:p>
        </w:tc>
        <w:tc>
          <w:tcPr>
            <w:tcW w:w="1756" w:type="dxa"/>
            <w:vAlign w:val="center"/>
          </w:tcPr>
          <w:p w14:paraId="1F0FDFE6" w14:textId="77777777" w:rsidR="00C85EF1" w:rsidRDefault="00C85EF1" w:rsidP="00ED47E2">
            <w:pPr>
              <w:spacing w:line="400" w:lineRule="atLeast"/>
              <w:jc w:val="center"/>
            </w:pPr>
          </w:p>
        </w:tc>
        <w:tc>
          <w:tcPr>
            <w:tcW w:w="1321" w:type="dxa"/>
            <w:vAlign w:val="center"/>
          </w:tcPr>
          <w:p w14:paraId="3F0D2AA9" w14:textId="77777777" w:rsidR="00C85EF1" w:rsidRDefault="00C85EF1" w:rsidP="00ED47E2">
            <w:pPr>
              <w:spacing w:line="400" w:lineRule="atLeast"/>
              <w:jc w:val="center"/>
            </w:pPr>
          </w:p>
        </w:tc>
      </w:tr>
      <w:tr w:rsidR="00C85EF1" w14:paraId="490A157C" w14:textId="77777777" w:rsidTr="00C85EF1">
        <w:trPr>
          <w:trHeight w:val="664"/>
        </w:trPr>
        <w:tc>
          <w:tcPr>
            <w:tcW w:w="791" w:type="dxa"/>
            <w:vAlign w:val="center"/>
          </w:tcPr>
          <w:p w14:paraId="2FC0FC14" w14:textId="77777777" w:rsidR="00C85EF1" w:rsidRDefault="00C85EF1" w:rsidP="00ED47E2">
            <w:pPr>
              <w:spacing w:line="400" w:lineRule="atLeast"/>
              <w:jc w:val="center"/>
            </w:pPr>
          </w:p>
        </w:tc>
        <w:tc>
          <w:tcPr>
            <w:tcW w:w="1737" w:type="dxa"/>
            <w:vAlign w:val="center"/>
          </w:tcPr>
          <w:p w14:paraId="199348A2" w14:textId="77777777" w:rsidR="00C85EF1" w:rsidRDefault="00C85EF1" w:rsidP="00ED47E2">
            <w:pPr>
              <w:spacing w:line="400" w:lineRule="atLeast"/>
              <w:jc w:val="center"/>
            </w:pPr>
          </w:p>
        </w:tc>
        <w:tc>
          <w:tcPr>
            <w:tcW w:w="1601" w:type="dxa"/>
            <w:vAlign w:val="center"/>
          </w:tcPr>
          <w:p w14:paraId="42563FA0" w14:textId="77777777" w:rsidR="00C85EF1" w:rsidRDefault="00C85EF1" w:rsidP="00ED47E2">
            <w:pPr>
              <w:spacing w:line="400" w:lineRule="atLeast"/>
              <w:jc w:val="center"/>
            </w:pPr>
          </w:p>
        </w:tc>
        <w:tc>
          <w:tcPr>
            <w:tcW w:w="1737" w:type="dxa"/>
            <w:vAlign w:val="center"/>
          </w:tcPr>
          <w:p w14:paraId="01D3AFA0" w14:textId="77777777" w:rsidR="00C85EF1" w:rsidRDefault="00C85EF1" w:rsidP="00ED47E2">
            <w:pPr>
              <w:spacing w:line="400" w:lineRule="atLeast"/>
              <w:jc w:val="center"/>
            </w:pPr>
          </w:p>
        </w:tc>
        <w:tc>
          <w:tcPr>
            <w:tcW w:w="1167" w:type="dxa"/>
            <w:vAlign w:val="center"/>
          </w:tcPr>
          <w:p w14:paraId="31054014" w14:textId="77777777" w:rsidR="00C85EF1" w:rsidRDefault="00C85EF1" w:rsidP="00ED47E2">
            <w:pPr>
              <w:spacing w:line="400" w:lineRule="atLeast"/>
              <w:jc w:val="center"/>
            </w:pPr>
          </w:p>
        </w:tc>
        <w:tc>
          <w:tcPr>
            <w:tcW w:w="1756" w:type="dxa"/>
            <w:vAlign w:val="center"/>
          </w:tcPr>
          <w:p w14:paraId="31780687" w14:textId="77777777" w:rsidR="00C85EF1" w:rsidRDefault="00C85EF1" w:rsidP="00ED47E2">
            <w:pPr>
              <w:spacing w:line="400" w:lineRule="atLeast"/>
              <w:jc w:val="center"/>
            </w:pPr>
          </w:p>
        </w:tc>
        <w:tc>
          <w:tcPr>
            <w:tcW w:w="1321" w:type="dxa"/>
            <w:vAlign w:val="center"/>
          </w:tcPr>
          <w:p w14:paraId="649F298E" w14:textId="77777777" w:rsidR="00C85EF1" w:rsidRDefault="00C85EF1" w:rsidP="00ED47E2">
            <w:pPr>
              <w:spacing w:line="400" w:lineRule="atLeast"/>
              <w:jc w:val="center"/>
            </w:pPr>
          </w:p>
        </w:tc>
      </w:tr>
      <w:tr w:rsidR="00C85EF1" w14:paraId="629A3456" w14:textId="77777777" w:rsidTr="00C85EF1">
        <w:trPr>
          <w:trHeight w:val="664"/>
        </w:trPr>
        <w:tc>
          <w:tcPr>
            <w:tcW w:w="791" w:type="dxa"/>
            <w:vAlign w:val="center"/>
          </w:tcPr>
          <w:p w14:paraId="22E71B47" w14:textId="77777777" w:rsidR="00C85EF1" w:rsidRDefault="00C85EF1" w:rsidP="00ED47E2">
            <w:pPr>
              <w:spacing w:line="400" w:lineRule="atLeast"/>
              <w:jc w:val="center"/>
            </w:pPr>
          </w:p>
        </w:tc>
        <w:tc>
          <w:tcPr>
            <w:tcW w:w="1737" w:type="dxa"/>
            <w:vAlign w:val="center"/>
          </w:tcPr>
          <w:p w14:paraId="170E357B" w14:textId="77777777" w:rsidR="00C85EF1" w:rsidRDefault="00C85EF1" w:rsidP="00ED47E2">
            <w:pPr>
              <w:spacing w:line="400" w:lineRule="atLeast"/>
              <w:jc w:val="center"/>
            </w:pPr>
          </w:p>
        </w:tc>
        <w:tc>
          <w:tcPr>
            <w:tcW w:w="1601" w:type="dxa"/>
            <w:vAlign w:val="center"/>
          </w:tcPr>
          <w:p w14:paraId="17267C7D" w14:textId="77777777" w:rsidR="00C85EF1" w:rsidRDefault="00C85EF1" w:rsidP="00ED47E2">
            <w:pPr>
              <w:spacing w:line="400" w:lineRule="atLeast"/>
              <w:jc w:val="center"/>
            </w:pPr>
          </w:p>
        </w:tc>
        <w:tc>
          <w:tcPr>
            <w:tcW w:w="1737" w:type="dxa"/>
            <w:vAlign w:val="center"/>
          </w:tcPr>
          <w:p w14:paraId="3A8281DB" w14:textId="77777777" w:rsidR="00C85EF1" w:rsidRDefault="00C85EF1" w:rsidP="00ED47E2">
            <w:pPr>
              <w:spacing w:line="400" w:lineRule="atLeast"/>
              <w:jc w:val="center"/>
            </w:pPr>
          </w:p>
        </w:tc>
        <w:tc>
          <w:tcPr>
            <w:tcW w:w="1167" w:type="dxa"/>
            <w:vAlign w:val="center"/>
          </w:tcPr>
          <w:p w14:paraId="3BBC7C1C" w14:textId="77777777" w:rsidR="00C85EF1" w:rsidRDefault="00C85EF1" w:rsidP="00ED47E2">
            <w:pPr>
              <w:spacing w:line="400" w:lineRule="atLeast"/>
              <w:jc w:val="center"/>
            </w:pPr>
          </w:p>
        </w:tc>
        <w:tc>
          <w:tcPr>
            <w:tcW w:w="1756" w:type="dxa"/>
            <w:vAlign w:val="center"/>
          </w:tcPr>
          <w:p w14:paraId="48F217F0" w14:textId="77777777" w:rsidR="00C85EF1" w:rsidRDefault="00C85EF1" w:rsidP="00ED47E2">
            <w:pPr>
              <w:spacing w:line="400" w:lineRule="atLeast"/>
              <w:jc w:val="center"/>
            </w:pPr>
          </w:p>
        </w:tc>
        <w:tc>
          <w:tcPr>
            <w:tcW w:w="1321" w:type="dxa"/>
            <w:vAlign w:val="center"/>
          </w:tcPr>
          <w:p w14:paraId="0A8D1CE5" w14:textId="77777777" w:rsidR="00C85EF1" w:rsidRDefault="00C85EF1" w:rsidP="00ED47E2">
            <w:pPr>
              <w:spacing w:line="400" w:lineRule="atLeast"/>
              <w:jc w:val="center"/>
            </w:pPr>
          </w:p>
        </w:tc>
      </w:tr>
      <w:tr w:rsidR="00C85EF1" w14:paraId="544EA40F" w14:textId="77777777" w:rsidTr="00C85EF1">
        <w:trPr>
          <w:trHeight w:val="664"/>
        </w:trPr>
        <w:tc>
          <w:tcPr>
            <w:tcW w:w="791" w:type="dxa"/>
            <w:vAlign w:val="center"/>
          </w:tcPr>
          <w:p w14:paraId="50D6BB75" w14:textId="77777777" w:rsidR="00C85EF1" w:rsidRDefault="00C85EF1" w:rsidP="00ED47E2">
            <w:pPr>
              <w:spacing w:line="400" w:lineRule="atLeast"/>
              <w:jc w:val="center"/>
            </w:pPr>
          </w:p>
        </w:tc>
        <w:tc>
          <w:tcPr>
            <w:tcW w:w="1737" w:type="dxa"/>
            <w:vAlign w:val="center"/>
          </w:tcPr>
          <w:p w14:paraId="58E246C7" w14:textId="77777777" w:rsidR="00C85EF1" w:rsidRDefault="00C85EF1" w:rsidP="00ED47E2">
            <w:pPr>
              <w:spacing w:line="400" w:lineRule="atLeast"/>
              <w:jc w:val="center"/>
            </w:pPr>
          </w:p>
        </w:tc>
        <w:tc>
          <w:tcPr>
            <w:tcW w:w="1601" w:type="dxa"/>
            <w:vAlign w:val="center"/>
          </w:tcPr>
          <w:p w14:paraId="7BC220DF" w14:textId="77777777" w:rsidR="00C85EF1" w:rsidRDefault="00C85EF1" w:rsidP="00ED47E2">
            <w:pPr>
              <w:spacing w:line="400" w:lineRule="atLeast"/>
              <w:jc w:val="center"/>
            </w:pPr>
          </w:p>
        </w:tc>
        <w:tc>
          <w:tcPr>
            <w:tcW w:w="1737" w:type="dxa"/>
            <w:vAlign w:val="center"/>
          </w:tcPr>
          <w:p w14:paraId="61741062" w14:textId="77777777" w:rsidR="00C85EF1" w:rsidRDefault="00C85EF1" w:rsidP="00ED47E2">
            <w:pPr>
              <w:spacing w:line="400" w:lineRule="atLeast"/>
              <w:jc w:val="center"/>
            </w:pPr>
          </w:p>
        </w:tc>
        <w:tc>
          <w:tcPr>
            <w:tcW w:w="1167" w:type="dxa"/>
            <w:vAlign w:val="center"/>
          </w:tcPr>
          <w:p w14:paraId="3CA565BB" w14:textId="77777777" w:rsidR="00C85EF1" w:rsidRDefault="00C85EF1" w:rsidP="00ED47E2">
            <w:pPr>
              <w:spacing w:line="400" w:lineRule="atLeast"/>
              <w:jc w:val="center"/>
            </w:pPr>
          </w:p>
        </w:tc>
        <w:tc>
          <w:tcPr>
            <w:tcW w:w="1756" w:type="dxa"/>
            <w:vAlign w:val="center"/>
          </w:tcPr>
          <w:p w14:paraId="303C8084" w14:textId="77777777" w:rsidR="00C85EF1" w:rsidRDefault="00C85EF1" w:rsidP="00ED47E2">
            <w:pPr>
              <w:spacing w:line="400" w:lineRule="atLeast"/>
              <w:jc w:val="center"/>
            </w:pPr>
          </w:p>
        </w:tc>
        <w:tc>
          <w:tcPr>
            <w:tcW w:w="1321" w:type="dxa"/>
            <w:vAlign w:val="center"/>
          </w:tcPr>
          <w:p w14:paraId="1C1B09AB" w14:textId="77777777" w:rsidR="00C85EF1" w:rsidRDefault="00C85EF1" w:rsidP="00ED47E2">
            <w:pPr>
              <w:spacing w:line="400" w:lineRule="atLeast"/>
              <w:jc w:val="center"/>
            </w:pPr>
          </w:p>
        </w:tc>
      </w:tr>
      <w:tr w:rsidR="00C85EF1" w14:paraId="67F5EB74" w14:textId="77777777" w:rsidTr="00C85EF1">
        <w:trPr>
          <w:trHeight w:val="664"/>
        </w:trPr>
        <w:tc>
          <w:tcPr>
            <w:tcW w:w="791" w:type="dxa"/>
            <w:vAlign w:val="center"/>
          </w:tcPr>
          <w:p w14:paraId="67F8C377" w14:textId="77777777" w:rsidR="00C85EF1" w:rsidRDefault="00C85EF1" w:rsidP="00ED47E2">
            <w:pPr>
              <w:spacing w:line="400" w:lineRule="atLeast"/>
              <w:jc w:val="center"/>
            </w:pPr>
          </w:p>
        </w:tc>
        <w:tc>
          <w:tcPr>
            <w:tcW w:w="1737" w:type="dxa"/>
            <w:vAlign w:val="center"/>
          </w:tcPr>
          <w:p w14:paraId="4D6F9B46" w14:textId="77777777" w:rsidR="00C85EF1" w:rsidRDefault="00C85EF1" w:rsidP="00ED47E2">
            <w:pPr>
              <w:spacing w:line="400" w:lineRule="atLeast"/>
              <w:jc w:val="center"/>
            </w:pPr>
          </w:p>
        </w:tc>
        <w:tc>
          <w:tcPr>
            <w:tcW w:w="1601" w:type="dxa"/>
            <w:vAlign w:val="center"/>
          </w:tcPr>
          <w:p w14:paraId="4DA4AD9C" w14:textId="77777777" w:rsidR="00C85EF1" w:rsidRDefault="00C85EF1" w:rsidP="00ED47E2">
            <w:pPr>
              <w:spacing w:line="400" w:lineRule="atLeast"/>
              <w:jc w:val="center"/>
            </w:pPr>
          </w:p>
        </w:tc>
        <w:tc>
          <w:tcPr>
            <w:tcW w:w="1737" w:type="dxa"/>
            <w:vAlign w:val="center"/>
          </w:tcPr>
          <w:p w14:paraId="41A52A11" w14:textId="77777777" w:rsidR="00C85EF1" w:rsidRDefault="00C85EF1" w:rsidP="00ED47E2">
            <w:pPr>
              <w:spacing w:line="400" w:lineRule="atLeast"/>
              <w:jc w:val="center"/>
            </w:pPr>
          </w:p>
        </w:tc>
        <w:tc>
          <w:tcPr>
            <w:tcW w:w="1167" w:type="dxa"/>
            <w:vAlign w:val="center"/>
          </w:tcPr>
          <w:p w14:paraId="784B9355" w14:textId="77777777" w:rsidR="00C85EF1" w:rsidRDefault="00C85EF1" w:rsidP="00ED47E2">
            <w:pPr>
              <w:spacing w:line="400" w:lineRule="atLeast"/>
              <w:jc w:val="center"/>
            </w:pPr>
          </w:p>
        </w:tc>
        <w:tc>
          <w:tcPr>
            <w:tcW w:w="1756" w:type="dxa"/>
            <w:vAlign w:val="center"/>
          </w:tcPr>
          <w:p w14:paraId="066016D3" w14:textId="77777777" w:rsidR="00C85EF1" w:rsidRDefault="00C85EF1" w:rsidP="00ED47E2">
            <w:pPr>
              <w:spacing w:line="400" w:lineRule="atLeast"/>
              <w:jc w:val="center"/>
            </w:pPr>
          </w:p>
        </w:tc>
        <w:tc>
          <w:tcPr>
            <w:tcW w:w="1321" w:type="dxa"/>
            <w:vAlign w:val="center"/>
          </w:tcPr>
          <w:p w14:paraId="2F584258" w14:textId="77777777" w:rsidR="00C85EF1" w:rsidRDefault="00C85EF1" w:rsidP="00ED47E2">
            <w:pPr>
              <w:spacing w:line="400" w:lineRule="atLeast"/>
              <w:jc w:val="center"/>
            </w:pPr>
          </w:p>
        </w:tc>
      </w:tr>
      <w:tr w:rsidR="00C85EF1" w14:paraId="5FA203AF" w14:textId="77777777" w:rsidTr="00C85EF1">
        <w:trPr>
          <w:trHeight w:val="664"/>
        </w:trPr>
        <w:tc>
          <w:tcPr>
            <w:tcW w:w="791" w:type="dxa"/>
            <w:vAlign w:val="center"/>
          </w:tcPr>
          <w:p w14:paraId="6056B7E6" w14:textId="77777777" w:rsidR="00C85EF1" w:rsidRDefault="00C85EF1" w:rsidP="00ED47E2">
            <w:pPr>
              <w:spacing w:line="400" w:lineRule="atLeast"/>
              <w:jc w:val="center"/>
            </w:pPr>
          </w:p>
        </w:tc>
        <w:tc>
          <w:tcPr>
            <w:tcW w:w="1737" w:type="dxa"/>
            <w:vAlign w:val="center"/>
          </w:tcPr>
          <w:p w14:paraId="79D9EEEF" w14:textId="77777777" w:rsidR="00C85EF1" w:rsidRDefault="00C85EF1" w:rsidP="00ED47E2">
            <w:pPr>
              <w:spacing w:line="400" w:lineRule="atLeast"/>
              <w:jc w:val="center"/>
            </w:pPr>
          </w:p>
        </w:tc>
        <w:tc>
          <w:tcPr>
            <w:tcW w:w="1601" w:type="dxa"/>
            <w:vAlign w:val="center"/>
          </w:tcPr>
          <w:p w14:paraId="38B034BF" w14:textId="77777777" w:rsidR="00C85EF1" w:rsidRDefault="00C85EF1" w:rsidP="00ED47E2">
            <w:pPr>
              <w:spacing w:line="400" w:lineRule="atLeast"/>
              <w:jc w:val="center"/>
            </w:pPr>
          </w:p>
        </w:tc>
        <w:tc>
          <w:tcPr>
            <w:tcW w:w="1737" w:type="dxa"/>
            <w:vAlign w:val="center"/>
          </w:tcPr>
          <w:p w14:paraId="5AE448D8" w14:textId="77777777" w:rsidR="00C85EF1" w:rsidRDefault="00C85EF1" w:rsidP="00ED47E2">
            <w:pPr>
              <w:spacing w:line="400" w:lineRule="atLeast"/>
              <w:jc w:val="center"/>
            </w:pPr>
          </w:p>
        </w:tc>
        <w:tc>
          <w:tcPr>
            <w:tcW w:w="1167" w:type="dxa"/>
            <w:vAlign w:val="center"/>
          </w:tcPr>
          <w:p w14:paraId="02CB6EEC" w14:textId="77777777" w:rsidR="00C85EF1" w:rsidRDefault="00C85EF1" w:rsidP="00ED47E2">
            <w:pPr>
              <w:spacing w:line="400" w:lineRule="atLeast"/>
              <w:jc w:val="center"/>
            </w:pPr>
          </w:p>
        </w:tc>
        <w:tc>
          <w:tcPr>
            <w:tcW w:w="1756" w:type="dxa"/>
            <w:vAlign w:val="center"/>
          </w:tcPr>
          <w:p w14:paraId="516B0F27" w14:textId="77777777" w:rsidR="00C85EF1" w:rsidRDefault="00C85EF1" w:rsidP="00ED47E2">
            <w:pPr>
              <w:spacing w:line="400" w:lineRule="atLeast"/>
              <w:jc w:val="center"/>
            </w:pPr>
          </w:p>
        </w:tc>
        <w:tc>
          <w:tcPr>
            <w:tcW w:w="1321" w:type="dxa"/>
            <w:vAlign w:val="center"/>
          </w:tcPr>
          <w:p w14:paraId="13312696" w14:textId="77777777" w:rsidR="00C85EF1" w:rsidRDefault="00C85EF1" w:rsidP="00ED47E2">
            <w:pPr>
              <w:spacing w:line="400" w:lineRule="atLeast"/>
              <w:jc w:val="center"/>
            </w:pPr>
          </w:p>
        </w:tc>
      </w:tr>
      <w:tr w:rsidR="00C85EF1" w14:paraId="2E1BF092" w14:textId="77777777" w:rsidTr="00C85EF1">
        <w:trPr>
          <w:trHeight w:val="664"/>
        </w:trPr>
        <w:tc>
          <w:tcPr>
            <w:tcW w:w="791" w:type="dxa"/>
            <w:vAlign w:val="center"/>
          </w:tcPr>
          <w:p w14:paraId="65743D71" w14:textId="77777777" w:rsidR="00C85EF1" w:rsidRDefault="00C85EF1" w:rsidP="00ED47E2">
            <w:pPr>
              <w:spacing w:line="400" w:lineRule="atLeast"/>
              <w:jc w:val="center"/>
            </w:pPr>
          </w:p>
        </w:tc>
        <w:tc>
          <w:tcPr>
            <w:tcW w:w="1737" w:type="dxa"/>
            <w:vAlign w:val="center"/>
          </w:tcPr>
          <w:p w14:paraId="37661555" w14:textId="77777777" w:rsidR="00C85EF1" w:rsidRDefault="00C85EF1" w:rsidP="00ED47E2">
            <w:pPr>
              <w:spacing w:line="400" w:lineRule="atLeast"/>
              <w:jc w:val="center"/>
            </w:pPr>
          </w:p>
        </w:tc>
        <w:tc>
          <w:tcPr>
            <w:tcW w:w="1601" w:type="dxa"/>
            <w:vAlign w:val="center"/>
          </w:tcPr>
          <w:p w14:paraId="624D2C54" w14:textId="77777777" w:rsidR="00C85EF1" w:rsidRDefault="00C85EF1" w:rsidP="00ED47E2">
            <w:pPr>
              <w:spacing w:line="400" w:lineRule="atLeast"/>
              <w:jc w:val="center"/>
            </w:pPr>
          </w:p>
        </w:tc>
        <w:tc>
          <w:tcPr>
            <w:tcW w:w="1737" w:type="dxa"/>
            <w:vAlign w:val="center"/>
          </w:tcPr>
          <w:p w14:paraId="45AA732C" w14:textId="77777777" w:rsidR="00C85EF1" w:rsidRDefault="00C85EF1" w:rsidP="00ED47E2">
            <w:pPr>
              <w:spacing w:line="400" w:lineRule="atLeast"/>
              <w:jc w:val="center"/>
            </w:pPr>
          </w:p>
        </w:tc>
        <w:tc>
          <w:tcPr>
            <w:tcW w:w="1167" w:type="dxa"/>
            <w:vAlign w:val="center"/>
          </w:tcPr>
          <w:p w14:paraId="371144F6" w14:textId="77777777" w:rsidR="00C85EF1" w:rsidRDefault="00C85EF1" w:rsidP="00ED47E2">
            <w:pPr>
              <w:spacing w:line="400" w:lineRule="atLeast"/>
              <w:jc w:val="center"/>
            </w:pPr>
          </w:p>
        </w:tc>
        <w:tc>
          <w:tcPr>
            <w:tcW w:w="1756" w:type="dxa"/>
            <w:vAlign w:val="center"/>
          </w:tcPr>
          <w:p w14:paraId="2C8F7360" w14:textId="77777777" w:rsidR="00C85EF1" w:rsidRDefault="00C85EF1" w:rsidP="00ED47E2">
            <w:pPr>
              <w:spacing w:line="400" w:lineRule="atLeast"/>
              <w:jc w:val="center"/>
            </w:pPr>
          </w:p>
        </w:tc>
        <w:tc>
          <w:tcPr>
            <w:tcW w:w="1321" w:type="dxa"/>
            <w:vAlign w:val="center"/>
          </w:tcPr>
          <w:p w14:paraId="1649F3D5" w14:textId="77777777" w:rsidR="00C85EF1" w:rsidRDefault="00C85EF1" w:rsidP="00ED47E2">
            <w:pPr>
              <w:spacing w:line="400" w:lineRule="atLeast"/>
              <w:jc w:val="center"/>
            </w:pPr>
          </w:p>
        </w:tc>
      </w:tr>
      <w:tr w:rsidR="00C85EF1" w14:paraId="4F583831" w14:textId="77777777" w:rsidTr="00C85EF1">
        <w:trPr>
          <w:trHeight w:val="664"/>
        </w:trPr>
        <w:tc>
          <w:tcPr>
            <w:tcW w:w="791" w:type="dxa"/>
            <w:vAlign w:val="center"/>
          </w:tcPr>
          <w:p w14:paraId="00E8E1BE" w14:textId="77777777" w:rsidR="00C85EF1" w:rsidRDefault="00C85EF1" w:rsidP="00ED47E2">
            <w:pPr>
              <w:spacing w:line="400" w:lineRule="atLeast"/>
              <w:jc w:val="center"/>
            </w:pPr>
          </w:p>
        </w:tc>
        <w:tc>
          <w:tcPr>
            <w:tcW w:w="1737" w:type="dxa"/>
            <w:vAlign w:val="center"/>
          </w:tcPr>
          <w:p w14:paraId="0128DB31" w14:textId="77777777" w:rsidR="00C85EF1" w:rsidRDefault="00C85EF1" w:rsidP="00ED47E2">
            <w:pPr>
              <w:spacing w:line="400" w:lineRule="atLeast"/>
              <w:jc w:val="center"/>
            </w:pPr>
          </w:p>
        </w:tc>
        <w:tc>
          <w:tcPr>
            <w:tcW w:w="1601" w:type="dxa"/>
            <w:vAlign w:val="center"/>
          </w:tcPr>
          <w:p w14:paraId="176D9DE1" w14:textId="77777777" w:rsidR="00C85EF1" w:rsidRDefault="00C85EF1" w:rsidP="00ED47E2">
            <w:pPr>
              <w:spacing w:line="400" w:lineRule="atLeast"/>
              <w:jc w:val="center"/>
            </w:pPr>
          </w:p>
        </w:tc>
        <w:tc>
          <w:tcPr>
            <w:tcW w:w="1737" w:type="dxa"/>
            <w:vAlign w:val="center"/>
          </w:tcPr>
          <w:p w14:paraId="634E6CC1" w14:textId="77777777" w:rsidR="00C85EF1" w:rsidRDefault="00C85EF1" w:rsidP="00ED47E2">
            <w:pPr>
              <w:spacing w:line="400" w:lineRule="atLeast"/>
              <w:jc w:val="center"/>
            </w:pPr>
          </w:p>
        </w:tc>
        <w:tc>
          <w:tcPr>
            <w:tcW w:w="1167" w:type="dxa"/>
            <w:vAlign w:val="center"/>
          </w:tcPr>
          <w:p w14:paraId="52AF1984" w14:textId="77777777" w:rsidR="00C85EF1" w:rsidRDefault="00C85EF1" w:rsidP="00ED47E2">
            <w:pPr>
              <w:spacing w:line="400" w:lineRule="atLeast"/>
              <w:jc w:val="center"/>
            </w:pPr>
          </w:p>
        </w:tc>
        <w:tc>
          <w:tcPr>
            <w:tcW w:w="1756" w:type="dxa"/>
            <w:vAlign w:val="center"/>
          </w:tcPr>
          <w:p w14:paraId="2272C69B" w14:textId="77777777" w:rsidR="00C85EF1" w:rsidRDefault="00C85EF1" w:rsidP="00ED47E2">
            <w:pPr>
              <w:spacing w:line="400" w:lineRule="atLeast"/>
              <w:jc w:val="center"/>
            </w:pPr>
          </w:p>
        </w:tc>
        <w:tc>
          <w:tcPr>
            <w:tcW w:w="1321" w:type="dxa"/>
            <w:vAlign w:val="center"/>
          </w:tcPr>
          <w:p w14:paraId="2839E022" w14:textId="77777777" w:rsidR="00C85EF1" w:rsidRDefault="00C85EF1" w:rsidP="00ED47E2">
            <w:pPr>
              <w:spacing w:line="400" w:lineRule="atLeast"/>
              <w:jc w:val="center"/>
            </w:pPr>
          </w:p>
        </w:tc>
      </w:tr>
      <w:tr w:rsidR="00C85EF1" w14:paraId="4453BB49" w14:textId="77777777" w:rsidTr="00C85EF1">
        <w:trPr>
          <w:trHeight w:val="664"/>
        </w:trPr>
        <w:tc>
          <w:tcPr>
            <w:tcW w:w="791" w:type="dxa"/>
            <w:vAlign w:val="center"/>
          </w:tcPr>
          <w:p w14:paraId="0670805A" w14:textId="77777777" w:rsidR="00C85EF1" w:rsidRDefault="00C85EF1" w:rsidP="00ED47E2">
            <w:pPr>
              <w:spacing w:line="400" w:lineRule="atLeast"/>
              <w:jc w:val="center"/>
            </w:pPr>
          </w:p>
        </w:tc>
        <w:tc>
          <w:tcPr>
            <w:tcW w:w="1737" w:type="dxa"/>
            <w:vAlign w:val="center"/>
          </w:tcPr>
          <w:p w14:paraId="24F8BA4A" w14:textId="77777777" w:rsidR="00C85EF1" w:rsidRDefault="00C85EF1" w:rsidP="00ED47E2">
            <w:pPr>
              <w:spacing w:line="400" w:lineRule="atLeast"/>
              <w:jc w:val="center"/>
            </w:pPr>
          </w:p>
        </w:tc>
        <w:tc>
          <w:tcPr>
            <w:tcW w:w="1601" w:type="dxa"/>
            <w:vAlign w:val="center"/>
          </w:tcPr>
          <w:p w14:paraId="750F6832" w14:textId="77777777" w:rsidR="00C85EF1" w:rsidRDefault="00C85EF1" w:rsidP="00ED47E2">
            <w:pPr>
              <w:spacing w:line="400" w:lineRule="atLeast"/>
              <w:jc w:val="center"/>
            </w:pPr>
          </w:p>
        </w:tc>
        <w:tc>
          <w:tcPr>
            <w:tcW w:w="1737" w:type="dxa"/>
            <w:vAlign w:val="center"/>
          </w:tcPr>
          <w:p w14:paraId="6B1D32A8" w14:textId="77777777" w:rsidR="00C85EF1" w:rsidRDefault="00C85EF1" w:rsidP="00ED47E2">
            <w:pPr>
              <w:spacing w:line="400" w:lineRule="atLeast"/>
              <w:jc w:val="center"/>
            </w:pPr>
          </w:p>
        </w:tc>
        <w:tc>
          <w:tcPr>
            <w:tcW w:w="1167" w:type="dxa"/>
            <w:vAlign w:val="center"/>
          </w:tcPr>
          <w:p w14:paraId="5A2D57D5" w14:textId="77777777" w:rsidR="00C85EF1" w:rsidRDefault="00C85EF1" w:rsidP="00ED47E2">
            <w:pPr>
              <w:spacing w:line="400" w:lineRule="atLeast"/>
              <w:jc w:val="center"/>
            </w:pPr>
          </w:p>
        </w:tc>
        <w:tc>
          <w:tcPr>
            <w:tcW w:w="1756" w:type="dxa"/>
            <w:vAlign w:val="center"/>
          </w:tcPr>
          <w:p w14:paraId="188F6983" w14:textId="77777777" w:rsidR="00C85EF1" w:rsidRDefault="00C85EF1" w:rsidP="00ED47E2">
            <w:pPr>
              <w:spacing w:line="400" w:lineRule="atLeast"/>
              <w:jc w:val="center"/>
            </w:pPr>
          </w:p>
        </w:tc>
        <w:tc>
          <w:tcPr>
            <w:tcW w:w="1321" w:type="dxa"/>
            <w:vAlign w:val="center"/>
          </w:tcPr>
          <w:p w14:paraId="50CF85FA" w14:textId="77777777" w:rsidR="00C85EF1" w:rsidRDefault="00C85EF1" w:rsidP="00ED47E2">
            <w:pPr>
              <w:spacing w:line="400" w:lineRule="atLeast"/>
              <w:jc w:val="center"/>
            </w:pPr>
          </w:p>
        </w:tc>
      </w:tr>
    </w:tbl>
    <w:p w14:paraId="5B44B5D6" w14:textId="77777777" w:rsidR="00443BC5" w:rsidRDefault="00443BC5"/>
    <w:p w14:paraId="7600B62B" w14:textId="77777777" w:rsidR="00CE225C" w:rsidRPr="009E6330" w:rsidRDefault="00CE225C" w:rsidP="009E6330">
      <w:pPr>
        <w:spacing w:line="500" w:lineRule="exact"/>
        <w:ind w:firstLineChars="200" w:firstLine="560"/>
        <w:rPr>
          <w:rFonts w:asciiTheme="majorEastAsia" w:eastAsiaTheme="majorEastAsia" w:hAnsiTheme="majorEastAsia"/>
          <w:sz w:val="28"/>
          <w:szCs w:val="28"/>
        </w:rPr>
      </w:pPr>
    </w:p>
    <w:p w14:paraId="14599140" w14:textId="77777777" w:rsidR="009E6330" w:rsidRPr="00301DFD" w:rsidRDefault="009E6330" w:rsidP="00301DFD">
      <w:pPr>
        <w:pStyle w:val="12"/>
        <w:spacing w:before="0" w:after="0" w:line="460" w:lineRule="exact"/>
        <w:ind w:left="2517"/>
        <w:jc w:val="both"/>
        <w:outlineLvl w:val="0"/>
      </w:pPr>
      <w:bookmarkStart w:id="9" w:name="_Toc391046309"/>
      <w:r w:rsidRPr="00301DFD">
        <w:rPr>
          <w:rFonts w:hint="eastAsia"/>
        </w:rPr>
        <w:t>表2.2 标准化建设资源配备相关文件记录</w:t>
      </w:r>
      <w:bookmarkEnd w:id="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2302"/>
        <w:gridCol w:w="2735"/>
        <w:gridCol w:w="3686"/>
      </w:tblGrid>
      <w:tr w:rsidR="009E6330" w14:paraId="3B27B54E" w14:textId="77777777" w:rsidTr="009E6330">
        <w:trPr>
          <w:trHeight w:val="663"/>
        </w:trPr>
        <w:tc>
          <w:tcPr>
            <w:tcW w:w="883" w:type="dxa"/>
            <w:vAlign w:val="center"/>
          </w:tcPr>
          <w:p w14:paraId="4B260104" w14:textId="77777777" w:rsidR="009E6330" w:rsidRDefault="009E6330" w:rsidP="00ED47E2">
            <w:pPr>
              <w:jc w:val="center"/>
            </w:pPr>
            <w:r>
              <w:rPr>
                <w:rFonts w:hint="eastAsia"/>
              </w:rPr>
              <w:t>序号</w:t>
            </w:r>
          </w:p>
        </w:tc>
        <w:tc>
          <w:tcPr>
            <w:tcW w:w="2302" w:type="dxa"/>
            <w:vAlign w:val="center"/>
          </w:tcPr>
          <w:p w14:paraId="0C01DC36" w14:textId="77777777" w:rsidR="009E6330" w:rsidRDefault="009E6330" w:rsidP="00ED47E2">
            <w:pPr>
              <w:jc w:val="center"/>
            </w:pPr>
            <w:r>
              <w:rPr>
                <w:rFonts w:hint="eastAsia"/>
              </w:rPr>
              <w:t>所需资源名称</w:t>
            </w:r>
          </w:p>
        </w:tc>
        <w:tc>
          <w:tcPr>
            <w:tcW w:w="2735" w:type="dxa"/>
            <w:vAlign w:val="center"/>
          </w:tcPr>
          <w:p w14:paraId="3E69AA5B" w14:textId="77777777" w:rsidR="009E6330" w:rsidRDefault="009E6330" w:rsidP="00ED47E2">
            <w:pPr>
              <w:jc w:val="center"/>
            </w:pPr>
            <w:r>
              <w:rPr>
                <w:rFonts w:hint="eastAsia"/>
              </w:rPr>
              <w:t>配备数量</w:t>
            </w:r>
          </w:p>
        </w:tc>
        <w:tc>
          <w:tcPr>
            <w:tcW w:w="3686" w:type="dxa"/>
            <w:vAlign w:val="center"/>
          </w:tcPr>
          <w:p w14:paraId="76B93B5F" w14:textId="77777777" w:rsidR="009E6330" w:rsidRDefault="009E6330" w:rsidP="00ED47E2">
            <w:pPr>
              <w:jc w:val="center"/>
            </w:pPr>
            <w:r>
              <w:rPr>
                <w:rFonts w:hint="eastAsia"/>
              </w:rPr>
              <w:t>备注</w:t>
            </w:r>
          </w:p>
        </w:tc>
      </w:tr>
      <w:tr w:rsidR="009E6330" w14:paraId="06E1709A" w14:textId="77777777" w:rsidTr="009E6330">
        <w:trPr>
          <w:trHeight w:val="443"/>
        </w:trPr>
        <w:tc>
          <w:tcPr>
            <w:tcW w:w="883" w:type="dxa"/>
            <w:vAlign w:val="center"/>
          </w:tcPr>
          <w:p w14:paraId="7D634CAC" w14:textId="77777777" w:rsidR="009E6330" w:rsidRDefault="009E6330" w:rsidP="00ED47E2">
            <w:pPr>
              <w:jc w:val="center"/>
            </w:pPr>
            <w:r>
              <w:rPr>
                <w:rFonts w:hint="eastAsia"/>
              </w:rPr>
              <w:t>1</w:t>
            </w:r>
          </w:p>
        </w:tc>
        <w:tc>
          <w:tcPr>
            <w:tcW w:w="2302" w:type="dxa"/>
            <w:vAlign w:val="center"/>
          </w:tcPr>
          <w:p w14:paraId="65814C6E" w14:textId="77777777" w:rsidR="009E6330" w:rsidRDefault="009E6330" w:rsidP="00ED47E2">
            <w:pPr>
              <w:jc w:val="center"/>
            </w:pPr>
            <w:r>
              <w:rPr>
                <w:rFonts w:hint="eastAsia"/>
              </w:rPr>
              <w:t>办公室</w:t>
            </w:r>
          </w:p>
        </w:tc>
        <w:tc>
          <w:tcPr>
            <w:tcW w:w="2735" w:type="dxa"/>
            <w:vAlign w:val="center"/>
          </w:tcPr>
          <w:p w14:paraId="2C5E122C" w14:textId="77777777" w:rsidR="009E6330" w:rsidRDefault="009E6330" w:rsidP="00ED47E2">
            <w:pPr>
              <w:jc w:val="center"/>
            </w:pPr>
            <w:r>
              <w:rPr>
                <w:rFonts w:hint="eastAsia"/>
              </w:rPr>
              <w:t>1</w:t>
            </w:r>
            <w:r>
              <w:rPr>
                <w:rFonts w:hint="eastAsia"/>
              </w:rPr>
              <w:t>间</w:t>
            </w:r>
          </w:p>
        </w:tc>
        <w:tc>
          <w:tcPr>
            <w:tcW w:w="3686" w:type="dxa"/>
          </w:tcPr>
          <w:p w14:paraId="2FEBDF47" w14:textId="77777777" w:rsidR="009E6330" w:rsidRDefault="009E6330" w:rsidP="00ED47E2">
            <w:r>
              <w:rPr>
                <w:rFonts w:hint="eastAsia"/>
              </w:rPr>
              <w:t>2</w:t>
            </w:r>
            <w:r w:rsidRPr="00E360FB">
              <w:rPr>
                <w:rFonts w:ascii="宋体" w:hAnsi="宋体" w:hint="eastAsia"/>
              </w:rPr>
              <w:t>0㎡</w:t>
            </w:r>
          </w:p>
        </w:tc>
      </w:tr>
      <w:tr w:rsidR="009E6330" w14:paraId="61371501" w14:textId="77777777" w:rsidTr="009E6330">
        <w:trPr>
          <w:trHeight w:val="465"/>
        </w:trPr>
        <w:tc>
          <w:tcPr>
            <w:tcW w:w="883" w:type="dxa"/>
            <w:vAlign w:val="center"/>
          </w:tcPr>
          <w:p w14:paraId="11A97434" w14:textId="77777777" w:rsidR="009E6330" w:rsidRDefault="009E6330" w:rsidP="00ED47E2">
            <w:pPr>
              <w:jc w:val="center"/>
            </w:pPr>
            <w:r>
              <w:rPr>
                <w:rFonts w:hint="eastAsia"/>
              </w:rPr>
              <w:t>2</w:t>
            </w:r>
          </w:p>
        </w:tc>
        <w:tc>
          <w:tcPr>
            <w:tcW w:w="2302" w:type="dxa"/>
            <w:vAlign w:val="center"/>
          </w:tcPr>
          <w:p w14:paraId="2CDBA178" w14:textId="77777777" w:rsidR="009E6330" w:rsidRDefault="009E6330" w:rsidP="00ED47E2">
            <w:pPr>
              <w:jc w:val="center"/>
            </w:pPr>
            <w:r>
              <w:rPr>
                <w:rFonts w:hint="eastAsia"/>
              </w:rPr>
              <w:t>办公室计算机</w:t>
            </w:r>
          </w:p>
        </w:tc>
        <w:tc>
          <w:tcPr>
            <w:tcW w:w="2735" w:type="dxa"/>
            <w:vAlign w:val="center"/>
          </w:tcPr>
          <w:p w14:paraId="00CE4360" w14:textId="77777777" w:rsidR="009E6330" w:rsidRDefault="009E6330" w:rsidP="00ED47E2">
            <w:pPr>
              <w:jc w:val="center"/>
            </w:pPr>
            <w:r>
              <w:rPr>
                <w:rFonts w:hint="eastAsia"/>
              </w:rPr>
              <w:t>4</w:t>
            </w:r>
            <w:r>
              <w:rPr>
                <w:rFonts w:hint="eastAsia"/>
              </w:rPr>
              <w:t>台</w:t>
            </w:r>
          </w:p>
        </w:tc>
        <w:tc>
          <w:tcPr>
            <w:tcW w:w="3686" w:type="dxa"/>
          </w:tcPr>
          <w:p w14:paraId="03FB77FF" w14:textId="77777777" w:rsidR="009E6330" w:rsidRDefault="009E6330" w:rsidP="00ED47E2">
            <w:r>
              <w:rPr>
                <w:rFonts w:hint="eastAsia"/>
              </w:rPr>
              <w:t>与其他方面共用</w:t>
            </w:r>
          </w:p>
        </w:tc>
      </w:tr>
      <w:tr w:rsidR="009E6330" w14:paraId="778D5AB5" w14:textId="77777777" w:rsidTr="009E6330">
        <w:trPr>
          <w:trHeight w:val="443"/>
        </w:trPr>
        <w:tc>
          <w:tcPr>
            <w:tcW w:w="883" w:type="dxa"/>
            <w:vAlign w:val="center"/>
          </w:tcPr>
          <w:p w14:paraId="192DA283" w14:textId="77777777" w:rsidR="009E6330" w:rsidRDefault="009E6330" w:rsidP="00ED47E2">
            <w:pPr>
              <w:jc w:val="center"/>
            </w:pPr>
            <w:r>
              <w:rPr>
                <w:rFonts w:hint="eastAsia"/>
              </w:rPr>
              <w:t>3</w:t>
            </w:r>
          </w:p>
        </w:tc>
        <w:tc>
          <w:tcPr>
            <w:tcW w:w="2302" w:type="dxa"/>
            <w:vAlign w:val="center"/>
          </w:tcPr>
          <w:p w14:paraId="06C03956" w14:textId="77777777" w:rsidR="009E6330" w:rsidRDefault="009E6330" w:rsidP="00ED47E2">
            <w:pPr>
              <w:jc w:val="center"/>
            </w:pPr>
            <w:r>
              <w:rPr>
                <w:rFonts w:hint="eastAsia"/>
              </w:rPr>
              <w:t>打印机</w:t>
            </w:r>
          </w:p>
        </w:tc>
        <w:tc>
          <w:tcPr>
            <w:tcW w:w="2735" w:type="dxa"/>
            <w:vAlign w:val="center"/>
          </w:tcPr>
          <w:p w14:paraId="17643F22" w14:textId="77777777" w:rsidR="009E6330" w:rsidRDefault="009E6330" w:rsidP="00ED47E2">
            <w:pPr>
              <w:jc w:val="center"/>
            </w:pPr>
            <w:r>
              <w:rPr>
                <w:rFonts w:hint="eastAsia"/>
              </w:rPr>
              <w:t>2</w:t>
            </w:r>
            <w:r>
              <w:rPr>
                <w:rFonts w:hint="eastAsia"/>
              </w:rPr>
              <w:t>台</w:t>
            </w:r>
          </w:p>
        </w:tc>
        <w:tc>
          <w:tcPr>
            <w:tcW w:w="3686" w:type="dxa"/>
          </w:tcPr>
          <w:p w14:paraId="7BD6B93D" w14:textId="77777777" w:rsidR="009E6330" w:rsidRDefault="009E6330" w:rsidP="00ED47E2">
            <w:r>
              <w:rPr>
                <w:rFonts w:hint="eastAsia"/>
              </w:rPr>
              <w:t>与其他方面共用</w:t>
            </w:r>
          </w:p>
        </w:tc>
      </w:tr>
      <w:tr w:rsidR="009E6330" w14:paraId="542BD7FD" w14:textId="77777777" w:rsidTr="009E6330">
        <w:trPr>
          <w:trHeight w:val="443"/>
        </w:trPr>
        <w:tc>
          <w:tcPr>
            <w:tcW w:w="883" w:type="dxa"/>
            <w:vAlign w:val="center"/>
          </w:tcPr>
          <w:p w14:paraId="04DDD435" w14:textId="77777777" w:rsidR="009E6330" w:rsidRDefault="009E6330" w:rsidP="00ED47E2">
            <w:pPr>
              <w:jc w:val="center"/>
            </w:pPr>
            <w:r>
              <w:rPr>
                <w:rFonts w:hint="eastAsia"/>
              </w:rPr>
              <w:t>4</w:t>
            </w:r>
          </w:p>
        </w:tc>
        <w:tc>
          <w:tcPr>
            <w:tcW w:w="2302" w:type="dxa"/>
            <w:vAlign w:val="center"/>
          </w:tcPr>
          <w:p w14:paraId="4D22B1DF" w14:textId="77777777" w:rsidR="009E6330" w:rsidRDefault="009E6330" w:rsidP="00ED47E2">
            <w:pPr>
              <w:jc w:val="center"/>
            </w:pPr>
            <w:r>
              <w:rPr>
                <w:rFonts w:hint="eastAsia"/>
              </w:rPr>
              <w:t>人员</w:t>
            </w:r>
          </w:p>
        </w:tc>
        <w:tc>
          <w:tcPr>
            <w:tcW w:w="2735" w:type="dxa"/>
            <w:vAlign w:val="center"/>
          </w:tcPr>
          <w:p w14:paraId="470E8FD4" w14:textId="77777777" w:rsidR="009E6330" w:rsidRDefault="009E6330" w:rsidP="00ED47E2">
            <w:pPr>
              <w:jc w:val="center"/>
            </w:pPr>
            <w:r>
              <w:rPr>
                <w:rFonts w:hint="eastAsia"/>
              </w:rPr>
              <w:t>3</w:t>
            </w:r>
            <w:r>
              <w:rPr>
                <w:rFonts w:hint="eastAsia"/>
              </w:rPr>
              <w:t>人</w:t>
            </w:r>
          </w:p>
        </w:tc>
        <w:tc>
          <w:tcPr>
            <w:tcW w:w="3686" w:type="dxa"/>
          </w:tcPr>
          <w:p w14:paraId="14B08D5D" w14:textId="77777777" w:rsidR="009E6330" w:rsidRDefault="009E6330" w:rsidP="00ED47E2"/>
        </w:tc>
      </w:tr>
      <w:tr w:rsidR="009E6330" w14:paraId="197D2D5E" w14:textId="77777777" w:rsidTr="009E6330">
        <w:trPr>
          <w:trHeight w:val="465"/>
        </w:trPr>
        <w:tc>
          <w:tcPr>
            <w:tcW w:w="883" w:type="dxa"/>
            <w:vAlign w:val="center"/>
          </w:tcPr>
          <w:p w14:paraId="3109EF62" w14:textId="77777777" w:rsidR="009E6330" w:rsidRDefault="009E6330" w:rsidP="00ED47E2">
            <w:pPr>
              <w:jc w:val="center"/>
            </w:pPr>
            <w:r>
              <w:rPr>
                <w:rFonts w:hint="eastAsia"/>
              </w:rPr>
              <w:t>5</w:t>
            </w:r>
          </w:p>
        </w:tc>
        <w:tc>
          <w:tcPr>
            <w:tcW w:w="2302" w:type="dxa"/>
            <w:vAlign w:val="center"/>
          </w:tcPr>
          <w:p w14:paraId="653160B6" w14:textId="77777777" w:rsidR="009E6330" w:rsidRDefault="009E6330" w:rsidP="00ED47E2">
            <w:pPr>
              <w:jc w:val="center"/>
            </w:pPr>
            <w:r>
              <w:rPr>
                <w:rFonts w:hint="eastAsia"/>
              </w:rPr>
              <w:t>人员培训器材与设施</w:t>
            </w:r>
          </w:p>
        </w:tc>
        <w:tc>
          <w:tcPr>
            <w:tcW w:w="2735" w:type="dxa"/>
            <w:vAlign w:val="center"/>
          </w:tcPr>
          <w:p w14:paraId="3258055A" w14:textId="77777777" w:rsidR="009E6330" w:rsidRDefault="009E6330" w:rsidP="00ED47E2">
            <w:pPr>
              <w:jc w:val="center"/>
            </w:pPr>
            <w:r>
              <w:rPr>
                <w:rFonts w:hint="eastAsia"/>
              </w:rPr>
              <w:t>1</w:t>
            </w:r>
            <w:r>
              <w:rPr>
                <w:rFonts w:hint="eastAsia"/>
              </w:rPr>
              <w:t>套</w:t>
            </w:r>
          </w:p>
        </w:tc>
        <w:tc>
          <w:tcPr>
            <w:tcW w:w="3686" w:type="dxa"/>
          </w:tcPr>
          <w:p w14:paraId="75D2225C" w14:textId="77777777" w:rsidR="009E6330" w:rsidRDefault="009E6330" w:rsidP="00ED47E2">
            <w:r>
              <w:rPr>
                <w:rFonts w:hint="eastAsia"/>
              </w:rPr>
              <w:t>与其他方面共用</w:t>
            </w:r>
          </w:p>
        </w:tc>
      </w:tr>
      <w:tr w:rsidR="009E6330" w14:paraId="7DB12134" w14:textId="77777777" w:rsidTr="009E6330">
        <w:trPr>
          <w:trHeight w:val="443"/>
        </w:trPr>
        <w:tc>
          <w:tcPr>
            <w:tcW w:w="883" w:type="dxa"/>
            <w:vAlign w:val="center"/>
          </w:tcPr>
          <w:p w14:paraId="7242320F" w14:textId="77777777" w:rsidR="009E6330" w:rsidRDefault="009E6330" w:rsidP="00ED47E2">
            <w:pPr>
              <w:jc w:val="center"/>
            </w:pPr>
            <w:r>
              <w:rPr>
                <w:rFonts w:hint="eastAsia"/>
              </w:rPr>
              <w:t>6</w:t>
            </w:r>
          </w:p>
        </w:tc>
        <w:tc>
          <w:tcPr>
            <w:tcW w:w="2302" w:type="dxa"/>
            <w:vAlign w:val="center"/>
          </w:tcPr>
          <w:p w14:paraId="70874B27" w14:textId="77777777" w:rsidR="009E6330" w:rsidRDefault="009E6330" w:rsidP="00ED47E2">
            <w:pPr>
              <w:jc w:val="center"/>
            </w:pPr>
            <w:r>
              <w:rPr>
                <w:rFonts w:hint="eastAsia"/>
              </w:rPr>
              <w:t>会议设施</w:t>
            </w:r>
          </w:p>
        </w:tc>
        <w:tc>
          <w:tcPr>
            <w:tcW w:w="2735" w:type="dxa"/>
            <w:vAlign w:val="center"/>
          </w:tcPr>
          <w:p w14:paraId="115B11FB" w14:textId="77777777" w:rsidR="009E6330" w:rsidRDefault="009E6330" w:rsidP="00ED47E2">
            <w:pPr>
              <w:jc w:val="center"/>
            </w:pPr>
            <w:r>
              <w:rPr>
                <w:rFonts w:hint="eastAsia"/>
              </w:rPr>
              <w:t>1</w:t>
            </w:r>
            <w:r>
              <w:rPr>
                <w:rFonts w:hint="eastAsia"/>
              </w:rPr>
              <w:t>套</w:t>
            </w:r>
          </w:p>
        </w:tc>
        <w:tc>
          <w:tcPr>
            <w:tcW w:w="3686" w:type="dxa"/>
          </w:tcPr>
          <w:p w14:paraId="6DCD7291" w14:textId="77777777" w:rsidR="009E6330" w:rsidRDefault="009E6330" w:rsidP="00ED47E2">
            <w:r>
              <w:rPr>
                <w:rFonts w:hint="eastAsia"/>
              </w:rPr>
              <w:t>与其他方面共用</w:t>
            </w:r>
          </w:p>
        </w:tc>
      </w:tr>
      <w:tr w:rsidR="009E6330" w14:paraId="385985D5" w14:textId="77777777" w:rsidTr="009E6330">
        <w:trPr>
          <w:trHeight w:val="465"/>
        </w:trPr>
        <w:tc>
          <w:tcPr>
            <w:tcW w:w="883" w:type="dxa"/>
            <w:vAlign w:val="center"/>
          </w:tcPr>
          <w:p w14:paraId="0F53C3E6" w14:textId="77777777" w:rsidR="009E6330" w:rsidRDefault="009E6330" w:rsidP="00ED47E2">
            <w:pPr>
              <w:jc w:val="center"/>
            </w:pPr>
            <w:r>
              <w:rPr>
                <w:rFonts w:hint="eastAsia"/>
              </w:rPr>
              <w:t>7</w:t>
            </w:r>
          </w:p>
        </w:tc>
        <w:tc>
          <w:tcPr>
            <w:tcW w:w="2302" w:type="dxa"/>
            <w:vAlign w:val="center"/>
          </w:tcPr>
          <w:p w14:paraId="1B8F19B6" w14:textId="77777777" w:rsidR="009E6330" w:rsidRDefault="009E6330" w:rsidP="00ED47E2">
            <w:pPr>
              <w:jc w:val="center"/>
            </w:pPr>
            <w:r>
              <w:rPr>
                <w:rFonts w:hint="eastAsia"/>
              </w:rPr>
              <w:t>技术</w:t>
            </w:r>
          </w:p>
        </w:tc>
        <w:tc>
          <w:tcPr>
            <w:tcW w:w="2735" w:type="dxa"/>
            <w:vAlign w:val="center"/>
          </w:tcPr>
          <w:p w14:paraId="5BDA15B6" w14:textId="77777777" w:rsidR="009E6330" w:rsidRDefault="009E6330" w:rsidP="00ED47E2">
            <w:pPr>
              <w:jc w:val="center"/>
            </w:pPr>
            <w:r>
              <w:rPr>
                <w:rFonts w:hint="eastAsia"/>
              </w:rPr>
              <w:t>-</w:t>
            </w:r>
          </w:p>
        </w:tc>
        <w:tc>
          <w:tcPr>
            <w:tcW w:w="3686" w:type="dxa"/>
          </w:tcPr>
          <w:p w14:paraId="587FC29A" w14:textId="77777777" w:rsidR="009E6330" w:rsidRDefault="009E6330" w:rsidP="00ED47E2">
            <w:r>
              <w:rPr>
                <w:rFonts w:hint="eastAsia"/>
              </w:rPr>
              <w:t>与安全标准化咨询单位签订合同，受其培训</w:t>
            </w:r>
          </w:p>
        </w:tc>
      </w:tr>
      <w:tr w:rsidR="009E6330" w14:paraId="2C257392" w14:textId="77777777" w:rsidTr="009E6330">
        <w:trPr>
          <w:trHeight w:val="443"/>
        </w:trPr>
        <w:tc>
          <w:tcPr>
            <w:tcW w:w="883" w:type="dxa"/>
            <w:vAlign w:val="center"/>
          </w:tcPr>
          <w:p w14:paraId="5D7007D5" w14:textId="77777777" w:rsidR="009E6330" w:rsidRDefault="009E6330" w:rsidP="00ED47E2">
            <w:pPr>
              <w:jc w:val="center"/>
            </w:pPr>
            <w:r>
              <w:rPr>
                <w:rFonts w:hint="eastAsia"/>
              </w:rPr>
              <w:t>8</w:t>
            </w:r>
          </w:p>
        </w:tc>
        <w:tc>
          <w:tcPr>
            <w:tcW w:w="2302" w:type="dxa"/>
            <w:vAlign w:val="center"/>
          </w:tcPr>
          <w:p w14:paraId="2DE94CD9" w14:textId="77777777" w:rsidR="009E6330" w:rsidRPr="00E360FB" w:rsidRDefault="009E6330" w:rsidP="00ED47E2">
            <w:pPr>
              <w:jc w:val="center"/>
              <w:rPr>
                <w:color w:val="FF0000"/>
              </w:rPr>
            </w:pPr>
            <w:r w:rsidRPr="00E360FB">
              <w:rPr>
                <w:rFonts w:hint="eastAsia"/>
                <w:color w:val="FF0000"/>
              </w:rPr>
              <w:t>资金</w:t>
            </w:r>
          </w:p>
        </w:tc>
        <w:tc>
          <w:tcPr>
            <w:tcW w:w="2735" w:type="dxa"/>
            <w:vAlign w:val="center"/>
          </w:tcPr>
          <w:p w14:paraId="6A35EBD5" w14:textId="77777777" w:rsidR="009E6330" w:rsidRPr="00E360FB" w:rsidRDefault="009E6330" w:rsidP="00ED47E2">
            <w:pPr>
              <w:ind w:firstLineChars="150" w:firstLine="315"/>
              <w:jc w:val="center"/>
              <w:rPr>
                <w:color w:val="FF0000"/>
              </w:rPr>
            </w:pPr>
            <w:r w:rsidRPr="00E360FB">
              <w:rPr>
                <w:rFonts w:hint="eastAsia"/>
                <w:color w:val="FF0000"/>
              </w:rPr>
              <w:t>万</w:t>
            </w:r>
          </w:p>
        </w:tc>
        <w:tc>
          <w:tcPr>
            <w:tcW w:w="3686" w:type="dxa"/>
          </w:tcPr>
          <w:p w14:paraId="31A543C4" w14:textId="77777777" w:rsidR="009E6330" w:rsidRDefault="009E6330" w:rsidP="00ED47E2">
            <w:r>
              <w:rPr>
                <w:rFonts w:hint="eastAsia"/>
              </w:rPr>
              <w:t>用于制作安全生产标准化相关的标牌、检测等</w:t>
            </w:r>
          </w:p>
        </w:tc>
      </w:tr>
      <w:tr w:rsidR="009E6330" w14:paraId="0C9912BF" w14:textId="77777777" w:rsidTr="009E6330">
        <w:trPr>
          <w:trHeight w:val="465"/>
        </w:trPr>
        <w:tc>
          <w:tcPr>
            <w:tcW w:w="883" w:type="dxa"/>
            <w:vAlign w:val="center"/>
          </w:tcPr>
          <w:p w14:paraId="33CF78D0" w14:textId="77777777" w:rsidR="009E6330" w:rsidRDefault="009E6330" w:rsidP="00ED47E2">
            <w:pPr>
              <w:jc w:val="center"/>
            </w:pPr>
            <w:r>
              <w:rPr>
                <w:rFonts w:hint="eastAsia"/>
              </w:rPr>
              <w:t>9</w:t>
            </w:r>
          </w:p>
        </w:tc>
        <w:tc>
          <w:tcPr>
            <w:tcW w:w="2302" w:type="dxa"/>
            <w:vAlign w:val="center"/>
          </w:tcPr>
          <w:p w14:paraId="395A960F" w14:textId="77777777" w:rsidR="009E6330" w:rsidRDefault="009E6330" w:rsidP="00ED47E2">
            <w:pPr>
              <w:jc w:val="center"/>
            </w:pPr>
            <w:r>
              <w:rPr>
                <w:rFonts w:hint="eastAsia"/>
              </w:rPr>
              <w:t>其他资源</w:t>
            </w:r>
          </w:p>
        </w:tc>
        <w:tc>
          <w:tcPr>
            <w:tcW w:w="2735" w:type="dxa"/>
            <w:vAlign w:val="center"/>
          </w:tcPr>
          <w:p w14:paraId="633B96C3" w14:textId="77777777" w:rsidR="009E6330" w:rsidRDefault="009E6330" w:rsidP="00ED47E2">
            <w:pPr>
              <w:jc w:val="center"/>
            </w:pPr>
          </w:p>
        </w:tc>
        <w:tc>
          <w:tcPr>
            <w:tcW w:w="3686" w:type="dxa"/>
          </w:tcPr>
          <w:p w14:paraId="0013A477" w14:textId="77777777" w:rsidR="009E6330" w:rsidRDefault="009E6330" w:rsidP="00ED47E2">
            <w:r>
              <w:rPr>
                <w:rFonts w:hint="eastAsia"/>
              </w:rPr>
              <w:t>满足安全标准化建设的需要</w:t>
            </w:r>
          </w:p>
        </w:tc>
      </w:tr>
      <w:tr w:rsidR="009E6330" w14:paraId="3098307F" w14:textId="77777777" w:rsidTr="009E6330">
        <w:trPr>
          <w:trHeight w:val="443"/>
        </w:trPr>
        <w:tc>
          <w:tcPr>
            <w:tcW w:w="883" w:type="dxa"/>
            <w:vAlign w:val="center"/>
          </w:tcPr>
          <w:p w14:paraId="6770CEA0" w14:textId="77777777" w:rsidR="009E6330" w:rsidRDefault="009E6330" w:rsidP="00ED47E2">
            <w:pPr>
              <w:jc w:val="center"/>
            </w:pPr>
            <w:r>
              <w:rPr>
                <w:rFonts w:hint="eastAsia"/>
              </w:rPr>
              <w:t>10</w:t>
            </w:r>
          </w:p>
        </w:tc>
        <w:tc>
          <w:tcPr>
            <w:tcW w:w="2302" w:type="dxa"/>
            <w:vAlign w:val="center"/>
          </w:tcPr>
          <w:p w14:paraId="6DB3C22F" w14:textId="77777777" w:rsidR="009E6330" w:rsidRDefault="009E6330" w:rsidP="00ED47E2">
            <w:pPr>
              <w:jc w:val="center"/>
            </w:pPr>
          </w:p>
        </w:tc>
        <w:tc>
          <w:tcPr>
            <w:tcW w:w="2735" w:type="dxa"/>
            <w:vAlign w:val="center"/>
          </w:tcPr>
          <w:p w14:paraId="242D6895" w14:textId="77777777" w:rsidR="009E6330" w:rsidRDefault="009E6330" w:rsidP="00ED47E2">
            <w:pPr>
              <w:jc w:val="center"/>
            </w:pPr>
          </w:p>
        </w:tc>
        <w:tc>
          <w:tcPr>
            <w:tcW w:w="3686" w:type="dxa"/>
          </w:tcPr>
          <w:p w14:paraId="7D11D7FE" w14:textId="77777777" w:rsidR="009E6330" w:rsidRDefault="009E6330" w:rsidP="00ED47E2"/>
        </w:tc>
      </w:tr>
      <w:tr w:rsidR="009E6330" w14:paraId="211AFE6C" w14:textId="77777777" w:rsidTr="009E6330">
        <w:trPr>
          <w:trHeight w:val="465"/>
        </w:trPr>
        <w:tc>
          <w:tcPr>
            <w:tcW w:w="883" w:type="dxa"/>
            <w:vAlign w:val="center"/>
          </w:tcPr>
          <w:p w14:paraId="5989507A" w14:textId="77777777" w:rsidR="009E6330" w:rsidRDefault="009E6330" w:rsidP="00ED47E2">
            <w:pPr>
              <w:jc w:val="center"/>
            </w:pPr>
            <w:r>
              <w:rPr>
                <w:rFonts w:hint="eastAsia"/>
              </w:rPr>
              <w:t>11</w:t>
            </w:r>
          </w:p>
        </w:tc>
        <w:tc>
          <w:tcPr>
            <w:tcW w:w="2302" w:type="dxa"/>
            <w:vAlign w:val="center"/>
          </w:tcPr>
          <w:p w14:paraId="03E13815" w14:textId="77777777" w:rsidR="009E6330" w:rsidRDefault="009E6330" w:rsidP="00ED47E2">
            <w:pPr>
              <w:jc w:val="center"/>
            </w:pPr>
          </w:p>
        </w:tc>
        <w:tc>
          <w:tcPr>
            <w:tcW w:w="2735" w:type="dxa"/>
            <w:vAlign w:val="center"/>
          </w:tcPr>
          <w:p w14:paraId="72313659" w14:textId="77777777" w:rsidR="009E6330" w:rsidRDefault="009E6330" w:rsidP="00ED47E2">
            <w:pPr>
              <w:jc w:val="center"/>
            </w:pPr>
          </w:p>
        </w:tc>
        <w:tc>
          <w:tcPr>
            <w:tcW w:w="3686" w:type="dxa"/>
          </w:tcPr>
          <w:p w14:paraId="64FEE16D" w14:textId="77777777" w:rsidR="009E6330" w:rsidRDefault="009E6330" w:rsidP="00ED47E2"/>
        </w:tc>
      </w:tr>
      <w:tr w:rsidR="009E6330" w14:paraId="4CE9D23D" w14:textId="77777777" w:rsidTr="009E6330">
        <w:trPr>
          <w:trHeight w:val="465"/>
        </w:trPr>
        <w:tc>
          <w:tcPr>
            <w:tcW w:w="883" w:type="dxa"/>
            <w:vAlign w:val="center"/>
          </w:tcPr>
          <w:p w14:paraId="239F3753" w14:textId="77777777" w:rsidR="009E6330" w:rsidRDefault="009E6330" w:rsidP="00ED47E2">
            <w:pPr>
              <w:jc w:val="center"/>
            </w:pPr>
            <w:r>
              <w:rPr>
                <w:rFonts w:hint="eastAsia"/>
              </w:rPr>
              <w:t>12</w:t>
            </w:r>
          </w:p>
        </w:tc>
        <w:tc>
          <w:tcPr>
            <w:tcW w:w="2302" w:type="dxa"/>
            <w:vAlign w:val="center"/>
          </w:tcPr>
          <w:p w14:paraId="2E1A2692" w14:textId="77777777" w:rsidR="009E6330" w:rsidRDefault="009E6330" w:rsidP="00ED47E2">
            <w:pPr>
              <w:jc w:val="center"/>
            </w:pPr>
          </w:p>
        </w:tc>
        <w:tc>
          <w:tcPr>
            <w:tcW w:w="2735" w:type="dxa"/>
            <w:vAlign w:val="center"/>
          </w:tcPr>
          <w:p w14:paraId="3C468A74" w14:textId="77777777" w:rsidR="009E6330" w:rsidRDefault="009E6330" w:rsidP="00ED47E2">
            <w:pPr>
              <w:jc w:val="center"/>
            </w:pPr>
          </w:p>
        </w:tc>
        <w:tc>
          <w:tcPr>
            <w:tcW w:w="3686" w:type="dxa"/>
          </w:tcPr>
          <w:p w14:paraId="793A4EB1" w14:textId="77777777" w:rsidR="009E6330" w:rsidRDefault="009E6330" w:rsidP="00ED47E2"/>
        </w:tc>
      </w:tr>
    </w:tbl>
    <w:p w14:paraId="41334467" w14:textId="77777777" w:rsidR="009E6330" w:rsidRDefault="009E6330" w:rsidP="009E6330"/>
    <w:p w14:paraId="66D3FFE1" w14:textId="77777777" w:rsidR="009E6330" w:rsidRDefault="009E6330" w:rsidP="009E6330">
      <w:pPr>
        <w:jc w:val="center"/>
      </w:pPr>
      <w:r>
        <w:rPr>
          <w:rFonts w:hint="eastAsia"/>
        </w:rPr>
        <w:t>资源使用记录表</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1716"/>
        <w:gridCol w:w="1716"/>
        <w:gridCol w:w="1717"/>
        <w:gridCol w:w="2741"/>
      </w:tblGrid>
      <w:tr w:rsidR="009E6330" w14:paraId="736CA918" w14:textId="77777777" w:rsidTr="009E6330">
        <w:trPr>
          <w:trHeight w:val="656"/>
        </w:trPr>
        <w:tc>
          <w:tcPr>
            <w:tcW w:w="1716" w:type="dxa"/>
            <w:vAlign w:val="center"/>
          </w:tcPr>
          <w:p w14:paraId="6E0C3A1F" w14:textId="77777777" w:rsidR="009E6330" w:rsidRDefault="009E6330" w:rsidP="00ED47E2">
            <w:pPr>
              <w:jc w:val="center"/>
            </w:pPr>
            <w:r>
              <w:rPr>
                <w:rFonts w:hint="eastAsia"/>
              </w:rPr>
              <w:t>序号</w:t>
            </w:r>
          </w:p>
        </w:tc>
        <w:tc>
          <w:tcPr>
            <w:tcW w:w="1716" w:type="dxa"/>
            <w:vAlign w:val="center"/>
          </w:tcPr>
          <w:p w14:paraId="661E99DE" w14:textId="77777777" w:rsidR="009E6330" w:rsidRDefault="009E6330" w:rsidP="00ED47E2">
            <w:pPr>
              <w:jc w:val="center"/>
            </w:pPr>
            <w:r>
              <w:rPr>
                <w:rFonts w:hint="eastAsia"/>
              </w:rPr>
              <w:t>资源名称</w:t>
            </w:r>
          </w:p>
        </w:tc>
        <w:tc>
          <w:tcPr>
            <w:tcW w:w="1716" w:type="dxa"/>
            <w:vAlign w:val="center"/>
          </w:tcPr>
          <w:p w14:paraId="3F01B4FD" w14:textId="77777777" w:rsidR="009E6330" w:rsidRDefault="009E6330" w:rsidP="00ED47E2">
            <w:pPr>
              <w:jc w:val="center"/>
            </w:pPr>
            <w:r>
              <w:rPr>
                <w:rFonts w:hint="eastAsia"/>
              </w:rPr>
              <w:t>使用时间</w:t>
            </w:r>
          </w:p>
        </w:tc>
        <w:tc>
          <w:tcPr>
            <w:tcW w:w="1717" w:type="dxa"/>
            <w:vAlign w:val="center"/>
          </w:tcPr>
          <w:p w14:paraId="3F89117F" w14:textId="77777777" w:rsidR="009E6330" w:rsidRDefault="009E6330" w:rsidP="00ED47E2">
            <w:pPr>
              <w:jc w:val="center"/>
            </w:pPr>
            <w:r>
              <w:rPr>
                <w:rFonts w:hint="eastAsia"/>
              </w:rPr>
              <w:t>用途</w:t>
            </w:r>
          </w:p>
        </w:tc>
        <w:tc>
          <w:tcPr>
            <w:tcW w:w="2741" w:type="dxa"/>
            <w:vAlign w:val="center"/>
          </w:tcPr>
          <w:p w14:paraId="087108D6" w14:textId="77777777" w:rsidR="009E6330" w:rsidRDefault="009E6330" w:rsidP="00ED47E2">
            <w:pPr>
              <w:jc w:val="center"/>
            </w:pPr>
            <w:r>
              <w:rPr>
                <w:rFonts w:hint="eastAsia"/>
              </w:rPr>
              <w:t>备注</w:t>
            </w:r>
          </w:p>
        </w:tc>
      </w:tr>
      <w:tr w:rsidR="009E6330" w14:paraId="71710196" w14:textId="77777777" w:rsidTr="009E6330">
        <w:trPr>
          <w:trHeight w:val="624"/>
        </w:trPr>
        <w:tc>
          <w:tcPr>
            <w:tcW w:w="1716" w:type="dxa"/>
          </w:tcPr>
          <w:p w14:paraId="2A9FF621" w14:textId="77777777" w:rsidR="009E6330" w:rsidRDefault="009E6330" w:rsidP="00ED47E2"/>
        </w:tc>
        <w:tc>
          <w:tcPr>
            <w:tcW w:w="1716" w:type="dxa"/>
          </w:tcPr>
          <w:p w14:paraId="55B225EE" w14:textId="77777777" w:rsidR="009E6330" w:rsidRDefault="009E6330" w:rsidP="00ED47E2"/>
        </w:tc>
        <w:tc>
          <w:tcPr>
            <w:tcW w:w="1716" w:type="dxa"/>
          </w:tcPr>
          <w:p w14:paraId="2E66026A" w14:textId="77777777" w:rsidR="009E6330" w:rsidRDefault="009E6330" w:rsidP="00ED47E2"/>
        </w:tc>
        <w:tc>
          <w:tcPr>
            <w:tcW w:w="1717" w:type="dxa"/>
          </w:tcPr>
          <w:p w14:paraId="1A776604" w14:textId="77777777" w:rsidR="009E6330" w:rsidRDefault="009E6330" w:rsidP="00ED47E2"/>
        </w:tc>
        <w:tc>
          <w:tcPr>
            <w:tcW w:w="2741" w:type="dxa"/>
          </w:tcPr>
          <w:p w14:paraId="71916232" w14:textId="77777777" w:rsidR="009E6330" w:rsidRDefault="009E6330" w:rsidP="00ED47E2"/>
        </w:tc>
      </w:tr>
      <w:tr w:rsidR="009E6330" w14:paraId="37708887" w14:textId="77777777" w:rsidTr="009E6330">
        <w:trPr>
          <w:trHeight w:val="656"/>
        </w:trPr>
        <w:tc>
          <w:tcPr>
            <w:tcW w:w="1716" w:type="dxa"/>
          </w:tcPr>
          <w:p w14:paraId="1756C737" w14:textId="77777777" w:rsidR="009E6330" w:rsidRDefault="009E6330" w:rsidP="00ED47E2"/>
        </w:tc>
        <w:tc>
          <w:tcPr>
            <w:tcW w:w="1716" w:type="dxa"/>
          </w:tcPr>
          <w:p w14:paraId="772535DC" w14:textId="77777777" w:rsidR="009E6330" w:rsidRDefault="009E6330" w:rsidP="00ED47E2"/>
        </w:tc>
        <w:tc>
          <w:tcPr>
            <w:tcW w:w="1716" w:type="dxa"/>
          </w:tcPr>
          <w:p w14:paraId="6990318E" w14:textId="77777777" w:rsidR="009E6330" w:rsidRDefault="009E6330" w:rsidP="00ED47E2"/>
        </w:tc>
        <w:tc>
          <w:tcPr>
            <w:tcW w:w="1717" w:type="dxa"/>
          </w:tcPr>
          <w:p w14:paraId="5BC9FF82" w14:textId="77777777" w:rsidR="009E6330" w:rsidRDefault="009E6330" w:rsidP="00ED47E2"/>
        </w:tc>
        <w:tc>
          <w:tcPr>
            <w:tcW w:w="2741" w:type="dxa"/>
          </w:tcPr>
          <w:p w14:paraId="6F5BFFC8" w14:textId="77777777" w:rsidR="009E6330" w:rsidRDefault="009E6330" w:rsidP="00ED47E2"/>
        </w:tc>
      </w:tr>
      <w:tr w:rsidR="009E6330" w14:paraId="098405AE" w14:textId="77777777" w:rsidTr="009E6330">
        <w:trPr>
          <w:trHeight w:val="624"/>
        </w:trPr>
        <w:tc>
          <w:tcPr>
            <w:tcW w:w="1716" w:type="dxa"/>
          </w:tcPr>
          <w:p w14:paraId="73327A08" w14:textId="77777777" w:rsidR="009E6330" w:rsidRDefault="009E6330" w:rsidP="00ED47E2"/>
        </w:tc>
        <w:tc>
          <w:tcPr>
            <w:tcW w:w="1716" w:type="dxa"/>
          </w:tcPr>
          <w:p w14:paraId="728080AF" w14:textId="77777777" w:rsidR="009E6330" w:rsidRDefault="009E6330" w:rsidP="00ED47E2"/>
        </w:tc>
        <w:tc>
          <w:tcPr>
            <w:tcW w:w="1716" w:type="dxa"/>
          </w:tcPr>
          <w:p w14:paraId="46D5BC79" w14:textId="77777777" w:rsidR="009E6330" w:rsidRDefault="009E6330" w:rsidP="00ED47E2"/>
        </w:tc>
        <w:tc>
          <w:tcPr>
            <w:tcW w:w="1717" w:type="dxa"/>
          </w:tcPr>
          <w:p w14:paraId="10AC5463" w14:textId="77777777" w:rsidR="009E6330" w:rsidRDefault="009E6330" w:rsidP="00ED47E2"/>
        </w:tc>
        <w:tc>
          <w:tcPr>
            <w:tcW w:w="2741" w:type="dxa"/>
          </w:tcPr>
          <w:p w14:paraId="3E2E190E" w14:textId="77777777" w:rsidR="009E6330" w:rsidRDefault="009E6330" w:rsidP="00ED47E2"/>
        </w:tc>
      </w:tr>
      <w:tr w:rsidR="009E6330" w14:paraId="6DDDB9A0" w14:textId="77777777" w:rsidTr="009E6330">
        <w:trPr>
          <w:trHeight w:val="656"/>
        </w:trPr>
        <w:tc>
          <w:tcPr>
            <w:tcW w:w="1716" w:type="dxa"/>
          </w:tcPr>
          <w:p w14:paraId="28DAA4A7" w14:textId="77777777" w:rsidR="009E6330" w:rsidRDefault="009E6330" w:rsidP="00ED47E2"/>
        </w:tc>
        <w:tc>
          <w:tcPr>
            <w:tcW w:w="1716" w:type="dxa"/>
          </w:tcPr>
          <w:p w14:paraId="66EB563C" w14:textId="77777777" w:rsidR="009E6330" w:rsidRDefault="009E6330" w:rsidP="00ED47E2"/>
        </w:tc>
        <w:tc>
          <w:tcPr>
            <w:tcW w:w="1716" w:type="dxa"/>
          </w:tcPr>
          <w:p w14:paraId="6D582525" w14:textId="77777777" w:rsidR="009E6330" w:rsidRDefault="009E6330" w:rsidP="00ED47E2"/>
        </w:tc>
        <w:tc>
          <w:tcPr>
            <w:tcW w:w="1717" w:type="dxa"/>
          </w:tcPr>
          <w:p w14:paraId="6995E51D" w14:textId="77777777" w:rsidR="009E6330" w:rsidRDefault="009E6330" w:rsidP="00ED47E2"/>
        </w:tc>
        <w:tc>
          <w:tcPr>
            <w:tcW w:w="2741" w:type="dxa"/>
          </w:tcPr>
          <w:p w14:paraId="3683804C" w14:textId="77777777" w:rsidR="009E6330" w:rsidRDefault="009E6330" w:rsidP="00ED47E2"/>
        </w:tc>
      </w:tr>
      <w:tr w:rsidR="009E6330" w14:paraId="14384210" w14:textId="77777777" w:rsidTr="009E6330">
        <w:trPr>
          <w:trHeight w:val="624"/>
        </w:trPr>
        <w:tc>
          <w:tcPr>
            <w:tcW w:w="1716" w:type="dxa"/>
          </w:tcPr>
          <w:p w14:paraId="6E271D0B" w14:textId="77777777" w:rsidR="009E6330" w:rsidRDefault="009E6330" w:rsidP="00ED47E2"/>
        </w:tc>
        <w:tc>
          <w:tcPr>
            <w:tcW w:w="1716" w:type="dxa"/>
          </w:tcPr>
          <w:p w14:paraId="6D921AD1" w14:textId="77777777" w:rsidR="009E6330" w:rsidRDefault="009E6330" w:rsidP="00ED47E2"/>
        </w:tc>
        <w:tc>
          <w:tcPr>
            <w:tcW w:w="1716" w:type="dxa"/>
          </w:tcPr>
          <w:p w14:paraId="191BAC74" w14:textId="77777777" w:rsidR="009E6330" w:rsidRDefault="009E6330" w:rsidP="00ED47E2"/>
        </w:tc>
        <w:tc>
          <w:tcPr>
            <w:tcW w:w="1717" w:type="dxa"/>
          </w:tcPr>
          <w:p w14:paraId="55B3A09A" w14:textId="77777777" w:rsidR="009E6330" w:rsidRDefault="009E6330" w:rsidP="00ED47E2"/>
        </w:tc>
        <w:tc>
          <w:tcPr>
            <w:tcW w:w="2741" w:type="dxa"/>
          </w:tcPr>
          <w:p w14:paraId="67251234" w14:textId="77777777" w:rsidR="009E6330" w:rsidRDefault="009E6330" w:rsidP="00ED47E2"/>
        </w:tc>
      </w:tr>
      <w:tr w:rsidR="009E6330" w14:paraId="2158305C" w14:textId="77777777" w:rsidTr="009E6330">
        <w:trPr>
          <w:trHeight w:val="656"/>
        </w:trPr>
        <w:tc>
          <w:tcPr>
            <w:tcW w:w="1716" w:type="dxa"/>
          </w:tcPr>
          <w:p w14:paraId="4D4B2C3D" w14:textId="77777777" w:rsidR="009E6330" w:rsidRDefault="009E6330" w:rsidP="00ED47E2"/>
        </w:tc>
        <w:tc>
          <w:tcPr>
            <w:tcW w:w="1716" w:type="dxa"/>
          </w:tcPr>
          <w:p w14:paraId="57ED047D" w14:textId="77777777" w:rsidR="009E6330" w:rsidRDefault="009E6330" w:rsidP="00ED47E2"/>
        </w:tc>
        <w:tc>
          <w:tcPr>
            <w:tcW w:w="1716" w:type="dxa"/>
          </w:tcPr>
          <w:p w14:paraId="3AD21191" w14:textId="77777777" w:rsidR="009E6330" w:rsidRDefault="009E6330" w:rsidP="00ED47E2"/>
        </w:tc>
        <w:tc>
          <w:tcPr>
            <w:tcW w:w="1717" w:type="dxa"/>
          </w:tcPr>
          <w:p w14:paraId="27F8BF92" w14:textId="77777777" w:rsidR="009E6330" w:rsidRDefault="009E6330" w:rsidP="00ED47E2"/>
        </w:tc>
        <w:tc>
          <w:tcPr>
            <w:tcW w:w="2741" w:type="dxa"/>
          </w:tcPr>
          <w:p w14:paraId="0CD9F9FE" w14:textId="77777777" w:rsidR="009E6330" w:rsidRDefault="009E6330" w:rsidP="00ED47E2"/>
        </w:tc>
      </w:tr>
    </w:tbl>
    <w:p w14:paraId="4F43FDE8" w14:textId="77777777" w:rsidR="009E6330" w:rsidRDefault="009E6330" w:rsidP="009E6330"/>
    <w:p w14:paraId="7E7087DE" w14:textId="77777777" w:rsidR="00CE225C" w:rsidRDefault="00CE225C" w:rsidP="009E6330">
      <w:pPr>
        <w:spacing w:line="500" w:lineRule="exact"/>
        <w:ind w:firstLineChars="200" w:firstLine="560"/>
        <w:rPr>
          <w:rFonts w:asciiTheme="majorEastAsia" w:eastAsiaTheme="majorEastAsia" w:hAnsiTheme="majorEastAsia"/>
          <w:sz w:val="28"/>
          <w:szCs w:val="28"/>
        </w:rPr>
      </w:pPr>
    </w:p>
    <w:p w14:paraId="3E1940A4" w14:textId="77777777" w:rsidR="009E6330" w:rsidRDefault="009E6330" w:rsidP="009E6330">
      <w:pPr>
        <w:spacing w:line="500" w:lineRule="exact"/>
        <w:ind w:firstLineChars="200" w:firstLine="560"/>
        <w:rPr>
          <w:rFonts w:asciiTheme="majorEastAsia" w:eastAsiaTheme="majorEastAsia" w:hAnsiTheme="majorEastAsia"/>
          <w:sz w:val="28"/>
          <w:szCs w:val="28"/>
        </w:rPr>
      </w:pPr>
    </w:p>
    <w:p w14:paraId="69D1AA1E" w14:textId="77777777" w:rsidR="009E6330" w:rsidRDefault="009E6330" w:rsidP="009E6330">
      <w:pPr>
        <w:spacing w:line="500" w:lineRule="exact"/>
        <w:ind w:firstLineChars="200" w:firstLine="560"/>
        <w:rPr>
          <w:rFonts w:asciiTheme="majorEastAsia" w:eastAsiaTheme="majorEastAsia" w:hAnsiTheme="majorEastAsia"/>
          <w:sz w:val="28"/>
          <w:szCs w:val="28"/>
        </w:rPr>
      </w:pPr>
    </w:p>
    <w:p w14:paraId="2B78393C" w14:textId="77777777" w:rsidR="009E6330" w:rsidRDefault="009E6330" w:rsidP="009E6330">
      <w:pPr>
        <w:spacing w:line="500" w:lineRule="exact"/>
        <w:ind w:firstLineChars="200" w:firstLine="560"/>
        <w:rPr>
          <w:rFonts w:asciiTheme="majorEastAsia" w:eastAsiaTheme="majorEastAsia" w:hAnsiTheme="majorEastAsia"/>
          <w:sz w:val="28"/>
          <w:szCs w:val="28"/>
        </w:rPr>
      </w:pPr>
    </w:p>
    <w:p w14:paraId="3E3881B2" w14:textId="77777777" w:rsidR="009E6330" w:rsidRDefault="009E6330" w:rsidP="009E6330">
      <w:pPr>
        <w:spacing w:line="500" w:lineRule="exact"/>
        <w:ind w:firstLineChars="200" w:firstLine="560"/>
        <w:rPr>
          <w:rFonts w:asciiTheme="majorEastAsia" w:eastAsiaTheme="majorEastAsia" w:hAnsiTheme="majorEastAsia"/>
          <w:sz w:val="28"/>
          <w:szCs w:val="28"/>
        </w:rPr>
      </w:pPr>
    </w:p>
    <w:p w14:paraId="18D46DC5" w14:textId="77777777" w:rsidR="009E6330" w:rsidRPr="00301DFD" w:rsidRDefault="009E6330" w:rsidP="00301DFD">
      <w:pPr>
        <w:pStyle w:val="12"/>
        <w:spacing w:before="0" w:after="0" w:line="460" w:lineRule="exact"/>
        <w:ind w:left="2517"/>
        <w:jc w:val="both"/>
        <w:outlineLvl w:val="0"/>
      </w:pPr>
      <w:bookmarkStart w:id="10" w:name="_Toc391046310"/>
      <w:r w:rsidRPr="00301DFD">
        <w:rPr>
          <w:rFonts w:hint="eastAsia"/>
        </w:rPr>
        <w:t>表2.3 安委会会议记录表</w:t>
      </w:r>
      <w:bookmarkEnd w:id="10"/>
    </w:p>
    <w:p w14:paraId="2883EBD2" w14:textId="77777777" w:rsidR="009E6330" w:rsidRPr="00F86344" w:rsidRDefault="009E6330" w:rsidP="009E6330">
      <w:pPr>
        <w:spacing w:line="400" w:lineRule="atLeast"/>
        <w:jc w:val="center"/>
        <w:rPr>
          <w:rFonts w:ascii="宋体" w:hAnsi="宋体"/>
          <w:b/>
          <w:sz w:val="24"/>
        </w:rPr>
      </w:pPr>
      <w:r>
        <w:rPr>
          <w:rFonts w:ascii="仿宋_GB2312" w:eastAsia="仿宋_GB2312" w:hint="eastAsia"/>
          <w:sz w:val="28"/>
          <w:szCs w:val="28"/>
        </w:rPr>
        <w:t xml:space="preserve"> </w:t>
      </w:r>
      <w:r w:rsidRPr="001C770D">
        <w:rPr>
          <w:rFonts w:ascii="宋体" w:hAnsi="宋体" w:hint="eastAsia"/>
          <w:sz w:val="24"/>
        </w:rPr>
        <w:t xml:space="preserve">  </w:t>
      </w:r>
      <w:r>
        <w:rPr>
          <w:rFonts w:ascii="宋体" w:hAnsi="宋体" w:hint="eastAsia"/>
          <w:sz w:val="24"/>
        </w:rPr>
        <w:t xml:space="preserve">  </w:t>
      </w:r>
    </w:p>
    <w:tbl>
      <w:tblPr>
        <w:tblW w:w="10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3"/>
        <w:gridCol w:w="3370"/>
        <w:gridCol w:w="1715"/>
        <w:gridCol w:w="3371"/>
      </w:tblGrid>
      <w:tr w:rsidR="009E6330" w:rsidRPr="001D3693" w14:paraId="05896502" w14:textId="77777777" w:rsidTr="009E6330">
        <w:trPr>
          <w:trHeight w:hRule="exact" w:val="780"/>
        </w:trPr>
        <w:tc>
          <w:tcPr>
            <w:tcW w:w="1713" w:type="dxa"/>
            <w:vAlign w:val="center"/>
          </w:tcPr>
          <w:p w14:paraId="67FA952D" w14:textId="77777777" w:rsidR="009E6330" w:rsidRPr="001D3693" w:rsidRDefault="009E6330" w:rsidP="00ED47E2">
            <w:pPr>
              <w:spacing w:line="400" w:lineRule="atLeast"/>
              <w:jc w:val="center"/>
              <w:rPr>
                <w:rFonts w:ascii="宋体" w:hAnsi="宋体"/>
                <w:sz w:val="24"/>
              </w:rPr>
            </w:pPr>
            <w:r w:rsidRPr="001D3693">
              <w:rPr>
                <w:rFonts w:ascii="宋体" w:hAnsi="宋体" w:hint="eastAsia"/>
                <w:sz w:val="24"/>
              </w:rPr>
              <w:t>会议时间</w:t>
            </w:r>
          </w:p>
        </w:tc>
        <w:tc>
          <w:tcPr>
            <w:tcW w:w="3370" w:type="dxa"/>
            <w:vAlign w:val="center"/>
          </w:tcPr>
          <w:p w14:paraId="1339E0E7" w14:textId="77777777" w:rsidR="009E6330" w:rsidRPr="001D3693" w:rsidRDefault="009E6330" w:rsidP="00ED47E2">
            <w:pPr>
              <w:spacing w:line="400" w:lineRule="atLeast"/>
              <w:jc w:val="center"/>
              <w:rPr>
                <w:rFonts w:ascii="宋体" w:hAnsi="宋体"/>
                <w:sz w:val="24"/>
              </w:rPr>
            </w:pPr>
          </w:p>
        </w:tc>
        <w:tc>
          <w:tcPr>
            <w:tcW w:w="1715" w:type="dxa"/>
            <w:vAlign w:val="center"/>
          </w:tcPr>
          <w:p w14:paraId="2E75B391" w14:textId="77777777" w:rsidR="009E6330" w:rsidRPr="001D3693" w:rsidRDefault="009E6330" w:rsidP="00ED47E2">
            <w:pPr>
              <w:spacing w:line="400" w:lineRule="atLeast"/>
              <w:jc w:val="center"/>
              <w:rPr>
                <w:rFonts w:ascii="宋体" w:hAnsi="宋体"/>
                <w:sz w:val="24"/>
              </w:rPr>
            </w:pPr>
            <w:r w:rsidRPr="001D3693">
              <w:rPr>
                <w:rFonts w:ascii="宋体" w:hAnsi="宋体" w:hint="eastAsia"/>
                <w:sz w:val="24"/>
              </w:rPr>
              <w:t>会议地点</w:t>
            </w:r>
          </w:p>
        </w:tc>
        <w:tc>
          <w:tcPr>
            <w:tcW w:w="3371" w:type="dxa"/>
            <w:vAlign w:val="center"/>
          </w:tcPr>
          <w:p w14:paraId="74769D9C" w14:textId="77777777" w:rsidR="009E6330" w:rsidRPr="001D3693" w:rsidRDefault="009E6330" w:rsidP="00ED47E2">
            <w:pPr>
              <w:spacing w:line="400" w:lineRule="atLeast"/>
              <w:jc w:val="center"/>
              <w:rPr>
                <w:rFonts w:ascii="宋体" w:hAnsi="宋体"/>
                <w:sz w:val="24"/>
              </w:rPr>
            </w:pPr>
          </w:p>
        </w:tc>
      </w:tr>
      <w:tr w:rsidR="009E6330" w:rsidRPr="001D3693" w14:paraId="6C506CDF" w14:textId="77777777" w:rsidTr="009E6330">
        <w:trPr>
          <w:trHeight w:hRule="exact" w:val="780"/>
        </w:trPr>
        <w:tc>
          <w:tcPr>
            <w:tcW w:w="1713" w:type="dxa"/>
            <w:vAlign w:val="center"/>
          </w:tcPr>
          <w:p w14:paraId="02F4B09B" w14:textId="77777777" w:rsidR="009E6330" w:rsidRPr="001D3693" w:rsidRDefault="009E6330" w:rsidP="00ED47E2">
            <w:pPr>
              <w:spacing w:line="400" w:lineRule="atLeast"/>
              <w:jc w:val="center"/>
              <w:rPr>
                <w:rFonts w:ascii="宋体" w:hAnsi="宋体"/>
                <w:sz w:val="24"/>
              </w:rPr>
            </w:pPr>
            <w:r w:rsidRPr="001D3693">
              <w:rPr>
                <w:rFonts w:ascii="宋体" w:hAnsi="宋体" w:hint="eastAsia"/>
                <w:sz w:val="24"/>
              </w:rPr>
              <w:t>会议主持人</w:t>
            </w:r>
          </w:p>
        </w:tc>
        <w:tc>
          <w:tcPr>
            <w:tcW w:w="3370" w:type="dxa"/>
            <w:vAlign w:val="center"/>
          </w:tcPr>
          <w:p w14:paraId="0027EA9A" w14:textId="77777777" w:rsidR="009E6330" w:rsidRPr="001D3693" w:rsidRDefault="009E6330" w:rsidP="00ED47E2">
            <w:pPr>
              <w:spacing w:line="400" w:lineRule="atLeast"/>
              <w:jc w:val="center"/>
              <w:rPr>
                <w:rFonts w:ascii="宋体" w:hAnsi="宋体"/>
                <w:sz w:val="24"/>
              </w:rPr>
            </w:pPr>
          </w:p>
        </w:tc>
        <w:tc>
          <w:tcPr>
            <w:tcW w:w="1715" w:type="dxa"/>
            <w:vAlign w:val="center"/>
          </w:tcPr>
          <w:p w14:paraId="165FC395" w14:textId="77777777" w:rsidR="009E6330" w:rsidRPr="001D3693" w:rsidRDefault="009E6330" w:rsidP="00ED47E2">
            <w:pPr>
              <w:spacing w:line="400" w:lineRule="atLeast"/>
              <w:jc w:val="center"/>
              <w:rPr>
                <w:rFonts w:ascii="宋体" w:hAnsi="宋体"/>
                <w:sz w:val="24"/>
              </w:rPr>
            </w:pPr>
            <w:r w:rsidRPr="001D3693">
              <w:rPr>
                <w:rFonts w:ascii="宋体" w:hAnsi="宋体" w:hint="eastAsia"/>
                <w:sz w:val="24"/>
              </w:rPr>
              <w:t>会议记录人</w:t>
            </w:r>
          </w:p>
        </w:tc>
        <w:tc>
          <w:tcPr>
            <w:tcW w:w="3371" w:type="dxa"/>
            <w:vAlign w:val="center"/>
          </w:tcPr>
          <w:p w14:paraId="72DEE6FD" w14:textId="77777777" w:rsidR="009E6330" w:rsidRPr="001D3693" w:rsidRDefault="009E6330" w:rsidP="00ED47E2">
            <w:pPr>
              <w:spacing w:line="400" w:lineRule="atLeast"/>
              <w:jc w:val="center"/>
              <w:rPr>
                <w:rFonts w:ascii="宋体" w:hAnsi="宋体"/>
                <w:sz w:val="24"/>
              </w:rPr>
            </w:pPr>
          </w:p>
        </w:tc>
      </w:tr>
      <w:tr w:rsidR="009E6330" w:rsidRPr="001D3693" w14:paraId="5AC86775" w14:textId="77777777" w:rsidTr="009E6330">
        <w:trPr>
          <w:trHeight w:hRule="exact" w:val="1787"/>
        </w:trPr>
        <w:tc>
          <w:tcPr>
            <w:tcW w:w="10169" w:type="dxa"/>
            <w:gridSpan w:val="4"/>
            <w:vAlign w:val="center"/>
          </w:tcPr>
          <w:p w14:paraId="646D95AE" w14:textId="77777777" w:rsidR="009E6330" w:rsidRPr="001D3693" w:rsidRDefault="009E6330" w:rsidP="00ED47E2">
            <w:pPr>
              <w:spacing w:line="400" w:lineRule="atLeast"/>
              <w:rPr>
                <w:rFonts w:ascii="宋体" w:hAnsi="宋体"/>
                <w:sz w:val="24"/>
              </w:rPr>
            </w:pPr>
            <w:r w:rsidRPr="001D3693">
              <w:rPr>
                <w:rFonts w:ascii="宋体" w:hAnsi="宋体" w:hint="eastAsia"/>
                <w:sz w:val="24"/>
              </w:rPr>
              <w:t>参加人员(签名)：</w:t>
            </w:r>
          </w:p>
          <w:p w14:paraId="5B1418FD" w14:textId="77777777" w:rsidR="009E6330" w:rsidRPr="001D3693" w:rsidRDefault="009E6330" w:rsidP="00ED47E2">
            <w:pPr>
              <w:spacing w:line="400" w:lineRule="atLeast"/>
              <w:rPr>
                <w:rFonts w:ascii="宋体" w:hAnsi="宋体"/>
                <w:sz w:val="24"/>
              </w:rPr>
            </w:pPr>
          </w:p>
          <w:p w14:paraId="2D0F8784" w14:textId="77777777" w:rsidR="009E6330" w:rsidRPr="001D3693" w:rsidRDefault="009E6330" w:rsidP="00ED47E2">
            <w:pPr>
              <w:spacing w:line="400" w:lineRule="atLeast"/>
              <w:rPr>
                <w:rFonts w:ascii="宋体" w:hAnsi="宋体"/>
                <w:sz w:val="24"/>
              </w:rPr>
            </w:pPr>
          </w:p>
          <w:p w14:paraId="47CE921E" w14:textId="77777777" w:rsidR="009E6330" w:rsidRPr="001D3693" w:rsidRDefault="009E6330" w:rsidP="00ED47E2">
            <w:pPr>
              <w:spacing w:line="400" w:lineRule="atLeast"/>
              <w:rPr>
                <w:rFonts w:ascii="宋体" w:hAnsi="宋体"/>
                <w:sz w:val="24"/>
              </w:rPr>
            </w:pPr>
          </w:p>
        </w:tc>
      </w:tr>
      <w:tr w:rsidR="009E6330" w:rsidRPr="001D3693" w14:paraId="0D66AB62" w14:textId="77777777" w:rsidTr="009E6330">
        <w:trPr>
          <w:trHeight w:hRule="exact" w:val="2670"/>
        </w:trPr>
        <w:tc>
          <w:tcPr>
            <w:tcW w:w="10169" w:type="dxa"/>
            <w:gridSpan w:val="4"/>
          </w:tcPr>
          <w:p w14:paraId="5535D62F" w14:textId="77777777" w:rsidR="009E6330" w:rsidRPr="001D3693" w:rsidRDefault="009E6330" w:rsidP="00ED47E2">
            <w:pPr>
              <w:spacing w:line="400" w:lineRule="atLeast"/>
              <w:rPr>
                <w:rFonts w:ascii="宋体" w:hAnsi="宋体"/>
                <w:sz w:val="24"/>
              </w:rPr>
            </w:pPr>
            <w:r w:rsidRPr="001D3693">
              <w:rPr>
                <w:rFonts w:ascii="宋体" w:hAnsi="宋体" w:hint="eastAsia"/>
                <w:sz w:val="24"/>
              </w:rPr>
              <w:t>会议内容：</w:t>
            </w:r>
          </w:p>
        </w:tc>
      </w:tr>
      <w:tr w:rsidR="009E6330" w:rsidRPr="001D3693" w14:paraId="206905C1" w14:textId="77777777" w:rsidTr="009E6330">
        <w:trPr>
          <w:trHeight w:hRule="exact" w:val="5880"/>
        </w:trPr>
        <w:tc>
          <w:tcPr>
            <w:tcW w:w="10169" w:type="dxa"/>
            <w:gridSpan w:val="4"/>
          </w:tcPr>
          <w:p w14:paraId="36C98E11" w14:textId="77777777" w:rsidR="009E6330" w:rsidRPr="001D3693" w:rsidRDefault="009E6330" w:rsidP="00ED47E2">
            <w:pPr>
              <w:spacing w:line="400" w:lineRule="atLeast"/>
              <w:rPr>
                <w:rFonts w:ascii="宋体" w:hAnsi="宋体"/>
                <w:sz w:val="24"/>
              </w:rPr>
            </w:pPr>
            <w:r w:rsidRPr="001D3693">
              <w:rPr>
                <w:rFonts w:ascii="宋体" w:hAnsi="宋体" w:hint="eastAsia"/>
                <w:sz w:val="24"/>
              </w:rPr>
              <w:t>会议记录：</w:t>
            </w:r>
          </w:p>
          <w:p w14:paraId="6D5BF63E" w14:textId="77777777" w:rsidR="009E6330" w:rsidRPr="001D3693" w:rsidRDefault="009E6330" w:rsidP="00ED47E2">
            <w:pPr>
              <w:spacing w:line="400" w:lineRule="atLeast"/>
              <w:rPr>
                <w:rFonts w:ascii="宋体" w:hAnsi="宋体"/>
                <w:sz w:val="24"/>
              </w:rPr>
            </w:pPr>
          </w:p>
          <w:p w14:paraId="7C02A114" w14:textId="77777777" w:rsidR="009E6330" w:rsidRPr="001D3693" w:rsidRDefault="009E6330" w:rsidP="00ED47E2">
            <w:pPr>
              <w:spacing w:line="400" w:lineRule="atLeast"/>
              <w:rPr>
                <w:rFonts w:ascii="宋体" w:hAnsi="宋体"/>
                <w:sz w:val="24"/>
              </w:rPr>
            </w:pPr>
          </w:p>
          <w:p w14:paraId="0BEA8683" w14:textId="77777777" w:rsidR="009E6330" w:rsidRPr="001D3693" w:rsidRDefault="009E6330" w:rsidP="00ED47E2">
            <w:pPr>
              <w:spacing w:line="400" w:lineRule="atLeast"/>
              <w:rPr>
                <w:rFonts w:ascii="宋体" w:hAnsi="宋体"/>
                <w:sz w:val="24"/>
              </w:rPr>
            </w:pPr>
          </w:p>
          <w:p w14:paraId="3F370803" w14:textId="77777777" w:rsidR="009E6330" w:rsidRPr="001D3693" w:rsidRDefault="009E6330" w:rsidP="00ED47E2">
            <w:pPr>
              <w:spacing w:line="400" w:lineRule="atLeast"/>
              <w:rPr>
                <w:rFonts w:ascii="宋体" w:hAnsi="宋体"/>
                <w:sz w:val="24"/>
              </w:rPr>
            </w:pPr>
          </w:p>
          <w:p w14:paraId="3D3B2C50" w14:textId="77777777" w:rsidR="009E6330" w:rsidRPr="001D3693" w:rsidRDefault="009E6330" w:rsidP="00ED47E2">
            <w:pPr>
              <w:spacing w:line="400" w:lineRule="atLeast"/>
              <w:rPr>
                <w:rFonts w:ascii="宋体" w:hAnsi="宋体"/>
                <w:sz w:val="24"/>
              </w:rPr>
            </w:pPr>
          </w:p>
          <w:p w14:paraId="221FCF02" w14:textId="77777777" w:rsidR="009E6330" w:rsidRPr="001D3693" w:rsidRDefault="009E6330" w:rsidP="00ED47E2">
            <w:pPr>
              <w:spacing w:line="400" w:lineRule="atLeast"/>
              <w:rPr>
                <w:rFonts w:ascii="宋体" w:hAnsi="宋体"/>
                <w:sz w:val="24"/>
              </w:rPr>
            </w:pPr>
          </w:p>
          <w:p w14:paraId="39554051" w14:textId="77777777" w:rsidR="009E6330" w:rsidRPr="001D3693" w:rsidRDefault="009E6330" w:rsidP="00ED47E2">
            <w:pPr>
              <w:spacing w:line="400" w:lineRule="atLeast"/>
              <w:rPr>
                <w:rFonts w:ascii="宋体" w:hAnsi="宋体"/>
                <w:sz w:val="24"/>
              </w:rPr>
            </w:pPr>
          </w:p>
          <w:p w14:paraId="16912CEF" w14:textId="77777777" w:rsidR="009E6330" w:rsidRPr="001D3693" w:rsidRDefault="009E6330" w:rsidP="00ED47E2">
            <w:pPr>
              <w:spacing w:line="400" w:lineRule="atLeast"/>
              <w:rPr>
                <w:rFonts w:ascii="宋体" w:hAnsi="宋体"/>
                <w:sz w:val="24"/>
              </w:rPr>
            </w:pPr>
          </w:p>
          <w:p w14:paraId="5A758791" w14:textId="77777777" w:rsidR="009E6330" w:rsidRPr="001D3693" w:rsidRDefault="009E6330" w:rsidP="00ED47E2">
            <w:pPr>
              <w:spacing w:line="400" w:lineRule="atLeast"/>
              <w:rPr>
                <w:rFonts w:ascii="宋体" w:hAnsi="宋体"/>
                <w:sz w:val="24"/>
              </w:rPr>
            </w:pPr>
          </w:p>
          <w:p w14:paraId="69DEAF19" w14:textId="77777777" w:rsidR="009E6330" w:rsidRPr="001D3693" w:rsidRDefault="009E6330" w:rsidP="00ED47E2">
            <w:pPr>
              <w:spacing w:line="400" w:lineRule="atLeast"/>
              <w:rPr>
                <w:rFonts w:ascii="宋体" w:hAnsi="宋体"/>
                <w:sz w:val="24"/>
              </w:rPr>
            </w:pPr>
          </w:p>
          <w:p w14:paraId="1EF041BA" w14:textId="77777777" w:rsidR="009E6330" w:rsidRPr="001D3693" w:rsidRDefault="009E6330" w:rsidP="00ED47E2">
            <w:pPr>
              <w:spacing w:line="400" w:lineRule="atLeast"/>
              <w:rPr>
                <w:rFonts w:ascii="宋体" w:hAnsi="宋体"/>
                <w:sz w:val="24"/>
              </w:rPr>
            </w:pPr>
          </w:p>
          <w:p w14:paraId="021648C7" w14:textId="77777777" w:rsidR="009E6330" w:rsidRPr="001D3693" w:rsidRDefault="009E6330" w:rsidP="00ED47E2">
            <w:pPr>
              <w:spacing w:line="400" w:lineRule="atLeast"/>
              <w:rPr>
                <w:rFonts w:ascii="宋体" w:hAnsi="宋体"/>
                <w:sz w:val="24"/>
              </w:rPr>
            </w:pPr>
          </w:p>
          <w:p w14:paraId="2BF2A35B" w14:textId="77777777" w:rsidR="009E6330" w:rsidRPr="001D3693" w:rsidRDefault="009E6330" w:rsidP="00ED47E2">
            <w:pPr>
              <w:spacing w:line="400" w:lineRule="atLeast"/>
              <w:rPr>
                <w:rFonts w:ascii="宋体" w:hAnsi="宋体"/>
                <w:sz w:val="24"/>
              </w:rPr>
            </w:pPr>
          </w:p>
          <w:p w14:paraId="1671A238" w14:textId="77777777" w:rsidR="009E6330" w:rsidRPr="001D3693" w:rsidRDefault="009E6330" w:rsidP="00ED47E2">
            <w:pPr>
              <w:spacing w:line="400" w:lineRule="atLeast"/>
              <w:rPr>
                <w:rFonts w:ascii="宋体" w:hAnsi="宋体"/>
                <w:sz w:val="24"/>
              </w:rPr>
            </w:pPr>
          </w:p>
        </w:tc>
      </w:tr>
    </w:tbl>
    <w:p w14:paraId="780E748F" w14:textId="77777777" w:rsidR="009E6330" w:rsidRPr="006D0548" w:rsidRDefault="009E6330" w:rsidP="009E6330">
      <w:pPr>
        <w:spacing w:line="400" w:lineRule="atLeast"/>
        <w:rPr>
          <w:szCs w:val="21"/>
        </w:rPr>
      </w:pPr>
      <w:r>
        <w:rPr>
          <w:rFonts w:hint="eastAsia"/>
          <w:szCs w:val="21"/>
        </w:rPr>
        <w:t xml:space="preserve">                                                                          </w:t>
      </w:r>
      <w:r>
        <w:rPr>
          <w:rFonts w:hint="eastAsia"/>
          <w:szCs w:val="21"/>
        </w:rPr>
        <w:t>可另附页</w:t>
      </w:r>
    </w:p>
    <w:p w14:paraId="5D9A7BAC" w14:textId="77777777" w:rsidR="009E6330" w:rsidRDefault="009E6330" w:rsidP="009E6330">
      <w:pPr>
        <w:rPr>
          <w:b/>
          <w:sz w:val="24"/>
        </w:rPr>
        <w:sectPr w:rsidR="009E6330" w:rsidSect="00301DFD">
          <w:pgSz w:w="11906" w:h="16838"/>
          <w:pgMar w:top="567" w:right="1134" w:bottom="567" w:left="1134" w:header="510" w:footer="624" w:gutter="0"/>
          <w:cols w:space="425"/>
          <w:docGrid w:type="lines" w:linePitch="312"/>
        </w:sectPr>
      </w:pPr>
    </w:p>
    <w:p w14:paraId="0A875AB7" w14:textId="77777777" w:rsidR="009E6330" w:rsidRPr="00301DFD" w:rsidRDefault="009E6330" w:rsidP="00301DFD">
      <w:pPr>
        <w:pStyle w:val="12"/>
        <w:spacing w:before="0" w:after="0" w:line="460" w:lineRule="exact"/>
        <w:ind w:left="2517"/>
        <w:jc w:val="both"/>
        <w:outlineLvl w:val="0"/>
      </w:pPr>
      <w:bookmarkStart w:id="11" w:name="_Toc391046311"/>
      <w:r w:rsidRPr="00301DFD">
        <w:rPr>
          <w:rFonts w:hint="eastAsia"/>
        </w:rPr>
        <w:lastRenderedPageBreak/>
        <w:t>表2.4 财务月度统计安全奖惩考核表</w:t>
      </w:r>
      <w:bookmarkEnd w:id="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1000"/>
        <w:gridCol w:w="1400"/>
        <w:gridCol w:w="800"/>
        <w:gridCol w:w="600"/>
        <w:gridCol w:w="600"/>
        <w:gridCol w:w="600"/>
        <w:gridCol w:w="600"/>
        <w:gridCol w:w="600"/>
        <w:gridCol w:w="600"/>
        <w:gridCol w:w="600"/>
        <w:gridCol w:w="600"/>
        <w:gridCol w:w="600"/>
        <w:gridCol w:w="600"/>
        <w:gridCol w:w="600"/>
        <w:gridCol w:w="600"/>
        <w:gridCol w:w="600"/>
        <w:gridCol w:w="600"/>
        <w:gridCol w:w="600"/>
        <w:gridCol w:w="601"/>
        <w:gridCol w:w="800"/>
        <w:gridCol w:w="1200"/>
      </w:tblGrid>
      <w:tr w:rsidR="009E6330" w14:paraId="4DCF5214" w14:textId="77777777" w:rsidTr="009E6330">
        <w:trPr>
          <w:trHeight w:val="299"/>
        </w:trPr>
        <w:tc>
          <w:tcPr>
            <w:tcW w:w="800" w:type="dxa"/>
            <w:vMerge w:val="restart"/>
          </w:tcPr>
          <w:p w14:paraId="05AFE12C" w14:textId="77777777" w:rsidR="009E6330" w:rsidRDefault="009E6330" w:rsidP="00ED47E2">
            <w:pPr>
              <w:jc w:val="center"/>
              <w:rPr>
                <w:szCs w:val="21"/>
              </w:rPr>
            </w:pPr>
            <w:r>
              <w:rPr>
                <w:rFonts w:hint="eastAsia"/>
                <w:szCs w:val="21"/>
              </w:rPr>
              <w:t>序号</w:t>
            </w:r>
          </w:p>
        </w:tc>
        <w:tc>
          <w:tcPr>
            <w:tcW w:w="1000" w:type="dxa"/>
            <w:vMerge w:val="restart"/>
          </w:tcPr>
          <w:p w14:paraId="475DFB6C" w14:textId="77777777" w:rsidR="009E6330" w:rsidRDefault="009E6330" w:rsidP="00ED47E2">
            <w:pPr>
              <w:jc w:val="center"/>
              <w:rPr>
                <w:szCs w:val="21"/>
              </w:rPr>
            </w:pPr>
            <w:r>
              <w:rPr>
                <w:rFonts w:hint="eastAsia"/>
                <w:szCs w:val="21"/>
              </w:rPr>
              <w:t>姓名</w:t>
            </w:r>
          </w:p>
        </w:tc>
        <w:tc>
          <w:tcPr>
            <w:tcW w:w="1400" w:type="dxa"/>
            <w:vMerge w:val="restart"/>
          </w:tcPr>
          <w:p w14:paraId="7B833F0A" w14:textId="77777777" w:rsidR="009E6330" w:rsidRDefault="009E6330" w:rsidP="00ED47E2">
            <w:pPr>
              <w:jc w:val="center"/>
              <w:rPr>
                <w:szCs w:val="21"/>
              </w:rPr>
            </w:pPr>
            <w:r>
              <w:rPr>
                <w:rFonts w:hint="eastAsia"/>
                <w:szCs w:val="21"/>
              </w:rPr>
              <w:t>岗位</w:t>
            </w:r>
          </w:p>
        </w:tc>
        <w:tc>
          <w:tcPr>
            <w:tcW w:w="800" w:type="dxa"/>
            <w:vMerge w:val="restart"/>
          </w:tcPr>
          <w:p w14:paraId="7516568B" w14:textId="77777777" w:rsidR="009E6330" w:rsidRDefault="009E6330" w:rsidP="00ED47E2">
            <w:pPr>
              <w:jc w:val="center"/>
              <w:rPr>
                <w:szCs w:val="21"/>
              </w:rPr>
            </w:pPr>
            <w:r>
              <w:rPr>
                <w:rFonts w:hint="eastAsia"/>
                <w:szCs w:val="21"/>
              </w:rPr>
              <w:t>基数</w:t>
            </w:r>
          </w:p>
        </w:tc>
        <w:tc>
          <w:tcPr>
            <w:tcW w:w="3600" w:type="dxa"/>
            <w:gridSpan w:val="6"/>
          </w:tcPr>
          <w:p w14:paraId="750312B2" w14:textId="77777777" w:rsidR="009E6330" w:rsidRDefault="009E6330" w:rsidP="00ED47E2">
            <w:pPr>
              <w:jc w:val="center"/>
              <w:rPr>
                <w:szCs w:val="21"/>
              </w:rPr>
            </w:pPr>
            <w:r>
              <w:rPr>
                <w:rFonts w:hint="eastAsia"/>
                <w:szCs w:val="21"/>
              </w:rPr>
              <w:t>奖</w:t>
            </w:r>
          </w:p>
        </w:tc>
        <w:tc>
          <w:tcPr>
            <w:tcW w:w="6001" w:type="dxa"/>
            <w:gridSpan w:val="10"/>
          </w:tcPr>
          <w:p w14:paraId="11F12EC7" w14:textId="77777777" w:rsidR="009E6330" w:rsidRDefault="009E6330" w:rsidP="00ED47E2">
            <w:pPr>
              <w:jc w:val="center"/>
              <w:rPr>
                <w:szCs w:val="21"/>
              </w:rPr>
            </w:pPr>
            <w:r>
              <w:rPr>
                <w:rFonts w:hint="eastAsia"/>
                <w:szCs w:val="21"/>
              </w:rPr>
              <w:t>罚</w:t>
            </w:r>
          </w:p>
        </w:tc>
        <w:tc>
          <w:tcPr>
            <w:tcW w:w="800" w:type="dxa"/>
            <w:vMerge w:val="restart"/>
          </w:tcPr>
          <w:p w14:paraId="6C9C425C" w14:textId="77777777" w:rsidR="009E6330" w:rsidRDefault="009E6330" w:rsidP="00ED47E2">
            <w:pPr>
              <w:jc w:val="center"/>
              <w:rPr>
                <w:szCs w:val="21"/>
              </w:rPr>
            </w:pPr>
            <w:r>
              <w:rPr>
                <w:rFonts w:hint="eastAsia"/>
                <w:szCs w:val="21"/>
              </w:rPr>
              <w:t>小计</w:t>
            </w:r>
          </w:p>
        </w:tc>
        <w:tc>
          <w:tcPr>
            <w:tcW w:w="1200" w:type="dxa"/>
            <w:vMerge w:val="restart"/>
          </w:tcPr>
          <w:p w14:paraId="41AABADC" w14:textId="77777777" w:rsidR="009E6330" w:rsidRDefault="009E6330" w:rsidP="00ED47E2">
            <w:pPr>
              <w:jc w:val="center"/>
              <w:rPr>
                <w:szCs w:val="21"/>
              </w:rPr>
            </w:pPr>
            <w:r>
              <w:rPr>
                <w:rFonts w:hint="eastAsia"/>
                <w:szCs w:val="21"/>
              </w:rPr>
              <w:t>考核结果</w:t>
            </w:r>
          </w:p>
        </w:tc>
      </w:tr>
      <w:tr w:rsidR="009E6330" w14:paraId="756C0175" w14:textId="77777777" w:rsidTr="009E6330">
        <w:trPr>
          <w:trHeight w:val="299"/>
        </w:trPr>
        <w:tc>
          <w:tcPr>
            <w:tcW w:w="800" w:type="dxa"/>
            <w:vMerge/>
          </w:tcPr>
          <w:p w14:paraId="258CA009" w14:textId="77777777" w:rsidR="009E6330" w:rsidRDefault="009E6330" w:rsidP="00ED47E2">
            <w:pPr>
              <w:jc w:val="center"/>
              <w:rPr>
                <w:szCs w:val="21"/>
              </w:rPr>
            </w:pPr>
          </w:p>
        </w:tc>
        <w:tc>
          <w:tcPr>
            <w:tcW w:w="1000" w:type="dxa"/>
            <w:vMerge/>
          </w:tcPr>
          <w:p w14:paraId="1EE439C9" w14:textId="77777777" w:rsidR="009E6330" w:rsidRDefault="009E6330" w:rsidP="00ED47E2">
            <w:pPr>
              <w:jc w:val="center"/>
              <w:rPr>
                <w:szCs w:val="21"/>
              </w:rPr>
            </w:pPr>
          </w:p>
        </w:tc>
        <w:tc>
          <w:tcPr>
            <w:tcW w:w="1400" w:type="dxa"/>
            <w:vMerge/>
          </w:tcPr>
          <w:p w14:paraId="3489968F" w14:textId="77777777" w:rsidR="009E6330" w:rsidRDefault="009E6330" w:rsidP="00ED47E2">
            <w:pPr>
              <w:jc w:val="center"/>
              <w:rPr>
                <w:szCs w:val="21"/>
              </w:rPr>
            </w:pPr>
          </w:p>
        </w:tc>
        <w:tc>
          <w:tcPr>
            <w:tcW w:w="800" w:type="dxa"/>
            <w:vMerge/>
          </w:tcPr>
          <w:p w14:paraId="1D61AAD1" w14:textId="77777777" w:rsidR="009E6330" w:rsidRDefault="009E6330" w:rsidP="00ED47E2">
            <w:pPr>
              <w:jc w:val="center"/>
              <w:rPr>
                <w:szCs w:val="21"/>
              </w:rPr>
            </w:pPr>
          </w:p>
        </w:tc>
        <w:tc>
          <w:tcPr>
            <w:tcW w:w="600" w:type="dxa"/>
          </w:tcPr>
          <w:p w14:paraId="46E2D69D" w14:textId="77777777" w:rsidR="009E6330" w:rsidRDefault="009E6330" w:rsidP="00ED47E2">
            <w:pPr>
              <w:jc w:val="center"/>
              <w:rPr>
                <w:szCs w:val="21"/>
              </w:rPr>
            </w:pPr>
            <w:r>
              <w:rPr>
                <w:rFonts w:hint="eastAsia"/>
                <w:szCs w:val="21"/>
              </w:rPr>
              <w:t>1</w:t>
            </w:r>
          </w:p>
        </w:tc>
        <w:tc>
          <w:tcPr>
            <w:tcW w:w="600" w:type="dxa"/>
          </w:tcPr>
          <w:p w14:paraId="075011D7" w14:textId="77777777" w:rsidR="009E6330" w:rsidRDefault="009E6330" w:rsidP="00ED47E2">
            <w:pPr>
              <w:jc w:val="center"/>
              <w:rPr>
                <w:szCs w:val="21"/>
              </w:rPr>
            </w:pPr>
            <w:r>
              <w:rPr>
                <w:rFonts w:hint="eastAsia"/>
                <w:szCs w:val="21"/>
              </w:rPr>
              <w:t>2</w:t>
            </w:r>
          </w:p>
        </w:tc>
        <w:tc>
          <w:tcPr>
            <w:tcW w:w="600" w:type="dxa"/>
          </w:tcPr>
          <w:p w14:paraId="25C91F8D" w14:textId="77777777" w:rsidR="009E6330" w:rsidRDefault="009E6330" w:rsidP="00ED47E2">
            <w:pPr>
              <w:jc w:val="center"/>
              <w:rPr>
                <w:szCs w:val="21"/>
              </w:rPr>
            </w:pPr>
            <w:r>
              <w:rPr>
                <w:rFonts w:hint="eastAsia"/>
                <w:szCs w:val="21"/>
              </w:rPr>
              <w:t>3</w:t>
            </w:r>
          </w:p>
        </w:tc>
        <w:tc>
          <w:tcPr>
            <w:tcW w:w="600" w:type="dxa"/>
          </w:tcPr>
          <w:p w14:paraId="2FCC31C6" w14:textId="77777777" w:rsidR="009E6330" w:rsidRDefault="009E6330" w:rsidP="00ED47E2">
            <w:pPr>
              <w:jc w:val="center"/>
              <w:rPr>
                <w:szCs w:val="21"/>
              </w:rPr>
            </w:pPr>
            <w:r>
              <w:rPr>
                <w:rFonts w:hint="eastAsia"/>
                <w:szCs w:val="21"/>
              </w:rPr>
              <w:t>4</w:t>
            </w:r>
          </w:p>
        </w:tc>
        <w:tc>
          <w:tcPr>
            <w:tcW w:w="600" w:type="dxa"/>
          </w:tcPr>
          <w:p w14:paraId="479E52B2" w14:textId="77777777" w:rsidR="009E6330" w:rsidRDefault="009E6330" w:rsidP="00ED47E2">
            <w:pPr>
              <w:jc w:val="center"/>
              <w:rPr>
                <w:szCs w:val="21"/>
              </w:rPr>
            </w:pPr>
            <w:r>
              <w:rPr>
                <w:rFonts w:hint="eastAsia"/>
                <w:szCs w:val="21"/>
              </w:rPr>
              <w:t>5</w:t>
            </w:r>
          </w:p>
        </w:tc>
        <w:tc>
          <w:tcPr>
            <w:tcW w:w="600" w:type="dxa"/>
          </w:tcPr>
          <w:p w14:paraId="1FD7415F" w14:textId="77777777" w:rsidR="009E6330" w:rsidRDefault="009E6330" w:rsidP="00ED47E2">
            <w:pPr>
              <w:jc w:val="center"/>
              <w:rPr>
                <w:szCs w:val="21"/>
              </w:rPr>
            </w:pPr>
            <w:r>
              <w:rPr>
                <w:rFonts w:hint="eastAsia"/>
                <w:szCs w:val="21"/>
              </w:rPr>
              <w:t>6</w:t>
            </w:r>
          </w:p>
        </w:tc>
        <w:tc>
          <w:tcPr>
            <w:tcW w:w="600" w:type="dxa"/>
          </w:tcPr>
          <w:p w14:paraId="1FF390A9" w14:textId="77777777" w:rsidR="009E6330" w:rsidRDefault="009E6330" w:rsidP="00ED47E2">
            <w:pPr>
              <w:jc w:val="center"/>
              <w:rPr>
                <w:szCs w:val="21"/>
              </w:rPr>
            </w:pPr>
            <w:r>
              <w:rPr>
                <w:rFonts w:hint="eastAsia"/>
                <w:szCs w:val="21"/>
              </w:rPr>
              <w:t>1</w:t>
            </w:r>
          </w:p>
        </w:tc>
        <w:tc>
          <w:tcPr>
            <w:tcW w:w="600" w:type="dxa"/>
          </w:tcPr>
          <w:p w14:paraId="5E01713E" w14:textId="77777777" w:rsidR="009E6330" w:rsidRDefault="009E6330" w:rsidP="00ED47E2">
            <w:pPr>
              <w:jc w:val="center"/>
              <w:rPr>
                <w:szCs w:val="21"/>
              </w:rPr>
            </w:pPr>
            <w:r>
              <w:rPr>
                <w:rFonts w:hint="eastAsia"/>
                <w:szCs w:val="21"/>
              </w:rPr>
              <w:t>2</w:t>
            </w:r>
          </w:p>
        </w:tc>
        <w:tc>
          <w:tcPr>
            <w:tcW w:w="600" w:type="dxa"/>
          </w:tcPr>
          <w:p w14:paraId="78624D28" w14:textId="77777777" w:rsidR="009E6330" w:rsidRDefault="009E6330" w:rsidP="00ED47E2">
            <w:pPr>
              <w:jc w:val="center"/>
              <w:rPr>
                <w:szCs w:val="21"/>
              </w:rPr>
            </w:pPr>
            <w:r>
              <w:rPr>
                <w:rFonts w:hint="eastAsia"/>
                <w:szCs w:val="21"/>
              </w:rPr>
              <w:t>3</w:t>
            </w:r>
          </w:p>
        </w:tc>
        <w:tc>
          <w:tcPr>
            <w:tcW w:w="600" w:type="dxa"/>
          </w:tcPr>
          <w:p w14:paraId="6E36FE7A" w14:textId="77777777" w:rsidR="009E6330" w:rsidRDefault="009E6330" w:rsidP="00ED47E2">
            <w:pPr>
              <w:jc w:val="center"/>
              <w:rPr>
                <w:szCs w:val="21"/>
              </w:rPr>
            </w:pPr>
            <w:r>
              <w:rPr>
                <w:rFonts w:hint="eastAsia"/>
                <w:szCs w:val="21"/>
              </w:rPr>
              <w:t>4</w:t>
            </w:r>
          </w:p>
        </w:tc>
        <w:tc>
          <w:tcPr>
            <w:tcW w:w="600" w:type="dxa"/>
          </w:tcPr>
          <w:p w14:paraId="4ECD6D67" w14:textId="77777777" w:rsidR="009E6330" w:rsidRDefault="009E6330" w:rsidP="00ED47E2">
            <w:pPr>
              <w:jc w:val="center"/>
              <w:rPr>
                <w:szCs w:val="21"/>
              </w:rPr>
            </w:pPr>
            <w:r>
              <w:rPr>
                <w:rFonts w:hint="eastAsia"/>
                <w:szCs w:val="21"/>
              </w:rPr>
              <w:t>5</w:t>
            </w:r>
          </w:p>
        </w:tc>
        <w:tc>
          <w:tcPr>
            <w:tcW w:w="600" w:type="dxa"/>
          </w:tcPr>
          <w:p w14:paraId="39EAF597" w14:textId="77777777" w:rsidR="009E6330" w:rsidRDefault="009E6330" w:rsidP="00ED47E2">
            <w:pPr>
              <w:jc w:val="center"/>
              <w:rPr>
                <w:szCs w:val="21"/>
              </w:rPr>
            </w:pPr>
            <w:r>
              <w:rPr>
                <w:rFonts w:hint="eastAsia"/>
                <w:szCs w:val="21"/>
              </w:rPr>
              <w:t>6</w:t>
            </w:r>
          </w:p>
        </w:tc>
        <w:tc>
          <w:tcPr>
            <w:tcW w:w="600" w:type="dxa"/>
          </w:tcPr>
          <w:p w14:paraId="05DC6E49" w14:textId="77777777" w:rsidR="009E6330" w:rsidRDefault="009E6330" w:rsidP="00ED47E2">
            <w:pPr>
              <w:jc w:val="center"/>
              <w:rPr>
                <w:szCs w:val="21"/>
              </w:rPr>
            </w:pPr>
            <w:r>
              <w:rPr>
                <w:rFonts w:hint="eastAsia"/>
                <w:szCs w:val="21"/>
              </w:rPr>
              <w:t>7</w:t>
            </w:r>
          </w:p>
        </w:tc>
        <w:tc>
          <w:tcPr>
            <w:tcW w:w="600" w:type="dxa"/>
          </w:tcPr>
          <w:p w14:paraId="747FA47B" w14:textId="77777777" w:rsidR="009E6330" w:rsidRDefault="009E6330" w:rsidP="00ED47E2">
            <w:pPr>
              <w:jc w:val="center"/>
              <w:rPr>
                <w:szCs w:val="21"/>
              </w:rPr>
            </w:pPr>
            <w:r>
              <w:rPr>
                <w:rFonts w:hint="eastAsia"/>
                <w:szCs w:val="21"/>
              </w:rPr>
              <w:t>8</w:t>
            </w:r>
          </w:p>
        </w:tc>
        <w:tc>
          <w:tcPr>
            <w:tcW w:w="600" w:type="dxa"/>
          </w:tcPr>
          <w:p w14:paraId="5FD60B34" w14:textId="77777777" w:rsidR="009E6330" w:rsidRDefault="009E6330" w:rsidP="00ED47E2">
            <w:pPr>
              <w:jc w:val="center"/>
              <w:rPr>
                <w:szCs w:val="21"/>
              </w:rPr>
            </w:pPr>
            <w:r>
              <w:rPr>
                <w:rFonts w:hint="eastAsia"/>
                <w:szCs w:val="21"/>
              </w:rPr>
              <w:t>9</w:t>
            </w:r>
          </w:p>
        </w:tc>
        <w:tc>
          <w:tcPr>
            <w:tcW w:w="600" w:type="dxa"/>
          </w:tcPr>
          <w:p w14:paraId="3178A1EF" w14:textId="77777777" w:rsidR="009E6330" w:rsidRDefault="009E6330" w:rsidP="00ED47E2">
            <w:pPr>
              <w:jc w:val="center"/>
              <w:rPr>
                <w:szCs w:val="21"/>
              </w:rPr>
            </w:pPr>
            <w:r>
              <w:rPr>
                <w:rFonts w:hint="eastAsia"/>
                <w:szCs w:val="21"/>
              </w:rPr>
              <w:t>10</w:t>
            </w:r>
          </w:p>
        </w:tc>
        <w:tc>
          <w:tcPr>
            <w:tcW w:w="800" w:type="dxa"/>
            <w:vMerge/>
          </w:tcPr>
          <w:p w14:paraId="7BE911B5" w14:textId="77777777" w:rsidR="009E6330" w:rsidRDefault="009E6330" w:rsidP="00ED47E2">
            <w:pPr>
              <w:jc w:val="center"/>
              <w:rPr>
                <w:szCs w:val="21"/>
              </w:rPr>
            </w:pPr>
          </w:p>
        </w:tc>
        <w:tc>
          <w:tcPr>
            <w:tcW w:w="1200" w:type="dxa"/>
            <w:vMerge/>
          </w:tcPr>
          <w:p w14:paraId="37593C53" w14:textId="77777777" w:rsidR="009E6330" w:rsidRDefault="009E6330" w:rsidP="00ED47E2">
            <w:pPr>
              <w:jc w:val="center"/>
              <w:rPr>
                <w:szCs w:val="21"/>
              </w:rPr>
            </w:pPr>
          </w:p>
        </w:tc>
      </w:tr>
      <w:tr w:rsidR="009E6330" w14:paraId="53AEB019" w14:textId="77777777" w:rsidTr="009E6330">
        <w:trPr>
          <w:trHeight w:val="284"/>
        </w:trPr>
        <w:tc>
          <w:tcPr>
            <w:tcW w:w="800" w:type="dxa"/>
          </w:tcPr>
          <w:p w14:paraId="4B80E661" w14:textId="77777777" w:rsidR="009E6330" w:rsidRDefault="009E6330" w:rsidP="00ED47E2">
            <w:pPr>
              <w:jc w:val="center"/>
              <w:rPr>
                <w:szCs w:val="21"/>
              </w:rPr>
            </w:pPr>
            <w:r>
              <w:rPr>
                <w:rFonts w:hint="eastAsia"/>
                <w:szCs w:val="21"/>
              </w:rPr>
              <w:t>1</w:t>
            </w:r>
          </w:p>
        </w:tc>
        <w:tc>
          <w:tcPr>
            <w:tcW w:w="1000" w:type="dxa"/>
          </w:tcPr>
          <w:p w14:paraId="2B130143" w14:textId="77777777" w:rsidR="009E6330" w:rsidRDefault="009E6330" w:rsidP="00ED47E2">
            <w:pPr>
              <w:jc w:val="center"/>
              <w:rPr>
                <w:szCs w:val="21"/>
              </w:rPr>
            </w:pPr>
          </w:p>
        </w:tc>
        <w:tc>
          <w:tcPr>
            <w:tcW w:w="1400" w:type="dxa"/>
          </w:tcPr>
          <w:p w14:paraId="13244202" w14:textId="77777777" w:rsidR="009E6330" w:rsidRDefault="009E6330" w:rsidP="00ED47E2">
            <w:pPr>
              <w:jc w:val="center"/>
              <w:rPr>
                <w:szCs w:val="21"/>
              </w:rPr>
            </w:pPr>
          </w:p>
        </w:tc>
        <w:tc>
          <w:tcPr>
            <w:tcW w:w="800" w:type="dxa"/>
          </w:tcPr>
          <w:p w14:paraId="7104F1F5" w14:textId="77777777" w:rsidR="009E6330" w:rsidRDefault="009E6330" w:rsidP="00ED47E2">
            <w:pPr>
              <w:jc w:val="center"/>
              <w:rPr>
                <w:szCs w:val="21"/>
              </w:rPr>
            </w:pPr>
          </w:p>
        </w:tc>
        <w:tc>
          <w:tcPr>
            <w:tcW w:w="600" w:type="dxa"/>
          </w:tcPr>
          <w:p w14:paraId="65C33CC9" w14:textId="77777777" w:rsidR="009E6330" w:rsidRDefault="009E6330" w:rsidP="00ED47E2">
            <w:pPr>
              <w:jc w:val="center"/>
              <w:rPr>
                <w:szCs w:val="21"/>
              </w:rPr>
            </w:pPr>
          </w:p>
        </w:tc>
        <w:tc>
          <w:tcPr>
            <w:tcW w:w="600" w:type="dxa"/>
          </w:tcPr>
          <w:p w14:paraId="0DFFE3BB" w14:textId="77777777" w:rsidR="009E6330" w:rsidRDefault="009E6330" w:rsidP="00ED47E2">
            <w:pPr>
              <w:jc w:val="center"/>
              <w:rPr>
                <w:szCs w:val="21"/>
              </w:rPr>
            </w:pPr>
          </w:p>
        </w:tc>
        <w:tc>
          <w:tcPr>
            <w:tcW w:w="600" w:type="dxa"/>
          </w:tcPr>
          <w:p w14:paraId="2CD04850" w14:textId="77777777" w:rsidR="009E6330" w:rsidRDefault="009E6330" w:rsidP="00ED47E2">
            <w:pPr>
              <w:jc w:val="center"/>
              <w:rPr>
                <w:szCs w:val="21"/>
              </w:rPr>
            </w:pPr>
          </w:p>
        </w:tc>
        <w:tc>
          <w:tcPr>
            <w:tcW w:w="600" w:type="dxa"/>
          </w:tcPr>
          <w:p w14:paraId="4D72F490" w14:textId="77777777" w:rsidR="009E6330" w:rsidRDefault="009E6330" w:rsidP="00ED47E2">
            <w:pPr>
              <w:jc w:val="center"/>
              <w:rPr>
                <w:szCs w:val="21"/>
              </w:rPr>
            </w:pPr>
          </w:p>
        </w:tc>
        <w:tc>
          <w:tcPr>
            <w:tcW w:w="600" w:type="dxa"/>
          </w:tcPr>
          <w:p w14:paraId="4E1D0770" w14:textId="77777777" w:rsidR="009E6330" w:rsidRDefault="009E6330" w:rsidP="00ED47E2">
            <w:pPr>
              <w:jc w:val="center"/>
              <w:rPr>
                <w:szCs w:val="21"/>
              </w:rPr>
            </w:pPr>
          </w:p>
        </w:tc>
        <w:tc>
          <w:tcPr>
            <w:tcW w:w="600" w:type="dxa"/>
          </w:tcPr>
          <w:p w14:paraId="4AB32655" w14:textId="77777777" w:rsidR="009E6330" w:rsidRDefault="009E6330" w:rsidP="00ED47E2">
            <w:pPr>
              <w:jc w:val="center"/>
              <w:rPr>
                <w:szCs w:val="21"/>
              </w:rPr>
            </w:pPr>
          </w:p>
        </w:tc>
        <w:tc>
          <w:tcPr>
            <w:tcW w:w="600" w:type="dxa"/>
          </w:tcPr>
          <w:p w14:paraId="55D27221" w14:textId="77777777" w:rsidR="009E6330" w:rsidRDefault="009E6330" w:rsidP="00ED47E2">
            <w:pPr>
              <w:jc w:val="center"/>
              <w:rPr>
                <w:szCs w:val="21"/>
              </w:rPr>
            </w:pPr>
          </w:p>
        </w:tc>
        <w:tc>
          <w:tcPr>
            <w:tcW w:w="600" w:type="dxa"/>
          </w:tcPr>
          <w:p w14:paraId="0571415F" w14:textId="77777777" w:rsidR="009E6330" w:rsidRDefault="009E6330" w:rsidP="00ED47E2">
            <w:pPr>
              <w:jc w:val="center"/>
              <w:rPr>
                <w:szCs w:val="21"/>
              </w:rPr>
            </w:pPr>
          </w:p>
        </w:tc>
        <w:tc>
          <w:tcPr>
            <w:tcW w:w="600" w:type="dxa"/>
          </w:tcPr>
          <w:p w14:paraId="64E583C5" w14:textId="77777777" w:rsidR="009E6330" w:rsidRDefault="009E6330" w:rsidP="00ED47E2">
            <w:pPr>
              <w:jc w:val="center"/>
              <w:rPr>
                <w:szCs w:val="21"/>
              </w:rPr>
            </w:pPr>
          </w:p>
        </w:tc>
        <w:tc>
          <w:tcPr>
            <w:tcW w:w="600" w:type="dxa"/>
          </w:tcPr>
          <w:p w14:paraId="53FD077D" w14:textId="77777777" w:rsidR="009E6330" w:rsidRDefault="009E6330" w:rsidP="00ED47E2">
            <w:pPr>
              <w:jc w:val="center"/>
              <w:rPr>
                <w:szCs w:val="21"/>
              </w:rPr>
            </w:pPr>
          </w:p>
        </w:tc>
        <w:tc>
          <w:tcPr>
            <w:tcW w:w="600" w:type="dxa"/>
          </w:tcPr>
          <w:p w14:paraId="2D1527F8" w14:textId="77777777" w:rsidR="009E6330" w:rsidRDefault="009E6330" w:rsidP="00ED47E2">
            <w:pPr>
              <w:jc w:val="center"/>
              <w:rPr>
                <w:szCs w:val="21"/>
              </w:rPr>
            </w:pPr>
          </w:p>
        </w:tc>
        <w:tc>
          <w:tcPr>
            <w:tcW w:w="600" w:type="dxa"/>
          </w:tcPr>
          <w:p w14:paraId="1FAB1B9B" w14:textId="77777777" w:rsidR="009E6330" w:rsidRDefault="009E6330" w:rsidP="00ED47E2">
            <w:pPr>
              <w:jc w:val="center"/>
              <w:rPr>
                <w:szCs w:val="21"/>
              </w:rPr>
            </w:pPr>
          </w:p>
        </w:tc>
        <w:tc>
          <w:tcPr>
            <w:tcW w:w="600" w:type="dxa"/>
          </w:tcPr>
          <w:p w14:paraId="024EB9DE" w14:textId="77777777" w:rsidR="009E6330" w:rsidRDefault="009E6330" w:rsidP="00ED47E2">
            <w:pPr>
              <w:jc w:val="center"/>
              <w:rPr>
                <w:szCs w:val="21"/>
              </w:rPr>
            </w:pPr>
          </w:p>
        </w:tc>
        <w:tc>
          <w:tcPr>
            <w:tcW w:w="600" w:type="dxa"/>
          </w:tcPr>
          <w:p w14:paraId="213D21BD" w14:textId="77777777" w:rsidR="009E6330" w:rsidRDefault="009E6330" w:rsidP="00ED47E2">
            <w:pPr>
              <w:jc w:val="center"/>
              <w:rPr>
                <w:szCs w:val="21"/>
              </w:rPr>
            </w:pPr>
          </w:p>
        </w:tc>
        <w:tc>
          <w:tcPr>
            <w:tcW w:w="600" w:type="dxa"/>
          </w:tcPr>
          <w:p w14:paraId="414409F5" w14:textId="77777777" w:rsidR="009E6330" w:rsidRDefault="009E6330" w:rsidP="00ED47E2">
            <w:pPr>
              <w:jc w:val="center"/>
              <w:rPr>
                <w:szCs w:val="21"/>
              </w:rPr>
            </w:pPr>
          </w:p>
        </w:tc>
        <w:tc>
          <w:tcPr>
            <w:tcW w:w="600" w:type="dxa"/>
          </w:tcPr>
          <w:p w14:paraId="6A3ED29E" w14:textId="77777777" w:rsidR="009E6330" w:rsidRDefault="009E6330" w:rsidP="00ED47E2">
            <w:pPr>
              <w:jc w:val="center"/>
              <w:rPr>
                <w:szCs w:val="21"/>
              </w:rPr>
            </w:pPr>
          </w:p>
        </w:tc>
        <w:tc>
          <w:tcPr>
            <w:tcW w:w="800" w:type="dxa"/>
          </w:tcPr>
          <w:p w14:paraId="0722F6B5" w14:textId="77777777" w:rsidR="009E6330" w:rsidRDefault="009E6330" w:rsidP="00ED47E2">
            <w:pPr>
              <w:jc w:val="center"/>
              <w:rPr>
                <w:szCs w:val="21"/>
              </w:rPr>
            </w:pPr>
          </w:p>
        </w:tc>
        <w:tc>
          <w:tcPr>
            <w:tcW w:w="1200" w:type="dxa"/>
          </w:tcPr>
          <w:p w14:paraId="635F222B" w14:textId="77777777" w:rsidR="009E6330" w:rsidRDefault="009E6330" w:rsidP="00ED47E2">
            <w:pPr>
              <w:jc w:val="center"/>
              <w:rPr>
                <w:szCs w:val="21"/>
              </w:rPr>
            </w:pPr>
          </w:p>
        </w:tc>
      </w:tr>
      <w:tr w:rsidR="009E6330" w14:paraId="0ADAE462" w14:textId="77777777" w:rsidTr="009E6330">
        <w:trPr>
          <w:trHeight w:val="269"/>
        </w:trPr>
        <w:tc>
          <w:tcPr>
            <w:tcW w:w="800" w:type="dxa"/>
          </w:tcPr>
          <w:p w14:paraId="6FA69F2C" w14:textId="77777777" w:rsidR="009E6330" w:rsidRDefault="009E6330" w:rsidP="00ED47E2">
            <w:pPr>
              <w:jc w:val="center"/>
              <w:rPr>
                <w:szCs w:val="21"/>
              </w:rPr>
            </w:pPr>
            <w:r>
              <w:rPr>
                <w:rFonts w:hint="eastAsia"/>
                <w:szCs w:val="21"/>
              </w:rPr>
              <w:t>2</w:t>
            </w:r>
          </w:p>
        </w:tc>
        <w:tc>
          <w:tcPr>
            <w:tcW w:w="1000" w:type="dxa"/>
          </w:tcPr>
          <w:p w14:paraId="663550FF" w14:textId="77777777" w:rsidR="009E6330" w:rsidRDefault="009E6330" w:rsidP="00ED47E2">
            <w:pPr>
              <w:jc w:val="center"/>
              <w:rPr>
                <w:szCs w:val="21"/>
              </w:rPr>
            </w:pPr>
          </w:p>
        </w:tc>
        <w:tc>
          <w:tcPr>
            <w:tcW w:w="1400" w:type="dxa"/>
          </w:tcPr>
          <w:p w14:paraId="267123C6" w14:textId="77777777" w:rsidR="009E6330" w:rsidRDefault="009E6330" w:rsidP="00ED47E2">
            <w:pPr>
              <w:jc w:val="center"/>
              <w:rPr>
                <w:szCs w:val="21"/>
              </w:rPr>
            </w:pPr>
          </w:p>
        </w:tc>
        <w:tc>
          <w:tcPr>
            <w:tcW w:w="800" w:type="dxa"/>
          </w:tcPr>
          <w:p w14:paraId="5D76344D" w14:textId="77777777" w:rsidR="009E6330" w:rsidRDefault="009E6330" w:rsidP="00ED47E2">
            <w:pPr>
              <w:jc w:val="center"/>
              <w:rPr>
                <w:szCs w:val="21"/>
              </w:rPr>
            </w:pPr>
          </w:p>
        </w:tc>
        <w:tc>
          <w:tcPr>
            <w:tcW w:w="600" w:type="dxa"/>
          </w:tcPr>
          <w:p w14:paraId="1AC151DB" w14:textId="77777777" w:rsidR="009E6330" w:rsidRDefault="009E6330" w:rsidP="00ED47E2">
            <w:pPr>
              <w:jc w:val="center"/>
              <w:rPr>
                <w:szCs w:val="21"/>
              </w:rPr>
            </w:pPr>
          </w:p>
        </w:tc>
        <w:tc>
          <w:tcPr>
            <w:tcW w:w="600" w:type="dxa"/>
          </w:tcPr>
          <w:p w14:paraId="056DF6E9" w14:textId="77777777" w:rsidR="009E6330" w:rsidRDefault="009E6330" w:rsidP="00ED47E2">
            <w:pPr>
              <w:jc w:val="center"/>
              <w:rPr>
                <w:szCs w:val="21"/>
              </w:rPr>
            </w:pPr>
          </w:p>
        </w:tc>
        <w:tc>
          <w:tcPr>
            <w:tcW w:w="600" w:type="dxa"/>
          </w:tcPr>
          <w:p w14:paraId="66A5EC88" w14:textId="77777777" w:rsidR="009E6330" w:rsidRDefault="009E6330" w:rsidP="00ED47E2">
            <w:pPr>
              <w:jc w:val="center"/>
              <w:rPr>
                <w:szCs w:val="21"/>
              </w:rPr>
            </w:pPr>
          </w:p>
        </w:tc>
        <w:tc>
          <w:tcPr>
            <w:tcW w:w="600" w:type="dxa"/>
          </w:tcPr>
          <w:p w14:paraId="06701DD6" w14:textId="77777777" w:rsidR="009E6330" w:rsidRDefault="009E6330" w:rsidP="00ED47E2">
            <w:pPr>
              <w:jc w:val="center"/>
              <w:rPr>
                <w:szCs w:val="21"/>
              </w:rPr>
            </w:pPr>
          </w:p>
        </w:tc>
        <w:tc>
          <w:tcPr>
            <w:tcW w:w="600" w:type="dxa"/>
          </w:tcPr>
          <w:p w14:paraId="16355AF5" w14:textId="77777777" w:rsidR="009E6330" w:rsidRDefault="009E6330" w:rsidP="00ED47E2">
            <w:pPr>
              <w:jc w:val="center"/>
              <w:rPr>
                <w:szCs w:val="21"/>
              </w:rPr>
            </w:pPr>
          </w:p>
        </w:tc>
        <w:tc>
          <w:tcPr>
            <w:tcW w:w="600" w:type="dxa"/>
          </w:tcPr>
          <w:p w14:paraId="17EF3608" w14:textId="77777777" w:rsidR="009E6330" w:rsidRDefault="009E6330" w:rsidP="00ED47E2">
            <w:pPr>
              <w:jc w:val="center"/>
              <w:rPr>
                <w:szCs w:val="21"/>
              </w:rPr>
            </w:pPr>
          </w:p>
        </w:tc>
        <w:tc>
          <w:tcPr>
            <w:tcW w:w="600" w:type="dxa"/>
          </w:tcPr>
          <w:p w14:paraId="4EF8A041" w14:textId="77777777" w:rsidR="009E6330" w:rsidRDefault="009E6330" w:rsidP="00ED47E2">
            <w:pPr>
              <w:jc w:val="center"/>
              <w:rPr>
                <w:szCs w:val="21"/>
              </w:rPr>
            </w:pPr>
          </w:p>
        </w:tc>
        <w:tc>
          <w:tcPr>
            <w:tcW w:w="600" w:type="dxa"/>
          </w:tcPr>
          <w:p w14:paraId="3328C52A" w14:textId="77777777" w:rsidR="009E6330" w:rsidRDefault="009E6330" w:rsidP="00ED47E2">
            <w:pPr>
              <w:jc w:val="center"/>
              <w:rPr>
                <w:szCs w:val="21"/>
              </w:rPr>
            </w:pPr>
          </w:p>
        </w:tc>
        <w:tc>
          <w:tcPr>
            <w:tcW w:w="600" w:type="dxa"/>
          </w:tcPr>
          <w:p w14:paraId="3E20B725" w14:textId="77777777" w:rsidR="009E6330" w:rsidRDefault="009E6330" w:rsidP="00ED47E2">
            <w:pPr>
              <w:jc w:val="center"/>
              <w:rPr>
                <w:szCs w:val="21"/>
              </w:rPr>
            </w:pPr>
          </w:p>
        </w:tc>
        <w:tc>
          <w:tcPr>
            <w:tcW w:w="600" w:type="dxa"/>
          </w:tcPr>
          <w:p w14:paraId="081EECF2" w14:textId="77777777" w:rsidR="009E6330" w:rsidRDefault="009E6330" w:rsidP="00ED47E2">
            <w:pPr>
              <w:jc w:val="center"/>
              <w:rPr>
                <w:szCs w:val="21"/>
              </w:rPr>
            </w:pPr>
          </w:p>
        </w:tc>
        <w:tc>
          <w:tcPr>
            <w:tcW w:w="600" w:type="dxa"/>
          </w:tcPr>
          <w:p w14:paraId="2574C5F9" w14:textId="77777777" w:rsidR="009E6330" w:rsidRDefault="009E6330" w:rsidP="00ED47E2">
            <w:pPr>
              <w:jc w:val="center"/>
              <w:rPr>
                <w:szCs w:val="21"/>
              </w:rPr>
            </w:pPr>
          </w:p>
        </w:tc>
        <w:tc>
          <w:tcPr>
            <w:tcW w:w="600" w:type="dxa"/>
          </w:tcPr>
          <w:p w14:paraId="0BDBB4EE" w14:textId="77777777" w:rsidR="009E6330" w:rsidRDefault="009E6330" w:rsidP="00ED47E2">
            <w:pPr>
              <w:jc w:val="center"/>
              <w:rPr>
                <w:szCs w:val="21"/>
              </w:rPr>
            </w:pPr>
          </w:p>
        </w:tc>
        <w:tc>
          <w:tcPr>
            <w:tcW w:w="600" w:type="dxa"/>
          </w:tcPr>
          <w:p w14:paraId="06B8CF47" w14:textId="77777777" w:rsidR="009E6330" w:rsidRDefault="009E6330" w:rsidP="00ED47E2">
            <w:pPr>
              <w:jc w:val="center"/>
              <w:rPr>
                <w:szCs w:val="21"/>
              </w:rPr>
            </w:pPr>
          </w:p>
        </w:tc>
        <w:tc>
          <w:tcPr>
            <w:tcW w:w="600" w:type="dxa"/>
          </w:tcPr>
          <w:p w14:paraId="7AF48ED6" w14:textId="77777777" w:rsidR="009E6330" w:rsidRDefault="009E6330" w:rsidP="00ED47E2">
            <w:pPr>
              <w:jc w:val="center"/>
              <w:rPr>
                <w:szCs w:val="21"/>
              </w:rPr>
            </w:pPr>
          </w:p>
        </w:tc>
        <w:tc>
          <w:tcPr>
            <w:tcW w:w="600" w:type="dxa"/>
          </w:tcPr>
          <w:p w14:paraId="1318A2DA" w14:textId="77777777" w:rsidR="009E6330" w:rsidRDefault="009E6330" w:rsidP="00ED47E2">
            <w:pPr>
              <w:jc w:val="center"/>
              <w:rPr>
                <w:szCs w:val="21"/>
              </w:rPr>
            </w:pPr>
          </w:p>
        </w:tc>
        <w:tc>
          <w:tcPr>
            <w:tcW w:w="600" w:type="dxa"/>
          </w:tcPr>
          <w:p w14:paraId="332C4975" w14:textId="77777777" w:rsidR="009E6330" w:rsidRDefault="009E6330" w:rsidP="00ED47E2">
            <w:pPr>
              <w:jc w:val="center"/>
              <w:rPr>
                <w:szCs w:val="21"/>
              </w:rPr>
            </w:pPr>
          </w:p>
        </w:tc>
        <w:tc>
          <w:tcPr>
            <w:tcW w:w="800" w:type="dxa"/>
          </w:tcPr>
          <w:p w14:paraId="450AD330" w14:textId="77777777" w:rsidR="009E6330" w:rsidRDefault="009E6330" w:rsidP="00ED47E2">
            <w:pPr>
              <w:jc w:val="center"/>
              <w:rPr>
                <w:szCs w:val="21"/>
              </w:rPr>
            </w:pPr>
          </w:p>
        </w:tc>
        <w:tc>
          <w:tcPr>
            <w:tcW w:w="1200" w:type="dxa"/>
          </w:tcPr>
          <w:p w14:paraId="4B54AF6E" w14:textId="77777777" w:rsidR="009E6330" w:rsidRDefault="009E6330" w:rsidP="00ED47E2">
            <w:pPr>
              <w:jc w:val="center"/>
              <w:rPr>
                <w:szCs w:val="21"/>
              </w:rPr>
            </w:pPr>
          </w:p>
        </w:tc>
      </w:tr>
      <w:tr w:rsidR="009E6330" w14:paraId="335E4B4E" w14:textId="77777777" w:rsidTr="009E6330">
        <w:trPr>
          <w:trHeight w:val="269"/>
        </w:trPr>
        <w:tc>
          <w:tcPr>
            <w:tcW w:w="800" w:type="dxa"/>
          </w:tcPr>
          <w:p w14:paraId="0A7839C7" w14:textId="77777777" w:rsidR="009E6330" w:rsidRDefault="009E6330" w:rsidP="00ED47E2">
            <w:pPr>
              <w:jc w:val="center"/>
              <w:rPr>
                <w:szCs w:val="21"/>
              </w:rPr>
            </w:pPr>
            <w:r>
              <w:rPr>
                <w:rFonts w:hint="eastAsia"/>
                <w:szCs w:val="21"/>
              </w:rPr>
              <w:t>3</w:t>
            </w:r>
          </w:p>
        </w:tc>
        <w:tc>
          <w:tcPr>
            <w:tcW w:w="1000" w:type="dxa"/>
          </w:tcPr>
          <w:p w14:paraId="414D4748" w14:textId="77777777" w:rsidR="009E6330" w:rsidRDefault="009E6330" w:rsidP="00ED47E2">
            <w:pPr>
              <w:jc w:val="center"/>
              <w:rPr>
                <w:szCs w:val="21"/>
              </w:rPr>
            </w:pPr>
          </w:p>
        </w:tc>
        <w:tc>
          <w:tcPr>
            <w:tcW w:w="1400" w:type="dxa"/>
          </w:tcPr>
          <w:p w14:paraId="4CB473A4" w14:textId="77777777" w:rsidR="009E6330" w:rsidRDefault="009E6330" w:rsidP="00ED47E2">
            <w:pPr>
              <w:jc w:val="center"/>
              <w:rPr>
                <w:szCs w:val="21"/>
              </w:rPr>
            </w:pPr>
          </w:p>
        </w:tc>
        <w:tc>
          <w:tcPr>
            <w:tcW w:w="800" w:type="dxa"/>
          </w:tcPr>
          <w:p w14:paraId="41C5364A" w14:textId="77777777" w:rsidR="009E6330" w:rsidRDefault="009E6330" w:rsidP="00ED47E2">
            <w:pPr>
              <w:jc w:val="center"/>
              <w:rPr>
                <w:szCs w:val="21"/>
              </w:rPr>
            </w:pPr>
          </w:p>
        </w:tc>
        <w:tc>
          <w:tcPr>
            <w:tcW w:w="600" w:type="dxa"/>
          </w:tcPr>
          <w:p w14:paraId="45C09B4F" w14:textId="77777777" w:rsidR="009E6330" w:rsidRDefault="009E6330" w:rsidP="00ED47E2">
            <w:pPr>
              <w:jc w:val="center"/>
              <w:rPr>
                <w:szCs w:val="21"/>
              </w:rPr>
            </w:pPr>
          </w:p>
        </w:tc>
        <w:tc>
          <w:tcPr>
            <w:tcW w:w="600" w:type="dxa"/>
          </w:tcPr>
          <w:p w14:paraId="09130B28" w14:textId="77777777" w:rsidR="009E6330" w:rsidRDefault="009E6330" w:rsidP="00ED47E2">
            <w:pPr>
              <w:jc w:val="center"/>
              <w:rPr>
                <w:szCs w:val="21"/>
              </w:rPr>
            </w:pPr>
          </w:p>
        </w:tc>
        <w:tc>
          <w:tcPr>
            <w:tcW w:w="600" w:type="dxa"/>
          </w:tcPr>
          <w:p w14:paraId="3A9FAEC3" w14:textId="77777777" w:rsidR="009E6330" w:rsidRDefault="009E6330" w:rsidP="00ED47E2">
            <w:pPr>
              <w:jc w:val="center"/>
              <w:rPr>
                <w:szCs w:val="21"/>
              </w:rPr>
            </w:pPr>
          </w:p>
        </w:tc>
        <w:tc>
          <w:tcPr>
            <w:tcW w:w="600" w:type="dxa"/>
          </w:tcPr>
          <w:p w14:paraId="1B002F48" w14:textId="77777777" w:rsidR="009E6330" w:rsidRDefault="009E6330" w:rsidP="00ED47E2">
            <w:pPr>
              <w:jc w:val="center"/>
              <w:rPr>
                <w:szCs w:val="21"/>
              </w:rPr>
            </w:pPr>
          </w:p>
        </w:tc>
        <w:tc>
          <w:tcPr>
            <w:tcW w:w="600" w:type="dxa"/>
          </w:tcPr>
          <w:p w14:paraId="712298B9" w14:textId="77777777" w:rsidR="009E6330" w:rsidRDefault="009E6330" w:rsidP="00ED47E2">
            <w:pPr>
              <w:jc w:val="center"/>
              <w:rPr>
                <w:szCs w:val="21"/>
              </w:rPr>
            </w:pPr>
          </w:p>
        </w:tc>
        <w:tc>
          <w:tcPr>
            <w:tcW w:w="600" w:type="dxa"/>
          </w:tcPr>
          <w:p w14:paraId="5749DA8E" w14:textId="77777777" w:rsidR="009E6330" w:rsidRDefault="009E6330" w:rsidP="00ED47E2">
            <w:pPr>
              <w:jc w:val="center"/>
              <w:rPr>
                <w:szCs w:val="21"/>
              </w:rPr>
            </w:pPr>
          </w:p>
        </w:tc>
        <w:tc>
          <w:tcPr>
            <w:tcW w:w="600" w:type="dxa"/>
          </w:tcPr>
          <w:p w14:paraId="47526269" w14:textId="77777777" w:rsidR="009E6330" w:rsidRDefault="009E6330" w:rsidP="00ED47E2">
            <w:pPr>
              <w:jc w:val="center"/>
              <w:rPr>
                <w:szCs w:val="21"/>
              </w:rPr>
            </w:pPr>
          </w:p>
        </w:tc>
        <w:tc>
          <w:tcPr>
            <w:tcW w:w="600" w:type="dxa"/>
          </w:tcPr>
          <w:p w14:paraId="3E963468" w14:textId="77777777" w:rsidR="009E6330" w:rsidRDefault="009E6330" w:rsidP="00ED47E2">
            <w:pPr>
              <w:jc w:val="center"/>
              <w:rPr>
                <w:szCs w:val="21"/>
              </w:rPr>
            </w:pPr>
          </w:p>
        </w:tc>
        <w:tc>
          <w:tcPr>
            <w:tcW w:w="600" w:type="dxa"/>
          </w:tcPr>
          <w:p w14:paraId="23654097" w14:textId="77777777" w:rsidR="009E6330" w:rsidRDefault="009E6330" w:rsidP="00ED47E2">
            <w:pPr>
              <w:jc w:val="center"/>
              <w:rPr>
                <w:szCs w:val="21"/>
              </w:rPr>
            </w:pPr>
          </w:p>
        </w:tc>
        <w:tc>
          <w:tcPr>
            <w:tcW w:w="600" w:type="dxa"/>
          </w:tcPr>
          <w:p w14:paraId="7E6BAD47" w14:textId="77777777" w:rsidR="009E6330" w:rsidRDefault="009E6330" w:rsidP="00ED47E2">
            <w:pPr>
              <w:jc w:val="center"/>
              <w:rPr>
                <w:szCs w:val="21"/>
              </w:rPr>
            </w:pPr>
          </w:p>
        </w:tc>
        <w:tc>
          <w:tcPr>
            <w:tcW w:w="600" w:type="dxa"/>
          </w:tcPr>
          <w:p w14:paraId="03E3877D" w14:textId="77777777" w:rsidR="009E6330" w:rsidRDefault="009E6330" w:rsidP="00ED47E2">
            <w:pPr>
              <w:jc w:val="center"/>
              <w:rPr>
                <w:szCs w:val="21"/>
              </w:rPr>
            </w:pPr>
          </w:p>
        </w:tc>
        <w:tc>
          <w:tcPr>
            <w:tcW w:w="600" w:type="dxa"/>
          </w:tcPr>
          <w:p w14:paraId="4AD18247" w14:textId="77777777" w:rsidR="009E6330" w:rsidRDefault="009E6330" w:rsidP="00ED47E2">
            <w:pPr>
              <w:jc w:val="center"/>
              <w:rPr>
                <w:szCs w:val="21"/>
              </w:rPr>
            </w:pPr>
          </w:p>
        </w:tc>
        <w:tc>
          <w:tcPr>
            <w:tcW w:w="600" w:type="dxa"/>
          </w:tcPr>
          <w:p w14:paraId="627FBCA7" w14:textId="77777777" w:rsidR="009E6330" w:rsidRDefault="009E6330" w:rsidP="00ED47E2">
            <w:pPr>
              <w:jc w:val="center"/>
              <w:rPr>
                <w:szCs w:val="21"/>
              </w:rPr>
            </w:pPr>
          </w:p>
        </w:tc>
        <w:tc>
          <w:tcPr>
            <w:tcW w:w="600" w:type="dxa"/>
          </w:tcPr>
          <w:p w14:paraId="59752ADB" w14:textId="77777777" w:rsidR="009E6330" w:rsidRDefault="009E6330" w:rsidP="00ED47E2">
            <w:pPr>
              <w:jc w:val="center"/>
              <w:rPr>
                <w:szCs w:val="21"/>
              </w:rPr>
            </w:pPr>
          </w:p>
        </w:tc>
        <w:tc>
          <w:tcPr>
            <w:tcW w:w="600" w:type="dxa"/>
          </w:tcPr>
          <w:p w14:paraId="7EFA0BBD" w14:textId="77777777" w:rsidR="009E6330" w:rsidRDefault="009E6330" w:rsidP="00ED47E2">
            <w:pPr>
              <w:jc w:val="center"/>
              <w:rPr>
                <w:szCs w:val="21"/>
              </w:rPr>
            </w:pPr>
          </w:p>
        </w:tc>
        <w:tc>
          <w:tcPr>
            <w:tcW w:w="600" w:type="dxa"/>
          </w:tcPr>
          <w:p w14:paraId="59A15F59" w14:textId="77777777" w:rsidR="009E6330" w:rsidRDefault="009E6330" w:rsidP="00ED47E2">
            <w:pPr>
              <w:jc w:val="center"/>
              <w:rPr>
                <w:szCs w:val="21"/>
              </w:rPr>
            </w:pPr>
          </w:p>
        </w:tc>
        <w:tc>
          <w:tcPr>
            <w:tcW w:w="800" w:type="dxa"/>
          </w:tcPr>
          <w:p w14:paraId="1ED3C5C1" w14:textId="77777777" w:rsidR="009E6330" w:rsidRDefault="009E6330" w:rsidP="00ED47E2">
            <w:pPr>
              <w:jc w:val="center"/>
              <w:rPr>
                <w:szCs w:val="21"/>
              </w:rPr>
            </w:pPr>
          </w:p>
        </w:tc>
        <w:tc>
          <w:tcPr>
            <w:tcW w:w="1200" w:type="dxa"/>
          </w:tcPr>
          <w:p w14:paraId="3D565095" w14:textId="77777777" w:rsidR="009E6330" w:rsidRDefault="009E6330" w:rsidP="00ED47E2">
            <w:pPr>
              <w:jc w:val="center"/>
              <w:rPr>
                <w:szCs w:val="21"/>
              </w:rPr>
            </w:pPr>
          </w:p>
        </w:tc>
      </w:tr>
      <w:tr w:rsidR="009E6330" w14:paraId="4450E56B" w14:textId="77777777" w:rsidTr="009E6330">
        <w:trPr>
          <w:trHeight w:val="254"/>
        </w:trPr>
        <w:tc>
          <w:tcPr>
            <w:tcW w:w="800" w:type="dxa"/>
          </w:tcPr>
          <w:p w14:paraId="437BCDBF" w14:textId="77777777" w:rsidR="009E6330" w:rsidRDefault="009E6330" w:rsidP="00ED47E2">
            <w:pPr>
              <w:jc w:val="center"/>
              <w:rPr>
                <w:szCs w:val="21"/>
              </w:rPr>
            </w:pPr>
            <w:r>
              <w:rPr>
                <w:rFonts w:hint="eastAsia"/>
                <w:szCs w:val="21"/>
              </w:rPr>
              <w:t>4</w:t>
            </w:r>
          </w:p>
        </w:tc>
        <w:tc>
          <w:tcPr>
            <w:tcW w:w="1000" w:type="dxa"/>
          </w:tcPr>
          <w:p w14:paraId="7F90ED21" w14:textId="77777777" w:rsidR="009E6330" w:rsidRDefault="009E6330" w:rsidP="00ED47E2">
            <w:pPr>
              <w:jc w:val="center"/>
              <w:rPr>
                <w:szCs w:val="21"/>
              </w:rPr>
            </w:pPr>
          </w:p>
        </w:tc>
        <w:tc>
          <w:tcPr>
            <w:tcW w:w="1400" w:type="dxa"/>
          </w:tcPr>
          <w:p w14:paraId="75E5F589" w14:textId="77777777" w:rsidR="009E6330" w:rsidRDefault="009E6330" w:rsidP="00ED47E2">
            <w:pPr>
              <w:jc w:val="center"/>
              <w:rPr>
                <w:szCs w:val="21"/>
              </w:rPr>
            </w:pPr>
          </w:p>
        </w:tc>
        <w:tc>
          <w:tcPr>
            <w:tcW w:w="800" w:type="dxa"/>
          </w:tcPr>
          <w:p w14:paraId="12096E00" w14:textId="77777777" w:rsidR="009E6330" w:rsidRDefault="009E6330" w:rsidP="00ED47E2">
            <w:pPr>
              <w:jc w:val="center"/>
              <w:rPr>
                <w:szCs w:val="21"/>
              </w:rPr>
            </w:pPr>
          </w:p>
        </w:tc>
        <w:tc>
          <w:tcPr>
            <w:tcW w:w="600" w:type="dxa"/>
          </w:tcPr>
          <w:p w14:paraId="0ECDB8C4" w14:textId="77777777" w:rsidR="009E6330" w:rsidRDefault="009E6330" w:rsidP="00ED47E2">
            <w:pPr>
              <w:jc w:val="center"/>
              <w:rPr>
                <w:szCs w:val="21"/>
              </w:rPr>
            </w:pPr>
          </w:p>
        </w:tc>
        <w:tc>
          <w:tcPr>
            <w:tcW w:w="600" w:type="dxa"/>
          </w:tcPr>
          <w:p w14:paraId="0535E49D" w14:textId="77777777" w:rsidR="009E6330" w:rsidRDefault="009E6330" w:rsidP="00ED47E2">
            <w:pPr>
              <w:jc w:val="center"/>
              <w:rPr>
                <w:szCs w:val="21"/>
              </w:rPr>
            </w:pPr>
          </w:p>
        </w:tc>
        <w:tc>
          <w:tcPr>
            <w:tcW w:w="600" w:type="dxa"/>
          </w:tcPr>
          <w:p w14:paraId="7F90115B" w14:textId="77777777" w:rsidR="009E6330" w:rsidRDefault="009E6330" w:rsidP="00ED47E2">
            <w:pPr>
              <w:jc w:val="center"/>
              <w:rPr>
                <w:szCs w:val="21"/>
              </w:rPr>
            </w:pPr>
          </w:p>
        </w:tc>
        <w:tc>
          <w:tcPr>
            <w:tcW w:w="600" w:type="dxa"/>
          </w:tcPr>
          <w:p w14:paraId="54F6C459" w14:textId="77777777" w:rsidR="009E6330" w:rsidRDefault="009E6330" w:rsidP="00ED47E2">
            <w:pPr>
              <w:jc w:val="center"/>
              <w:rPr>
                <w:szCs w:val="21"/>
              </w:rPr>
            </w:pPr>
          </w:p>
        </w:tc>
        <w:tc>
          <w:tcPr>
            <w:tcW w:w="600" w:type="dxa"/>
          </w:tcPr>
          <w:p w14:paraId="19D76094" w14:textId="77777777" w:rsidR="009E6330" w:rsidRDefault="009E6330" w:rsidP="00ED47E2">
            <w:pPr>
              <w:jc w:val="center"/>
              <w:rPr>
                <w:szCs w:val="21"/>
              </w:rPr>
            </w:pPr>
          </w:p>
        </w:tc>
        <w:tc>
          <w:tcPr>
            <w:tcW w:w="600" w:type="dxa"/>
          </w:tcPr>
          <w:p w14:paraId="76A0C3DC" w14:textId="77777777" w:rsidR="009E6330" w:rsidRDefault="009E6330" w:rsidP="00ED47E2">
            <w:pPr>
              <w:jc w:val="center"/>
              <w:rPr>
                <w:szCs w:val="21"/>
              </w:rPr>
            </w:pPr>
          </w:p>
        </w:tc>
        <w:tc>
          <w:tcPr>
            <w:tcW w:w="600" w:type="dxa"/>
          </w:tcPr>
          <w:p w14:paraId="1086D4AC" w14:textId="77777777" w:rsidR="009E6330" w:rsidRDefault="009E6330" w:rsidP="00ED47E2">
            <w:pPr>
              <w:jc w:val="center"/>
              <w:rPr>
                <w:szCs w:val="21"/>
              </w:rPr>
            </w:pPr>
          </w:p>
        </w:tc>
        <w:tc>
          <w:tcPr>
            <w:tcW w:w="600" w:type="dxa"/>
          </w:tcPr>
          <w:p w14:paraId="1F9986CE" w14:textId="77777777" w:rsidR="009E6330" w:rsidRDefault="009E6330" w:rsidP="00ED47E2">
            <w:pPr>
              <w:jc w:val="center"/>
              <w:rPr>
                <w:szCs w:val="21"/>
              </w:rPr>
            </w:pPr>
          </w:p>
        </w:tc>
        <w:tc>
          <w:tcPr>
            <w:tcW w:w="600" w:type="dxa"/>
          </w:tcPr>
          <w:p w14:paraId="5FD548C7" w14:textId="77777777" w:rsidR="009E6330" w:rsidRDefault="009E6330" w:rsidP="00ED47E2">
            <w:pPr>
              <w:jc w:val="center"/>
              <w:rPr>
                <w:szCs w:val="21"/>
              </w:rPr>
            </w:pPr>
          </w:p>
        </w:tc>
        <w:tc>
          <w:tcPr>
            <w:tcW w:w="600" w:type="dxa"/>
          </w:tcPr>
          <w:p w14:paraId="1455E020" w14:textId="77777777" w:rsidR="009E6330" w:rsidRDefault="009E6330" w:rsidP="00ED47E2">
            <w:pPr>
              <w:jc w:val="center"/>
              <w:rPr>
                <w:szCs w:val="21"/>
              </w:rPr>
            </w:pPr>
          </w:p>
        </w:tc>
        <w:tc>
          <w:tcPr>
            <w:tcW w:w="600" w:type="dxa"/>
          </w:tcPr>
          <w:p w14:paraId="3D83D955" w14:textId="77777777" w:rsidR="009E6330" w:rsidRDefault="009E6330" w:rsidP="00ED47E2">
            <w:pPr>
              <w:jc w:val="center"/>
              <w:rPr>
                <w:szCs w:val="21"/>
              </w:rPr>
            </w:pPr>
          </w:p>
        </w:tc>
        <w:tc>
          <w:tcPr>
            <w:tcW w:w="600" w:type="dxa"/>
          </w:tcPr>
          <w:p w14:paraId="06356414" w14:textId="77777777" w:rsidR="009E6330" w:rsidRDefault="009E6330" w:rsidP="00ED47E2">
            <w:pPr>
              <w:jc w:val="center"/>
              <w:rPr>
                <w:szCs w:val="21"/>
              </w:rPr>
            </w:pPr>
          </w:p>
        </w:tc>
        <w:tc>
          <w:tcPr>
            <w:tcW w:w="600" w:type="dxa"/>
          </w:tcPr>
          <w:p w14:paraId="494D10B5" w14:textId="77777777" w:rsidR="009E6330" w:rsidRDefault="009E6330" w:rsidP="00ED47E2">
            <w:pPr>
              <w:jc w:val="center"/>
              <w:rPr>
                <w:szCs w:val="21"/>
              </w:rPr>
            </w:pPr>
          </w:p>
        </w:tc>
        <w:tc>
          <w:tcPr>
            <w:tcW w:w="600" w:type="dxa"/>
          </w:tcPr>
          <w:p w14:paraId="2C86C77F" w14:textId="77777777" w:rsidR="009E6330" w:rsidRDefault="009E6330" w:rsidP="00ED47E2">
            <w:pPr>
              <w:jc w:val="center"/>
              <w:rPr>
                <w:szCs w:val="21"/>
              </w:rPr>
            </w:pPr>
          </w:p>
        </w:tc>
        <w:tc>
          <w:tcPr>
            <w:tcW w:w="600" w:type="dxa"/>
          </w:tcPr>
          <w:p w14:paraId="49A02183" w14:textId="77777777" w:rsidR="009E6330" w:rsidRDefault="009E6330" w:rsidP="00ED47E2">
            <w:pPr>
              <w:jc w:val="center"/>
              <w:rPr>
                <w:szCs w:val="21"/>
              </w:rPr>
            </w:pPr>
          </w:p>
        </w:tc>
        <w:tc>
          <w:tcPr>
            <w:tcW w:w="600" w:type="dxa"/>
          </w:tcPr>
          <w:p w14:paraId="1F327848" w14:textId="77777777" w:rsidR="009E6330" w:rsidRDefault="009E6330" w:rsidP="00ED47E2">
            <w:pPr>
              <w:jc w:val="center"/>
              <w:rPr>
                <w:szCs w:val="21"/>
              </w:rPr>
            </w:pPr>
          </w:p>
        </w:tc>
        <w:tc>
          <w:tcPr>
            <w:tcW w:w="800" w:type="dxa"/>
          </w:tcPr>
          <w:p w14:paraId="6E3D25E4" w14:textId="77777777" w:rsidR="009E6330" w:rsidRDefault="009E6330" w:rsidP="00ED47E2">
            <w:pPr>
              <w:jc w:val="center"/>
              <w:rPr>
                <w:szCs w:val="21"/>
              </w:rPr>
            </w:pPr>
          </w:p>
        </w:tc>
        <w:tc>
          <w:tcPr>
            <w:tcW w:w="1200" w:type="dxa"/>
          </w:tcPr>
          <w:p w14:paraId="3AE37D76" w14:textId="77777777" w:rsidR="009E6330" w:rsidRDefault="009E6330" w:rsidP="00ED47E2">
            <w:pPr>
              <w:jc w:val="center"/>
              <w:rPr>
                <w:szCs w:val="21"/>
              </w:rPr>
            </w:pPr>
          </w:p>
        </w:tc>
      </w:tr>
      <w:tr w:rsidR="009E6330" w14:paraId="79D9B1E8" w14:textId="77777777" w:rsidTr="009E6330">
        <w:trPr>
          <w:trHeight w:val="239"/>
        </w:trPr>
        <w:tc>
          <w:tcPr>
            <w:tcW w:w="800" w:type="dxa"/>
          </w:tcPr>
          <w:p w14:paraId="6E7E13A2" w14:textId="77777777" w:rsidR="009E6330" w:rsidRDefault="009E6330" w:rsidP="00ED47E2">
            <w:pPr>
              <w:jc w:val="center"/>
              <w:rPr>
                <w:szCs w:val="21"/>
              </w:rPr>
            </w:pPr>
            <w:r>
              <w:rPr>
                <w:rFonts w:hint="eastAsia"/>
                <w:szCs w:val="21"/>
              </w:rPr>
              <w:t>5</w:t>
            </w:r>
          </w:p>
        </w:tc>
        <w:tc>
          <w:tcPr>
            <w:tcW w:w="1000" w:type="dxa"/>
          </w:tcPr>
          <w:p w14:paraId="75C41EEA" w14:textId="77777777" w:rsidR="009E6330" w:rsidRDefault="009E6330" w:rsidP="00ED47E2">
            <w:pPr>
              <w:jc w:val="center"/>
              <w:rPr>
                <w:szCs w:val="21"/>
              </w:rPr>
            </w:pPr>
          </w:p>
        </w:tc>
        <w:tc>
          <w:tcPr>
            <w:tcW w:w="1400" w:type="dxa"/>
          </w:tcPr>
          <w:p w14:paraId="7FE2FAF4" w14:textId="77777777" w:rsidR="009E6330" w:rsidRDefault="009E6330" w:rsidP="00ED47E2">
            <w:pPr>
              <w:jc w:val="center"/>
              <w:rPr>
                <w:szCs w:val="21"/>
              </w:rPr>
            </w:pPr>
          </w:p>
        </w:tc>
        <w:tc>
          <w:tcPr>
            <w:tcW w:w="800" w:type="dxa"/>
          </w:tcPr>
          <w:p w14:paraId="41C25DE6" w14:textId="77777777" w:rsidR="009E6330" w:rsidRDefault="009E6330" w:rsidP="00ED47E2">
            <w:pPr>
              <w:jc w:val="center"/>
              <w:rPr>
                <w:szCs w:val="21"/>
              </w:rPr>
            </w:pPr>
          </w:p>
        </w:tc>
        <w:tc>
          <w:tcPr>
            <w:tcW w:w="600" w:type="dxa"/>
          </w:tcPr>
          <w:p w14:paraId="589912C0" w14:textId="77777777" w:rsidR="009E6330" w:rsidRDefault="009E6330" w:rsidP="00ED47E2">
            <w:pPr>
              <w:jc w:val="center"/>
              <w:rPr>
                <w:szCs w:val="21"/>
              </w:rPr>
            </w:pPr>
          </w:p>
        </w:tc>
        <w:tc>
          <w:tcPr>
            <w:tcW w:w="600" w:type="dxa"/>
          </w:tcPr>
          <w:p w14:paraId="0371338F" w14:textId="77777777" w:rsidR="009E6330" w:rsidRDefault="009E6330" w:rsidP="00ED47E2">
            <w:pPr>
              <w:jc w:val="center"/>
              <w:rPr>
                <w:szCs w:val="21"/>
              </w:rPr>
            </w:pPr>
          </w:p>
        </w:tc>
        <w:tc>
          <w:tcPr>
            <w:tcW w:w="600" w:type="dxa"/>
          </w:tcPr>
          <w:p w14:paraId="28D3A654" w14:textId="77777777" w:rsidR="009E6330" w:rsidRDefault="009E6330" w:rsidP="00ED47E2">
            <w:pPr>
              <w:jc w:val="center"/>
              <w:rPr>
                <w:szCs w:val="21"/>
              </w:rPr>
            </w:pPr>
          </w:p>
        </w:tc>
        <w:tc>
          <w:tcPr>
            <w:tcW w:w="600" w:type="dxa"/>
          </w:tcPr>
          <w:p w14:paraId="5AA0B2E4" w14:textId="77777777" w:rsidR="009E6330" w:rsidRDefault="009E6330" w:rsidP="00ED47E2">
            <w:pPr>
              <w:jc w:val="center"/>
              <w:rPr>
                <w:szCs w:val="21"/>
              </w:rPr>
            </w:pPr>
          </w:p>
        </w:tc>
        <w:tc>
          <w:tcPr>
            <w:tcW w:w="600" w:type="dxa"/>
          </w:tcPr>
          <w:p w14:paraId="61FBAE84" w14:textId="77777777" w:rsidR="009E6330" w:rsidRDefault="009E6330" w:rsidP="00ED47E2">
            <w:pPr>
              <w:jc w:val="center"/>
              <w:rPr>
                <w:szCs w:val="21"/>
              </w:rPr>
            </w:pPr>
          </w:p>
        </w:tc>
        <w:tc>
          <w:tcPr>
            <w:tcW w:w="600" w:type="dxa"/>
          </w:tcPr>
          <w:p w14:paraId="0F62E80E" w14:textId="77777777" w:rsidR="009E6330" w:rsidRDefault="009E6330" w:rsidP="00ED47E2">
            <w:pPr>
              <w:jc w:val="center"/>
              <w:rPr>
                <w:szCs w:val="21"/>
              </w:rPr>
            </w:pPr>
          </w:p>
        </w:tc>
        <w:tc>
          <w:tcPr>
            <w:tcW w:w="600" w:type="dxa"/>
          </w:tcPr>
          <w:p w14:paraId="606D1C5A" w14:textId="77777777" w:rsidR="009E6330" w:rsidRDefault="009E6330" w:rsidP="00ED47E2">
            <w:pPr>
              <w:jc w:val="center"/>
              <w:rPr>
                <w:szCs w:val="21"/>
              </w:rPr>
            </w:pPr>
          </w:p>
        </w:tc>
        <w:tc>
          <w:tcPr>
            <w:tcW w:w="600" w:type="dxa"/>
          </w:tcPr>
          <w:p w14:paraId="54E59C89" w14:textId="77777777" w:rsidR="009E6330" w:rsidRDefault="009E6330" w:rsidP="00ED47E2">
            <w:pPr>
              <w:jc w:val="center"/>
              <w:rPr>
                <w:szCs w:val="21"/>
              </w:rPr>
            </w:pPr>
          </w:p>
        </w:tc>
        <w:tc>
          <w:tcPr>
            <w:tcW w:w="600" w:type="dxa"/>
          </w:tcPr>
          <w:p w14:paraId="07B30692" w14:textId="77777777" w:rsidR="009E6330" w:rsidRDefault="009E6330" w:rsidP="00ED47E2">
            <w:pPr>
              <w:jc w:val="center"/>
              <w:rPr>
                <w:szCs w:val="21"/>
              </w:rPr>
            </w:pPr>
          </w:p>
        </w:tc>
        <w:tc>
          <w:tcPr>
            <w:tcW w:w="600" w:type="dxa"/>
          </w:tcPr>
          <w:p w14:paraId="7A0FB77F" w14:textId="77777777" w:rsidR="009E6330" w:rsidRDefault="009E6330" w:rsidP="00ED47E2">
            <w:pPr>
              <w:jc w:val="center"/>
              <w:rPr>
                <w:szCs w:val="21"/>
              </w:rPr>
            </w:pPr>
          </w:p>
        </w:tc>
        <w:tc>
          <w:tcPr>
            <w:tcW w:w="600" w:type="dxa"/>
          </w:tcPr>
          <w:p w14:paraId="47FF86A3" w14:textId="77777777" w:rsidR="009E6330" w:rsidRDefault="009E6330" w:rsidP="00ED47E2">
            <w:pPr>
              <w:jc w:val="center"/>
              <w:rPr>
                <w:szCs w:val="21"/>
              </w:rPr>
            </w:pPr>
          </w:p>
        </w:tc>
        <w:tc>
          <w:tcPr>
            <w:tcW w:w="600" w:type="dxa"/>
          </w:tcPr>
          <w:p w14:paraId="30DCECAA" w14:textId="77777777" w:rsidR="009E6330" w:rsidRDefault="009E6330" w:rsidP="00ED47E2">
            <w:pPr>
              <w:jc w:val="center"/>
              <w:rPr>
                <w:szCs w:val="21"/>
              </w:rPr>
            </w:pPr>
          </w:p>
        </w:tc>
        <w:tc>
          <w:tcPr>
            <w:tcW w:w="600" w:type="dxa"/>
          </w:tcPr>
          <w:p w14:paraId="266FFA3F" w14:textId="77777777" w:rsidR="009E6330" w:rsidRDefault="009E6330" w:rsidP="00ED47E2">
            <w:pPr>
              <w:jc w:val="center"/>
              <w:rPr>
                <w:szCs w:val="21"/>
              </w:rPr>
            </w:pPr>
          </w:p>
        </w:tc>
        <w:tc>
          <w:tcPr>
            <w:tcW w:w="600" w:type="dxa"/>
          </w:tcPr>
          <w:p w14:paraId="30DFF71D" w14:textId="77777777" w:rsidR="009E6330" w:rsidRDefault="009E6330" w:rsidP="00ED47E2">
            <w:pPr>
              <w:jc w:val="center"/>
              <w:rPr>
                <w:szCs w:val="21"/>
              </w:rPr>
            </w:pPr>
          </w:p>
        </w:tc>
        <w:tc>
          <w:tcPr>
            <w:tcW w:w="600" w:type="dxa"/>
          </w:tcPr>
          <w:p w14:paraId="1B17DE2B" w14:textId="77777777" w:rsidR="009E6330" w:rsidRDefault="009E6330" w:rsidP="00ED47E2">
            <w:pPr>
              <w:jc w:val="center"/>
              <w:rPr>
                <w:szCs w:val="21"/>
              </w:rPr>
            </w:pPr>
          </w:p>
        </w:tc>
        <w:tc>
          <w:tcPr>
            <w:tcW w:w="600" w:type="dxa"/>
          </w:tcPr>
          <w:p w14:paraId="7DB2C7CC" w14:textId="77777777" w:rsidR="009E6330" w:rsidRDefault="009E6330" w:rsidP="00ED47E2">
            <w:pPr>
              <w:jc w:val="center"/>
              <w:rPr>
                <w:szCs w:val="21"/>
              </w:rPr>
            </w:pPr>
          </w:p>
        </w:tc>
        <w:tc>
          <w:tcPr>
            <w:tcW w:w="800" w:type="dxa"/>
          </w:tcPr>
          <w:p w14:paraId="4EA7D572" w14:textId="77777777" w:rsidR="009E6330" w:rsidRDefault="009E6330" w:rsidP="00ED47E2">
            <w:pPr>
              <w:jc w:val="center"/>
              <w:rPr>
                <w:szCs w:val="21"/>
              </w:rPr>
            </w:pPr>
          </w:p>
        </w:tc>
        <w:tc>
          <w:tcPr>
            <w:tcW w:w="1200" w:type="dxa"/>
          </w:tcPr>
          <w:p w14:paraId="17B44577" w14:textId="77777777" w:rsidR="009E6330" w:rsidRDefault="009E6330" w:rsidP="00ED47E2">
            <w:pPr>
              <w:jc w:val="center"/>
              <w:rPr>
                <w:szCs w:val="21"/>
              </w:rPr>
            </w:pPr>
          </w:p>
        </w:tc>
      </w:tr>
      <w:tr w:rsidR="009E6330" w14:paraId="42C6961F" w14:textId="77777777" w:rsidTr="009E6330">
        <w:trPr>
          <w:trHeight w:val="239"/>
        </w:trPr>
        <w:tc>
          <w:tcPr>
            <w:tcW w:w="800" w:type="dxa"/>
          </w:tcPr>
          <w:p w14:paraId="2F8AFCA8" w14:textId="77777777" w:rsidR="009E6330" w:rsidRDefault="009E6330" w:rsidP="00ED47E2">
            <w:pPr>
              <w:jc w:val="center"/>
              <w:rPr>
                <w:szCs w:val="21"/>
              </w:rPr>
            </w:pPr>
            <w:r>
              <w:rPr>
                <w:rFonts w:hint="eastAsia"/>
                <w:szCs w:val="21"/>
              </w:rPr>
              <w:t>6</w:t>
            </w:r>
          </w:p>
        </w:tc>
        <w:tc>
          <w:tcPr>
            <w:tcW w:w="1000" w:type="dxa"/>
          </w:tcPr>
          <w:p w14:paraId="020B77C0" w14:textId="77777777" w:rsidR="009E6330" w:rsidRDefault="009E6330" w:rsidP="00ED47E2">
            <w:pPr>
              <w:jc w:val="center"/>
              <w:rPr>
                <w:szCs w:val="21"/>
              </w:rPr>
            </w:pPr>
          </w:p>
        </w:tc>
        <w:tc>
          <w:tcPr>
            <w:tcW w:w="1400" w:type="dxa"/>
          </w:tcPr>
          <w:p w14:paraId="0CFDB581" w14:textId="77777777" w:rsidR="009E6330" w:rsidRDefault="009E6330" w:rsidP="00ED47E2">
            <w:pPr>
              <w:jc w:val="center"/>
              <w:rPr>
                <w:szCs w:val="21"/>
              </w:rPr>
            </w:pPr>
          </w:p>
        </w:tc>
        <w:tc>
          <w:tcPr>
            <w:tcW w:w="800" w:type="dxa"/>
          </w:tcPr>
          <w:p w14:paraId="7C28C48B" w14:textId="77777777" w:rsidR="009E6330" w:rsidRDefault="009E6330" w:rsidP="00ED47E2">
            <w:pPr>
              <w:jc w:val="center"/>
              <w:rPr>
                <w:szCs w:val="21"/>
              </w:rPr>
            </w:pPr>
          </w:p>
        </w:tc>
        <w:tc>
          <w:tcPr>
            <w:tcW w:w="600" w:type="dxa"/>
          </w:tcPr>
          <w:p w14:paraId="4308FF8C" w14:textId="77777777" w:rsidR="009E6330" w:rsidRDefault="009E6330" w:rsidP="00ED47E2">
            <w:pPr>
              <w:jc w:val="center"/>
              <w:rPr>
                <w:szCs w:val="21"/>
              </w:rPr>
            </w:pPr>
          </w:p>
        </w:tc>
        <w:tc>
          <w:tcPr>
            <w:tcW w:w="600" w:type="dxa"/>
          </w:tcPr>
          <w:p w14:paraId="4B40808A" w14:textId="77777777" w:rsidR="009E6330" w:rsidRDefault="009E6330" w:rsidP="00ED47E2">
            <w:pPr>
              <w:jc w:val="center"/>
              <w:rPr>
                <w:szCs w:val="21"/>
              </w:rPr>
            </w:pPr>
          </w:p>
        </w:tc>
        <w:tc>
          <w:tcPr>
            <w:tcW w:w="600" w:type="dxa"/>
          </w:tcPr>
          <w:p w14:paraId="04901071" w14:textId="77777777" w:rsidR="009E6330" w:rsidRDefault="009E6330" w:rsidP="00ED47E2">
            <w:pPr>
              <w:jc w:val="center"/>
              <w:rPr>
                <w:szCs w:val="21"/>
              </w:rPr>
            </w:pPr>
          </w:p>
        </w:tc>
        <w:tc>
          <w:tcPr>
            <w:tcW w:w="600" w:type="dxa"/>
          </w:tcPr>
          <w:p w14:paraId="25D37E84" w14:textId="77777777" w:rsidR="009E6330" w:rsidRDefault="009E6330" w:rsidP="00ED47E2">
            <w:pPr>
              <w:jc w:val="center"/>
              <w:rPr>
                <w:szCs w:val="21"/>
              </w:rPr>
            </w:pPr>
          </w:p>
        </w:tc>
        <w:tc>
          <w:tcPr>
            <w:tcW w:w="600" w:type="dxa"/>
          </w:tcPr>
          <w:p w14:paraId="3DA96206" w14:textId="77777777" w:rsidR="009E6330" w:rsidRDefault="009E6330" w:rsidP="00ED47E2">
            <w:pPr>
              <w:jc w:val="center"/>
              <w:rPr>
                <w:szCs w:val="21"/>
              </w:rPr>
            </w:pPr>
          </w:p>
        </w:tc>
        <w:tc>
          <w:tcPr>
            <w:tcW w:w="600" w:type="dxa"/>
          </w:tcPr>
          <w:p w14:paraId="26225261" w14:textId="77777777" w:rsidR="009E6330" w:rsidRDefault="009E6330" w:rsidP="00ED47E2">
            <w:pPr>
              <w:jc w:val="center"/>
              <w:rPr>
                <w:szCs w:val="21"/>
              </w:rPr>
            </w:pPr>
          </w:p>
        </w:tc>
        <w:tc>
          <w:tcPr>
            <w:tcW w:w="600" w:type="dxa"/>
          </w:tcPr>
          <w:p w14:paraId="0DBF10AF" w14:textId="77777777" w:rsidR="009E6330" w:rsidRDefault="009E6330" w:rsidP="00ED47E2">
            <w:pPr>
              <w:jc w:val="center"/>
              <w:rPr>
                <w:szCs w:val="21"/>
              </w:rPr>
            </w:pPr>
          </w:p>
        </w:tc>
        <w:tc>
          <w:tcPr>
            <w:tcW w:w="600" w:type="dxa"/>
          </w:tcPr>
          <w:p w14:paraId="75EFBAF3" w14:textId="77777777" w:rsidR="009E6330" w:rsidRDefault="009E6330" w:rsidP="00ED47E2">
            <w:pPr>
              <w:jc w:val="center"/>
              <w:rPr>
                <w:szCs w:val="21"/>
              </w:rPr>
            </w:pPr>
          </w:p>
        </w:tc>
        <w:tc>
          <w:tcPr>
            <w:tcW w:w="600" w:type="dxa"/>
          </w:tcPr>
          <w:p w14:paraId="08E3F105" w14:textId="77777777" w:rsidR="009E6330" w:rsidRDefault="009E6330" w:rsidP="00ED47E2">
            <w:pPr>
              <w:jc w:val="center"/>
              <w:rPr>
                <w:szCs w:val="21"/>
              </w:rPr>
            </w:pPr>
          </w:p>
        </w:tc>
        <w:tc>
          <w:tcPr>
            <w:tcW w:w="600" w:type="dxa"/>
          </w:tcPr>
          <w:p w14:paraId="2BA2004B" w14:textId="77777777" w:rsidR="009E6330" w:rsidRDefault="009E6330" w:rsidP="00ED47E2">
            <w:pPr>
              <w:jc w:val="center"/>
              <w:rPr>
                <w:szCs w:val="21"/>
              </w:rPr>
            </w:pPr>
          </w:p>
        </w:tc>
        <w:tc>
          <w:tcPr>
            <w:tcW w:w="600" w:type="dxa"/>
          </w:tcPr>
          <w:p w14:paraId="00F20EEC" w14:textId="77777777" w:rsidR="009E6330" w:rsidRDefault="009E6330" w:rsidP="00ED47E2">
            <w:pPr>
              <w:jc w:val="center"/>
              <w:rPr>
                <w:szCs w:val="21"/>
              </w:rPr>
            </w:pPr>
          </w:p>
        </w:tc>
        <w:tc>
          <w:tcPr>
            <w:tcW w:w="600" w:type="dxa"/>
          </w:tcPr>
          <w:p w14:paraId="613326C2" w14:textId="77777777" w:rsidR="009E6330" w:rsidRDefault="009E6330" w:rsidP="00ED47E2">
            <w:pPr>
              <w:jc w:val="center"/>
              <w:rPr>
                <w:szCs w:val="21"/>
              </w:rPr>
            </w:pPr>
          </w:p>
        </w:tc>
        <w:tc>
          <w:tcPr>
            <w:tcW w:w="600" w:type="dxa"/>
          </w:tcPr>
          <w:p w14:paraId="0262D512" w14:textId="77777777" w:rsidR="009E6330" w:rsidRDefault="009E6330" w:rsidP="00ED47E2">
            <w:pPr>
              <w:jc w:val="center"/>
              <w:rPr>
                <w:szCs w:val="21"/>
              </w:rPr>
            </w:pPr>
          </w:p>
        </w:tc>
        <w:tc>
          <w:tcPr>
            <w:tcW w:w="600" w:type="dxa"/>
          </w:tcPr>
          <w:p w14:paraId="2494C465" w14:textId="77777777" w:rsidR="009E6330" w:rsidRDefault="009E6330" w:rsidP="00ED47E2">
            <w:pPr>
              <w:jc w:val="center"/>
              <w:rPr>
                <w:szCs w:val="21"/>
              </w:rPr>
            </w:pPr>
          </w:p>
        </w:tc>
        <w:tc>
          <w:tcPr>
            <w:tcW w:w="600" w:type="dxa"/>
          </w:tcPr>
          <w:p w14:paraId="7A3F1AA7" w14:textId="77777777" w:rsidR="009E6330" w:rsidRDefault="009E6330" w:rsidP="00ED47E2">
            <w:pPr>
              <w:jc w:val="center"/>
              <w:rPr>
                <w:szCs w:val="21"/>
              </w:rPr>
            </w:pPr>
          </w:p>
        </w:tc>
        <w:tc>
          <w:tcPr>
            <w:tcW w:w="600" w:type="dxa"/>
          </w:tcPr>
          <w:p w14:paraId="61EE5FD8" w14:textId="77777777" w:rsidR="009E6330" w:rsidRDefault="009E6330" w:rsidP="00ED47E2">
            <w:pPr>
              <w:jc w:val="center"/>
              <w:rPr>
                <w:szCs w:val="21"/>
              </w:rPr>
            </w:pPr>
          </w:p>
        </w:tc>
        <w:tc>
          <w:tcPr>
            <w:tcW w:w="800" w:type="dxa"/>
          </w:tcPr>
          <w:p w14:paraId="10DFBFF5" w14:textId="77777777" w:rsidR="009E6330" w:rsidRDefault="009E6330" w:rsidP="00ED47E2">
            <w:pPr>
              <w:jc w:val="center"/>
              <w:rPr>
                <w:szCs w:val="21"/>
              </w:rPr>
            </w:pPr>
          </w:p>
        </w:tc>
        <w:tc>
          <w:tcPr>
            <w:tcW w:w="1200" w:type="dxa"/>
          </w:tcPr>
          <w:p w14:paraId="72D3CF5A" w14:textId="77777777" w:rsidR="009E6330" w:rsidRDefault="009E6330" w:rsidP="00ED47E2">
            <w:pPr>
              <w:jc w:val="center"/>
              <w:rPr>
                <w:szCs w:val="21"/>
              </w:rPr>
            </w:pPr>
          </w:p>
        </w:tc>
      </w:tr>
      <w:tr w:rsidR="009E6330" w14:paraId="3DFC9F3C" w14:textId="77777777" w:rsidTr="009E6330">
        <w:trPr>
          <w:trHeight w:val="224"/>
        </w:trPr>
        <w:tc>
          <w:tcPr>
            <w:tcW w:w="800" w:type="dxa"/>
          </w:tcPr>
          <w:p w14:paraId="577A08CA" w14:textId="77777777" w:rsidR="009E6330" w:rsidRDefault="009E6330" w:rsidP="00ED47E2">
            <w:pPr>
              <w:jc w:val="center"/>
              <w:rPr>
                <w:szCs w:val="21"/>
              </w:rPr>
            </w:pPr>
            <w:r>
              <w:rPr>
                <w:rFonts w:hint="eastAsia"/>
                <w:szCs w:val="21"/>
              </w:rPr>
              <w:t>7</w:t>
            </w:r>
          </w:p>
        </w:tc>
        <w:tc>
          <w:tcPr>
            <w:tcW w:w="1000" w:type="dxa"/>
          </w:tcPr>
          <w:p w14:paraId="7FB00BF0" w14:textId="77777777" w:rsidR="009E6330" w:rsidRDefault="009E6330" w:rsidP="00ED47E2">
            <w:pPr>
              <w:jc w:val="center"/>
              <w:rPr>
                <w:szCs w:val="21"/>
              </w:rPr>
            </w:pPr>
          </w:p>
        </w:tc>
        <w:tc>
          <w:tcPr>
            <w:tcW w:w="1400" w:type="dxa"/>
          </w:tcPr>
          <w:p w14:paraId="1FC6FF3C" w14:textId="77777777" w:rsidR="009E6330" w:rsidRDefault="009E6330" w:rsidP="00ED47E2">
            <w:pPr>
              <w:jc w:val="center"/>
              <w:rPr>
                <w:szCs w:val="21"/>
              </w:rPr>
            </w:pPr>
          </w:p>
        </w:tc>
        <w:tc>
          <w:tcPr>
            <w:tcW w:w="800" w:type="dxa"/>
          </w:tcPr>
          <w:p w14:paraId="303A5CD1" w14:textId="77777777" w:rsidR="009E6330" w:rsidRDefault="009E6330" w:rsidP="00ED47E2">
            <w:pPr>
              <w:jc w:val="center"/>
              <w:rPr>
                <w:szCs w:val="21"/>
              </w:rPr>
            </w:pPr>
          </w:p>
        </w:tc>
        <w:tc>
          <w:tcPr>
            <w:tcW w:w="600" w:type="dxa"/>
          </w:tcPr>
          <w:p w14:paraId="4A07845C" w14:textId="77777777" w:rsidR="009E6330" w:rsidRDefault="009E6330" w:rsidP="00ED47E2">
            <w:pPr>
              <w:jc w:val="center"/>
              <w:rPr>
                <w:szCs w:val="21"/>
              </w:rPr>
            </w:pPr>
          </w:p>
        </w:tc>
        <w:tc>
          <w:tcPr>
            <w:tcW w:w="600" w:type="dxa"/>
          </w:tcPr>
          <w:p w14:paraId="1D6D8D5F" w14:textId="77777777" w:rsidR="009E6330" w:rsidRDefault="009E6330" w:rsidP="00ED47E2">
            <w:pPr>
              <w:jc w:val="center"/>
              <w:rPr>
                <w:szCs w:val="21"/>
              </w:rPr>
            </w:pPr>
          </w:p>
        </w:tc>
        <w:tc>
          <w:tcPr>
            <w:tcW w:w="600" w:type="dxa"/>
          </w:tcPr>
          <w:p w14:paraId="0ED54816" w14:textId="77777777" w:rsidR="009E6330" w:rsidRDefault="009E6330" w:rsidP="00ED47E2">
            <w:pPr>
              <w:jc w:val="center"/>
              <w:rPr>
                <w:szCs w:val="21"/>
              </w:rPr>
            </w:pPr>
          </w:p>
        </w:tc>
        <w:tc>
          <w:tcPr>
            <w:tcW w:w="600" w:type="dxa"/>
          </w:tcPr>
          <w:p w14:paraId="273B2DEA" w14:textId="77777777" w:rsidR="009E6330" w:rsidRDefault="009E6330" w:rsidP="00ED47E2">
            <w:pPr>
              <w:jc w:val="center"/>
              <w:rPr>
                <w:szCs w:val="21"/>
              </w:rPr>
            </w:pPr>
          </w:p>
        </w:tc>
        <w:tc>
          <w:tcPr>
            <w:tcW w:w="600" w:type="dxa"/>
          </w:tcPr>
          <w:p w14:paraId="245D2D25" w14:textId="77777777" w:rsidR="009E6330" w:rsidRDefault="009E6330" w:rsidP="00ED47E2">
            <w:pPr>
              <w:jc w:val="center"/>
              <w:rPr>
                <w:szCs w:val="21"/>
              </w:rPr>
            </w:pPr>
          </w:p>
        </w:tc>
        <w:tc>
          <w:tcPr>
            <w:tcW w:w="600" w:type="dxa"/>
          </w:tcPr>
          <w:p w14:paraId="2599B4B1" w14:textId="77777777" w:rsidR="009E6330" w:rsidRDefault="009E6330" w:rsidP="00ED47E2">
            <w:pPr>
              <w:jc w:val="center"/>
              <w:rPr>
                <w:szCs w:val="21"/>
              </w:rPr>
            </w:pPr>
          </w:p>
        </w:tc>
        <w:tc>
          <w:tcPr>
            <w:tcW w:w="600" w:type="dxa"/>
          </w:tcPr>
          <w:p w14:paraId="14B5B263" w14:textId="77777777" w:rsidR="009E6330" w:rsidRDefault="009E6330" w:rsidP="00ED47E2">
            <w:pPr>
              <w:jc w:val="center"/>
              <w:rPr>
                <w:szCs w:val="21"/>
              </w:rPr>
            </w:pPr>
          </w:p>
        </w:tc>
        <w:tc>
          <w:tcPr>
            <w:tcW w:w="600" w:type="dxa"/>
          </w:tcPr>
          <w:p w14:paraId="19892967" w14:textId="77777777" w:rsidR="009E6330" w:rsidRDefault="009E6330" w:rsidP="00ED47E2">
            <w:pPr>
              <w:jc w:val="center"/>
              <w:rPr>
                <w:szCs w:val="21"/>
              </w:rPr>
            </w:pPr>
          </w:p>
        </w:tc>
        <w:tc>
          <w:tcPr>
            <w:tcW w:w="600" w:type="dxa"/>
          </w:tcPr>
          <w:p w14:paraId="3E06190D" w14:textId="77777777" w:rsidR="009E6330" w:rsidRDefault="009E6330" w:rsidP="00ED47E2">
            <w:pPr>
              <w:jc w:val="center"/>
              <w:rPr>
                <w:szCs w:val="21"/>
              </w:rPr>
            </w:pPr>
          </w:p>
        </w:tc>
        <w:tc>
          <w:tcPr>
            <w:tcW w:w="600" w:type="dxa"/>
          </w:tcPr>
          <w:p w14:paraId="0AFBF040" w14:textId="77777777" w:rsidR="009E6330" w:rsidRDefault="009E6330" w:rsidP="00ED47E2">
            <w:pPr>
              <w:jc w:val="center"/>
              <w:rPr>
                <w:szCs w:val="21"/>
              </w:rPr>
            </w:pPr>
          </w:p>
        </w:tc>
        <w:tc>
          <w:tcPr>
            <w:tcW w:w="600" w:type="dxa"/>
          </w:tcPr>
          <w:p w14:paraId="7E3C89A2" w14:textId="77777777" w:rsidR="009E6330" w:rsidRDefault="009E6330" w:rsidP="00ED47E2">
            <w:pPr>
              <w:jc w:val="center"/>
              <w:rPr>
                <w:szCs w:val="21"/>
              </w:rPr>
            </w:pPr>
          </w:p>
        </w:tc>
        <w:tc>
          <w:tcPr>
            <w:tcW w:w="600" w:type="dxa"/>
          </w:tcPr>
          <w:p w14:paraId="73790981" w14:textId="77777777" w:rsidR="009E6330" w:rsidRDefault="009E6330" w:rsidP="00ED47E2">
            <w:pPr>
              <w:jc w:val="center"/>
              <w:rPr>
                <w:szCs w:val="21"/>
              </w:rPr>
            </w:pPr>
          </w:p>
        </w:tc>
        <w:tc>
          <w:tcPr>
            <w:tcW w:w="600" w:type="dxa"/>
          </w:tcPr>
          <w:p w14:paraId="056E8B3C" w14:textId="77777777" w:rsidR="009E6330" w:rsidRDefault="009E6330" w:rsidP="00ED47E2">
            <w:pPr>
              <w:jc w:val="center"/>
              <w:rPr>
                <w:szCs w:val="21"/>
              </w:rPr>
            </w:pPr>
          </w:p>
        </w:tc>
        <w:tc>
          <w:tcPr>
            <w:tcW w:w="600" w:type="dxa"/>
          </w:tcPr>
          <w:p w14:paraId="7CE02987" w14:textId="77777777" w:rsidR="009E6330" w:rsidRDefault="009E6330" w:rsidP="00ED47E2">
            <w:pPr>
              <w:jc w:val="center"/>
              <w:rPr>
                <w:szCs w:val="21"/>
              </w:rPr>
            </w:pPr>
          </w:p>
        </w:tc>
        <w:tc>
          <w:tcPr>
            <w:tcW w:w="600" w:type="dxa"/>
          </w:tcPr>
          <w:p w14:paraId="3EA60ABE" w14:textId="77777777" w:rsidR="009E6330" w:rsidRDefault="009E6330" w:rsidP="00ED47E2">
            <w:pPr>
              <w:jc w:val="center"/>
              <w:rPr>
                <w:szCs w:val="21"/>
              </w:rPr>
            </w:pPr>
          </w:p>
        </w:tc>
        <w:tc>
          <w:tcPr>
            <w:tcW w:w="600" w:type="dxa"/>
          </w:tcPr>
          <w:p w14:paraId="02F6E7AE" w14:textId="77777777" w:rsidR="009E6330" w:rsidRDefault="009E6330" w:rsidP="00ED47E2">
            <w:pPr>
              <w:jc w:val="center"/>
              <w:rPr>
                <w:szCs w:val="21"/>
              </w:rPr>
            </w:pPr>
          </w:p>
        </w:tc>
        <w:tc>
          <w:tcPr>
            <w:tcW w:w="800" w:type="dxa"/>
          </w:tcPr>
          <w:p w14:paraId="5522AAB8" w14:textId="77777777" w:rsidR="009E6330" w:rsidRDefault="009E6330" w:rsidP="00ED47E2">
            <w:pPr>
              <w:jc w:val="center"/>
              <w:rPr>
                <w:szCs w:val="21"/>
              </w:rPr>
            </w:pPr>
          </w:p>
        </w:tc>
        <w:tc>
          <w:tcPr>
            <w:tcW w:w="1200" w:type="dxa"/>
          </w:tcPr>
          <w:p w14:paraId="2DFC2AA4" w14:textId="77777777" w:rsidR="009E6330" w:rsidRDefault="009E6330" w:rsidP="00ED47E2">
            <w:pPr>
              <w:jc w:val="center"/>
              <w:rPr>
                <w:szCs w:val="21"/>
              </w:rPr>
            </w:pPr>
          </w:p>
        </w:tc>
      </w:tr>
      <w:tr w:rsidR="009E6330" w14:paraId="12BC5A3B" w14:textId="77777777" w:rsidTr="009E6330">
        <w:trPr>
          <w:trHeight w:val="224"/>
        </w:trPr>
        <w:tc>
          <w:tcPr>
            <w:tcW w:w="800" w:type="dxa"/>
          </w:tcPr>
          <w:p w14:paraId="1F75897B" w14:textId="77777777" w:rsidR="009E6330" w:rsidRDefault="009E6330" w:rsidP="00ED47E2">
            <w:pPr>
              <w:jc w:val="center"/>
              <w:rPr>
                <w:szCs w:val="21"/>
              </w:rPr>
            </w:pPr>
            <w:r>
              <w:rPr>
                <w:rFonts w:hint="eastAsia"/>
                <w:szCs w:val="21"/>
              </w:rPr>
              <w:t>8</w:t>
            </w:r>
          </w:p>
        </w:tc>
        <w:tc>
          <w:tcPr>
            <w:tcW w:w="1000" w:type="dxa"/>
          </w:tcPr>
          <w:p w14:paraId="7B27EE80" w14:textId="77777777" w:rsidR="009E6330" w:rsidRDefault="009E6330" w:rsidP="00ED47E2">
            <w:pPr>
              <w:jc w:val="center"/>
              <w:rPr>
                <w:szCs w:val="21"/>
              </w:rPr>
            </w:pPr>
          </w:p>
        </w:tc>
        <w:tc>
          <w:tcPr>
            <w:tcW w:w="1400" w:type="dxa"/>
          </w:tcPr>
          <w:p w14:paraId="45F594E4" w14:textId="77777777" w:rsidR="009E6330" w:rsidRDefault="009E6330" w:rsidP="00ED47E2">
            <w:pPr>
              <w:jc w:val="center"/>
              <w:rPr>
                <w:szCs w:val="21"/>
              </w:rPr>
            </w:pPr>
          </w:p>
        </w:tc>
        <w:tc>
          <w:tcPr>
            <w:tcW w:w="800" w:type="dxa"/>
          </w:tcPr>
          <w:p w14:paraId="795DDA59" w14:textId="77777777" w:rsidR="009E6330" w:rsidRDefault="009E6330" w:rsidP="00ED47E2">
            <w:pPr>
              <w:jc w:val="center"/>
              <w:rPr>
                <w:szCs w:val="21"/>
              </w:rPr>
            </w:pPr>
          </w:p>
        </w:tc>
        <w:tc>
          <w:tcPr>
            <w:tcW w:w="600" w:type="dxa"/>
          </w:tcPr>
          <w:p w14:paraId="208E7B46" w14:textId="77777777" w:rsidR="009E6330" w:rsidRDefault="009E6330" w:rsidP="00ED47E2">
            <w:pPr>
              <w:jc w:val="center"/>
              <w:rPr>
                <w:szCs w:val="21"/>
              </w:rPr>
            </w:pPr>
          </w:p>
        </w:tc>
        <w:tc>
          <w:tcPr>
            <w:tcW w:w="600" w:type="dxa"/>
          </w:tcPr>
          <w:p w14:paraId="151BF87C" w14:textId="77777777" w:rsidR="009E6330" w:rsidRDefault="009E6330" w:rsidP="00ED47E2">
            <w:pPr>
              <w:jc w:val="center"/>
              <w:rPr>
                <w:szCs w:val="21"/>
              </w:rPr>
            </w:pPr>
          </w:p>
        </w:tc>
        <w:tc>
          <w:tcPr>
            <w:tcW w:w="600" w:type="dxa"/>
          </w:tcPr>
          <w:p w14:paraId="6D186E88" w14:textId="77777777" w:rsidR="009E6330" w:rsidRDefault="009E6330" w:rsidP="00ED47E2">
            <w:pPr>
              <w:jc w:val="center"/>
              <w:rPr>
                <w:szCs w:val="21"/>
              </w:rPr>
            </w:pPr>
          </w:p>
        </w:tc>
        <w:tc>
          <w:tcPr>
            <w:tcW w:w="600" w:type="dxa"/>
          </w:tcPr>
          <w:p w14:paraId="5D554E2B" w14:textId="77777777" w:rsidR="009E6330" w:rsidRDefault="009E6330" w:rsidP="00ED47E2">
            <w:pPr>
              <w:jc w:val="center"/>
              <w:rPr>
                <w:szCs w:val="21"/>
              </w:rPr>
            </w:pPr>
          </w:p>
        </w:tc>
        <w:tc>
          <w:tcPr>
            <w:tcW w:w="600" w:type="dxa"/>
          </w:tcPr>
          <w:p w14:paraId="2CA49DB7" w14:textId="77777777" w:rsidR="009E6330" w:rsidRDefault="009E6330" w:rsidP="00ED47E2">
            <w:pPr>
              <w:jc w:val="center"/>
              <w:rPr>
                <w:szCs w:val="21"/>
              </w:rPr>
            </w:pPr>
          </w:p>
        </w:tc>
        <w:tc>
          <w:tcPr>
            <w:tcW w:w="600" w:type="dxa"/>
          </w:tcPr>
          <w:p w14:paraId="42434401" w14:textId="77777777" w:rsidR="009E6330" w:rsidRDefault="009E6330" w:rsidP="00ED47E2">
            <w:pPr>
              <w:jc w:val="center"/>
              <w:rPr>
                <w:szCs w:val="21"/>
              </w:rPr>
            </w:pPr>
          </w:p>
        </w:tc>
        <w:tc>
          <w:tcPr>
            <w:tcW w:w="600" w:type="dxa"/>
          </w:tcPr>
          <w:p w14:paraId="2994C1FE" w14:textId="77777777" w:rsidR="009E6330" w:rsidRDefault="009E6330" w:rsidP="00ED47E2">
            <w:pPr>
              <w:jc w:val="center"/>
              <w:rPr>
                <w:szCs w:val="21"/>
              </w:rPr>
            </w:pPr>
          </w:p>
        </w:tc>
        <w:tc>
          <w:tcPr>
            <w:tcW w:w="600" w:type="dxa"/>
          </w:tcPr>
          <w:p w14:paraId="4AE2E8C4" w14:textId="77777777" w:rsidR="009E6330" w:rsidRDefault="009E6330" w:rsidP="00ED47E2">
            <w:pPr>
              <w:jc w:val="center"/>
              <w:rPr>
                <w:szCs w:val="21"/>
              </w:rPr>
            </w:pPr>
          </w:p>
        </w:tc>
        <w:tc>
          <w:tcPr>
            <w:tcW w:w="600" w:type="dxa"/>
          </w:tcPr>
          <w:p w14:paraId="7E088995" w14:textId="77777777" w:rsidR="009E6330" w:rsidRDefault="009E6330" w:rsidP="00ED47E2">
            <w:pPr>
              <w:jc w:val="center"/>
              <w:rPr>
                <w:szCs w:val="21"/>
              </w:rPr>
            </w:pPr>
          </w:p>
        </w:tc>
        <w:tc>
          <w:tcPr>
            <w:tcW w:w="600" w:type="dxa"/>
          </w:tcPr>
          <w:p w14:paraId="289305ED" w14:textId="77777777" w:rsidR="009E6330" w:rsidRDefault="009E6330" w:rsidP="00ED47E2">
            <w:pPr>
              <w:jc w:val="center"/>
              <w:rPr>
                <w:szCs w:val="21"/>
              </w:rPr>
            </w:pPr>
          </w:p>
        </w:tc>
        <w:tc>
          <w:tcPr>
            <w:tcW w:w="600" w:type="dxa"/>
          </w:tcPr>
          <w:p w14:paraId="2B57250C" w14:textId="77777777" w:rsidR="009E6330" w:rsidRDefault="009E6330" w:rsidP="00ED47E2">
            <w:pPr>
              <w:jc w:val="center"/>
              <w:rPr>
                <w:szCs w:val="21"/>
              </w:rPr>
            </w:pPr>
          </w:p>
        </w:tc>
        <w:tc>
          <w:tcPr>
            <w:tcW w:w="600" w:type="dxa"/>
          </w:tcPr>
          <w:p w14:paraId="49350FEE" w14:textId="77777777" w:rsidR="009E6330" w:rsidRDefault="009E6330" w:rsidP="00ED47E2">
            <w:pPr>
              <w:jc w:val="center"/>
              <w:rPr>
                <w:szCs w:val="21"/>
              </w:rPr>
            </w:pPr>
          </w:p>
        </w:tc>
        <w:tc>
          <w:tcPr>
            <w:tcW w:w="600" w:type="dxa"/>
          </w:tcPr>
          <w:p w14:paraId="13B0FDBF" w14:textId="77777777" w:rsidR="009E6330" w:rsidRDefault="009E6330" w:rsidP="00ED47E2">
            <w:pPr>
              <w:jc w:val="center"/>
              <w:rPr>
                <w:szCs w:val="21"/>
              </w:rPr>
            </w:pPr>
          </w:p>
        </w:tc>
        <w:tc>
          <w:tcPr>
            <w:tcW w:w="600" w:type="dxa"/>
          </w:tcPr>
          <w:p w14:paraId="08034B87" w14:textId="77777777" w:rsidR="009E6330" w:rsidRDefault="009E6330" w:rsidP="00ED47E2">
            <w:pPr>
              <w:jc w:val="center"/>
              <w:rPr>
                <w:szCs w:val="21"/>
              </w:rPr>
            </w:pPr>
          </w:p>
        </w:tc>
        <w:tc>
          <w:tcPr>
            <w:tcW w:w="600" w:type="dxa"/>
          </w:tcPr>
          <w:p w14:paraId="017523EF" w14:textId="77777777" w:rsidR="009E6330" w:rsidRDefault="009E6330" w:rsidP="00ED47E2">
            <w:pPr>
              <w:jc w:val="center"/>
              <w:rPr>
                <w:szCs w:val="21"/>
              </w:rPr>
            </w:pPr>
          </w:p>
        </w:tc>
        <w:tc>
          <w:tcPr>
            <w:tcW w:w="600" w:type="dxa"/>
          </w:tcPr>
          <w:p w14:paraId="05F0298C" w14:textId="77777777" w:rsidR="009E6330" w:rsidRDefault="009E6330" w:rsidP="00ED47E2">
            <w:pPr>
              <w:jc w:val="center"/>
              <w:rPr>
                <w:szCs w:val="21"/>
              </w:rPr>
            </w:pPr>
          </w:p>
        </w:tc>
        <w:tc>
          <w:tcPr>
            <w:tcW w:w="800" w:type="dxa"/>
          </w:tcPr>
          <w:p w14:paraId="6976894B" w14:textId="77777777" w:rsidR="009E6330" w:rsidRDefault="009E6330" w:rsidP="00ED47E2">
            <w:pPr>
              <w:jc w:val="center"/>
              <w:rPr>
                <w:szCs w:val="21"/>
              </w:rPr>
            </w:pPr>
          </w:p>
        </w:tc>
        <w:tc>
          <w:tcPr>
            <w:tcW w:w="1200" w:type="dxa"/>
          </w:tcPr>
          <w:p w14:paraId="037DF8BF" w14:textId="77777777" w:rsidR="009E6330" w:rsidRDefault="009E6330" w:rsidP="00ED47E2">
            <w:pPr>
              <w:jc w:val="center"/>
              <w:rPr>
                <w:szCs w:val="21"/>
              </w:rPr>
            </w:pPr>
          </w:p>
        </w:tc>
      </w:tr>
      <w:tr w:rsidR="009E6330" w14:paraId="119A1A94" w14:textId="77777777" w:rsidTr="009E6330">
        <w:trPr>
          <w:trHeight w:val="194"/>
        </w:trPr>
        <w:tc>
          <w:tcPr>
            <w:tcW w:w="800" w:type="dxa"/>
          </w:tcPr>
          <w:p w14:paraId="5EDE4EAA" w14:textId="77777777" w:rsidR="009E6330" w:rsidRDefault="009E6330" w:rsidP="00ED47E2">
            <w:pPr>
              <w:jc w:val="center"/>
              <w:rPr>
                <w:szCs w:val="21"/>
              </w:rPr>
            </w:pPr>
            <w:r>
              <w:rPr>
                <w:rFonts w:hint="eastAsia"/>
                <w:szCs w:val="21"/>
              </w:rPr>
              <w:t>9</w:t>
            </w:r>
          </w:p>
        </w:tc>
        <w:tc>
          <w:tcPr>
            <w:tcW w:w="1000" w:type="dxa"/>
          </w:tcPr>
          <w:p w14:paraId="117CC9AB" w14:textId="77777777" w:rsidR="009E6330" w:rsidRDefault="009E6330" w:rsidP="00ED47E2">
            <w:pPr>
              <w:jc w:val="center"/>
              <w:rPr>
                <w:szCs w:val="21"/>
              </w:rPr>
            </w:pPr>
          </w:p>
        </w:tc>
        <w:tc>
          <w:tcPr>
            <w:tcW w:w="1400" w:type="dxa"/>
          </w:tcPr>
          <w:p w14:paraId="7B516CE6" w14:textId="77777777" w:rsidR="009E6330" w:rsidRDefault="009E6330" w:rsidP="00ED47E2">
            <w:pPr>
              <w:jc w:val="center"/>
              <w:rPr>
                <w:szCs w:val="21"/>
              </w:rPr>
            </w:pPr>
          </w:p>
        </w:tc>
        <w:tc>
          <w:tcPr>
            <w:tcW w:w="800" w:type="dxa"/>
          </w:tcPr>
          <w:p w14:paraId="7DCBB434" w14:textId="77777777" w:rsidR="009E6330" w:rsidRDefault="009E6330" w:rsidP="00ED47E2">
            <w:pPr>
              <w:jc w:val="center"/>
              <w:rPr>
                <w:szCs w:val="21"/>
              </w:rPr>
            </w:pPr>
          </w:p>
        </w:tc>
        <w:tc>
          <w:tcPr>
            <w:tcW w:w="600" w:type="dxa"/>
          </w:tcPr>
          <w:p w14:paraId="0ACD2A73" w14:textId="77777777" w:rsidR="009E6330" w:rsidRDefault="009E6330" w:rsidP="00ED47E2">
            <w:pPr>
              <w:jc w:val="center"/>
              <w:rPr>
                <w:szCs w:val="21"/>
              </w:rPr>
            </w:pPr>
          </w:p>
        </w:tc>
        <w:tc>
          <w:tcPr>
            <w:tcW w:w="600" w:type="dxa"/>
          </w:tcPr>
          <w:p w14:paraId="7BE2457B" w14:textId="77777777" w:rsidR="009E6330" w:rsidRDefault="009E6330" w:rsidP="00ED47E2">
            <w:pPr>
              <w:jc w:val="center"/>
              <w:rPr>
                <w:szCs w:val="21"/>
              </w:rPr>
            </w:pPr>
          </w:p>
        </w:tc>
        <w:tc>
          <w:tcPr>
            <w:tcW w:w="600" w:type="dxa"/>
          </w:tcPr>
          <w:p w14:paraId="3290795E" w14:textId="77777777" w:rsidR="009E6330" w:rsidRDefault="009E6330" w:rsidP="00ED47E2">
            <w:pPr>
              <w:jc w:val="center"/>
              <w:rPr>
                <w:szCs w:val="21"/>
              </w:rPr>
            </w:pPr>
          </w:p>
        </w:tc>
        <w:tc>
          <w:tcPr>
            <w:tcW w:w="600" w:type="dxa"/>
          </w:tcPr>
          <w:p w14:paraId="6B8CE463" w14:textId="77777777" w:rsidR="009E6330" w:rsidRDefault="009E6330" w:rsidP="00ED47E2">
            <w:pPr>
              <w:jc w:val="center"/>
              <w:rPr>
                <w:szCs w:val="21"/>
              </w:rPr>
            </w:pPr>
          </w:p>
        </w:tc>
        <w:tc>
          <w:tcPr>
            <w:tcW w:w="600" w:type="dxa"/>
          </w:tcPr>
          <w:p w14:paraId="1722909F" w14:textId="77777777" w:rsidR="009E6330" w:rsidRDefault="009E6330" w:rsidP="00ED47E2">
            <w:pPr>
              <w:jc w:val="center"/>
              <w:rPr>
                <w:szCs w:val="21"/>
              </w:rPr>
            </w:pPr>
          </w:p>
        </w:tc>
        <w:tc>
          <w:tcPr>
            <w:tcW w:w="600" w:type="dxa"/>
          </w:tcPr>
          <w:p w14:paraId="2412D18C" w14:textId="77777777" w:rsidR="009E6330" w:rsidRDefault="009E6330" w:rsidP="00ED47E2">
            <w:pPr>
              <w:jc w:val="center"/>
              <w:rPr>
                <w:szCs w:val="21"/>
              </w:rPr>
            </w:pPr>
          </w:p>
        </w:tc>
        <w:tc>
          <w:tcPr>
            <w:tcW w:w="600" w:type="dxa"/>
          </w:tcPr>
          <w:p w14:paraId="00FD9AAA" w14:textId="77777777" w:rsidR="009E6330" w:rsidRDefault="009E6330" w:rsidP="00ED47E2">
            <w:pPr>
              <w:jc w:val="center"/>
              <w:rPr>
                <w:szCs w:val="21"/>
              </w:rPr>
            </w:pPr>
          </w:p>
        </w:tc>
        <w:tc>
          <w:tcPr>
            <w:tcW w:w="600" w:type="dxa"/>
          </w:tcPr>
          <w:p w14:paraId="1C232515" w14:textId="77777777" w:rsidR="009E6330" w:rsidRDefault="009E6330" w:rsidP="00ED47E2">
            <w:pPr>
              <w:jc w:val="center"/>
              <w:rPr>
                <w:szCs w:val="21"/>
              </w:rPr>
            </w:pPr>
          </w:p>
        </w:tc>
        <w:tc>
          <w:tcPr>
            <w:tcW w:w="600" w:type="dxa"/>
          </w:tcPr>
          <w:p w14:paraId="0B524863" w14:textId="77777777" w:rsidR="009E6330" w:rsidRDefault="009E6330" w:rsidP="00ED47E2">
            <w:pPr>
              <w:jc w:val="center"/>
              <w:rPr>
                <w:szCs w:val="21"/>
              </w:rPr>
            </w:pPr>
          </w:p>
        </w:tc>
        <w:tc>
          <w:tcPr>
            <w:tcW w:w="600" w:type="dxa"/>
          </w:tcPr>
          <w:p w14:paraId="6EAFADF4" w14:textId="77777777" w:rsidR="009E6330" w:rsidRDefault="009E6330" w:rsidP="00ED47E2">
            <w:pPr>
              <w:jc w:val="center"/>
              <w:rPr>
                <w:szCs w:val="21"/>
              </w:rPr>
            </w:pPr>
          </w:p>
        </w:tc>
        <w:tc>
          <w:tcPr>
            <w:tcW w:w="600" w:type="dxa"/>
          </w:tcPr>
          <w:p w14:paraId="64B163BC" w14:textId="77777777" w:rsidR="009E6330" w:rsidRDefault="009E6330" w:rsidP="00ED47E2">
            <w:pPr>
              <w:jc w:val="center"/>
              <w:rPr>
                <w:szCs w:val="21"/>
              </w:rPr>
            </w:pPr>
          </w:p>
        </w:tc>
        <w:tc>
          <w:tcPr>
            <w:tcW w:w="600" w:type="dxa"/>
          </w:tcPr>
          <w:p w14:paraId="044C0FB9" w14:textId="77777777" w:rsidR="009E6330" w:rsidRDefault="009E6330" w:rsidP="00ED47E2">
            <w:pPr>
              <w:jc w:val="center"/>
              <w:rPr>
                <w:szCs w:val="21"/>
              </w:rPr>
            </w:pPr>
          </w:p>
        </w:tc>
        <w:tc>
          <w:tcPr>
            <w:tcW w:w="600" w:type="dxa"/>
          </w:tcPr>
          <w:p w14:paraId="7503D950" w14:textId="77777777" w:rsidR="009E6330" w:rsidRDefault="009E6330" w:rsidP="00ED47E2">
            <w:pPr>
              <w:jc w:val="center"/>
              <w:rPr>
                <w:szCs w:val="21"/>
              </w:rPr>
            </w:pPr>
          </w:p>
        </w:tc>
        <w:tc>
          <w:tcPr>
            <w:tcW w:w="600" w:type="dxa"/>
          </w:tcPr>
          <w:p w14:paraId="2FB4B93D" w14:textId="77777777" w:rsidR="009E6330" w:rsidRDefault="009E6330" w:rsidP="00ED47E2">
            <w:pPr>
              <w:jc w:val="center"/>
              <w:rPr>
                <w:szCs w:val="21"/>
              </w:rPr>
            </w:pPr>
          </w:p>
        </w:tc>
        <w:tc>
          <w:tcPr>
            <w:tcW w:w="600" w:type="dxa"/>
          </w:tcPr>
          <w:p w14:paraId="433337A5" w14:textId="77777777" w:rsidR="009E6330" w:rsidRDefault="009E6330" w:rsidP="00ED47E2">
            <w:pPr>
              <w:jc w:val="center"/>
              <w:rPr>
                <w:szCs w:val="21"/>
              </w:rPr>
            </w:pPr>
          </w:p>
        </w:tc>
        <w:tc>
          <w:tcPr>
            <w:tcW w:w="600" w:type="dxa"/>
          </w:tcPr>
          <w:p w14:paraId="1EEA90A8" w14:textId="77777777" w:rsidR="009E6330" w:rsidRDefault="009E6330" w:rsidP="00ED47E2">
            <w:pPr>
              <w:jc w:val="center"/>
              <w:rPr>
                <w:szCs w:val="21"/>
              </w:rPr>
            </w:pPr>
          </w:p>
        </w:tc>
        <w:tc>
          <w:tcPr>
            <w:tcW w:w="800" w:type="dxa"/>
          </w:tcPr>
          <w:p w14:paraId="27BC3D19" w14:textId="77777777" w:rsidR="009E6330" w:rsidRDefault="009E6330" w:rsidP="00ED47E2">
            <w:pPr>
              <w:jc w:val="center"/>
              <w:rPr>
                <w:szCs w:val="21"/>
              </w:rPr>
            </w:pPr>
          </w:p>
        </w:tc>
        <w:tc>
          <w:tcPr>
            <w:tcW w:w="1200" w:type="dxa"/>
          </w:tcPr>
          <w:p w14:paraId="7B80A72B" w14:textId="77777777" w:rsidR="009E6330" w:rsidRDefault="009E6330" w:rsidP="00ED47E2">
            <w:pPr>
              <w:jc w:val="center"/>
              <w:rPr>
                <w:szCs w:val="21"/>
              </w:rPr>
            </w:pPr>
          </w:p>
        </w:tc>
      </w:tr>
      <w:tr w:rsidR="009E6330" w14:paraId="4BBDDCB5" w14:textId="77777777" w:rsidTr="009E6330">
        <w:trPr>
          <w:trHeight w:val="194"/>
        </w:trPr>
        <w:tc>
          <w:tcPr>
            <w:tcW w:w="800" w:type="dxa"/>
          </w:tcPr>
          <w:p w14:paraId="5FFA6047" w14:textId="77777777" w:rsidR="009E6330" w:rsidRDefault="009E6330" w:rsidP="00ED47E2">
            <w:pPr>
              <w:jc w:val="center"/>
              <w:rPr>
                <w:szCs w:val="21"/>
              </w:rPr>
            </w:pPr>
            <w:r>
              <w:rPr>
                <w:rFonts w:hint="eastAsia"/>
                <w:szCs w:val="21"/>
              </w:rPr>
              <w:t>10</w:t>
            </w:r>
          </w:p>
        </w:tc>
        <w:tc>
          <w:tcPr>
            <w:tcW w:w="1000" w:type="dxa"/>
          </w:tcPr>
          <w:p w14:paraId="234C6CB2" w14:textId="77777777" w:rsidR="009E6330" w:rsidRDefault="009E6330" w:rsidP="00ED47E2"/>
        </w:tc>
        <w:tc>
          <w:tcPr>
            <w:tcW w:w="1400" w:type="dxa"/>
          </w:tcPr>
          <w:p w14:paraId="45F2A787" w14:textId="77777777" w:rsidR="009E6330" w:rsidRDefault="009E6330" w:rsidP="00ED47E2">
            <w:pPr>
              <w:jc w:val="center"/>
              <w:rPr>
                <w:szCs w:val="21"/>
              </w:rPr>
            </w:pPr>
          </w:p>
        </w:tc>
        <w:tc>
          <w:tcPr>
            <w:tcW w:w="800" w:type="dxa"/>
          </w:tcPr>
          <w:p w14:paraId="0911CF19" w14:textId="77777777" w:rsidR="009E6330" w:rsidRDefault="009E6330" w:rsidP="00ED47E2">
            <w:pPr>
              <w:jc w:val="center"/>
              <w:rPr>
                <w:szCs w:val="21"/>
              </w:rPr>
            </w:pPr>
          </w:p>
        </w:tc>
        <w:tc>
          <w:tcPr>
            <w:tcW w:w="600" w:type="dxa"/>
          </w:tcPr>
          <w:p w14:paraId="0B429886" w14:textId="77777777" w:rsidR="009E6330" w:rsidRDefault="009E6330" w:rsidP="00ED47E2">
            <w:pPr>
              <w:jc w:val="center"/>
              <w:rPr>
                <w:szCs w:val="21"/>
              </w:rPr>
            </w:pPr>
          </w:p>
        </w:tc>
        <w:tc>
          <w:tcPr>
            <w:tcW w:w="600" w:type="dxa"/>
          </w:tcPr>
          <w:p w14:paraId="14E20720" w14:textId="77777777" w:rsidR="009E6330" w:rsidRDefault="009E6330" w:rsidP="00ED47E2">
            <w:pPr>
              <w:jc w:val="center"/>
              <w:rPr>
                <w:szCs w:val="21"/>
              </w:rPr>
            </w:pPr>
          </w:p>
        </w:tc>
        <w:tc>
          <w:tcPr>
            <w:tcW w:w="600" w:type="dxa"/>
          </w:tcPr>
          <w:p w14:paraId="3E38242D" w14:textId="77777777" w:rsidR="009E6330" w:rsidRDefault="009E6330" w:rsidP="00ED47E2">
            <w:pPr>
              <w:jc w:val="center"/>
              <w:rPr>
                <w:szCs w:val="21"/>
              </w:rPr>
            </w:pPr>
          </w:p>
        </w:tc>
        <w:tc>
          <w:tcPr>
            <w:tcW w:w="600" w:type="dxa"/>
          </w:tcPr>
          <w:p w14:paraId="0AD0AC1E" w14:textId="77777777" w:rsidR="009E6330" w:rsidRDefault="009E6330" w:rsidP="00ED47E2">
            <w:pPr>
              <w:jc w:val="center"/>
              <w:rPr>
                <w:szCs w:val="21"/>
              </w:rPr>
            </w:pPr>
          </w:p>
        </w:tc>
        <w:tc>
          <w:tcPr>
            <w:tcW w:w="600" w:type="dxa"/>
          </w:tcPr>
          <w:p w14:paraId="02679F3E" w14:textId="77777777" w:rsidR="009E6330" w:rsidRDefault="009E6330" w:rsidP="00ED47E2">
            <w:pPr>
              <w:jc w:val="center"/>
              <w:rPr>
                <w:szCs w:val="21"/>
              </w:rPr>
            </w:pPr>
          </w:p>
        </w:tc>
        <w:tc>
          <w:tcPr>
            <w:tcW w:w="600" w:type="dxa"/>
          </w:tcPr>
          <w:p w14:paraId="5C54C4AB" w14:textId="77777777" w:rsidR="009E6330" w:rsidRDefault="009E6330" w:rsidP="00ED47E2">
            <w:pPr>
              <w:jc w:val="center"/>
              <w:rPr>
                <w:szCs w:val="21"/>
              </w:rPr>
            </w:pPr>
          </w:p>
        </w:tc>
        <w:tc>
          <w:tcPr>
            <w:tcW w:w="600" w:type="dxa"/>
          </w:tcPr>
          <w:p w14:paraId="3B09C856" w14:textId="77777777" w:rsidR="009E6330" w:rsidRDefault="009E6330" w:rsidP="00ED47E2">
            <w:pPr>
              <w:jc w:val="center"/>
              <w:rPr>
                <w:szCs w:val="21"/>
              </w:rPr>
            </w:pPr>
          </w:p>
        </w:tc>
        <w:tc>
          <w:tcPr>
            <w:tcW w:w="600" w:type="dxa"/>
          </w:tcPr>
          <w:p w14:paraId="01577186" w14:textId="77777777" w:rsidR="009E6330" w:rsidRDefault="009E6330" w:rsidP="00ED47E2">
            <w:pPr>
              <w:jc w:val="center"/>
              <w:rPr>
                <w:szCs w:val="21"/>
              </w:rPr>
            </w:pPr>
          </w:p>
        </w:tc>
        <w:tc>
          <w:tcPr>
            <w:tcW w:w="600" w:type="dxa"/>
          </w:tcPr>
          <w:p w14:paraId="12AAD2D6" w14:textId="77777777" w:rsidR="009E6330" w:rsidRDefault="009E6330" w:rsidP="00ED47E2">
            <w:pPr>
              <w:jc w:val="center"/>
              <w:rPr>
                <w:szCs w:val="21"/>
              </w:rPr>
            </w:pPr>
          </w:p>
        </w:tc>
        <w:tc>
          <w:tcPr>
            <w:tcW w:w="600" w:type="dxa"/>
          </w:tcPr>
          <w:p w14:paraId="3E671537" w14:textId="77777777" w:rsidR="009E6330" w:rsidRDefault="009E6330" w:rsidP="00ED47E2">
            <w:pPr>
              <w:jc w:val="center"/>
              <w:rPr>
                <w:szCs w:val="21"/>
              </w:rPr>
            </w:pPr>
          </w:p>
        </w:tc>
        <w:tc>
          <w:tcPr>
            <w:tcW w:w="600" w:type="dxa"/>
          </w:tcPr>
          <w:p w14:paraId="13A5AA2D" w14:textId="77777777" w:rsidR="009E6330" w:rsidRDefault="009E6330" w:rsidP="00ED47E2">
            <w:pPr>
              <w:jc w:val="center"/>
              <w:rPr>
                <w:szCs w:val="21"/>
              </w:rPr>
            </w:pPr>
          </w:p>
        </w:tc>
        <w:tc>
          <w:tcPr>
            <w:tcW w:w="600" w:type="dxa"/>
          </w:tcPr>
          <w:p w14:paraId="557E2B35" w14:textId="77777777" w:rsidR="009E6330" w:rsidRDefault="009E6330" w:rsidP="00ED47E2">
            <w:pPr>
              <w:jc w:val="center"/>
              <w:rPr>
                <w:szCs w:val="21"/>
              </w:rPr>
            </w:pPr>
          </w:p>
        </w:tc>
        <w:tc>
          <w:tcPr>
            <w:tcW w:w="600" w:type="dxa"/>
          </w:tcPr>
          <w:p w14:paraId="644C6632" w14:textId="77777777" w:rsidR="009E6330" w:rsidRDefault="009E6330" w:rsidP="00ED47E2">
            <w:pPr>
              <w:jc w:val="center"/>
              <w:rPr>
                <w:szCs w:val="21"/>
              </w:rPr>
            </w:pPr>
          </w:p>
        </w:tc>
        <w:tc>
          <w:tcPr>
            <w:tcW w:w="600" w:type="dxa"/>
          </w:tcPr>
          <w:p w14:paraId="61F9731D" w14:textId="77777777" w:rsidR="009E6330" w:rsidRDefault="009E6330" w:rsidP="00ED47E2">
            <w:pPr>
              <w:jc w:val="center"/>
              <w:rPr>
                <w:szCs w:val="21"/>
              </w:rPr>
            </w:pPr>
          </w:p>
        </w:tc>
        <w:tc>
          <w:tcPr>
            <w:tcW w:w="600" w:type="dxa"/>
          </w:tcPr>
          <w:p w14:paraId="39C20F67" w14:textId="77777777" w:rsidR="009E6330" w:rsidRDefault="009E6330" w:rsidP="00ED47E2">
            <w:pPr>
              <w:jc w:val="center"/>
              <w:rPr>
                <w:szCs w:val="21"/>
              </w:rPr>
            </w:pPr>
          </w:p>
        </w:tc>
        <w:tc>
          <w:tcPr>
            <w:tcW w:w="600" w:type="dxa"/>
          </w:tcPr>
          <w:p w14:paraId="64D5C386" w14:textId="77777777" w:rsidR="009E6330" w:rsidRDefault="009E6330" w:rsidP="00ED47E2">
            <w:pPr>
              <w:jc w:val="center"/>
              <w:rPr>
                <w:szCs w:val="21"/>
              </w:rPr>
            </w:pPr>
          </w:p>
        </w:tc>
        <w:tc>
          <w:tcPr>
            <w:tcW w:w="800" w:type="dxa"/>
          </w:tcPr>
          <w:p w14:paraId="77BAD51A" w14:textId="77777777" w:rsidR="009E6330" w:rsidRDefault="009E6330" w:rsidP="00ED47E2">
            <w:pPr>
              <w:jc w:val="center"/>
              <w:rPr>
                <w:szCs w:val="21"/>
              </w:rPr>
            </w:pPr>
          </w:p>
        </w:tc>
        <w:tc>
          <w:tcPr>
            <w:tcW w:w="1200" w:type="dxa"/>
          </w:tcPr>
          <w:p w14:paraId="558E3616" w14:textId="77777777" w:rsidR="009E6330" w:rsidRDefault="009E6330" w:rsidP="00ED47E2">
            <w:pPr>
              <w:jc w:val="center"/>
              <w:rPr>
                <w:szCs w:val="21"/>
              </w:rPr>
            </w:pPr>
          </w:p>
        </w:tc>
      </w:tr>
      <w:tr w:rsidR="009E6330" w14:paraId="4A277FA2" w14:textId="77777777" w:rsidTr="009E6330">
        <w:trPr>
          <w:trHeight w:val="179"/>
        </w:trPr>
        <w:tc>
          <w:tcPr>
            <w:tcW w:w="800" w:type="dxa"/>
          </w:tcPr>
          <w:p w14:paraId="4DC8E91D" w14:textId="77777777" w:rsidR="009E6330" w:rsidRDefault="009E6330" w:rsidP="00ED47E2">
            <w:pPr>
              <w:jc w:val="center"/>
              <w:rPr>
                <w:szCs w:val="21"/>
              </w:rPr>
            </w:pPr>
            <w:r>
              <w:rPr>
                <w:rFonts w:hint="eastAsia"/>
                <w:szCs w:val="21"/>
              </w:rPr>
              <w:t>11</w:t>
            </w:r>
          </w:p>
        </w:tc>
        <w:tc>
          <w:tcPr>
            <w:tcW w:w="1000" w:type="dxa"/>
          </w:tcPr>
          <w:p w14:paraId="2FA3E3D0" w14:textId="77777777" w:rsidR="009E6330" w:rsidRDefault="009E6330" w:rsidP="00ED47E2"/>
        </w:tc>
        <w:tc>
          <w:tcPr>
            <w:tcW w:w="1400" w:type="dxa"/>
          </w:tcPr>
          <w:p w14:paraId="3D677A14" w14:textId="77777777" w:rsidR="009E6330" w:rsidRDefault="009E6330" w:rsidP="00ED47E2">
            <w:pPr>
              <w:jc w:val="center"/>
              <w:rPr>
                <w:szCs w:val="21"/>
              </w:rPr>
            </w:pPr>
          </w:p>
        </w:tc>
        <w:tc>
          <w:tcPr>
            <w:tcW w:w="800" w:type="dxa"/>
          </w:tcPr>
          <w:p w14:paraId="45C33119" w14:textId="77777777" w:rsidR="009E6330" w:rsidRDefault="009E6330" w:rsidP="00ED47E2">
            <w:pPr>
              <w:jc w:val="center"/>
              <w:rPr>
                <w:szCs w:val="21"/>
              </w:rPr>
            </w:pPr>
          </w:p>
        </w:tc>
        <w:tc>
          <w:tcPr>
            <w:tcW w:w="600" w:type="dxa"/>
          </w:tcPr>
          <w:p w14:paraId="6C3F7222" w14:textId="77777777" w:rsidR="009E6330" w:rsidRDefault="009E6330" w:rsidP="00ED47E2">
            <w:pPr>
              <w:jc w:val="center"/>
              <w:rPr>
                <w:szCs w:val="21"/>
              </w:rPr>
            </w:pPr>
          </w:p>
        </w:tc>
        <w:tc>
          <w:tcPr>
            <w:tcW w:w="600" w:type="dxa"/>
          </w:tcPr>
          <w:p w14:paraId="590A6B53" w14:textId="77777777" w:rsidR="009E6330" w:rsidRDefault="009E6330" w:rsidP="00ED47E2">
            <w:pPr>
              <w:jc w:val="center"/>
              <w:rPr>
                <w:szCs w:val="21"/>
              </w:rPr>
            </w:pPr>
          </w:p>
        </w:tc>
        <w:tc>
          <w:tcPr>
            <w:tcW w:w="600" w:type="dxa"/>
          </w:tcPr>
          <w:p w14:paraId="7FC43B6C" w14:textId="77777777" w:rsidR="009E6330" w:rsidRDefault="009E6330" w:rsidP="00ED47E2">
            <w:pPr>
              <w:jc w:val="center"/>
              <w:rPr>
                <w:szCs w:val="21"/>
              </w:rPr>
            </w:pPr>
          </w:p>
        </w:tc>
        <w:tc>
          <w:tcPr>
            <w:tcW w:w="600" w:type="dxa"/>
          </w:tcPr>
          <w:p w14:paraId="26288A22" w14:textId="77777777" w:rsidR="009E6330" w:rsidRDefault="009E6330" w:rsidP="00ED47E2">
            <w:pPr>
              <w:jc w:val="center"/>
              <w:rPr>
                <w:szCs w:val="21"/>
              </w:rPr>
            </w:pPr>
          </w:p>
        </w:tc>
        <w:tc>
          <w:tcPr>
            <w:tcW w:w="600" w:type="dxa"/>
          </w:tcPr>
          <w:p w14:paraId="7C480367" w14:textId="77777777" w:rsidR="009E6330" w:rsidRDefault="009E6330" w:rsidP="00ED47E2">
            <w:pPr>
              <w:jc w:val="center"/>
              <w:rPr>
                <w:szCs w:val="21"/>
              </w:rPr>
            </w:pPr>
          </w:p>
        </w:tc>
        <w:tc>
          <w:tcPr>
            <w:tcW w:w="600" w:type="dxa"/>
          </w:tcPr>
          <w:p w14:paraId="71B78A70" w14:textId="77777777" w:rsidR="009E6330" w:rsidRDefault="009E6330" w:rsidP="00ED47E2">
            <w:pPr>
              <w:jc w:val="center"/>
              <w:rPr>
                <w:szCs w:val="21"/>
              </w:rPr>
            </w:pPr>
          </w:p>
        </w:tc>
        <w:tc>
          <w:tcPr>
            <w:tcW w:w="600" w:type="dxa"/>
          </w:tcPr>
          <w:p w14:paraId="2946ECFD" w14:textId="77777777" w:rsidR="009E6330" w:rsidRDefault="009E6330" w:rsidP="00ED47E2">
            <w:pPr>
              <w:jc w:val="center"/>
              <w:rPr>
                <w:szCs w:val="21"/>
              </w:rPr>
            </w:pPr>
          </w:p>
        </w:tc>
        <w:tc>
          <w:tcPr>
            <w:tcW w:w="600" w:type="dxa"/>
          </w:tcPr>
          <w:p w14:paraId="20FE7AF5" w14:textId="77777777" w:rsidR="009E6330" w:rsidRDefault="009E6330" w:rsidP="00ED47E2">
            <w:pPr>
              <w:jc w:val="center"/>
              <w:rPr>
                <w:szCs w:val="21"/>
              </w:rPr>
            </w:pPr>
          </w:p>
        </w:tc>
        <w:tc>
          <w:tcPr>
            <w:tcW w:w="600" w:type="dxa"/>
          </w:tcPr>
          <w:p w14:paraId="5DBFC2B2" w14:textId="77777777" w:rsidR="009E6330" w:rsidRDefault="009E6330" w:rsidP="00ED47E2">
            <w:pPr>
              <w:jc w:val="center"/>
              <w:rPr>
                <w:szCs w:val="21"/>
              </w:rPr>
            </w:pPr>
          </w:p>
        </w:tc>
        <w:tc>
          <w:tcPr>
            <w:tcW w:w="600" w:type="dxa"/>
          </w:tcPr>
          <w:p w14:paraId="209D21A0" w14:textId="77777777" w:rsidR="009E6330" w:rsidRDefault="009E6330" w:rsidP="00ED47E2">
            <w:pPr>
              <w:jc w:val="center"/>
              <w:rPr>
                <w:szCs w:val="21"/>
              </w:rPr>
            </w:pPr>
          </w:p>
        </w:tc>
        <w:tc>
          <w:tcPr>
            <w:tcW w:w="600" w:type="dxa"/>
          </w:tcPr>
          <w:p w14:paraId="471FAD5F" w14:textId="77777777" w:rsidR="009E6330" w:rsidRDefault="009E6330" w:rsidP="00ED47E2">
            <w:pPr>
              <w:jc w:val="center"/>
              <w:rPr>
                <w:szCs w:val="21"/>
              </w:rPr>
            </w:pPr>
          </w:p>
        </w:tc>
        <w:tc>
          <w:tcPr>
            <w:tcW w:w="600" w:type="dxa"/>
          </w:tcPr>
          <w:p w14:paraId="254B02D6" w14:textId="77777777" w:rsidR="009E6330" w:rsidRDefault="009E6330" w:rsidP="00ED47E2">
            <w:pPr>
              <w:jc w:val="center"/>
              <w:rPr>
                <w:szCs w:val="21"/>
              </w:rPr>
            </w:pPr>
          </w:p>
        </w:tc>
        <w:tc>
          <w:tcPr>
            <w:tcW w:w="600" w:type="dxa"/>
          </w:tcPr>
          <w:p w14:paraId="49B87FBE" w14:textId="77777777" w:rsidR="009E6330" w:rsidRDefault="009E6330" w:rsidP="00ED47E2">
            <w:pPr>
              <w:jc w:val="center"/>
              <w:rPr>
                <w:szCs w:val="21"/>
              </w:rPr>
            </w:pPr>
          </w:p>
        </w:tc>
        <w:tc>
          <w:tcPr>
            <w:tcW w:w="600" w:type="dxa"/>
          </w:tcPr>
          <w:p w14:paraId="4609781C" w14:textId="77777777" w:rsidR="009E6330" w:rsidRDefault="009E6330" w:rsidP="00ED47E2">
            <w:pPr>
              <w:jc w:val="center"/>
              <w:rPr>
                <w:szCs w:val="21"/>
              </w:rPr>
            </w:pPr>
          </w:p>
        </w:tc>
        <w:tc>
          <w:tcPr>
            <w:tcW w:w="600" w:type="dxa"/>
          </w:tcPr>
          <w:p w14:paraId="7451AD13" w14:textId="77777777" w:rsidR="009E6330" w:rsidRDefault="009E6330" w:rsidP="00ED47E2">
            <w:pPr>
              <w:jc w:val="center"/>
              <w:rPr>
                <w:szCs w:val="21"/>
              </w:rPr>
            </w:pPr>
          </w:p>
        </w:tc>
        <w:tc>
          <w:tcPr>
            <w:tcW w:w="600" w:type="dxa"/>
          </w:tcPr>
          <w:p w14:paraId="7C69A91C" w14:textId="77777777" w:rsidR="009E6330" w:rsidRDefault="009E6330" w:rsidP="00ED47E2">
            <w:pPr>
              <w:jc w:val="center"/>
              <w:rPr>
                <w:szCs w:val="21"/>
              </w:rPr>
            </w:pPr>
          </w:p>
        </w:tc>
        <w:tc>
          <w:tcPr>
            <w:tcW w:w="800" w:type="dxa"/>
          </w:tcPr>
          <w:p w14:paraId="7C899712" w14:textId="77777777" w:rsidR="009E6330" w:rsidRDefault="009E6330" w:rsidP="00ED47E2">
            <w:pPr>
              <w:jc w:val="center"/>
              <w:rPr>
                <w:szCs w:val="21"/>
              </w:rPr>
            </w:pPr>
          </w:p>
        </w:tc>
        <w:tc>
          <w:tcPr>
            <w:tcW w:w="1200" w:type="dxa"/>
          </w:tcPr>
          <w:p w14:paraId="45759024" w14:textId="77777777" w:rsidR="009E6330" w:rsidRDefault="009E6330" w:rsidP="00ED47E2">
            <w:pPr>
              <w:jc w:val="center"/>
              <w:rPr>
                <w:szCs w:val="21"/>
              </w:rPr>
            </w:pPr>
          </w:p>
        </w:tc>
      </w:tr>
      <w:tr w:rsidR="009E6330" w14:paraId="50337CFB" w14:textId="77777777" w:rsidTr="009E6330">
        <w:trPr>
          <w:trHeight w:val="179"/>
        </w:trPr>
        <w:tc>
          <w:tcPr>
            <w:tcW w:w="800" w:type="dxa"/>
          </w:tcPr>
          <w:p w14:paraId="6858396C" w14:textId="77777777" w:rsidR="009E6330" w:rsidRDefault="009E6330" w:rsidP="00ED47E2">
            <w:pPr>
              <w:jc w:val="center"/>
              <w:rPr>
                <w:szCs w:val="21"/>
              </w:rPr>
            </w:pPr>
            <w:r>
              <w:rPr>
                <w:rFonts w:hint="eastAsia"/>
                <w:szCs w:val="21"/>
              </w:rPr>
              <w:t>12</w:t>
            </w:r>
          </w:p>
        </w:tc>
        <w:tc>
          <w:tcPr>
            <w:tcW w:w="1000" w:type="dxa"/>
          </w:tcPr>
          <w:p w14:paraId="1B9FE0B1" w14:textId="77777777" w:rsidR="009E6330" w:rsidRDefault="009E6330" w:rsidP="00ED47E2"/>
        </w:tc>
        <w:tc>
          <w:tcPr>
            <w:tcW w:w="1400" w:type="dxa"/>
          </w:tcPr>
          <w:p w14:paraId="5F7BB4D3" w14:textId="77777777" w:rsidR="009E6330" w:rsidRDefault="009E6330" w:rsidP="00ED47E2">
            <w:pPr>
              <w:jc w:val="center"/>
              <w:rPr>
                <w:szCs w:val="21"/>
              </w:rPr>
            </w:pPr>
          </w:p>
        </w:tc>
        <w:tc>
          <w:tcPr>
            <w:tcW w:w="800" w:type="dxa"/>
          </w:tcPr>
          <w:p w14:paraId="27D4EA48" w14:textId="77777777" w:rsidR="009E6330" w:rsidRDefault="009E6330" w:rsidP="00ED47E2">
            <w:pPr>
              <w:jc w:val="center"/>
              <w:rPr>
                <w:szCs w:val="21"/>
              </w:rPr>
            </w:pPr>
          </w:p>
        </w:tc>
        <w:tc>
          <w:tcPr>
            <w:tcW w:w="600" w:type="dxa"/>
          </w:tcPr>
          <w:p w14:paraId="2E2C87A7" w14:textId="77777777" w:rsidR="009E6330" w:rsidRDefault="009E6330" w:rsidP="00ED47E2">
            <w:pPr>
              <w:jc w:val="center"/>
              <w:rPr>
                <w:szCs w:val="21"/>
              </w:rPr>
            </w:pPr>
          </w:p>
        </w:tc>
        <w:tc>
          <w:tcPr>
            <w:tcW w:w="600" w:type="dxa"/>
          </w:tcPr>
          <w:p w14:paraId="7D5CCDAF" w14:textId="77777777" w:rsidR="009E6330" w:rsidRDefault="009E6330" w:rsidP="00ED47E2">
            <w:pPr>
              <w:jc w:val="center"/>
              <w:rPr>
                <w:szCs w:val="21"/>
              </w:rPr>
            </w:pPr>
          </w:p>
        </w:tc>
        <w:tc>
          <w:tcPr>
            <w:tcW w:w="600" w:type="dxa"/>
          </w:tcPr>
          <w:p w14:paraId="6C4B9F5E" w14:textId="77777777" w:rsidR="009E6330" w:rsidRDefault="009E6330" w:rsidP="00ED47E2">
            <w:pPr>
              <w:jc w:val="center"/>
              <w:rPr>
                <w:szCs w:val="21"/>
              </w:rPr>
            </w:pPr>
          </w:p>
        </w:tc>
        <w:tc>
          <w:tcPr>
            <w:tcW w:w="600" w:type="dxa"/>
          </w:tcPr>
          <w:p w14:paraId="2C2DCF76" w14:textId="77777777" w:rsidR="009E6330" w:rsidRDefault="009E6330" w:rsidP="00ED47E2">
            <w:pPr>
              <w:jc w:val="center"/>
              <w:rPr>
                <w:szCs w:val="21"/>
              </w:rPr>
            </w:pPr>
          </w:p>
        </w:tc>
        <w:tc>
          <w:tcPr>
            <w:tcW w:w="600" w:type="dxa"/>
          </w:tcPr>
          <w:p w14:paraId="747CB483" w14:textId="77777777" w:rsidR="009E6330" w:rsidRDefault="009E6330" w:rsidP="00ED47E2">
            <w:pPr>
              <w:jc w:val="center"/>
              <w:rPr>
                <w:szCs w:val="21"/>
              </w:rPr>
            </w:pPr>
          </w:p>
        </w:tc>
        <w:tc>
          <w:tcPr>
            <w:tcW w:w="600" w:type="dxa"/>
          </w:tcPr>
          <w:p w14:paraId="6F25ECD7" w14:textId="77777777" w:rsidR="009E6330" w:rsidRDefault="009E6330" w:rsidP="00ED47E2">
            <w:pPr>
              <w:jc w:val="center"/>
              <w:rPr>
                <w:szCs w:val="21"/>
              </w:rPr>
            </w:pPr>
          </w:p>
        </w:tc>
        <w:tc>
          <w:tcPr>
            <w:tcW w:w="600" w:type="dxa"/>
          </w:tcPr>
          <w:p w14:paraId="1CFBD9A3" w14:textId="77777777" w:rsidR="009E6330" w:rsidRDefault="009E6330" w:rsidP="00ED47E2">
            <w:pPr>
              <w:jc w:val="center"/>
              <w:rPr>
                <w:szCs w:val="21"/>
              </w:rPr>
            </w:pPr>
          </w:p>
        </w:tc>
        <w:tc>
          <w:tcPr>
            <w:tcW w:w="600" w:type="dxa"/>
          </w:tcPr>
          <w:p w14:paraId="04D8FA7D" w14:textId="77777777" w:rsidR="009E6330" w:rsidRDefault="009E6330" w:rsidP="00ED47E2">
            <w:pPr>
              <w:jc w:val="center"/>
              <w:rPr>
                <w:szCs w:val="21"/>
              </w:rPr>
            </w:pPr>
          </w:p>
        </w:tc>
        <w:tc>
          <w:tcPr>
            <w:tcW w:w="600" w:type="dxa"/>
          </w:tcPr>
          <w:p w14:paraId="130E50B3" w14:textId="77777777" w:rsidR="009E6330" w:rsidRDefault="009E6330" w:rsidP="00ED47E2">
            <w:pPr>
              <w:jc w:val="center"/>
              <w:rPr>
                <w:szCs w:val="21"/>
              </w:rPr>
            </w:pPr>
          </w:p>
        </w:tc>
        <w:tc>
          <w:tcPr>
            <w:tcW w:w="600" w:type="dxa"/>
          </w:tcPr>
          <w:p w14:paraId="273A9ADA" w14:textId="77777777" w:rsidR="009E6330" w:rsidRDefault="009E6330" w:rsidP="00ED47E2">
            <w:pPr>
              <w:jc w:val="center"/>
              <w:rPr>
                <w:szCs w:val="21"/>
              </w:rPr>
            </w:pPr>
          </w:p>
        </w:tc>
        <w:tc>
          <w:tcPr>
            <w:tcW w:w="600" w:type="dxa"/>
          </w:tcPr>
          <w:p w14:paraId="0E535D0A" w14:textId="77777777" w:rsidR="009E6330" w:rsidRDefault="009E6330" w:rsidP="00ED47E2">
            <w:pPr>
              <w:jc w:val="center"/>
              <w:rPr>
                <w:szCs w:val="21"/>
              </w:rPr>
            </w:pPr>
          </w:p>
        </w:tc>
        <w:tc>
          <w:tcPr>
            <w:tcW w:w="600" w:type="dxa"/>
          </w:tcPr>
          <w:p w14:paraId="2F24F2D2" w14:textId="77777777" w:rsidR="009E6330" w:rsidRDefault="009E6330" w:rsidP="00ED47E2">
            <w:pPr>
              <w:jc w:val="center"/>
              <w:rPr>
                <w:szCs w:val="21"/>
              </w:rPr>
            </w:pPr>
          </w:p>
        </w:tc>
        <w:tc>
          <w:tcPr>
            <w:tcW w:w="600" w:type="dxa"/>
          </w:tcPr>
          <w:p w14:paraId="37841FE2" w14:textId="77777777" w:rsidR="009E6330" w:rsidRDefault="009E6330" w:rsidP="00ED47E2">
            <w:pPr>
              <w:jc w:val="center"/>
              <w:rPr>
                <w:szCs w:val="21"/>
              </w:rPr>
            </w:pPr>
          </w:p>
        </w:tc>
        <w:tc>
          <w:tcPr>
            <w:tcW w:w="600" w:type="dxa"/>
          </w:tcPr>
          <w:p w14:paraId="62C7E06A" w14:textId="77777777" w:rsidR="009E6330" w:rsidRDefault="009E6330" w:rsidP="00ED47E2">
            <w:pPr>
              <w:jc w:val="center"/>
              <w:rPr>
                <w:szCs w:val="21"/>
              </w:rPr>
            </w:pPr>
          </w:p>
        </w:tc>
        <w:tc>
          <w:tcPr>
            <w:tcW w:w="600" w:type="dxa"/>
          </w:tcPr>
          <w:p w14:paraId="28F92F01" w14:textId="77777777" w:rsidR="009E6330" w:rsidRDefault="009E6330" w:rsidP="00ED47E2">
            <w:pPr>
              <w:jc w:val="center"/>
              <w:rPr>
                <w:szCs w:val="21"/>
              </w:rPr>
            </w:pPr>
          </w:p>
        </w:tc>
        <w:tc>
          <w:tcPr>
            <w:tcW w:w="600" w:type="dxa"/>
          </w:tcPr>
          <w:p w14:paraId="7A8D13CC" w14:textId="77777777" w:rsidR="009E6330" w:rsidRDefault="009E6330" w:rsidP="00ED47E2">
            <w:pPr>
              <w:jc w:val="center"/>
              <w:rPr>
                <w:szCs w:val="21"/>
              </w:rPr>
            </w:pPr>
          </w:p>
        </w:tc>
        <w:tc>
          <w:tcPr>
            <w:tcW w:w="800" w:type="dxa"/>
          </w:tcPr>
          <w:p w14:paraId="113D8288" w14:textId="77777777" w:rsidR="009E6330" w:rsidRDefault="009E6330" w:rsidP="00ED47E2">
            <w:pPr>
              <w:jc w:val="center"/>
              <w:rPr>
                <w:szCs w:val="21"/>
              </w:rPr>
            </w:pPr>
          </w:p>
        </w:tc>
        <w:tc>
          <w:tcPr>
            <w:tcW w:w="1200" w:type="dxa"/>
          </w:tcPr>
          <w:p w14:paraId="7FC553F9" w14:textId="77777777" w:rsidR="009E6330" w:rsidRDefault="009E6330" w:rsidP="00ED47E2">
            <w:pPr>
              <w:jc w:val="center"/>
              <w:rPr>
                <w:szCs w:val="21"/>
              </w:rPr>
            </w:pPr>
          </w:p>
        </w:tc>
      </w:tr>
      <w:tr w:rsidR="009E6330" w14:paraId="095BCE98" w14:textId="77777777" w:rsidTr="009E6330">
        <w:trPr>
          <w:trHeight w:val="314"/>
        </w:trPr>
        <w:tc>
          <w:tcPr>
            <w:tcW w:w="800" w:type="dxa"/>
          </w:tcPr>
          <w:p w14:paraId="624E7708" w14:textId="77777777" w:rsidR="009E6330" w:rsidRDefault="009E6330" w:rsidP="00ED47E2">
            <w:pPr>
              <w:jc w:val="center"/>
              <w:rPr>
                <w:szCs w:val="21"/>
              </w:rPr>
            </w:pPr>
            <w:r>
              <w:rPr>
                <w:rFonts w:hint="eastAsia"/>
                <w:szCs w:val="21"/>
              </w:rPr>
              <w:t>13</w:t>
            </w:r>
          </w:p>
        </w:tc>
        <w:tc>
          <w:tcPr>
            <w:tcW w:w="1000" w:type="dxa"/>
          </w:tcPr>
          <w:p w14:paraId="7739638A" w14:textId="77777777" w:rsidR="009E6330" w:rsidRDefault="009E6330" w:rsidP="00ED47E2"/>
        </w:tc>
        <w:tc>
          <w:tcPr>
            <w:tcW w:w="1400" w:type="dxa"/>
          </w:tcPr>
          <w:p w14:paraId="6FACAC13" w14:textId="77777777" w:rsidR="009E6330" w:rsidRDefault="009E6330" w:rsidP="00ED47E2">
            <w:pPr>
              <w:jc w:val="center"/>
              <w:rPr>
                <w:szCs w:val="21"/>
              </w:rPr>
            </w:pPr>
          </w:p>
        </w:tc>
        <w:tc>
          <w:tcPr>
            <w:tcW w:w="800" w:type="dxa"/>
          </w:tcPr>
          <w:p w14:paraId="4E525A59" w14:textId="77777777" w:rsidR="009E6330" w:rsidRDefault="009E6330" w:rsidP="00ED47E2">
            <w:pPr>
              <w:jc w:val="center"/>
              <w:rPr>
                <w:szCs w:val="21"/>
              </w:rPr>
            </w:pPr>
          </w:p>
        </w:tc>
        <w:tc>
          <w:tcPr>
            <w:tcW w:w="600" w:type="dxa"/>
          </w:tcPr>
          <w:p w14:paraId="4860F581" w14:textId="77777777" w:rsidR="009E6330" w:rsidRDefault="009E6330" w:rsidP="00ED47E2">
            <w:pPr>
              <w:jc w:val="center"/>
              <w:rPr>
                <w:szCs w:val="21"/>
              </w:rPr>
            </w:pPr>
          </w:p>
        </w:tc>
        <w:tc>
          <w:tcPr>
            <w:tcW w:w="600" w:type="dxa"/>
          </w:tcPr>
          <w:p w14:paraId="4AB7224A" w14:textId="77777777" w:rsidR="009E6330" w:rsidRDefault="009E6330" w:rsidP="00ED47E2">
            <w:pPr>
              <w:jc w:val="center"/>
              <w:rPr>
                <w:szCs w:val="21"/>
              </w:rPr>
            </w:pPr>
          </w:p>
        </w:tc>
        <w:tc>
          <w:tcPr>
            <w:tcW w:w="600" w:type="dxa"/>
          </w:tcPr>
          <w:p w14:paraId="6EAB5536" w14:textId="77777777" w:rsidR="009E6330" w:rsidRDefault="009E6330" w:rsidP="00ED47E2">
            <w:pPr>
              <w:jc w:val="center"/>
              <w:rPr>
                <w:szCs w:val="21"/>
              </w:rPr>
            </w:pPr>
          </w:p>
        </w:tc>
        <w:tc>
          <w:tcPr>
            <w:tcW w:w="600" w:type="dxa"/>
          </w:tcPr>
          <w:p w14:paraId="3DF0DAC6" w14:textId="77777777" w:rsidR="009E6330" w:rsidRDefault="009E6330" w:rsidP="00ED47E2">
            <w:pPr>
              <w:jc w:val="center"/>
              <w:rPr>
                <w:szCs w:val="21"/>
              </w:rPr>
            </w:pPr>
          </w:p>
        </w:tc>
        <w:tc>
          <w:tcPr>
            <w:tcW w:w="600" w:type="dxa"/>
          </w:tcPr>
          <w:p w14:paraId="5C05B5F8" w14:textId="77777777" w:rsidR="009E6330" w:rsidRDefault="009E6330" w:rsidP="00ED47E2">
            <w:pPr>
              <w:jc w:val="center"/>
              <w:rPr>
                <w:szCs w:val="21"/>
              </w:rPr>
            </w:pPr>
          </w:p>
        </w:tc>
        <w:tc>
          <w:tcPr>
            <w:tcW w:w="600" w:type="dxa"/>
          </w:tcPr>
          <w:p w14:paraId="6222D557" w14:textId="77777777" w:rsidR="009E6330" w:rsidRDefault="009E6330" w:rsidP="00ED47E2">
            <w:pPr>
              <w:jc w:val="center"/>
              <w:rPr>
                <w:szCs w:val="21"/>
              </w:rPr>
            </w:pPr>
          </w:p>
        </w:tc>
        <w:tc>
          <w:tcPr>
            <w:tcW w:w="600" w:type="dxa"/>
          </w:tcPr>
          <w:p w14:paraId="6D5F5A2C" w14:textId="77777777" w:rsidR="009E6330" w:rsidRDefault="009E6330" w:rsidP="00ED47E2">
            <w:pPr>
              <w:jc w:val="center"/>
              <w:rPr>
                <w:szCs w:val="21"/>
              </w:rPr>
            </w:pPr>
          </w:p>
        </w:tc>
        <w:tc>
          <w:tcPr>
            <w:tcW w:w="600" w:type="dxa"/>
          </w:tcPr>
          <w:p w14:paraId="7E133594" w14:textId="77777777" w:rsidR="009E6330" w:rsidRDefault="009E6330" w:rsidP="00ED47E2">
            <w:pPr>
              <w:jc w:val="center"/>
              <w:rPr>
                <w:szCs w:val="21"/>
              </w:rPr>
            </w:pPr>
          </w:p>
        </w:tc>
        <w:tc>
          <w:tcPr>
            <w:tcW w:w="600" w:type="dxa"/>
          </w:tcPr>
          <w:p w14:paraId="41FB68AD" w14:textId="77777777" w:rsidR="009E6330" w:rsidRDefault="009E6330" w:rsidP="00ED47E2">
            <w:pPr>
              <w:jc w:val="center"/>
              <w:rPr>
                <w:szCs w:val="21"/>
              </w:rPr>
            </w:pPr>
          </w:p>
        </w:tc>
        <w:tc>
          <w:tcPr>
            <w:tcW w:w="600" w:type="dxa"/>
          </w:tcPr>
          <w:p w14:paraId="64EB7CB4" w14:textId="77777777" w:rsidR="009E6330" w:rsidRDefault="009E6330" w:rsidP="00ED47E2">
            <w:pPr>
              <w:jc w:val="center"/>
              <w:rPr>
                <w:szCs w:val="21"/>
              </w:rPr>
            </w:pPr>
          </w:p>
        </w:tc>
        <w:tc>
          <w:tcPr>
            <w:tcW w:w="600" w:type="dxa"/>
          </w:tcPr>
          <w:p w14:paraId="391BE6A6" w14:textId="77777777" w:rsidR="009E6330" w:rsidRDefault="009E6330" w:rsidP="00ED47E2">
            <w:pPr>
              <w:jc w:val="center"/>
              <w:rPr>
                <w:szCs w:val="21"/>
              </w:rPr>
            </w:pPr>
          </w:p>
        </w:tc>
        <w:tc>
          <w:tcPr>
            <w:tcW w:w="600" w:type="dxa"/>
          </w:tcPr>
          <w:p w14:paraId="7E6C3F4C" w14:textId="77777777" w:rsidR="009E6330" w:rsidRDefault="009E6330" w:rsidP="00ED47E2">
            <w:pPr>
              <w:jc w:val="center"/>
              <w:rPr>
                <w:szCs w:val="21"/>
              </w:rPr>
            </w:pPr>
          </w:p>
        </w:tc>
        <w:tc>
          <w:tcPr>
            <w:tcW w:w="600" w:type="dxa"/>
          </w:tcPr>
          <w:p w14:paraId="19C55460" w14:textId="77777777" w:rsidR="009E6330" w:rsidRDefault="009E6330" w:rsidP="00ED47E2">
            <w:pPr>
              <w:jc w:val="center"/>
              <w:rPr>
                <w:szCs w:val="21"/>
              </w:rPr>
            </w:pPr>
          </w:p>
        </w:tc>
        <w:tc>
          <w:tcPr>
            <w:tcW w:w="600" w:type="dxa"/>
          </w:tcPr>
          <w:p w14:paraId="4242B3D4" w14:textId="77777777" w:rsidR="009E6330" w:rsidRDefault="009E6330" w:rsidP="00ED47E2">
            <w:pPr>
              <w:jc w:val="center"/>
              <w:rPr>
                <w:szCs w:val="21"/>
              </w:rPr>
            </w:pPr>
          </w:p>
        </w:tc>
        <w:tc>
          <w:tcPr>
            <w:tcW w:w="600" w:type="dxa"/>
          </w:tcPr>
          <w:p w14:paraId="13F99466" w14:textId="77777777" w:rsidR="009E6330" w:rsidRDefault="009E6330" w:rsidP="00ED47E2">
            <w:pPr>
              <w:jc w:val="center"/>
              <w:rPr>
                <w:szCs w:val="21"/>
              </w:rPr>
            </w:pPr>
          </w:p>
        </w:tc>
        <w:tc>
          <w:tcPr>
            <w:tcW w:w="600" w:type="dxa"/>
          </w:tcPr>
          <w:p w14:paraId="68BED25C" w14:textId="77777777" w:rsidR="009E6330" w:rsidRDefault="009E6330" w:rsidP="00ED47E2">
            <w:pPr>
              <w:jc w:val="center"/>
              <w:rPr>
                <w:szCs w:val="21"/>
              </w:rPr>
            </w:pPr>
          </w:p>
        </w:tc>
        <w:tc>
          <w:tcPr>
            <w:tcW w:w="800" w:type="dxa"/>
          </w:tcPr>
          <w:p w14:paraId="7B99144C" w14:textId="77777777" w:rsidR="009E6330" w:rsidRDefault="009E6330" w:rsidP="00ED47E2">
            <w:pPr>
              <w:jc w:val="center"/>
              <w:rPr>
                <w:szCs w:val="21"/>
              </w:rPr>
            </w:pPr>
          </w:p>
        </w:tc>
        <w:tc>
          <w:tcPr>
            <w:tcW w:w="1200" w:type="dxa"/>
          </w:tcPr>
          <w:p w14:paraId="3AAC91A2" w14:textId="77777777" w:rsidR="009E6330" w:rsidRDefault="009E6330" w:rsidP="00ED47E2">
            <w:pPr>
              <w:jc w:val="center"/>
              <w:rPr>
                <w:szCs w:val="21"/>
              </w:rPr>
            </w:pPr>
          </w:p>
        </w:tc>
      </w:tr>
      <w:tr w:rsidR="009E6330" w14:paraId="650F7E0B" w14:textId="77777777" w:rsidTr="009E6330">
        <w:trPr>
          <w:trHeight w:val="314"/>
        </w:trPr>
        <w:tc>
          <w:tcPr>
            <w:tcW w:w="800" w:type="dxa"/>
          </w:tcPr>
          <w:p w14:paraId="22114F6C" w14:textId="77777777" w:rsidR="009E6330" w:rsidRDefault="009E6330" w:rsidP="00ED47E2">
            <w:pPr>
              <w:jc w:val="center"/>
              <w:rPr>
                <w:szCs w:val="21"/>
              </w:rPr>
            </w:pPr>
            <w:r>
              <w:rPr>
                <w:rFonts w:hint="eastAsia"/>
                <w:szCs w:val="21"/>
              </w:rPr>
              <w:t>14</w:t>
            </w:r>
          </w:p>
        </w:tc>
        <w:tc>
          <w:tcPr>
            <w:tcW w:w="1000" w:type="dxa"/>
          </w:tcPr>
          <w:p w14:paraId="0D20B08A" w14:textId="77777777" w:rsidR="009E6330" w:rsidRDefault="009E6330" w:rsidP="00ED47E2"/>
        </w:tc>
        <w:tc>
          <w:tcPr>
            <w:tcW w:w="1400" w:type="dxa"/>
          </w:tcPr>
          <w:p w14:paraId="3A214A7E" w14:textId="77777777" w:rsidR="009E6330" w:rsidRDefault="009E6330" w:rsidP="00ED47E2">
            <w:pPr>
              <w:jc w:val="center"/>
              <w:rPr>
                <w:szCs w:val="21"/>
              </w:rPr>
            </w:pPr>
          </w:p>
        </w:tc>
        <w:tc>
          <w:tcPr>
            <w:tcW w:w="800" w:type="dxa"/>
          </w:tcPr>
          <w:p w14:paraId="2A338BA2" w14:textId="77777777" w:rsidR="009E6330" w:rsidRDefault="009E6330" w:rsidP="00ED47E2">
            <w:pPr>
              <w:jc w:val="center"/>
              <w:rPr>
                <w:szCs w:val="21"/>
              </w:rPr>
            </w:pPr>
          </w:p>
        </w:tc>
        <w:tc>
          <w:tcPr>
            <w:tcW w:w="600" w:type="dxa"/>
          </w:tcPr>
          <w:p w14:paraId="168080C0" w14:textId="77777777" w:rsidR="009E6330" w:rsidRDefault="009E6330" w:rsidP="00ED47E2">
            <w:pPr>
              <w:jc w:val="center"/>
              <w:rPr>
                <w:szCs w:val="21"/>
              </w:rPr>
            </w:pPr>
          </w:p>
        </w:tc>
        <w:tc>
          <w:tcPr>
            <w:tcW w:w="600" w:type="dxa"/>
          </w:tcPr>
          <w:p w14:paraId="5AD7F062" w14:textId="77777777" w:rsidR="009E6330" w:rsidRDefault="009E6330" w:rsidP="00ED47E2">
            <w:pPr>
              <w:jc w:val="center"/>
              <w:rPr>
                <w:szCs w:val="21"/>
              </w:rPr>
            </w:pPr>
          </w:p>
        </w:tc>
        <w:tc>
          <w:tcPr>
            <w:tcW w:w="600" w:type="dxa"/>
          </w:tcPr>
          <w:p w14:paraId="292DC701" w14:textId="77777777" w:rsidR="009E6330" w:rsidRDefault="009E6330" w:rsidP="00ED47E2">
            <w:pPr>
              <w:jc w:val="center"/>
              <w:rPr>
                <w:szCs w:val="21"/>
              </w:rPr>
            </w:pPr>
          </w:p>
        </w:tc>
        <w:tc>
          <w:tcPr>
            <w:tcW w:w="600" w:type="dxa"/>
          </w:tcPr>
          <w:p w14:paraId="5C383E50" w14:textId="77777777" w:rsidR="009E6330" w:rsidRDefault="009E6330" w:rsidP="00ED47E2">
            <w:pPr>
              <w:jc w:val="center"/>
              <w:rPr>
                <w:szCs w:val="21"/>
              </w:rPr>
            </w:pPr>
          </w:p>
        </w:tc>
        <w:tc>
          <w:tcPr>
            <w:tcW w:w="600" w:type="dxa"/>
          </w:tcPr>
          <w:p w14:paraId="74BB71CE" w14:textId="77777777" w:rsidR="009E6330" w:rsidRDefault="009E6330" w:rsidP="00ED47E2">
            <w:pPr>
              <w:jc w:val="center"/>
              <w:rPr>
                <w:szCs w:val="21"/>
              </w:rPr>
            </w:pPr>
          </w:p>
        </w:tc>
        <w:tc>
          <w:tcPr>
            <w:tcW w:w="600" w:type="dxa"/>
          </w:tcPr>
          <w:p w14:paraId="5609D782" w14:textId="77777777" w:rsidR="009E6330" w:rsidRDefault="009E6330" w:rsidP="00ED47E2">
            <w:pPr>
              <w:jc w:val="center"/>
              <w:rPr>
                <w:szCs w:val="21"/>
              </w:rPr>
            </w:pPr>
          </w:p>
        </w:tc>
        <w:tc>
          <w:tcPr>
            <w:tcW w:w="600" w:type="dxa"/>
          </w:tcPr>
          <w:p w14:paraId="529D70D0" w14:textId="77777777" w:rsidR="009E6330" w:rsidRDefault="009E6330" w:rsidP="00ED47E2">
            <w:pPr>
              <w:jc w:val="center"/>
              <w:rPr>
                <w:szCs w:val="21"/>
              </w:rPr>
            </w:pPr>
          </w:p>
        </w:tc>
        <w:tc>
          <w:tcPr>
            <w:tcW w:w="600" w:type="dxa"/>
          </w:tcPr>
          <w:p w14:paraId="7CFDCC8D" w14:textId="77777777" w:rsidR="009E6330" w:rsidRDefault="009E6330" w:rsidP="00ED47E2">
            <w:pPr>
              <w:jc w:val="center"/>
              <w:rPr>
                <w:szCs w:val="21"/>
              </w:rPr>
            </w:pPr>
          </w:p>
        </w:tc>
        <w:tc>
          <w:tcPr>
            <w:tcW w:w="600" w:type="dxa"/>
          </w:tcPr>
          <w:p w14:paraId="2F9D3A21" w14:textId="77777777" w:rsidR="009E6330" w:rsidRDefault="009E6330" w:rsidP="00ED47E2">
            <w:pPr>
              <w:jc w:val="center"/>
              <w:rPr>
                <w:szCs w:val="21"/>
              </w:rPr>
            </w:pPr>
          </w:p>
        </w:tc>
        <w:tc>
          <w:tcPr>
            <w:tcW w:w="600" w:type="dxa"/>
          </w:tcPr>
          <w:p w14:paraId="3DCBD609" w14:textId="77777777" w:rsidR="009E6330" w:rsidRDefault="009E6330" w:rsidP="00ED47E2">
            <w:pPr>
              <w:jc w:val="center"/>
              <w:rPr>
                <w:szCs w:val="21"/>
              </w:rPr>
            </w:pPr>
          </w:p>
        </w:tc>
        <w:tc>
          <w:tcPr>
            <w:tcW w:w="600" w:type="dxa"/>
          </w:tcPr>
          <w:p w14:paraId="4FDEED23" w14:textId="77777777" w:rsidR="009E6330" w:rsidRDefault="009E6330" w:rsidP="00ED47E2">
            <w:pPr>
              <w:jc w:val="center"/>
              <w:rPr>
                <w:szCs w:val="21"/>
              </w:rPr>
            </w:pPr>
          </w:p>
        </w:tc>
        <w:tc>
          <w:tcPr>
            <w:tcW w:w="600" w:type="dxa"/>
          </w:tcPr>
          <w:p w14:paraId="363C37B3" w14:textId="77777777" w:rsidR="009E6330" w:rsidRDefault="009E6330" w:rsidP="00ED47E2">
            <w:pPr>
              <w:jc w:val="center"/>
              <w:rPr>
                <w:szCs w:val="21"/>
              </w:rPr>
            </w:pPr>
          </w:p>
        </w:tc>
        <w:tc>
          <w:tcPr>
            <w:tcW w:w="600" w:type="dxa"/>
          </w:tcPr>
          <w:p w14:paraId="3F319BA7" w14:textId="77777777" w:rsidR="009E6330" w:rsidRDefault="009E6330" w:rsidP="00ED47E2">
            <w:pPr>
              <w:jc w:val="center"/>
              <w:rPr>
                <w:szCs w:val="21"/>
              </w:rPr>
            </w:pPr>
          </w:p>
        </w:tc>
        <w:tc>
          <w:tcPr>
            <w:tcW w:w="600" w:type="dxa"/>
          </w:tcPr>
          <w:p w14:paraId="6D2D3666" w14:textId="77777777" w:rsidR="009E6330" w:rsidRDefault="009E6330" w:rsidP="00ED47E2">
            <w:pPr>
              <w:jc w:val="center"/>
              <w:rPr>
                <w:szCs w:val="21"/>
              </w:rPr>
            </w:pPr>
          </w:p>
        </w:tc>
        <w:tc>
          <w:tcPr>
            <w:tcW w:w="600" w:type="dxa"/>
          </w:tcPr>
          <w:p w14:paraId="7A8CD3FF" w14:textId="77777777" w:rsidR="009E6330" w:rsidRDefault="009E6330" w:rsidP="00ED47E2">
            <w:pPr>
              <w:jc w:val="center"/>
              <w:rPr>
                <w:szCs w:val="21"/>
              </w:rPr>
            </w:pPr>
          </w:p>
        </w:tc>
        <w:tc>
          <w:tcPr>
            <w:tcW w:w="600" w:type="dxa"/>
          </w:tcPr>
          <w:p w14:paraId="07ADE20A" w14:textId="77777777" w:rsidR="009E6330" w:rsidRDefault="009E6330" w:rsidP="00ED47E2">
            <w:pPr>
              <w:jc w:val="center"/>
              <w:rPr>
                <w:szCs w:val="21"/>
              </w:rPr>
            </w:pPr>
          </w:p>
        </w:tc>
        <w:tc>
          <w:tcPr>
            <w:tcW w:w="800" w:type="dxa"/>
          </w:tcPr>
          <w:p w14:paraId="34C54B9C" w14:textId="77777777" w:rsidR="009E6330" w:rsidRDefault="009E6330" w:rsidP="00ED47E2">
            <w:pPr>
              <w:jc w:val="center"/>
              <w:rPr>
                <w:szCs w:val="21"/>
              </w:rPr>
            </w:pPr>
          </w:p>
        </w:tc>
        <w:tc>
          <w:tcPr>
            <w:tcW w:w="1200" w:type="dxa"/>
          </w:tcPr>
          <w:p w14:paraId="0FF27F6F" w14:textId="77777777" w:rsidR="009E6330" w:rsidRDefault="009E6330" w:rsidP="00ED47E2">
            <w:pPr>
              <w:jc w:val="center"/>
              <w:rPr>
                <w:szCs w:val="21"/>
              </w:rPr>
            </w:pPr>
          </w:p>
        </w:tc>
      </w:tr>
      <w:tr w:rsidR="009E6330" w14:paraId="2DBDB815" w14:textId="77777777" w:rsidTr="009E6330">
        <w:trPr>
          <w:trHeight w:val="299"/>
        </w:trPr>
        <w:tc>
          <w:tcPr>
            <w:tcW w:w="800" w:type="dxa"/>
          </w:tcPr>
          <w:p w14:paraId="1E635918" w14:textId="77777777" w:rsidR="009E6330" w:rsidRDefault="009E6330" w:rsidP="00ED47E2">
            <w:pPr>
              <w:jc w:val="center"/>
              <w:rPr>
                <w:szCs w:val="21"/>
              </w:rPr>
            </w:pPr>
            <w:r>
              <w:rPr>
                <w:rFonts w:hint="eastAsia"/>
                <w:szCs w:val="21"/>
              </w:rPr>
              <w:t>15</w:t>
            </w:r>
          </w:p>
        </w:tc>
        <w:tc>
          <w:tcPr>
            <w:tcW w:w="1000" w:type="dxa"/>
          </w:tcPr>
          <w:p w14:paraId="645DB32D" w14:textId="77777777" w:rsidR="009E6330" w:rsidRDefault="009E6330" w:rsidP="00ED47E2"/>
        </w:tc>
        <w:tc>
          <w:tcPr>
            <w:tcW w:w="1400" w:type="dxa"/>
          </w:tcPr>
          <w:p w14:paraId="79AFADCB" w14:textId="77777777" w:rsidR="009E6330" w:rsidRDefault="009E6330" w:rsidP="00ED47E2">
            <w:pPr>
              <w:jc w:val="center"/>
              <w:rPr>
                <w:szCs w:val="21"/>
              </w:rPr>
            </w:pPr>
          </w:p>
        </w:tc>
        <w:tc>
          <w:tcPr>
            <w:tcW w:w="800" w:type="dxa"/>
          </w:tcPr>
          <w:p w14:paraId="63AB4CE4" w14:textId="77777777" w:rsidR="009E6330" w:rsidRDefault="009E6330" w:rsidP="00ED47E2">
            <w:pPr>
              <w:jc w:val="center"/>
              <w:rPr>
                <w:szCs w:val="21"/>
              </w:rPr>
            </w:pPr>
          </w:p>
        </w:tc>
        <w:tc>
          <w:tcPr>
            <w:tcW w:w="600" w:type="dxa"/>
          </w:tcPr>
          <w:p w14:paraId="3DB1A251" w14:textId="77777777" w:rsidR="009E6330" w:rsidRDefault="009E6330" w:rsidP="00ED47E2">
            <w:pPr>
              <w:jc w:val="center"/>
              <w:rPr>
                <w:szCs w:val="21"/>
              </w:rPr>
            </w:pPr>
          </w:p>
        </w:tc>
        <w:tc>
          <w:tcPr>
            <w:tcW w:w="600" w:type="dxa"/>
          </w:tcPr>
          <w:p w14:paraId="62ACCEF2" w14:textId="77777777" w:rsidR="009E6330" w:rsidRDefault="009E6330" w:rsidP="00ED47E2">
            <w:pPr>
              <w:jc w:val="center"/>
              <w:rPr>
                <w:szCs w:val="21"/>
              </w:rPr>
            </w:pPr>
          </w:p>
        </w:tc>
        <w:tc>
          <w:tcPr>
            <w:tcW w:w="600" w:type="dxa"/>
          </w:tcPr>
          <w:p w14:paraId="1A8C0BBC" w14:textId="77777777" w:rsidR="009E6330" w:rsidRDefault="009E6330" w:rsidP="00ED47E2">
            <w:pPr>
              <w:jc w:val="center"/>
              <w:rPr>
                <w:szCs w:val="21"/>
              </w:rPr>
            </w:pPr>
          </w:p>
        </w:tc>
        <w:tc>
          <w:tcPr>
            <w:tcW w:w="600" w:type="dxa"/>
          </w:tcPr>
          <w:p w14:paraId="09AADB68" w14:textId="77777777" w:rsidR="009E6330" w:rsidRDefault="009E6330" w:rsidP="00ED47E2">
            <w:pPr>
              <w:jc w:val="center"/>
              <w:rPr>
                <w:szCs w:val="21"/>
              </w:rPr>
            </w:pPr>
          </w:p>
        </w:tc>
        <w:tc>
          <w:tcPr>
            <w:tcW w:w="600" w:type="dxa"/>
          </w:tcPr>
          <w:p w14:paraId="7AAFC96B" w14:textId="77777777" w:rsidR="009E6330" w:rsidRDefault="009E6330" w:rsidP="00ED47E2">
            <w:pPr>
              <w:jc w:val="center"/>
              <w:rPr>
                <w:szCs w:val="21"/>
              </w:rPr>
            </w:pPr>
          </w:p>
        </w:tc>
        <w:tc>
          <w:tcPr>
            <w:tcW w:w="600" w:type="dxa"/>
          </w:tcPr>
          <w:p w14:paraId="44CF0741" w14:textId="77777777" w:rsidR="009E6330" w:rsidRDefault="009E6330" w:rsidP="00ED47E2">
            <w:pPr>
              <w:jc w:val="center"/>
              <w:rPr>
                <w:szCs w:val="21"/>
              </w:rPr>
            </w:pPr>
          </w:p>
        </w:tc>
        <w:tc>
          <w:tcPr>
            <w:tcW w:w="600" w:type="dxa"/>
          </w:tcPr>
          <w:p w14:paraId="55562C58" w14:textId="77777777" w:rsidR="009E6330" w:rsidRDefault="009E6330" w:rsidP="00ED47E2">
            <w:pPr>
              <w:jc w:val="center"/>
              <w:rPr>
                <w:szCs w:val="21"/>
              </w:rPr>
            </w:pPr>
          </w:p>
        </w:tc>
        <w:tc>
          <w:tcPr>
            <w:tcW w:w="600" w:type="dxa"/>
          </w:tcPr>
          <w:p w14:paraId="65EFFCBD" w14:textId="77777777" w:rsidR="009E6330" w:rsidRDefault="009E6330" w:rsidP="00ED47E2">
            <w:pPr>
              <w:jc w:val="center"/>
              <w:rPr>
                <w:szCs w:val="21"/>
              </w:rPr>
            </w:pPr>
          </w:p>
        </w:tc>
        <w:tc>
          <w:tcPr>
            <w:tcW w:w="600" w:type="dxa"/>
          </w:tcPr>
          <w:p w14:paraId="42BFD785" w14:textId="77777777" w:rsidR="009E6330" w:rsidRDefault="009E6330" w:rsidP="00ED47E2">
            <w:pPr>
              <w:jc w:val="center"/>
              <w:rPr>
                <w:szCs w:val="21"/>
              </w:rPr>
            </w:pPr>
          </w:p>
        </w:tc>
        <w:tc>
          <w:tcPr>
            <w:tcW w:w="600" w:type="dxa"/>
          </w:tcPr>
          <w:p w14:paraId="54BBE2A1" w14:textId="77777777" w:rsidR="009E6330" w:rsidRDefault="009E6330" w:rsidP="00ED47E2">
            <w:pPr>
              <w:jc w:val="center"/>
              <w:rPr>
                <w:szCs w:val="21"/>
              </w:rPr>
            </w:pPr>
          </w:p>
        </w:tc>
        <w:tc>
          <w:tcPr>
            <w:tcW w:w="600" w:type="dxa"/>
          </w:tcPr>
          <w:p w14:paraId="46F2281C" w14:textId="77777777" w:rsidR="009E6330" w:rsidRDefault="009E6330" w:rsidP="00ED47E2">
            <w:pPr>
              <w:jc w:val="center"/>
              <w:rPr>
                <w:szCs w:val="21"/>
              </w:rPr>
            </w:pPr>
          </w:p>
        </w:tc>
        <w:tc>
          <w:tcPr>
            <w:tcW w:w="600" w:type="dxa"/>
          </w:tcPr>
          <w:p w14:paraId="52F98A0B" w14:textId="77777777" w:rsidR="009E6330" w:rsidRDefault="009E6330" w:rsidP="00ED47E2">
            <w:pPr>
              <w:jc w:val="center"/>
              <w:rPr>
                <w:szCs w:val="21"/>
              </w:rPr>
            </w:pPr>
          </w:p>
        </w:tc>
        <w:tc>
          <w:tcPr>
            <w:tcW w:w="600" w:type="dxa"/>
          </w:tcPr>
          <w:p w14:paraId="4A31B9F6" w14:textId="77777777" w:rsidR="009E6330" w:rsidRDefault="009E6330" w:rsidP="00ED47E2">
            <w:pPr>
              <w:jc w:val="center"/>
              <w:rPr>
                <w:szCs w:val="21"/>
              </w:rPr>
            </w:pPr>
          </w:p>
        </w:tc>
        <w:tc>
          <w:tcPr>
            <w:tcW w:w="600" w:type="dxa"/>
          </w:tcPr>
          <w:p w14:paraId="70B7F6C5" w14:textId="77777777" w:rsidR="009E6330" w:rsidRDefault="009E6330" w:rsidP="00ED47E2">
            <w:pPr>
              <w:jc w:val="center"/>
              <w:rPr>
                <w:szCs w:val="21"/>
              </w:rPr>
            </w:pPr>
          </w:p>
        </w:tc>
        <w:tc>
          <w:tcPr>
            <w:tcW w:w="600" w:type="dxa"/>
          </w:tcPr>
          <w:p w14:paraId="5C82CCB0" w14:textId="77777777" w:rsidR="009E6330" w:rsidRDefault="009E6330" w:rsidP="00ED47E2">
            <w:pPr>
              <w:jc w:val="center"/>
              <w:rPr>
                <w:szCs w:val="21"/>
              </w:rPr>
            </w:pPr>
          </w:p>
        </w:tc>
        <w:tc>
          <w:tcPr>
            <w:tcW w:w="600" w:type="dxa"/>
          </w:tcPr>
          <w:p w14:paraId="20F37626" w14:textId="77777777" w:rsidR="009E6330" w:rsidRDefault="009E6330" w:rsidP="00ED47E2">
            <w:pPr>
              <w:jc w:val="center"/>
              <w:rPr>
                <w:szCs w:val="21"/>
              </w:rPr>
            </w:pPr>
          </w:p>
        </w:tc>
        <w:tc>
          <w:tcPr>
            <w:tcW w:w="800" w:type="dxa"/>
          </w:tcPr>
          <w:p w14:paraId="37084D19" w14:textId="77777777" w:rsidR="009E6330" w:rsidRDefault="009E6330" w:rsidP="00ED47E2">
            <w:pPr>
              <w:jc w:val="center"/>
              <w:rPr>
                <w:szCs w:val="21"/>
              </w:rPr>
            </w:pPr>
          </w:p>
        </w:tc>
        <w:tc>
          <w:tcPr>
            <w:tcW w:w="1200" w:type="dxa"/>
          </w:tcPr>
          <w:p w14:paraId="548281E3" w14:textId="77777777" w:rsidR="009E6330" w:rsidRDefault="009E6330" w:rsidP="00ED47E2">
            <w:pPr>
              <w:jc w:val="center"/>
              <w:rPr>
                <w:szCs w:val="21"/>
              </w:rPr>
            </w:pPr>
          </w:p>
        </w:tc>
      </w:tr>
      <w:tr w:rsidR="009E6330" w14:paraId="4E006411" w14:textId="77777777" w:rsidTr="009E6330">
        <w:trPr>
          <w:trHeight w:val="284"/>
        </w:trPr>
        <w:tc>
          <w:tcPr>
            <w:tcW w:w="800" w:type="dxa"/>
          </w:tcPr>
          <w:p w14:paraId="624BD691" w14:textId="77777777" w:rsidR="009E6330" w:rsidRDefault="009E6330" w:rsidP="00ED47E2">
            <w:pPr>
              <w:jc w:val="center"/>
              <w:rPr>
                <w:szCs w:val="21"/>
              </w:rPr>
            </w:pPr>
            <w:r>
              <w:rPr>
                <w:rFonts w:hint="eastAsia"/>
                <w:szCs w:val="21"/>
              </w:rPr>
              <w:t>16</w:t>
            </w:r>
          </w:p>
        </w:tc>
        <w:tc>
          <w:tcPr>
            <w:tcW w:w="1000" w:type="dxa"/>
          </w:tcPr>
          <w:p w14:paraId="127369D2" w14:textId="77777777" w:rsidR="009E6330" w:rsidRDefault="009E6330" w:rsidP="00ED47E2"/>
        </w:tc>
        <w:tc>
          <w:tcPr>
            <w:tcW w:w="1400" w:type="dxa"/>
          </w:tcPr>
          <w:p w14:paraId="70AF5B67" w14:textId="77777777" w:rsidR="009E6330" w:rsidRDefault="009E6330" w:rsidP="00ED47E2">
            <w:pPr>
              <w:jc w:val="center"/>
              <w:rPr>
                <w:szCs w:val="21"/>
              </w:rPr>
            </w:pPr>
          </w:p>
        </w:tc>
        <w:tc>
          <w:tcPr>
            <w:tcW w:w="800" w:type="dxa"/>
          </w:tcPr>
          <w:p w14:paraId="12526E84" w14:textId="77777777" w:rsidR="009E6330" w:rsidRDefault="009E6330" w:rsidP="00ED47E2">
            <w:pPr>
              <w:jc w:val="center"/>
              <w:rPr>
                <w:szCs w:val="21"/>
              </w:rPr>
            </w:pPr>
          </w:p>
        </w:tc>
        <w:tc>
          <w:tcPr>
            <w:tcW w:w="600" w:type="dxa"/>
          </w:tcPr>
          <w:p w14:paraId="7F66673C" w14:textId="77777777" w:rsidR="009E6330" w:rsidRDefault="009E6330" w:rsidP="00ED47E2">
            <w:pPr>
              <w:jc w:val="center"/>
              <w:rPr>
                <w:szCs w:val="21"/>
              </w:rPr>
            </w:pPr>
          </w:p>
        </w:tc>
        <w:tc>
          <w:tcPr>
            <w:tcW w:w="600" w:type="dxa"/>
          </w:tcPr>
          <w:p w14:paraId="16936C39" w14:textId="77777777" w:rsidR="009E6330" w:rsidRDefault="009E6330" w:rsidP="00ED47E2">
            <w:pPr>
              <w:jc w:val="center"/>
              <w:rPr>
                <w:szCs w:val="21"/>
              </w:rPr>
            </w:pPr>
          </w:p>
        </w:tc>
        <w:tc>
          <w:tcPr>
            <w:tcW w:w="600" w:type="dxa"/>
          </w:tcPr>
          <w:p w14:paraId="30AB9143" w14:textId="77777777" w:rsidR="009E6330" w:rsidRDefault="009E6330" w:rsidP="00ED47E2">
            <w:pPr>
              <w:jc w:val="center"/>
              <w:rPr>
                <w:szCs w:val="21"/>
              </w:rPr>
            </w:pPr>
          </w:p>
        </w:tc>
        <w:tc>
          <w:tcPr>
            <w:tcW w:w="600" w:type="dxa"/>
          </w:tcPr>
          <w:p w14:paraId="40F086EA" w14:textId="77777777" w:rsidR="009E6330" w:rsidRDefault="009E6330" w:rsidP="00ED47E2">
            <w:pPr>
              <w:jc w:val="center"/>
              <w:rPr>
                <w:szCs w:val="21"/>
              </w:rPr>
            </w:pPr>
          </w:p>
        </w:tc>
        <w:tc>
          <w:tcPr>
            <w:tcW w:w="600" w:type="dxa"/>
          </w:tcPr>
          <w:p w14:paraId="66749519" w14:textId="77777777" w:rsidR="009E6330" w:rsidRDefault="009E6330" w:rsidP="00ED47E2">
            <w:pPr>
              <w:jc w:val="center"/>
              <w:rPr>
                <w:szCs w:val="21"/>
              </w:rPr>
            </w:pPr>
          </w:p>
        </w:tc>
        <w:tc>
          <w:tcPr>
            <w:tcW w:w="600" w:type="dxa"/>
          </w:tcPr>
          <w:p w14:paraId="2188D4F9" w14:textId="77777777" w:rsidR="009E6330" w:rsidRDefault="009E6330" w:rsidP="00ED47E2">
            <w:pPr>
              <w:jc w:val="center"/>
              <w:rPr>
                <w:szCs w:val="21"/>
              </w:rPr>
            </w:pPr>
          </w:p>
        </w:tc>
        <w:tc>
          <w:tcPr>
            <w:tcW w:w="600" w:type="dxa"/>
          </w:tcPr>
          <w:p w14:paraId="195F15B9" w14:textId="77777777" w:rsidR="009E6330" w:rsidRDefault="009E6330" w:rsidP="00ED47E2">
            <w:pPr>
              <w:jc w:val="center"/>
              <w:rPr>
                <w:szCs w:val="21"/>
              </w:rPr>
            </w:pPr>
          </w:p>
        </w:tc>
        <w:tc>
          <w:tcPr>
            <w:tcW w:w="600" w:type="dxa"/>
          </w:tcPr>
          <w:p w14:paraId="6FD115B3" w14:textId="77777777" w:rsidR="009E6330" w:rsidRDefault="009E6330" w:rsidP="00ED47E2">
            <w:pPr>
              <w:jc w:val="center"/>
              <w:rPr>
                <w:szCs w:val="21"/>
              </w:rPr>
            </w:pPr>
          </w:p>
        </w:tc>
        <w:tc>
          <w:tcPr>
            <w:tcW w:w="600" w:type="dxa"/>
          </w:tcPr>
          <w:p w14:paraId="433A5669" w14:textId="77777777" w:rsidR="009E6330" w:rsidRDefault="009E6330" w:rsidP="00ED47E2">
            <w:pPr>
              <w:jc w:val="center"/>
              <w:rPr>
                <w:szCs w:val="21"/>
              </w:rPr>
            </w:pPr>
          </w:p>
        </w:tc>
        <w:tc>
          <w:tcPr>
            <w:tcW w:w="600" w:type="dxa"/>
          </w:tcPr>
          <w:p w14:paraId="3011C0A7" w14:textId="77777777" w:rsidR="009E6330" w:rsidRDefault="009E6330" w:rsidP="00ED47E2">
            <w:pPr>
              <w:jc w:val="center"/>
              <w:rPr>
                <w:szCs w:val="21"/>
              </w:rPr>
            </w:pPr>
          </w:p>
        </w:tc>
        <w:tc>
          <w:tcPr>
            <w:tcW w:w="600" w:type="dxa"/>
          </w:tcPr>
          <w:p w14:paraId="34189D96" w14:textId="77777777" w:rsidR="009E6330" w:rsidRDefault="009E6330" w:rsidP="00ED47E2">
            <w:pPr>
              <w:jc w:val="center"/>
              <w:rPr>
                <w:szCs w:val="21"/>
              </w:rPr>
            </w:pPr>
          </w:p>
        </w:tc>
        <w:tc>
          <w:tcPr>
            <w:tcW w:w="600" w:type="dxa"/>
          </w:tcPr>
          <w:p w14:paraId="2F6251F2" w14:textId="77777777" w:rsidR="009E6330" w:rsidRDefault="009E6330" w:rsidP="00ED47E2">
            <w:pPr>
              <w:jc w:val="center"/>
              <w:rPr>
                <w:szCs w:val="21"/>
              </w:rPr>
            </w:pPr>
          </w:p>
        </w:tc>
        <w:tc>
          <w:tcPr>
            <w:tcW w:w="600" w:type="dxa"/>
          </w:tcPr>
          <w:p w14:paraId="69EE6B35" w14:textId="77777777" w:rsidR="009E6330" w:rsidRDefault="009E6330" w:rsidP="00ED47E2">
            <w:pPr>
              <w:jc w:val="center"/>
              <w:rPr>
                <w:szCs w:val="21"/>
              </w:rPr>
            </w:pPr>
          </w:p>
        </w:tc>
        <w:tc>
          <w:tcPr>
            <w:tcW w:w="600" w:type="dxa"/>
          </w:tcPr>
          <w:p w14:paraId="7A93B63A" w14:textId="77777777" w:rsidR="009E6330" w:rsidRDefault="009E6330" w:rsidP="00ED47E2">
            <w:pPr>
              <w:jc w:val="center"/>
              <w:rPr>
                <w:szCs w:val="21"/>
              </w:rPr>
            </w:pPr>
          </w:p>
        </w:tc>
        <w:tc>
          <w:tcPr>
            <w:tcW w:w="600" w:type="dxa"/>
          </w:tcPr>
          <w:p w14:paraId="0FC2D771" w14:textId="77777777" w:rsidR="009E6330" w:rsidRDefault="009E6330" w:rsidP="00ED47E2">
            <w:pPr>
              <w:jc w:val="center"/>
              <w:rPr>
                <w:szCs w:val="21"/>
              </w:rPr>
            </w:pPr>
          </w:p>
        </w:tc>
        <w:tc>
          <w:tcPr>
            <w:tcW w:w="600" w:type="dxa"/>
          </w:tcPr>
          <w:p w14:paraId="40CFD401" w14:textId="77777777" w:rsidR="009E6330" w:rsidRDefault="009E6330" w:rsidP="00ED47E2">
            <w:pPr>
              <w:jc w:val="center"/>
              <w:rPr>
                <w:szCs w:val="21"/>
              </w:rPr>
            </w:pPr>
          </w:p>
        </w:tc>
        <w:tc>
          <w:tcPr>
            <w:tcW w:w="800" w:type="dxa"/>
          </w:tcPr>
          <w:p w14:paraId="00050EEC" w14:textId="77777777" w:rsidR="009E6330" w:rsidRDefault="009E6330" w:rsidP="00ED47E2">
            <w:pPr>
              <w:jc w:val="center"/>
              <w:rPr>
                <w:szCs w:val="21"/>
              </w:rPr>
            </w:pPr>
          </w:p>
        </w:tc>
        <w:tc>
          <w:tcPr>
            <w:tcW w:w="1200" w:type="dxa"/>
          </w:tcPr>
          <w:p w14:paraId="5D1A1E11" w14:textId="77777777" w:rsidR="009E6330" w:rsidRDefault="009E6330" w:rsidP="00ED47E2">
            <w:pPr>
              <w:jc w:val="center"/>
              <w:rPr>
                <w:szCs w:val="21"/>
              </w:rPr>
            </w:pPr>
          </w:p>
        </w:tc>
      </w:tr>
      <w:tr w:rsidR="009E6330" w14:paraId="7C17BC9E" w14:textId="77777777" w:rsidTr="009E6330">
        <w:trPr>
          <w:trHeight w:val="269"/>
        </w:trPr>
        <w:tc>
          <w:tcPr>
            <w:tcW w:w="800" w:type="dxa"/>
          </w:tcPr>
          <w:p w14:paraId="000BCB7A" w14:textId="77777777" w:rsidR="009E6330" w:rsidRDefault="009E6330" w:rsidP="00ED47E2">
            <w:pPr>
              <w:jc w:val="center"/>
              <w:rPr>
                <w:szCs w:val="21"/>
              </w:rPr>
            </w:pPr>
            <w:r>
              <w:rPr>
                <w:rFonts w:hint="eastAsia"/>
                <w:szCs w:val="21"/>
              </w:rPr>
              <w:t>17</w:t>
            </w:r>
          </w:p>
        </w:tc>
        <w:tc>
          <w:tcPr>
            <w:tcW w:w="1000" w:type="dxa"/>
          </w:tcPr>
          <w:p w14:paraId="5F89BEFE" w14:textId="77777777" w:rsidR="009E6330" w:rsidRDefault="009E6330" w:rsidP="00ED47E2"/>
        </w:tc>
        <w:tc>
          <w:tcPr>
            <w:tcW w:w="1400" w:type="dxa"/>
          </w:tcPr>
          <w:p w14:paraId="4270EE8A" w14:textId="77777777" w:rsidR="009E6330" w:rsidRDefault="009E6330" w:rsidP="00ED47E2">
            <w:pPr>
              <w:jc w:val="center"/>
              <w:rPr>
                <w:szCs w:val="21"/>
              </w:rPr>
            </w:pPr>
          </w:p>
        </w:tc>
        <w:tc>
          <w:tcPr>
            <w:tcW w:w="800" w:type="dxa"/>
          </w:tcPr>
          <w:p w14:paraId="017C0A90" w14:textId="77777777" w:rsidR="009E6330" w:rsidRDefault="009E6330" w:rsidP="00ED47E2">
            <w:pPr>
              <w:jc w:val="center"/>
              <w:rPr>
                <w:szCs w:val="21"/>
              </w:rPr>
            </w:pPr>
          </w:p>
        </w:tc>
        <w:tc>
          <w:tcPr>
            <w:tcW w:w="600" w:type="dxa"/>
          </w:tcPr>
          <w:p w14:paraId="0EADF568" w14:textId="77777777" w:rsidR="009E6330" w:rsidRDefault="009E6330" w:rsidP="00ED47E2">
            <w:pPr>
              <w:jc w:val="center"/>
              <w:rPr>
                <w:szCs w:val="21"/>
              </w:rPr>
            </w:pPr>
          </w:p>
        </w:tc>
        <w:tc>
          <w:tcPr>
            <w:tcW w:w="600" w:type="dxa"/>
          </w:tcPr>
          <w:p w14:paraId="42AC4803" w14:textId="77777777" w:rsidR="009E6330" w:rsidRDefault="009E6330" w:rsidP="00ED47E2">
            <w:pPr>
              <w:jc w:val="center"/>
              <w:rPr>
                <w:szCs w:val="21"/>
              </w:rPr>
            </w:pPr>
          </w:p>
        </w:tc>
        <w:tc>
          <w:tcPr>
            <w:tcW w:w="600" w:type="dxa"/>
          </w:tcPr>
          <w:p w14:paraId="66536707" w14:textId="77777777" w:rsidR="009E6330" w:rsidRDefault="009E6330" w:rsidP="00ED47E2">
            <w:pPr>
              <w:jc w:val="center"/>
              <w:rPr>
                <w:szCs w:val="21"/>
              </w:rPr>
            </w:pPr>
          </w:p>
        </w:tc>
        <w:tc>
          <w:tcPr>
            <w:tcW w:w="600" w:type="dxa"/>
          </w:tcPr>
          <w:p w14:paraId="28A46816" w14:textId="77777777" w:rsidR="009E6330" w:rsidRDefault="009E6330" w:rsidP="00ED47E2">
            <w:pPr>
              <w:jc w:val="center"/>
              <w:rPr>
                <w:szCs w:val="21"/>
              </w:rPr>
            </w:pPr>
          </w:p>
        </w:tc>
        <w:tc>
          <w:tcPr>
            <w:tcW w:w="600" w:type="dxa"/>
          </w:tcPr>
          <w:p w14:paraId="4639E716" w14:textId="77777777" w:rsidR="009E6330" w:rsidRDefault="009E6330" w:rsidP="00ED47E2">
            <w:pPr>
              <w:jc w:val="center"/>
              <w:rPr>
                <w:szCs w:val="21"/>
              </w:rPr>
            </w:pPr>
          </w:p>
        </w:tc>
        <w:tc>
          <w:tcPr>
            <w:tcW w:w="600" w:type="dxa"/>
          </w:tcPr>
          <w:p w14:paraId="366321B1" w14:textId="77777777" w:rsidR="009E6330" w:rsidRDefault="009E6330" w:rsidP="00ED47E2">
            <w:pPr>
              <w:jc w:val="center"/>
              <w:rPr>
                <w:szCs w:val="21"/>
              </w:rPr>
            </w:pPr>
          </w:p>
        </w:tc>
        <w:tc>
          <w:tcPr>
            <w:tcW w:w="600" w:type="dxa"/>
          </w:tcPr>
          <w:p w14:paraId="14104FF5" w14:textId="77777777" w:rsidR="009E6330" w:rsidRDefault="009E6330" w:rsidP="00ED47E2">
            <w:pPr>
              <w:jc w:val="center"/>
              <w:rPr>
                <w:szCs w:val="21"/>
              </w:rPr>
            </w:pPr>
          </w:p>
        </w:tc>
        <w:tc>
          <w:tcPr>
            <w:tcW w:w="600" w:type="dxa"/>
          </w:tcPr>
          <w:p w14:paraId="50D81683" w14:textId="77777777" w:rsidR="009E6330" w:rsidRDefault="009E6330" w:rsidP="00ED47E2">
            <w:pPr>
              <w:jc w:val="center"/>
              <w:rPr>
                <w:szCs w:val="21"/>
              </w:rPr>
            </w:pPr>
          </w:p>
        </w:tc>
        <w:tc>
          <w:tcPr>
            <w:tcW w:w="600" w:type="dxa"/>
          </w:tcPr>
          <w:p w14:paraId="0CE47563" w14:textId="77777777" w:rsidR="009E6330" w:rsidRDefault="009E6330" w:rsidP="00ED47E2">
            <w:pPr>
              <w:jc w:val="center"/>
              <w:rPr>
                <w:szCs w:val="21"/>
              </w:rPr>
            </w:pPr>
          </w:p>
        </w:tc>
        <w:tc>
          <w:tcPr>
            <w:tcW w:w="600" w:type="dxa"/>
          </w:tcPr>
          <w:p w14:paraId="3378099E" w14:textId="77777777" w:rsidR="009E6330" w:rsidRDefault="009E6330" w:rsidP="00ED47E2">
            <w:pPr>
              <w:jc w:val="center"/>
              <w:rPr>
                <w:szCs w:val="21"/>
              </w:rPr>
            </w:pPr>
          </w:p>
        </w:tc>
        <w:tc>
          <w:tcPr>
            <w:tcW w:w="600" w:type="dxa"/>
          </w:tcPr>
          <w:p w14:paraId="1F15C426" w14:textId="77777777" w:rsidR="009E6330" w:rsidRDefault="009E6330" w:rsidP="00ED47E2">
            <w:pPr>
              <w:jc w:val="center"/>
              <w:rPr>
                <w:szCs w:val="21"/>
              </w:rPr>
            </w:pPr>
          </w:p>
        </w:tc>
        <w:tc>
          <w:tcPr>
            <w:tcW w:w="600" w:type="dxa"/>
          </w:tcPr>
          <w:p w14:paraId="21129FCD" w14:textId="77777777" w:rsidR="009E6330" w:rsidRDefault="009E6330" w:rsidP="00ED47E2">
            <w:pPr>
              <w:jc w:val="center"/>
              <w:rPr>
                <w:szCs w:val="21"/>
              </w:rPr>
            </w:pPr>
          </w:p>
        </w:tc>
        <w:tc>
          <w:tcPr>
            <w:tcW w:w="600" w:type="dxa"/>
          </w:tcPr>
          <w:p w14:paraId="62894593" w14:textId="77777777" w:rsidR="009E6330" w:rsidRDefault="009E6330" w:rsidP="00ED47E2">
            <w:pPr>
              <w:jc w:val="center"/>
              <w:rPr>
                <w:szCs w:val="21"/>
              </w:rPr>
            </w:pPr>
          </w:p>
        </w:tc>
        <w:tc>
          <w:tcPr>
            <w:tcW w:w="600" w:type="dxa"/>
          </w:tcPr>
          <w:p w14:paraId="473F0AE5" w14:textId="77777777" w:rsidR="009E6330" w:rsidRDefault="009E6330" w:rsidP="00ED47E2">
            <w:pPr>
              <w:jc w:val="center"/>
              <w:rPr>
                <w:szCs w:val="21"/>
              </w:rPr>
            </w:pPr>
          </w:p>
        </w:tc>
        <w:tc>
          <w:tcPr>
            <w:tcW w:w="600" w:type="dxa"/>
          </w:tcPr>
          <w:p w14:paraId="5891BBA5" w14:textId="77777777" w:rsidR="009E6330" w:rsidRDefault="009E6330" w:rsidP="00ED47E2">
            <w:pPr>
              <w:jc w:val="center"/>
              <w:rPr>
                <w:szCs w:val="21"/>
              </w:rPr>
            </w:pPr>
          </w:p>
        </w:tc>
        <w:tc>
          <w:tcPr>
            <w:tcW w:w="600" w:type="dxa"/>
          </w:tcPr>
          <w:p w14:paraId="69D89B94" w14:textId="77777777" w:rsidR="009E6330" w:rsidRDefault="009E6330" w:rsidP="00ED47E2">
            <w:pPr>
              <w:jc w:val="center"/>
              <w:rPr>
                <w:szCs w:val="21"/>
              </w:rPr>
            </w:pPr>
          </w:p>
        </w:tc>
        <w:tc>
          <w:tcPr>
            <w:tcW w:w="800" w:type="dxa"/>
          </w:tcPr>
          <w:p w14:paraId="35D57986" w14:textId="77777777" w:rsidR="009E6330" w:rsidRDefault="009E6330" w:rsidP="00ED47E2">
            <w:pPr>
              <w:jc w:val="center"/>
              <w:rPr>
                <w:szCs w:val="21"/>
              </w:rPr>
            </w:pPr>
          </w:p>
        </w:tc>
        <w:tc>
          <w:tcPr>
            <w:tcW w:w="1200" w:type="dxa"/>
          </w:tcPr>
          <w:p w14:paraId="59A3CDB7" w14:textId="77777777" w:rsidR="009E6330" w:rsidRDefault="009E6330" w:rsidP="00ED47E2">
            <w:pPr>
              <w:jc w:val="center"/>
              <w:rPr>
                <w:szCs w:val="21"/>
              </w:rPr>
            </w:pPr>
          </w:p>
        </w:tc>
      </w:tr>
      <w:tr w:rsidR="009E6330" w14:paraId="635F0040" w14:textId="77777777" w:rsidTr="009E6330">
        <w:trPr>
          <w:trHeight w:val="269"/>
        </w:trPr>
        <w:tc>
          <w:tcPr>
            <w:tcW w:w="800" w:type="dxa"/>
          </w:tcPr>
          <w:p w14:paraId="35AC031E" w14:textId="77777777" w:rsidR="009E6330" w:rsidRDefault="009E6330" w:rsidP="00ED47E2">
            <w:pPr>
              <w:jc w:val="center"/>
              <w:rPr>
                <w:szCs w:val="21"/>
              </w:rPr>
            </w:pPr>
            <w:r>
              <w:rPr>
                <w:rFonts w:hint="eastAsia"/>
                <w:szCs w:val="21"/>
              </w:rPr>
              <w:t>18</w:t>
            </w:r>
          </w:p>
        </w:tc>
        <w:tc>
          <w:tcPr>
            <w:tcW w:w="1000" w:type="dxa"/>
          </w:tcPr>
          <w:p w14:paraId="23006A58" w14:textId="77777777" w:rsidR="009E6330" w:rsidRDefault="009E6330" w:rsidP="00ED47E2"/>
        </w:tc>
        <w:tc>
          <w:tcPr>
            <w:tcW w:w="1400" w:type="dxa"/>
          </w:tcPr>
          <w:p w14:paraId="61FC80A4" w14:textId="77777777" w:rsidR="009E6330" w:rsidRDefault="009E6330" w:rsidP="00ED47E2">
            <w:pPr>
              <w:jc w:val="center"/>
              <w:rPr>
                <w:szCs w:val="21"/>
              </w:rPr>
            </w:pPr>
          </w:p>
        </w:tc>
        <w:tc>
          <w:tcPr>
            <w:tcW w:w="800" w:type="dxa"/>
          </w:tcPr>
          <w:p w14:paraId="2EE00924" w14:textId="77777777" w:rsidR="009E6330" w:rsidRDefault="009E6330" w:rsidP="00ED47E2">
            <w:pPr>
              <w:jc w:val="center"/>
              <w:rPr>
                <w:szCs w:val="21"/>
              </w:rPr>
            </w:pPr>
          </w:p>
        </w:tc>
        <w:tc>
          <w:tcPr>
            <w:tcW w:w="600" w:type="dxa"/>
          </w:tcPr>
          <w:p w14:paraId="63CB83B1" w14:textId="77777777" w:rsidR="009E6330" w:rsidRDefault="009E6330" w:rsidP="00ED47E2">
            <w:pPr>
              <w:jc w:val="center"/>
              <w:rPr>
                <w:szCs w:val="21"/>
              </w:rPr>
            </w:pPr>
          </w:p>
        </w:tc>
        <w:tc>
          <w:tcPr>
            <w:tcW w:w="600" w:type="dxa"/>
          </w:tcPr>
          <w:p w14:paraId="1188006F" w14:textId="77777777" w:rsidR="009E6330" w:rsidRDefault="009E6330" w:rsidP="00ED47E2">
            <w:pPr>
              <w:jc w:val="center"/>
              <w:rPr>
                <w:szCs w:val="21"/>
              </w:rPr>
            </w:pPr>
          </w:p>
        </w:tc>
        <w:tc>
          <w:tcPr>
            <w:tcW w:w="600" w:type="dxa"/>
          </w:tcPr>
          <w:p w14:paraId="298561B7" w14:textId="77777777" w:rsidR="009E6330" w:rsidRDefault="009E6330" w:rsidP="00ED47E2">
            <w:pPr>
              <w:jc w:val="center"/>
              <w:rPr>
                <w:szCs w:val="21"/>
              </w:rPr>
            </w:pPr>
          </w:p>
        </w:tc>
        <w:tc>
          <w:tcPr>
            <w:tcW w:w="600" w:type="dxa"/>
          </w:tcPr>
          <w:p w14:paraId="7D027694" w14:textId="77777777" w:rsidR="009E6330" w:rsidRDefault="009E6330" w:rsidP="00ED47E2">
            <w:pPr>
              <w:jc w:val="center"/>
              <w:rPr>
                <w:szCs w:val="21"/>
              </w:rPr>
            </w:pPr>
          </w:p>
        </w:tc>
        <w:tc>
          <w:tcPr>
            <w:tcW w:w="600" w:type="dxa"/>
          </w:tcPr>
          <w:p w14:paraId="628C0872" w14:textId="77777777" w:rsidR="009E6330" w:rsidRDefault="009E6330" w:rsidP="00ED47E2">
            <w:pPr>
              <w:jc w:val="center"/>
              <w:rPr>
                <w:szCs w:val="21"/>
              </w:rPr>
            </w:pPr>
          </w:p>
        </w:tc>
        <w:tc>
          <w:tcPr>
            <w:tcW w:w="600" w:type="dxa"/>
          </w:tcPr>
          <w:p w14:paraId="312CE0D8" w14:textId="77777777" w:rsidR="009E6330" w:rsidRDefault="009E6330" w:rsidP="00ED47E2">
            <w:pPr>
              <w:jc w:val="center"/>
              <w:rPr>
                <w:szCs w:val="21"/>
              </w:rPr>
            </w:pPr>
          </w:p>
        </w:tc>
        <w:tc>
          <w:tcPr>
            <w:tcW w:w="600" w:type="dxa"/>
          </w:tcPr>
          <w:p w14:paraId="21BA99BC" w14:textId="77777777" w:rsidR="009E6330" w:rsidRDefault="009E6330" w:rsidP="00ED47E2">
            <w:pPr>
              <w:jc w:val="center"/>
              <w:rPr>
                <w:szCs w:val="21"/>
              </w:rPr>
            </w:pPr>
          </w:p>
        </w:tc>
        <w:tc>
          <w:tcPr>
            <w:tcW w:w="600" w:type="dxa"/>
          </w:tcPr>
          <w:p w14:paraId="0EA87DEB" w14:textId="77777777" w:rsidR="009E6330" w:rsidRDefault="009E6330" w:rsidP="00ED47E2">
            <w:pPr>
              <w:jc w:val="center"/>
              <w:rPr>
                <w:szCs w:val="21"/>
              </w:rPr>
            </w:pPr>
          </w:p>
        </w:tc>
        <w:tc>
          <w:tcPr>
            <w:tcW w:w="600" w:type="dxa"/>
          </w:tcPr>
          <w:p w14:paraId="70F351D2" w14:textId="77777777" w:rsidR="009E6330" w:rsidRDefault="009E6330" w:rsidP="00ED47E2">
            <w:pPr>
              <w:jc w:val="center"/>
              <w:rPr>
                <w:szCs w:val="21"/>
              </w:rPr>
            </w:pPr>
          </w:p>
        </w:tc>
        <w:tc>
          <w:tcPr>
            <w:tcW w:w="600" w:type="dxa"/>
          </w:tcPr>
          <w:p w14:paraId="4196E0FF" w14:textId="77777777" w:rsidR="009E6330" w:rsidRDefault="009E6330" w:rsidP="00ED47E2">
            <w:pPr>
              <w:jc w:val="center"/>
              <w:rPr>
                <w:szCs w:val="21"/>
              </w:rPr>
            </w:pPr>
          </w:p>
        </w:tc>
        <w:tc>
          <w:tcPr>
            <w:tcW w:w="600" w:type="dxa"/>
          </w:tcPr>
          <w:p w14:paraId="54426C47" w14:textId="77777777" w:rsidR="009E6330" w:rsidRDefault="009E6330" w:rsidP="00ED47E2">
            <w:pPr>
              <w:jc w:val="center"/>
              <w:rPr>
                <w:szCs w:val="21"/>
              </w:rPr>
            </w:pPr>
          </w:p>
        </w:tc>
        <w:tc>
          <w:tcPr>
            <w:tcW w:w="600" w:type="dxa"/>
          </w:tcPr>
          <w:p w14:paraId="1340D13D" w14:textId="77777777" w:rsidR="009E6330" w:rsidRDefault="009E6330" w:rsidP="00ED47E2">
            <w:pPr>
              <w:jc w:val="center"/>
              <w:rPr>
                <w:szCs w:val="21"/>
              </w:rPr>
            </w:pPr>
          </w:p>
        </w:tc>
        <w:tc>
          <w:tcPr>
            <w:tcW w:w="600" w:type="dxa"/>
          </w:tcPr>
          <w:p w14:paraId="38A7C4C9" w14:textId="77777777" w:rsidR="009E6330" w:rsidRDefault="009E6330" w:rsidP="00ED47E2">
            <w:pPr>
              <w:jc w:val="center"/>
              <w:rPr>
                <w:szCs w:val="21"/>
              </w:rPr>
            </w:pPr>
          </w:p>
        </w:tc>
        <w:tc>
          <w:tcPr>
            <w:tcW w:w="600" w:type="dxa"/>
          </w:tcPr>
          <w:p w14:paraId="173532A1" w14:textId="77777777" w:rsidR="009E6330" w:rsidRDefault="009E6330" w:rsidP="00ED47E2">
            <w:pPr>
              <w:jc w:val="center"/>
              <w:rPr>
                <w:szCs w:val="21"/>
              </w:rPr>
            </w:pPr>
          </w:p>
        </w:tc>
        <w:tc>
          <w:tcPr>
            <w:tcW w:w="600" w:type="dxa"/>
          </w:tcPr>
          <w:p w14:paraId="6EE41BA2" w14:textId="77777777" w:rsidR="009E6330" w:rsidRDefault="009E6330" w:rsidP="00ED47E2">
            <w:pPr>
              <w:jc w:val="center"/>
              <w:rPr>
                <w:szCs w:val="21"/>
              </w:rPr>
            </w:pPr>
          </w:p>
        </w:tc>
        <w:tc>
          <w:tcPr>
            <w:tcW w:w="600" w:type="dxa"/>
          </w:tcPr>
          <w:p w14:paraId="40050B31" w14:textId="77777777" w:rsidR="009E6330" w:rsidRDefault="009E6330" w:rsidP="00ED47E2">
            <w:pPr>
              <w:jc w:val="center"/>
              <w:rPr>
                <w:szCs w:val="21"/>
              </w:rPr>
            </w:pPr>
          </w:p>
        </w:tc>
        <w:tc>
          <w:tcPr>
            <w:tcW w:w="800" w:type="dxa"/>
          </w:tcPr>
          <w:p w14:paraId="1C8B1BAA" w14:textId="77777777" w:rsidR="009E6330" w:rsidRDefault="009E6330" w:rsidP="00ED47E2">
            <w:pPr>
              <w:jc w:val="center"/>
              <w:rPr>
                <w:szCs w:val="21"/>
              </w:rPr>
            </w:pPr>
          </w:p>
        </w:tc>
        <w:tc>
          <w:tcPr>
            <w:tcW w:w="1200" w:type="dxa"/>
          </w:tcPr>
          <w:p w14:paraId="1FB0F977" w14:textId="77777777" w:rsidR="009E6330" w:rsidRDefault="009E6330" w:rsidP="00ED47E2">
            <w:pPr>
              <w:jc w:val="center"/>
              <w:rPr>
                <w:szCs w:val="21"/>
              </w:rPr>
            </w:pPr>
          </w:p>
        </w:tc>
      </w:tr>
      <w:tr w:rsidR="009E6330" w14:paraId="263229F2" w14:textId="77777777" w:rsidTr="009E6330">
        <w:trPr>
          <w:trHeight w:val="254"/>
        </w:trPr>
        <w:tc>
          <w:tcPr>
            <w:tcW w:w="800" w:type="dxa"/>
          </w:tcPr>
          <w:p w14:paraId="4E999607" w14:textId="77777777" w:rsidR="009E6330" w:rsidRDefault="009E6330" w:rsidP="00ED47E2">
            <w:pPr>
              <w:jc w:val="center"/>
              <w:rPr>
                <w:szCs w:val="21"/>
              </w:rPr>
            </w:pPr>
            <w:r>
              <w:rPr>
                <w:rFonts w:hint="eastAsia"/>
                <w:szCs w:val="21"/>
              </w:rPr>
              <w:t>19</w:t>
            </w:r>
          </w:p>
        </w:tc>
        <w:tc>
          <w:tcPr>
            <w:tcW w:w="1000" w:type="dxa"/>
          </w:tcPr>
          <w:p w14:paraId="751D7144" w14:textId="77777777" w:rsidR="009E6330" w:rsidRDefault="009E6330" w:rsidP="00ED47E2"/>
        </w:tc>
        <w:tc>
          <w:tcPr>
            <w:tcW w:w="1400" w:type="dxa"/>
          </w:tcPr>
          <w:p w14:paraId="058F3F09" w14:textId="77777777" w:rsidR="009E6330" w:rsidRDefault="009E6330" w:rsidP="00ED47E2">
            <w:pPr>
              <w:jc w:val="center"/>
              <w:rPr>
                <w:szCs w:val="21"/>
              </w:rPr>
            </w:pPr>
          </w:p>
        </w:tc>
        <w:tc>
          <w:tcPr>
            <w:tcW w:w="800" w:type="dxa"/>
          </w:tcPr>
          <w:p w14:paraId="6371DD29" w14:textId="77777777" w:rsidR="009E6330" w:rsidRDefault="009E6330" w:rsidP="00ED47E2">
            <w:pPr>
              <w:jc w:val="center"/>
              <w:rPr>
                <w:szCs w:val="21"/>
              </w:rPr>
            </w:pPr>
          </w:p>
        </w:tc>
        <w:tc>
          <w:tcPr>
            <w:tcW w:w="600" w:type="dxa"/>
          </w:tcPr>
          <w:p w14:paraId="223E6422" w14:textId="77777777" w:rsidR="009E6330" w:rsidRDefault="009E6330" w:rsidP="00ED47E2">
            <w:pPr>
              <w:jc w:val="center"/>
              <w:rPr>
                <w:szCs w:val="21"/>
              </w:rPr>
            </w:pPr>
          </w:p>
        </w:tc>
        <w:tc>
          <w:tcPr>
            <w:tcW w:w="600" w:type="dxa"/>
          </w:tcPr>
          <w:p w14:paraId="4E9437F4" w14:textId="77777777" w:rsidR="009E6330" w:rsidRDefault="009E6330" w:rsidP="00ED47E2">
            <w:pPr>
              <w:jc w:val="center"/>
              <w:rPr>
                <w:szCs w:val="21"/>
              </w:rPr>
            </w:pPr>
          </w:p>
        </w:tc>
        <w:tc>
          <w:tcPr>
            <w:tcW w:w="600" w:type="dxa"/>
          </w:tcPr>
          <w:p w14:paraId="2733700C" w14:textId="77777777" w:rsidR="009E6330" w:rsidRDefault="009E6330" w:rsidP="00ED47E2">
            <w:pPr>
              <w:jc w:val="center"/>
              <w:rPr>
                <w:szCs w:val="21"/>
              </w:rPr>
            </w:pPr>
          </w:p>
        </w:tc>
        <w:tc>
          <w:tcPr>
            <w:tcW w:w="600" w:type="dxa"/>
          </w:tcPr>
          <w:p w14:paraId="7B5E3F1E" w14:textId="77777777" w:rsidR="009E6330" w:rsidRDefault="009E6330" w:rsidP="00ED47E2">
            <w:pPr>
              <w:jc w:val="center"/>
              <w:rPr>
                <w:szCs w:val="21"/>
              </w:rPr>
            </w:pPr>
          </w:p>
        </w:tc>
        <w:tc>
          <w:tcPr>
            <w:tcW w:w="600" w:type="dxa"/>
          </w:tcPr>
          <w:p w14:paraId="69A85C08" w14:textId="77777777" w:rsidR="009E6330" w:rsidRDefault="009E6330" w:rsidP="00ED47E2">
            <w:pPr>
              <w:jc w:val="center"/>
              <w:rPr>
                <w:szCs w:val="21"/>
              </w:rPr>
            </w:pPr>
          </w:p>
        </w:tc>
        <w:tc>
          <w:tcPr>
            <w:tcW w:w="600" w:type="dxa"/>
          </w:tcPr>
          <w:p w14:paraId="7ADF7BBD" w14:textId="77777777" w:rsidR="009E6330" w:rsidRDefault="009E6330" w:rsidP="00ED47E2">
            <w:pPr>
              <w:jc w:val="center"/>
              <w:rPr>
                <w:szCs w:val="21"/>
              </w:rPr>
            </w:pPr>
          </w:p>
        </w:tc>
        <w:tc>
          <w:tcPr>
            <w:tcW w:w="600" w:type="dxa"/>
          </w:tcPr>
          <w:p w14:paraId="6A9B03E2" w14:textId="77777777" w:rsidR="009E6330" w:rsidRDefault="009E6330" w:rsidP="00ED47E2">
            <w:pPr>
              <w:jc w:val="center"/>
              <w:rPr>
                <w:szCs w:val="21"/>
              </w:rPr>
            </w:pPr>
          </w:p>
        </w:tc>
        <w:tc>
          <w:tcPr>
            <w:tcW w:w="600" w:type="dxa"/>
          </w:tcPr>
          <w:p w14:paraId="57F0E99D" w14:textId="77777777" w:rsidR="009E6330" w:rsidRDefault="009E6330" w:rsidP="00ED47E2">
            <w:pPr>
              <w:jc w:val="center"/>
              <w:rPr>
                <w:szCs w:val="21"/>
              </w:rPr>
            </w:pPr>
          </w:p>
        </w:tc>
        <w:tc>
          <w:tcPr>
            <w:tcW w:w="600" w:type="dxa"/>
          </w:tcPr>
          <w:p w14:paraId="503F172F" w14:textId="77777777" w:rsidR="009E6330" w:rsidRDefault="009E6330" w:rsidP="00ED47E2">
            <w:pPr>
              <w:jc w:val="center"/>
              <w:rPr>
                <w:szCs w:val="21"/>
              </w:rPr>
            </w:pPr>
          </w:p>
        </w:tc>
        <w:tc>
          <w:tcPr>
            <w:tcW w:w="600" w:type="dxa"/>
          </w:tcPr>
          <w:p w14:paraId="1F69362D" w14:textId="77777777" w:rsidR="009E6330" w:rsidRDefault="009E6330" w:rsidP="00ED47E2">
            <w:pPr>
              <w:jc w:val="center"/>
              <w:rPr>
                <w:szCs w:val="21"/>
              </w:rPr>
            </w:pPr>
          </w:p>
        </w:tc>
        <w:tc>
          <w:tcPr>
            <w:tcW w:w="600" w:type="dxa"/>
          </w:tcPr>
          <w:p w14:paraId="2250167F" w14:textId="77777777" w:rsidR="009E6330" w:rsidRDefault="009E6330" w:rsidP="00ED47E2">
            <w:pPr>
              <w:jc w:val="center"/>
              <w:rPr>
                <w:szCs w:val="21"/>
              </w:rPr>
            </w:pPr>
          </w:p>
        </w:tc>
        <w:tc>
          <w:tcPr>
            <w:tcW w:w="600" w:type="dxa"/>
          </w:tcPr>
          <w:p w14:paraId="757BB7D0" w14:textId="77777777" w:rsidR="009E6330" w:rsidRDefault="009E6330" w:rsidP="00ED47E2">
            <w:pPr>
              <w:jc w:val="center"/>
              <w:rPr>
                <w:szCs w:val="21"/>
              </w:rPr>
            </w:pPr>
          </w:p>
        </w:tc>
        <w:tc>
          <w:tcPr>
            <w:tcW w:w="600" w:type="dxa"/>
          </w:tcPr>
          <w:p w14:paraId="264790D0" w14:textId="77777777" w:rsidR="009E6330" w:rsidRDefault="009E6330" w:rsidP="00ED47E2">
            <w:pPr>
              <w:jc w:val="center"/>
              <w:rPr>
                <w:szCs w:val="21"/>
              </w:rPr>
            </w:pPr>
          </w:p>
        </w:tc>
        <w:tc>
          <w:tcPr>
            <w:tcW w:w="600" w:type="dxa"/>
          </w:tcPr>
          <w:p w14:paraId="228B44EB" w14:textId="77777777" w:rsidR="009E6330" w:rsidRDefault="009E6330" w:rsidP="00ED47E2">
            <w:pPr>
              <w:jc w:val="center"/>
              <w:rPr>
                <w:szCs w:val="21"/>
              </w:rPr>
            </w:pPr>
          </w:p>
        </w:tc>
        <w:tc>
          <w:tcPr>
            <w:tcW w:w="600" w:type="dxa"/>
          </w:tcPr>
          <w:p w14:paraId="53DFBE8A" w14:textId="77777777" w:rsidR="009E6330" w:rsidRDefault="009E6330" w:rsidP="00ED47E2">
            <w:pPr>
              <w:jc w:val="center"/>
              <w:rPr>
                <w:szCs w:val="21"/>
              </w:rPr>
            </w:pPr>
          </w:p>
        </w:tc>
        <w:tc>
          <w:tcPr>
            <w:tcW w:w="600" w:type="dxa"/>
          </w:tcPr>
          <w:p w14:paraId="499DA5CC" w14:textId="77777777" w:rsidR="009E6330" w:rsidRDefault="009E6330" w:rsidP="00ED47E2">
            <w:pPr>
              <w:jc w:val="center"/>
              <w:rPr>
                <w:szCs w:val="21"/>
              </w:rPr>
            </w:pPr>
          </w:p>
        </w:tc>
        <w:tc>
          <w:tcPr>
            <w:tcW w:w="800" w:type="dxa"/>
          </w:tcPr>
          <w:p w14:paraId="3FEE7201" w14:textId="77777777" w:rsidR="009E6330" w:rsidRDefault="009E6330" w:rsidP="00ED47E2">
            <w:pPr>
              <w:jc w:val="center"/>
              <w:rPr>
                <w:szCs w:val="21"/>
              </w:rPr>
            </w:pPr>
          </w:p>
        </w:tc>
        <w:tc>
          <w:tcPr>
            <w:tcW w:w="1200" w:type="dxa"/>
          </w:tcPr>
          <w:p w14:paraId="3998639C" w14:textId="77777777" w:rsidR="009E6330" w:rsidRDefault="009E6330" w:rsidP="00ED47E2">
            <w:pPr>
              <w:jc w:val="center"/>
              <w:rPr>
                <w:szCs w:val="21"/>
              </w:rPr>
            </w:pPr>
          </w:p>
        </w:tc>
      </w:tr>
      <w:tr w:rsidR="009E6330" w14:paraId="7904B79A" w14:textId="77777777" w:rsidTr="009E6330">
        <w:trPr>
          <w:trHeight w:val="254"/>
        </w:trPr>
        <w:tc>
          <w:tcPr>
            <w:tcW w:w="800" w:type="dxa"/>
          </w:tcPr>
          <w:p w14:paraId="6D7FED52" w14:textId="77777777" w:rsidR="009E6330" w:rsidRDefault="009E6330" w:rsidP="00ED47E2">
            <w:pPr>
              <w:jc w:val="center"/>
              <w:rPr>
                <w:szCs w:val="21"/>
              </w:rPr>
            </w:pPr>
            <w:r>
              <w:rPr>
                <w:rFonts w:hint="eastAsia"/>
                <w:szCs w:val="21"/>
              </w:rPr>
              <w:t>20</w:t>
            </w:r>
          </w:p>
        </w:tc>
        <w:tc>
          <w:tcPr>
            <w:tcW w:w="1000" w:type="dxa"/>
          </w:tcPr>
          <w:p w14:paraId="5FC05CC5" w14:textId="77777777" w:rsidR="009E6330" w:rsidRDefault="009E6330" w:rsidP="00ED47E2">
            <w:pPr>
              <w:rPr>
                <w:bCs/>
              </w:rPr>
            </w:pPr>
          </w:p>
        </w:tc>
        <w:tc>
          <w:tcPr>
            <w:tcW w:w="1400" w:type="dxa"/>
          </w:tcPr>
          <w:p w14:paraId="71B3E6AD" w14:textId="77777777" w:rsidR="009E6330" w:rsidRDefault="009E6330" w:rsidP="00ED47E2">
            <w:pPr>
              <w:jc w:val="center"/>
              <w:rPr>
                <w:szCs w:val="21"/>
              </w:rPr>
            </w:pPr>
          </w:p>
        </w:tc>
        <w:tc>
          <w:tcPr>
            <w:tcW w:w="800" w:type="dxa"/>
          </w:tcPr>
          <w:p w14:paraId="1DA57762" w14:textId="77777777" w:rsidR="009E6330" w:rsidRDefault="009E6330" w:rsidP="00ED47E2">
            <w:pPr>
              <w:jc w:val="center"/>
              <w:rPr>
                <w:szCs w:val="21"/>
              </w:rPr>
            </w:pPr>
          </w:p>
        </w:tc>
        <w:tc>
          <w:tcPr>
            <w:tcW w:w="600" w:type="dxa"/>
          </w:tcPr>
          <w:p w14:paraId="6FE199E1" w14:textId="77777777" w:rsidR="009E6330" w:rsidRDefault="009E6330" w:rsidP="00ED47E2">
            <w:pPr>
              <w:jc w:val="center"/>
              <w:rPr>
                <w:szCs w:val="21"/>
              </w:rPr>
            </w:pPr>
          </w:p>
        </w:tc>
        <w:tc>
          <w:tcPr>
            <w:tcW w:w="600" w:type="dxa"/>
          </w:tcPr>
          <w:p w14:paraId="3CD93E2E" w14:textId="77777777" w:rsidR="009E6330" w:rsidRDefault="009E6330" w:rsidP="00ED47E2">
            <w:pPr>
              <w:jc w:val="center"/>
              <w:rPr>
                <w:szCs w:val="21"/>
              </w:rPr>
            </w:pPr>
          </w:p>
        </w:tc>
        <w:tc>
          <w:tcPr>
            <w:tcW w:w="600" w:type="dxa"/>
          </w:tcPr>
          <w:p w14:paraId="753344D9" w14:textId="77777777" w:rsidR="009E6330" w:rsidRDefault="009E6330" w:rsidP="00ED47E2">
            <w:pPr>
              <w:jc w:val="center"/>
              <w:rPr>
                <w:szCs w:val="21"/>
              </w:rPr>
            </w:pPr>
          </w:p>
        </w:tc>
        <w:tc>
          <w:tcPr>
            <w:tcW w:w="600" w:type="dxa"/>
          </w:tcPr>
          <w:p w14:paraId="4AE52660" w14:textId="77777777" w:rsidR="009E6330" w:rsidRDefault="009E6330" w:rsidP="00ED47E2">
            <w:pPr>
              <w:jc w:val="center"/>
              <w:rPr>
                <w:szCs w:val="21"/>
              </w:rPr>
            </w:pPr>
          </w:p>
        </w:tc>
        <w:tc>
          <w:tcPr>
            <w:tcW w:w="600" w:type="dxa"/>
          </w:tcPr>
          <w:p w14:paraId="53FE204B" w14:textId="77777777" w:rsidR="009E6330" w:rsidRDefault="009E6330" w:rsidP="00ED47E2">
            <w:pPr>
              <w:jc w:val="center"/>
              <w:rPr>
                <w:szCs w:val="21"/>
              </w:rPr>
            </w:pPr>
          </w:p>
        </w:tc>
        <w:tc>
          <w:tcPr>
            <w:tcW w:w="600" w:type="dxa"/>
          </w:tcPr>
          <w:p w14:paraId="5729BAE8" w14:textId="77777777" w:rsidR="009E6330" w:rsidRDefault="009E6330" w:rsidP="00ED47E2">
            <w:pPr>
              <w:jc w:val="center"/>
              <w:rPr>
                <w:szCs w:val="21"/>
              </w:rPr>
            </w:pPr>
          </w:p>
        </w:tc>
        <w:tc>
          <w:tcPr>
            <w:tcW w:w="600" w:type="dxa"/>
          </w:tcPr>
          <w:p w14:paraId="76F43211" w14:textId="77777777" w:rsidR="009E6330" w:rsidRDefault="009E6330" w:rsidP="00ED47E2">
            <w:pPr>
              <w:jc w:val="center"/>
              <w:rPr>
                <w:szCs w:val="21"/>
              </w:rPr>
            </w:pPr>
          </w:p>
        </w:tc>
        <w:tc>
          <w:tcPr>
            <w:tcW w:w="600" w:type="dxa"/>
          </w:tcPr>
          <w:p w14:paraId="1131A393" w14:textId="77777777" w:rsidR="009E6330" w:rsidRDefault="009E6330" w:rsidP="00ED47E2">
            <w:pPr>
              <w:jc w:val="center"/>
              <w:rPr>
                <w:szCs w:val="21"/>
              </w:rPr>
            </w:pPr>
          </w:p>
        </w:tc>
        <w:tc>
          <w:tcPr>
            <w:tcW w:w="600" w:type="dxa"/>
          </w:tcPr>
          <w:p w14:paraId="385CF95F" w14:textId="77777777" w:rsidR="009E6330" w:rsidRDefault="009E6330" w:rsidP="00ED47E2">
            <w:pPr>
              <w:jc w:val="center"/>
              <w:rPr>
                <w:szCs w:val="21"/>
              </w:rPr>
            </w:pPr>
          </w:p>
        </w:tc>
        <w:tc>
          <w:tcPr>
            <w:tcW w:w="600" w:type="dxa"/>
          </w:tcPr>
          <w:p w14:paraId="61D7897A" w14:textId="77777777" w:rsidR="009E6330" w:rsidRDefault="009E6330" w:rsidP="00ED47E2">
            <w:pPr>
              <w:jc w:val="center"/>
              <w:rPr>
                <w:szCs w:val="21"/>
              </w:rPr>
            </w:pPr>
          </w:p>
        </w:tc>
        <w:tc>
          <w:tcPr>
            <w:tcW w:w="600" w:type="dxa"/>
          </w:tcPr>
          <w:p w14:paraId="24C1F09A" w14:textId="77777777" w:rsidR="009E6330" w:rsidRDefault="009E6330" w:rsidP="00ED47E2">
            <w:pPr>
              <w:jc w:val="center"/>
              <w:rPr>
                <w:szCs w:val="21"/>
              </w:rPr>
            </w:pPr>
          </w:p>
        </w:tc>
        <w:tc>
          <w:tcPr>
            <w:tcW w:w="600" w:type="dxa"/>
          </w:tcPr>
          <w:p w14:paraId="3F381146" w14:textId="77777777" w:rsidR="009E6330" w:rsidRDefault="009E6330" w:rsidP="00ED47E2">
            <w:pPr>
              <w:jc w:val="center"/>
              <w:rPr>
                <w:szCs w:val="21"/>
              </w:rPr>
            </w:pPr>
          </w:p>
        </w:tc>
        <w:tc>
          <w:tcPr>
            <w:tcW w:w="600" w:type="dxa"/>
          </w:tcPr>
          <w:p w14:paraId="64FB6F49" w14:textId="77777777" w:rsidR="009E6330" w:rsidRDefault="009E6330" w:rsidP="00ED47E2">
            <w:pPr>
              <w:jc w:val="center"/>
              <w:rPr>
                <w:szCs w:val="21"/>
              </w:rPr>
            </w:pPr>
          </w:p>
        </w:tc>
        <w:tc>
          <w:tcPr>
            <w:tcW w:w="600" w:type="dxa"/>
          </w:tcPr>
          <w:p w14:paraId="1CE940F4" w14:textId="77777777" w:rsidR="009E6330" w:rsidRDefault="009E6330" w:rsidP="00ED47E2">
            <w:pPr>
              <w:jc w:val="center"/>
              <w:rPr>
                <w:szCs w:val="21"/>
              </w:rPr>
            </w:pPr>
          </w:p>
        </w:tc>
        <w:tc>
          <w:tcPr>
            <w:tcW w:w="600" w:type="dxa"/>
          </w:tcPr>
          <w:p w14:paraId="3B6D86AA" w14:textId="77777777" w:rsidR="009E6330" w:rsidRDefault="009E6330" w:rsidP="00ED47E2">
            <w:pPr>
              <w:jc w:val="center"/>
              <w:rPr>
                <w:szCs w:val="21"/>
              </w:rPr>
            </w:pPr>
          </w:p>
        </w:tc>
        <w:tc>
          <w:tcPr>
            <w:tcW w:w="600" w:type="dxa"/>
          </w:tcPr>
          <w:p w14:paraId="73D4002C" w14:textId="77777777" w:rsidR="009E6330" w:rsidRDefault="009E6330" w:rsidP="00ED47E2">
            <w:pPr>
              <w:jc w:val="center"/>
              <w:rPr>
                <w:szCs w:val="21"/>
              </w:rPr>
            </w:pPr>
          </w:p>
        </w:tc>
        <w:tc>
          <w:tcPr>
            <w:tcW w:w="800" w:type="dxa"/>
          </w:tcPr>
          <w:p w14:paraId="27177EB7" w14:textId="77777777" w:rsidR="009E6330" w:rsidRDefault="009E6330" w:rsidP="00ED47E2">
            <w:pPr>
              <w:jc w:val="center"/>
              <w:rPr>
                <w:szCs w:val="21"/>
              </w:rPr>
            </w:pPr>
          </w:p>
        </w:tc>
        <w:tc>
          <w:tcPr>
            <w:tcW w:w="1200" w:type="dxa"/>
          </w:tcPr>
          <w:p w14:paraId="4B64E728" w14:textId="77777777" w:rsidR="009E6330" w:rsidRDefault="009E6330" w:rsidP="00ED47E2">
            <w:pPr>
              <w:jc w:val="center"/>
              <w:rPr>
                <w:szCs w:val="21"/>
              </w:rPr>
            </w:pPr>
          </w:p>
        </w:tc>
      </w:tr>
      <w:tr w:rsidR="009E6330" w14:paraId="24144BD3" w14:textId="77777777" w:rsidTr="009E6330">
        <w:trPr>
          <w:trHeight w:val="224"/>
        </w:trPr>
        <w:tc>
          <w:tcPr>
            <w:tcW w:w="800" w:type="dxa"/>
          </w:tcPr>
          <w:p w14:paraId="4504997D" w14:textId="77777777" w:rsidR="009E6330" w:rsidRDefault="009E6330" w:rsidP="00ED47E2">
            <w:pPr>
              <w:jc w:val="center"/>
              <w:rPr>
                <w:szCs w:val="21"/>
              </w:rPr>
            </w:pPr>
            <w:r>
              <w:rPr>
                <w:rFonts w:hint="eastAsia"/>
                <w:szCs w:val="21"/>
              </w:rPr>
              <w:t>21</w:t>
            </w:r>
          </w:p>
        </w:tc>
        <w:tc>
          <w:tcPr>
            <w:tcW w:w="1000" w:type="dxa"/>
          </w:tcPr>
          <w:p w14:paraId="5C8124B4" w14:textId="77777777" w:rsidR="009E6330" w:rsidRDefault="009E6330" w:rsidP="00ED47E2"/>
        </w:tc>
        <w:tc>
          <w:tcPr>
            <w:tcW w:w="1400" w:type="dxa"/>
          </w:tcPr>
          <w:p w14:paraId="6169F47E" w14:textId="77777777" w:rsidR="009E6330" w:rsidRDefault="009E6330" w:rsidP="00ED47E2">
            <w:pPr>
              <w:jc w:val="center"/>
              <w:rPr>
                <w:szCs w:val="21"/>
              </w:rPr>
            </w:pPr>
          </w:p>
        </w:tc>
        <w:tc>
          <w:tcPr>
            <w:tcW w:w="800" w:type="dxa"/>
          </w:tcPr>
          <w:p w14:paraId="38D55D37" w14:textId="77777777" w:rsidR="009E6330" w:rsidRDefault="009E6330" w:rsidP="00ED47E2">
            <w:pPr>
              <w:jc w:val="center"/>
              <w:rPr>
                <w:szCs w:val="21"/>
              </w:rPr>
            </w:pPr>
          </w:p>
        </w:tc>
        <w:tc>
          <w:tcPr>
            <w:tcW w:w="600" w:type="dxa"/>
          </w:tcPr>
          <w:p w14:paraId="6C65DFD8" w14:textId="77777777" w:rsidR="009E6330" w:rsidRDefault="009E6330" w:rsidP="00ED47E2">
            <w:pPr>
              <w:jc w:val="center"/>
              <w:rPr>
                <w:szCs w:val="21"/>
              </w:rPr>
            </w:pPr>
          </w:p>
        </w:tc>
        <w:tc>
          <w:tcPr>
            <w:tcW w:w="600" w:type="dxa"/>
          </w:tcPr>
          <w:p w14:paraId="1B494BA5" w14:textId="77777777" w:rsidR="009E6330" w:rsidRDefault="009E6330" w:rsidP="00ED47E2">
            <w:pPr>
              <w:jc w:val="center"/>
              <w:rPr>
                <w:szCs w:val="21"/>
              </w:rPr>
            </w:pPr>
          </w:p>
        </w:tc>
        <w:tc>
          <w:tcPr>
            <w:tcW w:w="600" w:type="dxa"/>
          </w:tcPr>
          <w:p w14:paraId="65E7BB40" w14:textId="77777777" w:rsidR="009E6330" w:rsidRDefault="009E6330" w:rsidP="00ED47E2">
            <w:pPr>
              <w:jc w:val="center"/>
              <w:rPr>
                <w:szCs w:val="21"/>
              </w:rPr>
            </w:pPr>
          </w:p>
        </w:tc>
        <w:tc>
          <w:tcPr>
            <w:tcW w:w="600" w:type="dxa"/>
          </w:tcPr>
          <w:p w14:paraId="06077CF1" w14:textId="77777777" w:rsidR="009E6330" w:rsidRDefault="009E6330" w:rsidP="00ED47E2">
            <w:pPr>
              <w:jc w:val="center"/>
              <w:rPr>
                <w:szCs w:val="21"/>
              </w:rPr>
            </w:pPr>
          </w:p>
        </w:tc>
        <w:tc>
          <w:tcPr>
            <w:tcW w:w="600" w:type="dxa"/>
          </w:tcPr>
          <w:p w14:paraId="6850D23C" w14:textId="77777777" w:rsidR="009E6330" w:rsidRDefault="009E6330" w:rsidP="00ED47E2">
            <w:pPr>
              <w:jc w:val="center"/>
              <w:rPr>
                <w:szCs w:val="21"/>
              </w:rPr>
            </w:pPr>
          </w:p>
        </w:tc>
        <w:tc>
          <w:tcPr>
            <w:tcW w:w="600" w:type="dxa"/>
          </w:tcPr>
          <w:p w14:paraId="7F9E39D6" w14:textId="77777777" w:rsidR="009E6330" w:rsidRDefault="009E6330" w:rsidP="00ED47E2">
            <w:pPr>
              <w:jc w:val="center"/>
              <w:rPr>
                <w:szCs w:val="21"/>
              </w:rPr>
            </w:pPr>
          </w:p>
        </w:tc>
        <w:tc>
          <w:tcPr>
            <w:tcW w:w="600" w:type="dxa"/>
          </w:tcPr>
          <w:p w14:paraId="741DB21D" w14:textId="77777777" w:rsidR="009E6330" w:rsidRDefault="009E6330" w:rsidP="00ED47E2">
            <w:pPr>
              <w:jc w:val="center"/>
              <w:rPr>
                <w:szCs w:val="21"/>
              </w:rPr>
            </w:pPr>
          </w:p>
        </w:tc>
        <w:tc>
          <w:tcPr>
            <w:tcW w:w="600" w:type="dxa"/>
          </w:tcPr>
          <w:p w14:paraId="3246E79D" w14:textId="77777777" w:rsidR="009E6330" w:rsidRDefault="009E6330" w:rsidP="00ED47E2">
            <w:pPr>
              <w:jc w:val="center"/>
              <w:rPr>
                <w:szCs w:val="21"/>
              </w:rPr>
            </w:pPr>
          </w:p>
        </w:tc>
        <w:tc>
          <w:tcPr>
            <w:tcW w:w="600" w:type="dxa"/>
          </w:tcPr>
          <w:p w14:paraId="65304D39" w14:textId="77777777" w:rsidR="009E6330" w:rsidRDefault="009E6330" w:rsidP="00ED47E2">
            <w:pPr>
              <w:jc w:val="center"/>
              <w:rPr>
                <w:szCs w:val="21"/>
              </w:rPr>
            </w:pPr>
          </w:p>
        </w:tc>
        <w:tc>
          <w:tcPr>
            <w:tcW w:w="600" w:type="dxa"/>
          </w:tcPr>
          <w:p w14:paraId="090F5FB9" w14:textId="77777777" w:rsidR="009E6330" w:rsidRDefault="009E6330" w:rsidP="00ED47E2">
            <w:pPr>
              <w:jc w:val="center"/>
              <w:rPr>
                <w:szCs w:val="21"/>
              </w:rPr>
            </w:pPr>
          </w:p>
        </w:tc>
        <w:tc>
          <w:tcPr>
            <w:tcW w:w="600" w:type="dxa"/>
          </w:tcPr>
          <w:p w14:paraId="2DD7F1C8" w14:textId="77777777" w:rsidR="009E6330" w:rsidRDefault="009E6330" w:rsidP="00ED47E2">
            <w:pPr>
              <w:jc w:val="center"/>
              <w:rPr>
                <w:szCs w:val="21"/>
              </w:rPr>
            </w:pPr>
          </w:p>
        </w:tc>
        <w:tc>
          <w:tcPr>
            <w:tcW w:w="600" w:type="dxa"/>
          </w:tcPr>
          <w:p w14:paraId="50635AA0" w14:textId="77777777" w:rsidR="009E6330" w:rsidRDefault="009E6330" w:rsidP="00ED47E2">
            <w:pPr>
              <w:jc w:val="center"/>
              <w:rPr>
                <w:szCs w:val="21"/>
              </w:rPr>
            </w:pPr>
          </w:p>
        </w:tc>
        <w:tc>
          <w:tcPr>
            <w:tcW w:w="600" w:type="dxa"/>
          </w:tcPr>
          <w:p w14:paraId="0E988538" w14:textId="77777777" w:rsidR="009E6330" w:rsidRDefault="009E6330" w:rsidP="00ED47E2">
            <w:pPr>
              <w:jc w:val="center"/>
              <w:rPr>
                <w:szCs w:val="21"/>
              </w:rPr>
            </w:pPr>
          </w:p>
        </w:tc>
        <w:tc>
          <w:tcPr>
            <w:tcW w:w="600" w:type="dxa"/>
          </w:tcPr>
          <w:p w14:paraId="0C3B67B3" w14:textId="77777777" w:rsidR="009E6330" w:rsidRDefault="009E6330" w:rsidP="00ED47E2">
            <w:pPr>
              <w:jc w:val="center"/>
              <w:rPr>
                <w:szCs w:val="21"/>
              </w:rPr>
            </w:pPr>
          </w:p>
        </w:tc>
        <w:tc>
          <w:tcPr>
            <w:tcW w:w="600" w:type="dxa"/>
          </w:tcPr>
          <w:p w14:paraId="5E05F3E6" w14:textId="77777777" w:rsidR="009E6330" w:rsidRDefault="009E6330" w:rsidP="00ED47E2">
            <w:pPr>
              <w:jc w:val="center"/>
              <w:rPr>
                <w:szCs w:val="21"/>
              </w:rPr>
            </w:pPr>
          </w:p>
        </w:tc>
        <w:tc>
          <w:tcPr>
            <w:tcW w:w="600" w:type="dxa"/>
          </w:tcPr>
          <w:p w14:paraId="256AAF66" w14:textId="77777777" w:rsidR="009E6330" w:rsidRDefault="009E6330" w:rsidP="00ED47E2">
            <w:pPr>
              <w:jc w:val="center"/>
              <w:rPr>
                <w:szCs w:val="21"/>
              </w:rPr>
            </w:pPr>
          </w:p>
        </w:tc>
        <w:tc>
          <w:tcPr>
            <w:tcW w:w="800" w:type="dxa"/>
          </w:tcPr>
          <w:p w14:paraId="08D7A4AA" w14:textId="77777777" w:rsidR="009E6330" w:rsidRDefault="009E6330" w:rsidP="00ED47E2">
            <w:pPr>
              <w:jc w:val="center"/>
              <w:rPr>
                <w:szCs w:val="21"/>
              </w:rPr>
            </w:pPr>
          </w:p>
        </w:tc>
        <w:tc>
          <w:tcPr>
            <w:tcW w:w="1200" w:type="dxa"/>
          </w:tcPr>
          <w:p w14:paraId="53D4C19B" w14:textId="77777777" w:rsidR="009E6330" w:rsidRDefault="009E6330" w:rsidP="00ED47E2">
            <w:pPr>
              <w:jc w:val="center"/>
              <w:rPr>
                <w:szCs w:val="21"/>
              </w:rPr>
            </w:pPr>
          </w:p>
        </w:tc>
      </w:tr>
      <w:tr w:rsidR="009E6330" w14:paraId="7A7DDD2B" w14:textId="77777777" w:rsidTr="009E6330">
        <w:trPr>
          <w:trHeight w:val="208"/>
        </w:trPr>
        <w:tc>
          <w:tcPr>
            <w:tcW w:w="800" w:type="dxa"/>
          </w:tcPr>
          <w:p w14:paraId="39ADA270" w14:textId="77777777" w:rsidR="009E6330" w:rsidRDefault="009E6330" w:rsidP="00ED47E2">
            <w:pPr>
              <w:jc w:val="center"/>
              <w:rPr>
                <w:szCs w:val="21"/>
              </w:rPr>
            </w:pPr>
            <w:r>
              <w:rPr>
                <w:rFonts w:hint="eastAsia"/>
                <w:szCs w:val="21"/>
              </w:rPr>
              <w:t>22</w:t>
            </w:r>
          </w:p>
        </w:tc>
        <w:tc>
          <w:tcPr>
            <w:tcW w:w="1000" w:type="dxa"/>
          </w:tcPr>
          <w:p w14:paraId="553D72C9" w14:textId="77777777" w:rsidR="009E6330" w:rsidRDefault="009E6330" w:rsidP="00ED47E2">
            <w:pPr>
              <w:jc w:val="center"/>
              <w:rPr>
                <w:szCs w:val="21"/>
              </w:rPr>
            </w:pPr>
          </w:p>
        </w:tc>
        <w:tc>
          <w:tcPr>
            <w:tcW w:w="1400" w:type="dxa"/>
          </w:tcPr>
          <w:p w14:paraId="31696987" w14:textId="77777777" w:rsidR="009E6330" w:rsidRDefault="009E6330" w:rsidP="00ED47E2">
            <w:pPr>
              <w:jc w:val="center"/>
              <w:rPr>
                <w:szCs w:val="21"/>
              </w:rPr>
            </w:pPr>
          </w:p>
        </w:tc>
        <w:tc>
          <w:tcPr>
            <w:tcW w:w="800" w:type="dxa"/>
          </w:tcPr>
          <w:p w14:paraId="34023816" w14:textId="77777777" w:rsidR="009E6330" w:rsidRDefault="009E6330" w:rsidP="00ED47E2">
            <w:pPr>
              <w:jc w:val="center"/>
              <w:rPr>
                <w:szCs w:val="21"/>
              </w:rPr>
            </w:pPr>
          </w:p>
        </w:tc>
        <w:tc>
          <w:tcPr>
            <w:tcW w:w="600" w:type="dxa"/>
          </w:tcPr>
          <w:p w14:paraId="542E67E0" w14:textId="77777777" w:rsidR="009E6330" w:rsidRDefault="009E6330" w:rsidP="00ED47E2">
            <w:pPr>
              <w:jc w:val="center"/>
              <w:rPr>
                <w:szCs w:val="21"/>
              </w:rPr>
            </w:pPr>
          </w:p>
        </w:tc>
        <w:tc>
          <w:tcPr>
            <w:tcW w:w="600" w:type="dxa"/>
          </w:tcPr>
          <w:p w14:paraId="1353EBF2" w14:textId="77777777" w:rsidR="009E6330" w:rsidRDefault="009E6330" w:rsidP="00ED47E2">
            <w:pPr>
              <w:jc w:val="center"/>
              <w:rPr>
                <w:szCs w:val="21"/>
              </w:rPr>
            </w:pPr>
          </w:p>
        </w:tc>
        <w:tc>
          <w:tcPr>
            <w:tcW w:w="600" w:type="dxa"/>
          </w:tcPr>
          <w:p w14:paraId="158F6827" w14:textId="77777777" w:rsidR="009E6330" w:rsidRDefault="009E6330" w:rsidP="00ED47E2">
            <w:pPr>
              <w:jc w:val="center"/>
              <w:rPr>
                <w:szCs w:val="21"/>
              </w:rPr>
            </w:pPr>
          </w:p>
        </w:tc>
        <w:tc>
          <w:tcPr>
            <w:tcW w:w="600" w:type="dxa"/>
          </w:tcPr>
          <w:p w14:paraId="399B4D5A" w14:textId="77777777" w:rsidR="009E6330" w:rsidRDefault="009E6330" w:rsidP="00ED47E2">
            <w:pPr>
              <w:jc w:val="center"/>
              <w:rPr>
                <w:szCs w:val="21"/>
              </w:rPr>
            </w:pPr>
          </w:p>
        </w:tc>
        <w:tc>
          <w:tcPr>
            <w:tcW w:w="600" w:type="dxa"/>
          </w:tcPr>
          <w:p w14:paraId="15F33D7B" w14:textId="77777777" w:rsidR="009E6330" w:rsidRDefault="009E6330" w:rsidP="00ED47E2">
            <w:pPr>
              <w:jc w:val="center"/>
              <w:rPr>
                <w:szCs w:val="21"/>
              </w:rPr>
            </w:pPr>
          </w:p>
        </w:tc>
        <w:tc>
          <w:tcPr>
            <w:tcW w:w="600" w:type="dxa"/>
          </w:tcPr>
          <w:p w14:paraId="2F8A4B9C" w14:textId="77777777" w:rsidR="009E6330" w:rsidRDefault="009E6330" w:rsidP="00ED47E2">
            <w:pPr>
              <w:jc w:val="center"/>
              <w:rPr>
                <w:szCs w:val="21"/>
              </w:rPr>
            </w:pPr>
          </w:p>
        </w:tc>
        <w:tc>
          <w:tcPr>
            <w:tcW w:w="600" w:type="dxa"/>
          </w:tcPr>
          <w:p w14:paraId="678374CA" w14:textId="77777777" w:rsidR="009E6330" w:rsidRDefault="009E6330" w:rsidP="00ED47E2">
            <w:pPr>
              <w:jc w:val="center"/>
              <w:rPr>
                <w:szCs w:val="21"/>
              </w:rPr>
            </w:pPr>
          </w:p>
        </w:tc>
        <w:tc>
          <w:tcPr>
            <w:tcW w:w="600" w:type="dxa"/>
          </w:tcPr>
          <w:p w14:paraId="39245069" w14:textId="77777777" w:rsidR="009E6330" w:rsidRDefault="009E6330" w:rsidP="00ED47E2">
            <w:pPr>
              <w:jc w:val="center"/>
              <w:rPr>
                <w:szCs w:val="21"/>
              </w:rPr>
            </w:pPr>
          </w:p>
        </w:tc>
        <w:tc>
          <w:tcPr>
            <w:tcW w:w="600" w:type="dxa"/>
          </w:tcPr>
          <w:p w14:paraId="412D9C9E" w14:textId="77777777" w:rsidR="009E6330" w:rsidRDefault="009E6330" w:rsidP="00ED47E2">
            <w:pPr>
              <w:jc w:val="center"/>
              <w:rPr>
                <w:szCs w:val="21"/>
              </w:rPr>
            </w:pPr>
          </w:p>
        </w:tc>
        <w:tc>
          <w:tcPr>
            <w:tcW w:w="600" w:type="dxa"/>
          </w:tcPr>
          <w:p w14:paraId="0DDE3663" w14:textId="77777777" w:rsidR="009E6330" w:rsidRDefault="009E6330" w:rsidP="00ED47E2">
            <w:pPr>
              <w:jc w:val="center"/>
              <w:rPr>
                <w:szCs w:val="21"/>
              </w:rPr>
            </w:pPr>
          </w:p>
        </w:tc>
        <w:tc>
          <w:tcPr>
            <w:tcW w:w="600" w:type="dxa"/>
          </w:tcPr>
          <w:p w14:paraId="20D93767" w14:textId="77777777" w:rsidR="009E6330" w:rsidRDefault="009E6330" w:rsidP="00ED47E2">
            <w:pPr>
              <w:jc w:val="center"/>
              <w:rPr>
                <w:szCs w:val="21"/>
              </w:rPr>
            </w:pPr>
          </w:p>
        </w:tc>
        <w:tc>
          <w:tcPr>
            <w:tcW w:w="600" w:type="dxa"/>
          </w:tcPr>
          <w:p w14:paraId="482F302D" w14:textId="77777777" w:rsidR="009E6330" w:rsidRDefault="009E6330" w:rsidP="00ED47E2">
            <w:pPr>
              <w:jc w:val="center"/>
              <w:rPr>
                <w:szCs w:val="21"/>
              </w:rPr>
            </w:pPr>
          </w:p>
        </w:tc>
        <w:tc>
          <w:tcPr>
            <w:tcW w:w="600" w:type="dxa"/>
          </w:tcPr>
          <w:p w14:paraId="55580C4F" w14:textId="77777777" w:rsidR="009E6330" w:rsidRDefault="009E6330" w:rsidP="00ED47E2">
            <w:pPr>
              <w:jc w:val="center"/>
              <w:rPr>
                <w:szCs w:val="21"/>
              </w:rPr>
            </w:pPr>
          </w:p>
        </w:tc>
        <w:tc>
          <w:tcPr>
            <w:tcW w:w="600" w:type="dxa"/>
          </w:tcPr>
          <w:p w14:paraId="2DDD03FF" w14:textId="77777777" w:rsidR="009E6330" w:rsidRDefault="009E6330" w:rsidP="00ED47E2">
            <w:pPr>
              <w:jc w:val="center"/>
              <w:rPr>
                <w:szCs w:val="21"/>
              </w:rPr>
            </w:pPr>
          </w:p>
        </w:tc>
        <w:tc>
          <w:tcPr>
            <w:tcW w:w="600" w:type="dxa"/>
          </w:tcPr>
          <w:p w14:paraId="12EF2A8D" w14:textId="77777777" w:rsidR="009E6330" w:rsidRDefault="009E6330" w:rsidP="00ED47E2">
            <w:pPr>
              <w:jc w:val="center"/>
              <w:rPr>
                <w:szCs w:val="21"/>
              </w:rPr>
            </w:pPr>
          </w:p>
        </w:tc>
        <w:tc>
          <w:tcPr>
            <w:tcW w:w="600" w:type="dxa"/>
          </w:tcPr>
          <w:p w14:paraId="7C401FB0" w14:textId="77777777" w:rsidR="009E6330" w:rsidRDefault="009E6330" w:rsidP="00ED47E2">
            <w:pPr>
              <w:jc w:val="center"/>
              <w:rPr>
                <w:szCs w:val="21"/>
              </w:rPr>
            </w:pPr>
          </w:p>
        </w:tc>
        <w:tc>
          <w:tcPr>
            <w:tcW w:w="800" w:type="dxa"/>
          </w:tcPr>
          <w:p w14:paraId="430C932E" w14:textId="77777777" w:rsidR="009E6330" w:rsidRDefault="009E6330" w:rsidP="00ED47E2">
            <w:pPr>
              <w:jc w:val="center"/>
              <w:rPr>
                <w:szCs w:val="21"/>
              </w:rPr>
            </w:pPr>
          </w:p>
        </w:tc>
        <w:tc>
          <w:tcPr>
            <w:tcW w:w="1200" w:type="dxa"/>
          </w:tcPr>
          <w:p w14:paraId="54772972" w14:textId="77777777" w:rsidR="009E6330" w:rsidRDefault="009E6330" w:rsidP="00ED47E2">
            <w:pPr>
              <w:jc w:val="center"/>
              <w:rPr>
                <w:szCs w:val="21"/>
              </w:rPr>
            </w:pPr>
          </w:p>
        </w:tc>
      </w:tr>
    </w:tbl>
    <w:p w14:paraId="499AA3E5" w14:textId="77777777" w:rsidR="009E6330" w:rsidRPr="009E6330" w:rsidRDefault="009E6330" w:rsidP="009E6330">
      <w:pPr>
        <w:spacing w:line="500" w:lineRule="exact"/>
        <w:ind w:firstLineChars="200" w:firstLine="560"/>
        <w:rPr>
          <w:rFonts w:asciiTheme="majorEastAsia" w:eastAsiaTheme="majorEastAsia" w:hAnsiTheme="majorEastAsia"/>
          <w:sz w:val="28"/>
          <w:szCs w:val="28"/>
        </w:rPr>
      </w:pPr>
    </w:p>
    <w:p w14:paraId="4C8E69F9" w14:textId="77777777" w:rsidR="009E6330" w:rsidRDefault="009E6330" w:rsidP="009E6330">
      <w:pPr>
        <w:spacing w:line="500" w:lineRule="exact"/>
        <w:ind w:firstLineChars="200" w:firstLine="560"/>
        <w:rPr>
          <w:rFonts w:asciiTheme="majorEastAsia" w:eastAsiaTheme="majorEastAsia" w:hAnsiTheme="majorEastAsia"/>
          <w:sz w:val="28"/>
          <w:szCs w:val="28"/>
        </w:rPr>
        <w:sectPr w:rsidR="009E6330" w:rsidSect="009E6330">
          <w:pgSz w:w="16838" w:h="11906" w:orient="landscape"/>
          <w:pgMar w:top="1134" w:right="567" w:bottom="1134" w:left="567" w:header="510" w:footer="624" w:gutter="0"/>
          <w:cols w:space="425"/>
          <w:docGrid w:type="lines" w:linePitch="312"/>
        </w:sectPr>
      </w:pPr>
    </w:p>
    <w:p w14:paraId="0E8450DF" w14:textId="77777777" w:rsidR="00821D19" w:rsidRDefault="00821D19" w:rsidP="009E6330">
      <w:pPr>
        <w:spacing w:line="500" w:lineRule="exact"/>
        <w:ind w:firstLineChars="200" w:firstLine="560"/>
        <w:rPr>
          <w:rFonts w:asciiTheme="majorEastAsia" w:eastAsiaTheme="majorEastAsia" w:hAnsiTheme="majorEastAsia"/>
          <w:sz w:val="28"/>
          <w:szCs w:val="28"/>
        </w:rPr>
      </w:pPr>
    </w:p>
    <w:p w14:paraId="051F4592" w14:textId="77777777" w:rsidR="00745847" w:rsidRPr="00301DFD" w:rsidRDefault="00745847" w:rsidP="00301DFD">
      <w:pPr>
        <w:pStyle w:val="12"/>
        <w:spacing w:before="0" w:after="0" w:line="460" w:lineRule="exact"/>
        <w:ind w:left="2517"/>
        <w:jc w:val="both"/>
        <w:outlineLvl w:val="0"/>
      </w:pPr>
      <w:bookmarkStart w:id="12" w:name="_Toc391046312"/>
      <w:r w:rsidRPr="00301DFD">
        <w:rPr>
          <w:rFonts w:hint="eastAsia"/>
        </w:rPr>
        <w:t>表2.5 XXXX年安全生产费用提取和使用计划</w:t>
      </w:r>
      <w:bookmarkEnd w:id="12"/>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636"/>
        <w:gridCol w:w="6448"/>
        <w:gridCol w:w="1705"/>
      </w:tblGrid>
      <w:tr w:rsidR="00745847" w14:paraId="1A20AB67" w14:textId="77777777" w:rsidTr="00ED47E2">
        <w:trPr>
          <w:trHeight w:val="1019"/>
          <w:jc w:val="center"/>
        </w:trPr>
        <w:tc>
          <w:tcPr>
            <w:tcW w:w="636" w:type="dxa"/>
            <w:vAlign w:val="center"/>
          </w:tcPr>
          <w:p w14:paraId="1BBC9B41" w14:textId="77777777" w:rsidR="00745847" w:rsidRDefault="00745847" w:rsidP="00ED47E2">
            <w:pPr>
              <w:jc w:val="center"/>
              <w:rPr>
                <w:rFonts w:ascii="宋体" w:hAnsi="宋体"/>
                <w:sz w:val="24"/>
              </w:rPr>
            </w:pPr>
            <w:r>
              <w:rPr>
                <w:rFonts w:ascii="宋体" w:hAnsi="宋体" w:hint="eastAsia"/>
                <w:sz w:val="24"/>
              </w:rPr>
              <w:t>序号</w:t>
            </w:r>
          </w:p>
        </w:tc>
        <w:tc>
          <w:tcPr>
            <w:tcW w:w="6448" w:type="dxa"/>
            <w:vAlign w:val="center"/>
          </w:tcPr>
          <w:p w14:paraId="2D9CBC58" w14:textId="77777777" w:rsidR="00745847" w:rsidRDefault="00745847" w:rsidP="00ED47E2">
            <w:pPr>
              <w:jc w:val="center"/>
              <w:rPr>
                <w:rFonts w:ascii="宋体" w:hAnsi="宋体"/>
                <w:sz w:val="24"/>
              </w:rPr>
            </w:pPr>
            <w:r>
              <w:rPr>
                <w:rFonts w:ascii="宋体" w:hAnsi="宋体" w:hint="eastAsia"/>
                <w:sz w:val="24"/>
              </w:rPr>
              <w:t>使用内容</w:t>
            </w:r>
          </w:p>
        </w:tc>
        <w:tc>
          <w:tcPr>
            <w:tcW w:w="1705" w:type="dxa"/>
            <w:vAlign w:val="center"/>
          </w:tcPr>
          <w:p w14:paraId="70F24A7E" w14:textId="77777777" w:rsidR="00745847" w:rsidRDefault="00745847" w:rsidP="00ED47E2">
            <w:pPr>
              <w:jc w:val="center"/>
              <w:rPr>
                <w:rFonts w:ascii="宋体" w:hAnsi="宋体"/>
                <w:sz w:val="24"/>
              </w:rPr>
            </w:pPr>
            <w:r>
              <w:rPr>
                <w:rFonts w:ascii="宋体" w:hAnsi="宋体" w:hint="eastAsia"/>
                <w:sz w:val="24"/>
              </w:rPr>
              <w:t>预算</w:t>
            </w:r>
          </w:p>
        </w:tc>
      </w:tr>
      <w:tr w:rsidR="00745847" w14:paraId="156C02B7" w14:textId="77777777" w:rsidTr="00ED47E2">
        <w:trPr>
          <w:trHeight w:val="684"/>
          <w:jc w:val="center"/>
        </w:trPr>
        <w:tc>
          <w:tcPr>
            <w:tcW w:w="636" w:type="dxa"/>
            <w:vAlign w:val="center"/>
          </w:tcPr>
          <w:p w14:paraId="725C49FC" w14:textId="77777777" w:rsidR="00745847" w:rsidRDefault="00745847" w:rsidP="00ED47E2">
            <w:pPr>
              <w:jc w:val="center"/>
              <w:rPr>
                <w:rFonts w:ascii="宋体" w:hAnsi="宋体"/>
                <w:sz w:val="24"/>
              </w:rPr>
            </w:pPr>
            <w:r>
              <w:rPr>
                <w:rFonts w:ascii="宋体" w:hAnsi="宋体" w:hint="eastAsia"/>
                <w:sz w:val="24"/>
              </w:rPr>
              <w:t>1</w:t>
            </w:r>
          </w:p>
        </w:tc>
        <w:tc>
          <w:tcPr>
            <w:tcW w:w="6448" w:type="dxa"/>
            <w:vAlign w:val="center"/>
          </w:tcPr>
          <w:p w14:paraId="598F31E5" w14:textId="77777777" w:rsidR="00745847" w:rsidRDefault="00745847" w:rsidP="00ED47E2">
            <w:pPr>
              <w:jc w:val="left"/>
              <w:rPr>
                <w:rFonts w:ascii="宋体" w:hAnsi="宋体"/>
                <w:sz w:val="24"/>
              </w:rPr>
            </w:pPr>
            <w:r>
              <w:rPr>
                <w:rFonts w:ascii="宋体" w:hAnsi="宋体" w:hint="eastAsia"/>
                <w:color w:val="000000"/>
                <w:sz w:val="24"/>
              </w:rPr>
              <w:t>完善、改造和维护安全防护设施设备支出（不含“三同时”要求初期投入的安全设施），包括车间、库房、罐区等作业场所的监控、监测、通风、防晒、调温、防火、灭火、防爆、泄压、防毒、消毒、中和、防潮、防雷、防静电、防腐、防渗漏、防护围堤或者隔离操作等设施设备支出；</w:t>
            </w:r>
          </w:p>
        </w:tc>
        <w:tc>
          <w:tcPr>
            <w:tcW w:w="1705" w:type="dxa"/>
          </w:tcPr>
          <w:p w14:paraId="657A0704" w14:textId="77777777" w:rsidR="00745847" w:rsidRDefault="00745847" w:rsidP="00ED47E2">
            <w:pPr>
              <w:jc w:val="center"/>
              <w:rPr>
                <w:rFonts w:ascii="宋体" w:hAnsi="宋体"/>
                <w:sz w:val="24"/>
              </w:rPr>
            </w:pPr>
          </w:p>
        </w:tc>
      </w:tr>
      <w:tr w:rsidR="00745847" w14:paraId="0EC0B9C7" w14:textId="77777777" w:rsidTr="00ED47E2">
        <w:trPr>
          <w:trHeight w:val="605"/>
          <w:jc w:val="center"/>
        </w:trPr>
        <w:tc>
          <w:tcPr>
            <w:tcW w:w="636" w:type="dxa"/>
            <w:vAlign w:val="center"/>
          </w:tcPr>
          <w:p w14:paraId="6BB0ED49" w14:textId="77777777" w:rsidR="00745847" w:rsidRDefault="00745847" w:rsidP="00ED47E2">
            <w:pPr>
              <w:jc w:val="center"/>
              <w:rPr>
                <w:rFonts w:ascii="宋体" w:hAnsi="宋体"/>
                <w:sz w:val="24"/>
              </w:rPr>
            </w:pPr>
            <w:r>
              <w:rPr>
                <w:rFonts w:ascii="宋体" w:hAnsi="宋体" w:hint="eastAsia"/>
                <w:sz w:val="24"/>
              </w:rPr>
              <w:t>2</w:t>
            </w:r>
          </w:p>
        </w:tc>
        <w:tc>
          <w:tcPr>
            <w:tcW w:w="6448" w:type="dxa"/>
            <w:vAlign w:val="center"/>
          </w:tcPr>
          <w:p w14:paraId="7D8BFC4E" w14:textId="77777777" w:rsidR="00745847" w:rsidRDefault="00745847" w:rsidP="00ED47E2">
            <w:pPr>
              <w:jc w:val="left"/>
              <w:rPr>
                <w:rFonts w:ascii="宋体" w:hAnsi="宋体"/>
                <w:sz w:val="24"/>
              </w:rPr>
            </w:pPr>
            <w:r>
              <w:rPr>
                <w:rFonts w:ascii="宋体" w:hAnsi="宋体" w:hint="eastAsia"/>
                <w:color w:val="000000"/>
                <w:sz w:val="24"/>
              </w:rPr>
              <w:t>配备、维护、保养应急救援器材、设备支出和应急演练支出；</w:t>
            </w:r>
          </w:p>
        </w:tc>
        <w:tc>
          <w:tcPr>
            <w:tcW w:w="1705" w:type="dxa"/>
          </w:tcPr>
          <w:p w14:paraId="7E5B4706" w14:textId="77777777" w:rsidR="00745847" w:rsidRDefault="00745847" w:rsidP="00ED47E2">
            <w:pPr>
              <w:jc w:val="center"/>
              <w:rPr>
                <w:rFonts w:ascii="宋体" w:hAnsi="宋体"/>
                <w:sz w:val="24"/>
              </w:rPr>
            </w:pPr>
          </w:p>
        </w:tc>
      </w:tr>
      <w:tr w:rsidR="00745847" w14:paraId="29EE173D" w14:textId="77777777" w:rsidTr="00ED47E2">
        <w:trPr>
          <w:trHeight w:val="425"/>
          <w:jc w:val="center"/>
        </w:trPr>
        <w:tc>
          <w:tcPr>
            <w:tcW w:w="636" w:type="dxa"/>
            <w:vAlign w:val="center"/>
          </w:tcPr>
          <w:p w14:paraId="12A3BFDE" w14:textId="77777777" w:rsidR="00745847" w:rsidRDefault="00745847" w:rsidP="00ED47E2">
            <w:pPr>
              <w:jc w:val="center"/>
              <w:rPr>
                <w:rFonts w:ascii="宋体" w:hAnsi="宋体"/>
                <w:sz w:val="24"/>
              </w:rPr>
            </w:pPr>
            <w:r>
              <w:rPr>
                <w:rFonts w:ascii="宋体" w:hAnsi="宋体" w:hint="eastAsia"/>
                <w:sz w:val="24"/>
              </w:rPr>
              <w:t>3</w:t>
            </w:r>
          </w:p>
        </w:tc>
        <w:tc>
          <w:tcPr>
            <w:tcW w:w="6448" w:type="dxa"/>
            <w:vAlign w:val="center"/>
          </w:tcPr>
          <w:p w14:paraId="2F046072" w14:textId="77777777" w:rsidR="00745847" w:rsidRDefault="00745847" w:rsidP="00ED47E2">
            <w:pPr>
              <w:jc w:val="left"/>
              <w:rPr>
                <w:rFonts w:ascii="宋体" w:hAnsi="宋体"/>
                <w:sz w:val="24"/>
              </w:rPr>
            </w:pPr>
            <w:r>
              <w:rPr>
                <w:rFonts w:ascii="宋体" w:hAnsi="宋体" w:hint="eastAsia"/>
                <w:color w:val="000000"/>
                <w:sz w:val="24"/>
              </w:rPr>
              <w:t>开展重大危险源和事故隐患评估、监控和整改支出；</w:t>
            </w:r>
          </w:p>
        </w:tc>
        <w:tc>
          <w:tcPr>
            <w:tcW w:w="1705" w:type="dxa"/>
          </w:tcPr>
          <w:p w14:paraId="55F4C31D" w14:textId="77777777" w:rsidR="00745847" w:rsidRDefault="00745847" w:rsidP="00ED47E2">
            <w:pPr>
              <w:jc w:val="center"/>
              <w:rPr>
                <w:rFonts w:ascii="宋体" w:hAnsi="宋体"/>
                <w:sz w:val="24"/>
              </w:rPr>
            </w:pPr>
          </w:p>
        </w:tc>
      </w:tr>
      <w:tr w:rsidR="00745847" w14:paraId="47AB3956" w14:textId="77777777" w:rsidTr="00ED47E2">
        <w:trPr>
          <w:jc w:val="center"/>
        </w:trPr>
        <w:tc>
          <w:tcPr>
            <w:tcW w:w="636" w:type="dxa"/>
            <w:vAlign w:val="center"/>
          </w:tcPr>
          <w:p w14:paraId="2DFE419F" w14:textId="77777777" w:rsidR="00745847" w:rsidRDefault="00745847" w:rsidP="00ED47E2">
            <w:pPr>
              <w:jc w:val="center"/>
              <w:rPr>
                <w:rFonts w:ascii="宋体" w:hAnsi="宋体"/>
                <w:sz w:val="24"/>
              </w:rPr>
            </w:pPr>
            <w:r>
              <w:rPr>
                <w:rFonts w:ascii="宋体" w:hAnsi="宋体" w:hint="eastAsia"/>
                <w:sz w:val="24"/>
              </w:rPr>
              <w:t>4</w:t>
            </w:r>
          </w:p>
        </w:tc>
        <w:tc>
          <w:tcPr>
            <w:tcW w:w="6448" w:type="dxa"/>
            <w:vAlign w:val="center"/>
          </w:tcPr>
          <w:p w14:paraId="0E284F06" w14:textId="77777777" w:rsidR="00745847" w:rsidRDefault="00745847" w:rsidP="00ED47E2">
            <w:pPr>
              <w:pStyle w:val="11"/>
              <w:spacing w:before="0" w:beforeAutospacing="0" w:after="0" w:afterAutospacing="0"/>
              <w:rPr>
                <w:color w:val="000000"/>
              </w:rPr>
            </w:pPr>
            <w:r>
              <w:rPr>
                <w:rFonts w:hint="eastAsia"/>
                <w:color w:val="000000"/>
              </w:rPr>
              <w:t>安全生产检查、评价（不包括新建、改建、扩建项目安全评价）、咨询和标准化建设支出；</w:t>
            </w:r>
          </w:p>
        </w:tc>
        <w:tc>
          <w:tcPr>
            <w:tcW w:w="1705" w:type="dxa"/>
          </w:tcPr>
          <w:p w14:paraId="3B6C5FFD" w14:textId="77777777" w:rsidR="00745847" w:rsidRDefault="00745847" w:rsidP="00ED47E2">
            <w:pPr>
              <w:jc w:val="center"/>
              <w:rPr>
                <w:rFonts w:ascii="宋体" w:hAnsi="宋体"/>
                <w:sz w:val="24"/>
              </w:rPr>
            </w:pPr>
          </w:p>
        </w:tc>
      </w:tr>
      <w:tr w:rsidR="00745847" w14:paraId="2229BA7A" w14:textId="77777777" w:rsidTr="00ED47E2">
        <w:trPr>
          <w:trHeight w:val="425"/>
          <w:jc w:val="center"/>
        </w:trPr>
        <w:tc>
          <w:tcPr>
            <w:tcW w:w="636" w:type="dxa"/>
            <w:vAlign w:val="center"/>
          </w:tcPr>
          <w:p w14:paraId="0EC37C93" w14:textId="77777777" w:rsidR="00745847" w:rsidRDefault="00745847" w:rsidP="00ED47E2">
            <w:pPr>
              <w:jc w:val="center"/>
              <w:rPr>
                <w:rFonts w:ascii="宋体" w:hAnsi="宋体"/>
                <w:sz w:val="24"/>
              </w:rPr>
            </w:pPr>
            <w:r>
              <w:rPr>
                <w:rFonts w:ascii="宋体" w:hAnsi="宋体" w:hint="eastAsia"/>
                <w:sz w:val="24"/>
              </w:rPr>
              <w:t>5</w:t>
            </w:r>
          </w:p>
        </w:tc>
        <w:tc>
          <w:tcPr>
            <w:tcW w:w="6448" w:type="dxa"/>
            <w:vAlign w:val="center"/>
          </w:tcPr>
          <w:p w14:paraId="7C8ECF31" w14:textId="77777777" w:rsidR="00745847" w:rsidRDefault="00745847" w:rsidP="00ED47E2">
            <w:pPr>
              <w:pStyle w:val="11"/>
              <w:spacing w:before="0" w:beforeAutospacing="0" w:after="0" w:afterAutospacing="0"/>
              <w:rPr>
                <w:color w:val="000000"/>
              </w:rPr>
            </w:pPr>
            <w:r>
              <w:rPr>
                <w:rFonts w:hint="eastAsia"/>
                <w:color w:val="000000"/>
              </w:rPr>
              <w:t>配备和更新现场作业人员安全防护用品支出；</w:t>
            </w:r>
          </w:p>
        </w:tc>
        <w:tc>
          <w:tcPr>
            <w:tcW w:w="1705" w:type="dxa"/>
          </w:tcPr>
          <w:p w14:paraId="0DAF890F" w14:textId="77777777" w:rsidR="00745847" w:rsidRDefault="00745847" w:rsidP="00ED47E2">
            <w:pPr>
              <w:jc w:val="center"/>
              <w:rPr>
                <w:rFonts w:ascii="宋体" w:hAnsi="宋体"/>
                <w:sz w:val="24"/>
              </w:rPr>
            </w:pPr>
          </w:p>
        </w:tc>
      </w:tr>
      <w:tr w:rsidR="00745847" w14:paraId="5AE06CE1" w14:textId="77777777" w:rsidTr="00ED47E2">
        <w:trPr>
          <w:trHeight w:val="425"/>
          <w:jc w:val="center"/>
        </w:trPr>
        <w:tc>
          <w:tcPr>
            <w:tcW w:w="636" w:type="dxa"/>
            <w:vAlign w:val="center"/>
          </w:tcPr>
          <w:p w14:paraId="35E38C60" w14:textId="77777777" w:rsidR="00745847" w:rsidRDefault="00745847" w:rsidP="00ED47E2">
            <w:pPr>
              <w:jc w:val="center"/>
              <w:rPr>
                <w:rFonts w:ascii="宋体" w:hAnsi="宋体"/>
                <w:sz w:val="24"/>
              </w:rPr>
            </w:pPr>
            <w:r>
              <w:rPr>
                <w:rFonts w:ascii="宋体" w:hAnsi="宋体" w:hint="eastAsia"/>
                <w:sz w:val="24"/>
              </w:rPr>
              <w:t>6</w:t>
            </w:r>
          </w:p>
        </w:tc>
        <w:tc>
          <w:tcPr>
            <w:tcW w:w="6448" w:type="dxa"/>
            <w:vAlign w:val="center"/>
          </w:tcPr>
          <w:p w14:paraId="758CFF3C" w14:textId="77777777" w:rsidR="00745847" w:rsidRDefault="00745847" w:rsidP="00ED47E2">
            <w:pPr>
              <w:pStyle w:val="11"/>
              <w:spacing w:before="0" w:beforeAutospacing="0" w:after="0" w:afterAutospacing="0"/>
              <w:rPr>
                <w:color w:val="000000"/>
              </w:rPr>
            </w:pPr>
            <w:r>
              <w:rPr>
                <w:rFonts w:hint="eastAsia"/>
                <w:color w:val="000000"/>
              </w:rPr>
              <w:t>安全生产宣传、教育、培训支出；</w:t>
            </w:r>
          </w:p>
        </w:tc>
        <w:tc>
          <w:tcPr>
            <w:tcW w:w="1705" w:type="dxa"/>
          </w:tcPr>
          <w:p w14:paraId="3D28A220" w14:textId="77777777" w:rsidR="00745847" w:rsidRDefault="00745847" w:rsidP="00ED47E2">
            <w:pPr>
              <w:jc w:val="center"/>
              <w:rPr>
                <w:rFonts w:ascii="宋体" w:hAnsi="宋体"/>
                <w:sz w:val="24"/>
              </w:rPr>
            </w:pPr>
          </w:p>
        </w:tc>
      </w:tr>
      <w:tr w:rsidR="00745847" w14:paraId="0B777C37" w14:textId="77777777" w:rsidTr="00ED47E2">
        <w:trPr>
          <w:jc w:val="center"/>
        </w:trPr>
        <w:tc>
          <w:tcPr>
            <w:tcW w:w="636" w:type="dxa"/>
            <w:vAlign w:val="center"/>
          </w:tcPr>
          <w:p w14:paraId="6EBDE9F9" w14:textId="77777777" w:rsidR="00745847" w:rsidRDefault="00745847" w:rsidP="00ED47E2">
            <w:pPr>
              <w:jc w:val="center"/>
              <w:rPr>
                <w:rFonts w:ascii="宋体" w:hAnsi="宋体"/>
                <w:sz w:val="24"/>
              </w:rPr>
            </w:pPr>
            <w:r>
              <w:rPr>
                <w:rFonts w:ascii="宋体" w:hAnsi="宋体" w:hint="eastAsia"/>
                <w:sz w:val="24"/>
              </w:rPr>
              <w:t>7</w:t>
            </w:r>
          </w:p>
        </w:tc>
        <w:tc>
          <w:tcPr>
            <w:tcW w:w="6448" w:type="dxa"/>
            <w:vAlign w:val="center"/>
          </w:tcPr>
          <w:p w14:paraId="06C5E76D" w14:textId="77777777" w:rsidR="00745847" w:rsidRDefault="00745847" w:rsidP="00ED47E2">
            <w:pPr>
              <w:pStyle w:val="11"/>
              <w:spacing w:before="0" w:beforeAutospacing="0" w:after="0" w:afterAutospacing="0"/>
              <w:rPr>
                <w:color w:val="000000"/>
              </w:rPr>
            </w:pPr>
            <w:r>
              <w:rPr>
                <w:rFonts w:hint="eastAsia"/>
                <w:color w:val="000000"/>
              </w:rPr>
              <w:t>安全生产适用的新技术、新标准、新工艺、新装备的推广应用支出；</w:t>
            </w:r>
          </w:p>
        </w:tc>
        <w:tc>
          <w:tcPr>
            <w:tcW w:w="1705" w:type="dxa"/>
          </w:tcPr>
          <w:p w14:paraId="714BFEB6" w14:textId="77777777" w:rsidR="00745847" w:rsidRDefault="00745847" w:rsidP="00ED47E2">
            <w:pPr>
              <w:jc w:val="center"/>
              <w:rPr>
                <w:rFonts w:ascii="宋体" w:hAnsi="宋体"/>
                <w:sz w:val="24"/>
              </w:rPr>
            </w:pPr>
          </w:p>
        </w:tc>
      </w:tr>
      <w:tr w:rsidR="00745847" w14:paraId="688E124F" w14:textId="77777777" w:rsidTr="00ED47E2">
        <w:trPr>
          <w:trHeight w:val="425"/>
          <w:jc w:val="center"/>
        </w:trPr>
        <w:tc>
          <w:tcPr>
            <w:tcW w:w="636" w:type="dxa"/>
            <w:vAlign w:val="center"/>
          </w:tcPr>
          <w:p w14:paraId="01E4F345" w14:textId="77777777" w:rsidR="00745847" w:rsidRDefault="00745847" w:rsidP="00ED47E2">
            <w:pPr>
              <w:jc w:val="center"/>
              <w:rPr>
                <w:rFonts w:ascii="宋体" w:hAnsi="宋体"/>
                <w:sz w:val="24"/>
              </w:rPr>
            </w:pPr>
            <w:r>
              <w:rPr>
                <w:rFonts w:ascii="宋体" w:hAnsi="宋体" w:hint="eastAsia"/>
                <w:sz w:val="24"/>
              </w:rPr>
              <w:t>8</w:t>
            </w:r>
          </w:p>
        </w:tc>
        <w:tc>
          <w:tcPr>
            <w:tcW w:w="6448" w:type="dxa"/>
            <w:vAlign w:val="center"/>
          </w:tcPr>
          <w:p w14:paraId="475554C4" w14:textId="77777777" w:rsidR="00745847" w:rsidRDefault="00745847" w:rsidP="00ED47E2">
            <w:pPr>
              <w:pStyle w:val="11"/>
              <w:spacing w:before="0" w:beforeAutospacing="0" w:after="0" w:afterAutospacing="0"/>
              <w:rPr>
                <w:color w:val="000000"/>
              </w:rPr>
            </w:pPr>
            <w:r>
              <w:rPr>
                <w:rFonts w:hint="eastAsia"/>
                <w:color w:val="000000"/>
              </w:rPr>
              <w:t>安全设施及特种设备检测检验支出；</w:t>
            </w:r>
          </w:p>
        </w:tc>
        <w:tc>
          <w:tcPr>
            <w:tcW w:w="1705" w:type="dxa"/>
          </w:tcPr>
          <w:p w14:paraId="2FA1AD9C" w14:textId="77777777" w:rsidR="00745847" w:rsidRDefault="00745847" w:rsidP="00ED47E2">
            <w:pPr>
              <w:jc w:val="center"/>
              <w:rPr>
                <w:rFonts w:ascii="宋体" w:hAnsi="宋体"/>
                <w:sz w:val="24"/>
              </w:rPr>
            </w:pPr>
          </w:p>
        </w:tc>
      </w:tr>
      <w:tr w:rsidR="00745847" w14:paraId="35FE7BBE" w14:textId="77777777" w:rsidTr="00ED47E2">
        <w:trPr>
          <w:trHeight w:val="425"/>
          <w:jc w:val="center"/>
        </w:trPr>
        <w:tc>
          <w:tcPr>
            <w:tcW w:w="636" w:type="dxa"/>
            <w:vAlign w:val="center"/>
          </w:tcPr>
          <w:p w14:paraId="2D615C55" w14:textId="77777777" w:rsidR="00745847" w:rsidRDefault="00745847" w:rsidP="00ED47E2">
            <w:pPr>
              <w:jc w:val="center"/>
              <w:rPr>
                <w:rFonts w:ascii="宋体" w:hAnsi="宋体"/>
                <w:sz w:val="24"/>
              </w:rPr>
            </w:pPr>
            <w:r>
              <w:rPr>
                <w:rFonts w:ascii="宋体" w:hAnsi="宋体" w:hint="eastAsia"/>
                <w:sz w:val="24"/>
              </w:rPr>
              <w:t>9</w:t>
            </w:r>
          </w:p>
        </w:tc>
        <w:tc>
          <w:tcPr>
            <w:tcW w:w="6448" w:type="dxa"/>
            <w:vAlign w:val="center"/>
          </w:tcPr>
          <w:p w14:paraId="0B1FF77B" w14:textId="77777777" w:rsidR="00745847" w:rsidRDefault="00745847" w:rsidP="00ED47E2">
            <w:pPr>
              <w:jc w:val="left"/>
              <w:rPr>
                <w:rFonts w:ascii="宋体" w:hAnsi="宋体"/>
                <w:color w:val="000000"/>
                <w:sz w:val="24"/>
              </w:rPr>
            </w:pPr>
            <w:r>
              <w:rPr>
                <w:rFonts w:ascii="宋体" w:hAnsi="宋体" w:hint="eastAsia"/>
                <w:color w:val="000000"/>
                <w:sz w:val="24"/>
              </w:rPr>
              <w:t>其他与安全生产直接相关的支出。</w:t>
            </w:r>
          </w:p>
        </w:tc>
        <w:tc>
          <w:tcPr>
            <w:tcW w:w="1705" w:type="dxa"/>
          </w:tcPr>
          <w:p w14:paraId="6465F1EA" w14:textId="77777777" w:rsidR="00745847" w:rsidRDefault="00745847" w:rsidP="00ED47E2">
            <w:pPr>
              <w:jc w:val="center"/>
              <w:rPr>
                <w:rFonts w:ascii="宋体" w:hAnsi="宋体"/>
                <w:sz w:val="24"/>
              </w:rPr>
            </w:pPr>
          </w:p>
        </w:tc>
      </w:tr>
      <w:tr w:rsidR="00745847" w14:paraId="2F9B14EB" w14:textId="77777777" w:rsidTr="00ED47E2">
        <w:trPr>
          <w:trHeight w:val="425"/>
          <w:jc w:val="center"/>
        </w:trPr>
        <w:tc>
          <w:tcPr>
            <w:tcW w:w="636" w:type="dxa"/>
            <w:vAlign w:val="center"/>
          </w:tcPr>
          <w:p w14:paraId="7EDE0AC7" w14:textId="77777777" w:rsidR="00745847" w:rsidRDefault="00745847" w:rsidP="00ED47E2">
            <w:pPr>
              <w:jc w:val="center"/>
              <w:rPr>
                <w:rFonts w:ascii="宋体" w:hAnsi="宋体"/>
                <w:sz w:val="24"/>
              </w:rPr>
            </w:pPr>
          </w:p>
        </w:tc>
        <w:tc>
          <w:tcPr>
            <w:tcW w:w="6448" w:type="dxa"/>
            <w:vAlign w:val="center"/>
          </w:tcPr>
          <w:p w14:paraId="27505D92" w14:textId="77777777" w:rsidR="00745847" w:rsidRDefault="00745847" w:rsidP="00ED47E2">
            <w:pPr>
              <w:jc w:val="center"/>
              <w:rPr>
                <w:rFonts w:ascii="宋体" w:hAnsi="宋体"/>
                <w:color w:val="000000"/>
                <w:sz w:val="24"/>
              </w:rPr>
            </w:pPr>
            <w:r>
              <w:rPr>
                <w:rFonts w:ascii="宋体" w:hAnsi="宋体" w:hint="eastAsia"/>
                <w:color w:val="000000"/>
                <w:sz w:val="24"/>
              </w:rPr>
              <w:t>合计</w:t>
            </w:r>
          </w:p>
        </w:tc>
        <w:tc>
          <w:tcPr>
            <w:tcW w:w="1705" w:type="dxa"/>
          </w:tcPr>
          <w:p w14:paraId="51226575" w14:textId="77777777" w:rsidR="00745847" w:rsidRDefault="00745847" w:rsidP="00ED47E2">
            <w:pPr>
              <w:jc w:val="center"/>
              <w:rPr>
                <w:rFonts w:ascii="宋体" w:hAnsi="宋体"/>
                <w:sz w:val="24"/>
              </w:rPr>
            </w:pPr>
          </w:p>
        </w:tc>
      </w:tr>
    </w:tbl>
    <w:p w14:paraId="6B7E45EC" w14:textId="77777777" w:rsidR="00745847" w:rsidRDefault="00745847" w:rsidP="009D7577">
      <w:pPr>
        <w:pStyle w:val="11"/>
        <w:spacing w:beforeLines="50" w:before="120" w:beforeAutospacing="0" w:after="0" w:afterAutospacing="0" w:line="360" w:lineRule="auto"/>
        <w:ind w:firstLineChars="150" w:firstLine="420"/>
        <w:rPr>
          <w:bCs/>
          <w:color w:val="000000"/>
          <w:sz w:val="28"/>
          <w:szCs w:val="28"/>
        </w:rPr>
      </w:pPr>
      <w:r>
        <w:rPr>
          <w:rFonts w:hint="eastAsia"/>
          <w:sz w:val="28"/>
          <w:szCs w:val="28"/>
        </w:rPr>
        <w:t>依据</w:t>
      </w:r>
      <w:r>
        <w:rPr>
          <w:rStyle w:val="a9"/>
          <w:rFonts w:hint="eastAsia"/>
          <w:b w:val="0"/>
          <w:color w:val="000000"/>
          <w:sz w:val="28"/>
          <w:szCs w:val="28"/>
        </w:rPr>
        <w:t>《企业安全生产费用提取和使用管理办法》</w:t>
      </w:r>
      <w:r>
        <w:rPr>
          <w:rStyle w:val="a9"/>
          <w:rFonts w:hint="eastAsia"/>
          <w:color w:val="000000"/>
          <w:sz w:val="28"/>
          <w:szCs w:val="28"/>
        </w:rPr>
        <w:t>（</w:t>
      </w:r>
      <w:r>
        <w:rPr>
          <w:rFonts w:hint="eastAsia"/>
          <w:color w:val="000000"/>
          <w:sz w:val="28"/>
          <w:szCs w:val="28"/>
        </w:rPr>
        <w:t>财企〔2012〕16号）</w:t>
      </w:r>
      <w:r>
        <w:rPr>
          <w:rStyle w:val="a9"/>
          <w:rFonts w:hint="eastAsia"/>
          <w:b w:val="0"/>
          <w:color w:val="000000"/>
          <w:sz w:val="28"/>
          <w:szCs w:val="28"/>
        </w:rPr>
        <w:t>第八条</w:t>
      </w:r>
      <w:r>
        <w:rPr>
          <w:rFonts w:hint="eastAsia"/>
          <w:color w:val="000000"/>
          <w:sz w:val="28"/>
          <w:szCs w:val="28"/>
        </w:rPr>
        <w:t xml:space="preserve">　危险品生产与储存企业以上年度实际营业收入为计提依据，采取超额累退方式按照以下标准平均逐月提取：</w:t>
      </w:r>
    </w:p>
    <w:p w14:paraId="664D64AB" w14:textId="77777777" w:rsidR="00745847" w:rsidRDefault="00745847" w:rsidP="00745847">
      <w:pPr>
        <w:pStyle w:val="11"/>
        <w:spacing w:before="0" w:beforeAutospacing="0" w:after="0" w:afterAutospacing="0" w:line="360" w:lineRule="auto"/>
        <w:ind w:firstLineChars="150" w:firstLine="420"/>
        <w:rPr>
          <w:bCs/>
          <w:color w:val="000000"/>
          <w:sz w:val="28"/>
          <w:szCs w:val="28"/>
        </w:rPr>
      </w:pPr>
      <w:r>
        <w:rPr>
          <w:rFonts w:hint="eastAsia"/>
          <w:color w:val="000000"/>
          <w:sz w:val="28"/>
          <w:szCs w:val="28"/>
        </w:rPr>
        <w:t>（一）营业收入不超过1000万元的，按照4%提取；</w:t>
      </w:r>
    </w:p>
    <w:p w14:paraId="421BF0BA" w14:textId="77777777" w:rsidR="00745847" w:rsidRDefault="00745847" w:rsidP="00745847">
      <w:pPr>
        <w:pStyle w:val="11"/>
        <w:spacing w:before="0" w:beforeAutospacing="0" w:after="0" w:afterAutospacing="0" w:line="360" w:lineRule="auto"/>
        <w:rPr>
          <w:color w:val="000000"/>
          <w:sz w:val="28"/>
          <w:szCs w:val="28"/>
        </w:rPr>
      </w:pPr>
      <w:r>
        <w:rPr>
          <w:rFonts w:hint="eastAsia"/>
          <w:color w:val="000000"/>
          <w:sz w:val="28"/>
          <w:szCs w:val="28"/>
        </w:rPr>
        <w:t xml:space="preserve">　　（二）营业收入超过1000万元至1亿元的部分，按照2%提取；</w:t>
      </w:r>
    </w:p>
    <w:p w14:paraId="44EEEC08" w14:textId="77777777" w:rsidR="00745847" w:rsidRDefault="00745847" w:rsidP="00745847">
      <w:pPr>
        <w:pStyle w:val="11"/>
        <w:spacing w:before="0" w:beforeAutospacing="0" w:after="0" w:afterAutospacing="0" w:line="360" w:lineRule="auto"/>
        <w:rPr>
          <w:color w:val="000000"/>
          <w:sz w:val="28"/>
          <w:szCs w:val="28"/>
        </w:rPr>
      </w:pPr>
      <w:r>
        <w:rPr>
          <w:rFonts w:hint="eastAsia"/>
          <w:color w:val="000000"/>
          <w:sz w:val="28"/>
          <w:szCs w:val="28"/>
        </w:rPr>
        <w:t xml:space="preserve">　　（三）营业收入超过1亿元至10亿元的部分，按照0.5%提取；</w:t>
      </w:r>
    </w:p>
    <w:p w14:paraId="1CE1CE4B" w14:textId="77777777" w:rsidR="00745847" w:rsidRDefault="00745847" w:rsidP="00745847">
      <w:pPr>
        <w:spacing w:line="360" w:lineRule="auto"/>
        <w:ind w:firstLineChars="200" w:firstLine="560"/>
        <w:rPr>
          <w:rFonts w:ascii="宋体" w:hAnsi="宋体"/>
          <w:color w:val="000000"/>
          <w:sz w:val="28"/>
          <w:szCs w:val="28"/>
        </w:rPr>
      </w:pPr>
      <w:r>
        <w:rPr>
          <w:rFonts w:ascii="宋体" w:hAnsi="宋体" w:hint="eastAsia"/>
          <w:color w:val="000000"/>
          <w:sz w:val="28"/>
          <w:szCs w:val="28"/>
        </w:rPr>
        <w:t>（四）营业收入超过10亿元的部分，按照0.2%提取。</w:t>
      </w:r>
    </w:p>
    <w:p w14:paraId="1DB3CF7E" w14:textId="77777777" w:rsidR="00745847" w:rsidRDefault="00745847" w:rsidP="00745847">
      <w:pPr>
        <w:spacing w:line="360" w:lineRule="auto"/>
        <w:ind w:firstLineChars="200" w:firstLine="560"/>
        <w:rPr>
          <w:rFonts w:ascii="宋体" w:hAnsi="宋体" w:cs="宋体"/>
          <w:color w:val="000000"/>
          <w:kern w:val="0"/>
          <w:sz w:val="28"/>
          <w:szCs w:val="28"/>
        </w:rPr>
      </w:pPr>
    </w:p>
    <w:p w14:paraId="162BC9C0" w14:textId="77777777" w:rsidR="00745847" w:rsidRDefault="00745847" w:rsidP="00745847">
      <w:pPr>
        <w:jc w:val="center"/>
        <w:rPr>
          <w:sz w:val="28"/>
          <w:szCs w:val="28"/>
        </w:rPr>
      </w:pPr>
      <w:r>
        <w:rPr>
          <w:rFonts w:ascii="ˎ̥" w:hAnsi="ˎ̥" w:cs="宋体" w:hint="eastAsia"/>
          <w:color w:val="000000"/>
          <w:kern w:val="0"/>
          <w:sz w:val="28"/>
          <w:szCs w:val="28"/>
        </w:rPr>
        <w:t xml:space="preserve">                                       XXXX</w:t>
      </w:r>
      <w:r>
        <w:rPr>
          <w:rFonts w:ascii="ˎ̥" w:hAnsi="ˎ̥" w:cs="宋体" w:hint="eastAsia"/>
          <w:color w:val="000000"/>
          <w:kern w:val="0"/>
          <w:sz w:val="28"/>
          <w:szCs w:val="28"/>
        </w:rPr>
        <w:t>有限公司</w:t>
      </w:r>
    </w:p>
    <w:p w14:paraId="28E78E56" w14:textId="77777777" w:rsidR="00745847" w:rsidRDefault="00745847" w:rsidP="00745847">
      <w:pPr>
        <w:ind w:firstLineChars="200" w:firstLine="560"/>
        <w:rPr>
          <w:color w:val="000000"/>
          <w:sz w:val="28"/>
          <w:szCs w:val="28"/>
        </w:rPr>
      </w:pPr>
    </w:p>
    <w:p w14:paraId="564C4CF0" w14:textId="77777777" w:rsidR="00745847" w:rsidRDefault="00745847" w:rsidP="00745847">
      <w:pPr>
        <w:wordWrap w:val="0"/>
        <w:ind w:right="700"/>
        <w:jc w:val="right"/>
        <w:rPr>
          <w:sz w:val="28"/>
          <w:szCs w:val="28"/>
        </w:rPr>
      </w:pPr>
      <w:r>
        <w:rPr>
          <w:rFonts w:hint="eastAsia"/>
          <w:color w:val="000000"/>
          <w:sz w:val="28"/>
          <w:szCs w:val="28"/>
        </w:rPr>
        <w:t>年</w:t>
      </w:r>
      <w:r>
        <w:rPr>
          <w:rFonts w:hint="eastAsia"/>
          <w:color w:val="000000"/>
          <w:sz w:val="28"/>
          <w:szCs w:val="28"/>
        </w:rPr>
        <w:t xml:space="preserve">  </w:t>
      </w:r>
      <w:r>
        <w:rPr>
          <w:rFonts w:hint="eastAsia"/>
          <w:color w:val="000000"/>
          <w:sz w:val="28"/>
          <w:szCs w:val="28"/>
        </w:rPr>
        <w:t>月</w:t>
      </w:r>
      <w:r>
        <w:rPr>
          <w:rFonts w:hint="eastAsia"/>
          <w:color w:val="000000"/>
          <w:sz w:val="28"/>
          <w:szCs w:val="28"/>
        </w:rPr>
        <w:t xml:space="preserve">  </w:t>
      </w:r>
      <w:r>
        <w:rPr>
          <w:rFonts w:hint="eastAsia"/>
          <w:color w:val="000000"/>
          <w:sz w:val="28"/>
          <w:szCs w:val="28"/>
        </w:rPr>
        <w:t>日</w:t>
      </w:r>
    </w:p>
    <w:p w14:paraId="483068E8" w14:textId="77777777" w:rsidR="00745847" w:rsidRDefault="00745847" w:rsidP="00301DFD">
      <w:pPr>
        <w:pStyle w:val="12"/>
        <w:spacing w:before="0" w:after="0" w:line="460" w:lineRule="exact"/>
        <w:ind w:left="2517"/>
        <w:jc w:val="both"/>
        <w:outlineLvl w:val="0"/>
        <w:rPr>
          <w:b w:val="0"/>
          <w:bCs w:val="0"/>
        </w:rPr>
      </w:pPr>
      <w:r>
        <w:br w:type="page"/>
      </w:r>
      <w:bookmarkStart w:id="13" w:name="_Toc391046313"/>
      <w:r w:rsidRPr="00301DFD">
        <w:rPr>
          <w:rFonts w:hint="eastAsia"/>
        </w:rPr>
        <w:lastRenderedPageBreak/>
        <w:t>表2.6 安全专项费用使用申请表</w:t>
      </w:r>
      <w:bookmarkEnd w:id="13"/>
    </w:p>
    <w:p w14:paraId="04355E55" w14:textId="77777777" w:rsidR="00745847" w:rsidRDefault="00745847" w:rsidP="009D7577">
      <w:pPr>
        <w:spacing w:afterLines="50" w:after="120"/>
        <w:rPr>
          <w:rFonts w:ascii="宋体" w:hAnsi="宋体"/>
          <w:b/>
          <w:sz w:val="24"/>
        </w:rPr>
      </w:pPr>
      <w:r>
        <w:rPr>
          <w:rFonts w:ascii="宋体" w:hAnsi="宋体" w:cs="黑体" w:hint="eastAsia"/>
          <w:kern w:val="0"/>
          <w:sz w:val="24"/>
        </w:rPr>
        <w:t>申请部门：             部门负责人：              日期：     年   月   日</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8"/>
        <w:gridCol w:w="1302"/>
        <w:gridCol w:w="1251"/>
        <w:gridCol w:w="1348"/>
        <w:gridCol w:w="3316"/>
      </w:tblGrid>
      <w:tr w:rsidR="00745847" w14:paraId="160BA8A2" w14:textId="77777777" w:rsidTr="00ED47E2">
        <w:trPr>
          <w:trHeight w:val="645"/>
        </w:trPr>
        <w:tc>
          <w:tcPr>
            <w:tcW w:w="1848" w:type="dxa"/>
            <w:vAlign w:val="center"/>
          </w:tcPr>
          <w:p w14:paraId="0E709263" w14:textId="77777777" w:rsidR="00745847" w:rsidRDefault="00745847" w:rsidP="00ED47E2">
            <w:pPr>
              <w:jc w:val="center"/>
              <w:rPr>
                <w:rFonts w:ascii="宋体" w:hAnsi="宋体"/>
                <w:sz w:val="24"/>
              </w:rPr>
            </w:pPr>
            <w:r>
              <w:rPr>
                <w:rFonts w:ascii="宋体" w:hAnsi="宋体" w:hint="eastAsia"/>
                <w:sz w:val="24"/>
              </w:rPr>
              <w:t>项目（或物资）</w:t>
            </w:r>
          </w:p>
          <w:p w14:paraId="0FAC9997" w14:textId="77777777" w:rsidR="00745847" w:rsidRDefault="00745847" w:rsidP="00ED47E2">
            <w:pPr>
              <w:jc w:val="center"/>
              <w:rPr>
                <w:rFonts w:ascii="宋体" w:hAnsi="宋体"/>
                <w:sz w:val="24"/>
              </w:rPr>
            </w:pPr>
            <w:r>
              <w:rPr>
                <w:rFonts w:ascii="宋体" w:hAnsi="宋体" w:hint="eastAsia"/>
                <w:sz w:val="24"/>
              </w:rPr>
              <w:t>名称</w:t>
            </w:r>
          </w:p>
        </w:tc>
        <w:tc>
          <w:tcPr>
            <w:tcW w:w="7217" w:type="dxa"/>
            <w:gridSpan w:val="4"/>
            <w:vAlign w:val="center"/>
          </w:tcPr>
          <w:p w14:paraId="6B8CDD1E" w14:textId="77777777" w:rsidR="00745847" w:rsidRDefault="00745847" w:rsidP="00ED47E2">
            <w:pPr>
              <w:jc w:val="center"/>
              <w:rPr>
                <w:rFonts w:ascii="宋体" w:hAnsi="宋体"/>
                <w:sz w:val="24"/>
              </w:rPr>
            </w:pPr>
          </w:p>
        </w:tc>
      </w:tr>
      <w:tr w:rsidR="00745847" w14:paraId="47BE5FBD" w14:textId="77777777" w:rsidTr="00ED47E2">
        <w:trPr>
          <w:trHeight w:val="645"/>
        </w:trPr>
        <w:tc>
          <w:tcPr>
            <w:tcW w:w="1848" w:type="dxa"/>
            <w:vAlign w:val="center"/>
          </w:tcPr>
          <w:p w14:paraId="58511582" w14:textId="77777777" w:rsidR="00745847" w:rsidRDefault="00745847" w:rsidP="00ED47E2">
            <w:pPr>
              <w:jc w:val="center"/>
              <w:rPr>
                <w:rFonts w:ascii="宋体" w:hAnsi="宋体"/>
                <w:sz w:val="24"/>
              </w:rPr>
            </w:pPr>
            <w:r>
              <w:rPr>
                <w:rFonts w:ascii="宋体" w:hAnsi="宋体" w:hint="eastAsia"/>
                <w:sz w:val="24"/>
              </w:rPr>
              <w:t>项目性质</w:t>
            </w:r>
          </w:p>
        </w:tc>
        <w:tc>
          <w:tcPr>
            <w:tcW w:w="2553" w:type="dxa"/>
            <w:gridSpan w:val="2"/>
            <w:vAlign w:val="center"/>
          </w:tcPr>
          <w:p w14:paraId="39B30115" w14:textId="77777777" w:rsidR="00745847" w:rsidRDefault="00745847" w:rsidP="00ED47E2">
            <w:pPr>
              <w:jc w:val="center"/>
              <w:rPr>
                <w:rFonts w:ascii="宋体" w:hAnsi="宋体"/>
                <w:sz w:val="24"/>
              </w:rPr>
            </w:pPr>
          </w:p>
        </w:tc>
        <w:tc>
          <w:tcPr>
            <w:tcW w:w="1348" w:type="dxa"/>
            <w:vAlign w:val="center"/>
          </w:tcPr>
          <w:p w14:paraId="233D48D7" w14:textId="77777777" w:rsidR="00745847" w:rsidRDefault="00745847" w:rsidP="00ED47E2">
            <w:pPr>
              <w:jc w:val="center"/>
              <w:rPr>
                <w:rFonts w:ascii="宋体" w:hAnsi="宋体"/>
                <w:sz w:val="24"/>
              </w:rPr>
            </w:pPr>
            <w:r>
              <w:rPr>
                <w:rFonts w:ascii="宋体" w:hAnsi="宋体" w:hint="eastAsia"/>
                <w:sz w:val="24"/>
              </w:rPr>
              <w:t>投资总额</w:t>
            </w:r>
          </w:p>
        </w:tc>
        <w:tc>
          <w:tcPr>
            <w:tcW w:w="3316" w:type="dxa"/>
            <w:vAlign w:val="center"/>
          </w:tcPr>
          <w:p w14:paraId="01201B27" w14:textId="77777777" w:rsidR="00745847" w:rsidRDefault="00745847" w:rsidP="00ED47E2">
            <w:pPr>
              <w:jc w:val="center"/>
              <w:rPr>
                <w:rFonts w:ascii="宋体" w:hAnsi="宋体"/>
                <w:sz w:val="24"/>
              </w:rPr>
            </w:pPr>
          </w:p>
        </w:tc>
      </w:tr>
      <w:tr w:rsidR="00745847" w14:paraId="47B202F9" w14:textId="77777777" w:rsidTr="00ED47E2">
        <w:trPr>
          <w:trHeight w:val="645"/>
        </w:trPr>
        <w:tc>
          <w:tcPr>
            <w:tcW w:w="1848" w:type="dxa"/>
            <w:vAlign w:val="center"/>
          </w:tcPr>
          <w:p w14:paraId="6D6BB4D1" w14:textId="77777777" w:rsidR="00745847" w:rsidRDefault="00745847" w:rsidP="00ED47E2">
            <w:pPr>
              <w:jc w:val="center"/>
              <w:rPr>
                <w:rFonts w:ascii="宋体" w:hAnsi="宋体"/>
                <w:sz w:val="24"/>
              </w:rPr>
            </w:pPr>
            <w:r>
              <w:rPr>
                <w:rFonts w:ascii="宋体" w:hAnsi="宋体" w:hint="eastAsia"/>
                <w:sz w:val="24"/>
              </w:rPr>
              <w:t>申请理由及效果</w:t>
            </w:r>
          </w:p>
        </w:tc>
        <w:tc>
          <w:tcPr>
            <w:tcW w:w="7217" w:type="dxa"/>
            <w:gridSpan w:val="4"/>
            <w:vAlign w:val="center"/>
          </w:tcPr>
          <w:p w14:paraId="5804B574" w14:textId="77777777" w:rsidR="00745847" w:rsidRDefault="00745847" w:rsidP="00ED47E2">
            <w:pPr>
              <w:jc w:val="center"/>
              <w:rPr>
                <w:rFonts w:ascii="宋体" w:hAnsi="宋体"/>
                <w:sz w:val="24"/>
              </w:rPr>
            </w:pPr>
          </w:p>
        </w:tc>
      </w:tr>
      <w:tr w:rsidR="00745847" w14:paraId="190554BA" w14:textId="77777777" w:rsidTr="00ED47E2">
        <w:trPr>
          <w:trHeight w:val="645"/>
        </w:trPr>
        <w:tc>
          <w:tcPr>
            <w:tcW w:w="1848" w:type="dxa"/>
            <w:vAlign w:val="center"/>
          </w:tcPr>
          <w:p w14:paraId="1328F083" w14:textId="77777777" w:rsidR="00745847" w:rsidRDefault="00745847" w:rsidP="00ED47E2">
            <w:pPr>
              <w:autoSpaceDE w:val="0"/>
              <w:autoSpaceDN w:val="0"/>
              <w:adjustRightInd w:val="0"/>
              <w:jc w:val="center"/>
              <w:rPr>
                <w:rFonts w:ascii="宋体" w:hAnsi="宋体" w:cs="宋体"/>
                <w:kern w:val="0"/>
                <w:sz w:val="24"/>
              </w:rPr>
            </w:pPr>
            <w:r>
              <w:rPr>
                <w:rFonts w:ascii="宋体" w:hAnsi="宋体" w:cs="宋体" w:hint="eastAsia"/>
                <w:kern w:val="0"/>
                <w:sz w:val="24"/>
              </w:rPr>
              <w:t>工艺及布置说明</w:t>
            </w:r>
          </w:p>
        </w:tc>
        <w:tc>
          <w:tcPr>
            <w:tcW w:w="7217" w:type="dxa"/>
            <w:gridSpan w:val="4"/>
            <w:vAlign w:val="center"/>
          </w:tcPr>
          <w:p w14:paraId="249F9434" w14:textId="77777777" w:rsidR="00745847" w:rsidRDefault="00745847" w:rsidP="00ED47E2">
            <w:pPr>
              <w:jc w:val="center"/>
              <w:rPr>
                <w:rFonts w:ascii="宋体" w:hAnsi="宋体"/>
                <w:sz w:val="24"/>
              </w:rPr>
            </w:pPr>
          </w:p>
        </w:tc>
      </w:tr>
      <w:tr w:rsidR="00745847" w14:paraId="32A3B944" w14:textId="77777777" w:rsidTr="00ED47E2">
        <w:trPr>
          <w:trHeight w:val="645"/>
        </w:trPr>
        <w:tc>
          <w:tcPr>
            <w:tcW w:w="1848" w:type="dxa"/>
            <w:vAlign w:val="center"/>
          </w:tcPr>
          <w:p w14:paraId="7C902222" w14:textId="77777777" w:rsidR="00745847" w:rsidRDefault="00745847" w:rsidP="00ED47E2">
            <w:pPr>
              <w:jc w:val="center"/>
              <w:rPr>
                <w:rFonts w:ascii="宋体" w:hAnsi="宋体"/>
                <w:sz w:val="24"/>
              </w:rPr>
            </w:pPr>
            <w:r>
              <w:rPr>
                <w:rFonts w:ascii="宋体" w:hAnsi="宋体" w:hint="eastAsia"/>
                <w:sz w:val="24"/>
              </w:rPr>
              <w:t>项目主要内容</w:t>
            </w:r>
          </w:p>
        </w:tc>
        <w:tc>
          <w:tcPr>
            <w:tcW w:w="7217" w:type="dxa"/>
            <w:gridSpan w:val="4"/>
            <w:vAlign w:val="center"/>
          </w:tcPr>
          <w:p w14:paraId="407A65E4" w14:textId="77777777" w:rsidR="00745847" w:rsidRDefault="00745847" w:rsidP="00ED47E2">
            <w:pPr>
              <w:jc w:val="center"/>
              <w:rPr>
                <w:rFonts w:ascii="宋体" w:hAnsi="宋体"/>
                <w:sz w:val="24"/>
              </w:rPr>
            </w:pPr>
          </w:p>
        </w:tc>
      </w:tr>
      <w:tr w:rsidR="00745847" w14:paraId="271BCE04" w14:textId="77777777" w:rsidTr="00ED47E2">
        <w:trPr>
          <w:trHeight w:val="645"/>
        </w:trPr>
        <w:tc>
          <w:tcPr>
            <w:tcW w:w="1848" w:type="dxa"/>
            <w:vAlign w:val="center"/>
          </w:tcPr>
          <w:p w14:paraId="4E072C96" w14:textId="77777777" w:rsidR="00745847" w:rsidRDefault="00745847" w:rsidP="00ED47E2">
            <w:pPr>
              <w:autoSpaceDE w:val="0"/>
              <w:autoSpaceDN w:val="0"/>
              <w:adjustRightInd w:val="0"/>
              <w:jc w:val="left"/>
              <w:rPr>
                <w:rFonts w:ascii="宋体" w:hAnsi="宋体" w:cs="宋体"/>
                <w:kern w:val="0"/>
                <w:sz w:val="24"/>
              </w:rPr>
            </w:pPr>
            <w:r>
              <w:rPr>
                <w:rFonts w:ascii="宋体" w:hAnsi="宋体" w:cs="宋体" w:hint="eastAsia"/>
                <w:kern w:val="0"/>
                <w:sz w:val="24"/>
              </w:rPr>
              <w:t>所需主要设备</w:t>
            </w:r>
          </w:p>
          <w:p w14:paraId="044649E4" w14:textId="77777777" w:rsidR="00745847" w:rsidRDefault="00745847" w:rsidP="00ED47E2">
            <w:pPr>
              <w:jc w:val="center"/>
              <w:rPr>
                <w:rFonts w:ascii="宋体" w:hAnsi="宋体"/>
                <w:sz w:val="24"/>
              </w:rPr>
            </w:pPr>
            <w:r>
              <w:rPr>
                <w:rFonts w:ascii="宋体" w:hAnsi="宋体" w:cs="宋体" w:hint="eastAsia"/>
                <w:kern w:val="0"/>
                <w:sz w:val="24"/>
              </w:rPr>
              <w:t>（材料）数量</w:t>
            </w:r>
          </w:p>
        </w:tc>
        <w:tc>
          <w:tcPr>
            <w:tcW w:w="7217" w:type="dxa"/>
            <w:gridSpan w:val="4"/>
            <w:vAlign w:val="center"/>
          </w:tcPr>
          <w:p w14:paraId="178D69AD" w14:textId="77777777" w:rsidR="00745847" w:rsidRDefault="00745847" w:rsidP="00ED47E2">
            <w:pPr>
              <w:jc w:val="center"/>
              <w:rPr>
                <w:rFonts w:ascii="宋体" w:hAnsi="宋体"/>
                <w:sz w:val="24"/>
              </w:rPr>
            </w:pPr>
          </w:p>
        </w:tc>
      </w:tr>
      <w:tr w:rsidR="00745847" w14:paraId="51DE45D1" w14:textId="77777777" w:rsidTr="00ED47E2">
        <w:trPr>
          <w:trHeight w:val="645"/>
        </w:trPr>
        <w:tc>
          <w:tcPr>
            <w:tcW w:w="1848" w:type="dxa"/>
            <w:vAlign w:val="center"/>
          </w:tcPr>
          <w:p w14:paraId="70BB43D2" w14:textId="77777777" w:rsidR="00745847" w:rsidRDefault="00745847" w:rsidP="00ED47E2">
            <w:pPr>
              <w:jc w:val="center"/>
              <w:rPr>
                <w:rFonts w:ascii="宋体" w:hAnsi="宋体"/>
                <w:sz w:val="24"/>
              </w:rPr>
            </w:pPr>
            <w:r>
              <w:rPr>
                <w:rFonts w:ascii="宋体" w:hAnsi="宋体" w:cs="宋体" w:hint="eastAsia"/>
                <w:kern w:val="0"/>
                <w:sz w:val="24"/>
              </w:rPr>
              <w:t>完成时间和进度</w:t>
            </w:r>
          </w:p>
        </w:tc>
        <w:tc>
          <w:tcPr>
            <w:tcW w:w="7217" w:type="dxa"/>
            <w:gridSpan w:val="4"/>
            <w:vAlign w:val="center"/>
          </w:tcPr>
          <w:p w14:paraId="5B25BD5B" w14:textId="77777777" w:rsidR="00745847" w:rsidRDefault="00745847" w:rsidP="00ED47E2">
            <w:pPr>
              <w:jc w:val="center"/>
              <w:rPr>
                <w:rFonts w:ascii="宋体" w:hAnsi="宋体"/>
                <w:sz w:val="24"/>
              </w:rPr>
            </w:pPr>
          </w:p>
        </w:tc>
      </w:tr>
      <w:tr w:rsidR="00745847" w14:paraId="1F572CAA" w14:textId="77777777" w:rsidTr="00ED47E2">
        <w:trPr>
          <w:trHeight w:val="645"/>
        </w:trPr>
        <w:tc>
          <w:tcPr>
            <w:tcW w:w="1848" w:type="dxa"/>
            <w:vMerge w:val="restart"/>
            <w:vAlign w:val="center"/>
          </w:tcPr>
          <w:p w14:paraId="57294322" w14:textId="77777777" w:rsidR="00745847" w:rsidRDefault="00745847" w:rsidP="00ED47E2">
            <w:pPr>
              <w:jc w:val="center"/>
              <w:rPr>
                <w:rFonts w:ascii="宋体" w:hAnsi="宋体"/>
                <w:sz w:val="24"/>
              </w:rPr>
            </w:pPr>
            <w:r>
              <w:rPr>
                <w:rFonts w:ascii="宋体" w:hAnsi="宋体" w:hint="eastAsia"/>
                <w:sz w:val="24"/>
              </w:rPr>
              <w:t>审批意见</w:t>
            </w:r>
          </w:p>
        </w:tc>
        <w:tc>
          <w:tcPr>
            <w:tcW w:w="1302" w:type="dxa"/>
            <w:vAlign w:val="center"/>
          </w:tcPr>
          <w:p w14:paraId="650151E1" w14:textId="77777777" w:rsidR="00745847" w:rsidRDefault="00745847" w:rsidP="00ED47E2">
            <w:pPr>
              <w:jc w:val="center"/>
              <w:rPr>
                <w:rFonts w:ascii="宋体" w:hAnsi="宋体"/>
                <w:sz w:val="24"/>
              </w:rPr>
            </w:pPr>
            <w:r>
              <w:rPr>
                <w:rFonts w:ascii="宋体" w:hAnsi="宋体" w:hint="eastAsia"/>
                <w:sz w:val="24"/>
              </w:rPr>
              <w:t>安保部门</w:t>
            </w:r>
          </w:p>
        </w:tc>
        <w:tc>
          <w:tcPr>
            <w:tcW w:w="5915" w:type="dxa"/>
            <w:gridSpan w:val="3"/>
            <w:vAlign w:val="center"/>
          </w:tcPr>
          <w:p w14:paraId="7EAF1F78" w14:textId="77777777" w:rsidR="00745847" w:rsidRDefault="00745847" w:rsidP="00ED47E2">
            <w:pPr>
              <w:jc w:val="center"/>
              <w:rPr>
                <w:rFonts w:ascii="宋体" w:hAnsi="宋体"/>
                <w:sz w:val="24"/>
              </w:rPr>
            </w:pPr>
          </w:p>
        </w:tc>
      </w:tr>
      <w:tr w:rsidR="00745847" w14:paraId="6F936039" w14:textId="77777777" w:rsidTr="00ED47E2">
        <w:trPr>
          <w:trHeight w:val="645"/>
        </w:trPr>
        <w:tc>
          <w:tcPr>
            <w:tcW w:w="1848" w:type="dxa"/>
            <w:vMerge/>
            <w:vAlign w:val="center"/>
          </w:tcPr>
          <w:p w14:paraId="6E594927" w14:textId="77777777" w:rsidR="00745847" w:rsidRDefault="00745847" w:rsidP="00ED47E2">
            <w:pPr>
              <w:jc w:val="center"/>
              <w:rPr>
                <w:rFonts w:ascii="宋体" w:hAnsi="宋体"/>
                <w:sz w:val="24"/>
              </w:rPr>
            </w:pPr>
          </w:p>
        </w:tc>
        <w:tc>
          <w:tcPr>
            <w:tcW w:w="1302" w:type="dxa"/>
            <w:vAlign w:val="center"/>
          </w:tcPr>
          <w:p w14:paraId="72583D60" w14:textId="77777777" w:rsidR="00745847" w:rsidRDefault="00745847" w:rsidP="00ED47E2">
            <w:pPr>
              <w:jc w:val="center"/>
              <w:rPr>
                <w:rFonts w:ascii="宋体" w:hAnsi="宋体"/>
                <w:sz w:val="24"/>
              </w:rPr>
            </w:pPr>
            <w:r>
              <w:rPr>
                <w:rFonts w:ascii="宋体" w:hAnsi="宋体" w:hint="eastAsia"/>
                <w:sz w:val="24"/>
              </w:rPr>
              <w:t>财务人员</w:t>
            </w:r>
          </w:p>
        </w:tc>
        <w:tc>
          <w:tcPr>
            <w:tcW w:w="5915" w:type="dxa"/>
            <w:gridSpan w:val="3"/>
            <w:vAlign w:val="center"/>
          </w:tcPr>
          <w:p w14:paraId="3E376E68" w14:textId="77777777" w:rsidR="00745847" w:rsidRDefault="00745847" w:rsidP="00ED47E2">
            <w:pPr>
              <w:jc w:val="center"/>
              <w:rPr>
                <w:rFonts w:ascii="宋体" w:hAnsi="宋体"/>
                <w:sz w:val="24"/>
              </w:rPr>
            </w:pPr>
          </w:p>
        </w:tc>
      </w:tr>
      <w:tr w:rsidR="00745847" w14:paraId="703D7FB8" w14:textId="77777777" w:rsidTr="00ED47E2">
        <w:trPr>
          <w:trHeight w:val="645"/>
        </w:trPr>
        <w:tc>
          <w:tcPr>
            <w:tcW w:w="1848" w:type="dxa"/>
            <w:vMerge/>
            <w:vAlign w:val="center"/>
          </w:tcPr>
          <w:p w14:paraId="03DF5FC0" w14:textId="77777777" w:rsidR="00745847" w:rsidRDefault="00745847" w:rsidP="00ED47E2">
            <w:pPr>
              <w:jc w:val="center"/>
              <w:rPr>
                <w:rFonts w:ascii="宋体" w:hAnsi="宋体"/>
                <w:sz w:val="24"/>
              </w:rPr>
            </w:pPr>
          </w:p>
        </w:tc>
        <w:tc>
          <w:tcPr>
            <w:tcW w:w="1302" w:type="dxa"/>
            <w:vAlign w:val="center"/>
          </w:tcPr>
          <w:p w14:paraId="2B68F1BD" w14:textId="77777777" w:rsidR="00745847" w:rsidRDefault="00745847" w:rsidP="00ED47E2">
            <w:pPr>
              <w:jc w:val="center"/>
              <w:rPr>
                <w:rFonts w:ascii="宋体" w:hAnsi="宋体"/>
                <w:sz w:val="24"/>
              </w:rPr>
            </w:pPr>
            <w:r>
              <w:rPr>
                <w:rFonts w:ascii="宋体" w:hAnsi="宋体" w:hint="eastAsia"/>
                <w:sz w:val="24"/>
              </w:rPr>
              <w:t>总会计师</w:t>
            </w:r>
          </w:p>
        </w:tc>
        <w:tc>
          <w:tcPr>
            <w:tcW w:w="5915" w:type="dxa"/>
            <w:gridSpan w:val="3"/>
            <w:vAlign w:val="center"/>
          </w:tcPr>
          <w:p w14:paraId="740EA0D8" w14:textId="77777777" w:rsidR="00745847" w:rsidRDefault="00745847" w:rsidP="00ED47E2">
            <w:pPr>
              <w:jc w:val="center"/>
              <w:rPr>
                <w:rFonts w:ascii="宋体" w:hAnsi="宋体"/>
                <w:sz w:val="24"/>
              </w:rPr>
            </w:pPr>
          </w:p>
        </w:tc>
      </w:tr>
      <w:tr w:rsidR="00745847" w14:paraId="1A5E8562" w14:textId="77777777" w:rsidTr="00ED47E2">
        <w:trPr>
          <w:trHeight w:val="645"/>
        </w:trPr>
        <w:tc>
          <w:tcPr>
            <w:tcW w:w="1848" w:type="dxa"/>
            <w:vMerge/>
            <w:vAlign w:val="center"/>
          </w:tcPr>
          <w:p w14:paraId="02599C6D" w14:textId="77777777" w:rsidR="00745847" w:rsidRDefault="00745847" w:rsidP="00ED47E2">
            <w:pPr>
              <w:jc w:val="center"/>
              <w:rPr>
                <w:rFonts w:ascii="宋体" w:hAnsi="宋体"/>
                <w:sz w:val="24"/>
              </w:rPr>
            </w:pPr>
          </w:p>
        </w:tc>
        <w:tc>
          <w:tcPr>
            <w:tcW w:w="1302" w:type="dxa"/>
            <w:vAlign w:val="center"/>
          </w:tcPr>
          <w:p w14:paraId="42D2A856" w14:textId="77777777" w:rsidR="00745847" w:rsidRDefault="00745847" w:rsidP="00ED47E2">
            <w:pPr>
              <w:jc w:val="center"/>
              <w:rPr>
                <w:rFonts w:ascii="宋体" w:hAnsi="宋体"/>
                <w:sz w:val="24"/>
              </w:rPr>
            </w:pPr>
            <w:r>
              <w:rPr>
                <w:rFonts w:ascii="宋体" w:hAnsi="宋体" w:hint="eastAsia"/>
                <w:sz w:val="24"/>
              </w:rPr>
              <w:t>总经理</w:t>
            </w:r>
          </w:p>
        </w:tc>
        <w:tc>
          <w:tcPr>
            <w:tcW w:w="5915" w:type="dxa"/>
            <w:gridSpan w:val="3"/>
            <w:vAlign w:val="center"/>
          </w:tcPr>
          <w:p w14:paraId="2690C190" w14:textId="77777777" w:rsidR="00745847" w:rsidRDefault="00745847" w:rsidP="00ED47E2">
            <w:pPr>
              <w:jc w:val="center"/>
              <w:rPr>
                <w:rFonts w:ascii="宋体" w:hAnsi="宋体"/>
                <w:sz w:val="24"/>
              </w:rPr>
            </w:pPr>
          </w:p>
        </w:tc>
      </w:tr>
      <w:tr w:rsidR="00745847" w14:paraId="77DD3277" w14:textId="77777777" w:rsidTr="00ED47E2">
        <w:trPr>
          <w:trHeight w:val="4795"/>
        </w:trPr>
        <w:tc>
          <w:tcPr>
            <w:tcW w:w="1848" w:type="dxa"/>
            <w:vAlign w:val="center"/>
          </w:tcPr>
          <w:p w14:paraId="372FD2CC" w14:textId="77777777" w:rsidR="00745847" w:rsidRDefault="00745847" w:rsidP="00ED47E2">
            <w:pPr>
              <w:jc w:val="center"/>
              <w:rPr>
                <w:rFonts w:ascii="宋体" w:hAnsi="宋体"/>
                <w:sz w:val="24"/>
              </w:rPr>
            </w:pPr>
            <w:r>
              <w:rPr>
                <w:rFonts w:ascii="宋体" w:hAnsi="宋体" w:hint="eastAsia"/>
                <w:sz w:val="24"/>
              </w:rPr>
              <w:t>备注</w:t>
            </w:r>
          </w:p>
        </w:tc>
        <w:tc>
          <w:tcPr>
            <w:tcW w:w="7217" w:type="dxa"/>
            <w:gridSpan w:val="4"/>
          </w:tcPr>
          <w:p w14:paraId="40B6BFEA" w14:textId="77777777" w:rsidR="00745847" w:rsidRDefault="00745847" w:rsidP="00ED47E2">
            <w:pPr>
              <w:rPr>
                <w:rFonts w:ascii="ËÎÌå" w:eastAsia="ËÎÌå" w:cs="ËÎÌå"/>
                <w:kern w:val="0"/>
                <w:sz w:val="24"/>
              </w:rPr>
            </w:pPr>
            <w:r>
              <w:rPr>
                <w:rFonts w:ascii="ËÎÌå" w:eastAsia="ËÎÌå" w:cs="ËÎÌå" w:hint="eastAsia"/>
                <w:kern w:val="0"/>
                <w:sz w:val="24"/>
              </w:rPr>
              <w:t>危险化学品生产企业安全费用应当按照以下范围使用：</w:t>
            </w:r>
          </w:p>
          <w:p w14:paraId="3DED4BC0" w14:textId="77777777" w:rsidR="00745847" w:rsidRDefault="00745847" w:rsidP="00ED47E2">
            <w:pPr>
              <w:rPr>
                <w:rFonts w:ascii="ËÎÌå" w:eastAsia="ËÎÌå" w:cs="ËÎÌå"/>
                <w:kern w:val="0"/>
                <w:sz w:val="24"/>
              </w:rPr>
            </w:pPr>
            <w:r>
              <w:rPr>
                <w:rFonts w:ascii="ËÎÌå" w:eastAsia="ËÎÌå" w:cs="ËÎÌå" w:hint="eastAsia"/>
                <w:kern w:val="0"/>
                <w:sz w:val="24"/>
              </w:rPr>
              <w:t xml:space="preserve">　　（一）完善、改造和维护安全防护设施设备支出（不含“三同时”要求初期投入的安全设施），包括车间、库房、罐区等作业场所的监控、监测、通风、防晒、调温、防火、灭火、防爆、泄压、防毒、消毒、中和、防潮、防雷、防静电、防腐、防渗漏、防护围堤或者隔离操作等设施设备支出；</w:t>
            </w:r>
          </w:p>
          <w:p w14:paraId="537FD320" w14:textId="77777777" w:rsidR="00745847" w:rsidRDefault="00745847" w:rsidP="00ED47E2">
            <w:pPr>
              <w:rPr>
                <w:rFonts w:ascii="ËÎÌå" w:eastAsia="ËÎÌå" w:cs="ËÎÌå"/>
                <w:kern w:val="0"/>
                <w:sz w:val="24"/>
              </w:rPr>
            </w:pPr>
            <w:r>
              <w:rPr>
                <w:rFonts w:ascii="ËÎÌå" w:eastAsia="ËÎÌå" w:cs="ËÎÌå" w:hint="eastAsia"/>
                <w:kern w:val="0"/>
                <w:sz w:val="24"/>
              </w:rPr>
              <w:t xml:space="preserve">　　（二）配备、维护、保养应急救援器材、设备支出和应急演练支出；</w:t>
            </w:r>
          </w:p>
          <w:p w14:paraId="69D34C50" w14:textId="77777777" w:rsidR="00745847" w:rsidRDefault="00745847" w:rsidP="00ED47E2">
            <w:pPr>
              <w:rPr>
                <w:rFonts w:ascii="ËÎÌå" w:eastAsia="ËÎÌå" w:cs="ËÎÌå"/>
                <w:kern w:val="0"/>
                <w:sz w:val="24"/>
              </w:rPr>
            </w:pPr>
            <w:r>
              <w:rPr>
                <w:rFonts w:ascii="ËÎÌå" w:eastAsia="ËÎÌå" w:cs="ËÎÌå" w:hint="eastAsia"/>
                <w:kern w:val="0"/>
                <w:sz w:val="24"/>
              </w:rPr>
              <w:t xml:space="preserve">　　（三）开展重大危险源和事故隐患评估、监控和整改支出；</w:t>
            </w:r>
          </w:p>
          <w:p w14:paraId="6A238329" w14:textId="77777777" w:rsidR="00745847" w:rsidRDefault="00745847" w:rsidP="00ED47E2">
            <w:pPr>
              <w:rPr>
                <w:rFonts w:ascii="ËÎÌå" w:eastAsia="ËÎÌå" w:cs="ËÎÌå"/>
                <w:kern w:val="0"/>
                <w:sz w:val="24"/>
              </w:rPr>
            </w:pPr>
            <w:r>
              <w:rPr>
                <w:rFonts w:ascii="ËÎÌå" w:eastAsia="ËÎÌå" w:cs="ËÎÌå" w:hint="eastAsia"/>
                <w:kern w:val="0"/>
                <w:sz w:val="24"/>
              </w:rPr>
              <w:t xml:space="preserve">　　（四）安全生产检查、评价（不包括新建、改建、扩建项目安全评价）、咨询和标准化建设支出；</w:t>
            </w:r>
          </w:p>
          <w:p w14:paraId="6F6B9D86" w14:textId="77777777" w:rsidR="00745847" w:rsidRDefault="00745847" w:rsidP="00ED47E2">
            <w:pPr>
              <w:rPr>
                <w:rFonts w:ascii="ËÎÌå" w:eastAsia="ËÎÌå" w:cs="ËÎÌå"/>
                <w:kern w:val="0"/>
                <w:sz w:val="24"/>
              </w:rPr>
            </w:pPr>
            <w:r>
              <w:rPr>
                <w:rFonts w:ascii="ËÎÌå" w:eastAsia="ËÎÌå" w:cs="ËÎÌå" w:hint="eastAsia"/>
                <w:kern w:val="0"/>
                <w:sz w:val="24"/>
              </w:rPr>
              <w:t xml:space="preserve">　　（五）配备和更新现场作业人员安全防护用品支出；</w:t>
            </w:r>
          </w:p>
          <w:p w14:paraId="0E871186" w14:textId="77777777" w:rsidR="00745847" w:rsidRDefault="00745847" w:rsidP="00ED47E2">
            <w:pPr>
              <w:rPr>
                <w:rFonts w:ascii="ËÎÌå" w:eastAsia="ËÎÌå" w:cs="ËÎÌå"/>
                <w:kern w:val="0"/>
                <w:sz w:val="24"/>
              </w:rPr>
            </w:pPr>
            <w:r>
              <w:rPr>
                <w:rFonts w:ascii="ËÎÌå" w:eastAsia="ËÎÌå" w:cs="ËÎÌå" w:hint="eastAsia"/>
                <w:kern w:val="0"/>
                <w:sz w:val="24"/>
              </w:rPr>
              <w:t xml:space="preserve">　　（六）安全生产宣传、教育、培训支出；</w:t>
            </w:r>
          </w:p>
          <w:p w14:paraId="6EB7EE42" w14:textId="77777777" w:rsidR="00745847" w:rsidRDefault="00745847" w:rsidP="00ED47E2">
            <w:pPr>
              <w:rPr>
                <w:rFonts w:ascii="ËÎÌå" w:eastAsia="ËÎÌå" w:cs="ËÎÌå"/>
                <w:kern w:val="0"/>
                <w:sz w:val="24"/>
              </w:rPr>
            </w:pPr>
            <w:r>
              <w:rPr>
                <w:rFonts w:ascii="ËÎÌå" w:eastAsia="ËÎÌå" w:cs="ËÎÌå" w:hint="eastAsia"/>
                <w:kern w:val="0"/>
                <w:sz w:val="24"/>
              </w:rPr>
              <w:t xml:space="preserve">　　（七）安全生产适用的新技术、新标准、新工艺、新装备的推广应用支出；</w:t>
            </w:r>
          </w:p>
          <w:p w14:paraId="213C5D1A" w14:textId="77777777" w:rsidR="00745847" w:rsidRDefault="00745847" w:rsidP="00ED47E2">
            <w:pPr>
              <w:rPr>
                <w:rFonts w:ascii="ËÎÌå" w:eastAsia="ËÎÌå" w:cs="ËÎÌå"/>
                <w:kern w:val="0"/>
                <w:sz w:val="24"/>
              </w:rPr>
            </w:pPr>
            <w:r>
              <w:rPr>
                <w:rFonts w:ascii="ËÎÌå" w:eastAsia="ËÎÌå" w:cs="ËÎÌå" w:hint="eastAsia"/>
                <w:kern w:val="0"/>
                <w:sz w:val="24"/>
              </w:rPr>
              <w:t xml:space="preserve">　　（八）安全设施及特种设备检测检验支出；</w:t>
            </w:r>
          </w:p>
          <w:p w14:paraId="23CC837E" w14:textId="77777777" w:rsidR="00745847" w:rsidRDefault="00745847" w:rsidP="00ED47E2">
            <w:pPr>
              <w:rPr>
                <w:rFonts w:ascii="宋体" w:hAnsi="宋体"/>
                <w:sz w:val="24"/>
              </w:rPr>
            </w:pPr>
            <w:r>
              <w:rPr>
                <w:rFonts w:ascii="ËÎÌå" w:eastAsia="ËÎÌå" w:cs="ËÎÌå" w:hint="eastAsia"/>
                <w:kern w:val="0"/>
                <w:sz w:val="24"/>
              </w:rPr>
              <w:t xml:space="preserve">　　（九）其他与安全生产直接相关的支出。</w:t>
            </w:r>
          </w:p>
        </w:tc>
      </w:tr>
    </w:tbl>
    <w:p w14:paraId="7BE5FA2F" w14:textId="77777777" w:rsidR="00745847" w:rsidRDefault="00745847" w:rsidP="00745847">
      <w:pPr>
        <w:pStyle w:val="1"/>
        <w:spacing w:line="240" w:lineRule="auto"/>
        <w:jc w:val="center"/>
        <w:rPr>
          <w:sz w:val="28"/>
          <w:szCs w:val="28"/>
        </w:rPr>
        <w:sectPr w:rsidR="00745847">
          <w:pgSz w:w="11906" w:h="16838"/>
          <w:pgMar w:top="1418" w:right="1134" w:bottom="1134" w:left="1531" w:header="851" w:footer="737" w:gutter="284"/>
          <w:paperSrc w:first="15" w:other="15"/>
          <w:cols w:space="720"/>
          <w:docGrid w:linePitch="312"/>
        </w:sectPr>
      </w:pPr>
      <w:bookmarkStart w:id="14" w:name="_Toc299719283"/>
      <w:bookmarkStart w:id="15" w:name="_Toc299719432"/>
    </w:p>
    <w:p w14:paraId="40BBE020" w14:textId="77777777" w:rsidR="00745847" w:rsidRPr="00301DFD" w:rsidRDefault="00745847" w:rsidP="00301DFD">
      <w:pPr>
        <w:pStyle w:val="12"/>
        <w:spacing w:before="0" w:after="0" w:line="460" w:lineRule="exact"/>
        <w:ind w:left="2517"/>
        <w:jc w:val="both"/>
        <w:outlineLvl w:val="0"/>
      </w:pPr>
      <w:bookmarkStart w:id="16" w:name="_Toc334616153"/>
      <w:bookmarkStart w:id="17" w:name="_Toc391046314"/>
      <w:r w:rsidRPr="00301DFD">
        <w:rPr>
          <w:rFonts w:hint="eastAsia"/>
        </w:rPr>
        <w:lastRenderedPageBreak/>
        <w:t>表2.7 安全生产费用台账</w:t>
      </w:r>
      <w:bookmarkEnd w:id="14"/>
      <w:bookmarkEnd w:id="15"/>
      <w:bookmarkEnd w:id="16"/>
      <w:bookmarkEnd w:id="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0"/>
        <w:gridCol w:w="701"/>
        <w:gridCol w:w="2016"/>
        <w:gridCol w:w="1431"/>
        <w:gridCol w:w="1262"/>
        <w:gridCol w:w="1417"/>
        <w:gridCol w:w="1741"/>
      </w:tblGrid>
      <w:tr w:rsidR="00745847" w14:paraId="0C83220D" w14:textId="77777777" w:rsidTr="00ED47E2">
        <w:trPr>
          <w:trHeight w:val="510"/>
          <w:jc w:val="center"/>
        </w:trPr>
        <w:tc>
          <w:tcPr>
            <w:tcW w:w="700" w:type="dxa"/>
            <w:vAlign w:val="center"/>
          </w:tcPr>
          <w:p w14:paraId="0291F9A1" w14:textId="77777777" w:rsidR="00745847" w:rsidRDefault="00745847" w:rsidP="00ED47E2">
            <w:pPr>
              <w:jc w:val="center"/>
              <w:rPr>
                <w:rFonts w:ascii="宋体" w:hAnsi="宋体"/>
                <w:sz w:val="24"/>
              </w:rPr>
            </w:pPr>
            <w:r>
              <w:rPr>
                <w:rFonts w:ascii="宋体" w:hAnsi="宋体" w:hint="eastAsia"/>
                <w:sz w:val="24"/>
              </w:rPr>
              <w:t>月</w:t>
            </w:r>
          </w:p>
        </w:tc>
        <w:tc>
          <w:tcPr>
            <w:tcW w:w="701" w:type="dxa"/>
            <w:vAlign w:val="center"/>
          </w:tcPr>
          <w:p w14:paraId="35224C56" w14:textId="77777777" w:rsidR="00745847" w:rsidRDefault="00745847" w:rsidP="00ED47E2">
            <w:pPr>
              <w:jc w:val="center"/>
              <w:rPr>
                <w:rFonts w:ascii="宋体" w:hAnsi="宋体"/>
                <w:sz w:val="24"/>
              </w:rPr>
            </w:pPr>
            <w:r>
              <w:rPr>
                <w:rFonts w:ascii="宋体" w:hAnsi="宋体" w:hint="eastAsia"/>
                <w:sz w:val="24"/>
              </w:rPr>
              <w:t>日</w:t>
            </w:r>
          </w:p>
        </w:tc>
        <w:tc>
          <w:tcPr>
            <w:tcW w:w="2016" w:type="dxa"/>
            <w:vAlign w:val="center"/>
          </w:tcPr>
          <w:p w14:paraId="7FD75795" w14:textId="77777777" w:rsidR="00745847" w:rsidRDefault="00745847" w:rsidP="00ED47E2">
            <w:pPr>
              <w:jc w:val="center"/>
              <w:rPr>
                <w:rFonts w:ascii="宋体" w:hAnsi="宋体"/>
                <w:sz w:val="24"/>
              </w:rPr>
            </w:pPr>
            <w:r>
              <w:rPr>
                <w:rFonts w:ascii="宋体" w:hAnsi="宋体" w:hint="eastAsia"/>
                <w:sz w:val="24"/>
              </w:rPr>
              <w:t>项目说明</w:t>
            </w:r>
          </w:p>
        </w:tc>
        <w:tc>
          <w:tcPr>
            <w:tcW w:w="1431" w:type="dxa"/>
            <w:vAlign w:val="center"/>
          </w:tcPr>
          <w:p w14:paraId="0347E5E5" w14:textId="77777777" w:rsidR="00745847" w:rsidRDefault="00745847" w:rsidP="00ED47E2">
            <w:pPr>
              <w:jc w:val="center"/>
              <w:rPr>
                <w:rFonts w:ascii="宋体" w:hAnsi="宋体"/>
                <w:sz w:val="24"/>
              </w:rPr>
            </w:pPr>
            <w:r>
              <w:rPr>
                <w:rFonts w:ascii="宋体" w:hAnsi="宋体" w:hint="eastAsia"/>
                <w:sz w:val="24"/>
              </w:rPr>
              <w:t>费用提取</w:t>
            </w:r>
          </w:p>
          <w:p w14:paraId="784B31EB" w14:textId="77777777" w:rsidR="00745847" w:rsidRDefault="00745847" w:rsidP="00ED47E2">
            <w:pPr>
              <w:jc w:val="center"/>
              <w:rPr>
                <w:rFonts w:ascii="宋体" w:hAnsi="宋体"/>
                <w:sz w:val="24"/>
              </w:rPr>
            </w:pPr>
            <w:r>
              <w:rPr>
                <w:rFonts w:ascii="宋体" w:hAnsi="宋体" w:hint="eastAsia"/>
                <w:sz w:val="24"/>
              </w:rPr>
              <w:t>金额（元）</w:t>
            </w:r>
          </w:p>
        </w:tc>
        <w:tc>
          <w:tcPr>
            <w:tcW w:w="1262" w:type="dxa"/>
            <w:vAlign w:val="center"/>
          </w:tcPr>
          <w:p w14:paraId="77C6F942" w14:textId="77777777" w:rsidR="00745847" w:rsidRDefault="00745847" w:rsidP="00ED47E2">
            <w:pPr>
              <w:jc w:val="center"/>
              <w:rPr>
                <w:rFonts w:ascii="宋体" w:hAnsi="宋体"/>
                <w:sz w:val="24"/>
              </w:rPr>
            </w:pPr>
            <w:r>
              <w:rPr>
                <w:rFonts w:ascii="宋体" w:hAnsi="宋体" w:hint="eastAsia"/>
                <w:sz w:val="24"/>
              </w:rPr>
              <w:t>费用合计金额（元）</w:t>
            </w:r>
          </w:p>
        </w:tc>
        <w:tc>
          <w:tcPr>
            <w:tcW w:w="1417" w:type="dxa"/>
            <w:vAlign w:val="center"/>
          </w:tcPr>
          <w:p w14:paraId="275557AF" w14:textId="77777777" w:rsidR="00745847" w:rsidRDefault="00745847" w:rsidP="00ED47E2">
            <w:pPr>
              <w:jc w:val="center"/>
              <w:rPr>
                <w:rFonts w:ascii="宋体" w:hAnsi="宋体"/>
                <w:sz w:val="24"/>
              </w:rPr>
            </w:pPr>
            <w:r>
              <w:rPr>
                <w:rFonts w:ascii="宋体" w:hAnsi="宋体" w:hint="eastAsia"/>
                <w:sz w:val="24"/>
              </w:rPr>
              <w:t>结存金额（元）</w:t>
            </w:r>
          </w:p>
        </w:tc>
        <w:tc>
          <w:tcPr>
            <w:tcW w:w="1741" w:type="dxa"/>
            <w:vAlign w:val="center"/>
          </w:tcPr>
          <w:p w14:paraId="10118E0C" w14:textId="77777777" w:rsidR="00745847" w:rsidRDefault="00745847" w:rsidP="00ED47E2">
            <w:pPr>
              <w:jc w:val="center"/>
              <w:rPr>
                <w:rFonts w:ascii="宋体" w:hAnsi="宋体"/>
                <w:sz w:val="24"/>
              </w:rPr>
            </w:pPr>
            <w:r>
              <w:rPr>
                <w:rFonts w:ascii="宋体" w:hAnsi="宋体" w:hint="eastAsia"/>
                <w:sz w:val="24"/>
              </w:rPr>
              <w:t>备注</w:t>
            </w:r>
          </w:p>
        </w:tc>
      </w:tr>
      <w:tr w:rsidR="00745847" w14:paraId="6EE9B939" w14:textId="77777777" w:rsidTr="00ED47E2">
        <w:trPr>
          <w:trHeight w:val="510"/>
          <w:jc w:val="center"/>
        </w:trPr>
        <w:tc>
          <w:tcPr>
            <w:tcW w:w="700" w:type="dxa"/>
            <w:vAlign w:val="center"/>
          </w:tcPr>
          <w:p w14:paraId="1DBE0F56" w14:textId="77777777" w:rsidR="00745847" w:rsidRDefault="00745847" w:rsidP="00ED47E2">
            <w:pPr>
              <w:jc w:val="center"/>
              <w:rPr>
                <w:rFonts w:ascii="宋体" w:hAnsi="宋体"/>
                <w:sz w:val="24"/>
              </w:rPr>
            </w:pPr>
          </w:p>
        </w:tc>
        <w:tc>
          <w:tcPr>
            <w:tcW w:w="701" w:type="dxa"/>
            <w:vAlign w:val="center"/>
          </w:tcPr>
          <w:p w14:paraId="1F5F1C14" w14:textId="77777777" w:rsidR="00745847" w:rsidRDefault="00745847" w:rsidP="00ED47E2">
            <w:pPr>
              <w:jc w:val="center"/>
              <w:rPr>
                <w:rFonts w:ascii="宋体" w:hAnsi="宋体"/>
                <w:sz w:val="24"/>
              </w:rPr>
            </w:pPr>
          </w:p>
        </w:tc>
        <w:tc>
          <w:tcPr>
            <w:tcW w:w="2016" w:type="dxa"/>
            <w:vAlign w:val="center"/>
          </w:tcPr>
          <w:p w14:paraId="1EC4E9D5" w14:textId="77777777" w:rsidR="00745847" w:rsidRDefault="00745847" w:rsidP="00ED47E2">
            <w:pPr>
              <w:jc w:val="center"/>
              <w:rPr>
                <w:rFonts w:ascii="宋体" w:hAnsi="宋体"/>
                <w:sz w:val="24"/>
              </w:rPr>
            </w:pPr>
          </w:p>
        </w:tc>
        <w:tc>
          <w:tcPr>
            <w:tcW w:w="1431" w:type="dxa"/>
            <w:vAlign w:val="center"/>
          </w:tcPr>
          <w:p w14:paraId="034B5D8F" w14:textId="77777777" w:rsidR="00745847" w:rsidRDefault="00745847" w:rsidP="00ED47E2">
            <w:pPr>
              <w:jc w:val="center"/>
              <w:rPr>
                <w:rFonts w:ascii="宋体" w:hAnsi="宋体"/>
                <w:sz w:val="24"/>
              </w:rPr>
            </w:pPr>
          </w:p>
        </w:tc>
        <w:tc>
          <w:tcPr>
            <w:tcW w:w="1262" w:type="dxa"/>
            <w:vAlign w:val="center"/>
          </w:tcPr>
          <w:p w14:paraId="7D50EDDE" w14:textId="77777777" w:rsidR="00745847" w:rsidRDefault="00745847" w:rsidP="00ED47E2">
            <w:pPr>
              <w:jc w:val="center"/>
              <w:rPr>
                <w:rFonts w:ascii="宋体" w:hAnsi="宋体"/>
                <w:sz w:val="24"/>
              </w:rPr>
            </w:pPr>
          </w:p>
        </w:tc>
        <w:tc>
          <w:tcPr>
            <w:tcW w:w="1417" w:type="dxa"/>
            <w:vAlign w:val="center"/>
          </w:tcPr>
          <w:p w14:paraId="24C26353" w14:textId="77777777" w:rsidR="00745847" w:rsidRDefault="00745847" w:rsidP="00ED47E2">
            <w:pPr>
              <w:jc w:val="center"/>
              <w:rPr>
                <w:rFonts w:ascii="宋体" w:hAnsi="宋体"/>
                <w:sz w:val="24"/>
              </w:rPr>
            </w:pPr>
          </w:p>
        </w:tc>
        <w:tc>
          <w:tcPr>
            <w:tcW w:w="1741" w:type="dxa"/>
            <w:vAlign w:val="center"/>
          </w:tcPr>
          <w:p w14:paraId="50693381" w14:textId="77777777" w:rsidR="00745847" w:rsidRDefault="00745847" w:rsidP="00ED47E2">
            <w:pPr>
              <w:jc w:val="center"/>
              <w:rPr>
                <w:rFonts w:ascii="宋体" w:hAnsi="宋体"/>
                <w:sz w:val="24"/>
              </w:rPr>
            </w:pPr>
          </w:p>
        </w:tc>
      </w:tr>
      <w:tr w:rsidR="00745847" w14:paraId="4C0CDB48" w14:textId="77777777" w:rsidTr="00ED47E2">
        <w:trPr>
          <w:trHeight w:val="510"/>
          <w:jc w:val="center"/>
        </w:trPr>
        <w:tc>
          <w:tcPr>
            <w:tcW w:w="700" w:type="dxa"/>
            <w:vAlign w:val="center"/>
          </w:tcPr>
          <w:p w14:paraId="1773A5FD" w14:textId="77777777" w:rsidR="00745847" w:rsidRDefault="00745847" w:rsidP="00ED47E2">
            <w:pPr>
              <w:jc w:val="center"/>
              <w:rPr>
                <w:rFonts w:ascii="宋体" w:hAnsi="宋体"/>
                <w:sz w:val="24"/>
              </w:rPr>
            </w:pPr>
          </w:p>
        </w:tc>
        <w:tc>
          <w:tcPr>
            <w:tcW w:w="701" w:type="dxa"/>
            <w:vAlign w:val="center"/>
          </w:tcPr>
          <w:p w14:paraId="4AB38C23" w14:textId="77777777" w:rsidR="00745847" w:rsidRDefault="00745847" w:rsidP="00ED47E2">
            <w:pPr>
              <w:jc w:val="center"/>
              <w:rPr>
                <w:rFonts w:ascii="宋体" w:hAnsi="宋体"/>
                <w:sz w:val="24"/>
              </w:rPr>
            </w:pPr>
          </w:p>
        </w:tc>
        <w:tc>
          <w:tcPr>
            <w:tcW w:w="2016" w:type="dxa"/>
            <w:vAlign w:val="center"/>
          </w:tcPr>
          <w:p w14:paraId="65140184" w14:textId="77777777" w:rsidR="00745847" w:rsidRDefault="00745847" w:rsidP="00ED47E2">
            <w:pPr>
              <w:jc w:val="center"/>
              <w:rPr>
                <w:rFonts w:ascii="宋体" w:hAnsi="宋体"/>
                <w:sz w:val="24"/>
              </w:rPr>
            </w:pPr>
          </w:p>
        </w:tc>
        <w:tc>
          <w:tcPr>
            <w:tcW w:w="1431" w:type="dxa"/>
            <w:vAlign w:val="center"/>
          </w:tcPr>
          <w:p w14:paraId="4B8B06E2" w14:textId="77777777" w:rsidR="00745847" w:rsidRDefault="00745847" w:rsidP="00ED47E2">
            <w:pPr>
              <w:jc w:val="center"/>
              <w:rPr>
                <w:rFonts w:ascii="宋体" w:hAnsi="宋体"/>
                <w:sz w:val="24"/>
              </w:rPr>
            </w:pPr>
          </w:p>
        </w:tc>
        <w:tc>
          <w:tcPr>
            <w:tcW w:w="1262" w:type="dxa"/>
            <w:vAlign w:val="center"/>
          </w:tcPr>
          <w:p w14:paraId="2F93F574" w14:textId="77777777" w:rsidR="00745847" w:rsidRDefault="00745847" w:rsidP="00ED47E2">
            <w:pPr>
              <w:jc w:val="center"/>
              <w:rPr>
                <w:rFonts w:ascii="宋体" w:hAnsi="宋体"/>
                <w:sz w:val="24"/>
              </w:rPr>
            </w:pPr>
          </w:p>
        </w:tc>
        <w:tc>
          <w:tcPr>
            <w:tcW w:w="1417" w:type="dxa"/>
            <w:vAlign w:val="center"/>
          </w:tcPr>
          <w:p w14:paraId="5A3C2573" w14:textId="77777777" w:rsidR="00745847" w:rsidRDefault="00745847" w:rsidP="00ED47E2">
            <w:pPr>
              <w:jc w:val="center"/>
              <w:rPr>
                <w:rFonts w:ascii="宋体" w:hAnsi="宋体"/>
                <w:sz w:val="24"/>
              </w:rPr>
            </w:pPr>
          </w:p>
        </w:tc>
        <w:tc>
          <w:tcPr>
            <w:tcW w:w="1741" w:type="dxa"/>
            <w:vAlign w:val="center"/>
          </w:tcPr>
          <w:p w14:paraId="5075A377" w14:textId="77777777" w:rsidR="00745847" w:rsidRDefault="00745847" w:rsidP="00ED47E2">
            <w:pPr>
              <w:jc w:val="center"/>
              <w:rPr>
                <w:rFonts w:ascii="宋体" w:hAnsi="宋体"/>
                <w:sz w:val="24"/>
              </w:rPr>
            </w:pPr>
          </w:p>
        </w:tc>
      </w:tr>
      <w:tr w:rsidR="00745847" w14:paraId="1A4A42BB" w14:textId="77777777" w:rsidTr="00ED47E2">
        <w:trPr>
          <w:trHeight w:val="510"/>
          <w:jc w:val="center"/>
        </w:trPr>
        <w:tc>
          <w:tcPr>
            <w:tcW w:w="700" w:type="dxa"/>
            <w:vAlign w:val="center"/>
          </w:tcPr>
          <w:p w14:paraId="244524D6" w14:textId="77777777" w:rsidR="00745847" w:rsidRDefault="00745847" w:rsidP="00ED47E2">
            <w:pPr>
              <w:autoSpaceDE w:val="0"/>
              <w:autoSpaceDN w:val="0"/>
              <w:adjustRightInd w:val="0"/>
              <w:jc w:val="center"/>
              <w:rPr>
                <w:rFonts w:ascii="宋体" w:hAnsi="宋体" w:cs="宋体"/>
                <w:kern w:val="0"/>
                <w:sz w:val="24"/>
              </w:rPr>
            </w:pPr>
          </w:p>
        </w:tc>
        <w:tc>
          <w:tcPr>
            <w:tcW w:w="701" w:type="dxa"/>
            <w:vAlign w:val="center"/>
          </w:tcPr>
          <w:p w14:paraId="0BA2EAC1" w14:textId="77777777" w:rsidR="00745847" w:rsidRDefault="00745847" w:rsidP="00ED47E2">
            <w:pPr>
              <w:autoSpaceDE w:val="0"/>
              <w:autoSpaceDN w:val="0"/>
              <w:adjustRightInd w:val="0"/>
              <w:jc w:val="center"/>
              <w:rPr>
                <w:rFonts w:ascii="宋体" w:hAnsi="宋体" w:cs="宋体"/>
                <w:kern w:val="0"/>
                <w:sz w:val="24"/>
              </w:rPr>
            </w:pPr>
          </w:p>
        </w:tc>
        <w:tc>
          <w:tcPr>
            <w:tcW w:w="2016" w:type="dxa"/>
            <w:vAlign w:val="center"/>
          </w:tcPr>
          <w:p w14:paraId="0414ACC2" w14:textId="77777777" w:rsidR="00745847" w:rsidRDefault="00745847" w:rsidP="00ED47E2">
            <w:pPr>
              <w:autoSpaceDE w:val="0"/>
              <w:autoSpaceDN w:val="0"/>
              <w:adjustRightInd w:val="0"/>
              <w:jc w:val="center"/>
              <w:rPr>
                <w:rFonts w:ascii="宋体" w:hAnsi="宋体" w:cs="宋体"/>
                <w:kern w:val="0"/>
                <w:sz w:val="24"/>
              </w:rPr>
            </w:pPr>
          </w:p>
        </w:tc>
        <w:tc>
          <w:tcPr>
            <w:tcW w:w="1431" w:type="dxa"/>
            <w:vAlign w:val="center"/>
          </w:tcPr>
          <w:p w14:paraId="28343C42" w14:textId="77777777" w:rsidR="00745847" w:rsidRDefault="00745847" w:rsidP="00ED47E2">
            <w:pPr>
              <w:jc w:val="center"/>
              <w:rPr>
                <w:rFonts w:ascii="宋体" w:hAnsi="宋体"/>
                <w:sz w:val="24"/>
              </w:rPr>
            </w:pPr>
          </w:p>
        </w:tc>
        <w:tc>
          <w:tcPr>
            <w:tcW w:w="1262" w:type="dxa"/>
            <w:vAlign w:val="center"/>
          </w:tcPr>
          <w:p w14:paraId="76F88923" w14:textId="77777777" w:rsidR="00745847" w:rsidRDefault="00745847" w:rsidP="00ED47E2">
            <w:pPr>
              <w:jc w:val="center"/>
              <w:rPr>
                <w:rFonts w:ascii="宋体" w:hAnsi="宋体"/>
                <w:sz w:val="24"/>
              </w:rPr>
            </w:pPr>
          </w:p>
        </w:tc>
        <w:tc>
          <w:tcPr>
            <w:tcW w:w="1417" w:type="dxa"/>
            <w:vAlign w:val="center"/>
          </w:tcPr>
          <w:p w14:paraId="37B209C3" w14:textId="77777777" w:rsidR="00745847" w:rsidRDefault="00745847" w:rsidP="00ED47E2">
            <w:pPr>
              <w:jc w:val="center"/>
              <w:rPr>
                <w:rFonts w:ascii="宋体" w:hAnsi="宋体"/>
                <w:sz w:val="24"/>
              </w:rPr>
            </w:pPr>
          </w:p>
        </w:tc>
        <w:tc>
          <w:tcPr>
            <w:tcW w:w="1741" w:type="dxa"/>
            <w:vAlign w:val="center"/>
          </w:tcPr>
          <w:p w14:paraId="442D5608" w14:textId="77777777" w:rsidR="00745847" w:rsidRDefault="00745847" w:rsidP="00ED47E2">
            <w:pPr>
              <w:jc w:val="center"/>
              <w:rPr>
                <w:rFonts w:ascii="宋体" w:hAnsi="宋体"/>
                <w:sz w:val="24"/>
              </w:rPr>
            </w:pPr>
          </w:p>
        </w:tc>
      </w:tr>
      <w:tr w:rsidR="00745847" w14:paraId="1467E22E" w14:textId="77777777" w:rsidTr="00ED47E2">
        <w:trPr>
          <w:trHeight w:val="510"/>
          <w:jc w:val="center"/>
        </w:trPr>
        <w:tc>
          <w:tcPr>
            <w:tcW w:w="700" w:type="dxa"/>
            <w:vAlign w:val="center"/>
          </w:tcPr>
          <w:p w14:paraId="2DEEC0E6" w14:textId="77777777" w:rsidR="00745847" w:rsidRDefault="00745847" w:rsidP="00ED47E2">
            <w:pPr>
              <w:jc w:val="center"/>
              <w:rPr>
                <w:rFonts w:ascii="宋体" w:hAnsi="宋体"/>
                <w:sz w:val="24"/>
              </w:rPr>
            </w:pPr>
          </w:p>
        </w:tc>
        <w:tc>
          <w:tcPr>
            <w:tcW w:w="701" w:type="dxa"/>
            <w:vAlign w:val="center"/>
          </w:tcPr>
          <w:p w14:paraId="3B6AFD8A" w14:textId="77777777" w:rsidR="00745847" w:rsidRDefault="00745847" w:rsidP="00ED47E2">
            <w:pPr>
              <w:jc w:val="center"/>
              <w:rPr>
                <w:rFonts w:ascii="宋体" w:hAnsi="宋体"/>
                <w:sz w:val="24"/>
              </w:rPr>
            </w:pPr>
          </w:p>
        </w:tc>
        <w:tc>
          <w:tcPr>
            <w:tcW w:w="2016" w:type="dxa"/>
            <w:vAlign w:val="center"/>
          </w:tcPr>
          <w:p w14:paraId="128D63A3" w14:textId="77777777" w:rsidR="00745847" w:rsidRDefault="00745847" w:rsidP="00ED47E2">
            <w:pPr>
              <w:jc w:val="center"/>
              <w:rPr>
                <w:rFonts w:ascii="宋体" w:hAnsi="宋体"/>
                <w:sz w:val="24"/>
              </w:rPr>
            </w:pPr>
          </w:p>
        </w:tc>
        <w:tc>
          <w:tcPr>
            <w:tcW w:w="1431" w:type="dxa"/>
            <w:vAlign w:val="center"/>
          </w:tcPr>
          <w:p w14:paraId="55342926" w14:textId="77777777" w:rsidR="00745847" w:rsidRDefault="00745847" w:rsidP="00ED47E2">
            <w:pPr>
              <w:jc w:val="center"/>
              <w:rPr>
                <w:rFonts w:ascii="宋体" w:hAnsi="宋体"/>
                <w:sz w:val="24"/>
              </w:rPr>
            </w:pPr>
          </w:p>
        </w:tc>
        <w:tc>
          <w:tcPr>
            <w:tcW w:w="1262" w:type="dxa"/>
            <w:vAlign w:val="center"/>
          </w:tcPr>
          <w:p w14:paraId="4D1B74D7" w14:textId="77777777" w:rsidR="00745847" w:rsidRDefault="00745847" w:rsidP="00ED47E2">
            <w:pPr>
              <w:jc w:val="center"/>
              <w:rPr>
                <w:rFonts w:ascii="宋体" w:hAnsi="宋体"/>
                <w:sz w:val="24"/>
              </w:rPr>
            </w:pPr>
          </w:p>
        </w:tc>
        <w:tc>
          <w:tcPr>
            <w:tcW w:w="1417" w:type="dxa"/>
            <w:vAlign w:val="center"/>
          </w:tcPr>
          <w:p w14:paraId="315E345F" w14:textId="77777777" w:rsidR="00745847" w:rsidRDefault="00745847" w:rsidP="00ED47E2">
            <w:pPr>
              <w:jc w:val="center"/>
              <w:rPr>
                <w:rFonts w:ascii="宋体" w:hAnsi="宋体"/>
                <w:sz w:val="24"/>
              </w:rPr>
            </w:pPr>
          </w:p>
        </w:tc>
        <w:tc>
          <w:tcPr>
            <w:tcW w:w="1741" w:type="dxa"/>
            <w:vAlign w:val="center"/>
          </w:tcPr>
          <w:p w14:paraId="060BF94E" w14:textId="77777777" w:rsidR="00745847" w:rsidRDefault="00745847" w:rsidP="00ED47E2">
            <w:pPr>
              <w:jc w:val="center"/>
              <w:rPr>
                <w:rFonts w:ascii="宋体" w:hAnsi="宋体"/>
                <w:sz w:val="24"/>
              </w:rPr>
            </w:pPr>
          </w:p>
        </w:tc>
      </w:tr>
      <w:tr w:rsidR="00745847" w14:paraId="6F5AFA2E" w14:textId="77777777" w:rsidTr="00ED47E2">
        <w:trPr>
          <w:trHeight w:val="510"/>
          <w:jc w:val="center"/>
        </w:trPr>
        <w:tc>
          <w:tcPr>
            <w:tcW w:w="700" w:type="dxa"/>
            <w:vAlign w:val="center"/>
          </w:tcPr>
          <w:p w14:paraId="705CC511" w14:textId="77777777" w:rsidR="00745847" w:rsidRDefault="00745847" w:rsidP="00ED47E2">
            <w:pPr>
              <w:jc w:val="center"/>
              <w:rPr>
                <w:rFonts w:ascii="宋体" w:hAnsi="宋体"/>
                <w:sz w:val="24"/>
              </w:rPr>
            </w:pPr>
          </w:p>
        </w:tc>
        <w:tc>
          <w:tcPr>
            <w:tcW w:w="701" w:type="dxa"/>
            <w:vAlign w:val="center"/>
          </w:tcPr>
          <w:p w14:paraId="32010C85" w14:textId="77777777" w:rsidR="00745847" w:rsidRDefault="00745847" w:rsidP="00ED47E2">
            <w:pPr>
              <w:jc w:val="center"/>
              <w:rPr>
                <w:rFonts w:ascii="宋体" w:hAnsi="宋体"/>
                <w:sz w:val="24"/>
              </w:rPr>
            </w:pPr>
          </w:p>
        </w:tc>
        <w:tc>
          <w:tcPr>
            <w:tcW w:w="2016" w:type="dxa"/>
            <w:vAlign w:val="center"/>
          </w:tcPr>
          <w:p w14:paraId="6D4A2128" w14:textId="77777777" w:rsidR="00745847" w:rsidRDefault="00745847" w:rsidP="00ED47E2">
            <w:pPr>
              <w:jc w:val="center"/>
              <w:rPr>
                <w:rFonts w:ascii="宋体" w:hAnsi="宋体"/>
                <w:sz w:val="24"/>
              </w:rPr>
            </w:pPr>
          </w:p>
        </w:tc>
        <w:tc>
          <w:tcPr>
            <w:tcW w:w="1431" w:type="dxa"/>
            <w:vAlign w:val="center"/>
          </w:tcPr>
          <w:p w14:paraId="4FE6E960" w14:textId="77777777" w:rsidR="00745847" w:rsidRDefault="00745847" w:rsidP="00ED47E2">
            <w:pPr>
              <w:jc w:val="center"/>
              <w:rPr>
                <w:rFonts w:ascii="宋体" w:hAnsi="宋体"/>
                <w:sz w:val="24"/>
              </w:rPr>
            </w:pPr>
          </w:p>
        </w:tc>
        <w:tc>
          <w:tcPr>
            <w:tcW w:w="1262" w:type="dxa"/>
            <w:vAlign w:val="center"/>
          </w:tcPr>
          <w:p w14:paraId="6893ECCD" w14:textId="77777777" w:rsidR="00745847" w:rsidRDefault="00745847" w:rsidP="00ED47E2">
            <w:pPr>
              <w:jc w:val="center"/>
              <w:rPr>
                <w:rFonts w:ascii="宋体" w:hAnsi="宋体"/>
                <w:sz w:val="24"/>
              </w:rPr>
            </w:pPr>
          </w:p>
        </w:tc>
        <w:tc>
          <w:tcPr>
            <w:tcW w:w="1417" w:type="dxa"/>
            <w:vAlign w:val="center"/>
          </w:tcPr>
          <w:p w14:paraId="0DF06804" w14:textId="77777777" w:rsidR="00745847" w:rsidRDefault="00745847" w:rsidP="00ED47E2">
            <w:pPr>
              <w:jc w:val="center"/>
              <w:rPr>
                <w:rFonts w:ascii="宋体" w:hAnsi="宋体"/>
                <w:sz w:val="24"/>
              </w:rPr>
            </w:pPr>
          </w:p>
        </w:tc>
        <w:tc>
          <w:tcPr>
            <w:tcW w:w="1741" w:type="dxa"/>
            <w:vAlign w:val="center"/>
          </w:tcPr>
          <w:p w14:paraId="5AD31860" w14:textId="77777777" w:rsidR="00745847" w:rsidRDefault="00745847" w:rsidP="00ED47E2">
            <w:pPr>
              <w:jc w:val="center"/>
              <w:rPr>
                <w:rFonts w:ascii="宋体" w:hAnsi="宋体"/>
                <w:sz w:val="24"/>
              </w:rPr>
            </w:pPr>
          </w:p>
        </w:tc>
      </w:tr>
      <w:tr w:rsidR="00745847" w14:paraId="5EEA5AE9" w14:textId="77777777" w:rsidTr="00ED47E2">
        <w:trPr>
          <w:trHeight w:val="510"/>
          <w:jc w:val="center"/>
        </w:trPr>
        <w:tc>
          <w:tcPr>
            <w:tcW w:w="700" w:type="dxa"/>
            <w:vAlign w:val="center"/>
          </w:tcPr>
          <w:p w14:paraId="103CB8B7" w14:textId="77777777" w:rsidR="00745847" w:rsidRDefault="00745847" w:rsidP="00ED47E2">
            <w:pPr>
              <w:jc w:val="center"/>
              <w:rPr>
                <w:rFonts w:ascii="宋体" w:hAnsi="宋体"/>
                <w:sz w:val="24"/>
              </w:rPr>
            </w:pPr>
          </w:p>
        </w:tc>
        <w:tc>
          <w:tcPr>
            <w:tcW w:w="701" w:type="dxa"/>
            <w:vAlign w:val="center"/>
          </w:tcPr>
          <w:p w14:paraId="0486FDA8" w14:textId="77777777" w:rsidR="00745847" w:rsidRDefault="00745847" w:rsidP="00ED47E2">
            <w:pPr>
              <w:jc w:val="center"/>
              <w:rPr>
                <w:rFonts w:ascii="宋体" w:hAnsi="宋体"/>
                <w:sz w:val="24"/>
              </w:rPr>
            </w:pPr>
          </w:p>
        </w:tc>
        <w:tc>
          <w:tcPr>
            <w:tcW w:w="2016" w:type="dxa"/>
            <w:vAlign w:val="center"/>
          </w:tcPr>
          <w:p w14:paraId="49BDB9D9" w14:textId="77777777" w:rsidR="00745847" w:rsidRDefault="00745847" w:rsidP="00ED47E2">
            <w:pPr>
              <w:jc w:val="center"/>
              <w:rPr>
                <w:rFonts w:ascii="宋体" w:hAnsi="宋体"/>
                <w:sz w:val="24"/>
              </w:rPr>
            </w:pPr>
          </w:p>
        </w:tc>
        <w:tc>
          <w:tcPr>
            <w:tcW w:w="1431" w:type="dxa"/>
            <w:vAlign w:val="center"/>
          </w:tcPr>
          <w:p w14:paraId="0E8F8CEE" w14:textId="77777777" w:rsidR="00745847" w:rsidRDefault="00745847" w:rsidP="00ED47E2">
            <w:pPr>
              <w:jc w:val="center"/>
              <w:rPr>
                <w:rFonts w:ascii="宋体" w:hAnsi="宋体"/>
                <w:sz w:val="24"/>
              </w:rPr>
            </w:pPr>
          </w:p>
        </w:tc>
        <w:tc>
          <w:tcPr>
            <w:tcW w:w="1262" w:type="dxa"/>
            <w:vAlign w:val="center"/>
          </w:tcPr>
          <w:p w14:paraId="341E4ACC" w14:textId="77777777" w:rsidR="00745847" w:rsidRDefault="00745847" w:rsidP="00ED47E2">
            <w:pPr>
              <w:jc w:val="center"/>
              <w:rPr>
                <w:rFonts w:ascii="宋体" w:hAnsi="宋体"/>
                <w:sz w:val="24"/>
              </w:rPr>
            </w:pPr>
          </w:p>
        </w:tc>
        <w:tc>
          <w:tcPr>
            <w:tcW w:w="1417" w:type="dxa"/>
            <w:vAlign w:val="center"/>
          </w:tcPr>
          <w:p w14:paraId="092840C4" w14:textId="77777777" w:rsidR="00745847" w:rsidRDefault="00745847" w:rsidP="00ED47E2">
            <w:pPr>
              <w:jc w:val="center"/>
              <w:rPr>
                <w:rFonts w:ascii="宋体" w:hAnsi="宋体"/>
                <w:sz w:val="24"/>
              </w:rPr>
            </w:pPr>
          </w:p>
        </w:tc>
        <w:tc>
          <w:tcPr>
            <w:tcW w:w="1741" w:type="dxa"/>
            <w:vAlign w:val="center"/>
          </w:tcPr>
          <w:p w14:paraId="68494BB5" w14:textId="77777777" w:rsidR="00745847" w:rsidRDefault="00745847" w:rsidP="00ED47E2">
            <w:pPr>
              <w:jc w:val="center"/>
              <w:rPr>
                <w:rFonts w:ascii="宋体" w:hAnsi="宋体"/>
                <w:sz w:val="24"/>
              </w:rPr>
            </w:pPr>
          </w:p>
        </w:tc>
      </w:tr>
      <w:tr w:rsidR="00745847" w14:paraId="6A23BB92" w14:textId="77777777" w:rsidTr="00ED47E2">
        <w:trPr>
          <w:trHeight w:val="510"/>
          <w:jc w:val="center"/>
        </w:trPr>
        <w:tc>
          <w:tcPr>
            <w:tcW w:w="700" w:type="dxa"/>
            <w:vAlign w:val="center"/>
          </w:tcPr>
          <w:p w14:paraId="5FAE75A8" w14:textId="77777777" w:rsidR="00745847" w:rsidRDefault="00745847" w:rsidP="00ED47E2">
            <w:pPr>
              <w:jc w:val="center"/>
              <w:rPr>
                <w:rFonts w:ascii="宋体" w:hAnsi="宋体"/>
                <w:sz w:val="24"/>
              </w:rPr>
            </w:pPr>
          </w:p>
        </w:tc>
        <w:tc>
          <w:tcPr>
            <w:tcW w:w="701" w:type="dxa"/>
            <w:vAlign w:val="center"/>
          </w:tcPr>
          <w:p w14:paraId="42E4A624" w14:textId="77777777" w:rsidR="00745847" w:rsidRDefault="00745847" w:rsidP="00ED47E2">
            <w:pPr>
              <w:jc w:val="center"/>
              <w:rPr>
                <w:rFonts w:ascii="宋体" w:hAnsi="宋体"/>
                <w:sz w:val="24"/>
              </w:rPr>
            </w:pPr>
          </w:p>
        </w:tc>
        <w:tc>
          <w:tcPr>
            <w:tcW w:w="2016" w:type="dxa"/>
            <w:vAlign w:val="center"/>
          </w:tcPr>
          <w:p w14:paraId="58C6936F" w14:textId="77777777" w:rsidR="00745847" w:rsidRDefault="00745847" w:rsidP="00ED47E2">
            <w:pPr>
              <w:jc w:val="center"/>
              <w:rPr>
                <w:rFonts w:ascii="宋体" w:hAnsi="宋体"/>
                <w:sz w:val="24"/>
              </w:rPr>
            </w:pPr>
          </w:p>
        </w:tc>
        <w:tc>
          <w:tcPr>
            <w:tcW w:w="1431" w:type="dxa"/>
            <w:vAlign w:val="center"/>
          </w:tcPr>
          <w:p w14:paraId="5512F9CA" w14:textId="77777777" w:rsidR="00745847" w:rsidRDefault="00745847" w:rsidP="00ED47E2">
            <w:pPr>
              <w:jc w:val="center"/>
              <w:rPr>
                <w:rFonts w:ascii="宋体" w:hAnsi="宋体"/>
                <w:sz w:val="24"/>
              </w:rPr>
            </w:pPr>
          </w:p>
        </w:tc>
        <w:tc>
          <w:tcPr>
            <w:tcW w:w="1262" w:type="dxa"/>
            <w:vAlign w:val="center"/>
          </w:tcPr>
          <w:p w14:paraId="5405ACDF" w14:textId="77777777" w:rsidR="00745847" w:rsidRDefault="00745847" w:rsidP="00ED47E2">
            <w:pPr>
              <w:jc w:val="center"/>
              <w:rPr>
                <w:rFonts w:ascii="宋体" w:hAnsi="宋体"/>
                <w:sz w:val="24"/>
              </w:rPr>
            </w:pPr>
          </w:p>
        </w:tc>
        <w:tc>
          <w:tcPr>
            <w:tcW w:w="1417" w:type="dxa"/>
            <w:vAlign w:val="center"/>
          </w:tcPr>
          <w:p w14:paraId="78C5D5D4" w14:textId="77777777" w:rsidR="00745847" w:rsidRDefault="00745847" w:rsidP="00ED47E2">
            <w:pPr>
              <w:jc w:val="center"/>
              <w:rPr>
                <w:rFonts w:ascii="宋体" w:hAnsi="宋体"/>
                <w:sz w:val="24"/>
              </w:rPr>
            </w:pPr>
          </w:p>
        </w:tc>
        <w:tc>
          <w:tcPr>
            <w:tcW w:w="1741" w:type="dxa"/>
            <w:vAlign w:val="center"/>
          </w:tcPr>
          <w:p w14:paraId="58A918A8" w14:textId="77777777" w:rsidR="00745847" w:rsidRDefault="00745847" w:rsidP="00ED47E2">
            <w:pPr>
              <w:jc w:val="center"/>
              <w:rPr>
                <w:rFonts w:ascii="宋体" w:hAnsi="宋体"/>
                <w:sz w:val="24"/>
              </w:rPr>
            </w:pPr>
          </w:p>
        </w:tc>
      </w:tr>
      <w:tr w:rsidR="00745847" w14:paraId="4C87BA79" w14:textId="77777777" w:rsidTr="00ED47E2">
        <w:trPr>
          <w:trHeight w:val="510"/>
          <w:jc w:val="center"/>
        </w:trPr>
        <w:tc>
          <w:tcPr>
            <w:tcW w:w="700" w:type="dxa"/>
            <w:vAlign w:val="center"/>
          </w:tcPr>
          <w:p w14:paraId="77DFC85F" w14:textId="77777777" w:rsidR="00745847" w:rsidRDefault="00745847" w:rsidP="00ED47E2">
            <w:pPr>
              <w:jc w:val="center"/>
              <w:rPr>
                <w:rFonts w:ascii="宋体" w:hAnsi="宋体"/>
                <w:sz w:val="24"/>
              </w:rPr>
            </w:pPr>
          </w:p>
        </w:tc>
        <w:tc>
          <w:tcPr>
            <w:tcW w:w="701" w:type="dxa"/>
            <w:vAlign w:val="center"/>
          </w:tcPr>
          <w:p w14:paraId="5F16D9C6" w14:textId="77777777" w:rsidR="00745847" w:rsidRDefault="00745847" w:rsidP="00ED47E2">
            <w:pPr>
              <w:jc w:val="center"/>
              <w:rPr>
                <w:rFonts w:ascii="宋体" w:hAnsi="宋体"/>
                <w:sz w:val="24"/>
              </w:rPr>
            </w:pPr>
          </w:p>
        </w:tc>
        <w:tc>
          <w:tcPr>
            <w:tcW w:w="2016" w:type="dxa"/>
            <w:vAlign w:val="center"/>
          </w:tcPr>
          <w:p w14:paraId="0AAD651D" w14:textId="77777777" w:rsidR="00745847" w:rsidRDefault="00745847" w:rsidP="00ED47E2">
            <w:pPr>
              <w:jc w:val="center"/>
              <w:rPr>
                <w:rFonts w:ascii="宋体" w:hAnsi="宋体"/>
                <w:sz w:val="24"/>
              </w:rPr>
            </w:pPr>
          </w:p>
        </w:tc>
        <w:tc>
          <w:tcPr>
            <w:tcW w:w="1431" w:type="dxa"/>
            <w:vAlign w:val="center"/>
          </w:tcPr>
          <w:p w14:paraId="390CB764" w14:textId="77777777" w:rsidR="00745847" w:rsidRDefault="00745847" w:rsidP="00ED47E2">
            <w:pPr>
              <w:jc w:val="center"/>
              <w:rPr>
                <w:rFonts w:ascii="宋体" w:hAnsi="宋体"/>
                <w:sz w:val="24"/>
              </w:rPr>
            </w:pPr>
          </w:p>
        </w:tc>
        <w:tc>
          <w:tcPr>
            <w:tcW w:w="1262" w:type="dxa"/>
            <w:vAlign w:val="center"/>
          </w:tcPr>
          <w:p w14:paraId="37E45776" w14:textId="77777777" w:rsidR="00745847" w:rsidRDefault="00745847" w:rsidP="00ED47E2">
            <w:pPr>
              <w:jc w:val="center"/>
              <w:rPr>
                <w:rFonts w:ascii="宋体" w:hAnsi="宋体"/>
                <w:sz w:val="24"/>
              </w:rPr>
            </w:pPr>
          </w:p>
        </w:tc>
        <w:tc>
          <w:tcPr>
            <w:tcW w:w="1417" w:type="dxa"/>
            <w:vAlign w:val="center"/>
          </w:tcPr>
          <w:p w14:paraId="4DFC256E" w14:textId="77777777" w:rsidR="00745847" w:rsidRDefault="00745847" w:rsidP="00ED47E2">
            <w:pPr>
              <w:jc w:val="center"/>
              <w:rPr>
                <w:rFonts w:ascii="宋体" w:hAnsi="宋体"/>
                <w:sz w:val="24"/>
              </w:rPr>
            </w:pPr>
          </w:p>
        </w:tc>
        <w:tc>
          <w:tcPr>
            <w:tcW w:w="1741" w:type="dxa"/>
            <w:vAlign w:val="center"/>
          </w:tcPr>
          <w:p w14:paraId="5D34C573" w14:textId="77777777" w:rsidR="00745847" w:rsidRDefault="00745847" w:rsidP="00ED47E2">
            <w:pPr>
              <w:jc w:val="center"/>
              <w:rPr>
                <w:rFonts w:ascii="宋体" w:hAnsi="宋体"/>
                <w:sz w:val="24"/>
              </w:rPr>
            </w:pPr>
          </w:p>
        </w:tc>
      </w:tr>
      <w:tr w:rsidR="00745847" w14:paraId="394E281C" w14:textId="77777777" w:rsidTr="00ED47E2">
        <w:trPr>
          <w:trHeight w:val="510"/>
          <w:jc w:val="center"/>
        </w:trPr>
        <w:tc>
          <w:tcPr>
            <w:tcW w:w="700" w:type="dxa"/>
            <w:vAlign w:val="center"/>
          </w:tcPr>
          <w:p w14:paraId="0E098ACD" w14:textId="77777777" w:rsidR="00745847" w:rsidRDefault="00745847" w:rsidP="00ED47E2">
            <w:pPr>
              <w:jc w:val="center"/>
              <w:rPr>
                <w:rFonts w:ascii="宋体" w:hAnsi="宋体"/>
                <w:sz w:val="24"/>
              </w:rPr>
            </w:pPr>
          </w:p>
        </w:tc>
        <w:tc>
          <w:tcPr>
            <w:tcW w:w="701" w:type="dxa"/>
            <w:vAlign w:val="center"/>
          </w:tcPr>
          <w:p w14:paraId="1F1EA1F5" w14:textId="77777777" w:rsidR="00745847" w:rsidRDefault="00745847" w:rsidP="00ED47E2">
            <w:pPr>
              <w:jc w:val="center"/>
              <w:rPr>
                <w:rFonts w:ascii="宋体" w:hAnsi="宋体"/>
                <w:sz w:val="24"/>
              </w:rPr>
            </w:pPr>
          </w:p>
        </w:tc>
        <w:tc>
          <w:tcPr>
            <w:tcW w:w="2016" w:type="dxa"/>
            <w:vAlign w:val="center"/>
          </w:tcPr>
          <w:p w14:paraId="7537F26B" w14:textId="77777777" w:rsidR="00745847" w:rsidRDefault="00745847" w:rsidP="00ED47E2">
            <w:pPr>
              <w:jc w:val="center"/>
              <w:rPr>
                <w:rFonts w:ascii="宋体" w:hAnsi="宋体"/>
                <w:sz w:val="24"/>
              </w:rPr>
            </w:pPr>
          </w:p>
        </w:tc>
        <w:tc>
          <w:tcPr>
            <w:tcW w:w="1431" w:type="dxa"/>
            <w:vAlign w:val="center"/>
          </w:tcPr>
          <w:p w14:paraId="7E5BD878" w14:textId="77777777" w:rsidR="00745847" w:rsidRDefault="00745847" w:rsidP="00ED47E2">
            <w:pPr>
              <w:jc w:val="center"/>
              <w:rPr>
                <w:rFonts w:ascii="宋体" w:hAnsi="宋体"/>
                <w:sz w:val="24"/>
              </w:rPr>
            </w:pPr>
          </w:p>
        </w:tc>
        <w:tc>
          <w:tcPr>
            <w:tcW w:w="1262" w:type="dxa"/>
            <w:vAlign w:val="center"/>
          </w:tcPr>
          <w:p w14:paraId="248C7F7D" w14:textId="77777777" w:rsidR="00745847" w:rsidRDefault="00745847" w:rsidP="00ED47E2">
            <w:pPr>
              <w:jc w:val="center"/>
              <w:rPr>
                <w:rFonts w:ascii="宋体" w:hAnsi="宋体"/>
                <w:sz w:val="24"/>
              </w:rPr>
            </w:pPr>
          </w:p>
        </w:tc>
        <w:tc>
          <w:tcPr>
            <w:tcW w:w="1417" w:type="dxa"/>
            <w:vAlign w:val="center"/>
          </w:tcPr>
          <w:p w14:paraId="3D0396AF" w14:textId="77777777" w:rsidR="00745847" w:rsidRDefault="00745847" w:rsidP="00ED47E2">
            <w:pPr>
              <w:jc w:val="center"/>
              <w:rPr>
                <w:rFonts w:ascii="宋体" w:hAnsi="宋体"/>
                <w:sz w:val="24"/>
              </w:rPr>
            </w:pPr>
          </w:p>
        </w:tc>
        <w:tc>
          <w:tcPr>
            <w:tcW w:w="1741" w:type="dxa"/>
            <w:vAlign w:val="center"/>
          </w:tcPr>
          <w:p w14:paraId="4DB87ADC" w14:textId="77777777" w:rsidR="00745847" w:rsidRDefault="00745847" w:rsidP="00ED47E2">
            <w:pPr>
              <w:jc w:val="center"/>
              <w:rPr>
                <w:rFonts w:ascii="宋体" w:hAnsi="宋体"/>
                <w:sz w:val="24"/>
              </w:rPr>
            </w:pPr>
          </w:p>
        </w:tc>
      </w:tr>
      <w:tr w:rsidR="00745847" w14:paraId="61015D01" w14:textId="77777777" w:rsidTr="00ED47E2">
        <w:trPr>
          <w:trHeight w:val="510"/>
          <w:jc w:val="center"/>
        </w:trPr>
        <w:tc>
          <w:tcPr>
            <w:tcW w:w="700" w:type="dxa"/>
            <w:vAlign w:val="center"/>
          </w:tcPr>
          <w:p w14:paraId="06657A04" w14:textId="77777777" w:rsidR="00745847" w:rsidRDefault="00745847" w:rsidP="00ED47E2">
            <w:pPr>
              <w:jc w:val="center"/>
              <w:rPr>
                <w:rFonts w:ascii="宋体" w:hAnsi="宋体"/>
                <w:sz w:val="24"/>
              </w:rPr>
            </w:pPr>
          </w:p>
        </w:tc>
        <w:tc>
          <w:tcPr>
            <w:tcW w:w="701" w:type="dxa"/>
            <w:vAlign w:val="center"/>
          </w:tcPr>
          <w:p w14:paraId="7E0695A2" w14:textId="77777777" w:rsidR="00745847" w:rsidRDefault="00745847" w:rsidP="00ED47E2">
            <w:pPr>
              <w:jc w:val="center"/>
              <w:rPr>
                <w:rFonts w:ascii="宋体" w:hAnsi="宋体"/>
                <w:sz w:val="24"/>
              </w:rPr>
            </w:pPr>
          </w:p>
        </w:tc>
        <w:tc>
          <w:tcPr>
            <w:tcW w:w="2016" w:type="dxa"/>
            <w:vAlign w:val="center"/>
          </w:tcPr>
          <w:p w14:paraId="5DA7722B" w14:textId="77777777" w:rsidR="00745847" w:rsidRDefault="00745847" w:rsidP="00ED47E2">
            <w:pPr>
              <w:jc w:val="center"/>
              <w:rPr>
                <w:rFonts w:ascii="宋体" w:hAnsi="宋体"/>
                <w:sz w:val="24"/>
              </w:rPr>
            </w:pPr>
          </w:p>
        </w:tc>
        <w:tc>
          <w:tcPr>
            <w:tcW w:w="1431" w:type="dxa"/>
            <w:vAlign w:val="center"/>
          </w:tcPr>
          <w:p w14:paraId="7BD3C172" w14:textId="77777777" w:rsidR="00745847" w:rsidRDefault="00745847" w:rsidP="00ED47E2">
            <w:pPr>
              <w:jc w:val="center"/>
              <w:rPr>
                <w:rFonts w:ascii="宋体" w:hAnsi="宋体"/>
                <w:sz w:val="24"/>
              </w:rPr>
            </w:pPr>
          </w:p>
        </w:tc>
        <w:tc>
          <w:tcPr>
            <w:tcW w:w="1262" w:type="dxa"/>
            <w:vAlign w:val="center"/>
          </w:tcPr>
          <w:p w14:paraId="05B12CDA" w14:textId="77777777" w:rsidR="00745847" w:rsidRDefault="00745847" w:rsidP="00ED47E2">
            <w:pPr>
              <w:jc w:val="center"/>
              <w:rPr>
                <w:rFonts w:ascii="宋体" w:hAnsi="宋体"/>
                <w:sz w:val="24"/>
              </w:rPr>
            </w:pPr>
          </w:p>
        </w:tc>
        <w:tc>
          <w:tcPr>
            <w:tcW w:w="1417" w:type="dxa"/>
            <w:vAlign w:val="center"/>
          </w:tcPr>
          <w:p w14:paraId="7912532D" w14:textId="77777777" w:rsidR="00745847" w:rsidRDefault="00745847" w:rsidP="00ED47E2">
            <w:pPr>
              <w:jc w:val="center"/>
              <w:rPr>
                <w:rFonts w:ascii="宋体" w:hAnsi="宋体"/>
                <w:sz w:val="24"/>
              </w:rPr>
            </w:pPr>
          </w:p>
        </w:tc>
        <w:tc>
          <w:tcPr>
            <w:tcW w:w="1741" w:type="dxa"/>
            <w:vAlign w:val="center"/>
          </w:tcPr>
          <w:p w14:paraId="4F0DD717" w14:textId="77777777" w:rsidR="00745847" w:rsidRDefault="00745847" w:rsidP="00ED47E2">
            <w:pPr>
              <w:jc w:val="center"/>
              <w:rPr>
                <w:rFonts w:ascii="宋体" w:hAnsi="宋体"/>
                <w:sz w:val="24"/>
              </w:rPr>
            </w:pPr>
          </w:p>
        </w:tc>
      </w:tr>
      <w:tr w:rsidR="00745847" w14:paraId="1F531692" w14:textId="77777777" w:rsidTr="00ED47E2">
        <w:trPr>
          <w:trHeight w:val="510"/>
          <w:jc w:val="center"/>
        </w:trPr>
        <w:tc>
          <w:tcPr>
            <w:tcW w:w="700" w:type="dxa"/>
            <w:vAlign w:val="center"/>
          </w:tcPr>
          <w:p w14:paraId="0C59CC6D" w14:textId="77777777" w:rsidR="00745847" w:rsidRDefault="00745847" w:rsidP="00ED47E2">
            <w:pPr>
              <w:jc w:val="center"/>
              <w:rPr>
                <w:rFonts w:ascii="宋体" w:hAnsi="宋体"/>
                <w:sz w:val="24"/>
              </w:rPr>
            </w:pPr>
          </w:p>
        </w:tc>
        <w:tc>
          <w:tcPr>
            <w:tcW w:w="701" w:type="dxa"/>
            <w:vAlign w:val="center"/>
          </w:tcPr>
          <w:p w14:paraId="6C043C00" w14:textId="77777777" w:rsidR="00745847" w:rsidRDefault="00745847" w:rsidP="00ED47E2">
            <w:pPr>
              <w:jc w:val="center"/>
              <w:rPr>
                <w:rFonts w:ascii="宋体" w:hAnsi="宋体"/>
                <w:sz w:val="24"/>
              </w:rPr>
            </w:pPr>
          </w:p>
        </w:tc>
        <w:tc>
          <w:tcPr>
            <w:tcW w:w="2016" w:type="dxa"/>
            <w:vAlign w:val="center"/>
          </w:tcPr>
          <w:p w14:paraId="797EB3FF" w14:textId="77777777" w:rsidR="00745847" w:rsidRDefault="00745847" w:rsidP="00ED47E2">
            <w:pPr>
              <w:jc w:val="center"/>
              <w:rPr>
                <w:rFonts w:ascii="宋体" w:hAnsi="宋体"/>
                <w:sz w:val="24"/>
              </w:rPr>
            </w:pPr>
          </w:p>
        </w:tc>
        <w:tc>
          <w:tcPr>
            <w:tcW w:w="1431" w:type="dxa"/>
            <w:vAlign w:val="center"/>
          </w:tcPr>
          <w:p w14:paraId="0CCC4257" w14:textId="77777777" w:rsidR="00745847" w:rsidRDefault="00745847" w:rsidP="00ED47E2">
            <w:pPr>
              <w:jc w:val="center"/>
              <w:rPr>
                <w:rFonts w:ascii="宋体" w:hAnsi="宋体"/>
                <w:sz w:val="24"/>
              </w:rPr>
            </w:pPr>
          </w:p>
        </w:tc>
        <w:tc>
          <w:tcPr>
            <w:tcW w:w="1262" w:type="dxa"/>
            <w:vAlign w:val="center"/>
          </w:tcPr>
          <w:p w14:paraId="1319AB19" w14:textId="77777777" w:rsidR="00745847" w:rsidRDefault="00745847" w:rsidP="00ED47E2">
            <w:pPr>
              <w:jc w:val="center"/>
              <w:rPr>
                <w:rFonts w:ascii="宋体" w:hAnsi="宋体"/>
                <w:sz w:val="24"/>
              </w:rPr>
            </w:pPr>
          </w:p>
        </w:tc>
        <w:tc>
          <w:tcPr>
            <w:tcW w:w="1417" w:type="dxa"/>
            <w:vAlign w:val="center"/>
          </w:tcPr>
          <w:p w14:paraId="5AC586FE" w14:textId="77777777" w:rsidR="00745847" w:rsidRDefault="00745847" w:rsidP="00ED47E2">
            <w:pPr>
              <w:jc w:val="center"/>
              <w:rPr>
                <w:rFonts w:ascii="宋体" w:hAnsi="宋体"/>
                <w:sz w:val="24"/>
              </w:rPr>
            </w:pPr>
          </w:p>
        </w:tc>
        <w:tc>
          <w:tcPr>
            <w:tcW w:w="1741" w:type="dxa"/>
            <w:vAlign w:val="center"/>
          </w:tcPr>
          <w:p w14:paraId="66D89EDB" w14:textId="77777777" w:rsidR="00745847" w:rsidRDefault="00745847" w:rsidP="00ED47E2">
            <w:pPr>
              <w:jc w:val="center"/>
              <w:rPr>
                <w:rFonts w:ascii="宋体" w:hAnsi="宋体"/>
                <w:sz w:val="24"/>
              </w:rPr>
            </w:pPr>
          </w:p>
        </w:tc>
      </w:tr>
      <w:tr w:rsidR="00745847" w14:paraId="36178CFE" w14:textId="77777777" w:rsidTr="00ED47E2">
        <w:trPr>
          <w:trHeight w:val="510"/>
          <w:jc w:val="center"/>
        </w:trPr>
        <w:tc>
          <w:tcPr>
            <w:tcW w:w="700" w:type="dxa"/>
            <w:vAlign w:val="center"/>
          </w:tcPr>
          <w:p w14:paraId="51959ECD" w14:textId="77777777" w:rsidR="00745847" w:rsidRDefault="00745847" w:rsidP="00ED47E2">
            <w:pPr>
              <w:jc w:val="center"/>
              <w:rPr>
                <w:rFonts w:ascii="宋体" w:hAnsi="宋体"/>
                <w:sz w:val="24"/>
              </w:rPr>
            </w:pPr>
          </w:p>
        </w:tc>
        <w:tc>
          <w:tcPr>
            <w:tcW w:w="701" w:type="dxa"/>
            <w:vAlign w:val="center"/>
          </w:tcPr>
          <w:p w14:paraId="73FA0E6A" w14:textId="77777777" w:rsidR="00745847" w:rsidRDefault="00745847" w:rsidP="00ED47E2">
            <w:pPr>
              <w:jc w:val="center"/>
              <w:rPr>
                <w:rFonts w:ascii="宋体" w:hAnsi="宋体"/>
                <w:sz w:val="24"/>
              </w:rPr>
            </w:pPr>
          </w:p>
        </w:tc>
        <w:tc>
          <w:tcPr>
            <w:tcW w:w="2016" w:type="dxa"/>
            <w:vAlign w:val="center"/>
          </w:tcPr>
          <w:p w14:paraId="5B07E095" w14:textId="77777777" w:rsidR="00745847" w:rsidRDefault="00745847" w:rsidP="00ED47E2">
            <w:pPr>
              <w:jc w:val="center"/>
              <w:rPr>
                <w:rFonts w:ascii="宋体" w:hAnsi="宋体"/>
                <w:sz w:val="24"/>
              </w:rPr>
            </w:pPr>
          </w:p>
        </w:tc>
        <w:tc>
          <w:tcPr>
            <w:tcW w:w="1431" w:type="dxa"/>
            <w:vAlign w:val="center"/>
          </w:tcPr>
          <w:p w14:paraId="583F9981" w14:textId="77777777" w:rsidR="00745847" w:rsidRDefault="00745847" w:rsidP="00ED47E2">
            <w:pPr>
              <w:jc w:val="center"/>
              <w:rPr>
                <w:rFonts w:ascii="宋体" w:hAnsi="宋体"/>
                <w:sz w:val="24"/>
              </w:rPr>
            </w:pPr>
          </w:p>
        </w:tc>
        <w:tc>
          <w:tcPr>
            <w:tcW w:w="1262" w:type="dxa"/>
            <w:vAlign w:val="center"/>
          </w:tcPr>
          <w:p w14:paraId="1AF0E0DA" w14:textId="77777777" w:rsidR="00745847" w:rsidRDefault="00745847" w:rsidP="00ED47E2">
            <w:pPr>
              <w:jc w:val="center"/>
              <w:rPr>
                <w:rFonts w:ascii="宋体" w:hAnsi="宋体"/>
                <w:sz w:val="24"/>
              </w:rPr>
            </w:pPr>
          </w:p>
        </w:tc>
        <w:tc>
          <w:tcPr>
            <w:tcW w:w="1417" w:type="dxa"/>
            <w:vAlign w:val="center"/>
          </w:tcPr>
          <w:p w14:paraId="25EECFC2" w14:textId="77777777" w:rsidR="00745847" w:rsidRDefault="00745847" w:rsidP="00ED47E2">
            <w:pPr>
              <w:jc w:val="center"/>
              <w:rPr>
                <w:rFonts w:ascii="宋体" w:hAnsi="宋体"/>
                <w:sz w:val="24"/>
              </w:rPr>
            </w:pPr>
          </w:p>
        </w:tc>
        <w:tc>
          <w:tcPr>
            <w:tcW w:w="1741" w:type="dxa"/>
            <w:vAlign w:val="center"/>
          </w:tcPr>
          <w:p w14:paraId="55A500AB" w14:textId="77777777" w:rsidR="00745847" w:rsidRDefault="00745847" w:rsidP="00ED47E2">
            <w:pPr>
              <w:jc w:val="center"/>
              <w:rPr>
                <w:rFonts w:ascii="宋体" w:hAnsi="宋体"/>
                <w:sz w:val="24"/>
              </w:rPr>
            </w:pPr>
          </w:p>
        </w:tc>
      </w:tr>
      <w:tr w:rsidR="00745847" w14:paraId="1E6808C9" w14:textId="77777777" w:rsidTr="00ED47E2">
        <w:trPr>
          <w:trHeight w:val="510"/>
          <w:jc w:val="center"/>
        </w:trPr>
        <w:tc>
          <w:tcPr>
            <w:tcW w:w="700" w:type="dxa"/>
            <w:vAlign w:val="center"/>
          </w:tcPr>
          <w:p w14:paraId="4088C331" w14:textId="77777777" w:rsidR="00745847" w:rsidRDefault="00745847" w:rsidP="00ED47E2">
            <w:pPr>
              <w:jc w:val="center"/>
              <w:rPr>
                <w:rFonts w:ascii="宋体" w:hAnsi="宋体"/>
                <w:sz w:val="24"/>
              </w:rPr>
            </w:pPr>
          </w:p>
        </w:tc>
        <w:tc>
          <w:tcPr>
            <w:tcW w:w="701" w:type="dxa"/>
            <w:vAlign w:val="center"/>
          </w:tcPr>
          <w:p w14:paraId="59B4FD40" w14:textId="77777777" w:rsidR="00745847" w:rsidRDefault="00745847" w:rsidP="00ED47E2">
            <w:pPr>
              <w:jc w:val="center"/>
              <w:rPr>
                <w:rFonts w:ascii="宋体" w:hAnsi="宋体"/>
                <w:sz w:val="24"/>
              </w:rPr>
            </w:pPr>
          </w:p>
        </w:tc>
        <w:tc>
          <w:tcPr>
            <w:tcW w:w="2016" w:type="dxa"/>
            <w:vAlign w:val="center"/>
          </w:tcPr>
          <w:p w14:paraId="0F6460E9" w14:textId="77777777" w:rsidR="00745847" w:rsidRDefault="00745847" w:rsidP="00ED47E2">
            <w:pPr>
              <w:jc w:val="center"/>
              <w:rPr>
                <w:rFonts w:ascii="宋体" w:hAnsi="宋体"/>
                <w:sz w:val="24"/>
              </w:rPr>
            </w:pPr>
          </w:p>
        </w:tc>
        <w:tc>
          <w:tcPr>
            <w:tcW w:w="1431" w:type="dxa"/>
            <w:vAlign w:val="center"/>
          </w:tcPr>
          <w:p w14:paraId="18E68A43" w14:textId="77777777" w:rsidR="00745847" w:rsidRDefault="00745847" w:rsidP="00ED47E2">
            <w:pPr>
              <w:jc w:val="center"/>
              <w:rPr>
                <w:rFonts w:ascii="宋体" w:hAnsi="宋体"/>
                <w:sz w:val="24"/>
              </w:rPr>
            </w:pPr>
          </w:p>
        </w:tc>
        <w:tc>
          <w:tcPr>
            <w:tcW w:w="1262" w:type="dxa"/>
            <w:vAlign w:val="center"/>
          </w:tcPr>
          <w:p w14:paraId="5F52E7FB" w14:textId="77777777" w:rsidR="00745847" w:rsidRDefault="00745847" w:rsidP="00ED47E2">
            <w:pPr>
              <w:jc w:val="center"/>
              <w:rPr>
                <w:rFonts w:ascii="宋体" w:hAnsi="宋体"/>
                <w:sz w:val="24"/>
              </w:rPr>
            </w:pPr>
          </w:p>
        </w:tc>
        <w:tc>
          <w:tcPr>
            <w:tcW w:w="1417" w:type="dxa"/>
            <w:vAlign w:val="center"/>
          </w:tcPr>
          <w:p w14:paraId="0A9A7881" w14:textId="77777777" w:rsidR="00745847" w:rsidRDefault="00745847" w:rsidP="00ED47E2">
            <w:pPr>
              <w:jc w:val="center"/>
              <w:rPr>
                <w:rFonts w:ascii="宋体" w:hAnsi="宋体"/>
                <w:sz w:val="24"/>
              </w:rPr>
            </w:pPr>
          </w:p>
        </w:tc>
        <w:tc>
          <w:tcPr>
            <w:tcW w:w="1741" w:type="dxa"/>
            <w:vAlign w:val="center"/>
          </w:tcPr>
          <w:p w14:paraId="630DAB0D" w14:textId="77777777" w:rsidR="00745847" w:rsidRDefault="00745847" w:rsidP="00ED47E2">
            <w:pPr>
              <w:jc w:val="center"/>
              <w:rPr>
                <w:rFonts w:ascii="宋体" w:hAnsi="宋体"/>
                <w:sz w:val="24"/>
              </w:rPr>
            </w:pPr>
          </w:p>
        </w:tc>
      </w:tr>
      <w:tr w:rsidR="00745847" w14:paraId="3BFF2DE1" w14:textId="77777777" w:rsidTr="00ED47E2">
        <w:trPr>
          <w:trHeight w:val="510"/>
          <w:jc w:val="center"/>
        </w:trPr>
        <w:tc>
          <w:tcPr>
            <w:tcW w:w="700" w:type="dxa"/>
            <w:vAlign w:val="center"/>
          </w:tcPr>
          <w:p w14:paraId="1825D28D" w14:textId="77777777" w:rsidR="00745847" w:rsidRDefault="00745847" w:rsidP="00ED47E2">
            <w:pPr>
              <w:jc w:val="center"/>
              <w:rPr>
                <w:rFonts w:ascii="宋体" w:hAnsi="宋体"/>
                <w:sz w:val="24"/>
              </w:rPr>
            </w:pPr>
          </w:p>
        </w:tc>
        <w:tc>
          <w:tcPr>
            <w:tcW w:w="701" w:type="dxa"/>
            <w:vAlign w:val="center"/>
          </w:tcPr>
          <w:p w14:paraId="7E0B224B" w14:textId="77777777" w:rsidR="00745847" w:rsidRDefault="00745847" w:rsidP="00ED47E2">
            <w:pPr>
              <w:jc w:val="center"/>
              <w:rPr>
                <w:rFonts w:ascii="宋体" w:hAnsi="宋体"/>
                <w:sz w:val="24"/>
              </w:rPr>
            </w:pPr>
          </w:p>
        </w:tc>
        <w:tc>
          <w:tcPr>
            <w:tcW w:w="2016" w:type="dxa"/>
            <w:vAlign w:val="center"/>
          </w:tcPr>
          <w:p w14:paraId="0C2F847F" w14:textId="77777777" w:rsidR="00745847" w:rsidRDefault="00745847" w:rsidP="00ED47E2">
            <w:pPr>
              <w:jc w:val="center"/>
              <w:rPr>
                <w:rFonts w:ascii="宋体" w:hAnsi="宋体"/>
                <w:sz w:val="24"/>
              </w:rPr>
            </w:pPr>
          </w:p>
        </w:tc>
        <w:tc>
          <w:tcPr>
            <w:tcW w:w="1431" w:type="dxa"/>
            <w:vAlign w:val="center"/>
          </w:tcPr>
          <w:p w14:paraId="15FAA952" w14:textId="77777777" w:rsidR="00745847" w:rsidRDefault="00745847" w:rsidP="00ED47E2">
            <w:pPr>
              <w:jc w:val="center"/>
              <w:rPr>
                <w:rFonts w:ascii="宋体" w:hAnsi="宋体"/>
                <w:sz w:val="24"/>
              </w:rPr>
            </w:pPr>
          </w:p>
        </w:tc>
        <w:tc>
          <w:tcPr>
            <w:tcW w:w="1262" w:type="dxa"/>
            <w:vAlign w:val="center"/>
          </w:tcPr>
          <w:p w14:paraId="4C3E7692" w14:textId="77777777" w:rsidR="00745847" w:rsidRDefault="00745847" w:rsidP="00ED47E2">
            <w:pPr>
              <w:jc w:val="center"/>
              <w:rPr>
                <w:rFonts w:ascii="宋体" w:hAnsi="宋体"/>
                <w:sz w:val="24"/>
              </w:rPr>
            </w:pPr>
          </w:p>
        </w:tc>
        <w:tc>
          <w:tcPr>
            <w:tcW w:w="1417" w:type="dxa"/>
            <w:vAlign w:val="center"/>
          </w:tcPr>
          <w:p w14:paraId="13579955" w14:textId="77777777" w:rsidR="00745847" w:rsidRDefault="00745847" w:rsidP="00ED47E2">
            <w:pPr>
              <w:jc w:val="center"/>
              <w:rPr>
                <w:rFonts w:ascii="宋体" w:hAnsi="宋体"/>
                <w:sz w:val="24"/>
              </w:rPr>
            </w:pPr>
          </w:p>
        </w:tc>
        <w:tc>
          <w:tcPr>
            <w:tcW w:w="1741" w:type="dxa"/>
            <w:vAlign w:val="center"/>
          </w:tcPr>
          <w:p w14:paraId="22A200A3" w14:textId="77777777" w:rsidR="00745847" w:rsidRDefault="00745847" w:rsidP="00ED47E2">
            <w:pPr>
              <w:jc w:val="center"/>
              <w:rPr>
                <w:rFonts w:ascii="宋体" w:hAnsi="宋体"/>
                <w:sz w:val="24"/>
              </w:rPr>
            </w:pPr>
          </w:p>
        </w:tc>
      </w:tr>
      <w:tr w:rsidR="00745847" w14:paraId="797AA828" w14:textId="77777777" w:rsidTr="00ED47E2">
        <w:trPr>
          <w:trHeight w:val="510"/>
          <w:jc w:val="center"/>
        </w:trPr>
        <w:tc>
          <w:tcPr>
            <w:tcW w:w="700" w:type="dxa"/>
            <w:vAlign w:val="center"/>
          </w:tcPr>
          <w:p w14:paraId="478FE136" w14:textId="77777777" w:rsidR="00745847" w:rsidRDefault="00745847" w:rsidP="00ED47E2">
            <w:pPr>
              <w:jc w:val="center"/>
              <w:rPr>
                <w:rFonts w:ascii="宋体" w:hAnsi="宋体"/>
                <w:sz w:val="24"/>
              </w:rPr>
            </w:pPr>
          </w:p>
        </w:tc>
        <w:tc>
          <w:tcPr>
            <w:tcW w:w="701" w:type="dxa"/>
            <w:vAlign w:val="center"/>
          </w:tcPr>
          <w:p w14:paraId="75BFB19A" w14:textId="77777777" w:rsidR="00745847" w:rsidRDefault="00745847" w:rsidP="00ED47E2">
            <w:pPr>
              <w:jc w:val="center"/>
              <w:rPr>
                <w:rFonts w:ascii="宋体" w:hAnsi="宋体"/>
                <w:sz w:val="24"/>
              </w:rPr>
            </w:pPr>
          </w:p>
        </w:tc>
        <w:tc>
          <w:tcPr>
            <w:tcW w:w="2016" w:type="dxa"/>
            <w:vAlign w:val="center"/>
          </w:tcPr>
          <w:p w14:paraId="560D4ABE" w14:textId="77777777" w:rsidR="00745847" w:rsidRDefault="00745847" w:rsidP="00ED47E2">
            <w:pPr>
              <w:jc w:val="center"/>
              <w:rPr>
                <w:rFonts w:ascii="宋体" w:hAnsi="宋体"/>
                <w:sz w:val="24"/>
              </w:rPr>
            </w:pPr>
          </w:p>
        </w:tc>
        <w:tc>
          <w:tcPr>
            <w:tcW w:w="1431" w:type="dxa"/>
            <w:vAlign w:val="center"/>
          </w:tcPr>
          <w:p w14:paraId="56F94725" w14:textId="77777777" w:rsidR="00745847" w:rsidRDefault="00745847" w:rsidP="00ED47E2">
            <w:pPr>
              <w:jc w:val="center"/>
              <w:rPr>
                <w:rFonts w:ascii="宋体" w:hAnsi="宋体"/>
                <w:sz w:val="24"/>
              </w:rPr>
            </w:pPr>
          </w:p>
        </w:tc>
        <w:tc>
          <w:tcPr>
            <w:tcW w:w="1262" w:type="dxa"/>
            <w:vAlign w:val="center"/>
          </w:tcPr>
          <w:p w14:paraId="342B3467" w14:textId="77777777" w:rsidR="00745847" w:rsidRDefault="00745847" w:rsidP="00ED47E2">
            <w:pPr>
              <w:jc w:val="center"/>
              <w:rPr>
                <w:rFonts w:ascii="宋体" w:hAnsi="宋体"/>
                <w:sz w:val="24"/>
              </w:rPr>
            </w:pPr>
          </w:p>
        </w:tc>
        <w:tc>
          <w:tcPr>
            <w:tcW w:w="1417" w:type="dxa"/>
            <w:vAlign w:val="center"/>
          </w:tcPr>
          <w:p w14:paraId="788624B6" w14:textId="77777777" w:rsidR="00745847" w:rsidRDefault="00745847" w:rsidP="00ED47E2">
            <w:pPr>
              <w:jc w:val="center"/>
              <w:rPr>
                <w:rFonts w:ascii="宋体" w:hAnsi="宋体"/>
                <w:sz w:val="24"/>
              </w:rPr>
            </w:pPr>
          </w:p>
        </w:tc>
        <w:tc>
          <w:tcPr>
            <w:tcW w:w="1741" w:type="dxa"/>
            <w:vAlign w:val="center"/>
          </w:tcPr>
          <w:p w14:paraId="4D3B5D64" w14:textId="77777777" w:rsidR="00745847" w:rsidRDefault="00745847" w:rsidP="00ED47E2">
            <w:pPr>
              <w:jc w:val="center"/>
              <w:rPr>
                <w:rFonts w:ascii="宋体" w:hAnsi="宋体"/>
                <w:sz w:val="24"/>
              </w:rPr>
            </w:pPr>
          </w:p>
        </w:tc>
      </w:tr>
      <w:tr w:rsidR="00745847" w14:paraId="7F83A16B" w14:textId="77777777" w:rsidTr="00ED47E2">
        <w:trPr>
          <w:trHeight w:val="510"/>
          <w:jc w:val="center"/>
        </w:trPr>
        <w:tc>
          <w:tcPr>
            <w:tcW w:w="700" w:type="dxa"/>
            <w:vAlign w:val="center"/>
          </w:tcPr>
          <w:p w14:paraId="7191F6C5" w14:textId="77777777" w:rsidR="00745847" w:rsidRDefault="00745847" w:rsidP="00ED47E2">
            <w:pPr>
              <w:jc w:val="center"/>
              <w:rPr>
                <w:rFonts w:ascii="宋体" w:hAnsi="宋体"/>
                <w:sz w:val="24"/>
              </w:rPr>
            </w:pPr>
          </w:p>
        </w:tc>
        <w:tc>
          <w:tcPr>
            <w:tcW w:w="701" w:type="dxa"/>
            <w:vAlign w:val="center"/>
          </w:tcPr>
          <w:p w14:paraId="07B4E7AB" w14:textId="77777777" w:rsidR="00745847" w:rsidRDefault="00745847" w:rsidP="00ED47E2">
            <w:pPr>
              <w:jc w:val="center"/>
              <w:rPr>
                <w:rFonts w:ascii="宋体" w:hAnsi="宋体"/>
                <w:sz w:val="24"/>
              </w:rPr>
            </w:pPr>
          </w:p>
        </w:tc>
        <w:tc>
          <w:tcPr>
            <w:tcW w:w="2016" w:type="dxa"/>
            <w:vAlign w:val="center"/>
          </w:tcPr>
          <w:p w14:paraId="42284797" w14:textId="77777777" w:rsidR="00745847" w:rsidRDefault="00745847" w:rsidP="00ED47E2">
            <w:pPr>
              <w:jc w:val="center"/>
              <w:rPr>
                <w:rFonts w:ascii="宋体" w:hAnsi="宋体"/>
                <w:sz w:val="24"/>
              </w:rPr>
            </w:pPr>
          </w:p>
        </w:tc>
        <w:tc>
          <w:tcPr>
            <w:tcW w:w="1431" w:type="dxa"/>
            <w:vAlign w:val="center"/>
          </w:tcPr>
          <w:p w14:paraId="1E4F35BD" w14:textId="77777777" w:rsidR="00745847" w:rsidRDefault="00745847" w:rsidP="00ED47E2">
            <w:pPr>
              <w:jc w:val="center"/>
              <w:rPr>
                <w:rFonts w:ascii="宋体" w:hAnsi="宋体"/>
                <w:sz w:val="24"/>
              </w:rPr>
            </w:pPr>
          </w:p>
        </w:tc>
        <w:tc>
          <w:tcPr>
            <w:tcW w:w="1262" w:type="dxa"/>
            <w:vAlign w:val="center"/>
          </w:tcPr>
          <w:p w14:paraId="5FCD4AE1" w14:textId="77777777" w:rsidR="00745847" w:rsidRDefault="00745847" w:rsidP="00ED47E2">
            <w:pPr>
              <w:jc w:val="center"/>
              <w:rPr>
                <w:rFonts w:ascii="宋体" w:hAnsi="宋体"/>
                <w:sz w:val="24"/>
              </w:rPr>
            </w:pPr>
          </w:p>
        </w:tc>
        <w:tc>
          <w:tcPr>
            <w:tcW w:w="1417" w:type="dxa"/>
            <w:vAlign w:val="center"/>
          </w:tcPr>
          <w:p w14:paraId="61BE94EB" w14:textId="77777777" w:rsidR="00745847" w:rsidRDefault="00745847" w:rsidP="00ED47E2">
            <w:pPr>
              <w:jc w:val="center"/>
              <w:rPr>
                <w:rFonts w:ascii="宋体" w:hAnsi="宋体"/>
                <w:sz w:val="24"/>
              </w:rPr>
            </w:pPr>
          </w:p>
        </w:tc>
        <w:tc>
          <w:tcPr>
            <w:tcW w:w="1741" w:type="dxa"/>
            <w:vAlign w:val="center"/>
          </w:tcPr>
          <w:p w14:paraId="6763ECE3" w14:textId="77777777" w:rsidR="00745847" w:rsidRDefault="00745847" w:rsidP="00ED47E2">
            <w:pPr>
              <w:jc w:val="center"/>
              <w:rPr>
                <w:rFonts w:ascii="宋体" w:hAnsi="宋体"/>
                <w:sz w:val="24"/>
              </w:rPr>
            </w:pPr>
          </w:p>
        </w:tc>
      </w:tr>
      <w:tr w:rsidR="00745847" w14:paraId="0F12E956" w14:textId="77777777" w:rsidTr="00ED47E2">
        <w:trPr>
          <w:trHeight w:val="510"/>
          <w:jc w:val="center"/>
        </w:trPr>
        <w:tc>
          <w:tcPr>
            <w:tcW w:w="700" w:type="dxa"/>
            <w:vAlign w:val="center"/>
          </w:tcPr>
          <w:p w14:paraId="77D487B8" w14:textId="77777777" w:rsidR="00745847" w:rsidRDefault="00745847" w:rsidP="00ED47E2">
            <w:pPr>
              <w:jc w:val="center"/>
              <w:rPr>
                <w:rFonts w:ascii="宋体" w:hAnsi="宋体"/>
                <w:sz w:val="24"/>
              </w:rPr>
            </w:pPr>
          </w:p>
        </w:tc>
        <w:tc>
          <w:tcPr>
            <w:tcW w:w="701" w:type="dxa"/>
            <w:vAlign w:val="center"/>
          </w:tcPr>
          <w:p w14:paraId="2F6795CE" w14:textId="77777777" w:rsidR="00745847" w:rsidRDefault="00745847" w:rsidP="00ED47E2">
            <w:pPr>
              <w:jc w:val="center"/>
              <w:rPr>
                <w:rFonts w:ascii="宋体" w:hAnsi="宋体"/>
                <w:sz w:val="24"/>
              </w:rPr>
            </w:pPr>
          </w:p>
        </w:tc>
        <w:tc>
          <w:tcPr>
            <w:tcW w:w="2016" w:type="dxa"/>
            <w:vAlign w:val="center"/>
          </w:tcPr>
          <w:p w14:paraId="33EAD255" w14:textId="77777777" w:rsidR="00745847" w:rsidRDefault="00745847" w:rsidP="00ED47E2">
            <w:pPr>
              <w:jc w:val="center"/>
              <w:rPr>
                <w:rFonts w:ascii="宋体" w:hAnsi="宋体"/>
                <w:sz w:val="24"/>
              </w:rPr>
            </w:pPr>
          </w:p>
        </w:tc>
        <w:tc>
          <w:tcPr>
            <w:tcW w:w="1431" w:type="dxa"/>
            <w:vAlign w:val="center"/>
          </w:tcPr>
          <w:p w14:paraId="5293E031" w14:textId="77777777" w:rsidR="00745847" w:rsidRDefault="00745847" w:rsidP="00ED47E2">
            <w:pPr>
              <w:jc w:val="center"/>
              <w:rPr>
                <w:rFonts w:ascii="宋体" w:hAnsi="宋体"/>
                <w:sz w:val="24"/>
              </w:rPr>
            </w:pPr>
          </w:p>
        </w:tc>
        <w:tc>
          <w:tcPr>
            <w:tcW w:w="1262" w:type="dxa"/>
            <w:vAlign w:val="center"/>
          </w:tcPr>
          <w:p w14:paraId="0E0CA56D" w14:textId="77777777" w:rsidR="00745847" w:rsidRDefault="00745847" w:rsidP="00ED47E2">
            <w:pPr>
              <w:jc w:val="center"/>
              <w:rPr>
                <w:rFonts w:ascii="宋体" w:hAnsi="宋体"/>
                <w:sz w:val="24"/>
              </w:rPr>
            </w:pPr>
          </w:p>
        </w:tc>
        <w:tc>
          <w:tcPr>
            <w:tcW w:w="1417" w:type="dxa"/>
            <w:vAlign w:val="center"/>
          </w:tcPr>
          <w:p w14:paraId="1632F01C" w14:textId="77777777" w:rsidR="00745847" w:rsidRDefault="00745847" w:rsidP="00ED47E2">
            <w:pPr>
              <w:jc w:val="center"/>
              <w:rPr>
                <w:rFonts w:ascii="宋体" w:hAnsi="宋体"/>
                <w:sz w:val="24"/>
              </w:rPr>
            </w:pPr>
          </w:p>
        </w:tc>
        <w:tc>
          <w:tcPr>
            <w:tcW w:w="1741" w:type="dxa"/>
            <w:vAlign w:val="center"/>
          </w:tcPr>
          <w:p w14:paraId="3B322DC6" w14:textId="77777777" w:rsidR="00745847" w:rsidRDefault="00745847" w:rsidP="00ED47E2">
            <w:pPr>
              <w:jc w:val="center"/>
              <w:rPr>
                <w:rFonts w:ascii="宋体" w:hAnsi="宋体"/>
                <w:sz w:val="24"/>
              </w:rPr>
            </w:pPr>
          </w:p>
        </w:tc>
      </w:tr>
      <w:tr w:rsidR="00745847" w14:paraId="0D8C67A2" w14:textId="77777777" w:rsidTr="00ED47E2">
        <w:trPr>
          <w:trHeight w:val="510"/>
          <w:jc w:val="center"/>
        </w:trPr>
        <w:tc>
          <w:tcPr>
            <w:tcW w:w="700" w:type="dxa"/>
            <w:vAlign w:val="center"/>
          </w:tcPr>
          <w:p w14:paraId="638E4B00" w14:textId="77777777" w:rsidR="00745847" w:rsidRDefault="00745847" w:rsidP="00ED47E2">
            <w:pPr>
              <w:jc w:val="center"/>
              <w:rPr>
                <w:rFonts w:ascii="宋体" w:hAnsi="宋体"/>
                <w:sz w:val="24"/>
              </w:rPr>
            </w:pPr>
          </w:p>
        </w:tc>
        <w:tc>
          <w:tcPr>
            <w:tcW w:w="701" w:type="dxa"/>
            <w:vAlign w:val="center"/>
          </w:tcPr>
          <w:p w14:paraId="64E03922" w14:textId="77777777" w:rsidR="00745847" w:rsidRDefault="00745847" w:rsidP="00ED47E2">
            <w:pPr>
              <w:jc w:val="center"/>
              <w:rPr>
                <w:rFonts w:ascii="宋体" w:hAnsi="宋体"/>
                <w:sz w:val="24"/>
              </w:rPr>
            </w:pPr>
          </w:p>
        </w:tc>
        <w:tc>
          <w:tcPr>
            <w:tcW w:w="2016" w:type="dxa"/>
            <w:vAlign w:val="center"/>
          </w:tcPr>
          <w:p w14:paraId="08FCAA0B" w14:textId="77777777" w:rsidR="00745847" w:rsidRDefault="00745847" w:rsidP="00ED47E2">
            <w:pPr>
              <w:jc w:val="center"/>
              <w:rPr>
                <w:rFonts w:ascii="宋体" w:hAnsi="宋体"/>
                <w:sz w:val="24"/>
              </w:rPr>
            </w:pPr>
          </w:p>
        </w:tc>
        <w:tc>
          <w:tcPr>
            <w:tcW w:w="1431" w:type="dxa"/>
            <w:vAlign w:val="center"/>
          </w:tcPr>
          <w:p w14:paraId="60140F8E" w14:textId="77777777" w:rsidR="00745847" w:rsidRDefault="00745847" w:rsidP="00ED47E2">
            <w:pPr>
              <w:jc w:val="center"/>
              <w:rPr>
                <w:rFonts w:ascii="宋体" w:hAnsi="宋体"/>
                <w:sz w:val="24"/>
              </w:rPr>
            </w:pPr>
          </w:p>
        </w:tc>
        <w:tc>
          <w:tcPr>
            <w:tcW w:w="1262" w:type="dxa"/>
            <w:vAlign w:val="center"/>
          </w:tcPr>
          <w:p w14:paraId="7CA5B730" w14:textId="77777777" w:rsidR="00745847" w:rsidRDefault="00745847" w:rsidP="00ED47E2">
            <w:pPr>
              <w:jc w:val="center"/>
              <w:rPr>
                <w:rFonts w:ascii="宋体" w:hAnsi="宋体"/>
                <w:sz w:val="24"/>
              </w:rPr>
            </w:pPr>
          </w:p>
        </w:tc>
        <w:tc>
          <w:tcPr>
            <w:tcW w:w="1417" w:type="dxa"/>
            <w:vAlign w:val="center"/>
          </w:tcPr>
          <w:p w14:paraId="7C71AF42" w14:textId="77777777" w:rsidR="00745847" w:rsidRDefault="00745847" w:rsidP="00ED47E2">
            <w:pPr>
              <w:jc w:val="center"/>
              <w:rPr>
                <w:rFonts w:ascii="宋体" w:hAnsi="宋体"/>
                <w:sz w:val="24"/>
              </w:rPr>
            </w:pPr>
          </w:p>
        </w:tc>
        <w:tc>
          <w:tcPr>
            <w:tcW w:w="1741" w:type="dxa"/>
            <w:vAlign w:val="center"/>
          </w:tcPr>
          <w:p w14:paraId="305D7CE0" w14:textId="77777777" w:rsidR="00745847" w:rsidRDefault="00745847" w:rsidP="00ED47E2">
            <w:pPr>
              <w:jc w:val="center"/>
              <w:rPr>
                <w:rFonts w:ascii="宋体" w:hAnsi="宋体"/>
                <w:sz w:val="24"/>
              </w:rPr>
            </w:pPr>
          </w:p>
        </w:tc>
      </w:tr>
      <w:tr w:rsidR="00745847" w14:paraId="392F2A29" w14:textId="77777777" w:rsidTr="00ED47E2">
        <w:trPr>
          <w:trHeight w:val="510"/>
          <w:jc w:val="center"/>
        </w:trPr>
        <w:tc>
          <w:tcPr>
            <w:tcW w:w="700" w:type="dxa"/>
            <w:vAlign w:val="center"/>
          </w:tcPr>
          <w:p w14:paraId="5E70658D" w14:textId="77777777" w:rsidR="00745847" w:rsidRDefault="00745847" w:rsidP="00ED47E2">
            <w:pPr>
              <w:jc w:val="center"/>
              <w:rPr>
                <w:rFonts w:ascii="宋体" w:hAnsi="宋体"/>
                <w:sz w:val="24"/>
              </w:rPr>
            </w:pPr>
          </w:p>
        </w:tc>
        <w:tc>
          <w:tcPr>
            <w:tcW w:w="701" w:type="dxa"/>
            <w:vAlign w:val="center"/>
          </w:tcPr>
          <w:p w14:paraId="18F4B8CD" w14:textId="77777777" w:rsidR="00745847" w:rsidRDefault="00745847" w:rsidP="00ED47E2">
            <w:pPr>
              <w:jc w:val="center"/>
              <w:rPr>
                <w:rFonts w:ascii="宋体" w:hAnsi="宋体"/>
                <w:sz w:val="24"/>
              </w:rPr>
            </w:pPr>
          </w:p>
        </w:tc>
        <w:tc>
          <w:tcPr>
            <w:tcW w:w="2016" w:type="dxa"/>
            <w:vAlign w:val="center"/>
          </w:tcPr>
          <w:p w14:paraId="7F625D7F" w14:textId="77777777" w:rsidR="00745847" w:rsidRDefault="00745847" w:rsidP="00ED47E2">
            <w:pPr>
              <w:jc w:val="center"/>
              <w:rPr>
                <w:rFonts w:ascii="宋体" w:hAnsi="宋体"/>
                <w:sz w:val="24"/>
              </w:rPr>
            </w:pPr>
          </w:p>
        </w:tc>
        <w:tc>
          <w:tcPr>
            <w:tcW w:w="1431" w:type="dxa"/>
            <w:vAlign w:val="center"/>
          </w:tcPr>
          <w:p w14:paraId="7BA9C6D9" w14:textId="77777777" w:rsidR="00745847" w:rsidRDefault="00745847" w:rsidP="00ED47E2">
            <w:pPr>
              <w:jc w:val="center"/>
              <w:rPr>
                <w:rFonts w:ascii="宋体" w:hAnsi="宋体"/>
                <w:sz w:val="24"/>
              </w:rPr>
            </w:pPr>
          </w:p>
        </w:tc>
        <w:tc>
          <w:tcPr>
            <w:tcW w:w="1262" w:type="dxa"/>
            <w:vAlign w:val="center"/>
          </w:tcPr>
          <w:p w14:paraId="3B3E5A75" w14:textId="77777777" w:rsidR="00745847" w:rsidRDefault="00745847" w:rsidP="00ED47E2">
            <w:pPr>
              <w:jc w:val="center"/>
              <w:rPr>
                <w:rFonts w:ascii="宋体" w:hAnsi="宋体"/>
                <w:sz w:val="24"/>
              </w:rPr>
            </w:pPr>
          </w:p>
        </w:tc>
        <w:tc>
          <w:tcPr>
            <w:tcW w:w="1417" w:type="dxa"/>
            <w:vAlign w:val="center"/>
          </w:tcPr>
          <w:p w14:paraId="62211C6F" w14:textId="77777777" w:rsidR="00745847" w:rsidRDefault="00745847" w:rsidP="00ED47E2">
            <w:pPr>
              <w:jc w:val="center"/>
              <w:rPr>
                <w:rFonts w:ascii="宋体" w:hAnsi="宋体"/>
                <w:sz w:val="24"/>
              </w:rPr>
            </w:pPr>
          </w:p>
        </w:tc>
        <w:tc>
          <w:tcPr>
            <w:tcW w:w="1741" w:type="dxa"/>
            <w:vAlign w:val="center"/>
          </w:tcPr>
          <w:p w14:paraId="2B4CB7AD" w14:textId="77777777" w:rsidR="00745847" w:rsidRDefault="00745847" w:rsidP="00ED47E2">
            <w:pPr>
              <w:jc w:val="center"/>
              <w:rPr>
                <w:rFonts w:ascii="宋体" w:hAnsi="宋体"/>
                <w:sz w:val="24"/>
              </w:rPr>
            </w:pPr>
          </w:p>
        </w:tc>
      </w:tr>
      <w:tr w:rsidR="00745847" w14:paraId="086DB799" w14:textId="77777777" w:rsidTr="00ED47E2">
        <w:trPr>
          <w:trHeight w:val="510"/>
          <w:jc w:val="center"/>
        </w:trPr>
        <w:tc>
          <w:tcPr>
            <w:tcW w:w="700" w:type="dxa"/>
            <w:vAlign w:val="center"/>
          </w:tcPr>
          <w:p w14:paraId="61713737" w14:textId="77777777" w:rsidR="00745847" w:rsidRDefault="00745847" w:rsidP="00ED47E2">
            <w:pPr>
              <w:jc w:val="center"/>
              <w:rPr>
                <w:rFonts w:ascii="宋体" w:hAnsi="宋体"/>
                <w:sz w:val="24"/>
              </w:rPr>
            </w:pPr>
          </w:p>
        </w:tc>
        <w:tc>
          <w:tcPr>
            <w:tcW w:w="701" w:type="dxa"/>
            <w:vAlign w:val="center"/>
          </w:tcPr>
          <w:p w14:paraId="4F602E64" w14:textId="77777777" w:rsidR="00745847" w:rsidRDefault="00745847" w:rsidP="00ED47E2">
            <w:pPr>
              <w:jc w:val="center"/>
              <w:rPr>
                <w:rFonts w:ascii="宋体" w:hAnsi="宋体"/>
                <w:sz w:val="24"/>
              </w:rPr>
            </w:pPr>
          </w:p>
        </w:tc>
        <w:tc>
          <w:tcPr>
            <w:tcW w:w="2016" w:type="dxa"/>
            <w:vAlign w:val="center"/>
          </w:tcPr>
          <w:p w14:paraId="37E0A45F" w14:textId="77777777" w:rsidR="00745847" w:rsidRDefault="00745847" w:rsidP="00ED47E2">
            <w:pPr>
              <w:jc w:val="center"/>
              <w:rPr>
                <w:rFonts w:ascii="宋体" w:hAnsi="宋体"/>
                <w:sz w:val="24"/>
              </w:rPr>
            </w:pPr>
          </w:p>
        </w:tc>
        <w:tc>
          <w:tcPr>
            <w:tcW w:w="1431" w:type="dxa"/>
            <w:vAlign w:val="center"/>
          </w:tcPr>
          <w:p w14:paraId="400E9585" w14:textId="77777777" w:rsidR="00745847" w:rsidRDefault="00745847" w:rsidP="00ED47E2">
            <w:pPr>
              <w:jc w:val="center"/>
              <w:rPr>
                <w:rFonts w:ascii="宋体" w:hAnsi="宋体"/>
                <w:sz w:val="24"/>
              </w:rPr>
            </w:pPr>
          </w:p>
        </w:tc>
        <w:tc>
          <w:tcPr>
            <w:tcW w:w="1262" w:type="dxa"/>
            <w:vAlign w:val="center"/>
          </w:tcPr>
          <w:p w14:paraId="0A8AF453" w14:textId="77777777" w:rsidR="00745847" w:rsidRDefault="00745847" w:rsidP="00ED47E2">
            <w:pPr>
              <w:jc w:val="center"/>
              <w:rPr>
                <w:rFonts w:ascii="宋体" w:hAnsi="宋体"/>
                <w:sz w:val="24"/>
              </w:rPr>
            </w:pPr>
          </w:p>
        </w:tc>
        <w:tc>
          <w:tcPr>
            <w:tcW w:w="1417" w:type="dxa"/>
            <w:vAlign w:val="center"/>
          </w:tcPr>
          <w:p w14:paraId="0FCBC1F0" w14:textId="77777777" w:rsidR="00745847" w:rsidRDefault="00745847" w:rsidP="00ED47E2">
            <w:pPr>
              <w:jc w:val="center"/>
              <w:rPr>
                <w:rFonts w:ascii="宋体" w:hAnsi="宋体"/>
                <w:sz w:val="24"/>
              </w:rPr>
            </w:pPr>
          </w:p>
        </w:tc>
        <w:tc>
          <w:tcPr>
            <w:tcW w:w="1741" w:type="dxa"/>
            <w:vAlign w:val="center"/>
          </w:tcPr>
          <w:p w14:paraId="16DBC6FE" w14:textId="77777777" w:rsidR="00745847" w:rsidRDefault="00745847" w:rsidP="00ED47E2">
            <w:pPr>
              <w:jc w:val="center"/>
              <w:rPr>
                <w:rFonts w:ascii="宋体" w:hAnsi="宋体"/>
                <w:sz w:val="24"/>
              </w:rPr>
            </w:pPr>
          </w:p>
        </w:tc>
      </w:tr>
      <w:tr w:rsidR="00745847" w14:paraId="0975D564" w14:textId="77777777" w:rsidTr="00ED47E2">
        <w:trPr>
          <w:trHeight w:val="510"/>
          <w:jc w:val="center"/>
        </w:trPr>
        <w:tc>
          <w:tcPr>
            <w:tcW w:w="700" w:type="dxa"/>
            <w:vAlign w:val="center"/>
          </w:tcPr>
          <w:p w14:paraId="74291A55" w14:textId="77777777" w:rsidR="00745847" w:rsidRDefault="00745847" w:rsidP="00ED47E2">
            <w:pPr>
              <w:jc w:val="center"/>
              <w:rPr>
                <w:rFonts w:ascii="宋体" w:hAnsi="宋体"/>
                <w:sz w:val="24"/>
              </w:rPr>
            </w:pPr>
          </w:p>
        </w:tc>
        <w:tc>
          <w:tcPr>
            <w:tcW w:w="701" w:type="dxa"/>
            <w:vAlign w:val="center"/>
          </w:tcPr>
          <w:p w14:paraId="67E42018" w14:textId="77777777" w:rsidR="00745847" w:rsidRDefault="00745847" w:rsidP="00ED47E2">
            <w:pPr>
              <w:jc w:val="center"/>
              <w:rPr>
                <w:rFonts w:ascii="宋体" w:hAnsi="宋体"/>
                <w:sz w:val="24"/>
              </w:rPr>
            </w:pPr>
          </w:p>
        </w:tc>
        <w:tc>
          <w:tcPr>
            <w:tcW w:w="2016" w:type="dxa"/>
            <w:vAlign w:val="center"/>
          </w:tcPr>
          <w:p w14:paraId="35B0243E" w14:textId="77777777" w:rsidR="00745847" w:rsidRDefault="00745847" w:rsidP="00ED47E2">
            <w:pPr>
              <w:jc w:val="center"/>
              <w:rPr>
                <w:rFonts w:ascii="宋体" w:hAnsi="宋体"/>
                <w:sz w:val="24"/>
              </w:rPr>
            </w:pPr>
          </w:p>
        </w:tc>
        <w:tc>
          <w:tcPr>
            <w:tcW w:w="1431" w:type="dxa"/>
            <w:vAlign w:val="center"/>
          </w:tcPr>
          <w:p w14:paraId="416B2B1A" w14:textId="77777777" w:rsidR="00745847" w:rsidRDefault="00745847" w:rsidP="00ED47E2">
            <w:pPr>
              <w:jc w:val="center"/>
              <w:rPr>
                <w:rFonts w:ascii="宋体" w:hAnsi="宋体"/>
                <w:sz w:val="24"/>
              </w:rPr>
            </w:pPr>
          </w:p>
        </w:tc>
        <w:tc>
          <w:tcPr>
            <w:tcW w:w="1262" w:type="dxa"/>
            <w:vAlign w:val="center"/>
          </w:tcPr>
          <w:p w14:paraId="47615059" w14:textId="77777777" w:rsidR="00745847" w:rsidRDefault="00745847" w:rsidP="00ED47E2">
            <w:pPr>
              <w:jc w:val="center"/>
              <w:rPr>
                <w:rFonts w:ascii="宋体" w:hAnsi="宋体"/>
                <w:sz w:val="24"/>
              </w:rPr>
            </w:pPr>
          </w:p>
        </w:tc>
        <w:tc>
          <w:tcPr>
            <w:tcW w:w="1417" w:type="dxa"/>
            <w:vAlign w:val="center"/>
          </w:tcPr>
          <w:p w14:paraId="7B54403E" w14:textId="77777777" w:rsidR="00745847" w:rsidRDefault="00745847" w:rsidP="00ED47E2">
            <w:pPr>
              <w:jc w:val="center"/>
              <w:rPr>
                <w:rFonts w:ascii="宋体" w:hAnsi="宋体"/>
                <w:sz w:val="24"/>
              </w:rPr>
            </w:pPr>
          </w:p>
        </w:tc>
        <w:tc>
          <w:tcPr>
            <w:tcW w:w="1741" w:type="dxa"/>
            <w:vAlign w:val="center"/>
          </w:tcPr>
          <w:p w14:paraId="6A318986" w14:textId="77777777" w:rsidR="00745847" w:rsidRDefault="00745847" w:rsidP="00ED47E2">
            <w:pPr>
              <w:jc w:val="center"/>
              <w:rPr>
                <w:rFonts w:ascii="宋体" w:hAnsi="宋体"/>
                <w:sz w:val="24"/>
              </w:rPr>
            </w:pPr>
          </w:p>
        </w:tc>
      </w:tr>
      <w:tr w:rsidR="00745847" w14:paraId="3C17EFE4" w14:textId="77777777" w:rsidTr="00ED47E2">
        <w:trPr>
          <w:trHeight w:val="510"/>
          <w:jc w:val="center"/>
        </w:trPr>
        <w:tc>
          <w:tcPr>
            <w:tcW w:w="700" w:type="dxa"/>
            <w:vAlign w:val="center"/>
          </w:tcPr>
          <w:p w14:paraId="08880C89" w14:textId="77777777" w:rsidR="00745847" w:rsidRDefault="00745847" w:rsidP="00ED47E2">
            <w:pPr>
              <w:jc w:val="center"/>
              <w:rPr>
                <w:rFonts w:ascii="宋体" w:hAnsi="宋体"/>
                <w:sz w:val="24"/>
              </w:rPr>
            </w:pPr>
          </w:p>
        </w:tc>
        <w:tc>
          <w:tcPr>
            <w:tcW w:w="701" w:type="dxa"/>
            <w:vAlign w:val="center"/>
          </w:tcPr>
          <w:p w14:paraId="6655A7E1" w14:textId="77777777" w:rsidR="00745847" w:rsidRDefault="00745847" w:rsidP="00ED47E2">
            <w:pPr>
              <w:jc w:val="center"/>
              <w:rPr>
                <w:rFonts w:ascii="宋体" w:hAnsi="宋体"/>
                <w:sz w:val="24"/>
              </w:rPr>
            </w:pPr>
          </w:p>
        </w:tc>
        <w:tc>
          <w:tcPr>
            <w:tcW w:w="2016" w:type="dxa"/>
            <w:vAlign w:val="center"/>
          </w:tcPr>
          <w:p w14:paraId="7F1640D8" w14:textId="77777777" w:rsidR="00745847" w:rsidRDefault="00745847" w:rsidP="00ED47E2">
            <w:pPr>
              <w:jc w:val="center"/>
              <w:rPr>
                <w:rFonts w:ascii="宋体" w:hAnsi="宋体"/>
                <w:sz w:val="24"/>
              </w:rPr>
            </w:pPr>
          </w:p>
        </w:tc>
        <w:tc>
          <w:tcPr>
            <w:tcW w:w="1431" w:type="dxa"/>
            <w:vAlign w:val="center"/>
          </w:tcPr>
          <w:p w14:paraId="13C2A412" w14:textId="77777777" w:rsidR="00745847" w:rsidRDefault="00745847" w:rsidP="00ED47E2">
            <w:pPr>
              <w:jc w:val="center"/>
              <w:rPr>
                <w:rFonts w:ascii="宋体" w:hAnsi="宋体"/>
                <w:sz w:val="24"/>
              </w:rPr>
            </w:pPr>
          </w:p>
        </w:tc>
        <w:tc>
          <w:tcPr>
            <w:tcW w:w="1262" w:type="dxa"/>
            <w:vAlign w:val="center"/>
          </w:tcPr>
          <w:p w14:paraId="2D1CF4EC" w14:textId="77777777" w:rsidR="00745847" w:rsidRDefault="00745847" w:rsidP="00ED47E2">
            <w:pPr>
              <w:jc w:val="center"/>
              <w:rPr>
                <w:rFonts w:ascii="宋体" w:hAnsi="宋体"/>
                <w:sz w:val="24"/>
              </w:rPr>
            </w:pPr>
          </w:p>
        </w:tc>
        <w:tc>
          <w:tcPr>
            <w:tcW w:w="1417" w:type="dxa"/>
            <w:vAlign w:val="center"/>
          </w:tcPr>
          <w:p w14:paraId="4AECC5EB" w14:textId="77777777" w:rsidR="00745847" w:rsidRDefault="00745847" w:rsidP="00ED47E2">
            <w:pPr>
              <w:jc w:val="center"/>
              <w:rPr>
                <w:rFonts w:ascii="宋体" w:hAnsi="宋体"/>
                <w:sz w:val="24"/>
              </w:rPr>
            </w:pPr>
          </w:p>
        </w:tc>
        <w:tc>
          <w:tcPr>
            <w:tcW w:w="1741" w:type="dxa"/>
            <w:vAlign w:val="center"/>
          </w:tcPr>
          <w:p w14:paraId="7871AD72" w14:textId="77777777" w:rsidR="00745847" w:rsidRDefault="00745847" w:rsidP="00ED47E2">
            <w:pPr>
              <w:jc w:val="center"/>
              <w:rPr>
                <w:rFonts w:ascii="宋体" w:hAnsi="宋体"/>
                <w:sz w:val="24"/>
              </w:rPr>
            </w:pPr>
          </w:p>
        </w:tc>
      </w:tr>
      <w:tr w:rsidR="00745847" w14:paraId="4F8B6C62" w14:textId="77777777" w:rsidTr="00ED47E2">
        <w:trPr>
          <w:trHeight w:val="510"/>
          <w:jc w:val="center"/>
        </w:trPr>
        <w:tc>
          <w:tcPr>
            <w:tcW w:w="700" w:type="dxa"/>
            <w:vAlign w:val="center"/>
          </w:tcPr>
          <w:p w14:paraId="7D5AD2DE" w14:textId="77777777" w:rsidR="00745847" w:rsidRDefault="00745847" w:rsidP="00ED47E2">
            <w:pPr>
              <w:jc w:val="center"/>
              <w:rPr>
                <w:rFonts w:ascii="宋体" w:hAnsi="宋体"/>
                <w:sz w:val="24"/>
              </w:rPr>
            </w:pPr>
          </w:p>
        </w:tc>
        <w:tc>
          <w:tcPr>
            <w:tcW w:w="701" w:type="dxa"/>
            <w:vAlign w:val="center"/>
          </w:tcPr>
          <w:p w14:paraId="20589512" w14:textId="77777777" w:rsidR="00745847" w:rsidRDefault="00745847" w:rsidP="00ED47E2">
            <w:pPr>
              <w:jc w:val="center"/>
              <w:rPr>
                <w:rFonts w:ascii="宋体" w:hAnsi="宋体"/>
                <w:sz w:val="24"/>
              </w:rPr>
            </w:pPr>
          </w:p>
        </w:tc>
        <w:tc>
          <w:tcPr>
            <w:tcW w:w="2016" w:type="dxa"/>
            <w:vAlign w:val="center"/>
          </w:tcPr>
          <w:p w14:paraId="015BA84A" w14:textId="77777777" w:rsidR="00745847" w:rsidRDefault="00745847" w:rsidP="00ED47E2">
            <w:pPr>
              <w:jc w:val="center"/>
              <w:rPr>
                <w:rFonts w:ascii="宋体" w:hAnsi="宋体"/>
                <w:sz w:val="24"/>
              </w:rPr>
            </w:pPr>
          </w:p>
        </w:tc>
        <w:tc>
          <w:tcPr>
            <w:tcW w:w="1431" w:type="dxa"/>
            <w:vAlign w:val="center"/>
          </w:tcPr>
          <w:p w14:paraId="3453BCB5" w14:textId="77777777" w:rsidR="00745847" w:rsidRDefault="00745847" w:rsidP="00ED47E2">
            <w:pPr>
              <w:jc w:val="center"/>
              <w:rPr>
                <w:rFonts w:ascii="宋体" w:hAnsi="宋体"/>
                <w:sz w:val="24"/>
              </w:rPr>
            </w:pPr>
          </w:p>
        </w:tc>
        <w:tc>
          <w:tcPr>
            <w:tcW w:w="1262" w:type="dxa"/>
            <w:vAlign w:val="center"/>
          </w:tcPr>
          <w:p w14:paraId="0B7B2A79" w14:textId="77777777" w:rsidR="00745847" w:rsidRDefault="00745847" w:rsidP="00ED47E2">
            <w:pPr>
              <w:jc w:val="center"/>
              <w:rPr>
                <w:rFonts w:ascii="宋体" w:hAnsi="宋体"/>
                <w:sz w:val="24"/>
              </w:rPr>
            </w:pPr>
          </w:p>
        </w:tc>
        <w:tc>
          <w:tcPr>
            <w:tcW w:w="1417" w:type="dxa"/>
            <w:vAlign w:val="center"/>
          </w:tcPr>
          <w:p w14:paraId="0F192436" w14:textId="77777777" w:rsidR="00745847" w:rsidRDefault="00745847" w:rsidP="00ED47E2">
            <w:pPr>
              <w:jc w:val="center"/>
              <w:rPr>
                <w:rFonts w:ascii="宋体" w:hAnsi="宋体"/>
                <w:sz w:val="24"/>
              </w:rPr>
            </w:pPr>
          </w:p>
        </w:tc>
        <w:tc>
          <w:tcPr>
            <w:tcW w:w="1741" w:type="dxa"/>
            <w:vAlign w:val="center"/>
          </w:tcPr>
          <w:p w14:paraId="528EE8F2" w14:textId="77777777" w:rsidR="00745847" w:rsidRDefault="00745847" w:rsidP="00ED47E2">
            <w:pPr>
              <w:jc w:val="center"/>
              <w:rPr>
                <w:rFonts w:ascii="宋体" w:hAnsi="宋体"/>
                <w:sz w:val="24"/>
              </w:rPr>
            </w:pPr>
          </w:p>
        </w:tc>
      </w:tr>
      <w:tr w:rsidR="00745847" w14:paraId="583F3573" w14:textId="77777777" w:rsidTr="00ED47E2">
        <w:trPr>
          <w:trHeight w:val="510"/>
          <w:jc w:val="center"/>
        </w:trPr>
        <w:tc>
          <w:tcPr>
            <w:tcW w:w="700" w:type="dxa"/>
            <w:vAlign w:val="center"/>
          </w:tcPr>
          <w:p w14:paraId="32C9D34E" w14:textId="77777777" w:rsidR="00745847" w:rsidRDefault="00745847" w:rsidP="00ED47E2">
            <w:pPr>
              <w:jc w:val="center"/>
              <w:rPr>
                <w:rFonts w:ascii="宋体" w:hAnsi="宋体"/>
                <w:sz w:val="24"/>
              </w:rPr>
            </w:pPr>
          </w:p>
        </w:tc>
        <w:tc>
          <w:tcPr>
            <w:tcW w:w="701" w:type="dxa"/>
            <w:vAlign w:val="center"/>
          </w:tcPr>
          <w:p w14:paraId="03BC19CD" w14:textId="77777777" w:rsidR="00745847" w:rsidRDefault="00745847" w:rsidP="00ED47E2">
            <w:pPr>
              <w:jc w:val="center"/>
              <w:rPr>
                <w:rFonts w:ascii="宋体" w:hAnsi="宋体"/>
                <w:sz w:val="24"/>
              </w:rPr>
            </w:pPr>
          </w:p>
        </w:tc>
        <w:tc>
          <w:tcPr>
            <w:tcW w:w="2016" w:type="dxa"/>
            <w:vAlign w:val="center"/>
          </w:tcPr>
          <w:p w14:paraId="6236855E" w14:textId="77777777" w:rsidR="00745847" w:rsidRDefault="00745847" w:rsidP="00ED47E2">
            <w:pPr>
              <w:jc w:val="center"/>
              <w:rPr>
                <w:rFonts w:ascii="宋体" w:hAnsi="宋体"/>
                <w:sz w:val="24"/>
              </w:rPr>
            </w:pPr>
          </w:p>
        </w:tc>
        <w:tc>
          <w:tcPr>
            <w:tcW w:w="1431" w:type="dxa"/>
            <w:vAlign w:val="center"/>
          </w:tcPr>
          <w:p w14:paraId="60A75451" w14:textId="77777777" w:rsidR="00745847" w:rsidRDefault="00745847" w:rsidP="00ED47E2">
            <w:pPr>
              <w:jc w:val="center"/>
              <w:rPr>
                <w:rFonts w:ascii="宋体" w:hAnsi="宋体"/>
                <w:sz w:val="24"/>
              </w:rPr>
            </w:pPr>
          </w:p>
        </w:tc>
        <w:tc>
          <w:tcPr>
            <w:tcW w:w="1262" w:type="dxa"/>
            <w:vAlign w:val="center"/>
          </w:tcPr>
          <w:p w14:paraId="0E5A9A38" w14:textId="77777777" w:rsidR="00745847" w:rsidRDefault="00745847" w:rsidP="00ED47E2">
            <w:pPr>
              <w:jc w:val="center"/>
              <w:rPr>
                <w:rFonts w:ascii="宋体" w:hAnsi="宋体"/>
                <w:sz w:val="24"/>
              </w:rPr>
            </w:pPr>
          </w:p>
        </w:tc>
        <w:tc>
          <w:tcPr>
            <w:tcW w:w="1417" w:type="dxa"/>
            <w:vAlign w:val="center"/>
          </w:tcPr>
          <w:p w14:paraId="44DB144F" w14:textId="77777777" w:rsidR="00745847" w:rsidRDefault="00745847" w:rsidP="00ED47E2">
            <w:pPr>
              <w:jc w:val="center"/>
              <w:rPr>
                <w:rFonts w:ascii="宋体" w:hAnsi="宋体"/>
                <w:sz w:val="24"/>
              </w:rPr>
            </w:pPr>
          </w:p>
        </w:tc>
        <w:tc>
          <w:tcPr>
            <w:tcW w:w="1741" w:type="dxa"/>
            <w:vAlign w:val="center"/>
          </w:tcPr>
          <w:p w14:paraId="23A6FCDB" w14:textId="77777777" w:rsidR="00745847" w:rsidRDefault="00745847" w:rsidP="00ED47E2">
            <w:pPr>
              <w:jc w:val="center"/>
              <w:rPr>
                <w:rFonts w:ascii="宋体" w:hAnsi="宋体"/>
                <w:sz w:val="24"/>
              </w:rPr>
            </w:pPr>
          </w:p>
        </w:tc>
      </w:tr>
    </w:tbl>
    <w:p w14:paraId="0BF25918" w14:textId="77777777" w:rsidR="00745847" w:rsidRDefault="00745847" w:rsidP="00745847">
      <w:pPr>
        <w:jc w:val="left"/>
        <w:rPr>
          <w:b/>
          <w:sz w:val="28"/>
          <w:szCs w:val="28"/>
        </w:rPr>
      </w:pPr>
    </w:p>
    <w:p w14:paraId="6B5098CD" w14:textId="77777777" w:rsidR="00745847" w:rsidRDefault="00745847" w:rsidP="00745847">
      <w:pPr>
        <w:pStyle w:val="1"/>
        <w:spacing w:line="240" w:lineRule="auto"/>
        <w:jc w:val="center"/>
        <w:rPr>
          <w:sz w:val="28"/>
          <w:szCs w:val="28"/>
        </w:rPr>
        <w:sectPr w:rsidR="00745847">
          <w:type w:val="nextColumn"/>
          <w:pgSz w:w="11906" w:h="16838"/>
          <w:pgMar w:top="1418" w:right="1134" w:bottom="1134" w:left="1531" w:header="851" w:footer="737" w:gutter="284"/>
          <w:paperSrc w:first="7" w:other="7"/>
          <w:cols w:space="720"/>
          <w:docGrid w:linePitch="312"/>
        </w:sectPr>
      </w:pPr>
      <w:bookmarkStart w:id="18" w:name="_Toc299719284"/>
      <w:bookmarkStart w:id="19" w:name="_Toc299719433"/>
    </w:p>
    <w:p w14:paraId="0E02DB53" w14:textId="77777777" w:rsidR="00745847" w:rsidRPr="00301DFD" w:rsidRDefault="00745847" w:rsidP="00301DFD">
      <w:pPr>
        <w:pStyle w:val="12"/>
        <w:spacing w:before="0" w:after="0" w:line="460" w:lineRule="exact"/>
        <w:ind w:left="2517"/>
        <w:jc w:val="both"/>
        <w:outlineLvl w:val="0"/>
      </w:pPr>
      <w:bookmarkStart w:id="20" w:name="_Toc334616154"/>
      <w:bookmarkStart w:id="21" w:name="_Toc391046315"/>
      <w:r w:rsidRPr="00301DFD">
        <w:rPr>
          <w:rFonts w:hint="eastAsia"/>
        </w:rPr>
        <w:lastRenderedPageBreak/>
        <w:t>表2.8 从业人员工伤保险统计表</w:t>
      </w:r>
      <w:bookmarkEnd w:id="18"/>
      <w:bookmarkEnd w:id="19"/>
      <w:bookmarkEnd w:id="20"/>
      <w:bookmarkEnd w:id="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1708"/>
        <w:gridCol w:w="1986"/>
        <w:gridCol w:w="2405"/>
        <w:gridCol w:w="2261"/>
      </w:tblGrid>
      <w:tr w:rsidR="00745847" w14:paraId="5E3CB2EE" w14:textId="77777777" w:rsidTr="00ED47E2">
        <w:trPr>
          <w:trHeight w:val="463"/>
        </w:trPr>
        <w:tc>
          <w:tcPr>
            <w:tcW w:w="705" w:type="dxa"/>
            <w:vAlign w:val="center"/>
          </w:tcPr>
          <w:p w14:paraId="1EA4B388" w14:textId="77777777" w:rsidR="00745847" w:rsidRDefault="00745847" w:rsidP="00ED47E2">
            <w:pPr>
              <w:jc w:val="center"/>
              <w:rPr>
                <w:rFonts w:ascii="宋体" w:hAnsi="宋体"/>
                <w:szCs w:val="21"/>
              </w:rPr>
            </w:pPr>
            <w:r>
              <w:rPr>
                <w:rFonts w:ascii="宋体" w:hAnsi="宋体" w:hint="eastAsia"/>
                <w:szCs w:val="21"/>
              </w:rPr>
              <w:t>序号</w:t>
            </w:r>
          </w:p>
        </w:tc>
        <w:tc>
          <w:tcPr>
            <w:tcW w:w="1708" w:type="dxa"/>
            <w:vAlign w:val="center"/>
          </w:tcPr>
          <w:p w14:paraId="2F881A9C" w14:textId="77777777" w:rsidR="00745847" w:rsidRDefault="00745847" w:rsidP="00ED47E2">
            <w:pPr>
              <w:jc w:val="center"/>
              <w:rPr>
                <w:rFonts w:ascii="宋体" w:hAnsi="宋体"/>
                <w:szCs w:val="21"/>
              </w:rPr>
            </w:pPr>
            <w:r>
              <w:rPr>
                <w:rFonts w:ascii="宋体" w:hAnsi="宋体" w:hint="eastAsia"/>
                <w:szCs w:val="21"/>
              </w:rPr>
              <w:t>姓名</w:t>
            </w:r>
          </w:p>
        </w:tc>
        <w:tc>
          <w:tcPr>
            <w:tcW w:w="1986" w:type="dxa"/>
            <w:vAlign w:val="center"/>
          </w:tcPr>
          <w:p w14:paraId="1371A0FA" w14:textId="77777777" w:rsidR="00745847" w:rsidRDefault="00745847" w:rsidP="00ED47E2">
            <w:pPr>
              <w:jc w:val="center"/>
              <w:rPr>
                <w:rFonts w:ascii="宋体" w:hAnsi="宋体"/>
                <w:szCs w:val="21"/>
              </w:rPr>
            </w:pPr>
            <w:r>
              <w:rPr>
                <w:rFonts w:ascii="宋体" w:hAnsi="宋体" w:hint="eastAsia"/>
                <w:szCs w:val="21"/>
              </w:rPr>
              <w:t>部门</w:t>
            </w:r>
          </w:p>
        </w:tc>
        <w:tc>
          <w:tcPr>
            <w:tcW w:w="2405" w:type="dxa"/>
            <w:vAlign w:val="center"/>
          </w:tcPr>
          <w:p w14:paraId="0939432E" w14:textId="77777777" w:rsidR="00745847" w:rsidRDefault="00745847" w:rsidP="00ED47E2">
            <w:pPr>
              <w:jc w:val="center"/>
              <w:rPr>
                <w:rFonts w:ascii="宋体" w:hAnsi="宋体"/>
                <w:szCs w:val="21"/>
              </w:rPr>
            </w:pPr>
            <w:r>
              <w:rPr>
                <w:rFonts w:ascii="宋体" w:hAnsi="宋体" w:hint="eastAsia"/>
                <w:szCs w:val="21"/>
              </w:rPr>
              <w:t>岗位</w:t>
            </w:r>
          </w:p>
        </w:tc>
        <w:tc>
          <w:tcPr>
            <w:tcW w:w="2261" w:type="dxa"/>
            <w:vAlign w:val="center"/>
          </w:tcPr>
          <w:p w14:paraId="74D30390" w14:textId="77777777" w:rsidR="00745847" w:rsidRDefault="00745847" w:rsidP="00ED47E2">
            <w:pPr>
              <w:jc w:val="center"/>
              <w:rPr>
                <w:rFonts w:ascii="宋体" w:hAnsi="宋体"/>
                <w:szCs w:val="21"/>
              </w:rPr>
            </w:pPr>
            <w:r>
              <w:rPr>
                <w:rFonts w:ascii="宋体" w:hAnsi="宋体" w:hint="eastAsia"/>
                <w:szCs w:val="21"/>
              </w:rPr>
              <w:t>交纳保险日期</w:t>
            </w:r>
          </w:p>
        </w:tc>
      </w:tr>
      <w:tr w:rsidR="00745847" w14:paraId="2081DD3E" w14:textId="77777777" w:rsidTr="00ED47E2">
        <w:trPr>
          <w:trHeight w:val="463"/>
        </w:trPr>
        <w:tc>
          <w:tcPr>
            <w:tcW w:w="705" w:type="dxa"/>
            <w:vAlign w:val="center"/>
          </w:tcPr>
          <w:p w14:paraId="59A94BF8" w14:textId="77777777" w:rsidR="00745847" w:rsidRDefault="00745847" w:rsidP="00ED47E2">
            <w:pPr>
              <w:jc w:val="center"/>
              <w:rPr>
                <w:rFonts w:ascii="宋体" w:hAnsi="宋体"/>
                <w:sz w:val="24"/>
              </w:rPr>
            </w:pPr>
          </w:p>
        </w:tc>
        <w:tc>
          <w:tcPr>
            <w:tcW w:w="1708" w:type="dxa"/>
            <w:vAlign w:val="center"/>
          </w:tcPr>
          <w:p w14:paraId="4ED45E6E" w14:textId="77777777" w:rsidR="00745847" w:rsidRDefault="00745847" w:rsidP="00ED47E2">
            <w:pPr>
              <w:jc w:val="center"/>
              <w:rPr>
                <w:rFonts w:ascii="宋体" w:hAnsi="宋体"/>
                <w:sz w:val="24"/>
              </w:rPr>
            </w:pPr>
          </w:p>
        </w:tc>
        <w:tc>
          <w:tcPr>
            <w:tcW w:w="1986" w:type="dxa"/>
            <w:vAlign w:val="center"/>
          </w:tcPr>
          <w:p w14:paraId="44378D09" w14:textId="77777777" w:rsidR="00745847" w:rsidRDefault="00745847" w:rsidP="00ED47E2">
            <w:pPr>
              <w:jc w:val="center"/>
              <w:rPr>
                <w:rFonts w:ascii="宋体" w:hAnsi="宋体"/>
                <w:sz w:val="24"/>
              </w:rPr>
            </w:pPr>
          </w:p>
        </w:tc>
        <w:tc>
          <w:tcPr>
            <w:tcW w:w="2405" w:type="dxa"/>
            <w:vAlign w:val="center"/>
          </w:tcPr>
          <w:p w14:paraId="222A5B67" w14:textId="77777777" w:rsidR="00745847" w:rsidRDefault="00745847" w:rsidP="00ED47E2">
            <w:pPr>
              <w:jc w:val="center"/>
              <w:rPr>
                <w:rFonts w:ascii="宋体" w:hAnsi="宋体"/>
                <w:sz w:val="24"/>
              </w:rPr>
            </w:pPr>
          </w:p>
        </w:tc>
        <w:tc>
          <w:tcPr>
            <w:tcW w:w="2261" w:type="dxa"/>
            <w:vAlign w:val="center"/>
          </w:tcPr>
          <w:p w14:paraId="4E013CAF" w14:textId="77777777" w:rsidR="00745847" w:rsidRDefault="00745847" w:rsidP="00ED47E2">
            <w:pPr>
              <w:jc w:val="center"/>
              <w:rPr>
                <w:rFonts w:ascii="宋体" w:hAnsi="宋体"/>
                <w:sz w:val="24"/>
              </w:rPr>
            </w:pPr>
          </w:p>
        </w:tc>
      </w:tr>
      <w:tr w:rsidR="00745847" w14:paraId="7A32AD69" w14:textId="77777777" w:rsidTr="00ED47E2">
        <w:trPr>
          <w:trHeight w:val="463"/>
        </w:trPr>
        <w:tc>
          <w:tcPr>
            <w:tcW w:w="705" w:type="dxa"/>
            <w:vAlign w:val="center"/>
          </w:tcPr>
          <w:p w14:paraId="31115AEE" w14:textId="77777777" w:rsidR="00745847" w:rsidRDefault="00745847" w:rsidP="00ED47E2">
            <w:pPr>
              <w:jc w:val="center"/>
              <w:rPr>
                <w:rFonts w:ascii="宋体" w:hAnsi="宋体"/>
                <w:sz w:val="24"/>
              </w:rPr>
            </w:pPr>
          </w:p>
        </w:tc>
        <w:tc>
          <w:tcPr>
            <w:tcW w:w="1708" w:type="dxa"/>
            <w:vAlign w:val="center"/>
          </w:tcPr>
          <w:p w14:paraId="01DA3A46" w14:textId="77777777" w:rsidR="00745847" w:rsidRDefault="00745847" w:rsidP="00ED47E2">
            <w:pPr>
              <w:jc w:val="center"/>
              <w:rPr>
                <w:rFonts w:ascii="宋体" w:hAnsi="宋体"/>
                <w:sz w:val="24"/>
              </w:rPr>
            </w:pPr>
          </w:p>
        </w:tc>
        <w:tc>
          <w:tcPr>
            <w:tcW w:w="1986" w:type="dxa"/>
            <w:vAlign w:val="center"/>
          </w:tcPr>
          <w:p w14:paraId="2BFA52CB" w14:textId="77777777" w:rsidR="00745847" w:rsidRDefault="00745847" w:rsidP="00ED47E2">
            <w:pPr>
              <w:jc w:val="center"/>
              <w:rPr>
                <w:rFonts w:ascii="宋体" w:hAnsi="宋体"/>
                <w:sz w:val="24"/>
              </w:rPr>
            </w:pPr>
          </w:p>
        </w:tc>
        <w:tc>
          <w:tcPr>
            <w:tcW w:w="2405" w:type="dxa"/>
            <w:vAlign w:val="center"/>
          </w:tcPr>
          <w:p w14:paraId="3D46F48A" w14:textId="77777777" w:rsidR="00745847" w:rsidRDefault="00745847" w:rsidP="00ED47E2">
            <w:pPr>
              <w:jc w:val="center"/>
              <w:rPr>
                <w:rFonts w:ascii="宋体" w:hAnsi="宋体"/>
                <w:sz w:val="24"/>
              </w:rPr>
            </w:pPr>
          </w:p>
        </w:tc>
        <w:tc>
          <w:tcPr>
            <w:tcW w:w="2261" w:type="dxa"/>
            <w:vAlign w:val="center"/>
          </w:tcPr>
          <w:p w14:paraId="662024DA" w14:textId="77777777" w:rsidR="00745847" w:rsidRDefault="00745847" w:rsidP="00ED47E2">
            <w:pPr>
              <w:jc w:val="center"/>
              <w:rPr>
                <w:rFonts w:ascii="宋体" w:hAnsi="宋体"/>
                <w:sz w:val="24"/>
              </w:rPr>
            </w:pPr>
          </w:p>
        </w:tc>
      </w:tr>
      <w:tr w:rsidR="00745847" w14:paraId="381622E0" w14:textId="77777777" w:rsidTr="00ED47E2">
        <w:trPr>
          <w:trHeight w:val="463"/>
        </w:trPr>
        <w:tc>
          <w:tcPr>
            <w:tcW w:w="705" w:type="dxa"/>
            <w:vAlign w:val="center"/>
          </w:tcPr>
          <w:p w14:paraId="05339CC5" w14:textId="77777777" w:rsidR="00745847" w:rsidRDefault="00745847" w:rsidP="00ED47E2">
            <w:pPr>
              <w:autoSpaceDE w:val="0"/>
              <w:autoSpaceDN w:val="0"/>
              <w:adjustRightInd w:val="0"/>
              <w:jc w:val="center"/>
              <w:rPr>
                <w:rFonts w:ascii="宋体" w:hAnsi="宋体" w:cs="宋体"/>
                <w:kern w:val="0"/>
                <w:sz w:val="24"/>
              </w:rPr>
            </w:pPr>
          </w:p>
        </w:tc>
        <w:tc>
          <w:tcPr>
            <w:tcW w:w="1708" w:type="dxa"/>
            <w:vAlign w:val="center"/>
          </w:tcPr>
          <w:p w14:paraId="2811DC5A" w14:textId="77777777" w:rsidR="00745847" w:rsidRDefault="00745847" w:rsidP="00ED47E2">
            <w:pPr>
              <w:autoSpaceDE w:val="0"/>
              <w:autoSpaceDN w:val="0"/>
              <w:adjustRightInd w:val="0"/>
              <w:jc w:val="center"/>
              <w:rPr>
                <w:rFonts w:ascii="宋体" w:hAnsi="宋体" w:cs="宋体"/>
                <w:kern w:val="0"/>
                <w:sz w:val="24"/>
              </w:rPr>
            </w:pPr>
          </w:p>
        </w:tc>
        <w:tc>
          <w:tcPr>
            <w:tcW w:w="1986" w:type="dxa"/>
            <w:vAlign w:val="center"/>
          </w:tcPr>
          <w:p w14:paraId="503F37AB" w14:textId="77777777" w:rsidR="00745847" w:rsidRDefault="00745847" w:rsidP="00ED47E2">
            <w:pPr>
              <w:jc w:val="center"/>
              <w:rPr>
                <w:rFonts w:ascii="宋体" w:hAnsi="宋体"/>
                <w:sz w:val="24"/>
              </w:rPr>
            </w:pPr>
          </w:p>
        </w:tc>
        <w:tc>
          <w:tcPr>
            <w:tcW w:w="2405" w:type="dxa"/>
            <w:vAlign w:val="center"/>
          </w:tcPr>
          <w:p w14:paraId="24478632" w14:textId="77777777" w:rsidR="00745847" w:rsidRDefault="00745847" w:rsidP="00ED47E2">
            <w:pPr>
              <w:jc w:val="center"/>
              <w:rPr>
                <w:rFonts w:ascii="宋体" w:hAnsi="宋体"/>
                <w:sz w:val="24"/>
              </w:rPr>
            </w:pPr>
          </w:p>
        </w:tc>
        <w:tc>
          <w:tcPr>
            <w:tcW w:w="2261" w:type="dxa"/>
            <w:vAlign w:val="center"/>
          </w:tcPr>
          <w:p w14:paraId="66F3F54B" w14:textId="77777777" w:rsidR="00745847" w:rsidRDefault="00745847" w:rsidP="00ED47E2">
            <w:pPr>
              <w:jc w:val="center"/>
              <w:rPr>
                <w:rFonts w:ascii="宋体" w:hAnsi="宋体"/>
                <w:sz w:val="24"/>
              </w:rPr>
            </w:pPr>
          </w:p>
        </w:tc>
      </w:tr>
      <w:tr w:rsidR="00745847" w14:paraId="60AA3881" w14:textId="77777777" w:rsidTr="00ED47E2">
        <w:trPr>
          <w:trHeight w:val="463"/>
        </w:trPr>
        <w:tc>
          <w:tcPr>
            <w:tcW w:w="705" w:type="dxa"/>
            <w:vAlign w:val="center"/>
          </w:tcPr>
          <w:p w14:paraId="4444C30B" w14:textId="77777777" w:rsidR="00745847" w:rsidRDefault="00745847" w:rsidP="00ED47E2">
            <w:pPr>
              <w:jc w:val="center"/>
              <w:rPr>
                <w:rFonts w:ascii="宋体" w:hAnsi="宋体"/>
                <w:sz w:val="24"/>
              </w:rPr>
            </w:pPr>
          </w:p>
        </w:tc>
        <w:tc>
          <w:tcPr>
            <w:tcW w:w="1708" w:type="dxa"/>
            <w:vAlign w:val="center"/>
          </w:tcPr>
          <w:p w14:paraId="1CFB4468" w14:textId="77777777" w:rsidR="00745847" w:rsidRDefault="00745847" w:rsidP="00ED47E2">
            <w:pPr>
              <w:jc w:val="center"/>
              <w:rPr>
                <w:rFonts w:ascii="宋体" w:hAnsi="宋体"/>
                <w:sz w:val="24"/>
              </w:rPr>
            </w:pPr>
          </w:p>
        </w:tc>
        <w:tc>
          <w:tcPr>
            <w:tcW w:w="1986" w:type="dxa"/>
            <w:vAlign w:val="center"/>
          </w:tcPr>
          <w:p w14:paraId="6E7C013A" w14:textId="77777777" w:rsidR="00745847" w:rsidRDefault="00745847" w:rsidP="00ED47E2">
            <w:pPr>
              <w:jc w:val="center"/>
              <w:rPr>
                <w:rFonts w:ascii="宋体" w:hAnsi="宋体"/>
                <w:sz w:val="24"/>
              </w:rPr>
            </w:pPr>
          </w:p>
        </w:tc>
        <w:tc>
          <w:tcPr>
            <w:tcW w:w="2405" w:type="dxa"/>
            <w:vAlign w:val="center"/>
          </w:tcPr>
          <w:p w14:paraId="2647F7CC" w14:textId="77777777" w:rsidR="00745847" w:rsidRDefault="00745847" w:rsidP="00ED47E2">
            <w:pPr>
              <w:jc w:val="center"/>
              <w:rPr>
                <w:rFonts w:ascii="宋体" w:hAnsi="宋体"/>
                <w:sz w:val="24"/>
              </w:rPr>
            </w:pPr>
          </w:p>
        </w:tc>
        <w:tc>
          <w:tcPr>
            <w:tcW w:w="2261" w:type="dxa"/>
            <w:vAlign w:val="center"/>
          </w:tcPr>
          <w:p w14:paraId="31FA0BFA" w14:textId="77777777" w:rsidR="00745847" w:rsidRDefault="00745847" w:rsidP="00ED47E2">
            <w:pPr>
              <w:jc w:val="center"/>
              <w:rPr>
                <w:rFonts w:ascii="宋体" w:hAnsi="宋体"/>
                <w:sz w:val="24"/>
              </w:rPr>
            </w:pPr>
          </w:p>
        </w:tc>
      </w:tr>
      <w:tr w:rsidR="00745847" w14:paraId="7BEF3005" w14:textId="77777777" w:rsidTr="00ED47E2">
        <w:trPr>
          <w:trHeight w:val="463"/>
        </w:trPr>
        <w:tc>
          <w:tcPr>
            <w:tcW w:w="705" w:type="dxa"/>
            <w:vAlign w:val="center"/>
          </w:tcPr>
          <w:p w14:paraId="7D46A006" w14:textId="77777777" w:rsidR="00745847" w:rsidRDefault="00745847" w:rsidP="00ED47E2">
            <w:pPr>
              <w:jc w:val="center"/>
              <w:rPr>
                <w:rFonts w:ascii="宋体" w:hAnsi="宋体"/>
                <w:sz w:val="24"/>
              </w:rPr>
            </w:pPr>
          </w:p>
        </w:tc>
        <w:tc>
          <w:tcPr>
            <w:tcW w:w="1708" w:type="dxa"/>
            <w:vAlign w:val="center"/>
          </w:tcPr>
          <w:p w14:paraId="19760D5A" w14:textId="77777777" w:rsidR="00745847" w:rsidRDefault="00745847" w:rsidP="00ED47E2">
            <w:pPr>
              <w:jc w:val="center"/>
              <w:rPr>
                <w:rFonts w:ascii="宋体" w:hAnsi="宋体"/>
                <w:sz w:val="24"/>
              </w:rPr>
            </w:pPr>
          </w:p>
        </w:tc>
        <w:tc>
          <w:tcPr>
            <w:tcW w:w="1986" w:type="dxa"/>
            <w:vAlign w:val="center"/>
          </w:tcPr>
          <w:p w14:paraId="60EB033F" w14:textId="77777777" w:rsidR="00745847" w:rsidRDefault="00745847" w:rsidP="00ED47E2">
            <w:pPr>
              <w:jc w:val="center"/>
              <w:rPr>
                <w:rFonts w:ascii="宋体" w:hAnsi="宋体"/>
                <w:sz w:val="24"/>
              </w:rPr>
            </w:pPr>
          </w:p>
        </w:tc>
        <w:tc>
          <w:tcPr>
            <w:tcW w:w="2405" w:type="dxa"/>
            <w:vAlign w:val="center"/>
          </w:tcPr>
          <w:p w14:paraId="32E861A7" w14:textId="77777777" w:rsidR="00745847" w:rsidRDefault="00745847" w:rsidP="00ED47E2">
            <w:pPr>
              <w:jc w:val="center"/>
              <w:rPr>
                <w:rFonts w:ascii="宋体" w:hAnsi="宋体"/>
                <w:sz w:val="24"/>
              </w:rPr>
            </w:pPr>
          </w:p>
        </w:tc>
        <w:tc>
          <w:tcPr>
            <w:tcW w:w="2261" w:type="dxa"/>
            <w:vAlign w:val="center"/>
          </w:tcPr>
          <w:p w14:paraId="17F70E60" w14:textId="77777777" w:rsidR="00745847" w:rsidRDefault="00745847" w:rsidP="00ED47E2">
            <w:pPr>
              <w:jc w:val="center"/>
              <w:rPr>
                <w:rFonts w:ascii="宋体" w:hAnsi="宋体"/>
                <w:sz w:val="24"/>
              </w:rPr>
            </w:pPr>
          </w:p>
        </w:tc>
      </w:tr>
      <w:tr w:rsidR="00745847" w14:paraId="72931BF8" w14:textId="77777777" w:rsidTr="00ED47E2">
        <w:trPr>
          <w:trHeight w:val="463"/>
        </w:trPr>
        <w:tc>
          <w:tcPr>
            <w:tcW w:w="705" w:type="dxa"/>
            <w:vAlign w:val="center"/>
          </w:tcPr>
          <w:p w14:paraId="22122408" w14:textId="77777777" w:rsidR="00745847" w:rsidRDefault="00745847" w:rsidP="00ED47E2">
            <w:pPr>
              <w:jc w:val="center"/>
              <w:rPr>
                <w:rFonts w:ascii="宋体" w:hAnsi="宋体"/>
                <w:sz w:val="24"/>
              </w:rPr>
            </w:pPr>
          </w:p>
        </w:tc>
        <w:tc>
          <w:tcPr>
            <w:tcW w:w="1708" w:type="dxa"/>
            <w:vAlign w:val="center"/>
          </w:tcPr>
          <w:p w14:paraId="2CFD1642" w14:textId="77777777" w:rsidR="00745847" w:rsidRDefault="00745847" w:rsidP="00ED47E2">
            <w:pPr>
              <w:jc w:val="center"/>
              <w:rPr>
                <w:rFonts w:ascii="宋体" w:hAnsi="宋体"/>
                <w:sz w:val="24"/>
              </w:rPr>
            </w:pPr>
          </w:p>
        </w:tc>
        <w:tc>
          <w:tcPr>
            <w:tcW w:w="1986" w:type="dxa"/>
            <w:vAlign w:val="center"/>
          </w:tcPr>
          <w:p w14:paraId="044BA32B" w14:textId="77777777" w:rsidR="00745847" w:rsidRDefault="00745847" w:rsidP="00ED47E2">
            <w:pPr>
              <w:jc w:val="center"/>
              <w:rPr>
                <w:rFonts w:ascii="宋体" w:hAnsi="宋体"/>
                <w:sz w:val="24"/>
              </w:rPr>
            </w:pPr>
          </w:p>
        </w:tc>
        <w:tc>
          <w:tcPr>
            <w:tcW w:w="2405" w:type="dxa"/>
            <w:vAlign w:val="center"/>
          </w:tcPr>
          <w:p w14:paraId="64BF5D25" w14:textId="77777777" w:rsidR="00745847" w:rsidRDefault="00745847" w:rsidP="00ED47E2">
            <w:pPr>
              <w:jc w:val="center"/>
              <w:rPr>
                <w:rFonts w:ascii="宋体" w:hAnsi="宋体"/>
                <w:sz w:val="24"/>
              </w:rPr>
            </w:pPr>
          </w:p>
        </w:tc>
        <w:tc>
          <w:tcPr>
            <w:tcW w:w="2261" w:type="dxa"/>
            <w:vAlign w:val="center"/>
          </w:tcPr>
          <w:p w14:paraId="1C653AF2" w14:textId="77777777" w:rsidR="00745847" w:rsidRDefault="00745847" w:rsidP="00ED47E2">
            <w:pPr>
              <w:jc w:val="center"/>
              <w:rPr>
                <w:rFonts w:ascii="宋体" w:hAnsi="宋体"/>
                <w:sz w:val="24"/>
              </w:rPr>
            </w:pPr>
          </w:p>
        </w:tc>
      </w:tr>
      <w:tr w:rsidR="00745847" w14:paraId="2E20080E" w14:textId="77777777" w:rsidTr="00ED47E2">
        <w:trPr>
          <w:trHeight w:val="463"/>
        </w:trPr>
        <w:tc>
          <w:tcPr>
            <w:tcW w:w="705" w:type="dxa"/>
            <w:vAlign w:val="center"/>
          </w:tcPr>
          <w:p w14:paraId="10A4F2EE" w14:textId="77777777" w:rsidR="00745847" w:rsidRDefault="00745847" w:rsidP="00ED47E2">
            <w:pPr>
              <w:jc w:val="center"/>
              <w:rPr>
                <w:rFonts w:ascii="宋体" w:hAnsi="宋体"/>
                <w:sz w:val="24"/>
              </w:rPr>
            </w:pPr>
          </w:p>
        </w:tc>
        <w:tc>
          <w:tcPr>
            <w:tcW w:w="1708" w:type="dxa"/>
            <w:vAlign w:val="center"/>
          </w:tcPr>
          <w:p w14:paraId="2308556D" w14:textId="77777777" w:rsidR="00745847" w:rsidRDefault="00745847" w:rsidP="00ED47E2">
            <w:pPr>
              <w:jc w:val="center"/>
              <w:rPr>
                <w:rFonts w:ascii="宋体" w:hAnsi="宋体"/>
                <w:sz w:val="24"/>
              </w:rPr>
            </w:pPr>
          </w:p>
        </w:tc>
        <w:tc>
          <w:tcPr>
            <w:tcW w:w="1986" w:type="dxa"/>
            <w:vAlign w:val="center"/>
          </w:tcPr>
          <w:p w14:paraId="11C1FC95" w14:textId="77777777" w:rsidR="00745847" w:rsidRDefault="00745847" w:rsidP="00ED47E2">
            <w:pPr>
              <w:jc w:val="center"/>
              <w:rPr>
                <w:rFonts w:ascii="宋体" w:hAnsi="宋体"/>
                <w:sz w:val="24"/>
              </w:rPr>
            </w:pPr>
          </w:p>
        </w:tc>
        <w:tc>
          <w:tcPr>
            <w:tcW w:w="2405" w:type="dxa"/>
            <w:vAlign w:val="center"/>
          </w:tcPr>
          <w:p w14:paraId="5A03ACA1" w14:textId="77777777" w:rsidR="00745847" w:rsidRDefault="00745847" w:rsidP="00ED47E2">
            <w:pPr>
              <w:jc w:val="center"/>
              <w:rPr>
                <w:rFonts w:ascii="宋体" w:hAnsi="宋体"/>
                <w:sz w:val="24"/>
              </w:rPr>
            </w:pPr>
          </w:p>
        </w:tc>
        <w:tc>
          <w:tcPr>
            <w:tcW w:w="2261" w:type="dxa"/>
            <w:vAlign w:val="center"/>
          </w:tcPr>
          <w:p w14:paraId="5A0287C9" w14:textId="77777777" w:rsidR="00745847" w:rsidRDefault="00745847" w:rsidP="00ED47E2">
            <w:pPr>
              <w:jc w:val="center"/>
              <w:rPr>
                <w:rFonts w:ascii="宋体" w:hAnsi="宋体"/>
                <w:sz w:val="24"/>
              </w:rPr>
            </w:pPr>
          </w:p>
        </w:tc>
      </w:tr>
      <w:tr w:rsidR="00745847" w14:paraId="6DEF113F" w14:textId="77777777" w:rsidTr="00ED47E2">
        <w:trPr>
          <w:trHeight w:val="463"/>
        </w:trPr>
        <w:tc>
          <w:tcPr>
            <w:tcW w:w="705" w:type="dxa"/>
            <w:vAlign w:val="center"/>
          </w:tcPr>
          <w:p w14:paraId="1DE1D95B" w14:textId="77777777" w:rsidR="00745847" w:rsidRDefault="00745847" w:rsidP="00ED47E2">
            <w:pPr>
              <w:jc w:val="center"/>
              <w:rPr>
                <w:rFonts w:ascii="宋体" w:hAnsi="宋体"/>
                <w:sz w:val="24"/>
              </w:rPr>
            </w:pPr>
          </w:p>
        </w:tc>
        <w:tc>
          <w:tcPr>
            <w:tcW w:w="1708" w:type="dxa"/>
            <w:vAlign w:val="center"/>
          </w:tcPr>
          <w:p w14:paraId="7C5C2A7B" w14:textId="77777777" w:rsidR="00745847" w:rsidRDefault="00745847" w:rsidP="00ED47E2">
            <w:pPr>
              <w:jc w:val="center"/>
              <w:rPr>
                <w:rFonts w:ascii="宋体" w:hAnsi="宋体"/>
                <w:sz w:val="24"/>
              </w:rPr>
            </w:pPr>
          </w:p>
        </w:tc>
        <w:tc>
          <w:tcPr>
            <w:tcW w:w="1986" w:type="dxa"/>
            <w:vAlign w:val="center"/>
          </w:tcPr>
          <w:p w14:paraId="76D6BA40" w14:textId="77777777" w:rsidR="00745847" w:rsidRDefault="00745847" w:rsidP="00ED47E2">
            <w:pPr>
              <w:jc w:val="center"/>
              <w:rPr>
                <w:rFonts w:ascii="宋体" w:hAnsi="宋体"/>
                <w:sz w:val="24"/>
              </w:rPr>
            </w:pPr>
          </w:p>
        </w:tc>
        <w:tc>
          <w:tcPr>
            <w:tcW w:w="2405" w:type="dxa"/>
            <w:vAlign w:val="center"/>
          </w:tcPr>
          <w:p w14:paraId="26B415F9" w14:textId="77777777" w:rsidR="00745847" w:rsidRDefault="00745847" w:rsidP="00ED47E2">
            <w:pPr>
              <w:jc w:val="center"/>
              <w:rPr>
                <w:rFonts w:ascii="宋体" w:hAnsi="宋体"/>
                <w:sz w:val="24"/>
              </w:rPr>
            </w:pPr>
          </w:p>
        </w:tc>
        <w:tc>
          <w:tcPr>
            <w:tcW w:w="2261" w:type="dxa"/>
            <w:vAlign w:val="center"/>
          </w:tcPr>
          <w:p w14:paraId="65BBBA83" w14:textId="77777777" w:rsidR="00745847" w:rsidRDefault="00745847" w:rsidP="00ED47E2">
            <w:pPr>
              <w:jc w:val="center"/>
              <w:rPr>
                <w:rFonts w:ascii="宋体" w:hAnsi="宋体"/>
                <w:sz w:val="24"/>
              </w:rPr>
            </w:pPr>
          </w:p>
        </w:tc>
      </w:tr>
      <w:tr w:rsidR="00745847" w14:paraId="50FDD73C" w14:textId="77777777" w:rsidTr="00ED47E2">
        <w:trPr>
          <w:trHeight w:val="463"/>
        </w:trPr>
        <w:tc>
          <w:tcPr>
            <w:tcW w:w="705" w:type="dxa"/>
            <w:vAlign w:val="center"/>
          </w:tcPr>
          <w:p w14:paraId="0775A00A" w14:textId="77777777" w:rsidR="00745847" w:rsidRDefault="00745847" w:rsidP="00ED47E2">
            <w:pPr>
              <w:jc w:val="center"/>
              <w:rPr>
                <w:rFonts w:ascii="宋体" w:hAnsi="宋体"/>
                <w:sz w:val="24"/>
              </w:rPr>
            </w:pPr>
          </w:p>
        </w:tc>
        <w:tc>
          <w:tcPr>
            <w:tcW w:w="1708" w:type="dxa"/>
            <w:vAlign w:val="center"/>
          </w:tcPr>
          <w:p w14:paraId="468966BD" w14:textId="77777777" w:rsidR="00745847" w:rsidRDefault="00745847" w:rsidP="00ED47E2">
            <w:pPr>
              <w:jc w:val="center"/>
              <w:rPr>
                <w:rFonts w:ascii="宋体" w:hAnsi="宋体"/>
                <w:sz w:val="24"/>
              </w:rPr>
            </w:pPr>
          </w:p>
        </w:tc>
        <w:tc>
          <w:tcPr>
            <w:tcW w:w="1986" w:type="dxa"/>
            <w:vAlign w:val="center"/>
          </w:tcPr>
          <w:p w14:paraId="203748F6" w14:textId="77777777" w:rsidR="00745847" w:rsidRDefault="00745847" w:rsidP="00ED47E2">
            <w:pPr>
              <w:jc w:val="center"/>
              <w:rPr>
                <w:rFonts w:ascii="宋体" w:hAnsi="宋体"/>
                <w:sz w:val="24"/>
              </w:rPr>
            </w:pPr>
          </w:p>
        </w:tc>
        <w:tc>
          <w:tcPr>
            <w:tcW w:w="2405" w:type="dxa"/>
            <w:vAlign w:val="center"/>
          </w:tcPr>
          <w:p w14:paraId="03F6D937" w14:textId="77777777" w:rsidR="00745847" w:rsidRDefault="00745847" w:rsidP="00ED47E2">
            <w:pPr>
              <w:jc w:val="center"/>
              <w:rPr>
                <w:rFonts w:ascii="宋体" w:hAnsi="宋体"/>
                <w:sz w:val="24"/>
              </w:rPr>
            </w:pPr>
          </w:p>
        </w:tc>
        <w:tc>
          <w:tcPr>
            <w:tcW w:w="2261" w:type="dxa"/>
            <w:vAlign w:val="center"/>
          </w:tcPr>
          <w:p w14:paraId="2FF7D046" w14:textId="77777777" w:rsidR="00745847" w:rsidRDefault="00745847" w:rsidP="00ED47E2">
            <w:pPr>
              <w:jc w:val="center"/>
              <w:rPr>
                <w:rFonts w:ascii="宋体" w:hAnsi="宋体"/>
                <w:sz w:val="24"/>
              </w:rPr>
            </w:pPr>
          </w:p>
        </w:tc>
      </w:tr>
      <w:tr w:rsidR="00745847" w14:paraId="20070CEF" w14:textId="77777777" w:rsidTr="00ED47E2">
        <w:trPr>
          <w:trHeight w:val="463"/>
        </w:trPr>
        <w:tc>
          <w:tcPr>
            <w:tcW w:w="705" w:type="dxa"/>
            <w:vAlign w:val="center"/>
          </w:tcPr>
          <w:p w14:paraId="3536EF6A" w14:textId="77777777" w:rsidR="00745847" w:rsidRDefault="00745847" w:rsidP="00ED47E2">
            <w:pPr>
              <w:jc w:val="center"/>
              <w:rPr>
                <w:rFonts w:ascii="宋体" w:hAnsi="宋体"/>
                <w:sz w:val="24"/>
              </w:rPr>
            </w:pPr>
          </w:p>
        </w:tc>
        <w:tc>
          <w:tcPr>
            <w:tcW w:w="1708" w:type="dxa"/>
            <w:vAlign w:val="center"/>
          </w:tcPr>
          <w:p w14:paraId="178B8E73" w14:textId="77777777" w:rsidR="00745847" w:rsidRDefault="00745847" w:rsidP="00ED47E2">
            <w:pPr>
              <w:jc w:val="center"/>
              <w:rPr>
                <w:rFonts w:ascii="宋体" w:hAnsi="宋体"/>
                <w:sz w:val="24"/>
              </w:rPr>
            </w:pPr>
          </w:p>
        </w:tc>
        <w:tc>
          <w:tcPr>
            <w:tcW w:w="1986" w:type="dxa"/>
            <w:vAlign w:val="center"/>
          </w:tcPr>
          <w:p w14:paraId="5FE49C8E" w14:textId="77777777" w:rsidR="00745847" w:rsidRDefault="00745847" w:rsidP="00ED47E2">
            <w:pPr>
              <w:jc w:val="center"/>
              <w:rPr>
                <w:rFonts w:ascii="宋体" w:hAnsi="宋体"/>
                <w:sz w:val="24"/>
              </w:rPr>
            </w:pPr>
          </w:p>
        </w:tc>
        <w:tc>
          <w:tcPr>
            <w:tcW w:w="2405" w:type="dxa"/>
            <w:vAlign w:val="center"/>
          </w:tcPr>
          <w:p w14:paraId="6056D810" w14:textId="77777777" w:rsidR="00745847" w:rsidRDefault="00745847" w:rsidP="00ED47E2">
            <w:pPr>
              <w:jc w:val="center"/>
              <w:rPr>
                <w:rFonts w:ascii="宋体" w:hAnsi="宋体"/>
                <w:sz w:val="24"/>
              </w:rPr>
            </w:pPr>
          </w:p>
        </w:tc>
        <w:tc>
          <w:tcPr>
            <w:tcW w:w="2261" w:type="dxa"/>
            <w:vAlign w:val="center"/>
          </w:tcPr>
          <w:p w14:paraId="7EABCDE7" w14:textId="77777777" w:rsidR="00745847" w:rsidRDefault="00745847" w:rsidP="00ED47E2">
            <w:pPr>
              <w:jc w:val="center"/>
              <w:rPr>
                <w:rFonts w:ascii="宋体" w:hAnsi="宋体"/>
                <w:sz w:val="24"/>
              </w:rPr>
            </w:pPr>
          </w:p>
        </w:tc>
      </w:tr>
      <w:tr w:rsidR="00745847" w14:paraId="1A0F1211" w14:textId="77777777" w:rsidTr="00ED47E2">
        <w:trPr>
          <w:trHeight w:val="463"/>
        </w:trPr>
        <w:tc>
          <w:tcPr>
            <w:tcW w:w="705" w:type="dxa"/>
            <w:vAlign w:val="center"/>
          </w:tcPr>
          <w:p w14:paraId="4987E399" w14:textId="77777777" w:rsidR="00745847" w:rsidRDefault="00745847" w:rsidP="00ED47E2">
            <w:pPr>
              <w:jc w:val="center"/>
              <w:rPr>
                <w:rFonts w:ascii="宋体" w:hAnsi="宋体"/>
                <w:sz w:val="24"/>
              </w:rPr>
            </w:pPr>
          </w:p>
        </w:tc>
        <w:tc>
          <w:tcPr>
            <w:tcW w:w="1708" w:type="dxa"/>
            <w:vAlign w:val="center"/>
          </w:tcPr>
          <w:p w14:paraId="7D3335F3" w14:textId="77777777" w:rsidR="00745847" w:rsidRDefault="00745847" w:rsidP="00ED47E2">
            <w:pPr>
              <w:jc w:val="center"/>
              <w:rPr>
                <w:rFonts w:ascii="宋体" w:hAnsi="宋体"/>
                <w:sz w:val="24"/>
              </w:rPr>
            </w:pPr>
          </w:p>
        </w:tc>
        <w:tc>
          <w:tcPr>
            <w:tcW w:w="1986" w:type="dxa"/>
            <w:vAlign w:val="center"/>
          </w:tcPr>
          <w:p w14:paraId="30A9B585" w14:textId="77777777" w:rsidR="00745847" w:rsidRDefault="00745847" w:rsidP="00ED47E2">
            <w:pPr>
              <w:jc w:val="center"/>
              <w:rPr>
                <w:rFonts w:ascii="宋体" w:hAnsi="宋体"/>
                <w:sz w:val="24"/>
              </w:rPr>
            </w:pPr>
          </w:p>
        </w:tc>
        <w:tc>
          <w:tcPr>
            <w:tcW w:w="2405" w:type="dxa"/>
            <w:vAlign w:val="center"/>
          </w:tcPr>
          <w:p w14:paraId="79A58E19" w14:textId="77777777" w:rsidR="00745847" w:rsidRDefault="00745847" w:rsidP="00ED47E2">
            <w:pPr>
              <w:jc w:val="center"/>
              <w:rPr>
                <w:rFonts w:ascii="宋体" w:hAnsi="宋体"/>
                <w:sz w:val="24"/>
              </w:rPr>
            </w:pPr>
          </w:p>
        </w:tc>
        <w:tc>
          <w:tcPr>
            <w:tcW w:w="2261" w:type="dxa"/>
            <w:vAlign w:val="center"/>
          </w:tcPr>
          <w:p w14:paraId="5F494CAA" w14:textId="77777777" w:rsidR="00745847" w:rsidRDefault="00745847" w:rsidP="00ED47E2">
            <w:pPr>
              <w:jc w:val="center"/>
              <w:rPr>
                <w:rFonts w:ascii="宋体" w:hAnsi="宋体"/>
                <w:sz w:val="24"/>
              </w:rPr>
            </w:pPr>
          </w:p>
        </w:tc>
      </w:tr>
      <w:tr w:rsidR="00745847" w14:paraId="69BB053C" w14:textId="77777777" w:rsidTr="00ED47E2">
        <w:trPr>
          <w:trHeight w:val="463"/>
        </w:trPr>
        <w:tc>
          <w:tcPr>
            <w:tcW w:w="705" w:type="dxa"/>
            <w:vAlign w:val="center"/>
          </w:tcPr>
          <w:p w14:paraId="4F34D6C3" w14:textId="77777777" w:rsidR="00745847" w:rsidRDefault="00745847" w:rsidP="00ED47E2">
            <w:pPr>
              <w:jc w:val="center"/>
              <w:rPr>
                <w:rFonts w:ascii="宋体" w:hAnsi="宋体"/>
                <w:sz w:val="24"/>
              </w:rPr>
            </w:pPr>
          </w:p>
        </w:tc>
        <w:tc>
          <w:tcPr>
            <w:tcW w:w="1708" w:type="dxa"/>
            <w:vAlign w:val="center"/>
          </w:tcPr>
          <w:p w14:paraId="391FE6B5" w14:textId="77777777" w:rsidR="00745847" w:rsidRDefault="00745847" w:rsidP="00ED47E2">
            <w:pPr>
              <w:jc w:val="center"/>
              <w:rPr>
                <w:rFonts w:ascii="宋体" w:hAnsi="宋体"/>
                <w:sz w:val="24"/>
              </w:rPr>
            </w:pPr>
          </w:p>
        </w:tc>
        <w:tc>
          <w:tcPr>
            <w:tcW w:w="1986" w:type="dxa"/>
            <w:vAlign w:val="center"/>
          </w:tcPr>
          <w:p w14:paraId="17E28EDD" w14:textId="77777777" w:rsidR="00745847" w:rsidRDefault="00745847" w:rsidP="00ED47E2">
            <w:pPr>
              <w:jc w:val="center"/>
              <w:rPr>
                <w:rFonts w:ascii="宋体" w:hAnsi="宋体"/>
                <w:sz w:val="24"/>
              </w:rPr>
            </w:pPr>
          </w:p>
        </w:tc>
        <w:tc>
          <w:tcPr>
            <w:tcW w:w="2405" w:type="dxa"/>
            <w:vAlign w:val="center"/>
          </w:tcPr>
          <w:p w14:paraId="698F7758" w14:textId="77777777" w:rsidR="00745847" w:rsidRDefault="00745847" w:rsidP="00ED47E2">
            <w:pPr>
              <w:jc w:val="center"/>
              <w:rPr>
                <w:rFonts w:ascii="宋体" w:hAnsi="宋体"/>
                <w:sz w:val="24"/>
              </w:rPr>
            </w:pPr>
          </w:p>
        </w:tc>
        <w:tc>
          <w:tcPr>
            <w:tcW w:w="2261" w:type="dxa"/>
            <w:vAlign w:val="center"/>
          </w:tcPr>
          <w:p w14:paraId="3FE25A9D" w14:textId="77777777" w:rsidR="00745847" w:rsidRDefault="00745847" w:rsidP="00ED47E2">
            <w:pPr>
              <w:jc w:val="center"/>
              <w:rPr>
                <w:rFonts w:ascii="宋体" w:hAnsi="宋体"/>
                <w:sz w:val="24"/>
              </w:rPr>
            </w:pPr>
          </w:p>
        </w:tc>
      </w:tr>
      <w:tr w:rsidR="00745847" w14:paraId="4C0D4402" w14:textId="77777777" w:rsidTr="00ED47E2">
        <w:trPr>
          <w:trHeight w:val="463"/>
        </w:trPr>
        <w:tc>
          <w:tcPr>
            <w:tcW w:w="705" w:type="dxa"/>
            <w:vAlign w:val="center"/>
          </w:tcPr>
          <w:p w14:paraId="46C4C496" w14:textId="77777777" w:rsidR="00745847" w:rsidRDefault="00745847" w:rsidP="00ED47E2">
            <w:pPr>
              <w:jc w:val="center"/>
              <w:rPr>
                <w:rFonts w:ascii="宋体" w:hAnsi="宋体"/>
                <w:sz w:val="24"/>
              </w:rPr>
            </w:pPr>
          </w:p>
        </w:tc>
        <w:tc>
          <w:tcPr>
            <w:tcW w:w="1708" w:type="dxa"/>
            <w:vAlign w:val="center"/>
          </w:tcPr>
          <w:p w14:paraId="05B676A7" w14:textId="77777777" w:rsidR="00745847" w:rsidRDefault="00745847" w:rsidP="00ED47E2">
            <w:pPr>
              <w:jc w:val="center"/>
              <w:rPr>
                <w:rFonts w:ascii="宋体" w:hAnsi="宋体"/>
                <w:sz w:val="24"/>
              </w:rPr>
            </w:pPr>
          </w:p>
        </w:tc>
        <w:tc>
          <w:tcPr>
            <w:tcW w:w="1986" w:type="dxa"/>
            <w:vAlign w:val="center"/>
          </w:tcPr>
          <w:p w14:paraId="43F29512" w14:textId="77777777" w:rsidR="00745847" w:rsidRDefault="00745847" w:rsidP="00ED47E2">
            <w:pPr>
              <w:jc w:val="center"/>
              <w:rPr>
                <w:rFonts w:ascii="宋体" w:hAnsi="宋体"/>
                <w:sz w:val="24"/>
              </w:rPr>
            </w:pPr>
          </w:p>
        </w:tc>
        <w:tc>
          <w:tcPr>
            <w:tcW w:w="2405" w:type="dxa"/>
            <w:vAlign w:val="center"/>
          </w:tcPr>
          <w:p w14:paraId="4C4DBA6A" w14:textId="77777777" w:rsidR="00745847" w:rsidRDefault="00745847" w:rsidP="00ED47E2">
            <w:pPr>
              <w:jc w:val="center"/>
              <w:rPr>
                <w:rFonts w:ascii="宋体" w:hAnsi="宋体"/>
                <w:sz w:val="24"/>
              </w:rPr>
            </w:pPr>
          </w:p>
        </w:tc>
        <w:tc>
          <w:tcPr>
            <w:tcW w:w="2261" w:type="dxa"/>
            <w:vAlign w:val="center"/>
          </w:tcPr>
          <w:p w14:paraId="5CF55D68" w14:textId="77777777" w:rsidR="00745847" w:rsidRDefault="00745847" w:rsidP="00ED47E2">
            <w:pPr>
              <w:jc w:val="center"/>
              <w:rPr>
                <w:rFonts w:ascii="宋体" w:hAnsi="宋体"/>
                <w:sz w:val="24"/>
              </w:rPr>
            </w:pPr>
          </w:p>
        </w:tc>
      </w:tr>
      <w:tr w:rsidR="00745847" w14:paraId="0A0BD741" w14:textId="77777777" w:rsidTr="00ED47E2">
        <w:trPr>
          <w:trHeight w:val="463"/>
        </w:trPr>
        <w:tc>
          <w:tcPr>
            <w:tcW w:w="705" w:type="dxa"/>
            <w:vAlign w:val="center"/>
          </w:tcPr>
          <w:p w14:paraId="33F6E9C7" w14:textId="77777777" w:rsidR="00745847" w:rsidRDefault="00745847" w:rsidP="00ED47E2">
            <w:pPr>
              <w:jc w:val="center"/>
              <w:rPr>
                <w:rFonts w:ascii="宋体" w:hAnsi="宋体"/>
                <w:sz w:val="24"/>
              </w:rPr>
            </w:pPr>
          </w:p>
        </w:tc>
        <w:tc>
          <w:tcPr>
            <w:tcW w:w="1708" w:type="dxa"/>
            <w:vAlign w:val="center"/>
          </w:tcPr>
          <w:p w14:paraId="22734419" w14:textId="77777777" w:rsidR="00745847" w:rsidRDefault="00745847" w:rsidP="00ED47E2">
            <w:pPr>
              <w:jc w:val="center"/>
              <w:rPr>
                <w:rFonts w:ascii="宋体" w:hAnsi="宋体"/>
                <w:sz w:val="24"/>
              </w:rPr>
            </w:pPr>
          </w:p>
        </w:tc>
        <w:tc>
          <w:tcPr>
            <w:tcW w:w="1986" w:type="dxa"/>
            <w:vAlign w:val="center"/>
          </w:tcPr>
          <w:p w14:paraId="3B082D87" w14:textId="77777777" w:rsidR="00745847" w:rsidRDefault="00745847" w:rsidP="00ED47E2">
            <w:pPr>
              <w:jc w:val="center"/>
              <w:rPr>
                <w:rFonts w:ascii="宋体" w:hAnsi="宋体"/>
                <w:sz w:val="24"/>
              </w:rPr>
            </w:pPr>
          </w:p>
        </w:tc>
        <w:tc>
          <w:tcPr>
            <w:tcW w:w="2405" w:type="dxa"/>
            <w:vAlign w:val="center"/>
          </w:tcPr>
          <w:p w14:paraId="43C76198" w14:textId="77777777" w:rsidR="00745847" w:rsidRDefault="00745847" w:rsidP="00ED47E2">
            <w:pPr>
              <w:jc w:val="center"/>
              <w:rPr>
                <w:rFonts w:ascii="宋体" w:hAnsi="宋体"/>
                <w:sz w:val="24"/>
              </w:rPr>
            </w:pPr>
          </w:p>
        </w:tc>
        <w:tc>
          <w:tcPr>
            <w:tcW w:w="2261" w:type="dxa"/>
            <w:vAlign w:val="center"/>
          </w:tcPr>
          <w:p w14:paraId="52F7DDFB" w14:textId="77777777" w:rsidR="00745847" w:rsidRDefault="00745847" w:rsidP="00ED47E2">
            <w:pPr>
              <w:jc w:val="center"/>
              <w:rPr>
                <w:rFonts w:ascii="宋体" w:hAnsi="宋体"/>
                <w:sz w:val="24"/>
              </w:rPr>
            </w:pPr>
          </w:p>
        </w:tc>
      </w:tr>
      <w:tr w:rsidR="00745847" w14:paraId="07AD5527" w14:textId="77777777" w:rsidTr="00ED47E2">
        <w:trPr>
          <w:trHeight w:val="463"/>
        </w:trPr>
        <w:tc>
          <w:tcPr>
            <w:tcW w:w="705" w:type="dxa"/>
            <w:vAlign w:val="center"/>
          </w:tcPr>
          <w:p w14:paraId="034D8FC4" w14:textId="77777777" w:rsidR="00745847" w:rsidRDefault="00745847" w:rsidP="00ED47E2">
            <w:pPr>
              <w:jc w:val="center"/>
              <w:rPr>
                <w:rFonts w:ascii="宋体" w:hAnsi="宋体"/>
                <w:sz w:val="24"/>
              </w:rPr>
            </w:pPr>
          </w:p>
        </w:tc>
        <w:tc>
          <w:tcPr>
            <w:tcW w:w="1708" w:type="dxa"/>
            <w:vAlign w:val="center"/>
          </w:tcPr>
          <w:p w14:paraId="5190F9B1" w14:textId="77777777" w:rsidR="00745847" w:rsidRDefault="00745847" w:rsidP="00ED47E2">
            <w:pPr>
              <w:jc w:val="center"/>
              <w:rPr>
                <w:rFonts w:ascii="宋体" w:hAnsi="宋体"/>
                <w:sz w:val="24"/>
              </w:rPr>
            </w:pPr>
          </w:p>
        </w:tc>
        <w:tc>
          <w:tcPr>
            <w:tcW w:w="1986" w:type="dxa"/>
            <w:vAlign w:val="center"/>
          </w:tcPr>
          <w:p w14:paraId="41C7CA94" w14:textId="77777777" w:rsidR="00745847" w:rsidRDefault="00745847" w:rsidP="00ED47E2">
            <w:pPr>
              <w:jc w:val="center"/>
              <w:rPr>
                <w:rFonts w:ascii="宋体" w:hAnsi="宋体"/>
                <w:sz w:val="24"/>
              </w:rPr>
            </w:pPr>
          </w:p>
        </w:tc>
        <w:tc>
          <w:tcPr>
            <w:tcW w:w="2405" w:type="dxa"/>
            <w:vAlign w:val="center"/>
          </w:tcPr>
          <w:p w14:paraId="28B360FD" w14:textId="77777777" w:rsidR="00745847" w:rsidRDefault="00745847" w:rsidP="00ED47E2">
            <w:pPr>
              <w:jc w:val="center"/>
              <w:rPr>
                <w:rFonts w:ascii="宋体" w:hAnsi="宋体"/>
                <w:sz w:val="24"/>
              </w:rPr>
            </w:pPr>
          </w:p>
        </w:tc>
        <w:tc>
          <w:tcPr>
            <w:tcW w:w="2261" w:type="dxa"/>
            <w:vAlign w:val="center"/>
          </w:tcPr>
          <w:p w14:paraId="049C9FDB" w14:textId="77777777" w:rsidR="00745847" w:rsidRDefault="00745847" w:rsidP="00ED47E2">
            <w:pPr>
              <w:jc w:val="center"/>
              <w:rPr>
                <w:rFonts w:ascii="宋体" w:hAnsi="宋体"/>
                <w:sz w:val="24"/>
              </w:rPr>
            </w:pPr>
          </w:p>
        </w:tc>
      </w:tr>
      <w:tr w:rsidR="00745847" w14:paraId="7222BC27" w14:textId="77777777" w:rsidTr="00ED47E2">
        <w:trPr>
          <w:trHeight w:val="463"/>
        </w:trPr>
        <w:tc>
          <w:tcPr>
            <w:tcW w:w="705" w:type="dxa"/>
            <w:vAlign w:val="center"/>
          </w:tcPr>
          <w:p w14:paraId="1FA85C50" w14:textId="77777777" w:rsidR="00745847" w:rsidRDefault="00745847" w:rsidP="00ED47E2">
            <w:pPr>
              <w:jc w:val="center"/>
              <w:rPr>
                <w:rFonts w:ascii="宋体" w:hAnsi="宋体"/>
                <w:sz w:val="24"/>
              </w:rPr>
            </w:pPr>
          </w:p>
        </w:tc>
        <w:tc>
          <w:tcPr>
            <w:tcW w:w="1708" w:type="dxa"/>
            <w:vAlign w:val="center"/>
          </w:tcPr>
          <w:p w14:paraId="18EA23CF" w14:textId="77777777" w:rsidR="00745847" w:rsidRDefault="00745847" w:rsidP="00ED47E2">
            <w:pPr>
              <w:jc w:val="center"/>
              <w:rPr>
                <w:rFonts w:ascii="宋体" w:hAnsi="宋体"/>
                <w:sz w:val="24"/>
              </w:rPr>
            </w:pPr>
          </w:p>
        </w:tc>
        <w:tc>
          <w:tcPr>
            <w:tcW w:w="1986" w:type="dxa"/>
            <w:vAlign w:val="center"/>
          </w:tcPr>
          <w:p w14:paraId="696C7F42" w14:textId="77777777" w:rsidR="00745847" w:rsidRDefault="00745847" w:rsidP="00ED47E2">
            <w:pPr>
              <w:jc w:val="center"/>
              <w:rPr>
                <w:rFonts w:ascii="宋体" w:hAnsi="宋体"/>
                <w:sz w:val="24"/>
              </w:rPr>
            </w:pPr>
          </w:p>
        </w:tc>
        <w:tc>
          <w:tcPr>
            <w:tcW w:w="2405" w:type="dxa"/>
            <w:vAlign w:val="center"/>
          </w:tcPr>
          <w:p w14:paraId="025AF6A0" w14:textId="77777777" w:rsidR="00745847" w:rsidRDefault="00745847" w:rsidP="00ED47E2">
            <w:pPr>
              <w:jc w:val="center"/>
              <w:rPr>
                <w:rFonts w:ascii="宋体" w:hAnsi="宋体"/>
                <w:sz w:val="24"/>
              </w:rPr>
            </w:pPr>
          </w:p>
        </w:tc>
        <w:tc>
          <w:tcPr>
            <w:tcW w:w="2261" w:type="dxa"/>
            <w:vAlign w:val="center"/>
          </w:tcPr>
          <w:p w14:paraId="76B3FDF6" w14:textId="77777777" w:rsidR="00745847" w:rsidRDefault="00745847" w:rsidP="00ED47E2">
            <w:pPr>
              <w:jc w:val="center"/>
              <w:rPr>
                <w:rFonts w:ascii="宋体" w:hAnsi="宋体"/>
                <w:sz w:val="24"/>
              </w:rPr>
            </w:pPr>
          </w:p>
        </w:tc>
      </w:tr>
      <w:tr w:rsidR="00745847" w14:paraId="61CE0D96" w14:textId="77777777" w:rsidTr="00ED47E2">
        <w:trPr>
          <w:trHeight w:val="463"/>
        </w:trPr>
        <w:tc>
          <w:tcPr>
            <w:tcW w:w="705" w:type="dxa"/>
            <w:vAlign w:val="center"/>
          </w:tcPr>
          <w:p w14:paraId="399929C4" w14:textId="77777777" w:rsidR="00745847" w:rsidRDefault="00745847" w:rsidP="00ED47E2">
            <w:pPr>
              <w:jc w:val="center"/>
              <w:rPr>
                <w:rFonts w:ascii="宋体" w:hAnsi="宋体"/>
                <w:sz w:val="24"/>
              </w:rPr>
            </w:pPr>
          </w:p>
        </w:tc>
        <w:tc>
          <w:tcPr>
            <w:tcW w:w="1708" w:type="dxa"/>
            <w:vAlign w:val="center"/>
          </w:tcPr>
          <w:p w14:paraId="43E418F2" w14:textId="77777777" w:rsidR="00745847" w:rsidRDefault="00745847" w:rsidP="00ED47E2">
            <w:pPr>
              <w:jc w:val="center"/>
              <w:rPr>
                <w:rFonts w:ascii="宋体" w:hAnsi="宋体"/>
                <w:sz w:val="24"/>
              </w:rPr>
            </w:pPr>
          </w:p>
        </w:tc>
        <w:tc>
          <w:tcPr>
            <w:tcW w:w="1986" w:type="dxa"/>
            <w:vAlign w:val="center"/>
          </w:tcPr>
          <w:p w14:paraId="209DE677" w14:textId="77777777" w:rsidR="00745847" w:rsidRDefault="00745847" w:rsidP="00ED47E2">
            <w:pPr>
              <w:jc w:val="center"/>
              <w:rPr>
                <w:rFonts w:ascii="宋体" w:hAnsi="宋体"/>
                <w:sz w:val="24"/>
              </w:rPr>
            </w:pPr>
          </w:p>
        </w:tc>
        <w:tc>
          <w:tcPr>
            <w:tcW w:w="2405" w:type="dxa"/>
            <w:vAlign w:val="center"/>
          </w:tcPr>
          <w:p w14:paraId="649F21F2" w14:textId="77777777" w:rsidR="00745847" w:rsidRDefault="00745847" w:rsidP="00ED47E2">
            <w:pPr>
              <w:jc w:val="center"/>
              <w:rPr>
                <w:rFonts w:ascii="宋体" w:hAnsi="宋体"/>
                <w:sz w:val="24"/>
              </w:rPr>
            </w:pPr>
          </w:p>
        </w:tc>
        <w:tc>
          <w:tcPr>
            <w:tcW w:w="2261" w:type="dxa"/>
            <w:vAlign w:val="center"/>
          </w:tcPr>
          <w:p w14:paraId="47E61C07" w14:textId="77777777" w:rsidR="00745847" w:rsidRDefault="00745847" w:rsidP="00ED47E2">
            <w:pPr>
              <w:jc w:val="center"/>
              <w:rPr>
                <w:rFonts w:ascii="宋体" w:hAnsi="宋体"/>
                <w:sz w:val="24"/>
              </w:rPr>
            </w:pPr>
          </w:p>
        </w:tc>
      </w:tr>
      <w:tr w:rsidR="00745847" w14:paraId="079C69EF" w14:textId="77777777" w:rsidTr="00ED47E2">
        <w:trPr>
          <w:trHeight w:val="463"/>
        </w:trPr>
        <w:tc>
          <w:tcPr>
            <w:tcW w:w="705" w:type="dxa"/>
            <w:vAlign w:val="center"/>
          </w:tcPr>
          <w:p w14:paraId="38EC138D" w14:textId="77777777" w:rsidR="00745847" w:rsidRDefault="00745847" w:rsidP="00ED47E2">
            <w:pPr>
              <w:jc w:val="center"/>
              <w:rPr>
                <w:rFonts w:ascii="宋体" w:hAnsi="宋体"/>
                <w:sz w:val="24"/>
              </w:rPr>
            </w:pPr>
          </w:p>
        </w:tc>
        <w:tc>
          <w:tcPr>
            <w:tcW w:w="1708" w:type="dxa"/>
            <w:vAlign w:val="center"/>
          </w:tcPr>
          <w:p w14:paraId="53B6DCD1" w14:textId="77777777" w:rsidR="00745847" w:rsidRDefault="00745847" w:rsidP="00ED47E2">
            <w:pPr>
              <w:jc w:val="center"/>
              <w:rPr>
                <w:rFonts w:ascii="宋体" w:hAnsi="宋体"/>
                <w:sz w:val="24"/>
              </w:rPr>
            </w:pPr>
          </w:p>
        </w:tc>
        <w:tc>
          <w:tcPr>
            <w:tcW w:w="1986" w:type="dxa"/>
            <w:vAlign w:val="center"/>
          </w:tcPr>
          <w:p w14:paraId="29421A8A" w14:textId="77777777" w:rsidR="00745847" w:rsidRDefault="00745847" w:rsidP="00ED47E2">
            <w:pPr>
              <w:jc w:val="center"/>
              <w:rPr>
                <w:rFonts w:ascii="宋体" w:hAnsi="宋体"/>
                <w:sz w:val="24"/>
              </w:rPr>
            </w:pPr>
          </w:p>
        </w:tc>
        <w:tc>
          <w:tcPr>
            <w:tcW w:w="2405" w:type="dxa"/>
            <w:vAlign w:val="center"/>
          </w:tcPr>
          <w:p w14:paraId="6800E716" w14:textId="77777777" w:rsidR="00745847" w:rsidRDefault="00745847" w:rsidP="00ED47E2">
            <w:pPr>
              <w:jc w:val="center"/>
              <w:rPr>
                <w:rFonts w:ascii="宋体" w:hAnsi="宋体"/>
                <w:sz w:val="24"/>
              </w:rPr>
            </w:pPr>
          </w:p>
        </w:tc>
        <w:tc>
          <w:tcPr>
            <w:tcW w:w="2261" w:type="dxa"/>
            <w:vAlign w:val="center"/>
          </w:tcPr>
          <w:p w14:paraId="05AE37B9" w14:textId="77777777" w:rsidR="00745847" w:rsidRDefault="00745847" w:rsidP="00ED47E2">
            <w:pPr>
              <w:jc w:val="center"/>
              <w:rPr>
                <w:rFonts w:ascii="宋体" w:hAnsi="宋体"/>
                <w:sz w:val="24"/>
              </w:rPr>
            </w:pPr>
          </w:p>
        </w:tc>
      </w:tr>
      <w:tr w:rsidR="00745847" w14:paraId="193DB0C1" w14:textId="77777777" w:rsidTr="00ED47E2">
        <w:trPr>
          <w:trHeight w:val="463"/>
        </w:trPr>
        <w:tc>
          <w:tcPr>
            <w:tcW w:w="705" w:type="dxa"/>
            <w:vAlign w:val="center"/>
          </w:tcPr>
          <w:p w14:paraId="1698B25E" w14:textId="77777777" w:rsidR="00745847" w:rsidRDefault="00745847" w:rsidP="00ED47E2">
            <w:pPr>
              <w:jc w:val="center"/>
              <w:rPr>
                <w:rFonts w:ascii="宋体" w:hAnsi="宋体"/>
                <w:sz w:val="24"/>
              </w:rPr>
            </w:pPr>
          </w:p>
        </w:tc>
        <w:tc>
          <w:tcPr>
            <w:tcW w:w="1708" w:type="dxa"/>
            <w:vAlign w:val="center"/>
          </w:tcPr>
          <w:p w14:paraId="7AFF90FE" w14:textId="77777777" w:rsidR="00745847" w:rsidRDefault="00745847" w:rsidP="00ED47E2">
            <w:pPr>
              <w:jc w:val="center"/>
              <w:rPr>
                <w:rFonts w:ascii="宋体" w:hAnsi="宋体"/>
                <w:sz w:val="24"/>
              </w:rPr>
            </w:pPr>
          </w:p>
        </w:tc>
        <w:tc>
          <w:tcPr>
            <w:tcW w:w="1986" w:type="dxa"/>
            <w:vAlign w:val="center"/>
          </w:tcPr>
          <w:p w14:paraId="396A601A" w14:textId="77777777" w:rsidR="00745847" w:rsidRDefault="00745847" w:rsidP="00ED47E2">
            <w:pPr>
              <w:jc w:val="center"/>
              <w:rPr>
                <w:rFonts w:ascii="宋体" w:hAnsi="宋体"/>
                <w:sz w:val="24"/>
              </w:rPr>
            </w:pPr>
          </w:p>
        </w:tc>
        <w:tc>
          <w:tcPr>
            <w:tcW w:w="2405" w:type="dxa"/>
            <w:vAlign w:val="center"/>
          </w:tcPr>
          <w:p w14:paraId="40F59ACA" w14:textId="77777777" w:rsidR="00745847" w:rsidRDefault="00745847" w:rsidP="00ED47E2">
            <w:pPr>
              <w:jc w:val="center"/>
              <w:rPr>
                <w:rFonts w:ascii="宋体" w:hAnsi="宋体"/>
                <w:sz w:val="24"/>
              </w:rPr>
            </w:pPr>
          </w:p>
        </w:tc>
        <w:tc>
          <w:tcPr>
            <w:tcW w:w="2261" w:type="dxa"/>
            <w:vAlign w:val="center"/>
          </w:tcPr>
          <w:p w14:paraId="29400CF4" w14:textId="77777777" w:rsidR="00745847" w:rsidRDefault="00745847" w:rsidP="00ED47E2">
            <w:pPr>
              <w:jc w:val="center"/>
              <w:rPr>
                <w:rFonts w:ascii="宋体" w:hAnsi="宋体"/>
                <w:sz w:val="24"/>
              </w:rPr>
            </w:pPr>
          </w:p>
        </w:tc>
      </w:tr>
      <w:tr w:rsidR="00745847" w14:paraId="0BD0FDAC" w14:textId="77777777" w:rsidTr="00ED47E2">
        <w:trPr>
          <w:trHeight w:val="463"/>
        </w:trPr>
        <w:tc>
          <w:tcPr>
            <w:tcW w:w="705" w:type="dxa"/>
            <w:vAlign w:val="center"/>
          </w:tcPr>
          <w:p w14:paraId="6EB293DB" w14:textId="77777777" w:rsidR="00745847" w:rsidRDefault="00745847" w:rsidP="00ED47E2">
            <w:pPr>
              <w:jc w:val="center"/>
              <w:rPr>
                <w:rFonts w:ascii="宋体" w:hAnsi="宋体"/>
                <w:sz w:val="24"/>
              </w:rPr>
            </w:pPr>
          </w:p>
        </w:tc>
        <w:tc>
          <w:tcPr>
            <w:tcW w:w="1708" w:type="dxa"/>
            <w:vAlign w:val="center"/>
          </w:tcPr>
          <w:p w14:paraId="53DF3E28" w14:textId="77777777" w:rsidR="00745847" w:rsidRDefault="00745847" w:rsidP="00ED47E2">
            <w:pPr>
              <w:jc w:val="center"/>
              <w:rPr>
                <w:rFonts w:ascii="宋体" w:hAnsi="宋体"/>
                <w:sz w:val="24"/>
              </w:rPr>
            </w:pPr>
          </w:p>
        </w:tc>
        <w:tc>
          <w:tcPr>
            <w:tcW w:w="1986" w:type="dxa"/>
            <w:vAlign w:val="center"/>
          </w:tcPr>
          <w:p w14:paraId="36605947" w14:textId="77777777" w:rsidR="00745847" w:rsidRDefault="00745847" w:rsidP="00ED47E2">
            <w:pPr>
              <w:jc w:val="center"/>
              <w:rPr>
                <w:rFonts w:ascii="宋体" w:hAnsi="宋体"/>
                <w:sz w:val="24"/>
              </w:rPr>
            </w:pPr>
          </w:p>
        </w:tc>
        <w:tc>
          <w:tcPr>
            <w:tcW w:w="2405" w:type="dxa"/>
            <w:vAlign w:val="center"/>
          </w:tcPr>
          <w:p w14:paraId="294DBCFB" w14:textId="77777777" w:rsidR="00745847" w:rsidRDefault="00745847" w:rsidP="00ED47E2">
            <w:pPr>
              <w:jc w:val="center"/>
              <w:rPr>
                <w:rFonts w:ascii="宋体" w:hAnsi="宋体"/>
                <w:sz w:val="24"/>
              </w:rPr>
            </w:pPr>
          </w:p>
        </w:tc>
        <w:tc>
          <w:tcPr>
            <w:tcW w:w="2261" w:type="dxa"/>
            <w:vAlign w:val="center"/>
          </w:tcPr>
          <w:p w14:paraId="2657A7E7" w14:textId="77777777" w:rsidR="00745847" w:rsidRDefault="00745847" w:rsidP="00ED47E2">
            <w:pPr>
              <w:jc w:val="center"/>
              <w:rPr>
                <w:rFonts w:ascii="宋体" w:hAnsi="宋体"/>
                <w:sz w:val="24"/>
              </w:rPr>
            </w:pPr>
          </w:p>
        </w:tc>
      </w:tr>
      <w:tr w:rsidR="00745847" w14:paraId="73329970" w14:textId="77777777" w:rsidTr="00ED47E2">
        <w:trPr>
          <w:trHeight w:val="463"/>
        </w:trPr>
        <w:tc>
          <w:tcPr>
            <w:tcW w:w="705" w:type="dxa"/>
            <w:vAlign w:val="center"/>
          </w:tcPr>
          <w:p w14:paraId="6BA05E2A" w14:textId="77777777" w:rsidR="00745847" w:rsidRDefault="00745847" w:rsidP="00ED47E2">
            <w:pPr>
              <w:jc w:val="center"/>
              <w:rPr>
                <w:rFonts w:ascii="宋体" w:hAnsi="宋体"/>
                <w:sz w:val="24"/>
              </w:rPr>
            </w:pPr>
          </w:p>
        </w:tc>
        <w:tc>
          <w:tcPr>
            <w:tcW w:w="1708" w:type="dxa"/>
            <w:vAlign w:val="center"/>
          </w:tcPr>
          <w:p w14:paraId="02495152" w14:textId="77777777" w:rsidR="00745847" w:rsidRDefault="00745847" w:rsidP="00ED47E2">
            <w:pPr>
              <w:jc w:val="center"/>
              <w:rPr>
                <w:rFonts w:ascii="宋体" w:hAnsi="宋体"/>
                <w:sz w:val="24"/>
              </w:rPr>
            </w:pPr>
          </w:p>
        </w:tc>
        <w:tc>
          <w:tcPr>
            <w:tcW w:w="1986" w:type="dxa"/>
            <w:vAlign w:val="center"/>
          </w:tcPr>
          <w:p w14:paraId="51C1652B" w14:textId="77777777" w:rsidR="00745847" w:rsidRDefault="00745847" w:rsidP="00ED47E2">
            <w:pPr>
              <w:jc w:val="center"/>
              <w:rPr>
                <w:rFonts w:ascii="宋体" w:hAnsi="宋体"/>
                <w:sz w:val="24"/>
              </w:rPr>
            </w:pPr>
          </w:p>
        </w:tc>
        <w:tc>
          <w:tcPr>
            <w:tcW w:w="2405" w:type="dxa"/>
            <w:vAlign w:val="center"/>
          </w:tcPr>
          <w:p w14:paraId="03530D2D" w14:textId="77777777" w:rsidR="00745847" w:rsidRDefault="00745847" w:rsidP="00ED47E2">
            <w:pPr>
              <w:jc w:val="center"/>
              <w:rPr>
                <w:rFonts w:ascii="宋体" w:hAnsi="宋体"/>
                <w:sz w:val="24"/>
              </w:rPr>
            </w:pPr>
          </w:p>
        </w:tc>
        <w:tc>
          <w:tcPr>
            <w:tcW w:w="2261" w:type="dxa"/>
            <w:vAlign w:val="center"/>
          </w:tcPr>
          <w:p w14:paraId="242D26B4" w14:textId="77777777" w:rsidR="00745847" w:rsidRDefault="00745847" w:rsidP="00ED47E2">
            <w:pPr>
              <w:jc w:val="center"/>
              <w:rPr>
                <w:rFonts w:ascii="宋体" w:hAnsi="宋体"/>
                <w:sz w:val="24"/>
              </w:rPr>
            </w:pPr>
          </w:p>
        </w:tc>
      </w:tr>
      <w:tr w:rsidR="00745847" w14:paraId="328D0ACB" w14:textId="77777777" w:rsidTr="00ED47E2">
        <w:trPr>
          <w:trHeight w:val="463"/>
        </w:trPr>
        <w:tc>
          <w:tcPr>
            <w:tcW w:w="705" w:type="dxa"/>
            <w:vAlign w:val="center"/>
          </w:tcPr>
          <w:p w14:paraId="77354A8E" w14:textId="77777777" w:rsidR="00745847" w:rsidRDefault="00745847" w:rsidP="00ED47E2">
            <w:pPr>
              <w:jc w:val="center"/>
              <w:rPr>
                <w:rFonts w:ascii="宋体" w:hAnsi="宋体"/>
                <w:sz w:val="24"/>
              </w:rPr>
            </w:pPr>
          </w:p>
        </w:tc>
        <w:tc>
          <w:tcPr>
            <w:tcW w:w="1708" w:type="dxa"/>
            <w:vAlign w:val="center"/>
          </w:tcPr>
          <w:p w14:paraId="527A26F1" w14:textId="77777777" w:rsidR="00745847" w:rsidRDefault="00745847" w:rsidP="00ED47E2">
            <w:pPr>
              <w:jc w:val="center"/>
              <w:rPr>
                <w:rFonts w:ascii="宋体" w:hAnsi="宋体"/>
                <w:sz w:val="24"/>
              </w:rPr>
            </w:pPr>
          </w:p>
        </w:tc>
        <w:tc>
          <w:tcPr>
            <w:tcW w:w="1986" w:type="dxa"/>
            <w:vAlign w:val="center"/>
          </w:tcPr>
          <w:p w14:paraId="3334C10C" w14:textId="77777777" w:rsidR="00745847" w:rsidRDefault="00745847" w:rsidP="00ED47E2">
            <w:pPr>
              <w:jc w:val="center"/>
              <w:rPr>
                <w:rFonts w:ascii="宋体" w:hAnsi="宋体"/>
                <w:sz w:val="24"/>
              </w:rPr>
            </w:pPr>
          </w:p>
        </w:tc>
        <w:tc>
          <w:tcPr>
            <w:tcW w:w="2405" w:type="dxa"/>
            <w:vAlign w:val="center"/>
          </w:tcPr>
          <w:p w14:paraId="09DEA681" w14:textId="77777777" w:rsidR="00745847" w:rsidRDefault="00745847" w:rsidP="00ED47E2">
            <w:pPr>
              <w:jc w:val="center"/>
              <w:rPr>
                <w:rFonts w:ascii="宋体" w:hAnsi="宋体"/>
                <w:sz w:val="24"/>
              </w:rPr>
            </w:pPr>
          </w:p>
        </w:tc>
        <w:tc>
          <w:tcPr>
            <w:tcW w:w="2261" w:type="dxa"/>
            <w:vAlign w:val="center"/>
          </w:tcPr>
          <w:p w14:paraId="3DA65EBB" w14:textId="77777777" w:rsidR="00745847" w:rsidRDefault="00745847" w:rsidP="00ED47E2">
            <w:pPr>
              <w:jc w:val="center"/>
              <w:rPr>
                <w:rFonts w:ascii="宋体" w:hAnsi="宋体"/>
                <w:sz w:val="24"/>
              </w:rPr>
            </w:pPr>
          </w:p>
        </w:tc>
      </w:tr>
      <w:tr w:rsidR="00745847" w14:paraId="2E95C2EE" w14:textId="77777777" w:rsidTr="00ED47E2">
        <w:trPr>
          <w:trHeight w:val="463"/>
        </w:trPr>
        <w:tc>
          <w:tcPr>
            <w:tcW w:w="705" w:type="dxa"/>
            <w:vAlign w:val="center"/>
          </w:tcPr>
          <w:p w14:paraId="67E3E5EF" w14:textId="77777777" w:rsidR="00745847" w:rsidRDefault="00745847" w:rsidP="00ED47E2">
            <w:pPr>
              <w:jc w:val="center"/>
              <w:rPr>
                <w:rFonts w:ascii="宋体" w:hAnsi="宋体"/>
                <w:sz w:val="24"/>
              </w:rPr>
            </w:pPr>
          </w:p>
        </w:tc>
        <w:tc>
          <w:tcPr>
            <w:tcW w:w="1708" w:type="dxa"/>
            <w:vAlign w:val="center"/>
          </w:tcPr>
          <w:p w14:paraId="2CF8FA03" w14:textId="77777777" w:rsidR="00745847" w:rsidRDefault="00745847" w:rsidP="00ED47E2">
            <w:pPr>
              <w:jc w:val="center"/>
              <w:rPr>
                <w:rFonts w:ascii="宋体" w:hAnsi="宋体"/>
                <w:sz w:val="24"/>
              </w:rPr>
            </w:pPr>
          </w:p>
        </w:tc>
        <w:tc>
          <w:tcPr>
            <w:tcW w:w="1986" w:type="dxa"/>
            <w:vAlign w:val="center"/>
          </w:tcPr>
          <w:p w14:paraId="669C060D" w14:textId="77777777" w:rsidR="00745847" w:rsidRDefault="00745847" w:rsidP="00ED47E2">
            <w:pPr>
              <w:jc w:val="center"/>
              <w:rPr>
                <w:rFonts w:ascii="宋体" w:hAnsi="宋体"/>
                <w:sz w:val="24"/>
              </w:rPr>
            </w:pPr>
          </w:p>
        </w:tc>
        <w:tc>
          <w:tcPr>
            <w:tcW w:w="2405" w:type="dxa"/>
            <w:vAlign w:val="center"/>
          </w:tcPr>
          <w:p w14:paraId="0AA10D13" w14:textId="77777777" w:rsidR="00745847" w:rsidRDefault="00745847" w:rsidP="00ED47E2">
            <w:pPr>
              <w:jc w:val="center"/>
              <w:rPr>
                <w:rFonts w:ascii="宋体" w:hAnsi="宋体"/>
                <w:sz w:val="24"/>
              </w:rPr>
            </w:pPr>
          </w:p>
        </w:tc>
        <w:tc>
          <w:tcPr>
            <w:tcW w:w="2261" w:type="dxa"/>
            <w:vAlign w:val="center"/>
          </w:tcPr>
          <w:p w14:paraId="5F7F380A" w14:textId="77777777" w:rsidR="00745847" w:rsidRDefault="00745847" w:rsidP="00ED47E2">
            <w:pPr>
              <w:jc w:val="center"/>
              <w:rPr>
                <w:rFonts w:ascii="宋体" w:hAnsi="宋体"/>
                <w:sz w:val="24"/>
              </w:rPr>
            </w:pPr>
          </w:p>
        </w:tc>
      </w:tr>
      <w:tr w:rsidR="00745847" w14:paraId="7E63910C" w14:textId="77777777" w:rsidTr="00ED47E2">
        <w:trPr>
          <w:trHeight w:val="463"/>
        </w:trPr>
        <w:tc>
          <w:tcPr>
            <w:tcW w:w="705" w:type="dxa"/>
            <w:vAlign w:val="center"/>
          </w:tcPr>
          <w:p w14:paraId="4264027F" w14:textId="77777777" w:rsidR="00745847" w:rsidRDefault="00745847" w:rsidP="00ED47E2">
            <w:pPr>
              <w:jc w:val="center"/>
              <w:rPr>
                <w:rFonts w:ascii="宋体" w:hAnsi="宋体"/>
                <w:sz w:val="24"/>
              </w:rPr>
            </w:pPr>
          </w:p>
        </w:tc>
        <w:tc>
          <w:tcPr>
            <w:tcW w:w="1708" w:type="dxa"/>
            <w:vAlign w:val="center"/>
          </w:tcPr>
          <w:p w14:paraId="11C09A68" w14:textId="77777777" w:rsidR="00745847" w:rsidRDefault="00745847" w:rsidP="00ED47E2">
            <w:pPr>
              <w:jc w:val="center"/>
              <w:rPr>
                <w:rFonts w:ascii="宋体" w:hAnsi="宋体"/>
                <w:sz w:val="24"/>
              </w:rPr>
            </w:pPr>
          </w:p>
        </w:tc>
        <w:tc>
          <w:tcPr>
            <w:tcW w:w="1986" w:type="dxa"/>
            <w:vAlign w:val="center"/>
          </w:tcPr>
          <w:p w14:paraId="24F03A36" w14:textId="77777777" w:rsidR="00745847" w:rsidRDefault="00745847" w:rsidP="00ED47E2">
            <w:pPr>
              <w:jc w:val="center"/>
              <w:rPr>
                <w:rFonts w:ascii="宋体" w:hAnsi="宋体"/>
                <w:sz w:val="24"/>
              </w:rPr>
            </w:pPr>
          </w:p>
        </w:tc>
        <w:tc>
          <w:tcPr>
            <w:tcW w:w="2405" w:type="dxa"/>
            <w:vAlign w:val="center"/>
          </w:tcPr>
          <w:p w14:paraId="2EF5E676" w14:textId="77777777" w:rsidR="00745847" w:rsidRDefault="00745847" w:rsidP="00ED47E2">
            <w:pPr>
              <w:jc w:val="center"/>
              <w:rPr>
                <w:rFonts w:ascii="宋体" w:hAnsi="宋体"/>
                <w:sz w:val="24"/>
              </w:rPr>
            </w:pPr>
          </w:p>
        </w:tc>
        <w:tc>
          <w:tcPr>
            <w:tcW w:w="2261" w:type="dxa"/>
            <w:vAlign w:val="center"/>
          </w:tcPr>
          <w:p w14:paraId="2A97033A" w14:textId="77777777" w:rsidR="00745847" w:rsidRDefault="00745847" w:rsidP="00ED47E2">
            <w:pPr>
              <w:jc w:val="center"/>
              <w:rPr>
                <w:rFonts w:ascii="宋体" w:hAnsi="宋体"/>
                <w:sz w:val="24"/>
              </w:rPr>
            </w:pPr>
          </w:p>
        </w:tc>
      </w:tr>
      <w:tr w:rsidR="00745847" w14:paraId="1A8C1C9E" w14:textId="77777777" w:rsidTr="00ED47E2">
        <w:trPr>
          <w:trHeight w:val="463"/>
        </w:trPr>
        <w:tc>
          <w:tcPr>
            <w:tcW w:w="705" w:type="dxa"/>
            <w:vAlign w:val="center"/>
          </w:tcPr>
          <w:p w14:paraId="4CC0766A" w14:textId="77777777" w:rsidR="00745847" w:rsidRDefault="00745847" w:rsidP="00ED47E2">
            <w:pPr>
              <w:jc w:val="center"/>
              <w:rPr>
                <w:rFonts w:ascii="宋体" w:hAnsi="宋体"/>
                <w:sz w:val="24"/>
              </w:rPr>
            </w:pPr>
          </w:p>
        </w:tc>
        <w:tc>
          <w:tcPr>
            <w:tcW w:w="1708" w:type="dxa"/>
            <w:vAlign w:val="center"/>
          </w:tcPr>
          <w:p w14:paraId="0E8BA07F" w14:textId="77777777" w:rsidR="00745847" w:rsidRDefault="00745847" w:rsidP="00ED47E2">
            <w:pPr>
              <w:jc w:val="center"/>
              <w:rPr>
                <w:rFonts w:ascii="宋体" w:hAnsi="宋体"/>
                <w:sz w:val="24"/>
              </w:rPr>
            </w:pPr>
          </w:p>
        </w:tc>
        <w:tc>
          <w:tcPr>
            <w:tcW w:w="1986" w:type="dxa"/>
            <w:vAlign w:val="center"/>
          </w:tcPr>
          <w:p w14:paraId="1D98CF67" w14:textId="77777777" w:rsidR="00745847" w:rsidRDefault="00745847" w:rsidP="00ED47E2">
            <w:pPr>
              <w:jc w:val="center"/>
              <w:rPr>
                <w:rFonts w:ascii="宋体" w:hAnsi="宋体"/>
                <w:sz w:val="24"/>
              </w:rPr>
            </w:pPr>
          </w:p>
        </w:tc>
        <w:tc>
          <w:tcPr>
            <w:tcW w:w="2405" w:type="dxa"/>
            <w:vAlign w:val="center"/>
          </w:tcPr>
          <w:p w14:paraId="0A595CCA" w14:textId="77777777" w:rsidR="00745847" w:rsidRDefault="00745847" w:rsidP="00ED47E2">
            <w:pPr>
              <w:jc w:val="center"/>
              <w:rPr>
                <w:rFonts w:ascii="宋体" w:hAnsi="宋体"/>
                <w:sz w:val="24"/>
              </w:rPr>
            </w:pPr>
          </w:p>
        </w:tc>
        <w:tc>
          <w:tcPr>
            <w:tcW w:w="2261" w:type="dxa"/>
            <w:vAlign w:val="center"/>
          </w:tcPr>
          <w:p w14:paraId="214977F8" w14:textId="77777777" w:rsidR="00745847" w:rsidRDefault="00745847" w:rsidP="00ED47E2">
            <w:pPr>
              <w:jc w:val="center"/>
              <w:rPr>
                <w:rFonts w:ascii="宋体" w:hAnsi="宋体"/>
                <w:sz w:val="24"/>
              </w:rPr>
            </w:pPr>
          </w:p>
        </w:tc>
      </w:tr>
      <w:tr w:rsidR="00745847" w14:paraId="29B296D9" w14:textId="77777777" w:rsidTr="00ED47E2">
        <w:trPr>
          <w:trHeight w:val="463"/>
        </w:trPr>
        <w:tc>
          <w:tcPr>
            <w:tcW w:w="705" w:type="dxa"/>
            <w:vAlign w:val="center"/>
          </w:tcPr>
          <w:p w14:paraId="0C32A3BB" w14:textId="77777777" w:rsidR="00745847" w:rsidRDefault="00745847" w:rsidP="00ED47E2">
            <w:pPr>
              <w:jc w:val="center"/>
              <w:rPr>
                <w:rFonts w:ascii="宋体" w:hAnsi="宋体"/>
                <w:sz w:val="24"/>
              </w:rPr>
            </w:pPr>
          </w:p>
        </w:tc>
        <w:tc>
          <w:tcPr>
            <w:tcW w:w="1708" w:type="dxa"/>
            <w:vAlign w:val="center"/>
          </w:tcPr>
          <w:p w14:paraId="0DBFF79B" w14:textId="77777777" w:rsidR="00745847" w:rsidRDefault="00745847" w:rsidP="00ED47E2">
            <w:pPr>
              <w:jc w:val="center"/>
              <w:rPr>
                <w:rFonts w:ascii="宋体" w:hAnsi="宋体"/>
                <w:sz w:val="24"/>
              </w:rPr>
            </w:pPr>
          </w:p>
        </w:tc>
        <w:tc>
          <w:tcPr>
            <w:tcW w:w="1986" w:type="dxa"/>
            <w:vAlign w:val="center"/>
          </w:tcPr>
          <w:p w14:paraId="188AB167" w14:textId="77777777" w:rsidR="00745847" w:rsidRDefault="00745847" w:rsidP="00ED47E2">
            <w:pPr>
              <w:jc w:val="center"/>
              <w:rPr>
                <w:rFonts w:ascii="宋体" w:hAnsi="宋体"/>
                <w:sz w:val="24"/>
              </w:rPr>
            </w:pPr>
          </w:p>
        </w:tc>
        <w:tc>
          <w:tcPr>
            <w:tcW w:w="2405" w:type="dxa"/>
            <w:vAlign w:val="center"/>
          </w:tcPr>
          <w:p w14:paraId="1BC489D2" w14:textId="77777777" w:rsidR="00745847" w:rsidRDefault="00745847" w:rsidP="00ED47E2">
            <w:pPr>
              <w:jc w:val="center"/>
              <w:rPr>
                <w:rFonts w:ascii="宋体" w:hAnsi="宋体"/>
                <w:sz w:val="24"/>
              </w:rPr>
            </w:pPr>
          </w:p>
        </w:tc>
        <w:tc>
          <w:tcPr>
            <w:tcW w:w="2261" w:type="dxa"/>
            <w:vAlign w:val="center"/>
          </w:tcPr>
          <w:p w14:paraId="5DE8091D" w14:textId="77777777" w:rsidR="00745847" w:rsidRDefault="00745847" w:rsidP="00ED47E2">
            <w:pPr>
              <w:jc w:val="center"/>
              <w:rPr>
                <w:rFonts w:ascii="宋体" w:hAnsi="宋体"/>
                <w:sz w:val="24"/>
              </w:rPr>
            </w:pPr>
          </w:p>
        </w:tc>
      </w:tr>
    </w:tbl>
    <w:p w14:paraId="4351B93B" w14:textId="77777777" w:rsidR="00ED47E2" w:rsidRPr="00301DFD" w:rsidRDefault="00ED47E2" w:rsidP="00301DFD">
      <w:pPr>
        <w:pStyle w:val="12"/>
        <w:spacing w:before="0" w:after="0" w:line="460" w:lineRule="exact"/>
        <w:ind w:left="2517"/>
        <w:jc w:val="both"/>
        <w:outlineLvl w:val="0"/>
      </w:pPr>
      <w:bookmarkStart w:id="22" w:name="_Toc334616162"/>
      <w:bookmarkStart w:id="23" w:name="_Toc391046316"/>
      <w:r w:rsidRPr="00301DFD">
        <w:rPr>
          <w:rFonts w:hint="eastAsia"/>
        </w:rPr>
        <w:t>表3.1 风险评价记录</w:t>
      </w:r>
      <w:bookmarkEnd w:id="22"/>
      <w:r w:rsidRPr="00301DFD">
        <w:rPr>
          <w:rFonts w:hint="eastAsia"/>
        </w:rPr>
        <w:t>表</w:t>
      </w:r>
      <w:bookmarkEnd w:id="23"/>
    </w:p>
    <w:p w14:paraId="313BE154" w14:textId="77777777" w:rsidR="00385695" w:rsidRPr="00385695" w:rsidRDefault="00385695" w:rsidP="00385695">
      <w:pPr>
        <w:jc w:val="center"/>
        <w:rPr>
          <w:b/>
          <w:sz w:val="28"/>
        </w:rPr>
      </w:pPr>
      <w:r w:rsidRPr="00385695">
        <w:rPr>
          <w:rFonts w:hint="eastAsia"/>
          <w:b/>
          <w:sz w:val="28"/>
        </w:rPr>
        <w:lastRenderedPageBreak/>
        <w:t>风险评价会议记录</w:t>
      </w:r>
    </w:p>
    <w:tbl>
      <w:tblPr>
        <w:tblW w:w="0" w:type="auto"/>
        <w:jc w:val="center"/>
        <w:tblLayout w:type="fixed"/>
        <w:tblCellMar>
          <w:top w:w="15" w:type="dxa"/>
          <w:left w:w="15" w:type="dxa"/>
          <w:right w:w="15" w:type="dxa"/>
        </w:tblCellMar>
        <w:tblLook w:val="0000" w:firstRow="0" w:lastRow="0" w:firstColumn="0" w:lastColumn="0" w:noHBand="0" w:noVBand="0"/>
      </w:tblPr>
      <w:tblGrid>
        <w:gridCol w:w="1225"/>
        <w:gridCol w:w="597"/>
        <w:gridCol w:w="1513"/>
        <w:gridCol w:w="1841"/>
        <w:gridCol w:w="743"/>
        <w:gridCol w:w="357"/>
        <w:gridCol w:w="851"/>
        <w:gridCol w:w="68"/>
        <w:gridCol w:w="2024"/>
      </w:tblGrid>
      <w:tr w:rsidR="00ED47E2" w14:paraId="6577B6A0" w14:textId="77777777" w:rsidTr="00ED47E2">
        <w:trPr>
          <w:trHeight w:val="552"/>
          <w:jc w:val="center"/>
        </w:trPr>
        <w:tc>
          <w:tcPr>
            <w:tcW w:w="1225" w:type="dxa"/>
            <w:tcBorders>
              <w:top w:val="single" w:sz="4" w:space="0" w:color="auto"/>
              <w:left w:val="single" w:sz="4" w:space="0" w:color="auto"/>
              <w:bottom w:val="single" w:sz="4" w:space="0" w:color="auto"/>
              <w:right w:val="single" w:sz="4" w:space="0" w:color="auto"/>
            </w:tcBorders>
            <w:vAlign w:val="center"/>
          </w:tcPr>
          <w:p w14:paraId="614025A3" w14:textId="77777777" w:rsidR="00ED47E2" w:rsidRDefault="00ED47E2" w:rsidP="00ED47E2">
            <w:pPr>
              <w:jc w:val="center"/>
              <w:rPr>
                <w:rFonts w:ascii="宋体" w:hAnsi="宋体" w:cs="宋体"/>
                <w:sz w:val="24"/>
              </w:rPr>
            </w:pPr>
            <w:r>
              <w:rPr>
                <w:rFonts w:hint="eastAsia"/>
                <w:sz w:val="24"/>
              </w:rPr>
              <w:t>主持部门</w:t>
            </w:r>
          </w:p>
        </w:tc>
        <w:tc>
          <w:tcPr>
            <w:tcW w:w="2110" w:type="dxa"/>
            <w:gridSpan w:val="2"/>
            <w:tcBorders>
              <w:top w:val="single" w:sz="4" w:space="0" w:color="auto"/>
              <w:left w:val="nil"/>
              <w:bottom w:val="single" w:sz="4" w:space="0" w:color="auto"/>
              <w:right w:val="single" w:sz="4" w:space="0" w:color="auto"/>
            </w:tcBorders>
            <w:vAlign w:val="center"/>
          </w:tcPr>
          <w:p w14:paraId="74F0BB0C" w14:textId="77777777" w:rsidR="00ED47E2" w:rsidRDefault="00ED47E2" w:rsidP="00ED47E2">
            <w:pPr>
              <w:jc w:val="center"/>
              <w:rPr>
                <w:rFonts w:ascii="宋体" w:hAnsi="宋体" w:cs="宋体"/>
                <w:sz w:val="24"/>
              </w:rPr>
            </w:pPr>
            <w:r>
              <w:rPr>
                <w:rFonts w:hint="eastAsia"/>
                <w:sz w:val="24"/>
              </w:rPr>
              <w:t>风险评价小组</w:t>
            </w:r>
          </w:p>
        </w:tc>
        <w:tc>
          <w:tcPr>
            <w:tcW w:w="1841" w:type="dxa"/>
            <w:tcBorders>
              <w:top w:val="single" w:sz="4" w:space="0" w:color="auto"/>
              <w:left w:val="nil"/>
              <w:bottom w:val="single" w:sz="4" w:space="0" w:color="auto"/>
              <w:right w:val="single" w:sz="4" w:space="0" w:color="auto"/>
            </w:tcBorders>
            <w:vAlign w:val="center"/>
          </w:tcPr>
          <w:p w14:paraId="5244BD95" w14:textId="77777777" w:rsidR="00ED47E2" w:rsidRDefault="00ED47E2" w:rsidP="00ED47E2">
            <w:pPr>
              <w:jc w:val="center"/>
              <w:rPr>
                <w:rFonts w:ascii="宋体" w:hAnsi="宋体" w:cs="宋体"/>
                <w:sz w:val="24"/>
              </w:rPr>
            </w:pPr>
            <w:r>
              <w:rPr>
                <w:rFonts w:hint="eastAsia"/>
                <w:sz w:val="24"/>
              </w:rPr>
              <w:t>会议地点</w:t>
            </w:r>
          </w:p>
        </w:tc>
        <w:tc>
          <w:tcPr>
            <w:tcW w:w="1100" w:type="dxa"/>
            <w:gridSpan w:val="2"/>
            <w:tcBorders>
              <w:top w:val="single" w:sz="4" w:space="0" w:color="auto"/>
              <w:left w:val="nil"/>
              <w:bottom w:val="single" w:sz="4" w:space="0" w:color="auto"/>
              <w:right w:val="single" w:sz="4" w:space="0" w:color="auto"/>
            </w:tcBorders>
            <w:vAlign w:val="center"/>
          </w:tcPr>
          <w:p w14:paraId="3229F1A5" w14:textId="77777777" w:rsidR="00ED47E2" w:rsidRDefault="00ED47E2" w:rsidP="00ED47E2">
            <w:pPr>
              <w:jc w:val="center"/>
              <w:rPr>
                <w:rFonts w:ascii="宋体" w:hAnsi="宋体" w:cs="宋体"/>
                <w:sz w:val="24"/>
              </w:rPr>
            </w:pPr>
          </w:p>
        </w:tc>
        <w:tc>
          <w:tcPr>
            <w:tcW w:w="851" w:type="dxa"/>
            <w:tcBorders>
              <w:top w:val="single" w:sz="4" w:space="0" w:color="auto"/>
              <w:left w:val="nil"/>
              <w:bottom w:val="single" w:sz="4" w:space="0" w:color="auto"/>
              <w:right w:val="single" w:sz="4" w:space="0" w:color="auto"/>
            </w:tcBorders>
            <w:vAlign w:val="center"/>
          </w:tcPr>
          <w:p w14:paraId="0E280BBB" w14:textId="77777777" w:rsidR="00ED47E2" w:rsidRDefault="00ED47E2" w:rsidP="00ED47E2">
            <w:pPr>
              <w:jc w:val="center"/>
              <w:rPr>
                <w:rFonts w:ascii="宋体" w:hAnsi="宋体" w:cs="宋体"/>
                <w:sz w:val="24"/>
              </w:rPr>
            </w:pPr>
            <w:r>
              <w:rPr>
                <w:rFonts w:hint="eastAsia"/>
                <w:sz w:val="24"/>
              </w:rPr>
              <w:t>日期</w:t>
            </w:r>
          </w:p>
        </w:tc>
        <w:tc>
          <w:tcPr>
            <w:tcW w:w="2092" w:type="dxa"/>
            <w:gridSpan w:val="2"/>
            <w:tcBorders>
              <w:top w:val="single" w:sz="4" w:space="0" w:color="auto"/>
              <w:left w:val="nil"/>
              <w:bottom w:val="single" w:sz="4" w:space="0" w:color="auto"/>
              <w:right w:val="single" w:sz="4" w:space="0" w:color="auto"/>
            </w:tcBorders>
            <w:vAlign w:val="center"/>
          </w:tcPr>
          <w:p w14:paraId="3156AEAB" w14:textId="77777777" w:rsidR="00ED47E2" w:rsidRDefault="00ED47E2" w:rsidP="00ED47E2">
            <w:pPr>
              <w:jc w:val="center"/>
              <w:rPr>
                <w:rFonts w:ascii="宋体" w:hAnsi="宋体" w:cs="宋体"/>
                <w:sz w:val="24"/>
              </w:rPr>
            </w:pPr>
          </w:p>
        </w:tc>
      </w:tr>
      <w:tr w:rsidR="00ED47E2" w14:paraId="6D23C66B" w14:textId="77777777" w:rsidTr="00ED47E2">
        <w:trPr>
          <w:trHeight w:val="1394"/>
          <w:jc w:val="center"/>
        </w:trPr>
        <w:tc>
          <w:tcPr>
            <w:tcW w:w="1225" w:type="dxa"/>
            <w:vMerge w:val="restart"/>
            <w:tcBorders>
              <w:top w:val="nil"/>
              <w:left w:val="single" w:sz="4" w:space="0" w:color="auto"/>
              <w:bottom w:val="single" w:sz="4" w:space="0" w:color="auto"/>
              <w:right w:val="single" w:sz="4" w:space="0" w:color="auto"/>
            </w:tcBorders>
            <w:vAlign w:val="center"/>
          </w:tcPr>
          <w:p w14:paraId="3CA61688" w14:textId="77777777" w:rsidR="00ED47E2" w:rsidRDefault="00ED47E2" w:rsidP="00ED47E2">
            <w:pPr>
              <w:jc w:val="center"/>
              <w:rPr>
                <w:rFonts w:ascii="宋体" w:hAnsi="宋体" w:cs="宋体"/>
                <w:sz w:val="24"/>
              </w:rPr>
            </w:pPr>
            <w:r>
              <w:rPr>
                <w:rFonts w:hint="eastAsia"/>
                <w:sz w:val="24"/>
              </w:rPr>
              <w:t>评价小组成员签名</w:t>
            </w:r>
          </w:p>
        </w:tc>
        <w:tc>
          <w:tcPr>
            <w:tcW w:w="7994" w:type="dxa"/>
            <w:gridSpan w:val="8"/>
            <w:vMerge w:val="restart"/>
            <w:tcBorders>
              <w:top w:val="single" w:sz="4" w:space="0" w:color="auto"/>
              <w:left w:val="single" w:sz="4" w:space="0" w:color="auto"/>
              <w:bottom w:val="single" w:sz="4" w:space="0" w:color="auto"/>
              <w:right w:val="single" w:sz="4" w:space="0" w:color="auto"/>
            </w:tcBorders>
          </w:tcPr>
          <w:p w14:paraId="4ABB234A" w14:textId="77777777" w:rsidR="00ED47E2" w:rsidRDefault="00ED47E2" w:rsidP="00ED47E2">
            <w:pPr>
              <w:rPr>
                <w:rFonts w:ascii="宋体" w:hAnsi="宋体" w:cs="宋体"/>
                <w:sz w:val="24"/>
              </w:rPr>
            </w:pPr>
          </w:p>
          <w:p w14:paraId="0845BD74" w14:textId="77777777" w:rsidR="00ED47E2" w:rsidRDefault="00ED47E2" w:rsidP="00ED47E2">
            <w:pPr>
              <w:rPr>
                <w:rFonts w:ascii="宋体" w:hAnsi="宋体" w:cs="宋体"/>
                <w:sz w:val="24"/>
              </w:rPr>
            </w:pPr>
          </w:p>
          <w:p w14:paraId="7681D05F" w14:textId="77777777" w:rsidR="00ED47E2" w:rsidRDefault="00ED47E2" w:rsidP="00ED47E2">
            <w:pPr>
              <w:rPr>
                <w:rFonts w:ascii="宋体" w:hAnsi="宋体" w:cs="宋体"/>
                <w:sz w:val="24"/>
              </w:rPr>
            </w:pPr>
          </w:p>
        </w:tc>
      </w:tr>
      <w:tr w:rsidR="00ED47E2" w14:paraId="17E32BE8" w14:textId="77777777" w:rsidTr="00ED47E2">
        <w:trPr>
          <w:trHeight w:val="982"/>
          <w:jc w:val="center"/>
        </w:trPr>
        <w:tc>
          <w:tcPr>
            <w:tcW w:w="1225" w:type="dxa"/>
            <w:vMerge/>
            <w:tcBorders>
              <w:top w:val="nil"/>
              <w:left w:val="single" w:sz="4" w:space="0" w:color="auto"/>
              <w:bottom w:val="single" w:sz="4" w:space="0" w:color="auto"/>
              <w:right w:val="single" w:sz="4" w:space="0" w:color="auto"/>
            </w:tcBorders>
            <w:vAlign w:val="center"/>
          </w:tcPr>
          <w:p w14:paraId="107FE518" w14:textId="77777777" w:rsidR="00ED47E2" w:rsidRDefault="00ED47E2" w:rsidP="00ED47E2">
            <w:pPr>
              <w:rPr>
                <w:rFonts w:ascii="宋体" w:hAnsi="宋体" w:cs="宋体"/>
                <w:sz w:val="28"/>
                <w:szCs w:val="28"/>
              </w:rPr>
            </w:pPr>
          </w:p>
        </w:tc>
        <w:tc>
          <w:tcPr>
            <w:tcW w:w="7994" w:type="dxa"/>
            <w:gridSpan w:val="8"/>
            <w:vMerge/>
            <w:tcBorders>
              <w:top w:val="single" w:sz="4" w:space="0" w:color="auto"/>
              <w:left w:val="single" w:sz="4" w:space="0" w:color="auto"/>
              <w:bottom w:val="single" w:sz="4" w:space="0" w:color="auto"/>
              <w:right w:val="single" w:sz="4" w:space="0" w:color="auto"/>
            </w:tcBorders>
            <w:vAlign w:val="center"/>
          </w:tcPr>
          <w:p w14:paraId="158484B1" w14:textId="77777777" w:rsidR="00ED47E2" w:rsidRDefault="00ED47E2" w:rsidP="00ED47E2">
            <w:pPr>
              <w:rPr>
                <w:rFonts w:ascii="宋体" w:hAnsi="宋体" w:cs="宋体"/>
                <w:sz w:val="28"/>
                <w:szCs w:val="28"/>
              </w:rPr>
            </w:pPr>
          </w:p>
        </w:tc>
      </w:tr>
      <w:tr w:rsidR="00ED47E2" w14:paraId="05F1C36C" w14:textId="77777777" w:rsidTr="00ED47E2">
        <w:trPr>
          <w:trHeight w:val="1397"/>
          <w:jc w:val="center"/>
        </w:trPr>
        <w:tc>
          <w:tcPr>
            <w:tcW w:w="1225" w:type="dxa"/>
            <w:vMerge/>
            <w:tcBorders>
              <w:top w:val="nil"/>
              <w:left w:val="single" w:sz="4" w:space="0" w:color="auto"/>
              <w:bottom w:val="single" w:sz="4" w:space="0" w:color="auto"/>
              <w:right w:val="single" w:sz="4" w:space="0" w:color="auto"/>
            </w:tcBorders>
            <w:vAlign w:val="center"/>
          </w:tcPr>
          <w:p w14:paraId="01182034" w14:textId="77777777" w:rsidR="00ED47E2" w:rsidRDefault="00ED47E2" w:rsidP="00ED47E2">
            <w:pPr>
              <w:rPr>
                <w:rFonts w:ascii="宋体" w:hAnsi="宋体" w:cs="宋体"/>
                <w:sz w:val="28"/>
                <w:szCs w:val="28"/>
              </w:rPr>
            </w:pPr>
          </w:p>
        </w:tc>
        <w:tc>
          <w:tcPr>
            <w:tcW w:w="7994" w:type="dxa"/>
            <w:gridSpan w:val="8"/>
            <w:vMerge/>
            <w:tcBorders>
              <w:top w:val="single" w:sz="4" w:space="0" w:color="auto"/>
              <w:left w:val="single" w:sz="4" w:space="0" w:color="auto"/>
              <w:bottom w:val="single" w:sz="4" w:space="0" w:color="auto"/>
              <w:right w:val="single" w:sz="4" w:space="0" w:color="auto"/>
            </w:tcBorders>
            <w:vAlign w:val="center"/>
          </w:tcPr>
          <w:p w14:paraId="159811DB" w14:textId="77777777" w:rsidR="00ED47E2" w:rsidRDefault="00ED47E2" w:rsidP="00ED47E2">
            <w:pPr>
              <w:rPr>
                <w:rFonts w:ascii="宋体" w:hAnsi="宋体" w:cs="宋体"/>
                <w:sz w:val="28"/>
                <w:szCs w:val="28"/>
              </w:rPr>
            </w:pPr>
          </w:p>
        </w:tc>
      </w:tr>
      <w:tr w:rsidR="00ED47E2" w14:paraId="08BDC828" w14:textId="77777777" w:rsidTr="00ED47E2">
        <w:trPr>
          <w:trHeight w:val="3870"/>
          <w:jc w:val="center"/>
        </w:trPr>
        <w:tc>
          <w:tcPr>
            <w:tcW w:w="1225" w:type="dxa"/>
            <w:vMerge w:val="restart"/>
            <w:tcBorders>
              <w:top w:val="nil"/>
              <w:left w:val="single" w:sz="4" w:space="0" w:color="auto"/>
              <w:bottom w:val="single" w:sz="4" w:space="0" w:color="auto"/>
              <w:right w:val="single" w:sz="4" w:space="0" w:color="auto"/>
            </w:tcBorders>
            <w:vAlign w:val="center"/>
          </w:tcPr>
          <w:p w14:paraId="26E2C271" w14:textId="77777777" w:rsidR="00ED47E2" w:rsidRDefault="00ED47E2" w:rsidP="00ED47E2">
            <w:pPr>
              <w:jc w:val="center"/>
              <w:rPr>
                <w:rFonts w:ascii="宋体" w:hAnsi="宋体" w:cs="宋体"/>
                <w:sz w:val="24"/>
              </w:rPr>
            </w:pPr>
            <w:r>
              <w:rPr>
                <w:rFonts w:hint="eastAsia"/>
              </w:rPr>
              <w:t>会议内容</w:t>
            </w:r>
          </w:p>
        </w:tc>
        <w:tc>
          <w:tcPr>
            <w:tcW w:w="597" w:type="dxa"/>
            <w:tcBorders>
              <w:top w:val="nil"/>
              <w:left w:val="nil"/>
              <w:bottom w:val="single" w:sz="4" w:space="0" w:color="auto"/>
              <w:right w:val="single" w:sz="4" w:space="0" w:color="auto"/>
            </w:tcBorders>
            <w:vAlign w:val="center"/>
          </w:tcPr>
          <w:p w14:paraId="644A2DB8" w14:textId="77777777" w:rsidR="00ED47E2" w:rsidRDefault="00ED47E2" w:rsidP="00ED47E2">
            <w:pPr>
              <w:jc w:val="center"/>
              <w:rPr>
                <w:rFonts w:ascii="宋体" w:hAnsi="宋体" w:cs="宋体"/>
                <w:sz w:val="28"/>
                <w:szCs w:val="28"/>
              </w:rPr>
            </w:pPr>
            <w:r>
              <w:rPr>
                <w:rFonts w:hint="eastAsia"/>
                <w:sz w:val="28"/>
                <w:szCs w:val="28"/>
              </w:rPr>
              <w:t>1</w:t>
            </w:r>
          </w:p>
        </w:tc>
        <w:tc>
          <w:tcPr>
            <w:tcW w:w="1513" w:type="dxa"/>
            <w:tcBorders>
              <w:top w:val="nil"/>
              <w:left w:val="nil"/>
              <w:bottom w:val="single" w:sz="4" w:space="0" w:color="auto"/>
              <w:right w:val="single" w:sz="4" w:space="0" w:color="auto"/>
            </w:tcBorders>
            <w:vAlign w:val="center"/>
          </w:tcPr>
          <w:p w14:paraId="0CC8EB0A" w14:textId="77777777" w:rsidR="00ED47E2" w:rsidRDefault="00ED47E2" w:rsidP="00ED47E2">
            <w:pPr>
              <w:jc w:val="center"/>
              <w:rPr>
                <w:sz w:val="24"/>
              </w:rPr>
            </w:pPr>
            <w:r>
              <w:rPr>
                <w:rFonts w:hint="eastAsia"/>
                <w:sz w:val="24"/>
              </w:rPr>
              <w:t>评价的项目</w:t>
            </w:r>
          </w:p>
          <w:p w14:paraId="12ED8BBE" w14:textId="77777777" w:rsidR="00ED47E2" w:rsidRDefault="00ED47E2" w:rsidP="00ED47E2">
            <w:pPr>
              <w:jc w:val="center"/>
              <w:rPr>
                <w:rFonts w:ascii="宋体" w:hAnsi="宋体" w:cs="宋体"/>
                <w:sz w:val="28"/>
                <w:szCs w:val="28"/>
              </w:rPr>
            </w:pPr>
            <w:r>
              <w:rPr>
                <w:rFonts w:hint="eastAsia"/>
                <w:sz w:val="24"/>
              </w:rPr>
              <w:t>内容</w:t>
            </w:r>
          </w:p>
        </w:tc>
        <w:tc>
          <w:tcPr>
            <w:tcW w:w="5884" w:type="dxa"/>
            <w:gridSpan w:val="6"/>
            <w:tcBorders>
              <w:top w:val="single" w:sz="4" w:space="0" w:color="auto"/>
              <w:left w:val="nil"/>
              <w:bottom w:val="single" w:sz="4" w:space="0" w:color="auto"/>
              <w:right w:val="single" w:sz="4" w:space="0" w:color="auto"/>
            </w:tcBorders>
            <w:vAlign w:val="center"/>
          </w:tcPr>
          <w:p w14:paraId="3E16B8D6" w14:textId="77777777" w:rsidR="00ED47E2" w:rsidRDefault="00ED47E2" w:rsidP="00ED47E2">
            <w:pPr>
              <w:jc w:val="center"/>
              <w:rPr>
                <w:rFonts w:ascii="宋体" w:hAnsi="宋体" w:cs="宋体"/>
                <w:sz w:val="28"/>
                <w:szCs w:val="28"/>
              </w:rPr>
            </w:pPr>
          </w:p>
        </w:tc>
      </w:tr>
      <w:tr w:rsidR="00ED47E2" w14:paraId="7324C49C" w14:textId="77777777" w:rsidTr="00ED47E2">
        <w:trPr>
          <w:trHeight w:val="409"/>
          <w:jc w:val="center"/>
        </w:trPr>
        <w:tc>
          <w:tcPr>
            <w:tcW w:w="1225" w:type="dxa"/>
            <w:vMerge/>
            <w:tcBorders>
              <w:top w:val="nil"/>
              <w:left w:val="single" w:sz="4" w:space="0" w:color="auto"/>
              <w:bottom w:val="single" w:sz="4" w:space="0" w:color="auto"/>
              <w:right w:val="single" w:sz="4" w:space="0" w:color="auto"/>
            </w:tcBorders>
            <w:vAlign w:val="center"/>
          </w:tcPr>
          <w:p w14:paraId="73B454E9" w14:textId="77777777" w:rsidR="00ED47E2" w:rsidRDefault="00ED47E2" w:rsidP="00ED47E2">
            <w:pPr>
              <w:rPr>
                <w:rFonts w:ascii="宋体" w:hAnsi="宋体" w:cs="宋体"/>
                <w:sz w:val="24"/>
              </w:rPr>
            </w:pPr>
          </w:p>
        </w:tc>
        <w:tc>
          <w:tcPr>
            <w:tcW w:w="597" w:type="dxa"/>
            <w:vMerge w:val="restart"/>
            <w:tcBorders>
              <w:top w:val="nil"/>
              <w:left w:val="single" w:sz="4" w:space="0" w:color="auto"/>
              <w:bottom w:val="single" w:sz="4" w:space="0" w:color="000000"/>
              <w:right w:val="single" w:sz="4" w:space="0" w:color="auto"/>
            </w:tcBorders>
            <w:vAlign w:val="center"/>
          </w:tcPr>
          <w:p w14:paraId="682A5931" w14:textId="77777777" w:rsidR="00ED47E2" w:rsidRDefault="00ED47E2" w:rsidP="00ED47E2">
            <w:pPr>
              <w:jc w:val="center"/>
              <w:rPr>
                <w:rFonts w:ascii="宋体" w:hAnsi="宋体" w:cs="宋体"/>
                <w:sz w:val="24"/>
              </w:rPr>
            </w:pPr>
            <w:r>
              <w:rPr>
                <w:rFonts w:hint="eastAsia"/>
              </w:rPr>
              <w:t>2</w:t>
            </w:r>
          </w:p>
        </w:tc>
        <w:tc>
          <w:tcPr>
            <w:tcW w:w="1513" w:type="dxa"/>
            <w:vMerge w:val="restart"/>
            <w:tcBorders>
              <w:top w:val="nil"/>
              <w:left w:val="single" w:sz="4" w:space="0" w:color="auto"/>
              <w:bottom w:val="single" w:sz="4" w:space="0" w:color="000000"/>
              <w:right w:val="single" w:sz="4" w:space="0" w:color="auto"/>
            </w:tcBorders>
            <w:vAlign w:val="center"/>
          </w:tcPr>
          <w:p w14:paraId="3BAC9208" w14:textId="77777777" w:rsidR="00ED47E2" w:rsidRDefault="00ED47E2" w:rsidP="00ED47E2">
            <w:pPr>
              <w:jc w:val="center"/>
            </w:pPr>
            <w:r>
              <w:rPr>
                <w:rFonts w:hint="eastAsia"/>
              </w:rPr>
              <w:t>已知或预见</w:t>
            </w:r>
          </w:p>
          <w:p w14:paraId="666AFF97" w14:textId="77777777" w:rsidR="00ED47E2" w:rsidRDefault="00ED47E2" w:rsidP="00ED47E2">
            <w:pPr>
              <w:jc w:val="center"/>
              <w:rPr>
                <w:rFonts w:ascii="宋体" w:hAnsi="宋体" w:cs="宋体"/>
                <w:sz w:val="24"/>
              </w:rPr>
            </w:pPr>
            <w:r>
              <w:rPr>
                <w:rFonts w:hint="eastAsia"/>
              </w:rPr>
              <w:t>危害判定</w:t>
            </w:r>
          </w:p>
        </w:tc>
        <w:tc>
          <w:tcPr>
            <w:tcW w:w="2584" w:type="dxa"/>
            <w:gridSpan w:val="2"/>
            <w:vMerge w:val="restart"/>
            <w:tcBorders>
              <w:top w:val="single" w:sz="4" w:space="0" w:color="auto"/>
              <w:left w:val="single" w:sz="4" w:space="0" w:color="auto"/>
              <w:bottom w:val="single" w:sz="4" w:space="0" w:color="000000"/>
              <w:right w:val="single" w:sz="4" w:space="0" w:color="000000"/>
            </w:tcBorders>
            <w:vAlign w:val="center"/>
          </w:tcPr>
          <w:p w14:paraId="31DC3705" w14:textId="77777777" w:rsidR="00ED47E2" w:rsidRDefault="00ED47E2" w:rsidP="00ED47E2">
            <w:pPr>
              <w:jc w:val="center"/>
              <w:rPr>
                <w:rFonts w:ascii="宋体" w:hAnsi="宋体" w:cs="宋体"/>
                <w:sz w:val="24"/>
              </w:rPr>
            </w:pPr>
          </w:p>
        </w:tc>
        <w:tc>
          <w:tcPr>
            <w:tcW w:w="1276" w:type="dxa"/>
            <w:gridSpan w:val="3"/>
            <w:tcBorders>
              <w:top w:val="nil"/>
              <w:left w:val="nil"/>
              <w:bottom w:val="single" w:sz="4" w:space="0" w:color="auto"/>
              <w:right w:val="single" w:sz="4" w:space="0" w:color="auto"/>
            </w:tcBorders>
            <w:vAlign w:val="center"/>
          </w:tcPr>
          <w:p w14:paraId="68379B9F" w14:textId="77777777" w:rsidR="00ED47E2" w:rsidRDefault="00ED47E2" w:rsidP="00ED47E2">
            <w:pPr>
              <w:jc w:val="center"/>
              <w:rPr>
                <w:rFonts w:ascii="宋体" w:hAnsi="宋体" w:cs="宋体"/>
                <w:sz w:val="24"/>
              </w:rPr>
            </w:pPr>
            <w:r>
              <w:rPr>
                <w:rFonts w:hint="eastAsia"/>
              </w:rPr>
              <w:t>风险度</w:t>
            </w:r>
          </w:p>
        </w:tc>
        <w:tc>
          <w:tcPr>
            <w:tcW w:w="2024" w:type="dxa"/>
            <w:tcBorders>
              <w:top w:val="single" w:sz="4" w:space="0" w:color="auto"/>
              <w:left w:val="nil"/>
              <w:bottom w:val="single" w:sz="4" w:space="0" w:color="auto"/>
              <w:right w:val="single" w:sz="4" w:space="0" w:color="000000"/>
            </w:tcBorders>
            <w:vAlign w:val="center"/>
          </w:tcPr>
          <w:p w14:paraId="385A16AD" w14:textId="77777777" w:rsidR="00ED47E2" w:rsidRDefault="00ED47E2" w:rsidP="00ED47E2">
            <w:pPr>
              <w:jc w:val="center"/>
              <w:rPr>
                <w:rFonts w:ascii="宋体" w:hAnsi="宋体" w:cs="宋体"/>
                <w:sz w:val="24"/>
              </w:rPr>
            </w:pPr>
          </w:p>
        </w:tc>
      </w:tr>
      <w:tr w:rsidR="00ED47E2" w14:paraId="29FD35D4" w14:textId="77777777" w:rsidTr="00ED47E2">
        <w:trPr>
          <w:trHeight w:val="530"/>
          <w:jc w:val="center"/>
        </w:trPr>
        <w:tc>
          <w:tcPr>
            <w:tcW w:w="1225" w:type="dxa"/>
            <w:vMerge/>
            <w:tcBorders>
              <w:top w:val="nil"/>
              <w:left w:val="single" w:sz="4" w:space="0" w:color="auto"/>
              <w:bottom w:val="single" w:sz="4" w:space="0" w:color="auto"/>
              <w:right w:val="single" w:sz="4" w:space="0" w:color="auto"/>
            </w:tcBorders>
            <w:vAlign w:val="center"/>
          </w:tcPr>
          <w:p w14:paraId="649785BD" w14:textId="77777777" w:rsidR="00ED47E2" w:rsidRDefault="00ED47E2" w:rsidP="00ED47E2">
            <w:pPr>
              <w:rPr>
                <w:rFonts w:ascii="宋体" w:hAnsi="宋体" w:cs="宋体"/>
                <w:sz w:val="24"/>
              </w:rPr>
            </w:pPr>
          </w:p>
        </w:tc>
        <w:tc>
          <w:tcPr>
            <w:tcW w:w="597" w:type="dxa"/>
            <w:vMerge/>
            <w:tcBorders>
              <w:top w:val="nil"/>
              <w:left w:val="single" w:sz="4" w:space="0" w:color="auto"/>
              <w:bottom w:val="single" w:sz="4" w:space="0" w:color="000000"/>
              <w:right w:val="single" w:sz="4" w:space="0" w:color="auto"/>
            </w:tcBorders>
            <w:vAlign w:val="center"/>
          </w:tcPr>
          <w:p w14:paraId="23F2813F" w14:textId="77777777" w:rsidR="00ED47E2" w:rsidRDefault="00ED47E2" w:rsidP="00ED47E2">
            <w:pPr>
              <w:rPr>
                <w:rFonts w:ascii="宋体" w:hAnsi="宋体" w:cs="宋体"/>
                <w:sz w:val="24"/>
              </w:rPr>
            </w:pPr>
          </w:p>
        </w:tc>
        <w:tc>
          <w:tcPr>
            <w:tcW w:w="1513" w:type="dxa"/>
            <w:vMerge/>
            <w:tcBorders>
              <w:top w:val="nil"/>
              <w:left w:val="single" w:sz="4" w:space="0" w:color="auto"/>
              <w:bottom w:val="single" w:sz="4" w:space="0" w:color="000000"/>
              <w:right w:val="single" w:sz="4" w:space="0" w:color="auto"/>
            </w:tcBorders>
            <w:vAlign w:val="center"/>
          </w:tcPr>
          <w:p w14:paraId="295522B5" w14:textId="77777777" w:rsidR="00ED47E2" w:rsidRDefault="00ED47E2" w:rsidP="00ED47E2">
            <w:pPr>
              <w:jc w:val="center"/>
              <w:rPr>
                <w:rFonts w:ascii="宋体" w:hAnsi="宋体" w:cs="宋体"/>
                <w:sz w:val="24"/>
              </w:rPr>
            </w:pPr>
          </w:p>
        </w:tc>
        <w:tc>
          <w:tcPr>
            <w:tcW w:w="2584" w:type="dxa"/>
            <w:gridSpan w:val="2"/>
            <w:vMerge/>
            <w:tcBorders>
              <w:top w:val="single" w:sz="4" w:space="0" w:color="auto"/>
              <w:left w:val="single" w:sz="4" w:space="0" w:color="auto"/>
              <w:bottom w:val="single" w:sz="4" w:space="0" w:color="000000"/>
              <w:right w:val="single" w:sz="4" w:space="0" w:color="000000"/>
            </w:tcBorders>
            <w:vAlign w:val="center"/>
          </w:tcPr>
          <w:p w14:paraId="422144E8" w14:textId="77777777" w:rsidR="00ED47E2" w:rsidRDefault="00ED47E2" w:rsidP="00ED47E2">
            <w:pPr>
              <w:rPr>
                <w:rFonts w:ascii="宋体" w:hAnsi="宋体" w:cs="宋体"/>
                <w:sz w:val="24"/>
              </w:rPr>
            </w:pPr>
          </w:p>
        </w:tc>
        <w:tc>
          <w:tcPr>
            <w:tcW w:w="1276" w:type="dxa"/>
            <w:gridSpan w:val="3"/>
            <w:tcBorders>
              <w:top w:val="nil"/>
              <w:left w:val="nil"/>
              <w:bottom w:val="single" w:sz="4" w:space="0" w:color="auto"/>
              <w:right w:val="single" w:sz="4" w:space="0" w:color="auto"/>
            </w:tcBorders>
            <w:vAlign w:val="center"/>
          </w:tcPr>
          <w:p w14:paraId="115D593E" w14:textId="77777777" w:rsidR="00ED47E2" w:rsidRDefault="00ED47E2" w:rsidP="00ED47E2">
            <w:pPr>
              <w:jc w:val="center"/>
              <w:rPr>
                <w:rFonts w:ascii="宋体" w:hAnsi="宋体" w:cs="宋体"/>
                <w:sz w:val="24"/>
              </w:rPr>
            </w:pPr>
            <w:r>
              <w:rPr>
                <w:rFonts w:hint="eastAsia"/>
              </w:rPr>
              <w:t>控制措施</w:t>
            </w:r>
          </w:p>
        </w:tc>
        <w:tc>
          <w:tcPr>
            <w:tcW w:w="2024" w:type="dxa"/>
            <w:tcBorders>
              <w:top w:val="single" w:sz="4" w:space="0" w:color="auto"/>
              <w:left w:val="nil"/>
              <w:bottom w:val="single" w:sz="4" w:space="0" w:color="auto"/>
              <w:right w:val="single" w:sz="4" w:space="0" w:color="000000"/>
            </w:tcBorders>
            <w:vAlign w:val="center"/>
          </w:tcPr>
          <w:p w14:paraId="453554A6" w14:textId="77777777" w:rsidR="00ED47E2" w:rsidRDefault="00ED47E2" w:rsidP="00ED47E2">
            <w:pPr>
              <w:jc w:val="center"/>
              <w:rPr>
                <w:rFonts w:ascii="宋体" w:hAnsi="宋体" w:cs="宋体"/>
                <w:sz w:val="24"/>
              </w:rPr>
            </w:pPr>
          </w:p>
        </w:tc>
      </w:tr>
      <w:tr w:rsidR="00ED47E2" w14:paraId="79E15C39" w14:textId="77777777" w:rsidTr="00ED47E2">
        <w:trPr>
          <w:trHeight w:val="963"/>
          <w:jc w:val="center"/>
        </w:trPr>
        <w:tc>
          <w:tcPr>
            <w:tcW w:w="1225" w:type="dxa"/>
            <w:vMerge/>
            <w:tcBorders>
              <w:top w:val="nil"/>
              <w:left w:val="single" w:sz="4" w:space="0" w:color="auto"/>
              <w:bottom w:val="single" w:sz="4" w:space="0" w:color="auto"/>
              <w:right w:val="single" w:sz="4" w:space="0" w:color="auto"/>
            </w:tcBorders>
            <w:vAlign w:val="center"/>
          </w:tcPr>
          <w:p w14:paraId="7206D177" w14:textId="77777777" w:rsidR="00ED47E2" w:rsidRDefault="00ED47E2" w:rsidP="00ED47E2">
            <w:pPr>
              <w:rPr>
                <w:rFonts w:ascii="宋体" w:hAnsi="宋体" w:cs="宋体"/>
                <w:sz w:val="24"/>
              </w:rPr>
            </w:pPr>
          </w:p>
        </w:tc>
        <w:tc>
          <w:tcPr>
            <w:tcW w:w="597" w:type="dxa"/>
            <w:tcBorders>
              <w:top w:val="nil"/>
              <w:left w:val="nil"/>
              <w:bottom w:val="single" w:sz="4" w:space="0" w:color="auto"/>
              <w:right w:val="single" w:sz="4" w:space="0" w:color="auto"/>
            </w:tcBorders>
            <w:vAlign w:val="center"/>
          </w:tcPr>
          <w:p w14:paraId="0A9EBF11" w14:textId="77777777" w:rsidR="00ED47E2" w:rsidRDefault="00ED47E2" w:rsidP="00ED47E2">
            <w:pPr>
              <w:jc w:val="center"/>
              <w:rPr>
                <w:rFonts w:ascii="宋体" w:hAnsi="宋体" w:cs="宋体"/>
                <w:sz w:val="28"/>
                <w:szCs w:val="28"/>
              </w:rPr>
            </w:pPr>
            <w:r>
              <w:rPr>
                <w:rFonts w:hint="eastAsia"/>
                <w:sz w:val="28"/>
                <w:szCs w:val="28"/>
              </w:rPr>
              <w:t>3</w:t>
            </w:r>
          </w:p>
        </w:tc>
        <w:tc>
          <w:tcPr>
            <w:tcW w:w="1513" w:type="dxa"/>
            <w:tcBorders>
              <w:top w:val="nil"/>
              <w:left w:val="nil"/>
              <w:bottom w:val="single" w:sz="4" w:space="0" w:color="auto"/>
              <w:right w:val="single" w:sz="4" w:space="0" w:color="auto"/>
            </w:tcBorders>
            <w:vAlign w:val="center"/>
          </w:tcPr>
          <w:p w14:paraId="071493F8" w14:textId="77777777" w:rsidR="00ED47E2" w:rsidRDefault="00ED47E2" w:rsidP="00ED47E2">
            <w:pPr>
              <w:jc w:val="center"/>
            </w:pPr>
            <w:r>
              <w:rPr>
                <w:rFonts w:hint="eastAsia"/>
              </w:rPr>
              <w:t>此次风险评价的</w:t>
            </w:r>
          </w:p>
          <w:p w14:paraId="3B7D4BB0" w14:textId="77777777" w:rsidR="00ED47E2" w:rsidRDefault="00ED47E2" w:rsidP="00ED47E2">
            <w:pPr>
              <w:jc w:val="center"/>
              <w:rPr>
                <w:rFonts w:ascii="宋体" w:hAnsi="宋体" w:cs="宋体"/>
                <w:sz w:val="24"/>
              </w:rPr>
            </w:pPr>
            <w:r>
              <w:rPr>
                <w:rFonts w:hint="eastAsia"/>
              </w:rPr>
              <w:t>完整性</w:t>
            </w:r>
          </w:p>
        </w:tc>
        <w:tc>
          <w:tcPr>
            <w:tcW w:w="2584" w:type="dxa"/>
            <w:gridSpan w:val="2"/>
            <w:tcBorders>
              <w:top w:val="single" w:sz="4" w:space="0" w:color="auto"/>
              <w:left w:val="nil"/>
              <w:bottom w:val="single" w:sz="4" w:space="0" w:color="auto"/>
              <w:right w:val="single" w:sz="4" w:space="0" w:color="auto"/>
            </w:tcBorders>
            <w:vAlign w:val="center"/>
          </w:tcPr>
          <w:p w14:paraId="50CD7A6D" w14:textId="77777777" w:rsidR="00ED47E2" w:rsidRDefault="00ED47E2" w:rsidP="00ED47E2">
            <w:pPr>
              <w:jc w:val="center"/>
              <w:rPr>
                <w:rFonts w:ascii="宋体" w:hAnsi="宋体" w:cs="宋体"/>
                <w:sz w:val="24"/>
              </w:rPr>
            </w:pPr>
          </w:p>
        </w:tc>
        <w:tc>
          <w:tcPr>
            <w:tcW w:w="1276" w:type="dxa"/>
            <w:gridSpan w:val="3"/>
            <w:tcBorders>
              <w:top w:val="nil"/>
              <w:left w:val="nil"/>
              <w:bottom w:val="single" w:sz="4" w:space="0" w:color="auto"/>
              <w:right w:val="single" w:sz="4" w:space="0" w:color="auto"/>
            </w:tcBorders>
            <w:vAlign w:val="center"/>
          </w:tcPr>
          <w:p w14:paraId="75DE791E" w14:textId="77777777" w:rsidR="00ED47E2" w:rsidRDefault="00ED47E2" w:rsidP="00ED47E2">
            <w:pPr>
              <w:jc w:val="center"/>
              <w:rPr>
                <w:rFonts w:ascii="宋体" w:hAnsi="宋体" w:cs="宋体"/>
                <w:sz w:val="24"/>
              </w:rPr>
            </w:pPr>
            <w:r>
              <w:rPr>
                <w:rFonts w:hint="eastAsia"/>
              </w:rPr>
              <w:t>产生的其他危害</w:t>
            </w:r>
          </w:p>
        </w:tc>
        <w:tc>
          <w:tcPr>
            <w:tcW w:w="2024" w:type="dxa"/>
            <w:tcBorders>
              <w:top w:val="single" w:sz="4" w:space="0" w:color="auto"/>
              <w:left w:val="nil"/>
              <w:bottom w:val="single" w:sz="4" w:space="0" w:color="auto"/>
              <w:right w:val="single" w:sz="4" w:space="0" w:color="000000"/>
            </w:tcBorders>
            <w:vAlign w:val="center"/>
          </w:tcPr>
          <w:p w14:paraId="72D965B6" w14:textId="77777777" w:rsidR="00ED47E2" w:rsidRDefault="00ED47E2" w:rsidP="00ED47E2">
            <w:pPr>
              <w:jc w:val="center"/>
            </w:pPr>
          </w:p>
          <w:p w14:paraId="191FF406" w14:textId="77777777" w:rsidR="00ED47E2" w:rsidRDefault="00ED47E2" w:rsidP="00ED47E2">
            <w:pPr>
              <w:jc w:val="center"/>
              <w:rPr>
                <w:rFonts w:ascii="宋体" w:hAnsi="宋体" w:cs="宋体"/>
                <w:sz w:val="24"/>
              </w:rPr>
            </w:pPr>
          </w:p>
        </w:tc>
      </w:tr>
      <w:tr w:rsidR="00ED47E2" w14:paraId="765A6B85" w14:textId="77777777" w:rsidTr="00ED47E2">
        <w:trPr>
          <w:trHeight w:val="976"/>
          <w:jc w:val="center"/>
        </w:trPr>
        <w:tc>
          <w:tcPr>
            <w:tcW w:w="1225" w:type="dxa"/>
            <w:vMerge/>
            <w:tcBorders>
              <w:top w:val="nil"/>
              <w:left w:val="single" w:sz="4" w:space="0" w:color="auto"/>
              <w:bottom w:val="single" w:sz="4" w:space="0" w:color="auto"/>
              <w:right w:val="single" w:sz="4" w:space="0" w:color="auto"/>
            </w:tcBorders>
            <w:vAlign w:val="center"/>
          </w:tcPr>
          <w:p w14:paraId="559BF2F0" w14:textId="77777777" w:rsidR="00ED47E2" w:rsidRDefault="00ED47E2" w:rsidP="00ED47E2">
            <w:pPr>
              <w:rPr>
                <w:rFonts w:ascii="宋体" w:hAnsi="宋体" w:cs="宋体"/>
                <w:sz w:val="24"/>
              </w:rPr>
            </w:pPr>
          </w:p>
        </w:tc>
        <w:tc>
          <w:tcPr>
            <w:tcW w:w="597" w:type="dxa"/>
            <w:tcBorders>
              <w:top w:val="nil"/>
              <w:left w:val="nil"/>
              <w:bottom w:val="single" w:sz="4" w:space="0" w:color="auto"/>
              <w:right w:val="single" w:sz="4" w:space="0" w:color="auto"/>
            </w:tcBorders>
            <w:vAlign w:val="center"/>
          </w:tcPr>
          <w:p w14:paraId="5AC3C152" w14:textId="77777777" w:rsidR="00ED47E2" w:rsidRDefault="00ED47E2" w:rsidP="00ED47E2">
            <w:pPr>
              <w:jc w:val="center"/>
              <w:rPr>
                <w:rFonts w:ascii="宋体" w:hAnsi="宋体" w:cs="宋体"/>
                <w:sz w:val="24"/>
              </w:rPr>
            </w:pPr>
            <w:r>
              <w:rPr>
                <w:rFonts w:hint="eastAsia"/>
              </w:rPr>
              <w:t>4</w:t>
            </w:r>
          </w:p>
        </w:tc>
        <w:tc>
          <w:tcPr>
            <w:tcW w:w="1513" w:type="dxa"/>
            <w:tcBorders>
              <w:top w:val="nil"/>
              <w:left w:val="nil"/>
              <w:bottom w:val="single" w:sz="4" w:space="0" w:color="auto"/>
              <w:right w:val="single" w:sz="4" w:space="0" w:color="auto"/>
            </w:tcBorders>
            <w:vAlign w:val="center"/>
          </w:tcPr>
          <w:p w14:paraId="22DC425B" w14:textId="77777777" w:rsidR="00ED47E2" w:rsidRDefault="00ED47E2" w:rsidP="00ED47E2">
            <w:pPr>
              <w:jc w:val="center"/>
            </w:pPr>
            <w:r>
              <w:rPr>
                <w:rFonts w:hint="eastAsia"/>
              </w:rPr>
              <w:t>此次评价涉及到</w:t>
            </w:r>
          </w:p>
          <w:p w14:paraId="76EA4F2F" w14:textId="77777777" w:rsidR="00ED47E2" w:rsidRDefault="00ED47E2" w:rsidP="00ED47E2">
            <w:pPr>
              <w:jc w:val="center"/>
              <w:rPr>
                <w:rFonts w:ascii="宋体" w:hAnsi="宋体" w:cs="宋体"/>
                <w:sz w:val="24"/>
              </w:rPr>
            </w:pPr>
            <w:r>
              <w:rPr>
                <w:rFonts w:hint="eastAsia"/>
              </w:rPr>
              <w:t>评价准则</w:t>
            </w:r>
          </w:p>
        </w:tc>
        <w:tc>
          <w:tcPr>
            <w:tcW w:w="2584" w:type="dxa"/>
            <w:gridSpan w:val="2"/>
            <w:tcBorders>
              <w:top w:val="single" w:sz="4" w:space="0" w:color="auto"/>
              <w:left w:val="nil"/>
              <w:bottom w:val="single" w:sz="4" w:space="0" w:color="auto"/>
              <w:right w:val="single" w:sz="4" w:space="0" w:color="auto"/>
            </w:tcBorders>
            <w:vAlign w:val="center"/>
          </w:tcPr>
          <w:p w14:paraId="15ECABC6" w14:textId="77777777" w:rsidR="00ED47E2" w:rsidRDefault="00ED47E2" w:rsidP="00ED47E2">
            <w:pPr>
              <w:jc w:val="center"/>
              <w:rPr>
                <w:rFonts w:ascii="宋体" w:hAnsi="宋体" w:cs="宋体"/>
                <w:sz w:val="24"/>
              </w:rPr>
            </w:pPr>
          </w:p>
        </w:tc>
        <w:tc>
          <w:tcPr>
            <w:tcW w:w="1276" w:type="dxa"/>
            <w:gridSpan w:val="3"/>
            <w:tcBorders>
              <w:top w:val="nil"/>
              <w:left w:val="nil"/>
              <w:bottom w:val="single" w:sz="4" w:space="0" w:color="auto"/>
              <w:right w:val="single" w:sz="4" w:space="0" w:color="auto"/>
            </w:tcBorders>
            <w:vAlign w:val="center"/>
          </w:tcPr>
          <w:p w14:paraId="33867B69" w14:textId="77777777" w:rsidR="00ED47E2" w:rsidRDefault="00ED47E2" w:rsidP="00ED47E2">
            <w:pPr>
              <w:jc w:val="center"/>
              <w:rPr>
                <w:rFonts w:ascii="宋体" w:hAnsi="宋体" w:cs="宋体"/>
                <w:sz w:val="24"/>
              </w:rPr>
            </w:pPr>
            <w:r>
              <w:rPr>
                <w:rFonts w:hint="eastAsia"/>
              </w:rPr>
              <w:t>需要更新的文件</w:t>
            </w:r>
          </w:p>
        </w:tc>
        <w:tc>
          <w:tcPr>
            <w:tcW w:w="2024" w:type="dxa"/>
            <w:tcBorders>
              <w:top w:val="single" w:sz="4" w:space="0" w:color="auto"/>
              <w:left w:val="nil"/>
              <w:bottom w:val="single" w:sz="4" w:space="0" w:color="auto"/>
              <w:right w:val="single" w:sz="4" w:space="0" w:color="000000"/>
            </w:tcBorders>
            <w:vAlign w:val="center"/>
          </w:tcPr>
          <w:p w14:paraId="493932A0" w14:textId="77777777" w:rsidR="00ED47E2" w:rsidRDefault="00ED47E2" w:rsidP="00ED47E2">
            <w:pPr>
              <w:jc w:val="center"/>
            </w:pPr>
          </w:p>
          <w:p w14:paraId="325808E8" w14:textId="77777777" w:rsidR="00ED47E2" w:rsidRDefault="00ED47E2" w:rsidP="00ED47E2">
            <w:pPr>
              <w:jc w:val="center"/>
              <w:rPr>
                <w:rFonts w:ascii="宋体" w:hAnsi="宋体" w:cs="宋体"/>
                <w:sz w:val="24"/>
              </w:rPr>
            </w:pPr>
          </w:p>
        </w:tc>
      </w:tr>
      <w:tr w:rsidR="00ED47E2" w14:paraId="0298B1D0" w14:textId="77777777" w:rsidTr="00ED47E2">
        <w:trPr>
          <w:trHeight w:val="1671"/>
          <w:jc w:val="center"/>
        </w:trPr>
        <w:tc>
          <w:tcPr>
            <w:tcW w:w="1225" w:type="dxa"/>
            <w:vMerge/>
            <w:tcBorders>
              <w:top w:val="nil"/>
              <w:left w:val="single" w:sz="4" w:space="0" w:color="auto"/>
              <w:bottom w:val="single" w:sz="4" w:space="0" w:color="auto"/>
              <w:right w:val="single" w:sz="4" w:space="0" w:color="auto"/>
            </w:tcBorders>
            <w:vAlign w:val="center"/>
          </w:tcPr>
          <w:p w14:paraId="05DBB2D9" w14:textId="77777777" w:rsidR="00ED47E2" w:rsidRDefault="00ED47E2" w:rsidP="00ED47E2">
            <w:pPr>
              <w:rPr>
                <w:rFonts w:ascii="宋体" w:hAnsi="宋体" w:cs="宋体"/>
                <w:sz w:val="24"/>
              </w:rPr>
            </w:pPr>
          </w:p>
        </w:tc>
        <w:tc>
          <w:tcPr>
            <w:tcW w:w="597" w:type="dxa"/>
            <w:tcBorders>
              <w:top w:val="nil"/>
              <w:left w:val="nil"/>
              <w:bottom w:val="single" w:sz="4" w:space="0" w:color="auto"/>
              <w:right w:val="single" w:sz="4" w:space="0" w:color="auto"/>
            </w:tcBorders>
            <w:vAlign w:val="center"/>
          </w:tcPr>
          <w:p w14:paraId="5868E71A" w14:textId="77777777" w:rsidR="00ED47E2" w:rsidRDefault="00ED47E2" w:rsidP="00ED47E2">
            <w:pPr>
              <w:jc w:val="center"/>
              <w:rPr>
                <w:rFonts w:ascii="宋体" w:hAnsi="宋体" w:cs="宋体"/>
                <w:sz w:val="24"/>
              </w:rPr>
            </w:pPr>
            <w:r>
              <w:rPr>
                <w:rFonts w:hint="eastAsia"/>
              </w:rPr>
              <w:t>5</w:t>
            </w:r>
          </w:p>
        </w:tc>
        <w:tc>
          <w:tcPr>
            <w:tcW w:w="1513" w:type="dxa"/>
            <w:tcBorders>
              <w:top w:val="nil"/>
              <w:left w:val="nil"/>
              <w:bottom w:val="single" w:sz="4" w:space="0" w:color="auto"/>
              <w:right w:val="single" w:sz="4" w:space="0" w:color="auto"/>
            </w:tcBorders>
            <w:vAlign w:val="center"/>
          </w:tcPr>
          <w:p w14:paraId="4B76BA18" w14:textId="77777777" w:rsidR="00ED47E2" w:rsidRDefault="00ED47E2" w:rsidP="00ED47E2">
            <w:pPr>
              <w:jc w:val="center"/>
              <w:rPr>
                <w:rFonts w:ascii="宋体" w:hAnsi="宋体" w:cs="宋体"/>
                <w:sz w:val="24"/>
              </w:rPr>
            </w:pPr>
            <w:r>
              <w:rPr>
                <w:rFonts w:hint="eastAsia"/>
              </w:rPr>
              <w:t>会议其他内容</w:t>
            </w:r>
          </w:p>
        </w:tc>
        <w:tc>
          <w:tcPr>
            <w:tcW w:w="5884" w:type="dxa"/>
            <w:gridSpan w:val="6"/>
            <w:tcBorders>
              <w:top w:val="single" w:sz="4" w:space="0" w:color="auto"/>
              <w:left w:val="nil"/>
              <w:bottom w:val="single" w:sz="4" w:space="0" w:color="auto"/>
              <w:right w:val="single" w:sz="4" w:space="0" w:color="000000"/>
            </w:tcBorders>
            <w:vAlign w:val="center"/>
          </w:tcPr>
          <w:p w14:paraId="24CE08E8" w14:textId="77777777" w:rsidR="00ED47E2" w:rsidRDefault="00ED47E2" w:rsidP="00ED47E2">
            <w:pPr>
              <w:jc w:val="center"/>
            </w:pPr>
          </w:p>
          <w:p w14:paraId="0F386C20" w14:textId="77777777" w:rsidR="00ED47E2" w:rsidRDefault="00ED47E2" w:rsidP="00ED47E2">
            <w:pPr>
              <w:jc w:val="center"/>
              <w:rPr>
                <w:rFonts w:ascii="宋体" w:hAnsi="宋体" w:cs="宋体"/>
                <w:sz w:val="24"/>
              </w:rPr>
            </w:pPr>
          </w:p>
        </w:tc>
      </w:tr>
    </w:tbl>
    <w:p w14:paraId="36EA3628" w14:textId="77777777" w:rsidR="00385695" w:rsidRPr="00385695" w:rsidRDefault="00385695" w:rsidP="00385695"/>
    <w:p w14:paraId="522C5BD9" w14:textId="77777777" w:rsidR="00385695" w:rsidRDefault="00385695" w:rsidP="00385695"/>
    <w:p w14:paraId="0ACC70F9" w14:textId="77777777" w:rsidR="00385695" w:rsidRDefault="00385695" w:rsidP="009D7577">
      <w:pPr>
        <w:spacing w:afterLines="50" w:after="156"/>
        <w:jc w:val="center"/>
        <w:rPr>
          <w:rFonts w:ascii="宋体" w:hAnsi="宋体"/>
          <w:b/>
          <w:sz w:val="32"/>
          <w:szCs w:val="32"/>
        </w:rPr>
        <w:sectPr w:rsidR="00385695">
          <w:headerReference w:type="default" r:id="rId10"/>
          <w:pgSz w:w="11906" w:h="16838"/>
          <w:pgMar w:top="1440" w:right="1800" w:bottom="1440" w:left="1800" w:header="851" w:footer="992" w:gutter="0"/>
          <w:cols w:space="425"/>
          <w:docGrid w:type="lines" w:linePitch="312"/>
        </w:sectPr>
      </w:pPr>
    </w:p>
    <w:p w14:paraId="6016AB77" w14:textId="77777777" w:rsidR="00385695" w:rsidRPr="00F77CCD" w:rsidRDefault="00385695" w:rsidP="009D7577">
      <w:pPr>
        <w:spacing w:afterLines="50" w:after="156"/>
        <w:jc w:val="center"/>
        <w:rPr>
          <w:rFonts w:ascii="Times New Roman" w:eastAsia="宋体" w:hAnsi="Times New Roman" w:cs="Times New Roman"/>
          <w:b/>
          <w:sz w:val="24"/>
          <w:szCs w:val="24"/>
        </w:rPr>
      </w:pPr>
      <w:r w:rsidRPr="00592062">
        <w:rPr>
          <w:rFonts w:ascii="宋体" w:eastAsia="宋体" w:hAnsi="宋体" w:cs="Times New Roman" w:hint="eastAsia"/>
          <w:b/>
          <w:sz w:val="32"/>
          <w:szCs w:val="32"/>
        </w:rPr>
        <w:lastRenderedPageBreak/>
        <w:t>工作危害分析（JHA）记录表</w:t>
      </w:r>
    </w:p>
    <w:p w14:paraId="60BCD81C" w14:textId="77777777" w:rsidR="00385695" w:rsidRPr="00385695" w:rsidRDefault="00385695" w:rsidP="00385695">
      <w:pPr>
        <w:spacing w:line="360" w:lineRule="exact"/>
        <w:rPr>
          <w:rFonts w:ascii="宋体" w:eastAsia="宋体" w:hAnsi="宋体" w:cs="Times New Roman"/>
          <w:b/>
          <w:sz w:val="24"/>
          <w:szCs w:val="24"/>
        </w:rPr>
      </w:pPr>
      <w:r w:rsidRPr="006151B9">
        <w:rPr>
          <w:rFonts w:ascii="宋体" w:eastAsia="宋体" w:hAnsi="宋体" w:cs="Times New Roman" w:hint="eastAsia"/>
          <w:b/>
          <w:sz w:val="24"/>
          <w:szCs w:val="24"/>
        </w:rPr>
        <w:t>工作任务：机电维修</w:t>
      </w:r>
    </w:p>
    <w:tbl>
      <w:tblPr>
        <w:tblW w:w="142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1440"/>
        <w:gridCol w:w="3060"/>
        <w:gridCol w:w="1800"/>
        <w:gridCol w:w="3420"/>
        <w:gridCol w:w="900"/>
        <w:gridCol w:w="900"/>
        <w:gridCol w:w="900"/>
        <w:gridCol w:w="1260"/>
      </w:tblGrid>
      <w:tr w:rsidR="00385695" w:rsidRPr="00D50C71" w14:paraId="4CF7F213" w14:textId="77777777" w:rsidTr="003516B8">
        <w:tc>
          <w:tcPr>
            <w:tcW w:w="540" w:type="dxa"/>
            <w:vAlign w:val="center"/>
          </w:tcPr>
          <w:p w14:paraId="47BB88E2" w14:textId="77777777" w:rsidR="00385695" w:rsidRPr="00D50C71" w:rsidRDefault="00385695"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序号</w:t>
            </w:r>
          </w:p>
        </w:tc>
        <w:tc>
          <w:tcPr>
            <w:tcW w:w="1440" w:type="dxa"/>
            <w:vAlign w:val="center"/>
          </w:tcPr>
          <w:p w14:paraId="007F105C" w14:textId="77777777" w:rsidR="00385695" w:rsidRPr="00D50C71" w:rsidRDefault="00385695"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工作步骤</w:t>
            </w:r>
          </w:p>
        </w:tc>
        <w:tc>
          <w:tcPr>
            <w:tcW w:w="3060" w:type="dxa"/>
            <w:vAlign w:val="center"/>
          </w:tcPr>
          <w:p w14:paraId="25A34D20" w14:textId="77777777" w:rsidR="00385695" w:rsidRPr="00D50C71" w:rsidRDefault="00385695"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危害或潜在事件</w:t>
            </w:r>
          </w:p>
          <w:p w14:paraId="04D284D8" w14:textId="77777777" w:rsidR="00385695" w:rsidRPr="00D50C71" w:rsidRDefault="00385695"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（包括作业环境、人、物、管理）</w:t>
            </w:r>
          </w:p>
        </w:tc>
        <w:tc>
          <w:tcPr>
            <w:tcW w:w="1800" w:type="dxa"/>
            <w:vAlign w:val="center"/>
          </w:tcPr>
          <w:p w14:paraId="1B3F04A3" w14:textId="77777777" w:rsidR="00385695" w:rsidRPr="00D50C71" w:rsidRDefault="00385695"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主要后果</w:t>
            </w:r>
          </w:p>
        </w:tc>
        <w:tc>
          <w:tcPr>
            <w:tcW w:w="3420" w:type="dxa"/>
            <w:vAlign w:val="center"/>
          </w:tcPr>
          <w:p w14:paraId="5BA198D9" w14:textId="77777777" w:rsidR="00385695" w:rsidRPr="00D50C71" w:rsidRDefault="00385695"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现有安全控制措施</w:t>
            </w:r>
          </w:p>
        </w:tc>
        <w:tc>
          <w:tcPr>
            <w:tcW w:w="900" w:type="dxa"/>
            <w:vAlign w:val="center"/>
          </w:tcPr>
          <w:p w14:paraId="6171A4CB"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可能性L</w:t>
            </w:r>
          </w:p>
        </w:tc>
        <w:tc>
          <w:tcPr>
            <w:tcW w:w="900" w:type="dxa"/>
            <w:vAlign w:val="center"/>
          </w:tcPr>
          <w:p w14:paraId="5FCBEDBD"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严重性S</w:t>
            </w:r>
          </w:p>
        </w:tc>
        <w:tc>
          <w:tcPr>
            <w:tcW w:w="900" w:type="dxa"/>
            <w:vAlign w:val="center"/>
          </w:tcPr>
          <w:p w14:paraId="2D6C5E60"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风险度R</w:t>
            </w:r>
          </w:p>
        </w:tc>
        <w:tc>
          <w:tcPr>
            <w:tcW w:w="1260" w:type="dxa"/>
            <w:vAlign w:val="center"/>
          </w:tcPr>
          <w:p w14:paraId="316D663D"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建议改进措施</w:t>
            </w:r>
          </w:p>
        </w:tc>
      </w:tr>
      <w:tr w:rsidR="00385695" w:rsidRPr="00D50C71" w14:paraId="065DEAB7" w14:textId="77777777" w:rsidTr="003516B8">
        <w:trPr>
          <w:trHeight w:hRule="exact" w:val="1310"/>
        </w:trPr>
        <w:tc>
          <w:tcPr>
            <w:tcW w:w="540" w:type="dxa"/>
            <w:vAlign w:val="center"/>
          </w:tcPr>
          <w:p w14:paraId="5F0E9A6B" w14:textId="77777777" w:rsidR="00385695" w:rsidRPr="00D50C71" w:rsidRDefault="00385695"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1</w:t>
            </w:r>
          </w:p>
        </w:tc>
        <w:tc>
          <w:tcPr>
            <w:tcW w:w="1440" w:type="dxa"/>
            <w:vAlign w:val="center"/>
          </w:tcPr>
          <w:p w14:paraId="4E46DAB4"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停电</w:t>
            </w:r>
          </w:p>
        </w:tc>
        <w:tc>
          <w:tcPr>
            <w:tcW w:w="3060" w:type="dxa"/>
            <w:vAlign w:val="center"/>
          </w:tcPr>
          <w:p w14:paraId="0F411172"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未按要求停电，不停电，停错不该停电位置，带负荷拉闸，无两人进行</w:t>
            </w:r>
          </w:p>
        </w:tc>
        <w:tc>
          <w:tcPr>
            <w:tcW w:w="1800" w:type="dxa"/>
            <w:vAlign w:val="center"/>
          </w:tcPr>
          <w:p w14:paraId="4E470506"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产生电弧烧伤，触电，人员伤亡</w:t>
            </w:r>
          </w:p>
        </w:tc>
        <w:tc>
          <w:tcPr>
            <w:tcW w:w="3420" w:type="dxa"/>
            <w:vAlign w:val="center"/>
          </w:tcPr>
          <w:p w14:paraId="1598A361"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作业前检查，穿戴绝缘工具，按电工规程要求严格作业</w:t>
            </w:r>
          </w:p>
        </w:tc>
        <w:tc>
          <w:tcPr>
            <w:tcW w:w="900" w:type="dxa"/>
            <w:vAlign w:val="center"/>
          </w:tcPr>
          <w:p w14:paraId="1BC07ECE"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1</w:t>
            </w:r>
          </w:p>
        </w:tc>
        <w:tc>
          <w:tcPr>
            <w:tcW w:w="900" w:type="dxa"/>
            <w:vAlign w:val="center"/>
          </w:tcPr>
          <w:p w14:paraId="42CD7203"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5</w:t>
            </w:r>
          </w:p>
        </w:tc>
        <w:tc>
          <w:tcPr>
            <w:tcW w:w="900" w:type="dxa"/>
            <w:vAlign w:val="center"/>
          </w:tcPr>
          <w:p w14:paraId="5E9BBA60"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5</w:t>
            </w:r>
          </w:p>
        </w:tc>
        <w:tc>
          <w:tcPr>
            <w:tcW w:w="1260" w:type="dxa"/>
            <w:vAlign w:val="center"/>
          </w:tcPr>
          <w:p w14:paraId="1749D430" w14:textId="77777777" w:rsidR="00385695" w:rsidRPr="00A03BAA" w:rsidRDefault="00385695" w:rsidP="003516B8">
            <w:pPr>
              <w:spacing w:line="360" w:lineRule="exact"/>
              <w:rPr>
                <w:rFonts w:ascii="宋体" w:eastAsia="宋体" w:hAnsi="宋体" w:cs="Times New Roman"/>
                <w:color w:val="FF0000"/>
                <w:sz w:val="24"/>
                <w:szCs w:val="24"/>
              </w:rPr>
            </w:pPr>
          </w:p>
        </w:tc>
      </w:tr>
      <w:tr w:rsidR="00385695" w:rsidRPr="00D50C71" w14:paraId="5AFE48F6" w14:textId="77777777" w:rsidTr="003516B8">
        <w:trPr>
          <w:trHeight w:hRule="exact" w:val="1087"/>
        </w:trPr>
        <w:tc>
          <w:tcPr>
            <w:tcW w:w="540" w:type="dxa"/>
            <w:vAlign w:val="center"/>
          </w:tcPr>
          <w:p w14:paraId="5C022793" w14:textId="77777777" w:rsidR="00385695" w:rsidRPr="00D50C71" w:rsidRDefault="00385695"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2</w:t>
            </w:r>
          </w:p>
        </w:tc>
        <w:tc>
          <w:tcPr>
            <w:tcW w:w="1440" w:type="dxa"/>
            <w:vAlign w:val="center"/>
          </w:tcPr>
          <w:p w14:paraId="59B51BFA"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悬挂停电标示牌</w:t>
            </w:r>
          </w:p>
        </w:tc>
        <w:tc>
          <w:tcPr>
            <w:tcW w:w="3060" w:type="dxa"/>
            <w:vAlign w:val="center"/>
          </w:tcPr>
          <w:p w14:paraId="13FF1D0A"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未按要求悬挂标示牌导致在有人工作线路上误送电</w:t>
            </w:r>
          </w:p>
        </w:tc>
        <w:tc>
          <w:tcPr>
            <w:tcW w:w="1800" w:type="dxa"/>
            <w:vAlign w:val="center"/>
          </w:tcPr>
          <w:p w14:paraId="3D09CC98"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触电,人员伤亡</w:t>
            </w:r>
          </w:p>
        </w:tc>
        <w:tc>
          <w:tcPr>
            <w:tcW w:w="3420" w:type="dxa"/>
            <w:vAlign w:val="center"/>
          </w:tcPr>
          <w:p w14:paraId="3BFAB365"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严格按电工操作规程作业</w:t>
            </w:r>
          </w:p>
        </w:tc>
        <w:tc>
          <w:tcPr>
            <w:tcW w:w="900" w:type="dxa"/>
            <w:vAlign w:val="center"/>
          </w:tcPr>
          <w:p w14:paraId="1BC0EACE"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1</w:t>
            </w:r>
          </w:p>
        </w:tc>
        <w:tc>
          <w:tcPr>
            <w:tcW w:w="900" w:type="dxa"/>
            <w:vAlign w:val="center"/>
          </w:tcPr>
          <w:p w14:paraId="52FCB4C1"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5</w:t>
            </w:r>
          </w:p>
        </w:tc>
        <w:tc>
          <w:tcPr>
            <w:tcW w:w="900" w:type="dxa"/>
            <w:vAlign w:val="center"/>
          </w:tcPr>
          <w:p w14:paraId="43AF3ABD"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5</w:t>
            </w:r>
          </w:p>
        </w:tc>
        <w:tc>
          <w:tcPr>
            <w:tcW w:w="1260" w:type="dxa"/>
            <w:vAlign w:val="center"/>
          </w:tcPr>
          <w:p w14:paraId="346D2A58" w14:textId="77777777" w:rsidR="00385695" w:rsidRPr="00A03BAA" w:rsidRDefault="00385695" w:rsidP="003516B8">
            <w:pPr>
              <w:spacing w:line="360" w:lineRule="exact"/>
              <w:jc w:val="center"/>
              <w:rPr>
                <w:rFonts w:ascii="宋体" w:eastAsia="宋体" w:hAnsi="宋体" w:cs="Times New Roman"/>
                <w:color w:val="FF0000"/>
                <w:sz w:val="24"/>
                <w:szCs w:val="24"/>
              </w:rPr>
            </w:pPr>
          </w:p>
        </w:tc>
      </w:tr>
      <w:tr w:rsidR="00385695" w:rsidRPr="00D50C71" w14:paraId="0394EC6A" w14:textId="77777777" w:rsidTr="003516B8">
        <w:trPr>
          <w:trHeight w:hRule="exact" w:val="1087"/>
        </w:trPr>
        <w:tc>
          <w:tcPr>
            <w:tcW w:w="540" w:type="dxa"/>
            <w:vAlign w:val="center"/>
          </w:tcPr>
          <w:p w14:paraId="6841DAC9" w14:textId="77777777" w:rsidR="00385695" w:rsidRPr="00D50C71" w:rsidRDefault="00385695"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3</w:t>
            </w:r>
          </w:p>
        </w:tc>
        <w:tc>
          <w:tcPr>
            <w:tcW w:w="1440" w:type="dxa"/>
            <w:vAlign w:val="center"/>
          </w:tcPr>
          <w:p w14:paraId="41732D8E"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检查</w:t>
            </w:r>
          </w:p>
        </w:tc>
        <w:tc>
          <w:tcPr>
            <w:tcW w:w="3060" w:type="dxa"/>
            <w:vAlign w:val="center"/>
          </w:tcPr>
          <w:p w14:paraId="7AA786EF"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未按要求先检查后送电；检查不到位</w:t>
            </w:r>
          </w:p>
        </w:tc>
        <w:tc>
          <w:tcPr>
            <w:tcW w:w="1800" w:type="dxa"/>
            <w:vAlign w:val="center"/>
          </w:tcPr>
          <w:p w14:paraId="07F083AD"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产生短路,火灾,触电,人员伤亡</w:t>
            </w:r>
          </w:p>
        </w:tc>
        <w:tc>
          <w:tcPr>
            <w:tcW w:w="3420" w:type="dxa"/>
            <w:vAlign w:val="center"/>
          </w:tcPr>
          <w:p w14:paraId="30F83946"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作业完毕后两人对换检查检查，有操作规程并严格执行</w:t>
            </w:r>
          </w:p>
        </w:tc>
        <w:tc>
          <w:tcPr>
            <w:tcW w:w="900" w:type="dxa"/>
            <w:vAlign w:val="center"/>
          </w:tcPr>
          <w:p w14:paraId="3DB9F976"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2</w:t>
            </w:r>
          </w:p>
        </w:tc>
        <w:tc>
          <w:tcPr>
            <w:tcW w:w="900" w:type="dxa"/>
            <w:vAlign w:val="center"/>
          </w:tcPr>
          <w:p w14:paraId="22A40533"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4</w:t>
            </w:r>
          </w:p>
        </w:tc>
        <w:tc>
          <w:tcPr>
            <w:tcW w:w="900" w:type="dxa"/>
            <w:vAlign w:val="center"/>
          </w:tcPr>
          <w:p w14:paraId="09684D7F"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8</w:t>
            </w:r>
          </w:p>
        </w:tc>
        <w:tc>
          <w:tcPr>
            <w:tcW w:w="1260" w:type="dxa"/>
            <w:vAlign w:val="center"/>
          </w:tcPr>
          <w:p w14:paraId="0171BE0F" w14:textId="77777777" w:rsidR="00385695" w:rsidRPr="00A03BAA" w:rsidRDefault="00385695" w:rsidP="003516B8">
            <w:pPr>
              <w:spacing w:line="360" w:lineRule="exact"/>
              <w:jc w:val="center"/>
              <w:rPr>
                <w:rFonts w:ascii="宋体" w:eastAsia="宋体" w:hAnsi="宋体" w:cs="Times New Roman"/>
                <w:color w:val="FF0000"/>
                <w:sz w:val="24"/>
                <w:szCs w:val="24"/>
              </w:rPr>
            </w:pPr>
          </w:p>
        </w:tc>
      </w:tr>
      <w:tr w:rsidR="00385695" w:rsidRPr="00D50C71" w14:paraId="228B00A6" w14:textId="77777777" w:rsidTr="003516B8">
        <w:trPr>
          <w:trHeight w:hRule="exact" w:val="1101"/>
        </w:trPr>
        <w:tc>
          <w:tcPr>
            <w:tcW w:w="540" w:type="dxa"/>
            <w:vAlign w:val="center"/>
          </w:tcPr>
          <w:p w14:paraId="033E635F" w14:textId="77777777" w:rsidR="00385695" w:rsidRPr="00D50C71" w:rsidRDefault="00385695"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4</w:t>
            </w:r>
          </w:p>
        </w:tc>
        <w:tc>
          <w:tcPr>
            <w:tcW w:w="1440" w:type="dxa"/>
            <w:vAlign w:val="center"/>
          </w:tcPr>
          <w:p w14:paraId="0B76EFB7"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送电</w:t>
            </w:r>
          </w:p>
        </w:tc>
        <w:tc>
          <w:tcPr>
            <w:tcW w:w="3060" w:type="dxa"/>
            <w:vAlign w:val="center"/>
          </w:tcPr>
          <w:p w14:paraId="6CD6FC86"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未穿戴使用绝缘防护用品，带负荷送电，无人监护</w:t>
            </w:r>
          </w:p>
        </w:tc>
        <w:tc>
          <w:tcPr>
            <w:tcW w:w="1800" w:type="dxa"/>
            <w:vAlign w:val="center"/>
          </w:tcPr>
          <w:p w14:paraId="0EA2932A"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触电,人员伤亡</w:t>
            </w:r>
          </w:p>
        </w:tc>
        <w:tc>
          <w:tcPr>
            <w:tcW w:w="3420" w:type="dxa"/>
            <w:vAlign w:val="center"/>
          </w:tcPr>
          <w:p w14:paraId="0DF46B95"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严格按电工操作规程执行</w:t>
            </w:r>
          </w:p>
        </w:tc>
        <w:tc>
          <w:tcPr>
            <w:tcW w:w="900" w:type="dxa"/>
            <w:vAlign w:val="center"/>
          </w:tcPr>
          <w:p w14:paraId="74CFE4E1"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1</w:t>
            </w:r>
          </w:p>
        </w:tc>
        <w:tc>
          <w:tcPr>
            <w:tcW w:w="900" w:type="dxa"/>
            <w:vAlign w:val="center"/>
          </w:tcPr>
          <w:p w14:paraId="668C7CF4"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5</w:t>
            </w:r>
          </w:p>
        </w:tc>
        <w:tc>
          <w:tcPr>
            <w:tcW w:w="900" w:type="dxa"/>
            <w:vAlign w:val="center"/>
          </w:tcPr>
          <w:p w14:paraId="36A2882A"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5</w:t>
            </w:r>
          </w:p>
        </w:tc>
        <w:tc>
          <w:tcPr>
            <w:tcW w:w="1260" w:type="dxa"/>
            <w:vAlign w:val="center"/>
          </w:tcPr>
          <w:p w14:paraId="144E7FD6" w14:textId="77777777" w:rsidR="00385695" w:rsidRPr="00A03BAA" w:rsidRDefault="00385695" w:rsidP="003516B8">
            <w:pPr>
              <w:spacing w:line="360" w:lineRule="exact"/>
              <w:rPr>
                <w:rFonts w:ascii="宋体" w:eastAsia="宋体" w:hAnsi="宋体" w:cs="Times New Roman"/>
                <w:color w:val="FF0000"/>
                <w:sz w:val="24"/>
                <w:szCs w:val="24"/>
              </w:rPr>
            </w:pPr>
          </w:p>
        </w:tc>
      </w:tr>
      <w:tr w:rsidR="00385695" w:rsidRPr="00D50C71" w14:paraId="36AD09CF" w14:textId="77777777" w:rsidTr="003516B8">
        <w:trPr>
          <w:trHeight w:hRule="exact" w:val="1256"/>
        </w:trPr>
        <w:tc>
          <w:tcPr>
            <w:tcW w:w="540" w:type="dxa"/>
            <w:vAlign w:val="center"/>
          </w:tcPr>
          <w:p w14:paraId="49A493DB" w14:textId="77777777" w:rsidR="00385695" w:rsidRPr="00D50C71" w:rsidRDefault="00385695"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5</w:t>
            </w:r>
          </w:p>
        </w:tc>
        <w:tc>
          <w:tcPr>
            <w:tcW w:w="1440" w:type="dxa"/>
            <w:vAlign w:val="center"/>
          </w:tcPr>
          <w:p w14:paraId="49C91133"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接地</w:t>
            </w:r>
          </w:p>
        </w:tc>
        <w:tc>
          <w:tcPr>
            <w:tcW w:w="3060" w:type="dxa"/>
            <w:vAlign w:val="center"/>
          </w:tcPr>
          <w:p w14:paraId="41A5A6CC"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未按要求接地或接地不良</w:t>
            </w:r>
          </w:p>
        </w:tc>
        <w:tc>
          <w:tcPr>
            <w:tcW w:w="1800" w:type="dxa"/>
            <w:vAlign w:val="center"/>
          </w:tcPr>
          <w:p w14:paraId="0AFCAEB6"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漏电,火灾,爆炸触电,人员伤亡</w:t>
            </w:r>
          </w:p>
        </w:tc>
        <w:tc>
          <w:tcPr>
            <w:tcW w:w="3420" w:type="dxa"/>
            <w:vAlign w:val="center"/>
          </w:tcPr>
          <w:p w14:paraId="1AC7445A"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严格按电工操作规程执行，加强接地电阻检测</w:t>
            </w:r>
          </w:p>
        </w:tc>
        <w:tc>
          <w:tcPr>
            <w:tcW w:w="900" w:type="dxa"/>
            <w:vAlign w:val="center"/>
          </w:tcPr>
          <w:p w14:paraId="6995E811"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2</w:t>
            </w:r>
          </w:p>
        </w:tc>
        <w:tc>
          <w:tcPr>
            <w:tcW w:w="900" w:type="dxa"/>
            <w:vAlign w:val="center"/>
          </w:tcPr>
          <w:p w14:paraId="36F4B6EF"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3</w:t>
            </w:r>
          </w:p>
        </w:tc>
        <w:tc>
          <w:tcPr>
            <w:tcW w:w="900" w:type="dxa"/>
            <w:vAlign w:val="center"/>
          </w:tcPr>
          <w:p w14:paraId="651AB1BC"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6</w:t>
            </w:r>
          </w:p>
        </w:tc>
        <w:tc>
          <w:tcPr>
            <w:tcW w:w="1260" w:type="dxa"/>
            <w:vAlign w:val="center"/>
          </w:tcPr>
          <w:p w14:paraId="4C215B01" w14:textId="77777777" w:rsidR="00385695" w:rsidRPr="00A03BAA" w:rsidRDefault="00385695" w:rsidP="003516B8">
            <w:pPr>
              <w:spacing w:line="360" w:lineRule="exact"/>
              <w:rPr>
                <w:rFonts w:ascii="宋体" w:eastAsia="宋体" w:hAnsi="宋体" w:cs="Times New Roman"/>
                <w:color w:val="FF0000"/>
                <w:sz w:val="24"/>
                <w:szCs w:val="24"/>
              </w:rPr>
            </w:pPr>
          </w:p>
        </w:tc>
      </w:tr>
      <w:tr w:rsidR="00385695" w:rsidRPr="00D50C71" w14:paraId="3B7BDAB9" w14:textId="77777777" w:rsidTr="003516B8">
        <w:trPr>
          <w:trHeight w:hRule="exact" w:val="1253"/>
        </w:trPr>
        <w:tc>
          <w:tcPr>
            <w:tcW w:w="540" w:type="dxa"/>
            <w:vAlign w:val="center"/>
          </w:tcPr>
          <w:p w14:paraId="275E18E0" w14:textId="77777777" w:rsidR="00385695" w:rsidRPr="00D50C71" w:rsidRDefault="00385695"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6</w:t>
            </w:r>
          </w:p>
        </w:tc>
        <w:tc>
          <w:tcPr>
            <w:tcW w:w="1440" w:type="dxa"/>
            <w:vAlign w:val="center"/>
          </w:tcPr>
          <w:p w14:paraId="5FED1893"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工具使用</w:t>
            </w:r>
          </w:p>
        </w:tc>
        <w:tc>
          <w:tcPr>
            <w:tcW w:w="3060" w:type="dxa"/>
            <w:vAlign w:val="center"/>
          </w:tcPr>
          <w:p w14:paraId="25D49905"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工具使用不当；未使用绝缘工具；未使用防爆工具</w:t>
            </w:r>
          </w:p>
        </w:tc>
        <w:tc>
          <w:tcPr>
            <w:tcW w:w="1800" w:type="dxa"/>
            <w:vAlign w:val="center"/>
          </w:tcPr>
          <w:p w14:paraId="67FF1195"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触电，静电，火灾，爆炸，人员伤亡</w:t>
            </w:r>
          </w:p>
        </w:tc>
        <w:tc>
          <w:tcPr>
            <w:tcW w:w="3420" w:type="dxa"/>
            <w:vAlign w:val="center"/>
          </w:tcPr>
          <w:p w14:paraId="3F5266E2"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严格按电工操作规程执行，加强监督管理</w:t>
            </w:r>
          </w:p>
        </w:tc>
        <w:tc>
          <w:tcPr>
            <w:tcW w:w="900" w:type="dxa"/>
            <w:vAlign w:val="center"/>
          </w:tcPr>
          <w:p w14:paraId="5741B934"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2</w:t>
            </w:r>
          </w:p>
        </w:tc>
        <w:tc>
          <w:tcPr>
            <w:tcW w:w="900" w:type="dxa"/>
            <w:vAlign w:val="center"/>
          </w:tcPr>
          <w:p w14:paraId="0F6AD636"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3</w:t>
            </w:r>
          </w:p>
        </w:tc>
        <w:tc>
          <w:tcPr>
            <w:tcW w:w="900" w:type="dxa"/>
            <w:vAlign w:val="center"/>
          </w:tcPr>
          <w:p w14:paraId="10A892B0"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6</w:t>
            </w:r>
          </w:p>
        </w:tc>
        <w:tc>
          <w:tcPr>
            <w:tcW w:w="1260" w:type="dxa"/>
            <w:vAlign w:val="center"/>
          </w:tcPr>
          <w:p w14:paraId="2E101ED7" w14:textId="77777777" w:rsidR="00385695" w:rsidRPr="00A03BAA" w:rsidRDefault="00385695" w:rsidP="003516B8">
            <w:pPr>
              <w:spacing w:line="360" w:lineRule="exact"/>
              <w:rPr>
                <w:rFonts w:ascii="宋体" w:eastAsia="宋体" w:hAnsi="宋体" w:cs="Times New Roman"/>
                <w:color w:val="FF0000"/>
                <w:sz w:val="24"/>
                <w:szCs w:val="24"/>
              </w:rPr>
            </w:pPr>
          </w:p>
        </w:tc>
      </w:tr>
      <w:tr w:rsidR="00385695" w:rsidRPr="00D50C71" w14:paraId="6C4D1AB2" w14:textId="77777777" w:rsidTr="003516B8">
        <w:trPr>
          <w:trHeight w:hRule="exact" w:val="792"/>
        </w:trPr>
        <w:tc>
          <w:tcPr>
            <w:tcW w:w="540" w:type="dxa"/>
            <w:vAlign w:val="center"/>
          </w:tcPr>
          <w:p w14:paraId="1982C307" w14:textId="77777777" w:rsidR="00385695" w:rsidRPr="00D50C71" w:rsidRDefault="00385695"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lastRenderedPageBreak/>
              <w:t>7</w:t>
            </w:r>
          </w:p>
        </w:tc>
        <w:tc>
          <w:tcPr>
            <w:tcW w:w="1440" w:type="dxa"/>
            <w:vAlign w:val="center"/>
          </w:tcPr>
          <w:p w14:paraId="48809286"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电气检修</w:t>
            </w:r>
          </w:p>
        </w:tc>
        <w:tc>
          <w:tcPr>
            <w:tcW w:w="3060" w:type="dxa"/>
            <w:vAlign w:val="center"/>
          </w:tcPr>
          <w:p w14:paraId="0781F440"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未持证上岗；电气绝缘失效；线路负荷超限</w:t>
            </w:r>
          </w:p>
        </w:tc>
        <w:tc>
          <w:tcPr>
            <w:tcW w:w="1800" w:type="dxa"/>
            <w:vAlign w:val="center"/>
          </w:tcPr>
          <w:p w14:paraId="1F83FF5D"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触电；短路；火灾</w:t>
            </w:r>
          </w:p>
        </w:tc>
        <w:tc>
          <w:tcPr>
            <w:tcW w:w="3420" w:type="dxa"/>
            <w:vAlign w:val="center"/>
          </w:tcPr>
          <w:p w14:paraId="25E84A89"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严格按电工操作规程执行，加强安全检查</w:t>
            </w:r>
          </w:p>
        </w:tc>
        <w:tc>
          <w:tcPr>
            <w:tcW w:w="900" w:type="dxa"/>
            <w:vAlign w:val="center"/>
          </w:tcPr>
          <w:p w14:paraId="5B8022A4"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2</w:t>
            </w:r>
          </w:p>
        </w:tc>
        <w:tc>
          <w:tcPr>
            <w:tcW w:w="900" w:type="dxa"/>
            <w:vAlign w:val="center"/>
          </w:tcPr>
          <w:p w14:paraId="5DBDC23F"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3</w:t>
            </w:r>
          </w:p>
        </w:tc>
        <w:tc>
          <w:tcPr>
            <w:tcW w:w="900" w:type="dxa"/>
            <w:vAlign w:val="center"/>
          </w:tcPr>
          <w:p w14:paraId="53D1CE77"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6</w:t>
            </w:r>
          </w:p>
        </w:tc>
        <w:tc>
          <w:tcPr>
            <w:tcW w:w="1260" w:type="dxa"/>
            <w:vAlign w:val="center"/>
          </w:tcPr>
          <w:p w14:paraId="32EA946E" w14:textId="77777777" w:rsidR="00385695" w:rsidRPr="00A03BAA" w:rsidRDefault="00385695" w:rsidP="003516B8">
            <w:pPr>
              <w:spacing w:line="360" w:lineRule="exact"/>
              <w:jc w:val="center"/>
              <w:rPr>
                <w:rFonts w:ascii="宋体" w:eastAsia="宋体" w:hAnsi="宋体" w:cs="Times New Roman"/>
                <w:color w:val="FF0000"/>
                <w:sz w:val="24"/>
                <w:szCs w:val="24"/>
              </w:rPr>
            </w:pPr>
          </w:p>
        </w:tc>
      </w:tr>
      <w:tr w:rsidR="00385695" w:rsidRPr="00D50C71" w14:paraId="38274285" w14:textId="77777777" w:rsidTr="003516B8">
        <w:trPr>
          <w:trHeight w:hRule="exact" w:val="1223"/>
        </w:trPr>
        <w:tc>
          <w:tcPr>
            <w:tcW w:w="540" w:type="dxa"/>
            <w:vAlign w:val="center"/>
          </w:tcPr>
          <w:p w14:paraId="65061D97" w14:textId="77777777" w:rsidR="00385695" w:rsidRPr="00D50C71" w:rsidRDefault="00385695"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8</w:t>
            </w:r>
          </w:p>
        </w:tc>
        <w:tc>
          <w:tcPr>
            <w:tcW w:w="1440" w:type="dxa"/>
            <w:vAlign w:val="center"/>
          </w:tcPr>
          <w:p w14:paraId="36AA1EAB"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防爆电气安装</w:t>
            </w:r>
          </w:p>
        </w:tc>
        <w:tc>
          <w:tcPr>
            <w:tcW w:w="3060" w:type="dxa"/>
            <w:vAlign w:val="center"/>
          </w:tcPr>
          <w:p w14:paraId="376766C8"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检修后未按防爆电气安装要求进行复原</w:t>
            </w:r>
          </w:p>
        </w:tc>
        <w:tc>
          <w:tcPr>
            <w:tcW w:w="1800" w:type="dxa"/>
            <w:vAlign w:val="center"/>
          </w:tcPr>
          <w:p w14:paraId="14DEC646"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电气火花引燃爆炸性混合气体</w:t>
            </w:r>
          </w:p>
        </w:tc>
        <w:tc>
          <w:tcPr>
            <w:tcW w:w="3420" w:type="dxa"/>
            <w:vAlign w:val="center"/>
          </w:tcPr>
          <w:p w14:paraId="41692713"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严格执行防爆电气安装规范要求</w:t>
            </w:r>
          </w:p>
        </w:tc>
        <w:tc>
          <w:tcPr>
            <w:tcW w:w="900" w:type="dxa"/>
            <w:vAlign w:val="center"/>
          </w:tcPr>
          <w:p w14:paraId="7A0CCDDA"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3</w:t>
            </w:r>
          </w:p>
        </w:tc>
        <w:tc>
          <w:tcPr>
            <w:tcW w:w="900" w:type="dxa"/>
            <w:vAlign w:val="center"/>
          </w:tcPr>
          <w:p w14:paraId="58422F1C"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4</w:t>
            </w:r>
          </w:p>
        </w:tc>
        <w:tc>
          <w:tcPr>
            <w:tcW w:w="900" w:type="dxa"/>
            <w:vAlign w:val="center"/>
          </w:tcPr>
          <w:p w14:paraId="7E163C61"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12</w:t>
            </w:r>
          </w:p>
        </w:tc>
        <w:tc>
          <w:tcPr>
            <w:tcW w:w="1260" w:type="dxa"/>
            <w:vAlign w:val="center"/>
          </w:tcPr>
          <w:p w14:paraId="36175511" w14:textId="77777777" w:rsidR="00385695" w:rsidRPr="00A03BAA" w:rsidRDefault="00385695" w:rsidP="003516B8">
            <w:pPr>
              <w:spacing w:line="360" w:lineRule="exact"/>
              <w:jc w:val="center"/>
              <w:rPr>
                <w:rFonts w:ascii="宋体" w:eastAsia="宋体" w:hAnsi="宋体" w:cs="Times New Roman"/>
                <w:color w:val="FF0000"/>
                <w:sz w:val="24"/>
                <w:szCs w:val="24"/>
              </w:rPr>
            </w:pPr>
          </w:p>
        </w:tc>
      </w:tr>
    </w:tbl>
    <w:p w14:paraId="552FBDE2" w14:textId="77777777" w:rsidR="00385695" w:rsidRDefault="00385695" w:rsidP="00385695">
      <w:pPr>
        <w:spacing w:line="360" w:lineRule="exact"/>
        <w:ind w:firstLineChars="200" w:firstLine="480"/>
        <w:rPr>
          <w:rFonts w:ascii="宋体" w:eastAsia="宋体" w:hAnsi="宋体" w:cs="Times New Roman"/>
          <w:sz w:val="24"/>
          <w:szCs w:val="24"/>
        </w:rPr>
      </w:pPr>
    </w:p>
    <w:p w14:paraId="23947194" w14:textId="77777777" w:rsidR="00385695" w:rsidRPr="00D50C71" w:rsidRDefault="00385695" w:rsidP="00385695">
      <w:pPr>
        <w:spacing w:line="360" w:lineRule="exact"/>
        <w:ind w:firstLineChars="200" w:firstLine="480"/>
        <w:rPr>
          <w:rFonts w:ascii="宋体" w:eastAsia="宋体" w:hAnsi="宋体" w:cs="Times New Roman"/>
          <w:sz w:val="24"/>
          <w:szCs w:val="24"/>
        </w:rPr>
      </w:pPr>
      <w:r w:rsidRPr="0047453E">
        <w:rPr>
          <w:rFonts w:ascii="宋体" w:eastAsia="宋体" w:hAnsi="宋体" w:cs="Times New Roman" w:hint="eastAsia"/>
          <w:sz w:val="24"/>
          <w:szCs w:val="24"/>
        </w:rPr>
        <w:t xml:space="preserve">分析人员：      </w:t>
      </w:r>
      <w:r>
        <w:rPr>
          <w:rFonts w:ascii="宋体" w:eastAsia="宋体" w:hAnsi="宋体" w:cs="Times New Roman" w:hint="eastAsia"/>
          <w:sz w:val="24"/>
          <w:szCs w:val="24"/>
        </w:rPr>
        <w:t xml:space="preserve">         </w:t>
      </w:r>
      <w:r w:rsidRPr="0047453E">
        <w:rPr>
          <w:rFonts w:ascii="宋体" w:eastAsia="宋体" w:hAnsi="宋体" w:cs="Times New Roman" w:hint="eastAsia"/>
          <w:sz w:val="24"/>
          <w:szCs w:val="24"/>
        </w:rPr>
        <w:t xml:space="preserve">      </w:t>
      </w:r>
      <w:r>
        <w:rPr>
          <w:rFonts w:ascii="宋体" w:eastAsia="宋体" w:hAnsi="宋体" w:cs="Times New Roman" w:hint="eastAsia"/>
          <w:sz w:val="24"/>
          <w:szCs w:val="24"/>
        </w:rPr>
        <w:t xml:space="preserve">    </w:t>
      </w:r>
      <w:r w:rsidRPr="0047453E">
        <w:rPr>
          <w:rFonts w:ascii="宋体" w:eastAsia="宋体" w:hAnsi="宋体" w:cs="Times New Roman" w:hint="eastAsia"/>
          <w:sz w:val="24"/>
          <w:szCs w:val="24"/>
        </w:rPr>
        <w:t xml:space="preserve">    审核：                                  分析日期：  </w:t>
      </w:r>
      <w:r>
        <w:rPr>
          <w:rFonts w:ascii="宋体" w:eastAsia="宋体" w:hAnsi="宋体" w:cs="Times New Roman" w:hint="eastAsia"/>
          <w:sz w:val="24"/>
          <w:szCs w:val="24"/>
        </w:rPr>
        <w:t xml:space="preserve">20   </w:t>
      </w:r>
      <w:r w:rsidRPr="0047453E">
        <w:rPr>
          <w:rFonts w:ascii="宋体" w:eastAsia="宋体" w:hAnsi="宋体" w:cs="Times New Roman" w:hint="eastAsia"/>
          <w:sz w:val="24"/>
          <w:szCs w:val="24"/>
        </w:rPr>
        <w:t>年</w:t>
      </w:r>
      <w:r>
        <w:rPr>
          <w:rFonts w:ascii="宋体" w:eastAsia="宋体" w:hAnsi="宋体" w:cs="Times New Roman" w:hint="eastAsia"/>
          <w:sz w:val="24"/>
          <w:szCs w:val="24"/>
        </w:rPr>
        <w:t xml:space="preserve">   </w:t>
      </w:r>
      <w:r w:rsidRPr="0047453E">
        <w:rPr>
          <w:rFonts w:ascii="宋体" w:eastAsia="宋体" w:hAnsi="宋体" w:cs="Times New Roman" w:hint="eastAsia"/>
          <w:sz w:val="24"/>
          <w:szCs w:val="24"/>
        </w:rPr>
        <w:t>月</w:t>
      </w:r>
      <w:r>
        <w:rPr>
          <w:rFonts w:ascii="宋体" w:eastAsia="宋体" w:hAnsi="宋体" w:cs="Times New Roman" w:hint="eastAsia"/>
          <w:sz w:val="24"/>
          <w:szCs w:val="24"/>
        </w:rPr>
        <w:t xml:space="preserve">    </w:t>
      </w:r>
      <w:r w:rsidRPr="0047453E">
        <w:rPr>
          <w:rFonts w:ascii="宋体" w:eastAsia="宋体" w:hAnsi="宋体" w:cs="Times New Roman" w:hint="eastAsia"/>
          <w:sz w:val="24"/>
          <w:szCs w:val="24"/>
        </w:rPr>
        <w:t>日</w:t>
      </w:r>
    </w:p>
    <w:p w14:paraId="10D5F284" w14:textId="77777777" w:rsidR="00385695" w:rsidRPr="00385695" w:rsidRDefault="00385695" w:rsidP="00385695"/>
    <w:p w14:paraId="7AC56AD2" w14:textId="77777777" w:rsidR="00385695" w:rsidRDefault="00385695">
      <w:pPr>
        <w:widowControl/>
        <w:jc w:val="left"/>
        <w:rPr>
          <w:rFonts w:ascii="宋体" w:hAnsi="宋体"/>
          <w:b/>
          <w:sz w:val="32"/>
          <w:szCs w:val="32"/>
        </w:rPr>
      </w:pPr>
      <w:r>
        <w:rPr>
          <w:rFonts w:ascii="宋体" w:hAnsi="宋体"/>
          <w:b/>
          <w:sz w:val="32"/>
          <w:szCs w:val="32"/>
        </w:rPr>
        <w:br w:type="page"/>
      </w:r>
    </w:p>
    <w:p w14:paraId="029FF553" w14:textId="77777777" w:rsidR="00385695" w:rsidRPr="00F77CCD" w:rsidRDefault="00385695" w:rsidP="009D7577">
      <w:pPr>
        <w:spacing w:afterLines="50" w:after="156"/>
        <w:jc w:val="center"/>
        <w:rPr>
          <w:rFonts w:ascii="Times New Roman" w:hAnsi="Times New Roman"/>
          <w:b/>
          <w:sz w:val="24"/>
          <w:szCs w:val="24"/>
        </w:rPr>
      </w:pPr>
      <w:r w:rsidRPr="00592062">
        <w:rPr>
          <w:rFonts w:ascii="宋体" w:hAnsi="宋体" w:hint="eastAsia"/>
          <w:b/>
          <w:sz w:val="32"/>
          <w:szCs w:val="32"/>
        </w:rPr>
        <w:lastRenderedPageBreak/>
        <w:t>工作危害分析（JHA）记录表</w:t>
      </w:r>
    </w:p>
    <w:p w14:paraId="4D932E85" w14:textId="77777777" w:rsidR="00385695" w:rsidRPr="00EC70B6" w:rsidRDefault="00385695" w:rsidP="00385695">
      <w:pPr>
        <w:spacing w:line="360" w:lineRule="exact"/>
        <w:rPr>
          <w:rFonts w:ascii="宋体" w:hAnsi="宋体"/>
          <w:b/>
          <w:sz w:val="24"/>
          <w:szCs w:val="24"/>
        </w:rPr>
      </w:pPr>
      <w:r>
        <w:rPr>
          <w:rFonts w:ascii="Times New Roman" w:hAnsi="Times New Roman" w:hint="eastAsia"/>
          <w:szCs w:val="21"/>
        </w:rPr>
        <w:t xml:space="preserve"> </w:t>
      </w:r>
      <w:r w:rsidRPr="00EC70B6">
        <w:rPr>
          <w:rFonts w:ascii="宋体" w:hAnsi="宋体" w:hint="eastAsia"/>
          <w:sz w:val="24"/>
          <w:szCs w:val="24"/>
        </w:rPr>
        <w:t xml:space="preserve">   </w:t>
      </w:r>
      <w:r w:rsidRPr="00EC70B6">
        <w:rPr>
          <w:rFonts w:ascii="宋体" w:hAnsi="宋体" w:hint="eastAsia"/>
          <w:b/>
          <w:sz w:val="24"/>
          <w:szCs w:val="24"/>
        </w:rPr>
        <w:t>工作任务：动火作业</w:t>
      </w:r>
    </w:p>
    <w:p w14:paraId="226C7518" w14:textId="77777777" w:rsidR="00385695" w:rsidRPr="00EC70B6" w:rsidRDefault="00385695" w:rsidP="00385695">
      <w:pPr>
        <w:spacing w:line="360" w:lineRule="exact"/>
        <w:rPr>
          <w:rFonts w:ascii="宋体" w:hAnsi="宋体"/>
          <w:sz w:val="24"/>
          <w:szCs w:val="24"/>
        </w:rPr>
      </w:pPr>
    </w:p>
    <w:tbl>
      <w:tblPr>
        <w:tblW w:w="145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1440"/>
        <w:gridCol w:w="3060"/>
        <w:gridCol w:w="1800"/>
        <w:gridCol w:w="3420"/>
        <w:gridCol w:w="900"/>
        <w:gridCol w:w="900"/>
        <w:gridCol w:w="900"/>
        <w:gridCol w:w="1620"/>
      </w:tblGrid>
      <w:tr w:rsidR="00385695" w:rsidRPr="00EC70B6" w14:paraId="044D94A2" w14:textId="77777777" w:rsidTr="003516B8">
        <w:tc>
          <w:tcPr>
            <w:tcW w:w="540" w:type="dxa"/>
            <w:vAlign w:val="center"/>
          </w:tcPr>
          <w:p w14:paraId="35D4DCDB" w14:textId="77777777" w:rsidR="00385695" w:rsidRPr="00EC70B6" w:rsidRDefault="00385695" w:rsidP="003516B8">
            <w:pPr>
              <w:spacing w:line="360" w:lineRule="exact"/>
              <w:jc w:val="center"/>
              <w:rPr>
                <w:rFonts w:ascii="宋体" w:hAnsi="宋体"/>
                <w:sz w:val="24"/>
                <w:szCs w:val="24"/>
              </w:rPr>
            </w:pPr>
            <w:r w:rsidRPr="00EC70B6">
              <w:rPr>
                <w:rFonts w:ascii="宋体" w:hAnsi="宋体" w:hint="eastAsia"/>
                <w:sz w:val="24"/>
                <w:szCs w:val="24"/>
              </w:rPr>
              <w:t>序号</w:t>
            </w:r>
          </w:p>
        </w:tc>
        <w:tc>
          <w:tcPr>
            <w:tcW w:w="1440" w:type="dxa"/>
            <w:vAlign w:val="center"/>
          </w:tcPr>
          <w:p w14:paraId="42298DCF" w14:textId="77777777" w:rsidR="00385695" w:rsidRPr="00EC70B6" w:rsidRDefault="00385695" w:rsidP="003516B8">
            <w:pPr>
              <w:spacing w:line="360" w:lineRule="exact"/>
              <w:jc w:val="center"/>
              <w:rPr>
                <w:rFonts w:ascii="宋体" w:hAnsi="宋体"/>
                <w:sz w:val="24"/>
                <w:szCs w:val="24"/>
              </w:rPr>
            </w:pPr>
            <w:r w:rsidRPr="00EC70B6">
              <w:rPr>
                <w:rFonts w:ascii="宋体" w:hAnsi="宋体" w:hint="eastAsia"/>
                <w:sz w:val="24"/>
                <w:szCs w:val="24"/>
              </w:rPr>
              <w:t>工作步骤</w:t>
            </w:r>
          </w:p>
        </w:tc>
        <w:tc>
          <w:tcPr>
            <w:tcW w:w="3060" w:type="dxa"/>
            <w:vAlign w:val="center"/>
          </w:tcPr>
          <w:p w14:paraId="4F320648" w14:textId="77777777" w:rsidR="00385695" w:rsidRPr="00EC70B6" w:rsidRDefault="00385695" w:rsidP="003516B8">
            <w:pPr>
              <w:spacing w:line="360" w:lineRule="exact"/>
              <w:jc w:val="center"/>
              <w:rPr>
                <w:rFonts w:ascii="宋体" w:hAnsi="宋体"/>
                <w:sz w:val="24"/>
                <w:szCs w:val="24"/>
              </w:rPr>
            </w:pPr>
            <w:r w:rsidRPr="00EC70B6">
              <w:rPr>
                <w:rFonts w:ascii="宋体" w:hAnsi="宋体" w:hint="eastAsia"/>
                <w:sz w:val="24"/>
                <w:szCs w:val="24"/>
              </w:rPr>
              <w:t>危害或潜在事件</w:t>
            </w:r>
          </w:p>
          <w:p w14:paraId="4D27C7F4" w14:textId="77777777" w:rsidR="00385695" w:rsidRPr="00EC70B6" w:rsidRDefault="00385695" w:rsidP="003516B8">
            <w:pPr>
              <w:spacing w:line="360" w:lineRule="exact"/>
              <w:jc w:val="center"/>
              <w:rPr>
                <w:rFonts w:ascii="宋体" w:hAnsi="宋体"/>
                <w:sz w:val="24"/>
                <w:szCs w:val="24"/>
              </w:rPr>
            </w:pPr>
            <w:r w:rsidRPr="00EC70B6">
              <w:rPr>
                <w:rFonts w:ascii="宋体" w:hAnsi="宋体" w:hint="eastAsia"/>
                <w:sz w:val="24"/>
                <w:szCs w:val="24"/>
              </w:rPr>
              <w:t>（包括作业环境、人、物、管理）</w:t>
            </w:r>
          </w:p>
        </w:tc>
        <w:tc>
          <w:tcPr>
            <w:tcW w:w="1800" w:type="dxa"/>
            <w:vAlign w:val="center"/>
          </w:tcPr>
          <w:p w14:paraId="0A2EC6A4" w14:textId="77777777" w:rsidR="00385695" w:rsidRPr="00EC70B6" w:rsidRDefault="00385695" w:rsidP="003516B8">
            <w:pPr>
              <w:spacing w:line="360" w:lineRule="exact"/>
              <w:jc w:val="center"/>
              <w:rPr>
                <w:rFonts w:ascii="宋体" w:hAnsi="宋体"/>
                <w:sz w:val="24"/>
                <w:szCs w:val="24"/>
              </w:rPr>
            </w:pPr>
            <w:r w:rsidRPr="00EC70B6">
              <w:rPr>
                <w:rFonts w:ascii="宋体" w:hAnsi="宋体" w:hint="eastAsia"/>
                <w:sz w:val="24"/>
                <w:szCs w:val="24"/>
              </w:rPr>
              <w:t>主要后果</w:t>
            </w:r>
          </w:p>
        </w:tc>
        <w:tc>
          <w:tcPr>
            <w:tcW w:w="3420" w:type="dxa"/>
            <w:vAlign w:val="center"/>
          </w:tcPr>
          <w:p w14:paraId="3F8743BD" w14:textId="77777777" w:rsidR="00385695" w:rsidRPr="00EC70B6" w:rsidRDefault="00385695" w:rsidP="003516B8">
            <w:pPr>
              <w:spacing w:line="360" w:lineRule="exact"/>
              <w:jc w:val="center"/>
              <w:rPr>
                <w:rFonts w:ascii="宋体" w:hAnsi="宋体"/>
                <w:sz w:val="24"/>
                <w:szCs w:val="24"/>
              </w:rPr>
            </w:pPr>
            <w:r w:rsidRPr="00EC70B6">
              <w:rPr>
                <w:rFonts w:ascii="宋体" w:hAnsi="宋体" w:hint="eastAsia"/>
                <w:sz w:val="24"/>
                <w:szCs w:val="24"/>
              </w:rPr>
              <w:t xml:space="preserve">现有安全控制措施 </w:t>
            </w:r>
          </w:p>
        </w:tc>
        <w:tc>
          <w:tcPr>
            <w:tcW w:w="900" w:type="dxa"/>
            <w:vAlign w:val="center"/>
          </w:tcPr>
          <w:p w14:paraId="433E9269"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可能性L</w:t>
            </w:r>
          </w:p>
        </w:tc>
        <w:tc>
          <w:tcPr>
            <w:tcW w:w="900" w:type="dxa"/>
            <w:vAlign w:val="center"/>
          </w:tcPr>
          <w:p w14:paraId="52839D6F"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严重性S</w:t>
            </w:r>
          </w:p>
        </w:tc>
        <w:tc>
          <w:tcPr>
            <w:tcW w:w="900" w:type="dxa"/>
            <w:vAlign w:val="center"/>
          </w:tcPr>
          <w:p w14:paraId="1E3B9C9E"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风险度R</w:t>
            </w:r>
          </w:p>
        </w:tc>
        <w:tc>
          <w:tcPr>
            <w:tcW w:w="1620" w:type="dxa"/>
            <w:vAlign w:val="center"/>
          </w:tcPr>
          <w:p w14:paraId="6FF42573"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建议改进措施</w:t>
            </w:r>
          </w:p>
        </w:tc>
      </w:tr>
      <w:tr w:rsidR="00385695" w:rsidRPr="00EC70B6" w14:paraId="014118BF" w14:textId="77777777" w:rsidTr="003516B8">
        <w:trPr>
          <w:trHeight w:hRule="exact" w:val="770"/>
        </w:trPr>
        <w:tc>
          <w:tcPr>
            <w:tcW w:w="540" w:type="dxa"/>
            <w:vMerge w:val="restart"/>
            <w:vAlign w:val="center"/>
          </w:tcPr>
          <w:p w14:paraId="2F4BB50A" w14:textId="77777777" w:rsidR="00385695" w:rsidRPr="00EC70B6" w:rsidRDefault="00385695" w:rsidP="003516B8">
            <w:pPr>
              <w:spacing w:line="360" w:lineRule="exact"/>
              <w:jc w:val="center"/>
              <w:rPr>
                <w:rFonts w:ascii="宋体" w:hAnsi="宋体"/>
                <w:sz w:val="24"/>
                <w:szCs w:val="24"/>
              </w:rPr>
            </w:pPr>
            <w:r w:rsidRPr="00EC70B6">
              <w:rPr>
                <w:rFonts w:ascii="宋体" w:hAnsi="宋体" w:hint="eastAsia"/>
                <w:sz w:val="24"/>
                <w:szCs w:val="24"/>
              </w:rPr>
              <w:t>1</w:t>
            </w:r>
          </w:p>
        </w:tc>
        <w:tc>
          <w:tcPr>
            <w:tcW w:w="1440" w:type="dxa"/>
            <w:vMerge w:val="restart"/>
            <w:vAlign w:val="center"/>
          </w:tcPr>
          <w:p w14:paraId="066CFE3A"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动火前检查</w:t>
            </w:r>
          </w:p>
        </w:tc>
        <w:tc>
          <w:tcPr>
            <w:tcW w:w="3060" w:type="dxa"/>
            <w:vAlign w:val="center"/>
          </w:tcPr>
          <w:p w14:paraId="1E61B663"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未办理动火作业申请</w:t>
            </w:r>
          </w:p>
        </w:tc>
        <w:tc>
          <w:tcPr>
            <w:tcW w:w="1800" w:type="dxa"/>
            <w:vAlign w:val="center"/>
          </w:tcPr>
          <w:p w14:paraId="259EBA1A"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违反安全管理规定</w:t>
            </w:r>
          </w:p>
        </w:tc>
        <w:tc>
          <w:tcPr>
            <w:tcW w:w="3420" w:type="dxa"/>
            <w:vAlign w:val="center"/>
          </w:tcPr>
          <w:p w14:paraId="55562B85"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有制度、有检查</w:t>
            </w:r>
          </w:p>
        </w:tc>
        <w:tc>
          <w:tcPr>
            <w:tcW w:w="900" w:type="dxa"/>
            <w:vAlign w:val="center"/>
          </w:tcPr>
          <w:p w14:paraId="65D0705F"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1</w:t>
            </w:r>
          </w:p>
        </w:tc>
        <w:tc>
          <w:tcPr>
            <w:tcW w:w="900" w:type="dxa"/>
            <w:vAlign w:val="center"/>
          </w:tcPr>
          <w:p w14:paraId="0873CB4D"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5</w:t>
            </w:r>
          </w:p>
        </w:tc>
        <w:tc>
          <w:tcPr>
            <w:tcW w:w="900" w:type="dxa"/>
            <w:vAlign w:val="center"/>
          </w:tcPr>
          <w:p w14:paraId="5D4AF3D5"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5</w:t>
            </w:r>
          </w:p>
        </w:tc>
        <w:tc>
          <w:tcPr>
            <w:tcW w:w="1620" w:type="dxa"/>
            <w:vAlign w:val="center"/>
          </w:tcPr>
          <w:p w14:paraId="1F790853" w14:textId="77777777" w:rsidR="00385695" w:rsidRPr="003451F4" w:rsidRDefault="00385695" w:rsidP="003516B8">
            <w:pPr>
              <w:spacing w:line="360" w:lineRule="exact"/>
              <w:rPr>
                <w:rFonts w:ascii="宋体" w:hAnsi="宋体"/>
                <w:color w:val="FF0000"/>
                <w:sz w:val="24"/>
                <w:szCs w:val="24"/>
              </w:rPr>
            </w:pPr>
          </w:p>
        </w:tc>
      </w:tr>
      <w:tr w:rsidR="00385695" w:rsidRPr="00EC70B6" w14:paraId="48B76462" w14:textId="77777777" w:rsidTr="003516B8">
        <w:trPr>
          <w:trHeight w:hRule="exact" w:val="637"/>
        </w:trPr>
        <w:tc>
          <w:tcPr>
            <w:tcW w:w="540" w:type="dxa"/>
            <w:vMerge/>
            <w:vAlign w:val="center"/>
          </w:tcPr>
          <w:p w14:paraId="395EFA87" w14:textId="77777777" w:rsidR="00385695" w:rsidRPr="00EC70B6" w:rsidRDefault="00385695" w:rsidP="003516B8">
            <w:pPr>
              <w:spacing w:line="360" w:lineRule="exact"/>
              <w:jc w:val="center"/>
              <w:rPr>
                <w:rFonts w:ascii="宋体" w:hAnsi="宋体"/>
                <w:sz w:val="24"/>
                <w:szCs w:val="24"/>
              </w:rPr>
            </w:pPr>
          </w:p>
        </w:tc>
        <w:tc>
          <w:tcPr>
            <w:tcW w:w="1440" w:type="dxa"/>
            <w:vMerge/>
            <w:vAlign w:val="center"/>
          </w:tcPr>
          <w:p w14:paraId="0BBDEE28" w14:textId="77777777" w:rsidR="00385695" w:rsidRPr="00EC70B6" w:rsidRDefault="00385695" w:rsidP="003516B8">
            <w:pPr>
              <w:spacing w:line="360" w:lineRule="exact"/>
              <w:rPr>
                <w:rFonts w:ascii="宋体" w:hAnsi="宋体"/>
                <w:sz w:val="24"/>
                <w:szCs w:val="24"/>
              </w:rPr>
            </w:pPr>
          </w:p>
        </w:tc>
        <w:tc>
          <w:tcPr>
            <w:tcW w:w="3060" w:type="dxa"/>
            <w:vAlign w:val="center"/>
          </w:tcPr>
          <w:p w14:paraId="10661CB2"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动火作业人员没有持证上岗</w:t>
            </w:r>
          </w:p>
        </w:tc>
        <w:tc>
          <w:tcPr>
            <w:tcW w:w="1800" w:type="dxa"/>
            <w:vAlign w:val="center"/>
          </w:tcPr>
          <w:p w14:paraId="386799ED"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违反法规</w:t>
            </w:r>
          </w:p>
        </w:tc>
        <w:tc>
          <w:tcPr>
            <w:tcW w:w="3420" w:type="dxa"/>
            <w:vAlign w:val="center"/>
          </w:tcPr>
          <w:p w14:paraId="7988FAF3"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严格执行审批后作业</w:t>
            </w:r>
          </w:p>
        </w:tc>
        <w:tc>
          <w:tcPr>
            <w:tcW w:w="900" w:type="dxa"/>
            <w:vAlign w:val="center"/>
          </w:tcPr>
          <w:p w14:paraId="17104506"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1</w:t>
            </w:r>
          </w:p>
        </w:tc>
        <w:tc>
          <w:tcPr>
            <w:tcW w:w="900" w:type="dxa"/>
            <w:vAlign w:val="center"/>
          </w:tcPr>
          <w:p w14:paraId="6634BDAF"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5</w:t>
            </w:r>
          </w:p>
        </w:tc>
        <w:tc>
          <w:tcPr>
            <w:tcW w:w="900" w:type="dxa"/>
            <w:vAlign w:val="center"/>
          </w:tcPr>
          <w:p w14:paraId="105DDFDC"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5</w:t>
            </w:r>
          </w:p>
        </w:tc>
        <w:tc>
          <w:tcPr>
            <w:tcW w:w="1620" w:type="dxa"/>
            <w:vAlign w:val="center"/>
          </w:tcPr>
          <w:p w14:paraId="7C61A301" w14:textId="77777777" w:rsidR="00385695" w:rsidRPr="003451F4" w:rsidRDefault="00385695" w:rsidP="003516B8">
            <w:pPr>
              <w:spacing w:line="360" w:lineRule="exact"/>
              <w:rPr>
                <w:rFonts w:ascii="宋体" w:hAnsi="宋体"/>
                <w:color w:val="FF0000"/>
                <w:sz w:val="24"/>
                <w:szCs w:val="24"/>
              </w:rPr>
            </w:pPr>
          </w:p>
        </w:tc>
      </w:tr>
      <w:tr w:rsidR="00385695" w:rsidRPr="00EC70B6" w14:paraId="29B98AD2" w14:textId="77777777" w:rsidTr="003516B8">
        <w:trPr>
          <w:trHeight w:hRule="exact" w:val="773"/>
        </w:trPr>
        <w:tc>
          <w:tcPr>
            <w:tcW w:w="540" w:type="dxa"/>
            <w:vMerge/>
            <w:vAlign w:val="center"/>
          </w:tcPr>
          <w:p w14:paraId="3E92E9BB" w14:textId="77777777" w:rsidR="00385695" w:rsidRPr="00EC70B6" w:rsidRDefault="00385695" w:rsidP="003516B8">
            <w:pPr>
              <w:spacing w:line="360" w:lineRule="exact"/>
              <w:jc w:val="center"/>
              <w:rPr>
                <w:rFonts w:ascii="宋体" w:hAnsi="宋体"/>
                <w:sz w:val="24"/>
                <w:szCs w:val="24"/>
              </w:rPr>
            </w:pPr>
          </w:p>
        </w:tc>
        <w:tc>
          <w:tcPr>
            <w:tcW w:w="1440" w:type="dxa"/>
            <w:vMerge/>
            <w:vAlign w:val="center"/>
          </w:tcPr>
          <w:p w14:paraId="251D7484" w14:textId="77777777" w:rsidR="00385695" w:rsidRPr="00EC70B6" w:rsidRDefault="00385695" w:rsidP="003516B8">
            <w:pPr>
              <w:spacing w:line="360" w:lineRule="exact"/>
              <w:rPr>
                <w:rFonts w:ascii="宋体" w:hAnsi="宋体"/>
                <w:sz w:val="24"/>
                <w:szCs w:val="24"/>
              </w:rPr>
            </w:pPr>
          </w:p>
        </w:tc>
        <w:tc>
          <w:tcPr>
            <w:tcW w:w="3060" w:type="dxa"/>
            <w:vAlign w:val="center"/>
          </w:tcPr>
          <w:p w14:paraId="760BADAA"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监护人员不到位</w:t>
            </w:r>
          </w:p>
        </w:tc>
        <w:tc>
          <w:tcPr>
            <w:tcW w:w="1800" w:type="dxa"/>
            <w:vAlign w:val="center"/>
          </w:tcPr>
          <w:p w14:paraId="39123810"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违反安全管理规定</w:t>
            </w:r>
          </w:p>
        </w:tc>
        <w:tc>
          <w:tcPr>
            <w:tcW w:w="3420" w:type="dxa"/>
            <w:vAlign w:val="center"/>
          </w:tcPr>
          <w:p w14:paraId="0AFD8778"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有检查、落实监护人员到位情况</w:t>
            </w:r>
            <w:r>
              <w:rPr>
                <w:rFonts w:ascii="宋体" w:hAnsi="宋体" w:hint="eastAsia"/>
                <w:sz w:val="24"/>
                <w:szCs w:val="24"/>
              </w:rPr>
              <w:t>。</w:t>
            </w:r>
          </w:p>
        </w:tc>
        <w:tc>
          <w:tcPr>
            <w:tcW w:w="900" w:type="dxa"/>
            <w:vAlign w:val="center"/>
          </w:tcPr>
          <w:p w14:paraId="3B42CF46"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2</w:t>
            </w:r>
          </w:p>
        </w:tc>
        <w:tc>
          <w:tcPr>
            <w:tcW w:w="900" w:type="dxa"/>
            <w:vAlign w:val="center"/>
          </w:tcPr>
          <w:p w14:paraId="0D16919D"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5</w:t>
            </w:r>
          </w:p>
        </w:tc>
        <w:tc>
          <w:tcPr>
            <w:tcW w:w="900" w:type="dxa"/>
            <w:vAlign w:val="center"/>
          </w:tcPr>
          <w:p w14:paraId="35DCFE11"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10</w:t>
            </w:r>
          </w:p>
        </w:tc>
        <w:tc>
          <w:tcPr>
            <w:tcW w:w="1620" w:type="dxa"/>
            <w:vAlign w:val="center"/>
          </w:tcPr>
          <w:p w14:paraId="7A0B9755" w14:textId="77777777" w:rsidR="00385695" w:rsidRPr="003451F4" w:rsidRDefault="00385695" w:rsidP="003516B8">
            <w:pPr>
              <w:spacing w:line="360" w:lineRule="exact"/>
              <w:rPr>
                <w:rFonts w:ascii="宋体" w:hAnsi="宋体"/>
                <w:color w:val="FF0000"/>
                <w:sz w:val="24"/>
                <w:szCs w:val="24"/>
              </w:rPr>
            </w:pPr>
          </w:p>
        </w:tc>
      </w:tr>
      <w:tr w:rsidR="00385695" w:rsidRPr="00EC70B6" w14:paraId="286649CC" w14:textId="77777777" w:rsidTr="003516B8">
        <w:trPr>
          <w:trHeight w:hRule="exact" w:val="925"/>
        </w:trPr>
        <w:tc>
          <w:tcPr>
            <w:tcW w:w="540" w:type="dxa"/>
            <w:vMerge/>
            <w:vAlign w:val="center"/>
          </w:tcPr>
          <w:p w14:paraId="4E0F6657" w14:textId="77777777" w:rsidR="00385695" w:rsidRPr="00EC70B6" w:rsidRDefault="00385695" w:rsidP="003516B8">
            <w:pPr>
              <w:spacing w:line="360" w:lineRule="exact"/>
              <w:jc w:val="center"/>
              <w:rPr>
                <w:rFonts w:ascii="宋体" w:hAnsi="宋体"/>
                <w:sz w:val="24"/>
                <w:szCs w:val="24"/>
              </w:rPr>
            </w:pPr>
          </w:p>
        </w:tc>
        <w:tc>
          <w:tcPr>
            <w:tcW w:w="1440" w:type="dxa"/>
            <w:vMerge/>
            <w:vAlign w:val="center"/>
          </w:tcPr>
          <w:p w14:paraId="3FD5FF75" w14:textId="77777777" w:rsidR="00385695" w:rsidRPr="00EC70B6" w:rsidRDefault="00385695" w:rsidP="003516B8">
            <w:pPr>
              <w:spacing w:line="360" w:lineRule="exact"/>
              <w:rPr>
                <w:rFonts w:ascii="宋体" w:hAnsi="宋体"/>
                <w:sz w:val="24"/>
                <w:szCs w:val="24"/>
              </w:rPr>
            </w:pPr>
          </w:p>
        </w:tc>
        <w:tc>
          <w:tcPr>
            <w:tcW w:w="3060" w:type="dxa"/>
            <w:vAlign w:val="center"/>
          </w:tcPr>
          <w:p w14:paraId="0FB5FBE8"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周围（包括地沟、坑道等）易燃物料未清除</w:t>
            </w:r>
          </w:p>
        </w:tc>
        <w:tc>
          <w:tcPr>
            <w:tcW w:w="1800" w:type="dxa"/>
            <w:vAlign w:val="center"/>
          </w:tcPr>
          <w:p w14:paraId="538DA2EF"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火灾、爆炸</w:t>
            </w:r>
          </w:p>
        </w:tc>
        <w:tc>
          <w:tcPr>
            <w:tcW w:w="3420" w:type="dxa"/>
            <w:vAlign w:val="center"/>
          </w:tcPr>
          <w:p w14:paraId="7BB098BE"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动火前检查</w:t>
            </w:r>
          </w:p>
        </w:tc>
        <w:tc>
          <w:tcPr>
            <w:tcW w:w="900" w:type="dxa"/>
            <w:vAlign w:val="center"/>
          </w:tcPr>
          <w:p w14:paraId="40E09CC5"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2</w:t>
            </w:r>
          </w:p>
        </w:tc>
        <w:tc>
          <w:tcPr>
            <w:tcW w:w="900" w:type="dxa"/>
            <w:vAlign w:val="center"/>
          </w:tcPr>
          <w:p w14:paraId="03EB1334"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5</w:t>
            </w:r>
          </w:p>
        </w:tc>
        <w:tc>
          <w:tcPr>
            <w:tcW w:w="900" w:type="dxa"/>
            <w:vAlign w:val="center"/>
          </w:tcPr>
          <w:p w14:paraId="6C4C5900"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10</w:t>
            </w:r>
          </w:p>
        </w:tc>
        <w:tc>
          <w:tcPr>
            <w:tcW w:w="1620" w:type="dxa"/>
            <w:vAlign w:val="center"/>
          </w:tcPr>
          <w:p w14:paraId="47FF4E29" w14:textId="77777777" w:rsidR="00385695" w:rsidRPr="003451F4" w:rsidRDefault="00385695" w:rsidP="003516B8">
            <w:pPr>
              <w:spacing w:line="360" w:lineRule="exact"/>
              <w:rPr>
                <w:rFonts w:ascii="宋体" w:hAnsi="宋体"/>
                <w:color w:val="FF0000"/>
                <w:sz w:val="24"/>
                <w:szCs w:val="24"/>
              </w:rPr>
            </w:pPr>
          </w:p>
        </w:tc>
      </w:tr>
      <w:tr w:rsidR="00385695" w:rsidRPr="00EC70B6" w14:paraId="347729B7" w14:textId="77777777" w:rsidTr="003516B8">
        <w:trPr>
          <w:trHeight w:hRule="exact" w:val="925"/>
        </w:trPr>
        <w:tc>
          <w:tcPr>
            <w:tcW w:w="540" w:type="dxa"/>
            <w:vMerge/>
            <w:vAlign w:val="center"/>
          </w:tcPr>
          <w:p w14:paraId="7729D4D9" w14:textId="77777777" w:rsidR="00385695" w:rsidRPr="00EC70B6" w:rsidRDefault="00385695" w:rsidP="003516B8">
            <w:pPr>
              <w:spacing w:line="360" w:lineRule="exact"/>
              <w:jc w:val="center"/>
              <w:rPr>
                <w:rFonts w:ascii="宋体" w:hAnsi="宋体"/>
                <w:sz w:val="24"/>
                <w:szCs w:val="24"/>
              </w:rPr>
            </w:pPr>
          </w:p>
        </w:tc>
        <w:tc>
          <w:tcPr>
            <w:tcW w:w="1440" w:type="dxa"/>
            <w:vMerge/>
            <w:vAlign w:val="center"/>
          </w:tcPr>
          <w:p w14:paraId="1AD77C73" w14:textId="77777777" w:rsidR="00385695" w:rsidRPr="00EC70B6" w:rsidRDefault="00385695" w:rsidP="003516B8">
            <w:pPr>
              <w:spacing w:line="360" w:lineRule="exact"/>
              <w:rPr>
                <w:rFonts w:ascii="宋体" w:hAnsi="宋体"/>
                <w:sz w:val="24"/>
                <w:szCs w:val="24"/>
              </w:rPr>
            </w:pPr>
          </w:p>
        </w:tc>
        <w:tc>
          <w:tcPr>
            <w:tcW w:w="3060" w:type="dxa"/>
            <w:vAlign w:val="center"/>
          </w:tcPr>
          <w:p w14:paraId="57CE05BE"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设备或管道内存在易燃物料未吹扫清理干净</w:t>
            </w:r>
          </w:p>
        </w:tc>
        <w:tc>
          <w:tcPr>
            <w:tcW w:w="1800" w:type="dxa"/>
            <w:vAlign w:val="center"/>
          </w:tcPr>
          <w:p w14:paraId="15BF2C2F"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火灾、爆炸</w:t>
            </w:r>
          </w:p>
        </w:tc>
        <w:tc>
          <w:tcPr>
            <w:tcW w:w="3420" w:type="dxa"/>
            <w:vAlign w:val="center"/>
          </w:tcPr>
          <w:p w14:paraId="620EB89A"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动火前检查</w:t>
            </w:r>
          </w:p>
        </w:tc>
        <w:tc>
          <w:tcPr>
            <w:tcW w:w="900" w:type="dxa"/>
            <w:vAlign w:val="center"/>
          </w:tcPr>
          <w:p w14:paraId="69CCC841"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2</w:t>
            </w:r>
          </w:p>
        </w:tc>
        <w:tc>
          <w:tcPr>
            <w:tcW w:w="900" w:type="dxa"/>
            <w:vAlign w:val="center"/>
          </w:tcPr>
          <w:p w14:paraId="702B5D6C"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5</w:t>
            </w:r>
          </w:p>
        </w:tc>
        <w:tc>
          <w:tcPr>
            <w:tcW w:w="900" w:type="dxa"/>
            <w:vAlign w:val="center"/>
          </w:tcPr>
          <w:p w14:paraId="4AABE315"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10</w:t>
            </w:r>
          </w:p>
        </w:tc>
        <w:tc>
          <w:tcPr>
            <w:tcW w:w="1620" w:type="dxa"/>
            <w:vAlign w:val="center"/>
          </w:tcPr>
          <w:p w14:paraId="3F33775E" w14:textId="77777777" w:rsidR="00385695" w:rsidRPr="003451F4" w:rsidRDefault="00385695" w:rsidP="003516B8">
            <w:pPr>
              <w:spacing w:line="360" w:lineRule="exact"/>
              <w:rPr>
                <w:rFonts w:ascii="宋体" w:hAnsi="宋体"/>
                <w:color w:val="FF0000"/>
                <w:sz w:val="24"/>
                <w:szCs w:val="24"/>
              </w:rPr>
            </w:pPr>
          </w:p>
        </w:tc>
      </w:tr>
      <w:tr w:rsidR="00385695" w:rsidRPr="00EC70B6" w14:paraId="4626EA51" w14:textId="77777777" w:rsidTr="003516B8">
        <w:trPr>
          <w:trHeight w:hRule="exact" w:val="1150"/>
        </w:trPr>
        <w:tc>
          <w:tcPr>
            <w:tcW w:w="540" w:type="dxa"/>
            <w:vMerge/>
            <w:vAlign w:val="center"/>
          </w:tcPr>
          <w:p w14:paraId="5A881FC7" w14:textId="77777777" w:rsidR="00385695" w:rsidRPr="00EC70B6" w:rsidRDefault="00385695" w:rsidP="003516B8">
            <w:pPr>
              <w:spacing w:line="360" w:lineRule="exact"/>
              <w:jc w:val="center"/>
              <w:rPr>
                <w:rFonts w:ascii="宋体" w:hAnsi="宋体"/>
                <w:sz w:val="24"/>
                <w:szCs w:val="24"/>
              </w:rPr>
            </w:pPr>
          </w:p>
        </w:tc>
        <w:tc>
          <w:tcPr>
            <w:tcW w:w="1440" w:type="dxa"/>
            <w:vMerge/>
            <w:vAlign w:val="center"/>
          </w:tcPr>
          <w:p w14:paraId="33380E61" w14:textId="77777777" w:rsidR="00385695" w:rsidRPr="00EC70B6" w:rsidRDefault="00385695" w:rsidP="003516B8">
            <w:pPr>
              <w:spacing w:line="360" w:lineRule="exact"/>
              <w:rPr>
                <w:rFonts w:ascii="宋体" w:hAnsi="宋体"/>
                <w:sz w:val="24"/>
                <w:szCs w:val="24"/>
              </w:rPr>
            </w:pPr>
          </w:p>
        </w:tc>
        <w:tc>
          <w:tcPr>
            <w:tcW w:w="3060" w:type="dxa"/>
            <w:vAlign w:val="center"/>
          </w:tcPr>
          <w:p w14:paraId="088C6719"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输送易燃物质的管道未使用盲板断开或使用盲板不符合技术要求。</w:t>
            </w:r>
          </w:p>
        </w:tc>
        <w:tc>
          <w:tcPr>
            <w:tcW w:w="1800" w:type="dxa"/>
            <w:vAlign w:val="center"/>
          </w:tcPr>
          <w:p w14:paraId="0D5BE4FB"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火灾、爆炸</w:t>
            </w:r>
          </w:p>
        </w:tc>
        <w:tc>
          <w:tcPr>
            <w:tcW w:w="3420" w:type="dxa"/>
            <w:vAlign w:val="center"/>
          </w:tcPr>
          <w:p w14:paraId="196C1BD2"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动火前检查</w:t>
            </w:r>
          </w:p>
        </w:tc>
        <w:tc>
          <w:tcPr>
            <w:tcW w:w="900" w:type="dxa"/>
            <w:vAlign w:val="center"/>
          </w:tcPr>
          <w:p w14:paraId="63740853"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2</w:t>
            </w:r>
          </w:p>
        </w:tc>
        <w:tc>
          <w:tcPr>
            <w:tcW w:w="900" w:type="dxa"/>
            <w:vAlign w:val="center"/>
          </w:tcPr>
          <w:p w14:paraId="75704B77"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5</w:t>
            </w:r>
          </w:p>
        </w:tc>
        <w:tc>
          <w:tcPr>
            <w:tcW w:w="900" w:type="dxa"/>
            <w:vAlign w:val="center"/>
          </w:tcPr>
          <w:p w14:paraId="700C02F9"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10</w:t>
            </w:r>
          </w:p>
        </w:tc>
        <w:tc>
          <w:tcPr>
            <w:tcW w:w="1620" w:type="dxa"/>
            <w:vAlign w:val="center"/>
          </w:tcPr>
          <w:p w14:paraId="17DAF648" w14:textId="77777777" w:rsidR="00385695" w:rsidRPr="003451F4" w:rsidRDefault="00385695" w:rsidP="003516B8">
            <w:pPr>
              <w:spacing w:line="360" w:lineRule="exact"/>
              <w:rPr>
                <w:rFonts w:ascii="宋体" w:hAnsi="宋体"/>
                <w:color w:val="FF0000"/>
                <w:sz w:val="24"/>
                <w:szCs w:val="24"/>
              </w:rPr>
            </w:pPr>
          </w:p>
        </w:tc>
      </w:tr>
      <w:tr w:rsidR="00385695" w:rsidRPr="00EC70B6" w14:paraId="3E8E4BA3" w14:textId="77777777" w:rsidTr="003516B8">
        <w:trPr>
          <w:trHeight w:hRule="exact" w:val="925"/>
        </w:trPr>
        <w:tc>
          <w:tcPr>
            <w:tcW w:w="540" w:type="dxa"/>
            <w:vMerge/>
            <w:vAlign w:val="center"/>
          </w:tcPr>
          <w:p w14:paraId="5DF80E2D" w14:textId="77777777" w:rsidR="00385695" w:rsidRPr="00EC70B6" w:rsidRDefault="00385695" w:rsidP="003516B8">
            <w:pPr>
              <w:spacing w:line="360" w:lineRule="exact"/>
              <w:jc w:val="center"/>
              <w:rPr>
                <w:rFonts w:ascii="宋体" w:hAnsi="宋体"/>
                <w:sz w:val="24"/>
                <w:szCs w:val="24"/>
              </w:rPr>
            </w:pPr>
          </w:p>
        </w:tc>
        <w:tc>
          <w:tcPr>
            <w:tcW w:w="1440" w:type="dxa"/>
            <w:vMerge/>
            <w:vAlign w:val="center"/>
          </w:tcPr>
          <w:p w14:paraId="1044ABA4" w14:textId="77777777" w:rsidR="00385695" w:rsidRPr="00EC70B6" w:rsidRDefault="00385695" w:rsidP="003516B8">
            <w:pPr>
              <w:spacing w:line="360" w:lineRule="exact"/>
              <w:rPr>
                <w:rFonts w:ascii="宋体" w:hAnsi="宋体"/>
                <w:sz w:val="24"/>
                <w:szCs w:val="24"/>
              </w:rPr>
            </w:pPr>
          </w:p>
        </w:tc>
        <w:tc>
          <w:tcPr>
            <w:tcW w:w="3060" w:type="dxa"/>
            <w:vAlign w:val="center"/>
          </w:tcPr>
          <w:p w14:paraId="35797D82"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高空动火作业为采取防止火花飞溅措施。</w:t>
            </w:r>
          </w:p>
        </w:tc>
        <w:tc>
          <w:tcPr>
            <w:tcW w:w="1800" w:type="dxa"/>
            <w:vAlign w:val="center"/>
          </w:tcPr>
          <w:p w14:paraId="10D0B048"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火灾</w:t>
            </w:r>
          </w:p>
        </w:tc>
        <w:tc>
          <w:tcPr>
            <w:tcW w:w="3420" w:type="dxa"/>
            <w:vAlign w:val="center"/>
          </w:tcPr>
          <w:p w14:paraId="31077BA5"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动火前检查</w:t>
            </w:r>
          </w:p>
        </w:tc>
        <w:tc>
          <w:tcPr>
            <w:tcW w:w="900" w:type="dxa"/>
            <w:vAlign w:val="center"/>
          </w:tcPr>
          <w:p w14:paraId="071F3958"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2</w:t>
            </w:r>
          </w:p>
        </w:tc>
        <w:tc>
          <w:tcPr>
            <w:tcW w:w="900" w:type="dxa"/>
            <w:vAlign w:val="center"/>
          </w:tcPr>
          <w:p w14:paraId="53E7949F"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5</w:t>
            </w:r>
          </w:p>
        </w:tc>
        <w:tc>
          <w:tcPr>
            <w:tcW w:w="900" w:type="dxa"/>
            <w:vAlign w:val="center"/>
          </w:tcPr>
          <w:p w14:paraId="763D85AE"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10</w:t>
            </w:r>
          </w:p>
        </w:tc>
        <w:tc>
          <w:tcPr>
            <w:tcW w:w="1620" w:type="dxa"/>
            <w:vAlign w:val="center"/>
          </w:tcPr>
          <w:p w14:paraId="313E4FF6" w14:textId="77777777" w:rsidR="00385695" w:rsidRPr="003451F4" w:rsidRDefault="00385695" w:rsidP="003516B8">
            <w:pPr>
              <w:spacing w:line="360" w:lineRule="exact"/>
              <w:rPr>
                <w:rFonts w:ascii="宋体" w:hAnsi="宋体"/>
                <w:color w:val="FF0000"/>
                <w:sz w:val="24"/>
                <w:szCs w:val="24"/>
              </w:rPr>
            </w:pPr>
          </w:p>
        </w:tc>
      </w:tr>
      <w:tr w:rsidR="00385695" w:rsidRPr="00EC70B6" w14:paraId="778EFBFD" w14:textId="77777777" w:rsidTr="003516B8">
        <w:trPr>
          <w:trHeight w:hRule="exact" w:val="925"/>
        </w:trPr>
        <w:tc>
          <w:tcPr>
            <w:tcW w:w="540" w:type="dxa"/>
            <w:vMerge/>
            <w:vAlign w:val="center"/>
          </w:tcPr>
          <w:p w14:paraId="73F879B0" w14:textId="77777777" w:rsidR="00385695" w:rsidRPr="00EC70B6" w:rsidRDefault="00385695" w:rsidP="003516B8">
            <w:pPr>
              <w:spacing w:line="360" w:lineRule="exact"/>
              <w:jc w:val="center"/>
              <w:rPr>
                <w:rFonts w:ascii="宋体" w:hAnsi="宋体"/>
                <w:sz w:val="24"/>
                <w:szCs w:val="24"/>
              </w:rPr>
            </w:pPr>
          </w:p>
        </w:tc>
        <w:tc>
          <w:tcPr>
            <w:tcW w:w="1440" w:type="dxa"/>
            <w:vMerge/>
            <w:vAlign w:val="center"/>
          </w:tcPr>
          <w:p w14:paraId="1E614E19" w14:textId="77777777" w:rsidR="00385695" w:rsidRPr="00EC70B6" w:rsidRDefault="00385695" w:rsidP="003516B8">
            <w:pPr>
              <w:spacing w:line="360" w:lineRule="exact"/>
              <w:rPr>
                <w:rFonts w:ascii="宋体" w:hAnsi="宋体"/>
                <w:sz w:val="24"/>
                <w:szCs w:val="24"/>
              </w:rPr>
            </w:pPr>
          </w:p>
        </w:tc>
        <w:tc>
          <w:tcPr>
            <w:tcW w:w="3060" w:type="dxa"/>
            <w:vAlign w:val="center"/>
          </w:tcPr>
          <w:p w14:paraId="15FDE3FC"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未配置灭火器材和应急设施，如灭火器、干砂等。</w:t>
            </w:r>
          </w:p>
        </w:tc>
        <w:tc>
          <w:tcPr>
            <w:tcW w:w="1800" w:type="dxa"/>
            <w:vAlign w:val="center"/>
          </w:tcPr>
          <w:p w14:paraId="481FF84A"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违反安全管理规定</w:t>
            </w:r>
          </w:p>
        </w:tc>
        <w:tc>
          <w:tcPr>
            <w:tcW w:w="3420" w:type="dxa"/>
            <w:vAlign w:val="center"/>
          </w:tcPr>
          <w:p w14:paraId="0D84FC23"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有检查、落实到位情况</w:t>
            </w:r>
          </w:p>
        </w:tc>
        <w:tc>
          <w:tcPr>
            <w:tcW w:w="900" w:type="dxa"/>
            <w:vAlign w:val="center"/>
          </w:tcPr>
          <w:p w14:paraId="41C9889B"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1</w:t>
            </w:r>
          </w:p>
        </w:tc>
        <w:tc>
          <w:tcPr>
            <w:tcW w:w="900" w:type="dxa"/>
            <w:vAlign w:val="center"/>
          </w:tcPr>
          <w:p w14:paraId="6B8A7D7E"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5</w:t>
            </w:r>
          </w:p>
        </w:tc>
        <w:tc>
          <w:tcPr>
            <w:tcW w:w="900" w:type="dxa"/>
            <w:vAlign w:val="center"/>
          </w:tcPr>
          <w:p w14:paraId="3AFD4D26"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5</w:t>
            </w:r>
          </w:p>
        </w:tc>
        <w:tc>
          <w:tcPr>
            <w:tcW w:w="1620" w:type="dxa"/>
            <w:vAlign w:val="center"/>
          </w:tcPr>
          <w:p w14:paraId="228586BE" w14:textId="77777777" w:rsidR="00385695" w:rsidRPr="003451F4" w:rsidRDefault="00385695" w:rsidP="003516B8">
            <w:pPr>
              <w:spacing w:line="360" w:lineRule="exact"/>
              <w:rPr>
                <w:rFonts w:ascii="宋体" w:hAnsi="宋体"/>
                <w:color w:val="FF0000"/>
                <w:sz w:val="24"/>
                <w:szCs w:val="24"/>
              </w:rPr>
            </w:pPr>
          </w:p>
        </w:tc>
      </w:tr>
      <w:tr w:rsidR="00385695" w:rsidRPr="00EC70B6" w14:paraId="46A7B8E1" w14:textId="77777777" w:rsidTr="003516B8">
        <w:trPr>
          <w:trHeight w:hRule="exact" w:val="925"/>
        </w:trPr>
        <w:tc>
          <w:tcPr>
            <w:tcW w:w="540" w:type="dxa"/>
            <w:vMerge/>
            <w:vAlign w:val="center"/>
          </w:tcPr>
          <w:p w14:paraId="4366185D" w14:textId="77777777" w:rsidR="00385695" w:rsidRPr="00EC70B6" w:rsidRDefault="00385695" w:rsidP="003516B8">
            <w:pPr>
              <w:spacing w:line="360" w:lineRule="exact"/>
              <w:jc w:val="center"/>
              <w:rPr>
                <w:rFonts w:ascii="宋体" w:hAnsi="宋体"/>
                <w:sz w:val="24"/>
                <w:szCs w:val="24"/>
              </w:rPr>
            </w:pPr>
          </w:p>
        </w:tc>
        <w:tc>
          <w:tcPr>
            <w:tcW w:w="1440" w:type="dxa"/>
            <w:vMerge/>
            <w:vAlign w:val="center"/>
          </w:tcPr>
          <w:p w14:paraId="3EC18093" w14:textId="77777777" w:rsidR="00385695" w:rsidRPr="00EC70B6" w:rsidRDefault="00385695" w:rsidP="003516B8">
            <w:pPr>
              <w:spacing w:line="360" w:lineRule="exact"/>
              <w:rPr>
                <w:rFonts w:ascii="宋体" w:hAnsi="宋体"/>
                <w:sz w:val="24"/>
                <w:szCs w:val="24"/>
              </w:rPr>
            </w:pPr>
          </w:p>
        </w:tc>
        <w:tc>
          <w:tcPr>
            <w:tcW w:w="3060" w:type="dxa"/>
            <w:vAlign w:val="center"/>
          </w:tcPr>
          <w:p w14:paraId="206E6A9C"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受限空间内作业未进行可燃气体和有毒气体分析</w:t>
            </w:r>
          </w:p>
        </w:tc>
        <w:tc>
          <w:tcPr>
            <w:tcW w:w="1800" w:type="dxa"/>
            <w:vAlign w:val="center"/>
          </w:tcPr>
          <w:p w14:paraId="46FCA908"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火灾爆炸、中毒和窒息</w:t>
            </w:r>
          </w:p>
        </w:tc>
        <w:tc>
          <w:tcPr>
            <w:tcW w:w="3420" w:type="dxa"/>
            <w:vAlign w:val="center"/>
          </w:tcPr>
          <w:p w14:paraId="65ED60E2"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有检查、落实到位情况</w:t>
            </w:r>
          </w:p>
        </w:tc>
        <w:tc>
          <w:tcPr>
            <w:tcW w:w="900" w:type="dxa"/>
            <w:vAlign w:val="center"/>
          </w:tcPr>
          <w:p w14:paraId="5EAABB28"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2</w:t>
            </w:r>
          </w:p>
        </w:tc>
        <w:tc>
          <w:tcPr>
            <w:tcW w:w="900" w:type="dxa"/>
            <w:vAlign w:val="center"/>
          </w:tcPr>
          <w:p w14:paraId="56DACD70"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5</w:t>
            </w:r>
          </w:p>
        </w:tc>
        <w:tc>
          <w:tcPr>
            <w:tcW w:w="900" w:type="dxa"/>
            <w:vAlign w:val="center"/>
          </w:tcPr>
          <w:p w14:paraId="23082EB6"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10</w:t>
            </w:r>
          </w:p>
        </w:tc>
        <w:tc>
          <w:tcPr>
            <w:tcW w:w="1620" w:type="dxa"/>
            <w:vAlign w:val="center"/>
          </w:tcPr>
          <w:p w14:paraId="0BF4BA9C" w14:textId="77777777" w:rsidR="00385695" w:rsidRPr="003451F4" w:rsidRDefault="00385695" w:rsidP="003516B8">
            <w:pPr>
              <w:spacing w:line="360" w:lineRule="exact"/>
              <w:rPr>
                <w:rFonts w:ascii="宋体" w:hAnsi="宋体"/>
                <w:color w:val="FF0000"/>
                <w:sz w:val="24"/>
                <w:szCs w:val="24"/>
              </w:rPr>
            </w:pPr>
          </w:p>
        </w:tc>
      </w:tr>
      <w:tr w:rsidR="00385695" w:rsidRPr="00EC70B6" w14:paraId="08FAEE45" w14:textId="77777777" w:rsidTr="003516B8">
        <w:trPr>
          <w:trHeight w:hRule="exact" w:val="1263"/>
        </w:trPr>
        <w:tc>
          <w:tcPr>
            <w:tcW w:w="540" w:type="dxa"/>
            <w:vMerge/>
            <w:vAlign w:val="center"/>
          </w:tcPr>
          <w:p w14:paraId="2B6C7126" w14:textId="77777777" w:rsidR="00385695" w:rsidRPr="00EC70B6" w:rsidRDefault="00385695" w:rsidP="003516B8">
            <w:pPr>
              <w:spacing w:line="360" w:lineRule="exact"/>
              <w:jc w:val="center"/>
              <w:rPr>
                <w:rFonts w:ascii="宋体" w:hAnsi="宋体"/>
                <w:sz w:val="24"/>
                <w:szCs w:val="24"/>
              </w:rPr>
            </w:pPr>
          </w:p>
        </w:tc>
        <w:tc>
          <w:tcPr>
            <w:tcW w:w="1440" w:type="dxa"/>
            <w:vMerge/>
            <w:vAlign w:val="center"/>
          </w:tcPr>
          <w:p w14:paraId="7A3D775F" w14:textId="77777777" w:rsidR="00385695" w:rsidRPr="00EC70B6" w:rsidRDefault="00385695" w:rsidP="003516B8">
            <w:pPr>
              <w:spacing w:line="360" w:lineRule="exact"/>
              <w:rPr>
                <w:rFonts w:ascii="宋体" w:hAnsi="宋体"/>
                <w:sz w:val="24"/>
                <w:szCs w:val="24"/>
              </w:rPr>
            </w:pPr>
          </w:p>
        </w:tc>
        <w:tc>
          <w:tcPr>
            <w:tcW w:w="3060" w:type="dxa"/>
            <w:vAlign w:val="center"/>
          </w:tcPr>
          <w:p w14:paraId="23197D09"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氧气、乙炔瓶减压装置失效、胶管老化破损、泄漏或放置不符合安全技术要求。</w:t>
            </w:r>
          </w:p>
        </w:tc>
        <w:tc>
          <w:tcPr>
            <w:tcW w:w="1800" w:type="dxa"/>
            <w:vAlign w:val="center"/>
          </w:tcPr>
          <w:p w14:paraId="23DE901F"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火灾、爆炸</w:t>
            </w:r>
          </w:p>
        </w:tc>
        <w:tc>
          <w:tcPr>
            <w:tcW w:w="3420" w:type="dxa"/>
            <w:vAlign w:val="center"/>
          </w:tcPr>
          <w:p w14:paraId="2C4BC48A"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有安全操作规程，并实施动火前检查。</w:t>
            </w:r>
          </w:p>
        </w:tc>
        <w:tc>
          <w:tcPr>
            <w:tcW w:w="900" w:type="dxa"/>
            <w:vAlign w:val="center"/>
          </w:tcPr>
          <w:p w14:paraId="71BF9C59"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2</w:t>
            </w:r>
          </w:p>
        </w:tc>
        <w:tc>
          <w:tcPr>
            <w:tcW w:w="900" w:type="dxa"/>
            <w:vAlign w:val="center"/>
          </w:tcPr>
          <w:p w14:paraId="5EDE07B4"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5</w:t>
            </w:r>
          </w:p>
        </w:tc>
        <w:tc>
          <w:tcPr>
            <w:tcW w:w="900" w:type="dxa"/>
            <w:vAlign w:val="center"/>
          </w:tcPr>
          <w:p w14:paraId="06DA6A86"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10</w:t>
            </w:r>
          </w:p>
        </w:tc>
        <w:tc>
          <w:tcPr>
            <w:tcW w:w="1620" w:type="dxa"/>
            <w:vAlign w:val="center"/>
          </w:tcPr>
          <w:p w14:paraId="043539E6" w14:textId="77777777" w:rsidR="00385695" w:rsidRPr="003451F4" w:rsidRDefault="00385695" w:rsidP="003516B8">
            <w:pPr>
              <w:spacing w:line="360" w:lineRule="exact"/>
              <w:rPr>
                <w:rFonts w:ascii="宋体" w:hAnsi="宋体"/>
                <w:color w:val="FF0000"/>
                <w:sz w:val="24"/>
                <w:szCs w:val="24"/>
              </w:rPr>
            </w:pPr>
          </w:p>
        </w:tc>
      </w:tr>
      <w:tr w:rsidR="00385695" w:rsidRPr="00EC70B6" w14:paraId="39BC61F4" w14:textId="77777777" w:rsidTr="003516B8">
        <w:trPr>
          <w:trHeight w:hRule="exact" w:val="925"/>
        </w:trPr>
        <w:tc>
          <w:tcPr>
            <w:tcW w:w="540" w:type="dxa"/>
            <w:vMerge/>
            <w:vAlign w:val="center"/>
          </w:tcPr>
          <w:p w14:paraId="1D938C02" w14:textId="77777777" w:rsidR="00385695" w:rsidRPr="00EC70B6" w:rsidRDefault="00385695" w:rsidP="003516B8">
            <w:pPr>
              <w:spacing w:line="360" w:lineRule="exact"/>
              <w:jc w:val="center"/>
              <w:rPr>
                <w:rFonts w:ascii="宋体" w:hAnsi="宋体"/>
                <w:sz w:val="24"/>
                <w:szCs w:val="24"/>
              </w:rPr>
            </w:pPr>
          </w:p>
        </w:tc>
        <w:tc>
          <w:tcPr>
            <w:tcW w:w="1440" w:type="dxa"/>
            <w:vMerge/>
            <w:vAlign w:val="center"/>
          </w:tcPr>
          <w:p w14:paraId="406EF262" w14:textId="77777777" w:rsidR="00385695" w:rsidRPr="00EC70B6" w:rsidRDefault="00385695" w:rsidP="003516B8">
            <w:pPr>
              <w:spacing w:line="360" w:lineRule="exact"/>
              <w:rPr>
                <w:rFonts w:ascii="宋体" w:hAnsi="宋体"/>
                <w:sz w:val="24"/>
                <w:szCs w:val="24"/>
              </w:rPr>
            </w:pPr>
          </w:p>
        </w:tc>
        <w:tc>
          <w:tcPr>
            <w:tcW w:w="3060" w:type="dxa"/>
            <w:vAlign w:val="center"/>
          </w:tcPr>
          <w:p w14:paraId="7B556247"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动火用焊炬密封不良泄漏</w:t>
            </w:r>
          </w:p>
        </w:tc>
        <w:tc>
          <w:tcPr>
            <w:tcW w:w="1800" w:type="dxa"/>
            <w:vAlign w:val="center"/>
          </w:tcPr>
          <w:p w14:paraId="15A84557"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火灾、爆炸</w:t>
            </w:r>
          </w:p>
        </w:tc>
        <w:tc>
          <w:tcPr>
            <w:tcW w:w="3420" w:type="dxa"/>
            <w:vAlign w:val="center"/>
          </w:tcPr>
          <w:p w14:paraId="7378E4B5"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有安全操作规程，并实施动火前检查。</w:t>
            </w:r>
          </w:p>
        </w:tc>
        <w:tc>
          <w:tcPr>
            <w:tcW w:w="900" w:type="dxa"/>
            <w:vAlign w:val="center"/>
          </w:tcPr>
          <w:p w14:paraId="7FEAE63E"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2</w:t>
            </w:r>
          </w:p>
        </w:tc>
        <w:tc>
          <w:tcPr>
            <w:tcW w:w="900" w:type="dxa"/>
            <w:vAlign w:val="center"/>
          </w:tcPr>
          <w:p w14:paraId="718FC757"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5</w:t>
            </w:r>
          </w:p>
        </w:tc>
        <w:tc>
          <w:tcPr>
            <w:tcW w:w="900" w:type="dxa"/>
            <w:vAlign w:val="center"/>
          </w:tcPr>
          <w:p w14:paraId="33DF4752"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10</w:t>
            </w:r>
          </w:p>
        </w:tc>
        <w:tc>
          <w:tcPr>
            <w:tcW w:w="1620" w:type="dxa"/>
            <w:vAlign w:val="center"/>
          </w:tcPr>
          <w:p w14:paraId="17BFF23A" w14:textId="77777777" w:rsidR="00385695" w:rsidRPr="003451F4" w:rsidRDefault="00385695" w:rsidP="003516B8">
            <w:pPr>
              <w:spacing w:line="360" w:lineRule="exact"/>
              <w:rPr>
                <w:rFonts w:ascii="宋体" w:hAnsi="宋体"/>
                <w:color w:val="FF0000"/>
                <w:sz w:val="24"/>
                <w:szCs w:val="24"/>
              </w:rPr>
            </w:pPr>
          </w:p>
        </w:tc>
      </w:tr>
      <w:tr w:rsidR="00385695" w:rsidRPr="00EC70B6" w14:paraId="30224A5F" w14:textId="77777777" w:rsidTr="003516B8">
        <w:trPr>
          <w:trHeight w:hRule="exact" w:val="781"/>
        </w:trPr>
        <w:tc>
          <w:tcPr>
            <w:tcW w:w="540" w:type="dxa"/>
            <w:vMerge w:val="restart"/>
            <w:vAlign w:val="center"/>
          </w:tcPr>
          <w:p w14:paraId="0B06A10A" w14:textId="77777777" w:rsidR="00385695" w:rsidRPr="00EC70B6" w:rsidRDefault="00385695" w:rsidP="003516B8">
            <w:pPr>
              <w:spacing w:line="360" w:lineRule="exact"/>
              <w:jc w:val="center"/>
              <w:rPr>
                <w:rFonts w:ascii="宋体" w:hAnsi="宋体"/>
                <w:sz w:val="24"/>
                <w:szCs w:val="24"/>
              </w:rPr>
            </w:pPr>
            <w:r w:rsidRPr="00EC70B6">
              <w:rPr>
                <w:rFonts w:ascii="宋体" w:hAnsi="宋体" w:hint="eastAsia"/>
                <w:sz w:val="24"/>
                <w:szCs w:val="24"/>
              </w:rPr>
              <w:t>2</w:t>
            </w:r>
          </w:p>
        </w:tc>
        <w:tc>
          <w:tcPr>
            <w:tcW w:w="1440" w:type="dxa"/>
            <w:vMerge w:val="restart"/>
            <w:vAlign w:val="center"/>
          </w:tcPr>
          <w:p w14:paraId="185CB67B"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实施动火</w:t>
            </w:r>
          </w:p>
        </w:tc>
        <w:tc>
          <w:tcPr>
            <w:tcW w:w="3060" w:type="dxa"/>
            <w:vAlign w:val="center"/>
          </w:tcPr>
          <w:p w14:paraId="37D148DA"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操作人员防护用品穿戴不足。</w:t>
            </w:r>
          </w:p>
        </w:tc>
        <w:tc>
          <w:tcPr>
            <w:tcW w:w="1800" w:type="dxa"/>
            <w:vAlign w:val="center"/>
          </w:tcPr>
          <w:p w14:paraId="72E4A790"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灼烫</w:t>
            </w:r>
            <w:r>
              <w:rPr>
                <w:rFonts w:ascii="宋体" w:hAnsi="宋体" w:hint="eastAsia"/>
                <w:sz w:val="24"/>
                <w:szCs w:val="24"/>
              </w:rPr>
              <w:t>、中毒或窒息</w:t>
            </w:r>
          </w:p>
        </w:tc>
        <w:tc>
          <w:tcPr>
            <w:tcW w:w="3420" w:type="dxa"/>
            <w:vAlign w:val="center"/>
          </w:tcPr>
          <w:p w14:paraId="48FD2D62"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有安全操作规程，配有劳动防护用品，并监督正确使用。</w:t>
            </w:r>
          </w:p>
        </w:tc>
        <w:tc>
          <w:tcPr>
            <w:tcW w:w="900" w:type="dxa"/>
            <w:vAlign w:val="center"/>
          </w:tcPr>
          <w:p w14:paraId="33C2DBFF"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1</w:t>
            </w:r>
          </w:p>
        </w:tc>
        <w:tc>
          <w:tcPr>
            <w:tcW w:w="900" w:type="dxa"/>
            <w:vAlign w:val="center"/>
          </w:tcPr>
          <w:p w14:paraId="557EA5D8"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3</w:t>
            </w:r>
          </w:p>
        </w:tc>
        <w:tc>
          <w:tcPr>
            <w:tcW w:w="900" w:type="dxa"/>
            <w:vAlign w:val="center"/>
          </w:tcPr>
          <w:p w14:paraId="76AD31FF"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3</w:t>
            </w:r>
          </w:p>
        </w:tc>
        <w:tc>
          <w:tcPr>
            <w:tcW w:w="1620" w:type="dxa"/>
            <w:vAlign w:val="center"/>
          </w:tcPr>
          <w:p w14:paraId="6D63FE5E" w14:textId="77777777" w:rsidR="00385695" w:rsidRPr="003451F4" w:rsidRDefault="00385695" w:rsidP="003516B8">
            <w:pPr>
              <w:spacing w:line="360" w:lineRule="exact"/>
              <w:rPr>
                <w:rFonts w:ascii="宋体" w:hAnsi="宋体"/>
                <w:color w:val="FF0000"/>
                <w:sz w:val="24"/>
                <w:szCs w:val="24"/>
              </w:rPr>
            </w:pPr>
          </w:p>
        </w:tc>
      </w:tr>
      <w:tr w:rsidR="00385695" w:rsidRPr="00EC70B6" w14:paraId="4E259528" w14:textId="77777777" w:rsidTr="003516B8">
        <w:trPr>
          <w:trHeight w:hRule="exact" w:val="778"/>
        </w:trPr>
        <w:tc>
          <w:tcPr>
            <w:tcW w:w="540" w:type="dxa"/>
            <w:vMerge/>
            <w:vAlign w:val="center"/>
          </w:tcPr>
          <w:p w14:paraId="2E8BD97B" w14:textId="77777777" w:rsidR="00385695" w:rsidRPr="00EC70B6" w:rsidRDefault="00385695" w:rsidP="003516B8">
            <w:pPr>
              <w:spacing w:line="360" w:lineRule="exact"/>
              <w:jc w:val="center"/>
              <w:rPr>
                <w:rFonts w:ascii="宋体" w:hAnsi="宋体"/>
                <w:sz w:val="24"/>
                <w:szCs w:val="24"/>
              </w:rPr>
            </w:pPr>
          </w:p>
        </w:tc>
        <w:tc>
          <w:tcPr>
            <w:tcW w:w="1440" w:type="dxa"/>
            <w:vMerge/>
            <w:vAlign w:val="center"/>
          </w:tcPr>
          <w:p w14:paraId="46231BA6" w14:textId="77777777" w:rsidR="00385695" w:rsidRPr="00EC70B6" w:rsidRDefault="00385695" w:rsidP="003516B8">
            <w:pPr>
              <w:spacing w:line="360" w:lineRule="exact"/>
              <w:rPr>
                <w:rFonts w:ascii="宋体" w:hAnsi="宋体"/>
                <w:sz w:val="24"/>
                <w:szCs w:val="24"/>
              </w:rPr>
            </w:pPr>
          </w:p>
        </w:tc>
        <w:tc>
          <w:tcPr>
            <w:tcW w:w="3060" w:type="dxa"/>
            <w:vAlign w:val="center"/>
          </w:tcPr>
          <w:p w14:paraId="4BE89296"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作业过程违反安全操作规程。</w:t>
            </w:r>
          </w:p>
        </w:tc>
        <w:tc>
          <w:tcPr>
            <w:tcW w:w="1800" w:type="dxa"/>
            <w:vAlign w:val="center"/>
          </w:tcPr>
          <w:p w14:paraId="344C51D2"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违反安全管理规定</w:t>
            </w:r>
          </w:p>
        </w:tc>
        <w:tc>
          <w:tcPr>
            <w:tcW w:w="3420" w:type="dxa"/>
            <w:vAlign w:val="center"/>
          </w:tcPr>
          <w:p w14:paraId="6EEBAA25"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有安全操作规程，并实施监督检查。</w:t>
            </w:r>
          </w:p>
        </w:tc>
        <w:tc>
          <w:tcPr>
            <w:tcW w:w="900" w:type="dxa"/>
            <w:vAlign w:val="center"/>
          </w:tcPr>
          <w:p w14:paraId="61EB4ADF"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2</w:t>
            </w:r>
          </w:p>
        </w:tc>
        <w:tc>
          <w:tcPr>
            <w:tcW w:w="900" w:type="dxa"/>
            <w:vAlign w:val="center"/>
          </w:tcPr>
          <w:p w14:paraId="1AA4298D"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5</w:t>
            </w:r>
          </w:p>
        </w:tc>
        <w:tc>
          <w:tcPr>
            <w:tcW w:w="900" w:type="dxa"/>
            <w:vAlign w:val="center"/>
          </w:tcPr>
          <w:p w14:paraId="26DAC637"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10</w:t>
            </w:r>
          </w:p>
        </w:tc>
        <w:tc>
          <w:tcPr>
            <w:tcW w:w="1620" w:type="dxa"/>
            <w:vAlign w:val="center"/>
          </w:tcPr>
          <w:p w14:paraId="31F2E41A" w14:textId="77777777" w:rsidR="00385695" w:rsidRPr="003451F4" w:rsidRDefault="00385695" w:rsidP="003516B8">
            <w:pPr>
              <w:spacing w:line="360" w:lineRule="exact"/>
              <w:rPr>
                <w:rFonts w:ascii="宋体" w:hAnsi="宋体"/>
                <w:color w:val="FF0000"/>
                <w:sz w:val="24"/>
                <w:szCs w:val="24"/>
              </w:rPr>
            </w:pPr>
          </w:p>
        </w:tc>
      </w:tr>
      <w:tr w:rsidR="00385695" w:rsidRPr="00EC70B6" w14:paraId="0B36AFEF" w14:textId="77777777" w:rsidTr="003516B8">
        <w:trPr>
          <w:trHeight w:hRule="exact" w:val="929"/>
        </w:trPr>
        <w:tc>
          <w:tcPr>
            <w:tcW w:w="540" w:type="dxa"/>
            <w:vAlign w:val="center"/>
          </w:tcPr>
          <w:p w14:paraId="12D805F6" w14:textId="77777777" w:rsidR="00385695" w:rsidRPr="00EC70B6" w:rsidRDefault="00385695" w:rsidP="003516B8">
            <w:pPr>
              <w:spacing w:line="360" w:lineRule="exact"/>
              <w:jc w:val="center"/>
              <w:rPr>
                <w:rFonts w:ascii="宋体" w:hAnsi="宋体"/>
                <w:sz w:val="24"/>
                <w:szCs w:val="24"/>
              </w:rPr>
            </w:pPr>
            <w:r w:rsidRPr="00EC70B6">
              <w:rPr>
                <w:rFonts w:ascii="宋体" w:hAnsi="宋体" w:hint="eastAsia"/>
                <w:sz w:val="24"/>
                <w:szCs w:val="24"/>
              </w:rPr>
              <w:t>3</w:t>
            </w:r>
          </w:p>
        </w:tc>
        <w:tc>
          <w:tcPr>
            <w:tcW w:w="1440" w:type="dxa"/>
            <w:vAlign w:val="center"/>
          </w:tcPr>
          <w:p w14:paraId="04696D76"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动火结束</w:t>
            </w:r>
          </w:p>
        </w:tc>
        <w:tc>
          <w:tcPr>
            <w:tcW w:w="3060" w:type="dxa"/>
            <w:vAlign w:val="center"/>
          </w:tcPr>
          <w:p w14:paraId="5B98F918"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未在动火结束半小时之后就提前离场。</w:t>
            </w:r>
          </w:p>
        </w:tc>
        <w:tc>
          <w:tcPr>
            <w:tcW w:w="1800" w:type="dxa"/>
            <w:vAlign w:val="center"/>
          </w:tcPr>
          <w:p w14:paraId="1698F486"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违反安全管理规定</w:t>
            </w:r>
          </w:p>
        </w:tc>
        <w:tc>
          <w:tcPr>
            <w:tcW w:w="3420" w:type="dxa"/>
            <w:vAlign w:val="center"/>
          </w:tcPr>
          <w:p w14:paraId="04E97440"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有安全操作规程，并实施监督检查。</w:t>
            </w:r>
          </w:p>
        </w:tc>
        <w:tc>
          <w:tcPr>
            <w:tcW w:w="900" w:type="dxa"/>
            <w:vAlign w:val="center"/>
          </w:tcPr>
          <w:p w14:paraId="0B1D7E3D"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3</w:t>
            </w:r>
          </w:p>
        </w:tc>
        <w:tc>
          <w:tcPr>
            <w:tcW w:w="900" w:type="dxa"/>
            <w:vAlign w:val="center"/>
          </w:tcPr>
          <w:p w14:paraId="0580AC7A"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3</w:t>
            </w:r>
          </w:p>
        </w:tc>
        <w:tc>
          <w:tcPr>
            <w:tcW w:w="900" w:type="dxa"/>
            <w:vAlign w:val="center"/>
          </w:tcPr>
          <w:p w14:paraId="34656E48"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9</w:t>
            </w:r>
          </w:p>
        </w:tc>
        <w:tc>
          <w:tcPr>
            <w:tcW w:w="1620" w:type="dxa"/>
            <w:vAlign w:val="center"/>
          </w:tcPr>
          <w:p w14:paraId="32448F35" w14:textId="77777777" w:rsidR="00385695" w:rsidRPr="003451F4" w:rsidRDefault="00385695" w:rsidP="003516B8">
            <w:pPr>
              <w:spacing w:line="360" w:lineRule="exact"/>
              <w:rPr>
                <w:rFonts w:ascii="宋体" w:hAnsi="宋体"/>
                <w:color w:val="FF0000"/>
                <w:sz w:val="24"/>
                <w:szCs w:val="24"/>
              </w:rPr>
            </w:pPr>
          </w:p>
        </w:tc>
      </w:tr>
    </w:tbl>
    <w:p w14:paraId="4C0828D5" w14:textId="77777777" w:rsidR="00385695" w:rsidRDefault="00385695" w:rsidP="00385695">
      <w:pPr>
        <w:spacing w:line="360" w:lineRule="exact"/>
        <w:ind w:firstLineChars="200" w:firstLine="480"/>
        <w:rPr>
          <w:rFonts w:ascii="宋体" w:hAnsi="宋体"/>
          <w:sz w:val="24"/>
          <w:szCs w:val="24"/>
        </w:rPr>
      </w:pPr>
    </w:p>
    <w:p w14:paraId="70135861" w14:textId="77777777" w:rsidR="00385695" w:rsidRPr="00EC70B6" w:rsidRDefault="00385695" w:rsidP="00385695">
      <w:pPr>
        <w:spacing w:line="360" w:lineRule="exact"/>
        <w:ind w:firstLineChars="200" w:firstLine="480"/>
        <w:rPr>
          <w:rFonts w:ascii="宋体" w:hAnsi="宋体"/>
          <w:sz w:val="24"/>
          <w:szCs w:val="24"/>
        </w:rPr>
      </w:pPr>
      <w:r w:rsidRPr="0047453E">
        <w:rPr>
          <w:rFonts w:ascii="宋体" w:hAnsi="宋体" w:hint="eastAsia"/>
          <w:sz w:val="24"/>
          <w:szCs w:val="24"/>
        </w:rPr>
        <w:t xml:space="preserve">分析人员：      </w:t>
      </w:r>
      <w:r>
        <w:rPr>
          <w:rFonts w:ascii="宋体" w:hAnsi="宋体" w:hint="eastAsia"/>
          <w:sz w:val="24"/>
          <w:szCs w:val="24"/>
        </w:rPr>
        <w:t xml:space="preserve">         </w:t>
      </w:r>
      <w:r w:rsidRPr="0047453E">
        <w:rPr>
          <w:rFonts w:ascii="宋体" w:hAnsi="宋体" w:hint="eastAsia"/>
          <w:sz w:val="24"/>
          <w:szCs w:val="24"/>
        </w:rPr>
        <w:t xml:space="preserve">      </w:t>
      </w:r>
      <w:r>
        <w:rPr>
          <w:rFonts w:ascii="宋体" w:hAnsi="宋体" w:hint="eastAsia"/>
          <w:sz w:val="24"/>
          <w:szCs w:val="24"/>
        </w:rPr>
        <w:t xml:space="preserve">    </w:t>
      </w:r>
      <w:r w:rsidRPr="0047453E">
        <w:rPr>
          <w:rFonts w:ascii="宋体" w:hAnsi="宋体" w:hint="eastAsia"/>
          <w:sz w:val="24"/>
          <w:szCs w:val="24"/>
        </w:rPr>
        <w:t xml:space="preserve">    审核：                                  分析日期：  </w:t>
      </w:r>
      <w:r>
        <w:rPr>
          <w:rFonts w:ascii="宋体" w:hAnsi="宋体" w:hint="eastAsia"/>
          <w:sz w:val="24"/>
          <w:szCs w:val="24"/>
        </w:rPr>
        <w:t xml:space="preserve">20   </w:t>
      </w:r>
      <w:r w:rsidRPr="0047453E">
        <w:rPr>
          <w:rFonts w:ascii="宋体" w:hAnsi="宋体" w:hint="eastAsia"/>
          <w:sz w:val="24"/>
          <w:szCs w:val="24"/>
        </w:rPr>
        <w:t>年</w:t>
      </w:r>
      <w:r>
        <w:rPr>
          <w:rFonts w:ascii="宋体" w:hAnsi="宋体" w:hint="eastAsia"/>
          <w:sz w:val="24"/>
          <w:szCs w:val="24"/>
        </w:rPr>
        <w:t xml:space="preserve">   </w:t>
      </w:r>
      <w:r w:rsidRPr="0047453E">
        <w:rPr>
          <w:rFonts w:ascii="宋体" w:hAnsi="宋体" w:hint="eastAsia"/>
          <w:sz w:val="24"/>
          <w:szCs w:val="24"/>
        </w:rPr>
        <w:t>月</w:t>
      </w:r>
      <w:r>
        <w:rPr>
          <w:rFonts w:ascii="宋体" w:hAnsi="宋体" w:hint="eastAsia"/>
          <w:sz w:val="24"/>
          <w:szCs w:val="24"/>
        </w:rPr>
        <w:t xml:space="preserve">    </w:t>
      </w:r>
      <w:r w:rsidRPr="0047453E">
        <w:rPr>
          <w:rFonts w:ascii="宋体" w:hAnsi="宋体" w:hint="eastAsia"/>
          <w:sz w:val="24"/>
          <w:szCs w:val="24"/>
        </w:rPr>
        <w:t>日</w:t>
      </w:r>
    </w:p>
    <w:p w14:paraId="31327BBF" w14:textId="77777777" w:rsidR="00385695" w:rsidRDefault="00385695">
      <w:pPr>
        <w:widowControl/>
        <w:jc w:val="left"/>
        <w:rPr>
          <w:rFonts w:ascii="宋体" w:hAnsi="宋体"/>
          <w:b/>
          <w:sz w:val="32"/>
          <w:szCs w:val="32"/>
        </w:rPr>
      </w:pPr>
      <w:r>
        <w:rPr>
          <w:rFonts w:ascii="宋体" w:hAnsi="宋体"/>
          <w:b/>
          <w:sz w:val="32"/>
          <w:szCs w:val="32"/>
        </w:rPr>
        <w:br w:type="page"/>
      </w:r>
    </w:p>
    <w:p w14:paraId="78C227A0" w14:textId="77777777" w:rsidR="00385695" w:rsidRPr="00F77CCD" w:rsidRDefault="00385695" w:rsidP="009D7577">
      <w:pPr>
        <w:spacing w:afterLines="50" w:after="156"/>
        <w:jc w:val="center"/>
        <w:rPr>
          <w:rFonts w:ascii="Times New Roman" w:hAnsi="Times New Roman"/>
          <w:b/>
          <w:sz w:val="24"/>
          <w:szCs w:val="24"/>
        </w:rPr>
      </w:pPr>
      <w:r w:rsidRPr="00592062">
        <w:rPr>
          <w:rFonts w:ascii="宋体" w:hAnsi="宋体" w:hint="eastAsia"/>
          <w:b/>
          <w:sz w:val="32"/>
          <w:szCs w:val="32"/>
        </w:rPr>
        <w:lastRenderedPageBreak/>
        <w:t>工作危害分析（JHA）记录表</w:t>
      </w:r>
    </w:p>
    <w:p w14:paraId="4B770BC7" w14:textId="77777777" w:rsidR="00385695" w:rsidRPr="0045145D" w:rsidRDefault="00385695" w:rsidP="00385695">
      <w:pPr>
        <w:spacing w:line="360" w:lineRule="exact"/>
        <w:rPr>
          <w:rFonts w:ascii="宋体" w:hAnsi="宋体"/>
          <w:b/>
          <w:sz w:val="24"/>
          <w:szCs w:val="24"/>
        </w:rPr>
      </w:pPr>
      <w:r>
        <w:rPr>
          <w:rFonts w:ascii="Times New Roman" w:hAnsi="Times New Roman" w:hint="eastAsia"/>
          <w:szCs w:val="21"/>
        </w:rPr>
        <w:t xml:space="preserve">   </w:t>
      </w:r>
      <w:r w:rsidRPr="0045145D">
        <w:rPr>
          <w:rFonts w:ascii="Times New Roman" w:hAnsi="Times New Roman" w:hint="eastAsia"/>
          <w:b/>
          <w:szCs w:val="21"/>
        </w:rPr>
        <w:t xml:space="preserve"> </w:t>
      </w:r>
      <w:r w:rsidRPr="0045145D">
        <w:rPr>
          <w:rFonts w:ascii="宋体" w:hAnsi="宋体" w:hint="eastAsia"/>
          <w:b/>
          <w:sz w:val="24"/>
          <w:szCs w:val="24"/>
        </w:rPr>
        <w:t>工作任务：</w:t>
      </w:r>
      <w:r>
        <w:rPr>
          <w:rFonts w:ascii="宋体" w:hAnsi="宋体" w:hint="eastAsia"/>
          <w:b/>
          <w:sz w:val="24"/>
          <w:szCs w:val="24"/>
        </w:rPr>
        <w:t>溶剂型涂料生产过程</w:t>
      </w:r>
    </w:p>
    <w:tbl>
      <w:tblPr>
        <w:tblW w:w="142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1620"/>
        <w:gridCol w:w="2700"/>
        <w:gridCol w:w="1980"/>
        <w:gridCol w:w="3240"/>
        <w:gridCol w:w="900"/>
        <w:gridCol w:w="900"/>
        <w:gridCol w:w="900"/>
        <w:gridCol w:w="1440"/>
      </w:tblGrid>
      <w:tr w:rsidR="00385695" w:rsidRPr="00F21106" w14:paraId="3108DEFA" w14:textId="77777777" w:rsidTr="003516B8">
        <w:tc>
          <w:tcPr>
            <w:tcW w:w="540" w:type="dxa"/>
            <w:vAlign w:val="center"/>
          </w:tcPr>
          <w:p w14:paraId="310BA570" w14:textId="77777777" w:rsidR="00385695" w:rsidRPr="00F21106" w:rsidRDefault="00385695" w:rsidP="003516B8">
            <w:pPr>
              <w:spacing w:line="360" w:lineRule="exact"/>
              <w:jc w:val="center"/>
              <w:rPr>
                <w:rFonts w:ascii="宋体" w:hAnsi="宋体"/>
                <w:szCs w:val="21"/>
              </w:rPr>
            </w:pPr>
            <w:r w:rsidRPr="00F21106">
              <w:rPr>
                <w:rFonts w:ascii="宋体" w:hAnsi="宋体" w:hint="eastAsia"/>
                <w:szCs w:val="21"/>
              </w:rPr>
              <w:t>序号</w:t>
            </w:r>
          </w:p>
        </w:tc>
        <w:tc>
          <w:tcPr>
            <w:tcW w:w="1620" w:type="dxa"/>
            <w:vAlign w:val="center"/>
          </w:tcPr>
          <w:p w14:paraId="26D692DB" w14:textId="77777777" w:rsidR="00385695" w:rsidRPr="00F21106" w:rsidRDefault="00385695" w:rsidP="003516B8">
            <w:pPr>
              <w:spacing w:line="360" w:lineRule="exact"/>
              <w:jc w:val="center"/>
              <w:rPr>
                <w:rFonts w:ascii="宋体" w:hAnsi="宋体"/>
                <w:szCs w:val="21"/>
              </w:rPr>
            </w:pPr>
            <w:r w:rsidRPr="00F21106">
              <w:rPr>
                <w:rFonts w:ascii="宋体" w:hAnsi="宋体" w:hint="eastAsia"/>
                <w:szCs w:val="21"/>
              </w:rPr>
              <w:t>工作步骤</w:t>
            </w:r>
          </w:p>
        </w:tc>
        <w:tc>
          <w:tcPr>
            <w:tcW w:w="2700" w:type="dxa"/>
            <w:vAlign w:val="center"/>
          </w:tcPr>
          <w:p w14:paraId="10CC94E2" w14:textId="77777777" w:rsidR="00385695" w:rsidRPr="00F21106" w:rsidRDefault="00385695" w:rsidP="003516B8">
            <w:pPr>
              <w:spacing w:line="360" w:lineRule="exact"/>
              <w:jc w:val="center"/>
              <w:rPr>
                <w:rFonts w:ascii="宋体" w:hAnsi="宋体"/>
                <w:szCs w:val="21"/>
              </w:rPr>
            </w:pPr>
            <w:r w:rsidRPr="00F21106">
              <w:rPr>
                <w:rFonts w:ascii="宋体" w:hAnsi="宋体" w:hint="eastAsia"/>
                <w:szCs w:val="21"/>
              </w:rPr>
              <w:t>危害或潜在事件</w:t>
            </w:r>
          </w:p>
          <w:p w14:paraId="137853DB" w14:textId="77777777" w:rsidR="00385695" w:rsidRPr="00F21106" w:rsidRDefault="00385695" w:rsidP="003516B8">
            <w:pPr>
              <w:spacing w:line="360" w:lineRule="exact"/>
              <w:jc w:val="center"/>
              <w:rPr>
                <w:rFonts w:ascii="宋体" w:hAnsi="宋体"/>
                <w:szCs w:val="21"/>
              </w:rPr>
            </w:pPr>
            <w:r w:rsidRPr="00F21106">
              <w:rPr>
                <w:rFonts w:ascii="宋体" w:hAnsi="宋体" w:hint="eastAsia"/>
                <w:szCs w:val="21"/>
              </w:rPr>
              <w:t>（包括作业环境、人、物、管理）</w:t>
            </w:r>
          </w:p>
        </w:tc>
        <w:tc>
          <w:tcPr>
            <w:tcW w:w="1980" w:type="dxa"/>
            <w:vAlign w:val="center"/>
          </w:tcPr>
          <w:p w14:paraId="0A35C36A" w14:textId="77777777" w:rsidR="00385695" w:rsidRPr="00F21106" w:rsidRDefault="00385695" w:rsidP="003516B8">
            <w:pPr>
              <w:spacing w:line="360" w:lineRule="exact"/>
              <w:jc w:val="center"/>
              <w:rPr>
                <w:rFonts w:ascii="宋体" w:hAnsi="宋体"/>
                <w:szCs w:val="21"/>
              </w:rPr>
            </w:pPr>
            <w:r w:rsidRPr="00F21106">
              <w:rPr>
                <w:rFonts w:ascii="宋体" w:hAnsi="宋体" w:hint="eastAsia"/>
                <w:szCs w:val="21"/>
              </w:rPr>
              <w:t>主要后果</w:t>
            </w:r>
          </w:p>
        </w:tc>
        <w:tc>
          <w:tcPr>
            <w:tcW w:w="3240" w:type="dxa"/>
            <w:vAlign w:val="center"/>
          </w:tcPr>
          <w:p w14:paraId="4B967E97" w14:textId="77777777" w:rsidR="00385695" w:rsidRPr="00F21106" w:rsidRDefault="00385695" w:rsidP="003516B8">
            <w:pPr>
              <w:spacing w:line="360" w:lineRule="exact"/>
              <w:jc w:val="center"/>
              <w:rPr>
                <w:rFonts w:ascii="宋体" w:hAnsi="宋体"/>
                <w:szCs w:val="21"/>
              </w:rPr>
            </w:pPr>
            <w:r w:rsidRPr="00F21106">
              <w:rPr>
                <w:rFonts w:ascii="宋体" w:hAnsi="宋体" w:hint="eastAsia"/>
                <w:szCs w:val="21"/>
              </w:rPr>
              <w:t>现有安全控制措施</w:t>
            </w:r>
          </w:p>
        </w:tc>
        <w:tc>
          <w:tcPr>
            <w:tcW w:w="900" w:type="dxa"/>
            <w:vAlign w:val="center"/>
          </w:tcPr>
          <w:p w14:paraId="678352D3" w14:textId="77777777" w:rsidR="00385695" w:rsidRPr="00101C0B" w:rsidRDefault="00385695" w:rsidP="003516B8">
            <w:pPr>
              <w:spacing w:line="360" w:lineRule="exact"/>
              <w:jc w:val="center"/>
              <w:rPr>
                <w:rFonts w:ascii="宋体" w:hAnsi="宋体"/>
                <w:color w:val="FF0000"/>
                <w:szCs w:val="21"/>
              </w:rPr>
            </w:pPr>
            <w:r w:rsidRPr="00101C0B">
              <w:rPr>
                <w:rFonts w:ascii="宋体" w:hAnsi="宋体" w:hint="eastAsia"/>
                <w:color w:val="FF0000"/>
                <w:szCs w:val="21"/>
              </w:rPr>
              <w:t>可能性L</w:t>
            </w:r>
          </w:p>
        </w:tc>
        <w:tc>
          <w:tcPr>
            <w:tcW w:w="900" w:type="dxa"/>
            <w:vAlign w:val="center"/>
          </w:tcPr>
          <w:p w14:paraId="340D5F0A" w14:textId="77777777" w:rsidR="00385695" w:rsidRPr="00101C0B" w:rsidRDefault="00385695" w:rsidP="003516B8">
            <w:pPr>
              <w:spacing w:line="360" w:lineRule="exact"/>
              <w:jc w:val="center"/>
              <w:rPr>
                <w:rFonts w:ascii="宋体" w:hAnsi="宋体"/>
                <w:color w:val="FF0000"/>
                <w:szCs w:val="21"/>
              </w:rPr>
            </w:pPr>
            <w:r w:rsidRPr="00101C0B">
              <w:rPr>
                <w:rFonts w:ascii="宋体" w:hAnsi="宋体" w:hint="eastAsia"/>
                <w:color w:val="FF0000"/>
                <w:szCs w:val="21"/>
              </w:rPr>
              <w:t>严重性S</w:t>
            </w:r>
          </w:p>
        </w:tc>
        <w:tc>
          <w:tcPr>
            <w:tcW w:w="900" w:type="dxa"/>
            <w:vAlign w:val="center"/>
          </w:tcPr>
          <w:p w14:paraId="0003DC2D" w14:textId="77777777" w:rsidR="00385695" w:rsidRPr="00101C0B" w:rsidRDefault="00385695" w:rsidP="003516B8">
            <w:pPr>
              <w:spacing w:line="360" w:lineRule="exact"/>
              <w:jc w:val="center"/>
              <w:rPr>
                <w:rFonts w:ascii="宋体" w:hAnsi="宋体"/>
                <w:color w:val="FF0000"/>
                <w:szCs w:val="21"/>
              </w:rPr>
            </w:pPr>
            <w:r w:rsidRPr="00101C0B">
              <w:rPr>
                <w:rFonts w:ascii="宋体" w:hAnsi="宋体" w:hint="eastAsia"/>
                <w:color w:val="FF0000"/>
                <w:szCs w:val="21"/>
              </w:rPr>
              <w:t>风险</w:t>
            </w:r>
          </w:p>
          <w:p w14:paraId="2F226026" w14:textId="77777777" w:rsidR="00385695" w:rsidRPr="00101C0B" w:rsidRDefault="00385695" w:rsidP="003516B8">
            <w:pPr>
              <w:spacing w:line="360" w:lineRule="exact"/>
              <w:jc w:val="center"/>
              <w:rPr>
                <w:rFonts w:ascii="宋体" w:hAnsi="宋体"/>
                <w:color w:val="FF0000"/>
                <w:szCs w:val="21"/>
              </w:rPr>
            </w:pPr>
            <w:r w:rsidRPr="00101C0B">
              <w:rPr>
                <w:rFonts w:ascii="宋体" w:hAnsi="宋体" w:hint="eastAsia"/>
                <w:color w:val="FF0000"/>
                <w:szCs w:val="21"/>
              </w:rPr>
              <w:t>度R</w:t>
            </w:r>
          </w:p>
        </w:tc>
        <w:tc>
          <w:tcPr>
            <w:tcW w:w="1440" w:type="dxa"/>
            <w:vAlign w:val="center"/>
          </w:tcPr>
          <w:p w14:paraId="54CF5551" w14:textId="77777777" w:rsidR="00385695" w:rsidRPr="00101C0B" w:rsidRDefault="00385695" w:rsidP="003516B8">
            <w:pPr>
              <w:spacing w:line="360" w:lineRule="exact"/>
              <w:jc w:val="center"/>
              <w:rPr>
                <w:rFonts w:ascii="宋体" w:hAnsi="宋体"/>
                <w:color w:val="FF0000"/>
                <w:szCs w:val="21"/>
              </w:rPr>
            </w:pPr>
            <w:r w:rsidRPr="00101C0B">
              <w:rPr>
                <w:rFonts w:ascii="宋体" w:hAnsi="宋体" w:hint="eastAsia"/>
                <w:color w:val="FF0000"/>
                <w:szCs w:val="21"/>
              </w:rPr>
              <w:t>建议改进措施</w:t>
            </w:r>
          </w:p>
        </w:tc>
      </w:tr>
      <w:tr w:rsidR="00385695" w:rsidRPr="00F21106" w14:paraId="3EF6B486" w14:textId="77777777" w:rsidTr="003516B8">
        <w:trPr>
          <w:trHeight w:hRule="exact" w:val="897"/>
        </w:trPr>
        <w:tc>
          <w:tcPr>
            <w:tcW w:w="540" w:type="dxa"/>
            <w:vMerge w:val="restart"/>
            <w:vAlign w:val="center"/>
          </w:tcPr>
          <w:p w14:paraId="3C5EF72F" w14:textId="77777777" w:rsidR="00385695" w:rsidRPr="00F21106" w:rsidRDefault="00385695" w:rsidP="003516B8">
            <w:pPr>
              <w:spacing w:line="360" w:lineRule="exact"/>
              <w:jc w:val="center"/>
              <w:rPr>
                <w:rFonts w:ascii="宋体" w:hAnsi="宋体"/>
                <w:szCs w:val="21"/>
              </w:rPr>
            </w:pPr>
            <w:r w:rsidRPr="00F21106">
              <w:rPr>
                <w:rFonts w:ascii="宋体" w:hAnsi="宋体" w:hint="eastAsia"/>
                <w:szCs w:val="21"/>
              </w:rPr>
              <w:t>1</w:t>
            </w:r>
          </w:p>
        </w:tc>
        <w:tc>
          <w:tcPr>
            <w:tcW w:w="1620" w:type="dxa"/>
            <w:vMerge w:val="restart"/>
            <w:vAlign w:val="center"/>
          </w:tcPr>
          <w:p w14:paraId="223DA22A"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人员穿戴</w:t>
            </w:r>
          </w:p>
        </w:tc>
        <w:tc>
          <w:tcPr>
            <w:tcW w:w="2700" w:type="dxa"/>
            <w:vAlign w:val="center"/>
          </w:tcPr>
          <w:p w14:paraId="3182E1CD"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未穿防静电工作服</w:t>
            </w:r>
          </w:p>
        </w:tc>
        <w:tc>
          <w:tcPr>
            <w:tcW w:w="1980" w:type="dxa"/>
            <w:vAlign w:val="center"/>
          </w:tcPr>
          <w:p w14:paraId="051D4653"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产生静电积聚放电，着火爆炸</w:t>
            </w:r>
          </w:p>
        </w:tc>
        <w:tc>
          <w:tcPr>
            <w:tcW w:w="3240" w:type="dxa"/>
            <w:vMerge w:val="restart"/>
            <w:vAlign w:val="center"/>
          </w:tcPr>
          <w:p w14:paraId="4F1F9141"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作业前检查，有操作规程，偶尔有不执行发生。</w:t>
            </w:r>
          </w:p>
        </w:tc>
        <w:tc>
          <w:tcPr>
            <w:tcW w:w="900" w:type="dxa"/>
            <w:vMerge w:val="restart"/>
            <w:vAlign w:val="center"/>
          </w:tcPr>
          <w:p w14:paraId="09143FCF" w14:textId="77777777" w:rsidR="00385695" w:rsidRPr="00101C0B" w:rsidRDefault="00385695" w:rsidP="003516B8">
            <w:pPr>
              <w:spacing w:line="360" w:lineRule="exact"/>
              <w:jc w:val="center"/>
              <w:rPr>
                <w:rFonts w:ascii="宋体" w:hAnsi="宋体"/>
                <w:color w:val="FF0000"/>
                <w:szCs w:val="21"/>
              </w:rPr>
            </w:pPr>
            <w:r w:rsidRPr="00101C0B">
              <w:rPr>
                <w:rFonts w:ascii="宋体" w:hAnsi="宋体" w:hint="eastAsia"/>
                <w:color w:val="FF0000"/>
                <w:szCs w:val="21"/>
              </w:rPr>
              <w:t>2</w:t>
            </w:r>
          </w:p>
        </w:tc>
        <w:tc>
          <w:tcPr>
            <w:tcW w:w="900" w:type="dxa"/>
            <w:vMerge w:val="restart"/>
            <w:vAlign w:val="center"/>
          </w:tcPr>
          <w:p w14:paraId="68E0AFD4" w14:textId="77777777" w:rsidR="00385695" w:rsidRPr="00101C0B" w:rsidRDefault="00385695" w:rsidP="003516B8">
            <w:pPr>
              <w:spacing w:line="360" w:lineRule="exact"/>
              <w:jc w:val="center"/>
              <w:rPr>
                <w:rFonts w:ascii="宋体" w:hAnsi="宋体"/>
                <w:color w:val="FF0000"/>
                <w:szCs w:val="21"/>
              </w:rPr>
            </w:pPr>
            <w:r w:rsidRPr="00101C0B">
              <w:rPr>
                <w:rFonts w:ascii="宋体" w:hAnsi="宋体" w:hint="eastAsia"/>
                <w:color w:val="FF0000"/>
                <w:szCs w:val="21"/>
              </w:rPr>
              <w:t>3</w:t>
            </w:r>
          </w:p>
        </w:tc>
        <w:tc>
          <w:tcPr>
            <w:tcW w:w="900" w:type="dxa"/>
            <w:vMerge w:val="restart"/>
            <w:vAlign w:val="center"/>
          </w:tcPr>
          <w:p w14:paraId="0EC64ABC" w14:textId="77777777" w:rsidR="00385695" w:rsidRPr="00101C0B" w:rsidRDefault="00385695" w:rsidP="003516B8">
            <w:pPr>
              <w:spacing w:line="360" w:lineRule="exact"/>
              <w:jc w:val="center"/>
              <w:rPr>
                <w:rFonts w:ascii="宋体" w:hAnsi="宋体"/>
                <w:color w:val="FF0000"/>
                <w:szCs w:val="21"/>
              </w:rPr>
            </w:pPr>
            <w:r w:rsidRPr="00101C0B">
              <w:rPr>
                <w:rFonts w:ascii="宋体" w:hAnsi="宋体" w:hint="eastAsia"/>
                <w:color w:val="FF0000"/>
                <w:szCs w:val="21"/>
              </w:rPr>
              <w:t>6</w:t>
            </w:r>
          </w:p>
        </w:tc>
        <w:tc>
          <w:tcPr>
            <w:tcW w:w="1440" w:type="dxa"/>
            <w:vMerge w:val="restart"/>
            <w:vAlign w:val="center"/>
          </w:tcPr>
          <w:p w14:paraId="682DC54B" w14:textId="77777777" w:rsidR="00385695" w:rsidRPr="00101C0B" w:rsidRDefault="00385695" w:rsidP="003516B8">
            <w:pPr>
              <w:spacing w:line="360" w:lineRule="exact"/>
              <w:jc w:val="center"/>
              <w:rPr>
                <w:rFonts w:ascii="宋体" w:hAnsi="宋体"/>
                <w:color w:val="FF0000"/>
                <w:szCs w:val="21"/>
              </w:rPr>
            </w:pPr>
          </w:p>
        </w:tc>
      </w:tr>
      <w:tr w:rsidR="00385695" w:rsidRPr="00F21106" w14:paraId="0C1D17CA" w14:textId="77777777" w:rsidTr="003516B8">
        <w:trPr>
          <w:trHeight w:hRule="exact" w:val="774"/>
        </w:trPr>
        <w:tc>
          <w:tcPr>
            <w:tcW w:w="540" w:type="dxa"/>
            <w:vMerge/>
            <w:vAlign w:val="center"/>
          </w:tcPr>
          <w:p w14:paraId="19785033" w14:textId="77777777" w:rsidR="00385695" w:rsidRPr="00F21106" w:rsidRDefault="00385695" w:rsidP="003516B8">
            <w:pPr>
              <w:spacing w:line="360" w:lineRule="exact"/>
              <w:jc w:val="center"/>
              <w:rPr>
                <w:rFonts w:ascii="宋体" w:hAnsi="宋体"/>
                <w:szCs w:val="21"/>
              </w:rPr>
            </w:pPr>
          </w:p>
        </w:tc>
        <w:tc>
          <w:tcPr>
            <w:tcW w:w="1620" w:type="dxa"/>
            <w:vMerge/>
            <w:vAlign w:val="center"/>
          </w:tcPr>
          <w:p w14:paraId="37A96E00" w14:textId="77777777" w:rsidR="00385695" w:rsidRPr="00F21106" w:rsidRDefault="00385695" w:rsidP="003516B8">
            <w:pPr>
              <w:spacing w:line="360" w:lineRule="exact"/>
              <w:rPr>
                <w:rFonts w:ascii="宋体" w:hAnsi="宋体"/>
                <w:szCs w:val="21"/>
              </w:rPr>
            </w:pPr>
          </w:p>
        </w:tc>
        <w:tc>
          <w:tcPr>
            <w:tcW w:w="2700" w:type="dxa"/>
            <w:vAlign w:val="center"/>
          </w:tcPr>
          <w:p w14:paraId="79EDB5B0"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未佩戴防护手套和防毒口罩</w:t>
            </w:r>
          </w:p>
        </w:tc>
        <w:tc>
          <w:tcPr>
            <w:tcW w:w="1980" w:type="dxa"/>
            <w:vAlign w:val="center"/>
          </w:tcPr>
          <w:p w14:paraId="2F6009EA"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中毒</w:t>
            </w:r>
          </w:p>
        </w:tc>
        <w:tc>
          <w:tcPr>
            <w:tcW w:w="3240" w:type="dxa"/>
            <w:vMerge/>
            <w:vAlign w:val="center"/>
          </w:tcPr>
          <w:p w14:paraId="12691BEB" w14:textId="77777777" w:rsidR="00385695" w:rsidRPr="00F21106" w:rsidRDefault="00385695" w:rsidP="003516B8">
            <w:pPr>
              <w:spacing w:line="360" w:lineRule="exact"/>
              <w:rPr>
                <w:rFonts w:ascii="宋体" w:hAnsi="宋体"/>
                <w:szCs w:val="21"/>
              </w:rPr>
            </w:pPr>
          </w:p>
        </w:tc>
        <w:tc>
          <w:tcPr>
            <w:tcW w:w="900" w:type="dxa"/>
            <w:vMerge/>
            <w:vAlign w:val="center"/>
          </w:tcPr>
          <w:p w14:paraId="6560CBE7" w14:textId="77777777" w:rsidR="00385695" w:rsidRPr="00101C0B" w:rsidRDefault="00385695" w:rsidP="003516B8">
            <w:pPr>
              <w:spacing w:line="360" w:lineRule="exact"/>
              <w:jc w:val="center"/>
              <w:rPr>
                <w:rFonts w:ascii="宋体" w:hAnsi="宋体"/>
                <w:color w:val="FF0000"/>
                <w:szCs w:val="21"/>
              </w:rPr>
            </w:pPr>
          </w:p>
        </w:tc>
        <w:tc>
          <w:tcPr>
            <w:tcW w:w="900" w:type="dxa"/>
            <w:vMerge/>
            <w:vAlign w:val="center"/>
          </w:tcPr>
          <w:p w14:paraId="4D7B4C56" w14:textId="77777777" w:rsidR="00385695" w:rsidRPr="00101C0B" w:rsidRDefault="00385695" w:rsidP="003516B8">
            <w:pPr>
              <w:spacing w:line="360" w:lineRule="exact"/>
              <w:jc w:val="center"/>
              <w:rPr>
                <w:rFonts w:ascii="宋体" w:hAnsi="宋体"/>
                <w:color w:val="FF0000"/>
                <w:szCs w:val="21"/>
              </w:rPr>
            </w:pPr>
          </w:p>
        </w:tc>
        <w:tc>
          <w:tcPr>
            <w:tcW w:w="900" w:type="dxa"/>
            <w:vMerge/>
            <w:vAlign w:val="center"/>
          </w:tcPr>
          <w:p w14:paraId="0E2C5CE8" w14:textId="77777777" w:rsidR="00385695" w:rsidRPr="00101C0B" w:rsidRDefault="00385695" w:rsidP="003516B8">
            <w:pPr>
              <w:spacing w:line="360" w:lineRule="exact"/>
              <w:jc w:val="center"/>
              <w:rPr>
                <w:rFonts w:ascii="宋体" w:hAnsi="宋体"/>
                <w:color w:val="FF0000"/>
                <w:szCs w:val="21"/>
              </w:rPr>
            </w:pPr>
          </w:p>
        </w:tc>
        <w:tc>
          <w:tcPr>
            <w:tcW w:w="1440" w:type="dxa"/>
            <w:vMerge/>
            <w:vAlign w:val="center"/>
          </w:tcPr>
          <w:p w14:paraId="56F4E5B4" w14:textId="77777777" w:rsidR="00385695" w:rsidRPr="00101C0B" w:rsidRDefault="00385695" w:rsidP="003516B8">
            <w:pPr>
              <w:spacing w:line="360" w:lineRule="exact"/>
              <w:jc w:val="center"/>
              <w:rPr>
                <w:rFonts w:ascii="宋体" w:hAnsi="宋体"/>
                <w:color w:val="FF0000"/>
                <w:szCs w:val="21"/>
              </w:rPr>
            </w:pPr>
          </w:p>
        </w:tc>
      </w:tr>
      <w:tr w:rsidR="00385695" w:rsidRPr="00F21106" w14:paraId="4C0DC353" w14:textId="77777777" w:rsidTr="003516B8">
        <w:trPr>
          <w:trHeight w:hRule="exact" w:val="934"/>
        </w:trPr>
        <w:tc>
          <w:tcPr>
            <w:tcW w:w="540" w:type="dxa"/>
            <w:vAlign w:val="center"/>
          </w:tcPr>
          <w:p w14:paraId="53265B5A" w14:textId="77777777" w:rsidR="00385695" w:rsidRPr="00F21106" w:rsidRDefault="00385695" w:rsidP="003516B8">
            <w:pPr>
              <w:spacing w:line="360" w:lineRule="exact"/>
              <w:jc w:val="center"/>
              <w:rPr>
                <w:rFonts w:ascii="宋体" w:hAnsi="宋体"/>
                <w:szCs w:val="21"/>
              </w:rPr>
            </w:pPr>
            <w:r w:rsidRPr="00F21106">
              <w:rPr>
                <w:rFonts w:ascii="宋体" w:hAnsi="宋体" w:hint="eastAsia"/>
                <w:szCs w:val="21"/>
              </w:rPr>
              <w:t>2</w:t>
            </w:r>
          </w:p>
        </w:tc>
        <w:tc>
          <w:tcPr>
            <w:tcW w:w="1620" w:type="dxa"/>
            <w:vAlign w:val="center"/>
          </w:tcPr>
          <w:p w14:paraId="018B63AA"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工具使用</w:t>
            </w:r>
          </w:p>
        </w:tc>
        <w:tc>
          <w:tcPr>
            <w:tcW w:w="2700" w:type="dxa"/>
            <w:vAlign w:val="center"/>
          </w:tcPr>
          <w:p w14:paraId="5B7B2DAC"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铜制或木制</w:t>
            </w:r>
          </w:p>
        </w:tc>
        <w:tc>
          <w:tcPr>
            <w:tcW w:w="1980" w:type="dxa"/>
            <w:vAlign w:val="center"/>
          </w:tcPr>
          <w:p w14:paraId="1F94132D"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产生火花、引起爆炸</w:t>
            </w:r>
          </w:p>
        </w:tc>
        <w:tc>
          <w:tcPr>
            <w:tcW w:w="3240" w:type="dxa"/>
            <w:vAlign w:val="center"/>
          </w:tcPr>
          <w:p w14:paraId="0EB075AD"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日常检查，有操作规程并严格执行。</w:t>
            </w:r>
          </w:p>
        </w:tc>
        <w:tc>
          <w:tcPr>
            <w:tcW w:w="900" w:type="dxa"/>
            <w:vAlign w:val="center"/>
          </w:tcPr>
          <w:p w14:paraId="229F1689" w14:textId="77777777" w:rsidR="00385695" w:rsidRPr="00101C0B" w:rsidRDefault="00385695" w:rsidP="003516B8">
            <w:pPr>
              <w:spacing w:line="360" w:lineRule="exact"/>
              <w:jc w:val="center"/>
              <w:rPr>
                <w:rFonts w:ascii="宋体" w:hAnsi="宋体"/>
                <w:color w:val="FF0000"/>
                <w:szCs w:val="21"/>
              </w:rPr>
            </w:pPr>
            <w:r w:rsidRPr="00101C0B">
              <w:rPr>
                <w:rFonts w:ascii="宋体" w:hAnsi="宋体" w:hint="eastAsia"/>
                <w:color w:val="FF0000"/>
                <w:szCs w:val="21"/>
              </w:rPr>
              <w:t>2</w:t>
            </w:r>
          </w:p>
        </w:tc>
        <w:tc>
          <w:tcPr>
            <w:tcW w:w="900" w:type="dxa"/>
            <w:vAlign w:val="center"/>
          </w:tcPr>
          <w:p w14:paraId="4C305172" w14:textId="77777777" w:rsidR="00385695" w:rsidRPr="00101C0B" w:rsidRDefault="00385695" w:rsidP="003516B8">
            <w:pPr>
              <w:spacing w:line="360" w:lineRule="exact"/>
              <w:jc w:val="center"/>
              <w:rPr>
                <w:rFonts w:ascii="宋体" w:hAnsi="宋体"/>
                <w:color w:val="FF0000"/>
                <w:szCs w:val="21"/>
              </w:rPr>
            </w:pPr>
            <w:r w:rsidRPr="00101C0B">
              <w:rPr>
                <w:rFonts w:ascii="宋体" w:hAnsi="宋体" w:hint="eastAsia"/>
                <w:color w:val="FF0000"/>
                <w:szCs w:val="21"/>
              </w:rPr>
              <w:t>5</w:t>
            </w:r>
          </w:p>
        </w:tc>
        <w:tc>
          <w:tcPr>
            <w:tcW w:w="900" w:type="dxa"/>
            <w:vAlign w:val="center"/>
          </w:tcPr>
          <w:p w14:paraId="74B16DC9" w14:textId="77777777" w:rsidR="00385695" w:rsidRPr="00101C0B" w:rsidRDefault="00385695" w:rsidP="003516B8">
            <w:pPr>
              <w:spacing w:line="360" w:lineRule="exact"/>
              <w:jc w:val="center"/>
              <w:rPr>
                <w:rFonts w:ascii="宋体" w:hAnsi="宋体"/>
                <w:color w:val="FF0000"/>
                <w:szCs w:val="21"/>
              </w:rPr>
            </w:pPr>
            <w:r w:rsidRPr="00101C0B">
              <w:rPr>
                <w:rFonts w:ascii="宋体" w:hAnsi="宋体" w:hint="eastAsia"/>
                <w:color w:val="FF0000"/>
                <w:szCs w:val="21"/>
              </w:rPr>
              <w:t>10</w:t>
            </w:r>
          </w:p>
        </w:tc>
        <w:tc>
          <w:tcPr>
            <w:tcW w:w="1440" w:type="dxa"/>
            <w:vAlign w:val="center"/>
          </w:tcPr>
          <w:p w14:paraId="55CD9D06" w14:textId="77777777" w:rsidR="00385695" w:rsidRPr="00101C0B" w:rsidRDefault="00385695" w:rsidP="003516B8">
            <w:pPr>
              <w:spacing w:line="360" w:lineRule="exact"/>
              <w:jc w:val="center"/>
              <w:rPr>
                <w:rFonts w:ascii="宋体" w:hAnsi="宋体"/>
                <w:color w:val="FF0000"/>
                <w:szCs w:val="21"/>
              </w:rPr>
            </w:pPr>
          </w:p>
        </w:tc>
      </w:tr>
      <w:tr w:rsidR="00385695" w:rsidRPr="00F21106" w14:paraId="6ED4106B" w14:textId="77777777" w:rsidTr="003516B8">
        <w:trPr>
          <w:trHeight w:hRule="exact" w:val="1236"/>
        </w:trPr>
        <w:tc>
          <w:tcPr>
            <w:tcW w:w="540" w:type="dxa"/>
            <w:vAlign w:val="center"/>
          </w:tcPr>
          <w:p w14:paraId="470B2051" w14:textId="77777777" w:rsidR="00385695" w:rsidRPr="00F21106" w:rsidRDefault="00385695" w:rsidP="003516B8">
            <w:pPr>
              <w:spacing w:line="360" w:lineRule="exact"/>
              <w:jc w:val="center"/>
              <w:rPr>
                <w:rFonts w:ascii="宋体" w:hAnsi="宋体"/>
                <w:szCs w:val="21"/>
              </w:rPr>
            </w:pPr>
            <w:r w:rsidRPr="00F21106">
              <w:rPr>
                <w:rFonts w:ascii="宋体" w:hAnsi="宋体" w:hint="eastAsia"/>
                <w:szCs w:val="21"/>
              </w:rPr>
              <w:t>3</w:t>
            </w:r>
          </w:p>
        </w:tc>
        <w:tc>
          <w:tcPr>
            <w:tcW w:w="1620" w:type="dxa"/>
            <w:vAlign w:val="center"/>
          </w:tcPr>
          <w:p w14:paraId="10E3A31D"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车辆佩戴阻火帽并停靠到位</w:t>
            </w:r>
          </w:p>
        </w:tc>
        <w:tc>
          <w:tcPr>
            <w:tcW w:w="2700" w:type="dxa"/>
            <w:vAlign w:val="center"/>
          </w:tcPr>
          <w:p w14:paraId="07F5414B"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未配电阻火帽、未停稳或车轮未放置三角垫块</w:t>
            </w:r>
          </w:p>
        </w:tc>
        <w:tc>
          <w:tcPr>
            <w:tcW w:w="1980" w:type="dxa"/>
            <w:vAlign w:val="center"/>
          </w:tcPr>
          <w:p w14:paraId="66D67EBC"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车辆排烟管产生火星，导致火灾。车辆后溜移位、晃动</w:t>
            </w:r>
          </w:p>
        </w:tc>
        <w:tc>
          <w:tcPr>
            <w:tcW w:w="3240" w:type="dxa"/>
            <w:vAlign w:val="center"/>
          </w:tcPr>
          <w:p w14:paraId="4DC8DDBE"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车辆进入库区前佩戴好阻火帽。车辆停靠后在车轮侧下方放置三角垫块，停车位场地平整。</w:t>
            </w:r>
          </w:p>
        </w:tc>
        <w:tc>
          <w:tcPr>
            <w:tcW w:w="900" w:type="dxa"/>
            <w:vAlign w:val="center"/>
          </w:tcPr>
          <w:p w14:paraId="2DEFADFF" w14:textId="77777777" w:rsidR="00385695" w:rsidRPr="00101C0B" w:rsidRDefault="00385695" w:rsidP="003516B8">
            <w:pPr>
              <w:spacing w:line="360" w:lineRule="exact"/>
              <w:jc w:val="center"/>
              <w:rPr>
                <w:rFonts w:ascii="宋体" w:hAnsi="宋体"/>
                <w:color w:val="FF0000"/>
                <w:szCs w:val="21"/>
              </w:rPr>
            </w:pPr>
            <w:r w:rsidRPr="00101C0B">
              <w:rPr>
                <w:rFonts w:ascii="宋体" w:hAnsi="宋体" w:hint="eastAsia"/>
                <w:color w:val="FF0000"/>
                <w:szCs w:val="21"/>
              </w:rPr>
              <w:t>2</w:t>
            </w:r>
          </w:p>
        </w:tc>
        <w:tc>
          <w:tcPr>
            <w:tcW w:w="900" w:type="dxa"/>
            <w:vAlign w:val="center"/>
          </w:tcPr>
          <w:p w14:paraId="5EF2DFA9" w14:textId="77777777" w:rsidR="00385695" w:rsidRPr="00101C0B" w:rsidRDefault="00385695" w:rsidP="003516B8">
            <w:pPr>
              <w:spacing w:line="360" w:lineRule="exact"/>
              <w:jc w:val="center"/>
              <w:rPr>
                <w:rFonts w:ascii="宋体" w:hAnsi="宋体"/>
                <w:color w:val="FF0000"/>
                <w:szCs w:val="21"/>
              </w:rPr>
            </w:pPr>
            <w:r w:rsidRPr="00101C0B">
              <w:rPr>
                <w:rFonts w:ascii="宋体" w:hAnsi="宋体" w:hint="eastAsia"/>
                <w:color w:val="FF0000"/>
                <w:szCs w:val="21"/>
              </w:rPr>
              <w:t>5</w:t>
            </w:r>
          </w:p>
        </w:tc>
        <w:tc>
          <w:tcPr>
            <w:tcW w:w="900" w:type="dxa"/>
            <w:vAlign w:val="center"/>
          </w:tcPr>
          <w:p w14:paraId="267B2FF0" w14:textId="77777777" w:rsidR="00385695" w:rsidRPr="00101C0B" w:rsidRDefault="00385695" w:rsidP="003516B8">
            <w:pPr>
              <w:spacing w:line="360" w:lineRule="exact"/>
              <w:jc w:val="center"/>
              <w:rPr>
                <w:rFonts w:ascii="宋体" w:hAnsi="宋体"/>
                <w:color w:val="FF0000"/>
                <w:szCs w:val="21"/>
              </w:rPr>
            </w:pPr>
            <w:r w:rsidRPr="00101C0B">
              <w:rPr>
                <w:rFonts w:ascii="宋体" w:hAnsi="宋体" w:hint="eastAsia"/>
                <w:color w:val="FF0000"/>
                <w:szCs w:val="21"/>
              </w:rPr>
              <w:t>10</w:t>
            </w:r>
          </w:p>
        </w:tc>
        <w:tc>
          <w:tcPr>
            <w:tcW w:w="1440" w:type="dxa"/>
            <w:vAlign w:val="center"/>
          </w:tcPr>
          <w:p w14:paraId="5EEABFFC" w14:textId="77777777" w:rsidR="00385695" w:rsidRPr="00101C0B" w:rsidRDefault="00385695" w:rsidP="003516B8">
            <w:pPr>
              <w:spacing w:line="360" w:lineRule="exact"/>
              <w:jc w:val="center"/>
              <w:rPr>
                <w:rFonts w:ascii="宋体" w:hAnsi="宋体"/>
                <w:color w:val="FF0000"/>
                <w:szCs w:val="21"/>
              </w:rPr>
            </w:pPr>
          </w:p>
        </w:tc>
      </w:tr>
      <w:tr w:rsidR="00385695" w:rsidRPr="00F21106" w14:paraId="52A9D3C1" w14:textId="77777777" w:rsidTr="003516B8">
        <w:trPr>
          <w:trHeight w:hRule="exact" w:val="763"/>
        </w:trPr>
        <w:tc>
          <w:tcPr>
            <w:tcW w:w="540" w:type="dxa"/>
            <w:vAlign w:val="center"/>
          </w:tcPr>
          <w:p w14:paraId="5886CBF6" w14:textId="77777777" w:rsidR="00385695" w:rsidRPr="00F21106" w:rsidRDefault="00385695" w:rsidP="003516B8">
            <w:pPr>
              <w:spacing w:line="360" w:lineRule="exact"/>
              <w:jc w:val="center"/>
              <w:rPr>
                <w:rFonts w:ascii="宋体" w:hAnsi="宋体"/>
                <w:szCs w:val="21"/>
              </w:rPr>
            </w:pPr>
            <w:r w:rsidRPr="00F21106">
              <w:rPr>
                <w:rFonts w:ascii="宋体" w:hAnsi="宋体" w:hint="eastAsia"/>
                <w:szCs w:val="21"/>
              </w:rPr>
              <w:t>4</w:t>
            </w:r>
          </w:p>
        </w:tc>
        <w:tc>
          <w:tcPr>
            <w:tcW w:w="1620" w:type="dxa"/>
            <w:vAlign w:val="center"/>
          </w:tcPr>
          <w:p w14:paraId="464B7635"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外来人员闯进</w:t>
            </w:r>
          </w:p>
        </w:tc>
        <w:tc>
          <w:tcPr>
            <w:tcW w:w="2700" w:type="dxa"/>
            <w:vAlign w:val="center"/>
          </w:tcPr>
          <w:p w14:paraId="5802A0ED"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携带烟火</w:t>
            </w:r>
          </w:p>
        </w:tc>
        <w:tc>
          <w:tcPr>
            <w:tcW w:w="1980" w:type="dxa"/>
            <w:vAlign w:val="center"/>
          </w:tcPr>
          <w:p w14:paraId="77E47D7C"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着火源，导致火灾</w:t>
            </w:r>
          </w:p>
        </w:tc>
        <w:tc>
          <w:tcPr>
            <w:tcW w:w="3240" w:type="dxa"/>
            <w:vAlign w:val="center"/>
          </w:tcPr>
          <w:p w14:paraId="13AEF2A3"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外来人员进入库区前，先把打火机等寄存在门卫室。</w:t>
            </w:r>
          </w:p>
        </w:tc>
        <w:tc>
          <w:tcPr>
            <w:tcW w:w="900" w:type="dxa"/>
            <w:vAlign w:val="center"/>
          </w:tcPr>
          <w:p w14:paraId="399F22F8" w14:textId="77777777" w:rsidR="00385695" w:rsidRPr="00101C0B" w:rsidRDefault="00385695" w:rsidP="003516B8">
            <w:pPr>
              <w:spacing w:line="360" w:lineRule="exact"/>
              <w:jc w:val="center"/>
              <w:rPr>
                <w:rFonts w:ascii="宋体" w:hAnsi="宋体"/>
                <w:color w:val="FF0000"/>
                <w:szCs w:val="21"/>
              </w:rPr>
            </w:pPr>
            <w:r w:rsidRPr="00101C0B">
              <w:rPr>
                <w:rFonts w:ascii="宋体" w:hAnsi="宋体" w:hint="eastAsia"/>
                <w:color w:val="FF0000"/>
                <w:szCs w:val="21"/>
              </w:rPr>
              <w:t>2</w:t>
            </w:r>
          </w:p>
        </w:tc>
        <w:tc>
          <w:tcPr>
            <w:tcW w:w="900" w:type="dxa"/>
            <w:vAlign w:val="center"/>
          </w:tcPr>
          <w:p w14:paraId="290D5013" w14:textId="77777777" w:rsidR="00385695" w:rsidRPr="00101C0B" w:rsidRDefault="00385695" w:rsidP="003516B8">
            <w:pPr>
              <w:spacing w:line="360" w:lineRule="exact"/>
              <w:jc w:val="center"/>
              <w:rPr>
                <w:rFonts w:ascii="宋体" w:hAnsi="宋体"/>
                <w:color w:val="FF0000"/>
                <w:szCs w:val="21"/>
              </w:rPr>
            </w:pPr>
            <w:r w:rsidRPr="00101C0B">
              <w:rPr>
                <w:rFonts w:ascii="宋体" w:hAnsi="宋体" w:hint="eastAsia"/>
                <w:color w:val="FF0000"/>
                <w:szCs w:val="21"/>
              </w:rPr>
              <w:t>5</w:t>
            </w:r>
          </w:p>
        </w:tc>
        <w:tc>
          <w:tcPr>
            <w:tcW w:w="900" w:type="dxa"/>
            <w:vAlign w:val="center"/>
          </w:tcPr>
          <w:p w14:paraId="7EC5A36B" w14:textId="77777777" w:rsidR="00385695" w:rsidRPr="00101C0B" w:rsidRDefault="00385695" w:rsidP="003516B8">
            <w:pPr>
              <w:spacing w:line="360" w:lineRule="exact"/>
              <w:jc w:val="center"/>
              <w:rPr>
                <w:rFonts w:ascii="宋体" w:hAnsi="宋体"/>
                <w:color w:val="FF0000"/>
                <w:szCs w:val="21"/>
              </w:rPr>
            </w:pPr>
            <w:r w:rsidRPr="00101C0B">
              <w:rPr>
                <w:rFonts w:ascii="宋体" w:hAnsi="宋体" w:hint="eastAsia"/>
                <w:color w:val="FF0000"/>
                <w:szCs w:val="21"/>
              </w:rPr>
              <w:t>10</w:t>
            </w:r>
          </w:p>
        </w:tc>
        <w:tc>
          <w:tcPr>
            <w:tcW w:w="1440" w:type="dxa"/>
            <w:vAlign w:val="center"/>
          </w:tcPr>
          <w:p w14:paraId="7F1B3AC0" w14:textId="77777777" w:rsidR="00385695" w:rsidRPr="00101C0B" w:rsidRDefault="00385695" w:rsidP="003516B8">
            <w:pPr>
              <w:spacing w:line="360" w:lineRule="exact"/>
              <w:jc w:val="center"/>
              <w:rPr>
                <w:rFonts w:ascii="宋体" w:hAnsi="宋体"/>
                <w:color w:val="FF0000"/>
                <w:szCs w:val="21"/>
              </w:rPr>
            </w:pPr>
          </w:p>
        </w:tc>
      </w:tr>
      <w:tr w:rsidR="00385695" w:rsidRPr="00F21106" w14:paraId="31C9CE0C" w14:textId="77777777" w:rsidTr="003516B8">
        <w:trPr>
          <w:trHeight w:hRule="exact" w:val="1091"/>
        </w:trPr>
        <w:tc>
          <w:tcPr>
            <w:tcW w:w="540" w:type="dxa"/>
            <w:vAlign w:val="center"/>
          </w:tcPr>
          <w:p w14:paraId="582D84A1" w14:textId="77777777" w:rsidR="00385695" w:rsidRPr="00F21106" w:rsidRDefault="00385695" w:rsidP="003516B8">
            <w:pPr>
              <w:spacing w:line="360" w:lineRule="exact"/>
              <w:jc w:val="center"/>
              <w:rPr>
                <w:rFonts w:ascii="宋体" w:hAnsi="宋体"/>
                <w:szCs w:val="21"/>
              </w:rPr>
            </w:pPr>
            <w:r w:rsidRPr="00F21106">
              <w:rPr>
                <w:rFonts w:ascii="宋体" w:hAnsi="宋体" w:hint="eastAsia"/>
                <w:szCs w:val="21"/>
              </w:rPr>
              <w:t>5</w:t>
            </w:r>
          </w:p>
        </w:tc>
        <w:tc>
          <w:tcPr>
            <w:tcW w:w="1620" w:type="dxa"/>
            <w:vAlign w:val="center"/>
          </w:tcPr>
          <w:p w14:paraId="6545F572"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现场消防设施、报警装置、安全标志</w:t>
            </w:r>
          </w:p>
        </w:tc>
        <w:tc>
          <w:tcPr>
            <w:tcW w:w="2700" w:type="dxa"/>
            <w:vAlign w:val="center"/>
          </w:tcPr>
          <w:p w14:paraId="47E5F1E7" w14:textId="77777777" w:rsidR="00385695" w:rsidRPr="00F21106" w:rsidRDefault="00385695" w:rsidP="003516B8">
            <w:pPr>
              <w:spacing w:line="360" w:lineRule="exact"/>
              <w:rPr>
                <w:rFonts w:ascii="宋体" w:hAnsi="宋体"/>
                <w:szCs w:val="21"/>
              </w:rPr>
            </w:pPr>
            <w:r>
              <w:rPr>
                <w:rFonts w:ascii="宋体" w:hAnsi="宋体" w:hint="eastAsia"/>
                <w:szCs w:val="21"/>
              </w:rPr>
              <w:t>有效、醒目</w:t>
            </w:r>
          </w:p>
        </w:tc>
        <w:tc>
          <w:tcPr>
            <w:tcW w:w="1980" w:type="dxa"/>
            <w:vAlign w:val="center"/>
          </w:tcPr>
          <w:p w14:paraId="5B7DFC70" w14:textId="77777777" w:rsidR="00385695" w:rsidRPr="00F21106" w:rsidRDefault="00385695" w:rsidP="003516B8">
            <w:pPr>
              <w:spacing w:line="360" w:lineRule="exact"/>
              <w:rPr>
                <w:rFonts w:ascii="宋体" w:hAnsi="宋体"/>
                <w:szCs w:val="21"/>
              </w:rPr>
            </w:pPr>
            <w:r>
              <w:rPr>
                <w:rFonts w:ascii="宋体" w:hAnsi="宋体" w:hint="eastAsia"/>
                <w:szCs w:val="21"/>
              </w:rPr>
              <w:t>违反法律</w:t>
            </w:r>
          </w:p>
        </w:tc>
        <w:tc>
          <w:tcPr>
            <w:tcW w:w="3240" w:type="dxa"/>
            <w:vAlign w:val="center"/>
          </w:tcPr>
          <w:p w14:paraId="0B4A4682" w14:textId="77777777" w:rsidR="00385695" w:rsidRPr="00F21106" w:rsidRDefault="00385695" w:rsidP="003516B8">
            <w:pPr>
              <w:spacing w:line="360" w:lineRule="exact"/>
              <w:rPr>
                <w:rFonts w:ascii="宋体" w:hAnsi="宋体"/>
                <w:szCs w:val="21"/>
              </w:rPr>
            </w:pPr>
            <w:r>
              <w:rPr>
                <w:rFonts w:ascii="宋体" w:hAnsi="宋体" w:hint="eastAsia"/>
                <w:szCs w:val="21"/>
              </w:rPr>
              <w:t>日常检查，有可燃气体检测报警器</w:t>
            </w:r>
          </w:p>
        </w:tc>
        <w:tc>
          <w:tcPr>
            <w:tcW w:w="900" w:type="dxa"/>
            <w:vAlign w:val="center"/>
          </w:tcPr>
          <w:p w14:paraId="3B7F9955" w14:textId="77777777" w:rsidR="00385695" w:rsidRPr="00101C0B" w:rsidRDefault="00385695" w:rsidP="003516B8">
            <w:pPr>
              <w:spacing w:line="360" w:lineRule="exact"/>
              <w:jc w:val="center"/>
              <w:rPr>
                <w:rFonts w:ascii="宋体" w:hAnsi="宋体"/>
                <w:color w:val="FF0000"/>
                <w:szCs w:val="21"/>
              </w:rPr>
            </w:pPr>
          </w:p>
        </w:tc>
        <w:tc>
          <w:tcPr>
            <w:tcW w:w="900" w:type="dxa"/>
            <w:vAlign w:val="center"/>
          </w:tcPr>
          <w:p w14:paraId="292A1CE2" w14:textId="77777777" w:rsidR="00385695" w:rsidRPr="00101C0B" w:rsidRDefault="00385695" w:rsidP="003516B8">
            <w:pPr>
              <w:spacing w:line="360" w:lineRule="exact"/>
              <w:jc w:val="center"/>
              <w:rPr>
                <w:rFonts w:ascii="宋体" w:hAnsi="宋体"/>
                <w:color w:val="FF0000"/>
                <w:szCs w:val="21"/>
              </w:rPr>
            </w:pPr>
          </w:p>
        </w:tc>
        <w:tc>
          <w:tcPr>
            <w:tcW w:w="900" w:type="dxa"/>
            <w:vAlign w:val="center"/>
          </w:tcPr>
          <w:p w14:paraId="4FA2DD1F" w14:textId="77777777" w:rsidR="00385695" w:rsidRPr="00101C0B" w:rsidRDefault="00385695" w:rsidP="003516B8">
            <w:pPr>
              <w:spacing w:line="360" w:lineRule="exact"/>
              <w:jc w:val="center"/>
              <w:rPr>
                <w:rFonts w:ascii="宋体" w:hAnsi="宋体"/>
                <w:color w:val="FF0000"/>
                <w:szCs w:val="21"/>
              </w:rPr>
            </w:pPr>
          </w:p>
        </w:tc>
        <w:tc>
          <w:tcPr>
            <w:tcW w:w="1440" w:type="dxa"/>
            <w:vAlign w:val="center"/>
          </w:tcPr>
          <w:p w14:paraId="3609D1FE" w14:textId="77777777" w:rsidR="00385695" w:rsidRPr="00101C0B" w:rsidRDefault="00385695" w:rsidP="003516B8">
            <w:pPr>
              <w:spacing w:line="360" w:lineRule="exact"/>
              <w:jc w:val="center"/>
              <w:rPr>
                <w:rFonts w:ascii="宋体" w:hAnsi="宋体"/>
                <w:color w:val="FF0000"/>
                <w:szCs w:val="21"/>
              </w:rPr>
            </w:pPr>
          </w:p>
        </w:tc>
      </w:tr>
    </w:tbl>
    <w:p w14:paraId="25F274DB" w14:textId="77777777" w:rsidR="00385695" w:rsidRPr="0045145D" w:rsidRDefault="00385695" w:rsidP="00385695">
      <w:pPr>
        <w:spacing w:line="460" w:lineRule="exact"/>
        <w:ind w:firstLineChars="200" w:firstLine="480"/>
        <w:rPr>
          <w:rFonts w:ascii="宋体" w:hAnsi="宋体"/>
          <w:sz w:val="24"/>
          <w:szCs w:val="24"/>
        </w:rPr>
      </w:pPr>
      <w:r w:rsidRPr="0047453E">
        <w:rPr>
          <w:rFonts w:ascii="宋体" w:hAnsi="宋体" w:hint="eastAsia"/>
          <w:sz w:val="24"/>
          <w:szCs w:val="24"/>
        </w:rPr>
        <w:t xml:space="preserve">分析人员：      </w:t>
      </w:r>
      <w:r>
        <w:rPr>
          <w:rFonts w:ascii="宋体" w:hAnsi="宋体" w:hint="eastAsia"/>
          <w:sz w:val="24"/>
          <w:szCs w:val="24"/>
        </w:rPr>
        <w:t xml:space="preserve">         </w:t>
      </w:r>
      <w:r w:rsidRPr="0047453E">
        <w:rPr>
          <w:rFonts w:ascii="宋体" w:hAnsi="宋体" w:hint="eastAsia"/>
          <w:sz w:val="24"/>
          <w:szCs w:val="24"/>
        </w:rPr>
        <w:t xml:space="preserve">      </w:t>
      </w:r>
      <w:r>
        <w:rPr>
          <w:rFonts w:ascii="宋体" w:hAnsi="宋体" w:hint="eastAsia"/>
          <w:sz w:val="24"/>
          <w:szCs w:val="24"/>
        </w:rPr>
        <w:t xml:space="preserve">      </w:t>
      </w:r>
      <w:r w:rsidRPr="0047453E">
        <w:rPr>
          <w:rFonts w:ascii="宋体" w:hAnsi="宋体" w:hint="eastAsia"/>
          <w:sz w:val="24"/>
          <w:szCs w:val="24"/>
        </w:rPr>
        <w:t xml:space="preserve">        审核：                                  分析日期：  </w:t>
      </w:r>
      <w:r>
        <w:rPr>
          <w:rFonts w:ascii="宋体" w:hAnsi="宋体" w:hint="eastAsia"/>
          <w:sz w:val="24"/>
          <w:szCs w:val="24"/>
        </w:rPr>
        <w:t xml:space="preserve">20   </w:t>
      </w:r>
      <w:r w:rsidRPr="0047453E">
        <w:rPr>
          <w:rFonts w:ascii="宋体" w:hAnsi="宋体" w:hint="eastAsia"/>
          <w:sz w:val="24"/>
          <w:szCs w:val="24"/>
        </w:rPr>
        <w:t>年</w:t>
      </w:r>
      <w:r>
        <w:rPr>
          <w:rFonts w:ascii="宋体" w:hAnsi="宋体" w:hint="eastAsia"/>
          <w:sz w:val="24"/>
          <w:szCs w:val="24"/>
        </w:rPr>
        <w:t xml:space="preserve">  </w:t>
      </w:r>
      <w:r w:rsidRPr="0047453E">
        <w:rPr>
          <w:rFonts w:ascii="宋体" w:hAnsi="宋体" w:hint="eastAsia"/>
          <w:sz w:val="24"/>
          <w:szCs w:val="24"/>
        </w:rPr>
        <w:t>月</w:t>
      </w:r>
      <w:r>
        <w:rPr>
          <w:rFonts w:ascii="宋体" w:hAnsi="宋体" w:hint="eastAsia"/>
          <w:sz w:val="24"/>
          <w:szCs w:val="24"/>
        </w:rPr>
        <w:t xml:space="preserve">  </w:t>
      </w:r>
      <w:r w:rsidRPr="0047453E">
        <w:rPr>
          <w:rFonts w:ascii="宋体" w:hAnsi="宋体" w:hint="eastAsia"/>
          <w:sz w:val="24"/>
          <w:szCs w:val="24"/>
        </w:rPr>
        <w:t>日</w:t>
      </w:r>
    </w:p>
    <w:p w14:paraId="6179CEDF" w14:textId="77777777" w:rsidR="00385695" w:rsidRPr="00385695" w:rsidRDefault="00385695" w:rsidP="00385695"/>
    <w:p w14:paraId="19022EA2" w14:textId="77777777" w:rsidR="00385695" w:rsidRPr="00385695" w:rsidRDefault="00385695" w:rsidP="00385695"/>
    <w:p w14:paraId="03C3CCBB" w14:textId="77777777" w:rsidR="00385695" w:rsidRPr="00385695" w:rsidRDefault="00385695" w:rsidP="00385695"/>
    <w:p w14:paraId="0991C72D" w14:textId="77777777" w:rsidR="00385695" w:rsidRPr="00385695" w:rsidRDefault="00385695" w:rsidP="00385695"/>
    <w:p w14:paraId="3892C764" w14:textId="77777777" w:rsidR="00385695" w:rsidRDefault="00385695" w:rsidP="00385695">
      <w:pPr>
        <w:keepNext/>
        <w:keepLines/>
        <w:jc w:val="center"/>
        <w:outlineLvl w:val="3"/>
        <w:rPr>
          <w:rFonts w:ascii="宋体" w:hAnsi="宋体"/>
          <w:b/>
          <w:bCs/>
          <w:sz w:val="28"/>
          <w:szCs w:val="28"/>
        </w:rPr>
        <w:sectPr w:rsidR="00385695" w:rsidSect="00385695">
          <w:pgSz w:w="16838" w:h="11906" w:orient="landscape" w:code="9"/>
          <w:pgMar w:top="1021" w:right="1440" w:bottom="1021" w:left="1440" w:header="680" w:footer="680" w:gutter="0"/>
          <w:cols w:space="425"/>
          <w:docGrid w:type="lines" w:linePitch="312"/>
        </w:sectPr>
      </w:pPr>
    </w:p>
    <w:p w14:paraId="71F80A16" w14:textId="77777777" w:rsidR="0052098A" w:rsidRPr="00301DFD" w:rsidRDefault="0052098A" w:rsidP="00301DFD">
      <w:pPr>
        <w:pStyle w:val="12"/>
        <w:spacing w:before="0" w:after="0" w:line="460" w:lineRule="exact"/>
        <w:ind w:left="2517"/>
        <w:jc w:val="both"/>
        <w:outlineLvl w:val="0"/>
      </w:pPr>
      <w:bookmarkStart w:id="24" w:name="_Toc391046317"/>
      <w:r w:rsidRPr="00301DFD">
        <w:rPr>
          <w:rFonts w:hint="eastAsia"/>
        </w:rPr>
        <w:lastRenderedPageBreak/>
        <w:t>表3.2 作业活动清单</w:t>
      </w:r>
      <w:bookmarkEnd w:id="24"/>
    </w:p>
    <w:p w14:paraId="53A7E820" w14:textId="77777777" w:rsidR="0052098A" w:rsidRDefault="0052098A" w:rsidP="009D7577">
      <w:pPr>
        <w:spacing w:afterLines="50" w:after="156"/>
        <w:ind w:firstLineChars="880" w:firstLine="1855"/>
        <w:rPr>
          <w:b/>
        </w:rPr>
      </w:pPr>
      <w:r>
        <w:rPr>
          <w:rFonts w:hint="eastAsia"/>
          <w:b/>
        </w:rPr>
        <w:t>部门（车间）：</w:t>
      </w:r>
      <w:r>
        <w:rPr>
          <w:rFonts w:hint="eastAsia"/>
          <w:b/>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
        <w:gridCol w:w="2415"/>
        <w:gridCol w:w="4305"/>
        <w:gridCol w:w="1680"/>
      </w:tblGrid>
      <w:tr w:rsidR="0052098A" w14:paraId="3C2F8864" w14:textId="77777777" w:rsidTr="00727BED">
        <w:trPr>
          <w:trHeight w:val="400"/>
          <w:jc w:val="center"/>
        </w:trPr>
        <w:tc>
          <w:tcPr>
            <w:tcW w:w="948" w:type="dxa"/>
            <w:vAlign w:val="center"/>
          </w:tcPr>
          <w:p w14:paraId="6B80F075" w14:textId="77777777" w:rsidR="0052098A" w:rsidRDefault="0052098A" w:rsidP="003516B8">
            <w:pPr>
              <w:spacing w:line="280" w:lineRule="atLeast"/>
              <w:jc w:val="center"/>
              <w:rPr>
                <w:rFonts w:ascii="宋体" w:hAnsi="宋体"/>
                <w:b/>
              </w:rPr>
            </w:pPr>
            <w:r>
              <w:rPr>
                <w:rFonts w:ascii="宋体" w:hAnsi="宋体" w:hint="eastAsia"/>
                <w:b/>
              </w:rPr>
              <w:t>序号</w:t>
            </w:r>
          </w:p>
        </w:tc>
        <w:tc>
          <w:tcPr>
            <w:tcW w:w="2415" w:type="dxa"/>
            <w:vAlign w:val="center"/>
          </w:tcPr>
          <w:p w14:paraId="4C95BABB" w14:textId="77777777" w:rsidR="0052098A" w:rsidRDefault="0052098A" w:rsidP="003516B8">
            <w:pPr>
              <w:spacing w:line="280" w:lineRule="atLeast"/>
              <w:jc w:val="center"/>
              <w:rPr>
                <w:rFonts w:ascii="宋体" w:hAnsi="宋体"/>
                <w:b/>
              </w:rPr>
            </w:pPr>
            <w:r>
              <w:rPr>
                <w:rFonts w:ascii="宋体" w:hAnsi="宋体" w:hint="eastAsia"/>
                <w:b/>
              </w:rPr>
              <w:t>作业活动地点(岗位)</w:t>
            </w:r>
          </w:p>
        </w:tc>
        <w:tc>
          <w:tcPr>
            <w:tcW w:w="4305" w:type="dxa"/>
            <w:vAlign w:val="center"/>
          </w:tcPr>
          <w:p w14:paraId="27296616" w14:textId="77777777" w:rsidR="0052098A" w:rsidRDefault="0052098A" w:rsidP="003516B8">
            <w:pPr>
              <w:spacing w:line="280" w:lineRule="atLeast"/>
              <w:jc w:val="center"/>
              <w:rPr>
                <w:rFonts w:ascii="宋体" w:hAnsi="宋体"/>
                <w:b/>
              </w:rPr>
            </w:pPr>
            <w:r>
              <w:rPr>
                <w:rFonts w:ascii="宋体" w:hAnsi="宋体" w:hint="eastAsia"/>
                <w:b/>
              </w:rPr>
              <w:t>作 业 活 动 名称</w:t>
            </w:r>
          </w:p>
        </w:tc>
        <w:tc>
          <w:tcPr>
            <w:tcW w:w="1680" w:type="dxa"/>
            <w:vAlign w:val="center"/>
          </w:tcPr>
          <w:p w14:paraId="7A3E1EC6" w14:textId="77777777" w:rsidR="0052098A" w:rsidRDefault="0052098A" w:rsidP="003516B8">
            <w:pPr>
              <w:spacing w:line="280" w:lineRule="atLeast"/>
              <w:jc w:val="center"/>
              <w:rPr>
                <w:rFonts w:ascii="宋体" w:hAnsi="宋体"/>
                <w:b/>
              </w:rPr>
            </w:pPr>
            <w:r>
              <w:rPr>
                <w:rFonts w:ascii="宋体" w:hAnsi="宋体" w:hint="eastAsia"/>
                <w:b/>
              </w:rPr>
              <w:t>备注</w:t>
            </w:r>
          </w:p>
        </w:tc>
      </w:tr>
      <w:tr w:rsidR="0052098A" w14:paraId="3C86142A" w14:textId="77777777" w:rsidTr="00727BED">
        <w:trPr>
          <w:trHeight w:val="400"/>
          <w:jc w:val="center"/>
        </w:trPr>
        <w:tc>
          <w:tcPr>
            <w:tcW w:w="948" w:type="dxa"/>
            <w:vAlign w:val="center"/>
          </w:tcPr>
          <w:p w14:paraId="069044EA" w14:textId="77777777" w:rsidR="0052098A" w:rsidRDefault="0052098A" w:rsidP="003516B8">
            <w:pPr>
              <w:spacing w:line="280" w:lineRule="atLeast"/>
              <w:jc w:val="center"/>
              <w:rPr>
                <w:rFonts w:ascii="宋体" w:hAnsi="宋体"/>
                <w:bCs/>
              </w:rPr>
            </w:pPr>
            <w:r>
              <w:rPr>
                <w:rFonts w:ascii="宋体" w:hAnsi="宋体" w:hint="eastAsia"/>
                <w:bCs/>
              </w:rPr>
              <w:t>1</w:t>
            </w:r>
          </w:p>
        </w:tc>
        <w:tc>
          <w:tcPr>
            <w:tcW w:w="2415" w:type="dxa"/>
          </w:tcPr>
          <w:p w14:paraId="67B07DA7" w14:textId="77777777" w:rsidR="0052098A" w:rsidRDefault="0052098A" w:rsidP="003516B8">
            <w:pPr>
              <w:jc w:val="center"/>
            </w:pPr>
          </w:p>
        </w:tc>
        <w:tc>
          <w:tcPr>
            <w:tcW w:w="4305" w:type="dxa"/>
            <w:vAlign w:val="center"/>
          </w:tcPr>
          <w:p w14:paraId="78D155CB" w14:textId="77777777" w:rsidR="0052098A" w:rsidRDefault="0052098A" w:rsidP="003516B8">
            <w:pPr>
              <w:spacing w:line="280" w:lineRule="atLeast"/>
              <w:jc w:val="center"/>
              <w:rPr>
                <w:rFonts w:ascii="宋体" w:hAnsi="宋体"/>
                <w:bCs/>
              </w:rPr>
            </w:pPr>
          </w:p>
        </w:tc>
        <w:tc>
          <w:tcPr>
            <w:tcW w:w="1680" w:type="dxa"/>
            <w:vAlign w:val="center"/>
          </w:tcPr>
          <w:p w14:paraId="11D53CB1" w14:textId="77777777" w:rsidR="0052098A" w:rsidRDefault="0052098A" w:rsidP="003516B8">
            <w:pPr>
              <w:spacing w:line="280" w:lineRule="atLeast"/>
              <w:jc w:val="center"/>
              <w:rPr>
                <w:rFonts w:ascii="宋体" w:hAnsi="宋体"/>
                <w:bCs/>
              </w:rPr>
            </w:pPr>
          </w:p>
        </w:tc>
      </w:tr>
      <w:tr w:rsidR="0052098A" w14:paraId="00E80A2B" w14:textId="77777777" w:rsidTr="00727BED">
        <w:trPr>
          <w:trHeight w:val="400"/>
          <w:jc w:val="center"/>
        </w:trPr>
        <w:tc>
          <w:tcPr>
            <w:tcW w:w="948" w:type="dxa"/>
            <w:vAlign w:val="center"/>
          </w:tcPr>
          <w:p w14:paraId="7EC05C21" w14:textId="77777777" w:rsidR="0052098A" w:rsidRDefault="0052098A" w:rsidP="003516B8">
            <w:pPr>
              <w:spacing w:line="280" w:lineRule="atLeast"/>
              <w:jc w:val="center"/>
              <w:rPr>
                <w:rFonts w:ascii="宋体" w:hAnsi="宋体"/>
                <w:bCs/>
              </w:rPr>
            </w:pPr>
            <w:r>
              <w:rPr>
                <w:rFonts w:ascii="宋体" w:hAnsi="宋体" w:hint="eastAsia"/>
                <w:bCs/>
              </w:rPr>
              <w:t>2</w:t>
            </w:r>
          </w:p>
        </w:tc>
        <w:tc>
          <w:tcPr>
            <w:tcW w:w="2415" w:type="dxa"/>
          </w:tcPr>
          <w:p w14:paraId="349B6C21" w14:textId="77777777" w:rsidR="0052098A" w:rsidRDefault="0052098A" w:rsidP="003516B8">
            <w:pPr>
              <w:jc w:val="center"/>
            </w:pPr>
          </w:p>
        </w:tc>
        <w:tc>
          <w:tcPr>
            <w:tcW w:w="4305" w:type="dxa"/>
            <w:vAlign w:val="center"/>
          </w:tcPr>
          <w:p w14:paraId="498FF77E" w14:textId="77777777" w:rsidR="0052098A" w:rsidRDefault="0052098A" w:rsidP="003516B8">
            <w:pPr>
              <w:spacing w:line="280" w:lineRule="atLeast"/>
              <w:jc w:val="center"/>
              <w:rPr>
                <w:rFonts w:ascii="宋体" w:hAnsi="宋体"/>
                <w:bCs/>
              </w:rPr>
            </w:pPr>
          </w:p>
        </w:tc>
        <w:tc>
          <w:tcPr>
            <w:tcW w:w="1680" w:type="dxa"/>
            <w:vAlign w:val="center"/>
          </w:tcPr>
          <w:p w14:paraId="33167DE2" w14:textId="77777777" w:rsidR="0052098A" w:rsidRDefault="0052098A" w:rsidP="003516B8">
            <w:pPr>
              <w:spacing w:line="280" w:lineRule="atLeast"/>
              <w:jc w:val="center"/>
              <w:rPr>
                <w:rFonts w:ascii="宋体" w:hAnsi="宋体"/>
                <w:bCs/>
              </w:rPr>
            </w:pPr>
          </w:p>
        </w:tc>
      </w:tr>
      <w:tr w:rsidR="0052098A" w14:paraId="2FE745D5" w14:textId="77777777" w:rsidTr="00727BED">
        <w:trPr>
          <w:trHeight w:val="400"/>
          <w:jc w:val="center"/>
        </w:trPr>
        <w:tc>
          <w:tcPr>
            <w:tcW w:w="948" w:type="dxa"/>
            <w:vAlign w:val="center"/>
          </w:tcPr>
          <w:p w14:paraId="60DAB689" w14:textId="77777777" w:rsidR="0052098A" w:rsidRDefault="0052098A" w:rsidP="003516B8">
            <w:pPr>
              <w:spacing w:line="280" w:lineRule="atLeast"/>
              <w:jc w:val="center"/>
              <w:rPr>
                <w:rFonts w:ascii="宋体" w:hAnsi="宋体"/>
                <w:bCs/>
              </w:rPr>
            </w:pPr>
            <w:r>
              <w:rPr>
                <w:rFonts w:ascii="宋体" w:hAnsi="宋体" w:hint="eastAsia"/>
                <w:bCs/>
              </w:rPr>
              <w:t>3</w:t>
            </w:r>
          </w:p>
        </w:tc>
        <w:tc>
          <w:tcPr>
            <w:tcW w:w="2415" w:type="dxa"/>
          </w:tcPr>
          <w:p w14:paraId="41999856" w14:textId="77777777" w:rsidR="0052098A" w:rsidRDefault="0052098A" w:rsidP="003516B8">
            <w:pPr>
              <w:jc w:val="center"/>
            </w:pPr>
          </w:p>
        </w:tc>
        <w:tc>
          <w:tcPr>
            <w:tcW w:w="4305" w:type="dxa"/>
            <w:vAlign w:val="center"/>
          </w:tcPr>
          <w:p w14:paraId="3C75F621" w14:textId="77777777" w:rsidR="0052098A" w:rsidRDefault="0052098A" w:rsidP="003516B8">
            <w:pPr>
              <w:spacing w:line="280" w:lineRule="atLeast"/>
              <w:jc w:val="center"/>
              <w:rPr>
                <w:rFonts w:ascii="宋体" w:hAnsi="宋体"/>
                <w:bCs/>
              </w:rPr>
            </w:pPr>
          </w:p>
        </w:tc>
        <w:tc>
          <w:tcPr>
            <w:tcW w:w="1680" w:type="dxa"/>
            <w:vAlign w:val="center"/>
          </w:tcPr>
          <w:p w14:paraId="1470367E" w14:textId="77777777" w:rsidR="0052098A" w:rsidRDefault="0052098A" w:rsidP="003516B8">
            <w:pPr>
              <w:spacing w:line="280" w:lineRule="atLeast"/>
              <w:jc w:val="center"/>
              <w:rPr>
                <w:rFonts w:ascii="宋体" w:hAnsi="宋体"/>
                <w:bCs/>
              </w:rPr>
            </w:pPr>
          </w:p>
        </w:tc>
      </w:tr>
      <w:tr w:rsidR="0052098A" w14:paraId="389A380D" w14:textId="77777777" w:rsidTr="00727BED">
        <w:trPr>
          <w:trHeight w:val="400"/>
          <w:jc w:val="center"/>
        </w:trPr>
        <w:tc>
          <w:tcPr>
            <w:tcW w:w="948" w:type="dxa"/>
            <w:vAlign w:val="center"/>
          </w:tcPr>
          <w:p w14:paraId="566ECFD9" w14:textId="77777777" w:rsidR="0052098A" w:rsidRDefault="0052098A" w:rsidP="003516B8">
            <w:pPr>
              <w:spacing w:line="280" w:lineRule="atLeast"/>
              <w:jc w:val="center"/>
              <w:rPr>
                <w:rFonts w:ascii="宋体" w:hAnsi="宋体"/>
                <w:bCs/>
              </w:rPr>
            </w:pPr>
            <w:r>
              <w:rPr>
                <w:rFonts w:ascii="宋体" w:hAnsi="宋体" w:hint="eastAsia"/>
                <w:bCs/>
              </w:rPr>
              <w:t>4</w:t>
            </w:r>
          </w:p>
        </w:tc>
        <w:tc>
          <w:tcPr>
            <w:tcW w:w="2415" w:type="dxa"/>
          </w:tcPr>
          <w:p w14:paraId="74289F01" w14:textId="77777777" w:rsidR="0052098A" w:rsidRDefault="0052098A" w:rsidP="003516B8">
            <w:pPr>
              <w:jc w:val="center"/>
            </w:pPr>
          </w:p>
        </w:tc>
        <w:tc>
          <w:tcPr>
            <w:tcW w:w="4305" w:type="dxa"/>
            <w:vAlign w:val="center"/>
          </w:tcPr>
          <w:p w14:paraId="5568EE23" w14:textId="77777777" w:rsidR="0052098A" w:rsidRDefault="0052098A" w:rsidP="003516B8">
            <w:pPr>
              <w:spacing w:line="280" w:lineRule="atLeast"/>
              <w:jc w:val="center"/>
              <w:rPr>
                <w:rFonts w:ascii="宋体" w:hAnsi="宋体"/>
                <w:bCs/>
              </w:rPr>
            </w:pPr>
          </w:p>
        </w:tc>
        <w:tc>
          <w:tcPr>
            <w:tcW w:w="1680" w:type="dxa"/>
            <w:vAlign w:val="center"/>
          </w:tcPr>
          <w:p w14:paraId="35848976" w14:textId="77777777" w:rsidR="0052098A" w:rsidRDefault="0052098A" w:rsidP="003516B8">
            <w:pPr>
              <w:spacing w:line="280" w:lineRule="atLeast"/>
              <w:jc w:val="center"/>
              <w:rPr>
                <w:rFonts w:ascii="宋体" w:hAnsi="宋体"/>
                <w:bCs/>
              </w:rPr>
            </w:pPr>
          </w:p>
        </w:tc>
      </w:tr>
      <w:tr w:rsidR="0052098A" w14:paraId="1FDB499D" w14:textId="77777777" w:rsidTr="00727BED">
        <w:trPr>
          <w:trHeight w:val="400"/>
          <w:jc w:val="center"/>
        </w:trPr>
        <w:tc>
          <w:tcPr>
            <w:tcW w:w="948" w:type="dxa"/>
            <w:vAlign w:val="center"/>
          </w:tcPr>
          <w:p w14:paraId="0F652FCE" w14:textId="77777777" w:rsidR="0052098A" w:rsidRDefault="0052098A" w:rsidP="003516B8">
            <w:pPr>
              <w:spacing w:line="280" w:lineRule="atLeast"/>
              <w:jc w:val="center"/>
              <w:rPr>
                <w:rFonts w:ascii="宋体" w:hAnsi="宋体"/>
                <w:bCs/>
              </w:rPr>
            </w:pPr>
            <w:r>
              <w:rPr>
                <w:rFonts w:ascii="宋体" w:hAnsi="宋体" w:hint="eastAsia"/>
                <w:bCs/>
              </w:rPr>
              <w:t>5</w:t>
            </w:r>
          </w:p>
        </w:tc>
        <w:tc>
          <w:tcPr>
            <w:tcW w:w="2415" w:type="dxa"/>
          </w:tcPr>
          <w:p w14:paraId="37E7A696" w14:textId="77777777" w:rsidR="0052098A" w:rsidRDefault="0052098A" w:rsidP="003516B8">
            <w:pPr>
              <w:jc w:val="center"/>
            </w:pPr>
          </w:p>
        </w:tc>
        <w:tc>
          <w:tcPr>
            <w:tcW w:w="4305" w:type="dxa"/>
            <w:vAlign w:val="center"/>
          </w:tcPr>
          <w:p w14:paraId="4CEE9D89" w14:textId="77777777" w:rsidR="0052098A" w:rsidRDefault="0052098A" w:rsidP="003516B8">
            <w:pPr>
              <w:spacing w:line="280" w:lineRule="atLeast"/>
              <w:jc w:val="center"/>
              <w:rPr>
                <w:rFonts w:ascii="宋体" w:hAnsi="宋体"/>
                <w:bCs/>
              </w:rPr>
            </w:pPr>
          </w:p>
        </w:tc>
        <w:tc>
          <w:tcPr>
            <w:tcW w:w="1680" w:type="dxa"/>
            <w:vAlign w:val="center"/>
          </w:tcPr>
          <w:p w14:paraId="791E70D3" w14:textId="77777777" w:rsidR="0052098A" w:rsidRDefault="0052098A" w:rsidP="003516B8">
            <w:pPr>
              <w:spacing w:line="280" w:lineRule="atLeast"/>
              <w:jc w:val="center"/>
              <w:rPr>
                <w:rFonts w:ascii="宋体" w:hAnsi="宋体"/>
                <w:bCs/>
              </w:rPr>
            </w:pPr>
          </w:p>
        </w:tc>
      </w:tr>
      <w:tr w:rsidR="0052098A" w14:paraId="57D155AB" w14:textId="77777777" w:rsidTr="00727BED">
        <w:trPr>
          <w:trHeight w:val="400"/>
          <w:jc w:val="center"/>
        </w:trPr>
        <w:tc>
          <w:tcPr>
            <w:tcW w:w="948" w:type="dxa"/>
            <w:vAlign w:val="center"/>
          </w:tcPr>
          <w:p w14:paraId="3AA3C25C" w14:textId="77777777" w:rsidR="0052098A" w:rsidRDefault="0052098A" w:rsidP="003516B8">
            <w:pPr>
              <w:spacing w:line="280" w:lineRule="atLeast"/>
              <w:jc w:val="center"/>
              <w:rPr>
                <w:rFonts w:ascii="宋体" w:hAnsi="宋体"/>
                <w:bCs/>
              </w:rPr>
            </w:pPr>
            <w:r>
              <w:rPr>
                <w:rFonts w:ascii="宋体" w:hAnsi="宋体" w:hint="eastAsia"/>
                <w:bCs/>
              </w:rPr>
              <w:t>6</w:t>
            </w:r>
          </w:p>
        </w:tc>
        <w:tc>
          <w:tcPr>
            <w:tcW w:w="2415" w:type="dxa"/>
          </w:tcPr>
          <w:p w14:paraId="37641159" w14:textId="77777777" w:rsidR="0052098A" w:rsidRDefault="0052098A" w:rsidP="003516B8">
            <w:pPr>
              <w:jc w:val="center"/>
            </w:pPr>
          </w:p>
        </w:tc>
        <w:tc>
          <w:tcPr>
            <w:tcW w:w="4305" w:type="dxa"/>
            <w:vAlign w:val="center"/>
          </w:tcPr>
          <w:p w14:paraId="14FA5994" w14:textId="77777777" w:rsidR="0052098A" w:rsidRDefault="0052098A" w:rsidP="003516B8">
            <w:pPr>
              <w:spacing w:line="280" w:lineRule="atLeast"/>
              <w:jc w:val="center"/>
              <w:rPr>
                <w:rFonts w:ascii="宋体" w:hAnsi="宋体"/>
                <w:bCs/>
                <w:szCs w:val="21"/>
              </w:rPr>
            </w:pPr>
          </w:p>
        </w:tc>
        <w:tc>
          <w:tcPr>
            <w:tcW w:w="1680" w:type="dxa"/>
            <w:vAlign w:val="center"/>
          </w:tcPr>
          <w:p w14:paraId="634B38DD" w14:textId="77777777" w:rsidR="0052098A" w:rsidRDefault="0052098A" w:rsidP="003516B8">
            <w:pPr>
              <w:spacing w:line="280" w:lineRule="atLeast"/>
              <w:jc w:val="center"/>
              <w:rPr>
                <w:rFonts w:ascii="宋体" w:hAnsi="宋体"/>
                <w:bCs/>
              </w:rPr>
            </w:pPr>
          </w:p>
        </w:tc>
      </w:tr>
      <w:tr w:rsidR="0052098A" w14:paraId="6449F9B4" w14:textId="77777777" w:rsidTr="00727BED">
        <w:trPr>
          <w:trHeight w:val="400"/>
          <w:jc w:val="center"/>
        </w:trPr>
        <w:tc>
          <w:tcPr>
            <w:tcW w:w="948" w:type="dxa"/>
            <w:vAlign w:val="center"/>
          </w:tcPr>
          <w:p w14:paraId="14D063BB" w14:textId="77777777" w:rsidR="0052098A" w:rsidRDefault="0052098A" w:rsidP="003516B8">
            <w:pPr>
              <w:spacing w:line="280" w:lineRule="atLeast"/>
              <w:jc w:val="center"/>
              <w:rPr>
                <w:rFonts w:ascii="宋体" w:hAnsi="宋体"/>
                <w:bCs/>
              </w:rPr>
            </w:pPr>
            <w:r>
              <w:rPr>
                <w:rFonts w:ascii="宋体" w:hAnsi="宋体" w:hint="eastAsia"/>
                <w:bCs/>
              </w:rPr>
              <w:t>7</w:t>
            </w:r>
          </w:p>
        </w:tc>
        <w:tc>
          <w:tcPr>
            <w:tcW w:w="2415" w:type="dxa"/>
          </w:tcPr>
          <w:p w14:paraId="198EB1E9" w14:textId="77777777" w:rsidR="0052098A" w:rsidRDefault="0052098A" w:rsidP="003516B8">
            <w:pPr>
              <w:jc w:val="center"/>
            </w:pPr>
          </w:p>
        </w:tc>
        <w:tc>
          <w:tcPr>
            <w:tcW w:w="4305" w:type="dxa"/>
            <w:vAlign w:val="center"/>
          </w:tcPr>
          <w:p w14:paraId="124BFB3C" w14:textId="77777777" w:rsidR="0052098A" w:rsidRDefault="0052098A" w:rsidP="003516B8">
            <w:pPr>
              <w:spacing w:line="280" w:lineRule="atLeast"/>
              <w:jc w:val="center"/>
              <w:rPr>
                <w:rFonts w:ascii="宋体" w:hAnsi="宋体"/>
                <w:bCs/>
              </w:rPr>
            </w:pPr>
          </w:p>
        </w:tc>
        <w:tc>
          <w:tcPr>
            <w:tcW w:w="1680" w:type="dxa"/>
            <w:vAlign w:val="center"/>
          </w:tcPr>
          <w:p w14:paraId="07F1DA22" w14:textId="77777777" w:rsidR="0052098A" w:rsidRDefault="0052098A" w:rsidP="003516B8">
            <w:pPr>
              <w:spacing w:line="280" w:lineRule="atLeast"/>
              <w:jc w:val="center"/>
              <w:rPr>
                <w:rFonts w:ascii="宋体" w:hAnsi="宋体"/>
                <w:bCs/>
              </w:rPr>
            </w:pPr>
          </w:p>
        </w:tc>
      </w:tr>
      <w:tr w:rsidR="0052098A" w14:paraId="5863426A" w14:textId="77777777" w:rsidTr="00727BED">
        <w:trPr>
          <w:trHeight w:val="400"/>
          <w:jc w:val="center"/>
        </w:trPr>
        <w:tc>
          <w:tcPr>
            <w:tcW w:w="948" w:type="dxa"/>
            <w:vAlign w:val="center"/>
          </w:tcPr>
          <w:p w14:paraId="04FD66CE" w14:textId="77777777" w:rsidR="0052098A" w:rsidRDefault="0052098A" w:rsidP="003516B8">
            <w:pPr>
              <w:spacing w:line="280" w:lineRule="atLeast"/>
              <w:jc w:val="center"/>
              <w:rPr>
                <w:rFonts w:ascii="宋体" w:hAnsi="宋体"/>
                <w:bCs/>
              </w:rPr>
            </w:pPr>
            <w:r>
              <w:rPr>
                <w:rFonts w:ascii="宋体" w:hAnsi="宋体" w:hint="eastAsia"/>
                <w:bCs/>
              </w:rPr>
              <w:t>8</w:t>
            </w:r>
          </w:p>
        </w:tc>
        <w:tc>
          <w:tcPr>
            <w:tcW w:w="2415" w:type="dxa"/>
          </w:tcPr>
          <w:p w14:paraId="085D9C58" w14:textId="77777777" w:rsidR="0052098A" w:rsidRDefault="0052098A" w:rsidP="003516B8">
            <w:pPr>
              <w:jc w:val="center"/>
            </w:pPr>
          </w:p>
        </w:tc>
        <w:tc>
          <w:tcPr>
            <w:tcW w:w="4305" w:type="dxa"/>
            <w:vAlign w:val="center"/>
          </w:tcPr>
          <w:p w14:paraId="0A439598" w14:textId="77777777" w:rsidR="0052098A" w:rsidRDefault="0052098A" w:rsidP="003516B8">
            <w:pPr>
              <w:spacing w:line="280" w:lineRule="atLeast"/>
              <w:jc w:val="center"/>
              <w:rPr>
                <w:rFonts w:ascii="宋体" w:hAnsi="宋体"/>
                <w:bCs/>
              </w:rPr>
            </w:pPr>
          </w:p>
        </w:tc>
        <w:tc>
          <w:tcPr>
            <w:tcW w:w="1680" w:type="dxa"/>
            <w:vAlign w:val="center"/>
          </w:tcPr>
          <w:p w14:paraId="5DCE8F7B" w14:textId="77777777" w:rsidR="0052098A" w:rsidRDefault="0052098A" w:rsidP="003516B8">
            <w:pPr>
              <w:spacing w:line="280" w:lineRule="atLeast"/>
              <w:jc w:val="center"/>
              <w:rPr>
                <w:rFonts w:ascii="宋体" w:hAnsi="宋体"/>
                <w:bCs/>
              </w:rPr>
            </w:pPr>
          </w:p>
        </w:tc>
      </w:tr>
      <w:tr w:rsidR="0052098A" w14:paraId="7F0AED57" w14:textId="77777777" w:rsidTr="00727BED">
        <w:trPr>
          <w:trHeight w:val="400"/>
          <w:jc w:val="center"/>
        </w:trPr>
        <w:tc>
          <w:tcPr>
            <w:tcW w:w="948" w:type="dxa"/>
            <w:vAlign w:val="center"/>
          </w:tcPr>
          <w:p w14:paraId="72F7C973" w14:textId="77777777" w:rsidR="0052098A" w:rsidRDefault="0052098A" w:rsidP="003516B8">
            <w:pPr>
              <w:spacing w:line="280" w:lineRule="atLeast"/>
              <w:jc w:val="center"/>
              <w:rPr>
                <w:rFonts w:ascii="宋体" w:hAnsi="宋体"/>
                <w:bCs/>
              </w:rPr>
            </w:pPr>
            <w:r>
              <w:rPr>
                <w:rFonts w:ascii="宋体" w:hAnsi="宋体" w:hint="eastAsia"/>
                <w:bCs/>
              </w:rPr>
              <w:t>9</w:t>
            </w:r>
          </w:p>
        </w:tc>
        <w:tc>
          <w:tcPr>
            <w:tcW w:w="2415" w:type="dxa"/>
          </w:tcPr>
          <w:p w14:paraId="26F84507" w14:textId="77777777" w:rsidR="0052098A" w:rsidRDefault="0052098A" w:rsidP="003516B8">
            <w:pPr>
              <w:jc w:val="center"/>
            </w:pPr>
          </w:p>
        </w:tc>
        <w:tc>
          <w:tcPr>
            <w:tcW w:w="4305" w:type="dxa"/>
            <w:vAlign w:val="center"/>
          </w:tcPr>
          <w:p w14:paraId="1D7CE7F3" w14:textId="77777777" w:rsidR="0052098A" w:rsidRDefault="0052098A" w:rsidP="003516B8">
            <w:pPr>
              <w:spacing w:line="280" w:lineRule="atLeast"/>
              <w:jc w:val="center"/>
              <w:rPr>
                <w:rFonts w:ascii="宋体" w:hAnsi="宋体"/>
                <w:bCs/>
              </w:rPr>
            </w:pPr>
          </w:p>
        </w:tc>
        <w:tc>
          <w:tcPr>
            <w:tcW w:w="1680" w:type="dxa"/>
            <w:vAlign w:val="center"/>
          </w:tcPr>
          <w:p w14:paraId="5BDB16EA" w14:textId="77777777" w:rsidR="0052098A" w:rsidRDefault="0052098A" w:rsidP="003516B8">
            <w:pPr>
              <w:spacing w:line="280" w:lineRule="atLeast"/>
              <w:jc w:val="center"/>
              <w:rPr>
                <w:rFonts w:ascii="宋体" w:hAnsi="宋体"/>
                <w:bCs/>
              </w:rPr>
            </w:pPr>
          </w:p>
        </w:tc>
      </w:tr>
      <w:tr w:rsidR="0052098A" w14:paraId="5888F06E" w14:textId="77777777" w:rsidTr="00727BED">
        <w:trPr>
          <w:trHeight w:val="400"/>
          <w:jc w:val="center"/>
        </w:trPr>
        <w:tc>
          <w:tcPr>
            <w:tcW w:w="948" w:type="dxa"/>
            <w:vAlign w:val="center"/>
          </w:tcPr>
          <w:p w14:paraId="614016BE" w14:textId="77777777" w:rsidR="0052098A" w:rsidRDefault="0052098A" w:rsidP="003516B8">
            <w:pPr>
              <w:spacing w:line="280" w:lineRule="atLeast"/>
              <w:jc w:val="center"/>
              <w:rPr>
                <w:rFonts w:ascii="宋体" w:hAnsi="宋体"/>
                <w:bCs/>
              </w:rPr>
            </w:pPr>
            <w:r>
              <w:rPr>
                <w:rFonts w:ascii="宋体" w:hAnsi="宋体" w:hint="eastAsia"/>
                <w:bCs/>
              </w:rPr>
              <w:t>10</w:t>
            </w:r>
          </w:p>
        </w:tc>
        <w:tc>
          <w:tcPr>
            <w:tcW w:w="2415" w:type="dxa"/>
          </w:tcPr>
          <w:p w14:paraId="72B565D7" w14:textId="77777777" w:rsidR="0052098A" w:rsidRDefault="0052098A" w:rsidP="003516B8">
            <w:pPr>
              <w:jc w:val="center"/>
            </w:pPr>
          </w:p>
        </w:tc>
        <w:tc>
          <w:tcPr>
            <w:tcW w:w="4305" w:type="dxa"/>
            <w:vAlign w:val="center"/>
          </w:tcPr>
          <w:p w14:paraId="3410DBBF" w14:textId="77777777" w:rsidR="0052098A" w:rsidRDefault="0052098A" w:rsidP="003516B8">
            <w:pPr>
              <w:spacing w:line="280" w:lineRule="atLeast"/>
              <w:jc w:val="center"/>
              <w:rPr>
                <w:rFonts w:ascii="宋体" w:hAnsi="宋体"/>
                <w:bCs/>
              </w:rPr>
            </w:pPr>
          </w:p>
        </w:tc>
        <w:tc>
          <w:tcPr>
            <w:tcW w:w="1680" w:type="dxa"/>
            <w:vAlign w:val="center"/>
          </w:tcPr>
          <w:p w14:paraId="05CB04EF" w14:textId="77777777" w:rsidR="0052098A" w:rsidRDefault="0052098A" w:rsidP="003516B8">
            <w:pPr>
              <w:spacing w:line="280" w:lineRule="atLeast"/>
              <w:jc w:val="center"/>
              <w:rPr>
                <w:rFonts w:ascii="宋体" w:hAnsi="宋体"/>
                <w:bCs/>
              </w:rPr>
            </w:pPr>
          </w:p>
        </w:tc>
      </w:tr>
      <w:tr w:rsidR="0052098A" w14:paraId="09E6FD81" w14:textId="77777777" w:rsidTr="00727BED">
        <w:trPr>
          <w:trHeight w:val="400"/>
          <w:jc w:val="center"/>
        </w:trPr>
        <w:tc>
          <w:tcPr>
            <w:tcW w:w="948" w:type="dxa"/>
            <w:vAlign w:val="center"/>
          </w:tcPr>
          <w:p w14:paraId="187CA13A" w14:textId="77777777" w:rsidR="0052098A" w:rsidRDefault="0052098A" w:rsidP="003516B8">
            <w:pPr>
              <w:spacing w:line="280" w:lineRule="atLeast"/>
              <w:jc w:val="center"/>
              <w:rPr>
                <w:rFonts w:ascii="宋体" w:hAnsi="宋体"/>
                <w:bCs/>
              </w:rPr>
            </w:pPr>
            <w:r>
              <w:rPr>
                <w:rFonts w:ascii="宋体" w:hAnsi="宋体" w:hint="eastAsia"/>
                <w:bCs/>
              </w:rPr>
              <w:t>11</w:t>
            </w:r>
          </w:p>
        </w:tc>
        <w:tc>
          <w:tcPr>
            <w:tcW w:w="2415" w:type="dxa"/>
          </w:tcPr>
          <w:p w14:paraId="0041EBD1" w14:textId="77777777" w:rsidR="0052098A" w:rsidRDefault="0052098A" w:rsidP="003516B8">
            <w:pPr>
              <w:jc w:val="center"/>
            </w:pPr>
          </w:p>
        </w:tc>
        <w:tc>
          <w:tcPr>
            <w:tcW w:w="4305" w:type="dxa"/>
            <w:vAlign w:val="center"/>
          </w:tcPr>
          <w:p w14:paraId="7C0057CF" w14:textId="77777777" w:rsidR="0052098A" w:rsidRDefault="0052098A" w:rsidP="003516B8">
            <w:pPr>
              <w:spacing w:line="280" w:lineRule="atLeast"/>
              <w:jc w:val="center"/>
              <w:rPr>
                <w:rFonts w:ascii="宋体" w:hAnsi="宋体"/>
                <w:bCs/>
              </w:rPr>
            </w:pPr>
          </w:p>
        </w:tc>
        <w:tc>
          <w:tcPr>
            <w:tcW w:w="1680" w:type="dxa"/>
            <w:vAlign w:val="center"/>
          </w:tcPr>
          <w:p w14:paraId="3435AAD2" w14:textId="77777777" w:rsidR="0052098A" w:rsidRDefault="0052098A" w:rsidP="003516B8">
            <w:pPr>
              <w:spacing w:line="280" w:lineRule="atLeast"/>
              <w:jc w:val="center"/>
              <w:rPr>
                <w:rFonts w:ascii="宋体" w:hAnsi="宋体"/>
                <w:bCs/>
              </w:rPr>
            </w:pPr>
          </w:p>
        </w:tc>
      </w:tr>
      <w:tr w:rsidR="0052098A" w14:paraId="50234FB3" w14:textId="77777777" w:rsidTr="00727BED">
        <w:trPr>
          <w:trHeight w:val="400"/>
          <w:jc w:val="center"/>
        </w:trPr>
        <w:tc>
          <w:tcPr>
            <w:tcW w:w="948" w:type="dxa"/>
            <w:vAlign w:val="center"/>
          </w:tcPr>
          <w:p w14:paraId="7D97EEB7" w14:textId="77777777" w:rsidR="0052098A" w:rsidRDefault="0052098A" w:rsidP="003516B8">
            <w:pPr>
              <w:spacing w:line="280" w:lineRule="atLeast"/>
              <w:jc w:val="center"/>
              <w:rPr>
                <w:rFonts w:ascii="宋体" w:hAnsi="宋体"/>
                <w:bCs/>
              </w:rPr>
            </w:pPr>
            <w:r>
              <w:rPr>
                <w:rFonts w:ascii="宋体" w:hAnsi="宋体" w:hint="eastAsia"/>
                <w:bCs/>
              </w:rPr>
              <w:t>12</w:t>
            </w:r>
          </w:p>
        </w:tc>
        <w:tc>
          <w:tcPr>
            <w:tcW w:w="2415" w:type="dxa"/>
          </w:tcPr>
          <w:p w14:paraId="48ADCCCE" w14:textId="77777777" w:rsidR="0052098A" w:rsidRDefault="0052098A" w:rsidP="003516B8">
            <w:pPr>
              <w:jc w:val="center"/>
            </w:pPr>
          </w:p>
        </w:tc>
        <w:tc>
          <w:tcPr>
            <w:tcW w:w="4305" w:type="dxa"/>
            <w:vAlign w:val="center"/>
          </w:tcPr>
          <w:p w14:paraId="4E96CB15" w14:textId="77777777" w:rsidR="0052098A" w:rsidRDefault="0052098A" w:rsidP="003516B8">
            <w:pPr>
              <w:spacing w:line="280" w:lineRule="atLeast"/>
              <w:jc w:val="center"/>
              <w:rPr>
                <w:rFonts w:ascii="宋体" w:hAnsi="宋体"/>
                <w:bCs/>
              </w:rPr>
            </w:pPr>
          </w:p>
        </w:tc>
        <w:tc>
          <w:tcPr>
            <w:tcW w:w="1680" w:type="dxa"/>
            <w:vAlign w:val="center"/>
          </w:tcPr>
          <w:p w14:paraId="09F9D314" w14:textId="77777777" w:rsidR="0052098A" w:rsidRDefault="0052098A" w:rsidP="003516B8">
            <w:pPr>
              <w:spacing w:line="280" w:lineRule="atLeast"/>
              <w:jc w:val="center"/>
              <w:rPr>
                <w:rFonts w:ascii="宋体" w:hAnsi="宋体"/>
                <w:bCs/>
              </w:rPr>
            </w:pPr>
          </w:p>
        </w:tc>
      </w:tr>
      <w:tr w:rsidR="0052098A" w14:paraId="49E0F655" w14:textId="77777777" w:rsidTr="00727BED">
        <w:trPr>
          <w:trHeight w:val="400"/>
          <w:jc w:val="center"/>
        </w:trPr>
        <w:tc>
          <w:tcPr>
            <w:tcW w:w="948" w:type="dxa"/>
            <w:vAlign w:val="center"/>
          </w:tcPr>
          <w:p w14:paraId="75B57106" w14:textId="77777777" w:rsidR="0052098A" w:rsidRDefault="0052098A" w:rsidP="003516B8">
            <w:pPr>
              <w:spacing w:line="280" w:lineRule="atLeast"/>
              <w:jc w:val="center"/>
              <w:rPr>
                <w:rFonts w:ascii="宋体" w:hAnsi="宋体"/>
                <w:bCs/>
              </w:rPr>
            </w:pPr>
            <w:r>
              <w:rPr>
                <w:rFonts w:ascii="宋体" w:hAnsi="宋体" w:hint="eastAsia"/>
                <w:bCs/>
              </w:rPr>
              <w:t>13</w:t>
            </w:r>
          </w:p>
        </w:tc>
        <w:tc>
          <w:tcPr>
            <w:tcW w:w="2415" w:type="dxa"/>
          </w:tcPr>
          <w:p w14:paraId="4CBDDBB4" w14:textId="77777777" w:rsidR="0052098A" w:rsidRDefault="0052098A" w:rsidP="003516B8">
            <w:pPr>
              <w:jc w:val="center"/>
            </w:pPr>
          </w:p>
        </w:tc>
        <w:tc>
          <w:tcPr>
            <w:tcW w:w="4305" w:type="dxa"/>
            <w:vAlign w:val="center"/>
          </w:tcPr>
          <w:p w14:paraId="2AA27138" w14:textId="77777777" w:rsidR="0052098A" w:rsidRDefault="0052098A" w:rsidP="003516B8">
            <w:pPr>
              <w:spacing w:line="280" w:lineRule="atLeast"/>
              <w:jc w:val="center"/>
              <w:rPr>
                <w:rFonts w:ascii="宋体" w:hAnsi="宋体"/>
                <w:bCs/>
              </w:rPr>
            </w:pPr>
          </w:p>
        </w:tc>
        <w:tc>
          <w:tcPr>
            <w:tcW w:w="1680" w:type="dxa"/>
            <w:vAlign w:val="center"/>
          </w:tcPr>
          <w:p w14:paraId="34DE293E" w14:textId="77777777" w:rsidR="0052098A" w:rsidRDefault="0052098A" w:rsidP="003516B8">
            <w:pPr>
              <w:spacing w:line="280" w:lineRule="atLeast"/>
              <w:jc w:val="center"/>
              <w:rPr>
                <w:rFonts w:ascii="宋体" w:hAnsi="宋体"/>
                <w:bCs/>
              </w:rPr>
            </w:pPr>
          </w:p>
        </w:tc>
      </w:tr>
      <w:tr w:rsidR="0052098A" w14:paraId="2A5189DE" w14:textId="77777777" w:rsidTr="00727BED">
        <w:trPr>
          <w:trHeight w:val="400"/>
          <w:jc w:val="center"/>
        </w:trPr>
        <w:tc>
          <w:tcPr>
            <w:tcW w:w="948" w:type="dxa"/>
            <w:vAlign w:val="center"/>
          </w:tcPr>
          <w:p w14:paraId="5656E74E" w14:textId="77777777" w:rsidR="0052098A" w:rsidRDefault="0052098A" w:rsidP="003516B8">
            <w:pPr>
              <w:spacing w:line="280" w:lineRule="atLeast"/>
              <w:jc w:val="center"/>
              <w:rPr>
                <w:rFonts w:ascii="宋体" w:hAnsi="宋体"/>
                <w:bCs/>
              </w:rPr>
            </w:pPr>
            <w:r>
              <w:rPr>
                <w:rFonts w:ascii="宋体" w:hAnsi="宋体" w:hint="eastAsia"/>
                <w:bCs/>
              </w:rPr>
              <w:t>14</w:t>
            </w:r>
          </w:p>
        </w:tc>
        <w:tc>
          <w:tcPr>
            <w:tcW w:w="2415" w:type="dxa"/>
          </w:tcPr>
          <w:p w14:paraId="5EF47FAA" w14:textId="77777777" w:rsidR="0052098A" w:rsidRDefault="0052098A" w:rsidP="003516B8">
            <w:pPr>
              <w:jc w:val="center"/>
            </w:pPr>
          </w:p>
        </w:tc>
        <w:tc>
          <w:tcPr>
            <w:tcW w:w="4305" w:type="dxa"/>
            <w:vAlign w:val="center"/>
          </w:tcPr>
          <w:p w14:paraId="64D27EE9" w14:textId="77777777" w:rsidR="0052098A" w:rsidRDefault="0052098A" w:rsidP="003516B8">
            <w:pPr>
              <w:spacing w:line="280" w:lineRule="atLeast"/>
              <w:jc w:val="center"/>
              <w:rPr>
                <w:rFonts w:ascii="宋体" w:hAnsi="宋体"/>
                <w:bCs/>
              </w:rPr>
            </w:pPr>
          </w:p>
        </w:tc>
        <w:tc>
          <w:tcPr>
            <w:tcW w:w="1680" w:type="dxa"/>
            <w:vAlign w:val="center"/>
          </w:tcPr>
          <w:p w14:paraId="7A5BAEE5" w14:textId="77777777" w:rsidR="0052098A" w:rsidRDefault="0052098A" w:rsidP="003516B8">
            <w:pPr>
              <w:spacing w:line="280" w:lineRule="atLeast"/>
              <w:jc w:val="center"/>
              <w:rPr>
                <w:rFonts w:ascii="宋体" w:hAnsi="宋体"/>
                <w:bCs/>
              </w:rPr>
            </w:pPr>
          </w:p>
        </w:tc>
      </w:tr>
      <w:tr w:rsidR="0052098A" w14:paraId="6B1BF94A" w14:textId="77777777" w:rsidTr="00727BED">
        <w:trPr>
          <w:trHeight w:val="400"/>
          <w:jc w:val="center"/>
        </w:trPr>
        <w:tc>
          <w:tcPr>
            <w:tcW w:w="948" w:type="dxa"/>
            <w:vAlign w:val="center"/>
          </w:tcPr>
          <w:p w14:paraId="1522DB19" w14:textId="77777777" w:rsidR="0052098A" w:rsidRDefault="0052098A" w:rsidP="003516B8">
            <w:pPr>
              <w:spacing w:line="280" w:lineRule="atLeast"/>
              <w:jc w:val="center"/>
              <w:rPr>
                <w:rFonts w:ascii="宋体" w:hAnsi="宋体"/>
                <w:bCs/>
              </w:rPr>
            </w:pPr>
            <w:r>
              <w:rPr>
                <w:rFonts w:ascii="宋体" w:hAnsi="宋体" w:hint="eastAsia"/>
                <w:bCs/>
              </w:rPr>
              <w:t>15</w:t>
            </w:r>
          </w:p>
        </w:tc>
        <w:tc>
          <w:tcPr>
            <w:tcW w:w="2415" w:type="dxa"/>
          </w:tcPr>
          <w:p w14:paraId="753C1290" w14:textId="77777777" w:rsidR="0052098A" w:rsidRDefault="0052098A" w:rsidP="003516B8">
            <w:pPr>
              <w:jc w:val="center"/>
            </w:pPr>
          </w:p>
        </w:tc>
        <w:tc>
          <w:tcPr>
            <w:tcW w:w="4305" w:type="dxa"/>
            <w:vAlign w:val="center"/>
          </w:tcPr>
          <w:p w14:paraId="1CA11F44" w14:textId="77777777" w:rsidR="0052098A" w:rsidRDefault="0052098A" w:rsidP="003516B8">
            <w:pPr>
              <w:spacing w:line="280" w:lineRule="atLeast"/>
              <w:jc w:val="center"/>
              <w:rPr>
                <w:rFonts w:ascii="宋体" w:hAnsi="宋体"/>
                <w:bCs/>
              </w:rPr>
            </w:pPr>
          </w:p>
        </w:tc>
        <w:tc>
          <w:tcPr>
            <w:tcW w:w="1680" w:type="dxa"/>
            <w:vAlign w:val="center"/>
          </w:tcPr>
          <w:p w14:paraId="6C393E67" w14:textId="77777777" w:rsidR="0052098A" w:rsidRDefault="0052098A" w:rsidP="003516B8">
            <w:pPr>
              <w:spacing w:line="280" w:lineRule="atLeast"/>
              <w:jc w:val="center"/>
              <w:rPr>
                <w:rFonts w:ascii="宋体" w:hAnsi="宋体"/>
                <w:bCs/>
              </w:rPr>
            </w:pPr>
          </w:p>
        </w:tc>
      </w:tr>
      <w:tr w:rsidR="0052098A" w14:paraId="3E903BD3" w14:textId="77777777" w:rsidTr="00727BED">
        <w:trPr>
          <w:trHeight w:val="400"/>
          <w:jc w:val="center"/>
        </w:trPr>
        <w:tc>
          <w:tcPr>
            <w:tcW w:w="948" w:type="dxa"/>
            <w:vAlign w:val="center"/>
          </w:tcPr>
          <w:p w14:paraId="2B378019" w14:textId="77777777" w:rsidR="0052098A" w:rsidRDefault="0052098A" w:rsidP="003516B8">
            <w:pPr>
              <w:spacing w:line="280" w:lineRule="atLeast"/>
              <w:jc w:val="center"/>
              <w:rPr>
                <w:rFonts w:ascii="宋体" w:hAnsi="宋体"/>
                <w:bCs/>
              </w:rPr>
            </w:pPr>
            <w:r>
              <w:rPr>
                <w:rFonts w:ascii="宋体" w:hAnsi="宋体" w:hint="eastAsia"/>
                <w:bCs/>
              </w:rPr>
              <w:t>16</w:t>
            </w:r>
          </w:p>
        </w:tc>
        <w:tc>
          <w:tcPr>
            <w:tcW w:w="2415" w:type="dxa"/>
          </w:tcPr>
          <w:p w14:paraId="0B3A0E6F" w14:textId="77777777" w:rsidR="0052098A" w:rsidRDefault="0052098A" w:rsidP="003516B8">
            <w:pPr>
              <w:jc w:val="center"/>
            </w:pPr>
          </w:p>
        </w:tc>
        <w:tc>
          <w:tcPr>
            <w:tcW w:w="4305" w:type="dxa"/>
            <w:vAlign w:val="center"/>
          </w:tcPr>
          <w:p w14:paraId="4D487983" w14:textId="77777777" w:rsidR="0052098A" w:rsidRDefault="0052098A" w:rsidP="003516B8">
            <w:pPr>
              <w:spacing w:line="280" w:lineRule="atLeast"/>
              <w:jc w:val="center"/>
              <w:rPr>
                <w:rFonts w:ascii="宋体" w:hAnsi="宋体"/>
                <w:bCs/>
              </w:rPr>
            </w:pPr>
          </w:p>
        </w:tc>
        <w:tc>
          <w:tcPr>
            <w:tcW w:w="1680" w:type="dxa"/>
            <w:vAlign w:val="center"/>
          </w:tcPr>
          <w:p w14:paraId="706A717A" w14:textId="77777777" w:rsidR="0052098A" w:rsidRDefault="0052098A" w:rsidP="003516B8">
            <w:pPr>
              <w:spacing w:line="280" w:lineRule="atLeast"/>
              <w:jc w:val="center"/>
              <w:rPr>
                <w:rFonts w:ascii="宋体" w:hAnsi="宋体"/>
                <w:bCs/>
              </w:rPr>
            </w:pPr>
          </w:p>
        </w:tc>
      </w:tr>
      <w:tr w:rsidR="0052098A" w14:paraId="6DD9E526" w14:textId="77777777" w:rsidTr="00727BED">
        <w:trPr>
          <w:trHeight w:val="400"/>
          <w:jc w:val="center"/>
        </w:trPr>
        <w:tc>
          <w:tcPr>
            <w:tcW w:w="948" w:type="dxa"/>
            <w:vAlign w:val="center"/>
          </w:tcPr>
          <w:p w14:paraId="3E53D3B6" w14:textId="77777777" w:rsidR="0052098A" w:rsidRDefault="0052098A" w:rsidP="003516B8">
            <w:pPr>
              <w:spacing w:line="280" w:lineRule="atLeast"/>
              <w:jc w:val="center"/>
              <w:rPr>
                <w:rFonts w:ascii="宋体" w:hAnsi="宋体"/>
                <w:bCs/>
              </w:rPr>
            </w:pPr>
            <w:r>
              <w:rPr>
                <w:rFonts w:ascii="宋体" w:hAnsi="宋体" w:hint="eastAsia"/>
                <w:bCs/>
              </w:rPr>
              <w:t>17</w:t>
            </w:r>
          </w:p>
        </w:tc>
        <w:tc>
          <w:tcPr>
            <w:tcW w:w="2415" w:type="dxa"/>
          </w:tcPr>
          <w:p w14:paraId="30EDC097" w14:textId="77777777" w:rsidR="0052098A" w:rsidRDefault="0052098A" w:rsidP="003516B8">
            <w:pPr>
              <w:jc w:val="center"/>
            </w:pPr>
          </w:p>
        </w:tc>
        <w:tc>
          <w:tcPr>
            <w:tcW w:w="4305" w:type="dxa"/>
            <w:vAlign w:val="center"/>
          </w:tcPr>
          <w:p w14:paraId="2C0221AC" w14:textId="77777777" w:rsidR="0052098A" w:rsidRDefault="0052098A" w:rsidP="003516B8">
            <w:pPr>
              <w:spacing w:line="280" w:lineRule="atLeast"/>
              <w:jc w:val="center"/>
              <w:rPr>
                <w:rFonts w:ascii="宋体" w:hAnsi="宋体"/>
                <w:bCs/>
              </w:rPr>
            </w:pPr>
          </w:p>
        </w:tc>
        <w:tc>
          <w:tcPr>
            <w:tcW w:w="1680" w:type="dxa"/>
            <w:vAlign w:val="center"/>
          </w:tcPr>
          <w:p w14:paraId="68D27B87" w14:textId="77777777" w:rsidR="0052098A" w:rsidRDefault="0052098A" w:rsidP="003516B8">
            <w:pPr>
              <w:spacing w:line="280" w:lineRule="atLeast"/>
              <w:jc w:val="center"/>
              <w:rPr>
                <w:rFonts w:ascii="宋体" w:hAnsi="宋体"/>
                <w:bCs/>
              </w:rPr>
            </w:pPr>
          </w:p>
        </w:tc>
      </w:tr>
      <w:tr w:rsidR="0052098A" w14:paraId="1960F019" w14:textId="77777777" w:rsidTr="00727BED">
        <w:trPr>
          <w:trHeight w:val="400"/>
          <w:jc w:val="center"/>
        </w:trPr>
        <w:tc>
          <w:tcPr>
            <w:tcW w:w="948" w:type="dxa"/>
            <w:vAlign w:val="center"/>
          </w:tcPr>
          <w:p w14:paraId="5B38CD5A" w14:textId="77777777" w:rsidR="0052098A" w:rsidRDefault="0052098A" w:rsidP="003516B8">
            <w:pPr>
              <w:spacing w:line="280" w:lineRule="atLeast"/>
              <w:jc w:val="center"/>
              <w:rPr>
                <w:rFonts w:ascii="宋体" w:hAnsi="宋体"/>
                <w:bCs/>
              </w:rPr>
            </w:pPr>
            <w:r>
              <w:rPr>
                <w:rFonts w:ascii="宋体" w:hAnsi="宋体" w:hint="eastAsia"/>
                <w:bCs/>
              </w:rPr>
              <w:t>18</w:t>
            </w:r>
          </w:p>
        </w:tc>
        <w:tc>
          <w:tcPr>
            <w:tcW w:w="2415" w:type="dxa"/>
          </w:tcPr>
          <w:p w14:paraId="2D2ADAED" w14:textId="77777777" w:rsidR="0052098A" w:rsidRDefault="0052098A" w:rsidP="003516B8">
            <w:pPr>
              <w:jc w:val="center"/>
            </w:pPr>
          </w:p>
        </w:tc>
        <w:tc>
          <w:tcPr>
            <w:tcW w:w="4305" w:type="dxa"/>
            <w:vAlign w:val="center"/>
          </w:tcPr>
          <w:p w14:paraId="601D78C8" w14:textId="77777777" w:rsidR="0052098A" w:rsidRDefault="0052098A" w:rsidP="003516B8">
            <w:pPr>
              <w:spacing w:line="280" w:lineRule="atLeast"/>
              <w:jc w:val="center"/>
              <w:rPr>
                <w:rFonts w:ascii="宋体" w:hAnsi="宋体"/>
                <w:bCs/>
              </w:rPr>
            </w:pPr>
          </w:p>
        </w:tc>
        <w:tc>
          <w:tcPr>
            <w:tcW w:w="1680" w:type="dxa"/>
            <w:vAlign w:val="center"/>
          </w:tcPr>
          <w:p w14:paraId="65AF83D2" w14:textId="77777777" w:rsidR="0052098A" w:rsidRDefault="0052098A" w:rsidP="003516B8">
            <w:pPr>
              <w:spacing w:line="280" w:lineRule="atLeast"/>
              <w:jc w:val="center"/>
              <w:rPr>
                <w:rFonts w:ascii="宋体" w:hAnsi="宋体"/>
                <w:bCs/>
              </w:rPr>
            </w:pPr>
          </w:p>
        </w:tc>
      </w:tr>
      <w:tr w:rsidR="0052098A" w14:paraId="29DF32CD" w14:textId="77777777" w:rsidTr="00727BED">
        <w:trPr>
          <w:trHeight w:val="400"/>
          <w:jc w:val="center"/>
        </w:trPr>
        <w:tc>
          <w:tcPr>
            <w:tcW w:w="948" w:type="dxa"/>
            <w:vAlign w:val="center"/>
          </w:tcPr>
          <w:p w14:paraId="36E7BCA2" w14:textId="77777777" w:rsidR="0052098A" w:rsidRDefault="0052098A" w:rsidP="003516B8">
            <w:pPr>
              <w:spacing w:line="280" w:lineRule="atLeast"/>
              <w:jc w:val="center"/>
              <w:rPr>
                <w:rFonts w:ascii="宋体" w:hAnsi="宋体"/>
                <w:bCs/>
              </w:rPr>
            </w:pPr>
            <w:r>
              <w:rPr>
                <w:rFonts w:ascii="宋体" w:hAnsi="宋体" w:hint="eastAsia"/>
                <w:bCs/>
              </w:rPr>
              <w:t>19</w:t>
            </w:r>
          </w:p>
        </w:tc>
        <w:tc>
          <w:tcPr>
            <w:tcW w:w="2415" w:type="dxa"/>
          </w:tcPr>
          <w:p w14:paraId="733C6C9D" w14:textId="77777777" w:rsidR="0052098A" w:rsidRDefault="0052098A" w:rsidP="003516B8">
            <w:pPr>
              <w:jc w:val="center"/>
            </w:pPr>
          </w:p>
        </w:tc>
        <w:tc>
          <w:tcPr>
            <w:tcW w:w="4305" w:type="dxa"/>
            <w:vAlign w:val="center"/>
          </w:tcPr>
          <w:p w14:paraId="701FB419" w14:textId="77777777" w:rsidR="0052098A" w:rsidRDefault="0052098A" w:rsidP="003516B8">
            <w:pPr>
              <w:spacing w:line="280" w:lineRule="atLeast"/>
              <w:jc w:val="center"/>
              <w:rPr>
                <w:rFonts w:ascii="宋体" w:hAnsi="宋体"/>
                <w:bCs/>
              </w:rPr>
            </w:pPr>
          </w:p>
        </w:tc>
        <w:tc>
          <w:tcPr>
            <w:tcW w:w="1680" w:type="dxa"/>
            <w:vAlign w:val="center"/>
          </w:tcPr>
          <w:p w14:paraId="0B4D2709" w14:textId="77777777" w:rsidR="0052098A" w:rsidRDefault="0052098A" w:rsidP="003516B8">
            <w:pPr>
              <w:spacing w:line="280" w:lineRule="atLeast"/>
              <w:jc w:val="center"/>
              <w:rPr>
                <w:rFonts w:ascii="宋体" w:hAnsi="宋体"/>
                <w:bCs/>
              </w:rPr>
            </w:pPr>
          </w:p>
        </w:tc>
      </w:tr>
      <w:tr w:rsidR="0052098A" w14:paraId="34ADFEE5" w14:textId="77777777" w:rsidTr="00727BED">
        <w:trPr>
          <w:trHeight w:val="400"/>
          <w:jc w:val="center"/>
        </w:trPr>
        <w:tc>
          <w:tcPr>
            <w:tcW w:w="948" w:type="dxa"/>
            <w:vAlign w:val="center"/>
          </w:tcPr>
          <w:p w14:paraId="72ACB497" w14:textId="77777777" w:rsidR="0052098A" w:rsidRDefault="0052098A" w:rsidP="003516B8">
            <w:pPr>
              <w:spacing w:line="280" w:lineRule="atLeast"/>
              <w:jc w:val="center"/>
              <w:rPr>
                <w:rFonts w:ascii="宋体" w:hAnsi="宋体"/>
                <w:bCs/>
              </w:rPr>
            </w:pPr>
            <w:r>
              <w:rPr>
                <w:rFonts w:ascii="宋体" w:hAnsi="宋体" w:hint="eastAsia"/>
                <w:bCs/>
              </w:rPr>
              <w:t>20</w:t>
            </w:r>
          </w:p>
        </w:tc>
        <w:tc>
          <w:tcPr>
            <w:tcW w:w="2415" w:type="dxa"/>
          </w:tcPr>
          <w:p w14:paraId="6699080E" w14:textId="77777777" w:rsidR="0052098A" w:rsidRDefault="0052098A" w:rsidP="003516B8">
            <w:pPr>
              <w:jc w:val="center"/>
            </w:pPr>
          </w:p>
        </w:tc>
        <w:tc>
          <w:tcPr>
            <w:tcW w:w="4305" w:type="dxa"/>
            <w:vAlign w:val="center"/>
          </w:tcPr>
          <w:p w14:paraId="17D6DD07" w14:textId="77777777" w:rsidR="0052098A" w:rsidRDefault="0052098A" w:rsidP="003516B8">
            <w:pPr>
              <w:spacing w:line="280" w:lineRule="atLeast"/>
              <w:jc w:val="center"/>
              <w:rPr>
                <w:rFonts w:ascii="宋体" w:hAnsi="宋体"/>
                <w:bCs/>
              </w:rPr>
            </w:pPr>
          </w:p>
        </w:tc>
        <w:tc>
          <w:tcPr>
            <w:tcW w:w="1680" w:type="dxa"/>
            <w:vAlign w:val="center"/>
          </w:tcPr>
          <w:p w14:paraId="28EA0426" w14:textId="77777777" w:rsidR="0052098A" w:rsidRDefault="0052098A" w:rsidP="003516B8">
            <w:pPr>
              <w:spacing w:line="280" w:lineRule="atLeast"/>
              <w:jc w:val="center"/>
              <w:rPr>
                <w:rFonts w:ascii="宋体" w:hAnsi="宋体"/>
                <w:bCs/>
              </w:rPr>
            </w:pPr>
          </w:p>
        </w:tc>
      </w:tr>
      <w:tr w:rsidR="0052098A" w14:paraId="3D562FB2" w14:textId="77777777" w:rsidTr="00727BED">
        <w:trPr>
          <w:trHeight w:val="400"/>
          <w:jc w:val="center"/>
        </w:trPr>
        <w:tc>
          <w:tcPr>
            <w:tcW w:w="948" w:type="dxa"/>
            <w:vAlign w:val="center"/>
          </w:tcPr>
          <w:p w14:paraId="12186FE9" w14:textId="77777777" w:rsidR="0052098A" w:rsidRDefault="0052098A" w:rsidP="003516B8">
            <w:pPr>
              <w:spacing w:line="280" w:lineRule="atLeast"/>
              <w:jc w:val="center"/>
              <w:rPr>
                <w:rFonts w:ascii="宋体" w:hAnsi="宋体"/>
                <w:bCs/>
              </w:rPr>
            </w:pPr>
            <w:r>
              <w:rPr>
                <w:rFonts w:ascii="宋体" w:hAnsi="宋体" w:hint="eastAsia"/>
                <w:bCs/>
              </w:rPr>
              <w:t>21</w:t>
            </w:r>
          </w:p>
        </w:tc>
        <w:tc>
          <w:tcPr>
            <w:tcW w:w="2415" w:type="dxa"/>
          </w:tcPr>
          <w:p w14:paraId="4E89F384" w14:textId="77777777" w:rsidR="0052098A" w:rsidRDefault="0052098A" w:rsidP="003516B8">
            <w:pPr>
              <w:jc w:val="center"/>
            </w:pPr>
          </w:p>
        </w:tc>
        <w:tc>
          <w:tcPr>
            <w:tcW w:w="4305" w:type="dxa"/>
            <w:vAlign w:val="center"/>
          </w:tcPr>
          <w:p w14:paraId="1D4FFFCC" w14:textId="77777777" w:rsidR="0052098A" w:rsidRDefault="0052098A" w:rsidP="003516B8">
            <w:pPr>
              <w:spacing w:line="280" w:lineRule="atLeast"/>
              <w:jc w:val="center"/>
              <w:rPr>
                <w:rFonts w:ascii="宋体" w:hAnsi="宋体"/>
                <w:bCs/>
              </w:rPr>
            </w:pPr>
          </w:p>
        </w:tc>
        <w:tc>
          <w:tcPr>
            <w:tcW w:w="1680" w:type="dxa"/>
            <w:vAlign w:val="center"/>
          </w:tcPr>
          <w:p w14:paraId="2114FDB8" w14:textId="77777777" w:rsidR="0052098A" w:rsidRDefault="0052098A" w:rsidP="003516B8">
            <w:pPr>
              <w:spacing w:line="280" w:lineRule="atLeast"/>
              <w:jc w:val="center"/>
              <w:rPr>
                <w:rFonts w:ascii="宋体" w:hAnsi="宋体"/>
                <w:bCs/>
              </w:rPr>
            </w:pPr>
          </w:p>
        </w:tc>
      </w:tr>
      <w:tr w:rsidR="0052098A" w14:paraId="56A14A73" w14:textId="77777777" w:rsidTr="00727BED">
        <w:trPr>
          <w:trHeight w:val="400"/>
          <w:jc w:val="center"/>
        </w:trPr>
        <w:tc>
          <w:tcPr>
            <w:tcW w:w="948" w:type="dxa"/>
            <w:vAlign w:val="center"/>
          </w:tcPr>
          <w:p w14:paraId="2E708DD1" w14:textId="77777777" w:rsidR="0052098A" w:rsidRDefault="0052098A" w:rsidP="003516B8">
            <w:pPr>
              <w:spacing w:line="280" w:lineRule="atLeast"/>
              <w:jc w:val="center"/>
              <w:rPr>
                <w:rFonts w:ascii="宋体" w:hAnsi="宋体"/>
                <w:bCs/>
              </w:rPr>
            </w:pPr>
            <w:r>
              <w:rPr>
                <w:rFonts w:ascii="宋体" w:hAnsi="宋体"/>
                <w:bCs/>
              </w:rPr>
              <w:t>2</w:t>
            </w:r>
            <w:r>
              <w:rPr>
                <w:rFonts w:ascii="宋体" w:hAnsi="宋体" w:hint="eastAsia"/>
                <w:bCs/>
              </w:rPr>
              <w:t>2</w:t>
            </w:r>
          </w:p>
        </w:tc>
        <w:tc>
          <w:tcPr>
            <w:tcW w:w="2415" w:type="dxa"/>
          </w:tcPr>
          <w:p w14:paraId="2EFD4FB6" w14:textId="77777777" w:rsidR="0052098A" w:rsidRDefault="0052098A" w:rsidP="003516B8">
            <w:pPr>
              <w:jc w:val="center"/>
            </w:pPr>
          </w:p>
        </w:tc>
        <w:tc>
          <w:tcPr>
            <w:tcW w:w="4305" w:type="dxa"/>
            <w:vAlign w:val="center"/>
          </w:tcPr>
          <w:p w14:paraId="46E7C937" w14:textId="77777777" w:rsidR="0052098A" w:rsidRDefault="0052098A" w:rsidP="003516B8">
            <w:pPr>
              <w:spacing w:line="280" w:lineRule="atLeast"/>
              <w:jc w:val="center"/>
              <w:rPr>
                <w:rFonts w:ascii="宋体" w:hAnsi="宋体"/>
                <w:bCs/>
              </w:rPr>
            </w:pPr>
          </w:p>
        </w:tc>
        <w:tc>
          <w:tcPr>
            <w:tcW w:w="1680" w:type="dxa"/>
            <w:vAlign w:val="center"/>
          </w:tcPr>
          <w:p w14:paraId="451F237D" w14:textId="77777777" w:rsidR="0052098A" w:rsidRDefault="0052098A" w:rsidP="003516B8">
            <w:pPr>
              <w:spacing w:line="280" w:lineRule="atLeast"/>
              <w:jc w:val="center"/>
              <w:rPr>
                <w:rFonts w:ascii="宋体" w:hAnsi="宋体"/>
                <w:bCs/>
              </w:rPr>
            </w:pPr>
          </w:p>
        </w:tc>
      </w:tr>
    </w:tbl>
    <w:p w14:paraId="04B20808" w14:textId="77777777" w:rsidR="0052098A" w:rsidRDefault="0052098A" w:rsidP="0052098A">
      <w:pPr>
        <w:rPr>
          <w:szCs w:val="21"/>
        </w:rPr>
      </w:pPr>
    </w:p>
    <w:p w14:paraId="3CEABDC0" w14:textId="77777777" w:rsidR="00727BED" w:rsidRDefault="00727BED">
      <w:pPr>
        <w:widowControl/>
        <w:jc w:val="left"/>
        <w:rPr>
          <w:rFonts w:ascii="宋体" w:hAnsi="宋体"/>
          <w:b/>
          <w:bCs/>
          <w:sz w:val="28"/>
          <w:szCs w:val="28"/>
        </w:rPr>
      </w:pPr>
      <w:r>
        <w:rPr>
          <w:rFonts w:ascii="宋体" w:hAnsi="宋体"/>
          <w:b/>
          <w:bCs/>
          <w:sz w:val="28"/>
          <w:szCs w:val="28"/>
        </w:rPr>
        <w:br w:type="page"/>
      </w:r>
    </w:p>
    <w:p w14:paraId="147E33FD" w14:textId="77777777" w:rsidR="00474E79" w:rsidRPr="00301DFD" w:rsidRDefault="007A1D2E" w:rsidP="00301DFD">
      <w:pPr>
        <w:pStyle w:val="12"/>
        <w:spacing w:before="0" w:after="0" w:line="460" w:lineRule="exact"/>
        <w:ind w:left="2517"/>
        <w:jc w:val="both"/>
        <w:outlineLvl w:val="0"/>
      </w:pPr>
      <w:bookmarkStart w:id="25" w:name="_Toc391046318"/>
      <w:r w:rsidRPr="00301DFD">
        <w:rPr>
          <w:rFonts w:hint="eastAsia"/>
        </w:rPr>
        <w:lastRenderedPageBreak/>
        <w:t>表3.3 设备设施清单</w:t>
      </w:r>
      <w:bookmarkEnd w:id="25"/>
    </w:p>
    <w:tbl>
      <w:tblPr>
        <w:tblW w:w="10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678"/>
        <w:gridCol w:w="1157"/>
        <w:gridCol w:w="1636"/>
        <w:gridCol w:w="798"/>
        <w:gridCol w:w="798"/>
        <w:gridCol w:w="1110"/>
        <w:gridCol w:w="850"/>
        <w:gridCol w:w="1134"/>
        <w:gridCol w:w="1297"/>
      </w:tblGrid>
      <w:tr w:rsidR="00474E79" w14:paraId="5ED1AAAA" w14:textId="77777777" w:rsidTr="00474E79">
        <w:trPr>
          <w:trHeight w:val="604"/>
          <w:jc w:val="center"/>
        </w:trPr>
        <w:tc>
          <w:tcPr>
            <w:tcW w:w="990" w:type="dxa"/>
            <w:vAlign w:val="center"/>
          </w:tcPr>
          <w:p w14:paraId="489D1E17" w14:textId="77777777" w:rsidR="00474E79" w:rsidRDefault="00474E79" w:rsidP="003516B8">
            <w:pPr>
              <w:jc w:val="center"/>
            </w:pPr>
            <w:r>
              <w:rPr>
                <w:rFonts w:hint="eastAsia"/>
              </w:rPr>
              <w:t>设备名称</w:t>
            </w:r>
          </w:p>
        </w:tc>
        <w:tc>
          <w:tcPr>
            <w:tcW w:w="678" w:type="dxa"/>
            <w:vAlign w:val="center"/>
          </w:tcPr>
          <w:p w14:paraId="4E984680" w14:textId="77777777" w:rsidR="00474E79" w:rsidRDefault="00474E79" w:rsidP="003516B8">
            <w:pPr>
              <w:jc w:val="center"/>
            </w:pPr>
            <w:r>
              <w:rPr>
                <w:rFonts w:hint="eastAsia"/>
              </w:rPr>
              <w:t>编号</w:t>
            </w:r>
          </w:p>
        </w:tc>
        <w:tc>
          <w:tcPr>
            <w:tcW w:w="1157" w:type="dxa"/>
            <w:vAlign w:val="center"/>
          </w:tcPr>
          <w:p w14:paraId="42D576CA" w14:textId="77777777" w:rsidR="00474E79" w:rsidRDefault="00474E79" w:rsidP="003516B8">
            <w:pPr>
              <w:jc w:val="center"/>
            </w:pPr>
            <w:r>
              <w:rPr>
                <w:rFonts w:hint="eastAsia"/>
              </w:rPr>
              <w:t>设备地点</w:t>
            </w:r>
          </w:p>
        </w:tc>
        <w:tc>
          <w:tcPr>
            <w:tcW w:w="1636" w:type="dxa"/>
            <w:vAlign w:val="center"/>
          </w:tcPr>
          <w:p w14:paraId="123AF881" w14:textId="77777777" w:rsidR="00474E79" w:rsidRDefault="00474E79" w:rsidP="003516B8">
            <w:pPr>
              <w:jc w:val="center"/>
            </w:pPr>
            <w:r>
              <w:rPr>
                <w:rFonts w:hint="eastAsia"/>
              </w:rPr>
              <w:t>制造单位</w:t>
            </w:r>
          </w:p>
        </w:tc>
        <w:tc>
          <w:tcPr>
            <w:tcW w:w="798" w:type="dxa"/>
            <w:vAlign w:val="center"/>
          </w:tcPr>
          <w:p w14:paraId="7B5C2D86" w14:textId="77777777" w:rsidR="00474E79" w:rsidRDefault="00474E79" w:rsidP="003516B8">
            <w:pPr>
              <w:jc w:val="center"/>
            </w:pPr>
            <w:r>
              <w:rPr>
                <w:rFonts w:hint="eastAsia"/>
              </w:rPr>
              <w:t>出厂日期</w:t>
            </w:r>
          </w:p>
        </w:tc>
        <w:tc>
          <w:tcPr>
            <w:tcW w:w="798" w:type="dxa"/>
            <w:vAlign w:val="center"/>
          </w:tcPr>
          <w:p w14:paraId="1A4B6485" w14:textId="77777777" w:rsidR="00474E79" w:rsidRDefault="00474E79" w:rsidP="003516B8">
            <w:pPr>
              <w:jc w:val="center"/>
            </w:pPr>
            <w:r>
              <w:rPr>
                <w:rFonts w:hint="eastAsia"/>
              </w:rPr>
              <w:t>使用日期</w:t>
            </w:r>
          </w:p>
        </w:tc>
        <w:tc>
          <w:tcPr>
            <w:tcW w:w="1110" w:type="dxa"/>
            <w:vAlign w:val="center"/>
          </w:tcPr>
          <w:p w14:paraId="595BF916" w14:textId="77777777" w:rsidR="00474E79" w:rsidRDefault="00474E79" w:rsidP="003516B8">
            <w:pPr>
              <w:jc w:val="center"/>
            </w:pPr>
            <w:r>
              <w:rPr>
                <w:rFonts w:hint="eastAsia"/>
              </w:rPr>
              <w:t>设备状况</w:t>
            </w:r>
          </w:p>
        </w:tc>
        <w:tc>
          <w:tcPr>
            <w:tcW w:w="850" w:type="dxa"/>
            <w:vAlign w:val="center"/>
          </w:tcPr>
          <w:p w14:paraId="386FB8BA" w14:textId="77777777" w:rsidR="00474E79" w:rsidRDefault="00474E79" w:rsidP="003516B8">
            <w:pPr>
              <w:jc w:val="center"/>
            </w:pPr>
            <w:r>
              <w:rPr>
                <w:rFonts w:hint="eastAsia"/>
              </w:rPr>
              <w:t>附件</w:t>
            </w:r>
          </w:p>
        </w:tc>
        <w:tc>
          <w:tcPr>
            <w:tcW w:w="1134" w:type="dxa"/>
            <w:vAlign w:val="center"/>
          </w:tcPr>
          <w:p w14:paraId="310E9B73" w14:textId="77777777" w:rsidR="00474E79" w:rsidRDefault="00474E79" w:rsidP="003516B8">
            <w:pPr>
              <w:jc w:val="center"/>
            </w:pPr>
            <w:r>
              <w:rPr>
                <w:rFonts w:hint="eastAsia"/>
              </w:rPr>
              <w:t>其它</w:t>
            </w:r>
          </w:p>
        </w:tc>
        <w:tc>
          <w:tcPr>
            <w:tcW w:w="1297" w:type="dxa"/>
            <w:vAlign w:val="center"/>
          </w:tcPr>
          <w:p w14:paraId="186E697D" w14:textId="77777777" w:rsidR="00474E79" w:rsidRDefault="00474E79" w:rsidP="003516B8">
            <w:pPr>
              <w:jc w:val="center"/>
            </w:pPr>
            <w:r>
              <w:rPr>
                <w:rFonts w:hint="eastAsia"/>
              </w:rPr>
              <w:t>设备负责人</w:t>
            </w:r>
          </w:p>
        </w:tc>
      </w:tr>
      <w:tr w:rsidR="00474E79" w14:paraId="463FF26C" w14:textId="77777777" w:rsidTr="00474E79">
        <w:trPr>
          <w:trHeight w:val="599"/>
          <w:jc w:val="center"/>
        </w:trPr>
        <w:tc>
          <w:tcPr>
            <w:tcW w:w="990" w:type="dxa"/>
            <w:vAlign w:val="center"/>
          </w:tcPr>
          <w:p w14:paraId="2C8D15D3" w14:textId="77777777" w:rsidR="00474E79" w:rsidRDefault="00474E79" w:rsidP="003516B8">
            <w:pPr>
              <w:jc w:val="center"/>
            </w:pPr>
          </w:p>
        </w:tc>
        <w:tc>
          <w:tcPr>
            <w:tcW w:w="678" w:type="dxa"/>
            <w:vAlign w:val="center"/>
          </w:tcPr>
          <w:p w14:paraId="3B8AFFDE" w14:textId="77777777" w:rsidR="00474E79" w:rsidRDefault="00474E79" w:rsidP="003516B8">
            <w:pPr>
              <w:jc w:val="center"/>
            </w:pPr>
          </w:p>
        </w:tc>
        <w:tc>
          <w:tcPr>
            <w:tcW w:w="1157" w:type="dxa"/>
            <w:vAlign w:val="center"/>
          </w:tcPr>
          <w:p w14:paraId="5E86B4AC" w14:textId="77777777" w:rsidR="00474E79" w:rsidRDefault="00474E79" w:rsidP="003516B8">
            <w:pPr>
              <w:jc w:val="center"/>
            </w:pPr>
          </w:p>
        </w:tc>
        <w:tc>
          <w:tcPr>
            <w:tcW w:w="1636" w:type="dxa"/>
            <w:vAlign w:val="center"/>
          </w:tcPr>
          <w:p w14:paraId="70CE2032" w14:textId="77777777" w:rsidR="00474E79" w:rsidRDefault="00474E79" w:rsidP="003516B8">
            <w:pPr>
              <w:jc w:val="center"/>
            </w:pPr>
          </w:p>
        </w:tc>
        <w:tc>
          <w:tcPr>
            <w:tcW w:w="798" w:type="dxa"/>
            <w:vAlign w:val="center"/>
          </w:tcPr>
          <w:p w14:paraId="2EB605B7" w14:textId="77777777" w:rsidR="00474E79" w:rsidRDefault="00474E79" w:rsidP="003516B8">
            <w:pPr>
              <w:jc w:val="center"/>
            </w:pPr>
          </w:p>
        </w:tc>
        <w:tc>
          <w:tcPr>
            <w:tcW w:w="798" w:type="dxa"/>
            <w:vAlign w:val="center"/>
          </w:tcPr>
          <w:p w14:paraId="18061885" w14:textId="77777777" w:rsidR="00474E79" w:rsidRDefault="00474E79" w:rsidP="003516B8">
            <w:pPr>
              <w:jc w:val="center"/>
            </w:pPr>
          </w:p>
        </w:tc>
        <w:tc>
          <w:tcPr>
            <w:tcW w:w="1110" w:type="dxa"/>
            <w:vAlign w:val="center"/>
          </w:tcPr>
          <w:p w14:paraId="3CE77464" w14:textId="77777777" w:rsidR="00474E79" w:rsidRDefault="00474E79" w:rsidP="003516B8">
            <w:pPr>
              <w:jc w:val="center"/>
            </w:pPr>
          </w:p>
        </w:tc>
        <w:tc>
          <w:tcPr>
            <w:tcW w:w="850" w:type="dxa"/>
            <w:vAlign w:val="center"/>
          </w:tcPr>
          <w:p w14:paraId="16690483" w14:textId="77777777" w:rsidR="00474E79" w:rsidRDefault="00474E79" w:rsidP="003516B8">
            <w:pPr>
              <w:jc w:val="center"/>
            </w:pPr>
          </w:p>
        </w:tc>
        <w:tc>
          <w:tcPr>
            <w:tcW w:w="1134" w:type="dxa"/>
            <w:vAlign w:val="center"/>
          </w:tcPr>
          <w:p w14:paraId="55DEC372" w14:textId="77777777" w:rsidR="00474E79" w:rsidRDefault="00474E79" w:rsidP="003516B8">
            <w:pPr>
              <w:jc w:val="center"/>
            </w:pPr>
          </w:p>
        </w:tc>
        <w:tc>
          <w:tcPr>
            <w:tcW w:w="1297" w:type="dxa"/>
            <w:vAlign w:val="center"/>
          </w:tcPr>
          <w:p w14:paraId="5DFCCC8C" w14:textId="77777777" w:rsidR="00474E79" w:rsidRDefault="00474E79" w:rsidP="003516B8">
            <w:pPr>
              <w:jc w:val="center"/>
            </w:pPr>
          </w:p>
        </w:tc>
      </w:tr>
      <w:tr w:rsidR="00474E79" w14:paraId="6CE8C484" w14:textId="77777777" w:rsidTr="00474E79">
        <w:trPr>
          <w:trHeight w:val="599"/>
          <w:jc w:val="center"/>
        </w:trPr>
        <w:tc>
          <w:tcPr>
            <w:tcW w:w="990" w:type="dxa"/>
            <w:vAlign w:val="center"/>
          </w:tcPr>
          <w:p w14:paraId="1E43F1BA" w14:textId="77777777" w:rsidR="00474E79" w:rsidRDefault="00474E79" w:rsidP="003516B8">
            <w:pPr>
              <w:jc w:val="center"/>
            </w:pPr>
          </w:p>
        </w:tc>
        <w:tc>
          <w:tcPr>
            <w:tcW w:w="678" w:type="dxa"/>
            <w:vAlign w:val="center"/>
          </w:tcPr>
          <w:p w14:paraId="2F9D33E7" w14:textId="77777777" w:rsidR="00474E79" w:rsidRDefault="00474E79" w:rsidP="003516B8">
            <w:pPr>
              <w:jc w:val="center"/>
            </w:pPr>
          </w:p>
        </w:tc>
        <w:tc>
          <w:tcPr>
            <w:tcW w:w="1157" w:type="dxa"/>
            <w:vAlign w:val="center"/>
          </w:tcPr>
          <w:p w14:paraId="3CDCFBC3" w14:textId="77777777" w:rsidR="00474E79" w:rsidRDefault="00474E79" w:rsidP="003516B8">
            <w:pPr>
              <w:jc w:val="center"/>
            </w:pPr>
          </w:p>
        </w:tc>
        <w:tc>
          <w:tcPr>
            <w:tcW w:w="1636" w:type="dxa"/>
            <w:vAlign w:val="center"/>
          </w:tcPr>
          <w:p w14:paraId="04B32F53" w14:textId="77777777" w:rsidR="00474E79" w:rsidRDefault="00474E79" w:rsidP="003516B8">
            <w:pPr>
              <w:jc w:val="center"/>
            </w:pPr>
          </w:p>
        </w:tc>
        <w:tc>
          <w:tcPr>
            <w:tcW w:w="798" w:type="dxa"/>
            <w:vAlign w:val="center"/>
          </w:tcPr>
          <w:p w14:paraId="692B4191" w14:textId="77777777" w:rsidR="00474E79" w:rsidRDefault="00474E79" w:rsidP="003516B8">
            <w:pPr>
              <w:jc w:val="center"/>
            </w:pPr>
          </w:p>
        </w:tc>
        <w:tc>
          <w:tcPr>
            <w:tcW w:w="798" w:type="dxa"/>
            <w:vAlign w:val="center"/>
          </w:tcPr>
          <w:p w14:paraId="3B7F3D47" w14:textId="77777777" w:rsidR="00474E79" w:rsidRDefault="00474E79" w:rsidP="003516B8">
            <w:pPr>
              <w:jc w:val="center"/>
            </w:pPr>
          </w:p>
        </w:tc>
        <w:tc>
          <w:tcPr>
            <w:tcW w:w="1110" w:type="dxa"/>
            <w:vAlign w:val="center"/>
          </w:tcPr>
          <w:p w14:paraId="1B5EB253" w14:textId="77777777" w:rsidR="00474E79" w:rsidRDefault="00474E79" w:rsidP="003516B8">
            <w:pPr>
              <w:jc w:val="center"/>
            </w:pPr>
          </w:p>
        </w:tc>
        <w:tc>
          <w:tcPr>
            <w:tcW w:w="850" w:type="dxa"/>
            <w:vAlign w:val="center"/>
          </w:tcPr>
          <w:p w14:paraId="1AEBD25A" w14:textId="77777777" w:rsidR="00474E79" w:rsidRDefault="00474E79" w:rsidP="003516B8">
            <w:pPr>
              <w:jc w:val="center"/>
            </w:pPr>
          </w:p>
        </w:tc>
        <w:tc>
          <w:tcPr>
            <w:tcW w:w="1134" w:type="dxa"/>
            <w:vAlign w:val="center"/>
          </w:tcPr>
          <w:p w14:paraId="63F18303" w14:textId="77777777" w:rsidR="00474E79" w:rsidRDefault="00474E79" w:rsidP="003516B8">
            <w:pPr>
              <w:jc w:val="center"/>
            </w:pPr>
          </w:p>
        </w:tc>
        <w:tc>
          <w:tcPr>
            <w:tcW w:w="1297" w:type="dxa"/>
            <w:vAlign w:val="center"/>
          </w:tcPr>
          <w:p w14:paraId="433BEC65" w14:textId="77777777" w:rsidR="00474E79" w:rsidRDefault="00474E79" w:rsidP="003516B8">
            <w:pPr>
              <w:jc w:val="center"/>
            </w:pPr>
          </w:p>
        </w:tc>
      </w:tr>
      <w:tr w:rsidR="00474E79" w14:paraId="480982B8" w14:textId="77777777" w:rsidTr="00474E79">
        <w:trPr>
          <w:trHeight w:val="599"/>
          <w:jc w:val="center"/>
        </w:trPr>
        <w:tc>
          <w:tcPr>
            <w:tcW w:w="990" w:type="dxa"/>
            <w:vAlign w:val="center"/>
          </w:tcPr>
          <w:p w14:paraId="38C7F663" w14:textId="77777777" w:rsidR="00474E79" w:rsidRDefault="00474E79" w:rsidP="003516B8">
            <w:pPr>
              <w:jc w:val="center"/>
            </w:pPr>
          </w:p>
        </w:tc>
        <w:tc>
          <w:tcPr>
            <w:tcW w:w="678" w:type="dxa"/>
            <w:vAlign w:val="center"/>
          </w:tcPr>
          <w:p w14:paraId="6A44064F" w14:textId="77777777" w:rsidR="00474E79" w:rsidRDefault="00474E79" w:rsidP="003516B8">
            <w:pPr>
              <w:jc w:val="center"/>
            </w:pPr>
          </w:p>
        </w:tc>
        <w:tc>
          <w:tcPr>
            <w:tcW w:w="1157" w:type="dxa"/>
            <w:vAlign w:val="center"/>
          </w:tcPr>
          <w:p w14:paraId="4EB2F671" w14:textId="77777777" w:rsidR="00474E79" w:rsidRDefault="00474E79" w:rsidP="003516B8">
            <w:pPr>
              <w:jc w:val="center"/>
            </w:pPr>
          </w:p>
        </w:tc>
        <w:tc>
          <w:tcPr>
            <w:tcW w:w="1636" w:type="dxa"/>
            <w:vAlign w:val="center"/>
          </w:tcPr>
          <w:p w14:paraId="42A51C8D" w14:textId="77777777" w:rsidR="00474E79" w:rsidRDefault="00474E79" w:rsidP="003516B8">
            <w:pPr>
              <w:jc w:val="center"/>
            </w:pPr>
          </w:p>
        </w:tc>
        <w:tc>
          <w:tcPr>
            <w:tcW w:w="798" w:type="dxa"/>
            <w:vAlign w:val="center"/>
          </w:tcPr>
          <w:p w14:paraId="53451C59" w14:textId="77777777" w:rsidR="00474E79" w:rsidRDefault="00474E79" w:rsidP="003516B8">
            <w:pPr>
              <w:jc w:val="center"/>
            </w:pPr>
          </w:p>
        </w:tc>
        <w:tc>
          <w:tcPr>
            <w:tcW w:w="798" w:type="dxa"/>
            <w:vAlign w:val="center"/>
          </w:tcPr>
          <w:p w14:paraId="1D5D54FB" w14:textId="77777777" w:rsidR="00474E79" w:rsidRDefault="00474E79" w:rsidP="003516B8">
            <w:pPr>
              <w:jc w:val="center"/>
            </w:pPr>
          </w:p>
        </w:tc>
        <w:tc>
          <w:tcPr>
            <w:tcW w:w="1110" w:type="dxa"/>
            <w:vAlign w:val="center"/>
          </w:tcPr>
          <w:p w14:paraId="2091E213" w14:textId="77777777" w:rsidR="00474E79" w:rsidRDefault="00474E79" w:rsidP="003516B8">
            <w:pPr>
              <w:jc w:val="center"/>
            </w:pPr>
          </w:p>
        </w:tc>
        <w:tc>
          <w:tcPr>
            <w:tcW w:w="850" w:type="dxa"/>
            <w:vAlign w:val="center"/>
          </w:tcPr>
          <w:p w14:paraId="179AB1EB" w14:textId="77777777" w:rsidR="00474E79" w:rsidRDefault="00474E79" w:rsidP="003516B8">
            <w:pPr>
              <w:jc w:val="center"/>
            </w:pPr>
          </w:p>
        </w:tc>
        <w:tc>
          <w:tcPr>
            <w:tcW w:w="1134" w:type="dxa"/>
            <w:vAlign w:val="center"/>
          </w:tcPr>
          <w:p w14:paraId="24A854FF" w14:textId="77777777" w:rsidR="00474E79" w:rsidRDefault="00474E79" w:rsidP="003516B8">
            <w:pPr>
              <w:jc w:val="center"/>
            </w:pPr>
          </w:p>
        </w:tc>
        <w:tc>
          <w:tcPr>
            <w:tcW w:w="1297" w:type="dxa"/>
            <w:vAlign w:val="center"/>
          </w:tcPr>
          <w:p w14:paraId="68D17F32" w14:textId="77777777" w:rsidR="00474E79" w:rsidRDefault="00474E79" w:rsidP="003516B8">
            <w:pPr>
              <w:jc w:val="center"/>
            </w:pPr>
          </w:p>
        </w:tc>
      </w:tr>
      <w:tr w:rsidR="00474E79" w14:paraId="09687C1C" w14:textId="77777777" w:rsidTr="00474E79">
        <w:trPr>
          <w:trHeight w:val="599"/>
          <w:jc w:val="center"/>
        </w:trPr>
        <w:tc>
          <w:tcPr>
            <w:tcW w:w="990" w:type="dxa"/>
            <w:vAlign w:val="center"/>
          </w:tcPr>
          <w:p w14:paraId="2FE8B9B7" w14:textId="77777777" w:rsidR="00474E79" w:rsidRDefault="00474E79" w:rsidP="003516B8">
            <w:pPr>
              <w:jc w:val="center"/>
            </w:pPr>
          </w:p>
        </w:tc>
        <w:tc>
          <w:tcPr>
            <w:tcW w:w="678" w:type="dxa"/>
            <w:vAlign w:val="center"/>
          </w:tcPr>
          <w:p w14:paraId="0E297867" w14:textId="77777777" w:rsidR="00474E79" w:rsidRDefault="00474E79" w:rsidP="003516B8">
            <w:pPr>
              <w:jc w:val="center"/>
            </w:pPr>
          </w:p>
        </w:tc>
        <w:tc>
          <w:tcPr>
            <w:tcW w:w="1157" w:type="dxa"/>
            <w:vAlign w:val="center"/>
          </w:tcPr>
          <w:p w14:paraId="67FCAF81" w14:textId="77777777" w:rsidR="00474E79" w:rsidRDefault="00474E79" w:rsidP="003516B8">
            <w:pPr>
              <w:jc w:val="center"/>
            </w:pPr>
          </w:p>
        </w:tc>
        <w:tc>
          <w:tcPr>
            <w:tcW w:w="1636" w:type="dxa"/>
            <w:vAlign w:val="center"/>
          </w:tcPr>
          <w:p w14:paraId="63E5C885" w14:textId="77777777" w:rsidR="00474E79" w:rsidRDefault="00474E79" w:rsidP="003516B8">
            <w:pPr>
              <w:jc w:val="center"/>
            </w:pPr>
          </w:p>
        </w:tc>
        <w:tc>
          <w:tcPr>
            <w:tcW w:w="798" w:type="dxa"/>
            <w:vAlign w:val="center"/>
          </w:tcPr>
          <w:p w14:paraId="014A7C4C" w14:textId="77777777" w:rsidR="00474E79" w:rsidRDefault="00474E79" w:rsidP="003516B8">
            <w:pPr>
              <w:jc w:val="center"/>
            </w:pPr>
          </w:p>
        </w:tc>
        <w:tc>
          <w:tcPr>
            <w:tcW w:w="798" w:type="dxa"/>
            <w:vAlign w:val="center"/>
          </w:tcPr>
          <w:p w14:paraId="218F2B41" w14:textId="77777777" w:rsidR="00474E79" w:rsidRDefault="00474E79" w:rsidP="003516B8">
            <w:pPr>
              <w:jc w:val="center"/>
            </w:pPr>
          </w:p>
        </w:tc>
        <w:tc>
          <w:tcPr>
            <w:tcW w:w="1110" w:type="dxa"/>
            <w:vAlign w:val="center"/>
          </w:tcPr>
          <w:p w14:paraId="0C7B2692" w14:textId="77777777" w:rsidR="00474E79" w:rsidRDefault="00474E79" w:rsidP="003516B8">
            <w:pPr>
              <w:jc w:val="center"/>
            </w:pPr>
          </w:p>
        </w:tc>
        <w:tc>
          <w:tcPr>
            <w:tcW w:w="850" w:type="dxa"/>
            <w:vAlign w:val="center"/>
          </w:tcPr>
          <w:p w14:paraId="6B8378BB" w14:textId="77777777" w:rsidR="00474E79" w:rsidRDefault="00474E79" w:rsidP="003516B8">
            <w:pPr>
              <w:jc w:val="center"/>
            </w:pPr>
          </w:p>
        </w:tc>
        <w:tc>
          <w:tcPr>
            <w:tcW w:w="1134" w:type="dxa"/>
            <w:vAlign w:val="center"/>
          </w:tcPr>
          <w:p w14:paraId="2DBB7D48" w14:textId="77777777" w:rsidR="00474E79" w:rsidRDefault="00474E79" w:rsidP="003516B8">
            <w:pPr>
              <w:jc w:val="center"/>
            </w:pPr>
          </w:p>
        </w:tc>
        <w:tc>
          <w:tcPr>
            <w:tcW w:w="1297" w:type="dxa"/>
            <w:vAlign w:val="center"/>
          </w:tcPr>
          <w:p w14:paraId="0CC1FF36" w14:textId="77777777" w:rsidR="00474E79" w:rsidRDefault="00474E79" w:rsidP="003516B8">
            <w:pPr>
              <w:jc w:val="center"/>
            </w:pPr>
          </w:p>
        </w:tc>
      </w:tr>
      <w:tr w:rsidR="00474E79" w14:paraId="527B97D0" w14:textId="77777777" w:rsidTr="00474E79">
        <w:trPr>
          <w:trHeight w:val="599"/>
          <w:jc w:val="center"/>
        </w:trPr>
        <w:tc>
          <w:tcPr>
            <w:tcW w:w="990" w:type="dxa"/>
            <w:vAlign w:val="center"/>
          </w:tcPr>
          <w:p w14:paraId="086DE836" w14:textId="77777777" w:rsidR="00474E79" w:rsidRDefault="00474E79" w:rsidP="003516B8">
            <w:pPr>
              <w:jc w:val="center"/>
            </w:pPr>
          </w:p>
        </w:tc>
        <w:tc>
          <w:tcPr>
            <w:tcW w:w="678" w:type="dxa"/>
            <w:vAlign w:val="center"/>
          </w:tcPr>
          <w:p w14:paraId="7B720F45" w14:textId="77777777" w:rsidR="00474E79" w:rsidRDefault="00474E79" w:rsidP="003516B8">
            <w:pPr>
              <w:jc w:val="center"/>
            </w:pPr>
          </w:p>
        </w:tc>
        <w:tc>
          <w:tcPr>
            <w:tcW w:w="1157" w:type="dxa"/>
            <w:vAlign w:val="center"/>
          </w:tcPr>
          <w:p w14:paraId="61C0B7FC" w14:textId="77777777" w:rsidR="00474E79" w:rsidRDefault="00474E79" w:rsidP="003516B8">
            <w:pPr>
              <w:jc w:val="center"/>
            </w:pPr>
          </w:p>
        </w:tc>
        <w:tc>
          <w:tcPr>
            <w:tcW w:w="1636" w:type="dxa"/>
            <w:vAlign w:val="center"/>
          </w:tcPr>
          <w:p w14:paraId="395F2A5F" w14:textId="77777777" w:rsidR="00474E79" w:rsidRDefault="00474E79" w:rsidP="003516B8">
            <w:pPr>
              <w:jc w:val="center"/>
            </w:pPr>
          </w:p>
        </w:tc>
        <w:tc>
          <w:tcPr>
            <w:tcW w:w="798" w:type="dxa"/>
            <w:vAlign w:val="center"/>
          </w:tcPr>
          <w:p w14:paraId="12E9409A" w14:textId="77777777" w:rsidR="00474E79" w:rsidRDefault="00474E79" w:rsidP="003516B8">
            <w:pPr>
              <w:jc w:val="center"/>
            </w:pPr>
          </w:p>
        </w:tc>
        <w:tc>
          <w:tcPr>
            <w:tcW w:w="798" w:type="dxa"/>
            <w:vAlign w:val="center"/>
          </w:tcPr>
          <w:p w14:paraId="19600F5E" w14:textId="77777777" w:rsidR="00474E79" w:rsidRDefault="00474E79" w:rsidP="003516B8">
            <w:pPr>
              <w:jc w:val="center"/>
            </w:pPr>
          </w:p>
        </w:tc>
        <w:tc>
          <w:tcPr>
            <w:tcW w:w="1110" w:type="dxa"/>
            <w:vAlign w:val="center"/>
          </w:tcPr>
          <w:p w14:paraId="153A3E33" w14:textId="77777777" w:rsidR="00474E79" w:rsidRDefault="00474E79" w:rsidP="003516B8">
            <w:pPr>
              <w:jc w:val="center"/>
            </w:pPr>
          </w:p>
        </w:tc>
        <w:tc>
          <w:tcPr>
            <w:tcW w:w="850" w:type="dxa"/>
            <w:vAlign w:val="center"/>
          </w:tcPr>
          <w:p w14:paraId="7670F514" w14:textId="77777777" w:rsidR="00474E79" w:rsidRDefault="00474E79" w:rsidP="003516B8">
            <w:pPr>
              <w:jc w:val="center"/>
            </w:pPr>
          </w:p>
        </w:tc>
        <w:tc>
          <w:tcPr>
            <w:tcW w:w="1134" w:type="dxa"/>
            <w:vAlign w:val="center"/>
          </w:tcPr>
          <w:p w14:paraId="6676F633" w14:textId="77777777" w:rsidR="00474E79" w:rsidRDefault="00474E79" w:rsidP="003516B8">
            <w:pPr>
              <w:jc w:val="center"/>
            </w:pPr>
          </w:p>
        </w:tc>
        <w:tc>
          <w:tcPr>
            <w:tcW w:w="1297" w:type="dxa"/>
            <w:vAlign w:val="center"/>
          </w:tcPr>
          <w:p w14:paraId="7CCFFF21" w14:textId="77777777" w:rsidR="00474E79" w:rsidRDefault="00474E79" w:rsidP="003516B8">
            <w:pPr>
              <w:jc w:val="center"/>
            </w:pPr>
          </w:p>
        </w:tc>
      </w:tr>
      <w:tr w:rsidR="00474E79" w14:paraId="57873358" w14:textId="77777777" w:rsidTr="00474E79">
        <w:trPr>
          <w:trHeight w:val="599"/>
          <w:jc w:val="center"/>
        </w:trPr>
        <w:tc>
          <w:tcPr>
            <w:tcW w:w="990" w:type="dxa"/>
            <w:vAlign w:val="center"/>
          </w:tcPr>
          <w:p w14:paraId="6A7BE618" w14:textId="77777777" w:rsidR="00474E79" w:rsidRDefault="00474E79" w:rsidP="003516B8">
            <w:pPr>
              <w:jc w:val="center"/>
            </w:pPr>
          </w:p>
        </w:tc>
        <w:tc>
          <w:tcPr>
            <w:tcW w:w="678" w:type="dxa"/>
            <w:vAlign w:val="center"/>
          </w:tcPr>
          <w:p w14:paraId="2E371743" w14:textId="77777777" w:rsidR="00474E79" w:rsidRDefault="00474E79" w:rsidP="003516B8">
            <w:pPr>
              <w:jc w:val="center"/>
            </w:pPr>
          </w:p>
        </w:tc>
        <w:tc>
          <w:tcPr>
            <w:tcW w:w="1157" w:type="dxa"/>
            <w:vAlign w:val="center"/>
          </w:tcPr>
          <w:p w14:paraId="12843870" w14:textId="77777777" w:rsidR="00474E79" w:rsidRDefault="00474E79" w:rsidP="003516B8">
            <w:pPr>
              <w:jc w:val="center"/>
            </w:pPr>
          </w:p>
        </w:tc>
        <w:tc>
          <w:tcPr>
            <w:tcW w:w="1636" w:type="dxa"/>
            <w:vAlign w:val="center"/>
          </w:tcPr>
          <w:p w14:paraId="7575E505" w14:textId="77777777" w:rsidR="00474E79" w:rsidRDefault="00474E79" w:rsidP="003516B8">
            <w:pPr>
              <w:jc w:val="center"/>
            </w:pPr>
          </w:p>
        </w:tc>
        <w:tc>
          <w:tcPr>
            <w:tcW w:w="798" w:type="dxa"/>
            <w:vAlign w:val="center"/>
          </w:tcPr>
          <w:p w14:paraId="46DFE3D5" w14:textId="77777777" w:rsidR="00474E79" w:rsidRDefault="00474E79" w:rsidP="003516B8">
            <w:pPr>
              <w:jc w:val="center"/>
            </w:pPr>
          </w:p>
        </w:tc>
        <w:tc>
          <w:tcPr>
            <w:tcW w:w="798" w:type="dxa"/>
            <w:vAlign w:val="center"/>
          </w:tcPr>
          <w:p w14:paraId="16343554" w14:textId="77777777" w:rsidR="00474E79" w:rsidRDefault="00474E79" w:rsidP="003516B8">
            <w:pPr>
              <w:jc w:val="center"/>
            </w:pPr>
          </w:p>
        </w:tc>
        <w:tc>
          <w:tcPr>
            <w:tcW w:w="1110" w:type="dxa"/>
            <w:vAlign w:val="center"/>
          </w:tcPr>
          <w:p w14:paraId="6BEE8DE9" w14:textId="77777777" w:rsidR="00474E79" w:rsidRDefault="00474E79" w:rsidP="003516B8">
            <w:pPr>
              <w:jc w:val="center"/>
            </w:pPr>
          </w:p>
        </w:tc>
        <w:tc>
          <w:tcPr>
            <w:tcW w:w="850" w:type="dxa"/>
            <w:vAlign w:val="center"/>
          </w:tcPr>
          <w:p w14:paraId="39C71EE7" w14:textId="77777777" w:rsidR="00474E79" w:rsidRDefault="00474E79" w:rsidP="003516B8">
            <w:pPr>
              <w:jc w:val="center"/>
            </w:pPr>
          </w:p>
        </w:tc>
        <w:tc>
          <w:tcPr>
            <w:tcW w:w="1134" w:type="dxa"/>
            <w:vAlign w:val="center"/>
          </w:tcPr>
          <w:p w14:paraId="26F9561E" w14:textId="77777777" w:rsidR="00474E79" w:rsidRDefault="00474E79" w:rsidP="003516B8">
            <w:pPr>
              <w:jc w:val="center"/>
            </w:pPr>
          </w:p>
        </w:tc>
        <w:tc>
          <w:tcPr>
            <w:tcW w:w="1297" w:type="dxa"/>
            <w:vAlign w:val="center"/>
          </w:tcPr>
          <w:p w14:paraId="46697A57" w14:textId="77777777" w:rsidR="00474E79" w:rsidRDefault="00474E79" w:rsidP="003516B8">
            <w:pPr>
              <w:jc w:val="center"/>
            </w:pPr>
          </w:p>
        </w:tc>
      </w:tr>
      <w:tr w:rsidR="00474E79" w14:paraId="12BB6809" w14:textId="77777777" w:rsidTr="00474E79">
        <w:trPr>
          <w:trHeight w:val="599"/>
          <w:jc w:val="center"/>
        </w:trPr>
        <w:tc>
          <w:tcPr>
            <w:tcW w:w="990" w:type="dxa"/>
            <w:vAlign w:val="center"/>
          </w:tcPr>
          <w:p w14:paraId="78C9ABB4" w14:textId="77777777" w:rsidR="00474E79" w:rsidRDefault="00474E79" w:rsidP="003516B8">
            <w:pPr>
              <w:jc w:val="center"/>
            </w:pPr>
          </w:p>
        </w:tc>
        <w:tc>
          <w:tcPr>
            <w:tcW w:w="678" w:type="dxa"/>
            <w:vAlign w:val="center"/>
          </w:tcPr>
          <w:p w14:paraId="6BCD1871" w14:textId="77777777" w:rsidR="00474E79" w:rsidRDefault="00474E79" w:rsidP="003516B8">
            <w:pPr>
              <w:jc w:val="center"/>
            </w:pPr>
          </w:p>
        </w:tc>
        <w:tc>
          <w:tcPr>
            <w:tcW w:w="1157" w:type="dxa"/>
            <w:vAlign w:val="center"/>
          </w:tcPr>
          <w:p w14:paraId="362F913A" w14:textId="77777777" w:rsidR="00474E79" w:rsidRDefault="00474E79" w:rsidP="003516B8">
            <w:pPr>
              <w:jc w:val="center"/>
            </w:pPr>
          </w:p>
        </w:tc>
        <w:tc>
          <w:tcPr>
            <w:tcW w:w="1636" w:type="dxa"/>
            <w:vAlign w:val="center"/>
          </w:tcPr>
          <w:p w14:paraId="59E32061" w14:textId="77777777" w:rsidR="00474E79" w:rsidRDefault="00474E79" w:rsidP="003516B8">
            <w:pPr>
              <w:jc w:val="center"/>
            </w:pPr>
          </w:p>
        </w:tc>
        <w:tc>
          <w:tcPr>
            <w:tcW w:w="798" w:type="dxa"/>
            <w:vAlign w:val="center"/>
          </w:tcPr>
          <w:p w14:paraId="795E1FEC" w14:textId="77777777" w:rsidR="00474E79" w:rsidRDefault="00474E79" w:rsidP="003516B8">
            <w:pPr>
              <w:jc w:val="center"/>
            </w:pPr>
          </w:p>
        </w:tc>
        <w:tc>
          <w:tcPr>
            <w:tcW w:w="798" w:type="dxa"/>
            <w:vAlign w:val="center"/>
          </w:tcPr>
          <w:p w14:paraId="2AFB9626" w14:textId="77777777" w:rsidR="00474E79" w:rsidRDefault="00474E79" w:rsidP="003516B8">
            <w:pPr>
              <w:jc w:val="center"/>
            </w:pPr>
          </w:p>
        </w:tc>
        <w:tc>
          <w:tcPr>
            <w:tcW w:w="1110" w:type="dxa"/>
            <w:vAlign w:val="center"/>
          </w:tcPr>
          <w:p w14:paraId="10BBFB8F" w14:textId="77777777" w:rsidR="00474E79" w:rsidRDefault="00474E79" w:rsidP="003516B8">
            <w:pPr>
              <w:jc w:val="center"/>
            </w:pPr>
          </w:p>
        </w:tc>
        <w:tc>
          <w:tcPr>
            <w:tcW w:w="850" w:type="dxa"/>
            <w:vAlign w:val="center"/>
          </w:tcPr>
          <w:p w14:paraId="16AE68EE" w14:textId="77777777" w:rsidR="00474E79" w:rsidRDefault="00474E79" w:rsidP="003516B8">
            <w:pPr>
              <w:jc w:val="center"/>
            </w:pPr>
          </w:p>
        </w:tc>
        <w:tc>
          <w:tcPr>
            <w:tcW w:w="1134" w:type="dxa"/>
            <w:vAlign w:val="center"/>
          </w:tcPr>
          <w:p w14:paraId="3BFC2CFB" w14:textId="77777777" w:rsidR="00474E79" w:rsidRDefault="00474E79" w:rsidP="003516B8">
            <w:pPr>
              <w:jc w:val="center"/>
            </w:pPr>
          </w:p>
        </w:tc>
        <w:tc>
          <w:tcPr>
            <w:tcW w:w="1297" w:type="dxa"/>
            <w:vAlign w:val="center"/>
          </w:tcPr>
          <w:p w14:paraId="54566DB4" w14:textId="77777777" w:rsidR="00474E79" w:rsidRDefault="00474E79" w:rsidP="003516B8">
            <w:pPr>
              <w:jc w:val="center"/>
            </w:pPr>
          </w:p>
        </w:tc>
      </w:tr>
      <w:tr w:rsidR="00474E79" w14:paraId="59645F1C" w14:textId="77777777" w:rsidTr="00474E79">
        <w:trPr>
          <w:trHeight w:val="599"/>
          <w:jc w:val="center"/>
        </w:trPr>
        <w:tc>
          <w:tcPr>
            <w:tcW w:w="990" w:type="dxa"/>
            <w:vAlign w:val="center"/>
          </w:tcPr>
          <w:p w14:paraId="3A92EC59" w14:textId="77777777" w:rsidR="00474E79" w:rsidRDefault="00474E79" w:rsidP="003516B8">
            <w:pPr>
              <w:jc w:val="center"/>
            </w:pPr>
          </w:p>
        </w:tc>
        <w:tc>
          <w:tcPr>
            <w:tcW w:w="678" w:type="dxa"/>
            <w:vAlign w:val="center"/>
          </w:tcPr>
          <w:p w14:paraId="3181EC52" w14:textId="77777777" w:rsidR="00474E79" w:rsidRDefault="00474E79" w:rsidP="003516B8">
            <w:pPr>
              <w:jc w:val="center"/>
            </w:pPr>
          </w:p>
        </w:tc>
        <w:tc>
          <w:tcPr>
            <w:tcW w:w="1157" w:type="dxa"/>
            <w:vAlign w:val="center"/>
          </w:tcPr>
          <w:p w14:paraId="6053E565" w14:textId="77777777" w:rsidR="00474E79" w:rsidRDefault="00474E79" w:rsidP="003516B8">
            <w:pPr>
              <w:jc w:val="center"/>
            </w:pPr>
          </w:p>
        </w:tc>
        <w:tc>
          <w:tcPr>
            <w:tcW w:w="1636" w:type="dxa"/>
            <w:vAlign w:val="center"/>
          </w:tcPr>
          <w:p w14:paraId="0D944B35" w14:textId="77777777" w:rsidR="00474E79" w:rsidRDefault="00474E79" w:rsidP="003516B8">
            <w:pPr>
              <w:jc w:val="center"/>
            </w:pPr>
          </w:p>
        </w:tc>
        <w:tc>
          <w:tcPr>
            <w:tcW w:w="798" w:type="dxa"/>
            <w:vAlign w:val="center"/>
          </w:tcPr>
          <w:p w14:paraId="0D15D8DE" w14:textId="77777777" w:rsidR="00474E79" w:rsidRDefault="00474E79" w:rsidP="003516B8">
            <w:pPr>
              <w:jc w:val="center"/>
            </w:pPr>
          </w:p>
        </w:tc>
        <w:tc>
          <w:tcPr>
            <w:tcW w:w="798" w:type="dxa"/>
            <w:vAlign w:val="center"/>
          </w:tcPr>
          <w:p w14:paraId="1A2D815C" w14:textId="77777777" w:rsidR="00474E79" w:rsidRDefault="00474E79" w:rsidP="003516B8">
            <w:pPr>
              <w:jc w:val="center"/>
            </w:pPr>
          </w:p>
        </w:tc>
        <w:tc>
          <w:tcPr>
            <w:tcW w:w="1110" w:type="dxa"/>
            <w:vAlign w:val="center"/>
          </w:tcPr>
          <w:p w14:paraId="5EC86F8D" w14:textId="77777777" w:rsidR="00474E79" w:rsidRDefault="00474E79" w:rsidP="003516B8">
            <w:pPr>
              <w:jc w:val="center"/>
            </w:pPr>
          </w:p>
        </w:tc>
        <w:tc>
          <w:tcPr>
            <w:tcW w:w="850" w:type="dxa"/>
            <w:vAlign w:val="center"/>
          </w:tcPr>
          <w:p w14:paraId="4A6C58DA" w14:textId="77777777" w:rsidR="00474E79" w:rsidRDefault="00474E79" w:rsidP="003516B8">
            <w:pPr>
              <w:jc w:val="center"/>
            </w:pPr>
          </w:p>
        </w:tc>
        <w:tc>
          <w:tcPr>
            <w:tcW w:w="1134" w:type="dxa"/>
            <w:vAlign w:val="center"/>
          </w:tcPr>
          <w:p w14:paraId="39997ADD" w14:textId="77777777" w:rsidR="00474E79" w:rsidRDefault="00474E79" w:rsidP="003516B8">
            <w:pPr>
              <w:jc w:val="center"/>
            </w:pPr>
          </w:p>
        </w:tc>
        <w:tc>
          <w:tcPr>
            <w:tcW w:w="1297" w:type="dxa"/>
            <w:vAlign w:val="center"/>
          </w:tcPr>
          <w:p w14:paraId="500B37B1" w14:textId="77777777" w:rsidR="00474E79" w:rsidRDefault="00474E79" w:rsidP="003516B8">
            <w:pPr>
              <w:jc w:val="center"/>
            </w:pPr>
          </w:p>
        </w:tc>
      </w:tr>
      <w:tr w:rsidR="00474E79" w14:paraId="216A92DF" w14:textId="77777777" w:rsidTr="00474E79">
        <w:trPr>
          <w:trHeight w:val="599"/>
          <w:jc w:val="center"/>
        </w:trPr>
        <w:tc>
          <w:tcPr>
            <w:tcW w:w="990" w:type="dxa"/>
            <w:vAlign w:val="center"/>
          </w:tcPr>
          <w:p w14:paraId="7AA19EE4" w14:textId="77777777" w:rsidR="00474E79" w:rsidRDefault="00474E79" w:rsidP="003516B8">
            <w:pPr>
              <w:jc w:val="center"/>
            </w:pPr>
          </w:p>
        </w:tc>
        <w:tc>
          <w:tcPr>
            <w:tcW w:w="678" w:type="dxa"/>
            <w:vAlign w:val="center"/>
          </w:tcPr>
          <w:p w14:paraId="25599C59" w14:textId="77777777" w:rsidR="00474E79" w:rsidRDefault="00474E79" w:rsidP="003516B8">
            <w:pPr>
              <w:jc w:val="center"/>
            </w:pPr>
          </w:p>
        </w:tc>
        <w:tc>
          <w:tcPr>
            <w:tcW w:w="1157" w:type="dxa"/>
            <w:vAlign w:val="center"/>
          </w:tcPr>
          <w:p w14:paraId="79CFBE32" w14:textId="77777777" w:rsidR="00474E79" w:rsidRDefault="00474E79" w:rsidP="003516B8">
            <w:pPr>
              <w:jc w:val="center"/>
            </w:pPr>
          </w:p>
        </w:tc>
        <w:tc>
          <w:tcPr>
            <w:tcW w:w="1636" w:type="dxa"/>
            <w:vAlign w:val="center"/>
          </w:tcPr>
          <w:p w14:paraId="31C08963" w14:textId="77777777" w:rsidR="00474E79" w:rsidRDefault="00474E79" w:rsidP="003516B8">
            <w:pPr>
              <w:jc w:val="center"/>
            </w:pPr>
          </w:p>
        </w:tc>
        <w:tc>
          <w:tcPr>
            <w:tcW w:w="798" w:type="dxa"/>
            <w:vAlign w:val="center"/>
          </w:tcPr>
          <w:p w14:paraId="4263734E" w14:textId="77777777" w:rsidR="00474E79" w:rsidRDefault="00474E79" w:rsidP="003516B8">
            <w:pPr>
              <w:jc w:val="center"/>
            </w:pPr>
          </w:p>
        </w:tc>
        <w:tc>
          <w:tcPr>
            <w:tcW w:w="798" w:type="dxa"/>
            <w:vAlign w:val="center"/>
          </w:tcPr>
          <w:p w14:paraId="7C4B5717" w14:textId="77777777" w:rsidR="00474E79" w:rsidRDefault="00474E79" w:rsidP="003516B8">
            <w:pPr>
              <w:jc w:val="center"/>
            </w:pPr>
          </w:p>
        </w:tc>
        <w:tc>
          <w:tcPr>
            <w:tcW w:w="1110" w:type="dxa"/>
            <w:vAlign w:val="center"/>
          </w:tcPr>
          <w:p w14:paraId="715912CD" w14:textId="77777777" w:rsidR="00474E79" w:rsidRDefault="00474E79" w:rsidP="003516B8">
            <w:pPr>
              <w:jc w:val="center"/>
            </w:pPr>
          </w:p>
        </w:tc>
        <w:tc>
          <w:tcPr>
            <w:tcW w:w="850" w:type="dxa"/>
            <w:vAlign w:val="center"/>
          </w:tcPr>
          <w:p w14:paraId="01332FA6" w14:textId="77777777" w:rsidR="00474E79" w:rsidRDefault="00474E79" w:rsidP="003516B8">
            <w:pPr>
              <w:jc w:val="center"/>
            </w:pPr>
          </w:p>
        </w:tc>
        <w:tc>
          <w:tcPr>
            <w:tcW w:w="1134" w:type="dxa"/>
            <w:vAlign w:val="center"/>
          </w:tcPr>
          <w:p w14:paraId="23B79972" w14:textId="77777777" w:rsidR="00474E79" w:rsidRDefault="00474E79" w:rsidP="003516B8">
            <w:pPr>
              <w:jc w:val="center"/>
            </w:pPr>
          </w:p>
        </w:tc>
        <w:tc>
          <w:tcPr>
            <w:tcW w:w="1297" w:type="dxa"/>
            <w:vAlign w:val="center"/>
          </w:tcPr>
          <w:p w14:paraId="55866F59" w14:textId="77777777" w:rsidR="00474E79" w:rsidRDefault="00474E79" w:rsidP="003516B8">
            <w:pPr>
              <w:jc w:val="center"/>
            </w:pPr>
          </w:p>
        </w:tc>
      </w:tr>
      <w:tr w:rsidR="00474E79" w14:paraId="265FDD7B" w14:textId="77777777" w:rsidTr="00474E79">
        <w:trPr>
          <w:trHeight w:val="599"/>
          <w:jc w:val="center"/>
        </w:trPr>
        <w:tc>
          <w:tcPr>
            <w:tcW w:w="990" w:type="dxa"/>
            <w:vAlign w:val="center"/>
          </w:tcPr>
          <w:p w14:paraId="1091359A" w14:textId="77777777" w:rsidR="00474E79" w:rsidRDefault="00474E79" w:rsidP="003516B8">
            <w:pPr>
              <w:jc w:val="center"/>
            </w:pPr>
          </w:p>
        </w:tc>
        <w:tc>
          <w:tcPr>
            <w:tcW w:w="678" w:type="dxa"/>
            <w:vAlign w:val="center"/>
          </w:tcPr>
          <w:p w14:paraId="2DC21E74" w14:textId="77777777" w:rsidR="00474E79" w:rsidRDefault="00474E79" w:rsidP="003516B8">
            <w:pPr>
              <w:jc w:val="center"/>
            </w:pPr>
          </w:p>
        </w:tc>
        <w:tc>
          <w:tcPr>
            <w:tcW w:w="1157" w:type="dxa"/>
            <w:vAlign w:val="center"/>
          </w:tcPr>
          <w:p w14:paraId="0B1702E3" w14:textId="77777777" w:rsidR="00474E79" w:rsidRDefault="00474E79" w:rsidP="003516B8">
            <w:pPr>
              <w:jc w:val="center"/>
            </w:pPr>
          </w:p>
        </w:tc>
        <w:tc>
          <w:tcPr>
            <w:tcW w:w="1636" w:type="dxa"/>
            <w:vAlign w:val="center"/>
          </w:tcPr>
          <w:p w14:paraId="0CD68187" w14:textId="77777777" w:rsidR="00474E79" w:rsidRDefault="00474E79" w:rsidP="003516B8">
            <w:pPr>
              <w:jc w:val="center"/>
            </w:pPr>
          </w:p>
        </w:tc>
        <w:tc>
          <w:tcPr>
            <w:tcW w:w="798" w:type="dxa"/>
            <w:vAlign w:val="center"/>
          </w:tcPr>
          <w:p w14:paraId="1C33E153" w14:textId="77777777" w:rsidR="00474E79" w:rsidRDefault="00474E79" w:rsidP="003516B8">
            <w:pPr>
              <w:jc w:val="center"/>
            </w:pPr>
          </w:p>
        </w:tc>
        <w:tc>
          <w:tcPr>
            <w:tcW w:w="798" w:type="dxa"/>
            <w:vAlign w:val="center"/>
          </w:tcPr>
          <w:p w14:paraId="0D57F95C" w14:textId="77777777" w:rsidR="00474E79" w:rsidRDefault="00474E79" w:rsidP="003516B8">
            <w:pPr>
              <w:jc w:val="center"/>
            </w:pPr>
          </w:p>
        </w:tc>
        <w:tc>
          <w:tcPr>
            <w:tcW w:w="1110" w:type="dxa"/>
            <w:vAlign w:val="center"/>
          </w:tcPr>
          <w:p w14:paraId="0305E77D" w14:textId="77777777" w:rsidR="00474E79" w:rsidRDefault="00474E79" w:rsidP="003516B8">
            <w:pPr>
              <w:jc w:val="center"/>
            </w:pPr>
          </w:p>
        </w:tc>
        <w:tc>
          <w:tcPr>
            <w:tcW w:w="850" w:type="dxa"/>
            <w:vAlign w:val="center"/>
          </w:tcPr>
          <w:p w14:paraId="148E4835" w14:textId="77777777" w:rsidR="00474E79" w:rsidRDefault="00474E79" w:rsidP="003516B8">
            <w:pPr>
              <w:jc w:val="center"/>
            </w:pPr>
          </w:p>
        </w:tc>
        <w:tc>
          <w:tcPr>
            <w:tcW w:w="1134" w:type="dxa"/>
            <w:vAlign w:val="center"/>
          </w:tcPr>
          <w:p w14:paraId="3174C9A9" w14:textId="77777777" w:rsidR="00474E79" w:rsidRDefault="00474E79" w:rsidP="003516B8">
            <w:pPr>
              <w:jc w:val="center"/>
            </w:pPr>
          </w:p>
        </w:tc>
        <w:tc>
          <w:tcPr>
            <w:tcW w:w="1297" w:type="dxa"/>
            <w:vAlign w:val="center"/>
          </w:tcPr>
          <w:p w14:paraId="68692FE9" w14:textId="77777777" w:rsidR="00474E79" w:rsidRDefault="00474E79" w:rsidP="003516B8">
            <w:pPr>
              <w:jc w:val="center"/>
            </w:pPr>
          </w:p>
        </w:tc>
      </w:tr>
      <w:tr w:rsidR="00474E79" w14:paraId="6C569565" w14:textId="77777777" w:rsidTr="00474E79">
        <w:trPr>
          <w:trHeight w:val="599"/>
          <w:jc w:val="center"/>
        </w:trPr>
        <w:tc>
          <w:tcPr>
            <w:tcW w:w="990" w:type="dxa"/>
            <w:vAlign w:val="center"/>
          </w:tcPr>
          <w:p w14:paraId="46C0775F" w14:textId="77777777" w:rsidR="00474E79" w:rsidRDefault="00474E79" w:rsidP="003516B8">
            <w:pPr>
              <w:jc w:val="center"/>
            </w:pPr>
          </w:p>
        </w:tc>
        <w:tc>
          <w:tcPr>
            <w:tcW w:w="678" w:type="dxa"/>
            <w:vAlign w:val="center"/>
          </w:tcPr>
          <w:p w14:paraId="60B0607C" w14:textId="77777777" w:rsidR="00474E79" w:rsidRDefault="00474E79" w:rsidP="003516B8">
            <w:pPr>
              <w:jc w:val="center"/>
            </w:pPr>
          </w:p>
        </w:tc>
        <w:tc>
          <w:tcPr>
            <w:tcW w:w="1157" w:type="dxa"/>
            <w:vAlign w:val="center"/>
          </w:tcPr>
          <w:p w14:paraId="6972613E" w14:textId="77777777" w:rsidR="00474E79" w:rsidRDefault="00474E79" w:rsidP="003516B8">
            <w:pPr>
              <w:jc w:val="center"/>
            </w:pPr>
          </w:p>
        </w:tc>
        <w:tc>
          <w:tcPr>
            <w:tcW w:w="1636" w:type="dxa"/>
            <w:vAlign w:val="center"/>
          </w:tcPr>
          <w:p w14:paraId="64096C73" w14:textId="77777777" w:rsidR="00474E79" w:rsidRDefault="00474E79" w:rsidP="003516B8">
            <w:pPr>
              <w:jc w:val="center"/>
            </w:pPr>
          </w:p>
        </w:tc>
        <w:tc>
          <w:tcPr>
            <w:tcW w:w="798" w:type="dxa"/>
            <w:vAlign w:val="center"/>
          </w:tcPr>
          <w:p w14:paraId="58926B51" w14:textId="77777777" w:rsidR="00474E79" w:rsidRDefault="00474E79" w:rsidP="003516B8">
            <w:pPr>
              <w:jc w:val="center"/>
            </w:pPr>
          </w:p>
        </w:tc>
        <w:tc>
          <w:tcPr>
            <w:tcW w:w="798" w:type="dxa"/>
            <w:vAlign w:val="center"/>
          </w:tcPr>
          <w:p w14:paraId="042BDFB7" w14:textId="77777777" w:rsidR="00474E79" w:rsidRDefault="00474E79" w:rsidP="003516B8">
            <w:pPr>
              <w:jc w:val="center"/>
            </w:pPr>
          </w:p>
        </w:tc>
        <w:tc>
          <w:tcPr>
            <w:tcW w:w="1110" w:type="dxa"/>
            <w:vAlign w:val="center"/>
          </w:tcPr>
          <w:p w14:paraId="2232286E" w14:textId="77777777" w:rsidR="00474E79" w:rsidRDefault="00474E79" w:rsidP="003516B8">
            <w:pPr>
              <w:jc w:val="center"/>
            </w:pPr>
          </w:p>
        </w:tc>
        <w:tc>
          <w:tcPr>
            <w:tcW w:w="850" w:type="dxa"/>
            <w:vAlign w:val="center"/>
          </w:tcPr>
          <w:p w14:paraId="7945B93B" w14:textId="77777777" w:rsidR="00474E79" w:rsidRDefault="00474E79" w:rsidP="003516B8">
            <w:pPr>
              <w:jc w:val="center"/>
            </w:pPr>
          </w:p>
        </w:tc>
        <w:tc>
          <w:tcPr>
            <w:tcW w:w="1134" w:type="dxa"/>
            <w:vAlign w:val="center"/>
          </w:tcPr>
          <w:p w14:paraId="02E01242" w14:textId="77777777" w:rsidR="00474E79" w:rsidRDefault="00474E79" w:rsidP="003516B8">
            <w:pPr>
              <w:jc w:val="center"/>
            </w:pPr>
          </w:p>
        </w:tc>
        <w:tc>
          <w:tcPr>
            <w:tcW w:w="1297" w:type="dxa"/>
            <w:vAlign w:val="center"/>
          </w:tcPr>
          <w:p w14:paraId="69293156" w14:textId="77777777" w:rsidR="00474E79" w:rsidRDefault="00474E79" w:rsidP="003516B8">
            <w:pPr>
              <w:jc w:val="center"/>
            </w:pPr>
          </w:p>
        </w:tc>
      </w:tr>
      <w:tr w:rsidR="00474E79" w14:paraId="5C121B96" w14:textId="77777777" w:rsidTr="00474E79">
        <w:trPr>
          <w:trHeight w:val="599"/>
          <w:jc w:val="center"/>
        </w:trPr>
        <w:tc>
          <w:tcPr>
            <w:tcW w:w="990" w:type="dxa"/>
            <w:vAlign w:val="center"/>
          </w:tcPr>
          <w:p w14:paraId="50AE3CC6" w14:textId="77777777" w:rsidR="00474E79" w:rsidRDefault="00474E79" w:rsidP="003516B8">
            <w:pPr>
              <w:jc w:val="center"/>
            </w:pPr>
          </w:p>
        </w:tc>
        <w:tc>
          <w:tcPr>
            <w:tcW w:w="678" w:type="dxa"/>
            <w:vAlign w:val="center"/>
          </w:tcPr>
          <w:p w14:paraId="475E6626" w14:textId="77777777" w:rsidR="00474E79" w:rsidRDefault="00474E79" w:rsidP="003516B8">
            <w:pPr>
              <w:jc w:val="center"/>
            </w:pPr>
          </w:p>
        </w:tc>
        <w:tc>
          <w:tcPr>
            <w:tcW w:w="1157" w:type="dxa"/>
            <w:vAlign w:val="center"/>
          </w:tcPr>
          <w:p w14:paraId="0B81A111" w14:textId="77777777" w:rsidR="00474E79" w:rsidRDefault="00474E79" w:rsidP="003516B8">
            <w:pPr>
              <w:jc w:val="center"/>
            </w:pPr>
          </w:p>
        </w:tc>
        <w:tc>
          <w:tcPr>
            <w:tcW w:w="1636" w:type="dxa"/>
            <w:vAlign w:val="center"/>
          </w:tcPr>
          <w:p w14:paraId="070CB3D0" w14:textId="77777777" w:rsidR="00474E79" w:rsidRDefault="00474E79" w:rsidP="003516B8">
            <w:pPr>
              <w:jc w:val="center"/>
            </w:pPr>
          </w:p>
        </w:tc>
        <w:tc>
          <w:tcPr>
            <w:tcW w:w="798" w:type="dxa"/>
            <w:vAlign w:val="center"/>
          </w:tcPr>
          <w:p w14:paraId="0D5AF39B" w14:textId="77777777" w:rsidR="00474E79" w:rsidRDefault="00474E79" w:rsidP="003516B8">
            <w:pPr>
              <w:jc w:val="center"/>
            </w:pPr>
          </w:p>
        </w:tc>
        <w:tc>
          <w:tcPr>
            <w:tcW w:w="798" w:type="dxa"/>
            <w:vAlign w:val="center"/>
          </w:tcPr>
          <w:p w14:paraId="754027E5" w14:textId="77777777" w:rsidR="00474E79" w:rsidRDefault="00474E79" w:rsidP="003516B8">
            <w:pPr>
              <w:jc w:val="center"/>
            </w:pPr>
          </w:p>
        </w:tc>
        <w:tc>
          <w:tcPr>
            <w:tcW w:w="1110" w:type="dxa"/>
            <w:vAlign w:val="center"/>
          </w:tcPr>
          <w:p w14:paraId="39476AF0" w14:textId="77777777" w:rsidR="00474E79" w:rsidRDefault="00474E79" w:rsidP="003516B8">
            <w:pPr>
              <w:jc w:val="center"/>
            </w:pPr>
          </w:p>
        </w:tc>
        <w:tc>
          <w:tcPr>
            <w:tcW w:w="850" w:type="dxa"/>
            <w:vAlign w:val="center"/>
          </w:tcPr>
          <w:p w14:paraId="03DE3EA6" w14:textId="77777777" w:rsidR="00474E79" w:rsidRDefault="00474E79" w:rsidP="003516B8">
            <w:pPr>
              <w:jc w:val="center"/>
            </w:pPr>
          </w:p>
        </w:tc>
        <w:tc>
          <w:tcPr>
            <w:tcW w:w="1134" w:type="dxa"/>
            <w:vAlign w:val="center"/>
          </w:tcPr>
          <w:p w14:paraId="00162865" w14:textId="77777777" w:rsidR="00474E79" w:rsidRDefault="00474E79" w:rsidP="003516B8">
            <w:pPr>
              <w:jc w:val="center"/>
            </w:pPr>
          </w:p>
        </w:tc>
        <w:tc>
          <w:tcPr>
            <w:tcW w:w="1297" w:type="dxa"/>
            <w:vAlign w:val="center"/>
          </w:tcPr>
          <w:p w14:paraId="6D18661B" w14:textId="77777777" w:rsidR="00474E79" w:rsidRDefault="00474E79" w:rsidP="003516B8">
            <w:pPr>
              <w:jc w:val="center"/>
            </w:pPr>
          </w:p>
        </w:tc>
      </w:tr>
      <w:tr w:rsidR="00474E79" w14:paraId="3179B2BD" w14:textId="77777777" w:rsidTr="00474E79">
        <w:trPr>
          <w:trHeight w:val="599"/>
          <w:jc w:val="center"/>
        </w:trPr>
        <w:tc>
          <w:tcPr>
            <w:tcW w:w="990" w:type="dxa"/>
            <w:vAlign w:val="center"/>
          </w:tcPr>
          <w:p w14:paraId="3DB921D5" w14:textId="77777777" w:rsidR="00474E79" w:rsidRDefault="00474E79" w:rsidP="003516B8">
            <w:pPr>
              <w:jc w:val="center"/>
            </w:pPr>
          </w:p>
        </w:tc>
        <w:tc>
          <w:tcPr>
            <w:tcW w:w="678" w:type="dxa"/>
            <w:vAlign w:val="center"/>
          </w:tcPr>
          <w:p w14:paraId="0253C824" w14:textId="77777777" w:rsidR="00474E79" w:rsidRDefault="00474E79" w:rsidP="003516B8">
            <w:pPr>
              <w:jc w:val="center"/>
            </w:pPr>
          </w:p>
        </w:tc>
        <w:tc>
          <w:tcPr>
            <w:tcW w:w="1157" w:type="dxa"/>
            <w:vAlign w:val="center"/>
          </w:tcPr>
          <w:p w14:paraId="6331C5CC" w14:textId="77777777" w:rsidR="00474E79" w:rsidRDefault="00474E79" w:rsidP="003516B8">
            <w:pPr>
              <w:jc w:val="center"/>
            </w:pPr>
          </w:p>
        </w:tc>
        <w:tc>
          <w:tcPr>
            <w:tcW w:w="1636" w:type="dxa"/>
            <w:vAlign w:val="center"/>
          </w:tcPr>
          <w:p w14:paraId="077E1036" w14:textId="77777777" w:rsidR="00474E79" w:rsidRDefault="00474E79" w:rsidP="003516B8">
            <w:pPr>
              <w:jc w:val="center"/>
            </w:pPr>
          </w:p>
        </w:tc>
        <w:tc>
          <w:tcPr>
            <w:tcW w:w="798" w:type="dxa"/>
            <w:vAlign w:val="center"/>
          </w:tcPr>
          <w:p w14:paraId="0A409DB8" w14:textId="77777777" w:rsidR="00474E79" w:rsidRDefault="00474E79" w:rsidP="003516B8">
            <w:pPr>
              <w:jc w:val="center"/>
            </w:pPr>
          </w:p>
        </w:tc>
        <w:tc>
          <w:tcPr>
            <w:tcW w:w="798" w:type="dxa"/>
            <w:vAlign w:val="center"/>
          </w:tcPr>
          <w:p w14:paraId="6BEF54DD" w14:textId="77777777" w:rsidR="00474E79" w:rsidRDefault="00474E79" w:rsidP="003516B8">
            <w:pPr>
              <w:jc w:val="center"/>
            </w:pPr>
          </w:p>
        </w:tc>
        <w:tc>
          <w:tcPr>
            <w:tcW w:w="1110" w:type="dxa"/>
            <w:vAlign w:val="center"/>
          </w:tcPr>
          <w:p w14:paraId="579784E4" w14:textId="77777777" w:rsidR="00474E79" w:rsidRDefault="00474E79" w:rsidP="003516B8">
            <w:pPr>
              <w:jc w:val="center"/>
            </w:pPr>
          </w:p>
        </w:tc>
        <w:tc>
          <w:tcPr>
            <w:tcW w:w="850" w:type="dxa"/>
            <w:vAlign w:val="center"/>
          </w:tcPr>
          <w:p w14:paraId="6AD1FA2A" w14:textId="77777777" w:rsidR="00474E79" w:rsidRDefault="00474E79" w:rsidP="003516B8">
            <w:pPr>
              <w:jc w:val="center"/>
            </w:pPr>
          </w:p>
        </w:tc>
        <w:tc>
          <w:tcPr>
            <w:tcW w:w="1134" w:type="dxa"/>
            <w:vAlign w:val="center"/>
          </w:tcPr>
          <w:p w14:paraId="14770736" w14:textId="77777777" w:rsidR="00474E79" w:rsidRDefault="00474E79" w:rsidP="003516B8">
            <w:pPr>
              <w:jc w:val="center"/>
            </w:pPr>
          </w:p>
        </w:tc>
        <w:tc>
          <w:tcPr>
            <w:tcW w:w="1297" w:type="dxa"/>
            <w:vAlign w:val="center"/>
          </w:tcPr>
          <w:p w14:paraId="355C501A" w14:textId="77777777" w:rsidR="00474E79" w:rsidRDefault="00474E79" w:rsidP="003516B8">
            <w:pPr>
              <w:jc w:val="center"/>
            </w:pPr>
          </w:p>
        </w:tc>
      </w:tr>
      <w:tr w:rsidR="00474E79" w14:paraId="14873DF9" w14:textId="77777777" w:rsidTr="00474E79">
        <w:trPr>
          <w:trHeight w:val="599"/>
          <w:jc w:val="center"/>
        </w:trPr>
        <w:tc>
          <w:tcPr>
            <w:tcW w:w="990" w:type="dxa"/>
            <w:vAlign w:val="center"/>
          </w:tcPr>
          <w:p w14:paraId="24CAC677" w14:textId="77777777" w:rsidR="00474E79" w:rsidRDefault="00474E79" w:rsidP="003516B8">
            <w:pPr>
              <w:jc w:val="center"/>
            </w:pPr>
          </w:p>
        </w:tc>
        <w:tc>
          <w:tcPr>
            <w:tcW w:w="678" w:type="dxa"/>
            <w:vAlign w:val="center"/>
          </w:tcPr>
          <w:p w14:paraId="122C99DA" w14:textId="77777777" w:rsidR="00474E79" w:rsidRDefault="00474E79" w:rsidP="003516B8">
            <w:pPr>
              <w:jc w:val="center"/>
            </w:pPr>
          </w:p>
        </w:tc>
        <w:tc>
          <w:tcPr>
            <w:tcW w:w="1157" w:type="dxa"/>
            <w:vAlign w:val="center"/>
          </w:tcPr>
          <w:p w14:paraId="5416F2C5" w14:textId="77777777" w:rsidR="00474E79" w:rsidRDefault="00474E79" w:rsidP="003516B8">
            <w:pPr>
              <w:jc w:val="center"/>
            </w:pPr>
          </w:p>
        </w:tc>
        <w:tc>
          <w:tcPr>
            <w:tcW w:w="1636" w:type="dxa"/>
            <w:vAlign w:val="center"/>
          </w:tcPr>
          <w:p w14:paraId="0F6C60B6" w14:textId="77777777" w:rsidR="00474E79" w:rsidRDefault="00474E79" w:rsidP="003516B8">
            <w:pPr>
              <w:jc w:val="center"/>
            </w:pPr>
          </w:p>
        </w:tc>
        <w:tc>
          <w:tcPr>
            <w:tcW w:w="798" w:type="dxa"/>
            <w:vAlign w:val="center"/>
          </w:tcPr>
          <w:p w14:paraId="4BC6E43B" w14:textId="77777777" w:rsidR="00474E79" w:rsidRDefault="00474E79" w:rsidP="003516B8">
            <w:pPr>
              <w:jc w:val="center"/>
            </w:pPr>
          </w:p>
        </w:tc>
        <w:tc>
          <w:tcPr>
            <w:tcW w:w="798" w:type="dxa"/>
            <w:vAlign w:val="center"/>
          </w:tcPr>
          <w:p w14:paraId="282E9B87" w14:textId="77777777" w:rsidR="00474E79" w:rsidRDefault="00474E79" w:rsidP="003516B8">
            <w:pPr>
              <w:jc w:val="center"/>
            </w:pPr>
          </w:p>
        </w:tc>
        <w:tc>
          <w:tcPr>
            <w:tcW w:w="1110" w:type="dxa"/>
            <w:vAlign w:val="center"/>
          </w:tcPr>
          <w:p w14:paraId="1F1159B2" w14:textId="77777777" w:rsidR="00474E79" w:rsidRDefault="00474E79" w:rsidP="003516B8">
            <w:pPr>
              <w:jc w:val="center"/>
            </w:pPr>
          </w:p>
        </w:tc>
        <w:tc>
          <w:tcPr>
            <w:tcW w:w="850" w:type="dxa"/>
            <w:vAlign w:val="center"/>
          </w:tcPr>
          <w:p w14:paraId="77AAB85C" w14:textId="77777777" w:rsidR="00474E79" w:rsidRDefault="00474E79" w:rsidP="003516B8">
            <w:pPr>
              <w:jc w:val="center"/>
            </w:pPr>
          </w:p>
        </w:tc>
        <w:tc>
          <w:tcPr>
            <w:tcW w:w="1134" w:type="dxa"/>
            <w:vAlign w:val="center"/>
          </w:tcPr>
          <w:p w14:paraId="6B6F9230" w14:textId="77777777" w:rsidR="00474E79" w:rsidRDefault="00474E79" w:rsidP="003516B8">
            <w:pPr>
              <w:jc w:val="center"/>
            </w:pPr>
          </w:p>
        </w:tc>
        <w:tc>
          <w:tcPr>
            <w:tcW w:w="1297" w:type="dxa"/>
            <w:vAlign w:val="center"/>
          </w:tcPr>
          <w:p w14:paraId="32482384" w14:textId="77777777" w:rsidR="00474E79" w:rsidRDefault="00474E79" w:rsidP="003516B8">
            <w:pPr>
              <w:jc w:val="center"/>
            </w:pPr>
          </w:p>
        </w:tc>
      </w:tr>
      <w:tr w:rsidR="00474E79" w14:paraId="55003241" w14:textId="77777777" w:rsidTr="00474E79">
        <w:trPr>
          <w:trHeight w:val="599"/>
          <w:jc w:val="center"/>
        </w:trPr>
        <w:tc>
          <w:tcPr>
            <w:tcW w:w="990" w:type="dxa"/>
            <w:vAlign w:val="center"/>
          </w:tcPr>
          <w:p w14:paraId="236123B8" w14:textId="77777777" w:rsidR="00474E79" w:rsidRDefault="00474E79" w:rsidP="003516B8">
            <w:pPr>
              <w:jc w:val="center"/>
            </w:pPr>
          </w:p>
        </w:tc>
        <w:tc>
          <w:tcPr>
            <w:tcW w:w="678" w:type="dxa"/>
            <w:vAlign w:val="center"/>
          </w:tcPr>
          <w:p w14:paraId="60A40E67" w14:textId="77777777" w:rsidR="00474E79" w:rsidRDefault="00474E79" w:rsidP="003516B8">
            <w:pPr>
              <w:jc w:val="center"/>
            </w:pPr>
          </w:p>
        </w:tc>
        <w:tc>
          <w:tcPr>
            <w:tcW w:w="1157" w:type="dxa"/>
            <w:vAlign w:val="center"/>
          </w:tcPr>
          <w:p w14:paraId="10C966FA" w14:textId="77777777" w:rsidR="00474E79" w:rsidRDefault="00474E79" w:rsidP="003516B8">
            <w:pPr>
              <w:jc w:val="center"/>
            </w:pPr>
          </w:p>
        </w:tc>
        <w:tc>
          <w:tcPr>
            <w:tcW w:w="1636" w:type="dxa"/>
            <w:vAlign w:val="center"/>
          </w:tcPr>
          <w:p w14:paraId="19804B55" w14:textId="77777777" w:rsidR="00474E79" w:rsidRDefault="00474E79" w:rsidP="003516B8">
            <w:pPr>
              <w:jc w:val="center"/>
            </w:pPr>
          </w:p>
        </w:tc>
        <w:tc>
          <w:tcPr>
            <w:tcW w:w="798" w:type="dxa"/>
            <w:vAlign w:val="center"/>
          </w:tcPr>
          <w:p w14:paraId="69D6AC6E" w14:textId="77777777" w:rsidR="00474E79" w:rsidRDefault="00474E79" w:rsidP="003516B8">
            <w:pPr>
              <w:jc w:val="center"/>
            </w:pPr>
          </w:p>
        </w:tc>
        <w:tc>
          <w:tcPr>
            <w:tcW w:w="798" w:type="dxa"/>
            <w:vAlign w:val="center"/>
          </w:tcPr>
          <w:p w14:paraId="6BA1ECC6" w14:textId="77777777" w:rsidR="00474E79" w:rsidRDefault="00474E79" w:rsidP="003516B8">
            <w:pPr>
              <w:jc w:val="center"/>
            </w:pPr>
          </w:p>
        </w:tc>
        <w:tc>
          <w:tcPr>
            <w:tcW w:w="1110" w:type="dxa"/>
            <w:vAlign w:val="center"/>
          </w:tcPr>
          <w:p w14:paraId="3E054896" w14:textId="77777777" w:rsidR="00474E79" w:rsidRDefault="00474E79" w:rsidP="003516B8">
            <w:pPr>
              <w:jc w:val="center"/>
            </w:pPr>
          </w:p>
        </w:tc>
        <w:tc>
          <w:tcPr>
            <w:tcW w:w="850" w:type="dxa"/>
            <w:vAlign w:val="center"/>
          </w:tcPr>
          <w:p w14:paraId="6BBE889E" w14:textId="77777777" w:rsidR="00474E79" w:rsidRDefault="00474E79" w:rsidP="003516B8">
            <w:pPr>
              <w:jc w:val="center"/>
            </w:pPr>
          </w:p>
        </w:tc>
        <w:tc>
          <w:tcPr>
            <w:tcW w:w="1134" w:type="dxa"/>
            <w:vAlign w:val="center"/>
          </w:tcPr>
          <w:p w14:paraId="078C0558" w14:textId="77777777" w:rsidR="00474E79" w:rsidRDefault="00474E79" w:rsidP="003516B8">
            <w:pPr>
              <w:jc w:val="center"/>
            </w:pPr>
          </w:p>
        </w:tc>
        <w:tc>
          <w:tcPr>
            <w:tcW w:w="1297" w:type="dxa"/>
            <w:vAlign w:val="center"/>
          </w:tcPr>
          <w:p w14:paraId="21B5C2D5" w14:textId="77777777" w:rsidR="00474E79" w:rsidRDefault="00474E79" w:rsidP="003516B8">
            <w:pPr>
              <w:jc w:val="center"/>
            </w:pPr>
          </w:p>
        </w:tc>
      </w:tr>
      <w:tr w:rsidR="00474E79" w14:paraId="1E29CEB9" w14:textId="77777777" w:rsidTr="00474E79">
        <w:trPr>
          <w:trHeight w:val="599"/>
          <w:jc w:val="center"/>
        </w:trPr>
        <w:tc>
          <w:tcPr>
            <w:tcW w:w="990" w:type="dxa"/>
            <w:vAlign w:val="center"/>
          </w:tcPr>
          <w:p w14:paraId="0394CF65" w14:textId="77777777" w:rsidR="00474E79" w:rsidRDefault="00474E79" w:rsidP="003516B8">
            <w:pPr>
              <w:jc w:val="center"/>
            </w:pPr>
          </w:p>
        </w:tc>
        <w:tc>
          <w:tcPr>
            <w:tcW w:w="678" w:type="dxa"/>
            <w:vAlign w:val="center"/>
          </w:tcPr>
          <w:p w14:paraId="7EE4F8C1" w14:textId="77777777" w:rsidR="00474E79" w:rsidRDefault="00474E79" w:rsidP="003516B8">
            <w:pPr>
              <w:jc w:val="center"/>
            </w:pPr>
          </w:p>
        </w:tc>
        <w:tc>
          <w:tcPr>
            <w:tcW w:w="1157" w:type="dxa"/>
            <w:vAlign w:val="center"/>
          </w:tcPr>
          <w:p w14:paraId="3128049E" w14:textId="77777777" w:rsidR="00474E79" w:rsidRDefault="00474E79" w:rsidP="003516B8">
            <w:pPr>
              <w:jc w:val="center"/>
            </w:pPr>
          </w:p>
        </w:tc>
        <w:tc>
          <w:tcPr>
            <w:tcW w:w="1636" w:type="dxa"/>
            <w:vAlign w:val="center"/>
          </w:tcPr>
          <w:p w14:paraId="6745E8A7" w14:textId="77777777" w:rsidR="00474E79" w:rsidRDefault="00474E79" w:rsidP="003516B8">
            <w:pPr>
              <w:jc w:val="center"/>
            </w:pPr>
          </w:p>
        </w:tc>
        <w:tc>
          <w:tcPr>
            <w:tcW w:w="798" w:type="dxa"/>
            <w:vAlign w:val="center"/>
          </w:tcPr>
          <w:p w14:paraId="7FFB44E7" w14:textId="77777777" w:rsidR="00474E79" w:rsidRDefault="00474E79" w:rsidP="003516B8">
            <w:pPr>
              <w:jc w:val="center"/>
            </w:pPr>
          </w:p>
        </w:tc>
        <w:tc>
          <w:tcPr>
            <w:tcW w:w="798" w:type="dxa"/>
            <w:vAlign w:val="center"/>
          </w:tcPr>
          <w:p w14:paraId="658F43E2" w14:textId="77777777" w:rsidR="00474E79" w:rsidRDefault="00474E79" w:rsidP="003516B8">
            <w:pPr>
              <w:jc w:val="center"/>
            </w:pPr>
          </w:p>
        </w:tc>
        <w:tc>
          <w:tcPr>
            <w:tcW w:w="1110" w:type="dxa"/>
            <w:vAlign w:val="center"/>
          </w:tcPr>
          <w:p w14:paraId="442C1995" w14:textId="77777777" w:rsidR="00474E79" w:rsidRDefault="00474E79" w:rsidP="003516B8">
            <w:pPr>
              <w:jc w:val="center"/>
            </w:pPr>
          </w:p>
        </w:tc>
        <w:tc>
          <w:tcPr>
            <w:tcW w:w="850" w:type="dxa"/>
            <w:vAlign w:val="center"/>
          </w:tcPr>
          <w:p w14:paraId="6ADE32DB" w14:textId="77777777" w:rsidR="00474E79" w:rsidRDefault="00474E79" w:rsidP="003516B8">
            <w:pPr>
              <w:jc w:val="center"/>
            </w:pPr>
          </w:p>
        </w:tc>
        <w:tc>
          <w:tcPr>
            <w:tcW w:w="1134" w:type="dxa"/>
            <w:vAlign w:val="center"/>
          </w:tcPr>
          <w:p w14:paraId="6951F192" w14:textId="77777777" w:rsidR="00474E79" w:rsidRDefault="00474E79" w:rsidP="003516B8">
            <w:pPr>
              <w:jc w:val="center"/>
            </w:pPr>
          </w:p>
        </w:tc>
        <w:tc>
          <w:tcPr>
            <w:tcW w:w="1297" w:type="dxa"/>
            <w:vAlign w:val="center"/>
          </w:tcPr>
          <w:p w14:paraId="07AD4B2E" w14:textId="77777777" w:rsidR="00474E79" w:rsidRDefault="00474E79" w:rsidP="003516B8">
            <w:pPr>
              <w:jc w:val="center"/>
            </w:pPr>
          </w:p>
        </w:tc>
      </w:tr>
      <w:tr w:rsidR="00474E79" w14:paraId="133B4777" w14:textId="77777777" w:rsidTr="00474E79">
        <w:trPr>
          <w:trHeight w:val="599"/>
          <w:jc w:val="center"/>
        </w:trPr>
        <w:tc>
          <w:tcPr>
            <w:tcW w:w="990" w:type="dxa"/>
            <w:vAlign w:val="center"/>
          </w:tcPr>
          <w:p w14:paraId="44EC4CB9" w14:textId="77777777" w:rsidR="00474E79" w:rsidRDefault="00474E79" w:rsidP="003516B8">
            <w:pPr>
              <w:jc w:val="center"/>
            </w:pPr>
          </w:p>
        </w:tc>
        <w:tc>
          <w:tcPr>
            <w:tcW w:w="678" w:type="dxa"/>
            <w:vAlign w:val="center"/>
          </w:tcPr>
          <w:p w14:paraId="384833EB" w14:textId="77777777" w:rsidR="00474E79" w:rsidRDefault="00474E79" w:rsidP="003516B8">
            <w:pPr>
              <w:jc w:val="center"/>
            </w:pPr>
          </w:p>
        </w:tc>
        <w:tc>
          <w:tcPr>
            <w:tcW w:w="1157" w:type="dxa"/>
            <w:vAlign w:val="center"/>
          </w:tcPr>
          <w:p w14:paraId="44FC88A0" w14:textId="77777777" w:rsidR="00474E79" w:rsidRDefault="00474E79" w:rsidP="003516B8">
            <w:pPr>
              <w:jc w:val="center"/>
            </w:pPr>
          </w:p>
        </w:tc>
        <w:tc>
          <w:tcPr>
            <w:tcW w:w="1636" w:type="dxa"/>
            <w:vAlign w:val="center"/>
          </w:tcPr>
          <w:p w14:paraId="27123C31" w14:textId="77777777" w:rsidR="00474E79" w:rsidRDefault="00474E79" w:rsidP="003516B8">
            <w:pPr>
              <w:jc w:val="center"/>
            </w:pPr>
          </w:p>
        </w:tc>
        <w:tc>
          <w:tcPr>
            <w:tcW w:w="798" w:type="dxa"/>
            <w:vAlign w:val="center"/>
          </w:tcPr>
          <w:p w14:paraId="019BE405" w14:textId="77777777" w:rsidR="00474E79" w:rsidRDefault="00474E79" w:rsidP="003516B8">
            <w:pPr>
              <w:jc w:val="center"/>
            </w:pPr>
          </w:p>
        </w:tc>
        <w:tc>
          <w:tcPr>
            <w:tcW w:w="798" w:type="dxa"/>
            <w:vAlign w:val="center"/>
          </w:tcPr>
          <w:p w14:paraId="54873A7A" w14:textId="77777777" w:rsidR="00474E79" w:rsidRDefault="00474E79" w:rsidP="003516B8">
            <w:pPr>
              <w:jc w:val="center"/>
            </w:pPr>
          </w:p>
        </w:tc>
        <w:tc>
          <w:tcPr>
            <w:tcW w:w="1110" w:type="dxa"/>
            <w:vAlign w:val="center"/>
          </w:tcPr>
          <w:p w14:paraId="62DB5008" w14:textId="77777777" w:rsidR="00474E79" w:rsidRDefault="00474E79" w:rsidP="003516B8">
            <w:pPr>
              <w:jc w:val="center"/>
            </w:pPr>
          </w:p>
        </w:tc>
        <w:tc>
          <w:tcPr>
            <w:tcW w:w="850" w:type="dxa"/>
            <w:vAlign w:val="center"/>
          </w:tcPr>
          <w:p w14:paraId="129A35ED" w14:textId="77777777" w:rsidR="00474E79" w:rsidRDefault="00474E79" w:rsidP="003516B8">
            <w:pPr>
              <w:jc w:val="center"/>
            </w:pPr>
          </w:p>
        </w:tc>
        <w:tc>
          <w:tcPr>
            <w:tcW w:w="1134" w:type="dxa"/>
            <w:vAlign w:val="center"/>
          </w:tcPr>
          <w:p w14:paraId="4113719B" w14:textId="77777777" w:rsidR="00474E79" w:rsidRDefault="00474E79" w:rsidP="003516B8">
            <w:pPr>
              <w:jc w:val="center"/>
            </w:pPr>
          </w:p>
        </w:tc>
        <w:tc>
          <w:tcPr>
            <w:tcW w:w="1297" w:type="dxa"/>
            <w:vAlign w:val="center"/>
          </w:tcPr>
          <w:p w14:paraId="21FA1D1B" w14:textId="77777777" w:rsidR="00474E79" w:rsidRDefault="00474E79" w:rsidP="003516B8">
            <w:pPr>
              <w:jc w:val="center"/>
            </w:pPr>
          </w:p>
        </w:tc>
      </w:tr>
      <w:tr w:rsidR="00474E79" w14:paraId="5424C248" w14:textId="77777777" w:rsidTr="00474E79">
        <w:trPr>
          <w:trHeight w:val="599"/>
          <w:jc w:val="center"/>
        </w:trPr>
        <w:tc>
          <w:tcPr>
            <w:tcW w:w="990" w:type="dxa"/>
            <w:vAlign w:val="center"/>
          </w:tcPr>
          <w:p w14:paraId="64314B9D" w14:textId="77777777" w:rsidR="00474E79" w:rsidRDefault="00474E79" w:rsidP="003516B8">
            <w:pPr>
              <w:jc w:val="center"/>
            </w:pPr>
          </w:p>
        </w:tc>
        <w:tc>
          <w:tcPr>
            <w:tcW w:w="678" w:type="dxa"/>
            <w:vAlign w:val="center"/>
          </w:tcPr>
          <w:p w14:paraId="522EA664" w14:textId="77777777" w:rsidR="00474E79" w:rsidRDefault="00474E79" w:rsidP="003516B8">
            <w:pPr>
              <w:jc w:val="center"/>
            </w:pPr>
          </w:p>
        </w:tc>
        <w:tc>
          <w:tcPr>
            <w:tcW w:w="1157" w:type="dxa"/>
            <w:vAlign w:val="center"/>
          </w:tcPr>
          <w:p w14:paraId="62B23ACB" w14:textId="77777777" w:rsidR="00474E79" w:rsidRDefault="00474E79" w:rsidP="003516B8">
            <w:pPr>
              <w:jc w:val="center"/>
            </w:pPr>
          </w:p>
        </w:tc>
        <w:tc>
          <w:tcPr>
            <w:tcW w:w="1636" w:type="dxa"/>
            <w:vAlign w:val="center"/>
          </w:tcPr>
          <w:p w14:paraId="6A86703C" w14:textId="77777777" w:rsidR="00474E79" w:rsidRDefault="00474E79" w:rsidP="003516B8">
            <w:pPr>
              <w:jc w:val="center"/>
            </w:pPr>
          </w:p>
        </w:tc>
        <w:tc>
          <w:tcPr>
            <w:tcW w:w="798" w:type="dxa"/>
            <w:vAlign w:val="center"/>
          </w:tcPr>
          <w:p w14:paraId="428C9C9E" w14:textId="77777777" w:rsidR="00474E79" w:rsidRDefault="00474E79" w:rsidP="003516B8">
            <w:pPr>
              <w:jc w:val="center"/>
            </w:pPr>
          </w:p>
        </w:tc>
        <w:tc>
          <w:tcPr>
            <w:tcW w:w="798" w:type="dxa"/>
            <w:vAlign w:val="center"/>
          </w:tcPr>
          <w:p w14:paraId="276125AD" w14:textId="77777777" w:rsidR="00474E79" w:rsidRDefault="00474E79" w:rsidP="003516B8">
            <w:pPr>
              <w:jc w:val="center"/>
            </w:pPr>
          </w:p>
        </w:tc>
        <w:tc>
          <w:tcPr>
            <w:tcW w:w="1110" w:type="dxa"/>
            <w:vAlign w:val="center"/>
          </w:tcPr>
          <w:p w14:paraId="54EF343D" w14:textId="77777777" w:rsidR="00474E79" w:rsidRDefault="00474E79" w:rsidP="003516B8">
            <w:pPr>
              <w:jc w:val="center"/>
            </w:pPr>
          </w:p>
        </w:tc>
        <w:tc>
          <w:tcPr>
            <w:tcW w:w="850" w:type="dxa"/>
            <w:vAlign w:val="center"/>
          </w:tcPr>
          <w:p w14:paraId="77B3F28E" w14:textId="77777777" w:rsidR="00474E79" w:rsidRDefault="00474E79" w:rsidP="003516B8">
            <w:pPr>
              <w:jc w:val="center"/>
            </w:pPr>
          </w:p>
        </w:tc>
        <w:tc>
          <w:tcPr>
            <w:tcW w:w="1134" w:type="dxa"/>
            <w:vAlign w:val="center"/>
          </w:tcPr>
          <w:p w14:paraId="4D6D2F17" w14:textId="77777777" w:rsidR="00474E79" w:rsidRDefault="00474E79" w:rsidP="003516B8">
            <w:pPr>
              <w:jc w:val="center"/>
            </w:pPr>
          </w:p>
        </w:tc>
        <w:tc>
          <w:tcPr>
            <w:tcW w:w="1297" w:type="dxa"/>
            <w:vAlign w:val="center"/>
          </w:tcPr>
          <w:p w14:paraId="70B468C8" w14:textId="77777777" w:rsidR="00474E79" w:rsidRDefault="00474E79" w:rsidP="003516B8">
            <w:pPr>
              <w:jc w:val="center"/>
            </w:pPr>
          </w:p>
        </w:tc>
      </w:tr>
      <w:tr w:rsidR="00474E79" w14:paraId="0E2A1265" w14:textId="77777777" w:rsidTr="00474E79">
        <w:trPr>
          <w:trHeight w:val="599"/>
          <w:jc w:val="center"/>
        </w:trPr>
        <w:tc>
          <w:tcPr>
            <w:tcW w:w="990" w:type="dxa"/>
            <w:vAlign w:val="center"/>
          </w:tcPr>
          <w:p w14:paraId="213E274A" w14:textId="77777777" w:rsidR="00474E79" w:rsidRDefault="00474E79" w:rsidP="003516B8">
            <w:pPr>
              <w:jc w:val="center"/>
            </w:pPr>
          </w:p>
        </w:tc>
        <w:tc>
          <w:tcPr>
            <w:tcW w:w="678" w:type="dxa"/>
            <w:vAlign w:val="center"/>
          </w:tcPr>
          <w:p w14:paraId="68760145" w14:textId="77777777" w:rsidR="00474E79" w:rsidRDefault="00474E79" w:rsidP="003516B8">
            <w:pPr>
              <w:jc w:val="center"/>
            </w:pPr>
          </w:p>
        </w:tc>
        <w:tc>
          <w:tcPr>
            <w:tcW w:w="1157" w:type="dxa"/>
            <w:vAlign w:val="center"/>
          </w:tcPr>
          <w:p w14:paraId="121BA789" w14:textId="77777777" w:rsidR="00474E79" w:rsidRDefault="00474E79" w:rsidP="003516B8">
            <w:pPr>
              <w:jc w:val="center"/>
            </w:pPr>
          </w:p>
        </w:tc>
        <w:tc>
          <w:tcPr>
            <w:tcW w:w="1636" w:type="dxa"/>
            <w:vAlign w:val="center"/>
          </w:tcPr>
          <w:p w14:paraId="49F6E2B9" w14:textId="77777777" w:rsidR="00474E79" w:rsidRDefault="00474E79" w:rsidP="003516B8">
            <w:pPr>
              <w:jc w:val="center"/>
            </w:pPr>
          </w:p>
        </w:tc>
        <w:tc>
          <w:tcPr>
            <w:tcW w:w="798" w:type="dxa"/>
            <w:vAlign w:val="center"/>
          </w:tcPr>
          <w:p w14:paraId="1F64B6A4" w14:textId="77777777" w:rsidR="00474E79" w:rsidRDefault="00474E79" w:rsidP="003516B8">
            <w:pPr>
              <w:jc w:val="center"/>
            </w:pPr>
          </w:p>
        </w:tc>
        <w:tc>
          <w:tcPr>
            <w:tcW w:w="798" w:type="dxa"/>
            <w:vAlign w:val="center"/>
          </w:tcPr>
          <w:p w14:paraId="75BF6679" w14:textId="77777777" w:rsidR="00474E79" w:rsidRDefault="00474E79" w:rsidP="003516B8">
            <w:pPr>
              <w:jc w:val="center"/>
            </w:pPr>
          </w:p>
        </w:tc>
        <w:tc>
          <w:tcPr>
            <w:tcW w:w="1110" w:type="dxa"/>
            <w:vAlign w:val="center"/>
          </w:tcPr>
          <w:p w14:paraId="4ACB394D" w14:textId="77777777" w:rsidR="00474E79" w:rsidRDefault="00474E79" w:rsidP="003516B8">
            <w:pPr>
              <w:jc w:val="center"/>
            </w:pPr>
          </w:p>
        </w:tc>
        <w:tc>
          <w:tcPr>
            <w:tcW w:w="850" w:type="dxa"/>
            <w:vAlign w:val="center"/>
          </w:tcPr>
          <w:p w14:paraId="716216DC" w14:textId="77777777" w:rsidR="00474E79" w:rsidRDefault="00474E79" w:rsidP="003516B8">
            <w:pPr>
              <w:jc w:val="center"/>
            </w:pPr>
          </w:p>
        </w:tc>
        <w:tc>
          <w:tcPr>
            <w:tcW w:w="1134" w:type="dxa"/>
            <w:vAlign w:val="center"/>
          </w:tcPr>
          <w:p w14:paraId="5B13F898" w14:textId="77777777" w:rsidR="00474E79" w:rsidRDefault="00474E79" w:rsidP="003516B8">
            <w:pPr>
              <w:jc w:val="center"/>
            </w:pPr>
          </w:p>
        </w:tc>
        <w:tc>
          <w:tcPr>
            <w:tcW w:w="1297" w:type="dxa"/>
            <w:vAlign w:val="center"/>
          </w:tcPr>
          <w:p w14:paraId="2834D708" w14:textId="77777777" w:rsidR="00474E79" w:rsidRDefault="00474E79" w:rsidP="003516B8">
            <w:pPr>
              <w:jc w:val="center"/>
            </w:pPr>
          </w:p>
        </w:tc>
      </w:tr>
      <w:tr w:rsidR="00474E79" w14:paraId="40B9DB51" w14:textId="77777777" w:rsidTr="00474E79">
        <w:trPr>
          <w:trHeight w:val="599"/>
          <w:jc w:val="center"/>
        </w:trPr>
        <w:tc>
          <w:tcPr>
            <w:tcW w:w="990" w:type="dxa"/>
            <w:vAlign w:val="center"/>
          </w:tcPr>
          <w:p w14:paraId="7F1060EA" w14:textId="77777777" w:rsidR="00474E79" w:rsidRDefault="00474E79" w:rsidP="003516B8">
            <w:pPr>
              <w:jc w:val="center"/>
            </w:pPr>
          </w:p>
        </w:tc>
        <w:tc>
          <w:tcPr>
            <w:tcW w:w="678" w:type="dxa"/>
            <w:vAlign w:val="center"/>
          </w:tcPr>
          <w:p w14:paraId="3262E200" w14:textId="77777777" w:rsidR="00474E79" w:rsidRDefault="00474E79" w:rsidP="003516B8">
            <w:pPr>
              <w:jc w:val="center"/>
            </w:pPr>
          </w:p>
        </w:tc>
        <w:tc>
          <w:tcPr>
            <w:tcW w:w="1157" w:type="dxa"/>
            <w:vAlign w:val="center"/>
          </w:tcPr>
          <w:p w14:paraId="1684F08C" w14:textId="77777777" w:rsidR="00474E79" w:rsidRDefault="00474E79" w:rsidP="003516B8">
            <w:pPr>
              <w:jc w:val="center"/>
            </w:pPr>
          </w:p>
        </w:tc>
        <w:tc>
          <w:tcPr>
            <w:tcW w:w="1636" w:type="dxa"/>
            <w:vAlign w:val="center"/>
          </w:tcPr>
          <w:p w14:paraId="050CD679" w14:textId="77777777" w:rsidR="00474E79" w:rsidRDefault="00474E79" w:rsidP="003516B8">
            <w:pPr>
              <w:jc w:val="center"/>
            </w:pPr>
          </w:p>
        </w:tc>
        <w:tc>
          <w:tcPr>
            <w:tcW w:w="798" w:type="dxa"/>
            <w:vAlign w:val="center"/>
          </w:tcPr>
          <w:p w14:paraId="588C887E" w14:textId="77777777" w:rsidR="00474E79" w:rsidRDefault="00474E79" w:rsidP="003516B8">
            <w:pPr>
              <w:jc w:val="center"/>
            </w:pPr>
          </w:p>
        </w:tc>
        <w:tc>
          <w:tcPr>
            <w:tcW w:w="798" w:type="dxa"/>
            <w:vAlign w:val="center"/>
          </w:tcPr>
          <w:p w14:paraId="225D2DE1" w14:textId="77777777" w:rsidR="00474E79" w:rsidRDefault="00474E79" w:rsidP="003516B8">
            <w:pPr>
              <w:jc w:val="center"/>
            </w:pPr>
          </w:p>
        </w:tc>
        <w:tc>
          <w:tcPr>
            <w:tcW w:w="1110" w:type="dxa"/>
            <w:vAlign w:val="center"/>
          </w:tcPr>
          <w:p w14:paraId="6BB5DDFD" w14:textId="77777777" w:rsidR="00474E79" w:rsidRDefault="00474E79" w:rsidP="003516B8">
            <w:pPr>
              <w:jc w:val="center"/>
            </w:pPr>
          </w:p>
        </w:tc>
        <w:tc>
          <w:tcPr>
            <w:tcW w:w="850" w:type="dxa"/>
            <w:vAlign w:val="center"/>
          </w:tcPr>
          <w:p w14:paraId="3B12172A" w14:textId="77777777" w:rsidR="00474E79" w:rsidRDefault="00474E79" w:rsidP="003516B8">
            <w:pPr>
              <w:jc w:val="center"/>
            </w:pPr>
          </w:p>
        </w:tc>
        <w:tc>
          <w:tcPr>
            <w:tcW w:w="1134" w:type="dxa"/>
            <w:vAlign w:val="center"/>
          </w:tcPr>
          <w:p w14:paraId="400F8199" w14:textId="77777777" w:rsidR="00474E79" w:rsidRDefault="00474E79" w:rsidP="003516B8">
            <w:pPr>
              <w:jc w:val="center"/>
            </w:pPr>
          </w:p>
        </w:tc>
        <w:tc>
          <w:tcPr>
            <w:tcW w:w="1297" w:type="dxa"/>
            <w:vAlign w:val="center"/>
          </w:tcPr>
          <w:p w14:paraId="2DEB8E2B" w14:textId="77777777" w:rsidR="00474E79" w:rsidRDefault="00474E79" w:rsidP="003516B8">
            <w:pPr>
              <w:jc w:val="center"/>
            </w:pPr>
          </w:p>
        </w:tc>
      </w:tr>
    </w:tbl>
    <w:p w14:paraId="351F8825" w14:textId="77777777" w:rsidR="00301DFD" w:rsidRDefault="00301DFD">
      <w:pPr>
        <w:widowControl/>
        <w:jc w:val="left"/>
        <w:rPr>
          <w:rFonts w:ascii="宋体" w:hAnsi="宋体"/>
          <w:b/>
          <w:bCs/>
          <w:sz w:val="28"/>
          <w:szCs w:val="28"/>
        </w:rPr>
      </w:pPr>
      <w:r>
        <w:br w:type="page"/>
      </w:r>
    </w:p>
    <w:p w14:paraId="15B6C57E" w14:textId="77777777" w:rsidR="00474E79" w:rsidRPr="00301DFD" w:rsidRDefault="00474E79" w:rsidP="00301DFD">
      <w:pPr>
        <w:pStyle w:val="12"/>
        <w:spacing w:before="0" w:after="0" w:line="460" w:lineRule="exact"/>
        <w:ind w:left="2517"/>
        <w:jc w:val="both"/>
        <w:outlineLvl w:val="0"/>
      </w:pPr>
      <w:bookmarkStart w:id="26" w:name="_Toc391046319"/>
      <w:r w:rsidRPr="00301DFD">
        <w:rPr>
          <w:rFonts w:hint="eastAsia"/>
        </w:rPr>
        <w:lastRenderedPageBreak/>
        <w:t>表3.4 风险评估报告</w:t>
      </w:r>
      <w:bookmarkEnd w:id="26"/>
    </w:p>
    <w:p w14:paraId="1FC32248" w14:textId="77777777" w:rsidR="0052098A" w:rsidRDefault="0052098A" w:rsidP="009E6330">
      <w:pPr>
        <w:spacing w:line="500" w:lineRule="exact"/>
        <w:ind w:firstLineChars="200" w:firstLine="560"/>
        <w:rPr>
          <w:rFonts w:asciiTheme="majorEastAsia" w:eastAsiaTheme="majorEastAsia" w:hAnsiTheme="majorEastAsia"/>
          <w:sz w:val="28"/>
          <w:szCs w:val="28"/>
        </w:rPr>
      </w:pPr>
    </w:p>
    <w:p w14:paraId="1C06DDC7" w14:textId="77777777" w:rsidR="00474E79" w:rsidRDefault="00474E79" w:rsidP="009E6330">
      <w:pPr>
        <w:spacing w:line="500" w:lineRule="exact"/>
        <w:ind w:firstLineChars="200" w:firstLine="560"/>
        <w:rPr>
          <w:rFonts w:asciiTheme="majorEastAsia" w:eastAsiaTheme="majorEastAsia" w:hAnsiTheme="majorEastAsia"/>
          <w:sz w:val="28"/>
          <w:szCs w:val="28"/>
        </w:rPr>
      </w:pPr>
    </w:p>
    <w:p w14:paraId="4E76E8EB" w14:textId="77777777" w:rsidR="00474E79" w:rsidRPr="00530237" w:rsidRDefault="00474E79" w:rsidP="00530237">
      <w:pPr>
        <w:jc w:val="center"/>
        <w:rPr>
          <w:rFonts w:hAnsi="宋体"/>
          <w:b/>
          <w:sz w:val="52"/>
          <w:szCs w:val="52"/>
        </w:rPr>
      </w:pPr>
      <w:r>
        <w:rPr>
          <w:rFonts w:ascii="宋体" w:hAnsi="宋体" w:hint="eastAsia"/>
          <w:b/>
          <w:sz w:val="36"/>
          <w:szCs w:val="36"/>
        </w:rPr>
        <w:t>XXXXXXXXX有限公司</w:t>
      </w:r>
    </w:p>
    <w:p w14:paraId="42D2601B" w14:textId="77777777" w:rsidR="00474E79" w:rsidRPr="00EB5AC9" w:rsidRDefault="00474E79" w:rsidP="00474E79">
      <w:pPr>
        <w:jc w:val="center"/>
        <w:rPr>
          <w:b/>
          <w:sz w:val="52"/>
          <w:szCs w:val="52"/>
          <w:u w:val="single"/>
        </w:rPr>
      </w:pPr>
      <w:r>
        <w:rPr>
          <w:rFonts w:hAnsi="宋体" w:hint="eastAsia"/>
          <w:b/>
          <w:sz w:val="52"/>
          <w:szCs w:val="52"/>
          <w:u w:val="single"/>
        </w:rPr>
        <w:t>生产存储过程</w:t>
      </w:r>
      <w:r w:rsidRPr="00EB5AC9">
        <w:rPr>
          <w:rFonts w:hAnsi="宋体" w:hint="eastAsia"/>
          <w:b/>
          <w:sz w:val="52"/>
          <w:szCs w:val="52"/>
          <w:u w:val="single"/>
        </w:rPr>
        <w:t>风险评价报告</w:t>
      </w:r>
    </w:p>
    <w:p w14:paraId="1BBDB265" w14:textId="77777777" w:rsidR="00474E79" w:rsidRPr="00C84F03" w:rsidRDefault="00474E79" w:rsidP="00474E79">
      <w:pPr>
        <w:rPr>
          <w:sz w:val="28"/>
          <w:szCs w:val="28"/>
        </w:rPr>
      </w:pPr>
    </w:p>
    <w:p w14:paraId="57718436" w14:textId="77777777" w:rsidR="00474E79" w:rsidRPr="00C84F03" w:rsidRDefault="00474E79" w:rsidP="00474E79">
      <w:pPr>
        <w:rPr>
          <w:sz w:val="28"/>
          <w:szCs w:val="28"/>
        </w:rPr>
      </w:pPr>
    </w:p>
    <w:p w14:paraId="38E9FC4F" w14:textId="77777777" w:rsidR="00474E79" w:rsidRDefault="00474E79" w:rsidP="00474E79">
      <w:pPr>
        <w:ind w:firstLineChars="650" w:firstLine="1820"/>
        <w:rPr>
          <w:rFonts w:hAnsi="宋体"/>
          <w:sz w:val="28"/>
          <w:szCs w:val="28"/>
          <w:u w:val="single"/>
        </w:rPr>
      </w:pPr>
      <w:r w:rsidRPr="00C84F03">
        <w:rPr>
          <w:rFonts w:hAnsi="宋体" w:hint="eastAsia"/>
          <w:sz w:val="28"/>
          <w:szCs w:val="28"/>
        </w:rPr>
        <w:t>编制：</w:t>
      </w:r>
      <w:r>
        <w:rPr>
          <w:rFonts w:hAnsi="宋体" w:hint="eastAsia"/>
          <w:sz w:val="28"/>
          <w:szCs w:val="28"/>
          <w:u w:val="single"/>
        </w:rPr>
        <w:t xml:space="preserve">                            </w:t>
      </w:r>
    </w:p>
    <w:p w14:paraId="038143BC" w14:textId="77777777" w:rsidR="00474E79" w:rsidRPr="00EB5AC9" w:rsidRDefault="00474E79" w:rsidP="00474E79">
      <w:pPr>
        <w:rPr>
          <w:sz w:val="28"/>
          <w:szCs w:val="28"/>
          <w:u w:val="single"/>
        </w:rPr>
      </w:pPr>
    </w:p>
    <w:p w14:paraId="11103F64" w14:textId="77777777" w:rsidR="00474E79" w:rsidRPr="00EB5AC9" w:rsidRDefault="00474E79" w:rsidP="00474E79">
      <w:pPr>
        <w:ind w:firstLineChars="650" w:firstLine="1820"/>
        <w:rPr>
          <w:rFonts w:hAnsi="宋体"/>
          <w:sz w:val="28"/>
          <w:szCs w:val="28"/>
          <w:u w:val="single"/>
        </w:rPr>
      </w:pPr>
      <w:r w:rsidRPr="00C84F03">
        <w:rPr>
          <w:rFonts w:hAnsi="宋体" w:hint="eastAsia"/>
          <w:sz w:val="28"/>
          <w:szCs w:val="28"/>
        </w:rPr>
        <w:t>审核：</w:t>
      </w:r>
      <w:r>
        <w:rPr>
          <w:rFonts w:hAnsi="宋体" w:hint="eastAsia"/>
          <w:sz w:val="28"/>
          <w:szCs w:val="28"/>
          <w:u w:val="single"/>
        </w:rPr>
        <w:t xml:space="preserve">                            </w:t>
      </w:r>
    </w:p>
    <w:p w14:paraId="375CACBB" w14:textId="77777777" w:rsidR="00474E79" w:rsidRPr="00C84F03" w:rsidRDefault="00474E79" w:rsidP="00474E79">
      <w:pPr>
        <w:jc w:val="center"/>
        <w:rPr>
          <w:sz w:val="28"/>
          <w:szCs w:val="28"/>
        </w:rPr>
      </w:pPr>
    </w:p>
    <w:p w14:paraId="795B4DC2" w14:textId="77777777" w:rsidR="00474E79" w:rsidRPr="00EB5AC9" w:rsidRDefault="00474E79" w:rsidP="00474E79">
      <w:pPr>
        <w:ind w:firstLineChars="650" w:firstLine="1820"/>
        <w:rPr>
          <w:sz w:val="28"/>
          <w:szCs w:val="28"/>
          <w:u w:val="single"/>
        </w:rPr>
      </w:pPr>
      <w:r w:rsidRPr="00C84F03">
        <w:rPr>
          <w:rFonts w:hAnsi="宋体" w:hint="eastAsia"/>
          <w:sz w:val="28"/>
          <w:szCs w:val="28"/>
        </w:rPr>
        <w:t>批准：</w:t>
      </w:r>
      <w:r>
        <w:rPr>
          <w:rFonts w:hAnsi="宋体" w:hint="eastAsia"/>
          <w:sz w:val="28"/>
          <w:szCs w:val="28"/>
          <w:u w:val="single"/>
        </w:rPr>
        <w:t xml:space="preserve">                            </w:t>
      </w:r>
    </w:p>
    <w:p w14:paraId="3EC304C9" w14:textId="77777777" w:rsidR="00474E79" w:rsidRPr="00C84F03" w:rsidRDefault="00474E79" w:rsidP="00474E79">
      <w:pPr>
        <w:jc w:val="center"/>
        <w:rPr>
          <w:sz w:val="28"/>
          <w:szCs w:val="28"/>
        </w:rPr>
      </w:pPr>
    </w:p>
    <w:p w14:paraId="5A9B6FDB" w14:textId="77777777" w:rsidR="00474E79" w:rsidRDefault="00474E79" w:rsidP="00474E79">
      <w:pPr>
        <w:ind w:firstLineChars="1300" w:firstLine="3640"/>
        <w:rPr>
          <w:sz w:val="28"/>
          <w:szCs w:val="28"/>
        </w:rPr>
      </w:pPr>
    </w:p>
    <w:p w14:paraId="181F006C" w14:textId="77777777" w:rsidR="00474E79" w:rsidRPr="00C84F03" w:rsidRDefault="00474E79" w:rsidP="00474E79">
      <w:pPr>
        <w:rPr>
          <w:sz w:val="28"/>
          <w:szCs w:val="28"/>
        </w:rPr>
      </w:pPr>
    </w:p>
    <w:p w14:paraId="785FFD3B" w14:textId="77777777" w:rsidR="00474E79" w:rsidRPr="00C84F03" w:rsidRDefault="00474E79" w:rsidP="00474E79">
      <w:pPr>
        <w:jc w:val="center"/>
        <w:rPr>
          <w:sz w:val="28"/>
          <w:szCs w:val="28"/>
        </w:rPr>
      </w:pPr>
      <w:r>
        <w:rPr>
          <w:rFonts w:hAnsi="宋体" w:hint="eastAsia"/>
          <w:sz w:val="28"/>
          <w:szCs w:val="28"/>
        </w:rPr>
        <w:t xml:space="preserve"> </w:t>
      </w:r>
      <w:r w:rsidRPr="00C84F03">
        <w:rPr>
          <w:rFonts w:hAnsi="宋体" w:hint="eastAsia"/>
          <w:sz w:val="28"/>
          <w:szCs w:val="28"/>
        </w:rPr>
        <w:t>批准日期：</w:t>
      </w:r>
      <w:r>
        <w:rPr>
          <w:rFonts w:hAnsi="宋体" w:hint="eastAsia"/>
          <w:sz w:val="28"/>
          <w:szCs w:val="28"/>
        </w:rPr>
        <w:t xml:space="preserve"> </w:t>
      </w:r>
      <w:r w:rsidRPr="00C84F03">
        <w:rPr>
          <w:rFonts w:hint="eastAsia"/>
          <w:sz w:val="28"/>
          <w:szCs w:val="28"/>
        </w:rPr>
        <w:t xml:space="preserve"> </w:t>
      </w:r>
      <w:r w:rsidRPr="00C84F03">
        <w:rPr>
          <w:rFonts w:hAnsi="宋体" w:hint="eastAsia"/>
          <w:sz w:val="28"/>
          <w:szCs w:val="28"/>
        </w:rPr>
        <w:t>年</w:t>
      </w:r>
      <w:r w:rsidRPr="00C84F03">
        <w:rPr>
          <w:rFonts w:hint="eastAsia"/>
          <w:sz w:val="28"/>
          <w:szCs w:val="28"/>
        </w:rPr>
        <w:t xml:space="preserve"> </w:t>
      </w:r>
      <w:r>
        <w:rPr>
          <w:rFonts w:hint="eastAsia"/>
          <w:sz w:val="28"/>
          <w:szCs w:val="28"/>
        </w:rPr>
        <w:t xml:space="preserve"> </w:t>
      </w:r>
      <w:r w:rsidRPr="00C84F03">
        <w:rPr>
          <w:rFonts w:hAnsi="宋体" w:hint="eastAsia"/>
          <w:sz w:val="28"/>
          <w:szCs w:val="28"/>
        </w:rPr>
        <w:t>月</w:t>
      </w:r>
      <w:r w:rsidRPr="00C84F03">
        <w:rPr>
          <w:rFonts w:hint="eastAsia"/>
          <w:sz w:val="28"/>
          <w:szCs w:val="28"/>
        </w:rPr>
        <w:t xml:space="preserve"> </w:t>
      </w:r>
      <w:r>
        <w:rPr>
          <w:rFonts w:hint="eastAsia"/>
          <w:sz w:val="28"/>
          <w:szCs w:val="28"/>
        </w:rPr>
        <w:t xml:space="preserve"> </w:t>
      </w:r>
      <w:r w:rsidRPr="00C84F03">
        <w:rPr>
          <w:rFonts w:hAnsi="宋体" w:hint="eastAsia"/>
          <w:sz w:val="28"/>
          <w:szCs w:val="28"/>
        </w:rPr>
        <w:t>日</w:t>
      </w:r>
    </w:p>
    <w:p w14:paraId="1582C403" w14:textId="77777777" w:rsidR="00474E79" w:rsidRDefault="00474E79" w:rsidP="00474E79">
      <w:pPr>
        <w:rPr>
          <w:sz w:val="28"/>
          <w:szCs w:val="28"/>
        </w:rPr>
      </w:pPr>
    </w:p>
    <w:p w14:paraId="54A65911" w14:textId="77777777" w:rsidR="00474E79" w:rsidRPr="0022412E" w:rsidRDefault="00385695" w:rsidP="00474E79">
      <w:pPr>
        <w:jc w:val="center"/>
        <w:rPr>
          <w:rFonts w:ascii="黑体" w:eastAsia="黑体"/>
          <w:b/>
          <w:sz w:val="28"/>
          <w:szCs w:val="28"/>
          <w:u w:val="single"/>
        </w:rPr>
      </w:pPr>
      <w:r>
        <w:rPr>
          <w:rFonts w:ascii="黑体" w:eastAsia="黑体" w:hAnsi="宋体" w:hint="eastAsia"/>
          <w:b/>
          <w:sz w:val="28"/>
          <w:szCs w:val="28"/>
          <w:u w:val="single"/>
        </w:rPr>
        <w:t>XXXX</w:t>
      </w:r>
      <w:r w:rsidR="00474E79" w:rsidRPr="0022412E">
        <w:rPr>
          <w:rFonts w:ascii="黑体" w:eastAsia="黑体" w:hAnsi="宋体" w:hint="eastAsia"/>
          <w:b/>
          <w:sz w:val="28"/>
          <w:szCs w:val="28"/>
          <w:u w:val="single"/>
        </w:rPr>
        <w:t>有限公司风险评价报告</w:t>
      </w:r>
    </w:p>
    <w:p w14:paraId="0CB3C0F0" w14:textId="77777777" w:rsidR="00474E79" w:rsidRPr="00385695" w:rsidRDefault="00474E79" w:rsidP="00360FBC">
      <w:pPr>
        <w:numPr>
          <w:ilvl w:val="0"/>
          <w:numId w:val="3"/>
        </w:num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评价目的：</w:t>
      </w:r>
    </w:p>
    <w:p w14:paraId="66FD6FE8" w14:textId="77777777" w:rsidR="00474E79" w:rsidRPr="00385695" w:rsidRDefault="00474E79" w:rsidP="00360FBC">
      <w:p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本次风险评价是针对全厂范围内生产作业活动中存在的危害与影响因素，按照《危险化学品安全管理条例》和标准化相关要求进行风险辨识，并依据评价结果，采取针对性的风险控制措施，消除、减少危害和影响，把风险降到最低或者控制在可以接受的程度。</w:t>
      </w:r>
    </w:p>
    <w:p w14:paraId="23BB0461" w14:textId="77777777" w:rsidR="00474E79" w:rsidRPr="00385695" w:rsidRDefault="00474E79" w:rsidP="00360FBC">
      <w:pPr>
        <w:numPr>
          <w:ilvl w:val="0"/>
          <w:numId w:val="3"/>
        </w:num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lastRenderedPageBreak/>
        <w:t>评价范围</w:t>
      </w:r>
    </w:p>
    <w:p w14:paraId="58A3C2B2" w14:textId="77777777" w:rsidR="00474E79" w:rsidRPr="00385695" w:rsidRDefault="00474E79" w:rsidP="00360FBC">
      <w:p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本次风险评价范围主要针对全厂生产设施及辅助安全生产设施的设备操作、生产过程的工艺操作、检修作业进行的识别与评价。</w:t>
      </w:r>
    </w:p>
    <w:p w14:paraId="1D710F1E" w14:textId="77777777" w:rsidR="00474E79" w:rsidRPr="00385695" w:rsidRDefault="00474E79" w:rsidP="00360FBC">
      <w:pPr>
        <w:numPr>
          <w:ilvl w:val="0"/>
          <w:numId w:val="3"/>
        </w:num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评价方法</w:t>
      </w:r>
    </w:p>
    <w:p w14:paraId="155DAD52" w14:textId="77777777" w:rsidR="00474E79" w:rsidRPr="00385695" w:rsidRDefault="00474E79" w:rsidP="00360FBC">
      <w:p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在进行危害识别的过程中，全厂详细列出重要作业活动清单、关键装置和设备设施清单，然后针对具体的作业活动及装置、设备、设施采用不同的分析方法进行风险评价，做到具体情况具体分析，进而准确地识别出生产作业过程中存在的风险，按照规范要求，根据我厂具体情况，此次风险评价采用了以下两种方法：安全检查表分析（SCL）、工作危害分析（JHA）。在进行危害分析和风险评价的时候，全厂领导、安全管理人员和技术人员坚持深入现场，嘉庆沟通，与格工段人员一起进行风险评价，保证了风险评价的质量。</w:t>
      </w:r>
    </w:p>
    <w:p w14:paraId="45CED7D7" w14:textId="77777777" w:rsidR="00474E79" w:rsidRPr="00385695" w:rsidRDefault="00474E79" w:rsidP="00360FBC">
      <w:pPr>
        <w:numPr>
          <w:ilvl w:val="0"/>
          <w:numId w:val="3"/>
        </w:num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评价依据</w:t>
      </w:r>
    </w:p>
    <w:p w14:paraId="2B3B1DA9" w14:textId="77777777" w:rsidR="00474E79" w:rsidRPr="00385695" w:rsidRDefault="00474E79" w:rsidP="00360FBC">
      <w:p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根据以下六个方面，结合本厂实际情况，制定了《评估危害及影响后果的严重性（S）评判准则》与《危害发生可能性及频率（L）评判准则》，并经厂领导审核通过，整个过程都是以此为依据进行评估的。</w:t>
      </w:r>
    </w:p>
    <w:p w14:paraId="15EDABF9" w14:textId="77777777" w:rsidR="00474E79" w:rsidRPr="00385695" w:rsidRDefault="00474E79" w:rsidP="00360FBC">
      <w:pPr>
        <w:numPr>
          <w:ilvl w:val="0"/>
          <w:numId w:val="4"/>
        </w:num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国家、地方及企业有关法律、法规、标准；</w:t>
      </w:r>
    </w:p>
    <w:p w14:paraId="59EB1F2F" w14:textId="77777777" w:rsidR="00474E79" w:rsidRPr="00385695" w:rsidRDefault="00474E79" w:rsidP="00360FBC">
      <w:pPr>
        <w:numPr>
          <w:ilvl w:val="0"/>
          <w:numId w:val="4"/>
        </w:num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行业的设计规范、管理标准和技术标准；</w:t>
      </w:r>
    </w:p>
    <w:p w14:paraId="2C1842F7" w14:textId="77777777" w:rsidR="00474E79" w:rsidRPr="00385695" w:rsidRDefault="00474E79" w:rsidP="00360FBC">
      <w:pPr>
        <w:numPr>
          <w:ilvl w:val="0"/>
          <w:numId w:val="4"/>
        </w:num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企业的安全管理标准、技术标准；</w:t>
      </w:r>
    </w:p>
    <w:p w14:paraId="39CDBEFE" w14:textId="77777777" w:rsidR="00474E79" w:rsidRPr="00385695" w:rsidRDefault="00474E79" w:rsidP="00360FBC">
      <w:pPr>
        <w:numPr>
          <w:ilvl w:val="0"/>
          <w:numId w:val="4"/>
        </w:num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合同书、任务书、厂目标中的规定内容；</w:t>
      </w:r>
    </w:p>
    <w:p w14:paraId="2524F822" w14:textId="77777777" w:rsidR="00474E79" w:rsidRPr="00385695" w:rsidRDefault="00474E79" w:rsidP="00360FBC">
      <w:pPr>
        <w:numPr>
          <w:ilvl w:val="0"/>
          <w:numId w:val="4"/>
        </w:num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本厂和同行业所发生的事故统计资料；</w:t>
      </w:r>
    </w:p>
    <w:p w14:paraId="164FEC5F" w14:textId="77777777" w:rsidR="00474E79" w:rsidRPr="00385695" w:rsidRDefault="00474E79" w:rsidP="00360FBC">
      <w:pPr>
        <w:numPr>
          <w:ilvl w:val="0"/>
          <w:numId w:val="4"/>
        </w:num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企业的安全生产方针和目标指标。</w:t>
      </w:r>
    </w:p>
    <w:p w14:paraId="132BBEF3" w14:textId="77777777" w:rsidR="00474E79" w:rsidRPr="00385695" w:rsidRDefault="00474E79" w:rsidP="00360FBC">
      <w:pPr>
        <w:numPr>
          <w:ilvl w:val="0"/>
          <w:numId w:val="3"/>
        </w:num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评价时间</w:t>
      </w:r>
    </w:p>
    <w:p w14:paraId="104919DE" w14:textId="77777777" w:rsidR="00474E79" w:rsidRPr="00385695" w:rsidRDefault="00474E79" w:rsidP="00360FBC">
      <w:p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在进行风险评价的过程中，按照规范要求，根据日常生产活动中的具体运行过程，</w:t>
      </w:r>
      <w:r w:rsidRPr="00385695">
        <w:rPr>
          <w:rFonts w:asciiTheme="minorEastAsia" w:hAnsiTheme="minorEastAsia" w:hint="eastAsia"/>
          <w:color w:val="FF0000"/>
          <w:sz w:val="28"/>
          <w:szCs w:val="28"/>
        </w:rPr>
        <w:t>与201</w:t>
      </w:r>
      <w:r w:rsidR="00955DB8">
        <w:rPr>
          <w:rFonts w:asciiTheme="minorEastAsia" w:hAnsiTheme="minorEastAsia" w:hint="eastAsia"/>
          <w:color w:val="FF0000"/>
          <w:sz w:val="28"/>
          <w:szCs w:val="28"/>
        </w:rPr>
        <w:t>x</w:t>
      </w:r>
      <w:r w:rsidRPr="00385695">
        <w:rPr>
          <w:rFonts w:asciiTheme="minorEastAsia" w:hAnsiTheme="minorEastAsia" w:hint="eastAsia"/>
          <w:color w:val="FF0000"/>
          <w:sz w:val="28"/>
          <w:szCs w:val="28"/>
        </w:rPr>
        <w:t>年1月1日至1月31日</w:t>
      </w:r>
      <w:r w:rsidRPr="00385695">
        <w:rPr>
          <w:rFonts w:asciiTheme="minorEastAsia" w:hAnsiTheme="minorEastAsia" w:hint="eastAsia"/>
          <w:sz w:val="28"/>
          <w:szCs w:val="28"/>
        </w:rPr>
        <w:t>组织开展全厂范围内的风险评价工作，保证了评价工作的顺利运行。</w:t>
      </w:r>
    </w:p>
    <w:p w14:paraId="5F7205DB" w14:textId="77777777" w:rsidR="00474E79" w:rsidRPr="00385695" w:rsidRDefault="00474E79" w:rsidP="00360FBC">
      <w:pPr>
        <w:numPr>
          <w:ilvl w:val="0"/>
          <w:numId w:val="3"/>
        </w:num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评价结果</w:t>
      </w:r>
    </w:p>
    <w:p w14:paraId="345782D8" w14:textId="77777777" w:rsidR="00474E79" w:rsidRPr="00385695" w:rsidRDefault="00474E79" w:rsidP="00360FBC">
      <w:p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至1月31日。基本识别出了本厂在生产作业活动中存在或潜在</w:t>
      </w:r>
      <w:r w:rsidRPr="00385695">
        <w:rPr>
          <w:rFonts w:asciiTheme="minorEastAsia" w:hAnsiTheme="minorEastAsia" w:hint="eastAsia"/>
          <w:sz w:val="28"/>
          <w:szCs w:val="28"/>
        </w:rPr>
        <w:lastRenderedPageBreak/>
        <w:t>的危害、危险源、特别是结合作业活动、施工、检维修作业进行危害辨识和风险评价，并对职工进行宣传和学习，明显提高了全员的风险意识。</w:t>
      </w:r>
      <w:r w:rsidRPr="00385695">
        <w:rPr>
          <w:rFonts w:asciiTheme="minorEastAsia" w:hAnsiTheme="minorEastAsia" w:hint="eastAsia"/>
          <w:color w:val="FF0000"/>
          <w:sz w:val="28"/>
          <w:szCs w:val="28"/>
        </w:rPr>
        <w:t>共对100项活动</w:t>
      </w:r>
      <w:r w:rsidRPr="00385695">
        <w:rPr>
          <w:rFonts w:asciiTheme="minorEastAsia" w:hAnsiTheme="minorEastAsia" w:hint="eastAsia"/>
          <w:sz w:val="28"/>
          <w:szCs w:val="28"/>
        </w:rPr>
        <w:t>进行了危害辨识，</w:t>
      </w:r>
      <w:r w:rsidRPr="00385695">
        <w:rPr>
          <w:rFonts w:asciiTheme="minorEastAsia" w:hAnsiTheme="minorEastAsia" w:hint="eastAsia"/>
          <w:color w:val="FF0000"/>
          <w:sz w:val="28"/>
          <w:szCs w:val="28"/>
        </w:rPr>
        <w:t>对14类设备</w:t>
      </w:r>
      <w:r w:rsidRPr="00385695">
        <w:rPr>
          <w:rFonts w:asciiTheme="minorEastAsia" w:hAnsiTheme="minorEastAsia" w:hint="eastAsia"/>
          <w:sz w:val="28"/>
          <w:szCs w:val="28"/>
        </w:rPr>
        <w:t>进行安全检查表分析，经分析人员共同讨论，并经本厂领导审核批准，共形成10项中等危害因素及2项重要环境因素，具体见《危害因素清单》及《重要环境因素清单》，针对具体的中等、重要环境因素，分别制定了有效、合理的控制措施。</w:t>
      </w:r>
    </w:p>
    <w:p w14:paraId="1C435B9B" w14:textId="77777777" w:rsidR="00474E79" w:rsidRPr="00385695" w:rsidRDefault="00474E79" w:rsidP="00360FBC">
      <w:pPr>
        <w:numPr>
          <w:ilvl w:val="0"/>
          <w:numId w:val="3"/>
        </w:num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存在问题</w:t>
      </w:r>
    </w:p>
    <w:p w14:paraId="5F1E198E" w14:textId="77777777" w:rsidR="00474E79" w:rsidRPr="00385695" w:rsidRDefault="00474E79" w:rsidP="00360FBC">
      <w:p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1、采用的识别方法不全。大部分运用的是SCL或JHA，这些方法虽然能暴露日常工作的一半问题，而对于重点事件则必须借助FTA、ETA、FMEA等方法才能深入全面分析出事故的深层次原因。</w:t>
      </w:r>
    </w:p>
    <w:p w14:paraId="20C74B08" w14:textId="77777777" w:rsidR="00474E79" w:rsidRPr="00385695" w:rsidRDefault="00474E79" w:rsidP="00360FBC">
      <w:p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2、风险度计算取分布客观，对可能性和严重性取分值度由于个人的主观认识存在差异，从而导致所取的分值不具备代表性，可能造成不封风险未识别出来，而造成少数重大风险没有暴露。</w:t>
      </w:r>
    </w:p>
    <w:p w14:paraId="189641B5" w14:textId="77777777" w:rsidR="00474E79" w:rsidRPr="00385695" w:rsidRDefault="00474E79" w:rsidP="00360FBC">
      <w:p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3、由于理解的深度不一样，分析人员观点不一，造成分析的内容不一样，表格的不一样，以后尽可能改进。</w:t>
      </w:r>
    </w:p>
    <w:p w14:paraId="57638163" w14:textId="77777777" w:rsidR="00474E79" w:rsidRPr="00385695" w:rsidRDefault="00474E79" w:rsidP="00360FBC">
      <w:p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附件：</w:t>
      </w:r>
    </w:p>
    <w:p w14:paraId="1F679B7E" w14:textId="77777777" w:rsidR="00474E79" w:rsidRPr="00385695" w:rsidRDefault="00474E79" w:rsidP="00360FBC">
      <w:p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附件1    评价小组成员</w:t>
      </w:r>
    </w:p>
    <w:p w14:paraId="64C4F328" w14:textId="77777777" w:rsidR="00474E79" w:rsidRPr="00385695" w:rsidRDefault="00474E79" w:rsidP="00360FBC">
      <w:p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附件2    风险评价方法与评价对象对照表</w:t>
      </w:r>
    </w:p>
    <w:p w14:paraId="72B1432F" w14:textId="77777777" w:rsidR="00360FBC" w:rsidRDefault="00474E79" w:rsidP="00360FBC">
      <w:p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 xml:space="preserve">附件3    </w:t>
      </w:r>
      <w:r w:rsidR="00385695" w:rsidRPr="00385695">
        <w:rPr>
          <w:rFonts w:asciiTheme="minorEastAsia" w:hAnsiTheme="minorEastAsia" w:hint="eastAsia"/>
          <w:sz w:val="28"/>
          <w:szCs w:val="28"/>
        </w:rPr>
        <w:t>XXXX</w:t>
      </w:r>
      <w:r w:rsidRPr="00385695">
        <w:rPr>
          <w:rFonts w:asciiTheme="minorEastAsia" w:hAnsiTheme="minorEastAsia" w:hint="eastAsia"/>
          <w:sz w:val="28"/>
          <w:szCs w:val="28"/>
        </w:rPr>
        <w:t>有限公司</w:t>
      </w:r>
      <w:r w:rsidRPr="00385695">
        <w:rPr>
          <w:rFonts w:asciiTheme="minorEastAsia" w:hAnsiTheme="minorEastAsia" w:hint="eastAsia"/>
          <w:sz w:val="28"/>
          <w:szCs w:val="28"/>
          <w:u w:val="single"/>
        </w:rPr>
        <w:t>中等</w:t>
      </w:r>
      <w:r w:rsidRPr="00385695">
        <w:rPr>
          <w:rFonts w:asciiTheme="minorEastAsia" w:hAnsiTheme="minorEastAsia" w:hint="eastAsia"/>
          <w:sz w:val="28"/>
          <w:szCs w:val="28"/>
        </w:rPr>
        <w:t>风险及控制措施清单</w:t>
      </w:r>
    </w:p>
    <w:p w14:paraId="156B535E" w14:textId="77777777" w:rsidR="00955DB8" w:rsidRDefault="00360FBC">
      <w:pPr>
        <w:widowControl/>
        <w:jc w:val="left"/>
        <w:rPr>
          <w:rFonts w:asciiTheme="minorEastAsia" w:hAnsiTheme="minorEastAsia"/>
          <w:sz w:val="28"/>
          <w:szCs w:val="28"/>
        </w:rPr>
      </w:pPr>
      <w:r>
        <w:rPr>
          <w:rFonts w:asciiTheme="minorEastAsia" w:hAnsiTheme="minorEastAsia"/>
          <w:sz w:val="28"/>
          <w:szCs w:val="28"/>
        </w:rPr>
        <w:br w:type="page"/>
      </w:r>
      <w:r w:rsidR="00955DB8">
        <w:rPr>
          <w:rFonts w:asciiTheme="minorEastAsia" w:hAnsiTheme="minorEastAsia"/>
          <w:sz w:val="28"/>
          <w:szCs w:val="28"/>
        </w:rPr>
        <w:lastRenderedPageBreak/>
        <w:br w:type="page"/>
      </w:r>
    </w:p>
    <w:p w14:paraId="516A0933" w14:textId="77777777" w:rsidR="00360FBC" w:rsidRPr="00CE2A08" w:rsidRDefault="00360FBC">
      <w:pPr>
        <w:widowControl/>
        <w:jc w:val="left"/>
        <w:rPr>
          <w:rFonts w:asciiTheme="minorEastAsia" w:hAnsiTheme="minorEastAsia"/>
          <w:sz w:val="28"/>
          <w:szCs w:val="28"/>
        </w:rPr>
      </w:pPr>
    </w:p>
    <w:p w14:paraId="6BEFD160" w14:textId="77777777" w:rsidR="00727BED" w:rsidRPr="00301DFD" w:rsidRDefault="00727BED" w:rsidP="00301DFD">
      <w:pPr>
        <w:pStyle w:val="12"/>
        <w:spacing w:before="0" w:after="0" w:line="460" w:lineRule="exact"/>
        <w:ind w:left="2517"/>
        <w:jc w:val="both"/>
        <w:outlineLvl w:val="0"/>
      </w:pPr>
      <w:bookmarkStart w:id="27" w:name="_Toc391046320"/>
      <w:r w:rsidRPr="00301DFD">
        <w:rPr>
          <w:rFonts w:hint="eastAsia"/>
        </w:rPr>
        <w:t>表3.5 班组及各岗位</w:t>
      </w:r>
      <w:r w:rsidR="00360FBC" w:rsidRPr="00301DFD">
        <w:rPr>
          <w:rFonts w:hint="eastAsia"/>
        </w:rPr>
        <w:t>分析评价记录表</w:t>
      </w:r>
      <w:bookmarkEnd w:id="27"/>
    </w:p>
    <w:p w14:paraId="6A4046A2" w14:textId="77777777" w:rsidR="00360FBC" w:rsidRPr="00F77CCD" w:rsidRDefault="00360FBC" w:rsidP="009D7577">
      <w:pPr>
        <w:spacing w:afterLines="50" w:after="156"/>
        <w:jc w:val="center"/>
        <w:rPr>
          <w:rFonts w:ascii="Times New Roman" w:eastAsia="宋体" w:hAnsi="Times New Roman" w:cs="Times New Roman"/>
          <w:b/>
          <w:sz w:val="24"/>
          <w:szCs w:val="24"/>
        </w:rPr>
      </w:pPr>
      <w:r w:rsidRPr="00592062">
        <w:rPr>
          <w:rFonts w:ascii="宋体" w:eastAsia="宋体" w:hAnsi="宋体" w:cs="Times New Roman" w:hint="eastAsia"/>
          <w:b/>
          <w:sz w:val="32"/>
          <w:szCs w:val="32"/>
        </w:rPr>
        <w:t>工作危害分析（JHA）记录表</w:t>
      </w:r>
    </w:p>
    <w:p w14:paraId="3EE2B14F" w14:textId="77777777" w:rsidR="00360FBC" w:rsidRPr="00385695" w:rsidRDefault="00360FBC" w:rsidP="00360FBC">
      <w:pPr>
        <w:spacing w:line="360" w:lineRule="exact"/>
        <w:rPr>
          <w:rFonts w:ascii="宋体" w:eastAsia="宋体" w:hAnsi="宋体" w:cs="Times New Roman"/>
          <w:b/>
          <w:sz w:val="24"/>
          <w:szCs w:val="24"/>
        </w:rPr>
      </w:pPr>
      <w:r w:rsidRPr="006151B9">
        <w:rPr>
          <w:rFonts w:ascii="宋体" w:eastAsia="宋体" w:hAnsi="宋体" w:cs="Times New Roman" w:hint="eastAsia"/>
          <w:b/>
          <w:sz w:val="24"/>
          <w:szCs w:val="24"/>
        </w:rPr>
        <w:t>工作任务：</w:t>
      </w:r>
      <w:r>
        <w:rPr>
          <w:rFonts w:ascii="宋体" w:eastAsia="宋体" w:hAnsi="宋体" w:cs="Times New Roman" w:hint="eastAsia"/>
          <w:b/>
          <w:sz w:val="24"/>
          <w:szCs w:val="24"/>
        </w:rPr>
        <w:t>机修班</w:t>
      </w:r>
    </w:p>
    <w:tbl>
      <w:tblPr>
        <w:tblW w:w="142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1440"/>
        <w:gridCol w:w="3060"/>
        <w:gridCol w:w="1800"/>
        <w:gridCol w:w="3420"/>
        <w:gridCol w:w="900"/>
        <w:gridCol w:w="900"/>
        <w:gridCol w:w="900"/>
        <w:gridCol w:w="1260"/>
      </w:tblGrid>
      <w:tr w:rsidR="00360FBC" w:rsidRPr="00D50C71" w14:paraId="115AFEF7" w14:textId="77777777" w:rsidTr="003516B8">
        <w:tc>
          <w:tcPr>
            <w:tcW w:w="540" w:type="dxa"/>
            <w:vAlign w:val="center"/>
          </w:tcPr>
          <w:p w14:paraId="19B8F23A" w14:textId="77777777" w:rsidR="00360FBC" w:rsidRPr="00D50C71" w:rsidRDefault="00360FBC"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序号</w:t>
            </w:r>
          </w:p>
        </w:tc>
        <w:tc>
          <w:tcPr>
            <w:tcW w:w="1440" w:type="dxa"/>
            <w:vAlign w:val="center"/>
          </w:tcPr>
          <w:p w14:paraId="67315C55" w14:textId="77777777" w:rsidR="00360FBC" w:rsidRPr="00D50C71" w:rsidRDefault="00360FBC"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工作步骤</w:t>
            </w:r>
          </w:p>
        </w:tc>
        <w:tc>
          <w:tcPr>
            <w:tcW w:w="3060" w:type="dxa"/>
            <w:vAlign w:val="center"/>
          </w:tcPr>
          <w:p w14:paraId="6BB00ABC" w14:textId="77777777" w:rsidR="00360FBC" w:rsidRPr="00D50C71" w:rsidRDefault="00360FBC"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危害或潜在事件</w:t>
            </w:r>
          </w:p>
          <w:p w14:paraId="5B98B0AD" w14:textId="77777777" w:rsidR="00360FBC" w:rsidRPr="00D50C71" w:rsidRDefault="00360FBC"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（包括作业环境、人、物、管理）</w:t>
            </w:r>
          </w:p>
        </w:tc>
        <w:tc>
          <w:tcPr>
            <w:tcW w:w="1800" w:type="dxa"/>
            <w:vAlign w:val="center"/>
          </w:tcPr>
          <w:p w14:paraId="0BBEC9B9" w14:textId="77777777" w:rsidR="00360FBC" w:rsidRPr="00D50C71" w:rsidRDefault="00360FBC"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主要后果</w:t>
            </w:r>
          </w:p>
        </w:tc>
        <w:tc>
          <w:tcPr>
            <w:tcW w:w="3420" w:type="dxa"/>
            <w:vAlign w:val="center"/>
          </w:tcPr>
          <w:p w14:paraId="314D6EC3" w14:textId="77777777" w:rsidR="00360FBC" w:rsidRPr="00D50C71" w:rsidRDefault="00360FBC"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现有安全控制措施</w:t>
            </w:r>
          </w:p>
        </w:tc>
        <w:tc>
          <w:tcPr>
            <w:tcW w:w="900" w:type="dxa"/>
            <w:vAlign w:val="center"/>
          </w:tcPr>
          <w:p w14:paraId="029EFD4B"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可能性L</w:t>
            </w:r>
          </w:p>
        </w:tc>
        <w:tc>
          <w:tcPr>
            <w:tcW w:w="900" w:type="dxa"/>
            <w:vAlign w:val="center"/>
          </w:tcPr>
          <w:p w14:paraId="2867E08B"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严重性S</w:t>
            </w:r>
          </w:p>
        </w:tc>
        <w:tc>
          <w:tcPr>
            <w:tcW w:w="900" w:type="dxa"/>
            <w:vAlign w:val="center"/>
          </w:tcPr>
          <w:p w14:paraId="341DF41D"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风险度R</w:t>
            </w:r>
          </w:p>
        </w:tc>
        <w:tc>
          <w:tcPr>
            <w:tcW w:w="1260" w:type="dxa"/>
            <w:vAlign w:val="center"/>
          </w:tcPr>
          <w:p w14:paraId="7C2ACF2D"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建议改进措施</w:t>
            </w:r>
          </w:p>
        </w:tc>
      </w:tr>
      <w:tr w:rsidR="00360FBC" w:rsidRPr="00D50C71" w14:paraId="4BAF6391" w14:textId="77777777" w:rsidTr="003516B8">
        <w:trPr>
          <w:trHeight w:hRule="exact" w:val="1310"/>
        </w:trPr>
        <w:tc>
          <w:tcPr>
            <w:tcW w:w="540" w:type="dxa"/>
            <w:vAlign w:val="center"/>
          </w:tcPr>
          <w:p w14:paraId="6AF408E5" w14:textId="77777777" w:rsidR="00360FBC" w:rsidRPr="00D50C71" w:rsidRDefault="00360FBC"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1</w:t>
            </w:r>
          </w:p>
        </w:tc>
        <w:tc>
          <w:tcPr>
            <w:tcW w:w="1440" w:type="dxa"/>
            <w:vAlign w:val="center"/>
          </w:tcPr>
          <w:p w14:paraId="2F0617C1"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停电</w:t>
            </w:r>
          </w:p>
        </w:tc>
        <w:tc>
          <w:tcPr>
            <w:tcW w:w="3060" w:type="dxa"/>
            <w:vAlign w:val="center"/>
          </w:tcPr>
          <w:p w14:paraId="17CA0395"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未按要求停电，不停电，停错不该停电位置，带负荷拉闸，无两人进行</w:t>
            </w:r>
          </w:p>
        </w:tc>
        <w:tc>
          <w:tcPr>
            <w:tcW w:w="1800" w:type="dxa"/>
            <w:vAlign w:val="center"/>
          </w:tcPr>
          <w:p w14:paraId="3BF83502"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产生电弧烧伤，触电，人员伤亡</w:t>
            </w:r>
          </w:p>
        </w:tc>
        <w:tc>
          <w:tcPr>
            <w:tcW w:w="3420" w:type="dxa"/>
            <w:vAlign w:val="center"/>
          </w:tcPr>
          <w:p w14:paraId="3C166B50"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作业前检查，穿戴绝缘工具，按电工规程要求严格作业</w:t>
            </w:r>
          </w:p>
        </w:tc>
        <w:tc>
          <w:tcPr>
            <w:tcW w:w="900" w:type="dxa"/>
            <w:vAlign w:val="center"/>
          </w:tcPr>
          <w:p w14:paraId="431FB0E2"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1</w:t>
            </w:r>
          </w:p>
        </w:tc>
        <w:tc>
          <w:tcPr>
            <w:tcW w:w="900" w:type="dxa"/>
            <w:vAlign w:val="center"/>
          </w:tcPr>
          <w:p w14:paraId="31D19941"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5</w:t>
            </w:r>
          </w:p>
        </w:tc>
        <w:tc>
          <w:tcPr>
            <w:tcW w:w="900" w:type="dxa"/>
            <w:vAlign w:val="center"/>
          </w:tcPr>
          <w:p w14:paraId="50F13392"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5</w:t>
            </w:r>
          </w:p>
        </w:tc>
        <w:tc>
          <w:tcPr>
            <w:tcW w:w="1260" w:type="dxa"/>
            <w:vAlign w:val="center"/>
          </w:tcPr>
          <w:p w14:paraId="50544387" w14:textId="77777777" w:rsidR="00360FBC" w:rsidRPr="00A03BAA" w:rsidRDefault="00360FBC" w:rsidP="003516B8">
            <w:pPr>
              <w:spacing w:line="360" w:lineRule="exact"/>
              <w:rPr>
                <w:rFonts w:ascii="宋体" w:eastAsia="宋体" w:hAnsi="宋体" w:cs="Times New Roman"/>
                <w:color w:val="FF0000"/>
                <w:sz w:val="24"/>
                <w:szCs w:val="24"/>
              </w:rPr>
            </w:pPr>
          </w:p>
        </w:tc>
      </w:tr>
      <w:tr w:rsidR="00360FBC" w:rsidRPr="00D50C71" w14:paraId="07EA78DB" w14:textId="77777777" w:rsidTr="003516B8">
        <w:trPr>
          <w:trHeight w:hRule="exact" w:val="1087"/>
        </w:trPr>
        <w:tc>
          <w:tcPr>
            <w:tcW w:w="540" w:type="dxa"/>
            <w:vAlign w:val="center"/>
          </w:tcPr>
          <w:p w14:paraId="228B7D21" w14:textId="77777777" w:rsidR="00360FBC" w:rsidRPr="00D50C71" w:rsidRDefault="00360FBC"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2</w:t>
            </w:r>
          </w:p>
        </w:tc>
        <w:tc>
          <w:tcPr>
            <w:tcW w:w="1440" w:type="dxa"/>
            <w:vAlign w:val="center"/>
          </w:tcPr>
          <w:p w14:paraId="5C4C3174"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悬挂停电标示牌</w:t>
            </w:r>
          </w:p>
        </w:tc>
        <w:tc>
          <w:tcPr>
            <w:tcW w:w="3060" w:type="dxa"/>
            <w:vAlign w:val="center"/>
          </w:tcPr>
          <w:p w14:paraId="72122081"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未按要求悬挂标示牌导致在有人工作线路上误送电</w:t>
            </w:r>
          </w:p>
        </w:tc>
        <w:tc>
          <w:tcPr>
            <w:tcW w:w="1800" w:type="dxa"/>
            <w:vAlign w:val="center"/>
          </w:tcPr>
          <w:p w14:paraId="3C75EE3F"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触电,人员伤亡</w:t>
            </w:r>
          </w:p>
        </w:tc>
        <w:tc>
          <w:tcPr>
            <w:tcW w:w="3420" w:type="dxa"/>
            <w:vAlign w:val="center"/>
          </w:tcPr>
          <w:p w14:paraId="1341CA9F"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严格按电工操作规程作业</w:t>
            </w:r>
          </w:p>
        </w:tc>
        <w:tc>
          <w:tcPr>
            <w:tcW w:w="900" w:type="dxa"/>
            <w:vAlign w:val="center"/>
          </w:tcPr>
          <w:p w14:paraId="5E06E02B"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1</w:t>
            </w:r>
          </w:p>
        </w:tc>
        <w:tc>
          <w:tcPr>
            <w:tcW w:w="900" w:type="dxa"/>
            <w:vAlign w:val="center"/>
          </w:tcPr>
          <w:p w14:paraId="48D2CA7B"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5</w:t>
            </w:r>
          </w:p>
        </w:tc>
        <w:tc>
          <w:tcPr>
            <w:tcW w:w="900" w:type="dxa"/>
            <w:vAlign w:val="center"/>
          </w:tcPr>
          <w:p w14:paraId="59AEA9FF"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5</w:t>
            </w:r>
          </w:p>
        </w:tc>
        <w:tc>
          <w:tcPr>
            <w:tcW w:w="1260" w:type="dxa"/>
            <w:vAlign w:val="center"/>
          </w:tcPr>
          <w:p w14:paraId="1CBC8942" w14:textId="77777777" w:rsidR="00360FBC" w:rsidRPr="00A03BAA" w:rsidRDefault="00360FBC" w:rsidP="003516B8">
            <w:pPr>
              <w:spacing w:line="360" w:lineRule="exact"/>
              <w:jc w:val="center"/>
              <w:rPr>
                <w:rFonts w:ascii="宋体" w:eastAsia="宋体" w:hAnsi="宋体" w:cs="Times New Roman"/>
                <w:color w:val="FF0000"/>
                <w:sz w:val="24"/>
                <w:szCs w:val="24"/>
              </w:rPr>
            </w:pPr>
          </w:p>
        </w:tc>
      </w:tr>
      <w:tr w:rsidR="00360FBC" w:rsidRPr="00D50C71" w14:paraId="6B6A17BD" w14:textId="77777777" w:rsidTr="003516B8">
        <w:trPr>
          <w:trHeight w:hRule="exact" w:val="1087"/>
        </w:trPr>
        <w:tc>
          <w:tcPr>
            <w:tcW w:w="540" w:type="dxa"/>
            <w:vAlign w:val="center"/>
          </w:tcPr>
          <w:p w14:paraId="492B0ECC" w14:textId="77777777" w:rsidR="00360FBC" w:rsidRPr="00D50C71" w:rsidRDefault="00360FBC"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3</w:t>
            </w:r>
          </w:p>
        </w:tc>
        <w:tc>
          <w:tcPr>
            <w:tcW w:w="1440" w:type="dxa"/>
            <w:vAlign w:val="center"/>
          </w:tcPr>
          <w:p w14:paraId="13E38C84"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检查</w:t>
            </w:r>
          </w:p>
        </w:tc>
        <w:tc>
          <w:tcPr>
            <w:tcW w:w="3060" w:type="dxa"/>
            <w:vAlign w:val="center"/>
          </w:tcPr>
          <w:p w14:paraId="1B9266B7"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未按要求先检查后送电；检查不到位</w:t>
            </w:r>
          </w:p>
        </w:tc>
        <w:tc>
          <w:tcPr>
            <w:tcW w:w="1800" w:type="dxa"/>
            <w:vAlign w:val="center"/>
          </w:tcPr>
          <w:p w14:paraId="5A7B4E40"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产生短路,火灾,触电,人员伤亡</w:t>
            </w:r>
          </w:p>
        </w:tc>
        <w:tc>
          <w:tcPr>
            <w:tcW w:w="3420" w:type="dxa"/>
            <w:vAlign w:val="center"/>
          </w:tcPr>
          <w:p w14:paraId="4775C9F0"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作业完毕后两人对换检查检查，有操作规程并严格执行</w:t>
            </w:r>
          </w:p>
        </w:tc>
        <w:tc>
          <w:tcPr>
            <w:tcW w:w="900" w:type="dxa"/>
            <w:vAlign w:val="center"/>
          </w:tcPr>
          <w:p w14:paraId="0CD0CA1E"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2</w:t>
            </w:r>
          </w:p>
        </w:tc>
        <w:tc>
          <w:tcPr>
            <w:tcW w:w="900" w:type="dxa"/>
            <w:vAlign w:val="center"/>
          </w:tcPr>
          <w:p w14:paraId="40E690C7"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4</w:t>
            </w:r>
          </w:p>
        </w:tc>
        <w:tc>
          <w:tcPr>
            <w:tcW w:w="900" w:type="dxa"/>
            <w:vAlign w:val="center"/>
          </w:tcPr>
          <w:p w14:paraId="684CFEC1"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8</w:t>
            </w:r>
          </w:p>
        </w:tc>
        <w:tc>
          <w:tcPr>
            <w:tcW w:w="1260" w:type="dxa"/>
            <w:vAlign w:val="center"/>
          </w:tcPr>
          <w:p w14:paraId="6CD6117F" w14:textId="77777777" w:rsidR="00360FBC" w:rsidRPr="00A03BAA" w:rsidRDefault="00360FBC" w:rsidP="003516B8">
            <w:pPr>
              <w:spacing w:line="360" w:lineRule="exact"/>
              <w:jc w:val="center"/>
              <w:rPr>
                <w:rFonts w:ascii="宋体" w:eastAsia="宋体" w:hAnsi="宋体" w:cs="Times New Roman"/>
                <w:color w:val="FF0000"/>
                <w:sz w:val="24"/>
                <w:szCs w:val="24"/>
              </w:rPr>
            </w:pPr>
          </w:p>
        </w:tc>
      </w:tr>
      <w:tr w:rsidR="00360FBC" w:rsidRPr="00D50C71" w14:paraId="1C5B8B4C" w14:textId="77777777" w:rsidTr="003516B8">
        <w:trPr>
          <w:trHeight w:hRule="exact" w:val="1101"/>
        </w:trPr>
        <w:tc>
          <w:tcPr>
            <w:tcW w:w="540" w:type="dxa"/>
            <w:vAlign w:val="center"/>
          </w:tcPr>
          <w:p w14:paraId="601DAF5C" w14:textId="77777777" w:rsidR="00360FBC" w:rsidRPr="00D50C71" w:rsidRDefault="00360FBC"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4</w:t>
            </w:r>
          </w:p>
        </w:tc>
        <w:tc>
          <w:tcPr>
            <w:tcW w:w="1440" w:type="dxa"/>
            <w:vAlign w:val="center"/>
          </w:tcPr>
          <w:p w14:paraId="6DDD4671"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送电</w:t>
            </w:r>
          </w:p>
        </w:tc>
        <w:tc>
          <w:tcPr>
            <w:tcW w:w="3060" w:type="dxa"/>
            <w:vAlign w:val="center"/>
          </w:tcPr>
          <w:p w14:paraId="5CE45E13"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未穿戴使用绝缘防护用品，带负荷送电，无人监护</w:t>
            </w:r>
          </w:p>
        </w:tc>
        <w:tc>
          <w:tcPr>
            <w:tcW w:w="1800" w:type="dxa"/>
            <w:vAlign w:val="center"/>
          </w:tcPr>
          <w:p w14:paraId="3FF9F703"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触电,人员伤亡</w:t>
            </w:r>
          </w:p>
        </w:tc>
        <w:tc>
          <w:tcPr>
            <w:tcW w:w="3420" w:type="dxa"/>
            <w:vAlign w:val="center"/>
          </w:tcPr>
          <w:p w14:paraId="73860E72"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严格按电工操作规程执行</w:t>
            </w:r>
          </w:p>
        </w:tc>
        <w:tc>
          <w:tcPr>
            <w:tcW w:w="900" w:type="dxa"/>
            <w:vAlign w:val="center"/>
          </w:tcPr>
          <w:p w14:paraId="78E51BE1"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1</w:t>
            </w:r>
          </w:p>
        </w:tc>
        <w:tc>
          <w:tcPr>
            <w:tcW w:w="900" w:type="dxa"/>
            <w:vAlign w:val="center"/>
          </w:tcPr>
          <w:p w14:paraId="086B794F"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5</w:t>
            </w:r>
          </w:p>
        </w:tc>
        <w:tc>
          <w:tcPr>
            <w:tcW w:w="900" w:type="dxa"/>
            <w:vAlign w:val="center"/>
          </w:tcPr>
          <w:p w14:paraId="1E1974D6"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5</w:t>
            </w:r>
          </w:p>
        </w:tc>
        <w:tc>
          <w:tcPr>
            <w:tcW w:w="1260" w:type="dxa"/>
            <w:vAlign w:val="center"/>
          </w:tcPr>
          <w:p w14:paraId="51A404DE" w14:textId="77777777" w:rsidR="00360FBC" w:rsidRPr="00A03BAA" w:rsidRDefault="00360FBC" w:rsidP="003516B8">
            <w:pPr>
              <w:spacing w:line="360" w:lineRule="exact"/>
              <w:rPr>
                <w:rFonts w:ascii="宋体" w:eastAsia="宋体" w:hAnsi="宋体" w:cs="Times New Roman"/>
                <w:color w:val="FF0000"/>
                <w:sz w:val="24"/>
                <w:szCs w:val="24"/>
              </w:rPr>
            </w:pPr>
          </w:p>
        </w:tc>
      </w:tr>
      <w:tr w:rsidR="00360FBC" w:rsidRPr="00D50C71" w14:paraId="5DDDF3D8" w14:textId="77777777" w:rsidTr="003516B8">
        <w:trPr>
          <w:trHeight w:hRule="exact" w:val="1256"/>
        </w:trPr>
        <w:tc>
          <w:tcPr>
            <w:tcW w:w="540" w:type="dxa"/>
            <w:vAlign w:val="center"/>
          </w:tcPr>
          <w:p w14:paraId="7EFBA37E" w14:textId="77777777" w:rsidR="00360FBC" w:rsidRPr="00D50C71" w:rsidRDefault="00360FBC"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5</w:t>
            </w:r>
          </w:p>
        </w:tc>
        <w:tc>
          <w:tcPr>
            <w:tcW w:w="1440" w:type="dxa"/>
            <w:vAlign w:val="center"/>
          </w:tcPr>
          <w:p w14:paraId="16BC2484"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接地</w:t>
            </w:r>
          </w:p>
        </w:tc>
        <w:tc>
          <w:tcPr>
            <w:tcW w:w="3060" w:type="dxa"/>
            <w:vAlign w:val="center"/>
          </w:tcPr>
          <w:p w14:paraId="4AD1ACA7"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未按要求接地或接地不良</w:t>
            </w:r>
          </w:p>
        </w:tc>
        <w:tc>
          <w:tcPr>
            <w:tcW w:w="1800" w:type="dxa"/>
            <w:vAlign w:val="center"/>
          </w:tcPr>
          <w:p w14:paraId="68D94E32"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漏电,火灾,爆炸触电,人员伤亡</w:t>
            </w:r>
          </w:p>
        </w:tc>
        <w:tc>
          <w:tcPr>
            <w:tcW w:w="3420" w:type="dxa"/>
            <w:vAlign w:val="center"/>
          </w:tcPr>
          <w:p w14:paraId="7399B199"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严格按电工操作规程执行，加强接地电阻检测</w:t>
            </w:r>
          </w:p>
        </w:tc>
        <w:tc>
          <w:tcPr>
            <w:tcW w:w="900" w:type="dxa"/>
            <w:vAlign w:val="center"/>
          </w:tcPr>
          <w:p w14:paraId="6A3F27D3"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2</w:t>
            </w:r>
          </w:p>
        </w:tc>
        <w:tc>
          <w:tcPr>
            <w:tcW w:w="900" w:type="dxa"/>
            <w:vAlign w:val="center"/>
          </w:tcPr>
          <w:p w14:paraId="13E7C390"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3</w:t>
            </w:r>
          </w:p>
        </w:tc>
        <w:tc>
          <w:tcPr>
            <w:tcW w:w="900" w:type="dxa"/>
            <w:vAlign w:val="center"/>
          </w:tcPr>
          <w:p w14:paraId="3D463318"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6</w:t>
            </w:r>
          </w:p>
        </w:tc>
        <w:tc>
          <w:tcPr>
            <w:tcW w:w="1260" w:type="dxa"/>
            <w:vAlign w:val="center"/>
          </w:tcPr>
          <w:p w14:paraId="4922FA02" w14:textId="77777777" w:rsidR="00360FBC" w:rsidRPr="00A03BAA" w:rsidRDefault="00360FBC" w:rsidP="003516B8">
            <w:pPr>
              <w:spacing w:line="360" w:lineRule="exact"/>
              <w:rPr>
                <w:rFonts w:ascii="宋体" w:eastAsia="宋体" w:hAnsi="宋体" w:cs="Times New Roman"/>
                <w:color w:val="FF0000"/>
                <w:sz w:val="24"/>
                <w:szCs w:val="24"/>
              </w:rPr>
            </w:pPr>
          </w:p>
        </w:tc>
      </w:tr>
      <w:tr w:rsidR="00360FBC" w:rsidRPr="00D50C71" w14:paraId="2714F9ED" w14:textId="77777777" w:rsidTr="003516B8">
        <w:trPr>
          <w:trHeight w:hRule="exact" w:val="1253"/>
        </w:trPr>
        <w:tc>
          <w:tcPr>
            <w:tcW w:w="540" w:type="dxa"/>
            <w:vAlign w:val="center"/>
          </w:tcPr>
          <w:p w14:paraId="26E08C7F" w14:textId="77777777" w:rsidR="00360FBC" w:rsidRPr="00D50C71" w:rsidRDefault="00360FBC"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6</w:t>
            </w:r>
          </w:p>
        </w:tc>
        <w:tc>
          <w:tcPr>
            <w:tcW w:w="1440" w:type="dxa"/>
            <w:vAlign w:val="center"/>
          </w:tcPr>
          <w:p w14:paraId="0F7AB49D"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工具使用</w:t>
            </w:r>
          </w:p>
        </w:tc>
        <w:tc>
          <w:tcPr>
            <w:tcW w:w="3060" w:type="dxa"/>
            <w:vAlign w:val="center"/>
          </w:tcPr>
          <w:p w14:paraId="716FA1A8"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工具使用不当；未使用绝缘工具；未使用防爆工具</w:t>
            </w:r>
          </w:p>
        </w:tc>
        <w:tc>
          <w:tcPr>
            <w:tcW w:w="1800" w:type="dxa"/>
            <w:vAlign w:val="center"/>
          </w:tcPr>
          <w:p w14:paraId="629993D4"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触电，静电，火灾，爆炸，人员伤亡</w:t>
            </w:r>
          </w:p>
        </w:tc>
        <w:tc>
          <w:tcPr>
            <w:tcW w:w="3420" w:type="dxa"/>
            <w:vAlign w:val="center"/>
          </w:tcPr>
          <w:p w14:paraId="38C91823"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严格按电工操作规程执行，加强监督管理</w:t>
            </w:r>
          </w:p>
        </w:tc>
        <w:tc>
          <w:tcPr>
            <w:tcW w:w="900" w:type="dxa"/>
            <w:vAlign w:val="center"/>
          </w:tcPr>
          <w:p w14:paraId="15AFD4AE"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2</w:t>
            </w:r>
          </w:p>
        </w:tc>
        <w:tc>
          <w:tcPr>
            <w:tcW w:w="900" w:type="dxa"/>
            <w:vAlign w:val="center"/>
          </w:tcPr>
          <w:p w14:paraId="157EC226"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3</w:t>
            </w:r>
          </w:p>
        </w:tc>
        <w:tc>
          <w:tcPr>
            <w:tcW w:w="900" w:type="dxa"/>
            <w:vAlign w:val="center"/>
          </w:tcPr>
          <w:p w14:paraId="3AEAE25A"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6</w:t>
            </w:r>
          </w:p>
        </w:tc>
        <w:tc>
          <w:tcPr>
            <w:tcW w:w="1260" w:type="dxa"/>
            <w:vAlign w:val="center"/>
          </w:tcPr>
          <w:p w14:paraId="5FFA7986" w14:textId="77777777" w:rsidR="00360FBC" w:rsidRPr="00A03BAA" w:rsidRDefault="00360FBC" w:rsidP="003516B8">
            <w:pPr>
              <w:spacing w:line="360" w:lineRule="exact"/>
              <w:rPr>
                <w:rFonts w:ascii="宋体" w:eastAsia="宋体" w:hAnsi="宋体" w:cs="Times New Roman"/>
                <w:color w:val="FF0000"/>
                <w:sz w:val="24"/>
                <w:szCs w:val="24"/>
              </w:rPr>
            </w:pPr>
          </w:p>
        </w:tc>
      </w:tr>
      <w:tr w:rsidR="00360FBC" w:rsidRPr="00D50C71" w14:paraId="2B1CD03A" w14:textId="77777777" w:rsidTr="003516B8">
        <w:trPr>
          <w:trHeight w:hRule="exact" w:val="792"/>
        </w:trPr>
        <w:tc>
          <w:tcPr>
            <w:tcW w:w="540" w:type="dxa"/>
            <w:vAlign w:val="center"/>
          </w:tcPr>
          <w:p w14:paraId="6AC4B051" w14:textId="77777777" w:rsidR="00360FBC" w:rsidRPr="00D50C71" w:rsidRDefault="00360FBC"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7</w:t>
            </w:r>
          </w:p>
        </w:tc>
        <w:tc>
          <w:tcPr>
            <w:tcW w:w="1440" w:type="dxa"/>
            <w:vAlign w:val="center"/>
          </w:tcPr>
          <w:p w14:paraId="16AD0E9C"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电气检修</w:t>
            </w:r>
          </w:p>
        </w:tc>
        <w:tc>
          <w:tcPr>
            <w:tcW w:w="3060" w:type="dxa"/>
            <w:vAlign w:val="center"/>
          </w:tcPr>
          <w:p w14:paraId="081641D4"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未持证上岗；电气绝缘失效；线路负荷超限</w:t>
            </w:r>
          </w:p>
        </w:tc>
        <w:tc>
          <w:tcPr>
            <w:tcW w:w="1800" w:type="dxa"/>
            <w:vAlign w:val="center"/>
          </w:tcPr>
          <w:p w14:paraId="58E81C9C"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触电；短路；火灾</w:t>
            </w:r>
          </w:p>
        </w:tc>
        <w:tc>
          <w:tcPr>
            <w:tcW w:w="3420" w:type="dxa"/>
            <w:vAlign w:val="center"/>
          </w:tcPr>
          <w:p w14:paraId="5B9E6828"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严格按电工操作规程执行，加强安全检查</w:t>
            </w:r>
          </w:p>
        </w:tc>
        <w:tc>
          <w:tcPr>
            <w:tcW w:w="900" w:type="dxa"/>
            <w:vAlign w:val="center"/>
          </w:tcPr>
          <w:p w14:paraId="670EBE6A"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2</w:t>
            </w:r>
          </w:p>
        </w:tc>
        <w:tc>
          <w:tcPr>
            <w:tcW w:w="900" w:type="dxa"/>
            <w:vAlign w:val="center"/>
          </w:tcPr>
          <w:p w14:paraId="3BABDA53"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3</w:t>
            </w:r>
          </w:p>
        </w:tc>
        <w:tc>
          <w:tcPr>
            <w:tcW w:w="900" w:type="dxa"/>
            <w:vAlign w:val="center"/>
          </w:tcPr>
          <w:p w14:paraId="4AE3789F"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6</w:t>
            </w:r>
          </w:p>
        </w:tc>
        <w:tc>
          <w:tcPr>
            <w:tcW w:w="1260" w:type="dxa"/>
            <w:vAlign w:val="center"/>
          </w:tcPr>
          <w:p w14:paraId="139736C5" w14:textId="77777777" w:rsidR="00360FBC" w:rsidRPr="00A03BAA" w:rsidRDefault="00360FBC" w:rsidP="003516B8">
            <w:pPr>
              <w:spacing w:line="360" w:lineRule="exact"/>
              <w:jc w:val="center"/>
              <w:rPr>
                <w:rFonts w:ascii="宋体" w:eastAsia="宋体" w:hAnsi="宋体" w:cs="Times New Roman"/>
                <w:color w:val="FF0000"/>
                <w:sz w:val="24"/>
                <w:szCs w:val="24"/>
              </w:rPr>
            </w:pPr>
          </w:p>
        </w:tc>
      </w:tr>
      <w:tr w:rsidR="00360FBC" w:rsidRPr="00D50C71" w14:paraId="74585803" w14:textId="77777777" w:rsidTr="003516B8">
        <w:trPr>
          <w:trHeight w:hRule="exact" w:val="1223"/>
        </w:trPr>
        <w:tc>
          <w:tcPr>
            <w:tcW w:w="540" w:type="dxa"/>
            <w:vAlign w:val="center"/>
          </w:tcPr>
          <w:p w14:paraId="0B6CFE71" w14:textId="77777777" w:rsidR="00360FBC" w:rsidRPr="00D50C71" w:rsidRDefault="00360FBC"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8</w:t>
            </w:r>
          </w:p>
        </w:tc>
        <w:tc>
          <w:tcPr>
            <w:tcW w:w="1440" w:type="dxa"/>
            <w:vAlign w:val="center"/>
          </w:tcPr>
          <w:p w14:paraId="6F69DF75"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防爆电气安装</w:t>
            </w:r>
          </w:p>
        </w:tc>
        <w:tc>
          <w:tcPr>
            <w:tcW w:w="3060" w:type="dxa"/>
            <w:vAlign w:val="center"/>
          </w:tcPr>
          <w:p w14:paraId="4BAE845D"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检修后未按防爆电气安装要求进行复原</w:t>
            </w:r>
          </w:p>
        </w:tc>
        <w:tc>
          <w:tcPr>
            <w:tcW w:w="1800" w:type="dxa"/>
            <w:vAlign w:val="center"/>
          </w:tcPr>
          <w:p w14:paraId="0118BD2E"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电气火花引燃爆炸性混合气体</w:t>
            </w:r>
          </w:p>
        </w:tc>
        <w:tc>
          <w:tcPr>
            <w:tcW w:w="3420" w:type="dxa"/>
            <w:vAlign w:val="center"/>
          </w:tcPr>
          <w:p w14:paraId="2D1E3593"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严格执行防爆电气安装规范要求</w:t>
            </w:r>
          </w:p>
        </w:tc>
        <w:tc>
          <w:tcPr>
            <w:tcW w:w="900" w:type="dxa"/>
            <w:vAlign w:val="center"/>
          </w:tcPr>
          <w:p w14:paraId="7AFA1427"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3</w:t>
            </w:r>
          </w:p>
        </w:tc>
        <w:tc>
          <w:tcPr>
            <w:tcW w:w="900" w:type="dxa"/>
            <w:vAlign w:val="center"/>
          </w:tcPr>
          <w:p w14:paraId="66E41A02"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4</w:t>
            </w:r>
          </w:p>
        </w:tc>
        <w:tc>
          <w:tcPr>
            <w:tcW w:w="900" w:type="dxa"/>
            <w:vAlign w:val="center"/>
          </w:tcPr>
          <w:p w14:paraId="57C6AE4B"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12</w:t>
            </w:r>
          </w:p>
        </w:tc>
        <w:tc>
          <w:tcPr>
            <w:tcW w:w="1260" w:type="dxa"/>
            <w:vAlign w:val="center"/>
          </w:tcPr>
          <w:p w14:paraId="7C195ED7" w14:textId="77777777" w:rsidR="00360FBC" w:rsidRPr="00A03BAA" w:rsidRDefault="00360FBC" w:rsidP="003516B8">
            <w:pPr>
              <w:spacing w:line="360" w:lineRule="exact"/>
              <w:jc w:val="center"/>
              <w:rPr>
                <w:rFonts w:ascii="宋体" w:eastAsia="宋体" w:hAnsi="宋体" w:cs="Times New Roman"/>
                <w:color w:val="FF0000"/>
                <w:sz w:val="24"/>
                <w:szCs w:val="24"/>
              </w:rPr>
            </w:pPr>
          </w:p>
        </w:tc>
      </w:tr>
    </w:tbl>
    <w:p w14:paraId="7C35594E" w14:textId="77777777" w:rsidR="00360FBC" w:rsidRDefault="00360FBC" w:rsidP="00360FBC">
      <w:pPr>
        <w:spacing w:line="360" w:lineRule="exact"/>
        <w:ind w:firstLineChars="200" w:firstLine="480"/>
        <w:rPr>
          <w:rFonts w:ascii="宋体" w:eastAsia="宋体" w:hAnsi="宋体" w:cs="Times New Roman"/>
          <w:sz w:val="24"/>
          <w:szCs w:val="24"/>
        </w:rPr>
      </w:pPr>
    </w:p>
    <w:p w14:paraId="25B00D08" w14:textId="77777777" w:rsidR="00727BED" w:rsidRDefault="00360FBC" w:rsidP="00360FBC">
      <w:pPr>
        <w:spacing w:line="360" w:lineRule="exact"/>
        <w:ind w:firstLineChars="200" w:firstLine="480"/>
        <w:rPr>
          <w:rFonts w:ascii="宋体" w:eastAsia="宋体" w:hAnsi="宋体" w:cs="Times New Roman"/>
          <w:sz w:val="24"/>
          <w:szCs w:val="24"/>
        </w:rPr>
      </w:pPr>
      <w:r w:rsidRPr="0047453E">
        <w:rPr>
          <w:rFonts w:ascii="宋体" w:eastAsia="宋体" w:hAnsi="宋体" w:cs="Times New Roman" w:hint="eastAsia"/>
          <w:sz w:val="24"/>
          <w:szCs w:val="24"/>
        </w:rPr>
        <w:t xml:space="preserve">分析人员：      </w:t>
      </w:r>
      <w:r>
        <w:rPr>
          <w:rFonts w:ascii="宋体" w:eastAsia="宋体" w:hAnsi="宋体" w:cs="Times New Roman" w:hint="eastAsia"/>
          <w:sz w:val="24"/>
          <w:szCs w:val="24"/>
        </w:rPr>
        <w:t xml:space="preserve">         </w:t>
      </w:r>
      <w:r w:rsidRPr="0047453E">
        <w:rPr>
          <w:rFonts w:ascii="宋体" w:eastAsia="宋体" w:hAnsi="宋体" w:cs="Times New Roman" w:hint="eastAsia"/>
          <w:sz w:val="24"/>
          <w:szCs w:val="24"/>
        </w:rPr>
        <w:t xml:space="preserve">      </w:t>
      </w:r>
      <w:r>
        <w:rPr>
          <w:rFonts w:ascii="宋体" w:eastAsia="宋体" w:hAnsi="宋体" w:cs="Times New Roman" w:hint="eastAsia"/>
          <w:sz w:val="24"/>
          <w:szCs w:val="24"/>
        </w:rPr>
        <w:t xml:space="preserve">    </w:t>
      </w:r>
      <w:r w:rsidRPr="0047453E">
        <w:rPr>
          <w:rFonts w:ascii="宋体" w:eastAsia="宋体" w:hAnsi="宋体" w:cs="Times New Roman" w:hint="eastAsia"/>
          <w:sz w:val="24"/>
          <w:szCs w:val="24"/>
        </w:rPr>
        <w:t xml:space="preserve">    审核：                                  分析日期：  </w:t>
      </w:r>
      <w:r>
        <w:rPr>
          <w:rFonts w:ascii="宋体" w:eastAsia="宋体" w:hAnsi="宋体" w:cs="Times New Roman" w:hint="eastAsia"/>
          <w:sz w:val="24"/>
          <w:szCs w:val="24"/>
        </w:rPr>
        <w:t xml:space="preserve">20   </w:t>
      </w:r>
      <w:r w:rsidRPr="0047453E">
        <w:rPr>
          <w:rFonts w:ascii="宋体" w:eastAsia="宋体" w:hAnsi="宋体" w:cs="Times New Roman" w:hint="eastAsia"/>
          <w:sz w:val="24"/>
          <w:szCs w:val="24"/>
        </w:rPr>
        <w:t>年</w:t>
      </w:r>
      <w:r>
        <w:rPr>
          <w:rFonts w:ascii="宋体" w:eastAsia="宋体" w:hAnsi="宋体" w:cs="Times New Roman" w:hint="eastAsia"/>
          <w:sz w:val="24"/>
          <w:szCs w:val="24"/>
        </w:rPr>
        <w:t xml:space="preserve">   </w:t>
      </w:r>
      <w:r w:rsidRPr="0047453E">
        <w:rPr>
          <w:rFonts w:ascii="宋体" w:eastAsia="宋体" w:hAnsi="宋体" w:cs="Times New Roman" w:hint="eastAsia"/>
          <w:sz w:val="24"/>
          <w:szCs w:val="24"/>
        </w:rPr>
        <w:t>月</w:t>
      </w:r>
      <w:r>
        <w:rPr>
          <w:rFonts w:ascii="宋体" w:eastAsia="宋体" w:hAnsi="宋体" w:cs="Times New Roman" w:hint="eastAsia"/>
          <w:sz w:val="24"/>
          <w:szCs w:val="24"/>
        </w:rPr>
        <w:t xml:space="preserve">    </w:t>
      </w:r>
    </w:p>
    <w:p w14:paraId="6DF0C3F2" w14:textId="77777777" w:rsidR="00360FBC" w:rsidRDefault="00360FBC" w:rsidP="00360FBC">
      <w:pPr>
        <w:spacing w:line="360" w:lineRule="exact"/>
        <w:ind w:firstLineChars="200" w:firstLine="480"/>
        <w:rPr>
          <w:rFonts w:ascii="宋体" w:eastAsia="宋体" w:hAnsi="宋体" w:cs="Times New Roman"/>
          <w:sz w:val="24"/>
          <w:szCs w:val="24"/>
        </w:rPr>
      </w:pPr>
    </w:p>
    <w:p w14:paraId="489A052A" w14:textId="77777777" w:rsidR="00360FBC" w:rsidRPr="00F77CCD" w:rsidRDefault="00360FBC" w:rsidP="009D7577">
      <w:pPr>
        <w:spacing w:afterLines="50" w:after="156"/>
        <w:jc w:val="center"/>
        <w:rPr>
          <w:rFonts w:ascii="Times New Roman" w:hAnsi="Times New Roman"/>
          <w:b/>
          <w:sz w:val="24"/>
          <w:szCs w:val="24"/>
        </w:rPr>
      </w:pPr>
      <w:r w:rsidRPr="00592062">
        <w:rPr>
          <w:rFonts w:ascii="宋体" w:hAnsi="宋体" w:hint="eastAsia"/>
          <w:b/>
          <w:sz w:val="32"/>
          <w:szCs w:val="32"/>
        </w:rPr>
        <w:lastRenderedPageBreak/>
        <w:t>工作危害分析（JHA）记录表</w:t>
      </w:r>
    </w:p>
    <w:p w14:paraId="57C4E59D" w14:textId="77777777" w:rsidR="00360FBC" w:rsidRPr="0045145D" w:rsidRDefault="00360FBC" w:rsidP="00360FBC">
      <w:pPr>
        <w:spacing w:line="360" w:lineRule="exact"/>
        <w:rPr>
          <w:rFonts w:ascii="宋体" w:hAnsi="宋体"/>
          <w:b/>
          <w:sz w:val="24"/>
          <w:szCs w:val="24"/>
        </w:rPr>
      </w:pPr>
      <w:r>
        <w:rPr>
          <w:rFonts w:ascii="Times New Roman" w:hAnsi="Times New Roman" w:hint="eastAsia"/>
          <w:szCs w:val="21"/>
        </w:rPr>
        <w:t xml:space="preserve">   </w:t>
      </w:r>
      <w:r w:rsidRPr="0045145D">
        <w:rPr>
          <w:rFonts w:ascii="Times New Roman" w:hAnsi="Times New Roman" w:hint="eastAsia"/>
          <w:b/>
          <w:szCs w:val="21"/>
        </w:rPr>
        <w:t xml:space="preserve"> </w:t>
      </w:r>
      <w:r w:rsidRPr="0045145D">
        <w:rPr>
          <w:rFonts w:ascii="宋体" w:hAnsi="宋体" w:hint="eastAsia"/>
          <w:b/>
          <w:sz w:val="24"/>
          <w:szCs w:val="24"/>
        </w:rPr>
        <w:t>工作任务：</w:t>
      </w:r>
      <w:r>
        <w:rPr>
          <w:rFonts w:ascii="宋体" w:hAnsi="宋体" w:hint="eastAsia"/>
          <w:b/>
          <w:sz w:val="24"/>
          <w:szCs w:val="24"/>
        </w:rPr>
        <w:t>溶剂型涂料生产班组</w:t>
      </w:r>
    </w:p>
    <w:tbl>
      <w:tblPr>
        <w:tblW w:w="142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1620"/>
        <w:gridCol w:w="2700"/>
        <w:gridCol w:w="1980"/>
        <w:gridCol w:w="3240"/>
        <w:gridCol w:w="900"/>
        <w:gridCol w:w="900"/>
        <w:gridCol w:w="900"/>
        <w:gridCol w:w="1440"/>
      </w:tblGrid>
      <w:tr w:rsidR="00360FBC" w:rsidRPr="00F21106" w14:paraId="629483CC" w14:textId="77777777" w:rsidTr="003516B8">
        <w:tc>
          <w:tcPr>
            <w:tcW w:w="540" w:type="dxa"/>
            <w:vAlign w:val="center"/>
          </w:tcPr>
          <w:p w14:paraId="37A98B35" w14:textId="77777777" w:rsidR="00360FBC" w:rsidRPr="00F21106" w:rsidRDefault="00360FBC" w:rsidP="003516B8">
            <w:pPr>
              <w:spacing w:line="360" w:lineRule="exact"/>
              <w:jc w:val="center"/>
              <w:rPr>
                <w:rFonts w:ascii="宋体" w:hAnsi="宋体"/>
                <w:szCs w:val="21"/>
              </w:rPr>
            </w:pPr>
            <w:r w:rsidRPr="00F21106">
              <w:rPr>
                <w:rFonts w:ascii="宋体" w:hAnsi="宋体" w:hint="eastAsia"/>
                <w:szCs w:val="21"/>
              </w:rPr>
              <w:t>序号</w:t>
            </w:r>
          </w:p>
        </w:tc>
        <w:tc>
          <w:tcPr>
            <w:tcW w:w="1620" w:type="dxa"/>
            <w:vAlign w:val="center"/>
          </w:tcPr>
          <w:p w14:paraId="7E4E3B8E" w14:textId="77777777" w:rsidR="00360FBC" w:rsidRPr="00F21106" w:rsidRDefault="00360FBC" w:rsidP="003516B8">
            <w:pPr>
              <w:spacing w:line="360" w:lineRule="exact"/>
              <w:jc w:val="center"/>
              <w:rPr>
                <w:rFonts w:ascii="宋体" w:hAnsi="宋体"/>
                <w:szCs w:val="21"/>
              </w:rPr>
            </w:pPr>
            <w:r w:rsidRPr="00F21106">
              <w:rPr>
                <w:rFonts w:ascii="宋体" w:hAnsi="宋体" w:hint="eastAsia"/>
                <w:szCs w:val="21"/>
              </w:rPr>
              <w:t>工作步骤</w:t>
            </w:r>
          </w:p>
        </w:tc>
        <w:tc>
          <w:tcPr>
            <w:tcW w:w="2700" w:type="dxa"/>
            <w:vAlign w:val="center"/>
          </w:tcPr>
          <w:p w14:paraId="1A4FA57C" w14:textId="77777777" w:rsidR="00360FBC" w:rsidRPr="00F21106" w:rsidRDefault="00360FBC" w:rsidP="003516B8">
            <w:pPr>
              <w:spacing w:line="360" w:lineRule="exact"/>
              <w:jc w:val="center"/>
              <w:rPr>
                <w:rFonts w:ascii="宋体" w:hAnsi="宋体"/>
                <w:szCs w:val="21"/>
              </w:rPr>
            </w:pPr>
            <w:r w:rsidRPr="00F21106">
              <w:rPr>
                <w:rFonts w:ascii="宋体" w:hAnsi="宋体" w:hint="eastAsia"/>
                <w:szCs w:val="21"/>
              </w:rPr>
              <w:t>危害或潜在事件</w:t>
            </w:r>
          </w:p>
          <w:p w14:paraId="7C8C32ED" w14:textId="77777777" w:rsidR="00360FBC" w:rsidRPr="00F21106" w:rsidRDefault="00360FBC" w:rsidP="003516B8">
            <w:pPr>
              <w:spacing w:line="360" w:lineRule="exact"/>
              <w:jc w:val="center"/>
              <w:rPr>
                <w:rFonts w:ascii="宋体" w:hAnsi="宋体"/>
                <w:szCs w:val="21"/>
              </w:rPr>
            </w:pPr>
            <w:r w:rsidRPr="00F21106">
              <w:rPr>
                <w:rFonts w:ascii="宋体" w:hAnsi="宋体" w:hint="eastAsia"/>
                <w:szCs w:val="21"/>
              </w:rPr>
              <w:t>（包括作业环境、人、物、管理）</w:t>
            </w:r>
          </w:p>
        </w:tc>
        <w:tc>
          <w:tcPr>
            <w:tcW w:w="1980" w:type="dxa"/>
            <w:vAlign w:val="center"/>
          </w:tcPr>
          <w:p w14:paraId="298AA6BC" w14:textId="77777777" w:rsidR="00360FBC" w:rsidRPr="00F21106" w:rsidRDefault="00360FBC" w:rsidP="003516B8">
            <w:pPr>
              <w:spacing w:line="360" w:lineRule="exact"/>
              <w:jc w:val="center"/>
              <w:rPr>
                <w:rFonts w:ascii="宋体" w:hAnsi="宋体"/>
                <w:szCs w:val="21"/>
              </w:rPr>
            </w:pPr>
            <w:r w:rsidRPr="00F21106">
              <w:rPr>
                <w:rFonts w:ascii="宋体" w:hAnsi="宋体" w:hint="eastAsia"/>
                <w:szCs w:val="21"/>
              </w:rPr>
              <w:t>主要后果</w:t>
            </w:r>
          </w:p>
        </w:tc>
        <w:tc>
          <w:tcPr>
            <w:tcW w:w="3240" w:type="dxa"/>
            <w:vAlign w:val="center"/>
          </w:tcPr>
          <w:p w14:paraId="472B3EDB" w14:textId="77777777" w:rsidR="00360FBC" w:rsidRPr="00F21106" w:rsidRDefault="00360FBC" w:rsidP="003516B8">
            <w:pPr>
              <w:spacing w:line="360" w:lineRule="exact"/>
              <w:jc w:val="center"/>
              <w:rPr>
                <w:rFonts w:ascii="宋体" w:hAnsi="宋体"/>
                <w:szCs w:val="21"/>
              </w:rPr>
            </w:pPr>
            <w:r w:rsidRPr="00F21106">
              <w:rPr>
                <w:rFonts w:ascii="宋体" w:hAnsi="宋体" w:hint="eastAsia"/>
                <w:szCs w:val="21"/>
              </w:rPr>
              <w:t>现有安全控制措施</w:t>
            </w:r>
          </w:p>
        </w:tc>
        <w:tc>
          <w:tcPr>
            <w:tcW w:w="900" w:type="dxa"/>
            <w:vAlign w:val="center"/>
          </w:tcPr>
          <w:p w14:paraId="6117391D" w14:textId="77777777" w:rsidR="00360FBC" w:rsidRPr="00101C0B" w:rsidRDefault="00360FBC" w:rsidP="003516B8">
            <w:pPr>
              <w:spacing w:line="360" w:lineRule="exact"/>
              <w:jc w:val="center"/>
              <w:rPr>
                <w:rFonts w:ascii="宋体" w:hAnsi="宋体"/>
                <w:color w:val="FF0000"/>
                <w:szCs w:val="21"/>
              </w:rPr>
            </w:pPr>
            <w:r w:rsidRPr="00101C0B">
              <w:rPr>
                <w:rFonts w:ascii="宋体" w:hAnsi="宋体" w:hint="eastAsia"/>
                <w:color w:val="FF0000"/>
                <w:szCs w:val="21"/>
              </w:rPr>
              <w:t>可能性L</w:t>
            </w:r>
          </w:p>
        </w:tc>
        <w:tc>
          <w:tcPr>
            <w:tcW w:w="900" w:type="dxa"/>
            <w:vAlign w:val="center"/>
          </w:tcPr>
          <w:p w14:paraId="52F6FA68" w14:textId="77777777" w:rsidR="00360FBC" w:rsidRPr="00101C0B" w:rsidRDefault="00360FBC" w:rsidP="003516B8">
            <w:pPr>
              <w:spacing w:line="360" w:lineRule="exact"/>
              <w:jc w:val="center"/>
              <w:rPr>
                <w:rFonts w:ascii="宋体" w:hAnsi="宋体"/>
                <w:color w:val="FF0000"/>
                <w:szCs w:val="21"/>
              </w:rPr>
            </w:pPr>
            <w:r w:rsidRPr="00101C0B">
              <w:rPr>
                <w:rFonts w:ascii="宋体" w:hAnsi="宋体" w:hint="eastAsia"/>
                <w:color w:val="FF0000"/>
                <w:szCs w:val="21"/>
              </w:rPr>
              <w:t>严重性S</w:t>
            </w:r>
          </w:p>
        </w:tc>
        <w:tc>
          <w:tcPr>
            <w:tcW w:w="900" w:type="dxa"/>
            <w:vAlign w:val="center"/>
          </w:tcPr>
          <w:p w14:paraId="67F13EB2" w14:textId="77777777" w:rsidR="00360FBC" w:rsidRPr="00101C0B" w:rsidRDefault="00360FBC" w:rsidP="003516B8">
            <w:pPr>
              <w:spacing w:line="360" w:lineRule="exact"/>
              <w:jc w:val="center"/>
              <w:rPr>
                <w:rFonts w:ascii="宋体" w:hAnsi="宋体"/>
                <w:color w:val="FF0000"/>
                <w:szCs w:val="21"/>
              </w:rPr>
            </w:pPr>
            <w:r w:rsidRPr="00101C0B">
              <w:rPr>
                <w:rFonts w:ascii="宋体" w:hAnsi="宋体" w:hint="eastAsia"/>
                <w:color w:val="FF0000"/>
                <w:szCs w:val="21"/>
              </w:rPr>
              <w:t>风险</w:t>
            </w:r>
          </w:p>
          <w:p w14:paraId="2CFF277B" w14:textId="77777777" w:rsidR="00360FBC" w:rsidRPr="00101C0B" w:rsidRDefault="00360FBC" w:rsidP="003516B8">
            <w:pPr>
              <w:spacing w:line="360" w:lineRule="exact"/>
              <w:jc w:val="center"/>
              <w:rPr>
                <w:rFonts w:ascii="宋体" w:hAnsi="宋体"/>
                <w:color w:val="FF0000"/>
                <w:szCs w:val="21"/>
              </w:rPr>
            </w:pPr>
            <w:r w:rsidRPr="00101C0B">
              <w:rPr>
                <w:rFonts w:ascii="宋体" w:hAnsi="宋体" w:hint="eastAsia"/>
                <w:color w:val="FF0000"/>
                <w:szCs w:val="21"/>
              </w:rPr>
              <w:t>度R</w:t>
            </w:r>
          </w:p>
        </w:tc>
        <w:tc>
          <w:tcPr>
            <w:tcW w:w="1440" w:type="dxa"/>
            <w:vAlign w:val="center"/>
          </w:tcPr>
          <w:p w14:paraId="539A53FA" w14:textId="77777777" w:rsidR="00360FBC" w:rsidRPr="00101C0B" w:rsidRDefault="00360FBC" w:rsidP="003516B8">
            <w:pPr>
              <w:spacing w:line="360" w:lineRule="exact"/>
              <w:jc w:val="center"/>
              <w:rPr>
                <w:rFonts w:ascii="宋体" w:hAnsi="宋体"/>
                <w:color w:val="FF0000"/>
                <w:szCs w:val="21"/>
              </w:rPr>
            </w:pPr>
            <w:r w:rsidRPr="00101C0B">
              <w:rPr>
                <w:rFonts w:ascii="宋体" w:hAnsi="宋体" w:hint="eastAsia"/>
                <w:color w:val="FF0000"/>
                <w:szCs w:val="21"/>
              </w:rPr>
              <w:t>建议改进措施</w:t>
            </w:r>
          </w:p>
        </w:tc>
      </w:tr>
      <w:tr w:rsidR="00360FBC" w:rsidRPr="00F21106" w14:paraId="2E03CA26" w14:textId="77777777" w:rsidTr="003516B8">
        <w:trPr>
          <w:trHeight w:hRule="exact" w:val="897"/>
        </w:trPr>
        <w:tc>
          <w:tcPr>
            <w:tcW w:w="540" w:type="dxa"/>
            <w:vMerge w:val="restart"/>
            <w:vAlign w:val="center"/>
          </w:tcPr>
          <w:p w14:paraId="76910B1D" w14:textId="77777777" w:rsidR="00360FBC" w:rsidRPr="00F21106" w:rsidRDefault="00360FBC" w:rsidP="003516B8">
            <w:pPr>
              <w:spacing w:line="360" w:lineRule="exact"/>
              <w:jc w:val="center"/>
              <w:rPr>
                <w:rFonts w:ascii="宋体" w:hAnsi="宋体"/>
                <w:szCs w:val="21"/>
              </w:rPr>
            </w:pPr>
            <w:r w:rsidRPr="00F21106">
              <w:rPr>
                <w:rFonts w:ascii="宋体" w:hAnsi="宋体" w:hint="eastAsia"/>
                <w:szCs w:val="21"/>
              </w:rPr>
              <w:t>1</w:t>
            </w:r>
          </w:p>
        </w:tc>
        <w:tc>
          <w:tcPr>
            <w:tcW w:w="1620" w:type="dxa"/>
            <w:vMerge w:val="restart"/>
            <w:vAlign w:val="center"/>
          </w:tcPr>
          <w:p w14:paraId="356447DB" w14:textId="77777777" w:rsidR="00360FBC" w:rsidRPr="00F21106" w:rsidRDefault="00360FBC" w:rsidP="003516B8">
            <w:pPr>
              <w:spacing w:line="360" w:lineRule="exact"/>
              <w:rPr>
                <w:rFonts w:ascii="宋体" w:hAnsi="宋体"/>
                <w:szCs w:val="21"/>
              </w:rPr>
            </w:pPr>
            <w:r w:rsidRPr="00F21106">
              <w:rPr>
                <w:rFonts w:ascii="宋体" w:hAnsi="宋体" w:hint="eastAsia"/>
                <w:szCs w:val="21"/>
              </w:rPr>
              <w:t>人员穿戴</w:t>
            </w:r>
          </w:p>
        </w:tc>
        <w:tc>
          <w:tcPr>
            <w:tcW w:w="2700" w:type="dxa"/>
            <w:vAlign w:val="center"/>
          </w:tcPr>
          <w:p w14:paraId="63255AD2" w14:textId="77777777" w:rsidR="00360FBC" w:rsidRPr="00F21106" w:rsidRDefault="00360FBC" w:rsidP="00360FBC">
            <w:pPr>
              <w:spacing w:line="360" w:lineRule="exact"/>
              <w:jc w:val="center"/>
              <w:rPr>
                <w:rFonts w:ascii="宋体" w:hAnsi="宋体"/>
                <w:szCs w:val="21"/>
              </w:rPr>
            </w:pPr>
            <w:r w:rsidRPr="00F21106">
              <w:rPr>
                <w:rFonts w:ascii="宋体" w:hAnsi="宋体" w:hint="eastAsia"/>
                <w:szCs w:val="21"/>
              </w:rPr>
              <w:t>未穿防静电工作服</w:t>
            </w:r>
          </w:p>
        </w:tc>
        <w:tc>
          <w:tcPr>
            <w:tcW w:w="1980" w:type="dxa"/>
            <w:vAlign w:val="center"/>
          </w:tcPr>
          <w:p w14:paraId="2B1A2852" w14:textId="77777777" w:rsidR="00360FBC" w:rsidRPr="00F21106" w:rsidRDefault="00360FBC" w:rsidP="003516B8">
            <w:pPr>
              <w:spacing w:line="360" w:lineRule="exact"/>
              <w:rPr>
                <w:rFonts w:ascii="宋体" w:hAnsi="宋体"/>
                <w:szCs w:val="21"/>
              </w:rPr>
            </w:pPr>
            <w:r w:rsidRPr="00F21106">
              <w:rPr>
                <w:rFonts w:ascii="宋体" w:hAnsi="宋体" w:hint="eastAsia"/>
                <w:szCs w:val="21"/>
              </w:rPr>
              <w:t>产生静电积聚放电，着火爆炸</w:t>
            </w:r>
          </w:p>
        </w:tc>
        <w:tc>
          <w:tcPr>
            <w:tcW w:w="3240" w:type="dxa"/>
            <w:vMerge w:val="restart"/>
            <w:vAlign w:val="center"/>
          </w:tcPr>
          <w:p w14:paraId="25899933" w14:textId="77777777" w:rsidR="00360FBC" w:rsidRPr="00F21106" w:rsidRDefault="00360FBC" w:rsidP="003516B8">
            <w:pPr>
              <w:spacing w:line="360" w:lineRule="exact"/>
              <w:rPr>
                <w:rFonts w:ascii="宋体" w:hAnsi="宋体"/>
                <w:szCs w:val="21"/>
              </w:rPr>
            </w:pPr>
            <w:r w:rsidRPr="00F21106">
              <w:rPr>
                <w:rFonts w:ascii="宋体" w:hAnsi="宋体" w:hint="eastAsia"/>
                <w:szCs w:val="21"/>
              </w:rPr>
              <w:t>作业前检查，有操作规程，偶尔有不执行发生。</w:t>
            </w:r>
          </w:p>
        </w:tc>
        <w:tc>
          <w:tcPr>
            <w:tcW w:w="900" w:type="dxa"/>
            <w:vMerge w:val="restart"/>
            <w:vAlign w:val="center"/>
          </w:tcPr>
          <w:p w14:paraId="2AC6F0FA" w14:textId="77777777" w:rsidR="00360FBC" w:rsidRPr="00101C0B" w:rsidRDefault="00360FBC" w:rsidP="003516B8">
            <w:pPr>
              <w:spacing w:line="360" w:lineRule="exact"/>
              <w:jc w:val="center"/>
              <w:rPr>
                <w:rFonts w:ascii="宋体" w:hAnsi="宋体"/>
                <w:color w:val="FF0000"/>
                <w:szCs w:val="21"/>
              </w:rPr>
            </w:pPr>
            <w:r w:rsidRPr="00101C0B">
              <w:rPr>
                <w:rFonts w:ascii="宋体" w:hAnsi="宋体" w:hint="eastAsia"/>
                <w:color w:val="FF0000"/>
                <w:szCs w:val="21"/>
              </w:rPr>
              <w:t>2</w:t>
            </w:r>
          </w:p>
        </w:tc>
        <w:tc>
          <w:tcPr>
            <w:tcW w:w="900" w:type="dxa"/>
            <w:vMerge w:val="restart"/>
            <w:vAlign w:val="center"/>
          </w:tcPr>
          <w:p w14:paraId="2D176A2F" w14:textId="77777777" w:rsidR="00360FBC" w:rsidRPr="00101C0B" w:rsidRDefault="00360FBC" w:rsidP="003516B8">
            <w:pPr>
              <w:spacing w:line="360" w:lineRule="exact"/>
              <w:jc w:val="center"/>
              <w:rPr>
                <w:rFonts w:ascii="宋体" w:hAnsi="宋体"/>
                <w:color w:val="FF0000"/>
                <w:szCs w:val="21"/>
              </w:rPr>
            </w:pPr>
            <w:r w:rsidRPr="00101C0B">
              <w:rPr>
                <w:rFonts w:ascii="宋体" w:hAnsi="宋体" w:hint="eastAsia"/>
                <w:color w:val="FF0000"/>
                <w:szCs w:val="21"/>
              </w:rPr>
              <w:t>3</w:t>
            </w:r>
          </w:p>
        </w:tc>
        <w:tc>
          <w:tcPr>
            <w:tcW w:w="900" w:type="dxa"/>
            <w:vMerge w:val="restart"/>
            <w:vAlign w:val="center"/>
          </w:tcPr>
          <w:p w14:paraId="76514BDC" w14:textId="77777777" w:rsidR="00360FBC" w:rsidRPr="00101C0B" w:rsidRDefault="00360FBC" w:rsidP="003516B8">
            <w:pPr>
              <w:spacing w:line="360" w:lineRule="exact"/>
              <w:jc w:val="center"/>
              <w:rPr>
                <w:rFonts w:ascii="宋体" w:hAnsi="宋体"/>
                <w:color w:val="FF0000"/>
                <w:szCs w:val="21"/>
              </w:rPr>
            </w:pPr>
            <w:r w:rsidRPr="00101C0B">
              <w:rPr>
                <w:rFonts w:ascii="宋体" w:hAnsi="宋体" w:hint="eastAsia"/>
                <w:color w:val="FF0000"/>
                <w:szCs w:val="21"/>
              </w:rPr>
              <w:t>6</w:t>
            </w:r>
          </w:p>
        </w:tc>
        <w:tc>
          <w:tcPr>
            <w:tcW w:w="1440" w:type="dxa"/>
            <w:vMerge w:val="restart"/>
            <w:vAlign w:val="center"/>
          </w:tcPr>
          <w:p w14:paraId="27D83F5E" w14:textId="77777777" w:rsidR="00360FBC" w:rsidRPr="00101C0B" w:rsidRDefault="00360FBC" w:rsidP="003516B8">
            <w:pPr>
              <w:spacing w:line="360" w:lineRule="exact"/>
              <w:jc w:val="center"/>
              <w:rPr>
                <w:rFonts w:ascii="宋体" w:hAnsi="宋体"/>
                <w:color w:val="FF0000"/>
                <w:szCs w:val="21"/>
              </w:rPr>
            </w:pPr>
          </w:p>
        </w:tc>
      </w:tr>
      <w:tr w:rsidR="00360FBC" w:rsidRPr="00F21106" w14:paraId="356E37CA" w14:textId="77777777" w:rsidTr="003516B8">
        <w:trPr>
          <w:trHeight w:hRule="exact" w:val="774"/>
        </w:trPr>
        <w:tc>
          <w:tcPr>
            <w:tcW w:w="540" w:type="dxa"/>
            <w:vMerge/>
            <w:vAlign w:val="center"/>
          </w:tcPr>
          <w:p w14:paraId="626ED4D7" w14:textId="77777777" w:rsidR="00360FBC" w:rsidRPr="00F21106" w:rsidRDefault="00360FBC" w:rsidP="003516B8">
            <w:pPr>
              <w:spacing w:line="360" w:lineRule="exact"/>
              <w:jc w:val="center"/>
              <w:rPr>
                <w:rFonts w:ascii="宋体" w:hAnsi="宋体"/>
                <w:szCs w:val="21"/>
              </w:rPr>
            </w:pPr>
          </w:p>
        </w:tc>
        <w:tc>
          <w:tcPr>
            <w:tcW w:w="1620" w:type="dxa"/>
            <w:vMerge/>
            <w:vAlign w:val="center"/>
          </w:tcPr>
          <w:p w14:paraId="50E82F6B" w14:textId="77777777" w:rsidR="00360FBC" w:rsidRPr="00F21106" w:rsidRDefault="00360FBC" w:rsidP="003516B8">
            <w:pPr>
              <w:spacing w:line="360" w:lineRule="exact"/>
              <w:rPr>
                <w:rFonts w:ascii="宋体" w:hAnsi="宋体"/>
                <w:szCs w:val="21"/>
              </w:rPr>
            </w:pPr>
          </w:p>
        </w:tc>
        <w:tc>
          <w:tcPr>
            <w:tcW w:w="2700" w:type="dxa"/>
            <w:vAlign w:val="center"/>
          </w:tcPr>
          <w:p w14:paraId="76700A9D" w14:textId="77777777" w:rsidR="00360FBC" w:rsidRPr="00F21106" w:rsidRDefault="00360FBC" w:rsidP="00360FBC">
            <w:pPr>
              <w:spacing w:line="360" w:lineRule="exact"/>
              <w:jc w:val="center"/>
              <w:rPr>
                <w:rFonts w:ascii="宋体" w:hAnsi="宋体"/>
                <w:szCs w:val="21"/>
              </w:rPr>
            </w:pPr>
            <w:r w:rsidRPr="00F21106">
              <w:rPr>
                <w:rFonts w:ascii="宋体" w:hAnsi="宋体" w:hint="eastAsia"/>
                <w:szCs w:val="21"/>
              </w:rPr>
              <w:t>未佩戴防护手套和防毒口罩</w:t>
            </w:r>
          </w:p>
        </w:tc>
        <w:tc>
          <w:tcPr>
            <w:tcW w:w="1980" w:type="dxa"/>
            <w:vAlign w:val="center"/>
          </w:tcPr>
          <w:p w14:paraId="435414B5" w14:textId="77777777" w:rsidR="00360FBC" w:rsidRPr="00F21106" w:rsidRDefault="00360FBC" w:rsidP="00360FBC">
            <w:pPr>
              <w:spacing w:line="360" w:lineRule="exact"/>
              <w:jc w:val="center"/>
              <w:rPr>
                <w:rFonts w:ascii="宋体" w:hAnsi="宋体"/>
                <w:szCs w:val="21"/>
              </w:rPr>
            </w:pPr>
            <w:r w:rsidRPr="00F21106">
              <w:rPr>
                <w:rFonts w:ascii="宋体" w:hAnsi="宋体" w:hint="eastAsia"/>
                <w:szCs w:val="21"/>
              </w:rPr>
              <w:t>中毒</w:t>
            </w:r>
          </w:p>
        </w:tc>
        <w:tc>
          <w:tcPr>
            <w:tcW w:w="3240" w:type="dxa"/>
            <w:vMerge/>
            <w:vAlign w:val="center"/>
          </w:tcPr>
          <w:p w14:paraId="0BAB3E59" w14:textId="77777777" w:rsidR="00360FBC" w:rsidRPr="00F21106" w:rsidRDefault="00360FBC" w:rsidP="003516B8">
            <w:pPr>
              <w:spacing w:line="360" w:lineRule="exact"/>
              <w:rPr>
                <w:rFonts w:ascii="宋体" w:hAnsi="宋体"/>
                <w:szCs w:val="21"/>
              </w:rPr>
            </w:pPr>
          </w:p>
        </w:tc>
        <w:tc>
          <w:tcPr>
            <w:tcW w:w="900" w:type="dxa"/>
            <w:vMerge/>
            <w:vAlign w:val="center"/>
          </w:tcPr>
          <w:p w14:paraId="43838099" w14:textId="77777777" w:rsidR="00360FBC" w:rsidRPr="00101C0B" w:rsidRDefault="00360FBC" w:rsidP="003516B8">
            <w:pPr>
              <w:spacing w:line="360" w:lineRule="exact"/>
              <w:jc w:val="center"/>
              <w:rPr>
                <w:rFonts w:ascii="宋体" w:hAnsi="宋体"/>
                <w:color w:val="FF0000"/>
                <w:szCs w:val="21"/>
              </w:rPr>
            </w:pPr>
          </w:p>
        </w:tc>
        <w:tc>
          <w:tcPr>
            <w:tcW w:w="900" w:type="dxa"/>
            <w:vMerge/>
            <w:vAlign w:val="center"/>
          </w:tcPr>
          <w:p w14:paraId="26E94420" w14:textId="77777777" w:rsidR="00360FBC" w:rsidRPr="00101C0B" w:rsidRDefault="00360FBC" w:rsidP="003516B8">
            <w:pPr>
              <w:spacing w:line="360" w:lineRule="exact"/>
              <w:jc w:val="center"/>
              <w:rPr>
                <w:rFonts w:ascii="宋体" w:hAnsi="宋体"/>
                <w:color w:val="FF0000"/>
                <w:szCs w:val="21"/>
              </w:rPr>
            </w:pPr>
          </w:p>
        </w:tc>
        <w:tc>
          <w:tcPr>
            <w:tcW w:w="900" w:type="dxa"/>
            <w:vMerge/>
            <w:vAlign w:val="center"/>
          </w:tcPr>
          <w:p w14:paraId="5DE75198" w14:textId="77777777" w:rsidR="00360FBC" w:rsidRPr="00101C0B" w:rsidRDefault="00360FBC" w:rsidP="003516B8">
            <w:pPr>
              <w:spacing w:line="360" w:lineRule="exact"/>
              <w:jc w:val="center"/>
              <w:rPr>
                <w:rFonts w:ascii="宋体" w:hAnsi="宋体"/>
                <w:color w:val="FF0000"/>
                <w:szCs w:val="21"/>
              </w:rPr>
            </w:pPr>
          </w:p>
        </w:tc>
        <w:tc>
          <w:tcPr>
            <w:tcW w:w="1440" w:type="dxa"/>
            <w:vMerge/>
            <w:vAlign w:val="center"/>
          </w:tcPr>
          <w:p w14:paraId="0E32297C" w14:textId="77777777" w:rsidR="00360FBC" w:rsidRPr="00101C0B" w:rsidRDefault="00360FBC" w:rsidP="003516B8">
            <w:pPr>
              <w:spacing w:line="360" w:lineRule="exact"/>
              <w:jc w:val="center"/>
              <w:rPr>
                <w:rFonts w:ascii="宋体" w:hAnsi="宋体"/>
                <w:color w:val="FF0000"/>
                <w:szCs w:val="21"/>
              </w:rPr>
            </w:pPr>
          </w:p>
        </w:tc>
      </w:tr>
      <w:tr w:rsidR="00360FBC" w:rsidRPr="00F21106" w14:paraId="2EAD6B0C" w14:textId="77777777" w:rsidTr="003516B8">
        <w:trPr>
          <w:trHeight w:hRule="exact" w:val="934"/>
        </w:trPr>
        <w:tc>
          <w:tcPr>
            <w:tcW w:w="540" w:type="dxa"/>
            <w:vAlign w:val="center"/>
          </w:tcPr>
          <w:p w14:paraId="605F0DA2" w14:textId="77777777" w:rsidR="00360FBC" w:rsidRPr="00F21106" w:rsidRDefault="00360FBC" w:rsidP="003516B8">
            <w:pPr>
              <w:spacing w:line="360" w:lineRule="exact"/>
              <w:jc w:val="center"/>
              <w:rPr>
                <w:rFonts w:ascii="宋体" w:hAnsi="宋体"/>
                <w:szCs w:val="21"/>
              </w:rPr>
            </w:pPr>
            <w:r w:rsidRPr="00F21106">
              <w:rPr>
                <w:rFonts w:ascii="宋体" w:hAnsi="宋体" w:hint="eastAsia"/>
                <w:szCs w:val="21"/>
              </w:rPr>
              <w:t>2</w:t>
            </w:r>
          </w:p>
        </w:tc>
        <w:tc>
          <w:tcPr>
            <w:tcW w:w="1620" w:type="dxa"/>
            <w:vAlign w:val="center"/>
          </w:tcPr>
          <w:p w14:paraId="399AE41B" w14:textId="77777777" w:rsidR="00360FBC" w:rsidRPr="00F21106" w:rsidRDefault="00360FBC" w:rsidP="003516B8">
            <w:pPr>
              <w:spacing w:line="360" w:lineRule="exact"/>
              <w:rPr>
                <w:rFonts w:ascii="宋体" w:hAnsi="宋体"/>
                <w:szCs w:val="21"/>
              </w:rPr>
            </w:pPr>
            <w:r w:rsidRPr="00F21106">
              <w:rPr>
                <w:rFonts w:ascii="宋体" w:hAnsi="宋体" w:hint="eastAsia"/>
                <w:szCs w:val="21"/>
              </w:rPr>
              <w:t>工具使用</w:t>
            </w:r>
          </w:p>
        </w:tc>
        <w:tc>
          <w:tcPr>
            <w:tcW w:w="2700" w:type="dxa"/>
            <w:vAlign w:val="center"/>
          </w:tcPr>
          <w:p w14:paraId="062DBB00" w14:textId="77777777" w:rsidR="00360FBC" w:rsidRPr="00F21106" w:rsidRDefault="00360FBC" w:rsidP="00360FBC">
            <w:pPr>
              <w:spacing w:line="360" w:lineRule="exact"/>
              <w:jc w:val="center"/>
              <w:rPr>
                <w:rFonts w:ascii="宋体" w:hAnsi="宋体"/>
                <w:szCs w:val="21"/>
              </w:rPr>
            </w:pPr>
            <w:r w:rsidRPr="00F21106">
              <w:rPr>
                <w:rFonts w:ascii="宋体" w:hAnsi="宋体" w:hint="eastAsia"/>
                <w:szCs w:val="21"/>
              </w:rPr>
              <w:t>铜制或木制</w:t>
            </w:r>
          </w:p>
        </w:tc>
        <w:tc>
          <w:tcPr>
            <w:tcW w:w="1980" w:type="dxa"/>
            <w:vAlign w:val="center"/>
          </w:tcPr>
          <w:p w14:paraId="236BA4A7" w14:textId="77777777" w:rsidR="00360FBC" w:rsidRPr="00F21106" w:rsidRDefault="00360FBC" w:rsidP="00360FBC">
            <w:pPr>
              <w:spacing w:line="360" w:lineRule="exact"/>
              <w:jc w:val="center"/>
              <w:rPr>
                <w:rFonts w:ascii="宋体" w:hAnsi="宋体"/>
                <w:szCs w:val="21"/>
              </w:rPr>
            </w:pPr>
            <w:r w:rsidRPr="00F21106">
              <w:rPr>
                <w:rFonts w:ascii="宋体" w:hAnsi="宋体" w:hint="eastAsia"/>
                <w:szCs w:val="21"/>
              </w:rPr>
              <w:t>产生火花、引起爆炸</w:t>
            </w:r>
          </w:p>
        </w:tc>
        <w:tc>
          <w:tcPr>
            <w:tcW w:w="3240" w:type="dxa"/>
            <w:vAlign w:val="center"/>
          </w:tcPr>
          <w:p w14:paraId="7398503D" w14:textId="77777777" w:rsidR="00360FBC" w:rsidRPr="00F21106" w:rsidRDefault="00360FBC" w:rsidP="003516B8">
            <w:pPr>
              <w:spacing w:line="360" w:lineRule="exact"/>
              <w:rPr>
                <w:rFonts w:ascii="宋体" w:hAnsi="宋体"/>
                <w:szCs w:val="21"/>
              </w:rPr>
            </w:pPr>
            <w:r w:rsidRPr="00F21106">
              <w:rPr>
                <w:rFonts w:ascii="宋体" w:hAnsi="宋体" w:hint="eastAsia"/>
                <w:szCs w:val="21"/>
              </w:rPr>
              <w:t>日常检查，有操作规程并严格执行。</w:t>
            </w:r>
          </w:p>
        </w:tc>
        <w:tc>
          <w:tcPr>
            <w:tcW w:w="900" w:type="dxa"/>
            <w:vAlign w:val="center"/>
          </w:tcPr>
          <w:p w14:paraId="354B2F7E" w14:textId="77777777" w:rsidR="00360FBC" w:rsidRPr="00101C0B" w:rsidRDefault="00360FBC" w:rsidP="003516B8">
            <w:pPr>
              <w:spacing w:line="360" w:lineRule="exact"/>
              <w:jc w:val="center"/>
              <w:rPr>
                <w:rFonts w:ascii="宋体" w:hAnsi="宋体"/>
                <w:color w:val="FF0000"/>
                <w:szCs w:val="21"/>
              </w:rPr>
            </w:pPr>
            <w:r w:rsidRPr="00101C0B">
              <w:rPr>
                <w:rFonts w:ascii="宋体" w:hAnsi="宋体" w:hint="eastAsia"/>
                <w:color w:val="FF0000"/>
                <w:szCs w:val="21"/>
              </w:rPr>
              <w:t>2</w:t>
            </w:r>
          </w:p>
        </w:tc>
        <w:tc>
          <w:tcPr>
            <w:tcW w:w="900" w:type="dxa"/>
            <w:vAlign w:val="center"/>
          </w:tcPr>
          <w:p w14:paraId="2069CE04" w14:textId="77777777" w:rsidR="00360FBC" w:rsidRPr="00101C0B" w:rsidRDefault="00360FBC" w:rsidP="003516B8">
            <w:pPr>
              <w:spacing w:line="360" w:lineRule="exact"/>
              <w:jc w:val="center"/>
              <w:rPr>
                <w:rFonts w:ascii="宋体" w:hAnsi="宋体"/>
                <w:color w:val="FF0000"/>
                <w:szCs w:val="21"/>
              </w:rPr>
            </w:pPr>
            <w:r w:rsidRPr="00101C0B">
              <w:rPr>
                <w:rFonts w:ascii="宋体" w:hAnsi="宋体" w:hint="eastAsia"/>
                <w:color w:val="FF0000"/>
                <w:szCs w:val="21"/>
              </w:rPr>
              <w:t>5</w:t>
            </w:r>
          </w:p>
        </w:tc>
        <w:tc>
          <w:tcPr>
            <w:tcW w:w="900" w:type="dxa"/>
            <w:vAlign w:val="center"/>
          </w:tcPr>
          <w:p w14:paraId="16112FBF" w14:textId="77777777" w:rsidR="00360FBC" w:rsidRPr="00101C0B" w:rsidRDefault="00360FBC" w:rsidP="003516B8">
            <w:pPr>
              <w:spacing w:line="360" w:lineRule="exact"/>
              <w:jc w:val="center"/>
              <w:rPr>
                <w:rFonts w:ascii="宋体" w:hAnsi="宋体"/>
                <w:color w:val="FF0000"/>
                <w:szCs w:val="21"/>
              </w:rPr>
            </w:pPr>
            <w:r w:rsidRPr="00101C0B">
              <w:rPr>
                <w:rFonts w:ascii="宋体" w:hAnsi="宋体" w:hint="eastAsia"/>
                <w:color w:val="FF0000"/>
                <w:szCs w:val="21"/>
              </w:rPr>
              <w:t>10</w:t>
            </w:r>
          </w:p>
        </w:tc>
        <w:tc>
          <w:tcPr>
            <w:tcW w:w="1440" w:type="dxa"/>
            <w:vAlign w:val="center"/>
          </w:tcPr>
          <w:p w14:paraId="2C616005" w14:textId="77777777" w:rsidR="00360FBC" w:rsidRPr="00101C0B" w:rsidRDefault="00360FBC" w:rsidP="003516B8">
            <w:pPr>
              <w:spacing w:line="360" w:lineRule="exact"/>
              <w:jc w:val="center"/>
              <w:rPr>
                <w:rFonts w:ascii="宋体" w:hAnsi="宋体"/>
                <w:color w:val="FF0000"/>
                <w:szCs w:val="21"/>
              </w:rPr>
            </w:pPr>
          </w:p>
        </w:tc>
      </w:tr>
      <w:tr w:rsidR="00360FBC" w:rsidRPr="00F21106" w14:paraId="259FA8C3" w14:textId="77777777" w:rsidTr="003516B8">
        <w:trPr>
          <w:trHeight w:hRule="exact" w:val="1236"/>
        </w:trPr>
        <w:tc>
          <w:tcPr>
            <w:tcW w:w="540" w:type="dxa"/>
            <w:vAlign w:val="center"/>
          </w:tcPr>
          <w:p w14:paraId="4DF06CEC" w14:textId="77777777" w:rsidR="00360FBC" w:rsidRPr="00F21106" w:rsidRDefault="00360FBC" w:rsidP="003516B8">
            <w:pPr>
              <w:spacing w:line="360" w:lineRule="exact"/>
              <w:jc w:val="center"/>
              <w:rPr>
                <w:rFonts w:ascii="宋体" w:hAnsi="宋体"/>
                <w:szCs w:val="21"/>
              </w:rPr>
            </w:pPr>
            <w:r w:rsidRPr="00F21106">
              <w:rPr>
                <w:rFonts w:ascii="宋体" w:hAnsi="宋体" w:hint="eastAsia"/>
                <w:szCs w:val="21"/>
              </w:rPr>
              <w:t>3</w:t>
            </w:r>
          </w:p>
        </w:tc>
        <w:tc>
          <w:tcPr>
            <w:tcW w:w="1620" w:type="dxa"/>
            <w:vAlign w:val="center"/>
          </w:tcPr>
          <w:p w14:paraId="1B8F711A" w14:textId="77777777" w:rsidR="00360FBC" w:rsidRPr="00F21106" w:rsidRDefault="00360FBC" w:rsidP="003516B8">
            <w:pPr>
              <w:spacing w:line="360" w:lineRule="exact"/>
              <w:rPr>
                <w:rFonts w:ascii="宋体" w:hAnsi="宋体"/>
                <w:szCs w:val="21"/>
              </w:rPr>
            </w:pPr>
            <w:r w:rsidRPr="00F21106">
              <w:rPr>
                <w:rFonts w:ascii="宋体" w:hAnsi="宋体" w:hint="eastAsia"/>
                <w:szCs w:val="21"/>
              </w:rPr>
              <w:t>车辆佩戴阻火帽并停靠到位</w:t>
            </w:r>
          </w:p>
        </w:tc>
        <w:tc>
          <w:tcPr>
            <w:tcW w:w="2700" w:type="dxa"/>
            <w:vAlign w:val="center"/>
          </w:tcPr>
          <w:p w14:paraId="68F2C457" w14:textId="77777777" w:rsidR="00360FBC" w:rsidRPr="00F21106" w:rsidRDefault="00360FBC" w:rsidP="00360FBC">
            <w:pPr>
              <w:spacing w:line="360" w:lineRule="exact"/>
              <w:jc w:val="center"/>
              <w:rPr>
                <w:rFonts w:ascii="宋体" w:hAnsi="宋体"/>
                <w:szCs w:val="21"/>
              </w:rPr>
            </w:pPr>
            <w:r w:rsidRPr="00F21106">
              <w:rPr>
                <w:rFonts w:ascii="宋体" w:hAnsi="宋体" w:hint="eastAsia"/>
                <w:szCs w:val="21"/>
              </w:rPr>
              <w:t>未配电阻火帽、未停稳或车轮未放置三角垫块</w:t>
            </w:r>
          </w:p>
        </w:tc>
        <w:tc>
          <w:tcPr>
            <w:tcW w:w="1980" w:type="dxa"/>
            <w:vAlign w:val="center"/>
          </w:tcPr>
          <w:p w14:paraId="44632BE6" w14:textId="77777777" w:rsidR="00360FBC" w:rsidRPr="00F21106" w:rsidRDefault="00360FBC" w:rsidP="00360FBC">
            <w:pPr>
              <w:spacing w:line="360" w:lineRule="exact"/>
              <w:jc w:val="center"/>
              <w:rPr>
                <w:rFonts w:ascii="宋体" w:hAnsi="宋体"/>
                <w:szCs w:val="21"/>
              </w:rPr>
            </w:pPr>
            <w:r w:rsidRPr="00F21106">
              <w:rPr>
                <w:rFonts w:ascii="宋体" w:hAnsi="宋体" w:hint="eastAsia"/>
                <w:szCs w:val="21"/>
              </w:rPr>
              <w:t>车辆排烟管产生火星，导致火灾。车辆后溜移位、晃动</w:t>
            </w:r>
          </w:p>
        </w:tc>
        <w:tc>
          <w:tcPr>
            <w:tcW w:w="3240" w:type="dxa"/>
            <w:vAlign w:val="center"/>
          </w:tcPr>
          <w:p w14:paraId="2B97FEC8" w14:textId="77777777" w:rsidR="00360FBC" w:rsidRPr="00F21106" w:rsidRDefault="00360FBC" w:rsidP="003516B8">
            <w:pPr>
              <w:spacing w:line="360" w:lineRule="exact"/>
              <w:rPr>
                <w:rFonts w:ascii="宋体" w:hAnsi="宋体"/>
                <w:szCs w:val="21"/>
              </w:rPr>
            </w:pPr>
            <w:r w:rsidRPr="00F21106">
              <w:rPr>
                <w:rFonts w:ascii="宋体" w:hAnsi="宋体" w:hint="eastAsia"/>
                <w:szCs w:val="21"/>
              </w:rPr>
              <w:t>车辆进入库区前佩戴好阻火帽。车辆停靠后在车轮侧下方放置三角垫块，停车位场地平整。</w:t>
            </w:r>
          </w:p>
        </w:tc>
        <w:tc>
          <w:tcPr>
            <w:tcW w:w="900" w:type="dxa"/>
            <w:vAlign w:val="center"/>
          </w:tcPr>
          <w:p w14:paraId="01160B89" w14:textId="77777777" w:rsidR="00360FBC" w:rsidRPr="00101C0B" w:rsidRDefault="00360FBC" w:rsidP="003516B8">
            <w:pPr>
              <w:spacing w:line="360" w:lineRule="exact"/>
              <w:jc w:val="center"/>
              <w:rPr>
                <w:rFonts w:ascii="宋体" w:hAnsi="宋体"/>
                <w:color w:val="FF0000"/>
                <w:szCs w:val="21"/>
              </w:rPr>
            </w:pPr>
            <w:r w:rsidRPr="00101C0B">
              <w:rPr>
                <w:rFonts w:ascii="宋体" w:hAnsi="宋体" w:hint="eastAsia"/>
                <w:color w:val="FF0000"/>
                <w:szCs w:val="21"/>
              </w:rPr>
              <w:t>2</w:t>
            </w:r>
          </w:p>
        </w:tc>
        <w:tc>
          <w:tcPr>
            <w:tcW w:w="900" w:type="dxa"/>
            <w:vAlign w:val="center"/>
          </w:tcPr>
          <w:p w14:paraId="45C5482F" w14:textId="77777777" w:rsidR="00360FBC" w:rsidRPr="00101C0B" w:rsidRDefault="00360FBC" w:rsidP="003516B8">
            <w:pPr>
              <w:spacing w:line="360" w:lineRule="exact"/>
              <w:jc w:val="center"/>
              <w:rPr>
                <w:rFonts w:ascii="宋体" w:hAnsi="宋体"/>
                <w:color w:val="FF0000"/>
                <w:szCs w:val="21"/>
              </w:rPr>
            </w:pPr>
            <w:r w:rsidRPr="00101C0B">
              <w:rPr>
                <w:rFonts w:ascii="宋体" w:hAnsi="宋体" w:hint="eastAsia"/>
                <w:color w:val="FF0000"/>
                <w:szCs w:val="21"/>
              </w:rPr>
              <w:t>5</w:t>
            </w:r>
          </w:p>
        </w:tc>
        <w:tc>
          <w:tcPr>
            <w:tcW w:w="900" w:type="dxa"/>
            <w:vAlign w:val="center"/>
          </w:tcPr>
          <w:p w14:paraId="3C6EFC81" w14:textId="77777777" w:rsidR="00360FBC" w:rsidRPr="00101C0B" w:rsidRDefault="00360FBC" w:rsidP="003516B8">
            <w:pPr>
              <w:spacing w:line="360" w:lineRule="exact"/>
              <w:jc w:val="center"/>
              <w:rPr>
                <w:rFonts w:ascii="宋体" w:hAnsi="宋体"/>
                <w:color w:val="FF0000"/>
                <w:szCs w:val="21"/>
              </w:rPr>
            </w:pPr>
            <w:r w:rsidRPr="00101C0B">
              <w:rPr>
                <w:rFonts w:ascii="宋体" w:hAnsi="宋体" w:hint="eastAsia"/>
                <w:color w:val="FF0000"/>
                <w:szCs w:val="21"/>
              </w:rPr>
              <w:t>10</w:t>
            </w:r>
          </w:p>
        </w:tc>
        <w:tc>
          <w:tcPr>
            <w:tcW w:w="1440" w:type="dxa"/>
            <w:vAlign w:val="center"/>
          </w:tcPr>
          <w:p w14:paraId="08D9C678" w14:textId="77777777" w:rsidR="00360FBC" w:rsidRPr="00101C0B" w:rsidRDefault="00360FBC" w:rsidP="003516B8">
            <w:pPr>
              <w:spacing w:line="360" w:lineRule="exact"/>
              <w:jc w:val="center"/>
              <w:rPr>
                <w:rFonts w:ascii="宋体" w:hAnsi="宋体"/>
                <w:color w:val="FF0000"/>
                <w:szCs w:val="21"/>
              </w:rPr>
            </w:pPr>
          </w:p>
        </w:tc>
      </w:tr>
      <w:tr w:rsidR="00360FBC" w:rsidRPr="00F21106" w14:paraId="73DE4B09" w14:textId="77777777" w:rsidTr="003516B8">
        <w:trPr>
          <w:trHeight w:hRule="exact" w:val="763"/>
        </w:trPr>
        <w:tc>
          <w:tcPr>
            <w:tcW w:w="540" w:type="dxa"/>
            <w:vAlign w:val="center"/>
          </w:tcPr>
          <w:p w14:paraId="7919F908" w14:textId="77777777" w:rsidR="00360FBC" w:rsidRPr="00F21106" w:rsidRDefault="00360FBC" w:rsidP="003516B8">
            <w:pPr>
              <w:spacing w:line="360" w:lineRule="exact"/>
              <w:jc w:val="center"/>
              <w:rPr>
                <w:rFonts w:ascii="宋体" w:hAnsi="宋体"/>
                <w:szCs w:val="21"/>
              </w:rPr>
            </w:pPr>
            <w:r w:rsidRPr="00F21106">
              <w:rPr>
                <w:rFonts w:ascii="宋体" w:hAnsi="宋体" w:hint="eastAsia"/>
                <w:szCs w:val="21"/>
              </w:rPr>
              <w:t>4</w:t>
            </w:r>
          </w:p>
        </w:tc>
        <w:tc>
          <w:tcPr>
            <w:tcW w:w="1620" w:type="dxa"/>
            <w:vAlign w:val="center"/>
          </w:tcPr>
          <w:p w14:paraId="7473B0F2" w14:textId="77777777" w:rsidR="00360FBC" w:rsidRPr="00F21106" w:rsidRDefault="00360FBC" w:rsidP="003516B8">
            <w:pPr>
              <w:spacing w:line="360" w:lineRule="exact"/>
              <w:rPr>
                <w:rFonts w:ascii="宋体" w:hAnsi="宋体"/>
                <w:szCs w:val="21"/>
              </w:rPr>
            </w:pPr>
            <w:r w:rsidRPr="00F21106">
              <w:rPr>
                <w:rFonts w:ascii="宋体" w:hAnsi="宋体" w:hint="eastAsia"/>
                <w:szCs w:val="21"/>
              </w:rPr>
              <w:t>外来人员闯进</w:t>
            </w:r>
          </w:p>
        </w:tc>
        <w:tc>
          <w:tcPr>
            <w:tcW w:w="2700" w:type="dxa"/>
            <w:vAlign w:val="center"/>
          </w:tcPr>
          <w:p w14:paraId="15583CA9" w14:textId="77777777" w:rsidR="00360FBC" w:rsidRPr="00F21106" w:rsidRDefault="00360FBC" w:rsidP="00360FBC">
            <w:pPr>
              <w:spacing w:line="360" w:lineRule="exact"/>
              <w:jc w:val="center"/>
              <w:rPr>
                <w:rFonts w:ascii="宋体" w:hAnsi="宋体"/>
                <w:szCs w:val="21"/>
              </w:rPr>
            </w:pPr>
            <w:r w:rsidRPr="00F21106">
              <w:rPr>
                <w:rFonts w:ascii="宋体" w:hAnsi="宋体" w:hint="eastAsia"/>
                <w:szCs w:val="21"/>
              </w:rPr>
              <w:t>携带烟火</w:t>
            </w:r>
          </w:p>
        </w:tc>
        <w:tc>
          <w:tcPr>
            <w:tcW w:w="1980" w:type="dxa"/>
            <w:vAlign w:val="center"/>
          </w:tcPr>
          <w:p w14:paraId="751BE5E6" w14:textId="77777777" w:rsidR="00360FBC" w:rsidRPr="00F21106" w:rsidRDefault="00360FBC" w:rsidP="00360FBC">
            <w:pPr>
              <w:spacing w:line="360" w:lineRule="exact"/>
              <w:jc w:val="center"/>
              <w:rPr>
                <w:rFonts w:ascii="宋体" w:hAnsi="宋体"/>
                <w:szCs w:val="21"/>
              </w:rPr>
            </w:pPr>
            <w:r w:rsidRPr="00F21106">
              <w:rPr>
                <w:rFonts w:ascii="宋体" w:hAnsi="宋体" w:hint="eastAsia"/>
                <w:szCs w:val="21"/>
              </w:rPr>
              <w:t>着火源，导致火灾</w:t>
            </w:r>
          </w:p>
        </w:tc>
        <w:tc>
          <w:tcPr>
            <w:tcW w:w="3240" w:type="dxa"/>
            <w:vAlign w:val="center"/>
          </w:tcPr>
          <w:p w14:paraId="4A4FA5D6" w14:textId="77777777" w:rsidR="00360FBC" w:rsidRPr="00F21106" w:rsidRDefault="00360FBC" w:rsidP="003516B8">
            <w:pPr>
              <w:spacing w:line="360" w:lineRule="exact"/>
              <w:rPr>
                <w:rFonts w:ascii="宋体" w:hAnsi="宋体"/>
                <w:szCs w:val="21"/>
              </w:rPr>
            </w:pPr>
            <w:r w:rsidRPr="00F21106">
              <w:rPr>
                <w:rFonts w:ascii="宋体" w:hAnsi="宋体" w:hint="eastAsia"/>
                <w:szCs w:val="21"/>
              </w:rPr>
              <w:t>外来人员进入库区前，先把打火机等寄存在门卫室。</w:t>
            </w:r>
          </w:p>
        </w:tc>
        <w:tc>
          <w:tcPr>
            <w:tcW w:w="900" w:type="dxa"/>
            <w:vAlign w:val="center"/>
          </w:tcPr>
          <w:p w14:paraId="6C99D131" w14:textId="77777777" w:rsidR="00360FBC" w:rsidRPr="00101C0B" w:rsidRDefault="00360FBC" w:rsidP="003516B8">
            <w:pPr>
              <w:spacing w:line="360" w:lineRule="exact"/>
              <w:jc w:val="center"/>
              <w:rPr>
                <w:rFonts w:ascii="宋体" w:hAnsi="宋体"/>
                <w:color w:val="FF0000"/>
                <w:szCs w:val="21"/>
              </w:rPr>
            </w:pPr>
            <w:r w:rsidRPr="00101C0B">
              <w:rPr>
                <w:rFonts w:ascii="宋体" w:hAnsi="宋体" w:hint="eastAsia"/>
                <w:color w:val="FF0000"/>
                <w:szCs w:val="21"/>
              </w:rPr>
              <w:t>2</w:t>
            </w:r>
          </w:p>
        </w:tc>
        <w:tc>
          <w:tcPr>
            <w:tcW w:w="900" w:type="dxa"/>
            <w:vAlign w:val="center"/>
          </w:tcPr>
          <w:p w14:paraId="63FB2575" w14:textId="77777777" w:rsidR="00360FBC" w:rsidRPr="00101C0B" w:rsidRDefault="00360FBC" w:rsidP="003516B8">
            <w:pPr>
              <w:spacing w:line="360" w:lineRule="exact"/>
              <w:jc w:val="center"/>
              <w:rPr>
                <w:rFonts w:ascii="宋体" w:hAnsi="宋体"/>
                <w:color w:val="FF0000"/>
                <w:szCs w:val="21"/>
              </w:rPr>
            </w:pPr>
            <w:r w:rsidRPr="00101C0B">
              <w:rPr>
                <w:rFonts w:ascii="宋体" w:hAnsi="宋体" w:hint="eastAsia"/>
                <w:color w:val="FF0000"/>
                <w:szCs w:val="21"/>
              </w:rPr>
              <w:t>5</w:t>
            </w:r>
          </w:p>
        </w:tc>
        <w:tc>
          <w:tcPr>
            <w:tcW w:w="900" w:type="dxa"/>
            <w:vAlign w:val="center"/>
          </w:tcPr>
          <w:p w14:paraId="34D8DFA2" w14:textId="77777777" w:rsidR="00360FBC" w:rsidRPr="00101C0B" w:rsidRDefault="00360FBC" w:rsidP="003516B8">
            <w:pPr>
              <w:spacing w:line="360" w:lineRule="exact"/>
              <w:jc w:val="center"/>
              <w:rPr>
                <w:rFonts w:ascii="宋体" w:hAnsi="宋体"/>
                <w:color w:val="FF0000"/>
                <w:szCs w:val="21"/>
              </w:rPr>
            </w:pPr>
            <w:r w:rsidRPr="00101C0B">
              <w:rPr>
                <w:rFonts w:ascii="宋体" w:hAnsi="宋体" w:hint="eastAsia"/>
                <w:color w:val="FF0000"/>
                <w:szCs w:val="21"/>
              </w:rPr>
              <w:t>10</w:t>
            </w:r>
          </w:p>
        </w:tc>
        <w:tc>
          <w:tcPr>
            <w:tcW w:w="1440" w:type="dxa"/>
            <w:vAlign w:val="center"/>
          </w:tcPr>
          <w:p w14:paraId="7F08136D" w14:textId="77777777" w:rsidR="00360FBC" w:rsidRPr="00101C0B" w:rsidRDefault="00360FBC" w:rsidP="003516B8">
            <w:pPr>
              <w:spacing w:line="360" w:lineRule="exact"/>
              <w:jc w:val="center"/>
              <w:rPr>
                <w:rFonts w:ascii="宋体" w:hAnsi="宋体"/>
                <w:color w:val="FF0000"/>
                <w:szCs w:val="21"/>
              </w:rPr>
            </w:pPr>
          </w:p>
        </w:tc>
      </w:tr>
      <w:tr w:rsidR="00360FBC" w:rsidRPr="00F21106" w14:paraId="52D9E390" w14:textId="77777777" w:rsidTr="003516B8">
        <w:trPr>
          <w:trHeight w:hRule="exact" w:val="1091"/>
        </w:trPr>
        <w:tc>
          <w:tcPr>
            <w:tcW w:w="540" w:type="dxa"/>
            <w:vAlign w:val="center"/>
          </w:tcPr>
          <w:p w14:paraId="31F17DA6" w14:textId="77777777" w:rsidR="00360FBC" w:rsidRPr="00F21106" w:rsidRDefault="00360FBC" w:rsidP="003516B8">
            <w:pPr>
              <w:spacing w:line="360" w:lineRule="exact"/>
              <w:jc w:val="center"/>
              <w:rPr>
                <w:rFonts w:ascii="宋体" w:hAnsi="宋体"/>
                <w:szCs w:val="21"/>
              </w:rPr>
            </w:pPr>
            <w:r w:rsidRPr="00F21106">
              <w:rPr>
                <w:rFonts w:ascii="宋体" w:hAnsi="宋体" w:hint="eastAsia"/>
                <w:szCs w:val="21"/>
              </w:rPr>
              <w:t>5</w:t>
            </w:r>
          </w:p>
        </w:tc>
        <w:tc>
          <w:tcPr>
            <w:tcW w:w="1620" w:type="dxa"/>
            <w:vAlign w:val="center"/>
          </w:tcPr>
          <w:p w14:paraId="186E1A01" w14:textId="77777777" w:rsidR="00360FBC" w:rsidRPr="00F21106" w:rsidRDefault="00360FBC" w:rsidP="003516B8">
            <w:pPr>
              <w:spacing w:line="360" w:lineRule="exact"/>
              <w:rPr>
                <w:rFonts w:ascii="宋体" w:hAnsi="宋体"/>
                <w:szCs w:val="21"/>
              </w:rPr>
            </w:pPr>
            <w:r w:rsidRPr="00F21106">
              <w:rPr>
                <w:rFonts w:ascii="宋体" w:hAnsi="宋体" w:hint="eastAsia"/>
                <w:szCs w:val="21"/>
              </w:rPr>
              <w:t>现场消防设施、报警装置、安全标志</w:t>
            </w:r>
          </w:p>
        </w:tc>
        <w:tc>
          <w:tcPr>
            <w:tcW w:w="2700" w:type="dxa"/>
            <w:vAlign w:val="center"/>
          </w:tcPr>
          <w:p w14:paraId="52E863E4" w14:textId="77777777" w:rsidR="00360FBC" w:rsidRPr="00F21106" w:rsidRDefault="00360FBC" w:rsidP="00360FBC">
            <w:pPr>
              <w:spacing w:line="360" w:lineRule="exact"/>
              <w:jc w:val="center"/>
              <w:rPr>
                <w:rFonts w:ascii="宋体" w:hAnsi="宋体"/>
                <w:szCs w:val="21"/>
              </w:rPr>
            </w:pPr>
            <w:r>
              <w:rPr>
                <w:rFonts w:ascii="宋体" w:hAnsi="宋体" w:hint="eastAsia"/>
                <w:szCs w:val="21"/>
              </w:rPr>
              <w:t>有效、醒目</w:t>
            </w:r>
          </w:p>
        </w:tc>
        <w:tc>
          <w:tcPr>
            <w:tcW w:w="1980" w:type="dxa"/>
            <w:vAlign w:val="center"/>
          </w:tcPr>
          <w:p w14:paraId="384CFF44" w14:textId="77777777" w:rsidR="00360FBC" w:rsidRPr="00F21106" w:rsidRDefault="00360FBC" w:rsidP="00360FBC">
            <w:pPr>
              <w:spacing w:line="360" w:lineRule="exact"/>
              <w:jc w:val="center"/>
              <w:rPr>
                <w:rFonts w:ascii="宋体" w:hAnsi="宋体"/>
                <w:szCs w:val="21"/>
              </w:rPr>
            </w:pPr>
            <w:r>
              <w:rPr>
                <w:rFonts w:ascii="宋体" w:hAnsi="宋体" w:hint="eastAsia"/>
                <w:szCs w:val="21"/>
              </w:rPr>
              <w:t>违反法律</w:t>
            </w:r>
          </w:p>
        </w:tc>
        <w:tc>
          <w:tcPr>
            <w:tcW w:w="3240" w:type="dxa"/>
            <w:vAlign w:val="center"/>
          </w:tcPr>
          <w:p w14:paraId="7CE99A95" w14:textId="77777777" w:rsidR="00360FBC" w:rsidRPr="00F21106" w:rsidRDefault="00360FBC" w:rsidP="003516B8">
            <w:pPr>
              <w:spacing w:line="360" w:lineRule="exact"/>
              <w:rPr>
                <w:rFonts w:ascii="宋体" w:hAnsi="宋体"/>
                <w:szCs w:val="21"/>
              </w:rPr>
            </w:pPr>
            <w:r>
              <w:rPr>
                <w:rFonts w:ascii="宋体" w:hAnsi="宋体" w:hint="eastAsia"/>
                <w:szCs w:val="21"/>
              </w:rPr>
              <w:t>日常检查，有可燃气体检测报警器</w:t>
            </w:r>
          </w:p>
        </w:tc>
        <w:tc>
          <w:tcPr>
            <w:tcW w:w="900" w:type="dxa"/>
            <w:vAlign w:val="center"/>
          </w:tcPr>
          <w:p w14:paraId="28DC3FE4" w14:textId="77777777" w:rsidR="00360FBC" w:rsidRPr="00101C0B" w:rsidRDefault="00360FBC" w:rsidP="003516B8">
            <w:pPr>
              <w:spacing w:line="360" w:lineRule="exact"/>
              <w:jc w:val="center"/>
              <w:rPr>
                <w:rFonts w:ascii="宋体" w:hAnsi="宋体"/>
                <w:color w:val="FF0000"/>
                <w:szCs w:val="21"/>
              </w:rPr>
            </w:pPr>
          </w:p>
        </w:tc>
        <w:tc>
          <w:tcPr>
            <w:tcW w:w="900" w:type="dxa"/>
            <w:vAlign w:val="center"/>
          </w:tcPr>
          <w:p w14:paraId="248BC7C0" w14:textId="77777777" w:rsidR="00360FBC" w:rsidRPr="00101C0B" w:rsidRDefault="00360FBC" w:rsidP="003516B8">
            <w:pPr>
              <w:spacing w:line="360" w:lineRule="exact"/>
              <w:jc w:val="center"/>
              <w:rPr>
                <w:rFonts w:ascii="宋体" w:hAnsi="宋体"/>
                <w:color w:val="FF0000"/>
                <w:szCs w:val="21"/>
              </w:rPr>
            </w:pPr>
          </w:p>
        </w:tc>
        <w:tc>
          <w:tcPr>
            <w:tcW w:w="900" w:type="dxa"/>
            <w:vAlign w:val="center"/>
          </w:tcPr>
          <w:p w14:paraId="217AD3E3" w14:textId="77777777" w:rsidR="00360FBC" w:rsidRPr="00101C0B" w:rsidRDefault="00360FBC" w:rsidP="003516B8">
            <w:pPr>
              <w:spacing w:line="360" w:lineRule="exact"/>
              <w:jc w:val="center"/>
              <w:rPr>
                <w:rFonts w:ascii="宋体" w:hAnsi="宋体"/>
                <w:color w:val="FF0000"/>
                <w:szCs w:val="21"/>
              </w:rPr>
            </w:pPr>
          </w:p>
        </w:tc>
        <w:tc>
          <w:tcPr>
            <w:tcW w:w="1440" w:type="dxa"/>
            <w:vAlign w:val="center"/>
          </w:tcPr>
          <w:p w14:paraId="001F7BB8" w14:textId="77777777" w:rsidR="00360FBC" w:rsidRPr="00101C0B" w:rsidRDefault="00360FBC" w:rsidP="003516B8">
            <w:pPr>
              <w:spacing w:line="360" w:lineRule="exact"/>
              <w:jc w:val="center"/>
              <w:rPr>
                <w:rFonts w:ascii="宋体" w:hAnsi="宋体"/>
                <w:color w:val="FF0000"/>
                <w:szCs w:val="21"/>
              </w:rPr>
            </w:pPr>
          </w:p>
        </w:tc>
      </w:tr>
    </w:tbl>
    <w:p w14:paraId="0BFBDB1E" w14:textId="77777777" w:rsidR="00360FBC" w:rsidRPr="0045145D" w:rsidRDefault="00360FBC" w:rsidP="00360FBC">
      <w:pPr>
        <w:spacing w:line="460" w:lineRule="exact"/>
        <w:ind w:firstLineChars="200" w:firstLine="480"/>
        <w:rPr>
          <w:rFonts w:ascii="宋体" w:hAnsi="宋体"/>
          <w:sz w:val="24"/>
          <w:szCs w:val="24"/>
        </w:rPr>
      </w:pPr>
      <w:r w:rsidRPr="0047453E">
        <w:rPr>
          <w:rFonts w:ascii="宋体" w:hAnsi="宋体" w:hint="eastAsia"/>
          <w:sz w:val="24"/>
          <w:szCs w:val="24"/>
        </w:rPr>
        <w:t xml:space="preserve">分析人员：      </w:t>
      </w:r>
      <w:r>
        <w:rPr>
          <w:rFonts w:ascii="宋体" w:hAnsi="宋体" w:hint="eastAsia"/>
          <w:sz w:val="24"/>
          <w:szCs w:val="24"/>
        </w:rPr>
        <w:t xml:space="preserve">         </w:t>
      </w:r>
      <w:r w:rsidRPr="0047453E">
        <w:rPr>
          <w:rFonts w:ascii="宋体" w:hAnsi="宋体" w:hint="eastAsia"/>
          <w:sz w:val="24"/>
          <w:szCs w:val="24"/>
        </w:rPr>
        <w:t xml:space="preserve">      </w:t>
      </w:r>
      <w:r>
        <w:rPr>
          <w:rFonts w:ascii="宋体" w:hAnsi="宋体" w:hint="eastAsia"/>
          <w:sz w:val="24"/>
          <w:szCs w:val="24"/>
        </w:rPr>
        <w:t xml:space="preserve">      </w:t>
      </w:r>
      <w:r w:rsidRPr="0047453E">
        <w:rPr>
          <w:rFonts w:ascii="宋体" w:hAnsi="宋体" w:hint="eastAsia"/>
          <w:sz w:val="24"/>
          <w:szCs w:val="24"/>
        </w:rPr>
        <w:t xml:space="preserve">        审核：                                  分析日期：  </w:t>
      </w:r>
      <w:r>
        <w:rPr>
          <w:rFonts w:ascii="宋体" w:hAnsi="宋体" w:hint="eastAsia"/>
          <w:sz w:val="24"/>
          <w:szCs w:val="24"/>
        </w:rPr>
        <w:t xml:space="preserve">20   </w:t>
      </w:r>
      <w:r w:rsidRPr="0047453E">
        <w:rPr>
          <w:rFonts w:ascii="宋体" w:hAnsi="宋体" w:hint="eastAsia"/>
          <w:sz w:val="24"/>
          <w:szCs w:val="24"/>
        </w:rPr>
        <w:t>年</w:t>
      </w:r>
      <w:r>
        <w:rPr>
          <w:rFonts w:ascii="宋体" w:hAnsi="宋体" w:hint="eastAsia"/>
          <w:sz w:val="24"/>
          <w:szCs w:val="24"/>
        </w:rPr>
        <w:t xml:space="preserve">  </w:t>
      </w:r>
      <w:r w:rsidRPr="0047453E">
        <w:rPr>
          <w:rFonts w:ascii="宋体" w:hAnsi="宋体" w:hint="eastAsia"/>
          <w:sz w:val="24"/>
          <w:szCs w:val="24"/>
        </w:rPr>
        <w:t>月</w:t>
      </w:r>
      <w:r>
        <w:rPr>
          <w:rFonts w:ascii="宋体" w:hAnsi="宋体" w:hint="eastAsia"/>
          <w:sz w:val="24"/>
          <w:szCs w:val="24"/>
        </w:rPr>
        <w:t xml:space="preserve">  </w:t>
      </w:r>
      <w:r w:rsidRPr="0047453E">
        <w:rPr>
          <w:rFonts w:ascii="宋体" w:hAnsi="宋体" w:hint="eastAsia"/>
          <w:sz w:val="24"/>
          <w:szCs w:val="24"/>
        </w:rPr>
        <w:t>日</w:t>
      </w:r>
    </w:p>
    <w:p w14:paraId="5811BA8E" w14:textId="77777777" w:rsidR="00360FBC" w:rsidRPr="00385695" w:rsidRDefault="00360FBC" w:rsidP="00360FBC"/>
    <w:p w14:paraId="3B2EBD51" w14:textId="77777777" w:rsidR="00360FBC" w:rsidRPr="00385695" w:rsidRDefault="00360FBC" w:rsidP="00360FBC"/>
    <w:p w14:paraId="0B219D34" w14:textId="77777777" w:rsidR="00360FBC" w:rsidRPr="00360FBC" w:rsidRDefault="00360FBC" w:rsidP="00360FBC">
      <w:pPr>
        <w:spacing w:line="360" w:lineRule="exact"/>
        <w:ind w:firstLineChars="200" w:firstLine="480"/>
        <w:rPr>
          <w:rFonts w:ascii="宋体" w:eastAsia="宋体" w:hAnsi="宋体" w:cs="Times New Roman"/>
          <w:sz w:val="24"/>
          <w:szCs w:val="24"/>
        </w:rPr>
      </w:pPr>
    </w:p>
    <w:p w14:paraId="23988007" w14:textId="77777777" w:rsidR="00360FBC" w:rsidRDefault="00360FBC" w:rsidP="00385695">
      <w:pPr>
        <w:spacing w:line="500" w:lineRule="exact"/>
        <w:ind w:firstLineChars="200" w:firstLine="560"/>
        <w:rPr>
          <w:rFonts w:asciiTheme="minorEastAsia" w:hAnsiTheme="minorEastAsia"/>
          <w:sz w:val="28"/>
          <w:szCs w:val="28"/>
        </w:rPr>
        <w:sectPr w:rsidR="00360FBC" w:rsidSect="00CE2A08">
          <w:pgSz w:w="11906" w:h="16838"/>
          <w:pgMar w:top="1440" w:right="1800" w:bottom="1440" w:left="1800" w:header="851" w:footer="992" w:gutter="0"/>
          <w:cols w:space="425"/>
          <w:docGrid w:type="lines" w:linePitch="312"/>
        </w:sectPr>
      </w:pPr>
    </w:p>
    <w:p w14:paraId="2C743F7F" w14:textId="77777777" w:rsidR="00727BED" w:rsidRPr="00BA4232" w:rsidRDefault="00360FBC" w:rsidP="00BA4232">
      <w:pPr>
        <w:pStyle w:val="12"/>
        <w:spacing w:before="0" w:after="0" w:line="460" w:lineRule="exact"/>
        <w:ind w:left="2517" w:firstLineChars="113" w:firstLine="318"/>
        <w:jc w:val="both"/>
        <w:outlineLvl w:val="0"/>
      </w:pPr>
      <w:bookmarkStart w:id="28" w:name="_Toc391046321"/>
      <w:r w:rsidRPr="00BA4232">
        <w:rPr>
          <w:rFonts w:hint="eastAsia"/>
        </w:rPr>
        <w:lastRenderedPageBreak/>
        <w:t>表3.6 重大风险清单</w:t>
      </w:r>
      <w:bookmarkEnd w:id="28"/>
    </w:p>
    <w:p w14:paraId="02B4B266" w14:textId="77777777" w:rsidR="00C930D4" w:rsidRDefault="00C930D4" w:rsidP="00C930D4">
      <w:pPr>
        <w:widowControl/>
        <w:jc w:val="center"/>
        <w:rPr>
          <w:b/>
          <w:bCs/>
          <w:kern w:val="0"/>
          <w:sz w:val="32"/>
          <w:szCs w:val="32"/>
        </w:rPr>
      </w:pPr>
      <w:r>
        <w:rPr>
          <w:rFonts w:ascii="宋体" w:hAnsi="宋体" w:hint="eastAsia"/>
          <w:b/>
          <w:bCs/>
          <w:kern w:val="0"/>
          <w:sz w:val="32"/>
          <w:szCs w:val="32"/>
        </w:rPr>
        <w:t>重大风险清单</w:t>
      </w:r>
    </w:p>
    <w:p w14:paraId="692C9C90" w14:textId="77777777" w:rsidR="00C930D4" w:rsidRPr="00C930D4" w:rsidRDefault="00C930D4" w:rsidP="00C930D4">
      <w:pPr>
        <w:widowControl/>
        <w:jc w:val="left"/>
        <w:rPr>
          <w:b/>
          <w:bCs/>
          <w:kern w:val="0"/>
          <w:sz w:val="32"/>
          <w:szCs w:val="32"/>
        </w:rPr>
      </w:pPr>
      <w:r>
        <w:rPr>
          <w:rFonts w:ascii="宋体" w:hAnsi="宋体" w:hint="eastAsia"/>
          <w:kern w:val="0"/>
          <w:sz w:val="24"/>
        </w:rPr>
        <w:t xml:space="preserve">  年  月  日</w:t>
      </w:r>
    </w:p>
    <w:tbl>
      <w:tblPr>
        <w:tblW w:w="10206" w:type="dxa"/>
        <w:tblInd w:w="-743" w:type="dxa"/>
        <w:tblLayout w:type="fixed"/>
        <w:tblLook w:val="0000" w:firstRow="0" w:lastRow="0" w:firstColumn="0" w:lastColumn="0" w:noHBand="0" w:noVBand="0"/>
      </w:tblPr>
      <w:tblGrid>
        <w:gridCol w:w="549"/>
        <w:gridCol w:w="1469"/>
        <w:gridCol w:w="1385"/>
        <w:gridCol w:w="1276"/>
        <w:gridCol w:w="1559"/>
        <w:gridCol w:w="784"/>
        <w:gridCol w:w="1531"/>
        <w:gridCol w:w="854"/>
        <w:gridCol w:w="799"/>
      </w:tblGrid>
      <w:tr w:rsidR="00C930D4" w14:paraId="1AA573D1" w14:textId="77777777" w:rsidTr="00C930D4">
        <w:trPr>
          <w:trHeight w:val="480"/>
        </w:trPr>
        <w:tc>
          <w:tcPr>
            <w:tcW w:w="549" w:type="dxa"/>
            <w:tcBorders>
              <w:top w:val="single" w:sz="4" w:space="0" w:color="000000"/>
              <w:left w:val="single" w:sz="4" w:space="0" w:color="000000"/>
              <w:bottom w:val="single" w:sz="4" w:space="0" w:color="000000"/>
              <w:right w:val="single" w:sz="4" w:space="0" w:color="000000"/>
            </w:tcBorders>
            <w:vAlign w:val="center"/>
          </w:tcPr>
          <w:p w14:paraId="6F7F3247" w14:textId="77777777" w:rsidR="00C930D4" w:rsidRDefault="00C930D4" w:rsidP="003516B8">
            <w:pPr>
              <w:widowControl/>
              <w:jc w:val="center"/>
              <w:rPr>
                <w:rFonts w:ascii="宋体" w:hAnsi="宋体"/>
                <w:kern w:val="0"/>
                <w:sz w:val="24"/>
              </w:rPr>
            </w:pPr>
            <w:r>
              <w:rPr>
                <w:rFonts w:ascii="宋体" w:hAnsi="宋体" w:hint="eastAsia"/>
                <w:kern w:val="0"/>
                <w:sz w:val="24"/>
              </w:rPr>
              <w:t>序号</w:t>
            </w:r>
          </w:p>
        </w:tc>
        <w:tc>
          <w:tcPr>
            <w:tcW w:w="1469" w:type="dxa"/>
            <w:tcBorders>
              <w:top w:val="single" w:sz="4" w:space="0" w:color="000000"/>
              <w:left w:val="nil"/>
              <w:bottom w:val="single" w:sz="4" w:space="0" w:color="000000"/>
              <w:right w:val="single" w:sz="4" w:space="0" w:color="000000"/>
            </w:tcBorders>
            <w:vAlign w:val="center"/>
          </w:tcPr>
          <w:p w14:paraId="7DB8C932" w14:textId="77777777" w:rsidR="00C930D4" w:rsidRDefault="00C930D4" w:rsidP="003516B8">
            <w:pPr>
              <w:widowControl/>
              <w:jc w:val="center"/>
              <w:rPr>
                <w:rFonts w:ascii="宋体" w:hAnsi="宋体"/>
                <w:kern w:val="0"/>
                <w:sz w:val="24"/>
              </w:rPr>
            </w:pPr>
            <w:r>
              <w:rPr>
                <w:rFonts w:ascii="宋体" w:hAnsi="宋体" w:hint="eastAsia"/>
                <w:kern w:val="0"/>
                <w:sz w:val="24"/>
              </w:rPr>
              <w:t>风险名称</w:t>
            </w:r>
          </w:p>
        </w:tc>
        <w:tc>
          <w:tcPr>
            <w:tcW w:w="1385" w:type="dxa"/>
            <w:tcBorders>
              <w:top w:val="single" w:sz="4" w:space="0" w:color="000000"/>
              <w:left w:val="nil"/>
              <w:bottom w:val="single" w:sz="4" w:space="0" w:color="000000"/>
              <w:right w:val="single" w:sz="4" w:space="0" w:color="000000"/>
            </w:tcBorders>
            <w:vAlign w:val="center"/>
          </w:tcPr>
          <w:p w14:paraId="350B89A9" w14:textId="77777777" w:rsidR="00C930D4" w:rsidRDefault="00C930D4" w:rsidP="003516B8">
            <w:pPr>
              <w:widowControl/>
              <w:jc w:val="center"/>
              <w:rPr>
                <w:rFonts w:ascii="宋体" w:hAnsi="宋体"/>
                <w:kern w:val="0"/>
                <w:sz w:val="24"/>
              </w:rPr>
            </w:pPr>
            <w:r>
              <w:rPr>
                <w:rFonts w:ascii="宋体" w:hAnsi="宋体" w:hint="eastAsia"/>
                <w:kern w:val="0"/>
                <w:sz w:val="24"/>
              </w:rPr>
              <w:t>部 位</w:t>
            </w:r>
          </w:p>
        </w:tc>
        <w:tc>
          <w:tcPr>
            <w:tcW w:w="1276" w:type="dxa"/>
            <w:tcBorders>
              <w:top w:val="single" w:sz="4" w:space="0" w:color="000000"/>
              <w:left w:val="nil"/>
              <w:bottom w:val="single" w:sz="4" w:space="0" w:color="000000"/>
              <w:right w:val="single" w:sz="4" w:space="0" w:color="000000"/>
            </w:tcBorders>
            <w:vAlign w:val="center"/>
          </w:tcPr>
          <w:p w14:paraId="16ACF409" w14:textId="77777777" w:rsidR="00C930D4" w:rsidRDefault="00C930D4" w:rsidP="003516B8">
            <w:pPr>
              <w:widowControl/>
              <w:jc w:val="center"/>
              <w:rPr>
                <w:rFonts w:ascii="宋体" w:hAnsi="宋体"/>
                <w:kern w:val="0"/>
                <w:sz w:val="24"/>
              </w:rPr>
            </w:pPr>
            <w:r>
              <w:rPr>
                <w:rFonts w:ascii="宋体" w:hAnsi="宋体" w:hint="eastAsia"/>
                <w:kern w:val="0"/>
                <w:sz w:val="24"/>
              </w:rPr>
              <w:t>潜在事件</w:t>
            </w:r>
          </w:p>
        </w:tc>
        <w:tc>
          <w:tcPr>
            <w:tcW w:w="1559" w:type="dxa"/>
            <w:tcBorders>
              <w:top w:val="single" w:sz="4" w:space="0" w:color="000000"/>
              <w:left w:val="nil"/>
              <w:bottom w:val="single" w:sz="4" w:space="0" w:color="000000"/>
              <w:right w:val="single" w:sz="4" w:space="0" w:color="000000"/>
            </w:tcBorders>
            <w:vAlign w:val="center"/>
          </w:tcPr>
          <w:p w14:paraId="041AB65E" w14:textId="77777777" w:rsidR="00C930D4" w:rsidRDefault="00C930D4" w:rsidP="003516B8">
            <w:pPr>
              <w:widowControl/>
              <w:jc w:val="center"/>
              <w:rPr>
                <w:rFonts w:ascii="宋体" w:hAnsi="宋体"/>
                <w:kern w:val="0"/>
                <w:sz w:val="24"/>
              </w:rPr>
            </w:pPr>
            <w:r>
              <w:rPr>
                <w:rFonts w:ascii="宋体" w:hAnsi="宋体" w:hint="eastAsia"/>
                <w:kern w:val="0"/>
                <w:sz w:val="24"/>
              </w:rPr>
              <w:t>可能的后果</w:t>
            </w:r>
          </w:p>
        </w:tc>
        <w:tc>
          <w:tcPr>
            <w:tcW w:w="784" w:type="dxa"/>
            <w:tcBorders>
              <w:top w:val="single" w:sz="4" w:space="0" w:color="000000"/>
              <w:left w:val="nil"/>
              <w:bottom w:val="single" w:sz="4" w:space="0" w:color="000000"/>
              <w:right w:val="single" w:sz="4" w:space="0" w:color="000000"/>
            </w:tcBorders>
            <w:vAlign w:val="center"/>
          </w:tcPr>
          <w:p w14:paraId="0FD2F75D" w14:textId="77777777" w:rsidR="00C930D4" w:rsidRDefault="00C930D4" w:rsidP="003516B8">
            <w:pPr>
              <w:widowControl/>
              <w:jc w:val="center"/>
              <w:rPr>
                <w:rFonts w:ascii="宋体" w:hAnsi="宋体"/>
                <w:kern w:val="0"/>
                <w:sz w:val="24"/>
              </w:rPr>
            </w:pPr>
            <w:r>
              <w:rPr>
                <w:rFonts w:ascii="宋体" w:hAnsi="宋体" w:hint="eastAsia"/>
                <w:kern w:val="0"/>
                <w:sz w:val="24"/>
              </w:rPr>
              <w:t>等级</w:t>
            </w:r>
          </w:p>
        </w:tc>
        <w:tc>
          <w:tcPr>
            <w:tcW w:w="1531" w:type="dxa"/>
            <w:tcBorders>
              <w:top w:val="single" w:sz="4" w:space="0" w:color="000000"/>
              <w:left w:val="nil"/>
              <w:bottom w:val="single" w:sz="4" w:space="0" w:color="000000"/>
              <w:right w:val="single" w:sz="4" w:space="0" w:color="000000"/>
            </w:tcBorders>
            <w:vAlign w:val="center"/>
          </w:tcPr>
          <w:p w14:paraId="2B685BA4" w14:textId="77777777" w:rsidR="00C930D4" w:rsidRDefault="00C930D4" w:rsidP="003516B8">
            <w:pPr>
              <w:widowControl/>
              <w:jc w:val="center"/>
              <w:rPr>
                <w:rFonts w:ascii="宋体" w:hAnsi="宋体"/>
                <w:kern w:val="0"/>
                <w:sz w:val="24"/>
              </w:rPr>
            </w:pPr>
            <w:r>
              <w:rPr>
                <w:rFonts w:ascii="宋体" w:hAnsi="宋体" w:hint="eastAsia"/>
                <w:kern w:val="0"/>
                <w:sz w:val="24"/>
              </w:rPr>
              <w:t>控制措施</w:t>
            </w:r>
          </w:p>
        </w:tc>
        <w:tc>
          <w:tcPr>
            <w:tcW w:w="854" w:type="dxa"/>
            <w:tcBorders>
              <w:top w:val="single" w:sz="4" w:space="0" w:color="000000"/>
              <w:left w:val="nil"/>
              <w:bottom w:val="single" w:sz="4" w:space="0" w:color="000000"/>
              <w:right w:val="single" w:sz="4" w:space="0" w:color="000000"/>
            </w:tcBorders>
            <w:vAlign w:val="center"/>
          </w:tcPr>
          <w:p w14:paraId="5D906689" w14:textId="77777777" w:rsidR="00C930D4" w:rsidRDefault="00C930D4" w:rsidP="003516B8">
            <w:pPr>
              <w:widowControl/>
              <w:jc w:val="center"/>
              <w:rPr>
                <w:rFonts w:ascii="宋体" w:hAnsi="宋体"/>
                <w:kern w:val="0"/>
                <w:sz w:val="24"/>
              </w:rPr>
            </w:pPr>
            <w:r>
              <w:rPr>
                <w:rFonts w:ascii="宋体" w:hAnsi="宋体" w:hint="eastAsia"/>
                <w:kern w:val="0"/>
                <w:sz w:val="24"/>
              </w:rPr>
              <w:t>责任人</w:t>
            </w:r>
          </w:p>
        </w:tc>
        <w:tc>
          <w:tcPr>
            <w:tcW w:w="799" w:type="dxa"/>
            <w:tcBorders>
              <w:top w:val="single" w:sz="4" w:space="0" w:color="000000"/>
              <w:left w:val="nil"/>
              <w:bottom w:val="single" w:sz="4" w:space="0" w:color="000000"/>
              <w:right w:val="single" w:sz="4" w:space="0" w:color="000000"/>
            </w:tcBorders>
            <w:vAlign w:val="center"/>
          </w:tcPr>
          <w:p w14:paraId="07BA8C4F" w14:textId="77777777" w:rsidR="00C930D4" w:rsidRDefault="00C930D4" w:rsidP="003516B8">
            <w:pPr>
              <w:widowControl/>
              <w:jc w:val="center"/>
              <w:rPr>
                <w:rFonts w:ascii="宋体" w:hAnsi="宋体"/>
                <w:kern w:val="0"/>
                <w:sz w:val="24"/>
              </w:rPr>
            </w:pPr>
            <w:r>
              <w:rPr>
                <w:rFonts w:ascii="宋体" w:hAnsi="宋体" w:hint="eastAsia"/>
                <w:kern w:val="0"/>
                <w:sz w:val="24"/>
              </w:rPr>
              <w:t>备注</w:t>
            </w:r>
          </w:p>
        </w:tc>
      </w:tr>
      <w:tr w:rsidR="00C930D4" w14:paraId="7EB03168" w14:textId="77777777" w:rsidTr="00C930D4">
        <w:trPr>
          <w:trHeight w:val="480"/>
        </w:trPr>
        <w:tc>
          <w:tcPr>
            <w:tcW w:w="549" w:type="dxa"/>
            <w:tcBorders>
              <w:top w:val="single" w:sz="4" w:space="0" w:color="000000"/>
              <w:left w:val="single" w:sz="4" w:space="0" w:color="000000"/>
              <w:bottom w:val="single" w:sz="4" w:space="0" w:color="000000"/>
              <w:right w:val="single" w:sz="4" w:space="0" w:color="000000"/>
            </w:tcBorders>
            <w:vAlign w:val="center"/>
          </w:tcPr>
          <w:p w14:paraId="5858C67B" w14:textId="77777777" w:rsidR="00C930D4" w:rsidRDefault="00C930D4" w:rsidP="003516B8">
            <w:pPr>
              <w:widowControl/>
              <w:jc w:val="center"/>
              <w:rPr>
                <w:rFonts w:ascii="宋体" w:hAnsi="宋体"/>
                <w:kern w:val="0"/>
                <w:sz w:val="24"/>
              </w:rPr>
            </w:pPr>
          </w:p>
        </w:tc>
        <w:tc>
          <w:tcPr>
            <w:tcW w:w="1469" w:type="dxa"/>
            <w:tcBorders>
              <w:top w:val="single" w:sz="4" w:space="0" w:color="000000"/>
              <w:left w:val="nil"/>
              <w:bottom w:val="single" w:sz="4" w:space="0" w:color="000000"/>
              <w:right w:val="single" w:sz="4" w:space="0" w:color="000000"/>
            </w:tcBorders>
            <w:vAlign w:val="center"/>
          </w:tcPr>
          <w:p w14:paraId="60C3474E" w14:textId="77777777" w:rsidR="00C930D4" w:rsidRDefault="00C930D4" w:rsidP="003516B8">
            <w:pPr>
              <w:widowControl/>
              <w:jc w:val="center"/>
              <w:rPr>
                <w:rFonts w:ascii="宋体" w:hAnsi="宋体"/>
                <w:kern w:val="0"/>
                <w:sz w:val="24"/>
              </w:rPr>
            </w:pPr>
          </w:p>
        </w:tc>
        <w:tc>
          <w:tcPr>
            <w:tcW w:w="1385" w:type="dxa"/>
            <w:tcBorders>
              <w:top w:val="single" w:sz="4" w:space="0" w:color="000000"/>
              <w:left w:val="nil"/>
              <w:bottom w:val="single" w:sz="4" w:space="0" w:color="000000"/>
              <w:right w:val="single" w:sz="4" w:space="0" w:color="000000"/>
            </w:tcBorders>
            <w:vAlign w:val="center"/>
          </w:tcPr>
          <w:p w14:paraId="3E936762" w14:textId="77777777" w:rsidR="00C930D4" w:rsidRDefault="00C930D4" w:rsidP="003516B8">
            <w:pPr>
              <w:widowControl/>
              <w:jc w:val="center"/>
              <w:rPr>
                <w:rFonts w:ascii="宋体" w:hAnsi="宋体"/>
                <w:kern w:val="0"/>
                <w:sz w:val="24"/>
              </w:rPr>
            </w:pPr>
          </w:p>
        </w:tc>
        <w:tc>
          <w:tcPr>
            <w:tcW w:w="1276" w:type="dxa"/>
            <w:tcBorders>
              <w:top w:val="single" w:sz="4" w:space="0" w:color="000000"/>
              <w:left w:val="nil"/>
              <w:bottom w:val="single" w:sz="4" w:space="0" w:color="000000"/>
              <w:right w:val="single" w:sz="4" w:space="0" w:color="000000"/>
            </w:tcBorders>
            <w:vAlign w:val="center"/>
          </w:tcPr>
          <w:p w14:paraId="37F1F198" w14:textId="77777777" w:rsidR="00C930D4" w:rsidRDefault="00C930D4" w:rsidP="003516B8">
            <w:pPr>
              <w:widowControl/>
              <w:jc w:val="center"/>
              <w:rPr>
                <w:rFonts w:ascii="宋体" w:hAnsi="宋体"/>
                <w:kern w:val="0"/>
                <w:sz w:val="24"/>
              </w:rPr>
            </w:pPr>
          </w:p>
        </w:tc>
        <w:tc>
          <w:tcPr>
            <w:tcW w:w="1559" w:type="dxa"/>
            <w:tcBorders>
              <w:top w:val="single" w:sz="4" w:space="0" w:color="000000"/>
              <w:left w:val="nil"/>
              <w:bottom w:val="single" w:sz="4" w:space="0" w:color="000000"/>
              <w:right w:val="single" w:sz="4" w:space="0" w:color="000000"/>
            </w:tcBorders>
            <w:vAlign w:val="center"/>
          </w:tcPr>
          <w:p w14:paraId="57CE29A3" w14:textId="77777777" w:rsidR="00C930D4" w:rsidRDefault="00C930D4" w:rsidP="003516B8">
            <w:pPr>
              <w:widowControl/>
              <w:jc w:val="center"/>
              <w:rPr>
                <w:rFonts w:ascii="宋体" w:hAnsi="宋体"/>
                <w:kern w:val="0"/>
                <w:sz w:val="24"/>
              </w:rPr>
            </w:pPr>
          </w:p>
        </w:tc>
        <w:tc>
          <w:tcPr>
            <w:tcW w:w="784" w:type="dxa"/>
            <w:tcBorders>
              <w:top w:val="single" w:sz="4" w:space="0" w:color="000000"/>
              <w:left w:val="nil"/>
              <w:bottom w:val="single" w:sz="4" w:space="0" w:color="000000"/>
              <w:right w:val="single" w:sz="4" w:space="0" w:color="000000"/>
            </w:tcBorders>
            <w:vAlign w:val="center"/>
          </w:tcPr>
          <w:p w14:paraId="1B202EC1" w14:textId="77777777" w:rsidR="00C930D4" w:rsidRDefault="00C930D4" w:rsidP="003516B8">
            <w:pPr>
              <w:widowControl/>
              <w:jc w:val="center"/>
              <w:rPr>
                <w:rFonts w:ascii="宋体" w:hAnsi="宋体"/>
                <w:kern w:val="0"/>
                <w:sz w:val="24"/>
              </w:rPr>
            </w:pPr>
          </w:p>
        </w:tc>
        <w:tc>
          <w:tcPr>
            <w:tcW w:w="1531" w:type="dxa"/>
            <w:tcBorders>
              <w:top w:val="single" w:sz="4" w:space="0" w:color="000000"/>
              <w:left w:val="nil"/>
              <w:bottom w:val="single" w:sz="4" w:space="0" w:color="000000"/>
              <w:right w:val="single" w:sz="4" w:space="0" w:color="000000"/>
            </w:tcBorders>
            <w:vAlign w:val="center"/>
          </w:tcPr>
          <w:p w14:paraId="3CAE621A" w14:textId="77777777" w:rsidR="00C930D4" w:rsidRDefault="00C930D4" w:rsidP="003516B8">
            <w:pPr>
              <w:widowControl/>
              <w:jc w:val="center"/>
              <w:rPr>
                <w:rFonts w:ascii="宋体" w:hAnsi="宋体"/>
                <w:kern w:val="0"/>
                <w:sz w:val="24"/>
              </w:rPr>
            </w:pPr>
          </w:p>
        </w:tc>
        <w:tc>
          <w:tcPr>
            <w:tcW w:w="854" w:type="dxa"/>
            <w:tcBorders>
              <w:top w:val="single" w:sz="4" w:space="0" w:color="000000"/>
              <w:left w:val="nil"/>
              <w:bottom w:val="single" w:sz="4" w:space="0" w:color="000000"/>
              <w:right w:val="single" w:sz="4" w:space="0" w:color="000000"/>
            </w:tcBorders>
            <w:vAlign w:val="center"/>
          </w:tcPr>
          <w:p w14:paraId="08F65DEF" w14:textId="77777777" w:rsidR="00C930D4" w:rsidRDefault="00C930D4" w:rsidP="003516B8">
            <w:pPr>
              <w:widowControl/>
              <w:jc w:val="center"/>
              <w:rPr>
                <w:rFonts w:ascii="宋体" w:hAnsi="宋体"/>
                <w:kern w:val="0"/>
                <w:sz w:val="24"/>
              </w:rPr>
            </w:pPr>
          </w:p>
        </w:tc>
        <w:tc>
          <w:tcPr>
            <w:tcW w:w="799" w:type="dxa"/>
            <w:tcBorders>
              <w:top w:val="single" w:sz="4" w:space="0" w:color="000000"/>
              <w:left w:val="nil"/>
              <w:bottom w:val="single" w:sz="4" w:space="0" w:color="000000"/>
              <w:right w:val="single" w:sz="4" w:space="0" w:color="000000"/>
            </w:tcBorders>
            <w:vAlign w:val="center"/>
          </w:tcPr>
          <w:p w14:paraId="6E7E4F2C" w14:textId="77777777" w:rsidR="00C930D4" w:rsidRDefault="00C930D4" w:rsidP="003516B8">
            <w:pPr>
              <w:widowControl/>
              <w:jc w:val="center"/>
              <w:rPr>
                <w:rFonts w:ascii="宋体" w:hAnsi="宋体"/>
                <w:kern w:val="0"/>
                <w:sz w:val="24"/>
              </w:rPr>
            </w:pPr>
          </w:p>
        </w:tc>
      </w:tr>
      <w:tr w:rsidR="00C930D4" w14:paraId="317C41FC" w14:textId="77777777" w:rsidTr="00C930D4">
        <w:trPr>
          <w:trHeight w:val="480"/>
        </w:trPr>
        <w:tc>
          <w:tcPr>
            <w:tcW w:w="549" w:type="dxa"/>
            <w:tcBorders>
              <w:top w:val="single" w:sz="4" w:space="0" w:color="000000"/>
              <w:left w:val="single" w:sz="4" w:space="0" w:color="000000"/>
              <w:bottom w:val="single" w:sz="4" w:space="0" w:color="000000"/>
              <w:right w:val="single" w:sz="4" w:space="0" w:color="000000"/>
            </w:tcBorders>
            <w:vAlign w:val="center"/>
          </w:tcPr>
          <w:p w14:paraId="48646EAC" w14:textId="77777777" w:rsidR="00C930D4" w:rsidRDefault="00C930D4" w:rsidP="003516B8">
            <w:pPr>
              <w:widowControl/>
              <w:jc w:val="center"/>
              <w:rPr>
                <w:rFonts w:ascii="宋体" w:hAnsi="宋体"/>
                <w:kern w:val="0"/>
                <w:sz w:val="24"/>
              </w:rPr>
            </w:pPr>
          </w:p>
        </w:tc>
        <w:tc>
          <w:tcPr>
            <w:tcW w:w="1469" w:type="dxa"/>
            <w:tcBorders>
              <w:top w:val="single" w:sz="4" w:space="0" w:color="000000"/>
              <w:left w:val="nil"/>
              <w:bottom w:val="single" w:sz="4" w:space="0" w:color="000000"/>
              <w:right w:val="single" w:sz="4" w:space="0" w:color="000000"/>
            </w:tcBorders>
            <w:vAlign w:val="center"/>
          </w:tcPr>
          <w:p w14:paraId="4FF69B1E" w14:textId="77777777" w:rsidR="00C930D4" w:rsidRDefault="00C930D4" w:rsidP="003516B8">
            <w:pPr>
              <w:widowControl/>
              <w:jc w:val="center"/>
              <w:rPr>
                <w:rFonts w:ascii="宋体" w:hAnsi="宋体"/>
                <w:kern w:val="0"/>
                <w:sz w:val="24"/>
              </w:rPr>
            </w:pPr>
          </w:p>
        </w:tc>
        <w:tc>
          <w:tcPr>
            <w:tcW w:w="1385" w:type="dxa"/>
            <w:tcBorders>
              <w:top w:val="single" w:sz="4" w:space="0" w:color="000000"/>
              <w:left w:val="nil"/>
              <w:bottom w:val="single" w:sz="4" w:space="0" w:color="000000"/>
              <w:right w:val="single" w:sz="4" w:space="0" w:color="000000"/>
            </w:tcBorders>
            <w:vAlign w:val="center"/>
          </w:tcPr>
          <w:p w14:paraId="42A9B78C" w14:textId="77777777" w:rsidR="00C930D4" w:rsidRDefault="00C930D4" w:rsidP="003516B8">
            <w:pPr>
              <w:widowControl/>
              <w:jc w:val="center"/>
              <w:rPr>
                <w:rFonts w:ascii="宋体" w:hAnsi="宋体"/>
                <w:kern w:val="0"/>
                <w:sz w:val="24"/>
              </w:rPr>
            </w:pPr>
          </w:p>
        </w:tc>
        <w:tc>
          <w:tcPr>
            <w:tcW w:w="1276" w:type="dxa"/>
            <w:tcBorders>
              <w:top w:val="single" w:sz="4" w:space="0" w:color="000000"/>
              <w:left w:val="nil"/>
              <w:bottom w:val="single" w:sz="4" w:space="0" w:color="000000"/>
              <w:right w:val="single" w:sz="4" w:space="0" w:color="000000"/>
            </w:tcBorders>
            <w:vAlign w:val="center"/>
          </w:tcPr>
          <w:p w14:paraId="03F3540C" w14:textId="77777777" w:rsidR="00C930D4" w:rsidRDefault="00C930D4" w:rsidP="003516B8">
            <w:pPr>
              <w:widowControl/>
              <w:jc w:val="center"/>
              <w:rPr>
                <w:rFonts w:ascii="宋体" w:hAnsi="宋体"/>
                <w:kern w:val="0"/>
                <w:sz w:val="24"/>
              </w:rPr>
            </w:pPr>
          </w:p>
        </w:tc>
        <w:tc>
          <w:tcPr>
            <w:tcW w:w="1559" w:type="dxa"/>
            <w:tcBorders>
              <w:top w:val="single" w:sz="4" w:space="0" w:color="000000"/>
              <w:left w:val="nil"/>
              <w:bottom w:val="single" w:sz="4" w:space="0" w:color="000000"/>
              <w:right w:val="single" w:sz="4" w:space="0" w:color="000000"/>
            </w:tcBorders>
            <w:vAlign w:val="center"/>
          </w:tcPr>
          <w:p w14:paraId="28EC1033" w14:textId="77777777" w:rsidR="00C930D4" w:rsidRDefault="00C930D4" w:rsidP="003516B8">
            <w:pPr>
              <w:widowControl/>
              <w:jc w:val="center"/>
              <w:rPr>
                <w:rFonts w:ascii="宋体" w:hAnsi="宋体"/>
                <w:kern w:val="0"/>
                <w:sz w:val="24"/>
              </w:rPr>
            </w:pPr>
          </w:p>
        </w:tc>
        <w:tc>
          <w:tcPr>
            <w:tcW w:w="784" w:type="dxa"/>
            <w:tcBorders>
              <w:top w:val="single" w:sz="4" w:space="0" w:color="000000"/>
              <w:left w:val="nil"/>
              <w:bottom w:val="single" w:sz="4" w:space="0" w:color="000000"/>
              <w:right w:val="single" w:sz="4" w:space="0" w:color="000000"/>
            </w:tcBorders>
            <w:vAlign w:val="center"/>
          </w:tcPr>
          <w:p w14:paraId="03364514" w14:textId="77777777" w:rsidR="00C930D4" w:rsidRDefault="00C930D4" w:rsidP="003516B8">
            <w:pPr>
              <w:widowControl/>
              <w:jc w:val="center"/>
              <w:rPr>
                <w:rFonts w:ascii="宋体" w:hAnsi="宋体"/>
                <w:kern w:val="0"/>
                <w:sz w:val="24"/>
              </w:rPr>
            </w:pPr>
          </w:p>
        </w:tc>
        <w:tc>
          <w:tcPr>
            <w:tcW w:w="1531" w:type="dxa"/>
            <w:tcBorders>
              <w:top w:val="single" w:sz="4" w:space="0" w:color="000000"/>
              <w:left w:val="nil"/>
              <w:bottom w:val="single" w:sz="4" w:space="0" w:color="000000"/>
              <w:right w:val="single" w:sz="4" w:space="0" w:color="000000"/>
            </w:tcBorders>
            <w:vAlign w:val="center"/>
          </w:tcPr>
          <w:p w14:paraId="5404CDDB" w14:textId="77777777" w:rsidR="00C930D4" w:rsidRDefault="00C930D4" w:rsidP="003516B8">
            <w:pPr>
              <w:widowControl/>
              <w:jc w:val="center"/>
              <w:rPr>
                <w:rFonts w:ascii="宋体" w:hAnsi="宋体"/>
                <w:kern w:val="0"/>
                <w:sz w:val="24"/>
              </w:rPr>
            </w:pPr>
          </w:p>
        </w:tc>
        <w:tc>
          <w:tcPr>
            <w:tcW w:w="854" w:type="dxa"/>
            <w:tcBorders>
              <w:top w:val="single" w:sz="4" w:space="0" w:color="000000"/>
              <w:left w:val="nil"/>
              <w:bottom w:val="single" w:sz="4" w:space="0" w:color="000000"/>
              <w:right w:val="single" w:sz="4" w:space="0" w:color="000000"/>
            </w:tcBorders>
            <w:vAlign w:val="center"/>
          </w:tcPr>
          <w:p w14:paraId="575A303D" w14:textId="77777777" w:rsidR="00C930D4" w:rsidRDefault="00C930D4" w:rsidP="003516B8">
            <w:pPr>
              <w:widowControl/>
              <w:jc w:val="center"/>
              <w:rPr>
                <w:rFonts w:ascii="宋体" w:hAnsi="宋体"/>
                <w:kern w:val="0"/>
                <w:sz w:val="24"/>
              </w:rPr>
            </w:pPr>
          </w:p>
        </w:tc>
        <w:tc>
          <w:tcPr>
            <w:tcW w:w="799" w:type="dxa"/>
            <w:tcBorders>
              <w:top w:val="single" w:sz="4" w:space="0" w:color="000000"/>
              <w:left w:val="nil"/>
              <w:bottom w:val="single" w:sz="4" w:space="0" w:color="000000"/>
              <w:right w:val="single" w:sz="4" w:space="0" w:color="000000"/>
            </w:tcBorders>
            <w:vAlign w:val="center"/>
          </w:tcPr>
          <w:p w14:paraId="39F9714C" w14:textId="77777777" w:rsidR="00C930D4" w:rsidRDefault="00C930D4" w:rsidP="003516B8">
            <w:pPr>
              <w:widowControl/>
              <w:jc w:val="center"/>
              <w:rPr>
                <w:rFonts w:ascii="宋体" w:hAnsi="宋体"/>
                <w:kern w:val="0"/>
                <w:sz w:val="24"/>
              </w:rPr>
            </w:pPr>
          </w:p>
        </w:tc>
      </w:tr>
      <w:tr w:rsidR="00C930D4" w14:paraId="45878AAE" w14:textId="77777777" w:rsidTr="00C930D4">
        <w:trPr>
          <w:trHeight w:val="480"/>
        </w:trPr>
        <w:tc>
          <w:tcPr>
            <w:tcW w:w="549" w:type="dxa"/>
            <w:tcBorders>
              <w:top w:val="single" w:sz="4" w:space="0" w:color="000000"/>
              <w:left w:val="single" w:sz="4" w:space="0" w:color="000000"/>
              <w:bottom w:val="single" w:sz="4" w:space="0" w:color="000000"/>
              <w:right w:val="single" w:sz="4" w:space="0" w:color="000000"/>
            </w:tcBorders>
            <w:vAlign w:val="center"/>
          </w:tcPr>
          <w:p w14:paraId="06FC1E11" w14:textId="77777777" w:rsidR="00C930D4" w:rsidRDefault="00C930D4" w:rsidP="003516B8">
            <w:pPr>
              <w:widowControl/>
              <w:jc w:val="center"/>
              <w:rPr>
                <w:rFonts w:ascii="宋体" w:hAnsi="宋体"/>
                <w:kern w:val="0"/>
                <w:sz w:val="24"/>
              </w:rPr>
            </w:pPr>
          </w:p>
        </w:tc>
        <w:tc>
          <w:tcPr>
            <w:tcW w:w="1469" w:type="dxa"/>
            <w:tcBorders>
              <w:top w:val="single" w:sz="4" w:space="0" w:color="000000"/>
              <w:left w:val="nil"/>
              <w:bottom w:val="single" w:sz="4" w:space="0" w:color="000000"/>
              <w:right w:val="single" w:sz="4" w:space="0" w:color="000000"/>
            </w:tcBorders>
            <w:vAlign w:val="center"/>
          </w:tcPr>
          <w:p w14:paraId="111A2A86" w14:textId="77777777" w:rsidR="00C930D4" w:rsidRDefault="00C930D4" w:rsidP="003516B8">
            <w:pPr>
              <w:widowControl/>
              <w:jc w:val="center"/>
              <w:rPr>
                <w:rFonts w:ascii="宋体" w:hAnsi="宋体"/>
                <w:kern w:val="0"/>
                <w:sz w:val="24"/>
              </w:rPr>
            </w:pPr>
          </w:p>
        </w:tc>
        <w:tc>
          <w:tcPr>
            <w:tcW w:w="1385" w:type="dxa"/>
            <w:tcBorders>
              <w:top w:val="single" w:sz="4" w:space="0" w:color="000000"/>
              <w:left w:val="nil"/>
              <w:bottom w:val="single" w:sz="4" w:space="0" w:color="000000"/>
              <w:right w:val="single" w:sz="4" w:space="0" w:color="000000"/>
            </w:tcBorders>
            <w:vAlign w:val="center"/>
          </w:tcPr>
          <w:p w14:paraId="33DE20EF" w14:textId="77777777" w:rsidR="00C930D4" w:rsidRDefault="00C930D4" w:rsidP="003516B8">
            <w:pPr>
              <w:widowControl/>
              <w:jc w:val="center"/>
              <w:rPr>
                <w:rFonts w:ascii="宋体" w:hAnsi="宋体"/>
                <w:kern w:val="0"/>
                <w:sz w:val="24"/>
              </w:rPr>
            </w:pPr>
          </w:p>
        </w:tc>
        <w:tc>
          <w:tcPr>
            <w:tcW w:w="1276" w:type="dxa"/>
            <w:tcBorders>
              <w:top w:val="single" w:sz="4" w:space="0" w:color="000000"/>
              <w:left w:val="nil"/>
              <w:bottom w:val="single" w:sz="4" w:space="0" w:color="000000"/>
              <w:right w:val="single" w:sz="4" w:space="0" w:color="000000"/>
            </w:tcBorders>
            <w:vAlign w:val="center"/>
          </w:tcPr>
          <w:p w14:paraId="6BA24AE3" w14:textId="77777777" w:rsidR="00C930D4" w:rsidRDefault="00C930D4" w:rsidP="003516B8">
            <w:pPr>
              <w:widowControl/>
              <w:jc w:val="center"/>
              <w:rPr>
                <w:rFonts w:ascii="宋体" w:hAnsi="宋体"/>
                <w:kern w:val="0"/>
                <w:sz w:val="24"/>
              </w:rPr>
            </w:pPr>
          </w:p>
        </w:tc>
        <w:tc>
          <w:tcPr>
            <w:tcW w:w="1559" w:type="dxa"/>
            <w:tcBorders>
              <w:top w:val="single" w:sz="4" w:space="0" w:color="000000"/>
              <w:left w:val="nil"/>
              <w:bottom w:val="single" w:sz="4" w:space="0" w:color="000000"/>
              <w:right w:val="single" w:sz="4" w:space="0" w:color="000000"/>
            </w:tcBorders>
            <w:vAlign w:val="center"/>
          </w:tcPr>
          <w:p w14:paraId="4C1FCD0B" w14:textId="77777777" w:rsidR="00C930D4" w:rsidRDefault="00C930D4" w:rsidP="003516B8">
            <w:pPr>
              <w:widowControl/>
              <w:jc w:val="center"/>
              <w:rPr>
                <w:rFonts w:ascii="宋体" w:hAnsi="宋体"/>
                <w:kern w:val="0"/>
                <w:sz w:val="24"/>
              </w:rPr>
            </w:pPr>
          </w:p>
        </w:tc>
        <w:tc>
          <w:tcPr>
            <w:tcW w:w="784" w:type="dxa"/>
            <w:tcBorders>
              <w:top w:val="single" w:sz="4" w:space="0" w:color="000000"/>
              <w:left w:val="nil"/>
              <w:bottom w:val="single" w:sz="4" w:space="0" w:color="000000"/>
              <w:right w:val="single" w:sz="4" w:space="0" w:color="000000"/>
            </w:tcBorders>
            <w:vAlign w:val="center"/>
          </w:tcPr>
          <w:p w14:paraId="7B09EC18" w14:textId="77777777" w:rsidR="00C930D4" w:rsidRDefault="00C930D4" w:rsidP="003516B8">
            <w:pPr>
              <w:widowControl/>
              <w:jc w:val="center"/>
              <w:rPr>
                <w:rFonts w:ascii="宋体" w:hAnsi="宋体"/>
                <w:kern w:val="0"/>
                <w:sz w:val="24"/>
              </w:rPr>
            </w:pPr>
          </w:p>
        </w:tc>
        <w:tc>
          <w:tcPr>
            <w:tcW w:w="1531" w:type="dxa"/>
            <w:tcBorders>
              <w:top w:val="single" w:sz="4" w:space="0" w:color="000000"/>
              <w:left w:val="nil"/>
              <w:bottom w:val="single" w:sz="4" w:space="0" w:color="000000"/>
              <w:right w:val="single" w:sz="4" w:space="0" w:color="000000"/>
            </w:tcBorders>
            <w:vAlign w:val="center"/>
          </w:tcPr>
          <w:p w14:paraId="46B35166" w14:textId="77777777" w:rsidR="00C930D4" w:rsidRDefault="00C930D4" w:rsidP="003516B8">
            <w:pPr>
              <w:widowControl/>
              <w:jc w:val="center"/>
              <w:rPr>
                <w:rFonts w:ascii="宋体" w:hAnsi="宋体"/>
                <w:kern w:val="0"/>
                <w:sz w:val="24"/>
              </w:rPr>
            </w:pPr>
          </w:p>
        </w:tc>
        <w:tc>
          <w:tcPr>
            <w:tcW w:w="854" w:type="dxa"/>
            <w:tcBorders>
              <w:top w:val="single" w:sz="4" w:space="0" w:color="000000"/>
              <w:left w:val="nil"/>
              <w:bottom w:val="single" w:sz="4" w:space="0" w:color="000000"/>
              <w:right w:val="single" w:sz="4" w:space="0" w:color="000000"/>
            </w:tcBorders>
            <w:vAlign w:val="center"/>
          </w:tcPr>
          <w:p w14:paraId="6846997B" w14:textId="77777777" w:rsidR="00C930D4" w:rsidRDefault="00C930D4" w:rsidP="003516B8">
            <w:pPr>
              <w:widowControl/>
              <w:jc w:val="center"/>
              <w:rPr>
                <w:rFonts w:ascii="宋体" w:hAnsi="宋体"/>
                <w:kern w:val="0"/>
                <w:sz w:val="24"/>
              </w:rPr>
            </w:pPr>
          </w:p>
        </w:tc>
        <w:tc>
          <w:tcPr>
            <w:tcW w:w="799" w:type="dxa"/>
            <w:tcBorders>
              <w:top w:val="single" w:sz="4" w:space="0" w:color="000000"/>
              <w:left w:val="nil"/>
              <w:bottom w:val="single" w:sz="4" w:space="0" w:color="000000"/>
              <w:right w:val="single" w:sz="4" w:space="0" w:color="000000"/>
            </w:tcBorders>
            <w:vAlign w:val="center"/>
          </w:tcPr>
          <w:p w14:paraId="777B054E" w14:textId="77777777" w:rsidR="00C930D4" w:rsidRDefault="00C930D4" w:rsidP="003516B8">
            <w:pPr>
              <w:widowControl/>
              <w:jc w:val="center"/>
              <w:rPr>
                <w:rFonts w:ascii="宋体" w:hAnsi="宋体"/>
                <w:kern w:val="0"/>
                <w:sz w:val="24"/>
              </w:rPr>
            </w:pPr>
          </w:p>
        </w:tc>
      </w:tr>
      <w:tr w:rsidR="00C930D4" w14:paraId="6A1558E6" w14:textId="77777777" w:rsidTr="00C930D4">
        <w:trPr>
          <w:trHeight w:val="480"/>
        </w:trPr>
        <w:tc>
          <w:tcPr>
            <w:tcW w:w="549" w:type="dxa"/>
            <w:tcBorders>
              <w:top w:val="single" w:sz="4" w:space="0" w:color="000000"/>
              <w:left w:val="single" w:sz="4" w:space="0" w:color="000000"/>
              <w:bottom w:val="single" w:sz="4" w:space="0" w:color="000000"/>
              <w:right w:val="single" w:sz="4" w:space="0" w:color="000000"/>
            </w:tcBorders>
            <w:vAlign w:val="center"/>
          </w:tcPr>
          <w:p w14:paraId="7BE00D19" w14:textId="77777777" w:rsidR="00C930D4" w:rsidRDefault="00C930D4" w:rsidP="003516B8">
            <w:pPr>
              <w:widowControl/>
              <w:jc w:val="center"/>
              <w:rPr>
                <w:rFonts w:ascii="宋体" w:hAnsi="宋体"/>
                <w:kern w:val="0"/>
                <w:sz w:val="24"/>
              </w:rPr>
            </w:pPr>
          </w:p>
        </w:tc>
        <w:tc>
          <w:tcPr>
            <w:tcW w:w="1469" w:type="dxa"/>
            <w:tcBorders>
              <w:top w:val="single" w:sz="4" w:space="0" w:color="000000"/>
              <w:left w:val="nil"/>
              <w:bottom w:val="single" w:sz="4" w:space="0" w:color="000000"/>
              <w:right w:val="single" w:sz="4" w:space="0" w:color="000000"/>
            </w:tcBorders>
            <w:vAlign w:val="center"/>
          </w:tcPr>
          <w:p w14:paraId="5D637AC1" w14:textId="77777777" w:rsidR="00C930D4" w:rsidRDefault="00C930D4" w:rsidP="003516B8">
            <w:pPr>
              <w:widowControl/>
              <w:jc w:val="center"/>
              <w:rPr>
                <w:rFonts w:ascii="宋体" w:hAnsi="宋体"/>
                <w:kern w:val="0"/>
                <w:sz w:val="24"/>
              </w:rPr>
            </w:pPr>
          </w:p>
        </w:tc>
        <w:tc>
          <w:tcPr>
            <w:tcW w:w="1385" w:type="dxa"/>
            <w:tcBorders>
              <w:top w:val="single" w:sz="4" w:space="0" w:color="000000"/>
              <w:left w:val="nil"/>
              <w:bottom w:val="single" w:sz="4" w:space="0" w:color="000000"/>
              <w:right w:val="single" w:sz="4" w:space="0" w:color="000000"/>
            </w:tcBorders>
            <w:vAlign w:val="center"/>
          </w:tcPr>
          <w:p w14:paraId="4C6935EC" w14:textId="77777777" w:rsidR="00C930D4" w:rsidRDefault="00C930D4" w:rsidP="003516B8">
            <w:pPr>
              <w:widowControl/>
              <w:jc w:val="center"/>
              <w:rPr>
                <w:rFonts w:ascii="宋体" w:hAnsi="宋体"/>
                <w:kern w:val="0"/>
                <w:sz w:val="24"/>
              </w:rPr>
            </w:pPr>
          </w:p>
        </w:tc>
        <w:tc>
          <w:tcPr>
            <w:tcW w:w="1276" w:type="dxa"/>
            <w:tcBorders>
              <w:top w:val="single" w:sz="4" w:space="0" w:color="000000"/>
              <w:left w:val="nil"/>
              <w:bottom w:val="single" w:sz="4" w:space="0" w:color="000000"/>
              <w:right w:val="single" w:sz="4" w:space="0" w:color="000000"/>
            </w:tcBorders>
            <w:vAlign w:val="center"/>
          </w:tcPr>
          <w:p w14:paraId="7B468994" w14:textId="77777777" w:rsidR="00C930D4" w:rsidRDefault="00C930D4" w:rsidP="003516B8">
            <w:pPr>
              <w:widowControl/>
              <w:jc w:val="center"/>
              <w:rPr>
                <w:rFonts w:ascii="宋体" w:hAnsi="宋体"/>
                <w:kern w:val="0"/>
                <w:sz w:val="24"/>
              </w:rPr>
            </w:pPr>
          </w:p>
        </w:tc>
        <w:tc>
          <w:tcPr>
            <w:tcW w:w="1559" w:type="dxa"/>
            <w:tcBorders>
              <w:top w:val="single" w:sz="4" w:space="0" w:color="000000"/>
              <w:left w:val="nil"/>
              <w:bottom w:val="single" w:sz="4" w:space="0" w:color="000000"/>
              <w:right w:val="single" w:sz="4" w:space="0" w:color="000000"/>
            </w:tcBorders>
            <w:vAlign w:val="center"/>
          </w:tcPr>
          <w:p w14:paraId="5C18F3B7" w14:textId="77777777" w:rsidR="00C930D4" w:rsidRDefault="00C930D4" w:rsidP="003516B8">
            <w:pPr>
              <w:widowControl/>
              <w:jc w:val="center"/>
              <w:rPr>
                <w:rFonts w:ascii="宋体" w:hAnsi="宋体"/>
                <w:kern w:val="0"/>
                <w:sz w:val="24"/>
              </w:rPr>
            </w:pPr>
          </w:p>
        </w:tc>
        <w:tc>
          <w:tcPr>
            <w:tcW w:w="784" w:type="dxa"/>
            <w:tcBorders>
              <w:top w:val="single" w:sz="4" w:space="0" w:color="000000"/>
              <w:left w:val="nil"/>
              <w:bottom w:val="single" w:sz="4" w:space="0" w:color="000000"/>
              <w:right w:val="single" w:sz="4" w:space="0" w:color="000000"/>
            </w:tcBorders>
            <w:vAlign w:val="center"/>
          </w:tcPr>
          <w:p w14:paraId="444AA48C" w14:textId="77777777" w:rsidR="00C930D4" w:rsidRDefault="00C930D4" w:rsidP="003516B8">
            <w:pPr>
              <w:widowControl/>
              <w:jc w:val="center"/>
              <w:rPr>
                <w:rFonts w:ascii="宋体" w:hAnsi="宋体"/>
                <w:kern w:val="0"/>
                <w:sz w:val="24"/>
              </w:rPr>
            </w:pPr>
          </w:p>
        </w:tc>
        <w:tc>
          <w:tcPr>
            <w:tcW w:w="1531" w:type="dxa"/>
            <w:tcBorders>
              <w:top w:val="single" w:sz="4" w:space="0" w:color="000000"/>
              <w:left w:val="nil"/>
              <w:bottom w:val="single" w:sz="4" w:space="0" w:color="000000"/>
              <w:right w:val="single" w:sz="4" w:space="0" w:color="000000"/>
            </w:tcBorders>
            <w:vAlign w:val="center"/>
          </w:tcPr>
          <w:p w14:paraId="7E976C5E" w14:textId="77777777" w:rsidR="00C930D4" w:rsidRDefault="00C930D4" w:rsidP="003516B8">
            <w:pPr>
              <w:widowControl/>
              <w:jc w:val="center"/>
              <w:rPr>
                <w:rFonts w:ascii="宋体" w:hAnsi="宋体"/>
                <w:kern w:val="0"/>
                <w:sz w:val="24"/>
              </w:rPr>
            </w:pPr>
          </w:p>
        </w:tc>
        <w:tc>
          <w:tcPr>
            <w:tcW w:w="854" w:type="dxa"/>
            <w:tcBorders>
              <w:top w:val="single" w:sz="4" w:space="0" w:color="000000"/>
              <w:left w:val="nil"/>
              <w:bottom w:val="single" w:sz="4" w:space="0" w:color="000000"/>
              <w:right w:val="single" w:sz="4" w:space="0" w:color="000000"/>
            </w:tcBorders>
            <w:vAlign w:val="center"/>
          </w:tcPr>
          <w:p w14:paraId="1225465E" w14:textId="77777777" w:rsidR="00C930D4" w:rsidRDefault="00C930D4" w:rsidP="003516B8">
            <w:pPr>
              <w:widowControl/>
              <w:jc w:val="center"/>
              <w:rPr>
                <w:rFonts w:ascii="宋体" w:hAnsi="宋体"/>
                <w:kern w:val="0"/>
                <w:sz w:val="24"/>
              </w:rPr>
            </w:pPr>
          </w:p>
        </w:tc>
        <w:tc>
          <w:tcPr>
            <w:tcW w:w="799" w:type="dxa"/>
            <w:tcBorders>
              <w:top w:val="single" w:sz="4" w:space="0" w:color="000000"/>
              <w:left w:val="nil"/>
              <w:bottom w:val="single" w:sz="4" w:space="0" w:color="000000"/>
              <w:right w:val="single" w:sz="4" w:space="0" w:color="000000"/>
            </w:tcBorders>
            <w:vAlign w:val="center"/>
          </w:tcPr>
          <w:p w14:paraId="3B092D23" w14:textId="77777777" w:rsidR="00C930D4" w:rsidRDefault="00C930D4" w:rsidP="003516B8">
            <w:pPr>
              <w:widowControl/>
              <w:jc w:val="center"/>
              <w:rPr>
                <w:rFonts w:ascii="宋体" w:hAnsi="宋体"/>
                <w:kern w:val="0"/>
                <w:sz w:val="24"/>
              </w:rPr>
            </w:pPr>
          </w:p>
        </w:tc>
      </w:tr>
      <w:tr w:rsidR="00C930D4" w14:paraId="35D1AEF3" w14:textId="77777777" w:rsidTr="00C930D4">
        <w:trPr>
          <w:trHeight w:val="480"/>
        </w:trPr>
        <w:tc>
          <w:tcPr>
            <w:tcW w:w="549" w:type="dxa"/>
            <w:tcBorders>
              <w:top w:val="single" w:sz="4" w:space="0" w:color="000000"/>
              <w:left w:val="single" w:sz="4" w:space="0" w:color="000000"/>
              <w:bottom w:val="single" w:sz="4" w:space="0" w:color="000000"/>
              <w:right w:val="single" w:sz="4" w:space="0" w:color="000000"/>
            </w:tcBorders>
            <w:vAlign w:val="center"/>
          </w:tcPr>
          <w:p w14:paraId="500070CE" w14:textId="77777777" w:rsidR="00C930D4" w:rsidRDefault="00C930D4" w:rsidP="003516B8">
            <w:pPr>
              <w:widowControl/>
              <w:jc w:val="center"/>
              <w:rPr>
                <w:rFonts w:ascii="宋体" w:hAnsi="宋体"/>
                <w:kern w:val="0"/>
                <w:sz w:val="24"/>
              </w:rPr>
            </w:pPr>
          </w:p>
        </w:tc>
        <w:tc>
          <w:tcPr>
            <w:tcW w:w="1469" w:type="dxa"/>
            <w:tcBorders>
              <w:top w:val="single" w:sz="4" w:space="0" w:color="000000"/>
              <w:left w:val="nil"/>
              <w:bottom w:val="single" w:sz="4" w:space="0" w:color="000000"/>
              <w:right w:val="single" w:sz="4" w:space="0" w:color="000000"/>
            </w:tcBorders>
            <w:vAlign w:val="center"/>
          </w:tcPr>
          <w:p w14:paraId="3BF47557" w14:textId="77777777" w:rsidR="00C930D4" w:rsidRDefault="00C930D4" w:rsidP="003516B8">
            <w:pPr>
              <w:widowControl/>
              <w:jc w:val="center"/>
              <w:rPr>
                <w:rFonts w:ascii="宋体" w:hAnsi="宋体"/>
                <w:kern w:val="0"/>
                <w:sz w:val="24"/>
              </w:rPr>
            </w:pPr>
          </w:p>
        </w:tc>
        <w:tc>
          <w:tcPr>
            <w:tcW w:w="1385" w:type="dxa"/>
            <w:tcBorders>
              <w:top w:val="single" w:sz="4" w:space="0" w:color="000000"/>
              <w:left w:val="nil"/>
              <w:bottom w:val="single" w:sz="4" w:space="0" w:color="000000"/>
              <w:right w:val="single" w:sz="4" w:space="0" w:color="000000"/>
            </w:tcBorders>
            <w:vAlign w:val="center"/>
          </w:tcPr>
          <w:p w14:paraId="2C4650AA" w14:textId="77777777" w:rsidR="00C930D4" w:rsidRDefault="00C930D4" w:rsidP="003516B8">
            <w:pPr>
              <w:widowControl/>
              <w:jc w:val="center"/>
              <w:rPr>
                <w:rFonts w:ascii="宋体" w:hAnsi="宋体"/>
                <w:kern w:val="0"/>
                <w:sz w:val="24"/>
              </w:rPr>
            </w:pPr>
          </w:p>
        </w:tc>
        <w:tc>
          <w:tcPr>
            <w:tcW w:w="1276" w:type="dxa"/>
            <w:tcBorders>
              <w:top w:val="single" w:sz="4" w:space="0" w:color="000000"/>
              <w:left w:val="nil"/>
              <w:bottom w:val="single" w:sz="4" w:space="0" w:color="000000"/>
              <w:right w:val="single" w:sz="4" w:space="0" w:color="000000"/>
            </w:tcBorders>
            <w:vAlign w:val="center"/>
          </w:tcPr>
          <w:p w14:paraId="20915D3B" w14:textId="77777777" w:rsidR="00C930D4" w:rsidRDefault="00C930D4" w:rsidP="003516B8">
            <w:pPr>
              <w:widowControl/>
              <w:jc w:val="center"/>
              <w:rPr>
                <w:rFonts w:ascii="宋体" w:hAnsi="宋体"/>
                <w:kern w:val="0"/>
                <w:sz w:val="24"/>
              </w:rPr>
            </w:pPr>
          </w:p>
        </w:tc>
        <w:tc>
          <w:tcPr>
            <w:tcW w:w="1559" w:type="dxa"/>
            <w:tcBorders>
              <w:top w:val="single" w:sz="4" w:space="0" w:color="000000"/>
              <w:left w:val="nil"/>
              <w:bottom w:val="single" w:sz="4" w:space="0" w:color="000000"/>
              <w:right w:val="single" w:sz="4" w:space="0" w:color="000000"/>
            </w:tcBorders>
            <w:vAlign w:val="center"/>
          </w:tcPr>
          <w:p w14:paraId="03B26140" w14:textId="77777777" w:rsidR="00C930D4" w:rsidRDefault="00C930D4" w:rsidP="003516B8">
            <w:pPr>
              <w:widowControl/>
              <w:jc w:val="center"/>
              <w:rPr>
                <w:rFonts w:ascii="宋体" w:hAnsi="宋体"/>
                <w:kern w:val="0"/>
                <w:sz w:val="24"/>
              </w:rPr>
            </w:pPr>
          </w:p>
        </w:tc>
        <w:tc>
          <w:tcPr>
            <w:tcW w:w="784" w:type="dxa"/>
            <w:tcBorders>
              <w:top w:val="single" w:sz="4" w:space="0" w:color="000000"/>
              <w:left w:val="nil"/>
              <w:bottom w:val="single" w:sz="4" w:space="0" w:color="000000"/>
              <w:right w:val="single" w:sz="4" w:space="0" w:color="000000"/>
            </w:tcBorders>
            <w:vAlign w:val="center"/>
          </w:tcPr>
          <w:p w14:paraId="6D498C4B" w14:textId="77777777" w:rsidR="00C930D4" w:rsidRDefault="00C930D4" w:rsidP="003516B8">
            <w:pPr>
              <w:widowControl/>
              <w:jc w:val="center"/>
              <w:rPr>
                <w:rFonts w:ascii="宋体" w:hAnsi="宋体"/>
                <w:kern w:val="0"/>
                <w:sz w:val="24"/>
              </w:rPr>
            </w:pPr>
          </w:p>
        </w:tc>
        <w:tc>
          <w:tcPr>
            <w:tcW w:w="1531" w:type="dxa"/>
            <w:tcBorders>
              <w:top w:val="single" w:sz="4" w:space="0" w:color="000000"/>
              <w:left w:val="nil"/>
              <w:bottom w:val="single" w:sz="4" w:space="0" w:color="000000"/>
              <w:right w:val="single" w:sz="4" w:space="0" w:color="000000"/>
            </w:tcBorders>
            <w:vAlign w:val="center"/>
          </w:tcPr>
          <w:p w14:paraId="3998145B" w14:textId="77777777" w:rsidR="00C930D4" w:rsidRDefault="00C930D4" w:rsidP="003516B8">
            <w:pPr>
              <w:widowControl/>
              <w:jc w:val="center"/>
              <w:rPr>
                <w:rFonts w:ascii="宋体" w:hAnsi="宋体"/>
                <w:kern w:val="0"/>
                <w:sz w:val="24"/>
              </w:rPr>
            </w:pPr>
          </w:p>
        </w:tc>
        <w:tc>
          <w:tcPr>
            <w:tcW w:w="854" w:type="dxa"/>
            <w:tcBorders>
              <w:top w:val="single" w:sz="4" w:space="0" w:color="000000"/>
              <w:left w:val="nil"/>
              <w:bottom w:val="single" w:sz="4" w:space="0" w:color="000000"/>
              <w:right w:val="single" w:sz="4" w:space="0" w:color="000000"/>
            </w:tcBorders>
            <w:vAlign w:val="center"/>
          </w:tcPr>
          <w:p w14:paraId="1A51AB52" w14:textId="77777777" w:rsidR="00C930D4" w:rsidRDefault="00C930D4" w:rsidP="003516B8">
            <w:pPr>
              <w:widowControl/>
              <w:jc w:val="center"/>
              <w:rPr>
                <w:rFonts w:ascii="宋体" w:hAnsi="宋体"/>
                <w:kern w:val="0"/>
                <w:sz w:val="24"/>
              </w:rPr>
            </w:pPr>
          </w:p>
        </w:tc>
        <w:tc>
          <w:tcPr>
            <w:tcW w:w="799" w:type="dxa"/>
            <w:tcBorders>
              <w:top w:val="single" w:sz="4" w:space="0" w:color="000000"/>
              <w:left w:val="nil"/>
              <w:bottom w:val="single" w:sz="4" w:space="0" w:color="000000"/>
              <w:right w:val="single" w:sz="4" w:space="0" w:color="000000"/>
            </w:tcBorders>
            <w:vAlign w:val="center"/>
          </w:tcPr>
          <w:p w14:paraId="4A262E79" w14:textId="77777777" w:rsidR="00C930D4" w:rsidRDefault="00C930D4" w:rsidP="003516B8">
            <w:pPr>
              <w:widowControl/>
              <w:jc w:val="center"/>
              <w:rPr>
                <w:rFonts w:ascii="宋体" w:hAnsi="宋体"/>
                <w:kern w:val="0"/>
                <w:sz w:val="24"/>
              </w:rPr>
            </w:pPr>
          </w:p>
        </w:tc>
      </w:tr>
      <w:tr w:rsidR="00C930D4" w14:paraId="6B77790E" w14:textId="77777777" w:rsidTr="00C930D4">
        <w:trPr>
          <w:trHeight w:val="480"/>
        </w:trPr>
        <w:tc>
          <w:tcPr>
            <w:tcW w:w="549" w:type="dxa"/>
            <w:tcBorders>
              <w:top w:val="single" w:sz="4" w:space="0" w:color="000000"/>
              <w:left w:val="single" w:sz="4" w:space="0" w:color="000000"/>
              <w:bottom w:val="single" w:sz="4" w:space="0" w:color="000000"/>
              <w:right w:val="single" w:sz="4" w:space="0" w:color="000000"/>
            </w:tcBorders>
            <w:vAlign w:val="center"/>
          </w:tcPr>
          <w:p w14:paraId="483175B2" w14:textId="77777777" w:rsidR="00C930D4" w:rsidRDefault="00C930D4" w:rsidP="003516B8">
            <w:pPr>
              <w:widowControl/>
              <w:jc w:val="center"/>
              <w:rPr>
                <w:rFonts w:ascii="宋体" w:hAnsi="宋体"/>
                <w:kern w:val="0"/>
                <w:sz w:val="24"/>
              </w:rPr>
            </w:pPr>
          </w:p>
        </w:tc>
        <w:tc>
          <w:tcPr>
            <w:tcW w:w="1469" w:type="dxa"/>
            <w:tcBorders>
              <w:top w:val="single" w:sz="4" w:space="0" w:color="000000"/>
              <w:left w:val="nil"/>
              <w:bottom w:val="single" w:sz="4" w:space="0" w:color="000000"/>
              <w:right w:val="single" w:sz="4" w:space="0" w:color="000000"/>
            </w:tcBorders>
            <w:vAlign w:val="center"/>
          </w:tcPr>
          <w:p w14:paraId="2C7D0A34" w14:textId="77777777" w:rsidR="00C930D4" w:rsidRDefault="00C930D4" w:rsidP="003516B8">
            <w:pPr>
              <w:widowControl/>
              <w:jc w:val="center"/>
              <w:rPr>
                <w:rFonts w:ascii="宋体" w:hAnsi="宋体"/>
                <w:kern w:val="0"/>
                <w:sz w:val="24"/>
              </w:rPr>
            </w:pPr>
          </w:p>
        </w:tc>
        <w:tc>
          <w:tcPr>
            <w:tcW w:w="1385" w:type="dxa"/>
            <w:tcBorders>
              <w:top w:val="single" w:sz="4" w:space="0" w:color="000000"/>
              <w:left w:val="nil"/>
              <w:bottom w:val="single" w:sz="4" w:space="0" w:color="000000"/>
              <w:right w:val="single" w:sz="4" w:space="0" w:color="000000"/>
            </w:tcBorders>
            <w:vAlign w:val="center"/>
          </w:tcPr>
          <w:p w14:paraId="53FD2CE1" w14:textId="77777777" w:rsidR="00C930D4" w:rsidRDefault="00C930D4" w:rsidP="003516B8">
            <w:pPr>
              <w:widowControl/>
              <w:jc w:val="center"/>
              <w:rPr>
                <w:rFonts w:ascii="宋体" w:hAnsi="宋体"/>
                <w:kern w:val="0"/>
                <w:sz w:val="24"/>
              </w:rPr>
            </w:pPr>
          </w:p>
        </w:tc>
        <w:tc>
          <w:tcPr>
            <w:tcW w:w="1276" w:type="dxa"/>
            <w:tcBorders>
              <w:top w:val="single" w:sz="4" w:space="0" w:color="000000"/>
              <w:left w:val="nil"/>
              <w:bottom w:val="single" w:sz="4" w:space="0" w:color="000000"/>
              <w:right w:val="single" w:sz="4" w:space="0" w:color="000000"/>
            </w:tcBorders>
            <w:vAlign w:val="center"/>
          </w:tcPr>
          <w:p w14:paraId="32AF9239" w14:textId="77777777" w:rsidR="00C930D4" w:rsidRDefault="00C930D4" w:rsidP="003516B8">
            <w:pPr>
              <w:widowControl/>
              <w:jc w:val="center"/>
              <w:rPr>
                <w:rFonts w:ascii="宋体" w:hAnsi="宋体"/>
                <w:kern w:val="0"/>
                <w:sz w:val="24"/>
              </w:rPr>
            </w:pPr>
          </w:p>
        </w:tc>
        <w:tc>
          <w:tcPr>
            <w:tcW w:w="1559" w:type="dxa"/>
            <w:tcBorders>
              <w:top w:val="single" w:sz="4" w:space="0" w:color="000000"/>
              <w:left w:val="nil"/>
              <w:bottom w:val="single" w:sz="4" w:space="0" w:color="000000"/>
              <w:right w:val="single" w:sz="4" w:space="0" w:color="000000"/>
            </w:tcBorders>
            <w:vAlign w:val="center"/>
          </w:tcPr>
          <w:p w14:paraId="1489706C" w14:textId="77777777" w:rsidR="00C930D4" w:rsidRDefault="00C930D4" w:rsidP="003516B8">
            <w:pPr>
              <w:widowControl/>
              <w:jc w:val="center"/>
              <w:rPr>
                <w:rFonts w:ascii="宋体" w:hAnsi="宋体"/>
                <w:kern w:val="0"/>
                <w:sz w:val="24"/>
              </w:rPr>
            </w:pPr>
          </w:p>
        </w:tc>
        <w:tc>
          <w:tcPr>
            <w:tcW w:w="784" w:type="dxa"/>
            <w:tcBorders>
              <w:top w:val="single" w:sz="4" w:space="0" w:color="000000"/>
              <w:left w:val="nil"/>
              <w:bottom w:val="single" w:sz="4" w:space="0" w:color="000000"/>
              <w:right w:val="single" w:sz="4" w:space="0" w:color="000000"/>
            </w:tcBorders>
            <w:vAlign w:val="center"/>
          </w:tcPr>
          <w:p w14:paraId="77AA9F4C" w14:textId="77777777" w:rsidR="00C930D4" w:rsidRDefault="00C930D4" w:rsidP="003516B8">
            <w:pPr>
              <w:widowControl/>
              <w:jc w:val="center"/>
              <w:rPr>
                <w:rFonts w:ascii="宋体" w:hAnsi="宋体"/>
                <w:kern w:val="0"/>
                <w:sz w:val="24"/>
              </w:rPr>
            </w:pPr>
          </w:p>
        </w:tc>
        <w:tc>
          <w:tcPr>
            <w:tcW w:w="1531" w:type="dxa"/>
            <w:tcBorders>
              <w:top w:val="single" w:sz="4" w:space="0" w:color="000000"/>
              <w:left w:val="nil"/>
              <w:bottom w:val="single" w:sz="4" w:space="0" w:color="000000"/>
              <w:right w:val="single" w:sz="4" w:space="0" w:color="000000"/>
            </w:tcBorders>
            <w:vAlign w:val="center"/>
          </w:tcPr>
          <w:p w14:paraId="67AE0C0F" w14:textId="77777777" w:rsidR="00C930D4" w:rsidRDefault="00C930D4" w:rsidP="003516B8">
            <w:pPr>
              <w:widowControl/>
              <w:jc w:val="center"/>
              <w:rPr>
                <w:rFonts w:ascii="宋体" w:hAnsi="宋体"/>
                <w:kern w:val="0"/>
                <w:sz w:val="24"/>
              </w:rPr>
            </w:pPr>
          </w:p>
        </w:tc>
        <w:tc>
          <w:tcPr>
            <w:tcW w:w="854" w:type="dxa"/>
            <w:tcBorders>
              <w:top w:val="single" w:sz="4" w:space="0" w:color="000000"/>
              <w:left w:val="nil"/>
              <w:bottom w:val="single" w:sz="4" w:space="0" w:color="000000"/>
              <w:right w:val="single" w:sz="4" w:space="0" w:color="000000"/>
            </w:tcBorders>
            <w:vAlign w:val="center"/>
          </w:tcPr>
          <w:p w14:paraId="1B11998E" w14:textId="77777777" w:rsidR="00C930D4" w:rsidRDefault="00C930D4" w:rsidP="003516B8">
            <w:pPr>
              <w:widowControl/>
              <w:jc w:val="center"/>
              <w:rPr>
                <w:rFonts w:ascii="宋体" w:hAnsi="宋体"/>
                <w:kern w:val="0"/>
                <w:sz w:val="24"/>
              </w:rPr>
            </w:pPr>
          </w:p>
        </w:tc>
        <w:tc>
          <w:tcPr>
            <w:tcW w:w="799" w:type="dxa"/>
            <w:tcBorders>
              <w:top w:val="single" w:sz="4" w:space="0" w:color="000000"/>
              <w:left w:val="nil"/>
              <w:bottom w:val="single" w:sz="4" w:space="0" w:color="000000"/>
              <w:right w:val="single" w:sz="4" w:space="0" w:color="000000"/>
            </w:tcBorders>
            <w:vAlign w:val="center"/>
          </w:tcPr>
          <w:p w14:paraId="0D3CAAF7" w14:textId="77777777" w:rsidR="00C930D4" w:rsidRDefault="00C930D4" w:rsidP="003516B8">
            <w:pPr>
              <w:widowControl/>
              <w:jc w:val="center"/>
              <w:rPr>
                <w:rFonts w:ascii="宋体" w:hAnsi="宋体"/>
                <w:kern w:val="0"/>
                <w:sz w:val="24"/>
              </w:rPr>
            </w:pPr>
          </w:p>
        </w:tc>
      </w:tr>
      <w:tr w:rsidR="00C930D4" w14:paraId="414F7258" w14:textId="77777777" w:rsidTr="00C930D4">
        <w:trPr>
          <w:trHeight w:val="480"/>
        </w:trPr>
        <w:tc>
          <w:tcPr>
            <w:tcW w:w="549" w:type="dxa"/>
            <w:tcBorders>
              <w:top w:val="single" w:sz="4" w:space="0" w:color="000000"/>
              <w:left w:val="single" w:sz="4" w:space="0" w:color="000000"/>
              <w:bottom w:val="single" w:sz="4" w:space="0" w:color="000000"/>
              <w:right w:val="single" w:sz="4" w:space="0" w:color="000000"/>
            </w:tcBorders>
            <w:vAlign w:val="center"/>
          </w:tcPr>
          <w:p w14:paraId="616BF82F" w14:textId="77777777" w:rsidR="00C930D4" w:rsidRDefault="00C930D4" w:rsidP="003516B8">
            <w:pPr>
              <w:widowControl/>
              <w:jc w:val="center"/>
              <w:rPr>
                <w:rFonts w:ascii="宋体" w:hAnsi="宋体"/>
                <w:kern w:val="0"/>
                <w:sz w:val="24"/>
              </w:rPr>
            </w:pPr>
          </w:p>
        </w:tc>
        <w:tc>
          <w:tcPr>
            <w:tcW w:w="1469" w:type="dxa"/>
            <w:tcBorders>
              <w:top w:val="single" w:sz="4" w:space="0" w:color="000000"/>
              <w:left w:val="nil"/>
              <w:bottom w:val="single" w:sz="4" w:space="0" w:color="000000"/>
              <w:right w:val="single" w:sz="4" w:space="0" w:color="000000"/>
            </w:tcBorders>
            <w:vAlign w:val="center"/>
          </w:tcPr>
          <w:p w14:paraId="061D04B6" w14:textId="77777777" w:rsidR="00C930D4" w:rsidRDefault="00C930D4" w:rsidP="003516B8">
            <w:pPr>
              <w:widowControl/>
              <w:jc w:val="center"/>
              <w:rPr>
                <w:rFonts w:ascii="宋体" w:hAnsi="宋体"/>
                <w:kern w:val="0"/>
                <w:sz w:val="24"/>
              </w:rPr>
            </w:pPr>
          </w:p>
        </w:tc>
        <w:tc>
          <w:tcPr>
            <w:tcW w:w="1385" w:type="dxa"/>
            <w:tcBorders>
              <w:top w:val="single" w:sz="4" w:space="0" w:color="000000"/>
              <w:left w:val="nil"/>
              <w:bottom w:val="single" w:sz="4" w:space="0" w:color="000000"/>
              <w:right w:val="single" w:sz="4" w:space="0" w:color="000000"/>
            </w:tcBorders>
            <w:vAlign w:val="center"/>
          </w:tcPr>
          <w:p w14:paraId="224A613B" w14:textId="77777777" w:rsidR="00C930D4" w:rsidRDefault="00C930D4" w:rsidP="003516B8">
            <w:pPr>
              <w:widowControl/>
              <w:jc w:val="center"/>
              <w:rPr>
                <w:rFonts w:ascii="宋体" w:hAnsi="宋体"/>
                <w:kern w:val="0"/>
                <w:sz w:val="24"/>
              </w:rPr>
            </w:pPr>
          </w:p>
        </w:tc>
        <w:tc>
          <w:tcPr>
            <w:tcW w:w="1276" w:type="dxa"/>
            <w:tcBorders>
              <w:top w:val="single" w:sz="4" w:space="0" w:color="000000"/>
              <w:left w:val="nil"/>
              <w:bottom w:val="single" w:sz="4" w:space="0" w:color="000000"/>
              <w:right w:val="single" w:sz="4" w:space="0" w:color="000000"/>
            </w:tcBorders>
            <w:vAlign w:val="center"/>
          </w:tcPr>
          <w:p w14:paraId="1A80E73B" w14:textId="77777777" w:rsidR="00C930D4" w:rsidRDefault="00C930D4" w:rsidP="003516B8">
            <w:pPr>
              <w:widowControl/>
              <w:jc w:val="center"/>
              <w:rPr>
                <w:rFonts w:ascii="宋体" w:hAnsi="宋体"/>
                <w:kern w:val="0"/>
                <w:sz w:val="24"/>
              </w:rPr>
            </w:pPr>
          </w:p>
        </w:tc>
        <w:tc>
          <w:tcPr>
            <w:tcW w:w="1559" w:type="dxa"/>
            <w:tcBorders>
              <w:top w:val="single" w:sz="4" w:space="0" w:color="000000"/>
              <w:left w:val="nil"/>
              <w:bottom w:val="single" w:sz="4" w:space="0" w:color="000000"/>
              <w:right w:val="single" w:sz="4" w:space="0" w:color="000000"/>
            </w:tcBorders>
            <w:vAlign w:val="center"/>
          </w:tcPr>
          <w:p w14:paraId="5E339142" w14:textId="77777777" w:rsidR="00C930D4" w:rsidRDefault="00C930D4" w:rsidP="003516B8">
            <w:pPr>
              <w:widowControl/>
              <w:jc w:val="center"/>
              <w:rPr>
                <w:rFonts w:ascii="宋体" w:hAnsi="宋体"/>
                <w:kern w:val="0"/>
                <w:sz w:val="24"/>
              </w:rPr>
            </w:pPr>
          </w:p>
        </w:tc>
        <w:tc>
          <w:tcPr>
            <w:tcW w:w="784" w:type="dxa"/>
            <w:tcBorders>
              <w:top w:val="single" w:sz="4" w:space="0" w:color="000000"/>
              <w:left w:val="nil"/>
              <w:bottom w:val="single" w:sz="4" w:space="0" w:color="000000"/>
              <w:right w:val="single" w:sz="4" w:space="0" w:color="000000"/>
            </w:tcBorders>
            <w:vAlign w:val="center"/>
          </w:tcPr>
          <w:p w14:paraId="7B586E1C" w14:textId="77777777" w:rsidR="00C930D4" w:rsidRDefault="00C930D4" w:rsidP="003516B8">
            <w:pPr>
              <w:widowControl/>
              <w:jc w:val="center"/>
              <w:rPr>
                <w:rFonts w:ascii="宋体" w:hAnsi="宋体"/>
                <w:kern w:val="0"/>
                <w:sz w:val="24"/>
              </w:rPr>
            </w:pPr>
          </w:p>
        </w:tc>
        <w:tc>
          <w:tcPr>
            <w:tcW w:w="1531" w:type="dxa"/>
            <w:tcBorders>
              <w:top w:val="single" w:sz="4" w:space="0" w:color="000000"/>
              <w:left w:val="nil"/>
              <w:bottom w:val="single" w:sz="4" w:space="0" w:color="000000"/>
              <w:right w:val="single" w:sz="4" w:space="0" w:color="000000"/>
            </w:tcBorders>
            <w:vAlign w:val="center"/>
          </w:tcPr>
          <w:p w14:paraId="0A851FE9" w14:textId="77777777" w:rsidR="00C930D4" w:rsidRDefault="00C930D4" w:rsidP="003516B8">
            <w:pPr>
              <w:widowControl/>
              <w:jc w:val="center"/>
              <w:rPr>
                <w:rFonts w:ascii="宋体" w:hAnsi="宋体"/>
                <w:kern w:val="0"/>
                <w:sz w:val="24"/>
              </w:rPr>
            </w:pPr>
          </w:p>
        </w:tc>
        <w:tc>
          <w:tcPr>
            <w:tcW w:w="854" w:type="dxa"/>
            <w:tcBorders>
              <w:top w:val="single" w:sz="4" w:space="0" w:color="000000"/>
              <w:left w:val="nil"/>
              <w:bottom w:val="single" w:sz="4" w:space="0" w:color="000000"/>
              <w:right w:val="single" w:sz="4" w:space="0" w:color="000000"/>
            </w:tcBorders>
            <w:vAlign w:val="center"/>
          </w:tcPr>
          <w:p w14:paraId="3025EB50" w14:textId="77777777" w:rsidR="00C930D4" w:rsidRDefault="00C930D4" w:rsidP="003516B8">
            <w:pPr>
              <w:widowControl/>
              <w:jc w:val="center"/>
              <w:rPr>
                <w:rFonts w:ascii="宋体" w:hAnsi="宋体"/>
                <w:kern w:val="0"/>
                <w:sz w:val="24"/>
              </w:rPr>
            </w:pPr>
          </w:p>
        </w:tc>
        <w:tc>
          <w:tcPr>
            <w:tcW w:w="799" w:type="dxa"/>
            <w:tcBorders>
              <w:top w:val="single" w:sz="4" w:space="0" w:color="000000"/>
              <w:left w:val="nil"/>
              <w:bottom w:val="single" w:sz="4" w:space="0" w:color="000000"/>
              <w:right w:val="single" w:sz="4" w:space="0" w:color="000000"/>
            </w:tcBorders>
            <w:vAlign w:val="center"/>
          </w:tcPr>
          <w:p w14:paraId="39C12259" w14:textId="77777777" w:rsidR="00C930D4" w:rsidRDefault="00C930D4" w:rsidP="003516B8">
            <w:pPr>
              <w:widowControl/>
              <w:jc w:val="center"/>
              <w:rPr>
                <w:rFonts w:ascii="宋体" w:hAnsi="宋体"/>
                <w:kern w:val="0"/>
                <w:sz w:val="24"/>
              </w:rPr>
            </w:pPr>
          </w:p>
        </w:tc>
      </w:tr>
      <w:tr w:rsidR="00C930D4" w14:paraId="72C22AED" w14:textId="77777777" w:rsidTr="00C930D4">
        <w:trPr>
          <w:trHeight w:val="480"/>
        </w:trPr>
        <w:tc>
          <w:tcPr>
            <w:tcW w:w="549" w:type="dxa"/>
            <w:tcBorders>
              <w:top w:val="single" w:sz="4" w:space="0" w:color="000000"/>
              <w:left w:val="single" w:sz="4" w:space="0" w:color="000000"/>
              <w:bottom w:val="single" w:sz="4" w:space="0" w:color="000000"/>
              <w:right w:val="single" w:sz="4" w:space="0" w:color="000000"/>
            </w:tcBorders>
            <w:vAlign w:val="center"/>
          </w:tcPr>
          <w:p w14:paraId="1FE274C9" w14:textId="77777777" w:rsidR="00C930D4" w:rsidRDefault="00C930D4" w:rsidP="003516B8">
            <w:pPr>
              <w:widowControl/>
              <w:jc w:val="center"/>
              <w:rPr>
                <w:rFonts w:ascii="宋体" w:hAnsi="宋体"/>
                <w:kern w:val="0"/>
                <w:sz w:val="24"/>
              </w:rPr>
            </w:pPr>
          </w:p>
        </w:tc>
        <w:tc>
          <w:tcPr>
            <w:tcW w:w="1469" w:type="dxa"/>
            <w:tcBorders>
              <w:top w:val="single" w:sz="4" w:space="0" w:color="000000"/>
              <w:left w:val="nil"/>
              <w:bottom w:val="single" w:sz="4" w:space="0" w:color="000000"/>
              <w:right w:val="single" w:sz="4" w:space="0" w:color="000000"/>
            </w:tcBorders>
            <w:vAlign w:val="center"/>
          </w:tcPr>
          <w:p w14:paraId="4DA6FC30" w14:textId="77777777" w:rsidR="00C930D4" w:rsidRDefault="00C930D4" w:rsidP="003516B8">
            <w:pPr>
              <w:widowControl/>
              <w:jc w:val="center"/>
              <w:rPr>
                <w:rFonts w:ascii="宋体" w:hAnsi="宋体"/>
                <w:kern w:val="0"/>
                <w:sz w:val="24"/>
              </w:rPr>
            </w:pPr>
          </w:p>
        </w:tc>
        <w:tc>
          <w:tcPr>
            <w:tcW w:w="1385" w:type="dxa"/>
            <w:tcBorders>
              <w:top w:val="single" w:sz="4" w:space="0" w:color="000000"/>
              <w:left w:val="nil"/>
              <w:bottom w:val="single" w:sz="4" w:space="0" w:color="000000"/>
              <w:right w:val="single" w:sz="4" w:space="0" w:color="000000"/>
            </w:tcBorders>
            <w:vAlign w:val="center"/>
          </w:tcPr>
          <w:p w14:paraId="1A25ADFC" w14:textId="77777777" w:rsidR="00C930D4" w:rsidRDefault="00C930D4" w:rsidP="003516B8">
            <w:pPr>
              <w:widowControl/>
              <w:jc w:val="center"/>
              <w:rPr>
                <w:rFonts w:ascii="宋体" w:hAnsi="宋体"/>
                <w:kern w:val="0"/>
                <w:sz w:val="24"/>
              </w:rPr>
            </w:pPr>
          </w:p>
        </w:tc>
        <w:tc>
          <w:tcPr>
            <w:tcW w:w="1276" w:type="dxa"/>
            <w:tcBorders>
              <w:top w:val="single" w:sz="4" w:space="0" w:color="000000"/>
              <w:left w:val="nil"/>
              <w:bottom w:val="single" w:sz="4" w:space="0" w:color="000000"/>
              <w:right w:val="single" w:sz="4" w:space="0" w:color="000000"/>
            </w:tcBorders>
            <w:vAlign w:val="center"/>
          </w:tcPr>
          <w:p w14:paraId="32904948" w14:textId="77777777" w:rsidR="00C930D4" w:rsidRDefault="00C930D4" w:rsidP="003516B8">
            <w:pPr>
              <w:widowControl/>
              <w:jc w:val="center"/>
              <w:rPr>
                <w:rFonts w:ascii="宋体" w:hAnsi="宋体"/>
                <w:kern w:val="0"/>
                <w:sz w:val="24"/>
              </w:rPr>
            </w:pPr>
          </w:p>
        </w:tc>
        <w:tc>
          <w:tcPr>
            <w:tcW w:w="1559" w:type="dxa"/>
            <w:tcBorders>
              <w:top w:val="single" w:sz="4" w:space="0" w:color="000000"/>
              <w:left w:val="nil"/>
              <w:bottom w:val="single" w:sz="4" w:space="0" w:color="000000"/>
              <w:right w:val="single" w:sz="4" w:space="0" w:color="000000"/>
            </w:tcBorders>
            <w:vAlign w:val="center"/>
          </w:tcPr>
          <w:p w14:paraId="6458137D" w14:textId="77777777" w:rsidR="00C930D4" w:rsidRDefault="00C930D4" w:rsidP="003516B8">
            <w:pPr>
              <w:widowControl/>
              <w:jc w:val="center"/>
              <w:rPr>
                <w:rFonts w:ascii="宋体" w:hAnsi="宋体"/>
                <w:kern w:val="0"/>
                <w:sz w:val="24"/>
              </w:rPr>
            </w:pPr>
          </w:p>
        </w:tc>
        <w:tc>
          <w:tcPr>
            <w:tcW w:w="784" w:type="dxa"/>
            <w:tcBorders>
              <w:top w:val="single" w:sz="4" w:space="0" w:color="000000"/>
              <w:left w:val="nil"/>
              <w:bottom w:val="single" w:sz="4" w:space="0" w:color="000000"/>
              <w:right w:val="single" w:sz="4" w:space="0" w:color="000000"/>
            </w:tcBorders>
            <w:vAlign w:val="center"/>
          </w:tcPr>
          <w:p w14:paraId="21F0956D" w14:textId="77777777" w:rsidR="00C930D4" w:rsidRDefault="00C930D4" w:rsidP="003516B8">
            <w:pPr>
              <w:widowControl/>
              <w:jc w:val="center"/>
              <w:rPr>
                <w:rFonts w:ascii="宋体" w:hAnsi="宋体"/>
                <w:kern w:val="0"/>
                <w:sz w:val="24"/>
              </w:rPr>
            </w:pPr>
          </w:p>
        </w:tc>
        <w:tc>
          <w:tcPr>
            <w:tcW w:w="1531" w:type="dxa"/>
            <w:tcBorders>
              <w:top w:val="single" w:sz="4" w:space="0" w:color="000000"/>
              <w:left w:val="nil"/>
              <w:bottom w:val="single" w:sz="4" w:space="0" w:color="000000"/>
              <w:right w:val="single" w:sz="4" w:space="0" w:color="000000"/>
            </w:tcBorders>
            <w:vAlign w:val="center"/>
          </w:tcPr>
          <w:p w14:paraId="25A14978" w14:textId="77777777" w:rsidR="00C930D4" w:rsidRDefault="00C930D4" w:rsidP="003516B8">
            <w:pPr>
              <w:widowControl/>
              <w:jc w:val="center"/>
              <w:rPr>
                <w:rFonts w:ascii="宋体" w:hAnsi="宋体"/>
                <w:kern w:val="0"/>
                <w:sz w:val="24"/>
              </w:rPr>
            </w:pPr>
          </w:p>
        </w:tc>
        <w:tc>
          <w:tcPr>
            <w:tcW w:w="854" w:type="dxa"/>
            <w:tcBorders>
              <w:top w:val="single" w:sz="4" w:space="0" w:color="000000"/>
              <w:left w:val="nil"/>
              <w:bottom w:val="single" w:sz="4" w:space="0" w:color="000000"/>
              <w:right w:val="single" w:sz="4" w:space="0" w:color="000000"/>
            </w:tcBorders>
            <w:vAlign w:val="center"/>
          </w:tcPr>
          <w:p w14:paraId="378C5663" w14:textId="77777777" w:rsidR="00C930D4" w:rsidRDefault="00C930D4" w:rsidP="003516B8">
            <w:pPr>
              <w:widowControl/>
              <w:jc w:val="center"/>
              <w:rPr>
                <w:rFonts w:ascii="宋体" w:hAnsi="宋体"/>
                <w:kern w:val="0"/>
                <w:sz w:val="24"/>
              </w:rPr>
            </w:pPr>
          </w:p>
        </w:tc>
        <w:tc>
          <w:tcPr>
            <w:tcW w:w="799" w:type="dxa"/>
            <w:tcBorders>
              <w:top w:val="single" w:sz="4" w:space="0" w:color="000000"/>
              <w:left w:val="nil"/>
              <w:bottom w:val="single" w:sz="4" w:space="0" w:color="000000"/>
              <w:right w:val="single" w:sz="4" w:space="0" w:color="000000"/>
            </w:tcBorders>
            <w:vAlign w:val="center"/>
          </w:tcPr>
          <w:p w14:paraId="1DDAECFB" w14:textId="77777777" w:rsidR="00C930D4" w:rsidRDefault="00C930D4" w:rsidP="003516B8">
            <w:pPr>
              <w:widowControl/>
              <w:jc w:val="center"/>
              <w:rPr>
                <w:rFonts w:ascii="宋体" w:hAnsi="宋体"/>
                <w:kern w:val="0"/>
                <w:sz w:val="24"/>
              </w:rPr>
            </w:pPr>
          </w:p>
        </w:tc>
      </w:tr>
      <w:tr w:rsidR="00C930D4" w14:paraId="61512C0E" w14:textId="77777777" w:rsidTr="00C930D4">
        <w:trPr>
          <w:trHeight w:val="480"/>
        </w:trPr>
        <w:tc>
          <w:tcPr>
            <w:tcW w:w="549" w:type="dxa"/>
            <w:tcBorders>
              <w:top w:val="single" w:sz="4" w:space="0" w:color="000000"/>
              <w:left w:val="single" w:sz="4" w:space="0" w:color="000000"/>
              <w:bottom w:val="single" w:sz="4" w:space="0" w:color="000000"/>
              <w:right w:val="single" w:sz="4" w:space="0" w:color="000000"/>
            </w:tcBorders>
            <w:vAlign w:val="center"/>
          </w:tcPr>
          <w:p w14:paraId="1DF5CCD2" w14:textId="77777777" w:rsidR="00C930D4" w:rsidRDefault="00C930D4" w:rsidP="003516B8">
            <w:pPr>
              <w:widowControl/>
              <w:jc w:val="center"/>
              <w:rPr>
                <w:rFonts w:ascii="宋体" w:hAnsi="宋体"/>
                <w:kern w:val="0"/>
                <w:sz w:val="24"/>
              </w:rPr>
            </w:pPr>
          </w:p>
        </w:tc>
        <w:tc>
          <w:tcPr>
            <w:tcW w:w="1469" w:type="dxa"/>
            <w:tcBorders>
              <w:top w:val="single" w:sz="4" w:space="0" w:color="000000"/>
              <w:left w:val="nil"/>
              <w:bottom w:val="single" w:sz="4" w:space="0" w:color="000000"/>
              <w:right w:val="single" w:sz="4" w:space="0" w:color="000000"/>
            </w:tcBorders>
            <w:vAlign w:val="center"/>
          </w:tcPr>
          <w:p w14:paraId="79BF5E8A" w14:textId="77777777" w:rsidR="00C930D4" w:rsidRDefault="00C930D4" w:rsidP="003516B8">
            <w:pPr>
              <w:widowControl/>
              <w:jc w:val="center"/>
              <w:rPr>
                <w:rFonts w:ascii="宋体" w:hAnsi="宋体"/>
                <w:kern w:val="0"/>
                <w:sz w:val="24"/>
              </w:rPr>
            </w:pPr>
          </w:p>
        </w:tc>
        <w:tc>
          <w:tcPr>
            <w:tcW w:w="1385" w:type="dxa"/>
            <w:tcBorders>
              <w:top w:val="single" w:sz="4" w:space="0" w:color="000000"/>
              <w:left w:val="nil"/>
              <w:bottom w:val="single" w:sz="4" w:space="0" w:color="000000"/>
              <w:right w:val="single" w:sz="4" w:space="0" w:color="000000"/>
            </w:tcBorders>
            <w:vAlign w:val="center"/>
          </w:tcPr>
          <w:p w14:paraId="3D9AD48F" w14:textId="77777777" w:rsidR="00C930D4" w:rsidRDefault="00C930D4" w:rsidP="003516B8">
            <w:pPr>
              <w:widowControl/>
              <w:jc w:val="center"/>
              <w:rPr>
                <w:rFonts w:ascii="宋体" w:hAnsi="宋体"/>
                <w:kern w:val="0"/>
                <w:sz w:val="24"/>
              </w:rPr>
            </w:pPr>
          </w:p>
        </w:tc>
        <w:tc>
          <w:tcPr>
            <w:tcW w:w="1276" w:type="dxa"/>
            <w:tcBorders>
              <w:top w:val="single" w:sz="4" w:space="0" w:color="000000"/>
              <w:left w:val="nil"/>
              <w:bottom w:val="single" w:sz="4" w:space="0" w:color="000000"/>
              <w:right w:val="single" w:sz="4" w:space="0" w:color="000000"/>
            </w:tcBorders>
            <w:vAlign w:val="center"/>
          </w:tcPr>
          <w:p w14:paraId="77D958AC" w14:textId="77777777" w:rsidR="00C930D4" w:rsidRDefault="00C930D4" w:rsidP="003516B8">
            <w:pPr>
              <w:widowControl/>
              <w:jc w:val="center"/>
              <w:rPr>
                <w:rFonts w:ascii="宋体" w:hAnsi="宋体"/>
                <w:kern w:val="0"/>
                <w:sz w:val="24"/>
              </w:rPr>
            </w:pPr>
          </w:p>
        </w:tc>
        <w:tc>
          <w:tcPr>
            <w:tcW w:w="1559" w:type="dxa"/>
            <w:tcBorders>
              <w:top w:val="single" w:sz="4" w:space="0" w:color="000000"/>
              <w:left w:val="nil"/>
              <w:bottom w:val="single" w:sz="4" w:space="0" w:color="000000"/>
              <w:right w:val="single" w:sz="4" w:space="0" w:color="000000"/>
            </w:tcBorders>
            <w:vAlign w:val="center"/>
          </w:tcPr>
          <w:p w14:paraId="682BBFCF" w14:textId="77777777" w:rsidR="00C930D4" w:rsidRDefault="00C930D4" w:rsidP="003516B8">
            <w:pPr>
              <w:widowControl/>
              <w:jc w:val="center"/>
              <w:rPr>
                <w:rFonts w:ascii="宋体" w:hAnsi="宋体"/>
                <w:kern w:val="0"/>
                <w:sz w:val="24"/>
              </w:rPr>
            </w:pPr>
          </w:p>
        </w:tc>
        <w:tc>
          <w:tcPr>
            <w:tcW w:w="784" w:type="dxa"/>
            <w:tcBorders>
              <w:top w:val="single" w:sz="4" w:space="0" w:color="000000"/>
              <w:left w:val="nil"/>
              <w:bottom w:val="single" w:sz="4" w:space="0" w:color="000000"/>
              <w:right w:val="single" w:sz="4" w:space="0" w:color="000000"/>
            </w:tcBorders>
            <w:vAlign w:val="center"/>
          </w:tcPr>
          <w:p w14:paraId="716A55D1" w14:textId="77777777" w:rsidR="00C930D4" w:rsidRDefault="00C930D4" w:rsidP="003516B8">
            <w:pPr>
              <w:widowControl/>
              <w:jc w:val="center"/>
              <w:rPr>
                <w:rFonts w:ascii="宋体" w:hAnsi="宋体"/>
                <w:kern w:val="0"/>
                <w:sz w:val="24"/>
              </w:rPr>
            </w:pPr>
          </w:p>
        </w:tc>
        <w:tc>
          <w:tcPr>
            <w:tcW w:w="1531" w:type="dxa"/>
            <w:tcBorders>
              <w:top w:val="single" w:sz="4" w:space="0" w:color="000000"/>
              <w:left w:val="nil"/>
              <w:bottom w:val="single" w:sz="4" w:space="0" w:color="000000"/>
              <w:right w:val="single" w:sz="4" w:space="0" w:color="000000"/>
            </w:tcBorders>
            <w:vAlign w:val="center"/>
          </w:tcPr>
          <w:p w14:paraId="176B292A" w14:textId="77777777" w:rsidR="00C930D4" w:rsidRDefault="00C930D4" w:rsidP="003516B8">
            <w:pPr>
              <w:widowControl/>
              <w:jc w:val="center"/>
              <w:rPr>
                <w:rFonts w:ascii="宋体" w:hAnsi="宋体"/>
                <w:kern w:val="0"/>
                <w:sz w:val="24"/>
              </w:rPr>
            </w:pPr>
          </w:p>
        </w:tc>
        <w:tc>
          <w:tcPr>
            <w:tcW w:w="854" w:type="dxa"/>
            <w:tcBorders>
              <w:top w:val="single" w:sz="4" w:space="0" w:color="000000"/>
              <w:left w:val="nil"/>
              <w:bottom w:val="single" w:sz="4" w:space="0" w:color="000000"/>
              <w:right w:val="single" w:sz="4" w:space="0" w:color="000000"/>
            </w:tcBorders>
            <w:vAlign w:val="center"/>
          </w:tcPr>
          <w:p w14:paraId="0516FC04" w14:textId="77777777" w:rsidR="00C930D4" w:rsidRDefault="00C930D4" w:rsidP="003516B8">
            <w:pPr>
              <w:widowControl/>
              <w:jc w:val="center"/>
              <w:rPr>
                <w:rFonts w:ascii="宋体" w:hAnsi="宋体"/>
                <w:kern w:val="0"/>
                <w:sz w:val="24"/>
              </w:rPr>
            </w:pPr>
          </w:p>
        </w:tc>
        <w:tc>
          <w:tcPr>
            <w:tcW w:w="799" w:type="dxa"/>
            <w:tcBorders>
              <w:top w:val="single" w:sz="4" w:space="0" w:color="000000"/>
              <w:left w:val="nil"/>
              <w:bottom w:val="single" w:sz="4" w:space="0" w:color="000000"/>
              <w:right w:val="single" w:sz="4" w:space="0" w:color="000000"/>
            </w:tcBorders>
            <w:vAlign w:val="center"/>
          </w:tcPr>
          <w:p w14:paraId="5DCECB11" w14:textId="77777777" w:rsidR="00C930D4" w:rsidRDefault="00C930D4" w:rsidP="003516B8">
            <w:pPr>
              <w:widowControl/>
              <w:jc w:val="center"/>
              <w:rPr>
                <w:rFonts w:ascii="宋体" w:hAnsi="宋体"/>
                <w:kern w:val="0"/>
                <w:sz w:val="24"/>
              </w:rPr>
            </w:pPr>
          </w:p>
        </w:tc>
      </w:tr>
      <w:tr w:rsidR="00C930D4" w14:paraId="1071CD5E" w14:textId="77777777" w:rsidTr="00C930D4">
        <w:trPr>
          <w:trHeight w:val="480"/>
        </w:trPr>
        <w:tc>
          <w:tcPr>
            <w:tcW w:w="549" w:type="dxa"/>
            <w:tcBorders>
              <w:top w:val="single" w:sz="4" w:space="0" w:color="000000"/>
              <w:left w:val="single" w:sz="4" w:space="0" w:color="000000"/>
              <w:bottom w:val="single" w:sz="4" w:space="0" w:color="000000"/>
              <w:right w:val="single" w:sz="4" w:space="0" w:color="000000"/>
            </w:tcBorders>
            <w:vAlign w:val="center"/>
          </w:tcPr>
          <w:p w14:paraId="02140FF9" w14:textId="77777777" w:rsidR="00C930D4" w:rsidRDefault="00C930D4" w:rsidP="003516B8">
            <w:pPr>
              <w:widowControl/>
              <w:jc w:val="center"/>
              <w:rPr>
                <w:rFonts w:ascii="宋体" w:hAnsi="宋体"/>
                <w:kern w:val="0"/>
                <w:sz w:val="24"/>
              </w:rPr>
            </w:pPr>
          </w:p>
        </w:tc>
        <w:tc>
          <w:tcPr>
            <w:tcW w:w="1469" w:type="dxa"/>
            <w:tcBorders>
              <w:top w:val="single" w:sz="4" w:space="0" w:color="000000"/>
              <w:left w:val="nil"/>
              <w:bottom w:val="single" w:sz="4" w:space="0" w:color="000000"/>
              <w:right w:val="single" w:sz="4" w:space="0" w:color="000000"/>
            </w:tcBorders>
            <w:vAlign w:val="center"/>
          </w:tcPr>
          <w:p w14:paraId="56B572BC" w14:textId="77777777" w:rsidR="00C930D4" w:rsidRDefault="00C930D4" w:rsidP="003516B8">
            <w:pPr>
              <w:widowControl/>
              <w:jc w:val="center"/>
              <w:rPr>
                <w:rFonts w:ascii="宋体" w:hAnsi="宋体"/>
                <w:kern w:val="0"/>
                <w:sz w:val="24"/>
              </w:rPr>
            </w:pPr>
          </w:p>
        </w:tc>
        <w:tc>
          <w:tcPr>
            <w:tcW w:w="1385" w:type="dxa"/>
            <w:tcBorders>
              <w:top w:val="single" w:sz="4" w:space="0" w:color="000000"/>
              <w:left w:val="nil"/>
              <w:bottom w:val="single" w:sz="4" w:space="0" w:color="000000"/>
              <w:right w:val="single" w:sz="4" w:space="0" w:color="000000"/>
            </w:tcBorders>
            <w:vAlign w:val="center"/>
          </w:tcPr>
          <w:p w14:paraId="09FF87BF" w14:textId="77777777" w:rsidR="00C930D4" w:rsidRDefault="00C930D4" w:rsidP="003516B8">
            <w:pPr>
              <w:widowControl/>
              <w:jc w:val="center"/>
              <w:rPr>
                <w:rFonts w:ascii="宋体" w:hAnsi="宋体"/>
                <w:kern w:val="0"/>
                <w:sz w:val="24"/>
              </w:rPr>
            </w:pPr>
          </w:p>
        </w:tc>
        <w:tc>
          <w:tcPr>
            <w:tcW w:w="1276" w:type="dxa"/>
            <w:tcBorders>
              <w:top w:val="single" w:sz="4" w:space="0" w:color="000000"/>
              <w:left w:val="nil"/>
              <w:bottom w:val="single" w:sz="4" w:space="0" w:color="000000"/>
              <w:right w:val="single" w:sz="4" w:space="0" w:color="000000"/>
            </w:tcBorders>
            <w:vAlign w:val="center"/>
          </w:tcPr>
          <w:p w14:paraId="2B074EA7" w14:textId="77777777" w:rsidR="00C930D4" w:rsidRDefault="00C930D4" w:rsidP="003516B8">
            <w:pPr>
              <w:widowControl/>
              <w:jc w:val="center"/>
              <w:rPr>
                <w:rFonts w:ascii="宋体" w:hAnsi="宋体"/>
                <w:kern w:val="0"/>
                <w:sz w:val="24"/>
              </w:rPr>
            </w:pPr>
          </w:p>
        </w:tc>
        <w:tc>
          <w:tcPr>
            <w:tcW w:w="1559" w:type="dxa"/>
            <w:tcBorders>
              <w:top w:val="single" w:sz="4" w:space="0" w:color="000000"/>
              <w:left w:val="nil"/>
              <w:bottom w:val="single" w:sz="4" w:space="0" w:color="000000"/>
              <w:right w:val="single" w:sz="4" w:space="0" w:color="000000"/>
            </w:tcBorders>
            <w:vAlign w:val="center"/>
          </w:tcPr>
          <w:p w14:paraId="52613336" w14:textId="77777777" w:rsidR="00C930D4" w:rsidRDefault="00C930D4" w:rsidP="003516B8">
            <w:pPr>
              <w:widowControl/>
              <w:jc w:val="center"/>
              <w:rPr>
                <w:rFonts w:ascii="宋体" w:hAnsi="宋体"/>
                <w:kern w:val="0"/>
                <w:sz w:val="24"/>
              </w:rPr>
            </w:pPr>
          </w:p>
        </w:tc>
        <w:tc>
          <w:tcPr>
            <w:tcW w:w="784" w:type="dxa"/>
            <w:tcBorders>
              <w:top w:val="single" w:sz="4" w:space="0" w:color="000000"/>
              <w:left w:val="nil"/>
              <w:bottom w:val="single" w:sz="4" w:space="0" w:color="000000"/>
              <w:right w:val="single" w:sz="4" w:space="0" w:color="000000"/>
            </w:tcBorders>
            <w:vAlign w:val="center"/>
          </w:tcPr>
          <w:p w14:paraId="75F67096" w14:textId="77777777" w:rsidR="00C930D4" w:rsidRDefault="00C930D4" w:rsidP="003516B8">
            <w:pPr>
              <w:widowControl/>
              <w:jc w:val="center"/>
              <w:rPr>
                <w:rFonts w:ascii="宋体" w:hAnsi="宋体"/>
                <w:kern w:val="0"/>
                <w:sz w:val="24"/>
              </w:rPr>
            </w:pPr>
          </w:p>
        </w:tc>
        <w:tc>
          <w:tcPr>
            <w:tcW w:w="1531" w:type="dxa"/>
            <w:tcBorders>
              <w:top w:val="single" w:sz="4" w:space="0" w:color="000000"/>
              <w:left w:val="nil"/>
              <w:bottom w:val="single" w:sz="4" w:space="0" w:color="000000"/>
              <w:right w:val="single" w:sz="4" w:space="0" w:color="000000"/>
            </w:tcBorders>
            <w:vAlign w:val="center"/>
          </w:tcPr>
          <w:p w14:paraId="0A4A1FC2" w14:textId="77777777" w:rsidR="00C930D4" w:rsidRDefault="00C930D4" w:rsidP="003516B8">
            <w:pPr>
              <w:widowControl/>
              <w:jc w:val="center"/>
              <w:rPr>
                <w:rFonts w:ascii="宋体" w:hAnsi="宋体"/>
                <w:kern w:val="0"/>
                <w:sz w:val="24"/>
              </w:rPr>
            </w:pPr>
          </w:p>
        </w:tc>
        <w:tc>
          <w:tcPr>
            <w:tcW w:w="854" w:type="dxa"/>
            <w:tcBorders>
              <w:top w:val="single" w:sz="4" w:space="0" w:color="000000"/>
              <w:left w:val="nil"/>
              <w:bottom w:val="single" w:sz="4" w:space="0" w:color="000000"/>
              <w:right w:val="single" w:sz="4" w:space="0" w:color="000000"/>
            </w:tcBorders>
            <w:vAlign w:val="center"/>
          </w:tcPr>
          <w:p w14:paraId="58B1134B" w14:textId="77777777" w:rsidR="00C930D4" w:rsidRDefault="00C930D4" w:rsidP="003516B8">
            <w:pPr>
              <w:widowControl/>
              <w:jc w:val="center"/>
              <w:rPr>
                <w:rFonts w:ascii="宋体" w:hAnsi="宋体"/>
                <w:kern w:val="0"/>
                <w:sz w:val="24"/>
              </w:rPr>
            </w:pPr>
          </w:p>
        </w:tc>
        <w:tc>
          <w:tcPr>
            <w:tcW w:w="799" w:type="dxa"/>
            <w:tcBorders>
              <w:top w:val="single" w:sz="4" w:space="0" w:color="000000"/>
              <w:left w:val="nil"/>
              <w:bottom w:val="single" w:sz="4" w:space="0" w:color="000000"/>
              <w:right w:val="single" w:sz="4" w:space="0" w:color="000000"/>
            </w:tcBorders>
            <w:vAlign w:val="center"/>
          </w:tcPr>
          <w:p w14:paraId="1C3DF878" w14:textId="77777777" w:rsidR="00C930D4" w:rsidRDefault="00C930D4" w:rsidP="003516B8">
            <w:pPr>
              <w:widowControl/>
              <w:jc w:val="center"/>
              <w:rPr>
                <w:rFonts w:ascii="宋体" w:hAnsi="宋体"/>
                <w:kern w:val="0"/>
                <w:sz w:val="24"/>
              </w:rPr>
            </w:pPr>
          </w:p>
        </w:tc>
      </w:tr>
      <w:tr w:rsidR="00C930D4" w14:paraId="53DCE8BB" w14:textId="77777777" w:rsidTr="00C930D4">
        <w:trPr>
          <w:trHeight w:val="480"/>
        </w:trPr>
        <w:tc>
          <w:tcPr>
            <w:tcW w:w="549" w:type="dxa"/>
            <w:tcBorders>
              <w:top w:val="single" w:sz="4" w:space="0" w:color="000000"/>
              <w:left w:val="single" w:sz="4" w:space="0" w:color="000000"/>
              <w:bottom w:val="single" w:sz="4" w:space="0" w:color="000000"/>
              <w:right w:val="single" w:sz="4" w:space="0" w:color="000000"/>
            </w:tcBorders>
            <w:vAlign w:val="center"/>
          </w:tcPr>
          <w:p w14:paraId="78E04458" w14:textId="77777777" w:rsidR="00C930D4" w:rsidRDefault="00C930D4" w:rsidP="003516B8">
            <w:pPr>
              <w:widowControl/>
              <w:jc w:val="center"/>
              <w:rPr>
                <w:rFonts w:ascii="宋体" w:hAnsi="宋体"/>
                <w:kern w:val="0"/>
                <w:sz w:val="24"/>
              </w:rPr>
            </w:pPr>
          </w:p>
        </w:tc>
        <w:tc>
          <w:tcPr>
            <w:tcW w:w="1469" w:type="dxa"/>
            <w:tcBorders>
              <w:top w:val="single" w:sz="4" w:space="0" w:color="000000"/>
              <w:left w:val="nil"/>
              <w:bottom w:val="single" w:sz="4" w:space="0" w:color="000000"/>
              <w:right w:val="single" w:sz="4" w:space="0" w:color="000000"/>
            </w:tcBorders>
            <w:vAlign w:val="center"/>
          </w:tcPr>
          <w:p w14:paraId="4EAAE2D2" w14:textId="77777777" w:rsidR="00C930D4" w:rsidRDefault="00C930D4" w:rsidP="003516B8">
            <w:pPr>
              <w:widowControl/>
              <w:jc w:val="center"/>
              <w:rPr>
                <w:rFonts w:ascii="宋体" w:hAnsi="宋体"/>
                <w:kern w:val="0"/>
                <w:sz w:val="24"/>
              </w:rPr>
            </w:pPr>
          </w:p>
        </w:tc>
        <w:tc>
          <w:tcPr>
            <w:tcW w:w="1385" w:type="dxa"/>
            <w:tcBorders>
              <w:top w:val="single" w:sz="4" w:space="0" w:color="000000"/>
              <w:left w:val="nil"/>
              <w:bottom w:val="single" w:sz="4" w:space="0" w:color="000000"/>
              <w:right w:val="single" w:sz="4" w:space="0" w:color="000000"/>
            </w:tcBorders>
            <w:vAlign w:val="center"/>
          </w:tcPr>
          <w:p w14:paraId="0CCC8010" w14:textId="77777777" w:rsidR="00C930D4" w:rsidRDefault="00C930D4" w:rsidP="003516B8">
            <w:pPr>
              <w:widowControl/>
              <w:jc w:val="center"/>
              <w:rPr>
                <w:rFonts w:ascii="宋体" w:hAnsi="宋体"/>
                <w:kern w:val="0"/>
                <w:sz w:val="24"/>
              </w:rPr>
            </w:pPr>
          </w:p>
        </w:tc>
        <w:tc>
          <w:tcPr>
            <w:tcW w:w="1276" w:type="dxa"/>
            <w:tcBorders>
              <w:top w:val="single" w:sz="4" w:space="0" w:color="000000"/>
              <w:left w:val="nil"/>
              <w:bottom w:val="single" w:sz="4" w:space="0" w:color="000000"/>
              <w:right w:val="single" w:sz="4" w:space="0" w:color="000000"/>
            </w:tcBorders>
            <w:vAlign w:val="center"/>
          </w:tcPr>
          <w:p w14:paraId="1C599D43" w14:textId="77777777" w:rsidR="00C930D4" w:rsidRDefault="00C930D4" w:rsidP="003516B8">
            <w:pPr>
              <w:widowControl/>
              <w:jc w:val="center"/>
              <w:rPr>
                <w:rFonts w:ascii="宋体" w:hAnsi="宋体"/>
                <w:kern w:val="0"/>
                <w:sz w:val="24"/>
              </w:rPr>
            </w:pPr>
          </w:p>
        </w:tc>
        <w:tc>
          <w:tcPr>
            <w:tcW w:w="1559" w:type="dxa"/>
            <w:tcBorders>
              <w:top w:val="single" w:sz="4" w:space="0" w:color="000000"/>
              <w:left w:val="nil"/>
              <w:bottom w:val="single" w:sz="4" w:space="0" w:color="000000"/>
              <w:right w:val="single" w:sz="4" w:space="0" w:color="000000"/>
            </w:tcBorders>
            <w:vAlign w:val="center"/>
          </w:tcPr>
          <w:p w14:paraId="34F2D6B4" w14:textId="77777777" w:rsidR="00C930D4" w:rsidRDefault="00C930D4" w:rsidP="003516B8">
            <w:pPr>
              <w:widowControl/>
              <w:jc w:val="center"/>
              <w:rPr>
                <w:rFonts w:ascii="宋体" w:hAnsi="宋体"/>
                <w:kern w:val="0"/>
                <w:sz w:val="24"/>
              </w:rPr>
            </w:pPr>
          </w:p>
        </w:tc>
        <w:tc>
          <w:tcPr>
            <w:tcW w:w="784" w:type="dxa"/>
            <w:tcBorders>
              <w:top w:val="single" w:sz="4" w:space="0" w:color="000000"/>
              <w:left w:val="nil"/>
              <w:bottom w:val="single" w:sz="4" w:space="0" w:color="000000"/>
              <w:right w:val="single" w:sz="4" w:space="0" w:color="000000"/>
            </w:tcBorders>
            <w:vAlign w:val="center"/>
          </w:tcPr>
          <w:p w14:paraId="6323762E" w14:textId="77777777" w:rsidR="00C930D4" w:rsidRDefault="00C930D4" w:rsidP="003516B8">
            <w:pPr>
              <w:widowControl/>
              <w:jc w:val="center"/>
              <w:rPr>
                <w:rFonts w:ascii="宋体" w:hAnsi="宋体"/>
                <w:kern w:val="0"/>
                <w:sz w:val="24"/>
              </w:rPr>
            </w:pPr>
          </w:p>
        </w:tc>
        <w:tc>
          <w:tcPr>
            <w:tcW w:w="1531" w:type="dxa"/>
            <w:tcBorders>
              <w:top w:val="single" w:sz="4" w:space="0" w:color="000000"/>
              <w:left w:val="nil"/>
              <w:bottom w:val="single" w:sz="4" w:space="0" w:color="000000"/>
              <w:right w:val="single" w:sz="4" w:space="0" w:color="000000"/>
            </w:tcBorders>
            <w:vAlign w:val="center"/>
          </w:tcPr>
          <w:p w14:paraId="6279A4CA" w14:textId="77777777" w:rsidR="00C930D4" w:rsidRDefault="00C930D4" w:rsidP="003516B8">
            <w:pPr>
              <w:widowControl/>
              <w:jc w:val="center"/>
              <w:rPr>
                <w:rFonts w:ascii="宋体" w:hAnsi="宋体"/>
                <w:kern w:val="0"/>
                <w:sz w:val="24"/>
              </w:rPr>
            </w:pPr>
          </w:p>
        </w:tc>
        <w:tc>
          <w:tcPr>
            <w:tcW w:w="854" w:type="dxa"/>
            <w:tcBorders>
              <w:top w:val="single" w:sz="4" w:space="0" w:color="000000"/>
              <w:left w:val="nil"/>
              <w:bottom w:val="single" w:sz="4" w:space="0" w:color="000000"/>
              <w:right w:val="single" w:sz="4" w:space="0" w:color="000000"/>
            </w:tcBorders>
            <w:vAlign w:val="center"/>
          </w:tcPr>
          <w:p w14:paraId="6FB3D0AB" w14:textId="77777777" w:rsidR="00C930D4" w:rsidRDefault="00C930D4" w:rsidP="003516B8">
            <w:pPr>
              <w:widowControl/>
              <w:jc w:val="center"/>
              <w:rPr>
                <w:rFonts w:ascii="宋体" w:hAnsi="宋体"/>
                <w:kern w:val="0"/>
                <w:sz w:val="24"/>
              </w:rPr>
            </w:pPr>
          </w:p>
        </w:tc>
        <w:tc>
          <w:tcPr>
            <w:tcW w:w="799" w:type="dxa"/>
            <w:tcBorders>
              <w:top w:val="single" w:sz="4" w:space="0" w:color="000000"/>
              <w:left w:val="nil"/>
              <w:bottom w:val="single" w:sz="4" w:space="0" w:color="000000"/>
              <w:right w:val="single" w:sz="4" w:space="0" w:color="000000"/>
            </w:tcBorders>
            <w:vAlign w:val="center"/>
          </w:tcPr>
          <w:p w14:paraId="6059108D" w14:textId="77777777" w:rsidR="00C930D4" w:rsidRDefault="00C930D4" w:rsidP="003516B8">
            <w:pPr>
              <w:widowControl/>
              <w:jc w:val="center"/>
              <w:rPr>
                <w:rFonts w:ascii="宋体" w:hAnsi="宋体"/>
                <w:kern w:val="0"/>
                <w:sz w:val="24"/>
              </w:rPr>
            </w:pPr>
          </w:p>
        </w:tc>
      </w:tr>
      <w:tr w:rsidR="00C930D4" w14:paraId="7BE072D4" w14:textId="77777777" w:rsidTr="00C930D4">
        <w:trPr>
          <w:trHeight w:val="480"/>
        </w:trPr>
        <w:tc>
          <w:tcPr>
            <w:tcW w:w="549" w:type="dxa"/>
            <w:tcBorders>
              <w:top w:val="single" w:sz="4" w:space="0" w:color="000000"/>
              <w:left w:val="single" w:sz="4" w:space="0" w:color="000000"/>
              <w:bottom w:val="single" w:sz="4" w:space="0" w:color="000000"/>
              <w:right w:val="single" w:sz="4" w:space="0" w:color="000000"/>
            </w:tcBorders>
            <w:vAlign w:val="center"/>
          </w:tcPr>
          <w:p w14:paraId="5CD94345" w14:textId="77777777" w:rsidR="00C930D4" w:rsidRDefault="00C930D4" w:rsidP="003516B8">
            <w:pPr>
              <w:widowControl/>
              <w:jc w:val="center"/>
              <w:rPr>
                <w:rFonts w:ascii="宋体" w:hAnsi="宋体"/>
                <w:kern w:val="0"/>
                <w:sz w:val="24"/>
              </w:rPr>
            </w:pPr>
          </w:p>
        </w:tc>
        <w:tc>
          <w:tcPr>
            <w:tcW w:w="1469" w:type="dxa"/>
            <w:tcBorders>
              <w:top w:val="single" w:sz="4" w:space="0" w:color="000000"/>
              <w:left w:val="nil"/>
              <w:bottom w:val="single" w:sz="4" w:space="0" w:color="000000"/>
              <w:right w:val="single" w:sz="4" w:space="0" w:color="000000"/>
            </w:tcBorders>
            <w:vAlign w:val="center"/>
          </w:tcPr>
          <w:p w14:paraId="15F69924" w14:textId="77777777" w:rsidR="00C930D4" w:rsidRDefault="00C930D4" w:rsidP="003516B8">
            <w:pPr>
              <w:widowControl/>
              <w:jc w:val="center"/>
              <w:rPr>
                <w:rFonts w:ascii="宋体" w:hAnsi="宋体"/>
                <w:kern w:val="0"/>
                <w:sz w:val="24"/>
              </w:rPr>
            </w:pPr>
          </w:p>
        </w:tc>
        <w:tc>
          <w:tcPr>
            <w:tcW w:w="1385" w:type="dxa"/>
            <w:tcBorders>
              <w:top w:val="single" w:sz="4" w:space="0" w:color="000000"/>
              <w:left w:val="nil"/>
              <w:bottom w:val="single" w:sz="4" w:space="0" w:color="000000"/>
              <w:right w:val="single" w:sz="4" w:space="0" w:color="000000"/>
            </w:tcBorders>
            <w:vAlign w:val="center"/>
          </w:tcPr>
          <w:p w14:paraId="305DC336" w14:textId="77777777" w:rsidR="00C930D4" w:rsidRDefault="00C930D4" w:rsidP="003516B8">
            <w:pPr>
              <w:widowControl/>
              <w:jc w:val="center"/>
              <w:rPr>
                <w:rFonts w:ascii="宋体" w:hAnsi="宋体"/>
                <w:kern w:val="0"/>
                <w:sz w:val="24"/>
              </w:rPr>
            </w:pPr>
          </w:p>
        </w:tc>
        <w:tc>
          <w:tcPr>
            <w:tcW w:w="1276" w:type="dxa"/>
            <w:tcBorders>
              <w:top w:val="single" w:sz="4" w:space="0" w:color="000000"/>
              <w:left w:val="nil"/>
              <w:bottom w:val="single" w:sz="4" w:space="0" w:color="000000"/>
              <w:right w:val="single" w:sz="4" w:space="0" w:color="000000"/>
            </w:tcBorders>
            <w:vAlign w:val="center"/>
          </w:tcPr>
          <w:p w14:paraId="1816ACE3" w14:textId="77777777" w:rsidR="00C930D4" w:rsidRDefault="00C930D4" w:rsidP="003516B8">
            <w:pPr>
              <w:widowControl/>
              <w:jc w:val="center"/>
              <w:rPr>
                <w:rFonts w:ascii="宋体" w:hAnsi="宋体"/>
                <w:kern w:val="0"/>
                <w:sz w:val="24"/>
              </w:rPr>
            </w:pPr>
          </w:p>
        </w:tc>
        <w:tc>
          <w:tcPr>
            <w:tcW w:w="1559" w:type="dxa"/>
            <w:tcBorders>
              <w:top w:val="single" w:sz="4" w:space="0" w:color="000000"/>
              <w:left w:val="nil"/>
              <w:bottom w:val="single" w:sz="4" w:space="0" w:color="000000"/>
              <w:right w:val="single" w:sz="4" w:space="0" w:color="000000"/>
            </w:tcBorders>
            <w:vAlign w:val="center"/>
          </w:tcPr>
          <w:p w14:paraId="38F331C5" w14:textId="77777777" w:rsidR="00C930D4" w:rsidRDefault="00C930D4" w:rsidP="003516B8">
            <w:pPr>
              <w:widowControl/>
              <w:jc w:val="center"/>
              <w:rPr>
                <w:rFonts w:ascii="宋体" w:hAnsi="宋体"/>
                <w:kern w:val="0"/>
                <w:sz w:val="24"/>
              </w:rPr>
            </w:pPr>
          </w:p>
        </w:tc>
        <w:tc>
          <w:tcPr>
            <w:tcW w:w="784" w:type="dxa"/>
            <w:tcBorders>
              <w:top w:val="single" w:sz="4" w:space="0" w:color="000000"/>
              <w:left w:val="nil"/>
              <w:bottom w:val="single" w:sz="4" w:space="0" w:color="000000"/>
              <w:right w:val="single" w:sz="4" w:space="0" w:color="000000"/>
            </w:tcBorders>
            <w:vAlign w:val="center"/>
          </w:tcPr>
          <w:p w14:paraId="64C919F9" w14:textId="77777777" w:rsidR="00C930D4" w:rsidRDefault="00C930D4" w:rsidP="003516B8">
            <w:pPr>
              <w:widowControl/>
              <w:jc w:val="center"/>
              <w:rPr>
                <w:rFonts w:ascii="宋体" w:hAnsi="宋体"/>
                <w:kern w:val="0"/>
                <w:sz w:val="24"/>
              </w:rPr>
            </w:pPr>
          </w:p>
        </w:tc>
        <w:tc>
          <w:tcPr>
            <w:tcW w:w="1531" w:type="dxa"/>
            <w:tcBorders>
              <w:top w:val="single" w:sz="4" w:space="0" w:color="000000"/>
              <w:left w:val="nil"/>
              <w:bottom w:val="single" w:sz="4" w:space="0" w:color="000000"/>
              <w:right w:val="single" w:sz="4" w:space="0" w:color="000000"/>
            </w:tcBorders>
            <w:vAlign w:val="center"/>
          </w:tcPr>
          <w:p w14:paraId="11F64345" w14:textId="77777777" w:rsidR="00C930D4" w:rsidRDefault="00C930D4" w:rsidP="003516B8">
            <w:pPr>
              <w:widowControl/>
              <w:jc w:val="center"/>
              <w:rPr>
                <w:rFonts w:ascii="宋体" w:hAnsi="宋体"/>
                <w:kern w:val="0"/>
                <w:sz w:val="24"/>
              </w:rPr>
            </w:pPr>
          </w:p>
        </w:tc>
        <w:tc>
          <w:tcPr>
            <w:tcW w:w="854" w:type="dxa"/>
            <w:tcBorders>
              <w:top w:val="single" w:sz="4" w:space="0" w:color="000000"/>
              <w:left w:val="nil"/>
              <w:bottom w:val="single" w:sz="4" w:space="0" w:color="000000"/>
              <w:right w:val="single" w:sz="4" w:space="0" w:color="000000"/>
            </w:tcBorders>
            <w:vAlign w:val="center"/>
          </w:tcPr>
          <w:p w14:paraId="2F7F716E" w14:textId="77777777" w:rsidR="00C930D4" w:rsidRDefault="00C930D4" w:rsidP="003516B8">
            <w:pPr>
              <w:widowControl/>
              <w:jc w:val="center"/>
              <w:rPr>
                <w:rFonts w:ascii="宋体" w:hAnsi="宋体"/>
                <w:kern w:val="0"/>
                <w:sz w:val="24"/>
              </w:rPr>
            </w:pPr>
          </w:p>
        </w:tc>
        <w:tc>
          <w:tcPr>
            <w:tcW w:w="799" w:type="dxa"/>
            <w:tcBorders>
              <w:top w:val="single" w:sz="4" w:space="0" w:color="000000"/>
              <w:left w:val="nil"/>
              <w:bottom w:val="single" w:sz="4" w:space="0" w:color="000000"/>
              <w:right w:val="single" w:sz="4" w:space="0" w:color="000000"/>
            </w:tcBorders>
            <w:vAlign w:val="center"/>
          </w:tcPr>
          <w:p w14:paraId="472F47C0" w14:textId="77777777" w:rsidR="00C930D4" w:rsidRDefault="00C930D4" w:rsidP="003516B8">
            <w:pPr>
              <w:widowControl/>
              <w:jc w:val="center"/>
              <w:rPr>
                <w:rFonts w:ascii="宋体" w:hAnsi="宋体"/>
                <w:kern w:val="0"/>
                <w:sz w:val="24"/>
              </w:rPr>
            </w:pPr>
          </w:p>
        </w:tc>
      </w:tr>
      <w:tr w:rsidR="00C930D4" w14:paraId="1F70C92F" w14:textId="77777777" w:rsidTr="00C930D4">
        <w:trPr>
          <w:trHeight w:val="480"/>
        </w:trPr>
        <w:tc>
          <w:tcPr>
            <w:tcW w:w="549" w:type="dxa"/>
            <w:tcBorders>
              <w:top w:val="single" w:sz="4" w:space="0" w:color="000000"/>
              <w:left w:val="single" w:sz="4" w:space="0" w:color="000000"/>
              <w:bottom w:val="single" w:sz="4" w:space="0" w:color="000000"/>
              <w:right w:val="single" w:sz="4" w:space="0" w:color="000000"/>
            </w:tcBorders>
            <w:vAlign w:val="center"/>
          </w:tcPr>
          <w:p w14:paraId="6CA2264D" w14:textId="77777777" w:rsidR="00C930D4" w:rsidRDefault="00C930D4" w:rsidP="003516B8">
            <w:pPr>
              <w:widowControl/>
              <w:jc w:val="center"/>
              <w:rPr>
                <w:rFonts w:ascii="宋体" w:hAnsi="宋体"/>
                <w:kern w:val="0"/>
                <w:sz w:val="24"/>
              </w:rPr>
            </w:pPr>
          </w:p>
        </w:tc>
        <w:tc>
          <w:tcPr>
            <w:tcW w:w="1469" w:type="dxa"/>
            <w:tcBorders>
              <w:top w:val="single" w:sz="4" w:space="0" w:color="000000"/>
              <w:left w:val="nil"/>
              <w:bottom w:val="single" w:sz="4" w:space="0" w:color="000000"/>
              <w:right w:val="single" w:sz="4" w:space="0" w:color="000000"/>
            </w:tcBorders>
            <w:vAlign w:val="center"/>
          </w:tcPr>
          <w:p w14:paraId="23A43868" w14:textId="77777777" w:rsidR="00C930D4" w:rsidRDefault="00C930D4" w:rsidP="003516B8">
            <w:pPr>
              <w:widowControl/>
              <w:jc w:val="center"/>
              <w:rPr>
                <w:rFonts w:ascii="宋体" w:hAnsi="宋体"/>
                <w:kern w:val="0"/>
                <w:sz w:val="24"/>
              </w:rPr>
            </w:pPr>
          </w:p>
        </w:tc>
        <w:tc>
          <w:tcPr>
            <w:tcW w:w="1385" w:type="dxa"/>
            <w:tcBorders>
              <w:top w:val="single" w:sz="4" w:space="0" w:color="000000"/>
              <w:left w:val="nil"/>
              <w:bottom w:val="single" w:sz="4" w:space="0" w:color="000000"/>
              <w:right w:val="single" w:sz="4" w:space="0" w:color="000000"/>
            </w:tcBorders>
            <w:vAlign w:val="center"/>
          </w:tcPr>
          <w:p w14:paraId="6E14BEED" w14:textId="77777777" w:rsidR="00C930D4" w:rsidRDefault="00C930D4" w:rsidP="003516B8">
            <w:pPr>
              <w:widowControl/>
              <w:jc w:val="center"/>
              <w:rPr>
                <w:rFonts w:ascii="宋体" w:hAnsi="宋体"/>
                <w:kern w:val="0"/>
                <w:sz w:val="24"/>
              </w:rPr>
            </w:pPr>
          </w:p>
        </w:tc>
        <w:tc>
          <w:tcPr>
            <w:tcW w:w="1276" w:type="dxa"/>
            <w:tcBorders>
              <w:top w:val="single" w:sz="4" w:space="0" w:color="000000"/>
              <w:left w:val="nil"/>
              <w:bottom w:val="single" w:sz="4" w:space="0" w:color="000000"/>
              <w:right w:val="single" w:sz="4" w:space="0" w:color="000000"/>
            </w:tcBorders>
            <w:vAlign w:val="center"/>
          </w:tcPr>
          <w:p w14:paraId="2CED7F70" w14:textId="77777777" w:rsidR="00C930D4" w:rsidRDefault="00C930D4" w:rsidP="003516B8">
            <w:pPr>
              <w:widowControl/>
              <w:jc w:val="center"/>
              <w:rPr>
                <w:rFonts w:ascii="宋体" w:hAnsi="宋体"/>
                <w:kern w:val="0"/>
                <w:sz w:val="24"/>
              </w:rPr>
            </w:pPr>
          </w:p>
        </w:tc>
        <w:tc>
          <w:tcPr>
            <w:tcW w:w="1559" w:type="dxa"/>
            <w:tcBorders>
              <w:top w:val="single" w:sz="4" w:space="0" w:color="000000"/>
              <w:left w:val="nil"/>
              <w:bottom w:val="single" w:sz="4" w:space="0" w:color="000000"/>
              <w:right w:val="single" w:sz="4" w:space="0" w:color="000000"/>
            </w:tcBorders>
            <w:vAlign w:val="center"/>
          </w:tcPr>
          <w:p w14:paraId="2E3EB08C" w14:textId="77777777" w:rsidR="00C930D4" w:rsidRDefault="00C930D4" w:rsidP="003516B8">
            <w:pPr>
              <w:widowControl/>
              <w:jc w:val="center"/>
              <w:rPr>
                <w:rFonts w:ascii="宋体" w:hAnsi="宋体"/>
                <w:kern w:val="0"/>
                <w:sz w:val="24"/>
              </w:rPr>
            </w:pPr>
          </w:p>
        </w:tc>
        <w:tc>
          <w:tcPr>
            <w:tcW w:w="784" w:type="dxa"/>
            <w:tcBorders>
              <w:top w:val="single" w:sz="4" w:space="0" w:color="000000"/>
              <w:left w:val="nil"/>
              <w:bottom w:val="single" w:sz="4" w:space="0" w:color="000000"/>
              <w:right w:val="single" w:sz="4" w:space="0" w:color="000000"/>
            </w:tcBorders>
            <w:vAlign w:val="center"/>
          </w:tcPr>
          <w:p w14:paraId="3607C1ED" w14:textId="77777777" w:rsidR="00C930D4" w:rsidRDefault="00C930D4" w:rsidP="003516B8">
            <w:pPr>
              <w:widowControl/>
              <w:jc w:val="center"/>
              <w:rPr>
                <w:rFonts w:ascii="宋体" w:hAnsi="宋体"/>
                <w:kern w:val="0"/>
                <w:sz w:val="24"/>
              </w:rPr>
            </w:pPr>
          </w:p>
        </w:tc>
        <w:tc>
          <w:tcPr>
            <w:tcW w:w="1531" w:type="dxa"/>
            <w:tcBorders>
              <w:top w:val="single" w:sz="4" w:space="0" w:color="000000"/>
              <w:left w:val="nil"/>
              <w:bottom w:val="single" w:sz="4" w:space="0" w:color="000000"/>
              <w:right w:val="single" w:sz="4" w:space="0" w:color="000000"/>
            </w:tcBorders>
            <w:vAlign w:val="center"/>
          </w:tcPr>
          <w:p w14:paraId="62A77D7C" w14:textId="77777777" w:rsidR="00C930D4" w:rsidRDefault="00C930D4" w:rsidP="003516B8">
            <w:pPr>
              <w:widowControl/>
              <w:jc w:val="center"/>
              <w:rPr>
                <w:rFonts w:ascii="宋体" w:hAnsi="宋体"/>
                <w:kern w:val="0"/>
                <w:sz w:val="24"/>
              </w:rPr>
            </w:pPr>
          </w:p>
        </w:tc>
        <w:tc>
          <w:tcPr>
            <w:tcW w:w="854" w:type="dxa"/>
            <w:tcBorders>
              <w:top w:val="single" w:sz="4" w:space="0" w:color="000000"/>
              <w:left w:val="nil"/>
              <w:bottom w:val="single" w:sz="4" w:space="0" w:color="000000"/>
              <w:right w:val="single" w:sz="4" w:space="0" w:color="000000"/>
            </w:tcBorders>
            <w:vAlign w:val="center"/>
          </w:tcPr>
          <w:p w14:paraId="4E85D676" w14:textId="77777777" w:rsidR="00C930D4" w:rsidRDefault="00C930D4" w:rsidP="003516B8">
            <w:pPr>
              <w:widowControl/>
              <w:jc w:val="center"/>
              <w:rPr>
                <w:rFonts w:ascii="宋体" w:hAnsi="宋体"/>
                <w:kern w:val="0"/>
                <w:sz w:val="24"/>
              </w:rPr>
            </w:pPr>
          </w:p>
        </w:tc>
        <w:tc>
          <w:tcPr>
            <w:tcW w:w="799" w:type="dxa"/>
            <w:tcBorders>
              <w:top w:val="single" w:sz="4" w:space="0" w:color="000000"/>
              <w:left w:val="nil"/>
              <w:bottom w:val="single" w:sz="4" w:space="0" w:color="000000"/>
              <w:right w:val="single" w:sz="4" w:space="0" w:color="000000"/>
            </w:tcBorders>
            <w:vAlign w:val="center"/>
          </w:tcPr>
          <w:p w14:paraId="7F815397" w14:textId="77777777" w:rsidR="00C930D4" w:rsidRDefault="00C930D4" w:rsidP="003516B8">
            <w:pPr>
              <w:widowControl/>
              <w:jc w:val="center"/>
              <w:rPr>
                <w:rFonts w:ascii="宋体" w:hAnsi="宋体"/>
                <w:kern w:val="0"/>
                <w:sz w:val="24"/>
              </w:rPr>
            </w:pPr>
          </w:p>
        </w:tc>
      </w:tr>
      <w:tr w:rsidR="00C930D4" w14:paraId="656D6608" w14:textId="77777777" w:rsidTr="00C930D4">
        <w:trPr>
          <w:trHeight w:val="480"/>
        </w:trPr>
        <w:tc>
          <w:tcPr>
            <w:tcW w:w="549" w:type="dxa"/>
            <w:tcBorders>
              <w:top w:val="single" w:sz="4" w:space="0" w:color="000000"/>
              <w:left w:val="single" w:sz="4" w:space="0" w:color="000000"/>
              <w:bottom w:val="single" w:sz="4" w:space="0" w:color="000000"/>
              <w:right w:val="single" w:sz="4" w:space="0" w:color="000000"/>
            </w:tcBorders>
            <w:vAlign w:val="center"/>
          </w:tcPr>
          <w:p w14:paraId="44E2D755" w14:textId="77777777" w:rsidR="00C930D4" w:rsidRDefault="00C930D4" w:rsidP="003516B8">
            <w:pPr>
              <w:widowControl/>
              <w:jc w:val="center"/>
              <w:rPr>
                <w:rFonts w:ascii="宋体" w:hAnsi="宋体"/>
                <w:kern w:val="0"/>
                <w:sz w:val="24"/>
              </w:rPr>
            </w:pPr>
          </w:p>
        </w:tc>
        <w:tc>
          <w:tcPr>
            <w:tcW w:w="1469" w:type="dxa"/>
            <w:tcBorders>
              <w:top w:val="single" w:sz="4" w:space="0" w:color="000000"/>
              <w:left w:val="nil"/>
              <w:bottom w:val="single" w:sz="4" w:space="0" w:color="000000"/>
              <w:right w:val="single" w:sz="4" w:space="0" w:color="000000"/>
            </w:tcBorders>
            <w:vAlign w:val="center"/>
          </w:tcPr>
          <w:p w14:paraId="4D6BA7C1" w14:textId="77777777" w:rsidR="00C930D4" w:rsidRDefault="00C930D4" w:rsidP="003516B8">
            <w:pPr>
              <w:widowControl/>
              <w:jc w:val="center"/>
              <w:rPr>
                <w:rFonts w:ascii="宋体" w:hAnsi="宋体"/>
                <w:kern w:val="0"/>
                <w:sz w:val="24"/>
              </w:rPr>
            </w:pPr>
          </w:p>
        </w:tc>
        <w:tc>
          <w:tcPr>
            <w:tcW w:w="1385" w:type="dxa"/>
            <w:tcBorders>
              <w:top w:val="single" w:sz="4" w:space="0" w:color="000000"/>
              <w:left w:val="nil"/>
              <w:bottom w:val="single" w:sz="4" w:space="0" w:color="000000"/>
              <w:right w:val="single" w:sz="4" w:space="0" w:color="000000"/>
            </w:tcBorders>
            <w:vAlign w:val="center"/>
          </w:tcPr>
          <w:p w14:paraId="360F62B8" w14:textId="77777777" w:rsidR="00C930D4" w:rsidRDefault="00C930D4" w:rsidP="003516B8">
            <w:pPr>
              <w:widowControl/>
              <w:jc w:val="center"/>
              <w:rPr>
                <w:rFonts w:ascii="宋体" w:hAnsi="宋体"/>
                <w:kern w:val="0"/>
                <w:sz w:val="24"/>
              </w:rPr>
            </w:pPr>
          </w:p>
        </w:tc>
        <w:tc>
          <w:tcPr>
            <w:tcW w:w="1276" w:type="dxa"/>
            <w:tcBorders>
              <w:top w:val="single" w:sz="4" w:space="0" w:color="000000"/>
              <w:left w:val="nil"/>
              <w:bottom w:val="single" w:sz="4" w:space="0" w:color="000000"/>
              <w:right w:val="single" w:sz="4" w:space="0" w:color="000000"/>
            </w:tcBorders>
            <w:vAlign w:val="center"/>
          </w:tcPr>
          <w:p w14:paraId="074AEAE3" w14:textId="77777777" w:rsidR="00C930D4" w:rsidRDefault="00C930D4" w:rsidP="003516B8">
            <w:pPr>
              <w:widowControl/>
              <w:jc w:val="center"/>
              <w:rPr>
                <w:rFonts w:ascii="宋体" w:hAnsi="宋体"/>
                <w:kern w:val="0"/>
                <w:sz w:val="24"/>
              </w:rPr>
            </w:pPr>
          </w:p>
        </w:tc>
        <w:tc>
          <w:tcPr>
            <w:tcW w:w="1559" w:type="dxa"/>
            <w:tcBorders>
              <w:top w:val="single" w:sz="4" w:space="0" w:color="000000"/>
              <w:left w:val="nil"/>
              <w:bottom w:val="single" w:sz="4" w:space="0" w:color="000000"/>
              <w:right w:val="single" w:sz="4" w:space="0" w:color="000000"/>
            </w:tcBorders>
            <w:vAlign w:val="center"/>
          </w:tcPr>
          <w:p w14:paraId="6021C939" w14:textId="77777777" w:rsidR="00C930D4" w:rsidRDefault="00C930D4" w:rsidP="003516B8">
            <w:pPr>
              <w:widowControl/>
              <w:jc w:val="center"/>
              <w:rPr>
                <w:rFonts w:ascii="宋体" w:hAnsi="宋体"/>
                <w:kern w:val="0"/>
                <w:sz w:val="24"/>
              </w:rPr>
            </w:pPr>
          </w:p>
        </w:tc>
        <w:tc>
          <w:tcPr>
            <w:tcW w:w="784" w:type="dxa"/>
            <w:tcBorders>
              <w:top w:val="single" w:sz="4" w:space="0" w:color="000000"/>
              <w:left w:val="nil"/>
              <w:bottom w:val="single" w:sz="4" w:space="0" w:color="000000"/>
              <w:right w:val="single" w:sz="4" w:space="0" w:color="000000"/>
            </w:tcBorders>
            <w:vAlign w:val="center"/>
          </w:tcPr>
          <w:p w14:paraId="0B3189D8" w14:textId="77777777" w:rsidR="00C930D4" w:rsidRDefault="00C930D4" w:rsidP="003516B8">
            <w:pPr>
              <w:widowControl/>
              <w:jc w:val="center"/>
              <w:rPr>
                <w:rFonts w:ascii="宋体" w:hAnsi="宋体"/>
                <w:kern w:val="0"/>
                <w:sz w:val="24"/>
              </w:rPr>
            </w:pPr>
          </w:p>
        </w:tc>
        <w:tc>
          <w:tcPr>
            <w:tcW w:w="1531" w:type="dxa"/>
            <w:tcBorders>
              <w:top w:val="single" w:sz="4" w:space="0" w:color="000000"/>
              <w:left w:val="nil"/>
              <w:bottom w:val="single" w:sz="4" w:space="0" w:color="000000"/>
              <w:right w:val="single" w:sz="4" w:space="0" w:color="000000"/>
            </w:tcBorders>
            <w:vAlign w:val="center"/>
          </w:tcPr>
          <w:p w14:paraId="0681D9CC" w14:textId="77777777" w:rsidR="00C930D4" w:rsidRDefault="00C930D4" w:rsidP="003516B8">
            <w:pPr>
              <w:widowControl/>
              <w:jc w:val="center"/>
              <w:rPr>
                <w:rFonts w:ascii="宋体" w:hAnsi="宋体"/>
                <w:kern w:val="0"/>
                <w:sz w:val="24"/>
              </w:rPr>
            </w:pPr>
          </w:p>
        </w:tc>
        <w:tc>
          <w:tcPr>
            <w:tcW w:w="854" w:type="dxa"/>
            <w:tcBorders>
              <w:top w:val="single" w:sz="4" w:space="0" w:color="000000"/>
              <w:left w:val="nil"/>
              <w:bottom w:val="single" w:sz="4" w:space="0" w:color="000000"/>
              <w:right w:val="single" w:sz="4" w:space="0" w:color="000000"/>
            </w:tcBorders>
            <w:vAlign w:val="center"/>
          </w:tcPr>
          <w:p w14:paraId="3E8D0EAC" w14:textId="77777777" w:rsidR="00C930D4" w:rsidRDefault="00C930D4" w:rsidP="003516B8">
            <w:pPr>
              <w:widowControl/>
              <w:jc w:val="center"/>
              <w:rPr>
                <w:rFonts w:ascii="宋体" w:hAnsi="宋体"/>
                <w:kern w:val="0"/>
                <w:sz w:val="24"/>
              </w:rPr>
            </w:pPr>
          </w:p>
        </w:tc>
        <w:tc>
          <w:tcPr>
            <w:tcW w:w="799" w:type="dxa"/>
            <w:tcBorders>
              <w:top w:val="single" w:sz="4" w:space="0" w:color="000000"/>
              <w:left w:val="nil"/>
              <w:bottom w:val="single" w:sz="4" w:space="0" w:color="000000"/>
              <w:right w:val="single" w:sz="4" w:space="0" w:color="000000"/>
            </w:tcBorders>
            <w:vAlign w:val="center"/>
          </w:tcPr>
          <w:p w14:paraId="4478B2BA" w14:textId="77777777" w:rsidR="00C930D4" w:rsidRDefault="00C930D4" w:rsidP="003516B8">
            <w:pPr>
              <w:widowControl/>
              <w:jc w:val="center"/>
              <w:rPr>
                <w:rFonts w:ascii="宋体" w:hAnsi="宋体"/>
                <w:kern w:val="0"/>
                <w:sz w:val="24"/>
              </w:rPr>
            </w:pPr>
          </w:p>
        </w:tc>
      </w:tr>
    </w:tbl>
    <w:p w14:paraId="30F0204B" w14:textId="77777777" w:rsidR="00360FBC" w:rsidRDefault="00360FBC" w:rsidP="00385695">
      <w:pPr>
        <w:spacing w:line="500" w:lineRule="exact"/>
        <w:ind w:firstLineChars="200" w:firstLine="560"/>
        <w:rPr>
          <w:rFonts w:asciiTheme="minorEastAsia" w:hAnsiTheme="minorEastAsia"/>
          <w:sz w:val="28"/>
          <w:szCs w:val="28"/>
        </w:rPr>
      </w:pPr>
    </w:p>
    <w:p w14:paraId="0713997E" w14:textId="77777777" w:rsidR="00360FBC" w:rsidRDefault="00360FBC" w:rsidP="00385695">
      <w:pPr>
        <w:spacing w:line="500" w:lineRule="exact"/>
        <w:ind w:firstLineChars="200" w:firstLine="560"/>
        <w:rPr>
          <w:rFonts w:asciiTheme="minorEastAsia" w:hAnsiTheme="minorEastAsia"/>
          <w:sz w:val="28"/>
          <w:szCs w:val="28"/>
        </w:rPr>
      </w:pPr>
    </w:p>
    <w:p w14:paraId="15F42BC0" w14:textId="77777777" w:rsidR="006925A2" w:rsidRDefault="006925A2" w:rsidP="009D7577">
      <w:pPr>
        <w:spacing w:beforeLines="100" w:before="312" w:line="360" w:lineRule="auto"/>
        <w:jc w:val="center"/>
        <w:rPr>
          <w:rFonts w:ascii="仿宋_GB2312" w:eastAsia="仿宋_GB2312"/>
          <w:b/>
          <w:sz w:val="44"/>
          <w:szCs w:val="44"/>
          <w:u w:val="single"/>
        </w:rPr>
        <w:sectPr w:rsidR="006925A2" w:rsidSect="006603C0">
          <w:pgSz w:w="11906" w:h="16838"/>
          <w:pgMar w:top="907" w:right="1797" w:bottom="907" w:left="1797" w:header="567" w:footer="567" w:gutter="0"/>
          <w:cols w:space="425"/>
          <w:docGrid w:type="lines" w:linePitch="312"/>
        </w:sectPr>
      </w:pPr>
    </w:p>
    <w:p w14:paraId="533F2856" w14:textId="77777777" w:rsidR="006925A2" w:rsidRPr="00BA4232" w:rsidRDefault="006925A2" w:rsidP="00BA4232">
      <w:pPr>
        <w:pStyle w:val="12"/>
        <w:spacing w:before="0" w:after="0" w:line="460" w:lineRule="exact"/>
        <w:ind w:left="3119" w:firstLineChars="264" w:firstLine="742"/>
        <w:jc w:val="both"/>
        <w:outlineLvl w:val="0"/>
        <w:rPr>
          <w:bCs w:val="0"/>
        </w:rPr>
      </w:pPr>
      <w:bookmarkStart w:id="29" w:name="_Toc391046322"/>
      <w:r w:rsidRPr="00BA4232">
        <w:rPr>
          <w:rFonts w:hint="eastAsia"/>
          <w:bCs w:val="0"/>
        </w:rPr>
        <w:lastRenderedPageBreak/>
        <w:t xml:space="preserve">表3.7 </w:t>
      </w:r>
      <w:r w:rsidR="006603C0" w:rsidRPr="00BA4232">
        <w:rPr>
          <w:rFonts w:hint="eastAsia"/>
          <w:bCs w:val="0"/>
        </w:rPr>
        <w:t>风险及控制措施</w:t>
      </w:r>
      <w:r w:rsidRPr="00BA4232">
        <w:rPr>
          <w:rFonts w:hint="eastAsia"/>
          <w:bCs w:val="0"/>
        </w:rPr>
        <w:t>清单</w:t>
      </w:r>
      <w:bookmarkEnd w:id="29"/>
    </w:p>
    <w:p w14:paraId="38FB3EF0" w14:textId="77777777" w:rsidR="006925A2" w:rsidRPr="006603C0" w:rsidRDefault="006925A2" w:rsidP="009D7577">
      <w:pPr>
        <w:spacing w:beforeLines="100" w:before="312" w:line="500" w:lineRule="exact"/>
        <w:jc w:val="center"/>
        <w:rPr>
          <w:rFonts w:ascii="黑体" w:eastAsia="黑体" w:hAnsi="Calibri" w:cs="Times New Roman"/>
          <w:b/>
          <w:sz w:val="28"/>
          <w:szCs w:val="28"/>
        </w:rPr>
      </w:pPr>
      <w:r w:rsidRPr="006603C0">
        <w:rPr>
          <w:rFonts w:ascii="黑体" w:eastAsia="黑体" w:hAnsi="Calibri" w:cs="Times New Roman" w:hint="eastAsia"/>
          <w:b/>
          <w:sz w:val="28"/>
          <w:szCs w:val="28"/>
        </w:rPr>
        <w:t>风险及控制措施清单</w:t>
      </w:r>
    </w:p>
    <w:p w14:paraId="19AA52E8" w14:textId="77777777" w:rsidR="006925A2" w:rsidRPr="00613264" w:rsidRDefault="006925A2" w:rsidP="006925A2">
      <w:pPr>
        <w:tabs>
          <w:tab w:val="left" w:pos="12345"/>
        </w:tabs>
        <w:spacing w:line="360" w:lineRule="auto"/>
        <w:rPr>
          <w:rFonts w:ascii="仿宋_GB2312" w:eastAsia="仿宋_GB2312" w:hAnsi="Calibri" w:cs="Times New Roman"/>
          <w:sz w:val="24"/>
        </w:rPr>
      </w:pPr>
      <w:r w:rsidRPr="00795F1D">
        <w:rPr>
          <w:rFonts w:ascii="仿宋_GB2312" w:eastAsia="仿宋_GB2312" w:hAnsi="Calibri" w:cs="Times New Roman" w:hint="eastAsia"/>
          <w:sz w:val="24"/>
          <w:u w:val="single"/>
        </w:rPr>
        <w:t xml:space="preserve"> </w:t>
      </w:r>
      <w:r>
        <w:rPr>
          <w:rFonts w:ascii="仿宋_GB2312" w:eastAsia="仿宋_GB2312" w:hAnsi="Calibri" w:cs="Times New Roman" w:hint="eastAsia"/>
          <w:sz w:val="24"/>
          <w:u w:val="single"/>
        </w:rPr>
        <w:t xml:space="preserve">                             </w:t>
      </w:r>
      <w:r>
        <w:rPr>
          <w:rFonts w:ascii="仿宋_GB2312" w:eastAsia="仿宋_GB2312" w:hint="eastAsia"/>
          <w:sz w:val="24"/>
          <w:u w:val="single"/>
        </w:rPr>
        <w:t>公司</w:t>
      </w:r>
      <w:r w:rsidRPr="00613264">
        <w:rPr>
          <w:rFonts w:ascii="仿宋_GB2312" w:eastAsia="仿宋_GB2312" w:hAnsi="Calibri" w:cs="Times New Roman" w:hint="eastAsia"/>
          <w:szCs w:val="21"/>
        </w:rPr>
        <w:tab/>
      </w:r>
      <w:r w:rsidRPr="00613264">
        <w:rPr>
          <w:rFonts w:ascii="仿宋_GB2312" w:eastAsia="仿宋_GB2312" w:hAnsi="Calibri" w:cs="Times New Roman" w:hint="eastAsia"/>
          <w:sz w:val="24"/>
        </w:rPr>
        <w:t>No.</w:t>
      </w:r>
    </w:p>
    <w:tbl>
      <w:tblPr>
        <w:tblW w:w="13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810"/>
        <w:gridCol w:w="2430"/>
        <w:gridCol w:w="630"/>
        <w:gridCol w:w="2880"/>
        <w:gridCol w:w="2520"/>
        <w:gridCol w:w="1800"/>
        <w:gridCol w:w="1440"/>
        <w:gridCol w:w="720"/>
      </w:tblGrid>
      <w:tr w:rsidR="006925A2" w:rsidRPr="007602EA" w14:paraId="4382EC43" w14:textId="77777777" w:rsidTr="003516B8">
        <w:trPr>
          <w:jc w:val="center"/>
        </w:trPr>
        <w:tc>
          <w:tcPr>
            <w:tcW w:w="648" w:type="dxa"/>
            <w:vAlign w:val="center"/>
          </w:tcPr>
          <w:p w14:paraId="363B6054" w14:textId="77777777" w:rsidR="006925A2" w:rsidRPr="007602EA" w:rsidRDefault="006925A2" w:rsidP="003516B8">
            <w:pPr>
              <w:ind w:leftChars="-50" w:left="-105" w:rightChars="-50" w:right="-105"/>
              <w:jc w:val="center"/>
              <w:rPr>
                <w:rFonts w:ascii="仿宋_GB2312" w:eastAsia="仿宋_GB2312" w:hAnsi="Calibri" w:cs="Times New Roman"/>
                <w:sz w:val="24"/>
              </w:rPr>
            </w:pPr>
            <w:r w:rsidRPr="007602EA">
              <w:rPr>
                <w:rFonts w:ascii="仿宋_GB2312" w:eastAsia="仿宋_GB2312" w:hAnsi="Calibri" w:cs="Times New Roman" w:hint="eastAsia"/>
                <w:sz w:val="24"/>
              </w:rPr>
              <w:t>序号</w:t>
            </w:r>
          </w:p>
        </w:tc>
        <w:tc>
          <w:tcPr>
            <w:tcW w:w="810" w:type="dxa"/>
            <w:vAlign w:val="center"/>
          </w:tcPr>
          <w:p w14:paraId="1EEB4C63" w14:textId="77777777" w:rsidR="006925A2" w:rsidRPr="007602EA" w:rsidRDefault="006925A2" w:rsidP="003516B8">
            <w:pPr>
              <w:ind w:leftChars="-50" w:left="-105" w:rightChars="-50" w:right="-105"/>
              <w:jc w:val="center"/>
              <w:rPr>
                <w:rFonts w:ascii="仿宋_GB2312" w:eastAsia="仿宋_GB2312" w:hAnsi="Calibri" w:cs="Times New Roman"/>
                <w:sz w:val="24"/>
              </w:rPr>
            </w:pPr>
            <w:r w:rsidRPr="007602EA">
              <w:rPr>
                <w:rFonts w:ascii="仿宋_GB2312" w:eastAsia="仿宋_GB2312" w:hAnsi="Calibri" w:cs="Times New Roman" w:hint="eastAsia"/>
                <w:sz w:val="24"/>
              </w:rPr>
              <w:t>危害</w:t>
            </w:r>
          </w:p>
        </w:tc>
        <w:tc>
          <w:tcPr>
            <w:tcW w:w="2430" w:type="dxa"/>
            <w:vAlign w:val="center"/>
          </w:tcPr>
          <w:p w14:paraId="43DE2B96" w14:textId="77777777" w:rsidR="006925A2" w:rsidRPr="007602EA" w:rsidRDefault="006925A2" w:rsidP="003516B8">
            <w:pPr>
              <w:ind w:leftChars="-50" w:left="-105" w:rightChars="-50" w:right="-105"/>
              <w:jc w:val="center"/>
              <w:rPr>
                <w:rFonts w:ascii="仿宋_GB2312" w:eastAsia="仿宋_GB2312" w:hAnsi="Calibri" w:cs="Times New Roman"/>
                <w:sz w:val="24"/>
              </w:rPr>
            </w:pPr>
            <w:r w:rsidRPr="007602EA">
              <w:rPr>
                <w:rFonts w:ascii="仿宋_GB2312" w:eastAsia="仿宋_GB2312" w:hAnsi="Calibri" w:cs="Times New Roman" w:hint="eastAsia"/>
                <w:sz w:val="24"/>
              </w:rPr>
              <w:t>潜在事件及后果</w:t>
            </w:r>
          </w:p>
        </w:tc>
        <w:tc>
          <w:tcPr>
            <w:tcW w:w="630" w:type="dxa"/>
            <w:vAlign w:val="center"/>
          </w:tcPr>
          <w:p w14:paraId="3D3AE71E" w14:textId="77777777" w:rsidR="006925A2" w:rsidRPr="007602EA" w:rsidRDefault="006925A2" w:rsidP="003516B8">
            <w:pPr>
              <w:ind w:leftChars="-50" w:left="-105" w:rightChars="-50" w:right="-105"/>
              <w:jc w:val="center"/>
              <w:rPr>
                <w:rFonts w:ascii="仿宋_GB2312" w:eastAsia="仿宋_GB2312" w:hAnsi="Calibri" w:cs="Times New Roman"/>
                <w:sz w:val="24"/>
              </w:rPr>
            </w:pPr>
            <w:r w:rsidRPr="007602EA">
              <w:rPr>
                <w:rFonts w:ascii="仿宋_GB2312" w:eastAsia="仿宋_GB2312" w:hAnsi="Calibri" w:cs="Times New Roman" w:hint="eastAsia"/>
                <w:sz w:val="24"/>
              </w:rPr>
              <w:t>风险等级</w:t>
            </w:r>
          </w:p>
        </w:tc>
        <w:tc>
          <w:tcPr>
            <w:tcW w:w="2880" w:type="dxa"/>
            <w:vAlign w:val="center"/>
          </w:tcPr>
          <w:p w14:paraId="17C14AA2" w14:textId="77777777" w:rsidR="006925A2" w:rsidRPr="007602EA" w:rsidRDefault="006925A2" w:rsidP="003516B8">
            <w:pPr>
              <w:ind w:leftChars="-50" w:left="-105" w:rightChars="-50" w:right="-105"/>
              <w:jc w:val="center"/>
              <w:rPr>
                <w:rFonts w:ascii="仿宋_GB2312" w:eastAsia="仿宋_GB2312" w:hAnsi="Calibri" w:cs="Times New Roman"/>
                <w:sz w:val="24"/>
              </w:rPr>
            </w:pPr>
            <w:r w:rsidRPr="007602EA">
              <w:rPr>
                <w:rFonts w:ascii="仿宋_GB2312" w:eastAsia="仿宋_GB2312" w:hAnsi="Calibri" w:cs="Times New Roman" w:hint="eastAsia"/>
                <w:sz w:val="24"/>
              </w:rPr>
              <w:t>部门、装置、工艺、设施</w:t>
            </w:r>
          </w:p>
        </w:tc>
        <w:tc>
          <w:tcPr>
            <w:tcW w:w="2520" w:type="dxa"/>
            <w:vAlign w:val="center"/>
          </w:tcPr>
          <w:p w14:paraId="6D58EF6E" w14:textId="77777777" w:rsidR="006925A2" w:rsidRPr="007602EA" w:rsidRDefault="006925A2" w:rsidP="003516B8">
            <w:pPr>
              <w:ind w:leftChars="-50" w:left="-105" w:rightChars="-50" w:right="-105"/>
              <w:jc w:val="center"/>
              <w:rPr>
                <w:rFonts w:ascii="仿宋_GB2312" w:eastAsia="仿宋_GB2312" w:hAnsi="Calibri" w:cs="Times New Roman"/>
                <w:sz w:val="24"/>
              </w:rPr>
            </w:pPr>
            <w:r w:rsidRPr="007602EA">
              <w:rPr>
                <w:rFonts w:ascii="仿宋_GB2312" w:eastAsia="仿宋_GB2312" w:hAnsi="Calibri" w:cs="Times New Roman" w:hint="eastAsia"/>
                <w:sz w:val="24"/>
              </w:rPr>
              <w:t>改进措施</w:t>
            </w:r>
          </w:p>
        </w:tc>
        <w:tc>
          <w:tcPr>
            <w:tcW w:w="1800" w:type="dxa"/>
            <w:vAlign w:val="center"/>
          </w:tcPr>
          <w:p w14:paraId="07E65337" w14:textId="77777777" w:rsidR="006925A2" w:rsidRPr="007602EA" w:rsidRDefault="006925A2" w:rsidP="003516B8">
            <w:pPr>
              <w:ind w:leftChars="-50" w:left="-105" w:rightChars="-50" w:right="-105"/>
              <w:jc w:val="center"/>
              <w:rPr>
                <w:rFonts w:ascii="仿宋_GB2312" w:eastAsia="仿宋_GB2312" w:hAnsi="Calibri" w:cs="Times New Roman"/>
                <w:sz w:val="24"/>
              </w:rPr>
            </w:pPr>
            <w:r w:rsidRPr="007602EA">
              <w:rPr>
                <w:rFonts w:ascii="仿宋_GB2312" w:eastAsia="仿宋_GB2312" w:hAnsi="Calibri" w:cs="Times New Roman" w:hint="eastAsia"/>
                <w:sz w:val="24"/>
              </w:rPr>
              <w:t>操作、技术人力资源需求限制</w:t>
            </w:r>
          </w:p>
        </w:tc>
        <w:tc>
          <w:tcPr>
            <w:tcW w:w="1440" w:type="dxa"/>
            <w:vAlign w:val="center"/>
          </w:tcPr>
          <w:p w14:paraId="2A130906" w14:textId="77777777" w:rsidR="006925A2" w:rsidRPr="007602EA" w:rsidRDefault="006925A2" w:rsidP="003516B8">
            <w:pPr>
              <w:ind w:leftChars="-50" w:left="-105" w:rightChars="-50" w:right="-105"/>
              <w:jc w:val="center"/>
              <w:rPr>
                <w:rFonts w:ascii="仿宋_GB2312" w:eastAsia="仿宋_GB2312" w:hAnsi="Calibri" w:cs="Times New Roman"/>
                <w:sz w:val="24"/>
              </w:rPr>
            </w:pPr>
            <w:r w:rsidRPr="007602EA">
              <w:rPr>
                <w:rFonts w:ascii="仿宋_GB2312" w:eastAsia="仿宋_GB2312" w:hAnsi="Calibri" w:cs="Times New Roman" w:hint="eastAsia"/>
                <w:sz w:val="24"/>
              </w:rPr>
              <w:t>评估负责人</w:t>
            </w:r>
          </w:p>
        </w:tc>
        <w:tc>
          <w:tcPr>
            <w:tcW w:w="720" w:type="dxa"/>
            <w:vAlign w:val="center"/>
          </w:tcPr>
          <w:p w14:paraId="374DECD1" w14:textId="77777777" w:rsidR="006925A2" w:rsidRPr="007602EA" w:rsidRDefault="006925A2" w:rsidP="003516B8">
            <w:pPr>
              <w:ind w:leftChars="-50" w:left="-105" w:rightChars="-50" w:right="-105"/>
              <w:jc w:val="center"/>
              <w:rPr>
                <w:rFonts w:ascii="仿宋_GB2312" w:eastAsia="仿宋_GB2312" w:hAnsi="Calibri" w:cs="Times New Roman"/>
                <w:sz w:val="24"/>
              </w:rPr>
            </w:pPr>
            <w:r w:rsidRPr="007602EA">
              <w:rPr>
                <w:rFonts w:ascii="仿宋_GB2312" w:eastAsia="仿宋_GB2312" w:hAnsi="Calibri" w:cs="Times New Roman" w:hint="eastAsia"/>
                <w:sz w:val="24"/>
              </w:rPr>
              <w:t>参考序号</w:t>
            </w:r>
          </w:p>
        </w:tc>
      </w:tr>
      <w:tr w:rsidR="006925A2" w:rsidRPr="007602EA" w14:paraId="37BC4299" w14:textId="77777777" w:rsidTr="003516B8">
        <w:trPr>
          <w:trHeight w:val="567"/>
          <w:jc w:val="center"/>
        </w:trPr>
        <w:tc>
          <w:tcPr>
            <w:tcW w:w="648" w:type="dxa"/>
            <w:vAlign w:val="center"/>
          </w:tcPr>
          <w:p w14:paraId="10AE941E"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810" w:type="dxa"/>
            <w:vAlign w:val="center"/>
          </w:tcPr>
          <w:p w14:paraId="14750B35"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430" w:type="dxa"/>
            <w:vAlign w:val="center"/>
          </w:tcPr>
          <w:p w14:paraId="693BAE98"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630" w:type="dxa"/>
            <w:vAlign w:val="center"/>
          </w:tcPr>
          <w:p w14:paraId="31A5DBDB"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880" w:type="dxa"/>
            <w:vAlign w:val="center"/>
          </w:tcPr>
          <w:p w14:paraId="42F023D8"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520" w:type="dxa"/>
            <w:vAlign w:val="center"/>
          </w:tcPr>
          <w:p w14:paraId="119BF3A8"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800" w:type="dxa"/>
            <w:vAlign w:val="center"/>
          </w:tcPr>
          <w:p w14:paraId="26DF33DF"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440" w:type="dxa"/>
            <w:vAlign w:val="center"/>
          </w:tcPr>
          <w:p w14:paraId="5BD5C28F"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720" w:type="dxa"/>
            <w:vAlign w:val="center"/>
          </w:tcPr>
          <w:p w14:paraId="3295CBE8" w14:textId="77777777" w:rsidR="006925A2" w:rsidRPr="007602EA" w:rsidRDefault="006925A2" w:rsidP="003516B8">
            <w:pPr>
              <w:ind w:leftChars="-50" w:left="-105" w:rightChars="-50" w:right="-105"/>
              <w:jc w:val="center"/>
              <w:rPr>
                <w:rFonts w:ascii="仿宋_GB2312" w:eastAsia="仿宋_GB2312" w:hAnsi="Calibri" w:cs="Times New Roman"/>
                <w:sz w:val="24"/>
              </w:rPr>
            </w:pPr>
          </w:p>
        </w:tc>
      </w:tr>
      <w:tr w:rsidR="006925A2" w:rsidRPr="007602EA" w14:paraId="43B0D561" w14:textId="77777777" w:rsidTr="003516B8">
        <w:trPr>
          <w:trHeight w:val="567"/>
          <w:jc w:val="center"/>
        </w:trPr>
        <w:tc>
          <w:tcPr>
            <w:tcW w:w="648" w:type="dxa"/>
            <w:vAlign w:val="center"/>
          </w:tcPr>
          <w:p w14:paraId="4C53ADB7"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810" w:type="dxa"/>
            <w:vAlign w:val="center"/>
          </w:tcPr>
          <w:p w14:paraId="413C1FEB"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430" w:type="dxa"/>
            <w:vAlign w:val="center"/>
          </w:tcPr>
          <w:p w14:paraId="3AA15D6D"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630" w:type="dxa"/>
            <w:vAlign w:val="center"/>
          </w:tcPr>
          <w:p w14:paraId="5B89FD61"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880" w:type="dxa"/>
            <w:vAlign w:val="center"/>
          </w:tcPr>
          <w:p w14:paraId="57CA69D3"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520" w:type="dxa"/>
            <w:vAlign w:val="center"/>
          </w:tcPr>
          <w:p w14:paraId="0B4A9999"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800" w:type="dxa"/>
            <w:vAlign w:val="center"/>
          </w:tcPr>
          <w:p w14:paraId="47F3432C"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440" w:type="dxa"/>
            <w:vAlign w:val="center"/>
          </w:tcPr>
          <w:p w14:paraId="5A64B87D"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720" w:type="dxa"/>
            <w:vAlign w:val="center"/>
          </w:tcPr>
          <w:p w14:paraId="65067484" w14:textId="77777777" w:rsidR="006925A2" w:rsidRPr="007602EA" w:rsidRDefault="006925A2" w:rsidP="003516B8">
            <w:pPr>
              <w:ind w:leftChars="-50" w:left="-105" w:rightChars="-50" w:right="-105"/>
              <w:jc w:val="center"/>
              <w:rPr>
                <w:rFonts w:ascii="仿宋_GB2312" w:eastAsia="仿宋_GB2312" w:hAnsi="Calibri" w:cs="Times New Roman"/>
                <w:sz w:val="24"/>
              </w:rPr>
            </w:pPr>
          </w:p>
        </w:tc>
      </w:tr>
      <w:tr w:rsidR="006925A2" w:rsidRPr="007602EA" w14:paraId="0C7A8431" w14:textId="77777777" w:rsidTr="003516B8">
        <w:trPr>
          <w:trHeight w:val="567"/>
          <w:jc w:val="center"/>
        </w:trPr>
        <w:tc>
          <w:tcPr>
            <w:tcW w:w="648" w:type="dxa"/>
            <w:vAlign w:val="center"/>
          </w:tcPr>
          <w:p w14:paraId="71F6B384"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810" w:type="dxa"/>
            <w:vAlign w:val="center"/>
          </w:tcPr>
          <w:p w14:paraId="2051C185"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430" w:type="dxa"/>
            <w:vAlign w:val="center"/>
          </w:tcPr>
          <w:p w14:paraId="7B79DAD0"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630" w:type="dxa"/>
            <w:vAlign w:val="center"/>
          </w:tcPr>
          <w:p w14:paraId="0CCC530E"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880" w:type="dxa"/>
            <w:vAlign w:val="center"/>
          </w:tcPr>
          <w:p w14:paraId="159AEC5F"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520" w:type="dxa"/>
            <w:vAlign w:val="center"/>
          </w:tcPr>
          <w:p w14:paraId="736AB966"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800" w:type="dxa"/>
            <w:vAlign w:val="center"/>
          </w:tcPr>
          <w:p w14:paraId="6057636E"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440" w:type="dxa"/>
            <w:vAlign w:val="center"/>
          </w:tcPr>
          <w:p w14:paraId="138E6A06"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720" w:type="dxa"/>
            <w:vAlign w:val="center"/>
          </w:tcPr>
          <w:p w14:paraId="598633B5" w14:textId="77777777" w:rsidR="006925A2" w:rsidRPr="007602EA" w:rsidRDefault="006925A2" w:rsidP="003516B8">
            <w:pPr>
              <w:ind w:leftChars="-50" w:left="-105" w:rightChars="-50" w:right="-105"/>
              <w:jc w:val="center"/>
              <w:rPr>
                <w:rFonts w:ascii="仿宋_GB2312" w:eastAsia="仿宋_GB2312" w:hAnsi="Calibri" w:cs="Times New Roman"/>
                <w:sz w:val="24"/>
              </w:rPr>
            </w:pPr>
          </w:p>
        </w:tc>
      </w:tr>
      <w:tr w:rsidR="006925A2" w:rsidRPr="007602EA" w14:paraId="1DA76A4F" w14:textId="77777777" w:rsidTr="003516B8">
        <w:trPr>
          <w:trHeight w:val="567"/>
          <w:jc w:val="center"/>
        </w:trPr>
        <w:tc>
          <w:tcPr>
            <w:tcW w:w="648" w:type="dxa"/>
            <w:vAlign w:val="center"/>
          </w:tcPr>
          <w:p w14:paraId="532E12AF"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810" w:type="dxa"/>
            <w:vAlign w:val="center"/>
          </w:tcPr>
          <w:p w14:paraId="298F96F9"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430" w:type="dxa"/>
            <w:vAlign w:val="center"/>
          </w:tcPr>
          <w:p w14:paraId="049F884E"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630" w:type="dxa"/>
            <w:vAlign w:val="center"/>
          </w:tcPr>
          <w:p w14:paraId="773CD480"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880" w:type="dxa"/>
            <w:vAlign w:val="center"/>
          </w:tcPr>
          <w:p w14:paraId="73B12D3B"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520" w:type="dxa"/>
            <w:vAlign w:val="center"/>
          </w:tcPr>
          <w:p w14:paraId="6F211EA7"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800" w:type="dxa"/>
            <w:vAlign w:val="center"/>
          </w:tcPr>
          <w:p w14:paraId="64A1CDFF"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440" w:type="dxa"/>
            <w:vAlign w:val="center"/>
          </w:tcPr>
          <w:p w14:paraId="2E68AE0B"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720" w:type="dxa"/>
            <w:vAlign w:val="center"/>
          </w:tcPr>
          <w:p w14:paraId="00E99FE3" w14:textId="77777777" w:rsidR="006925A2" w:rsidRPr="007602EA" w:rsidRDefault="006925A2" w:rsidP="003516B8">
            <w:pPr>
              <w:ind w:leftChars="-50" w:left="-105" w:rightChars="-50" w:right="-105"/>
              <w:jc w:val="center"/>
              <w:rPr>
                <w:rFonts w:ascii="仿宋_GB2312" w:eastAsia="仿宋_GB2312" w:hAnsi="Calibri" w:cs="Times New Roman"/>
                <w:sz w:val="24"/>
              </w:rPr>
            </w:pPr>
          </w:p>
        </w:tc>
      </w:tr>
      <w:tr w:rsidR="006925A2" w:rsidRPr="007602EA" w14:paraId="48D3EBC0" w14:textId="77777777" w:rsidTr="003516B8">
        <w:trPr>
          <w:trHeight w:val="567"/>
          <w:jc w:val="center"/>
        </w:trPr>
        <w:tc>
          <w:tcPr>
            <w:tcW w:w="648" w:type="dxa"/>
            <w:vAlign w:val="center"/>
          </w:tcPr>
          <w:p w14:paraId="3AA61DEF"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810" w:type="dxa"/>
            <w:vAlign w:val="center"/>
          </w:tcPr>
          <w:p w14:paraId="11D738E0"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430" w:type="dxa"/>
            <w:vAlign w:val="center"/>
          </w:tcPr>
          <w:p w14:paraId="08AD997C"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630" w:type="dxa"/>
            <w:vAlign w:val="center"/>
          </w:tcPr>
          <w:p w14:paraId="06E5CEB1"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880" w:type="dxa"/>
            <w:vAlign w:val="center"/>
          </w:tcPr>
          <w:p w14:paraId="393708F5"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520" w:type="dxa"/>
            <w:vAlign w:val="center"/>
          </w:tcPr>
          <w:p w14:paraId="0F5F82BD"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800" w:type="dxa"/>
            <w:vAlign w:val="center"/>
          </w:tcPr>
          <w:p w14:paraId="5E273711"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440" w:type="dxa"/>
            <w:vAlign w:val="center"/>
          </w:tcPr>
          <w:p w14:paraId="2178800A"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720" w:type="dxa"/>
            <w:vAlign w:val="center"/>
          </w:tcPr>
          <w:p w14:paraId="26D4B296" w14:textId="77777777" w:rsidR="006925A2" w:rsidRPr="007602EA" w:rsidRDefault="006925A2" w:rsidP="003516B8">
            <w:pPr>
              <w:ind w:leftChars="-50" w:left="-105" w:rightChars="-50" w:right="-105"/>
              <w:jc w:val="center"/>
              <w:rPr>
                <w:rFonts w:ascii="仿宋_GB2312" w:eastAsia="仿宋_GB2312" w:hAnsi="Calibri" w:cs="Times New Roman"/>
                <w:sz w:val="24"/>
              </w:rPr>
            </w:pPr>
          </w:p>
        </w:tc>
      </w:tr>
      <w:tr w:rsidR="006925A2" w:rsidRPr="007602EA" w14:paraId="41BB112D" w14:textId="77777777" w:rsidTr="003516B8">
        <w:trPr>
          <w:trHeight w:val="567"/>
          <w:jc w:val="center"/>
        </w:trPr>
        <w:tc>
          <w:tcPr>
            <w:tcW w:w="648" w:type="dxa"/>
            <w:vAlign w:val="center"/>
          </w:tcPr>
          <w:p w14:paraId="0507F4A1"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810" w:type="dxa"/>
            <w:vAlign w:val="center"/>
          </w:tcPr>
          <w:p w14:paraId="1D4069BB"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430" w:type="dxa"/>
            <w:vAlign w:val="center"/>
          </w:tcPr>
          <w:p w14:paraId="4B24E8F9"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630" w:type="dxa"/>
            <w:vAlign w:val="center"/>
          </w:tcPr>
          <w:p w14:paraId="620A8194"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880" w:type="dxa"/>
            <w:vAlign w:val="center"/>
          </w:tcPr>
          <w:p w14:paraId="481A04E6"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520" w:type="dxa"/>
            <w:vAlign w:val="center"/>
          </w:tcPr>
          <w:p w14:paraId="293AC83E"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800" w:type="dxa"/>
            <w:vAlign w:val="center"/>
          </w:tcPr>
          <w:p w14:paraId="4F20C073"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440" w:type="dxa"/>
            <w:vAlign w:val="center"/>
          </w:tcPr>
          <w:p w14:paraId="3683D205"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720" w:type="dxa"/>
            <w:vAlign w:val="center"/>
          </w:tcPr>
          <w:p w14:paraId="7A1CE646" w14:textId="77777777" w:rsidR="006925A2" w:rsidRPr="007602EA" w:rsidRDefault="006925A2" w:rsidP="003516B8">
            <w:pPr>
              <w:ind w:leftChars="-50" w:left="-105" w:rightChars="-50" w:right="-105"/>
              <w:jc w:val="center"/>
              <w:rPr>
                <w:rFonts w:ascii="仿宋_GB2312" w:eastAsia="仿宋_GB2312" w:hAnsi="Calibri" w:cs="Times New Roman"/>
                <w:sz w:val="24"/>
              </w:rPr>
            </w:pPr>
          </w:p>
        </w:tc>
      </w:tr>
      <w:tr w:rsidR="006925A2" w:rsidRPr="007602EA" w14:paraId="13EA3495" w14:textId="77777777" w:rsidTr="003516B8">
        <w:trPr>
          <w:trHeight w:val="567"/>
          <w:jc w:val="center"/>
        </w:trPr>
        <w:tc>
          <w:tcPr>
            <w:tcW w:w="648" w:type="dxa"/>
            <w:vAlign w:val="center"/>
          </w:tcPr>
          <w:p w14:paraId="408ECE07"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810" w:type="dxa"/>
            <w:vAlign w:val="center"/>
          </w:tcPr>
          <w:p w14:paraId="4182C4D9"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430" w:type="dxa"/>
            <w:vAlign w:val="center"/>
          </w:tcPr>
          <w:p w14:paraId="50C69EA9"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630" w:type="dxa"/>
            <w:vAlign w:val="center"/>
          </w:tcPr>
          <w:p w14:paraId="6EC18D76"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880" w:type="dxa"/>
            <w:vAlign w:val="center"/>
          </w:tcPr>
          <w:p w14:paraId="125CE06E"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520" w:type="dxa"/>
            <w:vAlign w:val="center"/>
          </w:tcPr>
          <w:p w14:paraId="101A997B"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800" w:type="dxa"/>
            <w:vAlign w:val="center"/>
          </w:tcPr>
          <w:p w14:paraId="677EBC07"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440" w:type="dxa"/>
            <w:vAlign w:val="center"/>
          </w:tcPr>
          <w:p w14:paraId="0400492A"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720" w:type="dxa"/>
            <w:vAlign w:val="center"/>
          </w:tcPr>
          <w:p w14:paraId="1A0383F6" w14:textId="77777777" w:rsidR="006925A2" w:rsidRPr="007602EA" w:rsidRDefault="006925A2" w:rsidP="003516B8">
            <w:pPr>
              <w:ind w:leftChars="-50" w:left="-105" w:rightChars="-50" w:right="-105"/>
              <w:jc w:val="center"/>
              <w:rPr>
                <w:rFonts w:ascii="仿宋_GB2312" w:eastAsia="仿宋_GB2312" w:hAnsi="Calibri" w:cs="Times New Roman"/>
                <w:sz w:val="24"/>
              </w:rPr>
            </w:pPr>
          </w:p>
        </w:tc>
      </w:tr>
      <w:tr w:rsidR="006925A2" w:rsidRPr="007602EA" w14:paraId="40659942" w14:textId="77777777" w:rsidTr="003516B8">
        <w:trPr>
          <w:trHeight w:val="567"/>
          <w:jc w:val="center"/>
        </w:trPr>
        <w:tc>
          <w:tcPr>
            <w:tcW w:w="648" w:type="dxa"/>
            <w:vAlign w:val="center"/>
          </w:tcPr>
          <w:p w14:paraId="1AF00528"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810" w:type="dxa"/>
            <w:vAlign w:val="center"/>
          </w:tcPr>
          <w:p w14:paraId="05029EE2"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430" w:type="dxa"/>
            <w:vAlign w:val="center"/>
          </w:tcPr>
          <w:p w14:paraId="5096054A"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630" w:type="dxa"/>
            <w:vAlign w:val="center"/>
          </w:tcPr>
          <w:p w14:paraId="2655C2C6"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880" w:type="dxa"/>
            <w:vAlign w:val="center"/>
          </w:tcPr>
          <w:p w14:paraId="431DE612"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520" w:type="dxa"/>
            <w:vAlign w:val="center"/>
          </w:tcPr>
          <w:p w14:paraId="6D100698"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800" w:type="dxa"/>
            <w:vAlign w:val="center"/>
          </w:tcPr>
          <w:p w14:paraId="1AD9EF0E"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440" w:type="dxa"/>
            <w:vAlign w:val="center"/>
          </w:tcPr>
          <w:p w14:paraId="35B4AD0D"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720" w:type="dxa"/>
            <w:vAlign w:val="center"/>
          </w:tcPr>
          <w:p w14:paraId="6F5F91B4" w14:textId="77777777" w:rsidR="006925A2" w:rsidRPr="007602EA" w:rsidRDefault="006925A2" w:rsidP="003516B8">
            <w:pPr>
              <w:ind w:leftChars="-50" w:left="-105" w:rightChars="-50" w:right="-105"/>
              <w:jc w:val="center"/>
              <w:rPr>
                <w:rFonts w:ascii="仿宋_GB2312" w:eastAsia="仿宋_GB2312" w:hAnsi="Calibri" w:cs="Times New Roman"/>
                <w:sz w:val="24"/>
              </w:rPr>
            </w:pPr>
          </w:p>
        </w:tc>
      </w:tr>
      <w:tr w:rsidR="006925A2" w:rsidRPr="007602EA" w14:paraId="26281A53" w14:textId="77777777" w:rsidTr="003516B8">
        <w:trPr>
          <w:trHeight w:val="567"/>
          <w:jc w:val="center"/>
        </w:trPr>
        <w:tc>
          <w:tcPr>
            <w:tcW w:w="648" w:type="dxa"/>
            <w:vAlign w:val="center"/>
          </w:tcPr>
          <w:p w14:paraId="14B53DFD"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810" w:type="dxa"/>
            <w:vAlign w:val="center"/>
          </w:tcPr>
          <w:p w14:paraId="0817D18E"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430" w:type="dxa"/>
            <w:vAlign w:val="center"/>
          </w:tcPr>
          <w:p w14:paraId="14CEE25F"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630" w:type="dxa"/>
            <w:vAlign w:val="center"/>
          </w:tcPr>
          <w:p w14:paraId="5FCF0950"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880" w:type="dxa"/>
            <w:vAlign w:val="center"/>
          </w:tcPr>
          <w:p w14:paraId="24A521BF"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520" w:type="dxa"/>
            <w:vAlign w:val="center"/>
          </w:tcPr>
          <w:p w14:paraId="6E0C7480"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800" w:type="dxa"/>
            <w:vAlign w:val="center"/>
          </w:tcPr>
          <w:p w14:paraId="6EDE43B7"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440" w:type="dxa"/>
            <w:vAlign w:val="center"/>
          </w:tcPr>
          <w:p w14:paraId="5FD8AF00"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720" w:type="dxa"/>
            <w:vAlign w:val="center"/>
          </w:tcPr>
          <w:p w14:paraId="16BE8605" w14:textId="77777777" w:rsidR="006925A2" w:rsidRPr="007602EA" w:rsidRDefault="006925A2" w:rsidP="003516B8">
            <w:pPr>
              <w:ind w:leftChars="-50" w:left="-105" w:rightChars="-50" w:right="-105"/>
              <w:jc w:val="center"/>
              <w:rPr>
                <w:rFonts w:ascii="仿宋_GB2312" w:eastAsia="仿宋_GB2312" w:hAnsi="Calibri" w:cs="Times New Roman"/>
                <w:sz w:val="24"/>
              </w:rPr>
            </w:pPr>
          </w:p>
        </w:tc>
      </w:tr>
      <w:tr w:rsidR="006925A2" w:rsidRPr="007602EA" w14:paraId="3E93CE07" w14:textId="77777777" w:rsidTr="003516B8">
        <w:trPr>
          <w:trHeight w:val="567"/>
          <w:jc w:val="center"/>
        </w:trPr>
        <w:tc>
          <w:tcPr>
            <w:tcW w:w="648" w:type="dxa"/>
            <w:vAlign w:val="center"/>
          </w:tcPr>
          <w:p w14:paraId="6B86B7F1"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810" w:type="dxa"/>
            <w:vAlign w:val="center"/>
          </w:tcPr>
          <w:p w14:paraId="2A4B97EE"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430" w:type="dxa"/>
            <w:vAlign w:val="center"/>
          </w:tcPr>
          <w:p w14:paraId="31105735"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630" w:type="dxa"/>
            <w:vAlign w:val="center"/>
          </w:tcPr>
          <w:p w14:paraId="5AEE6C9C"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880" w:type="dxa"/>
            <w:vAlign w:val="center"/>
          </w:tcPr>
          <w:p w14:paraId="07C98D25"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520" w:type="dxa"/>
            <w:vAlign w:val="center"/>
          </w:tcPr>
          <w:p w14:paraId="5A386A34"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800" w:type="dxa"/>
            <w:vAlign w:val="center"/>
          </w:tcPr>
          <w:p w14:paraId="414F3BB6"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440" w:type="dxa"/>
            <w:vAlign w:val="center"/>
          </w:tcPr>
          <w:p w14:paraId="17B28166"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720" w:type="dxa"/>
            <w:vAlign w:val="center"/>
          </w:tcPr>
          <w:p w14:paraId="361AD616" w14:textId="77777777" w:rsidR="006925A2" w:rsidRPr="007602EA" w:rsidRDefault="006925A2" w:rsidP="003516B8">
            <w:pPr>
              <w:ind w:leftChars="-50" w:left="-105" w:rightChars="-50" w:right="-105"/>
              <w:jc w:val="center"/>
              <w:rPr>
                <w:rFonts w:ascii="仿宋_GB2312" w:eastAsia="仿宋_GB2312" w:hAnsi="Calibri" w:cs="Times New Roman"/>
                <w:sz w:val="24"/>
              </w:rPr>
            </w:pPr>
          </w:p>
        </w:tc>
      </w:tr>
      <w:tr w:rsidR="006925A2" w:rsidRPr="007602EA" w14:paraId="5DBD7F91" w14:textId="77777777" w:rsidTr="003516B8">
        <w:trPr>
          <w:trHeight w:val="567"/>
          <w:jc w:val="center"/>
        </w:trPr>
        <w:tc>
          <w:tcPr>
            <w:tcW w:w="648" w:type="dxa"/>
            <w:vAlign w:val="center"/>
          </w:tcPr>
          <w:p w14:paraId="4753B9AF"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810" w:type="dxa"/>
            <w:vAlign w:val="center"/>
          </w:tcPr>
          <w:p w14:paraId="720751ED"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430" w:type="dxa"/>
            <w:vAlign w:val="center"/>
          </w:tcPr>
          <w:p w14:paraId="1DDEEBC2"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630" w:type="dxa"/>
            <w:vAlign w:val="center"/>
          </w:tcPr>
          <w:p w14:paraId="0C07324B"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880" w:type="dxa"/>
            <w:vAlign w:val="center"/>
          </w:tcPr>
          <w:p w14:paraId="0B211F4C"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520" w:type="dxa"/>
            <w:vAlign w:val="center"/>
          </w:tcPr>
          <w:p w14:paraId="10BA54FE"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800" w:type="dxa"/>
            <w:vAlign w:val="center"/>
          </w:tcPr>
          <w:p w14:paraId="575B5875"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440" w:type="dxa"/>
            <w:vAlign w:val="center"/>
          </w:tcPr>
          <w:p w14:paraId="665D6595"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720" w:type="dxa"/>
            <w:vAlign w:val="center"/>
          </w:tcPr>
          <w:p w14:paraId="280EE03E" w14:textId="77777777" w:rsidR="006925A2" w:rsidRPr="007602EA" w:rsidRDefault="006925A2" w:rsidP="003516B8">
            <w:pPr>
              <w:ind w:leftChars="-50" w:left="-105" w:rightChars="-50" w:right="-105"/>
              <w:jc w:val="center"/>
              <w:rPr>
                <w:rFonts w:ascii="仿宋_GB2312" w:eastAsia="仿宋_GB2312" w:hAnsi="Calibri" w:cs="Times New Roman"/>
                <w:sz w:val="24"/>
              </w:rPr>
            </w:pPr>
          </w:p>
        </w:tc>
      </w:tr>
    </w:tbl>
    <w:p w14:paraId="49D3BDBC" w14:textId="77777777" w:rsidR="006925A2" w:rsidRDefault="006925A2" w:rsidP="006925A2">
      <w:pPr>
        <w:ind w:firstLineChars="100" w:firstLine="240"/>
        <w:rPr>
          <w:rFonts w:ascii="Calibri" w:eastAsia="宋体" w:hAnsi="Calibri" w:cs="Times New Roman"/>
        </w:rPr>
      </w:pPr>
      <w:r>
        <w:rPr>
          <w:rFonts w:ascii="仿宋_GB2312" w:eastAsia="仿宋_GB2312" w:hAnsi="Calibri" w:cs="Times New Roman" w:hint="eastAsia"/>
          <w:sz w:val="24"/>
        </w:rPr>
        <w:t xml:space="preserve">保存部门：                                                                                   </w:t>
      </w:r>
      <w:r w:rsidRPr="00613264">
        <w:rPr>
          <w:rFonts w:ascii="仿宋_GB2312" w:eastAsia="仿宋_GB2312" w:hAnsi="Calibri" w:cs="Times New Roman" w:hint="eastAsia"/>
          <w:sz w:val="24"/>
        </w:rPr>
        <w:t>保存期限：    年</w:t>
      </w:r>
    </w:p>
    <w:p w14:paraId="5B22A9E4" w14:textId="77777777" w:rsidR="00360FBC" w:rsidRDefault="00360FBC" w:rsidP="00385695">
      <w:pPr>
        <w:spacing w:line="500" w:lineRule="exact"/>
        <w:ind w:firstLineChars="200" w:firstLine="560"/>
        <w:rPr>
          <w:rFonts w:asciiTheme="minorEastAsia" w:hAnsiTheme="minorEastAsia"/>
          <w:sz w:val="28"/>
          <w:szCs w:val="28"/>
        </w:rPr>
      </w:pPr>
    </w:p>
    <w:p w14:paraId="5BDC6C70" w14:textId="77777777" w:rsidR="006925A2" w:rsidRDefault="006925A2" w:rsidP="00385695">
      <w:pPr>
        <w:spacing w:line="500" w:lineRule="exact"/>
        <w:ind w:firstLineChars="200" w:firstLine="560"/>
        <w:rPr>
          <w:rFonts w:asciiTheme="minorEastAsia" w:hAnsiTheme="minorEastAsia"/>
          <w:sz w:val="28"/>
          <w:szCs w:val="28"/>
        </w:rPr>
        <w:sectPr w:rsidR="006925A2" w:rsidSect="006925A2">
          <w:pgSz w:w="16838" w:h="11906" w:orient="landscape"/>
          <w:pgMar w:top="1021" w:right="1440" w:bottom="1021" w:left="1440" w:header="851" w:footer="992" w:gutter="0"/>
          <w:cols w:space="425"/>
          <w:docGrid w:type="lines" w:linePitch="312"/>
        </w:sectPr>
      </w:pPr>
    </w:p>
    <w:p w14:paraId="3238F202" w14:textId="77777777" w:rsidR="00360FBC" w:rsidRDefault="00360FBC" w:rsidP="00385695">
      <w:pPr>
        <w:spacing w:line="500" w:lineRule="exact"/>
        <w:ind w:firstLineChars="200" w:firstLine="560"/>
        <w:rPr>
          <w:rFonts w:asciiTheme="minorEastAsia" w:hAnsiTheme="minorEastAsia"/>
          <w:sz w:val="28"/>
          <w:szCs w:val="28"/>
        </w:rPr>
      </w:pPr>
    </w:p>
    <w:p w14:paraId="4DA91117" w14:textId="77777777" w:rsidR="006603C0" w:rsidRPr="00BA4232" w:rsidRDefault="006603C0" w:rsidP="00BA4232">
      <w:pPr>
        <w:pStyle w:val="12"/>
        <w:spacing w:before="0" w:after="0" w:line="460" w:lineRule="exact"/>
        <w:ind w:left="2517" w:firstLineChars="214" w:firstLine="602"/>
        <w:jc w:val="both"/>
        <w:outlineLvl w:val="0"/>
      </w:pPr>
      <w:bookmarkStart w:id="30" w:name="_Toc391046323"/>
      <w:r w:rsidRPr="00BA4232">
        <w:rPr>
          <w:rFonts w:hint="eastAsia"/>
        </w:rPr>
        <w:t>表3.8 风险培训教育记录</w:t>
      </w:r>
      <w:bookmarkEnd w:id="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1485"/>
        <w:gridCol w:w="3031"/>
        <w:gridCol w:w="1298"/>
        <w:gridCol w:w="1299"/>
        <w:gridCol w:w="1299"/>
        <w:gridCol w:w="1210"/>
      </w:tblGrid>
      <w:tr w:rsidR="006603C0" w14:paraId="79649BBC" w14:textId="77777777" w:rsidTr="003516B8">
        <w:trPr>
          <w:trHeight w:val="593"/>
          <w:jc w:val="center"/>
        </w:trPr>
        <w:tc>
          <w:tcPr>
            <w:tcW w:w="1502" w:type="dxa"/>
            <w:gridSpan w:val="2"/>
            <w:vAlign w:val="center"/>
          </w:tcPr>
          <w:p w14:paraId="6A017B71" w14:textId="77777777" w:rsidR="006603C0" w:rsidRDefault="006603C0" w:rsidP="003516B8">
            <w:pPr>
              <w:widowControl/>
              <w:jc w:val="center"/>
              <w:rPr>
                <w:rFonts w:ascii="宋体" w:hAnsi="宋体" w:cs="宋体"/>
                <w:kern w:val="0"/>
                <w:sz w:val="24"/>
              </w:rPr>
            </w:pPr>
            <w:r>
              <w:rPr>
                <w:rFonts w:ascii="宋体" w:hAnsi="宋体" w:cs="宋体" w:hint="eastAsia"/>
                <w:kern w:val="0"/>
                <w:sz w:val="24"/>
              </w:rPr>
              <w:t>教育类别</w:t>
            </w:r>
          </w:p>
        </w:tc>
        <w:tc>
          <w:tcPr>
            <w:tcW w:w="3031" w:type="dxa"/>
            <w:vAlign w:val="center"/>
          </w:tcPr>
          <w:p w14:paraId="55E980F5" w14:textId="77777777" w:rsidR="006603C0" w:rsidRDefault="006603C0" w:rsidP="003516B8">
            <w:pPr>
              <w:widowControl/>
              <w:jc w:val="center"/>
              <w:rPr>
                <w:rFonts w:ascii="宋体" w:hAnsi="宋体" w:cs="宋体"/>
                <w:kern w:val="0"/>
                <w:sz w:val="24"/>
              </w:rPr>
            </w:pPr>
          </w:p>
        </w:tc>
        <w:tc>
          <w:tcPr>
            <w:tcW w:w="1298" w:type="dxa"/>
            <w:vAlign w:val="center"/>
          </w:tcPr>
          <w:p w14:paraId="7A0507D9" w14:textId="77777777" w:rsidR="006603C0" w:rsidRDefault="006603C0" w:rsidP="003516B8">
            <w:pPr>
              <w:widowControl/>
              <w:jc w:val="center"/>
              <w:rPr>
                <w:rFonts w:ascii="宋体" w:hAnsi="宋体" w:cs="宋体"/>
                <w:kern w:val="0"/>
                <w:sz w:val="24"/>
              </w:rPr>
            </w:pPr>
            <w:r>
              <w:rPr>
                <w:rFonts w:ascii="宋体" w:hAnsi="宋体" w:cs="宋体" w:hint="eastAsia"/>
                <w:kern w:val="0"/>
                <w:sz w:val="24"/>
              </w:rPr>
              <w:t>培训课程</w:t>
            </w:r>
          </w:p>
        </w:tc>
        <w:tc>
          <w:tcPr>
            <w:tcW w:w="3808" w:type="dxa"/>
            <w:gridSpan w:val="3"/>
            <w:vAlign w:val="center"/>
          </w:tcPr>
          <w:p w14:paraId="2E0B0FA9" w14:textId="77777777" w:rsidR="006603C0" w:rsidRDefault="006603C0" w:rsidP="003516B8">
            <w:pPr>
              <w:widowControl/>
              <w:jc w:val="center"/>
              <w:rPr>
                <w:rFonts w:ascii="宋体" w:hAnsi="宋体" w:cs="宋体"/>
                <w:kern w:val="0"/>
                <w:sz w:val="24"/>
              </w:rPr>
            </w:pPr>
          </w:p>
        </w:tc>
      </w:tr>
      <w:tr w:rsidR="006603C0" w14:paraId="7E0A3EA4" w14:textId="77777777" w:rsidTr="003516B8">
        <w:trPr>
          <w:jc w:val="center"/>
        </w:trPr>
        <w:tc>
          <w:tcPr>
            <w:tcW w:w="1502" w:type="dxa"/>
            <w:gridSpan w:val="2"/>
            <w:vAlign w:val="center"/>
          </w:tcPr>
          <w:p w14:paraId="23B7773B" w14:textId="77777777" w:rsidR="006603C0" w:rsidRDefault="006603C0" w:rsidP="003516B8">
            <w:pPr>
              <w:widowControl/>
              <w:jc w:val="center"/>
              <w:rPr>
                <w:rFonts w:ascii="宋体" w:hAnsi="宋体" w:cs="宋体"/>
                <w:kern w:val="0"/>
                <w:sz w:val="24"/>
              </w:rPr>
            </w:pPr>
            <w:r>
              <w:rPr>
                <w:rFonts w:ascii="宋体" w:hAnsi="宋体" w:cs="宋体" w:hint="eastAsia"/>
                <w:kern w:val="0"/>
                <w:sz w:val="24"/>
              </w:rPr>
              <w:t>主讲单位（部门）</w:t>
            </w:r>
          </w:p>
        </w:tc>
        <w:tc>
          <w:tcPr>
            <w:tcW w:w="3031" w:type="dxa"/>
            <w:vAlign w:val="center"/>
          </w:tcPr>
          <w:p w14:paraId="5065D6B1" w14:textId="77777777" w:rsidR="006603C0" w:rsidRDefault="006603C0" w:rsidP="003516B8">
            <w:pPr>
              <w:widowControl/>
              <w:jc w:val="center"/>
              <w:rPr>
                <w:rFonts w:ascii="宋体" w:hAnsi="宋体" w:cs="宋体"/>
                <w:kern w:val="0"/>
                <w:sz w:val="24"/>
              </w:rPr>
            </w:pPr>
          </w:p>
        </w:tc>
        <w:tc>
          <w:tcPr>
            <w:tcW w:w="1298" w:type="dxa"/>
            <w:vAlign w:val="center"/>
          </w:tcPr>
          <w:p w14:paraId="6DEA3058" w14:textId="77777777" w:rsidR="006603C0" w:rsidRDefault="006603C0" w:rsidP="003516B8">
            <w:pPr>
              <w:widowControl/>
              <w:jc w:val="center"/>
              <w:rPr>
                <w:rFonts w:ascii="宋体" w:hAnsi="宋体" w:cs="宋体"/>
                <w:kern w:val="0"/>
                <w:sz w:val="24"/>
              </w:rPr>
            </w:pPr>
            <w:r>
              <w:rPr>
                <w:rFonts w:ascii="宋体" w:hAnsi="宋体" w:cs="宋体" w:hint="eastAsia"/>
                <w:kern w:val="0"/>
                <w:sz w:val="24"/>
              </w:rPr>
              <w:t>主讲人</w:t>
            </w:r>
          </w:p>
        </w:tc>
        <w:tc>
          <w:tcPr>
            <w:tcW w:w="1299" w:type="dxa"/>
            <w:vAlign w:val="center"/>
          </w:tcPr>
          <w:p w14:paraId="4C4D9D53" w14:textId="77777777" w:rsidR="006603C0" w:rsidRDefault="006603C0" w:rsidP="003516B8">
            <w:pPr>
              <w:widowControl/>
              <w:jc w:val="center"/>
              <w:rPr>
                <w:rFonts w:ascii="宋体" w:hAnsi="宋体" w:cs="宋体"/>
                <w:kern w:val="0"/>
                <w:sz w:val="24"/>
              </w:rPr>
            </w:pPr>
          </w:p>
        </w:tc>
        <w:tc>
          <w:tcPr>
            <w:tcW w:w="1299" w:type="dxa"/>
            <w:vAlign w:val="center"/>
          </w:tcPr>
          <w:p w14:paraId="58994EA5" w14:textId="77777777" w:rsidR="006603C0" w:rsidRDefault="006603C0" w:rsidP="003516B8">
            <w:pPr>
              <w:widowControl/>
              <w:jc w:val="center"/>
              <w:rPr>
                <w:rFonts w:ascii="宋体" w:hAnsi="宋体" w:cs="宋体"/>
                <w:kern w:val="0"/>
                <w:sz w:val="24"/>
              </w:rPr>
            </w:pPr>
            <w:r>
              <w:rPr>
                <w:rFonts w:ascii="宋体" w:hAnsi="宋体" w:cs="宋体" w:hint="eastAsia"/>
                <w:kern w:val="0"/>
                <w:sz w:val="24"/>
              </w:rPr>
              <w:t>培训日期</w:t>
            </w:r>
          </w:p>
        </w:tc>
        <w:tc>
          <w:tcPr>
            <w:tcW w:w="1210" w:type="dxa"/>
            <w:vAlign w:val="center"/>
          </w:tcPr>
          <w:p w14:paraId="0C6AF373" w14:textId="77777777" w:rsidR="006603C0" w:rsidRDefault="006603C0" w:rsidP="003516B8">
            <w:pPr>
              <w:widowControl/>
              <w:jc w:val="center"/>
              <w:rPr>
                <w:rFonts w:ascii="宋体" w:hAnsi="宋体" w:cs="宋体"/>
                <w:kern w:val="0"/>
                <w:sz w:val="24"/>
              </w:rPr>
            </w:pPr>
          </w:p>
        </w:tc>
      </w:tr>
      <w:tr w:rsidR="006603C0" w14:paraId="36F346D4" w14:textId="77777777" w:rsidTr="003516B8">
        <w:trPr>
          <w:jc w:val="center"/>
        </w:trPr>
        <w:tc>
          <w:tcPr>
            <w:tcW w:w="1502" w:type="dxa"/>
            <w:gridSpan w:val="2"/>
            <w:vAlign w:val="center"/>
          </w:tcPr>
          <w:p w14:paraId="6A121ECC" w14:textId="77777777" w:rsidR="006603C0" w:rsidRDefault="006603C0" w:rsidP="003516B8">
            <w:pPr>
              <w:widowControl/>
              <w:jc w:val="center"/>
              <w:rPr>
                <w:rFonts w:ascii="宋体" w:hAnsi="宋体" w:cs="宋体"/>
                <w:kern w:val="0"/>
                <w:sz w:val="24"/>
              </w:rPr>
            </w:pPr>
            <w:r>
              <w:rPr>
                <w:rFonts w:ascii="宋体" w:hAnsi="宋体" w:cs="宋体" w:hint="eastAsia"/>
                <w:kern w:val="0"/>
                <w:sz w:val="24"/>
              </w:rPr>
              <w:t>受教育单位（部门）</w:t>
            </w:r>
          </w:p>
        </w:tc>
        <w:tc>
          <w:tcPr>
            <w:tcW w:w="3031" w:type="dxa"/>
            <w:vAlign w:val="center"/>
          </w:tcPr>
          <w:p w14:paraId="543476D0" w14:textId="77777777" w:rsidR="006603C0" w:rsidRDefault="006603C0" w:rsidP="003516B8">
            <w:pPr>
              <w:widowControl/>
              <w:jc w:val="center"/>
              <w:rPr>
                <w:rFonts w:ascii="宋体" w:hAnsi="宋体" w:cs="宋体"/>
                <w:kern w:val="0"/>
                <w:sz w:val="24"/>
              </w:rPr>
            </w:pPr>
          </w:p>
        </w:tc>
        <w:tc>
          <w:tcPr>
            <w:tcW w:w="1298" w:type="dxa"/>
            <w:vAlign w:val="center"/>
          </w:tcPr>
          <w:p w14:paraId="7BBEE951" w14:textId="77777777" w:rsidR="006603C0" w:rsidRDefault="006603C0" w:rsidP="003516B8">
            <w:pPr>
              <w:widowControl/>
              <w:jc w:val="center"/>
              <w:rPr>
                <w:rFonts w:ascii="宋体" w:hAnsi="宋体" w:cs="宋体"/>
                <w:kern w:val="0"/>
                <w:sz w:val="24"/>
              </w:rPr>
            </w:pPr>
            <w:r>
              <w:rPr>
                <w:rFonts w:ascii="宋体" w:hAnsi="宋体" w:cs="宋体" w:hint="eastAsia"/>
                <w:kern w:val="0"/>
                <w:sz w:val="24"/>
              </w:rPr>
              <w:t>人  数</w:t>
            </w:r>
          </w:p>
        </w:tc>
        <w:tc>
          <w:tcPr>
            <w:tcW w:w="1299" w:type="dxa"/>
            <w:vAlign w:val="center"/>
          </w:tcPr>
          <w:p w14:paraId="6609CDDF" w14:textId="77777777" w:rsidR="006603C0" w:rsidRDefault="006603C0" w:rsidP="003516B8">
            <w:pPr>
              <w:widowControl/>
              <w:jc w:val="center"/>
              <w:rPr>
                <w:rFonts w:ascii="宋体" w:hAnsi="宋体" w:cs="宋体"/>
                <w:kern w:val="0"/>
                <w:sz w:val="24"/>
              </w:rPr>
            </w:pPr>
          </w:p>
        </w:tc>
        <w:tc>
          <w:tcPr>
            <w:tcW w:w="1299" w:type="dxa"/>
            <w:vAlign w:val="center"/>
          </w:tcPr>
          <w:p w14:paraId="212BD12F" w14:textId="77777777" w:rsidR="006603C0" w:rsidRDefault="006603C0" w:rsidP="003516B8">
            <w:pPr>
              <w:widowControl/>
              <w:jc w:val="center"/>
              <w:rPr>
                <w:rFonts w:ascii="宋体" w:hAnsi="宋体" w:cs="宋体"/>
                <w:kern w:val="0"/>
                <w:sz w:val="24"/>
              </w:rPr>
            </w:pPr>
            <w:r>
              <w:rPr>
                <w:rFonts w:ascii="宋体" w:hAnsi="宋体" w:cs="宋体" w:hint="eastAsia"/>
                <w:kern w:val="0"/>
                <w:sz w:val="24"/>
              </w:rPr>
              <w:t>学  时</w:t>
            </w:r>
          </w:p>
        </w:tc>
        <w:tc>
          <w:tcPr>
            <w:tcW w:w="1210" w:type="dxa"/>
            <w:vAlign w:val="center"/>
          </w:tcPr>
          <w:p w14:paraId="2904C481" w14:textId="77777777" w:rsidR="006603C0" w:rsidRDefault="006603C0" w:rsidP="003516B8">
            <w:pPr>
              <w:widowControl/>
              <w:jc w:val="center"/>
              <w:rPr>
                <w:rFonts w:ascii="宋体" w:hAnsi="宋体" w:cs="宋体"/>
                <w:kern w:val="0"/>
                <w:sz w:val="24"/>
              </w:rPr>
            </w:pPr>
          </w:p>
        </w:tc>
      </w:tr>
      <w:tr w:rsidR="006603C0" w14:paraId="14C610E1" w14:textId="77777777" w:rsidTr="003516B8">
        <w:trPr>
          <w:trHeight w:val="4536"/>
          <w:jc w:val="center"/>
        </w:trPr>
        <w:tc>
          <w:tcPr>
            <w:tcW w:w="9639" w:type="dxa"/>
            <w:gridSpan w:val="7"/>
          </w:tcPr>
          <w:p w14:paraId="2DF1152C" w14:textId="77777777" w:rsidR="006603C0" w:rsidRDefault="006603C0" w:rsidP="009D7577">
            <w:pPr>
              <w:widowControl/>
              <w:spacing w:beforeLines="25" w:before="60"/>
              <w:jc w:val="left"/>
              <w:rPr>
                <w:rFonts w:ascii="宋体" w:hAnsi="宋体" w:cs="宋体"/>
                <w:kern w:val="0"/>
                <w:sz w:val="24"/>
              </w:rPr>
            </w:pPr>
            <w:r>
              <w:rPr>
                <w:rFonts w:ascii="宋体" w:hAnsi="宋体" w:cs="宋体" w:hint="eastAsia"/>
                <w:kern w:val="0"/>
                <w:sz w:val="24"/>
              </w:rPr>
              <w:t>教育内容：</w:t>
            </w:r>
          </w:p>
        </w:tc>
      </w:tr>
      <w:tr w:rsidR="006603C0" w14:paraId="58855A62" w14:textId="77777777" w:rsidTr="003516B8">
        <w:trPr>
          <w:gridBefore w:val="1"/>
          <w:wBefore w:w="17" w:type="dxa"/>
          <w:trHeight w:val="2835"/>
          <w:jc w:val="center"/>
        </w:trPr>
        <w:tc>
          <w:tcPr>
            <w:tcW w:w="9622" w:type="dxa"/>
            <w:gridSpan w:val="6"/>
          </w:tcPr>
          <w:p w14:paraId="0D823DB1" w14:textId="77777777" w:rsidR="006603C0" w:rsidRDefault="006603C0" w:rsidP="003516B8">
            <w:pPr>
              <w:rPr>
                <w:rFonts w:ascii="宋体" w:hAnsi="宋体"/>
                <w:sz w:val="24"/>
              </w:rPr>
            </w:pPr>
            <w:r>
              <w:rPr>
                <w:rFonts w:ascii="宋体" w:hAnsi="宋体" w:hint="eastAsia"/>
                <w:sz w:val="24"/>
              </w:rPr>
              <w:t>效果评估：（包括内容、教材、考核情况等）</w:t>
            </w:r>
          </w:p>
        </w:tc>
      </w:tr>
      <w:tr w:rsidR="006603C0" w14:paraId="2726B25E" w14:textId="77777777" w:rsidTr="003516B8">
        <w:trPr>
          <w:gridBefore w:val="1"/>
          <w:wBefore w:w="17" w:type="dxa"/>
          <w:trHeight w:val="2835"/>
          <w:jc w:val="center"/>
        </w:trPr>
        <w:tc>
          <w:tcPr>
            <w:tcW w:w="9622" w:type="dxa"/>
            <w:gridSpan w:val="6"/>
          </w:tcPr>
          <w:p w14:paraId="0EE94C74" w14:textId="77777777" w:rsidR="006603C0" w:rsidRDefault="006603C0" w:rsidP="003516B8">
            <w:pPr>
              <w:rPr>
                <w:rFonts w:ascii="宋体" w:hAnsi="宋体"/>
                <w:sz w:val="24"/>
              </w:rPr>
            </w:pPr>
            <w:r>
              <w:rPr>
                <w:rFonts w:ascii="宋体" w:hAnsi="宋体" w:hint="eastAsia"/>
                <w:sz w:val="24"/>
              </w:rPr>
              <w:t>评估结论：（采取的相应改进措施）</w:t>
            </w:r>
          </w:p>
        </w:tc>
      </w:tr>
    </w:tbl>
    <w:p w14:paraId="12958AC8" w14:textId="77777777" w:rsidR="006603C0" w:rsidRDefault="006603C0" w:rsidP="006603C0"/>
    <w:p w14:paraId="0DF9CAD7" w14:textId="77777777" w:rsidR="006603C0" w:rsidRPr="006603C0" w:rsidRDefault="006603C0" w:rsidP="00385695">
      <w:pPr>
        <w:spacing w:line="500" w:lineRule="exact"/>
        <w:ind w:firstLineChars="200" w:firstLine="560"/>
        <w:rPr>
          <w:rFonts w:asciiTheme="minorEastAsia" w:hAnsiTheme="minorEastAsia"/>
          <w:sz w:val="28"/>
          <w:szCs w:val="28"/>
        </w:rPr>
      </w:pPr>
    </w:p>
    <w:p w14:paraId="42E745B7" w14:textId="77777777" w:rsidR="003516B8" w:rsidRPr="00BA4232" w:rsidRDefault="003516B8" w:rsidP="00BA4232">
      <w:pPr>
        <w:pStyle w:val="12"/>
        <w:spacing w:before="0" w:after="0" w:line="460" w:lineRule="exact"/>
        <w:ind w:left="2517" w:firstLineChars="214" w:firstLine="602"/>
        <w:jc w:val="both"/>
        <w:outlineLvl w:val="0"/>
      </w:pPr>
      <w:bookmarkStart w:id="31" w:name="_Toc334616163"/>
      <w:bookmarkStart w:id="32" w:name="_Toc389671693"/>
      <w:bookmarkStart w:id="33" w:name="_Toc389671943"/>
      <w:bookmarkStart w:id="34" w:name="_Toc389672008"/>
      <w:bookmarkStart w:id="35" w:name="_Toc391046324"/>
      <w:r w:rsidRPr="00BA4232">
        <w:rPr>
          <w:rFonts w:hint="eastAsia"/>
        </w:rPr>
        <w:lastRenderedPageBreak/>
        <w:t>表3.9 隐患整改通知书</w:t>
      </w:r>
      <w:bookmarkEnd w:id="31"/>
      <w:bookmarkEnd w:id="32"/>
      <w:bookmarkEnd w:id="33"/>
      <w:bookmarkEnd w:id="34"/>
      <w:bookmarkEnd w:id="35"/>
    </w:p>
    <w:p w14:paraId="3D6A4C61" w14:textId="77777777" w:rsidR="003516B8" w:rsidRPr="000742C3" w:rsidRDefault="003516B8" w:rsidP="009D7577">
      <w:pPr>
        <w:spacing w:afterLines="50" w:after="120"/>
        <w:jc w:val="center"/>
        <w:rPr>
          <w:rFonts w:ascii="宋体" w:hAnsi="宋体"/>
          <w:b/>
          <w:sz w:val="24"/>
        </w:rPr>
      </w:pPr>
      <w:r w:rsidRPr="000742C3">
        <w:rPr>
          <w:rFonts w:ascii="宋体" w:hAnsi="宋体" w:cs="黑体" w:hint="eastAsia"/>
          <w:kern w:val="0"/>
          <w:sz w:val="24"/>
        </w:rPr>
        <w:t>第（      年）    号</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576"/>
        <w:gridCol w:w="2104"/>
        <w:gridCol w:w="2753"/>
      </w:tblGrid>
      <w:tr w:rsidR="003516B8" w:rsidRPr="000742C3" w14:paraId="08CCC2EC" w14:textId="77777777" w:rsidTr="003516B8">
        <w:trPr>
          <w:trHeight w:val="1714"/>
        </w:trPr>
        <w:tc>
          <w:tcPr>
            <w:tcW w:w="9413" w:type="dxa"/>
            <w:gridSpan w:val="4"/>
          </w:tcPr>
          <w:p w14:paraId="32010958" w14:textId="77777777" w:rsidR="003516B8" w:rsidRPr="000742C3" w:rsidRDefault="003516B8" w:rsidP="003516B8">
            <w:pPr>
              <w:rPr>
                <w:rFonts w:ascii="宋体" w:hAnsi="宋体"/>
                <w:sz w:val="24"/>
              </w:rPr>
            </w:pPr>
            <w:r w:rsidRPr="000742C3">
              <w:rPr>
                <w:rFonts w:ascii="宋体" w:hAnsi="宋体" w:hint="eastAsia"/>
                <w:sz w:val="24"/>
              </w:rPr>
              <w:t>经</w:t>
            </w:r>
            <w:r>
              <w:rPr>
                <w:rFonts w:ascii="宋体" w:hAnsi="宋体" w:hint="eastAsia"/>
                <w:sz w:val="24"/>
              </w:rPr>
              <w:t xml:space="preserve">   </w:t>
            </w:r>
            <w:r w:rsidRPr="000742C3">
              <w:rPr>
                <w:rFonts w:ascii="宋体" w:hAnsi="宋体" w:hint="eastAsia"/>
                <w:sz w:val="24"/>
              </w:rPr>
              <w:t>月</w:t>
            </w:r>
            <w:r>
              <w:rPr>
                <w:rFonts w:ascii="宋体" w:hAnsi="宋体" w:hint="eastAsia"/>
                <w:sz w:val="24"/>
              </w:rPr>
              <w:t xml:space="preserve">   </w:t>
            </w:r>
            <w:r w:rsidRPr="000742C3">
              <w:rPr>
                <w:rFonts w:ascii="宋体" w:hAnsi="宋体" w:hint="eastAsia"/>
                <w:sz w:val="24"/>
              </w:rPr>
              <w:t>日经，你部门存在如下安全隐患，经我科研究，现提出如下整改意见：</w:t>
            </w:r>
          </w:p>
          <w:p w14:paraId="6CD04238" w14:textId="77777777" w:rsidR="003516B8" w:rsidRPr="000742C3" w:rsidRDefault="003516B8" w:rsidP="003516B8">
            <w:pPr>
              <w:rPr>
                <w:rFonts w:ascii="宋体" w:hAnsi="宋体"/>
                <w:sz w:val="24"/>
              </w:rPr>
            </w:pPr>
          </w:p>
          <w:p w14:paraId="0C89429A" w14:textId="77777777" w:rsidR="003516B8" w:rsidRPr="000742C3" w:rsidRDefault="003516B8" w:rsidP="003516B8">
            <w:pPr>
              <w:rPr>
                <w:rFonts w:ascii="宋体" w:hAnsi="宋体"/>
                <w:sz w:val="24"/>
              </w:rPr>
            </w:pPr>
          </w:p>
        </w:tc>
      </w:tr>
      <w:tr w:rsidR="003516B8" w:rsidRPr="000742C3" w14:paraId="39617F40" w14:textId="77777777" w:rsidTr="003516B8">
        <w:trPr>
          <w:trHeight w:val="510"/>
        </w:trPr>
        <w:tc>
          <w:tcPr>
            <w:tcW w:w="1980" w:type="dxa"/>
            <w:vAlign w:val="center"/>
          </w:tcPr>
          <w:p w14:paraId="325E9B52" w14:textId="77777777" w:rsidR="003516B8" w:rsidRPr="000742C3" w:rsidRDefault="003516B8" w:rsidP="003516B8">
            <w:pPr>
              <w:jc w:val="center"/>
              <w:rPr>
                <w:rFonts w:ascii="宋体" w:hAnsi="宋体"/>
                <w:sz w:val="24"/>
              </w:rPr>
            </w:pPr>
            <w:r w:rsidRPr="000742C3">
              <w:rPr>
                <w:rFonts w:ascii="宋体" w:hAnsi="宋体" w:hint="eastAsia"/>
                <w:sz w:val="24"/>
              </w:rPr>
              <w:t>隐患名称</w:t>
            </w:r>
          </w:p>
        </w:tc>
        <w:tc>
          <w:tcPr>
            <w:tcW w:w="4680" w:type="dxa"/>
            <w:gridSpan w:val="2"/>
            <w:vAlign w:val="center"/>
          </w:tcPr>
          <w:p w14:paraId="72796C7B" w14:textId="77777777" w:rsidR="003516B8" w:rsidRPr="000742C3" w:rsidRDefault="003516B8" w:rsidP="003516B8">
            <w:pPr>
              <w:jc w:val="center"/>
              <w:rPr>
                <w:rFonts w:ascii="宋体" w:hAnsi="宋体"/>
                <w:sz w:val="24"/>
              </w:rPr>
            </w:pPr>
            <w:r w:rsidRPr="000742C3">
              <w:rPr>
                <w:rFonts w:ascii="宋体" w:hAnsi="宋体" w:hint="eastAsia"/>
                <w:sz w:val="24"/>
              </w:rPr>
              <w:t>原因分析</w:t>
            </w:r>
          </w:p>
        </w:tc>
        <w:tc>
          <w:tcPr>
            <w:tcW w:w="2753" w:type="dxa"/>
            <w:vAlign w:val="center"/>
          </w:tcPr>
          <w:p w14:paraId="3743A6C4" w14:textId="77777777" w:rsidR="003516B8" w:rsidRPr="000742C3" w:rsidRDefault="003516B8" w:rsidP="003516B8">
            <w:pPr>
              <w:jc w:val="center"/>
              <w:rPr>
                <w:rFonts w:ascii="宋体" w:hAnsi="宋体"/>
                <w:sz w:val="24"/>
              </w:rPr>
            </w:pPr>
            <w:r w:rsidRPr="000742C3">
              <w:rPr>
                <w:rFonts w:ascii="宋体" w:hAnsi="宋体" w:hint="eastAsia"/>
                <w:sz w:val="24"/>
              </w:rPr>
              <w:t>隐患类型（一般/重大）</w:t>
            </w:r>
          </w:p>
        </w:tc>
      </w:tr>
      <w:tr w:rsidR="003516B8" w:rsidRPr="000742C3" w14:paraId="73D45D2C" w14:textId="77777777" w:rsidTr="003516B8">
        <w:trPr>
          <w:trHeight w:val="1461"/>
        </w:trPr>
        <w:tc>
          <w:tcPr>
            <w:tcW w:w="1980" w:type="dxa"/>
            <w:vAlign w:val="center"/>
          </w:tcPr>
          <w:p w14:paraId="6C5B901E" w14:textId="77777777" w:rsidR="003516B8" w:rsidRPr="000742C3" w:rsidRDefault="003516B8" w:rsidP="003516B8">
            <w:pPr>
              <w:jc w:val="center"/>
              <w:rPr>
                <w:rFonts w:ascii="宋体" w:hAnsi="宋体"/>
                <w:sz w:val="24"/>
              </w:rPr>
            </w:pPr>
          </w:p>
        </w:tc>
        <w:tc>
          <w:tcPr>
            <w:tcW w:w="4680" w:type="dxa"/>
            <w:gridSpan w:val="2"/>
            <w:vAlign w:val="center"/>
          </w:tcPr>
          <w:p w14:paraId="0FB4AEE3" w14:textId="77777777" w:rsidR="003516B8" w:rsidRPr="000742C3" w:rsidRDefault="003516B8" w:rsidP="003516B8">
            <w:pPr>
              <w:jc w:val="center"/>
              <w:rPr>
                <w:rFonts w:ascii="宋体" w:hAnsi="宋体"/>
                <w:sz w:val="24"/>
              </w:rPr>
            </w:pPr>
          </w:p>
        </w:tc>
        <w:tc>
          <w:tcPr>
            <w:tcW w:w="2753" w:type="dxa"/>
            <w:vAlign w:val="center"/>
          </w:tcPr>
          <w:p w14:paraId="21A5E1CE" w14:textId="77777777" w:rsidR="003516B8" w:rsidRPr="000742C3" w:rsidRDefault="003516B8" w:rsidP="003516B8">
            <w:pPr>
              <w:jc w:val="center"/>
              <w:rPr>
                <w:rFonts w:ascii="宋体" w:hAnsi="宋体"/>
                <w:sz w:val="24"/>
              </w:rPr>
            </w:pPr>
          </w:p>
        </w:tc>
      </w:tr>
      <w:tr w:rsidR="003516B8" w:rsidRPr="000742C3" w14:paraId="73A76888" w14:textId="77777777" w:rsidTr="003516B8">
        <w:trPr>
          <w:trHeight w:val="510"/>
        </w:trPr>
        <w:tc>
          <w:tcPr>
            <w:tcW w:w="9413" w:type="dxa"/>
            <w:gridSpan w:val="4"/>
            <w:vAlign w:val="center"/>
          </w:tcPr>
          <w:p w14:paraId="350749CF" w14:textId="77777777" w:rsidR="003516B8" w:rsidRPr="000742C3" w:rsidRDefault="003516B8" w:rsidP="003516B8">
            <w:pPr>
              <w:jc w:val="center"/>
              <w:rPr>
                <w:rFonts w:ascii="宋体" w:hAnsi="宋体"/>
                <w:sz w:val="24"/>
              </w:rPr>
            </w:pPr>
            <w:r w:rsidRPr="000742C3">
              <w:rPr>
                <w:rFonts w:ascii="宋体" w:hAnsi="宋体" w:hint="eastAsia"/>
                <w:sz w:val="24"/>
              </w:rPr>
              <w:t>整改措施</w:t>
            </w:r>
          </w:p>
        </w:tc>
      </w:tr>
      <w:tr w:rsidR="003516B8" w:rsidRPr="000742C3" w14:paraId="67144C50" w14:textId="77777777" w:rsidTr="003516B8">
        <w:trPr>
          <w:trHeight w:val="1803"/>
        </w:trPr>
        <w:tc>
          <w:tcPr>
            <w:tcW w:w="9413" w:type="dxa"/>
            <w:gridSpan w:val="4"/>
            <w:vAlign w:val="center"/>
          </w:tcPr>
          <w:p w14:paraId="78621D8B" w14:textId="77777777" w:rsidR="003516B8" w:rsidRPr="000742C3" w:rsidRDefault="003516B8" w:rsidP="003516B8">
            <w:pPr>
              <w:jc w:val="center"/>
              <w:rPr>
                <w:rFonts w:ascii="宋体" w:hAnsi="宋体"/>
                <w:sz w:val="24"/>
              </w:rPr>
            </w:pPr>
          </w:p>
        </w:tc>
      </w:tr>
      <w:tr w:rsidR="003516B8" w:rsidRPr="000742C3" w14:paraId="4CA45CCB" w14:textId="77777777" w:rsidTr="003516B8">
        <w:trPr>
          <w:trHeight w:val="510"/>
        </w:trPr>
        <w:tc>
          <w:tcPr>
            <w:tcW w:w="1980" w:type="dxa"/>
            <w:vAlign w:val="center"/>
          </w:tcPr>
          <w:p w14:paraId="10C08BC8" w14:textId="77777777" w:rsidR="003516B8" w:rsidRPr="000742C3" w:rsidRDefault="003516B8" w:rsidP="003516B8">
            <w:pPr>
              <w:jc w:val="center"/>
              <w:rPr>
                <w:rFonts w:ascii="宋体" w:hAnsi="宋体"/>
                <w:sz w:val="24"/>
              </w:rPr>
            </w:pPr>
            <w:r w:rsidRPr="000742C3">
              <w:rPr>
                <w:rFonts w:ascii="宋体" w:hAnsi="宋体" w:hint="eastAsia"/>
                <w:sz w:val="24"/>
              </w:rPr>
              <w:t>整改负责人</w:t>
            </w:r>
          </w:p>
        </w:tc>
        <w:tc>
          <w:tcPr>
            <w:tcW w:w="2576" w:type="dxa"/>
            <w:vAlign w:val="center"/>
          </w:tcPr>
          <w:p w14:paraId="45BF2EA7" w14:textId="77777777" w:rsidR="003516B8" w:rsidRPr="000742C3" w:rsidRDefault="003516B8" w:rsidP="003516B8">
            <w:pPr>
              <w:jc w:val="center"/>
              <w:rPr>
                <w:rFonts w:ascii="宋体" w:hAnsi="宋体"/>
                <w:sz w:val="24"/>
              </w:rPr>
            </w:pPr>
          </w:p>
        </w:tc>
        <w:tc>
          <w:tcPr>
            <w:tcW w:w="2104" w:type="dxa"/>
            <w:vAlign w:val="center"/>
          </w:tcPr>
          <w:p w14:paraId="526DA2F2" w14:textId="77777777" w:rsidR="003516B8" w:rsidRPr="000742C3" w:rsidRDefault="003516B8" w:rsidP="003516B8">
            <w:pPr>
              <w:jc w:val="center"/>
              <w:rPr>
                <w:rFonts w:ascii="宋体" w:hAnsi="宋体"/>
                <w:sz w:val="24"/>
              </w:rPr>
            </w:pPr>
            <w:r w:rsidRPr="000742C3">
              <w:rPr>
                <w:rFonts w:ascii="宋体" w:hAnsi="宋体" w:hint="eastAsia"/>
                <w:sz w:val="24"/>
              </w:rPr>
              <w:t>要求完成时间</w:t>
            </w:r>
          </w:p>
        </w:tc>
        <w:tc>
          <w:tcPr>
            <w:tcW w:w="2753" w:type="dxa"/>
            <w:vAlign w:val="center"/>
          </w:tcPr>
          <w:p w14:paraId="5310F56E" w14:textId="77777777" w:rsidR="003516B8" w:rsidRPr="000742C3" w:rsidRDefault="003516B8" w:rsidP="003516B8">
            <w:pPr>
              <w:jc w:val="center"/>
              <w:rPr>
                <w:rFonts w:ascii="宋体" w:hAnsi="宋体"/>
                <w:sz w:val="24"/>
              </w:rPr>
            </w:pPr>
            <w:r w:rsidRPr="000742C3">
              <w:rPr>
                <w:rFonts w:ascii="宋体" w:hAnsi="宋体" w:hint="eastAsia"/>
                <w:sz w:val="24"/>
              </w:rPr>
              <w:t xml:space="preserve">         年   月   日</w:t>
            </w:r>
          </w:p>
        </w:tc>
      </w:tr>
      <w:tr w:rsidR="003516B8" w:rsidRPr="000742C3" w14:paraId="2D89C54E" w14:textId="77777777" w:rsidTr="003516B8">
        <w:trPr>
          <w:trHeight w:val="510"/>
        </w:trPr>
        <w:tc>
          <w:tcPr>
            <w:tcW w:w="1980" w:type="dxa"/>
            <w:vAlign w:val="center"/>
          </w:tcPr>
          <w:p w14:paraId="5888BDCC" w14:textId="77777777" w:rsidR="003516B8" w:rsidRPr="000742C3" w:rsidRDefault="003516B8" w:rsidP="003516B8">
            <w:pPr>
              <w:jc w:val="center"/>
              <w:rPr>
                <w:rFonts w:ascii="宋体" w:hAnsi="宋体"/>
                <w:sz w:val="24"/>
              </w:rPr>
            </w:pPr>
            <w:r w:rsidRPr="000742C3">
              <w:rPr>
                <w:rFonts w:ascii="宋体" w:hAnsi="宋体" w:hint="eastAsia"/>
                <w:sz w:val="24"/>
              </w:rPr>
              <w:t>签收人</w:t>
            </w:r>
          </w:p>
        </w:tc>
        <w:tc>
          <w:tcPr>
            <w:tcW w:w="2576" w:type="dxa"/>
            <w:vAlign w:val="center"/>
          </w:tcPr>
          <w:p w14:paraId="10E62416" w14:textId="77777777" w:rsidR="003516B8" w:rsidRPr="000742C3" w:rsidRDefault="003516B8" w:rsidP="003516B8">
            <w:pPr>
              <w:jc w:val="center"/>
              <w:rPr>
                <w:rFonts w:ascii="宋体" w:hAnsi="宋体"/>
                <w:sz w:val="24"/>
              </w:rPr>
            </w:pPr>
          </w:p>
        </w:tc>
        <w:tc>
          <w:tcPr>
            <w:tcW w:w="2104" w:type="dxa"/>
            <w:vAlign w:val="center"/>
          </w:tcPr>
          <w:p w14:paraId="680325D3" w14:textId="77777777" w:rsidR="003516B8" w:rsidRPr="000742C3" w:rsidRDefault="003516B8" w:rsidP="003516B8">
            <w:pPr>
              <w:jc w:val="center"/>
              <w:rPr>
                <w:rFonts w:ascii="宋体" w:hAnsi="宋体"/>
                <w:sz w:val="24"/>
              </w:rPr>
            </w:pPr>
            <w:r w:rsidRPr="000742C3">
              <w:rPr>
                <w:rFonts w:ascii="宋体" w:hAnsi="宋体" w:hint="eastAsia"/>
                <w:sz w:val="24"/>
              </w:rPr>
              <w:t>签收日期</w:t>
            </w:r>
          </w:p>
        </w:tc>
        <w:tc>
          <w:tcPr>
            <w:tcW w:w="2753" w:type="dxa"/>
            <w:vAlign w:val="center"/>
          </w:tcPr>
          <w:p w14:paraId="5BCEF494" w14:textId="77777777" w:rsidR="003516B8" w:rsidRPr="000742C3" w:rsidRDefault="003516B8" w:rsidP="003516B8">
            <w:pPr>
              <w:jc w:val="center"/>
              <w:rPr>
                <w:rFonts w:ascii="宋体" w:hAnsi="宋体"/>
                <w:sz w:val="24"/>
              </w:rPr>
            </w:pPr>
            <w:r w:rsidRPr="000742C3">
              <w:rPr>
                <w:rFonts w:ascii="宋体" w:hAnsi="宋体" w:hint="eastAsia"/>
                <w:sz w:val="24"/>
              </w:rPr>
              <w:t xml:space="preserve">         年   月   日</w:t>
            </w:r>
          </w:p>
        </w:tc>
      </w:tr>
      <w:tr w:rsidR="003516B8" w:rsidRPr="000742C3" w14:paraId="0E072F5D" w14:textId="77777777" w:rsidTr="003516B8">
        <w:trPr>
          <w:trHeight w:val="1030"/>
        </w:trPr>
        <w:tc>
          <w:tcPr>
            <w:tcW w:w="9413" w:type="dxa"/>
            <w:gridSpan w:val="4"/>
            <w:vAlign w:val="center"/>
          </w:tcPr>
          <w:p w14:paraId="19631EA0" w14:textId="77777777" w:rsidR="003516B8" w:rsidRPr="000742C3" w:rsidRDefault="003516B8" w:rsidP="003516B8">
            <w:pPr>
              <w:autoSpaceDE w:val="0"/>
              <w:autoSpaceDN w:val="0"/>
              <w:adjustRightInd w:val="0"/>
              <w:spacing w:line="311" w:lineRule="atLeast"/>
              <w:jc w:val="left"/>
              <w:rPr>
                <w:rFonts w:ascii="宋体" w:cs="宋体"/>
                <w:kern w:val="0"/>
                <w:sz w:val="24"/>
              </w:rPr>
            </w:pPr>
          </w:p>
          <w:p w14:paraId="0A9A9913" w14:textId="77777777" w:rsidR="003516B8" w:rsidRPr="000742C3" w:rsidRDefault="003516B8" w:rsidP="003516B8">
            <w:pPr>
              <w:autoSpaceDE w:val="0"/>
              <w:autoSpaceDN w:val="0"/>
              <w:adjustRightInd w:val="0"/>
              <w:spacing w:line="311" w:lineRule="atLeast"/>
              <w:ind w:firstLineChars="200" w:firstLine="480"/>
              <w:jc w:val="left"/>
              <w:rPr>
                <w:rFonts w:ascii="宋体" w:cs="宋体"/>
                <w:kern w:val="0"/>
                <w:sz w:val="24"/>
              </w:rPr>
            </w:pPr>
            <w:r w:rsidRPr="000742C3">
              <w:rPr>
                <w:rFonts w:ascii="宋体" w:cs="宋体" w:hint="eastAsia"/>
                <w:kern w:val="0"/>
                <w:sz w:val="24"/>
              </w:rPr>
              <w:t>接此通知后，请按时间要求予以安排进行整改，并将隐患整改完成情况及时反馈。</w:t>
            </w:r>
          </w:p>
          <w:p w14:paraId="67EF232D" w14:textId="77777777" w:rsidR="003516B8" w:rsidRPr="000742C3" w:rsidRDefault="003516B8" w:rsidP="003516B8">
            <w:pPr>
              <w:autoSpaceDE w:val="0"/>
              <w:autoSpaceDN w:val="0"/>
              <w:adjustRightInd w:val="0"/>
              <w:spacing w:line="467" w:lineRule="atLeast"/>
              <w:ind w:firstLineChars="2000" w:firstLine="4800"/>
              <w:jc w:val="left"/>
              <w:rPr>
                <w:rFonts w:ascii="宋体" w:cs="宋体"/>
                <w:kern w:val="0"/>
                <w:sz w:val="24"/>
              </w:rPr>
            </w:pPr>
            <w:r w:rsidRPr="000742C3">
              <w:rPr>
                <w:rFonts w:ascii="宋体" w:cs="宋体" w:hint="eastAsia"/>
                <w:kern w:val="0"/>
                <w:sz w:val="24"/>
              </w:rPr>
              <w:t>（注：整改通知书下达部门签章）</w:t>
            </w:r>
            <w:r w:rsidRPr="000742C3">
              <w:rPr>
                <w:rFonts w:ascii="宋体" w:cs="宋体"/>
                <w:kern w:val="0"/>
                <w:sz w:val="24"/>
              </w:rPr>
              <w:t xml:space="preserve"> </w:t>
            </w:r>
          </w:p>
          <w:p w14:paraId="5C2554CE" w14:textId="77777777" w:rsidR="003516B8" w:rsidRPr="000742C3" w:rsidRDefault="003516B8" w:rsidP="003516B8">
            <w:pPr>
              <w:autoSpaceDE w:val="0"/>
              <w:autoSpaceDN w:val="0"/>
              <w:adjustRightInd w:val="0"/>
              <w:spacing w:line="467" w:lineRule="atLeast"/>
              <w:ind w:firstLineChars="2550" w:firstLine="6120"/>
              <w:jc w:val="left"/>
              <w:rPr>
                <w:rFonts w:ascii="宋体" w:cs="宋体"/>
                <w:kern w:val="0"/>
                <w:sz w:val="24"/>
              </w:rPr>
            </w:pPr>
            <w:r w:rsidRPr="000742C3">
              <w:rPr>
                <w:rFonts w:ascii="宋体" w:cs="宋体" w:hint="eastAsia"/>
                <w:kern w:val="0"/>
                <w:sz w:val="24"/>
              </w:rPr>
              <w:t>年   月   日</w:t>
            </w:r>
            <w:r w:rsidRPr="000742C3">
              <w:rPr>
                <w:rFonts w:ascii="宋体" w:cs="宋体"/>
                <w:kern w:val="0"/>
                <w:sz w:val="24"/>
              </w:rPr>
              <w:t xml:space="preserve"> </w:t>
            </w:r>
          </w:p>
          <w:p w14:paraId="1F334C6A" w14:textId="77777777" w:rsidR="003516B8" w:rsidRPr="000742C3" w:rsidRDefault="003516B8" w:rsidP="003516B8">
            <w:pPr>
              <w:jc w:val="center"/>
              <w:rPr>
                <w:rFonts w:ascii="宋体" w:hAnsi="宋体"/>
                <w:sz w:val="24"/>
              </w:rPr>
            </w:pPr>
          </w:p>
        </w:tc>
      </w:tr>
      <w:tr w:rsidR="003516B8" w:rsidRPr="000742C3" w14:paraId="4CC55D8F" w14:textId="77777777" w:rsidTr="003516B8">
        <w:trPr>
          <w:trHeight w:val="510"/>
        </w:trPr>
        <w:tc>
          <w:tcPr>
            <w:tcW w:w="9413" w:type="dxa"/>
            <w:gridSpan w:val="4"/>
            <w:vAlign w:val="center"/>
          </w:tcPr>
          <w:p w14:paraId="44B0C6BF" w14:textId="77777777" w:rsidR="003516B8" w:rsidRPr="000742C3" w:rsidRDefault="003516B8" w:rsidP="003516B8">
            <w:pPr>
              <w:rPr>
                <w:rFonts w:ascii="宋体" w:hAnsi="宋体"/>
                <w:sz w:val="24"/>
              </w:rPr>
            </w:pPr>
            <w:r w:rsidRPr="000742C3">
              <w:rPr>
                <w:rFonts w:ascii="宋体" w:hAnsi="宋体" w:hint="eastAsia"/>
                <w:sz w:val="24"/>
              </w:rPr>
              <w:t>编制单位：                                 签发人：</w:t>
            </w:r>
          </w:p>
        </w:tc>
      </w:tr>
      <w:tr w:rsidR="003516B8" w:rsidRPr="000742C3" w14:paraId="50ECD2E0" w14:textId="77777777" w:rsidTr="003516B8">
        <w:trPr>
          <w:trHeight w:val="1030"/>
        </w:trPr>
        <w:tc>
          <w:tcPr>
            <w:tcW w:w="9413" w:type="dxa"/>
            <w:gridSpan w:val="4"/>
          </w:tcPr>
          <w:p w14:paraId="4AA31E6D" w14:textId="77777777" w:rsidR="003516B8" w:rsidRPr="000742C3" w:rsidRDefault="003516B8" w:rsidP="003516B8">
            <w:pPr>
              <w:rPr>
                <w:rFonts w:ascii="宋体" w:hAnsi="宋体"/>
                <w:sz w:val="24"/>
              </w:rPr>
            </w:pPr>
            <w:r w:rsidRPr="000742C3">
              <w:rPr>
                <w:rFonts w:ascii="宋体" w:hAnsi="宋体" w:hint="eastAsia"/>
                <w:sz w:val="24"/>
              </w:rPr>
              <w:t>整改措施落实情况：</w:t>
            </w:r>
          </w:p>
          <w:p w14:paraId="6ED30F84" w14:textId="77777777" w:rsidR="003516B8" w:rsidRPr="000742C3" w:rsidRDefault="003516B8" w:rsidP="003516B8">
            <w:pPr>
              <w:rPr>
                <w:rFonts w:ascii="宋体" w:hAnsi="宋体"/>
                <w:sz w:val="24"/>
              </w:rPr>
            </w:pPr>
          </w:p>
          <w:p w14:paraId="32072594" w14:textId="77777777" w:rsidR="003516B8" w:rsidRPr="000742C3" w:rsidRDefault="003516B8" w:rsidP="003516B8">
            <w:pPr>
              <w:rPr>
                <w:rFonts w:ascii="宋体" w:hAnsi="宋体"/>
                <w:sz w:val="24"/>
              </w:rPr>
            </w:pPr>
          </w:p>
          <w:p w14:paraId="57396486" w14:textId="77777777" w:rsidR="003516B8" w:rsidRPr="000742C3" w:rsidRDefault="003516B8" w:rsidP="003516B8">
            <w:pPr>
              <w:rPr>
                <w:rFonts w:ascii="宋体" w:hAnsi="宋体"/>
                <w:sz w:val="24"/>
              </w:rPr>
            </w:pPr>
          </w:p>
          <w:p w14:paraId="4FD246A4" w14:textId="77777777" w:rsidR="003516B8" w:rsidRPr="000742C3" w:rsidRDefault="003516B8" w:rsidP="003516B8">
            <w:pPr>
              <w:ind w:firstLineChars="1300" w:firstLine="3120"/>
              <w:rPr>
                <w:rFonts w:ascii="宋体" w:hAnsi="宋体"/>
                <w:sz w:val="24"/>
              </w:rPr>
            </w:pPr>
            <w:r w:rsidRPr="000742C3">
              <w:rPr>
                <w:rFonts w:ascii="宋体" w:hAnsi="宋体" w:hint="eastAsia"/>
                <w:sz w:val="24"/>
              </w:rPr>
              <w:t>整改负责人：              整改日期：    年   月   日</w:t>
            </w:r>
          </w:p>
        </w:tc>
      </w:tr>
      <w:tr w:rsidR="003516B8" w:rsidRPr="000742C3" w14:paraId="5521A7DE" w14:textId="77777777" w:rsidTr="003516B8">
        <w:trPr>
          <w:trHeight w:val="1728"/>
        </w:trPr>
        <w:tc>
          <w:tcPr>
            <w:tcW w:w="9413" w:type="dxa"/>
            <w:gridSpan w:val="4"/>
          </w:tcPr>
          <w:p w14:paraId="2862B84A" w14:textId="77777777" w:rsidR="003516B8" w:rsidRPr="000742C3" w:rsidRDefault="003516B8" w:rsidP="003516B8">
            <w:pPr>
              <w:rPr>
                <w:rFonts w:ascii="宋体" w:hAnsi="宋体"/>
                <w:sz w:val="24"/>
              </w:rPr>
            </w:pPr>
            <w:r w:rsidRPr="000742C3">
              <w:rPr>
                <w:rFonts w:ascii="宋体" w:hAnsi="宋体" w:hint="eastAsia"/>
                <w:sz w:val="24"/>
              </w:rPr>
              <w:t>跟踪验证结果：</w:t>
            </w:r>
          </w:p>
          <w:p w14:paraId="6E44AB59" w14:textId="77777777" w:rsidR="003516B8" w:rsidRPr="000742C3" w:rsidRDefault="003516B8" w:rsidP="003516B8">
            <w:pPr>
              <w:rPr>
                <w:rFonts w:ascii="宋体" w:hAnsi="宋体"/>
                <w:sz w:val="24"/>
              </w:rPr>
            </w:pPr>
          </w:p>
          <w:p w14:paraId="5B6E6593" w14:textId="77777777" w:rsidR="003516B8" w:rsidRPr="000742C3" w:rsidRDefault="003516B8" w:rsidP="003516B8">
            <w:pPr>
              <w:rPr>
                <w:rFonts w:ascii="宋体" w:hAnsi="宋体"/>
                <w:sz w:val="24"/>
              </w:rPr>
            </w:pPr>
          </w:p>
          <w:p w14:paraId="353B9623" w14:textId="77777777" w:rsidR="003516B8" w:rsidRPr="000742C3" w:rsidRDefault="003516B8" w:rsidP="003516B8">
            <w:pPr>
              <w:rPr>
                <w:rFonts w:ascii="宋体" w:hAnsi="宋体"/>
                <w:sz w:val="24"/>
              </w:rPr>
            </w:pPr>
          </w:p>
          <w:p w14:paraId="49FB9F78" w14:textId="77777777" w:rsidR="003516B8" w:rsidRPr="000742C3" w:rsidRDefault="003516B8" w:rsidP="003516B8">
            <w:pPr>
              <w:rPr>
                <w:rFonts w:ascii="宋体" w:hAnsi="宋体"/>
                <w:sz w:val="24"/>
              </w:rPr>
            </w:pPr>
            <w:r w:rsidRPr="000742C3">
              <w:rPr>
                <w:rFonts w:ascii="宋体" w:hAnsi="宋体" w:hint="eastAsia"/>
                <w:sz w:val="24"/>
              </w:rPr>
              <w:t>验证人：                                            验证日期：    年   月   日</w:t>
            </w:r>
          </w:p>
        </w:tc>
      </w:tr>
    </w:tbl>
    <w:p w14:paraId="0731D15C" w14:textId="77777777" w:rsidR="00BA4232" w:rsidRDefault="00BA4232">
      <w:pPr>
        <w:widowControl/>
        <w:jc w:val="left"/>
        <w:rPr>
          <w:rFonts w:ascii="宋体" w:hAnsi="宋体"/>
          <w:b/>
          <w:bCs/>
          <w:sz w:val="28"/>
          <w:szCs w:val="28"/>
        </w:rPr>
      </w:pPr>
      <w:bookmarkStart w:id="36" w:name="_Toc299719292"/>
      <w:bookmarkStart w:id="37" w:name="_Toc299719441"/>
      <w:bookmarkStart w:id="38" w:name="_Toc334616164"/>
      <w:bookmarkStart w:id="39" w:name="_Toc389671694"/>
      <w:bookmarkStart w:id="40" w:name="_Toc389671944"/>
      <w:bookmarkStart w:id="41" w:name="_Toc389672009"/>
      <w:r>
        <w:br w:type="page"/>
      </w:r>
    </w:p>
    <w:p w14:paraId="1D396481" w14:textId="77777777" w:rsidR="003516B8" w:rsidRPr="00BA4232" w:rsidRDefault="003516B8" w:rsidP="00BA4232">
      <w:pPr>
        <w:pStyle w:val="12"/>
        <w:spacing w:before="0" w:after="0" w:line="460" w:lineRule="exact"/>
        <w:ind w:left="2517" w:firstLineChars="214" w:firstLine="602"/>
        <w:jc w:val="both"/>
        <w:outlineLvl w:val="0"/>
      </w:pPr>
      <w:bookmarkStart w:id="42" w:name="_Toc391046325"/>
      <w:r w:rsidRPr="00BA4232">
        <w:rPr>
          <w:rFonts w:hint="eastAsia"/>
        </w:rPr>
        <w:lastRenderedPageBreak/>
        <w:t>表3.10 隐患整改台账</w:t>
      </w:r>
      <w:bookmarkEnd w:id="36"/>
      <w:bookmarkEnd w:id="37"/>
      <w:bookmarkEnd w:id="38"/>
      <w:bookmarkEnd w:id="39"/>
      <w:bookmarkEnd w:id="40"/>
      <w:bookmarkEnd w:id="41"/>
      <w:bookmarkEnd w:id="42"/>
    </w:p>
    <w:tbl>
      <w:tblPr>
        <w:tblW w:w="9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1134"/>
        <w:gridCol w:w="2044"/>
        <w:gridCol w:w="1050"/>
        <w:gridCol w:w="1872"/>
        <w:gridCol w:w="1795"/>
        <w:gridCol w:w="1214"/>
      </w:tblGrid>
      <w:tr w:rsidR="003516B8" w:rsidRPr="000742C3" w14:paraId="1D6C7A91" w14:textId="77777777" w:rsidTr="003516B8">
        <w:trPr>
          <w:trHeight w:val="510"/>
          <w:jc w:val="center"/>
        </w:trPr>
        <w:tc>
          <w:tcPr>
            <w:tcW w:w="560" w:type="dxa"/>
            <w:vAlign w:val="center"/>
          </w:tcPr>
          <w:p w14:paraId="3DD1778A" w14:textId="77777777" w:rsidR="003516B8" w:rsidRPr="000742C3" w:rsidRDefault="003516B8" w:rsidP="003516B8">
            <w:pPr>
              <w:jc w:val="center"/>
              <w:rPr>
                <w:rFonts w:ascii="宋体" w:hAnsi="宋体"/>
                <w:sz w:val="24"/>
              </w:rPr>
            </w:pPr>
            <w:r w:rsidRPr="000742C3">
              <w:rPr>
                <w:rFonts w:ascii="宋体" w:hAnsi="宋体" w:hint="eastAsia"/>
                <w:sz w:val="24"/>
              </w:rPr>
              <w:t>序号</w:t>
            </w:r>
          </w:p>
        </w:tc>
        <w:tc>
          <w:tcPr>
            <w:tcW w:w="1134" w:type="dxa"/>
            <w:vAlign w:val="center"/>
          </w:tcPr>
          <w:p w14:paraId="27E3B855" w14:textId="77777777" w:rsidR="003516B8" w:rsidRPr="000742C3" w:rsidRDefault="003516B8" w:rsidP="003516B8">
            <w:pPr>
              <w:jc w:val="center"/>
              <w:rPr>
                <w:rFonts w:ascii="宋体" w:hAnsi="宋体"/>
                <w:sz w:val="24"/>
              </w:rPr>
            </w:pPr>
            <w:r w:rsidRPr="000742C3">
              <w:rPr>
                <w:rFonts w:ascii="宋体" w:hAnsi="宋体" w:hint="eastAsia"/>
                <w:sz w:val="24"/>
              </w:rPr>
              <w:t>检查</w:t>
            </w:r>
          </w:p>
          <w:p w14:paraId="66236E7E" w14:textId="77777777" w:rsidR="003516B8" w:rsidRPr="000742C3" w:rsidRDefault="003516B8" w:rsidP="003516B8">
            <w:pPr>
              <w:jc w:val="center"/>
              <w:rPr>
                <w:rFonts w:ascii="宋体" w:hAnsi="宋体"/>
                <w:sz w:val="24"/>
              </w:rPr>
            </w:pPr>
            <w:r w:rsidRPr="000742C3">
              <w:rPr>
                <w:rFonts w:ascii="宋体" w:hAnsi="宋体" w:hint="eastAsia"/>
                <w:sz w:val="24"/>
              </w:rPr>
              <w:t>时间</w:t>
            </w:r>
          </w:p>
        </w:tc>
        <w:tc>
          <w:tcPr>
            <w:tcW w:w="2044" w:type="dxa"/>
            <w:vAlign w:val="center"/>
          </w:tcPr>
          <w:p w14:paraId="7852BAE7" w14:textId="77777777" w:rsidR="003516B8" w:rsidRPr="000742C3" w:rsidRDefault="003516B8" w:rsidP="003516B8">
            <w:pPr>
              <w:jc w:val="center"/>
              <w:rPr>
                <w:rFonts w:ascii="宋体" w:hAnsi="宋体"/>
                <w:sz w:val="24"/>
              </w:rPr>
            </w:pPr>
            <w:r w:rsidRPr="000742C3">
              <w:rPr>
                <w:rFonts w:ascii="宋体" w:hAnsi="宋体" w:hint="eastAsia"/>
                <w:sz w:val="24"/>
              </w:rPr>
              <w:t>隐患名称</w:t>
            </w:r>
          </w:p>
        </w:tc>
        <w:tc>
          <w:tcPr>
            <w:tcW w:w="1050" w:type="dxa"/>
            <w:vAlign w:val="center"/>
          </w:tcPr>
          <w:p w14:paraId="18D915AC" w14:textId="77777777" w:rsidR="003516B8" w:rsidRPr="000742C3" w:rsidRDefault="003516B8" w:rsidP="003516B8">
            <w:pPr>
              <w:jc w:val="center"/>
              <w:rPr>
                <w:rFonts w:ascii="宋体" w:hAnsi="宋体"/>
                <w:sz w:val="24"/>
              </w:rPr>
            </w:pPr>
            <w:r w:rsidRPr="000742C3">
              <w:rPr>
                <w:rFonts w:ascii="宋体" w:hAnsi="宋体" w:hint="eastAsia"/>
                <w:sz w:val="24"/>
              </w:rPr>
              <w:t>整改</w:t>
            </w:r>
          </w:p>
          <w:p w14:paraId="5B2134BC" w14:textId="77777777" w:rsidR="003516B8" w:rsidRPr="000742C3" w:rsidRDefault="003516B8" w:rsidP="003516B8">
            <w:pPr>
              <w:jc w:val="center"/>
              <w:rPr>
                <w:rFonts w:ascii="宋体" w:hAnsi="宋体"/>
                <w:sz w:val="24"/>
              </w:rPr>
            </w:pPr>
            <w:r w:rsidRPr="000742C3">
              <w:rPr>
                <w:rFonts w:ascii="宋体" w:hAnsi="宋体" w:hint="eastAsia"/>
                <w:sz w:val="24"/>
              </w:rPr>
              <w:t>负责人</w:t>
            </w:r>
          </w:p>
        </w:tc>
        <w:tc>
          <w:tcPr>
            <w:tcW w:w="1872" w:type="dxa"/>
            <w:vAlign w:val="center"/>
          </w:tcPr>
          <w:p w14:paraId="23F0F48E" w14:textId="77777777" w:rsidR="003516B8" w:rsidRPr="000742C3" w:rsidRDefault="003516B8" w:rsidP="003516B8">
            <w:pPr>
              <w:jc w:val="center"/>
              <w:rPr>
                <w:rFonts w:ascii="宋体" w:hAnsi="宋体"/>
                <w:sz w:val="24"/>
              </w:rPr>
            </w:pPr>
            <w:r w:rsidRPr="000742C3">
              <w:rPr>
                <w:rFonts w:ascii="宋体" w:hAnsi="宋体" w:hint="eastAsia"/>
                <w:sz w:val="24"/>
              </w:rPr>
              <w:t>整改情况（含措施、整改期限）</w:t>
            </w:r>
          </w:p>
        </w:tc>
        <w:tc>
          <w:tcPr>
            <w:tcW w:w="1795" w:type="dxa"/>
            <w:vAlign w:val="center"/>
          </w:tcPr>
          <w:p w14:paraId="6DE2A068" w14:textId="77777777" w:rsidR="003516B8" w:rsidRPr="000742C3" w:rsidRDefault="003516B8" w:rsidP="003516B8">
            <w:pPr>
              <w:jc w:val="center"/>
              <w:rPr>
                <w:rFonts w:ascii="宋体" w:hAnsi="宋体"/>
                <w:sz w:val="24"/>
              </w:rPr>
            </w:pPr>
            <w:r w:rsidRPr="000742C3">
              <w:rPr>
                <w:rFonts w:ascii="宋体" w:hAnsi="宋体" w:hint="eastAsia"/>
                <w:sz w:val="24"/>
              </w:rPr>
              <w:t>验证人</w:t>
            </w:r>
          </w:p>
          <w:p w14:paraId="2A30B828" w14:textId="77777777" w:rsidR="003516B8" w:rsidRPr="000742C3" w:rsidRDefault="003516B8" w:rsidP="003516B8">
            <w:pPr>
              <w:jc w:val="center"/>
              <w:rPr>
                <w:rFonts w:ascii="宋体" w:hAnsi="宋体"/>
                <w:sz w:val="24"/>
              </w:rPr>
            </w:pPr>
            <w:r w:rsidRPr="000742C3">
              <w:rPr>
                <w:rFonts w:ascii="宋体" w:hAnsi="宋体" w:hint="eastAsia"/>
                <w:sz w:val="24"/>
              </w:rPr>
              <w:t>（含验证时间）</w:t>
            </w:r>
          </w:p>
        </w:tc>
        <w:tc>
          <w:tcPr>
            <w:tcW w:w="1214" w:type="dxa"/>
            <w:vAlign w:val="center"/>
          </w:tcPr>
          <w:p w14:paraId="2A15B278" w14:textId="77777777" w:rsidR="003516B8" w:rsidRPr="000742C3" w:rsidRDefault="003516B8" w:rsidP="003516B8">
            <w:pPr>
              <w:jc w:val="center"/>
              <w:rPr>
                <w:rFonts w:ascii="宋体" w:hAnsi="宋体"/>
                <w:sz w:val="24"/>
              </w:rPr>
            </w:pPr>
            <w:r w:rsidRPr="000742C3">
              <w:rPr>
                <w:rFonts w:ascii="宋体" w:hAnsi="宋体" w:hint="eastAsia"/>
                <w:sz w:val="24"/>
              </w:rPr>
              <w:t>备注</w:t>
            </w:r>
          </w:p>
        </w:tc>
      </w:tr>
      <w:tr w:rsidR="003516B8" w:rsidRPr="000742C3" w14:paraId="09CD3861" w14:textId="77777777" w:rsidTr="003516B8">
        <w:trPr>
          <w:trHeight w:val="510"/>
          <w:jc w:val="center"/>
        </w:trPr>
        <w:tc>
          <w:tcPr>
            <w:tcW w:w="560" w:type="dxa"/>
            <w:vAlign w:val="center"/>
          </w:tcPr>
          <w:p w14:paraId="65A6BF66" w14:textId="77777777" w:rsidR="003516B8" w:rsidRPr="000742C3" w:rsidRDefault="003516B8" w:rsidP="003516B8">
            <w:pPr>
              <w:jc w:val="center"/>
              <w:rPr>
                <w:rFonts w:ascii="宋体" w:hAnsi="宋体"/>
                <w:sz w:val="24"/>
              </w:rPr>
            </w:pPr>
          </w:p>
        </w:tc>
        <w:tc>
          <w:tcPr>
            <w:tcW w:w="1134" w:type="dxa"/>
            <w:vAlign w:val="center"/>
          </w:tcPr>
          <w:p w14:paraId="4909AB22" w14:textId="77777777" w:rsidR="003516B8" w:rsidRPr="000742C3" w:rsidRDefault="003516B8" w:rsidP="003516B8">
            <w:pPr>
              <w:jc w:val="center"/>
              <w:rPr>
                <w:rFonts w:ascii="宋体" w:hAnsi="宋体"/>
                <w:sz w:val="24"/>
              </w:rPr>
            </w:pPr>
          </w:p>
        </w:tc>
        <w:tc>
          <w:tcPr>
            <w:tcW w:w="2044" w:type="dxa"/>
            <w:vAlign w:val="center"/>
          </w:tcPr>
          <w:p w14:paraId="12F71397" w14:textId="77777777" w:rsidR="003516B8" w:rsidRPr="000742C3" w:rsidRDefault="003516B8" w:rsidP="003516B8">
            <w:pPr>
              <w:jc w:val="center"/>
              <w:rPr>
                <w:rFonts w:ascii="宋体" w:hAnsi="宋体"/>
                <w:sz w:val="24"/>
              </w:rPr>
            </w:pPr>
          </w:p>
        </w:tc>
        <w:tc>
          <w:tcPr>
            <w:tcW w:w="1050" w:type="dxa"/>
            <w:vAlign w:val="center"/>
          </w:tcPr>
          <w:p w14:paraId="2BB75256" w14:textId="77777777" w:rsidR="003516B8" w:rsidRPr="000742C3" w:rsidRDefault="003516B8" w:rsidP="003516B8">
            <w:pPr>
              <w:jc w:val="center"/>
              <w:rPr>
                <w:rFonts w:ascii="宋体" w:hAnsi="宋体"/>
                <w:sz w:val="24"/>
              </w:rPr>
            </w:pPr>
          </w:p>
        </w:tc>
        <w:tc>
          <w:tcPr>
            <w:tcW w:w="1872" w:type="dxa"/>
            <w:vAlign w:val="center"/>
          </w:tcPr>
          <w:p w14:paraId="32DE75D9" w14:textId="77777777" w:rsidR="003516B8" w:rsidRPr="000742C3" w:rsidRDefault="003516B8" w:rsidP="003516B8">
            <w:pPr>
              <w:jc w:val="center"/>
              <w:rPr>
                <w:rFonts w:ascii="宋体" w:hAnsi="宋体"/>
                <w:sz w:val="24"/>
              </w:rPr>
            </w:pPr>
          </w:p>
        </w:tc>
        <w:tc>
          <w:tcPr>
            <w:tcW w:w="1795" w:type="dxa"/>
            <w:vAlign w:val="center"/>
          </w:tcPr>
          <w:p w14:paraId="1B5BE00C" w14:textId="77777777" w:rsidR="003516B8" w:rsidRPr="000742C3" w:rsidRDefault="003516B8" w:rsidP="003516B8">
            <w:pPr>
              <w:jc w:val="center"/>
              <w:rPr>
                <w:rFonts w:ascii="宋体" w:hAnsi="宋体"/>
                <w:sz w:val="24"/>
              </w:rPr>
            </w:pPr>
          </w:p>
        </w:tc>
        <w:tc>
          <w:tcPr>
            <w:tcW w:w="1214" w:type="dxa"/>
            <w:vAlign w:val="center"/>
          </w:tcPr>
          <w:p w14:paraId="2EAEFA83" w14:textId="77777777" w:rsidR="003516B8" w:rsidRPr="000742C3" w:rsidRDefault="003516B8" w:rsidP="003516B8">
            <w:pPr>
              <w:jc w:val="center"/>
              <w:rPr>
                <w:rFonts w:ascii="宋体" w:hAnsi="宋体"/>
                <w:sz w:val="24"/>
              </w:rPr>
            </w:pPr>
          </w:p>
        </w:tc>
      </w:tr>
      <w:tr w:rsidR="003516B8" w:rsidRPr="000742C3" w14:paraId="5763E0C8" w14:textId="77777777" w:rsidTr="003516B8">
        <w:trPr>
          <w:trHeight w:val="510"/>
          <w:jc w:val="center"/>
        </w:trPr>
        <w:tc>
          <w:tcPr>
            <w:tcW w:w="560" w:type="dxa"/>
            <w:vAlign w:val="center"/>
          </w:tcPr>
          <w:p w14:paraId="20F88AFA" w14:textId="77777777" w:rsidR="003516B8" w:rsidRPr="000742C3" w:rsidRDefault="003516B8" w:rsidP="003516B8">
            <w:pPr>
              <w:jc w:val="center"/>
              <w:rPr>
                <w:rFonts w:ascii="宋体" w:hAnsi="宋体"/>
                <w:sz w:val="24"/>
              </w:rPr>
            </w:pPr>
          </w:p>
        </w:tc>
        <w:tc>
          <w:tcPr>
            <w:tcW w:w="1134" w:type="dxa"/>
            <w:vAlign w:val="center"/>
          </w:tcPr>
          <w:p w14:paraId="79F852F6" w14:textId="77777777" w:rsidR="003516B8" w:rsidRPr="000742C3" w:rsidRDefault="003516B8" w:rsidP="003516B8">
            <w:pPr>
              <w:jc w:val="center"/>
              <w:rPr>
                <w:rFonts w:ascii="宋体" w:hAnsi="宋体"/>
                <w:sz w:val="24"/>
              </w:rPr>
            </w:pPr>
          </w:p>
        </w:tc>
        <w:tc>
          <w:tcPr>
            <w:tcW w:w="2044" w:type="dxa"/>
            <w:vAlign w:val="center"/>
          </w:tcPr>
          <w:p w14:paraId="4693A5C5" w14:textId="77777777" w:rsidR="003516B8" w:rsidRPr="000742C3" w:rsidRDefault="003516B8" w:rsidP="003516B8">
            <w:pPr>
              <w:jc w:val="center"/>
              <w:rPr>
                <w:rFonts w:ascii="宋体" w:hAnsi="宋体"/>
                <w:sz w:val="24"/>
              </w:rPr>
            </w:pPr>
          </w:p>
        </w:tc>
        <w:tc>
          <w:tcPr>
            <w:tcW w:w="1050" w:type="dxa"/>
            <w:vAlign w:val="center"/>
          </w:tcPr>
          <w:p w14:paraId="294B60E4" w14:textId="77777777" w:rsidR="003516B8" w:rsidRPr="000742C3" w:rsidRDefault="003516B8" w:rsidP="003516B8">
            <w:pPr>
              <w:jc w:val="center"/>
              <w:rPr>
                <w:rFonts w:ascii="宋体" w:hAnsi="宋体"/>
                <w:sz w:val="24"/>
              </w:rPr>
            </w:pPr>
          </w:p>
        </w:tc>
        <w:tc>
          <w:tcPr>
            <w:tcW w:w="1872" w:type="dxa"/>
            <w:vAlign w:val="center"/>
          </w:tcPr>
          <w:p w14:paraId="4BD0DB00" w14:textId="77777777" w:rsidR="003516B8" w:rsidRPr="000742C3" w:rsidRDefault="003516B8" w:rsidP="003516B8">
            <w:pPr>
              <w:jc w:val="center"/>
              <w:rPr>
                <w:rFonts w:ascii="宋体" w:hAnsi="宋体"/>
                <w:sz w:val="24"/>
              </w:rPr>
            </w:pPr>
          </w:p>
        </w:tc>
        <w:tc>
          <w:tcPr>
            <w:tcW w:w="1795" w:type="dxa"/>
            <w:vAlign w:val="center"/>
          </w:tcPr>
          <w:p w14:paraId="266E767A" w14:textId="77777777" w:rsidR="003516B8" w:rsidRPr="000742C3" w:rsidRDefault="003516B8" w:rsidP="003516B8">
            <w:pPr>
              <w:jc w:val="center"/>
              <w:rPr>
                <w:rFonts w:ascii="宋体" w:hAnsi="宋体"/>
                <w:sz w:val="24"/>
              </w:rPr>
            </w:pPr>
          </w:p>
        </w:tc>
        <w:tc>
          <w:tcPr>
            <w:tcW w:w="1214" w:type="dxa"/>
            <w:vAlign w:val="center"/>
          </w:tcPr>
          <w:p w14:paraId="76C3FA3D" w14:textId="77777777" w:rsidR="003516B8" w:rsidRPr="000742C3" w:rsidRDefault="003516B8" w:rsidP="003516B8">
            <w:pPr>
              <w:jc w:val="center"/>
              <w:rPr>
                <w:rFonts w:ascii="宋体" w:hAnsi="宋体"/>
                <w:sz w:val="24"/>
              </w:rPr>
            </w:pPr>
          </w:p>
        </w:tc>
      </w:tr>
      <w:tr w:rsidR="003516B8" w:rsidRPr="000742C3" w14:paraId="75EFBDF3" w14:textId="77777777" w:rsidTr="003516B8">
        <w:trPr>
          <w:trHeight w:val="510"/>
          <w:jc w:val="center"/>
        </w:trPr>
        <w:tc>
          <w:tcPr>
            <w:tcW w:w="560" w:type="dxa"/>
            <w:vAlign w:val="center"/>
          </w:tcPr>
          <w:p w14:paraId="2DB344C7" w14:textId="77777777" w:rsidR="003516B8" w:rsidRPr="000742C3" w:rsidRDefault="003516B8" w:rsidP="003516B8">
            <w:pPr>
              <w:autoSpaceDE w:val="0"/>
              <w:autoSpaceDN w:val="0"/>
              <w:adjustRightInd w:val="0"/>
              <w:jc w:val="center"/>
              <w:rPr>
                <w:rFonts w:ascii="宋体" w:hAnsi="宋体" w:cs="宋体"/>
                <w:kern w:val="0"/>
                <w:sz w:val="24"/>
              </w:rPr>
            </w:pPr>
          </w:p>
        </w:tc>
        <w:tc>
          <w:tcPr>
            <w:tcW w:w="1134" w:type="dxa"/>
            <w:vAlign w:val="center"/>
          </w:tcPr>
          <w:p w14:paraId="51626441" w14:textId="77777777" w:rsidR="003516B8" w:rsidRPr="000742C3" w:rsidRDefault="003516B8" w:rsidP="003516B8">
            <w:pPr>
              <w:autoSpaceDE w:val="0"/>
              <w:autoSpaceDN w:val="0"/>
              <w:adjustRightInd w:val="0"/>
              <w:jc w:val="center"/>
              <w:rPr>
                <w:rFonts w:ascii="宋体" w:hAnsi="宋体" w:cs="宋体"/>
                <w:kern w:val="0"/>
                <w:sz w:val="24"/>
              </w:rPr>
            </w:pPr>
          </w:p>
        </w:tc>
        <w:tc>
          <w:tcPr>
            <w:tcW w:w="2044" w:type="dxa"/>
            <w:vAlign w:val="center"/>
          </w:tcPr>
          <w:p w14:paraId="46ACE2E9" w14:textId="77777777" w:rsidR="003516B8" w:rsidRPr="000742C3" w:rsidRDefault="003516B8" w:rsidP="003516B8">
            <w:pPr>
              <w:jc w:val="center"/>
              <w:rPr>
                <w:rFonts w:ascii="宋体" w:hAnsi="宋体"/>
                <w:sz w:val="24"/>
              </w:rPr>
            </w:pPr>
          </w:p>
        </w:tc>
        <w:tc>
          <w:tcPr>
            <w:tcW w:w="1050" w:type="dxa"/>
            <w:vAlign w:val="center"/>
          </w:tcPr>
          <w:p w14:paraId="7189E18E" w14:textId="77777777" w:rsidR="003516B8" w:rsidRPr="000742C3" w:rsidRDefault="003516B8" w:rsidP="003516B8">
            <w:pPr>
              <w:jc w:val="center"/>
              <w:rPr>
                <w:rFonts w:ascii="宋体" w:hAnsi="宋体"/>
                <w:sz w:val="24"/>
              </w:rPr>
            </w:pPr>
          </w:p>
        </w:tc>
        <w:tc>
          <w:tcPr>
            <w:tcW w:w="1872" w:type="dxa"/>
            <w:vAlign w:val="center"/>
          </w:tcPr>
          <w:p w14:paraId="519EE76A" w14:textId="77777777" w:rsidR="003516B8" w:rsidRPr="000742C3" w:rsidRDefault="003516B8" w:rsidP="003516B8">
            <w:pPr>
              <w:jc w:val="center"/>
              <w:rPr>
                <w:rFonts w:ascii="宋体" w:hAnsi="宋体"/>
                <w:sz w:val="24"/>
              </w:rPr>
            </w:pPr>
          </w:p>
        </w:tc>
        <w:tc>
          <w:tcPr>
            <w:tcW w:w="1795" w:type="dxa"/>
            <w:vAlign w:val="center"/>
          </w:tcPr>
          <w:p w14:paraId="5820BDD3" w14:textId="77777777" w:rsidR="003516B8" w:rsidRPr="000742C3" w:rsidRDefault="003516B8" w:rsidP="003516B8">
            <w:pPr>
              <w:jc w:val="center"/>
              <w:rPr>
                <w:rFonts w:ascii="宋体" w:hAnsi="宋体"/>
                <w:sz w:val="24"/>
              </w:rPr>
            </w:pPr>
          </w:p>
        </w:tc>
        <w:tc>
          <w:tcPr>
            <w:tcW w:w="1214" w:type="dxa"/>
            <w:vAlign w:val="center"/>
          </w:tcPr>
          <w:p w14:paraId="7B1F2C34" w14:textId="77777777" w:rsidR="003516B8" w:rsidRPr="000742C3" w:rsidRDefault="003516B8" w:rsidP="003516B8">
            <w:pPr>
              <w:jc w:val="center"/>
              <w:rPr>
                <w:rFonts w:ascii="宋体" w:hAnsi="宋体"/>
                <w:sz w:val="24"/>
              </w:rPr>
            </w:pPr>
          </w:p>
        </w:tc>
      </w:tr>
      <w:tr w:rsidR="003516B8" w:rsidRPr="000742C3" w14:paraId="330A2443" w14:textId="77777777" w:rsidTr="003516B8">
        <w:trPr>
          <w:trHeight w:val="510"/>
          <w:jc w:val="center"/>
        </w:trPr>
        <w:tc>
          <w:tcPr>
            <w:tcW w:w="560" w:type="dxa"/>
            <w:vAlign w:val="center"/>
          </w:tcPr>
          <w:p w14:paraId="0957053F" w14:textId="77777777" w:rsidR="003516B8" w:rsidRPr="000742C3" w:rsidRDefault="003516B8" w:rsidP="003516B8">
            <w:pPr>
              <w:jc w:val="center"/>
              <w:rPr>
                <w:rFonts w:ascii="宋体" w:hAnsi="宋体"/>
                <w:sz w:val="24"/>
              </w:rPr>
            </w:pPr>
          </w:p>
        </w:tc>
        <w:tc>
          <w:tcPr>
            <w:tcW w:w="1134" w:type="dxa"/>
            <w:vAlign w:val="center"/>
          </w:tcPr>
          <w:p w14:paraId="6A710000" w14:textId="77777777" w:rsidR="003516B8" w:rsidRPr="000742C3" w:rsidRDefault="003516B8" w:rsidP="003516B8">
            <w:pPr>
              <w:jc w:val="center"/>
              <w:rPr>
                <w:rFonts w:ascii="宋体" w:hAnsi="宋体"/>
                <w:sz w:val="24"/>
              </w:rPr>
            </w:pPr>
          </w:p>
        </w:tc>
        <w:tc>
          <w:tcPr>
            <w:tcW w:w="2044" w:type="dxa"/>
            <w:vAlign w:val="center"/>
          </w:tcPr>
          <w:p w14:paraId="0C19F019" w14:textId="77777777" w:rsidR="003516B8" w:rsidRPr="000742C3" w:rsidRDefault="003516B8" w:rsidP="003516B8">
            <w:pPr>
              <w:jc w:val="center"/>
              <w:rPr>
                <w:rFonts w:ascii="宋体" w:hAnsi="宋体"/>
                <w:sz w:val="24"/>
              </w:rPr>
            </w:pPr>
          </w:p>
        </w:tc>
        <w:tc>
          <w:tcPr>
            <w:tcW w:w="1050" w:type="dxa"/>
            <w:vAlign w:val="center"/>
          </w:tcPr>
          <w:p w14:paraId="5A1C985E" w14:textId="77777777" w:rsidR="003516B8" w:rsidRPr="000742C3" w:rsidRDefault="003516B8" w:rsidP="003516B8">
            <w:pPr>
              <w:jc w:val="center"/>
              <w:rPr>
                <w:rFonts w:ascii="宋体" w:hAnsi="宋体"/>
                <w:sz w:val="24"/>
              </w:rPr>
            </w:pPr>
          </w:p>
        </w:tc>
        <w:tc>
          <w:tcPr>
            <w:tcW w:w="1872" w:type="dxa"/>
            <w:vAlign w:val="center"/>
          </w:tcPr>
          <w:p w14:paraId="160E2B36" w14:textId="77777777" w:rsidR="003516B8" w:rsidRPr="000742C3" w:rsidRDefault="003516B8" w:rsidP="003516B8">
            <w:pPr>
              <w:jc w:val="center"/>
              <w:rPr>
                <w:rFonts w:ascii="宋体" w:hAnsi="宋体"/>
                <w:sz w:val="24"/>
              </w:rPr>
            </w:pPr>
          </w:p>
        </w:tc>
        <w:tc>
          <w:tcPr>
            <w:tcW w:w="1795" w:type="dxa"/>
            <w:vAlign w:val="center"/>
          </w:tcPr>
          <w:p w14:paraId="389C8106" w14:textId="77777777" w:rsidR="003516B8" w:rsidRPr="000742C3" w:rsidRDefault="003516B8" w:rsidP="003516B8">
            <w:pPr>
              <w:jc w:val="center"/>
              <w:rPr>
                <w:rFonts w:ascii="宋体" w:hAnsi="宋体"/>
                <w:sz w:val="24"/>
              </w:rPr>
            </w:pPr>
          </w:p>
        </w:tc>
        <w:tc>
          <w:tcPr>
            <w:tcW w:w="1214" w:type="dxa"/>
            <w:vAlign w:val="center"/>
          </w:tcPr>
          <w:p w14:paraId="670E84D1" w14:textId="77777777" w:rsidR="003516B8" w:rsidRPr="000742C3" w:rsidRDefault="003516B8" w:rsidP="003516B8">
            <w:pPr>
              <w:jc w:val="center"/>
              <w:rPr>
                <w:rFonts w:ascii="宋体" w:hAnsi="宋体"/>
                <w:sz w:val="24"/>
              </w:rPr>
            </w:pPr>
          </w:p>
        </w:tc>
      </w:tr>
      <w:tr w:rsidR="003516B8" w:rsidRPr="000742C3" w14:paraId="0F1FFA90" w14:textId="77777777" w:rsidTr="003516B8">
        <w:trPr>
          <w:trHeight w:val="510"/>
          <w:jc w:val="center"/>
        </w:trPr>
        <w:tc>
          <w:tcPr>
            <w:tcW w:w="560" w:type="dxa"/>
            <w:vAlign w:val="center"/>
          </w:tcPr>
          <w:p w14:paraId="271DEC1E" w14:textId="77777777" w:rsidR="003516B8" w:rsidRPr="000742C3" w:rsidRDefault="003516B8" w:rsidP="003516B8">
            <w:pPr>
              <w:jc w:val="center"/>
              <w:rPr>
                <w:rFonts w:ascii="宋体" w:hAnsi="宋体"/>
                <w:sz w:val="24"/>
              </w:rPr>
            </w:pPr>
          </w:p>
        </w:tc>
        <w:tc>
          <w:tcPr>
            <w:tcW w:w="1134" w:type="dxa"/>
            <w:vAlign w:val="center"/>
          </w:tcPr>
          <w:p w14:paraId="41F80334" w14:textId="77777777" w:rsidR="003516B8" w:rsidRPr="000742C3" w:rsidRDefault="003516B8" w:rsidP="003516B8">
            <w:pPr>
              <w:jc w:val="center"/>
              <w:rPr>
                <w:rFonts w:ascii="宋体" w:hAnsi="宋体"/>
                <w:sz w:val="24"/>
              </w:rPr>
            </w:pPr>
          </w:p>
        </w:tc>
        <w:tc>
          <w:tcPr>
            <w:tcW w:w="2044" w:type="dxa"/>
            <w:vAlign w:val="center"/>
          </w:tcPr>
          <w:p w14:paraId="629FC698" w14:textId="77777777" w:rsidR="003516B8" w:rsidRPr="000742C3" w:rsidRDefault="003516B8" w:rsidP="003516B8">
            <w:pPr>
              <w:jc w:val="center"/>
              <w:rPr>
                <w:rFonts w:ascii="宋体" w:hAnsi="宋体"/>
                <w:sz w:val="24"/>
              </w:rPr>
            </w:pPr>
          </w:p>
        </w:tc>
        <w:tc>
          <w:tcPr>
            <w:tcW w:w="1050" w:type="dxa"/>
            <w:vAlign w:val="center"/>
          </w:tcPr>
          <w:p w14:paraId="269293DB" w14:textId="77777777" w:rsidR="003516B8" w:rsidRPr="000742C3" w:rsidRDefault="003516B8" w:rsidP="003516B8">
            <w:pPr>
              <w:jc w:val="center"/>
              <w:rPr>
                <w:rFonts w:ascii="宋体" w:hAnsi="宋体"/>
                <w:sz w:val="24"/>
              </w:rPr>
            </w:pPr>
          </w:p>
        </w:tc>
        <w:tc>
          <w:tcPr>
            <w:tcW w:w="1872" w:type="dxa"/>
            <w:vAlign w:val="center"/>
          </w:tcPr>
          <w:p w14:paraId="603EFBD8" w14:textId="77777777" w:rsidR="003516B8" w:rsidRPr="000742C3" w:rsidRDefault="003516B8" w:rsidP="003516B8">
            <w:pPr>
              <w:jc w:val="center"/>
              <w:rPr>
                <w:rFonts w:ascii="宋体" w:hAnsi="宋体"/>
                <w:sz w:val="24"/>
              </w:rPr>
            </w:pPr>
          </w:p>
        </w:tc>
        <w:tc>
          <w:tcPr>
            <w:tcW w:w="1795" w:type="dxa"/>
            <w:vAlign w:val="center"/>
          </w:tcPr>
          <w:p w14:paraId="6B506BA7" w14:textId="77777777" w:rsidR="003516B8" w:rsidRPr="000742C3" w:rsidRDefault="003516B8" w:rsidP="003516B8">
            <w:pPr>
              <w:jc w:val="center"/>
              <w:rPr>
                <w:rFonts w:ascii="宋体" w:hAnsi="宋体"/>
                <w:sz w:val="24"/>
              </w:rPr>
            </w:pPr>
          </w:p>
        </w:tc>
        <w:tc>
          <w:tcPr>
            <w:tcW w:w="1214" w:type="dxa"/>
            <w:vAlign w:val="center"/>
          </w:tcPr>
          <w:p w14:paraId="073ECBE0" w14:textId="77777777" w:rsidR="003516B8" w:rsidRPr="000742C3" w:rsidRDefault="003516B8" w:rsidP="003516B8">
            <w:pPr>
              <w:jc w:val="center"/>
              <w:rPr>
                <w:rFonts w:ascii="宋体" w:hAnsi="宋体"/>
                <w:sz w:val="24"/>
              </w:rPr>
            </w:pPr>
          </w:p>
        </w:tc>
      </w:tr>
      <w:tr w:rsidR="003516B8" w:rsidRPr="000742C3" w14:paraId="55CA8BB0" w14:textId="77777777" w:rsidTr="003516B8">
        <w:trPr>
          <w:trHeight w:val="510"/>
          <w:jc w:val="center"/>
        </w:trPr>
        <w:tc>
          <w:tcPr>
            <w:tcW w:w="560" w:type="dxa"/>
            <w:vAlign w:val="center"/>
          </w:tcPr>
          <w:p w14:paraId="58DC23E7" w14:textId="77777777" w:rsidR="003516B8" w:rsidRPr="000742C3" w:rsidRDefault="003516B8" w:rsidP="003516B8">
            <w:pPr>
              <w:jc w:val="center"/>
              <w:rPr>
                <w:rFonts w:ascii="宋体" w:hAnsi="宋体"/>
                <w:sz w:val="24"/>
              </w:rPr>
            </w:pPr>
          </w:p>
        </w:tc>
        <w:tc>
          <w:tcPr>
            <w:tcW w:w="1134" w:type="dxa"/>
            <w:vAlign w:val="center"/>
          </w:tcPr>
          <w:p w14:paraId="105A3A99" w14:textId="77777777" w:rsidR="003516B8" w:rsidRPr="000742C3" w:rsidRDefault="003516B8" w:rsidP="003516B8">
            <w:pPr>
              <w:jc w:val="center"/>
              <w:rPr>
                <w:rFonts w:ascii="宋体" w:hAnsi="宋体"/>
                <w:sz w:val="24"/>
              </w:rPr>
            </w:pPr>
          </w:p>
        </w:tc>
        <w:tc>
          <w:tcPr>
            <w:tcW w:w="2044" w:type="dxa"/>
            <w:vAlign w:val="center"/>
          </w:tcPr>
          <w:p w14:paraId="7086C5B6" w14:textId="77777777" w:rsidR="003516B8" w:rsidRPr="000742C3" w:rsidRDefault="003516B8" w:rsidP="003516B8">
            <w:pPr>
              <w:jc w:val="center"/>
              <w:rPr>
                <w:rFonts w:ascii="宋体" w:hAnsi="宋体"/>
                <w:sz w:val="24"/>
              </w:rPr>
            </w:pPr>
          </w:p>
        </w:tc>
        <w:tc>
          <w:tcPr>
            <w:tcW w:w="1050" w:type="dxa"/>
            <w:vAlign w:val="center"/>
          </w:tcPr>
          <w:p w14:paraId="7D5BD7EA" w14:textId="77777777" w:rsidR="003516B8" w:rsidRPr="000742C3" w:rsidRDefault="003516B8" w:rsidP="003516B8">
            <w:pPr>
              <w:jc w:val="center"/>
              <w:rPr>
                <w:rFonts w:ascii="宋体" w:hAnsi="宋体"/>
                <w:sz w:val="24"/>
              </w:rPr>
            </w:pPr>
          </w:p>
        </w:tc>
        <w:tc>
          <w:tcPr>
            <w:tcW w:w="1872" w:type="dxa"/>
            <w:vAlign w:val="center"/>
          </w:tcPr>
          <w:p w14:paraId="47773580" w14:textId="77777777" w:rsidR="003516B8" w:rsidRPr="000742C3" w:rsidRDefault="003516B8" w:rsidP="003516B8">
            <w:pPr>
              <w:jc w:val="center"/>
              <w:rPr>
                <w:rFonts w:ascii="宋体" w:hAnsi="宋体"/>
                <w:sz w:val="24"/>
              </w:rPr>
            </w:pPr>
          </w:p>
        </w:tc>
        <w:tc>
          <w:tcPr>
            <w:tcW w:w="1795" w:type="dxa"/>
            <w:vAlign w:val="center"/>
          </w:tcPr>
          <w:p w14:paraId="434C5554" w14:textId="77777777" w:rsidR="003516B8" w:rsidRPr="000742C3" w:rsidRDefault="003516B8" w:rsidP="003516B8">
            <w:pPr>
              <w:jc w:val="center"/>
              <w:rPr>
                <w:rFonts w:ascii="宋体" w:hAnsi="宋体"/>
                <w:sz w:val="24"/>
              </w:rPr>
            </w:pPr>
          </w:p>
        </w:tc>
        <w:tc>
          <w:tcPr>
            <w:tcW w:w="1214" w:type="dxa"/>
            <w:vAlign w:val="center"/>
          </w:tcPr>
          <w:p w14:paraId="62724B95" w14:textId="77777777" w:rsidR="003516B8" w:rsidRPr="000742C3" w:rsidRDefault="003516B8" w:rsidP="003516B8">
            <w:pPr>
              <w:jc w:val="center"/>
              <w:rPr>
                <w:rFonts w:ascii="宋体" w:hAnsi="宋体"/>
                <w:sz w:val="24"/>
              </w:rPr>
            </w:pPr>
          </w:p>
        </w:tc>
      </w:tr>
      <w:tr w:rsidR="003516B8" w:rsidRPr="000742C3" w14:paraId="1D4D7560" w14:textId="77777777" w:rsidTr="003516B8">
        <w:trPr>
          <w:trHeight w:val="510"/>
          <w:jc w:val="center"/>
        </w:trPr>
        <w:tc>
          <w:tcPr>
            <w:tcW w:w="560" w:type="dxa"/>
            <w:vAlign w:val="center"/>
          </w:tcPr>
          <w:p w14:paraId="565DC2BE" w14:textId="77777777" w:rsidR="003516B8" w:rsidRPr="000742C3" w:rsidRDefault="003516B8" w:rsidP="003516B8">
            <w:pPr>
              <w:jc w:val="center"/>
              <w:rPr>
                <w:rFonts w:ascii="宋体" w:hAnsi="宋体"/>
                <w:sz w:val="24"/>
              </w:rPr>
            </w:pPr>
          </w:p>
        </w:tc>
        <w:tc>
          <w:tcPr>
            <w:tcW w:w="1134" w:type="dxa"/>
            <w:vAlign w:val="center"/>
          </w:tcPr>
          <w:p w14:paraId="6604CAC3" w14:textId="77777777" w:rsidR="003516B8" w:rsidRPr="000742C3" w:rsidRDefault="003516B8" w:rsidP="003516B8">
            <w:pPr>
              <w:jc w:val="center"/>
              <w:rPr>
                <w:rFonts w:ascii="宋体" w:hAnsi="宋体"/>
                <w:sz w:val="24"/>
              </w:rPr>
            </w:pPr>
          </w:p>
        </w:tc>
        <w:tc>
          <w:tcPr>
            <w:tcW w:w="2044" w:type="dxa"/>
            <w:vAlign w:val="center"/>
          </w:tcPr>
          <w:p w14:paraId="60E38F94" w14:textId="77777777" w:rsidR="003516B8" w:rsidRPr="000742C3" w:rsidRDefault="003516B8" w:rsidP="003516B8">
            <w:pPr>
              <w:jc w:val="center"/>
              <w:rPr>
                <w:rFonts w:ascii="宋体" w:hAnsi="宋体"/>
                <w:sz w:val="24"/>
              </w:rPr>
            </w:pPr>
          </w:p>
        </w:tc>
        <w:tc>
          <w:tcPr>
            <w:tcW w:w="1050" w:type="dxa"/>
            <w:vAlign w:val="center"/>
          </w:tcPr>
          <w:p w14:paraId="1507FA75" w14:textId="77777777" w:rsidR="003516B8" w:rsidRPr="000742C3" w:rsidRDefault="003516B8" w:rsidP="003516B8">
            <w:pPr>
              <w:jc w:val="center"/>
              <w:rPr>
                <w:rFonts w:ascii="宋体" w:hAnsi="宋体"/>
                <w:sz w:val="24"/>
              </w:rPr>
            </w:pPr>
          </w:p>
        </w:tc>
        <w:tc>
          <w:tcPr>
            <w:tcW w:w="1872" w:type="dxa"/>
            <w:vAlign w:val="center"/>
          </w:tcPr>
          <w:p w14:paraId="6E201E3D" w14:textId="77777777" w:rsidR="003516B8" w:rsidRPr="000742C3" w:rsidRDefault="003516B8" w:rsidP="003516B8">
            <w:pPr>
              <w:jc w:val="center"/>
              <w:rPr>
                <w:rFonts w:ascii="宋体" w:hAnsi="宋体"/>
                <w:sz w:val="24"/>
              </w:rPr>
            </w:pPr>
          </w:p>
        </w:tc>
        <w:tc>
          <w:tcPr>
            <w:tcW w:w="1795" w:type="dxa"/>
            <w:vAlign w:val="center"/>
          </w:tcPr>
          <w:p w14:paraId="6134EBCA" w14:textId="77777777" w:rsidR="003516B8" w:rsidRPr="000742C3" w:rsidRDefault="003516B8" w:rsidP="003516B8">
            <w:pPr>
              <w:jc w:val="center"/>
              <w:rPr>
                <w:rFonts w:ascii="宋体" w:hAnsi="宋体"/>
                <w:sz w:val="24"/>
              </w:rPr>
            </w:pPr>
          </w:p>
        </w:tc>
        <w:tc>
          <w:tcPr>
            <w:tcW w:w="1214" w:type="dxa"/>
            <w:vAlign w:val="center"/>
          </w:tcPr>
          <w:p w14:paraId="4646984C" w14:textId="77777777" w:rsidR="003516B8" w:rsidRPr="000742C3" w:rsidRDefault="003516B8" w:rsidP="003516B8">
            <w:pPr>
              <w:jc w:val="center"/>
              <w:rPr>
                <w:rFonts w:ascii="宋体" w:hAnsi="宋体"/>
                <w:sz w:val="24"/>
              </w:rPr>
            </w:pPr>
          </w:p>
        </w:tc>
      </w:tr>
      <w:tr w:rsidR="003516B8" w:rsidRPr="000742C3" w14:paraId="67199B51" w14:textId="77777777" w:rsidTr="003516B8">
        <w:trPr>
          <w:trHeight w:val="510"/>
          <w:jc w:val="center"/>
        </w:trPr>
        <w:tc>
          <w:tcPr>
            <w:tcW w:w="560" w:type="dxa"/>
            <w:vAlign w:val="center"/>
          </w:tcPr>
          <w:p w14:paraId="3F9CAE94" w14:textId="77777777" w:rsidR="003516B8" w:rsidRPr="000742C3" w:rsidRDefault="003516B8" w:rsidP="003516B8">
            <w:pPr>
              <w:jc w:val="center"/>
              <w:rPr>
                <w:rFonts w:ascii="宋体" w:hAnsi="宋体"/>
                <w:sz w:val="24"/>
              </w:rPr>
            </w:pPr>
          </w:p>
        </w:tc>
        <w:tc>
          <w:tcPr>
            <w:tcW w:w="1134" w:type="dxa"/>
            <w:vAlign w:val="center"/>
          </w:tcPr>
          <w:p w14:paraId="78E24146" w14:textId="77777777" w:rsidR="003516B8" w:rsidRPr="000742C3" w:rsidRDefault="003516B8" w:rsidP="003516B8">
            <w:pPr>
              <w:jc w:val="center"/>
              <w:rPr>
                <w:rFonts w:ascii="宋体" w:hAnsi="宋体"/>
                <w:sz w:val="24"/>
              </w:rPr>
            </w:pPr>
          </w:p>
        </w:tc>
        <w:tc>
          <w:tcPr>
            <w:tcW w:w="2044" w:type="dxa"/>
            <w:vAlign w:val="center"/>
          </w:tcPr>
          <w:p w14:paraId="1AEF0EA5" w14:textId="77777777" w:rsidR="003516B8" w:rsidRPr="000742C3" w:rsidRDefault="003516B8" w:rsidP="003516B8">
            <w:pPr>
              <w:jc w:val="center"/>
              <w:rPr>
                <w:rFonts w:ascii="宋体" w:hAnsi="宋体"/>
                <w:sz w:val="24"/>
              </w:rPr>
            </w:pPr>
          </w:p>
        </w:tc>
        <w:tc>
          <w:tcPr>
            <w:tcW w:w="1050" w:type="dxa"/>
            <w:vAlign w:val="center"/>
          </w:tcPr>
          <w:p w14:paraId="60119F4A" w14:textId="77777777" w:rsidR="003516B8" w:rsidRPr="000742C3" w:rsidRDefault="003516B8" w:rsidP="003516B8">
            <w:pPr>
              <w:jc w:val="center"/>
              <w:rPr>
                <w:rFonts w:ascii="宋体" w:hAnsi="宋体"/>
                <w:sz w:val="24"/>
              </w:rPr>
            </w:pPr>
          </w:p>
        </w:tc>
        <w:tc>
          <w:tcPr>
            <w:tcW w:w="1872" w:type="dxa"/>
            <w:vAlign w:val="center"/>
          </w:tcPr>
          <w:p w14:paraId="1F18C170" w14:textId="77777777" w:rsidR="003516B8" w:rsidRPr="000742C3" w:rsidRDefault="003516B8" w:rsidP="003516B8">
            <w:pPr>
              <w:jc w:val="center"/>
              <w:rPr>
                <w:rFonts w:ascii="宋体" w:hAnsi="宋体"/>
                <w:sz w:val="24"/>
              </w:rPr>
            </w:pPr>
          </w:p>
        </w:tc>
        <w:tc>
          <w:tcPr>
            <w:tcW w:w="1795" w:type="dxa"/>
            <w:vAlign w:val="center"/>
          </w:tcPr>
          <w:p w14:paraId="13C19A37" w14:textId="77777777" w:rsidR="003516B8" w:rsidRPr="000742C3" w:rsidRDefault="003516B8" w:rsidP="003516B8">
            <w:pPr>
              <w:jc w:val="center"/>
              <w:rPr>
                <w:rFonts w:ascii="宋体" w:hAnsi="宋体"/>
                <w:sz w:val="24"/>
              </w:rPr>
            </w:pPr>
          </w:p>
        </w:tc>
        <w:tc>
          <w:tcPr>
            <w:tcW w:w="1214" w:type="dxa"/>
            <w:vAlign w:val="center"/>
          </w:tcPr>
          <w:p w14:paraId="0545F01F" w14:textId="77777777" w:rsidR="003516B8" w:rsidRPr="000742C3" w:rsidRDefault="003516B8" w:rsidP="003516B8">
            <w:pPr>
              <w:jc w:val="center"/>
              <w:rPr>
                <w:rFonts w:ascii="宋体" w:hAnsi="宋体"/>
                <w:sz w:val="24"/>
              </w:rPr>
            </w:pPr>
          </w:p>
        </w:tc>
      </w:tr>
      <w:tr w:rsidR="003516B8" w:rsidRPr="000742C3" w14:paraId="572CD926" w14:textId="77777777" w:rsidTr="003516B8">
        <w:trPr>
          <w:trHeight w:val="510"/>
          <w:jc w:val="center"/>
        </w:trPr>
        <w:tc>
          <w:tcPr>
            <w:tcW w:w="560" w:type="dxa"/>
            <w:vAlign w:val="center"/>
          </w:tcPr>
          <w:p w14:paraId="5C686C42" w14:textId="77777777" w:rsidR="003516B8" w:rsidRPr="000742C3" w:rsidRDefault="003516B8" w:rsidP="003516B8">
            <w:pPr>
              <w:jc w:val="center"/>
              <w:rPr>
                <w:rFonts w:ascii="宋体" w:hAnsi="宋体"/>
                <w:sz w:val="24"/>
              </w:rPr>
            </w:pPr>
          </w:p>
        </w:tc>
        <w:tc>
          <w:tcPr>
            <w:tcW w:w="1134" w:type="dxa"/>
            <w:vAlign w:val="center"/>
          </w:tcPr>
          <w:p w14:paraId="2D0E0728" w14:textId="77777777" w:rsidR="003516B8" w:rsidRPr="000742C3" w:rsidRDefault="003516B8" w:rsidP="003516B8">
            <w:pPr>
              <w:jc w:val="center"/>
              <w:rPr>
                <w:rFonts w:ascii="宋体" w:hAnsi="宋体"/>
                <w:sz w:val="24"/>
              </w:rPr>
            </w:pPr>
          </w:p>
        </w:tc>
        <w:tc>
          <w:tcPr>
            <w:tcW w:w="2044" w:type="dxa"/>
            <w:vAlign w:val="center"/>
          </w:tcPr>
          <w:p w14:paraId="0E354195" w14:textId="77777777" w:rsidR="003516B8" w:rsidRPr="000742C3" w:rsidRDefault="003516B8" w:rsidP="003516B8">
            <w:pPr>
              <w:jc w:val="center"/>
              <w:rPr>
                <w:rFonts w:ascii="宋体" w:hAnsi="宋体"/>
                <w:sz w:val="24"/>
              </w:rPr>
            </w:pPr>
          </w:p>
        </w:tc>
        <w:tc>
          <w:tcPr>
            <w:tcW w:w="1050" w:type="dxa"/>
            <w:vAlign w:val="center"/>
          </w:tcPr>
          <w:p w14:paraId="2C219F83" w14:textId="77777777" w:rsidR="003516B8" w:rsidRPr="000742C3" w:rsidRDefault="003516B8" w:rsidP="003516B8">
            <w:pPr>
              <w:jc w:val="center"/>
              <w:rPr>
                <w:rFonts w:ascii="宋体" w:hAnsi="宋体"/>
                <w:sz w:val="24"/>
              </w:rPr>
            </w:pPr>
          </w:p>
        </w:tc>
        <w:tc>
          <w:tcPr>
            <w:tcW w:w="1872" w:type="dxa"/>
            <w:vAlign w:val="center"/>
          </w:tcPr>
          <w:p w14:paraId="20F128C7" w14:textId="77777777" w:rsidR="003516B8" w:rsidRPr="000742C3" w:rsidRDefault="003516B8" w:rsidP="003516B8">
            <w:pPr>
              <w:jc w:val="center"/>
              <w:rPr>
                <w:rFonts w:ascii="宋体" w:hAnsi="宋体"/>
                <w:sz w:val="24"/>
              </w:rPr>
            </w:pPr>
          </w:p>
        </w:tc>
        <w:tc>
          <w:tcPr>
            <w:tcW w:w="1795" w:type="dxa"/>
            <w:vAlign w:val="center"/>
          </w:tcPr>
          <w:p w14:paraId="5EB61902" w14:textId="77777777" w:rsidR="003516B8" w:rsidRPr="000742C3" w:rsidRDefault="003516B8" w:rsidP="003516B8">
            <w:pPr>
              <w:jc w:val="center"/>
              <w:rPr>
                <w:rFonts w:ascii="宋体" w:hAnsi="宋体"/>
                <w:sz w:val="24"/>
              </w:rPr>
            </w:pPr>
          </w:p>
        </w:tc>
        <w:tc>
          <w:tcPr>
            <w:tcW w:w="1214" w:type="dxa"/>
            <w:vAlign w:val="center"/>
          </w:tcPr>
          <w:p w14:paraId="0AEA3CD8" w14:textId="77777777" w:rsidR="003516B8" w:rsidRPr="000742C3" w:rsidRDefault="003516B8" w:rsidP="003516B8">
            <w:pPr>
              <w:jc w:val="center"/>
              <w:rPr>
                <w:rFonts w:ascii="宋体" w:hAnsi="宋体"/>
                <w:sz w:val="24"/>
              </w:rPr>
            </w:pPr>
          </w:p>
        </w:tc>
      </w:tr>
      <w:tr w:rsidR="003516B8" w:rsidRPr="000742C3" w14:paraId="44D55977" w14:textId="77777777" w:rsidTr="003516B8">
        <w:trPr>
          <w:trHeight w:val="510"/>
          <w:jc w:val="center"/>
        </w:trPr>
        <w:tc>
          <w:tcPr>
            <w:tcW w:w="560" w:type="dxa"/>
            <w:vAlign w:val="center"/>
          </w:tcPr>
          <w:p w14:paraId="6E9366DC" w14:textId="77777777" w:rsidR="003516B8" w:rsidRPr="000742C3" w:rsidRDefault="003516B8" w:rsidP="003516B8">
            <w:pPr>
              <w:jc w:val="center"/>
              <w:rPr>
                <w:rFonts w:ascii="宋体" w:hAnsi="宋体"/>
                <w:sz w:val="24"/>
              </w:rPr>
            </w:pPr>
          </w:p>
        </w:tc>
        <w:tc>
          <w:tcPr>
            <w:tcW w:w="1134" w:type="dxa"/>
            <w:vAlign w:val="center"/>
          </w:tcPr>
          <w:p w14:paraId="27DE00E2" w14:textId="77777777" w:rsidR="003516B8" w:rsidRPr="000742C3" w:rsidRDefault="003516B8" w:rsidP="003516B8">
            <w:pPr>
              <w:jc w:val="center"/>
              <w:rPr>
                <w:rFonts w:ascii="宋体" w:hAnsi="宋体"/>
                <w:sz w:val="24"/>
              </w:rPr>
            </w:pPr>
          </w:p>
        </w:tc>
        <w:tc>
          <w:tcPr>
            <w:tcW w:w="2044" w:type="dxa"/>
            <w:vAlign w:val="center"/>
          </w:tcPr>
          <w:p w14:paraId="0AD4946E" w14:textId="77777777" w:rsidR="003516B8" w:rsidRPr="000742C3" w:rsidRDefault="003516B8" w:rsidP="003516B8">
            <w:pPr>
              <w:jc w:val="center"/>
              <w:rPr>
                <w:rFonts w:ascii="宋体" w:hAnsi="宋体"/>
                <w:sz w:val="24"/>
              </w:rPr>
            </w:pPr>
          </w:p>
        </w:tc>
        <w:tc>
          <w:tcPr>
            <w:tcW w:w="1050" w:type="dxa"/>
            <w:vAlign w:val="center"/>
          </w:tcPr>
          <w:p w14:paraId="184EE787" w14:textId="77777777" w:rsidR="003516B8" w:rsidRPr="000742C3" w:rsidRDefault="003516B8" w:rsidP="003516B8">
            <w:pPr>
              <w:jc w:val="center"/>
              <w:rPr>
                <w:rFonts w:ascii="宋体" w:hAnsi="宋体"/>
                <w:sz w:val="24"/>
              </w:rPr>
            </w:pPr>
          </w:p>
        </w:tc>
        <w:tc>
          <w:tcPr>
            <w:tcW w:w="1872" w:type="dxa"/>
            <w:vAlign w:val="center"/>
          </w:tcPr>
          <w:p w14:paraId="2614D5ED" w14:textId="77777777" w:rsidR="003516B8" w:rsidRPr="000742C3" w:rsidRDefault="003516B8" w:rsidP="003516B8">
            <w:pPr>
              <w:jc w:val="center"/>
              <w:rPr>
                <w:rFonts w:ascii="宋体" w:hAnsi="宋体"/>
                <w:sz w:val="24"/>
              </w:rPr>
            </w:pPr>
          </w:p>
        </w:tc>
        <w:tc>
          <w:tcPr>
            <w:tcW w:w="1795" w:type="dxa"/>
            <w:vAlign w:val="center"/>
          </w:tcPr>
          <w:p w14:paraId="085F9B33" w14:textId="77777777" w:rsidR="003516B8" w:rsidRPr="000742C3" w:rsidRDefault="003516B8" w:rsidP="003516B8">
            <w:pPr>
              <w:jc w:val="center"/>
              <w:rPr>
                <w:rFonts w:ascii="宋体" w:hAnsi="宋体"/>
                <w:sz w:val="24"/>
              </w:rPr>
            </w:pPr>
          </w:p>
        </w:tc>
        <w:tc>
          <w:tcPr>
            <w:tcW w:w="1214" w:type="dxa"/>
            <w:vAlign w:val="center"/>
          </w:tcPr>
          <w:p w14:paraId="56D1AC8C" w14:textId="77777777" w:rsidR="003516B8" w:rsidRPr="000742C3" w:rsidRDefault="003516B8" w:rsidP="003516B8">
            <w:pPr>
              <w:jc w:val="center"/>
              <w:rPr>
                <w:rFonts w:ascii="宋体" w:hAnsi="宋体"/>
                <w:sz w:val="24"/>
              </w:rPr>
            </w:pPr>
          </w:p>
        </w:tc>
      </w:tr>
      <w:tr w:rsidR="003516B8" w:rsidRPr="000742C3" w14:paraId="189A6ADE" w14:textId="77777777" w:rsidTr="003516B8">
        <w:trPr>
          <w:trHeight w:val="510"/>
          <w:jc w:val="center"/>
        </w:trPr>
        <w:tc>
          <w:tcPr>
            <w:tcW w:w="560" w:type="dxa"/>
            <w:vAlign w:val="center"/>
          </w:tcPr>
          <w:p w14:paraId="47D60591" w14:textId="77777777" w:rsidR="003516B8" w:rsidRPr="000742C3" w:rsidRDefault="003516B8" w:rsidP="003516B8">
            <w:pPr>
              <w:jc w:val="center"/>
              <w:rPr>
                <w:rFonts w:ascii="宋体" w:hAnsi="宋体"/>
                <w:sz w:val="24"/>
              </w:rPr>
            </w:pPr>
          </w:p>
        </w:tc>
        <w:tc>
          <w:tcPr>
            <w:tcW w:w="1134" w:type="dxa"/>
            <w:vAlign w:val="center"/>
          </w:tcPr>
          <w:p w14:paraId="78A0759F" w14:textId="77777777" w:rsidR="003516B8" w:rsidRPr="000742C3" w:rsidRDefault="003516B8" w:rsidP="003516B8">
            <w:pPr>
              <w:jc w:val="center"/>
              <w:rPr>
                <w:rFonts w:ascii="宋体" w:hAnsi="宋体"/>
                <w:sz w:val="24"/>
              </w:rPr>
            </w:pPr>
          </w:p>
        </w:tc>
        <w:tc>
          <w:tcPr>
            <w:tcW w:w="2044" w:type="dxa"/>
            <w:vAlign w:val="center"/>
          </w:tcPr>
          <w:p w14:paraId="3ECD4ED2" w14:textId="77777777" w:rsidR="003516B8" w:rsidRPr="000742C3" w:rsidRDefault="003516B8" w:rsidP="003516B8">
            <w:pPr>
              <w:jc w:val="center"/>
              <w:rPr>
                <w:rFonts w:ascii="宋体" w:hAnsi="宋体"/>
                <w:sz w:val="24"/>
              </w:rPr>
            </w:pPr>
          </w:p>
        </w:tc>
        <w:tc>
          <w:tcPr>
            <w:tcW w:w="1050" w:type="dxa"/>
            <w:vAlign w:val="center"/>
          </w:tcPr>
          <w:p w14:paraId="6555A414" w14:textId="77777777" w:rsidR="003516B8" w:rsidRPr="000742C3" w:rsidRDefault="003516B8" w:rsidP="003516B8">
            <w:pPr>
              <w:jc w:val="center"/>
              <w:rPr>
                <w:rFonts w:ascii="宋体" w:hAnsi="宋体"/>
                <w:sz w:val="24"/>
              </w:rPr>
            </w:pPr>
          </w:p>
        </w:tc>
        <w:tc>
          <w:tcPr>
            <w:tcW w:w="1872" w:type="dxa"/>
            <w:vAlign w:val="center"/>
          </w:tcPr>
          <w:p w14:paraId="218492A5" w14:textId="77777777" w:rsidR="003516B8" w:rsidRPr="000742C3" w:rsidRDefault="003516B8" w:rsidP="003516B8">
            <w:pPr>
              <w:jc w:val="center"/>
              <w:rPr>
                <w:rFonts w:ascii="宋体" w:hAnsi="宋体"/>
                <w:sz w:val="24"/>
              </w:rPr>
            </w:pPr>
          </w:p>
        </w:tc>
        <w:tc>
          <w:tcPr>
            <w:tcW w:w="1795" w:type="dxa"/>
            <w:vAlign w:val="center"/>
          </w:tcPr>
          <w:p w14:paraId="75FA95AF" w14:textId="77777777" w:rsidR="003516B8" w:rsidRPr="000742C3" w:rsidRDefault="003516B8" w:rsidP="003516B8">
            <w:pPr>
              <w:jc w:val="center"/>
              <w:rPr>
                <w:rFonts w:ascii="宋体" w:hAnsi="宋体"/>
                <w:sz w:val="24"/>
              </w:rPr>
            </w:pPr>
          </w:p>
        </w:tc>
        <w:tc>
          <w:tcPr>
            <w:tcW w:w="1214" w:type="dxa"/>
            <w:vAlign w:val="center"/>
          </w:tcPr>
          <w:p w14:paraId="294D614C" w14:textId="77777777" w:rsidR="003516B8" w:rsidRPr="000742C3" w:rsidRDefault="003516B8" w:rsidP="003516B8">
            <w:pPr>
              <w:jc w:val="center"/>
              <w:rPr>
                <w:rFonts w:ascii="宋体" w:hAnsi="宋体"/>
                <w:sz w:val="24"/>
              </w:rPr>
            </w:pPr>
          </w:p>
        </w:tc>
      </w:tr>
      <w:tr w:rsidR="003516B8" w:rsidRPr="000742C3" w14:paraId="3A695BB5" w14:textId="77777777" w:rsidTr="003516B8">
        <w:trPr>
          <w:trHeight w:val="510"/>
          <w:jc w:val="center"/>
        </w:trPr>
        <w:tc>
          <w:tcPr>
            <w:tcW w:w="560" w:type="dxa"/>
            <w:vAlign w:val="center"/>
          </w:tcPr>
          <w:p w14:paraId="77027A59" w14:textId="77777777" w:rsidR="003516B8" w:rsidRPr="000742C3" w:rsidRDefault="003516B8" w:rsidP="003516B8">
            <w:pPr>
              <w:jc w:val="center"/>
              <w:rPr>
                <w:rFonts w:ascii="宋体" w:hAnsi="宋体"/>
                <w:sz w:val="24"/>
              </w:rPr>
            </w:pPr>
          </w:p>
        </w:tc>
        <w:tc>
          <w:tcPr>
            <w:tcW w:w="1134" w:type="dxa"/>
            <w:vAlign w:val="center"/>
          </w:tcPr>
          <w:p w14:paraId="351C8EE9" w14:textId="77777777" w:rsidR="003516B8" w:rsidRPr="000742C3" w:rsidRDefault="003516B8" w:rsidP="003516B8">
            <w:pPr>
              <w:jc w:val="center"/>
              <w:rPr>
                <w:rFonts w:ascii="宋体" w:hAnsi="宋体"/>
                <w:sz w:val="24"/>
              </w:rPr>
            </w:pPr>
          </w:p>
        </w:tc>
        <w:tc>
          <w:tcPr>
            <w:tcW w:w="2044" w:type="dxa"/>
            <w:vAlign w:val="center"/>
          </w:tcPr>
          <w:p w14:paraId="23A34DBF" w14:textId="77777777" w:rsidR="003516B8" w:rsidRPr="000742C3" w:rsidRDefault="003516B8" w:rsidP="003516B8">
            <w:pPr>
              <w:jc w:val="center"/>
              <w:rPr>
                <w:rFonts w:ascii="宋体" w:hAnsi="宋体"/>
                <w:sz w:val="24"/>
              </w:rPr>
            </w:pPr>
          </w:p>
        </w:tc>
        <w:tc>
          <w:tcPr>
            <w:tcW w:w="1050" w:type="dxa"/>
            <w:vAlign w:val="center"/>
          </w:tcPr>
          <w:p w14:paraId="4AEA6EB4" w14:textId="77777777" w:rsidR="003516B8" w:rsidRPr="000742C3" w:rsidRDefault="003516B8" w:rsidP="003516B8">
            <w:pPr>
              <w:jc w:val="center"/>
              <w:rPr>
                <w:rFonts w:ascii="宋体" w:hAnsi="宋体"/>
                <w:sz w:val="24"/>
              </w:rPr>
            </w:pPr>
          </w:p>
        </w:tc>
        <w:tc>
          <w:tcPr>
            <w:tcW w:w="1872" w:type="dxa"/>
            <w:vAlign w:val="center"/>
          </w:tcPr>
          <w:p w14:paraId="1EA5D2D3" w14:textId="77777777" w:rsidR="003516B8" w:rsidRPr="000742C3" w:rsidRDefault="003516B8" w:rsidP="003516B8">
            <w:pPr>
              <w:jc w:val="center"/>
              <w:rPr>
                <w:rFonts w:ascii="宋体" w:hAnsi="宋体"/>
                <w:sz w:val="24"/>
              </w:rPr>
            </w:pPr>
          </w:p>
        </w:tc>
        <w:tc>
          <w:tcPr>
            <w:tcW w:w="1795" w:type="dxa"/>
            <w:vAlign w:val="center"/>
          </w:tcPr>
          <w:p w14:paraId="5A959D8D" w14:textId="77777777" w:rsidR="003516B8" w:rsidRPr="000742C3" w:rsidRDefault="003516B8" w:rsidP="003516B8">
            <w:pPr>
              <w:jc w:val="center"/>
              <w:rPr>
                <w:rFonts w:ascii="宋体" w:hAnsi="宋体"/>
                <w:sz w:val="24"/>
              </w:rPr>
            </w:pPr>
          </w:p>
        </w:tc>
        <w:tc>
          <w:tcPr>
            <w:tcW w:w="1214" w:type="dxa"/>
            <w:vAlign w:val="center"/>
          </w:tcPr>
          <w:p w14:paraId="38CA0D34" w14:textId="77777777" w:rsidR="003516B8" w:rsidRPr="000742C3" w:rsidRDefault="003516B8" w:rsidP="003516B8">
            <w:pPr>
              <w:jc w:val="center"/>
              <w:rPr>
                <w:rFonts w:ascii="宋体" w:hAnsi="宋体"/>
                <w:sz w:val="24"/>
              </w:rPr>
            </w:pPr>
          </w:p>
        </w:tc>
      </w:tr>
      <w:tr w:rsidR="003516B8" w:rsidRPr="000742C3" w14:paraId="5554EFDF" w14:textId="77777777" w:rsidTr="003516B8">
        <w:trPr>
          <w:trHeight w:val="510"/>
          <w:jc w:val="center"/>
        </w:trPr>
        <w:tc>
          <w:tcPr>
            <w:tcW w:w="560" w:type="dxa"/>
            <w:vAlign w:val="center"/>
          </w:tcPr>
          <w:p w14:paraId="76F00418" w14:textId="77777777" w:rsidR="003516B8" w:rsidRPr="000742C3" w:rsidRDefault="003516B8" w:rsidP="003516B8">
            <w:pPr>
              <w:jc w:val="center"/>
              <w:rPr>
                <w:rFonts w:ascii="宋体" w:hAnsi="宋体"/>
                <w:sz w:val="24"/>
              </w:rPr>
            </w:pPr>
          </w:p>
        </w:tc>
        <w:tc>
          <w:tcPr>
            <w:tcW w:w="1134" w:type="dxa"/>
            <w:vAlign w:val="center"/>
          </w:tcPr>
          <w:p w14:paraId="70DA08A6" w14:textId="77777777" w:rsidR="003516B8" w:rsidRPr="000742C3" w:rsidRDefault="003516B8" w:rsidP="003516B8">
            <w:pPr>
              <w:jc w:val="center"/>
              <w:rPr>
                <w:rFonts w:ascii="宋体" w:hAnsi="宋体"/>
                <w:sz w:val="24"/>
              </w:rPr>
            </w:pPr>
          </w:p>
        </w:tc>
        <w:tc>
          <w:tcPr>
            <w:tcW w:w="2044" w:type="dxa"/>
            <w:vAlign w:val="center"/>
          </w:tcPr>
          <w:p w14:paraId="778AB2ED" w14:textId="77777777" w:rsidR="003516B8" w:rsidRPr="000742C3" w:rsidRDefault="003516B8" w:rsidP="003516B8">
            <w:pPr>
              <w:jc w:val="center"/>
              <w:rPr>
                <w:rFonts w:ascii="宋体" w:hAnsi="宋体"/>
                <w:sz w:val="24"/>
              </w:rPr>
            </w:pPr>
          </w:p>
        </w:tc>
        <w:tc>
          <w:tcPr>
            <w:tcW w:w="1050" w:type="dxa"/>
            <w:vAlign w:val="center"/>
          </w:tcPr>
          <w:p w14:paraId="1EFF1A39" w14:textId="77777777" w:rsidR="003516B8" w:rsidRPr="000742C3" w:rsidRDefault="003516B8" w:rsidP="003516B8">
            <w:pPr>
              <w:jc w:val="center"/>
              <w:rPr>
                <w:rFonts w:ascii="宋体" w:hAnsi="宋体"/>
                <w:sz w:val="24"/>
              </w:rPr>
            </w:pPr>
          </w:p>
        </w:tc>
        <w:tc>
          <w:tcPr>
            <w:tcW w:w="1872" w:type="dxa"/>
            <w:vAlign w:val="center"/>
          </w:tcPr>
          <w:p w14:paraId="3B9DB461" w14:textId="77777777" w:rsidR="003516B8" w:rsidRPr="000742C3" w:rsidRDefault="003516B8" w:rsidP="003516B8">
            <w:pPr>
              <w:jc w:val="center"/>
              <w:rPr>
                <w:rFonts w:ascii="宋体" w:hAnsi="宋体"/>
                <w:sz w:val="24"/>
              </w:rPr>
            </w:pPr>
          </w:p>
        </w:tc>
        <w:tc>
          <w:tcPr>
            <w:tcW w:w="1795" w:type="dxa"/>
            <w:vAlign w:val="center"/>
          </w:tcPr>
          <w:p w14:paraId="2C1DC581" w14:textId="77777777" w:rsidR="003516B8" w:rsidRPr="000742C3" w:rsidRDefault="003516B8" w:rsidP="003516B8">
            <w:pPr>
              <w:jc w:val="center"/>
              <w:rPr>
                <w:rFonts w:ascii="宋体" w:hAnsi="宋体"/>
                <w:sz w:val="24"/>
              </w:rPr>
            </w:pPr>
          </w:p>
        </w:tc>
        <w:tc>
          <w:tcPr>
            <w:tcW w:w="1214" w:type="dxa"/>
            <w:vAlign w:val="center"/>
          </w:tcPr>
          <w:p w14:paraId="0D2EBEA8" w14:textId="77777777" w:rsidR="003516B8" w:rsidRPr="000742C3" w:rsidRDefault="003516B8" w:rsidP="003516B8">
            <w:pPr>
              <w:jc w:val="center"/>
              <w:rPr>
                <w:rFonts w:ascii="宋体" w:hAnsi="宋体"/>
                <w:sz w:val="24"/>
              </w:rPr>
            </w:pPr>
          </w:p>
        </w:tc>
      </w:tr>
      <w:tr w:rsidR="003516B8" w:rsidRPr="000742C3" w14:paraId="6FC20AF3" w14:textId="77777777" w:rsidTr="003516B8">
        <w:trPr>
          <w:trHeight w:val="510"/>
          <w:jc w:val="center"/>
        </w:trPr>
        <w:tc>
          <w:tcPr>
            <w:tcW w:w="560" w:type="dxa"/>
            <w:vAlign w:val="center"/>
          </w:tcPr>
          <w:p w14:paraId="36832ABC" w14:textId="77777777" w:rsidR="003516B8" w:rsidRPr="000742C3" w:rsidRDefault="003516B8" w:rsidP="003516B8">
            <w:pPr>
              <w:jc w:val="center"/>
              <w:rPr>
                <w:rFonts w:ascii="宋体" w:hAnsi="宋体"/>
                <w:sz w:val="24"/>
              </w:rPr>
            </w:pPr>
          </w:p>
        </w:tc>
        <w:tc>
          <w:tcPr>
            <w:tcW w:w="1134" w:type="dxa"/>
            <w:vAlign w:val="center"/>
          </w:tcPr>
          <w:p w14:paraId="610B3746" w14:textId="77777777" w:rsidR="003516B8" w:rsidRPr="000742C3" w:rsidRDefault="003516B8" w:rsidP="003516B8">
            <w:pPr>
              <w:jc w:val="center"/>
              <w:rPr>
                <w:rFonts w:ascii="宋体" w:hAnsi="宋体"/>
                <w:sz w:val="24"/>
              </w:rPr>
            </w:pPr>
          </w:p>
        </w:tc>
        <w:tc>
          <w:tcPr>
            <w:tcW w:w="2044" w:type="dxa"/>
            <w:vAlign w:val="center"/>
          </w:tcPr>
          <w:p w14:paraId="0654757D" w14:textId="77777777" w:rsidR="003516B8" w:rsidRPr="000742C3" w:rsidRDefault="003516B8" w:rsidP="003516B8">
            <w:pPr>
              <w:jc w:val="center"/>
              <w:rPr>
                <w:rFonts w:ascii="宋体" w:hAnsi="宋体"/>
                <w:sz w:val="24"/>
              </w:rPr>
            </w:pPr>
          </w:p>
        </w:tc>
        <w:tc>
          <w:tcPr>
            <w:tcW w:w="1050" w:type="dxa"/>
            <w:vAlign w:val="center"/>
          </w:tcPr>
          <w:p w14:paraId="712BF5F4" w14:textId="77777777" w:rsidR="003516B8" w:rsidRPr="000742C3" w:rsidRDefault="003516B8" w:rsidP="003516B8">
            <w:pPr>
              <w:jc w:val="center"/>
              <w:rPr>
                <w:rFonts w:ascii="宋体" w:hAnsi="宋体"/>
                <w:sz w:val="24"/>
              </w:rPr>
            </w:pPr>
          </w:p>
        </w:tc>
        <w:tc>
          <w:tcPr>
            <w:tcW w:w="1872" w:type="dxa"/>
            <w:vAlign w:val="center"/>
          </w:tcPr>
          <w:p w14:paraId="3E877EA9" w14:textId="77777777" w:rsidR="003516B8" w:rsidRPr="000742C3" w:rsidRDefault="003516B8" w:rsidP="003516B8">
            <w:pPr>
              <w:jc w:val="center"/>
              <w:rPr>
                <w:rFonts w:ascii="宋体" w:hAnsi="宋体"/>
                <w:sz w:val="24"/>
              </w:rPr>
            </w:pPr>
          </w:p>
        </w:tc>
        <w:tc>
          <w:tcPr>
            <w:tcW w:w="1795" w:type="dxa"/>
            <w:vAlign w:val="center"/>
          </w:tcPr>
          <w:p w14:paraId="6F12FE52" w14:textId="77777777" w:rsidR="003516B8" w:rsidRPr="000742C3" w:rsidRDefault="003516B8" w:rsidP="003516B8">
            <w:pPr>
              <w:jc w:val="center"/>
              <w:rPr>
                <w:rFonts w:ascii="宋体" w:hAnsi="宋体"/>
                <w:sz w:val="24"/>
              </w:rPr>
            </w:pPr>
          </w:p>
        </w:tc>
        <w:tc>
          <w:tcPr>
            <w:tcW w:w="1214" w:type="dxa"/>
            <w:vAlign w:val="center"/>
          </w:tcPr>
          <w:p w14:paraId="46B38354" w14:textId="77777777" w:rsidR="003516B8" w:rsidRPr="000742C3" w:rsidRDefault="003516B8" w:rsidP="003516B8">
            <w:pPr>
              <w:jc w:val="center"/>
              <w:rPr>
                <w:rFonts w:ascii="宋体" w:hAnsi="宋体"/>
                <w:sz w:val="24"/>
              </w:rPr>
            </w:pPr>
          </w:p>
        </w:tc>
      </w:tr>
      <w:tr w:rsidR="003516B8" w:rsidRPr="000742C3" w14:paraId="7B60099D" w14:textId="77777777" w:rsidTr="003516B8">
        <w:trPr>
          <w:trHeight w:val="510"/>
          <w:jc w:val="center"/>
        </w:trPr>
        <w:tc>
          <w:tcPr>
            <w:tcW w:w="560" w:type="dxa"/>
            <w:vAlign w:val="center"/>
          </w:tcPr>
          <w:p w14:paraId="022AF987" w14:textId="77777777" w:rsidR="003516B8" w:rsidRPr="000742C3" w:rsidRDefault="003516B8" w:rsidP="003516B8">
            <w:pPr>
              <w:jc w:val="center"/>
              <w:rPr>
                <w:rFonts w:ascii="宋体" w:hAnsi="宋体"/>
                <w:sz w:val="24"/>
              </w:rPr>
            </w:pPr>
          </w:p>
        </w:tc>
        <w:tc>
          <w:tcPr>
            <w:tcW w:w="1134" w:type="dxa"/>
            <w:vAlign w:val="center"/>
          </w:tcPr>
          <w:p w14:paraId="45B35D3A" w14:textId="77777777" w:rsidR="003516B8" w:rsidRPr="000742C3" w:rsidRDefault="003516B8" w:rsidP="003516B8">
            <w:pPr>
              <w:jc w:val="center"/>
              <w:rPr>
                <w:rFonts w:ascii="宋体" w:hAnsi="宋体"/>
                <w:sz w:val="24"/>
              </w:rPr>
            </w:pPr>
          </w:p>
        </w:tc>
        <w:tc>
          <w:tcPr>
            <w:tcW w:w="2044" w:type="dxa"/>
            <w:vAlign w:val="center"/>
          </w:tcPr>
          <w:p w14:paraId="0D0C41DB" w14:textId="77777777" w:rsidR="003516B8" w:rsidRPr="000742C3" w:rsidRDefault="003516B8" w:rsidP="003516B8">
            <w:pPr>
              <w:jc w:val="center"/>
              <w:rPr>
                <w:rFonts w:ascii="宋体" w:hAnsi="宋体"/>
                <w:sz w:val="24"/>
              </w:rPr>
            </w:pPr>
          </w:p>
        </w:tc>
        <w:tc>
          <w:tcPr>
            <w:tcW w:w="1050" w:type="dxa"/>
            <w:vAlign w:val="center"/>
          </w:tcPr>
          <w:p w14:paraId="2A47397D" w14:textId="77777777" w:rsidR="003516B8" w:rsidRPr="000742C3" w:rsidRDefault="003516B8" w:rsidP="003516B8">
            <w:pPr>
              <w:jc w:val="center"/>
              <w:rPr>
                <w:rFonts w:ascii="宋体" w:hAnsi="宋体"/>
                <w:sz w:val="24"/>
              </w:rPr>
            </w:pPr>
          </w:p>
        </w:tc>
        <w:tc>
          <w:tcPr>
            <w:tcW w:w="1872" w:type="dxa"/>
            <w:vAlign w:val="center"/>
          </w:tcPr>
          <w:p w14:paraId="09753C77" w14:textId="77777777" w:rsidR="003516B8" w:rsidRPr="000742C3" w:rsidRDefault="003516B8" w:rsidP="003516B8">
            <w:pPr>
              <w:jc w:val="center"/>
              <w:rPr>
                <w:rFonts w:ascii="宋体" w:hAnsi="宋体"/>
                <w:sz w:val="24"/>
              </w:rPr>
            </w:pPr>
          </w:p>
        </w:tc>
        <w:tc>
          <w:tcPr>
            <w:tcW w:w="1795" w:type="dxa"/>
            <w:vAlign w:val="center"/>
          </w:tcPr>
          <w:p w14:paraId="719D62B7" w14:textId="77777777" w:rsidR="003516B8" w:rsidRPr="000742C3" w:rsidRDefault="003516B8" w:rsidP="003516B8">
            <w:pPr>
              <w:jc w:val="center"/>
              <w:rPr>
                <w:rFonts w:ascii="宋体" w:hAnsi="宋体"/>
                <w:sz w:val="24"/>
              </w:rPr>
            </w:pPr>
          </w:p>
        </w:tc>
        <w:tc>
          <w:tcPr>
            <w:tcW w:w="1214" w:type="dxa"/>
            <w:vAlign w:val="center"/>
          </w:tcPr>
          <w:p w14:paraId="3DE0FD3E" w14:textId="77777777" w:rsidR="003516B8" w:rsidRPr="000742C3" w:rsidRDefault="003516B8" w:rsidP="003516B8">
            <w:pPr>
              <w:jc w:val="center"/>
              <w:rPr>
                <w:rFonts w:ascii="宋体" w:hAnsi="宋体"/>
                <w:sz w:val="24"/>
              </w:rPr>
            </w:pPr>
          </w:p>
        </w:tc>
      </w:tr>
      <w:tr w:rsidR="003516B8" w:rsidRPr="000742C3" w14:paraId="36E9C206" w14:textId="77777777" w:rsidTr="003516B8">
        <w:trPr>
          <w:trHeight w:val="510"/>
          <w:jc w:val="center"/>
        </w:trPr>
        <w:tc>
          <w:tcPr>
            <w:tcW w:w="560" w:type="dxa"/>
            <w:vAlign w:val="center"/>
          </w:tcPr>
          <w:p w14:paraId="2E5DC0ED" w14:textId="77777777" w:rsidR="003516B8" w:rsidRPr="000742C3" w:rsidRDefault="003516B8" w:rsidP="003516B8">
            <w:pPr>
              <w:jc w:val="center"/>
              <w:rPr>
                <w:rFonts w:ascii="宋体" w:hAnsi="宋体"/>
                <w:sz w:val="24"/>
              </w:rPr>
            </w:pPr>
          </w:p>
        </w:tc>
        <w:tc>
          <w:tcPr>
            <w:tcW w:w="1134" w:type="dxa"/>
            <w:vAlign w:val="center"/>
          </w:tcPr>
          <w:p w14:paraId="5DBF055C" w14:textId="77777777" w:rsidR="003516B8" w:rsidRPr="000742C3" w:rsidRDefault="003516B8" w:rsidP="003516B8">
            <w:pPr>
              <w:jc w:val="center"/>
              <w:rPr>
                <w:rFonts w:ascii="宋体" w:hAnsi="宋体"/>
                <w:sz w:val="24"/>
              </w:rPr>
            </w:pPr>
          </w:p>
        </w:tc>
        <w:tc>
          <w:tcPr>
            <w:tcW w:w="2044" w:type="dxa"/>
            <w:vAlign w:val="center"/>
          </w:tcPr>
          <w:p w14:paraId="043D7C48" w14:textId="77777777" w:rsidR="003516B8" w:rsidRPr="000742C3" w:rsidRDefault="003516B8" w:rsidP="003516B8">
            <w:pPr>
              <w:jc w:val="center"/>
              <w:rPr>
                <w:rFonts w:ascii="宋体" w:hAnsi="宋体"/>
                <w:sz w:val="24"/>
              </w:rPr>
            </w:pPr>
          </w:p>
        </w:tc>
        <w:tc>
          <w:tcPr>
            <w:tcW w:w="1050" w:type="dxa"/>
            <w:vAlign w:val="center"/>
          </w:tcPr>
          <w:p w14:paraId="45D5922C" w14:textId="77777777" w:rsidR="003516B8" w:rsidRPr="000742C3" w:rsidRDefault="003516B8" w:rsidP="003516B8">
            <w:pPr>
              <w:jc w:val="center"/>
              <w:rPr>
                <w:rFonts w:ascii="宋体" w:hAnsi="宋体"/>
                <w:sz w:val="24"/>
              </w:rPr>
            </w:pPr>
          </w:p>
        </w:tc>
        <w:tc>
          <w:tcPr>
            <w:tcW w:w="1872" w:type="dxa"/>
            <w:vAlign w:val="center"/>
          </w:tcPr>
          <w:p w14:paraId="2D558EC8" w14:textId="77777777" w:rsidR="003516B8" w:rsidRPr="000742C3" w:rsidRDefault="003516B8" w:rsidP="003516B8">
            <w:pPr>
              <w:jc w:val="center"/>
              <w:rPr>
                <w:rFonts w:ascii="宋体" w:hAnsi="宋体"/>
                <w:sz w:val="24"/>
              </w:rPr>
            </w:pPr>
          </w:p>
        </w:tc>
        <w:tc>
          <w:tcPr>
            <w:tcW w:w="1795" w:type="dxa"/>
            <w:vAlign w:val="center"/>
          </w:tcPr>
          <w:p w14:paraId="46535E9B" w14:textId="77777777" w:rsidR="003516B8" w:rsidRPr="000742C3" w:rsidRDefault="003516B8" w:rsidP="003516B8">
            <w:pPr>
              <w:jc w:val="center"/>
              <w:rPr>
                <w:rFonts w:ascii="宋体" w:hAnsi="宋体"/>
                <w:sz w:val="24"/>
              </w:rPr>
            </w:pPr>
          </w:p>
        </w:tc>
        <w:tc>
          <w:tcPr>
            <w:tcW w:w="1214" w:type="dxa"/>
            <w:vAlign w:val="center"/>
          </w:tcPr>
          <w:p w14:paraId="076132E2" w14:textId="77777777" w:rsidR="003516B8" w:rsidRPr="000742C3" w:rsidRDefault="003516B8" w:rsidP="003516B8">
            <w:pPr>
              <w:jc w:val="center"/>
              <w:rPr>
                <w:rFonts w:ascii="宋体" w:hAnsi="宋体"/>
                <w:sz w:val="24"/>
              </w:rPr>
            </w:pPr>
          </w:p>
        </w:tc>
      </w:tr>
      <w:tr w:rsidR="003516B8" w:rsidRPr="000742C3" w14:paraId="7EF7CF1D" w14:textId="77777777" w:rsidTr="003516B8">
        <w:trPr>
          <w:trHeight w:val="510"/>
          <w:jc w:val="center"/>
        </w:trPr>
        <w:tc>
          <w:tcPr>
            <w:tcW w:w="560" w:type="dxa"/>
            <w:vAlign w:val="center"/>
          </w:tcPr>
          <w:p w14:paraId="40C52351" w14:textId="77777777" w:rsidR="003516B8" w:rsidRPr="000742C3" w:rsidRDefault="003516B8" w:rsidP="003516B8">
            <w:pPr>
              <w:jc w:val="center"/>
              <w:rPr>
                <w:rFonts w:ascii="宋体" w:hAnsi="宋体"/>
                <w:sz w:val="24"/>
              </w:rPr>
            </w:pPr>
          </w:p>
        </w:tc>
        <w:tc>
          <w:tcPr>
            <w:tcW w:w="1134" w:type="dxa"/>
            <w:vAlign w:val="center"/>
          </w:tcPr>
          <w:p w14:paraId="65E8AAAC" w14:textId="77777777" w:rsidR="003516B8" w:rsidRPr="000742C3" w:rsidRDefault="003516B8" w:rsidP="003516B8">
            <w:pPr>
              <w:jc w:val="center"/>
              <w:rPr>
                <w:rFonts w:ascii="宋体" w:hAnsi="宋体"/>
                <w:sz w:val="24"/>
              </w:rPr>
            </w:pPr>
          </w:p>
        </w:tc>
        <w:tc>
          <w:tcPr>
            <w:tcW w:w="2044" w:type="dxa"/>
            <w:vAlign w:val="center"/>
          </w:tcPr>
          <w:p w14:paraId="29E876EE" w14:textId="77777777" w:rsidR="003516B8" w:rsidRPr="000742C3" w:rsidRDefault="003516B8" w:rsidP="003516B8">
            <w:pPr>
              <w:jc w:val="center"/>
              <w:rPr>
                <w:rFonts w:ascii="宋体" w:hAnsi="宋体"/>
                <w:sz w:val="24"/>
              </w:rPr>
            </w:pPr>
          </w:p>
        </w:tc>
        <w:tc>
          <w:tcPr>
            <w:tcW w:w="1050" w:type="dxa"/>
            <w:vAlign w:val="center"/>
          </w:tcPr>
          <w:p w14:paraId="56275842" w14:textId="77777777" w:rsidR="003516B8" w:rsidRPr="000742C3" w:rsidRDefault="003516B8" w:rsidP="003516B8">
            <w:pPr>
              <w:jc w:val="center"/>
              <w:rPr>
                <w:rFonts w:ascii="宋体" w:hAnsi="宋体"/>
                <w:sz w:val="24"/>
              </w:rPr>
            </w:pPr>
          </w:p>
        </w:tc>
        <w:tc>
          <w:tcPr>
            <w:tcW w:w="1872" w:type="dxa"/>
            <w:vAlign w:val="center"/>
          </w:tcPr>
          <w:p w14:paraId="3E71C6F9" w14:textId="77777777" w:rsidR="003516B8" w:rsidRPr="000742C3" w:rsidRDefault="003516B8" w:rsidP="003516B8">
            <w:pPr>
              <w:jc w:val="center"/>
              <w:rPr>
                <w:rFonts w:ascii="宋体" w:hAnsi="宋体"/>
                <w:sz w:val="24"/>
              </w:rPr>
            </w:pPr>
          </w:p>
        </w:tc>
        <w:tc>
          <w:tcPr>
            <w:tcW w:w="1795" w:type="dxa"/>
            <w:vAlign w:val="center"/>
          </w:tcPr>
          <w:p w14:paraId="2DEB26FC" w14:textId="77777777" w:rsidR="003516B8" w:rsidRPr="000742C3" w:rsidRDefault="003516B8" w:rsidP="003516B8">
            <w:pPr>
              <w:jc w:val="center"/>
              <w:rPr>
                <w:rFonts w:ascii="宋体" w:hAnsi="宋体"/>
                <w:sz w:val="24"/>
              </w:rPr>
            </w:pPr>
          </w:p>
        </w:tc>
        <w:tc>
          <w:tcPr>
            <w:tcW w:w="1214" w:type="dxa"/>
            <w:vAlign w:val="center"/>
          </w:tcPr>
          <w:p w14:paraId="314353EF" w14:textId="77777777" w:rsidR="003516B8" w:rsidRPr="000742C3" w:rsidRDefault="003516B8" w:rsidP="003516B8">
            <w:pPr>
              <w:jc w:val="center"/>
              <w:rPr>
                <w:rFonts w:ascii="宋体" w:hAnsi="宋体"/>
                <w:sz w:val="24"/>
              </w:rPr>
            </w:pPr>
          </w:p>
        </w:tc>
      </w:tr>
      <w:tr w:rsidR="003516B8" w:rsidRPr="000742C3" w14:paraId="1E936B29" w14:textId="77777777" w:rsidTr="003516B8">
        <w:trPr>
          <w:trHeight w:val="510"/>
          <w:jc w:val="center"/>
        </w:trPr>
        <w:tc>
          <w:tcPr>
            <w:tcW w:w="560" w:type="dxa"/>
            <w:vAlign w:val="center"/>
          </w:tcPr>
          <w:p w14:paraId="03D17CD5" w14:textId="77777777" w:rsidR="003516B8" w:rsidRPr="000742C3" w:rsidRDefault="003516B8" w:rsidP="003516B8">
            <w:pPr>
              <w:jc w:val="center"/>
              <w:rPr>
                <w:rFonts w:ascii="宋体" w:hAnsi="宋体"/>
                <w:sz w:val="24"/>
              </w:rPr>
            </w:pPr>
          </w:p>
        </w:tc>
        <w:tc>
          <w:tcPr>
            <w:tcW w:w="1134" w:type="dxa"/>
            <w:vAlign w:val="center"/>
          </w:tcPr>
          <w:p w14:paraId="16AE9D12" w14:textId="77777777" w:rsidR="003516B8" w:rsidRPr="000742C3" w:rsidRDefault="003516B8" w:rsidP="003516B8">
            <w:pPr>
              <w:jc w:val="center"/>
              <w:rPr>
                <w:rFonts w:ascii="宋体" w:hAnsi="宋体"/>
                <w:sz w:val="24"/>
              </w:rPr>
            </w:pPr>
          </w:p>
        </w:tc>
        <w:tc>
          <w:tcPr>
            <w:tcW w:w="2044" w:type="dxa"/>
            <w:vAlign w:val="center"/>
          </w:tcPr>
          <w:p w14:paraId="43CC7D07" w14:textId="77777777" w:rsidR="003516B8" w:rsidRPr="000742C3" w:rsidRDefault="003516B8" w:rsidP="003516B8">
            <w:pPr>
              <w:jc w:val="center"/>
              <w:rPr>
                <w:rFonts w:ascii="宋体" w:hAnsi="宋体"/>
                <w:sz w:val="24"/>
              </w:rPr>
            </w:pPr>
          </w:p>
        </w:tc>
        <w:tc>
          <w:tcPr>
            <w:tcW w:w="1050" w:type="dxa"/>
            <w:vAlign w:val="center"/>
          </w:tcPr>
          <w:p w14:paraId="16E545F2" w14:textId="77777777" w:rsidR="003516B8" w:rsidRPr="000742C3" w:rsidRDefault="003516B8" w:rsidP="003516B8">
            <w:pPr>
              <w:jc w:val="center"/>
              <w:rPr>
                <w:rFonts w:ascii="宋体" w:hAnsi="宋体"/>
                <w:sz w:val="24"/>
              </w:rPr>
            </w:pPr>
          </w:p>
        </w:tc>
        <w:tc>
          <w:tcPr>
            <w:tcW w:w="1872" w:type="dxa"/>
            <w:vAlign w:val="center"/>
          </w:tcPr>
          <w:p w14:paraId="74B90491" w14:textId="77777777" w:rsidR="003516B8" w:rsidRPr="000742C3" w:rsidRDefault="003516B8" w:rsidP="003516B8">
            <w:pPr>
              <w:jc w:val="center"/>
              <w:rPr>
                <w:rFonts w:ascii="宋体" w:hAnsi="宋体"/>
                <w:sz w:val="24"/>
              </w:rPr>
            </w:pPr>
          </w:p>
        </w:tc>
        <w:tc>
          <w:tcPr>
            <w:tcW w:w="1795" w:type="dxa"/>
            <w:vAlign w:val="center"/>
          </w:tcPr>
          <w:p w14:paraId="78F11C98" w14:textId="77777777" w:rsidR="003516B8" w:rsidRPr="000742C3" w:rsidRDefault="003516B8" w:rsidP="003516B8">
            <w:pPr>
              <w:jc w:val="center"/>
              <w:rPr>
                <w:rFonts w:ascii="宋体" w:hAnsi="宋体"/>
                <w:sz w:val="24"/>
              </w:rPr>
            </w:pPr>
          </w:p>
        </w:tc>
        <w:tc>
          <w:tcPr>
            <w:tcW w:w="1214" w:type="dxa"/>
            <w:vAlign w:val="center"/>
          </w:tcPr>
          <w:p w14:paraId="54E2DF0A" w14:textId="77777777" w:rsidR="003516B8" w:rsidRPr="000742C3" w:rsidRDefault="003516B8" w:rsidP="003516B8">
            <w:pPr>
              <w:jc w:val="center"/>
              <w:rPr>
                <w:rFonts w:ascii="宋体" w:hAnsi="宋体"/>
                <w:sz w:val="24"/>
              </w:rPr>
            </w:pPr>
          </w:p>
        </w:tc>
      </w:tr>
      <w:tr w:rsidR="003516B8" w:rsidRPr="000742C3" w14:paraId="763B4519" w14:textId="77777777" w:rsidTr="003516B8">
        <w:trPr>
          <w:trHeight w:val="510"/>
          <w:jc w:val="center"/>
        </w:trPr>
        <w:tc>
          <w:tcPr>
            <w:tcW w:w="560" w:type="dxa"/>
            <w:vAlign w:val="center"/>
          </w:tcPr>
          <w:p w14:paraId="1882C649" w14:textId="77777777" w:rsidR="003516B8" w:rsidRPr="000742C3" w:rsidRDefault="003516B8" w:rsidP="003516B8">
            <w:pPr>
              <w:jc w:val="center"/>
              <w:rPr>
                <w:rFonts w:ascii="宋体" w:hAnsi="宋体"/>
                <w:sz w:val="24"/>
              </w:rPr>
            </w:pPr>
          </w:p>
        </w:tc>
        <w:tc>
          <w:tcPr>
            <w:tcW w:w="1134" w:type="dxa"/>
            <w:vAlign w:val="center"/>
          </w:tcPr>
          <w:p w14:paraId="6BFD8F72" w14:textId="77777777" w:rsidR="003516B8" w:rsidRPr="000742C3" w:rsidRDefault="003516B8" w:rsidP="003516B8">
            <w:pPr>
              <w:jc w:val="center"/>
              <w:rPr>
                <w:rFonts w:ascii="宋体" w:hAnsi="宋体"/>
                <w:sz w:val="24"/>
              </w:rPr>
            </w:pPr>
          </w:p>
        </w:tc>
        <w:tc>
          <w:tcPr>
            <w:tcW w:w="2044" w:type="dxa"/>
            <w:vAlign w:val="center"/>
          </w:tcPr>
          <w:p w14:paraId="7974F9B4" w14:textId="77777777" w:rsidR="003516B8" w:rsidRPr="000742C3" w:rsidRDefault="003516B8" w:rsidP="003516B8">
            <w:pPr>
              <w:jc w:val="center"/>
              <w:rPr>
                <w:rFonts w:ascii="宋体" w:hAnsi="宋体"/>
                <w:sz w:val="24"/>
              </w:rPr>
            </w:pPr>
          </w:p>
        </w:tc>
        <w:tc>
          <w:tcPr>
            <w:tcW w:w="1050" w:type="dxa"/>
            <w:vAlign w:val="center"/>
          </w:tcPr>
          <w:p w14:paraId="179C60CF" w14:textId="77777777" w:rsidR="003516B8" w:rsidRPr="000742C3" w:rsidRDefault="003516B8" w:rsidP="003516B8">
            <w:pPr>
              <w:jc w:val="center"/>
              <w:rPr>
                <w:rFonts w:ascii="宋体" w:hAnsi="宋体"/>
                <w:sz w:val="24"/>
              </w:rPr>
            </w:pPr>
          </w:p>
        </w:tc>
        <w:tc>
          <w:tcPr>
            <w:tcW w:w="1872" w:type="dxa"/>
            <w:vAlign w:val="center"/>
          </w:tcPr>
          <w:p w14:paraId="653AA6C2" w14:textId="77777777" w:rsidR="003516B8" w:rsidRPr="000742C3" w:rsidRDefault="003516B8" w:rsidP="003516B8">
            <w:pPr>
              <w:jc w:val="center"/>
              <w:rPr>
                <w:rFonts w:ascii="宋体" w:hAnsi="宋体"/>
                <w:sz w:val="24"/>
              </w:rPr>
            </w:pPr>
          </w:p>
        </w:tc>
        <w:tc>
          <w:tcPr>
            <w:tcW w:w="1795" w:type="dxa"/>
            <w:vAlign w:val="center"/>
          </w:tcPr>
          <w:p w14:paraId="161C5E36" w14:textId="77777777" w:rsidR="003516B8" w:rsidRPr="000742C3" w:rsidRDefault="003516B8" w:rsidP="003516B8">
            <w:pPr>
              <w:jc w:val="center"/>
              <w:rPr>
                <w:rFonts w:ascii="宋体" w:hAnsi="宋体"/>
                <w:sz w:val="24"/>
              </w:rPr>
            </w:pPr>
          </w:p>
        </w:tc>
        <w:tc>
          <w:tcPr>
            <w:tcW w:w="1214" w:type="dxa"/>
            <w:vAlign w:val="center"/>
          </w:tcPr>
          <w:p w14:paraId="5956E926" w14:textId="77777777" w:rsidR="003516B8" w:rsidRPr="000742C3" w:rsidRDefault="003516B8" w:rsidP="003516B8">
            <w:pPr>
              <w:jc w:val="center"/>
              <w:rPr>
                <w:rFonts w:ascii="宋体" w:hAnsi="宋体"/>
                <w:sz w:val="24"/>
              </w:rPr>
            </w:pPr>
          </w:p>
        </w:tc>
      </w:tr>
      <w:tr w:rsidR="003516B8" w:rsidRPr="000742C3" w14:paraId="2216F1C4" w14:textId="77777777" w:rsidTr="003516B8">
        <w:trPr>
          <w:trHeight w:val="510"/>
          <w:jc w:val="center"/>
        </w:trPr>
        <w:tc>
          <w:tcPr>
            <w:tcW w:w="560" w:type="dxa"/>
            <w:vAlign w:val="center"/>
          </w:tcPr>
          <w:p w14:paraId="5AD6B84E" w14:textId="77777777" w:rsidR="003516B8" w:rsidRPr="000742C3" w:rsidRDefault="003516B8" w:rsidP="003516B8">
            <w:pPr>
              <w:jc w:val="center"/>
              <w:rPr>
                <w:rFonts w:ascii="宋体" w:hAnsi="宋体"/>
                <w:sz w:val="24"/>
              </w:rPr>
            </w:pPr>
          </w:p>
        </w:tc>
        <w:tc>
          <w:tcPr>
            <w:tcW w:w="1134" w:type="dxa"/>
            <w:vAlign w:val="center"/>
          </w:tcPr>
          <w:p w14:paraId="7A697BA6" w14:textId="77777777" w:rsidR="003516B8" w:rsidRPr="000742C3" w:rsidRDefault="003516B8" w:rsidP="003516B8">
            <w:pPr>
              <w:jc w:val="center"/>
              <w:rPr>
                <w:rFonts w:ascii="宋体" w:hAnsi="宋体"/>
                <w:sz w:val="24"/>
              </w:rPr>
            </w:pPr>
          </w:p>
        </w:tc>
        <w:tc>
          <w:tcPr>
            <w:tcW w:w="2044" w:type="dxa"/>
            <w:vAlign w:val="center"/>
          </w:tcPr>
          <w:p w14:paraId="3BB97E0D" w14:textId="77777777" w:rsidR="003516B8" w:rsidRPr="000742C3" w:rsidRDefault="003516B8" w:rsidP="003516B8">
            <w:pPr>
              <w:jc w:val="center"/>
              <w:rPr>
                <w:rFonts w:ascii="宋体" w:hAnsi="宋体"/>
                <w:sz w:val="24"/>
              </w:rPr>
            </w:pPr>
          </w:p>
        </w:tc>
        <w:tc>
          <w:tcPr>
            <w:tcW w:w="1050" w:type="dxa"/>
            <w:vAlign w:val="center"/>
          </w:tcPr>
          <w:p w14:paraId="56257E2E" w14:textId="77777777" w:rsidR="003516B8" w:rsidRPr="000742C3" w:rsidRDefault="003516B8" w:rsidP="003516B8">
            <w:pPr>
              <w:jc w:val="center"/>
              <w:rPr>
                <w:rFonts w:ascii="宋体" w:hAnsi="宋体"/>
                <w:sz w:val="24"/>
              </w:rPr>
            </w:pPr>
          </w:p>
        </w:tc>
        <w:tc>
          <w:tcPr>
            <w:tcW w:w="1872" w:type="dxa"/>
            <w:vAlign w:val="center"/>
          </w:tcPr>
          <w:p w14:paraId="77669328" w14:textId="77777777" w:rsidR="003516B8" w:rsidRPr="000742C3" w:rsidRDefault="003516B8" w:rsidP="003516B8">
            <w:pPr>
              <w:jc w:val="center"/>
              <w:rPr>
                <w:rFonts w:ascii="宋体" w:hAnsi="宋体"/>
                <w:sz w:val="24"/>
              </w:rPr>
            </w:pPr>
          </w:p>
        </w:tc>
        <w:tc>
          <w:tcPr>
            <w:tcW w:w="1795" w:type="dxa"/>
            <w:vAlign w:val="center"/>
          </w:tcPr>
          <w:p w14:paraId="35286DAD" w14:textId="77777777" w:rsidR="003516B8" w:rsidRPr="000742C3" w:rsidRDefault="003516B8" w:rsidP="003516B8">
            <w:pPr>
              <w:jc w:val="center"/>
              <w:rPr>
                <w:rFonts w:ascii="宋体" w:hAnsi="宋体"/>
                <w:sz w:val="24"/>
              </w:rPr>
            </w:pPr>
          </w:p>
        </w:tc>
        <w:tc>
          <w:tcPr>
            <w:tcW w:w="1214" w:type="dxa"/>
            <w:vAlign w:val="center"/>
          </w:tcPr>
          <w:p w14:paraId="6B046155" w14:textId="77777777" w:rsidR="003516B8" w:rsidRPr="000742C3" w:rsidRDefault="003516B8" w:rsidP="003516B8">
            <w:pPr>
              <w:jc w:val="center"/>
              <w:rPr>
                <w:rFonts w:ascii="宋体" w:hAnsi="宋体"/>
                <w:sz w:val="24"/>
              </w:rPr>
            </w:pPr>
          </w:p>
        </w:tc>
      </w:tr>
      <w:tr w:rsidR="003516B8" w:rsidRPr="000742C3" w14:paraId="2D852026" w14:textId="77777777" w:rsidTr="003516B8">
        <w:trPr>
          <w:trHeight w:val="510"/>
          <w:jc w:val="center"/>
        </w:trPr>
        <w:tc>
          <w:tcPr>
            <w:tcW w:w="560" w:type="dxa"/>
            <w:vAlign w:val="center"/>
          </w:tcPr>
          <w:p w14:paraId="6545B7A7" w14:textId="77777777" w:rsidR="003516B8" w:rsidRPr="000742C3" w:rsidRDefault="003516B8" w:rsidP="003516B8">
            <w:pPr>
              <w:jc w:val="center"/>
              <w:rPr>
                <w:rFonts w:ascii="宋体" w:hAnsi="宋体"/>
                <w:sz w:val="24"/>
              </w:rPr>
            </w:pPr>
          </w:p>
        </w:tc>
        <w:tc>
          <w:tcPr>
            <w:tcW w:w="1134" w:type="dxa"/>
            <w:vAlign w:val="center"/>
          </w:tcPr>
          <w:p w14:paraId="3EA37E80" w14:textId="77777777" w:rsidR="003516B8" w:rsidRPr="000742C3" w:rsidRDefault="003516B8" w:rsidP="003516B8">
            <w:pPr>
              <w:jc w:val="center"/>
              <w:rPr>
                <w:rFonts w:ascii="宋体" w:hAnsi="宋体"/>
                <w:sz w:val="24"/>
              </w:rPr>
            </w:pPr>
          </w:p>
        </w:tc>
        <w:tc>
          <w:tcPr>
            <w:tcW w:w="2044" w:type="dxa"/>
            <w:vAlign w:val="center"/>
          </w:tcPr>
          <w:p w14:paraId="2138BF81" w14:textId="77777777" w:rsidR="003516B8" w:rsidRPr="000742C3" w:rsidRDefault="003516B8" w:rsidP="003516B8">
            <w:pPr>
              <w:jc w:val="center"/>
              <w:rPr>
                <w:rFonts w:ascii="宋体" w:hAnsi="宋体"/>
                <w:sz w:val="24"/>
              </w:rPr>
            </w:pPr>
          </w:p>
        </w:tc>
        <w:tc>
          <w:tcPr>
            <w:tcW w:w="1050" w:type="dxa"/>
            <w:vAlign w:val="center"/>
          </w:tcPr>
          <w:p w14:paraId="19178AE3" w14:textId="77777777" w:rsidR="003516B8" w:rsidRPr="000742C3" w:rsidRDefault="003516B8" w:rsidP="003516B8">
            <w:pPr>
              <w:jc w:val="center"/>
              <w:rPr>
                <w:rFonts w:ascii="宋体" w:hAnsi="宋体"/>
                <w:sz w:val="24"/>
              </w:rPr>
            </w:pPr>
          </w:p>
        </w:tc>
        <w:tc>
          <w:tcPr>
            <w:tcW w:w="1872" w:type="dxa"/>
            <w:vAlign w:val="center"/>
          </w:tcPr>
          <w:p w14:paraId="3737E3D5" w14:textId="77777777" w:rsidR="003516B8" w:rsidRPr="000742C3" w:rsidRDefault="003516B8" w:rsidP="003516B8">
            <w:pPr>
              <w:jc w:val="center"/>
              <w:rPr>
                <w:rFonts w:ascii="宋体" w:hAnsi="宋体"/>
                <w:sz w:val="24"/>
              </w:rPr>
            </w:pPr>
          </w:p>
        </w:tc>
        <w:tc>
          <w:tcPr>
            <w:tcW w:w="1795" w:type="dxa"/>
            <w:vAlign w:val="center"/>
          </w:tcPr>
          <w:p w14:paraId="762C3326" w14:textId="77777777" w:rsidR="003516B8" w:rsidRPr="000742C3" w:rsidRDefault="003516B8" w:rsidP="003516B8">
            <w:pPr>
              <w:jc w:val="center"/>
              <w:rPr>
                <w:rFonts w:ascii="宋体" w:hAnsi="宋体"/>
                <w:sz w:val="24"/>
              </w:rPr>
            </w:pPr>
          </w:p>
        </w:tc>
        <w:tc>
          <w:tcPr>
            <w:tcW w:w="1214" w:type="dxa"/>
            <w:vAlign w:val="center"/>
          </w:tcPr>
          <w:p w14:paraId="18B331AB" w14:textId="77777777" w:rsidR="003516B8" w:rsidRPr="000742C3" w:rsidRDefault="003516B8" w:rsidP="003516B8">
            <w:pPr>
              <w:jc w:val="center"/>
              <w:rPr>
                <w:rFonts w:ascii="宋体" w:hAnsi="宋体"/>
                <w:sz w:val="24"/>
              </w:rPr>
            </w:pPr>
          </w:p>
        </w:tc>
      </w:tr>
      <w:tr w:rsidR="003516B8" w:rsidRPr="000742C3" w14:paraId="2C48F9DD" w14:textId="77777777" w:rsidTr="003516B8">
        <w:trPr>
          <w:trHeight w:val="510"/>
          <w:jc w:val="center"/>
        </w:trPr>
        <w:tc>
          <w:tcPr>
            <w:tcW w:w="560" w:type="dxa"/>
            <w:vAlign w:val="center"/>
          </w:tcPr>
          <w:p w14:paraId="672F2007" w14:textId="77777777" w:rsidR="003516B8" w:rsidRPr="000742C3" w:rsidRDefault="003516B8" w:rsidP="003516B8">
            <w:pPr>
              <w:jc w:val="center"/>
              <w:rPr>
                <w:rFonts w:ascii="宋体" w:hAnsi="宋体"/>
                <w:sz w:val="24"/>
              </w:rPr>
            </w:pPr>
          </w:p>
        </w:tc>
        <w:tc>
          <w:tcPr>
            <w:tcW w:w="1134" w:type="dxa"/>
            <w:vAlign w:val="center"/>
          </w:tcPr>
          <w:p w14:paraId="15EC9EA9" w14:textId="77777777" w:rsidR="003516B8" w:rsidRPr="000742C3" w:rsidRDefault="003516B8" w:rsidP="003516B8">
            <w:pPr>
              <w:jc w:val="center"/>
              <w:rPr>
                <w:rFonts w:ascii="宋体" w:hAnsi="宋体"/>
                <w:sz w:val="24"/>
              </w:rPr>
            </w:pPr>
          </w:p>
        </w:tc>
        <w:tc>
          <w:tcPr>
            <w:tcW w:w="2044" w:type="dxa"/>
            <w:vAlign w:val="center"/>
          </w:tcPr>
          <w:p w14:paraId="318F855F" w14:textId="77777777" w:rsidR="003516B8" w:rsidRPr="000742C3" w:rsidRDefault="003516B8" w:rsidP="003516B8">
            <w:pPr>
              <w:jc w:val="center"/>
              <w:rPr>
                <w:rFonts w:ascii="宋体" w:hAnsi="宋体"/>
                <w:sz w:val="24"/>
              </w:rPr>
            </w:pPr>
          </w:p>
        </w:tc>
        <w:tc>
          <w:tcPr>
            <w:tcW w:w="1050" w:type="dxa"/>
            <w:vAlign w:val="center"/>
          </w:tcPr>
          <w:p w14:paraId="69FC6E64" w14:textId="77777777" w:rsidR="003516B8" w:rsidRPr="000742C3" w:rsidRDefault="003516B8" w:rsidP="003516B8">
            <w:pPr>
              <w:jc w:val="center"/>
              <w:rPr>
                <w:rFonts w:ascii="宋体" w:hAnsi="宋体"/>
                <w:sz w:val="24"/>
              </w:rPr>
            </w:pPr>
          </w:p>
        </w:tc>
        <w:tc>
          <w:tcPr>
            <w:tcW w:w="1872" w:type="dxa"/>
            <w:vAlign w:val="center"/>
          </w:tcPr>
          <w:p w14:paraId="1423ED37" w14:textId="77777777" w:rsidR="003516B8" w:rsidRPr="000742C3" w:rsidRDefault="003516B8" w:rsidP="003516B8">
            <w:pPr>
              <w:jc w:val="center"/>
              <w:rPr>
                <w:rFonts w:ascii="宋体" w:hAnsi="宋体"/>
                <w:sz w:val="24"/>
              </w:rPr>
            </w:pPr>
          </w:p>
        </w:tc>
        <w:tc>
          <w:tcPr>
            <w:tcW w:w="1795" w:type="dxa"/>
            <w:vAlign w:val="center"/>
          </w:tcPr>
          <w:p w14:paraId="41500643" w14:textId="77777777" w:rsidR="003516B8" w:rsidRPr="000742C3" w:rsidRDefault="003516B8" w:rsidP="003516B8">
            <w:pPr>
              <w:jc w:val="center"/>
              <w:rPr>
                <w:rFonts w:ascii="宋体" w:hAnsi="宋体"/>
                <w:sz w:val="24"/>
              </w:rPr>
            </w:pPr>
          </w:p>
        </w:tc>
        <w:tc>
          <w:tcPr>
            <w:tcW w:w="1214" w:type="dxa"/>
            <w:vAlign w:val="center"/>
          </w:tcPr>
          <w:p w14:paraId="360D036B" w14:textId="77777777" w:rsidR="003516B8" w:rsidRPr="000742C3" w:rsidRDefault="003516B8" w:rsidP="003516B8">
            <w:pPr>
              <w:jc w:val="center"/>
              <w:rPr>
                <w:rFonts w:ascii="宋体" w:hAnsi="宋体"/>
                <w:sz w:val="24"/>
              </w:rPr>
            </w:pPr>
          </w:p>
        </w:tc>
      </w:tr>
      <w:tr w:rsidR="003516B8" w:rsidRPr="000742C3" w14:paraId="65A40B59" w14:textId="77777777" w:rsidTr="003516B8">
        <w:trPr>
          <w:trHeight w:val="510"/>
          <w:jc w:val="center"/>
        </w:trPr>
        <w:tc>
          <w:tcPr>
            <w:tcW w:w="560" w:type="dxa"/>
            <w:vAlign w:val="center"/>
          </w:tcPr>
          <w:p w14:paraId="06A64C89" w14:textId="77777777" w:rsidR="003516B8" w:rsidRPr="000742C3" w:rsidRDefault="003516B8" w:rsidP="003516B8">
            <w:pPr>
              <w:jc w:val="center"/>
              <w:rPr>
                <w:rFonts w:ascii="宋体" w:hAnsi="宋体"/>
                <w:sz w:val="24"/>
              </w:rPr>
            </w:pPr>
          </w:p>
        </w:tc>
        <w:tc>
          <w:tcPr>
            <w:tcW w:w="1134" w:type="dxa"/>
            <w:vAlign w:val="center"/>
          </w:tcPr>
          <w:p w14:paraId="34D2CE8E" w14:textId="77777777" w:rsidR="003516B8" w:rsidRPr="000742C3" w:rsidRDefault="003516B8" w:rsidP="003516B8">
            <w:pPr>
              <w:jc w:val="center"/>
              <w:rPr>
                <w:rFonts w:ascii="宋体" w:hAnsi="宋体"/>
                <w:sz w:val="24"/>
              </w:rPr>
            </w:pPr>
          </w:p>
        </w:tc>
        <w:tc>
          <w:tcPr>
            <w:tcW w:w="2044" w:type="dxa"/>
            <w:vAlign w:val="center"/>
          </w:tcPr>
          <w:p w14:paraId="164AEC90" w14:textId="77777777" w:rsidR="003516B8" w:rsidRPr="000742C3" w:rsidRDefault="003516B8" w:rsidP="003516B8">
            <w:pPr>
              <w:jc w:val="center"/>
              <w:rPr>
                <w:rFonts w:ascii="宋体" w:hAnsi="宋体"/>
                <w:sz w:val="24"/>
              </w:rPr>
            </w:pPr>
          </w:p>
        </w:tc>
        <w:tc>
          <w:tcPr>
            <w:tcW w:w="1050" w:type="dxa"/>
            <w:vAlign w:val="center"/>
          </w:tcPr>
          <w:p w14:paraId="53621505" w14:textId="77777777" w:rsidR="003516B8" w:rsidRPr="000742C3" w:rsidRDefault="003516B8" w:rsidP="003516B8">
            <w:pPr>
              <w:jc w:val="center"/>
              <w:rPr>
                <w:rFonts w:ascii="宋体" w:hAnsi="宋体"/>
                <w:sz w:val="24"/>
              </w:rPr>
            </w:pPr>
          </w:p>
        </w:tc>
        <w:tc>
          <w:tcPr>
            <w:tcW w:w="1872" w:type="dxa"/>
            <w:vAlign w:val="center"/>
          </w:tcPr>
          <w:p w14:paraId="74CD504F" w14:textId="77777777" w:rsidR="003516B8" w:rsidRPr="000742C3" w:rsidRDefault="003516B8" w:rsidP="003516B8">
            <w:pPr>
              <w:jc w:val="center"/>
              <w:rPr>
                <w:rFonts w:ascii="宋体" w:hAnsi="宋体"/>
                <w:sz w:val="24"/>
              </w:rPr>
            </w:pPr>
          </w:p>
        </w:tc>
        <w:tc>
          <w:tcPr>
            <w:tcW w:w="1795" w:type="dxa"/>
            <w:vAlign w:val="center"/>
          </w:tcPr>
          <w:p w14:paraId="038ECB55" w14:textId="77777777" w:rsidR="003516B8" w:rsidRPr="000742C3" w:rsidRDefault="003516B8" w:rsidP="003516B8">
            <w:pPr>
              <w:jc w:val="center"/>
              <w:rPr>
                <w:rFonts w:ascii="宋体" w:hAnsi="宋体"/>
                <w:sz w:val="24"/>
              </w:rPr>
            </w:pPr>
          </w:p>
        </w:tc>
        <w:tc>
          <w:tcPr>
            <w:tcW w:w="1214" w:type="dxa"/>
            <w:vAlign w:val="center"/>
          </w:tcPr>
          <w:p w14:paraId="181B2D42" w14:textId="77777777" w:rsidR="003516B8" w:rsidRPr="000742C3" w:rsidRDefault="003516B8" w:rsidP="003516B8">
            <w:pPr>
              <w:jc w:val="center"/>
              <w:rPr>
                <w:rFonts w:ascii="宋体" w:hAnsi="宋体"/>
                <w:sz w:val="24"/>
              </w:rPr>
            </w:pPr>
          </w:p>
        </w:tc>
      </w:tr>
    </w:tbl>
    <w:p w14:paraId="61545562" w14:textId="77777777" w:rsidR="003516B8" w:rsidRPr="000742C3" w:rsidRDefault="003516B8" w:rsidP="003516B8">
      <w:pPr>
        <w:jc w:val="center"/>
        <w:rPr>
          <w:b/>
          <w:sz w:val="28"/>
          <w:szCs w:val="28"/>
        </w:rPr>
      </w:pPr>
    </w:p>
    <w:p w14:paraId="7B5C7AB2" w14:textId="77777777" w:rsidR="003516B8" w:rsidRPr="000742C3" w:rsidRDefault="003516B8" w:rsidP="003516B8">
      <w:pPr>
        <w:pStyle w:val="1"/>
        <w:spacing w:line="240" w:lineRule="auto"/>
        <w:jc w:val="center"/>
        <w:rPr>
          <w:sz w:val="28"/>
          <w:szCs w:val="28"/>
        </w:rPr>
        <w:sectPr w:rsidR="003516B8" w:rsidRPr="000742C3" w:rsidSect="003516B8">
          <w:pgSz w:w="11906" w:h="16838"/>
          <w:pgMar w:top="1418" w:right="1134" w:bottom="1134" w:left="1134" w:header="851" w:footer="737" w:gutter="284"/>
          <w:paperSrc w:first="7" w:other="7"/>
          <w:cols w:space="425"/>
          <w:docGrid w:linePitch="312"/>
        </w:sectPr>
      </w:pPr>
      <w:bookmarkStart w:id="43" w:name="_Toc299719293"/>
      <w:bookmarkStart w:id="44" w:name="_Toc299719442"/>
    </w:p>
    <w:p w14:paraId="25DC06A9" w14:textId="77777777" w:rsidR="003516B8" w:rsidRPr="00BA4232" w:rsidRDefault="003516B8" w:rsidP="00BA4232">
      <w:pPr>
        <w:pStyle w:val="12"/>
        <w:spacing w:before="0" w:after="0" w:line="460" w:lineRule="exact"/>
        <w:ind w:left="2517" w:firstLineChars="214" w:firstLine="602"/>
        <w:jc w:val="both"/>
        <w:outlineLvl w:val="0"/>
      </w:pPr>
      <w:bookmarkStart w:id="45" w:name="_Toc334616165"/>
      <w:bookmarkStart w:id="46" w:name="_Toc389671695"/>
      <w:bookmarkStart w:id="47" w:name="_Toc389671945"/>
      <w:bookmarkStart w:id="48" w:name="_Toc389672010"/>
      <w:bookmarkStart w:id="49" w:name="_Toc391046326"/>
      <w:r w:rsidRPr="00BA4232">
        <w:rPr>
          <w:rFonts w:hint="eastAsia"/>
        </w:rPr>
        <w:lastRenderedPageBreak/>
        <w:t>表3.11 重大隐患档案表</w:t>
      </w:r>
      <w:bookmarkEnd w:id="43"/>
      <w:bookmarkEnd w:id="44"/>
      <w:bookmarkEnd w:id="45"/>
      <w:bookmarkEnd w:id="46"/>
      <w:bookmarkEnd w:id="47"/>
      <w:bookmarkEnd w:id="48"/>
      <w:bookmarkEnd w:id="49"/>
    </w:p>
    <w:p w14:paraId="04F84EF3" w14:textId="77777777" w:rsidR="003516B8" w:rsidRPr="000742C3" w:rsidRDefault="003516B8" w:rsidP="009D7577">
      <w:pPr>
        <w:spacing w:afterLines="25" w:after="60"/>
        <w:rPr>
          <w:rFonts w:ascii="宋体" w:hAnsi="宋体" w:cs="黑体"/>
          <w:kern w:val="0"/>
          <w:sz w:val="24"/>
        </w:rPr>
      </w:pPr>
      <w:r w:rsidRPr="000742C3">
        <w:rPr>
          <w:rFonts w:ascii="宋体" w:hAnsi="宋体" w:cs="黑体" w:hint="eastAsia"/>
          <w:kern w:val="0"/>
          <w:sz w:val="24"/>
        </w:rPr>
        <w:t>编号：                                           隐患编号：</w:t>
      </w:r>
    </w:p>
    <w:p w14:paraId="44F973AE" w14:textId="77777777" w:rsidR="003516B8" w:rsidRPr="000742C3" w:rsidRDefault="003516B8" w:rsidP="009D7577">
      <w:pPr>
        <w:spacing w:afterLines="25" w:after="60"/>
        <w:rPr>
          <w:rFonts w:ascii="宋体" w:hAnsi="宋体"/>
          <w:b/>
          <w:sz w:val="24"/>
        </w:rPr>
      </w:pPr>
      <w:r w:rsidRPr="000742C3">
        <w:rPr>
          <w:rFonts w:ascii="宋体" w:hAnsi="宋体" w:cs="黑体" w:hint="eastAsia"/>
          <w:kern w:val="0"/>
          <w:sz w:val="24"/>
        </w:rPr>
        <w:t>隐患所属单位：                                   隐患排查时间：</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5"/>
        <w:gridCol w:w="1934"/>
        <w:gridCol w:w="629"/>
        <w:gridCol w:w="1785"/>
        <w:gridCol w:w="2948"/>
      </w:tblGrid>
      <w:tr w:rsidR="003516B8" w:rsidRPr="000742C3" w14:paraId="0241F62C" w14:textId="77777777" w:rsidTr="003516B8">
        <w:trPr>
          <w:trHeight w:val="765"/>
        </w:trPr>
        <w:tc>
          <w:tcPr>
            <w:tcW w:w="1635" w:type="dxa"/>
            <w:vAlign w:val="center"/>
          </w:tcPr>
          <w:p w14:paraId="30D7A4EA" w14:textId="77777777" w:rsidR="003516B8" w:rsidRPr="000742C3" w:rsidRDefault="003516B8" w:rsidP="003516B8">
            <w:pPr>
              <w:jc w:val="center"/>
              <w:rPr>
                <w:rFonts w:ascii="宋体" w:hAnsi="宋体"/>
                <w:sz w:val="24"/>
              </w:rPr>
            </w:pPr>
            <w:r w:rsidRPr="000742C3">
              <w:rPr>
                <w:rFonts w:ascii="宋体" w:hAnsi="宋体" w:hint="eastAsia"/>
                <w:sz w:val="24"/>
              </w:rPr>
              <w:t>重大隐患名称</w:t>
            </w:r>
          </w:p>
        </w:tc>
        <w:tc>
          <w:tcPr>
            <w:tcW w:w="7296" w:type="dxa"/>
            <w:gridSpan w:val="4"/>
            <w:vAlign w:val="center"/>
          </w:tcPr>
          <w:p w14:paraId="5BDE8284" w14:textId="77777777" w:rsidR="003516B8" w:rsidRPr="000742C3" w:rsidRDefault="003516B8" w:rsidP="003516B8">
            <w:pPr>
              <w:jc w:val="center"/>
              <w:rPr>
                <w:rFonts w:ascii="宋体" w:hAnsi="宋体"/>
                <w:sz w:val="24"/>
              </w:rPr>
            </w:pPr>
          </w:p>
        </w:tc>
      </w:tr>
      <w:tr w:rsidR="003516B8" w:rsidRPr="000742C3" w14:paraId="6D1DC524" w14:textId="77777777" w:rsidTr="003516B8">
        <w:trPr>
          <w:trHeight w:val="838"/>
        </w:trPr>
        <w:tc>
          <w:tcPr>
            <w:tcW w:w="1635" w:type="dxa"/>
            <w:vAlign w:val="center"/>
          </w:tcPr>
          <w:p w14:paraId="378D9EE5" w14:textId="77777777" w:rsidR="003516B8" w:rsidRPr="000742C3" w:rsidRDefault="003516B8" w:rsidP="003516B8">
            <w:pPr>
              <w:jc w:val="center"/>
              <w:rPr>
                <w:rFonts w:ascii="宋体" w:hAnsi="宋体"/>
                <w:sz w:val="24"/>
              </w:rPr>
            </w:pPr>
            <w:r w:rsidRPr="000742C3">
              <w:rPr>
                <w:rFonts w:ascii="宋体" w:hAnsi="宋体" w:hint="eastAsia"/>
                <w:sz w:val="24"/>
              </w:rPr>
              <w:t>隐患部位</w:t>
            </w:r>
          </w:p>
        </w:tc>
        <w:tc>
          <w:tcPr>
            <w:tcW w:w="2563" w:type="dxa"/>
            <w:gridSpan w:val="2"/>
            <w:vAlign w:val="center"/>
          </w:tcPr>
          <w:p w14:paraId="4F1597C7" w14:textId="77777777" w:rsidR="003516B8" w:rsidRPr="000742C3" w:rsidRDefault="003516B8" w:rsidP="003516B8">
            <w:pPr>
              <w:jc w:val="center"/>
              <w:rPr>
                <w:rFonts w:ascii="宋体" w:hAnsi="宋体"/>
                <w:sz w:val="24"/>
              </w:rPr>
            </w:pPr>
          </w:p>
          <w:p w14:paraId="0A6C7CF2" w14:textId="77777777" w:rsidR="003516B8" w:rsidRPr="000742C3" w:rsidRDefault="003516B8" w:rsidP="003516B8">
            <w:pPr>
              <w:jc w:val="center"/>
              <w:rPr>
                <w:rFonts w:ascii="宋体" w:hAnsi="宋体"/>
                <w:sz w:val="24"/>
              </w:rPr>
            </w:pPr>
          </w:p>
        </w:tc>
        <w:tc>
          <w:tcPr>
            <w:tcW w:w="1785" w:type="dxa"/>
            <w:vAlign w:val="center"/>
          </w:tcPr>
          <w:p w14:paraId="7F02069C" w14:textId="77777777" w:rsidR="003516B8" w:rsidRPr="000742C3" w:rsidRDefault="003516B8" w:rsidP="003516B8">
            <w:pPr>
              <w:jc w:val="center"/>
              <w:rPr>
                <w:rFonts w:ascii="宋体" w:hAnsi="宋体"/>
                <w:sz w:val="24"/>
              </w:rPr>
            </w:pPr>
            <w:r w:rsidRPr="000742C3">
              <w:rPr>
                <w:rFonts w:ascii="宋体" w:hAnsi="宋体" w:hint="eastAsia"/>
                <w:sz w:val="24"/>
              </w:rPr>
              <w:t>可能发生的危害</w:t>
            </w:r>
          </w:p>
        </w:tc>
        <w:tc>
          <w:tcPr>
            <w:tcW w:w="2948" w:type="dxa"/>
            <w:vAlign w:val="center"/>
          </w:tcPr>
          <w:p w14:paraId="0BC47F71" w14:textId="77777777" w:rsidR="003516B8" w:rsidRPr="000742C3" w:rsidRDefault="003516B8" w:rsidP="003516B8">
            <w:pPr>
              <w:jc w:val="center"/>
              <w:rPr>
                <w:rFonts w:ascii="宋体" w:hAnsi="宋体"/>
                <w:sz w:val="24"/>
              </w:rPr>
            </w:pPr>
          </w:p>
          <w:p w14:paraId="0C59D3C4" w14:textId="77777777" w:rsidR="003516B8" w:rsidRPr="000742C3" w:rsidRDefault="003516B8" w:rsidP="003516B8">
            <w:pPr>
              <w:jc w:val="center"/>
              <w:rPr>
                <w:rFonts w:ascii="宋体" w:hAnsi="宋体"/>
                <w:sz w:val="24"/>
              </w:rPr>
            </w:pPr>
          </w:p>
        </w:tc>
      </w:tr>
      <w:tr w:rsidR="003516B8" w:rsidRPr="000742C3" w14:paraId="5371B6D2" w14:textId="77777777" w:rsidTr="003516B8">
        <w:trPr>
          <w:trHeight w:val="2563"/>
        </w:trPr>
        <w:tc>
          <w:tcPr>
            <w:tcW w:w="1635" w:type="dxa"/>
            <w:vAlign w:val="center"/>
          </w:tcPr>
          <w:p w14:paraId="2A20E619" w14:textId="77777777" w:rsidR="003516B8" w:rsidRPr="000742C3" w:rsidRDefault="003516B8" w:rsidP="003516B8">
            <w:pPr>
              <w:jc w:val="center"/>
              <w:rPr>
                <w:rFonts w:ascii="宋体" w:hAnsi="宋体"/>
                <w:sz w:val="24"/>
              </w:rPr>
            </w:pPr>
            <w:r w:rsidRPr="000742C3">
              <w:rPr>
                <w:rFonts w:ascii="宋体" w:hAnsi="宋体" w:hint="eastAsia"/>
                <w:sz w:val="24"/>
              </w:rPr>
              <w:t>治理到位前的</w:t>
            </w:r>
            <w:r>
              <w:rPr>
                <w:rFonts w:ascii="宋体" w:hAnsi="宋体" w:hint="eastAsia"/>
                <w:sz w:val="24"/>
              </w:rPr>
              <w:t>应急处置预案</w:t>
            </w:r>
          </w:p>
        </w:tc>
        <w:tc>
          <w:tcPr>
            <w:tcW w:w="7296" w:type="dxa"/>
            <w:gridSpan w:val="4"/>
            <w:vAlign w:val="center"/>
          </w:tcPr>
          <w:p w14:paraId="4B2815D6" w14:textId="77777777" w:rsidR="003516B8" w:rsidRPr="000742C3" w:rsidRDefault="003516B8" w:rsidP="003516B8">
            <w:pPr>
              <w:jc w:val="center"/>
              <w:rPr>
                <w:rFonts w:ascii="宋体" w:hAnsi="宋体"/>
                <w:sz w:val="24"/>
              </w:rPr>
            </w:pPr>
          </w:p>
          <w:p w14:paraId="5BDA9AE4" w14:textId="77777777" w:rsidR="003516B8" w:rsidRPr="000742C3" w:rsidRDefault="003516B8" w:rsidP="003516B8">
            <w:pPr>
              <w:jc w:val="center"/>
              <w:rPr>
                <w:rFonts w:ascii="宋体" w:hAnsi="宋体"/>
                <w:sz w:val="24"/>
              </w:rPr>
            </w:pPr>
          </w:p>
          <w:p w14:paraId="6C750919" w14:textId="77777777" w:rsidR="003516B8" w:rsidRPr="000742C3" w:rsidRDefault="003516B8" w:rsidP="003516B8">
            <w:pPr>
              <w:jc w:val="center"/>
              <w:rPr>
                <w:rFonts w:ascii="宋体" w:hAnsi="宋体"/>
                <w:sz w:val="24"/>
              </w:rPr>
            </w:pPr>
          </w:p>
          <w:p w14:paraId="60EAEFFA" w14:textId="77777777" w:rsidR="003516B8" w:rsidRPr="000742C3" w:rsidRDefault="003516B8" w:rsidP="003516B8">
            <w:pPr>
              <w:jc w:val="center"/>
              <w:rPr>
                <w:rFonts w:ascii="宋体" w:hAnsi="宋体"/>
                <w:sz w:val="24"/>
              </w:rPr>
            </w:pPr>
          </w:p>
          <w:p w14:paraId="3005393D" w14:textId="77777777" w:rsidR="003516B8" w:rsidRPr="000742C3" w:rsidRDefault="003516B8" w:rsidP="003516B8">
            <w:pPr>
              <w:jc w:val="center"/>
              <w:rPr>
                <w:rFonts w:ascii="宋体" w:hAnsi="宋体"/>
                <w:sz w:val="24"/>
              </w:rPr>
            </w:pPr>
          </w:p>
        </w:tc>
      </w:tr>
      <w:tr w:rsidR="003516B8" w:rsidRPr="000742C3" w14:paraId="11F626AA" w14:textId="77777777" w:rsidTr="003516B8">
        <w:trPr>
          <w:trHeight w:val="2685"/>
        </w:trPr>
        <w:tc>
          <w:tcPr>
            <w:tcW w:w="1635" w:type="dxa"/>
            <w:vMerge w:val="restart"/>
            <w:vAlign w:val="center"/>
          </w:tcPr>
          <w:p w14:paraId="4C7F7213" w14:textId="77777777" w:rsidR="003516B8" w:rsidRPr="000742C3" w:rsidRDefault="003516B8" w:rsidP="003516B8">
            <w:pPr>
              <w:jc w:val="center"/>
              <w:rPr>
                <w:rFonts w:ascii="宋体" w:hAnsi="宋体"/>
                <w:sz w:val="24"/>
              </w:rPr>
            </w:pPr>
            <w:r w:rsidRPr="000742C3">
              <w:rPr>
                <w:rFonts w:ascii="宋体" w:hAnsi="宋体" w:hint="eastAsia"/>
                <w:sz w:val="24"/>
              </w:rPr>
              <w:t>重大隐患治理概况</w:t>
            </w:r>
          </w:p>
        </w:tc>
        <w:tc>
          <w:tcPr>
            <w:tcW w:w="1934" w:type="dxa"/>
            <w:vAlign w:val="center"/>
          </w:tcPr>
          <w:p w14:paraId="5048304C" w14:textId="77777777" w:rsidR="003516B8" w:rsidRPr="000742C3" w:rsidRDefault="003516B8" w:rsidP="003516B8">
            <w:pPr>
              <w:jc w:val="center"/>
              <w:rPr>
                <w:rFonts w:ascii="宋体" w:hAnsi="宋体"/>
                <w:sz w:val="24"/>
              </w:rPr>
            </w:pPr>
            <w:r>
              <w:rPr>
                <w:rFonts w:ascii="宋体" w:hAnsi="宋体" w:hint="eastAsia"/>
                <w:sz w:val="24"/>
              </w:rPr>
              <w:t>整改措施</w:t>
            </w:r>
          </w:p>
        </w:tc>
        <w:tc>
          <w:tcPr>
            <w:tcW w:w="5362" w:type="dxa"/>
            <w:gridSpan w:val="3"/>
            <w:vAlign w:val="center"/>
          </w:tcPr>
          <w:p w14:paraId="7C71B4F0" w14:textId="77777777" w:rsidR="003516B8" w:rsidRPr="000742C3" w:rsidRDefault="003516B8" w:rsidP="003516B8">
            <w:pPr>
              <w:jc w:val="center"/>
              <w:rPr>
                <w:rFonts w:ascii="宋体" w:hAnsi="宋体"/>
                <w:sz w:val="24"/>
              </w:rPr>
            </w:pPr>
          </w:p>
          <w:p w14:paraId="31375985" w14:textId="77777777" w:rsidR="003516B8" w:rsidRPr="000742C3" w:rsidRDefault="003516B8" w:rsidP="003516B8">
            <w:pPr>
              <w:jc w:val="center"/>
              <w:rPr>
                <w:rFonts w:ascii="宋体" w:hAnsi="宋体"/>
                <w:sz w:val="24"/>
              </w:rPr>
            </w:pPr>
          </w:p>
          <w:p w14:paraId="33720062" w14:textId="77777777" w:rsidR="003516B8" w:rsidRPr="000742C3" w:rsidRDefault="003516B8" w:rsidP="003516B8">
            <w:pPr>
              <w:jc w:val="center"/>
              <w:rPr>
                <w:rFonts w:ascii="宋体" w:hAnsi="宋体"/>
                <w:sz w:val="24"/>
              </w:rPr>
            </w:pPr>
          </w:p>
          <w:p w14:paraId="37858ADD" w14:textId="77777777" w:rsidR="003516B8" w:rsidRPr="000742C3" w:rsidRDefault="003516B8" w:rsidP="003516B8">
            <w:pPr>
              <w:jc w:val="center"/>
              <w:rPr>
                <w:rFonts w:ascii="宋体" w:hAnsi="宋体"/>
                <w:sz w:val="24"/>
              </w:rPr>
            </w:pPr>
          </w:p>
          <w:p w14:paraId="192D2345" w14:textId="77777777" w:rsidR="003516B8" w:rsidRPr="000742C3" w:rsidRDefault="003516B8" w:rsidP="003516B8">
            <w:pPr>
              <w:jc w:val="center"/>
              <w:rPr>
                <w:rFonts w:ascii="宋体" w:hAnsi="宋体"/>
                <w:sz w:val="24"/>
              </w:rPr>
            </w:pPr>
          </w:p>
          <w:p w14:paraId="73AEBF84" w14:textId="77777777" w:rsidR="003516B8" w:rsidRPr="000742C3" w:rsidRDefault="003516B8" w:rsidP="003516B8">
            <w:pPr>
              <w:jc w:val="center"/>
              <w:rPr>
                <w:rFonts w:ascii="宋体" w:hAnsi="宋体"/>
                <w:sz w:val="24"/>
              </w:rPr>
            </w:pPr>
          </w:p>
        </w:tc>
      </w:tr>
      <w:tr w:rsidR="003516B8" w:rsidRPr="000742C3" w14:paraId="5C7779A2" w14:textId="77777777" w:rsidTr="003516B8">
        <w:trPr>
          <w:trHeight w:val="2250"/>
        </w:trPr>
        <w:tc>
          <w:tcPr>
            <w:tcW w:w="1635" w:type="dxa"/>
            <w:vMerge/>
            <w:vAlign w:val="center"/>
          </w:tcPr>
          <w:p w14:paraId="2B35F70A" w14:textId="77777777" w:rsidR="003516B8" w:rsidRPr="000742C3" w:rsidRDefault="003516B8" w:rsidP="003516B8">
            <w:pPr>
              <w:jc w:val="center"/>
              <w:rPr>
                <w:rFonts w:ascii="宋体" w:hAnsi="宋体"/>
                <w:sz w:val="24"/>
              </w:rPr>
            </w:pPr>
          </w:p>
        </w:tc>
        <w:tc>
          <w:tcPr>
            <w:tcW w:w="1934" w:type="dxa"/>
            <w:vAlign w:val="center"/>
          </w:tcPr>
          <w:p w14:paraId="505305B6" w14:textId="77777777" w:rsidR="003516B8" w:rsidRPr="000742C3" w:rsidRDefault="003516B8" w:rsidP="003516B8">
            <w:pPr>
              <w:jc w:val="center"/>
              <w:rPr>
                <w:rFonts w:ascii="宋体" w:hAnsi="宋体"/>
                <w:sz w:val="24"/>
              </w:rPr>
            </w:pPr>
            <w:r>
              <w:rPr>
                <w:rFonts w:ascii="宋体" w:hAnsi="宋体" w:hint="eastAsia"/>
                <w:sz w:val="24"/>
              </w:rPr>
              <w:t>计划或落实的整改资金情况</w:t>
            </w:r>
          </w:p>
        </w:tc>
        <w:tc>
          <w:tcPr>
            <w:tcW w:w="5362" w:type="dxa"/>
            <w:gridSpan w:val="3"/>
            <w:vAlign w:val="center"/>
          </w:tcPr>
          <w:p w14:paraId="1C0EF11C" w14:textId="77777777" w:rsidR="003516B8" w:rsidRPr="000742C3" w:rsidRDefault="003516B8" w:rsidP="003516B8">
            <w:pPr>
              <w:jc w:val="center"/>
              <w:rPr>
                <w:rFonts w:ascii="宋体" w:hAnsi="宋体"/>
                <w:sz w:val="24"/>
              </w:rPr>
            </w:pPr>
          </w:p>
          <w:p w14:paraId="0444786C" w14:textId="77777777" w:rsidR="003516B8" w:rsidRPr="000742C3" w:rsidRDefault="003516B8" w:rsidP="003516B8">
            <w:pPr>
              <w:jc w:val="center"/>
              <w:rPr>
                <w:rFonts w:ascii="宋体" w:hAnsi="宋体"/>
                <w:sz w:val="24"/>
              </w:rPr>
            </w:pPr>
          </w:p>
          <w:p w14:paraId="51CC7205" w14:textId="77777777" w:rsidR="003516B8" w:rsidRPr="000742C3" w:rsidRDefault="003516B8" w:rsidP="003516B8">
            <w:pPr>
              <w:jc w:val="center"/>
              <w:rPr>
                <w:rFonts w:ascii="宋体" w:hAnsi="宋体"/>
                <w:sz w:val="24"/>
              </w:rPr>
            </w:pPr>
          </w:p>
          <w:p w14:paraId="2B3EF8CB" w14:textId="77777777" w:rsidR="003516B8" w:rsidRPr="000742C3" w:rsidRDefault="003516B8" w:rsidP="003516B8">
            <w:pPr>
              <w:jc w:val="center"/>
              <w:rPr>
                <w:rFonts w:ascii="宋体" w:hAnsi="宋体"/>
                <w:sz w:val="24"/>
              </w:rPr>
            </w:pPr>
          </w:p>
          <w:p w14:paraId="29DB4875" w14:textId="77777777" w:rsidR="003516B8" w:rsidRPr="000742C3" w:rsidRDefault="003516B8" w:rsidP="003516B8">
            <w:pPr>
              <w:jc w:val="center"/>
              <w:rPr>
                <w:rFonts w:ascii="宋体" w:hAnsi="宋体"/>
                <w:sz w:val="24"/>
              </w:rPr>
            </w:pPr>
          </w:p>
        </w:tc>
      </w:tr>
      <w:tr w:rsidR="003516B8" w:rsidRPr="000742C3" w14:paraId="0A6B5EAB" w14:textId="77777777" w:rsidTr="003516B8">
        <w:trPr>
          <w:trHeight w:val="1966"/>
        </w:trPr>
        <w:tc>
          <w:tcPr>
            <w:tcW w:w="1635" w:type="dxa"/>
            <w:vMerge/>
            <w:vAlign w:val="center"/>
          </w:tcPr>
          <w:p w14:paraId="6E82207A" w14:textId="77777777" w:rsidR="003516B8" w:rsidRPr="000742C3" w:rsidRDefault="003516B8" w:rsidP="003516B8">
            <w:pPr>
              <w:jc w:val="center"/>
              <w:rPr>
                <w:rFonts w:ascii="宋体" w:hAnsi="宋体"/>
                <w:sz w:val="24"/>
              </w:rPr>
            </w:pPr>
          </w:p>
        </w:tc>
        <w:tc>
          <w:tcPr>
            <w:tcW w:w="1934" w:type="dxa"/>
            <w:vAlign w:val="center"/>
          </w:tcPr>
          <w:p w14:paraId="1124E65A" w14:textId="77777777" w:rsidR="003516B8" w:rsidRPr="000742C3" w:rsidRDefault="003516B8" w:rsidP="003516B8">
            <w:pPr>
              <w:jc w:val="center"/>
              <w:rPr>
                <w:rFonts w:ascii="宋体" w:hAnsi="宋体"/>
                <w:sz w:val="24"/>
              </w:rPr>
            </w:pPr>
            <w:r>
              <w:rPr>
                <w:rFonts w:ascii="宋体" w:hAnsi="宋体" w:hint="eastAsia"/>
                <w:sz w:val="24"/>
              </w:rPr>
              <w:t>整改期限</w:t>
            </w:r>
          </w:p>
        </w:tc>
        <w:tc>
          <w:tcPr>
            <w:tcW w:w="5362" w:type="dxa"/>
            <w:gridSpan w:val="3"/>
            <w:vAlign w:val="center"/>
          </w:tcPr>
          <w:p w14:paraId="4FA5D240" w14:textId="77777777" w:rsidR="003516B8" w:rsidRPr="000742C3" w:rsidRDefault="003516B8" w:rsidP="003516B8">
            <w:pPr>
              <w:jc w:val="center"/>
              <w:rPr>
                <w:rFonts w:ascii="宋体" w:hAnsi="宋体"/>
                <w:sz w:val="24"/>
              </w:rPr>
            </w:pPr>
          </w:p>
          <w:p w14:paraId="277FCD00" w14:textId="77777777" w:rsidR="003516B8" w:rsidRPr="000742C3" w:rsidRDefault="003516B8" w:rsidP="003516B8">
            <w:pPr>
              <w:jc w:val="center"/>
              <w:rPr>
                <w:rFonts w:ascii="宋体" w:hAnsi="宋体"/>
                <w:sz w:val="24"/>
              </w:rPr>
            </w:pPr>
            <w:r>
              <w:rPr>
                <w:rFonts w:ascii="宋体" w:hAnsi="宋体" w:hint="eastAsia"/>
                <w:sz w:val="24"/>
                <w:u w:val="single"/>
              </w:rPr>
              <w:t>自</w:t>
            </w:r>
            <w:r w:rsidRPr="003516B8">
              <w:rPr>
                <w:rFonts w:ascii="宋体" w:hAnsi="宋体" w:hint="eastAsia"/>
                <w:sz w:val="24"/>
                <w:u w:val="single"/>
              </w:rPr>
              <w:t xml:space="preserve"> </w:t>
            </w:r>
            <w:r>
              <w:rPr>
                <w:rFonts w:ascii="宋体" w:hAnsi="宋体" w:hint="eastAsia"/>
                <w:sz w:val="24"/>
                <w:u w:val="single"/>
              </w:rPr>
              <w:t xml:space="preserve">  </w:t>
            </w:r>
            <w:r w:rsidRPr="003516B8">
              <w:rPr>
                <w:rFonts w:ascii="宋体" w:hAnsi="宋体" w:hint="eastAsia"/>
                <w:sz w:val="24"/>
                <w:u w:val="single"/>
              </w:rPr>
              <w:t xml:space="preserve"> </w:t>
            </w:r>
            <w:r>
              <w:rPr>
                <w:rFonts w:ascii="宋体" w:hAnsi="宋体" w:hint="eastAsia"/>
                <w:sz w:val="24"/>
              </w:rPr>
              <w:t>年</w:t>
            </w:r>
            <w:r w:rsidRPr="003516B8">
              <w:rPr>
                <w:rFonts w:ascii="宋体" w:hAnsi="宋体" w:hint="eastAsia"/>
                <w:sz w:val="24"/>
                <w:u w:val="single"/>
              </w:rPr>
              <w:t xml:space="preserve">  </w:t>
            </w:r>
            <w:r>
              <w:rPr>
                <w:rFonts w:ascii="宋体" w:hAnsi="宋体" w:hint="eastAsia"/>
                <w:sz w:val="24"/>
                <w:u w:val="single"/>
              </w:rPr>
              <w:t xml:space="preserve">  </w:t>
            </w:r>
            <w:r>
              <w:rPr>
                <w:rFonts w:ascii="宋体" w:hAnsi="宋体" w:hint="eastAsia"/>
                <w:sz w:val="24"/>
              </w:rPr>
              <w:t>月</w:t>
            </w:r>
            <w:r w:rsidRPr="003516B8">
              <w:rPr>
                <w:rFonts w:ascii="宋体" w:hAnsi="宋体" w:hint="eastAsia"/>
                <w:sz w:val="24"/>
                <w:u w:val="single"/>
              </w:rPr>
              <w:t xml:space="preserve"> </w:t>
            </w:r>
            <w:r>
              <w:rPr>
                <w:rFonts w:ascii="宋体" w:hAnsi="宋体" w:hint="eastAsia"/>
                <w:sz w:val="24"/>
                <w:u w:val="single"/>
              </w:rPr>
              <w:t xml:space="preserve"> </w:t>
            </w:r>
            <w:r w:rsidRPr="003516B8">
              <w:rPr>
                <w:rFonts w:ascii="宋体" w:hAnsi="宋体" w:hint="eastAsia"/>
                <w:sz w:val="24"/>
                <w:u w:val="single"/>
              </w:rPr>
              <w:t xml:space="preserve"> </w:t>
            </w:r>
            <w:r>
              <w:rPr>
                <w:rFonts w:ascii="宋体" w:hAnsi="宋体" w:hint="eastAsia"/>
                <w:sz w:val="24"/>
              </w:rPr>
              <w:t>日</w:t>
            </w:r>
            <w:r w:rsidRPr="003516B8">
              <w:rPr>
                <w:rFonts w:ascii="宋体" w:hAnsi="宋体" w:hint="eastAsia"/>
                <w:sz w:val="24"/>
                <w:u w:val="single"/>
              </w:rPr>
              <w:t xml:space="preserve">  </w:t>
            </w:r>
            <w:r>
              <w:rPr>
                <w:rFonts w:ascii="宋体" w:hAnsi="宋体" w:hint="eastAsia"/>
                <w:sz w:val="24"/>
                <w:u w:val="single"/>
              </w:rPr>
              <w:t xml:space="preserve"> </w:t>
            </w:r>
            <w:r>
              <w:rPr>
                <w:rFonts w:ascii="宋体" w:hAnsi="宋体" w:hint="eastAsia"/>
                <w:sz w:val="24"/>
              </w:rPr>
              <w:t>时</w:t>
            </w:r>
            <w:r w:rsidRPr="003516B8">
              <w:rPr>
                <w:rFonts w:ascii="宋体" w:hAnsi="宋体" w:hint="eastAsia"/>
                <w:sz w:val="24"/>
                <w:u w:val="single"/>
              </w:rPr>
              <w:t xml:space="preserve">  </w:t>
            </w:r>
            <w:r>
              <w:rPr>
                <w:rFonts w:ascii="宋体" w:hAnsi="宋体" w:hint="eastAsia"/>
                <w:sz w:val="24"/>
                <w:u w:val="single"/>
              </w:rPr>
              <w:t xml:space="preserve"> </w:t>
            </w:r>
            <w:r>
              <w:rPr>
                <w:rFonts w:ascii="宋体" w:hAnsi="宋体" w:hint="eastAsia"/>
                <w:sz w:val="24"/>
              </w:rPr>
              <w:t>分至</w:t>
            </w:r>
            <w:r w:rsidRPr="003516B8">
              <w:rPr>
                <w:rFonts w:ascii="宋体" w:hAnsi="宋体" w:hint="eastAsia"/>
                <w:sz w:val="24"/>
                <w:u w:val="single"/>
              </w:rPr>
              <w:t xml:space="preserve"> </w:t>
            </w:r>
            <w:r>
              <w:rPr>
                <w:rFonts w:ascii="宋体" w:hAnsi="宋体" w:hint="eastAsia"/>
                <w:sz w:val="24"/>
                <w:u w:val="single"/>
              </w:rPr>
              <w:t xml:space="preserve"> </w:t>
            </w:r>
            <w:r w:rsidRPr="003516B8">
              <w:rPr>
                <w:rFonts w:ascii="宋体" w:hAnsi="宋体" w:hint="eastAsia"/>
                <w:sz w:val="24"/>
                <w:u w:val="single"/>
              </w:rPr>
              <w:t xml:space="preserve"> </w:t>
            </w:r>
            <w:r>
              <w:rPr>
                <w:rFonts w:ascii="宋体" w:hAnsi="宋体" w:hint="eastAsia"/>
                <w:sz w:val="24"/>
              </w:rPr>
              <w:t>年</w:t>
            </w:r>
            <w:r w:rsidRPr="003516B8">
              <w:rPr>
                <w:rFonts w:ascii="宋体" w:hAnsi="宋体" w:hint="eastAsia"/>
                <w:sz w:val="24"/>
                <w:u w:val="single"/>
              </w:rPr>
              <w:t xml:space="preserve">  </w:t>
            </w:r>
            <w:r>
              <w:rPr>
                <w:rFonts w:ascii="宋体" w:hAnsi="宋体" w:hint="eastAsia"/>
                <w:sz w:val="24"/>
                <w:u w:val="single"/>
              </w:rPr>
              <w:t xml:space="preserve"> </w:t>
            </w:r>
            <w:r>
              <w:rPr>
                <w:rFonts w:ascii="宋体" w:hAnsi="宋体" w:hint="eastAsia"/>
                <w:sz w:val="24"/>
              </w:rPr>
              <w:t xml:space="preserve">月 </w:t>
            </w:r>
            <w:r w:rsidRPr="003516B8">
              <w:rPr>
                <w:rFonts w:ascii="宋体" w:hAnsi="宋体" w:hint="eastAsia"/>
                <w:sz w:val="24"/>
                <w:u w:val="single"/>
              </w:rPr>
              <w:t xml:space="preserve">  </w:t>
            </w:r>
            <w:r>
              <w:rPr>
                <w:rFonts w:ascii="宋体" w:hAnsi="宋体" w:hint="eastAsia"/>
                <w:sz w:val="24"/>
              </w:rPr>
              <w:t>日</w:t>
            </w:r>
            <w:r w:rsidRPr="003516B8">
              <w:rPr>
                <w:rFonts w:ascii="宋体" w:hAnsi="宋体" w:hint="eastAsia"/>
                <w:sz w:val="24"/>
                <w:u w:val="single"/>
              </w:rPr>
              <w:t xml:space="preserve"> </w:t>
            </w:r>
            <w:r>
              <w:rPr>
                <w:rFonts w:ascii="宋体" w:hAnsi="宋体" w:hint="eastAsia"/>
                <w:sz w:val="24"/>
                <w:u w:val="single"/>
              </w:rPr>
              <w:t xml:space="preserve"> </w:t>
            </w:r>
            <w:r w:rsidRPr="003516B8">
              <w:rPr>
                <w:rFonts w:ascii="宋体" w:hAnsi="宋体" w:hint="eastAsia"/>
                <w:sz w:val="24"/>
                <w:u w:val="single"/>
              </w:rPr>
              <w:t xml:space="preserve"> </w:t>
            </w:r>
            <w:r>
              <w:rPr>
                <w:rFonts w:ascii="宋体" w:hAnsi="宋体" w:hint="eastAsia"/>
                <w:sz w:val="24"/>
              </w:rPr>
              <w:t>时</w:t>
            </w:r>
            <w:r w:rsidRPr="003516B8">
              <w:rPr>
                <w:rFonts w:ascii="宋体" w:hAnsi="宋体" w:hint="eastAsia"/>
                <w:sz w:val="24"/>
                <w:u w:val="single"/>
              </w:rPr>
              <w:t xml:space="preserve">  </w:t>
            </w:r>
            <w:r>
              <w:rPr>
                <w:rFonts w:ascii="宋体" w:hAnsi="宋体" w:hint="eastAsia"/>
                <w:sz w:val="24"/>
                <w:u w:val="single"/>
              </w:rPr>
              <w:t xml:space="preserve"> </w:t>
            </w:r>
            <w:r>
              <w:rPr>
                <w:rFonts w:ascii="宋体" w:hAnsi="宋体" w:hint="eastAsia"/>
                <w:sz w:val="24"/>
              </w:rPr>
              <w:t>分止</w:t>
            </w:r>
          </w:p>
          <w:p w14:paraId="6CE8341E" w14:textId="77777777" w:rsidR="003516B8" w:rsidRPr="000742C3" w:rsidRDefault="003516B8" w:rsidP="003516B8">
            <w:pPr>
              <w:jc w:val="center"/>
              <w:rPr>
                <w:rFonts w:ascii="宋体" w:hAnsi="宋体"/>
                <w:sz w:val="24"/>
              </w:rPr>
            </w:pPr>
          </w:p>
          <w:p w14:paraId="232448CE" w14:textId="77777777" w:rsidR="003516B8" w:rsidRPr="003516B8" w:rsidRDefault="003516B8" w:rsidP="003516B8">
            <w:pPr>
              <w:jc w:val="center"/>
              <w:rPr>
                <w:rFonts w:ascii="宋体" w:hAnsi="宋体"/>
                <w:sz w:val="24"/>
              </w:rPr>
            </w:pPr>
          </w:p>
          <w:p w14:paraId="4209BB83" w14:textId="77777777" w:rsidR="003516B8" w:rsidRPr="000742C3" w:rsidRDefault="003516B8" w:rsidP="003516B8">
            <w:pPr>
              <w:jc w:val="center"/>
              <w:rPr>
                <w:rFonts w:ascii="宋体" w:hAnsi="宋体"/>
                <w:sz w:val="24"/>
              </w:rPr>
            </w:pPr>
          </w:p>
        </w:tc>
      </w:tr>
      <w:tr w:rsidR="003516B8" w:rsidRPr="000742C3" w14:paraId="6E35F4BC" w14:textId="77777777" w:rsidTr="003516B8">
        <w:trPr>
          <w:trHeight w:val="424"/>
        </w:trPr>
        <w:tc>
          <w:tcPr>
            <w:tcW w:w="1635" w:type="dxa"/>
            <w:vMerge/>
            <w:vAlign w:val="center"/>
          </w:tcPr>
          <w:p w14:paraId="541B83F0" w14:textId="77777777" w:rsidR="003516B8" w:rsidRPr="000742C3" w:rsidRDefault="003516B8" w:rsidP="003516B8">
            <w:pPr>
              <w:jc w:val="center"/>
              <w:rPr>
                <w:rFonts w:ascii="宋体" w:hAnsi="宋体"/>
                <w:sz w:val="24"/>
              </w:rPr>
            </w:pPr>
          </w:p>
        </w:tc>
        <w:tc>
          <w:tcPr>
            <w:tcW w:w="1934" w:type="dxa"/>
            <w:vAlign w:val="center"/>
          </w:tcPr>
          <w:p w14:paraId="3EA16268" w14:textId="77777777" w:rsidR="003516B8" w:rsidRPr="000742C3" w:rsidRDefault="003516B8" w:rsidP="003516B8">
            <w:pPr>
              <w:jc w:val="center"/>
              <w:rPr>
                <w:rFonts w:ascii="宋体" w:hAnsi="宋体"/>
                <w:sz w:val="24"/>
              </w:rPr>
            </w:pPr>
            <w:r>
              <w:rPr>
                <w:rFonts w:ascii="宋体" w:hAnsi="宋体" w:hint="eastAsia"/>
                <w:sz w:val="24"/>
              </w:rPr>
              <w:t>整改落实</w:t>
            </w:r>
            <w:r w:rsidRPr="000742C3">
              <w:rPr>
                <w:rFonts w:ascii="宋体" w:hAnsi="宋体" w:hint="eastAsia"/>
                <w:sz w:val="24"/>
              </w:rPr>
              <w:t>责任人</w:t>
            </w:r>
          </w:p>
        </w:tc>
        <w:tc>
          <w:tcPr>
            <w:tcW w:w="5362" w:type="dxa"/>
            <w:gridSpan w:val="3"/>
            <w:vAlign w:val="center"/>
          </w:tcPr>
          <w:p w14:paraId="50490FEA" w14:textId="77777777" w:rsidR="003516B8" w:rsidRPr="000742C3" w:rsidRDefault="003516B8" w:rsidP="003516B8">
            <w:pPr>
              <w:jc w:val="center"/>
              <w:rPr>
                <w:rFonts w:ascii="宋体" w:hAnsi="宋体"/>
                <w:sz w:val="24"/>
              </w:rPr>
            </w:pPr>
          </w:p>
          <w:p w14:paraId="1DF45F93" w14:textId="77777777" w:rsidR="003516B8" w:rsidRPr="000742C3" w:rsidRDefault="003516B8" w:rsidP="003516B8">
            <w:pPr>
              <w:jc w:val="center"/>
              <w:rPr>
                <w:rFonts w:ascii="宋体" w:hAnsi="宋体"/>
                <w:sz w:val="24"/>
              </w:rPr>
            </w:pPr>
          </w:p>
          <w:p w14:paraId="43033C88" w14:textId="77777777" w:rsidR="003516B8" w:rsidRPr="000742C3" w:rsidRDefault="003516B8" w:rsidP="003516B8">
            <w:pPr>
              <w:jc w:val="center"/>
              <w:rPr>
                <w:rFonts w:ascii="宋体" w:hAnsi="宋体"/>
                <w:sz w:val="24"/>
              </w:rPr>
            </w:pPr>
          </w:p>
        </w:tc>
      </w:tr>
    </w:tbl>
    <w:p w14:paraId="26FACD81" w14:textId="77777777" w:rsidR="003516B8" w:rsidRPr="001A3482" w:rsidRDefault="003516B8" w:rsidP="003516B8">
      <w:pPr>
        <w:widowControl/>
        <w:spacing w:line="375" w:lineRule="atLeast"/>
        <w:jc w:val="left"/>
        <w:rPr>
          <w:rFonts w:ascii="Arial" w:hAnsi="Arial" w:cs="Arial"/>
          <w:kern w:val="0"/>
          <w:szCs w:val="21"/>
        </w:rPr>
      </w:pPr>
    </w:p>
    <w:p w14:paraId="7EAA956B" w14:textId="77777777" w:rsidR="00BA4232" w:rsidRDefault="00BA4232">
      <w:pPr>
        <w:widowControl/>
        <w:jc w:val="left"/>
        <w:rPr>
          <w:rFonts w:ascii="宋体" w:hAnsi="宋体"/>
          <w:b/>
          <w:bCs/>
          <w:sz w:val="28"/>
          <w:szCs w:val="28"/>
        </w:rPr>
      </w:pPr>
      <w:r>
        <w:br w:type="page"/>
      </w:r>
    </w:p>
    <w:p w14:paraId="7133159E" w14:textId="77777777" w:rsidR="003516B8" w:rsidRPr="00BA4232" w:rsidRDefault="003516B8" w:rsidP="00BA4232">
      <w:pPr>
        <w:pStyle w:val="12"/>
        <w:spacing w:before="0" w:after="0" w:line="460" w:lineRule="exact"/>
        <w:ind w:left="2" w:firstLineChars="466" w:firstLine="1310"/>
        <w:jc w:val="both"/>
        <w:outlineLvl w:val="0"/>
      </w:pPr>
      <w:bookmarkStart w:id="50" w:name="_Toc391046327"/>
      <w:r w:rsidRPr="00BA4232">
        <w:rPr>
          <w:rFonts w:hint="eastAsia"/>
        </w:rPr>
        <w:lastRenderedPageBreak/>
        <w:t>表3.12 向政府部门提交重大隐患书面报告</w:t>
      </w:r>
      <w:bookmarkEnd w:id="50"/>
    </w:p>
    <w:tbl>
      <w:tblPr>
        <w:tblW w:w="9518" w:type="dxa"/>
        <w:tblInd w:w="-318" w:type="dxa"/>
        <w:tblLook w:val="04A0" w:firstRow="1" w:lastRow="0" w:firstColumn="1" w:lastColumn="0" w:noHBand="0" w:noVBand="1"/>
      </w:tblPr>
      <w:tblGrid>
        <w:gridCol w:w="1480"/>
        <w:gridCol w:w="520"/>
        <w:gridCol w:w="1920"/>
        <w:gridCol w:w="348"/>
        <w:gridCol w:w="1732"/>
        <w:gridCol w:w="252"/>
        <w:gridCol w:w="3266"/>
      </w:tblGrid>
      <w:tr w:rsidR="003516B8" w:rsidRPr="003516B8" w14:paraId="272C7075" w14:textId="77777777" w:rsidTr="006172DC">
        <w:trPr>
          <w:trHeight w:val="405"/>
        </w:trPr>
        <w:tc>
          <w:tcPr>
            <w:tcW w:w="9518" w:type="dxa"/>
            <w:gridSpan w:val="7"/>
            <w:tcBorders>
              <w:top w:val="nil"/>
              <w:left w:val="nil"/>
              <w:bottom w:val="nil"/>
              <w:right w:val="nil"/>
            </w:tcBorders>
            <w:shd w:val="clear" w:color="auto" w:fill="auto"/>
            <w:noWrap/>
            <w:vAlign w:val="center"/>
            <w:hideMark/>
          </w:tcPr>
          <w:p w14:paraId="4FD13008" w14:textId="77777777" w:rsidR="003516B8" w:rsidRPr="003516B8" w:rsidRDefault="003516B8" w:rsidP="003516B8">
            <w:pPr>
              <w:widowControl/>
              <w:jc w:val="center"/>
              <w:rPr>
                <w:rFonts w:ascii="宋体" w:eastAsia="宋体" w:hAnsi="宋体" w:cs="宋体"/>
                <w:kern w:val="0"/>
                <w:sz w:val="32"/>
                <w:szCs w:val="32"/>
              </w:rPr>
            </w:pPr>
          </w:p>
        </w:tc>
      </w:tr>
      <w:tr w:rsidR="003516B8" w:rsidRPr="003516B8" w14:paraId="1840ABC6" w14:textId="77777777" w:rsidTr="006172DC">
        <w:trPr>
          <w:trHeight w:val="405"/>
        </w:trPr>
        <w:tc>
          <w:tcPr>
            <w:tcW w:w="9518" w:type="dxa"/>
            <w:gridSpan w:val="7"/>
            <w:tcBorders>
              <w:top w:val="nil"/>
              <w:left w:val="nil"/>
              <w:bottom w:val="nil"/>
              <w:right w:val="nil"/>
            </w:tcBorders>
            <w:shd w:val="clear" w:color="auto" w:fill="auto"/>
            <w:noWrap/>
            <w:vAlign w:val="center"/>
            <w:hideMark/>
          </w:tcPr>
          <w:p w14:paraId="6EE31244" w14:textId="77777777" w:rsidR="003516B8" w:rsidRPr="003516B8" w:rsidRDefault="003516B8" w:rsidP="003516B8">
            <w:pPr>
              <w:widowControl/>
              <w:jc w:val="center"/>
              <w:rPr>
                <w:rFonts w:ascii="宋体" w:eastAsia="宋体" w:hAnsi="宋体" w:cs="宋体"/>
                <w:kern w:val="0"/>
                <w:sz w:val="32"/>
                <w:szCs w:val="32"/>
              </w:rPr>
            </w:pPr>
            <w:r>
              <w:rPr>
                <w:rFonts w:ascii="宋体" w:eastAsia="宋体" w:hAnsi="宋体" w:cs="宋体" w:hint="eastAsia"/>
                <w:kern w:val="0"/>
                <w:sz w:val="32"/>
                <w:szCs w:val="32"/>
              </w:rPr>
              <w:t>重大</w:t>
            </w:r>
            <w:r w:rsidRPr="003516B8">
              <w:rPr>
                <w:rFonts w:ascii="宋体" w:eastAsia="宋体" w:hAnsi="宋体" w:cs="宋体" w:hint="eastAsia"/>
                <w:kern w:val="0"/>
                <w:sz w:val="32"/>
                <w:szCs w:val="32"/>
              </w:rPr>
              <w:t>事故隐患及其对策报告书</w:t>
            </w:r>
          </w:p>
        </w:tc>
      </w:tr>
      <w:tr w:rsidR="003516B8" w:rsidRPr="003516B8" w14:paraId="322B6A0E" w14:textId="77777777" w:rsidTr="006172DC">
        <w:trPr>
          <w:trHeight w:val="600"/>
        </w:trPr>
        <w:tc>
          <w:tcPr>
            <w:tcW w:w="20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A8228" w14:textId="77777777" w:rsidR="003516B8" w:rsidRDefault="003516B8" w:rsidP="003516B8">
            <w:pPr>
              <w:widowControl/>
              <w:jc w:val="center"/>
              <w:rPr>
                <w:rFonts w:ascii="宋体" w:eastAsia="宋体" w:hAnsi="宋体" w:cs="宋体"/>
                <w:kern w:val="0"/>
                <w:sz w:val="24"/>
                <w:szCs w:val="24"/>
              </w:rPr>
            </w:pPr>
            <w:r>
              <w:rPr>
                <w:rFonts w:ascii="宋体" w:eastAsia="宋体" w:hAnsi="宋体" w:cs="宋体" w:hint="eastAsia"/>
                <w:kern w:val="0"/>
                <w:sz w:val="24"/>
                <w:szCs w:val="24"/>
              </w:rPr>
              <w:t>上报单位名称</w:t>
            </w:r>
            <w:r w:rsidR="006172DC">
              <w:rPr>
                <w:rFonts w:ascii="宋体" w:eastAsia="宋体" w:hAnsi="宋体" w:cs="宋体" w:hint="eastAsia"/>
                <w:kern w:val="0"/>
                <w:sz w:val="24"/>
                <w:szCs w:val="24"/>
              </w:rPr>
              <w:t>：</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222FE6FD" w14:textId="77777777" w:rsidR="003516B8" w:rsidRPr="003516B8" w:rsidRDefault="003516B8" w:rsidP="003516B8">
            <w:pPr>
              <w:widowControl/>
              <w:jc w:val="center"/>
              <w:rPr>
                <w:rFonts w:ascii="宋体" w:eastAsia="宋体" w:hAnsi="宋体" w:cs="宋体"/>
                <w:kern w:val="0"/>
                <w:sz w:val="24"/>
                <w:szCs w:val="24"/>
              </w:rPr>
            </w:pPr>
          </w:p>
        </w:tc>
        <w:tc>
          <w:tcPr>
            <w:tcW w:w="1984" w:type="dxa"/>
            <w:gridSpan w:val="2"/>
            <w:tcBorders>
              <w:top w:val="single" w:sz="4" w:space="0" w:color="auto"/>
              <w:left w:val="nil"/>
              <w:bottom w:val="nil"/>
              <w:right w:val="single" w:sz="4" w:space="0" w:color="auto"/>
            </w:tcBorders>
            <w:shd w:val="clear" w:color="auto" w:fill="auto"/>
            <w:vAlign w:val="center"/>
            <w:hideMark/>
          </w:tcPr>
          <w:p w14:paraId="22BD4311" w14:textId="77777777" w:rsidR="003516B8" w:rsidRPr="003516B8" w:rsidRDefault="003516B8" w:rsidP="003516B8">
            <w:pPr>
              <w:widowControl/>
              <w:jc w:val="center"/>
              <w:rPr>
                <w:rFonts w:ascii="宋体" w:eastAsia="宋体" w:hAnsi="宋体" w:cs="宋体"/>
                <w:kern w:val="0"/>
                <w:sz w:val="24"/>
                <w:szCs w:val="24"/>
              </w:rPr>
            </w:pPr>
            <w:r>
              <w:rPr>
                <w:rFonts w:ascii="宋体" w:eastAsia="宋体" w:hAnsi="宋体" w:cs="宋体" w:hint="eastAsia"/>
                <w:kern w:val="0"/>
                <w:sz w:val="24"/>
                <w:szCs w:val="24"/>
              </w:rPr>
              <w:t>地址</w:t>
            </w:r>
            <w:r w:rsidR="006172DC">
              <w:rPr>
                <w:rFonts w:ascii="宋体" w:eastAsia="宋体" w:hAnsi="宋体" w:cs="宋体" w:hint="eastAsia"/>
                <w:kern w:val="0"/>
                <w:sz w:val="24"/>
                <w:szCs w:val="24"/>
              </w:rPr>
              <w:t>：</w:t>
            </w:r>
          </w:p>
        </w:tc>
        <w:tc>
          <w:tcPr>
            <w:tcW w:w="3266" w:type="dxa"/>
            <w:tcBorders>
              <w:top w:val="single" w:sz="4" w:space="0" w:color="auto"/>
              <w:left w:val="nil"/>
              <w:bottom w:val="single" w:sz="4" w:space="0" w:color="auto"/>
              <w:right w:val="single" w:sz="4" w:space="0" w:color="auto"/>
            </w:tcBorders>
            <w:shd w:val="clear" w:color="auto" w:fill="auto"/>
            <w:noWrap/>
            <w:vAlign w:val="center"/>
            <w:hideMark/>
          </w:tcPr>
          <w:p w14:paraId="51C29DC5" w14:textId="77777777" w:rsidR="003516B8" w:rsidRPr="003516B8" w:rsidRDefault="003516B8" w:rsidP="003516B8">
            <w:pPr>
              <w:widowControl/>
              <w:jc w:val="left"/>
              <w:rPr>
                <w:rFonts w:ascii="宋体" w:eastAsia="宋体" w:hAnsi="宋体" w:cs="宋体"/>
                <w:kern w:val="0"/>
                <w:sz w:val="24"/>
                <w:szCs w:val="24"/>
              </w:rPr>
            </w:pPr>
          </w:p>
        </w:tc>
      </w:tr>
      <w:tr w:rsidR="003516B8" w:rsidRPr="003516B8" w14:paraId="47B1BD4D" w14:textId="77777777" w:rsidTr="006172DC">
        <w:trPr>
          <w:trHeight w:val="600"/>
        </w:trPr>
        <w:tc>
          <w:tcPr>
            <w:tcW w:w="20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06C9C" w14:textId="77777777" w:rsidR="003516B8" w:rsidRPr="003516B8" w:rsidRDefault="003516B8" w:rsidP="003516B8">
            <w:pPr>
              <w:widowControl/>
              <w:jc w:val="center"/>
              <w:rPr>
                <w:rFonts w:ascii="宋体" w:eastAsia="宋体" w:hAnsi="宋体" w:cs="宋体"/>
                <w:kern w:val="0"/>
                <w:sz w:val="24"/>
                <w:szCs w:val="24"/>
              </w:rPr>
            </w:pPr>
            <w:r>
              <w:rPr>
                <w:rFonts w:ascii="宋体" w:eastAsia="宋体" w:hAnsi="宋体" w:cs="宋体" w:hint="eastAsia"/>
                <w:kern w:val="0"/>
                <w:sz w:val="24"/>
                <w:szCs w:val="24"/>
              </w:rPr>
              <w:t>联系电话</w:t>
            </w:r>
            <w:r w:rsidR="006172DC">
              <w:rPr>
                <w:rFonts w:ascii="宋体" w:eastAsia="宋体" w:hAnsi="宋体" w:cs="宋体" w:hint="eastAsia"/>
                <w:kern w:val="0"/>
                <w:sz w:val="24"/>
                <w:szCs w:val="24"/>
              </w:rPr>
              <w:t>：</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A36820" w14:textId="77777777" w:rsidR="003516B8" w:rsidRPr="003516B8" w:rsidRDefault="003516B8" w:rsidP="003516B8">
            <w:pPr>
              <w:widowControl/>
              <w:jc w:val="center"/>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1984" w:type="dxa"/>
            <w:gridSpan w:val="2"/>
            <w:tcBorders>
              <w:top w:val="single" w:sz="4" w:space="0" w:color="auto"/>
              <w:left w:val="nil"/>
              <w:bottom w:val="nil"/>
              <w:right w:val="single" w:sz="4" w:space="0" w:color="auto"/>
            </w:tcBorders>
            <w:shd w:val="clear" w:color="auto" w:fill="auto"/>
            <w:vAlign w:val="center"/>
            <w:hideMark/>
          </w:tcPr>
          <w:p w14:paraId="70DE6A17" w14:textId="77777777" w:rsidR="003516B8" w:rsidRPr="003516B8" w:rsidRDefault="003516B8" w:rsidP="006172DC">
            <w:pPr>
              <w:widowControl/>
              <w:jc w:val="center"/>
              <w:rPr>
                <w:rFonts w:ascii="宋体" w:eastAsia="宋体" w:hAnsi="宋体" w:cs="宋体"/>
                <w:kern w:val="0"/>
                <w:sz w:val="24"/>
                <w:szCs w:val="24"/>
              </w:rPr>
            </w:pPr>
            <w:r>
              <w:rPr>
                <w:rFonts w:ascii="宋体" w:eastAsia="宋体" w:hAnsi="宋体" w:cs="宋体" w:hint="eastAsia"/>
                <w:kern w:val="0"/>
                <w:sz w:val="24"/>
                <w:szCs w:val="24"/>
              </w:rPr>
              <w:t>事故</w:t>
            </w:r>
            <w:r w:rsidRPr="003516B8">
              <w:rPr>
                <w:rFonts w:ascii="宋体" w:eastAsia="宋体" w:hAnsi="宋体" w:cs="宋体" w:hint="eastAsia"/>
                <w:kern w:val="0"/>
                <w:sz w:val="24"/>
                <w:szCs w:val="24"/>
              </w:rPr>
              <w:t>发生</w:t>
            </w:r>
            <w:r>
              <w:rPr>
                <w:rFonts w:ascii="宋体" w:eastAsia="宋体" w:hAnsi="宋体" w:cs="宋体" w:hint="eastAsia"/>
                <w:kern w:val="0"/>
                <w:sz w:val="24"/>
                <w:szCs w:val="24"/>
              </w:rPr>
              <w:t>具体</w:t>
            </w:r>
            <w:r w:rsidR="006172DC">
              <w:rPr>
                <w:rFonts w:ascii="宋体" w:eastAsia="宋体" w:hAnsi="宋体" w:cs="宋体" w:hint="eastAsia"/>
                <w:kern w:val="0"/>
                <w:sz w:val="24"/>
                <w:szCs w:val="24"/>
              </w:rPr>
              <w:t>场所：</w:t>
            </w:r>
          </w:p>
        </w:tc>
        <w:tc>
          <w:tcPr>
            <w:tcW w:w="3266" w:type="dxa"/>
            <w:tcBorders>
              <w:top w:val="single" w:sz="4" w:space="0" w:color="auto"/>
              <w:left w:val="nil"/>
              <w:bottom w:val="single" w:sz="4" w:space="0" w:color="auto"/>
              <w:right w:val="single" w:sz="4" w:space="0" w:color="auto"/>
            </w:tcBorders>
            <w:shd w:val="clear" w:color="auto" w:fill="auto"/>
            <w:noWrap/>
            <w:vAlign w:val="center"/>
            <w:hideMark/>
          </w:tcPr>
          <w:p w14:paraId="1F98E5B9"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r>
      <w:tr w:rsidR="006172DC" w:rsidRPr="003516B8" w14:paraId="014A794A" w14:textId="77777777" w:rsidTr="006172DC">
        <w:trPr>
          <w:trHeight w:val="510"/>
        </w:trPr>
        <w:tc>
          <w:tcPr>
            <w:tcW w:w="4268"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08B81DAD" w14:textId="77777777" w:rsidR="006172DC" w:rsidRPr="003516B8" w:rsidRDefault="006172DC"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发生（发现）时间</w:t>
            </w:r>
            <w:r>
              <w:rPr>
                <w:rFonts w:ascii="宋体" w:eastAsia="宋体" w:hAnsi="宋体" w:cs="宋体" w:hint="eastAsia"/>
                <w:kern w:val="0"/>
                <w:sz w:val="24"/>
                <w:szCs w:val="24"/>
              </w:rPr>
              <w:t>：</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p w14:paraId="1A571C23" w14:textId="77777777" w:rsidR="006172DC" w:rsidRPr="003516B8" w:rsidRDefault="006172DC" w:rsidP="006172DC">
            <w:pPr>
              <w:widowControl/>
              <w:rPr>
                <w:rFonts w:ascii="宋体" w:eastAsia="宋体" w:hAnsi="宋体" w:cs="宋体"/>
                <w:kern w:val="0"/>
                <w:sz w:val="24"/>
                <w:szCs w:val="24"/>
              </w:rPr>
            </w:pPr>
          </w:p>
        </w:tc>
        <w:tc>
          <w:tcPr>
            <w:tcW w:w="3266" w:type="dxa"/>
            <w:tcBorders>
              <w:top w:val="single" w:sz="4" w:space="0" w:color="auto"/>
              <w:left w:val="single" w:sz="4" w:space="0" w:color="auto"/>
              <w:bottom w:val="single" w:sz="4" w:space="0" w:color="auto"/>
              <w:right w:val="single" w:sz="4" w:space="0" w:color="000000"/>
            </w:tcBorders>
            <w:shd w:val="clear" w:color="auto" w:fill="auto"/>
            <w:vAlign w:val="center"/>
          </w:tcPr>
          <w:p w14:paraId="1ADF3D97" w14:textId="77777777" w:rsidR="006172DC" w:rsidRPr="003516B8" w:rsidRDefault="006172DC" w:rsidP="006172DC">
            <w:pPr>
              <w:widowControl/>
              <w:rPr>
                <w:rFonts w:ascii="宋体" w:eastAsia="宋体" w:hAnsi="宋体" w:cs="宋体"/>
                <w:kern w:val="0"/>
                <w:sz w:val="24"/>
                <w:szCs w:val="24"/>
              </w:rPr>
            </w:pPr>
          </w:p>
        </w:tc>
      </w:tr>
      <w:tr w:rsidR="003516B8" w:rsidRPr="003516B8" w14:paraId="40695F85" w14:textId="77777777" w:rsidTr="006172DC">
        <w:trPr>
          <w:trHeight w:val="450"/>
        </w:trPr>
        <w:tc>
          <w:tcPr>
            <w:tcW w:w="9518" w:type="dxa"/>
            <w:gridSpan w:val="7"/>
            <w:tcBorders>
              <w:top w:val="single" w:sz="4" w:space="0" w:color="auto"/>
              <w:left w:val="single" w:sz="4" w:space="0" w:color="auto"/>
              <w:bottom w:val="nil"/>
              <w:right w:val="single" w:sz="4" w:space="0" w:color="000000"/>
            </w:tcBorders>
            <w:shd w:val="clear" w:color="auto" w:fill="auto"/>
            <w:noWrap/>
            <w:vAlign w:val="center"/>
            <w:hideMark/>
          </w:tcPr>
          <w:p w14:paraId="211BBE89"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事件经过(或内容)  必要时请附图示或照片</w:t>
            </w:r>
          </w:p>
        </w:tc>
      </w:tr>
      <w:tr w:rsidR="003516B8" w:rsidRPr="003516B8" w14:paraId="1BB63193" w14:textId="77777777" w:rsidTr="006172DC">
        <w:trPr>
          <w:trHeight w:val="450"/>
        </w:trPr>
        <w:tc>
          <w:tcPr>
            <w:tcW w:w="1480" w:type="dxa"/>
            <w:tcBorders>
              <w:top w:val="nil"/>
              <w:left w:val="single" w:sz="4" w:space="0" w:color="auto"/>
              <w:bottom w:val="nil"/>
              <w:right w:val="nil"/>
            </w:tcBorders>
            <w:shd w:val="clear" w:color="auto" w:fill="auto"/>
            <w:vAlign w:val="center"/>
            <w:hideMark/>
          </w:tcPr>
          <w:p w14:paraId="258236D0"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2440" w:type="dxa"/>
            <w:gridSpan w:val="2"/>
            <w:tcBorders>
              <w:top w:val="nil"/>
              <w:left w:val="nil"/>
              <w:bottom w:val="nil"/>
              <w:right w:val="nil"/>
            </w:tcBorders>
            <w:shd w:val="clear" w:color="auto" w:fill="auto"/>
            <w:vAlign w:val="center"/>
            <w:hideMark/>
          </w:tcPr>
          <w:p w14:paraId="0F7DA248" w14:textId="77777777" w:rsidR="003516B8" w:rsidRPr="003516B8" w:rsidRDefault="003516B8" w:rsidP="003516B8">
            <w:pPr>
              <w:widowControl/>
              <w:jc w:val="left"/>
              <w:rPr>
                <w:rFonts w:ascii="宋体" w:eastAsia="宋体" w:hAnsi="宋体" w:cs="宋体"/>
                <w:kern w:val="0"/>
                <w:sz w:val="24"/>
                <w:szCs w:val="24"/>
              </w:rPr>
            </w:pPr>
          </w:p>
        </w:tc>
        <w:tc>
          <w:tcPr>
            <w:tcW w:w="2080" w:type="dxa"/>
            <w:gridSpan w:val="2"/>
            <w:tcBorders>
              <w:top w:val="nil"/>
              <w:left w:val="nil"/>
              <w:bottom w:val="nil"/>
              <w:right w:val="nil"/>
            </w:tcBorders>
            <w:shd w:val="clear" w:color="auto" w:fill="auto"/>
            <w:noWrap/>
            <w:vAlign w:val="center"/>
            <w:hideMark/>
          </w:tcPr>
          <w:p w14:paraId="61C75A07" w14:textId="77777777" w:rsidR="003516B8" w:rsidRPr="003516B8" w:rsidRDefault="003516B8" w:rsidP="003516B8">
            <w:pPr>
              <w:widowControl/>
              <w:jc w:val="center"/>
              <w:rPr>
                <w:rFonts w:ascii="宋体" w:eastAsia="宋体" w:hAnsi="宋体" w:cs="宋体"/>
                <w:kern w:val="0"/>
                <w:sz w:val="24"/>
                <w:szCs w:val="24"/>
              </w:rPr>
            </w:pPr>
          </w:p>
        </w:tc>
        <w:tc>
          <w:tcPr>
            <w:tcW w:w="3518" w:type="dxa"/>
            <w:gridSpan w:val="2"/>
            <w:tcBorders>
              <w:top w:val="nil"/>
              <w:left w:val="nil"/>
              <w:bottom w:val="nil"/>
              <w:right w:val="single" w:sz="4" w:space="0" w:color="auto"/>
            </w:tcBorders>
            <w:shd w:val="clear" w:color="auto" w:fill="auto"/>
            <w:noWrap/>
            <w:vAlign w:val="center"/>
            <w:hideMark/>
          </w:tcPr>
          <w:p w14:paraId="37D5AF63" w14:textId="77777777" w:rsidR="003516B8" w:rsidRPr="003516B8" w:rsidRDefault="003516B8" w:rsidP="003516B8">
            <w:pPr>
              <w:widowControl/>
              <w:jc w:val="center"/>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r>
      <w:tr w:rsidR="003516B8" w:rsidRPr="003516B8" w14:paraId="0850B8FB" w14:textId="77777777" w:rsidTr="006172DC">
        <w:trPr>
          <w:trHeight w:val="450"/>
        </w:trPr>
        <w:tc>
          <w:tcPr>
            <w:tcW w:w="1480" w:type="dxa"/>
            <w:tcBorders>
              <w:top w:val="nil"/>
              <w:left w:val="single" w:sz="4" w:space="0" w:color="auto"/>
              <w:bottom w:val="nil"/>
              <w:right w:val="nil"/>
            </w:tcBorders>
            <w:shd w:val="clear" w:color="auto" w:fill="auto"/>
            <w:vAlign w:val="center"/>
            <w:hideMark/>
          </w:tcPr>
          <w:p w14:paraId="37988841"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2440" w:type="dxa"/>
            <w:gridSpan w:val="2"/>
            <w:tcBorders>
              <w:top w:val="nil"/>
              <w:left w:val="nil"/>
              <w:bottom w:val="nil"/>
              <w:right w:val="nil"/>
            </w:tcBorders>
            <w:shd w:val="clear" w:color="auto" w:fill="auto"/>
            <w:vAlign w:val="center"/>
            <w:hideMark/>
          </w:tcPr>
          <w:p w14:paraId="71AFF3C3" w14:textId="77777777" w:rsidR="003516B8" w:rsidRPr="003516B8" w:rsidRDefault="003516B8" w:rsidP="003516B8">
            <w:pPr>
              <w:widowControl/>
              <w:jc w:val="left"/>
              <w:rPr>
                <w:rFonts w:ascii="宋体" w:eastAsia="宋体" w:hAnsi="宋体" w:cs="宋体"/>
                <w:kern w:val="0"/>
                <w:sz w:val="24"/>
                <w:szCs w:val="24"/>
              </w:rPr>
            </w:pPr>
          </w:p>
        </w:tc>
        <w:tc>
          <w:tcPr>
            <w:tcW w:w="2080" w:type="dxa"/>
            <w:gridSpan w:val="2"/>
            <w:tcBorders>
              <w:top w:val="nil"/>
              <w:left w:val="nil"/>
              <w:bottom w:val="nil"/>
              <w:right w:val="nil"/>
            </w:tcBorders>
            <w:shd w:val="clear" w:color="auto" w:fill="auto"/>
            <w:noWrap/>
            <w:vAlign w:val="center"/>
            <w:hideMark/>
          </w:tcPr>
          <w:p w14:paraId="06276AFE" w14:textId="77777777" w:rsidR="003516B8" w:rsidRPr="003516B8" w:rsidRDefault="003516B8" w:rsidP="003516B8">
            <w:pPr>
              <w:widowControl/>
              <w:jc w:val="center"/>
              <w:rPr>
                <w:rFonts w:ascii="宋体" w:eastAsia="宋体" w:hAnsi="宋体" w:cs="宋体"/>
                <w:kern w:val="0"/>
                <w:sz w:val="24"/>
                <w:szCs w:val="24"/>
              </w:rPr>
            </w:pPr>
          </w:p>
        </w:tc>
        <w:tc>
          <w:tcPr>
            <w:tcW w:w="3518" w:type="dxa"/>
            <w:gridSpan w:val="2"/>
            <w:tcBorders>
              <w:top w:val="nil"/>
              <w:left w:val="nil"/>
              <w:bottom w:val="nil"/>
              <w:right w:val="single" w:sz="4" w:space="0" w:color="auto"/>
            </w:tcBorders>
            <w:shd w:val="clear" w:color="auto" w:fill="auto"/>
            <w:noWrap/>
            <w:vAlign w:val="center"/>
            <w:hideMark/>
          </w:tcPr>
          <w:p w14:paraId="31403C29" w14:textId="77777777" w:rsidR="003516B8" w:rsidRPr="003516B8" w:rsidRDefault="003516B8" w:rsidP="003516B8">
            <w:pPr>
              <w:widowControl/>
              <w:jc w:val="center"/>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r>
      <w:tr w:rsidR="003516B8" w:rsidRPr="003516B8" w14:paraId="5A047E65" w14:textId="77777777" w:rsidTr="006172DC">
        <w:trPr>
          <w:trHeight w:val="375"/>
        </w:trPr>
        <w:tc>
          <w:tcPr>
            <w:tcW w:w="9518" w:type="dxa"/>
            <w:gridSpan w:val="7"/>
            <w:tcBorders>
              <w:top w:val="nil"/>
              <w:left w:val="single" w:sz="4" w:space="0" w:color="auto"/>
              <w:bottom w:val="nil"/>
              <w:right w:val="single" w:sz="4" w:space="0" w:color="000000"/>
            </w:tcBorders>
            <w:shd w:val="clear" w:color="auto" w:fill="auto"/>
            <w:noWrap/>
            <w:vAlign w:val="center"/>
            <w:hideMark/>
          </w:tcPr>
          <w:p w14:paraId="1BD51E9F"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原因描述(人的不安全行为、物的不安全状态)</w:t>
            </w:r>
          </w:p>
        </w:tc>
      </w:tr>
      <w:tr w:rsidR="003516B8" w:rsidRPr="003516B8" w14:paraId="502A8FD5" w14:textId="77777777" w:rsidTr="006172DC">
        <w:trPr>
          <w:trHeight w:val="375"/>
        </w:trPr>
        <w:tc>
          <w:tcPr>
            <w:tcW w:w="1480" w:type="dxa"/>
            <w:tcBorders>
              <w:top w:val="nil"/>
              <w:left w:val="single" w:sz="4" w:space="0" w:color="auto"/>
              <w:bottom w:val="nil"/>
              <w:right w:val="nil"/>
            </w:tcBorders>
            <w:shd w:val="clear" w:color="auto" w:fill="auto"/>
            <w:noWrap/>
            <w:vAlign w:val="center"/>
            <w:hideMark/>
          </w:tcPr>
          <w:p w14:paraId="7971D137"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2440" w:type="dxa"/>
            <w:gridSpan w:val="2"/>
            <w:tcBorders>
              <w:top w:val="nil"/>
              <w:left w:val="nil"/>
              <w:bottom w:val="nil"/>
              <w:right w:val="nil"/>
            </w:tcBorders>
            <w:shd w:val="clear" w:color="auto" w:fill="auto"/>
            <w:noWrap/>
            <w:vAlign w:val="center"/>
            <w:hideMark/>
          </w:tcPr>
          <w:p w14:paraId="1E7413BC" w14:textId="77777777" w:rsidR="003516B8" w:rsidRPr="003516B8" w:rsidRDefault="003516B8" w:rsidP="003516B8">
            <w:pPr>
              <w:widowControl/>
              <w:jc w:val="left"/>
              <w:rPr>
                <w:rFonts w:ascii="宋体" w:eastAsia="宋体" w:hAnsi="宋体" w:cs="宋体"/>
                <w:kern w:val="0"/>
                <w:sz w:val="24"/>
                <w:szCs w:val="24"/>
              </w:rPr>
            </w:pPr>
          </w:p>
        </w:tc>
        <w:tc>
          <w:tcPr>
            <w:tcW w:w="2080" w:type="dxa"/>
            <w:gridSpan w:val="2"/>
            <w:tcBorders>
              <w:top w:val="nil"/>
              <w:left w:val="nil"/>
              <w:bottom w:val="nil"/>
              <w:right w:val="nil"/>
            </w:tcBorders>
            <w:shd w:val="clear" w:color="auto" w:fill="auto"/>
            <w:noWrap/>
            <w:vAlign w:val="center"/>
            <w:hideMark/>
          </w:tcPr>
          <w:p w14:paraId="6625C45F" w14:textId="77777777" w:rsidR="003516B8" w:rsidRPr="003516B8" w:rsidRDefault="003516B8" w:rsidP="003516B8">
            <w:pPr>
              <w:widowControl/>
              <w:jc w:val="left"/>
              <w:rPr>
                <w:rFonts w:ascii="宋体" w:eastAsia="宋体" w:hAnsi="宋体" w:cs="宋体"/>
                <w:kern w:val="0"/>
                <w:sz w:val="24"/>
                <w:szCs w:val="24"/>
              </w:rPr>
            </w:pPr>
          </w:p>
        </w:tc>
        <w:tc>
          <w:tcPr>
            <w:tcW w:w="3518" w:type="dxa"/>
            <w:gridSpan w:val="2"/>
            <w:tcBorders>
              <w:top w:val="nil"/>
              <w:left w:val="nil"/>
              <w:bottom w:val="nil"/>
              <w:right w:val="single" w:sz="4" w:space="0" w:color="auto"/>
            </w:tcBorders>
            <w:shd w:val="clear" w:color="auto" w:fill="auto"/>
            <w:noWrap/>
            <w:vAlign w:val="center"/>
            <w:hideMark/>
          </w:tcPr>
          <w:p w14:paraId="51EB6FBD"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r>
      <w:tr w:rsidR="003516B8" w:rsidRPr="003516B8" w14:paraId="1A6AF81D" w14:textId="77777777" w:rsidTr="006172DC">
        <w:trPr>
          <w:trHeight w:val="375"/>
        </w:trPr>
        <w:tc>
          <w:tcPr>
            <w:tcW w:w="1480" w:type="dxa"/>
            <w:tcBorders>
              <w:top w:val="nil"/>
              <w:left w:val="single" w:sz="4" w:space="0" w:color="auto"/>
              <w:bottom w:val="nil"/>
              <w:right w:val="nil"/>
            </w:tcBorders>
            <w:shd w:val="clear" w:color="auto" w:fill="auto"/>
            <w:noWrap/>
            <w:vAlign w:val="center"/>
            <w:hideMark/>
          </w:tcPr>
          <w:p w14:paraId="0BDCC6FB"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2440" w:type="dxa"/>
            <w:gridSpan w:val="2"/>
            <w:tcBorders>
              <w:top w:val="nil"/>
              <w:left w:val="nil"/>
              <w:bottom w:val="nil"/>
              <w:right w:val="nil"/>
            </w:tcBorders>
            <w:shd w:val="clear" w:color="auto" w:fill="auto"/>
            <w:noWrap/>
            <w:vAlign w:val="center"/>
            <w:hideMark/>
          </w:tcPr>
          <w:p w14:paraId="2FCA548A" w14:textId="77777777" w:rsidR="003516B8" w:rsidRPr="003516B8" w:rsidRDefault="003516B8" w:rsidP="003516B8">
            <w:pPr>
              <w:widowControl/>
              <w:jc w:val="left"/>
              <w:rPr>
                <w:rFonts w:ascii="宋体" w:eastAsia="宋体" w:hAnsi="宋体" w:cs="宋体"/>
                <w:kern w:val="0"/>
                <w:sz w:val="24"/>
                <w:szCs w:val="24"/>
              </w:rPr>
            </w:pPr>
          </w:p>
        </w:tc>
        <w:tc>
          <w:tcPr>
            <w:tcW w:w="2080" w:type="dxa"/>
            <w:gridSpan w:val="2"/>
            <w:tcBorders>
              <w:top w:val="nil"/>
              <w:left w:val="nil"/>
              <w:bottom w:val="nil"/>
              <w:right w:val="nil"/>
            </w:tcBorders>
            <w:shd w:val="clear" w:color="auto" w:fill="auto"/>
            <w:noWrap/>
            <w:vAlign w:val="center"/>
            <w:hideMark/>
          </w:tcPr>
          <w:p w14:paraId="001A054F" w14:textId="77777777" w:rsidR="003516B8" w:rsidRPr="003516B8" w:rsidRDefault="003516B8" w:rsidP="003516B8">
            <w:pPr>
              <w:widowControl/>
              <w:jc w:val="left"/>
              <w:rPr>
                <w:rFonts w:ascii="宋体" w:eastAsia="宋体" w:hAnsi="宋体" w:cs="宋体"/>
                <w:kern w:val="0"/>
                <w:sz w:val="24"/>
                <w:szCs w:val="24"/>
              </w:rPr>
            </w:pPr>
          </w:p>
        </w:tc>
        <w:tc>
          <w:tcPr>
            <w:tcW w:w="3518" w:type="dxa"/>
            <w:gridSpan w:val="2"/>
            <w:tcBorders>
              <w:top w:val="nil"/>
              <w:left w:val="nil"/>
              <w:bottom w:val="nil"/>
              <w:right w:val="single" w:sz="4" w:space="0" w:color="auto"/>
            </w:tcBorders>
            <w:shd w:val="clear" w:color="auto" w:fill="auto"/>
            <w:noWrap/>
            <w:vAlign w:val="center"/>
            <w:hideMark/>
          </w:tcPr>
          <w:p w14:paraId="014A4CA5"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r>
      <w:tr w:rsidR="003516B8" w:rsidRPr="003516B8" w14:paraId="64429240" w14:textId="77777777" w:rsidTr="006172DC">
        <w:trPr>
          <w:trHeight w:val="375"/>
        </w:trPr>
        <w:tc>
          <w:tcPr>
            <w:tcW w:w="1480" w:type="dxa"/>
            <w:tcBorders>
              <w:top w:val="nil"/>
              <w:left w:val="single" w:sz="4" w:space="0" w:color="auto"/>
              <w:bottom w:val="nil"/>
              <w:right w:val="nil"/>
            </w:tcBorders>
            <w:shd w:val="clear" w:color="auto" w:fill="auto"/>
            <w:noWrap/>
            <w:vAlign w:val="center"/>
            <w:hideMark/>
          </w:tcPr>
          <w:p w14:paraId="14BD2BCB"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2440" w:type="dxa"/>
            <w:gridSpan w:val="2"/>
            <w:tcBorders>
              <w:top w:val="nil"/>
              <w:left w:val="nil"/>
              <w:bottom w:val="nil"/>
              <w:right w:val="nil"/>
            </w:tcBorders>
            <w:shd w:val="clear" w:color="auto" w:fill="auto"/>
            <w:noWrap/>
            <w:vAlign w:val="center"/>
            <w:hideMark/>
          </w:tcPr>
          <w:p w14:paraId="3845CCD5" w14:textId="77777777" w:rsidR="003516B8" w:rsidRPr="003516B8" w:rsidRDefault="003516B8" w:rsidP="003516B8">
            <w:pPr>
              <w:widowControl/>
              <w:jc w:val="left"/>
              <w:rPr>
                <w:rFonts w:ascii="宋体" w:eastAsia="宋体" w:hAnsi="宋体" w:cs="宋体"/>
                <w:kern w:val="0"/>
                <w:sz w:val="24"/>
                <w:szCs w:val="24"/>
              </w:rPr>
            </w:pPr>
          </w:p>
        </w:tc>
        <w:tc>
          <w:tcPr>
            <w:tcW w:w="2080" w:type="dxa"/>
            <w:gridSpan w:val="2"/>
            <w:tcBorders>
              <w:top w:val="nil"/>
              <w:left w:val="nil"/>
              <w:bottom w:val="nil"/>
              <w:right w:val="nil"/>
            </w:tcBorders>
            <w:shd w:val="clear" w:color="auto" w:fill="auto"/>
            <w:noWrap/>
            <w:vAlign w:val="center"/>
            <w:hideMark/>
          </w:tcPr>
          <w:p w14:paraId="68CFE928" w14:textId="77777777" w:rsidR="003516B8" w:rsidRPr="003516B8" w:rsidRDefault="003516B8" w:rsidP="003516B8">
            <w:pPr>
              <w:widowControl/>
              <w:jc w:val="left"/>
              <w:rPr>
                <w:rFonts w:ascii="宋体" w:eastAsia="宋体" w:hAnsi="宋体" w:cs="宋体"/>
                <w:kern w:val="0"/>
                <w:sz w:val="24"/>
                <w:szCs w:val="24"/>
              </w:rPr>
            </w:pPr>
          </w:p>
        </w:tc>
        <w:tc>
          <w:tcPr>
            <w:tcW w:w="3518" w:type="dxa"/>
            <w:gridSpan w:val="2"/>
            <w:tcBorders>
              <w:top w:val="nil"/>
              <w:left w:val="nil"/>
              <w:bottom w:val="nil"/>
              <w:right w:val="single" w:sz="4" w:space="0" w:color="auto"/>
            </w:tcBorders>
            <w:shd w:val="clear" w:color="auto" w:fill="auto"/>
            <w:noWrap/>
            <w:vAlign w:val="center"/>
            <w:hideMark/>
          </w:tcPr>
          <w:p w14:paraId="0B30A550"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r>
      <w:tr w:rsidR="003516B8" w:rsidRPr="003516B8" w14:paraId="1741E288" w14:textId="77777777" w:rsidTr="006172DC">
        <w:trPr>
          <w:trHeight w:val="345"/>
        </w:trPr>
        <w:tc>
          <w:tcPr>
            <w:tcW w:w="9518" w:type="dxa"/>
            <w:gridSpan w:val="7"/>
            <w:tcBorders>
              <w:top w:val="single" w:sz="4" w:space="0" w:color="auto"/>
              <w:left w:val="single" w:sz="4" w:space="0" w:color="auto"/>
              <w:bottom w:val="nil"/>
              <w:right w:val="single" w:sz="4" w:space="0" w:color="000000"/>
            </w:tcBorders>
            <w:shd w:val="clear" w:color="auto" w:fill="auto"/>
            <w:noWrap/>
            <w:vAlign w:val="center"/>
            <w:hideMark/>
          </w:tcPr>
          <w:p w14:paraId="68F1972F" w14:textId="77777777" w:rsidR="003516B8" w:rsidRPr="003516B8" w:rsidRDefault="00022A27" w:rsidP="003516B8">
            <w:pPr>
              <w:widowControl/>
              <w:jc w:val="left"/>
              <w:rPr>
                <w:rFonts w:ascii="宋体" w:eastAsia="宋体" w:hAnsi="宋体" w:cs="宋体"/>
                <w:kern w:val="0"/>
                <w:sz w:val="24"/>
                <w:szCs w:val="24"/>
              </w:rPr>
            </w:pPr>
            <w:r>
              <w:rPr>
                <w:rFonts w:ascii="宋体" w:eastAsia="宋体" w:hAnsi="宋体" w:cs="宋体" w:hint="eastAsia"/>
                <w:kern w:val="0"/>
                <w:sz w:val="24"/>
                <w:szCs w:val="24"/>
              </w:rPr>
              <w:t>目前已经采取的</w:t>
            </w:r>
            <w:r w:rsidR="003516B8" w:rsidRPr="003516B8">
              <w:rPr>
                <w:rFonts w:ascii="宋体" w:eastAsia="宋体" w:hAnsi="宋体" w:cs="宋体" w:hint="eastAsia"/>
                <w:kern w:val="0"/>
                <w:sz w:val="24"/>
                <w:szCs w:val="24"/>
              </w:rPr>
              <w:t>防范对策</w:t>
            </w:r>
          </w:p>
        </w:tc>
      </w:tr>
      <w:tr w:rsidR="003516B8" w:rsidRPr="003516B8" w14:paraId="31C3376A" w14:textId="77777777" w:rsidTr="006172DC">
        <w:trPr>
          <w:trHeight w:val="345"/>
        </w:trPr>
        <w:tc>
          <w:tcPr>
            <w:tcW w:w="1480" w:type="dxa"/>
            <w:tcBorders>
              <w:top w:val="nil"/>
              <w:left w:val="single" w:sz="4" w:space="0" w:color="auto"/>
              <w:bottom w:val="nil"/>
              <w:right w:val="nil"/>
            </w:tcBorders>
            <w:shd w:val="clear" w:color="auto" w:fill="auto"/>
            <w:noWrap/>
            <w:vAlign w:val="center"/>
            <w:hideMark/>
          </w:tcPr>
          <w:p w14:paraId="559C49EE"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2440" w:type="dxa"/>
            <w:gridSpan w:val="2"/>
            <w:tcBorders>
              <w:top w:val="nil"/>
              <w:left w:val="nil"/>
              <w:bottom w:val="nil"/>
              <w:right w:val="nil"/>
            </w:tcBorders>
            <w:shd w:val="clear" w:color="auto" w:fill="auto"/>
            <w:noWrap/>
            <w:vAlign w:val="center"/>
            <w:hideMark/>
          </w:tcPr>
          <w:p w14:paraId="67CD1716" w14:textId="77777777" w:rsidR="003516B8" w:rsidRPr="003516B8" w:rsidRDefault="003516B8" w:rsidP="003516B8">
            <w:pPr>
              <w:widowControl/>
              <w:jc w:val="left"/>
              <w:rPr>
                <w:rFonts w:ascii="宋体" w:eastAsia="宋体" w:hAnsi="宋体" w:cs="宋体"/>
                <w:kern w:val="0"/>
                <w:sz w:val="24"/>
                <w:szCs w:val="24"/>
              </w:rPr>
            </w:pPr>
          </w:p>
        </w:tc>
        <w:tc>
          <w:tcPr>
            <w:tcW w:w="2080" w:type="dxa"/>
            <w:gridSpan w:val="2"/>
            <w:tcBorders>
              <w:top w:val="nil"/>
              <w:left w:val="nil"/>
              <w:bottom w:val="nil"/>
              <w:right w:val="nil"/>
            </w:tcBorders>
            <w:shd w:val="clear" w:color="auto" w:fill="auto"/>
            <w:noWrap/>
            <w:vAlign w:val="center"/>
            <w:hideMark/>
          </w:tcPr>
          <w:p w14:paraId="41FB88D9" w14:textId="77777777" w:rsidR="003516B8" w:rsidRPr="003516B8" w:rsidRDefault="003516B8" w:rsidP="003516B8">
            <w:pPr>
              <w:widowControl/>
              <w:jc w:val="left"/>
              <w:rPr>
                <w:rFonts w:ascii="宋体" w:eastAsia="宋体" w:hAnsi="宋体" w:cs="宋体"/>
                <w:kern w:val="0"/>
                <w:sz w:val="24"/>
                <w:szCs w:val="24"/>
              </w:rPr>
            </w:pPr>
          </w:p>
        </w:tc>
        <w:tc>
          <w:tcPr>
            <w:tcW w:w="3518" w:type="dxa"/>
            <w:gridSpan w:val="2"/>
            <w:tcBorders>
              <w:top w:val="nil"/>
              <w:left w:val="nil"/>
              <w:bottom w:val="nil"/>
              <w:right w:val="single" w:sz="4" w:space="0" w:color="auto"/>
            </w:tcBorders>
            <w:shd w:val="clear" w:color="auto" w:fill="auto"/>
            <w:noWrap/>
            <w:vAlign w:val="center"/>
            <w:hideMark/>
          </w:tcPr>
          <w:p w14:paraId="69BDCF36"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r>
      <w:tr w:rsidR="003516B8" w:rsidRPr="003516B8" w14:paraId="4763A085" w14:textId="77777777" w:rsidTr="006172DC">
        <w:trPr>
          <w:trHeight w:val="345"/>
        </w:trPr>
        <w:tc>
          <w:tcPr>
            <w:tcW w:w="1480" w:type="dxa"/>
            <w:tcBorders>
              <w:top w:val="nil"/>
              <w:left w:val="single" w:sz="4" w:space="0" w:color="auto"/>
              <w:bottom w:val="nil"/>
              <w:right w:val="nil"/>
            </w:tcBorders>
            <w:shd w:val="clear" w:color="auto" w:fill="auto"/>
            <w:noWrap/>
            <w:vAlign w:val="center"/>
            <w:hideMark/>
          </w:tcPr>
          <w:p w14:paraId="2931AD75"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2440" w:type="dxa"/>
            <w:gridSpan w:val="2"/>
            <w:tcBorders>
              <w:top w:val="nil"/>
              <w:left w:val="nil"/>
              <w:bottom w:val="nil"/>
              <w:right w:val="nil"/>
            </w:tcBorders>
            <w:shd w:val="clear" w:color="auto" w:fill="auto"/>
            <w:noWrap/>
            <w:vAlign w:val="center"/>
            <w:hideMark/>
          </w:tcPr>
          <w:p w14:paraId="71D83412" w14:textId="77777777" w:rsidR="003516B8" w:rsidRPr="003516B8" w:rsidRDefault="003516B8" w:rsidP="003516B8">
            <w:pPr>
              <w:widowControl/>
              <w:jc w:val="left"/>
              <w:rPr>
                <w:rFonts w:ascii="宋体" w:eastAsia="宋体" w:hAnsi="宋体" w:cs="宋体"/>
                <w:kern w:val="0"/>
                <w:sz w:val="24"/>
                <w:szCs w:val="24"/>
              </w:rPr>
            </w:pPr>
          </w:p>
        </w:tc>
        <w:tc>
          <w:tcPr>
            <w:tcW w:w="2080" w:type="dxa"/>
            <w:gridSpan w:val="2"/>
            <w:tcBorders>
              <w:top w:val="nil"/>
              <w:left w:val="nil"/>
              <w:bottom w:val="nil"/>
              <w:right w:val="nil"/>
            </w:tcBorders>
            <w:shd w:val="clear" w:color="auto" w:fill="auto"/>
            <w:noWrap/>
            <w:vAlign w:val="center"/>
            <w:hideMark/>
          </w:tcPr>
          <w:p w14:paraId="0E529D30" w14:textId="77777777" w:rsidR="003516B8" w:rsidRPr="003516B8" w:rsidRDefault="003516B8" w:rsidP="003516B8">
            <w:pPr>
              <w:widowControl/>
              <w:jc w:val="left"/>
              <w:rPr>
                <w:rFonts w:ascii="宋体" w:eastAsia="宋体" w:hAnsi="宋体" w:cs="宋体"/>
                <w:kern w:val="0"/>
                <w:sz w:val="24"/>
                <w:szCs w:val="24"/>
              </w:rPr>
            </w:pPr>
          </w:p>
        </w:tc>
        <w:tc>
          <w:tcPr>
            <w:tcW w:w="3518" w:type="dxa"/>
            <w:gridSpan w:val="2"/>
            <w:tcBorders>
              <w:top w:val="nil"/>
              <w:left w:val="nil"/>
              <w:bottom w:val="nil"/>
              <w:right w:val="single" w:sz="4" w:space="0" w:color="auto"/>
            </w:tcBorders>
            <w:shd w:val="clear" w:color="auto" w:fill="auto"/>
            <w:noWrap/>
            <w:vAlign w:val="center"/>
            <w:hideMark/>
          </w:tcPr>
          <w:p w14:paraId="1264FDA7"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r>
      <w:tr w:rsidR="003516B8" w:rsidRPr="003516B8" w14:paraId="0294048A" w14:textId="77777777" w:rsidTr="006172DC">
        <w:trPr>
          <w:trHeight w:val="345"/>
        </w:trPr>
        <w:tc>
          <w:tcPr>
            <w:tcW w:w="1480" w:type="dxa"/>
            <w:tcBorders>
              <w:top w:val="nil"/>
              <w:left w:val="single" w:sz="4" w:space="0" w:color="auto"/>
              <w:bottom w:val="nil"/>
              <w:right w:val="nil"/>
            </w:tcBorders>
            <w:shd w:val="clear" w:color="auto" w:fill="auto"/>
            <w:noWrap/>
            <w:vAlign w:val="center"/>
            <w:hideMark/>
          </w:tcPr>
          <w:p w14:paraId="5411F8A4"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2440" w:type="dxa"/>
            <w:gridSpan w:val="2"/>
            <w:tcBorders>
              <w:top w:val="nil"/>
              <w:left w:val="nil"/>
              <w:bottom w:val="nil"/>
              <w:right w:val="nil"/>
            </w:tcBorders>
            <w:shd w:val="clear" w:color="auto" w:fill="auto"/>
            <w:noWrap/>
            <w:vAlign w:val="center"/>
            <w:hideMark/>
          </w:tcPr>
          <w:p w14:paraId="507C7BC0" w14:textId="77777777" w:rsidR="003516B8" w:rsidRPr="003516B8" w:rsidRDefault="003516B8" w:rsidP="003516B8">
            <w:pPr>
              <w:widowControl/>
              <w:jc w:val="left"/>
              <w:rPr>
                <w:rFonts w:ascii="宋体" w:eastAsia="宋体" w:hAnsi="宋体" w:cs="宋体"/>
                <w:kern w:val="0"/>
                <w:sz w:val="24"/>
                <w:szCs w:val="24"/>
              </w:rPr>
            </w:pPr>
          </w:p>
        </w:tc>
        <w:tc>
          <w:tcPr>
            <w:tcW w:w="2080" w:type="dxa"/>
            <w:gridSpan w:val="2"/>
            <w:tcBorders>
              <w:top w:val="nil"/>
              <w:left w:val="nil"/>
              <w:bottom w:val="nil"/>
              <w:right w:val="nil"/>
            </w:tcBorders>
            <w:shd w:val="clear" w:color="auto" w:fill="auto"/>
            <w:noWrap/>
            <w:vAlign w:val="center"/>
            <w:hideMark/>
          </w:tcPr>
          <w:p w14:paraId="52A45C3A" w14:textId="77777777" w:rsidR="003516B8" w:rsidRPr="003516B8" w:rsidRDefault="003516B8" w:rsidP="003516B8">
            <w:pPr>
              <w:widowControl/>
              <w:jc w:val="left"/>
              <w:rPr>
                <w:rFonts w:ascii="宋体" w:eastAsia="宋体" w:hAnsi="宋体" w:cs="宋体"/>
                <w:kern w:val="0"/>
                <w:sz w:val="24"/>
                <w:szCs w:val="24"/>
              </w:rPr>
            </w:pPr>
          </w:p>
        </w:tc>
        <w:tc>
          <w:tcPr>
            <w:tcW w:w="3518" w:type="dxa"/>
            <w:gridSpan w:val="2"/>
            <w:tcBorders>
              <w:top w:val="nil"/>
              <w:left w:val="nil"/>
              <w:bottom w:val="nil"/>
              <w:right w:val="single" w:sz="4" w:space="0" w:color="auto"/>
            </w:tcBorders>
            <w:shd w:val="clear" w:color="auto" w:fill="auto"/>
            <w:noWrap/>
            <w:vAlign w:val="center"/>
            <w:hideMark/>
          </w:tcPr>
          <w:p w14:paraId="0672F0FE"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r>
      <w:tr w:rsidR="003516B8" w:rsidRPr="003516B8" w14:paraId="5DF8B404" w14:textId="77777777" w:rsidTr="006172DC">
        <w:trPr>
          <w:trHeight w:val="345"/>
        </w:trPr>
        <w:tc>
          <w:tcPr>
            <w:tcW w:w="1480" w:type="dxa"/>
            <w:tcBorders>
              <w:top w:val="nil"/>
              <w:left w:val="single" w:sz="4" w:space="0" w:color="auto"/>
              <w:bottom w:val="nil"/>
              <w:right w:val="nil"/>
            </w:tcBorders>
            <w:shd w:val="clear" w:color="auto" w:fill="auto"/>
            <w:noWrap/>
            <w:vAlign w:val="center"/>
            <w:hideMark/>
          </w:tcPr>
          <w:p w14:paraId="037EC175"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2440" w:type="dxa"/>
            <w:gridSpan w:val="2"/>
            <w:tcBorders>
              <w:top w:val="nil"/>
              <w:left w:val="nil"/>
              <w:bottom w:val="nil"/>
              <w:right w:val="nil"/>
            </w:tcBorders>
            <w:shd w:val="clear" w:color="auto" w:fill="auto"/>
            <w:noWrap/>
            <w:vAlign w:val="center"/>
            <w:hideMark/>
          </w:tcPr>
          <w:p w14:paraId="30D05623" w14:textId="77777777" w:rsidR="003516B8" w:rsidRPr="003516B8" w:rsidRDefault="003516B8" w:rsidP="003516B8">
            <w:pPr>
              <w:widowControl/>
              <w:jc w:val="left"/>
              <w:rPr>
                <w:rFonts w:ascii="宋体" w:eastAsia="宋体" w:hAnsi="宋体" w:cs="宋体"/>
                <w:kern w:val="0"/>
                <w:sz w:val="24"/>
                <w:szCs w:val="24"/>
              </w:rPr>
            </w:pPr>
          </w:p>
        </w:tc>
        <w:tc>
          <w:tcPr>
            <w:tcW w:w="2080" w:type="dxa"/>
            <w:gridSpan w:val="2"/>
            <w:tcBorders>
              <w:top w:val="nil"/>
              <w:left w:val="nil"/>
              <w:bottom w:val="single" w:sz="4" w:space="0" w:color="auto"/>
              <w:right w:val="nil"/>
            </w:tcBorders>
            <w:shd w:val="clear" w:color="auto" w:fill="auto"/>
            <w:noWrap/>
            <w:vAlign w:val="center"/>
            <w:hideMark/>
          </w:tcPr>
          <w:p w14:paraId="438542C3" w14:textId="77777777" w:rsidR="003516B8" w:rsidRPr="003516B8" w:rsidRDefault="003516B8" w:rsidP="003516B8">
            <w:pPr>
              <w:widowControl/>
              <w:jc w:val="right"/>
              <w:rPr>
                <w:rFonts w:ascii="宋体" w:eastAsia="宋体" w:hAnsi="宋体" w:cs="宋体"/>
                <w:kern w:val="0"/>
                <w:sz w:val="24"/>
                <w:szCs w:val="24"/>
              </w:rPr>
            </w:pPr>
          </w:p>
        </w:tc>
        <w:tc>
          <w:tcPr>
            <w:tcW w:w="3518" w:type="dxa"/>
            <w:gridSpan w:val="2"/>
            <w:tcBorders>
              <w:top w:val="nil"/>
              <w:left w:val="nil"/>
              <w:bottom w:val="nil"/>
              <w:right w:val="single" w:sz="4" w:space="0" w:color="auto"/>
            </w:tcBorders>
            <w:shd w:val="clear" w:color="auto" w:fill="auto"/>
            <w:noWrap/>
            <w:vAlign w:val="center"/>
            <w:hideMark/>
          </w:tcPr>
          <w:p w14:paraId="6A5F1D6C"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r>
      <w:tr w:rsidR="003516B8" w:rsidRPr="003516B8" w14:paraId="1F9DA544" w14:textId="77777777" w:rsidTr="006172DC">
        <w:trPr>
          <w:trHeight w:val="465"/>
        </w:trPr>
        <w:tc>
          <w:tcPr>
            <w:tcW w:w="9518" w:type="dxa"/>
            <w:gridSpan w:val="7"/>
            <w:tcBorders>
              <w:top w:val="single" w:sz="4" w:space="0" w:color="auto"/>
              <w:left w:val="single" w:sz="4" w:space="0" w:color="auto"/>
              <w:bottom w:val="nil"/>
              <w:right w:val="single" w:sz="4" w:space="0" w:color="000000"/>
            </w:tcBorders>
            <w:shd w:val="clear" w:color="auto" w:fill="auto"/>
            <w:noWrap/>
            <w:vAlign w:val="center"/>
            <w:hideMark/>
          </w:tcPr>
          <w:p w14:paraId="291ED9FE" w14:textId="77777777" w:rsidR="003516B8" w:rsidRPr="003516B8" w:rsidRDefault="006172DC" w:rsidP="003516B8">
            <w:pPr>
              <w:widowControl/>
              <w:jc w:val="left"/>
              <w:rPr>
                <w:rFonts w:ascii="宋体" w:eastAsia="宋体" w:hAnsi="宋体" w:cs="宋体"/>
                <w:kern w:val="0"/>
                <w:sz w:val="24"/>
                <w:szCs w:val="24"/>
              </w:rPr>
            </w:pPr>
            <w:r>
              <w:rPr>
                <w:rFonts w:ascii="宋体" w:eastAsia="宋体" w:hAnsi="宋体" w:cs="宋体" w:hint="eastAsia"/>
                <w:kern w:val="0"/>
                <w:sz w:val="24"/>
                <w:szCs w:val="24"/>
              </w:rPr>
              <w:t>预计会造成</w:t>
            </w:r>
            <w:r w:rsidR="00022A27">
              <w:rPr>
                <w:rFonts w:ascii="宋体" w:eastAsia="宋体" w:hAnsi="宋体" w:cs="宋体" w:hint="eastAsia"/>
                <w:kern w:val="0"/>
                <w:sz w:val="24"/>
                <w:szCs w:val="24"/>
              </w:rPr>
              <w:t>人员伤亡及财产损失情况</w:t>
            </w:r>
          </w:p>
        </w:tc>
      </w:tr>
      <w:tr w:rsidR="003516B8" w:rsidRPr="003516B8" w14:paraId="2BA50422" w14:textId="77777777" w:rsidTr="006172DC">
        <w:trPr>
          <w:trHeight w:val="465"/>
        </w:trPr>
        <w:tc>
          <w:tcPr>
            <w:tcW w:w="1480" w:type="dxa"/>
            <w:tcBorders>
              <w:top w:val="nil"/>
              <w:left w:val="single" w:sz="4" w:space="0" w:color="auto"/>
              <w:bottom w:val="nil"/>
              <w:right w:val="nil"/>
            </w:tcBorders>
            <w:shd w:val="clear" w:color="auto" w:fill="auto"/>
            <w:noWrap/>
            <w:vAlign w:val="center"/>
            <w:hideMark/>
          </w:tcPr>
          <w:p w14:paraId="7DD9D9D2"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2440" w:type="dxa"/>
            <w:gridSpan w:val="2"/>
            <w:tcBorders>
              <w:top w:val="nil"/>
              <w:left w:val="nil"/>
              <w:bottom w:val="nil"/>
              <w:right w:val="nil"/>
            </w:tcBorders>
            <w:shd w:val="clear" w:color="auto" w:fill="auto"/>
            <w:noWrap/>
            <w:vAlign w:val="center"/>
            <w:hideMark/>
          </w:tcPr>
          <w:p w14:paraId="29864F5E" w14:textId="77777777" w:rsidR="003516B8" w:rsidRPr="006172DC" w:rsidRDefault="003516B8" w:rsidP="003516B8">
            <w:pPr>
              <w:widowControl/>
              <w:jc w:val="left"/>
              <w:rPr>
                <w:rFonts w:ascii="宋体" w:eastAsia="宋体" w:hAnsi="宋体" w:cs="宋体"/>
                <w:kern w:val="0"/>
                <w:sz w:val="24"/>
                <w:szCs w:val="24"/>
              </w:rPr>
            </w:pPr>
          </w:p>
        </w:tc>
        <w:tc>
          <w:tcPr>
            <w:tcW w:w="2080" w:type="dxa"/>
            <w:gridSpan w:val="2"/>
            <w:tcBorders>
              <w:top w:val="nil"/>
              <w:left w:val="nil"/>
              <w:bottom w:val="nil"/>
              <w:right w:val="nil"/>
            </w:tcBorders>
            <w:shd w:val="clear" w:color="auto" w:fill="auto"/>
            <w:noWrap/>
            <w:vAlign w:val="center"/>
            <w:hideMark/>
          </w:tcPr>
          <w:p w14:paraId="209F8937" w14:textId="77777777" w:rsidR="003516B8" w:rsidRPr="003516B8" w:rsidRDefault="003516B8" w:rsidP="003516B8">
            <w:pPr>
              <w:widowControl/>
              <w:jc w:val="left"/>
              <w:rPr>
                <w:rFonts w:ascii="宋体" w:eastAsia="宋体" w:hAnsi="宋体" w:cs="宋体"/>
                <w:kern w:val="0"/>
                <w:sz w:val="24"/>
                <w:szCs w:val="24"/>
              </w:rPr>
            </w:pPr>
          </w:p>
        </w:tc>
        <w:tc>
          <w:tcPr>
            <w:tcW w:w="3518" w:type="dxa"/>
            <w:gridSpan w:val="2"/>
            <w:tcBorders>
              <w:top w:val="nil"/>
              <w:left w:val="nil"/>
              <w:bottom w:val="nil"/>
              <w:right w:val="single" w:sz="4" w:space="0" w:color="auto"/>
            </w:tcBorders>
            <w:shd w:val="clear" w:color="auto" w:fill="auto"/>
            <w:noWrap/>
            <w:vAlign w:val="center"/>
            <w:hideMark/>
          </w:tcPr>
          <w:p w14:paraId="235FC212"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r>
      <w:tr w:rsidR="003516B8" w:rsidRPr="003516B8" w14:paraId="5F0AAB80" w14:textId="77777777" w:rsidTr="006172DC">
        <w:trPr>
          <w:trHeight w:val="465"/>
        </w:trPr>
        <w:tc>
          <w:tcPr>
            <w:tcW w:w="1480" w:type="dxa"/>
            <w:tcBorders>
              <w:top w:val="nil"/>
              <w:left w:val="single" w:sz="4" w:space="0" w:color="auto"/>
              <w:bottom w:val="single" w:sz="4" w:space="0" w:color="auto"/>
              <w:right w:val="nil"/>
            </w:tcBorders>
            <w:shd w:val="clear" w:color="auto" w:fill="auto"/>
            <w:noWrap/>
            <w:vAlign w:val="center"/>
            <w:hideMark/>
          </w:tcPr>
          <w:p w14:paraId="749C4CC9"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2440" w:type="dxa"/>
            <w:gridSpan w:val="2"/>
            <w:tcBorders>
              <w:top w:val="nil"/>
              <w:left w:val="nil"/>
              <w:bottom w:val="single" w:sz="4" w:space="0" w:color="auto"/>
              <w:right w:val="nil"/>
            </w:tcBorders>
            <w:shd w:val="clear" w:color="auto" w:fill="auto"/>
            <w:noWrap/>
            <w:vAlign w:val="center"/>
            <w:hideMark/>
          </w:tcPr>
          <w:p w14:paraId="2B3AC351"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2080" w:type="dxa"/>
            <w:gridSpan w:val="2"/>
            <w:tcBorders>
              <w:top w:val="nil"/>
              <w:left w:val="nil"/>
              <w:bottom w:val="single" w:sz="4" w:space="0" w:color="auto"/>
              <w:right w:val="nil"/>
            </w:tcBorders>
            <w:shd w:val="clear" w:color="auto" w:fill="auto"/>
            <w:noWrap/>
            <w:vAlign w:val="center"/>
            <w:hideMark/>
          </w:tcPr>
          <w:p w14:paraId="0863BD7E" w14:textId="77777777" w:rsidR="003516B8" w:rsidRPr="003516B8" w:rsidRDefault="003516B8" w:rsidP="003516B8">
            <w:pPr>
              <w:widowControl/>
              <w:jc w:val="right"/>
              <w:rPr>
                <w:rFonts w:ascii="宋体" w:eastAsia="宋体" w:hAnsi="宋体" w:cs="宋体"/>
                <w:kern w:val="0"/>
                <w:sz w:val="24"/>
                <w:szCs w:val="24"/>
              </w:rPr>
            </w:pPr>
          </w:p>
        </w:tc>
        <w:tc>
          <w:tcPr>
            <w:tcW w:w="3518" w:type="dxa"/>
            <w:gridSpan w:val="2"/>
            <w:tcBorders>
              <w:top w:val="nil"/>
              <w:left w:val="nil"/>
              <w:bottom w:val="single" w:sz="4" w:space="0" w:color="auto"/>
              <w:right w:val="single" w:sz="4" w:space="0" w:color="auto"/>
            </w:tcBorders>
            <w:shd w:val="clear" w:color="auto" w:fill="auto"/>
            <w:noWrap/>
            <w:vAlign w:val="center"/>
            <w:hideMark/>
          </w:tcPr>
          <w:p w14:paraId="75692DB0"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r>
      <w:tr w:rsidR="003516B8" w:rsidRPr="003516B8" w14:paraId="6C062422" w14:textId="77777777" w:rsidTr="006172DC">
        <w:trPr>
          <w:trHeight w:val="330"/>
        </w:trPr>
        <w:tc>
          <w:tcPr>
            <w:tcW w:w="3920" w:type="dxa"/>
            <w:gridSpan w:val="3"/>
            <w:tcBorders>
              <w:top w:val="single" w:sz="4" w:space="0" w:color="auto"/>
              <w:left w:val="single" w:sz="4" w:space="0" w:color="auto"/>
              <w:bottom w:val="nil"/>
              <w:right w:val="nil"/>
            </w:tcBorders>
            <w:shd w:val="clear" w:color="auto" w:fill="auto"/>
            <w:noWrap/>
            <w:vAlign w:val="center"/>
            <w:hideMark/>
          </w:tcPr>
          <w:p w14:paraId="3762435D" w14:textId="77777777" w:rsidR="003516B8" w:rsidRPr="003516B8" w:rsidRDefault="006172DC" w:rsidP="003516B8">
            <w:pPr>
              <w:widowControl/>
              <w:jc w:val="left"/>
              <w:rPr>
                <w:rFonts w:ascii="宋体" w:eastAsia="宋体" w:hAnsi="宋体" w:cs="宋体"/>
                <w:kern w:val="0"/>
                <w:sz w:val="24"/>
                <w:szCs w:val="24"/>
              </w:rPr>
            </w:pPr>
            <w:r>
              <w:rPr>
                <w:rFonts w:ascii="宋体" w:eastAsia="宋体" w:hAnsi="宋体" w:cs="宋体" w:hint="eastAsia"/>
                <w:kern w:val="0"/>
                <w:sz w:val="24"/>
                <w:szCs w:val="24"/>
              </w:rPr>
              <w:t>整改计划：</w:t>
            </w:r>
          </w:p>
        </w:tc>
        <w:tc>
          <w:tcPr>
            <w:tcW w:w="2080" w:type="dxa"/>
            <w:gridSpan w:val="2"/>
            <w:tcBorders>
              <w:top w:val="nil"/>
              <w:left w:val="nil"/>
              <w:bottom w:val="nil"/>
              <w:right w:val="nil"/>
            </w:tcBorders>
            <w:shd w:val="clear" w:color="auto" w:fill="auto"/>
            <w:noWrap/>
            <w:vAlign w:val="center"/>
            <w:hideMark/>
          </w:tcPr>
          <w:p w14:paraId="4FBF15E9"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3518" w:type="dxa"/>
            <w:gridSpan w:val="2"/>
            <w:tcBorders>
              <w:top w:val="nil"/>
              <w:left w:val="nil"/>
              <w:bottom w:val="nil"/>
              <w:right w:val="single" w:sz="4" w:space="0" w:color="auto"/>
            </w:tcBorders>
            <w:shd w:val="clear" w:color="auto" w:fill="auto"/>
            <w:noWrap/>
            <w:vAlign w:val="center"/>
            <w:hideMark/>
          </w:tcPr>
          <w:p w14:paraId="70B85E4A"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r>
      <w:tr w:rsidR="003516B8" w:rsidRPr="003516B8" w14:paraId="727BA177" w14:textId="77777777" w:rsidTr="006172DC">
        <w:trPr>
          <w:trHeight w:val="330"/>
        </w:trPr>
        <w:tc>
          <w:tcPr>
            <w:tcW w:w="1480" w:type="dxa"/>
            <w:tcBorders>
              <w:top w:val="nil"/>
              <w:left w:val="single" w:sz="4" w:space="0" w:color="auto"/>
              <w:bottom w:val="nil"/>
              <w:right w:val="nil"/>
            </w:tcBorders>
            <w:shd w:val="clear" w:color="auto" w:fill="auto"/>
            <w:noWrap/>
            <w:vAlign w:val="center"/>
            <w:hideMark/>
          </w:tcPr>
          <w:p w14:paraId="42A511E1"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2440" w:type="dxa"/>
            <w:gridSpan w:val="2"/>
            <w:tcBorders>
              <w:top w:val="nil"/>
              <w:left w:val="nil"/>
              <w:bottom w:val="nil"/>
              <w:right w:val="nil"/>
            </w:tcBorders>
            <w:shd w:val="clear" w:color="auto" w:fill="auto"/>
            <w:noWrap/>
            <w:vAlign w:val="center"/>
            <w:hideMark/>
          </w:tcPr>
          <w:p w14:paraId="51ABC35F" w14:textId="77777777" w:rsidR="003516B8" w:rsidRPr="003516B8" w:rsidRDefault="003516B8" w:rsidP="003516B8">
            <w:pPr>
              <w:widowControl/>
              <w:jc w:val="left"/>
              <w:rPr>
                <w:rFonts w:ascii="宋体" w:eastAsia="宋体" w:hAnsi="宋体" w:cs="宋体"/>
                <w:kern w:val="0"/>
                <w:sz w:val="24"/>
                <w:szCs w:val="24"/>
              </w:rPr>
            </w:pPr>
          </w:p>
        </w:tc>
        <w:tc>
          <w:tcPr>
            <w:tcW w:w="2080" w:type="dxa"/>
            <w:gridSpan w:val="2"/>
            <w:tcBorders>
              <w:top w:val="nil"/>
              <w:left w:val="nil"/>
              <w:bottom w:val="nil"/>
              <w:right w:val="nil"/>
            </w:tcBorders>
            <w:shd w:val="clear" w:color="auto" w:fill="auto"/>
            <w:noWrap/>
            <w:vAlign w:val="center"/>
            <w:hideMark/>
          </w:tcPr>
          <w:p w14:paraId="4572FD29" w14:textId="77777777" w:rsidR="003516B8" w:rsidRPr="003516B8" w:rsidRDefault="003516B8" w:rsidP="003516B8">
            <w:pPr>
              <w:widowControl/>
              <w:jc w:val="left"/>
              <w:rPr>
                <w:rFonts w:ascii="宋体" w:eastAsia="宋体" w:hAnsi="宋体" w:cs="宋体"/>
                <w:kern w:val="0"/>
                <w:sz w:val="24"/>
                <w:szCs w:val="24"/>
              </w:rPr>
            </w:pPr>
          </w:p>
        </w:tc>
        <w:tc>
          <w:tcPr>
            <w:tcW w:w="3518" w:type="dxa"/>
            <w:gridSpan w:val="2"/>
            <w:tcBorders>
              <w:top w:val="nil"/>
              <w:left w:val="nil"/>
              <w:bottom w:val="nil"/>
              <w:right w:val="single" w:sz="4" w:space="0" w:color="auto"/>
            </w:tcBorders>
            <w:shd w:val="clear" w:color="auto" w:fill="auto"/>
            <w:noWrap/>
            <w:vAlign w:val="center"/>
            <w:hideMark/>
          </w:tcPr>
          <w:p w14:paraId="6766EC14"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r>
      <w:tr w:rsidR="003516B8" w:rsidRPr="003516B8" w14:paraId="4EB7B219" w14:textId="77777777" w:rsidTr="006172DC">
        <w:trPr>
          <w:trHeight w:val="330"/>
        </w:trPr>
        <w:tc>
          <w:tcPr>
            <w:tcW w:w="1480" w:type="dxa"/>
            <w:tcBorders>
              <w:top w:val="nil"/>
              <w:left w:val="single" w:sz="4" w:space="0" w:color="auto"/>
              <w:bottom w:val="nil"/>
              <w:right w:val="nil"/>
            </w:tcBorders>
            <w:shd w:val="clear" w:color="auto" w:fill="auto"/>
            <w:noWrap/>
            <w:vAlign w:val="center"/>
            <w:hideMark/>
          </w:tcPr>
          <w:p w14:paraId="0BEE4925"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2440" w:type="dxa"/>
            <w:gridSpan w:val="2"/>
            <w:tcBorders>
              <w:top w:val="nil"/>
              <w:left w:val="nil"/>
              <w:bottom w:val="nil"/>
              <w:right w:val="nil"/>
            </w:tcBorders>
            <w:shd w:val="clear" w:color="auto" w:fill="auto"/>
            <w:noWrap/>
            <w:vAlign w:val="center"/>
            <w:hideMark/>
          </w:tcPr>
          <w:p w14:paraId="4F78CE1B" w14:textId="77777777" w:rsidR="003516B8" w:rsidRDefault="003516B8" w:rsidP="003516B8">
            <w:pPr>
              <w:widowControl/>
              <w:jc w:val="left"/>
              <w:rPr>
                <w:rFonts w:ascii="宋体" w:eastAsia="宋体" w:hAnsi="宋体" w:cs="宋体"/>
                <w:kern w:val="0"/>
                <w:sz w:val="24"/>
                <w:szCs w:val="24"/>
              </w:rPr>
            </w:pPr>
          </w:p>
          <w:p w14:paraId="6887CE74" w14:textId="77777777" w:rsidR="006172DC" w:rsidRDefault="006172DC" w:rsidP="003516B8">
            <w:pPr>
              <w:widowControl/>
              <w:jc w:val="left"/>
              <w:rPr>
                <w:rFonts w:ascii="宋体" w:eastAsia="宋体" w:hAnsi="宋体" w:cs="宋体"/>
                <w:kern w:val="0"/>
                <w:sz w:val="24"/>
                <w:szCs w:val="24"/>
              </w:rPr>
            </w:pPr>
          </w:p>
          <w:p w14:paraId="3D082084" w14:textId="77777777" w:rsidR="006172DC" w:rsidRDefault="006172DC" w:rsidP="003516B8">
            <w:pPr>
              <w:widowControl/>
              <w:jc w:val="left"/>
              <w:rPr>
                <w:rFonts w:ascii="宋体" w:eastAsia="宋体" w:hAnsi="宋体" w:cs="宋体"/>
                <w:kern w:val="0"/>
                <w:sz w:val="24"/>
                <w:szCs w:val="24"/>
              </w:rPr>
            </w:pPr>
          </w:p>
          <w:p w14:paraId="7BD442C3" w14:textId="77777777" w:rsidR="006172DC" w:rsidRDefault="006172DC" w:rsidP="003516B8">
            <w:pPr>
              <w:widowControl/>
              <w:jc w:val="left"/>
              <w:rPr>
                <w:rFonts w:ascii="宋体" w:eastAsia="宋体" w:hAnsi="宋体" w:cs="宋体"/>
                <w:kern w:val="0"/>
                <w:sz w:val="24"/>
                <w:szCs w:val="24"/>
              </w:rPr>
            </w:pPr>
          </w:p>
          <w:p w14:paraId="191238BD" w14:textId="77777777" w:rsidR="006172DC" w:rsidRDefault="006172DC" w:rsidP="003516B8">
            <w:pPr>
              <w:widowControl/>
              <w:jc w:val="left"/>
              <w:rPr>
                <w:rFonts w:ascii="宋体" w:eastAsia="宋体" w:hAnsi="宋体" w:cs="宋体"/>
                <w:kern w:val="0"/>
                <w:sz w:val="24"/>
                <w:szCs w:val="24"/>
              </w:rPr>
            </w:pPr>
          </w:p>
          <w:p w14:paraId="6B1774E9" w14:textId="77777777" w:rsidR="006172DC" w:rsidRDefault="006172DC" w:rsidP="003516B8">
            <w:pPr>
              <w:widowControl/>
              <w:jc w:val="left"/>
              <w:rPr>
                <w:rFonts w:ascii="宋体" w:eastAsia="宋体" w:hAnsi="宋体" w:cs="宋体"/>
                <w:kern w:val="0"/>
                <w:sz w:val="24"/>
                <w:szCs w:val="24"/>
              </w:rPr>
            </w:pPr>
          </w:p>
          <w:p w14:paraId="7DED0F11" w14:textId="77777777" w:rsidR="006172DC" w:rsidRPr="003516B8" w:rsidRDefault="006172DC" w:rsidP="003516B8">
            <w:pPr>
              <w:widowControl/>
              <w:jc w:val="left"/>
              <w:rPr>
                <w:rFonts w:ascii="宋体" w:eastAsia="宋体" w:hAnsi="宋体" w:cs="宋体"/>
                <w:kern w:val="0"/>
                <w:sz w:val="24"/>
                <w:szCs w:val="24"/>
              </w:rPr>
            </w:pPr>
          </w:p>
        </w:tc>
        <w:tc>
          <w:tcPr>
            <w:tcW w:w="2080" w:type="dxa"/>
            <w:gridSpan w:val="2"/>
            <w:tcBorders>
              <w:top w:val="nil"/>
              <w:left w:val="nil"/>
              <w:bottom w:val="nil"/>
              <w:right w:val="nil"/>
            </w:tcBorders>
            <w:shd w:val="clear" w:color="auto" w:fill="auto"/>
            <w:noWrap/>
            <w:vAlign w:val="center"/>
            <w:hideMark/>
          </w:tcPr>
          <w:p w14:paraId="0A680C45" w14:textId="77777777" w:rsidR="003516B8" w:rsidRPr="003516B8" w:rsidRDefault="003516B8" w:rsidP="003516B8">
            <w:pPr>
              <w:widowControl/>
              <w:jc w:val="left"/>
              <w:rPr>
                <w:rFonts w:ascii="宋体" w:eastAsia="宋体" w:hAnsi="宋体" w:cs="宋体"/>
                <w:kern w:val="0"/>
                <w:sz w:val="24"/>
                <w:szCs w:val="24"/>
              </w:rPr>
            </w:pPr>
          </w:p>
        </w:tc>
        <w:tc>
          <w:tcPr>
            <w:tcW w:w="3518" w:type="dxa"/>
            <w:gridSpan w:val="2"/>
            <w:tcBorders>
              <w:top w:val="nil"/>
              <w:left w:val="nil"/>
              <w:bottom w:val="nil"/>
              <w:right w:val="single" w:sz="4" w:space="0" w:color="auto"/>
            </w:tcBorders>
            <w:shd w:val="clear" w:color="auto" w:fill="auto"/>
            <w:noWrap/>
            <w:vAlign w:val="center"/>
            <w:hideMark/>
          </w:tcPr>
          <w:p w14:paraId="54AB67BD"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r>
      <w:tr w:rsidR="003516B8" w:rsidRPr="003516B8" w14:paraId="6F63FE4A" w14:textId="77777777" w:rsidTr="006172DC">
        <w:trPr>
          <w:trHeight w:val="330"/>
        </w:trPr>
        <w:tc>
          <w:tcPr>
            <w:tcW w:w="1480" w:type="dxa"/>
            <w:tcBorders>
              <w:top w:val="nil"/>
              <w:left w:val="single" w:sz="4" w:space="0" w:color="auto"/>
              <w:bottom w:val="single" w:sz="4" w:space="0" w:color="auto"/>
              <w:right w:val="nil"/>
            </w:tcBorders>
            <w:shd w:val="clear" w:color="auto" w:fill="auto"/>
            <w:noWrap/>
            <w:vAlign w:val="center"/>
            <w:hideMark/>
          </w:tcPr>
          <w:p w14:paraId="78384D42"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2440" w:type="dxa"/>
            <w:gridSpan w:val="2"/>
            <w:tcBorders>
              <w:top w:val="nil"/>
              <w:left w:val="nil"/>
              <w:bottom w:val="single" w:sz="4" w:space="0" w:color="auto"/>
              <w:right w:val="nil"/>
            </w:tcBorders>
            <w:shd w:val="clear" w:color="auto" w:fill="auto"/>
            <w:noWrap/>
            <w:vAlign w:val="center"/>
            <w:hideMark/>
          </w:tcPr>
          <w:p w14:paraId="22F8D790"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2080" w:type="dxa"/>
            <w:gridSpan w:val="2"/>
            <w:tcBorders>
              <w:top w:val="nil"/>
              <w:left w:val="nil"/>
              <w:bottom w:val="single" w:sz="4" w:space="0" w:color="auto"/>
              <w:right w:val="nil"/>
            </w:tcBorders>
            <w:shd w:val="clear" w:color="auto" w:fill="auto"/>
            <w:noWrap/>
            <w:vAlign w:val="center"/>
            <w:hideMark/>
          </w:tcPr>
          <w:p w14:paraId="3F726915" w14:textId="77777777" w:rsidR="003516B8" w:rsidRPr="003516B8" w:rsidRDefault="00022A27" w:rsidP="00022A27">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上报单位负责人签字：  </w:t>
            </w:r>
          </w:p>
        </w:tc>
        <w:tc>
          <w:tcPr>
            <w:tcW w:w="3518" w:type="dxa"/>
            <w:gridSpan w:val="2"/>
            <w:tcBorders>
              <w:top w:val="nil"/>
              <w:left w:val="nil"/>
              <w:bottom w:val="single" w:sz="4" w:space="0" w:color="auto"/>
              <w:right w:val="single" w:sz="4" w:space="0" w:color="auto"/>
            </w:tcBorders>
            <w:shd w:val="clear" w:color="auto" w:fill="auto"/>
            <w:noWrap/>
            <w:vAlign w:val="center"/>
            <w:hideMark/>
          </w:tcPr>
          <w:p w14:paraId="23362632" w14:textId="77777777" w:rsidR="003516B8" w:rsidRPr="003516B8" w:rsidRDefault="00022A27" w:rsidP="003516B8">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单位盖章</w:t>
            </w:r>
            <w:r w:rsidR="003516B8" w:rsidRPr="003516B8">
              <w:rPr>
                <w:rFonts w:ascii="宋体" w:eastAsia="宋体" w:hAnsi="宋体" w:cs="宋体" w:hint="eastAsia"/>
                <w:kern w:val="0"/>
                <w:sz w:val="24"/>
                <w:szCs w:val="24"/>
              </w:rPr>
              <w:t xml:space="preserve">　</w:t>
            </w:r>
          </w:p>
        </w:tc>
      </w:tr>
      <w:tr w:rsidR="003516B8" w:rsidRPr="003516B8" w14:paraId="7C03DAF1" w14:textId="77777777" w:rsidTr="006172DC">
        <w:trPr>
          <w:trHeight w:val="330"/>
        </w:trPr>
        <w:tc>
          <w:tcPr>
            <w:tcW w:w="3920" w:type="dxa"/>
            <w:gridSpan w:val="3"/>
            <w:tcBorders>
              <w:top w:val="nil"/>
              <w:left w:val="nil"/>
              <w:bottom w:val="nil"/>
              <w:right w:val="nil"/>
            </w:tcBorders>
            <w:shd w:val="clear" w:color="auto" w:fill="auto"/>
            <w:noWrap/>
            <w:vAlign w:val="center"/>
            <w:hideMark/>
          </w:tcPr>
          <w:p w14:paraId="6A1F4A93"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表格不够，请附页说明。</w:t>
            </w:r>
          </w:p>
        </w:tc>
        <w:tc>
          <w:tcPr>
            <w:tcW w:w="2080" w:type="dxa"/>
            <w:gridSpan w:val="2"/>
            <w:tcBorders>
              <w:top w:val="nil"/>
              <w:left w:val="nil"/>
              <w:bottom w:val="nil"/>
              <w:right w:val="nil"/>
            </w:tcBorders>
            <w:shd w:val="clear" w:color="auto" w:fill="auto"/>
            <w:noWrap/>
            <w:vAlign w:val="center"/>
            <w:hideMark/>
          </w:tcPr>
          <w:p w14:paraId="4D7CE69B" w14:textId="77777777" w:rsidR="003516B8" w:rsidRPr="003516B8" w:rsidRDefault="003516B8" w:rsidP="003516B8">
            <w:pPr>
              <w:widowControl/>
              <w:jc w:val="left"/>
              <w:rPr>
                <w:rFonts w:ascii="宋体" w:eastAsia="宋体" w:hAnsi="宋体" w:cs="宋体"/>
                <w:kern w:val="0"/>
                <w:sz w:val="24"/>
                <w:szCs w:val="24"/>
              </w:rPr>
            </w:pPr>
          </w:p>
        </w:tc>
        <w:tc>
          <w:tcPr>
            <w:tcW w:w="3518" w:type="dxa"/>
            <w:gridSpan w:val="2"/>
            <w:tcBorders>
              <w:top w:val="nil"/>
              <w:left w:val="nil"/>
              <w:bottom w:val="nil"/>
              <w:right w:val="nil"/>
            </w:tcBorders>
            <w:shd w:val="clear" w:color="auto" w:fill="auto"/>
            <w:noWrap/>
            <w:vAlign w:val="center"/>
            <w:hideMark/>
          </w:tcPr>
          <w:p w14:paraId="4BA7B627" w14:textId="77777777" w:rsidR="003516B8" w:rsidRPr="003516B8" w:rsidRDefault="003516B8" w:rsidP="003516B8">
            <w:pPr>
              <w:widowControl/>
              <w:jc w:val="left"/>
              <w:rPr>
                <w:rFonts w:ascii="宋体" w:eastAsia="宋体" w:hAnsi="宋体" w:cs="宋体"/>
                <w:kern w:val="0"/>
                <w:sz w:val="24"/>
                <w:szCs w:val="24"/>
              </w:rPr>
            </w:pPr>
          </w:p>
        </w:tc>
      </w:tr>
    </w:tbl>
    <w:p w14:paraId="3AF35B84" w14:textId="77777777" w:rsidR="006603C0" w:rsidRPr="003516B8" w:rsidRDefault="006603C0" w:rsidP="00385695">
      <w:pPr>
        <w:spacing w:line="500" w:lineRule="exact"/>
        <w:ind w:firstLineChars="200" w:firstLine="560"/>
        <w:rPr>
          <w:rFonts w:asciiTheme="minorEastAsia" w:hAnsiTheme="minorEastAsia"/>
          <w:sz w:val="28"/>
          <w:szCs w:val="28"/>
        </w:rPr>
      </w:pPr>
    </w:p>
    <w:p w14:paraId="250ABC7C" w14:textId="77777777" w:rsidR="003516B8" w:rsidRPr="003516B8" w:rsidRDefault="003516B8" w:rsidP="00385695">
      <w:pPr>
        <w:spacing w:line="500" w:lineRule="exact"/>
        <w:ind w:firstLineChars="200" w:firstLine="560"/>
        <w:rPr>
          <w:rFonts w:asciiTheme="minorEastAsia" w:hAnsiTheme="minorEastAsia"/>
          <w:sz w:val="28"/>
          <w:szCs w:val="28"/>
        </w:rPr>
      </w:pPr>
    </w:p>
    <w:p w14:paraId="27ED993F" w14:textId="77777777" w:rsidR="003435D0" w:rsidRPr="00BA4232" w:rsidRDefault="003435D0" w:rsidP="00BA4232">
      <w:pPr>
        <w:pStyle w:val="12"/>
        <w:spacing w:before="0" w:after="0" w:line="460" w:lineRule="exact"/>
        <w:ind w:left="2" w:firstLineChars="466" w:firstLine="1310"/>
        <w:outlineLvl w:val="0"/>
        <w:rPr>
          <w:bCs w:val="0"/>
        </w:rPr>
      </w:pPr>
      <w:bookmarkStart w:id="51" w:name="_Toc334616168"/>
      <w:bookmarkStart w:id="52" w:name="_Toc391046328"/>
      <w:r w:rsidRPr="00BA4232">
        <w:rPr>
          <w:rFonts w:hint="eastAsia"/>
          <w:bCs w:val="0"/>
        </w:rPr>
        <w:t>表3.13 变更记录</w:t>
      </w:r>
      <w:bookmarkEnd w:id="51"/>
      <w:bookmarkEnd w:id="5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
        <w:gridCol w:w="1650"/>
        <w:gridCol w:w="1161"/>
        <w:gridCol w:w="1134"/>
        <w:gridCol w:w="2127"/>
        <w:gridCol w:w="991"/>
        <w:gridCol w:w="1134"/>
        <w:gridCol w:w="849"/>
      </w:tblGrid>
      <w:tr w:rsidR="003435D0" w14:paraId="2CA8BC0F" w14:textId="77777777" w:rsidTr="00557B28">
        <w:trPr>
          <w:trHeight w:val="554"/>
          <w:jc w:val="center"/>
        </w:trPr>
        <w:tc>
          <w:tcPr>
            <w:tcW w:w="593" w:type="dxa"/>
            <w:vAlign w:val="center"/>
          </w:tcPr>
          <w:p w14:paraId="611CC234" w14:textId="77777777" w:rsidR="003435D0" w:rsidRDefault="003435D0" w:rsidP="00557B28">
            <w:pPr>
              <w:jc w:val="center"/>
              <w:rPr>
                <w:rFonts w:ascii="宋体" w:hAnsi="宋体"/>
                <w:sz w:val="24"/>
              </w:rPr>
            </w:pPr>
            <w:r>
              <w:rPr>
                <w:rFonts w:ascii="宋体" w:hAnsi="宋体" w:hint="eastAsia"/>
                <w:sz w:val="24"/>
              </w:rPr>
              <w:lastRenderedPageBreak/>
              <w:t>序号</w:t>
            </w:r>
          </w:p>
        </w:tc>
        <w:tc>
          <w:tcPr>
            <w:tcW w:w="1650" w:type="dxa"/>
            <w:vAlign w:val="center"/>
          </w:tcPr>
          <w:p w14:paraId="27532733" w14:textId="77777777" w:rsidR="003435D0" w:rsidRDefault="003435D0" w:rsidP="00557B28">
            <w:pPr>
              <w:jc w:val="center"/>
              <w:rPr>
                <w:rFonts w:ascii="宋体" w:hAnsi="宋体"/>
                <w:sz w:val="24"/>
              </w:rPr>
            </w:pPr>
            <w:r>
              <w:rPr>
                <w:rFonts w:ascii="宋体" w:hAnsi="宋体" w:hint="eastAsia"/>
                <w:sz w:val="24"/>
              </w:rPr>
              <w:t>变更名称</w:t>
            </w:r>
          </w:p>
        </w:tc>
        <w:tc>
          <w:tcPr>
            <w:tcW w:w="1161" w:type="dxa"/>
            <w:vAlign w:val="center"/>
          </w:tcPr>
          <w:p w14:paraId="3C138EFE" w14:textId="77777777" w:rsidR="003435D0" w:rsidRDefault="003435D0" w:rsidP="00557B28">
            <w:pPr>
              <w:jc w:val="center"/>
              <w:rPr>
                <w:rFonts w:ascii="宋体" w:hAnsi="宋体"/>
                <w:sz w:val="24"/>
              </w:rPr>
            </w:pPr>
            <w:r>
              <w:rPr>
                <w:rFonts w:ascii="宋体" w:hAnsi="宋体" w:hint="eastAsia"/>
                <w:sz w:val="24"/>
              </w:rPr>
              <w:t>所在部门</w:t>
            </w:r>
          </w:p>
        </w:tc>
        <w:tc>
          <w:tcPr>
            <w:tcW w:w="1134" w:type="dxa"/>
            <w:vAlign w:val="center"/>
          </w:tcPr>
          <w:p w14:paraId="55617A58" w14:textId="77777777" w:rsidR="003435D0" w:rsidRDefault="003435D0" w:rsidP="00557B28">
            <w:pPr>
              <w:jc w:val="center"/>
              <w:rPr>
                <w:rFonts w:ascii="宋体" w:hAnsi="宋体"/>
                <w:sz w:val="24"/>
              </w:rPr>
            </w:pPr>
            <w:r>
              <w:rPr>
                <w:rFonts w:ascii="宋体" w:hAnsi="宋体" w:hint="eastAsia"/>
                <w:sz w:val="24"/>
              </w:rPr>
              <w:t>变更起止时间</w:t>
            </w:r>
          </w:p>
        </w:tc>
        <w:tc>
          <w:tcPr>
            <w:tcW w:w="2127" w:type="dxa"/>
            <w:vAlign w:val="center"/>
          </w:tcPr>
          <w:p w14:paraId="179F542B" w14:textId="77777777" w:rsidR="003435D0" w:rsidRDefault="003435D0" w:rsidP="00557B28">
            <w:pPr>
              <w:jc w:val="center"/>
              <w:rPr>
                <w:rFonts w:ascii="宋体" w:hAnsi="宋体"/>
                <w:sz w:val="24"/>
              </w:rPr>
            </w:pPr>
            <w:r>
              <w:rPr>
                <w:rFonts w:ascii="宋体" w:hAnsi="宋体" w:hint="eastAsia"/>
                <w:sz w:val="24"/>
              </w:rPr>
              <w:t>变更内容</w:t>
            </w:r>
          </w:p>
        </w:tc>
        <w:tc>
          <w:tcPr>
            <w:tcW w:w="991" w:type="dxa"/>
            <w:vAlign w:val="center"/>
          </w:tcPr>
          <w:p w14:paraId="566CB310" w14:textId="77777777" w:rsidR="003435D0" w:rsidRDefault="003435D0" w:rsidP="00557B28">
            <w:pPr>
              <w:jc w:val="center"/>
              <w:rPr>
                <w:rFonts w:ascii="宋体" w:hAnsi="宋体"/>
                <w:sz w:val="24"/>
              </w:rPr>
            </w:pPr>
            <w:r>
              <w:rPr>
                <w:rFonts w:ascii="宋体" w:hAnsi="宋体" w:hint="eastAsia"/>
                <w:sz w:val="24"/>
              </w:rPr>
              <w:t>变更后验收是否合格</w:t>
            </w:r>
          </w:p>
        </w:tc>
        <w:tc>
          <w:tcPr>
            <w:tcW w:w="1134" w:type="dxa"/>
            <w:vAlign w:val="center"/>
          </w:tcPr>
          <w:p w14:paraId="231E448E" w14:textId="77777777" w:rsidR="003435D0" w:rsidRDefault="003435D0" w:rsidP="00557B28">
            <w:pPr>
              <w:jc w:val="center"/>
              <w:rPr>
                <w:rFonts w:ascii="宋体" w:hAnsi="宋体"/>
                <w:sz w:val="24"/>
              </w:rPr>
            </w:pPr>
            <w:r>
              <w:rPr>
                <w:rFonts w:ascii="宋体" w:hAnsi="宋体" w:hint="eastAsia"/>
                <w:sz w:val="24"/>
              </w:rPr>
              <w:t>负责人</w:t>
            </w:r>
          </w:p>
        </w:tc>
        <w:tc>
          <w:tcPr>
            <w:tcW w:w="849" w:type="dxa"/>
            <w:vAlign w:val="center"/>
          </w:tcPr>
          <w:p w14:paraId="5B38C9F6" w14:textId="77777777" w:rsidR="003435D0" w:rsidRDefault="003435D0" w:rsidP="00557B28">
            <w:pPr>
              <w:jc w:val="center"/>
              <w:rPr>
                <w:rFonts w:ascii="宋体" w:hAnsi="宋体"/>
                <w:sz w:val="24"/>
              </w:rPr>
            </w:pPr>
            <w:r>
              <w:rPr>
                <w:rFonts w:ascii="宋体" w:hAnsi="宋体" w:hint="eastAsia"/>
                <w:sz w:val="24"/>
              </w:rPr>
              <w:t>备注</w:t>
            </w:r>
          </w:p>
        </w:tc>
      </w:tr>
      <w:tr w:rsidR="003435D0" w14:paraId="5DD7837E" w14:textId="77777777" w:rsidTr="00557B28">
        <w:trPr>
          <w:trHeight w:val="554"/>
          <w:jc w:val="center"/>
        </w:trPr>
        <w:tc>
          <w:tcPr>
            <w:tcW w:w="593" w:type="dxa"/>
            <w:vAlign w:val="center"/>
          </w:tcPr>
          <w:p w14:paraId="60434F2F" w14:textId="77777777" w:rsidR="003435D0" w:rsidRDefault="003435D0" w:rsidP="00557B28">
            <w:pPr>
              <w:jc w:val="center"/>
              <w:rPr>
                <w:rFonts w:ascii="宋体" w:hAnsi="宋体"/>
                <w:sz w:val="24"/>
              </w:rPr>
            </w:pPr>
          </w:p>
        </w:tc>
        <w:tc>
          <w:tcPr>
            <w:tcW w:w="1650" w:type="dxa"/>
            <w:vAlign w:val="center"/>
          </w:tcPr>
          <w:p w14:paraId="11419FB5" w14:textId="77777777" w:rsidR="003435D0" w:rsidRDefault="003435D0" w:rsidP="00557B28">
            <w:pPr>
              <w:jc w:val="center"/>
              <w:rPr>
                <w:rFonts w:ascii="宋体" w:hAnsi="宋体"/>
                <w:sz w:val="24"/>
              </w:rPr>
            </w:pPr>
          </w:p>
        </w:tc>
        <w:tc>
          <w:tcPr>
            <w:tcW w:w="1161" w:type="dxa"/>
            <w:vAlign w:val="center"/>
          </w:tcPr>
          <w:p w14:paraId="1D98B03B"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05AD9A3C"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70029841" w14:textId="77777777" w:rsidR="003435D0" w:rsidRDefault="003435D0" w:rsidP="00557B28">
            <w:pPr>
              <w:jc w:val="center"/>
              <w:rPr>
                <w:rFonts w:ascii="宋体" w:hAnsi="宋体"/>
                <w:sz w:val="24"/>
              </w:rPr>
            </w:pPr>
          </w:p>
        </w:tc>
        <w:tc>
          <w:tcPr>
            <w:tcW w:w="991" w:type="dxa"/>
            <w:vAlign w:val="center"/>
          </w:tcPr>
          <w:p w14:paraId="2E97F91D" w14:textId="77777777" w:rsidR="003435D0" w:rsidRDefault="003435D0" w:rsidP="00557B28">
            <w:pPr>
              <w:jc w:val="center"/>
              <w:rPr>
                <w:rFonts w:ascii="宋体" w:hAnsi="宋体"/>
                <w:sz w:val="24"/>
              </w:rPr>
            </w:pPr>
          </w:p>
        </w:tc>
        <w:tc>
          <w:tcPr>
            <w:tcW w:w="1134" w:type="dxa"/>
            <w:vAlign w:val="center"/>
          </w:tcPr>
          <w:p w14:paraId="173C9EFC" w14:textId="77777777" w:rsidR="003435D0" w:rsidRDefault="003435D0" w:rsidP="00557B28">
            <w:pPr>
              <w:jc w:val="center"/>
              <w:rPr>
                <w:rFonts w:ascii="宋体" w:hAnsi="宋体"/>
                <w:sz w:val="24"/>
              </w:rPr>
            </w:pPr>
          </w:p>
        </w:tc>
        <w:tc>
          <w:tcPr>
            <w:tcW w:w="849" w:type="dxa"/>
            <w:vAlign w:val="center"/>
          </w:tcPr>
          <w:p w14:paraId="0BABEE09" w14:textId="77777777" w:rsidR="003435D0" w:rsidRDefault="003435D0" w:rsidP="00557B28">
            <w:pPr>
              <w:jc w:val="center"/>
              <w:rPr>
                <w:rFonts w:ascii="宋体" w:hAnsi="宋体"/>
                <w:sz w:val="24"/>
              </w:rPr>
            </w:pPr>
          </w:p>
        </w:tc>
      </w:tr>
      <w:tr w:rsidR="003435D0" w14:paraId="110590C5" w14:textId="77777777" w:rsidTr="003435D0">
        <w:trPr>
          <w:trHeight w:val="395"/>
          <w:jc w:val="center"/>
        </w:trPr>
        <w:tc>
          <w:tcPr>
            <w:tcW w:w="593" w:type="dxa"/>
            <w:vAlign w:val="center"/>
          </w:tcPr>
          <w:p w14:paraId="2FDC69C4" w14:textId="77777777" w:rsidR="003435D0" w:rsidRDefault="003435D0" w:rsidP="00557B28">
            <w:pPr>
              <w:jc w:val="center"/>
              <w:rPr>
                <w:rFonts w:ascii="宋体" w:hAnsi="宋体"/>
                <w:sz w:val="24"/>
              </w:rPr>
            </w:pPr>
          </w:p>
        </w:tc>
        <w:tc>
          <w:tcPr>
            <w:tcW w:w="1650" w:type="dxa"/>
            <w:vAlign w:val="center"/>
          </w:tcPr>
          <w:p w14:paraId="35D25ABF" w14:textId="77777777" w:rsidR="003435D0" w:rsidRDefault="003435D0" w:rsidP="00557B28">
            <w:pPr>
              <w:jc w:val="center"/>
              <w:rPr>
                <w:rFonts w:ascii="宋体" w:hAnsi="宋体"/>
                <w:sz w:val="24"/>
              </w:rPr>
            </w:pPr>
          </w:p>
        </w:tc>
        <w:tc>
          <w:tcPr>
            <w:tcW w:w="1161" w:type="dxa"/>
            <w:vAlign w:val="center"/>
          </w:tcPr>
          <w:p w14:paraId="61F0235B"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54894F52"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32B4E0E5" w14:textId="77777777" w:rsidR="003435D0" w:rsidRDefault="003435D0" w:rsidP="00557B28">
            <w:pPr>
              <w:jc w:val="center"/>
              <w:rPr>
                <w:rFonts w:ascii="宋体" w:hAnsi="宋体"/>
                <w:sz w:val="24"/>
              </w:rPr>
            </w:pPr>
          </w:p>
        </w:tc>
        <w:tc>
          <w:tcPr>
            <w:tcW w:w="991" w:type="dxa"/>
            <w:vAlign w:val="center"/>
          </w:tcPr>
          <w:p w14:paraId="60247E71" w14:textId="77777777" w:rsidR="003435D0" w:rsidRDefault="003435D0" w:rsidP="00557B28">
            <w:pPr>
              <w:jc w:val="center"/>
              <w:rPr>
                <w:rFonts w:ascii="宋体" w:hAnsi="宋体"/>
                <w:sz w:val="24"/>
              </w:rPr>
            </w:pPr>
          </w:p>
        </w:tc>
        <w:tc>
          <w:tcPr>
            <w:tcW w:w="1134" w:type="dxa"/>
            <w:vAlign w:val="center"/>
          </w:tcPr>
          <w:p w14:paraId="7313994D" w14:textId="77777777" w:rsidR="003435D0" w:rsidRDefault="003435D0" w:rsidP="00557B28">
            <w:pPr>
              <w:jc w:val="center"/>
              <w:rPr>
                <w:rFonts w:ascii="宋体" w:hAnsi="宋体"/>
                <w:sz w:val="24"/>
              </w:rPr>
            </w:pPr>
          </w:p>
        </w:tc>
        <w:tc>
          <w:tcPr>
            <w:tcW w:w="849" w:type="dxa"/>
            <w:vAlign w:val="center"/>
          </w:tcPr>
          <w:p w14:paraId="51ED2086" w14:textId="77777777" w:rsidR="003435D0" w:rsidRDefault="003435D0" w:rsidP="00557B28">
            <w:pPr>
              <w:jc w:val="center"/>
              <w:rPr>
                <w:rFonts w:ascii="宋体" w:hAnsi="宋体"/>
                <w:sz w:val="24"/>
              </w:rPr>
            </w:pPr>
          </w:p>
        </w:tc>
      </w:tr>
      <w:tr w:rsidR="003435D0" w14:paraId="1EACD9E2" w14:textId="77777777" w:rsidTr="00557B28">
        <w:trPr>
          <w:trHeight w:val="554"/>
          <w:jc w:val="center"/>
        </w:trPr>
        <w:tc>
          <w:tcPr>
            <w:tcW w:w="593" w:type="dxa"/>
            <w:vAlign w:val="center"/>
          </w:tcPr>
          <w:p w14:paraId="1D8F921C" w14:textId="77777777" w:rsidR="003435D0" w:rsidRDefault="003435D0" w:rsidP="00557B28">
            <w:pPr>
              <w:autoSpaceDE w:val="0"/>
              <w:autoSpaceDN w:val="0"/>
              <w:adjustRightInd w:val="0"/>
              <w:jc w:val="center"/>
              <w:rPr>
                <w:rFonts w:ascii="宋体" w:hAnsi="宋体" w:cs="宋体"/>
                <w:kern w:val="0"/>
                <w:sz w:val="24"/>
              </w:rPr>
            </w:pPr>
          </w:p>
        </w:tc>
        <w:tc>
          <w:tcPr>
            <w:tcW w:w="1650" w:type="dxa"/>
            <w:vAlign w:val="center"/>
          </w:tcPr>
          <w:p w14:paraId="27E50D05" w14:textId="77777777" w:rsidR="003435D0" w:rsidRDefault="003435D0" w:rsidP="00557B28">
            <w:pPr>
              <w:jc w:val="center"/>
              <w:rPr>
                <w:rFonts w:ascii="宋体" w:hAnsi="宋体"/>
                <w:sz w:val="24"/>
              </w:rPr>
            </w:pPr>
          </w:p>
        </w:tc>
        <w:tc>
          <w:tcPr>
            <w:tcW w:w="1161" w:type="dxa"/>
            <w:vAlign w:val="center"/>
          </w:tcPr>
          <w:p w14:paraId="19315249"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142E695A"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538C6953" w14:textId="77777777" w:rsidR="003435D0" w:rsidRDefault="003435D0" w:rsidP="00557B28">
            <w:pPr>
              <w:jc w:val="center"/>
              <w:rPr>
                <w:rFonts w:ascii="宋体" w:hAnsi="宋体"/>
                <w:sz w:val="24"/>
              </w:rPr>
            </w:pPr>
          </w:p>
        </w:tc>
        <w:tc>
          <w:tcPr>
            <w:tcW w:w="991" w:type="dxa"/>
            <w:vAlign w:val="center"/>
          </w:tcPr>
          <w:p w14:paraId="4CB187DE" w14:textId="77777777" w:rsidR="003435D0" w:rsidRDefault="003435D0" w:rsidP="00557B28">
            <w:pPr>
              <w:jc w:val="center"/>
              <w:rPr>
                <w:rFonts w:ascii="宋体" w:hAnsi="宋体"/>
                <w:sz w:val="24"/>
              </w:rPr>
            </w:pPr>
          </w:p>
        </w:tc>
        <w:tc>
          <w:tcPr>
            <w:tcW w:w="1134" w:type="dxa"/>
            <w:vAlign w:val="center"/>
          </w:tcPr>
          <w:p w14:paraId="51B62D02" w14:textId="77777777" w:rsidR="003435D0" w:rsidRDefault="003435D0" w:rsidP="00557B28">
            <w:pPr>
              <w:jc w:val="center"/>
              <w:rPr>
                <w:rFonts w:ascii="宋体" w:hAnsi="宋体"/>
                <w:sz w:val="24"/>
              </w:rPr>
            </w:pPr>
          </w:p>
        </w:tc>
        <w:tc>
          <w:tcPr>
            <w:tcW w:w="849" w:type="dxa"/>
            <w:vAlign w:val="center"/>
          </w:tcPr>
          <w:p w14:paraId="54E98C01" w14:textId="77777777" w:rsidR="003435D0" w:rsidRDefault="003435D0" w:rsidP="00557B28">
            <w:pPr>
              <w:jc w:val="center"/>
              <w:rPr>
                <w:rFonts w:ascii="宋体" w:hAnsi="宋体"/>
                <w:sz w:val="24"/>
              </w:rPr>
            </w:pPr>
          </w:p>
        </w:tc>
      </w:tr>
      <w:tr w:rsidR="003435D0" w14:paraId="6D4EF9F9" w14:textId="77777777" w:rsidTr="00557B28">
        <w:trPr>
          <w:trHeight w:val="554"/>
          <w:jc w:val="center"/>
        </w:trPr>
        <w:tc>
          <w:tcPr>
            <w:tcW w:w="593" w:type="dxa"/>
            <w:vAlign w:val="center"/>
          </w:tcPr>
          <w:p w14:paraId="682F6C92" w14:textId="77777777" w:rsidR="003435D0" w:rsidRDefault="003435D0" w:rsidP="00557B28">
            <w:pPr>
              <w:jc w:val="center"/>
              <w:rPr>
                <w:rFonts w:ascii="宋体" w:hAnsi="宋体"/>
                <w:sz w:val="24"/>
              </w:rPr>
            </w:pPr>
          </w:p>
        </w:tc>
        <w:tc>
          <w:tcPr>
            <w:tcW w:w="1650" w:type="dxa"/>
            <w:vAlign w:val="center"/>
          </w:tcPr>
          <w:p w14:paraId="7E650317" w14:textId="77777777" w:rsidR="003435D0" w:rsidRDefault="003435D0" w:rsidP="00557B28">
            <w:pPr>
              <w:jc w:val="center"/>
              <w:rPr>
                <w:rFonts w:ascii="宋体" w:hAnsi="宋体"/>
                <w:sz w:val="24"/>
              </w:rPr>
            </w:pPr>
          </w:p>
        </w:tc>
        <w:tc>
          <w:tcPr>
            <w:tcW w:w="1161" w:type="dxa"/>
            <w:vAlign w:val="center"/>
          </w:tcPr>
          <w:p w14:paraId="04347256"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6B12ECC9"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5012C6EA" w14:textId="77777777" w:rsidR="003435D0" w:rsidRDefault="003435D0" w:rsidP="00557B28">
            <w:pPr>
              <w:jc w:val="center"/>
              <w:rPr>
                <w:rFonts w:ascii="宋体" w:hAnsi="宋体"/>
                <w:sz w:val="24"/>
              </w:rPr>
            </w:pPr>
          </w:p>
        </w:tc>
        <w:tc>
          <w:tcPr>
            <w:tcW w:w="991" w:type="dxa"/>
            <w:vAlign w:val="center"/>
          </w:tcPr>
          <w:p w14:paraId="7B65EE6C" w14:textId="77777777" w:rsidR="003435D0" w:rsidRDefault="003435D0" w:rsidP="00557B28">
            <w:pPr>
              <w:jc w:val="center"/>
              <w:rPr>
                <w:rFonts w:ascii="宋体" w:hAnsi="宋体"/>
                <w:sz w:val="24"/>
              </w:rPr>
            </w:pPr>
          </w:p>
        </w:tc>
        <w:tc>
          <w:tcPr>
            <w:tcW w:w="1134" w:type="dxa"/>
            <w:vAlign w:val="center"/>
          </w:tcPr>
          <w:p w14:paraId="1078A943" w14:textId="77777777" w:rsidR="003435D0" w:rsidRDefault="003435D0" w:rsidP="00557B28">
            <w:pPr>
              <w:jc w:val="center"/>
              <w:rPr>
                <w:rFonts w:ascii="宋体" w:hAnsi="宋体"/>
                <w:sz w:val="24"/>
              </w:rPr>
            </w:pPr>
          </w:p>
        </w:tc>
        <w:tc>
          <w:tcPr>
            <w:tcW w:w="849" w:type="dxa"/>
            <w:vAlign w:val="center"/>
          </w:tcPr>
          <w:p w14:paraId="000224EB" w14:textId="77777777" w:rsidR="003435D0" w:rsidRDefault="003435D0" w:rsidP="00557B28">
            <w:pPr>
              <w:jc w:val="center"/>
              <w:rPr>
                <w:rFonts w:ascii="宋体" w:hAnsi="宋体"/>
                <w:sz w:val="24"/>
              </w:rPr>
            </w:pPr>
          </w:p>
        </w:tc>
      </w:tr>
      <w:tr w:rsidR="003435D0" w14:paraId="7F99A880" w14:textId="77777777" w:rsidTr="00557B28">
        <w:trPr>
          <w:trHeight w:val="554"/>
          <w:jc w:val="center"/>
        </w:trPr>
        <w:tc>
          <w:tcPr>
            <w:tcW w:w="593" w:type="dxa"/>
            <w:vAlign w:val="center"/>
          </w:tcPr>
          <w:p w14:paraId="09D8C4EA" w14:textId="77777777" w:rsidR="003435D0" w:rsidRDefault="003435D0" w:rsidP="00557B28">
            <w:pPr>
              <w:jc w:val="center"/>
              <w:rPr>
                <w:rFonts w:ascii="宋体" w:hAnsi="宋体"/>
                <w:sz w:val="24"/>
              </w:rPr>
            </w:pPr>
          </w:p>
        </w:tc>
        <w:tc>
          <w:tcPr>
            <w:tcW w:w="1650" w:type="dxa"/>
            <w:vAlign w:val="center"/>
          </w:tcPr>
          <w:p w14:paraId="5C070538" w14:textId="77777777" w:rsidR="003435D0" w:rsidRDefault="003435D0" w:rsidP="00557B28">
            <w:pPr>
              <w:jc w:val="center"/>
              <w:rPr>
                <w:rFonts w:ascii="宋体" w:hAnsi="宋体"/>
                <w:sz w:val="24"/>
              </w:rPr>
            </w:pPr>
          </w:p>
        </w:tc>
        <w:tc>
          <w:tcPr>
            <w:tcW w:w="1161" w:type="dxa"/>
            <w:vAlign w:val="center"/>
          </w:tcPr>
          <w:p w14:paraId="146028BC"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480783A5"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6352387E" w14:textId="77777777" w:rsidR="003435D0" w:rsidRDefault="003435D0" w:rsidP="00557B28">
            <w:pPr>
              <w:jc w:val="center"/>
              <w:rPr>
                <w:rFonts w:ascii="宋体" w:hAnsi="宋体"/>
                <w:sz w:val="24"/>
              </w:rPr>
            </w:pPr>
          </w:p>
        </w:tc>
        <w:tc>
          <w:tcPr>
            <w:tcW w:w="991" w:type="dxa"/>
            <w:vAlign w:val="center"/>
          </w:tcPr>
          <w:p w14:paraId="644E14A9" w14:textId="77777777" w:rsidR="003435D0" w:rsidRDefault="003435D0" w:rsidP="00557B28">
            <w:pPr>
              <w:jc w:val="center"/>
              <w:rPr>
                <w:rFonts w:ascii="宋体" w:hAnsi="宋体"/>
                <w:sz w:val="24"/>
              </w:rPr>
            </w:pPr>
          </w:p>
        </w:tc>
        <w:tc>
          <w:tcPr>
            <w:tcW w:w="1134" w:type="dxa"/>
            <w:vAlign w:val="center"/>
          </w:tcPr>
          <w:p w14:paraId="227B7DE6" w14:textId="77777777" w:rsidR="003435D0" w:rsidRDefault="003435D0" w:rsidP="00557B28">
            <w:pPr>
              <w:jc w:val="center"/>
              <w:rPr>
                <w:rFonts w:ascii="宋体" w:hAnsi="宋体"/>
                <w:sz w:val="24"/>
              </w:rPr>
            </w:pPr>
          </w:p>
        </w:tc>
        <w:tc>
          <w:tcPr>
            <w:tcW w:w="849" w:type="dxa"/>
            <w:vAlign w:val="center"/>
          </w:tcPr>
          <w:p w14:paraId="7699A69C" w14:textId="77777777" w:rsidR="003435D0" w:rsidRDefault="003435D0" w:rsidP="00557B28">
            <w:pPr>
              <w:jc w:val="center"/>
              <w:rPr>
                <w:rFonts w:ascii="宋体" w:hAnsi="宋体"/>
                <w:sz w:val="24"/>
              </w:rPr>
            </w:pPr>
          </w:p>
        </w:tc>
      </w:tr>
      <w:tr w:rsidR="003435D0" w14:paraId="5B6C4C29" w14:textId="77777777" w:rsidTr="00557B28">
        <w:trPr>
          <w:trHeight w:val="554"/>
          <w:jc w:val="center"/>
        </w:trPr>
        <w:tc>
          <w:tcPr>
            <w:tcW w:w="593" w:type="dxa"/>
            <w:vAlign w:val="center"/>
          </w:tcPr>
          <w:p w14:paraId="44E24430" w14:textId="77777777" w:rsidR="003435D0" w:rsidRDefault="003435D0" w:rsidP="00557B28">
            <w:pPr>
              <w:jc w:val="center"/>
              <w:rPr>
                <w:rFonts w:ascii="宋体" w:hAnsi="宋体"/>
                <w:sz w:val="24"/>
              </w:rPr>
            </w:pPr>
          </w:p>
        </w:tc>
        <w:tc>
          <w:tcPr>
            <w:tcW w:w="1650" w:type="dxa"/>
            <w:vAlign w:val="center"/>
          </w:tcPr>
          <w:p w14:paraId="375ED1DC" w14:textId="77777777" w:rsidR="003435D0" w:rsidRDefault="003435D0" w:rsidP="00557B28">
            <w:pPr>
              <w:jc w:val="center"/>
              <w:rPr>
                <w:rFonts w:ascii="宋体" w:hAnsi="宋体"/>
                <w:sz w:val="24"/>
              </w:rPr>
            </w:pPr>
          </w:p>
        </w:tc>
        <w:tc>
          <w:tcPr>
            <w:tcW w:w="1161" w:type="dxa"/>
            <w:vAlign w:val="center"/>
          </w:tcPr>
          <w:p w14:paraId="4BA5B864"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2F9FBB81"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1DE92246" w14:textId="77777777" w:rsidR="003435D0" w:rsidRDefault="003435D0" w:rsidP="00557B28">
            <w:pPr>
              <w:jc w:val="center"/>
              <w:rPr>
                <w:rFonts w:ascii="宋体" w:hAnsi="宋体"/>
                <w:sz w:val="24"/>
              </w:rPr>
            </w:pPr>
          </w:p>
        </w:tc>
        <w:tc>
          <w:tcPr>
            <w:tcW w:w="991" w:type="dxa"/>
            <w:vAlign w:val="center"/>
          </w:tcPr>
          <w:p w14:paraId="13D4AC2D" w14:textId="77777777" w:rsidR="003435D0" w:rsidRDefault="003435D0" w:rsidP="00557B28">
            <w:pPr>
              <w:jc w:val="center"/>
              <w:rPr>
                <w:rFonts w:ascii="宋体" w:hAnsi="宋体"/>
                <w:sz w:val="24"/>
              </w:rPr>
            </w:pPr>
          </w:p>
        </w:tc>
        <w:tc>
          <w:tcPr>
            <w:tcW w:w="1134" w:type="dxa"/>
            <w:vAlign w:val="center"/>
          </w:tcPr>
          <w:p w14:paraId="60DDFE88" w14:textId="77777777" w:rsidR="003435D0" w:rsidRDefault="003435D0" w:rsidP="00557B28">
            <w:pPr>
              <w:jc w:val="center"/>
              <w:rPr>
                <w:rFonts w:ascii="宋体" w:hAnsi="宋体"/>
                <w:sz w:val="24"/>
              </w:rPr>
            </w:pPr>
          </w:p>
        </w:tc>
        <w:tc>
          <w:tcPr>
            <w:tcW w:w="849" w:type="dxa"/>
            <w:vAlign w:val="center"/>
          </w:tcPr>
          <w:p w14:paraId="3F7A8C7C" w14:textId="77777777" w:rsidR="003435D0" w:rsidRDefault="003435D0" w:rsidP="00557B28">
            <w:pPr>
              <w:jc w:val="center"/>
              <w:rPr>
                <w:rFonts w:ascii="宋体" w:hAnsi="宋体"/>
                <w:sz w:val="24"/>
              </w:rPr>
            </w:pPr>
          </w:p>
        </w:tc>
      </w:tr>
      <w:tr w:rsidR="003435D0" w14:paraId="6D0F4198" w14:textId="77777777" w:rsidTr="00557B28">
        <w:trPr>
          <w:trHeight w:val="554"/>
          <w:jc w:val="center"/>
        </w:trPr>
        <w:tc>
          <w:tcPr>
            <w:tcW w:w="593" w:type="dxa"/>
            <w:vAlign w:val="center"/>
          </w:tcPr>
          <w:p w14:paraId="64B295F0" w14:textId="77777777" w:rsidR="003435D0" w:rsidRDefault="003435D0" w:rsidP="00557B28">
            <w:pPr>
              <w:jc w:val="center"/>
              <w:rPr>
                <w:rFonts w:ascii="宋体" w:hAnsi="宋体"/>
                <w:sz w:val="24"/>
              </w:rPr>
            </w:pPr>
          </w:p>
        </w:tc>
        <w:tc>
          <w:tcPr>
            <w:tcW w:w="1650" w:type="dxa"/>
            <w:vAlign w:val="center"/>
          </w:tcPr>
          <w:p w14:paraId="322EF83F" w14:textId="77777777" w:rsidR="003435D0" w:rsidRDefault="003435D0" w:rsidP="00557B28">
            <w:pPr>
              <w:jc w:val="center"/>
              <w:rPr>
                <w:rFonts w:ascii="宋体" w:hAnsi="宋体"/>
                <w:sz w:val="24"/>
              </w:rPr>
            </w:pPr>
          </w:p>
        </w:tc>
        <w:tc>
          <w:tcPr>
            <w:tcW w:w="1161" w:type="dxa"/>
            <w:vAlign w:val="center"/>
          </w:tcPr>
          <w:p w14:paraId="4EF65D7B"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5C6D144B"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5FB06E91" w14:textId="77777777" w:rsidR="003435D0" w:rsidRDefault="003435D0" w:rsidP="00557B28">
            <w:pPr>
              <w:jc w:val="center"/>
              <w:rPr>
                <w:rFonts w:ascii="宋体" w:hAnsi="宋体"/>
                <w:sz w:val="24"/>
              </w:rPr>
            </w:pPr>
          </w:p>
        </w:tc>
        <w:tc>
          <w:tcPr>
            <w:tcW w:w="991" w:type="dxa"/>
            <w:vAlign w:val="center"/>
          </w:tcPr>
          <w:p w14:paraId="0E8E8B0B" w14:textId="77777777" w:rsidR="003435D0" w:rsidRDefault="003435D0" w:rsidP="00557B28">
            <w:pPr>
              <w:jc w:val="center"/>
              <w:rPr>
                <w:rFonts w:ascii="宋体" w:hAnsi="宋体"/>
                <w:sz w:val="24"/>
              </w:rPr>
            </w:pPr>
          </w:p>
        </w:tc>
        <w:tc>
          <w:tcPr>
            <w:tcW w:w="1134" w:type="dxa"/>
            <w:vAlign w:val="center"/>
          </w:tcPr>
          <w:p w14:paraId="0D78DAB9" w14:textId="77777777" w:rsidR="003435D0" w:rsidRDefault="003435D0" w:rsidP="00557B28">
            <w:pPr>
              <w:jc w:val="center"/>
              <w:rPr>
                <w:rFonts w:ascii="宋体" w:hAnsi="宋体"/>
                <w:sz w:val="24"/>
              </w:rPr>
            </w:pPr>
          </w:p>
        </w:tc>
        <w:tc>
          <w:tcPr>
            <w:tcW w:w="849" w:type="dxa"/>
            <w:vAlign w:val="center"/>
          </w:tcPr>
          <w:p w14:paraId="706BA7BF" w14:textId="77777777" w:rsidR="003435D0" w:rsidRDefault="003435D0" w:rsidP="00557B28">
            <w:pPr>
              <w:jc w:val="center"/>
              <w:rPr>
                <w:rFonts w:ascii="宋体" w:hAnsi="宋体"/>
                <w:sz w:val="24"/>
              </w:rPr>
            </w:pPr>
          </w:p>
        </w:tc>
      </w:tr>
      <w:tr w:rsidR="003435D0" w14:paraId="5A62326F" w14:textId="77777777" w:rsidTr="00557B28">
        <w:trPr>
          <w:trHeight w:val="554"/>
          <w:jc w:val="center"/>
        </w:trPr>
        <w:tc>
          <w:tcPr>
            <w:tcW w:w="593" w:type="dxa"/>
            <w:vAlign w:val="center"/>
          </w:tcPr>
          <w:p w14:paraId="7D54641E" w14:textId="77777777" w:rsidR="003435D0" w:rsidRDefault="003435D0" w:rsidP="00557B28">
            <w:pPr>
              <w:jc w:val="center"/>
              <w:rPr>
                <w:rFonts w:ascii="宋体" w:hAnsi="宋体"/>
                <w:sz w:val="24"/>
              </w:rPr>
            </w:pPr>
          </w:p>
        </w:tc>
        <w:tc>
          <w:tcPr>
            <w:tcW w:w="1650" w:type="dxa"/>
            <w:vAlign w:val="center"/>
          </w:tcPr>
          <w:p w14:paraId="2991D580" w14:textId="77777777" w:rsidR="003435D0" w:rsidRDefault="003435D0" w:rsidP="00557B28">
            <w:pPr>
              <w:jc w:val="center"/>
              <w:rPr>
                <w:rFonts w:ascii="宋体" w:hAnsi="宋体"/>
                <w:sz w:val="24"/>
              </w:rPr>
            </w:pPr>
          </w:p>
        </w:tc>
        <w:tc>
          <w:tcPr>
            <w:tcW w:w="1161" w:type="dxa"/>
            <w:vAlign w:val="center"/>
          </w:tcPr>
          <w:p w14:paraId="5AB85A0D"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6D639AA8"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21311B7D" w14:textId="77777777" w:rsidR="003435D0" w:rsidRDefault="003435D0" w:rsidP="00557B28">
            <w:pPr>
              <w:jc w:val="center"/>
              <w:rPr>
                <w:rFonts w:ascii="宋体" w:hAnsi="宋体"/>
                <w:sz w:val="24"/>
              </w:rPr>
            </w:pPr>
          </w:p>
        </w:tc>
        <w:tc>
          <w:tcPr>
            <w:tcW w:w="991" w:type="dxa"/>
            <w:vAlign w:val="center"/>
          </w:tcPr>
          <w:p w14:paraId="73F85902" w14:textId="77777777" w:rsidR="003435D0" w:rsidRDefault="003435D0" w:rsidP="00557B28">
            <w:pPr>
              <w:jc w:val="center"/>
              <w:rPr>
                <w:rFonts w:ascii="宋体" w:hAnsi="宋体"/>
                <w:sz w:val="24"/>
              </w:rPr>
            </w:pPr>
          </w:p>
        </w:tc>
        <w:tc>
          <w:tcPr>
            <w:tcW w:w="1134" w:type="dxa"/>
            <w:vAlign w:val="center"/>
          </w:tcPr>
          <w:p w14:paraId="197B9053" w14:textId="77777777" w:rsidR="003435D0" w:rsidRDefault="003435D0" w:rsidP="00557B28">
            <w:pPr>
              <w:jc w:val="center"/>
              <w:rPr>
                <w:rFonts w:ascii="宋体" w:hAnsi="宋体"/>
                <w:sz w:val="24"/>
              </w:rPr>
            </w:pPr>
          </w:p>
        </w:tc>
        <w:tc>
          <w:tcPr>
            <w:tcW w:w="849" w:type="dxa"/>
            <w:vAlign w:val="center"/>
          </w:tcPr>
          <w:p w14:paraId="345C7787" w14:textId="77777777" w:rsidR="003435D0" w:rsidRDefault="003435D0" w:rsidP="00557B28">
            <w:pPr>
              <w:jc w:val="center"/>
              <w:rPr>
                <w:rFonts w:ascii="宋体" w:hAnsi="宋体"/>
                <w:sz w:val="24"/>
              </w:rPr>
            </w:pPr>
          </w:p>
        </w:tc>
      </w:tr>
      <w:tr w:rsidR="003435D0" w14:paraId="4D569F31" w14:textId="77777777" w:rsidTr="00557B28">
        <w:trPr>
          <w:trHeight w:val="554"/>
          <w:jc w:val="center"/>
        </w:trPr>
        <w:tc>
          <w:tcPr>
            <w:tcW w:w="593" w:type="dxa"/>
            <w:vAlign w:val="center"/>
          </w:tcPr>
          <w:p w14:paraId="0435B59A" w14:textId="77777777" w:rsidR="003435D0" w:rsidRDefault="003435D0" w:rsidP="00557B28">
            <w:pPr>
              <w:jc w:val="center"/>
              <w:rPr>
                <w:rFonts w:ascii="宋体" w:hAnsi="宋体"/>
                <w:sz w:val="24"/>
              </w:rPr>
            </w:pPr>
          </w:p>
        </w:tc>
        <w:tc>
          <w:tcPr>
            <w:tcW w:w="1650" w:type="dxa"/>
            <w:vAlign w:val="center"/>
          </w:tcPr>
          <w:p w14:paraId="1B84904B" w14:textId="77777777" w:rsidR="003435D0" w:rsidRDefault="003435D0" w:rsidP="00557B28">
            <w:pPr>
              <w:jc w:val="center"/>
              <w:rPr>
                <w:rFonts w:ascii="宋体" w:hAnsi="宋体"/>
                <w:sz w:val="24"/>
              </w:rPr>
            </w:pPr>
          </w:p>
        </w:tc>
        <w:tc>
          <w:tcPr>
            <w:tcW w:w="1161" w:type="dxa"/>
            <w:vAlign w:val="center"/>
          </w:tcPr>
          <w:p w14:paraId="47A03B54"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6910D430"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45A92B00" w14:textId="77777777" w:rsidR="003435D0" w:rsidRDefault="003435D0" w:rsidP="00557B28">
            <w:pPr>
              <w:jc w:val="center"/>
              <w:rPr>
                <w:rFonts w:ascii="宋体" w:hAnsi="宋体"/>
                <w:sz w:val="24"/>
              </w:rPr>
            </w:pPr>
          </w:p>
        </w:tc>
        <w:tc>
          <w:tcPr>
            <w:tcW w:w="991" w:type="dxa"/>
            <w:vAlign w:val="center"/>
          </w:tcPr>
          <w:p w14:paraId="05E3789E" w14:textId="77777777" w:rsidR="003435D0" w:rsidRDefault="003435D0" w:rsidP="00557B28">
            <w:pPr>
              <w:jc w:val="center"/>
              <w:rPr>
                <w:rFonts w:ascii="宋体" w:hAnsi="宋体"/>
                <w:sz w:val="24"/>
              </w:rPr>
            </w:pPr>
          </w:p>
        </w:tc>
        <w:tc>
          <w:tcPr>
            <w:tcW w:w="1134" w:type="dxa"/>
            <w:vAlign w:val="center"/>
          </w:tcPr>
          <w:p w14:paraId="0297022B" w14:textId="77777777" w:rsidR="003435D0" w:rsidRDefault="003435D0" w:rsidP="00557B28">
            <w:pPr>
              <w:jc w:val="center"/>
              <w:rPr>
                <w:rFonts w:ascii="宋体" w:hAnsi="宋体"/>
                <w:sz w:val="24"/>
              </w:rPr>
            </w:pPr>
          </w:p>
        </w:tc>
        <w:tc>
          <w:tcPr>
            <w:tcW w:w="849" w:type="dxa"/>
            <w:vAlign w:val="center"/>
          </w:tcPr>
          <w:p w14:paraId="763AEB02" w14:textId="77777777" w:rsidR="003435D0" w:rsidRDefault="003435D0" w:rsidP="00557B28">
            <w:pPr>
              <w:jc w:val="center"/>
              <w:rPr>
                <w:rFonts w:ascii="宋体" w:hAnsi="宋体"/>
                <w:sz w:val="24"/>
              </w:rPr>
            </w:pPr>
          </w:p>
        </w:tc>
      </w:tr>
      <w:tr w:rsidR="003435D0" w14:paraId="25FDB334" w14:textId="77777777" w:rsidTr="00557B28">
        <w:trPr>
          <w:trHeight w:val="554"/>
          <w:jc w:val="center"/>
        </w:trPr>
        <w:tc>
          <w:tcPr>
            <w:tcW w:w="593" w:type="dxa"/>
            <w:vAlign w:val="center"/>
          </w:tcPr>
          <w:p w14:paraId="0F260820" w14:textId="77777777" w:rsidR="003435D0" w:rsidRDefault="003435D0" w:rsidP="00557B28">
            <w:pPr>
              <w:jc w:val="center"/>
              <w:rPr>
                <w:rFonts w:ascii="宋体" w:hAnsi="宋体"/>
                <w:sz w:val="24"/>
              </w:rPr>
            </w:pPr>
          </w:p>
        </w:tc>
        <w:tc>
          <w:tcPr>
            <w:tcW w:w="1650" w:type="dxa"/>
            <w:vAlign w:val="center"/>
          </w:tcPr>
          <w:p w14:paraId="411267A0" w14:textId="77777777" w:rsidR="003435D0" w:rsidRDefault="003435D0" w:rsidP="00557B28">
            <w:pPr>
              <w:jc w:val="center"/>
              <w:rPr>
                <w:rFonts w:ascii="宋体" w:hAnsi="宋体"/>
                <w:sz w:val="24"/>
              </w:rPr>
            </w:pPr>
          </w:p>
        </w:tc>
        <w:tc>
          <w:tcPr>
            <w:tcW w:w="1161" w:type="dxa"/>
            <w:vAlign w:val="center"/>
          </w:tcPr>
          <w:p w14:paraId="7A1E4135"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75B89785"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4599C087" w14:textId="77777777" w:rsidR="003435D0" w:rsidRDefault="003435D0" w:rsidP="00557B28">
            <w:pPr>
              <w:jc w:val="center"/>
              <w:rPr>
                <w:rFonts w:ascii="宋体" w:hAnsi="宋体"/>
                <w:sz w:val="24"/>
              </w:rPr>
            </w:pPr>
          </w:p>
        </w:tc>
        <w:tc>
          <w:tcPr>
            <w:tcW w:w="991" w:type="dxa"/>
            <w:vAlign w:val="center"/>
          </w:tcPr>
          <w:p w14:paraId="367BD495" w14:textId="77777777" w:rsidR="003435D0" w:rsidRDefault="003435D0" w:rsidP="00557B28">
            <w:pPr>
              <w:jc w:val="center"/>
              <w:rPr>
                <w:rFonts w:ascii="宋体" w:hAnsi="宋体"/>
                <w:sz w:val="24"/>
              </w:rPr>
            </w:pPr>
          </w:p>
        </w:tc>
        <w:tc>
          <w:tcPr>
            <w:tcW w:w="1134" w:type="dxa"/>
            <w:vAlign w:val="center"/>
          </w:tcPr>
          <w:p w14:paraId="4797344A" w14:textId="77777777" w:rsidR="003435D0" w:rsidRDefault="003435D0" w:rsidP="00557B28">
            <w:pPr>
              <w:jc w:val="center"/>
              <w:rPr>
                <w:rFonts w:ascii="宋体" w:hAnsi="宋体"/>
                <w:sz w:val="24"/>
              </w:rPr>
            </w:pPr>
          </w:p>
        </w:tc>
        <w:tc>
          <w:tcPr>
            <w:tcW w:w="849" w:type="dxa"/>
            <w:vAlign w:val="center"/>
          </w:tcPr>
          <w:p w14:paraId="0EBDE4C3" w14:textId="77777777" w:rsidR="003435D0" w:rsidRDefault="003435D0" w:rsidP="00557B28">
            <w:pPr>
              <w:jc w:val="center"/>
              <w:rPr>
                <w:rFonts w:ascii="宋体" w:hAnsi="宋体"/>
                <w:sz w:val="24"/>
              </w:rPr>
            </w:pPr>
          </w:p>
        </w:tc>
      </w:tr>
      <w:tr w:rsidR="003435D0" w14:paraId="6E7BDD3B" w14:textId="77777777" w:rsidTr="00557B28">
        <w:trPr>
          <w:trHeight w:val="554"/>
          <w:jc w:val="center"/>
        </w:trPr>
        <w:tc>
          <w:tcPr>
            <w:tcW w:w="593" w:type="dxa"/>
            <w:vAlign w:val="center"/>
          </w:tcPr>
          <w:p w14:paraId="10D0ABBC" w14:textId="77777777" w:rsidR="003435D0" w:rsidRDefault="003435D0" w:rsidP="00557B28">
            <w:pPr>
              <w:jc w:val="center"/>
              <w:rPr>
                <w:rFonts w:ascii="宋体" w:hAnsi="宋体"/>
                <w:sz w:val="24"/>
              </w:rPr>
            </w:pPr>
          </w:p>
        </w:tc>
        <w:tc>
          <w:tcPr>
            <w:tcW w:w="1650" w:type="dxa"/>
            <w:vAlign w:val="center"/>
          </w:tcPr>
          <w:p w14:paraId="3058F69B" w14:textId="77777777" w:rsidR="003435D0" w:rsidRDefault="003435D0" w:rsidP="00557B28">
            <w:pPr>
              <w:jc w:val="center"/>
              <w:rPr>
                <w:rFonts w:ascii="宋体" w:hAnsi="宋体"/>
                <w:sz w:val="24"/>
              </w:rPr>
            </w:pPr>
          </w:p>
        </w:tc>
        <w:tc>
          <w:tcPr>
            <w:tcW w:w="1161" w:type="dxa"/>
            <w:vAlign w:val="center"/>
          </w:tcPr>
          <w:p w14:paraId="5FF971B2"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7F8BAE40"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2CA8BF5E" w14:textId="77777777" w:rsidR="003435D0" w:rsidRDefault="003435D0" w:rsidP="00557B28">
            <w:pPr>
              <w:jc w:val="center"/>
              <w:rPr>
                <w:rFonts w:ascii="宋体" w:hAnsi="宋体"/>
                <w:sz w:val="24"/>
              </w:rPr>
            </w:pPr>
          </w:p>
        </w:tc>
        <w:tc>
          <w:tcPr>
            <w:tcW w:w="991" w:type="dxa"/>
            <w:vAlign w:val="center"/>
          </w:tcPr>
          <w:p w14:paraId="60C24533" w14:textId="77777777" w:rsidR="003435D0" w:rsidRDefault="003435D0" w:rsidP="00557B28">
            <w:pPr>
              <w:jc w:val="center"/>
              <w:rPr>
                <w:rFonts w:ascii="宋体" w:hAnsi="宋体"/>
                <w:sz w:val="24"/>
              </w:rPr>
            </w:pPr>
          </w:p>
        </w:tc>
        <w:tc>
          <w:tcPr>
            <w:tcW w:w="1134" w:type="dxa"/>
            <w:vAlign w:val="center"/>
          </w:tcPr>
          <w:p w14:paraId="17E59D61" w14:textId="77777777" w:rsidR="003435D0" w:rsidRDefault="003435D0" w:rsidP="00557B28">
            <w:pPr>
              <w:jc w:val="center"/>
              <w:rPr>
                <w:rFonts w:ascii="宋体" w:hAnsi="宋体"/>
                <w:sz w:val="24"/>
              </w:rPr>
            </w:pPr>
          </w:p>
        </w:tc>
        <w:tc>
          <w:tcPr>
            <w:tcW w:w="849" w:type="dxa"/>
            <w:vAlign w:val="center"/>
          </w:tcPr>
          <w:p w14:paraId="5ED362A3" w14:textId="77777777" w:rsidR="003435D0" w:rsidRDefault="003435D0" w:rsidP="00557B28">
            <w:pPr>
              <w:jc w:val="center"/>
              <w:rPr>
                <w:rFonts w:ascii="宋体" w:hAnsi="宋体"/>
                <w:sz w:val="24"/>
              </w:rPr>
            </w:pPr>
          </w:p>
        </w:tc>
      </w:tr>
      <w:tr w:rsidR="003435D0" w14:paraId="689B7930" w14:textId="77777777" w:rsidTr="00557B28">
        <w:trPr>
          <w:trHeight w:val="554"/>
          <w:jc w:val="center"/>
        </w:trPr>
        <w:tc>
          <w:tcPr>
            <w:tcW w:w="593" w:type="dxa"/>
            <w:vAlign w:val="center"/>
          </w:tcPr>
          <w:p w14:paraId="20E30E5B" w14:textId="77777777" w:rsidR="003435D0" w:rsidRDefault="003435D0" w:rsidP="00557B28">
            <w:pPr>
              <w:jc w:val="center"/>
              <w:rPr>
                <w:rFonts w:ascii="宋体" w:hAnsi="宋体"/>
                <w:sz w:val="24"/>
              </w:rPr>
            </w:pPr>
          </w:p>
        </w:tc>
        <w:tc>
          <w:tcPr>
            <w:tcW w:w="1650" w:type="dxa"/>
            <w:vAlign w:val="center"/>
          </w:tcPr>
          <w:p w14:paraId="41AA7E84" w14:textId="77777777" w:rsidR="003435D0" w:rsidRDefault="003435D0" w:rsidP="00557B28">
            <w:pPr>
              <w:jc w:val="center"/>
              <w:rPr>
                <w:rFonts w:ascii="宋体" w:hAnsi="宋体"/>
                <w:sz w:val="24"/>
              </w:rPr>
            </w:pPr>
          </w:p>
        </w:tc>
        <w:tc>
          <w:tcPr>
            <w:tcW w:w="1161" w:type="dxa"/>
            <w:vAlign w:val="center"/>
          </w:tcPr>
          <w:p w14:paraId="44C47667"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3FFF2F33"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3BC292F1" w14:textId="77777777" w:rsidR="003435D0" w:rsidRDefault="003435D0" w:rsidP="00557B28">
            <w:pPr>
              <w:jc w:val="center"/>
              <w:rPr>
                <w:rFonts w:ascii="宋体" w:hAnsi="宋体"/>
                <w:sz w:val="24"/>
              </w:rPr>
            </w:pPr>
          </w:p>
        </w:tc>
        <w:tc>
          <w:tcPr>
            <w:tcW w:w="991" w:type="dxa"/>
            <w:vAlign w:val="center"/>
          </w:tcPr>
          <w:p w14:paraId="328BF21B" w14:textId="77777777" w:rsidR="003435D0" w:rsidRDefault="003435D0" w:rsidP="00557B28">
            <w:pPr>
              <w:jc w:val="center"/>
              <w:rPr>
                <w:rFonts w:ascii="宋体" w:hAnsi="宋体"/>
                <w:sz w:val="24"/>
              </w:rPr>
            </w:pPr>
          </w:p>
        </w:tc>
        <w:tc>
          <w:tcPr>
            <w:tcW w:w="1134" w:type="dxa"/>
            <w:vAlign w:val="center"/>
          </w:tcPr>
          <w:p w14:paraId="3DD3C562" w14:textId="77777777" w:rsidR="003435D0" w:rsidRDefault="003435D0" w:rsidP="00557B28">
            <w:pPr>
              <w:jc w:val="center"/>
              <w:rPr>
                <w:rFonts w:ascii="宋体" w:hAnsi="宋体"/>
                <w:sz w:val="24"/>
              </w:rPr>
            </w:pPr>
          </w:p>
        </w:tc>
        <w:tc>
          <w:tcPr>
            <w:tcW w:w="849" w:type="dxa"/>
            <w:vAlign w:val="center"/>
          </w:tcPr>
          <w:p w14:paraId="004816B3" w14:textId="77777777" w:rsidR="003435D0" w:rsidRDefault="003435D0" w:rsidP="00557B28">
            <w:pPr>
              <w:jc w:val="center"/>
              <w:rPr>
                <w:rFonts w:ascii="宋体" w:hAnsi="宋体"/>
                <w:sz w:val="24"/>
              </w:rPr>
            </w:pPr>
          </w:p>
        </w:tc>
      </w:tr>
      <w:tr w:rsidR="003435D0" w14:paraId="0B499C49" w14:textId="77777777" w:rsidTr="00557B28">
        <w:trPr>
          <w:trHeight w:val="554"/>
          <w:jc w:val="center"/>
        </w:trPr>
        <w:tc>
          <w:tcPr>
            <w:tcW w:w="593" w:type="dxa"/>
            <w:vAlign w:val="center"/>
          </w:tcPr>
          <w:p w14:paraId="2F850E11" w14:textId="77777777" w:rsidR="003435D0" w:rsidRDefault="003435D0" w:rsidP="00557B28">
            <w:pPr>
              <w:jc w:val="center"/>
              <w:rPr>
                <w:rFonts w:ascii="宋体" w:hAnsi="宋体"/>
                <w:sz w:val="24"/>
              </w:rPr>
            </w:pPr>
          </w:p>
        </w:tc>
        <w:tc>
          <w:tcPr>
            <w:tcW w:w="1650" w:type="dxa"/>
            <w:vAlign w:val="center"/>
          </w:tcPr>
          <w:p w14:paraId="1E796C0F" w14:textId="77777777" w:rsidR="003435D0" w:rsidRDefault="003435D0" w:rsidP="00557B28">
            <w:pPr>
              <w:jc w:val="center"/>
              <w:rPr>
                <w:rFonts w:ascii="宋体" w:hAnsi="宋体"/>
                <w:sz w:val="24"/>
              </w:rPr>
            </w:pPr>
          </w:p>
        </w:tc>
        <w:tc>
          <w:tcPr>
            <w:tcW w:w="1161" w:type="dxa"/>
            <w:vAlign w:val="center"/>
          </w:tcPr>
          <w:p w14:paraId="333332AC"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4E2BC54D"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003D0C7E" w14:textId="77777777" w:rsidR="003435D0" w:rsidRDefault="003435D0" w:rsidP="00557B28">
            <w:pPr>
              <w:jc w:val="center"/>
              <w:rPr>
                <w:rFonts w:ascii="宋体" w:hAnsi="宋体"/>
                <w:sz w:val="24"/>
              </w:rPr>
            </w:pPr>
          </w:p>
        </w:tc>
        <w:tc>
          <w:tcPr>
            <w:tcW w:w="991" w:type="dxa"/>
            <w:vAlign w:val="center"/>
          </w:tcPr>
          <w:p w14:paraId="4114F85E" w14:textId="77777777" w:rsidR="003435D0" w:rsidRDefault="003435D0" w:rsidP="00557B28">
            <w:pPr>
              <w:jc w:val="center"/>
              <w:rPr>
                <w:rFonts w:ascii="宋体" w:hAnsi="宋体"/>
                <w:sz w:val="24"/>
              </w:rPr>
            </w:pPr>
          </w:p>
        </w:tc>
        <w:tc>
          <w:tcPr>
            <w:tcW w:w="1134" w:type="dxa"/>
            <w:vAlign w:val="center"/>
          </w:tcPr>
          <w:p w14:paraId="5C8909A3" w14:textId="77777777" w:rsidR="003435D0" w:rsidRDefault="003435D0" w:rsidP="00557B28">
            <w:pPr>
              <w:jc w:val="center"/>
              <w:rPr>
                <w:rFonts w:ascii="宋体" w:hAnsi="宋体"/>
                <w:sz w:val="24"/>
              </w:rPr>
            </w:pPr>
          </w:p>
        </w:tc>
        <w:tc>
          <w:tcPr>
            <w:tcW w:w="849" w:type="dxa"/>
            <w:vAlign w:val="center"/>
          </w:tcPr>
          <w:p w14:paraId="10439220" w14:textId="77777777" w:rsidR="003435D0" w:rsidRDefault="003435D0" w:rsidP="00557B28">
            <w:pPr>
              <w:jc w:val="center"/>
              <w:rPr>
                <w:rFonts w:ascii="宋体" w:hAnsi="宋体"/>
                <w:sz w:val="24"/>
              </w:rPr>
            </w:pPr>
          </w:p>
        </w:tc>
      </w:tr>
      <w:tr w:rsidR="003435D0" w14:paraId="39916C43" w14:textId="77777777" w:rsidTr="00557B28">
        <w:trPr>
          <w:trHeight w:val="554"/>
          <w:jc w:val="center"/>
        </w:trPr>
        <w:tc>
          <w:tcPr>
            <w:tcW w:w="593" w:type="dxa"/>
            <w:vAlign w:val="center"/>
          </w:tcPr>
          <w:p w14:paraId="21FD5B03" w14:textId="77777777" w:rsidR="003435D0" w:rsidRDefault="003435D0" w:rsidP="00557B28">
            <w:pPr>
              <w:jc w:val="center"/>
              <w:rPr>
                <w:rFonts w:ascii="宋体" w:hAnsi="宋体"/>
                <w:sz w:val="24"/>
              </w:rPr>
            </w:pPr>
          </w:p>
        </w:tc>
        <w:tc>
          <w:tcPr>
            <w:tcW w:w="1650" w:type="dxa"/>
            <w:vAlign w:val="center"/>
          </w:tcPr>
          <w:p w14:paraId="0F99484D" w14:textId="77777777" w:rsidR="003435D0" w:rsidRDefault="003435D0" w:rsidP="00557B28">
            <w:pPr>
              <w:jc w:val="center"/>
              <w:rPr>
                <w:rFonts w:ascii="宋体" w:hAnsi="宋体"/>
                <w:sz w:val="24"/>
              </w:rPr>
            </w:pPr>
          </w:p>
        </w:tc>
        <w:tc>
          <w:tcPr>
            <w:tcW w:w="1161" w:type="dxa"/>
            <w:vAlign w:val="center"/>
          </w:tcPr>
          <w:p w14:paraId="06776D05"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2E9E1163"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010DE221" w14:textId="77777777" w:rsidR="003435D0" w:rsidRDefault="003435D0" w:rsidP="00557B28">
            <w:pPr>
              <w:jc w:val="center"/>
              <w:rPr>
                <w:rFonts w:ascii="宋体" w:hAnsi="宋体"/>
                <w:sz w:val="24"/>
              </w:rPr>
            </w:pPr>
          </w:p>
        </w:tc>
        <w:tc>
          <w:tcPr>
            <w:tcW w:w="991" w:type="dxa"/>
            <w:vAlign w:val="center"/>
          </w:tcPr>
          <w:p w14:paraId="0CA8B354" w14:textId="77777777" w:rsidR="003435D0" w:rsidRDefault="003435D0" w:rsidP="00557B28">
            <w:pPr>
              <w:jc w:val="center"/>
              <w:rPr>
                <w:rFonts w:ascii="宋体" w:hAnsi="宋体"/>
                <w:sz w:val="24"/>
              </w:rPr>
            </w:pPr>
          </w:p>
        </w:tc>
        <w:tc>
          <w:tcPr>
            <w:tcW w:w="1134" w:type="dxa"/>
            <w:vAlign w:val="center"/>
          </w:tcPr>
          <w:p w14:paraId="3EF45EDB" w14:textId="77777777" w:rsidR="003435D0" w:rsidRDefault="003435D0" w:rsidP="00557B28">
            <w:pPr>
              <w:jc w:val="center"/>
              <w:rPr>
                <w:rFonts w:ascii="宋体" w:hAnsi="宋体"/>
                <w:sz w:val="24"/>
              </w:rPr>
            </w:pPr>
          </w:p>
        </w:tc>
        <w:tc>
          <w:tcPr>
            <w:tcW w:w="849" w:type="dxa"/>
            <w:vAlign w:val="center"/>
          </w:tcPr>
          <w:p w14:paraId="3FE7C586" w14:textId="77777777" w:rsidR="003435D0" w:rsidRDefault="003435D0" w:rsidP="00557B28">
            <w:pPr>
              <w:jc w:val="center"/>
              <w:rPr>
                <w:rFonts w:ascii="宋体" w:hAnsi="宋体"/>
                <w:sz w:val="24"/>
              </w:rPr>
            </w:pPr>
          </w:p>
        </w:tc>
      </w:tr>
      <w:tr w:rsidR="003435D0" w14:paraId="32158D58" w14:textId="77777777" w:rsidTr="00557B28">
        <w:trPr>
          <w:trHeight w:val="554"/>
          <w:jc w:val="center"/>
        </w:trPr>
        <w:tc>
          <w:tcPr>
            <w:tcW w:w="593" w:type="dxa"/>
            <w:vAlign w:val="center"/>
          </w:tcPr>
          <w:p w14:paraId="1AF3243A" w14:textId="77777777" w:rsidR="003435D0" w:rsidRDefault="003435D0" w:rsidP="00557B28">
            <w:pPr>
              <w:jc w:val="center"/>
              <w:rPr>
                <w:rFonts w:ascii="宋体" w:hAnsi="宋体"/>
                <w:sz w:val="24"/>
              </w:rPr>
            </w:pPr>
          </w:p>
        </w:tc>
        <w:tc>
          <w:tcPr>
            <w:tcW w:w="1650" w:type="dxa"/>
            <w:vAlign w:val="center"/>
          </w:tcPr>
          <w:p w14:paraId="7CC18F65" w14:textId="77777777" w:rsidR="003435D0" w:rsidRDefault="003435D0" w:rsidP="00557B28">
            <w:pPr>
              <w:jc w:val="center"/>
              <w:rPr>
                <w:rFonts w:ascii="宋体" w:hAnsi="宋体"/>
                <w:sz w:val="24"/>
              </w:rPr>
            </w:pPr>
          </w:p>
        </w:tc>
        <w:tc>
          <w:tcPr>
            <w:tcW w:w="1161" w:type="dxa"/>
            <w:vAlign w:val="center"/>
          </w:tcPr>
          <w:p w14:paraId="28A71D17"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2E13B786"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4574640D" w14:textId="77777777" w:rsidR="003435D0" w:rsidRDefault="003435D0" w:rsidP="00557B28">
            <w:pPr>
              <w:jc w:val="center"/>
              <w:rPr>
                <w:rFonts w:ascii="宋体" w:hAnsi="宋体"/>
                <w:sz w:val="24"/>
              </w:rPr>
            </w:pPr>
          </w:p>
        </w:tc>
        <w:tc>
          <w:tcPr>
            <w:tcW w:w="991" w:type="dxa"/>
            <w:vAlign w:val="center"/>
          </w:tcPr>
          <w:p w14:paraId="1D2F0E6E" w14:textId="77777777" w:rsidR="003435D0" w:rsidRDefault="003435D0" w:rsidP="00557B28">
            <w:pPr>
              <w:jc w:val="center"/>
              <w:rPr>
                <w:rFonts w:ascii="宋体" w:hAnsi="宋体"/>
                <w:sz w:val="24"/>
              </w:rPr>
            </w:pPr>
          </w:p>
        </w:tc>
        <w:tc>
          <w:tcPr>
            <w:tcW w:w="1134" w:type="dxa"/>
            <w:vAlign w:val="center"/>
          </w:tcPr>
          <w:p w14:paraId="31496548" w14:textId="77777777" w:rsidR="003435D0" w:rsidRDefault="003435D0" w:rsidP="00557B28">
            <w:pPr>
              <w:jc w:val="center"/>
              <w:rPr>
                <w:rFonts w:ascii="宋体" w:hAnsi="宋体"/>
                <w:sz w:val="24"/>
              </w:rPr>
            </w:pPr>
          </w:p>
        </w:tc>
        <w:tc>
          <w:tcPr>
            <w:tcW w:w="849" w:type="dxa"/>
            <w:vAlign w:val="center"/>
          </w:tcPr>
          <w:p w14:paraId="67BF5465" w14:textId="77777777" w:rsidR="003435D0" w:rsidRDefault="003435D0" w:rsidP="00557B28">
            <w:pPr>
              <w:jc w:val="center"/>
              <w:rPr>
                <w:rFonts w:ascii="宋体" w:hAnsi="宋体"/>
                <w:sz w:val="24"/>
              </w:rPr>
            </w:pPr>
          </w:p>
        </w:tc>
      </w:tr>
      <w:tr w:rsidR="003435D0" w14:paraId="0E986C61" w14:textId="77777777" w:rsidTr="00557B28">
        <w:trPr>
          <w:trHeight w:val="554"/>
          <w:jc w:val="center"/>
        </w:trPr>
        <w:tc>
          <w:tcPr>
            <w:tcW w:w="593" w:type="dxa"/>
            <w:vAlign w:val="center"/>
          </w:tcPr>
          <w:p w14:paraId="7FDC3CF6" w14:textId="77777777" w:rsidR="003435D0" w:rsidRDefault="003435D0" w:rsidP="00557B28">
            <w:pPr>
              <w:jc w:val="center"/>
              <w:rPr>
                <w:rFonts w:ascii="宋体" w:hAnsi="宋体"/>
                <w:sz w:val="24"/>
              </w:rPr>
            </w:pPr>
          </w:p>
        </w:tc>
        <w:tc>
          <w:tcPr>
            <w:tcW w:w="1650" w:type="dxa"/>
            <w:vAlign w:val="center"/>
          </w:tcPr>
          <w:p w14:paraId="3F1B9AF5" w14:textId="77777777" w:rsidR="003435D0" w:rsidRDefault="003435D0" w:rsidP="00557B28">
            <w:pPr>
              <w:jc w:val="center"/>
              <w:rPr>
                <w:rFonts w:ascii="宋体" w:hAnsi="宋体"/>
                <w:sz w:val="24"/>
              </w:rPr>
            </w:pPr>
          </w:p>
        </w:tc>
        <w:tc>
          <w:tcPr>
            <w:tcW w:w="1161" w:type="dxa"/>
            <w:vAlign w:val="center"/>
          </w:tcPr>
          <w:p w14:paraId="211490EF"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2D08D1D4"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466683EA" w14:textId="77777777" w:rsidR="003435D0" w:rsidRDefault="003435D0" w:rsidP="00557B28">
            <w:pPr>
              <w:jc w:val="center"/>
              <w:rPr>
                <w:rFonts w:ascii="宋体" w:hAnsi="宋体"/>
                <w:sz w:val="24"/>
              </w:rPr>
            </w:pPr>
          </w:p>
        </w:tc>
        <w:tc>
          <w:tcPr>
            <w:tcW w:w="991" w:type="dxa"/>
            <w:vAlign w:val="center"/>
          </w:tcPr>
          <w:p w14:paraId="65DF6FF0" w14:textId="77777777" w:rsidR="003435D0" w:rsidRDefault="003435D0" w:rsidP="00557B28">
            <w:pPr>
              <w:jc w:val="center"/>
              <w:rPr>
                <w:rFonts w:ascii="宋体" w:hAnsi="宋体"/>
                <w:sz w:val="24"/>
              </w:rPr>
            </w:pPr>
          </w:p>
        </w:tc>
        <w:tc>
          <w:tcPr>
            <w:tcW w:w="1134" w:type="dxa"/>
            <w:vAlign w:val="center"/>
          </w:tcPr>
          <w:p w14:paraId="47D6326A" w14:textId="77777777" w:rsidR="003435D0" w:rsidRDefault="003435D0" w:rsidP="00557B28">
            <w:pPr>
              <w:jc w:val="center"/>
              <w:rPr>
                <w:rFonts w:ascii="宋体" w:hAnsi="宋体"/>
                <w:sz w:val="24"/>
              </w:rPr>
            </w:pPr>
          </w:p>
        </w:tc>
        <w:tc>
          <w:tcPr>
            <w:tcW w:w="849" w:type="dxa"/>
            <w:vAlign w:val="center"/>
          </w:tcPr>
          <w:p w14:paraId="7F58D961" w14:textId="77777777" w:rsidR="003435D0" w:rsidRDefault="003435D0" w:rsidP="00557B28">
            <w:pPr>
              <w:jc w:val="center"/>
              <w:rPr>
                <w:rFonts w:ascii="宋体" w:hAnsi="宋体"/>
                <w:sz w:val="24"/>
              </w:rPr>
            </w:pPr>
          </w:p>
        </w:tc>
      </w:tr>
      <w:tr w:rsidR="003435D0" w14:paraId="79420013" w14:textId="77777777" w:rsidTr="00557B28">
        <w:trPr>
          <w:trHeight w:val="554"/>
          <w:jc w:val="center"/>
        </w:trPr>
        <w:tc>
          <w:tcPr>
            <w:tcW w:w="593" w:type="dxa"/>
            <w:vAlign w:val="center"/>
          </w:tcPr>
          <w:p w14:paraId="08828EBF" w14:textId="77777777" w:rsidR="003435D0" w:rsidRDefault="003435D0" w:rsidP="00557B28">
            <w:pPr>
              <w:jc w:val="center"/>
              <w:rPr>
                <w:rFonts w:ascii="宋体" w:hAnsi="宋体"/>
                <w:sz w:val="24"/>
              </w:rPr>
            </w:pPr>
          </w:p>
        </w:tc>
        <w:tc>
          <w:tcPr>
            <w:tcW w:w="1650" w:type="dxa"/>
            <w:vAlign w:val="center"/>
          </w:tcPr>
          <w:p w14:paraId="13AAF022" w14:textId="77777777" w:rsidR="003435D0" w:rsidRDefault="003435D0" w:rsidP="00557B28">
            <w:pPr>
              <w:jc w:val="center"/>
              <w:rPr>
                <w:rFonts w:ascii="宋体" w:hAnsi="宋体"/>
                <w:sz w:val="24"/>
              </w:rPr>
            </w:pPr>
          </w:p>
        </w:tc>
        <w:tc>
          <w:tcPr>
            <w:tcW w:w="1161" w:type="dxa"/>
            <w:vAlign w:val="center"/>
          </w:tcPr>
          <w:p w14:paraId="1FCB0B6A"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4B81AACA"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4881D396" w14:textId="77777777" w:rsidR="003435D0" w:rsidRDefault="003435D0" w:rsidP="00557B28">
            <w:pPr>
              <w:jc w:val="center"/>
              <w:rPr>
                <w:rFonts w:ascii="宋体" w:hAnsi="宋体"/>
                <w:sz w:val="24"/>
              </w:rPr>
            </w:pPr>
          </w:p>
        </w:tc>
        <w:tc>
          <w:tcPr>
            <w:tcW w:w="991" w:type="dxa"/>
            <w:vAlign w:val="center"/>
          </w:tcPr>
          <w:p w14:paraId="379EF0EB" w14:textId="77777777" w:rsidR="003435D0" w:rsidRDefault="003435D0" w:rsidP="00557B28">
            <w:pPr>
              <w:jc w:val="center"/>
              <w:rPr>
                <w:rFonts w:ascii="宋体" w:hAnsi="宋体"/>
                <w:sz w:val="24"/>
              </w:rPr>
            </w:pPr>
          </w:p>
        </w:tc>
        <w:tc>
          <w:tcPr>
            <w:tcW w:w="1134" w:type="dxa"/>
            <w:vAlign w:val="center"/>
          </w:tcPr>
          <w:p w14:paraId="678D2F86" w14:textId="77777777" w:rsidR="003435D0" w:rsidRDefault="003435D0" w:rsidP="00557B28">
            <w:pPr>
              <w:jc w:val="center"/>
              <w:rPr>
                <w:rFonts w:ascii="宋体" w:hAnsi="宋体"/>
                <w:sz w:val="24"/>
              </w:rPr>
            </w:pPr>
          </w:p>
        </w:tc>
        <w:tc>
          <w:tcPr>
            <w:tcW w:w="849" w:type="dxa"/>
            <w:vAlign w:val="center"/>
          </w:tcPr>
          <w:p w14:paraId="2E6524D0" w14:textId="77777777" w:rsidR="003435D0" w:rsidRDefault="003435D0" w:rsidP="00557B28">
            <w:pPr>
              <w:jc w:val="center"/>
              <w:rPr>
                <w:rFonts w:ascii="宋体" w:hAnsi="宋体"/>
                <w:sz w:val="24"/>
              </w:rPr>
            </w:pPr>
          </w:p>
        </w:tc>
      </w:tr>
      <w:tr w:rsidR="003435D0" w14:paraId="4A9A73EA" w14:textId="77777777" w:rsidTr="00557B28">
        <w:trPr>
          <w:trHeight w:val="554"/>
          <w:jc w:val="center"/>
        </w:trPr>
        <w:tc>
          <w:tcPr>
            <w:tcW w:w="593" w:type="dxa"/>
            <w:vAlign w:val="center"/>
          </w:tcPr>
          <w:p w14:paraId="7409C1CD" w14:textId="77777777" w:rsidR="003435D0" w:rsidRDefault="003435D0" w:rsidP="00557B28">
            <w:pPr>
              <w:jc w:val="center"/>
              <w:rPr>
                <w:rFonts w:ascii="宋体" w:hAnsi="宋体"/>
                <w:sz w:val="24"/>
              </w:rPr>
            </w:pPr>
          </w:p>
        </w:tc>
        <w:tc>
          <w:tcPr>
            <w:tcW w:w="1650" w:type="dxa"/>
            <w:vAlign w:val="center"/>
          </w:tcPr>
          <w:p w14:paraId="355CBAB4" w14:textId="77777777" w:rsidR="003435D0" w:rsidRDefault="003435D0" w:rsidP="00557B28">
            <w:pPr>
              <w:jc w:val="center"/>
              <w:rPr>
                <w:rFonts w:ascii="宋体" w:hAnsi="宋体"/>
                <w:sz w:val="24"/>
              </w:rPr>
            </w:pPr>
          </w:p>
        </w:tc>
        <w:tc>
          <w:tcPr>
            <w:tcW w:w="1161" w:type="dxa"/>
            <w:vAlign w:val="center"/>
          </w:tcPr>
          <w:p w14:paraId="41734E27"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7F8A01EF"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6C7930DF" w14:textId="77777777" w:rsidR="003435D0" w:rsidRDefault="003435D0" w:rsidP="00557B28">
            <w:pPr>
              <w:jc w:val="center"/>
              <w:rPr>
                <w:rFonts w:ascii="宋体" w:hAnsi="宋体"/>
                <w:sz w:val="24"/>
              </w:rPr>
            </w:pPr>
          </w:p>
        </w:tc>
        <w:tc>
          <w:tcPr>
            <w:tcW w:w="991" w:type="dxa"/>
            <w:vAlign w:val="center"/>
          </w:tcPr>
          <w:p w14:paraId="0054CF61" w14:textId="77777777" w:rsidR="003435D0" w:rsidRDefault="003435D0" w:rsidP="00557B28">
            <w:pPr>
              <w:jc w:val="center"/>
              <w:rPr>
                <w:rFonts w:ascii="宋体" w:hAnsi="宋体"/>
                <w:sz w:val="24"/>
              </w:rPr>
            </w:pPr>
          </w:p>
        </w:tc>
        <w:tc>
          <w:tcPr>
            <w:tcW w:w="1134" w:type="dxa"/>
            <w:vAlign w:val="center"/>
          </w:tcPr>
          <w:p w14:paraId="50A47329" w14:textId="77777777" w:rsidR="003435D0" w:rsidRDefault="003435D0" w:rsidP="00557B28">
            <w:pPr>
              <w:jc w:val="center"/>
              <w:rPr>
                <w:rFonts w:ascii="宋体" w:hAnsi="宋体"/>
                <w:sz w:val="24"/>
              </w:rPr>
            </w:pPr>
          </w:p>
        </w:tc>
        <w:tc>
          <w:tcPr>
            <w:tcW w:w="849" w:type="dxa"/>
            <w:vAlign w:val="center"/>
          </w:tcPr>
          <w:p w14:paraId="4FE2CB34" w14:textId="77777777" w:rsidR="003435D0" w:rsidRDefault="003435D0" w:rsidP="00557B28">
            <w:pPr>
              <w:jc w:val="center"/>
              <w:rPr>
                <w:rFonts w:ascii="宋体" w:hAnsi="宋体"/>
                <w:sz w:val="24"/>
              </w:rPr>
            </w:pPr>
          </w:p>
        </w:tc>
      </w:tr>
      <w:tr w:rsidR="003435D0" w14:paraId="407595AC" w14:textId="77777777" w:rsidTr="00557B28">
        <w:trPr>
          <w:trHeight w:val="554"/>
          <w:jc w:val="center"/>
        </w:trPr>
        <w:tc>
          <w:tcPr>
            <w:tcW w:w="593" w:type="dxa"/>
            <w:vAlign w:val="center"/>
          </w:tcPr>
          <w:p w14:paraId="225DB2AC" w14:textId="77777777" w:rsidR="003435D0" w:rsidRDefault="003435D0" w:rsidP="00557B28">
            <w:pPr>
              <w:jc w:val="center"/>
              <w:rPr>
                <w:rFonts w:ascii="宋体" w:hAnsi="宋体"/>
                <w:sz w:val="24"/>
              </w:rPr>
            </w:pPr>
          </w:p>
        </w:tc>
        <w:tc>
          <w:tcPr>
            <w:tcW w:w="1650" w:type="dxa"/>
            <w:vAlign w:val="center"/>
          </w:tcPr>
          <w:p w14:paraId="7F9C4214" w14:textId="77777777" w:rsidR="003435D0" w:rsidRDefault="003435D0" w:rsidP="00557B28">
            <w:pPr>
              <w:jc w:val="center"/>
              <w:rPr>
                <w:rFonts w:ascii="宋体" w:hAnsi="宋体"/>
                <w:sz w:val="24"/>
              </w:rPr>
            </w:pPr>
          </w:p>
        </w:tc>
        <w:tc>
          <w:tcPr>
            <w:tcW w:w="1161" w:type="dxa"/>
            <w:vAlign w:val="center"/>
          </w:tcPr>
          <w:p w14:paraId="289FF20D"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1B15AF12"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29EA10EB" w14:textId="77777777" w:rsidR="003435D0" w:rsidRDefault="003435D0" w:rsidP="00557B28">
            <w:pPr>
              <w:jc w:val="center"/>
              <w:rPr>
                <w:rFonts w:ascii="宋体" w:hAnsi="宋体"/>
                <w:sz w:val="24"/>
              </w:rPr>
            </w:pPr>
          </w:p>
        </w:tc>
        <w:tc>
          <w:tcPr>
            <w:tcW w:w="991" w:type="dxa"/>
            <w:vAlign w:val="center"/>
          </w:tcPr>
          <w:p w14:paraId="1397D6E0" w14:textId="77777777" w:rsidR="003435D0" w:rsidRDefault="003435D0" w:rsidP="00557B28">
            <w:pPr>
              <w:jc w:val="center"/>
              <w:rPr>
                <w:rFonts w:ascii="宋体" w:hAnsi="宋体"/>
                <w:sz w:val="24"/>
              </w:rPr>
            </w:pPr>
          </w:p>
        </w:tc>
        <w:tc>
          <w:tcPr>
            <w:tcW w:w="1134" w:type="dxa"/>
            <w:vAlign w:val="center"/>
          </w:tcPr>
          <w:p w14:paraId="431AF823" w14:textId="77777777" w:rsidR="003435D0" w:rsidRDefault="003435D0" w:rsidP="00557B28">
            <w:pPr>
              <w:jc w:val="center"/>
              <w:rPr>
                <w:rFonts w:ascii="宋体" w:hAnsi="宋体"/>
                <w:sz w:val="24"/>
              </w:rPr>
            </w:pPr>
          </w:p>
        </w:tc>
        <w:tc>
          <w:tcPr>
            <w:tcW w:w="849" w:type="dxa"/>
            <w:vAlign w:val="center"/>
          </w:tcPr>
          <w:p w14:paraId="7CAE295B" w14:textId="77777777" w:rsidR="003435D0" w:rsidRDefault="003435D0" w:rsidP="00557B28">
            <w:pPr>
              <w:jc w:val="center"/>
              <w:rPr>
                <w:rFonts w:ascii="宋体" w:hAnsi="宋体"/>
                <w:sz w:val="24"/>
              </w:rPr>
            </w:pPr>
          </w:p>
        </w:tc>
      </w:tr>
      <w:tr w:rsidR="003435D0" w14:paraId="221DEA65" w14:textId="77777777" w:rsidTr="00557B28">
        <w:trPr>
          <w:trHeight w:val="554"/>
          <w:jc w:val="center"/>
        </w:trPr>
        <w:tc>
          <w:tcPr>
            <w:tcW w:w="593" w:type="dxa"/>
            <w:vAlign w:val="center"/>
          </w:tcPr>
          <w:p w14:paraId="79FBCD02" w14:textId="77777777" w:rsidR="003435D0" w:rsidRDefault="003435D0" w:rsidP="00557B28">
            <w:pPr>
              <w:jc w:val="center"/>
              <w:rPr>
                <w:rFonts w:ascii="宋体" w:hAnsi="宋体"/>
                <w:sz w:val="24"/>
              </w:rPr>
            </w:pPr>
          </w:p>
        </w:tc>
        <w:tc>
          <w:tcPr>
            <w:tcW w:w="1650" w:type="dxa"/>
            <w:vAlign w:val="center"/>
          </w:tcPr>
          <w:p w14:paraId="4BF4CAA6" w14:textId="77777777" w:rsidR="003435D0" w:rsidRDefault="003435D0" w:rsidP="00557B28">
            <w:pPr>
              <w:jc w:val="center"/>
              <w:rPr>
                <w:rFonts w:ascii="宋体" w:hAnsi="宋体"/>
                <w:sz w:val="24"/>
              </w:rPr>
            </w:pPr>
          </w:p>
        </w:tc>
        <w:tc>
          <w:tcPr>
            <w:tcW w:w="1161" w:type="dxa"/>
            <w:vAlign w:val="center"/>
          </w:tcPr>
          <w:p w14:paraId="090F2524"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25107999"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041599CF" w14:textId="77777777" w:rsidR="003435D0" w:rsidRDefault="003435D0" w:rsidP="00557B28">
            <w:pPr>
              <w:jc w:val="center"/>
              <w:rPr>
                <w:rFonts w:ascii="宋体" w:hAnsi="宋体"/>
                <w:sz w:val="24"/>
              </w:rPr>
            </w:pPr>
          </w:p>
        </w:tc>
        <w:tc>
          <w:tcPr>
            <w:tcW w:w="991" w:type="dxa"/>
            <w:vAlign w:val="center"/>
          </w:tcPr>
          <w:p w14:paraId="4BBA48A8" w14:textId="77777777" w:rsidR="003435D0" w:rsidRDefault="003435D0" w:rsidP="00557B28">
            <w:pPr>
              <w:jc w:val="center"/>
              <w:rPr>
                <w:rFonts w:ascii="宋体" w:hAnsi="宋体"/>
                <w:sz w:val="24"/>
              </w:rPr>
            </w:pPr>
          </w:p>
        </w:tc>
        <w:tc>
          <w:tcPr>
            <w:tcW w:w="1134" w:type="dxa"/>
            <w:vAlign w:val="center"/>
          </w:tcPr>
          <w:p w14:paraId="4482202F" w14:textId="77777777" w:rsidR="003435D0" w:rsidRDefault="003435D0" w:rsidP="00557B28">
            <w:pPr>
              <w:jc w:val="center"/>
              <w:rPr>
                <w:rFonts w:ascii="宋体" w:hAnsi="宋体"/>
                <w:sz w:val="24"/>
              </w:rPr>
            </w:pPr>
          </w:p>
        </w:tc>
        <w:tc>
          <w:tcPr>
            <w:tcW w:w="849" w:type="dxa"/>
            <w:vAlign w:val="center"/>
          </w:tcPr>
          <w:p w14:paraId="4F198C08" w14:textId="77777777" w:rsidR="003435D0" w:rsidRDefault="003435D0" w:rsidP="00557B28">
            <w:pPr>
              <w:jc w:val="center"/>
              <w:rPr>
                <w:rFonts w:ascii="宋体" w:hAnsi="宋体"/>
                <w:sz w:val="24"/>
              </w:rPr>
            </w:pPr>
          </w:p>
        </w:tc>
      </w:tr>
    </w:tbl>
    <w:p w14:paraId="70B5F636" w14:textId="77777777" w:rsidR="003435D0" w:rsidRDefault="003435D0" w:rsidP="003435D0">
      <w:pPr>
        <w:jc w:val="left"/>
        <w:rPr>
          <w:rFonts w:ascii="黑体" w:eastAsia="黑体" w:cs="黑体"/>
          <w:kern w:val="0"/>
          <w:sz w:val="28"/>
          <w:szCs w:val="28"/>
        </w:rPr>
      </w:pPr>
    </w:p>
    <w:p w14:paraId="0FB36770" w14:textId="77777777" w:rsidR="003435D0" w:rsidRDefault="003435D0" w:rsidP="003435D0">
      <w:pPr>
        <w:pStyle w:val="1"/>
        <w:spacing w:line="240" w:lineRule="auto"/>
        <w:jc w:val="center"/>
        <w:rPr>
          <w:sz w:val="28"/>
          <w:szCs w:val="28"/>
        </w:rPr>
        <w:sectPr w:rsidR="003435D0">
          <w:pgSz w:w="11906" w:h="16838"/>
          <w:pgMar w:top="1418" w:right="1134" w:bottom="1134" w:left="1134" w:header="851" w:footer="737" w:gutter="284"/>
          <w:paperSrc w:first="7" w:other="7"/>
          <w:cols w:space="720"/>
          <w:docGrid w:linePitch="312"/>
        </w:sectPr>
      </w:pPr>
      <w:bookmarkStart w:id="53" w:name="_Toc299719326"/>
      <w:bookmarkStart w:id="54" w:name="_Toc299719475"/>
    </w:p>
    <w:p w14:paraId="7093E3DD" w14:textId="77777777" w:rsidR="003435D0" w:rsidRPr="00BA4232" w:rsidRDefault="003435D0" w:rsidP="00BA4232">
      <w:pPr>
        <w:pStyle w:val="12"/>
        <w:spacing w:before="0" w:after="0" w:line="460" w:lineRule="exact"/>
        <w:ind w:left="2" w:firstLineChars="466" w:firstLine="1310"/>
        <w:outlineLvl w:val="0"/>
        <w:rPr>
          <w:bCs w:val="0"/>
        </w:rPr>
      </w:pPr>
      <w:bookmarkStart w:id="55" w:name="_Toc334616169"/>
      <w:bookmarkStart w:id="56" w:name="_Toc391046329"/>
      <w:r w:rsidRPr="00BA4232">
        <w:rPr>
          <w:rFonts w:hint="eastAsia"/>
          <w:bCs w:val="0"/>
        </w:rPr>
        <w:lastRenderedPageBreak/>
        <w:t>表3.14 项目变更申请表</w:t>
      </w:r>
      <w:bookmarkEnd w:id="53"/>
      <w:bookmarkEnd w:id="54"/>
      <w:bookmarkEnd w:id="55"/>
      <w:bookmarkEnd w:id="5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3420"/>
        <w:gridCol w:w="1613"/>
        <w:gridCol w:w="2400"/>
      </w:tblGrid>
      <w:tr w:rsidR="003435D0" w14:paraId="042F8652" w14:textId="77777777" w:rsidTr="00557B28">
        <w:trPr>
          <w:trHeight w:val="510"/>
        </w:trPr>
        <w:tc>
          <w:tcPr>
            <w:tcW w:w="1980" w:type="dxa"/>
            <w:vAlign w:val="center"/>
          </w:tcPr>
          <w:p w14:paraId="74998D9E" w14:textId="77777777" w:rsidR="003435D0" w:rsidRDefault="003435D0" w:rsidP="00557B28">
            <w:pPr>
              <w:jc w:val="center"/>
              <w:rPr>
                <w:rFonts w:ascii="宋体" w:hAnsi="宋体"/>
                <w:sz w:val="24"/>
              </w:rPr>
            </w:pPr>
            <w:r>
              <w:rPr>
                <w:rFonts w:ascii="宋体" w:hAnsi="宋体" w:hint="eastAsia"/>
                <w:sz w:val="24"/>
              </w:rPr>
              <w:t>变更名称</w:t>
            </w:r>
          </w:p>
        </w:tc>
        <w:tc>
          <w:tcPr>
            <w:tcW w:w="7433" w:type="dxa"/>
            <w:gridSpan w:val="3"/>
            <w:vAlign w:val="center"/>
          </w:tcPr>
          <w:p w14:paraId="41DADBD0" w14:textId="77777777" w:rsidR="003435D0" w:rsidRDefault="003435D0" w:rsidP="00557B28">
            <w:pPr>
              <w:jc w:val="center"/>
              <w:rPr>
                <w:rFonts w:ascii="宋体" w:hAnsi="宋体"/>
                <w:sz w:val="24"/>
              </w:rPr>
            </w:pPr>
          </w:p>
        </w:tc>
      </w:tr>
      <w:tr w:rsidR="003435D0" w14:paraId="084CD9F4" w14:textId="77777777" w:rsidTr="00557B28">
        <w:trPr>
          <w:trHeight w:val="510"/>
        </w:trPr>
        <w:tc>
          <w:tcPr>
            <w:tcW w:w="1980" w:type="dxa"/>
            <w:vAlign w:val="center"/>
          </w:tcPr>
          <w:p w14:paraId="2E409D68" w14:textId="77777777" w:rsidR="003435D0" w:rsidRDefault="003435D0" w:rsidP="00557B28">
            <w:pPr>
              <w:jc w:val="center"/>
              <w:rPr>
                <w:rFonts w:ascii="宋体" w:hAnsi="宋体"/>
                <w:sz w:val="24"/>
              </w:rPr>
            </w:pPr>
            <w:r>
              <w:rPr>
                <w:rFonts w:ascii="宋体" w:hAnsi="宋体" w:hint="eastAsia"/>
                <w:sz w:val="24"/>
              </w:rPr>
              <w:t>申请人名称</w:t>
            </w:r>
          </w:p>
        </w:tc>
        <w:tc>
          <w:tcPr>
            <w:tcW w:w="3420" w:type="dxa"/>
            <w:vAlign w:val="center"/>
          </w:tcPr>
          <w:p w14:paraId="7FE3594C" w14:textId="77777777" w:rsidR="003435D0" w:rsidRDefault="003435D0" w:rsidP="00557B28">
            <w:pPr>
              <w:jc w:val="center"/>
              <w:rPr>
                <w:rFonts w:ascii="宋体" w:hAnsi="宋体"/>
                <w:sz w:val="24"/>
              </w:rPr>
            </w:pPr>
          </w:p>
        </w:tc>
        <w:tc>
          <w:tcPr>
            <w:tcW w:w="1613" w:type="dxa"/>
            <w:vAlign w:val="center"/>
          </w:tcPr>
          <w:p w14:paraId="4FE5B37E" w14:textId="77777777" w:rsidR="003435D0" w:rsidRDefault="003435D0" w:rsidP="00557B28">
            <w:pPr>
              <w:jc w:val="center"/>
              <w:rPr>
                <w:rFonts w:ascii="宋体" w:hAnsi="宋体"/>
                <w:sz w:val="24"/>
              </w:rPr>
            </w:pPr>
            <w:r>
              <w:rPr>
                <w:rFonts w:ascii="宋体" w:hAnsi="宋体" w:hint="eastAsia"/>
                <w:sz w:val="24"/>
              </w:rPr>
              <w:t>日期</w:t>
            </w:r>
          </w:p>
        </w:tc>
        <w:tc>
          <w:tcPr>
            <w:tcW w:w="2400" w:type="dxa"/>
            <w:vAlign w:val="center"/>
          </w:tcPr>
          <w:p w14:paraId="3A23BE6B" w14:textId="77777777" w:rsidR="003435D0" w:rsidRDefault="003435D0" w:rsidP="00557B28">
            <w:pPr>
              <w:jc w:val="center"/>
              <w:rPr>
                <w:rFonts w:ascii="宋体" w:hAnsi="宋体"/>
                <w:sz w:val="24"/>
              </w:rPr>
            </w:pPr>
          </w:p>
        </w:tc>
      </w:tr>
      <w:tr w:rsidR="003435D0" w14:paraId="5BB4C16E" w14:textId="77777777" w:rsidTr="00557B28">
        <w:trPr>
          <w:trHeight w:val="3056"/>
        </w:trPr>
        <w:tc>
          <w:tcPr>
            <w:tcW w:w="9413" w:type="dxa"/>
            <w:gridSpan w:val="4"/>
          </w:tcPr>
          <w:p w14:paraId="07521945" w14:textId="77777777" w:rsidR="003435D0" w:rsidRDefault="003435D0" w:rsidP="009D7577">
            <w:pPr>
              <w:spacing w:beforeLines="25" w:before="60"/>
              <w:rPr>
                <w:rFonts w:ascii="宋体" w:hAnsi="宋体"/>
                <w:sz w:val="24"/>
              </w:rPr>
            </w:pPr>
            <w:r>
              <w:rPr>
                <w:rFonts w:ascii="宋体" w:hAnsi="宋体" w:hint="eastAsia"/>
                <w:sz w:val="24"/>
              </w:rPr>
              <w:t>变更说明及其技术依据：</w:t>
            </w:r>
          </w:p>
          <w:p w14:paraId="73A0254F" w14:textId="77777777" w:rsidR="003435D0" w:rsidRDefault="003435D0" w:rsidP="00557B28">
            <w:pPr>
              <w:rPr>
                <w:rFonts w:ascii="宋体" w:hAnsi="宋体"/>
                <w:sz w:val="24"/>
              </w:rPr>
            </w:pPr>
          </w:p>
          <w:p w14:paraId="61C43F35" w14:textId="77777777" w:rsidR="003435D0" w:rsidRDefault="003435D0" w:rsidP="00557B28">
            <w:pPr>
              <w:rPr>
                <w:rFonts w:ascii="宋体" w:hAnsi="宋体"/>
                <w:sz w:val="24"/>
              </w:rPr>
            </w:pPr>
          </w:p>
          <w:p w14:paraId="40B9C9AB" w14:textId="77777777" w:rsidR="003435D0" w:rsidRDefault="003435D0" w:rsidP="00557B28">
            <w:pPr>
              <w:rPr>
                <w:rFonts w:ascii="宋体" w:hAnsi="宋体"/>
                <w:sz w:val="24"/>
              </w:rPr>
            </w:pPr>
          </w:p>
          <w:p w14:paraId="327A70CD" w14:textId="77777777" w:rsidR="003435D0" w:rsidRDefault="003435D0" w:rsidP="00557B28">
            <w:pPr>
              <w:rPr>
                <w:rFonts w:ascii="宋体" w:hAnsi="宋体"/>
                <w:sz w:val="24"/>
              </w:rPr>
            </w:pPr>
          </w:p>
          <w:p w14:paraId="1E462D7C" w14:textId="77777777" w:rsidR="003435D0" w:rsidRDefault="003435D0" w:rsidP="00557B28">
            <w:pPr>
              <w:rPr>
                <w:rFonts w:ascii="宋体" w:hAnsi="宋体"/>
                <w:sz w:val="24"/>
              </w:rPr>
            </w:pPr>
          </w:p>
          <w:p w14:paraId="054BACB1" w14:textId="77777777" w:rsidR="003435D0" w:rsidRDefault="003435D0" w:rsidP="00557B28">
            <w:pPr>
              <w:rPr>
                <w:rFonts w:ascii="宋体" w:hAnsi="宋体"/>
                <w:sz w:val="24"/>
              </w:rPr>
            </w:pPr>
          </w:p>
          <w:p w14:paraId="432CB015" w14:textId="77777777" w:rsidR="003435D0" w:rsidRDefault="003435D0" w:rsidP="00557B28">
            <w:pPr>
              <w:rPr>
                <w:rFonts w:ascii="宋体" w:hAnsi="宋体"/>
                <w:sz w:val="24"/>
              </w:rPr>
            </w:pPr>
          </w:p>
          <w:p w14:paraId="246BEECC" w14:textId="77777777" w:rsidR="003435D0" w:rsidRDefault="003435D0" w:rsidP="00557B28">
            <w:pPr>
              <w:rPr>
                <w:rFonts w:ascii="宋体" w:hAnsi="宋体"/>
                <w:sz w:val="24"/>
              </w:rPr>
            </w:pPr>
          </w:p>
        </w:tc>
      </w:tr>
      <w:tr w:rsidR="003435D0" w14:paraId="7626A5CF" w14:textId="77777777" w:rsidTr="005003D7">
        <w:trPr>
          <w:trHeight w:val="1470"/>
        </w:trPr>
        <w:tc>
          <w:tcPr>
            <w:tcW w:w="9413" w:type="dxa"/>
            <w:gridSpan w:val="4"/>
          </w:tcPr>
          <w:p w14:paraId="406D7114" w14:textId="77777777" w:rsidR="003435D0" w:rsidRDefault="003435D0" w:rsidP="009D7577">
            <w:pPr>
              <w:spacing w:beforeLines="25" w:before="60"/>
              <w:rPr>
                <w:rFonts w:ascii="宋体" w:hAnsi="宋体"/>
                <w:sz w:val="24"/>
              </w:rPr>
            </w:pPr>
            <w:r>
              <w:rPr>
                <w:rFonts w:ascii="宋体" w:hAnsi="宋体" w:hint="eastAsia"/>
                <w:sz w:val="24"/>
              </w:rPr>
              <w:t>风险分析情况：</w:t>
            </w:r>
          </w:p>
          <w:p w14:paraId="4197D71F" w14:textId="77777777" w:rsidR="003435D0" w:rsidRDefault="003435D0" w:rsidP="00557B28">
            <w:pPr>
              <w:rPr>
                <w:rFonts w:ascii="宋体" w:hAnsi="宋体"/>
                <w:sz w:val="24"/>
              </w:rPr>
            </w:pPr>
          </w:p>
          <w:p w14:paraId="79248558" w14:textId="77777777" w:rsidR="003435D0" w:rsidRDefault="003435D0" w:rsidP="00557B28">
            <w:pPr>
              <w:rPr>
                <w:rFonts w:ascii="宋体" w:hAnsi="宋体"/>
                <w:sz w:val="24"/>
              </w:rPr>
            </w:pPr>
          </w:p>
          <w:p w14:paraId="091C6CF2" w14:textId="77777777" w:rsidR="003435D0" w:rsidRDefault="003435D0" w:rsidP="00557B28">
            <w:pPr>
              <w:rPr>
                <w:rFonts w:ascii="宋体" w:hAnsi="宋体"/>
                <w:sz w:val="24"/>
              </w:rPr>
            </w:pPr>
          </w:p>
          <w:p w14:paraId="228C29A7" w14:textId="77777777" w:rsidR="003435D0" w:rsidRDefault="003435D0" w:rsidP="00557B28">
            <w:pPr>
              <w:rPr>
                <w:rFonts w:ascii="宋体" w:hAnsi="宋体"/>
                <w:sz w:val="24"/>
              </w:rPr>
            </w:pPr>
          </w:p>
        </w:tc>
      </w:tr>
      <w:tr w:rsidR="005003D7" w14:paraId="11F747FA" w14:textId="77777777" w:rsidTr="00557B28">
        <w:trPr>
          <w:trHeight w:val="1950"/>
        </w:trPr>
        <w:tc>
          <w:tcPr>
            <w:tcW w:w="9413" w:type="dxa"/>
            <w:gridSpan w:val="4"/>
          </w:tcPr>
          <w:p w14:paraId="43B3F49A" w14:textId="77777777" w:rsidR="005003D7" w:rsidRDefault="005003D7" w:rsidP="009D7577">
            <w:pPr>
              <w:spacing w:beforeLines="25" w:before="60"/>
              <w:rPr>
                <w:rFonts w:ascii="宋体" w:hAnsi="宋体"/>
                <w:sz w:val="24"/>
              </w:rPr>
            </w:pPr>
            <w:r w:rsidRPr="005003D7">
              <w:rPr>
                <w:rFonts w:ascii="宋体" w:hAnsi="宋体" w:hint="eastAsia"/>
                <w:sz w:val="24"/>
              </w:rPr>
              <w:t>变更风险的控制措施</w:t>
            </w:r>
            <w:r>
              <w:rPr>
                <w:rFonts w:ascii="宋体" w:hAnsi="宋体" w:hint="eastAsia"/>
                <w:sz w:val="24"/>
              </w:rPr>
              <w:t>：</w:t>
            </w:r>
          </w:p>
          <w:p w14:paraId="69BBA244" w14:textId="77777777" w:rsidR="005003D7" w:rsidRDefault="005003D7" w:rsidP="00557B28">
            <w:pPr>
              <w:rPr>
                <w:rFonts w:ascii="宋体" w:hAnsi="宋体"/>
                <w:sz w:val="24"/>
              </w:rPr>
            </w:pPr>
          </w:p>
          <w:p w14:paraId="5E4D013D" w14:textId="77777777" w:rsidR="005003D7" w:rsidRDefault="005003D7" w:rsidP="00557B28">
            <w:pPr>
              <w:rPr>
                <w:rFonts w:ascii="宋体" w:hAnsi="宋体"/>
                <w:sz w:val="24"/>
              </w:rPr>
            </w:pPr>
          </w:p>
          <w:p w14:paraId="4B3568A3" w14:textId="77777777" w:rsidR="005003D7" w:rsidRPr="005003D7" w:rsidRDefault="005003D7" w:rsidP="00557B28">
            <w:pPr>
              <w:rPr>
                <w:rFonts w:ascii="宋体" w:hAnsi="宋体"/>
                <w:sz w:val="24"/>
              </w:rPr>
            </w:pPr>
          </w:p>
          <w:p w14:paraId="5AFC0922" w14:textId="77777777" w:rsidR="005003D7" w:rsidRDefault="005003D7" w:rsidP="00557B28">
            <w:pPr>
              <w:rPr>
                <w:rFonts w:ascii="宋体" w:hAnsi="宋体"/>
                <w:sz w:val="24"/>
              </w:rPr>
            </w:pPr>
          </w:p>
        </w:tc>
      </w:tr>
      <w:tr w:rsidR="003435D0" w14:paraId="14D9B6DC" w14:textId="77777777" w:rsidTr="00557B28">
        <w:trPr>
          <w:trHeight w:val="2070"/>
        </w:trPr>
        <w:tc>
          <w:tcPr>
            <w:tcW w:w="9413" w:type="dxa"/>
            <w:gridSpan w:val="4"/>
          </w:tcPr>
          <w:p w14:paraId="56910781" w14:textId="77777777" w:rsidR="003435D0" w:rsidRDefault="003435D0" w:rsidP="009D7577">
            <w:pPr>
              <w:spacing w:beforeLines="25" w:before="60"/>
              <w:rPr>
                <w:rFonts w:ascii="宋体" w:hAnsi="宋体"/>
                <w:sz w:val="24"/>
              </w:rPr>
            </w:pPr>
            <w:r>
              <w:rPr>
                <w:rFonts w:ascii="宋体" w:hAnsi="宋体" w:hint="eastAsia"/>
                <w:sz w:val="24"/>
              </w:rPr>
              <w:t>审批领导意见：</w:t>
            </w:r>
          </w:p>
        </w:tc>
      </w:tr>
      <w:tr w:rsidR="003435D0" w14:paraId="25B9875C" w14:textId="77777777" w:rsidTr="00557B28">
        <w:trPr>
          <w:trHeight w:val="3122"/>
        </w:trPr>
        <w:tc>
          <w:tcPr>
            <w:tcW w:w="9413" w:type="dxa"/>
            <w:gridSpan w:val="4"/>
          </w:tcPr>
          <w:p w14:paraId="7F48C4F9" w14:textId="77777777" w:rsidR="003435D0" w:rsidRDefault="003435D0" w:rsidP="009D7577">
            <w:pPr>
              <w:spacing w:beforeLines="25" w:before="60"/>
              <w:rPr>
                <w:rFonts w:ascii="宋体" w:hAnsi="宋体"/>
                <w:sz w:val="24"/>
              </w:rPr>
            </w:pPr>
            <w:r>
              <w:rPr>
                <w:rFonts w:ascii="宋体" w:hAnsi="宋体" w:hint="eastAsia"/>
                <w:sz w:val="24"/>
              </w:rPr>
              <w:t>领导签字：</w:t>
            </w:r>
          </w:p>
        </w:tc>
      </w:tr>
    </w:tbl>
    <w:p w14:paraId="598A947C" w14:textId="77777777" w:rsidR="003435D0" w:rsidRDefault="003435D0" w:rsidP="003435D0">
      <w:pPr>
        <w:jc w:val="center"/>
        <w:rPr>
          <w:b/>
          <w:sz w:val="28"/>
          <w:szCs w:val="28"/>
        </w:rPr>
      </w:pPr>
    </w:p>
    <w:p w14:paraId="346F3E80" w14:textId="77777777" w:rsidR="003435D0" w:rsidRDefault="003435D0" w:rsidP="003435D0">
      <w:pPr>
        <w:pStyle w:val="1"/>
        <w:spacing w:line="240" w:lineRule="auto"/>
        <w:jc w:val="center"/>
        <w:rPr>
          <w:sz w:val="28"/>
          <w:szCs w:val="28"/>
        </w:rPr>
        <w:sectPr w:rsidR="003435D0" w:rsidSect="0011078A">
          <w:type w:val="nextColumn"/>
          <w:pgSz w:w="11906" w:h="16838"/>
          <w:pgMar w:top="851" w:right="1134" w:bottom="851" w:left="1134" w:header="851" w:footer="624" w:gutter="284"/>
          <w:paperSrc w:first="7" w:other="7"/>
          <w:cols w:space="720"/>
          <w:docGrid w:linePitch="312"/>
        </w:sectPr>
      </w:pPr>
      <w:bookmarkStart w:id="57" w:name="_Toc299719327"/>
      <w:bookmarkStart w:id="58" w:name="_Toc299719476"/>
    </w:p>
    <w:p w14:paraId="2ABD8C18" w14:textId="77777777" w:rsidR="003435D0" w:rsidRPr="00BA4232" w:rsidRDefault="003435D0" w:rsidP="00BA4232">
      <w:pPr>
        <w:pStyle w:val="12"/>
        <w:spacing w:before="0" w:after="0" w:line="460" w:lineRule="exact"/>
        <w:ind w:left="2" w:firstLineChars="466" w:firstLine="1310"/>
        <w:outlineLvl w:val="0"/>
        <w:rPr>
          <w:bCs w:val="0"/>
        </w:rPr>
      </w:pPr>
      <w:bookmarkStart w:id="59" w:name="_Toc334616170"/>
      <w:bookmarkStart w:id="60" w:name="_Toc391046330"/>
      <w:r w:rsidRPr="00BA4232">
        <w:rPr>
          <w:rFonts w:hint="eastAsia"/>
          <w:bCs w:val="0"/>
        </w:rPr>
        <w:lastRenderedPageBreak/>
        <w:t>表3.15 项目变更验收</w:t>
      </w:r>
      <w:bookmarkEnd w:id="57"/>
      <w:bookmarkEnd w:id="58"/>
      <w:bookmarkEnd w:id="59"/>
      <w:r w:rsidR="004A4139" w:rsidRPr="00BA4232">
        <w:rPr>
          <w:rFonts w:hint="eastAsia"/>
          <w:bCs w:val="0"/>
        </w:rPr>
        <w:t>报告</w:t>
      </w:r>
      <w:bookmarkEnd w:id="60"/>
    </w:p>
    <w:tbl>
      <w:tblPr>
        <w:tblW w:w="96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0"/>
        <w:gridCol w:w="606"/>
        <w:gridCol w:w="890"/>
        <w:gridCol w:w="572"/>
        <w:gridCol w:w="1844"/>
        <w:gridCol w:w="138"/>
        <w:gridCol w:w="2278"/>
        <w:gridCol w:w="123"/>
        <w:gridCol w:w="2293"/>
      </w:tblGrid>
      <w:tr w:rsidR="003435D0" w14:paraId="7D86C85A" w14:textId="77777777" w:rsidTr="0011078A">
        <w:trPr>
          <w:trHeight w:val="228"/>
        </w:trPr>
        <w:tc>
          <w:tcPr>
            <w:tcW w:w="1526" w:type="dxa"/>
            <w:gridSpan w:val="2"/>
            <w:vAlign w:val="center"/>
          </w:tcPr>
          <w:p w14:paraId="44B43528" w14:textId="77777777" w:rsidR="003435D0" w:rsidRDefault="003435D0" w:rsidP="00557B28">
            <w:pPr>
              <w:jc w:val="center"/>
              <w:rPr>
                <w:rFonts w:ascii="宋体" w:hAnsi="宋体"/>
                <w:sz w:val="24"/>
              </w:rPr>
            </w:pPr>
            <w:r>
              <w:rPr>
                <w:rFonts w:ascii="宋体" w:hAnsi="宋体" w:hint="eastAsia"/>
                <w:sz w:val="24"/>
              </w:rPr>
              <w:t>验收变更的项目</w:t>
            </w:r>
          </w:p>
        </w:tc>
        <w:tc>
          <w:tcPr>
            <w:tcW w:w="3444" w:type="dxa"/>
            <w:gridSpan w:val="4"/>
            <w:vAlign w:val="center"/>
          </w:tcPr>
          <w:p w14:paraId="50682176" w14:textId="77777777" w:rsidR="003435D0" w:rsidRDefault="003435D0" w:rsidP="00557B28">
            <w:pPr>
              <w:jc w:val="center"/>
              <w:rPr>
                <w:rFonts w:ascii="宋体" w:hAnsi="宋体"/>
                <w:sz w:val="24"/>
              </w:rPr>
            </w:pPr>
          </w:p>
        </w:tc>
        <w:tc>
          <w:tcPr>
            <w:tcW w:w="2401" w:type="dxa"/>
            <w:gridSpan w:val="2"/>
            <w:vAlign w:val="center"/>
          </w:tcPr>
          <w:p w14:paraId="45D89537" w14:textId="77777777" w:rsidR="003435D0" w:rsidRDefault="003435D0" w:rsidP="00557B28">
            <w:pPr>
              <w:jc w:val="center"/>
              <w:rPr>
                <w:rFonts w:ascii="宋体" w:hAnsi="宋体"/>
                <w:sz w:val="24"/>
              </w:rPr>
            </w:pPr>
            <w:r>
              <w:rPr>
                <w:rFonts w:ascii="宋体" w:hAnsi="宋体" w:hint="eastAsia"/>
                <w:sz w:val="24"/>
              </w:rPr>
              <w:t>变更所在单位</w:t>
            </w:r>
          </w:p>
        </w:tc>
        <w:tc>
          <w:tcPr>
            <w:tcW w:w="2293" w:type="dxa"/>
            <w:vAlign w:val="center"/>
          </w:tcPr>
          <w:p w14:paraId="20E147A8" w14:textId="77777777" w:rsidR="003435D0" w:rsidRDefault="003435D0" w:rsidP="00557B28">
            <w:pPr>
              <w:jc w:val="center"/>
              <w:rPr>
                <w:rFonts w:ascii="宋体" w:hAnsi="宋体"/>
                <w:sz w:val="24"/>
              </w:rPr>
            </w:pPr>
          </w:p>
        </w:tc>
      </w:tr>
      <w:tr w:rsidR="003435D0" w14:paraId="726F2389" w14:textId="77777777" w:rsidTr="0011078A">
        <w:trPr>
          <w:trHeight w:val="228"/>
        </w:trPr>
        <w:tc>
          <w:tcPr>
            <w:tcW w:w="1526" w:type="dxa"/>
            <w:gridSpan w:val="2"/>
            <w:vAlign w:val="center"/>
          </w:tcPr>
          <w:p w14:paraId="36C11A1C" w14:textId="77777777" w:rsidR="003435D0" w:rsidRDefault="003435D0" w:rsidP="00557B28">
            <w:pPr>
              <w:jc w:val="center"/>
              <w:rPr>
                <w:rFonts w:ascii="宋体" w:hAnsi="宋体"/>
                <w:sz w:val="24"/>
              </w:rPr>
            </w:pPr>
            <w:r>
              <w:rPr>
                <w:rFonts w:ascii="宋体" w:hAnsi="宋体" w:hint="eastAsia"/>
                <w:sz w:val="24"/>
              </w:rPr>
              <w:t>组织验收单位</w:t>
            </w:r>
          </w:p>
        </w:tc>
        <w:tc>
          <w:tcPr>
            <w:tcW w:w="3444" w:type="dxa"/>
            <w:gridSpan w:val="4"/>
            <w:vAlign w:val="center"/>
          </w:tcPr>
          <w:p w14:paraId="29136FED" w14:textId="77777777" w:rsidR="003435D0" w:rsidRDefault="003435D0" w:rsidP="00557B28">
            <w:pPr>
              <w:jc w:val="center"/>
              <w:rPr>
                <w:rFonts w:ascii="宋体" w:hAnsi="宋体"/>
                <w:sz w:val="24"/>
              </w:rPr>
            </w:pPr>
          </w:p>
        </w:tc>
        <w:tc>
          <w:tcPr>
            <w:tcW w:w="2401" w:type="dxa"/>
            <w:gridSpan w:val="2"/>
            <w:vAlign w:val="center"/>
          </w:tcPr>
          <w:p w14:paraId="69B9A313" w14:textId="77777777" w:rsidR="003435D0" w:rsidRDefault="003435D0" w:rsidP="00557B28">
            <w:pPr>
              <w:jc w:val="center"/>
              <w:rPr>
                <w:rFonts w:ascii="宋体" w:hAnsi="宋体"/>
                <w:sz w:val="24"/>
              </w:rPr>
            </w:pPr>
            <w:r>
              <w:rPr>
                <w:rFonts w:ascii="宋体" w:hAnsi="宋体" w:hint="eastAsia"/>
                <w:sz w:val="24"/>
              </w:rPr>
              <w:t>日  期</w:t>
            </w:r>
          </w:p>
        </w:tc>
        <w:tc>
          <w:tcPr>
            <w:tcW w:w="2293" w:type="dxa"/>
            <w:vAlign w:val="center"/>
          </w:tcPr>
          <w:p w14:paraId="11B1F0CA" w14:textId="77777777" w:rsidR="003435D0" w:rsidRDefault="003435D0" w:rsidP="00557B28">
            <w:pPr>
              <w:jc w:val="center"/>
              <w:rPr>
                <w:rFonts w:ascii="宋体" w:hAnsi="宋体"/>
                <w:sz w:val="24"/>
              </w:rPr>
            </w:pPr>
          </w:p>
        </w:tc>
      </w:tr>
      <w:tr w:rsidR="003435D0" w14:paraId="6360C867" w14:textId="77777777" w:rsidTr="0011078A">
        <w:trPr>
          <w:trHeight w:val="649"/>
        </w:trPr>
        <w:tc>
          <w:tcPr>
            <w:tcW w:w="920" w:type="dxa"/>
            <w:vMerge w:val="restart"/>
            <w:vAlign w:val="center"/>
          </w:tcPr>
          <w:p w14:paraId="2CB33AC7" w14:textId="77777777" w:rsidR="003435D0" w:rsidRDefault="003435D0" w:rsidP="00557B28">
            <w:pPr>
              <w:jc w:val="center"/>
              <w:rPr>
                <w:rFonts w:ascii="宋体" w:hAnsi="宋体"/>
                <w:sz w:val="24"/>
              </w:rPr>
            </w:pPr>
            <w:r>
              <w:rPr>
                <w:rFonts w:ascii="宋体" w:hAnsi="宋体" w:hint="eastAsia"/>
                <w:sz w:val="24"/>
              </w:rPr>
              <w:t>验</w:t>
            </w:r>
          </w:p>
          <w:p w14:paraId="72E2AF71" w14:textId="77777777" w:rsidR="003435D0" w:rsidRDefault="003435D0" w:rsidP="00557B28">
            <w:pPr>
              <w:jc w:val="center"/>
              <w:rPr>
                <w:rFonts w:ascii="宋体" w:hAnsi="宋体"/>
                <w:sz w:val="24"/>
              </w:rPr>
            </w:pPr>
            <w:r>
              <w:rPr>
                <w:rFonts w:ascii="宋体" w:hAnsi="宋体" w:hint="eastAsia"/>
                <w:sz w:val="24"/>
              </w:rPr>
              <w:t>收</w:t>
            </w:r>
          </w:p>
          <w:p w14:paraId="7D71895E" w14:textId="77777777" w:rsidR="003435D0" w:rsidRDefault="003435D0" w:rsidP="00557B28">
            <w:pPr>
              <w:jc w:val="center"/>
              <w:rPr>
                <w:rFonts w:ascii="宋体" w:hAnsi="宋体"/>
                <w:sz w:val="24"/>
              </w:rPr>
            </w:pPr>
            <w:r>
              <w:rPr>
                <w:rFonts w:ascii="宋体" w:hAnsi="宋体" w:hint="eastAsia"/>
                <w:sz w:val="24"/>
              </w:rPr>
              <w:t>组</w:t>
            </w:r>
          </w:p>
          <w:p w14:paraId="07AFDD27" w14:textId="77777777" w:rsidR="003435D0" w:rsidRDefault="003435D0" w:rsidP="00557B28">
            <w:pPr>
              <w:jc w:val="center"/>
              <w:rPr>
                <w:rFonts w:ascii="宋体" w:hAnsi="宋体"/>
                <w:sz w:val="24"/>
              </w:rPr>
            </w:pPr>
            <w:r>
              <w:rPr>
                <w:rFonts w:ascii="宋体" w:hAnsi="宋体" w:hint="eastAsia"/>
                <w:sz w:val="24"/>
              </w:rPr>
              <w:t>人</w:t>
            </w:r>
          </w:p>
          <w:p w14:paraId="00C3DA58" w14:textId="77777777" w:rsidR="003435D0" w:rsidRDefault="003435D0" w:rsidP="00557B28">
            <w:pPr>
              <w:jc w:val="center"/>
              <w:rPr>
                <w:rFonts w:ascii="宋体" w:hAnsi="宋体"/>
                <w:sz w:val="24"/>
              </w:rPr>
            </w:pPr>
            <w:r>
              <w:rPr>
                <w:rFonts w:ascii="宋体" w:hAnsi="宋体" w:hint="eastAsia"/>
                <w:sz w:val="24"/>
              </w:rPr>
              <w:t>员</w:t>
            </w:r>
          </w:p>
        </w:tc>
        <w:tc>
          <w:tcPr>
            <w:tcW w:w="2068" w:type="dxa"/>
            <w:gridSpan w:val="3"/>
            <w:vAlign w:val="center"/>
          </w:tcPr>
          <w:p w14:paraId="749C05C8" w14:textId="77777777" w:rsidR="003435D0" w:rsidRDefault="003435D0" w:rsidP="00557B28">
            <w:pPr>
              <w:jc w:val="center"/>
              <w:rPr>
                <w:rFonts w:ascii="宋体" w:hAnsi="宋体"/>
                <w:sz w:val="24"/>
              </w:rPr>
            </w:pPr>
            <w:r>
              <w:rPr>
                <w:rFonts w:ascii="宋体" w:hAnsi="宋体" w:hint="eastAsia"/>
                <w:sz w:val="24"/>
              </w:rPr>
              <w:t>姓  名</w:t>
            </w:r>
          </w:p>
        </w:tc>
        <w:tc>
          <w:tcPr>
            <w:tcW w:w="4383" w:type="dxa"/>
            <w:gridSpan w:val="4"/>
            <w:vAlign w:val="center"/>
          </w:tcPr>
          <w:p w14:paraId="2096C31E" w14:textId="77777777" w:rsidR="003435D0" w:rsidRDefault="003435D0" w:rsidP="00557B28">
            <w:pPr>
              <w:jc w:val="center"/>
              <w:rPr>
                <w:rFonts w:ascii="宋体" w:hAnsi="宋体"/>
                <w:sz w:val="24"/>
              </w:rPr>
            </w:pPr>
            <w:r>
              <w:rPr>
                <w:rFonts w:ascii="宋体" w:hAnsi="宋体" w:hint="eastAsia"/>
                <w:sz w:val="24"/>
              </w:rPr>
              <w:t>所属单位</w:t>
            </w:r>
          </w:p>
        </w:tc>
        <w:tc>
          <w:tcPr>
            <w:tcW w:w="2293" w:type="dxa"/>
            <w:vAlign w:val="center"/>
          </w:tcPr>
          <w:p w14:paraId="52C825D9" w14:textId="77777777" w:rsidR="003435D0" w:rsidRDefault="003435D0" w:rsidP="00557B28">
            <w:pPr>
              <w:jc w:val="center"/>
              <w:rPr>
                <w:rFonts w:ascii="宋体" w:hAnsi="宋体"/>
                <w:sz w:val="24"/>
              </w:rPr>
            </w:pPr>
            <w:r>
              <w:rPr>
                <w:rFonts w:ascii="宋体" w:hAnsi="宋体" w:hint="eastAsia"/>
                <w:sz w:val="24"/>
              </w:rPr>
              <w:t>职  务</w:t>
            </w:r>
          </w:p>
        </w:tc>
      </w:tr>
      <w:tr w:rsidR="003435D0" w14:paraId="5AA72D50" w14:textId="77777777" w:rsidTr="0011078A">
        <w:trPr>
          <w:trHeight w:val="274"/>
        </w:trPr>
        <w:tc>
          <w:tcPr>
            <w:tcW w:w="920" w:type="dxa"/>
            <w:vMerge/>
          </w:tcPr>
          <w:p w14:paraId="12F4F7B4" w14:textId="77777777" w:rsidR="003435D0" w:rsidRDefault="003435D0" w:rsidP="00557B28">
            <w:pPr>
              <w:rPr>
                <w:rFonts w:ascii="宋体" w:hAnsi="宋体"/>
                <w:sz w:val="24"/>
              </w:rPr>
            </w:pPr>
          </w:p>
        </w:tc>
        <w:tc>
          <w:tcPr>
            <w:tcW w:w="2068" w:type="dxa"/>
            <w:gridSpan w:val="3"/>
            <w:vAlign w:val="center"/>
          </w:tcPr>
          <w:p w14:paraId="5ACF7786" w14:textId="77777777" w:rsidR="003435D0" w:rsidRDefault="003435D0" w:rsidP="00557B28">
            <w:pPr>
              <w:jc w:val="center"/>
              <w:rPr>
                <w:rFonts w:ascii="宋体" w:hAnsi="宋体"/>
                <w:sz w:val="24"/>
              </w:rPr>
            </w:pPr>
          </w:p>
        </w:tc>
        <w:tc>
          <w:tcPr>
            <w:tcW w:w="4383" w:type="dxa"/>
            <w:gridSpan w:val="4"/>
            <w:vAlign w:val="center"/>
          </w:tcPr>
          <w:p w14:paraId="6429464A" w14:textId="77777777" w:rsidR="003435D0" w:rsidRDefault="003435D0" w:rsidP="00557B28">
            <w:pPr>
              <w:jc w:val="center"/>
              <w:rPr>
                <w:rFonts w:ascii="宋体" w:hAnsi="宋体"/>
                <w:sz w:val="24"/>
              </w:rPr>
            </w:pPr>
          </w:p>
        </w:tc>
        <w:tc>
          <w:tcPr>
            <w:tcW w:w="2293" w:type="dxa"/>
            <w:vAlign w:val="center"/>
          </w:tcPr>
          <w:p w14:paraId="1E7A7354" w14:textId="77777777" w:rsidR="003435D0" w:rsidRDefault="003435D0" w:rsidP="00557B28">
            <w:pPr>
              <w:jc w:val="center"/>
              <w:rPr>
                <w:rFonts w:ascii="宋体" w:hAnsi="宋体"/>
                <w:sz w:val="24"/>
              </w:rPr>
            </w:pPr>
          </w:p>
        </w:tc>
      </w:tr>
      <w:tr w:rsidR="003435D0" w14:paraId="6C2402C9" w14:textId="77777777" w:rsidTr="0011078A">
        <w:trPr>
          <w:trHeight w:val="274"/>
        </w:trPr>
        <w:tc>
          <w:tcPr>
            <w:tcW w:w="920" w:type="dxa"/>
            <w:vMerge/>
          </w:tcPr>
          <w:p w14:paraId="5A82410F" w14:textId="77777777" w:rsidR="003435D0" w:rsidRDefault="003435D0" w:rsidP="00557B28">
            <w:pPr>
              <w:rPr>
                <w:rFonts w:ascii="宋体" w:hAnsi="宋体"/>
                <w:sz w:val="24"/>
              </w:rPr>
            </w:pPr>
          </w:p>
        </w:tc>
        <w:tc>
          <w:tcPr>
            <w:tcW w:w="2068" w:type="dxa"/>
            <w:gridSpan w:val="3"/>
            <w:vAlign w:val="center"/>
          </w:tcPr>
          <w:p w14:paraId="5206C4F9" w14:textId="77777777" w:rsidR="003435D0" w:rsidRDefault="003435D0" w:rsidP="00557B28">
            <w:pPr>
              <w:jc w:val="center"/>
              <w:rPr>
                <w:rFonts w:ascii="宋体" w:hAnsi="宋体"/>
                <w:sz w:val="24"/>
              </w:rPr>
            </w:pPr>
          </w:p>
        </w:tc>
        <w:tc>
          <w:tcPr>
            <w:tcW w:w="4383" w:type="dxa"/>
            <w:gridSpan w:val="4"/>
            <w:vAlign w:val="center"/>
          </w:tcPr>
          <w:p w14:paraId="68BF6D34" w14:textId="77777777" w:rsidR="003435D0" w:rsidRDefault="003435D0" w:rsidP="00557B28">
            <w:pPr>
              <w:jc w:val="center"/>
              <w:rPr>
                <w:rFonts w:ascii="宋体" w:hAnsi="宋体"/>
                <w:sz w:val="24"/>
              </w:rPr>
            </w:pPr>
          </w:p>
        </w:tc>
        <w:tc>
          <w:tcPr>
            <w:tcW w:w="2293" w:type="dxa"/>
            <w:vAlign w:val="center"/>
          </w:tcPr>
          <w:p w14:paraId="12CD618C" w14:textId="77777777" w:rsidR="003435D0" w:rsidRDefault="003435D0" w:rsidP="00557B28">
            <w:pPr>
              <w:jc w:val="center"/>
              <w:rPr>
                <w:rFonts w:ascii="宋体" w:hAnsi="宋体"/>
                <w:sz w:val="24"/>
              </w:rPr>
            </w:pPr>
          </w:p>
        </w:tc>
      </w:tr>
      <w:tr w:rsidR="003435D0" w14:paraId="2E38198B" w14:textId="77777777" w:rsidTr="0011078A">
        <w:trPr>
          <w:trHeight w:val="274"/>
        </w:trPr>
        <w:tc>
          <w:tcPr>
            <w:tcW w:w="920" w:type="dxa"/>
            <w:vMerge/>
          </w:tcPr>
          <w:p w14:paraId="3C8BCB70" w14:textId="77777777" w:rsidR="003435D0" w:rsidRDefault="003435D0" w:rsidP="00557B28">
            <w:pPr>
              <w:rPr>
                <w:rFonts w:ascii="宋体" w:hAnsi="宋体"/>
                <w:sz w:val="24"/>
              </w:rPr>
            </w:pPr>
          </w:p>
        </w:tc>
        <w:tc>
          <w:tcPr>
            <w:tcW w:w="2068" w:type="dxa"/>
            <w:gridSpan w:val="3"/>
            <w:vAlign w:val="center"/>
          </w:tcPr>
          <w:p w14:paraId="5A084940" w14:textId="77777777" w:rsidR="003435D0" w:rsidRDefault="003435D0" w:rsidP="00557B28">
            <w:pPr>
              <w:jc w:val="center"/>
              <w:rPr>
                <w:rFonts w:ascii="宋体" w:hAnsi="宋体"/>
                <w:sz w:val="24"/>
              </w:rPr>
            </w:pPr>
          </w:p>
        </w:tc>
        <w:tc>
          <w:tcPr>
            <w:tcW w:w="4383" w:type="dxa"/>
            <w:gridSpan w:val="4"/>
            <w:vAlign w:val="center"/>
          </w:tcPr>
          <w:p w14:paraId="0AEEF39F" w14:textId="77777777" w:rsidR="003435D0" w:rsidRDefault="003435D0" w:rsidP="00557B28">
            <w:pPr>
              <w:jc w:val="center"/>
              <w:rPr>
                <w:rFonts w:ascii="宋体" w:hAnsi="宋体"/>
                <w:sz w:val="24"/>
              </w:rPr>
            </w:pPr>
          </w:p>
        </w:tc>
        <w:tc>
          <w:tcPr>
            <w:tcW w:w="2293" w:type="dxa"/>
            <w:vAlign w:val="center"/>
          </w:tcPr>
          <w:p w14:paraId="0C04C64C" w14:textId="77777777" w:rsidR="003435D0" w:rsidRDefault="003435D0" w:rsidP="00557B28">
            <w:pPr>
              <w:jc w:val="center"/>
              <w:rPr>
                <w:rFonts w:ascii="宋体" w:hAnsi="宋体"/>
                <w:sz w:val="24"/>
              </w:rPr>
            </w:pPr>
          </w:p>
        </w:tc>
      </w:tr>
      <w:tr w:rsidR="003435D0" w14:paraId="0AF62BD5" w14:textId="77777777" w:rsidTr="0011078A">
        <w:trPr>
          <w:trHeight w:val="274"/>
        </w:trPr>
        <w:tc>
          <w:tcPr>
            <w:tcW w:w="920" w:type="dxa"/>
            <w:vMerge/>
          </w:tcPr>
          <w:p w14:paraId="3938AB5C" w14:textId="77777777" w:rsidR="003435D0" w:rsidRDefault="003435D0" w:rsidP="00557B28">
            <w:pPr>
              <w:rPr>
                <w:rFonts w:ascii="宋体" w:hAnsi="宋体"/>
                <w:sz w:val="24"/>
              </w:rPr>
            </w:pPr>
          </w:p>
        </w:tc>
        <w:tc>
          <w:tcPr>
            <w:tcW w:w="2068" w:type="dxa"/>
            <w:gridSpan w:val="3"/>
            <w:vAlign w:val="center"/>
          </w:tcPr>
          <w:p w14:paraId="4E12B54C" w14:textId="77777777" w:rsidR="003435D0" w:rsidRDefault="003435D0" w:rsidP="00557B28">
            <w:pPr>
              <w:jc w:val="center"/>
              <w:rPr>
                <w:rFonts w:ascii="宋体" w:hAnsi="宋体"/>
                <w:sz w:val="24"/>
              </w:rPr>
            </w:pPr>
          </w:p>
        </w:tc>
        <w:tc>
          <w:tcPr>
            <w:tcW w:w="4383" w:type="dxa"/>
            <w:gridSpan w:val="4"/>
            <w:vAlign w:val="center"/>
          </w:tcPr>
          <w:p w14:paraId="3EC20C63" w14:textId="77777777" w:rsidR="003435D0" w:rsidRDefault="003435D0" w:rsidP="00557B28">
            <w:pPr>
              <w:jc w:val="center"/>
              <w:rPr>
                <w:rFonts w:ascii="宋体" w:hAnsi="宋体"/>
                <w:sz w:val="24"/>
              </w:rPr>
            </w:pPr>
          </w:p>
        </w:tc>
        <w:tc>
          <w:tcPr>
            <w:tcW w:w="2293" w:type="dxa"/>
            <w:vAlign w:val="center"/>
          </w:tcPr>
          <w:p w14:paraId="3561FB65" w14:textId="77777777" w:rsidR="003435D0" w:rsidRDefault="003435D0" w:rsidP="00557B28">
            <w:pPr>
              <w:jc w:val="center"/>
              <w:rPr>
                <w:rFonts w:ascii="宋体" w:hAnsi="宋体"/>
                <w:sz w:val="24"/>
              </w:rPr>
            </w:pPr>
          </w:p>
        </w:tc>
      </w:tr>
      <w:tr w:rsidR="003435D0" w14:paraId="0B432D8A" w14:textId="77777777" w:rsidTr="0011078A">
        <w:trPr>
          <w:trHeight w:val="274"/>
        </w:trPr>
        <w:tc>
          <w:tcPr>
            <w:tcW w:w="920" w:type="dxa"/>
            <w:vMerge/>
          </w:tcPr>
          <w:p w14:paraId="20FC5190" w14:textId="77777777" w:rsidR="003435D0" w:rsidRDefault="003435D0" w:rsidP="00557B28">
            <w:pPr>
              <w:rPr>
                <w:rFonts w:ascii="宋体" w:hAnsi="宋体"/>
                <w:sz w:val="24"/>
              </w:rPr>
            </w:pPr>
          </w:p>
        </w:tc>
        <w:tc>
          <w:tcPr>
            <w:tcW w:w="2068" w:type="dxa"/>
            <w:gridSpan w:val="3"/>
            <w:vAlign w:val="center"/>
          </w:tcPr>
          <w:p w14:paraId="0AD1CA39" w14:textId="77777777" w:rsidR="003435D0" w:rsidRDefault="003435D0" w:rsidP="00557B28">
            <w:pPr>
              <w:jc w:val="center"/>
              <w:rPr>
                <w:rFonts w:ascii="宋体" w:hAnsi="宋体"/>
                <w:sz w:val="24"/>
              </w:rPr>
            </w:pPr>
          </w:p>
        </w:tc>
        <w:tc>
          <w:tcPr>
            <w:tcW w:w="4383" w:type="dxa"/>
            <w:gridSpan w:val="4"/>
            <w:vAlign w:val="center"/>
          </w:tcPr>
          <w:p w14:paraId="2D479612" w14:textId="77777777" w:rsidR="003435D0" w:rsidRDefault="003435D0" w:rsidP="00557B28">
            <w:pPr>
              <w:jc w:val="center"/>
              <w:rPr>
                <w:rFonts w:ascii="宋体" w:hAnsi="宋体"/>
                <w:sz w:val="24"/>
              </w:rPr>
            </w:pPr>
          </w:p>
        </w:tc>
        <w:tc>
          <w:tcPr>
            <w:tcW w:w="2293" w:type="dxa"/>
            <w:vAlign w:val="center"/>
          </w:tcPr>
          <w:p w14:paraId="2E54EE35" w14:textId="77777777" w:rsidR="003435D0" w:rsidRDefault="003435D0" w:rsidP="00557B28">
            <w:pPr>
              <w:jc w:val="center"/>
              <w:rPr>
                <w:rFonts w:ascii="宋体" w:hAnsi="宋体"/>
                <w:sz w:val="24"/>
              </w:rPr>
            </w:pPr>
          </w:p>
        </w:tc>
      </w:tr>
      <w:tr w:rsidR="003435D0" w14:paraId="16E5CD42" w14:textId="77777777" w:rsidTr="0011078A">
        <w:trPr>
          <w:trHeight w:val="2978"/>
        </w:trPr>
        <w:tc>
          <w:tcPr>
            <w:tcW w:w="9664" w:type="dxa"/>
            <w:gridSpan w:val="9"/>
          </w:tcPr>
          <w:p w14:paraId="2B36C925" w14:textId="77777777" w:rsidR="003435D0" w:rsidRDefault="003435D0" w:rsidP="009D7577">
            <w:pPr>
              <w:spacing w:beforeLines="25" w:before="78"/>
              <w:rPr>
                <w:rFonts w:ascii="宋体" w:hAnsi="宋体"/>
                <w:sz w:val="24"/>
              </w:rPr>
            </w:pPr>
            <w:r>
              <w:rPr>
                <w:rFonts w:ascii="宋体" w:hAnsi="宋体" w:hint="eastAsia"/>
                <w:sz w:val="24"/>
              </w:rPr>
              <w:t>验收意见：</w:t>
            </w:r>
          </w:p>
          <w:p w14:paraId="6FCF6B40" w14:textId="77777777" w:rsidR="003435D0" w:rsidRDefault="003435D0" w:rsidP="00557B28">
            <w:pPr>
              <w:rPr>
                <w:rFonts w:ascii="宋体" w:hAnsi="宋体"/>
                <w:sz w:val="24"/>
              </w:rPr>
            </w:pPr>
          </w:p>
          <w:p w14:paraId="03527C27" w14:textId="77777777" w:rsidR="003435D0" w:rsidRDefault="003435D0" w:rsidP="00557B28">
            <w:pPr>
              <w:rPr>
                <w:rFonts w:ascii="宋体" w:hAnsi="宋体"/>
                <w:sz w:val="24"/>
              </w:rPr>
            </w:pPr>
          </w:p>
          <w:p w14:paraId="0E718810" w14:textId="77777777" w:rsidR="003435D0" w:rsidRDefault="003435D0" w:rsidP="00557B28">
            <w:pPr>
              <w:rPr>
                <w:rFonts w:ascii="宋体" w:hAnsi="宋体"/>
                <w:sz w:val="24"/>
              </w:rPr>
            </w:pPr>
          </w:p>
          <w:p w14:paraId="347D8184" w14:textId="77777777" w:rsidR="003435D0" w:rsidRDefault="003435D0" w:rsidP="00557B28">
            <w:pPr>
              <w:rPr>
                <w:rFonts w:ascii="宋体" w:hAnsi="宋体"/>
                <w:sz w:val="24"/>
              </w:rPr>
            </w:pPr>
          </w:p>
          <w:p w14:paraId="4DDE7C2B" w14:textId="77777777" w:rsidR="003435D0" w:rsidRDefault="003435D0" w:rsidP="00557B28">
            <w:pPr>
              <w:rPr>
                <w:rFonts w:ascii="宋体" w:hAnsi="宋体"/>
                <w:sz w:val="24"/>
              </w:rPr>
            </w:pPr>
          </w:p>
          <w:p w14:paraId="6B4E67F1" w14:textId="77777777" w:rsidR="003435D0" w:rsidRDefault="003435D0" w:rsidP="004A4139">
            <w:pPr>
              <w:rPr>
                <w:rFonts w:ascii="宋体" w:hAnsi="宋体"/>
                <w:sz w:val="24"/>
              </w:rPr>
            </w:pPr>
          </w:p>
          <w:p w14:paraId="39F67F17" w14:textId="77777777" w:rsidR="003435D0" w:rsidRDefault="003435D0" w:rsidP="00557B28">
            <w:pPr>
              <w:ind w:firstLineChars="2250" w:firstLine="5400"/>
              <w:rPr>
                <w:rFonts w:ascii="宋体" w:hAnsi="宋体"/>
                <w:sz w:val="24"/>
              </w:rPr>
            </w:pPr>
            <w:r>
              <w:rPr>
                <w:rFonts w:ascii="宋体" w:hAnsi="宋体" w:hint="eastAsia"/>
                <w:sz w:val="24"/>
              </w:rPr>
              <w:t>验收负责人签字：</w:t>
            </w:r>
          </w:p>
          <w:p w14:paraId="4076569E" w14:textId="77777777" w:rsidR="003435D0" w:rsidRDefault="003435D0" w:rsidP="00557B28">
            <w:pPr>
              <w:rPr>
                <w:rFonts w:ascii="宋体" w:hAnsi="宋体"/>
                <w:sz w:val="24"/>
              </w:rPr>
            </w:pPr>
          </w:p>
        </w:tc>
      </w:tr>
      <w:tr w:rsidR="003435D0" w14:paraId="1C205178" w14:textId="77777777" w:rsidTr="0011078A">
        <w:trPr>
          <w:trHeight w:val="4449"/>
        </w:trPr>
        <w:tc>
          <w:tcPr>
            <w:tcW w:w="9664" w:type="dxa"/>
            <w:gridSpan w:val="9"/>
          </w:tcPr>
          <w:p w14:paraId="090018FF" w14:textId="77777777" w:rsidR="003435D0" w:rsidRDefault="003435D0" w:rsidP="009D7577">
            <w:pPr>
              <w:spacing w:beforeLines="25" w:before="78"/>
              <w:rPr>
                <w:rFonts w:ascii="宋体" w:hAnsi="宋体"/>
                <w:sz w:val="24"/>
              </w:rPr>
            </w:pPr>
            <w:r>
              <w:rPr>
                <w:rFonts w:ascii="宋体" w:hAnsi="宋体" w:hint="eastAsia"/>
                <w:sz w:val="24"/>
              </w:rPr>
              <w:t>主管领导审查意见：</w:t>
            </w:r>
          </w:p>
          <w:p w14:paraId="63CBB511" w14:textId="77777777" w:rsidR="003435D0" w:rsidRDefault="003435D0" w:rsidP="00557B28">
            <w:pPr>
              <w:rPr>
                <w:rFonts w:ascii="宋体" w:hAnsi="宋体"/>
                <w:sz w:val="24"/>
              </w:rPr>
            </w:pPr>
          </w:p>
          <w:p w14:paraId="18EE437E" w14:textId="77777777" w:rsidR="003435D0" w:rsidRDefault="003435D0" w:rsidP="00557B28">
            <w:pPr>
              <w:rPr>
                <w:rFonts w:ascii="宋体" w:hAnsi="宋体"/>
                <w:sz w:val="24"/>
              </w:rPr>
            </w:pPr>
          </w:p>
          <w:p w14:paraId="079FE4FC" w14:textId="77777777" w:rsidR="003435D0" w:rsidRDefault="003435D0" w:rsidP="00557B28">
            <w:pPr>
              <w:rPr>
                <w:rFonts w:ascii="宋体" w:hAnsi="宋体"/>
                <w:sz w:val="24"/>
              </w:rPr>
            </w:pPr>
          </w:p>
        </w:tc>
      </w:tr>
      <w:tr w:rsidR="003435D0" w14:paraId="65B4752E" w14:textId="77777777" w:rsidTr="0011078A">
        <w:trPr>
          <w:trHeight w:val="500"/>
        </w:trPr>
        <w:tc>
          <w:tcPr>
            <w:tcW w:w="9664" w:type="dxa"/>
            <w:gridSpan w:val="9"/>
            <w:vAlign w:val="center"/>
          </w:tcPr>
          <w:p w14:paraId="1EE22BBB" w14:textId="77777777" w:rsidR="003435D0" w:rsidRDefault="003435D0" w:rsidP="00557B28">
            <w:pPr>
              <w:jc w:val="center"/>
              <w:rPr>
                <w:rFonts w:ascii="宋体" w:hAnsi="宋体"/>
                <w:sz w:val="24"/>
              </w:rPr>
            </w:pPr>
            <w:r>
              <w:rPr>
                <w:rFonts w:ascii="宋体" w:hAnsi="宋体" w:hint="eastAsia"/>
                <w:sz w:val="24"/>
              </w:rPr>
              <w:t>需要沟通的部门（变更结果）</w:t>
            </w:r>
          </w:p>
        </w:tc>
      </w:tr>
      <w:tr w:rsidR="003435D0" w14:paraId="5001465C" w14:textId="77777777" w:rsidTr="0011078A">
        <w:trPr>
          <w:trHeight w:val="500"/>
        </w:trPr>
        <w:tc>
          <w:tcPr>
            <w:tcW w:w="2416" w:type="dxa"/>
            <w:gridSpan w:val="3"/>
            <w:vAlign w:val="center"/>
          </w:tcPr>
          <w:p w14:paraId="57005427" w14:textId="77777777" w:rsidR="003435D0" w:rsidRDefault="003435D0" w:rsidP="00557B28">
            <w:pPr>
              <w:jc w:val="center"/>
              <w:rPr>
                <w:rFonts w:ascii="宋体" w:hAnsi="宋体"/>
                <w:sz w:val="24"/>
              </w:rPr>
            </w:pPr>
            <w:r>
              <w:rPr>
                <w:rFonts w:ascii="宋体" w:hAnsi="宋体" w:hint="eastAsia"/>
                <w:sz w:val="24"/>
              </w:rPr>
              <w:t>单位或部门</w:t>
            </w:r>
          </w:p>
        </w:tc>
        <w:tc>
          <w:tcPr>
            <w:tcW w:w="2416" w:type="dxa"/>
            <w:gridSpan w:val="2"/>
            <w:vAlign w:val="center"/>
          </w:tcPr>
          <w:p w14:paraId="42A95254" w14:textId="77777777" w:rsidR="003435D0" w:rsidRDefault="003435D0" w:rsidP="00557B28">
            <w:pPr>
              <w:jc w:val="center"/>
              <w:rPr>
                <w:rFonts w:ascii="宋体" w:hAnsi="宋体"/>
                <w:sz w:val="24"/>
              </w:rPr>
            </w:pPr>
            <w:r>
              <w:rPr>
                <w:rFonts w:ascii="宋体" w:hAnsi="宋体" w:hint="eastAsia"/>
                <w:sz w:val="24"/>
              </w:rPr>
              <w:t>签  字</w:t>
            </w:r>
          </w:p>
        </w:tc>
        <w:tc>
          <w:tcPr>
            <w:tcW w:w="2416" w:type="dxa"/>
            <w:gridSpan w:val="2"/>
            <w:vAlign w:val="center"/>
          </w:tcPr>
          <w:p w14:paraId="74C84B83" w14:textId="77777777" w:rsidR="003435D0" w:rsidRDefault="003435D0" w:rsidP="00557B28">
            <w:pPr>
              <w:jc w:val="center"/>
              <w:rPr>
                <w:rFonts w:ascii="宋体" w:hAnsi="宋体"/>
                <w:sz w:val="24"/>
              </w:rPr>
            </w:pPr>
            <w:r>
              <w:rPr>
                <w:rFonts w:ascii="宋体" w:hAnsi="宋体" w:hint="eastAsia"/>
                <w:sz w:val="24"/>
              </w:rPr>
              <w:t>单位或部门</w:t>
            </w:r>
          </w:p>
        </w:tc>
        <w:tc>
          <w:tcPr>
            <w:tcW w:w="2416" w:type="dxa"/>
            <w:gridSpan w:val="2"/>
            <w:vAlign w:val="center"/>
          </w:tcPr>
          <w:p w14:paraId="4305C91D" w14:textId="77777777" w:rsidR="003435D0" w:rsidRDefault="003435D0" w:rsidP="00557B28">
            <w:pPr>
              <w:jc w:val="center"/>
              <w:rPr>
                <w:rFonts w:ascii="宋体" w:hAnsi="宋体"/>
                <w:sz w:val="24"/>
              </w:rPr>
            </w:pPr>
            <w:r>
              <w:rPr>
                <w:rFonts w:ascii="宋体" w:hAnsi="宋体" w:hint="eastAsia"/>
                <w:sz w:val="24"/>
              </w:rPr>
              <w:t>签  字</w:t>
            </w:r>
          </w:p>
        </w:tc>
      </w:tr>
      <w:tr w:rsidR="003435D0" w14:paraId="664AFE2A" w14:textId="77777777" w:rsidTr="0011078A">
        <w:trPr>
          <w:trHeight w:val="500"/>
        </w:trPr>
        <w:tc>
          <w:tcPr>
            <w:tcW w:w="2416" w:type="dxa"/>
            <w:gridSpan w:val="3"/>
            <w:vAlign w:val="center"/>
          </w:tcPr>
          <w:p w14:paraId="5BF515AE" w14:textId="77777777" w:rsidR="003435D0" w:rsidRDefault="003435D0" w:rsidP="00557B28">
            <w:pPr>
              <w:jc w:val="center"/>
              <w:rPr>
                <w:rFonts w:ascii="宋体" w:hAnsi="宋体"/>
                <w:sz w:val="24"/>
              </w:rPr>
            </w:pPr>
          </w:p>
        </w:tc>
        <w:tc>
          <w:tcPr>
            <w:tcW w:w="2416" w:type="dxa"/>
            <w:gridSpan w:val="2"/>
            <w:vAlign w:val="center"/>
          </w:tcPr>
          <w:p w14:paraId="644DA161" w14:textId="77777777" w:rsidR="003435D0" w:rsidRDefault="003435D0" w:rsidP="00557B28">
            <w:pPr>
              <w:jc w:val="center"/>
              <w:rPr>
                <w:rFonts w:ascii="宋体" w:hAnsi="宋体"/>
                <w:sz w:val="24"/>
              </w:rPr>
            </w:pPr>
          </w:p>
        </w:tc>
        <w:tc>
          <w:tcPr>
            <w:tcW w:w="2416" w:type="dxa"/>
            <w:gridSpan w:val="2"/>
            <w:vAlign w:val="center"/>
          </w:tcPr>
          <w:p w14:paraId="1134F908" w14:textId="77777777" w:rsidR="003435D0" w:rsidRDefault="003435D0" w:rsidP="00557B28">
            <w:pPr>
              <w:jc w:val="center"/>
              <w:rPr>
                <w:rFonts w:ascii="宋体" w:hAnsi="宋体"/>
                <w:sz w:val="24"/>
              </w:rPr>
            </w:pPr>
          </w:p>
        </w:tc>
        <w:tc>
          <w:tcPr>
            <w:tcW w:w="2416" w:type="dxa"/>
            <w:gridSpan w:val="2"/>
            <w:vAlign w:val="center"/>
          </w:tcPr>
          <w:p w14:paraId="384265DF" w14:textId="77777777" w:rsidR="003435D0" w:rsidRDefault="003435D0" w:rsidP="00557B28">
            <w:pPr>
              <w:jc w:val="center"/>
              <w:rPr>
                <w:rFonts w:ascii="宋体" w:hAnsi="宋体"/>
                <w:sz w:val="24"/>
              </w:rPr>
            </w:pPr>
          </w:p>
        </w:tc>
      </w:tr>
      <w:tr w:rsidR="003435D0" w14:paraId="75D38A4F" w14:textId="77777777" w:rsidTr="0011078A">
        <w:trPr>
          <w:trHeight w:val="500"/>
        </w:trPr>
        <w:tc>
          <w:tcPr>
            <w:tcW w:w="2416" w:type="dxa"/>
            <w:gridSpan w:val="3"/>
            <w:vAlign w:val="center"/>
          </w:tcPr>
          <w:p w14:paraId="66058F83" w14:textId="77777777" w:rsidR="003435D0" w:rsidRDefault="003435D0" w:rsidP="00557B28">
            <w:pPr>
              <w:jc w:val="center"/>
              <w:rPr>
                <w:rFonts w:ascii="宋体" w:hAnsi="宋体"/>
                <w:sz w:val="24"/>
              </w:rPr>
            </w:pPr>
          </w:p>
        </w:tc>
        <w:tc>
          <w:tcPr>
            <w:tcW w:w="2416" w:type="dxa"/>
            <w:gridSpan w:val="2"/>
            <w:vAlign w:val="center"/>
          </w:tcPr>
          <w:p w14:paraId="7E5F70E6" w14:textId="77777777" w:rsidR="003435D0" w:rsidRDefault="003435D0" w:rsidP="00557B28">
            <w:pPr>
              <w:jc w:val="center"/>
              <w:rPr>
                <w:rFonts w:ascii="宋体" w:hAnsi="宋体"/>
                <w:sz w:val="24"/>
              </w:rPr>
            </w:pPr>
          </w:p>
        </w:tc>
        <w:tc>
          <w:tcPr>
            <w:tcW w:w="2416" w:type="dxa"/>
            <w:gridSpan w:val="2"/>
            <w:vAlign w:val="center"/>
          </w:tcPr>
          <w:p w14:paraId="2E7B1F5E" w14:textId="77777777" w:rsidR="003435D0" w:rsidRDefault="003435D0" w:rsidP="00557B28">
            <w:pPr>
              <w:jc w:val="center"/>
              <w:rPr>
                <w:rFonts w:ascii="宋体" w:hAnsi="宋体"/>
                <w:sz w:val="24"/>
              </w:rPr>
            </w:pPr>
          </w:p>
        </w:tc>
        <w:tc>
          <w:tcPr>
            <w:tcW w:w="2416" w:type="dxa"/>
            <w:gridSpan w:val="2"/>
            <w:vAlign w:val="center"/>
          </w:tcPr>
          <w:p w14:paraId="446F1DB5" w14:textId="77777777" w:rsidR="003435D0" w:rsidRDefault="003435D0" w:rsidP="00557B28">
            <w:pPr>
              <w:jc w:val="center"/>
              <w:rPr>
                <w:rFonts w:ascii="宋体" w:hAnsi="宋体"/>
                <w:sz w:val="24"/>
              </w:rPr>
            </w:pPr>
          </w:p>
        </w:tc>
      </w:tr>
    </w:tbl>
    <w:p w14:paraId="4F6DE592" w14:textId="77777777" w:rsidR="003435D0" w:rsidRDefault="003435D0" w:rsidP="003435D0"/>
    <w:p w14:paraId="460CE908" w14:textId="77777777" w:rsidR="003516B8" w:rsidRDefault="003516B8" w:rsidP="00332115">
      <w:pPr>
        <w:spacing w:line="500" w:lineRule="exact"/>
        <w:jc w:val="left"/>
        <w:rPr>
          <w:rFonts w:asciiTheme="minorEastAsia" w:hAnsiTheme="minorEastAsia"/>
          <w:sz w:val="28"/>
          <w:szCs w:val="28"/>
        </w:rPr>
      </w:pPr>
    </w:p>
    <w:p w14:paraId="7854AD52" w14:textId="77777777" w:rsidR="0011078A" w:rsidRDefault="0011078A" w:rsidP="0011078A">
      <w:pPr>
        <w:widowControl/>
        <w:jc w:val="center"/>
        <w:rPr>
          <w:rFonts w:ascii="宋体" w:eastAsia="宋体" w:hAnsi="宋体" w:cs="宋体"/>
          <w:b/>
          <w:bCs/>
          <w:kern w:val="0"/>
          <w:sz w:val="36"/>
          <w:szCs w:val="36"/>
        </w:rPr>
        <w:sectPr w:rsidR="0011078A" w:rsidSect="0011078A">
          <w:pgSz w:w="11906" w:h="16838"/>
          <w:pgMar w:top="567" w:right="1134" w:bottom="567" w:left="1134" w:header="567" w:footer="567" w:gutter="0"/>
          <w:cols w:space="425"/>
          <w:docGrid w:type="lines" w:linePitch="312"/>
        </w:sectPr>
      </w:pPr>
    </w:p>
    <w:p w14:paraId="638A25B0" w14:textId="77777777" w:rsidR="006603C0" w:rsidRPr="00BA4232" w:rsidRDefault="008D3CF6" w:rsidP="00BA4232">
      <w:pPr>
        <w:pStyle w:val="12"/>
        <w:spacing w:before="0" w:after="0" w:line="460" w:lineRule="exact"/>
        <w:ind w:left="2" w:firstLineChars="466" w:firstLine="1310"/>
        <w:outlineLvl w:val="0"/>
        <w:rPr>
          <w:bCs w:val="0"/>
        </w:rPr>
      </w:pPr>
      <w:bookmarkStart w:id="61" w:name="_Toc391046331"/>
      <w:r w:rsidRPr="00BA4232">
        <w:rPr>
          <w:rFonts w:hint="eastAsia"/>
          <w:bCs w:val="0"/>
        </w:rPr>
        <w:lastRenderedPageBreak/>
        <w:t>表3.16 危险源辨识和风险评价控制记录表</w:t>
      </w:r>
      <w:bookmarkEnd w:id="61"/>
    </w:p>
    <w:tbl>
      <w:tblPr>
        <w:tblW w:w="15080" w:type="dxa"/>
        <w:tblInd w:w="-34" w:type="dxa"/>
        <w:tblLook w:val="04A0" w:firstRow="1" w:lastRow="0" w:firstColumn="1" w:lastColumn="0" w:noHBand="0" w:noVBand="1"/>
      </w:tblPr>
      <w:tblGrid>
        <w:gridCol w:w="580"/>
        <w:gridCol w:w="853"/>
        <w:gridCol w:w="2347"/>
        <w:gridCol w:w="2560"/>
        <w:gridCol w:w="1760"/>
        <w:gridCol w:w="2260"/>
        <w:gridCol w:w="460"/>
        <w:gridCol w:w="460"/>
        <w:gridCol w:w="460"/>
        <w:gridCol w:w="640"/>
        <w:gridCol w:w="640"/>
        <w:gridCol w:w="1439"/>
        <w:gridCol w:w="621"/>
      </w:tblGrid>
      <w:tr w:rsidR="008D3CF6" w:rsidRPr="0011078A" w14:paraId="0C8B503E" w14:textId="77777777" w:rsidTr="00557B28">
        <w:trPr>
          <w:trHeight w:val="450"/>
        </w:trPr>
        <w:tc>
          <w:tcPr>
            <w:tcW w:w="15080" w:type="dxa"/>
            <w:gridSpan w:val="13"/>
            <w:tcBorders>
              <w:top w:val="nil"/>
              <w:left w:val="nil"/>
              <w:bottom w:val="nil"/>
              <w:right w:val="nil"/>
            </w:tcBorders>
            <w:shd w:val="clear" w:color="auto" w:fill="auto"/>
            <w:vAlign w:val="bottom"/>
            <w:hideMark/>
          </w:tcPr>
          <w:p w14:paraId="45D4B75D" w14:textId="77777777" w:rsidR="008D3CF6" w:rsidRPr="008D3CF6" w:rsidRDefault="008D3CF6" w:rsidP="008D3CF6">
            <w:pPr>
              <w:jc w:val="center"/>
              <w:rPr>
                <w:b/>
              </w:rPr>
            </w:pPr>
            <w:r w:rsidRPr="008D3CF6">
              <w:rPr>
                <w:rFonts w:hint="eastAsia"/>
                <w:b/>
                <w:sz w:val="28"/>
              </w:rPr>
              <w:t>危险源辨识和风险评价控制记录表</w:t>
            </w:r>
          </w:p>
        </w:tc>
      </w:tr>
      <w:tr w:rsidR="008D3CF6" w:rsidRPr="0011078A" w14:paraId="4DE92BAE" w14:textId="77777777" w:rsidTr="001A08F8">
        <w:trPr>
          <w:trHeight w:val="480"/>
        </w:trPr>
        <w:tc>
          <w:tcPr>
            <w:tcW w:w="1433" w:type="dxa"/>
            <w:gridSpan w:val="2"/>
            <w:tcBorders>
              <w:top w:val="nil"/>
              <w:left w:val="nil"/>
              <w:bottom w:val="nil"/>
              <w:right w:val="nil"/>
            </w:tcBorders>
            <w:shd w:val="clear" w:color="auto" w:fill="auto"/>
            <w:vAlign w:val="bottom"/>
            <w:hideMark/>
          </w:tcPr>
          <w:p w14:paraId="57920BC0" w14:textId="77777777" w:rsidR="008D3CF6" w:rsidRPr="0011078A" w:rsidRDefault="008D3CF6" w:rsidP="00557B28">
            <w:pPr>
              <w:widowControl/>
              <w:jc w:val="left"/>
              <w:rPr>
                <w:rFonts w:ascii="宋体" w:eastAsia="宋体" w:hAnsi="宋体" w:cs="宋体"/>
                <w:kern w:val="0"/>
                <w:sz w:val="22"/>
              </w:rPr>
            </w:pPr>
            <w:r w:rsidRPr="0011078A">
              <w:rPr>
                <w:rFonts w:ascii="宋体" w:eastAsia="宋体" w:hAnsi="宋体" w:cs="宋体" w:hint="eastAsia"/>
                <w:kern w:val="0"/>
                <w:sz w:val="22"/>
              </w:rPr>
              <w:t xml:space="preserve">部门： </w:t>
            </w:r>
          </w:p>
        </w:tc>
        <w:tc>
          <w:tcPr>
            <w:tcW w:w="2347" w:type="dxa"/>
            <w:tcBorders>
              <w:top w:val="nil"/>
              <w:left w:val="nil"/>
              <w:bottom w:val="nil"/>
              <w:right w:val="nil"/>
            </w:tcBorders>
            <w:shd w:val="clear" w:color="auto" w:fill="auto"/>
            <w:vAlign w:val="bottom"/>
            <w:hideMark/>
          </w:tcPr>
          <w:p w14:paraId="18D9AB8E" w14:textId="77777777" w:rsidR="008D3CF6" w:rsidRPr="0011078A" w:rsidRDefault="008D3CF6" w:rsidP="00557B28">
            <w:pPr>
              <w:widowControl/>
              <w:jc w:val="left"/>
              <w:rPr>
                <w:rFonts w:ascii="宋体" w:eastAsia="宋体" w:hAnsi="宋体" w:cs="宋体"/>
                <w:kern w:val="0"/>
                <w:sz w:val="22"/>
              </w:rPr>
            </w:pPr>
          </w:p>
        </w:tc>
        <w:tc>
          <w:tcPr>
            <w:tcW w:w="2560" w:type="dxa"/>
            <w:tcBorders>
              <w:top w:val="nil"/>
              <w:left w:val="nil"/>
              <w:bottom w:val="nil"/>
              <w:right w:val="nil"/>
            </w:tcBorders>
            <w:shd w:val="clear" w:color="auto" w:fill="auto"/>
            <w:vAlign w:val="bottom"/>
            <w:hideMark/>
          </w:tcPr>
          <w:p w14:paraId="71972227" w14:textId="77777777" w:rsidR="008D3CF6" w:rsidRPr="0011078A" w:rsidRDefault="008D3CF6" w:rsidP="00557B28">
            <w:pPr>
              <w:widowControl/>
              <w:jc w:val="left"/>
              <w:rPr>
                <w:rFonts w:ascii="宋体" w:eastAsia="宋体" w:hAnsi="宋体" w:cs="宋体"/>
                <w:kern w:val="0"/>
                <w:sz w:val="22"/>
              </w:rPr>
            </w:pPr>
          </w:p>
        </w:tc>
        <w:tc>
          <w:tcPr>
            <w:tcW w:w="1760" w:type="dxa"/>
            <w:tcBorders>
              <w:top w:val="nil"/>
              <w:left w:val="nil"/>
              <w:bottom w:val="nil"/>
              <w:right w:val="nil"/>
            </w:tcBorders>
            <w:shd w:val="clear" w:color="auto" w:fill="auto"/>
            <w:vAlign w:val="bottom"/>
            <w:hideMark/>
          </w:tcPr>
          <w:p w14:paraId="4E061B84" w14:textId="77777777" w:rsidR="008D3CF6" w:rsidRPr="0011078A" w:rsidRDefault="008D3CF6" w:rsidP="00557B28">
            <w:pPr>
              <w:widowControl/>
              <w:jc w:val="left"/>
              <w:rPr>
                <w:rFonts w:ascii="宋体" w:eastAsia="宋体" w:hAnsi="宋体" w:cs="宋体"/>
                <w:kern w:val="0"/>
                <w:sz w:val="22"/>
              </w:rPr>
            </w:pPr>
          </w:p>
        </w:tc>
        <w:tc>
          <w:tcPr>
            <w:tcW w:w="2260" w:type="dxa"/>
            <w:tcBorders>
              <w:top w:val="nil"/>
              <w:left w:val="nil"/>
              <w:bottom w:val="nil"/>
              <w:right w:val="nil"/>
            </w:tcBorders>
            <w:shd w:val="clear" w:color="auto" w:fill="auto"/>
            <w:vAlign w:val="bottom"/>
            <w:hideMark/>
          </w:tcPr>
          <w:p w14:paraId="5B5A7FC7" w14:textId="77777777" w:rsidR="008D3CF6" w:rsidRPr="0011078A" w:rsidRDefault="008D3CF6" w:rsidP="00557B28">
            <w:pPr>
              <w:widowControl/>
              <w:jc w:val="center"/>
              <w:rPr>
                <w:rFonts w:ascii="宋体" w:eastAsia="宋体" w:hAnsi="宋体" w:cs="宋体"/>
                <w:b/>
                <w:bCs/>
                <w:kern w:val="0"/>
                <w:sz w:val="22"/>
              </w:rPr>
            </w:pPr>
          </w:p>
        </w:tc>
        <w:tc>
          <w:tcPr>
            <w:tcW w:w="920" w:type="dxa"/>
            <w:gridSpan w:val="2"/>
            <w:tcBorders>
              <w:top w:val="nil"/>
              <w:left w:val="nil"/>
              <w:bottom w:val="nil"/>
              <w:right w:val="nil"/>
            </w:tcBorders>
            <w:shd w:val="clear" w:color="auto" w:fill="auto"/>
            <w:noWrap/>
            <w:vAlign w:val="bottom"/>
            <w:hideMark/>
          </w:tcPr>
          <w:p w14:paraId="39E4D38E" w14:textId="77777777" w:rsidR="008D3CF6" w:rsidRPr="0011078A" w:rsidRDefault="008D3CF6" w:rsidP="00557B28">
            <w:pPr>
              <w:widowControl/>
              <w:jc w:val="center"/>
              <w:rPr>
                <w:rFonts w:ascii="宋体" w:eastAsia="宋体" w:hAnsi="宋体" w:cs="宋体"/>
                <w:kern w:val="0"/>
                <w:sz w:val="24"/>
                <w:szCs w:val="24"/>
              </w:rPr>
            </w:pPr>
            <w:r w:rsidRPr="0011078A">
              <w:rPr>
                <w:rFonts w:ascii="宋体" w:eastAsia="宋体" w:hAnsi="宋体" w:cs="宋体" w:hint="eastAsia"/>
                <w:kern w:val="0"/>
                <w:sz w:val="24"/>
                <w:szCs w:val="24"/>
              </w:rPr>
              <w:t>日期：</w:t>
            </w:r>
          </w:p>
        </w:tc>
        <w:tc>
          <w:tcPr>
            <w:tcW w:w="460" w:type="dxa"/>
            <w:tcBorders>
              <w:top w:val="nil"/>
              <w:left w:val="nil"/>
              <w:bottom w:val="nil"/>
              <w:right w:val="nil"/>
            </w:tcBorders>
            <w:shd w:val="clear" w:color="auto" w:fill="auto"/>
            <w:noWrap/>
            <w:vAlign w:val="bottom"/>
            <w:hideMark/>
          </w:tcPr>
          <w:p w14:paraId="1A94B565" w14:textId="77777777" w:rsidR="008D3CF6" w:rsidRPr="0011078A" w:rsidRDefault="008D3CF6" w:rsidP="00557B28">
            <w:pPr>
              <w:widowControl/>
              <w:jc w:val="left"/>
              <w:rPr>
                <w:rFonts w:ascii="宋体" w:eastAsia="宋体" w:hAnsi="宋体" w:cs="宋体"/>
                <w:kern w:val="0"/>
                <w:sz w:val="24"/>
                <w:szCs w:val="24"/>
              </w:rPr>
            </w:pPr>
          </w:p>
        </w:tc>
        <w:tc>
          <w:tcPr>
            <w:tcW w:w="640" w:type="dxa"/>
            <w:tcBorders>
              <w:top w:val="nil"/>
              <w:left w:val="nil"/>
              <w:bottom w:val="nil"/>
              <w:right w:val="nil"/>
            </w:tcBorders>
            <w:shd w:val="clear" w:color="auto" w:fill="auto"/>
            <w:noWrap/>
            <w:vAlign w:val="bottom"/>
            <w:hideMark/>
          </w:tcPr>
          <w:p w14:paraId="55FFB01E" w14:textId="77777777" w:rsidR="008D3CF6" w:rsidRPr="0011078A" w:rsidRDefault="008D3CF6" w:rsidP="00557B28">
            <w:pPr>
              <w:widowControl/>
              <w:jc w:val="left"/>
              <w:rPr>
                <w:rFonts w:ascii="宋体" w:eastAsia="宋体" w:hAnsi="宋体" w:cs="宋体"/>
                <w:kern w:val="0"/>
                <w:sz w:val="24"/>
                <w:szCs w:val="24"/>
              </w:rPr>
            </w:pPr>
          </w:p>
        </w:tc>
        <w:tc>
          <w:tcPr>
            <w:tcW w:w="640" w:type="dxa"/>
            <w:tcBorders>
              <w:top w:val="nil"/>
              <w:left w:val="nil"/>
              <w:bottom w:val="nil"/>
              <w:right w:val="nil"/>
            </w:tcBorders>
            <w:shd w:val="clear" w:color="auto" w:fill="auto"/>
            <w:noWrap/>
            <w:vAlign w:val="bottom"/>
            <w:hideMark/>
          </w:tcPr>
          <w:p w14:paraId="4D14533A" w14:textId="77777777" w:rsidR="008D3CF6" w:rsidRPr="0011078A" w:rsidRDefault="008D3CF6" w:rsidP="00557B28">
            <w:pPr>
              <w:widowControl/>
              <w:jc w:val="left"/>
              <w:rPr>
                <w:rFonts w:ascii="宋体" w:eastAsia="宋体" w:hAnsi="宋体" w:cs="宋体"/>
                <w:kern w:val="0"/>
                <w:sz w:val="24"/>
                <w:szCs w:val="24"/>
              </w:rPr>
            </w:pPr>
          </w:p>
        </w:tc>
        <w:tc>
          <w:tcPr>
            <w:tcW w:w="1439" w:type="dxa"/>
            <w:tcBorders>
              <w:top w:val="nil"/>
              <w:left w:val="nil"/>
              <w:bottom w:val="nil"/>
              <w:right w:val="nil"/>
            </w:tcBorders>
            <w:shd w:val="clear" w:color="auto" w:fill="auto"/>
            <w:noWrap/>
            <w:vAlign w:val="bottom"/>
            <w:hideMark/>
          </w:tcPr>
          <w:p w14:paraId="1FC9BA3B" w14:textId="77777777" w:rsidR="008D3CF6" w:rsidRPr="0011078A" w:rsidRDefault="008D3CF6" w:rsidP="00557B28">
            <w:pPr>
              <w:widowControl/>
              <w:jc w:val="left"/>
              <w:rPr>
                <w:rFonts w:ascii="宋体" w:eastAsia="宋体" w:hAnsi="宋体" w:cs="宋体"/>
                <w:kern w:val="0"/>
                <w:sz w:val="16"/>
                <w:szCs w:val="16"/>
              </w:rPr>
            </w:pPr>
          </w:p>
        </w:tc>
        <w:tc>
          <w:tcPr>
            <w:tcW w:w="621" w:type="dxa"/>
            <w:tcBorders>
              <w:top w:val="nil"/>
              <w:left w:val="nil"/>
              <w:bottom w:val="nil"/>
              <w:right w:val="nil"/>
            </w:tcBorders>
            <w:shd w:val="clear" w:color="auto" w:fill="auto"/>
            <w:vAlign w:val="bottom"/>
            <w:hideMark/>
          </w:tcPr>
          <w:p w14:paraId="18FA1AF7" w14:textId="77777777" w:rsidR="008D3CF6" w:rsidRPr="0011078A" w:rsidRDefault="008D3CF6" w:rsidP="00557B28">
            <w:pPr>
              <w:widowControl/>
              <w:jc w:val="center"/>
              <w:rPr>
                <w:rFonts w:ascii="宋体" w:eastAsia="宋体" w:hAnsi="宋体" w:cs="宋体"/>
                <w:b/>
                <w:bCs/>
                <w:kern w:val="0"/>
                <w:sz w:val="22"/>
              </w:rPr>
            </w:pPr>
          </w:p>
        </w:tc>
      </w:tr>
      <w:tr w:rsidR="001A08F8" w:rsidRPr="0011078A" w14:paraId="681EA4B2" w14:textId="77777777" w:rsidTr="001A08F8">
        <w:trPr>
          <w:trHeight w:val="330"/>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3D83A9"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序号</w:t>
            </w:r>
          </w:p>
        </w:tc>
        <w:tc>
          <w:tcPr>
            <w:tcW w:w="8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F0AEE2"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区域</w:t>
            </w:r>
          </w:p>
        </w:tc>
        <w:tc>
          <w:tcPr>
            <w:tcW w:w="23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71C853"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作业活动</w:t>
            </w:r>
          </w:p>
        </w:tc>
        <w:tc>
          <w:tcPr>
            <w:tcW w:w="2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1F0926"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危险源</w:t>
            </w:r>
          </w:p>
        </w:tc>
        <w:tc>
          <w:tcPr>
            <w:tcW w:w="1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AEA6FD"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可能导致的事故</w:t>
            </w:r>
          </w:p>
        </w:tc>
        <w:tc>
          <w:tcPr>
            <w:tcW w:w="2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48E385"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现有控制措施</w:t>
            </w:r>
          </w:p>
        </w:tc>
        <w:tc>
          <w:tcPr>
            <w:tcW w:w="1380" w:type="dxa"/>
            <w:gridSpan w:val="3"/>
            <w:tcBorders>
              <w:top w:val="single" w:sz="4" w:space="0" w:color="auto"/>
              <w:left w:val="nil"/>
              <w:bottom w:val="single" w:sz="4" w:space="0" w:color="auto"/>
              <w:right w:val="single" w:sz="4" w:space="0" w:color="auto"/>
            </w:tcBorders>
            <w:shd w:val="clear" w:color="auto" w:fill="auto"/>
            <w:vAlign w:val="center"/>
            <w:hideMark/>
          </w:tcPr>
          <w:p w14:paraId="764D3437"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风险评价</w:t>
            </w:r>
          </w:p>
        </w:tc>
        <w:tc>
          <w:tcPr>
            <w:tcW w:w="640" w:type="dxa"/>
            <w:tcBorders>
              <w:top w:val="single" w:sz="4" w:space="0" w:color="auto"/>
              <w:left w:val="nil"/>
              <w:bottom w:val="nil"/>
              <w:right w:val="single" w:sz="4" w:space="0" w:color="auto"/>
            </w:tcBorders>
            <w:shd w:val="clear" w:color="auto" w:fill="auto"/>
            <w:vAlign w:val="center"/>
            <w:hideMark/>
          </w:tcPr>
          <w:p w14:paraId="0AD90617"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风险</w:t>
            </w:r>
          </w:p>
        </w:tc>
        <w:tc>
          <w:tcPr>
            <w:tcW w:w="640" w:type="dxa"/>
            <w:tcBorders>
              <w:top w:val="single" w:sz="4" w:space="0" w:color="auto"/>
              <w:left w:val="nil"/>
              <w:bottom w:val="nil"/>
              <w:right w:val="single" w:sz="4" w:space="0" w:color="auto"/>
            </w:tcBorders>
            <w:shd w:val="clear" w:color="auto" w:fill="auto"/>
            <w:vAlign w:val="center"/>
            <w:hideMark/>
          </w:tcPr>
          <w:p w14:paraId="42CB473E"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是否</w:t>
            </w:r>
          </w:p>
        </w:tc>
        <w:tc>
          <w:tcPr>
            <w:tcW w:w="143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B78F9C8"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重大风险的新控制措施</w:t>
            </w:r>
          </w:p>
        </w:tc>
        <w:tc>
          <w:tcPr>
            <w:tcW w:w="62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B13227B"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备注</w:t>
            </w:r>
          </w:p>
        </w:tc>
      </w:tr>
      <w:tr w:rsidR="008D3CF6" w:rsidRPr="0011078A" w14:paraId="5E381A11" w14:textId="77777777" w:rsidTr="001A08F8">
        <w:trPr>
          <w:trHeight w:val="330"/>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7AA11C99" w14:textId="77777777" w:rsidR="008D3CF6" w:rsidRPr="0011078A" w:rsidRDefault="008D3CF6" w:rsidP="00557B28">
            <w:pPr>
              <w:widowControl/>
              <w:jc w:val="left"/>
              <w:rPr>
                <w:rFonts w:ascii="宋体" w:eastAsia="宋体" w:hAnsi="宋体" w:cs="宋体"/>
                <w:kern w:val="0"/>
                <w:sz w:val="22"/>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11D314EB" w14:textId="77777777" w:rsidR="008D3CF6" w:rsidRPr="0011078A" w:rsidRDefault="008D3CF6" w:rsidP="00557B28">
            <w:pPr>
              <w:widowControl/>
              <w:jc w:val="left"/>
              <w:rPr>
                <w:rFonts w:ascii="宋体" w:eastAsia="宋体" w:hAnsi="宋体" w:cs="宋体"/>
                <w:kern w:val="0"/>
                <w:sz w:val="22"/>
              </w:rPr>
            </w:pPr>
          </w:p>
        </w:tc>
        <w:tc>
          <w:tcPr>
            <w:tcW w:w="2347" w:type="dxa"/>
            <w:vMerge/>
            <w:tcBorders>
              <w:top w:val="single" w:sz="4" w:space="0" w:color="auto"/>
              <w:left w:val="single" w:sz="4" w:space="0" w:color="auto"/>
              <w:bottom w:val="single" w:sz="4" w:space="0" w:color="auto"/>
              <w:right w:val="single" w:sz="4" w:space="0" w:color="auto"/>
            </w:tcBorders>
            <w:vAlign w:val="center"/>
            <w:hideMark/>
          </w:tcPr>
          <w:p w14:paraId="69D62E3F" w14:textId="77777777" w:rsidR="008D3CF6" w:rsidRPr="0011078A" w:rsidRDefault="008D3CF6" w:rsidP="00557B28">
            <w:pPr>
              <w:widowControl/>
              <w:jc w:val="left"/>
              <w:rPr>
                <w:rFonts w:ascii="宋体" w:eastAsia="宋体" w:hAnsi="宋体" w:cs="宋体"/>
                <w:kern w:val="0"/>
                <w:sz w:val="22"/>
              </w:rPr>
            </w:pPr>
          </w:p>
        </w:tc>
        <w:tc>
          <w:tcPr>
            <w:tcW w:w="2560" w:type="dxa"/>
            <w:vMerge/>
            <w:tcBorders>
              <w:top w:val="single" w:sz="4" w:space="0" w:color="auto"/>
              <w:left w:val="single" w:sz="4" w:space="0" w:color="auto"/>
              <w:bottom w:val="single" w:sz="4" w:space="0" w:color="auto"/>
              <w:right w:val="single" w:sz="4" w:space="0" w:color="auto"/>
            </w:tcBorders>
            <w:vAlign w:val="center"/>
            <w:hideMark/>
          </w:tcPr>
          <w:p w14:paraId="58B90D8A" w14:textId="77777777" w:rsidR="008D3CF6" w:rsidRPr="0011078A" w:rsidRDefault="008D3CF6" w:rsidP="00557B28">
            <w:pPr>
              <w:widowControl/>
              <w:jc w:val="left"/>
              <w:rPr>
                <w:rFonts w:ascii="宋体" w:eastAsia="宋体" w:hAnsi="宋体" w:cs="宋体"/>
                <w:kern w:val="0"/>
                <w:sz w:val="22"/>
              </w:rPr>
            </w:pPr>
          </w:p>
        </w:tc>
        <w:tc>
          <w:tcPr>
            <w:tcW w:w="1760" w:type="dxa"/>
            <w:vMerge/>
            <w:tcBorders>
              <w:top w:val="single" w:sz="4" w:space="0" w:color="auto"/>
              <w:left w:val="single" w:sz="4" w:space="0" w:color="auto"/>
              <w:bottom w:val="single" w:sz="4" w:space="0" w:color="auto"/>
              <w:right w:val="single" w:sz="4" w:space="0" w:color="auto"/>
            </w:tcBorders>
            <w:vAlign w:val="center"/>
            <w:hideMark/>
          </w:tcPr>
          <w:p w14:paraId="4E493B20" w14:textId="77777777" w:rsidR="008D3CF6" w:rsidRPr="0011078A" w:rsidRDefault="008D3CF6" w:rsidP="00557B28">
            <w:pPr>
              <w:widowControl/>
              <w:jc w:val="left"/>
              <w:rPr>
                <w:rFonts w:ascii="宋体" w:eastAsia="宋体" w:hAnsi="宋体" w:cs="宋体"/>
                <w:kern w:val="0"/>
                <w:sz w:val="22"/>
              </w:rPr>
            </w:pPr>
          </w:p>
        </w:tc>
        <w:tc>
          <w:tcPr>
            <w:tcW w:w="2260" w:type="dxa"/>
            <w:vMerge/>
            <w:tcBorders>
              <w:top w:val="single" w:sz="4" w:space="0" w:color="auto"/>
              <w:left w:val="single" w:sz="4" w:space="0" w:color="auto"/>
              <w:bottom w:val="single" w:sz="4" w:space="0" w:color="auto"/>
              <w:right w:val="single" w:sz="4" w:space="0" w:color="auto"/>
            </w:tcBorders>
            <w:vAlign w:val="center"/>
            <w:hideMark/>
          </w:tcPr>
          <w:p w14:paraId="6A6E2C37" w14:textId="77777777" w:rsidR="008D3CF6" w:rsidRPr="0011078A" w:rsidRDefault="008D3CF6" w:rsidP="00557B28">
            <w:pPr>
              <w:widowControl/>
              <w:jc w:val="left"/>
              <w:rPr>
                <w:rFonts w:ascii="宋体" w:eastAsia="宋体" w:hAnsi="宋体" w:cs="宋体"/>
                <w:kern w:val="0"/>
                <w:sz w:val="22"/>
              </w:rPr>
            </w:pPr>
          </w:p>
        </w:tc>
        <w:tc>
          <w:tcPr>
            <w:tcW w:w="460" w:type="dxa"/>
            <w:tcBorders>
              <w:top w:val="nil"/>
              <w:left w:val="nil"/>
              <w:bottom w:val="single" w:sz="4" w:space="0" w:color="auto"/>
              <w:right w:val="single" w:sz="4" w:space="0" w:color="auto"/>
            </w:tcBorders>
            <w:shd w:val="clear" w:color="auto" w:fill="auto"/>
            <w:vAlign w:val="center"/>
            <w:hideMark/>
          </w:tcPr>
          <w:p w14:paraId="1FA321E9"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S</w:t>
            </w:r>
          </w:p>
        </w:tc>
        <w:tc>
          <w:tcPr>
            <w:tcW w:w="460" w:type="dxa"/>
            <w:tcBorders>
              <w:top w:val="nil"/>
              <w:left w:val="nil"/>
              <w:bottom w:val="single" w:sz="4" w:space="0" w:color="auto"/>
              <w:right w:val="single" w:sz="4" w:space="0" w:color="auto"/>
            </w:tcBorders>
            <w:shd w:val="clear" w:color="auto" w:fill="auto"/>
            <w:vAlign w:val="center"/>
            <w:hideMark/>
          </w:tcPr>
          <w:p w14:paraId="505898A6"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L</w:t>
            </w:r>
          </w:p>
        </w:tc>
        <w:tc>
          <w:tcPr>
            <w:tcW w:w="460" w:type="dxa"/>
            <w:tcBorders>
              <w:top w:val="nil"/>
              <w:left w:val="nil"/>
              <w:bottom w:val="single" w:sz="4" w:space="0" w:color="auto"/>
              <w:right w:val="single" w:sz="4" w:space="0" w:color="auto"/>
            </w:tcBorders>
            <w:shd w:val="clear" w:color="auto" w:fill="auto"/>
            <w:vAlign w:val="center"/>
            <w:hideMark/>
          </w:tcPr>
          <w:p w14:paraId="71E4EA33"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R</w:t>
            </w:r>
          </w:p>
        </w:tc>
        <w:tc>
          <w:tcPr>
            <w:tcW w:w="640" w:type="dxa"/>
            <w:tcBorders>
              <w:top w:val="nil"/>
              <w:left w:val="nil"/>
              <w:bottom w:val="single" w:sz="4" w:space="0" w:color="auto"/>
              <w:right w:val="single" w:sz="4" w:space="0" w:color="auto"/>
            </w:tcBorders>
            <w:shd w:val="clear" w:color="auto" w:fill="auto"/>
            <w:vAlign w:val="center"/>
            <w:hideMark/>
          </w:tcPr>
          <w:p w14:paraId="75F994D2"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级别</w:t>
            </w:r>
          </w:p>
        </w:tc>
        <w:tc>
          <w:tcPr>
            <w:tcW w:w="640" w:type="dxa"/>
            <w:tcBorders>
              <w:top w:val="nil"/>
              <w:left w:val="nil"/>
              <w:bottom w:val="single" w:sz="4" w:space="0" w:color="auto"/>
              <w:right w:val="single" w:sz="4" w:space="0" w:color="auto"/>
            </w:tcBorders>
            <w:shd w:val="clear" w:color="auto" w:fill="auto"/>
            <w:vAlign w:val="center"/>
            <w:hideMark/>
          </w:tcPr>
          <w:p w14:paraId="02CF2485"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重大</w:t>
            </w:r>
          </w:p>
        </w:tc>
        <w:tc>
          <w:tcPr>
            <w:tcW w:w="1439" w:type="dxa"/>
            <w:vMerge/>
            <w:tcBorders>
              <w:top w:val="single" w:sz="4" w:space="0" w:color="auto"/>
              <w:left w:val="single" w:sz="4" w:space="0" w:color="auto"/>
              <w:bottom w:val="single" w:sz="4" w:space="0" w:color="000000"/>
              <w:right w:val="single" w:sz="4" w:space="0" w:color="auto"/>
            </w:tcBorders>
            <w:vAlign w:val="center"/>
            <w:hideMark/>
          </w:tcPr>
          <w:p w14:paraId="5FB8A8E7" w14:textId="77777777" w:rsidR="008D3CF6" w:rsidRPr="0011078A" w:rsidRDefault="008D3CF6" w:rsidP="00557B28">
            <w:pPr>
              <w:widowControl/>
              <w:jc w:val="left"/>
              <w:rPr>
                <w:rFonts w:ascii="宋体" w:eastAsia="宋体" w:hAnsi="宋体" w:cs="宋体"/>
                <w:kern w:val="0"/>
                <w:sz w:val="22"/>
              </w:rPr>
            </w:pPr>
          </w:p>
        </w:tc>
        <w:tc>
          <w:tcPr>
            <w:tcW w:w="621" w:type="dxa"/>
            <w:vMerge/>
            <w:tcBorders>
              <w:top w:val="single" w:sz="4" w:space="0" w:color="auto"/>
              <w:left w:val="single" w:sz="4" w:space="0" w:color="auto"/>
              <w:bottom w:val="single" w:sz="4" w:space="0" w:color="000000"/>
              <w:right w:val="single" w:sz="4" w:space="0" w:color="auto"/>
            </w:tcBorders>
            <w:vAlign w:val="center"/>
            <w:hideMark/>
          </w:tcPr>
          <w:p w14:paraId="4A3494AA" w14:textId="77777777" w:rsidR="008D3CF6" w:rsidRPr="0011078A" w:rsidRDefault="008D3CF6" w:rsidP="00557B28">
            <w:pPr>
              <w:widowControl/>
              <w:jc w:val="left"/>
              <w:rPr>
                <w:rFonts w:ascii="宋体" w:eastAsia="宋体" w:hAnsi="宋体" w:cs="宋体"/>
                <w:kern w:val="0"/>
                <w:sz w:val="22"/>
              </w:rPr>
            </w:pPr>
          </w:p>
        </w:tc>
      </w:tr>
      <w:tr w:rsidR="001A08F8" w:rsidRPr="0011078A" w14:paraId="45042F1F" w14:textId="77777777" w:rsidTr="001A08F8">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94CF5FD"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853" w:type="dxa"/>
            <w:tcBorders>
              <w:top w:val="nil"/>
              <w:left w:val="nil"/>
              <w:bottom w:val="single" w:sz="4" w:space="0" w:color="auto"/>
              <w:right w:val="single" w:sz="4" w:space="0" w:color="auto"/>
            </w:tcBorders>
            <w:shd w:val="clear" w:color="auto" w:fill="auto"/>
            <w:vAlign w:val="center"/>
            <w:hideMark/>
          </w:tcPr>
          <w:p w14:paraId="0885AF66"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347" w:type="dxa"/>
            <w:tcBorders>
              <w:top w:val="nil"/>
              <w:left w:val="nil"/>
              <w:bottom w:val="single" w:sz="4" w:space="0" w:color="auto"/>
              <w:right w:val="single" w:sz="4" w:space="0" w:color="auto"/>
            </w:tcBorders>
            <w:shd w:val="clear" w:color="auto" w:fill="auto"/>
            <w:vAlign w:val="center"/>
            <w:hideMark/>
          </w:tcPr>
          <w:p w14:paraId="0BA69049"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560" w:type="dxa"/>
            <w:tcBorders>
              <w:top w:val="nil"/>
              <w:left w:val="nil"/>
              <w:bottom w:val="single" w:sz="4" w:space="0" w:color="auto"/>
              <w:right w:val="single" w:sz="4" w:space="0" w:color="auto"/>
            </w:tcBorders>
            <w:shd w:val="clear" w:color="auto" w:fill="auto"/>
            <w:vAlign w:val="center"/>
            <w:hideMark/>
          </w:tcPr>
          <w:p w14:paraId="0FF9E4CA" w14:textId="77777777" w:rsidR="008D3CF6" w:rsidRPr="0011078A" w:rsidRDefault="008D3CF6" w:rsidP="00557B28">
            <w:pPr>
              <w:widowControl/>
              <w:jc w:val="left"/>
              <w:rPr>
                <w:rFonts w:ascii="宋体" w:eastAsia="宋体" w:hAnsi="宋体" w:cs="宋体"/>
                <w:kern w:val="0"/>
                <w:sz w:val="22"/>
              </w:rPr>
            </w:pPr>
            <w:r w:rsidRPr="0011078A">
              <w:rPr>
                <w:rFonts w:ascii="宋体" w:eastAsia="宋体" w:hAnsi="宋体" w:cs="宋体" w:hint="eastAsia"/>
                <w:kern w:val="0"/>
                <w:sz w:val="22"/>
              </w:rPr>
              <w:t xml:space="preserve">　</w:t>
            </w:r>
          </w:p>
        </w:tc>
        <w:tc>
          <w:tcPr>
            <w:tcW w:w="1760" w:type="dxa"/>
            <w:tcBorders>
              <w:top w:val="nil"/>
              <w:left w:val="nil"/>
              <w:bottom w:val="single" w:sz="4" w:space="0" w:color="auto"/>
              <w:right w:val="single" w:sz="4" w:space="0" w:color="auto"/>
            </w:tcBorders>
            <w:shd w:val="clear" w:color="auto" w:fill="auto"/>
            <w:vAlign w:val="center"/>
            <w:hideMark/>
          </w:tcPr>
          <w:p w14:paraId="00CAC991"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260" w:type="dxa"/>
            <w:tcBorders>
              <w:top w:val="nil"/>
              <w:left w:val="nil"/>
              <w:bottom w:val="single" w:sz="4" w:space="0" w:color="auto"/>
              <w:right w:val="single" w:sz="4" w:space="0" w:color="auto"/>
            </w:tcBorders>
            <w:shd w:val="clear" w:color="auto" w:fill="auto"/>
            <w:vAlign w:val="center"/>
            <w:hideMark/>
          </w:tcPr>
          <w:p w14:paraId="7EA36B48"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5E579E6B"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62655E96"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65EA9A06"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7423C9D8"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1C03525D"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1439" w:type="dxa"/>
            <w:tcBorders>
              <w:top w:val="nil"/>
              <w:left w:val="nil"/>
              <w:bottom w:val="single" w:sz="4" w:space="0" w:color="auto"/>
              <w:right w:val="single" w:sz="4" w:space="0" w:color="auto"/>
            </w:tcBorders>
            <w:shd w:val="clear" w:color="auto" w:fill="auto"/>
            <w:vAlign w:val="center"/>
            <w:hideMark/>
          </w:tcPr>
          <w:p w14:paraId="467B8D08"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621" w:type="dxa"/>
            <w:tcBorders>
              <w:top w:val="nil"/>
              <w:left w:val="nil"/>
              <w:bottom w:val="single" w:sz="4" w:space="0" w:color="auto"/>
              <w:right w:val="single" w:sz="4" w:space="0" w:color="auto"/>
            </w:tcBorders>
            <w:shd w:val="clear" w:color="auto" w:fill="auto"/>
            <w:noWrap/>
            <w:vAlign w:val="bottom"/>
            <w:hideMark/>
          </w:tcPr>
          <w:p w14:paraId="0CDE3E2E"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r>
      <w:tr w:rsidR="001A08F8" w:rsidRPr="0011078A" w14:paraId="453F1F95" w14:textId="77777777" w:rsidTr="001A08F8">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C908BE2"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853" w:type="dxa"/>
            <w:tcBorders>
              <w:top w:val="nil"/>
              <w:left w:val="nil"/>
              <w:bottom w:val="single" w:sz="4" w:space="0" w:color="auto"/>
              <w:right w:val="single" w:sz="4" w:space="0" w:color="auto"/>
            </w:tcBorders>
            <w:shd w:val="clear" w:color="auto" w:fill="auto"/>
            <w:vAlign w:val="center"/>
            <w:hideMark/>
          </w:tcPr>
          <w:p w14:paraId="60532BD9"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347" w:type="dxa"/>
            <w:tcBorders>
              <w:top w:val="nil"/>
              <w:left w:val="nil"/>
              <w:bottom w:val="single" w:sz="4" w:space="0" w:color="auto"/>
              <w:right w:val="single" w:sz="4" w:space="0" w:color="auto"/>
            </w:tcBorders>
            <w:shd w:val="clear" w:color="auto" w:fill="auto"/>
            <w:vAlign w:val="center"/>
            <w:hideMark/>
          </w:tcPr>
          <w:p w14:paraId="71C6205C"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560" w:type="dxa"/>
            <w:tcBorders>
              <w:top w:val="nil"/>
              <w:left w:val="nil"/>
              <w:bottom w:val="single" w:sz="4" w:space="0" w:color="auto"/>
              <w:right w:val="single" w:sz="4" w:space="0" w:color="auto"/>
            </w:tcBorders>
            <w:shd w:val="clear" w:color="auto" w:fill="auto"/>
            <w:vAlign w:val="center"/>
            <w:hideMark/>
          </w:tcPr>
          <w:p w14:paraId="58D46547" w14:textId="77777777" w:rsidR="008D3CF6" w:rsidRPr="0011078A" w:rsidRDefault="008D3CF6" w:rsidP="00557B28">
            <w:pPr>
              <w:widowControl/>
              <w:jc w:val="left"/>
              <w:rPr>
                <w:rFonts w:ascii="宋体" w:eastAsia="宋体" w:hAnsi="宋体" w:cs="宋体"/>
                <w:kern w:val="0"/>
                <w:sz w:val="22"/>
              </w:rPr>
            </w:pPr>
            <w:r w:rsidRPr="0011078A">
              <w:rPr>
                <w:rFonts w:ascii="宋体" w:eastAsia="宋体" w:hAnsi="宋体" w:cs="宋体" w:hint="eastAsia"/>
                <w:kern w:val="0"/>
                <w:sz w:val="22"/>
              </w:rPr>
              <w:t xml:space="preserve">　</w:t>
            </w:r>
          </w:p>
        </w:tc>
        <w:tc>
          <w:tcPr>
            <w:tcW w:w="1760" w:type="dxa"/>
            <w:tcBorders>
              <w:top w:val="nil"/>
              <w:left w:val="nil"/>
              <w:bottom w:val="single" w:sz="4" w:space="0" w:color="auto"/>
              <w:right w:val="single" w:sz="4" w:space="0" w:color="auto"/>
            </w:tcBorders>
            <w:shd w:val="clear" w:color="auto" w:fill="auto"/>
            <w:vAlign w:val="center"/>
            <w:hideMark/>
          </w:tcPr>
          <w:p w14:paraId="673E385F"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260" w:type="dxa"/>
            <w:tcBorders>
              <w:top w:val="nil"/>
              <w:left w:val="nil"/>
              <w:bottom w:val="single" w:sz="4" w:space="0" w:color="auto"/>
              <w:right w:val="single" w:sz="4" w:space="0" w:color="auto"/>
            </w:tcBorders>
            <w:shd w:val="clear" w:color="auto" w:fill="auto"/>
            <w:vAlign w:val="center"/>
            <w:hideMark/>
          </w:tcPr>
          <w:p w14:paraId="59057DB6"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42B489DB"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23196F20"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21C8ECED"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343612D2"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197CCA26"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1439" w:type="dxa"/>
            <w:tcBorders>
              <w:top w:val="nil"/>
              <w:left w:val="nil"/>
              <w:bottom w:val="single" w:sz="4" w:space="0" w:color="auto"/>
              <w:right w:val="single" w:sz="4" w:space="0" w:color="auto"/>
            </w:tcBorders>
            <w:shd w:val="clear" w:color="auto" w:fill="auto"/>
            <w:vAlign w:val="center"/>
            <w:hideMark/>
          </w:tcPr>
          <w:p w14:paraId="6363CEB2"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621" w:type="dxa"/>
            <w:tcBorders>
              <w:top w:val="nil"/>
              <w:left w:val="nil"/>
              <w:bottom w:val="single" w:sz="4" w:space="0" w:color="auto"/>
              <w:right w:val="single" w:sz="4" w:space="0" w:color="auto"/>
            </w:tcBorders>
            <w:shd w:val="clear" w:color="auto" w:fill="auto"/>
            <w:noWrap/>
            <w:vAlign w:val="bottom"/>
            <w:hideMark/>
          </w:tcPr>
          <w:p w14:paraId="06FD7A07"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r>
      <w:tr w:rsidR="001A08F8" w:rsidRPr="0011078A" w14:paraId="6DECE789" w14:textId="77777777" w:rsidTr="001A08F8">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1AB6415"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853" w:type="dxa"/>
            <w:tcBorders>
              <w:top w:val="nil"/>
              <w:left w:val="nil"/>
              <w:bottom w:val="single" w:sz="4" w:space="0" w:color="auto"/>
              <w:right w:val="single" w:sz="4" w:space="0" w:color="auto"/>
            </w:tcBorders>
            <w:shd w:val="clear" w:color="auto" w:fill="auto"/>
            <w:vAlign w:val="center"/>
            <w:hideMark/>
          </w:tcPr>
          <w:p w14:paraId="472B4202"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347" w:type="dxa"/>
            <w:tcBorders>
              <w:top w:val="nil"/>
              <w:left w:val="nil"/>
              <w:bottom w:val="single" w:sz="4" w:space="0" w:color="auto"/>
              <w:right w:val="single" w:sz="4" w:space="0" w:color="auto"/>
            </w:tcBorders>
            <w:shd w:val="clear" w:color="auto" w:fill="auto"/>
            <w:vAlign w:val="center"/>
            <w:hideMark/>
          </w:tcPr>
          <w:p w14:paraId="61903266"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560" w:type="dxa"/>
            <w:tcBorders>
              <w:top w:val="nil"/>
              <w:left w:val="nil"/>
              <w:bottom w:val="single" w:sz="4" w:space="0" w:color="auto"/>
              <w:right w:val="single" w:sz="4" w:space="0" w:color="auto"/>
            </w:tcBorders>
            <w:shd w:val="clear" w:color="auto" w:fill="auto"/>
            <w:vAlign w:val="center"/>
            <w:hideMark/>
          </w:tcPr>
          <w:p w14:paraId="73EA4D91" w14:textId="77777777" w:rsidR="008D3CF6" w:rsidRPr="0011078A" w:rsidRDefault="008D3CF6" w:rsidP="00557B28">
            <w:pPr>
              <w:widowControl/>
              <w:jc w:val="left"/>
              <w:rPr>
                <w:rFonts w:ascii="宋体" w:eastAsia="宋体" w:hAnsi="宋体" w:cs="宋体"/>
                <w:kern w:val="0"/>
                <w:sz w:val="22"/>
              </w:rPr>
            </w:pPr>
            <w:r w:rsidRPr="0011078A">
              <w:rPr>
                <w:rFonts w:ascii="宋体" w:eastAsia="宋体" w:hAnsi="宋体" w:cs="宋体" w:hint="eastAsia"/>
                <w:kern w:val="0"/>
                <w:sz w:val="22"/>
              </w:rPr>
              <w:t xml:space="preserve">　</w:t>
            </w:r>
          </w:p>
        </w:tc>
        <w:tc>
          <w:tcPr>
            <w:tcW w:w="1760" w:type="dxa"/>
            <w:tcBorders>
              <w:top w:val="nil"/>
              <w:left w:val="nil"/>
              <w:bottom w:val="single" w:sz="4" w:space="0" w:color="auto"/>
              <w:right w:val="single" w:sz="4" w:space="0" w:color="auto"/>
            </w:tcBorders>
            <w:shd w:val="clear" w:color="auto" w:fill="auto"/>
            <w:vAlign w:val="center"/>
            <w:hideMark/>
          </w:tcPr>
          <w:p w14:paraId="7EAE9DB2"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260" w:type="dxa"/>
            <w:tcBorders>
              <w:top w:val="nil"/>
              <w:left w:val="nil"/>
              <w:bottom w:val="single" w:sz="4" w:space="0" w:color="auto"/>
              <w:right w:val="single" w:sz="4" w:space="0" w:color="auto"/>
            </w:tcBorders>
            <w:shd w:val="clear" w:color="auto" w:fill="auto"/>
            <w:vAlign w:val="center"/>
            <w:hideMark/>
          </w:tcPr>
          <w:p w14:paraId="0BE4B6C5"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604455D7"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389E14BD"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238E6543"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28CF8393"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3BF755C6"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1439" w:type="dxa"/>
            <w:tcBorders>
              <w:top w:val="nil"/>
              <w:left w:val="nil"/>
              <w:bottom w:val="single" w:sz="4" w:space="0" w:color="auto"/>
              <w:right w:val="single" w:sz="4" w:space="0" w:color="auto"/>
            </w:tcBorders>
            <w:shd w:val="clear" w:color="auto" w:fill="auto"/>
            <w:vAlign w:val="center"/>
            <w:hideMark/>
          </w:tcPr>
          <w:p w14:paraId="1AA26FB0"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621" w:type="dxa"/>
            <w:tcBorders>
              <w:top w:val="nil"/>
              <w:left w:val="nil"/>
              <w:bottom w:val="single" w:sz="4" w:space="0" w:color="auto"/>
              <w:right w:val="single" w:sz="4" w:space="0" w:color="auto"/>
            </w:tcBorders>
            <w:shd w:val="clear" w:color="auto" w:fill="auto"/>
            <w:noWrap/>
            <w:vAlign w:val="bottom"/>
            <w:hideMark/>
          </w:tcPr>
          <w:p w14:paraId="64A375D9"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r>
      <w:tr w:rsidR="001A08F8" w:rsidRPr="0011078A" w14:paraId="149229AD" w14:textId="77777777" w:rsidTr="001A08F8">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47B6D94"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853" w:type="dxa"/>
            <w:tcBorders>
              <w:top w:val="nil"/>
              <w:left w:val="nil"/>
              <w:bottom w:val="single" w:sz="4" w:space="0" w:color="auto"/>
              <w:right w:val="single" w:sz="4" w:space="0" w:color="auto"/>
            </w:tcBorders>
            <w:shd w:val="clear" w:color="auto" w:fill="auto"/>
            <w:vAlign w:val="center"/>
            <w:hideMark/>
          </w:tcPr>
          <w:p w14:paraId="7E279583"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347" w:type="dxa"/>
            <w:tcBorders>
              <w:top w:val="nil"/>
              <w:left w:val="nil"/>
              <w:bottom w:val="single" w:sz="4" w:space="0" w:color="auto"/>
              <w:right w:val="single" w:sz="4" w:space="0" w:color="auto"/>
            </w:tcBorders>
            <w:shd w:val="clear" w:color="auto" w:fill="auto"/>
            <w:vAlign w:val="center"/>
            <w:hideMark/>
          </w:tcPr>
          <w:p w14:paraId="4F9FBF1F"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560" w:type="dxa"/>
            <w:tcBorders>
              <w:top w:val="nil"/>
              <w:left w:val="nil"/>
              <w:bottom w:val="single" w:sz="4" w:space="0" w:color="auto"/>
              <w:right w:val="single" w:sz="4" w:space="0" w:color="auto"/>
            </w:tcBorders>
            <w:shd w:val="clear" w:color="auto" w:fill="auto"/>
            <w:vAlign w:val="center"/>
            <w:hideMark/>
          </w:tcPr>
          <w:p w14:paraId="3E73DDE8" w14:textId="77777777" w:rsidR="008D3CF6" w:rsidRPr="0011078A" w:rsidRDefault="008D3CF6" w:rsidP="00557B28">
            <w:pPr>
              <w:widowControl/>
              <w:jc w:val="left"/>
              <w:rPr>
                <w:rFonts w:ascii="宋体" w:eastAsia="宋体" w:hAnsi="宋体" w:cs="宋体"/>
                <w:kern w:val="0"/>
                <w:sz w:val="22"/>
              </w:rPr>
            </w:pPr>
            <w:r w:rsidRPr="0011078A">
              <w:rPr>
                <w:rFonts w:ascii="宋体" w:eastAsia="宋体" w:hAnsi="宋体" w:cs="宋体" w:hint="eastAsia"/>
                <w:kern w:val="0"/>
                <w:sz w:val="22"/>
              </w:rPr>
              <w:t xml:space="preserve">　</w:t>
            </w:r>
          </w:p>
        </w:tc>
        <w:tc>
          <w:tcPr>
            <w:tcW w:w="1760" w:type="dxa"/>
            <w:tcBorders>
              <w:top w:val="nil"/>
              <w:left w:val="nil"/>
              <w:bottom w:val="single" w:sz="4" w:space="0" w:color="auto"/>
              <w:right w:val="single" w:sz="4" w:space="0" w:color="auto"/>
            </w:tcBorders>
            <w:shd w:val="clear" w:color="auto" w:fill="auto"/>
            <w:vAlign w:val="center"/>
            <w:hideMark/>
          </w:tcPr>
          <w:p w14:paraId="7E14D85B"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260" w:type="dxa"/>
            <w:tcBorders>
              <w:top w:val="nil"/>
              <w:left w:val="nil"/>
              <w:bottom w:val="single" w:sz="4" w:space="0" w:color="auto"/>
              <w:right w:val="single" w:sz="4" w:space="0" w:color="auto"/>
            </w:tcBorders>
            <w:shd w:val="clear" w:color="auto" w:fill="auto"/>
            <w:vAlign w:val="center"/>
            <w:hideMark/>
          </w:tcPr>
          <w:p w14:paraId="00BD1B6A"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71D16AD3"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09FC1F23"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284331BF"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34D8306C"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64C67660"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1439" w:type="dxa"/>
            <w:tcBorders>
              <w:top w:val="nil"/>
              <w:left w:val="nil"/>
              <w:bottom w:val="single" w:sz="4" w:space="0" w:color="auto"/>
              <w:right w:val="single" w:sz="4" w:space="0" w:color="auto"/>
            </w:tcBorders>
            <w:shd w:val="clear" w:color="auto" w:fill="auto"/>
            <w:vAlign w:val="center"/>
            <w:hideMark/>
          </w:tcPr>
          <w:p w14:paraId="2CB8243B"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621" w:type="dxa"/>
            <w:tcBorders>
              <w:top w:val="nil"/>
              <w:left w:val="nil"/>
              <w:bottom w:val="single" w:sz="4" w:space="0" w:color="auto"/>
              <w:right w:val="single" w:sz="4" w:space="0" w:color="auto"/>
            </w:tcBorders>
            <w:shd w:val="clear" w:color="auto" w:fill="auto"/>
            <w:noWrap/>
            <w:vAlign w:val="bottom"/>
            <w:hideMark/>
          </w:tcPr>
          <w:p w14:paraId="2F52BFBB"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r>
      <w:tr w:rsidR="001A08F8" w:rsidRPr="0011078A" w14:paraId="1542684B" w14:textId="77777777" w:rsidTr="001A08F8">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65582ED"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853" w:type="dxa"/>
            <w:tcBorders>
              <w:top w:val="nil"/>
              <w:left w:val="nil"/>
              <w:bottom w:val="single" w:sz="4" w:space="0" w:color="auto"/>
              <w:right w:val="single" w:sz="4" w:space="0" w:color="auto"/>
            </w:tcBorders>
            <w:shd w:val="clear" w:color="auto" w:fill="auto"/>
            <w:vAlign w:val="center"/>
            <w:hideMark/>
          </w:tcPr>
          <w:p w14:paraId="598C96F6"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347" w:type="dxa"/>
            <w:tcBorders>
              <w:top w:val="nil"/>
              <w:left w:val="nil"/>
              <w:bottom w:val="single" w:sz="4" w:space="0" w:color="auto"/>
              <w:right w:val="single" w:sz="4" w:space="0" w:color="auto"/>
            </w:tcBorders>
            <w:shd w:val="clear" w:color="auto" w:fill="auto"/>
            <w:vAlign w:val="center"/>
            <w:hideMark/>
          </w:tcPr>
          <w:p w14:paraId="0188458B"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560" w:type="dxa"/>
            <w:tcBorders>
              <w:top w:val="nil"/>
              <w:left w:val="nil"/>
              <w:bottom w:val="single" w:sz="4" w:space="0" w:color="auto"/>
              <w:right w:val="single" w:sz="4" w:space="0" w:color="auto"/>
            </w:tcBorders>
            <w:shd w:val="clear" w:color="auto" w:fill="auto"/>
            <w:vAlign w:val="center"/>
            <w:hideMark/>
          </w:tcPr>
          <w:p w14:paraId="63E0A7BB" w14:textId="77777777" w:rsidR="008D3CF6" w:rsidRPr="0011078A" w:rsidRDefault="008D3CF6" w:rsidP="00557B28">
            <w:pPr>
              <w:widowControl/>
              <w:jc w:val="left"/>
              <w:rPr>
                <w:rFonts w:ascii="宋体" w:eastAsia="宋体" w:hAnsi="宋体" w:cs="宋体"/>
                <w:kern w:val="0"/>
                <w:sz w:val="22"/>
              </w:rPr>
            </w:pPr>
            <w:r w:rsidRPr="0011078A">
              <w:rPr>
                <w:rFonts w:ascii="宋体" w:eastAsia="宋体" w:hAnsi="宋体" w:cs="宋体" w:hint="eastAsia"/>
                <w:kern w:val="0"/>
                <w:sz w:val="22"/>
              </w:rPr>
              <w:t xml:space="preserve">　</w:t>
            </w:r>
          </w:p>
        </w:tc>
        <w:tc>
          <w:tcPr>
            <w:tcW w:w="1760" w:type="dxa"/>
            <w:tcBorders>
              <w:top w:val="nil"/>
              <w:left w:val="nil"/>
              <w:bottom w:val="single" w:sz="4" w:space="0" w:color="auto"/>
              <w:right w:val="single" w:sz="4" w:space="0" w:color="auto"/>
            </w:tcBorders>
            <w:shd w:val="clear" w:color="auto" w:fill="auto"/>
            <w:vAlign w:val="center"/>
            <w:hideMark/>
          </w:tcPr>
          <w:p w14:paraId="3C8FA0A7"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260" w:type="dxa"/>
            <w:tcBorders>
              <w:top w:val="nil"/>
              <w:left w:val="nil"/>
              <w:bottom w:val="single" w:sz="4" w:space="0" w:color="auto"/>
              <w:right w:val="single" w:sz="4" w:space="0" w:color="auto"/>
            </w:tcBorders>
            <w:shd w:val="clear" w:color="auto" w:fill="auto"/>
            <w:vAlign w:val="center"/>
            <w:hideMark/>
          </w:tcPr>
          <w:p w14:paraId="6D13054D"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0DBF44A0"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7DB86618"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26319ADC"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580EB260"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46DDFF84"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1439" w:type="dxa"/>
            <w:tcBorders>
              <w:top w:val="nil"/>
              <w:left w:val="nil"/>
              <w:bottom w:val="single" w:sz="4" w:space="0" w:color="auto"/>
              <w:right w:val="single" w:sz="4" w:space="0" w:color="auto"/>
            </w:tcBorders>
            <w:shd w:val="clear" w:color="auto" w:fill="auto"/>
            <w:vAlign w:val="center"/>
            <w:hideMark/>
          </w:tcPr>
          <w:p w14:paraId="4DA04158"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621" w:type="dxa"/>
            <w:tcBorders>
              <w:top w:val="nil"/>
              <w:left w:val="nil"/>
              <w:bottom w:val="single" w:sz="4" w:space="0" w:color="auto"/>
              <w:right w:val="single" w:sz="4" w:space="0" w:color="auto"/>
            </w:tcBorders>
            <w:shd w:val="clear" w:color="auto" w:fill="auto"/>
            <w:noWrap/>
            <w:vAlign w:val="bottom"/>
            <w:hideMark/>
          </w:tcPr>
          <w:p w14:paraId="17F7B75F"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r>
      <w:tr w:rsidR="001A08F8" w:rsidRPr="0011078A" w14:paraId="41C11AA8" w14:textId="77777777" w:rsidTr="001A08F8">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FA7C23D"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853" w:type="dxa"/>
            <w:tcBorders>
              <w:top w:val="nil"/>
              <w:left w:val="nil"/>
              <w:bottom w:val="single" w:sz="4" w:space="0" w:color="auto"/>
              <w:right w:val="single" w:sz="4" w:space="0" w:color="auto"/>
            </w:tcBorders>
            <w:shd w:val="clear" w:color="auto" w:fill="auto"/>
            <w:vAlign w:val="center"/>
            <w:hideMark/>
          </w:tcPr>
          <w:p w14:paraId="51D37274"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347" w:type="dxa"/>
            <w:tcBorders>
              <w:top w:val="nil"/>
              <w:left w:val="nil"/>
              <w:bottom w:val="single" w:sz="4" w:space="0" w:color="auto"/>
              <w:right w:val="single" w:sz="4" w:space="0" w:color="auto"/>
            </w:tcBorders>
            <w:shd w:val="clear" w:color="auto" w:fill="auto"/>
            <w:vAlign w:val="center"/>
            <w:hideMark/>
          </w:tcPr>
          <w:p w14:paraId="37DAB33E"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560" w:type="dxa"/>
            <w:tcBorders>
              <w:top w:val="nil"/>
              <w:left w:val="nil"/>
              <w:bottom w:val="single" w:sz="4" w:space="0" w:color="auto"/>
              <w:right w:val="single" w:sz="4" w:space="0" w:color="auto"/>
            </w:tcBorders>
            <w:shd w:val="clear" w:color="auto" w:fill="auto"/>
            <w:vAlign w:val="center"/>
            <w:hideMark/>
          </w:tcPr>
          <w:p w14:paraId="5C1B28F7" w14:textId="77777777" w:rsidR="008D3CF6" w:rsidRPr="0011078A" w:rsidRDefault="008D3CF6" w:rsidP="00557B28">
            <w:pPr>
              <w:widowControl/>
              <w:jc w:val="left"/>
              <w:rPr>
                <w:rFonts w:ascii="宋体" w:eastAsia="宋体" w:hAnsi="宋体" w:cs="宋体"/>
                <w:kern w:val="0"/>
                <w:sz w:val="22"/>
              </w:rPr>
            </w:pPr>
            <w:r w:rsidRPr="0011078A">
              <w:rPr>
                <w:rFonts w:ascii="宋体" w:eastAsia="宋体" w:hAnsi="宋体" w:cs="宋体" w:hint="eastAsia"/>
                <w:kern w:val="0"/>
                <w:sz w:val="22"/>
              </w:rPr>
              <w:t xml:space="preserve">　</w:t>
            </w:r>
          </w:p>
        </w:tc>
        <w:tc>
          <w:tcPr>
            <w:tcW w:w="1760" w:type="dxa"/>
            <w:tcBorders>
              <w:top w:val="nil"/>
              <w:left w:val="nil"/>
              <w:bottom w:val="single" w:sz="4" w:space="0" w:color="auto"/>
              <w:right w:val="single" w:sz="4" w:space="0" w:color="auto"/>
            </w:tcBorders>
            <w:shd w:val="clear" w:color="auto" w:fill="auto"/>
            <w:vAlign w:val="center"/>
            <w:hideMark/>
          </w:tcPr>
          <w:p w14:paraId="18FF6499"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260" w:type="dxa"/>
            <w:tcBorders>
              <w:top w:val="nil"/>
              <w:left w:val="nil"/>
              <w:bottom w:val="single" w:sz="4" w:space="0" w:color="auto"/>
              <w:right w:val="single" w:sz="4" w:space="0" w:color="auto"/>
            </w:tcBorders>
            <w:shd w:val="clear" w:color="auto" w:fill="auto"/>
            <w:vAlign w:val="center"/>
            <w:hideMark/>
          </w:tcPr>
          <w:p w14:paraId="18C30565"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0CB2B5EE"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3EFA34D1"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1FC90919"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7E6ECF62"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7C16D17E"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1439" w:type="dxa"/>
            <w:tcBorders>
              <w:top w:val="nil"/>
              <w:left w:val="nil"/>
              <w:bottom w:val="single" w:sz="4" w:space="0" w:color="auto"/>
              <w:right w:val="single" w:sz="4" w:space="0" w:color="auto"/>
            </w:tcBorders>
            <w:shd w:val="clear" w:color="auto" w:fill="auto"/>
            <w:vAlign w:val="center"/>
            <w:hideMark/>
          </w:tcPr>
          <w:p w14:paraId="126FC863"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621" w:type="dxa"/>
            <w:tcBorders>
              <w:top w:val="nil"/>
              <w:left w:val="nil"/>
              <w:bottom w:val="single" w:sz="4" w:space="0" w:color="auto"/>
              <w:right w:val="single" w:sz="4" w:space="0" w:color="auto"/>
            </w:tcBorders>
            <w:shd w:val="clear" w:color="auto" w:fill="auto"/>
            <w:noWrap/>
            <w:vAlign w:val="bottom"/>
            <w:hideMark/>
          </w:tcPr>
          <w:p w14:paraId="656729F2"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r>
      <w:tr w:rsidR="001A08F8" w:rsidRPr="0011078A" w14:paraId="4C7EE06C" w14:textId="77777777" w:rsidTr="001A08F8">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8286E88"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853" w:type="dxa"/>
            <w:tcBorders>
              <w:top w:val="nil"/>
              <w:left w:val="nil"/>
              <w:bottom w:val="single" w:sz="4" w:space="0" w:color="auto"/>
              <w:right w:val="single" w:sz="4" w:space="0" w:color="auto"/>
            </w:tcBorders>
            <w:shd w:val="clear" w:color="auto" w:fill="auto"/>
            <w:vAlign w:val="center"/>
            <w:hideMark/>
          </w:tcPr>
          <w:p w14:paraId="32252688"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347" w:type="dxa"/>
            <w:tcBorders>
              <w:top w:val="nil"/>
              <w:left w:val="nil"/>
              <w:bottom w:val="single" w:sz="4" w:space="0" w:color="auto"/>
              <w:right w:val="single" w:sz="4" w:space="0" w:color="auto"/>
            </w:tcBorders>
            <w:shd w:val="clear" w:color="auto" w:fill="auto"/>
            <w:vAlign w:val="center"/>
            <w:hideMark/>
          </w:tcPr>
          <w:p w14:paraId="5644020D"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560" w:type="dxa"/>
            <w:tcBorders>
              <w:top w:val="nil"/>
              <w:left w:val="nil"/>
              <w:bottom w:val="single" w:sz="4" w:space="0" w:color="auto"/>
              <w:right w:val="single" w:sz="4" w:space="0" w:color="auto"/>
            </w:tcBorders>
            <w:shd w:val="clear" w:color="auto" w:fill="auto"/>
            <w:vAlign w:val="center"/>
            <w:hideMark/>
          </w:tcPr>
          <w:p w14:paraId="0A0F93FA" w14:textId="77777777" w:rsidR="008D3CF6" w:rsidRPr="0011078A" w:rsidRDefault="008D3CF6" w:rsidP="00557B28">
            <w:pPr>
              <w:widowControl/>
              <w:jc w:val="left"/>
              <w:rPr>
                <w:rFonts w:ascii="宋体" w:eastAsia="宋体" w:hAnsi="宋体" w:cs="宋体"/>
                <w:kern w:val="0"/>
                <w:sz w:val="22"/>
              </w:rPr>
            </w:pPr>
            <w:r w:rsidRPr="0011078A">
              <w:rPr>
                <w:rFonts w:ascii="宋体" w:eastAsia="宋体" w:hAnsi="宋体" w:cs="宋体" w:hint="eastAsia"/>
                <w:kern w:val="0"/>
                <w:sz w:val="22"/>
              </w:rPr>
              <w:t xml:space="preserve">　</w:t>
            </w:r>
          </w:p>
        </w:tc>
        <w:tc>
          <w:tcPr>
            <w:tcW w:w="1760" w:type="dxa"/>
            <w:tcBorders>
              <w:top w:val="nil"/>
              <w:left w:val="nil"/>
              <w:bottom w:val="single" w:sz="4" w:space="0" w:color="auto"/>
              <w:right w:val="single" w:sz="4" w:space="0" w:color="auto"/>
            </w:tcBorders>
            <w:shd w:val="clear" w:color="auto" w:fill="auto"/>
            <w:vAlign w:val="center"/>
            <w:hideMark/>
          </w:tcPr>
          <w:p w14:paraId="12AC9CD7"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260" w:type="dxa"/>
            <w:tcBorders>
              <w:top w:val="nil"/>
              <w:left w:val="nil"/>
              <w:bottom w:val="single" w:sz="4" w:space="0" w:color="auto"/>
              <w:right w:val="single" w:sz="4" w:space="0" w:color="auto"/>
            </w:tcBorders>
            <w:shd w:val="clear" w:color="auto" w:fill="auto"/>
            <w:vAlign w:val="center"/>
            <w:hideMark/>
          </w:tcPr>
          <w:p w14:paraId="03098E5E"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20A770B6"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529BB150"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39EE2793"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00710042"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0A238CE4"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1439" w:type="dxa"/>
            <w:tcBorders>
              <w:top w:val="nil"/>
              <w:left w:val="nil"/>
              <w:bottom w:val="single" w:sz="4" w:space="0" w:color="auto"/>
              <w:right w:val="single" w:sz="4" w:space="0" w:color="auto"/>
            </w:tcBorders>
            <w:shd w:val="clear" w:color="auto" w:fill="auto"/>
            <w:vAlign w:val="center"/>
            <w:hideMark/>
          </w:tcPr>
          <w:p w14:paraId="10E0C10D"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621" w:type="dxa"/>
            <w:tcBorders>
              <w:top w:val="nil"/>
              <w:left w:val="nil"/>
              <w:bottom w:val="single" w:sz="4" w:space="0" w:color="auto"/>
              <w:right w:val="single" w:sz="4" w:space="0" w:color="auto"/>
            </w:tcBorders>
            <w:shd w:val="clear" w:color="auto" w:fill="auto"/>
            <w:noWrap/>
            <w:vAlign w:val="bottom"/>
            <w:hideMark/>
          </w:tcPr>
          <w:p w14:paraId="195AD3DF"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r>
      <w:tr w:rsidR="001A08F8" w:rsidRPr="0011078A" w14:paraId="40787EFD" w14:textId="77777777" w:rsidTr="001A08F8">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A747F97"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853" w:type="dxa"/>
            <w:tcBorders>
              <w:top w:val="nil"/>
              <w:left w:val="nil"/>
              <w:bottom w:val="single" w:sz="4" w:space="0" w:color="auto"/>
              <w:right w:val="single" w:sz="4" w:space="0" w:color="auto"/>
            </w:tcBorders>
            <w:shd w:val="clear" w:color="auto" w:fill="auto"/>
            <w:vAlign w:val="center"/>
            <w:hideMark/>
          </w:tcPr>
          <w:p w14:paraId="224F98AD"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347" w:type="dxa"/>
            <w:tcBorders>
              <w:top w:val="nil"/>
              <w:left w:val="nil"/>
              <w:bottom w:val="single" w:sz="4" w:space="0" w:color="auto"/>
              <w:right w:val="single" w:sz="4" w:space="0" w:color="auto"/>
            </w:tcBorders>
            <w:shd w:val="clear" w:color="auto" w:fill="auto"/>
            <w:vAlign w:val="center"/>
            <w:hideMark/>
          </w:tcPr>
          <w:p w14:paraId="62A0F000"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560" w:type="dxa"/>
            <w:tcBorders>
              <w:top w:val="nil"/>
              <w:left w:val="nil"/>
              <w:bottom w:val="single" w:sz="4" w:space="0" w:color="auto"/>
              <w:right w:val="single" w:sz="4" w:space="0" w:color="auto"/>
            </w:tcBorders>
            <w:shd w:val="clear" w:color="auto" w:fill="auto"/>
            <w:vAlign w:val="center"/>
            <w:hideMark/>
          </w:tcPr>
          <w:p w14:paraId="532410F5" w14:textId="77777777" w:rsidR="008D3CF6" w:rsidRPr="0011078A" w:rsidRDefault="008D3CF6" w:rsidP="00557B28">
            <w:pPr>
              <w:widowControl/>
              <w:jc w:val="left"/>
              <w:rPr>
                <w:rFonts w:ascii="宋体" w:eastAsia="宋体" w:hAnsi="宋体" w:cs="宋体"/>
                <w:kern w:val="0"/>
                <w:sz w:val="22"/>
              </w:rPr>
            </w:pPr>
            <w:r w:rsidRPr="0011078A">
              <w:rPr>
                <w:rFonts w:ascii="宋体" w:eastAsia="宋体" w:hAnsi="宋体" w:cs="宋体" w:hint="eastAsia"/>
                <w:kern w:val="0"/>
                <w:sz w:val="22"/>
              </w:rPr>
              <w:t xml:space="preserve">　</w:t>
            </w:r>
          </w:p>
        </w:tc>
        <w:tc>
          <w:tcPr>
            <w:tcW w:w="1760" w:type="dxa"/>
            <w:tcBorders>
              <w:top w:val="nil"/>
              <w:left w:val="nil"/>
              <w:bottom w:val="single" w:sz="4" w:space="0" w:color="auto"/>
              <w:right w:val="single" w:sz="4" w:space="0" w:color="auto"/>
            </w:tcBorders>
            <w:shd w:val="clear" w:color="auto" w:fill="auto"/>
            <w:vAlign w:val="center"/>
            <w:hideMark/>
          </w:tcPr>
          <w:p w14:paraId="29AB627E"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260" w:type="dxa"/>
            <w:tcBorders>
              <w:top w:val="nil"/>
              <w:left w:val="nil"/>
              <w:bottom w:val="single" w:sz="4" w:space="0" w:color="auto"/>
              <w:right w:val="single" w:sz="4" w:space="0" w:color="auto"/>
            </w:tcBorders>
            <w:shd w:val="clear" w:color="auto" w:fill="auto"/>
            <w:vAlign w:val="center"/>
            <w:hideMark/>
          </w:tcPr>
          <w:p w14:paraId="2EEE4D4C"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07182811"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44C5C448"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7207C928"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2FBCFCEB"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003F80BE"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1439" w:type="dxa"/>
            <w:tcBorders>
              <w:top w:val="nil"/>
              <w:left w:val="nil"/>
              <w:bottom w:val="single" w:sz="4" w:space="0" w:color="auto"/>
              <w:right w:val="single" w:sz="4" w:space="0" w:color="auto"/>
            </w:tcBorders>
            <w:shd w:val="clear" w:color="auto" w:fill="auto"/>
            <w:vAlign w:val="center"/>
            <w:hideMark/>
          </w:tcPr>
          <w:p w14:paraId="1F3AA36F"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621" w:type="dxa"/>
            <w:tcBorders>
              <w:top w:val="nil"/>
              <w:left w:val="nil"/>
              <w:bottom w:val="single" w:sz="4" w:space="0" w:color="auto"/>
              <w:right w:val="single" w:sz="4" w:space="0" w:color="auto"/>
            </w:tcBorders>
            <w:shd w:val="clear" w:color="auto" w:fill="auto"/>
            <w:noWrap/>
            <w:vAlign w:val="bottom"/>
            <w:hideMark/>
          </w:tcPr>
          <w:p w14:paraId="279CABD3"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r>
      <w:tr w:rsidR="008D3CF6" w:rsidRPr="0011078A" w14:paraId="577184F5" w14:textId="77777777" w:rsidTr="001A08F8">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9AC98BC" w14:textId="77777777" w:rsidR="008D3CF6" w:rsidRPr="0011078A" w:rsidRDefault="008D3CF6" w:rsidP="00557B28">
            <w:pPr>
              <w:widowControl/>
              <w:jc w:val="center"/>
              <w:rPr>
                <w:rFonts w:ascii="宋体" w:eastAsia="宋体" w:hAnsi="宋体" w:cs="宋体"/>
                <w:kern w:val="0"/>
                <w:sz w:val="22"/>
              </w:rPr>
            </w:pPr>
          </w:p>
        </w:tc>
        <w:tc>
          <w:tcPr>
            <w:tcW w:w="853" w:type="dxa"/>
            <w:tcBorders>
              <w:top w:val="nil"/>
              <w:left w:val="nil"/>
              <w:bottom w:val="single" w:sz="4" w:space="0" w:color="auto"/>
              <w:right w:val="single" w:sz="4" w:space="0" w:color="auto"/>
            </w:tcBorders>
            <w:shd w:val="clear" w:color="auto" w:fill="auto"/>
            <w:vAlign w:val="center"/>
            <w:hideMark/>
          </w:tcPr>
          <w:p w14:paraId="1D6C428F" w14:textId="77777777" w:rsidR="008D3CF6" w:rsidRPr="0011078A" w:rsidRDefault="008D3CF6" w:rsidP="00557B28">
            <w:pPr>
              <w:widowControl/>
              <w:jc w:val="center"/>
              <w:rPr>
                <w:rFonts w:ascii="宋体" w:eastAsia="宋体" w:hAnsi="宋体" w:cs="宋体"/>
                <w:kern w:val="0"/>
                <w:sz w:val="22"/>
              </w:rPr>
            </w:pPr>
          </w:p>
        </w:tc>
        <w:tc>
          <w:tcPr>
            <w:tcW w:w="2347" w:type="dxa"/>
            <w:tcBorders>
              <w:top w:val="nil"/>
              <w:left w:val="nil"/>
              <w:bottom w:val="single" w:sz="4" w:space="0" w:color="auto"/>
              <w:right w:val="single" w:sz="4" w:space="0" w:color="auto"/>
            </w:tcBorders>
            <w:shd w:val="clear" w:color="auto" w:fill="auto"/>
            <w:vAlign w:val="center"/>
            <w:hideMark/>
          </w:tcPr>
          <w:p w14:paraId="5D422EC1" w14:textId="77777777" w:rsidR="008D3CF6" w:rsidRPr="0011078A" w:rsidRDefault="008D3CF6" w:rsidP="00557B28">
            <w:pPr>
              <w:widowControl/>
              <w:jc w:val="center"/>
              <w:rPr>
                <w:rFonts w:ascii="宋体" w:eastAsia="宋体" w:hAnsi="宋体" w:cs="宋体"/>
                <w:kern w:val="0"/>
                <w:sz w:val="22"/>
              </w:rPr>
            </w:pPr>
          </w:p>
        </w:tc>
        <w:tc>
          <w:tcPr>
            <w:tcW w:w="2560" w:type="dxa"/>
            <w:tcBorders>
              <w:top w:val="nil"/>
              <w:left w:val="nil"/>
              <w:bottom w:val="single" w:sz="4" w:space="0" w:color="auto"/>
              <w:right w:val="single" w:sz="4" w:space="0" w:color="auto"/>
            </w:tcBorders>
            <w:shd w:val="clear" w:color="auto" w:fill="auto"/>
            <w:vAlign w:val="center"/>
            <w:hideMark/>
          </w:tcPr>
          <w:p w14:paraId="4F0894E7" w14:textId="77777777" w:rsidR="008D3CF6" w:rsidRPr="0011078A" w:rsidRDefault="008D3CF6" w:rsidP="00557B28">
            <w:pPr>
              <w:widowControl/>
              <w:jc w:val="left"/>
              <w:rPr>
                <w:rFonts w:ascii="宋体" w:eastAsia="宋体" w:hAnsi="宋体" w:cs="宋体"/>
                <w:kern w:val="0"/>
                <w:sz w:val="22"/>
              </w:rPr>
            </w:pPr>
          </w:p>
        </w:tc>
        <w:tc>
          <w:tcPr>
            <w:tcW w:w="1760" w:type="dxa"/>
            <w:tcBorders>
              <w:top w:val="nil"/>
              <w:left w:val="nil"/>
              <w:bottom w:val="single" w:sz="4" w:space="0" w:color="auto"/>
              <w:right w:val="single" w:sz="4" w:space="0" w:color="auto"/>
            </w:tcBorders>
            <w:shd w:val="clear" w:color="auto" w:fill="auto"/>
            <w:vAlign w:val="center"/>
            <w:hideMark/>
          </w:tcPr>
          <w:p w14:paraId="17454640" w14:textId="77777777" w:rsidR="008D3CF6" w:rsidRPr="0011078A" w:rsidRDefault="008D3CF6" w:rsidP="00557B28">
            <w:pPr>
              <w:widowControl/>
              <w:jc w:val="center"/>
              <w:rPr>
                <w:rFonts w:ascii="宋体" w:eastAsia="宋体" w:hAnsi="宋体" w:cs="宋体"/>
                <w:kern w:val="0"/>
                <w:sz w:val="22"/>
              </w:rPr>
            </w:pPr>
          </w:p>
        </w:tc>
        <w:tc>
          <w:tcPr>
            <w:tcW w:w="2260" w:type="dxa"/>
            <w:tcBorders>
              <w:top w:val="nil"/>
              <w:left w:val="nil"/>
              <w:bottom w:val="single" w:sz="4" w:space="0" w:color="auto"/>
              <w:right w:val="single" w:sz="4" w:space="0" w:color="auto"/>
            </w:tcBorders>
            <w:shd w:val="clear" w:color="auto" w:fill="auto"/>
            <w:vAlign w:val="center"/>
            <w:hideMark/>
          </w:tcPr>
          <w:p w14:paraId="57A4C10B" w14:textId="77777777" w:rsidR="008D3CF6" w:rsidRPr="0011078A" w:rsidRDefault="008D3CF6" w:rsidP="00557B28">
            <w:pPr>
              <w:widowControl/>
              <w:jc w:val="center"/>
              <w:rPr>
                <w:rFonts w:ascii="宋体" w:eastAsia="宋体" w:hAnsi="宋体" w:cs="宋体"/>
                <w:kern w:val="0"/>
                <w:sz w:val="22"/>
              </w:rPr>
            </w:pPr>
          </w:p>
        </w:tc>
        <w:tc>
          <w:tcPr>
            <w:tcW w:w="460" w:type="dxa"/>
            <w:tcBorders>
              <w:top w:val="nil"/>
              <w:left w:val="nil"/>
              <w:bottom w:val="single" w:sz="4" w:space="0" w:color="auto"/>
              <w:right w:val="single" w:sz="4" w:space="0" w:color="auto"/>
            </w:tcBorders>
            <w:shd w:val="clear" w:color="auto" w:fill="auto"/>
            <w:vAlign w:val="center"/>
            <w:hideMark/>
          </w:tcPr>
          <w:p w14:paraId="668E9AE3" w14:textId="77777777" w:rsidR="008D3CF6" w:rsidRPr="0011078A" w:rsidRDefault="008D3CF6" w:rsidP="00557B28">
            <w:pPr>
              <w:widowControl/>
              <w:jc w:val="center"/>
              <w:rPr>
                <w:rFonts w:ascii="Times New Roman" w:eastAsia="宋体" w:hAnsi="Times New Roman" w:cs="Times New Roman"/>
                <w:kern w:val="0"/>
                <w:sz w:val="22"/>
              </w:rPr>
            </w:pPr>
          </w:p>
        </w:tc>
        <w:tc>
          <w:tcPr>
            <w:tcW w:w="460" w:type="dxa"/>
            <w:tcBorders>
              <w:top w:val="nil"/>
              <w:left w:val="nil"/>
              <w:bottom w:val="single" w:sz="4" w:space="0" w:color="auto"/>
              <w:right w:val="single" w:sz="4" w:space="0" w:color="auto"/>
            </w:tcBorders>
            <w:shd w:val="clear" w:color="auto" w:fill="auto"/>
            <w:vAlign w:val="center"/>
            <w:hideMark/>
          </w:tcPr>
          <w:p w14:paraId="07D8D2C8" w14:textId="77777777" w:rsidR="008D3CF6" w:rsidRPr="0011078A" w:rsidRDefault="008D3CF6" w:rsidP="00557B28">
            <w:pPr>
              <w:widowControl/>
              <w:jc w:val="center"/>
              <w:rPr>
                <w:rFonts w:ascii="Times New Roman" w:eastAsia="宋体" w:hAnsi="Times New Roman" w:cs="Times New Roman"/>
                <w:kern w:val="0"/>
                <w:sz w:val="22"/>
              </w:rPr>
            </w:pPr>
          </w:p>
        </w:tc>
        <w:tc>
          <w:tcPr>
            <w:tcW w:w="460" w:type="dxa"/>
            <w:tcBorders>
              <w:top w:val="nil"/>
              <w:left w:val="nil"/>
              <w:bottom w:val="single" w:sz="4" w:space="0" w:color="auto"/>
              <w:right w:val="single" w:sz="4" w:space="0" w:color="auto"/>
            </w:tcBorders>
            <w:shd w:val="clear" w:color="auto" w:fill="auto"/>
            <w:vAlign w:val="center"/>
            <w:hideMark/>
          </w:tcPr>
          <w:p w14:paraId="241AEDBE" w14:textId="77777777" w:rsidR="008D3CF6" w:rsidRPr="0011078A" w:rsidRDefault="008D3CF6" w:rsidP="00557B28">
            <w:pPr>
              <w:widowControl/>
              <w:jc w:val="center"/>
              <w:rPr>
                <w:rFonts w:ascii="Times New Roman" w:eastAsia="宋体" w:hAnsi="Times New Roman" w:cs="Times New Roman"/>
                <w:kern w:val="0"/>
                <w:sz w:val="22"/>
              </w:rPr>
            </w:pPr>
          </w:p>
        </w:tc>
        <w:tc>
          <w:tcPr>
            <w:tcW w:w="640" w:type="dxa"/>
            <w:tcBorders>
              <w:top w:val="nil"/>
              <w:left w:val="nil"/>
              <w:bottom w:val="single" w:sz="4" w:space="0" w:color="auto"/>
              <w:right w:val="single" w:sz="4" w:space="0" w:color="auto"/>
            </w:tcBorders>
            <w:shd w:val="clear" w:color="auto" w:fill="auto"/>
            <w:vAlign w:val="center"/>
            <w:hideMark/>
          </w:tcPr>
          <w:p w14:paraId="381F5682" w14:textId="77777777" w:rsidR="008D3CF6" w:rsidRPr="0011078A" w:rsidRDefault="008D3CF6" w:rsidP="00557B28">
            <w:pPr>
              <w:widowControl/>
              <w:jc w:val="center"/>
              <w:rPr>
                <w:rFonts w:ascii="宋体" w:eastAsia="宋体" w:hAnsi="宋体" w:cs="宋体"/>
                <w:kern w:val="0"/>
                <w:sz w:val="22"/>
              </w:rPr>
            </w:pPr>
          </w:p>
        </w:tc>
        <w:tc>
          <w:tcPr>
            <w:tcW w:w="640" w:type="dxa"/>
            <w:tcBorders>
              <w:top w:val="nil"/>
              <w:left w:val="nil"/>
              <w:bottom w:val="single" w:sz="4" w:space="0" w:color="auto"/>
              <w:right w:val="single" w:sz="4" w:space="0" w:color="auto"/>
            </w:tcBorders>
            <w:shd w:val="clear" w:color="auto" w:fill="auto"/>
            <w:vAlign w:val="center"/>
            <w:hideMark/>
          </w:tcPr>
          <w:p w14:paraId="254693D1" w14:textId="77777777" w:rsidR="008D3CF6" w:rsidRPr="0011078A" w:rsidRDefault="008D3CF6" w:rsidP="00557B28">
            <w:pPr>
              <w:widowControl/>
              <w:jc w:val="center"/>
              <w:rPr>
                <w:rFonts w:ascii="宋体" w:eastAsia="宋体" w:hAnsi="宋体" w:cs="宋体"/>
                <w:kern w:val="0"/>
                <w:sz w:val="22"/>
              </w:rPr>
            </w:pPr>
          </w:p>
        </w:tc>
        <w:tc>
          <w:tcPr>
            <w:tcW w:w="1439" w:type="dxa"/>
            <w:tcBorders>
              <w:top w:val="nil"/>
              <w:left w:val="nil"/>
              <w:bottom w:val="single" w:sz="4" w:space="0" w:color="auto"/>
              <w:right w:val="single" w:sz="4" w:space="0" w:color="auto"/>
            </w:tcBorders>
            <w:shd w:val="clear" w:color="auto" w:fill="auto"/>
            <w:vAlign w:val="center"/>
            <w:hideMark/>
          </w:tcPr>
          <w:p w14:paraId="1FA1838F" w14:textId="77777777" w:rsidR="008D3CF6" w:rsidRPr="0011078A" w:rsidRDefault="008D3CF6" w:rsidP="00557B28">
            <w:pPr>
              <w:widowControl/>
              <w:jc w:val="center"/>
              <w:rPr>
                <w:rFonts w:ascii="宋体" w:eastAsia="宋体" w:hAnsi="宋体" w:cs="宋体"/>
                <w:kern w:val="0"/>
                <w:sz w:val="22"/>
              </w:rPr>
            </w:pPr>
          </w:p>
        </w:tc>
        <w:tc>
          <w:tcPr>
            <w:tcW w:w="621" w:type="dxa"/>
            <w:tcBorders>
              <w:top w:val="nil"/>
              <w:left w:val="nil"/>
              <w:bottom w:val="single" w:sz="4" w:space="0" w:color="auto"/>
              <w:right w:val="single" w:sz="4" w:space="0" w:color="auto"/>
            </w:tcBorders>
            <w:shd w:val="clear" w:color="auto" w:fill="auto"/>
            <w:noWrap/>
            <w:vAlign w:val="bottom"/>
            <w:hideMark/>
          </w:tcPr>
          <w:p w14:paraId="1240B522" w14:textId="77777777" w:rsidR="008D3CF6" w:rsidRPr="0011078A" w:rsidRDefault="008D3CF6" w:rsidP="00557B28">
            <w:pPr>
              <w:widowControl/>
              <w:jc w:val="center"/>
              <w:rPr>
                <w:rFonts w:ascii="宋体" w:eastAsia="宋体" w:hAnsi="宋体" w:cs="宋体"/>
                <w:kern w:val="0"/>
                <w:sz w:val="22"/>
              </w:rPr>
            </w:pPr>
          </w:p>
        </w:tc>
      </w:tr>
      <w:tr w:rsidR="008D3CF6" w:rsidRPr="0011078A" w14:paraId="00C9C480" w14:textId="77777777" w:rsidTr="001A08F8">
        <w:trPr>
          <w:trHeight w:val="49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6A044" w14:textId="77777777" w:rsidR="008D3CF6" w:rsidRPr="0011078A" w:rsidRDefault="008D3CF6" w:rsidP="00557B28">
            <w:pPr>
              <w:widowControl/>
              <w:jc w:val="center"/>
              <w:rPr>
                <w:rFonts w:ascii="宋体" w:eastAsia="宋体" w:hAnsi="宋体" w:cs="宋体"/>
                <w:kern w:val="0"/>
                <w:sz w:val="22"/>
              </w:rPr>
            </w:pPr>
          </w:p>
        </w:tc>
        <w:tc>
          <w:tcPr>
            <w:tcW w:w="853" w:type="dxa"/>
            <w:tcBorders>
              <w:top w:val="single" w:sz="4" w:space="0" w:color="auto"/>
              <w:left w:val="nil"/>
              <w:bottom w:val="single" w:sz="4" w:space="0" w:color="auto"/>
              <w:right w:val="single" w:sz="4" w:space="0" w:color="auto"/>
            </w:tcBorders>
            <w:shd w:val="clear" w:color="auto" w:fill="auto"/>
            <w:vAlign w:val="center"/>
            <w:hideMark/>
          </w:tcPr>
          <w:p w14:paraId="4E3F34CF" w14:textId="77777777" w:rsidR="008D3CF6" w:rsidRPr="0011078A" w:rsidRDefault="008D3CF6" w:rsidP="00557B28">
            <w:pPr>
              <w:widowControl/>
              <w:jc w:val="center"/>
              <w:rPr>
                <w:rFonts w:ascii="宋体" w:eastAsia="宋体" w:hAnsi="宋体" w:cs="宋体"/>
                <w:kern w:val="0"/>
                <w:sz w:val="22"/>
              </w:rPr>
            </w:pPr>
          </w:p>
        </w:tc>
        <w:tc>
          <w:tcPr>
            <w:tcW w:w="2347" w:type="dxa"/>
            <w:tcBorders>
              <w:top w:val="single" w:sz="4" w:space="0" w:color="auto"/>
              <w:left w:val="nil"/>
              <w:bottom w:val="single" w:sz="4" w:space="0" w:color="auto"/>
              <w:right w:val="single" w:sz="4" w:space="0" w:color="auto"/>
            </w:tcBorders>
            <w:shd w:val="clear" w:color="auto" w:fill="auto"/>
            <w:vAlign w:val="center"/>
            <w:hideMark/>
          </w:tcPr>
          <w:p w14:paraId="69D9B673" w14:textId="77777777" w:rsidR="008D3CF6" w:rsidRPr="0011078A" w:rsidRDefault="008D3CF6" w:rsidP="00557B28">
            <w:pPr>
              <w:widowControl/>
              <w:jc w:val="center"/>
              <w:rPr>
                <w:rFonts w:ascii="宋体" w:eastAsia="宋体" w:hAnsi="宋体" w:cs="宋体"/>
                <w:kern w:val="0"/>
                <w:sz w:val="22"/>
              </w:rPr>
            </w:pPr>
          </w:p>
        </w:tc>
        <w:tc>
          <w:tcPr>
            <w:tcW w:w="2560" w:type="dxa"/>
            <w:tcBorders>
              <w:top w:val="single" w:sz="4" w:space="0" w:color="auto"/>
              <w:left w:val="nil"/>
              <w:bottom w:val="single" w:sz="4" w:space="0" w:color="auto"/>
              <w:right w:val="single" w:sz="4" w:space="0" w:color="auto"/>
            </w:tcBorders>
            <w:shd w:val="clear" w:color="auto" w:fill="auto"/>
            <w:vAlign w:val="center"/>
            <w:hideMark/>
          </w:tcPr>
          <w:p w14:paraId="60393E08" w14:textId="77777777" w:rsidR="008D3CF6" w:rsidRPr="0011078A" w:rsidRDefault="008D3CF6" w:rsidP="00557B28">
            <w:pPr>
              <w:widowControl/>
              <w:jc w:val="left"/>
              <w:rPr>
                <w:rFonts w:ascii="宋体" w:eastAsia="宋体" w:hAnsi="宋体" w:cs="宋体"/>
                <w:kern w:val="0"/>
                <w:sz w:val="22"/>
              </w:rPr>
            </w:pP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F0D9419" w14:textId="77777777" w:rsidR="008D3CF6" w:rsidRPr="0011078A" w:rsidRDefault="008D3CF6" w:rsidP="00557B28">
            <w:pPr>
              <w:widowControl/>
              <w:jc w:val="center"/>
              <w:rPr>
                <w:rFonts w:ascii="宋体" w:eastAsia="宋体" w:hAnsi="宋体" w:cs="宋体"/>
                <w:kern w:val="0"/>
                <w:sz w:val="22"/>
              </w:rPr>
            </w:pPr>
          </w:p>
        </w:tc>
        <w:tc>
          <w:tcPr>
            <w:tcW w:w="2260" w:type="dxa"/>
            <w:tcBorders>
              <w:top w:val="single" w:sz="4" w:space="0" w:color="auto"/>
              <w:left w:val="nil"/>
              <w:bottom w:val="single" w:sz="4" w:space="0" w:color="auto"/>
              <w:right w:val="single" w:sz="4" w:space="0" w:color="auto"/>
            </w:tcBorders>
            <w:shd w:val="clear" w:color="auto" w:fill="auto"/>
            <w:vAlign w:val="center"/>
            <w:hideMark/>
          </w:tcPr>
          <w:p w14:paraId="16F738BC" w14:textId="77777777" w:rsidR="008D3CF6" w:rsidRPr="0011078A" w:rsidRDefault="008D3CF6" w:rsidP="00557B28">
            <w:pPr>
              <w:widowControl/>
              <w:jc w:val="center"/>
              <w:rPr>
                <w:rFonts w:ascii="宋体" w:eastAsia="宋体" w:hAnsi="宋体" w:cs="宋体"/>
                <w:kern w:val="0"/>
                <w:sz w:val="22"/>
              </w:rPr>
            </w:pPr>
          </w:p>
        </w:tc>
        <w:tc>
          <w:tcPr>
            <w:tcW w:w="460" w:type="dxa"/>
            <w:tcBorders>
              <w:top w:val="single" w:sz="4" w:space="0" w:color="auto"/>
              <w:left w:val="nil"/>
              <w:bottom w:val="single" w:sz="4" w:space="0" w:color="auto"/>
              <w:right w:val="single" w:sz="4" w:space="0" w:color="auto"/>
            </w:tcBorders>
            <w:shd w:val="clear" w:color="auto" w:fill="auto"/>
            <w:vAlign w:val="center"/>
            <w:hideMark/>
          </w:tcPr>
          <w:p w14:paraId="254839DF" w14:textId="77777777" w:rsidR="008D3CF6" w:rsidRPr="0011078A" w:rsidRDefault="008D3CF6" w:rsidP="00557B28">
            <w:pPr>
              <w:widowControl/>
              <w:jc w:val="center"/>
              <w:rPr>
                <w:rFonts w:ascii="Times New Roman" w:eastAsia="宋体" w:hAnsi="Times New Roman" w:cs="Times New Roman"/>
                <w:kern w:val="0"/>
                <w:sz w:val="22"/>
              </w:rPr>
            </w:pPr>
          </w:p>
        </w:tc>
        <w:tc>
          <w:tcPr>
            <w:tcW w:w="460" w:type="dxa"/>
            <w:tcBorders>
              <w:top w:val="single" w:sz="4" w:space="0" w:color="auto"/>
              <w:left w:val="nil"/>
              <w:bottom w:val="single" w:sz="4" w:space="0" w:color="auto"/>
              <w:right w:val="single" w:sz="4" w:space="0" w:color="auto"/>
            </w:tcBorders>
            <w:shd w:val="clear" w:color="auto" w:fill="auto"/>
            <w:vAlign w:val="center"/>
            <w:hideMark/>
          </w:tcPr>
          <w:p w14:paraId="5EE0F4FB" w14:textId="77777777" w:rsidR="008D3CF6" w:rsidRPr="0011078A" w:rsidRDefault="008D3CF6" w:rsidP="00557B28">
            <w:pPr>
              <w:widowControl/>
              <w:jc w:val="center"/>
              <w:rPr>
                <w:rFonts w:ascii="Times New Roman" w:eastAsia="宋体" w:hAnsi="Times New Roman" w:cs="Times New Roman"/>
                <w:kern w:val="0"/>
                <w:sz w:val="22"/>
              </w:rPr>
            </w:pPr>
          </w:p>
        </w:tc>
        <w:tc>
          <w:tcPr>
            <w:tcW w:w="460" w:type="dxa"/>
            <w:tcBorders>
              <w:top w:val="single" w:sz="4" w:space="0" w:color="auto"/>
              <w:left w:val="nil"/>
              <w:bottom w:val="single" w:sz="4" w:space="0" w:color="auto"/>
              <w:right w:val="single" w:sz="4" w:space="0" w:color="auto"/>
            </w:tcBorders>
            <w:shd w:val="clear" w:color="auto" w:fill="auto"/>
            <w:vAlign w:val="center"/>
            <w:hideMark/>
          </w:tcPr>
          <w:p w14:paraId="77231A45" w14:textId="77777777" w:rsidR="008D3CF6" w:rsidRPr="0011078A" w:rsidRDefault="008D3CF6" w:rsidP="00557B28">
            <w:pPr>
              <w:widowControl/>
              <w:jc w:val="center"/>
              <w:rPr>
                <w:rFonts w:ascii="Times New Roman" w:eastAsia="宋体" w:hAnsi="Times New Roman" w:cs="Times New Roman"/>
                <w:kern w:val="0"/>
                <w:sz w:val="22"/>
              </w:rPr>
            </w:pP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18B3C826" w14:textId="77777777" w:rsidR="008D3CF6" w:rsidRPr="0011078A" w:rsidRDefault="008D3CF6" w:rsidP="00557B28">
            <w:pPr>
              <w:widowControl/>
              <w:jc w:val="center"/>
              <w:rPr>
                <w:rFonts w:ascii="宋体" w:eastAsia="宋体" w:hAnsi="宋体" w:cs="宋体"/>
                <w:kern w:val="0"/>
                <w:sz w:val="22"/>
              </w:rPr>
            </w:pP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44120FAE" w14:textId="77777777" w:rsidR="008D3CF6" w:rsidRPr="0011078A" w:rsidRDefault="008D3CF6" w:rsidP="00557B28">
            <w:pPr>
              <w:widowControl/>
              <w:jc w:val="center"/>
              <w:rPr>
                <w:rFonts w:ascii="宋体" w:eastAsia="宋体" w:hAnsi="宋体" w:cs="宋体"/>
                <w:kern w:val="0"/>
                <w:sz w:val="22"/>
              </w:rPr>
            </w:pPr>
          </w:p>
        </w:tc>
        <w:tc>
          <w:tcPr>
            <w:tcW w:w="1439" w:type="dxa"/>
            <w:tcBorders>
              <w:top w:val="single" w:sz="4" w:space="0" w:color="auto"/>
              <w:left w:val="nil"/>
              <w:bottom w:val="single" w:sz="4" w:space="0" w:color="auto"/>
              <w:right w:val="single" w:sz="4" w:space="0" w:color="auto"/>
            </w:tcBorders>
            <w:shd w:val="clear" w:color="auto" w:fill="auto"/>
            <w:vAlign w:val="center"/>
            <w:hideMark/>
          </w:tcPr>
          <w:p w14:paraId="03F050B2" w14:textId="77777777" w:rsidR="008D3CF6" w:rsidRPr="0011078A" w:rsidRDefault="008D3CF6" w:rsidP="00557B28">
            <w:pPr>
              <w:widowControl/>
              <w:jc w:val="center"/>
              <w:rPr>
                <w:rFonts w:ascii="宋体" w:eastAsia="宋体" w:hAnsi="宋体" w:cs="宋体"/>
                <w:kern w:val="0"/>
                <w:sz w:val="22"/>
              </w:rPr>
            </w:pPr>
          </w:p>
        </w:tc>
        <w:tc>
          <w:tcPr>
            <w:tcW w:w="621" w:type="dxa"/>
            <w:tcBorders>
              <w:top w:val="single" w:sz="4" w:space="0" w:color="auto"/>
              <w:left w:val="nil"/>
              <w:bottom w:val="single" w:sz="4" w:space="0" w:color="auto"/>
              <w:right w:val="single" w:sz="4" w:space="0" w:color="auto"/>
            </w:tcBorders>
            <w:shd w:val="clear" w:color="auto" w:fill="auto"/>
            <w:noWrap/>
            <w:vAlign w:val="bottom"/>
            <w:hideMark/>
          </w:tcPr>
          <w:p w14:paraId="35545EE8" w14:textId="77777777" w:rsidR="008D3CF6" w:rsidRPr="0011078A" w:rsidRDefault="008D3CF6" w:rsidP="00557B28">
            <w:pPr>
              <w:widowControl/>
              <w:jc w:val="center"/>
              <w:rPr>
                <w:rFonts w:ascii="宋体" w:eastAsia="宋体" w:hAnsi="宋体" w:cs="宋体"/>
                <w:kern w:val="0"/>
                <w:sz w:val="22"/>
              </w:rPr>
            </w:pPr>
          </w:p>
        </w:tc>
      </w:tr>
      <w:tr w:rsidR="001A08F8" w:rsidRPr="0011078A" w14:paraId="027F4338" w14:textId="77777777" w:rsidTr="001A08F8">
        <w:trPr>
          <w:trHeight w:val="49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40A49" w14:textId="77777777" w:rsidR="001A08F8" w:rsidRPr="0011078A" w:rsidRDefault="001A08F8" w:rsidP="00557B28">
            <w:pPr>
              <w:widowControl/>
              <w:jc w:val="center"/>
              <w:rPr>
                <w:rFonts w:ascii="宋体" w:eastAsia="宋体" w:hAnsi="宋体" w:cs="宋体"/>
                <w:kern w:val="0"/>
                <w:sz w:val="22"/>
              </w:rPr>
            </w:pPr>
          </w:p>
        </w:tc>
        <w:tc>
          <w:tcPr>
            <w:tcW w:w="853" w:type="dxa"/>
            <w:tcBorders>
              <w:top w:val="single" w:sz="4" w:space="0" w:color="auto"/>
              <w:left w:val="nil"/>
              <w:bottom w:val="single" w:sz="4" w:space="0" w:color="auto"/>
              <w:right w:val="single" w:sz="4" w:space="0" w:color="auto"/>
            </w:tcBorders>
            <w:shd w:val="clear" w:color="auto" w:fill="auto"/>
            <w:vAlign w:val="center"/>
            <w:hideMark/>
          </w:tcPr>
          <w:p w14:paraId="7F8B7DAA" w14:textId="77777777" w:rsidR="001A08F8" w:rsidRPr="0011078A" w:rsidRDefault="001A08F8" w:rsidP="00557B28">
            <w:pPr>
              <w:widowControl/>
              <w:jc w:val="center"/>
              <w:rPr>
                <w:rFonts w:ascii="宋体" w:eastAsia="宋体" w:hAnsi="宋体" w:cs="宋体"/>
                <w:kern w:val="0"/>
                <w:sz w:val="22"/>
              </w:rPr>
            </w:pPr>
          </w:p>
        </w:tc>
        <w:tc>
          <w:tcPr>
            <w:tcW w:w="2347" w:type="dxa"/>
            <w:tcBorders>
              <w:top w:val="single" w:sz="4" w:space="0" w:color="auto"/>
              <w:left w:val="nil"/>
              <w:bottom w:val="single" w:sz="4" w:space="0" w:color="auto"/>
              <w:right w:val="single" w:sz="4" w:space="0" w:color="auto"/>
            </w:tcBorders>
            <w:shd w:val="clear" w:color="auto" w:fill="auto"/>
            <w:vAlign w:val="center"/>
            <w:hideMark/>
          </w:tcPr>
          <w:p w14:paraId="2560E4AF" w14:textId="77777777" w:rsidR="001A08F8" w:rsidRPr="0011078A" w:rsidRDefault="001A08F8" w:rsidP="00557B28">
            <w:pPr>
              <w:widowControl/>
              <w:jc w:val="center"/>
              <w:rPr>
                <w:rFonts w:ascii="宋体" w:eastAsia="宋体" w:hAnsi="宋体" w:cs="宋体"/>
                <w:kern w:val="0"/>
                <w:sz w:val="22"/>
              </w:rPr>
            </w:pPr>
          </w:p>
        </w:tc>
        <w:tc>
          <w:tcPr>
            <w:tcW w:w="2560" w:type="dxa"/>
            <w:tcBorders>
              <w:top w:val="single" w:sz="4" w:space="0" w:color="auto"/>
              <w:left w:val="nil"/>
              <w:bottom w:val="single" w:sz="4" w:space="0" w:color="auto"/>
              <w:right w:val="single" w:sz="4" w:space="0" w:color="auto"/>
            </w:tcBorders>
            <w:shd w:val="clear" w:color="auto" w:fill="auto"/>
            <w:vAlign w:val="center"/>
            <w:hideMark/>
          </w:tcPr>
          <w:p w14:paraId="1131E638" w14:textId="77777777" w:rsidR="001A08F8" w:rsidRPr="0011078A" w:rsidRDefault="001A08F8" w:rsidP="00557B28">
            <w:pPr>
              <w:widowControl/>
              <w:jc w:val="left"/>
              <w:rPr>
                <w:rFonts w:ascii="宋体" w:eastAsia="宋体" w:hAnsi="宋体" w:cs="宋体"/>
                <w:kern w:val="0"/>
                <w:sz w:val="22"/>
              </w:rPr>
            </w:pP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259A140" w14:textId="77777777" w:rsidR="001A08F8" w:rsidRPr="0011078A" w:rsidRDefault="001A08F8" w:rsidP="00557B28">
            <w:pPr>
              <w:widowControl/>
              <w:jc w:val="center"/>
              <w:rPr>
                <w:rFonts w:ascii="宋体" w:eastAsia="宋体" w:hAnsi="宋体" w:cs="宋体"/>
                <w:kern w:val="0"/>
                <w:sz w:val="22"/>
              </w:rPr>
            </w:pPr>
          </w:p>
        </w:tc>
        <w:tc>
          <w:tcPr>
            <w:tcW w:w="2260" w:type="dxa"/>
            <w:tcBorders>
              <w:top w:val="single" w:sz="4" w:space="0" w:color="auto"/>
              <w:left w:val="nil"/>
              <w:bottom w:val="single" w:sz="4" w:space="0" w:color="auto"/>
              <w:right w:val="single" w:sz="4" w:space="0" w:color="auto"/>
            </w:tcBorders>
            <w:shd w:val="clear" w:color="auto" w:fill="auto"/>
            <w:vAlign w:val="center"/>
            <w:hideMark/>
          </w:tcPr>
          <w:p w14:paraId="038BE2DB" w14:textId="77777777" w:rsidR="001A08F8" w:rsidRPr="0011078A" w:rsidRDefault="001A08F8" w:rsidP="00557B28">
            <w:pPr>
              <w:widowControl/>
              <w:jc w:val="center"/>
              <w:rPr>
                <w:rFonts w:ascii="宋体" w:eastAsia="宋体" w:hAnsi="宋体" w:cs="宋体"/>
                <w:kern w:val="0"/>
                <w:sz w:val="22"/>
              </w:rPr>
            </w:pPr>
          </w:p>
        </w:tc>
        <w:tc>
          <w:tcPr>
            <w:tcW w:w="460" w:type="dxa"/>
            <w:tcBorders>
              <w:top w:val="single" w:sz="4" w:space="0" w:color="auto"/>
              <w:left w:val="nil"/>
              <w:bottom w:val="single" w:sz="4" w:space="0" w:color="auto"/>
              <w:right w:val="single" w:sz="4" w:space="0" w:color="auto"/>
            </w:tcBorders>
            <w:shd w:val="clear" w:color="auto" w:fill="auto"/>
            <w:vAlign w:val="center"/>
            <w:hideMark/>
          </w:tcPr>
          <w:p w14:paraId="288A8D6E" w14:textId="77777777" w:rsidR="001A08F8" w:rsidRPr="0011078A" w:rsidRDefault="001A08F8" w:rsidP="00557B28">
            <w:pPr>
              <w:widowControl/>
              <w:jc w:val="center"/>
              <w:rPr>
                <w:rFonts w:ascii="Times New Roman" w:eastAsia="宋体" w:hAnsi="Times New Roman" w:cs="Times New Roman"/>
                <w:kern w:val="0"/>
                <w:sz w:val="22"/>
              </w:rPr>
            </w:pPr>
          </w:p>
        </w:tc>
        <w:tc>
          <w:tcPr>
            <w:tcW w:w="460" w:type="dxa"/>
            <w:tcBorders>
              <w:top w:val="single" w:sz="4" w:space="0" w:color="auto"/>
              <w:left w:val="nil"/>
              <w:bottom w:val="single" w:sz="4" w:space="0" w:color="auto"/>
              <w:right w:val="single" w:sz="4" w:space="0" w:color="auto"/>
            </w:tcBorders>
            <w:shd w:val="clear" w:color="auto" w:fill="auto"/>
            <w:vAlign w:val="center"/>
            <w:hideMark/>
          </w:tcPr>
          <w:p w14:paraId="66606C55" w14:textId="77777777" w:rsidR="001A08F8" w:rsidRPr="0011078A" w:rsidRDefault="001A08F8" w:rsidP="00557B28">
            <w:pPr>
              <w:widowControl/>
              <w:jc w:val="center"/>
              <w:rPr>
                <w:rFonts w:ascii="Times New Roman" w:eastAsia="宋体" w:hAnsi="Times New Roman" w:cs="Times New Roman"/>
                <w:kern w:val="0"/>
                <w:sz w:val="22"/>
              </w:rPr>
            </w:pPr>
          </w:p>
        </w:tc>
        <w:tc>
          <w:tcPr>
            <w:tcW w:w="460" w:type="dxa"/>
            <w:tcBorders>
              <w:top w:val="single" w:sz="4" w:space="0" w:color="auto"/>
              <w:left w:val="nil"/>
              <w:bottom w:val="single" w:sz="4" w:space="0" w:color="auto"/>
              <w:right w:val="single" w:sz="4" w:space="0" w:color="auto"/>
            </w:tcBorders>
            <w:shd w:val="clear" w:color="auto" w:fill="auto"/>
            <w:vAlign w:val="center"/>
            <w:hideMark/>
          </w:tcPr>
          <w:p w14:paraId="1C28DBA3" w14:textId="77777777" w:rsidR="001A08F8" w:rsidRPr="0011078A" w:rsidRDefault="001A08F8" w:rsidP="00557B28">
            <w:pPr>
              <w:widowControl/>
              <w:jc w:val="center"/>
              <w:rPr>
                <w:rFonts w:ascii="Times New Roman" w:eastAsia="宋体" w:hAnsi="Times New Roman" w:cs="Times New Roman"/>
                <w:kern w:val="0"/>
                <w:sz w:val="22"/>
              </w:rPr>
            </w:pP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667EBF20" w14:textId="77777777" w:rsidR="001A08F8" w:rsidRPr="0011078A" w:rsidRDefault="001A08F8" w:rsidP="00557B28">
            <w:pPr>
              <w:widowControl/>
              <w:jc w:val="center"/>
              <w:rPr>
                <w:rFonts w:ascii="宋体" w:eastAsia="宋体" w:hAnsi="宋体" w:cs="宋体"/>
                <w:kern w:val="0"/>
                <w:sz w:val="22"/>
              </w:rPr>
            </w:pP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27771055" w14:textId="77777777" w:rsidR="001A08F8" w:rsidRPr="0011078A" w:rsidRDefault="001A08F8" w:rsidP="00557B28">
            <w:pPr>
              <w:widowControl/>
              <w:jc w:val="center"/>
              <w:rPr>
                <w:rFonts w:ascii="宋体" w:eastAsia="宋体" w:hAnsi="宋体" w:cs="宋体"/>
                <w:kern w:val="0"/>
                <w:sz w:val="22"/>
              </w:rPr>
            </w:pPr>
          </w:p>
        </w:tc>
        <w:tc>
          <w:tcPr>
            <w:tcW w:w="1439" w:type="dxa"/>
            <w:tcBorders>
              <w:top w:val="single" w:sz="4" w:space="0" w:color="auto"/>
              <w:left w:val="nil"/>
              <w:bottom w:val="single" w:sz="4" w:space="0" w:color="auto"/>
              <w:right w:val="single" w:sz="4" w:space="0" w:color="auto"/>
            </w:tcBorders>
            <w:shd w:val="clear" w:color="auto" w:fill="auto"/>
            <w:vAlign w:val="center"/>
            <w:hideMark/>
          </w:tcPr>
          <w:p w14:paraId="1DBA6153" w14:textId="77777777" w:rsidR="001A08F8" w:rsidRPr="0011078A" w:rsidRDefault="001A08F8" w:rsidP="00557B28">
            <w:pPr>
              <w:widowControl/>
              <w:jc w:val="center"/>
              <w:rPr>
                <w:rFonts w:ascii="宋体" w:eastAsia="宋体" w:hAnsi="宋体" w:cs="宋体"/>
                <w:kern w:val="0"/>
                <w:sz w:val="22"/>
              </w:rPr>
            </w:pPr>
          </w:p>
        </w:tc>
        <w:tc>
          <w:tcPr>
            <w:tcW w:w="621" w:type="dxa"/>
            <w:tcBorders>
              <w:top w:val="single" w:sz="4" w:space="0" w:color="auto"/>
              <w:left w:val="nil"/>
              <w:bottom w:val="single" w:sz="4" w:space="0" w:color="auto"/>
              <w:right w:val="single" w:sz="4" w:space="0" w:color="auto"/>
            </w:tcBorders>
            <w:shd w:val="clear" w:color="auto" w:fill="auto"/>
            <w:noWrap/>
            <w:vAlign w:val="bottom"/>
            <w:hideMark/>
          </w:tcPr>
          <w:p w14:paraId="12347BD5" w14:textId="77777777" w:rsidR="001A08F8" w:rsidRPr="0011078A" w:rsidRDefault="001A08F8" w:rsidP="00557B28">
            <w:pPr>
              <w:widowControl/>
              <w:jc w:val="center"/>
              <w:rPr>
                <w:rFonts w:ascii="宋体" w:eastAsia="宋体" w:hAnsi="宋体" w:cs="宋体"/>
                <w:kern w:val="0"/>
                <w:sz w:val="22"/>
              </w:rPr>
            </w:pPr>
          </w:p>
        </w:tc>
      </w:tr>
      <w:tr w:rsidR="001A08F8" w:rsidRPr="0011078A" w14:paraId="7C4E0C5A" w14:textId="77777777" w:rsidTr="001A08F8">
        <w:trPr>
          <w:trHeight w:val="49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26E98" w14:textId="77777777" w:rsidR="001A08F8" w:rsidRPr="0011078A" w:rsidRDefault="001A08F8" w:rsidP="00557B28">
            <w:pPr>
              <w:widowControl/>
              <w:jc w:val="center"/>
              <w:rPr>
                <w:rFonts w:ascii="宋体" w:eastAsia="宋体" w:hAnsi="宋体" w:cs="宋体"/>
                <w:kern w:val="0"/>
                <w:sz w:val="22"/>
              </w:rPr>
            </w:pPr>
          </w:p>
        </w:tc>
        <w:tc>
          <w:tcPr>
            <w:tcW w:w="853" w:type="dxa"/>
            <w:tcBorders>
              <w:top w:val="single" w:sz="4" w:space="0" w:color="auto"/>
              <w:left w:val="nil"/>
              <w:bottom w:val="single" w:sz="4" w:space="0" w:color="auto"/>
              <w:right w:val="single" w:sz="4" w:space="0" w:color="auto"/>
            </w:tcBorders>
            <w:shd w:val="clear" w:color="auto" w:fill="auto"/>
            <w:vAlign w:val="center"/>
            <w:hideMark/>
          </w:tcPr>
          <w:p w14:paraId="7A99A059" w14:textId="77777777" w:rsidR="001A08F8" w:rsidRPr="0011078A" w:rsidRDefault="001A08F8" w:rsidP="00557B28">
            <w:pPr>
              <w:widowControl/>
              <w:jc w:val="center"/>
              <w:rPr>
                <w:rFonts w:ascii="宋体" w:eastAsia="宋体" w:hAnsi="宋体" w:cs="宋体"/>
                <w:kern w:val="0"/>
                <w:sz w:val="22"/>
              </w:rPr>
            </w:pPr>
          </w:p>
        </w:tc>
        <w:tc>
          <w:tcPr>
            <w:tcW w:w="2347" w:type="dxa"/>
            <w:tcBorders>
              <w:top w:val="single" w:sz="4" w:space="0" w:color="auto"/>
              <w:left w:val="nil"/>
              <w:bottom w:val="single" w:sz="4" w:space="0" w:color="auto"/>
              <w:right w:val="single" w:sz="4" w:space="0" w:color="auto"/>
            </w:tcBorders>
            <w:shd w:val="clear" w:color="auto" w:fill="auto"/>
            <w:vAlign w:val="center"/>
            <w:hideMark/>
          </w:tcPr>
          <w:p w14:paraId="72A97316" w14:textId="77777777" w:rsidR="001A08F8" w:rsidRPr="0011078A" w:rsidRDefault="001A08F8" w:rsidP="00557B28">
            <w:pPr>
              <w:widowControl/>
              <w:jc w:val="center"/>
              <w:rPr>
                <w:rFonts w:ascii="宋体" w:eastAsia="宋体" w:hAnsi="宋体" w:cs="宋体"/>
                <w:kern w:val="0"/>
                <w:sz w:val="22"/>
              </w:rPr>
            </w:pPr>
          </w:p>
        </w:tc>
        <w:tc>
          <w:tcPr>
            <w:tcW w:w="2560" w:type="dxa"/>
            <w:tcBorders>
              <w:top w:val="single" w:sz="4" w:space="0" w:color="auto"/>
              <w:left w:val="nil"/>
              <w:bottom w:val="single" w:sz="4" w:space="0" w:color="auto"/>
              <w:right w:val="single" w:sz="4" w:space="0" w:color="auto"/>
            </w:tcBorders>
            <w:shd w:val="clear" w:color="auto" w:fill="auto"/>
            <w:vAlign w:val="center"/>
            <w:hideMark/>
          </w:tcPr>
          <w:p w14:paraId="69B0FD77" w14:textId="77777777" w:rsidR="001A08F8" w:rsidRPr="0011078A" w:rsidRDefault="001A08F8" w:rsidP="00557B28">
            <w:pPr>
              <w:widowControl/>
              <w:jc w:val="left"/>
              <w:rPr>
                <w:rFonts w:ascii="宋体" w:eastAsia="宋体" w:hAnsi="宋体" w:cs="宋体"/>
                <w:kern w:val="0"/>
                <w:sz w:val="22"/>
              </w:rPr>
            </w:pP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5F89C6A" w14:textId="77777777" w:rsidR="001A08F8" w:rsidRPr="0011078A" w:rsidRDefault="001A08F8" w:rsidP="00557B28">
            <w:pPr>
              <w:widowControl/>
              <w:jc w:val="center"/>
              <w:rPr>
                <w:rFonts w:ascii="宋体" w:eastAsia="宋体" w:hAnsi="宋体" w:cs="宋体"/>
                <w:kern w:val="0"/>
                <w:sz w:val="22"/>
              </w:rPr>
            </w:pPr>
          </w:p>
        </w:tc>
        <w:tc>
          <w:tcPr>
            <w:tcW w:w="2260" w:type="dxa"/>
            <w:tcBorders>
              <w:top w:val="single" w:sz="4" w:space="0" w:color="auto"/>
              <w:left w:val="nil"/>
              <w:bottom w:val="single" w:sz="4" w:space="0" w:color="auto"/>
              <w:right w:val="single" w:sz="4" w:space="0" w:color="auto"/>
            </w:tcBorders>
            <w:shd w:val="clear" w:color="auto" w:fill="auto"/>
            <w:vAlign w:val="center"/>
            <w:hideMark/>
          </w:tcPr>
          <w:p w14:paraId="6D9574B5" w14:textId="77777777" w:rsidR="001A08F8" w:rsidRPr="0011078A" w:rsidRDefault="001A08F8" w:rsidP="00557B28">
            <w:pPr>
              <w:widowControl/>
              <w:jc w:val="center"/>
              <w:rPr>
                <w:rFonts w:ascii="宋体" w:eastAsia="宋体" w:hAnsi="宋体" w:cs="宋体"/>
                <w:kern w:val="0"/>
                <w:sz w:val="22"/>
              </w:rPr>
            </w:pPr>
          </w:p>
        </w:tc>
        <w:tc>
          <w:tcPr>
            <w:tcW w:w="460" w:type="dxa"/>
            <w:tcBorders>
              <w:top w:val="single" w:sz="4" w:space="0" w:color="auto"/>
              <w:left w:val="nil"/>
              <w:bottom w:val="single" w:sz="4" w:space="0" w:color="auto"/>
              <w:right w:val="single" w:sz="4" w:space="0" w:color="auto"/>
            </w:tcBorders>
            <w:shd w:val="clear" w:color="auto" w:fill="auto"/>
            <w:vAlign w:val="center"/>
            <w:hideMark/>
          </w:tcPr>
          <w:p w14:paraId="19AB3AAB" w14:textId="77777777" w:rsidR="001A08F8" w:rsidRPr="0011078A" w:rsidRDefault="001A08F8" w:rsidP="00557B28">
            <w:pPr>
              <w:widowControl/>
              <w:jc w:val="center"/>
              <w:rPr>
                <w:rFonts w:ascii="Times New Roman" w:eastAsia="宋体" w:hAnsi="Times New Roman" w:cs="Times New Roman"/>
                <w:kern w:val="0"/>
                <w:sz w:val="22"/>
              </w:rPr>
            </w:pPr>
          </w:p>
        </w:tc>
        <w:tc>
          <w:tcPr>
            <w:tcW w:w="460" w:type="dxa"/>
            <w:tcBorders>
              <w:top w:val="single" w:sz="4" w:space="0" w:color="auto"/>
              <w:left w:val="nil"/>
              <w:bottom w:val="single" w:sz="4" w:space="0" w:color="auto"/>
              <w:right w:val="single" w:sz="4" w:space="0" w:color="auto"/>
            </w:tcBorders>
            <w:shd w:val="clear" w:color="auto" w:fill="auto"/>
            <w:vAlign w:val="center"/>
            <w:hideMark/>
          </w:tcPr>
          <w:p w14:paraId="58F66FC9" w14:textId="77777777" w:rsidR="001A08F8" w:rsidRPr="0011078A" w:rsidRDefault="001A08F8" w:rsidP="00557B28">
            <w:pPr>
              <w:widowControl/>
              <w:jc w:val="center"/>
              <w:rPr>
                <w:rFonts w:ascii="Times New Roman" w:eastAsia="宋体" w:hAnsi="Times New Roman" w:cs="Times New Roman"/>
                <w:kern w:val="0"/>
                <w:sz w:val="22"/>
              </w:rPr>
            </w:pPr>
          </w:p>
        </w:tc>
        <w:tc>
          <w:tcPr>
            <w:tcW w:w="460" w:type="dxa"/>
            <w:tcBorders>
              <w:top w:val="single" w:sz="4" w:space="0" w:color="auto"/>
              <w:left w:val="nil"/>
              <w:bottom w:val="single" w:sz="4" w:space="0" w:color="auto"/>
              <w:right w:val="single" w:sz="4" w:space="0" w:color="auto"/>
            </w:tcBorders>
            <w:shd w:val="clear" w:color="auto" w:fill="auto"/>
            <w:vAlign w:val="center"/>
            <w:hideMark/>
          </w:tcPr>
          <w:p w14:paraId="012B5EAB" w14:textId="77777777" w:rsidR="001A08F8" w:rsidRPr="0011078A" w:rsidRDefault="001A08F8" w:rsidP="00557B28">
            <w:pPr>
              <w:widowControl/>
              <w:jc w:val="center"/>
              <w:rPr>
                <w:rFonts w:ascii="Times New Roman" w:eastAsia="宋体" w:hAnsi="Times New Roman" w:cs="Times New Roman"/>
                <w:kern w:val="0"/>
                <w:sz w:val="22"/>
              </w:rPr>
            </w:pP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77DB8821" w14:textId="77777777" w:rsidR="001A08F8" w:rsidRPr="0011078A" w:rsidRDefault="001A08F8" w:rsidP="00557B28">
            <w:pPr>
              <w:widowControl/>
              <w:jc w:val="center"/>
              <w:rPr>
                <w:rFonts w:ascii="宋体" w:eastAsia="宋体" w:hAnsi="宋体" w:cs="宋体"/>
                <w:kern w:val="0"/>
                <w:sz w:val="22"/>
              </w:rPr>
            </w:pP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3C025B2B" w14:textId="77777777" w:rsidR="001A08F8" w:rsidRPr="0011078A" w:rsidRDefault="001A08F8" w:rsidP="00557B28">
            <w:pPr>
              <w:widowControl/>
              <w:jc w:val="center"/>
              <w:rPr>
                <w:rFonts w:ascii="宋体" w:eastAsia="宋体" w:hAnsi="宋体" w:cs="宋体"/>
                <w:kern w:val="0"/>
                <w:sz w:val="22"/>
              </w:rPr>
            </w:pPr>
          </w:p>
        </w:tc>
        <w:tc>
          <w:tcPr>
            <w:tcW w:w="1439" w:type="dxa"/>
            <w:tcBorders>
              <w:top w:val="single" w:sz="4" w:space="0" w:color="auto"/>
              <w:left w:val="nil"/>
              <w:bottom w:val="single" w:sz="4" w:space="0" w:color="auto"/>
              <w:right w:val="single" w:sz="4" w:space="0" w:color="auto"/>
            </w:tcBorders>
            <w:shd w:val="clear" w:color="auto" w:fill="auto"/>
            <w:vAlign w:val="center"/>
            <w:hideMark/>
          </w:tcPr>
          <w:p w14:paraId="41704555" w14:textId="77777777" w:rsidR="001A08F8" w:rsidRPr="0011078A" w:rsidRDefault="001A08F8" w:rsidP="00557B28">
            <w:pPr>
              <w:widowControl/>
              <w:jc w:val="center"/>
              <w:rPr>
                <w:rFonts w:ascii="宋体" w:eastAsia="宋体" w:hAnsi="宋体" w:cs="宋体"/>
                <w:kern w:val="0"/>
                <w:sz w:val="22"/>
              </w:rPr>
            </w:pPr>
          </w:p>
        </w:tc>
        <w:tc>
          <w:tcPr>
            <w:tcW w:w="621" w:type="dxa"/>
            <w:tcBorders>
              <w:top w:val="single" w:sz="4" w:space="0" w:color="auto"/>
              <w:left w:val="nil"/>
              <w:bottom w:val="single" w:sz="4" w:space="0" w:color="auto"/>
              <w:right w:val="single" w:sz="4" w:space="0" w:color="auto"/>
            </w:tcBorders>
            <w:shd w:val="clear" w:color="auto" w:fill="auto"/>
            <w:noWrap/>
            <w:vAlign w:val="bottom"/>
            <w:hideMark/>
          </w:tcPr>
          <w:p w14:paraId="0B209703" w14:textId="77777777" w:rsidR="001A08F8" w:rsidRPr="0011078A" w:rsidRDefault="001A08F8" w:rsidP="00557B28">
            <w:pPr>
              <w:widowControl/>
              <w:jc w:val="center"/>
              <w:rPr>
                <w:rFonts w:ascii="宋体" w:eastAsia="宋体" w:hAnsi="宋体" w:cs="宋体"/>
                <w:kern w:val="0"/>
                <w:sz w:val="22"/>
              </w:rPr>
            </w:pPr>
          </w:p>
        </w:tc>
      </w:tr>
    </w:tbl>
    <w:p w14:paraId="593CD6B9" w14:textId="77777777" w:rsidR="008D3CF6" w:rsidRPr="00385695" w:rsidRDefault="008D3CF6" w:rsidP="00332115">
      <w:pPr>
        <w:spacing w:line="500" w:lineRule="exact"/>
        <w:rPr>
          <w:rFonts w:asciiTheme="minorEastAsia" w:hAnsiTheme="minorEastAsia"/>
          <w:sz w:val="28"/>
          <w:szCs w:val="28"/>
        </w:rPr>
      </w:pPr>
    </w:p>
    <w:p w14:paraId="0E066521" w14:textId="77777777" w:rsidR="0011078A" w:rsidRDefault="0011078A" w:rsidP="00474E79">
      <w:pPr>
        <w:rPr>
          <w:rFonts w:hAnsi="宋体"/>
          <w:sz w:val="28"/>
          <w:szCs w:val="28"/>
        </w:rPr>
        <w:sectPr w:rsidR="0011078A" w:rsidSect="0011078A">
          <w:pgSz w:w="16838" w:h="11906" w:orient="landscape"/>
          <w:pgMar w:top="567" w:right="1440" w:bottom="567" w:left="1276" w:header="851" w:footer="992" w:gutter="0"/>
          <w:cols w:space="425"/>
          <w:docGrid w:type="lines" w:linePitch="312"/>
        </w:sectPr>
      </w:pPr>
    </w:p>
    <w:p w14:paraId="26626860" w14:textId="77777777" w:rsidR="0011078A" w:rsidRPr="00BA4232" w:rsidRDefault="00C93DB2" w:rsidP="00BA4232">
      <w:pPr>
        <w:pStyle w:val="12"/>
        <w:spacing w:before="0" w:after="0" w:line="460" w:lineRule="exact"/>
        <w:ind w:left="2" w:firstLineChars="466" w:firstLine="1310"/>
        <w:outlineLvl w:val="0"/>
        <w:rPr>
          <w:bCs w:val="0"/>
        </w:rPr>
      </w:pPr>
      <w:bookmarkStart w:id="62" w:name="_Toc391046332"/>
      <w:r w:rsidRPr="00BA4232">
        <w:rPr>
          <w:rFonts w:hint="eastAsia"/>
          <w:bCs w:val="0"/>
        </w:rPr>
        <w:lastRenderedPageBreak/>
        <w:t>表3.17 合格供应商安全档案</w:t>
      </w:r>
      <w:bookmarkEnd w:id="62"/>
    </w:p>
    <w:tbl>
      <w:tblPr>
        <w:tblW w:w="10020" w:type="dxa"/>
        <w:tblInd w:w="-743" w:type="dxa"/>
        <w:tblLook w:val="04A0" w:firstRow="1" w:lastRow="0" w:firstColumn="1" w:lastColumn="0" w:noHBand="0" w:noVBand="1"/>
      </w:tblPr>
      <w:tblGrid>
        <w:gridCol w:w="2256"/>
        <w:gridCol w:w="1906"/>
        <w:gridCol w:w="1623"/>
        <w:gridCol w:w="1306"/>
        <w:gridCol w:w="1306"/>
        <w:gridCol w:w="1623"/>
      </w:tblGrid>
      <w:tr w:rsidR="00C93DB2" w:rsidRPr="00C93DB2" w14:paraId="5C66272D" w14:textId="77777777" w:rsidTr="00C93DB2">
        <w:trPr>
          <w:trHeight w:val="750"/>
        </w:trPr>
        <w:tc>
          <w:tcPr>
            <w:tcW w:w="10020" w:type="dxa"/>
            <w:gridSpan w:val="6"/>
            <w:tcBorders>
              <w:top w:val="nil"/>
              <w:left w:val="nil"/>
              <w:bottom w:val="nil"/>
              <w:right w:val="nil"/>
            </w:tcBorders>
            <w:shd w:val="clear" w:color="auto" w:fill="auto"/>
            <w:noWrap/>
            <w:vAlign w:val="center"/>
            <w:hideMark/>
          </w:tcPr>
          <w:p w14:paraId="284AE5FF" w14:textId="77777777" w:rsidR="00C93DB2" w:rsidRPr="00C93DB2" w:rsidRDefault="00C93DB2" w:rsidP="00557B28">
            <w:pPr>
              <w:widowControl/>
              <w:jc w:val="center"/>
              <w:rPr>
                <w:rFonts w:ascii="宋体" w:eastAsia="宋体" w:hAnsi="宋体" w:cs="宋体"/>
                <w:b/>
                <w:bCs/>
                <w:kern w:val="0"/>
                <w:sz w:val="36"/>
                <w:szCs w:val="36"/>
              </w:rPr>
            </w:pPr>
            <w:r w:rsidRPr="00C93DB2">
              <w:rPr>
                <w:rFonts w:ascii="宋体" w:eastAsia="宋体" w:hAnsi="宋体" w:cs="宋体" w:hint="eastAsia"/>
                <w:b/>
                <w:bCs/>
                <w:kern w:val="0"/>
                <w:sz w:val="36"/>
                <w:szCs w:val="36"/>
              </w:rPr>
              <w:t>供应商安全资质符合性登记卡</w:t>
            </w:r>
          </w:p>
        </w:tc>
      </w:tr>
      <w:tr w:rsidR="00C93DB2" w:rsidRPr="00C93DB2" w14:paraId="41F11705" w14:textId="77777777" w:rsidTr="00C93DB2">
        <w:trPr>
          <w:trHeight w:val="540"/>
        </w:trPr>
        <w:tc>
          <w:tcPr>
            <w:tcW w:w="4162" w:type="dxa"/>
            <w:gridSpan w:val="2"/>
            <w:tcBorders>
              <w:top w:val="nil"/>
              <w:left w:val="nil"/>
              <w:bottom w:val="nil"/>
              <w:right w:val="nil"/>
            </w:tcBorders>
            <w:shd w:val="clear" w:color="auto" w:fill="auto"/>
            <w:noWrap/>
            <w:vAlign w:val="center"/>
            <w:hideMark/>
          </w:tcPr>
          <w:p w14:paraId="55F9C462" w14:textId="77777777" w:rsidR="00C93DB2" w:rsidRPr="00C93DB2" w:rsidRDefault="00C93DB2" w:rsidP="00557B28">
            <w:pPr>
              <w:widowControl/>
              <w:jc w:val="left"/>
              <w:rPr>
                <w:rFonts w:ascii="宋体" w:eastAsia="宋体" w:hAnsi="宋体" w:cs="宋体"/>
                <w:kern w:val="0"/>
                <w:sz w:val="24"/>
                <w:szCs w:val="24"/>
              </w:rPr>
            </w:pPr>
          </w:p>
        </w:tc>
        <w:tc>
          <w:tcPr>
            <w:tcW w:w="1623" w:type="dxa"/>
            <w:tcBorders>
              <w:top w:val="nil"/>
              <w:left w:val="nil"/>
              <w:bottom w:val="nil"/>
              <w:right w:val="nil"/>
            </w:tcBorders>
            <w:shd w:val="clear" w:color="auto" w:fill="auto"/>
            <w:noWrap/>
            <w:vAlign w:val="center"/>
            <w:hideMark/>
          </w:tcPr>
          <w:p w14:paraId="69EFD80A" w14:textId="77777777" w:rsidR="00C93DB2" w:rsidRPr="00C93DB2" w:rsidRDefault="00C93DB2" w:rsidP="00557B28">
            <w:pPr>
              <w:widowControl/>
              <w:jc w:val="left"/>
              <w:rPr>
                <w:rFonts w:ascii="宋体" w:eastAsia="宋体" w:hAnsi="宋体" w:cs="宋体"/>
                <w:kern w:val="0"/>
                <w:sz w:val="24"/>
                <w:szCs w:val="24"/>
              </w:rPr>
            </w:pPr>
          </w:p>
        </w:tc>
        <w:tc>
          <w:tcPr>
            <w:tcW w:w="1306" w:type="dxa"/>
            <w:tcBorders>
              <w:top w:val="nil"/>
              <w:left w:val="nil"/>
              <w:bottom w:val="nil"/>
              <w:right w:val="nil"/>
            </w:tcBorders>
            <w:shd w:val="clear" w:color="auto" w:fill="auto"/>
            <w:noWrap/>
            <w:vAlign w:val="center"/>
            <w:hideMark/>
          </w:tcPr>
          <w:p w14:paraId="313FDBD0" w14:textId="77777777" w:rsidR="00C93DB2" w:rsidRPr="00C93DB2" w:rsidRDefault="00C93DB2" w:rsidP="00557B28">
            <w:pPr>
              <w:widowControl/>
              <w:jc w:val="center"/>
              <w:rPr>
                <w:rFonts w:ascii="宋体" w:eastAsia="宋体" w:hAnsi="宋体" w:cs="宋体"/>
                <w:kern w:val="0"/>
                <w:sz w:val="24"/>
                <w:szCs w:val="24"/>
              </w:rPr>
            </w:pPr>
          </w:p>
        </w:tc>
        <w:tc>
          <w:tcPr>
            <w:tcW w:w="1306" w:type="dxa"/>
            <w:tcBorders>
              <w:top w:val="nil"/>
              <w:left w:val="nil"/>
              <w:bottom w:val="nil"/>
              <w:right w:val="nil"/>
            </w:tcBorders>
            <w:shd w:val="clear" w:color="auto" w:fill="auto"/>
            <w:noWrap/>
            <w:vAlign w:val="center"/>
            <w:hideMark/>
          </w:tcPr>
          <w:p w14:paraId="79E08EC7" w14:textId="77777777" w:rsidR="00C93DB2" w:rsidRPr="00C93DB2" w:rsidRDefault="00C93DB2" w:rsidP="00557B28">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编号</w:t>
            </w:r>
          </w:p>
        </w:tc>
        <w:tc>
          <w:tcPr>
            <w:tcW w:w="1623" w:type="dxa"/>
            <w:tcBorders>
              <w:top w:val="nil"/>
              <w:left w:val="nil"/>
              <w:bottom w:val="nil"/>
              <w:right w:val="nil"/>
            </w:tcBorders>
            <w:shd w:val="clear" w:color="auto" w:fill="auto"/>
            <w:noWrap/>
            <w:vAlign w:val="center"/>
            <w:hideMark/>
          </w:tcPr>
          <w:p w14:paraId="36D26ECA" w14:textId="77777777" w:rsidR="00C93DB2" w:rsidRPr="00C93DB2" w:rsidRDefault="00C93DB2" w:rsidP="00557B28">
            <w:pPr>
              <w:widowControl/>
              <w:jc w:val="right"/>
              <w:rPr>
                <w:rFonts w:ascii="宋体" w:eastAsia="宋体" w:hAnsi="宋体" w:cs="宋体"/>
                <w:kern w:val="0"/>
                <w:sz w:val="24"/>
                <w:szCs w:val="24"/>
              </w:rPr>
            </w:pPr>
          </w:p>
        </w:tc>
      </w:tr>
      <w:tr w:rsidR="00C93DB2" w:rsidRPr="00C93DB2" w14:paraId="7199B294" w14:textId="77777777" w:rsidTr="00C93DB2">
        <w:trPr>
          <w:trHeight w:val="1035"/>
        </w:trPr>
        <w:tc>
          <w:tcPr>
            <w:tcW w:w="2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CFA46"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供应商名称</w:t>
            </w:r>
          </w:p>
        </w:tc>
        <w:tc>
          <w:tcPr>
            <w:tcW w:w="7764" w:type="dxa"/>
            <w:gridSpan w:val="5"/>
            <w:tcBorders>
              <w:top w:val="single" w:sz="4" w:space="0" w:color="auto"/>
              <w:left w:val="nil"/>
              <w:bottom w:val="single" w:sz="4" w:space="0" w:color="auto"/>
              <w:right w:val="single" w:sz="4" w:space="0" w:color="auto"/>
            </w:tcBorders>
            <w:shd w:val="clear" w:color="auto" w:fill="auto"/>
            <w:noWrap/>
            <w:vAlign w:val="center"/>
            <w:hideMark/>
          </w:tcPr>
          <w:p w14:paraId="61EA3900"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r>
      <w:tr w:rsidR="00C93DB2" w:rsidRPr="00C93DB2" w14:paraId="646410B2" w14:textId="77777777" w:rsidTr="00C93DB2">
        <w:trPr>
          <w:trHeight w:val="915"/>
        </w:trPr>
        <w:tc>
          <w:tcPr>
            <w:tcW w:w="2256" w:type="dxa"/>
            <w:tcBorders>
              <w:top w:val="nil"/>
              <w:left w:val="single" w:sz="4" w:space="0" w:color="auto"/>
              <w:bottom w:val="single" w:sz="4" w:space="0" w:color="auto"/>
              <w:right w:val="single" w:sz="4" w:space="0" w:color="auto"/>
            </w:tcBorders>
            <w:shd w:val="clear" w:color="auto" w:fill="auto"/>
            <w:noWrap/>
            <w:vAlign w:val="center"/>
            <w:hideMark/>
          </w:tcPr>
          <w:p w14:paraId="3064C217"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地址</w:t>
            </w:r>
          </w:p>
        </w:tc>
        <w:tc>
          <w:tcPr>
            <w:tcW w:w="352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476BC9B"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306" w:type="dxa"/>
            <w:tcBorders>
              <w:top w:val="nil"/>
              <w:left w:val="nil"/>
              <w:bottom w:val="nil"/>
              <w:right w:val="nil"/>
            </w:tcBorders>
            <w:shd w:val="clear" w:color="auto" w:fill="auto"/>
            <w:noWrap/>
            <w:vAlign w:val="center"/>
            <w:hideMark/>
          </w:tcPr>
          <w:p w14:paraId="7A2E4E63"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邮政编码</w:t>
            </w:r>
          </w:p>
        </w:tc>
        <w:tc>
          <w:tcPr>
            <w:tcW w:w="2929"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D822220"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r>
      <w:tr w:rsidR="00C93DB2" w:rsidRPr="00C93DB2" w14:paraId="1196406B" w14:textId="77777777" w:rsidTr="00C93DB2">
        <w:trPr>
          <w:trHeight w:val="810"/>
        </w:trPr>
        <w:tc>
          <w:tcPr>
            <w:tcW w:w="2256" w:type="dxa"/>
            <w:tcBorders>
              <w:top w:val="nil"/>
              <w:left w:val="single" w:sz="4" w:space="0" w:color="auto"/>
              <w:bottom w:val="single" w:sz="4" w:space="0" w:color="auto"/>
              <w:right w:val="single" w:sz="4" w:space="0" w:color="auto"/>
            </w:tcBorders>
            <w:shd w:val="clear" w:color="auto" w:fill="auto"/>
            <w:noWrap/>
            <w:vAlign w:val="center"/>
            <w:hideMark/>
          </w:tcPr>
          <w:p w14:paraId="6DE16C28"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联系人</w:t>
            </w:r>
          </w:p>
        </w:tc>
        <w:tc>
          <w:tcPr>
            <w:tcW w:w="352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BFF1F28"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306" w:type="dxa"/>
            <w:tcBorders>
              <w:top w:val="single" w:sz="4" w:space="0" w:color="auto"/>
              <w:left w:val="nil"/>
              <w:bottom w:val="single" w:sz="4" w:space="0" w:color="auto"/>
              <w:right w:val="single" w:sz="4" w:space="0" w:color="auto"/>
            </w:tcBorders>
            <w:shd w:val="clear" w:color="auto" w:fill="auto"/>
            <w:noWrap/>
            <w:vAlign w:val="center"/>
            <w:hideMark/>
          </w:tcPr>
          <w:p w14:paraId="055B3FA4"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联系电话</w:t>
            </w:r>
          </w:p>
        </w:tc>
        <w:tc>
          <w:tcPr>
            <w:tcW w:w="292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8A51EAB"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r>
      <w:tr w:rsidR="00C93DB2" w:rsidRPr="00C93DB2" w14:paraId="231B95F6" w14:textId="77777777" w:rsidTr="00C93DB2">
        <w:trPr>
          <w:trHeight w:val="735"/>
        </w:trPr>
        <w:tc>
          <w:tcPr>
            <w:tcW w:w="2256" w:type="dxa"/>
            <w:tcBorders>
              <w:top w:val="nil"/>
              <w:left w:val="single" w:sz="4" w:space="0" w:color="auto"/>
              <w:bottom w:val="single" w:sz="4" w:space="0" w:color="auto"/>
              <w:right w:val="single" w:sz="4" w:space="0" w:color="auto"/>
            </w:tcBorders>
            <w:shd w:val="clear" w:color="auto" w:fill="auto"/>
            <w:noWrap/>
            <w:vAlign w:val="center"/>
            <w:hideMark/>
          </w:tcPr>
          <w:p w14:paraId="4C32087C"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采购类型</w:t>
            </w:r>
          </w:p>
        </w:tc>
        <w:tc>
          <w:tcPr>
            <w:tcW w:w="1906" w:type="dxa"/>
            <w:tcBorders>
              <w:top w:val="nil"/>
              <w:left w:val="nil"/>
              <w:bottom w:val="single" w:sz="4" w:space="0" w:color="auto"/>
              <w:right w:val="single" w:sz="4" w:space="0" w:color="auto"/>
            </w:tcBorders>
            <w:shd w:val="clear" w:color="auto" w:fill="auto"/>
            <w:vAlign w:val="center"/>
            <w:hideMark/>
          </w:tcPr>
          <w:p w14:paraId="367C5F0E"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原材料（非危化品）</w:t>
            </w:r>
          </w:p>
        </w:tc>
        <w:tc>
          <w:tcPr>
            <w:tcW w:w="1623" w:type="dxa"/>
            <w:tcBorders>
              <w:top w:val="nil"/>
              <w:left w:val="nil"/>
              <w:bottom w:val="single" w:sz="4" w:space="0" w:color="auto"/>
              <w:right w:val="single" w:sz="4" w:space="0" w:color="auto"/>
            </w:tcBorders>
            <w:shd w:val="clear" w:color="auto" w:fill="auto"/>
            <w:noWrap/>
            <w:vAlign w:val="center"/>
            <w:hideMark/>
          </w:tcPr>
          <w:p w14:paraId="5C57660A"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危化品</w:t>
            </w:r>
          </w:p>
        </w:tc>
        <w:tc>
          <w:tcPr>
            <w:tcW w:w="1306" w:type="dxa"/>
            <w:tcBorders>
              <w:top w:val="nil"/>
              <w:left w:val="nil"/>
              <w:bottom w:val="single" w:sz="4" w:space="0" w:color="auto"/>
              <w:right w:val="single" w:sz="4" w:space="0" w:color="auto"/>
            </w:tcBorders>
            <w:shd w:val="clear" w:color="auto" w:fill="auto"/>
            <w:noWrap/>
            <w:vAlign w:val="center"/>
            <w:hideMark/>
          </w:tcPr>
          <w:p w14:paraId="1FF27230"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运输</w:t>
            </w:r>
          </w:p>
        </w:tc>
        <w:tc>
          <w:tcPr>
            <w:tcW w:w="1306" w:type="dxa"/>
            <w:tcBorders>
              <w:top w:val="nil"/>
              <w:left w:val="nil"/>
              <w:bottom w:val="single" w:sz="4" w:space="0" w:color="auto"/>
              <w:right w:val="single" w:sz="4" w:space="0" w:color="auto"/>
            </w:tcBorders>
            <w:shd w:val="clear" w:color="auto" w:fill="auto"/>
            <w:noWrap/>
            <w:vAlign w:val="center"/>
            <w:hideMark/>
          </w:tcPr>
          <w:p w14:paraId="33136C23"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劳防用品</w:t>
            </w:r>
          </w:p>
        </w:tc>
        <w:tc>
          <w:tcPr>
            <w:tcW w:w="1623" w:type="dxa"/>
            <w:tcBorders>
              <w:top w:val="nil"/>
              <w:left w:val="nil"/>
              <w:bottom w:val="single" w:sz="4" w:space="0" w:color="auto"/>
              <w:right w:val="single" w:sz="4" w:space="0" w:color="auto"/>
            </w:tcBorders>
            <w:shd w:val="clear" w:color="auto" w:fill="auto"/>
            <w:noWrap/>
            <w:vAlign w:val="center"/>
            <w:hideMark/>
          </w:tcPr>
          <w:p w14:paraId="0B28463F"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工程承包方</w:t>
            </w:r>
          </w:p>
        </w:tc>
      </w:tr>
      <w:tr w:rsidR="00C93DB2" w:rsidRPr="00C93DB2" w14:paraId="2D05C93A" w14:textId="77777777" w:rsidTr="00C93DB2">
        <w:trPr>
          <w:trHeight w:val="885"/>
        </w:trPr>
        <w:tc>
          <w:tcPr>
            <w:tcW w:w="2256" w:type="dxa"/>
            <w:tcBorders>
              <w:top w:val="nil"/>
              <w:left w:val="single" w:sz="4" w:space="0" w:color="auto"/>
              <w:bottom w:val="single" w:sz="4" w:space="0" w:color="auto"/>
              <w:right w:val="single" w:sz="4" w:space="0" w:color="auto"/>
            </w:tcBorders>
            <w:shd w:val="clear" w:color="auto" w:fill="auto"/>
            <w:noWrap/>
            <w:vAlign w:val="center"/>
            <w:hideMark/>
          </w:tcPr>
          <w:p w14:paraId="7454C53F"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资质证书</w:t>
            </w:r>
          </w:p>
        </w:tc>
        <w:tc>
          <w:tcPr>
            <w:tcW w:w="7764"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731FFBA4"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r>
      <w:tr w:rsidR="00C93DB2" w:rsidRPr="00C93DB2" w14:paraId="2C37A4D6" w14:textId="77777777" w:rsidTr="00C93DB2">
        <w:trPr>
          <w:trHeight w:val="945"/>
        </w:trPr>
        <w:tc>
          <w:tcPr>
            <w:tcW w:w="2256" w:type="dxa"/>
            <w:tcBorders>
              <w:top w:val="nil"/>
              <w:left w:val="single" w:sz="4" w:space="0" w:color="auto"/>
              <w:bottom w:val="single" w:sz="4" w:space="0" w:color="auto"/>
              <w:right w:val="single" w:sz="4" w:space="0" w:color="auto"/>
            </w:tcBorders>
            <w:shd w:val="clear" w:color="auto" w:fill="auto"/>
            <w:noWrap/>
            <w:vAlign w:val="center"/>
            <w:hideMark/>
          </w:tcPr>
          <w:p w14:paraId="52057948"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工商登记证</w:t>
            </w:r>
          </w:p>
        </w:tc>
        <w:tc>
          <w:tcPr>
            <w:tcW w:w="7764"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370A9660"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r>
      <w:tr w:rsidR="00C93DB2" w:rsidRPr="00C93DB2" w14:paraId="72EC5E0A" w14:textId="77777777" w:rsidTr="00C93DB2">
        <w:trPr>
          <w:trHeight w:val="975"/>
        </w:trPr>
        <w:tc>
          <w:tcPr>
            <w:tcW w:w="2256" w:type="dxa"/>
            <w:tcBorders>
              <w:top w:val="nil"/>
              <w:left w:val="single" w:sz="4" w:space="0" w:color="auto"/>
              <w:bottom w:val="single" w:sz="4" w:space="0" w:color="auto"/>
              <w:right w:val="single" w:sz="4" w:space="0" w:color="auto"/>
            </w:tcBorders>
            <w:shd w:val="clear" w:color="auto" w:fill="auto"/>
            <w:noWrap/>
            <w:vAlign w:val="center"/>
            <w:hideMark/>
          </w:tcPr>
          <w:p w14:paraId="6DBB75EA"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其它必需证书</w:t>
            </w:r>
          </w:p>
        </w:tc>
        <w:tc>
          <w:tcPr>
            <w:tcW w:w="7764"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4BA7797C"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r>
      <w:tr w:rsidR="00C93DB2" w:rsidRPr="00C93DB2" w14:paraId="39AD174B" w14:textId="77777777" w:rsidTr="00C93DB2">
        <w:trPr>
          <w:trHeight w:val="810"/>
        </w:trPr>
        <w:tc>
          <w:tcPr>
            <w:tcW w:w="2256" w:type="dxa"/>
            <w:tcBorders>
              <w:top w:val="nil"/>
              <w:left w:val="single" w:sz="4" w:space="0" w:color="auto"/>
              <w:bottom w:val="single" w:sz="4" w:space="0" w:color="auto"/>
              <w:right w:val="single" w:sz="4" w:space="0" w:color="auto"/>
            </w:tcBorders>
            <w:shd w:val="clear" w:color="auto" w:fill="auto"/>
            <w:noWrap/>
            <w:vAlign w:val="center"/>
            <w:hideMark/>
          </w:tcPr>
          <w:p w14:paraId="70E09739"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备注</w:t>
            </w:r>
          </w:p>
        </w:tc>
        <w:tc>
          <w:tcPr>
            <w:tcW w:w="7764"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73164DA1"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r>
      <w:tr w:rsidR="00C93DB2" w:rsidRPr="00C93DB2" w14:paraId="30406776" w14:textId="77777777" w:rsidTr="00C93DB2">
        <w:trPr>
          <w:trHeight w:val="810"/>
        </w:trPr>
        <w:tc>
          <w:tcPr>
            <w:tcW w:w="2256" w:type="dxa"/>
            <w:tcBorders>
              <w:top w:val="nil"/>
              <w:left w:val="single" w:sz="4" w:space="0" w:color="auto"/>
              <w:bottom w:val="single" w:sz="4" w:space="0" w:color="auto"/>
              <w:right w:val="single" w:sz="4" w:space="0" w:color="auto"/>
            </w:tcBorders>
            <w:shd w:val="clear" w:color="auto" w:fill="auto"/>
            <w:noWrap/>
            <w:vAlign w:val="center"/>
            <w:hideMark/>
          </w:tcPr>
          <w:p w14:paraId="40637130"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危化品提供商</w:t>
            </w:r>
          </w:p>
        </w:tc>
        <w:tc>
          <w:tcPr>
            <w:tcW w:w="7764" w:type="dxa"/>
            <w:gridSpan w:val="5"/>
            <w:tcBorders>
              <w:top w:val="single" w:sz="4" w:space="0" w:color="auto"/>
              <w:left w:val="nil"/>
              <w:bottom w:val="single" w:sz="4" w:space="0" w:color="auto"/>
              <w:right w:val="single" w:sz="4" w:space="0" w:color="auto"/>
            </w:tcBorders>
            <w:shd w:val="clear" w:color="auto" w:fill="auto"/>
            <w:noWrap/>
            <w:vAlign w:val="center"/>
            <w:hideMark/>
          </w:tcPr>
          <w:p w14:paraId="41FA0937" w14:textId="77777777" w:rsidR="00C93DB2" w:rsidRPr="00C93DB2" w:rsidRDefault="00C93DB2" w:rsidP="00557B28">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危化品生产许可证、危化品经营许可证、运输资质、易制毒（专门资质）</w:t>
            </w:r>
          </w:p>
        </w:tc>
      </w:tr>
      <w:tr w:rsidR="00C93DB2" w:rsidRPr="00C93DB2" w14:paraId="04234EB1" w14:textId="77777777" w:rsidTr="00C93DB2">
        <w:trPr>
          <w:trHeight w:val="810"/>
        </w:trPr>
        <w:tc>
          <w:tcPr>
            <w:tcW w:w="2256" w:type="dxa"/>
            <w:tcBorders>
              <w:top w:val="nil"/>
              <w:left w:val="single" w:sz="4" w:space="0" w:color="auto"/>
              <w:bottom w:val="single" w:sz="4" w:space="0" w:color="auto"/>
              <w:right w:val="single" w:sz="4" w:space="0" w:color="auto"/>
            </w:tcBorders>
            <w:shd w:val="clear" w:color="auto" w:fill="auto"/>
            <w:noWrap/>
            <w:vAlign w:val="center"/>
            <w:hideMark/>
          </w:tcPr>
          <w:p w14:paraId="31CDE399"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劳防用品供应商</w:t>
            </w:r>
          </w:p>
        </w:tc>
        <w:tc>
          <w:tcPr>
            <w:tcW w:w="1906" w:type="dxa"/>
            <w:tcBorders>
              <w:top w:val="nil"/>
              <w:left w:val="nil"/>
              <w:bottom w:val="single" w:sz="4" w:space="0" w:color="auto"/>
              <w:right w:val="single" w:sz="4" w:space="0" w:color="auto"/>
            </w:tcBorders>
            <w:shd w:val="clear" w:color="auto" w:fill="auto"/>
            <w:noWrap/>
            <w:vAlign w:val="center"/>
            <w:hideMark/>
          </w:tcPr>
          <w:p w14:paraId="42A1343B" w14:textId="77777777" w:rsidR="00C93DB2" w:rsidRPr="00C93DB2" w:rsidRDefault="00C93DB2" w:rsidP="00557B28">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生产许可证</w:t>
            </w:r>
          </w:p>
        </w:tc>
        <w:tc>
          <w:tcPr>
            <w:tcW w:w="1623" w:type="dxa"/>
            <w:tcBorders>
              <w:top w:val="nil"/>
              <w:left w:val="nil"/>
              <w:bottom w:val="single" w:sz="4" w:space="0" w:color="auto"/>
              <w:right w:val="single" w:sz="4" w:space="0" w:color="auto"/>
            </w:tcBorders>
            <w:shd w:val="clear" w:color="auto" w:fill="auto"/>
            <w:noWrap/>
            <w:vAlign w:val="center"/>
            <w:hideMark/>
          </w:tcPr>
          <w:p w14:paraId="3D5D987F" w14:textId="77777777" w:rsidR="00C93DB2" w:rsidRPr="00C93DB2" w:rsidRDefault="00C93DB2" w:rsidP="00557B28">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经营许可证</w:t>
            </w:r>
          </w:p>
        </w:tc>
        <w:tc>
          <w:tcPr>
            <w:tcW w:w="26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AB00A8A" w14:textId="77777777" w:rsidR="00C93DB2" w:rsidRPr="00C93DB2" w:rsidRDefault="00C93DB2" w:rsidP="00557B28">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技监局检验合格证</w:t>
            </w:r>
          </w:p>
        </w:tc>
        <w:tc>
          <w:tcPr>
            <w:tcW w:w="1623" w:type="dxa"/>
            <w:tcBorders>
              <w:top w:val="nil"/>
              <w:left w:val="nil"/>
              <w:bottom w:val="single" w:sz="4" w:space="0" w:color="auto"/>
              <w:right w:val="single" w:sz="4" w:space="0" w:color="auto"/>
            </w:tcBorders>
            <w:shd w:val="clear" w:color="auto" w:fill="auto"/>
            <w:noWrap/>
            <w:vAlign w:val="center"/>
            <w:hideMark/>
          </w:tcPr>
          <w:p w14:paraId="5E913822" w14:textId="77777777" w:rsidR="00C93DB2" w:rsidRPr="00C93DB2" w:rsidRDefault="00C93DB2" w:rsidP="00557B28">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r>
      <w:tr w:rsidR="00C93DB2" w:rsidRPr="00C93DB2" w14:paraId="1DE6E9E4" w14:textId="77777777" w:rsidTr="00C93DB2">
        <w:trPr>
          <w:trHeight w:val="540"/>
        </w:trPr>
        <w:tc>
          <w:tcPr>
            <w:tcW w:w="2256" w:type="dxa"/>
            <w:tcBorders>
              <w:top w:val="nil"/>
              <w:left w:val="nil"/>
              <w:bottom w:val="nil"/>
              <w:right w:val="nil"/>
            </w:tcBorders>
            <w:shd w:val="clear" w:color="auto" w:fill="auto"/>
            <w:noWrap/>
            <w:vAlign w:val="center"/>
            <w:hideMark/>
          </w:tcPr>
          <w:p w14:paraId="598E83B6" w14:textId="77777777" w:rsidR="00C93DB2" w:rsidRPr="00C93DB2" w:rsidRDefault="00C93DB2" w:rsidP="00557B28">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制表人</w:t>
            </w:r>
          </w:p>
        </w:tc>
        <w:tc>
          <w:tcPr>
            <w:tcW w:w="1906" w:type="dxa"/>
            <w:tcBorders>
              <w:top w:val="nil"/>
              <w:left w:val="nil"/>
              <w:bottom w:val="nil"/>
              <w:right w:val="nil"/>
            </w:tcBorders>
            <w:shd w:val="clear" w:color="auto" w:fill="auto"/>
            <w:noWrap/>
            <w:vAlign w:val="center"/>
            <w:hideMark/>
          </w:tcPr>
          <w:p w14:paraId="4B5FCBC9" w14:textId="77777777" w:rsidR="00C93DB2" w:rsidRPr="00C93DB2" w:rsidRDefault="00C93DB2" w:rsidP="00557B28">
            <w:pPr>
              <w:widowControl/>
              <w:jc w:val="left"/>
              <w:rPr>
                <w:rFonts w:ascii="宋体" w:eastAsia="宋体" w:hAnsi="宋体" w:cs="宋体"/>
                <w:kern w:val="0"/>
                <w:sz w:val="24"/>
                <w:szCs w:val="24"/>
              </w:rPr>
            </w:pPr>
          </w:p>
        </w:tc>
        <w:tc>
          <w:tcPr>
            <w:tcW w:w="1623" w:type="dxa"/>
            <w:tcBorders>
              <w:top w:val="nil"/>
              <w:left w:val="nil"/>
              <w:bottom w:val="nil"/>
              <w:right w:val="nil"/>
            </w:tcBorders>
            <w:shd w:val="clear" w:color="auto" w:fill="auto"/>
            <w:noWrap/>
            <w:vAlign w:val="center"/>
            <w:hideMark/>
          </w:tcPr>
          <w:p w14:paraId="3519C2B9" w14:textId="77777777" w:rsidR="00C93DB2" w:rsidRPr="00C93DB2" w:rsidRDefault="00C93DB2" w:rsidP="00557B28">
            <w:pPr>
              <w:widowControl/>
              <w:jc w:val="left"/>
              <w:rPr>
                <w:rFonts w:ascii="宋体" w:eastAsia="宋体" w:hAnsi="宋体" w:cs="宋体"/>
                <w:kern w:val="0"/>
                <w:sz w:val="24"/>
                <w:szCs w:val="24"/>
              </w:rPr>
            </w:pPr>
          </w:p>
        </w:tc>
        <w:tc>
          <w:tcPr>
            <w:tcW w:w="1306" w:type="dxa"/>
            <w:tcBorders>
              <w:top w:val="nil"/>
              <w:left w:val="nil"/>
              <w:bottom w:val="nil"/>
              <w:right w:val="nil"/>
            </w:tcBorders>
            <w:shd w:val="clear" w:color="auto" w:fill="auto"/>
            <w:noWrap/>
            <w:vAlign w:val="center"/>
            <w:hideMark/>
          </w:tcPr>
          <w:p w14:paraId="385011D8" w14:textId="77777777" w:rsidR="00C93DB2" w:rsidRPr="00C93DB2" w:rsidRDefault="00C93DB2" w:rsidP="00557B28">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日期</w:t>
            </w:r>
          </w:p>
        </w:tc>
        <w:tc>
          <w:tcPr>
            <w:tcW w:w="1306" w:type="dxa"/>
            <w:tcBorders>
              <w:top w:val="nil"/>
              <w:left w:val="nil"/>
              <w:bottom w:val="nil"/>
              <w:right w:val="nil"/>
            </w:tcBorders>
            <w:shd w:val="clear" w:color="auto" w:fill="auto"/>
            <w:noWrap/>
            <w:vAlign w:val="center"/>
            <w:hideMark/>
          </w:tcPr>
          <w:p w14:paraId="72C94EC0" w14:textId="77777777" w:rsidR="00C93DB2" w:rsidRPr="00C93DB2" w:rsidRDefault="00C93DB2" w:rsidP="00557B28">
            <w:pPr>
              <w:widowControl/>
              <w:jc w:val="left"/>
              <w:rPr>
                <w:rFonts w:ascii="宋体" w:eastAsia="宋体" w:hAnsi="宋体" w:cs="宋体"/>
                <w:kern w:val="0"/>
                <w:sz w:val="24"/>
                <w:szCs w:val="24"/>
              </w:rPr>
            </w:pPr>
          </w:p>
        </w:tc>
        <w:tc>
          <w:tcPr>
            <w:tcW w:w="1623" w:type="dxa"/>
            <w:tcBorders>
              <w:top w:val="nil"/>
              <w:left w:val="nil"/>
              <w:bottom w:val="nil"/>
              <w:right w:val="nil"/>
            </w:tcBorders>
            <w:shd w:val="clear" w:color="auto" w:fill="auto"/>
            <w:noWrap/>
            <w:vAlign w:val="center"/>
            <w:hideMark/>
          </w:tcPr>
          <w:p w14:paraId="2FDF204D" w14:textId="77777777" w:rsidR="00C93DB2" w:rsidRPr="00C93DB2" w:rsidRDefault="00C93DB2" w:rsidP="00557B28">
            <w:pPr>
              <w:widowControl/>
              <w:jc w:val="left"/>
              <w:rPr>
                <w:rFonts w:ascii="宋体" w:eastAsia="宋体" w:hAnsi="宋体" w:cs="宋体"/>
                <w:kern w:val="0"/>
                <w:sz w:val="24"/>
                <w:szCs w:val="24"/>
              </w:rPr>
            </w:pPr>
          </w:p>
        </w:tc>
      </w:tr>
    </w:tbl>
    <w:p w14:paraId="3EA780FB" w14:textId="77777777" w:rsidR="00C93DB2" w:rsidRDefault="00C93DB2" w:rsidP="00474E79">
      <w:pPr>
        <w:rPr>
          <w:rFonts w:hAnsi="宋体"/>
          <w:sz w:val="28"/>
          <w:szCs w:val="28"/>
        </w:rPr>
        <w:sectPr w:rsidR="00C93DB2">
          <w:pgSz w:w="11906" w:h="16838"/>
          <w:pgMar w:top="1440" w:right="1800" w:bottom="1440" w:left="1800" w:header="851" w:footer="992" w:gutter="0"/>
          <w:cols w:space="425"/>
          <w:docGrid w:type="lines" w:linePitch="312"/>
        </w:sectPr>
      </w:pPr>
    </w:p>
    <w:p w14:paraId="3B0BFD04" w14:textId="77777777" w:rsidR="00C93DB2" w:rsidRPr="00BA4232" w:rsidRDefault="00C93DB2" w:rsidP="00BA4232">
      <w:pPr>
        <w:pStyle w:val="12"/>
        <w:spacing w:before="0" w:after="0" w:line="460" w:lineRule="exact"/>
        <w:ind w:left="2" w:firstLineChars="466" w:firstLine="1310"/>
        <w:outlineLvl w:val="0"/>
        <w:rPr>
          <w:bCs w:val="0"/>
        </w:rPr>
      </w:pPr>
      <w:bookmarkStart w:id="63" w:name="_Toc391046333"/>
      <w:r w:rsidRPr="00BA4232">
        <w:rPr>
          <w:rFonts w:hint="eastAsia"/>
          <w:bCs w:val="0"/>
        </w:rPr>
        <w:lastRenderedPageBreak/>
        <w:t>表3.18 合格供应商清单</w:t>
      </w:r>
      <w:bookmarkEnd w:id="63"/>
    </w:p>
    <w:tbl>
      <w:tblPr>
        <w:tblW w:w="14962" w:type="dxa"/>
        <w:tblInd w:w="-176" w:type="dxa"/>
        <w:tblLook w:val="04A0" w:firstRow="1" w:lastRow="0" w:firstColumn="1" w:lastColumn="0" w:noHBand="0" w:noVBand="1"/>
      </w:tblPr>
      <w:tblGrid>
        <w:gridCol w:w="851"/>
        <w:gridCol w:w="1560"/>
        <w:gridCol w:w="1559"/>
        <w:gridCol w:w="1843"/>
        <w:gridCol w:w="1701"/>
        <w:gridCol w:w="1984"/>
        <w:gridCol w:w="2126"/>
        <w:gridCol w:w="1701"/>
        <w:gridCol w:w="1637"/>
      </w:tblGrid>
      <w:tr w:rsidR="00304058" w:rsidRPr="00C93DB2" w14:paraId="0A1368A4" w14:textId="77777777" w:rsidTr="00304058">
        <w:trPr>
          <w:trHeight w:val="675"/>
        </w:trPr>
        <w:tc>
          <w:tcPr>
            <w:tcW w:w="2411" w:type="dxa"/>
            <w:gridSpan w:val="2"/>
            <w:tcBorders>
              <w:top w:val="nil"/>
              <w:left w:val="nil"/>
              <w:bottom w:val="nil"/>
              <w:right w:val="nil"/>
            </w:tcBorders>
            <w:shd w:val="clear" w:color="auto" w:fill="auto"/>
            <w:noWrap/>
            <w:vAlign w:val="center"/>
            <w:hideMark/>
          </w:tcPr>
          <w:p w14:paraId="55F66881" w14:textId="77777777" w:rsidR="00304058" w:rsidRPr="00C93DB2" w:rsidRDefault="00304058" w:rsidP="00C93DB2">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部门：</w:t>
            </w:r>
          </w:p>
        </w:tc>
        <w:tc>
          <w:tcPr>
            <w:tcW w:w="1559" w:type="dxa"/>
            <w:tcBorders>
              <w:top w:val="nil"/>
              <w:left w:val="nil"/>
              <w:bottom w:val="nil"/>
              <w:right w:val="nil"/>
            </w:tcBorders>
            <w:shd w:val="clear" w:color="auto" w:fill="auto"/>
            <w:noWrap/>
            <w:vAlign w:val="center"/>
            <w:hideMark/>
          </w:tcPr>
          <w:p w14:paraId="691405D6" w14:textId="77777777" w:rsidR="00304058" w:rsidRPr="00C93DB2" w:rsidRDefault="00304058" w:rsidP="00C93DB2">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制表：</w:t>
            </w:r>
          </w:p>
        </w:tc>
        <w:tc>
          <w:tcPr>
            <w:tcW w:w="1843" w:type="dxa"/>
            <w:tcBorders>
              <w:top w:val="nil"/>
              <w:left w:val="nil"/>
              <w:bottom w:val="nil"/>
              <w:right w:val="nil"/>
            </w:tcBorders>
            <w:shd w:val="clear" w:color="auto" w:fill="auto"/>
            <w:noWrap/>
            <w:vAlign w:val="center"/>
            <w:hideMark/>
          </w:tcPr>
          <w:p w14:paraId="4030CEF0" w14:textId="77777777" w:rsidR="00304058" w:rsidRPr="00C93DB2" w:rsidRDefault="00304058" w:rsidP="00C93DB2">
            <w:pPr>
              <w:widowControl/>
              <w:jc w:val="left"/>
              <w:rPr>
                <w:rFonts w:ascii="宋体" w:eastAsia="宋体" w:hAnsi="宋体" w:cs="宋体"/>
                <w:kern w:val="0"/>
                <w:sz w:val="24"/>
                <w:szCs w:val="24"/>
              </w:rPr>
            </w:pPr>
          </w:p>
        </w:tc>
        <w:tc>
          <w:tcPr>
            <w:tcW w:w="1701" w:type="dxa"/>
            <w:tcBorders>
              <w:top w:val="nil"/>
              <w:left w:val="nil"/>
              <w:bottom w:val="nil"/>
              <w:right w:val="nil"/>
            </w:tcBorders>
            <w:shd w:val="clear" w:color="auto" w:fill="auto"/>
            <w:noWrap/>
            <w:vAlign w:val="center"/>
            <w:hideMark/>
          </w:tcPr>
          <w:p w14:paraId="2B7FB21E" w14:textId="77777777" w:rsidR="00304058" w:rsidRPr="00C93DB2" w:rsidRDefault="00304058" w:rsidP="00034313">
            <w:pPr>
              <w:widowControl/>
              <w:ind w:right="480"/>
              <w:rPr>
                <w:rFonts w:ascii="宋体" w:eastAsia="宋体" w:hAnsi="宋体" w:cs="宋体"/>
                <w:kern w:val="0"/>
                <w:sz w:val="24"/>
                <w:szCs w:val="24"/>
              </w:rPr>
            </w:pPr>
            <w:r w:rsidRPr="00C93DB2">
              <w:rPr>
                <w:rFonts w:ascii="宋体" w:eastAsia="宋体" w:hAnsi="宋体" w:cs="宋体" w:hint="eastAsia"/>
                <w:kern w:val="0"/>
                <w:sz w:val="24"/>
                <w:szCs w:val="24"/>
              </w:rPr>
              <w:t>日期：</w:t>
            </w:r>
          </w:p>
        </w:tc>
        <w:tc>
          <w:tcPr>
            <w:tcW w:w="1984" w:type="dxa"/>
            <w:tcBorders>
              <w:top w:val="nil"/>
              <w:left w:val="nil"/>
              <w:bottom w:val="nil"/>
              <w:right w:val="nil"/>
            </w:tcBorders>
            <w:shd w:val="clear" w:color="auto" w:fill="auto"/>
            <w:noWrap/>
            <w:vAlign w:val="center"/>
            <w:hideMark/>
          </w:tcPr>
          <w:p w14:paraId="5CE0F613" w14:textId="77777777" w:rsidR="00304058" w:rsidRPr="00C93DB2" w:rsidRDefault="00304058" w:rsidP="00304058">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确认：</w:t>
            </w:r>
          </w:p>
        </w:tc>
        <w:tc>
          <w:tcPr>
            <w:tcW w:w="2126" w:type="dxa"/>
            <w:tcBorders>
              <w:top w:val="nil"/>
              <w:left w:val="nil"/>
              <w:bottom w:val="nil"/>
              <w:right w:val="nil"/>
            </w:tcBorders>
            <w:shd w:val="clear" w:color="auto" w:fill="auto"/>
            <w:noWrap/>
            <w:vAlign w:val="center"/>
            <w:hideMark/>
          </w:tcPr>
          <w:p w14:paraId="3D4D1430" w14:textId="77777777" w:rsidR="00304058" w:rsidRPr="00C93DB2" w:rsidRDefault="00304058" w:rsidP="00C93DB2">
            <w:pPr>
              <w:widowControl/>
              <w:jc w:val="left"/>
              <w:rPr>
                <w:rFonts w:ascii="宋体" w:eastAsia="宋体" w:hAnsi="宋体" w:cs="宋体"/>
                <w:kern w:val="0"/>
                <w:sz w:val="24"/>
                <w:szCs w:val="24"/>
              </w:rPr>
            </w:pPr>
          </w:p>
        </w:tc>
        <w:tc>
          <w:tcPr>
            <w:tcW w:w="1701" w:type="dxa"/>
            <w:tcBorders>
              <w:top w:val="nil"/>
              <w:left w:val="nil"/>
              <w:bottom w:val="nil"/>
              <w:right w:val="nil"/>
            </w:tcBorders>
          </w:tcPr>
          <w:p w14:paraId="510C54BF" w14:textId="77777777" w:rsidR="00304058" w:rsidRPr="00C93DB2" w:rsidRDefault="00304058" w:rsidP="00C93DB2">
            <w:pPr>
              <w:widowControl/>
              <w:jc w:val="left"/>
              <w:rPr>
                <w:rFonts w:ascii="宋体" w:eastAsia="宋体" w:hAnsi="宋体" w:cs="宋体"/>
                <w:kern w:val="0"/>
                <w:sz w:val="24"/>
                <w:szCs w:val="24"/>
              </w:rPr>
            </w:pPr>
          </w:p>
        </w:tc>
        <w:tc>
          <w:tcPr>
            <w:tcW w:w="1637" w:type="dxa"/>
            <w:tcBorders>
              <w:top w:val="nil"/>
              <w:left w:val="nil"/>
              <w:bottom w:val="nil"/>
              <w:right w:val="nil"/>
            </w:tcBorders>
          </w:tcPr>
          <w:p w14:paraId="611BFF06" w14:textId="77777777" w:rsidR="00304058" w:rsidRPr="00C93DB2" w:rsidRDefault="00304058" w:rsidP="00C93DB2">
            <w:pPr>
              <w:widowControl/>
              <w:jc w:val="left"/>
              <w:rPr>
                <w:rFonts w:ascii="宋体" w:eastAsia="宋体" w:hAnsi="宋体" w:cs="宋体"/>
                <w:kern w:val="0"/>
                <w:sz w:val="24"/>
                <w:szCs w:val="24"/>
              </w:rPr>
            </w:pPr>
          </w:p>
        </w:tc>
      </w:tr>
      <w:tr w:rsidR="00304058" w:rsidRPr="00C93DB2" w14:paraId="57051787" w14:textId="77777777" w:rsidTr="00304058">
        <w:trPr>
          <w:trHeight w:val="54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21ECA" w14:textId="77777777" w:rsidR="00304058" w:rsidRPr="00C93DB2" w:rsidRDefault="00304058" w:rsidP="00C93DB2">
            <w:pPr>
              <w:widowControl/>
              <w:jc w:val="center"/>
              <w:rPr>
                <w:rFonts w:ascii="宋体" w:eastAsia="宋体" w:hAnsi="宋体" w:cs="宋体"/>
                <w:kern w:val="0"/>
                <w:szCs w:val="21"/>
              </w:rPr>
            </w:pPr>
            <w:r w:rsidRPr="00C93DB2">
              <w:rPr>
                <w:rFonts w:ascii="宋体" w:eastAsia="宋体" w:hAnsi="宋体" w:cs="宋体" w:hint="eastAsia"/>
                <w:kern w:val="0"/>
                <w:szCs w:val="21"/>
              </w:rPr>
              <w:t>序号</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57840299" w14:textId="77777777" w:rsidR="00304058" w:rsidRPr="00C93DB2" w:rsidRDefault="00304058" w:rsidP="00C93DB2">
            <w:pPr>
              <w:widowControl/>
              <w:jc w:val="center"/>
              <w:rPr>
                <w:rFonts w:ascii="宋体" w:eastAsia="宋体" w:hAnsi="宋体" w:cs="宋体"/>
                <w:kern w:val="0"/>
                <w:szCs w:val="21"/>
              </w:rPr>
            </w:pPr>
            <w:r w:rsidRPr="00C93DB2">
              <w:rPr>
                <w:rFonts w:ascii="宋体" w:eastAsia="宋体" w:hAnsi="宋体" w:cs="宋体" w:hint="eastAsia"/>
                <w:kern w:val="0"/>
                <w:szCs w:val="21"/>
              </w:rPr>
              <w:t>供应商全称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E6491E7" w14:textId="77777777" w:rsidR="00304058" w:rsidRPr="00C93DB2" w:rsidRDefault="00304058" w:rsidP="00C93DB2">
            <w:pPr>
              <w:widowControl/>
              <w:jc w:val="center"/>
              <w:rPr>
                <w:rFonts w:ascii="宋体" w:eastAsia="宋体" w:hAnsi="宋体" w:cs="宋体"/>
                <w:kern w:val="0"/>
                <w:szCs w:val="21"/>
              </w:rPr>
            </w:pPr>
            <w:r w:rsidRPr="00C93DB2">
              <w:rPr>
                <w:rFonts w:ascii="宋体" w:eastAsia="宋体" w:hAnsi="宋体" w:cs="宋体" w:hint="eastAsia"/>
                <w:kern w:val="0"/>
                <w:szCs w:val="21"/>
              </w:rPr>
              <w:t>联系人</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733E4174" w14:textId="77777777" w:rsidR="00304058" w:rsidRPr="00C93DB2" w:rsidRDefault="00304058" w:rsidP="00C93DB2">
            <w:pPr>
              <w:widowControl/>
              <w:jc w:val="center"/>
              <w:rPr>
                <w:rFonts w:ascii="宋体" w:eastAsia="宋体" w:hAnsi="宋体" w:cs="宋体"/>
                <w:kern w:val="0"/>
                <w:szCs w:val="21"/>
              </w:rPr>
            </w:pPr>
            <w:r w:rsidRPr="00C93DB2">
              <w:rPr>
                <w:rFonts w:ascii="宋体" w:eastAsia="宋体" w:hAnsi="宋体" w:cs="宋体" w:hint="eastAsia"/>
                <w:kern w:val="0"/>
                <w:szCs w:val="21"/>
              </w:rPr>
              <w:t>电话/手机</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661E6C4" w14:textId="77777777" w:rsidR="00304058" w:rsidRPr="00C93DB2" w:rsidRDefault="00304058" w:rsidP="00C93DB2">
            <w:pPr>
              <w:widowControl/>
              <w:jc w:val="center"/>
              <w:rPr>
                <w:rFonts w:ascii="宋体" w:eastAsia="宋体" w:hAnsi="宋体" w:cs="宋体"/>
                <w:kern w:val="0"/>
                <w:szCs w:val="21"/>
              </w:rPr>
            </w:pPr>
            <w:r w:rsidRPr="00C93DB2">
              <w:rPr>
                <w:rFonts w:ascii="宋体" w:eastAsia="宋体" w:hAnsi="宋体" w:cs="宋体" w:hint="eastAsia"/>
                <w:kern w:val="0"/>
                <w:szCs w:val="21"/>
              </w:rPr>
              <w:t>通讯地址</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64DECF22" w14:textId="77777777" w:rsidR="00304058" w:rsidRPr="00C93DB2" w:rsidRDefault="00304058" w:rsidP="00C93DB2">
            <w:pPr>
              <w:widowControl/>
              <w:jc w:val="center"/>
              <w:rPr>
                <w:rFonts w:ascii="宋体" w:eastAsia="宋体" w:hAnsi="宋体" w:cs="宋体"/>
                <w:kern w:val="0"/>
                <w:szCs w:val="21"/>
              </w:rPr>
            </w:pPr>
            <w:r w:rsidRPr="00C93DB2">
              <w:rPr>
                <w:rFonts w:ascii="宋体" w:eastAsia="宋体" w:hAnsi="宋体" w:cs="宋体" w:hint="eastAsia"/>
                <w:kern w:val="0"/>
                <w:szCs w:val="21"/>
              </w:rPr>
              <w:t>资质证书</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52BD34B3" w14:textId="77777777" w:rsidR="00304058" w:rsidRPr="00C93DB2" w:rsidRDefault="00304058" w:rsidP="000C25C9">
            <w:pPr>
              <w:widowControl/>
              <w:jc w:val="center"/>
              <w:rPr>
                <w:rFonts w:ascii="宋体" w:eastAsia="宋体" w:hAnsi="宋体" w:cs="宋体"/>
                <w:kern w:val="0"/>
                <w:szCs w:val="21"/>
              </w:rPr>
            </w:pPr>
            <w:r w:rsidRPr="00304058">
              <w:rPr>
                <w:rFonts w:ascii="宋体" w:eastAsia="宋体" w:hAnsi="宋体" w:cs="宋体" w:hint="eastAsia"/>
                <w:kern w:val="0"/>
                <w:szCs w:val="21"/>
              </w:rPr>
              <w:t>供应商产品或服务评价（满意、一般、需要改进）</w:t>
            </w:r>
          </w:p>
        </w:tc>
        <w:tc>
          <w:tcPr>
            <w:tcW w:w="1701" w:type="dxa"/>
            <w:tcBorders>
              <w:top w:val="single" w:sz="4" w:space="0" w:color="auto"/>
              <w:left w:val="nil"/>
              <w:bottom w:val="single" w:sz="4" w:space="0" w:color="auto"/>
              <w:right w:val="single" w:sz="4" w:space="0" w:color="auto"/>
            </w:tcBorders>
            <w:vAlign w:val="center"/>
          </w:tcPr>
          <w:p w14:paraId="3F9B9FB4" w14:textId="77777777" w:rsidR="00304058" w:rsidRPr="00304058" w:rsidRDefault="00304058" w:rsidP="000C25C9">
            <w:pPr>
              <w:widowControl/>
              <w:jc w:val="center"/>
              <w:rPr>
                <w:rFonts w:ascii="宋体" w:eastAsia="宋体" w:hAnsi="宋体" w:cs="宋体"/>
                <w:kern w:val="0"/>
                <w:szCs w:val="21"/>
              </w:rPr>
            </w:pPr>
            <w:r w:rsidRPr="00304058">
              <w:rPr>
                <w:rFonts w:ascii="宋体" w:eastAsia="宋体" w:hAnsi="宋体" w:cs="宋体" w:hint="eastAsia"/>
                <w:kern w:val="0"/>
                <w:szCs w:val="21"/>
              </w:rPr>
              <w:t>是否（选用、继续留用、不留用）</w:t>
            </w:r>
          </w:p>
        </w:tc>
        <w:tc>
          <w:tcPr>
            <w:tcW w:w="1637" w:type="dxa"/>
            <w:tcBorders>
              <w:top w:val="single" w:sz="4" w:space="0" w:color="auto"/>
              <w:left w:val="nil"/>
              <w:bottom w:val="single" w:sz="4" w:space="0" w:color="auto"/>
              <w:right w:val="single" w:sz="4" w:space="0" w:color="auto"/>
            </w:tcBorders>
          </w:tcPr>
          <w:p w14:paraId="504A8CB7" w14:textId="77777777" w:rsidR="00304058" w:rsidRPr="00304058" w:rsidRDefault="002C419F" w:rsidP="002C419F">
            <w:pPr>
              <w:widowControl/>
              <w:jc w:val="center"/>
              <w:rPr>
                <w:rFonts w:ascii="宋体" w:eastAsia="宋体" w:hAnsi="宋体" w:cs="宋体"/>
                <w:kern w:val="0"/>
                <w:szCs w:val="21"/>
              </w:rPr>
            </w:pPr>
            <w:r>
              <w:rPr>
                <w:rFonts w:ascii="宋体" w:eastAsia="宋体" w:hAnsi="宋体" w:cs="宋体" w:hint="eastAsia"/>
                <w:kern w:val="0"/>
                <w:szCs w:val="21"/>
              </w:rPr>
              <w:t>采购此供应商产品存在的主要风险辨识</w:t>
            </w:r>
          </w:p>
        </w:tc>
      </w:tr>
      <w:tr w:rsidR="00304058" w:rsidRPr="00C93DB2" w14:paraId="2A2FD096" w14:textId="77777777" w:rsidTr="00304058">
        <w:trPr>
          <w:trHeight w:val="54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9648815"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560" w:type="dxa"/>
            <w:tcBorders>
              <w:top w:val="nil"/>
              <w:left w:val="nil"/>
              <w:bottom w:val="single" w:sz="4" w:space="0" w:color="auto"/>
              <w:right w:val="single" w:sz="4" w:space="0" w:color="auto"/>
            </w:tcBorders>
            <w:shd w:val="clear" w:color="auto" w:fill="auto"/>
            <w:noWrap/>
            <w:vAlign w:val="bottom"/>
            <w:hideMark/>
          </w:tcPr>
          <w:p w14:paraId="20C57901"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559" w:type="dxa"/>
            <w:tcBorders>
              <w:top w:val="nil"/>
              <w:left w:val="nil"/>
              <w:bottom w:val="single" w:sz="4" w:space="0" w:color="auto"/>
              <w:right w:val="single" w:sz="4" w:space="0" w:color="auto"/>
            </w:tcBorders>
            <w:shd w:val="clear" w:color="auto" w:fill="auto"/>
            <w:noWrap/>
            <w:vAlign w:val="bottom"/>
            <w:hideMark/>
          </w:tcPr>
          <w:p w14:paraId="52BFDA14"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14:paraId="251E0C61"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bottom"/>
            <w:hideMark/>
          </w:tcPr>
          <w:p w14:paraId="0CCDBA49"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984" w:type="dxa"/>
            <w:tcBorders>
              <w:top w:val="nil"/>
              <w:left w:val="nil"/>
              <w:bottom w:val="single" w:sz="4" w:space="0" w:color="auto"/>
              <w:right w:val="single" w:sz="4" w:space="0" w:color="auto"/>
            </w:tcBorders>
            <w:shd w:val="clear" w:color="auto" w:fill="auto"/>
            <w:noWrap/>
            <w:vAlign w:val="bottom"/>
            <w:hideMark/>
          </w:tcPr>
          <w:p w14:paraId="4B703C37"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14:paraId="2BC2DE93" w14:textId="77777777" w:rsidR="00304058" w:rsidRPr="00C93DB2" w:rsidRDefault="00304058" w:rsidP="00C93DB2">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701" w:type="dxa"/>
            <w:tcBorders>
              <w:top w:val="nil"/>
              <w:left w:val="nil"/>
              <w:bottom w:val="single" w:sz="4" w:space="0" w:color="auto"/>
              <w:right w:val="single" w:sz="4" w:space="0" w:color="auto"/>
            </w:tcBorders>
          </w:tcPr>
          <w:p w14:paraId="6DE18A03" w14:textId="77777777" w:rsidR="00304058" w:rsidRPr="00C93DB2" w:rsidRDefault="00304058" w:rsidP="00C93DB2">
            <w:pPr>
              <w:widowControl/>
              <w:jc w:val="left"/>
              <w:rPr>
                <w:rFonts w:ascii="宋体" w:eastAsia="宋体" w:hAnsi="宋体" w:cs="宋体"/>
                <w:kern w:val="0"/>
                <w:sz w:val="24"/>
                <w:szCs w:val="24"/>
              </w:rPr>
            </w:pPr>
          </w:p>
        </w:tc>
        <w:tc>
          <w:tcPr>
            <w:tcW w:w="1637" w:type="dxa"/>
            <w:tcBorders>
              <w:top w:val="nil"/>
              <w:left w:val="nil"/>
              <w:bottom w:val="single" w:sz="4" w:space="0" w:color="auto"/>
              <w:right w:val="single" w:sz="4" w:space="0" w:color="auto"/>
            </w:tcBorders>
          </w:tcPr>
          <w:p w14:paraId="0078826A" w14:textId="77777777" w:rsidR="00304058" w:rsidRPr="00C93DB2" w:rsidRDefault="00304058" w:rsidP="00C93DB2">
            <w:pPr>
              <w:widowControl/>
              <w:jc w:val="left"/>
              <w:rPr>
                <w:rFonts w:ascii="宋体" w:eastAsia="宋体" w:hAnsi="宋体" w:cs="宋体"/>
                <w:kern w:val="0"/>
                <w:sz w:val="24"/>
                <w:szCs w:val="24"/>
              </w:rPr>
            </w:pPr>
          </w:p>
        </w:tc>
      </w:tr>
      <w:tr w:rsidR="00304058" w:rsidRPr="00C93DB2" w14:paraId="460FFF22" w14:textId="77777777" w:rsidTr="00304058">
        <w:trPr>
          <w:trHeight w:val="54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761C730"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560" w:type="dxa"/>
            <w:tcBorders>
              <w:top w:val="nil"/>
              <w:left w:val="nil"/>
              <w:bottom w:val="single" w:sz="4" w:space="0" w:color="auto"/>
              <w:right w:val="single" w:sz="4" w:space="0" w:color="auto"/>
            </w:tcBorders>
            <w:shd w:val="clear" w:color="auto" w:fill="auto"/>
            <w:noWrap/>
            <w:vAlign w:val="bottom"/>
            <w:hideMark/>
          </w:tcPr>
          <w:p w14:paraId="4D23405C"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559" w:type="dxa"/>
            <w:tcBorders>
              <w:top w:val="nil"/>
              <w:left w:val="nil"/>
              <w:bottom w:val="single" w:sz="4" w:space="0" w:color="auto"/>
              <w:right w:val="single" w:sz="4" w:space="0" w:color="auto"/>
            </w:tcBorders>
            <w:shd w:val="clear" w:color="auto" w:fill="auto"/>
            <w:noWrap/>
            <w:vAlign w:val="bottom"/>
            <w:hideMark/>
          </w:tcPr>
          <w:p w14:paraId="5C68E94B"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14:paraId="3FCAB890"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bottom"/>
            <w:hideMark/>
          </w:tcPr>
          <w:p w14:paraId="5F174FBE"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984" w:type="dxa"/>
            <w:tcBorders>
              <w:top w:val="nil"/>
              <w:left w:val="nil"/>
              <w:bottom w:val="single" w:sz="4" w:space="0" w:color="auto"/>
              <w:right w:val="single" w:sz="4" w:space="0" w:color="auto"/>
            </w:tcBorders>
            <w:shd w:val="clear" w:color="auto" w:fill="auto"/>
            <w:noWrap/>
            <w:vAlign w:val="bottom"/>
            <w:hideMark/>
          </w:tcPr>
          <w:p w14:paraId="1C5B074A"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14:paraId="6B335E7F" w14:textId="77777777" w:rsidR="00304058" w:rsidRPr="00C93DB2" w:rsidRDefault="00304058" w:rsidP="00C93DB2">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701" w:type="dxa"/>
            <w:tcBorders>
              <w:top w:val="nil"/>
              <w:left w:val="nil"/>
              <w:bottom w:val="single" w:sz="4" w:space="0" w:color="auto"/>
              <w:right w:val="single" w:sz="4" w:space="0" w:color="auto"/>
            </w:tcBorders>
          </w:tcPr>
          <w:p w14:paraId="2CBD2C51" w14:textId="77777777" w:rsidR="00304058" w:rsidRPr="00C93DB2" w:rsidRDefault="00304058" w:rsidP="00C93DB2">
            <w:pPr>
              <w:widowControl/>
              <w:jc w:val="left"/>
              <w:rPr>
                <w:rFonts w:ascii="宋体" w:eastAsia="宋体" w:hAnsi="宋体" w:cs="宋体"/>
                <w:kern w:val="0"/>
                <w:sz w:val="24"/>
                <w:szCs w:val="24"/>
              </w:rPr>
            </w:pPr>
          </w:p>
        </w:tc>
        <w:tc>
          <w:tcPr>
            <w:tcW w:w="1637" w:type="dxa"/>
            <w:tcBorders>
              <w:top w:val="nil"/>
              <w:left w:val="nil"/>
              <w:bottom w:val="single" w:sz="4" w:space="0" w:color="auto"/>
              <w:right w:val="single" w:sz="4" w:space="0" w:color="auto"/>
            </w:tcBorders>
          </w:tcPr>
          <w:p w14:paraId="7059F4C4" w14:textId="77777777" w:rsidR="00304058" w:rsidRPr="00C93DB2" w:rsidRDefault="00304058" w:rsidP="00C93DB2">
            <w:pPr>
              <w:widowControl/>
              <w:jc w:val="left"/>
              <w:rPr>
                <w:rFonts w:ascii="宋体" w:eastAsia="宋体" w:hAnsi="宋体" w:cs="宋体"/>
                <w:kern w:val="0"/>
                <w:sz w:val="24"/>
                <w:szCs w:val="24"/>
              </w:rPr>
            </w:pPr>
          </w:p>
        </w:tc>
      </w:tr>
      <w:tr w:rsidR="00304058" w:rsidRPr="00C93DB2" w14:paraId="0267F4F4" w14:textId="77777777" w:rsidTr="00304058">
        <w:trPr>
          <w:trHeight w:val="54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EBBA5F9"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560" w:type="dxa"/>
            <w:tcBorders>
              <w:top w:val="nil"/>
              <w:left w:val="nil"/>
              <w:bottom w:val="single" w:sz="4" w:space="0" w:color="auto"/>
              <w:right w:val="single" w:sz="4" w:space="0" w:color="auto"/>
            </w:tcBorders>
            <w:shd w:val="clear" w:color="auto" w:fill="auto"/>
            <w:noWrap/>
            <w:vAlign w:val="bottom"/>
            <w:hideMark/>
          </w:tcPr>
          <w:p w14:paraId="2FDB2D81"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559" w:type="dxa"/>
            <w:tcBorders>
              <w:top w:val="nil"/>
              <w:left w:val="nil"/>
              <w:bottom w:val="single" w:sz="4" w:space="0" w:color="auto"/>
              <w:right w:val="single" w:sz="4" w:space="0" w:color="auto"/>
            </w:tcBorders>
            <w:shd w:val="clear" w:color="auto" w:fill="auto"/>
            <w:noWrap/>
            <w:vAlign w:val="bottom"/>
            <w:hideMark/>
          </w:tcPr>
          <w:p w14:paraId="066D8502"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14:paraId="32945AB8"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bottom"/>
            <w:hideMark/>
          </w:tcPr>
          <w:p w14:paraId="00691924"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984" w:type="dxa"/>
            <w:tcBorders>
              <w:top w:val="nil"/>
              <w:left w:val="nil"/>
              <w:bottom w:val="single" w:sz="4" w:space="0" w:color="auto"/>
              <w:right w:val="single" w:sz="4" w:space="0" w:color="auto"/>
            </w:tcBorders>
            <w:shd w:val="clear" w:color="auto" w:fill="auto"/>
            <w:noWrap/>
            <w:vAlign w:val="bottom"/>
            <w:hideMark/>
          </w:tcPr>
          <w:p w14:paraId="5AF63AD1"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14:paraId="333B3B5F" w14:textId="77777777" w:rsidR="00304058" w:rsidRPr="00C93DB2" w:rsidRDefault="00304058" w:rsidP="00C93DB2">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701" w:type="dxa"/>
            <w:tcBorders>
              <w:top w:val="nil"/>
              <w:left w:val="nil"/>
              <w:bottom w:val="single" w:sz="4" w:space="0" w:color="auto"/>
              <w:right w:val="single" w:sz="4" w:space="0" w:color="auto"/>
            </w:tcBorders>
          </w:tcPr>
          <w:p w14:paraId="02616C67" w14:textId="77777777" w:rsidR="00304058" w:rsidRPr="00C93DB2" w:rsidRDefault="00304058" w:rsidP="00C93DB2">
            <w:pPr>
              <w:widowControl/>
              <w:jc w:val="left"/>
              <w:rPr>
                <w:rFonts w:ascii="宋体" w:eastAsia="宋体" w:hAnsi="宋体" w:cs="宋体"/>
                <w:kern w:val="0"/>
                <w:sz w:val="24"/>
                <w:szCs w:val="24"/>
              </w:rPr>
            </w:pPr>
          </w:p>
        </w:tc>
        <w:tc>
          <w:tcPr>
            <w:tcW w:w="1637" w:type="dxa"/>
            <w:tcBorders>
              <w:top w:val="nil"/>
              <w:left w:val="nil"/>
              <w:bottom w:val="single" w:sz="4" w:space="0" w:color="auto"/>
              <w:right w:val="single" w:sz="4" w:space="0" w:color="auto"/>
            </w:tcBorders>
          </w:tcPr>
          <w:p w14:paraId="6E886A6E" w14:textId="77777777" w:rsidR="00304058" w:rsidRPr="00C93DB2" w:rsidRDefault="00304058" w:rsidP="00C93DB2">
            <w:pPr>
              <w:widowControl/>
              <w:jc w:val="left"/>
              <w:rPr>
                <w:rFonts w:ascii="宋体" w:eastAsia="宋体" w:hAnsi="宋体" w:cs="宋体"/>
                <w:kern w:val="0"/>
                <w:sz w:val="24"/>
                <w:szCs w:val="24"/>
              </w:rPr>
            </w:pPr>
          </w:p>
        </w:tc>
      </w:tr>
      <w:tr w:rsidR="00304058" w:rsidRPr="00C93DB2" w14:paraId="510F0620" w14:textId="77777777" w:rsidTr="00304058">
        <w:trPr>
          <w:trHeight w:val="54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92CE9EA"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560" w:type="dxa"/>
            <w:tcBorders>
              <w:top w:val="nil"/>
              <w:left w:val="nil"/>
              <w:bottom w:val="single" w:sz="4" w:space="0" w:color="auto"/>
              <w:right w:val="single" w:sz="4" w:space="0" w:color="auto"/>
            </w:tcBorders>
            <w:shd w:val="clear" w:color="auto" w:fill="auto"/>
            <w:noWrap/>
            <w:vAlign w:val="bottom"/>
            <w:hideMark/>
          </w:tcPr>
          <w:p w14:paraId="7B169577"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559" w:type="dxa"/>
            <w:tcBorders>
              <w:top w:val="nil"/>
              <w:left w:val="nil"/>
              <w:bottom w:val="single" w:sz="4" w:space="0" w:color="auto"/>
              <w:right w:val="single" w:sz="4" w:space="0" w:color="auto"/>
            </w:tcBorders>
            <w:shd w:val="clear" w:color="auto" w:fill="auto"/>
            <w:noWrap/>
            <w:vAlign w:val="bottom"/>
            <w:hideMark/>
          </w:tcPr>
          <w:p w14:paraId="2C70F6CF"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14:paraId="04B9315A"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bottom"/>
            <w:hideMark/>
          </w:tcPr>
          <w:p w14:paraId="4FA70E7B"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984" w:type="dxa"/>
            <w:tcBorders>
              <w:top w:val="nil"/>
              <w:left w:val="nil"/>
              <w:bottom w:val="single" w:sz="4" w:space="0" w:color="auto"/>
              <w:right w:val="single" w:sz="4" w:space="0" w:color="auto"/>
            </w:tcBorders>
            <w:shd w:val="clear" w:color="auto" w:fill="auto"/>
            <w:noWrap/>
            <w:vAlign w:val="bottom"/>
            <w:hideMark/>
          </w:tcPr>
          <w:p w14:paraId="56E354C8"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14:paraId="6A385D29" w14:textId="77777777" w:rsidR="00304058" w:rsidRPr="00C93DB2" w:rsidRDefault="00304058" w:rsidP="00C93DB2">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701" w:type="dxa"/>
            <w:tcBorders>
              <w:top w:val="nil"/>
              <w:left w:val="nil"/>
              <w:bottom w:val="single" w:sz="4" w:space="0" w:color="auto"/>
              <w:right w:val="single" w:sz="4" w:space="0" w:color="auto"/>
            </w:tcBorders>
          </w:tcPr>
          <w:p w14:paraId="0F5AEC4D" w14:textId="77777777" w:rsidR="00304058" w:rsidRPr="00C93DB2" w:rsidRDefault="00304058" w:rsidP="00C93DB2">
            <w:pPr>
              <w:widowControl/>
              <w:jc w:val="left"/>
              <w:rPr>
                <w:rFonts w:ascii="宋体" w:eastAsia="宋体" w:hAnsi="宋体" w:cs="宋体"/>
                <w:kern w:val="0"/>
                <w:sz w:val="24"/>
                <w:szCs w:val="24"/>
              </w:rPr>
            </w:pPr>
          </w:p>
        </w:tc>
        <w:tc>
          <w:tcPr>
            <w:tcW w:w="1637" w:type="dxa"/>
            <w:tcBorders>
              <w:top w:val="nil"/>
              <w:left w:val="nil"/>
              <w:bottom w:val="single" w:sz="4" w:space="0" w:color="auto"/>
              <w:right w:val="single" w:sz="4" w:space="0" w:color="auto"/>
            </w:tcBorders>
          </w:tcPr>
          <w:p w14:paraId="2E2809DC" w14:textId="77777777" w:rsidR="00304058" w:rsidRPr="00C93DB2" w:rsidRDefault="00304058" w:rsidP="00C93DB2">
            <w:pPr>
              <w:widowControl/>
              <w:jc w:val="left"/>
              <w:rPr>
                <w:rFonts w:ascii="宋体" w:eastAsia="宋体" w:hAnsi="宋体" w:cs="宋体"/>
                <w:kern w:val="0"/>
                <w:sz w:val="24"/>
                <w:szCs w:val="24"/>
              </w:rPr>
            </w:pPr>
          </w:p>
        </w:tc>
      </w:tr>
      <w:tr w:rsidR="00304058" w:rsidRPr="00C93DB2" w14:paraId="58AF8A74" w14:textId="77777777" w:rsidTr="00304058">
        <w:trPr>
          <w:trHeight w:val="54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86AE539"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560" w:type="dxa"/>
            <w:tcBorders>
              <w:top w:val="nil"/>
              <w:left w:val="nil"/>
              <w:bottom w:val="single" w:sz="4" w:space="0" w:color="auto"/>
              <w:right w:val="single" w:sz="4" w:space="0" w:color="auto"/>
            </w:tcBorders>
            <w:shd w:val="clear" w:color="auto" w:fill="auto"/>
            <w:noWrap/>
            <w:vAlign w:val="bottom"/>
            <w:hideMark/>
          </w:tcPr>
          <w:p w14:paraId="47E88F40"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559" w:type="dxa"/>
            <w:tcBorders>
              <w:top w:val="nil"/>
              <w:left w:val="nil"/>
              <w:bottom w:val="single" w:sz="4" w:space="0" w:color="auto"/>
              <w:right w:val="single" w:sz="4" w:space="0" w:color="auto"/>
            </w:tcBorders>
            <w:shd w:val="clear" w:color="auto" w:fill="auto"/>
            <w:noWrap/>
            <w:vAlign w:val="bottom"/>
            <w:hideMark/>
          </w:tcPr>
          <w:p w14:paraId="3FCC7865"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14:paraId="223394FB"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bottom"/>
            <w:hideMark/>
          </w:tcPr>
          <w:p w14:paraId="2FE7364E"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984" w:type="dxa"/>
            <w:tcBorders>
              <w:top w:val="nil"/>
              <w:left w:val="nil"/>
              <w:bottom w:val="single" w:sz="4" w:space="0" w:color="auto"/>
              <w:right w:val="single" w:sz="4" w:space="0" w:color="auto"/>
            </w:tcBorders>
            <w:shd w:val="clear" w:color="auto" w:fill="auto"/>
            <w:noWrap/>
            <w:vAlign w:val="bottom"/>
            <w:hideMark/>
          </w:tcPr>
          <w:p w14:paraId="541B0F00"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14:paraId="2D1B4379" w14:textId="77777777" w:rsidR="00304058" w:rsidRPr="00C93DB2" w:rsidRDefault="00304058" w:rsidP="00C93DB2">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701" w:type="dxa"/>
            <w:tcBorders>
              <w:top w:val="nil"/>
              <w:left w:val="nil"/>
              <w:bottom w:val="single" w:sz="4" w:space="0" w:color="auto"/>
              <w:right w:val="single" w:sz="4" w:space="0" w:color="auto"/>
            </w:tcBorders>
          </w:tcPr>
          <w:p w14:paraId="09F855F2" w14:textId="77777777" w:rsidR="00304058" w:rsidRPr="00C93DB2" w:rsidRDefault="00304058" w:rsidP="00C93DB2">
            <w:pPr>
              <w:widowControl/>
              <w:jc w:val="left"/>
              <w:rPr>
                <w:rFonts w:ascii="宋体" w:eastAsia="宋体" w:hAnsi="宋体" w:cs="宋体"/>
                <w:kern w:val="0"/>
                <w:sz w:val="24"/>
                <w:szCs w:val="24"/>
              </w:rPr>
            </w:pPr>
          </w:p>
        </w:tc>
        <w:tc>
          <w:tcPr>
            <w:tcW w:w="1637" w:type="dxa"/>
            <w:tcBorders>
              <w:top w:val="nil"/>
              <w:left w:val="nil"/>
              <w:bottom w:val="single" w:sz="4" w:space="0" w:color="auto"/>
              <w:right w:val="single" w:sz="4" w:space="0" w:color="auto"/>
            </w:tcBorders>
          </w:tcPr>
          <w:p w14:paraId="1705E85A" w14:textId="77777777" w:rsidR="00304058" w:rsidRPr="00C93DB2" w:rsidRDefault="00304058" w:rsidP="00C93DB2">
            <w:pPr>
              <w:widowControl/>
              <w:jc w:val="left"/>
              <w:rPr>
                <w:rFonts w:ascii="宋体" w:eastAsia="宋体" w:hAnsi="宋体" w:cs="宋体"/>
                <w:kern w:val="0"/>
                <w:sz w:val="24"/>
                <w:szCs w:val="24"/>
              </w:rPr>
            </w:pPr>
          </w:p>
        </w:tc>
      </w:tr>
      <w:tr w:rsidR="00304058" w:rsidRPr="00C93DB2" w14:paraId="76C10E40" w14:textId="77777777" w:rsidTr="00304058">
        <w:trPr>
          <w:trHeight w:val="54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15F6219"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560" w:type="dxa"/>
            <w:tcBorders>
              <w:top w:val="nil"/>
              <w:left w:val="nil"/>
              <w:bottom w:val="single" w:sz="4" w:space="0" w:color="auto"/>
              <w:right w:val="single" w:sz="4" w:space="0" w:color="auto"/>
            </w:tcBorders>
            <w:shd w:val="clear" w:color="auto" w:fill="auto"/>
            <w:noWrap/>
            <w:vAlign w:val="bottom"/>
            <w:hideMark/>
          </w:tcPr>
          <w:p w14:paraId="234350BF"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559" w:type="dxa"/>
            <w:tcBorders>
              <w:top w:val="nil"/>
              <w:left w:val="nil"/>
              <w:bottom w:val="single" w:sz="4" w:space="0" w:color="auto"/>
              <w:right w:val="single" w:sz="4" w:space="0" w:color="auto"/>
            </w:tcBorders>
            <w:shd w:val="clear" w:color="auto" w:fill="auto"/>
            <w:noWrap/>
            <w:vAlign w:val="bottom"/>
            <w:hideMark/>
          </w:tcPr>
          <w:p w14:paraId="687D65EF"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14:paraId="2DBC64A8"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bottom"/>
            <w:hideMark/>
          </w:tcPr>
          <w:p w14:paraId="2F6E4AE9"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984" w:type="dxa"/>
            <w:tcBorders>
              <w:top w:val="nil"/>
              <w:left w:val="nil"/>
              <w:bottom w:val="single" w:sz="4" w:space="0" w:color="auto"/>
              <w:right w:val="single" w:sz="4" w:space="0" w:color="auto"/>
            </w:tcBorders>
            <w:shd w:val="clear" w:color="auto" w:fill="auto"/>
            <w:noWrap/>
            <w:vAlign w:val="bottom"/>
            <w:hideMark/>
          </w:tcPr>
          <w:p w14:paraId="353CAA3B"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14:paraId="735B6E40" w14:textId="77777777" w:rsidR="00304058" w:rsidRPr="00C93DB2" w:rsidRDefault="00304058" w:rsidP="00C93DB2">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701" w:type="dxa"/>
            <w:tcBorders>
              <w:top w:val="nil"/>
              <w:left w:val="nil"/>
              <w:bottom w:val="single" w:sz="4" w:space="0" w:color="auto"/>
              <w:right w:val="single" w:sz="4" w:space="0" w:color="auto"/>
            </w:tcBorders>
          </w:tcPr>
          <w:p w14:paraId="15A17EC5" w14:textId="77777777" w:rsidR="00304058" w:rsidRPr="00C93DB2" w:rsidRDefault="00304058" w:rsidP="00C93DB2">
            <w:pPr>
              <w:widowControl/>
              <w:jc w:val="left"/>
              <w:rPr>
                <w:rFonts w:ascii="宋体" w:eastAsia="宋体" w:hAnsi="宋体" w:cs="宋体"/>
                <w:kern w:val="0"/>
                <w:sz w:val="24"/>
                <w:szCs w:val="24"/>
              </w:rPr>
            </w:pPr>
          </w:p>
        </w:tc>
        <w:tc>
          <w:tcPr>
            <w:tcW w:w="1637" w:type="dxa"/>
            <w:tcBorders>
              <w:top w:val="nil"/>
              <w:left w:val="nil"/>
              <w:bottom w:val="single" w:sz="4" w:space="0" w:color="auto"/>
              <w:right w:val="single" w:sz="4" w:space="0" w:color="auto"/>
            </w:tcBorders>
          </w:tcPr>
          <w:p w14:paraId="6F89063C" w14:textId="77777777" w:rsidR="00304058" w:rsidRPr="00C93DB2" w:rsidRDefault="00304058" w:rsidP="00C93DB2">
            <w:pPr>
              <w:widowControl/>
              <w:jc w:val="left"/>
              <w:rPr>
                <w:rFonts w:ascii="宋体" w:eastAsia="宋体" w:hAnsi="宋体" w:cs="宋体"/>
                <w:kern w:val="0"/>
                <w:sz w:val="24"/>
                <w:szCs w:val="24"/>
              </w:rPr>
            </w:pPr>
          </w:p>
        </w:tc>
      </w:tr>
      <w:tr w:rsidR="00304058" w:rsidRPr="00C93DB2" w14:paraId="7D58E1CA" w14:textId="77777777" w:rsidTr="00304058">
        <w:trPr>
          <w:trHeight w:val="54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74CA129"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560" w:type="dxa"/>
            <w:tcBorders>
              <w:top w:val="nil"/>
              <w:left w:val="nil"/>
              <w:bottom w:val="single" w:sz="4" w:space="0" w:color="auto"/>
              <w:right w:val="single" w:sz="4" w:space="0" w:color="auto"/>
            </w:tcBorders>
            <w:shd w:val="clear" w:color="auto" w:fill="auto"/>
            <w:noWrap/>
            <w:vAlign w:val="bottom"/>
            <w:hideMark/>
          </w:tcPr>
          <w:p w14:paraId="01CFA21A"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559" w:type="dxa"/>
            <w:tcBorders>
              <w:top w:val="nil"/>
              <w:left w:val="nil"/>
              <w:bottom w:val="single" w:sz="4" w:space="0" w:color="auto"/>
              <w:right w:val="single" w:sz="4" w:space="0" w:color="auto"/>
            </w:tcBorders>
            <w:shd w:val="clear" w:color="auto" w:fill="auto"/>
            <w:noWrap/>
            <w:vAlign w:val="bottom"/>
            <w:hideMark/>
          </w:tcPr>
          <w:p w14:paraId="158A6AC2"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14:paraId="7A2E4780"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bottom"/>
            <w:hideMark/>
          </w:tcPr>
          <w:p w14:paraId="5C7A0517"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984" w:type="dxa"/>
            <w:tcBorders>
              <w:top w:val="nil"/>
              <w:left w:val="nil"/>
              <w:bottom w:val="single" w:sz="4" w:space="0" w:color="auto"/>
              <w:right w:val="single" w:sz="4" w:space="0" w:color="auto"/>
            </w:tcBorders>
            <w:shd w:val="clear" w:color="auto" w:fill="auto"/>
            <w:noWrap/>
            <w:vAlign w:val="bottom"/>
            <w:hideMark/>
          </w:tcPr>
          <w:p w14:paraId="50222C7B"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14:paraId="4A113E74" w14:textId="77777777" w:rsidR="00304058" w:rsidRPr="00C93DB2" w:rsidRDefault="00304058" w:rsidP="00C93DB2">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701" w:type="dxa"/>
            <w:tcBorders>
              <w:top w:val="nil"/>
              <w:left w:val="nil"/>
              <w:bottom w:val="single" w:sz="4" w:space="0" w:color="auto"/>
              <w:right w:val="single" w:sz="4" w:space="0" w:color="auto"/>
            </w:tcBorders>
          </w:tcPr>
          <w:p w14:paraId="1295C4D4" w14:textId="77777777" w:rsidR="00304058" w:rsidRPr="00C93DB2" w:rsidRDefault="00304058" w:rsidP="00C93DB2">
            <w:pPr>
              <w:widowControl/>
              <w:jc w:val="left"/>
              <w:rPr>
                <w:rFonts w:ascii="宋体" w:eastAsia="宋体" w:hAnsi="宋体" w:cs="宋体"/>
                <w:kern w:val="0"/>
                <w:sz w:val="24"/>
                <w:szCs w:val="24"/>
              </w:rPr>
            </w:pPr>
          </w:p>
        </w:tc>
        <w:tc>
          <w:tcPr>
            <w:tcW w:w="1637" w:type="dxa"/>
            <w:tcBorders>
              <w:top w:val="nil"/>
              <w:left w:val="nil"/>
              <w:bottom w:val="single" w:sz="4" w:space="0" w:color="auto"/>
              <w:right w:val="single" w:sz="4" w:space="0" w:color="auto"/>
            </w:tcBorders>
          </w:tcPr>
          <w:p w14:paraId="16ACC6F2" w14:textId="77777777" w:rsidR="00304058" w:rsidRPr="00C93DB2" w:rsidRDefault="00304058" w:rsidP="00C93DB2">
            <w:pPr>
              <w:widowControl/>
              <w:jc w:val="left"/>
              <w:rPr>
                <w:rFonts w:ascii="宋体" w:eastAsia="宋体" w:hAnsi="宋体" w:cs="宋体"/>
                <w:kern w:val="0"/>
                <w:sz w:val="24"/>
                <w:szCs w:val="24"/>
              </w:rPr>
            </w:pPr>
          </w:p>
        </w:tc>
      </w:tr>
      <w:tr w:rsidR="00304058" w:rsidRPr="00C93DB2" w14:paraId="1FE32240" w14:textId="77777777" w:rsidTr="00304058">
        <w:trPr>
          <w:trHeight w:val="54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5DB0535"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560" w:type="dxa"/>
            <w:tcBorders>
              <w:top w:val="nil"/>
              <w:left w:val="nil"/>
              <w:bottom w:val="single" w:sz="4" w:space="0" w:color="auto"/>
              <w:right w:val="single" w:sz="4" w:space="0" w:color="auto"/>
            </w:tcBorders>
            <w:shd w:val="clear" w:color="auto" w:fill="auto"/>
            <w:noWrap/>
            <w:vAlign w:val="bottom"/>
            <w:hideMark/>
          </w:tcPr>
          <w:p w14:paraId="4E63A1C9"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559" w:type="dxa"/>
            <w:tcBorders>
              <w:top w:val="nil"/>
              <w:left w:val="nil"/>
              <w:bottom w:val="single" w:sz="4" w:space="0" w:color="auto"/>
              <w:right w:val="single" w:sz="4" w:space="0" w:color="auto"/>
            </w:tcBorders>
            <w:shd w:val="clear" w:color="auto" w:fill="auto"/>
            <w:noWrap/>
            <w:vAlign w:val="bottom"/>
            <w:hideMark/>
          </w:tcPr>
          <w:p w14:paraId="5F428C8F"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14:paraId="17174369"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bottom"/>
            <w:hideMark/>
          </w:tcPr>
          <w:p w14:paraId="7281D77A"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984" w:type="dxa"/>
            <w:tcBorders>
              <w:top w:val="nil"/>
              <w:left w:val="nil"/>
              <w:bottom w:val="single" w:sz="4" w:space="0" w:color="auto"/>
              <w:right w:val="single" w:sz="4" w:space="0" w:color="auto"/>
            </w:tcBorders>
            <w:shd w:val="clear" w:color="auto" w:fill="auto"/>
            <w:noWrap/>
            <w:vAlign w:val="bottom"/>
            <w:hideMark/>
          </w:tcPr>
          <w:p w14:paraId="7A345655"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14:paraId="44E0F430" w14:textId="77777777" w:rsidR="00304058" w:rsidRPr="00C93DB2" w:rsidRDefault="00304058" w:rsidP="00C93DB2">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701" w:type="dxa"/>
            <w:tcBorders>
              <w:top w:val="nil"/>
              <w:left w:val="nil"/>
              <w:bottom w:val="single" w:sz="4" w:space="0" w:color="auto"/>
              <w:right w:val="single" w:sz="4" w:space="0" w:color="auto"/>
            </w:tcBorders>
          </w:tcPr>
          <w:p w14:paraId="0504B247" w14:textId="77777777" w:rsidR="00304058" w:rsidRPr="00C93DB2" w:rsidRDefault="00304058" w:rsidP="00C93DB2">
            <w:pPr>
              <w:widowControl/>
              <w:jc w:val="left"/>
              <w:rPr>
                <w:rFonts w:ascii="宋体" w:eastAsia="宋体" w:hAnsi="宋体" w:cs="宋体"/>
                <w:kern w:val="0"/>
                <w:sz w:val="24"/>
                <w:szCs w:val="24"/>
              </w:rPr>
            </w:pPr>
          </w:p>
        </w:tc>
        <w:tc>
          <w:tcPr>
            <w:tcW w:w="1637" w:type="dxa"/>
            <w:tcBorders>
              <w:top w:val="nil"/>
              <w:left w:val="nil"/>
              <w:bottom w:val="single" w:sz="4" w:space="0" w:color="auto"/>
              <w:right w:val="single" w:sz="4" w:space="0" w:color="auto"/>
            </w:tcBorders>
          </w:tcPr>
          <w:p w14:paraId="2038034B" w14:textId="77777777" w:rsidR="00304058" w:rsidRPr="00C93DB2" w:rsidRDefault="00304058" w:rsidP="00C93DB2">
            <w:pPr>
              <w:widowControl/>
              <w:jc w:val="left"/>
              <w:rPr>
                <w:rFonts w:ascii="宋体" w:eastAsia="宋体" w:hAnsi="宋体" w:cs="宋体"/>
                <w:kern w:val="0"/>
                <w:sz w:val="24"/>
                <w:szCs w:val="24"/>
              </w:rPr>
            </w:pPr>
          </w:p>
        </w:tc>
      </w:tr>
      <w:tr w:rsidR="00304058" w:rsidRPr="00C93DB2" w14:paraId="435567CC" w14:textId="77777777" w:rsidTr="00304058">
        <w:trPr>
          <w:trHeight w:val="54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A5A818" w14:textId="77777777" w:rsidR="00304058" w:rsidRPr="00C93DB2" w:rsidRDefault="00304058" w:rsidP="00C93DB2">
            <w:pPr>
              <w:widowControl/>
              <w:jc w:val="center"/>
              <w:rPr>
                <w:rFonts w:ascii="宋体" w:eastAsia="宋体" w:hAnsi="宋体" w:cs="宋体"/>
                <w:kern w:val="0"/>
                <w:sz w:val="24"/>
                <w:szCs w:val="24"/>
              </w:rPr>
            </w:pP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592E9F6C" w14:textId="77777777" w:rsidR="00304058" w:rsidRPr="00C93DB2" w:rsidRDefault="00304058" w:rsidP="00C93DB2">
            <w:pPr>
              <w:widowControl/>
              <w:jc w:val="center"/>
              <w:rPr>
                <w:rFonts w:ascii="宋体" w:eastAsia="宋体" w:hAnsi="宋体" w:cs="宋体"/>
                <w:kern w:val="0"/>
                <w:sz w:val="24"/>
                <w:szCs w:val="24"/>
              </w:rPr>
            </w:pP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6CA6D1FE" w14:textId="77777777" w:rsidR="00304058" w:rsidRPr="00C93DB2" w:rsidRDefault="00304058" w:rsidP="00C93DB2">
            <w:pPr>
              <w:widowControl/>
              <w:jc w:val="center"/>
              <w:rPr>
                <w:rFonts w:ascii="宋体" w:eastAsia="宋体" w:hAnsi="宋体" w:cs="宋体"/>
                <w:kern w:val="0"/>
                <w:sz w:val="24"/>
                <w:szCs w:val="24"/>
              </w:rPr>
            </w:pP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6D2DC5B" w14:textId="77777777" w:rsidR="00304058" w:rsidRPr="00C93DB2" w:rsidRDefault="00304058" w:rsidP="00C93DB2">
            <w:pPr>
              <w:widowControl/>
              <w:jc w:val="center"/>
              <w:rPr>
                <w:rFonts w:ascii="宋体" w:eastAsia="宋体" w:hAnsi="宋体" w:cs="宋体"/>
                <w:kern w:val="0"/>
                <w:sz w:val="24"/>
                <w:szCs w:val="24"/>
              </w:rPr>
            </w:pP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25C7C3A" w14:textId="77777777" w:rsidR="00304058" w:rsidRPr="00C93DB2" w:rsidRDefault="00304058" w:rsidP="00C93DB2">
            <w:pPr>
              <w:widowControl/>
              <w:jc w:val="center"/>
              <w:rPr>
                <w:rFonts w:ascii="宋体" w:eastAsia="宋体" w:hAnsi="宋体" w:cs="宋体"/>
                <w:kern w:val="0"/>
                <w:sz w:val="24"/>
                <w:szCs w:val="24"/>
              </w:rPr>
            </w:pP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116AFDC" w14:textId="77777777" w:rsidR="00304058" w:rsidRPr="00C93DB2" w:rsidRDefault="00304058" w:rsidP="00C93DB2">
            <w:pPr>
              <w:widowControl/>
              <w:jc w:val="center"/>
              <w:rPr>
                <w:rFonts w:ascii="宋体" w:eastAsia="宋体" w:hAnsi="宋体" w:cs="宋体"/>
                <w:kern w:val="0"/>
                <w:sz w:val="24"/>
                <w:szCs w:val="24"/>
              </w:rPr>
            </w:pP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3E656F40" w14:textId="77777777" w:rsidR="00304058" w:rsidRPr="00C93DB2" w:rsidRDefault="00304058" w:rsidP="00C93DB2">
            <w:pPr>
              <w:widowControl/>
              <w:jc w:val="left"/>
              <w:rPr>
                <w:rFonts w:ascii="宋体" w:eastAsia="宋体" w:hAnsi="宋体" w:cs="宋体"/>
                <w:kern w:val="0"/>
                <w:sz w:val="24"/>
                <w:szCs w:val="24"/>
              </w:rPr>
            </w:pPr>
          </w:p>
        </w:tc>
        <w:tc>
          <w:tcPr>
            <w:tcW w:w="1701" w:type="dxa"/>
            <w:tcBorders>
              <w:top w:val="single" w:sz="4" w:space="0" w:color="auto"/>
              <w:left w:val="nil"/>
              <w:bottom w:val="single" w:sz="4" w:space="0" w:color="auto"/>
              <w:right w:val="single" w:sz="4" w:space="0" w:color="auto"/>
            </w:tcBorders>
          </w:tcPr>
          <w:p w14:paraId="5469CC68" w14:textId="77777777" w:rsidR="00304058" w:rsidRPr="00C93DB2" w:rsidRDefault="00304058" w:rsidP="00C93DB2">
            <w:pPr>
              <w:widowControl/>
              <w:jc w:val="left"/>
              <w:rPr>
                <w:rFonts w:ascii="宋体" w:eastAsia="宋体" w:hAnsi="宋体" w:cs="宋体"/>
                <w:kern w:val="0"/>
                <w:sz w:val="24"/>
                <w:szCs w:val="24"/>
              </w:rPr>
            </w:pPr>
          </w:p>
        </w:tc>
        <w:tc>
          <w:tcPr>
            <w:tcW w:w="1637" w:type="dxa"/>
            <w:tcBorders>
              <w:top w:val="single" w:sz="4" w:space="0" w:color="auto"/>
              <w:left w:val="nil"/>
              <w:bottom w:val="single" w:sz="4" w:space="0" w:color="auto"/>
              <w:right w:val="single" w:sz="4" w:space="0" w:color="auto"/>
            </w:tcBorders>
          </w:tcPr>
          <w:p w14:paraId="79D389AB" w14:textId="77777777" w:rsidR="00304058" w:rsidRPr="00C93DB2" w:rsidRDefault="00304058" w:rsidP="00C93DB2">
            <w:pPr>
              <w:widowControl/>
              <w:jc w:val="left"/>
              <w:rPr>
                <w:rFonts w:ascii="宋体" w:eastAsia="宋体" w:hAnsi="宋体" w:cs="宋体"/>
                <w:kern w:val="0"/>
                <w:sz w:val="24"/>
                <w:szCs w:val="24"/>
              </w:rPr>
            </w:pPr>
          </w:p>
        </w:tc>
      </w:tr>
      <w:tr w:rsidR="00304058" w:rsidRPr="00C93DB2" w14:paraId="1C5EF374" w14:textId="77777777" w:rsidTr="00304058">
        <w:trPr>
          <w:trHeight w:val="54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7BCE8F" w14:textId="77777777" w:rsidR="00304058" w:rsidRPr="00C93DB2" w:rsidRDefault="00304058" w:rsidP="00C93DB2">
            <w:pPr>
              <w:widowControl/>
              <w:jc w:val="center"/>
              <w:rPr>
                <w:rFonts w:ascii="宋体" w:eastAsia="宋体" w:hAnsi="宋体" w:cs="宋体"/>
                <w:kern w:val="0"/>
                <w:sz w:val="24"/>
                <w:szCs w:val="24"/>
              </w:rPr>
            </w:pP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2EB0086F" w14:textId="77777777" w:rsidR="00304058" w:rsidRPr="00C93DB2" w:rsidRDefault="00304058" w:rsidP="00C93DB2">
            <w:pPr>
              <w:widowControl/>
              <w:jc w:val="center"/>
              <w:rPr>
                <w:rFonts w:ascii="宋体" w:eastAsia="宋体" w:hAnsi="宋体" w:cs="宋体"/>
                <w:kern w:val="0"/>
                <w:sz w:val="24"/>
                <w:szCs w:val="24"/>
              </w:rPr>
            </w:pP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324064EA" w14:textId="77777777" w:rsidR="00304058" w:rsidRPr="00C93DB2" w:rsidRDefault="00304058" w:rsidP="00C93DB2">
            <w:pPr>
              <w:widowControl/>
              <w:jc w:val="center"/>
              <w:rPr>
                <w:rFonts w:ascii="宋体" w:eastAsia="宋体" w:hAnsi="宋体" w:cs="宋体"/>
                <w:kern w:val="0"/>
                <w:sz w:val="24"/>
                <w:szCs w:val="24"/>
              </w:rPr>
            </w:pP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B6C2FA2" w14:textId="77777777" w:rsidR="00304058" w:rsidRPr="00C93DB2" w:rsidRDefault="00304058" w:rsidP="00C93DB2">
            <w:pPr>
              <w:widowControl/>
              <w:jc w:val="center"/>
              <w:rPr>
                <w:rFonts w:ascii="宋体" w:eastAsia="宋体" w:hAnsi="宋体" w:cs="宋体"/>
                <w:kern w:val="0"/>
                <w:sz w:val="24"/>
                <w:szCs w:val="24"/>
              </w:rPr>
            </w:pP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06C56C2" w14:textId="77777777" w:rsidR="00304058" w:rsidRPr="00C93DB2" w:rsidRDefault="00304058" w:rsidP="00C93DB2">
            <w:pPr>
              <w:widowControl/>
              <w:jc w:val="center"/>
              <w:rPr>
                <w:rFonts w:ascii="宋体" w:eastAsia="宋体" w:hAnsi="宋体" w:cs="宋体"/>
                <w:kern w:val="0"/>
                <w:sz w:val="24"/>
                <w:szCs w:val="24"/>
              </w:rPr>
            </w:pP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47492286" w14:textId="77777777" w:rsidR="00304058" w:rsidRPr="00C93DB2" w:rsidRDefault="00304058" w:rsidP="00C93DB2">
            <w:pPr>
              <w:widowControl/>
              <w:jc w:val="center"/>
              <w:rPr>
                <w:rFonts w:ascii="宋体" w:eastAsia="宋体" w:hAnsi="宋体" w:cs="宋体"/>
                <w:kern w:val="0"/>
                <w:sz w:val="24"/>
                <w:szCs w:val="24"/>
              </w:rPr>
            </w:pP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5BBE448C" w14:textId="77777777" w:rsidR="00304058" w:rsidRPr="00C93DB2" w:rsidRDefault="00304058" w:rsidP="00C93DB2">
            <w:pPr>
              <w:widowControl/>
              <w:jc w:val="left"/>
              <w:rPr>
                <w:rFonts w:ascii="宋体" w:eastAsia="宋体" w:hAnsi="宋体" w:cs="宋体"/>
                <w:kern w:val="0"/>
                <w:sz w:val="24"/>
                <w:szCs w:val="24"/>
              </w:rPr>
            </w:pPr>
          </w:p>
        </w:tc>
        <w:tc>
          <w:tcPr>
            <w:tcW w:w="1701" w:type="dxa"/>
            <w:tcBorders>
              <w:top w:val="single" w:sz="4" w:space="0" w:color="auto"/>
              <w:left w:val="nil"/>
              <w:bottom w:val="single" w:sz="4" w:space="0" w:color="auto"/>
              <w:right w:val="single" w:sz="4" w:space="0" w:color="auto"/>
            </w:tcBorders>
          </w:tcPr>
          <w:p w14:paraId="2D588ED8" w14:textId="77777777" w:rsidR="00304058" w:rsidRPr="00C93DB2" w:rsidRDefault="00304058" w:rsidP="00C93DB2">
            <w:pPr>
              <w:widowControl/>
              <w:jc w:val="left"/>
              <w:rPr>
                <w:rFonts w:ascii="宋体" w:eastAsia="宋体" w:hAnsi="宋体" w:cs="宋体"/>
                <w:kern w:val="0"/>
                <w:sz w:val="24"/>
                <w:szCs w:val="24"/>
              </w:rPr>
            </w:pPr>
          </w:p>
        </w:tc>
        <w:tc>
          <w:tcPr>
            <w:tcW w:w="1637" w:type="dxa"/>
            <w:tcBorders>
              <w:top w:val="single" w:sz="4" w:space="0" w:color="auto"/>
              <w:left w:val="nil"/>
              <w:bottom w:val="single" w:sz="4" w:space="0" w:color="auto"/>
              <w:right w:val="single" w:sz="4" w:space="0" w:color="auto"/>
            </w:tcBorders>
          </w:tcPr>
          <w:p w14:paraId="396CC218" w14:textId="77777777" w:rsidR="00304058" w:rsidRPr="00C93DB2" w:rsidRDefault="00304058" w:rsidP="00C93DB2">
            <w:pPr>
              <w:widowControl/>
              <w:jc w:val="left"/>
              <w:rPr>
                <w:rFonts w:ascii="宋体" w:eastAsia="宋体" w:hAnsi="宋体" w:cs="宋体"/>
                <w:kern w:val="0"/>
                <w:sz w:val="24"/>
                <w:szCs w:val="24"/>
              </w:rPr>
            </w:pPr>
          </w:p>
        </w:tc>
      </w:tr>
      <w:tr w:rsidR="00304058" w:rsidRPr="00C93DB2" w14:paraId="785C7A78" w14:textId="77777777" w:rsidTr="00304058">
        <w:trPr>
          <w:trHeight w:val="54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AE6FBA" w14:textId="77777777" w:rsidR="00304058" w:rsidRPr="00C93DB2" w:rsidRDefault="00304058" w:rsidP="00C93DB2">
            <w:pPr>
              <w:widowControl/>
              <w:jc w:val="center"/>
              <w:rPr>
                <w:rFonts w:ascii="宋体" w:eastAsia="宋体" w:hAnsi="宋体" w:cs="宋体"/>
                <w:kern w:val="0"/>
                <w:sz w:val="24"/>
                <w:szCs w:val="24"/>
              </w:rPr>
            </w:pP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1C00EA18" w14:textId="77777777" w:rsidR="00304058" w:rsidRPr="00C93DB2" w:rsidRDefault="00304058" w:rsidP="00C93DB2">
            <w:pPr>
              <w:widowControl/>
              <w:jc w:val="center"/>
              <w:rPr>
                <w:rFonts w:ascii="宋体" w:eastAsia="宋体" w:hAnsi="宋体" w:cs="宋体"/>
                <w:kern w:val="0"/>
                <w:sz w:val="24"/>
                <w:szCs w:val="24"/>
              </w:rPr>
            </w:pP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6A21650C" w14:textId="77777777" w:rsidR="00304058" w:rsidRPr="00C93DB2" w:rsidRDefault="00304058" w:rsidP="00C93DB2">
            <w:pPr>
              <w:widowControl/>
              <w:jc w:val="center"/>
              <w:rPr>
                <w:rFonts w:ascii="宋体" w:eastAsia="宋体" w:hAnsi="宋体" w:cs="宋体"/>
                <w:kern w:val="0"/>
                <w:sz w:val="24"/>
                <w:szCs w:val="24"/>
              </w:rPr>
            </w:pP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E2E7566" w14:textId="77777777" w:rsidR="00304058" w:rsidRPr="00C93DB2" w:rsidRDefault="00304058" w:rsidP="00C93DB2">
            <w:pPr>
              <w:widowControl/>
              <w:jc w:val="center"/>
              <w:rPr>
                <w:rFonts w:ascii="宋体" w:eastAsia="宋体" w:hAnsi="宋体" w:cs="宋体"/>
                <w:kern w:val="0"/>
                <w:sz w:val="24"/>
                <w:szCs w:val="24"/>
              </w:rPr>
            </w:pP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75A7D14" w14:textId="77777777" w:rsidR="00304058" w:rsidRPr="00C93DB2" w:rsidRDefault="00304058" w:rsidP="00C93DB2">
            <w:pPr>
              <w:widowControl/>
              <w:jc w:val="center"/>
              <w:rPr>
                <w:rFonts w:ascii="宋体" w:eastAsia="宋体" w:hAnsi="宋体" w:cs="宋体"/>
                <w:kern w:val="0"/>
                <w:sz w:val="24"/>
                <w:szCs w:val="24"/>
              </w:rPr>
            </w:pP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57D5CDA" w14:textId="77777777" w:rsidR="00304058" w:rsidRPr="00C93DB2" w:rsidRDefault="00304058" w:rsidP="00C93DB2">
            <w:pPr>
              <w:widowControl/>
              <w:jc w:val="center"/>
              <w:rPr>
                <w:rFonts w:ascii="宋体" w:eastAsia="宋体" w:hAnsi="宋体" w:cs="宋体"/>
                <w:kern w:val="0"/>
                <w:sz w:val="24"/>
                <w:szCs w:val="24"/>
              </w:rPr>
            </w:pP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15600950" w14:textId="77777777" w:rsidR="00304058" w:rsidRPr="00C93DB2" w:rsidRDefault="00304058" w:rsidP="00C93DB2">
            <w:pPr>
              <w:widowControl/>
              <w:jc w:val="left"/>
              <w:rPr>
                <w:rFonts w:ascii="宋体" w:eastAsia="宋体" w:hAnsi="宋体" w:cs="宋体"/>
                <w:kern w:val="0"/>
                <w:sz w:val="24"/>
                <w:szCs w:val="24"/>
              </w:rPr>
            </w:pPr>
          </w:p>
        </w:tc>
        <w:tc>
          <w:tcPr>
            <w:tcW w:w="1701" w:type="dxa"/>
            <w:tcBorders>
              <w:top w:val="single" w:sz="4" w:space="0" w:color="auto"/>
              <w:left w:val="nil"/>
              <w:bottom w:val="single" w:sz="4" w:space="0" w:color="auto"/>
              <w:right w:val="single" w:sz="4" w:space="0" w:color="auto"/>
            </w:tcBorders>
          </w:tcPr>
          <w:p w14:paraId="20520E0B" w14:textId="77777777" w:rsidR="00304058" w:rsidRPr="00C93DB2" w:rsidRDefault="00304058" w:rsidP="00C93DB2">
            <w:pPr>
              <w:widowControl/>
              <w:jc w:val="left"/>
              <w:rPr>
                <w:rFonts w:ascii="宋体" w:eastAsia="宋体" w:hAnsi="宋体" w:cs="宋体"/>
                <w:kern w:val="0"/>
                <w:sz w:val="24"/>
                <w:szCs w:val="24"/>
              </w:rPr>
            </w:pPr>
          </w:p>
        </w:tc>
        <w:tc>
          <w:tcPr>
            <w:tcW w:w="1637" w:type="dxa"/>
            <w:tcBorders>
              <w:top w:val="single" w:sz="4" w:space="0" w:color="auto"/>
              <w:left w:val="nil"/>
              <w:bottom w:val="single" w:sz="4" w:space="0" w:color="auto"/>
              <w:right w:val="single" w:sz="4" w:space="0" w:color="auto"/>
            </w:tcBorders>
          </w:tcPr>
          <w:p w14:paraId="06F17685" w14:textId="77777777" w:rsidR="00304058" w:rsidRPr="00C93DB2" w:rsidRDefault="00304058" w:rsidP="00C93DB2">
            <w:pPr>
              <w:widowControl/>
              <w:jc w:val="left"/>
              <w:rPr>
                <w:rFonts w:ascii="宋体" w:eastAsia="宋体" w:hAnsi="宋体" w:cs="宋体"/>
                <w:kern w:val="0"/>
                <w:sz w:val="24"/>
                <w:szCs w:val="24"/>
              </w:rPr>
            </w:pPr>
          </w:p>
        </w:tc>
      </w:tr>
      <w:tr w:rsidR="00304058" w:rsidRPr="00C93DB2" w14:paraId="3E889C76" w14:textId="77777777" w:rsidTr="00304058">
        <w:trPr>
          <w:trHeight w:val="54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D3499A" w14:textId="77777777" w:rsidR="00304058" w:rsidRPr="00C93DB2" w:rsidRDefault="00304058" w:rsidP="00C93DB2">
            <w:pPr>
              <w:widowControl/>
              <w:jc w:val="center"/>
              <w:rPr>
                <w:rFonts w:ascii="宋体" w:eastAsia="宋体" w:hAnsi="宋体" w:cs="宋体"/>
                <w:kern w:val="0"/>
                <w:sz w:val="24"/>
                <w:szCs w:val="24"/>
              </w:rPr>
            </w:pP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5ABB6419" w14:textId="77777777" w:rsidR="00304058" w:rsidRPr="00C93DB2" w:rsidRDefault="00304058" w:rsidP="00C93DB2">
            <w:pPr>
              <w:widowControl/>
              <w:jc w:val="center"/>
              <w:rPr>
                <w:rFonts w:ascii="宋体" w:eastAsia="宋体" w:hAnsi="宋体" w:cs="宋体"/>
                <w:kern w:val="0"/>
                <w:sz w:val="24"/>
                <w:szCs w:val="24"/>
              </w:rPr>
            </w:pP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61FBF40A" w14:textId="77777777" w:rsidR="00304058" w:rsidRPr="00C93DB2" w:rsidRDefault="00304058" w:rsidP="00C93DB2">
            <w:pPr>
              <w:widowControl/>
              <w:jc w:val="center"/>
              <w:rPr>
                <w:rFonts w:ascii="宋体" w:eastAsia="宋体" w:hAnsi="宋体" w:cs="宋体"/>
                <w:kern w:val="0"/>
                <w:sz w:val="24"/>
                <w:szCs w:val="24"/>
              </w:rPr>
            </w:pP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9CDFF1F" w14:textId="77777777" w:rsidR="00304058" w:rsidRPr="00C93DB2" w:rsidRDefault="00304058" w:rsidP="00C93DB2">
            <w:pPr>
              <w:widowControl/>
              <w:jc w:val="center"/>
              <w:rPr>
                <w:rFonts w:ascii="宋体" w:eastAsia="宋体" w:hAnsi="宋体" w:cs="宋体"/>
                <w:kern w:val="0"/>
                <w:sz w:val="24"/>
                <w:szCs w:val="24"/>
              </w:rPr>
            </w:pP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0EC119C9" w14:textId="77777777" w:rsidR="00304058" w:rsidRPr="00C93DB2" w:rsidRDefault="00304058" w:rsidP="00C93DB2">
            <w:pPr>
              <w:widowControl/>
              <w:jc w:val="center"/>
              <w:rPr>
                <w:rFonts w:ascii="宋体" w:eastAsia="宋体" w:hAnsi="宋体" w:cs="宋体"/>
                <w:kern w:val="0"/>
                <w:sz w:val="24"/>
                <w:szCs w:val="24"/>
              </w:rPr>
            </w:pP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2106FF79" w14:textId="77777777" w:rsidR="00304058" w:rsidRPr="00C93DB2" w:rsidRDefault="00304058" w:rsidP="00C93DB2">
            <w:pPr>
              <w:widowControl/>
              <w:jc w:val="center"/>
              <w:rPr>
                <w:rFonts w:ascii="宋体" w:eastAsia="宋体" w:hAnsi="宋体" w:cs="宋体"/>
                <w:kern w:val="0"/>
                <w:sz w:val="24"/>
                <w:szCs w:val="24"/>
              </w:rPr>
            </w:pP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24839B6D" w14:textId="77777777" w:rsidR="00304058" w:rsidRPr="00C93DB2" w:rsidRDefault="00304058" w:rsidP="00C93DB2">
            <w:pPr>
              <w:widowControl/>
              <w:jc w:val="left"/>
              <w:rPr>
                <w:rFonts w:ascii="宋体" w:eastAsia="宋体" w:hAnsi="宋体" w:cs="宋体"/>
                <w:kern w:val="0"/>
                <w:sz w:val="24"/>
                <w:szCs w:val="24"/>
              </w:rPr>
            </w:pPr>
          </w:p>
        </w:tc>
        <w:tc>
          <w:tcPr>
            <w:tcW w:w="1701" w:type="dxa"/>
            <w:tcBorders>
              <w:top w:val="single" w:sz="4" w:space="0" w:color="auto"/>
              <w:left w:val="nil"/>
              <w:bottom w:val="single" w:sz="4" w:space="0" w:color="auto"/>
              <w:right w:val="single" w:sz="4" w:space="0" w:color="auto"/>
            </w:tcBorders>
          </w:tcPr>
          <w:p w14:paraId="67EE6F99" w14:textId="77777777" w:rsidR="00304058" w:rsidRPr="00C93DB2" w:rsidRDefault="00304058" w:rsidP="00C93DB2">
            <w:pPr>
              <w:widowControl/>
              <w:jc w:val="left"/>
              <w:rPr>
                <w:rFonts w:ascii="宋体" w:eastAsia="宋体" w:hAnsi="宋体" w:cs="宋体"/>
                <w:kern w:val="0"/>
                <w:sz w:val="24"/>
                <w:szCs w:val="24"/>
              </w:rPr>
            </w:pPr>
          </w:p>
        </w:tc>
        <w:tc>
          <w:tcPr>
            <w:tcW w:w="1637" w:type="dxa"/>
            <w:tcBorders>
              <w:top w:val="single" w:sz="4" w:space="0" w:color="auto"/>
              <w:left w:val="nil"/>
              <w:bottom w:val="single" w:sz="4" w:space="0" w:color="auto"/>
              <w:right w:val="single" w:sz="4" w:space="0" w:color="auto"/>
            </w:tcBorders>
          </w:tcPr>
          <w:p w14:paraId="413C39F7" w14:textId="77777777" w:rsidR="00304058" w:rsidRPr="00C93DB2" w:rsidRDefault="00304058" w:rsidP="00C93DB2">
            <w:pPr>
              <w:widowControl/>
              <w:jc w:val="left"/>
              <w:rPr>
                <w:rFonts w:ascii="宋体" w:eastAsia="宋体" w:hAnsi="宋体" w:cs="宋体"/>
                <w:kern w:val="0"/>
                <w:sz w:val="24"/>
                <w:szCs w:val="24"/>
              </w:rPr>
            </w:pPr>
          </w:p>
        </w:tc>
      </w:tr>
    </w:tbl>
    <w:p w14:paraId="19E72BA4" w14:textId="77777777" w:rsidR="001A08F8" w:rsidRDefault="001A08F8" w:rsidP="00474E79">
      <w:pPr>
        <w:rPr>
          <w:rFonts w:hAnsi="宋体"/>
          <w:sz w:val="28"/>
          <w:szCs w:val="28"/>
        </w:rPr>
      </w:pPr>
    </w:p>
    <w:p w14:paraId="54820513" w14:textId="77777777" w:rsidR="00C93DB2" w:rsidRDefault="00C93DB2" w:rsidP="00474E79">
      <w:pPr>
        <w:rPr>
          <w:rFonts w:hAnsi="宋体"/>
          <w:sz w:val="28"/>
          <w:szCs w:val="28"/>
        </w:rPr>
        <w:sectPr w:rsidR="00C93DB2" w:rsidSect="00C93DB2">
          <w:pgSz w:w="16838" w:h="11906" w:orient="landscape"/>
          <w:pgMar w:top="567" w:right="1134" w:bottom="567" w:left="1134" w:header="567" w:footer="227" w:gutter="0"/>
          <w:cols w:space="425"/>
          <w:docGrid w:type="lines" w:linePitch="312"/>
        </w:sectPr>
      </w:pPr>
    </w:p>
    <w:p w14:paraId="1B098338" w14:textId="77777777" w:rsidR="001A08F8" w:rsidRPr="00BA4232" w:rsidRDefault="00557B28" w:rsidP="00BA4232">
      <w:pPr>
        <w:pStyle w:val="12"/>
        <w:spacing w:before="0" w:after="0" w:line="460" w:lineRule="exact"/>
        <w:ind w:left="2" w:firstLineChars="466" w:firstLine="1310"/>
        <w:outlineLvl w:val="0"/>
        <w:rPr>
          <w:bCs w:val="0"/>
        </w:rPr>
      </w:pPr>
      <w:bookmarkStart w:id="64" w:name="_Toc391046334"/>
      <w:r w:rsidRPr="00BA4232">
        <w:rPr>
          <w:rFonts w:hint="eastAsia"/>
          <w:bCs w:val="0"/>
        </w:rPr>
        <w:lastRenderedPageBreak/>
        <w:t>表</w:t>
      </w:r>
      <w:r w:rsidR="00D5287F" w:rsidRPr="00BA4232">
        <w:rPr>
          <w:rFonts w:hint="eastAsia"/>
          <w:bCs w:val="0"/>
        </w:rPr>
        <w:t>4.1</w:t>
      </w:r>
      <w:r w:rsidRPr="00BA4232">
        <w:rPr>
          <w:rFonts w:hint="eastAsia"/>
          <w:bCs w:val="0"/>
        </w:rPr>
        <w:t xml:space="preserve"> 文件发放申请与登记表</w:t>
      </w:r>
      <w:bookmarkEnd w:id="64"/>
    </w:p>
    <w:tbl>
      <w:tblPr>
        <w:tblW w:w="15452" w:type="dxa"/>
        <w:tblInd w:w="-318" w:type="dxa"/>
        <w:tblLook w:val="04A0" w:firstRow="1" w:lastRow="0" w:firstColumn="1" w:lastColumn="0" w:noHBand="0" w:noVBand="1"/>
      </w:tblPr>
      <w:tblGrid>
        <w:gridCol w:w="1418"/>
        <w:gridCol w:w="2127"/>
        <w:gridCol w:w="645"/>
        <w:gridCol w:w="1056"/>
        <w:gridCol w:w="1417"/>
        <w:gridCol w:w="2126"/>
        <w:gridCol w:w="1686"/>
        <w:gridCol w:w="157"/>
        <w:gridCol w:w="79"/>
        <w:gridCol w:w="2047"/>
        <w:gridCol w:w="284"/>
        <w:gridCol w:w="222"/>
        <w:gridCol w:w="1275"/>
        <w:gridCol w:w="913"/>
      </w:tblGrid>
      <w:tr w:rsidR="00557B28" w:rsidRPr="00557B28" w14:paraId="08F9103A" w14:textId="77777777" w:rsidTr="00B95548">
        <w:trPr>
          <w:trHeight w:val="480"/>
        </w:trPr>
        <w:tc>
          <w:tcPr>
            <w:tcW w:w="4190" w:type="dxa"/>
            <w:gridSpan w:val="3"/>
            <w:tcBorders>
              <w:top w:val="nil"/>
              <w:left w:val="nil"/>
              <w:bottom w:val="single" w:sz="4" w:space="0" w:color="auto"/>
              <w:right w:val="nil"/>
            </w:tcBorders>
            <w:shd w:val="clear" w:color="auto" w:fill="auto"/>
            <w:noWrap/>
            <w:vAlign w:val="center"/>
            <w:hideMark/>
          </w:tcPr>
          <w:p w14:paraId="56FBC299" w14:textId="77777777" w:rsidR="00557B28" w:rsidRPr="00557B28" w:rsidRDefault="00557B28" w:rsidP="00557B28">
            <w:pPr>
              <w:widowControl/>
              <w:jc w:val="left"/>
              <w:rPr>
                <w:rFonts w:ascii="宋体" w:eastAsia="宋体" w:hAnsi="宋体" w:cs="宋体"/>
                <w:kern w:val="0"/>
                <w:sz w:val="24"/>
                <w:szCs w:val="24"/>
              </w:rPr>
            </w:pPr>
            <w:r w:rsidRPr="00557B28">
              <w:rPr>
                <w:rFonts w:ascii="宋体" w:eastAsia="宋体" w:hAnsi="宋体" w:cs="宋体" w:hint="eastAsia"/>
                <w:kern w:val="0"/>
                <w:sz w:val="24"/>
                <w:szCs w:val="24"/>
              </w:rPr>
              <w:t>申请部门：</w:t>
            </w:r>
          </w:p>
        </w:tc>
        <w:tc>
          <w:tcPr>
            <w:tcW w:w="6285" w:type="dxa"/>
            <w:gridSpan w:val="4"/>
            <w:tcBorders>
              <w:top w:val="nil"/>
              <w:left w:val="nil"/>
              <w:bottom w:val="single" w:sz="4" w:space="0" w:color="auto"/>
              <w:right w:val="nil"/>
            </w:tcBorders>
            <w:shd w:val="clear" w:color="auto" w:fill="auto"/>
            <w:noWrap/>
            <w:vAlign w:val="center"/>
            <w:hideMark/>
          </w:tcPr>
          <w:p w14:paraId="13655DD2" w14:textId="77777777" w:rsidR="00557B28" w:rsidRPr="00557B28" w:rsidRDefault="00557B28" w:rsidP="00557B28">
            <w:pPr>
              <w:widowControl/>
              <w:jc w:val="left"/>
              <w:rPr>
                <w:rFonts w:ascii="宋体" w:eastAsia="宋体" w:hAnsi="宋体" w:cs="宋体"/>
                <w:kern w:val="0"/>
                <w:sz w:val="24"/>
                <w:szCs w:val="24"/>
              </w:rPr>
            </w:pPr>
            <w:r w:rsidRPr="00557B28">
              <w:rPr>
                <w:rFonts w:ascii="宋体" w:eastAsia="宋体" w:hAnsi="宋体" w:cs="宋体" w:hint="eastAsia"/>
                <w:kern w:val="0"/>
                <w:sz w:val="24"/>
                <w:szCs w:val="24"/>
              </w:rPr>
              <w:t>申请日期：     年   月    日</w:t>
            </w:r>
          </w:p>
        </w:tc>
        <w:tc>
          <w:tcPr>
            <w:tcW w:w="236" w:type="dxa"/>
            <w:gridSpan w:val="2"/>
            <w:tcBorders>
              <w:top w:val="nil"/>
              <w:left w:val="nil"/>
              <w:bottom w:val="nil"/>
              <w:right w:val="nil"/>
            </w:tcBorders>
            <w:shd w:val="clear" w:color="auto" w:fill="auto"/>
            <w:noWrap/>
            <w:vAlign w:val="center"/>
            <w:hideMark/>
          </w:tcPr>
          <w:p w14:paraId="32CD0CE5" w14:textId="77777777" w:rsidR="00557B28" w:rsidRPr="00557B28" w:rsidRDefault="00557B28" w:rsidP="00557B28">
            <w:pPr>
              <w:widowControl/>
              <w:jc w:val="center"/>
              <w:rPr>
                <w:rFonts w:ascii="宋体" w:eastAsia="宋体" w:hAnsi="宋体" w:cs="宋体"/>
                <w:kern w:val="0"/>
                <w:sz w:val="24"/>
                <w:szCs w:val="24"/>
              </w:rPr>
            </w:pPr>
          </w:p>
        </w:tc>
        <w:tc>
          <w:tcPr>
            <w:tcW w:w="2331" w:type="dxa"/>
            <w:gridSpan w:val="2"/>
            <w:tcBorders>
              <w:top w:val="nil"/>
              <w:left w:val="nil"/>
              <w:bottom w:val="nil"/>
              <w:right w:val="nil"/>
            </w:tcBorders>
            <w:shd w:val="clear" w:color="auto" w:fill="auto"/>
            <w:noWrap/>
            <w:vAlign w:val="center"/>
            <w:hideMark/>
          </w:tcPr>
          <w:p w14:paraId="7F746B3A" w14:textId="77777777" w:rsidR="00557B28" w:rsidRPr="00557B28" w:rsidRDefault="00557B28" w:rsidP="00557B28">
            <w:pPr>
              <w:widowControl/>
              <w:jc w:val="center"/>
              <w:rPr>
                <w:rFonts w:ascii="宋体" w:eastAsia="宋体" w:hAnsi="宋体" w:cs="宋体"/>
                <w:kern w:val="0"/>
                <w:sz w:val="24"/>
                <w:szCs w:val="24"/>
              </w:rPr>
            </w:pPr>
          </w:p>
        </w:tc>
        <w:tc>
          <w:tcPr>
            <w:tcW w:w="222" w:type="dxa"/>
            <w:tcBorders>
              <w:top w:val="nil"/>
              <w:left w:val="nil"/>
              <w:bottom w:val="nil"/>
              <w:right w:val="nil"/>
            </w:tcBorders>
            <w:shd w:val="clear" w:color="auto" w:fill="auto"/>
            <w:noWrap/>
            <w:vAlign w:val="center"/>
            <w:hideMark/>
          </w:tcPr>
          <w:p w14:paraId="30429F8F" w14:textId="77777777" w:rsidR="00557B28" w:rsidRPr="00557B28" w:rsidRDefault="00557B28" w:rsidP="00557B28">
            <w:pPr>
              <w:widowControl/>
              <w:jc w:val="center"/>
              <w:rPr>
                <w:rFonts w:ascii="宋体" w:eastAsia="宋体" w:hAnsi="宋体" w:cs="宋体"/>
                <w:kern w:val="0"/>
                <w:sz w:val="24"/>
                <w:szCs w:val="24"/>
              </w:rPr>
            </w:pPr>
          </w:p>
        </w:tc>
        <w:tc>
          <w:tcPr>
            <w:tcW w:w="1275" w:type="dxa"/>
            <w:tcBorders>
              <w:top w:val="nil"/>
              <w:left w:val="nil"/>
              <w:bottom w:val="nil"/>
              <w:right w:val="nil"/>
            </w:tcBorders>
            <w:shd w:val="clear" w:color="auto" w:fill="auto"/>
            <w:noWrap/>
            <w:vAlign w:val="center"/>
            <w:hideMark/>
          </w:tcPr>
          <w:p w14:paraId="06F004CC" w14:textId="77777777" w:rsidR="00557B28" w:rsidRPr="00557B28" w:rsidRDefault="00557B28" w:rsidP="00557B28">
            <w:pPr>
              <w:widowControl/>
              <w:jc w:val="center"/>
              <w:rPr>
                <w:rFonts w:ascii="宋体" w:eastAsia="宋体" w:hAnsi="宋体" w:cs="宋体"/>
                <w:kern w:val="0"/>
                <w:sz w:val="24"/>
                <w:szCs w:val="24"/>
              </w:rPr>
            </w:pPr>
          </w:p>
        </w:tc>
        <w:tc>
          <w:tcPr>
            <w:tcW w:w="913" w:type="dxa"/>
            <w:tcBorders>
              <w:top w:val="nil"/>
              <w:left w:val="nil"/>
              <w:bottom w:val="nil"/>
              <w:right w:val="nil"/>
            </w:tcBorders>
            <w:shd w:val="clear" w:color="auto" w:fill="auto"/>
            <w:noWrap/>
            <w:vAlign w:val="center"/>
            <w:hideMark/>
          </w:tcPr>
          <w:p w14:paraId="40F4C367" w14:textId="77777777" w:rsidR="00557B28" w:rsidRPr="00557B28" w:rsidRDefault="00557B28" w:rsidP="00557B28">
            <w:pPr>
              <w:widowControl/>
              <w:jc w:val="center"/>
              <w:rPr>
                <w:rFonts w:ascii="宋体" w:eastAsia="宋体" w:hAnsi="宋体" w:cs="宋体"/>
                <w:kern w:val="0"/>
                <w:sz w:val="24"/>
                <w:szCs w:val="24"/>
              </w:rPr>
            </w:pPr>
          </w:p>
        </w:tc>
      </w:tr>
      <w:tr w:rsidR="00557B28" w:rsidRPr="00557B28" w14:paraId="49151BDE" w14:textId="77777777" w:rsidTr="00B95548">
        <w:trPr>
          <w:trHeight w:val="480"/>
        </w:trPr>
        <w:tc>
          <w:tcPr>
            <w:tcW w:w="666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03153" w14:textId="77777777" w:rsidR="00557B28" w:rsidRPr="00557B28" w:rsidRDefault="00557B28" w:rsidP="00B95548">
            <w:pPr>
              <w:widowControl/>
              <w:ind w:firstLineChars="14" w:firstLine="34"/>
              <w:jc w:val="left"/>
              <w:rPr>
                <w:rFonts w:ascii="宋体" w:eastAsia="宋体" w:hAnsi="宋体" w:cs="宋体"/>
                <w:kern w:val="0"/>
                <w:sz w:val="24"/>
                <w:szCs w:val="24"/>
              </w:rPr>
            </w:pPr>
            <w:r w:rsidRPr="00557B28">
              <w:rPr>
                <w:rFonts w:ascii="宋体" w:eastAsia="宋体" w:hAnsi="宋体" w:cs="宋体" w:hint="eastAsia"/>
                <w:kern w:val="0"/>
                <w:sz w:val="24"/>
                <w:szCs w:val="24"/>
              </w:rPr>
              <w:t>文件名称：</w:t>
            </w:r>
          </w:p>
        </w:tc>
        <w:tc>
          <w:tcPr>
            <w:tcW w:w="396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A11617" w14:textId="77777777" w:rsidR="00557B28" w:rsidRPr="00557B28" w:rsidRDefault="00557B28" w:rsidP="00557B28">
            <w:pPr>
              <w:widowControl/>
              <w:jc w:val="left"/>
              <w:rPr>
                <w:rFonts w:ascii="宋体" w:eastAsia="宋体" w:hAnsi="宋体" w:cs="宋体"/>
                <w:kern w:val="0"/>
                <w:sz w:val="24"/>
                <w:szCs w:val="24"/>
              </w:rPr>
            </w:pPr>
            <w:r w:rsidRPr="00557B28">
              <w:rPr>
                <w:rFonts w:ascii="宋体" w:eastAsia="宋体" w:hAnsi="宋体" w:cs="宋体" w:hint="eastAsia"/>
                <w:kern w:val="0"/>
                <w:sz w:val="24"/>
                <w:szCs w:val="24"/>
              </w:rPr>
              <w:t>文件编号：</w:t>
            </w:r>
          </w:p>
        </w:tc>
        <w:tc>
          <w:tcPr>
            <w:tcW w:w="2632" w:type="dxa"/>
            <w:gridSpan w:val="4"/>
            <w:tcBorders>
              <w:top w:val="single" w:sz="4" w:space="0" w:color="auto"/>
              <w:left w:val="nil"/>
              <w:bottom w:val="single" w:sz="4" w:space="0" w:color="auto"/>
              <w:right w:val="single" w:sz="4" w:space="0" w:color="auto"/>
            </w:tcBorders>
            <w:shd w:val="clear" w:color="auto" w:fill="auto"/>
            <w:noWrap/>
            <w:vAlign w:val="center"/>
            <w:hideMark/>
          </w:tcPr>
          <w:p w14:paraId="10D96180" w14:textId="77777777" w:rsidR="00557B28" w:rsidRPr="00557B28" w:rsidRDefault="00557B28" w:rsidP="00557B28">
            <w:pPr>
              <w:widowControl/>
              <w:jc w:val="left"/>
              <w:rPr>
                <w:rFonts w:ascii="宋体" w:eastAsia="宋体" w:hAnsi="宋体" w:cs="宋体"/>
                <w:kern w:val="0"/>
                <w:sz w:val="24"/>
                <w:szCs w:val="24"/>
              </w:rPr>
            </w:pPr>
            <w:r w:rsidRPr="00557B28">
              <w:rPr>
                <w:rFonts w:ascii="宋体" w:eastAsia="宋体" w:hAnsi="宋体" w:cs="宋体" w:hint="eastAsia"/>
                <w:kern w:val="0"/>
                <w:sz w:val="24"/>
                <w:szCs w:val="24"/>
              </w:rPr>
              <w:t>版本/修改状态：</w:t>
            </w:r>
          </w:p>
        </w:tc>
        <w:tc>
          <w:tcPr>
            <w:tcW w:w="21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7E7E29C3" w14:textId="77777777" w:rsidR="00557B28" w:rsidRPr="00557B28" w:rsidRDefault="00557B28" w:rsidP="00557B28">
            <w:pPr>
              <w:widowControl/>
              <w:jc w:val="left"/>
              <w:rPr>
                <w:rFonts w:ascii="宋体" w:eastAsia="宋体" w:hAnsi="宋体" w:cs="宋体"/>
                <w:kern w:val="0"/>
                <w:sz w:val="24"/>
                <w:szCs w:val="24"/>
              </w:rPr>
            </w:pPr>
            <w:r w:rsidRPr="00557B28">
              <w:rPr>
                <w:rFonts w:ascii="宋体" w:eastAsia="宋体" w:hAnsi="宋体" w:cs="宋体" w:hint="eastAsia"/>
                <w:kern w:val="0"/>
                <w:sz w:val="24"/>
                <w:szCs w:val="24"/>
              </w:rPr>
              <w:t>发放范围：</w:t>
            </w:r>
          </w:p>
        </w:tc>
      </w:tr>
      <w:tr w:rsidR="00557B28" w:rsidRPr="00557B28" w14:paraId="56B91A6B" w14:textId="77777777" w:rsidTr="00B95548">
        <w:trPr>
          <w:trHeight w:val="480"/>
        </w:trPr>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DB0191"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发放理由</w:t>
            </w:r>
          </w:p>
        </w:tc>
        <w:tc>
          <w:tcPr>
            <w:tcW w:w="5245"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71D8036C" w14:textId="77777777" w:rsidR="00557B28" w:rsidRPr="00557B28" w:rsidRDefault="00557B28" w:rsidP="00557B28">
            <w:pPr>
              <w:widowControl/>
              <w:jc w:val="left"/>
              <w:rPr>
                <w:rFonts w:ascii="宋体" w:eastAsia="宋体" w:hAnsi="宋体" w:cs="宋体"/>
                <w:kern w:val="0"/>
                <w:sz w:val="24"/>
                <w:szCs w:val="24"/>
              </w:rPr>
            </w:pPr>
            <w:r w:rsidRPr="00557B28">
              <w:rPr>
                <w:rFonts w:ascii="宋体" w:eastAsia="宋体" w:hAnsi="宋体" w:cs="宋体" w:hint="eastAsia"/>
                <w:kern w:val="0"/>
                <w:sz w:val="24"/>
                <w:szCs w:val="24"/>
              </w:rPr>
              <w:t>□ 新制定       □ 修订</w:t>
            </w:r>
          </w:p>
        </w:tc>
        <w:tc>
          <w:tcPr>
            <w:tcW w:w="212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0827B8"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申请人</w:t>
            </w:r>
          </w:p>
        </w:tc>
        <w:tc>
          <w:tcPr>
            <w:tcW w:w="184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EE87D75"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1821D383"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审批</w:t>
            </w:r>
          </w:p>
        </w:tc>
        <w:tc>
          <w:tcPr>
            <w:tcW w:w="50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4BC128B"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88"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E20430D"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审批意见</w:t>
            </w:r>
          </w:p>
        </w:tc>
      </w:tr>
      <w:tr w:rsidR="00557B28" w:rsidRPr="00557B28" w14:paraId="5F461EA6" w14:textId="77777777" w:rsidTr="00B95548">
        <w:trPr>
          <w:trHeight w:val="480"/>
        </w:trPr>
        <w:tc>
          <w:tcPr>
            <w:tcW w:w="1418" w:type="dxa"/>
            <w:vMerge/>
            <w:tcBorders>
              <w:top w:val="nil"/>
              <w:left w:val="single" w:sz="4" w:space="0" w:color="auto"/>
              <w:bottom w:val="single" w:sz="4" w:space="0" w:color="auto"/>
              <w:right w:val="single" w:sz="4" w:space="0" w:color="auto"/>
            </w:tcBorders>
            <w:vAlign w:val="center"/>
            <w:hideMark/>
          </w:tcPr>
          <w:p w14:paraId="16376CC4" w14:textId="77777777" w:rsidR="00557B28" w:rsidRPr="00557B28" w:rsidRDefault="00557B28" w:rsidP="00557B28">
            <w:pPr>
              <w:widowControl/>
              <w:jc w:val="left"/>
              <w:rPr>
                <w:rFonts w:ascii="宋体" w:eastAsia="宋体" w:hAnsi="宋体" w:cs="宋体"/>
                <w:kern w:val="0"/>
                <w:sz w:val="24"/>
                <w:szCs w:val="24"/>
              </w:rPr>
            </w:pPr>
          </w:p>
        </w:tc>
        <w:tc>
          <w:tcPr>
            <w:tcW w:w="5245"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67545246" w14:textId="77777777" w:rsidR="00557B28" w:rsidRPr="00557B28" w:rsidRDefault="00557B28" w:rsidP="00557B28">
            <w:pPr>
              <w:widowControl/>
              <w:jc w:val="left"/>
              <w:rPr>
                <w:rFonts w:ascii="宋体" w:eastAsia="宋体" w:hAnsi="宋体" w:cs="宋体"/>
                <w:kern w:val="0"/>
                <w:sz w:val="24"/>
                <w:szCs w:val="24"/>
              </w:rPr>
            </w:pPr>
            <w:r w:rsidRPr="00557B28">
              <w:rPr>
                <w:rFonts w:ascii="宋体" w:eastAsia="宋体" w:hAnsi="宋体" w:cs="宋体" w:hint="eastAsia"/>
                <w:kern w:val="0"/>
                <w:sz w:val="24"/>
                <w:szCs w:val="24"/>
              </w:rPr>
              <w:t>□其它(说明理由)：转发</w:t>
            </w:r>
          </w:p>
        </w:tc>
        <w:tc>
          <w:tcPr>
            <w:tcW w:w="2126" w:type="dxa"/>
            <w:vMerge/>
            <w:tcBorders>
              <w:top w:val="nil"/>
              <w:left w:val="single" w:sz="4" w:space="0" w:color="auto"/>
              <w:bottom w:val="single" w:sz="4" w:space="0" w:color="auto"/>
              <w:right w:val="single" w:sz="4" w:space="0" w:color="auto"/>
            </w:tcBorders>
            <w:vAlign w:val="center"/>
            <w:hideMark/>
          </w:tcPr>
          <w:p w14:paraId="28E534AD" w14:textId="77777777" w:rsidR="00557B28" w:rsidRPr="00557B28" w:rsidRDefault="00557B28" w:rsidP="00557B28">
            <w:pPr>
              <w:widowControl/>
              <w:jc w:val="left"/>
              <w:rPr>
                <w:rFonts w:ascii="宋体" w:eastAsia="宋体" w:hAnsi="宋体" w:cs="宋体"/>
                <w:kern w:val="0"/>
                <w:sz w:val="24"/>
                <w:szCs w:val="24"/>
              </w:rPr>
            </w:pPr>
          </w:p>
        </w:tc>
        <w:tc>
          <w:tcPr>
            <w:tcW w:w="1843" w:type="dxa"/>
            <w:gridSpan w:val="2"/>
            <w:vMerge/>
            <w:tcBorders>
              <w:top w:val="nil"/>
              <w:left w:val="single" w:sz="4" w:space="0" w:color="auto"/>
              <w:bottom w:val="single" w:sz="4" w:space="0" w:color="auto"/>
              <w:right w:val="single" w:sz="4" w:space="0" w:color="auto"/>
            </w:tcBorders>
            <w:vAlign w:val="center"/>
            <w:hideMark/>
          </w:tcPr>
          <w:p w14:paraId="7C22A43D" w14:textId="77777777" w:rsidR="00557B28" w:rsidRPr="00557B28" w:rsidRDefault="00557B28" w:rsidP="00557B28">
            <w:pPr>
              <w:widowControl/>
              <w:jc w:val="left"/>
              <w:rPr>
                <w:rFonts w:ascii="宋体" w:eastAsia="宋体" w:hAnsi="宋体" w:cs="宋体"/>
                <w:kern w:val="0"/>
                <w:sz w:val="24"/>
                <w:szCs w:val="24"/>
              </w:rPr>
            </w:pPr>
          </w:p>
        </w:tc>
        <w:tc>
          <w:tcPr>
            <w:tcW w:w="2126" w:type="dxa"/>
            <w:gridSpan w:val="2"/>
            <w:vMerge/>
            <w:tcBorders>
              <w:top w:val="nil"/>
              <w:left w:val="single" w:sz="4" w:space="0" w:color="auto"/>
              <w:bottom w:val="single" w:sz="4" w:space="0" w:color="auto"/>
              <w:right w:val="single" w:sz="4" w:space="0" w:color="auto"/>
            </w:tcBorders>
            <w:vAlign w:val="center"/>
            <w:hideMark/>
          </w:tcPr>
          <w:p w14:paraId="5803BEBB" w14:textId="77777777" w:rsidR="00557B28" w:rsidRPr="00557B28" w:rsidRDefault="00557B28" w:rsidP="00557B28">
            <w:pPr>
              <w:widowControl/>
              <w:jc w:val="left"/>
              <w:rPr>
                <w:rFonts w:ascii="宋体" w:eastAsia="宋体" w:hAnsi="宋体" w:cs="宋体"/>
                <w:kern w:val="0"/>
                <w:sz w:val="24"/>
                <w:szCs w:val="24"/>
              </w:rPr>
            </w:pPr>
          </w:p>
        </w:tc>
        <w:tc>
          <w:tcPr>
            <w:tcW w:w="506" w:type="dxa"/>
            <w:gridSpan w:val="2"/>
            <w:vMerge/>
            <w:tcBorders>
              <w:top w:val="nil"/>
              <w:left w:val="single" w:sz="4" w:space="0" w:color="auto"/>
              <w:bottom w:val="single" w:sz="4" w:space="0" w:color="auto"/>
              <w:right w:val="single" w:sz="4" w:space="0" w:color="auto"/>
            </w:tcBorders>
            <w:vAlign w:val="center"/>
            <w:hideMark/>
          </w:tcPr>
          <w:p w14:paraId="22B8EE77" w14:textId="77777777" w:rsidR="00557B28" w:rsidRPr="00557B28" w:rsidRDefault="00557B28" w:rsidP="00557B28">
            <w:pPr>
              <w:widowControl/>
              <w:jc w:val="left"/>
              <w:rPr>
                <w:rFonts w:ascii="宋体" w:eastAsia="宋体" w:hAnsi="宋体" w:cs="宋体"/>
                <w:kern w:val="0"/>
                <w:sz w:val="24"/>
                <w:szCs w:val="24"/>
              </w:rPr>
            </w:pPr>
          </w:p>
        </w:tc>
        <w:tc>
          <w:tcPr>
            <w:tcW w:w="2188"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BA11F9A"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同意     □ 不同意</w:t>
            </w:r>
          </w:p>
        </w:tc>
      </w:tr>
      <w:tr w:rsidR="00557B28" w:rsidRPr="00557B28" w14:paraId="6AF733D8" w14:textId="77777777" w:rsidTr="00B95548">
        <w:trPr>
          <w:trHeight w:val="4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2012BFFE"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序号</w:t>
            </w:r>
          </w:p>
        </w:tc>
        <w:tc>
          <w:tcPr>
            <w:tcW w:w="2127" w:type="dxa"/>
            <w:tcBorders>
              <w:top w:val="nil"/>
              <w:left w:val="nil"/>
              <w:bottom w:val="single" w:sz="4" w:space="0" w:color="auto"/>
              <w:right w:val="single" w:sz="4" w:space="0" w:color="auto"/>
            </w:tcBorders>
            <w:shd w:val="clear" w:color="auto" w:fill="auto"/>
            <w:noWrap/>
            <w:vAlign w:val="center"/>
            <w:hideMark/>
          </w:tcPr>
          <w:p w14:paraId="0A5C2627"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发放编号</w:t>
            </w:r>
          </w:p>
        </w:tc>
        <w:tc>
          <w:tcPr>
            <w:tcW w:w="1701" w:type="dxa"/>
            <w:gridSpan w:val="2"/>
            <w:tcBorders>
              <w:top w:val="nil"/>
              <w:left w:val="nil"/>
              <w:bottom w:val="single" w:sz="4" w:space="0" w:color="auto"/>
              <w:right w:val="single" w:sz="4" w:space="0" w:color="auto"/>
            </w:tcBorders>
            <w:shd w:val="clear" w:color="auto" w:fill="auto"/>
            <w:noWrap/>
            <w:vAlign w:val="center"/>
            <w:hideMark/>
          </w:tcPr>
          <w:p w14:paraId="0C306676"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发放数量</w:t>
            </w:r>
          </w:p>
        </w:tc>
        <w:tc>
          <w:tcPr>
            <w:tcW w:w="1417" w:type="dxa"/>
            <w:tcBorders>
              <w:top w:val="nil"/>
              <w:left w:val="nil"/>
              <w:bottom w:val="single" w:sz="4" w:space="0" w:color="auto"/>
              <w:right w:val="single" w:sz="4" w:space="0" w:color="auto"/>
            </w:tcBorders>
            <w:shd w:val="clear" w:color="auto" w:fill="auto"/>
            <w:noWrap/>
            <w:vAlign w:val="center"/>
            <w:hideMark/>
          </w:tcPr>
          <w:p w14:paraId="37D76A80"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发放日期</w:t>
            </w:r>
          </w:p>
        </w:tc>
        <w:tc>
          <w:tcPr>
            <w:tcW w:w="2126" w:type="dxa"/>
            <w:tcBorders>
              <w:top w:val="nil"/>
              <w:left w:val="nil"/>
              <w:bottom w:val="single" w:sz="4" w:space="0" w:color="auto"/>
              <w:right w:val="single" w:sz="4" w:space="0" w:color="auto"/>
            </w:tcBorders>
            <w:shd w:val="clear" w:color="auto" w:fill="auto"/>
            <w:noWrap/>
            <w:vAlign w:val="center"/>
            <w:hideMark/>
          </w:tcPr>
          <w:p w14:paraId="5E1D7BBA"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接受部门</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2C20767F"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持有者签收</w:t>
            </w:r>
          </w:p>
        </w:tc>
        <w:tc>
          <w:tcPr>
            <w:tcW w:w="2126" w:type="dxa"/>
            <w:gridSpan w:val="2"/>
            <w:tcBorders>
              <w:top w:val="nil"/>
              <w:left w:val="nil"/>
              <w:bottom w:val="single" w:sz="4" w:space="0" w:color="auto"/>
              <w:right w:val="single" w:sz="4" w:space="0" w:color="auto"/>
            </w:tcBorders>
            <w:shd w:val="clear" w:color="auto" w:fill="auto"/>
            <w:noWrap/>
            <w:vAlign w:val="center"/>
            <w:hideMark/>
          </w:tcPr>
          <w:p w14:paraId="746EBD80"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回收日期</w:t>
            </w:r>
          </w:p>
        </w:tc>
        <w:tc>
          <w:tcPr>
            <w:tcW w:w="269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5768CFC2"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备注</w:t>
            </w:r>
          </w:p>
        </w:tc>
      </w:tr>
      <w:tr w:rsidR="00557B28" w:rsidRPr="00557B28" w14:paraId="62E2513B" w14:textId="77777777" w:rsidTr="00B95548">
        <w:trPr>
          <w:trHeight w:val="4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288CD4AA"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7" w:type="dxa"/>
            <w:tcBorders>
              <w:top w:val="nil"/>
              <w:left w:val="nil"/>
              <w:bottom w:val="single" w:sz="4" w:space="0" w:color="auto"/>
              <w:right w:val="single" w:sz="4" w:space="0" w:color="auto"/>
            </w:tcBorders>
            <w:shd w:val="clear" w:color="auto" w:fill="auto"/>
            <w:noWrap/>
            <w:vAlign w:val="center"/>
            <w:hideMark/>
          </w:tcPr>
          <w:p w14:paraId="3DC74683"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701" w:type="dxa"/>
            <w:gridSpan w:val="2"/>
            <w:tcBorders>
              <w:top w:val="nil"/>
              <w:left w:val="nil"/>
              <w:bottom w:val="single" w:sz="4" w:space="0" w:color="auto"/>
              <w:right w:val="single" w:sz="4" w:space="0" w:color="auto"/>
            </w:tcBorders>
            <w:shd w:val="clear" w:color="auto" w:fill="auto"/>
            <w:noWrap/>
            <w:vAlign w:val="center"/>
            <w:hideMark/>
          </w:tcPr>
          <w:p w14:paraId="20E8F7BE"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2474F9EF"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14:paraId="36A50B5C"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B19179"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6" w:type="dxa"/>
            <w:gridSpan w:val="2"/>
            <w:tcBorders>
              <w:top w:val="nil"/>
              <w:left w:val="nil"/>
              <w:bottom w:val="single" w:sz="4" w:space="0" w:color="auto"/>
              <w:right w:val="single" w:sz="4" w:space="0" w:color="auto"/>
            </w:tcBorders>
            <w:shd w:val="clear" w:color="auto" w:fill="auto"/>
            <w:noWrap/>
            <w:vAlign w:val="center"/>
            <w:hideMark/>
          </w:tcPr>
          <w:p w14:paraId="5B26D2FB"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69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7B78C31E"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r>
      <w:tr w:rsidR="00557B28" w:rsidRPr="00557B28" w14:paraId="5CDA63CA" w14:textId="77777777" w:rsidTr="00B95548">
        <w:trPr>
          <w:trHeight w:val="4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1F531DAD"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7" w:type="dxa"/>
            <w:tcBorders>
              <w:top w:val="nil"/>
              <w:left w:val="nil"/>
              <w:bottom w:val="single" w:sz="4" w:space="0" w:color="auto"/>
              <w:right w:val="single" w:sz="4" w:space="0" w:color="auto"/>
            </w:tcBorders>
            <w:shd w:val="clear" w:color="auto" w:fill="auto"/>
            <w:noWrap/>
            <w:vAlign w:val="center"/>
            <w:hideMark/>
          </w:tcPr>
          <w:p w14:paraId="52A63623"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701" w:type="dxa"/>
            <w:gridSpan w:val="2"/>
            <w:tcBorders>
              <w:top w:val="nil"/>
              <w:left w:val="nil"/>
              <w:bottom w:val="single" w:sz="4" w:space="0" w:color="auto"/>
              <w:right w:val="single" w:sz="4" w:space="0" w:color="auto"/>
            </w:tcBorders>
            <w:shd w:val="clear" w:color="auto" w:fill="auto"/>
            <w:noWrap/>
            <w:vAlign w:val="center"/>
            <w:hideMark/>
          </w:tcPr>
          <w:p w14:paraId="4D77B0B5"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03C30159"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14:paraId="6B1774E4"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DEC4C8E"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6" w:type="dxa"/>
            <w:gridSpan w:val="2"/>
            <w:tcBorders>
              <w:top w:val="nil"/>
              <w:left w:val="nil"/>
              <w:bottom w:val="single" w:sz="4" w:space="0" w:color="auto"/>
              <w:right w:val="single" w:sz="4" w:space="0" w:color="auto"/>
            </w:tcBorders>
            <w:shd w:val="clear" w:color="auto" w:fill="auto"/>
            <w:noWrap/>
            <w:vAlign w:val="center"/>
            <w:hideMark/>
          </w:tcPr>
          <w:p w14:paraId="6D41DBFE"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69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2A19B95"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r>
      <w:tr w:rsidR="00557B28" w:rsidRPr="00557B28" w14:paraId="05C4DA71" w14:textId="77777777" w:rsidTr="00B95548">
        <w:trPr>
          <w:trHeight w:val="4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41333338"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7" w:type="dxa"/>
            <w:tcBorders>
              <w:top w:val="nil"/>
              <w:left w:val="nil"/>
              <w:bottom w:val="single" w:sz="4" w:space="0" w:color="auto"/>
              <w:right w:val="single" w:sz="4" w:space="0" w:color="auto"/>
            </w:tcBorders>
            <w:shd w:val="clear" w:color="auto" w:fill="auto"/>
            <w:noWrap/>
            <w:vAlign w:val="center"/>
            <w:hideMark/>
          </w:tcPr>
          <w:p w14:paraId="6440C854"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701" w:type="dxa"/>
            <w:gridSpan w:val="2"/>
            <w:tcBorders>
              <w:top w:val="nil"/>
              <w:left w:val="nil"/>
              <w:bottom w:val="single" w:sz="4" w:space="0" w:color="auto"/>
              <w:right w:val="single" w:sz="4" w:space="0" w:color="auto"/>
            </w:tcBorders>
            <w:shd w:val="clear" w:color="auto" w:fill="auto"/>
            <w:noWrap/>
            <w:vAlign w:val="center"/>
            <w:hideMark/>
          </w:tcPr>
          <w:p w14:paraId="24522851"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7EE1712E"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14:paraId="29BFF609"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444E88B7"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6" w:type="dxa"/>
            <w:gridSpan w:val="2"/>
            <w:tcBorders>
              <w:top w:val="nil"/>
              <w:left w:val="nil"/>
              <w:bottom w:val="single" w:sz="4" w:space="0" w:color="auto"/>
              <w:right w:val="single" w:sz="4" w:space="0" w:color="auto"/>
            </w:tcBorders>
            <w:shd w:val="clear" w:color="auto" w:fill="auto"/>
            <w:noWrap/>
            <w:vAlign w:val="center"/>
            <w:hideMark/>
          </w:tcPr>
          <w:p w14:paraId="13DFBF55"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69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09BBD41C"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r>
      <w:tr w:rsidR="00557B28" w:rsidRPr="00557B28" w14:paraId="2D7F5688" w14:textId="77777777" w:rsidTr="00B95548">
        <w:trPr>
          <w:trHeight w:val="4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BFCD13A"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7" w:type="dxa"/>
            <w:tcBorders>
              <w:top w:val="nil"/>
              <w:left w:val="nil"/>
              <w:bottom w:val="single" w:sz="4" w:space="0" w:color="auto"/>
              <w:right w:val="single" w:sz="4" w:space="0" w:color="auto"/>
            </w:tcBorders>
            <w:shd w:val="clear" w:color="auto" w:fill="auto"/>
            <w:noWrap/>
            <w:vAlign w:val="center"/>
            <w:hideMark/>
          </w:tcPr>
          <w:p w14:paraId="5CF39667"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701" w:type="dxa"/>
            <w:gridSpan w:val="2"/>
            <w:tcBorders>
              <w:top w:val="nil"/>
              <w:left w:val="nil"/>
              <w:bottom w:val="single" w:sz="4" w:space="0" w:color="auto"/>
              <w:right w:val="single" w:sz="4" w:space="0" w:color="auto"/>
            </w:tcBorders>
            <w:shd w:val="clear" w:color="auto" w:fill="auto"/>
            <w:noWrap/>
            <w:vAlign w:val="center"/>
            <w:hideMark/>
          </w:tcPr>
          <w:p w14:paraId="07DDE2D6"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6653D10E"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14:paraId="3887F175"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5246FA82"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6" w:type="dxa"/>
            <w:gridSpan w:val="2"/>
            <w:tcBorders>
              <w:top w:val="nil"/>
              <w:left w:val="nil"/>
              <w:bottom w:val="single" w:sz="4" w:space="0" w:color="auto"/>
              <w:right w:val="single" w:sz="4" w:space="0" w:color="auto"/>
            </w:tcBorders>
            <w:shd w:val="clear" w:color="auto" w:fill="auto"/>
            <w:noWrap/>
            <w:vAlign w:val="center"/>
            <w:hideMark/>
          </w:tcPr>
          <w:p w14:paraId="08052160"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69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47DE12AD"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r>
      <w:tr w:rsidR="00557B28" w:rsidRPr="00557B28" w14:paraId="1FA6AF45" w14:textId="77777777" w:rsidTr="00B95548">
        <w:trPr>
          <w:trHeight w:val="4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09277787"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7" w:type="dxa"/>
            <w:tcBorders>
              <w:top w:val="nil"/>
              <w:left w:val="nil"/>
              <w:bottom w:val="single" w:sz="4" w:space="0" w:color="auto"/>
              <w:right w:val="single" w:sz="4" w:space="0" w:color="auto"/>
            </w:tcBorders>
            <w:shd w:val="clear" w:color="auto" w:fill="auto"/>
            <w:noWrap/>
            <w:vAlign w:val="center"/>
            <w:hideMark/>
          </w:tcPr>
          <w:p w14:paraId="4A211A88"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701" w:type="dxa"/>
            <w:gridSpan w:val="2"/>
            <w:tcBorders>
              <w:top w:val="nil"/>
              <w:left w:val="nil"/>
              <w:bottom w:val="single" w:sz="4" w:space="0" w:color="auto"/>
              <w:right w:val="single" w:sz="4" w:space="0" w:color="auto"/>
            </w:tcBorders>
            <w:shd w:val="clear" w:color="auto" w:fill="auto"/>
            <w:noWrap/>
            <w:vAlign w:val="center"/>
            <w:hideMark/>
          </w:tcPr>
          <w:p w14:paraId="7303BEDA"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71BD9D2A"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14:paraId="12434AB9"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3A96556D"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6" w:type="dxa"/>
            <w:gridSpan w:val="2"/>
            <w:tcBorders>
              <w:top w:val="nil"/>
              <w:left w:val="nil"/>
              <w:bottom w:val="single" w:sz="4" w:space="0" w:color="auto"/>
              <w:right w:val="single" w:sz="4" w:space="0" w:color="auto"/>
            </w:tcBorders>
            <w:shd w:val="clear" w:color="auto" w:fill="auto"/>
            <w:noWrap/>
            <w:vAlign w:val="center"/>
            <w:hideMark/>
          </w:tcPr>
          <w:p w14:paraId="3458159C"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69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3241C170"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r>
      <w:tr w:rsidR="00557B28" w:rsidRPr="00557B28" w14:paraId="2E018E4D" w14:textId="77777777" w:rsidTr="00B95548">
        <w:trPr>
          <w:trHeight w:val="4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589EABC7"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7" w:type="dxa"/>
            <w:tcBorders>
              <w:top w:val="nil"/>
              <w:left w:val="nil"/>
              <w:bottom w:val="single" w:sz="4" w:space="0" w:color="auto"/>
              <w:right w:val="single" w:sz="4" w:space="0" w:color="auto"/>
            </w:tcBorders>
            <w:shd w:val="clear" w:color="auto" w:fill="auto"/>
            <w:noWrap/>
            <w:vAlign w:val="center"/>
            <w:hideMark/>
          </w:tcPr>
          <w:p w14:paraId="5A30D698"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701" w:type="dxa"/>
            <w:gridSpan w:val="2"/>
            <w:tcBorders>
              <w:top w:val="nil"/>
              <w:left w:val="nil"/>
              <w:bottom w:val="single" w:sz="4" w:space="0" w:color="auto"/>
              <w:right w:val="single" w:sz="4" w:space="0" w:color="auto"/>
            </w:tcBorders>
            <w:shd w:val="clear" w:color="auto" w:fill="auto"/>
            <w:noWrap/>
            <w:vAlign w:val="center"/>
            <w:hideMark/>
          </w:tcPr>
          <w:p w14:paraId="1EA5753D"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4C8F6DD7"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14:paraId="3575B24A"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F458AE9"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6" w:type="dxa"/>
            <w:gridSpan w:val="2"/>
            <w:tcBorders>
              <w:top w:val="nil"/>
              <w:left w:val="nil"/>
              <w:bottom w:val="single" w:sz="4" w:space="0" w:color="auto"/>
              <w:right w:val="single" w:sz="4" w:space="0" w:color="auto"/>
            </w:tcBorders>
            <w:shd w:val="clear" w:color="auto" w:fill="auto"/>
            <w:noWrap/>
            <w:vAlign w:val="center"/>
            <w:hideMark/>
          </w:tcPr>
          <w:p w14:paraId="29EEF82B"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69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4FB35646"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r>
      <w:tr w:rsidR="00557B28" w:rsidRPr="00557B28" w14:paraId="4962E727" w14:textId="77777777" w:rsidTr="00B95548">
        <w:trPr>
          <w:trHeight w:val="4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0CBCF5C5"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7" w:type="dxa"/>
            <w:tcBorders>
              <w:top w:val="nil"/>
              <w:left w:val="nil"/>
              <w:bottom w:val="single" w:sz="4" w:space="0" w:color="auto"/>
              <w:right w:val="single" w:sz="4" w:space="0" w:color="auto"/>
            </w:tcBorders>
            <w:shd w:val="clear" w:color="auto" w:fill="auto"/>
            <w:noWrap/>
            <w:vAlign w:val="center"/>
            <w:hideMark/>
          </w:tcPr>
          <w:p w14:paraId="482D3938"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701" w:type="dxa"/>
            <w:gridSpan w:val="2"/>
            <w:tcBorders>
              <w:top w:val="nil"/>
              <w:left w:val="nil"/>
              <w:bottom w:val="single" w:sz="4" w:space="0" w:color="auto"/>
              <w:right w:val="single" w:sz="4" w:space="0" w:color="auto"/>
            </w:tcBorders>
            <w:shd w:val="clear" w:color="auto" w:fill="auto"/>
            <w:noWrap/>
            <w:vAlign w:val="center"/>
            <w:hideMark/>
          </w:tcPr>
          <w:p w14:paraId="09F8EB18"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2D5FB1B7"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14:paraId="4B318396"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4591DD9F"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6" w:type="dxa"/>
            <w:gridSpan w:val="2"/>
            <w:tcBorders>
              <w:top w:val="nil"/>
              <w:left w:val="nil"/>
              <w:bottom w:val="single" w:sz="4" w:space="0" w:color="auto"/>
              <w:right w:val="single" w:sz="4" w:space="0" w:color="auto"/>
            </w:tcBorders>
            <w:shd w:val="clear" w:color="auto" w:fill="auto"/>
            <w:noWrap/>
            <w:vAlign w:val="center"/>
            <w:hideMark/>
          </w:tcPr>
          <w:p w14:paraId="07EFE539"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69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93961A0"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r>
      <w:tr w:rsidR="00557B28" w:rsidRPr="00557B28" w14:paraId="1A6A5429" w14:textId="77777777" w:rsidTr="00B95548">
        <w:trPr>
          <w:trHeight w:val="4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724AAD90"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7" w:type="dxa"/>
            <w:tcBorders>
              <w:top w:val="nil"/>
              <w:left w:val="nil"/>
              <w:bottom w:val="single" w:sz="4" w:space="0" w:color="auto"/>
              <w:right w:val="single" w:sz="4" w:space="0" w:color="auto"/>
            </w:tcBorders>
            <w:shd w:val="clear" w:color="auto" w:fill="auto"/>
            <w:noWrap/>
            <w:vAlign w:val="center"/>
            <w:hideMark/>
          </w:tcPr>
          <w:p w14:paraId="35F16AD1"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701" w:type="dxa"/>
            <w:gridSpan w:val="2"/>
            <w:tcBorders>
              <w:top w:val="nil"/>
              <w:left w:val="nil"/>
              <w:bottom w:val="single" w:sz="4" w:space="0" w:color="auto"/>
              <w:right w:val="single" w:sz="4" w:space="0" w:color="auto"/>
            </w:tcBorders>
            <w:shd w:val="clear" w:color="auto" w:fill="auto"/>
            <w:noWrap/>
            <w:vAlign w:val="center"/>
            <w:hideMark/>
          </w:tcPr>
          <w:p w14:paraId="099BB75C"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35D5F952"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14:paraId="6CCAA1C4"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34ACDA62"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6" w:type="dxa"/>
            <w:gridSpan w:val="2"/>
            <w:tcBorders>
              <w:top w:val="nil"/>
              <w:left w:val="nil"/>
              <w:bottom w:val="single" w:sz="4" w:space="0" w:color="auto"/>
              <w:right w:val="single" w:sz="4" w:space="0" w:color="auto"/>
            </w:tcBorders>
            <w:shd w:val="clear" w:color="auto" w:fill="auto"/>
            <w:noWrap/>
            <w:vAlign w:val="center"/>
            <w:hideMark/>
          </w:tcPr>
          <w:p w14:paraId="6642B6F1"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69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2871377C"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r>
    </w:tbl>
    <w:p w14:paraId="7C2B60A3" w14:textId="77777777" w:rsidR="00980BBE" w:rsidRDefault="00980BBE" w:rsidP="00474E79">
      <w:pPr>
        <w:rPr>
          <w:rFonts w:hAnsi="宋体"/>
          <w:sz w:val="28"/>
          <w:szCs w:val="28"/>
        </w:rPr>
        <w:sectPr w:rsidR="00980BBE" w:rsidSect="00B95548">
          <w:pgSz w:w="16838" w:h="11906" w:orient="landscape"/>
          <w:pgMar w:top="1134" w:right="1418" w:bottom="1134" w:left="1134" w:header="851" w:footer="737" w:gutter="284"/>
          <w:paperSrc w:first="7" w:other="7"/>
          <w:cols w:space="425"/>
          <w:docGrid w:linePitch="312"/>
        </w:sectPr>
      </w:pPr>
    </w:p>
    <w:p w14:paraId="272752D0" w14:textId="77777777" w:rsidR="00B95548" w:rsidRPr="00BA4232" w:rsidRDefault="00980BBE" w:rsidP="00BA4232">
      <w:pPr>
        <w:pStyle w:val="12"/>
        <w:spacing w:before="0" w:after="0" w:line="460" w:lineRule="exact"/>
        <w:ind w:left="2" w:firstLineChars="466" w:firstLine="1310"/>
        <w:outlineLvl w:val="0"/>
        <w:rPr>
          <w:bCs w:val="0"/>
        </w:rPr>
      </w:pPr>
      <w:bookmarkStart w:id="65" w:name="_Toc391046335"/>
      <w:r w:rsidRPr="00BA4232">
        <w:rPr>
          <w:rFonts w:hint="eastAsia"/>
          <w:bCs w:val="0"/>
        </w:rPr>
        <w:lastRenderedPageBreak/>
        <w:t>表</w:t>
      </w:r>
      <w:r w:rsidR="00D5287F" w:rsidRPr="00BA4232">
        <w:rPr>
          <w:rFonts w:hint="eastAsia"/>
          <w:bCs w:val="0"/>
        </w:rPr>
        <w:t>4.2</w:t>
      </w:r>
      <w:r w:rsidRPr="00BA4232">
        <w:rPr>
          <w:rFonts w:hint="eastAsia"/>
          <w:bCs w:val="0"/>
        </w:rPr>
        <w:t xml:space="preserve"> </w:t>
      </w:r>
      <w:r w:rsidR="00B95548" w:rsidRPr="00BA4232">
        <w:rPr>
          <w:rFonts w:hint="eastAsia"/>
          <w:bCs w:val="0"/>
        </w:rPr>
        <w:t>安全生产规章制度和安全操作规程修改记录</w:t>
      </w:r>
      <w:bookmarkEnd w:id="65"/>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260"/>
        <w:gridCol w:w="3240"/>
        <w:gridCol w:w="1080"/>
        <w:gridCol w:w="1080"/>
        <w:gridCol w:w="1080"/>
      </w:tblGrid>
      <w:tr w:rsidR="00B95548" w:rsidRPr="007D7710" w14:paraId="129DA8E6" w14:textId="77777777" w:rsidTr="00980BBE">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14:paraId="2AA0CA4F" w14:textId="77777777" w:rsidR="00B95548" w:rsidRPr="00980BBE" w:rsidRDefault="00B95548" w:rsidP="00980BBE">
            <w:pPr>
              <w:widowControl/>
              <w:spacing w:line="360" w:lineRule="auto"/>
              <w:jc w:val="center"/>
              <w:rPr>
                <w:rFonts w:asciiTheme="minorEastAsia" w:hAnsiTheme="minorEastAsia" w:cs="宋体"/>
                <w:kern w:val="0"/>
                <w:szCs w:val="21"/>
              </w:rPr>
            </w:pPr>
            <w:r w:rsidRPr="00980BBE">
              <w:rPr>
                <w:rFonts w:asciiTheme="minorEastAsia" w:hAnsiTheme="minorEastAsia" w:cs="宋体" w:hint="eastAsia"/>
                <w:kern w:val="0"/>
                <w:szCs w:val="21"/>
              </w:rPr>
              <w:t>序号</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57DFCE2" w14:textId="77777777" w:rsidR="00B95548" w:rsidRPr="00980BBE" w:rsidRDefault="00B95548" w:rsidP="00980BBE">
            <w:pPr>
              <w:widowControl/>
              <w:spacing w:line="360" w:lineRule="auto"/>
              <w:jc w:val="center"/>
              <w:rPr>
                <w:rFonts w:asciiTheme="minorEastAsia" w:hAnsiTheme="minorEastAsia" w:cs="宋体"/>
                <w:spacing w:val="-20"/>
                <w:kern w:val="0"/>
                <w:szCs w:val="21"/>
              </w:rPr>
            </w:pPr>
            <w:r w:rsidRPr="00980BBE">
              <w:rPr>
                <w:rFonts w:asciiTheme="minorEastAsia" w:hAnsiTheme="minorEastAsia" w:cs="宋体" w:hint="eastAsia"/>
                <w:spacing w:val="-20"/>
                <w:kern w:val="0"/>
                <w:szCs w:val="21"/>
              </w:rPr>
              <w:t>更改日期</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tcPr>
          <w:p w14:paraId="7D5B4F2D" w14:textId="77777777" w:rsidR="00B95548" w:rsidRPr="00980BBE" w:rsidRDefault="00B95548" w:rsidP="00980BBE">
            <w:pPr>
              <w:widowControl/>
              <w:spacing w:line="360" w:lineRule="auto"/>
              <w:jc w:val="center"/>
              <w:rPr>
                <w:rFonts w:asciiTheme="minorEastAsia" w:hAnsiTheme="minorEastAsia" w:cs="宋体"/>
                <w:kern w:val="0"/>
                <w:szCs w:val="21"/>
              </w:rPr>
            </w:pPr>
            <w:r w:rsidRPr="00980BBE">
              <w:rPr>
                <w:rFonts w:asciiTheme="minorEastAsia" w:hAnsiTheme="minorEastAsia" w:cs="宋体" w:hint="eastAsia"/>
                <w:kern w:val="0"/>
                <w:szCs w:val="21"/>
              </w:rPr>
              <w:t>更改章节号、原因和说明</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F972E6" w14:textId="77777777" w:rsidR="00B95548" w:rsidRPr="00980BBE" w:rsidRDefault="00B95548" w:rsidP="00980BBE">
            <w:pPr>
              <w:widowControl/>
              <w:spacing w:line="360" w:lineRule="auto"/>
              <w:jc w:val="center"/>
              <w:rPr>
                <w:rFonts w:asciiTheme="minorEastAsia" w:hAnsiTheme="minorEastAsia" w:cs="宋体"/>
                <w:kern w:val="0"/>
                <w:szCs w:val="21"/>
              </w:rPr>
            </w:pPr>
            <w:r w:rsidRPr="00980BBE">
              <w:rPr>
                <w:rFonts w:asciiTheme="minorEastAsia" w:hAnsiTheme="minorEastAsia" w:cs="宋体" w:hint="eastAsia"/>
                <w:kern w:val="0"/>
                <w:szCs w:val="21"/>
              </w:rPr>
              <w:t>更改人</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B9BDA5" w14:textId="77777777" w:rsidR="00B95548" w:rsidRPr="00980BBE" w:rsidRDefault="00B95548" w:rsidP="00980BBE">
            <w:pPr>
              <w:widowControl/>
              <w:spacing w:line="360" w:lineRule="auto"/>
              <w:jc w:val="center"/>
              <w:rPr>
                <w:rFonts w:asciiTheme="minorEastAsia" w:hAnsiTheme="minorEastAsia" w:cs="宋体"/>
                <w:kern w:val="0"/>
                <w:szCs w:val="21"/>
              </w:rPr>
            </w:pPr>
            <w:r w:rsidRPr="00980BBE">
              <w:rPr>
                <w:rFonts w:asciiTheme="minorEastAsia" w:hAnsiTheme="minorEastAsia" w:cs="宋体" w:hint="eastAsia"/>
                <w:kern w:val="0"/>
                <w:szCs w:val="21"/>
              </w:rPr>
              <w:t>批准人</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AD1F7C" w14:textId="77777777" w:rsidR="00B95548" w:rsidRPr="00980BBE" w:rsidRDefault="00B95548" w:rsidP="00980BBE">
            <w:pPr>
              <w:widowControl/>
              <w:spacing w:line="360" w:lineRule="auto"/>
              <w:jc w:val="center"/>
              <w:rPr>
                <w:rFonts w:asciiTheme="minorEastAsia" w:hAnsiTheme="minorEastAsia" w:cs="宋体"/>
                <w:kern w:val="0"/>
                <w:szCs w:val="21"/>
              </w:rPr>
            </w:pPr>
            <w:r w:rsidRPr="00980BBE">
              <w:rPr>
                <w:rFonts w:asciiTheme="minorEastAsia" w:hAnsiTheme="minorEastAsia" w:cs="宋体" w:hint="eastAsia"/>
                <w:kern w:val="0"/>
                <w:szCs w:val="21"/>
              </w:rPr>
              <w:t>备注</w:t>
            </w:r>
          </w:p>
        </w:tc>
      </w:tr>
      <w:tr w:rsidR="00B95548" w:rsidRPr="007D7710" w14:paraId="27EBC342" w14:textId="77777777" w:rsidTr="00D5287F">
        <w:tc>
          <w:tcPr>
            <w:tcW w:w="1188" w:type="dxa"/>
            <w:tcBorders>
              <w:top w:val="single" w:sz="4" w:space="0" w:color="auto"/>
              <w:left w:val="single" w:sz="4" w:space="0" w:color="auto"/>
              <w:bottom w:val="single" w:sz="4" w:space="0" w:color="auto"/>
              <w:right w:val="single" w:sz="4" w:space="0" w:color="auto"/>
            </w:tcBorders>
            <w:shd w:val="clear" w:color="auto" w:fill="auto"/>
          </w:tcPr>
          <w:p w14:paraId="456532A8" w14:textId="77777777" w:rsidR="00B95548" w:rsidRPr="007D7710" w:rsidRDefault="00B95548" w:rsidP="00D5287F">
            <w:pPr>
              <w:widowControl/>
              <w:spacing w:line="360" w:lineRule="auto"/>
              <w:jc w:val="left"/>
              <w:rPr>
                <w:rFonts w:ascii="宋体" w:hAnsi="宋体" w:cs="宋体"/>
                <w:kern w:val="0"/>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6552C39" w14:textId="77777777" w:rsidR="00B95548" w:rsidRPr="007D7710" w:rsidRDefault="00B95548" w:rsidP="00D5287F">
            <w:pPr>
              <w:widowControl/>
              <w:spacing w:line="360" w:lineRule="auto"/>
              <w:jc w:val="left"/>
              <w:rPr>
                <w:rFonts w:ascii="宋体" w:hAnsi="宋体" w:cs="宋体"/>
                <w:kern w:val="0"/>
                <w:sz w:val="28"/>
                <w:szCs w:val="2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C8E74B4"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1FE9BF"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356FB63"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AF6C4E1" w14:textId="77777777" w:rsidR="00B95548" w:rsidRPr="007D7710" w:rsidRDefault="00B95548" w:rsidP="00D5287F">
            <w:pPr>
              <w:widowControl/>
              <w:spacing w:line="360" w:lineRule="auto"/>
              <w:jc w:val="left"/>
              <w:rPr>
                <w:rFonts w:ascii="宋体" w:hAnsi="宋体" w:cs="宋体"/>
                <w:kern w:val="0"/>
                <w:sz w:val="28"/>
                <w:szCs w:val="28"/>
              </w:rPr>
            </w:pPr>
          </w:p>
        </w:tc>
      </w:tr>
      <w:tr w:rsidR="00B95548" w:rsidRPr="007D7710" w14:paraId="495A1DEE" w14:textId="77777777" w:rsidTr="00D5287F">
        <w:tc>
          <w:tcPr>
            <w:tcW w:w="1188" w:type="dxa"/>
            <w:tcBorders>
              <w:top w:val="single" w:sz="4" w:space="0" w:color="auto"/>
              <w:left w:val="single" w:sz="4" w:space="0" w:color="auto"/>
              <w:bottom w:val="single" w:sz="4" w:space="0" w:color="auto"/>
              <w:right w:val="single" w:sz="4" w:space="0" w:color="auto"/>
            </w:tcBorders>
            <w:shd w:val="clear" w:color="auto" w:fill="auto"/>
          </w:tcPr>
          <w:p w14:paraId="1AAE7473" w14:textId="77777777" w:rsidR="00B95548" w:rsidRPr="007D7710" w:rsidRDefault="00B95548" w:rsidP="00D5287F">
            <w:pPr>
              <w:widowControl/>
              <w:spacing w:line="360" w:lineRule="auto"/>
              <w:jc w:val="left"/>
              <w:rPr>
                <w:rFonts w:ascii="宋体" w:hAnsi="宋体" w:cs="宋体"/>
                <w:kern w:val="0"/>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1B61F78" w14:textId="77777777" w:rsidR="00B95548" w:rsidRPr="007D7710" w:rsidRDefault="00B95548" w:rsidP="00D5287F">
            <w:pPr>
              <w:widowControl/>
              <w:spacing w:line="360" w:lineRule="auto"/>
              <w:jc w:val="left"/>
              <w:rPr>
                <w:rFonts w:ascii="宋体" w:hAnsi="宋体" w:cs="宋体"/>
                <w:kern w:val="0"/>
                <w:sz w:val="28"/>
                <w:szCs w:val="2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2E20135"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3551417"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F074EC"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0C24EE9" w14:textId="77777777" w:rsidR="00B95548" w:rsidRPr="007D7710" w:rsidRDefault="00B95548" w:rsidP="00D5287F">
            <w:pPr>
              <w:widowControl/>
              <w:spacing w:line="360" w:lineRule="auto"/>
              <w:jc w:val="left"/>
              <w:rPr>
                <w:rFonts w:ascii="宋体" w:hAnsi="宋体" w:cs="宋体"/>
                <w:kern w:val="0"/>
                <w:sz w:val="28"/>
                <w:szCs w:val="28"/>
              </w:rPr>
            </w:pPr>
          </w:p>
        </w:tc>
      </w:tr>
      <w:tr w:rsidR="00B95548" w:rsidRPr="007D7710" w14:paraId="49EA5085" w14:textId="77777777" w:rsidTr="00D5287F">
        <w:tc>
          <w:tcPr>
            <w:tcW w:w="1188" w:type="dxa"/>
            <w:tcBorders>
              <w:top w:val="single" w:sz="4" w:space="0" w:color="auto"/>
              <w:left w:val="single" w:sz="4" w:space="0" w:color="auto"/>
              <w:bottom w:val="single" w:sz="4" w:space="0" w:color="auto"/>
              <w:right w:val="single" w:sz="4" w:space="0" w:color="auto"/>
            </w:tcBorders>
            <w:shd w:val="clear" w:color="auto" w:fill="auto"/>
          </w:tcPr>
          <w:p w14:paraId="213B12C6" w14:textId="77777777" w:rsidR="00B95548" w:rsidRPr="007D7710" w:rsidRDefault="00B95548" w:rsidP="00D5287F">
            <w:pPr>
              <w:widowControl/>
              <w:spacing w:line="360" w:lineRule="auto"/>
              <w:jc w:val="left"/>
              <w:rPr>
                <w:rFonts w:ascii="宋体" w:hAnsi="宋体" w:cs="宋体"/>
                <w:kern w:val="0"/>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24BEB33" w14:textId="77777777" w:rsidR="00B95548" w:rsidRPr="007D7710" w:rsidRDefault="00B95548" w:rsidP="00D5287F">
            <w:pPr>
              <w:widowControl/>
              <w:spacing w:line="360" w:lineRule="auto"/>
              <w:jc w:val="left"/>
              <w:rPr>
                <w:rFonts w:ascii="宋体" w:hAnsi="宋体" w:cs="宋体"/>
                <w:kern w:val="0"/>
                <w:sz w:val="28"/>
                <w:szCs w:val="2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58B0959"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1F2850F"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FE74F3D"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D7B93E" w14:textId="77777777" w:rsidR="00B95548" w:rsidRPr="007D7710" w:rsidRDefault="00B95548" w:rsidP="00D5287F">
            <w:pPr>
              <w:widowControl/>
              <w:spacing w:line="360" w:lineRule="auto"/>
              <w:jc w:val="left"/>
              <w:rPr>
                <w:rFonts w:ascii="宋体" w:hAnsi="宋体" w:cs="宋体"/>
                <w:kern w:val="0"/>
                <w:sz w:val="28"/>
                <w:szCs w:val="28"/>
              </w:rPr>
            </w:pPr>
          </w:p>
        </w:tc>
      </w:tr>
      <w:tr w:rsidR="00B95548" w:rsidRPr="007D7710" w14:paraId="3603801C" w14:textId="77777777" w:rsidTr="00D5287F">
        <w:tc>
          <w:tcPr>
            <w:tcW w:w="1188" w:type="dxa"/>
            <w:tcBorders>
              <w:top w:val="single" w:sz="4" w:space="0" w:color="auto"/>
              <w:left w:val="single" w:sz="4" w:space="0" w:color="auto"/>
              <w:bottom w:val="single" w:sz="4" w:space="0" w:color="auto"/>
              <w:right w:val="single" w:sz="4" w:space="0" w:color="auto"/>
            </w:tcBorders>
            <w:shd w:val="clear" w:color="auto" w:fill="auto"/>
          </w:tcPr>
          <w:p w14:paraId="3D1FE5B8" w14:textId="77777777" w:rsidR="00B95548" w:rsidRPr="007D7710" w:rsidRDefault="00B95548" w:rsidP="00D5287F">
            <w:pPr>
              <w:widowControl/>
              <w:spacing w:line="360" w:lineRule="auto"/>
              <w:jc w:val="left"/>
              <w:rPr>
                <w:rFonts w:ascii="宋体" w:hAnsi="宋体" w:cs="宋体"/>
                <w:kern w:val="0"/>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BBC90CC" w14:textId="77777777" w:rsidR="00B95548" w:rsidRPr="007D7710" w:rsidRDefault="00B95548" w:rsidP="00D5287F">
            <w:pPr>
              <w:widowControl/>
              <w:spacing w:line="360" w:lineRule="auto"/>
              <w:jc w:val="left"/>
              <w:rPr>
                <w:rFonts w:ascii="宋体" w:hAnsi="宋体" w:cs="宋体"/>
                <w:kern w:val="0"/>
                <w:sz w:val="28"/>
                <w:szCs w:val="2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C0BAA7D"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6986915"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0042524"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11C01B" w14:textId="77777777" w:rsidR="00B95548" w:rsidRPr="007D7710" w:rsidRDefault="00B95548" w:rsidP="00D5287F">
            <w:pPr>
              <w:widowControl/>
              <w:spacing w:line="360" w:lineRule="auto"/>
              <w:jc w:val="left"/>
              <w:rPr>
                <w:rFonts w:ascii="宋体" w:hAnsi="宋体" w:cs="宋体"/>
                <w:kern w:val="0"/>
                <w:sz w:val="28"/>
                <w:szCs w:val="28"/>
              </w:rPr>
            </w:pPr>
          </w:p>
        </w:tc>
      </w:tr>
      <w:tr w:rsidR="00B95548" w:rsidRPr="007D7710" w14:paraId="6EF9E3C0" w14:textId="77777777" w:rsidTr="00D5287F">
        <w:tc>
          <w:tcPr>
            <w:tcW w:w="1188" w:type="dxa"/>
            <w:tcBorders>
              <w:top w:val="single" w:sz="4" w:space="0" w:color="auto"/>
              <w:left w:val="single" w:sz="4" w:space="0" w:color="auto"/>
              <w:bottom w:val="single" w:sz="4" w:space="0" w:color="auto"/>
              <w:right w:val="single" w:sz="4" w:space="0" w:color="auto"/>
            </w:tcBorders>
            <w:shd w:val="clear" w:color="auto" w:fill="auto"/>
          </w:tcPr>
          <w:p w14:paraId="3F5683C5" w14:textId="77777777" w:rsidR="00B95548" w:rsidRPr="007D7710" w:rsidRDefault="00B95548" w:rsidP="00D5287F">
            <w:pPr>
              <w:widowControl/>
              <w:spacing w:line="360" w:lineRule="auto"/>
              <w:jc w:val="left"/>
              <w:rPr>
                <w:rFonts w:ascii="宋体" w:hAnsi="宋体" w:cs="宋体"/>
                <w:kern w:val="0"/>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509EEFC" w14:textId="77777777" w:rsidR="00B95548" w:rsidRPr="007D7710" w:rsidRDefault="00B95548" w:rsidP="00D5287F">
            <w:pPr>
              <w:widowControl/>
              <w:spacing w:line="360" w:lineRule="auto"/>
              <w:jc w:val="left"/>
              <w:rPr>
                <w:rFonts w:ascii="宋体" w:hAnsi="宋体" w:cs="宋体"/>
                <w:kern w:val="0"/>
                <w:sz w:val="28"/>
                <w:szCs w:val="2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9223242"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FEED96E"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918276E"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AD71F7" w14:textId="77777777" w:rsidR="00B95548" w:rsidRPr="007D7710" w:rsidRDefault="00B95548" w:rsidP="00D5287F">
            <w:pPr>
              <w:widowControl/>
              <w:spacing w:line="360" w:lineRule="auto"/>
              <w:jc w:val="left"/>
              <w:rPr>
                <w:rFonts w:ascii="宋体" w:hAnsi="宋体" w:cs="宋体"/>
                <w:kern w:val="0"/>
                <w:sz w:val="28"/>
                <w:szCs w:val="28"/>
              </w:rPr>
            </w:pPr>
          </w:p>
        </w:tc>
      </w:tr>
      <w:tr w:rsidR="00B95548" w:rsidRPr="007D7710" w14:paraId="58A7445C" w14:textId="77777777" w:rsidTr="00D5287F">
        <w:tc>
          <w:tcPr>
            <w:tcW w:w="1188" w:type="dxa"/>
            <w:tcBorders>
              <w:top w:val="single" w:sz="4" w:space="0" w:color="auto"/>
              <w:left w:val="single" w:sz="4" w:space="0" w:color="auto"/>
              <w:bottom w:val="single" w:sz="4" w:space="0" w:color="auto"/>
              <w:right w:val="single" w:sz="4" w:space="0" w:color="auto"/>
            </w:tcBorders>
            <w:shd w:val="clear" w:color="auto" w:fill="auto"/>
          </w:tcPr>
          <w:p w14:paraId="03A3207C" w14:textId="77777777" w:rsidR="00B95548" w:rsidRPr="007D7710" w:rsidRDefault="00B95548" w:rsidP="00D5287F">
            <w:pPr>
              <w:widowControl/>
              <w:spacing w:line="360" w:lineRule="auto"/>
              <w:jc w:val="left"/>
              <w:rPr>
                <w:rFonts w:ascii="宋体" w:hAnsi="宋体" w:cs="宋体"/>
                <w:kern w:val="0"/>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421DF89" w14:textId="77777777" w:rsidR="00B95548" w:rsidRPr="007D7710" w:rsidRDefault="00B95548" w:rsidP="00D5287F">
            <w:pPr>
              <w:widowControl/>
              <w:spacing w:line="360" w:lineRule="auto"/>
              <w:jc w:val="left"/>
              <w:rPr>
                <w:rFonts w:ascii="宋体" w:hAnsi="宋体" w:cs="宋体"/>
                <w:kern w:val="0"/>
                <w:sz w:val="28"/>
                <w:szCs w:val="2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2893DDF"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6176935"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B2BDDE2"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CEC19D2" w14:textId="77777777" w:rsidR="00B95548" w:rsidRPr="007D7710" w:rsidRDefault="00B95548" w:rsidP="00D5287F">
            <w:pPr>
              <w:widowControl/>
              <w:spacing w:line="360" w:lineRule="auto"/>
              <w:jc w:val="left"/>
              <w:rPr>
                <w:rFonts w:ascii="宋体" w:hAnsi="宋体" w:cs="宋体"/>
                <w:kern w:val="0"/>
                <w:sz w:val="28"/>
                <w:szCs w:val="28"/>
              </w:rPr>
            </w:pPr>
          </w:p>
        </w:tc>
      </w:tr>
      <w:tr w:rsidR="00B95548" w:rsidRPr="007D7710" w14:paraId="03DBCFB0" w14:textId="77777777" w:rsidTr="00D5287F">
        <w:tc>
          <w:tcPr>
            <w:tcW w:w="1188" w:type="dxa"/>
            <w:tcBorders>
              <w:top w:val="single" w:sz="4" w:space="0" w:color="auto"/>
              <w:left w:val="single" w:sz="4" w:space="0" w:color="auto"/>
              <w:bottom w:val="single" w:sz="4" w:space="0" w:color="auto"/>
              <w:right w:val="single" w:sz="4" w:space="0" w:color="auto"/>
            </w:tcBorders>
            <w:shd w:val="clear" w:color="auto" w:fill="auto"/>
          </w:tcPr>
          <w:p w14:paraId="23F66AAB" w14:textId="77777777" w:rsidR="00B95548" w:rsidRPr="007D7710" w:rsidRDefault="00B95548" w:rsidP="00D5287F">
            <w:pPr>
              <w:widowControl/>
              <w:spacing w:line="360" w:lineRule="auto"/>
              <w:jc w:val="left"/>
              <w:rPr>
                <w:rFonts w:ascii="宋体" w:hAnsi="宋体" w:cs="宋体"/>
                <w:kern w:val="0"/>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F66F584" w14:textId="77777777" w:rsidR="00B95548" w:rsidRPr="007D7710" w:rsidRDefault="00B95548" w:rsidP="00D5287F">
            <w:pPr>
              <w:widowControl/>
              <w:spacing w:line="360" w:lineRule="auto"/>
              <w:jc w:val="left"/>
              <w:rPr>
                <w:rFonts w:ascii="宋体" w:hAnsi="宋体" w:cs="宋体"/>
                <w:kern w:val="0"/>
                <w:sz w:val="28"/>
                <w:szCs w:val="2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BE5A929"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4976C6C"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27660B"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28282AC" w14:textId="77777777" w:rsidR="00B95548" w:rsidRPr="007D7710" w:rsidRDefault="00B95548" w:rsidP="00D5287F">
            <w:pPr>
              <w:widowControl/>
              <w:spacing w:line="360" w:lineRule="auto"/>
              <w:jc w:val="left"/>
              <w:rPr>
                <w:rFonts w:ascii="宋体" w:hAnsi="宋体" w:cs="宋体"/>
                <w:kern w:val="0"/>
                <w:sz w:val="28"/>
                <w:szCs w:val="28"/>
              </w:rPr>
            </w:pPr>
          </w:p>
        </w:tc>
      </w:tr>
      <w:tr w:rsidR="00B95548" w:rsidRPr="007D7710" w14:paraId="5526C822" w14:textId="77777777" w:rsidTr="00D5287F">
        <w:tc>
          <w:tcPr>
            <w:tcW w:w="1188" w:type="dxa"/>
            <w:tcBorders>
              <w:top w:val="single" w:sz="4" w:space="0" w:color="auto"/>
              <w:left w:val="single" w:sz="4" w:space="0" w:color="auto"/>
              <w:bottom w:val="single" w:sz="4" w:space="0" w:color="auto"/>
              <w:right w:val="single" w:sz="4" w:space="0" w:color="auto"/>
            </w:tcBorders>
            <w:shd w:val="clear" w:color="auto" w:fill="auto"/>
          </w:tcPr>
          <w:p w14:paraId="22BB4631" w14:textId="77777777" w:rsidR="00B95548" w:rsidRPr="007D7710" w:rsidRDefault="00B95548" w:rsidP="00D5287F">
            <w:pPr>
              <w:widowControl/>
              <w:spacing w:line="360" w:lineRule="auto"/>
              <w:jc w:val="left"/>
              <w:rPr>
                <w:rFonts w:ascii="宋体" w:hAnsi="宋体" w:cs="宋体"/>
                <w:kern w:val="0"/>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5808292" w14:textId="77777777" w:rsidR="00B95548" w:rsidRPr="007D7710" w:rsidRDefault="00B95548" w:rsidP="00D5287F">
            <w:pPr>
              <w:widowControl/>
              <w:spacing w:line="360" w:lineRule="auto"/>
              <w:jc w:val="left"/>
              <w:rPr>
                <w:rFonts w:ascii="宋体" w:hAnsi="宋体" w:cs="宋体"/>
                <w:kern w:val="0"/>
                <w:sz w:val="28"/>
                <w:szCs w:val="2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E1DDA6E"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517B10"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EAEB22"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94B346A" w14:textId="77777777" w:rsidR="00B95548" w:rsidRPr="007D7710" w:rsidRDefault="00B95548" w:rsidP="00D5287F">
            <w:pPr>
              <w:widowControl/>
              <w:spacing w:line="360" w:lineRule="auto"/>
              <w:jc w:val="left"/>
              <w:rPr>
                <w:rFonts w:ascii="宋体" w:hAnsi="宋体" w:cs="宋体"/>
                <w:kern w:val="0"/>
                <w:sz w:val="28"/>
                <w:szCs w:val="28"/>
              </w:rPr>
            </w:pPr>
          </w:p>
        </w:tc>
      </w:tr>
      <w:tr w:rsidR="00B95548" w:rsidRPr="007D7710" w14:paraId="56C3FA2F" w14:textId="77777777" w:rsidTr="00D5287F">
        <w:tc>
          <w:tcPr>
            <w:tcW w:w="1188" w:type="dxa"/>
            <w:tcBorders>
              <w:top w:val="single" w:sz="4" w:space="0" w:color="auto"/>
              <w:left w:val="single" w:sz="4" w:space="0" w:color="auto"/>
              <w:bottom w:val="single" w:sz="4" w:space="0" w:color="auto"/>
              <w:right w:val="single" w:sz="4" w:space="0" w:color="auto"/>
            </w:tcBorders>
            <w:shd w:val="clear" w:color="auto" w:fill="auto"/>
          </w:tcPr>
          <w:p w14:paraId="4BD8A37B" w14:textId="77777777" w:rsidR="00B95548" w:rsidRPr="007D7710" w:rsidRDefault="00B95548" w:rsidP="00D5287F">
            <w:pPr>
              <w:widowControl/>
              <w:spacing w:line="360" w:lineRule="auto"/>
              <w:jc w:val="left"/>
              <w:rPr>
                <w:rFonts w:ascii="宋体" w:hAnsi="宋体" w:cs="宋体"/>
                <w:kern w:val="0"/>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1048B6F" w14:textId="77777777" w:rsidR="00B95548" w:rsidRPr="007D7710" w:rsidRDefault="00B95548" w:rsidP="00D5287F">
            <w:pPr>
              <w:widowControl/>
              <w:spacing w:line="360" w:lineRule="auto"/>
              <w:jc w:val="left"/>
              <w:rPr>
                <w:rFonts w:ascii="宋体" w:hAnsi="宋体" w:cs="宋体"/>
                <w:kern w:val="0"/>
                <w:sz w:val="28"/>
                <w:szCs w:val="2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66614CA"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385FB4"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EBC3975"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5F518C3" w14:textId="77777777" w:rsidR="00B95548" w:rsidRPr="007D7710" w:rsidRDefault="00B95548" w:rsidP="00D5287F">
            <w:pPr>
              <w:widowControl/>
              <w:spacing w:line="360" w:lineRule="auto"/>
              <w:jc w:val="left"/>
              <w:rPr>
                <w:rFonts w:ascii="宋体" w:hAnsi="宋体" w:cs="宋体"/>
                <w:kern w:val="0"/>
                <w:sz w:val="28"/>
                <w:szCs w:val="28"/>
              </w:rPr>
            </w:pPr>
          </w:p>
        </w:tc>
      </w:tr>
      <w:tr w:rsidR="00B95548" w:rsidRPr="007D7710" w14:paraId="78728114" w14:textId="77777777" w:rsidTr="00D5287F">
        <w:tc>
          <w:tcPr>
            <w:tcW w:w="1188" w:type="dxa"/>
            <w:tcBorders>
              <w:top w:val="single" w:sz="4" w:space="0" w:color="auto"/>
              <w:left w:val="single" w:sz="4" w:space="0" w:color="auto"/>
              <w:bottom w:val="single" w:sz="4" w:space="0" w:color="auto"/>
              <w:right w:val="single" w:sz="4" w:space="0" w:color="auto"/>
            </w:tcBorders>
            <w:shd w:val="clear" w:color="auto" w:fill="auto"/>
          </w:tcPr>
          <w:p w14:paraId="3761B4F7" w14:textId="77777777" w:rsidR="00B95548" w:rsidRPr="007D7710" w:rsidRDefault="00B95548" w:rsidP="00D5287F">
            <w:pPr>
              <w:widowControl/>
              <w:spacing w:line="360" w:lineRule="auto"/>
              <w:jc w:val="left"/>
              <w:rPr>
                <w:rFonts w:ascii="宋体" w:hAnsi="宋体" w:cs="宋体"/>
                <w:kern w:val="0"/>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A68440B" w14:textId="77777777" w:rsidR="00B95548" w:rsidRPr="007D7710" w:rsidRDefault="00B95548" w:rsidP="00D5287F">
            <w:pPr>
              <w:widowControl/>
              <w:spacing w:line="360" w:lineRule="auto"/>
              <w:jc w:val="left"/>
              <w:rPr>
                <w:rFonts w:ascii="宋体" w:hAnsi="宋体" w:cs="宋体"/>
                <w:kern w:val="0"/>
                <w:sz w:val="28"/>
                <w:szCs w:val="2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D072B71"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71A78E6"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9CEA25"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7CF5812" w14:textId="77777777" w:rsidR="00B95548" w:rsidRPr="007D7710" w:rsidRDefault="00B95548" w:rsidP="00D5287F">
            <w:pPr>
              <w:widowControl/>
              <w:spacing w:line="360" w:lineRule="auto"/>
              <w:jc w:val="left"/>
              <w:rPr>
                <w:rFonts w:ascii="宋体" w:hAnsi="宋体" w:cs="宋体"/>
                <w:kern w:val="0"/>
                <w:sz w:val="28"/>
                <w:szCs w:val="28"/>
              </w:rPr>
            </w:pPr>
          </w:p>
        </w:tc>
      </w:tr>
      <w:tr w:rsidR="00B95548" w:rsidRPr="007D7710" w14:paraId="75C9C58E" w14:textId="77777777" w:rsidTr="00D5287F">
        <w:tc>
          <w:tcPr>
            <w:tcW w:w="1188" w:type="dxa"/>
            <w:tcBorders>
              <w:top w:val="single" w:sz="4" w:space="0" w:color="auto"/>
              <w:left w:val="single" w:sz="4" w:space="0" w:color="auto"/>
              <w:bottom w:val="single" w:sz="4" w:space="0" w:color="auto"/>
              <w:right w:val="single" w:sz="4" w:space="0" w:color="auto"/>
            </w:tcBorders>
            <w:shd w:val="clear" w:color="auto" w:fill="auto"/>
          </w:tcPr>
          <w:p w14:paraId="5BCED499" w14:textId="77777777" w:rsidR="00B95548" w:rsidRPr="007D7710" w:rsidRDefault="00B95548" w:rsidP="00D5287F">
            <w:pPr>
              <w:widowControl/>
              <w:spacing w:line="360" w:lineRule="auto"/>
              <w:jc w:val="left"/>
              <w:rPr>
                <w:rFonts w:ascii="宋体" w:hAnsi="宋体" w:cs="宋体"/>
                <w:kern w:val="0"/>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8BEE6FF" w14:textId="77777777" w:rsidR="00B95548" w:rsidRPr="007D7710" w:rsidRDefault="00B95548" w:rsidP="00D5287F">
            <w:pPr>
              <w:widowControl/>
              <w:spacing w:line="360" w:lineRule="auto"/>
              <w:jc w:val="left"/>
              <w:rPr>
                <w:rFonts w:ascii="宋体" w:hAnsi="宋体" w:cs="宋体"/>
                <w:kern w:val="0"/>
                <w:sz w:val="28"/>
                <w:szCs w:val="2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EB09051"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69D3870"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88ADF54"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2A66DA8" w14:textId="77777777" w:rsidR="00B95548" w:rsidRPr="007D7710" w:rsidRDefault="00B95548" w:rsidP="00D5287F">
            <w:pPr>
              <w:widowControl/>
              <w:spacing w:line="360" w:lineRule="auto"/>
              <w:jc w:val="left"/>
              <w:rPr>
                <w:rFonts w:ascii="宋体" w:hAnsi="宋体" w:cs="宋体"/>
                <w:kern w:val="0"/>
                <w:sz w:val="28"/>
                <w:szCs w:val="28"/>
              </w:rPr>
            </w:pPr>
          </w:p>
        </w:tc>
      </w:tr>
      <w:tr w:rsidR="00B95548" w:rsidRPr="007D7710" w14:paraId="234543A5" w14:textId="77777777" w:rsidTr="00D5287F">
        <w:tc>
          <w:tcPr>
            <w:tcW w:w="1188" w:type="dxa"/>
            <w:tcBorders>
              <w:top w:val="single" w:sz="4" w:space="0" w:color="auto"/>
              <w:left w:val="single" w:sz="4" w:space="0" w:color="auto"/>
              <w:bottom w:val="single" w:sz="4" w:space="0" w:color="auto"/>
              <w:right w:val="single" w:sz="4" w:space="0" w:color="auto"/>
            </w:tcBorders>
            <w:shd w:val="clear" w:color="auto" w:fill="auto"/>
          </w:tcPr>
          <w:p w14:paraId="58ACDEC8" w14:textId="77777777" w:rsidR="00B95548" w:rsidRPr="007D7710" w:rsidRDefault="00B95548" w:rsidP="00D5287F">
            <w:pPr>
              <w:widowControl/>
              <w:spacing w:line="360" w:lineRule="auto"/>
              <w:jc w:val="left"/>
              <w:rPr>
                <w:rFonts w:ascii="宋体" w:hAnsi="宋体" w:cs="宋体"/>
                <w:kern w:val="0"/>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AEB84C8" w14:textId="77777777" w:rsidR="00B95548" w:rsidRPr="007D7710" w:rsidRDefault="00B95548" w:rsidP="00D5287F">
            <w:pPr>
              <w:widowControl/>
              <w:spacing w:line="360" w:lineRule="auto"/>
              <w:jc w:val="left"/>
              <w:rPr>
                <w:rFonts w:ascii="宋体" w:hAnsi="宋体" w:cs="宋体"/>
                <w:kern w:val="0"/>
                <w:sz w:val="28"/>
                <w:szCs w:val="2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851DC9A"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88C1CF"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47FEF14"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B0393AE" w14:textId="77777777" w:rsidR="00B95548" w:rsidRPr="007D7710" w:rsidRDefault="00B95548" w:rsidP="00D5287F">
            <w:pPr>
              <w:widowControl/>
              <w:spacing w:line="360" w:lineRule="auto"/>
              <w:jc w:val="left"/>
              <w:rPr>
                <w:rFonts w:ascii="宋体" w:hAnsi="宋体" w:cs="宋体"/>
                <w:kern w:val="0"/>
                <w:sz w:val="28"/>
                <w:szCs w:val="28"/>
              </w:rPr>
            </w:pPr>
          </w:p>
        </w:tc>
      </w:tr>
      <w:tr w:rsidR="00B95548" w:rsidRPr="007D7710" w14:paraId="08A72777" w14:textId="77777777" w:rsidTr="00D5287F">
        <w:tc>
          <w:tcPr>
            <w:tcW w:w="1188" w:type="dxa"/>
            <w:tcBorders>
              <w:top w:val="single" w:sz="4" w:space="0" w:color="auto"/>
              <w:left w:val="single" w:sz="4" w:space="0" w:color="auto"/>
              <w:bottom w:val="single" w:sz="4" w:space="0" w:color="auto"/>
              <w:right w:val="single" w:sz="4" w:space="0" w:color="auto"/>
            </w:tcBorders>
            <w:shd w:val="clear" w:color="auto" w:fill="auto"/>
          </w:tcPr>
          <w:p w14:paraId="3340C4B8" w14:textId="77777777" w:rsidR="00B95548" w:rsidRPr="007D7710" w:rsidRDefault="00B95548" w:rsidP="00D5287F">
            <w:pPr>
              <w:widowControl/>
              <w:spacing w:line="360" w:lineRule="auto"/>
              <w:jc w:val="left"/>
              <w:rPr>
                <w:rFonts w:ascii="宋体" w:hAnsi="宋体" w:cs="宋体"/>
                <w:kern w:val="0"/>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6C78E06" w14:textId="77777777" w:rsidR="00B95548" w:rsidRPr="007D7710" w:rsidRDefault="00B95548" w:rsidP="00D5287F">
            <w:pPr>
              <w:widowControl/>
              <w:spacing w:line="360" w:lineRule="auto"/>
              <w:jc w:val="left"/>
              <w:rPr>
                <w:rFonts w:ascii="宋体" w:hAnsi="宋体" w:cs="宋体"/>
                <w:kern w:val="0"/>
                <w:sz w:val="28"/>
                <w:szCs w:val="2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0A06B73"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546EA80"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C9F1487"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DE36BB1" w14:textId="77777777" w:rsidR="00B95548" w:rsidRPr="007D7710" w:rsidRDefault="00B95548" w:rsidP="00D5287F">
            <w:pPr>
              <w:widowControl/>
              <w:spacing w:line="360" w:lineRule="auto"/>
              <w:jc w:val="left"/>
              <w:rPr>
                <w:rFonts w:ascii="宋体" w:hAnsi="宋体" w:cs="宋体"/>
                <w:kern w:val="0"/>
                <w:sz w:val="28"/>
                <w:szCs w:val="28"/>
              </w:rPr>
            </w:pPr>
          </w:p>
        </w:tc>
      </w:tr>
      <w:tr w:rsidR="00B95548" w:rsidRPr="007D7710" w14:paraId="5ACB03A8" w14:textId="77777777" w:rsidTr="00D5287F">
        <w:tc>
          <w:tcPr>
            <w:tcW w:w="1188" w:type="dxa"/>
            <w:tcBorders>
              <w:top w:val="single" w:sz="4" w:space="0" w:color="auto"/>
              <w:left w:val="single" w:sz="4" w:space="0" w:color="auto"/>
              <w:bottom w:val="single" w:sz="4" w:space="0" w:color="auto"/>
              <w:right w:val="single" w:sz="4" w:space="0" w:color="auto"/>
            </w:tcBorders>
            <w:shd w:val="clear" w:color="auto" w:fill="auto"/>
          </w:tcPr>
          <w:p w14:paraId="0FA1C29F" w14:textId="77777777" w:rsidR="00B95548" w:rsidRPr="007D7710" w:rsidRDefault="00B95548" w:rsidP="00D5287F">
            <w:pPr>
              <w:widowControl/>
              <w:spacing w:line="360" w:lineRule="auto"/>
              <w:jc w:val="left"/>
              <w:rPr>
                <w:rFonts w:ascii="宋体" w:hAnsi="宋体" w:cs="宋体"/>
                <w:kern w:val="0"/>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BB3FEB1" w14:textId="77777777" w:rsidR="00B95548" w:rsidRPr="007D7710" w:rsidRDefault="00B95548" w:rsidP="00D5287F">
            <w:pPr>
              <w:widowControl/>
              <w:spacing w:line="360" w:lineRule="auto"/>
              <w:jc w:val="left"/>
              <w:rPr>
                <w:rFonts w:ascii="宋体" w:hAnsi="宋体" w:cs="宋体"/>
                <w:kern w:val="0"/>
                <w:sz w:val="28"/>
                <w:szCs w:val="2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33E973A"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33C7E7D"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2CD42E5"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8C41F3" w14:textId="77777777" w:rsidR="00B95548" w:rsidRPr="007D7710" w:rsidRDefault="00B95548" w:rsidP="00D5287F">
            <w:pPr>
              <w:widowControl/>
              <w:spacing w:line="360" w:lineRule="auto"/>
              <w:jc w:val="left"/>
              <w:rPr>
                <w:rFonts w:ascii="宋体" w:hAnsi="宋体" w:cs="宋体"/>
                <w:kern w:val="0"/>
                <w:sz w:val="28"/>
                <w:szCs w:val="28"/>
              </w:rPr>
            </w:pPr>
          </w:p>
        </w:tc>
      </w:tr>
      <w:tr w:rsidR="00B95548" w:rsidRPr="007D7710" w14:paraId="726F3396" w14:textId="77777777" w:rsidTr="00D5287F">
        <w:tc>
          <w:tcPr>
            <w:tcW w:w="1188" w:type="dxa"/>
            <w:tcBorders>
              <w:top w:val="single" w:sz="4" w:space="0" w:color="auto"/>
              <w:left w:val="single" w:sz="4" w:space="0" w:color="auto"/>
              <w:bottom w:val="single" w:sz="4" w:space="0" w:color="auto"/>
              <w:right w:val="single" w:sz="4" w:space="0" w:color="auto"/>
            </w:tcBorders>
            <w:shd w:val="clear" w:color="auto" w:fill="auto"/>
          </w:tcPr>
          <w:p w14:paraId="395831F4" w14:textId="77777777" w:rsidR="00B95548" w:rsidRPr="007D7710" w:rsidRDefault="00B95548" w:rsidP="00D5287F">
            <w:pPr>
              <w:widowControl/>
              <w:spacing w:line="360" w:lineRule="auto"/>
              <w:jc w:val="left"/>
              <w:rPr>
                <w:rFonts w:ascii="宋体" w:hAnsi="宋体" w:cs="宋体"/>
                <w:kern w:val="0"/>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7812307" w14:textId="77777777" w:rsidR="00B95548" w:rsidRPr="007D7710" w:rsidRDefault="00B95548" w:rsidP="00D5287F">
            <w:pPr>
              <w:widowControl/>
              <w:spacing w:line="360" w:lineRule="auto"/>
              <w:jc w:val="left"/>
              <w:rPr>
                <w:rFonts w:ascii="宋体" w:hAnsi="宋体" w:cs="宋体"/>
                <w:kern w:val="0"/>
                <w:sz w:val="28"/>
                <w:szCs w:val="2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0297EAA"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ECFF4C"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90AE1A6"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17F79C4" w14:textId="77777777" w:rsidR="00B95548" w:rsidRPr="007D7710" w:rsidRDefault="00B95548" w:rsidP="00D5287F">
            <w:pPr>
              <w:widowControl/>
              <w:spacing w:line="360" w:lineRule="auto"/>
              <w:jc w:val="left"/>
              <w:rPr>
                <w:rFonts w:ascii="宋体" w:hAnsi="宋体" w:cs="宋体"/>
                <w:kern w:val="0"/>
                <w:sz w:val="28"/>
                <w:szCs w:val="28"/>
              </w:rPr>
            </w:pPr>
          </w:p>
        </w:tc>
      </w:tr>
      <w:tr w:rsidR="00B95548" w:rsidRPr="007D7710" w14:paraId="074C6CA0" w14:textId="77777777" w:rsidTr="00D5287F">
        <w:tc>
          <w:tcPr>
            <w:tcW w:w="1188" w:type="dxa"/>
            <w:tcBorders>
              <w:top w:val="single" w:sz="4" w:space="0" w:color="auto"/>
              <w:left w:val="single" w:sz="4" w:space="0" w:color="auto"/>
              <w:bottom w:val="single" w:sz="4" w:space="0" w:color="auto"/>
              <w:right w:val="single" w:sz="4" w:space="0" w:color="auto"/>
            </w:tcBorders>
            <w:shd w:val="clear" w:color="auto" w:fill="auto"/>
          </w:tcPr>
          <w:p w14:paraId="2F1AE419" w14:textId="77777777" w:rsidR="00B95548" w:rsidRPr="007D7710" w:rsidRDefault="00B95548" w:rsidP="00D5287F">
            <w:pPr>
              <w:widowControl/>
              <w:spacing w:line="360" w:lineRule="auto"/>
              <w:jc w:val="left"/>
              <w:rPr>
                <w:rFonts w:ascii="宋体" w:hAnsi="宋体" w:cs="宋体"/>
                <w:kern w:val="0"/>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5AD6E6C" w14:textId="77777777" w:rsidR="00B95548" w:rsidRPr="007D7710" w:rsidRDefault="00B95548" w:rsidP="00D5287F">
            <w:pPr>
              <w:widowControl/>
              <w:spacing w:line="360" w:lineRule="auto"/>
              <w:jc w:val="left"/>
              <w:rPr>
                <w:rFonts w:ascii="宋体" w:hAnsi="宋体" w:cs="宋体"/>
                <w:kern w:val="0"/>
                <w:sz w:val="28"/>
                <w:szCs w:val="2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971E8D2"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1FD93FD"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8230043"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1CE02C0" w14:textId="77777777" w:rsidR="00B95548" w:rsidRPr="007D7710" w:rsidRDefault="00B95548" w:rsidP="00D5287F">
            <w:pPr>
              <w:widowControl/>
              <w:spacing w:line="360" w:lineRule="auto"/>
              <w:jc w:val="left"/>
              <w:rPr>
                <w:rFonts w:ascii="宋体" w:hAnsi="宋体" w:cs="宋体"/>
                <w:kern w:val="0"/>
                <w:sz w:val="28"/>
                <w:szCs w:val="28"/>
              </w:rPr>
            </w:pPr>
          </w:p>
        </w:tc>
      </w:tr>
    </w:tbl>
    <w:p w14:paraId="19EFE6C2" w14:textId="77777777" w:rsidR="00B95548" w:rsidRDefault="00B95548" w:rsidP="00073A5A">
      <w:pPr>
        <w:spacing w:line="600" w:lineRule="exact"/>
        <w:rPr>
          <w:sz w:val="28"/>
          <w:szCs w:val="28"/>
        </w:rPr>
      </w:pPr>
    </w:p>
    <w:p w14:paraId="23744F89" w14:textId="77777777" w:rsidR="00B95548" w:rsidRDefault="00B95548" w:rsidP="009D7577">
      <w:pPr>
        <w:spacing w:afterLines="50" w:after="120"/>
      </w:pPr>
      <w:r>
        <w:rPr>
          <w:sz w:val="28"/>
          <w:szCs w:val="28"/>
        </w:rPr>
        <w:br w:type="page"/>
      </w:r>
    </w:p>
    <w:p w14:paraId="401BF0F1" w14:textId="77777777" w:rsidR="00B95548" w:rsidRPr="00BA4232" w:rsidRDefault="00980BBE" w:rsidP="00BA4232">
      <w:pPr>
        <w:pStyle w:val="12"/>
        <w:spacing w:before="0" w:after="0" w:line="460" w:lineRule="exact"/>
        <w:ind w:left="2" w:firstLineChars="466" w:firstLine="1310"/>
        <w:outlineLvl w:val="0"/>
        <w:rPr>
          <w:bCs w:val="0"/>
        </w:rPr>
      </w:pPr>
      <w:bookmarkStart w:id="66" w:name="_Toc334616176"/>
      <w:bookmarkStart w:id="67" w:name="_Toc391046336"/>
      <w:r w:rsidRPr="00BA4232">
        <w:rPr>
          <w:rFonts w:hint="eastAsia"/>
          <w:bCs w:val="0"/>
        </w:rPr>
        <w:lastRenderedPageBreak/>
        <w:t>表</w:t>
      </w:r>
      <w:r w:rsidR="00D5287F" w:rsidRPr="00BA4232">
        <w:rPr>
          <w:rFonts w:hint="eastAsia"/>
          <w:bCs w:val="0"/>
        </w:rPr>
        <w:t>4</w:t>
      </w:r>
      <w:r w:rsidRPr="00BA4232">
        <w:rPr>
          <w:rFonts w:hint="eastAsia"/>
          <w:bCs w:val="0"/>
        </w:rPr>
        <w:t>.</w:t>
      </w:r>
      <w:r w:rsidR="00D5287F" w:rsidRPr="00BA4232">
        <w:rPr>
          <w:rFonts w:hint="eastAsia"/>
          <w:bCs w:val="0"/>
        </w:rPr>
        <w:t>3</w:t>
      </w:r>
      <w:r w:rsidRPr="00BA4232">
        <w:rPr>
          <w:rFonts w:hint="eastAsia"/>
          <w:bCs w:val="0"/>
        </w:rPr>
        <w:t xml:space="preserve"> </w:t>
      </w:r>
      <w:r w:rsidR="00B95548" w:rsidRPr="00BA4232">
        <w:rPr>
          <w:rFonts w:hint="eastAsia"/>
          <w:bCs w:val="0"/>
        </w:rPr>
        <w:t>文件评审和修订记录</w:t>
      </w:r>
      <w:bookmarkEnd w:id="66"/>
      <w:bookmarkEnd w:id="67"/>
    </w:p>
    <w:p w14:paraId="0AF733E8" w14:textId="77777777" w:rsidR="00B95548" w:rsidRDefault="00B95548" w:rsidP="00B95548">
      <w:pPr>
        <w:snapToGrid w:val="0"/>
        <w:spacing w:line="360" w:lineRule="auto"/>
        <w:ind w:left="360"/>
        <w:rPr>
          <w:rFonts w:ascii="宋体"/>
          <w:sz w:val="24"/>
        </w:rPr>
      </w:pPr>
      <w:r>
        <w:rPr>
          <w:rFonts w:hint="eastAsia"/>
          <w:sz w:val="24"/>
        </w:rPr>
        <w:t>本次评审性质：</w:t>
      </w:r>
      <w:r>
        <w:rPr>
          <w:sz w:val="24"/>
        </w:rPr>
        <w:t xml:space="preserve"> </w:t>
      </w:r>
      <w:r>
        <w:rPr>
          <w:rFonts w:hint="eastAsia"/>
          <w:sz w:val="24"/>
        </w:rPr>
        <w:tab/>
        <w:t xml:space="preserve">  </w:t>
      </w:r>
      <w:r>
        <w:rPr>
          <w:rFonts w:ascii="宋体" w:hint="eastAsia"/>
          <w:sz w:val="24"/>
        </w:rPr>
        <w:t>□年度评审</w:t>
      </w:r>
      <w:r>
        <w:rPr>
          <w:rFonts w:ascii="宋体" w:hint="eastAsia"/>
          <w:sz w:val="24"/>
        </w:rPr>
        <w:tab/>
        <w:t xml:space="preserve">     □</w:t>
      </w:r>
      <w:r>
        <w:rPr>
          <w:rFonts w:ascii="宋体"/>
          <w:sz w:val="24"/>
        </w:rPr>
        <w:t xml:space="preserve"> </w:t>
      </w:r>
      <w:r>
        <w:rPr>
          <w:rFonts w:ascii="宋体" w:hint="eastAsia"/>
          <w:sz w:val="24"/>
        </w:rPr>
        <w:t xml:space="preserve">修订文件 </w:t>
      </w:r>
      <w:r>
        <w:rPr>
          <w:rFonts w:ascii="宋体"/>
          <w:sz w:val="24"/>
        </w:rPr>
        <w:t xml:space="preserve"> </w:t>
      </w:r>
      <w:r>
        <w:rPr>
          <w:rFonts w:ascii="宋体" w:hint="eastAsia"/>
          <w:sz w:val="24"/>
        </w:rPr>
        <w:t xml:space="preserve">   </w:t>
      </w:r>
      <w:r>
        <w:rPr>
          <w:rFonts w:ascii="宋体"/>
          <w:sz w:val="24"/>
        </w:rPr>
        <w:t xml:space="preserve"> </w:t>
      </w:r>
      <w:r>
        <w:rPr>
          <w:rFonts w:ascii="宋体" w:hint="eastAsia"/>
          <w:sz w:val="24"/>
        </w:rPr>
        <w:t>□废止文件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88"/>
        <w:gridCol w:w="3150"/>
        <w:gridCol w:w="2132"/>
      </w:tblGrid>
      <w:tr w:rsidR="00B95548" w14:paraId="566131F6" w14:textId="77777777" w:rsidTr="00D5287F">
        <w:trPr>
          <w:cantSplit/>
          <w:trHeight w:val="512"/>
          <w:jc w:val="center"/>
        </w:trPr>
        <w:tc>
          <w:tcPr>
            <w:tcW w:w="4988" w:type="dxa"/>
            <w:vAlign w:val="center"/>
          </w:tcPr>
          <w:p w14:paraId="488F0367" w14:textId="77777777" w:rsidR="00B95548" w:rsidRDefault="00B95548" w:rsidP="00D5287F">
            <w:pPr>
              <w:rPr>
                <w:sz w:val="24"/>
              </w:rPr>
            </w:pPr>
            <w:r>
              <w:rPr>
                <w:rFonts w:hint="eastAsia"/>
                <w:sz w:val="24"/>
              </w:rPr>
              <w:t>文件名称：</w:t>
            </w:r>
          </w:p>
        </w:tc>
        <w:tc>
          <w:tcPr>
            <w:tcW w:w="3150" w:type="dxa"/>
            <w:vAlign w:val="center"/>
          </w:tcPr>
          <w:p w14:paraId="31826222" w14:textId="77777777" w:rsidR="00B95548" w:rsidRDefault="00B95548" w:rsidP="00D5287F">
            <w:pPr>
              <w:rPr>
                <w:sz w:val="24"/>
              </w:rPr>
            </w:pPr>
            <w:r>
              <w:rPr>
                <w:rFonts w:hint="eastAsia"/>
                <w:sz w:val="24"/>
              </w:rPr>
              <w:t>文件编号：</w:t>
            </w:r>
          </w:p>
        </w:tc>
        <w:tc>
          <w:tcPr>
            <w:tcW w:w="2132" w:type="dxa"/>
            <w:vAlign w:val="center"/>
          </w:tcPr>
          <w:p w14:paraId="71FB726A" w14:textId="77777777" w:rsidR="00B95548" w:rsidRDefault="00B95548" w:rsidP="00D5287F">
            <w:pPr>
              <w:rPr>
                <w:sz w:val="24"/>
              </w:rPr>
            </w:pPr>
            <w:r>
              <w:rPr>
                <w:rFonts w:hint="eastAsia"/>
                <w:sz w:val="24"/>
              </w:rPr>
              <w:t>版本：</w:t>
            </w:r>
          </w:p>
        </w:tc>
      </w:tr>
      <w:tr w:rsidR="00B95548" w14:paraId="0F24E68D" w14:textId="77777777" w:rsidTr="00D5287F">
        <w:trPr>
          <w:cantSplit/>
          <w:trHeight w:val="512"/>
          <w:jc w:val="center"/>
        </w:trPr>
        <w:tc>
          <w:tcPr>
            <w:tcW w:w="4988" w:type="dxa"/>
            <w:vAlign w:val="center"/>
          </w:tcPr>
          <w:p w14:paraId="69C6821B" w14:textId="77777777" w:rsidR="00B95548" w:rsidRDefault="00B95548" w:rsidP="00D5287F">
            <w:pPr>
              <w:rPr>
                <w:sz w:val="24"/>
              </w:rPr>
            </w:pPr>
            <w:r>
              <w:rPr>
                <w:rFonts w:hint="eastAsia"/>
                <w:sz w:val="24"/>
              </w:rPr>
              <w:t>文件生效（废止）日期：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c>
          <w:tcPr>
            <w:tcW w:w="5282" w:type="dxa"/>
            <w:gridSpan w:val="2"/>
            <w:vAlign w:val="center"/>
          </w:tcPr>
          <w:p w14:paraId="7F7A3A8B" w14:textId="77777777" w:rsidR="00B95548" w:rsidRDefault="00B95548" w:rsidP="00D5287F">
            <w:pPr>
              <w:rPr>
                <w:sz w:val="24"/>
              </w:rPr>
            </w:pPr>
            <w:r>
              <w:rPr>
                <w:rFonts w:hint="eastAsia"/>
                <w:sz w:val="24"/>
              </w:rPr>
              <w:t>文件评审日期：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r w:rsidR="00B95548" w14:paraId="67585E94" w14:textId="77777777" w:rsidTr="00D5287F">
        <w:trPr>
          <w:cantSplit/>
          <w:trHeight w:val="270"/>
          <w:jc w:val="center"/>
        </w:trPr>
        <w:tc>
          <w:tcPr>
            <w:tcW w:w="10270" w:type="dxa"/>
            <w:gridSpan w:val="3"/>
            <w:tcBorders>
              <w:bottom w:val="single" w:sz="4" w:space="0" w:color="auto"/>
            </w:tcBorders>
          </w:tcPr>
          <w:p w14:paraId="15AD7309" w14:textId="77777777" w:rsidR="00B95548" w:rsidRDefault="00B95548" w:rsidP="00D5287F">
            <w:pPr>
              <w:jc w:val="left"/>
              <w:rPr>
                <w:sz w:val="24"/>
              </w:rPr>
            </w:pPr>
            <w:r>
              <w:rPr>
                <w:rFonts w:hint="eastAsia"/>
                <w:sz w:val="24"/>
              </w:rPr>
              <w:t>评审参加人员签名见《</w:t>
            </w:r>
            <w:r w:rsidRPr="00904AF6">
              <w:rPr>
                <w:rFonts w:hint="eastAsia"/>
                <w:sz w:val="24"/>
              </w:rPr>
              <w:t>文件评审和修订会议签到表</w:t>
            </w:r>
            <w:r>
              <w:rPr>
                <w:rFonts w:hint="eastAsia"/>
                <w:sz w:val="24"/>
              </w:rPr>
              <w:t>》。</w:t>
            </w:r>
          </w:p>
          <w:p w14:paraId="3A22E282" w14:textId="77777777" w:rsidR="00B95548" w:rsidRDefault="00B95548" w:rsidP="00D5287F">
            <w:pPr>
              <w:jc w:val="left"/>
              <w:rPr>
                <w:sz w:val="24"/>
              </w:rPr>
            </w:pPr>
            <w:r>
              <w:rPr>
                <w:rFonts w:hint="eastAsia"/>
                <w:sz w:val="24"/>
              </w:rPr>
              <w:t>（要求</w:t>
            </w:r>
            <w:r>
              <w:rPr>
                <w:rFonts w:ascii="宋体" w:hAnsi="宋体" w:hint="eastAsia"/>
                <w:color w:val="000000"/>
                <w:sz w:val="24"/>
              </w:rPr>
              <w:t>安全环保科</w:t>
            </w:r>
            <w:r w:rsidRPr="00F10B61">
              <w:rPr>
                <w:rFonts w:ascii="宋体" w:hAnsi="宋体"/>
                <w:color w:val="000000"/>
                <w:sz w:val="24"/>
              </w:rPr>
              <w:t>组织</w:t>
            </w:r>
            <w:r w:rsidRPr="00F10B61">
              <w:rPr>
                <w:rFonts w:ascii="宋体" w:hAnsi="宋体" w:hint="eastAsia"/>
                <w:color w:val="000000"/>
                <w:sz w:val="24"/>
              </w:rPr>
              <w:t>各部门</w:t>
            </w:r>
            <w:r w:rsidRPr="00F10B61">
              <w:rPr>
                <w:rFonts w:ascii="宋体" w:hAnsi="宋体"/>
                <w:color w:val="000000"/>
                <w:sz w:val="24"/>
              </w:rPr>
              <w:t>相</w:t>
            </w:r>
            <w:r w:rsidRPr="00F10B61">
              <w:rPr>
                <w:rFonts w:ascii="宋体" w:hAnsi="宋体" w:hint="eastAsia"/>
                <w:color w:val="000000"/>
                <w:sz w:val="24"/>
              </w:rPr>
              <w:t>关的管理人员、技术人员及工人代表等</w:t>
            </w:r>
            <w:r>
              <w:rPr>
                <w:rFonts w:hint="eastAsia"/>
                <w:sz w:val="24"/>
              </w:rPr>
              <w:t>）</w:t>
            </w:r>
          </w:p>
        </w:tc>
      </w:tr>
      <w:tr w:rsidR="00B95548" w14:paraId="5BD0FA34" w14:textId="77777777" w:rsidTr="00D5287F">
        <w:trPr>
          <w:cantSplit/>
          <w:trHeight w:val="7464"/>
          <w:jc w:val="center"/>
        </w:trPr>
        <w:tc>
          <w:tcPr>
            <w:tcW w:w="10270" w:type="dxa"/>
            <w:gridSpan w:val="3"/>
            <w:tcBorders>
              <w:bottom w:val="single" w:sz="4" w:space="0" w:color="auto"/>
            </w:tcBorders>
          </w:tcPr>
          <w:p w14:paraId="44314D4D" w14:textId="77777777" w:rsidR="00B95548" w:rsidRDefault="00B95548" w:rsidP="00D5287F">
            <w:pPr>
              <w:jc w:val="left"/>
              <w:rPr>
                <w:sz w:val="24"/>
              </w:rPr>
            </w:pPr>
            <w:r>
              <w:rPr>
                <w:rFonts w:hint="eastAsia"/>
                <w:sz w:val="24"/>
              </w:rPr>
              <w:t>评审原因（按</w:t>
            </w:r>
            <w:r w:rsidRPr="00BF21DF">
              <w:rPr>
                <w:rFonts w:hint="eastAsia"/>
                <w:sz w:val="24"/>
              </w:rPr>
              <w:t>《</w:t>
            </w:r>
            <w:r w:rsidRPr="00BF21DF">
              <w:rPr>
                <w:rFonts w:hint="eastAsia"/>
              </w:rPr>
              <w:t>管理制度评审和修订制度》</w:t>
            </w:r>
            <w:r>
              <w:rPr>
                <w:rFonts w:hint="eastAsia"/>
                <w:sz w:val="24"/>
              </w:rPr>
              <w:t>中所列原因填写）</w:t>
            </w:r>
          </w:p>
          <w:p w14:paraId="326F4E47" w14:textId="77777777" w:rsidR="00B95548" w:rsidRDefault="00B95548" w:rsidP="00D5287F">
            <w:pPr>
              <w:jc w:val="left"/>
              <w:rPr>
                <w:rFonts w:ascii="宋体" w:hAnsi="宋体" w:cs="Arial"/>
                <w:spacing w:val="15"/>
                <w:sz w:val="18"/>
                <w:szCs w:val="18"/>
              </w:rPr>
            </w:pPr>
          </w:p>
          <w:p w14:paraId="731AC252" w14:textId="77777777" w:rsidR="00B95548" w:rsidRDefault="00B95548" w:rsidP="00D5287F">
            <w:pPr>
              <w:jc w:val="left"/>
              <w:rPr>
                <w:rFonts w:ascii="宋体" w:hAnsi="宋体" w:cs="Arial"/>
                <w:spacing w:val="15"/>
                <w:sz w:val="18"/>
                <w:szCs w:val="18"/>
              </w:rPr>
            </w:pPr>
          </w:p>
          <w:p w14:paraId="649DBD65" w14:textId="77777777" w:rsidR="00B95548" w:rsidRDefault="00B95548" w:rsidP="00D5287F">
            <w:pPr>
              <w:jc w:val="left"/>
              <w:rPr>
                <w:rFonts w:ascii="宋体" w:hAnsi="宋体" w:cs="Arial"/>
                <w:spacing w:val="15"/>
                <w:sz w:val="18"/>
                <w:szCs w:val="18"/>
              </w:rPr>
            </w:pPr>
          </w:p>
          <w:p w14:paraId="1277C467" w14:textId="77777777" w:rsidR="00B95548" w:rsidRDefault="00B95548" w:rsidP="00D5287F">
            <w:pPr>
              <w:jc w:val="left"/>
              <w:rPr>
                <w:sz w:val="24"/>
              </w:rPr>
            </w:pPr>
          </w:p>
          <w:p w14:paraId="17B66ECC" w14:textId="77777777" w:rsidR="00B95548" w:rsidRPr="002D5B8D" w:rsidRDefault="00B95548" w:rsidP="00D5287F">
            <w:pPr>
              <w:spacing w:line="360" w:lineRule="auto"/>
              <w:jc w:val="left"/>
              <w:rPr>
                <w:sz w:val="24"/>
              </w:rPr>
            </w:pPr>
            <w:r>
              <w:rPr>
                <w:rFonts w:hint="eastAsia"/>
                <w:sz w:val="24"/>
              </w:rPr>
              <w:t>评审文件的主要内容：</w:t>
            </w:r>
          </w:p>
          <w:p w14:paraId="4CC5579C" w14:textId="77777777" w:rsidR="00B95548" w:rsidRPr="00F373FE" w:rsidRDefault="00B95548" w:rsidP="00D5287F">
            <w:pPr>
              <w:numPr>
                <w:ilvl w:val="0"/>
                <w:numId w:val="5"/>
              </w:numPr>
              <w:tabs>
                <w:tab w:val="clear" w:pos="1455"/>
                <w:tab w:val="num" w:pos="420"/>
                <w:tab w:val="num" w:pos="1155"/>
              </w:tabs>
              <w:spacing w:line="360" w:lineRule="auto"/>
              <w:ind w:left="1457" w:hanging="1385"/>
              <w:rPr>
                <w:rFonts w:ascii="宋体" w:hAnsi="宋体" w:cs="Arial"/>
                <w:spacing w:val="15"/>
                <w:sz w:val="24"/>
              </w:rPr>
            </w:pPr>
            <w:r w:rsidRPr="00F373FE">
              <w:rPr>
                <w:rFonts w:ascii="宋体" w:hAnsi="宋体" w:cs="Arial"/>
                <w:spacing w:val="15"/>
                <w:sz w:val="24"/>
              </w:rPr>
              <w:t>与法律、法规符合性</w:t>
            </w:r>
            <w:r w:rsidRPr="00F373FE">
              <w:rPr>
                <w:rFonts w:ascii="宋体" w:hAnsi="宋体" w:cs="Arial" w:hint="eastAsia"/>
                <w:spacing w:val="15"/>
                <w:sz w:val="24"/>
              </w:rPr>
              <w:t>分析：</w:t>
            </w:r>
            <w:r w:rsidRPr="00F373FE">
              <w:rPr>
                <w:rFonts w:ascii="宋体" w:hAnsi="宋体" w:cs="Arial" w:hint="eastAsia"/>
                <w:spacing w:val="15"/>
                <w:sz w:val="24"/>
                <w:u w:val="single"/>
              </w:rPr>
              <w:t xml:space="preserve">                                                     </w:t>
            </w:r>
          </w:p>
          <w:p w14:paraId="49BECACC" w14:textId="77777777" w:rsidR="00B95548" w:rsidRPr="00F373FE" w:rsidRDefault="00B95548" w:rsidP="00D5287F">
            <w:pPr>
              <w:tabs>
                <w:tab w:val="num" w:pos="1455"/>
              </w:tabs>
              <w:spacing w:line="360" w:lineRule="auto"/>
              <w:ind w:left="72"/>
              <w:rPr>
                <w:rFonts w:ascii="宋体" w:hAnsi="宋体" w:cs="Arial"/>
                <w:spacing w:val="15"/>
                <w:sz w:val="24"/>
                <w:u w:val="single"/>
              </w:rPr>
            </w:pPr>
            <w:r w:rsidRPr="00F373FE">
              <w:rPr>
                <w:rFonts w:ascii="宋体" w:hAnsi="宋体" w:cs="Arial" w:hint="eastAsia"/>
                <w:spacing w:val="15"/>
                <w:sz w:val="24"/>
                <w:u w:val="single"/>
              </w:rPr>
              <w:t xml:space="preserve">                                                                             </w:t>
            </w:r>
          </w:p>
          <w:p w14:paraId="3776C6C2" w14:textId="77777777" w:rsidR="00B95548" w:rsidRPr="00F373FE" w:rsidRDefault="00B95548" w:rsidP="00D5287F">
            <w:pPr>
              <w:numPr>
                <w:ilvl w:val="0"/>
                <w:numId w:val="5"/>
              </w:numPr>
              <w:tabs>
                <w:tab w:val="clear" w:pos="1455"/>
                <w:tab w:val="num" w:pos="420"/>
                <w:tab w:val="num" w:pos="1155"/>
              </w:tabs>
              <w:spacing w:line="360" w:lineRule="auto"/>
              <w:ind w:left="1457" w:hanging="1385"/>
              <w:rPr>
                <w:rFonts w:ascii="宋体" w:hAnsi="宋体" w:cs="Arial"/>
                <w:spacing w:val="15"/>
                <w:sz w:val="24"/>
              </w:rPr>
            </w:pPr>
            <w:r w:rsidRPr="00F373FE">
              <w:rPr>
                <w:rFonts w:ascii="宋体" w:hAnsi="宋体" w:cs="Arial"/>
                <w:spacing w:val="15"/>
                <w:sz w:val="24"/>
              </w:rPr>
              <w:t>与企业发展总体水平的相适应性</w:t>
            </w:r>
            <w:r w:rsidRPr="00F373FE">
              <w:rPr>
                <w:rFonts w:ascii="宋体" w:hAnsi="宋体" w:cs="Arial" w:hint="eastAsia"/>
                <w:spacing w:val="15"/>
                <w:sz w:val="24"/>
              </w:rPr>
              <w:t>分析：</w:t>
            </w:r>
            <w:r w:rsidRPr="00F373FE">
              <w:rPr>
                <w:rFonts w:ascii="宋体" w:hAnsi="宋体" w:cs="Arial" w:hint="eastAsia"/>
                <w:spacing w:val="15"/>
                <w:sz w:val="24"/>
                <w:u w:val="single"/>
              </w:rPr>
              <w:t xml:space="preserve">                                            </w:t>
            </w:r>
          </w:p>
          <w:p w14:paraId="62B3C15D" w14:textId="77777777" w:rsidR="00B95548" w:rsidRPr="00F373FE" w:rsidRDefault="00B95548" w:rsidP="00D5287F">
            <w:pPr>
              <w:tabs>
                <w:tab w:val="num" w:pos="1455"/>
              </w:tabs>
              <w:spacing w:line="360" w:lineRule="auto"/>
              <w:rPr>
                <w:rFonts w:ascii="宋体" w:hAnsi="宋体" w:cs="Arial"/>
                <w:spacing w:val="15"/>
                <w:sz w:val="24"/>
                <w:u w:val="single"/>
              </w:rPr>
            </w:pPr>
            <w:r w:rsidRPr="00F373FE">
              <w:rPr>
                <w:rFonts w:ascii="宋体" w:hAnsi="宋体" w:cs="Arial" w:hint="eastAsia"/>
                <w:spacing w:val="15"/>
                <w:sz w:val="24"/>
                <w:u w:val="single"/>
              </w:rPr>
              <w:t xml:space="preserve">                                                                              </w:t>
            </w:r>
          </w:p>
          <w:p w14:paraId="250DF22A" w14:textId="77777777" w:rsidR="00B95548" w:rsidRPr="00F373FE" w:rsidRDefault="00B95548" w:rsidP="00D5287F">
            <w:pPr>
              <w:numPr>
                <w:ilvl w:val="0"/>
                <w:numId w:val="5"/>
              </w:numPr>
              <w:tabs>
                <w:tab w:val="clear" w:pos="1455"/>
                <w:tab w:val="num" w:pos="420"/>
                <w:tab w:val="num" w:pos="1155"/>
              </w:tabs>
              <w:spacing w:line="360" w:lineRule="auto"/>
              <w:ind w:left="1457" w:hanging="1385"/>
              <w:rPr>
                <w:rFonts w:ascii="宋体" w:hAnsi="宋体" w:cs="Arial"/>
                <w:spacing w:val="15"/>
                <w:sz w:val="24"/>
              </w:rPr>
            </w:pPr>
            <w:r w:rsidRPr="00F373FE">
              <w:rPr>
                <w:rFonts w:ascii="宋体" w:hAnsi="宋体" w:cs="Arial"/>
                <w:spacing w:val="15"/>
                <w:sz w:val="24"/>
              </w:rPr>
              <w:t>与工艺流程和装置变化的相适应性</w:t>
            </w:r>
            <w:r w:rsidRPr="00F373FE">
              <w:rPr>
                <w:rFonts w:ascii="宋体" w:hAnsi="宋体" w:cs="Arial" w:hint="eastAsia"/>
                <w:spacing w:val="15"/>
                <w:sz w:val="24"/>
              </w:rPr>
              <w:t>分析：</w:t>
            </w:r>
            <w:r w:rsidRPr="00F373FE">
              <w:rPr>
                <w:rFonts w:ascii="宋体" w:hAnsi="宋体" w:cs="Arial" w:hint="eastAsia"/>
                <w:spacing w:val="15"/>
                <w:sz w:val="24"/>
                <w:u w:val="single"/>
              </w:rPr>
              <w:t xml:space="preserve">                                           </w:t>
            </w:r>
          </w:p>
          <w:p w14:paraId="231005E2" w14:textId="77777777" w:rsidR="00B95548" w:rsidRPr="00F373FE" w:rsidRDefault="00B95548" w:rsidP="00D5287F">
            <w:pPr>
              <w:tabs>
                <w:tab w:val="num" w:pos="1455"/>
              </w:tabs>
              <w:spacing w:line="360" w:lineRule="auto"/>
              <w:rPr>
                <w:rFonts w:ascii="宋体" w:hAnsi="宋体" w:cs="Arial"/>
                <w:spacing w:val="15"/>
                <w:sz w:val="24"/>
                <w:u w:val="single"/>
              </w:rPr>
            </w:pPr>
            <w:r w:rsidRPr="00F373FE">
              <w:rPr>
                <w:rFonts w:ascii="宋体" w:hAnsi="宋体" w:cs="Arial" w:hint="eastAsia"/>
                <w:spacing w:val="15"/>
                <w:sz w:val="24"/>
                <w:u w:val="single"/>
              </w:rPr>
              <w:t xml:space="preserve">                                                                             </w:t>
            </w:r>
          </w:p>
          <w:p w14:paraId="38BE73A9" w14:textId="77777777" w:rsidR="00B95548" w:rsidRPr="00F373FE" w:rsidRDefault="00B95548" w:rsidP="00D5287F">
            <w:pPr>
              <w:numPr>
                <w:ilvl w:val="0"/>
                <w:numId w:val="5"/>
              </w:numPr>
              <w:tabs>
                <w:tab w:val="clear" w:pos="1455"/>
                <w:tab w:val="num" w:pos="420"/>
                <w:tab w:val="num" w:pos="1155"/>
              </w:tabs>
              <w:spacing w:line="360" w:lineRule="auto"/>
              <w:ind w:left="1457" w:hanging="1385"/>
              <w:rPr>
                <w:rFonts w:ascii="宋体" w:hAnsi="宋体" w:cs="Arial"/>
                <w:spacing w:val="15"/>
                <w:sz w:val="24"/>
              </w:rPr>
            </w:pPr>
            <w:r w:rsidRPr="00F373FE">
              <w:rPr>
                <w:rFonts w:ascii="宋体" w:hAnsi="宋体" w:cs="Arial"/>
                <w:spacing w:val="15"/>
                <w:sz w:val="24"/>
              </w:rPr>
              <w:t>安全管理制度之间的相容性和匹配性</w:t>
            </w:r>
            <w:r w:rsidRPr="00F373FE">
              <w:rPr>
                <w:rFonts w:ascii="宋体" w:hAnsi="宋体" w:cs="Arial" w:hint="eastAsia"/>
                <w:spacing w:val="15"/>
                <w:sz w:val="24"/>
              </w:rPr>
              <w:t>分析：</w:t>
            </w:r>
            <w:r w:rsidRPr="00F373FE">
              <w:rPr>
                <w:rFonts w:ascii="宋体" w:hAnsi="宋体" w:cs="Arial" w:hint="eastAsia"/>
                <w:spacing w:val="15"/>
                <w:sz w:val="24"/>
                <w:u w:val="single"/>
              </w:rPr>
              <w:t xml:space="preserve">                                         </w:t>
            </w:r>
          </w:p>
          <w:p w14:paraId="7D67FBF3" w14:textId="77777777" w:rsidR="00B95548" w:rsidRPr="0010577C" w:rsidRDefault="00B95548" w:rsidP="00D5287F">
            <w:pPr>
              <w:tabs>
                <w:tab w:val="num" w:pos="1455"/>
              </w:tabs>
              <w:spacing w:line="360" w:lineRule="auto"/>
              <w:rPr>
                <w:rFonts w:ascii="宋体" w:hAnsi="宋体" w:cs="Arial"/>
                <w:spacing w:val="15"/>
                <w:sz w:val="18"/>
                <w:szCs w:val="18"/>
                <w:u w:val="single"/>
              </w:rPr>
            </w:pPr>
            <w:r w:rsidRPr="00F373FE">
              <w:rPr>
                <w:rFonts w:ascii="宋体" w:hAnsi="宋体" w:cs="Arial" w:hint="eastAsia"/>
                <w:spacing w:val="15"/>
                <w:sz w:val="24"/>
                <w:u w:val="single"/>
              </w:rPr>
              <w:t xml:space="preserve">                                        </w:t>
            </w:r>
            <w:r>
              <w:rPr>
                <w:rFonts w:ascii="宋体" w:hAnsi="宋体" w:cs="Arial" w:hint="eastAsia"/>
                <w:spacing w:val="15"/>
                <w:sz w:val="18"/>
                <w:szCs w:val="18"/>
                <w:u w:val="single"/>
              </w:rPr>
              <w:t xml:space="preserve">                                      </w:t>
            </w:r>
          </w:p>
          <w:p w14:paraId="19398627" w14:textId="77777777" w:rsidR="00B95548" w:rsidRPr="00BF21DF" w:rsidRDefault="00B95548" w:rsidP="00D5287F">
            <w:pPr>
              <w:spacing w:line="360" w:lineRule="auto"/>
              <w:jc w:val="left"/>
              <w:rPr>
                <w:sz w:val="24"/>
              </w:rPr>
            </w:pPr>
            <w:r>
              <w:rPr>
                <w:rFonts w:hint="eastAsia"/>
                <w:sz w:val="24"/>
              </w:rPr>
              <w:t>评审文件建议更改内容简述：</w:t>
            </w:r>
          </w:p>
          <w:p w14:paraId="4EDC36CC" w14:textId="77777777" w:rsidR="00B95548" w:rsidRDefault="00B95548" w:rsidP="00D5287F">
            <w:pPr>
              <w:jc w:val="left"/>
              <w:rPr>
                <w:sz w:val="24"/>
              </w:rPr>
            </w:pPr>
          </w:p>
          <w:p w14:paraId="712F0586" w14:textId="77777777" w:rsidR="00B95548" w:rsidRDefault="00B95548" w:rsidP="00D5287F">
            <w:pPr>
              <w:jc w:val="left"/>
              <w:rPr>
                <w:sz w:val="24"/>
              </w:rPr>
            </w:pPr>
          </w:p>
          <w:p w14:paraId="33F3E895" w14:textId="77777777" w:rsidR="00B95548" w:rsidRDefault="00B95548" w:rsidP="00D5287F">
            <w:pPr>
              <w:jc w:val="left"/>
              <w:rPr>
                <w:sz w:val="24"/>
              </w:rPr>
            </w:pPr>
          </w:p>
          <w:p w14:paraId="2F2E5C32" w14:textId="77777777" w:rsidR="00B95548" w:rsidRDefault="00B95548" w:rsidP="00D5287F">
            <w:pPr>
              <w:jc w:val="right"/>
              <w:rPr>
                <w:sz w:val="24"/>
              </w:rPr>
            </w:pPr>
            <w:r>
              <w:rPr>
                <w:rFonts w:hint="eastAsia"/>
                <w:sz w:val="24"/>
              </w:rPr>
              <w:t xml:space="preserve">   </w:t>
            </w:r>
          </w:p>
          <w:p w14:paraId="2093A942" w14:textId="77777777" w:rsidR="00B95548" w:rsidRDefault="00B95548" w:rsidP="00D5287F">
            <w:pPr>
              <w:jc w:val="center"/>
              <w:rPr>
                <w:sz w:val="24"/>
              </w:rPr>
            </w:pPr>
            <w:r>
              <w:rPr>
                <w:rFonts w:hint="eastAsia"/>
                <w:sz w:val="24"/>
              </w:rPr>
              <w:t xml:space="preserve">                                </w:t>
            </w:r>
            <w:r>
              <w:rPr>
                <w:rFonts w:hint="eastAsia"/>
                <w:sz w:val="24"/>
              </w:rPr>
              <w:t>文件评审记录人：</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r w:rsidR="00B95548" w14:paraId="545D6F17" w14:textId="77777777" w:rsidTr="00D5287F">
        <w:trPr>
          <w:cantSplit/>
          <w:trHeight w:val="928"/>
          <w:jc w:val="center"/>
        </w:trPr>
        <w:tc>
          <w:tcPr>
            <w:tcW w:w="10270" w:type="dxa"/>
            <w:gridSpan w:val="3"/>
          </w:tcPr>
          <w:p w14:paraId="7B1B83B0" w14:textId="77777777" w:rsidR="00B95548" w:rsidRDefault="00B95548" w:rsidP="00D5287F">
            <w:pPr>
              <w:rPr>
                <w:sz w:val="24"/>
              </w:rPr>
            </w:pPr>
            <w:r>
              <w:rPr>
                <w:rFonts w:hint="eastAsia"/>
                <w:sz w:val="24"/>
              </w:rPr>
              <w:t>安全科审核意见：</w:t>
            </w:r>
          </w:p>
          <w:p w14:paraId="6997FF3B" w14:textId="77777777" w:rsidR="00B95548" w:rsidRDefault="00B95548" w:rsidP="00D5287F">
            <w:pPr>
              <w:rPr>
                <w:sz w:val="24"/>
              </w:rPr>
            </w:pPr>
          </w:p>
          <w:p w14:paraId="072763DD" w14:textId="77777777" w:rsidR="00B95548" w:rsidRDefault="00B95548" w:rsidP="00D5287F">
            <w:pPr>
              <w:rPr>
                <w:sz w:val="24"/>
              </w:rPr>
            </w:pPr>
          </w:p>
          <w:p w14:paraId="0D2EB835" w14:textId="77777777" w:rsidR="00B95548" w:rsidRDefault="00B95548" w:rsidP="00D5287F">
            <w:pPr>
              <w:rPr>
                <w:sz w:val="24"/>
              </w:rPr>
            </w:pPr>
            <w:r>
              <w:rPr>
                <w:rFonts w:hint="eastAsia"/>
                <w:sz w:val="24"/>
              </w:rPr>
              <w:t xml:space="preserve">                                      </w:t>
            </w:r>
            <w:r>
              <w:rPr>
                <w:rFonts w:hint="eastAsia"/>
                <w:sz w:val="24"/>
              </w:rPr>
              <w:t>签字：</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r w:rsidR="00B95548" w14:paraId="68E83127" w14:textId="77777777" w:rsidTr="00D5287F">
        <w:trPr>
          <w:cantSplit/>
          <w:trHeight w:val="588"/>
          <w:jc w:val="center"/>
        </w:trPr>
        <w:tc>
          <w:tcPr>
            <w:tcW w:w="10270" w:type="dxa"/>
            <w:gridSpan w:val="3"/>
          </w:tcPr>
          <w:p w14:paraId="1F7BBB25" w14:textId="77777777" w:rsidR="00B95548" w:rsidRDefault="00B95548" w:rsidP="00D5287F">
            <w:pPr>
              <w:rPr>
                <w:sz w:val="24"/>
              </w:rPr>
            </w:pPr>
            <w:r>
              <w:rPr>
                <w:rFonts w:hint="eastAsia"/>
                <w:sz w:val="24"/>
              </w:rPr>
              <w:t>安全副总审批意见：</w:t>
            </w:r>
          </w:p>
          <w:p w14:paraId="68C74298" w14:textId="77777777" w:rsidR="00B95548" w:rsidRDefault="00B95548" w:rsidP="00D5287F">
            <w:pPr>
              <w:rPr>
                <w:sz w:val="24"/>
              </w:rPr>
            </w:pPr>
          </w:p>
          <w:p w14:paraId="3F52BE59" w14:textId="77777777" w:rsidR="00B95548" w:rsidRDefault="00B95548" w:rsidP="00D5287F">
            <w:pPr>
              <w:rPr>
                <w:sz w:val="24"/>
              </w:rPr>
            </w:pPr>
          </w:p>
          <w:p w14:paraId="645D4335" w14:textId="77777777" w:rsidR="00B95548" w:rsidRDefault="00B95548" w:rsidP="00D5287F">
            <w:pPr>
              <w:rPr>
                <w:sz w:val="24"/>
              </w:rPr>
            </w:pPr>
            <w:r>
              <w:rPr>
                <w:rFonts w:hint="eastAsia"/>
                <w:sz w:val="24"/>
              </w:rPr>
              <w:t xml:space="preserve">                                      </w:t>
            </w:r>
            <w:r>
              <w:rPr>
                <w:rFonts w:hint="eastAsia"/>
                <w:sz w:val="24"/>
              </w:rPr>
              <w:t>签字：</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r w:rsidR="00B95548" w14:paraId="6ED8E575" w14:textId="77777777" w:rsidTr="00D5287F">
        <w:trPr>
          <w:cantSplit/>
          <w:trHeight w:val="954"/>
          <w:jc w:val="center"/>
        </w:trPr>
        <w:tc>
          <w:tcPr>
            <w:tcW w:w="10270" w:type="dxa"/>
            <w:gridSpan w:val="3"/>
          </w:tcPr>
          <w:p w14:paraId="2EB28A66" w14:textId="77777777" w:rsidR="00B95548" w:rsidRDefault="00B95548" w:rsidP="00D5287F">
            <w:pPr>
              <w:rPr>
                <w:sz w:val="24"/>
              </w:rPr>
            </w:pPr>
            <w:r>
              <w:rPr>
                <w:rFonts w:hint="eastAsia"/>
                <w:sz w:val="24"/>
              </w:rPr>
              <w:t>总经理意见：</w:t>
            </w:r>
          </w:p>
          <w:p w14:paraId="12742DBE" w14:textId="77777777" w:rsidR="00B95548" w:rsidRDefault="00B95548" w:rsidP="00D5287F">
            <w:pPr>
              <w:rPr>
                <w:sz w:val="24"/>
              </w:rPr>
            </w:pPr>
          </w:p>
          <w:p w14:paraId="0E0B9ED4" w14:textId="77777777" w:rsidR="00B95548" w:rsidRDefault="00B95548" w:rsidP="00D5287F">
            <w:pPr>
              <w:rPr>
                <w:sz w:val="24"/>
              </w:rPr>
            </w:pPr>
            <w:r>
              <w:rPr>
                <w:rFonts w:hint="eastAsia"/>
                <w:sz w:val="24"/>
              </w:rPr>
              <w:t xml:space="preserve">                                      </w:t>
            </w:r>
            <w:r>
              <w:rPr>
                <w:rFonts w:hint="eastAsia"/>
                <w:sz w:val="24"/>
              </w:rPr>
              <w:t>签字：</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bl>
    <w:p w14:paraId="11E7AD6C" w14:textId="77777777" w:rsidR="00B95548" w:rsidRDefault="00B95548" w:rsidP="00B95548">
      <w:pPr>
        <w:jc w:val="center"/>
      </w:pPr>
    </w:p>
    <w:p w14:paraId="7FF4BBB5" w14:textId="77777777" w:rsidR="00B95548" w:rsidRDefault="00B95548" w:rsidP="009D7577">
      <w:pPr>
        <w:spacing w:afterLines="50" w:after="120"/>
        <w:jc w:val="center"/>
        <w:rPr>
          <w:b/>
          <w:sz w:val="36"/>
          <w:szCs w:val="36"/>
        </w:rPr>
        <w:sectPr w:rsidR="00B95548" w:rsidSect="00980BBE">
          <w:pgSz w:w="11906" w:h="16838"/>
          <w:pgMar w:top="1418" w:right="1134" w:bottom="1134" w:left="1134" w:header="851" w:footer="737" w:gutter="284"/>
          <w:paperSrc w:first="7" w:other="7"/>
          <w:cols w:space="425"/>
          <w:docGrid w:linePitch="312"/>
        </w:sectPr>
      </w:pPr>
    </w:p>
    <w:p w14:paraId="6AD206C9" w14:textId="77777777" w:rsidR="00B95548" w:rsidRPr="00BA4232" w:rsidRDefault="00980BBE" w:rsidP="00BA4232">
      <w:pPr>
        <w:pStyle w:val="12"/>
        <w:spacing w:before="0" w:after="0" w:line="460" w:lineRule="exact"/>
        <w:ind w:left="2" w:firstLineChars="466" w:firstLine="1310"/>
        <w:outlineLvl w:val="0"/>
        <w:rPr>
          <w:bCs w:val="0"/>
        </w:rPr>
      </w:pPr>
      <w:bookmarkStart w:id="68" w:name="_Toc334616177"/>
      <w:bookmarkStart w:id="69" w:name="_Toc391046337"/>
      <w:r w:rsidRPr="00BA4232">
        <w:rPr>
          <w:rFonts w:hint="eastAsia"/>
          <w:bCs w:val="0"/>
        </w:rPr>
        <w:lastRenderedPageBreak/>
        <w:t>表</w:t>
      </w:r>
      <w:r w:rsidR="00D5287F" w:rsidRPr="00BA4232">
        <w:rPr>
          <w:rFonts w:hint="eastAsia"/>
          <w:bCs w:val="0"/>
        </w:rPr>
        <w:t>4</w:t>
      </w:r>
      <w:r w:rsidRPr="00BA4232">
        <w:rPr>
          <w:rFonts w:hint="eastAsia"/>
          <w:bCs w:val="0"/>
        </w:rPr>
        <w:t>.</w:t>
      </w:r>
      <w:r w:rsidR="00D5287F" w:rsidRPr="00BA4232">
        <w:rPr>
          <w:rFonts w:hint="eastAsia"/>
          <w:bCs w:val="0"/>
        </w:rPr>
        <w:t>4</w:t>
      </w:r>
      <w:r w:rsidRPr="00BA4232">
        <w:rPr>
          <w:rFonts w:hint="eastAsia"/>
          <w:bCs w:val="0"/>
        </w:rPr>
        <w:t xml:space="preserve"> </w:t>
      </w:r>
      <w:r w:rsidR="00B95548" w:rsidRPr="00BA4232">
        <w:rPr>
          <w:rFonts w:hint="eastAsia"/>
          <w:bCs w:val="0"/>
        </w:rPr>
        <w:t>文件评审和修订会议签到表</w:t>
      </w:r>
      <w:bookmarkEnd w:id="68"/>
      <w:bookmarkEnd w:id="69"/>
    </w:p>
    <w:p w14:paraId="165B4CED" w14:textId="77777777" w:rsidR="00B95548" w:rsidRPr="001861AC" w:rsidRDefault="00B95548" w:rsidP="009D7577">
      <w:pPr>
        <w:spacing w:afterLines="50" w:after="156"/>
        <w:ind w:firstLineChars="150" w:firstLine="360"/>
        <w:rPr>
          <w:sz w:val="24"/>
        </w:rPr>
      </w:pPr>
      <w:r w:rsidRPr="001861AC">
        <w:rPr>
          <w:rFonts w:hint="eastAsia"/>
          <w:sz w:val="24"/>
        </w:rPr>
        <w:t>年</w:t>
      </w:r>
      <w:r w:rsidRPr="001861AC">
        <w:rPr>
          <w:rFonts w:hint="eastAsia"/>
          <w:sz w:val="24"/>
        </w:rPr>
        <w:t xml:space="preserve">    </w:t>
      </w:r>
      <w:r w:rsidRPr="001861AC">
        <w:rPr>
          <w:rFonts w:hint="eastAsia"/>
          <w:sz w:val="24"/>
        </w:rPr>
        <w:t>月</w:t>
      </w:r>
      <w:r w:rsidRPr="001861AC">
        <w:rPr>
          <w:rFonts w:hint="eastAsia"/>
          <w:sz w:val="24"/>
        </w:rPr>
        <w:t xml:space="preserve">      </w:t>
      </w:r>
      <w:r w:rsidRPr="001861AC">
        <w:rPr>
          <w:rFonts w:hint="eastAsia"/>
          <w:sz w:val="24"/>
        </w:rPr>
        <w:t>日</w:t>
      </w:r>
      <w:r w:rsidRPr="001861AC">
        <w:rPr>
          <w:rFonts w:hint="eastAsia"/>
          <w:sz w:val="24"/>
        </w:rPr>
        <w:t xml:space="preserve">          </w:t>
      </w:r>
      <w:r w:rsidRPr="001861AC">
        <w:rPr>
          <w:rFonts w:hint="eastAsia"/>
          <w:sz w:val="24"/>
        </w:rPr>
        <w:t>编号：</w:t>
      </w:r>
    </w:p>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1667"/>
        <w:gridCol w:w="2737"/>
        <w:gridCol w:w="2523"/>
        <w:gridCol w:w="2497"/>
      </w:tblGrid>
      <w:tr w:rsidR="00B95548" w14:paraId="702C2519" w14:textId="77777777" w:rsidTr="00F85A0E">
        <w:trPr>
          <w:trHeight w:val="567"/>
          <w:jc w:val="center"/>
        </w:trPr>
        <w:tc>
          <w:tcPr>
            <w:tcW w:w="596" w:type="pct"/>
            <w:shd w:val="clear" w:color="auto" w:fill="auto"/>
            <w:vAlign w:val="center"/>
          </w:tcPr>
          <w:p w14:paraId="47A2D5F9" w14:textId="77777777" w:rsidR="00B95548" w:rsidRPr="00436987" w:rsidRDefault="00B95548" w:rsidP="00D5287F">
            <w:pPr>
              <w:jc w:val="center"/>
              <w:rPr>
                <w:sz w:val="24"/>
              </w:rPr>
            </w:pPr>
            <w:r w:rsidRPr="00436987">
              <w:rPr>
                <w:rFonts w:hint="eastAsia"/>
                <w:sz w:val="24"/>
              </w:rPr>
              <w:t>序</w:t>
            </w:r>
            <w:r w:rsidR="00E974B7">
              <w:rPr>
                <w:rFonts w:hint="eastAsia"/>
                <w:sz w:val="24"/>
              </w:rPr>
              <w:t xml:space="preserve">  </w:t>
            </w:r>
            <w:r w:rsidRPr="00436987">
              <w:rPr>
                <w:rFonts w:hint="eastAsia"/>
                <w:sz w:val="24"/>
              </w:rPr>
              <w:t>号</w:t>
            </w:r>
          </w:p>
        </w:tc>
        <w:tc>
          <w:tcPr>
            <w:tcW w:w="779" w:type="pct"/>
            <w:shd w:val="clear" w:color="auto" w:fill="auto"/>
            <w:vAlign w:val="center"/>
          </w:tcPr>
          <w:p w14:paraId="4CF77BEF" w14:textId="77777777" w:rsidR="00B95548" w:rsidRPr="00436987" w:rsidRDefault="00B95548" w:rsidP="00D5287F">
            <w:pPr>
              <w:jc w:val="center"/>
              <w:rPr>
                <w:sz w:val="24"/>
              </w:rPr>
            </w:pPr>
            <w:r w:rsidRPr="00436987">
              <w:rPr>
                <w:rFonts w:hint="eastAsia"/>
                <w:sz w:val="24"/>
              </w:rPr>
              <w:t>姓</w:t>
            </w:r>
            <w:r w:rsidR="00E974B7">
              <w:rPr>
                <w:rFonts w:hint="eastAsia"/>
                <w:sz w:val="24"/>
              </w:rPr>
              <w:t xml:space="preserve">  </w:t>
            </w:r>
            <w:r w:rsidRPr="00436987">
              <w:rPr>
                <w:rFonts w:hint="eastAsia"/>
                <w:sz w:val="24"/>
              </w:rPr>
              <w:t>名</w:t>
            </w:r>
          </w:p>
        </w:tc>
        <w:tc>
          <w:tcPr>
            <w:tcW w:w="1279" w:type="pct"/>
            <w:shd w:val="clear" w:color="auto" w:fill="auto"/>
            <w:vAlign w:val="center"/>
          </w:tcPr>
          <w:p w14:paraId="4D5A6ECB" w14:textId="77777777" w:rsidR="00B95548" w:rsidRPr="00436987" w:rsidRDefault="00B95548" w:rsidP="00D5287F">
            <w:pPr>
              <w:jc w:val="center"/>
              <w:rPr>
                <w:sz w:val="24"/>
              </w:rPr>
            </w:pPr>
            <w:r w:rsidRPr="00436987">
              <w:rPr>
                <w:rFonts w:hint="eastAsia"/>
                <w:sz w:val="24"/>
              </w:rPr>
              <w:t>部</w:t>
            </w:r>
            <w:r w:rsidR="00E974B7">
              <w:rPr>
                <w:rFonts w:hint="eastAsia"/>
                <w:sz w:val="24"/>
              </w:rPr>
              <w:t xml:space="preserve">  </w:t>
            </w:r>
            <w:r w:rsidRPr="00436987">
              <w:rPr>
                <w:rFonts w:hint="eastAsia"/>
                <w:sz w:val="24"/>
              </w:rPr>
              <w:t>门</w:t>
            </w:r>
          </w:p>
        </w:tc>
        <w:tc>
          <w:tcPr>
            <w:tcW w:w="1179" w:type="pct"/>
            <w:shd w:val="clear" w:color="auto" w:fill="auto"/>
            <w:vAlign w:val="center"/>
          </w:tcPr>
          <w:p w14:paraId="21593BF6" w14:textId="77777777" w:rsidR="00B95548" w:rsidRPr="00436987" w:rsidRDefault="00B95548" w:rsidP="00D5287F">
            <w:pPr>
              <w:jc w:val="center"/>
              <w:rPr>
                <w:sz w:val="24"/>
              </w:rPr>
            </w:pPr>
            <w:r w:rsidRPr="00436987">
              <w:rPr>
                <w:rFonts w:hint="eastAsia"/>
                <w:sz w:val="24"/>
              </w:rPr>
              <w:t>职</w:t>
            </w:r>
            <w:r w:rsidR="00E974B7">
              <w:rPr>
                <w:rFonts w:hint="eastAsia"/>
                <w:sz w:val="24"/>
              </w:rPr>
              <w:t xml:space="preserve">  </w:t>
            </w:r>
            <w:r w:rsidRPr="00436987">
              <w:rPr>
                <w:rFonts w:hint="eastAsia"/>
                <w:sz w:val="24"/>
              </w:rPr>
              <w:t>务</w:t>
            </w:r>
          </w:p>
        </w:tc>
        <w:tc>
          <w:tcPr>
            <w:tcW w:w="1167" w:type="pct"/>
            <w:shd w:val="clear" w:color="auto" w:fill="auto"/>
            <w:vAlign w:val="center"/>
          </w:tcPr>
          <w:p w14:paraId="775E1A84" w14:textId="77777777" w:rsidR="00B95548" w:rsidRPr="00436987" w:rsidRDefault="00B95548" w:rsidP="00D5287F">
            <w:pPr>
              <w:jc w:val="center"/>
              <w:rPr>
                <w:sz w:val="24"/>
              </w:rPr>
            </w:pPr>
            <w:r w:rsidRPr="00436987">
              <w:rPr>
                <w:rFonts w:hint="eastAsia"/>
                <w:sz w:val="24"/>
              </w:rPr>
              <w:t>备</w:t>
            </w:r>
            <w:r w:rsidR="00E974B7">
              <w:rPr>
                <w:rFonts w:hint="eastAsia"/>
                <w:sz w:val="24"/>
              </w:rPr>
              <w:t xml:space="preserve">  </w:t>
            </w:r>
            <w:r w:rsidRPr="00436987">
              <w:rPr>
                <w:rFonts w:hint="eastAsia"/>
                <w:sz w:val="24"/>
              </w:rPr>
              <w:t>注</w:t>
            </w:r>
          </w:p>
        </w:tc>
      </w:tr>
      <w:tr w:rsidR="00B95548" w14:paraId="23D3A7EF" w14:textId="77777777" w:rsidTr="00F85A0E">
        <w:trPr>
          <w:trHeight w:val="567"/>
          <w:jc w:val="center"/>
        </w:trPr>
        <w:tc>
          <w:tcPr>
            <w:tcW w:w="596" w:type="pct"/>
            <w:shd w:val="clear" w:color="auto" w:fill="auto"/>
            <w:vAlign w:val="center"/>
          </w:tcPr>
          <w:p w14:paraId="689826B1" w14:textId="77777777" w:rsidR="00B95548" w:rsidRDefault="00B95548" w:rsidP="00D5287F">
            <w:pPr>
              <w:jc w:val="center"/>
            </w:pPr>
          </w:p>
        </w:tc>
        <w:tc>
          <w:tcPr>
            <w:tcW w:w="779" w:type="pct"/>
            <w:shd w:val="clear" w:color="auto" w:fill="auto"/>
            <w:vAlign w:val="center"/>
          </w:tcPr>
          <w:p w14:paraId="301142D2" w14:textId="77777777" w:rsidR="00B95548" w:rsidRDefault="00B95548" w:rsidP="00D5287F">
            <w:pPr>
              <w:jc w:val="center"/>
            </w:pPr>
          </w:p>
        </w:tc>
        <w:tc>
          <w:tcPr>
            <w:tcW w:w="1279" w:type="pct"/>
            <w:shd w:val="clear" w:color="auto" w:fill="auto"/>
            <w:vAlign w:val="center"/>
          </w:tcPr>
          <w:p w14:paraId="213D490F" w14:textId="77777777" w:rsidR="00B95548" w:rsidRDefault="00B95548" w:rsidP="00D5287F">
            <w:pPr>
              <w:jc w:val="center"/>
            </w:pPr>
          </w:p>
        </w:tc>
        <w:tc>
          <w:tcPr>
            <w:tcW w:w="1179" w:type="pct"/>
            <w:shd w:val="clear" w:color="auto" w:fill="auto"/>
            <w:vAlign w:val="center"/>
          </w:tcPr>
          <w:p w14:paraId="472884F6" w14:textId="77777777" w:rsidR="00B95548" w:rsidRDefault="00B95548" w:rsidP="00D5287F">
            <w:pPr>
              <w:jc w:val="center"/>
            </w:pPr>
          </w:p>
        </w:tc>
        <w:tc>
          <w:tcPr>
            <w:tcW w:w="1167" w:type="pct"/>
            <w:shd w:val="clear" w:color="auto" w:fill="auto"/>
            <w:vAlign w:val="center"/>
          </w:tcPr>
          <w:p w14:paraId="7881BA43" w14:textId="77777777" w:rsidR="00B95548" w:rsidRDefault="00B95548" w:rsidP="00D5287F">
            <w:pPr>
              <w:jc w:val="center"/>
            </w:pPr>
          </w:p>
        </w:tc>
      </w:tr>
      <w:tr w:rsidR="00B95548" w14:paraId="0F9D9C35" w14:textId="77777777" w:rsidTr="00F85A0E">
        <w:trPr>
          <w:trHeight w:val="567"/>
          <w:jc w:val="center"/>
        </w:trPr>
        <w:tc>
          <w:tcPr>
            <w:tcW w:w="596" w:type="pct"/>
            <w:shd w:val="clear" w:color="auto" w:fill="auto"/>
            <w:vAlign w:val="center"/>
          </w:tcPr>
          <w:p w14:paraId="09DE3E97" w14:textId="77777777" w:rsidR="00B95548" w:rsidRDefault="00B95548" w:rsidP="00D5287F">
            <w:pPr>
              <w:jc w:val="center"/>
            </w:pPr>
          </w:p>
        </w:tc>
        <w:tc>
          <w:tcPr>
            <w:tcW w:w="779" w:type="pct"/>
            <w:shd w:val="clear" w:color="auto" w:fill="auto"/>
            <w:vAlign w:val="center"/>
          </w:tcPr>
          <w:p w14:paraId="2E13D443" w14:textId="77777777" w:rsidR="00B95548" w:rsidRDefault="00B95548" w:rsidP="00D5287F">
            <w:pPr>
              <w:jc w:val="center"/>
            </w:pPr>
          </w:p>
        </w:tc>
        <w:tc>
          <w:tcPr>
            <w:tcW w:w="1279" w:type="pct"/>
            <w:shd w:val="clear" w:color="auto" w:fill="auto"/>
            <w:vAlign w:val="center"/>
          </w:tcPr>
          <w:p w14:paraId="49C2EB07" w14:textId="77777777" w:rsidR="00B95548" w:rsidRDefault="00B95548" w:rsidP="00D5287F">
            <w:pPr>
              <w:jc w:val="center"/>
            </w:pPr>
          </w:p>
        </w:tc>
        <w:tc>
          <w:tcPr>
            <w:tcW w:w="1179" w:type="pct"/>
            <w:shd w:val="clear" w:color="auto" w:fill="auto"/>
            <w:vAlign w:val="center"/>
          </w:tcPr>
          <w:p w14:paraId="55BF3978" w14:textId="77777777" w:rsidR="00B95548" w:rsidRDefault="00B95548" w:rsidP="00D5287F">
            <w:pPr>
              <w:jc w:val="center"/>
            </w:pPr>
          </w:p>
        </w:tc>
        <w:tc>
          <w:tcPr>
            <w:tcW w:w="1167" w:type="pct"/>
            <w:shd w:val="clear" w:color="auto" w:fill="auto"/>
            <w:vAlign w:val="center"/>
          </w:tcPr>
          <w:p w14:paraId="240C86D7" w14:textId="77777777" w:rsidR="00B95548" w:rsidRDefault="00B95548" w:rsidP="00D5287F">
            <w:pPr>
              <w:jc w:val="center"/>
            </w:pPr>
          </w:p>
        </w:tc>
      </w:tr>
      <w:tr w:rsidR="00B95548" w14:paraId="193F5D34" w14:textId="77777777" w:rsidTr="00F85A0E">
        <w:trPr>
          <w:trHeight w:val="567"/>
          <w:jc w:val="center"/>
        </w:trPr>
        <w:tc>
          <w:tcPr>
            <w:tcW w:w="596" w:type="pct"/>
            <w:shd w:val="clear" w:color="auto" w:fill="auto"/>
            <w:vAlign w:val="center"/>
          </w:tcPr>
          <w:p w14:paraId="2C7E5647" w14:textId="77777777" w:rsidR="00B95548" w:rsidRDefault="00B95548" w:rsidP="00D5287F">
            <w:pPr>
              <w:jc w:val="center"/>
            </w:pPr>
          </w:p>
        </w:tc>
        <w:tc>
          <w:tcPr>
            <w:tcW w:w="779" w:type="pct"/>
            <w:shd w:val="clear" w:color="auto" w:fill="auto"/>
            <w:vAlign w:val="center"/>
          </w:tcPr>
          <w:p w14:paraId="05C09E0A" w14:textId="77777777" w:rsidR="00B95548" w:rsidRDefault="00B95548" w:rsidP="00D5287F">
            <w:pPr>
              <w:jc w:val="center"/>
            </w:pPr>
          </w:p>
        </w:tc>
        <w:tc>
          <w:tcPr>
            <w:tcW w:w="1279" w:type="pct"/>
            <w:shd w:val="clear" w:color="auto" w:fill="auto"/>
            <w:vAlign w:val="center"/>
          </w:tcPr>
          <w:p w14:paraId="497B9A9B" w14:textId="77777777" w:rsidR="00B95548" w:rsidRDefault="00B95548" w:rsidP="00D5287F">
            <w:pPr>
              <w:jc w:val="center"/>
            </w:pPr>
          </w:p>
        </w:tc>
        <w:tc>
          <w:tcPr>
            <w:tcW w:w="1179" w:type="pct"/>
            <w:shd w:val="clear" w:color="auto" w:fill="auto"/>
            <w:vAlign w:val="center"/>
          </w:tcPr>
          <w:p w14:paraId="25E71642" w14:textId="77777777" w:rsidR="00B95548" w:rsidRDefault="00B95548" w:rsidP="00D5287F">
            <w:pPr>
              <w:jc w:val="center"/>
            </w:pPr>
          </w:p>
        </w:tc>
        <w:tc>
          <w:tcPr>
            <w:tcW w:w="1167" w:type="pct"/>
            <w:shd w:val="clear" w:color="auto" w:fill="auto"/>
            <w:vAlign w:val="center"/>
          </w:tcPr>
          <w:p w14:paraId="2D4DB5AC" w14:textId="77777777" w:rsidR="00B95548" w:rsidRDefault="00B95548" w:rsidP="00D5287F">
            <w:pPr>
              <w:jc w:val="center"/>
            </w:pPr>
          </w:p>
        </w:tc>
      </w:tr>
      <w:tr w:rsidR="00B95548" w14:paraId="53071ABF" w14:textId="77777777" w:rsidTr="00F85A0E">
        <w:trPr>
          <w:trHeight w:val="567"/>
          <w:jc w:val="center"/>
        </w:trPr>
        <w:tc>
          <w:tcPr>
            <w:tcW w:w="596" w:type="pct"/>
            <w:shd w:val="clear" w:color="auto" w:fill="auto"/>
            <w:vAlign w:val="center"/>
          </w:tcPr>
          <w:p w14:paraId="2EE765F0" w14:textId="77777777" w:rsidR="00B95548" w:rsidRDefault="00B95548" w:rsidP="00D5287F">
            <w:pPr>
              <w:jc w:val="center"/>
            </w:pPr>
          </w:p>
        </w:tc>
        <w:tc>
          <w:tcPr>
            <w:tcW w:w="779" w:type="pct"/>
            <w:shd w:val="clear" w:color="auto" w:fill="auto"/>
            <w:vAlign w:val="center"/>
          </w:tcPr>
          <w:p w14:paraId="7E3E7E0D" w14:textId="77777777" w:rsidR="00B95548" w:rsidRDefault="00B95548" w:rsidP="00D5287F">
            <w:pPr>
              <w:jc w:val="center"/>
            </w:pPr>
          </w:p>
        </w:tc>
        <w:tc>
          <w:tcPr>
            <w:tcW w:w="1279" w:type="pct"/>
            <w:shd w:val="clear" w:color="auto" w:fill="auto"/>
            <w:vAlign w:val="center"/>
          </w:tcPr>
          <w:p w14:paraId="3E76BF12" w14:textId="77777777" w:rsidR="00B95548" w:rsidRDefault="00B95548" w:rsidP="00D5287F">
            <w:pPr>
              <w:jc w:val="center"/>
            </w:pPr>
          </w:p>
        </w:tc>
        <w:tc>
          <w:tcPr>
            <w:tcW w:w="1179" w:type="pct"/>
            <w:shd w:val="clear" w:color="auto" w:fill="auto"/>
            <w:vAlign w:val="center"/>
          </w:tcPr>
          <w:p w14:paraId="6C8CE33D" w14:textId="77777777" w:rsidR="00B95548" w:rsidRDefault="00B95548" w:rsidP="00D5287F">
            <w:pPr>
              <w:jc w:val="center"/>
            </w:pPr>
          </w:p>
        </w:tc>
        <w:tc>
          <w:tcPr>
            <w:tcW w:w="1167" w:type="pct"/>
            <w:shd w:val="clear" w:color="auto" w:fill="auto"/>
            <w:vAlign w:val="center"/>
          </w:tcPr>
          <w:p w14:paraId="73F682DC" w14:textId="77777777" w:rsidR="00B95548" w:rsidRDefault="00B95548" w:rsidP="00D5287F">
            <w:pPr>
              <w:jc w:val="center"/>
            </w:pPr>
          </w:p>
        </w:tc>
      </w:tr>
      <w:tr w:rsidR="00B95548" w14:paraId="604369FA" w14:textId="77777777" w:rsidTr="00F85A0E">
        <w:trPr>
          <w:trHeight w:val="567"/>
          <w:jc w:val="center"/>
        </w:trPr>
        <w:tc>
          <w:tcPr>
            <w:tcW w:w="596" w:type="pct"/>
            <w:shd w:val="clear" w:color="auto" w:fill="auto"/>
            <w:vAlign w:val="center"/>
          </w:tcPr>
          <w:p w14:paraId="5299EFB8" w14:textId="77777777" w:rsidR="00B95548" w:rsidRDefault="00B95548" w:rsidP="00D5287F">
            <w:pPr>
              <w:jc w:val="center"/>
            </w:pPr>
          </w:p>
        </w:tc>
        <w:tc>
          <w:tcPr>
            <w:tcW w:w="779" w:type="pct"/>
            <w:shd w:val="clear" w:color="auto" w:fill="auto"/>
            <w:vAlign w:val="center"/>
          </w:tcPr>
          <w:p w14:paraId="768E59FB" w14:textId="77777777" w:rsidR="00B95548" w:rsidRDefault="00B95548" w:rsidP="00D5287F">
            <w:pPr>
              <w:jc w:val="center"/>
            </w:pPr>
          </w:p>
        </w:tc>
        <w:tc>
          <w:tcPr>
            <w:tcW w:w="1279" w:type="pct"/>
            <w:shd w:val="clear" w:color="auto" w:fill="auto"/>
            <w:vAlign w:val="center"/>
          </w:tcPr>
          <w:p w14:paraId="4E1EE0DA" w14:textId="77777777" w:rsidR="00B95548" w:rsidRDefault="00B95548" w:rsidP="00D5287F">
            <w:pPr>
              <w:jc w:val="center"/>
            </w:pPr>
          </w:p>
        </w:tc>
        <w:tc>
          <w:tcPr>
            <w:tcW w:w="1179" w:type="pct"/>
            <w:shd w:val="clear" w:color="auto" w:fill="auto"/>
            <w:vAlign w:val="center"/>
          </w:tcPr>
          <w:p w14:paraId="11A4EFFA" w14:textId="77777777" w:rsidR="00B95548" w:rsidRDefault="00B95548" w:rsidP="00D5287F">
            <w:pPr>
              <w:jc w:val="center"/>
            </w:pPr>
          </w:p>
        </w:tc>
        <w:tc>
          <w:tcPr>
            <w:tcW w:w="1167" w:type="pct"/>
            <w:shd w:val="clear" w:color="auto" w:fill="auto"/>
            <w:vAlign w:val="center"/>
          </w:tcPr>
          <w:p w14:paraId="7F97090E" w14:textId="77777777" w:rsidR="00B95548" w:rsidRDefault="00B95548" w:rsidP="00D5287F">
            <w:pPr>
              <w:jc w:val="center"/>
            </w:pPr>
          </w:p>
        </w:tc>
      </w:tr>
      <w:tr w:rsidR="00B95548" w14:paraId="0C80B87A" w14:textId="77777777" w:rsidTr="00F85A0E">
        <w:trPr>
          <w:trHeight w:val="567"/>
          <w:jc w:val="center"/>
        </w:trPr>
        <w:tc>
          <w:tcPr>
            <w:tcW w:w="596" w:type="pct"/>
            <w:shd w:val="clear" w:color="auto" w:fill="auto"/>
            <w:vAlign w:val="center"/>
          </w:tcPr>
          <w:p w14:paraId="15457A75" w14:textId="77777777" w:rsidR="00B95548" w:rsidRDefault="00B95548" w:rsidP="00D5287F">
            <w:pPr>
              <w:jc w:val="center"/>
            </w:pPr>
          </w:p>
        </w:tc>
        <w:tc>
          <w:tcPr>
            <w:tcW w:w="779" w:type="pct"/>
            <w:shd w:val="clear" w:color="auto" w:fill="auto"/>
            <w:vAlign w:val="center"/>
          </w:tcPr>
          <w:p w14:paraId="25779DCB" w14:textId="77777777" w:rsidR="00B95548" w:rsidRDefault="00B95548" w:rsidP="00D5287F">
            <w:pPr>
              <w:jc w:val="center"/>
            </w:pPr>
          </w:p>
        </w:tc>
        <w:tc>
          <w:tcPr>
            <w:tcW w:w="1279" w:type="pct"/>
            <w:shd w:val="clear" w:color="auto" w:fill="auto"/>
            <w:vAlign w:val="center"/>
          </w:tcPr>
          <w:p w14:paraId="78ED2C91" w14:textId="77777777" w:rsidR="00B95548" w:rsidRDefault="00B95548" w:rsidP="00D5287F">
            <w:pPr>
              <w:jc w:val="center"/>
            </w:pPr>
          </w:p>
        </w:tc>
        <w:tc>
          <w:tcPr>
            <w:tcW w:w="1179" w:type="pct"/>
            <w:shd w:val="clear" w:color="auto" w:fill="auto"/>
            <w:vAlign w:val="center"/>
          </w:tcPr>
          <w:p w14:paraId="3DD39CE1" w14:textId="77777777" w:rsidR="00B95548" w:rsidRDefault="00B95548" w:rsidP="00D5287F">
            <w:pPr>
              <w:jc w:val="center"/>
            </w:pPr>
          </w:p>
        </w:tc>
        <w:tc>
          <w:tcPr>
            <w:tcW w:w="1167" w:type="pct"/>
            <w:shd w:val="clear" w:color="auto" w:fill="auto"/>
            <w:vAlign w:val="center"/>
          </w:tcPr>
          <w:p w14:paraId="7A363448" w14:textId="77777777" w:rsidR="00B95548" w:rsidRDefault="00B95548" w:rsidP="00D5287F">
            <w:pPr>
              <w:jc w:val="center"/>
            </w:pPr>
          </w:p>
        </w:tc>
      </w:tr>
      <w:tr w:rsidR="00B95548" w14:paraId="5098A9E5" w14:textId="77777777" w:rsidTr="00F85A0E">
        <w:trPr>
          <w:trHeight w:val="567"/>
          <w:jc w:val="center"/>
        </w:trPr>
        <w:tc>
          <w:tcPr>
            <w:tcW w:w="596" w:type="pct"/>
            <w:shd w:val="clear" w:color="auto" w:fill="auto"/>
            <w:vAlign w:val="center"/>
          </w:tcPr>
          <w:p w14:paraId="4131DFC9" w14:textId="77777777" w:rsidR="00B95548" w:rsidRDefault="00B95548" w:rsidP="00D5287F">
            <w:pPr>
              <w:jc w:val="center"/>
            </w:pPr>
          </w:p>
        </w:tc>
        <w:tc>
          <w:tcPr>
            <w:tcW w:w="779" w:type="pct"/>
            <w:shd w:val="clear" w:color="auto" w:fill="auto"/>
            <w:vAlign w:val="center"/>
          </w:tcPr>
          <w:p w14:paraId="3162F617" w14:textId="77777777" w:rsidR="00B95548" w:rsidRDefault="00B95548" w:rsidP="00D5287F">
            <w:pPr>
              <w:jc w:val="center"/>
            </w:pPr>
          </w:p>
        </w:tc>
        <w:tc>
          <w:tcPr>
            <w:tcW w:w="1279" w:type="pct"/>
            <w:shd w:val="clear" w:color="auto" w:fill="auto"/>
            <w:vAlign w:val="center"/>
          </w:tcPr>
          <w:p w14:paraId="3C87A28D" w14:textId="77777777" w:rsidR="00B95548" w:rsidRDefault="00B95548" w:rsidP="00D5287F">
            <w:pPr>
              <w:jc w:val="center"/>
            </w:pPr>
          </w:p>
        </w:tc>
        <w:tc>
          <w:tcPr>
            <w:tcW w:w="1179" w:type="pct"/>
            <w:shd w:val="clear" w:color="auto" w:fill="auto"/>
            <w:vAlign w:val="center"/>
          </w:tcPr>
          <w:p w14:paraId="3A73DF07" w14:textId="77777777" w:rsidR="00B95548" w:rsidRDefault="00B95548" w:rsidP="00D5287F">
            <w:pPr>
              <w:jc w:val="center"/>
            </w:pPr>
          </w:p>
        </w:tc>
        <w:tc>
          <w:tcPr>
            <w:tcW w:w="1167" w:type="pct"/>
            <w:shd w:val="clear" w:color="auto" w:fill="auto"/>
            <w:vAlign w:val="center"/>
          </w:tcPr>
          <w:p w14:paraId="0A3FE74A" w14:textId="77777777" w:rsidR="00B95548" w:rsidRDefault="00B95548" w:rsidP="00D5287F">
            <w:pPr>
              <w:jc w:val="center"/>
            </w:pPr>
          </w:p>
        </w:tc>
      </w:tr>
      <w:tr w:rsidR="00B95548" w14:paraId="177CA69A" w14:textId="77777777" w:rsidTr="00F85A0E">
        <w:trPr>
          <w:trHeight w:val="567"/>
          <w:jc w:val="center"/>
        </w:trPr>
        <w:tc>
          <w:tcPr>
            <w:tcW w:w="596" w:type="pct"/>
            <w:shd w:val="clear" w:color="auto" w:fill="auto"/>
            <w:vAlign w:val="center"/>
          </w:tcPr>
          <w:p w14:paraId="0BBA8FE2" w14:textId="77777777" w:rsidR="00B95548" w:rsidRDefault="00B95548" w:rsidP="00D5287F">
            <w:pPr>
              <w:jc w:val="center"/>
            </w:pPr>
          </w:p>
        </w:tc>
        <w:tc>
          <w:tcPr>
            <w:tcW w:w="779" w:type="pct"/>
            <w:shd w:val="clear" w:color="auto" w:fill="auto"/>
            <w:vAlign w:val="center"/>
          </w:tcPr>
          <w:p w14:paraId="0F2E94D7" w14:textId="77777777" w:rsidR="00B95548" w:rsidRDefault="00B95548" w:rsidP="00D5287F">
            <w:pPr>
              <w:jc w:val="center"/>
            </w:pPr>
          </w:p>
        </w:tc>
        <w:tc>
          <w:tcPr>
            <w:tcW w:w="1279" w:type="pct"/>
            <w:shd w:val="clear" w:color="auto" w:fill="auto"/>
            <w:vAlign w:val="center"/>
          </w:tcPr>
          <w:p w14:paraId="0910B761" w14:textId="77777777" w:rsidR="00B95548" w:rsidRDefault="00B95548" w:rsidP="00D5287F">
            <w:pPr>
              <w:jc w:val="center"/>
            </w:pPr>
          </w:p>
        </w:tc>
        <w:tc>
          <w:tcPr>
            <w:tcW w:w="1179" w:type="pct"/>
            <w:shd w:val="clear" w:color="auto" w:fill="auto"/>
            <w:vAlign w:val="center"/>
          </w:tcPr>
          <w:p w14:paraId="6157AB59" w14:textId="77777777" w:rsidR="00B95548" w:rsidRDefault="00B95548" w:rsidP="00D5287F">
            <w:pPr>
              <w:jc w:val="center"/>
            </w:pPr>
          </w:p>
        </w:tc>
        <w:tc>
          <w:tcPr>
            <w:tcW w:w="1167" w:type="pct"/>
            <w:shd w:val="clear" w:color="auto" w:fill="auto"/>
            <w:vAlign w:val="center"/>
          </w:tcPr>
          <w:p w14:paraId="7B556E7D" w14:textId="77777777" w:rsidR="00B95548" w:rsidRDefault="00B95548" w:rsidP="00D5287F">
            <w:pPr>
              <w:jc w:val="center"/>
            </w:pPr>
          </w:p>
        </w:tc>
      </w:tr>
      <w:tr w:rsidR="00B95548" w14:paraId="7CF699DE" w14:textId="77777777" w:rsidTr="00F85A0E">
        <w:trPr>
          <w:trHeight w:val="567"/>
          <w:jc w:val="center"/>
        </w:trPr>
        <w:tc>
          <w:tcPr>
            <w:tcW w:w="596" w:type="pct"/>
            <w:shd w:val="clear" w:color="auto" w:fill="auto"/>
            <w:vAlign w:val="center"/>
          </w:tcPr>
          <w:p w14:paraId="241018B8" w14:textId="77777777" w:rsidR="00B95548" w:rsidRDefault="00B95548" w:rsidP="00D5287F">
            <w:pPr>
              <w:jc w:val="center"/>
            </w:pPr>
          </w:p>
        </w:tc>
        <w:tc>
          <w:tcPr>
            <w:tcW w:w="779" w:type="pct"/>
            <w:shd w:val="clear" w:color="auto" w:fill="auto"/>
            <w:vAlign w:val="center"/>
          </w:tcPr>
          <w:p w14:paraId="18911C38" w14:textId="77777777" w:rsidR="00B95548" w:rsidRDefault="00B95548" w:rsidP="00D5287F">
            <w:pPr>
              <w:jc w:val="center"/>
            </w:pPr>
          </w:p>
        </w:tc>
        <w:tc>
          <w:tcPr>
            <w:tcW w:w="1279" w:type="pct"/>
            <w:shd w:val="clear" w:color="auto" w:fill="auto"/>
            <w:vAlign w:val="center"/>
          </w:tcPr>
          <w:p w14:paraId="11F44DDD" w14:textId="77777777" w:rsidR="00B95548" w:rsidRDefault="00B95548" w:rsidP="00D5287F">
            <w:pPr>
              <w:jc w:val="center"/>
            </w:pPr>
          </w:p>
        </w:tc>
        <w:tc>
          <w:tcPr>
            <w:tcW w:w="1179" w:type="pct"/>
            <w:shd w:val="clear" w:color="auto" w:fill="auto"/>
            <w:vAlign w:val="center"/>
          </w:tcPr>
          <w:p w14:paraId="645BCFA1" w14:textId="77777777" w:rsidR="00B95548" w:rsidRDefault="00B95548" w:rsidP="00D5287F">
            <w:pPr>
              <w:jc w:val="center"/>
            </w:pPr>
          </w:p>
        </w:tc>
        <w:tc>
          <w:tcPr>
            <w:tcW w:w="1167" w:type="pct"/>
            <w:shd w:val="clear" w:color="auto" w:fill="auto"/>
            <w:vAlign w:val="center"/>
          </w:tcPr>
          <w:p w14:paraId="3139441B" w14:textId="77777777" w:rsidR="00B95548" w:rsidRDefault="00B95548" w:rsidP="00D5287F">
            <w:pPr>
              <w:jc w:val="center"/>
            </w:pPr>
          </w:p>
        </w:tc>
      </w:tr>
      <w:tr w:rsidR="00B95548" w14:paraId="4FDC0170" w14:textId="77777777" w:rsidTr="00F85A0E">
        <w:trPr>
          <w:trHeight w:val="567"/>
          <w:jc w:val="center"/>
        </w:trPr>
        <w:tc>
          <w:tcPr>
            <w:tcW w:w="596" w:type="pct"/>
            <w:shd w:val="clear" w:color="auto" w:fill="auto"/>
            <w:vAlign w:val="center"/>
          </w:tcPr>
          <w:p w14:paraId="1B79E697" w14:textId="77777777" w:rsidR="00B95548" w:rsidRDefault="00B95548" w:rsidP="00D5287F">
            <w:pPr>
              <w:jc w:val="center"/>
            </w:pPr>
          </w:p>
        </w:tc>
        <w:tc>
          <w:tcPr>
            <w:tcW w:w="779" w:type="pct"/>
            <w:shd w:val="clear" w:color="auto" w:fill="auto"/>
            <w:vAlign w:val="center"/>
          </w:tcPr>
          <w:p w14:paraId="2E8FFBF5" w14:textId="77777777" w:rsidR="00B95548" w:rsidRDefault="00B95548" w:rsidP="00D5287F">
            <w:pPr>
              <w:jc w:val="center"/>
            </w:pPr>
          </w:p>
        </w:tc>
        <w:tc>
          <w:tcPr>
            <w:tcW w:w="1279" w:type="pct"/>
            <w:shd w:val="clear" w:color="auto" w:fill="auto"/>
            <w:vAlign w:val="center"/>
          </w:tcPr>
          <w:p w14:paraId="64C1BC52" w14:textId="77777777" w:rsidR="00B95548" w:rsidRDefault="00B95548" w:rsidP="00D5287F">
            <w:pPr>
              <w:jc w:val="center"/>
            </w:pPr>
          </w:p>
        </w:tc>
        <w:tc>
          <w:tcPr>
            <w:tcW w:w="1179" w:type="pct"/>
            <w:shd w:val="clear" w:color="auto" w:fill="auto"/>
            <w:vAlign w:val="center"/>
          </w:tcPr>
          <w:p w14:paraId="77627937" w14:textId="77777777" w:rsidR="00B95548" w:rsidRDefault="00B95548" w:rsidP="00D5287F">
            <w:pPr>
              <w:jc w:val="center"/>
            </w:pPr>
          </w:p>
        </w:tc>
        <w:tc>
          <w:tcPr>
            <w:tcW w:w="1167" w:type="pct"/>
            <w:shd w:val="clear" w:color="auto" w:fill="auto"/>
            <w:vAlign w:val="center"/>
          </w:tcPr>
          <w:p w14:paraId="17D1349C" w14:textId="77777777" w:rsidR="00B95548" w:rsidRDefault="00B95548" w:rsidP="00D5287F">
            <w:pPr>
              <w:jc w:val="center"/>
            </w:pPr>
          </w:p>
        </w:tc>
      </w:tr>
      <w:tr w:rsidR="00B95548" w14:paraId="03B8371D" w14:textId="77777777" w:rsidTr="00F85A0E">
        <w:trPr>
          <w:trHeight w:val="567"/>
          <w:jc w:val="center"/>
        </w:trPr>
        <w:tc>
          <w:tcPr>
            <w:tcW w:w="596" w:type="pct"/>
            <w:shd w:val="clear" w:color="auto" w:fill="auto"/>
            <w:vAlign w:val="center"/>
          </w:tcPr>
          <w:p w14:paraId="46300B71" w14:textId="77777777" w:rsidR="00B95548" w:rsidRDefault="00B95548" w:rsidP="00D5287F">
            <w:pPr>
              <w:jc w:val="center"/>
            </w:pPr>
          </w:p>
        </w:tc>
        <w:tc>
          <w:tcPr>
            <w:tcW w:w="779" w:type="pct"/>
            <w:shd w:val="clear" w:color="auto" w:fill="auto"/>
            <w:vAlign w:val="center"/>
          </w:tcPr>
          <w:p w14:paraId="3C33BB27" w14:textId="77777777" w:rsidR="00B95548" w:rsidRDefault="00B95548" w:rsidP="00D5287F">
            <w:pPr>
              <w:jc w:val="center"/>
            </w:pPr>
          </w:p>
        </w:tc>
        <w:tc>
          <w:tcPr>
            <w:tcW w:w="1279" w:type="pct"/>
            <w:shd w:val="clear" w:color="auto" w:fill="auto"/>
            <w:vAlign w:val="center"/>
          </w:tcPr>
          <w:p w14:paraId="279F9D7D" w14:textId="77777777" w:rsidR="00B95548" w:rsidRDefault="00B95548" w:rsidP="00D5287F">
            <w:pPr>
              <w:jc w:val="center"/>
            </w:pPr>
          </w:p>
        </w:tc>
        <w:tc>
          <w:tcPr>
            <w:tcW w:w="1179" w:type="pct"/>
            <w:shd w:val="clear" w:color="auto" w:fill="auto"/>
            <w:vAlign w:val="center"/>
          </w:tcPr>
          <w:p w14:paraId="3169817A" w14:textId="77777777" w:rsidR="00B95548" w:rsidRDefault="00B95548" w:rsidP="00D5287F">
            <w:pPr>
              <w:jc w:val="center"/>
            </w:pPr>
          </w:p>
        </w:tc>
        <w:tc>
          <w:tcPr>
            <w:tcW w:w="1167" w:type="pct"/>
            <w:shd w:val="clear" w:color="auto" w:fill="auto"/>
            <w:vAlign w:val="center"/>
          </w:tcPr>
          <w:p w14:paraId="37990095" w14:textId="77777777" w:rsidR="00B95548" w:rsidRDefault="00B95548" w:rsidP="00D5287F">
            <w:pPr>
              <w:jc w:val="center"/>
            </w:pPr>
          </w:p>
        </w:tc>
      </w:tr>
      <w:tr w:rsidR="00B95548" w14:paraId="34716C17" w14:textId="77777777" w:rsidTr="00F85A0E">
        <w:trPr>
          <w:trHeight w:val="567"/>
          <w:jc w:val="center"/>
        </w:trPr>
        <w:tc>
          <w:tcPr>
            <w:tcW w:w="596" w:type="pct"/>
            <w:shd w:val="clear" w:color="auto" w:fill="auto"/>
            <w:vAlign w:val="center"/>
          </w:tcPr>
          <w:p w14:paraId="4D2704FD" w14:textId="77777777" w:rsidR="00B95548" w:rsidRDefault="00B95548" w:rsidP="00D5287F">
            <w:pPr>
              <w:jc w:val="center"/>
            </w:pPr>
          </w:p>
        </w:tc>
        <w:tc>
          <w:tcPr>
            <w:tcW w:w="779" w:type="pct"/>
            <w:shd w:val="clear" w:color="auto" w:fill="auto"/>
            <w:vAlign w:val="center"/>
          </w:tcPr>
          <w:p w14:paraId="6CF73340" w14:textId="77777777" w:rsidR="00B95548" w:rsidRDefault="00B95548" w:rsidP="00D5287F">
            <w:pPr>
              <w:jc w:val="center"/>
            </w:pPr>
          </w:p>
        </w:tc>
        <w:tc>
          <w:tcPr>
            <w:tcW w:w="1279" w:type="pct"/>
            <w:shd w:val="clear" w:color="auto" w:fill="auto"/>
            <w:vAlign w:val="center"/>
          </w:tcPr>
          <w:p w14:paraId="62761A2E" w14:textId="77777777" w:rsidR="00B95548" w:rsidRDefault="00B95548" w:rsidP="00D5287F">
            <w:pPr>
              <w:jc w:val="center"/>
            </w:pPr>
          </w:p>
        </w:tc>
        <w:tc>
          <w:tcPr>
            <w:tcW w:w="1179" w:type="pct"/>
            <w:shd w:val="clear" w:color="auto" w:fill="auto"/>
            <w:vAlign w:val="center"/>
          </w:tcPr>
          <w:p w14:paraId="67D74155" w14:textId="77777777" w:rsidR="00B95548" w:rsidRDefault="00B95548" w:rsidP="00D5287F">
            <w:pPr>
              <w:jc w:val="center"/>
            </w:pPr>
          </w:p>
        </w:tc>
        <w:tc>
          <w:tcPr>
            <w:tcW w:w="1167" w:type="pct"/>
            <w:shd w:val="clear" w:color="auto" w:fill="auto"/>
            <w:vAlign w:val="center"/>
          </w:tcPr>
          <w:p w14:paraId="47F245ED" w14:textId="77777777" w:rsidR="00B95548" w:rsidRDefault="00B95548" w:rsidP="00D5287F">
            <w:pPr>
              <w:jc w:val="center"/>
            </w:pPr>
          </w:p>
        </w:tc>
      </w:tr>
      <w:tr w:rsidR="00B95548" w14:paraId="15F1A818" w14:textId="77777777" w:rsidTr="00F85A0E">
        <w:trPr>
          <w:trHeight w:val="567"/>
          <w:jc w:val="center"/>
        </w:trPr>
        <w:tc>
          <w:tcPr>
            <w:tcW w:w="596" w:type="pct"/>
            <w:shd w:val="clear" w:color="auto" w:fill="auto"/>
            <w:vAlign w:val="center"/>
          </w:tcPr>
          <w:p w14:paraId="7E4C83C5" w14:textId="77777777" w:rsidR="00B95548" w:rsidRDefault="00B95548" w:rsidP="00D5287F">
            <w:pPr>
              <w:jc w:val="center"/>
            </w:pPr>
          </w:p>
        </w:tc>
        <w:tc>
          <w:tcPr>
            <w:tcW w:w="779" w:type="pct"/>
            <w:shd w:val="clear" w:color="auto" w:fill="auto"/>
            <w:vAlign w:val="center"/>
          </w:tcPr>
          <w:p w14:paraId="58681F77" w14:textId="77777777" w:rsidR="00B95548" w:rsidRDefault="00B95548" w:rsidP="00D5287F">
            <w:pPr>
              <w:jc w:val="center"/>
            </w:pPr>
          </w:p>
        </w:tc>
        <w:tc>
          <w:tcPr>
            <w:tcW w:w="1279" w:type="pct"/>
            <w:shd w:val="clear" w:color="auto" w:fill="auto"/>
            <w:vAlign w:val="center"/>
          </w:tcPr>
          <w:p w14:paraId="2D8BFEA9" w14:textId="77777777" w:rsidR="00B95548" w:rsidRDefault="00B95548" w:rsidP="00D5287F">
            <w:pPr>
              <w:jc w:val="center"/>
            </w:pPr>
          </w:p>
        </w:tc>
        <w:tc>
          <w:tcPr>
            <w:tcW w:w="1179" w:type="pct"/>
            <w:shd w:val="clear" w:color="auto" w:fill="auto"/>
            <w:vAlign w:val="center"/>
          </w:tcPr>
          <w:p w14:paraId="6EB5587B" w14:textId="77777777" w:rsidR="00B95548" w:rsidRDefault="00B95548" w:rsidP="00D5287F">
            <w:pPr>
              <w:jc w:val="center"/>
            </w:pPr>
          </w:p>
        </w:tc>
        <w:tc>
          <w:tcPr>
            <w:tcW w:w="1167" w:type="pct"/>
            <w:shd w:val="clear" w:color="auto" w:fill="auto"/>
            <w:vAlign w:val="center"/>
          </w:tcPr>
          <w:p w14:paraId="3E1064A3" w14:textId="77777777" w:rsidR="00B95548" w:rsidRDefault="00B95548" w:rsidP="00D5287F">
            <w:pPr>
              <w:jc w:val="center"/>
            </w:pPr>
          </w:p>
        </w:tc>
      </w:tr>
    </w:tbl>
    <w:p w14:paraId="72CA6341" w14:textId="77777777" w:rsidR="00980BBE" w:rsidRDefault="00980BBE" w:rsidP="00474E79">
      <w:pPr>
        <w:rPr>
          <w:rFonts w:hAnsi="宋体"/>
          <w:sz w:val="28"/>
          <w:szCs w:val="28"/>
        </w:rPr>
        <w:sectPr w:rsidR="00980BBE" w:rsidSect="00BC241E">
          <w:pgSz w:w="11906" w:h="16838"/>
          <w:pgMar w:top="567" w:right="567" w:bottom="567" w:left="567" w:header="510" w:footer="737" w:gutter="0"/>
          <w:cols w:space="425"/>
          <w:docGrid w:type="lines" w:linePitch="312"/>
        </w:sectPr>
      </w:pPr>
    </w:p>
    <w:p w14:paraId="594E99D7" w14:textId="77777777" w:rsidR="005F2BD5" w:rsidRPr="00BA4232" w:rsidRDefault="00BC241E" w:rsidP="00BA4232">
      <w:pPr>
        <w:pStyle w:val="12"/>
        <w:spacing w:before="0" w:after="0" w:line="460" w:lineRule="exact"/>
        <w:ind w:left="2" w:firstLineChars="466" w:firstLine="1310"/>
        <w:outlineLvl w:val="0"/>
        <w:rPr>
          <w:bCs w:val="0"/>
        </w:rPr>
      </w:pPr>
      <w:bookmarkStart w:id="70" w:name="_Toc391046338"/>
      <w:r w:rsidRPr="00BA4232">
        <w:rPr>
          <w:rFonts w:hint="eastAsia"/>
          <w:bCs w:val="0"/>
        </w:rPr>
        <w:lastRenderedPageBreak/>
        <w:t>表5.1 安全培训教育记录</w:t>
      </w:r>
      <w:bookmarkEnd w:id="70"/>
    </w:p>
    <w:tbl>
      <w:tblPr>
        <w:tblpPr w:leftFromText="142" w:rightFromText="142" w:vertAnchor="text" w:tblpX="-639" w:tblpY="541"/>
        <w:tblW w:w="10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39"/>
        <w:gridCol w:w="1020"/>
        <w:gridCol w:w="60"/>
        <w:gridCol w:w="2775"/>
        <w:gridCol w:w="1440"/>
        <w:gridCol w:w="447"/>
        <w:gridCol w:w="993"/>
        <w:gridCol w:w="1086"/>
        <w:gridCol w:w="174"/>
        <w:gridCol w:w="906"/>
        <w:gridCol w:w="999"/>
      </w:tblGrid>
      <w:tr w:rsidR="005F2BD5" w:rsidRPr="00C0387A" w14:paraId="3132AC94" w14:textId="77777777" w:rsidTr="002F31FE">
        <w:trPr>
          <w:trHeight w:val="1260"/>
        </w:trPr>
        <w:tc>
          <w:tcPr>
            <w:tcW w:w="1659" w:type="dxa"/>
            <w:gridSpan w:val="2"/>
            <w:vAlign w:val="center"/>
          </w:tcPr>
          <w:p w14:paraId="3770B63B" w14:textId="77777777" w:rsidR="005F2BD5" w:rsidRPr="00C0387A" w:rsidRDefault="005F2BD5" w:rsidP="002F31FE">
            <w:pPr>
              <w:jc w:val="center"/>
              <w:rPr>
                <w:rFonts w:ascii="华文细黑" w:eastAsia="华文细黑" w:hAnsi="华文细黑" w:cs="Times New Roman"/>
                <w:b/>
                <w:szCs w:val="21"/>
              </w:rPr>
            </w:pPr>
            <w:r>
              <w:rPr>
                <w:rFonts w:ascii="华文细黑" w:eastAsia="华文细黑" w:hAnsi="华文细黑" w:cs="Times New Roman" w:hint="eastAsia"/>
                <w:b/>
                <w:szCs w:val="21"/>
              </w:rPr>
              <w:t>培训主题名称</w:t>
            </w:r>
          </w:p>
        </w:tc>
        <w:tc>
          <w:tcPr>
            <w:tcW w:w="8880" w:type="dxa"/>
            <w:gridSpan w:val="9"/>
          </w:tcPr>
          <w:p w14:paraId="7A0BC933" w14:textId="77777777" w:rsidR="005F2BD5" w:rsidRPr="00C0387A" w:rsidRDefault="005F2BD5" w:rsidP="002F31FE">
            <w:pPr>
              <w:rPr>
                <w:rFonts w:ascii="华文细黑" w:eastAsia="华文细黑" w:hAnsi="华文细黑" w:cs="Times New Roman"/>
                <w:b/>
                <w:szCs w:val="21"/>
                <w:lang w:eastAsia="zh-TW"/>
              </w:rPr>
            </w:pPr>
          </w:p>
        </w:tc>
      </w:tr>
      <w:tr w:rsidR="005F2BD5" w:rsidRPr="00C0387A" w14:paraId="757FF5D9" w14:textId="77777777" w:rsidTr="002F31FE">
        <w:trPr>
          <w:trHeight w:val="345"/>
        </w:trPr>
        <w:tc>
          <w:tcPr>
            <w:tcW w:w="1719" w:type="dxa"/>
            <w:gridSpan w:val="3"/>
            <w:vAlign w:val="center"/>
          </w:tcPr>
          <w:p w14:paraId="001377C5" w14:textId="77777777" w:rsidR="005F2BD5" w:rsidRPr="00C0387A" w:rsidRDefault="005F2BD5" w:rsidP="002F31FE">
            <w:pPr>
              <w:rPr>
                <w:rFonts w:ascii="华文细黑" w:eastAsia="华文细黑" w:hAnsi="华文细黑" w:cs="Times New Roman"/>
                <w:b/>
                <w:szCs w:val="21"/>
              </w:rPr>
            </w:pPr>
            <w:r w:rsidRPr="00C0387A">
              <w:rPr>
                <w:rFonts w:ascii="华文细黑" w:eastAsia="华文细黑" w:hAnsi="华文细黑" w:cs="Times New Roman" w:hint="eastAsia"/>
                <w:b/>
                <w:szCs w:val="21"/>
              </w:rPr>
              <w:t>教育训练时间</w:t>
            </w:r>
          </w:p>
        </w:tc>
        <w:tc>
          <w:tcPr>
            <w:tcW w:w="8820" w:type="dxa"/>
            <w:gridSpan w:val="8"/>
          </w:tcPr>
          <w:p w14:paraId="05E6776B" w14:textId="77777777" w:rsidR="005F2BD5" w:rsidRPr="00C0387A" w:rsidRDefault="005F2BD5" w:rsidP="002F31FE">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２０　　年　　月　　日　～　２０　　年　　　月　　　日　　合计　　　　时间</w:t>
            </w:r>
          </w:p>
        </w:tc>
      </w:tr>
      <w:tr w:rsidR="005F2BD5" w:rsidRPr="00C0387A" w14:paraId="64F25EC2" w14:textId="77777777" w:rsidTr="002F31FE">
        <w:trPr>
          <w:trHeight w:val="345"/>
        </w:trPr>
        <w:tc>
          <w:tcPr>
            <w:tcW w:w="1719" w:type="dxa"/>
            <w:gridSpan w:val="3"/>
            <w:vAlign w:val="center"/>
          </w:tcPr>
          <w:p w14:paraId="4907733F" w14:textId="77777777" w:rsidR="005F2BD5" w:rsidRPr="00C0387A" w:rsidRDefault="005F2BD5" w:rsidP="002F31FE">
            <w:pPr>
              <w:rPr>
                <w:rFonts w:ascii="华文细黑" w:eastAsia="华文细黑" w:hAnsi="华文细黑" w:cs="Times New Roman"/>
                <w:b/>
                <w:szCs w:val="21"/>
              </w:rPr>
            </w:pPr>
            <w:r w:rsidRPr="00C0387A">
              <w:rPr>
                <w:rFonts w:ascii="华文细黑" w:eastAsia="华文细黑" w:hAnsi="华文细黑" w:cs="Times New Roman" w:hint="eastAsia"/>
                <w:b/>
                <w:szCs w:val="21"/>
              </w:rPr>
              <w:t>教育训练场所</w:t>
            </w:r>
          </w:p>
        </w:tc>
        <w:tc>
          <w:tcPr>
            <w:tcW w:w="8820" w:type="dxa"/>
            <w:gridSpan w:val="8"/>
          </w:tcPr>
          <w:p w14:paraId="3DDD116D" w14:textId="77777777" w:rsidR="005F2BD5" w:rsidRPr="00C0387A" w:rsidRDefault="005F2BD5" w:rsidP="002F31FE">
            <w:pPr>
              <w:rPr>
                <w:rFonts w:ascii="华文细黑" w:eastAsia="华文细黑" w:hAnsi="华文细黑" w:cs="Times New Roman"/>
                <w:b/>
                <w:szCs w:val="21"/>
                <w:lang w:eastAsia="zh-TW"/>
              </w:rPr>
            </w:pPr>
          </w:p>
        </w:tc>
      </w:tr>
      <w:tr w:rsidR="005F2BD5" w:rsidRPr="00C0387A" w14:paraId="153DDB01" w14:textId="77777777" w:rsidTr="002F31FE">
        <w:trPr>
          <w:trHeight w:val="690"/>
        </w:trPr>
        <w:tc>
          <w:tcPr>
            <w:tcW w:w="1719" w:type="dxa"/>
            <w:gridSpan w:val="3"/>
            <w:vAlign w:val="center"/>
          </w:tcPr>
          <w:p w14:paraId="412A225A" w14:textId="77777777" w:rsidR="005F2BD5" w:rsidRPr="00C0387A" w:rsidRDefault="005F2BD5" w:rsidP="002F31FE">
            <w:pPr>
              <w:rPr>
                <w:rFonts w:ascii="华文细黑" w:eastAsia="华文细黑" w:hAnsi="华文细黑" w:cs="Times New Roman"/>
                <w:b/>
                <w:szCs w:val="21"/>
              </w:rPr>
            </w:pPr>
            <w:r w:rsidRPr="00C0387A">
              <w:rPr>
                <w:rFonts w:ascii="华文细黑" w:eastAsia="华文细黑" w:hAnsi="华文细黑" w:cs="Times New Roman" w:hint="eastAsia"/>
                <w:b/>
                <w:szCs w:val="21"/>
              </w:rPr>
              <w:t>受   训   者</w:t>
            </w:r>
          </w:p>
        </w:tc>
        <w:tc>
          <w:tcPr>
            <w:tcW w:w="2775" w:type="dxa"/>
          </w:tcPr>
          <w:p w14:paraId="0874A36D" w14:textId="77777777" w:rsidR="005F2BD5" w:rsidRPr="00C0387A" w:rsidRDefault="005F2BD5" w:rsidP="002F31FE">
            <w:pPr>
              <w:rPr>
                <w:rFonts w:ascii="华文细黑" w:eastAsia="华文细黑" w:hAnsi="华文细黑" w:cs="Times New Roman"/>
                <w:b/>
                <w:szCs w:val="21"/>
              </w:rPr>
            </w:pPr>
          </w:p>
          <w:p w14:paraId="7DAE4012" w14:textId="77777777" w:rsidR="005F2BD5" w:rsidRPr="00C0387A" w:rsidRDefault="005F2BD5" w:rsidP="002F31FE">
            <w:pPr>
              <w:rPr>
                <w:rFonts w:ascii="华文细黑" w:eastAsia="华文细黑" w:hAnsi="华文细黑" w:cs="Times New Roman"/>
                <w:b/>
                <w:szCs w:val="21"/>
              </w:rPr>
            </w:pPr>
          </w:p>
        </w:tc>
        <w:tc>
          <w:tcPr>
            <w:tcW w:w="1440" w:type="dxa"/>
            <w:vAlign w:val="center"/>
          </w:tcPr>
          <w:p w14:paraId="20DCEA94" w14:textId="77777777" w:rsidR="005F2BD5" w:rsidRPr="00C0387A" w:rsidRDefault="005F2BD5" w:rsidP="002F31FE">
            <w:pPr>
              <w:jc w:val="center"/>
              <w:rPr>
                <w:rFonts w:ascii="华文细黑" w:eastAsia="华文细黑" w:hAnsi="华文细黑" w:cs="Times New Roman"/>
                <w:b/>
                <w:szCs w:val="21"/>
              </w:rPr>
            </w:pPr>
            <w:r>
              <w:rPr>
                <w:rFonts w:ascii="华文细黑" w:eastAsia="华文细黑" w:hAnsi="华文细黑" w:cs="Times New Roman" w:hint="eastAsia"/>
                <w:b/>
                <w:szCs w:val="21"/>
              </w:rPr>
              <w:t>年  龄</w:t>
            </w:r>
          </w:p>
        </w:tc>
        <w:tc>
          <w:tcPr>
            <w:tcW w:w="1440" w:type="dxa"/>
            <w:gridSpan w:val="2"/>
            <w:vAlign w:val="center"/>
          </w:tcPr>
          <w:p w14:paraId="561FE2F1" w14:textId="77777777" w:rsidR="005F2BD5" w:rsidRPr="00C0387A" w:rsidRDefault="005F2BD5" w:rsidP="002F31FE">
            <w:pPr>
              <w:jc w:val="center"/>
              <w:rPr>
                <w:rFonts w:ascii="华文细黑" w:eastAsia="华文细黑" w:hAnsi="华文细黑" w:cs="Times New Roman"/>
                <w:b/>
                <w:szCs w:val="21"/>
              </w:rPr>
            </w:pPr>
          </w:p>
        </w:tc>
        <w:tc>
          <w:tcPr>
            <w:tcW w:w="1260" w:type="dxa"/>
            <w:gridSpan w:val="2"/>
            <w:vAlign w:val="center"/>
          </w:tcPr>
          <w:p w14:paraId="205213B7" w14:textId="77777777" w:rsidR="005F2BD5" w:rsidRPr="00C0387A" w:rsidRDefault="005F2BD5" w:rsidP="002F31FE">
            <w:pPr>
              <w:jc w:val="center"/>
              <w:rPr>
                <w:rFonts w:ascii="华文细黑" w:eastAsia="华文细黑" w:hAnsi="华文细黑" w:cs="Times New Roman"/>
                <w:b/>
                <w:szCs w:val="21"/>
              </w:rPr>
            </w:pPr>
            <w:r>
              <w:rPr>
                <w:rFonts w:ascii="华文细黑" w:eastAsia="华文细黑" w:hAnsi="华文细黑" w:cs="Times New Roman" w:hint="eastAsia"/>
                <w:b/>
                <w:szCs w:val="21"/>
              </w:rPr>
              <w:t>学  历</w:t>
            </w:r>
          </w:p>
        </w:tc>
        <w:tc>
          <w:tcPr>
            <w:tcW w:w="1905" w:type="dxa"/>
            <w:gridSpan w:val="2"/>
            <w:vAlign w:val="center"/>
          </w:tcPr>
          <w:p w14:paraId="07CB16FF" w14:textId="77777777" w:rsidR="005F2BD5" w:rsidRPr="00C0387A" w:rsidRDefault="005F2BD5" w:rsidP="002F31FE">
            <w:pPr>
              <w:jc w:val="center"/>
              <w:rPr>
                <w:rFonts w:ascii="华文细黑" w:eastAsia="华文细黑" w:hAnsi="华文细黑" w:cs="Times New Roman"/>
                <w:b/>
                <w:szCs w:val="21"/>
              </w:rPr>
            </w:pPr>
          </w:p>
        </w:tc>
      </w:tr>
      <w:tr w:rsidR="005F2BD5" w:rsidRPr="00C0387A" w14:paraId="3A906644" w14:textId="77777777" w:rsidTr="002F31FE">
        <w:trPr>
          <w:trHeight w:val="1072"/>
        </w:trPr>
        <w:tc>
          <w:tcPr>
            <w:tcW w:w="1719" w:type="dxa"/>
            <w:gridSpan w:val="3"/>
            <w:vAlign w:val="center"/>
          </w:tcPr>
          <w:p w14:paraId="010768D8" w14:textId="77777777" w:rsidR="005F2BD5" w:rsidRPr="00C0387A" w:rsidRDefault="005F2BD5" w:rsidP="002F31FE">
            <w:pPr>
              <w:rPr>
                <w:rFonts w:ascii="华文细黑" w:eastAsia="华文细黑" w:hAnsi="华文细黑" w:cs="Times New Roman"/>
                <w:b/>
                <w:szCs w:val="21"/>
              </w:rPr>
            </w:pPr>
            <w:r w:rsidRPr="00C0387A">
              <w:rPr>
                <w:rFonts w:ascii="华文细黑" w:eastAsia="华文细黑" w:hAnsi="华文细黑" w:cs="Times New Roman" w:hint="eastAsia"/>
                <w:b/>
                <w:szCs w:val="21"/>
              </w:rPr>
              <w:t>教 育 方 法</w:t>
            </w:r>
          </w:p>
        </w:tc>
        <w:tc>
          <w:tcPr>
            <w:tcW w:w="8820" w:type="dxa"/>
            <w:gridSpan w:val="8"/>
          </w:tcPr>
          <w:p w14:paraId="144DD1C8" w14:textId="77777777" w:rsidR="005F2BD5" w:rsidRPr="00C0387A" w:rsidRDefault="005F2BD5" w:rsidP="002F31FE">
            <w:pPr>
              <w:rPr>
                <w:rFonts w:ascii="华文细黑" w:eastAsia="华文细黑" w:hAnsi="华文细黑" w:cs="Times New Roman"/>
                <w:b/>
                <w:szCs w:val="21"/>
              </w:rPr>
            </w:pPr>
            <w:r w:rsidRPr="00C0387A">
              <w:rPr>
                <w:rFonts w:ascii="华文细黑" w:eastAsia="华文细黑" w:hAnsi="华文细黑" w:cs="Times New Roman" w:hint="eastAsia"/>
                <w:b/>
                <w:szCs w:val="21"/>
              </w:rPr>
              <w:t>１．集合教育　（　a.　公司内部培训　　b.　包括讲习班等的公司外部培训　）</w:t>
            </w:r>
          </w:p>
          <w:p w14:paraId="087598B0" w14:textId="77777777" w:rsidR="005F2BD5" w:rsidRPr="00C0387A" w:rsidRDefault="005F2BD5" w:rsidP="002F31FE">
            <w:pPr>
              <w:rPr>
                <w:rFonts w:ascii="华文细黑" w:eastAsia="华文细黑" w:hAnsi="华文细黑" w:cs="Times New Roman"/>
                <w:b/>
                <w:szCs w:val="21"/>
              </w:rPr>
            </w:pPr>
            <w:r w:rsidRPr="00C0387A">
              <w:rPr>
                <w:rFonts w:ascii="华文细黑" w:eastAsia="华文细黑" w:hAnsi="华文细黑" w:cs="Times New Roman" w:hint="eastAsia"/>
                <w:b/>
                <w:szCs w:val="21"/>
              </w:rPr>
              <w:t>２．ＯＪＴ</w:t>
            </w:r>
          </w:p>
          <w:p w14:paraId="226F4B4E" w14:textId="77777777" w:rsidR="005F2BD5" w:rsidRPr="00C0387A" w:rsidRDefault="005F2BD5" w:rsidP="002F31FE">
            <w:pPr>
              <w:rPr>
                <w:rFonts w:ascii="华文细黑" w:eastAsia="华文细黑" w:hAnsi="华文细黑" w:cs="Times New Roman"/>
                <w:b/>
                <w:szCs w:val="21"/>
              </w:rPr>
            </w:pPr>
            <w:r w:rsidRPr="00C0387A">
              <w:rPr>
                <w:rFonts w:ascii="华文细黑" w:eastAsia="华文细黑" w:hAnsi="华文细黑" w:cs="Times New Roman" w:hint="eastAsia"/>
                <w:b/>
                <w:szCs w:val="21"/>
              </w:rPr>
              <w:t>３．电信教育　（电信教育讲座名：</w:t>
            </w:r>
            <w:r>
              <w:rPr>
                <w:rFonts w:ascii="华文细黑" w:eastAsia="华文细黑" w:hAnsi="华文细黑" w:cs="Times New Roman" w:hint="eastAsia"/>
                <w:b/>
                <w:szCs w:val="21"/>
              </w:rPr>
              <w:t xml:space="preserve">                                        </w:t>
            </w:r>
            <w:r w:rsidRPr="00C0387A">
              <w:rPr>
                <w:rFonts w:ascii="华文细黑" w:eastAsia="华文细黑" w:hAnsi="华文细黑" w:cs="Times New Roman" w:hint="eastAsia"/>
                <w:b/>
                <w:szCs w:val="21"/>
              </w:rPr>
              <w:t xml:space="preserve">　　　）</w:t>
            </w:r>
          </w:p>
          <w:p w14:paraId="22A8A360" w14:textId="77777777" w:rsidR="005F2BD5" w:rsidRPr="00C0387A" w:rsidRDefault="005F2BD5" w:rsidP="002F31FE">
            <w:pPr>
              <w:rPr>
                <w:rFonts w:ascii="华文细黑" w:eastAsia="华文细黑" w:hAnsi="华文细黑" w:cs="Times New Roman"/>
                <w:b/>
                <w:szCs w:val="21"/>
              </w:rPr>
            </w:pPr>
            <w:r w:rsidRPr="00C0387A">
              <w:rPr>
                <w:rFonts w:ascii="华文细黑" w:eastAsia="华文细黑" w:hAnsi="华文细黑" w:cs="Times New Roman" w:hint="eastAsia"/>
                <w:b/>
                <w:szCs w:val="21"/>
              </w:rPr>
              <w:t>４．其  他　  （　　　　　　　　　　　　　　　　　　　　　　　　　　　　　　　）</w:t>
            </w:r>
          </w:p>
        </w:tc>
      </w:tr>
      <w:tr w:rsidR="005F2BD5" w:rsidRPr="00C0387A" w14:paraId="393AA9B7" w14:textId="77777777" w:rsidTr="002F31FE">
        <w:trPr>
          <w:trHeight w:val="885"/>
        </w:trPr>
        <w:tc>
          <w:tcPr>
            <w:tcW w:w="1719" w:type="dxa"/>
            <w:gridSpan w:val="3"/>
            <w:vAlign w:val="center"/>
          </w:tcPr>
          <w:p w14:paraId="50B00C5E" w14:textId="77777777" w:rsidR="005F2BD5" w:rsidRPr="00C0387A" w:rsidRDefault="005F2BD5" w:rsidP="002F31FE">
            <w:pPr>
              <w:rPr>
                <w:rFonts w:ascii="华文细黑" w:eastAsia="华文细黑" w:hAnsi="华文细黑" w:cs="Times New Roman"/>
                <w:b/>
                <w:szCs w:val="21"/>
              </w:rPr>
            </w:pPr>
            <w:r w:rsidRPr="00C0387A">
              <w:rPr>
                <w:rFonts w:ascii="华文细黑" w:eastAsia="华文细黑" w:hAnsi="华文细黑" w:cs="Times New Roman" w:hint="eastAsia"/>
                <w:b/>
                <w:szCs w:val="21"/>
              </w:rPr>
              <w:t>使 用 教 材</w:t>
            </w:r>
          </w:p>
        </w:tc>
        <w:tc>
          <w:tcPr>
            <w:tcW w:w="8820" w:type="dxa"/>
            <w:gridSpan w:val="8"/>
          </w:tcPr>
          <w:p w14:paraId="0CD74339" w14:textId="77777777" w:rsidR="005F2BD5" w:rsidRPr="00C0387A" w:rsidRDefault="005F2BD5" w:rsidP="002F31FE">
            <w:pPr>
              <w:rPr>
                <w:rFonts w:ascii="华文细黑" w:eastAsia="华文细黑" w:hAnsi="华文细黑" w:cs="Times New Roman"/>
                <w:b/>
                <w:szCs w:val="21"/>
              </w:rPr>
            </w:pPr>
          </w:p>
        </w:tc>
      </w:tr>
      <w:tr w:rsidR="005F2BD5" w:rsidRPr="00C0387A" w14:paraId="3DD42567" w14:textId="77777777" w:rsidTr="002F31FE">
        <w:trPr>
          <w:trHeight w:val="420"/>
        </w:trPr>
        <w:tc>
          <w:tcPr>
            <w:tcW w:w="639" w:type="dxa"/>
            <w:vMerge w:val="restart"/>
            <w:vAlign w:val="center"/>
          </w:tcPr>
          <w:p w14:paraId="1A8D9A50" w14:textId="77777777" w:rsidR="005F2BD5" w:rsidRPr="00C0387A" w:rsidRDefault="005F2BD5" w:rsidP="002F31FE">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教</w:t>
            </w:r>
          </w:p>
          <w:p w14:paraId="4565B7D1" w14:textId="77777777" w:rsidR="005F2BD5" w:rsidRPr="00C0387A" w:rsidRDefault="005F2BD5" w:rsidP="002F31FE">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育</w:t>
            </w:r>
          </w:p>
          <w:p w14:paraId="6A49B513" w14:textId="77777777" w:rsidR="005F2BD5" w:rsidRPr="00C0387A" w:rsidRDefault="005F2BD5" w:rsidP="002F31FE">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内</w:t>
            </w:r>
          </w:p>
          <w:p w14:paraId="28B4862D" w14:textId="77777777" w:rsidR="005F2BD5" w:rsidRPr="00C0387A" w:rsidRDefault="005F2BD5" w:rsidP="002F31FE">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容</w:t>
            </w:r>
          </w:p>
          <w:p w14:paraId="308C31E2" w14:textId="77777777" w:rsidR="005F2BD5" w:rsidRPr="00C0387A" w:rsidRDefault="005F2BD5" w:rsidP="002F31FE">
            <w:pPr>
              <w:jc w:val="center"/>
              <w:rPr>
                <w:rFonts w:ascii="华文细黑" w:eastAsia="华文细黑" w:hAnsi="华文细黑" w:cs="Times New Roman"/>
                <w:b/>
                <w:szCs w:val="21"/>
              </w:rPr>
            </w:pPr>
            <w:r w:rsidRPr="00C0387A">
              <w:rPr>
                <w:rFonts w:ascii="华文细黑" w:eastAsia="宋体" w:hAnsi="宋体" w:cs="Times New Roman" w:hint="eastAsia"/>
                <w:b/>
                <w:szCs w:val="21"/>
              </w:rPr>
              <w:t>・</w:t>
            </w:r>
          </w:p>
          <w:p w14:paraId="0D627429" w14:textId="77777777" w:rsidR="005F2BD5" w:rsidRPr="00C0387A" w:rsidRDefault="005F2BD5" w:rsidP="002F31FE">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主</w:t>
            </w:r>
          </w:p>
          <w:p w14:paraId="150F0032" w14:textId="77777777" w:rsidR="005F2BD5" w:rsidRPr="00C0387A" w:rsidRDefault="005F2BD5" w:rsidP="002F31FE">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要</w:t>
            </w:r>
          </w:p>
          <w:p w14:paraId="7B873396" w14:textId="77777777" w:rsidR="005F2BD5" w:rsidRPr="00C0387A" w:rsidRDefault="005F2BD5" w:rsidP="002F31FE">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项</w:t>
            </w:r>
          </w:p>
          <w:p w14:paraId="0CD2EEE4" w14:textId="77777777" w:rsidR="005F2BD5" w:rsidRPr="00C0387A" w:rsidRDefault="005F2BD5" w:rsidP="002F31FE">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目</w:t>
            </w:r>
          </w:p>
        </w:tc>
        <w:tc>
          <w:tcPr>
            <w:tcW w:w="7821" w:type="dxa"/>
            <w:gridSpan w:val="7"/>
            <w:vAlign w:val="center"/>
          </w:tcPr>
          <w:p w14:paraId="13235BCD" w14:textId="77777777" w:rsidR="005F2BD5" w:rsidRPr="00C0387A" w:rsidRDefault="005F2BD5" w:rsidP="002F31FE">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 xml:space="preserve">项　</w:t>
            </w:r>
            <w:r>
              <w:rPr>
                <w:rFonts w:ascii="华文细黑" w:eastAsia="华文细黑" w:hAnsi="华文细黑" w:cs="Times New Roman" w:hint="eastAsia"/>
                <w:b/>
                <w:szCs w:val="21"/>
              </w:rPr>
              <w:t xml:space="preserve">           </w:t>
            </w:r>
            <w:r w:rsidRPr="00C0387A">
              <w:rPr>
                <w:rFonts w:ascii="华文细黑" w:eastAsia="华文细黑" w:hAnsi="华文细黑" w:cs="Times New Roman" w:hint="eastAsia"/>
                <w:b/>
                <w:szCs w:val="21"/>
              </w:rPr>
              <w:t>目</w:t>
            </w:r>
          </w:p>
        </w:tc>
        <w:tc>
          <w:tcPr>
            <w:tcW w:w="1080" w:type="dxa"/>
            <w:gridSpan w:val="2"/>
            <w:vAlign w:val="center"/>
          </w:tcPr>
          <w:p w14:paraId="4E857913" w14:textId="77777777" w:rsidR="005F2BD5" w:rsidRPr="00C0387A" w:rsidRDefault="005F2BD5" w:rsidP="002F31FE">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时　间</w:t>
            </w:r>
          </w:p>
        </w:tc>
        <w:tc>
          <w:tcPr>
            <w:tcW w:w="999" w:type="dxa"/>
            <w:vAlign w:val="center"/>
          </w:tcPr>
          <w:p w14:paraId="7182B12E" w14:textId="77777777" w:rsidR="005F2BD5" w:rsidRPr="00C0387A" w:rsidRDefault="005F2BD5" w:rsidP="002F31FE">
            <w:pPr>
              <w:rPr>
                <w:rFonts w:ascii="华文细黑" w:eastAsia="华文细黑" w:hAnsi="华文细黑" w:cs="Times New Roman"/>
                <w:b/>
                <w:szCs w:val="21"/>
              </w:rPr>
            </w:pPr>
            <w:r w:rsidRPr="00C0387A">
              <w:rPr>
                <w:rFonts w:ascii="华文细黑" w:eastAsia="华文细黑" w:hAnsi="华文细黑" w:cs="Times New Roman" w:hint="eastAsia"/>
                <w:b/>
                <w:szCs w:val="21"/>
              </w:rPr>
              <w:t>※评 价</w:t>
            </w:r>
          </w:p>
        </w:tc>
      </w:tr>
      <w:tr w:rsidR="005F2BD5" w:rsidRPr="00C0387A" w14:paraId="0BCC5D44" w14:textId="77777777" w:rsidTr="002F31FE">
        <w:trPr>
          <w:trHeight w:val="420"/>
        </w:trPr>
        <w:tc>
          <w:tcPr>
            <w:tcW w:w="639" w:type="dxa"/>
            <w:vMerge/>
            <w:vAlign w:val="center"/>
          </w:tcPr>
          <w:p w14:paraId="0EABA548" w14:textId="77777777" w:rsidR="005F2BD5" w:rsidRPr="00C0387A" w:rsidRDefault="005F2BD5" w:rsidP="002F31FE">
            <w:pPr>
              <w:jc w:val="center"/>
              <w:rPr>
                <w:rFonts w:ascii="华文细黑" w:eastAsia="华文细黑" w:hAnsi="华文细黑" w:cs="Times New Roman"/>
                <w:b/>
                <w:szCs w:val="21"/>
              </w:rPr>
            </w:pPr>
          </w:p>
        </w:tc>
        <w:tc>
          <w:tcPr>
            <w:tcW w:w="7821" w:type="dxa"/>
            <w:gridSpan w:val="7"/>
            <w:tcBorders>
              <w:bottom w:val="dotted" w:sz="4" w:space="0" w:color="auto"/>
            </w:tcBorders>
            <w:vAlign w:val="center"/>
          </w:tcPr>
          <w:p w14:paraId="69F06BDB" w14:textId="77777777" w:rsidR="005F2BD5" w:rsidRPr="00C0387A" w:rsidRDefault="005F2BD5" w:rsidP="002F31FE">
            <w:pPr>
              <w:rPr>
                <w:rFonts w:ascii="华文细黑" w:eastAsia="华文细黑" w:hAnsi="华文细黑" w:cs="Times New Roman"/>
                <w:b/>
                <w:szCs w:val="21"/>
              </w:rPr>
            </w:pPr>
          </w:p>
        </w:tc>
        <w:tc>
          <w:tcPr>
            <w:tcW w:w="1080" w:type="dxa"/>
            <w:gridSpan w:val="2"/>
            <w:tcBorders>
              <w:bottom w:val="dotted" w:sz="4" w:space="0" w:color="auto"/>
            </w:tcBorders>
            <w:vAlign w:val="center"/>
          </w:tcPr>
          <w:p w14:paraId="4766B34F" w14:textId="77777777" w:rsidR="005F2BD5" w:rsidRPr="00C0387A" w:rsidRDefault="005F2BD5" w:rsidP="002F31FE">
            <w:pPr>
              <w:rPr>
                <w:rFonts w:ascii="华文细黑" w:eastAsia="华文细黑" w:hAnsi="华文细黑" w:cs="Times New Roman"/>
                <w:b/>
                <w:szCs w:val="21"/>
              </w:rPr>
            </w:pPr>
          </w:p>
        </w:tc>
        <w:tc>
          <w:tcPr>
            <w:tcW w:w="999" w:type="dxa"/>
            <w:vMerge w:val="restart"/>
            <w:vAlign w:val="center"/>
          </w:tcPr>
          <w:p w14:paraId="49F9B61D" w14:textId="77777777" w:rsidR="005F2BD5" w:rsidRPr="00C0387A" w:rsidRDefault="005F2BD5" w:rsidP="002F31FE">
            <w:pPr>
              <w:rPr>
                <w:rFonts w:ascii="华文细黑" w:eastAsia="华文细黑" w:hAnsi="华文细黑" w:cs="Times New Roman"/>
                <w:b/>
                <w:szCs w:val="21"/>
              </w:rPr>
            </w:pPr>
          </w:p>
        </w:tc>
      </w:tr>
      <w:tr w:rsidR="005F2BD5" w:rsidRPr="00C0387A" w14:paraId="7A7DD1C9" w14:textId="77777777" w:rsidTr="002F31FE">
        <w:trPr>
          <w:trHeight w:val="420"/>
        </w:trPr>
        <w:tc>
          <w:tcPr>
            <w:tcW w:w="639" w:type="dxa"/>
            <w:vMerge/>
            <w:vAlign w:val="center"/>
          </w:tcPr>
          <w:p w14:paraId="3A22AE4E" w14:textId="77777777" w:rsidR="005F2BD5" w:rsidRPr="00C0387A" w:rsidRDefault="005F2BD5" w:rsidP="002F31FE">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5F85AD71" w14:textId="77777777" w:rsidR="005F2BD5" w:rsidRPr="00C0387A" w:rsidRDefault="005F2BD5" w:rsidP="002F31FE">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265BB05A" w14:textId="77777777" w:rsidR="005F2BD5" w:rsidRPr="00C0387A" w:rsidRDefault="005F2BD5" w:rsidP="002F31FE">
            <w:pPr>
              <w:rPr>
                <w:rFonts w:ascii="华文细黑" w:eastAsia="华文细黑" w:hAnsi="华文细黑" w:cs="Times New Roman"/>
                <w:b/>
                <w:szCs w:val="21"/>
              </w:rPr>
            </w:pPr>
          </w:p>
        </w:tc>
        <w:tc>
          <w:tcPr>
            <w:tcW w:w="999" w:type="dxa"/>
            <w:vMerge/>
            <w:vAlign w:val="center"/>
          </w:tcPr>
          <w:p w14:paraId="2689408B" w14:textId="77777777" w:rsidR="005F2BD5" w:rsidRPr="00C0387A" w:rsidRDefault="005F2BD5" w:rsidP="002F31FE">
            <w:pPr>
              <w:rPr>
                <w:rFonts w:ascii="华文细黑" w:eastAsia="华文细黑" w:hAnsi="华文细黑" w:cs="Times New Roman"/>
                <w:b/>
                <w:szCs w:val="21"/>
              </w:rPr>
            </w:pPr>
          </w:p>
        </w:tc>
      </w:tr>
      <w:tr w:rsidR="005F2BD5" w:rsidRPr="00C0387A" w14:paraId="56877F78" w14:textId="77777777" w:rsidTr="002F31FE">
        <w:trPr>
          <w:trHeight w:val="420"/>
        </w:trPr>
        <w:tc>
          <w:tcPr>
            <w:tcW w:w="639" w:type="dxa"/>
            <w:vMerge/>
            <w:vAlign w:val="center"/>
          </w:tcPr>
          <w:p w14:paraId="47E5FC30" w14:textId="77777777" w:rsidR="005F2BD5" w:rsidRPr="00C0387A" w:rsidRDefault="005F2BD5" w:rsidP="002F31FE">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5D089421" w14:textId="77777777" w:rsidR="005F2BD5" w:rsidRPr="00C0387A" w:rsidRDefault="005F2BD5" w:rsidP="002F31FE">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2D2795E6" w14:textId="77777777" w:rsidR="005F2BD5" w:rsidRPr="00C0387A" w:rsidRDefault="005F2BD5" w:rsidP="002F31FE">
            <w:pPr>
              <w:rPr>
                <w:rFonts w:ascii="华文细黑" w:eastAsia="华文细黑" w:hAnsi="华文细黑" w:cs="Times New Roman"/>
                <w:b/>
                <w:szCs w:val="21"/>
              </w:rPr>
            </w:pPr>
          </w:p>
        </w:tc>
        <w:tc>
          <w:tcPr>
            <w:tcW w:w="999" w:type="dxa"/>
            <w:vMerge/>
            <w:vAlign w:val="center"/>
          </w:tcPr>
          <w:p w14:paraId="62AE5F36" w14:textId="77777777" w:rsidR="005F2BD5" w:rsidRPr="00C0387A" w:rsidRDefault="005F2BD5" w:rsidP="002F31FE">
            <w:pPr>
              <w:rPr>
                <w:rFonts w:ascii="华文细黑" w:eastAsia="华文细黑" w:hAnsi="华文细黑" w:cs="Times New Roman"/>
                <w:b/>
                <w:szCs w:val="21"/>
              </w:rPr>
            </w:pPr>
          </w:p>
        </w:tc>
      </w:tr>
      <w:tr w:rsidR="005F2BD5" w:rsidRPr="00C0387A" w14:paraId="61871C91" w14:textId="77777777" w:rsidTr="002F31FE">
        <w:trPr>
          <w:trHeight w:val="420"/>
        </w:trPr>
        <w:tc>
          <w:tcPr>
            <w:tcW w:w="639" w:type="dxa"/>
            <w:vMerge/>
            <w:vAlign w:val="center"/>
          </w:tcPr>
          <w:p w14:paraId="27320B2B" w14:textId="77777777" w:rsidR="005F2BD5" w:rsidRPr="00C0387A" w:rsidRDefault="005F2BD5" w:rsidP="002F31FE">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45E32BAA" w14:textId="77777777" w:rsidR="005F2BD5" w:rsidRPr="00C0387A" w:rsidRDefault="005F2BD5" w:rsidP="002F31FE">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370EF7B1" w14:textId="77777777" w:rsidR="005F2BD5" w:rsidRPr="00C0387A" w:rsidRDefault="005F2BD5" w:rsidP="002F31FE">
            <w:pPr>
              <w:rPr>
                <w:rFonts w:ascii="华文细黑" w:eastAsia="华文细黑" w:hAnsi="华文细黑" w:cs="Times New Roman"/>
                <w:b/>
                <w:szCs w:val="21"/>
              </w:rPr>
            </w:pPr>
          </w:p>
        </w:tc>
        <w:tc>
          <w:tcPr>
            <w:tcW w:w="999" w:type="dxa"/>
            <w:vMerge/>
            <w:vAlign w:val="center"/>
          </w:tcPr>
          <w:p w14:paraId="54412075" w14:textId="77777777" w:rsidR="005F2BD5" w:rsidRPr="00C0387A" w:rsidRDefault="005F2BD5" w:rsidP="002F31FE">
            <w:pPr>
              <w:rPr>
                <w:rFonts w:ascii="华文细黑" w:eastAsia="华文细黑" w:hAnsi="华文细黑" w:cs="Times New Roman"/>
                <w:b/>
                <w:szCs w:val="21"/>
              </w:rPr>
            </w:pPr>
          </w:p>
        </w:tc>
      </w:tr>
      <w:tr w:rsidR="005F2BD5" w:rsidRPr="00C0387A" w14:paraId="38B139BA" w14:textId="77777777" w:rsidTr="002F31FE">
        <w:trPr>
          <w:trHeight w:val="420"/>
        </w:trPr>
        <w:tc>
          <w:tcPr>
            <w:tcW w:w="639" w:type="dxa"/>
            <w:vMerge/>
            <w:vAlign w:val="center"/>
          </w:tcPr>
          <w:p w14:paraId="175FCE61" w14:textId="77777777" w:rsidR="005F2BD5" w:rsidRPr="00C0387A" w:rsidRDefault="005F2BD5" w:rsidP="002F31FE">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517D21B3" w14:textId="77777777" w:rsidR="005F2BD5" w:rsidRPr="00C0387A" w:rsidRDefault="005F2BD5" w:rsidP="002F31FE">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4882AE49" w14:textId="77777777" w:rsidR="005F2BD5" w:rsidRPr="00C0387A" w:rsidRDefault="005F2BD5" w:rsidP="002F31FE">
            <w:pPr>
              <w:rPr>
                <w:rFonts w:ascii="华文细黑" w:eastAsia="华文细黑" w:hAnsi="华文细黑" w:cs="Times New Roman"/>
                <w:b/>
                <w:szCs w:val="21"/>
              </w:rPr>
            </w:pPr>
          </w:p>
        </w:tc>
        <w:tc>
          <w:tcPr>
            <w:tcW w:w="999" w:type="dxa"/>
            <w:vMerge/>
            <w:vAlign w:val="center"/>
          </w:tcPr>
          <w:p w14:paraId="586513B0" w14:textId="77777777" w:rsidR="005F2BD5" w:rsidRPr="00C0387A" w:rsidRDefault="005F2BD5" w:rsidP="002F31FE">
            <w:pPr>
              <w:rPr>
                <w:rFonts w:ascii="华文细黑" w:eastAsia="华文细黑" w:hAnsi="华文细黑" w:cs="Times New Roman"/>
                <w:b/>
                <w:szCs w:val="21"/>
              </w:rPr>
            </w:pPr>
          </w:p>
        </w:tc>
      </w:tr>
      <w:tr w:rsidR="005F2BD5" w:rsidRPr="00C0387A" w14:paraId="6C22F173" w14:textId="77777777" w:rsidTr="002F31FE">
        <w:trPr>
          <w:trHeight w:val="420"/>
        </w:trPr>
        <w:tc>
          <w:tcPr>
            <w:tcW w:w="639" w:type="dxa"/>
            <w:vMerge/>
            <w:vAlign w:val="center"/>
          </w:tcPr>
          <w:p w14:paraId="020078E7" w14:textId="77777777" w:rsidR="005F2BD5" w:rsidRPr="00C0387A" w:rsidRDefault="005F2BD5" w:rsidP="002F31FE">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672AF1B5" w14:textId="77777777" w:rsidR="005F2BD5" w:rsidRPr="00C0387A" w:rsidRDefault="005F2BD5" w:rsidP="002F31FE">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7587AB02" w14:textId="77777777" w:rsidR="005F2BD5" w:rsidRPr="00C0387A" w:rsidRDefault="005F2BD5" w:rsidP="002F31FE">
            <w:pPr>
              <w:rPr>
                <w:rFonts w:ascii="华文细黑" w:eastAsia="华文细黑" w:hAnsi="华文细黑" w:cs="Times New Roman"/>
                <w:b/>
                <w:szCs w:val="21"/>
              </w:rPr>
            </w:pPr>
          </w:p>
        </w:tc>
        <w:tc>
          <w:tcPr>
            <w:tcW w:w="999" w:type="dxa"/>
            <w:vMerge/>
            <w:vAlign w:val="center"/>
          </w:tcPr>
          <w:p w14:paraId="70B85F0A" w14:textId="77777777" w:rsidR="005F2BD5" w:rsidRPr="00C0387A" w:rsidRDefault="005F2BD5" w:rsidP="002F31FE">
            <w:pPr>
              <w:rPr>
                <w:rFonts w:ascii="华文细黑" w:eastAsia="华文细黑" w:hAnsi="华文细黑" w:cs="Times New Roman"/>
                <w:b/>
                <w:szCs w:val="21"/>
              </w:rPr>
            </w:pPr>
          </w:p>
        </w:tc>
      </w:tr>
      <w:tr w:rsidR="005F2BD5" w:rsidRPr="00C0387A" w14:paraId="60950224" w14:textId="77777777" w:rsidTr="002F31FE">
        <w:trPr>
          <w:trHeight w:val="420"/>
        </w:trPr>
        <w:tc>
          <w:tcPr>
            <w:tcW w:w="639" w:type="dxa"/>
            <w:vMerge/>
            <w:vAlign w:val="center"/>
          </w:tcPr>
          <w:p w14:paraId="1395BB7F" w14:textId="77777777" w:rsidR="005F2BD5" w:rsidRPr="00C0387A" w:rsidRDefault="005F2BD5" w:rsidP="002F31FE">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7246AE35" w14:textId="77777777" w:rsidR="005F2BD5" w:rsidRPr="00C0387A" w:rsidRDefault="005F2BD5" w:rsidP="002F31FE">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1C961480" w14:textId="77777777" w:rsidR="005F2BD5" w:rsidRPr="00C0387A" w:rsidRDefault="005F2BD5" w:rsidP="002F31FE">
            <w:pPr>
              <w:rPr>
                <w:rFonts w:ascii="华文细黑" w:eastAsia="华文细黑" w:hAnsi="华文细黑" w:cs="Times New Roman"/>
                <w:b/>
                <w:szCs w:val="21"/>
              </w:rPr>
            </w:pPr>
          </w:p>
        </w:tc>
        <w:tc>
          <w:tcPr>
            <w:tcW w:w="999" w:type="dxa"/>
            <w:vMerge/>
            <w:vAlign w:val="center"/>
          </w:tcPr>
          <w:p w14:paraId="449D460C" w14:textId="77777777" w:rsidR="005F2BD5" w:rsidRPr="00C0387A" w:rsidRDefault="005F2BD5" w:rsidP="002F31FE">
            <w:pPr>
              <w:rPr>
                <w:rFonts w:ascii="华文细黑" w:eastAsia="华文细黑" w:hAnsi="华文细黑" w:cs="Times New Roman"/>
                <w:b/>
                <w:szCs w:val="21"/>
              </w:rPr>
            </w:pPr>
          </w:p>
        </w:tc>
      </w:tr>
      <w:tr w:rsidR="005F2BD5" w:rsidRPr="00C0387A" w14:paraId="479CFFA3" w14:textId="77777777" w:rsidTr="002F31FE">
        <w:trPr>
          <w:trHeight w:val="420"/>
        </w:trPr>
        <w:tc>
          <w:tcPr>
            <w:tcW w:w="639" w:type="dxa"/>
            <w:vMerge/>
            <w:vAlign w:val="center"/>
          </w:tcPr>
          <w:p w14:paraId="4F7FF95E" w14:textId="77777777" w:rsidR="005F2BD5" w:rsidRPr="00C0387A" w:rsidRDefault="005F2BD5" w:rsidP="002F31FE">
            <w:pPr>
              <w:jc w:val="center"/>
              <w:rPr>
                <w:rFonts w:ascii="华文细黑" w:eastAsia="华文细黑" w:hAnsi="华文细黑" w:cs="Times New Roman"/>
                <w:b/>
                <w:szCs w:val="21"/>
              </w:rPr>
            </w:pPr>
          </w:p>
        </w:tc>
        <w:tc>
          <w:tcPr>
            <w:tcW w:w="7821" w:type="dxa"/>
            <w:gridSpan w:val="7"/>
            <w:tcBorders>
              <w:top w:val="dotted" w:sz="4" w:space="0" w:color="auto"/>
            </w:tcBorders>
            <w:vAlign w:val="center"/>
          </w:tcPr>
          <w:p w14:paraId="7B8E6043" w14:textId="77777777" w:rsidR="005F2BD5" w:rsidRPr="00C0387A" w:rsidRDefault="005F2BD5" w:rsidP="002F31FE">
            <w:pPr>
              <w:rPr>
                <w:rFonts w:ascii="华文细黑" w:eastAsia="华文细黑" w:hAnsi="华文细黑" w:cs="Times New Roman"/>
                <w:b/>
                <w:szCs w:val="21"/>
              </w:rPr>
            </w:pPr>
          </w:p>
        </w:tc>
        <w:tc>
          <w:tcPr>
            <w:tcW w:w="1080" w:type="dxa"/>
            <w:gridSpan w:val="2"/>
            <w:tcBorders>
              <w:top w:val="dotted" w:sz="4" w:space="0" w:color="auto"/>
            </w:tcBorders>
            <w:vAlign w:val="center"/>
          </w:tcPr>
          <w:p w14:paraId="200FF7BB" w14:textId="77777777" w:rsidR="005F2BD5" w:rsidRPr="00C0387A" w:rsidRDefault="005F2BD5" w:rsidP="002F31FE">
            <w:pPr>
              <w:rPr>
                <w:rFonts w:ascii="华文细黑" w:eastAsia="华文细黑" w:hAnsi="华文细黑" w:cs="Times New Roman"/>
                <w:b/>
                <w:szCs w:val="21"/>
              </w:rPr>
            </w:pPr>
          </w:p>
        </w:tc>
        <w:tc>
          <w:tcPr>
            <w:tcW w:w="999" w:type="dxa"/>
            <w:vMerge/>
            <w:vAlign w:val="center"/>
          </w:tcPr>
          <w:p w14:paraId="1F9F917C" w14:textId="77777777" w:rsidR="005F2BD5" w:rsidRPr="00C0387A" w:rsidRDefault="005F2BD5" w:rsidP="002F31FE">
            <w:pPr>
              <w:rPr>
                <w:rFonts w:ascii="华文细黑" w:eastAsia="华文细黑" w:hAnsi="华文细黑" w:cs="Times New Roman"/>
                <w:b/>
                <w:szCs w:val="21"/>
              </w:rPr>
            </w:pPr>
          </w:p>
        </w:tc>
      </w:tr>
      <w:tr w:rsidR="005F2BD5" w:rsidRPr="00C0387A" w14:paraId="26D91BB1" w14:textId="77777777" w:rsidTr="002F31FE">
        <w:trPr>
          <w:trHeight w:val="495"/>
        </w:trPr>
        <w:tc>
          <w:tcPr>
            <w:tcW w:w="639" w:type="dxa"/>
            <w:vMerge w:val="restart"/>
            <w:vAlign w:val="center"/>
          </w:tcPr>
          <w:p w14:paraId="6D07F5E4" w14:textId="77777777" w:rsidR="005F2BD5" w:rsidRPr="00C0387A" w:rsidRDefault="005F2BD5" w:rsidP="002F31FE">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所</w:t>
            </w:r>
          </w:p>
          <w:p w14:paraId="65711853" w14:textId="77777777" w:rsidR="005F2BD5" w:rsidRPr="00C0387A" w:rsidRDefault="005F2BD5" w:rsidP="002F31FE">
            <w:pPr>
              <w:jc w:val="center"/>
              <w:rPr>
                <w:rFonts w:ascii="华文细黑" w:eastAsia="华文细黑" w:hAnsi="华文细黑" w:cs="Times New Roman"/>
                <w:b/>
                <w:szCs w:val="21"/>
              </w:rPr>
            </w:pPr>
          </w:p>
          <w:p w14:paraId="3EBF0297" w14:textId="77777777" w:rsidR="005F2BD5" w:rsidRPr="00C0387A" w:rsidRDefault="005F2BD5" w:rsidP="002F31FE">
            <w:pPr>
              <w:jc w:val="center"/>
              <w:rPr>
                <w:rFonts w:ascii="华文细黑" w:eastAsia="华文细黑" w:hAnsi="华文细黑" w:cs="Times New Roman"/>
                <w:b/>
                <w:szCs w:val="21"/>
              </w:rPr>
            </w:pPr>
          </w:p>
          <w:p w14:paraId="40D33DE9" w14:textId="77777777" w:rsidR="005F2BD5" w:rsidRPr="00C0387A" w:rsidRDefault="005F2BD5" w:rsidP="002F31FE">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感</w:t>
            </w:r>
          </w:p>
        </w:tc>
        <w:tc>
          <w:tcPr>
            <w:tcW w:w="5742" w:type="dxa"/>
            <w:gridSpan w:val="5"/>
            <w:tcBorders>
              <w:bottom w:val="dotted" w:sz="4" w:space="0" w:color="auto"/>
            </w:tcBorders>
          </w:tcPr>
          <w:p w14:paraId="02FAF26F" w14:textId="77777777" w:rsidR="005F2BD5" w:rsidRPr="00C0387A" w:rsidRDefault="005F2BD5" w:rsidP="002F31FE">
            <w:pPr>
              <w:rPr>
                <w:rFonts w:ascii="华文细黑" w:eastAsia="华文细黑" w:hAnsi="华文细黑" w:cs="Times New Roman"/>
                <w:b/>
                <w:szCs w:val="21"/>
              </w:rPr>
            </w:pPr>
          </w:p>
        </w:tc>
        <w:tc>
          <w:tcPr>
            <w:tcW w:w="4158" w:type="dxa"/>
            <w:gridSpan w:val="5"/>
            <w:vMerge w:val="restart"/>
            <w:vAlign w:val="center"/>
          </w:tcPr>
          <w:p w14:paraId="7033372E" w14:textId="77777777" w:rsidR="005F2BD5" w:rsidRPr="00C0387A" w:rsidRDefault="005F2BD5" w:rsidP="002F31FE">
            <w:pPr>
              <w:rPr>
                <w:rFonts w:ascii="华文细黑" w:eastAsia="华文细黑" w:hAnsi="华文细黑" w:cs="Times New Roman"/>
                <w:b/>
                <w:kern w:val="0"/>
                <w:szCs w:val="21"/>
              </w:rPr>
            </w:pPr>
            <w:r w:rsidRPr="00C0387A">
              <w:rPr>
                <w:rFonts w:ascii="华文细黑" w:eastAsia="华文细黑" w:hAnsi="华文细黑" w:cs="Times New Roman" w:hint="eastAsia"/>
                <w:b/>
                <w:kern w:val="0"/>
                <w:szCs w:val="21"/>
              </w:rPr>
              <w:t>教 育 实 行 者</w:t>
            </w:r>
            <w:r>
              <w:rPr>
                <w:rFonts w:ascii="华文细黑" w:eastAsia="华文细黑" w:hAnsi="华文细黑" w:cs="Times New Roman" w:hint="eastAsia"/>
                <w:b/>
                <w:kern w:val="0"/>
                <w:szCs w:val="21"/>
              </w:rPr>
              <w:t>（签名）</w:t>
            </w:r>
            <w:r w:rsidRPr="0049442D">
              <w:rPr>
                <w:rFonts w:ascii="华文细黑" w:eastAsia="华文细黑" w:hAnsi="华文细黑" w:cs="Times New Roman" w:hint="eastAsia"/>
                <w:b/>
                <w:spacing w:val="704"/>
                <w:kern w:val="0"/>
                <w:szCs w:val="21"/>
                <w:fitText w:val="1620" w:id="647208192"/>
              </w:rPr>
              <w:t>：</w:t>
            </w:r>
          </w:p>
          <w:p w14:paraId="77D8DC04" w14:textId="77777777" w:rsidR="005F2BD5" w:rsidRDefault="005F2BD5" w:rsidP="002F31FE">
            <w:pPr>
              <w:spacing w:line="400" w:lineRule="exact"/>
              <w:ind w:left="238" w:hangingChars="85" w:hanging="238"/>
              <w:rPr>
                <w:rFonts w:ascii="华文细黑" w:eastAsia="华文细黑" w:hAnsi="华文细黑" w:cs="Times New Roman"/>
                <w:b/>
                <w:kern w:val="0"/>
                <w:sz w:val="28"/>
                <w:szCs w:val="28"/>
                <w:u w:val="single"/>
              </w:rPr>
            </w:pPr>
            <w:r w:rsidRPr="0064609E">
              <w:rPr>
                <w:rFonts w:ascii="华文细黑" w:eastAsia="华文细黑" w:hAnsi="华文细黑" w:cs="Times New Roman" w:hint="eastAsia"/>
                <w:b/>
                <w:kern w:val="0"/>
                <w:sz w:val="28"/>
                <w:szCs w:val="28"/>
              </w:rPr>
              <w:t xml:space="preserve">　</w:t>
            </w:r>
            <w:r w:rsidRPr="0064609E">
              <w:rPr>
                <w:rFonts w:ascii="华文细黑" w:eastAsia="华文细黑" w:hAnsi="华文细黑" w:cs="Times New Roman" w:hint="eastAsia"/>
                <w:b/>
                <w:kern w:val="0"/>
                <w:sz w:val="28"/>
                <w:szCs w:val="28"/>
                <w:u w:val="single"/>
              </w:rPr>
              <w:t xml:space="preserve">　　　　</w:t>
            </w:r>
            <w:r>
              <w:rPr>
                <w:rFonts w:ascii="华文细黑" w:eastAsia="华文细黑" w:hAnsi="华文细黑" w:cs="Times New Roman" w:hint="eastAsia"/>
                <w:b/>
                <w:kern w:val="0"/>
                <w:sz w:val="28"/>
                <w:szCs w:val="28"/>
                <w:u w:val="single"/>
              </w:rPr>
              <w:t xml:space="preserve">  </w:t>
            </w:r>
            <w:r w:rsidRPr="0064609E">
              <w:rPr>
                <w:rFonts w:ascii="华文细黑" w:eastAsia="华文细黑" w:hAnsi="华文细黑" w:cs="Times New Roman" w:hint="eastAsia"/>
                <w:b/>
                <w:kern w:val="0"/>
                <w:sz w:val="28"/>
                <w:szCs w:val="28"/>
                <w:u w:val="single"/>
              </w:rPr>
              <w:t>（           ）</w:t>
            </w:r>
          </w:p>
          <w:p w14:paraId="557D8368" w14:textId="77777777" w:rsidR="005F2BD5" w:rsidRDefault="005F2BD5" w:rsidP="002F31FE">
            <w:pPr>
              <w:spacing w:line="400" w:lineRule="exact"/>
              <w:ind w:left="238" w:hangingChars="85" w:hanging="238"/>
              <w:rPr>
                <w:rFonts w:ascii="华文细黑" w:eastAsia="华文细黑" w:hAnsi="华文细黑" w:cs="Times New Roman"/>
                <w:b/>
                <w:kern w:val="0"/>
                <w:sz w:val="28"/>
                <w:szCs w:val="28"/>
                <w:u w:val="single"/>
              </w:rPr>
            </w:pPr>
          </w:p>
          <w:p w14:paraId="4B2713A8" w14:textId="77777777" w:rsidR="005F2BD5" w:rsidRDefault="005F2BD5" w:rsidP="002F31FE">
            <w:pPr>
              <w:spacing w:line="400" w:lineRule="exact"/>
              <w:ind w:left="238" w:hangingChars="85" w:hanging="238"/>
              <w:rPr>
                <w:rFonts w:ascii="华文细黑" w:eastAsia="华文细黑" w:hAnsi="华文细黑" w:cs="Times New Roman"/>
                <w:b/>
                <w:kern w:val="0"/>
                <w:sz w:val="28"/>
                <w:szCs w:val="28"/>
                <w:u w:val="single"/>
              </w:rPr>
            </w:pPr>
            <w:r w:rsidRPr="0064609E">
              <w:rPr>
                <w:rFonts w:ascii="华文细黑" w:eastAsia="华文细黑" w:hAnsi="华文细黑" w:cs="Times New Roman" w:hint="eastAsia"/>
                <w:b/>
                <w:kern w:val="0"/>
                <w:sz w:val="28"/>
                <w:szCs w:val="28"/>
              </w:rPr>
              <w:t xml:space="preserve">　</w:t>
            </w:r>
            <w:r w:rsidRPr="0064609E">
              <w:rPr>
                <w:rFonts w:ascii="华文细黑" w:eastAsia="华文细黑" w:hAnsi="华文细黑" w:cs="Times New Roman" w:hint="eastAsia"/>
                <w:b/>
                <w:kern w:val="0"/>
                <w:sz w:val="28"/>
                <w:szCs w:val="28"/>
                <w:u w:val="single"/>
              </w:rPr>
              <w:t xml:space="preserve">　　　　</w:t>
            </w:r>
            <w:r>
              <w:rPr>
                <w:rFonts w:ascii="华文细黑" w:eastAsia="华文细黑" w:hAnsi="华文细黑" w:cs="Times New Roman" w:hint="eastAsia"/>
                <w:b/>
                <w:kern w:val="0"/>
                <w:sz w:val="28"/>
                <w:szCs w:val="28"/>
                <w:u w:val="single"/>
              </w:rPr>
              <w:t xml:space="preserve">  </w:t>
            </w:r>
            <w:r w:rsidRPr="0064609E">
              <w:rPr>
                <w:rFonts w:ascii="华文细黑" w:eastAsia="华文细黑" w:hAnsi="华文细黑" w:cs="Times New Roman" w:hint="eastAsia"/>
                <w:b/>
                <w:kern w:val="0"/>
                <w:sz w:val="28"/>
                <w:szCs w:val="28"/>
                <w:u w:val="single"/>
              </w:rPr>
              <w:t>（           ）</w:t>
            </w:r>
            <w:r w:rsidRPr="00C0387A">
              <w:rPr>
                <w:rFonts w:ascii="华文细黑" w:eastAsia="华文细黑" w:hAnsi="华文细黑" w:cs="Times New Roman" w:hint="eastAsia"/>
                <w:b/>
                <w:kern w:val="0"/>
                <w:szCs w:val="21"/>
                <w:u w:val="single"/>
              </w:rPr>
              <w:t xml:space="preserve">　</w:t>
            </w:r>
          </w:p>
          <w:p w14:paraId="3529FCEF" w14:textId="77777777" w:rsidR="005F2BD5" w:rsidRPr="0064609E" w:rsidRDefault="005F2BD5" w:rsidP="002F31FE">
            <w:pPr>
              <w:spacing w:line="400" w:lineRule="exact"/>
              <w:ind w:left="179" w:hangingChars="85" w:hanging="179"/>
              <w:rPr>
                <w:rFonts w:ascii="华文细黑" w:eastAsia="华文细黑" w:hAnsi="华文细黑" w:cs="Times New Roman"/>
                <w:b/>
                <w:kern w:val="0"/>
                <w:szCs w:val="21"/>
                <w:u w:val="single"/>
              </w:rPr>
            </w:pPr>
          </w:p>
        </w:tc>
      </w:tr>
      <w:tr w:rsidR="005F2BD5" w:rsidRPr="00C0387A" w14:paraId="04BC5886" w14:textId="77777777" w:rsidTr="002F31FE">
        <w:trPr>
          <w:trHeight w:val="495"/>
        </w:trPr>
        <w:tc>
          <w:tcPr>
            <w:tcW w:w="639" w:type="dxa"/>
            <w:vMerge/>
            <w:vAlign w:val="center"/>
          </w:tcPr>
          <w:p w14:paraId="720817FC" w14:textId="77777777" w:rsidR="005F2BD5" w:rsidRPr="00C0387A" w:rsidRDefault="005F2BD5" w:rsidP="002F31FE">
            <w:pPr>
              <w:jc w:val="center"/>
              <w:rPr>
                <w:rFonts w:ascii="华文细黑" w:eastAsia="华文细黑" w:hAnsi="华文细黑" w:cs="Times New Roman"/>
                <w:b/>
                <w:szCs w:val="21"/>
              </w:rPr>
            </w:pPr>
          </w:p>
        </w:tc>
        <w:tc>
          <w:tcPr>
            <w:tcW w:w="5742" w:type="dxa"/>
            <w:gridSpan w:val="5"/>
            <w:tcBorders>
              <w:top w:val="dotted" w:sz="4" w:space="0" w:color="auto"/>
              <w:bottom w:val="dotted" w:sz="4" w:space="0" w:color="auto"/>
            </w:tcBorders>
          </w:tcPr>
          <w:p w14:paraId="3B8D11B6" w14:textId="77777777" w:rsidR="005F2BD5" w:rsidRPr="00C0387A" w:rsidRDefault="005F2BD5" w:rsidP="002F31FE">
            <w:pPr>
              <w:rPr>
                <w:rFonts w:ascii="华文细黑" w:eastAsia="华文细黑" w:hAnsi="华文细黑" w:cs="Times New Roman"/>
                <w:b/>
                <w:szCs w:val="21"/>
              </w:rPr>
            </w:pPr>
          </w:p>
        </w:tc>
        <w:tc>
          <w:tcPr>
            <w:tcW w:w="4158" w:type="dxa"/>
            <w:gridSpan w:val="5"/>
            <w:vMerge/>
            <w:vAlign w:val="center"/>
          </w:tcPr>
          <w:p w14:paraId="2DED5400" w14:textId="77777777" w:rsidR="005F2BD5" w:rsidRPr="00C0387A" w:rsidRDefault="005F2BD5" w:rsidP="002F31FE">
            <w:pPr>
              <w:rPr>
                <w:rFonts w:ascii="华文细黑" w:eastAsia="华文细黑" w:hAnsi="华文细黑" w:cs="Times New Roman"/>
                <w:b/>
                <w:kern w:val="0"/>
                <w:szCs w:val="21"/>
              </w:rPr>
            </w:pPr>
          </w:p>
        </w:tc>
      </w:tr>
      <w:tr w:rsidR="005F2BD5" w:rsidRPr="00C0387A" w14:paraId="3FA2B107" w14:textId="77777777" w:rsidTr="002F31FE">
        <w:trPr>
          <w:trHeight w:val="495"/>
        </w:trPr>
        <w:tc>
          <w:tcPr>
            <w:tcW w:w="639" w:type="dxa"/>
            <w:vMerge/>
            <w:vAlign w:val="center"/>
          </w:tcPr>
          <w:p w14:paraId="489CBBF6" w14:textId="77777777" w:rsidR="005F2BD5" w:rsidRPr="00C0387A" w:rsidRDefault="005F2BD5" w:rsidP="002F31FE">
            <w:pPr>
              <w:jc w:val="center"/>
              <w:rPr>
                <w:rFonts w:ascii="华文细黑" w:eastAsia="华文细黑" w:hAnsi="华文细黑" w:cs="Times New Roman"/>
                <w:b/>
                <w:szCs w:val="21"/>
              </w:rPr>
            </w:pPr>
          </w:p>
        </w:tc>
        <w:tc>
          <w:tcPr>
            <w:tcW w:w="5742" w:type="dxa"/>
            <w:gridSpan w:val="5"/>
            <w:tcBorders>
              <w:top w:val="dotted" w:sz="4" w:space="0" w:color="auto"/>
              <w:bottom w:val="dotted" w:sz="4" w:space="0" w:color="auto"/>
            </w:tcBorders>
          </w:tcPr>
          <w:p w14:paraId="3FE39772" w14:textId="77777777" w:rsidR="005F2BD5" w:rsidRPr="00C0387A" w:rsidRDefault="005F2BD5" w:rsidP="002F31FE">
            <w:pPr>
              <w:rPr>
                <w:rFonts w:ascii="华文细黑" w:eastAsia="华文细黑" w:hAnsi="华文细黑" w:cs="Times New Roman"/>
                <w:b/>
                <w:szCs w:val="21"/>
              </w:rPr>
            </w:pPr>
          </w:p>
        </w:tc>
        <w:tc>
          <w:tcPr>
            <w:tcW w:w="4158" w:type="dxa"/>
            <w:gridSpan w:val="5"/>
            <w:vMerge/>
            <w:vAlign w:val="center"/>
          </w:tcPr>
          <w:p w14:paraId="1935CA68" w14:textId="77777777" w:rsidR="005F2BD5" w:rsidRPr="00C0387A" w:rsidRDefault="005F2BD5" w:rsidP="002F31FE">
            <w:pPr>
              <w:rPr>
                <w:rFonts w:ascii="华文细黑" w:eastAsia="华文细黑" w:hAnsi="华文细黑" w:cs="Times New Roman"/>
                <w:b/>
                <w:kern w:val="0"/>
                <w:szCs w:val="21"/>
              </w:rPr>
            </w:pPr>
          </w:p>
        </w:tc>
      </w:tr>
      <w:tr w:rsidR="005F2BD5" w:rsidRPr="00C0387A" w14:paraId="3EAA74FE" w14:textId="77777777" w:rsidTr="002F31FE">
        <w:trPr>
          <w:trHeight w:val="495"/>
        </w:trPr>
        <w:tc>
          <w:tcPr>
            <w:tcW w:w="639" w:type="dxa"/>
            <w:vMerge/>
            <w:vAlign w:val="center"/>
          </w:tcPr>
          <w:p w14:paraId="5F6E2AB0" w14:textId="77777777" w:rsidR="005F2BD5" w:rsidRPr="00C0387A" w:rsidRDefault="005F2BD5" w:rsidP="002F31FE">
            <w:pPr>
              <w:jc w:val="center"/>
              <w:rPr>
                <w:rFonts w:ascii="华文细黑" w:eastAsia="华文细黑" w:hAnsi="华文细黑" w:cs="Times New Roman"/>
                <w:b/>
                <w:szCs w:val="21"/>
              </w:rPr>
            </w:pPr>
          </w:p>
        </w:tc>
        <w:tc>
          <w:tcPr>
            <w:tcW w:w="5742" w:type="dxa"/>
            <w:gridSpan w:val="5"/>
            <w:tcBorders>
              <w:top w:val="dotted" w:sz="4" w:space="0" w:color="auto"/>
              <w:bottom w:val="single" w:sz="4" w:space="0" w:color="auto"/>
            </w:tcBorders>
          </w:tcPr>
          <w:p w14:paraId="20689747" w14:textId="77777777" w:rsidR="005F2BD5" w:rsidRPr="00C0387A" w:rsidRDefault="005F2BD5" w:rsidP="002F31FE">
            <w:pPr>
              <w:rPr>
                <w:rFonts w:ascii="华文细黑" w:eastAsia="华文细黑" w:hAnsi="华文细黑" w:cs="Times New Roman"/>
                <w:b/>
                <w:szCs w:val="21"/>
              </w:rPr>
            </w:pPr>
          </w:p>
        </w:tc>
        <w:tc>
          <w:tcPr>
            <w:tcW w:w="4158" w:type="dxa"/>
            <w:gridSpan w:val="5"/>
            <w:vMerge/>
            <w:vAlign w:val="center"/>
          </w:tcPr>
          <w:p w14:paraId="67804380" w14:textId="77777777" w:rsidR="005F2BD5" w:rsidRPr="00C0387A" w:rsidRDefault="005F2BD5" w:rsidP="002F31FE">
            <w:pPr>
              <w:rPr>
                <w:rFonts w:ascii="华文细黑" w:eastAsia="华文细黑" w:hAnsi="华文细黑" w:cs="Times New Roman"/>
                <w:b/>
                <w:kern w:val="0"/>
                <w:szCs w:val="21"/>
              </w:rPr>
            </w:pPr>
          </w:p>
        </w:tc>
      </w:tr>
      <w:tr w:rsidR="005F2BD5" w:rsidRPr="00C0387A" w14:paraId="1EADA483" w14:textId="77777777" w:rsidTr="002F31FE">
        <w:trPr>
          <w:trHeight w:val="622"/>
        </w:trPr>
        <w:tc>
          <w:tcPr>
            <w:tcW w:w="639" w:type="dxa"/>
            <w:vMerge/>
            <w:vAlign w:val="center"/>
          </w:tcPr>
          <w:p w14:paraId="2C5718E7" w14:textId="77777777" w:rsidR="005F2BD5" w:rsidRPr="00C0387A" w:rsidRDefault="005F2BD5" w:rsidP="002F31FE">
            <w:pPr>
              <w:jc w:val="center"/>
              <w:rPr>
                <w:rFonts w:ascii="华文细黑" w:eastAsia="华文细黑" w:hAnsi="华文细黑" w:cs="Times New Roman"/>
                <w:b/>
                <w:szCs w:val="21"/>
              </w:rPr>
            </w:pPr>
          </w:p>
        </w:tc>
        <w:tc>
          <w:tcPr>
            <w:tcW w:w="5742" w:type="dxa"/>
            <w:gridSpan w:val="5"/>
            <w:tcBorders>
              <w:top w:val="dotted" w:sz="4" w:space="0" w:color="auto"/>
            </w:tcBorders>
          </w:tcPr>
          <w:p w14:paraId="24632D96" w14:textId="77777777" w:rsidR="005F2BD5" w:rsidRDefault="005F2BD5" w:rsidP="002F31FE">
            <w:pPr>
              <w:rPr>
                <w:rFonts w:ascii="华文细黑" w:eastAsia="华文细黑" w:hAnsi="华文细黑" w:cs="Times New Roman"/>
                <w:b/>
                <w:szCs w:val="21"/>
              </w:rPr>
            </w:pPr>
          </w:p>
          <w:p w14:paraId="0BD89AE7" w14:textId="77777777" w:rsidR="005F2BD5" w:rsidRPr="00C0387A" w:rsidRDefault="005F2BD5" w:rsidP="002F31FE">
            <w:pPr>
              <w:wordWrap w:val="0"/>
              <w:jc w:val="right"/>
              <w:rPr>
                <w:rFonts w:ascii="华文细黑" w:eastAsia="华文细黑" w:hAnsi="华文细黑" w:cs="Times New Roman"/>
                <w:b/>
                <w:szCs w:val="21"/>
              </w:rPr>
            </w:pPr>
            <w:r>
              <w:rPr>
                <w:rFonts w:ascii="华文细黑" w:eastAsia="华文细黑" w:hAnsi="华文细黑" w:cs="Times New Roman" w:hint="eastAsia"/>
                <w:b/>
                <w:szCs w:val="21"/>
              </w:rPr>
              <w:t xml:space="preserve">受教育者签名：                    </w:t>
            </w:r>
          </w:p>
        </w:tc>
        <w:tc>
          <w:tcPr>
            <w:tcW w:w="4158" w:type="dxa"/>
            <w:gridSpan w:val="5"/>
            <w:vMerge/>
            <w:vAlign w:val="center"/>
          </w:tcPr>
          <w:p w14:paraId="0FBB475E" w14:textId="77777777" w:rsidR="005F2BD5" w:rsidRPr="00C0387A" w:rsidRDefault="005F2BD5" w:rsidP="002F31FE">
            <w:pPr>
              <w:rPr>
                <w:rFonts w:ascii="华文细黑" w:eastAsia="华文细黑" w:hAnsi="华文细黑" w:cs="Times New Roman"/>
                <w:b/>
                <w:kern w:val="0"/>
                <w:szCs w:val="21"/>
              </w:rPr>
            </w:pPr>
          </w:p>
        </w:tc>
      </w:tr>
    </w:tbl>
    <w:p w14:paraId="068CF462" w14:textId="77777777" w:rsidR="005F2BD5" w:rsidRDefault="005F2BD5" w:rsidP="005F2BD5"/>
    <w:p w14:paraId="68880F51" w14:textId="77777777" w:rsidR="005F2BD5" w:rsidRDefault="005F2BD5" w:rsidP="005F2BD5"/>
    <w:p w14:paraId="46C08DB6" w14:textId="77777777" w:rsidR="005F2BD5" w:rsidRPr="005F2BD5" w:rsidRDefault="005F2BD5" w:rsidP="005F2BD5"/>
    <w:p w14:paraId="64095F8C" w14:textId="77777777" w:rsidR="00530237" w:rsidRDefault="00530237">
      <w:pPr>
        <w:widowControl/>
        <w:jc w:val="left"/>
      </w:pPr>
      <w:r>
        <w:br w:type="page"/>
      </w:r>
    </w:p>
    <w:p w14:paraId="56A3754B" w14:textId="77777777" w:rsidR="005F2BD5" w:rsidRPr="005F2BD5" w:rsidRDefault="005F2BD5" w:rsidP="005F2BD5"/>
    <w:p w14:paraId="57D7AC9D" w14:textId="77777777" w:rsidR="00BC241E" w:rsidRPr="00BA4232" w:rsidRDefault="002810E3" w:rsidP="00BA4232">
      <w:pPr>
        <w:pStyle w:val="12"/>
        <w:spacing w:before="0" w:after="0" w:line="460" w:lineRule="exact"/>
        <w:ind w:left="2" w:firstLineChars="466" w:firstLine="1310"/>
        <w:outlineLvl w:val="0"/>
        <w:rPr>
          <w:bCs w:val="0"/>
        </w:rPr>
      </w:pPr>
      <w:bookmarkStart w:id="71" w:name="_Toc334616179"/>
      <w:bookmarkStart w:id="72" w:name="_Toc391046339"/>
      <w:r w:rsidRPr="00BA4232">
        <w:rPr>
          <w:rFonts w:hint="eastAsia"/>
          <w:bCs w:val="0"/>
        </w:rPr>
        <w:t>表</w:t>
      </w:r>
      <w:r w:rsidR="00BC241E" w:rsidRPr="00BA4232">
        <w:rPr>
          <w:rFonts w:hint="eastAsia"/>
          <w:bCs w:val="0"/>
        </w:rPr>
        <w:t>5.2 年度培训教育计划</w:t>
      </w:r>
      <w:bookmarkEnd w:id="71"/>
      <w:r w:rsidR="00BC241E" w:rsidRPr="00BA4232">
        <w:rPr>
          <w:rFonts w:hint="eastAsia"/>
          <w:bCs w:val="0"/>
        </w:rPr>
        <w:t>表</w:t>
      </w:r>
      <w:bookmarkEnd w:id="72"/>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6"/>
        <w:gridCol w:w="1345"/>
        <w:gridCol w:w="1517"/>
        <w:gridCol w:w="1394"/>
        <w:gridCol w:w="2032"/>
        <w:gridCol w:w="1418"/>
        <w:gridCol w:w="1240"/>
      </w:tblGrid>
      <w:tr w:rsidR="005F2BD5" w14:paraId="63A9EBB8" w14:textId="77777777" w:rsidTr="002F31FE">
        <w:trPr>
          <w:trHeight w:val="630"/>
        </w:trPr>
        <w:tc>
          <w:tcPr>
            <w:tcW w:w="516" w:type="dxa"/>
            <w:vAlign w:val="center"/>
          </w:tcPr>
          <w:p w14:paraId="0805F23C" w14:textId="77777777" w:rsidR="005F2BD5" w:rsidRDefault="005F2BD5" w:rsidP="00A27DD8">
            <w:pPr>
              <w:jc w:val="center"/>
              <w:rPr>
                <w:rFonts w:ascii="宋体" w:hAnsi="宋体"/>
                <w:szCs w:val="21"/>
              </w:rPr>
            </w:pPr>
            <w:r>
              <w:rPr>
                <w:rFonts w:ascii="宋体" w:hAnsi="宋体" w:hint="eastAsia"/>
                <w:szCs w:val="21"/>
              </w:rPr>
              <w:t>序号</w:t>
            </w:r>
          </w:p>
        </w:tc>
        <w:tc>
          <w:tcPr>
            <w:tcW w:w="1345" w:type="dxa"/>
            <w:vAlign w:val="center"/>
          </w:tcPr>
          <w:p w14:paraId="672A8A30" w14:textId="77777777" w:rsidR="005F2BD5" w:rsidRDefault="005F2BD5" w:rsidP="005F2BD5">
            <w:pPr>
              <w:jc w:val="center"/>
              <w:rPr>
                <w:rFonts w:ascii="宋体" w:hAnsi="宋体"/>
                <w:szCs w:val="21"/>
              </w:rPr>
            </w:pPr>
            <w:r>
              <w:rPr>
                <w:rFonts w:ascii="宋体" w:hAnsi="宋体" w:hint="eastAsia"/>
                <w:szCs w:val="21"/>
              </w:rPr>
              <w:t>主题名称</w:t>
            </w:r>
          </w:p>
        </w:tc>
        <w:tc>
          <w:tcPr>
            <w:tcW w:w="1517" w:type="dxa"/>
            <w:vAlign w:val="center"/>
          </w:tcPr>
          <w:p w14:paraId="66043B96" w14:textId="77777777" w:rsidR="005F2BD5" w:rsidRDefault="005F2BD5" w:rsidP="00A27DD8">
            <w:pPr>
              <w:jc w:val="center"/>
              <w:rPr>
                <w:rFonts w:ascii="宋体" w:hAnsi="宋体"/>
                <w:szCs w:val="21"/>
              </w:rPr>
            </w:pPr>
            <w:r>
              <w:rPr>
                <w:rFonts w:ascii="宋体" w:hAnsi="宋体" w:hint="eastAsia"/>
                <w:szCs w:val="21"/>
              </w:rPr>
              <w:t>培训对象</w:t>
            </w:r>
          </w:p>
        </w:tc>
        <w:tc>
          <w:tcPr>
            <w:tcW w:w="1394" w:type="dxa"/>
            <w:vAlign w:val="center"/>
          </w:tcPr>
          <w:p w14:paraId="4B6ED5C3" w14:textId="77777777" w:rsidR="005F2BD5" w:rsidRDefault="005F2BD5" w:rsidP="00A27DD8">
            <w:pPr>
              <w:jc w:val="center"/>
              <w:rPr>
                <w:rFonts w:ascii="宋体" w:hAnsi="宋体"/>
                <w:szCs w:val="21"/>
              </w:rPr>
            </w:pPr>
            <w:r>
              <w:rPr>
                <w:rFonts w:ascii="宋体" w:hAnsi="宋体" w:hint="eastAsia"/>
                <w:szCs w:val="21"/>
              </w:rPr>
              <w:t>计划培训</w:t>
            </w:r>
          </w:p>
          <w:p w14:paraId="760B85BC" w14:textId="77777777" w:rsidR="005F2BD5" w:rsidRDefault="005F2BD5" w:rsidP="00A27DD8">
            <w:pPr>
              <w:jc w:val="center"/>
              <w:rPr>
                <w:rFonts w:ascii="宋体" w:hAnsi="宋体"/>
                <w:szCs w:val="21"/>
              </w:rPr>
            </w:pPr>
            <w:r>
              <w:rPr>
                <w:rFonts w:ascii="宋体" w:hAnsi="宋体" w:hint="eastAsia"/>
                <w:szCs w:val="21"/>
              </w:rPr>
              <w:t>时间</w:t>
            </w:r>
          </w:p>
        </w:tc>
        <w:tc>
          <w:tcPr>
            <w:tcW w:w="2032" w:type="dxa"/>
            <w:vAlign w:val="center"/>
          </w:tcPr>
          <w:p w14:paraId="33166CB7" w14:textId="77777777" w:rsidR="005F2BD5" w:rsidRDefault="005F2BD5" w:rsidP="00A27DD8">
            <w:pPr>
              <w:jc w:val="center"/>
              <w:rPr>
                <w:rFonts w:ascii="宋体" w:hAnsi="宋体"/>
                <w:szCs w:val="21"/>
              </w:rPr>
            </w:pPr>
            <w:r>
              <w:rPr>
                <w:rFonts w:ascii="宋体" w:hAnsi="宋体" w:hint="eastAsia"/>
                <w:szCs w:val="21"/>
              </w:rPr>
              <w:t>培训内容</w:t>
            </w:r>
          </w:p>
        </w:tc>
        <w:tc>
          <w:tcPr>
            <w:tcW w:w="1418" w:type="dxa"/>
            <w:vAlign w:val="center"/>
          </w:tcPr>
          <w:p w14:paraId="7E558636" w14:textId="77777777" w:rsidR="005F2BD5" w:rsidRDefault="005F2BD5" w:rsidP="005F2BD5">
            <w:pPr>
              <w:jc w:val="center"/>
              <w:rPr>
                <w:rFonts w:ascii="宋体" w:hAnsi="宋体"/>
                <w:szCs w:val="21"/>
              </w:rPr>
            </w:pPr>
            <w:r>
              <w:rPr>
                <w:rFonts w:ascii="宋体" w:hAnsi="宋体" w:hint="eastAsia"/>
                <w:szCs w:val="21"/>
              </w:rPr>
              <w:t>考核方式</w:t>
            </w:r>
          </w:p>
        </w:tc>
        <w:tc>
          <w:tcPr>
            <w:tcW w:w="1240" w:type="dxa"/>
            <w:vAlign w:val="center"/>
          </w:tcPr>
          <w:p w14:paraId="320ACEBD" w14:textId="77777777" w:rsidR="005F2BD5" w:rsidRDefault="005F2BD5" w:rsidP="00A27DD8">
            <w:pPr>
              <w:jc w:val="center"/>
              <w:rPr>
                <w:rFonts w:ascii="宋体" w:hAnsi="宋体"/>
                <w:szCs w:val="21"/>
              </w:rPr>
            </w:pPr>
            <w:r>
              <w:rPr>
                <w:rFonts w:ascii="宋体" w:hAnsi="宋体" w:hint="eastAsia"/>
                <w:szCs w:val="21"/>
              </w:rPr>
              <w:t>培训计划变更情况说明</w:t>
            </w:r>
          </w:p>
        </w:tc>
      </w:tr>
      <w:tr w:rsidR="005F2BD5" w14:paraId="7E417462" w14:textId="77777777" w:rsidTr="002F31FE">
        <w:trPr>
          <w:trHeight w:val="630"/>
        </w:trPr>
        <w:tc>
          <w:tcPr>
            <w:tcW w:w="516" w:type="dxa"/>
            <w:vAlign w:val="center"/>
          </w:tcPr>
          <w:p w14:paraId="08C4E17E" w14:textId="77777777" w:rsidR="005F2BD5" w:rsidRDefault="005F2BD5" w:rsidP="00A27DD8">
            <w:pPr>
              <w:numPr>
                <w:ilvl w:val="0"/>
                <w:numId w:val="6"/>
              </w:numPr>
              <w:jc w:val="center"/>
              <w:rPr>
                <w:rFonts w:ascii="宋体" w:hAnsi="宋体"/>
                <w:sz w:val="24"/>
              </w:rPr>
            </w:pPr>
          </w:p>
        </w:tc>
        <w:tc>
          <w:tcPr>
            <w:tcW w:w="1345" w:type="dxa"/>
            <w:vAlign w:val="center"/>
          </w:tcPr>
          <w:p w14:paraId="040B449E" w14:textId="77777777" w:rsidR="005F2BD5" w:rsidRDefault="005F2BD5" w:rsidP="00A27DD8">
            <w:pPr>
              <w:jc w:val="center"/>
              <w:rPr>
                <w:rFonts w:ascii="宋体" w:hAnsi="宋体"/>
                <w:sz w:val="24"/>
              </w:rPr>
            </w:pPr>
          </w:p>
        </w:tc>
        <w:tc>
          <w:tcPr>
            <w:tcW w:w="1517" w:type="dxa"/>
            <w:vAlign w:val="center"/>
          </w:tcPr>
          <w:p w14:paraId="3F540A76" w14:textId="77777777" w:rsidR="005F2BD5" w:rsidRDefault="005F2BD5" w:rsidP="00A27DD8">
            <w:pPr>
              <w:jc w:val="center"/>
              <w:rPr>
                <w:rFonts w:ascii="宋体" w:hAnsi="宋体"/>
                <w:sz w:val="24"/>
              </w:rPr>
            </w:pPr>
          </w:p>
        </w:tc>
        <w:tc>
          <w:tcPr>
            <w:tcW w:w="1394" w:type="dxa"/>
            <w:vAlign w:val="center"/>
          </w:tcPr>
          <w:p w14:paraId="16221907" w14:textId="77777777" w:rsidR="005F2BD5" w:rsidRDefault="005F2BD5" w:rsidP="00A27DD8">
            <w:pPr>
              <w:jc w:val="center"/>
              <w:rPr>
                <w:rFonts w:ascii="宋体" w:hAnsi="宋体"/>
                <w:sz w:val="24"/>
              </w:rPr>
            </w:pPr>
          </w:p>
        </w:tc>
        <w:tc>
          <w:tcPr>
            <w:tcW w:w="2032" w:type="dxa"/>
            <w:vAlign w:val="center"/>
          </w:tcPr>
          <w:p w14:paraId="3526D1F3" w14:textId="77777777" w:rsidR="005F2BD5" w:rsidRDefault="005F2BD5" w:rsidP="00A27DD8">
            <w:pPr>
              <w:jc w:val="center"/>
              <w:rPr>
                <w:rFonts w:ascii="宋体" w:hAnsi="宋体"/>
                <w:sz w:val="24"/>
              </w:rPr>
            </w:pPr>
          </w:p>
        </w:tc>
        <w:tc>
          <w:tcPr>
            <w:tcW w:w="1418" w:type="dxa"/>
            <w:vAlign w:val="center"/>
          </w:tcPr>
          <w:p w14:paraId="2D5117CB" w14:textId="77777777" w:rsidR="005F2BD5" w:rsidRDefault="005F2BD5" w:rsidP="00A27DD8">
            <w:pPr>
              <w:jc w:val="center"/>
              <w:rPr>
                <w:rFonts w:ascii="宋体" w:hAnsi="宋体"/>
                <w:sz w:val="24"/>
              </w:rPr>
            </w:pPr>
          </w:p>
        </w:tc>
        <w:tc>
          <w:tcPr>
            <w:tcW w:w="1240" w:type="dxa"/>
            <w:vAlign w:val="center"/>
          </w:tcPr>
          <w:p w14:paraId="1B0A8949" w14:textId="77777777" w:rsidR="005F2BD5" w:rsidRDefault="005F2BD5" w:rsidP="00A27DD8">
            <w:pPr>
              <w:jc w:val="center"/>
              <w:rPr>
                <w:rFonts w:ascii="宋体" w:hAnsi="宋体"/>
                <w:sz w:val="24"/>
              </w:rPr>
            </w:pPr>
          </w:p>
        </w:tc>
      </w:tr>
      <w:tr w:rsidR="005F2BD5" w14:paraId="54BDE660" w14:textId="77777777" w:rsidTr="002F31FE">
        <w:trPr>
          <w:trHeight w:val="630"/>
        </w:trPr>
        <w:tc>
          <w:tcPr>
            <w:tcW w:w="516" w:type="dxa"/>
            <w:vAlign w:val="center"/>
          </w:tcPr>
          <w:p w14:paraId="301ABCA7" w14:textId="77777777" w:rsidR="005F2BD5" w:rsidRDefault="005F2BD5" w:rsidP="00A27DD8">
            <w:pPr>
              <w:numPr>
                <w:ilvl w:val="0"/>
                <w:numId w:val="6"/>
              </w:numPr>
              <w:jc w:val="center"/>
              <w:rPr>
                <w:rFonts w:ascii="宋体" w:hAnsi="宋体"/>
                <w:sz w:val="24"/>
              </w:rPr>
            </w:pPr>
          </w:p>
        </w:tc>
        <w:tc>
          <w:tcPr>
            <w:tcW w:w="1345" w:type="dxa"/>
            <w:vAlign w:val="center"/>
          </w:tcPr>
          <w:p w14:paraId="0CC41F9F" w14:textId="77777777" w:rsidR="005F2BD5" w:rsidRDefault="005F2BD5" w:rsidP="00A27DD8">
            <w:pPr>
              <w:jc w:val="center"/>
              <w:rPr>
                <w:rFonts w:ascii="宋体" w:hAnsi="宋体"/>
                <w:sz w:val="24"/>
              </w:rPr>
            </w:pPr>
          </w:p>
        </w:tc>
        <w:tc>
          <w:tcPr>
            <w:tcW w:w="1517" w:type="dxa"/>
            <w:vAlign w:val="center"/>
          </w:tcPr>
          <w:p w14:paraId="5AFDDF24" w14:textId="77777777" w:rsidR="005F2BD5" w:rsidRDefault="005F2BD5" w:rsidP="00A27DD8">
            <w:pPr>
              <w:jc w:val="center"/>
              <w:rPr>
                <w:rFonts w:ascii="宋体" w:hAnsi="宋体"/>
                <w:sz w:val="24"/>
              </w:rPr>
            </w:pPr>
          </w:p>
        </w:tc>
        <w:tc>
          <w:tcPr>
            <w:tcW w:w="1394" w:type="dxa"/>
            <w:vAlign w:val="center"/>
          </w:tcPr>
          <w:p w14:paraId="586653C0" w14:textId="77777777" w:rsidR="005F2BD5" w:rsidRDefault="005F2BD5" w:rsidP="00A27DD8">
            <w:pPr>
              <w:jc w:val="center"/>
              <w:rPr>
                <w:rFonts w:ascii="宋体" w:hAnsi="宋体"/>
                <w:sz w:val="24"/>
              </w:rPr>
            </w:pPr>
          </w:p>
        </w:tc>
        <w:tc>
          <w:tcPr>
            <w:tcW w:w="2032" w:type="dxa"/>
            <w:vAlign w:val="center"/>
          </w:tcPr>
          <w:p w14:paraId="68A7C743" w14:textId="77777777" w:rsidR="005F2BD5" w:rsidRDefault="005F2BD5" w:rsidP="00A27DD8">
            <w:pPr>
              <w:jc w:val="center"/>
              <w:rPr>
                <w:rFonts w:ascii="宋体" w:hAnsi="宋体"/>
                <w:sz w:val="24"/>
              </w:rPr>
            </w:pPr>
          </w:p>
        </w:tc>
        <w:tc>
          <w:tcPr>
            <w:tcW w:w="1418" w:type="dxa"/>
            <w:vAlign w:val="center"/>
          </w:tcPr>
          <w:p w14:paraId="07943F5E" w14:textId="77777777" w:rsidR="005F2BD5" w:rsidRDefault="005F2BD5" w:rsidP="00A27DD8">
            <w:pPr>
              <w:jc w:val="center"/>
              <w:rPr>
                <w:rFonts w:ascii="宋体" w:hAnsi="宋体"/>
                <w:sz w:val="24"/>
              </w:rPr>
            </w:pPr>
          </w:p>
        </w:tc>
        <w:tc>
          <w:tcPr>
            <w:tcW w:w="1240" w:type="dxa"/>
            <w:vAlign w:val="center"/>
          </w:tcPr>
          <w:p w14:paraId="5D4FAD72" w14:textId="77777777" w:rsidR="005F2BD5" w:rsidRDefault="005F2BD5" w:rsidP="00A27DD8">
            <w:pPr>
              <w:jc w:val="center"/>
              <w:rPr>
                <w:rFonts w:ascii="宋体" w:hAnsi="宋体"/>
                <w:sz w:val="24"/>
              </w:rPr>
            </w:pPr>
          </w:p>
        </w:tc>
      </w:tr>
      <w:tr w:rsidR="005F2BD5" w14:paraId="19D947E7" w14:textId="77777777" w:rsidTr="002F31FE">
        <w:trPr>
          <w:trHeight w:val="630"/>
        </w:trPr>
        <w:tc>
          <w:tcPr>
            <w:tcW w:w="516" w:type="dxa"/>
            <w:vAlign w:val="center"/>
          </w:tcPr>
          <w:p w14:paraId="143BC34D" w14:textId="77777777" w:rsidR="005F2BD5" w:rsidRDefault="005F2BD5" w:rsidP="00A27DD8">
            <w:pPr>
              <w:numPr>
                <w:ilvl w:val="0"/>
                <w:numId w:val="6"/>
              </w:numPr>
              <w:autoSpaceDE w:val="0"/>
              <w:autoSpaceDN w:val="0"/>
              <w:adjustRightInd w:val="0"/>
              <w:jc w:val="center"/>
              <w:rPr>
                <w:rFonts w:ascii="宋体" w:hAnsi="宋体" w:cs="宋体"/>
                <w:kern w:val="0"/>
                <w:sz w:val="24"/>
              </w:rPr>
            </w:pPr>
          </w:p>
        </w:tc>
        <w:tc>
          <w:tcPr>
            <w:tcW w:w="1345" w:type="dxa"/>
            <w:vAlign w:val="center"/>
          </w:tcPr>
          <w:p w14:paraId="53C00CF4" w14:textId="77777777" w:rsidR="005F2BD5" w:rsidRDefault="005F2BD5" w:rsidP="00A27DD8">
            <w:pPr>
              <w:jc w:val="center"/>
              <w:rPr>
                <w:rFonts w:ascii="宋体" w:hAnsi="宋体"/>
                <w:sz w:val="24"/>
              </w:rPr>
            </w:pPr>
          </w:p>
        </w:tc>
        <w:tc>
          <w:tcPr>
            <w:tcW w:w="1517" w:type="dxa"/>
            <w:vAlign w:val="center"/>
          </w:tcPr>
          <w:p w14:paraId="09BDDE63" w14:textId="77777777" w:rsidR="005F2BD5" w:rsidRDefault="005F2BD5" w:rsidP="00A27DD8">
            <w:pPr>
              <w:jc w:val="center"/>
              <w:rPr>
                <w:rFonts w:ascii="宋体" w:hAnsi="宋体"/>
                <w:sz w:val="24"/>
              </w:rPr>
            </w:pPr>
          </w:p>
        </w:tc>
        <w:tc>
          <w:tcPr>
            <w:tcW w:w="1394" w:type="dxa"/>
            <w:vAlign w:val="center"/>
          </w:tcPr>
          <w:p w14:paraId="54092519" w14:textId="77777777" w:rsidR="005F2BD5" w:rsidRDefault="005F2BD5" w:rsidP="00A27DD8">
            <w:pPr>
              <w:jc w:val="center"/>
              <w:rPr>
                <w:rFonts w:ascii="宋体" w:hAnsi="宋体"/>
                <w:sz w:val="24"/>
              </w:rPr>
            </w:pPr>
          </w:p>
        </w:tc>
        <w:tc>
          <w:tcPr>
            <w:tcW w:w="2032" w:type="dxa"/>
            <w:vAlign w:val="center"/>
          </w:tcPr>
          <w:p w14:paraId="7DE12591" w14:textId="77777777" w:rsidR="005F2BD5" w:rsidRDefault="005F2BD5" w:rsidP="00A27DD8">
            <w:pPr>
              <w:jc w:val="center"/>
              <w:rPr>
                <w:rFonts w:ascii="宋体" w:hAnsi="宋体"/>
                <w:sz w:val="24"/>
              </w:rPr>
            </w:pPr>
          </w:p>
        </w:tc>
        <w:tc>
          <w:tcPr>
            <w:tcW w:w="1418" w:type="dxa"/>
            <w:vAlign w:val="center"/>
          </w:tcPr>
          <w:p w14:paraId="416B24AF" w14:textId="77777777" w:rsidR="005F2BD5" w:rsidRDefault="005F2BD5" w:rsidP="00A27DD8">
            <w:pPr>
              <w:jc w:val="center"/>
              <w:rPr>
                <w:rFonts w:ascii="宋体" w:hAnsi="宋体"/>
                <w:sz w:val="24"/>
              </w:rPr>
            </w:pPr>
          </w:p>
        </w:tc>
        <w:tc>
          <w:tcPr>
            <w:tcW w:w="1240" w:type="dxa"/>
            <w:vAlign w:val="center"/>
          </w:tcPr>
          <w:p w14:paraId="466B34E6" w14:textId="77777777" w:rsidR="005F2BD5" w:rsidRDefault="005F2BD5" w:rsidP="00A27DD8">
            <w:pPr>
              <w:jc w:val="center"/>
              <w:rPr>
                <w:rFonts w:ascii="宋体" w:hAnsi="宋体"/>
                <w:sz w:val="24"/>
              </w:rPr>
            </w:pPr>
          </w:p>
        </w:tc>
      </w:tr>
      <w:tr w:rsidR="005F2BD5" w14:paraId="4809E96A" w14:textId="77777777" w:rsidTr="002F31FE">
        <w:trPr>
          <w:trHeight w:val="630"/>
        </w:trPr>
        <w:tc>
          <w:tcPr>
            <w:tcW w:w="516" w:type="dxa"/>
            <w:vAlign w:val="center"/>
          </w:tcPr>
          <w:p w14:paraId="3FA8356C" w14:textId="77777777" w:rsidR="005F2BD5" w:rsidRDefault="005F2BD5" w:rsidP="00A27DD8">
            <w:pPr>
              <w:numPr>
                <w:ilvl w:val="0"/>
                <w:numId w:val="6"/>
              </w:numPr>
              <w:jc w:val="center"/>
              <w:rPr>
                <w:rFonts w:ascii="宋体" w:hAnsi="宋体"/>
                <w:sz w:val="24"/>
              </w:rPr>
            </w:pPr>
          </w:p>
        </w:tc>
        <w:tc>
          <w:tcPr>
            <w:tcW w:w="1345" w:type="dxa"/>
            <w:vAlign w:val="center"/>
          </w:tcPr>
          <w:p w14:paraId="3316352B" w14:textId="77777777" w:rsidR="005F2BD5" w:rsidRDefault="005F2BD5" w:rsidP="00A27DD8">
            <w:pPr>
              <w:jc w:val="center"/>
              <w:rPr>
                <w:rFonts w:ascii="宋体" w:hAnsi="宋体"/>
                <w:sz w:val="24"/>
              </w:rPr>
            </w:pPr>
          </w:p>
        </w:tc>
        <w:tc>
          <w:tcPr>
            <w:tcW w:w="1517" w:type="dxa"/>
            <w:vAlign w:val="center"/>
          </w:tcPr>
          <w:p w14:paraId="760290A7" w14:textId="77777777" w:rsidR="005F2BD5" w:rsidRDefault="005F2BD5" w:rsidP="00A27DD8">
            <w:pPr>
              <w:jc w:val="center"/>
              <w:rPr>
                <w:rFonts w:ascii="宋体" w:hAnsi="宋体"/>
                <w:sz w:val="24"/>
              </w:rPr>
            </w:pPr>
          </w:p>
        </w:tc>
        <w:tc>
          <w:tcPr>
            <w:tcW w:w="1394" w:type="dxa"/>
            <w:vAlign w:val="center"/>
          </w:tcPr>
          <w:p w14:paraId="5B74554C" w14:textId="77777777" w:rsidR="005F2BD5" w:rsidRDefault="005F2BD5" w:rsidP="00A27DD8">
            <w:pPr>
              <w:jc w:val="center"/>
              <w:rPr>
                <w:rFonts w:ascii="宋体" w:hAnsi="宋体"/>
                <w:sz w:val="24"/>
              </w:rPr>
            </w:pPr>
          </w:p>
        </w:tc>
        <w:tc>
          <w:tcPr>
            <w:tcW w:w="2032" w:type="dxa"/>
            <w:vAlign w:val="center"/>
          </w:tcPr>
          <w:p w14:paraId="18F91D8D" w14:textId="77777777" w:rsidR="005F2BD5" w:rsidRDefault="005F2BD5" w:rsidP="00A27DD8">
            <w:pPr>
              <w:jc w:val="center"/>
              <w:rPr>
                <w:rFonts w:ascii="宋体" w:hAnsi="宋体"/>
                <w:sz w:val="24"/>
              </w:rPr>
            </w:pPr>
          </w:p>
        </w:tc>
        <w:tc>
          <w:tcPr>
            <w:tcW w:w="1418" w:type="dxa"/>
            <w:vAlign w:val="center"/>
          </w:tcPr>
          <w:p w14:paraId="27EF7501" w14:textId="77777777" w:rsidR="005F2BD5" w:rsidRDefault="005F2BD5" w:rsidP="00A27DD8">
            <w:pPr>
              <w:jc w:val="center"/>
              <w:rPr>
                <w:rFonts w:ascii="宋体" w:hAnsi="宋体"/>
                <w:sz w:val="24"/>
              </w:rPr>
            </w:pPr>
          </w:p>
        </w:tc>
        <w:tc>
          <w:tcPr>
            <w:tcW w:w="1240" w:type="dxa"/>
            <w:vAlign w:val="center"/>
          </w:tcPr>
          <w:p w14:paraId="2868657B" w14:textId="77777777" w:rsidR="005F2BD5" w:rsidRDefault="005F2BD5" w:rsidP="00A27DD8">
            <w:pPr>
              <w:jc w:val="center"/>
              <w:rPr>
                <w:rFonts w:ascii="宋体" w:hAnsi="宋体"/>
                <w:sz w:val="24"/>
              </w:rPr>
            </w:pPr>
          </w:p>
        </w:tc>
      </w:tr>
      <w:tr w:rsidR="005F2BD5" w14:paraId="310B9A89" w14:textId="77777777" w:rsidTr="002F31FE">
        <w:trPr>
          <w:trHeight w:val="630"/>
        </w:trPr>
        <w:tc>
          <w:tcPr>
            <w:tcW w:w="516" w:type="dxa"/>
            <w:vAlign w:val="center"/>
          </w:tcPr>
          <w:p w14:paraId="3F4C5728" w14:textId="77777777" w:rsidR="005F2BD5" w:rsidRDefault="005F2BD5" w:rsidP="00A27DD8">
            <w:pPr>
              <w:numPr>
                <w:ilvl w:val="0"/>
                <w:numId w:val="6"/>
              </w:numPr>
              <w:jc w:val="center"/>
              <w:rPr>
                <w:rFonts w:ascii="宋体" w:hAnsi="宋体"/>
                <w:sz w:val="24"/>
              </w:rPr>
            </w:pPr>
          </w:p>
        </w:tc>
        <w:tc>
          <w:tcPr>
            <w:tcW w:w="1345" w:type="dxa"/>
            <w:vAlign w:val="center"/>
          </w:tcPr>
          <w:p w14:paraId="6EB87697" w14:textId="77777777" w:rsidR="005F2BD5" w:rsidRDefault="005F2BD5" w:rsidP="00A27DD8">
            <w:pPr>
              <w:jc w:val="center"/>
              <w:rPr>
                <w:rFonts w:ascii="宋体" w:hAnsi="宋体"/>
                <w:sz w:val="24"/>
              </w:rPr>
            </w:pPr>
          </w:p>
        </w:tc>
        <w:tc>
          <w:tcPr>
            <w:tcW w:w="1517" w:type="dxa"/>
            <w:vAlign w:val="center"/>
          </w:tcPr>
          <w:p w14:paraId="35AA6FA0" w14:textId="77777777" w:rsidR="005F2BD5" w:rsidRDefault="005F2BD5" w:rsidP="00A27DD8">
            <w:pPr>
              <w:jc w:val="center"/>
              <w:rPr>
                <w:rFonts w:ascii="宋体" w:hAnsi="宋体"/>
                <w:sz w:val="24"/>
              </w:rPr>
            </w:pPr>
          </w:p>
        </w:tc>
        <w:tc>
          <w:tcPr>
            <w:tcW w:w="1394" w:type="dxa"/>
            <w:vAlign w:val="center"/>
          </w:tcPr>
          <w:p w14:paraId="66890ED6" w14:textId="77777777" w:rsidR="005F2BD5" w:rsidRDefault="005F2BD5" w:rsidP="00A27DD8">
            <w:pPr>
              <w:jc w:val="center"/>
              <w:rPr>
                <w:rFonts w:ascii="宋体" w:hAnsi="宋体"/>
                <w:sz w:val="24"/>
              </w:rPr>
            </w:pPr>
          </w:p>
        </w:tc>
        <w:tc>
          <w:tcPr>
            <w:tcW w:w="2032" w:type="dxa"/>
            <w:vAlign w:val="center"/>
          </w:tcPr>
          <w:p w14:paraId="330B0D0C" w14:textId="77777777" w:rsidR="005F2BD5" w:rsidRDefault="005F2BD5" w:rsidP="00A27DD8">
            <w:pPr>
              <w:jc w:val="center"/>
              <w:rPr>
                <w:rFonts w:ascii="宋体" w:hAnsi="宋体"/>
                <w:sz w:val="24"/>
              </w:rPr>
            </w:pPr>
          </w:p>
        </w:tc>
        <w:tc>
          <w:tcPr>
            <w:tcW w:w="1418" w:type="dxa"/>
            <w:vAlign w:val="center"/>
          </w:tcPr>
          <w:p w14:paraId="4A004F03" w14:textId="77777777" w:rsidR="005F2BD5" w:rsidRDefault="005F2BD5" w:rsidP="00A27DD8">
            <w:pPr>
              <w:jc w:val="center"/>
              <w:rPr>
                <w:rFonts w:ascii="宋体" w:hAnsi="宋体"/>
                <w:sz w:val="24"/>
              </w:rPr>
            </w:pPr>
          </w:p>
        </w:tc>
        <w:tc>
          <w:tcPr>
            <w:tcW w:w="1240" w:type="dxa"/>
            <w:vAlign w:val="center"/>
          </w:tcPr>
          <w:p w14:paraId="08E41523" w14:textId="77777777" w:rsidR="005F2BD5" w:rsidRDefault="005F2BD5" w:rsidP="00A27DD8">
            <w:pPr>
              <w:jc w:val="center"/>
              <w:rPr>
                <w:rFonts w:ascii="宋体" w:hAnsi="宋体"/>
                <w:sz w:val="24"/>
              </w:rPr>
            </w:pPr>
          </w:p>
        </w:tc>
      </w:tr>
      <w:tr w:rsidR="005F2BD5" w14:paraId="791F865F" w14:textId="77777777" w:rsidTr="002F31FE">
        <w:trPr>
          <w:trHeight w:val="630"/>
        </w:trPr>
        <w:tc>
          <w:tcPr>
            <w:tcW w:w="516" w:type="dxa"/>
            <w:vAlign w:val="center"/>
          </w:tcPr>
          <w:p w14:paraId="253443CD" w14:textId="77777777" w:rsidR="005F2BD5" w:rsidRDefault="005F2BD5" w:rsidP="00A27DD8">
            <w:pPr>
              <w:numPr>
                <w:ilvl w:val="0"/>
                <w:numId w:val="6"/>
              </w:numPr>
              <w:jc w:val="center"/>
              <w:rPr>
                <w:rFonts w:ascii="宋体" w:hAnsi="宋体"/>
                <w:sz w:val="24"/>
              </w:rPr>
            </w:pPr>
          </w:p>
        </w:tc>
        <w:tc>
          <w:tcPr>
            <w:tcW w:w="1345" w:type="dxa"/>
            <w:vAlign w:val="center"/>
          </w:tcPr>
          <w:p w14:paraId="6119D4A1" w14:textId="77777777" w:rsidR="005F2BD5" w:rsidRDefault="005F2BD5" w:rsidP="00A27DD8">
            <w:pPr>
              <w:jc w:val="center"/>
              <w:rPr>
                <w:rFonts w:ascii="宋体" w:hAnsi="宋体"/>
                <w:sz w:val="24"/>
              </w:rPr>
            </w:pPr>
          </w:p>
        </w:tc>
        <w:tc>
          <w:tcPr>
            <w:tcW w:w="1517" w:type="dxa"/>
            <w:vAlign w:val="center"/>
          </w:tcPr>
          <w:p w14:paraId="36FF176E" w14:textId="77777777" w:rsidR="005F2BD5" w:rsidRDefault="005F2BD5" w:rsidP="00A27DD8">
            <w:pPr>
              <w:jc w:val="center"/>
              <w:rPr>
                <w:rFonts w:ascii="宋体" w:hAnsi="宋体"/>
                <w:sz w:val="24"/>
              </w:rPr>
            </w:pPr>
          </w:p>
        </w:tc>
        <w:tc>
          <w:tcPr>
            <w:tcW w:w="1394" w:type="dxa"/>
            <w:vAlign w:val="center"/>
          </w:tcPr>
          <w:p w14:paraId="7332A2DC" w14:textId="77777777" w:rsidR="005F2BD5" w:rsidRDefault="005F2BD5" w:rsidP="00A27DD8">
            <w:pPr>
              <w:jc w:val="center"/>
              <w:rPr>
                <w:rFonts w:ascii="宋体" w:hAnsi="宋体"/>
                <w:sz w:val="24"/>
              </w:rPr>
            </w:pPr>
          </w:p>
        </w:tc>
        <w:tc>
          <w:tcPr>
            <w:tcW w:w="2032" w:type="dxa"/>
            <w:vAlign w:val="center"/>
          </w:tcPr>
          <w:p w14:paraId="789ED232" w14:textId="77777777" w:rsidR="005F2BD5" w:rsidRDefault="005F2BD5" w:rsidP="00A27DD8">
            <w:pPr>
              <w:jc w:val="center"/>
              <w:rPr>
                <w:rFonts w:ascii="宋体" w:hAnsi="宋体"/>
                <w:sz w:val="24"/>
              </w:rPr>
            </w:pPr>
          </w:p>
        </w:tc>
        <w:tc>
          <w:tcPr>
            <w:tcW w:w="1418" w:type="dxa"/>
            <w:vAlign w:val="center"/>
          </w:tcPr>
          <w:p w14:paraId="7FF2C72A" w14:textId="77777777" w:rsidR="005F2BD5" w:rsidRDefault="005F2BD5" w:rsidP="00A27DD8">
            <w:pPr>
              <w:jc w:val="center"/>
              <w:rPr>
                <w:rFonts w:ascii="宋体" w:hAnsi="宋体"/>
                <w:sz w:val="24"/>
              </w:rPr>
            </w:pPr>
          </w:p>
        </w:tc>
        <w:tc>
          <w:tcPr>
            <w:tcW w:w="1240" w:type="dxa"/>
            <w:vAlign w:val="center"/>
          </w:tcPr>
          <w:p w14:paraId="1FCF91F7" w14:textId="77777777" w:rsidR="005F2BD5" w:rsidRDefault="005F2BD5" w:rsidP="00A27DD8">
            <w:pPr>
              <w:jc w:val="center"/>
              <w:rPr>
                <w:rFonts w:ascii="宋体" w:hAnsi="宋体"/>
                <w:sz w:val="24"/>
              </w:rPr>
            </w:pPr>
          </w:p>
        </w:tc>
      </w:tr>
      <w:tr w:rsidR="005F2BD5" w14:paraId="346555E0" w14:textId="77777777" w:rsidTr="002F31FE">
        <w:trPr>
          <w:trHeight w:val="630"/>
        </w:trPr>
        <w:tc>
          <w:tcPr>
            <w:tcW w:w="516" w:type="dxa"/>
            <w:vAlign w:val="center"/>
          </w:tcPr>
          <w:p w14:paraId="4972DBF4" w14:textId="77777777" w:rsidR="005F2BD5" w:rsidRDefault="005F2BD5" w:rsidP="00A27DD8">
            <w:pPr>
              <w:numPr>
                <w:ilvl w:val="0"/>
                <w:numId w:val="6"/>
              </w:numPr>
              <w:jc w:val="center"/>
              <w:rPr>
                <w:rFonts w:ascii="宋体" w:hAnsi="宋体"/>
                <w:sz w:val="24"/>
              </w:rPr>
            </w:pPr>
          </w:p>
        </w:tc>
        <w:tc>
          <w:tcPr>
            <w:tcW w:w="1345" w:type="dxa"/>
            <w:vAlign w:val="center"/>
          </w:tcPr>
          <w:p w14:paraId="566CF9C7" w14:textId="77777777" w:rsidR="005F2BD5" w:rsidRDefault="005F2BD5" w:rsidP="00A27DD8">
            <w:pPr>
              <w:jc w:val="center"/>
              <w:rPr>
                <w:rFonts w:ascii="宋体" w:hAnsi="宋体"/>
                <w:sz w:val="24"/>
              </w:rPr>
            </w:pPr>
          </w:p>
        </w:tc>
        <w:tc>
          <w:tcPr>
            <w:tcW w:w="1517" w:type="dxa"/>
            <w:vAlign w:val="center"/>
          </w:tcPr>
          <w:p w14:paraId="2DB734D7" w14:textId="77777777" w:rsidR="005F2BD5" w:rsidRDefault="005F2BD5" w:rsidP="00A27DD8">
            <w:pPr>
              <w:jc w:val="center"/>
              <w:rPr>
                <w:rFonts w:ascii="宋体" w:hAnsi="宋体"/>
                <w:sz w:val="24"/>
              </w:rPr>
            </w:pPr>
          </w:p>
        </w:tc>
        <w:tc>
          <w:tcPr>
            <w:tcW w:w="1394" w:type="dxa"/>
            <w:vAlign w:val="center"/>
          </w:tcPr>
          <w:p w14:paraId="6872E502" w14:textId="77777777" w:rsidR="005F2BD5" w:rsidRDefault="005F2BD5" w:rsidP="00A27DD8">
            <w:pPr>
              <w:jc w:val="center"/>
              <w:rPr>
                <w:rFonts w:ascii="宋体" w:hAnsi="宋体"/>
                <w:sz w:val="24"/>
              </w:rPr>
            </w:pPr>
          </w:p>
        </w:tc>
        <w:tc>
          <w:tcPr>
            <w:tcW w:w="2032" w:type="dxa"/>
            <w:vAlign w:val="center"/>
          </w:tcPr>
          <w:p w14:paraId="1AC873D1" w14:textId="77777777" w:rsidR="005F2BD5" w:rsidRDefault="005F2BD5" w:rsidP="00A27DD8">
            <w:pPr>
              <w:jc w:val="center"/>
              <w:rPr>
                <w:rFonts w:ascii="宋体" w:hAnsi="宋体"/>
                <w:sz w:val="24"/>
              </w:rPr>
            </w:pPr>
          </w:p>
        </w:tc>
        <w:tc>
          <w:tcPr>
            <w:tcW w:w="1418" w:type="dxa"/>
            <w:vAlign w:val="center"/>
          </w:tcPr>
          <w:p w14:paraId="170FD698" w14:textId="77777777" w:rsidR="005F2BD5" w:rsidRDefault="005F2BD5" w:rsidP="00A27DD8">
            <w:pPr>
              <w:jc w:val="center"/>
              <w:rPr>
                <w:rFonts w:ascii="宋体" w:hAnsi="宋体"/>
                <w:sz w:val="24"/>
              </w:rPr>
            </w:pPr>
          </w:p>
        </w:tc>
        <w:tc>
          <w:tcPr>
            <w:tcW w:w="1240" w:type="dxa"/>
            <w:vAlign w:val="center"/>
          </w:tcPr>
          <w:p w14:paraId="55A84B80" w14:textId="77777777" w:rsidR="005F2BD5" w:rsidRDefault="005F2BD5" w:rsidP="00A27DD8">
            <w:pPr>
              <w:jc w:val="center"/>
              <w:rPr>
                <w:rFonts w:ascii="宋体" w:hAnsi="宋体"/>
                <w:sz w:val="24"/>
              </w:rPr>
            </w:pPr>
          </w:p>
        </w:tc>
      </w:tr>
      <w:tr w:rsidR="005F2BD5" w14:paraId="22932EEC" w14:textId="77777777" w:rsidTr="002F31FE">
        <w:trPr>
          <w:trHeight w:val="630"/>
        </w:trPr>
        <w:tc>
          <w:tcPr>
            <w:tcW w:w="516" w:type="dxa"/>
            <w:vAlign w:val="center"/>
          </w:tcPr>
          <w:p w14:paraId="2E9C4D31" w14:textId="77777777" w:rsidR="005F2BD5" w:rsidRDefault="005F2BD5" w:rsidP="00A27DD8">
            <w:pPr>
              <w:numPr>
                <w:ilvl w:val="0"/>
                <w:numId w:val="6"/>
              </w:numPr>
              <w:jc w:val="center"/>
              <w:rPr>
                <w:rFonts w:ascii="宋体" w:hAnsi="宋体"/>
                <w:sz w:val="24"/>
              </w:rPr>
            </w:pPr>
          </w:p>
        </w:tc>
        <w:tc>
          <w:tcPr>
            <w:tcW w:w="1345" w:type="dxa"/>
            <w:vAlign w:val="center"/>
          </w:tcPr>
          <w:p w14:paraId="3D4A09F9" w14:textId="77777777" w:rsidR="005F2BD5" w:rsidRDefault="005F2BD5" w:rsidP="00A27DD8">
            <w:pPr>
              <w:jc w:val="center"/>
              <w:rPr>
                <w:rFonts w:ascii="宋体" w:hAnsi="宋体"/>
                <w:sz w:val="24"/>
              </w:rPr>
            </w:pPr>
          </w:p>
        </w:tc>
        <w:tc>
          <w:tcPr>
            <w:tcW w:w="1517" w:type="dxa"/>
            <w:vAlign w:val="center"/>
          </w:tcPr>
          <w:p w14:paraId="5C6D5FA2" w14:textId="77777777" w:rsidR="005F2BD5" w:rsidRDefault="005F2BD5" w:rsidP="00A27DD8">
            <w:pPr>
              <w:jc w:val="center"/>
              <w:rPr>
                <w:rFonts w:ascii="宋体" w:hAnsi="宋体"/>
                <w:sz w:val="24"/>
              </w:rPr>
            </w:pPr>
          </w:p>
        </w:tc>
        <w:tc>
          <w:tcPr>
            <w:tcW w:w="1394" w:type="dxa"/>
            <w:vAlign w:val="center"/>
          </w:tcPr>
          <w:p w14:paraId="6AFAC34F" w14:textId="77777777" w:rsidR="005F2BD5" w:rsidRDefault="005F2BD5" w:rsidP="00A27DD8">
            <w:pPr>
              <w:jc w:val="center"/>
              <w:rPr>
                <w:rFonts w:ascii="宋体" w:hAnsi="宋体"/>
                <w:sz w:val="24"/>
              </w:rPr>
            </w:pPr>
          </w:p>
        </w:tc>
        <w:tc>
          <w:tcPr>
            <w:tcW w:w="2032" w:type="dxa"/>
            <w:vAlign w:val="center"/>
          </w:tcPr>
          <w:p w14:paraId="31239866" w14:textId="77777777" w:rsidR="005F2BD5" w:rsidRDefault="005F2BD5" w:rsidP="00A27DD8">
            <w:pPr>
              <w:jc w:val="center"/>
              <w:rPr>
                <w:rFonts w:ascii="宋体" w:hAnsi="宋体"/>
                <w:sz w:val="24"/>
              </w:rPr>
            </w:pPr>
          </w:p>
        </w:tc>
        <w:tc>
          <w:tcPr>
            <w:tcW w:w="1418" w:type="dxa"/>
            <w:vAlign w:val="center"/>
          </w:tcPr>
          <w:p w14:paraId="3D9A4DB5" w14:textId="77777777" w:rsidR="005F2BD5" w:rsidRDefault="005F2BD5" w:rsidP="00A27DD8">
            <w:pPr>
              <w:jc w:val="center"/>
              <w:rPr>
                <w:rFonts w:ascii="宋体" w:hAnsi="宋体"/>
                <w:sz w:val="24"/>
              </w:rPr>
            </w:pPr>
          </w:p>
        </w:tc>
        <w:tc>
          <w:tcPr>
            <w:tcW w:w="1240" w:type="dxa"/>
            <w:vAlign w:val="center"/>
          </w:tcPr>
          <w:p w14:paraId="63A3EB9F" w14:textId="77777777" w:rsidR="005F2BD5" w:rsidRDefault="005F2BD5" w:rsidP="00A27DD8">
            <w:pPr>
              <w:jc w:val="center"/>
              <w:rPr>
                <w:rFonts w:ascii="宋体" w:hAnsi="宋体"/>
                <w:sz w:val="24"/>
              </w:rPr>
            </w:pPr>
          </w:p>
        </w:tc>
      </w:tr>
      <w:tr w:rsidR="005F2BD5" w14:paraId="5CE4C0D4" w14:textId="77777777" w:rsidTr="002F31FE">
        <w:trPr>
          <w:trHeight w:val="630"/>
        </w:trPr>
        <w:tc>
          <w:tcPr>
            <w:tcW w:w="516" w:type="dxa"/>
            <w:vAlign w:val="center"/>
          </w:tcPr>
          <w:p w14:paraId="037BC664" w14:textId="77777777" w:rsidR="005F2BD5" w:rsidRDefault="005F2BD5" w:rsidP="00A27DD8">
            <w:pPr>
              <w:numPr>
                <w:ilvl w:val="0"/>
                <w:numId w:val="6"/>
              </w:numPr>
              <w:jc w:val="center"/>
              <w:rPr>
                <w:rFonts w:ascii="宋体" w:hAnsi="宋体"/>
                <w:sz w:val="24"/>
              </w:rPr>
            </w:pPr>
          </w:p>
        </w:tc>
        <w:tc>
          <w:tcPr>
            <w:tcW w:w="1345" w:type="dxa"/>
            <w:vAlign w:val="center"/>
          </w:tcPr>
          <w:p w14:paraId="3E7695B6" w14:textId="77777777" w:rsidR="005F2BD5" w:rsidRDefault="005F2BD5" w:rsidP="00A27DD8">
            <w:pPr>
              <w:jc w:val="center"/>
              <w:rPr>
                <w:rFonts w:ascii="宋体" w:hAnsi="宋体"/>
                <w:sz w:val="24"/>
              </w:rPr>
            </w:pPr>
          </w:p>
        </w:tc>
        <w:tc>
          <w:tcPr>
            <w:tcW w:w="1517" w:type="dxa"/>
            <w:vAlign w:val="center"/>
          </w:tcPr>
          <w:p w14:paraId="665A4779" w14:textId="77777777" w:rsidR="005F2BD5" w:rsidRDefault="005F2BD5" w:rsidP="00A27DD8">
            <w:pPr>
              <w:jc w:val="center"/>
              <w:rPr>
                <w:rFonts w:ascii="宋体" w:hAnsi="宋体"/>
                <w:sz w:val="24"/>
              </w:rPr>
            </w:pPr>
          </w:p>
        </w:tc>
        <w:tc>
          <w:tcPr>
            <w:tcW w:w="1394" w:type="dxa"/>
            <w:vAlign w:val="center"/>
          </w:tcPr>
          <w:p w14:paraId="3074DD6D" w14:textId="77777777" w:rsidR="005F2BD5" w:rsidRDefault="005F2BD5" w:rsidP="00A27DD8">
            <w:pPr>
              <w:jc w:val="center"/>
              <w:rPr>
                <w:rFonts w:ascii="宋体" w:hAnsi="宋体"/>
                <w:sz w:val="24"/>
              </w:rPr>
            </w:pPr>
          </w:p>
        </w:tc>
        <w:tc>
          <w:tcPr>
            <w:tcW w:w="2032" w:type="dxa"/>
            <w:vAlign w:val="center"/>
          </w:tcPr>
          <w:p w14:paraId="0E5F6ABA" w14:textId="77777777" w:rsidR="005F2BD5" w:rsidRDefault="005F2BD5" w:rsidP="00A27DD8">
            <w:pPr>
              <w:jc w:val="center"/>
              <w:rPr>
                <w:rFonts w:ascii="宋体" w:hAnsi="宋体"/>
                <w:sz w:val="24"/>
              </w:rPr>
            </w:pPr>
          </w:p>
        </w:tc>
        <w:tc>
          <w:tcPr>
            <w:tcW w:w="1418" w:type="dxa"/>
            <w:vAlign w:val="center"/>
          </w:tcPr>
          <w:p w14:paraId="7D8E2A06" w14:textId="77777777" w:rsidR="005F2BD5" w:rsidRDefault="005F2BD5" w:rsidP="00A27DD8">
            <w:pPr>
              <w:jc w:val="center"/>
              <w:rPr>
                <w:rFonts w:ascii="宋体" w:hAnsi="宋体"/>
                <w:sz w:val="24"/>
              </w:rPr>
            </w:pPr>
          </w:p>
        </w:tc>
        <w:tc>
          <w:tcPr>
            <w:tcW w:w="1240" w:type="dxa"/>
            <w:vAlign w:val="center"/>
          </w:tcPr>
          <w:p w14:paraId="51EF1AD2" w14:textId="77777777" w:rsidR="005F2BD5" w:rsidRDefault="005F2BD5" w:rsidP="00A27DD8">
            <w:pPr>
              <w:jc w:val="center"/>
              <w:rPr>
                <w:rFonts w:ascii="宋体" w:hAnsi="宋体"/>
                <w:sz w:val="24"/>
              </w:rPr>
            </w:pPr>
          </w:p>
        </w:tc>
      </w:tr>
      <w:tr w:rsidR="005F2BD5" w14:paraId="0E900142" w14:textId="77777777" w:rsidTr="002F31FE">
        <w:trPr>
          <w:trHeight w:val="630"/>
        </w:trPr>
        <w:tc>
          <w:tcPr>
            <w:tcW w:w="516" w:type="dxa"/>
            <w:vAlign w:val="center"/>
          </w:tcPr>
          <w:p w14:paraId="4EC67D5A" w14:textId="77777777" w:rsidR="005F2BD5" w:rsidRDefault="005F2BD5" w:rsidP="00A27DD8">
            <w:pPr>
              <w:numPr>
                <w:ilvl w:val="0"/>
                <w:numId w:val="6"/>
              </w:numPr>
              <w:jc w:val="center"/>
              <w:rPr>
                <w:rFonts w:ascii="宋体" w:hAnsi="宋体"/>
                <w:sz w:val="24"/>
              </w:rPr>
            </w:pPr>
          </w:p>
        </w:tc>
        <w:tc>
          <w:tcPr>
            <w:tcW w:w="1345" w:type="dxa"/>
            <w:vAlign w:val="center"/>
          </w:tcPr>
          <w:p w14:paraId="2FC3B499" w14:textId="77777777" w:rsidR="005F2BD5" w:rsidRDefault="005F2BD5" w:rsidP="00A27DD8">
            <w:pPr>
              <w:jc w:val="center"/>
              <w:rPr>
                <w:rFonts w:ascii="宋体" w:hAnsi="宋体"/>
                <w:sz w:val="24"/>
              </w:rPr>
            </w:pPr>
          </w:p>
        </w:tc>
        <w:tc>
          <w:tcPr>
            <w:tcW w:w="1517" w:type="dxa"/>
            <w:vAlign w:val="center"/>
          </w:tcPr>
          <w:p w14:paraId="01F40F54" w14:textId="77777777" w:rsidR="005F2BD5" w:rsidRDefault="005F2BD5" w:rsidP="00A27DD8">
            <w:pPr>
              <w:jc w:val="center"/>
              <w:rPr>
                <w:rFonts w:ascii="宋体" w:hAnsi="宋体"/>
                <w:sz w:val="24"/>
              </w:rPr>
            </w:pPr>
          </w:p>
        </w:tc>
        <w:tc>
          <w:tcPr>
            <w:tcW w:w="1394" w:type="dxa"/>
            <w:vAlign w:val="center"/>
          </w:tcPr>
          <w:p w14:paraId="0AFCB068" w14:textId="77777777" w:rsidR="005F2BD5" w:rsidRDefault="005F2BD5" w:rsidP="00A27DD8">
            <w:pPr>
              <w:jc w:val="center"/>
              <w:rPr>
                <w:rFonts w:ascii="宋体" w:hAnsi="宋体"/>
                <w:sz w:val="24"/>
              </w:rPr>
            </w:pPr>
          </w:p>
        </w:tc>
        <w:tc>
          <w:tcPr>
            <w:tcW w:w="2032" w:type="dxa"/>
            <w:vAlign w:val="center"/>
          </w:tcPr>
          <w:p w14:paraId="1B0843AD" w14:textId="77777777" w:rsidR="005F2BD5" w:rsidRDefault="005F2BD5" w:rsidP="00A27DD8">
            <w:pPr>
              <w:jc w:val="center"/>
              <w:rPr>
                <w:rFonts w:ascii="宋体" w:hAnsi="宋体"/>
                <w:sz w:val="24"/>
              </w:rPr>
            </w:pPr>
          </w:p>
        </w:tc>
        <w:tc>
          <w:tcPr>
            <w:tcW w:w="1418" w:type="dxa"/>
            <w:vAlign w:val="center"/>
          </w:tcPr>
          <w:p w14:paraId="27190FAB" w14:textId="77777777" w:rsidR="005F2BD5" w:rsidRDefault="005F2BD5" w:rsidP="00A27DD8">
            <w:pPr>
              <w:jc w:val="center"/>
              <w:rPr>
                <w:rFonts w:ascii="宋体" w:hAnsi="宋体"/>
                <w:sz w:val="24"/>
              </w:rPr>
            </w:pPr>
          </w:p>
        </w:tc>
        <w:tc>
          <w:tcPr>
            <w:tcW w:w="1240" w:type="dxa"/>
            <w:vAlign w:val="center"/>
          </w:tcPr>
          <w:p w14:paraId="077AD6D3" w14:textId="77777777" w:rsidR="005F2BD5" w:rsidRDefault="005F2BD5" w:rsidP="00A27DD8">
            <w:pPr>
              <w:jc w:val="center"/>
              <w:rPr>
                <w:rFonts w:ascii="宋体" w:hAnsi="宋体"/>
                <w:sz w:val="24"/>
              </w:rPr>
            </w:pPr>
          </w:p>
        </w:tc>
      </w:tr>
      <w:tr w:rsidR="005F2BD5" w14:paraId="7EE4B3C2" w14:textId="77777777" w:rsidTr="002F31FE">
        <w:trPr>
          <w:trHeight w:val="630"/>
        </w:trPr>
        <w:tc>
          <w:tcPr>
            <w:tcW w:w="516" w:type="dxa"/>
            <w:vAlign w:val="center"/>
          </w:tcPr>
          <w:p w14:paraId="458CFD55" w14:textId="77777777" w:rsidR="005F2BD5" w:rsidRDefault="005F2BD5" w:rsidP="00A27DD8">
            <w:pPr>
              <w:numPr>
                <w:ilvl w:val="0"/>
                <w:numId w:val="6"/>
              </w:numPr>
              <w:jc w:val="center"/>
              <w:rPr>
                <w:rFonts w:ascii="宋体" w:hAnsi="宋体"/>
                <w:sz w:val="24"/>
              </w:rPr>
            </w:pPr>
          </w:p>
        </w:tc>
        <w:tc>
          <w:tcPr>
            <w:tcW w:w="1345" w:type="dxa"/>
            <w:vAlign w:val="center"/>
          </w:tcPr>
          <w:p w14:paraId="4CDF787D" w14:textId="77777777" w:rsidR="005F2BD5" w:rsidRDefault="005F2BD5" w:rsidP="00A27DD8">
            <w:pPr>
              <w:jc w:val="center"/>
              <w:rPr>
                <w:rFonts w:ascii="宋体" w:hAnsi="宋体"/>
                <w:sz w:val="24"/>
              </w:rPr>
            </w:pPr>
          </w:p>
        </w:tc>
        <w:tc>
          <w:tcPr>
            <w:tcW w:w="1517" w:type="dxa"/>
            <w:vAlign w:val="center"/>
          </w:tcPr>
          <w:p w14:paraId="341E2409" w14:textId="77777777" w:rsidR="005F2BD5" w:rsidRDefault="005F2BD5" w:rsidP="00A27DD8">
            <w:pPr>
              <w:jc w:val="center"/>
              <w:rPr>
                <w:rFonts w:ascii="宋体" w:hAnsi="宋体"/>
                <w:sz w:val="24"/>
              </w:rPr>
            </w:pPr>
          </w:p>
        </w:tc>
        <w:tc>
          <w:tcPr>
            <w:tcW w:w="1394" w:type="dxa"/>
            <w:vAlign w:val="center"/>
          </w:tcPr>
          <w:p w14:paraId="035931D5" w14:textId="77777777" w:rsidR="005F2BD5" w:rsidRDefault="005F2BD5" w:rsidP="00A27DD8">
            <w:pPr>
              <w:jc w:val="center"/>
              <w:rPr>
                <w:rFonts w:ascii="宋体" w:hAnsi="宋体"/>
                <w:sz w:val="24"/>
              </w:rPr>
            </w:pPr>
          </w:p>
        </w:tc>
        <w:tc>
          <w:tcPr>
            <w:tcW w:w="2032" w:type="dxa"/>
            <w:vAlign w:val="center"/>
          </w:tcPr>
          <w:p w14:paraId="0FD97393" w14:textId="77777777" w:rsidR="005F2BD5" w:rsidRDefault="005F2BD5" w:rsidP="00A27DD8">
            <w:pPr>
              <w:jc w:val="center"/>
              <w:rPr>
                <w:rFonts w:ascii="宋体" w:hAnsi="宋体"/>
                <w:sz w:val="24"/>
              </w:rPr>
            </w:pPr>
          </w:p>
        </w:tc>
        <w:tc>
          <w:tcPr>
            <w:tcW w:w="1418" w:type="dxa"/>
            <w:vAlign w:val="center"/>
          </w:tcPr>
          <w:p w14:paraId="243394E9" w14:textId="77777777" w:rsidR="005F2BD5" w:rsidRDefault="005F2BD5" w:rsidP="00A27DD8">
            <w:pPr>
              <w:jc w:val="center"/>
              <w:rPr>
                <w:rFonts w:ascii="宋体" w:hAnsi="宋体"/>
                <w:sz w:val="24"/>
              </w:rPr>
            </w:pPr>
          </w:p>
        </w:tc>
        <w:tc>
          <w:tcPr>
            <w:tcW w:w="1240" w:type="dxa"/>
            <w:vAlign w:val="center"/>
          </w:tcPr>
          <w:p w14:paraId="69E4858F" w14:textId="77777777" w:rsidR="005F2BD5" w:rsidRDefault="005F2BD5" w:rsidP="00A27DD8">
            <w:pPr>
              <w:jc w:val="center"/>
              <w:rPr>
                <w:rFonts w:ascii="宋体" w:hAnsi="宋体"/>
                <w:sz w:val="24"/>
              </w:rPr>
            </w:pPr>
          </w:p>
        </w:tc>
      </w:tr>
      <w:tr w:rsidR="005F2BD5" w14:paraId="6D0C4331" w14:textId="77777777" w:rsidTr="002F31FE">
        <w:trPr>
          <w:trHeight w:val="630"/>
        </w:trPr>
        <w:tc>
          <w:tcPr>
            <w:tcW w:w="516" w:type="dxa"/>
            <w:vAlign w:val="center"/>
          </w:tcPr>
          <w:p w14:paraId="26D12080" w14:textId="77777777" w:rsidR="005F2BD5" w:rsidRDefault="005F2BD5" w:rsidP="00A27DD8">
            <w:pPr>
              <w:numPr>
                <w:ilvl w:val="0"/>
                <w:numId w:val="6"/>
              </w:numPr>
              <w:jc w:val="center"/>
              <w:rPr>
                <w:rFonts w:ascii="宋体" w:hAnsi="宋体"/>
                <w:sz w:val="24"/>
              </w:rPr>
            </w:pPr>
          </w:p>
        </w:tc>
        <w:tc>
          <w:tcPr>
            <w:tcW w:w="1345" w:type="dxa"/>
            <w:vAlign w:val="center"/>
          </w:tcPr>
          <w:p w14:paraId="3FD88E44" w14:textId="77777777" w:rsidR="005F2BD5" w:rsidRDefault="005F2BD5" w:rsidP="00A27DD8">
            <w:pPr>
              <w:jc w:val="center"/>
              <w:rPr>
                <w:rFonts w:ascii="宋体" w:hAnsi="宋体"/>
                <w:sz w:val="24"/>
              </w:rPr>
            </w:pPr>
          </w:p>
        </w:tc>
        <w:tc>
          <w:tcPr>
            <w:tcW w:w="1517" w:type="dxa"/>
            <w:vAlign w:val="center"/>
          </w:tcPr>
          <w:p w14:paraId="71D69048" w14:textId="77777777" w:rsidR="005F2BD5" w:rsidRDefault="005F2BD5" w:rsidP="00A27DD8">
            <w:pPr>
              <w:jc w:val="center"/>
              <w:rPr>
                <w:rFonts w:ascii="宋体" w:hAnsi="宋体"/>
                <w:sz w:val="24"/>
              </w:rPr>
            </w:pPr>
          </w:p>
        </w:tc>
        <w:tc>
          <w:tcPr>
            <w:tcW w:w="1394" w:type="dxa"/>
            <w:vAlign w:val="center"/>
          </w:tcPr>
          <w:p w14:paraId="4F6A023B" w14:textId="77777777" w:rsidR="005F2BD5" w:rsidRDefault="005F2BD5" w:rsidP="00A27DD8">
            <w:pPr>
              <w:jc w:val="center"/>
              <w:rPr>
                <w:rFonts w:ascii="宋体" w:hAnsi="宋体"/>
                <w:sz w:val="24"/>
              </w:rPr>
            </w:pPr>
          </w:p>
        </w:tc>
        <w:tc>
          <w:tcPr>
            <w:tcW w:w="2032" w:type="dxa"/>
            <w:vAlign w:val="center"/>
          </w:tcPr>
          <w:p w14:paraId="30E476D0" w14:textId="77777777" w:rsidR="005F2BD5" w:rsidRDefault="005F2BD5" w:rsidP="00A27DD8">
            <w:pPr>
              <w:jc w:val="center"/>
              <w:rPr>
                <w:rFonts w:ascii="宋体" w:hAnsi="宋体"/>
                <w:sz w:val="24"/>
              </w:rPr>
            </w:pPr>
          </w:p>
        </w:tc>
        <w:tc>
          <w:tcPr>
            <w:tcW w:w="1418" w:type="dxa"/>
            <w:vAlign w:val="center"/>
          </w:tcPr>
          <w:p w14:paraId="47AEDA2F" w14:textId="77777777" w:rsidR="005F2BD5" w:rsidRDefault="005F2BD5" w:rsidP="00A27DD8">
            <w:pPr>
              <w:jc w:val="center"/>
              <w:rPr>
                <w:rFonts w:ascii="宋体" w:hAnsi="宋体"/>
                <w:sz w:val="24"/>
              </w:rPr>
            </w:pPr>
          </w:p>
        </w:tc>
        <w:tc>
          <w:tcPr>
            <w:tcW w:w="1240" w:type="dxa"/>
            <w:vAlign w:val="center"/>
          </w:tcPr>
          <w:p w14:paraId="19F52800" w14:textId="77777777" w:rsidR="005F2BD5" w:rsidRDefault="005F2BD5" w:rsidP="00A27DD8">
            <w:pPr>
              <w:jc w:val="center"/>
              <w:rPr>
                <w:rFonts w:ascii="宋体" w:hAnsi="宋体"/>
                <w:sz w:val="24"/>
              </w:rPr>
            </w:pPr>
          </w:p>
        </w:tc>
      </w:tr>
      <w:tr w:rsidR="005F2BD5" w14:paraId="10CA517C" w14:textId="77777777" w:rsidTr="002F31FE">
        <w:trPr>
          <w:trHeight w:val="630"/>
        </w:trPr>
        <w:tc>
          <w:tcPr>
            <w:tcW w:w="516" w:type="dxa"/>
            <w:vAlign w:val="center"/>
          </w:tcPr>
          <w:p w14:paraId="0A7A9BAD" w14:textId="77777777" w:rsidR="005F2BD5" w:rsidRDefault="005F2BD5" w:rsidP="00A27DD8">
            <w:pPr>
              <w:numPr>
                <w:ilvl w:val="0"/>
                <w:numId w:val="6"/>
              </w:numPr>
              <w:jc w:val="center"/>
              <w:rPr>
                <w:rFonts w:ascii="宋体" w:hAnsi="宋体"/>
                <w:sz w:val="24"/>
              </w:rPr>
            </w:pPr>
          </w:p>
        </w:tc>
        <w:tc>
          <w:tcPr>
            <w:tcW w:w="1345" w:type="dxa"/>
            <w:vAlign w:val="center"/>
          </w:tcPr>
          <w:p w14:paraId="1CB2EC7B" w14:textId="77777777" w:rsidR="005F2BD5" w:rsidRDefault="005F2BD5" w:rsidP="00A27DD8">
            <w:pPr>
              <w:jc w:val="center"/>
              <w:rPr>
                <w:rFonts w:ascii="宋体" w:hAnsi="宋体"/>
                <w:sz w:val="24"/>
              </w:rPr>
            </w:pPr>
          </w:p>
        </w:tc>
        <w:tc>
          <w:tcPr>
            <w:tcW w:w="1517" w:type="dxa"/>
            <w:vAlign w:val="center"/>
          </w:tcPr>
          <w:p w14:paraId="1726D9BE" w14:textId="77777777" w:rsidR="005F2BD5" w:rsidRDefault="005F2BD5" w:rsidP="00A27DD8">
            <w:pPr>
              <w:jc w:val="center"/>
              <w:rPr>
                <w:rFonts w:ascii="宋体" w:hAnsi="宋体"/>
                <w:sz w:val="24"/>
              </w:rPr>
            </w:pPr>
          </w:p>
        </w:tc>
        <w:tc>
          <w:tcPr>
            <w:tcW w:w="1394" w:type="dxa"/>
            <w:vAlign w:val="center"/>
          </w:tcPr>
          <w:p w14:paraId="487C0432" w14:textId="77777777" w:rsidR="005F2BD5" w:rsidRDefault="005F2BD5" w:rsidP="00A27DD8">
            <w:pPr>
              <w:jc w:val="center"/>
              <w:rPr>
                <w:rFonts w:ascii="宋体" w:hAnsi="宋体"/>
                <w:sz w:val="24"/>
              </w:rPr>
            </w:pPr>
          </w:p>
        </w:tc>
        <w:tc>
          <w:tcPr>
            <w:tcW w:w="2032" w:type="dxa"/>
            <w:vAlign w:val="center"/>
          </w:tcPr>
          <w:p w14:paraId="58B9D884" w14:textId="77777777" w:rsidR="005F2BD5" w:rsidRDefault="005F2BD5" w:rsidP="00A27DD8">
            <w:pPr>
              <w:jc w:val="center"/>
              <w:rPr>
                <w:rFonts w:ascii="宋体" w:hAnsi="宋体"/>
                <w:sz w:val="24"/>
              </w:rPr>
            </w:pPr>
          </w:p>
        </w:tc>
        <w:tc>
          <w:tcPr>
            <w:tcW w:w="1418" w:type="dxa"/>
            <w:vAlign w:val="center"/>
          </w:tcPr>
          <w:p w14:paraId="6CB41E6F" w14:textId="77777777" w:rsidR="005F2BD5" w:rsidRDefault="005F2BD5" w:rsidP="00A27DD8">
            <w:pPr>
              <w:jc w:val="center"/>
              <w:rPr>
                <w:rFonts w:ascii="宋体" w:hAnsi="宋体"/>
                <w:sz w:val="24"/>
              </w:rPr>
            </w:pPr>
          </w:p>
        </w:tc>
        <w:tc>
          <w:tcPr>
            <w:tcW w:w="1240" w:type="dxa"/>
            <w:vAlign w:val="center"/>
          </w:tcPr>
          <w:p w14:paraId="55008A66" w14:textId="77777777" w:rsidR="005F2BD5" w:rsidRDefault="005F2BD5" w:rsidP="00A27DD8">
            <w:pPr>
              <w:jc w:val="center"/>
              <w:rPr>
                <w:rFonts w:ascii="宋体" w:hAnsi="宋体"/>
                <w:sz w:val="24"/>
              </w:rPr>
            </w:pPr>
          </w:p>
        </w:tc>
      </w:tr>
      <w:tr w:rsidR="005F2BD5" w14:paraId="52F7FE59" w14:textId="77777777" w:rsidTr="002F31FE">
        <w:trPr>
          <w:trHeight w:val="630"/>
        </w:trPr>
        <w:tc>
          <w:tcPr>
            <w:tcW w:w="516" w:type="dxa"/>
            <w:vAlign w:val="center"/>
          </w:tcPr>
          <w:p w14:paraId="3CA4C123" w14:textId="77777777" w:rsidR="005F2BD5" w:rsidRDefault="005F2BD5" w:rsidP="00A27DD8">
            <w:pPr>
              <w:numPr>
                <w:ilvl w:val="0"/>
                <w:numId w:val="6"/>
              </w:numPr>
              <w:jc w:val="center"/>
              <w:rPr>
                <w:rFonts w:ascii="宋体" w:hAnsi="宋体"/>
                <w:sz w:val="24"/>
              </w:rPr>
            </w:pPr>
          </w:p>
        </w:tc>
        <w:tc>
          <w:tcPr>
            <w:tcW w:w="1345" w:type="dxa"/>
            <w:vAlign w:val="center"/>
          </w:tcPr>
          <w:p w14:paraId="1792334F" w14:textId="77777777" w:rsidR="005F2BD5" w:rsidRDefault="005F2BD5" w:rsidP="00A27DD8">
            <w:pPr>
              <w:jc w:val="center"/>
              <w:rPr>
                <w:rFonts w:ascii="宋体" w:hAnsi="宋体"/>
                <w:sz w:val="24"/>
              </w:rPr>
            </w:pPr>
          </w:p>
        </w:tc>
        <w:tc>
          <w:tcPr>
            <w:tcW w:w="1517" w:type="dxa"/>
            <w:vAlign w:val="center"/>
          </w:tcPr>
          <w:p w14:paraId="5EC71E23" w14:textId="77777777" w:rsidR="005F2BD5" w:rsidRDefault="005F2BD5" w:rsidP="00A27DD8">
            <w:pPr>
              <w:jc w:val="center"/>
              <w:rPr>
                <w:rFonts w:ascii="宋体" w:hAnsi="宋体"/>
                <w:sz w:val="24"/>
              </w:rPr>
            </w:pPr>
          </w:p>
        </w:tc>
        <w:tc>
          <w:tcPr>
            <w:tcW w:w="1394" w:type="dxa"/>
            <w:vAlign w:val="center"/>
          </w:tcPr>
          <w:p w14:paraId="17DC06A6" w14:textId="77777777" w:rsidR="005F2BD5" w:rsidRDefault="005F2BD5" w:rsidP="00A27DD8">
            <w:pPr>
              <w:jc w:val="center"/>
              <w:rPr>
                <w:rFonts w:ascii="宋体" w:hAnsi="宋体"/>
                <w:sz w:val="24"/>
              </w:rPr>
            </w:pPr>
          </w:p>
        </w:tc>
        <w:tc>
          <w:tcPr>
            <w:tcW w:w="2032" w:type="dxa"/>
            <w:vAlign w:val="center"/>
          </w:tcPr>
          <w:p w14:paraId="6EF7D14A" w14:textId="77777777" w:rsidR="005F2BD5" w:rsidRDefault="005F2BD5" w:rsidP="00A27DD8">
            <w:pPr>
              <w:jc w:val="center"/>
              <w:rPr>
                <w:rFonts w:ascii="宋体" w:hAnsi="宋体"/>
                <w:sz w:val="24"/>
              </w:rPr>
            </w:pPr>
          </w:p>
        </w:tc>
        <w:tc>
          <w:tcPr>
            <w:tcW w:w="1418" w:type="dxa"/>
            <w:vAlign w:val="center"/>
          </w:tcPr>
          <w:p w14:paraId="3424EC8F" w14:textId="77777777" w:rsidR="005F2BD5" w:rsidRDefault="005F2BD5" w:rsidP="00A27DD8">
            <w:pPr>
              <w:jc w:val="center"/>
              <w:rPr>
                <w:rFonts w:ascii="宋体" w:hAnsi="宋体"/>
                <w:sz w:val="24"/>
              </w:rPr>
            </w:pPr>
          </w:p>
        </w:tc>
        <w:tc>
          <w:tcPr>
            <w:tcW w:w="1240" w:type="dxa"/>
            <w:vAlign w:val="center"/>
          </w:tcPr>
          <w:p w14:paraId="0793FA5A" w14:textId="77777777" w:rsidR="005F2BD5" w:rsidRDefault="005F2BD5" w:rsidP="00A27DD8">
            <w:pPr>
              <w:jc w:val="center"/>
              <w:rPr>
                <w:rFonts w:ascii="宋体" w:hAnsi="宋体"/>
                <w:sz w:val="24"/>
              </w:rPr>
            </w:pPr>
          </w:p>
        </w:tc>
      </w:tr>
      <w:tr w:rsidR="005F2BD5" w14:paraId="18A37A7C" w14:textId="77777777" w:rsidTr="002F31FE">
        <w:trPr>
          <w:trHeight w:val="630"/>
        </w:trPr>
        <w:tc>
          <w:tcPr>
            <w:tcW w:w="516" w:type="dxa"/>
            <w:vAlign w:val="center"/>
          </w:tcPr>
          <w:p w14:paraId="0EE58A41" w14:textId="77777777" w:rsidR="005F2BD5" w:rsidRDefault="005F2BD5" w:rsidP="00A27DD8">
            <w:pPr>
              <w:numPr>
                <w:ilvl w:val="0"/>
                <w:numId w:val="6"/>
              </w:numPr>
              <w:jc w:val="center"/>
              <w:rPr>
                <w:rFonts w:ascii="宋体" w:hAnsi="宋体"/>
                <w:sz w:val="24"/>
              </w:rPr>
            </w:pPr>
          </w:p>
        </w:tc>
        <w:tc>
          <w:tcPr>
            <w:tcW w:w="1345" w:type="dxa"/>
            <w:vAlign w:val="center"/>
          </w:tcPr>
          <w:p w14:paraId="16F5A500" w14:textId="77777777" w:rsidR="005F2BD5" w:rsidRDefault="005F2BD5" w:rsidP="00A27DD8">
            <w:pPr>
              <w:jc w:val="center"/>
              <w:rPr>
                <w:rFonts w:ascii="宋体" w:hAnsi="宋体"/>
                <w:sz w:val="24"/>
              </w:rPr>
            </w:pPr>
          </w:p>
        </w:tc>
        <w:tc>
          <w:tcPr>
            <w:tcW w:w="1517" w:type="dxa"/>
            <w:vAlign w:val="center"/>
          </w:tcPr>
          <w:p w14:paraId="68C7AC1E" w14:textId="77777777" w:rsidR="005F2BD5" w:rsidRDefault="005F2BD5" w:rsidP="00A27DD8">
            <w:pPr>
              <w:jc w:val="center"/>
              <w:rPr>
                <w:rFonts w:ascii="宋体" w:hAnsi="宋体"/>
                <w:sz w:val="24"/>
              </w:rPr>
            </w:pPr>
          </w:p>
        </w:tc>
        <w:tc>
          <w:tcPr>
            <w:tcW w:w="1394" w:type="dxa"/>
            <w:vAlign w:val="center"/>
          </w:tcPr>
          <w:p w14:paraId="4F22E0CD" w14:textId="77777777" w:rsidR="005F2BD5" w:rsidRDefault="005F2BD5" w:rsidP="00A27DD8">
            <w:pPr>
              <w:jc w:val="center"/>
              <w:rPr>
                <w:rFonts w:ascii="宋体" w:hAnsi="宋体"/>
                <w:sz w:val="24"/>
              </w:rPr>
            </w:pPr>
          </w:p>
        </w:tc>
        <w:tc>
          <w:tcPr>
            <w:tcW w:w="2032" w:type="dxa"/>
            <w:vAlign w:val="center"/>
          </w:tcPr>
          <w:p w14:paraId="0816F384" w14:textId="77777777" w:rsidR="005F2BD5" w:rsidRDefault="005F2BD5" w:rsidP="00A27DD8">
            <w:pPr>
              <w:jc w:val="center"/>
              <w:rPr>
                <w:rFonts w:ascii="宋体" w:hAnsi="宋体"/>
                <w:sz w:val="24"/>
              </w:rPr>
            </w:pPr>
          </w:p>
        </w:tc>
        <w:tc>
          <w:tcPr>
            <w:tcW w:w="1418" w:type="dxa"/>
            <w:vAlign w:val="center"/>
          </w:tcPr>
          <w:p w14:paraId="7388B6AA" w14:textId="77777777" w:rsidR="005F2BD5" w:rsidRDefault="005F2BD5" w:rsidP="00A27DD8">
            <w:pPr>
              <w:jc w:val="center"/>
              <w:rPr>
                <w:rFonts w:ascii="宋体" w:hAnsi="宋体"/>
                <w:sz w:val="24"/>
              </w:rPr>
            </w:pPr>
          </w:p>
        </w:tc>
        <w:tc>
          <w:tcPr>
            <w:tcW w:w="1240" w:type="dxa"/>
            <w:vAlign w:val="center"/>
          </w:tcPr>
          <w:p w14:paraId="5ED47BEF" w14:textId="77777777" w:rsidR="005F2BD5" w:rsidRDefault="005F2BD5" w:rsidP="00A27DD8">
            <w:pPr>
              <w:jc w:val="center"/>
              <w:rPr>
                <w:rFonts w:ascii="宋体" w:hAnsi="宋体"/>
                <w:sz w:val="24"/>
              </w:rPr>
            </w:pPr>
          </w:p>
        </w:tc>
      </w:tr>
      <w:tr w:rsidR="005F2BD5" w14:paraId="34C51411" w14:textId="77777777" w:rsidTr="002F31FE">
        <w:trPr>
          <w:trHeight w:val="630"/>
        </w:trPr>
        <w:tc>
          <w:tcPr>
            <w:tcW w:w="516" w:type="dxa"/>
            <w:vAlign w:val="center"/>
          </w:tcPr>
          <w:p w14:paraId="529EA7C9" w14:textId="77777777" w:rsidR="005F2BD5" w:rsidRDefault="005F2BD5" w:rsidP="00A27DD8">
            <w:pPr>
              <w:numPr>
                <w:ilvl w:val="0"/>
                <w:numId w:val="6"/>
              </w:numPr>
              <w:jc w:val="center"/>
              <w:rPr>
                <w:rFonts w:ascii="宋体" w:hAnsi="宋体"/>
                <w:sz w:val="24"/>
              </w:rPr>
            </w:pPr>
          </w:p>
        </w:tc>
        <w:tc>
          <w:tcPr>
            <w:tcW w:w="1345" w:type="dxa"/>
            <w:vAlign w:val="center"/>
          </w:tcPr>
          <w:p w14:paraId="2B97A176" w14:textId="77777777" w:rsidR="005F2BD5" w:rsidRDefault="005F2BD5" w:rsidP="00A27DD8">
            <w:pPr>
              <w:jc w:val="center"/>
              <w:rPr>
                <w:rFonts w:ascii="宋体" w:hAnsi="宋体"/>
                <w:sz w:val="24"/>
              </w:rPr>
            </w:pPr>
          </w:p>
        </w:tc>
        <w:tc>
          <w:tcPr>
            <w:tcW w:w="1517" w:type="dxa"/>
            <w:vAlign w:val="center"/>
          </w:tcPr>
          <w:p w14:paraId="731A04BB" w14:textId="77777777" w:rsidR="005F2BD5" w:rsidRDefault="005F2BD5" w:rsidP="00A27DD8">
            <w:pPr>
              <w:jc w:val="center"/>
              <w:rPr>
                <w:rFonts w:ascii="宋体" w:hAnsi="宋体"/>
                <w:sz w:val="24"/>
              </w:rPr>
            </w:pPr>
          </w:p>
        </w:tc>
        <w:tc>
          <w:tcPr>
            <w:tcW w:w="1394" w:type="dxa"/>
            <w:vAlign w:val="center"/>
          </w:tcPr>
          <w:p w14:paraId="4834641B" w14:textId="77777777" w:rsidR="005F2BD5" w:rsidRDefault="005F2BD5" w:rsidP="00A27DD8">
            <w:pPr>
              <w:jc w:val="center"/>
              <w:rPr>
                <w:rFonts w:ascii="宋体" w:hAnsi="宋体"/>
                <w:sz w:val="24"/>
              </w:rPr>
            </w:pPr>
          </w:p>
        </w:tc>
        <w:tc>
          <w:tcPr>
            <w:tcW w:w="2032" w:type="dxa"/>
            <w:vAlign w:val="center"/>
          </w:tcPr>
          <w:p w14:paraId="1CF1487C" w14:textId="77777777" w:rsidR="005F2BD5" w:rsidRDefault="005F2BD5" w:rsidP="00A27DD8">
            <w:pPr>
              <w:jc w:val="center"/>
              <w:rPr>
                <w:rFonts w:ascii="宋体" w:hAnsi="宋体"/>
                <w:sz w:val="24"/>
              </w:rPr>
            </w:pPr>
          </w:p>
        </w:tc>
        <w:tc>
          <w:tcPr>
            <w:tcW w:w="1418" w:type="dxa"/>
            <w:vAlign w:val="center"/>
          </w:tcPr>
          <w:p w14:paraId="6F768D5E" w14:textId="77777777" w:rsidR="005F2BD5" w:rsidRDefault="005F2BD5" w:rsidP="00A27DD8">
            <w:pPr>
              <w:jc w:val="center"/>
              <w:rPr>
                <w:rFonts w:ascii="宋体" w:hAnsi="宋体"/>
                <w:sz w:val="24"/>
              </w:rPr>
            </w:pPr>
          </w:p>
        </w:tc>
        <w:tc>
          <w:tcPr>
            <w:tcW w:w="1240" w:type="dxa"/>
            <w:vAlign w:val="center"/>
          </w:tcPr>
          <w:p w14:paraId="321A4490" w14:textId="77777777" w:rsidR="005F2BD5" w:rsidRDefault="005F2BD5" w:rsidP="00A27DD8">
            <w:pPr>
              <w:jc w:val="center"/>
              <w:rPr>
                <w:rFonts w:ascii="宋体" w:hAnsi="宋体"/>
                <w:sz w:val="24"/>
              </w:rPr>
            </w:pPr>
          </w:p>
        </w:tc>
      </w:tr>
      <w:tr w:rsidR="005F2BD5" w14:paraId="2A7E74FB" w14:textId="77777777" w:rsidTr="002F31FE">
        <w:trPr>
          <w:trHeight w:val="630"/>
        </w:trPr>
        <w:tc>
          <w:tcPr>
            <w:tcW w:w="516" w:type="dxa"/>
            <w:vAlign w:val="center"/>
          </w:tcPr>
          <w:p w14:paraId="079F9C28" w14:textId="77777777" w:rsidR="005F2BD5" w:rsidRDefault="005F2BD5" w:rsidP="00A27DD8">
            <w:pPr>
              <w:numPr>
                <w:ilvl w:val="0"/>
                <w:numId w:val="6"/>
              </w:numPr>
              <w:jc w:val="center"/>
              <w:rPr>
                <w:rFonts w:ascii="宋体" w:hAnsi="宋体"/>
                <w:sz w:val="24"/>
              </w:rPr>
            </w:pPr>
          </w:p>
        </w:tc>
        <w:tc>
          <w:tcPr>
            <w:tcW w:w="1345" w:type="dxa"/>
            <w:vAlign w:val="center"/>
          </w:tcPr>
          <w:p w14:paraId="1136650E" w14:textId="77777777" w:rsidR="005F2BD5" w:rsidRDefault="005F2BD5" w:rsidP="00A27DD8">
            <w:pPr>
              <w:jc w:val="center"/>
              <w:rPr>
                <w:rFonts w:ascii="宋体" w:hAnsi="宋体"/>
                <w:sz w:val="24"/>
              </w:rPr>
            </w:pPr>
          </w:p>
        </w:tc>
        <w:tc>
          <w:tcPr>
            <w:tcW w:w="1517" w:type="dxa"/>
            <w:vAlign w:val="center"/>
          </w:tcPr>
          <w:p w14:paraId="6ECF783D" w14:textId="77777777" w:rsidR="005F2BD5" w:rsidRDefault="005F2BD5" w:rsidP="00A27DD8">
            <w:pPr>
              <w:jc w:val="center"/>
              <w:rPr>
                <w:rFonts w:ascii="宋体" w:hAnsi="宋体"/>
                <w:sz w:val="24"/>
              </w:rPr>
            </w:pPr>
          </w:p>
        </w:tc>
        <w:tc>
          <w:tcPr>
            <w:tcW w:w="1394" w:type="dxa"/>
            <w:vAlign w:val="center"/>
          </w:tcPr>
          <w:p w14:paraId="2844B82B" w14:textId="77777777" w:rsidR="005F2BD5" w:rsidRDefault="005F2BD5" w:rsidP="00A27DD8">
            <w:pPr>
              <w:jc w:val="center"/>
              <w:rPr>
                <w:rFonts w:ascii="宋体" w:hAnsi="宋体"/>
                <w:sz w:val="24"/>
              </w:rPr>
            </w:pPr>
          </w:p>
        </w:tc>
        <w:tc>
          <w:tcPr>
            <w:tcW w:w="2032" w:type="dxa"/>
            <w:vAlign w:val="center"/>
          </w:tcPr>
          <w:p w14:paraId="6F5A14C6" w14:textId="77777777" w:rsidR="005F2BD5" w:rsidRDefault="005F2BD5" w:rsidP="00A27DD8">
            <w:pPr>
              <w:jc w:val="center"/>
              <w:rPr>
                <w:rFonts w:ascii="宋体" w:hAnsi="宋体"/>
                <w:sz w:val="24"/>
              </w:rPr>
            </w:pPr>
          </w:p>
        </w:tc>
        <w:tc>
          <w:tcPr>
            <w:tcW w:w="1418" w:type="dxa"/>
            <w:vAlign w:val="center"/>
          </w:tcPr>
          <w:p w14:paraId="6DDBD0E2" w14:textId="77777777" w:rsidR="005F2BD5" w:rsidRDefault="005F2BD5" w:rsidP="00A27DD8">
            <w:pPr>
              <w:jc w:val="center"/>
              <w:rPr>
                <w:rFonts w:ascii="宋体" w:hAnsi="宋体"/>
                <w:sz w:val="24"/>
              </w:rPr>
            </w:pPr>
          </w:p>
        </w:tc>
        <w:tc>
          <w:tcPr>
            <w:tcW w:w="1240" w:type="dxa"/>
            <w:vAlign w:val="center"/>
          </w:tcPr>
          <w:p w14:paraId="24E9701B" w14:textId="77777777" w:rsidR="005F2BD5" w:rsidRDefault="005F2BD5" w:rsidP="00A27DD8">
            <w:pPr>
              <w:jc w:val="center"/>
              <w:rPr>
                <w:rFonts w:ascii="宋体" w:hAnsi="宋体"/>
                <w:sz w:val="24"/>
              </w:rPr>
            </w:pPr>
          </w:p>
        </w:tc>
      </w:tr>
      <w:tr w:rsidR="005F2BD5" w14:paraId="186991F9" w14:textId="77777777" w:rsidTr="002F31FE">
        <w:trPr>
          <w:trHeight w:val="630"/>
        </w:trPr>
        <w:tc>
          <w:tcPr>
            <w:tcW w:w="516" w:type="dxa"/>
            <w:vAlign w:val="center"/>
          </w:tcPr>
          <w:p w14:paraId="505A8B5D" w14:textId="77777777" w:rsidR="005F2BD5" w:rsidRDefault="005F2BD5" w:rsidP="00A27DD8">
            <w:pPr>
              <w:numPr>
                <w:ilvl w:val="0"/>
                <w:numId w:val="6"/>
              </w:numPr>
              <w:jc w:val="center"/>
              <w:rPr>
                <w:rFonts w:ascii="宋体" w:hAnsi="宋体"/>
                <w:sz w:val="24"/>
              </w:rPr>
            </w:pPr>
          </w:p>
        </w:tc>
        <w:tc>
          <w:tcPr>
            <w:tcW w:w="1345" w:type="dxa"/>
            <w:vAlign w:val="center"/>
          </w:tcPr>
          <w:p w14:paraId="3CA141E2" w14:textId="77777777" w:rsidR="005F2BD5" w:rsidRDefault="005F2BD5" w:rsidP="00A27DD8">
            <w:pPr>
              <w:jc w:val="center"/>
              <w:rPr>
                <w:rFonts w:ascii="宋体" w:hAnsi="宋体"/>
                <w:sz w:val="24"/>
              </w:rPr>
            </w:pPr>
          </w:p>
        </w:tc>
        <w:tc>
          <w:tcPr>
            <w:tcW w:w="1517" w:type="dxa"/>
            <w:vAlign w:val="center"/>
          </w:tcPr>
          <w:p w14:paraId="11693F70" w14:textId="77777777" w:rsidR="005F2BD5" w:rsidRDefault="005F2BD5" w:rsidP="00A27DD8">
            <w:pPr>
              <w:jc w:val="center"/>
              <w:rPr>
                <w:rFonts w:ascii="宋体" w:hAnsi="宋体"/>
                <w:sz w:val="24"/>
              </w:rPr>
            </w:pPr>
          </w:p>
        </w:tc>
        <w:tc>
          <w:tcPr>
            <w:tcW w:w="1394" w:type="dxa"/>
            <w:vAlign w:val="center"/>
          </w:tcPr>
          <w:p w14:paraId="0DB37858" w14:textId="77777777" w:rsidR="005F2BD5" w:rsidRDefault="005F2BD5" w:rsidP="00A27DD8">
            <w:pPr>
              <w:jc w:val="center"/>
              <w:rPr>
                <w:rFonts w:ascii="宋体" w:hAnsi="宋体"/>
                <w:sz w:val="24"/>
              </w:rPr>
            </w:pPr>
          </w:p>
        </w:tc>
        <w:tc>
          <w:tcPr>
            <w:tcW w:w="2032" w:type="dxa"/>
            <w:vAlign w:val="center"/>
          </w:tcPr>
          <w:p w14:paraId="391C747A" w14:textId="77777777" w:rsidR="005F2BD5" w:rsidRDefault="005F2BD5" w:rsidP="00A27DD8">
            <w:pPr>
              <w:jc w:val="center"/>
              <w:rPr>
                <w:rFonts w:ascii="宋体" w:hAnsi="宋体"/>
                <w:sz w:val="24"/>
              </w:rPr>
            </w:pPr>
          </w:p>
        </w:tc>
        <w:tc>
          <w:tcPr>
            <w:tcW w:w="1418" w:type="dxa"/>
            <w:vAlign w:val="center"/>
          </w:tcPr>
          <w:p w14:paraId="13AD421E" w14:textId="77777777" w:rsidR="005F2BD5" w:rsidRDefault="005F2BD5" w:rsidP="00A27DD8">
            <w:pPr>
              <w:jc w:val="center"/>
              <w:rPr>
                <w:rFonts w:ascii="宋体" w:hAnsi="宋体"/>
                <w:sz w:val="24"/>
              </w:rPr>
            </w:pPr>
          </w:p>
        </w:tc>
        <w:tc>
          <w:tcPr>
            <w:tcW w:w="1240" w:type="dxa"/>
            <w:vAlign w:val="center"/>
          </w:tcPr>
          <w:p w14:paraId="78CE2B8C" w14:textId="77777777" w:rsidR="005F2BD5" w:rsidRDefault="005F2BD5" w:rsidP="00A27DD8">
            <w:pPr>
              <w:jc w:val="center"/>
              <w:rPr>
                <w:rFonts w:ascii="宋体" w:hAnsi="宋体"/>
                <w:sz w:val="24"/>
              </w:rPr>
            </w:pPr>
          </w:p>
        </w:tc>
      </w:tr>
      <w:tr w:rsidR="005F2BD5" w14:paraId="65E0E33E" w14:textId="77777777" w:rsidTr="002F31FE">
        <w:trPr>
          <w:trHeight w:val="630"/>
        </w:trPr>
        <w:tc>
          <w:tcPr>
            <w:tcW w:w="516" w:type="dxa"/>
            <w:vAlign w:val="center"/>
          </w:tcPr>
          <w:p w14:paraId="2511B787" w14:textId="77777777" w:rsidR="005F2BD5" w:rsidRDefault="005F2BD5" w:rsidP="00A27DD8">
            <w:pPr>
              <w:numPr>
                <w:ilvl w:val="0"/>
                <w:numId w:val="6"/>
              </w:numPr>
              <w:jc w:val="center"/>
              <w:rPr>
                <w:rFonts w:ascii="宋体" w:hAnsi="宋体"/>
                <w:sz w:val="24"/>
              </w:rPr>
            </w:pPr>
          </w:p>
        </w:tc>
        <w:tc>
          <w:tcPr>
            <w:tcW w:w="1345" w:type="dxa"/>
            <w:vAlign w:val="center"/>
          </w:tcPr>
          <w:p w14:paraId="33BA871E" w14:textId="77777777" w:rsidR="005F2BD5" w:rsidRDefault="005F2BD5" w:rsidP="00A27DD8">
            <w:pPr>
              <w:jc w:val="center"/>
              <w:rPr>
                <w:rFonts w:ascii="宋体" w:hAnsi="宋体"/>
                <w:sz w:val="24"/>
              </w:rPr>
            </w:pPr>
          </w:p>
        </w:tc>
        <w:tc>
          <w:tcPr>
            <w:tcW w:w="1517" w:type="dxa"/>
            <w:vAlign w:val="center"/>
          </w:tcPr>
          <w:p w14:paraId="15DE51E8" w14:textId="77777777" w:rsidR="005F2BD5" w:rsidRDefault="005F2BD5" w:rsidP="00A27DD8">
            <w:pPr>
              <w:jc w:val="center"/>
              <w:rPr>
                <w:rFonts w:ascii="宋体" w:hAnsi="宋体"/>
                <w:sz w:val="24"/>
              </w:rPr>
            </w:pPr>
          </w:p>
        </w:tc>
        <w:tc>
          <w:tcPr>
            <w:tcW w:w="1394" w:type="dxa"/>
            <w:vAlign w:val="center"/>
          </w:tcPr>
          <w:p w14:paraId="0CF8FA1D" w14:textId="77777777" w:rsidR="005F2BD5" w:rsidRDefault="005F2BD5" w:rsidP="00A27DD8">
            <w:pPr>
              <w:jc w:val="center"/>
              <w:rPr>
                <w:rFonts w:ascii="宋体" w:hAnsi="宋体"/>
                <w:sz w:val="24"/>
              </w:rPr>
            </w:pPr>
          </w:p>
        </w:tc>
        <w:tc>
          <w:tcPr>
            <w:tcW w:w="2032" w:type="dxa"/>
            <w:vAlign w:val="center"/>
          </w:tcPr>
          <w:p w14:paraId="469FF34A" w14:textId="77777777" w:rsidR="005F2BD5" w:rsidRDefault="005F2BD5" w:rsidP="00A27DD8">
            <w:pPr>
              <w:jc w:val="center"/>
              <w:rPr>
                <w:rFonts w:ascii="宋体" w:hAnsi="宋体"/>
                <w:sz w:val="24"/>
              </w:rPr>
            </w:pPr>
          </w:p>
        </w:tc>
        <w:tc>
          <w:tcPr>
            <w:tcW w:w="1418" w:type="dxa"/>
            <w:vAlign w:val="center"/>
          </w:tcPr>
          <w:p w14:paraId="0145460A" w14:textId="77777777" w:rsidR="005F2BD5" w:rsidRDefault="005F2BD5" w:rsidP="00A27DD8">
            <w:pPr>
              <w:jc w:val="center"/>
              <w:rPr>
                <w:rFonts w:ascii="宋体" w:hAnsi="宋体"/>
                <w:sz w:val="24"/>
              </w:rPr>
            </w:pPr>
          </w:p>
        </w:tc>
        <w:tc>
          <w:tcPr>
            <w:tcW w:w="1240" w:type="dxa"/>
            <w:vAlign w:val="center"/>
          </w:tcPr>
          <w:p w14:paraId="599C8D2D" w14:textId="77777777" w:rsidR="005F2BD5" w:rsidRDefault="005F2BD5" w:rsidP="00A27DD8">
            <w:pPr>
              <w:jc w:val="center"/>
              <w:rPr>
                <w:rFonts w:ascii="宋体" w:hAnsi="宋体"/>
                <w:sz w:val="24"/>
              </w:rPr>
            </w:pPr>
          </w:p>
        </w:tc>
      </w:tr>
    </w:tbl>
    <w:p w14:paraId="7F7ABC67" w14:textId="77777777" w:rsidR="005F2BD5" w:rsidRPr="005F2BD5" w:rsidRDefault="005F2BD5" w:rsidP="005F2BD5"/>
    <w:p w14:paraId="229AB76D" w14:textId="77777777" w:rsidR="00530237" w:rsidRDefault="00530237">
      <w:pPr>
        <w:widowControl/>
        <w:jc w:val="left"/>
      </w:pPr>
      <w:r>
        <w:br w:type="page"/>
      </w:r>
    </w:p>
    <w:p w14:paraId="247B9BC1" w14:textId="77777777" w:rsidR="005F2BD5" w:rsidRPr="005F2BD5" w:rsidRDefault="005F2BD5" w:rsidP="005F2BD5"/>
    <w:p w14:paraId="3512F5B5" w14:textId="77777777" w:rsidR="00557B28" w:rsidRPr="00BA4232" w:rsidRDefault="002810E3" w:rsidP="00BA4232">
      <w:pPr>
        <w:pStyle w:val="12"/>
        <w:spacing w:before="0" w:after="0" w:line="460" w:lineRule="exact"/>
        <w:ind w:left="2" w:firstLineChars="466" w:firstLine="1310"/>
        <w:outlineLvl w:val="0"/>
        <w:rPr>
          <w:bCs w:val="0"/>
        </w:rPr>
      </w:pPr>
      <w:bookmarkStart w:id="73" w:name="_Toc391046340"/>
      <w:r w:rsidRPr="00BA4232">
        <w:rPr>
          <w:rFonts w:hint="eastAsia"/>
          <w:bCs w:val="0"/>
        </w:rPr>
        <w:t>表</w:t>
      </w:r>
      <w:r w:rsidR="00E05859" w:rsidRPr="00BA4232">
        <w:rPr>
          <w:rFonts w:hint="eastAsia"/>
          <w:bCs w:val="0"/>
        </w:rPr>
        <w:t>5.3 从业人员安全培训教育档案相关记录</w:t>
      </w:r>
      <w:bookmarkEnd w:id="73"/>
    </w:p>
    <w:p w14:paraId="3368FC3E" w14:textId="77777777" w:rsidR="00E05859" w:rsidRPr="003770D5" w:rsidRDefault="00E05859" w:rsidP="00E05859">
      <w:pPr>
        <w:jc w:val="center"/>
        <w:rPr>
          <w:rFonts w:ascii="宋体" w:hAnsi="宋体"/>
          <w:sz w:val="32"/>
          <w:szCs w:val="32"/>
        </w:rPr>
      </w:pPr>
      <w:r>
        <w:rPr>
          <w:rFonts w:ascii="宋体" w:hAnsi="宋体" w:hint="eastAsia"/>
          <w:b/>
          <w:bCs/>
          <w:sz w:val="32"/>
          <w:szCs w:val="32"/>
        </w:rPr>
        <w:t>（1）</w:t>
      </w:r>
      <w:r w:rsidRPr="003770D5">
        <w:rPr>
          <w:rFonts w:ascii="宋体" w:hAnsi="宋体" w:hint="eastAsia"/>
          <w:b/>
          <w:bCs/>
          <w:sz w:val="32"/>
          <w:szCs w:val="32"/>
        </w:rPr>
        <w:t>三级安全教育卡</w:t>
      </w:r>
    </w:p>
    <w:p w14:paraId="5DA1A80B" w14:textId="77777777" w:rsidR="00E05859" w:rsidRDefault="00E05859" w:rsidP="00E05859">
      <w:pPr>
        <w:ind w:firstLineChars="392" w:firstLine="826"/>
      </w:pPr>
      <w:r w:rsidRPr="005F1656">
        <w:rPr>
          <w:rFonts w:ascii="黑体" w:eastAsia="黑体" w:hint="eastAsia"/>
          <w:b/>
        </w:rPr>
        <w:t>部门：</w:t>
      </w:r>
      <w:r>
        <w:rPr>
          <w:rFonts w:ascii="黑体" w:eastAsia="黑体" w:hint="eastAsia"/>
          <w:b/>
        </w:rPr>
        <w:t xml:space="preserve">    年     月     日</w:t>
      </w:r>
    </w:p>
    <w:tbl>
      <w:tblPr>
        <w:tblW w:w="910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540"/>
        <w:gridCol w:w="180"/>
        <w:gridCol w:w="180"/>
        <w:gridCol w:w="540"/>
        <w:gridCol w:w="540"/>
        <w:gridCol w:w="180"/>
        <w:gridCol w:w="360"/>
        <w:gridCol w:w="844"/>
        <w:gridCol w:w="564"/>
        <w:gridCol w:w="32"/>
        <w:gridCol w:w="720"/>
        <w:gridCol w:w="540"/>
        <w:gridCol w:w="180"/>
        <w:gridCol w:w="1080"/>
        <w:gridCol w:w="540"/>
        <w:gridCol w:w="360"/>
        <w:gridCol w:w="1080"/>
      </w:tblGrid>
      <w:tr w:rsidR="00E05859" w14:paraId="57826593" w14:textId="77777777" w:rsidTr="002F31FE">
        <w:trPr>
          <w:cantSplit/>
          <w:trHeight w:val="500"/>
        </w:trPr>
        <w:tc>
          <w:tcPr>
            <w:tcW w:w="648" w:type="dxa"/>
            <w:shd w:val="clear" w:color="auto" w:fill="auto"/>
            <w:vAlign w:val="center"/>
          </w:tcPr>
          <w:p w14:paraId="1DB89FD1" w14:textId="77777777" w:rsidR="00E05859" w:rsidRPr="005F1656" w:rsidRDefault="00E05859" w:rsidP="00A27DD8">
            <w:pPr>
              <w:jc w:val="center"/>
              <w:rPr>
                <w:rFonts w:ascii="黑体" w:eastAsia="黑体"/>
                <w:b/>
              </w:rPr>
            </w:pPr>
            <w:r w:rsidRPr="005F1656">
              <w:rPr>
                <w:rFonts w:ascii="黑体" w:eastAsia="黑体" w:hint="eastAsia"/>
                <w:b/>
              </w:rPr>
              <w:t>姓名</w:t>
            </w:r>
          </w:p>
        </w:tc>
        <w:tc>
          <w:tcPr>
            <w:tcW w:w="1980" w:type="dxa"/>
            <w:gridSpan w:val="5"/>
          </w:tcPr>
          <w:p w14:paraId="4ED7C507" w14:textId="77777777" w:rsidR="00E05859" w:rsidRPr="005F1656" w:rsidRDefault="00E05859" w:rsidP="00A27DD8">
            <w:pPr>
              <w:rPr>
                <w:rFonts w:ascii="黑体" w:eastAsia="黑体"/>
                <w:b/>
              </w:rPr>
            </w:pPr>
          </w:p>
        </w:tc>
        <w:tc>
          <w:tcPr>
            <w:tcW w:w="540" w:type="dxa"/>
            <w:gridSpan w:val="2"/>
          </w:tcPr>
          <w:p w14:paraId="46AE8EE9" w14:textId="77777777" w:rsidR="00E05859" w:rsidRPr="005F1656" w:rsidRDefault="00E05859" w:rsidP="00A27DD8">
            <w:pPr>
              <w:rPr>
                <w:rFonts w:ascii="黑体" w:eastAsia="黑体"/>
                <w:b/>
              </w:rPr>
            </w:pPr>
            <w:r w:rsidRPr="005F1656">
              <w:rPr>
                <w:rFonts w:ascii="黑体" w:eastAsia="黑体" w:hint="eastAsia"/>
                <w:b/>
              </w:rPr>
              <w:t>性别</w:t>
            </w:r>
          </w:p>
        </w:tc>
        <w:tc>
          <w:tcPr>
            <w:tcW w:w="844" w:type="dxa"/>
          </w:tcPr>
          <w:p w14:paraId="31AD53AB" w14:textId="77777777" w:rsidR="00E05859" w:rsidRPr="005F1656" w:rsidRDefault="00E05859" w:rsidP="00A27DD8">
            <w:pPr>
              <w:rPr>
                <w:rFonts w:ascii="黑体" w:eastAsia="黑体"/>
                <w:b/>
              </w:rPr>
            </w:pPr>
          </w:p>
        </w:tc>
        <w:tc>
          <w:tcPr>
            <w:tcW w:w="596" w:type="dxa"/>
            <w:gridSpan w:val="2"/>
          </w:tcPr>
          <w:p w14:paraId="616F847C" w14:textId="77777777" w:rsidR="00E05859" w:rsidRPr="005F1656" w:rsidRDefault="00E05859" w:rsidP="00A27DD8">
            <w:pPr>
              <w:rPr>
                <w:rFonts w:ascii="黑体" w:eastAsia="黑体"/>
                <w:b/>
              </w:rPr>
            </w:pPr>
            <w:r>
              <w:rPr>
                <w:rFonts w:ascii="黑体" w:eastAsia="黑体" w:hint="eastAsia"/>
                <w:b/>
              </w:rPr>
              <w:t>学历</w:t>
            </w:r>
          </w:p>
        </w:tc>
        <w:tc>
          <w:tcPr>
            <w:tcW w:w="720" w:type="dxa"/>
          </w:tcPr>
          <w:p w14:paraId="0E3A8030" w14:textId="77777777" w:rsidR="00E05859" w:rsidRPr="005F1656" w:rsidRDefault="00E05859" w:rsidP="00A27DD8">
            <w:pPr>
              <w:rPr>
                <w:rFonts w:ascii="黑体" w:eastAsia="黑体"/>
                <w:b/>
              </w:rPr>
            </w:pPr>
          </w:p>
        </w:tc>
        <w:tc>
          <w:tcPr>
            <w:tcW w:w="720" w:type="dxa"/>
            <w:gridSpan w:val="2"/>
            <w:vAlign w:val="center"/>
          </w:tcPr>
          <w:p w14:paraId="75545D91" w14:textId="77777777" w:rsidR="00E05859" w:rsidRPr="005F1656" w:rsidRDefault="00E05859" w:rsidP="00A27DD8">
            <w:pPr>
              <w:jc w:val="center"/>
              <w:rPr>
                <w:rFonts w:ascii="黑体" w:eastAsia="黑体"/>
                <w:b/>
              </w:rPr>
            </w:pPr>
            <w:r w:rsidRPr="005F1656">
              <w:rPr>
                <w:rFonts w:ascii="黑体" w:eastAsia="黑体" w:hint="eastAsia"/>
                <w:b/>
              </w:rPr>
              <w:t>血型</w:t>
            </w:r>
          </w:p>
        </w:tc>
        <w:tc>
          <w:tcPr>
            <w:tcW w:w="1080" w:type="dxa"/>
          </w:tcPr>
          <w:p w14:paraId="4096835B" w14:textId="77777777" w:rsidR="00E05859" w:rsidRPr="005F1656" w:rsidRDefault="00E05859" w:rsidP="00A27DD8">
            <w:pPr>
              <w:rPr>
                <w:rFonts w:ascii="黑体" w:eastAsia="黑体"/>
                <w:b/>
              </w:rPr>
            </w:pPr>
          </w:p>
        </w:tc>
        <w:tc>
          <w:tcPr>
            <w:tcW w:w="540" w:type="dxa"/>
          </w:tcPr>
          <w:p w14:paraId="693A0150" w14:textId="77777777" w:rsidR="00E05859" w:rsidRPr="005F1656" w:rsidRDefault="00E05859" w:rsidP="00A27DD8">
            <w:pPr>
              <w:rPr>
                <w:rFonts w:ascii="黑体" w:eastAsia="黑体"/>
                <w:b/>
              </w:rPr>
            </w:pPr>
            <w:r w:rsidRPr="005F1656">
              <w:rPr>
                <w:rFonts w:ascii="黑体" w:eastAsia="黑体" w:hint="eastAsia"/>
                <w:b/>
              </w:rPr>
              <w:t>工号</w:t>
            </w:r>
          </w:p>
        </w:tc>
        <w:tc>
          <w:tcPr>
            <w:tcW w:w="1440" w:type="dxa"/>
            <w:gridSpan w:val="2"/>
          </w:tcPr>
          <w:p w14:paraId="7151504C" w14:textId="77777777" w:rsidR="00E05859" w:rsidRPr="005F1656" w:rsidRDefault="00E05859" w:rsidP="00A27DD8">
            <w:pPr>
              <w:rPr>
                <w:rFonts w:ascii="黑体" w:eastAsia="黑体"/>
                <w:b/>
              </w:rPr>
            </w:pPr>
          </w:p>
        </w:tc>
      </w:tr>
      <w:tr w:rsidR="00E05859" w14:paraId="4A1F9670" w14:textId="77777777" w:rsidTr="002F31FE">
        <w:trPr>
          <w:cantSplit/>
        </w:trPr>
        <w:tc>
          <w:tcPr>
            <w:tcW w:w="1548" w:type="dxa"/>
            <w:gridSpan w:val="4"/>
            <w:shd w:val="clear" w:color="auto" w:fill="auto"/>
            <w:vAlign w:val="center"/>
          </w:tcPr>
          <w:p w14:paraId="407F9CE2" w14:textId="77777777" w:rsidR="00E05859" w:rsidRPr="005F1656" w:rsidRDefault="00E05859" w:rsidP="00A27DD8">
            <w:pPr>
              <w:jc w:val="center"/>
              <w:rPr>
                <w:rFonts w:ascii="黑体" w:eastAsia="黑体"/>
                <w:b/>
              </w:rPr>
            </w:pPr>
            <w:r w:rsidRPr="005F1656">
              <w:rPr>
                <w:rFonts w:ascii="黑体" w:eastAsia="黑体" w:hint="eastAsia"/>
                <w:b/>
              </w:rPr>
              <w:t>身份证号码</w:t>
            </w:r>
          </w:p>
        </w:tc>
        <w:tc>
          <w:tcPr>
            <w:tcW w:w="2464" w:type="dxa"/>
            <w:gridSpan w:val="5"/>
            <w:vAlign w:val="center"/>
          </w:tcPr>
          <w:p w14:paraId="7AB253D4" w14:textId="77777777" w:rsidR="00E05859" w:rsidRPr="005F1656" w:rsidRDefault="00E05859" w:rsidP="00A27DD8">
            <w:pPr>
              <w:jc w:val="center"/>
              <w:rPr>
                <w:rFonts w:ascii="黑体" w:eastAsia="黑体"/>
                <w:b/>
              </w:rPr>
            </w:pPr>
          </w:p>
        </w:tc>
        <w:tc>
          <w:tcPr>
            <w:tcW w:w="2036" w:type="dxa"/>
            <w:gridSpan w:val="5"/>
            <w:vAlign w:val="center"/>
          </w:tcPr>
          <w:p w14:paraId="2646E208" w14:textId="77777777" w:rsidR="00E05859" w:rsidRPr="005F1656" w:rsidRDefault="00E05859" w:rsidP="00A27DD8">
            <w:pPr>
              <w:jc w:val="center"/>
              <w:rPr>
                <w:rFonts w:ascii="黑体" w:eastAsia="黑体"/>
                <w:b/>
              </w:rPr>
            </w:pPr>
            <w:r w:rsidRPr="005F1656">
              <w:rPr>
                <w:rFonts w:ascii="黑体" w:eastAsia="黑体" w:hint="eastAsia"/>
                <w:b/>
              </w:rPr>
              <w:t>参加工作年月</w:t>
            </w:r>
          </w:p>
        </w:tc>
        <w:tc>
          <w:tcPr>
            <w:tcW w:w="1080" w:type="dxa"/>
          </w:tcPr>
          <w:p w14:paraId="085A03AF" w14:textId="77777777" w:rsidR="00E05859" w:rsidRPr="005F1656" w:rsidRDefault="00E05859" w:rsidP="00A27DD8">
            <w:pPr>
              <w:rPr>
                <w:rFonts w:ascii="黑体" w:eastAsia="黑体"/>
                <w:b/>
              </w:rPr>
            </w:pPr>
          </w:p>
        </w:tc>
        <w:tc>
          <w:tcPr>
            <w:tcW w:w="900" w:type="dxa"/>
            <w:gridSpan w:val="2"/>
          </w:tcPr>
          <w:p w14:paraId="004BFB96" w14:textId="77777777" w:rsidR="00E05859" w:rsidRPr="005F1656" w:rsidRDefault="00E05859" w:rsidP="00A27DD8">
            <w:pPr>
              <w:rPr>
                <w:rFonts w:ascii="黑体" w:eastAsia="黑体"/>
                <w:b/>
              </w:rPr>
            </w:pPr>
            <w:r w:rsidRPr="005F1656">
              <w:rPr>
                <w:rFonts w:ascii="黑体" w:eastAsia="黑体" w:hint="eastAsia"/>
                <w:b/>
              </w:rPr>
              <w:t>入</w:t>
            </w:r>
            <w:r>
              <w:rPr>
                <w:rFonts w:ascii="黑体" w:eastAsia="黑体" w:hint="eastAsia"/>
                <w:b/>
              </w:rPr>
              <w:t xml:space="preserve">社 </w:t>
            </w:r>
            <w:r w:rsidRPr="005F1656">
              <w:rPr>
                <w:rFonts w:ascii="黑体" w:eastAsia="黑体" w:hint="eastAsia"/>
                <w:b/>
              </w:rPr>
              <w:t>年月</w:t>
            </w:r>
          </w:p>
        </w:tc>
        <w:tc>
          <w:tcPr>
            <w:tcW w:w="1080" w:type="dxa"/>
          </w:tcPr>
          <w:p w14:paraId="7DFF6701" w14:textId="77777777" w:rsidR="00E05859" w:rsidRPr="005F1656" w:rsidRDefault="00E05859" w:rsidP="00A27DD8">
            <w:pPr>
              <w:rPr>
                <w:rFonts w:ascii="黑体" w:eastAsia="黑体"/>
                <w:b/>
              </w:rPr>
            </w:pPr>
          </w:p>
        </w:tc>
      </w:tr>
      <w:tr w:rsidR="00E05859" w14:paraId="5478B2B6" w14:textId="77777777" w:rsidTr="002F31FE">
        <w:trPr>
          <w:cantSplit/>
        </w:trPr>
        <w:tc>
          <w:tcPr>
            <w:tcW w:w="1548" w:type="dxa"/>
            <w:gridSpan w:val="4"/>
            <w:shd w:val="clear" w:color="auto" w:fill="auto"/>
          </w:tcPr>
          <w:p w14:paraId="38DB1F54" w14:textId="77777777" w:rsidR="00E05859" w:rsidRPr="005F1656" w:rsidRDefault="00E05859" w:rsidP="00A27DD8">
            <w:pPr>
              <w:rPr>
                <w:rFonts w:ascii="黑体" w:eastAsia="黑体"/>
                <w:b/>
              </w:rPr>
            </w:pPr>
            <w:r w:rsidRPr="005F1656">
              <w:rPr>
                <w:rFonts w:ascii="黑体" w:eastAsia="黑体" w:hint="eastAsia"/>
                <w:b/>
              </w:rPr>
              <w:t>工种或岗位</w:t>
            </w:r>
          </w:p>
        </w:tc>
        <w:tc>
          <w:tcPr>
            <w:tcW w:w="2464" w:type="dxa"/>
            <w:gridSpan w:val="5"/>
          </w:tcPr>
          <w:p w14:paraId="494DAEC9" w14:textId="77777777" w:rsidR="00E05859" w:rsidRPr="005F1656" w:rsidRDefault="00E05859" w:rsidP="00A27DD8">
            <w:pPr>
              <w:rPr>
                <w:rFonts w:ascii="黑体" w:eastAsia="黑体"/>
                <w:b/>
              </w:rPr>
            </w:pPr>
          </w:p>
        </w:tc>
        <w:tc>
          <w:tcPr>
            <w:tcW w:w="1316" w:type="dxa"/>
            <w:gridSpan w:val="3"/>
          </w:tcPr>
          <w:p w14:paraId="4437239F" w14:textId="77777777" w:rsidR="00E05859" w:rsidRPr="005F1656" w:rsidRDefault="00E05859" w:rsidP="00A27DD8">
            <w:pPr>
              <w:rPr>
                <w:rFonts w:ascii="黑体" w:eastAsia="黑体"/>
                <w:b/>
              </w:rPr>
            </w:pPr>
            <w:r w:rsidRPr="005F1656">
              <w:rPr>
                <w:rFonts w:ascii="黑体" w:eastAsia="黑体" w:hint="eastAsia"/>
                <w:b/>
              </w:rPr>
              <w:t>技术等级</w:t>
            </w:r>
          </w:p>
        </w:tc>
        <w:tc>
          <w:tcPr>
            <w:tcW w:w="720" w:type="dxa"/>
            <w:gridSpan w:val="2"/>
          </w:tcPr>
          <w:p w14:paraId="125E52FF" w14:textId="77777777" w:rsidR="00E05859" w:rsidRPr="005F1656" w:rsidRDefault="00E05859" w:rsidP="00A27DD8">
            <w:pPr>
              <w:rPr>
                <w:rFonts w:ascii="黑体" w:eastAsia="黑体"/>
                <w:b/>
              </w:rPr>
            </w:pPr>
          </w:p>
        </w:tc>
        <w:tc>
          <w:tcPr>
            <w:tcW w:w="1980" w:type="dxa"/>
            <w:gridSpan w:val="3"/>
          </w:tcPr>
          <w:p w14:paraId="47A2B802" w14:textId="77777777" w:rsidR="00E05859" w:rsidRPr="005F1656" w:rsidRDefault="00E05859" w:rsidP="00A27DD8">
            <w:pPr>
              <w:rPr>
                <w:rFonts w:ascii="黑体" w:eastAsia="黑体"/>
                <w:b/>
              </w:rPr>
            </w:pPr>
            <w:r w:rsidRPr="005F1656">
              <w:rPr>
                <w:rFonts w:ascii="黑体" w:eastAsia="黑体" w:hint="eastAsia"/>
                <w:b/>
              </w:rPr>
              <w:t>从事本工作</w:t>
            </w:r>
          </w:p>
          <w:p w14:paraId="487A077B" w14:textId="77777777" w:rsidR="00E05859" w:rsidRPr="005F1656" w:rsidRDefault="00E05859" w:rsidP="00A27DD8">
            <w:pPr>
              <w:rPr>
                <w:rFonts w:ascii="黑体" w:eastAsia="黑体"/>
                <w:b/>
              </w:rPr>
            </w:pPr>
            <w:r w:rsidRPr="005F1656">
              <w:rPr>
                <w:rFonts w:ascii="黑体" w:eastAsia="黑体" w:hint="eastAsia"/>
                <w:b/>
              </w:rPr>
              <w:t>累计时间（年）</w:t>
            </w:r>
          </w:p>
        </w:tc>
        <w:tc>
          <w:tcPr>
            <w:tcW w:w="1080" w:type="dxa"/>
          </w:tcPr>
          <w:p w14:paraId="0C7DE2F6" w14:textId="77777777" w:rsidR="00E05859" w:rsidRPr="005F1656" w:rsidRDefault="00E05859" w:rsidP="00A27DD8">
            <w:pPr>
              <w:rPr>
                <w:rFonts w:ascii="黑体" w:eastAsia="黑体"/>
                <w:b/>
              </w:rPr>
            </w:pPr>
          </w:p>
        </w:tc>
      </w:tr>
      <w:tr w:rsidR="00E05859" w14:paraId="574A3026" w14:textId="77777777" w:rsidTr="002F31FE">
        <w:trPr>
          <w:cantSplit/>
        </w:trPr>
        <w:tc>
          <w:tcPr>
            <w:tcW w:w="1548" w:type="dxa"/>
            <w:gridSpan w:val="4"/>
            <w:shd w:val="clear" w:color="auto" w:fill="auto"/>
            <w:vAlign w:val="center"/>
          </w:tcPr>
          <w:p w14:paraId="356CC490" w14:textId="77777777" w:rsidR="00E05859" w:rsidRPr="005F1656" w:rsidRDefault="00E05859" w:rsidP="00A27DD8">
            <w:pPr>
              <w:jc w:val="center"/>
              <w:rPr>
                <w:rFonts w:ascii="黑体" w:eastAsia="黑体"/>
                <w:b/>
              </w:rPr>
            </w:pPr>
            <w:r w:rsidRPr="005F1656">
              <w:rPr>
                <w:rFonts w:ascii="黑体" w:eastAsia="黑体" w:hint="eastAsia"/>
                <w:b/>
              </w:rPr>
              <w:t>有何职业病、疾病及病症</w:t>
            </w:r>
          </w:p>
        </w:tc>
        <w:tc>
          <w:tcPr>
            <w:tcW w:w="4500" w:type="dxa"/>
            <w:gridSpan w:val="10"/>
            <w:vAlign w:val="center"/>
          </w:tcPr>
          <w:p w14:paraId="28BD96FD" w14:textId="77777777" w:rsidR="00E05859" w:rsidRPr="005F1656" w:rsidRDefault="00E05859" w:rsidP="00A27DD8">
            <w:pPr>
              <w:jc w:val="center"/>
              <w:rPr>
                <w:rFonts w:ascii="黑体" w:eastAsia="黑体"/>
                <w:b/>
              </w:rPr>
            </w:pPr>
          </w:p>
        </w:tc>
        <w:tc>
          <w:tcPr>
            <w:tcW w:w="1080" w:type="dxa"/>
            <w:vAlign w:val="center"/>
          </w:tcPr>
          <w:p w14:paraId="0C56371D" w14:textId="77777777" w:rsidR="00E05859" w:rsidRPr="005F1656" w:rsidRDefault="00E05859" w:rsidP="00A27DD8">
            <w:pPr>
              <w:jc w:val="center"/>
              <w:rPr>
                <w:rFonts w:ascii="黑体" w:eastAsia="黑体"/>
                <w:b/>
              </w:rPr>
            </w:pPr>
            <w:r w:rsidRPr="005F1656">
              <w:rPr>
                <w:rFonts w:ascii="黑体" w:eastAsia="黑体" w:hint="eastAsia"/>
                <w:b/>
              </w:rPr>
              <w:t>有何特种作业资格证</w:t>
            </w:r>
          </w:p>
        </w:tc>
        <w:tc>
          <w:tcPr>
            <w:tcW w:w="1980" w:type="dxa"/>
            <w:gridSpan w:val="3"/>
            <w:vAlign w:val="center"/>
          </w:tcPr>
          <w:p w14:paraId="628D06C9" w14:textId="77777777" w:rsidR="00E05859" w:rsidRPr="005F1656" w:rsidRDefault="00E05859" w:rsidP="00A27DD8">
            <w:pPr>
              <w:jc w:val="center"/>
              <w:rPr>
                <w:rFonts w:ascii="黑体" w:eastAsia="黑体"/>
                <w:b/>
              </w:rPr>
            </w:pPr>
          </w:p>
        </w:tc>
      </w:tr>
      <w:tr w:rsidR="00E05859" w14:paraId="0FFCA6E3" w14:textId="77777777" w:rsidTr="002F31FE">
        <w:trPr>
          <w:cantSplit/>
        </w:trPr>
        <w:tc>
          <w:tcPr>
            <w:tcW w:w="1548" w:type="dxa"/>
            <w:gridSpan w:val="4"/>
            <w:vAlign w:val="center"/>
          </w:tcPr>
          <w:p w14:paraId="5426078E" w14:textId="77777777" w:rsidR="00E05859" w:rsidRPr="005F1656" w:rsidRDefault="00E05859" w:rsidP="00A27DD8">
            <w:pPr>
              <w:jc w:val="center"/>
              <w:rPr>
                <w:rFonts w:ascii="黑体" w:eastAsia="黑体"/>
                <w:b/>
              </w:rPr>
            </w:pPr>
            <w:r w:rsidRPr="005F1656">
              <w:rPr>
                <w:rFonts w:ascii="黑体" w:eastAsia="黑体" w:hint="eastAsia"/>
                <w:b/>
              </w:rPr>
              <w:t>受过何种</w:t>
            </w:r>
          </w:p>
          <w:p w14:paraId="51FCC60D" w14:textId="77777777" w:rsidR="00E05859" w:rsidRPr="005F1656" w:rsidRDefault="00E05859" w:rsidP="00A27DD8">
            <w:pPr>
              <w:jc w:val="center"/>
              <w:rPr>
                <w:rFonts w:ascii="黑体" w:eastAsia="黑体"/>
                <w:b/>
              </w:rPr>
            </w:pPr>
            <w:r w:rsidRPr="005F1656">
              <w:rPr>
                <w:rFonts w:ascii="黑体" w:eastAsia="黑体" w:hint="eastAsia"/>
                <w:b/>
              </w:rPr>
              <w:t>工伤</w:t>
            </w:r>
          </w:p>
        </w:tc>
        <w:tc>
          <w:tcPr>
            <w:tcW w:w="4500" w:type="dxa"/>
            <w:gridSpan w:val="10"/>
            <w:vAlign w:val="center"/>
          </w:tcPr>
          <w:p w14:paraId="6946B70A" w14:textId="77777777" w:rsidR="00E05859" w:rsidRPr="005F1656" w:rsidRDefault="00E05859" w:rsidP="00A27DD8">
            <w:pPr>
              <w:jc w:val="center"/>
              <w:rPr>
                <w:rFonts w:ascii="黑体" w:eastAsia="黑体"/>
                <w:b/>
              </w:rPr>
            </w:pPr>
          </w:p>
        </w:tc>
        <w:tc>
          <w:tcPr>
            <w:tcW w:w="1080" w:type="dxa"/>
            <w:vAlign w:val="center"/>
          </w:tcPr>
          <w:p w14:paraId="58E8DE10" w14:textId="77777777" w:rsidR="00E05859" w:rsidRPr="005F1656" w:rsidRDefault="00E05859" w:rsidP="00A27DD8">
            <w:pPr>
              <w:jc w:val="center"/>
              <w:rPr>
                <w:rFonts w:ascii="黑体" w:eastAsia="黑体"/>
                <w:b/>
              </w:rPr>
            </w:pPr>
            <w:r w:rsidRPr="005F1656">
              <w:rPr>
                <w:rFonts w:ascii="黑体" w:eastAsia="黑体" w:hint="eastAsia"/>
                <w:b/>
              </w:rPr>
              <w:t>现在健康状况</w:t>
            </w:r>
          </w:p>
        </w:tc>
        <w:tc>
          <w:tcPr>
            <w:tcW w:w="1980" w:type="dxa"/>
            <w:gridSpan w:val="3"/>
            <w:vAlign w:val="center"/>
          </w:tcPr>
          <w:p w14:paraId="789BE712" w14:textId="77777777" w:rsidR="00E05859" w:rsidRPr="005F1656" w:rsidRDefault="00E05859" w:rsidP="00A27DD8">
            <w:pPr>
              <w:jc w:val="center"/>
              <w:rPr>
                <w:rFonts w:ascii="黑体" w:eastAsia="黑体"/>
                <w:b/>
              </w:rPr>
            </w:pPr>
          </w:p>
        </w:tc>
      </w:tr>
      <w:tr w:rsidR="00E05859" w14:paraId="63BB7C09" w14:textId="77777777" w:rsidTr="002F31FE">
        <w:trPr>
          <w:cantSplit/>
        </w:trPr>
        <w:tc>
          <w:tcPr>
            <w:tcW w:w="4576" w:type="dxa"/>
            <w:gridSpan w:val="10"/>
          </w:tcPr>
          <w:p w14:paraId="6A9B03FD" w14:textId="77777777" w:rsidR="00E05859" w:rsidRPr="005F1656" w:rsidRDefault="00E05859" w:rsidP="00A27DD8">
            <w:pPr>
              <w:jc w:val="center"/>
              <w:rPr>
                <w:rFonts w:ascii="黑体" w:eastAsia="黑体"/>
                <w:b/>
              </w:rPr>
            </w:pPr>
            <w:r w:rsidRPr="005F1656">
              <w:rPr>
                <w:rFonts w:ascii="黑体" w:eastAsia="黑体" w:hint="eastAsia"/>
                <w:b/>
              </w:rPr>
              <w:t>入</w:t>
            </w:r>
            <w:r>
              <w:rPr>
                <w:rFonts w:ascii="黑体" w:eastAsia="黑体" w:hint="eastAsia"/>
                <w:b/>
              </w:rPr>
              <w:t>社</w:t>
            </w:r>
            <w:r w:rsidRPr="005F1656">
              <w:rPr>
                <w:rFonts w:ascii="黑体" w:eastAsia="黑体" w:hint="eastAsia"/>
                <w:b/>
              </w:rPr>
              <w:t>前学习培训记录</w:t>
            </w:r>
          </w:p>
        </w:tc>
        <w:tc>
          <w:tcPr>
            <w:tcW w:w="2552" w:type="dxa"/>
            <w:gridSpan w:val="5"/>
            <w:vMerge w:val="restart"/>
            <w:vAlign w:val="center"/>
          </w:tcPr>
          <w:p w14:paraId="57F50395" w14:textId="77777777" w:rsidR="00E05859" w:rsidRPr="005F1656" w:rsidRDefault="00E05859" w:rsidP="00A27DD8">
            <w:pPr>
              <w:jc w:val="center"/>
              <w:rPr>
                <w:rFonts w:ascii="黑体" w:eastAsia="黑体"/>
                <w:b/>
              </w:rPr>
            </w:pPr>
            <w:r w:rsidRPr="005F1656">
              <w:rPr>
                <w:rFonts w:ascii="黑体" w:eastAsia="黑体" w:hint="eastAsia"/>
                <w:b/>
              </w:rPr>
              <w:t>取得何证书</w:t>
            </w:r>
          </w:p>
        </w:tc>
        <w:tc>
          <w:tcPr>
            <w:tcW w:w="1980" w:type="dxa"/>
            <w:gridSpan w:val="3"/>
            <w:vMerge w:val="restart"/>
            <w:vAlign w:val="center"/>
          </w:tcPr>
          <w:p w14:paraId="6D9762F0" w14:textId="77777777" w:rsidR="00E05859" w:rsidRPr="005F1656" w:rsidRDefault="00E05859" w:rsidP="00A27DD8">
            <w:pPr>
              <w:jc w:val="center"/>
              <w:rPr>
                <w:rFonts w:ascii="黑体" w:eastAsia="黑体"/>
                <w:b/>
              </w:rPr>
            </w:pPr>
            <w:r w:rsidRPr="005F1656">
              <w:rPr>
                <w:rFonts w:ascii="黑体" w:eastAsia="黑体" w:hint="eastAsia"/>
                <w:b/>
              </w:rPr>
              <w:t>从事工作岗位</w:t>
            </w:r>
          </w:p>
        </w:tc>
      </w:tr>
      <w:tr w:rsidR="00E05859" w14:paraId="12EC14CF" w14:textId="77777777" w:rsidTr="002F31FE">
        <w:tc>
          <w:tcPr>
            <w:tcW w:w="1368" w:type="dxa"/>
            <w:gridSpan w:val="3"/>
          </w:tcPr>
          <w:p w14:paraId="2A924002" w14:textId="77777777" w:rsidR="00E05859" w:rsidRPr="005F1656" w:rsidRDefault="00E05859" w:rsidP="00A27DD8">
            <w:pPr>
              <w:jc w:val="center"/>
              <w:rPr>
                <w:rFonts w:ascii="黑体" w:eastAsia="黑体"/>
                <w:b/>
              </w:rPr>
            </w:pPr>
            <w:r w:rsidRPr="005F1656">
              <w:rPr>
                <w:rFonts w:ascii="黑体" w:eastAsia="黑体" w:hint="eastAsia"/>
                <w:b/>
              </w:rPr>
              <w:t>时间</w:t>
            </w:r>
          </w:p>
        </w:tc>
        <w:tc>
          <w:tcPr>
            <w:tcW w:w="1440" w:type="dxa"/>
            <w:gridSpan w:val="4"/>
          </w:tcPr>
          <w:p w14:paraId="47AE654B" w14:textId="77777777" w:rsidR="00E05859" w:rsidRPr="005F1656" w:rsidRDefault="00E05859" w:rsidP="00A27DD8">
            <w:pPr>
              <w:jc w:val="center"/>
              <w:rPr>
                <w:rFonts w:ascii="黑体" w:eastAsia="黑体"/>
                <w:b/>
              </w:rPr>
            </w:pPr>
            <w:r w:rsidRPr="005F1656">
              <w:rPr>
                <w:rFonts w:ascii="黑体" w:eastAsia="黑体" w:hint="eastAsia"/>
                <w:b/>
              </w:rPr>
              <w:t>类别</w:t>
            </w:r>
          </w:p>
        </w:tc>
        <w:tc>
          <w:tcPr>
            <w:tcW w:w="1768" w:type="dxa"/>
            <w:gridSpan w:val="3"/>
          </w:tcPr>
          <w:p w14:paraId="0870BC8D" w14:textId="77777777" w:rsidR="00E05859" w:rsidRPr="005F1656" w:rsidRDefault="00E05859" w:rsidP="00A27DD8">
            <w:pPr>
              <w:jc w:val="center"/>
              <w:rPr>
                <w:rFonts w:ascii="黑体" w:eastAsia="黑体"/>
                <w:b/>
              </w:rPr>
            </w:pPr>
            <w:r w:rsidRPr="005F1656">
              <w:rPr>
                <w:rFonts w:ascii="黑体" w:eastAsia="黑体" w:hint="eastAsia"/>
                <w:b/>
              </w:rPr>
              <w:t>举办部门</w:t>
            </w:r>
          </w:p>
        </w:tc>
        <w:tc>
          <w:tcPr>
            <w:tcW w:w="2552" w:type="dxa"/>
            <w:gridSpan w:val="5"/>
            <w:vMerge/>
          </w:tcPr>
          <w:p w14:paraId="67FE1994" w14:textId="77777777" w:rsidR="00E05859" w:rsidRPr="005F1656" w:rsidRDefault="00E05859" w:rsidP="00A27DD8">
            <w:pPr>
              <w:rPr>
                <w:rFonts w:ascii="黑体" w:eastAsia="黑体"/>
                <w:b/>
              </w:rPr>
            </w:pPr>
          </w:p>
        </w:tc>
        <w:tc>
          <w:tcPr>
            <w:tcW w:w="1980" w:type="dxa"/>
            <w:gridSpan w:val="3"/>
            <w:vMerge/>
          </w:tcPr>
          <w:p w14:paraId="1A2830FD" w14:textId="77777777" w:rsidR="00E05859" w:rsidRPr="005F1656" w:rsidRDefault="00E05859" w:rsidP="00A27DD8">
            <w:pPr>
              <w:rPr>
                <w:rFonts w:ascii="黑体" w:eastAsia="黑体"/>
                <w:b/>
              </w:rPr>
            </w:pPr>
          </w:p>
        </w:tc>
      </w:tr>
      <w:tr w:rsidR="00E05859" w14:paraId="41361634" w14:textId="77777777" w:rsidTr="002F31FE">
        <w:tc>
          <w:tcPr>
            <w:tcW w:w="1368" w:type="dxa"/>
            <w:gridSpan w:val="3"/>
          </w:tcPr>
          <w:p w14:paraId="05E6F3D6" w14:textId="77777777" w:rsidR="00E05859" w:rsidRPr="005F1656" w:rsidRDefault="00E05859" w:rsidP="00A27DD8">
            <w:pPr>
              <w:adjustRightInd w:val="0"/>
              <w:snapToGrid w:val="0"/>
              <w:ind w:firstLineChars="100" w:firstLine="211"/>
              <w:jc w:val="right"/>
              <w:rPr>
                <w:rFonts w:ascii="黑体" w:eastAsia="黑体"/>
                <w:b/>
              </w:rPr>
            </w:pPr>
            <w:r>
              <w:rPr>
                <w:rFonts w:ascii="黑体" w:eastAsia="黑体" w:hint="eastAsia"/>
                <w:b/>
              </w:rPr>
              <w:t>年 月 日至  月  日</w:t>
            </w:r>
          </w:p>
        </w:tc>
        <w:tc>
          <w:tcPr>
            <w:tcW w:w="1440" w:type="dxa"/>
            <w:gridSpan w:val="4"/>
          </w:tcPr>
          <w:p w14:paraId="082519C9" w14:textId="77777777" w:rsidR="00E05859" w:rsidRPr="005F1656" w:rsidRDefault="00E05859" w:rsidP="00A27DD8">
            <w:pPr>
              <w:adjustRightInd w:val="0"/>
              <w:snapToGrid w:val="0"/>
              <w:jc w:val="center"/>
              <w:rPr>
                <w:rFonts w:ascii="黑体" w:eastAsia="黑体"/>
                <w:b/>
              </w:rPr>
            </w:pPr>
          </w:p>
        </w:tc>
        <w:tc>
          <w:tcPr>
            <w:tcW w:w="1768" w:type="dxa"/>
            <w:gridSpan w:val="3"/>
          </w:tcPr>
          <w:p w14:paraId="125ADA9C" w14:textId="77777777" w:rsidR="00E05859" w:rsidRPr="005F1656" w:rsidRDefault="00E05859" w:rsidP="00A27DD8">
            <w:pPr>
              <w:adjustRightInd w:val="0"/>
              <w:snapToGrid w:val="0"/>
              <w:jc w:val="center"/>
              <w:rPr>
                <w:rFonts w:ascii="黑体" w:eastAsia="黑体"/>
                <w:b/>
              </w:rPr>
            </w:pPr>
          </w:p>
        </w:tc>
        <w:tc>
          <w:tcPr>
            <w:tcW w:w="2552" w:type="dxa"/>
            <w:gridSpan w:val="5"/>
          </w:tcPr>
          <w:p w14:paraId="42815B0E" w14:textId="77777777" w:rsidR="00E05859" w:rsidRPr="005F1656" w:rsidRDefault="00E05859" w:rsidP="00A27DD8">
            <w:pPr>
              <w:adjustRightInd w:val="0"/>
              <w:snapToGrid w:val="0"/>
              <w:rPr>
                <w:rFonts w:ascii="黑体" w:eastAsia="黑体"/>
                <w:b/>
              </w:rPr>
            </w:pPr>
          </w:p>
        </w:tc>
        <w:tc>
          <w:tcPr>
            <w:tcW w:w="1980" w:type="dxa"/>
            <w:gridSpan w:val="3"/>
          </w:tcPr>
          <w:p w14:paraId="778EED64" w14:textId="77777777" w:rsidR="00E05859" w:rsidRPr="005F1656" w:rsidRDefault="00E05859" w:rsidP="00A27DD8">
            <w:pPr>
              <w:adjustRightInd w:val="0"/>
              <w:snapToGrid w:val="0"/>
              <w:rPr>
                <w:rFonts w:ascii="黑体" w:eastAsia="黑体"/>
                <w:b/>
              </w:rPr>
            </w:pPr>
          </w:p>
        </w:tc>
      </w:tr>
      <w:tr w:rsidR="00E05859" w14:paraId="5EFC63EA" w14:textId="77777777" w:rsidTr="002F31FE">
        <w:tc>
          <w:tcPr>
            <w:tcW w:w="1368" w:type="dxa"/>
            <w:gridSpan w:val="3"/>
          </w:tcPr>
          <w:p w14:paraId="52FEB2EA" w14:textId="77777777" w:rsidR="00E05859" w:rsidRPr="005F1656" w:rsidRDefault="00E05859" w:rsidP="00A27DD8">
            <w:pPr>
              <w:adjustRightInd w:val="0"/>
              <w:snapToGrid w:val="0"/>
              <w:ind w:firstLineChars="100" w:firstLine="211"/>
              <w:jc w:val="right"/>
              <w:rPr>
                <w:rFonts w:ascii="黑体" w:eastAsia="黑体"/>
                <w:b/>
              </w:rPr>
            </w:pPr>
            <w:r>
              <w:rPr>
                <w:rFonts w:ascii="黑体" w:eastAsia="黑体" w:hint="eastAsia"/>
                <w:b/>
              </w:rPr>
              <w:t>年 月 日至  月  日</w:t>
            </w:r>
          </w:p>
        </w:tc>
        <w:tc>
          <w:tcPr>
            <w:tcW w:w="1440" w:type="dxa"/>
            <w:gridSpan w:val="4"/>
          </w:tcPr>
          <w:p w14:paraId="102295AD" w14:textId="77777777" w:rsidR="00E05859" w:rsidRDefault="00E05859" w:rsidP="00A27DD8">
            <w:pPr>
              <w:adjustRightInd w:val="0"/>
              <w:snapToGrid w:val="0"/>
              <w:jc w:val="center"/>
            </w:pPr>
          </w:p>
        </w:tc>
        <w:tc>
          <w:tcPr>
            <w:tcW w:w="1768" w:type="dxa"/>
            <w:gridSpan w:val="3"/>
          </w:tcPr>
          <w:p w14:paraId="19D4B915" w14:textId="77777777" w:rsidR="00E05859" w:rsidRDefault="00E05859" w:rsidP="00A27DD8">
            <w:pPr>
              <w:adjustRightInd w:val="0"/>
              <w:snapToGrid w:val="0"/>
              <w:jc w:val="center"/>
            </w:pPr>
          </w:p>
        </w:tc>
        <w:tc>
          <w:tcPr>
            <w:tcW w:w="2552" w:type="dxa"/>
            <w:gridSpan w:val="5"/>
          </w:tcPr>
          <w:p w14:paraId="10CD2D0E" w14:textId="77777777" w:rsidR="00E05859" w:rsidRDefault="00E05859" w:rsidP="00A27DD8">
            <w:pPr>
              <w:adjustRightInd w:val="0"/>
              <w:snapToGrid w:val="0"/>
            </w:pPr>
          </w:p>
        </w:tc>
        <w:tc>
          <w:tcPr>
            <w:tcW w:w="1980" w:type="dxa"/>
            <w:gridSpan w:val="3"/>
          </w:tcPr>
          <w:p w14:paraId="2A461E12" w14:textId="77777777" w:rsidR="00E05859" w:rsidRDefault="00E05859" w:rsidP="00A27DD8">
            <w:pPr>
              <w:adjustRightInd w:val="0"/>
              <w:snapToGrid w:val="0"/>
            </w:pPr>
          </w:p>
        </w:tc>
      </w:tr>
      <w:tr w:rsidR="00E05859" w14:paraId="7D2925E8" w14:textId="77777777" w:rsidTr="002F31FE">
        <w:tc>
          <w:tcPr>
            <w:tcW w:w="1368" w:type="dxa"/>
            <w:gridSpan w:val="3"/>
          </w:tcPr>
          <w:p w14:paraId="1391FDE0" w14:textId="77777777" w:rsidR="00E05859" w:rsidRPr="005F1656" w:rsidRDefault="00E05859" w:rsidP="00A27DD8">
            <w:pPr>
              <w:adjustRightInd w:val="0"/>
              <w:snapToGrid w:val="0"/>
              <w:ind w:firstLineChars="100" w:firstLine="211"/>
              <w:jc w:val="right"/>
              <w:rPr>
                <w:rFonts w:ascii="黑体" w:eastAsia="黑体"/>
                <w:b/>
              </w:rPr>
            </w:pPr>
            <w:r>
              <w:rPr>
                <w:rFonts w:ascii="黑体" w:eastAsia="黑体" w:hint="eastAsia"/>
                <w:b/>
              </w:rPr>
              <w:t>年 月 日至  月  日</w:t>
            </w:r>
          </w:p>
        </w:tc>
        <w:tc>
          <w:tcPr>
            <w:tcW w:w="1440" w:type="dxa"/>
            <w:gridSpan w:val="4"/>
          </w:tcPr>
          <w:p w14:paraId="62C52322" w14:textId="77777777" w:rsidR="00E05859" w:rsidRDefault="00E05859" w:rsidP="00A27DD8">
            <w:pPr>
              <w:adjustRightInd w:val="0"/>
              <w:snapToGrid w:val="0"/>
              <w:jc w:val="center"/>
            </w:pPr>
          </w:p>
        </w:tc>
        <w:tc>
          <w:tcPr>
            <w:tcW w:w="1768" w:type="dxa"/>
            <w:gridSpan w:val="3"/>
          </w:tcPr>
          <w:p w14:paraId="3FE1C85C" w14:textId="77777777" w:rsidR="00E05859" w:rsidRDefault="00E05859" w:rsidP="00A27DD8">
            <w:pPr>
              <w:adjustRightInd w:val="0"/>
              <w:snapToGrid w:val="0"/>
              <w:jc w:val="center"/>
            </w:pPr>
          </w:p>
        </w:tc>
        <w:tc>
          <w:tcPr>
            <w:tcW w:w="2552" w:type="dxa"/>
            <w:gridSpan w:val="5"/>
          </w:tcPr>
          <w:p w14:paraId="53D058AC" w14:textId="77777777" w:rsidR="00E05859" w:rsidRDefault="00E05859" w:rsidP="00A27DD8">
            <w:pPr>
              <w:adjustRightInd w:val="0"/>
              <w:snapToGrid w:val="0"/>
            </w:pPr>
          </w:p>
        </w:tc>
        <w:tc>
          <w:tcPr>
            <w:tcW w:w="1980" w:type="dxa"/>
            <w:gridSpan w:val="3"/>
          </w:tcPr>
          <w:p w14:paraId="7AE6A3DC" w14:textId="77777777" w:rsidR="00E05859" w:rsidRDefault="00E05859" w:rsidP="00A27DD8">
            <w:pPr>
              <w:adjustRightInd w:val="0"/>
              <w:snapToGrid w:val="0"/>
            </w:pPr>
          </w:p>
        </w:tc>
      </w:tr>
      <w:tr w:rsidR="00E05859" w14:paraId="3A6B26BE" w14:textId="77777777" w:rsidTr="002F31FE">
        <w:tc>
          <w:tcPr>
            <w:tcW w:w="1368" w:type="dxa"/>
            <w:gridSpan w:val="3"/>
          </w:tcPr>
          <w:p w14:paraId="2EA02035" w14:textId="77777777" w:rsidR="00E05859" w:rsidRPr="005F1656" w:rsidRDefault="00E05859" w:rsidP="00A27DD8">
            <w:pPr>
              <w:adjustRightInd w:val="0"/>
              <w:snapToGrid w:val="0"/>
              <w:ind w:firstLineChars="100" w:firstLine="211"/>
              <w:jc w:val="right"/>
              <w:rPr>
                <w:rFonts w:ascii="黑体" w:eastAsia="黑体"/>
                <w:b/>
              </w:rPr>
            </w:pPr>
            <w:r>
              <w:rPr>
                <w:rFonts w:ascii="黑体" w:eastAsia="黑体" w:hint="eastAsia"/>
                <w:b/>
              </w:rPr>
              <w:t>年 月 日至  月  日</w:t>
            </w:r>
          </w:p>
        </w:tc>
        <w:tc>
          <w:tcPr>
            <w:tcW w:w="1440" w:type="dxa"/>
            <w:gridSpan w:val="4"/>
          </w:tcPr>
          <w:p w14:paraId="50004C86" w14:textId="77777777" w:rsidR="00E05859" w:rsidRDefault="00E05859" w:rsidP="00A27DD8">
            <w:pPr>
              <w:adjustRightInd w:val="0"/>
              <w:snapToGrid w:val="0"/>
              <w:jc w:val="center"/>
            </w:pPr>
          </w:p>
        </w:tc>
        <w:tc>
          <w:tcPr>
            <w:tcW w:w="1768" w:type="dxa"/>
            <w:gridSpan w:val="3"/>
          </w:tcPr>
          <w:p w14:paraId="36847E28" w14:textId="77777777" w:rsidR="00E05859" w:rsidRDefault="00E05859" w:rsidP="00A27DD8">
            <w:pPr>
              <w:adjustRightInd w:val="0"/>
              <w:snapToGrid w:val="0"/>
              <w:jc w:val="center"/>
            </w:pPr>
          </w:p>
        </w:tc>
        <w:tc>
          <w:tcPr>
            <w:tcW w:w="2552" w:type="dxa"/>
            <w:gridSpan w:val="5"/>
          </w:tcPr>
          <w:p w14:paraId="13E89754" w14:textId="77777777" w:rsidR="00E05859" w:rsidRDefault="00E05859" w:rsidP="00A27DD8">
            <w:pPr>
              <w:adjustRightInd w:val="0"/>
              <w:snapToGrid w:val="0"/>
            </w:pPr>
          </w:p>
        </w:tc>
        <w:tc>
          <w:tcPr>
            <w:tcW w:w="1980" w:type="dxa"/>
            <w:gridSpan w:val="3"/>
          </w:tcPr>
          <w:p w14:paraId="5D024057" w14:textId="77777777" w:rsidR="00E05859" w:rsidRDefault="00E05859" w:rsidP="00A27DD8">
            <w:pPr>
              <w:adjustRightInd w:val="0"/>
              <w:snapToGrid w:val="0"/>
            </w:pPr>
          </w:p>
        </w:tc>
      </w:tr>
      <w:tr w:rsidR="00E05859" w14:paraId="56E1252C" w14:textId="77777777" w:rsidTr="002F31FE">
        <w:tc>
          <w:tcPr>
            <w:tcW w:w="1368" w:type="dxa"/>
            <w:gridSpan w:val="3"/>
          </w:tcPr>
          <w:p w14:paraId="3BBA1865" w14:textId="77777777" w:rsidR="00E05859" w:rsidRPr="005F1656" w:rsidRDefault="00E05859" w:rsidP="00A27DD8">
            <w:pPr>
              <w:adjustRightInd w:val="0"/>
              <w:snapToGrid w:val="0"/>
              <w:ind w:firstLineChars="100" w:firstLine="211"/>
              <w:jc w:val="right"/>
              <w:rPr>
                <w:rFonts w:ascii="黑体" w:eastAsia="黑体"/>
                <w:b/>
              </w:rPr>
            </w:pPr>
            <w:r>
              <w:rPr>
                <w:rFonts w:ascii="黑体" w:eastAsia="黑体" w:hint="eastAsia"/>
                <w:b/>
              </w:rPr>
              <w:t>年 月 日至  月  日</w:t>
            </w:r>
          </w:p>
        </w:tc>
        <w:tc>
          <w:tcPr>
            <w:tcW w:w="1440" w:type="dxa"/>
            <w:gridSpan w:val="4"/>
          </w:tcPr>
          <w:p w14:paraId="6D46BE92" w14:textId="77777777" w:rsidR="00E05859" w:rsidRDefault="00E05859" w:rsidP="00A27DD8">
            <w:pPr>
              <w:adjustRightInd w:val="0"/>
              <w:snapToGrid w:val="0"/>
              <w:jc w:val="center"/>
            </w:pPr>
          </w:p>
        </w:tc>
        <w:tc>
          <w:tcPr>
            <w:tcW w:w="1768" w:type="dxa"/>
            <w:gridSpan w:val="3"/>
          </w:tcPr>
          <w:p w14:paraId="4E09C5BF" w14:textId="77777777" w:rsidR="00E05859" w:rsidRDefault="00E05859" w:rsidP="00A27DD8">
            <w:pPr>
              <w:adjustRightInd w:val="0"/>
              <w:snapToGrid w:val="0"/>
              <w:jc w:val="center"/>
            </w:pPr>
          </w:p>
        </w:tc>
        <w:tc>
          <w:tcPr>
            <w:tcW w:w="2552" w:type="dxa"/>
            <w:gridSpan w:val="5"/>
          </w:tcPr>
          <w:p w14:paraId="67F42100" w14:textId="77777777" w:rsidR="00E05859" w:rsidRDefault="00E05859" w:rsidP="00A27DD8">
            <w:pPr>
              <w:adjustRightInd w:val="0"/>
              <w:snapToGrid w:val="0"/>
            </w:pPr>
          </w:p>
        </w:tc>
        <w:tc>
          <w:tcPr>
            <w:tcW w:w="1980" w:type="dxa"/>
            <w:gridSpan w:val="3"/>
          </w:tcPr>
          <w:p w14:paraId="1BA2FD6E" w14:textId="77777777" w:rsidR="00E05859" w:rsidRDefault="00E05859" w:rsidP="00A27DD8">
            <w:pPr>
              <w:adjustRightInd w:val="0"/>
              <w:snapToGrid w:val="0"/>
            </w:pPr>
          </w:p>
        </w:tc>
      </w:tr>
      <w:tr w:rsidR="00E05859" w14:paraId="78A77841" w14:textId="77777777" w:rsidTr="002F31FE">
        <w:tc>
          <w:tcPr>
            <w:tcW w:w="4576" w:type="dxa"/>
            <w:gridSpan w:val="10"/>
          </w:tcPr>
          <w:p w14:paraId="165BFC60" w14:textId="77777777" w:rsidR="00E05859" w:rsidRDefault="00E05859" w:rsidP="00A27DD8">
            <w:pPr>
              <w:jc w:val="center"/>
            </w:pPr>
            <w:r w:rsidRPr="005F1656">
              <w:rPr>
                <w:rFonts w:ascii="黑体" w:eastAsia="黑体" w:hint="eastAsia"/>
                <w:b/>
              </w:rPr>
              <w:t>入</w:t>
            </w:r>
            <w:r>
              <w:rPr>
                <w:rFonts w:ascii="黑体" w:eastAsia="黑体" w:hint="eastAsia"/>
                <w:b/>
              </w:rPr>
              <w:t>社</w:t>
            </w:r>
            <w:r w:rsidRPr="005F1656">
              <w:rPr>
                <w:rFonts w:ascii="黑体" w:eastAsia="黑体" w:hint="eastAsia"/>
                <w:b/>
              </w:rPr>
              <w:t>前违章及事故记录</w:t>
            </w:r>
          </w:p>
        </w:tc>
        <w:tc>
          <w:tcPr>
            <w:tcW w:w="4532" w:type="dxa"/>
            <w:gridSpan w:val="8"/>
          </w:tcPr>
          <w:p w14:paraId="61EDBE39" w14:textId="77777777" w:rsidR="00E05859" w:rsidRDefault="00E05859" w:rsidP="00A27DD8">
            <w:pPr>
              <w:jc w:val="center"/>
            </w:pPr>
            <w:r w:rsidRPr="005F1656">
              <w:rPr>
                <w:rFonts w:ascii="黑体" w:eastAsia="黑体" w:hint="eastAsia"/>
                <w:b/>
              </w:rPr>
              <w:t>入</w:t>
            </w:r>
            <w:r>
              <w:rPr>
                <w:rFonts w:ascii="黑体" w:eastAsia="黑体" w:hint="eastAsia"/>
                <w:b/>
              </w:rPr>
              <w:t>社</w:t>
            </w:r>
            <w:r w:rsidRPr="005F1656">
              <w:rPr>
                <w:rFonts w:ascii="黑体" w:eastAsia="黑体" w:hint="eastAsia"/>
                <w:b/>
              </w:rPr>
              <w:t>前奖惩记录</w:t>
            </w:r>
          </w:p>
        </w:tc>
      </w:tr>
      <w:tr w:rsidR="00E05859" w14:paraId="5FA0FD69" w14:textId="77777777" w:rsidTr="002F31FE">
        <w:trPr>
          <w:trHeight w:val="648"/>
        </w:trPr>
        <w:tc>
          <w:tcPr>
            <w:tcW w:w="4576" w:type="dxa"/>
            <w:gridSpan w:val="10"/>
            <w:tcBorders>
              <w:bottom w:val="single" w:sz="4" w:space="0" w:color="auto"/>
            </w:tcBorders>
          </w:tcPr>
          <w:p w14:paraId="4BBD56DD" w14:textId="77777777" w:rsidR="00E05859" w:rsidRDefault="00E05859" w:rsidP="00A27DD8">
            <w:pPr>
              <w:jc w:val="center"/>
              <w:rPr>
                <w:rFonts w:ascii="黑体" w:eastAsia="黑体"/>
                <w:b/>
              </w:rPr>
            </w:pPr>
          </w:p>
          <w:p w14:paraId="39BA42DD" w14:textId="77777777" w:rsidR="00E05859" w:rsidRPr="005F1656" w:rsidRDefault="00E05859" w:rsidP="00A27DD8">
            <w:pPr>
              <w:rPr>
                <w:rFonts w:ascii="黑体" w:eastAsia="黑体"/>
                <w:b/>
              </w:rPr>
            </w:pPr>
          </w:p>
        </w:tc>
        <w:tc>
          <w:tcPr>
            <w:tcW w:w="4532" w:type="dxa"/>
            <w:gridSpan w:val="8"/>
            <w:tcBorders>
              <w:bottom w:val="single" w:sz="4" w:space="0" w:color="auto"/>
            </w:tcBorders>
          </w:tcPr>
          <w:p w14:paraId="39A3E550" w14:textId="77777777" w:rsidR="00E05859" w:rsidRPr="005F1656" w:rsidRDefault="00E05859" w:rsidP="00A27DD8">
            <w:pPr>
              <w:jc w:val="center"/>
              <w:rPr>
                <w:rFonts w:ascii="黑体" w:eastAsia="黑体"/>
                <w:b/>
              </w:rPr>
            </w:pPr>
          </w:p>
        </w:tc>
      </w:tr>
      <w:tr w:rsidR="00E05859" w:rsidRPr="00E36AD4" w14:paraId="0C27FEBA" w14:textId="77777777" w:rsidTr="002F31FE">
        <w:tc>
          <w:tcPr>
            <w:tcW w:w="4576" w:type="dxa"/>
            <w:gridSpan w:val="10"/>
            <w:tcBorders>
              <w:left w:val="nil"/>
              <w:right w:val="nil"/>
            </w:tcBorders>
          </w:tcPr>
          <w:p w14:paraId="3E268CB2" w14:textId="77777777" w:rsidR="00E05859" w:rsidRPr="00E36AD4" w:rsidRDefault="00E05859" w:rsidP="00A27DD8">
            <w:pPr>
              <w:rPr>
                <w:rFonts w:ascii="方正姚体" w:eastAsia="方正姚体"/>
              </w:rPr>
            </w:pPr>
            <w:r w:rsidRPr="00E36AD4">
              <w:rPr>
                <w:rFonts w:ascii="方正姚体" w:eastAsia="方正姚体" w:hint="eastAsia"/>
              </w:rPr>
              <w:t>以上员工填写，以下相关部门责任人填写。</w:t>
            </w:r>
          </w:p>
        </w:tc>
        <w:tc>
          <w:tcPr>
            <w:tcW w:w="4532" w:type="dxa"/>
            <w:gridSpan w:val="8"/>
            <w:tcBorders>
              <w:left w:val="nil"/>
              <w:right w:val="nil"/>
            </w:tcBorders>
          </w:tcPr>
          <w:p w14:paraId="67F0638D" w14:textId="77777777" w:rsidR="00E05859" w:rsidRPr="00E36AD4" w:rsidRDefault="00E05859" w:rsidP="00A27DD8">
            <w:pPr>
              <w:jc w:val="center"/>
              <w:rPr>
                <w:rFonts w:ascii="黑体" w:eastAsia="黑体"/>
              </w:rPr>
            </w:pPr>
          </w:p>
        </w:tc>
      </w:tr>
      <w:tr w:rsidR="00E05859" w14:paraId="0517BA23" w14:textId="77777777" w:rsidTr="002F31FE">
        <w:tc>
          <w:tcPr>
            <w:tcW w:w="4576" w:type="dxa"/>
            <w:gridSpan w:val="10"/>
          </w:tcPr>
          <w:p w14:paraId="7563EBA0" w14:textId="77777777" w:rsidR="00E05859" w:rsidRPr="005F1656" w:rsidRDefault="00E05859" w:rsidP="00A27DD8">
            <w:pPr>
              <w:jc w:val="center"/>
              <w:rPr>
                <w:rFonts w:ascii="黑体" w:eastAsia="黑体"/>
                <w:b/>
              </w:rPr>
            </w:pPr>
            <w:r>
              <w:rPr>
                <w:rFonts w:ascii="黑体" w:eastAsia="黑体" w:hint="eastAsia"/>
                <w:b/>
              </w:rPr>
              <w:t>入社</w:t>
            </w:r>
            <w:r w:rsidRPr="005F1656">
              <w:rPr>
                <w:rFonts w:ascii="黑体" w:eastAsia="黑体" w:hint="eastAsia"/>
                <w:b/>
              </w:rPr>
              <w:t>三级安全教育记录</w:t>
            </w:r>
          </w:p>
        </w:tc>
        <w:tc>
          <w:tcPr>
            <w:tcW w:w="1292" w:type="dxa"/>
            <w:gridSpan w:val="3"/>
            <w:vMerge w:val="restart"/>
            <w:vAlign w:val="center"/>
          </w:tcPr>
          <w:p w14:paraId="155352F6" w14:textId="77777777" w:rsidR="00E05859" w:rsidRDefault="00E05859" w:rsidP="00A27DD8">
            <w:pPr>
              <w:jc w:val="center"/>
              <w:rPr>
                <w:rFonts w:ascii="黑体" w:eastAsia="黑体"/>
                <w:b/>
              </w:rPr>
            </w:pPr>
            <w:r w:rsidRPr="005F1656">
              <w:rPr>
                <w:rFonts w:ascii="黑体" w:eastAsia="黑体" w:hint="eastAsia"/>
                <w:b/>
              </w:rPr>
              <w:t>考核</w:t>
            </w:r>
          </w:p>
          <w:p w14:paraId="38A26855" w14:textId="77777777" w:rsidR="00E05859" w:rsidRPr="005F1656" w:rsidRDefault="00E05859" w:rsidP="00A27DD8">
            <w:pPr>
              <w:jc w:val="center"/>
              <w:rPr>
                <w:rFonts w:ascii="黑体" w:eastAsia="黑体"/>
                <w:b/>
              </w:rPr>
            </w:pPr>
            <w:r w:rsidRPr="005F1656">
              <w:rPr>
                <w:rFonts w:ascii="黑体" w:eastAsia="黑体" w:hint="eastAsia"/>
                <w:b/>
              </w:rPr>
              <w:t>结果</w:t>
            </w:r>
          </w:p>
        </w:tc>
        <w:tc>
          <w:tcPr>
            <w:tcW w:w="1260" w:type="dxa"/>
            <w:gridSpan w:val="2"/>
            <w:vMerge w:val="restart"/>
            <w:vAlign w:val="center"/>
          </w:tcPr>
          <w:p w14:paraId="49894ADD" w14:textId="77777777" w:rsidR="00E05859" w:rsidRDefault="00E05859" w:rsidP="00A27DD8">
            <w:pPr>
              <w:jc w:val="center"/>
              <w:rPr>
                <w:rFonts w:ascii="黑体" w:eastAsia="黑体"/>
                <w:b/>
              </w:rPr>
            </w:pPr>
            <w:r w:rsidRPr="005F1656">
              <w:rPr>
                <w:rFonts w:ascii="黑体" w:eastAsia="黑体" w:hint="eastAsia"/>
                <w:b/>
              </w:rPr>
              <w:t>教育考核者</w:t>
            </w:r>
          </w:p>
          <w:p w14:paraId="3309CCCA" w14:textId="77777777" w:rsidR="00E05859" w:rsidRPr="005F1656" w:rsidRDefault="00E05859" w:rsidP="00A27DD8">
            <w:pPr>
              <w:jc w:val="center"/>
              <w:rPr>
                <w:rFonts w:ascii="黑体" w:eastAsia="黑体"/>
                <w:b/>
              </w:rPr>
            </w:pPr>
            <w:r w:rsidRPr="005F1656">
              <w:rPr>
                <w:rFonts w:ascii="黑体" w:eastAsia="黑体" w:hint="eastAsia"/>
                <w:b/>
              </w:rPr>
              <w:t>签名</w:t>
            </w:r>
          </w:p>
        </w:tc>
        <w:tc>
          <w:tcPr>
            <w:tcW w:w="1980" w:type="dxa"/>
            <w:gridSpan w:val="3"/>
            <w:vMerge w:val="restart"/>
            <w:vAlign w:val="center"/>
          </w:tcPr>
          <w:p w14:paraId="1A022652" w14:textId="77777777" w:rsidR="00E05859" w:rsidRPr="005F1656" w:rsidRDefault="00E05859" w:rsidP="00A27DD8">
            <w:pPr>
              <w:jc w:val="center"/>
              <w:rPr>
                <w:rFonts w:ascii="黑体" w:eastAsia="黑体"/>
                <w:b/>
              </w:rPr>
            </w:pPr>
            <w:r>
              <w:rPr>
                <w:rFonts w:ascii="黑体" w:eastAsia="黑体" w:hint="eastAsia"/>
                <w:b/>
              </w:rPr>
              <w:t>部门</w:t>
            </w:r>
            <w:r w:rsidRPr="005F1656">
              <w:rPr>
                <w:rFonts w:ascii="黑体" w:eastAsia="黑体" w:hint="eastAsia"/>
                <w:b/>
              </w:rPr>
              <w:t>长、</w:t>
            </w:r>
          </w:p>
          <w:p w14:paraId="5F84CF76" w14:textId="77777777" w:rsidR="00E05859" w:rsidRPr="005F1656" w:rsidRDefault="00E05859" w:rsidP="00A27DD8">
            <w:pPr>
              <w:jc w:val="center"/>
              <w:rPr>
                <w:rFonts w:ascii="黑体" w:eastAsia="黑体"/>
                <w:b/>
              </w:rPr>
            </w:pPr>
            <w:r w:rsidRPr="005F1656">
              <w:rPr>
                <w:rFonts w:ascii="黑体" w:eastAsia="黑体" w:hint="eastAsia"/>
                <w:b/>
              </w:rPr>
              <w:t>班组长承认</w:t>
            </w:r>
          </w:p>
        </w:tc>
      </w:tr>
      <w:tr w:rsidR="00E05859" w14:paraId="55A6AF80" w14:textId="77777777" w:rsidTr="002F31FE">
        <w:tc>
          <w:tcPr>
            <w:tcW w:w="1188" w:type="dxa"/>
            <w:gridSpan w:val="2"/>
            <w:vAlign w:val="center"/>
          </w:tcPr>
          <w:p w14:paraId="7A4C8323" w14:textId="77777777" w:rsidR="00E05859" w:rsidRPr="005F1656" w:rsidRDefault="00E05859" w:rsidP="00A27DD8">
            <w:pPr>
              <w:adjustRightInd w:val="0"/>
              <w:snapToGrid w:val="0"/>
              <w:jc w:val="center"/>
              <w:rPr>
                <w:rFonts w:ascii="黑体" w:eastAsia="黑体"/>
                <w:b/>
              </w:rPr>
            </w:pPr>
            <w:r w:rsidRPr="005F1656">
              <w:rPr>
                <w:rFonts w:ascii="黑体" w:eastAsia="黑体" w:hint="eastAsia"/>
                <w:b/>
              </w:rPr>
              <w:t>时间</w:t>
            </w:r>
          </w:p>
        </w:tc>
        <w:tc>
          <w:tcPr>
            <w:tcW w:w="900" w:type="dxa"/>
            <w:gridSpan w:val="3"/>
            <w:vAlign w:val="center"/>
          </w:tcPr>
          <w:p w14:paraId="644FDF48" w14:textId="77777777" w:rsidR="00E05859" w:rsidRPr="005F1656" w:rsidRDefault="00E05859" w:rsidP="00A27DD8">
            <w:pPr>
              <w:adjustRightInd w:val="0"/>
              <w:snapToGrid w:val="0"/>
              <w:jc w:val="center"/>
              <w:rPr>
                <w:rFonts w:ascii="黑体" w:eastAsia="黑体"/>
                <w:b/>
              </w:rPr>
            </w:pPr>
            <w:r>
              <w:rPr>
                <w:rFonts w:ascii="黑体" w:eastAsia="黑体" w:hint="eastAsia"/>
                <w:b/>
              </w:rPr>
              <w:t>地点</w:t>
            </w:r>
          </w:p>
        </w:tc>
        <w:tc>
          <w:tcPr>
            <w:tcW w:w="1080" w:type="dxa"/>
            <w:gridSpan w:val="3"/>
            <w:vAlign w:val="center"/>
          </w:tcPr>
          <w:p w14:paraId="6735B9E0" w14:textId="77777777" w:rsidR="00E05859" w:rsidRPr="005F1656" w:rsidRDefault="00E05859" w:rsidP="00A27DD8">
            <w:pPr>
              <w:adjustRightInd w:val="0"/>
              <w:snapToGrid w:val="0"/>
              <w:jc w:val="center"/>
              <w:rPr>
                <w:rFonts w:ascii="黑体" w:eastAsia="黑体"/>
                <w:b/>
              </w:rPr>
            </w:pPr>
            <w:r w:rsidRPr="005F1656">
              <w:rPr>
                <w:rFonts w:ascii="黑体" w:eastAsia="黑体" w:hint="eastAsia"/>
                <w:b/>
              </w:rPr>
              <w:t>级别</w:t>
            </w:r>
          </w:p>
        </w:tc>
        <w:tc>
          <w:tcPr>
            <w:tcW w:w="1408" w:type="dxa"/>
            <w:gridSpan w:val="2"/>
            <w:vAlign w:val="center"/>
          </w:tcPr>
          <w:p w14:paraId="1328B5B9" w14:textId="77777777" w:rsidR="00E05859" w:rsidRPr="005F1656" w:rsidRDefault="00E05859" w:rsidP="00A27DD8">
            <w:pPr>
              <w:adjustRightInd w:val="0"/>
              <w:snapToGrid w:val="0"/>
              <w:jc w:val="center"/>
              <w:rPr>
                <w:rFonts w:ascii="黑体" w:eastAsia="黑体"/>
                <w:b/>
              </w:rPr>
            </w:pPr>
            <w:r w:rsidRPr="005F1656">
              <w:rPr>
                <w:rFonts w:ascii="黑体" w:eastAsia="黑体" w:hint="eastAsia"/>
                <w:b/>
              </w:rPr>
              <w:t>实施部门</w:t>
            </w:r>
          </w:p>
        </w:tc>
        <w:tc>
          <w:tcPr>
            <w:tcW w:w="1292" w:type="dxa"/>
            <w:gridSpan w:val="3"/>
            <w:vMerge/>
          </w:tcPr>
          <w:p w14:paraId="1BD02A8A" w14:textId="77777777" w:rsidR="00E05859" w:rsidRDefault="00E05859" w:rsidP="00A27DD8">
            <w:pPr>
              <w:adjustRightInd w:val="0"/>
              <w:snapToGrid w:val="0"/>
            </w:pPr>
          </w:p>
        </w:tc>
        <w:tc>
          <w:tcPr>
            <w:tcW w:w="1260" w:type="dxa"/>
            <w:gridSpan w:val="2"/>
            <w:vMerge/>
          </w:tcPr>
          <w:p w14:paraId="1BFCA9AE" w14:textId="77777777" w:rsidR="00E05859" w:rsidRDefault="00E05859" w:rsidP="00A27DD8">
            <w:pPr>
              <w:adjustRightInd w:val="0"/>
              <w:snapToGrid w:val="0"/>
            </w:pPr>
          </w:p>
        </w:tc>
        <w:tc>
          <w:tcPr>
            <w:tcW w:w="1980" w:type="dxa"/>
            <w:gridSpan w:val="3"/>
            <w:vMerge/>
          </w:tcPr>
          <w:p w14:paraId="47063EDE" w14:textId="77777777" w:rsidR="00E05859" w:rsidRDefault="00E05859" w:rsidP="00A27DD8">
            <w:pPr>
              <w:adjustRightInd w:val="0"/>
              <w:snapToGrid w:val="0"/>
            </w:pPr>
          </w:p>
        </w:tc>
      </w:tr>
      <w:tr w:rsidR="00E05859" w14:paraId="24B50D36" w14:textId="77777777" w:rsidTr="002F31FE">
        <w:tc>
          <w:tcPr>
            <w:tcW w:w="1188" w:type="dxa"/>
            <w:gridSpan w:val="2"/>
          </w:tcPr>
          <w:p w14:paraId="76A7AE11" w14:textId="77777777" w:rsidR="00E05859" w:rsidRPr="005F1656" w:rsidRDefault="00E05859" w:rsidP="00A27DD8">
            <w:pPr>
              <w:adjustRightInd w:val="0"/>
              <w:snapToGrid w:val="0"/>
              <w:ind w:firstLineChars="100" w:firstLine="211"/>
              <w:rPr>
                <w:rFonts w:ascii="黑体" w:eastAsia="黑体"/>
                <w:b/>
              </w:rPr>
            </w:pPr>
            <w:r>
              <w:rPr>
                <w:rFonts w:ascii="黑体" w:eastAsia="黑体" w:hint="eastAsia"/>
                <w:b/>
              </w:rPr>
              <w:t xml:space="preserve"> 月 日至  月 日</w:t>
            </w:r>
          </w:p>
        </w:tc>
        <w:tc>
          <w:tcPr>
            <w:tcW w:w="900" w:type="dxa"/>
            <w:gridSpan w:val="3"/>
          </w:tcPr>
          <w:p w14:paraId="19CDC9F3" w14:textId="77777777" w:rsidR="00E05859" w:rsidRDefault="00E05859" w:rsidP="00A27DD8">
            <w:pPr>
              <w:adjustRightInd w:val="0"/>
              <w:snapToGrid w:val="0"/>
              <w:jc w:val="center"/>
            </w:pPr>
          </w:p>
        </w:tc>
        <w:tc>
          <w:tcPr>
            <w:tcW w:w="1080" w:type="dxa"/>
            <w:gridSpan w:val="3"/>
            <w:vAlign w:val="center"/>
          </w:tcPr>
          <w:p w14:paraId="06C927DA" w14:textId="77777777" w:rsidR="00E05859" w:rsidRPr="005F1656" w:rsidRDefault="00E05859" w:rsidP="00A27DD8">
            <w:pPr>
              <w:adjustRightInd w:val="0"/>
              <w:snapToGrid w:val="0"/>
              <w:jc w:val="center"/>
              <w:rPr>
                <w:rFonts w:ascii="黑体" w:eastAsia="黑体"/>
                <w:b/>
              </w:rPr>
            </w:pPr>
            <w:r w:rsidRPr="005F1656">
              <w:rPr>
                <w:rFonts w:ascii="黑体" w:eastAsia="黑体" w:hint="eastAsia"/>
                <w:b/>
              </w:rPr>
              <w:t>公司一级</w:t>
            </w:r>
          </w:p>
        </w:tc>
        <w:tc>
          <w:tcPr>
            <w:tcW w:w="1408" w:type="dxa"/>
            <w:gridSpan w:val="2"/>
            <w:vAlign w:val="center"/>
          </w:tcPr>
          <w:p w14:paraId="6E0A8EFD" w14:textId="77777777" w:rsidR="00E05859" w:rsidRPr="005F1656" w:rsidRDefault="00E05859" w:rsidP="00A27DD8">
            <w:pPr>
              <w:adjustRightInd w:val="0"/>
              <w:snapToGrid w:val="0"/>
              <w:jc w:val="center"/>
              <w:rPr>
                <w:rFonts w:ascii="仿宋_GB2312" w:eastAsia="仿宋_GB2312"/>
              </w:rPr>
            </w:pPr>
            <w:r w:rsidRPr="005F1656">
              <w:rPr>
                <w:rFonts w:ascii="仿宋_GB2312" w:eastAsia="仿宋_GB2312" w:hint="eastAsia"/>
              </w:rPr>
              <w:t>安全</w:t>
            </w:r>
            <w:r>
              <w:rPr>
                <w:rFonts w:ascii="仿宋_GB2312" w:eastAsia="仿宋_GB2312" w:hint="eastAsia"/>
              </w:rPr>
              <w:t>事务局</w:t>
            </w:r>
          </w:p>
        </w:tc>
        <w:tc>
          <w:tcPr>
            <w:tcW w:w="1292" w:type="dxa"/>
            <w:gridSpan w:val="3"/>
          </w:tcPr>
          <w:p w14:paraId="261C73FA" w14:textId="77777777" w:rsidR="00E05859" w:rsidRDefault="00E05859" w:rsidP="00A27DD8">
            <w:pPr>
              <w:adjustRightInd w:val="0"/>
              <w:snapToGrid w:val="0"/>
            </w:pPr>
          </w:p>
        </w:tc>
        <w:tc>
          <w:tcPr>
            <w:tcW w:w="1260" w:type="dxa"/>
            <w:gridSpan w:val="2"/>
          </w:tcPr>
          <w:p w14:paraId="2C99FF3C" w14:textId="77777777" w:rsidR="00E05859" w:rsidRDefault="00E05859" w:rsidP="00A27DD8">
            <w:pPr>
              <w:adjustRightInd w:val="0"/>
              <w:snapToGrid w:val="0"/>
            </w:pPr>
          </w:p>
        </w:tc>
        <w:tc>
          <w:tcPr>
            <w:tcW w:w="1980" w:type="dxa"/>
            <w:gridSpan w:val="3"/>
          </w:tcPr>
          <w:p w14:paraId="2AE16A3A" w14:textId="77777777" w:rsidR="00E05859" w:rsidRDefault="00E05859" w:rsidP="00A27DD8">
            <w:pPr>
              <w:adjustRightInd w:val="0"/>
              <w:snapToGrid w:val="0"/>
            </w:pPr>
          </w:p>
        </w:tc>
      </w:tr>
      <w:tr w:rsidR="00E05859" w14:paraId="38CDE5EF" w14:textId="77777777" w:rsidTr="002F31FE">
        <w:tc>
          <w:tcPr>
            <w:tcW w:w="1188" w:type="dxa"/>
            <w:gridSpan w:val="2"/>
          </w:tcPr>
          <w:p w14:paraId="50C897CC" w14:textId="77777777" w:rsidR="00E05859" w:rsidRPr="005F1656" w:rsidRDefault="00E05859" w:rsidP="00A27DD8">
            <w:pPr>
              <w:adjustRightInd w:val="0"/>
              <w:snapToGrid w:val="0"/>
              <w:ind w:firstLineChars="100" w:firstLine="211"/>
              <w:rPr>
                <w:rFonts w:ascii="黑体" w:eastAsia="黑体"/>
                <w:b/>
              </w:rPr>
            </w:pPr>
            <w:r>
              <w:rPr>
                <w:rFonts w:ascii="黑体" w:eastAsia="黑体" w:hint="eastAsia"/>
                <w:b/>
              </w:rPr>
              <w:t xml:space="preserve"> 月 日至  月 日</w:t>
            </w:r>
          </w:p>
        </w:tc>
        <w:tc>
          <w:tcPr>
            <w:tcW w:w="900" w:type="dxa"/>
            <w:gridSpan w:val="3"/>
          </w:tcPr>
          <w:p w14:paraId="3A745C61" w14:textId="77777777" w:rsidR="00E05859" w:rsidRDefault="00E05859" w:rsidP="00A27DD8">
            <w:pPr>
              <w:adjustRightInd w:val="0"/>
              <w:snapToGrid w:val="0"/>
              <w:jc w:val="center"/>
            </w:pPr>
          </w:p>
        </w:tc>
        <w:tc>
          <w:tcPr>
            <w:tcW w:w="1080" w:type="dxa"/>
            <w:gridSpan w:val="3"/>
            <w:vAlign w:val="center"/>
          </w:tcPr>
          <w:p w14:paraId="1D08C4F7" w14:textId="77777777" w:rsidR="00E05859" w:rsidRPr="005F1656" w:rsidRDefault="00E05859" w:rsidP="00A27DD8">
            <w:pPr>
              <w:adjustRightInd w:val="0"/>
              <w:snapToGrid w:val="0"/>
              <w:jc w:val="center"/>
              <w:rPr>
                <w:rFonts w:ascii="黑体" w:eastAsia="黑体"/>
                <w:b/>
              </w:rPr>
            </w:pPr>
            <w:r>
              <w:rPr>
                <w:rFonts w:ascii="黑体" w:eastAsia="黑体" w:hint="eastAsia"/>
                <w:b/>
              </w:rPr>
              <w:t>部门</w:t>
            </w:r>
            <w:r w:rsidRPr="005F1656">
              <w:rPr>
                <w:rFonts w:ascii="黑体" w:eastAsia="黑体" w:hint="eastAsia"/>
                <w:b/>
              </w:rPr>
              <w:t>二级</w:t>
            </w:r>
          </w:p>
        </w:tc>
        <w:tc>
          <w:tcPr>
            <w:tcW w:w="1408" w:type="dxa"/>
            <w:gridSpan w:val="2"/>
          </w:tcPr>
          <w:p w14:paraId="7478F565" w14:textId="77777777" w:rsidR="00E05859" w:rsidRDefault="00E05859" w:rsidP="00A27DD8">
            <w:pPr>
              <w:adjustRightInd w:val="0"/>
              <w:snapToGrid w:val="0"/>
              <w:jc w:val="center"/>
            </w:pPr>
          </w:p>
        </w:tc>
        <w:tc>
          <w:tcPr>
            <w:tcW w:w="1292" w:type="dxa"/>
            <w:gridSpan w:val="3"/>
          </w:tcPr>
          <w:p w14:paraId="5F6B1056" w14:textId="77777777" w:rsidR="00E05859" w:rsidRDefault="00E05859" w:rsidP="00A27DD8">
            <w:pPr>
              <w:adjustRightInd w:val="0"/>
              <w:snapToGrid w:val="0"/>
            </w:pPr>
          </w:p>
        </w:tc>
        <w:tc>
          <w:tcPr>
            <w:tcW w:w="1260" w:type="dxa"/>
            <w:gridSpan w:val="2"/>
          </w:tcPr>
          <w:p w14:paraId="295E9BC5" w14:textId="77777777" w:rsidR="00E05859" w:rsidRDefault="00E05859" w:rsidP="00A27DD8">
            <w:pPr>
              <w:adjustRightInd w:val="0"/>
              <w:snapToGrid w:val="0"/>
            </w:pPr>
          </w:p>
        </w:tc>
        <w:tc>
          <w:tcPr>
            <w:tcW w:w="1980" w:type="dxa"/>
            <w:gridSpan w:val="3"/>
          </w:tcPr>
          <w:p w14:paraId="2D8A96F4" w14:textId="77777777" w:rsidR="00E05859" w:rsidRDefault="00E05859" w:rsidP="00A27DD8">
            <w:pPr>
              <w:adjustRightInd w:val="0"/>
              <w:snapToGrid w:val="0"/>
            </w:pPr>
          </w:p>
        </w:tc>
      </w:tr>
      <w:tr w:rsidR="00E05859" w14:paraId="5F1E3CCD" w14:textId="77777777" w:rsidTr="002F31FE">
        <w:tc>
          <w:tcPr>
            <w:tcW w:w="1188" w:type="dxa"/>
            <w:gridSpan w:val="2"/>
          </w:tcPr>
          <w:p w14:paraId="4DFACCC1" w14:textId="77777777" w:rsidR="00E05859" w:rsidRPr="005F1656" w:rsidRDefault="00E05859" w:rsidP="00A27DD8">
            <w:pPr>
              <w:adjustRightInd w:val="0"/>
              <w:snapToGrid w:val="0"/>
              <w:ind w:firstLineChars="100" w:firstLine="211"/>
              <w:rPr>
                <w:rFonts w:ascii="黑体" w:eastAsia="黑体"/>
                <w:b/>
              </w:rPr>
            </w:pPr>
            <w:r>
              <w:rPr>
                <w:rFonts w:ascii="黑体" w:eastAsia="黑体" w:hint="eastAsia"/>
                <w:b/>
              </w:rPr>
              <w:t xml:space="preserve"> 月 日至  月 日</w:t>
            </w:r>
          </w:p>
        </w:tc>
        <w:tc>
          <w:tcPr>
            <w:tcW w:w="900" w:type="dxa"/>
            <w:gridSpan w:val="3"/>
          </w:tcPr>
          <w:p w14:paraId="298DD42B" w14:textId="77777777" w:rsidR="00E05859" w:rsidRDefault="00E05859" w:rsidP="00A27DD8">
            <w:pPr>
              <w:adjustRightInd w:val="0"/>
              <w:snapToGrid w:val="0"/>
              <w:jc w:val="center"/>
            </w:pPr>
          </w:p>
        </w:tc>
        <w:tc>
          <w:tcPr>
            <w:tcW w:w="1080" w:type="dxa"/>
            <w:gridSpan w:val="3"/>
            <w:vAlign w:val="center"/>
          </w:tcPr>
          <w:p w14:paraId="4111371C" w14:textId="77777777" w:rsidR="00E05859" w:rsidRPr="005F1656" w:rsidRDefault="00E05859" w:rsidP="00A27DD8">
            <w:pPr>
              <w:adjustRightInd w:val="0"/>
              <w:snapToGrid w:val="0"/>
              <w:jc w:val="center"/>
              <w:rPr>
                <w:rFonts w:ascii="黑体" w:eastAsia="黑体"/>
                <w:b/>
              </w:rPr>
            </w:pPr>
            <w:r w:rsidRPr="005F1656">
              <w:rPr>
                <w:rFonts w:ascii="黑体" w:eastAsia="黑体" w:hint="eastAsia"/>
                <w:b/>
              </w:rPr>
              <w:t>班组三级</w:t>
            </w:r>
          </w:p>
        </w:tc>
        <w:tc>
          <w:tcPr>
            <w:tcW w:w="1408" w:type="dxa"/>
            <w:gridSpan w:val="2"/>
          </w:tcPr>
          <w:p w14:paraId="4C7BFD92" w14:textId="77777777" w:rsidR="00E05859" w:rsidRDefault="00E05859" w:rsidP="00A27DD8">
            <w:pPr>
              <w:adjustRightInd w:val="0"/>
              <w:snapToGrid w:val="0"/>
              <w:jc w:val="center"/>
            </w:pPr>
          </w:p>
        </w:tc>
        <w:tc>
          <w:tcPr>
            <w:tcW w:w="1292" w:type="dxa"/>
            <w:gridSpan w:val="3"/>
          </w:tcPr>
          <w:p w14:paraId="4BBBA00E" w14:textId="77777777" w:rsidR="00E05859" w:rsidRDefault="00E05859" w:rsidP="00A27DD8">
            <w:pPr>
              <w:adjustRightInd w:val="0"/>
              <w:snapToGrid w:val="0"/>
            </w:pPr>
          </w:p>
        </w:tc>
        <w:tc>
          <w:tcPr>
            <w:tcW w:w="1260" w:type="dxa"/>
            <w:gridSpan w:val="2"/>
          </w:tcPr>
          <w:p w14:paraId="77F82701" w14:textId="77777777" w:rsidR="00E05859" w:rsidRDefault="00E05859" w:rsidP="00A27DD8">
            <w:pPr>
              <w:adjustRightInd w:val="0"/>
              <w:snapToGrid w:val="0"/>
            </w:pPr>
          </w:p>
        </w:tc>
        <w:tc>
          <w:tcPr>
            <w:tcW w:w="1980" w:type="dxa"/>
            <w:gridSpan w:val="3"/>
          </w:tcPr>
          <w:p w14:paraId="05FD3D1D" w14:textId="77777777" w:rsidR="00E05859" w:rsidRDefault="00E05859" w:rsidP="00A27DD8">
            <w:pPr>
              <w:adjustRightInd w:val="0"/>
              <w:snapToGrid w:val="0"/>
            </w:pPr>
          </w:p>
        </w:tc>
      </w:tr>
    </w:tbl>
    <w:p w14:paraId="260F7850" w14:textId="77777777" w:rsidR="00E05859" w:rsidRPr="00ED7A2E" w:rsidRDefault="00000000" w:rsidP="00E05859">
      <w:pPr>
        <w:rPr>
          <w:rFonts w:ascii="方正姚体" w:eastAsia="方正姚体"/>
        </w:rPr>
      </w:pPr>
      <w:r>
        <w:rPr>
          <w:rFonts w:ascii="方正姚体" w:eastAsia="方正姚体"/>
          <w:noProof/>
        </w:rPr>
        <w:pict w14:anchorId="47A9BEFB">
          <v:line id="_x0000_s2058" style="position:absolute;left:0;text-align:left;z-index:251668480;mso-position-horizontal-relative:text;mso-position-vertical-relative:text" from="396pt,13.6pt" to="414pt,13.6pt">
            <v:stroke endarrow="block"/>
          </v:line>
        </w:pict>
      </w:r>
      <w:r>
        <w:rPr>
          <w:rFonts w:ascii="方正姚体" w:eastAsia="方正姚体"/>
          <w:noProof/>
        </w:rPr>
        <w:pict w14:anchorId="561089D6">
          <v:line id="_x0000_s2053" style="position:absolute;left:0;text-align:left;z-index:251663360;mso-position-horizontal-relative:text;mso-position-vertical-relative:text" from="270pt,13.6pt" to="4in,13.6pt">
            <v:stroke endarrow="block"/>
          </v:line>
        </w:pict>
      </w:r>
      <w:r>
        <w:rPr>
          <w:rFonts w:ascii="方正姚体" w:eastAsia="方正姚体"/>
          <w:noProof/>
        </w:rPr>
        <w:pict w14:anchorId="5384AABC">
          <v:line id="_x0000_s2052" style="position:absolute;left:0;text-align:left;z-index:251662336;mso-position-horizontal-relative:text;mso-position-vertical-relative:text" from="189pt,13.6pt" to="207pt,13.6pt">
            <v:stroke endarrow="block"/>
          </v:line>
        </w:pict>
      </w:r>
      <w:r>
        <w:rPr>
          <w:rFonts w:ascii="方正姚体" w:eastAsia="方正姚体"/>
          <w:noProof/>
        </w:rPr>
        <w:pict w14:anchorId="2396DFE4">
          <v:line id="_x0000_s2051" style="position:absolute;left:0;text-align:left;z-index:251661312;mso-position-horizontal-relative:text;mso-position-vertical-relative:text" from="108pt,13.6pt" to="126pt,13.6pt">
            <v:stroke endarrow="block"/>
          </v:line>
        </w:pict>
      </w:r>
      <w:r>
        <w:rPr>
          <w:rFonts w:ascii="方正姚体" w:eastAsia="方正姚体"/>
          <w:noProof/>
        </w:rPr>
        <w:pict w14:anchorId="6E17EF63">
          <v:line id="_x0000_s2054" style="position:absolute;left:0;text-align:left;z-index:251664384;mso-position-horizontal-relative:text;mso-position-vertical-relative:text" from="342pt,13.6pt" to="5in,13.6pt">
            <v:stroke endarrow="block"/>
          </v:line>
        </w:pict>
      </w:r>
      <w:r w:rsidR="00E05859" w:rsidRPr="00ED7A2E">
        <w:rPr>
          <w:rFonts w:ascii="方正姚体" w:eastAsia="方正姚体" w:hint="eastAsia"/>
        </w:rPr>
        <w:t xml:space="preserve">正常传递流程：人事课 </w:t>
      </w:r>
      <w:r w:rsidR="00E05859" w:rsidRPr="00ED7A2E">
        <w:rPr>
          <w:rFonts w:ascii="方正姚体" w:eastAsia="方正姚体" w:hint="eastAsia"/>
          <w:vertAlign w:val="superscript"/>
        </w:rPr>
        <w:t xml:space="preserve">通知商谈 </w:t>
      </w:r>
      <w:r w:rsidR="00E05859" w:rsidRPr="00ED7A2E">
        <w:rPr>
          <w:rFonts w:ascii="方正姚体" w:eastAsia="方正姚体" w:hint="eastAsia"/>
        </w:rPr>
        <w:t>安全</w:t>
      </w:r>
      <w:r w:rsidR="00E05859">
        <w:rPr>
          <w:rFonts w:ascii="方正姚体" w:eastAsia="方正姚体" w:hint="eastAsia"/>
        </w:rPr>
        <w:t>事务局</w:t>
      </w:r>
      <w:r w:rsidR="00E05859" w:rsidRPr="00ED7A2E">
        <w:rPr>
          <w:rFonts w:ascii="方正姚体" w:eastAsia="方正姚体" w:hint="eastAsia"/>
        </w:rPr>
        <w:t xml:space="preserve"> </w:t>
      </w:r>
      <w:r w:rsidR="00E05859" w:rsidRPr="00ED7A2E">
        <w:rPr>
          <w:rFonts w:ascii="方正姚体" w:eastAsia="方正姚体" w:hint="eastAsia"/>
          <w:vertAlign w:val="superscript"/>
        </w:rPr>
        <w:t xml:space="preserve">发放  </w:t>
      </w:r>
      <w:r w:rsidR="00E05859" w:rsidRPr="00ED7A2E">
        <w:rPr>
          <w:rFonts w:ascii="方正姚体" w:eastAsia="方正姚体" w:hint="eastAsia"/>
        </w:rPr>
        <w:t xml:space="preserve">新入社员工 </w:t>
      </w:r>
      <w:r w:rsidR="00E05859" w:rsidRPr="00ED7A2E">
        <w:rPr>
          <w:rFonts w:ascii="方正姚体" w:eastAsia="方正姚体" w:hint="eastAsia"/>
          <w:vertAlign w:val="superscript"/>
        </w:rPr>
        <w:t xml:space="preserve">填写   </w:t>
      </w:r>
      <w:r w:rsidR="00E05859" w:rsidRPr="00ED7A2E">
        <w:rPr>
          <w:rFonts w:ascii="方正姚体" w:eastAsia="方正姚体" w:hint="eastAsia"/>
        </w:rPr>
        <w:t>安全</w:t>
      </w:r>
      <w:r w:rsidR="00E05859">
        <w:rPr>
          <w:rFonts w:ascii="方正姚体" w:eastAsia="方正姚体" w:hint="eastAsia"/>
        </w:rPr>
        <w:t xml:space="preserve">事务局 </w:t>
      </w:r>
      <w:r w:rsidR="00E05859" w:rsidRPr="00ED7A2E">
        <w:rPr>
          <w:rFonts w:ascii="方正姚体" w:eastAsia="方正姚体" w:hint="eastAsia"/>
          <w:vertAlign w:val="superscript"/>
        </w:rPr>
        <w:t xml:space="preserve">填写  </w:t>
      </w:r>
      <w:r w:rsidR="00E05859" w:rsidRPr="00ED7A2E">
        <w:rPr>
          <w:rFonts w:ascii="方正姚体" w:eastAsia="方正姚体" w:hint="eastAsia"/>
        </w:rPr>
        <w:t>所属课</w:t>
      </w:r>
    </w:p>
    <w:p w14:paraId="3A8767DC" w14:textId="77777777" w:rsidR="00E05859" w:rsidRDefault="00000000" w:rsidP="005F2BD5">
      <w:pPr>
        <w:ind w:firstLineChars="700" w:firstLine="1470"/>
      </w:pPr>
      <w:r>
        <w:rPr>
          <w:rFonts w:ascii="方正姚体" w:eastAsia="方正姚体"/>
          <w:noProof/>
        </w:rPr>
        <w:pict w14:anchorId="2747A6B2">
          <v:line id="_x0000_s2056" style="position:absolute;left:0;text-align:left;z-index:251666432" from="324pt,12.75pt" to="342pt,12.75pt">
            <v:stroke endarrow="block"/>
          </v:line>
        </w:pict>
      </w:r>
      <w:r>
        <w:rPr>
          <w:rFonts w:ascii="方正姚体" w:eastAsia="方正姚体"/>
          <w:noProof/>
        </w:rPr>
        <w:pict w14:anchorId="02D2CCB7">
          <v:line id="_x0000_s2057" style="position:absolute;left:0;text-align:left;z-index:251667456" from="243pt,13.6pt" to="261pt,13.6pt">
            <v:stroke endarrow="block"/>
          </v:line>
        </w:pict>
      </w:r>
      <w:r>
        <w:rPr>
          <w:rFonts w:ascii="方正姚体" w:eastAsia="方正姚体"/>
          <w:noProof/>
        </w:rPr>
        <w:pict w14:anchorId="6C0437FC">
          <v:line id="_x0000_s2055" style="position:absolute;left:0;text-align:left;z-index:251665408" from="180pt,13.6pt" to="198pt,13.6pt">
            <v:stroke endarrow="block"/>
          </v:line>
        </w:pict>
      </w:r>
      <w:r>
        <w:rPr>
          <w:rFonts w:ascii="方正姚体" w:eastAsia="方正姚体"/>
          <w:noProof/>
        </w:rPr>
        <w:pict w14:anchorId="78E49E87">
          <v:line id="_x0000_s2050" style="position:absolute;left:0;text-align:left;z-index:251660288" from="117pt,13.6pt" to="135pt,13.6pt">
            <v:stroke endarrow="block"/>
          </v:line>
        </w:pict>
      </w:r>
      <w:r w:rsidR="00E05859" w:rsidRPr="00ED7A2E">
        <w:rPr>
          <w:rFonts w:ascii="方正姚体" w:eastAsia="方正姚体" w:hint="eastAsia"/>
        </w:rPr>
        <w:t>所属</w:t>
      </w:r>
      <w:r w:rsidR="00E05859">
        <w:rPr>
          <w:rFonts w:ascii="方正姚体" w:eastAsia="方正姚体" w:hint="eastAsia"/>
        </w:rPr>
        <w:t xml:space="preserve">部门 </w:t>
      </w:r>
      <w:r w:rsidR="00E05859" w:rsidRPr="00ED7A2E">
        <w:rPr>
          <w:rFonts w:ascii="方正姚体" w:eastAsia="方正姚体" w:hint="eastAsia"/>
          <w:vertAlign w:val="superscript"/>
        </w:rPr>
        <w:t xml:space="preserve">填写  </w:t>
      </w:r>
      <w:r w:rsidR="00E05859" w:rsidRPr="00ED7A2E">
        <w:rPr>
          <w:rFonts w:ascii="方正姚体" w:eastAsia="方正姚体" w:hint="eastAsia"/>
        </w:rPr>
        <w:t>所属班组</w:t>
      </w:r>
      <w:r w:rsidR="00E05859" w:rsidRPr="00ED7A2E">
        <w:rPr>
          <w:rFonts w:ascii="方正姚体" w:eastAsia="方正姚体" w:hint="eastAsia"/>
          <w:vertAlign w:val="superscript"/>
        </w:rPr>
        <w:t xml:space="preserve">填写返回 </w:t>
      </w:r>
      <w:r w:rsidR="00E05859" w:rsidRPr="00ED7A2E">
        <w:rPr>
          <w:rFonts w:ascii="方正姚体" w:eastAsia="方正姚体" w:hint="eastAsia"/>
        </w:rPr>
        <w:t xml:space="preserve">所属课 </w:t>
      </w:r>
      <w:r w:rsidR="00E05859" w:rsidRPr="00ED7A2E">
        <w:rPr>
          <w:rFonts w:ascii="方正姚体" w:eastAsia="方正姚体" w:hint="eastAsia"/>
          <w:vertAlign w:val="superscript"/>
        </w:rPr>
        <w:t xml:space="preserve">返回    </w:t>
      </w:r>
      <w:r w:rsidR="00E05859" w:rsidRPr="00ED7A2E">
        <w:rPr>
          <w:rFonts w:ascii="方正姚体" w:eastAsia="方正姚体" w:hint="eastAsia"/>
        </w:rPr>
        <w:t>安全</w:t>
      </w:r>
      <w:r w:rsidR="00E05859">
        <w:rPr>
          <w:rFonts w:ascii="方正姚体" w:eastAsia="方正姚体" w:hint="eastAsia"/>
        </w:rPr>
        <w:t>事务局</w:t>
      </w:r>
      <w:r w:rsidR="00E05859" w:rsidRPr="00ED7A2E">
        <w:rPr>
          <w:rFonts w:ascii="方正姚体" w:eastAsia="方正姚体" w:hint="eastAsia"/>
        </w:rPr>
        <w:t xml:space="preserve">     存档</w:t>
      </w:r>
      <w:r w:rsidR="00E05859">
        <w:rPr>
          <w:rFonts w:hint="eastAsia"/>
        </w:rPr>
        <w:t xml:space="preserve"> </w:t>
      </w:r>
    </w:p>
    <w:p w14:paraId="77A831BE" w14:textId="77777777" w:rsidR="005F2BD5" w:rsidRDefault="00E05859" w:rsidP="00E05859">
      <w:r>
        <w:rPr>
          <w:rFonts w:hint="eastAsia"/>
        </w:rPr>
        <w:t xml:space="preserve"> </w:t>
      </w:r>
    </w:p>
    <w:p w14:paraId="0A894987" w14:textId="77777777" w:rsidR="00E05859" w:rsidRDefault="00E05859" w:rsidP="00E05859">
      <w:r>
        <w:rPr>
          <w:rFonts w:hint="eastAsia"/>
        </w:rPr>
        <w:t xml:space="preserve">                  </w:t>
      </w:r>
      <w:r>
        <w:rPr>
          <w:rFonts w:hint="eastAsia"/>
        </w:rPr>
        <w:t>版本：</w:t>
      </w:r>
      <w:r>
        <w:rPr>
          <w:rFonts w:hint="eastAsia"/>
        </w:rPr>
        <w:t xml:space="preserve">                </w:t>
      </w:r>
      <w:r>
        <w:rPr>
          <w:rFonts w:hint="eastAsia"/>
        </w:rPr>
        <w:t>表单编号</w:t>
      </w:r>
      <w:r w:rsidRPr="00797EDC">
        <w:rPr>
          <w:rFonts w:ascii="宋体" w:hAnsi="宋体" w:hint="eastAsia"/>
        </w:rPr>
        <w:t>：</w:t>
      </w:r>
      <w:r>
        <w:rPr>
          <w:rFonts w:hint="eastAsia"/>
        </w:rPr>
        <w:t xml:space="preserve"> </w:t>
      </w:r>
    </w:p>
    <w:p w14:paraId="4FD66B20" w14:textId="77777777" w:rsidR="00E05859" w:rsidRPr="003770D5" w:rsidRDefault="00E05859" w:rsidP="00E05859">
      <w:pPr>
        <w:jc w:val="center"/>
        <w:rPr>
          <w:rFonts w:ascii="宋体" w:hAnsi="宋体"/>
          <w:sz w:val="32"/>
          <w:szCs w:val="32"/>
        </w:rPr>
      </w:pPr>
      <w:r>
        <w:rPr>
          <w:rFonts w:ascii="宋体" w:hAnsi="宋体" w:hint="eastAsia"/>
          <w:b/>
          <w:bCs/>
          <w:sz w:val="32"/>
          <w:szCs w:val="32"/>
        </w:rPr>
        <w:t>（2）安全培训教育考试相关试卷及统分表</w:t>
      </w:r>
    </w:p>
    <w:p w14:paraId="6FD89578" w14:textId="77777777" w:rsidR="00280071" w:rsidRPr="00E05859" w:rsidRDefault="00E05859" w:rsidP="00E05859">
      <w:pPr>
        <w:ind w:firstLineChars="700" w:firstLine="1960"/>
        <w:rPr>
          <w:rFonts w:hAnsi="宋体"/>
          <w:sz w:val="28"/>
          <w:szCs w:val="28"/>
        </w:rPr>
      </w:pPr>
      <w:r>
        <w:rPr>
          <w:rFonts w:hAnsi="宋体" w:hint="eastAsia"/>
          <w:sz w:val="28"/>
          <w:szCs w:val="28"/>
        </w:rPr>
        <w:t>企业收集汇总近年</w:t>
      </w:r>
      <w:r w:rsidRPr="00E05859">
        <w:rPr>
          <w:rFonts w:hAnsi="宋体" w:hint="eastAsia"/>
          <w:sz w:val="28"/>
          <w:szCs w:val="28"/>
        </w:rPr>
        <w:t>安全培训教育考试相关试卷及统分表</w:t>
      </w:r>
    </w:p>
    <w:p w14:paraId="62EB1D8B" w14:textId="77777777" w:rsidR="002F31FE" w:rsidRDefault="002F31FE">
      <w:pPr>
        <w:widowControl/>
        <w:jc w:val="left"/>
        <w:rPr>
          <w:rFonts w:ascii="宋体" w:hAnsi="宋体"/>
          <w:b/>
          <w:bCs/>
          <w:sz w:val="32"/>
          <w:szCs w:val="32"/>
        </w:rPr>
      </w:pPr>
      <w:r>
        <w:rPr>
          <w:rFonts w:ascii="宋体" w:hAnsi="宋体"/>
          <w:b/>
          <w:bCs/>
          <w:sz w:val="32"/>
          <w:szCs w:val="32"/>
        </w:rPr>
        <w:br w:type="page"/>
      </w:r>
    </w:p>
    <w:p w14:paraId="70D94E8F" w14:textId="77777777" w:rsidR="00E05859" w:rsidRPr="005F2BD5" w:rsidRDefault="005F2BD5" w:rsidP="005F2BD5">
      <w:pPr>
        <w:spacing w:line="240" w:lineRule="atLeast"/>
        <w:jc w:val="center"/>
        <w:rPr>
          <w:rFonts w:ascii="宋体" w:hAnsi="宋体"/>
          <w:sz w:val="32"/>
          <w:szCs w:val="32"/>
        </w:rPr>
      </w:pPr>
      <w:r>
        <w:rPr>
          <w:rFonts w:ascii="宋体" w:hAnsi="宋体" w:hint="eastAsia"/>
          <w:b/>
          <w:bCs/>
          <w:sz w:val="32"/>
          <w:szCs w:val="32"/>
        </w:rPr>
        <w:lastRenderedPageBreak/>
        <w:t>（3）从业人员定期安全培训再教育</w:t>
      </w:r>
      <w:r w:rsidRPr="005F2BD5">
        <w:rPr>
          <w:rFonts w:ascii="宋体" w:hAnsi="宋体" w:hint="eastAsia"/>
          <w:b/>
          <w:bCs/>
          <w:sz w:val="32"/>
          <w:szCs w:val="32"/>
        </w:rPr>
        <w:t>记录表</w:t>
      </w:r>
    </w:p>
    <w:p w14:paraId="5BA7C7D2" w14:textId="77777777" w:rsidR="002F31FE" w:rsidRPr="002F31FE" w:rsidRDefault="002F31FE" w:rsidP="002F31FE"/>
    <w:tbl>
      <w:tblPr>
        <w:tblpPr w:leftFromText="142" w:rightFromText="142" w:vertAnchor="text" w:tblpX="-682" w:tblpY="541"/>
        <w:tblW w:w="10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39"/>
        <w:gridCol w:w="1020"/>
        <w:gridCol w:w="60"/>
        <w:gridCol w:w="2775"/>
        <w:gridCol w:w="1440"/>
        <w:gridCol w:w="447"/>
        <w:gridCol w:w="993"/>
        <w:gridCol w:w="1086"/>
        <w:gridCol w:w="174"/>
        <w:gridCol w:w="906"/>
        <w:gridCol w:w="999"/>
      </w:tblGrid>
      <w:tr w:rsidR="002F31FE" w:rsidRPr="00C0387A" w14:paraId="5372E24C" w14:textId="77777777" w:rsidTr="00CD53D6">
        <w:trPr>
          <w:trHeight w:val="1260"/>
        </w:trPr>
        <w:tc>
          <w:tcPr>
            <w:tcW w:w="1659" w:type="dxa"/>
            <w:gridSpan w:val="2"/>
            <w:vAlign w:val="center"/>
          </w:tcPr>
          <w:p w14:paraId="4EA9B781" w14:textId="77777777" w:rsidR="002F31FE" w:rsidRPr="00C0387A" w:rsidRDefault="002F31FE" w:rsidP="00CD53D6">
            <w:pPr>
              <w:jc w:val="center"/>
              <w:rPr>
                <w:rFonts w:ascii="华文细黑" w:eastAsia="华文细黑" w:hAnsi="华文细黑" w:cs="Times New Roman"/>
                <w:b/>
                <w:szCs w:val="21"/>
              </w:rPr>
            </w:pPr>
            <w:r>
              <w:rPr>
                <w:rFonts w:ascii="华文细黑" w:eastAsia="华文细黑" w:hAnsi="华文细黑" w:cs="Times New Roman" w:hint="eastAsia"/>
                <w:b/>
                <w:szCs w:val="21"/>
              </w:rPr>
              <w:t>再教育工种、岗位名称</w:t>
            </w:r>
          </w:p>
        </w:tc>
        <w:tc>
          <w:tcPr>
            <w:tcW w:w="8880" w:type="dxa"/>
            <w:gridSpan w:val="9"/>
          </w:tcPr>
          <w:p w14:paraId="5FF19F23" w14:textId="77777777" w:rsidR="002F31FE" w:rsidRPr="00C0387A" w:rsidRDefault="002F31FE" w:rsidP="00CD53D6">
            <w:pPr>
              <w:rPr>
                <w:rFonts w:ascii="华文细黑" w:eastAsia="华文细黑" w:hAnsi="华文细黑" w:cs="Times New Roman"/>
                <w:b/>
                <w:szCs w:val="21"/>
                <w:lang w:eastAsia="zh-TW"/>
              </w:rPr>
            </w:pPr>
          </w:p>
        </w:tc>
      </w:tr>
      <w:tr w:rsidR="002F31FE" w:rsidRPr="00C0387A" w14:paraId="79D0A7B2" w14:textId="77777777" w:rsidTr="00CD53D6">
        <w:trPr>
          <w:trHeight w:val="345"/>
        </w:trPr>
        <w:tc>
          <w:tcPr>
            <w:tcW w:w="1719" w:type="dxa"/>
            <w:gridSpan w:val="3"/>
            <w:vAlign w:val="center"/>
          </w:tcPr>
          <w:p w14:paraId="79605C9E" w14:textId="77777777" w:rsidR="002F31FE" w:rsidRPr="00C0387A" w:rsidRDefault="002F31FE" w:rsidP="00CD53D6">
            <w:pPr>
              <w:rPr>
                <w:rFonts w:ascii="华文细黑" w:eastAsia="华文细黑" w:hAnsi="华文细黑" w:cs="Times New Roman"/>
                <w:b/>
                <w:szCs w:val="21"/>
              </w:rPr>
            </w:pPr>
            <w:r w:rsidRPr="00C0387A">
              <w:rPr>
                <w:rFonts w:ascii="华文细黑" w:eastAsia="华文细黑" w:hAnsi="华文细黑" w:cs="Times New Roman" w:hint="eastAsia"/>
                <w:b/>
                <w:szCs w:val="21"/>
              </w:rPr>
              <w:t>教育训练时间</w:t>
            </w:r>
          </w:p>
        </w:tc>
        <w:tc>
          <w:tcPr>
            <w:tcW w:w="8820" w:type="dxa"/>
            <w:gridSpan w:val="8"/>
          </w:tcPr>
          <w:p w14:paraId="00CDFF88" w14:textId="77777777" w:rsidR="002F31FE" w:rsidRPr="00C0387A" w:rsidRDefault="002F31FE" w:rsidP="00CD53D6">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２０　　年　　月　　日　～　２０　　年　　　月　　　日　　合计　　　　时间</w:t>
            </w:r>
          </w:p>
        </w:tc>
      </w:tr>
      <w:tr w:rsidR="002F31FE" w:rsidRPr="00C0387A" w14:paraId="2786634D" w14:textId="77777777" w:rsidTr="00CD53D6">
        <w:trPr>
          <w:trHeight w:val="345"/>
        </w:trPr>
        <w:tc>
          <w:tcPr>
            <w:tcW w:w="1719" w:type="dxa"/>
            <w:gridSpan w:val="3"/>
            <w:vAlign w:val="center"/>
          </w:tcPr>
          <w:p w14:paraId="54BE46B5" w14:textId="77777777" w:rsidR="002F31FE" w:rsidRPr="00C0387A" w:rsidRDefault="002F31FE" w:rsidP="00CD53D6">
            <w:pPr>
              <w:rPr>
                <w:rFonts w:ascii="华文细黑" w:eastAsia="华文细黑" w:hAnsi="华文细黑" w:cs="Times New Roman"/>
                <w:b/>
                <w:szCs w:val="21"/>
              </w:rPr>
            </w:pPr>
            <w:r w:rsidRPr="00C0387A">
              <w:rPr>
                <w:rFonts w:ascii="华文细黑" w:eastAsia="华文细黑" w:hAnsi="华文细黑" w:cs="Times New Roman" w:hint="eastAsia"/>
                <w:b/>
                <w:szCs w:val="21"/>
              </w:rPr>
              <w:t>教育训练场所</w:t>
            </w:r>
          </w:p>
        </w:tc>
        <w:tc>
          <w:tcPr>
            <w:tcW w:w="8820" w:type="dxa"/>
            <w:gridSpan w:val="8"/>
          </w:tcPr>
          <w:p w14:paraId="22AB7A7A" w14:textId="77777777" w:rsidR="002F31FE" w:rsidRPr="00C0387A" w:rsidRDefault="002F31FE" w:rsidP="00CD53D6">
            <w:pPr>
              <w:rPr>
                <w:rFonts w:ascii="华文细黑" w:eastAsia="华文细黑" w:hAnsi="华文细黑" w:cs="Times New Roman"/>
                <w:b/>
                <w:szCs w:val="21"/>
                <w:lang w:eastAsia="zh-TW"/>
              </w:rPr>
            </w:pPr>
          </w:p>
        </w:tc>
      </w:tr>
      <w:tr w:rsidR="002F31FE" w:rsidRPr="00C0387A" w14:paraId="2B3771B3" w14:textId="77777777" w:rsidTr="00CD53D6">
        <w:trPr>
          <w:trHeight w:val="690"/>
        </w:trPr>
        <w:tc>
          <w:tcPr>
            <w:tcW w:w="1719" w:type="dxa"/>
            <w:gridSpan w:val="3"/>
            <w:vAlign w:val="center"/>
          </w:tcPr>
          <w:p w14:paraId="699C57AA" w14:textId="77777777" w:rsidR="002F31FE" w:rsidRPr="00C0387A" w:rsidRDefault="002F31FE" w:rsidP="00CD53D6">
            <w:pPr>
              <w:rPr>
                <w:rFonts w:ascii="华文细黑" w:eastAsia="华文细黑" w:hAnsi="华文细黑" w:cs="Times New Roman"/>
                <w:b/>
                <w:szCs w:val="21"/>
              </w:rPr>
            </w:pPr>
            <w:r w:rsidRPr="00C0387A">
              <w:rPr>
                <w:rFonts w:ascii="华文细黑" w:eastAsia="华文细黑" w:hAnsi="华文细黑" w:cs="Times New Roman" w:hint="eastAsia"/>
                <w:b/>
                <w:szCs w:val="21"/>
              </w:rPr>
              <w:t>受   训   者</w:t>
            </w:r>
          </w:p>
        </w:tc>
        <w:tc>
          <w:tcPr>
            <w:tcW w:w="2775" w:type="dxa"/>
          </w:tcPr>
          <w:p w14:paraId="2DDBF4AB" w14:textId="77777777" w:rsidR="002F31FE" w:rsidRPr="00C0387A" w:rsidRDefault="002F31FE" w:rsidP="00CD53D6">
            <w:pPr>
              <w:rPr>
                <w:rFonts w:ascii="华文细黑" w:eastAsia="华文细黑" w:hAnsi="华文细黑" w:cs="Times New Roman"/>
                <w:b/>
                <w:szCs w:val="21"/>
              </w:rPr>
            </w:pPr>
          </w:p>
          <w:p w14:paraId="6A460AC7" w14:textId="77777777" w:rsidR="002F31FE" w:rsidRPr="00C0387A" w:rsidRDefault="002F31FE" w:rsidP="00CD53D6">
            <w:pPr>
              <w:rPr>
                <w:rFonts w:ascii="华文细黑" w:eastAsia="华文细黑" w:hAnsi="华文细黑" w:cs="Times New Roman"/>
                <w:b/>
                <w:szCs w:val="21"/>
              </w:rPr>
            </w:pPr>
          </w:p>
        </w:tc>
        <w:tc>
          <w:tcPr>
            <w:tcW w:w="1440" w:type="dxa"/>
            <w:vAlign w:val="center"/>
          </w:tcPr>
          <w:p w14:paraId="1C185926" w14:textId="77777777" w:rsidR="002F31FE" w:rsidRPr="00C0387A" w:rsidRDefault="002F31FE" w:rsidP="00CD53D6">
            <w:pPr>
              <w:jc w:val="center"/>
              <w:rPr>
                <w:rFonts w:ascii="华文细黑" w:eastAsia="华文细黑" w:hAnsi="华文细黑" w:cs="Times New Roman"/>
                <w:b/>
                <w:szCs w:val="21"/>
              </w:rPr>
            </w:pPr>
            <w:r>
              <w:rPr>
                <w:rFonts w:ascii="华文细黑" w:eastAsia="华文细黑" w:hAnsi="华文细黑" w:cs="Times New Roman" w:hint="eastAsia"/>
                <w:b/>
                <w:szCs w:val="21"/>
              </w:rPr>
              <w:t>年  龄</w:t>
            </w:r>
          </w:p>
        </w:tc>
        <w:tc>
          <w:tcPr>
            <w:tcW w:w="1440" w:type="dxa"/>
            <w:gridSpan w:val="2"/>
            <w:vAlign w:val="center"/>
          </w:tcPr>
          <w:p w14:paraId="6D20CD03" w14:textId="77777777" w:rsidR="002F31FE" w:rsidRPr="00C0387A" w:rsidRDefault="002F31FE" w:rsidP="00CD53D6">
            <w:pPr>
              <w:jc w:val="center"/>
              <w:rPr>
                <w:rFonts w:ascii="华文细黑" w:eastAsia="华文细黑" w:hAnsi="华文细黑" w:cs="Times New Roman"/>
                <w:b/>
                <w:szCs w:val="21"/>
              </w:rPr>
            </w:pPr>
          </w:p>
        </w:tc>
        <w:tc>
          <w:tcPr>
            <w:tcW w:w="1260" w:type="dxa"/>
            <w:gridSpan w:val="2"/>
            <w:vAlign w:val="center"/>
          </w:tcPr>
          <w:p w14:paraId="1E65CD80" w14:textId="77777777" w:rsidR="002F31FE" w:rsidRPr="00C0387A" w:rsidRDefault="002F31FE" w:rsidP="00CD53D6">
            <w:pPr>
              <w:jc w:val="center"/>
              <w:rPr>
                <w:rFonts w:ascii="华文细黑" w:eastAsia="华文细黑" w:hAnsi="华文细黑" w:cs="Times New Roman"/>
                <w:b/>
                <w:szCs w:val="21"/>
              </w:rPr>
            </w:pPr>
            <w:r>
              <w:rPr>
                <w:rFonts w:ascii="华文细黑" w:eastAsia="华文细黑" w:hAnsi="华文细黑" w:cs="Times New Roman" w:hint="eastAsia"/>
                <w:b/>
                <w:szCs w:val="21"/>
              </w:rPr>
              <w:t>学  历</w:t>
            </w:r>
          </w:p>
        </w:tc>
        <w:tc>
          <w:tcPr>
            <w:tcW w:w="1905" w:type="dxa"/>
            <w:gridSpan w:val="2"/>
            <w:vAlign w:val="center"/>
          </w:tcPr>
          <w:p w14:paraId="42896012" w14:textId="77777777" w:rsidR="002F31FE" w:rsidRPr="00C0387A" w:rsidRDefault="002F31FE" w:rsidP="00CD53D6">
            <w:pPr>
              <w:jc w:val="center"/>
              <w:rPr>
                <w:rFonts w:ascii="华文细黑" w:eastAsia="华文细黑" w:hAnsi="华文细黑" w:cs="Times New Roman"/>
                <w:b/>
                <w:szCs w:val="21"/>
              </w:rPr>
            </w:pPr>
          </w:p>
        </w:tc>
      </w:tr>
      <w:tr w:rsidR="002F31FE" w:rsidRPr="00C0387A" w14:paraId="2971B8B0" w14:textId="77777777" w:rsidTr="00CD53D6">
        <w:trPr>
          <w:trHeight w:val="1072"/>
        </w:trPr>
        <w:tc>
          <w:tcPr>
            <w:tcW w:w="1719" w:type="dxa"/>
            <w:gridSpan w:val="3"/>
            <w:vAlign w:val="center"/>
          </w:tcPr>
          <w:p w14:paraId="0911ADBB" w14:textId="77777777" w:rsidR="002F31FE" w:rsidRPr="00C0387A" w:rsidRDefault="002F31FE" w:rsidP="00CD53D6">
            <w:pPr>
              <w:rPr>
                <w:rFonts w:ascii="华文细黑" w:eastAsia="华文细黑" w:hAnsi="华文细黑" w:cs="Times New Roman"/>
                <w:b/>
                <w:szCs w:val="21"/>
              </w:rPr>
            </w:pPr>
            <w:r w:rsidRPr="00C0387A">
              <w:rPr>
                <w:rFonts w:ascii="华文细黑" w:eastAsia="华文细黑" w:hAnsi="华文细黑" w:cs="Times New Roman" w:hint="eastAsia"/>
                <w:b/>
                <w:szCs w:val="21"/>
              </w:rPr>
              <w:t>教 育 方 法</w:t>
            </w:r>
          </w:p>
        </w:tc>
        <w:tc>
          <w:tcPr>
            <w:tcW w:w="8820" w:type="dxa"/>
            <w:gridSpan w:val="8"/>
          </w:tcPr>
          <w:p w14:paraId="0642A046" w14:textId="77777777" w:rsidR="002F31FE" w:rsidRPr="00C0387A" w:rsidRDefault="002F31FE" w:rsidP="00CD53D6">
            <w:pPr>
              <w:rPr>
                <w:rFonts w:ascii="华文细黑" w:eastAsia="华文细黑" w:hAnsi="华文细黑" w:cs="Times New Roman"/>
                <w:b/>
                <w:szCs w:val="21"/>
              </w:rPr>
            </w:pPr>
            <w:r w:rsidRPr="00C0387A">
              <w:rPr>
                <w:rFonts w:ascii="华文细黑" w:eastAsia="华文细黑" w:hAnsi="华文细黑" w:cs="Times New Roman" w:hint="eastAsia"/>
                <w:b/>
                <w:szCs w:val="21"/>
              </w:rPr>
              <w:t>１．集合教育　（　a.　公司内部培训　　b.　包括讲习班等的公司外部培训　）</w:t>
            </w:r>
          </w:p>
          <w:p w14:paraId="450B5FE4" w14:textId="77777777" w:rsidR="002F31FE" w:rsidRPr="00C0387A" w:rsidRDefault="002F31FE" w:rsidP="00CD53D6">
            <w:pPr>
              <w:rPr>
                <w:rFonts w:ascii="华文细黑" w:eastAsia="华文细黑" w:hAnsi="华文细黑" w:cs="Times New Roman"/>
                <w:b/>
                <w:szCs w:val="21"/>
              </w:rPr>
            </w:pPr>
            <w:r w:rsidRPr="00C0387A">
              <w:rPr>
                <w:rFonts w:ascii="华文细黑" w:eastAsia="华文细黑" w:hAnsi="华文细黑" w:cs="Times New Roman" w:hint="eastAsia"/>
                <w:b/>
                <w:szCs w:val="21"/>
              </w:rPr>
              <w:t>２．ＯＪＴ</w:t>
            </w:r>
          </w:p>
          <w:p w14:paraId="606A8C16" w14:textId="77777777" w:rsidR="002F31FE" w:rsidRPr="00C0387A" w:rsidRDefault="002F31FE" w:rsidP="00CD53D6">
            <w:pPr>
              <w:rPr>
                <w:rFonts w:ascii="华文细黑" w:eastAsia="华文细黑" w:hAnsi="华文细黑" w:cs="Times New Roman"/>
                <w:b/>
                <w:szCs w:val="21"/>
              </w:rPr>
            </w:pPr>
            <w:r w:rsidRPr="00C0387A">
              <w:rPr>
                <w:rFonts w:ascii="华文细黑" w:eastAsia="华文细黑" w:hAnsi="华文细黑" w:cs="Times New Roman" w:hint="eastAsia"/>
                <w:b/>
                <w:szCs w:val="21"/>
              </w:rPr>
              <w:t>３．电信教育　（电信教育讲座名：</w:t>
            </w:r>
            <w:r>
              <w:rPr>
                <w:rFonts w:ascii="华文细黑" w:eastAsia="华文细黑" w:hAnsi="华文细黑" w:cs="Times New Roman" w:hint="eastAsia"/>
                <w:b/>
                <w:szCs w:val="21"/>
              </w:rPr>
              <w:t xml:space="preserve">                                        </w:t>
            </w:r>
            <w:r w:rsidRPr="00C0387A">
              <w:rPr>
                <w:rFonts w:ascii="华文细黑" w:eastAsia="华文细黑" w:hAnsi="华文细黑" w:cs="Times New Roman" w:hint="eastAsia"/>
                <w:b/>
                <w:szCs w:val="21"/>
              </w:rPr>
              <w:t xml:space="preserve">　　　）</w:t>
            </w:r>
          </w:p>
          <w:p w14:paraId="728D1529" w14:textId="77777777" w:rsidR="002F31FE" w:rsidRPr="00C0387A" w:rsidRDefault="002F31FE" w:rsidP="00CD53D6">
            <w:pPr>
              <w:rPr>
                <w:rFonts w:ascii="华文细黑" w:eastAsia="华文细黑" w:hAnsi="华文细黑" w:cs="Times New Roman"/>
                <w:b/>
                <w:szCs w:val="21"/>
              </w:rPr>
            </w:pPr>
            <w:r w:rsidRPr="00C0387A">
              <w:rPr>
                <w:rFonts w:ascii="华文细黑" w:eastAsia="华文细黑" w:hAnsi="华文细黑" w:cs="Times New Roman" w:hint="eastAsia"/>
                <w:b/>
                <w:szCs w:val="21"/>
              </w:rPr>
              <w:t>４．其  他　  （　　　　　　　　　　　　　　　　　　　　　　　　　　　　　　　）</w:t>
            </w:r>
          </w:p>
        </w:tc>
      </w:tr>
      <w:tr w:rsidR="002F31FE" w:rsidRPr="00C0387A" w14:paraId="2C688DCB" w14:textId="77777777" w:rsidTr="00CD53D6">
        <w:trPr>
          <w:trHeight w:val="885"/>
        </w:trPr>
        <w:tc>
          <w:tcPr>
            <w:tcW w:w="1719" w:type="dxa"/>
            <w:gridSpan w:val="3"/>
            <w:vAlign w:val="center"/>
          </w:tcPr>
          <w:p w14:paraId="0AC6F5E8" w14:textId="77777777" w:rsidR="002F31FE" w:rsidRPr="00C0387A" w:rsidRDefault="002F31FE" w:rsidP="00CD53D6">
            <w:pPr>
              <w:rPr>
                <w:rFonts w:ascii="华文细黑" w:eastAsia="华文细黑" w:hAnsi="华文细黑" w:cs="Times New Roman"/>
                <w:b/>
                <w:szCs w:val="21"/>
              </w:rPr>
            </w:pPr>
            <w:r w:rsidRPr="00C0387A">
              <w:rPr>
                <w:rFonts w:ascii="华文细黑" w:eastAsia="华文细黑" w:hAnsi="华文细黑" w:cs="Times New Roman" w:hint="eastAsia"/>
                <w:b/>
                <w:szCs w:val="21"/>
              </w:rPr>
              <w:t>使 用 教 材</w:t>
            </w:r>
          </w:p>
        </w:tc>
        <w:tc>
          <w:tcPr>
            <w:tcW w:w="8820" w:type="dxa"/>
            <w:gridSpan w:val="8"/>
          </w:tcPr>
          <w:p w14:paraId="0DD48114" w14:textId="77777777" w:rsidR="002F31FE" w:rsidRPr="00C0387A" w:rsidRDefault="002F31FE" w:rsidP="00CD53D6">
            <w:pPr>
              <w:rPr>
                <w:rFonts w:ascii="华文细黑" w:eastAsia="华文细黑" w:hAnsi="华文细黑" w:cs="Times New Roman"/>
                <w:b/>
                <w:szCs w:val="21"/>
              </w:rPr>
            </w:pPr>
          </w:p>
        </w:tc>
      </w:tr>
      <w:tr w:rsidR="002F31FE" w:rsidRPr="00C0387A" w14:paraId="3095493C" w14:textId="77777777" w:rsidTr="00CD53D6">
        <w:trPr>
          <w:trHeight w:val="420"/>
        </w:trPr>
        <w:tc>
          <w:tcPr>
            <w:tcW w:w="639" w:type="dxa"/>
            <w:vMerge w:val="restart"/>
            <w:vAlign w:val="center"/>
          </w:tcPr>
          <w:p w14:paraId="4214810F" w14:textId="77777777" w:rsidR="002F31FE" w:rsidRPr="00C0387A" w:rsidRDefault="002F31FE" w:rsidP="00CD53D6">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教</w:t>
            </w:r>
          </w:p>
          <w:p w14:paraId="27A7EDE6" w14:textId="77777777" w:rsidR="002F31FE" w:rsidRPr="00C0387A" w:rsidRDefault="002F31FE" w:rsidP="00CD53D6">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育</w:t>
            </w:r>
          </w:p>
          <w:p w14:paraId="705E5509" w14:textId="77777777" w:rsidR="002F31FE" w:rsidRPr="00C0387A" w:rsidRDefault="002F31FE" w:rsidP="00CD53D6">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内</w:t>
            </w:r>
          </w:p>
          <w:p w14:paraId="6DF13B38" w14:textId="77777777" w:rsidR="002F31FE" w:rsidRPr="00C0387A" w:rsidRDefault="002F31FE" w:rsidP="00CD53D6">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容</w:t>
            </w:r>
          </w:p>
          <w:p w14:paraId="5A79C469" w14:textId="77777777" w:rsidR="002F31FE" w:rsidRPr="00C0387A" w:rsidRDefault="002F31FE" w:rsidP="00CD53D6">
            <w:pPr>
              <w:jc w:val="center"/>
              <w:rPr>
                <w:rFonts w:ascii="华文细黑" w:eastAsia="华文细黑" w:hAnsi="华文细黑" w:cs="Times New Roman"/>
                <w:b/>
                <w:szCs w:val="21"/>
              </w:rPr>
            </w:pPr>
            <w:r w:rsidRPr="00C0387A">
              <w:rPr>
                <w:rFonts w:ascii="MS Mincho" w:eastAsia="MS Mincho" w:hAnsi="MS Mincho" w:cs="MS Mincho" w:hint="eastAsia"/>
                <w:b/>
                <w:szCs w:val="21"/>
              </w:rPr>
              <w:t>・</w:t>
            </w:r>
          </w:p>
          <w:p w14:paraId="0C70CDBC" w14:textId="77777777" w:rsidR="002F31FE" w:rsidRPr="00C0387A" w:rsidRDefault="002F31FE" w:rsidP="00CD53D6">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主</w:t>
            </w:r>
          </w:p>
          <w:p w14:paraId="5E9153C0" w14:textId="77777777" w:rsidR="002F31FE" w:rsidRPr="00C0387A" w:rsidRDefault="002F31FE" w:rsidP="00CD53D6">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要</w:t>
            </w:r>
          </w:p>
          <w:p w14:paraId="0846DE45" w14:textId="77777777" w:rsidR="002F31FE" w:rsidRPr="00C0387A" w:rsidRDefault="002F31FE" w:rsidP="00CD53D6">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项</w:t>
            </w:r>
          </w:p>
          <w:p w14:paraId="21C9B7AA" w14:textId="77777777" w:rsidR="002F31FE" w:rsidRPr="00C0387A" w:rsidRDefault="002F31FE" w:rsidP="00CD53D6">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目</w:t>
            </w:r>
          </w:p>
        </w:tc>
        <w:tc>
          <w:tcPr>
            <w:tcW w:w="7821" w:type="dxa"/>
            <w:gridSpan w:val="7"/>
            <w:vAlign w:val="center"/>
          </w:tcPr>
          <w:p w14:paraId="5297A9E2" w14:textId="77777777" w:rsidR="002F31FE" w:rsidRPr="00C0387A" w:rsidRDefault="002F31FE" w:rsidP="00CD53D6">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 xml:space="preserve">项　</w:t>
            </w:r>
            <w:r>
              <w:rPr>
                <w:rFonts w:ascii="华文细黑" w:eastAsia="华文细黑" w:hAnsi="华文细黑" w:cs="Times New Roman" w:hint="eastAsia"/>
                <w:b/>
                <w:szCs w:val="21"/>
              </w:rPr>
              <w:t xml:space="preserve">           </w:t>
            </w:r>
            <w:r w:rsidRPr="00C0387A">
              <w:rPr>
                <w:rFonts w:ascii="华文细黑" w:eastAsia="华文细黑" w:hAnsi="华文细黑" w:cs="Times New Roman" w:hint="eastAsia"/>
                <w:b/>
                <w:szCs w:val="21"/>
              </w:rPr>
              <w:t>目</w:t>
            </w:r>
          </w:p>
        </w:tc>
        <w:tc>
          <w:tcPr>
            <w:tcW w:w="1080" w:type="dxa"/>
            <w:gridSpan w:val="2"/>
            <w:vAlign w:val="center"/>
          </w:tcPr>
          <w:p w14:paraId="1F5D14A0" w14:textId="77777777" w:rsidR="002F31FE" w:rsidRPr="00C0387A" w:rsidRDefault="002F31FE" w:rsidP="00CD53D6">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时　间</w:t>
            </w:r>
          </w:p>
        </w:tc>
        <w:tc>
          <w:tcPr>
            <w:tcW w:w="999" w:type="dxa"/>
            <w:vAlign w:val="center"/>
          </w:tcPr>
          <w:p w14:paraId="50ED0994" w14:textId="77777777" w:rsidR="002F31FE" w:rsidRPr="00C0387A" w:rsidRDefault="002F31FE" w:rsidP="00CD53D6">
            <w:pPr>
              <w:rPr>
                <w:rFonts w:ascii="华文细黑" w:eastAsia="华文细黑" w:hAnsi="华文细黑" w:cs="Times New Roman"/>
                <w:b/>
                <w:szCs w:val="21"/>
              </w:rPr>
            </w:pPr>
            <w:r w:rsidRPr="00C0387A">
              <w:rPr>
                <w:rFonts w:ascii="华文细黑" w:eastAsia="华文细黑" w:hAnsi="华文细黑" w:cs="Times New Roman" w:hint="eastAsia"/>
                <w:b/>
                <w:szCs w:val="21"/>
              </w:rPr>
              <w:t>※评 价</w:t>
            </w:r>
          </w:p>
        </w:tc>
      </w:tr>
      <w:tr w:rsidR="002F31FE" w:rsidRPr="00C0387A" w14:paraId="2E35FD2D" w14:textId="77777777" w:rsidTr="00CD53D6">
        <w:trPr>
          <w:trHeight w:val="420"/>
        </w:trPr>
        <w:tc>
          <w:tcPr>
            <w:tcW w:w="639" w:type="dxa"/>
            <w:vMerge/>
            <w:vAlign w:val="center"/>
          </w:tcPr>
          <w:p w14:paraId="6A274DCC" w14:textId="77777777" w:rsidR="002F31FE" w:rsidRPr="00C0387A" w:rsidRDefault="002F31FE" w:rsidP="00CD53D6">
            <w:pPr>
              <w:jc w:val="center"/>
              <w:rPr>
                <w:rFonts w:ascii="华文细黑" w:eastAsia="华文细黑" w:hAnsi="华文细黑" w:cs="Times New Roman"/>
                <w:b/>
                <w:szCs w:val="21"/>
              </w:rPr>
            </w:pPr>
          </w:p>
        </w:tc>
        <w:tc>
          <w:tcPr>
            <w:tcW w:w="7821" w:type="dxa"/>
            <w:gridSpan w:val="7"/>
            <w:tcBorders>
              <w:bottom w:val="dotted" w:sz="4" w:space="0" w:color="auto"/>
            </w:tcBorders>
            <w:vAlign w:val="center"/>
          </w:tcPr>
          <w:p w14:paraId="00E0847F" w14:textId="77777777" w:rsidR="002F31FE" w:rsidRPr="00C0387A" w:rsidRDefault="002F31FE" w:rsidP="00CD53D6">
            <w:pPr>
              <w:rPr>
                <w:rFonts w:ascii="华文细黑" w:eastAsia="华文细黑" w:hAnsi="华文细黑" w:cs="Times New Roman"/>
                <w:b/>
                <w:szCs w:val="21"/>
              </w:rPr>
            </w:pPr>
          </w:p>
        </w:tc>
        <w:tc>
          <w:tcPr>
            <w:tcW w:w="1080" w:type="dxa"/>
            <w:gridSpan w:val="2"/>
            <w:tcBorders>
              <w:bottom w:val="dotted" w:sz="4" w:space="0" w:color="auto"/>
            </w:tcBorders>
            <w:vAlign w:val="center"/>
          </w:tcPr>
          <w:p w14:paraId="4047B981" w14:textId="77777777" w:rsidR="002F31FE" w:rsidRPr="00C0387A" w:rsidRDefault="002F31FE" w:rsidP="00CD53D6">
            <w:pPr>
              <w:rPr>
                <w:rFonts w:ascii="华文细黑" w:eastAsia="华文细黑" w:hAnsi="华文细黑" w:cs="Times New Roman"/>
                <w:b/>
                <w:szCs w:val="21"/>
              </w:rPr>
            </w:pPr>
          </w:p>
        </w:tc>
        <w:tc>
          <w:tcPr>
            <w:tcW w:w="999" w:type="dxa"/>
            <w:vMerge w:val="restart"/>
            <w:vAlign w:val="center"/>
          </w:tcPr>
          <w:p w14:paraId="1AA45AA4" w14:textId="77777777" w:rsidR="002F31FE" w:rsidRPr="00C0387A" w:rsidRDefault="002F31FE" w:rsidP="00CD53D6">
            <w:pPr>
              <w:rPr>
                <w:rFonts w:ascii="华文细黑" w:eastAsia="华文细黑" w:hAnsi="华文细黑" w:cs="Times New Roman"/>
                <w:b/>
                <w:szCs w:val="21"/>
              </w:rPr>
            </w:pPr>
          </w:p>
        </w:tc>
      </w:tr>
      <w:tr w:rsidR="002F31FE" w:rsidRPr="00C0387A" w14:paraId="2BB62ED2" w14:textId="77777777" w:rsidTr="00CD53D6">
        <w:trPr>
          <w:trHeight w:val="420"/>
        </w:trPr>
        <w:tc>
          <w:tcPr>
            <w:tcW w:w="639" w:type="dxa"/>
            <w:vMerge/>
            <w:vAlign w:val="center"/>
          </w:tcPr>
          <w:p w14:paraId="683E78A5" w14:textId="77777777" w:rsidR="002F31FE" w:rsidRPr="00C0387A" w:rsidRDefault="002F31FE" w:rsidP="00CD53D6">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3FA72EDA" w14:textId="77777777" w:rsidR="002F31FE" w:rsidRPr="00C0387A" w:rsidRDefault="002F31FE" w:rsidP="00CD53D6">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0BBD4407" w14:textId="77777777" w:rsidR="002F31FE" w:rsidRPr="00C0387A" w:rsidRDefault="002F31FE" w:rsidP="00CD53D6">
            <w:pPr>
              <w:rPr>
                <w:rFonts w:ascii="华文细黑" w:eastAsia="华文细黑" w:hAnsi="华文细黑" w:cs="Times New Roman"/>
                <w:b/>
                <w:szCs w:val="21"/>
              </w:rPr>
            </w:pPr>
          </w:p>
        </w:tc>
        <w:tc>
          <w:tcPr>
            <w:tcW w:w="999" w:type="dxa"/>
            <w:vMerge/>
            <w:vAlign w:val="center"/>
          </w:tcPr>
          <w:p w14:paraId="76E78A6B" w14:textId="77777777" w:rsidR="002F31FE" w:rsidRPr="00C0387A" w:rsidRDefault="002F31FE" w:rsidP="00CD53D6">
            <w:pPr>
              <w:rPr>
                <w:rFonts w:ascii="华文细黑" w:eastAsia="华文细黑" w:hAnsi="华文细黑" w:cs="Times New Roman"/>
                <w:b/>
                <w:szCs w:val="21"/>
              </w:rPr>
            </w:pPr>
          </w:p>
        </w:tc>
      </w:tr>
      <w:tr w:rsidR="002F31FE" w:rsidRPr="00C0387A" w14:paraId="6127B26F" w14:textId="77777777" w:rsidTr="00CD53D6">
        <w:trPr>
          <w:trHeight w:val="420"/>
        </w:trPr>
        <w:tc>
          <w:tcPr>
            <w:tcW w:w="639" w:type="dxa"/>
            <w:vMerge/>
            <w:vAlign w:val="center"/>
          </w:tcPr>
          <w:p w14:paraId="072F0330" w14:textId="77777777" w:rsidR="002F31FE" w:rsidRPr="00C0387A" w:rsidRDefault="002F31FE" w:rsidP="00CD53D6">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3199F432" w14:textId="77777777" w:rsidR="002F31FE" w:rsidRPr="00C0387A" w:rsidRDefault="002F31FE" w:rsidP="00CD53D6">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7A39FEFF" w14:textId="77777777" w:rsidR="002F31FE" w:rsidRPr="00C0387A" w:rsidRDefault="002F31FE" w:rsidP="00CD53D6">
            <w:pPr>
              <w:rPr>
                <w:rFonts w:ascii="华文细黑" w:eastAsia="华文细黑" w:hAnsi="华文细黑" w:cs="Times New Roman"/>
                <w:b/>
                <w:szCs w:val="21"/>
              </w:rPr>
            </w:pPr>
          </w:p>
        </w:tc>
        <w:tc>
          <w:tcPr>
            <w:tcW w:w="999" w:type="dxa"/>
            <w:vMerge/>
            <w:vAlign w:val="center"/>
          </w:tcPr>
          <w:p w14:paraId="1DF87EDD" w14:textId="77777777" w:rsidR="002F31FE" w:rsidRPr="00C0387A" w:rsidRDefault="002F31FE" w:rsidP="00CD53D6">
            <w:pPr>
              <w:rPr>
                <w:rFonts w:ascii="华文细黑" w:eastAsia="华文细黑" w:hAnsi="华文细黑" w:cs="Times New Roman"/>
                <w:b/>
                <w:szCs w:val="21"/>
              </w:rPr>
            </w:pPr>
          </w:p>
        </w:tc>
      </w:tr>
      <w:tr w:rsidR="002F31FE" w:rsidRPr="00C0387A" w14:paraId="3A35B34D" w14:textId="77777777" w:rsidTr="00CD53D6">
        <w:trPr>
          <w:trHeight w:val="420"/>
        </w:trPr>
        <w:tc>
          <w:tcPr>
            <w:tcW w:w="639" w:type="dxa"/>
            <w:vMerge/>
            <w:vAlign w:val="center"/>
          </w:tcPr>
          <w:p w14:paraId="4AF53779" w14:textId="77777777" w:rsidR="002F31FE" w:rsidRPr="00C0387A" w:rsidRDefault="002F31FE" w:rsidP="00CD53D6">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3C5DED0E" w14:textId="77777777" w:rsidR="002F31FE" w:rsidRPr="00C0387A" w:rsidRDefault="002F31FE" w:rsidP="00CD53D6">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7A5C1297" w14:textId="77777777" w:rsidR="002F31FE" w:rsidRPr="00C0387A" w:rsidRDefault="002F31FE" w:rsidP="00CD53D6">
            <w:pPr>
              <w:rPr>
                <w:rFonts w:ascii="华文细黑" w:eastAsia="华文细黑" w:hAnsi="华文细黑" w:cs="Times New Roman"/>
                <w:b/>
                <w:szCs w:val="21"/>
              </w:rPr>
            </w:pPr>
          </w:p>
        </w:tc>
        <w:tc>
          <w:tcPr>
            <w:tcW w:w="999" w:type="dxa"/>
            <w:vMerge/>
            <w:vAlign w:val="center"/>
          </w:tcPr>
          <w:p w14:paraId="39422943" w14:textId="77777777" w:rsidR="002F31FE" w:rsidRPr="00C0387A" w:rsidRDefault="002F31FE" w:rsidP="00CD53D6">
            <w:pPr>
              <w:rPr>
                <w:rFonts w:ascii="华文细黑" w:eastAsia="华文细黑" w:hAnsi="华文细黑" w:cs="Times New Roman"/>
                <w:b/>
                <w:szCs w:val="21"/>
              </w:rPr>
            </w:pPr>
          </w:p>
        </w:tc>
      </w:tr>
      <w:tr w:rsidR="002F31FE" w:rsidRPr="00C0387A" w14:paraId="1784ABEA" w14:textId="77777777" w:rsidTr="00CD53D6">
        <w:trPr>
          <w:trHeight w:val="420"/>
        </w:trPr>
        <w:tc>
          <w:tcPr>
            <w:tcW w:w="639" w:type="dxa"/>
            <w:vMerge/>
            <w:vAlign w:val="center"/>
          </w:tcPr>
          <w:p w14:paraId="392C6126" w14:textId="77777777" w:rsidR="002F31FE" w:rsidRPr="00C0387A" w:rsidRDefault="002F31FE" w:rsidP="00CD53D6">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7697AFEA" w14:textId="77777777" w:rsidR="002F31FE" w:rsidRPr="00C0387A" w:rsidRDefault="002F31FE" w:rsidP="00CD53D6">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34449E4B" w14:textId="77777777" w:rsidR="002F31FE" w:rsidRPr="00C0387A" w:rsidRDefault="002F31FE" w:rsidP="00CD53D6">
            <w:pPr>
              <w:rPr>
                <w:rFonts w:ascii="华文细黑" w:eastAsia="华文细黑" w:hAnsi="华文细黑" w:cs="Times New Roman"/>
                <w:b/>
                <w:szCs w:val="21"/>
              </w:rPr>
            </w:pPr>
          </w:p>
        </w:tc>
        <w:tc>
          <w:tcPr>
            <w:tcW w:w="999" w:type="dxa"/>
            <w:vMerge/>
            <w:vAlign w:val="center"/>
          </w:tcPr>
          <w:p w14:paraId="47796781" w14:textId="77777777" w:rsidR="002F31FE" w:rsidRPr="00C0387A" w:rsidRDefault="002F31FE" w:rsidP="00CD53D6">
            <w:pPr>
              <w:rPr>
                <w:rFonts w:ascii="华文细黑" w:eastAsia="华文细黑" w:hAnsi="华文细黑" w:cs="Times New Roman"/>
                <w:b/>
                <w:szCs w:val="21"/>
              </w:rPr>
            </w:pPr>
          </w:p>
        </w:tc>
      </w:tr>
      <w:tr w:rsidR="002F31FE" w:rsidRPr="00C0387A" w14:paraId="6967F2E8" w14:textId="77777777" w:rsidTr="00CD53D6">
        <w:trPr>
          <w:trHeight w:val="420"/>
        </w:trPr>
        <w:tc>
          <w:tcPr>
            <w:tcW w:w="639" w:type="dxa"/>
            <w:vMerge/>
            <w:vAlign w:val="center"/>
          </w:tcPr>
          <w:p w14:paraId="57C3E0A3" w14:textId="77777777" w:rsidR="002F31FE" w:rsidRPr="00C0387A" w:rsidRDefault="002F31FE" w:rsidP="00CD53D6">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108DA2A3" w14:textId="77777777" w:rsidR="002F31FE" w:rsidRPr="00C0387A" w:rsidRDefault="002F31FE" w:rsidP="00CD53D6">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24A4FD64" w14:textId="77777777" w:rsidR="002F31FE" w:rsidRPr="00C0387A" w:rsidRDefault="002F31FE" w:rsidP="00CD53D6">
            <w:pPr>
              <w:rPr>
                <w:rFonts w:ascii="华文细黑" w:eastAsia="华文细黑" w:hAnsi="华文细黑" w:cs="Times New Roman"/>
                <w:b/>
                <w:szCs w:val="21"/>
              </w:rPr>
            </w:pPr>
          </w:p>
        </w:tc>
        <w:tc>
          <w:tcPr>
            <w:tcW w:w="999" w:type="dxa"/>
            <w:vMerge/>
            <w:vAlign w:val="center"/>
          </w:tcPr>
          <w:p w14:paraId="6899A551" w14:textId="77777777" w:rsidR="002F31FE" w:rsidRPr="00C0387A" w:rsidRDefault="002F31FE" w:rsidP="00CD53D6">
            <w:pPr>
              <w:rPr>
                <w:rFonts w:ascii="华文细黑" w:eastAsia="华文细黑" w:hAnsi="华文细黑" w:cs="Times New Roman"/>
                <w:b/>
                <w:szCs w:val="21"/>
              </w:rPr>
            </w:pPr>
          </w:p>
        </w:tc>
      </w:tr>
      <w:tr w:rsidR="002F31FE" w:rsidRPr="00C0387A" w14:paraId="0489AE3C" w14:textId="77777777" w:rsidTr="00CD53D6">
        <w:trPr>
          <w:trHeight w:val="420"/>
        </w:trPr>
        <w:tc>
          <w:tcPr>
            <w:tcW w:w="639" w:type="dxa"/>
            <w:vMerge/>
            <w:vAlign w:val="center"/>
          </w:tcPr>
          <w:p w14:paraId="53DEB05B" w14:textId="77777777" w:rsidR="002F31FE" w:rsidRPr="00C0387A" w:rsidRDefault="002F31FE" w:rsidP="00CD53D6">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2120797D" w14:textId="77777777" w:rsidR="002F31FE" w:rsidRPr="00C0387A" w:rsidRDefault="002F31FE" w:rsidP="00CD53D6">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75E16F7F" w14:textId="77777777" w:rsidR="002F31FE" w:rsidRPr="00C0387A" w:rsidRDefault="002F31FE" w:rsidP="00CD53D6">
            <w:pPr>
              <w:rPr>
                <w:rFonts w:ascii="华文细黑" w:eastAsia="华文细黑" w:hAnsi="华文细黑" w:cs="Times New Roman"/>
                <w:b/>
                <w:szCs w:val="21"/>
              </w:rPr>
            </w:pPr>
          </w:p>
        </w:tc>
        <w:tc>
          <w:tcPr>
            <w:tcW w:w="999" w:type="dxa"/>
            <w:vMerge/>
            <w:vAlign w:val="center"/>
          </w:tcPr>
          <w:p w14:paraId="647F5917" w14:textId="77777777" w:rsidR="002F31FE" w:rsidRPr="00C0387A" w:rsidRDefault="002F31FE" w:rsidP="00CD53D6">
            <w:pPr>
              <w:rPr>
                <w:rFonts w:ascii="华文细黑" w:eastAsia="华文细黑" w:hAnsi="华文细黑" w:cs="Times New Roman"/>
                <w:b/>
                <w:szCs w:val="21"/>
              </w:rPr>
            </w:pPr>
          </w:p>
        </w:tc>
      </w:tr>
      <w:tr w:rsidR="002F31FE" w:rsidRPr="00C0387A" w14:paraId="1AA46204" w14:textId="77777777" w:rsidTr="00CD53D6">
        <w:trPr>
          <w:trHeight w:val="420"/>
        </w:trPr>
        <w:tc>
          <w:tcPr>
            <w:tcW w:w="639" w:type="dxa"/>
            <w:vMerge/>
            <w:vAlign w:val="center"/>
          </w:tcPr>
          <w:p w14:paraId="30EDF656" w14:textId="77777777" w:rsidR="002F31FE" w:rsidRPr="00C0387A" w:rsidRDefault="002F31FE" w:rsidP="00CD53D6">
            <w:pPr>
              <w:jc w:val="center"/>
              <w:rPr>
                <w:rFonts w:ascii="华文细黑" w:eastAsia="华文细黑" w:hAnsi="华文细黑" w:cs="Times New Roman"/>
                <w:b/>
                <w:szCs w:val="21"/>
              </w:rPr>
            </w:pPr>
          </w:p>
        </w:tc>
        <w:tc>
          <w:tcPr>
            <w:tcW w:w="7821" w:type="dxa"/>
            <w:gridSpan w:val="7"/>
            <w:tcBorders>
              <w:top w:val="dotted" w:sz="4" w:space="0" w:color="auto"/>
            </w:tcBorders>
            <w:vAlign w:val="center"/>
          </w:tcPr>
          <w:p w14:paraId="3410001C" w14:textId="77777777" w:rsidR="002F31FE" w:rsidRPr="00C0387A" w:rsidRDefault="002F31FE" w:rsidP="00CD53D6">
            <w:pPr>
              <w:rPr>
                <w:rFonts w:ascii="华文细黑" w:eastAsia="华文细黑" w:hAnsi="华文细黑" w:cs="Times New Roman"/>
                <w:b/>
                <w:szCs w:val="21"/>
              </w:rPr>
            </w:pPr>
          </w:p>
        </w:tc>
        <w:tc>
          <w:tcPr>
            <w:tcW w:w="1080" w:type="dxa"/>
            <w:gridSpan w:val="2"/>
            <w:tcBorders>
              <w:top w:val="dotted" w:sz="4" w:space="0" w:color="auto"/>
            </w:tcBorders>
            <w:vAlign w:val="center"/>
          </w:tcPr>
          <w:p w14:paraId="64E0F4DB" w14:textId="77777777" w:rsidR="002F31FE" w:rsidRPr="00C0387A" w:rsidRDefault="002F31FE" w:rsidP="00CD53D6">
            <w:pPr>
              <w:rPr>
                <w:rFonts w:ascii="华文细黑" w:eastAsia="华文细黑" w:hAnsi="华文细黑" w:cs="Times New Roman"/>
                <w:b/>
                <w:szCs w:val="21"/>
              </w:rPr>
            </w:pPr>
          </w:p>
        </w:tc>
        <w:tc>
          <w:tcPr>
            <w:tcW w:w="999" w:type="dxa"/>
            <w:vMerge/>
            <w:vAlign w:val="center"/>
          </w:tcPr>
          <w:p w14:paraId="251E68BA" w14:textId="77777777" w:rsidR="002F31FE" w:rsidRPr="00C0387A" w:rsidRDefault="002F31FE" w:rsidP="00CD53D6">
            <w:pPr>
              <w:rPr>
                <w:rFonts w:ascii="华文细黑" w:eastAsia="华文细黑" w:hAnsi="华文细黑" w:cs="Times New Roman"/>
                <w:b/>
                <w:szCs w:val="21"/>
              </w:rPr>
            </w:pPr>
          </w:p>
        </w:tc>
      </w:tr>
      <w:tr w:rsidR="002F31FE" w:rsidRPr="00C0387A" w14:paraId="44B6D8A6" w14:textId="77777777" w:rsidTr="00CD53D6">
        <w:trPr>
          <w:trHeight w:val="495"/>
        </w:trPr>
        <w:tc>
          <w:tcPr>
            <w:tcW w:w="639" w:type="dxa"/>
            <w:vMerge w:val="restart"/>
            <w:vAlign w:val="center"/>
          </w:tcPr>
          <w:p w14:paraId="2F510101" w14:textId="77777777" w:rsidR="002F31FE" w:rsidRPr="00C0387A" w:rsidRDefault="002F31FE" w:rsidP="00CD53D6">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所</w:t>
            </w:r>
          </w:p>
          <w:p w14:paraId="51A05D20" w14:textId="77777777" w:rsidR="002F31FE" w:rsidRPr="00C0387A" w:rsidRDefault="002F31FE" w:rsidP="00CD53D6">
            <w:pPr>
              <w:jc w:val="center"/>
              <w:rPr>
                <w:rFonts w:ascii="华文细黑" w:eastAsia="华文细黑" w:hAnsi="华文细黑" w:cs="Times New Roman"/>
                <w:b/>
                <w:szCs w:val="21"/>
              </w:rPr>
            </w:pPr>
          </w:p>
          <w:p w14:paraId="102185B2" w14:textId="77777777" w:rsidR="002F31FE" w:rsidRPr="00C0387A" w:rsidRDefault="002F31FE" w:rsidP="00CD53D6">
            <w:pPr>
              <w:jc w:val="center"/>
              <w:rPr>
                <w:rFonts w:ascii="华文细黑" w:eastAsia="华文细黑" w:hAnsi="华文细黑" w:cs="Times New Roman"/>
                <w:b/>
                <w:szCs w:val="21"/>
              </w:rPr>
            </w:pPr>
          </w:p>
          <w:p w14:paraId="7112B4CF" w14:textId="77777777" w:rsidR="002F31FE" w:rsidRPr="00C0387A" w:rsidRDefault="002F31FE" w:rsidP="00CD53D6">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感</w:t>
            </w:r>
          </w:p>
        </w:tc>
        <w:tc>
          <w:tcPr>
            <w:tcW w:w="5742" w:type="dxa"/>
            <w:gridSpan w:val="5"/>
            <w:tcBorders>
              <w:bottom w:val="dotted" w:sz="4" w:space="0" w:color="auto"/>
            </w:tcBorders>
          </w:tcPr>
          <w:p w14:paraId="75AF5D69" w14:textId="77777777" w:rsidR="002F31FE" w:rsidRPr="00C0387A" w:rsidRDefault="002F31FE" w:rsidP="00CD53D6">
            <w:pPr>
              <w:rPr>
                <w:rFonts w:ascii="华文细黑" w:eastAsia="华文细黑" w:hAnsi="华文细黑" w:cs="Times New Roman"/>
                <w:b/>
                <w:szCs w:val="21"/>
              </w:rPr>
            </w:pPr>
          </w:p>
        </w:tc>
        <w:tc>
          <w:tcPr>
            <w:tcW w:w="4158" w:type="dxa"/>
            <w:gridSpan w:val="5"/>
            <w:vMerge w:val="restart"/>
            <w:vAlign w:val="center"/>
          </w:tcPr>
          <w:p w14:paraId="639F7ADB" w14:textId="77777777" w:rsidR="002F31FE" w:rsidRPr="00C0387A" w:rsidRDefault="002F31FE" w:rsidP="00CD53D6">
            <w:pPr>
              <w:rPr>
                <w:rFonts w:ascii="华文细黑" w:eastAsia="华文细黑" w:hAnsi="华文细黑" w:cs="Times New Roman"/>
                <w:b/>
                <w:kern w:val="0"/>
                <w:szCs w:val="21"/>
              </w:rPr>
            </w:pPr>
            <w:r w:rsidRPr="00C0387A">
              <w:rPr>
                <w:rFonts w:ascii="华文细黑" w:eastAsia="华文细黑" w:hAnsi="华文细黑" w:cs="Times New Roman" w:hint="eastAsia"/>
                <w:b/>
                <w:kern w:val="0"/>
                <w:szCs w:val="21"/>
              </w:rPr>
              <w:t>教 育 实 行 者</w:t>
            </w:r>
            <w:r>
              <w:rPr>
                <w:rFonts w:ascii="华文细黑" w:eastAsia="华文细黑" w:hAnsi="华文细黑" w:cs="Times New Roman" w:hint="eastAsia"/>
                <w:b/>
                <w:kern w:val="0"/>
                <w:szCs w:val="21"/>
              </w:rPr>
              <w:t>（签名）</w:t>
            </w:r>
            <w:r w:rsidRPr="0049442D">
              <w:rPr>
                <w:rFonts w:ascii="华文细黑" w:eastAsia="华文细黑" w:hAnsi="华文细黑" w:cs="Times New Roman" w:hint="eastAsia"/>
                <w:b/>
                <w:spacing w:val="704"/>
                <w:kern w:val="0"/>
                <w:szCs w:val="21"/>
                <w:fitText w:val="1620" w:id="647239168"/>
              </w:rPr>
              <w:t>：</w:t>
            </w:r>
          </w:p>
          <w:p w14:paraId="78390B2E" w14:textId="77777777" w:rsidR="002F31FE" w:rsidRDefault="002F31FE" w:rsidP="00CD53D6">
            <w:pPr>
              <w:spacing w:line="400" w:lineRule="exact"/>
              <w:ind w:left="238" w:hangingChars="85" w:hanging="238"/>
              <w:rPr>
                <w:rFonts w:ascii="华文细黑" w:eastAsia="华文细黑" w:hAnsi="华文细黑" w:cs="Times New Roman"/>
                <w:b/>
                <w:kern w:val="0"/>
                <w:sz w:val="28"/>
                <w:szCs w:val="28"/>
                <w:u w:val="single"/>
              </w:rPr>
            </w:pPr>
            <w:r w:rsidRPr="0064609E">
              <w:rPr>
                <w:rFonts w:ascii="华文细黑" w:eastAsia="华文细黑" w:hAnsi="华文细黑" w:cs="Times New Roman" w:hint="eastAsia"/>
                <w:b/>
                <w:kern w:val="0"/>
                <w:sz w:val="28"/>
                <w:szCs w:val="28"/>
              </w:rPr>
              <w:t xml:space="preserve">　</w:t>
            </w:r>
            <w:r w:rsidRPr="0064609E">
              <w:rPr>
                <w:rFonts w:ascii="华文细黑" w:eastAsia="华文细黑" w:hAnsi="华文细黑" w:cs="Times New Roman" w:hint="eastAsia"/>
                <w:b/>
                <w:kern w:val="0"/>
                <w:sz w:val="28"/>
                <w:szCs w:val="28"/>
                <w:u w:val="single"/>
              </w:rPr>
              <w:t xml:space="preserve">　　　　</w:t>
            </w:r>
            <w:r>
              <w:rPr>
                <w:rFonts w:ascii="华文细黑" w:eastAsia="华文细黑" w:hAnsi="华文细黑" w:cs="Times New Roman" w:hint="eastAsia"/>
                <w:b/>
                <w:kern w:val="0"/>
                <w:sz w:val="28"/>
                <w:szCs w:val="28"/>
                <w:u w:val="single"/>
              </w:rPr>
              <w:t xml:space="preserve">  </w:t>
            </w:r>
            <w:r w:rsidRPr="0064609E">
              <w:rPr>
                <w:rFonts w:ascii="华文细黑" w:eastAsia="华文细黑" w:hAnsi="华文细黑" w:cs="Times New Roman" w:hint="eastAsia"/>
                <w:b/>
                <w:kern w:val="0"/>
                <w:sz w:val="28"/>
                <w:szCs w:val="28"/>
                <w:u w:val="single"/>
              </w:rPr>
              <w:t>（           ）</w:t>
            </w:r>
          </w:p>
          <w:p w14:paraId="3F6EEBEE" w14:textId="77777777" w:rsidR="002F31FE" w:rsidRDefault="002F31FE" w:rsidP="00CD53D6">
            <w:pPr>
              <w:spacing w:line="400" w:lineRule="exact"/>
              <w:ind w:left="238" w:hangingChars="85" w:hanging="238"/>
              <w:rPr>
                <w:rFonts w:ascii="华文细黑" w:eastAsia="华文细黑" w:hAnsi="华文细黑" w:cs="Times New Roman"/>
                <w:b/>
                <w:kern w:val="0"/>
                <w:sz w:val="28"/>
                <w:szCs w:val="28"/>
                <w:u w:val="single"/>
              </w:rPr>
            </w:pPr>
          </w:p>
          <w:p w14:paraId="1D5DEBFE" w14:textId="77777777" w:rsidR="002F31FE" w:rsidRDefault="002F31FE" w:rsidP="00CD53D6">
            <w:pPr>
              <w:spacing w:line="400" w:lineRule="exact"/>
              <w:ind w:left="238" w:hangingChars="85" w:hanging="238"/>
              <w:rPr>
                <w:rFonts w:ascii="华文细黑" w:eastAsia="华文细黑" w:hAnsi="华文细黑" w:cs="Times New Roman"/>
                <w:b/>
                <w:kern w:val="0"/>
                <w:sz w:val="28"/>
                <w:szCs w:val="28"/>
                <w:u w:val="single"/>
              </w:rPr>
            </w:pPr>
            <w:r w:rsidRPr="0064609E">
              <w:rPr>
                <w:rFonts w:ascii="华文细黑" w:eastAsia="华文细黑" w:hAnsi="华文细黑" w:cs="Times New Roman" w:hint="eastAsia"/>
                <w:b/>
                <w:kern w:val="0"/>
                <w:sz w:val="28"/>
                <w:szCs w:val="28"/>
              </w:rPr>
              <w:t xml:space="preserve">　</w:t>
            </w:r>
            <w:r w:rsidRPr="0064609E">
              <w:rPr>
                <w:rFonts w:ascii="华文细黑" w:eastAsia="华文细黑" w:hAnsi="华文细黑" w:cs="Times New Roman" w:hint="eastAsia"/>
                <w:b/>
                <w:kern w:val="0"/>
                <w:sz w:val="28"/>
                <w:szCs w:val="28"/>
                <w:u w:val="single"/>
              </w:rPr>
              <w:t xml:space="preserve">　　　　</w:t>
            </w:r>
            <w:r>
              <w:rPr>
                <w:rFonts w:ascii="华文细黑" w:eastAsia="华文细黑" w:hAnsi="华文细黑" w:cs="Times New Roman" w:hint="eastAsia"/>
                <w:b/>
                <w:kern w:val="0"/>
                <w:sz w:val="28"/>
                <w:szCs w:val="28"/>
                <w:u w:val="single"/>
              </w:rPr>
              <w:t xml:space="preserve">  </w:t>
            </w:r>
            <w:r w:rsidRPr="0064609E">
              <w:rPr>
                <w:rFonts w:ascii="华文细黑" w:eastAsia="华文细黑" w:hAnsi="华文细黑" w:cs="Times New Roman" w:hint="eastAsia"/>
                <w:b/>
                <w:kern w:val="0"/>
                <w:sz w:val="28"/>
                <w:szCs w:val="28"/>
                <w:u w:val="single"/>
              </w:rPr>
              <w:t>（           ）</w:t>
            </w:r>
            <w:r w:rsidRPr="00C0387A">
              <w:rPr>
                <w:rFonts w:ascii="华文细黑" w:eastAsia="华文细黑" w:hAnsi="华文细黑" w:cs="Times New Roman" w:hint="eastAsia"/>
                <w:b/>
                <w:kern w:val="0"/>
                <w:szCs w:val="21"/>
                <w:u w:val="single"/>
              </w:rPr>
              <w:t xml:space="preserve">　</w:t>
            </w:r>
          </w:p>
          <w:p w14:paraId="373343A5" w14:textId="77777777" w:rsidR="002F31FE" w:rsidRPr="0064609E" w:rsidRDefault="002F31FE" w:rsidP="00CD53D6">
            <w:pPr>
              <w:spacing w:line="400" w:lineRule="exact"/>
              <w:ind w:left="179" w:hangingChars="85" w:hanging="179"/>
              <w:rPr>
                <w:rFonts w:ascii="华文细黑" w:eastAsia="华文细黑" w:hAnsi="华文细黑" w:cs="Times New Roman"/>
                <w:b/>
                <w:kern w:val="0"/>
                <w:szCs w:val="21"/>
                <w:u w:val="single"/>
              </w:rPr>
            </w:pPr>
          </w:p>
        </w:tc>
      </w:tr>
      <w:tr w:rsidR="002F31FE" w:rsidRPr="00C0387A" w14:paraId="0B14DCB0" w14:textId="77777777" w:rsidTr="00CD53D6">
        <w:trPr>
          <w:trHeight w:val="495"/>
        </w:trPr>
        <w:tc>
          <w:tcPr>
            <w:tcW w:w="639" w:type="dxa"/>
            <w:vMerge/>
            <w:vAlign w:val="center"/>
          </w:tcPr>
          <w:p w14:paraId="35A22BA0" w14:textId="77777777" w:rsidR="002F31FE" w:rsidRPr="00C0387A" w:rsidRDefault="002F31FE" w:rsidP="00CD53D6">
            <w:pPr>
              <w:jc w:val="center"/>
              <w:rPr>
                <w:rFonts w:ascii="华文细黑" w:eastAsia="华文细黑" w:hAnsi="华文细黑" w:cs="Times New Roman"/>
                <w:b/>
                <w:szCs w:val="21"/>
              </w:rPr>
            </w:pPr>
          </w:p>
        </w:tc>
        <w:tc>
          <w:tcPr>
            <w:tcW w:w="5742" w:type="dxa"/>
            <w:gridSpan w:val="5"/>
            <w:tcBorders>
              <w:top w:val="dotted" w:sz="4" w:space="0" w:color="auto"/>
              <w:bottom w:val="dotted" w:sz="4" w:space="0" w:color="auto"/>
            </w:tcBorders>
          </w:tcPr>
          <w:p w14:paraId="2970725E" w14:textId="77777777" w:rsidR="002F31FE" w:rsidRPr="00C0387A" w:rsidRDefault="002F31FE" w:rsidP="00CD53D6">
            <w:pPr>
              <w:rPr>
                <w:rFonts w:ascii="华文细黑" w:eastAsia="华文细黑" w:hAnsi="华文细黑" w:cs="Times New Roman"/>
                <w:b/>
                <w:szCs w:val="21"/>
              </w:rPr>
            </w:pPr>
          </w:p>
        </w:tc>
        <w:tc>
          <w:tcPr>
            <w:tcW w:w="4158" w:type="dxa"/>
            <w:gridSpan w:val="5"/>
            <w:vMerge/>
            <w:vAlign w:val="center"/>
          </w:tcPr>
          <w:p w14:paraId="59E04070" w14:textId="77777777" w:rsidR="002F31FE" w:rsidRPr="00C0387A" w:rsidRDefault="002F31FE" w:rsidP="00CD53D6">
            <w:pPr>
              <w:rPr>
                <w:rFonts w:ascii="华文细黑" w:eastAsia="华文细黑" w:hAnsi="华文细黑" w:cs="Times New Roman"/>
                <w:b/>
                <w:kern w:val="0"/>
                <w:szCs w:val="21"/>
              </w:rPr>
            </w:pPr>
          </w:p>
        </w:tc>
      </w:tr>
      <w:tr w:rsidR="002F31FE" w:rsidRPr="00C0387A" w14:paraId="4AE3F122" w14:textId="77777777" w:rsidTr="00CD53D6">
        <w:trPr>
          <w:trHeight w:val="495"/>
        </w:trPr>
        <w:tc>
          <w:tcPr>
            <w:tcW w:w="639" w:type="dxa"/>
            <w:vMerge/>
            <w:vAlign w:val="center"/>
          </w:tcPr>
          <w:p w14:paraId="3A62F0CE" w14:textId="77777777" w:rsidR="002F31FE" w:rsidRPr="00C0387A" w:rsidRDefault="002F31FE" w:rsidP="00CD53D6">
            <w:pPr>
              <w:jc w:val="center"/>
              <w:rPr>
                <w:rFonts w:ascii="华文细黑" w:eastAsia="华文细黑" w:hAnsi="华文细黑" w:cs="Times New Roman"/>
                <w:b/>
                <w:szCs w:val="21"/>
              </w:rPr>
            </w:pPr>
          </w:p>
        </w:tc>
        <w:tc>
          <w:tcPr>
            <w:tcW w:w="5742" w:type="dxa"/>
            <w:gridSpan w:val="5"/>
            <w:tcBorders>
              <w:top w:val="dotted" w:sz="4" w:space="0" w:color="auto"/>
              <w:bottom w:val="dotted" w:sz="4" w:space="0" w:color="auto"/>
            </w:tcBorders>
          </w:tcPr>
          <w:p w14:paraId="00BCD067" w14:textId="77777777" w:rsidR="002F31FE" w:rsidRPr="00C0387A" w:rsidRDefault="002F31FE" w:rsidP="00CD53D6">
            <w:pPr>
              <w:rPr>
                <w:rFonts w:ascii="华文细黑" w:eastAsia="华文细黑" w:hAnsi="华文细黑" w:cs="Times New Roman"/>
                <w:b/>
                <w:szCs w:val="21"/>
              </w:rPr>
            </w:pPr>
          </w:p>
        </w:tc>
        <w:tc>
          <w:tcPr>
            <w:tcW w:w="4158" w:type="dxa"/>
            <w:gridSpan w:val="5"/>
            <w:vMerge/>
            <w:vAlign w:val="center"/>
          </w:tcPr>
          <w:p w14:paraId="6693B06B" w14:textId="77777777" w:rsidR="002F31FE" w:rsidRPr="00C0387A" w:rsidRDefault="002F31FE" w:rsidP="00CD53D6">
            <w:pPr>
              <w:rPr>
                <w:rFonts w:ascii="华文细黑" w:eastAsia="华文细黑" w:hAnsi="华文细黑" w:cs="Times New Roman"/>
                <w:b/>
                <w:kern w:val="0"/>
                <w:szCs w:val="21"/>
              </w:rPr>
            </w:pPr>
          </w:p>
        </w:tc>
      </w:tr>
      <w:tr w:rsidR="002F31FE" w:rsidRPr="00C0387A" w14:paraId="2B8C0E32" w14:textId="77777777" w:rsidTr="00CD53D6">
        <w:trPr>
          <w:trHeight w:val="495"/>
        </w:trPr>
        <w:tc>
          <w:tcPr>
            <w:tcW w:w="639" w:type="dxa"/>
            <w:vMerge/>
            <w:vAlign w:val="center"/>
          </w:tcPr>
          <w:p w14:paraId="25A678C0" w14:textId="77777777" w:rsidR="002F31FE" w:rsidRPr="00C0387A" w:rsidRDefault="002F31FE" w:rsidP="00CD53D6">
            <w:pPr>
              <w:jc w:val="center"/>
              <w:rPr>
                <w:rFonts w:ascii="华文细黑" w:eastAsia="华文细黑" w:hAnsi="华文细黑" w:cs="Times New Roman"/>
                <w:b/>
                <w:szCs w:val="21"/>
              </w:rPr>
            </w:pPr>
          </w:p>
        </w:tc>
        <w:tc>
          <w:tcPr>
            <w:tcW w:w="5742" w:type="dxa"/>
            <w:gridSpan w:val="5"/>
            <w:tcBorders>
              <w:top w:val="dotted" w:sz="4" w:space="0" w:color="auto"/>
              <w:bottom w:val="single" w:sz="4" w:space="0" w:color="auto"/>
            </w:tcBorders>
          </w:tcPr>
          <w:p w14:paraId="7E731797" w14:textId="77777777" w:rsidR="002F31FE" w:rsidRPr="00C0387A" w:rsidRDefault="002F31FE" w:rsidP="00CD53D6">
            <w:pPr>
              <w:rPr>
                <w:rFonts w:ascii="华文细黑" w:eastAsia="华文细黑" w:hAnsi="华文细黑" w:cs="Times New Roman"/>
                <w:b/>
                <w:szCs w:val="21"/>
              </w:rPr>
            </w:pPr>
          </w:p>
        </w:tc>
        <w:tc>
          <w:tcPr>
            <w:tcW w:w="4158" w:type="dxa"/>
            <w:gridSpan w:val="5"/>
            <w:vMerge/>
            <w:vAlign w:val="center"/>
          </w:tcPr>
          <w:p w14:paraId="205D04C0" w14:textId="77777777" w:rsidR="002F31FE" w:rsidRPr="00C0387A" w:rsidRDefault="002F31FE" w:rsidP="00CD53D6">
            <w:pPr>
              <w:rPr>
                <w:rFonts w:ascii="华文细黑" w:eastAsia="华文细黑" w:hAnsi="华文细黑" w:cs="Times New Roman"/>
                <w:b/>
                <w:kern w:val="0"/>
                <w:szCs w:val="21"/>
              </w:rPr>
            </w:pPr>
          </w:p>
        </w:tc>
      </w:tr>
      <w:tr w:rsidR="002F31FE" w:rsidRPr="00C0387A" w14:paraId="574C2A9C" w14:textId="77777777" w:rsidTr="00CD53D6">
        <w:trPr>
          <w:trHeight w:val="622"/>
        </w:trPr>
        <w:tc>
          <w:tcPr>
            <w:tcW w:w="639" w:type="dxa"/>
            <w:vMerge/>
            <w:vAlign w:val="center"/>
          </w:tcPr>
          <w:p w14:paraId="370962D7" w14:textId="77777777" w:rsidR="002F31FE" w:rsidRPr="00C0387A" w:rsidRDefault="002F31FE" w:rsidP="00CD53D6">
            <w:pPr>
              <w:jc w:val="center"/>
              <w:rPr>
                <w:rFonts w:ascii="华文细黑" w:eastAsia="华文细黑" w:hAnsi="华文细黑" w:cs="Times New Roman"/>
                <w:b/>
                <w:szCs w:val="21"/>
              </w:rPr>
            </w:pPr>
          </w:p>
        </w:tc>
        <w:tc>
          <w:tcPr>
            <w:tcW w:w="5742" w:type="dxa"/>
            <w:gridSpan w:val="5"/>
            <w:tcBorders>
              <w:top w:val="dotted" w:sz="4" w:space="0" w:color="auto"/>
            </w:tcBorders>
          </w:tcPr>
          <w:p w14:paraId="7E21A14D" w14:textId="77777777" w:rsidR="002F31FE" w:rsidRDefault="002F31FE" w:rsidP="00CD53D6">
            <w:pPr>
              <w:rPr>
                <w:rFonts w:ascii="华文细黑" w:eastAsia="华文细黑" w:hAnsi="华文细黑" w:cs="Times New Roman"/>
                <w:b/>
                <w:szCs w:val="21"/>
              </w:rPr>
            </w:pPr>
          </w:p>
          <w:p w14:paraId="6B3606F3" w14:textId="77777777" w:rsidR="002F31FE" w:rsidRPr="00C0387A" w:rsidRDefault="002F31FE" w:rsidP="00CD53D6">
            <w:pPr>
              <w:wordWrap w:val="0"/>
              <w:jc w:val="right"/>
              <w:rPr>
                <w:rFonts w:ascii="华文细黑" w:eastAsia="华文细黑" w:hAnsi="华文细黑" w:cs="Times New Roman"/>
                <w:b/>
                <w:szCs w:val="21"/>
              </w:rPr>
            </w:pPr>
            <w:r>
              <w:rPr>
                <w:rFonts w:ascii="华文细黑" w:eastAsia="华文细黑" w:hAnsi="华文细黑" w:cs="Times New Roman" w:hint="eastAsia"/>
                <w:b/>
                <w:szCs w:val="21"/>
              </w:rPr>
              <w:t xml:space="preserve">受教育者签名：                    </w:t>
            </w:r>
          </w:p>
        </w:tc>
        <w:tc>
          <w:tcPr>
            <w:tcW w:w="4158" w:type="dxa"/>
            <w:gridSpan w:val="5"/>
            <w:vMerge/>
            <w:vAlign w:val="center"/>
          </w:tcPr>
          <w:p w14:paraId="12B57B69" w14:textId="77777777" w:rsidR="002F31FE" w:rsidRPr="00C0387A" w:rsidRDefault="002F31FE" w:rsidP="00CD53D6">
            <w:pPr>
              <w:rPr>
                <w:rFonts w:ascii="华文细黑" w:eastAsia="华文细黑" w:hAnsi="华文细黑" w:cs="Times New Roman"/>
                <w:b/>
                <w:kern w:val="0"/>
                <w:szCs w:val="21"/>
              </w:rPr>
            </w:pPr>
          </w:p>
        </w:tc>
      </w:tr>
    </w:tbl>
    <w:p w14:paraId="200B76BE" w14:textId="77777777" w:rsidR="002F31FE" w:rsidRPr="002F31FE" w:rsidRDefault="002F31FE" w:rsidP="002F31FE"/>
    <w:p w14:paraId="72D72938" w14:textId="77777777" w:rsidR="002F31FE" w:rsidRPr="002F31FE" w:rsidRDefault="002F31FE" w:rsidP="002F31FE"/>
    <w:p w14:paraId="43552D26" w14:textId="77777777" w:rsidR="002F31FE" w:rsidRPr="002F31FE" w:rsidRDefault="002F31FE" w:rsidP="002F31FE"/>
    <w:p w14:paraId="35B1E28C" w14:textId="77777777" w:rsidR="002F31FE" w:rsidRDefault="002F31FE">
      <w:pPr>
        <w:widowControl/>
        <w:jc w:val="left"/>
      </w:pPr>
      <w:r>
        <w:br w:type="page"/>
      </w:r>
    </w:p>
    <w:p w14:paraId="044CE33D" w14:textId="77777777" w:rsidR="002F31FE" w:rsidRPr="002F31FE" w:rsidRDefault="002F31FE" w:rsidP="002F31FE"/>
    <w:p w14:paraId="14B64E7D" w14:textId="77777777" w:rsidR="007B5C02" w:rsidRPr="00BA4232" w:rsidRDefault="002810E3" w:rsidP="00BA4232">
      <w:pPr>
        <w:pStyle w:val="12"/>
        <w:spacing w:before="0" w:after="0" w:line="460" w:lineRule="exact"/>
        <w:ind w:left="2" w:firstLineChars="466" w:firstLine="1310"/>
        <w:outlineLvl w:val="0"/>
        <w:rPr>
          <w:bCs w:val="0"/>
        </w:rPr>
      </w:pPr>
      <w:bookmarkStart w:id="74" w:name="_Toc391046341"/>
      <w:r w:rsidRPr="00BA4232">
        <w:rPr>
          <w:rFonts w:hint="eastAsia"/>
          <w:bCs w:val="0"/>
        </w:rPr>
        <w:t>表</w:t>
      </w:r>
      <w:r w:rsidR="007B5C02" w:rsidRPr="00BA4232">
        <w:rPr>
          <w:rFonts w:hint="eastAsia"/>
          <w:bCs w:val="0"/>
        </w:rPr>
        <w:t>5.4培训教育效果评价</w:t>
      </w:r>
      <w:r w:rsidR="00235815" w:rsidRPr="00BA4232">
        <w:rPr>
          <w:rFonts w:hint="eastAsia"/>
          <w:bCs w:val="0"/>
        </w:rPr>
        <w:t>表</w:t>
      </w:r>
      <w:bookmarkEnd w:id="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4"/>
        <w:gridCol w:w="2977"/>
        <w:gridCol w:w="1275"/>
        <w:gridCol w:w="3740"/>
      </w:tblGrid>
      <w:tr w:rsidR="00235815" w14:paraId="18EC7C62" w14:textId="77777777" w:rsidTr="00A27DD8">
        <w:trPr>
          <w:trHeight w:val="593"/>
          <w:jc w:val="center"/>
        </w:trPr>
        <w:tc>
          <w:tcPr>
            <w:tcW w:w="1474" w:type="dxa"/>
            <w:tcBorders>
              <w:top w:val="single" w:sz="4" w:space="0" w:color="auto"/>
              <w:left w:val="single" w:sz="4" w:space="0" w:color="auto"/>
              <w:bottom w:val="single" w:sz="4" w:space="0" w:color="auto"/>
              <w:right w:val="single" w:sz="4" w:space="0" w:color="auto"/>
            </w:tcBorders>
            <w:vAlign w:val="center"/>
          </w:tcPr>
          <w:p w14:paraId="30EDD526" w14:textId="77777777" w:rsidR="00235815" w:rsidRDefault="00235815" w:rsidP="00235815">
            <w:pPr>
              <w:widowControl/>
              <w:jc w:val="center"/>
              <w:rPr>
                <w:rFonts w:ascii="宋体" w:hAnsi="宋体"/>
                <w:kern w:val="0"/>
                <w:sz w:val="24"/>
              </w:rPr>
            </w:pPr>
            <w:r>
              <w:rPr>
                <w:rFonts w:ascii="宋体" w:hAnsi="宋体" w:hint="eastAsia"/>
                <w:kern w:val="0"/>
                <w:sz w:val="24"/>
              </w:rPr>
              <w:t>培训教育类别</w:t>
            </w:r>
          </w:p>
        </w:tc>
        <w:tc>
          <w:tcPr>
            <w:tcW w:w="7992" w:type="dxa"/>
            <w:gridSpan w:val="3"/>
            <w:tcBorders>
              <w:top w:val="single" w:sz="4" w:space="0" w:color="auto"/>
              <w:left w:val="single" w:sz="4" w:space="0" w:color="auto"/>
              <w:bottom w:val="single" w:sz="4" w:space="0" w:color="auto"/>
              <w:right w:val="single" w:sz="4" w:space="0" w:color="auto"/>
            </w:tcBorders>
            <w:vAlign w:val="center"/>
          </w:tcPr>
          <w:p w14:paraId="2F16CE13" w14:textId="77777777" w:rsidR="00235815" w:rsidRDefault="00235815" w:rsidP="00A27DD8">
            <w:pPr>
              <w:widowControl/>
              <w:jc w:val="center"/>
              <w:rPr>
                <w:kern w:val="0"/>
                <w:sz w:val="24"/>
              </w:rPr>
            </w:pPr>
          </w:p>
        </w:tc>
      </w:tr>
      <w:tr w:rsidR="007B5C02" w14:paraId="29FCF558" w14:textId="77777777" w:rsidTr="00A27DD8">
        <w:trPr>
          <w:trHeight w:val="593"/>
          <w:jc w:val="center"/>
        </w:trPr>
        <w:tc>
          <w:tcPr>
            <w:tcW w:w="1474" w:type="dxa"/>
            <w:tcBorders>
              <w:top w:val="single" w:sz="4" w:space="0" w:color="auto"/>
              <w:left w:val="single" w:sz="4" w:space="0" w:color="auto"/>
              <w:bottom w:val="single" w:sz="4" w:space="0" w:color="auto"/>
              <w:right w:val="single" w:sz="4" w:space="0" w:color="auto"/>
            </w:tcBorders>
            <w:vAlign w:val="center"/>
          </w:tcPr>
          <w:p w14:paraId="436C6809" w14:textId="77777777" w:rsidR="007B5C02" w:rsidRDefault="00235815" w:rsidP="00235815">
            <w:pPr>
              <w:widowControl/>
              <w:jc w:val="center"/>
              <w:rPr>
                <w:kern w:val="0"/>
                <w:sz w:val="24"/>
              </w:rPr>
            </w:pPr>
            <w:r>
              <w:rPr>
                <w:rFonts w:ascii="宋体" w:hAnsi="宋体" w:hint="eastAsia"/>
                <w:kern w:val="0"/>
                <w:sz w:val="24"/>
              </w:rPr>
              <w:t>培训主题名称</w:t>
            </w:r>
          </w:p>
        </w:tc>
        <w:tc>
          <w:tcPr>
            <w:tcW w:w="2977" w:type="dxa"/>
            <w:tcBorders>
              <w:top w:val="single" w:sz="4" w:space="0" w:color="auto"/>
              <w:left w:val="single" w:sz="4" w:space="0" w:color="auto"/>
              <w:bottom w:val="single" w:sz="4" w:space="0" w:color="auto"/>
              <w:right w:val="single" w:sz="4" w:space="0" w:color="auto"/>
            </w:tcBorders>
            <w:vAlign w:val="center"/>
          </w:tcPr>
          <w:p w14:paraId="30DFF018" w14:textId="77777777" w:rsidR="007B5C02" w:rsidRDefault="007B5C02" w:rsidP="00A27DD8">
            <w:pPr>
              <w:widowControl/>
              <w:jc w:val="center"/>
              <w:rPr>
                <w:kern w:val="0"/>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1A0AA5DB" w14:textId="77777777" w:rsidR="007B5C02" w:rsidRDefault="007B5C02" w:rsidP="00235815">
            <w:pPr>
              <w:widowControl/>
              <w:jc w:val="center"/>
              <w:rPr>
                <w:kern w:val="0"/>
                <w:sz w:val="24"/>
              </w:rPr>
            </w:pPr>
            <w:r>
              <w:rPr>
                <w:rFonts w:ascii="宋体" w:hAnsi="宋体" w:hint="eastAsia"/>
                <w:kern w:val="0"/>
                <w:sz w:val="24"/>
              </w:rPr>
              <w:t>培训</w:t>
            </w:r>
            <w:r w:rsidR="00235815">
              <w:rPr>
                <w:rFonts w:ascii="宋体" w:hAnsi="宋体" w:hint="eastAsia"/>
                <w:kern w:val="0"/>
                <w:sz w:val="24"/>
              </w:rPr>
              <w:t>日期</w:t>
            </w:r>
          </w:p>
        </w:tc>
        <w:tc>
          <w:tcPr>
            <w:tcW w:w="3740" w:type="dxa"/>
            <w:tcBorders>
              <w:top w:val="single" w:sz="4" w:space="0" w:color="auto"/>
              <w:left w:val="single" w:sz="4" w:space="0" w:color="auto"/>
              <w:bottom w:val="single" w:sz="4" w:space="0" w:color="auto"/>
              <w:right w:val="single" w:sz="4" w:space="0" w:color="auto"/>
            </w:tcBorders>
            <w:vAlign w:val="center"/>
          </w:tcPr>
          <w:p w14:paraId="258993EF" w14:textId="77777777" w:rsidR="007B5C02" w:rsidRDefault="007B5C02" w:rsidP="00A27DD8">
            <w:pPr>
              <w:widowControl/>
              <w:jc w:val="center"/>
              <w:rPr>
                <w:kern w:val="0"/>
                <w:sz w:val="24"/>
              </w:rPr>
            </w:pPr>
          </w:p>
        </w:tc>
      </w:tr>
      <w:tr w:rsidR="00235815" w14:paraId="5A2B5CC0" w14:textId="77777777" w:rsidTr="00A27DD8">
        <w:trPr>
          <w:jc w:val="center"/>
        </w:trPr>
        <w:tc>
          <w:tcPr>
            <w:tcW w:w="1474" w:type="dxa"/>
            <w:tcBorders>
              <w:top w:val="single" w:sz="4" w:space="0" w:color="auto"/>
              <w:left w:val="single" w:sz="4" w:space="0" w:color="auto"/>
              <w:bottom w:val="single" w:sz="4" w:space="0" w:color="auto"/>
              <w:right w:val="single" w:sz="4" w:space="0" w:color="auto"/>
            </w:tcBorders>
            <w:vAlign w:val="center"/>
          </w:tcPr>
          <w:p w14:paraId="685CE950" w14:textId="77777777" w:rsidR="00235815" w:rsidRDefault="00235815" w:rsidP="00A27DD8">
            <w:pPr>
              <w:widowControl/>
              <w:jc w:val="center"/>
              <w:rPr>
                <w:kern w:val="0"/>
                <w:sz w:val="24"/>
              </w:rPr>
            </w:pPr>
            <w:r>
              <w:rPr>
                <w:rFonts w:ascii="宋体" w:hAnsi="宋体" w:hint="eastAsia"/>
                <w:kern w:val="0"/>
                <w:sz w:val="24"/>
              </w:rPr>
              <w:t>参加培训人数</w:t>
            </w:r>
          </w:p>
        </w:tc>
        <w:tc>
          <w:tcPr>
            <w:tcW w:w="2977" w:type="dxa"/>
            <w:tcBorders>
              <w:top w:val="single" w:sz="4" w:space="0" w:color="auto"/>
              <w:left w:val="single" w:sz="4" w:space="0" w:color="auto"/>
              <w:bottom w:val="single" w:sz="4" w:space="0" w:color="auto"/>
              <w:right w:val="single" w:sz="4" w:space="0" w:color="auto"/>
            </w:tcBorders>
            <w:vAlign w:val="center"/>
          </w:tcPr>
          <w:p w14:paraId="4F6F92AE" w14:textId="77777777" w:rsidR="00235815" w:rsidRDefault="00235815" w:rsidP="00A27DD8">
            <w:pPr>
              <w:widowControl/>
              <w:jc w:val="center"/>
              <w:rPr>
                <w:kern w:val="0"/>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065AF747" w14:textId="77777777" w:rsidR="00235815" w:rsidRDefault="00235815" w:rsidP="00A27DD8">
            <w:pPr>
              <w:widowControl/>
              <w:jc w:val="center"/>
              <w:rPr>
                <w:kern w:val="0"/>
                <w:sz w:val="24"/>
              </w:rPr>
            </w:pPr>
            <w:r>
              <w:rPr>
                <w:rFonts w:ascii="宋体" w:hAnsi="宋体" w:hint="eastAsia"/>
                <w:kern w:val="0"/>
                <w:sz w:val="24"/>
              </w:rPr>
              <w:t>主讲人</w:t>
            </w:r>
          </w:p>
        </w:tc>
        <w:tc>
          <w:tcPr>
            <w:tcW w:w="3740" w:type="dxa"/>
            <w:tcBorders>
              <w:top w:val="single" w:sz="4" w:space="0" w:color="auto"/>
              <w:left w:val="single" w:sz="4" w:space="0" w:color="auto"/>
              <w:bottom w:val="single" w:sz="4" w:space="0" w:color="auto"/>
              <w:right w:val="single" w:sz="4" w:space="0" w:color="auto"/>
            </w:tcBorders>
            <w:vAlign w:val="center"/>
          </w:tcPr>
          <w:p w14:paraId="6ACD1F01" w14:textId="77777777" w:rsidR="00235815" w:rsidRDefault="00235815" w:rsidP="00A27DD8">
            <w:pPr>
              <w:widowControl/>
              <w:jc w:val="center"/>
              <w:rPr>
                <w:kern w:val="0"/>
                <w:sz w:val="24"/>
              </w:rPr>
            </w:pPr>
          </w:p>
        </w:tc>
      </w:tr>
      <w:tr w:rsidR="00235815" w14:paraId="5A6EF8FA" w14:textId="77777777" w:rsidTr="00235815">
        <w:trPr>
          <w:trHeight w:val="1019"/>
          <w:jc w:val="center"/>
        </w:trPr>
        <w:tc>
          <w:tcPr>
            <w:tcW w:w="1474" w:type="dxa"/>
            <w:tcBorders>
              <w:top w:val="single" w:sz="4" w:space="0" w:color="auto"/>
              <w:left w:val="single" w:sz="4" w:space="0" w:color="auto"/>
              <w:bottom w:val="single" w:sz="4" w:space="0" w:color="auto"/>
              <w:right w:val="single" w:sz="4" w:space="0" w:color="auto"/>
            </w:tcBorders>
            <w:vAlign w:val="center"/>
          </w:tcPr>
          <w:p w14:paraId="4C922776" w14:textId="77777777" w:rsidR="00235815" w:rsidRDefault="00235815" w:rsidP="00235815">
            <w:pPr>
              <w:widowControl/>
              <w:jc w:val="center"/>
              <w:rPr>
                <w:kern w:val="0"/>
                <w:sz w:val="24"/>
              </w:rPr>
            </w:pPr>
            <w:r>
              <w:rPr>
                <w:rFonts w:ascii="宋体" w:hAnsi="宋体" w:hint="eastAsia"/>
                <w:kern w:val="0"/>
                <w:sz w:val="24"/>
              </w:rPr>
              <w:t>培训预期目标</w:t>
            </w:r>
          </w:p>
        </w:tc>
        <w:tc>
          <w:tcPr>
            <w:tcW w:w="7992" w:type="dxa"/>
            <w:gridSpan w:val="3"/>
            <w:tcBorders>
              <w:top w:val="single" w:sz="4" w:space="0" w:color="auto"/>
              <w:left w:val="single" w:sz="4" w:space="0" w:color="auto"/>
              <w:bottom w:val="single" w:sz="4" w:space="0" w:color="auto"/>
              <w:right w:val="single" w:sz="4" w:space="0" w:color="auto"/>
            </w:tcBorders>
            <w:vAlign w:val="center"/>
          </w:tcPr>
          <w:p w14:paraId="1E00C16C" w14:textId="77777777" w:rsidR="00235815" w:rsidRDefault="00235815" w:rsidP="00A27DD8">
            <w:pPr>
              <w:widowControl/>
              <w:jc w:val="center"/>
              <w:rPr>
                <w:kern w:val="0"/>
                <w:sz w:val="24"/>
              </w:rPr>
            </w:pPr>
          </w:p>
          <w:p w14:paraId="1E0900C3" w14:textId="77777777" w:rsidR="00235815" w:rsidRDefault="00235815" w:rsidP="00A27DD8">
            <w:pPr>
              <w:widowControl/>
              <w:jc w:val="center"/>
              <w:rPr>
                <w:kern w:val="0"/>
                <w:sz w:val="24"/>
              </w:rPr>
            </w:pPr>
          </w:p>
        </w:tc>
      </w:tr>
      <w:tr w:rsidR="007B5C02" w14:paraId="6D4ECCFE" w14:textId="77777777" w:rsidTr="00235815">
        <w:trPr>
          <w:trHeight w:val="1766"/>
          <w:jc w:val="center"/>
        </w:trPr>
        <w:tc>
          <w:tcPr>
            <w:tcW w:w="9466" w:type="dxa"/>
            <w:gridSpan w:val="4"/>
            <w:tcBorders>
              <w:top w:val="single" w:sz="4" w:space="0" w:color="auto"/>
              <w:left w:val="single" w:sz="4" w:space="0" w:color="auto"/>
              <w:bottom w:val="single" w:sz="4" w:space="0" w:color="auto"/>
              <w:right w:val="single" w:sz="4" w:space="0" w:color="auto"/>
            </w:tcBorders>
          </w:tcPr>
          <w:p w14:paraId="6E527B3D" w14:textId="77777777" w:rsidR="007B5C02" w:rsidRDefault="00235815" w:rsidP="009D7577">
            <w:pPr>
              <w:widowControl/>
              <w:spacing w:beforeLines="25" w:before="60"/>
              <w:jc w:val="left"/>
              <w:rPr>
                <w:kern w:val="0"/>
                <w:sz w:val="24"/>
              </w:rPr>
            </w:pPr>
            <w:r>
              <w:rPr>
                <w:rFonts w:ascii="宋体" w:hAnsi="宋体" w:hint="eastAsia"/>
                <w:kern w:val="0"/>
                <w:sz w:val="24"/>
              </w:rPr>
              <w:t>受培训人员针对本次培训的效果主要意见汇总</w:t>
            </w:r>
            <w:r w:rsidR="007B5C02">
              <w:rPr>
                <w:rFonts w:ascii="宋体" w:hAnsi="宋体" w:hint="eastAsia"/>
                <w:kern w:val="0"/>
                <w:sz w:val="24"/>
              </w:rPr>
              <w:t>：</w:t>
            </w:r>
          </w:p>
        </w:tc>
      </w:tr>
      <w:tr w:rsidR="00235815" w14:paraId="40CBC101" w14:textId="77777777" w:rsidTr="00235815">
        <w:trPr>
          <w:trHeight w:val="2542"/>
          <w:jc w:val="center"/>
        </w:trPr>
        <w:tc>
          <w:tcPr>
            <w:tcW w:w="9466" w:type="dxa"/>
            <w:gridSpan w:val="4"/>
            <w:tcBorders>
              <w:top w:val="single" w:sz="4" w:space="0" w:color="auto"/>
              <w:left w:val="single" w:sz="4" w:space="0" w:color="auto"/>
              <w:bottom w:val="single" w:sz="4" w:space="0" w:color="auto"/>
              <w:right w:val="single" w:sz="4" w:space="0" w:color="auto"/>
            </w:tcBorders>
          </w:tcPr>
          <w:p w14:paraId="031B139B" w14:textId="77777777" w:rsidR="00235815" w:rsidRDefault="00235815" w:rsidP="009D7577">
            <w:pPr>
              <w:spacing w:beforeLines="25" w:before="60"/>
              <w:jc w:val="left"/>
              <w:rPr>
                <w:rFonts w:ascii="宋体" w:hAnsi="宋体"/>
                <w:kern w:val="0"/>
                <w:sz w:val="24"/>
              </w:rPr>
            </w:pPr>
            <w:r>
              <w:rPr>
                <w:rFonts w:ascii="宋体" w:hAnsi="宋体" w:hint="eastAsia"/>
                <w:kern w:val="0"/>
                <w:sz w:val="24"/>
              </w:rPr>
              <w:t>调查发现培训后效果情况：</w:t>
            </w:r>
          </w:p>
        </w:tc>
      </w:tr>
      <w:tr w:rsidR="007B5C02" w14:paraId="2850E78F" w14:textId="77777777" w:rsidTr="00235815">
        <w:trPr>
          <w:trHeight w:val="3393"/>
          <w:jc w:val="center"/>
        </w:trPr>
        <w:tc>
          <w:tcPr>
            <w:tcW w:w="9466" w:type="dxa"/>
            <w:gridSpan w:val="4"/>
            <w:tcBorders>
              <w:top w:val="single" w:sz="4" w:space="0" w:color="auto"/>
              <w:left w:val="single" w:sz="4" w:space="0" w:color="auto"/>
              <w:bottom w:val="single" w:sz="4" w:space="0" w:color="auto"/>
              <w:right w:val="single" w:sz="4" w:space="0" w:color="auto"/>
            </w:tcBorders>
          </w:tcPr>
          <w:p w14:paraId="63B816D5" w14:textId="77777777" w:rsidR="007B5C02" w:rsidRDefault="00235815" w:rsidP="00A27DD8">
            <w:pPr>
              <w:widowControl/>
              <w:jc w:val="left"/>
              <w:rPr>
                <w:kern w:val="0"/>
                <w:sz w:val="24"/>
              </w:rPr>
            </w:pPr>
            <w:r>
              <w:rPr>
                <w:rFonts w:ascii="宋体" w:hAnsi="宋体" w:hint="eastAsia"/>
                <w:kern w:val="0"/>
                <w:sz w:val="24"/>
              </w:rPr>
              <w:t>存在的问题及需要改进完善事项</w:t>
            </w:r>
            <w:r w:rsidR="007B5C02">
              <w:rPr>
                <w:rFonts w:ascii="宋体" w:hAnsi="宋体" w:hint="eastAsia"/>
                <w:kern w:val="0"/>
                <w:sz w:val="24"/>
              </w:rPr>
              <w:t>：</w:t>
            </w:r>
          </w:p>
        </w:tc>
      </w:tr>
      <w:tr w:rsidR="007B5C02" w14:paraId="478CC8D0" w14:textId="77777777" w:rsidTr="00A27DD8">
        <w:trPr>
          <w:trHeight w:val="553"/>
          <w:jc w:val="center"/>
        </w:trPr>
        <w:tc>
          <w:tcPr>
            <w:tcW w:w="9466" w:type="dxa"/>
            <w:gridSpan w:val="4"/>
            <w:tcBorders>
              <w:top w:val="single" w:sz="4" w:space="0" w:color="auto"/>
              <w:left w:val="single" w:sz="4" w:space="0" w:color="auto"/>
              <w:bottom w:val="single" w:sz="4" w:space="0" w:color="auto"/>
              <w:right w:val="single" w:sz="4" w:space="0" w:color="auto"/>
            </w:tcBorders>
            <w:vAlign w:val="center"/>
          </w:tcPr>
          <w:p w14:paraId="42D02E4B" w14:textId="77777777" w:rsidR="007B5C02" w:rsidRDefault="007B5C02" w:rsidP="00A27DD8">
            <w:pPr>
              <w:widowControl/>
              <w:jc w:val="left"/>
              <w:rPr>
                <w:sz w:val="24"/>
              </w:rPr>
            </w:pPr>
            <w:r>
              <w:rPr>
                <w:rFonts w:ascii="宋体" w:hAnsi="宋体" w:hint="eastAsia"/>
                <w:kern w:val="0"/>
                <w:sz w:val="24"/>
              </w:rPr>
              <w:t>注：教育类别分为管理人员、从业人员、外来施工单位、外来参观学习人员等类。</w:t>
            </w:r>
          </w:p>
        </w:tc>
      </w:tr>
    </w:tbl>
    <w:p w14:paraId="7F00BE08" w14:textId="77777777" w:rsidR="00E05859" w:rsidRPr="007B5C02" w:rsidRDefault="00E05859" w:rsidP="00474E79">
      <w:pPr>
        <w:rPr>
          <w:rFonts w:hAnsi="宋体"/>
          <w:sz w:val="28"/>
          <w:szCs w:val="28"/>
        </w:rPr>
      </w:pPr>
    </w:p>
    <w:p w14:paraId="5A873D61" w14:textId="77777777" w:rsidR="00280071" w:rsidRDefault="00280071" w:rsidP="00474E79">
      <w:pPr>
        <w:rPr>
          <w:rFonts w:hAnsi="宋体"/>
          <w:sz w:val="28"/>
          <w:szCs w:val="28"/>
        </w:rPr>
      </w:pPr>
    </w:p>
    <w:p w14:paraId="114A917A" w14:textId="77777777" w:rsidR="00235815" w:rsidRDefault="00235815" w:rsidP="00474E79">
      <w:pPr>
        <w:rPr>
          <w:rFonts w:hAnsi="宋体"/>
          <w:sz w:val="28"/>
          <w:szCs w:val="28"/>
        </w:rPr>
      </w:pPr>
    </w:p>
    <w:p w14:paraId="74BBA3A0" w14:textId="77777777" w:rsidR="00F46A37" w:rsidRDefault="00F46A37">
      <w:pPr>
        <w:widowControl/>
        <w:jc w:val="left"/>
        <w:rPr>
          <w:rFonts w:ascii="宋体" w:hAnsi="宋体"/>
          <w:b/>
          <w:bCs/>
          <w:sz w:val="28"/>
          <w:szCs w:val="28"/>
        </w:rPr>
      </w:pPr>
      <w:bookmarkStart w:id="75" w:name="_Toc334616185"/>
      <w:r>
        <w:rPr>
          <w:rFonts w:ascii="宋体" w:hAnsi="宋体"/>
          <w:b/>
          <w:bCs/>
          <w:sz w:val="28"/>
          <w:szCs w:val="28"/>
        </w:rPr>
        <w:br w:type="page"/>
      </w:r>
    </w:p>
    <w:p w14:paraId="5D8114B4" w14:textId="77777777" w:rsidR="00F14F67" w:rsidRPr="00BA4232" w:rsidRDefault="002810E3" w:rsidP="00BA4232">
      <w:pPr>
        <w:pStyle w:val="12"/>
        <w:spacing w:before="0" w:after="0" w:line="460" w:lineRule="exact"/>
        <w:ind w:left="2" w:firstLineChars="466" w:firstLine="1310"/>
        <w:outlineLvl w:val="0"/>
        <w:rPr>
          <w:bCs w:val="0"/>
        </w:rPr>
      </w:pPr>
      <w:bookmarkStart w:id="76" w:name="_Toc391046342"/>
      <w:r w:rsidRPr="00BA4232">
        <w:rPr>
          <w:rFonts w:hint="eastAsia"/>
          <w:bCs w:val="0"/>
        </w:rPr>
        <w:lastRenderedPageBreak/>
        <w:t>表</w:t>
      </w:r>
      <w:r w:rsidR="00F14F67" w:rsidRPr="00BA4232">
        <w:rPr>
          <w:rFonts w:hint="eastAsia"/>
          <w:bCs w:val="0"/>
        </w:rPr>
        <w:t>5.5 管理人员和特种作业人员档案卡</w:t>
      </w:r>
      <w:bookmarkEnd w:id="75"/>
      <w:bookmarkEnd w:id="7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20"/>
        <w:gridCol w:w="720"/>
        <w:gridCol w:w="1080"/>
        <w:gridCol w:w="1620"/>
        <w:gridCol w:w="2213"/>
      </w:tblGrid>
      <w:tr w:rsidR="00F14F67" w14:paraId="7B72DCD2" w14:textId="77777777" w:rsidTr="00F46A37">
        <w:trPr>
          <w:trHeight w:val="510"/>
        </w:trPr>
        <w:tc>
          <w:tcPr>
            <w:tcW w:w="2160" w:type="dxa"/>
            <w:tcBorders>
              <w:top w:val="single" w:sz="4" w:space="0" w:color="auto"/>
              <w:left w:val="single" w:sz="4" w:space="0" w:color="auto"/>
              <w:bottom w:val="single" w:sz="4" w:space="0" w:color="auto"/>
              <w:right w:val="single" w:sz="4" w:space="0" w:color="auto"/>
            </w:tcBorders>
            <w:vAlign w:val="center"/>
          </w:tcPr>
          <w:p w14:paraId="3C0426AA" w14:textId="77777777" w:rsidR="00F14F67" w:rsidRDefault="00F14F67" w:rsidP="00A27DD8">
            <w:pPr>
              <w:jc w:val="center"/>
              <w:rPr>
                <w:sz w:val="24"/>
              </w:rPr>
            </w:pPr>
            <w:r>
              <w:rPr>
                <w:rFonts w:ascii="宋体" w:hAnsi="宋体" w:hint="eastAsia"/>
                <w:sz w:val="24"/>
              </w:rPr>
              <w:t>姓名</w:t>
            </w:r>
          </w:p>
        </w:tc>
        <w:tc>
          <w:tcPr>
            <w:tcW w:w="1620" w:type="dxa"/>
            <w:tcBorders>
              <w:top w:val="single" w:sz="4" w:space="0" w:color="auto"/>
              <w:left w:val="single" w:sz="4" w:space="0" w:color="auto"/>
              <w:bottom w:val="single" w:sz="4" w:space="0" w:color="auto"/>
              <w:right w:val="single" w:sz="4" w:space="0" w:color="auto"/>
            </w:tcBorders>
            <w:vAlign w:val="center"/>
          </w:tcPr>
          <w:p w14:paraId="064C2978" w14:textId="77777777" w:rsidR="00F14F67" w:rsidRDefault="00F14F67" w:rsidP="00A27DD8">
            <w:pPr>
              <w:jc w:val="center"/>
              <w:rPr>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32DF8EAD" w14:textId="77777777" w:rsidR="00F14F67" w:rsidRDefault="00F14F67" w:rsidP="00A27DD8">
            <w:pPr>
              <w:jc w:val="center"/>
              <w:rPr>
                <w:sz w:val="24"/>
              </w:rPr>
            </w:pPr>
            <w:r>
              <w:rPr>
                <w:rFonts w:ascii="宋体" w:hAnsi="宋体" w:hint="eastAsia"/>
                <w:sz w:val="24"/>
              </w:rPr>
              <w:t>性别</w:t>
            </w:r>
          </w:p>
        </w:tc>
        <w:tc>
          <w:tcPr>
            <w:tcW w:w="1080" w:type="dxa"/>
            <w:tcBorders>
              <w:top w:val="single" w:sz="4" w:space="0" w:color="auto"/>
              <w:left w:val="single" w:sz="4" w:space="0" w:color="auto"/>
              <w:bottom w:val="single" w:sz="4" w:space="0" w:color="auto"/>
              <w:right w:val="single" w:sz="4" w:space="0" w:color="auto"/>
            </w:tcBorders>
            <w:vAlign w:val="center"/>
          </w:tcPr>
          <w:p w14:paraId="45715186"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275150E1" w14:textId="77777777" w:rsidR="00F14F67" w:rsidRDefault="00F14F67" w:rsidP="00A27DD8">
            <w:pPr>
              <w:jc w:val="center"/>
              <w:rPr>
                <w:sz w:val="24"/>
              </w:rPr>
            </w:pPr>
            <w:r>
              <w:rPr>
                <w:rFonts w:ascii="宋体" w:hAnsi="宋体" w:hint="eastAsia"/>
                <w:sz w:val="24"/>
              </w:rPr>
              <w:t>文化程度</w:t>
            </w:r>
          </w:p>
        </w:tc>
        <w:tc>
          <w:tcPr>
            <w:tcW w:w="2213" w:type="dxa"/>
            <w:tcBorders>
              <w:top w:val="single" w:sz="4" w:space="0" w:color="auto"/>
              <w:left w:val="single" w:sz="4" w:space="0" w:color="auto"/>
              <w:bottom w:val="single" w:sz="4" w:space="0" w:color="auto"/>
              <w:right w:val="single" w:sz="4" w:space="0" w:color="auto"/>
            </w:tcBorders>
            <w:vAlign w:val="center"/>
          </w:tcPr>
          <w:p w14:paraId="7598A159" w14:textId="77777777" w:rsidR="00F14F67" w:rsidRDefault="00F14F67" w:rsidP="00A27DD8">
            <w:pPr>
              <w:jc w:val="center"/>
              <w:rPr>
                <w:sz w:val="24"/>
              </w:rPr>
            </w:pPr>
          </w:p>
        </w:tc>
      </w:tr>
      <w:tr w:rsidR="00F14F67" w14:paraId="2750A2E5" w14:textId="77777777" w:rsidTr="00F46A37">
        <w:trPr>
          <w:trHeight w:val="510"/>
        </w:trPr>
        <w:tc>
          <w:tcPr>
            <w:tcW w:w="2160" w:type="dxa"/>
            <w:tcBorders>
              <w:top w:val="single" w:sz="4" w:space="0" w:color="auto"/>
              <w:left w:val="single" w:sz="4" w:space="0" w:color="auto"/>
              <w:bottom w:val="single" w:sz="4" w:space="0" w:color="auto"/>
              <w:right w:val="single" w:sz="4" w:space="0" w:color="auto"/>
            </w:tcBorders>
            <w:vAlign w:val="center"/>
          </w:tcPr>
          <w:p w14:paraId="008E707C" w14:textId="77777777" w:rsidR="00F14F67" w:rsidRDefault="00F14F67" w:rsidP="00A27DD8">
            <w:pPr>
              <w:jc w:val="center"/>
              <w:rPr>
                <w:sz w:val="24"/>
              </w:rPr>
            </w:pPr>
            <w:r>
              <w:rPr>
                <w:rFonts w:ascii="宋体" w:hAnsi="宋体" w:hint="eastAsia"/>
                <w:sz w:val="24"/>
              </w:rPr>
              <w:t>职称</w:t>
            </w: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737DF2D3"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41D9882F" w14:textId="77777777" w:rsidR="00F14F67" w:rsidRDefault="00F14F67" w:rsidP="00A27DD8">
            <w:pPr>
              <w:jc w:val="center"/>
              <w:rPr>
                <w:sz w:val="24"/>
              </w:rPr>
            </w:pPr>
            <w:r>
              <w:rPr>
                <w:rFonts w:ascii="宋体" w:hAnsi="宋体" w:hint="eastAsia"/>
                <w:sz w:val="24"/>
              </w:rPr>
              <w:t>职务</w:t>
            </w:r>
          </w:p>
        </w:tc>
        <w:tc>
          <w:tcPr>
            <w:tcW w:w="2213" w:type="dxa"/>
            <w:tcBorders>
              <w:top w:val="single" w:sz="4" w:space="0" w:color="auto"/>
              <w:left w:val="single" w:sz="4" w:space="0" w:color="auto"/>
              <w:bottom w:val="single" w:sz="4" w:space="0" w:color="auto"/>
              <w:right w:val="single" w:sz="4" w:space="0" w:color="auto"/>
            </w:tcBorders>
            <w:vAlign w:val="center"/>
          </w:tcPr>
          <w:p w14:paraId="514A37EF" w14:textId="77777777" w:rsidR="00F14F67" w:rsidRDefault="00F14F67" w:rsidP="00A27DD8">
            <w:pPr>
              <w:jc w:val="center"/>
              <w:rPr>
                <w:sz w:val="24"/>
              </w:rPr>
            </w:pPr>
          </w:p>
        </w:tc>
      </w:tr>
      <w:tr w:rsidR="00F14F67" w14:paraId="49727FD9" w14:textId="77777777" w:rsidTr="00F46A37">
        <w:trPr>
          <w:trHeight w:val="510"/>
        </w:trPr>
        <w:tc>
          <w:tcPr>
            <w:tcW w:w="2160" w:type="dxa"/>
            <w:tcBorders>
              <w:top w:val="single" w:sz="4" w:space="0" w:color="auto"/>
              <w:left w:val="single" w:sz="4" w:space="0" w:color="auto"/>
              <w:bottom w:val="single" w:sz="4" w:space="0" w:color="auto"/>
              <w:right w:val="single" w:sz="4" w:space="0" w:color="auto"/>
            </w:tcBorders>
            <w:vAlign w:val="center"/>
          </w:tcPr>
          <w:p w14:paraId="5B85E137" w14:textId="77777777" w:rsidR="00F14F67" w:rsidRDefault="00F14F67" w:rsidP="00A27DD8">
            <w:pPr>
              <w:jc w:val="center"/>
              <w:rPr>
                <w:sz w:val="24"/>
              </w:rPr>
            </w:pPr>
            <w:r>
              <w:rPr>
                <w:rFonts w:ascii="宋体" w:hAnsi="宋体" w:hint="eastAsia"/>
                <w:sz w:val="24"/>
              </w:rPr>
              <w:t>工种或岗位</w:t>
            </w: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3A1DD366"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2543B06C" w14:textId="77777777" w:rsidR="00F14F67" w:rsidRDefault="00F14F67" w:rsidP="00A27DD8">
            <w:pPr>
              <w:jc w:val="center"/>
              <w:rPr>
                <w:sz w:val="24"/>
              </w:rPr>
            </w:pPr>
            <w:r>
              <w:rPr>
                <w:rFonts w:ascii="宋体" w:hAnsi="宋体" w:hint="eastAsia"/>
                <w:sz w:val="24"/>
              </w:rPr>
              <w:t>所在部门</w:t>
            </w:r>
          </w:p>
        </w:tc>
        <w:tc>
          <w:tcPr>
            <w:tcW w:w="2213" w:type="dxa"/>
            <w:tcBorders>
              <w:top w:val="single" w:sz="4" w:space="0" w:color="auto"/>
              <w:left w:val="single" w:sz="4" w:space="0" w:color="auto"/>
              <w:bottom w:val="single" w:sz="4" w:space="0" w:color="auto"/>
              <w:right w:val="single" w:sz="4" w:space="0" w:color="auto"/>
            </w:tcBorders>
            <w:vAlign w:val="center"/>
          </w:tcPr>
          <w:p w14:paraId="30D3D3D6" w14:textId="77777777" w:rsidR="00F14F67" w:rsidRDefault="00F14F67" w:rsidP="00A27DD8">
            <w:pPr>
              <w:jc w:val="center"/>
              <w:rPr>
                <w:sz w:val="24"/>
              </w:rPr>
            </w:pPr>
          </w:p>
        </w:tc>
      </w:tr>
      <w:tr w:rsidR="00F14F67" w14:paraId="427BBE56" w14:textId="77777777" w:rsidTr="00F46A37">
        <w:trPr>
          <w:trHeight w:val="510"/>
        </w:trPr>
        <w:tc>
          <w:tcPr>
            <w:tcW w:w="2160" w:type="dxa"/>
            <w:tcBorders>
              <w:top w:val="single" w:sz="4" w:space="0" w:color="auto"/>
              <w:left w:val="single" w:sz="4" w:space="0" w:color="auto"/>
              <w:bottom w:val="single" w:sz="4" w:space="0" w:color="auto"/>
              <w:right w:val="single" w:sz="4" w:space="0" w:color="auto"/>
            </w:tcBorders>
            <w:vAlign w:val="center"/>
          </w:tcPr>
          <w:p w14:paraId="489F9022" w14:textId="77777777" w:rsidR="00F14F67" w:rsidRDefault="00F14F67" w:rsidP="00A27DD8">
            <w:pPr>
              <w:autoSpaceDE w:val="0"/>
              <w:autoSpaceDN w:val="0"/>
              <w:jc w:val="center"/>
              <w:rPr>
                <w:kern w:val="0"/>
                <w:sz w:val="24"/>
              </w:rPr>
            </w:pPr>
            <w:r>
              <w:rPr>
                <w:rFonts w:ascii="宋体" w:hAnsi="宋体" w:hint="eastAsia"/>
                <w:kern w:val="0"/>
                <w:sz w:val="24"/>
              </w:rPr>
              <w:t>工作年限</w:t>
            </w: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2C693C33"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5C372DD1" w14:textId="77777777" w:rsidR="00F14F67" w:rsidRDefault="00F14F67" w:rsidP="00A27DD8">
            <w:pPr>
              <w:jc w:val="center"/>
              <w:rPr>
                <w:sz w:val="24"/>
              </w:rPr>
            </w:pPr>
            <w:r>
              <w:rPr>
                <w:rFonts w:ascii="宋体" w:hAnsi="宋体" w:hint="eastAsia"/>
                <w:sz w:val="24"/>
              </w:rPr>
              <w:t>岗位需持证书名称</w:t>
            </w:r>
          </w:p>
        </w:tc>
        <w:tc>
          <w:tcPr>
            <w:tcW w:w="2213" w:type="dxa"/>
            <w:tcBorders>
              <w:top w:val="single" w:sz="4" w:space="0" w:color="auto"/>
              <w:left w:val="single" w:sz="4" w:space="0" w:color="auto"/>
              <w:bottom w:val="single" w:sz="4" w:space="0" w:color="auto"/>
              <w:right w:val="single" w:sz="4" w:space="0" w:color="auto"/>
            </w:tcBorders>
            <w:vAlign w:val="center"/>
          </w:tcPr>
          <w:p w14:paraId="4BE59B18" w14:textId="77777777" w:rsidR="00F14F67" w:rsidRDefault="00F14F67" w:rsidP="00A27DD8">
            <w:pPr>
              <w:jc w:val="center"/>
              <w:rPr>
                <w:sz w:val="24"/>
              </w:rPr>
            </w:pPr>
          </w:p>
        </w:tc>
      </w:tr>
    </w:tbl>
    <w:p w14:paraId="2041C22F" w14:textId="77777777" w:rsidR="00F14F67" w:rsidRDefault="00F14F67" w:rsidP="009D7577">
      <w:pPr>
        <w:spacing w:beforeLines="100" w:before="240" w:afterLines="50" w:after="120"/>
        <w:jc w:val="center"/>
        <w:rPr>
          <w:b/>
          <w:kern w:val="44"/>
          <w:sz w:val="28"/>
        </w:rPr>
      </w:pPr>
      <w:bookmarkStart w:id="77" w:name="_Toc299719300"/>
      <w:bookmarkStart w:id="78" w:name="_Toc299719449"/>
      <w:r>
        <w:rPr>
          <w:rFonts w:hint="eastAsia"/>
          <w:b/>
          <w:kern w:val="44"/>
          <w:sz w:val="28"/>
        </w:rPr>
        <w:t>证书</w:t>
      </w:r>
      <w:bookmarkEnd w:id="77"/>
      <w:bookmarkEnd w:id="78"/>
      <w:r>
        <w:rPr>
          <w:rFonts w:hint="eastAsia"/>
          <w:b/>
          <w:kern w:val="44"/>
          <w:sz w:val="28"/>
        </w:rPr>
        <w:t>统计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20"/>
        <w:gridCol w:w="1800"/>
        <w:gridCol w:w="1620"/>
        <w:gridCol w:w="2213"/>
      </w:tblGrid>
      <w:tr w:rsidR="00F14F67" w14:paraId="136DAF67" w14:textId="77777777" w:rsidTr="00F46A37">
        <w:trPr>
          <w:trHeight w:val="510"/>
        </w:trPr>
        <w:tc>
          <w:tcPr>
            <w:tcW w:w="2160" w:type="dxa"/>
            <w:tcBorders>
              <w:top w:val="single" w:sz="4" w:space="0" w:color="auto"/>
              <w:left w:val="single" w:sz="4" w:space="0" w:color="auto"/>
              <w:bottom w:val="single" w:sz="4" w:space="0" w:color="auto"/>
              <w:right w:val="single" w:sz="4" w:space="0" w:color="auto"/>
            </w:tcBorders>
            <w:vAlign w:val="center"/>
          </w:tcPr>
          <w:p w14:paraId="15C34FDB" w14:textId="77777777" w:rsidR="00F14F67" w:rsidRDefault="00F14F67" w:rsidP="00A27DD8">
            <w:pPr>
              <w:jc w:val="center"/>
              <w:rPr>
                <w:sz w:val="24"/>
              </w:rPr>
            </w:pPr>
            <w:r>
              <w:rPr>
                <w:rFonts w:ascii="宋体" w:hAnsi="宋体" w:hint="eastAsia"/>
                <w:sz w:val="24"/>
              </w:rPr>
              <w:t>证书名称</w:t>
            </w:r>
          </w:p>
        </w:tc>
        <w:tc>
          <w:tcPr>
            <w:tcW w:w="1620" w:type="dxa"/>
            <w:tcBorders>
              <w:top w:val="single" w:sz="4" w:space="0" w:color="auto"/>
              <w:left w:val="single" w:sz="4" w:space="0" w:color="auto"/>
              <w:bottom w:val="single" w:sz="4" w:space="0" w:color="auto"/>
              <w:right w:val="single" w:sz="4" w:space="0" w:color="auto"/>
            </w:tcBorders>
            <w:vAlign w:val="center"/>
          </w:tcPr>
          <w:p w14:paraId="00DB42AE" w14:textId="77777777" w:rsidR="00F14F67" w:rsidRDefault="00F14F67" w:rsidP="00A27DD8">
            <w:pPr>
              <w:jc w:val="center"/>
              <w:rPr>
                <w:sz w:val="24"/>
              </w:rPr>
            </w:pPr>
            <w:r>
              <w:rPr>
                <w:rFonts w:ascii="宋体" w:hAnsi="宋体" w:hint="eastAsia"/>
                <w:sz w:val="24"/>
              </w:rPr>
              <w:t>证书编号</w:t>
            </w:r>
          </w:p>
        </w:tc>
        <w:tc>
          <w:tcPr>
            <w:tcW w:w="1800" w:type="dxa"/>
            <w:tcBorders>
              <w:top w:val="single" w:sz="4" w:space="0" w:color="auto"/>
              <w:left w:val="single" w:sz="4" w:space="0" w:color="auto"/>
              <w:bottom w:val="single" w:sz="4" w:space="0" w:color="auto"/>
              <w:right w:val="single" w:sz="4" w:space="0" w:color="auto"/>
            </w:tcBorders>
            <w:vAlign w:val="center"/>
          </w:tcPr>
          <w:p w14:paraId="7699B093" w14:textId="77777777" w:rsidR="00F14F67" w:rsidRDefault="00F14F67" w:rsidP="00A27DD8">
            <w:pPr>
              <w:jc w:val="center"/>
              <w:rPr>
                <w:sz w:val="24"/>
              </w:rPr>
            </w:pPr>
            <w:r>
              <w:rPr>
                <w:rFonts w:ascii="宋体" w:hAnsi="宋体" w:hint="eastAsia"/>
                <w:sz w:val="24"/>
              </w:rPr>
              <w:t>发证部门</w:t>
            </w:r>
          </w:p>
        </w:tc>
        <w:tc>
          <w:tcPr>
            <w:tcW w:w="1620" w:type="dxa"/>
            <w:tcBorders>
              <w:top w:val="single" w:sz="4" w:space="0" w:color="auto"/>
              <w:left w:val="single" w:sz="4" w:space="0" w:color="auto"/>
              <w:bottom w:val="single" w:sz="4" w:space="0" w:color="auto"/>
              <w:right w:val="single" w:sz="4" w:space="0" w:color="auto"/>
            </w:tcBorders>
            <w:vAlign w:val="center"/>
          </w:tcPr>
          <w:p w14:paraId="0117ED6B" w14:textId="77777777" w:rsidR="00F14F67" w:rsidRDefault="00F14F67" w:rsidP="00A27DD8">
            <w:pPr>
              <w:jc w:val="center"/>
              <w:rPr>
                <w:sz w:val="24"/>
              </w:rPr>
            </w:pPr>
            <w:r>
              <w:rPr>
                <w:rFonts w:ascii="宋体" w:hAnsi="宋体" w:hint="eastAsia"/>
                <w:sz w:val="24"/>
              </w:rPr>
              <w:t>发证日期</w:t>
            </w:r>
          </w:p>
        </w:tc>
        <w:tc>
          <w:tcPr>
            <w:tcW w:w="2213" w:type="dxa"/>
            <w:tcBorders>
              <w:top w:val="single" w:sz="4" w:space="0" w:color="auto"/>
              <w:left w:val="single" w:sz="4" w:space="0" w:color="auto"/>
              <w:bottom w:val="single" w:sz="4" w:space="0" w:color="auto"/>
              <w:right w:val="single" w:sz="4" w:space="0" w:color="auto"/>
            </w:tcBorders>
            <w:vAlign w:val="center"/>
          </w:tcPr>
          <w:p w14:paraId="0DFBE430" w14:textId="77777777" w:rsidR="00F14F67" w:rsidRDefault="00F14F67" w:rsidP="00A27DD8">
            <w:pPr>
              <w:jc w:val="center"/>
              <w:rPr>
                <w:sz w:val="24"/>
              </w:rPr>
            </w:pPr>
            <w:r>
              <w:rPr>
                <w:rFonts w:ascii="宋体" w:hAnsi="宋体" w:hint="eastAsia"/>
                <w:sz w:val="24"/>
              </w:rPr>
              <w:t>有效期至</w:t>
            </w:r>
          </w:p>
        </w:tc>
      </w:tr>
      <w:tr w:rsidR="00F14F67" w14:paraId="4B4C939D" w14:textId="77777777" w:rsidTr="00F46A37">
        <w:trPr>
          <w:trHeight w:val="510"/>
        </w:trPr>
        <w:tc>
          <w:tcPr>
            <w:tcW w:w="2160" w:type="dxa"/>
            <w:tcBorders>
              <w:top w:val="single" w:sz="4" w:space="0" w:color="auto"/>
              <w:left w:val="single" w:sz="4" w:space="0" w:color="auto"/>
              <w:bottom w:val="single" w:sz="4" w:space="0" w:color="auto"/>
              <w:right w:val="single" w:sz="4" w:space="0" w:color="auto"/>
            </w:tcBorders>
            <w:vAlign w:val="center"/>
          </w:tcPr>
          <w:p w14:paraId="71EEB69A"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6DE032A2" w14:textId="77777777" w:rsidR="00F14F67" w:rsidRDefault="00F14F67" w:rsidP="00A27DD8">
            <w:pPr>
              <w:jc w:val="center"/>
              <w:rPr>
                <w:sz w:val="24"/>
              </w:rPr>
            </w:pPr>
          </w:p>
        </w:tc>
        <w:tc>
          <w:tcPr>
            <w:tcW w:w="1800" w:type="dxa"/>
            <w:tcBorders>
              <w:top w:val="single" w:sz="4" w:space="0" w:color="auto"/>
              <w:left w:val="single" w:sz="4" w:space="0" w:color="auto"/>
              <w:bottom w:val="single" w:sz="4" w:space="0" w:color="auto"/>
              <w:right w:val="single" w:sz="4" w:space="0" w:color="auto"/>
            </w:tcBorders>
            <w:vAlign w:val="center"/>
          </w:tcPr>
          <w:p w14:paraId="4D035CAC"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15071B03" w14:textId="77777777" w:rsidR="00F14F67" w:rsidRDefault="00F14F67" w:rsidP="00A27DD8">
            <w:pPr>
              <w:jc w:val="center"/>
              <w:rPr>
                <w:sz w:val="24"/>
              </w:rPr>
            </w:pPr>
          </w:p>
        </w:tc>
        <w:tc>
          <w:tcPr>
            <w:tcW w:w="2213" w:type="dxa"/>
            <w:tcBorders>
              <w:top w:val="single" w:sz="4" w:space="0" w:color="auto"/>
              <w:left w:val="single" w:sz="4" w:space="0" w:color="auto"/>
              <w:bottom w:val="single" w:sz="4" w:space="0" w:color="auto"/>
              <w:right w:val="single" w:sz="4" w:space="0" w:color="auto"/>
            </w:tcBorders>
            <w:vAlign w:val="center"/>
          </w:tcPr>
          <w:p w14:paraId="4CA4047A" w14:textId="77777777" w:rsidR="00F14F67" w:rsidRDefault="00F14F67" w:rsidP="00A27DD8">
            <w:pPr>
              <w:jc w:val="center"/>
              <w:rPr>
                <w:sz w:val="24"/>
              </w:rPr>
            </w:pPr>
          </w:p>
        </w:tc>
      </w:tr>
      <w:tr w:rsidR="00F14F67" w14:paraId="16DA7D00" w14:textId="77777777" w:rsidTr="00F46A37">
        <w:trPr>
          <w:trHeight w:val="510"/>
        </w:trPr>
        <w:tc>
          <w:tcPr>
            <w:tcW w:w="2160" w:type="dxa"/>
            <w:tcBorders>
              <w:top w:val="single" w:sz="4" w:space="0" w:color="auto"/>
              <w:left w:val="single" w:sz="4" w:space="0" w:color="auto"/>
              <w:bottom w:val="single" w:sz="4" w:space="0" w:color="auto"/>
              <w:right w:val="single" w:sz="4" w:space="0" w:color="auto"/>
            </w:tcBorders>
            <w:vAlign w:val="center"/>
          </w:tcPr>
          <w:p w14:paraId="53C7B8F6"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300FA7C9" w14:textId="77777777" w:rsidR="00F14F67" w:rsidRDefault="00F14F67" w:rsidP="00A27DD8">
            <w:pPr>
              <w:jc w:val="center"/>
              <w:rPr>
                <w:sz w:val="24"/>
              </w:rPr>
            </w:pPr>
          </w:p>
        </w:tc>
        <w:tc>
          <w:tcPr>
            <w:tcW w:w="1800" w:type="dxa"/>
            <w:tcBorders>
              <w:top w:val="single" w:sz="4" w:space="0" w:color="auto"/>
              <w:left w:val="single" w:sz="4" w:space="0" w:color="auto"/>
              <w:bottom w:val="single" w:sz="4" w:space="0" w:color="auto"/>
              <w:right w:val="single" w:sz="4" w:space="0" w:color="auto"/>
            </w:tcBorders>
            <w:vAlign w:val="center"/>
          </w:tcPr>
          <w:p w14:paraId="63A48B81"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3A88CAA0" w14:textId="77777777" w:rsidR="00F14F67" w:rsidRDefault="00F14F67" w:rsidP="00A27DD8">
            <w:pPr>
              <w:jc w:val="center"/>
              <w:rPr>
                <w:sz w:val="24"/>
              </w:rPr>
            </w:pPr>
          </w:p>
        </w:tc>
        <w:tc>
          <w:tcPr>
            <w:tcW w:w="2213" w:type="dxa"/>
            <w:tcBorders>
              <w:top w:val="single" w:sz="4" w:space="0" w:color="auto"/>
              <w:left w:val="single" w:sz="4" w:space="0" w:color="auto"/>
              <w:bottom w:val="single" w:sz="4" w:space="0" w:color="auto"/>
              <w:right w:val="single" w:sz="4" w:space="0" w:color="auto"/>
            </w:tcBorders>
            <w:vAlign w:val="center"/>
          </w:tcPr>
          <w:p w14:paraId="2CD23225" w14:textId="77777777" w:rsidR="00F14F67" w:rsidRDefault="00F14F67" w:rsidP="00A27DD8">
            <w:pPr>
              <w:jc w:val="center"/>
              <w:rPr>
                <w:sz w:val="24"/>
              </w:rPr>
            </w:pPr>
          </w:p>
        </w:tc>
      </w:tr>
      <w:tr w:rsidR="00F14F67" w14:paraId="7C366096" w14:textId="77777777" w:rsidTr="00F46A37">
        <w:trPr>
          <w:trHeight w:val="510"/>
        </w:trPr>
        <w:tc>
          <w:tcPr>
            <w:tcW w:w="2160" w:type="dxa"/>
            <w:tcBorders>
              <w:top w:val="single" w:sz="4" w:space="0" w:color="auto"/>
              <w:left w:val="single" w:sz="4" w:space="0" w:color="auto"/>
              <w:bottom w:val="single" w:sz="4" w:space="0" w:color="auto"/>
              <w:right w:val="single" w:sz="4" w:space="0" w:color="auto"/>
            </w:tcBorders>
            <w:vAlign w:val="center"/>
          </w:tcPr>
          <w:p w14:paraId="56FA2E62"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56D24715" w14:textId="77777777" w:rsidR="00F14F67" w:rsidRDefault="00F14F67" w:rsidP="00A27DD8">
            <w:pPr>
              <w:jc w:val="center"/>
              <w:rPr>
                <w:sz w:val="24"/>
              </w:rPr>
            </w:pPr>
          </w:p>
        </w:tc>
        <w:tc>
          <w:tcPr>
            <w:tcW w:w="1800" w:type="dxa"/>
            <w:tcBorders>
              <w:top w:val="single" w:sz="4" w:space="0" w:color="auto"/>
              <w:left w:val="single" w:sz="4" w:space="0" w:color="auto"/>
              <w:bottom w:val="single" w:sz="4" w:space="0" w:color="auto"/>
              <w:right w:val="single" w:sz="4" w:space="0" w:color="auto"/>
            </w:tcBorders>
            <w:vAlign w:val="center"/>
          </w:tcPr>
          <w:p w14:paraId="5BFDD688"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341BFA72" w14:textId="77777777" w:rsidR="00F14F67" w:rsidRDefault="00F14F67" w:rsidP="00A27DD8">
            <w:pPr>
              <w:jc w:val="center"/>
              <w:rPr>
                <w:sz w:val="24"/>
              </w:rPr>
            </w:pPr>
          </w:p>
        </w:tc>
        <w:tc>
          <w:tcPr>
            <w:tcW w:w="2213" w:type="dxa"/>
            <w:tcBorders>
              <w:top w:val="single" w:sz="4" w:space="0" w:color="auto"/>
              <w:left w:val="single" w:sz="4" w:space="0" w:color="auto"/>
              <w:bottom w:val="single" w:sz="4" w:space="0" w:color="auto"/>
              <w:right w:val="single" w:sz="4" w:space="0" w:color="auto"/>
            </w:tcBorders>
            <w:vAlign w:val="center"/>
          </w:tcPr>
          <w:p w14:paraId="3063B57E" w14:textId="77777777" w:rsidR="00F14F67" w:rsidRDefault="00F14F67" w:rsidP="00A27DD8">
            <w:pPr>
              <w:jc w:val="center"/>
              <w:rPr>
                <w:sz w:val="24"/>
              </w:rPr>
            </w:pPr>
          </w:p>
        </w:tc>
      </w:tr>
      <w:tr w:rsidR="00F14F67" w14:paraId="1BA509D0" w14:textId="77777777" w:rsidTr="00F46A37">
        <w:trPr>
          <w:trHeight w:val="510"/>
        </w:trPr>
        <w:tc>
          <w:tcPr>
            <w:tcW w:w="2160" w:type="dxa"/>
            <w:tcBorders>
              <w:top w:val="single" w:sz="4" w:space="0" w:color="auto"/>
              <w:left w:val="single" w:sz="4" w:space="0" w:color="auto"/>
              <w:bottom w:val="single" w:sz="4" w:space="0" w:color="auto"/>
              <w:right w:val="single" w:sz="4" w:space="0" w:color="auto"/>
            </w:tcBorders>
            <w:vAlign w:val="center"/>
          </w:tcPr>
          <w:p w14:paraId="4D245513"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05E09A0A" w14:textId="77777777" w:rsidR="00F14F67" w:rsidRDefault="00F14F67" w:rsidP="00A27DD8">
            <w:pPr>
              <w:jc w:val="center"/>
              <w:rPr>
                <w:sz w:val="24"/>
              </w:rPr>
            </w:pPr>
          </w:p>
        </w:tc>
        <w:tc>
          <w:tcPr>
            <w:tcW w:w="1800" w:type="dxa"/>
            <w:tcBorders>
              <w:top w:val="single" w:sz="4" w:space="0" w:color="auto"/>
              <w:left w:val="single" w:sz="4" w:space="0" w:color="auto"/>
              <w:bottom w:val="single" w:sz="4" w:space="0" w:color="auto"/>
              <w:right w:val="single" w:sz="4" w:space="0" w:color="auto"/>
            </w:tcBorders>
            <w:vAlign w:val="center"/>
          </w:tcPr>
          <w:p w14:paraId="148226D6"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601891DE" w14:textId="77777777" w:rsidR="00F14F67" w:rsidRDefault="00F14F67" w:rsidP="00A27DD8">
            <w:pPr>
              <w:jc w:val="center"/>
              <w:rPr>
                <w:sz w:val="24"/>
              </w:rPr>
            </w:pPr>
          </w:p>
        </w:tc>
        <w:tc>
          <w:tcPr>
            <w:tcW w:w="2213" w:type="dxa"/>
            <w:tcBorders>
              <w:top w:val="single" w:sz="4" w:space="0" w:color="auto"/>
              <w:left w:val="single" w:sz="4" w:space="0" w:color="auto"/>
              <w:bottom w:val="single" w:sz="4" w:space="0" w:color="auto"/>
              <w:right w:val="single" w:sz="4" w:space="0" w:color="auto"/>
            </w:tcBorders>
            <w:vAlign w:val="center"/>
          </w:tcPr>
          <w:p w14:paraId="29A0DF58" w14:textId="77777777" w:rsidR="00F14F67" w:rsidRDefault="00F14F67" w:rsidP="00A27DD8">
            <w:pPr>
              <w:jc w:val="center"/>
              <w:rPr>
                <w:sz w:val="24"/>
              </w:rPr>
            </w:pPr>
          </w:p>
        </w:tc>
      </w:tr>
      <w:tr w:rsidR="00F14F67" w14:paraId="59A6726E" w14:textId="77777777" w:rsidTr="00F46A37">
        <w:trPr>
          <w:trHeight w:val="510"/>
        </w:trPr>
        <w:tc>
          <w:tcPr>
            <w:tcW w:w="2160" w:type="dxa"/>
            <w:tcBorders>
              <w:top w:val="single" w:sz="4" w:space="0" w:color="auto"/>
              <w:left w:val="single" w:sz="4" w:space="0" w:color="auto"/>
              <w:bottom w:val="single" w:sz="4" w:space="0" w:color="auto"/>
              <w:right w:val="single" w:sz="4" w:space="0" w:color="auto"/>
            </w:tcBorders>
            <w:vAlign w:val="center"/>
          </w:tcPr>
          <w:p w14:paraId="2576380C"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4350E2C6" w14:textId="77777777" w:rsidR="00F14F67" w:rsidRDefault="00F14F67" w:rsidP="00A27DD8">
            <w:pPr>
              <w:jc w:val="center"/>
              <w:rPr>
                <w:sz w:val="24"/>
              </w:rPr>
            </w:pPr>
          </w:p>
        </w:tc>
        <w:tc>
          <w:tcPr>
            <w:tcW w:w="1800" w:type="dxa"/>
            <w:tcBorders>
              <w:top w:val="single" w:sz="4" w:space="0" w:color="auto"/>
              <w:left w:val="single" w:sz="4" w:space="0" w:color="auto"/>
              <w:bottom w:val="single" w:sz="4" w:space="0" w:color="auto"/>
              <w:right w:val="single" w:sz="4" w:space="0" w:color="auto"/>
            </w:tcBorders>
            <w:vAlign w:val="center"/>
          </w:tcPr>
          <w:p w14:paraId="1118AB89"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7A7965EE" w14:textId="77777777" w:rsidR="00F14F67" w:rsidRDefault="00F14F67" w:rsidP="00A27DD8">
            <w:pPr>
              <w:jc w:val="center"/>
              <w:rPr>
                <w:sz w:val="24"/>
              </w:rPr>
            </w:pPr>
          </w:p>
        </w:tc>
        <w:tc>
          <w:tcPr>
            <w:tcW w:w="2213" w:type="dxa"/>
            <w:tcBorders>
              <w:top w:val="single" w:sz="4" w:space="0" w:color="auto"/>
              <w:left w:val="single" w:sz="4" w:space="0" w:color="auto"/>
              <w:bottom w:val="single" w:sz="4" w:space="0" w:color="auto"/>
              <w:right w:val="single" w:sz="4" w:space="0" w:color="auto"/>
            </w:tcBorders>
            <w:vAlign w:val="center"/>
          </w:tcPr>
          <w:p w14:paraId="1E486063" w14:textId="77777777" w:rsidR="00F14F67" w:rsidRDefault="00F14F67" w:rsidP="00A27DD8">
            <w:pPr>
              <w:jc w:val="center"/>
              <w:rPr>
                <w:sz w:val="24"/>
              </w:rPr>
            </w:pPr>
          </w:p>
        </w:tc>
      </w:tr>
      <w:tr w:rsidR="00F14F67" w14:paraId="282E36D1" w14:textId="77777777" w:rsidTr="00F46A37">
        <w:trPr>
          <w:trHeight w:val="510"/>
        </w:trPr>
        <w:tc>
          <w:tcPr>
            <w:tcW w:w="2160" w:type="dxa"/>
            <w:tcBorders>
              <w:top w:val="single" w:sz="4" w:space="0" w:color="auto"/>
              <w:left w:val="single" w:sz="4" w:space="0" w:color="auto"/>
              <w:bottom w:val="single" w:sz="4" w:space="0" w:color="auto"/>
              <w:right w:val="single" w:sz="4" w:space="0" w:color="auto"/>
            </w:tcBorders>
            <w:vAlign w:val="center"/>
          </w:tcPr>
          <w:p w14:paraId="6180D634"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26A6667A" w14:textId="77777777" w:rsidR="00F14F67" w:rsidRDefault="00F14F67" w:rsidP="00A27DD8">
            <w:pPr>
              <w:jc w:val="center"/>
              <w:rPr>
                <w:sz w:val="24"/>
              </w:rPr>
            </w:pPr>
          </w:p>
        </w:tc>
        <w:tc>
          <w:tcPr>
            <w:tcW w:w="1800" w:type="dxa"/>
            <w:tcBorders>
              <w:top w:val="single" w:sz="4" w:space="0" w:color="auto"/>
              <w:left w:val="single" w:sz="4" w:space="0" w:color="auto"/>
              <w:bottom w:val="single" w:sz="4" w:space="0" w:color="auto"/>
              <w:right w:val="single" w:sz="4" w:space="0" w:color="auto"/>
            </w:tcBorders>
            <w:vAlign w:val="center"/>
          </w:tcPr>
          <w:p w14:paraId="58B62B23"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5FA1CF3B" w14:textId="77777777" w:rsidR="00F14F67" w:rsidRDefault="00F14F67" w:rsidP="00A27DD8">
            <w:pPr>
              <w:jc w:val="center"/>
              <w:rPr>
                <w:sz w:val="24"/>
              </w:rPr>
            </w:pPr>
          </w:p>
        </w:tc>
        <w:tc>
          <w:tcPr>
            <w:tcW w:w="2213" w:type="dxa"/>
            <w:tcBorders>
              <w:top w:val="single" w:sz="4" w:space="0" w:color="auto"/>
              <w:left w:val="single" w:sz="4" w:space="0" w:color="auto"/>
              <w:bottom w:val="single" w:sz="4" w:space="0" w:color="auto"/>
              <w:right w:val="single" w:sz="4" w:space="0" w:color="auto"/>
            </w:tcBorders>
            <w:vAlign w:val="center"/>
          </w:tcPr>
          <w:p w14:paraId="5D97EB64" w14:textId="77777777" w:rsidR="00F14F67" w:rsidRDefault="00F14F67" w:rsidP="00A27DD8">
            <w:pPr>
              <w:jc w:val="center"/>
              <w:rPr>
                <w:sz w:val="24"/>
              </w:rPr>
            </w:pPr>
          </w:p>
        </w:tc>
      </w:tr>
      <w:tr w:rsidR="00F14F67" w14:paraId="7735809F" w14:textId="77777777" w:rsidTr="00F46A37">
        <w:trPr>
          <w:trHeight w:val="510"/>
        </w:trPr>
        <w:tc>
          <w:tcPr>
            <w:tcW w:w="2160" w:type="dxa"/>
            <w:tcBorders>
              <w:top w:val="single" w:sz="4" w:space="0" w:color="auto"/>
              <w:left w:val="single" w:sz="4" w:space="0" w:color="auto"/>
              <w:bottom w:val="single" w:sz="4" w:space="0" w:color="auto"/>
              <w:right w:val="single" w:sz="4" w:space="0" w:color="auto"/>
            </w:tcBorders>
            <w:vAlign w:val="center"/>
          </w:tcPr>
          <w:p w14:paraId="0FF9C173"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7B7F243A" w14:textId="77777777" w:rsidR="00F14F67" w:rsidRDefault="00F14F67" w:rsidP="00A27DD8">
            <w:pPr>
              <w:jc w:val="center"/>
              <w:rPr>
                <w:sz w:val="24"/>
              </w:rPr>
            </w:pPr>
          </w:p>
        </w:tc>
        <w:tc>
          <w:tcPr>
            <w:tcW w:w="1800" w:type="dxa"/>
            <w:tcBorders>
              <w:top w:val="single" w:sz="4" w:space="0" w:color="auto"/>
              <w:left w:val="single" w:sz="4" w:space="0" w:color="auto"/>
              <w:bottom w:val="single" w:sz="4" w:space="0" w:color="auto"/>
              <w:right w:val="single" w:sz="4" w:space="0" w:color="auto"/>
            </w:tcBorders>
            <w:vAlign w:val="center"/>
          </w:tcPr>
          <w:p w14:paraId="579DC1E6"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5A248612" w14:textId="77777777" w:rsidR="00F14F67" w:rsidRDefault="00F14F67" w:rsidP="00A27DD8">
            <w:pPr>
              <w:jc w:val="center"/>
              <w:rPr>
                <w:sz w:val="24"/>
              </w:rPr>
            </w:pPr>
          </w:p>
        </w:tc>
        <w:tc>
          <w:tcPr>
            <w:tcW w:w="2213" w:type="dxa"/>
            <w:tcBorders>
              <w:top w:val="single" w:sz="4" w:space="0" w:color="auto"/>
              <w:left w:val="single" w:sz="4" w:space="0" w:color="auto"/>
              <w:bottom w:val="single" w:sz="4" w:space="0" w:color="auto"/>
              <w:right w:val="single" w:sz="4" w:space="0" w:color="auto"/>
            </w:tcBorders>
            <w:vAlign w:val="center"/>
          </w:tcPr>
          <w:p w14:paraId="4638417F" w14:textId="77777777" w:rsidR="00F14F67" w:rsidRDefault="00F14F67" w:rsidP="00A27DD8">
            <w:pPr>
              <w:jc w:val="center"/>
              <w:rPr>
                <w:sz w:val="24"/>
              </w:rPr>
            </w:pPr>
          </w:p>
        </w:tc>
      </w:tr>
    </w:tbl>
    <w:p w14:paraId="5A944BA5" w14:textId="77777777" w:rsidR="00F14F67" w:rsidRDefault="00F14F67">
      <w:pPr>
        <w:widowControl/>
        <w:jc w:val="left"/>
        <w:rPr>
          <w:rFonts w:hAnsi="宋体"/>
          <w:sz w:val="28"/>
          <w:szCs w:val="28"/>
        </w:rPr>
      </w:pPr>
      <w:r>
        <w:rPr>
          <w:rFonts w:hAnsi="宋体"/>
          <w:sz w:val="28"/>
          <w:szCs w:val="28"/>
        </w:rPr>
        <w:br w:type="page"/>
      </w:r>
    </w:p>
    <w:p w14:paraId="0626EAC3" w14:textId="77777777" w:rsidR="00F14F67" w:rsidRPr="00BA4232" w:rsidRDefault="002810E3" w:rsidP="00BA4232">
      <w:pPr>
        <w:pStyle w:val="12"/>
        <w:spacing w:before="0" w:after="0" w:line="460" w:lineRule="exact"/>
        <w:ind w:left="2" w:firstLineChars="466" w:firstLine="1310"/>
        <w:outlineLvl w:val="0"/>
        <w:rPr>
          <w:bCs w:val="0"/>
        </w:rPr>
      </w:pPr>
      <w:bookmarkStart w:id="79" w:name="_Toc299719309"/>
      <w:bookmarkStart w:id="80" w:name="_Toc299719458"/>
      <w:bookmarkStart w:id="81" w:name="_Toc334616189"/>
      <w:bookmarkStart w:id="82" w:name="_Toc391046343"/>
      <w:r w:rsidRPr="00BA4232">
        <w:rPr>
          <w:rFonts w:hint="eastAsia"/>
          <w:bCs w:val="0"/>
        </w:rPr>
        <w:lastRenderedPageBreak/>
        <w:t>表</w:t>
      </w:r>
      <w:r w:rsidR="00F14F67" w:rsidRPr="00BA4232">
        <w:rPr>
          <w:rFonts w:hint="eastAsia"/>
          <w:bCs w:val="0"/>
        </w:rPr>
        <w:t>5.6 承包商作业人员入厂培训教育记录</w:t>
      </w:r>
      <w:bookmarkEnd w:id="79"/>
      <w:bookmarkEnd w:id="80"/>
      <w:bookmarkEnd w:id="81"/>
      <w:bookmarkEnd w:id="82"/>
    </w:p>
    <w:p w14:paraId="1E08EAF2" w14:textId="77777777" w:rsidR="00F14F67" w:rsidRDefault="00F14F67" w:rsidP="00F14F67">
      <w:pPr>
        <w:ind w:firstLineChars="350" w:firstLine="840"/>
        <w:rPr>
          <w:b/>
          <w:sz w:val="24"/>
        </w:rPr>
      </w:pPr>
      <w:r>
        <w:rPr>
          <w:rFonts w:ascii="宋体" w:hAnsi="宋体" w:hint="eastAsia"/>
          <w:kern w:val="0"/>
          <w:sz w:val="24"/>
        </w:rPr>
        <w:t>承包商：                              编号：</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260"/>
        <w:gridCol w:w="1240"/>
        <w:gridCol w:w="1344"/>
        <w:gridCol w:w="714"/>
        <w:gridCol w:w="1357"/>
        <w:gridCol w:w="1414"/>
        <w:gridCol w:w="1364"/>
      </w:tblGrid>
      <w:tr w:rsidR="00F14F67" w14:paraId="03D7DA65" w14:textId="77777777" w:rsidTr="00F46A37">
        <w:trPr>
          <w:trHeight w:val="510"/>
        </w:trPr>
        <w:tc>
          <w:tcPr>
            <w:tcW w:w="9413" w:type="dxa"/>
            <w:gridSpan w:val="8"/>
            <w:tcBorders>
              <w:top w:val="single" w:sz="4" w:space="0" w:color="auto"/>
              <w:left w:val="single" w:sz="4" w:space="0" w:color="auto"/>
              <w:bottom w:val="single" w:sz="4" w:space="0" w:color="auto"/>
              <w:right w:val="single" w:sz="4" w:space="0" w:color="auto"/>
            </w:tcBorders>
            <w:vAlign w:val="center"/>
          </w:tcPr>
          <w:p w14:paraId="572A10EB" w14:textId="77777777" w:rsidR="00F14F67" w:rsidRDefault="00F14F67" w:rsidP="00A27DD8">
            <w:pPr>
              <w:rPr>
                <w:sz w:val="24"/>
              </w:rPr>
            </w:pPr>
            <w:r>
              <w:rPr>
                <w:rFonts w:ascii="宋体" w:hAnsi="宋体" w:hint="eastAsia"/>
                <w:sz w:val="24"/>
              </w:rPr>
              <w:t>培训教育时间：</w:t>
            </w:r>
          </w:p>
        </w:tc>
      </w:tr>
      <w:tr w:rsidR="00F14F67" w14:paraId="1DDB9A39" w14:textId="77777777" w:rsidTr="00F46A37">
        <w:trPr>
          <w:trHeight w:val="510"/>
        </w:trPr>
        <w:tc>
          <w:tcPr>
            <w:tcW w:w="9413" w:type="dxa"/>
            <w:gridSpan w:val="8"/>
            <w:tcBorders>
              <w:top w:val="single" w:sz="4" w:space="0" w:color="auto"/>
              <w:left w:val="single" w:sz="4" w:space="0" w:color="auto"/>
              <w:bottom w:val="single" w:sz="4" w:space="0" w:color="auto"/>
              <w:right w:val="single" w:sz="4" w:space="0" w:color="auto"/>
            </w:tcBorders>
            <w:vAlign w:val="center"/>
          </w:tcPr>
          <w:p w14:paraId="0AE21210" w14:textId="77777777" w:rsidR="00F14F67" w:rsidRDefault="00F14F67" w:rsidP="00A27DD8">
            <w:pPr>
              <w:rPr>
                <w:sz w:val="24"/>
              </w:rPr>
            </w:pPr>
            <w:r>
              <w:rPr>
                <w:rFonts w:ascii="宋体" w:hAnsi="宋体" w:hint="eastAsia"/>
                <w:sz w:val="24"/>
              </w:rPr>
              <w:t>教训教育地点：</w:t>
            </w:r>
          </w:p>
        </w:tc>
      </w:tr>
      <w:tr w:rsidR="00F14F67" w14:paraId="5B92D8D6" w14:textId="77777777" w:rsidTr="00F46A37">
        <w:trPr>
          <w:trHeight w:val="510"/>
        </w:trPr>
        <w:tc>
          <w:tcPr>
            <w:tcW w:w="3220" w:type="dxa"/>
            <w:gridSpan w:val="3"/>
            <w:tcBorders>
              <w:top w:val="single" w:sz="4" w:space="0" w:color="auto"/>
              <w:left w:val="single" w:sz="4" w:space="0" w:color="auto"/>
              <w:bottom w:val="single" w:sz="4" w:space="0" w:color="auto"/>
              <w:right w:val="single" w:sz="4" w:space="0" w:color="auto"/>
            </w:tcBorders>
            <w:vAlign w:val="center"/>
          </w:tcPr>
          <w:p w14:paraId="0CB84F35" w14:textId="77777777" w:rsidR="00F14F67" w:rsidRDefault="00F14F67" w:rsidP="00A27DD8">
            <w:pPr>
              <w:jc w:val="center"/>
              <w:rPr>
                <w:sz w:val="24"/>
              </w:rPr>
            </w:pPr>
            <w:r>
              <w:rPr>
                <w:rFonts w:ascii="宋体" w:hAnsi="宋体" w:hint="eastAsia"/>
                <w:sz w:val="24"/>
              </w:rPr>
              <w:t>培训内容</w:t>
            </w:r>
          </w:p>
        </w:tc>
        <w:tc>
          <w:tcPr>
            <w:tcW w:w="1344" w:type="dxa"/>
            <w:tcBorders>
              <w:top w:val="single" w:sz="4" w:space="0" w:color="auto"/>
              <w:left w:val="single" w:sz="4" w:space="0" w:color="auto"/>
              <w:bottom w:val="single" w:sz="4" w:space="0" w:color="auto"/>
              <w:right w:val="single" w:sz="4" w:space="0" w:color="auto"/>
            </w:tcBorders>
            <w:vAlign w:val="center"/>
          </w:tcPr>
          <w:p w14:paraId="15C35735" w14:textId="77777777" w:rsidR="00F14F67" w:rsidRDefault="00F14F67" w:rsidP="00A27DD8">
            <w:pPr>
              <w:jc w:val="center"/>
              <w:rPr>
                <w:sz w:val="24"/>
              </w:rPr>
            </w:pPr>
            <w:r>
              <w:rPr>
                <w:rFonts w:ascii="宋体" w:hAnsi="宋体" w:hint="eastAsia"/>
                <w:sz w:val="24"/>
              </w:rPr>
              <w:t>主讲</w:t>
            </w:r>
          </w:p>
        </w:tc>
        <w:tc>
          <w:tcPr>
            <w:tcW w:w="3485" w:type="dxa"/>
            <w:gridSpan w:val="3"/>
            <w:tcBorders>
              <w:top w:val="single" w:sz="4" w:space="0" w:color="auto"/>
              <w:left w:val="single" w:sz="4" w:space="0" w:color="auto"/>
              <w:bottom w:val="single" w:sz="4" w:space="0" w:color="auto"/>
              <w:right w:val="single" w:sz="4" w:space="0" w:color="auto"/>
            </w:tcBorders>
            <w:vAlign w:val="center"/>
          </w:tcPr>
          <w:p w14:paraId="01F55384" w14:textId="77777777" w:rsidR="00F14F67" w:rsidRDefault="00F14F67" w:rsidP="00A27DD8">
            <w:pPr>
              <w:jc w:val="center"/>
              <w:rPr>
                <w:sz w:val="24"/>
              </w:rPr>
            </w:pPr>
            <w:r>
              <w:rPr>
                <w:rFonts w:ascii="宋体" w:hAnsi="宋体" w:hint="eastAsia"/>
                <w:sz w:val="24"/>
              </w:rPr>
              <w:t>培训形式</w:t>
            </w:r>
          </w:p>
        </w:tc>
        <w:tc>
          <w:tcPr>
            <w:tcW w:w="1364" w:type="dxa"/>
            <w:tcBorders>
              <w:top w:val="single" w:sz="4" w:space="0" w:color="auto"/>
              <w:left w:val="single" w:sz="4" w:space="0" w:color="auto"/>
              <w:bottom w:val="single" w:sz="4" w:space="0" w:color="auto"/>
              <w:right w:val="single" w:sz="4" w:space="0" w:color="auto"/>
            </w:tcBorders>
            <w:vAlign w:val="center"/>
          </w:tcPr>
          <w:p w14:paraId="3B919877" w14:textId="77777777" w:rsidR="00F14F67" w:rsidRDefault="00F14F67" w:rsidP="00A27DD8">
            <w:pPr>
              <w:jc w:val="center"/>
              <w:rPr>
                <w:sz w:val="24"/>
              </w:rPr>
            </w:pPr>
            <w:r>
              <w:rPr>
                <w:rFonts w:ascii="宋体" w:hAnsi="宋体" w:hint="eastAsia"/>
                <w:sz w:val="24"/>
              </w:rPr>
              <w:t>课时</w:t>
            </w:r>
          </w:p>
        </w:tc>
      </w:tr>
      <w:tr w:rsidR="00F14F67" w14:paraId="5D45B6BA" w14:textId="77777777" w:rsidTr="00F46A37">
        <w:trPr>
          <w:trHeight w:val="510"/>
        </w:trPr>
        <w:tc>
          <w:tcPr>
            <w:tcW w:w="3220" w:type="dxa"/>
            <w:gridSpan w:val="3"/>
            <w:tcBorders>
              <w:top w:val="single" w:sz="4" w:space="0" w:color="auto"/>
              <w:left w:val="single" w:sz="4" w:space="0" w:color="auto"/>
              <w:bottom w:val="single" w:sz="4" w:space="0" w:color="auto"/>
              <w:right w:val="single" w:sz="4" w:space="0" w:color="auto"/>
            </w:tcBorders>
            <w:vAlign w:val="center"/>
          </w:tcPr>
          <w:p w14:paraId="2B955ECA"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1C622515" w14:textId="77777777" w:rsidR="00F14F67" w:rsidRDefault="00F14F67" w:rsidP="00A27DD8">
            <w:pPr>
              <w:jc w:val="center"/>
              <w:rPr>
                <w:sz w:val="24"/>
              </w:rPr>
            </w:pPr>
          </w:p>
        </w:tc>
        <w:tc>
          <w:tcPr>
            <w:tcW w:w="3485" w:type="dxa"/>
            <w:gridSpan w:val="3"/>
            <w:tcBorders>
              <w:top w:val="single" w:sz="4" w:space="0" w:color="auto"/>
              <w:left w:val="single" w:sz="4" w:space="0" w:color="auto"/>
              <w:bottom w:val="single" w:sz="4" w:space="0" w:color="auto"/>
              <w:right w:val="single" w:sz="4" w:space="0" w:color="auto"/>
            </w:tcBorders>
            <w:vAlign w:val="center"/>
          </w:tcPr>
          <w:p w14:paraId="7C3544DB"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229F8889" w14:textId="77777777" w:rsidR="00F14F67" w:rsidRDefault="00F14F67" w:rsidP="00A27DD8">
            <w:pPr>
              <w:jc w:val="center"/>
              <w:rPr>
                <w:sz w:val="24"/>
              </w:rPr>
            </w:pPr>
          </w:p>
        </w:tc>
      </w:tr>
      <w:tr w:rsidR="00F14F67" w14:paraId="56645977" w14:textId="77777777" w:rsidTr="00F46A37">
        <w:trPr>
          <w:trHeight w:val="510"/>
        </w:trPr>
        <w:tc>
          <w:tcPr>
            <w:tcW w:w="3220" w:type="dxa"/>
            <w:gridSpan w:val="3"/>
            <w:tcBorders>
              <w:top w:val="single" w:sz="4" w:space="0" w:color="auto"/>
              <w:left w:val="single" w:sz="4" w:space="0" w:color="auto"/>
              <w:bottom w:val="single" w:sz="4" w:space="0" w:color="auto"/>
              <w:right w:val="single" w:sz="4" w:space="0" w:color="auto"/>
            </w:tcBorders>
            <w:vAlign w:val="center"/>
          </w:tcPr>
          <w:p w14:paraId="567FD7EF"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018BC7EA" w14:textId="77777777" w:rsidR="00F14F67" w:rsidRDefault="00F14F67" w:rsidP="00A27DD8">
            <w:pPr>
              <w:jc w:val="center"/>
              <w:rPr>
                <w:sz w:val="24"/>
              </w:rPr>
            </w:pPr>
          </w:p>
        </w:tc>
        <w:tc>
          <w:tcPr>
            <w:tcW w:w="3485" w:type="dxa"/>
            <w:gridSpan w:val="3"/>
            <w:tcBorders>
              <w:top w:val="single" w:sz="4" w:space="0" w:color="auto"/>
              <w:left w:val="single" w:sz="4" w:space="0" w:color="auto"/>
              <w:bottom w:val="single" w:sz="4" w:space="0" w:color="auto"/>
              <w:right w:val="single" w:sz="4" w:space="0" w:color="auto"/>
            </w:tcBorders>
            <w:vAlign w:val="center"/>
          </w:tcPr>
          <w:p w14:paraId="6A81188C"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7597AA12" w14:textId="77777777" w:rsidR="00F14F67" w:rsidRDefault="00F14F67" w:rsidP="00A27DD8">
            <w:pPr>
              <w:jc w:val="center"/>
              <w:rPr>
                <w:sz w:val="24"/>
              </w:rPr>
            </w:pPr>
          </w:p>
        </w:tc>
      </w:tr>
      <w:tr w:rsidR="00F14F67" w14:paraId="4A754654" w14:textId="77777777" w:rsidTr="00F46A37">
        <w:trPr>
          <w:trHeight w:val="510"/>
        </w:trPr>
        <w:tc>
          <w:tcPr>
            <w:tcW w:w="3220" w:type="dxa"/>
            <w:gridSpan w:val="3"/>
            <w:tcBorders>
              <w:top w:val="single" w:sz="4" w:space="0" w:color="auto"/>
              <w:left w:val="single" w:sz="4" w:space="0" w:color="auto"/>
              <w:bottom w:val="single" w:sz="4" w:space="0" w:color="auto"/>
              <w:right w:val="single" w:sz="4" w:space="0" w:color="auto"/>
            </w:tcBorders>
            <w:vAlign w:val="center"/>
          </w:tcPr>
          <w:p w14:paraId="62C91DD8"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588ACBB9" w14:textId="77777777" w:rsidR="00F14F67" w:rsidRDefault="00F14F67" w:rsidP="00A27DD8">
            <w:pPr>
              <w:jc w:val="center"/>
              <w:rPr>
                <w:sz w:val="24"/>
              </w:rPr>
            </w:pPr>
          </w:p>
        </w:tc>
        <w:tc>
          <w:tcPr>
            <w:tcW w:w="3485" w:type="dxa"/>
            <w:gridSpan w:val="3"/>
            <w:tcBorders>
              <w:top w:val="single" w:sz="4" w:space="0" w:color="auto"/>
              <w:left w:val="single" w:sz="4" w:space="0" w:color="auto"/>
              <w:bottom w:val="single" w:sz="4" w:space="0" w:color="auto"/>
              <w:right w:val="single" w:sz="4" w:space="0" w:color="auto"/>
            </w:tcBorders>
            <w:vAlign w:val="center"/>
          </w:tcPr>
          <w:p w14:paraId="5FB65365"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70AA25B3" w14:textId="77777777" w:rsidR="00F14F67" w:rsidRDefault="00F14F67" w:rsidP="00A27DD8">
            <w:pPr>
              <w:jc w:val="center"/>
              <w:rPr>
                <w:sz w:val="24"/>
              </w:rPr>
            </w:pPr>
          </w:p>
        </w:tc>
      </w:tr>
      <w:tr w:rsidR="00F14F67" w14:paraId="36F47C3F" w14:textId="77777777" w:rsidTr="00F46A37">
        <w:trPr>
          <w:trHeight w:val="510"/>
        </w:trPr>
        <w:tc>
          <w:tcPr>
            <w:tcW w:w="3220" w:type="dxa"/>
            <w:gridSpan w:val="3"/>
            <w:tcBorders>
              <w:top w:val="single" w:sz="4" w:space="0" w:color="auto"/>
              <w:left w:val="single" w:sz="4" w:space="0" w:color="auto"/>
              <w:bottom w:val="single" w:sz="4" w:space="0" w:color="auto"/>
              <w:right w:val="single" w:sz="4" w:space="0" w:color="auto"/>
            </w:tcBorders>
            <w:vAlign w:val="center"/>
          </w:tcPr>
          <w:p w14:paraId="1017D990"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7E022301" w14:textId="77777777" w:rsidR="00F14F67" w:rsidRDefault="00F14F67" w:rsidP="00A27DD8">
            <w:pPr>
              <w:jc w:val="center"/>
              <w:rPr>
                <w:sz w:val="24"/>
              </w:rPr>
            </w:pPr>
          </w:p>
        </w:tc>
        <w:tc>
          <w:tcPr>
            <w:tcW w:w="3485" w:type="dxa"/>
            <w:gridSpan w:val="3"/>
            <w:tcBorders>
              <w:top w:val="single" w:sz="4" w:space="0" w:color="auto"/>
              <w:left w:val="single" w:sz="4" w:space="0" w:color="auto"/>
              <w:bottom w:val="single" w:sz="4" w:space="0" w:color="auto"/>
              <w:right w:val="single" w:sz="4" w:space="0" w:color="auto"/>
            </w:tcBorders>
            <w:vAlign w:val="center"/>
          </w:tcPr>
          <w:p w14:paraId="3305D852"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02489E7B" w14:textId="77777777" w:rsidR="00F14F67" w:rsidRDefault="00F14F67" w:rsidP="00A27DD8">
            <w:pPr>
              <w:jc w:val="center"/>
              <w:rPr>
                <w:sz w:val="24"/>
              </w:rPr>
            </w:pPr>
          </w:p>
        </w:tc>
      </w:tr>
      <w:tr w:rsidR="00F14F67" w14:paraId="439ABF16" w14:textId="77777777" w:rsidTr="00F46A37">
        <w:trPr>
          <w:trHeight w:val="510"/>
        </w:trPr>
        <w:tc>
          <w:tcPr>
            <w:tcW w:w="3220" w:type="dxa"/>
            <w:gridSpan w:val="3"/>
            <w:tcBorders>
              <w:top w:val="single" w:sz="4" w:space="0" w:color="auto"/>
              <w:left w:val="single" w:sz="4" w:space="0" w:color="auto"/>
              <w:bottom w:val="single" w:sz="4" w:space="0" w:color="auto"/>
              <w:right w:val="single" w:sz="4" w:space="0" w:color="auto"/>
            </w:tcBorders>
            <w:vAlign w:val="center"/>
          </w:tcPr>
          <w:p w14:paraId="5C4F5321"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6A350C73" w14:textId="77777777" w:rsidR="00F14F67" w:rsidRDefault="00F14F67" w:rsidP="00A27DD8">
            <w:pPr>
              <w:jc w:val="center"/>
              <w:rPr>
                <w:sz w:val="24"/>
              </w:rPr>
            </w:pPr>
          </w:p>
        </w:tc>
        <w:tc>
          <w:tcPr>
            <w:tcW w:w="3485" w:type="dxa"/>
            <w:gridSpan w:val="3"/>
            <w:tcBorders>
              <w:top w:val="single" w:sz="4" w:space="0" w:color="auto"/>
              <w:left w:val="single" w:sz="4" w:space="0" w:color="auto"/>
              <w:bottom w:val="single" w:sz="4" w:space="0" w:color="auto"/>
              <w:right w:val="single" w:sz="4" w:space="0" w:color="auto"/>
            </w:tcBorders>
            <w:vAlign w:val="center"/>
          </w:tcPr>
          <w:p w14:paraId="102B9476"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72EB2FEE" w14:textId="77777777" w:rsidR="00F14F67" w:rsidRDefault="00F14F67" w:rsidP="00A27DD8">
            <w:pPr>
              <w:jc w:val="center"/>
              <w:rPr>
                <w:sz w:val="24"/>
              </w:rPr>
            </w:pPr>
          </w:p>
        </w:tc>
      </w:tr>
      <w:tr w:rsidR="00F14F67" w14:paraId="174B095A" w14:textId="77777777" w:rsidTr="00F46A37">
        <w:trPr>
          <w:trHeight w:val="510"/>
        </w:trPr>
        <w:tc>
          <w:tcPr>
            <w:tcW w:w="3220" w:type="dxa"/>
            <w:gridSpan w:val="3"/>
            <w:tcBorders>
              <w:top w:val="single" w:sz="4" w:space="0" w:color="auto"/>
              <w:left w:val="single" w:sz="4" w:space="0" w:color="auto"/>
              <w:bottom w:val="single" w:sz="4" w:space="0" w:color="auto"/>
              <w:right w:val="single" w:sz="4" w:space="0" w:color="auto"/>
            </w:tcBorders>
            <w:vAlign w:val="center"/>
          </w:tcPr>
          <w:p w14:paraId="22A19220"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2B6F9504" w14:textId="77777777" w:rsidR="00F14F67" w:rsidRDefault="00F14F67" w:rsidP="00A27DD8">
            <w:pPr>
              <w:jc w:val="center"/>
              <w:rPr>
                <w:sz w:val="24"/>
              </w:rPr>
            </w:pPr>
          </w:p>
        </w:tc>
        <w:tc>
          <w:tcPr>
            <w:tcW w:w="3485" w:type="dxa"/>
            <w:gridSpan w:val="3"/>
            <w:tcBorders>
              <w:top w:val="single" w:sz="4" w:space="0" w:color="auto"/>
              <w:left w:val="single" w:sz="4" w:space="0" w:color="auto"/>
              <w:bottom w:val="single" w:sz="4" w:space="0" w:color="auto"/>
              <w:right w:val="single" w:sz="4" w:space="0" w:color="auto"/>
            </w:tcBorders>
            <w:vAlign w:val="center"/>
          </w:tcPr>
          <w:p w14:paraId="72B4878D"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12C128E8" w14:textId="77777777" w:rsidR="00F14F67" w:rsidRDefault="00F14F67" w:rsidP="00A27DD8">
            <w:pPr>
              <w:jc w:val="center"/>
              <w:rPr>
                <w:sz w:val="24"/>
              </w:rPr>
            </w:pPr>
          </w:p>
        </w:tc>
      </w:tr>
      <w:tr w:rsidR="00F14F67" w14:paraId="4C9AA7B5" w14:textId="77777777" w:rsidTr="00F46A37">
        <w:trPr>
          <w:trHeight w:val="510"/>
        </w:trPr>
        <w:tc>
          <w:tcPr>
            <w:tcW w:w="3220" w:type="dxa"/>
            <w:gridSpan w:val="3"/>
            <w:tcBorders>
              <w:top w:val="single" w:sz="4" w:space="0" w:color="auto"/>
              <w:left w:val="single" w:sz="4" w:space="0" w:color="auto"/>
              <w:bottom w:val="single" w:sz="4" w:space="0" w:color="auto"/>
              <w:right w:val="single" w:sz="4" w:space="0" w:color="auto"/>
            </w:tcBorders>
            <w:vAlign w:val="center"/>
          </w:tcPr>
          <w:p w14:paraId="34B27699"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3D7C8833" w14:textId="77777777" w:rsidR="00F14F67" w:rsidRDefault="00F14F67" w:rsidP="00A27DD8">
            <w:pPr>
              <w:jc w:val="center"/>
              <w:rPr>
                <w:sz w:val="24"/>
              </w:rPr>
            </w:pPr>
          </w:p>
        </w:tc>
        <w:tc>
          <w:tcPr>
            <w:tcW w:w="3485" w:type="dxa"/>
            <w:gridSpan w:val="3"/>
            <w:tcBorders>
              <w:top w:val="single" w:sz="4" w:space="0" w:color="auto"/>
              <w:left w:val="single" w:sz="4" w:space="0" w:color="auto"/>
              <w:bottom w:val="single" w:sz="4" w:space="0" w:color="auto"/>
              <w:right w:val="single" w:sz="4" w:space="0" w:color="auto"/>
            </w:tcBorders>
            <w:vAlign w:val="center"/>
          </w:tcPr>
          <w:p w14:paraId="6D81E457"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2B21D950" w14:textId="77777777" w:rsidR="00F14F67" w:rsidRDefault="00F14F67" w:rsidP="00A27DD8">
            <w:pPr>
              <w:jc w:val="center"/>
              <w:rPr>
                <w:sz w:val="24"/>
              </w:rPr>
            </w:pPr>
          </w:p>
        </w:tc>
      </w:tr>
      <w:tr w:rsidR="00F14F67" w14:paraId="596E8937" w14:textId="77777777" w:rsidTr="00F46A37">
        <w:trPr>
          <w:trHeight w:val="510"/>
        </w:trPr>
        <w:tc>
          <w:tcPr>
            <w:tcW w:w="720" w:type="dxa"/>
            <w:tcBorders>
              <w:top w:val="single" w:sz="4" w:space="0" w:color="auto"/>
              <w:left w:val="single" w:sz="4" w:space="0" w:color="auto"/>
              <w:bottom w:val="single" w:sz="4" w:space="0" w:color="auto"/>
              <w:right w:val="single" w:sz="4" w:space="0" w:color="auto"/>
            </w:tcBorders>
            <w:vAlign w:val="center"/>
          </w:tcPr>
          <w:p w14:paraId="642095D5" w14:textId="77777777" w:rsidR="00F14F67" w:rsidRDefault="00F14F67" w:rsidP="00A27DD8">
            <w:pPr>
              <w:jc w:val="center"/>
              <w:rPr>
                <w:sz w:val="24"/>
              </w:rPr>
            </w:pPr>
            <w:r>
              <w:rPr>
                <w:rFonts w:ascii="宋体" w:hAnsi="宋体" w:hint="eastAsia"/>
                <w:sz w:val="24"/>
              </w:rPr>
              <w:t>序号</w:t>
            </w:r>
          </w:p>
        </w:tc>
        <w:tc>
          <w:tcPr>
            <w:tcW w:w="1260" w:type="dxa"/>
            <w:tcBorders>
              <w:top w:val="single" w:sz="4" w:space="0" w:color="auto"/>
              <w:left w:val="single" w:sz="4" w:space="0" w:color="auto"/>
              <w:bottom w:val="single" w:sz="4" w:space="0" w:color="auto"/>
              <w:right w:val="single" w:sz="4" w:space="0" w:color="auto"/>
            </w:tcBorders>
            <w:vAlign w:val="center"/>
          </w:tcPr>
          <w:p w14:paraId="5120E65E" w14:textId="77777777" w:rsidR="00F14F67" w:rsidRDefault="00F14F67" w:rsidP="00A27DD8">
            <w:pPr>
              <w:jc w:val="center"/>
              <w:rPr>
                <w:sz w:val="24"/>
              </w:rPr>
            </w:pPr>
            <w:r>
              <w:rPr>
                <w:rFonts w:ascii="宋体" w:hAnsi="宋体" w:hint="eastAsia"/>
                <w:sz w:val="24"/>
              </w:rPr>
              <w:t>参训人员</w:t>
            </w:r>
          </w:p>
        </w:tc>
        <w:tc>
          <w:tcPr>
            <w:tcW w:w="1240" w:type="dxa"/>
            <w:tcBorders>
              <w:top w:val="single" w:sz="4" w:space="0" w:color="auto"/>
              <w:left w:val="single" w:sz="4" w:space="0" w:color="auto"/>
              <w:bottom w:val="single" w:sz="4" w:space="0" w:color="auto"/>
              <w:right w:val="single" w:sz="4" w:space="0" w:color="auto"/>
            </w:tcBorders>
            <w:vAlign w:val="center"/>
          </w:tcPr>
          <w:p w14:paraId="763283C1" w14:textId="77777777" w:rsidR="00F14F67" w:rsidRDefault="00F14F67" w:rsidP="00A27DD8">
            <w:pPr>
              <w:jc w:val="center"/>
              <w:rPr>
                <w:sz w:val="24"/>
              </w:rPr>
            </w:pPr>
            <w:r>
              <w:rPr>
                <w:rFonts w:ascii="宋体" w:hAnsi="宋体" w:hint="eastAsia"/>
                <w:sz w:val="24"/>
              </w:rPr>
              <w:t>考核成绩</w:t>
            </w:r>
          </w:p>
        </w:tc>
        <w:tc>
          <w:tcPr>
            <w:tcW w:w="1344" w:type="dxa"/>
            <w:tcBorders>
              <w:top w:val="single" w:sz="4" w:space="0" w:color="auto"/>
              <w:left w:val="single" w:sz="4" w:space="0" w:color="auto"/>
              <w:bottom w:val="single" w:sz="4" w:space="0" w:color="auto"/>
              <w:right w:val="single" w:sz="4" w:space="0" w:color="auto"/>
            </w:tcBorders>
            <w:vAlign w:val="center"/>
          </w:tcPr>
          <w:p w14:paraId="0AF57AA1" w14:textId="77777777" w:rsidR="00F14F67" w:rsidRDefault="00F14F67" w:rsidP="00A27DD8">
            <w:pPr>
              <w:jc w:val="center"/>
              <w:rPr>
                <w:sz w:val="24"/>
              </w:rPr>
            </w:pPr>
            <w:r>
              <w:rPr>
                <w:rFonts w:ascii="宋体" w:hAnsi="宋体" w:hint="eastAsia"/>
                <w:sz w:val="24"/>
              </w:rPr>
              <w:t>入厂证号</w:t>
            </w:r>
          </w:p>
        </w:tc>
        <w:tc>
          <w:tcPr>
            <w:tcW w:w="714" w:type="dxa"/>
            <w:tcBorders>
              <w:top w:val="single" w:sz="4" w:space="0" w:color="auto"/>
              <w:left w:val="single" w:sz="4" w:space="0" w:color="auto"/>
              <w:bottom w:val="single" w:sz="4" w:space="0" w:color="auto"/>
              <w:right w:val="single" w:sz="4" w:space="0" w:color="auto"/>
            </w:tcBorders>
            <w:vAlign w:val="center"/>
          </w:tcPr>
          <w:p w14:paraId="066E1B2E" w14:textId="77777777" w:rsidR="00F14F67" w:rsidRDefault="00F14F67" w:rsidP="00A27DD8">
            <w:pPr>
              <w:jc w:val="center"/>
              <w:rPr>
                <w:sz w:val="24"/>
              </w:rPr>
            </w:pPr>
            <w:r>
              <w:rPr>
                <w:rFonts w:ascii="宋体" w:hAnsi="宋体" w:hint="eastAsia"/>
                <w:sz w:val="24"/>
              </w:rPr>
              <w:t>序号</w:t>
            </w:r>
          </w:p>
        </w:tc>
        <w:tc>
          <w:tcPr>
            <w:tcW w:w="1357" w:type="dxa"/>
            <w:tcBorders>
              <w:top w:val="single" w:sz="4" w:space="0" w:color="auto"/>
              <w:left w:val="single" w:sz="4" w:space="0" w:color="auto"/>
              <w:bottom w:val="single" w:sz="4" w:space="0" w:color="auto"/>
              <w:right w:val="single" w:sz="4" w:space="0" w:color="auto"/>
            </w:tcBorders>
            <w:vAlign w:val="center"/>
          </w:tcPr>
          <w:p w14:paraId="49155906" w14:textId="77777777" w:rsidR="00F14F67" w:rsidRDefault="00F14F67" w:rsidP="00A27DD8">
            <w:pPr>
              <w:jc w:val="center"/>
              <w:rPr>
                <w:sz w:val="24"/>
              </w:rPr>
            </w:pPr>
            <w:r>
              <w:rPr>
                <w:rFonts w:ascii="宋体" w:hAnsi="宋体" w:hint="eastAsia"/>
                <w:sz w:val="24"/>
              </w:rPr>
              <w:t>参训人员</w:t>
            </w:r>
          </w:p>
        </w:tc>
        <w:tc>
          <w:tcPr>
            <w:tcW w:w="1414" w:type="dxa"/>
            <w:tcBorders>
              <w:top w:val="single" w:sz="4" w:space="0" w:color="auto"/>
              <w:left w:val="single" w:sz="4" w:space="0" w:color="auto"/>
              <w:bottom w:val="single" w:sz="4" w:space="0" w:color="auto"/>
              <w:right w:val="single" w:sz="4" w:space="0" w:color="auto"/>
            </w:tcBorders>
            <w:vAlign w:val="center"/>
          </w:tcPr>
          <w:p w14:paraId="5305268D" w14:textId="77777777" w:rsidR="00F14F67" w:rsidRDefault="00F14F67" w:rsidP="00A27DD8">
            <w:pPr>
              <w:jc w:val="center"/>
              <w:rPr>
                <w:sz w:val="24"/>
              </w:rPr>
            </w:pPr>
            <w:r>
              <w:rPr>
                <w:rFonts w:ascii="宋体" w:hAnsi="宋体" w:hint="eastAsia"/>
                <w:sz w:val="24"/>
              </w:rPr>
              <w:t>考核成绩</w:t>
            </w:r>
          </w:p>
        </w:tc>
        <w:tc>
          <w:tcPr>
            <w:tcW w:w="1364" w:type="dxa"/>
            <w:tcBorders>
              <w:top w:val="single" w:sz="4" w:space="0" w:color="auto"/>
              <w:left w:val="single" w:sz="4" w:space="0" w:color="auto"/>
              <w:bottom w:val="single" w:sz="4" w:space="0" w:color="auto"/>
              <w:right w:val="single" w:sz="4" w:space="0" w:color="auto"/>
            </w:tcBorders>
            <w:vAlign w:val="center"/>
          </w:tcPr>
          <w:p w14:paraId="07A4D43B" w14:textId="77777777" w:rsidR="00F14F67" w:rsidRDefault="00F14F67" w:rsidP="00A27DD8">
            <w:pPr>
              <w:jc w:val="center"/>
              <w:rPr>
                <w:sz w:val="24"/>
              </w:rPr>
            </w:pPr>
            <w:r>
              <w:rPr>
                <w:rFonts w:ascii="宋体" w:hAnsi="宋体" w:hint="eastAsia"/>
                <w:sz w:val="24"/>
              </w:rPr>
              <w:t>入厂证号</w:t>
            </w:r>
          </w:p>
        </w:tc>
      </w:tr>
      <w:tr w:rsidR="00F14F67" w14:paraId="3421B65A" w14:textId="77777777" w:rsidTr="00F46A37">
        <w:trPr>
          <w:trHeight w:val="510"/>
        </w:trPr>
        <w:tc>
          <w:tcPr>
            <w:tcW w:w="720" w:type="dxa"/>
            <w:tcBorders>
              <w:top w:val="single" w:sz="4" w:space="0" w:color="auto"/>
              <w:left w:val="single" w:sz="4" w:space="0" w:color="auto"/>
              <w:bottom w:val="single" w:sz="4" w:space="0" w:color="auto"/>
              <w:right w:val="single" w:sz="4" w:space="0" w:color="auto"/>
            </w:tcBorders>
            <w:vAlign w:val="center"/>
          </w:tcPr>
          <w:p w14:paraId="0092DC26" w14:textId="77777777" w:rsidR="00F14F67" w:rsidRDefault="00F14F67" w:rsidP="00A27DD8">
            <w:pPr>
              <w:jc w:val="center"/>
              <w:rPr>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1D145721" w14:textId="77777777" w:rsidR="00F14F67" w:rsidRDefault="00F14F67" w:rsidP="00A27DD8">
            <w:pPr>
              <w:jc w:val="center"/>
              <w:rPr>
                <w:sz w:val="24"/>
              </w:rPr>
            </w:pPr>
          </w:p>
        </w:tc>
        <w:tc>
          <w:tcPr>
            <w:tcW w:w="1240" w:type="dxa"/>
            <w:tcBorders>
              <w:top w:val="single" w:sz="4" w:space="0" w:color="auto"/>
              <w:left w:val="single" w:sz="4" w:space="0" w:color="auto"/>
              <w:bottom w:val="single" w:sz="4" w:space="0" w:color="auto"/>
              <w:right w:val="single" w:sz="4" w:space="0" w:color="auto"/>
            </w:tcBorders>
            <w:vAlign w:val="center"/>
          </w:tcPr>
          <w:p w14:paraId="305F3EBE"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50F6D561" w14:textId="77777777" w:rsidR="00F14F67" w:rsidRDefault="00F14F67" w:rsidP="00A27DD8">
            <w:pPr>
              <w:jc w:val="center"/>
              <w:rPr>
                <w:sz w:val="24"/>
              </w:rPr>
            </w:pPr>
          </w:p>
        </w:tc>
        <w:tc>
          <w:tcPr>
            <w:tcW w:w="714" w:type="dxa"/>
            <w:tcBorders>
              <w:top w:val="single" w:sz="4" w:space="0" w:color="auto"/>
              <w:left w:val="single" w:sz="4" w:space="0" w:color="auto"/>
              <w:bottom w:val="single" w:sz="4" w:space="0" w:color="auto"/>
              <w:right w:val="single" w:sz="4" w:space="0" w:color="auto"/>
            </w:tcBorders>
            <w:vAlign w:val="center"/>
          </w:tcPr>
          <w:p w14:paraId="2864BDF9" w14:textId="77777777" w:rsidR="00F14F67" w:rsidRDefault="00F14F67" w:rsidP="00A27DD8">
            <w:pPr>
              <w:jc w:val="center"/>
              <w:rPr>
                <w:sz w:val="24"/>
              </w:rPr>
            </w:pPr>
          </w:p>
        </w:tc>
        <w:tc>
          <w:tcPr>
            <w:tcW w:w="1357" w:type="dxa"/>
            <w:tcBorders>
              <w:top w:val="single" w:sz="4" w:space="0" w:color="auto"/>
              <w:left w:val="single" w:sz="4" w:space="0" w:color="auto"/>
              <w:bottom w:val="single" w:sz="4" w:space="0" w:color="auto"/>
              <w:right w:val="single" w:sz="4" w:space="0" w:color="auto"/>
            </w:tcBorders>
            <w:vAlign w:val="center"/>
          </w:tcPr>
          <w:p w14:paraId="3BD8BF71" w14:textId="77777777" w:rsidR="00F14F67" w:rsidRDefault="00F14F67" w:rsidP="00A27DD8">
            <w:pPr>
              <w:jc w:val="center"/>
              <w:rPr>
                <w:sz w:val="24"/>
              </w:rPr>
            </w:pPr>
          </w:p>
        </w:tc>
        <w:tc>
          <w:tcPr>
            <w:tcW w:w="1414" w:type="dxa"/>
            <w:tcBorders>
              <w:top w:val="single" w:sz="4" w:space="0" w:color="auto"/>
              <w:left w:val="single" w:sz="4" w:space="0" w:color="auto"/>
              <w:bottom w:val="single" w:sz="4" w:space="0" w:color="auto"/>
              <w:right w:val="single" w:sz="4" w:space="0" w:color="auto"/>
            </w:tcBorders>
            <w:vAlign w:val="center"/>
          </w:tcPr>
          <w:p w14:paraId="05351E8E"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61E1F285" w14:textId="77777777" w:rsidR="00F14F67" w:rsidRDefault="00F14F67" w:rsidP="00A27DD8">
            <w:pPr>
              <w:jc w:val="center"/>
              <w:rPr>
                <w:sz w:val="24"/>
              </w:rPr>
            </w:pPr>
          </w:p>
        </w:tc>
      </w:tr>
      <w:tr w:rsidR="00F14F67" w14:paraId="187016AB" w14:textId="77777777" w:rsidTr="00F46A37">
        <w:trPr>
          <w:trHeight w:val="510"/>
        </w:trPr>
        <w:tc>
          <w:tcPr>
            <w:tcW w:w="720" w:type="dxa"/>
            <w:tcBorders>
              <w:top w:val="single" w:sz="4" w:space="0" w:color="auto"/>
              <w:left w:val="single" w:sz="4" w:space="0" w:color="auto"/>
              <w:bottom w:val="single" w:sz="4" w:space="0" w:color="auto"/>
              <w:right w:val="single" w:sz="4" w:space="0" w:color="auto"/>
            </w:tcBorders>
            <w:vAlign w:val="center"/>
          </w:tcPr>
          <w:p w14:paraId="0C5D72F7" w14:textId="77777777" w:rsidR="00F14F67" w:rsidRDefault="00F14F67" w:rsidP="00A27DD8">
            <w:pPr>
              <w:jc w:val="center"/>
              <w:rPr>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78102027" w14:textId="77777777" w:rsidR="00F14F67" w:rsidRDefault="00F14F67" w:rsidP="00A27DD8">
            <w:pPr>
              <w:jc w:val="center"/>
              <w:rPr>
                <w:sz w:val="24"/>
              </w:rPr>
            </w:pPr>
          </w:p>
        </w:tc>
        <w:tc>
          <w:tcPr>
            <w:tcW w:w="1240" w:type="dxa"/>
            <w:tcBorders>
              <w:top w:val="single" w:sz="4" w:space="0" w:color="auto"/>
              <w:left w:val="single" w:sz="4" w:space="0" w:color="auto"/>
              <w:bottom w:val="single" w:sz="4" w:space="0" w:color="auto"/>
              <w:right w:val="single" w:sz="4" w:space="0" w:color="auto"/>
            </w:tcBorders>
            <w:vAlign w:val="center"/>
          </w:tcPr>
          <w:p w14:paraId="1DAE81BD"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4AB3F604" w14:textId="77777777" w:rsidR="00F14F67" w:rsidRDefault="00F14F67" w:rsidP="00A27DD8">
            <w:pPr>
              <w:jc w:val="center"/>
              <w:rPr>
                <w:sz w:val="24"/>
              </w:rPr>
            </w:pPr>
          </w:p>
        </w:tc>
        <w:tc>
          <w:tcPr>
            <w:tcW w:w="714" w:type="dxa"/>
            <w:tcBorders>
              <w:top w:val="single" w:sz="4" w:space="0" w:color="auto"/>
              <w:left w:val="single" w:sz="4" w:space="0" w:color="auto"/>
              <w:bottom w:val="single" w:sz="4" w:space="0" w:color="auto"/>
              <w:right w:val="single" w:sz="4" w:space="0" w:color="auto"/>
            </w:tcBorders>
            <w:vAlign w:val="center"/>
          </w:tcPr>
          <w:p w14:paraId="74F1E6CB" w14:textId="77777777" w:rsidR="00F14F67" w:rsidRDefault="00F14F67" w:rsidP="00A27DD8">
            <w:pPr>
              <w:jc w:val="center"/>
              <w:rPr>
                <w:sz w:val="24"/>
              </w:rPr>
            </w:pPr>
          </w:p>
        </w:tc>
        <w:tc>
          <w:tcPr>
            <w:tcW w:w="1357" w:type="dxa"/>
            <w:tcBorders>
              <w:top w:val="single" w:sz="4" w:space="0" w:color="auto"/>
              <w:left w:val="single" w:sz="4" w:space="0" w:color="auto"/>
              <w:bottom w:val="single" w:sz="4" w:space="0" w:color="auto"/>
              <w:right w:val="single" w:sz="4" w:space="0" w:color="auto"/>
            </w:tcBorders>
            <w:vAlign w:val="center"/>
          </w:tcPr>
          <w:p w14:paraId="7F2FF6CC" w14:textId="77777777" w:rsidR="00F14F67" w:rsidRDefault="00F14F67" w:rsidP="00A27DD8">
            <w:pPr>
              <w:jc w:val="center"/>
              <w:rPr>
                <w:sz w:val="24"/>
              </w:rPr>
            </w:pPr>
          </w:p>
        </w:tc>
        <w:tc>
          <w:tcPr>
            <w:tcW w:w="1414" w:type="dxa"/>
            <w:tcBorders>
              <w:top w:val="single" w:sz="4" w:space="0" w:color="auto"/>
              <w:left w:val="single" w:sz="4" w:space="0" w:color="auto"/>
              <w:bottom w:val="single" w:sz="4" w:space="0" w:color="auto"/>
              <w:right w:val="single" w:sz="4" w:space="0" w:color="auto"/>
            </w:tcBorders>
            <w:vAlign w:val="center"/>
          </w:tcPr>
          <w:p w14:paraId="6E1BF674"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41CAB434" w14:textId="77777777" w:rsidR="00F14F67" w:rsidRDefault="00F14F67" w:rsidP="00A27DD8">
            <w:pPr>
              <w:jc w:val="center"/>
              <w:rPr>
                <w:sz w:val="24"/>
              </w:rPr>
            </w:pPr>
          </w:p>
        </w:tc>
      </w:tr>
      <w:tr w:rsidR="00F14F67" w14:paraId="3EFD3069" w14:textId="77777777" w:rsidTr="00F46A37">
        <w:trPr>
          <w:trHeight w:val="510"/>
        </w:trPr>
        <w:tc>
          <w:tcPr>
            <w:tcW w:w="720" w:type="dxa"/>
            <w:tcBorders>
              <w:top w:val="single" w:sz="4" w:space="0" w:color="auto"/>
              <w:left w:val="single" w:sz="4" w:space="0" w:color="auto"/>
              <w:bottom w:val="single" w:sz="4" w:space="0" w:color="auto"/>
              <w:right w:val="single" w:sz="4" w:space="0" w:color="auto"/>
            </w:tcBorders>
            <w:vAlign w:val="center"/>
          </w:tcPr>
          <w:p w14:paraId="1F22678E" w14:textId="77777777" w:rsidR="00F14F67" w:rsidRDefault="00F14F67" w:rsidP="00A27DD8">
            <w:pPr>
              <w:jc w:val="center"/>
              <w:rPr>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05EB665E" w14:textId="77777777" w:rsidR="00F14F67" w:rsidRDefault="00F14F67" w:rsidP="00A27DD8">
            <w:pPr>
              <w:jc w:val="center"/>
              <w:rPr>
                <w:sz w:val="24"/>
              </w:rPr>
            </w:pPr>
          </w:p>
        </w:tc>
        <w:tc>
          <w:tcPr>
            <w:tcW w:w="1240" w:type="dxa"/>
            <w:tcBorders>
              <w:top w:val="single" w:sz="4" w:space="0" w:color="auto"/>
              <w:left w:val="single" w:sz="4" w:space="0" w:color="auto"/>
              <w:bottom w:val="single" w:sz="4" w:space="0" w:color="auto"/>
              <w:right w:val="single" w:sz="4" w:space="0" w:color="auto"/>
            </w:tcBorders>
            <w:vAlign w:val="center"/>
          </w:tcPr>
          <w:p w14:paraId="32C2C4F8"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750B26FF" w14:textId="77777777" w:rsidR="00F14F67" w:rsidRDefault="00F14F67" w:rsidP="00A27DD8">
            <w:pPr>
              <w:jc w:val="center"/>
              <w:rPr>
                <w:sz w:val="24"/>
              </w:rPr>
            </w:pPr>
          </w:p>
        </w:tc>
        <w:tc>
          <w:tcPr>
            <w:tcW w:w="714" w:type="dxa"/>
            <w:tcBorders>
              <w:top w:val="single" w:sz="4" w:space="0" w:color="auto"/>
              <w:left w:val="single" w:sz="4" w:space="0" w:color="auto"/>
              <w:bottom w:val="single" w:sz="4" w:space="0" w:color="auto"/>
              <w:right w:val="single" w:sz="4" w:space="0" w:color="auto"/>
            </w:tcBorders>
            <w:vAlign w:val="center"/>
          </w:tcPr>
          <w:p w14:paraId="47E3FAB9" w14:textId="77777777" w:rsidR="00F14F67" w:rsidRDefault="00F14F67" w:rsidP="00A27DD8">
            <w:pPr>
              <w:jc w:val="center"/>
              <w:rPr>
                <w:sz w:val="24"/>
              </w:rPr>
            </w:pPr>
          </w:p>
        </w:tc>
        <w:tc>
          <w:tcPr>
            <w:tcW w:w="1357" w:type="dxa"/>
            <w:tcBorders>
              <w:top w:val="single" w:sz="4" w:space="0" w:color="auto"/>
              <w:left w:val="single" w:sz="4" w:space="0" w:color="auto"/>
              <w:bottom w:val="single" w:sz="4" w:space="0" w:color="auto"/>
              <w:right w:val="single" w:sz="4" w:space="0" w:color="auto"/>
            </w:tcBorders>
            <w:vAlign w:val="center"/>
          </w:tcPr>
          <w:p w14:paraId="10166F3D" w14:textId="77777777" w:rsidR="00F14F67" w:rsidRDefault="00F14F67" w:rsidP="00A27DD8">
            <w:pPr>
              <w:jc w:val="center"/>
              <w:rPr>
                <w:sz w:val="24"/>
              </w:rPr>
            </w:pPr>
          </w:p>
        </w:tc>
        <w:tc>
          <w:tcPr>
            <w:tcW w:w="1414" w:type="dxa"/>
            <w:tcBorders>
              <w:top w:val="single" w:sz="4" w:space="0" w:color="auto"/>
              <w:left w:val="single" w:sz="4" w:space="0" w:color="auto"/>
              <w:bottom w:val="single" w:sz="4" w:space="0" w:color="auto"/>
              <w:right w:val="single" w:sz="4" w:space="0" w:color="auto"/>
            </w:tcBorders>
            <w:vAlign w:val="center"/>
          </w:tcPr>
          <w:p w14:paraId="47B63D71"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3560006D" w14:textId="77777777" w:rsidR="00F14F67" w:rsidRDefault="00F14F67" w:rsidP="00A27DD8">
            <w:pPr>
              <w:jc w:val="center"/>
              <w:rPr>
                <w:sz w:val="24"/>
              </w:rPr>
            </w:pPr>
          </w:p>
        </w:tc>
      </w:tr>
      <w:tr w:rsidR="00F14F67" w14:paraId="006F3454" w14:textId="77777777" w:rsidTr="00F46A37">
        <w:trPr>
          <w:trHeight w:val="510"/>
        </w:trPr>
        <w:tc>
          <w:tcPr>
            <w:tcW w:w="720" w:type="dxa"/>
            <w:tcBorders>
              <w:top w:val="single" w:sz="4" w:space="0" w:color="auto"/>
              <w:left w:val="single" w:sz="4" w:space="0" w:color="auto"/>
              <w:bottom w:val="single" w:sz="4" w:space="0" w:color="auto"/>
              <w:right w:val="single" w:sz="4" w:space="0" w:color="auto"/>
            </w:tcBorders>
            <w:vAlign w:val="center"/>
          </w:tcPr>
          <w:p w14:paraId="12370BAE" w14:textId="77777777" w:rsidR="00F14F67" w:rsidRDefault="00F14F67" w:rsidP="00A27DD8">
            <w:pPr>
              <w:jc w:val="center"/>
              <w:rPr>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64C7DC63" w14:textId="77777777" w:rsidR="00F14F67" w:rsidRDefault="00F14F67" w:rsidP="00A27DD8">
            <w:pPr>
              <w:jc w:val="center"/>
              <w:rPr>
                <w:sz w:val="24"/>
              </w:rPr>
            </w:pPr>
          </w:p>
        </w:tc>
        <w:tc>
          <w:tcPr>
            <w:tcW w:w="1240" w:type="dxa"/>
            <w:tcBorders>
              <w:top w:val="single" w:sz="4" w:space="0" w:color="auto"/>
              <w:left w:val="single" w:sz="4" w:space="0" w:color="auto"/>
              <w:bottom w:val="single" w:sz="4" w:space="0" w:color="auto"/>
              <w:right w:val="single" w:sz="4" w:space="0" w:color="auto"/>
            </w:tcBorders>
            <w:vAlign w:val="center"/>
          </w:tcPr>
          <w:p w14:paraId="625EBB6C"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674908EE" w14:textId="77777777" w:rsidR="00F14F67" w:rsidRDefault="00F14F67" w:rsidP="00A27DD8">
            <w:pPr>
              <w:jc w:val="center"/>
              <w:rPr>
                <w:sz w:val="24"/>
              </w:rPr>
            </w:pPr>
          </w:p>
        </w:tc>
        <w:tc>
          <w:tcPr>
            <w:tcW w:w="714" w:type="dxa"/>
            <w:tcBorders>
              <w:top w:val="single" w:sz="4" w:space="0" w:color="auto"/>
              <w:left w:val="single" w:sz="4" w:space="0" w:color="auto"/>
              <w:bottom w:val="single" w:sz="4" w:space="0" w:color="auto"/>
              <w:right w:val="single" w:sz="4" w:space="0" w:color="auto"/>
            </w:tcBorders>
            <w:vAlign w:val="center"/>
          </w:tcPr>
          <w:p w14:paraId="77E88579" w14:textId="77777777" w:rsidR="00F14F67" w:rsidRDefault="00F14F67" w:rsidP="00A27DD8">
            <w:pPr>
              <w:jc w:val="center"/>
              <w:rPr>
                <w:sz w:val="24"/>
              </w:rPr>
            </w:pPr>
          </w:p>
        </w:tc>
        <w:tc>
          <w:tcPr>
            <w:tcW w:w="1357" w:type="dxa"/>
            <w:tcBorders>
              <w:top w:val="single" w:sz="4" w:space="0" w:color="auto"/>
              <w:left w:val="single" w:sz="4" w:space="0" w:color="auto"/>
              <w:bottom w:val="single" w:sz="4" w:space="0" w:color="auto"/>
              <w:right w:val="single" w:sz="4" w:space="0" w:color="auto"/>
            </w:tcBorders>
            <w:vAlign w:val="center"/>
          </w:tcPr>
          <w:p w14:paraId="2E556C31" w14:textId="77777777" w:rsidR="00F14F67" w:rsidRDefault="00F14F67" w:rsidP="00A27DD8">
            <w:pPr>
              <w:jc w:val="center"/>
              <w:rPr>
                <w:sz w:val="24"/>
              </w:rPr>
            </w:pPr>
          </w:p>
        </w:tc>
        <w:tc>
          <w:tcPr>
            <w:tcW w:w="1414" w:type="dxa"/>
            <w:tcBorders>
              <w:top w:val="single" w:sz="4" w:space="0" w:color="auto"/>
              <w:left w:val="single" w:sz="4" w:space="0" w:color="auto"/>
              <w:bottom w:val="single" w:sz="4" w:space="0" w:color="auto"/>
              <w:right w:val="single" w:sz="4" w:space="0" w:color="auto"/>
            </w:tcBorders>
            <w:vAlign w:val="center"/>
          </w:tcPr>
          <w:p w14:paraId="1E2469BF"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75F984F9" w14:textId="77777777" w:rsidR="00F14F67" w:rsidRDefault="00F14F67" w:rsidP="00A27DD8">
            <w:pPr>
              <w:jc w:val="center"/>
              <w:rPr>
                <w:sz w:val="24"/>
              </w:rPr>
            </w:pPr>
          </w:p>
        </w:tc>
      </w:tr>
      <w:tr w:rsidR="00F14F67" w14:paraId="26D1D0FD" w14:textId="77777777" w:rsidTr="00F46A37">
        <w:trPr>
          <w:trHeight w:val="510"/>
        </w:trPr>
        <w:tc>
          <w:tcPr>
            <w:tcW w:w="720" w:type="dxa"/>
            <w:tcBorders>
              <w:top w:val="single" w:sz="4" w:space="0" w:color="auto"/>
              <w:left w:val="single" w:sz="4" w:space="0" w:color="auto"/>
              <w:bottom w:val="single" w:sz="4" w:space="0" w:color="auto"/>
              <w:right w:val="single" w:sz="4" w:space="0" w:color="auto"/>
            </w:tcBorders>
            <w:vAlign w:val="center"/>
          </w:tcPr>
          <w:p w14:paraId="45373556" w14:textId="77777777" w:rsidR="00F14F67" w:rsidRDefault="00F14F67" w:rsidP="00A27DD8">
            <w:pPr>
              <w:jc w:val="center"/>
              <w:rPr>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7205EE45" w14:textId="77777777" w:rsidR="00F14F67" w:rsidRDefault="00F14F67" w:rsidP="00A27DD8">
            <w:pPr>
              <w:jc w:val="center"/>
              <w:rPr>
                <w:sz w:val="24"/>
              </w:rPr>
            </w:pPr>
          </w:p>
        </w:tc>
        <w:tc>
          <w:tcPr>
            <w:tcW w:w="1240" w:type="dxa"/>
            <w:tcBorders>
              <w:top w:val="single" w:sz="4" w:space="0" w:color="auto"/>
              <w:left w:val="single" w:sz="4" w:space="0" w:color="auto"/>
              <w:bottom w:val="single" w:sz="4" w:space="0" w:color="auto"/>
              <w:right w:val="single" w:sz="4" w:space="0" w:color="auto"/>
            </w:tcBorders>
            <w:vAlign w:val="center"/>
          </w:tcPr>
          <w:p w14:paraId="6892C40D"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617811A5" w14:textId="77777777" w:rsidR="00F14F67" w:rsidRDefault="00F14F67" w:rsidP="00A27DD8">
            <w:pPr>
              <w:jc w:val="center"/>
              <w:rPr>
                <w:sz w:val="24"/>
              </w:rPr>
            </w:pPr>
          </w:p>
        </w:tc>
        <w:tc>
          <w:tcPr>
            <w:tcW w:w="714" w:type="dxa"/>
            <w:tcBorders>
              <w:top w:val="single" w:sz="4" w:space="0" w:color="auto"/>
              <w:left w:val="single" w:sz="4" w:space="0" w:color="auto"/>
              <w:bottom w:val="single" w:sz="4" w:space="0" w:color="auto"/>
              <w:right w:val="single" w:sz="4" w:space="0" w:color="auto"/>
            </w:tcBorders>
            <w:vAlign w:val="center"/>
          </w:tcPr>
          <w:p w14:paraId="5649C87F" w14:textId="77777777" w:rsidR="00F14F67" w:rsidRDefault="00F14F67" w:rsidP="00A27DD8">
            <w:pPr>
              <w:jc w:val="center"/>
              <w:rPr>
                <w:sz w:val="24"/>
              </w:rPr>
            </w:pPr>
          </w:p>
        </w:tc>
        <w:tc>
          <w:tcPr>
            <w:tcW w:w="1357" w:type="dxa"/>
            <w:tcBorders>
              <w:top w:val="single" w:sz="4" w:space="0" w:color="auto"/>
              <w:left w:val="single" w:sz="4" w:space="0" w:color="auto"/>
              <w:bottom w:val="single" w:sz="4" w:space="0" w:color="auto"/>
              <w:right w:val="single" w:sz="4" w:space="0" w:color="auto"/>
            </w:tcBorders>
            <w:vAlign w:val="center"/>
          </w:tcPr>
          <w:p w14:paraId="679D9D01" w14:textId="77777777" w:rsidR="00F14F67" w:rsidRDefault="00F14F67" w:rsidP="00A27DD8">
            <w:pPr>
              <w:jc w:val="center"/>
              <w:rPr>
                <w:sz w:val="24"/>
              </w:rPr>
            </w:pPr>
          </w:p>
        </w:tc>
        <w:tc>
          <w:tcPr>
            <w:tcW w:w="1414" w:type="dxa"/>
            <w:tcBorders>
              <w:top w:val="single" w:sz="4" w:space="0" w:color="auto"/>
              <w:left w:val="single" w:sz="4" w:space="0" w:color="auto"/>
              <w:bottom w:val="single" w:sz="4" w:space="0" w:color="auto"/>
              <w:right w:val="single" w:sz="4" w:space="0" w:color="auto"/>
            </w:tcBorders>
            <w:vAlign w:val="center"/>
          </w:tcPr>
          <w:p w14:paraId="249D2CA5"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3CC68464" w14:textId="77777777" w:rsidR="00F14F67" w:rsidRDefault="00F14F67" w:rsidP="00A27DD8">
            <w:pPr>
              <w:jc w:val="center"/>
              <w:rPr>
                <w:sz w:val="24"/>
              </w:rPr>
            </w:pPr>
          </w:p>
        </w:tc>
      </w:tr>
      <w:tr w:rsidR="00F14F67" w14:paraId="4667DCF9" w14:textId="77777777" w:rsidTr="00F46A37">
        <w:trPr>
          <w:trHeight w:val="510"/>
        </w:trPr>
        <w:tc>
          <w:tcPr>
            <w:tcW w:w="720" w:type="dxa"/>
            <w:tcBorders>
              <w:top w:val="single" w:sz="4" w:space="0" w:color="auto"/>
              <w:left w:val="single" w:sz="4" w:space="0" w:color="auto"/>
              <w:bottom w:val="single" w:sz="4" w:space="0" w:color="auto"/>
              <w:right w:val="single" w:sz="4" w:space="0" w:color="auto"/>
            </w:tcBorders>
            <w:vAlign w:val="center"/>
          </w:tcPr>
          <w:p w14:paraId="5A4B3986" w14:textId="77777777" w:rsidR="00F14F67" w:rsidRDefault="00F14F67" w:rsidP="00A27DD8">
            <w:pPr>
              <w:jc w:val="center"/>
              <w:rPr>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12EAABB0" w14:textId="77777777" w:rsidR="00F14F67" w:rsidRDefault="00F14F67" w:rsidP="00A27DD8">
            <w:pPr>
              <w:jc w:val="center"/>
              <w:rPr>
                <w:sz w:val="24"/>
              </w:rPr>
            </w:pPr>
          </w:p>
        </w:tc>
        <w:tc>
          <w:tcPr>
            <w:tcW w:w="1240" w:type="dxa"/>
            <w:tcBorders>
              <w:top w:val="single" w:sz="4" w:space="0" w:color="auto"/>
              <w:left w:val="single" w:sz="4" w:space="0" w:color="auto"/>
              <w:bottom w:val="single" w:sz="4" w:space="0" w:color="auto"/>
              <w:right w:val="single" w:sz="4" w:space="0" w:color="auto"/>
            </w:tcBorders>
            <w:vAlign w:val="center"/>
          </w:tcPr>
          <w:p w14:paraId="4FC948E4"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77FE3761" w14:textId="77777777" w:rsidR="00F14F67" w:rsidRDefault="00F14F67" w:rsidP="00A27DD8">
            <w:pPr>
              <w:jc w:val="center"/>
              <w:rPr>
                <w:sz w:val="24"/>
              </w:rPr>
            </w:pPr>
          </w:p>
        </w:tc>
        <w:tc>
          <w:tcPr>
            <w:tcW w:w="714" w:type="dxa"/>
            <w:tcBorders>
              <w:top w:val="single" w:sz="4" w:space="0" w:color="auto"/>
              <w:left w:val="single" w:sz="4" w:space="0" w:color="auto"/>
              <w:bottom w:val="single" w:sz="4" w:space="0" w:color="auto"/>
              <w:right w:val="single" w:sz="4" w:space="0" w:color="auto"/>
            </w:tcBorders>
            <w:vAlign w:val="center"/>
          </w:tcPr>
          <w:p w14:paraId="6E9F7B4C" w14:textId="77777777" w:rsidR="00F14F67" w:rsidRDefault="00F14F67" w:rsidP="00A27DD8">
            <w:pPr>
              <w:jc w:val="center"/>
              <w:rPr>
                <w:sz w:val="24"/>
              </w:rPr>
            </w:pPr>
          </w:p>
        </w:tc>
        <w:tc>
          <w:tcPr>
            <w:tcW w:w="1357" w:type="dxa"/>
            <w:tcBorders>
              <w:top w:val="single" w:sz="4" w:space="0" w:color="auto"/>
              <w:left w:val="single" w:sz="4" w:space="0" w:color="auto"/>
              <w:bottom w:val="single" w:sz="4" w:space="0" w:color="auto"/>
              <w:right w:val="single" w:sz="4" w:space="0" w:color="auto"/>
            </w:tcBorders>
            <w:vAlign w:val="center"/>
          </w:tcPr>
          <w:p w14:paraId="774A0492" w14:textId="77777777" w:rsidR="00F14F67" w:rsidRDefault="00F14F67" w:rsidP="00A27DD8">
            <w:pPr>
              <w:jc w:val="center"/>
              <w:rPr>
                <w:sz w:val="24"/>
              </w:rPr>
            </w:pPr>
          </w:p>
        </w:tc>
        <w:tc>
          <w:tcPr>
            <w:tcW w:w="1414" w:type="dxa"/>
            <w:tcBorders>
              <w:top w:val="single" w:sz="4" w:space="0" w:color="auto"/>
              <w:left w:val="single" w:sz="4" w:space="0" w:color="auto"/>
              <w:bottom w:val="single" w:sz="4" w:space="0" w:color="auto"/>
              <w:right w:val="single" w:sz="4" w:space="0" w:color="auto"/>
            </w:tcBorders>
            <w:vAlign w:val="center"/>
          </w:tcPr>
          <w:p w14:paraId="6D9E5FE1"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6FD12AE7" w14:textId="77777777" w:rsidR="00F14F67" w:rsidRDefault="00F14F67" w:rsidP="00A27DD8">
            <w:pPr>
              <w:jc w:val="center"/>
              <w:rPr>
                <w:sz w:val="24"/>
              </w:rPr>
            </w:pPr>
          </w:p>
        </w:tc>
      </w:tr>
      <w:tr w:rsidR="00F14F67" w14:paraId="1F0D3462" w14:textId="77777777" w:rsidTr="00F46A37">
        <w:trPr>
          <w:trHeight w:val="510"/>
        </w:trPr>
        <w:tc>
          <w:tcPr>
            <w:tcW w:w="720" w:type="dxa"/>
            <w:tcBorders>
              <w:top w:val="single" w:sz="4" w:space="0" w:color="auto"/>
              <w:left w:val="single" w:sz="4" w:space="0" w:color="auto"/>
              <w:bottom w:val="single" w:sz="4" w:space="0" w:color="auto"/>
              <w:right w:val="single" w:sz="4" w:space="0" w:color="auto"/>
            </w:tcBorders>
            <w:vAlign w:val="center"/>
          </w:tcPr>
          <w:p w14:paraId="19951C71" w14:textId="77777777" w:rsidR="00F14F67" w:rsidRDefault="00F14F67" w:rsidP="00A27DD8">
            <w:pPr>
              <w:jc w:val="center"/>
              <w:rPr>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0870E8AE" w14:textId="77777777" w:rsidR="00F14F67" w:rsidRDefault="00F14F67" w:rsidP="00A27DD8">
            <w:pPr>
              <w:jc w:val="center"/>
              <w:rPr>
                <w:sz w:val="24"/>
              </w:rPr>
            </w:pPr>
          </w:p>
        </w:tc>
        <w:tc>
          <w:tcPr>
            <w:tcW w:w="1240" w:type="dxa"/>
            <w:tcBorders>
              <w:top w:val="single" w:sz="4" w:space="0" w:color="auto"/>
              <w:left w:val="single" w:sz="4" w:space="0" w:color="auto"/>
              <w:bottom w:val="single" w:sz="4" w:space="0" w:color="auto"/>
              <w:right w:val="single" w:sz="4" w:space="0" w:color="auto"/>
            </w:tcBorders>
            <w:vAlign w:val="center"/>
          </w:tcPr>
          <w:p w14:paraId="6E9B1594"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4E97BBB6" w14:textId="77777777" w:rsidR="00F14F67" w:rsidRDefault="00F14F67" w:rsidP="00A27DD8">
            <w:pPr>
              <w:jc w:val="center"/>
              <w:rPr>
                <w:sz w:val="24"/>
              </w:rPr>
            </w:pPr>
          </w:p>
        </w:tc>
        <w:tc>
          <w:tcPr>
            <w:tcW w:w="714" w:type="dxa"/>
            <w:tcBorders>
              <w:top w:val="single" w:sz="4" w:space="0" w:color="auto"/>
              <w:left w:val="single" w:sz="4" w:space="0" w:color="auto"/>
              <w:bottom w:val="single" w:sz="4" w:space="0" w:color="auto"/>
              <w:right w:val="single" w:sz="4" w:space="0" w:color="auto"/>
            </w:tcBorders>
            <w:vAlign w:val="center"/>
          </w:tcPr>
          <w:p w14:paraId="2E091327" w14:textId="77777777" w:rsidR="00F14F67" w:rsidRDefault="00F14F67" w:rsidP="00A27DD8">
            <w:pPr>
              <w:jc w:val="center"/>
              <w:rPr>
                <w:sz w:val="24"/>
              </w:rPr>
            </w:pPr>
          </w:p>
        </w:tc>
        <w:tc>
          <w:tcPr>
            <w:tcW w:w="1357" w:type="dxa"/>
            <w:tcBorders>
              <w:top w:val="single" w:sz="4" w:space="0" w:color="auto"/>
              <w:left w:val="single" w:sz="4" w:space="0" w:color="auto"/>
              <w:bottom w:val="single" w:sz="4" w:space="0" w:color="auto"/>
              <w:right w:val="single" w:sz="4" w:space="0" w:color="auto"/>
            </w:tcBorders>
            <w:vAlign w:val="center"/>
          </w:tcPr>
          <w:p w14:paraId="2D30976F" w14:textId="77777777" w:rsidR="00F14F67" w:rsidRDefault="00F14F67" w:rsidP="00A27DD8">
            <w:pPr>
              <w:jc w:val="center"/>
              <w:rPr>
                <w:sz w:val="24"/>
              </w:rPr>
            </w:pPr>
          </w:p>
        </w:tc>
        <w:tc>
          <w:tcPr>
            <w:tcW w:w="1414" w:type="dxa"/>
            <w:tcBorders>
              <w:top w:val="single" w:sz="4" w:space="0" w:color="auto"/>
              <w:left w:val="single" w:sz="4" w:space="0" w:color="auto"/>
              <w:bottom w:val="single" w:sz="4" w:space="0" w:color="auto"/>
              <w:right w:val="single" w:sz="4" w:space="0" w:color="auto"/>
            </w:tcBorders>
            <w:vAlign w:val="center"/>
          </w:tcPr>
          <w:p w14:paraId="3C2E561D"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58AA79BD" w14:textId="77777777" w:rsidR="00F14F67" w:rsidRDefault="00F14F67" w:rsidP="00A27DD8">
            <w:pPr>
              <w:jc w:val="center"/>
              <w:rPr>
                <w:sz w:val="24"/>
              </w:rPr>
            </w:pPr>
          </w:p>
        </w:tc>
      </w:tr>
      <w:tr w:rsidR="00F14F67" w14:paraId="0048F7FC" w14:textId="77777777" w:rsidTr="00F46A37">
        <w:trPr>
          <w:trHeight w:val="510"/>
        </w:trPr>
        <w:tc>
          <w:tcPr>
            <w:tcW w:w="720" w:type="dxa"/>
            <w:tcBorders>
              <w:top w:val="single" w:sz="4" w:space="0" w:color="auto"/>
              <w:left w:val="single" w:sz="4" w:space="0" w:color="auto"/>
              <w:bottom w:val="single" w:sz="4" w:space="0" w:color="auto"/>
              <w:right w:val="single" w:sz="4" w:space="0" w:color="auto"/>
            </w:tcBorders>
            <w:vAlign w:val="center"/>
          </w:tcPr>
          <w:p w14:paraId="589F5C95" w14:textId="77777777" w:rsidR="00F14F67" w:rsidRDefault="00F14F67" w:rsidP="00A27DD8">
            <w:pPr>
              <w:jc w:val="center"/>
              <w:rPr>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74AF96D1" w14:textId="77777777" w:rsidR="00F14F67" w:rsidRDefault="00F14F67" w:rsidP="00A27DD8">
            <w:pPr>
              <w:jc w:val="center"/>
              <w:rPr>
                <w:sz w:val="24"/>
              </w:rPr>
            </w:pPr>
          </w:p>
        </w:tc>
        <w:tc>
          <w:tcPr>
            <w:tcW w:w="1240" w:type="dxa"/>
            <w:tcBorders>
              <w:top w:val="single" w:sz="4" w:space="0" w:color="auto"/>
              <w:left w:val="single" w:sz="4" w:space="0" w:color="auto"/>
              <w:bottom w:val="single" w:sz="4" w:space="0" w:color="auto"/>
              <w:right w:val="single" w:sz="4" w:space="0" w:color="auto"/>
            </w:tcBorders>
            <w:vAlign w:val="center"/>
          </w:tcPr>
          <w:p w14:paraId="0F39D633"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38DB292F" w14:textId="77777777" w:rsidR="00F14F67" w:rsidRDefault="00F14F67" w:rsidP="00A27DD8">
            <w:pPr>
              <w:jc w:val="center"/>
              <w:rPr>
                <w:sz w:val="24"/>
              </w:rPr>
            </w:pPr>
          </w:p>
        </w:tc>
        <w:tc>
          <w:tcPr>
            <w:tcW w:w="714" w:type="dxa"/>
            <w:tcBorders>
              <w:top w:val="single" w:sz="4" w:space="0" w:color="auto"/>
              <w:left w:val="single" w:sz="4" w:space="0" w:color="auto"/>
              <w:bottom w:val="single" w:sz="4" w:space="0" w:color="auto"/>
              <w:right w:val="single" w:sz="4" w:space="0" w:color="auto"/>
            </w:tcBorders>
            <w:vAlign w:val="center"/>
          </w:tcPr>
          <w:p w14:paraId="4AC7D4ED" w14:textId="77777777" w:rsidR="00F14F67" w:rsidRDefault="00F14F67" w:rsidP="00A27DD8">
            <w:pPr>
              <w:jc w:val="center"/>
              <w:rPr>
                <w:sz w:val="24"/>
              </w:rPr>
            </w:pPr>
          </w:p>
        </w:tc>
        <w:tc>
          <w:tcPr>
            <w:tcW w:w="1357" w:type="dxa"/>
            <w:tcBorders>
              <w:top w:val="single" w:sz="4" w:space="0" w:color="auto"/>
              <w:left w:val="single" w:sz="4" w:space="0" w:color="auto"/>
              <w:bottom w:val="single" w:sz="4" w:space="0" w:color="auto"/>
              <w:right w:val="single" w:sz="4" w:space="0" w:color="auto"/>
            </w:tcBorders>
            <w:vAlign w:val="center"/>
          </w:tcPr>
          <w:p w14:paraId="6F4074AB" w14:textId="77777777" w:rsidR="00F14F67" w:rsidRDefault="00F14F67" w:rsidP="00A27DD8">
            <w:pPr>
              <w:jc w:val="center"/>
              <w:rPr>
                <w:sz w:val="24"/>
              </w:rPr>
            </w:pPr>
          </w:p>
        </w:tc>
        <w:tc>
          <w:tcPr>
            <w:tcW w:w="1414" w:type="dxa"/>
            <w:tcBorders>
              <w:top w:val="single" w:sz="4" w:space="0" w:color="auto"/>
              <w:left w:val="single" w:sz="4" w:space="0" w:color="auto"/>
              <w:bottom w:val="single" w:sz="4" w:space="0" w:color="auto"/>
              <w:right w:val="single" w:sz="4" w:space="0" w:color="auto"/>
            </w:tcBorders>
            <w:vAlign w:val="center"/>
          </w:tcPr>
          <w:p w14:paraId="16C8A588"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2A830AFB" w14:textId="77777777" w:rsidR="00F14F67" w:rsidRDefault="00F14F67" w:rsidP="00A27DD8">
            <w:pPr>
              <w:jc w:val="center"/>
              <w:rPr>
                <w:sz w:val="24"/>
              </w:rPr>
            </w:pPr>
          </w:p>
        </w:tc>
      </w:tr>
      <w:tr w:rsidR="00F14F67" w14:paraId="25D10B7F" w14:textId="77777777" w:rsidTr="00F46A37">
        <w:trPr>
          <w:trHeight w:val="510"/>
        </w:trPr>
        <w:tc>
          <w:tcPr>
            <w:tcW w:w="720" w:type="dxa"/>
            <w:tcBorders>
              <w:top w:val="single" w:sz="4" w:space="0" w:color="auto"/>
              <w:left w:val="single" w:sz="4" w:space="0" w:color="auto"/>
              <w:bottom w:val="single" w:sz="4" w:space="0" w:color="auto"/>
              <w:right w:val="single" w:sz="4" w:space="0" w:color="auto"/>
            </w:tcBorders>
            <w:vAlign w:val="center"/>
          </w:tcPr>
          <w:p w14:paraId="0A5E25E3" w14:textId="77777777" w:rsidR="00F14F67" w:rsidRDefault="00F14F67" w:rsidP="00A27DD8">
            <w:pPr>
              <w:jc w:val="center"/>
              <w:rPr>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58E036CD" w14:textId="77777777" w:rsidR="00F14F67" w:rsidRDefault="00F14F67" w:rsidP="00A27DD8">
            <w:pPr>
              <w:jc w:val="center"/>
              <w:rPr>
                <w:sz w:val="24"/>
              </w:rPr>
            </w:pPr>
          </w:p>
        </w:tc>
        <w:tc>
          <w:tcPr>
            <w:tcW w:w="1240" w:type="dxa"/>
            <w:tcBorders>
              <w:top w:val="single" w:sz="4" w:space="0" w:color="auto"/>
              <w:left w:val="single" w:sz="4" w:space="0" w:color="auto"/>
              <w:bottom w:val="single" w:sz="4" w:space="0" w:color="auto"/>
              <w:right w:val="single" w:sz="4" w:space="0" w:color="auto"/>
            </w:tcBorders>
            <w:vAlign w:val="center"/>
          </w:tcPr>
          <w:p w14:paraId="2CA34DAD"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0FE7B008" w14:textId="77777777" w:rsidR="00F14F67" w:rsidRDefault="00F14F67" w:rsidP="00A27DD8">
            <w:pPr>
              <w:jc w:val="center"/>
              <w:rPr>
                <w:sz w:val="24"/>
              </w:rPr>
            </w:pPr>
          </w:p>
        </w:tc>
        <w:tc>
          <w:tcPr>
            <w:tcW w:w="714" w:type="dxa"/>
            <w:tcBorders>
              <w:top w:val="single" w:sz="4" w:space="0" w:color="auto"/>
              <w:left w:val="single" w:sz="4" w:space="0" w:color="auto"/>
              <w:bottom w:val="single" w:sz="4" w:space="0" w:color="auto"/>
              <w:right w:val="single" w:sz="4" w:space="0" w:color="auto"/>
            </w:tcBorders>
            <w:vAlign w:val="center"/>
          </w:tcPr>
          <w:p w14:paraId="4658CFA3" w14:textId="77777777" w:rsidR="00F14F67" w:rsidRDefault="00F14F67" w:rsidP="00A27DD8">
            <w:pPr>
              <w:jc w:val="center"/>
              <w:rPr>
                <w:sz w:val="24"/>
              </w:rPr>
            </w:pPr>
          </w:p>
        </w:tc>
        <w:tc>
          <w:tcPr>
            <w:tcW w:w="1357" w:type="dxa"/>
            <w:tcBorders>
              <w:top w:val="single" w:sz="4" w:space="0" w:color="auto"/>
              <w:left w:val="single" w:sz="4" w:space="0" w:color="auto"/>
              <w:bottom w:val="single" w:sz="4" w:space="0" w:color="auto"/>
              <w:right w:val="single" w:sz="4" w:space="0" w:color="auto"/>
            </w:tcBorders>
            <w:vAlign w:val="center"/>
          </w:tcPr>
          <w:p w14:paraId="58228AE9" w14:textId="77777777" w:rsidR="00F14F67" w:rsidRDefault="00F14F67" w:rsidP="00A27DD8">
            <w:pPr>
              <w:jc w:val="center"/>
              <w:rPr>
                <w:sz w:val="24"/>
              </w:rPr>
            </w:pPr>
          </w:p>
        </w:tc>
        <w:tc>
          <w:tcPr>
            <w:tcW w:w="1414" w:type="dxa"/>
            <w:tcBorders>
              <w:top w:val="single" w:sz="4" w:space="0" w:color="auto"/>
              <w:left w:val="single" w:sz="4" w:space="0" w:color="auto"/>
              <w:bottom w:val="single" w:sz="4" w:space="0" w:color="auto"/>
              <w:right w:val="single" w:sz="4" w:space="0" w:color="auto"/>
            </w:tcBorders>
            <w:vAlign w:val="center"/>
          </w:tcPr>
          <w:p w14:paraId="4037FFA9"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3F57C944" w14:textId="77777777" w:rsidR="00F14F67" w:rsidRDefault="00F14F67" w:rsidP="00A27DD8">
            <w:pPr>
              <w:jc w:val="center"/>
              <w:rPr>
                <w:sz w:val="24"/>
              </w:rPr>
            </w:pPr>
          </w:p>
        </w:tc>
      </w:tr>
      <w:tr w:rsidR="00F14F67" w14:paraId="01F7C1DC" w14:textId="77777777" w:rsidTr="00F46A37">
        <w:trPr>
          <w:trHeight w:val="510"/>
        </w:trPr>
        <w:tc>
          <w:tcPr>
            <w:tcW w:w="720" w:type="dxa"/>
            <w:tcBorders>
              <w:top w:val="single" w:sz="4" w:space="0" w:color="auto"/>
              <w:left w:val="single" w:sz="4" w:space="0" w:color="auto"/>
              <w:bottom w:val="single" w:sz="4" w:space="0" w:color="auto"/>
              <w:right w:val="single" w:sz="4" w:space="0" w:color="auto"/>
            </w:tcBorders>
            <w:vAlign w:val="center"/>
          </w:tcPr>
          <w:p w14:paraId="5FB2E026" w14:textId="77777777" w:rsidR="00F14F67" w:rsidRDefault="00F14F67" w:rsidP="00A27DD8">
            <w:pPr>
              <w:jc w:val="center"/>
              <w:rPr>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6C4E09EA" w14:textId="77777777" w:rsidR="00F14F67" w:rsidRDefault="00F14F67" w:rsidP="00A27DD8">
            <w:pPr>
              <w:jc w:val="center"/>
              <w:rPr>
                <w:sz w:val="24"/>
              </w:rPr>
            </w:pPr>
          </w:p>
        </w:tc>
        <w:tc>
          <w:tcPr>
            <w:tcW w:w="1240" w:type="dxa"/>
            <w:tcBorders>
              <w:top w:val="single" w:sz="4" w:space="0" w:color="auto"/>
              <w:left w:val="single" w:sz="4" w:space="0" w:color="auto"/>
              <w:bottom w:val="single" w:sz="4" w:space="0" w:color="auto"/>
              <w:right w:val="single" w:sz="4" w:space="0" w:color="auto"/>
            </w:tcBorders>
            <w:vAlign w:val="center"/>
          </w:tcPr>
          <w:p w14:paraId="08DF365F"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76357E66" w14:textId="77777777" w:rsidR="00F14F67" w:rsidRDefault="00F14F67" w:rsidP="00A27DD8">
            <w:pPr>
              <w:jc w:val="center"/>
              <w:rPr>
                <w:sz w:val="24"/>
              </w:rPr>
            </w:pPr>
          </w:p>
        </w:tc>
        <w:tc>
          <w:tcPr>
            <w:tcW w:w="714" w:type="dxa"/>
            <w:tcBorders>
              <w:top w:val="single" w:sz="4" w:space="0" w:color="auto"/>
              <w:left w:val="single" w:sz="4" w:space="0" w:color="auto"/>
              <w:bottom w:val="single" w:sz="4" w:space="0" w:color="auto"/>
              <w:right w:val="single" w:sz="4" w:space="0" w:color="auto"/>
            </w:tcBorders>
            <w:vAlign w:val="center"/>
          </w:tcPr>
          <w:p w14:paraId="7D3F0F7A" w14:textId="77777777" w:rsidR="00F14F67" w:rsidRDefault="00F14F67" w:rsidP="00A27DD8">
            <w:pPr>
              <w:jc w:val="center"/>
              <w:rPr>
                <w:sz w:val="24"/>
              </w:rPr>
            </w:pPr>
          </w:p>
        </w:tc>
        <w:tc>
          <w:tcPr>
            <w:tcW w:w="1357" w:type="dxa"/>
            <w:tcBorders>
              <w:top w:val="single" w:sz="4" w:space="0" w:color="auto"/>
              <w:left w:val="single" w:sz="4" w:space="0" w:color="auto"/>
              <w:bottom w:val="single" w:sz="4" w:space="0" w:color="auto"/>
              <w:right w:val="single" w:sz="4" w:space="0" w:color="auto"/>
            </w:tcBorders>
            <w:vAlign w:val="center"/>
          </w:tcPr>
          <w:p w14:paraId="7741C868" w14:textId="77777777" w:rsidR="00F14F67" w:rsidRDefault="00F14F67" w:rsidP="00A27DD8">
            <w:pPr>
              <w:jc w:val="center"/>
              <w:rPr>
                <w:sz w:val="24"/>
              </w:rPr>
            </w:pPr>
          </w:p>
        </w:tc>
        <w:tc>
          <w:tcPr>
            <w:tcW w:w="1414" w:type="dxa"/>
            <w:tcBorders>
              <w:top w:val="single" w:sz="4" w:space="0" w:color="auto"/>
              <w:left w:val="single" w:sz="4" w:space="0" w:color="auto"/>
              <w:bottom w:val="single" w:sz="4" w:space="0" w:color="auto"/>
              <w:right w:val="single" w:sz="4" w:space="0" w:color="auto"/>
            </w:tcBorders>
            <w:vAlign w:val="center"/>
          </w:tcPr>
          <w:p w14:paraId="31B23F2F"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1E2EBC3A" w14:textId="77777777" w:rsidR="00F14F67" w:rsidRDefault="00F14F67" w:rsidP="00A27DD8">
            <w:pPr>
              <w:jc w:val="center"/>
              <w:rPr>
                <w:sz w:val="24"/>
              </w:rPr>
            </w:pPr>
          </w:p>
        </w:tc>
      </w:tr>
      <w:tr w:rsidR="00F14F67" w14:paraId="5BBF71A4" w14:textId="77777777" w:rsidTr="00F46A37">
        <w:trPr>
          <w:trHeight w:val="510"/>
        </w:trPr>
        <w:tc>
          <w:tcPr>
            <w:tcW w:w="720" w:type="dxa"/>
            <w:tcBorders>
              <w:top w:val="single" w:sz="4" w:space="0" w:color="auto"/>
              <w:left w:val="single" w:sz="4" w:space="0" w:color="auto"/>
              <w:bottom w:val="single" w:sz="4" w:space="0" w:color="auto"/>
              <w:right w:val="single" w:sz="4" w:space="0" w:color="auto"/>
            </w:tcBorders>
            <w:vAlign w:val="center"/>
          </w:tcPr>
          <w:p w14:paraId="18D4BEA9" w14:textId="77777777" w:rsidR="00F14F67" w:rsidRDefault="00F14F67" w:rsidP="00A27DD8">
            <w:pPr>
              <w:jc w:val="center"/>
              <w:rPr>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34A3138B" w14:textId="77777777" w:rsidR="00F14F67" w:rsidRDefault="00F14F67" w:rsidP="00A27DD8">
            <w:pPr>
              <w:jc w:val="center"/>
              <w:rPr>
                <w:sz w:val="24"/>
              </w:rPr>
            </w:pPr>
          </w:p>
        </w:tc>
        <w:tc>
          <w:tcPr>
            <w:tcW w:w="1240" w:type="dxa"/>
            <w:tcBorders>
              <w:top w:val="single" w:sz="4" w:space="0" w:color="auto"/>
              <w:left w:val="single" w:sz="4" w:space="0" w:color="auto"/>
              <w:bottom w:val="single" w:sz="4" w:space="0" w:color="auto"/>
              <w:right w:val="single" w:sz="4" w:space="0" w:color="auto"/>
            </w:tcBorders>
            <w:vAlign w:val="center"/>
          </w:tcPr>
          <w:p w14:paraId="6F31842D"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59A89387" w14:textId="77777777" w:rsidR="00F14F67" w:rsidRDefault="00F14F67" w:rsidP="00A27DD8">
            <w:pPr>
              <w:jc w:val="center"/>
              <w:rPr>
                <w:sz w:val="24"/>
              </w:rPr>
            </w:pPr>
          </w:p>
        </w:tc>
        <w:tc>
          <w:tcPr>
            <w:tcW w:w="714" w:type="dxa"/>
            <w:tcBorders>
              <w:top w:val="single" w:sz="4" w:space="0" w:color="auto"/>
              <w:left w:val="single" w:sz="4" w:space="0" w:color="auto"/>
              <w:bottom w:val="single" w:sz="4" w:space="0" w:color="auto"/>
              <w:right w:val="single" w:sz="4" w:space="0" w:color="auto"/>
            </w:tcBorders>
            <w:vAlign w:val="center"/>
          </w:tcPr>
          <w:p w14:paraId="33309283" w14:textId="77777777" w:rsidR="00F14F67" w:rsidRDefault="00F14F67" w:rsidP="00A27DD8">
            <w:pPr>
              <w:jc w:val="center"/>
              <w:rPr>
                <w:sz w:val="24"/>
              </w:rPr>
            </w:pPr>
          </w:p>
        </w:tc>
        <w:tc>
          <w:tcPr>
            <w:tcW w:w="1357" w:type="dxa"/>
            <w:tcBorders>
              <w:top w:val="single" w:sz="4" w:space="0" w:color="auto"/>
              <w:left w:val="single" w:sz="4" w:space="0" w:color="auto"/>
              <w:bottom w:val="single" w:sz="4" w:space="0" w:color="auto"/>
              <w:right w:val="single" w:sz="4" w:space="0" w:color="auto"/>
            </w:tcBorders>
            <w:vAlign w:val="center"/>
          </w:tcPr>
          <w:p w14:paraId="697177B7" w14:textId="77777777" w:rsidR="00F14F67" w:rsidRDefault="00F14F67" w:rsidP="00A27DD8">
            <w:pPr>
              <w:jc w:val="center"/>
              <w:rPr>
                <w:sz w:val="24"/>
              </w:rPr>
            </w:pPr>
          </w:p>
        </w:tc>
        <w:tc>
          <w:tcPr>
            <w:tcW w:w="1414" w:type="dxa"/>
            <w:tcBorders>
              <w:top w:val="single" w:sz="4" w:space="0" w:color="auto"/>
              <w:left w:val="single" w:sz="4" w:space="0" w:color="auto"/>
              <w:bottom w:val="single" w:sz="4" w:space="0" w:color="auto"/>
              <w:right w:val="single" w:sz="4" w:space="0" w:color="auto"/>
            </w:tcBorders>
            <w:vAlign w:val="center"/>
          </w:tcPr>
          <w:p w14:paraId="410A964D"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4E34D440" w14:textId="77777777" w:rsidR="00F14F67" w:rsidRDefault="00F14F67" w:rsidP="00A27DD8">
            <w:pPr>
              <w:jc w:val="center"/>
              <w:rPr>
                <w:sz w:val="24"/>
              </w:rPr>
            </w:pPr>
          </w:p>
        </w:tc>
      </w:tr>
      <w:tr w:rsidR="00F14F67" w14:paraId="2EDE6B0A" w14:textId="77777777" w:rsidTr="00F46A37">
        <w:trPr>
          <w:trHeight w:val="510"/>
        </w:trPr>
        <w:tc>
          <w:tcPr>
            <w:tcW w:w="720" w:type="dxa"/>
            <w:tcBorders>
              <w:top w:val="single" w:sz="4" w:space="0" w:color="auto"/>
              <w:left w:val="single" w:sz="4" w:space="0" w:color="auto"/>
              <w:bottom w:val="single" w:sz="4" w:space="0" w:color="auto"/>
              <w:right w:val="single" w:sz="4" w:space="0" w:color="auto"/>
            </w:tcBorders>
            <w:vAlign w:val="center"/>
          </w:tcPr>
          <w:p w14:paraId="5A778AFA" w14:textId="77777777" w:rsidR="00F14F67" w:rsidRDefault="00F14F67" w:rsidP="00A27DD8">
            <w:pPr>
              <w:jc w:val="center"/>
              <w:rPr>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371B6FF6" w14:textId="77777777" w:rsidR="00F14F67" w:rsidRDefault="00F14F67" w:rsidP="00A27DD8">
            <w:pPr>
              <w:jc w:val="center"/>
              <w:rPr>
                <w:sz w:val="24"/>
              </w:rPr>
            </w:pPr>
          </w:p>
        </w:tc>
        <w:tc>
          <w:tcPr>
            <w:tcW w:w="1240" w:type="dxa"/>
            <w:tcBorders>
              <w:top w:val="single" w:sz="4" w:space="0" w:color="auto"/>
              <w:left w:val="single" w:sz="4" w:space="0" w:color="auto"/>
              <w:bottom w:val="single" w:sz="4" w:space="0" w:color="auto"/>
              <w:right w:val="single" w:sz="4" w:space="0" w:color="auto"/>
            </w:tcBorders>
            <w:vAlign w:val="center"/>
          </w:tcPr>
          <w:p w14:paraId="32A313B9"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35387481" w14:textId="77777777" w:rsidR="00F14F67" w:rsidRDefault="00F14F67" w:rsidP="00A27DD8">
            <w:pPr>
              <w:jc w:val="center"/>
              <w:rPr>
                <w:sz w:val="24"/>
              </w:rPr>
            </w:pPr>
          </w:p>
        </w:tc>
        <w:tc>
          <w:tcPr>
            <w:tcW w:w="714" w:type="dxa"/>
            <w:tcBorders>
              <w:top w:val="single" w:sz="4" w:space="0" w:color="auto"/>
              <w:left w:val="single" w:sz="4" w:space="0" w:color="auto"/>
              <w:bottom w:val="single" w:sz="4" w:space="0" w:color="auto"/>
              <w:right w:val="single" w:sz="4" w:space="0" w:color="auto"/>
            </w:tcBorders>
            <w:vAlign w:val="center"/>
          </w:tcPr>
          <w:p w14:paraId="51DA399A" w14:textId="77777777" w:rsidR="00F14F67" w:rsidRDefault="00F14F67" w:rsidP="00A27DD8">
            <w:pPr>
              <w:jc w:val="center"/>
              <w:rPr>
                <w:sz w:val="24"/>
              </w:rPr>
            </w:pPr>
          </w:p>
        </w:tc>
        <w:tc>
          <w:tcPr>
            <w:tcW w:w="1357" w:type="dxa"/>
            <w:tcBorders>
              <w:top w:val="single" w:sz="4" w:space="0" w:color="auto"/>
              <w:left w:val="single" w:sz="4" w:space="0" w:color="auto"/>
              <w:bottom w:val="single" w:sz="4" w:space="0" w:color="auto"/>
              <w:right w:val="single" w:sz="4" w:space="0" w:color="auto"/>
            </w:tcBorders>
            <w:vAlign w:val="center"/>
          </w:tcPr>
          <w:p w14:paraId="3BE0A063" w14:textId="77777777" w:rsidR="00F14F67" w:rsidRDefault="00F14F67" w:rsidP="00A27DD8">
            <w:pPr>
              <w:jc w:val="center"/>
              <w:rPr>
                <w:sz w:val="24"/>
              </w:rPr>
            </w:pPr>
          </w:p>
        </w:tc>
        <w:tc>
          <w:tcPr>
            <w:tcW w:w="1414" w:type="dxa"/>
            <w:tcBorders>
              <w:top w:val="single" w:sz="4" w:space="0" w:color="auto"/>
              <w:left w:val="single" w:sz="4" w:space="0" w:color="auto"/>
              <w:bottom w:val="single" w:sz="4" w:space="0" w:color="auto"/>
              <w:right w:val="single" w:sz="4" w:space="0" w:color="auto"/>
            </w:tcBorders>
            <w:vAlign w:val="center"/>
          </w:tcPr>
          <w:p w14:paraId="3375CED5"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498C8530" w14:textId="77777777" w:rsidR="00F14F67" w:rsidRDefault="00F14F67" w:rsidP="00A27DD8">
            <w:pPr>
              <w:jc w:val="center"/>
              <w:rPr>
                <w:sz w:val="24"/>
              </w:rPr>
            </w:pPr>
          </w:p>
        </w:tc>
      </w:tr>
      <w:tr w:rsidR="00F14F67" w14:paraId="64DB38EE" w14:textId="77777777" w:rsidTr="00F46A37">
        <w:trPr>
          <w:trHeight w:val="510"/>
        </w:trPr>
        <w:tc>
          <w:tcPr>
            <w:tcW w:w="1980" w:type="dxa"/>
            <w:gridSpan w:val="2"/>
            <w:tcBorders>
              <w:top w:val="single" w:sz="4" w:space="0" w:color="auto"/>
              <w:left w:val="single" w:sz="4" w:space="0" w:color="auto"/>
              <w:bottom w:val="single" w:sz="4" w:space="0" w:color="auto"/>
              <w:right w:val="single" w:sz="4" w:space="0" w:color="auto"/>
            </w:tcBorders>
            <w:vAlign w:val="center"/>
          </w:tcPr>
          <w:p w14:paraId="25BD27FD" w14:textId="77777777" w:rsidR="00F14F67" w:rsidRDefault="00F14F67" w:rsidP="00A27DD8">
            <w:pPr>
              <w:jc w:val="center"/>
              <w:rPr>
                <w:sz w:val="24"/>
              </w:rPr>
            </w:pPr>
            <w:r>
              <w:rPr>
                <w:rFonts w:ascii="宋体" w:hAnsi="宋体" w:hint="eastAsia"/>
                <w:sz w:val="24"/>
              </w:rPr>
              <w:t>备注：</w:t>
            </w:r>
          </w:p>
        </w:tc>
        <w:tc>
          <w:tcPr>
            <w:tcW w:w="7433" w:type="dxa"/>
            <w:gridSpan w:val="6"/>
            <w:tcBorders>
              <w:top w:val="single" w:sz="4" w:space="0" w:color="auto"/>
              <w:left w:val="single" w:sz="4" w:space="0" w:color="auto"/>
              <w:bottom w:val="single" w:sz="4" w:space="0" w:color="auto"/>
              <w:right w:val="single" w:sz="4" w:space="0" w:color="auto"/>
            </w:tcBorders>
            <w:vAlign w:val="center"/>
          </w:tcPr>
          <w:p w14:paraId="64B3E814" w14:textId="77777777" w:rsidR="00F14F67" w:rsidRDefault="00F14F67" w:rsidP="00A27DD8">
            <w:pPr>
              <w:jc w:val="center"/>
              <w:rPr>
                <w:sz w:val="24"/>
              </w:rPr>
            </w:pPr>
            <w:r>
              <w:rPr>
                <w:rFonts w:ascii="宋体" w:hAnsi="宋体" w:hint="eastAsia"/>
                <w:sz w:val="24"/>
              </w:rPr>
              <w:t>承包商作业人员于     年   月   日结束作业离开本公司</w:t>
            </w:r>
          </w:p>
        </w:tc>
      </w:tr>
    </w:tbl>
    <w:p w14:paraId="4923F15B" w14:textId="77777777" w:rsidR="00BA4232" w:rsidRDefault="00BA4232">
      <w:pPr>
        <w:widowControl/>
        <w:jc w:val="left"/>
        <w:rPr>
          <w:rFonts w:ascii="宋体" w:hAnsi="宋体"/>
          <w:b/>
          <w:sz w:val="28"/>
          <w:szCs w:val="28"/>
        </w:rPr>
      </w:pPr>
      <w:bookmarkStart w:id="83" w:name="_Toc299719310"/>
      <w:bookmarkStart w:id="84" w:name="_Toc299719459"/>
      <w:bookmarkStart w:id="85" w:name="_Toc334616190"/>
      <w:r>
        <w:rPr>
          <w:bCs/>
        </w:rPr>
        <w:br w:type="page"/>
      </w:r>
    </w:p>
    <w:p w14:paraId="02EF034F" w14:textId="77777777" w:rsidR="00F14F67" w:rsidRPr="00BA4232" w:rsidRDefault="002810E3" w:rsidP="00BA4232">
      <w:pPr>
        <w:pStyle w:val="12"/>
        <w:spacing w:before="0" w:after="0" w:line="460" w:lineRule="exact"/>
        <w:ind w:left="2" w:firstLineChars="466" w:firstLine="1310"/>
        <w:outlineLvl w:val="0"/>
        <w:rPr>
          <w:bCs w:val="0"/>
        </w:rPr>
      </w:pPr>
      <w:bookmarkStart w:id="86" w:name="_Toc391046344"/>
      <w:r w:rsidRPr="00BA4232">
        <w:rPr>
          <w:rFonts w:hint="eastAsia"/>
          <w:bCs w:val="0"/>
        </w:rPr>
        <w:lastRenderedPageBreak/>
        <w:t>表</w:t>
      </w:r>
      <w:r w:rsidR="00F14F67" w:rsidRPr="00BA4232">
        <w:rPr>
          <w:rFonts w:hint="eastAsia"/>
          <w:bCs w:val="0"/>
        </w:rPr>
        <w:t>5.7 外来人员培训记录表</w:t>
      </w:r>
      <w:bookmarkEnd w:id="83"/>
      <w:bookmarkEnd w:id="84"/>
      <w:bookmarkEnd w:id="85"/>
      <w:bookmarkEnd w:id="8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6"/>
        <w:gridCol w:w="1564"/>
        <w:gridCol w:w="1425"/>
        <w:gridCol w:w="144"/>
        <w:gridCol w:w="1570"/>
        <w:gridCol w:w="1569"/>
        <w:gridCol w:w="1570"/>
      </w:tblGrid>
      <w:tr w:rsidR="00F14F67" w14:paraId="1637BA16" w14:textId="77777777" w:rsidTr="00F46A37">
        <w:trPr>
          <w:trHeight w:val="510"/>
        </w:trPr>
        <w:tc>
          <w:tcPr>
            <w:tcW w:w="9417" w:type="dxa"/>
            <w:gridSpan w:val="8"/>
            <w:tcBorders>
              <w:top w:val="single" w:sz="4" w:space="0" w:color="auto"/>
              <w:left w:val="single" w:sz="4" w:space="0" w:color="auto"/>
              <w:bottom w:val="single" w:sz="4" w:space="0" w:color="auto"/>
              <w:right w:val="single" w:sz="4" w:space="0" w:color="auto"/>
            </w:tcBorders>
            <w:vAlign w:val="center"/>
          </w:tcPr>
          <w:p w14:paraId="265E999C" w14:textId="77777777" w:rsidR="00F14F67" w:rsidRDefault="00F14F67" w:rsidP="00A27DD8">
            <w:pPr>
              <w:rPr>
                <w:sz w:val="24"/>
              </w:rPr>
            </w:pPr>
            <w:r>
              <w:rPr>
                <w:rFonts w:ascii="宋体" w:hAnsi="宋体" w:hint="eastAsia"/>
                <w:sz w:val="24"/>
              </w:rPr>
              <w:t>培训地点：</w:t>
            </w:r>
          </w:p>
        </w:tc>
      </w:tr>
      <w:tr w:rsidR="00F14F67" w14:paraId="1B8B03C1" w14:textId="77777777" w:rsidTr="00F46A37">
        <w:trPr>
          <w:trHeight w:val="510"/>
        </w:trPr>
        <w:tc>
          <w:tcPr>
            <w:tcW w:w="4564" w:type="dxa"/>
            <w:gridSpan w:val="4"/>
            <w:tcBorders>
              <w:top w:val="single" w:sz="4" w:space="0" w:color="auto"/>
              <w:left w:val="single" w:sz="4" w:space="0" w:color="auto"/>
              <w:bottom w:val="single" w:sz="4" w:space="0" w:color="auto"/>
              <w:right w:val="single" w:sz="4" w:space="0" w:color="auto"/>
            </w:tcBorders>
            <w:vAlign w:val="center"/>
          </w:tcPr>
          <w:p w14:paraId="72EAA240" w14:textId="77777777" w:rsidR="00F14F67" w:rsidRDefault="00F14F67" w:rsidP="00A27DD8">
            <w:pPr>
              <w:rPr>
                <w:sz w:val="24"/>
              </w:rPr>
            </w:pPr>
            <w:r>
              <w:rPr>
                <w:rFonts w:ascii="宋体" w:hAnsi="宋体" w:hint="eastAsia"/>
                <w:sz w:val="24"/>
              </w:rPr>
              <w:t>培训时间：</w:t>
            </w:r>
          </w:p>
        </w:tc>
        <w:tc>
          <w:tcPr>
            <w:tcW w:w="4853" w:type="dxa"/>
            <w:gridSpan w:val="4"/>
            <w:tcBorders>
              <w:top w:val="single" w:sz="4" w:space="0" w:color="auto"/>
              <w:left w:val="single" w:sz="4" w:space="0" w:color="auto"/>
              <w:bottom w:val="single" w:sz="4" w:space="0" w:color="auto"/>
              <w:right w:val="single" w:sz="4" w:space="0" w:color="auto"/>
            </w:tcBorders>
            <w:vAlign w:val="center"/>
          </w:tcPr>
          <w:p w14:paraId="2E5F5D4C" w14:textId="77777777" w:rsidR="00F14F67" w:rsidRDefault="00F14F67" w:rsidP="00A27DD8">
            <w:pPr>
              <w:rPr>
                <w:sz w:val="24"/>
              </w:rPr>
            </w:pPr>
            <w:r>
              <w:rPr>
                <w:rFonts w:ascii="宋体" w:hAnsi="宋体" w:hint="eastAsia"/>
                <w:sz w:val="24"/>
              </w:rPr>
              <w:t>培训老师：</w:t>
            </w:r>
          </w:p>
        </w:tc>
      </w:tr>
      <w:tr w:rsidR="00F14F67" w14:paraId="26A5A01B" w14:textId="77777777" w:rsidTr="00F46A37">
        <w:trPr>
          <w:trHeight w:val="4150"/>
        </w:trPr>
        <w:tc>
          <w:tcPr>
            <w:tcW w:w="9417" w:type="dxa"/>
            <w:gridSpan w:val="8"/>
            <w:tcBorders>
              <w:top w:val="single" w:sz="4" w:space="0" w:color="auto"/>
              <w:left w:val="single" w:sz="4" w:space="0" w:color="auto"/>
              <w:bottom w:val="single" w:sz="4" w:space="0" w:color="auto"/>
              <w:right w:val="single" w:sz="4" w:space="0" w:color="auto"/>
            </w:tcBorders>
          </w:tcPr>
          <w:p w14:paraId="3F1BC01B" w14:textId="77777777" w:rsidR="00F14F67" w:rsidRDefault="00F14F67" w:rsidP="00A27DD8">
            <w:pPr>
              <w:rPr>
                <w:sz w:val="24"/>
              </w:rPr>
            </w:pPr>
            <w:r>
              <w:rPr>
                <w:rFonts w:ascii="宋体" w:hAnsi="宋体" w:hint="eastAsia"/>
                <w:sz w:val="24"/>
              </w:rPr>
              <w:t>培训教育内容：</w:t>
            </w:r>
          </w:p>
        </w:tc>
      </w:tr>
      <w:tr w:rsidR="00F14F67" w14:paraId="60B5AD9E" w14:textId="77777777" w:rsidTr="00F46A37">
        <w:trPr>
          <w:trHeight w:val="510"/>
        </w:trPr>
        <w:tc>
          <w:tcPr>
            <w:tcW w:w="1569" w:type="dxa"/>
            <w:tcBorders>
              <w:top w:val="single" w:sz="4" w:space="0" w:color="auto"/>
              <w:left w:val="single" w:sz="4" w:space="0" w:color="auto"/>
              <w:bottom w:val="single" w:sz="4" w:space="0" w:color="auto"/>
              <w:right w:val="single" w:sz="4" w:space="0" w:color="auto"/>
            </w:tcBorders>
            <w:vAlign w:val="center"/>
          </w:tcPr>
          <w:p w14:paraId="3AFBEC8C" w14:textId="77777777" w:rsidR="00F14F67" w:rsidRDefault="00F14F67" w:rsidP="00A27DD8">
            <w:pPr>
              <w:jc w:val="center"/>
              <w:rPr>
                <w:sz w:val="24"/>
              </w:rPr>
            </w:pPr>
            <w:r>
              <w:rPr>
                <w:rFonts w:ascii="宋体" w:hAnsi="宋体" w:hint="eastAsia"/>
                <w:sz w:val="24"/>
              </w:rPr>
              <w:t>人员姓名</w:t>
            </w:r>
          </w:p>
        </w:tc>
        <w:tc>
          <w:tcPr>
            <w:tcW w:w="1570" w:type="dxa"/>
            <w:gridSpan w:val="2"/>
            <w:tcBorders>
              <w:top w:val="single" w:sz="4" w:space="0" w:color="auto"/>
              <w:left w:val="single" w:sz="4" w:space="0" w:color="auto"/>
              <w:bottom w:val="single" w:sz="4" w:space="0" w:color="auto"/>
              <w:right w:val="single" w:sz="4" w:space="0" w:color="auto"/>
            </w:tcBorders>
            <w:vAlign w:val="center"/>
          </w:tcPr>
          <w:p w14:paraId="6DAE8E4C" w14:textId="77777777" w:rsidR="00F14F67" w:rsidRDefault="00F14F67" w:rsidP="00A27DD8">
            <w:pPr>
              <w:jc w:val="center"/>
              <w:rPr>
                <w:sz w:val="24"/>
              </w:rPr>
            </w:pPr>
            <w:r>
              <w:rPr>
                <w:rFonts w:ascii="宋体" w:hAnsi="宋体" w:hint="eastAsia"/>
                <w:sz w:val="24"/>
              </w:rPr>
              <w:t>人员姓名</w:t>
            </w:r>
          </w:p>
        </w:tc>
        <w:tc>
          <w:tcPr>
            <w:tcW w:w="1569" w:type="dxa"/>
            <w:gridSpan w:val="2"/>
            <w:tcBorders>
              <w:top w:val="single" w:sz="4" w:space="0" w:color="auto"/>
              <w:left w:val="single" w:sz="4" w:space="0" w:color="auto"/>
              <w:bottom w:val="single" w:sz="4" w:space="0" w:color="auto"/>
              <w:right w:val="single" w:sz="4" w:space="0" w:color="auto"/>
            </w:tcBorders>
            <w:vAlign w:val="center"/>
          </w:tcPr>
          <w:p w14:paraId="5C95F8D6" w14:textId="77777777" w:rsidR="00F14F67" w:rsidRDefault="00F14F67" w:rsidP="00A27DD8">
            <w:pPr>
              <w:jc w:val="center"/>
              <w:rPr>
                <w:sz w:val="24"/>
              </w:rPr>
            </w:pPr>
            <w:r>
              <w:rPr>
                <w:rFonts w:ascii="宋体" w:hAnsi="宋体" w:hint="eastAsia"/>
                <w:sz w:val="24"/>
              </w:rPr>
              <w:t>人员姓名</w:t>
            </w:r>
          </w:p>
        </w:tc>
        <w:tc>
          <w:tcPr>
            <w:tcW w:w="1570" w:type="dxa"/>
            <w:tcBorders>
              <w:top w:val="single" w:sz="4" w:space="0" w:color="auto"/>
              <w:left w:val="single" w:sz="4" w:space="0" w:color="auto"/>
              <w:bottom w:val="single" w:sz="4" w:space="0" w:color="auto"/>
              <w:right w:val="single" w:sz="4" w:space="0" w:color="auto"/>
            </w:tcBorders>
            <w:vAlign w:val="center"/>
          </w:tcPr>
          <w:p w14:paraId="00781412" w14:textId="77777777" w:rsidR="00F14F67" w:rsidRDefault="00F14F67" w:rsidP="00A27DD8">
            <w:pPr>
              <w:jc w:val="center"/>
              <w:rPr>
                <w:sz w:val="24"/>
              </w:rPr>
            </w:pPr>
            <w:r>
              <w:rPr>
                <w:rFonts w:ascii="宋体" w:hAnsi="宋体" w:hint="eastAsia"/>
                <w:sz w:val="24"/>
              </w:rPr>
              <w:t>人员姓名</w:t>
            </w:r>
          </w:p>
        </w:tc>
        <w:tc>
          <w:tcPr>
            <w:tcW w:w="1569" w:type="dxa"/>
            <w:tcBorders>
              <w:top w:val="single" w:sz="4" w:space="0" w:color="auto"/>
              <w:left w:val="single" w:sz="4" w:space="0" w:color="auto"/>
              <w:bottom w:val="single" w:sz="4" w:space="0" w:color="auto"/>
              <w:right w:val="single" w:sz="4" w:space="0" w:color="auto"/>
            </w:tcBorders>
            <w:vAlign w:val="center"/>
          </w:tcPr>
          <w:p w14:paraId="19A6A05A" w14:textId="77777777" w:rsidR="00F14F67" w:rsidRDefault="00F14F67" w:rsidP="00A27DD8">
            <w:pPr>
              <w:jc w:val="center"/>
              <w:rPr>
                <w:sz w:val="24"/>
              </w:rPr>
            </w:pPr>
            <w:r>
              <w:rPr>
                <w:rFonts w:ascii="宋体" w:hAnsi="宋体" w:hint="eastAsia"/>
                <w:sz w:val="24"/>
              </w:rPr>
              <w:t>人员姓名</w:t>
            </w:r>
          </w:p>
        </w:tc>
        <w:tc>
          <w:tcPr>
            <w:tcW w:w="1570" w:type="dxa"/>
            <w:tcBorders>
              <w:top w:val="single" w:sz="4" w:space="0" w:color="auto"/>
              <w:left w:val="single" w:sz="4" w:space="0" w:color="auto"/>
              <w:bottom w:val="single" w:sz="4" w:space="0" w:color="auto"/>
              <w:right w:val="single" w:sz="4" w:space="0" w:color="auto"/>
            </w:tcBorders>
            <w:vAlign w:val="center"/>
          </w:tcPr>
          <w:p w14:paraId="28625DD0" w14:textId="77777777" w:rsidR="00F14F67" w:rsidRDefault="00F14F67" w:rsidP="00A27DD8">
            <w:pPr>
              <w:jc w:val="center"/>
              <w:rPr>
                <w:sz w:val="24"/>
              </w:rPr>
            </w:pPr>
            <w:r>
              <w:rPr>
                <w:rFonts w:ascii="宋体" w:hAnsi="宋体" w:hint="eastAsia"/>
                <w:sz w:val="24"/>
              </w:rPr>
              <w:t>人员姓名</w:t>
            </w:r>
          </w:p>
        </w:tc>
      </w:tr>
      <w:tr w:rsidR="00F14F67" w14:paraId="32F50074" w14:textId="77777777" w:rsidTr="00F46A37">
        <w:trPr>
          <w:trHeight w:val="510"/>
        </w:trPr>
        <w:tc>
          <w:tcPr>
            <w:tcW w:w="1569" w:type="dxa"/>
            <w:tcBorders>
              <w:top w:val="single" w:sz="4" w:space="0" w:color="auto"/>
              <w:left w:val="single" w:sz="4" w:space="0" w:color="auto"/>
              <w:bottom w:val="single" w:sz="4" w:space="0" w:color="auto"/>
              <w:right w:val="single" w:sz="4" w:space="0" w:color="auto"/>
            </w:tcBorders>
            <w:vAlign w:val="center"/>
          </w:tcPr>
          <w:p w14:paraId="34D27FAC" w14:textId="77777777" w:rsidR="00F14F67" w:rsidRDefault="00F14F67" w:rsidP="00A27DD8">
            <w:pPr>
              <w:jc w:val="center"/>
              <w:rPr>
                <w:sz w:val="24"/>
              </w:rPr>
            </w:pPr>
          </w:p>
        </w:tc>
        <w:tc>
          <w:tcPr>
            <w:tcW w:w="1570" w:type="dxa"/>
            <w:gridSpan w:val="2"/>
            <w:tcBorders>
              <w:top w:val="single" w:sz="4" w:space="0" w:color="auto"/>
              <w:left w:val="single" w:sz="4" w:space="0" w:color="auto"/>
              <w:bottom w:val="single" w:sz="4" w:space="0" w:color="auto"/>
              <w:right w:val="single" w:sz="4" w:space="0" w:color="auto"/>
            </w:tcBorders>
            <w:vAlign w:val="center"/>
          </w:tcPr>
          <w:p w14:paraId="0A78AF9F" w14:textId="77777777" w:rsidR="00F14F67" w:rsidRDefault="00F14F67" w:rsidP="00A27DD8">
            <w:pPr>
              <w:jc w:val="center"/>
              <w:rPr>
                <w:sz w:val="24"/>
              </w:rPr>
            </w:pPr>
          </w:p>
        </w:tc>
        <w:tc>
          <w:tcPr>
            <w:tcW w:w="1569" w:type="dxa"/>
            <w:gridSpan w:val="2"/>
            <w:tcBorders>
              <w:top w:val="single" w:sz="4" w:space="0" w:color="auto"/>
              <w:left w:val="single" w:sz="4" w:space="0" w:color="auto"/>
              <w:bottom w:val="single" w:sz="4" w:space="0" w:color="auto"/>
              <w:right w:val="single" w:sz="4" w:space="0" w:color="auto"/>
            </w:tcBorders>
            <w:vAlign w:val="center"/>
          </w:tcPr>
          <w:p w14:paraId="52F61AD6"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467066CC" w14:textId="77777777" w:rsidR="00F14F67" w:rsidRDefault="00F14F67" w:rsidP="00A27DD8">
            <w:pPr>
              <w:jc w:val="center"/>
              <w:rPr>
                <w:sz w:val="24"/>
              </w:rPr>
            </w:pPr>
          </w:p>
        </w:tc>
        <w:tc>
          <w:tcPr>
            <w:tcW w:w="1569" w:type="dxa"/>
            <w:tcBorders>
              <w:top w:val="single" w:sz="4" w:space="0" w:color="auto"/>
              <w:left w:val="single" w:sz="4" w:space="0" w:color="auto"/>
              <w:bottom w:val="single" w:sz="4" w:space="0" w:color="auto"/>
              <w:right w:val="single" w:sz="4" w:space="0" w:color="auto"/>
            </w:tcBorders>
            <w:vAlign w:val="center"/>
          </w:tcPr>
          <w:p w14:paraId="61247EE4"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5024E86A" w14:textId="77777777" w:rsidR="00F14F67" w:rsidRDefault="00F14F67" w:rsidP="00A27DD8">
            <w:pPr>
              <w:jc w:val="center"/>
              <w:rPr>
                <w:sz w:val="24"/>
              </w:rPr>
            </w:pPr>
          </w:p>
        </w:tc>
      </w:tr>
      <w:tr w:rsidR="00F14F67" w14:paraId="5952B713" w14:textId="77777777" w:rsidTr="00F46A37">
        <w:trPr>
          <w:trHeight w:val="510"/>
        </w:trPr>
        <w:tc>
          <w:tcPr>
            <w:tcW w:w="1569" w:type="dxa"/>
            <w:tcBorders>
              <w:top w:val="single" w:sz="4" w:space="0" w:color="auto"/>
              <w:left w:val="single" w:sz="4" w:space="0" w:color="auto"/>
              <w:bottom w:val="single" w:sz="4" w:space="0" w:color="auto"/>
              <w:right w:val="single" w:sz="4" w:space="0" w:color="auto"/>
            </w:tcBorders>
            <w:vAlign w:val="center"/>
          </w:tcPr>
          <w:p w14:paraId="7C1F22BA" w14:textId="77777777" w:rsidR="00F14F67" w:rsidRDefault="00F14F67" w:rsidP="00A27DD8">
            <w:pPr>
              <w:jc w:val="center"/>
              <w:rPr>
                <w:sz w:val="24"/>
              </w:rPr>
            </w:pPr>
          </w:p>
        </w:tc>
        <w:tc>
          <w:tcPr>
            <w:tcW w:w="1570" w:type="dxa"/>
            <w:gridSpan w:val="2"/>
            <w:tcBorders>
              <w:top w:val="single" w:sz="4" w:space="0" w:color="auto"/>
              <w:left w:val="single" w:sz="4" w:space="0" w:color="auto"/>
              <w:bottom w:val="single" w:sz="4" w:space="0" w:color="auto"/>
              <w:right w:val="single" w:sz="4" w:space="0" w:color="auto"/>
            </w:tcBorders>
            <w:vAlign w:val="center"/>
          </w:tcPr>
          <w:p w14:paraId="51842970" w14:textId="77777777" w:rsidR="00F14F67" w:rsidRDefault="00F14F67" w:rsidP="00A27DD8">
            <w:pPr>
              <w:jc w:val="center"/>
              <w:rPr>
                <w:sz w:val="24"/>
              </w:rPr>
            </w:pPr>
          </w:p>
        </w:tc>
        <w:tc>
          <w:tcPr>
            <w:tcW w:w="1569" w:type="dxa"/>
            <w:gridSpan w:val="2"/>
            <w:tcBorders>
              <w:top w:val="single" w:sz="4" w:space="0" w:color="auto"/>
              <w:left w:val="single" w:sz="4" w:space="0" w:color="auto"/>
              <w:bottom w:val="single" w:sz="4" w:space="0" w:color="auto"/>
              <w:right w:val="single" w:sz="4" w:space="0" w:color="auto"/>
            </w:tcBorders>
            <w:vAlign w:val="center"/>
          </w:tcPr>
          <w:p w14:paraId="56368EDE"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0613CB0B" w14:textId="77777777" w:rsidR="00F14F67" w:rsidRDefault="00F14F67" w:rsidP="00A27DD8">
            <w:pPr>
              <w:jc w:val="center"/>
              <w:rPr>
                <w:sz w:val="24"/>
              </w:rPr>
            </w:pPr>
          </w:p>
        </w:tc>
        <w:tc>
          <w:tcPr>
            <w:tcW w:w="1569" w:type="dxa"/>
            <w:tcBorders>
              <w:top w:val="single" w:sz="4" w:space="0" w:color="auto"/>
              <w:left w:val="single" w:sz="4" w:space="0" w:color="auto"/>
              <w:bottom w:val="single" w:sz="4" w:space="0" w:color="auto"/>
              <w:right w:val="single" w:sz="4" w:space="0" w:color="auto"/>
            </w:tcBorders>
            <w:vAlign w:val="center"/>
          </w:tcPr>
          <w:p w14:paraId="40612A28"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6A9B0D1B" w14:textId="77777777" w:rsidR="00F14F67" w:rsidRDefault="00F14F67" w:rsidP="00A27DD8">
            <w:pPr>
              <w:jc w:val="center"/>
              <w:rPr>
                <w:sz w:val="24"/>
              </w:rPr>
            </w:pPr>
          </w:p>
        </w:tc>
      </w:tr>
      <w:tr w:rsidR="00F14F67" w14:paraId="60720AF6" w14:textId="77777777" w:rsidTr="00F46A37">
        <w:trPr>
          <w:trHeight w:val="510"/>
        </w:trPr>
        <w:tc>
          <w:tcPr>
            <w:tcW w:w="1569" w:type="dxa"/>
            <w:tcBorders>
              <w:top w:val="single" w:sz="4" w:space="0" w:color="auto"/>
              <w:left w:val="single" w:sz="4" w:space="0" w:color="auto"/>
              <w:bottom w:val="single" w:sz="4" w:space="0" w:color="auto"/>
              <w:right w:val="single" w:sz="4" w:space="0" w:color="auto"/>
            </w:tcBorders>
            <w:vAlign w:val="center"/>
          </w:tcPr>
          <w:p w14:paraId="55462DD1" w14:textId="77777777" w:rsidR="00F14F67" w:rsidRDefault="00F14F67" w:rsidP="00A27DD8">
            <w:pPr>
              <w:jc w:val="center"/>
              <w:rPr>
                <w:sz w:val="24"/>
              </w:rPr>
            </w:pPr>
          </w:p>
        </w:tc>
        <w:tc>
          <w:tcPr>
            <w:tcW w:w="1570" w:type="dxa"/>
            <w:gridSpan w:val="2"/>
            <w:tcBorders>
              <w:top w:val="single" w:sz="4" w:space="0" w:color="auto"/>
              <w:left w:val="single" w:sz="4" w:space="0" w:color="auto"/>
              <w:bottom w:val="single" w:sz="4" w:space="0" w:color="auto"/>
              <w:right w:val="single" w:sz="4" w:space="0" w:color="auto"/>
            </w:tcBorders>
            <w:vAlign w:val="center"/>
          </w:tcPr>
          <w:p w14:paraId="00588392" w14:textId="77777777" w:rsidR="00F14F67" w:rsidRDefault="00F14F67" w:rsidP="00A27DD8">
            <w:pPr>
              <w:jc w:val="center"/>
              <w:rPr>
                <w:sz w:val="24"/>
              </w:rPr>
            </w:pPr>
          </w:p>
        </w:tc>
        <w:tc>
          <w:tcPr>
            <w:tcW w:w="1569" w:type="dxa"/>
            <w:gridSpan w:val="2"/>
            <w:tcBorders>
              <w:top w:val="single" w:sz="4" w:space="0" w:color="auto"/>
              <w:left w:val="single" w:sz="4" w:space="0" w:color="auto"/>
              <w:bottom w:val="single" w:sz="4" w:space="0" w:color="auto"/>
              <w:right w:val="single" w:sz="4" w:space="0" w:color="auto"/>
            </w:tcBorders>
            <w:vAlign w:val="center"/>
          </w:tcPr>
          <w:p w14:paraId="5EBC26F1"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732EE083" w14:textId="77777777" w:rsidR="00F14F67" w:rsidRDefault="00F14F67" w:rsidP="00A27DD8">
            <w:pPr>
              <w:jc w:val="center"/>
              <w:rPr>
                <w:sz w:val="24"/>
              </w:rPr>
            </w:pPr>
          </w:p>
        </w:tc>
        <w:tc>
          <w:tcPr>
            <w:tcW w:w="1569" w:type="dxa"/>
            <w:tcBorders>
              <w:top w:val="single" w:sz="4" w:space="0" w:color="auto"/>
              <w:left w:val="single" w:sz="4" w:space="0" w:color="auto"/>
              <w:bottom w:val="single" w:sz="4" w:space="0" w:color="auto"/>
              <w:right w:val="single" w:sz="4" w:space="0" w:color="auto"/>
            </w:tcBorders>
            <w:vAlign w:val="center"/>
          </w:tcPr>
          <w:p w14:paraId="6867FE91"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789DFFFA" w14:textId="77777777" w:rsidR="00F14F67" w:rsidRDefault="00F14F67" w:rsidP="00A27DD8">
            <w:pPr>
              <w:jc w:val="center"/>
              <w:rPr>
                <w:sz w:val="24"/>
              </w:rPr>
            </w:pPr>
          </w:p>
        </w:tc>
      </w:tr>
      <w:tr w:rsidR="00F14F67" w14:paraId="7931C488" w14:textId="77777777" w:rsidTr="00F46A37">
        <w:trPr>
          <w:trHeight w:val="510"/>
        </w:trPr>
        <w:tc>
          <w:tcPr>
            <w:tcW w:w="1569" w:type="dxa"/>
            <w:tcBorders>
              <w:top w:val="single" w:sz="4" w:space="0" w:color="auto"/>
              <w:left w:val="single" w:sz="4" w:space="0" w:color="auto"/>
              <w:bottom w:val="single" w:sz="4" w:space="0" w:color="auto"/>
              <w:right w:val="single" w:sz="4" w:space="0" w:color="auto"/>
            </w:tcBorders>
            <w:vAlign w:val="center"/>
          </w:tcPr>
          <w:p w14:paraId="121B6400" w14:textId="77777777" w:rsidR="00F14F67" w:rsidRDefault="00F14F67" w:rsidP="00A27DD8">
            <w:pPr>
              <w:jc w:val="center"/>
              <w:rPr>
                <w:sz w:val="24"/>
              </w:rPr>
            </w:pPr>
          </w:p>
        </w:tc>
        <w:tc>
          <w:tcPr>
            <w:tcW w:w="1570" w:type="dxa"/>
            <w:gridSpan w:val="2"/>
            <w:tcBorders>
              <w:top w:val="single" w:sz="4" w:space="0" w:color="auto"/>
              <w:left w:val="single" w:sz="4" w:space="0" w:color="auto"/>
              <w:bottom w:val="single" w:sz="4" w:space="0" w:color="auto"/>
              <w:right w:val="single" w:sz="4" w:space="0" w:color="auto"/>
            </w:tcBorders>
            <w:vAlign w:val="center"/>
          </w:tcPr>
          <w:p w14:paraId="3FD8054E" w14:textId="77777777" w:rsidR="00F14F67" w:rsidRDefault="00F14F67" w:rsidP="00A27DD8">
            <w:pPr>
              <w:jc w:val="center"/>
              <w:rPr>
                <w:sz w:val="24"/>
              </w:rPr>
            </w:pPr>
          </w:p>
        </w:tc>
        <w:tc>
          <w:tcPr>
            <w:tcW w:w="1569" w:type="dxa"/>
            <w:gridSpan w:val="2"/>
            <w:tcBorders>
              <w:top w:val="single" w:sz="4" w:space="0" w:color="auto"/>
              <w:left w:val="single" w:sz="4" w:space="0" w:color="auto"/>
              <w:bottom w:val="single" w:sz="4" w:space="0" w:color="auto"/>
              <w:right w:val="single" w:sz="4" w:space="0" w:color="auto"/>
            </w:tcBorders>
            <w:vAlign w:val="center"/>
          </w:tcPr>
          <w:p w14:paraId="5D5048BE"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6C037ED5" w14:textId="77777777" w:rsidR="00F14F67" w:rsidRDefault="00F14F67" w:rsidP="00A27DD8">
            <w:pPr>
              <w:jc w:val="center"/>
              <w:rPr>
                <w:sz w:val="24"/>
              </w:rPr>
            </w:pPr>
          </w:p>
        </w:tc>
        <w:tc>
          <w:tcPr>
            <w:tcW w:w="1569" w:type="dxa"/>
            <w:tcBorders>
              <w:top w:val="single" w:sz="4" w:space="0" w:color="auto"/>
              <w:left w:val="single" w:sz="4" w:space="0" w:color="auto"/>
              <w:bottom w:val="single" w:sz="4" w:space="0" w:color="auto"/>
              <w:right w:val="single" w:sz="4" w:space="0" w:color="auto"/>
            </w:tcBorders>
            <w:vAlign w:val="center"/>
          </w:tcPr>
          <w:p w14:paraId="5D259B1A"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06BC19AD" w14:textId="77777777" w:rsidR="00F14F67" w:rsidRDefault="00F14F67" w:rsidP="00A27DD8">
            <w:pPr>
              <w:jc w:val="center"/>
              <w:rPr>
                <w:sz w:val="24"/>
              </w:rPr>
            </w:pPr>
          </w:p>
        </w:tc>
      </w:tr>
      <w:tr w:rsidR="00F14F67" w14:paraId="52937667" w14:textId="77777777" w:rsidTr="00F46A37">
        <w:trPr>
          <w:trHeight w:val="510"/>
        </w:trPr>
        <w:tc>
          <w:tcPr>
            <w:tcW w:w="1569" w:type="dxa"/>
            <w:tcBorders>
              <w:top w:val="single" w:sz="4" w:space="0" w:color="auto"/>
              <w:left w:val="single" w:sz="4" w:space="0" w:color="auto"/>
              <w:bottom w:val="single" w:sz="4" w:space="0" w:color="auto"/>
              <w:right w:val="single" w:sz="4" w:space="0" w:color="auto"/>
            </w:tcBorders>
            <w:vAlign w:val="center"/>
          </w:tcPr>
          <w:p w14:paraId="054D8893" w14:textId="77777777" w:rsidR="00F14F67" w:rsidRDefault="00F14F67" w:rsidP="00A27DD8">
            <w:pPr>
              <w:jc w:val="center"/>
              <w:rPr>
                <w:sz w:val="24"/>
              </w:rPr>
            </w:pPr>
          </w:p>
        </w:tc>
        <w:tc>
          <w:tcPr>
            <w:tcW w:w="1570" w:type="dxa"/>
            <w:gridSpan w:val="2"/>
            <w:tcBorders>
              <w:top w:val="single" w:sz="4" w:space="0" w:color="auto"/>
              <w:left w:val="single" w:sz="4" w:space="0" w:color="auto"/>
              <w:bottom w:val="single" w:sz="4" w:space="0" w:color="auto"/>
              <w:right w:val="single" w:sz="4" w:space="0" w:color="auto"/>
            </w:tcBorders>
            <w:vAlign w:val="center"/>
          </w:tcPr>
          <w:p w14:paraId="0A7D29ED" w14:textId="77777777" w:rsidR="00F14F67" w:rsidRDefault="00F14F67" w:rsidP="00A27DD8">
            <w:pPr>
              <w:jc w:val="center"/>
              <w:rPr>
                <w:sz w:val="24"/>
              </w:rPr>
            </w:pPr>
          </w:p>
        </w:tc>
        <w:tc>
          <w:tcPr>
            <w:tcW w:w="1569" w:type="dxa"/>
            <w:gridSpan w:val="2"/>
            <w:tcBorders>
              <w:top w:val="single" w:sz="4" w:space="0" w:color="auto"/>
              <w:left w:val="single" w:sz="4" w:space="0" w:color="auto"/>
              <w:bottom w:val="single" w:sz="4" w:space="0" w:color="auto"/>
              <w:right w:val="single" w:sz="4" w:space="0" w:color="auto"/>
            </w:tcBorders>
            <w:vAlign w:val="center"/>
          </w:tcPr>
          <w:p w14:paraId="7EBE1740"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5D8EEE41" w14:textId="77777777" w:rsidR="00F14F67" w:rsidRDefault="00F14F67" w:rsidP="00A27DD8">
            <w:pPr>
              <w:jc w:val="center"/>
              <w:rPr>
                <w:sz w:val="24"/>
              </w:rPr>
            </w:pPr>
          </w:p>
        </w:tc>
        <w:tc>
          <w:tcPr>
            <w:tcW w:w="1569" w:type="dxa"/>
            <w:tcBorders>
              <w:top w:val="single" w:sz="4" w:space="0" w:color="auto"/>
              <w:left w:val="single" w:sz="4" w:space="0" w:color="auto"/>
              <w:bottom w:val="single" w:sz="4" w:space="0" w:color="auto"/>
              <w:right w:val="single" w:sz="4" w:space="0" w:color="auto"/>
            </w:tcBorders>
            <w:vAlign w:val="center"/>
          </w:tcPr>
          <w:p w14:paraId="4F572521"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5D3843F2" w14:textId="77777777" w:rsidR="00F14F67" w:rsidRDefault="00F14F67" w:rsidP="00A27DD8">
            <w:pPr>
              <w:jc w:val="center"/>
              <w:rPr>
                <w:sz w:val="24"/>
              </w:rPr>
            </w:pPr>
          </w:p>
        </w:tc>
      </w:tr>
      <w:tr w:rsidR="00F14F67" w14:paraId="648A0F6A" w14:textId="77777777" w:rsidTr="00F46A37">
        <w:trPr>
          <w:trHeight w:val="510"/>
        </w:trPr>
        <w:tc>
          <w:tcPr>
            <w:tcW w:w="1569" w:type="dxa"/>
            <w:tcBorders>
              <w:top w:val="single" w:sz="4" w:space="0" w:color="auto"/>
              <w:left w:val="single" w:sz="4" w:space="0" w:color="auto"/>
              <w:bottom w:val="single" w:sz="4" w:space="0" w:color="auto"/>
              <w:right w:val="single" w:sz="4" w:space="0" w:color="auto"/>
            </w:tcBorders>
            <w:vAlign w:val="center"/>
          </w:tcPr>
          <w:p w14:paraId="7E321EF0" w14:textId="77777777" w:rsidR="00F14F67" w:rsidRDefault="00F14F67" w:rsidP="00A27DD8">
            <w:pPr>
              <w:jc w:val="center"/>
              <w:rPr>
                <w:sz w:val="24"/>
              </w:rPr>
            </w:pPr>
          </w:p>
        </w:tc>
        <w:tc>
          <w:tcPr>
            <w:tcW w:w="1570" w:type="dxa"/>
            <w:gridSpan w:val="2"/>
            <w:tcBorders>
              <w:top w:val="single" w:sz="4" w:space="0" w:color="auto"/>
              <w:left w:val="single" w:sz="4" w:space="0" w:color="auto"/>
              <w:bottom w:val="single" w:sz="4" w:space="0" w:color="auto"/>
              <w:right w:val="single" w:sz="4" w:space="0" w:color="auto"/>
            </w:tcBorders>
            <w:vAlign w:val="center"/>
          </w:tcPr>
          <w:p w14:paraId="63D9CF00" w14:textId="77777777" w:rsidR="00F14F67" w:rsidRDefault="00F14F67" w:rsidP="00A27DD8">
            <w:pPr>
              <w:jc w:val="center"/>
              <w:rPr>
                <w:sz w:val="24"/>
              </w:rPr>
            </w:pPr>
          </w:p>
        </w:tc>
        <w:tc>
          <w:tcPr>
            <w:tcW w:w="1569" w:type="dxa"/>
            <w:gridSpan w:val="2"/>
            <w:tcBorders>
              <w:top w:val="single" w:sz="4" w:space="0" w:color="auto"/>
              <w:left w:val="single" w:sz="4" w:space="0" w:color="auto"/>
              <w:bottom w:val="single" w:sz="4" w:space="0" w:color="auto"/>
              <w:right w:val="single" w:sz="4" w:space="0" w:color="auto"/>
            </w:tcBorders>
            <w:vAlign w:val="center"/>
          </w:tcPr>
          <w:p w14:paraId="35E72FE8"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0125A942" w14:textId="77777777" w:rsidR="00F14F67" w:rsidRDefault="00F14F67" w:rsidP="00A27DD8">
            <w:pPr>
              <w:jc w:val="center"/>
              <w:rPr>
                <w:sz w:val="24"/>
              </w:rPr>
            </w:pPr>
          </w:p>
        </w:tc>
        <w:tc>
          <w:tcPr>
            <w:tcW w:w="1569" w:type="dxa"/>
            <w:tcBorders>
              <w:top w:val="single" w:sz="4" w:space="0" w:color="auto"/>
              <w:left w:val="single" w:sz="4" w:space="0" w:color="auto"/>
              <w:bottom w:val="single" w:sz="4" w:space="0" w:color="auto"/>
              <w:right w:val="single" w:sz="4" w:space="0" w:color="auto"/>
            </w:tcBorders>
            <w:vAlign w:val="center"/>
          </w:tcPr>
          <w:p w14:paraId="1CDAF184"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167012B3" w14:textId="77777777" w:rsidR="00F14F67" w:rsidRDefault="00F14F67" w:rsidP="00A27DD8">
            <w:pPr>
              <w:jc w:val="center"/>
              <w:rPr>
                <w:sz w:val="24"/>
              </w:rPr>
            </w:pPr>
          </w:p>
        </w:tc>
      </w:tr>
      <w:tr w:rsidR="00F14F67" w14:paraId="7944EA4C" w14:textId="77777777" w:rsidTr="00F46A37">
        <w:trPr>
          <w:trHeight w:val="510"/>
        </w:trPr>
        <w:tc>
          <w:tcPr>
            <w:tcW w:w="1569" w:type="dxa"/>
            <w:tcBorders>
              <w:top w:val="single" w:sz="4" w:space="0" w:color="auto"/>
              <w:left w:val="single" w:sz="4" w:space="0" w:color="auto"/>
              <w:bottom w:val="single" w:sz="4" w:space="0" w:color="auto"/>
              <w:right w:val="single" w:sz="4" w:space="0" w:color="auto"/>
            </w:tcBorders>
            <w:vAlign w:val="center"/>
          </w:tcPr>
          <w:p w14:paraId="1F7E486A" w14:textId="77777777" w:rsidR="00F14F67" w:rsidRDefault="00F14F67" w:rsidP="00A27DD8">
            <w:pPr>
              <w:jc w:val="center"/>
              <w:rPr>
                <w:sz w:val="24"/>
              </w:rPr>
            </w:pPr>
          </w:p>
        </w:tc>
        <w:tc>
          <w:tcPr>
            <w:tcW w:w="1570" w:type="dxa"/>
            <w:gridSpan w:val="2"/>
            <w:tcBorders>
              <w:top w:val="single" w:sz="4" w:space="0" w:color="auto"/>
              <w:left w:val="single" w:sz="4" w:space="0" w:color="auto"/>
              <w:bottom w:val="single" w:sz="4" w:space="0" w:color="auto"/>
              <w:right w:val="single" w:sz="4" w:space="0" w:color="auto"/>
            </w:tcBorders>
            <w:vAlign w:val="center"/>
          </w:tcPr>
          <w:p w14:paraId="4AACBFB5" w14:textId="77777777" w:rsidR="00F14F67" w:rsidRDefault="00F14F67" w:rsidP="00A27DD8">
            <w:pPr>
              <w:jc w:val="center"/>
              <w:rPr>
                <w:sz w:val="24"/>
              </w:rPr>
            </w:pPr>
          </w:p>
        </w:tc>
        <w:tc>
          <w:tcPr>
            <w:tcW w:w="1569" w:type="dxa"/>
            <w:gridSpan w:val="2"/>
            <w:tcBorders>
              <w:top w:val="single" w:sz="4" w:space="0" w:color="auto"/>
              <w:left w:val="single" w:sz="4" w:space="0" w:color="auto"/>
              <w:bottom w:val="single" w:sz="4" w:space="0" w:color="auto"/>
              <w:right w:val="single" w:sz="4" w:space="0" w:color="auto"/>
            </w:tcBorders>
            <w:vAlign w:val="center"/>
          </w:tcPr>
          <w:p w14:paraId="60435B3E"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13104739" w14:textId="77777777" w:rsidR="00F14F67" w:rsidRDefault="00F14F67" w:rsidP="00A27DD8">
            <w:pPr>
              <w:jc w:val="center"/>
              <w:rPr>
                <w:sz w:val="24"/>
              </w:rPr>
            </w:pPr>
          </w:p>
        </w:tc>
        <w:tc>
          <w:tcPr>
            <w:tcW w:w="1569" w:type="dxa"/>
            <w:tcBorders>
              <w:top w:val="single" w:sz="4" w:space="0" w:color="auto"/>
              <w:left w:val="single" w:sz="4" w:space="0" w:color="auto"/>
              <w:bottom w:val="single" w:sz="4" w:space="0" w:color="auto"/>
              <w:right w:val="single" w:sz="4" w:space="0" w:color="auto"/>
            </w:tcBorders>
            <w:vAlign w:val="center"/>
          </w:tcPr>
          <w:p w14:paraId="7289062F"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0DBF26EC" w14:textId="77777777" w:rsidR="00F14F67" w:rsidRDefault="00F14F67" w:rsidP="00A27DD8">
            <w:pPr>
              <w:jc w:val="center"/>
              <w:rPr>
                <w:sz w:val="24"/>
              </w:rPr>
            </w:pPr>
          </w:p>
        </w:tc>
      </w:tr>
      <w:tr w:rsidR="00F14F67" w14:paraId="329B0F29" w14:textId="77777777" w:rsidTr="00F46A37">
        <w:trPr>
          <w:trHeight w:val="510"/>
        </w:trPr>
        <w:tc>
          <w:tcPr>
            <w:tcW w:w="1569" w:type="dxa"/>
            <w:tcBorders>
              <w:top w:val="single" w:sz="4" w:space="0" w:color="auto"/>
              <w:left w:val="single" w:sz="4" w:space="0" w:color="auto"/>
              <w:bottom w:val="single" w:sz="4" w:space="0" w:color="auto"/>
              <w:right w:val="single" w:sz="4" w:space="0" w:color="auto"/>
            </w:tcBorders>
            <w:vAlign w:val="center"/>
          </w:tcPr>
          <w:p w14:paraId="63DD5926" w14:textId="77777777" w:rsidR="00F14F67" w:rsidRDefault="00F14F67" w:rsidP="00A27DD8">
            <w:pPr>
              <w:jc w:val="center"/>
              <w:rPr>
                <w:sz w:val="24"/>
              </w:rPr>
            </w:pPr>
          </w:p>
        </w:tc>
        <w:tc>
          <w:tcPr>
            <w:tcW w:w="1570" w:type="dxa"/>
            <w:gridSpan w:val="2"/>
            <w:tcBorders>
              <w:top w:val="single" w:sz="4" w:space="0" w:color="auto"/>
              <w:left w:val="single" w:sz="4" w:space="0" w:color="auto"/>
              <w:bottom w:val="single" w:sz="4" w:space="0" w:color="auto"/>
              <w:right w:val="single" w:sz="4" w:space="0" w:color="auto"/>
            </w:tcBorders>
            <w:vAlign w:val="center"/>
          </w:tcPr>
          <w:p w14:paraId="3DB1E43E" w14:textId="77777777" w:rsidR="00F14F67" w:rsidRDefault="00F14F67" w:rsidP="00A27DD8">
            <w:pPr>
              <w:jc w:val="center"/>
              <w:rPr>
                <w:sz w:val="24"/>
              </w:rPr>
            </w:pPr>
          </w:p>
        </w:tc>
        <w:tc>
          <w:tcPr>
            <w:tcW w:w="1569" w:type="dxa"/>
            <w:gridSpan w:val="2"/>
            <w:tcBorders>
              <w:top w:val="single" w:sz="4" w:space="0" w:color="auto"/>
              <w:left w:val="single" w:sz="4" w:space="0" w:color="auto"/>
              <w:bottom w:val="single" w:sz="4" w:space="0" w:color="auto"/>
              <w:right w:val="single" w:sz="4" w:space="0" w:color="auto"/>
            </w:tcBorders>
            <w:vAlign w:val="center"/>
          </w:tcPr>
          <w:p w14:paraId="6C8DE567"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1AA69A2E" w14:textId="77777777" w:rsidR="00F14F67" w:rsidRDefault="00F14F67" w:rsidP="00A27DD8">
            <w:pPr>
              <w:jc w:val="center"/>
              <w:rPr>
                <w:sz w:val="24"/>
              </w:rPr>
            </w:pPr>
          </w:p>
        </w:tc>
        <w:tc>
          <w:tcPr>
            <w:tcW w:w="1569" w:type="dxa"/>
            <w:tcBorders>
              <w:top w:val="single" w:sz="4" w:space="0" w:color="auto"/>
              <w:left w:val="single" w:sz="4" w:space="0" w:color="auto"/>
              <w:bottom w:val="single" w:sz="4" w:space="0" w:color="auto"/>
              <w:right w:val="single" w:sz="4" w:space="0" w:color="auto"/>
            </w:tcBorders>
            <w:vAlign w:val="center"/>
          </w:tcPr>
          <w:p w14:paraId="047590A2"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2D3A59FD" w14:textId="77777777" w:rsidR="00F14F67" w:rsidRDefault="00F14F67" w:rsidP="00A27DD8">
            <w:pPr>
              <w:jc w:val="center"/>
              <w:rPr>
                <w:sz w:val="24"/>
              </w:rPr>
            </w:pPr>
          </w:p>
        </w:tc>
      </w:tr>
      <w:tr w:rsidR="00F14F67" w14:paraId="66E10AE2" w14:textId="77777777" w:rsidTr="00F46A37">
        <w:trPr>
          <w:trHeight w:val="510"/>
        </w:trPr>
        <w:tc>
          <w:tcPr>
            <w:tcW w:w="1569" w:type="dxa"/>
            <w:tcBorders>
              <w:top w:val="single" w:sz="4" w:space="0" w:color="auto"/>
              <w:left w:val="single" w:sz="4" w:space="0" w:color="auto"/>
              <w:bottom w:val="single" w:sz="4" w:space="0" w:color="auto"/>
              <w:right w:val="single" w:sz="4" w:space="0" w:color="auto"/>
            </w:tcBorders>
            <w:vAlign w:val="center"/>
          </w:tcPr>
          <w:p w14:paraId="01A15FFB" w14:textId="77777777" w:rsidR="00F14F67" w:rsidRDefault="00F14F67" w:rsidP="00A27DD8">
            <w:pPr>
              <w:jc w:val="center"/>
              <w:rPr>
                <w:sz w:val="24"/>
              </w:rPr>
            </w:pPr>
          </w:p>
        </w:tc>
        <w:tc>
          <w:tcPr>
            <w:tcW w:w="1570" w:type="dxa"/>
            <w:gridSpan w:val="2"/>
            <w:tcBorders>
              <w:top w:val="single" w:sz="4" w:space="0" w:color="auto"/>
              <w:left w:val="single" w:sz="4" w:space="0" w:color="auto"/>
              <w:bottom w:val="single" w:sz="4" w:space="0" w:color="auto"/>
              <w:right w:val="single" w:sz="4" w:space="0" w:color="auto"/>
            </w:tcBorders>
            <w:vAlign w:val="center"/>
          </w:tcPr>
          <w:p w14:paraId="26EBC99F" w14:textId="77777777" w:rsidR="00F14F67" w:rsidRDefault="00F14F67" w:rsidP="00A27DD8">
            <w:pPr>
              <w:jc w:val="center"/>
              <w:rPr>
                <w:sz w:val="24"/>
              </w:rPr>
            </w:pPr>
          </w:p>
        </w:tc>
        <w:tc>
          <w:tcPr>
            <w:tcW w:w="1569" w:type="dxa"/>
            <w:gridSpan w:val="2"/>
            <w:tcBorders>
              <w:top w:val="single" w:sz="4" w:space="0" w:color="auto"/>
              <w:left w:val="single" w:sz="4" w:space="0" w:color="auto"/>
              <w:bottom w:val="single" w:sz="4" w:space="0" w:color="auto"/>
              <w:right w:val="single" w:sz="4" w:space="0" w:color="auto"/>
            </w:tcBorders>
            <w:vAlign w:val="center"/>
          </w:tcPr>
          <w:p w14:paraId="3EA29D66"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7F7D1FB7" w14:textId="77777777" w:rsidR="00F14F67" w:rsidRDefault="00F14F67" w:rsidP="00A27DD8">
            <w:pPr>
              <w:jc w:val="center"/>
              <w:rPr>
                <w:sz w:val="24"/>
              </w:rPr>
            </w:pPr>
          </w:p>
        </w:tc>
        <w:tc>
          <w:tcPr>
            <w:tcW w:w="1569" w:type="dxa"/>
            <w:tcBorders>
              <w:top w:val="single" w:sz="4" w:space="0" w:color="auto"/>
              <w:left w:val="single" w:sz="4" w:space="0" w:color="auto"/>
              <w:bottom w:val="single" w:sz="4" w:space="0" w:color="auto"/>
              <w:right w:val="single" w:sz="4" w:space="0" w:color="auto"/>
            </w:tcBorders>
            <w:vAlign w:val="center"/>
          </w:tcPr>
          <w:p w14:paraId="7E36A6EA"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11AE4D88" w14:textId="77777777" w:rsidR="00F14F67" w:rsidRDefault="00F14F67" w:rsidP="00A27DD8">
            <w:pPr>
              <w:jc w:val="center"/>
              <w:rPr>
                <w:sz w:val="24"/>
              </w:rPr>
            </w:pPr>
          </w:p>
        </w:tc>
      </w:tr>
      <w:tr w:rsidR="00F14F67" w14:paraId="30C488E8" w14:textId="77777777" w:rsidTr="00F46A37">
        <w:trPr>
          <w:trHeight w:val="1944"/>
        </w:trPr>
        <w:tc>
          <w:tcPr>
            <w:tcW w:w="1575" w:type="dxa"/>
            <w:gridSpan w:val="2"/>
            <w:tcBorders>
              <w:top w:val="single" w:sz="4" w:space="0" w:color="auto"/>
              <w:left w:val="single" w:sz="4" w:space="0" w:color="auto"/>
              <w:bottom w:val="single" w:sz="4" w:space="0" w:color="auto"/>
              <w:right w:val="single" w:sz="4" w:space="0" w:color="auto"/>
            </w:tcBorders>
            <w:vAlign w:val="center"/>
          </w:tcPr>
          <w:p w14:paraId="626B6DF2" w14:textId="77777777" w:rsidR="00F14F67" w:rsidRDefault="00F14F67" w:rsidP="00A27DD8">
            <w:pPr>
              <w:jc w:val="center"/>
              <w:rPr>
                <w:sz w:val="24"/>
              </w:rPr>
            </w:pPr>
            <w:r>
              <w:rPr>
                <w:rFonts w:ascii="宋体" w:hAnsi="宋体" w:hint="eastAsia"/>
                <w:sz w:val="24"/>
              </w:rPr>
              <w:t>培训效果</w:t>
            </w:r>
          </w:p>
        </w:tc>
        <w:tc>
          <w:tcPr>
            <w:tcW w:w="7842" w:type="dxa"/>
            <w:gridSpan w:val="6"/>
            <w:tcBorders>
              <w:top w:val="single" w:sz="4" w:space="0" w:color="auto"/>
              <w:left w:val="single" w:sz="4" w:space="0" w:color="auto"/>
              <w:bottom w:val="single" w:sz="4" w:space="0" w:color="auto"/>
              <w:right w:val="single" w:sz="4" w:space="0" w:color="auto"/>
            </w:tcBorders>
            <w:vAlign w:val="center"/>
          </w:tcPr>
          <w:p w14:paraId="4E65C1B1" w14:textId="77777777" w:rsidR="00F14F67" w:rsidRDefault="00F14F67" w:rsidP="00A27DD8">
            <w:pPr>
              <w:jc w:val="center"/>
              <w:rPr>
                <w:sz w:val="24"/>
              </w:rPr>
            </w:pPr>
          </w:p>
        </w:tc>
      </w:tr>
    </w:tbl>
    <w:p w14:paraId="7EC4EB71" w14:textId="77777777" w:rsidR="005F2BD5" w:rsidRDefault="005F2BD5" w:rsidP="00474E79">
      <w:pPr>
        <w:rPr>
          <w:rFonts w:hAnsi="宋体"/>
          <w:sz w:val="28"/>
          <w:szCs w:val="28"/>
        </w:rPr>
      </w:pPr>
    </w:p>
    <w:p w14:paraId="638952F9" w14:textId="77777777" w:rsidR="00F46A37" w:rsidRDefault="00F46A37">
      <w:pPr>
        <w:widowControl/>
        <w:jc w:val="left"/>
        <w:rPr>
          <w:b/>
          <w:sz w:val="32"/>
        </w:rPr>
      </w:pPr>
      <w:bookmarkStart w:id="87" w:name="_Toc334616191"/>
      <w:r>
        <w:rPr>
          <w:b/>
          <w:sz w:val="32"/>
        </w:rPr>
        <w:br w:type="page"/>
      </w:r>
    </w:p>
    <w:p w14:paraId="2640FD4A" w14:textId="77777777" w:rsidR="00F14F67" w:rsidRDefault="00F14F67" w:rsidP="002810E3">
      <w:pPr>
        <w:jc w:val="center"/>
        <w:rPr>
          <w:b/>
          <w:sz w:val="32"/>
        </w:rPr>
      </w:pPr>
      <w:r>
        <w:rPr>
          <w:rFonts w:hint="eastAsia"/>
          <w:b/>
          <w:sz w:val="32"/>
        </w:rPr>
        <w:lastRenderedPageBreak/>
        <w:t>外来人员入厂证</w:t>
      </w:r>
      <w:bookmarkEnd w:id="87"/>
    </w:p>
    <w:p w14:paraId="2641C9C4" w14:textId="77777777" w:rsidR="00F14F67" w:rsidRDefault="00000000" w:rsidP="00F14F67">
      <w:pPr>
        <w:rPr>
          <w:sz w:val="28"/>
        </w:rPr>
      </w:pPr>
      <w:r>
        <w:rPr>
          <w:sz w:val="28"/>
        </w:rPr>
        <w:pict w14:anchorId="75A2AC08">
          <v:shapetype id="_x0000_t202" coordsize="21600,21600" o:spt="202" path="m,l,21600r21600,l21600,xe">
            <v:stroke joinstyle="miter"/>
            <v:path gradientshapeok="t" o:connecttype="rect"/>
          </v:shapetype>
          <v:shape id="_x0000_s2060" type="#_x0000_t202" style="position:absolute;left:0;text-align:left;margin-left:255.75pt;margin-top:6.8pt;width:225pt;height:163.8pt;z-index:251671552">
            <v:textbox style="mso-next-textbox:#_x0000_s2060">
              <w:txbxContent>
                <w:p w14:paraId="6CE8EC48" w14:textId="77777777" w:rsidR="00862D4C" w:rsidRDefault="00862D4C" w:rsidP="00F14F67">
                  <w:pPr>
                    <w:jc w:val="center"/>
                    <w:rPr>
                      <w:b/>
                    </w:rPr>
                  </w:pPr>
                  <w:r>
                    <w:rPr>
                      <w:rFonts w:ascii="宋体" w:hAnsi="宋体" w:hint="eastAsia"/>
                      <w:b/>
                    </w:rPr>
                    <w:t>入 厂 需 知</w:t>
                  </w:r>
                </w:p>
                <w:p w14:paraId="3EBD6F81" w14:textId="77777777" w:rsidR="00862D4C" w:rsidRDefault="00862D4C" w:rsidP="00F14F67">
                  <w:pPr>
                    <w:rPr>
                      <w:b/>
                    </w:rPr>
                  </w:pPr>
                  <w:r>
                    <w:rPr>
                      <w:rFonts w:ascii="宋体" w:hAnsi="宋体" w:hint="eastAsia"/>
                      <w:b/>
                    </w:rPr>
                    <w:t>1、禁烟禁火，严禁携带任何易燃易爆强腐蚀物品进厂；</w:t>
                  </w:r>
                </w:p>
                <w:p w14:paraId="046B90B1" w14:textId="77777777" w:rsidR="00862D4C" w:rsidRDefault="00862D4C" w:rsidP="00F14F67">
                  <w:pPr>
                    <w:rPr>
                      <w:b/>
                    </w:rPr>
                  </w:pPr>
                  <w:r>
                    <w:rPr>
                      <w:rFonts w:ascii="宋体" w:hAnsi="宋体" w:hint="eastAsia"/>
                      <w:b/>
                    </w:rPr>
                    <w:t>2、外来访客必须登记，由公司授权人员接引方可入厂；</w:t>
                  </w:r>
                </w:p>
                <w:p w14:paraId="2D9A8E33" w14:textId="77777777" w:rsidR="00862D4C" w:rsidRDefault="00862D4C" w:rsidP="00F14F67">
                  <w:pPr>
                    <w:ind w:left="413" w:hangingChars="196" w:hanging="413"/>
                    <w:rPr>
                      <w:b/>
                    </w:rPr>
                  </w:pPr>
                  <w:r>
                    <w:rPr>
                      <w:rFonts w:ascii="宋体" w:hAnsi="宋体" w:hint="eastAsia"/>
                      <w:b/>
                    </w:rPr>
                    <w:t>3、外来人员未经允许不得随意进入厂区；</w:t>
                  </w:r>
                </w:p>
                <w:p w14:paraId="1D4E0156" w14:textId="77777777" w:rsidR="00862D4C" w:rsidRDefault="00862D4C" w:rsidP="00F14F67">
                  <w:pPr>
                    <w:rPr>
                      <w:b/>
                    </w:rPr>
                  </w:pPr>
                  <w:r>
                    <w:rPr>
                      <w:rFonts w:ascii="宋体" w:hAnsi="宋体" w:hint="eastAsia"/>
                      <w:b/>
                    </w:rPr>
                    <w:t>4、严禁随意开启和动用各种机械设备；</w:t>
                  </w:r>
                </w:p>
                <w:p w14:paraId="54960CAB" w14:textId="77777777" w:rsidR="00862D4C" w:rsidRDefault="00862D4C" w:rsidP="00F14F67">
                  <w:pPr>
                    <w:rPr>
                      <w:b/>
                    </w:rPr>
                  </w:pPr>
                  <w:r>
                    <w:rPr>
                      <w:rFonts w:ascii="宋体" w:hAnsi="宋体" w:hint="eastAsia"/>
                      <w:b/>
                    </w:rPr>
                    <w:t>5、严禁私自携带任何物品出厂；</w:t>
                  </w:r>
                </w:p>
                <w:p w14:paraId="1B70E074" w14:textId="77777777" w:rsidR="00862D4C" w:rsidRDefault="00862D4C" w:rsidP="00F14F67">
                  <w:pPr>
                    <w:rPr>
                      <w:b/>
                    </w:rPr>
                  </w:pPr>
                  <w:r>
                    <w:rPr>
                      <w:rFonts w:ascii="宋体" w:hAnsi="宋体" w:hint="eastAsia"/>
                      <w:b/>
                    </w:rPr>
                    <w:t>6、严禁在公司打架、斗殴、赌博、酗酒；</w:t>
                  </w:r>
                </w:p>
                <w:p w14:paraId="545F7DEF" w14:textId="77777777" w:rsidR="00862D4C" w:rsidRDefault="00862D4C" w:rsidP="00F14F67">
                  <w:pPr>
                    <w:rPr>
                      <w:b/>
                    </w:rPr>
                  </w:pPr>
                  <w:r>
                    <w:rPr>
                      <w:rFonts w:ascii="宋体" w:hAnsi="宋体" w:hint="eastAsia"/>
                      <w:b/>
                    </w:rPr>
                    <w:t>7、遵守公司各项规章制度。</w:t>
                  </w:r>
                </w:p>
                <w:p w14:paraId="6E6F11B6" w14:textId="77777777" w:rsidR="00862D4C" w:rsidRDefault="00862D4C" w:rsidP="00F14F67">
                  <w:pPr>
                    <w:jc w:val="center"/>
                  </w:pPr>
                </w:p>
              </w:txbxContent>
            </v:textbox>
          </v:shape>
        </w:pict>
      </w:r>
      <w:r>
        <w:rPr>
          <w:sz w:val="28"/>
        </w:rPr>
        <w:pict w14:anchorId="7CAEAD02">
          <v:shape id="_x0000_s2059" type="#_x0000_t202" style="position:absolute;left:0;text-align:left;margin-left:-2.25pt;margin-top:6.8pt;width:225pt;height:163.8pt;z-index:251670528">
            <v:textbox style="mso-next-textbox:#_x0000_s2059">
              <w:txbxContent>
                <w:p w14:paraId="573EBE31" w14:textId="77777777" w:rsidR="00862D4C" w:rsidRDefault="00862D4C" w:rsidP="00F14F67">
                  <w:pPr>
                    <w:jc w:val="center"/>
                    <w:rPr>
                      <w:b/>
                      <w:sz w:val="30"/>
                    </w:rPr>
                  </w:pPr>
                </w:p>
                <w:p w14:paraId="1D1348A7" w14:textId="77777777" w:rsidR="00862D4C" w:rsidRDefault="00862D4C" w:rsidP="00F14F67">
                  <w:pPr>
                    <w:jc w:val="center"/>
                    <w:rPr>
                      <w:b/>
                      <w:color w:val="0000FF"/>
                      <w:sz w:val="32"/>
                    </w:rPr>
                  </w:pPr>
                  <w:r>
                    <w:rPr>
                      <w:rFonts w:hint="eastAsia"/>
                      <w:b/>
                      <w:color w:val="0000FF"/>
                      <w:sz w:val="32"/>
                    </w:rPr>
                    <w:t>公司名称</w:t>
                  </w:r>
                </w:p>
                <w:p w14:paraId="07D6E2E6" w14:textId="77777777" w:rsidR="00862D4C" w:rsidRDefault="00862D4C" w:rsidP="00F14F67">
                  <w:pPr>
                    <w:jc w:val="center"/>
                    <w:rPr>
                      <w:color w:val="0000FF"/>
                    </w:rPr>
                  </w:pPr>
                </w:p>
                <w:p w14:paraId="59CB35D2" w14:textId="77777777" w:rsidR="00862D4C" w:rsidRDefault="00862D4C" w:rsidP="00F14F67">
                  <w:pPr>
                    <w:jc w:val="center"/>
                    <w:rPr>
                      <w:b/>
                      <w:color w:val="0000FF"/>
                      <w:sz w:val="52"/>
                    </w:rPr>
                  </w:pPr>
                  <w:r>
                    <w:rPr>
                      <w:rFonts w:hint="eastAsia"/>
                      <w:b/>
                      <w:color w:val="0000FF"/>
                      <w:sz w:val="52"/>
                    </w:rPr>
                    <w:t>外来人员入厂证</w:t>
                  </w:r>
                </w:p>
                <w:p w14:paraId="63DC8FD4" w14:textId="77777777" w:rsidR="00862D4C" w:rsidRDefault="00862D4C" w:rsidP="00F14F67">
                  <w:pPr>
                    <w:jc w:val="center"/>
                    <w:outlineLvl w:val="0"/>
                    <w:rPr>
                      <w:b/>
                      <w:color w:val="0000FF"/>
                      <w:sz w:val="52"/>
                    </w:rPr>
                  </w:pPr>
                </w:p>
                <w:p w14:paraId="1F86B05A" w14:textId="77777777" w:rsidR="00862D4C" w:rsidRDefault="00862D4C" w:rsidP="00F14F67">
                  <w:pPr>
                    <w:ind w:firstLineChars="98" w:firstLine="315"/>
                    <w:jc w:val="left"/>
                    <w:rPr>
                      <w:b/>
                      <w:color w:val="0000FF"/>
                      <w:sz w:val="32"/>
                    </w:rPr>
                  </w:pPr>
                  <w:r>
                    <w:rPr>
                      <w:rFonts w:hint="eastAsia"/>
                      <w:b/>
                      <w:color w:val="0000FF"/>
                      <w:sz w:val="32"/>
                    </w:rPr>
                    <w:t>编号：</w:t>
                  </w:r>
                </w:p>
              </w:txbxContent>
            </v:textbox>
          </v:shape>
        </w:pict>
      </w:r>
    </w:p>
    <w:p w14:paraId="44E61B6D" w14:textId="77777777" w:rsidR="00F14F67" w:rsidRDefault="00F14F67" w:rsidP="00F14F67">
      <w:pPr>
        <w:rPr>
          <w:sz w:val="28"/>
        </w:rPr>
      </w:pPr>
    </w:p>
    <w:p w14:paraId="4AB6F96B" w14:textId="77777777" w:rsidR="00F14F67" w:rsidRDefault="00F14F67" w:rsidP="00F14F67">
      <w:pPr>
        <w:rPr>
          <w:sz w:val="28"/>
        </w:rPr>
      </w:pPr>
    </w:p>
    <w:p w14:paraId="688B4906" w14:textId="77777777" w:rsidR="00F14F67" w:rsidRDefault="00F14F67" w:rsidP="00F14F67">
      <w:pPr>
        <w:rPr>
          <w:sz w:val="28"/>
        </w:rPr>
      </w:pPr>
    </w:p>
    <w:p w14:paraId="427D4C23" w14:textId="77777777" w:rsidR="00F14F67" w:rsidRDefault="00F14F67" w:rsidP="00F14F67">
      <w:pPr>
        <w:rPr>
          <w:sz w:val="28"/>
        </w:rPr>
      </w:pPr>
    </w:p>
    <w:p w14:paraId="5BDEB633" w14:textId="77777777" w:rsidR="00F14F67" w:rsidRDefault="00F14F67" w:rsidP="00F14F67"/>
    <w:p w14:paraId="0A00BA6B" w14:textId="77777777" w:rsidR="00F14F67" w:rsidRDefault="00F14F67" w:rsidP="00F14F67"/>
    <w:p w14:paraId="58FC3FF6" w14:textId="77777777" w:rsidR="00F14F67" w:rsidRDefault="00F14F67" w:rsidP="00F14F67"/>
    <w:p w14:paraId="602E96D5" w14:textId="77777777" w:rsidR="00F14F67" w:rsidRDefault="00F14F67" w:rsidP="00F14F67"/>
    <w:p w14:paraId="765D5ABE" w14:textId="77777777" w:rsidR="00F14F67" w:rsidRDefault="00F14F67" w:rsidP="00F14F67"/>
    <w:p w14:paraId="766F2467" w14:textId="77777777" w:rsidR="00F14F67" w:rsidRDefault="00F14F67" w:rsidP="00F14F67"/>
    <w:p w14:paraId="20D48D83" w14:textId="77777777" w:rsidR="00F14F67" w:rsidRDefault="00F14F67" w:rsidP="00F14F67"/>
    <w:p w14:paraId="1545AB71" w14:textId="77777777" w:rsidR="00F14F67" w:rsidRDefault="00F14F67" w:rsidP="00F14F67"/>
    <w:p w14:paraId="2CCEC127" w14:textId="77777777" w:rsidR="00F14F67" w:rsidRDefault="00F14F67" w:rsidP="00F14F67"/>
    <w:p w14:paraId="12D4CA5D" w14:textId="77777777" w:rsidR="00F14F67" w:rsidRDefault="00F14F67" w:rsidP="00F14F67"/>
    <w:p w14:paraId="0864196C" w14:textId="77777777" w:rsidR="00F14F67" w:rsidRDefault="00000000" w:rsidP="00F14F67">
      <w:r>
        <w:pict w14:anchorId="54301A8A">
          <v:shape id="_x0000_s2063" type="#_x0000_t202" style="position:absolute;left:0;text-align:left;margin-left:255.75pt;margin-top:1.5pt;width:225pt;height:163.8pt;z-index:251674624">
            <v:textbox style="mso-next-textbox:#_x0000_s2063">
              <w:txbxContent>
                <w:p w14:paraId="5B831A52" w14:textId="77777777" w:rsidR="00862D4C" w:rsidRDefault="00862D4C" w:rsidP="00F14F67">
                  <w:pPr>
                    <w:jc w:val="center"/>
                    <w:rPr>
                      <w:b/>
                    </w:rPr>
                  </w:pPr>
                  <w:r>
                    <w:rPr>
                      <w:rFonts w:ascii="宋体" w:hAnsi="宋体" w:hint="eastAsia"/>
                      <w:b/>
                    </w:rPr>
                    <w:t>入 厂 需 知</w:t>
                  </w:r>
                </w:p>
                <w:p w14:paraId="4F95AF67" w14:textId="77777777" w:rsidR="00862D4C" w:rsidRDefault="00862D4C" w:rsidP="00F14F67">
                  <w:pPr>
                    <w:rPr>
                      <w:b/>
                    </w:rPr>
                  </w:pPr>
                  <w:r>
                    <w:rPr>
                      <w:rFonts w:ascii="宋体" w:hAnsi="宋体" w:hint="eastAsia"/>
                      <w:b/>
                    </w:rPr>
                    <w:t>1、禁烟禁火，严禁携带任何易燃易爆强腐蚀物品进厂；</w:t>
                  </w:r>
                </w:p>
                <w:p w14:paraId="3C76E6AC" w14:textId="77777777" w:rsidR="00862D4C" w:rsidRDefault="00862D4C" w:rsidP="00F14F67">
                  <w:pPr>
                    <w:rPr>
                      <w:b/>
                    </w:rPr>
                  </w:pPr>
                  <w:r>
                    <w:rPr>
                      <w:rFonts w:ascii="宋体" w:hAnsi="宋体" w:hint="eastAsia"/>
                      <w:b/>
                    </w:rPr>
                    <w:t>2、外来访客必须登记，由公司授权人员接引方可入厂；</w:t>
                  </w:r>
                </w:p>
                <w:p w14:paraId="387C2FAC" w14:textId="77777777" w:rsidR="00862D4C" w:rsidRDefault="00862D4C" w:rsidP="00F14F67">
                  <w:pPr>
                    <w:ind w:left="413" w:hangingChars="196" w:hanging="413"/>
                    <w:rPr>
                      <w:b/>
                    </w:rPr>
                  </w:pPr>
                  <w:r>
                    <w:rPr>
                      <w:rFonts w:ascii="宋体" w:hAnsi="宋体" w:hint="eastAsia"/>
                      <w:b/>
                    </w:rPr>
                    <w:t>3、外来人员未经允许不得随意进入厂区；</w:t>
                  </w:r>
                </w:p>
                <w:p w14:paraId="0F3DB580" w14:textId="77777777" w:rsidR="00862D4C" w:rsidRDefault="00862D4C" w:rsidP="00F14F67">
                  <w:pPr>
                    <w:rPr>
                      <w:b/>
                    </w:rPr>
                  </w:pPr>
                  <w:r>
                    <w:rPr>
                      <w:rFonts w:ascii="宋体" w:hAnsi="宋体" w:hint="eastAsia"/>
                      <w:b/>
                    </w:rPr>
                    <w:t>4、严禁随意开启和动用各种机械设备；</w:t>
                  </w:r>
                </w:p>
                <w:p w14:paraId="4D68A513" w14:textId="77777777" w:rsidR="00862D4C" w:rsidRDefault="00862D4C" w:rsidP="00F14F67">
                  <w:pPr>
                    <w:rPr>
                      <w:b/>
                    </w:rPr>
                  </w:pPr>
                  <w:r>
                    <w:rPr>
                      <w:rFonts w:ascii="宋体" w:hAnsi="宋体" w:hint="eastAsia"/>
                      <w:b/>
                    </w:rPr>
                    <w:t>5、严禁私自携带任何物品出厂；</w:t>
                  </w:r>
                </w:p>
                <w:p w14:paraId="42919EDF" w14:textId="77777777" w:rsidR="00862D4C" w:rsidRDefault="00862D4C" w:rsidP="00F14F67">
                  <w:pPr>
                    <w:rPr>
                      <w:b/>
                    </w:rPr>
                  </w:pPr>
                  <w:r>
                    <w:rPr>
                      <w:rFonts w:ascii="宋体" w:hAnsi="宋体" w:hint="eastAsia"/>
                      <w:b/>
                    </w:rPr>
                    <w:t>6、严禁在公司打架、斗殴、赌博、酗酒；</w:t>
                  </w:r>
                </w:p>
                <w:p w14:paraId="6788AA19" w14:textId="77777777" w:rsidR="00862D4C" w:rsidRDefault="00862D4C" w:rsidP="00F14F67">
                  <w:pPr>
                    <w:rPr>
                      <w:b/>
                    </w:rPr>
                  </w:pPr>
                  <w:r>
                    <w:rPr>
                      <w:rFonts w:ascii="宋体" w:hAnsi="宋体" w:hint="eastAsia"/>
                      <w:b/>
                    </w:rPr>
                    <w:t>7、遵守公司各项规章制度。</w:t>
                  </w:r>
                </w:p>
                <w:p w14:paraId="00F2802A" w14:textId="77777777" w:rsidR="00862D4C" w:rsidRDefault="00862D4C" w:rsidP="00F14F67">
                  <w:pPr>
                    <w:jc w:val="center"/>
                  </w:pPr>
                </w:p>
              </w:txbxContent>
            </v:textbox>
          </v:shape>
        </w:pict>
      </w:r>
      <w:r>
        <w:pict w14:anchorId="547700DD">
          <v:shape id="_x0000_s2062" type="#_x0000_t202" style="position:absolute;left:0;text-align:left;margin-left:-2.25pt;margin-top:1.5pt;width:225pt;height:163.8pt;z-index:251673600">
            <v:textbox style="mso-next-textbox:#_x0000_s2062">
              <w:txbxContent>
                <w:p w14:paraId="0A05BFD6" w14:textId="77777777" w:rsidR="00862D4C" w:rsidRDefault="00862D4C" w:rsidP="00F14F67">
                  <w:pPr>
                    <w:jc w:val="center"/>
                    <w:rPr>
                      <w:b/>
                      <w:color w:val="0000FF"/>
                      <w:sz w:val="30"/>
                    </w:rPr>
                  </w:pPr>
                </w:p>
                <w:p w14:paraId="199D2287" w14:textId="77777777" w:rsidR="00862D4C" w:rsidRDefault="00862D4C" w:rsidP="00F14F67">
                  <w:pPr>
                    <w:jc w:val="center"/>
                    <w:rPr>
                      <w:b/>
                      <w:color w:val="0000FF"/>
                      <w:sz w:val="32"/>
                    </w:rPr>
                  </w:pPr>
                  <w:r>
                    <w:rPr>
                      <w:rFonts w:hint="eastAsia"/>
                      <w:b/>
                      <w:color w:val="0000FF"/>
                      <w:sz w:val="32"/>
                    </w:rPr>
                    <w:t>公司名称</w:t>
                  </w:r>
                </w:p>
                <w:p w14:paraId="3C4247D8" w14:textId="77777777" w:rsidR="00862D4C" w:rsidRDefault="00862D4C" w:rsidP="00F14F67">
                  <w:pPr>
                    <w:jc w:val="center"/>
                    <w:rPr>
                      <w:color w:val="0000FF"/>
                    </w:rPr>
                  </w:pPr>
                </w:p>
                <w:p w14:paraId="55CB0927" w14:textId="77777777" w:rsidR="00862D4C" w:rsidRDefault="00862D4C" w:rsidP="00F14F67">
                  <w:pPr>
                    <w:jc w:val="center"/>
                    <w:rPr>
                      <w:b/>
                      <w:color w:val="0000FF"/>
                      <w:sz w:val="52"/>
                    </w:rPr>
                  </w:pPr>
                  <w:r>
                    <w:rPr>
                      <w:rFonts w:hint="eastAsia"/>
                      <w:b/>
                      <w:color w:val="0000FF"/>
                      <w:sz w:val="52"/>
                    </w:rPr>
                    <w:t>外来人员入厂证</w:t>
                  </w:r>
                </w:p>
                <w:p w14:paraId="692AF548" w14:textId="77777777" w:rsidR="00862D4C" w:rsidRDefault="00862D4C" w:rsidP="00F14F67">
                  <w:pPr>
                    <w:jc w:val="center"/>
                    <w:rPr>
                      <w:b/>
                      <w:color w:val="0000FF"/>
                      <w:sz w:val="52"/>
                    </w:rPr>
                  </w:pPr>
                </w:p>
                <w:p w14:paraId="3010BC60" w14:textId="77777777" w:rsidR="00862D4C" w:rsidRDefault="00862D4C" w:rsidP="00F14F67">
                  <w:pPr>
                    <w:ind w:firstLineChars="98" w:firstLine="315"/>
                    <w:jc w:val="left"/>
                    <w:rPr>
                      <w:b/>
                      <w:sz w:val="52"/>
                    </w:rPr>
                  </w:pPr>
                  <w:r>
                    <w:rPr>
                      <w:rFonts w:hint="eastAsia"/>
                      <w:b/>
                      <w:color w:val="0000FF"/>
                      <w:sz w:val="32"/>
                    </w:rPr>
                    <w:t>编号：</w:t>
                  </w:r>
                </w:p>
              </w:txbxContent>
            </v:textbox>
          </v:shape>
        </w:pict>
      </w:r>
    </w:p>
    <w:p w14:paraId="032FEA3A" w14:textId="77777777" w:rsidR="00F14F67" w:rsidRDefault="00F14F67" w:rsidP="00F14F67"/>
    <w:p w14:paraId="60396A11" w14:textId="77777777" w:rsidR="00F14F67" w:rsidRDefault="00F14F67" w:rsidP="00F14F67"/>
    <w:p w14:paraId="15A6F475" w14:textId="77777777" w:rsidR="00F14F67" w:rsidRDefault="00F14F67" w:rsidP="00F14F67"/>
    <w:p w14:paraId="40FCF4A9" w14:textId="77777777" w:rsidR="00F14F67" w:rsidRDefault="00F14F67" w:rsidP="00F14F67"/>
    <w:p w14:paraId="4342CE29" w14:textId="77777777" w:rsidR="00F14F67" w:rsidRDefault="00F14F67" w:rsidP="00F14F67"/>
    <w:p w14:paraId="74EBE1C5" w14:textId="77777777" w:rsidR="00F14F67" w:rsidRDefault="00F14F67" w:rsidP="00F14F67"/>
    <w:p w14:paraId="18412B78" w14:textId="77777777" w:rsidR="00F14F67" w:rsidRDefault="00F14F67" w:rsidP="00F14F67"/>
    <w:p w14:paraId="172D5976" w14:textId="77777777" w:rsidR="00F14F67" w:rsidRDefault="00F14F67" w:rsidP="00F14F67"/>
    <w:p w14:paraId="41CDC68E" w14:textId="77777777" w:rsidR="00F14F67" w:rsidRDefault="00F14F67" w:rsidP="00F14F67"/>
    <w:p w14:paraId="0E470264" w14:textId="77777777" w:rsidR="00F14F67" w:rsidRDefault="00F14F67" w:rsidP="00F14F67"/>
    <w:p w14:paraId="553370C5" w14:textId="77777777" w:rsidR="00F14F67" w:rsidRDefault="00F14F67" w:rsidP="00F14F67"/>
    <w:p w14:paraId="317A297B" w14:textId="77777777" w:rsidR="00F14F67" w:rsidRDefault="00F14F67" w:rsidP="00F14F67"/>
    <w:p w14:paraId="36962D73" w14:textId="77777777" w:rsidR="00F14F67" w:rsidRDefault="00F14F67" w:rsidP="00F14F67"/>
    <w:p w14:paraId="3A5A5F7B" w14:textId="77777777" w:rsidR="00F14F67" w:rsidRDefault="00F14F67" w:rsidP="00F14F67"/>
    <w:p w14:paraId="380DCF32" w14:textId="77777777" w:rsidR="00F14F67" w:rsidRDefault="00F14F67" w:rsidP="00F14F67"/>
    <w:p w14:paraId="04D27F05" w14:textId="77777777" w:rsidR="00F14F67" w:rsidRDefault="00F14F67" w:rsidP="00F14F67"/>
    <w:p w14:paraId="1A5F8BBB" w14:textId="77777777" w:rsidR="00F14F67" w:rsidRDefault="00F14F67" w:rsidP="00F14F67"/>
    <w:p w14:paraId="5E803F27" w14:textId="77777777" w:rsidR="00F14F67" w:rsidRDefault="00F14F67" w:rsidP="00F14F67"/>
    <w:p w14:paraId="79039A2D" w14:textId="77777777" w:rsidR="00F46A37" w:rsidRDefault="00F46A37" w:rsidP="00F14F67"/>
    <w:p w14:paraId="1A3E967A" w14:textId="77777777" w:rsidR="00F46A37" w:rsidRDefault="00F46A37" w:rsidP="00F14F67"/>
    <w:p w14:paraId="6E1F8FF9" w14:textId="77777777" w:rsidR="00F46A37" w:rsidRDefault="00F46A37" w:rsidP="00F14F67"/>
    <w:p w14:paraId="4BE33280" w14:textId="77777777" w:rsidR="00F46A37" w:rsidRDefault="00F46A37" w:rsidP="00F14F67"/>
    <w:p w14:paraId="661539D4" w14:textId="77777777" w:rsidR="00F46A37" w:rsidRDefault="00F46A37" w:rsidP="00F46A37"/>
    <w:p w14:paraId="57587858" w14:textId="77777777" w:rsidR="00F46A37" w:rsidRDefault="00F46A37">
      <w:pPr>
        <w:widowControl/>
        <w:jc w:val="left"/>
      </w:pPr>
      <w:r>
        <w:br w:type="page"/>
      </w:r>
    </w:p>
    <w:p w14:paraId="780DAB3F" w14:textId="77777777" w:rsidR="00F46A37" w:rsidRPr="00BA4232" w:rsidRDefault="002810E3" w:rsidP="00BA4232">
      <w:pPr>
        <w:pStyle w:val="12"/>
        <w:spacing w:before="0" w:after="0" w:line="460" w:lineRule="exact"/>
        <w:ind w:left="2" w:firstLineChars="466" w:firstLine="1310"/>
        <w:outlineLvl w:val="0"/>
        <w:rPr>
          <w:bCs w:val="0"/>
        </w:rPr>
      </w:pPr>
      <w:bookmarkStart w:id="88" w:name="_Toc334616192"/>
      <w:bookmarkStart w:id="89" w:name="_Toc391046345"/>
      <w:r w:rsidRPr="00BA4232">
        <w:rPr>
          <w:rFonts w:hint="eastAsia"/>
          <w:bCs w:val="0"/>
        </w:rPr>
        <w:lastRenderedPageBreak/>
        <w:t>表</w:t>
      </w:r>
      <w:r w:rsidR="00F46A37" w:rsidRPr="00BA4232">
        <w:rPr>
          <w:rFonts w:hint="eastAsia"/>
          <w:bCs w:val="0"/>
        </w:rPr>
        <w:t>5.8 班组安全活动计划</w:t>
      </w:r>
      <w:bookmarkEnd w:id="88"/>
      <w:bookmarkEnd w:id="8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00"/>
        <w:gridCol w:w="1440"/>
        <w:gridCol w:w="1620"/>
        <w:gridCol w:w="1133"/>
      </w:tblGrid>
      <w:tr w:rsidR="00F46A37" w14:paraId="116198ED" w14:textId="77777777" w:rsidTr="00A27DD8">
        <w:trPr>
          <w:trHeight w:val="510"/>
        </w:trPr>
        <w:tc>
          <w:tcPr>
            <w:tcW w:w="720" w:type="dxa"/>
            <w:vAlign w:val="center"/>
          </w:tcPr>
          <w:p w14:paraId="3F6F8394" w14:textId="77777777" w:rsidR="00F46A37" w:rsidRDefault="00F46A37" w:rsidP="00A27DD8">
            <w:pPr>
              <w:jc w:val="center"/>
              <w:rPr>
                <w:rFonts w:ascii="宋体" w:hAnsi="宋体"/>
                <w:sz w:val="24"/>
              </w:rPr>
            </w:pPr>
            <w:r>
              <w:rPr>
                <w:rFonts w:ascii="宋体" w:hAnsi="宋体" w:hint="eastAsia"/>
                <w:sz w:val="24"/>
              </w:rPr>
              <w:t>序号</w:t>
            </w:r>
          </w:p>
        </w:tc>
        <w:tc>
          <w:tcPr>
            <w:tcW w:w="4500" w:type="dxa"/>
            <w:vAlign w:val="center"/>
          </w:tcPr>
          <w:p w14:paraId="341789A0" w14:textId="77777777" w:rsidR="00F46A37" w:rsidRDefault="00F46A37" w:rsidP="00A27DD8">
            <w:pPr>
              <w:jc w:val="center"/>
              <w:rPr>
                <w:rFonts w:ascii="宋体" w:hAnsi="宋体"/>
                <w:sz w:val="24"/>
              </w:rPr>
            </w:pPr>
            <w:r>
              <w:rPr>
                <w:rFonts w:ascii="宋体" w:hAnsi="宋体" w:hint="eastAsia"/>
                <w:sz w:val="24"/>
              </w:rPr>
              <w:t>活动内容</w:t>
            </w:r>
          </w:p>
        </w:tc>
        <w:tc>
          <w:tcPr>
            <w:tcW w:w="1440" w:type="dxa"/>
            <w:vAlign w:val="center"/>
          </w:tcPr>
          <w:p w14:paraId="06079632" w14:textId="77777777" w:rsidR="00F46A37" w:rsidRDefault="00F46A37" w:rsidP="00A27DD8">
            <w:pPr>
              <w:jc w:val="center"/>
              <w:rPr>
                <w:rFonts w:ascii="宋体" w:hAnsi="宋体"/>
                <w:sz w:val="24"/>
              </w:rPr>
            </w:pPr>
            <w:r>
              <w:rPr>
                <w:rFonts w:ascii="宋体" w:hAnsi="宋体" w:hint="eastAsia"/>
                <w:sz w:val="24"/>
              </w:rPr>
              <w:t>负责人</w:t>
            </w:r>
          </w:p>
        </w:tc>
        <w:tc>
          <w:tcPr>
            <w:tcW w:w="1620" w:type="dxa"/>
            <w:vAlign w:val="center"/>
          </w:tcPr>
          <w:p w14:paraId="6C19B22F" w14:textId="77777777" w:rsidR="00F46A37" w:rsidRDefault="00F46A37" w:rsidP="00A27DD8">
            <w:pPr>
              <w:jc w:val="center"/>
              <w:rPr>
                <w:rFonts w:ascii="宋体" w:hAnsi="宋体"/>
                <w:sz w:val="24"/>
              </w:rPr>
            </w:pPr>
            <w:r>
              <w:rPr>
                <w:rFonts w:ascii="宋体" w:hAnsi="宋体" w:hint="eastAsia"/>
                <w:sz w:val="24"/>
              </w:rPr>
              <w:t>活动时间</w:t>
            </w:r>
          </w:p>
        </w:tc>
        <w:tc>
          <w:tcPr>
            <w:tcW w:w="1133" w:type="dxa"/>
            <w:vAlign w:val="center"/>
          </w:tcPr>
          <w:p w14:paraId="30D5B3DB" w14:textId="77777777" w:rsidR="00F46A37" w:rsidRDefault="00F46A37" w:rsidP="00A27DD8">
            <w:pPr>
              <w:jc w:val="center"/>
              <w:rPr>
                <w:rFonts w:ascii="宋体" w:hAnsi="宋体"/>
                <w:sz w:val="24"/>
              </w:rPr>
            </w:pPr>
            <w:r>
              <w:rPr>
                <w:rFonts w:ascii="宋体" w:hAnsi="宋体" w:hint="eastAsia"/>
                <w:sz w:val="24"/>
              </w:rPr>
              <w:t>备注</w:t>
            </w:r>
          </w:p>
        </w:tc>
      </w:tr>
      <w:tr w:rsidR="00F46A37" w14:paraId="3EC1FF90" w14:textId="77777777" w:rsidTr="00A27DD8">
        <w:trPr>
          <w:trHeight w:val="510"/>
        </w:trPr>
        <w:tc>
          <w:tcPr>
            <w:tcW w:w="720" w:type="dxa"/>
            <w:vAlign w:val="center"/>
          </w:tcPr>
          <w:p w14:paraId="683470B2" w14:textId="77777777" w:rsidR="00F46A37" w:rsidRDefault="00F46A37" w:rsidP="00A27DD8">
            <w:pPr>
              <w:numPr>
                <w:ilvl w:val="0"/>
                <w:numId w:val="7"/>
              </w:numPr>
              <w:jc w:val="center"/>
              <w:rPr>
                <w:rFonts w:ascii="宋体" w:hAnsi="宋体"/>
                <w:sz w:val="24"/>
              </w:rPr>
            </w:pPr>
          </w:p>
        </w:tc>
        <w:tc>
          <w:tcPr>
            <w:tcW w:w="4500" w:type="dxa"/>
            <w:vAlign w:val="center"/>
          </w:tcPr>
          <w:p w14:paraId="3ED44A22" w14:textId="77777777" w:rsidR="00F46A37" w:rsidRDefault="00F46A37" w:rsidP="00A27DD8">
            <w:pPr>
              <w:jc w:val="center"/>
              <w:rPr>
                <w:rFonts w:ascii="宋体" w:hAnsi="宋体"/>
                <w:sz w:val="24"/>
              </w:rPr>
            </w:pPr>
          </w:p>
        </w:tc>
        <w:tc>
          <w:tcPr>
            <w:tcW w:w="1440" w:type="dxa"/>
            <w:vAlign w:val="center"/>
          </w:tcPr>
          <w:p w14:paraId="712CE2A6" w14:textId="77777777" w:rsidR="00F46A37" w:rsidRDefault="00F46A37" w:rsidP="00A27DD8">
            <w:pPr>
              <w:jc w:val="center"/>
              <w:rPr>
                <w:rFonts w:ascii="宋体" w:hAnsi="宋体"/>
                <w:sz w:val="24"/>
              </w:rPr>
            </w:pPr>
          </w:p>
        </w:tc>
        <w:tc>
          <w:tcPr>
            <w:tcW w:w="1620" w:type="dxa"/>
            <w:vAlign w:val="center"/>
          </w:tcPr>
          <w:p w14:paraId="61FFF483" w14:textId="77777777" w:rsidR="00F46A37" w:rsidRDefault="00F46A37" w:rsidP="00A27DD8">
            <w:pPr>
              <w:jc w:val="center"/>
              <w:rPr>
                <w:rFonts w:ascii="宋体" w:hAnsi="宋体"/>
                <w:sz w:val="24"/>
              </w:rPr>
            </w:pPr>
          </w:p>
        </w:tc>
        <w:tc>
          <w:tcPr>
            <w:tcW w:w="1133" w:type="dxa"/>
            <w:vAlign w:val="center"/>
          </w:tcPr>
          <w:p w14:paraId="33542952" w14:textId="77777777" w:rsidR="00F46A37" w:rsidRDefault="00F46A37" w:rsidP="00A27DD8">
            <w:pPr>
              <w:jc w:val="center"/>
              <w:rPr>
                <w:rFonts w:ascii="宋体" w:hAnsi="宋体"/>
                <w:sz w:val="24"/>
              </w:rPr>
            </w:pPr>
          </w:p>
        </w:tc>
      </w:tr>
      <w:tr w:rsidR="00F46A37" w14:paraId="0E9EDD48" w14:textId="77777777" w:rsidTr="00A27DD8">
        <w:trPr>
          <w:trHeight w:val="510"/>
        </w:trPr>
        <w:tc>
          <w:tcPr>
            <w:tcW w:w="720" w:type="dxa"/>
            <w:vAlign w:val="center"/>
          </w:tcPr>
          <w:p w14:paraId="337609CF" w14:textId="77777777" w:rsidR="00F46A37" w:rsidRDefault="00F46A37" w:rsidP="00A27DD8">
            <w:pPr>
              <w:numPr>
                <w:ilvl w:val="0"/>
                <w:numId w:val="7"/>
              </w:numPr>
              <w:jc w:val="center"/>
              <w:rPr>
                <w:rFonts w:ascii="宋体" w:hAnsi="宋体"/>
                <w:sz w:val="24"/>
              </w:rPr>
            </w:pPr>
          </w:p>
        </w:tc>
        <w:tc>
          <w:tcPr>
            <w:tcW w:w="4500" w:type="dxa"/>
            <w:vAlign w:val="center"/>
          </w:tcPr>
          <w:p w14:paraId="52632383" w14:textId="77777777" w:rsidR="00F46A37" w:rsidRDefault="00F46A37" w:rsidP="00A27DD8">
            <w:pPr>
              <w:jc w:val="center"/>
              <w:rPr>
                <w:rFonts w:ascii="宋体" w:hAnsi="宋体"/>
                <w:sz w:val="24"/>
              </w:rPr>
            </w:pPr>
          </w:p>
        </w:tc>
        <w:tc>
          <w:tcPr>
            <w:tcW w:w="1440" w:type="dxa"/>
            <w:vAlign w:val="center"/>
          </w:tcPr>
          <w:p w14:paraId="40564636" w14:textId="77777777" w:rsidR="00F46A37" w:rsidRDefault="00F46A37" w:rsidP="00A27DD8">
            <w:pPr>
              <w:jc w:val="center"/>
              <w:rPr>
                <w:rFonts w:ascii="宋体" w:hAnsi="宋体"/>
                <w:sz w:val="24"/>
              </w:rPr>
            </w:pPr>
          </w:p>
        </w:tc>
        <w:tc>
          <w:tcPr>
            <w:tcW w:w="1620" w:type="dxa"/>
            <w:vAlign w:val="center"/>
          </w:tcPr>
          <w:p w14:paraId="48D0557E" w14:textId="77777777" w:rsidR="00F46A37" w:rsidRDefault="00F46A37" w:rsidP="00A27DD8">
            <w:pPr>
              <w:jc w:val="center"/>
              <w:rPr>
                <w:rFonts w:ascii="宋体" w:hAnsi="宋体"/>
                <w:sz w:val="24"/>
              </w:rPr>
            </w:pPr>
          </w:p>
        </w:tc>
        <w:tc>
          <w:tcPr>
            <w:tcW w:w="1133" w:type="dxa"/>
            <w:vAlign w:val="center"/>
          </w:tcPr>
          <w:p w14:paraId="7B6C8E5F" w14:textId="77777777" w:rsidR="00F46A37" w:rsidRDefault="00F46A37" w:rsidP="00A27DD8">
            <w:pPr>
              <w:jc w:val="center"/>
              <w:rPr>
                <w:rFonts w:ascii="宋体" w:hAnsi="宋体"/>
                <w:sz w:val="24"/>
              </w:rPr>
            </w:pPr>
          </w:p>
        </w:tc>
      </w:tr>
      <w:tr w:rsidR="00F46A37" w14:paraId="42A3C260" w14:textId="77777777" w:rsidTr="00A27DD8">
        <w:trPr>
          <w:trHeight w:val="510"/>
        </w:trPr>
        <w:tc>
          <w:tcPr>
            <w:tcW w:w="720" w:type="dxa"/>
            <w:vAlign w:val="center"/>
          </w:tcPr>
          <w:p w14:paraId="7F9BD5EA" w14:textId="77777777" w:rsidR="00F46A37" w:rsidRDefault="00F46A37" w:rsidP="00A27DD8">
            <w:pPr>
              <w:numPr>
                <w:ilvl w:val="0"/>
                <w:numId w:val="7"/>
              </w:numPr>
              <w:autoSpaceDE w:val="0"/>
              <w:autoSpaceDN w:val="0"/>
              <w:adjustRightInd w:val="0"/>
              <w:jc w:val="center"/>
              <w:rPr>
                <w:rFonts w:ascii="宋体" w:hAnsi="宋体" w:cs="宋体"/>
                <w:kern w:val="0"/>
                <w:sz w:val="24"/>
              </w:rPr>
            </w:pPr>
          </w:p>
        </w:tc>
        <w:tc>
          <w:tcPr>
            <w:tcW w:w="4500" w:type="dxa"/>
            <w:vAlign w:val="center"/>
          </w:tcPr>
          <w:p w14:paraId="186A6C25" w14:textId="77777777" w:rsidR="00F46A37" w:rsidRDefault="00F46A37" w:rsidP="00A27DD8">
            <w:pPr>
              <w:jc w:val="center"/>
              <w:rPr>
                <w:rFonts w:ascii="宋体" w:hAnsi="宋体"/>
                <w:sz w:val="24"/>
              </w:rPr>
            </w:pPr>
          </w:p>
        </w:tc>
        <w:tc>
          <w:tcPr>
            <w:tcW w:w="1440" w:type="dxa"/>
            <w:vAlign w:val="center"/>
          </w:tcPr>
          <w:p w14:paraId="45C37DEA" w14:textId="77777777" w:rsidR="00F46A37" w:rsidRDefault="00F46A37" w:rsidP="00A27DD8">
            <w:pPr>
              <w:jc w:val="center"/>
              <w:rPr>
                <w:rFonts w:ascii="宋体" w:hAnsi="宋体"/>
                <w:sz w:val="24"/>
              </w:rPr>
            </w:pPr>
          </w:p>
        </w:tc>
        <w:tc>
          <w:tcPr>
            <w:tcW w:w="1620" w:type="dxa"/>
            <w:vAlign w:val="center"/>
          </w:tcPr>
          <w:p w14:paraId="77C255DE" w14:textId="77777777" w:rsidR="00F46A37" w:rsidRDefault="00F46A37" w:rsidP="00A27DD8">
            <w:pPr>
              <w:jc w:val="center"/>
              <w:rPr>
                <w:rFonts w:ascii="宋体" w:hAnsi="宋体"/>
                <w:sz w:val="24"/>
              </w:rPr>
            </w:pPr>
          </w:p>
        </w:tc>
        <w:tc>
          <w:tcPr>
            <w:tcW w:w="1133" w:type="dxa"/>
            <w:vAlign w:val="center"/>
          </w:tcPr>
          <w:p w14:paraId="75651A02" w14:textId="77777777" w:rsidR="00F46A37" w:rsidRDefault="00F46A37" w:rsidP="00A27DD8">
            <w:pPr>
              <w:jc w:val="center"/>
              <w:rPr>
                <w:rFonts w:ascii="宋体" w:hAnsi="宋体"/>
                <w:sz w:val="24"/>
              </w:rPr>
            </w:pPr>
          </w:p>
        </w:tc>
      </w:tr>
      <w:tr w:rsidR="00F46A37" w14:paraId="66FF4163" w14:textId="77777777" w:rsidTr="00A27DD8">
        <w:trPr>
          <w:trHeight w:val="510"/>
        </w:trPr>
        <w:tc>
          <w:tcPr>
            <w:tcW w:w="720" w:type="dxa"/>
            <w:vAlign w:val="center"/>
          </w:tcPr>
          <w:p w14:paraId="1F64BC43" w14:textId="77777777" w:rsidR="00F46A37" w:rsidRDefault="00F46A37" w:rsidP="00A27DD8">
            <w:pPr>
              <w:numPr>
                <w:ilvl w:val="0"/>
                <w:numId w:val="7"/>
              </w:numPr>
              <w:jc w:val="center"/>
              <w:rPr>
                <w:rFonts w:ascii="宋体" w:hAnsi="宋体"/>
                <w:sz w:val="24"/>
              </w:rPr>
            </w:pPr>
          </w:p>
        </w:tc>
        <w:tc>
          <w:tcPr>
            <w:tcW w:w="4500" w:type="dxa"/>
            <w:vAlign w:val="center"/>
          </w:tcPr>
          <w:p w14:paraId="76971294" w14:textId="77777777" w:rsidR="00F46A37" w:rsidRDefault="00F46A37" w:rsidP="00A27DD8">
            <w:pPr>
              <w:jc w:val="center"/>
              <w:rPr>
                <w:rFonts w:ascii="宋体" w:hAnsi="宋体"/>
                <w:sz w:val="24"/>
              </w:rPr>
            </w:pPr>
          </w:p>
        </w:tc>
        <w:tc>
          <w:tcPr>
            <w:tcW w:w="1440" w:type="dxa"/>
            <w:vAlign w:val="center"/>
          </w:tcPr>
          <w:p w14:paraId="1CB0B978" w14:textId="77777777" w:rsidR="00F46A37" w:rsidRDefault="00F46A37" w:rsidP="00A27DD8">
            <w:pPr>
              <w:jc w:val="center"/>
              <w:rPr>
                <w:rFonts w:ascii="宋体" w:hAnsi="宋体"/>
                <w:sz w:val="24"/>
              </w:rPr>
            </w:pPr>
          </w:p>
        </w:tc>
        <w:tc>
          <w:tcPr>
            <w:tcW w:w="1620" w:type="dxa"/>
            <w:vAlign w:val="center"/>
          </w:tcPr>
          <w:p w14:paraId="42C7F441" w14:textId="77777777" w:rsidR="00F46A37" w:rsidRDefault="00F46A37" w:rsidP="00A27DD8">
            <w:pPr>
              <w:jc w:val="center"/>
              <w:rPr>
                <w:rFonts w:ascii="宋体" w:hAnsi="宋体"/>
                <w:sz w:val="24"/>
              </w:rPr>
            </w:pPr>
          </w:p>
        </w:tc>
        <w:tc>
          <w:tcPr>
            <w:tcW w:w="1133" w:type="dxa"/>
            <w:vAlign w:val="center"/>
          </w:tcPr>
          <w:p w14:paraId="0BF23C48" w14:textId="77777777" w:rsidR="00F46A37" w:rsidRDefault="00F46A37" w:rsidP="00A27DD8">
            <w:pPr>
              <w:jc w:val="center"/>
              <w:rPr>
                <w:rFonts w:ascii="宋体" w:hAnsi="宋体"/>
                <w:sz w:val="24"/>
              </w:rPr>
            </w:pPr>
          </w:p>
        </w:tc>
      </w:tr>
      <w:tr w:rsidR="00F46A37" w14:paraId="1CD44814" w14:textId="77777777" w:rsidTr="00A27DD8">
        <w:trPr>
          <w:trHeight w:val="510"/>
        </w:trPr>
        <w:tc>
          <w:tcPr>
            <w:tcW w:w="720" w:type="dxa"/>
            <w:vAlign w:val="center"/>
          </w:tcPr>
          <w:p w14:paraId="697C6BBF" w14:textId="77777777" w:rsidR="00F46A37" w:rsidRDefault="00F46A37" w:rsidP="00A27DD8">
            <w:pPr>
              <w:numPr>
                <w:ilvl w:val="0"/>
                <w:numId w:val="7"/>
              </w:numPr>
              <w:jc w:val="center"/>
              <w:rPr>
                <w:rFonts w:ascii="宋体" w:hAnsi="宋体"/>
                <w:sz w:val="24"/>
              </w:rPr>
            </w:pPr>
          </w:p>
        </w:tc>
        <w:tc>
          <w:tcPr>
            <w:tcW w:w="4500" w:type="dxa"/>
            <w:vAlign w:val="center"/>
          </w:tcPr>
          <w:p w14:paraId="653E7718" w14:textId="77777777" w:rsidR="00F46A37" w:rsidRDefault="00F46A37" w:rsidP="00A27DD8">
            <w:pPr>
              <w:jc w:val="center"/>
              <w:rPr>
                <w:rFonts w:ascii="宋体" w:hAnsi="宋体"/>
                <w:sz w:val="24"/>
              </w:rPr>
            </w:pPr>
          </w:p>
        </w:tc>
        <w:tc>
          <w:tcPr>
            <w:tcW w:w="1440" w:type="dxa"/>
            <w:vAlign w:val="center"/>
          </w:tcPr>
          <w:p w14:paraId="286BC576" w14:textId="77777777" w:rsidR="00F46A37" w:rsidRDefault="00F46A37" w:rsidP="00A27DD8">
            <w:pPr>
              <w:jc w:val="center"/>
              <w:rPr>
                <w:rFonts w:ascii="宋体" w:hAnsi="宋体"/>
                <w:sz w:val="24"/>
              </w:rPr>
            </w:pPr>
          </w:p>
        </w:tc>
        <w:tc>
          <w:tcPr>
            <w:tcW w:w="1620" w:type="dxa"/>
            <w:vAlign w:val="center"/>
          </w:tcPr>
          <w:p w14:paraId="49830F5E" w14:textId="77777777" w:rsidR="00F46A37" w:rsidRDefault="00F46A37" w:rsidP="00A27DD8">
            <w:pPr>
              <w:jc w:val="center"/>
              <w:rPr>
                <w:rFonts w:ascii="宋体" w:hAnsi="宋体"/>
                <w:sz w:val="24"/>
              </w:rPr>
            </w:pPr>
          </w:p>
        </w:tc>
        <w:tc>
          <w:tcPr>
            <w:tcW w:w="1133" w:type="dxa"/>
            <w:vAlign w:val="center"/>
          </w:tcPr>
          <w:p w14:paraId="43F15846" w14:textId="77777777" w:rsidR="00F46A37" w:rsidRDefault="00F46A37" w:rsidP="00A27DD8">
            <w:pPr>
              <w:jc w:val="center"/>
              <w:rPr>
                <w:rFonts w:ascii="宋体" w:hAnsi="宋体"/>
                <w:sz w:val="24"/>
              </w:rPr>
            </w:pPr>
          </w:p>
        </w:tc>
      </w:tr>
      <w:tr w:rsidR="00F46A37" w14:paraId="0007C729" w14:textId="77777777" w:rsidTr="00A27DD8">
        <w:trPr>
          <w:trHeight w:val="510"/>
        </w:trPr>
        <w:tc>
          <w:tcPr>
            <w:tcW w:w="720" w:type="dxa"/>
            <w:vAlign w:val="center"/>
          </w:tcPr>
          <w:p w14:paraId="16DDE828" w14:textId="77777777" w:rsidR="00F46A37" w:rsidRDefault="00F46A37" w:rsidP="00A27DD8">
            <w:pPr>
              <w:numPr>
                <w:ilvl w:val="0"/>
                <w:numId w:val="7"/>
              </w:numPr>
              <w:jc w:val="center"/>
              <w:rPr>
                <w:rFonts w:ascii="宋体" w:hAnsi="宋体"/>
                <w:sz w:val="24"/>
              </w:rPr>
            </w:pPr>
          </w:p>
        </w:tc>
        <w:tc>
          <w:tcPr>
            <w:tcW w:w="4500" w:type="dxa"/>
            <w:vAlign w:val="center"/>
          </w:tcPr>
          <w:p w14:paraId="5A20058B" w14:textId="77777777" w:rsidR="00F46A37" w:rsidRDefault="00F46A37" w:rsidP="00A27DD8">
            <w:pPr>
              <w:jc w:val="center"/>
              <w:rPr>
                <w:rFonts w:ascii="宋体" w:hAnsi="宋体"/>
                <w:sz w:val="24"/>
              </w:rPr>
            </w:pPr>
          </w:p>
        </w:tc>
        <w:tc>
          <w:tcPr>
            <w:tcW w:w="1440" w:type="dxa"/>
            <w:vAlign w:val="center"/>
          </w:tcPr>
          <w:p w14:paraId="19819C7C" w14:textId="77777777" w:rsidR="00F46A37" w:rsidRDefault="00F46A37" w:rsidP="00A27DD8">
            <w:pPr>
              <w:jc w:val="center"/>
              <w:rPr>
                <w:rFonts w:ascii="宋体" w:hAnsi="宋体"/>
                <w:sz w:val="24"/>
              </w:rPr>
            </w:pPr>
          </w:p>
        </w:tc>
        <w:tc>
          <w:tcPr>
            <w:tcW w:w="1620" w:type="dxa"/>
            <w:vAlign w:val="center"/>
          </w:tcPr>
          <w:p w14:paraId="1C5D059C" w14:textId="77777777" w:rsidR="00F46A37" w:rsidRDefault="00F46A37" w:rsidP="00A27DD8">
            <w:pPr>
              <w:jc w:val="center"/>
              <w:rPr>
                <w:rFonts w:ascii="宋体" w:hAnsi="宋体"/>
                <w:sz w:val="24"/>
              </w:rPr>
            </w:pPr>
          </w:p>
        </w:tc>
        <w:tc>
          <w:tcPr>
            <w:tcW w:w="1133" w:type="dxa"/>
            <w:vAlign w:val="center"/>
          </w:tcPr>
          <w:p w14:paraId="37ACECDE" w14:textId="77777777" w:rsidR="00F46A37" w:rsidRDefault="00F46A37" w:rsidP="00A27DD8">
            <w:pPr>
              <w:jc w:val="center"/>
              <w:rPr>
                <w:rFonts w:ascii="宋体" w:hAnsi="宋体"/>
                <w:sz w:val="24"/>
              </w:rPr>
            </w:pPr>
          </w:p>
        </w:tc>
      </w:tr>
      <w:tr w:rsidR="00F46A37" w14:paraId="7A654B81" w14:textId="77777777" w:rsidTr="00A27DD8">
        <w:trPr>
          <w:trHeight w:val="510"/>
        </w:trPr>
        <w:tc>
          <w:tcPr>
            <w:tcW w:w="720" w:type="dxa"/>
            <w:vAlign w:val="center"/>
          </w:tcPr>
          <w:p w14:paraId="45702073" w14:textId="77777777" w:rsidR="00F46A37" w:rsidRDefault="00F46A37" w:rsidP="00A27DD8">
            <w:pPr>
              <w:numPr>
                <w:ilvl w:val="0"/>
                <w:numId w:val="7"/>
              </w:numPr>
              <w:jc w:val="center"/>
              <w:rPr>
                <w:rFonts w:ascii="宋体" w:hAnsi="宋体"/>
                <w:sz w:val="24"/>
              </w:rPr>
            </w:pPr>
          </w:p>
        </w:tc>
        <w:tc>
          <w:tcPr>
            <w:tcW w:w="4500" w:type="dxa"/>
            <w:vAlign w:val="center"/>
          </w:tcPr>
          <w:p w14:paraId="7999AA3A" w14:textId="77777777" w:rsidR="00F46A37" w:rsidRDefault="00F46A37" w:rsidP="00A27DD8">
            <w:pPr>
              <w:jc w:val="center"/>
              <w:rPr>
                <w:rFonts w:ascii="宋体" w:hAnsi="宋体"/>
                <w:sz w:val="24"/>
              </w:rPr>
            </w:pPr>
          </w:p>
        </w:tc>
        <w:tc>
          <w:tcPr>
            <w:tcW w:w="1440" w:type="dxa"/>
            <w:vAlign w:val="center"/>
          </w:tcPr>
          <w:p w14:paraId="1724615E" w14:textId="77777777" w:rsidR="00F46A37" w:rsidRDefault="00F46A37" w:rsidP="00A27DD8">
            <w:pPr>
              <w:jc w:val="center"/>
              <w:rPr>
                <w:rFonts w:ascii="宋体" w:hAnsi="宋体"/>
                <w:sz w:val="24"/>
              </w:rPr>
            </w:pPr>
          </w:p>
        </w:tc>
        <w:tc>
          <w:tcPr>
            <w:tcW w:w="1620" w:type="dxa"/>
            <w:vAlign w:val="center"/>
          </w:tcPr>
          <w:p w14:paraId="69B81502" w14:textId="77777777" w:rsidR="00F46A37" w:rsidRDefault="00F46A37" w:rsidP="00A27DD8">
            <w:pPr>
              <w:jc w:val="center"/>
              <w:rPr>
                <w:rFonts w:ascii="宋体" w:hAnsi="宋体"/>
                <w:sz w:val="24"/>
              </w:rPr>
            </w:pPr>
          </w:p>
        </w:tc>
        <w:tc>
          <w:tcPr>
            <w:tcW w:w="1133" w:type="dxa"/>
            <w:vAlign w:val="center"/>
          </w:tcPr>
          <w:p w14:paraId="560AE0F7" w14:textId="77777777" w:rsidR="00F46A37" w:rsidRDefault="00F46A37" w:rsidP="00A27DD8">
            <w:pPr>
              <w:jc w:val="center"/>
              <w:rPr>
                <w:rFonts w:ascii="宋体" w:hAnsi="宋体"/>
                <w:sz w:val="24"/>
              </w:rPr>
            </w:pPr>
          </w:p>
        </w:tc>
      </w:tr>
      <w:tr w:rsidR="00F46A37" w14:paraId="23AA483C" w14:textId="77777777" w:rsidTr="00A27DD8">
        <w:trPr>
          <w:trHeight w:val="510"/>
        </w:trPr>
        <w:tc>
          <w:tcPr>
            <w:tcW w:w="720" w:type="dxa"/>
            <w:vAlign w:val="center"/>
          </w:tcPr>
          <w:p w14:paraId="1B0E83A9" w14:textId="77777777" w:rsidR="00F46A37" w:rsidRDefault="00F46A37" w:rsidP="00A27DD8">
            <w:pPr>
              <w:numPr>
                <w:ilvl w:val="0"/>
                <w:numId w:val="7"/>
              </w:numPr>
              <w:jc w:val="center"/>
              <w:rPr>
                <w:rFonts w:ascii="宋体" w:hAnsi="宋体"/>
                <w:sz w:val="24"/>
              </w:rPr>
            </w:pPr>
          </w:p>
        </w:tc>
        <w:tc>
          <w:tcPr>
            <w:tcW w:w="4500" w:type="dxa"/>
            <w:vAlign w:val="center"/>
          </w:tcPr>
          <w:p w14:paraId="16DD9E2C" w14:textId="77777777" w:rsidR="00F46A37" w:rsidRDefault="00F46A37" w:rsidP="00A27DD8">
            <w:pPr>
              <w:jc w:val="center"/>
              <w:rPr>
                <w:rFonts w:ascii="宋体" w:hAnsi="宋体"/>
                <w:sz w:val="24"/>
              </w:rPr>
            </w:pPr>
          </w:p>
        </w:tc>
        <w:tc>
          <w:tcPr>
            <w:tcW w:w="1440" w:type="dxa"/>
            <w:vAlign w:val="center"/>
          </w:tcPr>
          <w:p w14:paraId="4F09C52A" w14:textId="77777777" w:rsidR="00F46A37" w:rsidRDefault="00F46A37" w:rsidP="00A27DD8">
            <w:pPr>
              <w:jc w:val="center"/>
              <w:rPr>
                <w:rFonts w:ascii="宋体" w:hAnsi="宋体"/>
                <w:sz w:val="24"/>
              </w:rPr>
            </w:pPr>
          </w:p>
        </w:tc>
        <w:tc>
          <w:tcPr>
            <w:tcW w:w="1620" w:type="dxa"/>
            <w:vAlign w:val="center"/>
          </w:tcPr>
          <w:p w14:paraId="44DDCB87" w14:textId="77777777" w:rsidR="00F46A37" w:rsidRDefault="00F46A37" w:rsidP="00A27DD8">
            <w:pPr>
              <w:jc w:val="center"/>
              <w:rPr>
                <w:rFonts w:ascii="宋体" w:hAnsi="宋体"/>
                <w:sz w:val="24"/>
              </w:rPr>
            </w:pPr>
          </w:p>
        </w:tc>
        <w:tc>
          <w:tcPr>
            <w:tcW w:w="1133" w:type="dxa"/>
            <w:vAlign w:val="center"/>
          </w:tcPr>
          <w:p w14:paraId="0BD5C9C5" w14:textId="77777777" w:rsidR="00F46A37" w:rsidRDefault="00F46A37" w:rsidP="00A27DD8">
            <w:pPr>
              <w:jc w:val="center"/>
              <w:rPr>
                <w:rFonts w:ascii="宋体" w:hAnsi="宋体"/>
                <w:sz w:val="24"/>
              </w:rPr>
            </w:pPr>
          </w:p>
        </w:tc>
      </w:tr>
      <w:tr w:rsidR="00F46A37" w14:paraId="5C9BFC32" w14:textId="77777777" w:rsidTr="00A27DD8">
        <w:trPr>
          <w:trHeight w:val="510"/>
        </w:trPr>
        <w:tc>
          <w:tcPr>
            <w:tcW w:w="720" w:type="dxa"/>
            <w:vAlign w:val="center"/>
          </w:tcPr>
          <w:p w14:paraId="56A1EC14" w14:textId="77777777" w:rsidR="00F46A37" w:rsidRDefault="00F46A37" w:rsidP="00A27DD8">
            <w:pPr>
              <w:numPr>
                <w:ilvl w:val="0"/>
                <w:numId w:val="7"/>
              </w:numPr>
              <w:jc w:val="center"/>
              <w:rPr>
                <w:rFonts w:ascii="宋体" w:hAnsi="宋体"/>
                <w:sz w:val="24"/>
              </w:rPr>
            </w:pPr>
          </w:p>
        </w:tc>
        <w:tc>
          <w:tcPr>
            <w:tcW w:w="4500" w:type="dxa"/>
            <w:vAlign w:val="center"/>
          </w:tcPr>
          <w:p w14:paraId="1CEAA3A5" w14:textId="77777777" w:rsidR="00F46A37" w:rsidRDefault="00F46A37" w:rsidP="00A27DD8">
            <w:pPr>
              <w:jc w:val="center"/>
              <w:rPr>
                <w:rFonts w:ascii="宋体" w:hAnsi="宋体"/>
                <w:sz w:val="24"/>
              </w:rPr>
            </w:pPr>
          </w:p>
        </w:tc>
        <w:tc>
          <w:tcPr>
            <w:tcW w:w="1440" w:type="dxa"/>
            <w:vAlign w:val="center"/>
          </w:tcPr>
          <w:p w14:paraId="7094A563" w14:textId="77777777" w:rsidR="00F46A37" w:rsidRDefault="00F46A37" w:rsidP="00A27DD8">
            <w:pPr>
              <w:jc w:val="center"/>
              <w:rPr>
                <w:rFonts w:ascii="宋体" w:hAnsi="宋体"/>
                <w:sz w:val="24"/>
              </w:rPr>
            </w:pPr>
          </w:p>
        </w:tc>
        <w:tc>
          <w:tcPr>
            <w:tcW w:w="1620" w:type="dxa"/>
            <w:vAlign w:val="center"/>
          </w:tcPr>
          <w:p w14:paraId="1199CCDD" w14:textId="77777777" w:rsidR="00F46A37" w:rsidRDefault="00F46A37" w:rsidP="00A27DD8">
            <w:pPr>
              <w:jc w:val="center"/>
              <w:rPr>
                <w:rFonts w:ascii="宋体" w:hAnsi="宋体"/>
                <w:sz w:val="24"/>
              </w:rPr>
            </w:pPr>
          </w:p>
        </w:tc>
        <w:tc>
          <w:tcPr>
            <w:tcW w:w="1133" w:type="dxa"/>
            <w:vAlign w:val="center"/>
          </w:tcPr>
          <w:p w14:paraId="5455048A" w14:textId="77777777" w:rsidR="00F46A37" w:rsidRDefault="00F46A37" w:rsidP="00A27DD8">
            <w:pPr>
              <w:jc w:val="center"/>
              <w:rPr>
                <w:rFonts w:ascii="宋体" w:hAnsi="宋体"/>
                <w:sz w:val="24"/>
              </w:rPr>
            </w:pPr>
          </w:p>
        </w:tc>
      </w:tr>
      <w:tr w:rsidR="00F46A37" w14:paraId="39643407" w14:textId="77777777" w:rsidTr="00A27DD8">
        <w:trPr>
          <w:trHeight w:val="510"/>
        </w:trPr>
        <w:tc>
          <w:tcPr>
            <w:tcW w:w="720" w:type="dxa"/>
            <w:vAlign w:val="center"/>
          </w:tcPr>
          <w:p w14:paraId="6726F0BD" w14:textId="77777777" w:rsidR="00F46A37" w:rsidRDefault="00F46A37" w:rsidP="00A27DD8">
            <w:pPr>
              <w:numPr>
                <w:ilvl w:val="0"/>
                <w:numId w:val="7"/>
              </w:numPr>
              <w:jc w:val="center"/>
              <w:rPr>
                <w:rFonts w:ascii="宋体" w:hAnsi="宋体"/>
                <w:sz w:val="24"/>
              </w:rPr>
            </w:pPr>
          </w:p>
        </w:tc>
        <w:tc>
          <w:tcPr>
            <w:tcW w:w="4500" w:type="dxa"/>
            <w:vAlign w:val="center"/>
          </w:tcPr>
          <w:p w14:paraId="5BEE760C" w14:textId="77777777" w:rsidR="00F46A37" w:rsidRDefault="00F46A37" w:rsidP="00A27DD8">
            <w:pPr>
              <w:jc w:val="center"/>
              <w:rPr>
                <w:rFonts w:ascii="宋体" w:hAnsi="宋体"/>
                <w:sz w:val="24"/>
              </w:rPr>
            </w:pPr>
          </w:p>
        </w:tc>
        <w:tc>
          <w:tcPr>
            <w:tcW w:w="1440" w:type="dxa"/>
            <w:vAlign w:val="center"/>
          </w:tcPr>
          <w:p w14:paraId="6633A012" w14:textId="77777777" w:rsidR="00F46A37" w:rsidRDefault="00F46A37" w:rsidP="00A27DD8">
            <w:pPr>
              <w:jc w:val="center"/>
              <w:rPr>
                <w:rFonts w:ascii="宋体" w:hAnsi="宋体"/>
                <w:sz w:val="24"/>
              </w:rPr>
            </w:pPr>
          </w:p>
        </w:tc>
        <w:tc>
          <w:tcPr>
            <w:tcW w:w="1620" w:type="dxa"/>
            <w:vAlign w:val="center"/>
          </w:tcPr>
          <w:p w14:paraId="6590BA17" w14:textId="77777777" w:rsidR="00F46A37" w:rsidRDefault="00F46A37" w:rsidP="00A27DD8">
            <w:pPr>
              <w:jc w:val="center"/>
              <w:rPr>
                <w:rFonts w:ascii="宋体" w:hAnsi="宋体"/>
                <w:sz w:val="24"/>
              </w:rPr>
            </w:pPr>
          </w:p>
        </w:tc>
        <w:tc>
          <w:tcPr>
            <w:tcW w:w="1133" w:type="dxa"/>
            <w:vAlign w:val="center"/>
          </w:tcPr>
          <w:p w14:paraId="7C3FDF3D" w14:textId="77777777" w:rsidR="00F46A37" w:rsidRDefault="00F46A37" w:rsidP="00A27DD8">
            <w:pPr>
              <w:jc w:val="center"/>
              <w:rPr>
                <w:rFonts w:ascii="宋体" w:hAnsi="宋体"/>
                <w:sz w:val="24"/>
              </w:rPr>
            </w:pPr>
          </w:p>
        </w:tc>
      </w:tr>
      <w:tr w:rsidR="00F46A37" w14:paraId="769A4A81" w14:textId="77777777" w:rsidTr="00A27DD8">
        <w:trPr>
          <w:trHeight w:val="510"/>
        </w:trPr>
        <w:tc>
          <w:tcPr>
            <w:tcW w:w="720" w:type="dxa"/>
            <w:vAlign w:val="center"/>
          </w:tcPr>
          <w:p w14:paraId="542CB69A" w14:textId="77777777" w:rsidR="00F46A37" w:rsidRDefault="00F46A37" w:rsidP="00A27DD8">
            <w:pPr>
              <w:numPr>
                <w:ilvl w:val="0"/>
                <w:numId w:val="7"/>
              </w:numPr>
              <w:jc w:val="center"/>
              <w:rPr>
                <w:rFonts w:ascii="宋体" w:hAnsi="宋体"/>
                <w:sz w:val="24"/>
              </w:rPr>
            </w:pPr>
          </w:p>
        </w:tc>
        <w:tc>
          <w:tcPr>
            <w:tcW w:w="4500" w:type="dxa"/>
            <w:vAlign w:val="center"/>
          </w:tcPr>
          <w:p w14:paraId="5266056A" w14:textId="77777777" w:rsidR="00F46A37" w:rsidRDefault="00F46A37" w:rsidP="00A27DD8">
            <w:pPr>
              <w:jc w:val="center"/>
              <w:rPr>
                <w:rFonts w:ascii="宋体" w:hAnsi="宋体"/>
                <w:sz w:val="24"/>
              </w:rPr>
            </w:pPr>
          </w:p>
        </w:tc>
        <w:tc>
          <w:tcPr>
            <w:tcW w:w="1440" w:type="dxa"/>
            <w:vAlign w:val="center"/>
          </w:tcPr>
          <w:p w14:paraId="2EEA9AAF" w14:textId="77777777" w:rsidR="00F46A37" w:rsidRDefault="00F46A37" w:rsidP="00A27DD8">
            <w:pPr>
              <w:jc w:val="center"/>
              <w:rPr>
                <w:rFonts w:ascii="宋体" w:hAnsi="宋体"/>
                <w:sz w:val="24"/>
              </w:rPr>
            </w:pPr>
          </w:p>
        </w:tc>
        <w:tc>
          <w:tcPr>
            <w:tcW w:w="1620" w:type="dxa"/>
            <w:vAlign w:val="center"/>
          </w:tcPr>
          <w:p w14:paraId="793D09FB" w14:textId="77777777" w:rsidR="00F46A37" w:rsidRDefault="00F46A37" w:rsidP="00A27DD8">
            <w:pPr>
              <w:jc w:val="center"/>
              <w:rPr>
                <w:rFonts w:ascii="宋体" w:hAnsi="宋体"/>
                <w:sz w:val="24"/>
              </w:rPr>
            </w:pPr>
          </w:p>
        </w:tc>
        <w:tc>
          <w:tcPr>
            <w:tcW w:w="1133" w:type="dxa"/>
            <w:vAlign w:val="center"/>
          </w:tcPr>
          <w:p w14:paraId="35B4DD4B" w14:textId="77777777" w:rsidR="00F46A37" w:rsidRDefault="00F46A37" w:rsidP="00A27DD8">
            <w:pPr>
              <w:jc w:val="center"/>
              <w:rPr>
                <w:rFonts w:ascii="宋体" w:hAnsi="宋体"/>
                <w:sz w:val="24"/>
              </w:rPr>
            </w:pPr>
          </w:p>
        </w:tc>
      </w:tr>
      <w:tr w:rsidR="00F46A37" w14:paraId="14DCA06F" w14:textId="77777777" w:rsidTr="00A27DD8">
        <w:trPr>
          <w:trHeight w:val="510"/>
        </w:trPr>
        <w:tc>
          <w:tcPr>
            <w:tcW w:w="720" w:type="dxa"/>
            <w:vAlign w:val="center"/>
          </w:tcPr>
          <w:p w14:paraId="182922EA" w14:textId="77777777" w:rsidR="00F46A37" w:rsidRDefault="00F46A37" w:rsidP="00A27DD8">
            <w:pPr>
              <w:numPr>
                <w:ilvl w:val="0"/>
                <w:numId w:val="7"/>
              </w:numPr>
              <w:jc w:val="center"/>
              <w:rPr>
                <w:rFonts w:ascii="宋体" w:hAnsi="宋体"/>
                <w:sz w:val="24"/>
              </w:rPr>
            </w:pPr>
          </w:p>
        </w:tc>
        <w:tc>
          <w:tcPr>
            <w:tcW w:w="4500" w:type="dxa"/>
            <w:vAlign w:val="center"/>
          </w:tcPr>
          <w:p w14:paraId="7D2D1BC8" w14:textId="77777777" w:rsidR="00F46A37" w:rsidRDefault="00F46A37" w:rsidP="00A27DD8">
            <w:pPr>
              <w:jc w:val="center"/>
              <w:rPr>
                <w:rFonts w:ascii="宋体" w:hAnsi="宋体"/>
                <w:sz w:val="24"/>
              </w:rPr>
            </w:pPr>
          </w:p>
        </w:tc>
        <w:tc>
          <w:tcPr>
            <w:tcW w:w="1440" w:type="dxa"/>
            <w:vAlign w:val="center"/>
          </w:tcPr>
          <w:p w14:paraId="468FD160" w14:textId="77777777" w:rsidR="00F46A37" w:rsidRDefault="00F46A37" w:rsidP="00A27DD8">
            <w:pPr>
              <w:jc w:val="center"/>
              <w:rPr>
                <w:rFonts w:ascii="宋体" w:hAnsi="宋体"/>
                <w:sz w:val="24"/>
              </w:rPr>
            </w:pPr>
          </w:p>
        </w:tc>
        <w:tc>
          <w:tcPr>
            <w:tcW w:w="1620" w:type="dxa"/>
            <w:vAlign w:val="center"/>
          </w:tcPr>
          <w:p w14:paraId="16602452" w14:textId="77777777" w:rsidR="00F46A37" w:rsidRDefault="00F46A37" w:rsidP="00A27DD8">
            <w:pPr>
              <w:jc w:val="center"/>
              <w:rPr>
                <w:rFonts w:ascii="宋体" w:hAnsi="宋体"/>
                <w:sz w:val="24"/>
              </w:rPr>
            </w:pPr>
          </w:p>
        </w:tc>
        <w:tc>
          <w:tcPr>
            <w:tcW w:w="1133" w:type="dxa"/>
            <w:vAlign w:val="center"/>
          </w:tcPr>
          <w:p w14:paraId="015E2C78" w14:textId="77777777" w:rsidR="00F46A37" w:rsidRDefault="00F46A37" w:rsidP="00A27DD8">
            <w:pPr>
              <w:jc w:val="center"/>
              <w:rPr>
                <w:rFonts w:ascii="宋体" w:hAnsi="宋体"/>
                <w:sz w:val="24"/>
              </w:rPr>
            </w:pPr>
          </w:p>
        </w:tc>
      </w:tr>
      <w:tr w:rsidR="00F46A37" w14:paraId="1FDFCC8F" w14:textId="77777777" w:rsidTr="00A27DD8">
        <w:trPr>
          <w:trHeight w:val="510"/>
        </w:trPr>
        <w:tc>
          <w:tcPr>
            <w:tcW w:w="720" w:type="dxa"/>
            <w:vAlign w:val="center"/>
          </w:tcPr>
          <w:p w14:paraId="6F037593" w14:textId="77777777" w:rsidR="00F46A37" w:rsidRDefault="00F46A37" w:rsidP="00A27DD8">
            <w:pPr>
              <w:numPr>
                <w:ilvl w:val="0"/>
                <w:numId w:val="7"/>
              </w:numPr>
              <w:jc w:val="center"/>
              <w:rPr>
                <w:rFonts w:ascii="宋体" w:hAnsi="宋体"/>
                <w:sz w:val="24"/>
              </w:rPr>
            </w:pPr>
          </w:p>
        </w:tc>
        <w:tc>
          <w:tcPr>
            <w:tcW w:w="4500" w:type="dxa"/>
            <w:vAlign w:val="center"/>
          </w:tcPr>
          <w:p w14:paraId="72C27708" w14:textId="77777777" w:rsidR="00F46A37" w:rsidRDefault="00F46A37" w:rsidP="00A27DD8">
            <w:pPr>
              <w:jc w:val="center"/>
              <w:rPr>
                <w:rFonts w:ascii="宋体" w:hAnsi="宋体"/>
                <w:sz w:val="24"/>
              </w:rPr>
            </w:pPr>
          </w:p>
        </w:tc>
        <w:tc>
          <w:tcPr>
            <w:tcW w:w="1440" w:type="dxa"/>
            <w:vAlign w:val="center"/>
          </w:tcPr>
          <w:p w14:paraId="295D626C" w14:textId="77777777" w:rsidR="00F46A37" w:rsidRDefault="00F46A37" w:rsidP="00A27DD8">
            <w:pPr>
              <w:jc w:val="center"/>
              <w:rPr>
                <w:rFonts w:ascii="宋体" w:hAnsi="宋体"/>
                <w:sz w:val="24"/>
              </w:rPr>
            </w:pPr>
          </w:p>
        </w:tc>
        <w:tc>
          <w:tcPr>
            <w:tcW w:w="1620" w:type="dxa"/>
            <w:vAlign w:val="center"/>
          </w:tcPr>
          <w:p w14:paraId="7E958E17" w14:textId="77777777" w:rsidR="00F46A37" w:rsidRDefault="00F46A37" w:rsidP="00A27DD8">
            <w:pPr>
              <w:jc w:val="center"/>
              <w:rPr>
                <w:rFonts w:ascii="宋体" w:hAnsi="宋体"/>
                <w:sz w:val="24"/>
              </w:rPr>
            </w:pPr>
          </w:p>
        </w:tc>
        <w:tc>
          <w:tcPr>
            <w:tcW w:w="1133" w:type="dxa"/>
            <w:vAlign w:val="center"/>
          </w:tcPr>
          <w:p w14:paraId="4A7905C9" w14:textId="77777777" w:rsidR="00F46A37" w:rsidRDefault="00F46A37" w:rsidP="00A27DD8">
            <w:pPr>
              <w:jc w:val="center"/>
              <w:rPr>
                <w:rFonts w:ascii="宋体" w:hAnsi="宋体"/>
                <w:sz w:val="24"/>
              </w:rPr>
            </w:pPr>
          </w:p>
        </w:tc>
      </w:tr>
      <w:tr w:rsidR="00F46A37" w14:paraId="1AEA642A" w14:textId="77777777" w:rsidTr="00A27DD8">
        <w:trPr>
          <w:trHeight w:val="510"/>
        </w:trPr>
        <w:tc>
          <w:tcPr>
            <w:tcW w:w="720" w:type="dxa"/>
            <w:vAlign w:val="center"/>
          </w:tcPr>
          <w:p w14:paraId="67B749F0" w14:textId="77777777" w:rsidR="00F46A37" w:rsidRDefault="00F46A37" w:rsidP="00A27DD8">
            <w:pPr>
              <w:numPr>
                <w:ilvl w:val="0"/>
                <w:numId w:val="7"/>
              </w:numPr>
              <w:jc w:val="center"/>
              <w:rPr>
                <w:rFonts w:ascii="宋体" w:hAnsi="宋体"/>
                <w:sz w:val="24"/>
              </w:rPr>
            </w:pPr>
          </w:p>
        </w:tc>
        <w:tc>
          <w:tcPr>
            <w:tcW w:w="4500" w:type="dxa"/>
            <w:vAlign w:val="center"/>
          </w:tcPr>
          <w:p w14:paraId="7D9C5AAB" w14:textId="77777777" w:rsidR="00F46A37" w:rsidRDefault="00F46A37" w:rsidP="00A27DD8">
            <w:pPr>
              <w:jc w:val="center"/>
              <w:rPr>
                <w:rFonts w:ascii="宋体" w:hAnsi="宋体"/>
                <w:sz w:val="24"/>
              </w:rPr>
            </w:pPr>
          </w:p>
        </w:tc>
        <w:tc>
          <w:tcPr>
            <w:tcW w:w="1440" w:type="dxa"/>
            <w:vAlign w:val="center"/>
          </w:tcPr>
          <w:p w14:paraId="724F5432" w14:textId="77777777" w:rsidR="00F46A37" w:rsidRDefault="00F46A37" w:rsidP="00A27DD8">
            <w:pPr>
              <w:jc w:val="center"/>
              <w:rPr>
                <w:rFonts w:ascii="宋体" w:hAnsi="宋体"/>
                <w:sz w:val="24"/>
              </w:rPr>
            </w:pPr>
          </w:p>
        </w:tc>
        <w:tc>
          <w:tcPr>
            <w:tcW w:w="1620" w:type="dxa"/>
            <w:vAlign w:val="center"/>
          </w:tcPr>
          <w:p w14:paraId="685DE897" w14:textId="77777777" w:rsidR="00F46A37" w:rsidRDefault="00F46A37" w:rsidP="00A27DD8">
            <w:pPr>
              <w:jc w:val="center"/>
              <w:rPr>
                <w:rFonts w:ascii="宋体" w:hAnsi="宋体"/>
                <w:sz w:val="24"/>
              </w:rPr>
            </w:pPr>
          </w:p>
        </w:tc>
        <w:tc>
          <w:tcPr>
            <w:tcW w:w="1133" w:type="dxa"/>
            <w:vAlign w:val="center"/>
          </w:tcPr>
          <w:p w14:paraId="75B0CE61" w14:textId="77777777" w:rsidR="00F46A37" w:rsidRDefault="00F46A37" w:rsidP="00A27DD8">
            <w:pPr>
              <w:jc w:val="center"/>
              <w:rPr>
                <w:rFonts w:ascii="宋体" w:hAnsi="宋体"/>
                <w:sz w:val="24"/>
              </w:rPr>
            </w:pPr>
          </w:p>
        </w:tc>
      </w:tr>
      <w:tr w:rsidR="00F46A37" w14:paraId="36DEF9D3" w14:textId="77777777" w:rsidTr="00A27DD8">
        <w:trPr>
          <w:trHeight w:val="510"/>
        </w:trPr>
        <w:tc>
          <w:tcPr>
            <w:tcW w:w="720" w:type="dxa"/>
            <w:vAlign w:val="center"/>
          </w:tcPr>
          <w:p w14:paraId="2D115BBA" w14:textId="77777777" w:rsidR="00F46A37" w:rsidRDefault="00F46A37" w:rsidP="00A27DD8">
            <w:pPr>
              <w:numPr>
                <w:ilvl w:val="0"/>
                <w:numId w:val="7"/>
              </w:numPr>
              <w:jc w:val="center"/>
              <w:rPr>
                <w:rFonts w:ascii="宋体" w:hAnsi="宋体"/>
                <w:sz w:val="24"/>
              </w:rPr>
            </w:pPr>
          </w:p>
        </w:tc>
        <w:tc>
          <w:tcPr>
            <w:tcW w:w="4500" w:type="dxa"/>
            <w:vAlign w:val="center"/>
          </w:tcPr>
          <w:p w14:paraId="0DF8B874" w14:textId="77777777" w:rsidR="00F46A37" w:rsidRDefault="00F46A37" w:rsidP="00A27DD8">
            <w:pPr>
              <w:jc w:val="center"/>
              <w:rPr>
                <w:rFonts w:ascii="宋体" w:hAnsi="宋体"/>
                <w:sz w:val="24"/>
              </w:rPr>
            </w:pPr>
          </w:p>
        </w:tc>
        <w:tc>
          <w:tcPr>
            <w:tcW w:w="1440" w:type="dxa"/>
            <w:vAlign w:val="center"/>
          </w:tcPr>
          <w:p w14:paraId="19C8F15E" w14:textId="77777777" w:rsidR="00F46A37" w:rsidRDefault="00F46A37" w:rsidP="00A27DD8">
            <w:pPr>
              <w:jc w:val="center"/>
              <w:rPr>
                <w:rFonts w:ascii="宋体" w:hAnsi="宋体"/>
                <w:sz w:val="24"/>
              </w:rPr>
            </w:pPr>
          </w:p>
        </w:tc>
        <w:tc>
          <w:tcPr>
            <w:tcW w:w="1620" w:type="dxa"/>
            <w:vAlign w:val="center"/>
          </w:tcPr>
          <w:p w14:paraId="4CE0519B" w14:textId="77777777" w:rsidR="00F46A37" w:rsidRDefault="00F46A37" w:rsidP="00A27DD8">
            <w:pPr>
              <w:jc w:val="center"/>
              <w:rPr>
                <w:rFonts w:ascii="宋体" w:hAnsi="宋体"/>
                <w:sz w:val="24"/>
              </w:rPr>
            </w:pPr>
          </w:p>
        </w:tc>
        <w:tc>
          <w:tcPr>
            <w:tcW w:w="1133" w:type="dxa"/>
            <w:vAlign w:val="center"/>
          </w:tcPr>
          <w:p w14:paraId="54A77276" w14:textId="77777777" w:rsidR="00F46A37" w:rsidRDefault="00F46A37" w:rsidP="00A27DD8">
            <w:pPr>
              <w:jc w:val="center"/>
              <w:rPr>
                <w:rFonts w:ascii="宋体" w:hAnsi="宋体"/>
                <w:sz w:val="24"/>
              </w:rPr>
            </w:pPr>
          </w:p>
        </w:tc>
      </w:tr>
      <w:tr w:rsidR="00F46A37" w14:paraId="2D881A99" w14:textId="77777777" w:rsidTr="00A27DD8">
        <w:trPr>
          <w:trHeight w:val="510"/>
        </w:trPr>
        <w:tc>
          <w:tcPr>
            <w:tcW w:w="720" w:type="dxa"/>
            <w:vAlign w:val="center"/>
          </w:tcPr>
          <w:p w14:paraId="2322EF24" w14:textId="77777777" w:rsidR="00F46A37" w:rsidRDefault="00F46A37" w:rsidP="00A27DD8">
            <w:pPr>
              <w:numPr>
                <w:ilvl w:val="0"/>
                <w:numId w:val="7"/>
              </w:numPr>
              <w:jc w:val="center"/>
              <w:rPr>
                <w:rFonts w:ascii="宋体" w:hAnsi="宋体"/>
                <w:sz w:val="24"/>
              </w:rPr>
            </w:pPr>
          </w:p>
        </w:tc>
        <w:tc>
          <w:tcPr>
            <w:tcW w:w="4500" w:type="dxa"/>
            <w:vAlign w:val="center"/>
          </w:tcPr>
          <w:p w14:paraId="0E3D099A" w14:textId="77777777" w:rsidR="00F46A37" w:rsidRDefault="00F46A37" w:rsidP="00A27DD8">
            <w:pPr>
              <w:jc w:val="center"/>
              <w:rPr>
                <w:rFonts w:ascii="宋体" w:hAnsi="宋体"/>
                <w:sz w:val="24"/>
              </w:rPr>
            </w:pPr>
          </w:p>
        </w:tc>
        <w:tc>
          <w:tcPr>
            <w:tcW w:w="1440" w:type="dxa"/>
            <w:vAlign w:val="center"/>
          </w:tcPr>
          <w:p w14:paraId="56A62466" w14:textId="77777777" w:rsidR="00F46A37" w:rsidRDefault="00F46A37" w:rsidP="00A27DD8">
            <w:pPr>
              <w:jc w:val="center"/>
              <w:rPr>
                <w:rFonts w:ascii="宋体" w:hAnsi="宋体"/>
                <w:sz w:val="24"/>
              </w:rPr>
            </w:pPr>
          </w:p>
        </w:tc>
        <w:tc>
          <w:tcPr>
            <w:tcW w:w="1620" w:type="dxa"/>
            <w:vAlign w:val="center"/>
          </w:tcPr>
          <w:p w14:paraId="3ECF3386" w14:textId="77777777" w:rsidR="00F46A37" w:rsidRDefault="00F46A37" w:rsidP="00A27DD8">
            <w:pPr>
              <w:jc w:val="center"/>
              <w:rPr>
                <w:rFonts w:ascii="宋体" w:hAnsi="宋体"/>
                <w:sz w:val="24"/>
              </w:rPr>
            </w:pPr>
          </w:p>
        </w:tc>
        <w:tc>
          <w:tcPr>
            <w:tcW w:w="1133" w:type="dxa"/>
            <w:vAlign w:val="center"/>
          </w:tcPr>
          <w:p w14:paraId="2DF866AF" w14:textId="77777777" w:rsidR="00F46A37" w:rsidRDefault="00F46A37" w:rsidP="00A27DD8">
            <w:pPr>
              <w:jc w:val="center"/>
              <w:rPr>
                <w:rFonts w:ascii="宋体" w:hAnsi="宋体"/>
                <w:sz w:val="24"/>
              </w:rPr>
            </w:pPr>
          </w:p>
        </w:tc>
      </w:tr>
      <w:tr w:rsidR="00F46A37" w14:paraId="4CF61D8B" w14:textId="77777777" w:rsidTr="00A27DD8">
        <w:trPr>
          <w:trHeight w:val="510"/>
        </w:trPr>
        <w:tc>
          <w:tcPr>
            <w:tcW w:w="720" w:type="dxa"/>
            <w:vAlign w:val="center"/>
          </w:tcPr>
          <w:p w14:paraId="59711CF2" w14:textId="77777777" w:rsidR="00F46A37" w:rsidRDefault="00F46A37" w:rsidP="00A27DD8">
            <w:pPr>
              <w:numPr>
                <w:ilvl w:val="0"/>
                <w:numId w:val="7"/>
              </w:numPr>
              <w:jc w:val="center"/>
              <w:rPr>
                <w:rFonts w:ascii="宋体" w:hAnsi="宋体"/>
                <w:sz w:val="24"/>
              </w:rPr>
            </w:pPr>
          </w:p>
        </w:tc>
        <w:tc>
          <w:tcPr>
            <w:tcW w:w="4500" w:type="dxa"/>
            <w:vAlign w:val="center"/>
          </w:tcPr>
          <w:p w14:paraId="6370670C" w14:textId="77777777" w:rsidR="00F46A37" w:rsidRDefault="00F46A37" w:rsidP="00A27DD8">
            <w:pPr>
              <w:jc w:val="center"/>
              <w:rPr>
                <w:rFonts w:ascii="宋体" w:hAnsi="宋体"/>
                <w:sz w:val="24"/>
              </w:rPr>
            </w:pPr>
          </w:p>
        </w:tc>
        <w:tc>
          <w:tcPr>
            <w:tcW w:w="1440" w:type="dxa"/>
            <w:vAlign w:val="center"/>
          </w:tcPr>
          <w:p w14:paraId="6A2E3037" w14:textId="77777777" w:rsidR="00F46A37" w:rsidRDefault="00F46A37" w:rsidP="00A27DD8">
            <w:pPr>
              <w:jc w:val="center"/>
              <w:rPr>
                <w:rFonts w:ascii="宋体" w:hAnsi="宋体"/>
                <w:sz w:val="24"/>
              </w:rPr>
            </w:pPr>
          </w:p>
        </w:tc>
        <w:tc>
          <w:tcPr>
            <w:tcW w:w="1620" w:type="dxa"/>
            <w:vAlign w:val="center"/>
          </w:tcPr>
          <w:p w14:paraId="08FCADA9" w14:textId="77777777" w:rsidR="00F46A37" w:rsidRDefault="00F46A37" w:rsidP="00A27DD8">
            <w:pPr>
              <w:jc w:val="center"/>
              <w:rPr>
                <w:rFonts w:ascii="宋体" w:hAnsi="宋体"/>
                <w:sz w:val="24"/>
              </w:rPr>
            </w:pPr>
          </w:p>
        </w:tc>
        <w:tc>
          <w:tcPr>
            <w:tcW w:w="1133" w:type="dxa"/>
            <w:vAlign w:val="center"/>
          </w:tcPr>
          <w:p w14:paraId="609EF3A6" w14:textId="77777777" w:rsidR="00F46A37" w:rsidRDefault="00F46A37" w:rsidP="00A27DD8">
            <w:pPr>
              <w:jc w:val="center"/>
              <w:rPr>
                <w:rFonts w:ascii="宋体" w:hAnsi="宋体"/>
                <w:sz w:val="24"/>
              </w:rPr>
            </w:pPr>
          </w:p>
        </w:tc>
      </w:tr>
      <w:tr w:rsidR="00F46A37" w14:paraId="5CB8AF79" w14:textId="77777777" w:rsidTr="00A27DD8">
        <w:trPr>
          <w:trHeight w:val="510"/>
        </w:trPr>
        <w:tc>
          <w:tcPr>
            <w:tcW w:w="720" w:type="dxa"/>
            <w:vAlign w:val="center"/>
          </w:tcPr>
          <w:p w14:paraId="18D8291A" w14:textId="77777777" w:rsidR="00F46A37" w:rsidRDefault="00F46A37" w:rsidP="00A27DD8">
            <w:pPr>
              <w:numPr>
                <w:ilvl w:val="0"/>
                <w:numId w:val="7"/>
              </w:numPr>
              <w:jc w:val="center"/>
              <w:rPr>
                <w:rFonts w:ascii="宋体" w:hAnsi="宋体"/>
                <w:sz w:val="24"/>
              </w:rPr>
            </w:pPr>
          </w:p>
        </w:tc>
        <w:tc>
          <w:tcPr>
            <w:tcW w:w="4500" w:type="dxa"/>
            <w:vAlign w:val="center"/>
          </w:tcPr>
          <w:p w14:paraId="37AD887D" w14:textId="77777777" w:rsidR="00F46A37" w:rsidRDefault="00F46A37" w:rsidP="00A27DD8">
            <w:pPr>
              <w:jc w:val="center"/>
              <w:rPr>
                <w:rFonts w:ascii="宋体" w:hAnsi="宋体"/>
                <w:sz w:val="24"/>
              </w:rPr>
            </w:pPr>
          </w:p>
        </w:tc>
        <w:tc>
          <w:tcPr>
            <w:tcW w:w="1440" w:type="dxa"/>
            <w:vAlign w:val="center"/>
          </w:tcPr>
          <w:p w14:paraId="1759E62D" w14:textId="77777777" w:rsidR="00F46A37" w:rsidRDefault="00F46A37" w:rsidP="00A27DD8">
            <w:pPr>
              <w:jc w:val="center"/>
              <w:rPr>
                <w:rFonts w:ascii="宋体" w:hAnsi="宋体"/>
                <w:sz w:val="24"/>
              </w:rPr>
            </w:pPr>
          </w:p>
        </w:tc>
        <w:tc>
          <w:tcPr>
            <w:tcW w:w="1620" w:type="dxa"/>
            <w:vAlign w:val="center"/>
          </w:tcPr>
          <w:p w14:paraId="6EDFF9C0" w14:textId="77777777" w:rsidR="00F46A37" w:rsidRDefault="00F46A37" w:rsidP="00A27DD8">
            <w:pPr>
              <w:jc w:val="center"/>
              <w:rPr>
                <w:rFonts w:ascii="宋体" w:hAnsi="宋体"/>
                <w:sz w:val="24"/>
              </w:rPr>
            </w:pPr>
          </w:p>
        </w:tc>
        <w:tc>
          <w:tcPr>
            <w:tcW w:w="1133" w:type="dxa"/>
            <w:vAlign w:val="center"/>
          </w:tcPr>
          <w:p w14:paraId="217D3DCD" w14:textId="77777777" w:rsidR="00F46A37" w:rsidRDefault="00F46A37" w:rsidP="00A27DD8">
            <w:pPr>
              <w:jc w:val="center"/>
              <w:rPr>
                <w:rFonts w:ascii="宋体" w:hAnsi="宋体"/>
                <w:sz w:val="24"/>
              </w:rPr>
            </w:pPr>
          </w:p>
        </w:tc>
      </w:tr>
      <w:tr w:rsidR="00F46A37" w14:paraId="6BCFBAA7" w14:textId="77777777" w:rsidTr="00A27DD8">
        <w:trPr>
          <w:trHeight w:val="510"/>
        </w:trPr>
        <w:tc>
          <w:tcPr>
            <w:tcW w:w="720" w:type="dxa"/>
            <w:vAlign w:val="center"/>
          </w:tcPr>
          <w:p w14:paraId="3430922B" w14:textId="77777777" w:rsidR="00F46A37" w:rsidRDefault="00F46A37" w:rsidP="00A27DD8">
            <w:pPr>
              <w:numPr>
                <w:ilvl w:val="0"/>
                <w:numId w:val="7"/>
              </w:numPr>
              <w:jc w:val="center"/>
              <w:rPr>
                <w:rFonts w:ascii="宋体" w:hAnsi="宋体"/>
                <w:sz w:val="24"/>
              </w:rPr>
            </w:pPr>
          </w:p>
        </w:tc>
        <w:tc>
          <w:tcPr>
            <w:tcW w:w="4500" w:type="dxa"/>
            <w:vAlign w:val="center"/>
          </w:tcPr>
          <w:p w14:paraId="466453F6" w14:textId="77777777" w:rsidR="00F46A37" w:rsidRDefault="00F46A37" w:rsidP="00A27DD8">
            <w:pPr>
              <w:jc w:val="center"/>
              <w:rPr>
                <w:rFonts w:ascii="宋体" w:hAnsi="宋体"/>
                <w:sz w:val="24"/>
              </w:rPr>
            </w:pPr>
          </w:p>
        </w:tc>
        <w:tc>
          <w:tcPr>
            <w:tcW w:w="1440" w:type="dxa"/>
            <w:vAlign w:val="center"/>
          </w:tcPr>
          <w:p w14:paraId="11F5E421" w14:textId="77777777" w:rsidR="00F46A37" w:rsidRDefault="00F46A37" w:rsidP="00A27DD8">
            <w:pPr>
              <w:jc w:val="center"/>
              <w:rPr>
                <w:rFonts w:ascii="宋体" w:hAnsi="宋体"/>
                <w:sz w:val="24"/>
              </w:rPr>
            </w:pPr>
          </w:p>
        </w:tc>
        <w:tc>
          <w:tcPr>
            <w:tcW w:w="1620" w:type="dxa"/>
            <w:vAlign w:val="center"/>
          </w:tcPr>
          <w:p w14:paraId="213D7EB6" w14:textId="77777777" w:rsidR="00F46A37" w:rsidRDefault="00F46A37" w:rsidP="00A27DD8">
            <w:pPr>
              <w:jc w:val="center"/>
              <w:rPr>
                <w:rFonts w:ascii="宋体" w:hAnsi="宋体"/>
                <w:sz w:val="24"/>
              </w:rPr>
            </w:pPr>
          </w:p>
        </w:tc>
        <w:tc>
          <w:tcPr>
            <w:tcW w:w="1133" w:type="dxa"/>
            <w:vAlign w:val="center"/>
          </w:tcPr>
          <w:p w14:paraId="4F32D2D9" w14:textId="77777777" w:rsidR="00F46A37" w:rsidRDefault="00F46A37" w:rsidP="00A27DD8">
            <w:pPr>
              <w:jc w:val="center"/>
              <w:rPr>
                <w:rFonts w:ascii="宋体" w:hAnsi="宋体"/>
                <w:sz w:val="24"/>
              </w:rPr>
            </w:pPr>
          </w:p>
        </w:tc>
      </w:tr>
      <w:tr w:rsidR="00F46A37" w14:paraId="0E3814DA" w14:textId="77777777" w:rsidTr="00A27DD8">
        <w:trPr>
          <w:trHeight w:val="510"/>
        </w:trPr>
        <w:tc>
          <w:tcPr>
            <w:tcW w:w="720" w:type="dxa"/>
            <w:vAlign w:val="center"/>
          </w:tcPr>
          <w:p w14:paraId="1B38811F" w14:textId="77777777" w:rsidR="00F46A37" w:rsidRDefault="00F46A37" w:rsidP="00A27DD8">
            <w:pPr>
              <w:numPr>
                <w:ilvl w:val="0"/>
                <w:numId w:val="7"/>
              </w:numPr>
              <w:jc w:val="center"/>
              <w:rPr>
                <w:rFonts w:ascii="宋体" w:hAnsi="宋体"/>
                <w:sz w:val="24"/>
              </w:rPr>
            </w:pPr>
          </w:p>
        </w:tc>
        <w:tc>
          <w:tcPr>
            <w:tcW w:w="4500" w:type="dxa"/>
            <w:vAlign w:val="center"/>
          </w:tcPr>
          <w:p w14:paraId="61BE3DD4" w14:textId="77777777" w:rsidR="00F46A37" w:rsidRDefault="00F46A37" w:rsidP="00A27DD8">
            <w:pPr>
              <w:jc w:val="center"/>
              <w:rPr>
                <w:rFonts w:ascii="宋体" w:hAnsi="宋体"/>
                <w:sz w:val="24"/>
              </w:rPr>
            </w:pPr>
          </w:p>
        </w:tc>
        <w:tc>
          <w:tcPr>
            <w:tcW w:w="1440" w:type="dxa"/>
            <w:vAlign w:val="center"/>
          </w:tcPr>
          <w:p w14:paraId="5A56D75D" w14:textId="77777777" w:rsidR="00F46A37" w:rsidRDefault="00F46A37" w:rsidP="00A27DD8">
            <w:pPr>
              <w:jc w:val="center"/>
              <w:rPr>
                <w:rFonts w:ascii="宋体" w:hAnsi="宋体"/>
                <w:sz w:val="24"/>
              </w:rPr>
            </w:pPr>
          </w:p>
        </w:tc>
        <w:tc>
          <w:tcPr>
            <w:tcW w:w="1620" w:type="dxa"/>
            <w:vAlign w:val="center"/>
          </w:tcPr>
          <w:p w14:paraId="5090F376" w14:textId="77777777" w:rsidR="00F46A37" w:rsidRDefault="00F46A37" w:rsidP="00A27DD8">
            <w:pPr>
              <w:jc w:val="center"/>
              <w:rPr>
                <w:rFonts w:ascii="宋体" w:hAnsi="宋体"/>
                <w:sz w:val="24"/>
              </w:rPr>
            </w:pPr>
          </w:p>
        </w:tc>
        <w:tc>
          <w:tcPr>
            <w:tcW w:w="1133" w:type="dxa"/>
            <w:vAlign w:val="center"/>
          </w:tcPr>
          <w:p w14:paraId="63D8C630" w14:textId="77777777" w:rsidR="00F46A37" w:rsidRDefault="00F46A37" w:rsidP="00A27DD8">
            <w:pPr>
              <w:jc w:val="center"/>
              <w:rPr>
                <w:rFonts w:ascii="宋体" w:hAnsi="宋体"/>
                <w:sz w:val="24"/>
              </w:rPr>
            </w:pPr>
          </w:p>
        </w:tc>
      </w:tr>
      <w:tr w:rsidR="00F46A37" w14:paraId="0D8B4906" w14:textId="77777777" w:rsidTr="00A27DD8">
        <w:trPr>
          <w:trHeight w:val="510"/>
        </w:trPr>
        <w:tc>
          <w:tcPr>
            <w:tcW w:w="720" w:type="dxa"/>
            <w:vAlign w:val="center"/>
          </w:tcPr>
          <w:p w14:paraId="1884BAE0" w14:textId="77777777" w:rsidR="00F46A37" w:rsidRDefault="00F46A37" w:rsidP="00A27DD8">
            <w:pPr>
              <w:numPr>
                <w:ilvl w:val="0"/>
                <w:numId w:val="7"/>
              </w:numPr>
              <w:jc w:val="center"/>
              <w:rPr>
                <w:rFonts w:ascii="宋体" w:hAnsi="宋体"/>
                <w:sz w:val="24"/>
              </w:rPr>
            </w:pPr>
          </w:p>
        </w:tc>
        <w:tc>
          <w:tcPr>
            <w:tcW w:w="4500" w:type="dxa"/>
            <w:vAlign w:val="center"/>
          </w:tcPr>
          <w:p w14:paraId="3701E863" w14:textId="77777777" w:rsidR="00F46A37" w:rsidRDefault="00F46A37" w:rsidP="00A27DD8">
            <w:pPr>
              <w:jc w:val="center"/>
              <w:rPr>
                <w:rFonts w:ascii="宋体" w:hAnsi="宋体"/>
                <w:sz w:val="24"/>
              </w:rPr>
            </w:pPr>
          </w:p>
        </w:tc>
        <w:tc>
          <w:tcPr>
            <w:tcW w:w="1440" w:type="dxa"/>
            <w:vAlign w:val="center"/>
          </w:tcPr>
          <w:p w14:paraId="5F3CDC9A" w14:textId="77777777" w:rsidR="00F46A37" w:rsidRDefault="00F46A37" w:rsidP="00A27DD8">
            <w:pPr>
              <w:jc w:val="center"/>
              <w:rPr>
                <w:rFonts w:ascii="宋体" w:hAnsi="宋体"/>
                <w:sz w:val="24"/>
              </w:rPr>
            </w:pPr>
          </w:p>
        </w:tc>
        <w:tc>
          <w:tcPr>
            <w:tcW w:w="1620" w:type="dxa"/>
            <w:vAlign w:val="center"/>
          </w:tcPr>
          <w:p w14:paraId="3CE7FA74" w14:textId="77777777" w:rsidR="00F46A37" w:rsidRDefault="00F46A37" w:rsidP="00A27DD8">
            <w:pPr>
              <w:jc w:val="center"/>
              <w:rPr>
                <w:rFonts w:ascii="宋体" w:hAnsi="宋体"/>
                <w:sz w:val="24"/>
              </w:rPr>
            </w:pPr>
          </w:p>
        </w:tc>
        <w:tc>
          <w:tcPr>
            <w:tcW w:w="1133" w:type="dxa"/>
            <w:vAlign w:val="center"/>
          </w:tcPr>
          <w:p w14:paraId="2A800D4F" w14:textId="77777777" w:rsidR="00F46A37" w:rsidRDefault="00F46A37" w:rsidP="00A27DD8">
            <w:pPr>
              <w:jc w:val="center"/>
              <w:rPr>
                <w:rFonts w:ascii="宋体" w:hAnsi="宋体"/>
                <w:sz w:val="24"/>
              </w:rPr>
            </w:pPr>
          </w:p>
        </w:tc>
      </w:tr>
      <w:tr w:rsidR="00F46A37" w14:paraId="67B4B3B0" w14:textId="77777777" w:rsidTr="00A27DD8">
        <w:trPr>
          <w:trHeight w:val="510"/>
        </w:trPr>
        <w:tc>
          <w:tcPr>
            <w:tcW w:w="720" w:type="dxa"/>
            <w:vAlign w:val="center"/>
          </w:tcPr>
          <w:p w14:paraId="337D1CEF" w14:textId="77777777" w:rsidR="00F46A37" w:rsidRDefault="00F46A37" w:rsidP="00A27DD8">
            <w:pPr>
              <w:numPr>
                <w:ilvl w:val="0"/>
                <w:numId w:val="7"/>
              </w:numPr>
              <w:jc w:val="center"/>
              <w:rPr>
                <w:rFonts w:ascii="宋体" w:hAnsi="宋体"/>
                <w:sz w:val="24"/>
              </w:rPr>
            </w:pPr>
          </w:p>
        </w:tc>
        <w:tc>
          <w:tcPr>
            <w:tcW w:w="4500" w:type="dxa"/>
            <w:vAlign w:val="center"/>
          </w:tcPr>
          <w:p w14:paraId="61CBC7AD" w14:textId="77777777" w:rsidR="00F46A37" w:rsidRDefault="00F46A37" w:rsidP="00A27DD8">
            <w:pPr>
              <w:jc w:val="center"/>
              <w:rPr>
                <w:rFonts w:ascii="宋体" w:hAnsi="宋体"/>
                <w:sz w:val="24"/>
              </w:rPr>
            </w:pPr>
          </w:p>
        </w:tc>
        <w:tc>
          <w:tcPr>
            <w:tcW w:w="1440" w:type="dxa"/>
            <w:vAlign w:val="center"/>
          </w:tcPr>
          <w:p w14:paraId="61B8234B" w14:textId="77777777" w:rsidR="00F46A37" w:rsidRDefault="00F46A37" w:rsidP="00A27DD8">
            <w:pPr>
              <w:jc w:val="center"/>
              <w:rPr>
                <w:rFonts w:ascii="宋体" w:hAnsi="宋体"/>
                <w:sz w:val="24"/>
              </w:rPr>
            </w:pPr>
          </w:p>
        </w:tc>
        <w:tc>
          <w:tcPr>
            <w:tcW w:w="1620" w:type="dxa"/>
            <w:vAlign w:val="center"/>
          </w:tcPr>
          <w:p w14:paraId="702EE037" w14:textId="77777777" w:rsidR="00F46A37" w:rsidRDefault="00F46A37" w:rsidP="00A27DD8">
            <w:pPr>
              <w:jc w:val="center"/>
              <w:rPr>
                <w:rFonts w:ascii="宋体" w:hAnsi="宋体"/>
                <w:sz w:val="24"/>
              </w:rPr>
            </w:pPr>
          </w:p>
        </w:tc>
        <w:tc>
          <w:tcPr>
            <w:tcW w:w="1133" w:type="dxa"/>
            <w:vAlign w:val="center"/>
          </w:tcPr>
          <w:p w14:paraId="515C945E" w14:textId="77777777" w:rsidR="00F46A37" w:rsidRDefault="00F46A37" w:rsidP="00A27DD8">
            <w:pPr>
              <w:jc w:val="center"/>
              <w:rPr>
                <w:rFonts w:ascii="宋体" w:hAnsi="宋体"/>
                <w:sz w:val="24"/>
              </w:rPr>
            </w:pPr>
          </w:p>
        </w:tc>
      </w:tr>
      <w:tr w:rsidR="00F46A37" w14:paraId="50D42B56" w14:textId="77777777" w:rsidTr="00A27DD8">
        <w:trPr>
          <w:trHeight w:val="510"/>
        </w:trPr>
        <w:tc>
          <w:tcPr>
            <w:tcW w:w="720" w:type="dxa"/>
            <w:vAlign w:val="center"/>
          </w:tcPr>
          <w:p w14:paraId="1A5E431A" w14:textId="77777777" w:rsidR="00F46A37" w:rsidRDefault="00F46A37" w:rsidP="00A27DD8">
            <w:pPr>
              <w:numPr>
                <w:ilvl w:val="0"/>
                <w:numId w:val="7"/>
              </w:numPr>
              <w:jc w:val="center"/>
              <w:rPr>
                <w:rFonts w:ascii="宋体" w:hAnsi="宋体"/>
                <w:sz w:val="24"/>
              </w:rPr>
            </w:pPr>
          </w:p>
        </w:tc>
        <w:tc>
          <w:tcPr>
            <w:tcW w:w="4500" w:type="dxa"/>
            <w:vAlign w:val="center"/>
          </w:tcPr>
          <w:p w14:paraId="2D40FFF5" w14:textId="77777777" w:rsidR="00F46A37" w:rsidRDefault="00F46A37" w:rsidP="00A27DD8">
            <w:pPr>
              <w:jc w:val="center"/>
              <w:rPr>
                <w:rFonts w:ascii="宋体" w:hAnsi="宋体"/>
                <w:sz w:val="24"/>
              </w:rPr>
            </w:pPr>
          </w:p>
        </w:tc>
        <w:tc>
          <w:tcPr>
            <w:tcW w:w="1440" w:type="dxa"/>
            <w:vAlign w:val="center"/>
          </w:tcPr>
          <w:p w14:paraId="31A826BB" w14:textId="77777777" w:rsidR="00F46A37" w:rsidRDefault="00F46A37" w:rsidP="00A27DD8">
            <w:pPr>
              <w:jc w:val="center"/>
              <w:rPr>
                <w:rFonts w:ascii="宋体" w:hAnsi="宋体"/>
                <w:sz w:val="24"/>
              </w:rPr>
            </w:pPr>
          </w:p>
        </w:tc>
        <w:tc>
          <w:tcPr>
            <w:tcW w:w="1620" w:type="dxa"/>
            <w:vAlign w:val="center"/>
          </w:tcPr>
          <w:p w14:paraId="1AE2ADC6" w14:textId="77777777" w:rsidR="00F46A37" w:rsidRDefault="00F46A37" w:rsidP="00A27DD8">
            <w:pPr>
              <w:jc w:val="center"/>
              <w:rPr>
                <w:rFonts w:ascii="宋体" w:hAnsi="宋体"/>
                <w:sz w:val="24"/>
              </w:rPr>
            </w:pPr>
          </w:p>
        </w:tc>
        <w:tc>
          <w:tcPr>
            <w:tcW w:w="1133" w:type="dxa"/>
            <w:vAlign w:val="center"/>
          </w:tcPr>
          <w:p w14:paraId="0531569B" w14:textId="77777777" w:rsidR="00F46A37" w:rsidRDefault="00F46A37" w:rsidP="00A27DD8">
            <w:pPr>
              <w:jc w:val="center"/>
              <w:rPr>
                <w:rFonts w:ascii="宋体" w:hAnsi="宋体"/>
                <w:sz w:val="24"/>
              </w:rPr>
            </w:pPr>
          </w:p>
        </w:tc>
      </w:tr>
      <w:tr w:rsidR="00F46A37" w14:paraId="6EA1D80A" w14:textId="77777777" w:rsidTr="00A27DD8">
        <w:trPr>
          <w:trHeight w:val="510"/>
        </w:trPr>
        <w:tc>
          <w:tcPr>
            <w:tcW w:w="720" w:type="dxa"/>
            <w:vAlign w:val="center"/>
          </w:tcPr>
          <w:p w14:paraId="768F5077" w14:textId="77777777" w:rsidR="00F46A37" w:rsidRDefault="00F46A37" w:rsidP="00A27DD8">
            <w:pPr>
              <w:numPr>
                <w:ilvl w:val="0"/>
                <w:numId w:val="7"/>
              </w:numPr>
              <w:jc w:val="center"/>
              <w:rPr>
                <w:rFonts w:ascii="宋体" w:hAnsi="宋体"/>
                <w:sz w:val="24"/>
              </w:rPr>
            </w:pPr>
          </w:p>
        </w:tc>
        <w:tc>
          <w:tcPr>
            <w:tcW w:w="4500" w:type="dxa"/>
            <w:vAlign w:val="center"/>
          </w:tcPr>
          <w:p w14:paraId="730ED758" w14:textId="77777777" w:rsidR="00F46A37" w:rsidRDefault="00F46A37" w:rsidP="00A27DD8">
            <w:pPr>
              <w:jc w:val="center"/>
              <w:rPr>
                <w:rFonts w:ascii="宋体" w:hAnsi="宋体"/>
                <w:sz w:val="24"/>
              </w:rPr>
            </w:pPr>
          </w:p>
        </w:tc>
        <w:tc>
          <w:tcPr>
            <w:tcW w:w="1440" w:type="dxa"/>
            <w:vAlign w:val="center"/>
          </w:tcPr>
          <w:p w14:paraId="1B683D63" w14:textId="77777777" w:rsidR="00F46A37" w:rsidRDefault="00F46A37" w:rsidP="00A27DD8">
            <w:pPr>
              <w:jc w:val="center"/>
              <w:rPr>
                <w:rFonts w:ascii="宋体" w:hAnsi="宋体"/>
                <w:sz w:val="24"/>
              </w:rPr>
            </w:pPr>
          </w:p>
        </w:tc>
        <w:tc>
          <w:tcPr>
            <w:tcW w:w="1620" w:type="dxa"/>
            <w:vAlign w:val="center"/>
          </w:tcPr>
          <w:p w14:paraId="0907C088" w14:textId="77777777" w:rsidR="00F46A37" w:rsidRDefault="00F46A37" w:rsidP="00A27DD8">
            <w:pPr>
              <w:jc w:val="center"/>
              <w:rPr>
                <w:rFonts w:ascii="宋体" w:hAnsi="宋体"/>
                <w:sz w:val="24"/>
              </w:rPr>
            </w:pPr>
          </w:p>
        </w:tc>
        <w:tc>
          <w:tcPr>
            <w:tcW w:w="1133" w:type="dxa"/>
            <w:vAlign w:val="center"/>
          </w:tcPr>
          <w:p w14:paraId="0971D26A" w14:textId="77777777" w:rsidR="00F46A37" w:rsidRDefault="00F46A37" w:rsidP="00A27DD8">
            <w:pPr>
              <w:jc w:val="center"/>
              <w:rPr>
                <w:rFonts w:ascii="宋体" w:hAnsi="宋体"/>
                <w:sz w:val="24"/>
              </w:rPr>
            </w:pPr>
          </w:p>
        </w:tc>
      </w:tr>
    </w:tbl>
    <w:p w14:paraId="51E9E5ED" w14:textId="77777777" w:rsidR="00F46A37" w:rsidRDefault="00F46A37" w:rsidP="00F46A37">
      <w:pPr>
        <w:jc w:val="center"/>
        <w:rPr>
          <w:b/>
          <w:sz w:val="28"/>
          <w:szCs w:val="28"/>
        </w:rPr>
      </w:pPr>
    </w:p>
    <w:p w14:paraId="15269D53" w14:textId="77777777" w:rsidR="00F46A37" w:rsidRDefault="00F46A37" w:rsidP="00F46A37">
      <w:pPr>
        <w:pStyle w:val="1"/>
        <w:spacing w:line="240" w:lineRule="auto"/>
        <w:jc w:val="center"/>
        <w:rPr>
          <w:sz w:val="32"/>
          <w:szCs w:val="32"/>
        </w:rPr>
        <w:sectPr w:rsidR="00F46A37" w:rsidSect="00F46A37">
          <w:pgSz w:w="11906" w:h="16838"/>
          <w:pgMar w:top="1418" w:right="1134" w:bottom="1134" w:left="1134" w:header="851" w:footer="737" w:gutter="284"/>
          <w:paperSrc w:first="7" w:other="7"/>
          <w:cols w:space="720"/>
          <w:docGrid w:linePitch="312"/>
        </w:sectPr>
      </w:pPr>
      <w:bookmarkStart w:id="90" w:name="_Toc299719312"/>
      <w:bookmarkStart w:id="91" w:name="_Toc299719461"/>
    </w:p>
    <w:p w14:paraId="056E4608" w14:textId="77777777" w:rsidR="00F46A37" w:rsidRPr="00BA4232" w:rsidRDefault="002810E3" w:rsidP="00BA4232">
      <w:pPr>
        <w:pStyle w:val="12"/>
        <w:spacing w:before="0" w:after="0" w:line="460" w:lineRule="exact"/>
        <w:ind w:left="2" w:firstLineChars="466" w:firstLine="1310"/>
        <w:outlineLvl w:val="0"/>
        <w:rPr>
          <w:bCs w:val="0"/>
        </w:rPr>
      </w:pPr>
      <w:bookmarkStart w:id="92" w:name="_Toc334616193"/>
      <w:bookmarkStart w:id="93" w:name="_Toc391046346"/>
      <w:r w:rsidRPr="00BA4232">
        <w:rPr>
          <w:rFonts w:hint="eastAsia"/>
          <w:bCs w:val="0"/>
        </w:rPr>
        <w:lastRenderedPageBreak/>
        <w:t>表</w:t>
      </w:r>
      <w:r w:rsidR="00F46A37" w:rsidRPr="00BA4232">
        <w:rPr>
          <w:rFonts w:hint="eastAsia"/>
          <w:bCs w:val="0"/>
        </w:rPr>
        <w:t>5.9 班组安全活动记录表</w:t>
      </w:r>
      <w:bookmarkEnd w:id="90"/>
      <w:bookmarkEnd w:id="91"/>
      <w:bookmarkEnd w:id="92"/>
      <w:bookmarkEnd w:id="93"/>
    </w:p>
    <w:p w14:paraId="72816251" w14:textId="77777777" w:rsidR="00F46A37" w:rsidRDefault="00F46A37" w:rsidP="00F46A37">
      <w:pPr>
        <w:rPr>
          <w:rFonts w:ascii="宋体" w:hAnsi="宋体"/>
          <w:b/>
          <w:sz w:val="24"/>
        </w:rPr>
      </w:pPr>
      <w:r>
        <w:rPr>
          <w:rFonts w:ascii="宋体" w:hAnsi="宋体" w:cs="黑体" w:hint="eastAsia"/>
          <w:kern w:val="0"/>
          <w:sz w:val="24"/>
        </w:rPr>
        <w:t>活动时间：                                                  编号：</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600"/>
        <w:gridCol w:w="1460"/>
        <w:gridCol w:w="26"/>
        <w:gridCol w:w="1954"/>
        <w:gridCol w:w="1260"/>
        <w:gridCol w:w="1493"/>
      </w:tblGrid>
      <w:tr w:rsidR="00F46A37" w14:paraId="13F9FB25" w14:textId="77777777" w:rsidTr="00A27DD8">
        <w:trPr>
          <w:trHeight w:val="773"/>
        </w:trPr>
        <w:tc>
          <w:tcPr>
            <w:tcW w:w="1620" w:type="dxa"/>
            <w:vAlign w:val="center"/>
          </w:tcPr>
          <w:p w14:paraId="68A5AD37" w14:textId="77777777" w:rsidR="00F46A37" w:rsidRDefault="00F46A37" w:rsidP="00A27DD8">
            <w:pPr>
              <w:jc w:val="center"/>
              <w:rPr>
                <w:rFonts w:ascii="宋体" w:hAnsi="宋体"/>
                <w:sz w:val="24"/>
              </w:rPr>
            </w:pPr>
            <w:r>
              <w:rPr>
                <w:rFonts w:ascii="宋体" w:hAnsi="宋体" w:hint="eastAsia"/>
                <w:sz w:val="24"/>
              </w:rPr>
              <w:t>车间/部门</w:t>
            </w:r>
          </w:p>
        </w:tc>
        <w:tc>
          <w:tcPr>
            <w:tcW w:w="1600" w:type="dxa"/>
            <w:vAlign w:val="center"/>
          </w:tcPr>
          <w:p w14:paraId="36F3177C" w14:textId="77777777" w:rsidR="00F46A37" w:rsidRDefault="00F46A37" w:rsidP="00A27DD8">
            <w:pPr>
              <w:jc w:val="center"/>
              <w:rPr>
                <w:rFonts w:ascii="宋体" w:hAnsi="宋体"/>
                <w:sz w:val="24"/>
              </w:rPr>
            </w:pPr>
          </w:p>
        </w:tc>
        <w:tc>
          <w:tcPr>
            <w:tcW w:w="1460" w:type="dxa"/>
            <w:vAlign w:val="center"/>
          </w:tcPr>
          <w:p w14:paraId="26D8B73B" w14:textId="77777777" w:rsidR="00F46A37" w:rsidRDefault="00F46A37" w:rsidP="00A27DD8">
            <w:pPr>
              <w:jc w:val="center"/>
              <w:rPr>
                <w:rFonts w:ascii="宋体" w:hAnsi="宋体"/>
                <w:sz w:val="24"/>
              </w:rPr>
            </w:pPr>
            <w:r>
              <w:rPr>
                <w:rFonts w:ascii="宋体" w:hAnsi="宋体" w:hint="eastAsia"/>
                <w:sz w:val="24"/>
              </w:rPr>
              <w:t>班组</w:t>
            </w:r>
          </w:p>
        </w:tc>
        <w:tc>
          <w:tcPr>
            <w:tcW w:w="1980" w:type="dxa"/>
            <w:gridSpan w:val="2"/>
            <w:vAlign w:val="center"/>
          </w:tcPr>
          <w:p w14:paraId="62FA1B56" w14:textId="77777777" w:rsidR="00F46A37" w:rsidRDefault="00F46A37" w:rsidP="00A27DD8">
            <w:pPr>
              <w:jc w:val="center"/>
              <w:rPr>
                <w:rFonts w:ascii="宋体" w:hAnsi="宋体"/>
                <w:sz w:val="24"/>
              </w:rPr>
            </w:pPr>
          </w:p>
        </w:tc>
        <w:tc>
          <w:tcPr>
            <w:tcW w:w="1260" w:type="dxa"/>
            <w:vAlign w:val="center"/>
          </w:tcPr>
          <w:p w14:paraId="2FF7A855" w14:textId="77777777" w:rsidR="00F46A37" w:rsidRDefault="00F46A37" w:rsidP="00A27DD8">
            <w:pPr>
              <w:jc w:val="center"/>
              <w:rPr>
                <w:rFonts w:ascii="宋体" w:hAnsi="宋体"/>
                <w:sz w:val="24"/>
              </w:rPr>
            </w:pPr>
            <w:r>
              <w:rPr>
                <w:rFonts w:ascii="宋体" w:hAnsi="宋体" w:hint="eastAsia"/>
                <w:sz w:val="24"/>
              </w:rPr>
              <w:t>主持人</w:t>
            </w:r>
          </w:p>
        </w:tc>
        <w:tc>
          <w:tcPr>
            <w:tcW w:w="1493" w:type="dxa"/>
            <w:vAlign w:val="center"/>
          </w:tcPr>
          <w:p w14:paraId="4B01828B" w14:textId="77777777" w:rsidR="00F46A37" w:rsidRDefault="00F46A37" w:rsidP="00A27DD8">
            <w:pPr>
              <w:rPr>
                <w:rFonts w:ascii="宋体" w:hAnsi="宋体"/>
                <w:sz w:val="24"/>
              </w:rPr>
            </w:pPr>
          </w:p>
        </w:tc>
      </w:tr>
      <w:tr w:rsidR="00F46A37" w14:paraId="3A46982D" w14:textId="77777777" w:rsidTr="00A27DD8">
        <w:trPr>
          <w:trHeight w:val="1969"/>
        </w:trPr>
        <w:tc>
          <w:tcPr>
            <w:tcW w:w="1620" w:type="dxa"/>
            <w:vAlign w:val="center"/>
          </w:tcPr>
          <w:p w14:paraId="78247C73" w14:textId="77777777" w:rsidR="00F46A37" w:rsidRDefault="00F46A37" w:rsidP="00A27DD8">
            <w:pPr>
              <w:jc w:val="center"/>
              <w:rPr>
                <w:rFonts w:ascii="宋体" w:hAnsi="宋体"/>
                <w:sz w:val="24"/>
              </w:rPr>
            </w:pPr>
            <w:r>
              <w:rPr>
                <w:rFonts w:ascii="宋体" w:hAnsi="宋体" w:hint="eastAsia"/>
                <w:sz w:val="24"/>
              </w:rPr>
              <w:t>参加人员</w:t>
            </w:r>
          </w:p>
        </w:tc>
        <w:tc>
          <w:tcPr>
            <w:tcW w:w="7793" w:type="dxa"/>
            <w:gridSpan w:val="6"/>
            <w:vAlign w:val="center"/>
          </w:tcPr>
          <w:p w14:paraId="2AC748F5" w14:textId="77777777" w:rsidR="00F46A37" w:rsidRDefault="00F46A37" w:rsidP="00A27DD8">
            <w:pPr>
              <w:rPr>
                <w:rFonts w:ascii="宋体" w:hAnsi="宋体"/>
                <w:sz w:val="24"/>
              </w:rPr>
            </w:pPr>
          </w:p>
        </w:tc>
      </w:tr>
      <w:tr w:rsidR="00F46A37" w14:paraId="1F0ECE24" w14:textId="77777777" w:rsidTr="00A27DD8">
        <w:trPr>
          <w:trHeight w:val="5635"/>
        </w:trPr>
        <w:tc>
          <w:tcPr>
            <w:tcW w:w="9413" w:type="dxa"/>
            <w:gridSpan w:val="7"/>
          </w:tcPr>
          <w:p w14:paraId="4148C087" w14:textId="77777777" w:rsidR="00F46A37" w:rsidRDefault="00F46A37" w:rsidP="00A27DD8">
            <w:pPr>
              <w:rPr>
                <w:rFonts w:ascii="宋体" w:hAnsi="宋体"/>
                <w:sz w:val="24"/>
              </w:rPr>
            </w:pPr>
            <w:r>
              <w:rPr>
                <w:rFonts w:ascii="宋体" w:hAnsi="宋体" w:hint="eastAsia"/>
                <w:sz w:val="24"/>
              </w:rPr>
              <w:t>活动内容：</w:t>
            </w:r>
          </w:p>
        </w:tc>
      </w:tr>
      <w:tr w:rsidR="00F46A37" w14:paraId="6D39C1C3" w14:textId="77777777" w:rsidTr="00A27DD8">
        <w:trPr>
          <w:trHeight w:val="510"/>
        </w:trPr>
        <w:tc>
          <w:tcPr>
            <w:tcW w:w="4706" w:type="dxa"/>
            <w:gridSpan w:val="4"/>
            <w:vAlign w:val="center"/>
          </w:tcPr>
          <w:p w14:paraId="1606FF6A" w14:textId="77777777" w:rsidR="00F46A37" w:rsidRDefault="00F46A37" w:rsidP="00A27DD8">
            <w:pPr>
              <w:jc w:val="center"/>
              <w:rPr>
                <w:rFonts w:ascii="宋体" w:hAnsi="宋体"/>
                <w:sz w:val="24"/>
              </w:rPr>
            </w:pPr>
            <w:r>
              <w:rPr>
                <w:rFonts w:ascii="宋体" w:hAnsi="宋体" w:hint="eastAsia"/>
                <w:sz w:val="24"/>
              </w:rPr>
              <w:t>班组安全活动开展检查考核情况</w:t>
            </w:r>
          </w:p>
        </w:tc>
        <w:tc>
          <w:tcPr>
            <w:tcW w:w="4707" w:type="dxa"/>
            <w:gridSpan w:val="3"/>
            <w:vAlign w:val="center"/>
          </w:tcPr>
          <w:p w14:paraId="25815229" w14:textId="77777777" w:rsidR="00F46A37" w:rsidRDefault="00F46A37" w:rsidP="00A27DD8">
            <w:pPr>
              <w:jc w:val="center"/>
              <w:rPr>
                <w:rFonts w:ascii="宋体" w:hAnsi="宋体"/>
                <w:sz w:val="24"/>
              </w:rPr>
            </w:pPr>
            <w:r>
              <w:rPr>
                <w:rFonts w:ascii="宋体" w:hAnsi="宋体" w:hint="eastAsia"/>
                <w:sz w:val="24"/>
              </w:rPr>
              <w:t>班组安全活动抽查或考核情况</w:t>
            </w:r>
          </w:p>
        </w:tc>
      </w:tr>
      <w:tr w:rsidR="00F46A37" w14:paraId="5ABA7800" w14:textId="77777777" w:rsidTr="00A27DD8">
        <w:trPr>
          <w:trHeight w:val="3210"/>
        </w:trPr>
        <w:tc>
          <w:tcPr>
            <w:tcW w:w="4706" w:type="dxa"/>
            <w:gridSpan w:val="4"/>
            <w:vAlign w:val="center"/>
          </w:tcPr>
          <w:p w14:paraId="5BCB51FF" w14:textId="77777777" w:rsidR="00F46A37" w:rsidRDefault="00F46A37" w:rsidP="00A27DD8">
            <w:pPr>
              <w:jc w:val="center"/>
              <w:rPr>
                <w:rFonts w:ascii="宋体" w:hAnsi="宋体"/>
                <w:sz w:val="24"/>
              </w:rPr>
            </w:pPr>
          </w:p>
          <w:p w14:paraId="22157CBB" w14:textId="77777777" w:rsidR="00F46A37" w:rsidRDefault="00F46A37" w:rsidP="00A27DD8">
            <w:pPr>
              <w:jc w:val="center"/>
              <w:rPr>
                <w:rFonts w:ascii="宋体" w:hAnsi="宋体"/>
                <w:sz w:val="24"/>
              </w:rPr>
            </w:pPr>
          </w:p>
          <w:p w14:paraId="2D5EC449" w14:textId="77777777" w:rsidR="00F46A37" w:rsidRDefault="00F46A37" w:rsidP="00A27DD8">
            <w:pPr>
              <w:jc w:val="center"/>
              <w:rPr>
                <w:rFonts w:ascii="宋体" w:hAnsi="宋体"/>
                <w:sz w:val="24"/>
              </w:rPr>
            </w:pPr>
          </w:p>
          <w:p w14:paraId="279D00C2" w14:textId="77777777" w:rsidR="00F46A37" w:rsidRDefault="00F46A37" w:rsidP="00A27DD8">
            <w:pPr>
              <w:jc w:val="center"/>
              <w:rPr>
                <w:rFonts w:ascii="宋体" w:hAnsi="宋体"/>
                <w:sz w:val="24"/>
              </w:rPr>
            </w:pPr>
          </w:p>
          <w:p w14:paraId="4D32DCF4" w14:textId="77777777" w:rsidR="00F46A37" w:rsidRDefault="00F46A37" w:rsidP="00A27DD8">
            <w:pPr>
              <w:jc w:val="center"/>
              <w:rPr>
                <w:rFonts w:ascii="宋体" w:hAnsi="宋体"/>
                <w:sz w:val="24"/>
              </w:rPr>
            </w:pPr>
          </w:p>
          <w:p w14:paraId="33536B9C" w14:textId="77777777" w:rsidR="00F46A37" w:rsidRDefault="00F46A37" w:rsidP="00A27DD8">
            <w:pPr>
              <w:rPr>
                <w:rFonts w:ascii="宋体" w:hAnsi="宋体"/>
                <w:sz w:val="24"/>
              </w:rPr>
            </w:pPr>
            <w:r>
              <w:rPr>
                <w:rFonts w:ascii="宋体" w:hAnsi="宋体" w:hint="eastAsia"/>
                <w:sz w:val="24"/>
              </w:rPr>
              <w:t>车间/部门领导或安全员签字：</w:t>
            </w:r>
          </w:p>
          <w:p w14:paraId="225419E3" w14:textId="77777777" w:rsidR="00F46A37" w:rsidRDefault="00F46A37" w:rsidP="00A27DD8">
            <w:pPr>
              <w:jc w:val="center"/>
              <w:rPr>
                <w:rFonts w:ascii="宋体" w:hAnsi="宋体"/>
                <w:sz w:val="24"/>
              </w:rPr>
            </w:pPr>
          </w:p>
          <w:p w14:paraId="0F71E79E" w14:textId="77777777" w:rsidR="00F46A37" w:rsidRDefault="00F46A37" w:rsidP="00A27DD8">
            <w:pPr>
              <w:jc w:val="center"/>
              <w:rPr>
                <w:rFonts w:ascii="宋体" w:hAnsi="宋体"/>
                <w:sz w:val="24"/>
              </w:rPr>
            </w:pPr>
            <w:r>
              <w:rPr>
                <w:rFonts w:ascii="宋体" w:hAnsi="宋体" w:hint="eastAsia"/>
                <w:sz w:val="24"/>
              </w:rPr>
              <w:t xml:space="preserve">                年   月   日</w:t>
            </w:r>
          </w:p>
        </w:tc>
        <w:tc>
          <w:tcPr>
            <w:tcW w:w="4707" w:type="dxa"/>
            <w:gridSpan w:val="3"/>
            <w:vAlign w:val="center"/>
          </w:tcPr>
          <w:p w14:paraId="1FCF5D2F" w14:textId="77777777" w:rsidR="00F46A37" w:rsidRDefault="00F46A37" w:rsidP="00A27DD8">
            <w:pPr>
              <w:jc w:val="center"/>
              <w:rPr>
                <w:rFonts w:ascii="宋体" w:hAnsi="宋体"/>
                <w:sz w:val="24"/>
              </w:rPr>
            </w:pPr>
          </w:p>
          <w:p w14:paraId="7136A42B" w14:textId="77777777" w:rsidR="00F46A37" w:rsidRDefault="00F46A37" w:rsidP="00A27DD8">
            <w:pPr>
              <w:jc w:val="center"/>
              <w:rPr>
                <w:rFonts w:ascii="宋体" w:hAnsi="宋体"/>
                <w:sz w:val="24"/>
              </w:rPr>
            </w:pPr>
          </w:p>
          <w:p w14:paraId="58450C7E" w14:textId="77777777" w:rsidR="00F46A37" w:rsidRDefault="00F46A37" w:rsidP="00A27DD8">
            <w:pPr>
              <w:jc w:val="center"/>
              <w:rPr>
                <w:rFonts w:ascii="宋体" w:hAnsi="宋体"/>
                <w:sz w:val="24"/>
              </w:rPr>
            </w:pPr>
          </w:p>
          <w:p w14:paraId="6BFD15D0" w14:textId="77777777" w:rsidR="00F46A37" w:rsidRDefault="00F46A37" w:rsidP="00A27DD8">
            <w:pPr>
              <w:jc w:val="center"/>
              <w:rPr>
                <w:rFonts w:ascii="宋体" w:hAnsi="宋体"/>
                <w:sz w:val="24"/>
              </w:rPr>
            </w:pPr>
          </w:p>
          <w:p w14:paraId="673AB6CF" w14:textId="77777777" w:rsidR="00F46A37" w:rsidRDefault="00F46A37" w:rsidP="00A27DD8">
            <w:pPr>
              <w:jc w:val="center"/>
              <w:rPr>
                <w:rFonts w:ascii="宋体" w:hAnsi="宋体"/>
                <w:sz w:val="24"/>
              </w:rPr>
            </w:pPr>
          </w:p>
          <w:p w14:paraId="528412EB" w14:textId="77777777" w:rsidR="00F46A37" w:rsidRDefault="00F46A37" w:rsidP="00A27DD8">
            <w:pPr>
              <w:rPr>
                <w:rFonts w:ascii="宋体" w:hAnsi="宋体"/>
                <w:sz w:val="24"/>
              </w:rPr>
            </w:pPr>
            <w:r>
              <w:rPr>
                <w:rFonts w:ascii="宋体" w:hAnsi="宋体" w:hint="eastAsia"/>
                <w:sz w:val="24"/>
              </w:rPr>
              <w:t>安全主管部门签字：</w:t>
            </w:r>
          </w:p>
          <w:p w14:paraId="2FD6948B" w14:textId="77777777" w:rsidR="00F46A37" w:rsidRDefault="00F46A37" w:rsidP="00A27DD8">
            <w:pPr>
              <w:jc w:val="center"/>
              <w:rPr>
                <w:rFonts w:ascii="宋体" w:hAnsi="宋体"/>
                <w:sz w:val="24"/>
              </w:rPr>
            </w:pPr>
          </w:p>
          <w:p w14:paraId="560D63CC" w14:textId="77777777" w:rsidR="00F46A37" w:rsidRDefault="00F46A37" w:rsidP="00A27DD8">
            <w:pPr>
              <w:jc w:val="center"/>
              <w:rPr>
                <w:rFonts w:ascii="宋体" w:hAnsi="宋体"/>
                <w:sz w:val="24"/>
              </w:rPr>
            </w:pPr>
            <w:r>
              <w:rPr>
                <w:rFonts w:ascii="宋体" w:hAnsi="宋体" w:hint="eastAsia"/>
                <w:sz w:val="24"/>
              </w:rPr>
              <w:t xml:space="preserve">                年   月   日</w:t>
            </w:r>
          </w:p>
        </w:tc>
      </w:tr>
    </w:tbl>
    <w:p w14:paraId="3E9A919C" w14:textId="77777777" w:rsidR="00F46A37" w:rsidRDefault="00F46A37" w:rsidP="00F46A37">
      <w:pPr>
        <w:autoSpaceDE w:val="0"/>
        <w:autoSpaceDN w:val="0"/>
        <w:adjustRightInd w:val="0"/>
        <w:spacing w:line="311" w:lineRule="atLeast"/>
        <w:jc w:val="left"/>
        <w:rPr>
          <w:rFonts w:ascii="宋体" w:hAnsi="宋体" w:cs="仿宋_GB2312"/>
          <w:kern w:val="0"/>
          <w:szCs w:val="21"/>
        </w:rPr>
      </w:pPr>
      <w:r>
        <w:rPr>
          <w:rFonts w:ascii="宋体" w:hAnsi="宋体" w:cs="仿宋_GB2312" w:hint="eastAsia"/>
          <w:kern w:val="0"/>
          <w:szCs w:val="21"/>
        </w:rPr>
        <w:t>说明：</w:t>
      </w:r>
      <w:r>
        <w:rPr>
          <w:rFonts w:ascii="宋体" w:hAnsi="宋体" w:cs="仿宋_GB2312"/>
          <w:kern w:val="0"/>
          <w:szCs w:val="21"/>
        </w:rPr>
        <w:t>1</w:t>
      </w:r>
      <w:r>
        <w:rPr>
          <w:rFonts w:ascii="宋体" w:hAnsi="宋体" w:cs="仿宋_GB2312" w:hint="eastAsia"/>
          <w:kern w:val="0"/>
          <w:szCs w:val="21"/>
        </w:rPr>
        <w:t>、班组安全活动每月至少两次，每次活动时间不少于1学时，记录要规范齐全；</w:t>
      </w:r>
    </w:p>
    <w:p w14:paraId="4AD0DFF1" w14:textId="77777777" w:rsidR="00F46A37" w:rsidRDefault="00F46A37" w:rsidP="00F46A37">
      <w:pPr>
        <w:autoSpaceDE w:val="0"/>
        <w:autoSpaceDN w:val="0"/>
        <w:adjustRightInd w:val="0"/>
        <w:spacing w:line="311" w:lineRule="atLeast"/>
        <w:ind w:firstLineChars="300" w:firstLine="630"/>
        <w:jc w:val="left"/>
        <w:rPr>
          <w:rFonts w:ascii="宋体" w:hAnsi="宋体" w:cs="仿宋_GB2312"/>
          <w:kern w:val="0"/>
          <w:szCs w:val="21"/>
        </w:rPr>
      </w:pPr>
      <w:r>
        <w:rPr>
          <w:rFonts w:ascii="宋体" w:hAnsi="宋体" w:cs="仿宋_GB2312"/>
          <w:kern w:val="0"/>
          <w:szCs w:val="21"/>
        </w:rPr>
        <w:t>2</w:t>
      </w:r>
      <w:r>
        <w:rPr>
          <w:rFonts w:ascii="宋体" w:hAnsi="宋体" w:cs="仿宋_GB2312" w:hint="eastAsia"/>
          <w:kern w:val="0"/>
          <w:szCs w:val="21"/>
        </w:rPr>
        <w:t>、车间</w:t>
      </w:r>
      <w:r>
        <w:rPr>
          <w:rFonts w:ascii="宋体" w:hAnsi="宋体" w:cs="仿宋_GB2312"/>
          <w:kern w:val="0"/>
          <w:szCs w:val="21"/>
        </w:rPr>
        <w:t>\</w:t>
      </w:r>
      <w:r>
        <w:rPr>
          <w:rFonts w:ascii="宋体" w:hAnsi="宋体" w:cs="仿宋_GB2312" w:hint="eastAsia"/>
          <w:kern w:val="0"/>
          <w:szCs w:val="21"/>
        </w:rPr>
        <w:t>部门主管领导或安全员每月要对班组安全活动开展情况和记录情况进行监督检查，写出评语并签字；安全主管部门对每月对活动记录要进行抽查并签字；</w:t>
      </w:r>
    </w:p>
    <w:p w14:paraId="4A2C0B53" w14:textId="77777777" w:rsidR="00F46A37" w:rsidRDefault="00F46A37" w:rsidP="00F46A37">
      <w:pPr>
        <w:pStyle w:val="1"/>
        <w:spacing w:line="240" w:lineRule="auto"/>
        <w:jc w:val="center"/>
        <w:rPr>
          <w:sz w:val="28"/>
          <w:szCs w:val="28"/>
        </w:rPr>
        <w:sectPr w:rsidR="00F46A37">
          <w:type w:val="nextColumn"/>
          <w:pgSz w:w="11906" w:h="16838"/>
          <w:pgMar w:top="1418" w:right="1134" w:bottom="1134" w:left="1134" w:header="851" w:footer="737" w:gutter="284"/>
          <w:paperSrc w:first="7" w:other="7"/>
          <w:cols w:space="720"/>
          <w:docGrid w:linePitch="312"/>
        </w:sectPr>
      </w:pPr>
      <w:bookmarkStart w:id="94" w:name="_Toc299719313"/>
      <w:bookmarkStart w:id="95" w:name="_Toc299719462"/>
    </w:p>
    <w:p w14:paraId="16BB42C6" w14:textId="77777777" w:rsidR="00F46A37" w:rsidRPr="00BA4232" w:rsidRDefault="002810E3" w:rsidP="00BA4232">
      <w:pPr>
        <w:pStyle w:val="12"/>
        <w:spacing w:before="0" w:after="0" w:line="460" w:lineRule="exact"/>
        <w:ind w:left="2" w:firstLineChars="466" w:firstLine="1310"/>
        <w:outlineLvl w:val="0"/>
        <w:rPr>
          <w:bCs w:val="0"/>
        </w:rPr>
      </w:pPr>
      <w:bookmarkStart w:id="96" w:name="_Toc334616194"/>
      <w:bookmarkStart w:id="97" w:name="_Toc391046347"/>
      <w:r w:rsidRPr="00BA4232">
        <w:rPr>
          <w:rFonts w:hint="eastAsia"/>
          <w:bCs w:val="0"/>
        </w:rPr>
        <w:lastRenderedPageBreak/>
        <w:t>表</w:t>
      </w:r>
      <w:r w:rsidR="00F46A37" w:rsidRPr="00BA4232">
        <w:rPr>
          <w:rFonts w:hint="eastAsia"/>
          <w:bCs w:val="0"/>
        </w:rPr>
        <w:t>5.10 管理部门安全活动计划</w:t>
      </w:r>
      <w:bookmarkEnd w:id="94"/>
      <w:bookmarkEnd w:id="95"/>
      <w:bookmarkEnd w:id="96"/>
      <w:bookmarkEnd w:id="9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00"/>
        <w:gridCol w:w="1440"/>
        <w:gridCol w:w="1620"/>
        <w:gridCol w:w="1133"/>
      </w:tblGrid>
      <w:tr w:rsidR="00F46A37" w14:paraId="7BA73C3A" w14:textId="77777777" w:rsidTr="00A27DD8">
        <w:trPr>
          <w:trHeight w:val="510"/>
        </w:trPr>
        <w:tc>
          <w:tcPr>
            <w:tcW w:w="720" w:type="dxa"/>
            <w:vAlign w:val="center"/>
          </w:tcPr>
          <w:p w14:paraId="28FD74AE" w14:textId="77777777" w:rsidR="00F46A37" w:rsidRDefault="00F46A37" w:rsidP="00A27DD8">
            <w:pPr>
              <w:jc w:val="center"/>
              <w:rPr>
                <w:rFonts w:ascii="宋体" w:hAnsi="宋体"/>
                <w:sz w:val="24"/>
              </w:rPr>
            </w:pPr>
            <w:r>
              <w:rPr>
                <w:rFonts w:ascii="宋体" w:hAnsi="宋体" w:hint="eastAsia"/>
                <w:sz w:val="24"/>
              </w:rPr>
              <w:t>序号</w:t>
            </w:r>
          </w:p>
        </w:tc>
        <w:tc>
          <w:tcPr>
            <w:tcW w:w="4500" w:type="dxa"/>
            <w:vAlign w:val="center"/>
          </w:tcPr>
          <w:p w14:paraId="1E720D61" w14:textId="77777777" w:rsidR="00F46A37" w:rsidRDefault="00F46A37" w:rsidP="00A27DD8">
            <w:pPr>
              <w:jc w:val="center"/>
              <w:rPr>
                <w:rFonts w:ascii="宋体" w:hAnsi="宋体"/>
                <w:sz w:val="24"/>
              </w:rPr>
            </w:pPr>
            <w:r>
              <w:rPr>
                <w:rFonts w:ascii="宋体" w:hAnsi="宋体" w:hint="eastAsia"/>
                <w:sz w:val="24"/>
              </w:rPr>
              <w:t>活动内容</w:t>
            </w:r>
          </w:p>
        </w:tc>
        <w:tc>
          <w:tcPr>
            <w:tcW w:w="1440" w:type="dxa"/>
            <w:vAlign w:val="center"/>
          </w:tcPr>
          <w:p w14:paraId="187817BC" w14:textId="77777777" w:rsidR="00F46A37" w:rsidRDefault="00F46A37" w:rsidP="00A27DD8">
            <w:pPr>
              <w:jc w:val="center"/>
              <w:rPr>
                <w:rFonts w:ascii="宋体" w:hAnsi="宋体"/>
                <w:sz w:val="24"/>
              </w:rPr>
            </w:pPr>
            <w:r>
              <w:rPr>
                <w:rFonts w:ascii="宋体" w:hAnsi="宋体" w:hint="eastAsia"/>
                <w:sz w:val="24"/>
              </w:rPr>
              <w:t>负责人</w:t>
            </w:r>
          </w:p>
        </w:tc>
        <w:tc>
          <w:tcPr>
            <w:tcW w:w="1620" w:type="dxa"/>
            <w:vAlign w:val="center"/>
          </w:tcPr>
          <w:p w14:paraId="52334470" w14:textId="77777777" w:rsidR="00F46A37" w:rsidRDefault="00F46A37" w:rsidP="00A27DD8">
            <w:pPr>
              <w:jc w:val="center"/>
              <w:rPr>
                <w:rFonts w:ascii="宋体" w:hAnsi="宋体"/>
                <w:sz w:val="24"/>
              </w:rPr>
            </w:pPr>
            <w:r>
              <w:rPr>
                <w:rFonts w:ascii="宋体" w:hAnsi="宋体" w:hint="eastAsia"/>
                <w:sz w:val="24"/>
              </w:rPr>
              <w:t>活动时间</w:t>
            </w:r>
          </w:p>
        </w:tc>
        <w:tc>
          <w:tcPr>
            <w:tcW w:w="1133" w:type="dxa"/>
            <w:vAlign w:val="center"/>
          </w:tcPr>
          <w:p w14:paraId="13D55EEC" w14:textId="77777777" w:rsidR="00F46A37" w:rsidRDefault="00F46A37" w:rsidP="00A27DD8">
            <w:pPr>
              <w:jc w:val="center"/>
              <w:rPr>
                <w:rFonts w:ascii="宋体" w:hAnsi="宋体"/>
                <w:sz w:val="24"/>
              </w:rPr>
            </w:pPr>
            <w:r>
              <w:rPr>
                <w:rFonts w:ascii="宋体" w:hAnsi="宋体" w:hint="eastAsia"/>
                <w:sz w:val="24"/>
              </w:rPr>
              <w:t>备注</w:t>
            </w:r>
          </w:p>
        </w:tc>
      </w:tr>
      <w:tr w:rsidR="00F46A37" w14:paraId="10206E3D" w14:textId="77777777" w:rsidTr="00A27DD8">
        <w:trPr>
          <w:trHeight w:val="510"/>
        </w:trPr>
        <w:tc>
          <w:tcPr>
            <w:tcW w:w="720" w:type="dxa"/>
            <w:vAlign w:val="center"/>
          </w:tcPr>
          <w:p w14:paraId="59BE7B9F" w14:textId="77777777" w:rsidR="00F46A37" w:rsidRDefault="00F46A37" w:rsidP="00A27DD8">
            <w:pPr>
              <w:numPr>
                <w:ilvl w:val="0"/>
                <w:numId w:val="8"/>
              </w:numPr>
              <w:jc w:val="center"/>
              <w:rPr>
                <w:rFonts w:ascii="宋体" w:hAnsi="宋体"/>
                <w:sz w:val="24"/>
              </w:rPr>
            </w:pPr>
          </w:p>
        </w:tc>
        <w:tc>
          <w:tcPr>
            <w:tcW w:w="4500" w:type="dxa"/>
            <w:vAlign w:val="center"/>
          </w:tcPr>
          <w:p w14:paraId="7B997B05" w14:textId="77777777" w:rsidR="00F46A37" w:rsidRDefault="00F46A37" w:rsidP="00A27DD8">
            <w:pPr>
              <w:jc w:val="center"/>
              <w:rPr>
                <w:rFonts w:ascii="宋体" w:hAnsi="宋体"/>
                <w:sz w:val="24"/>
              </w:rPr>
            </w:pPr>
          </w:p>
        </w:tc>
        <w:tc>
          <w:tcPr>
            <w:tcW w:w="1440" w:type="dxa"/>
            <w:vAlign w:val="center"/>
          </w:tcPr>
          <w:p w14:paraId="4A115D1C" w14:textId="77777777" w:rsidR="00F46A37" w:rsidRDefault="00F46A37" w:rsidP="00A27DD8">
            <w:pPr>
              <w:jc w:val="center"/>
              <w:rPr>
                <w:rFonts w:ascii="宋体" w:hAnsi="宋体"/>
                <w:sz w:val="24"/>
              </w:rPr>
            </w:pPr>
          </w:p>
        </w:tc>
        <w:tc>
          <w:tcPr>
            <w:tcW w:w="1620" w:type="dxa"/>
            <w:vAlign w:val="center"/>
          </w:tcPr>
          <w:p w14:paraId="172DE366" w14:textId="77777777" w:rsidR="00F46A37" w:rsidRDefault="00F46A37" w:rsidP="00A27DD8">
            <w:pPr>
              <w:jc w:val="center"/>
              <w:rPr>
                <w:rFonts w:ascii="宋体" w:hAnsi="宋体"/>
                <w:sz w:val="24"/>
              </w:rPr>
            </w:pPr>
          </w:p>
        </w:tc>
        <w:tc>
          <w:tcPr>
            <w:tcW w:w="1133" w:type="dxa"/>
            <w:vAlign w:val="center"/>
          </w:tcPr>
          <w:p w14:paraId="56798CEE" w14:textId="77777777" w:rsidR="00F46A37" w:rsidRDefault="00F46A37" w:rsidP="00A27DD8">
            <w:pPr>
              <w:jc w:val="center"/>
              <w:rPr>
                <w:rFonts w:ascii="宋体" w:hAnsi="宋体"/>
                <w:sz w:val="24"/>
              </w:rPr>
            </w:pPr>
          </w:p>
        </w:tc>
      </w:tr>
      <w:tr w:rsidR="00F46A37" w14:paraId="5E4F9C7E" w14:textId="77777777" w:rsidTr="00A27DD8">
        <w:trPr>
          <w:trHeight w:val="510"/>
        </w:trPr>
        <w:tc>
          <w:tcPr>
            <w:tcW w:w="720" w:type="dxa"/>
            <w:vAlign w:val="center"/>
          </w:tcPr>
          <w:p w14:paraId="4731E397" w14:textId="77777777" w:rsidR="00F46A37" w:rsidRDefault="00F46A37" w:rsidP="00A27DD8">
            <w:pPr>
              <w:numPr>
                <w:ilvl w:val="0"/>
                <w:numId w:val="8"/>
              </w:numPr>
              <w:jc w:val="center"/>
              <w:rPr>
                <w:rFonts w:ascii="宋体" w:hAnsi="宋体"/>
                <w:sz w:val="24"/>
              </w:rPr>
            </w:pPr>
          </w:p>
        </w:tc>
        <w:tc>
          <w:tcPr>
            <w:tcW w:w="4500" w:type="dxa"/>
            <w:vAlign w:val="center"/>
          </w:tcPr>
          <w:p w14:paraId="5FF4F1FE" w14:textId="77777777" w:rsidR="00F46A37" w:rsidRDefault="00F46A37" w:rsidP="00A27DD8">
            <w:pPr>
              <w:jc w:val="center"/>
              <w:rPr>
                <w:rFonts w:ascii="宋体" w:hAnsi="宋体"/>
                <w:sz w:val="24"/>
              </w:rPr>
            </w:pPr>
          </w:p>
        </w:tc>
        <w:tc>
          <w:tcPr>
            <w:tcW w:w="1440" w:type="dxa"/>
            <w:vAlign w:val="center"/>
          </w:tcPr>
          <w:p w14:paraId="52F48AD1" w14:textId="77777777" w:rsidR="00F46A37" w:rsidRDefault="00F46A37" w:rsidP="00A27DD8">
            <w:pPr>
              <w:jc w:val="center"/>
              <w:rPr>
                <w:rFonts w:ascii="宋体" w:hAnsi="宋体"/>
                <w:sz w:val="24"/>
              </w:rPr>
            </w:pPr>
          </w:p>
        </w:tc>
        <w:tc>
          <w:tcPr>
            <w:tcW w:w="1620" w:type="dxa"/>
            <w:vAlign w:val="center"/>
          </w:tcPr>
          <w:p w14:paraId="0A7E6333" w14:textId="77777777" w:rsidR="00F46A37" w:rsidRDefault="00F46A37" w:rsidP="00A27DD8">
            <w:pPr>
              <w:jc w:val="center"/>
              <w:rPr>
                <w:rFonts w:ascii="宋体" w:hAnsi="宋体"/>
                <w:sz w:val="24"/>
              </w:rPr>
            </w:pPr>
          </w:p>
        </w:tc>
        <w:tc>
          <w:tcPr>
            <w:tcW w:w="1133" w:type="dxa"/>
            <w:vAlign w:val="center"/>
          </w:tcPr>
          <w:p w14:paraId="2DB044E4" w14:textId="77777777" w:rsidR="00F46A37" w:rsidRDefault="00F46A37" w:rsidP="00A27DD8">
            <w:pPr>
              <w:jc w:val="center"/>
              <w:rPr>
                <w:rFonts w:ascii="宋体" w:hAnsi="宋体"/>
                <w:sz w:val="24"/>
              </w:rPr>
            </w:pPr>
          </w:p>
        </w:tc>
      </w:tr>
      <w:tr w:rsidR="00F46A37" w14:paraId="1603C6DF" w14:textId="77777777" w:rsidTr="00A27DD8">
        <w:trPr>
          <w:trHeight w:val="510"/>
        </w:trPr>
        <w:tc>
          <w:tcPr>
            <w:tcW w:w="720" w:type="dxa"/>
            <w:vAlign w:val="center"/>
          </w:tcPr>
          <w:p w14:paraId="2F337A6C" w14:textId="77777777" w:rsidR="00F46A37" w:rsidRDefault="00F46A37" w:rsidP="00A27DD8">
            <w:pPr>
              <w:numPr>
                <w:ilvl w:val="0"/>
                <w:numId w:val="8"/>
              </w:numPr>
              <w:autoSpaceDE w:val="0"/>
              <w:autoSpaceDN w:val="0"/>
              <w:adjustRightInd w:val="0"/>
              <w:jc w:val="center"/>
              <w:rPr>
                <w:rFonts w:ascii="宋体" w:hAnsi="宋体" w:cs="宋体"/>
                <w:kern w:val="0"/>
                <w:sz w:val="24"/>
              </w:rPr>
            </w:pPr>
          </w:p>
        </w:tc>
        <w:tc>
          <w:tcPr>
            <w:tcW w:w="4500" w:type="dxa"/>
            <w:vAlign w:val="center"/>
          </w:tcPr>
          <w:p w14:paraId="64EC433F" w14:textId="77777777" w:rsidR="00F46A37" w:rsidRDefault="00F46A37" w:rsidP="00A27DD8">
            <w:pPr>
              <w:jc w:val="center"/>
              <w:rPr>
                <w:rFonts w:ascii="宋体" w:hAnsi="宋体"/>
                <w:sz w:val="24"/>
              </w:rPr>
            </w:pPr>
          </w:p>
        </w:tc>
        <w:tc>
          <w:tcPr>
            <w:tcW w:w="1440" w:type="dxa"/>
            <w:vAlign w:val="center"/>
          </w:tcPr>
          <w:p w14:paraId="56DCA2B3" w14:textId="77777777" w:rsidR="00F46A37" w:rsidRDefault="00F46A37" w:rsidP="00A27DD8">
            <w:pPr>
              <w:jc w:val="center"/>
              <w:rPr>
                <w:rFonts w:ascii="宋体" w:hAnsi="宋体"/>
                <w:sz w:val="24"/>
              </w:rPr>
            </w:pPr>
          </w:p>
        </w:tc>
        <w:tc>
          <w:tcPr>
            <w:tcW w:w="1620" w:type="dxa"/>
            <w:vAlign w:val="center"/>
          </w:tcPr>
          <w:p w14:paraId="695A8C8F" w14:textId="77777777" w:rsidR="00F46A37" w:rsidRDefault="00F46A37" w:rsidP="00A27DD8">
            <w:pPr>
              <w:jc w:val="center"/>
              <w:rPr>
                <w:rFonts w:ascii="宋体" w:hAnsi="宋体"/>
                <w:sz w:val="24"/>
              </w:rPr>
            </w:pPr>
          </w:p>
        </w:tc>
        <w:tc>
          <w:tcPr>
            <w:tcW w:w="1133" w:type="dxa"/>
            <w:vAlign w:val="center"/>
          </w:tcPr>
          <w:p w14:paraId="51CF3A7E" w14:textId="77777777" w:rsidR="00F46A37" w:rsidRDefault="00F46A37" w:rsidP="00A27DD8">
            <w:pPr>
              <w:jc w:val="center"/>
              <w:rPr>
                <w:rFonts w:ascii="宋体" w:hAnsi="宋体"/>
                <w:sz w:val="24"/>
              </w:rPr>
            </w:pPr>
          </w:p>
        </w:tc>
      </w:tr>
      <w:tr w:rsidR="00F46A37" w14:paraId="12871EAE" w14:textId="77777777" w:rsidTr="00A27DD8">
        <w:trPr>
          <w:trHeight w:val="510"/>
        </w:trPr>
        <w:tc>
          <w:tcPr>
            <w:tcW w:w="720" w:type="dxa"/>
            <w:vAlign w:val="center"/>
          </w:tcPr>
          <w:p w14:paraId="29F11D59" w14:textId="77777777" w:rsidR="00F46A37" w:rsidRDefault="00F46A37" w:rsidP="00A27DD8">
            <w:pPr>
              <w:numPr>
                <w:ilvl w:val="0"/>
                <w:numId w:val="8"/>
              </w:numPr>
              <w:jc w:val="center"/>
              <w:rPr>
                <w:rFonts w:ascii="宋体" w:hAnsi="宋体"/>
                <w:sz w:val="24"/>
              </w:rPr>
            </w:pPr>
          </w:p>
        </w:tc>
        <w:tc>
          <w:tcPr>
            <w:tcW w:w="4500" w:type="dxa"/>
            <w:vAlign w:val="center"/>
          </w:tcPr>
          <w:p w14:paraId="21FFABFC" w14:textId="77777777" w:rsidR="00F46A37" w:rsidRDefault="00F46A37" w:rsidP="00A27DD8">
            <w:pPr>
              <w:jc w:val="center"/>
              <w:rPr>
                <w:rFonts w:ascii="宋体" w:hAnsi="宋体"/>
                <w:sz w:val="24"/>
              </w:rPr>
            </w:pPr>
          </w:p>
        </w:tc>
        <w:tc>
          <w:tcPr>
            <w:tcW w:w="1440" w:type="dxa"/>
            <w:vAlign w:val="center"/>
          </w:tcPr>
          <w:p w14:paraId="6875B56A" w14:textId="77777777" w:rsidR="00F46A37" w:rsidRDefault="00F46A37" w:rsidP="00A27DD8">
            <w:pPr>
              <w:jc w:val="center"/>
              <w:rPr>
                <w:rFonts w:ascii="宋体" w:hAnsi="宋体"/>
                <w:sz w:val="24"/>
              </w:rPr>
            </w:pPr>
          </w:p>
        </w:tc>
        <w:tc>
          <w:tcPr>
            <w:tcW w:w="1620" w:type="dxa"/>
            <w:vAlign w:val="center"/>
          </w:tcPr>
          <w:p w14:paraId="06BD9FAB" w14:textId="77777777" w:rsidR="00F46A37" w:rsidRDefault="00F46A37" w:rsidP="00A27DD8">
            <w:pPr>
              <w:jc w:val="center"/>
              <w:rPr>
                <w:rFonts w:ascii="宋体" w:hAnsi="宋体"/>
                <w:sz w:val="24"/>
              </w:rPr>
            </w:pPr>
          </w:p>
        </w:tc>
        <w:tc>
          <w:tcPr>
            <w:tcW w:w="1133" w:type="dxa"/>
            <w:vAlign w:val="center"/>
          </w:tcPr>
          <w:p w14:paraId="33A315C6" w14:textId="77777777" w:rsidR="00F46A37" w:rsidRDefault="00F46A37" w:rsidP="00A27DD8">
            <w:pPr>
              <w:jc w:val="center"/>
              <w:rPr>
                <w:rFonts w:ascii="宋体" w:hAnsi="宋体"/>
                <w:sz w:val="24"/>
              </w:rPr>
            </w:pPr>
          </w:p>
        </w:tc>
      </w:tr>
      <w:tr w:rsidR="00F46A37" w14:paraId="7E1DD0CD" w14:textId="77777777" w:rsidTr="00A27DD8">
        <w:trPr>
          <w:trHeight w:val="510"/>
        </w:trPr>
        <w:tc>
          <w:tcPr>
            <w:tcW w:w="720" w:type="dxa"/>
            <w:vAlign w:val="center"/>
          </w:tcPr>
          <w:p w14:paraId="64B0B334" w14:textId="77777777" w:rsidR="00F46A37" w:rsidRDefault="00F46A37" w:rsidP="00A27DD8">
            <w:pPr>
              <w:numPr>
                <w:ilvl w:val="0"/>
                <w:numId w:val="8"/>
              </w:numPr>
              <w:jc w:val="center"/>
              <w:rPr>
                <w:rFonts w:ascii="宋体" w:hAnsi="宋体"/>
                <w:sz w:val="24"/>
              </w:rPr>
            </w:pPr>
          </w:p>
        </w:tc>
        <w:tc>
          <w:tcPr>
            <w:tcW w:w="4500" w:type="dxa"/>
            <w:vAlign w:val="center"/>
          </w:tcPr>
          <w:p w14:paraId="69D7C25B" w14:textId="77777777" w:rsidR="00F46A37" w:rsidRDefault="00F46A37" w:rsidP="00A27DD8">
            <w:pPr>
              <w:jc w:val="center"/>
              <w:rPr>
                <w:rFonts w:ascii="宋体" w:hAnsi="宋体"/>
                <w:sz w:val="24"/>
              </w:rPr>
            </w:pPr>
          </w:p>
        </w:tc>
        <w:tc>
          <w:tcPr>
            <w:tcW w:w="1440" w:type="dxa"/>
            <w:vAlign w:val="center"/>
          </w:tcPr>
          <w:p w14:paraId="15480F8D" w14:textId="77777777" w:rsidR="00F46A37" w:rsidRDefault="00F46A37" w:rsidP="00A27DD8">
            <w:pPr>
              <w:jc w:val="center"/>
              <w:rPr>
                <w:rFonts w:ascii="宋体" w:hAnsi="宋体"/>
                <w:sz w:val="24"/>
              </w:rPr>
            </w:pPr>
          </w:p>
        </w:tc>
        <w:tc>
          <w:tcPr>
            <w:tcW w:w="1620" w:type="dxa"/>
            <w:vAlign w:val="center"/>
          </w:tcPr>
          <w:p w14:paraId="08895CAF" w14:textId="77777777" w:rsidR="00F46A37" w:rsidRDefault="00F46A37" w:rsidP="00A27DD8">
            <w:pPr>
              <w:jc w:val="center"/>
              <w:rPr>
                <w:rFonts w:ascii="宋体" w:hAnsi="宋体"/>
                <w:sz w:val="24"/>
              </w:rPr>
            </w:pPr>
          </w:p>
        </w:tc>
        <w:tc>
          <w:tcPr>
            <w:tcW w:w="1133" w:type="dxa"/>
            <w:vAlign w:val="center"/>
          </w:tcPr>
          <w:p w14:paraId="18B54B7E" w14:textId="77777777" w:rsidR="00F46A37" w:rsidRDefault="00F46A37" w:rsidP="00A27DD8">
            <w:pPr>
              <w:jc w:val="center"/>
              <w:rPr>
                <w:rFonts w:ascii="宋体" w:hAnsi="宋体"/>
                <w:sz w:val="24"/>
              </w:rPr>
            </w:pPr>
          </w:p>
        </w:tc>
      </w:tr>
      <w:tr w:rsidR="00F46A37" w14:paraId="60B91B42" w14:textId="77777777" w:rsidTr="00A27DD8">
        <w:trPr>
          <w:trHeight w:val="510"/>
        </w:trPr>
        <w:tc>
          <w:tcPr>
            <w:tcW w:w="720" w:type="dxa"/>
            <w:vAlign w:val="center"/>
          </w:tcPr>
          <w:p w14:paraId="58E032DF" w14:textId="77777777" w:rsidR="00F46A37" w:rsidRDefault="00F46A37" w:rsidP="00A27DD8">
            <w:pPr>
              <w:numPr>
                <w:ilvl w:val="0"/>
                <w:numId w:val="8"/>
              </w:numPr>
              <w:jc w:val="center"/>
              <w:rPr>
                <w:rFonts w:ascii="宋体" w:hAnsi="宋体"/>
                <w:sz w:val="24"/>
              </w:rPr>
            </w:pPr>
          </w:p>
        </w:tc>
        <w:tc>
          <w:tcPr>
            <w:tcW w:w="4500" w:type="dxa"/>
            <w:vAlign w:val="center"/>
          </w:tcPr>
          <w:p w14:paraId="2C0C6C28" w14:textId="77777777" w:rsidR="00F46A37" w:rsidRDefault="00F46A37" w:rsidP="00A27DD8">
            <w:pPr>
              <w:jc w:val="center"/>
              <w:rPr>
                <w:rFonts w:ascii="宋体" w:hAnsi="宋体"/>
                <w:sz w:val="24"/>
              </w:rPr>
            </w:pPr>
          </w:p>
        </w:tc>
        <w:tc>
          <w:tcPr>
            <w:tcW w:w="1440" w:type="dxa"/>
            <w:vAlign w:val="center"/>
          </w:tcPr>
          <w:p w14:paraId="739DF785" w14:textId="77777777" w:rsidR="00F46A37" w:rsidRDefault="00F46A37" w:rsidP="00A27DD8">
            <w:pPr>
              <w:jc w:val="center"/>
              <w:rPr>
                <w:rFonts w:ascii="宋体" w:hAnsi="宋体"/>
                <w:sz w:val="24"/>
              </w:rPr>
            </w:pPr>
          </w:p>
        </w:tc>
        <w:tc>
          <w:tcPr>
            <w:tcW w:w="1620" w:type="dxa"/>
            <w:vAlign w:val="center"/>
          </w:tcPr>
          <w:p w14:paraId="0E2DA3FA" w14:textId="77777777" w:rsidR="00F46A37" w:rsidRDefault="00F46A37" w:rsidP="00A27DD8">
            <w:pPr>
              <w:jc w:val="center"/>
              <w:rPr>
                <w:rFonts w:ascii="宋体" w:hAnsi="宋体"/>
                <w:sz w:val="24"/>
              </w:rPr>
            </w:pPr>
          </w:p>
        </w:tc>
        <w:tc>
          <w:tcPr>
            <w:tcW w:w="1133" w:type="dxa"/>
            <w:vAlign w:val="center"/>
          </w:tcPr>
          <w:p w14:paraId="07F86EA3" w14:textId="77777777" w:rsidR="00F46A37" w:rsidRDefault="00F46A37" w:rsidP="00A27DD8">
            <w:pPr>
              <w:jc w:val="center"/>
              <w:rPr>
                <w:rFonts w:ascii="宋体" w:hAnsi="宋体"/>
                <w:sz w:val="24"/>
              </w:rPr>
            </w:pPr>
          </w:p>
        </w:tc>
      </w:tr>
      <w:tr w:rsidR="00F46A37" w14:paraId="2A3CD8F4" w14:textId="77777777" w:rsidTr="00A27DD8">
        <w:trPr>
          <w:trHeight w:val="510"/>
        </w:trPr>
        <w:tc>
          <w:tcPr>
            <w:tcW w:w="720" w:type="dxa"/>
            <w:vAlign w:val="center"/>
          </w:tcPr>
          <w:p w14:paraId="3857AE16" w14:textId="77777777" w:rsidR="00F46A37" w:rsidRDefault="00F46A37" w:rsidP="00A27DD8">
            <w:pPr>
              <w:numPr>
                <w:ilvl w:val="0"/>
                <w:numId w:val="8"/>
              </w:numPr>
              <w:jc w:val="center"/>
              <w:rPr>
                <w:rFonts w:ascii="宋体" w:hAnsi="宋体"/>
                <w:sz w:val="24"/>
              </w:rPr>
            </w:pPr>
          </w:p>
        </w:tc>
        <w:tc>
          <w:tcPr>
            <w:tcW w:w="4500" w:type="dxa"/>
            <w:vAlign w:val="center"/>
          </w:tcPr>
          <w:p w14:paraId="16BE462E" w14:textId="77777777" w:rsidR="00F46A37" w:rsidRDefault="00F46A37" w:rsidP="00A27DD8">
            <w:pPr>
              <w:jc w:val="center"/>
              <w:rPr>
                <w:rFonts w:ascii="宋体" w:hAnsi="宋体"/>
                <w:sz w:val="24"/>
              </w:rPr>
            </w:pPr>
          </w:p>
        </w:tc>
        <w:tc>
          <w:tcPr>
            <w:tcW w:w="1440" w:type="dxa"/>
            <w:vAlign w:val="center"/>
          </w:tcPr>
          <w:p w14:paraId="1C97116E" w14:textId="77777777" w:rsidR="00F46A37" w:rsidRDefault="00F46A37" w:rsidP="00A27DD8">
            <w:pPr>
              <w:jc w:val="center"/>
              <w:rPr>
                <w:rFonts w:ascii="宋体" w:hAnsi="宋体"/>
                <w:sz w:val="24"/>
              </w:rPr>
            </w:pPr>
          </w:p>
        </w:tc>
        <w:tc>
          <w:tcPr>
            <w:tcW w:w="1620" w:type="dxa"/>
            <w:vAlign w:val="center"/>
          </w:tcPr>
          <w:p w14:paraId="6A845DB5" w14:textId="77777777" w:rsidR="00F46A37" w:rsidRDefault="00F46A37" w:rsidP="00A27DD8">
            <w:pPr>
              <w:jc w:val="center"/>
              <w:rPr>
                <w:rFonts w:ascii="宋体" w:hAnsi="宋体"/>
                <w:sz w:val="24"/>
              </w:rPr>
            </w:pPr>
          </w:p>
        </w:tc>
        <w:tc>
          <w:tcPr>
            <w:tcW w:w="1133" w:type="dxa"/>
            <w:vAlign w:val="center"/>
          </w:tcPr>
          <w:p w14:paraId="730BE428" w14:textId="77777777" w:rsidR="00F46A37" w:rsidRDefault="00F46A37" w:rsidP="00A27DD8">
            <w:pPr>
              <w:jc w:val="center"/>
              <w:rPr>
                <w:rFonts w:ascii="宋体" w:hAnsi="宋体"/>
                <w:sz w:val="24"/>
              </w:rPr>
            </w:pPr>
          </w:p>
        </w:tc>
      </w:tr>
      <w:tr w:rsidR="00F46A37" w14:paraId="01C7CFA6" w14:textId="77777777" w:rsidTr="00A27DD8">
        <w:trPr>
          <w:trHeight w:val="510"/>
        </w:trPr>
        <w:tc>
          <w:tcPr>
            <w:tcW w:w="720" w:type="dxa"/>
            <w:vAlign w:val="center"/>
          </w:tcPr>
          <w:p w14:paraId="7B5BDD62" w14:textId="77777777" w:rsidR="00F46A37" w:rsidRDefault="00F46A37" w:rsidP="00A27DD8">
            <w:pPr>
              <w:numPr>
                <w:ilvl w:val="0"/>
                <w:numId w:val="8"/>
              </w:numPr>
              <w:jc w:val="center"/>
              <w:rPr>
                <w:rFonts w:ascii="宋体" w:hAnsi="宋体"/>
                <w:sz w:val="24"/>
              </w:rPr>
            </w:pPr>
          </w:p>
        </w:tc>
        <w:tc>
          <w:tcPr>
            <w:tcW w:w="4500" w:type="dxa"/>
            <w:vAlign w:val="center"/>
          </w:tcPr>
          <w:p w14:paraId="0E48E327" w14:textId="77777777" w:rsidR="00F46A37" w:rsidRDefault="00F46A37" w:rsidP="00A27DD8">
            <w:pPr>
              <w:jc w:val="center"/>
              <w:rPr>
                <w:rFonts w:ascii="宋体" w:hAnsi="宋体"/>
                <w:sz w:val="24"/>
              </w:rPr>
            </w:pPr>
          </w:p>
        </w:tc>
        <w:tc>
          <w:tcPr>
            <w:tcW w:w="1440" w:type="dxa"/>
            <w:vAlign w:val="center"/>
          </w:tcPr>
          <w:p w14:paraId="1D3F0E09" w14:textId="77777777" w:rsidR="00F46A37" w:rsidRDefault="00F46A37" w:rsidP="00A27DD8">
            <w:pPr>
              <w:jc w:val="center"/>
              <w:rPr>
                <w:rFonts w:ascii="宋体" w:hAnsi="宋体"/>
                <w:sz w:val="24"/>
              </w:rPr>
            </w:pPr>
          </w:p>
        </w:tc>
        <w:tc>
          <w:tcPr>
            <w:tcW w:w="1620" w:type="dxa"/>
            <w:vAlign w:val="center"/>
          </w:tcPr>
          <w:p w14:paraId="170A31F5" w14:textId="77777777" w:rsidR="00F46A37" w:rsidRDefault="00F46A37" w:rsidP="00A27DD8">
            <w:pPr>
              <w:jc w:val="center"/>
              <w:rPr>
                <w:rFonts w:ascii="宋体" w:hAnsi="宋体"/>
                <w:sz w:val="24"/>
              </w:rPr>
            </w:pPr>
          </w:p>
        </w:tc>
        <w:tc>
          <w:tcPr>
            <w:tcW w:w="1133" w:type="dxa"/>
            <w:vAlign w:val="center"/>
          </w:tcPr>
          <w:p w14:paraId="7D2B50CD" w14:textId="77777777" w:rsidR="00F46A37" w:rsidRDefault="00F46A37" w:rsidP="00A27DD8">
            <w:pPr>
              <w:jc w:val="center"/>
              <w:rPr>
                <w:rFonts w:ascii="宋体" w:hAnsi="宋体"/>
                <w:sz w:val="24"/>
              </w:rPr>
            </w:pPr>
          </w:p>
        </w:tc>
      </w:tr>
      <w:tr w:rsidR="00F46A37" w14:paraId="74512DC0" w14:textId="77777777" w:rsidTr="00A27DD8">
        <w:trPr>
          <w:trHeight w:val="510"/>
        </w:trPr>
        <w:tc>
          <w:tcPr>
            <w:tcW w:w="720" w:type="dxa"/>
            <w:vAlign w:val="center"/>
          </w:tcPr>
          <w:p w14:paraId="6975BA7D" w14:textId="77777777" w:rsidR="00F46A37" w:rsidRDefault="00F46A37" w:rsidP="00A27DD8">
            <w:pPr>
              <w:numPr>
                <w:ilvl w:val="0"/>
                <w:numId w:val="8"/>
              </w:numPr>
              <w:jc w:val="center"/>
              <w:rPr>
                <w:rFonts w:ascii="宋体" w:hAnsi="宋体"/>
                <w:sz w:val="24"/>
              </w:rPr>
            </w:pPr>
          </w:p>
        </w:tc>
        <w:tc>
          <w:tcPr>
            <w:tcW w:w="4500" w:type="dxa"/>
            <w:vAlign w:val="center"/>
          </w:tcPr>
          <w:p w14:paraId="64804D8A" w14:textId="77777777" w:rsidR="00F46A37" w:rsidRDefault="00F46A37" w:rsidP="00A27DD8">
            <w:pPr>
              <w:jc w:val="center"/>
              <w:rPr>
                <w:rFonts w:ascii="宋体" w:hAnsi="宋体"/>
                <w:sz w:val="24"/>
              </w:rPr>
            </w:pPr>
          </w:p>
        </w:tc>
        <w:tc>
          <w:tcPr>
            <w:tcW w:w="1440" w:type="dxa"/>
            <w:vAlign w:val="center"/>
          </w:tcPr>
          <w:p w14:paraId="292B88D7" w14:textId="77777777" w:rsidR="00F46A37" w:rsidRDefault="00F46A37" w:rsidP="00A27DD8">
            <w:pPr>
              <w:jc w:val="center"/>
              <w:rPr>
                <w:rFonts w:ascii="宋体" w:hAnsi="宋体"/>
                <w:sz w:val="24"/>
              </w:rPr>
            </w:pPr>
          </w:p>
        </w:tc>
        <w:tc>
          <w:tcPr>
            <w:tcW w:w="1620" w:type="dxa"/>
            <w:vAlign w:val="center"/>
          </w:tcPr>
          <w:p w14:paraId="062D748E" w14:textId="77777777" w:rsidR="00F46A37" w:rsidRDefault="00F46A37" w:rsidP="00A27DD8">
            <w:pPr>
              <w:jc w:val="center"/>
              <w:rPr>
                <w:rFonts w:ascii="宋体" w:hAnsi="宋体"/>
                <w:sz w:val="24"/>
              </w:rPr>
            </w:pPr>
          </w:p>
        </w:tc>
        <w:tc>
          <w:tcPr>
            <w:tcW w:w="1133" w:type="dxa"/>
            <w:vAlign w:val="center"/>
          </w:tcPr>
          <w:p w14:paraId="18DD13E6" w14:textId="77777777" w:rsidR="00F46A37" w:rsidRDefault="00F46A37" w:rsidP="00A27DD8">
            <w:pPr>
              <w:jc w:val="center"/>
              <w:rPr>
                <w:rFonts w:ascii="宋体" w:hAnsi="宋体"/>
                <w:sz w:val="24"/>
              </w:rPr>
            </w:pPr>
          </w:p>
        </w:tc>
      </w:tr>
      <w:tr w:rsidR="00F46A37" w14:paraId="0A479022" w14:textId="77777777" w:rsidTr="00A27DD8">
        <w:trPr>
          <w:trHeight w:val="510"/>
        </w:trPr>
        <w:tc>
          <w:tcPr>
            <w:tcW w:w="720" w:type="dxa"/>
            <w:vAlign w:val="center"/>
          </w:tcPr>
          <w:p w14:paraId="69551EBA" w14:textId="77777777" w:rsidR="00F46A37" w:rsidRDefault="00F46A37" w:rsidP="00A27DD8">
            <w:pPr>
              <w:numPr>
                <w:ilvl w:val="0"/>
                <w:numId w:val="8"/>
              </w:numPr>
              <w:jc w:val="center"/>
              <w:rPr>
                <w:rFonts w:ascii="宋体" w:hAnsi="宋体"/>
                <w:sz w:val="24"/>
              </w:rPr>
            </w:pPr>
          </w:p>
        </w:tc>
        <w:tc>
          <w:tcPr>
            <w:tcW w:w="4500" w:type="dxa"/>
            <w:vAlign w:val="center"/>
          </w:tcPr>
          <w:p w14:paraId="0188A8B4" w14:textId="77777777" w:rsidR="00F46A37" w:rsidRDefault="00F46A37" w:rsidP="00A27DD8">
            <w:pPr>
              <w:jc w:val="center"/>
              <w:rPr>
                <w:rFonts w:ascii="宋体" w:hAnsi="宋体"/>
                <w:sz w:val="24"/>
              </w:rPr>
            </w:pPr>
          </w:p>
        </w:tc>
        <w:tc>
          <w:tcPr>
            <w:tcW w:w="1440" w:type="dxa"/>
            <w:vAlign w:val="center"/>
          </w:tcPr>
          <w:p w14:paraId="72BCC0C7" w14:textId="77777777" w:rsidR="00F46A37" w:rsidRDefault="00F46A37" w:rsidP="00A27DD8">
            <w:pPr>
              <w:jc w:val="center"/>
              <w:rPr>
                <w:rFonts w:ascii="宋体" w:hAnsi="宋体"/>
                <w:sz w:val="24"/>
              </w:rPr>
            </w:pPr>
          </w:p>
        </w:tc>
        <w:tc>
          <w:tcPr>
            <w:tcW w:w="1620" w:type="dxa"/>
            <w:vAlign w:val="center"/>
          </w:tcPr>
          <w:p w14:paraId="4E3C85C2" w14:textId="77777777" w:rsidR="00F46A37" w:rsidRDefault="00F46A37" w:rsidP="00A27DD8">
            <w:pPr>
              <w:jc w:val="center"/>
              <w:rPr>
                <w:rFonts w:ascii="宋体" w:hAnsi="宋体"/>
                <w:sz w:val="24"/>
              </w:rPr>
            </w:pPr>
          </w:p>
        </w:tc>
        <w:tc>
          <w:tcPr>
            <w:tcW w:w="1133" w:type="dxa"/>
            <w:vAlign w:val="center"/>
          </w:tcPr>
          <w:p w14:paraId="02E44569" w14:textId="77777777" w:rsidR="00F46A37" w:rsidRDefault="00F46A37" w:rsidP="00A27DD8">
            <w:pPr>
              <w:jc w:val="center"/>
              <w:rPr>
                <w:rFonts w:ascii="宋体" w:hAnsi="宋体"/>
                <w:sz w:val="24"/>
              </w:rPr>
            </w:pPr>
          </w:p>
        </w:tc>
      </w:tr>
      <w:tr w:rsidR="00F46A37" w14:paraId="64166F1F" w14:textId="77777777" w:rsidTr="00A27DD8">
        <w:trPr>
          <w:trHeight w:val="510"/>
        </w:trPr>
        <w:tc>
          <w:tcPr>
            <w:tcW w:w="720" w:type="dxa"/>
            <w:vAlign w:val="center"/>
          </w:tcPr>
          <w:p w14:paraId="76712AAA" w14:textId="77777777" w:rsidR="00F46A37" w:rsidRDefault="00F46A37" w:rsidP="00A27DD8">
            <w:pPr>
              <w:numPr>
                <w:ilvl w:val="0"/>
                <w:numId w:val="8"/>
              </w:numPr>
              <w:jc w:val="center"/>
              <w:rPr>
                <w:rFonts w:ascii="宋体" w:hAnsi="宋体"/>
                <w:sz w:val="24"/>
              </w:rPr>
            </w:pPr>
          </w:p>
        </w:tc>
        <w:tc>
          <w:tcPr>
            <w:tcW w:w="4500" w:type="dxa"/>
            <w:vAlign w:val="center"/>
          </w:tcPr>
          <w:p w14:paraId="6E7EA312" w14:textId="77777777" w:rsidR="00F46A37" w:rsidRDefault="00F46A37" w:rsidP="00A27DD8">
            <w:pPr>
              <w:jc w:val="center"/>
              <w:rPr>
                <w:rFonts w:ascii="宋体" w:hAnsi="宋体"/>
                <w:sz w:val="24"/>
              </w:rPr>
            </w:pPr>
          </w:p>
        </w:tc>
        <w:tc>
          <w:tcPr>
            <w:tcW w:w="1440" w:type="dxa"/>
            <w:vAlign w:val="center"/>
          </w:tcPr>
          <w:p w14:paraId="0B42ED0B" w14:textId="77777777" w:rsidR="00F46A37" w:rsidRDefault="00F46A37" w:rsidP="00A27DD8">
            <w:pPr>
              <w:jc w:val="center"/>
              <w:rPr>
                <w:rFonts w:ascii="宋体" w:hAnsi="宋体"/>
                <w:sz w:val="24"/>
              </w:rPr>
            </w:pPr>
          </w:p>
        </w:tc>
        <w:tc>
          <w:tcPr>
            <w:tcW w:w="1620" w:type="dxa"/>
            <w:vAlign w:val="center"/>
          </w:tcPr>
          <w:p w14:paraId="218C6A15" w14:textId="77777777" w:rsidR="00F46A37" w:rsidRDefault="00F46A37" w:rsidP="00A27DD8">
            <w:pPr>
              <w:jc w:val="center"/>
              <w:rPr>
                <w:rFonts w:ascii="宋体" w:hAnsi="宋体"/>
                <w:sz w:val="24"/>
              </w:rPr>
            </w:pPr>
          </w:p>
        </w:tc>
        <w:tc>
          <w:tcPr>
            <w:tcW w:w="1133" w:type="dxa"/>
            <w:vAlign w:val="center"/>
          </w:tcPr>
          <w:p w14:paraId="22CE6C1E" w14:textId="77777777" w:rsidR="00F46A37" w:rsidRDefault="00F46A37" w:rsidP="00A27DD8">
            <w:pPr>
              <w:jc w:val="center"/>
              <w:rPr>
                <w:rFonts w:ascii="宋体" w:hAnsi="宋体"/>
                <w:sz w:val="24"/>
              </w:rPr>
            </w:pPr>
          </w:p>
        </w:tc>
      </w:tr>
      <w:tr w:rsidR="00F46A37" w14:paraId="55D3C976" w14:textId="77777777" w:rsidTr="00A27DD8">
        <w:trPr>
          <w:trHeight w:val="510"/>
        </w:trPr>
        <w:tc>
          <w:tcPr>
            <w:tcW w:w="720" w:type="dxa"/>
            <w:vAlign w:val="center"/>
          </w:tcPr>
          <w:p w14:paraId="4BB1E941" w14:textId="77777777" w:rsidR="00F46A37" w:rsidRDefault="00F46A37" w:rsidP="00A27DD8">
            <w:pPr>
              <w:numPr>
                <w:ilvl w:val="0"/>
                <w:numId w:val="8"/>
              </w:numPr>
              <w:jc w:val="center"/>
              <w:rPr>
                <w:rFonts w:ascii="宋体" w:hAnsi="宋体"/>
                <w:sz w:val="24"/>
              </w:rPr>
            </w:pPr>
          </w:p>
        </w:tc>
        <w:tc>
          <w:tcPr>
            <w:tcW w:w="4500" w:type="dxa"/>
            <w:vAlign w:val="center"/>
          </w:tcPr>
          <w:p w14:paraId="034E3929" w14:textId="77777777" w:rsidR="00F46A37" w:rsidRDefault="00F46A37" w:rsidP="00A27DD8">
            <w:pPr>
              <w:jc w:val="center"/>
              <w:rPr>
                <w:rFonts w:ascii="宋体" w:hAnsi="宋体"/>
                <w:sz w:val="24"/>
              </w:rPr>
            </w:pPr>
          </w:p>
        </w:tc>
        <w:tc>
          <w:tcPr>
            <w:tcW w:w="1440" w:type="dxa"/>
            <w:vAlign w:val="center"/>
          </w:tcPr>
          <w:p w14:paraId="6AF38580" w14:textId="77777777" w:rsidR="00F46A37" w:rsidRDefault="00F46A37" w:rsidP="00A27DD8">
            <w:pPr>
              <w:jc w:val="center"/>
              <w:rPr>
                <w:rFonts w:ascii="宋体" w:hAnsi="宋体"/>
                <w:sz w:val="24"/>
              </w:rPr>
            </w:pPr>
          </w:p>
        </w:tc>
        <w:tc>
          <w:tcPr>
            <w:tcW w:w="1620" w:type="dxa"/>
            <w:vAlign w:val="center"/>
          </w:tcPr>
          <w:p w14:paraId="1B5574C5" w14:textId="77777777" w:rsidR="00F46A37" w:rsidRDefault="00F46A37" w:rsidP="00A27DD8">
            <w:pPr>
              <w:jc w:val="center"/>
              <w:rPr>
                <w:rFonts w:ascii="宋体" w:hAnsi="宋体"/>
                <w:sz w:val="24"/>
              </w:rPr>
            </w:pPr>
          </w:p>
        </w:tc>
        <w:tc>
          <w:tcPr>
            <w:tcW w:w="1133" w:type="dxa"/>
            <w:vAlign w:val="center"/>
          </w:tcPr>
          <w:p w14:paraId="386D57F3" w14:textId="77777777" w:rsidR="00F46A37" w:rsidRDefault="00F46A37" w:rsidP="00A27DD8">
            <w:pPr>
              <w:jc w:val="center"/>
              <w:rPr>
                <w:rFonts w:ascii="宋体" w:hAnsi="宋体"/>
                <w:sz w:val="24"/>
              </w:rPr>
            </w:pPr>
          </w:p>
        </w:tc>
      </w:tr>
      <w:tr w:rsidR="00F46A37" w14:paraId="12F5458A" w14:textId="77777777" w:rsidTr="00A27DD8">
        <w:trPr>
          <w:trHeight w:val="510"/>
        </w:trPr>
        <w:tc>
          <w:tcPr>
            <w:tcW w:w="720" w:type="dxa"/>
            <w:vAlign w:val="center"/>
          </w:tcPr>
          <w:p w14:paraId="38E498F2" w14:textId="77777777" w:rsidR="00F46A37" w:rsidRDefault="00F46A37" w:rsidP="00A27DD8">
            <w:pPr>
              <w:numPr>
                <w:ilvl w:val="0"/>
                <w:numId w:val="8"/>
              </w:numPr>
              <w:jc w:val="center"/>
              <w:rPr>
                <w:rFonts w:ascii="宋体" w:hAnsi="宋体"/>
                <w:sz w:val="24"/>
              </w:rPr>
            </w:pPr>
          </w:p>
        </w:tc>
        <w:tc>
          <w:tcPr>
            <w:tcW w:w="4500" w:type="dxa"/>
            <w:vAlign w:val="center"/>
          </w:tcPr>
          <w:p w14:paraId="34CC5707" w14:textId="77777777" w:rsidR="00F46A37" w:rsidRDefault="00F46A37" w:rsidP="00A27DD8">
            <w:pPr>
              <w:jc w:val="center"/>
              <w:rPr>
                <w:rFonts w:ascii="宋体" w:hAnsi="宋体"/>
                <w:sz w:val="24"/>
              </w:rPr>
            </w:pPr>
          </w:p>
        </w:tc>
        <w:tc>
          <w:tcPr>
            <w:tcW w:w="1440" w:type="dxa"/>
            <w:vAlign w:val="center"/>
          </w:tcPr>
          <w:p w14:paraId="1E337C97" w14:textId="77777777" w:rsidR="00F46A37" w:rsidRDefault="00F46A37" w:rsidP="00A27DD8">
            <w:pPr>
              <w:jc w:val="center"/>
              <w:rPr>
                <w:rFonts w:ascii="宋体" w:hAnsi="宋体"/>
                <w:sz w:val="24"/>
              </w:rPr>
            </w:pPr>
          </w:p>
        </w:tc>
        <w:tc>
          <w:tcPr>
            <w:tcW w:w="1620" w:type="dxa"/>
            <w:vAlign w:val="center"/>
          </w:tcPr>
          <w:p w14:paraId="383F668D" w14:textId="77777777" w:rsidR="00F46A37" w:rsidRDefault="00F46A37" w:rsidP="00A27DD8">
            <w:pPr>
              <w:jc w:val="center"/>
              <w:rPr>
                <w:rFonts w:ascii="宋体" w:hAnsi="宋体"/>
                <w:sz w:val="24"/>
              </w:rPr>
            </w:pPr>
          </w:p>
        </w:tc>
        <w:tc>
          <w:tcPr>
            <w:tcW w:w="1133" w:type="dxa"/>
            <w:vAlign w:val="center"/>
          </w:tcPr>
          <w:p w14:paraId="734E03D0" w14:textId="77777777" w:rsidR="00F46A37" w:rsidRDefault="00F46A37" w:rsidP="00A27DD8">
            <w:pPr>
              <w:jc w:val="center"/>
              <w:rPr>
                <w:rFonts w:ascii="宋体" w:hAnsi="宋体"/>
                <w:sz w:val="24"/>
              </w:rPr>
            </w:pPr>
          </w:p>
        </w:tc>
      </w:tr>
      <w:tr w:rsidR="00F46A37" w14:paraId="75D9AA1A" w14:textId="77777777" w:rsidTr="00A27DD8">
        <w:trPr>
          <w:trHeight w:val="510"/>
        </w:trPr>
        <w:tc>
          <w:tcPr>
            <w:tcW w:w="720" w:type="dxa"/>
            <w:vAlign w:val="center"/>
          </w:tcPr>
          <w:p w14:paraId="66798616" w14:textId="77777777" w:rsidR="00F46A37" w:rsidRDefault="00F46A37" w:rsidP="00A27DD8">
            <w:pPr>
              <w:numPr>
                <w:ilvl w:val="0"/>
                <w:numId w:val="8"/>
              </w:numPr>
              <w:jc w:val="center"/>
              <w:rPr>
                <w:rFonts w:ascii="宋体" w:hAnsi="宋体"/>
                <w:sz w:val="24"/>
              </w:rPr>
            </w:pPr>
          </w:p>
        </w:tc>
        <w:tc>
          <w:tcPr>
            <w:tcW w:w="4500" w:type="dxa"/>
            <w:vAlign w:val="center"/>
          </w:tcPr>
          <w:p w14:paraId="5F19FAB8" w14:textId="77777777" w:rsidR="00F46A37" w:rsidRDefault="00F46A37" w:rsidP="00A27DD8">
            <w:pPr>
              <w:jc w:val="center"/>
              <w:rPr>
                <w:rFonts w:ascii="宋体" w:hAnsi="宋体"/>
                <w:sz w:val="24"/>
              </w:rPr>
            </w:pPr>
          </w:p>
        </w:tc>
        <w:tc>
          <w:tcPr>
            <w:tcW w:w="1440" w:type="dxa"/>
            <w:vAlign w:val="center"/>
          </w:tcPr>
          <w:p w14:paraId="02B440EF" w14:textId="77777777" w:rsidR="00F46A37" w:rsidRDefault="00F46A37" w:rsidP="00A27DD8">
            <w:pPr>
              <w:jc w:val="center"/>
              <w:rPr>
                <w:rFonts w:ascii="宋体" w:hAnsi="宋体"/>
                <w:sz w:val="24"/>
              </w:rPr>
            </w:pPr>
          </w:p>
        </w:tc>
        <w:tc>
          <w:tcPr>
            <w:tcW w:w="1620" w:type="dxa"/>
            <w:vAlign w:val="center"/>
          </w:tcPr>
          <w:p w14:paraId="582BCD5D" w14:textId="77777777" w:rsidR="00F46A37" w:rsidRDefault="00F46A37" w:rsidP="00A27DD8">
            <w:pPr>
              <w:jc w:val="center"/>
              <w:rPr>
                <w:rFonts w:ascii="宋体" w:hAnsi="宋体"/>
                <w:sz w:val="24"/>
              </w:rPr>
            </w:pPr>
          </w:p>
        </w:tc>
        <w:tc>
          <w:tcPr>
            <w:tcW w:w="1133" w:type="dxa"/>
            <w:vAlign w:val="center"/>
          </w:tcPr>
          <w:p w14:paraId="23726000" w14:textId="77777777" w:rsidR="00F46A37" w:rsidRDefault="00F46A37" w:rsidP="00A27DD8">
            <w:pPr>
              <w:jc w:val="center"/>
              <w:rPr>
                <w:rFonts w:ascii="宋体" w:hAnsi="宋体"/>
                <w:sz w:val="24"/>
              </w:rPr>
            </w:pPr>
          </w:p>
        </w:tc>
      </w:tr>
      <w:tr w:rsidR="00F46A37" w14:paraId="007A0A06" w14:textId="77777777" w:rsidTr="00A27DD8">
        <w:trPr>
          <w:trHeight w:val="510"/>
        </w:trPr>
        <w:tc>
          <w:tcPr>
            <w:tcW w:w="720" w:type="dxa"/>
            <w:vAlign w:val="center"/>
          </w:tcPr>
          <w:p w14:paraId="3A5F99F0" w14:textId="77777777" w:rsidR="00F46A37" w:rsidRDefault="00F46A37" w:rsidP="00A27DD8">
            <w:pPr>
              <w:numPr>
                <w:ilvl w:val="0"/>
                <w:numId w:val="8"/>
              </w:numPr>
              <w:jc w:val="center"/>
              <w:rPr>
                <w:rFonts w:ascii="宋体" w:hAnsi="宋体"/>
                <w:sz w:val="24"/>
              </w:rPr>
            </w:pPr>
          </w:p>
        </w:tc>
        <w:tc>
          <w:tcPr>
            <w:tcW w:w="4500" w:type="dxa"/>
            <w:vAlign w:val="center"/>
          </w:tcPr>
          <w:p w14:paraId="00A154A6" w14:textId="77777777" w:rsidR="00F46A37" w:rsidRDefault="00F46A37" w:rsidP="00A27DD8">
            <w:pPr>
              <w:jc w:val="center"/>
              <w:rPr>
                <w:rFonts w:ascii="宋体" w:hAnsi="宋体"/>
                <w:sz w:val="24"/>
              </w:rPr>
            </w:pPr>
          </w:p>
        </w:tc>
        <w:tc>
          <w:tcPr>
            <w:tcW w:w="1440" w:type="dxa"/>
            <w:vAlign w:val="center"/>
          </w:tcPr>
          <w:p w14:paraId="48390A38" w14:textId="77777777" w:rsidR="00F46A37" w:rsidRDefault="00F46A37" w:rsidP="00A27DD8">
            <w:pPr>
              <w:jc w:val="center"/>
              <w:rPr>
                <w:rFonts w:ascii="宋体" w:hAnsi="宋体"/>
                <w:sz w:val="24"/>
              </w:rPr>
            </w:pPr>
          </w:p>
        </w:tc>
        <w:tc>
          <w:tcPr>
            <w:tcW w:w="1620" w:type="dxa"/>
            <w:vAlign w:val="center"/>
          </w:tcPr>
          <w:p w14:paraId="4F49DCBD" w14:textId="77777777" w:rsidR="00F46A37" w:rsidRDefault="00F46A37" w:rsidP="00A27DD8">
            <w:pPr>
              <w:jc w:val="center"/>
              <w:rPr>
                <w:rFonts w:ascii="宋体" w:hAnsi="宋体"/>
                <w:sz w:val="24"/>
              </w:rPr>
            </w:pPr>
          </w:p>
        </w:tc>
        <w:tc>
          <w:tcPr>
            <w:tcW w:w="1133" w:type="dxa"/>
            <w:vAlign w:val="center"/>
          </w:tcPr>
          <w:p w14:paraId="5FA60E28" w14:textId="77777777" w:rsidR="00F46A37" w:rsidRDefault="00F46A37" w:rsidP="00A27DD8">
            <w:pPr>
              <w:jc w:val="center"/>
              <w:rPr>
                <w:rFonts w:ascii="宋体" w:hAnsi="宋体"/>
                <w:sz w:val="24"/>
              </w:rPr>
            </w:pPr>
          </w:p>
        </w:tc>
      </w:tr>
      <w:tr w:rsidR="00F46A37" w14:paraId="3648678B" w14:textId="77777777" w:rsidTr="00A27DD8">
        <w:trPr>
          <w:trHeight w:val="510"/>
        </w:trPr>
        <w:tc>
          <w:tcPr>
            <w:tcW w:w="720" w:type="dxa"/>
            <w:vAlign w:val="center"/>
          </w:tcPr>
          <w:p w14:paraId="64DF3476" w14:textId="77777777" w:rsidR="00F46A37" w:rsidRDefault="00F46A37" w:rsidP="00A27DD8">
            <w:pPr>
              <w:numPr>
                <w:ilvl w:val="0"/>
                <w:numId w:val="8"/>
              </w:numPr>
              <w:jc w:val="center"/>
              <w:rPr>
                <w:rFonts w:ascii="宋体" w:hAnsi="宋体"/>
                <w:sz w:val="24"/>
              </w:rPr>
            </w:pPr>
          </w:p>
        </w:tc>
        <w:tc>
          <w:tcPr>
            <w:tcW w:w="4500" w:type="dxa"/>
            <w:vAlign w:val="center"/>
          </w:tcPr>
          <w:p w14:paraId="61EC7A1E" w14:textId="77777777" w:rsidR="00F46A37" w:rsidRDefault="00F46A37" w:rsidP="00A27DD8">
            <w:pPr>
              <w:jc w:val="center"/>
              <w:rPr>
                <w:rFonts w:ascii="宋体" w:hAnsi="宋体"/>
                <w:sz w:val="24"/>
              </w:rPr>
            </w:pPr>
          </w:p>
        </w:tc>
        <w:tc>
          <w:tcPr>
            <w:tcW w:w="1440" w:type="dxa"/>
            <w:vAlign w:val="center"/>
          </w:tcPr>
          <w:p w14:paraId="4815C1BE" w14:textId="77777777" w:rsidR="00F46A37" w:rsidRDefault="00F46A37" w:rsidP="00A27DD8">
            <w:pPr>
              <w:jc w:val="center"/>
              <w:rPr>
                <w:rFonts w:ascii="宋体" w:hAnsi="宋体"/>
                <w:sz w:val="24"/>
              </w:rPr>
            </w:pPr>
          </w:p>
        </w:tc>
        <w:tc>
          <w:tcPr>
            <w:tcW w:w="1620" w:type="dxa"/>
            <w:vAlign w:val="center"/>
          </w:tcPr>
          <w:p w14:paraId="05B65EA2" w14:textId="77777777" w:rsidR="00F46A37" w:rsidRDefault="00F46A37" w:rsidP="00A27DD8">
            <w:pPr>
              <w:jc w:val="center"/>
              <w:rPr>
                <w:rFonts w:ascii="宋体" w:hAnsi="宋体"/>
                <w:sz w:val="24"/>
              </w:rPr>
            </w:pPr>
          </w:p>
        </w:tc>
        <w:tc>
          <w:tcPr>
            <w:tcW w:w="1133" w:type="dxa"/>
            <w:vAlign w:val="center"/>
          </w:tcPr>
          <w:p w14:paraId="405920B4" w14:textId="77777777" w:rsidR="00F46A37" w:rsidRDefault="00F46A37" w:rsidP="00A27DD8">
            <w:pPr>
              <w:jc w:val="center"/>
              <w:rPr>
                <w:rFonts w:ascii="宋体" w:hAnsi="宋体"/>
                <w:sz w:val="24"/>
              </w:rPr>
            </w:pPr>
          </w:p>
        </w:tc>
      </w:tr>
      <w:tr w:rsidR="00F46A37" w14:paraId="378820EA" w14:textId="77777777" w:rsidTr="00A27DD8">
        <w:trPr>
          <w:trHeight w:val="510"/>
        </w:trPr>
        <w:tc>
          <w:tcPr>
            <w:tcW w:w="720" w:type="dxa"/>
            <w:vAlign w:val="center"/>
          </w:tcPr>
          <w:p w14:paraId="12B90449" w14:textId="77777777" w:rsidR="00F46A37" w:rsidRDefault="00F46A37" w:rsidP="00A27DD8">
            <w:pPr>
              <w:numPr>
                <w:ilvl w:val="0"/>
                <w:numId w:val="8"/>
              </w:numPr>
              <w:jc w:val="center"/>
              <w:rPr>
                <w:rFonts w:ascii="宋体" w:hAnsi="宋体"/>
                <w:sz w:val="24"/>
              </w:rPr>
            </w:pPr>
          </w:p>
        </w:tc>
        <w:tc>
          <w:tcPr>
            <w:tcW w:w="4500" w:type="dxa"/>
            <w:vAlign w:val="center"/>
          </w:tcPr>
          <w:p w14:paraId="5EE60E41" w14:textId="77777777" w:rsidR="00F46A37" w:rsidRDefault="00F46A37" w:rsidP="00A27DD8">
            <w:pPr>
              <w:jc w:val="center"/>
              <w:rPr>
                <w:rFonts w:ascii="宋体" w:hAnsi="宋体"/>
                <w:sz w:val="24"/>
              </w:rPr>
            </w:pPr>
          </w:p>
        </w:tc>
        <w:tc>
          <w:tcPr>
            <w:tcW w:w="1440" w:type="dxa"/>
            <w:vAlign w:val="center"/>
          </w:tcPr>
          <w:p w14:paraId="3ABDB41F" w14:textId="77777777" w:rsidR="00F46A37" w:rsidRDefault="00F46A37" w:rsidP="00A27DD8">
            <w:pPr>
              <w:jc w:val="center"/>
              <w:rPr>
                <w:rFonts w:ascii="宋体" w:hAnsi="宋体"/>
                <w:sz w:val="24"/>
              </w:rPr>
            </w:pPr>
          </w:p>
        </w:tc>
        <w:tc>
          <w:tcPr>
            <w:tcW w:w="1620" w:type="dxa"/>
            <w:vAlign w:val="center"/>
          </w:tcPr>
          <w:p w14:paraId="1AB3E14E" w14:textId="77777777" w:rsidR="00F46A37" w:rsidRDefault="00F46A37" w:rsidP="00A27DD8">
            <w:pPr>
              <w:jc w:val="center"/>
              <w:rPr>
                <w:rFonts w:ascii="宋体" w:hAnsi="宋体"/>
                <w:sz w:val="24"/>
              </w:rPr>
            </w:pPr>
          </w:p>
        </w:tc>
        <w:tc>
          <w:tcPr>
            <w:tcW w:w="1133" w:type="dxa"/>
            <w:vAlign w:val="center"/>
          </w:tcPr>
          <w:p w14:paraId="01D7313A" w14:textId="77777777" w:rsidR="00F46A37" w:rsidRDefault="00F46A37" w:rsidP="00A27DD8">
            <w:pPr>
              <w:jc w:val="center"/>
              <w:rPr>
                <w:rFonts w:ascii="宋体" w:hAnsi="宋体"/>
                <w:sz w:val="24"/>
              </w:rPr>
            </w:pPr>
          </w:p>
        </w:tc>
      </w:tr>
      <w:tr w:rsidR="00F46A37" w14:paraId="4B99E351" w14:textId="77777777" w:rsidTr="00A27DD8">
        <w:trPr>
          <w:trHeight w:val="510"/>
        </w:trPr>
        <w:tc>
          <w:tcPr>
            <w:tcW w:w="720" w:type="dxa"/>
            <w:vAlign w:val="center"/>
          </w:tcPr>
          <w:p w14:paraId="7C63763E" w14:textId="77777777" w:rsidR="00F46A37" w:rsidRDefault="00F46A37" w:rsidP="00A27DD8">
            <w:pPr>
              <w:numPr>
                <w:ilvl w:val="0"/>
                <w:numId w:val="8"/>
              </w:numPr>
              <w:jc w:val="center"/>
              <w:rPr>
                <w:rFonts w:ascii="宋体" w:hAnsi="宋体"/>
                <w:sz w:val="24"/>
              </w:rPr>
            </w:pPr>
          </w:p>
        </w:tc>
        <w:tc>
          <w:tcPr>
            <w:tcW w:w="4500" w:type="dxa"/>
            <w:vAlign w:val="center"/>
          </w:tcPr>
          <w:p w14:paraId="0EBC1313" w14:textId="77777777" w:rsidR="00F46A37" w:rsidRDefault="00F46A37" w:rsidP="00A27DD8">
            <w:pPr>
              <w:jc w:val="center"/>
              <w:rPr>
                <w:rFonts w:ascii="宋体" w:hAnsi="宋体"/>
                <w:sz w:val="24"/>
              </w:rPr>
            </w:pPr>
          </w:p>
        </w:tc>
        <w:tc>
          <w:tcPr>
            <w:tcW w:w="1440" w:type="dxa"/>
            <w:vAlign w:val="center"/>
          </w:tcPr>
          <w:p w14:paraId="60347EC4" w14:textId="77777777" w:rsidR="00F46A37" w:rsidRDefault="00F46A37" w:rsidP="00A27DD8">
            <w:pPr>
              <w:jc w:val="center"/>
              <w:rPr>
                <w:rFonts w:ascii="宋体" w:hAnsi="宋体"/>
                <w:sz w:val="24"/>
              </w:rPr>
            </w:pPr>
          </w:p>
        </w:tc>
        <w:tc>
          <w:tcPr>
            <w:tcW w:w="1620" w:type="dxa"/>
            <w:vAlign w:val="center"/>
          </w:tcPr>
          <w:p w14:paraId="58F00E40" w14:textId="77777777" w:rsidR="00F46A37" w:rsidRDefault="00F46A37" w:rsidP="00A27DD8">
            <w:pPr>
              <w:jc w:val="center"/>
              <w:rPr>
                <w:rFonts w:ascii="宋体" w:hAnsi="宋体"/>
                <w:sz w:val="24"/>
              </w:rPr>
            </w:pPr>
          </w:p>
        </w:tc>
        <w:tc>
          <w:tcPr>
            <w:tcW w:w="1133" w:type="dxa"/>
            <w:vAlign w:val="center"/>
          </w:tcPr>
          <w:p w14:paraId="0C5FA06B" w14:textId="77777777" w:rsidR="00F46A37" w:rsidRDefault="00F46A37" w:rsidP="00A27DD8">
            <w:pPr>
              <w:jc w:val="center"/>
              <w:rPr>
                <w:rFonts w:ascii="宋体" w:hAnsi="宋体"/>
                <w:sz w:val="24"/>
              </w:rPr>
            </w:pPr>
          </w:p>
        </w:tc>
      </w:tr>
      <w:tr w:rsidR="00F46A37" w14:paraId="1BEF2395" w14:textId="77777777" w:rsidTr="00A27DD8">
        <w:trPr>
          <w:trHeight w:val="510"/>
        </w:trPr>
        <w:tc>
          <w:tcPr>
            <w:tcW w:w="720" w:type="dxa"/>
            <w:vAlign w:val="center"/>
          </w:tcPr>
          <w:p w14:paraId="69B267F9" w14:textId="77777777" w:rsidR="00F46A37" w:rsidRDefault="00F46A37" w:rsidP="00A27DD8">
            <w:pPr>
              <w:numPr>
                <w:ilvl w:val="0"/>
                <w:numId w:val="8"/>
              </w:numPr>
              <w:jc w:val="center"/>
              <w:rPr>
                <w:rFonts w:ascii="宋体" w:hAnsi="宋体"/>
                <w:sz w:val="24"/>
              </w:rPr>
            </w:pPr>
          </w:p>
        </w:tc>
        <w:tc>
          <w:tcPr>
            <w:tcW w:w="4500" w:type="dxa"/>
            <w:vAlign w:val="center"/>
          </w:tcPr>
          <w:p w14:paraId="7C4BBB95" w14:textId="77777777" w:rsidR="00F46A37" w:rsidRDefault="00F46A37" w:rsidP="00A27DD8">
            <w:pPr>
              <w:jc w:val="center"/>
              <w:rPr>
                <w:rFonts w:ascii="宋体" w:hAnsi="宋体"/>
                <w:sz w:val="24"/>
              </w:rPr>
            </w:pPr>
          </w:p>
        </w:tc>
        <w:tc>
          <w:tcPr>
            <w:tcW w:w="1440" w:type="dxa"/>
            <w:vAlign w:val="center"/>
          </w:tcPr>
          <w:p w14:paraId="00683433" w14:textId="77777777" w:rsidR="00F46A37" w:rsidRDefault="00F46A37" w:rsidP="00A27DD8">
            <w:pPr>
              <w:jc w:val="center"/>
              <w:rPr>
                <w:rFonts w:ascii="宋体" w:hAnsi="宋体"/>
                <w:sz w:val="24"/>
              </w:rPr>
            </w:pPr>
          </w:p>
        </w:tc>
        <w:tc>
          <w:tcPr>
            <w:tcW w:w="1620" w:type="dxa"/>
            <w:vAlign w:val="center"/>
          </w:tcPr>
          <w:p w14:paraId="38A73FC0" w14:textId="77777777" w:rsidR="00F46A37" w:rsidRDefault="00F46A37" w:rsidP="00A27DD8">
            <w:pPr>
              <w:jc w:val="center"/>
              <w:rPr>
                <w:rFonts w:ascii="宋体" w:hAnsi="宋体"/>
                <w:sz w:val="24"/>
              </w:rPr>
            </w:pPr>
          </w:p>
        </w:tc>
        <w:tc>
          <w:tcPr>
            <w:tcW w:w="1133" w:type="dxa"/>
            <w:vAlign w:val="center"/>
          </w:tcPr>
          <w:p w14:paraId="03457D93" w14:textId="77777777" w:rsidR="00F46A37" w:rsidRDefault="00F46A37" w:rsidP="00A27DD8">
            <w:pPr>
              <w:jc w:val="center"/>
              <w:rPr>
                <w:rFonts w:ascii="宋体" w:hAnsi="宋体"/>
                <w:sz w:val="24"/>
              </w:rPr>
            </w:pPr>
          </w:p>
        </w:tc>
      </w:tr>
      <w:tr w:rsidR="00F46A37" w14:paraId="29C89EE2" w14:textId="77777777" w:rsidTr="00A27DD8">
        <w:trPr>
          <w:trHeight w:val="510"/>
        </w:trPr>
        <w:tc>
          <w:tcPr>
            <w:tcW w:w="720" w:type="dxa"/>
            <w:vAlign w:val="center"/>
          </w:tcPr>
          <w:p w14:paraId="4034C0EE" w14:textId="77777777" w:rsidR="00F46A37" w:rsidRDefault="00F46A37" w:rsidP="00A27DD8">
            <w:pPr>
              <w:numPr>
                <w:ilvl w:val="0"/>
                <w:numId w:val="8"/>
              </w:numPr>
              <w:jc w:val="center"/>
              <w:rPr>
                <w:rFonts w:ascii="宋体" w:hAnsi="宋体"/>
                <w:sz w:val="24"/>
              </w:rPr>
            </w:pPr>
          </w:p>
        </w:tc>
        <w:tc>
          <w:tcPr>
            <w:tcW w:w="4500" w:type="dxa"/>
            <w:vAlign w:val="center"/>
          </w:tcPr>
          <w:p w14:paraId="42DA44F9" w14:textId="77777777" w:rsidR="00F46A37" w:rsidRDefault="00F46A37" w:rsidP="00A27DD8">
            <w:pPr>
              <w:jc w:val="center"/>
              <w:rPr>
                <w:rFonts w:ascii="宋体" w:hAnsi="宋体"/>
                <w:sz w:val="24"/>
              </w:rPr>
            </w:pPr>
          </w:p>
        </w:tc>
        <w:tc>
          <w:tcPr>
            <w:tcW w:w="1440" w:type="dxa"/>
            <w:vAlign w:val="center"/>
          </w:tcPr>
          <w:p w14:paraId="4A94EE7B" w14:textId="77777777" w:rsidR="00F46A37" w:rsidRDefault="00F46A37" w:rsidP="00A27DD8">
            <w:pPr>
              <w:jc w:val="center"/>
              <w:rPr>
                <w:rFonts w:ascii="宋体" w:hAnsi="宋体"/>
                <w:sz w:val="24"/>
              </w:rPr>
            </w:pPr>
          </w:p>
        </w:tc>
        <w:tc>
          <w:tcPr>
            <w:tcW w:w="1620" w:type="dxa"/>
            <w:vAlign w:val="center"/>
          </w:tcPr>
          <w:p w14:paraId="4E8DBF59" w14:textId="77777777" w:rsidR="00F46A37" w:rsidRDefault="00F46A37" w:rsidP="00A27DD8">
            <w:pPr>
              <w:jc w:val="center"/>
              <w:rPr>
                <w:rFonts w:ascii="宋体" w:hAnsi="宋体"/>
                <w:sz w:val="24"/>
              </w:rPr>
            </w:pPr>
          </w:p>
        </w:tc>
        <w:tc>
          <w:tcPr>
            <w:tcW w:w="1133" w:type="dxa"/>
            <w:vAlign w:val="center"/>
          </w:tcPr>
          <w:p w14:paraId="2EF28AEE" w14:textId="77777777" w:rsidR="00F46A37" w:rsidRDefault="00F46A37" w:rsidP="00A27DD8">
            <w:pPr>
              <w:jc w:val="center"/>
              <w:rPr>
                <w:rFonts w:ascii="宋体" w:hAnsi="宋体"/>
                <w:sz w:val="24"/>
              </w:rPr>
            </w:pPr>
          </w:p>
        </w:tc>
      </w:tr>
      <w:tr w:rsidR="00F46A37" w14:paraId="70848679" w14:textId="77777777" w:rsidTr="00A27DD8">
        <w:trPr>
          <w:trHeight w:val="510"/>
        </w:trPr>
        <w:tc>
          <w:tcPr>
            <w:tcW w:w="720" w:type="dxa"/>
            <w:vAlign w:val="center"/>
          </w:tcPr>
          <w:p w14:paraId="10841673" w14:textId="77777777" w:rsidR="00F46A37" w:rsidRDefault="00F46A37" w:rsidP="00A27DD8">
            <w:pPr>
              <w:numPr>
                <w:ilvl w:val="0"/>
                <w:numId w:val="8"/>
              </w:numPr>
              <w:jc w:val="center"/>
              <w:rPr>
                <w:rFonts w:ascii="宋体" w:hAnsi="宋体"/>
                <w:sz w:val="24"/>
              </w:rPr>
            </w:pPr>
          </w:p>
        </w:tc>
        <w:tc>
          <w:tcPr>
            <w:tcW w:w="4500" w:type="dxa"/>
            <w:vAlign w:val="center"/>
          </w:tcPr>
          <w:p w14:paraId="365E0528" w14:textId="77777777" w:rsidR="00F46A37" w:rsidRDefault="00F46A37" w:rsidP="00A27DD8">
            <w:pPr>
              <w:jc w:val="center"/>
              <w:rPr>
                <w:rFonts w:ascii="宋体" w:hAnsi="宋体"/>
                <w:sz w:val="24"/>
              </w:rPr>
            </w:pPr>
          </w:p>
        </w:tc>
        <w:tc>
          <w:tcPr>
            <w:tcW w:w="1440" w:type="dxa"/>
            <w:vAlign w:val="center"/>
          </w:tcPr>
          <w:p w14:paraId="4FF89F08" w14:textId="77777777" w:rsidR="00F46A37" w:rsidRDefault="00F46A37" w:rsidP="00A27DD8">
            <w:pPr>
              <w:jc w:val="center"/>
              <w:rPr>
                <w:rFonts w:ascii="宋体" w:hAnsi="宋体"/>
                <w:sz w:val="24"/>
              </w:rPr>
            </w:pPr>
          </w:p>
        </w:tc>
        <w:tc>
          <w:tcPr>
            <w:tcW w:w="1620" w:type="dxa"/>
            <w:vAlign w:val="center"/>
          </w:tcPr>
          <w:p w14:paraId="0FF9C509" w14:textId="77777777" w:rsidR="00F46A37" w:rsidRDefault="00F46A37" w:rsidP="00A27DD8">
            <w:pPr>
              <w:jc w:val="center"/>
              <w:rPr>
                <w:rFonts w:ascii="宋体" w:hAnsi="宋体"/>
                <w:sz w:val="24"/>
              </w:rPr>
            </w:pPr>
          </w:p>
        </w:tc>
        <w:tc>
          <w:tcPr>
            <w:tcW w:w="1133" w:type="dxa"/>
            <w:vAlign w:val="center"/>
          </w:tcPr>
          <w:p w14:paraId="7C08968C" w14:textId="77777777" w:rsidR="00F46A37" w:rsidRDefault="00F46A37" w:rsidP="00A27DD8">
            <w:pPr>
              <w:jc w:val="center"/>
              <w:rPr>
                <w:rFonts w:ascii="宋体" w:hAnsi="宋体"/>
                <w:sz w:val="24"/>
              </w:rPr>
            </w:pPr>
          </w:p>
        </w:tc>
      </w:tr>
      <w:tr w:rsidR="00F46A37" w14:paraId="175F93A4" w14:textId="77777777" w:rsidTr="00A27DD8">
        <w:trPr>
          <w:trHeight w:val="510"/>
        </w:trPr>
        <w:tc>
          <w:tcPr>
            <w:tcW w:w="720" w:type="dxa"/>
            <w:vAlign w:val="center"/>
          </w:tcPr>
          <w:p w14:paraId="2727B57D" w14:textId="77777777" w:rsidR="00F46A37" w:rsidRDefault="00F46A37" w:rsidP="00A27DD8">
            <w:pPr>
              <w:numPr>
                <w:ilvl w:val="0"/>
                <w:numId w:val="8"/>
              </w:numPr>
              <w:jc w:val="center"/>
              <w:rPr>
                <w:rFonts w:ascii="宋体" w:hAnsi="宋体"/>
                <w:sz w:val="24"/>
              </w:rPr>
            </w:pPr>
          </w:p>
        </w:tc>
        <w:tc>
          <w:tcPr>
            <w:tcW w:w="4500" w:type="dxa"/>
            <w:vAlign w:val="center"/>
          </w:tcPr>
          <w:p w14:paraId="396A34AF" w14:textId="77777777" w:rsidR="00F46A37" w:rsidRDefault="00F46A37" w:rsidP="00A27DD8">
            <w:pPr>
              <w:jc w:val="center"/>
              <w:rPr>
                <w:rFonts w:ascii="宋体" w:hAnsi="宋体"/>
                <w:sz w:val="24"/>
              </w:rPr>
            </w:pPr>
          </w:p>
        </w:tc>
        <w:tc>
          <w:tcPr>
            <w:tcW w:w="1440" w:type="dxa"/>
            <w:vAlign w:val="center"/>
          </w:tcPr>
          <w:p w14:paraId="3A73E0DC" w14:textId="77777777" w:rsidR="00F46A37" w:rsidRDefault="00F46A37" w:rsidP="00A27DD8">
            <w:pPr>
              <w:jc w:val="center"/>
              <w:rPr>
                <w:rFonts w:ascii="宋体" w:hAnsi="宋体"/>
                <w:sz w:val="24"/>
              </w:rPr>
            </w:pPr>
          </w:p>
        </w:tc>
        <w:tc>
          <w:tcPr>
            <w:tcW w:w="1620" w:type="dxa"/>
            <w:vAlign w:val="center"/>
          </w:tcPr>
          <w:p w14:paraId="0A86361C" w14:textId="77777777" w:rsidR="00F46A37" w:rsidRDefault="00F46A37" w:rsidP="00A27DD8">
            <w:pPr>
              <w:jc w:val="center"/>
              <w:rPr>
                <w:rFonts w:ascii="宋体" w:hAnsi="宋体"/>
                <w:sz w:val="24"/>
              </w:rPr>
            </w:pPr>
          </w:p>
        </w:tc>
        <w:tc>
          <w:tcPr>
            <w:tcW w:w="1133" w:type="dxa"/>
            <w:vAlign w:val="center"/>
          </w:tcPr>
          <w:p w14:paraId="59D69002" w14:textId="77777777" w:rsidR="00F46A37" w:rsidRDefault="00F46A37" w:rsidP="00A27DD8">
            <w:pPr>
              <w:jc w:val="center"/>
              <w:rPr>
                <w:rFonts w:ascii="宋体" w:hAnsi="宋体"/>
                <w:sz w:val="24"/>
              </w:rPr>
            </w:pPr>
          </w:p>
        </w:tc>
      </w:tr>
      <w:tr w:rsidR="00F46A37" w14:paraId="3543A856" w14:textId="77777777" w:rsidTr="00A27DD8">
        <w:trPr>
          <w:trHeight w:val="510"/>
        </w:trPr>
        <w:tc>
          <w:tcPr>
            <w:tcW w:w="720" w:type="dxa"/>
            <w:vAlign w:val="center"/>
          </w:tcPr>
          <w:p w14:paraId="48AFB82B" w14:textId="77777777" w:rsidR="00F46A37" w:rsidRDefault="00F46A37" w:rsidP="00A27DD8">
            <w:pPr>
              <w:numPr>
                <w:ilvl w:val="0"/>
                <w:numId w:val="8"/>
              </w:numPr>
              <w:jc w:val="center"/>
              <w:rPr>
                <w:rFonts w:ascii="宋体" w:hAnsi="宋体"/>
                <w:sz w:val="24"/>
              </w:rPr>
            </w:pPr>
          </w:p>
        </w:tc>
        <w:tc>
          <w:tcPr>
            <w:tcW w:w="4500" w:type="dxa"/>
            <w:vAlign w:val="center"/>
          </w:tcPr>
          <w:p w14:paraId="18392F4D" w14:textId="77777777" w:rsidR="00F46A37" w:rsidRDefault="00F46A37" w:rsidP="00A27DD8">
            <w:pPr>
              <w:jc w:val="center"/>
              <w:rPr>
                <w:rFonts w:ascii="宋体" w:hAnsi="宋体"/>
                <w:sz w:val="24"/>
              </w:rPr>
            </w:pPr>
          </w:p>
        </w:tc>
        <w:tc>
          <w:tcPr>
            <w:tcW w:w="1440" w:type="dxa"/>
            <w:vAlign w:val="center"/>
          </w:tcPr>
          <w:p w14:paraId="64D8631B" w14:textId="77777777" w:rsidR="00F46A37" w:rsidRDefault="00F46A37" w:rsidP="00A27DD8">
            <w:pPr>
              <w:jc w:val="center"/>
              <w:rPr>
                <w:rFonts w:ascii="宋体" w:hAnsi="宋体"/>
                <w:sz w:val="24"/>
              </w:rPr>
            </w:pPr>
          </w:p>
        </w:tc>
        <w:tc>
          <w:tcPr>
            <w:tcW w:w="1620" w:type="dxa"/>
            <w:vAlign w:val="center"/>
          </w:tcPr>
          <w:p w14:paraId="5C5EDD3F" w14:textId="77777777" w:rsidR="00F46A37" w:rsidRDefault="00F46A37" w:rsidP="00A27DD8">
            <w:pPr>
              <w:jc w:val="center"/>
              <w:rPr>
                <w:rFonts w:ascii="宋体" w:hAnsi="宋体"/>
                <w:sz w:val="24"/>
              </w:rPr>
            </w:pPr>
          </w:p>
        </w:tc>
        <w:tc>
          <w:tcPr>
            <w:tcW w:w="1133" w:type="dxa"/>
            <w:vAlign w:val="center"/>
          </w:tcPr>
          <w:p w14:paraId="3E5A9CF1" w14:textId="77777777" w:rsidR="00F46A37" w:rsidRDefault="00F46A37" w:rsidP="00A27DD8">
            <w:pPr>
              <w:jc w:val="center"/>
              <w:rPr>
                <w:rFonts w:ascii="宋体" w:hAnsi="宋体"/>
                <w:sz w:val="24"/>
              </w:rPr>
            </w:pPr>
          </w:p>
        </w:tc>
      </w:tr>
      <w:tr w:rsidR="00F46A37" w14:paraId="25CED727" w14:textId="77777777" w:rsidTr="00A27DD8">
        <w:trPr>
          <w:trHeight w:val="510"/>
        </w:trPr>
        <w:tc>
          <w:tcPr>
            <w:tcW w:w="720" w:type="dxa"/>
            <w:vAlign w:val="center"/>
          </w:tcPr>
          <w:p w14:paraId="7F9DBC76" w14:textId="77777777" w:rsidR="00F46A37" w:rsidRDefault="00F46A37" w:rsidP="00A27DD8">
            <w:pPr>
              <w:numPr>
                <w:ilvl w:val="0"/>
                <w:numId w:val="8"/>
              </w:numPr>
              <w:jc w:val="center"/>
              <w:rPr>
                <w:rFonts w:ascii="宋体" w:hAnsi="宋体"/>
                <w:sz w:val="24"/>
              </w:rPr>
            </w:pPr>
          </w:p>
        </w:tc>
        <w:tc>
          <w:tcPr>
            <w:tcW w:w="4500" w:type="dxa"/>
            <w:vAlign w:val="center"/>
          </w:tcPr>
          <w:p w14:paraId="6153F72C" w14:textId="77777777" w:rsidR="00F46A37" w:rsidRDefault="00F46A37" w:rsidP="00A27DD8">
            <w:pPr>
              <w:jc w:val="center"/>
              <w:rPr>
                <w:rFonts w:ascii="宋体" w:hAnsi="宋体"/>
                <w:sz w:val="24"/>
              </w:rPr>
            </w:pPr>
          </w:p>
        </w:tc>
        <w:tc>
          <w:tcPr>
            <w:tcW w:w="1440" w:type="dxa"/>
            <w:vAlign w:val="center"/>
          </w:tcPr>
          <w:p w14:paraId="6D3E3A02" w14:textId="77777777" w:rsidR="00F46A37" w:rsidRDefault="00F46A37" w:rsidP="00A27DD8">
            <w:pPr>
              <w:jc w:val="center"/>
              <w:rPr>
                <w:rFonts w:ascii="宋体" w:hAnsi="宋体"/>
                <w:sz w:val="24"/>
              </w:rPr>
            </w:pPr>
          </w:p>
        </w:tc>
        <w:tc>
          <w:tcPr>
            <w:tcW w:w="1620" w:type="dxa"/>
            <w:vAlign w:val="center"/>
          </w:tcPr>
          <w:p w14:paraId="07445591" w14:textId="77777777" w:rsidR="00F46A37" w:rsidRDefault="00F46A37" w:rsidP="00A27DD8">
            <w:pPr>
              <w:jc w:val="center"/>
              <w:rPr>
                <w:rFonts w:ascii="宋体" w:hAnsi="宋体"/>
                <w:sz w:val="24"/>
              </w:rPr>
            </w:pPr>
          </w:p>
        </w:tc>
        <w:tc>
          <w:tcPr>
            <w:tcW w:w="1133" w:type="dxa"/>
            <w:vAlign w:val="center"/>
          </w:tcPr>
          <w:p w14:paraId="63935272" w14:textId="77777777" w:rsidR="00F46A37" w:rsidRDefault="00F46A37" w:rsidP="00A27DD8">
            <w:pPr>
              <w:jc w:val="center"/>
              <w:rPr>
                <w:rFonts w:ascii="宋体" w:hAnsi="宋体"/>
                <w:sz w:val="24"/>
              </w:rPr>
            </w:pPr>
          </w:p>
        </w:tc>
      </w:tr>
    </w:tbl>
    <w:p w14:paraId="0B20B0B0" w14:textId="77777777" w:rsidR="00F46A37" w:rsidRDefault="00F46A37" w:rsidP="00F46A37">
      <w:pPr>
        <w:jc w:val="center"/>
        <w:rPr>
          <w:b/>
          <w:sz w:val="28"/>
          <w:szCs w:val="28"/>
        </w:rPr>
      </w:pPr>
    </w:p>
    <w:p w14:paraId="0027084A" w14:textId="77777777" w:rsidR="00F46A37" w:rsidRDefault="00F46A37" w:rsidP="00F46A37">
      <w:pPr>
        <w:pStyle w:val="1"/>
        <w:spacing w:line="240" w:lineRule="auto"/>
        <w:jc w:val="center"/>
        <w:rPr>
          <w:sz w:val="28"/>
          <w:szCs w:val="28"/>
        </w:rPr>
        <w:sectPr w:rsidR="00F46A37">
          <w:type w:val="nextColumn"/>
          <w:pgSz w:w="11906" w:h="16838"/>
          <w:pgMar w:top="1418" w:right="1134" w:bottom="1134" w:left="1134" w:header="851" w:footer="737" w:gutter="284"/>
          <w:paperSrc w:first="7" w:other="7"/>
          <w:cols w:space="720"/>
          <w:docGrid w:linePitch="312"/>
        </w:sectPr>
      </w:pPr>
      <w:bookmarkStart w:id="98" w:name="_Toc299719314"/>
      <w:bookmarkStart w:id="99" w:name="_Toc299719463"/>
    </w:p>
    <w:p w14:paraId="7475A2C5" w14:textId="77777777" w:rsidR="00F46A37" w:rsidRPr="00BA4232" w:rsidRDefault="002810E3" w:rsidP="00BA4232">
      <w:pPr>
        <w:pStyle w:val="12"/>
        <w:spacing w:before="0" w:after="0" w:line="460" w:lineRule="exact"/>
        <w:ind w:left="2" w:firstLineChars="466" w:firstLine="1310"/>
        <w:outlineLvl w:val="0"/>
        <w:rPr>
          <w:bCs w:val="0"/>
        </w:rPr>
      </w:pPr>
      <w:bookmarkStart w:id="100" w:name="_Toc334616195"/>
      <w:bookmarkStart w:id="101" w:name="_Toc391046348"/>
      <w:r w:rsidRPr="00BA4232">
        <w:rPr>
          <w:rFonts w:hint="eastAsia"/>
          <w:bCs w:val="0"/>
        </w:rPr>
        <w:lastRenderedPageBreak/>
        <w:t>表</w:t>
      </w:r>
      <w:r w:rsidR="003634DE" w:rsidRPr="00BA4232">
        <w:rPr>
          <w:rFonts w:hint="eastAsia"/>
          <w:bCs w:val="0"/>
        </w:rPr>
        <w:t xml:space="preserve">5.11 </w:t>
      </w:r>
      <w:r w:rsidR="00F46A37" w:rsidRPr="00BA4232">
        <w:rPr>
          <w:rFonts w:hint="eastAsia"/>
          <w:bCs w:val="0"/>
        </w:rPr>
        <w:t>管理部门安全活动记录表</w:t>
      </w:r>
      <w:bookmarkEnd w:id="98"/>
      <w:bookmarkEnd w:id="99"/>
      <w:bookmarkEnd w:id="100"/>
      <w:bookmarkEnd w:id="101"/>
    </w:p>
    <w:p w14:paraId="5FF25FFE" w14:textId="77777777" w:rsidR="00F46A37" w:rsidRDefault="00F46A37" w:rsidP="009D7577">
      <w:pPr>
        <w:spacing w:afterLines="50" w:after="156"/>
        <w:ind w:firstLineChars="450" w:firstLine="1080"/>
        <w:rPr>
          <w:rFonts w:ascii="宋体" w:hAnsi="宋体"/>
          <w:b/>
          <w:sz w:val="24"/>
        </w:rPr>
      </w:pPr>
      <w:r>
        <w:rPr>
          <w:rFonts w:ascii="宋体" w:hAnsi="宋体" w:cs="黑体" w:hint="eastAsia"/>
          <w:kern w:val="0"/>
          <w:sz w:val="24"/>
        </w:rPr>
        <w:t>活动时间：                                编号：</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3"/>
        <w:gridCol w:w="2874"/>
        <w:gridCol w:w="2142"/>
        <w:gridCol w:w="1254"/>
        <w:gridCol w:w="1486"/>
      </w:tblGrid>
      <w:tr w:rsidR="00F46A37" w14:paraId="1DCD9A1A" w14:textId="77777777" w:rsidTr="00F46A37">
        <w:trPr>
          <w:trHeight w:val="739"/>
        </w:trPr>
        <w:tc>
          <w:tcPr>
            <w:tcW w:w="1613" w:type="dxa"/>
            <w:vAlign w:val="center"/>
          </w:tcPr>
          <w:p w14:paraId="7059883C" w14:textId="77777777" w:rsidR="00F46A37" w:rsidRDefault="00F46A37" w:rsidP="00A27DD8">
            <w:pPr>
              <w:jc w:val="center"/>
              <w:rPr>
                <w:rFonts w:ascii="宋体" w:hAnsi="宋体"/>
                <w:sz w:val="24"/>
              </w:rPr>
            </w:pPr>
            <w:r>
              <w:rPr>
                <w:rFonts w:ascii="宋体" w:hAnsi="宋体" w:hint="eastAsia"/>
                <w:sz w:val="24"/>
              </w:rPr>
              <w:t>参加部门</w:t>
            </w:r>
          </w:p>
        </w:tc>
        <w:tc>
          <w:tcPr>
            <w:tcW w:w="5016" w:type="dxa"/>
            <w:gridSpan w:val="2"/>
            <w:vAlign w:val="center"/>
          </w:tcPr>
          <w:p w14:paraId="35CC5464" w14:textId="77777777" w:rsidR="00F46A37" w:rsidRDefault="00F46A37" w:rsidP="00A27DD8">
            <w:pPr>
              <w:jc w:val="center"/>
              <w:rPr>
                <w:rFonts w:ascii="宋体" w:hAnsi="宋体"/>
                <w:sz w:val="24"/>
              </w:rPr>
            </w:pPr>
          </w:p>
        </w:tc>
        <w:tc>
          <w:tcPr>
            <w:tcW w:w="1254" w:type="dxa"/>
            <w:vAlign w:val="center"/>
          </w:tcPr>
          <w:p w14:paraId="7ACE5E0F" w14:textId="77777777" w:rsidR="00F46A37" w:rsidRDefault="00F46A37" w:rsidP="00A27DD8">
            <w:pPr>
              <w:jc w:val="center"/>
              <w:rPr>
                <w:rFonts w:ascii="宋体" w:hAnsi="宋体"/>
                <w:sz w:val="24"/>
              </w:rPr>
            </w:pPr>
            <w:r>
              <w:rPr>
                <w:rFonts w:ascii="宋体" w:hAnsi="宋体" w:hint="eastAsia"/>
                <w:sz w:val="24"/>
              </w:rPr>
              <w:t>负责人</w:t>
            </w:r>
          </w:p>
        </w:tc>
        <w:tc>
          <w:tcPr>
            <w:tcW w:w="1486" w:type="dxa"/>
            <w:vAlign w:val="center"/>
          </w:tcPr>
          <w:p w14:paraId="59FB6E91" w14:textId="77777777" w:rsidR="00F46A37" w:rsidRDefault="00F46A37" w:rsidP="00A27DD8">
            <w:pPr>
              <w:rPr>
                <w:rFonts w:ascii="宋体" w:hAnsi="宋体"/>
                <w:sz w:val="24"/>
              </w:rPr>
            </w:pPr>
          </w:p>
        </w:tc>
      </w:tr>
      <w:tr w:rsidR="00F46A37" w14:paraId="08353A6F" w14:textId="77777777" w:rsidTr="00F46A37">
        <w:trPr>
          <w:trHeight w:val="1701"/>
        </w:trPr>
        <w:tc>
          <w:tcPr>
            <w:tcW w:w="1613" w:type="dxa"/>
            <w:vAlign w:val="center"/>
          </w:tcPr>
          <w:p w14:paraId="739DA0B9" w14:textId="77777777" w:rsidR="00F46A37" w:rsidRDefault="00F46A37" w:rsidP="00A27DD8">
            <w:pPr>
              <w:jc w:val="center"/>
              <w:rPr>
                <w:rFonts w:ascii="宋体" w:hAnsi="宋体"/>
                <w:sz w:val="24"/>
              </w:rPr>
            </w:pPr>
            <w:r>
              <w:rPr>
                <w:rFonts w:ascii="宋体" w:hAnsi="宋体" w:hint="eastAsia"/>
                <w:sz w:val="24"/>
              </w:rPr>
              <w:t>参加人员</w:t>
            </w:r>
          </w:p>
        </w:tc>
        <w:tc>
          <w:tcPr>
            <w:tcW w:w="7756" w:type="dxa"/>
            <w:gridSpan w:val="4"/>
            <w:vAlign w:val="center"/>
          </w:tcPr>
          <w:p w14:paraId="012BCBC7" w14:textId="77777777" w:rsidR="00F46A37" w:rsidRDefault="00F46A37" w:rsidP="00A27DD8">
            <w:pPr>
              <w:rPr>
                <w:rFonts w:ascii="宋体" w:hAnsi="宋体"/>
                <w:sz w:val="24"/>
              </w:rPr>
            </w:pPr>
          </w:p>
        </w:tc>
      </w:tr>
      <w:tr w:rsidR="00F46A37" w14:paraId="5172F324" w14:textId="77777777" w:rsidTr="003634DE">
        <w:trPr>
          <w:trHeight w:val="4773"/>
        </w:trPr>
        <w:tc>
          <w:tcPr>
            <w:tcW w:w="9369" w:type="dxa"/>
            <w:gridSpan w:val="5"/>
          </w:tcPr>
          <w:p w14:paraId="7D0F5D15" w14:textId="77777777" w:rsidR="00F46A37" w:rsidRDefault="00F46A37" w:rsidP="00A27DD8">
            <w:pPr>
              <w:rPr>
                <w:rFonts w:ascii="宋体" w:hAnsi="宋体"/>
                <w:sz w:val="24"/>
              </w:rPr>
            </w:pPr>
            <w:r>
              <w:rPr>
                <w:rFonts w:ascii="宋体" w:hAnsi="宋体" w:hint="eastAsia"/>
                <w:sz w:val="24"/>
              </w:rPr>
              <w:t>活动内容：</w:t>
            </w:r>
          </w:p>
        </w:tc>
      </w:tr>
      <w:tr w:rsidR="00F46A37" w14:paraId="309EF042" w14:textId="77777777" w:rsidTr="00F46A37">
        <w:trPr>
          <w:trHeight w:val="519"/>
        </w:trPr>
        <w:tc>
          <w:tcPr>
            <w:tcW w:w="4487" w:type="dxa"/>
            <w:gridSpan w:val="2"/>
            <w:vAlign w:val="center"/>
          </w:tcPr>
          <w:p w14:paraId="41E67BBA" w14:textId="77777777" w:rsidR="00F46A37" w:rsidRDefault="00F46A37" w:rsidP="00A27DD8">
            <w:pPr>
              <w:jc w:val="center"/>
              <w:rPr>
                <w:rFonts w:ascii="宋体" w:hAnsi="宋体"/>
                <w:sz w:val="24"/>
              </w:rPr>
            </w:pPr>
            <w:r>
              <w:rPr>
                <w:rFonts w:ascii="宋体" w:hAnsi="宋体" w:hint="eastAsia"/>
                <w:sz w:val="24"/>
              </w:rPr>
              <w:t>管理部门安全活动开展检查考核情况</w:t>
            </w:r>
          </w:p>
        </w:tc>
        <w:tc>
          <w:tcPr>
            <w:tcW w:w="4882" w:type="dxa"/>
            <w:gridSpan w:val="3"/>
            <w:vAlign w:val="center"/>
          </w:tcPr>
          <w:p w14:paraId="42256BA2" w14:textId="77777777" w:rsidR="00F46A37" w:rsidRDefault="00F46A37" w:rsidP="00A27DD8">
            <w:pPr>
              <w:jc w:val="center"/>
              <w:rPr>
                <w:rFonts w:ascii="宋体" w:hAnsi="宋体"/>
                <w:sz w:val="24"/>
              </w:rPr>
            </w:pPr>
            <w:r>
              <w:rPr>
                <w:rFonts w:ascii="宋体" w:hAnsi="宋体" w:hint="eastAsia"/>
                <w:sz w:val="24"/>
              </w:rPr>
              <w:t>管理部门安全活动抽查或考核情况</w:t>
            </w:r>
          </w:p>
        </w:tc>
      </w:tr>
      <w:tr w:rsidR="00F46A37" w14:paraId="7173B1F0" w14:textId="77777777" w:rsidTr="00F46A37">
        <w:trPr>
          <w:trHeight w:val="3500"/>
        </w:trPr>
        <w:tc>
          <w:tcPr>
            <w:tcW w:w="4487" w:type="dxa"/>
            <w:gridSpan w:val="2"/>
            <w:vAlign w:val="center"/>
          </w:tcPr>
          <w:p w14:paraId="5C73D59D" w14:textId="77777777" w:rsidR="00F46A37" w:rsidRDefault="00F46A37" w:rsidP="00A27DD8">
            <w:pPr>
              <w:jc w:val="center"/>
              <w:rPr>
                <w:rFonts w:ascii="宋体" w:hAnsi="宋体"/>
                <w:sz w:val="24"/>
              </w:rPr>
            </w:pPr>
          </w:p>
          <w:p w14:paraId="62D6C65E" w14:textId="77777777" w:rsidR="00F46A37" w:rsidRDefault="00F46A37" w:rsidP="00A27DD8">
            <w:pPr>
              <w:jc w:val="center"/>
              <w:rPr>
                <w:rFonts w:ascii="宋体" w:hAnsi="宋体"/>
                <w:sz w:val="24"/>
              </w:rPr>
            </w:pPr>
          </w:p>
          <w:p w14:paraId="6484F849" w14:textId="77777777" w:rsidR="00F46A37" w:rsidRDefault="00F46A37" w:rsidP="00A27DD8">
            <w:pPr>
              <w:jc w:val="center"/>
              <w:rPr>
                <w:rFonts w:ascii="宋体" w:hAnsi="宋体"/>
                <w:sz w:val="24"/>
              </w:rPr>
            </w:pPr>
          </w:p>
          <w:p w14:paraId="5C35F730" w14:textId="77777777" w:rsidR="00F46A37" w:rsidRDefault="00F46A37" w:rsidP="00A27DD8">
            <w:pPr>
              <w:jc w:val="center"/>
              <w:rPr>
                <w:rFonts w:ascii="宋体" w:hAnsi="宋体"/>
                <w:sz w:val="24"/>
              </w:rPr>
            </w:pPr>
          </w:p>
          <w:p w14:paraId="1D58D125" w14:textId="77777777" w:rsidR="00F46A37" w:rsidRDefault="00F46A37" w:rsidP="00A27DD8">
            <w:pPr>
              <w:jc w:val="center"/>
              <w:rPr>
                <w:rFonts w:ascii="宋体" w:hAnsi="宋体"/>
                <w:sz w:val="24"/>
              </w:rPr>
            </w:pPr>
          </w:p>
          <w:p w14:paraId="735C30B6" w14:textId="77777777" w:rsidR="00F46A37" w:rsidRDefault="00F46A37" w:rsidP="00A27DD8">
            <w:pPr>
              <w:rPr>
                <w:rFonts w:ascii="宋体" w:hAnsi="宋体"/>
                <w:sz w:val="24"/>
              </w:rPr>
            </w:pPr>
            <w:r>
              <w:rPr>
                <w:rFonts w:ascii="宋体" w:hAnsi="宋体" w:hint="eastAsia"/>
                <w:sz w:val="24"/>
              </w:rPr>
              <w:t>部门领导或安全员签字：</w:t>
            </w:r>
          </w:p>
          <w:p w14:paraId="32C59FC4" w14:textId="77777777" w:rsidR="00F46A37" w:rsidRDefault="00F46A37" w:rsidP="00A27DD8">
            <w:pPr>
              <w:jc w:val="center"/>
              <w:rPr>
                <w:rFonts w:ascii="宋体" w:hAnsi="宋体"/>
                <w:sz w:val="24"/>
              </w:rPr>
            </w:pPr>
          </w:p>
          <w:p w14:paraId="628F0089" w14:textId="77777777" w:rsidR="00F46A37" w:rsidRDefault="00F46A37" w:rsidP="00A27DD8">
            <w:pPr>
              <w:jc w:val="center"/>
              <w:rPr>
                <w:rFonts w:ascii="宋体" w:hAnsi="宋体"/>
                <w:sz w:val="24"/>
              </w:rPr>
            </w:pPr>
            <w:r>
              <w:rPr>
                <w:rFonts w:ascii="宋体" w:hAnsi="宋体" w:hint="eastAsia"/>
                <w:sz w:val="24"/>
              </w:rPr>
              <w:t xml:space="preserve">                年   月   日</w:t>
            </w:r>
          </w:p>
        </w:tc>
        <w:tc>
          <w:tcPr>
            <w:tcW w:w="4882" w:type="dxa"/>
            <w:gridSpan w:val="3"/>
            <w:vAlign w:val="center"/>
          </w:tcPr>
          <w:p w14:paraId="23147BE9" w14:textId="77777777" w:rsidR="00F46A37" w:rsidRDefault="00F46A37" w:rsidP="00A27DD8">
            <w:pPr>
              <w:jc w:val="center"/>
              <w:rPr>
                <w:rFonts w:ascii="宋体" w:hAnsi="宋体"/>
                <w:sz w:val="24"/>
              </w:rPr>
            </w:pPr>
          </w:p>
          <w:p w14:paraId="63E261F3" w14:textId="77777777" w:rsidR="00F46A37" w:rsidRDefault="00F46A37" w:rsidP="00A27DD8">
            <w:pPr>
              <w:jc w:val="center"/>
              <w:rPr>
                <w:rFonts w:ascii="宋体" w:hAnsi="宋体"/>
                <w:sz w:val="24"/>
              </w:rPr>
            </w:pPr>
          </w:p>
          <w:p w14:paraId="7ED48BFA" w14:textId="77777777" w:rsidR="00F46A37" w:rsidRDefault="00F46A37" w:rsidP="00A27DD8">
            <w:pPr>
              <w:jc w:val="center"/>
              <w:rPr>
                <w:rFonts w:ascii="宋体" w:hAnsi="宋体"/>
                <w:sz w:val="24"/>
              </w:rPr>
            </w:pPr>
          </w:p>
          <w:p w14:paraId="3B0AFAD2" w14:textId="77777777" w:rsidR="00F46A37" w:rsidRDefault="00F46A37" w:rsidP="00A27DD8">
            <w:pPr>
              <w:jc w:val="center"/>
              <w:rPr>
                <w:rFonts w:ascii="宋体" w:hAnsi="宋体"/>
                <w:sz w:val="24"/>
              </w:rPr>
            </w:pPr>
          </w:p>
          <w:p w14:paraId="2F450DA7" w14:textId="77777777" w:rsidR="00F46A37" w:rsidRDefault="00F46A37" w:rsidP="00A27DD8">
            <w:pPr>
              <w:jc w:val="center"/>
              <w:rPr>
                <w:rFonts w:ascii="宋体" w:hAnsi="宋体"/>
                <w:sz w:val="24"/>
              </w:rPr>
            </w:pPr>
          </w:p>
          <w:p w14:paraId="07297E76" w14:textId="77777777" w:rsidR="00F46A37" w:rsidRDefault="00F46A37" w:rsidP="00A27DD8">
            <w:pPr>
              <w:rPr>
                <w:rFonts w:ascii="宋体" w:hAnsi="宋体"/>
                <w:sz w:val="24"/>
              </w:rPr>
            </w:pPr>
            <w:r>
              <w:rPr>
                <w:rFonts w:ascii="宋体" w:hAnsi="宋体" w:hint="eastAsia"/>
                <w:sz w:val="24"/>
              </w:rPr>
              <w:t>安全主管部门签字：</w:t>
            </w:r>
          </w:p>
          <w:p w14:paraId="5DE53095" w14:textId="77777777" w:rsidR="00F46A37" w:rsidRDefault="00F46A37" w:rsidP="00A27DD8">
            <w:pPr>
              <w:jc w:val="center"/>
              <w:rPr>
                <w:rFonts w:ascii="宋体" w:hAnsi="宋体"/>
                <w:sz w:val="24"/>
              </w:rPr>
            </w:pPr>
          </w:p>
          <w:p w14:paraId="3C85BB6A" w14:textId="77777777" w:rsidR="00F46A37" w:rsidRDefault="00F46A37" w:rsidP="00A27DD8">
            <w:pPr>
              <w:jc w:val="center"/>
              <w:rPr>
                <w:rFonts w:ascii="宋体" w:hAnsi="宋体"/>
                <w:sz w:val="24"/>
              </w:rPr>
            </w:pPr>
            <w:r>
              <w:rPr>
                <w:rFonts w:ascii="宋体" w:hAnsi="宋体" w:hint="eastAsia"/>
                <w:sz w:val="24"/>
              </w:rPr>
              <w:t xml:space="preserve">                年   月   日</w:t>
            </w:r>
          </w:p>
        </w:tc>
      </w:tr>
    </w:tbl>
    <w:p w14:paraId="7E7E3B9F" w14:textId="77777777" w:rsidR="00F46A37" w:rsidRDefault="00F46A37" w:rsidP="00F46A37">
      <w:pPr>
        <w:autoSpaceDE w:val="0"/>
        <w:autoSpaceDN w:val="0"/>
        <w:adjustRightInd w:val="0"/>
        <w:spacing w:line="311" w:lineRule="atLeast"/>
        <w:jc w:val="left"/>
        <w:rPr>
          <w:rFonts w:ascii="宋体" w:hAnsi="宋体" w:cs="仿宋_GB2312"/>
          <w:kern w:val="0"/>
          <w:szCs w:val="21"/>
        </w:rPr>
      </w:pPr>
      <w:r>
        <w:rPr>
          <w:rFonts w:ascii="宋体" w:hAnsi="宋体" w:cs="仿宋_GB2312" w:hint="eastAsia"/>
          <w:kern w:val="0"/>
          <w:szCs w:val="21"/>
        </w:rPr>
        <w:t>说明：</w:t>
      </w:r>
      <w:r>
        <w:rPr>
          <w:rFonts w:ascii="宋体" w:hAnsi="宋体" w:cs="仿宋_GB2312"/>
          <w:kern w:val="0"/>
          <w:szCs w:val="21"/>
        </w:rPr>
        <w:t>1</w:t>
      </w:r>
      <w:r>
        <w:rPr>
          <w:rFonts w:ascii="宋体" w:hAnsi="宋体" w:cs="仿宋_GB2312" w:hint="eastAsia"/>
          <w:kern w:val="0"/>
          <w:szCs w:val="21"/>
        </w:rPr>
        <w:t>、管理部门安全活动每月至少一次，每次活动时间不少于2学时，记录要规范齐全；</w:t>
      </w:r>
    </w:p>
    <w:p w14:paraId="4BC23148" w14:textId="77777777" w:rsidR="00F46A37" w:rsidRDefault="00F46A37" w:rsidP="00F46A37">
      <w:pPr>
        <w:rPr>
          <w:rFonts w:ascii="宋体" w:hAnsi="宋体" w:cs="仿宋_GB2312"/>
          <w:kern w:val="0"/>
          <w:szCs w:val="21"/>
        </w:rPr>
      </w:pPr>
      <w:r>
        <w:rPr>
          <w:rFonts w:ascii="宋体" w:hAnsi="宋体" w:cs="仿宋_GB2312"/>
          <w:kern w:val="0"/>
          <w:szCs w:val="21"/>
        </w:rPr>
        <w:t>2</w:t>
      </w:r>
      <w:r>
        <w:rPr>
          <w:rFonts w:ascii="宋体" w:hAnsi="宋体" w:cs="仿宋_GB2312" w:hint="eastAsia"/>
          <w:kern w:val="0"/>
          <w:szCs w:val="21"/>
        </w:rPr>
        <w:t>、部门主管领导或安全员每月要对班组安全活动开展情况和记录情况进行监督检查，写出评语并签字；安全主管部门对每月对活动记录要进行抽查并签字。</w:t>
      </w:r>
    </w:p>
    <w:p w14:paraId="73E96DFF" w14:textId="77777777" w:rsidR="00F46A37" w:rsidRDefault="00F46A37" w:rsidP="00F46A37">
      <w:pPr>
        <w:rPr>
          <w:rFonts w:ascii="宋体" w:hAnsi="宋体" w:cs="仿宋_GB2312"/>
          <w:kern w:val="0"/>
          <w:szCs w:val="21"/>
        </w:rPr>
      </w:pPr>
    </w:p>
    <w:p w14:paraId="5D2DBD7B" w14:textId="77777777" w:rsidR="00F46A37" w:rsidRPr="00F46A37" w:rsidRDefault="00F46A37" w:rsidP="00F14F67"/>
    <w:p w14:paraId="3ECAFC9D" w14:textId="77777777" w:rsidR="00F46A37" w:rsidRPr="00BA4232" w:rsidRDefault="002810E3" w:rsidP="00BA4232">
      <w:pPr>
        <w:pStyle w:val="12"/>
        <w:spacing w:before="0" w:after="0" w:line="460" w:lineRule="exact"/>
        <w:ind w:left="2" w:firstLineChars="466" w:firstLine="1310"/>
        <w:outlineLvl w:val="0"/>
        <w:rPr>
          <w:bCs w:val="0"/>
        </w:rPr>
      </w:pPr>
      <w:bookmarkStart w:id="102" w:name="_Toc391046349"/>
      <w:r w:rsidRPr="00BA4232">
        <w:rPr>
          <w:rFonts w:hint="eastAsia"/>
          <w:bCs w:val="0"/>
        </w:rPr>
        <w:lastRenderedPageBreak/>
        <w:t>表</w:t>
      </w:r>
      <w:r w:rsidR="003634DE" w:rsidRPr="00BA4232">
        <w:rPr>
          <w:rFonts w:hint="eastAsia"/>
          <w:bCs w:val="0"/>
        </w:rPr>
        <w:t>6.1安全设施设备维修保养联络单</w:t>
      </w:r>
      <w:bookmarkEnd w:id="102"/>
    </w:p>
    <w:tbl>
      <w:tblPr>
        <w:tblW w:w="10148" w:type="dxa"/>
        <w:tblInd w:w="534" w:type="dxa"/>
        <w:tblLook w:val="04A0" w:firstRow="1" w:lastRow="0" w:firstColumn="1" w:lastColumn="0" w:noHBand="0" w:noVBand="1"/>
      </w:tblPr>
      <w:tblGrid>
        <w:gridCol w:w="2727"/>
        <w:gridCol w:w="675"/>
        <w:gridCol w:w="567"/>
        <w:gridCol w:w="773"/>
        <w:gridCol w:w="1778"/>
        <w:gridCol w:w="142"/>
        <w:gridCol w:w="588"/>
        <w:gridCol w:w="2884"/>
        <w:gridCol w:w="14"/>
      </w:tblGrid>
      <w:tr w:rsidR="003634DE" w:rsidRPr="003634DE" w14:paraId="3F2E5005" w14:textId="77777777" w:rsidTr="00A27DD8">
        <w:trPr>
          <w:trHeight w:val="810"/>
        </w:trPr>
        <w:tc>
          <w:tcPr>
            <w:tcW w:w="396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9E037"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申请部门</w:t>
            </w:r>
            <w:r>
              <w:rPr>
                <w:rFonts w:ascii="宋体" w:eastAsia="宋体" w:hAnsi="宋体" w:cs="宋体" w:hint="eastAsia"/>
                <w:kern w:val="0"/>
                <w:sz w:val="24"/>
                <w:szCs w:val="24"/>
              </w:rPr>
              <w:t>：</w:t>
            </w:r>
          </w:p>
          <w:p w14:paraId="092B54E8"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c>
          <w:tcPr>
            <w:tcW w:w="269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E65013A"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申请人</w:t>
            </w:r>
            <w:r>
              <w:rPr>
                <w:rFonts w:ascii="宋体" w:eastAsia="宋体" w:hAnsi="宋体" w:cs="宋体" w:hint="eastAsia"/>
                <w:kern w:val="0"/>
                <w:sz w:val="24"/>
                <w:szCs w:val="24"/>
              </w:rPr>
              <w:t>：</w:t>
            </w:r>
          </w:p>
          <w:p w14:paraId="63ECE9B5"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c>
          <w:tcPr>
            <w:tcW w:w="3486" w:type="dxa"/>
            <w:gridSpan w:val="3"/>
            <w:tcBorders>
              <w:top w:val="single" w:sz="4" w:space="0" w:color="auto"/>
              <w:left w:val="nil"/>
              <w:bottom w:val="single" w:sz="4" w:space="0" w:color="auto"/>
              <w:right w:val="single" w:sz="4" w:space="0" w:color="auto"/>
            </w:tcBorders>
            <w:shd w:val="clear" w:color="auto" w:fill="auto"/>
            <w:noWrap/>
            <w:vAlign w:val="center"/>
            <w:hideMark/>
          </w:tcPr>
          <w:p w14:paraId="12CEA437"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申请日期</w:t>
            </w:r>
            <w:r>
              <w:rPr>
                <w:rFonts w:ascii="宋体" w:eastAsia="宋体" w:hAnsi="宋体" w:cs="宋体" w:hint="eastAsia"/>
                <w:kern w:val="0"/>
                <w:sz w:val="24"/>
                <w:szCs w:val="24"/>
              </w:rPr>
              <w:t>：</w:t>
            </w:r>
          </w:p>
          <w:p w14:paraId="1C7E9532"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r>
      <w:tr w:rsidR="003634DE" w:rsidRPr="003634DE" w14:paraId="37ACAB3C" w14:textId="77777777" w:rsidTr="00A27DD8">
        <w:trPr>
          <w:trHeight w:val="705"/>
        </w:trPr>
        <w:tc>
          <w:tcPr>
            <w:tcW w:w="3969" w:type="dxa"/>
            <w:gridSpan w:val="3"/>
            <w:tcBorders>
              <w:top w:val="nil"/>
              <w:left w:val="single" w:sz="4" w:space="0" w:color="auto"/>
              <w:bottom w:val="single" w:sz="4" w:space="0" w:color="auto"/>
              <w:right w:val="single" w:sz="4" w:space="0" w:color="auto"/>
            </w:tcBorders>
            <w:shd w:val="clear" w:color="auto" w:fill="auto"/>
            <w:noWrap/>
            <w:vAlign w:val="center"/>
            <w:hideMark/>
          </w:tcPr>
          <w:p w14:paraId="6EC093C6"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设备设施名称</w:t>
            </w:r>
            <w:r>
              <w:rPr>
                <w:rFonts w:ascii="宋体" w:eastAsia="宋体" w:hAnsi="宋体" w:cs="宋体" w:hint="eastAsia"/>
                <w:kern w:val="0"/>
                <w:sz w:val="24"/>
                <w:szCs w:val="24"/>
              </w:rPr>
              <w:t>：</w:t>
            </w:r>
          </w:p>
          <w:p w14:paraId="6CF20977"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c>
          <w:tcPr>
            <w:tcW w:w="2693" w:type="dxa"/>
            <w:gridSpan w:val="3"/>
            <w:tcBorders>
              <w:top w:val="nil"/>
              <w:left w:val="nil"/>
              <w:bottom w:val="single" w:sz="4" w:space="0" w:color="auto"/>
              <w:right w:val="single" w:sz="4" w:space="0" w:color="auto"/>
            </w:tcBorders>
            <w:shd w:val="clear" w:color="auto" w:fill="auto"/>
            <w:noWrap/>
            <w:vAlign w:val="center"/>
            <w:hideMark/>
          </w:tcPr>
          <w:p w14:paraId="1C6201DC"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地点</w:t>
            </w:r>
            <w:r>
              <w:rPr>
                <w:rFonts w:ascii="宋体" w:eastAsia="宋体" w:hAnsi="宋体" w:cs="宋体" w:hint="eastAsia"/>
                <w:kern w:val="0"/>
                <w:sz w:val="24"/>
                <w:szCs w:val="24"/>
              </w:rPr>
              <w:t>：</w:t>
            </w:r>
          </w:p>
          <w:p w14:paraId="76EE107D"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c>
          <w:tcPr>
            <w:tcW w:w="3486" w:type="dxa"/>
            <w:gridSpan w:val="3"/>
            <w:tcBorders>
              <w:top w:val="nil"/>
              <w:left w:val="nil"/>
              <w:bottom w:val="single" w:sz="4" w:space="0" w:color="auto"/>
              <w:right w:val="single" w:sz="4" w:space="0" w:color="auto"/>
            </w:tcBorders>
            <w:shd w:val="clear" w:color="auto" w:fill="auto"/>
            <w:noWrap/>
            <w:vAlign w:val="center"/>
            <w:hideMark/>
          </w:tcPr>
          <w:p w14:paraId="25FB74C3"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故障部位</w:t>
            </w:r>
            <w:r>
              <w:rPr>
                <w:rFonts w:ascii="宋体" w:eastAsia="宋体" w:hAnsi="宋体" w:cs="宋体" w:hint="eastAsia"/>
                <w:kern w:val="0"/>
                <w:sz w:val="24"/>
                <w:szCs w:val="24"/>
              </w:rPr>
              <w:t>：</w:t>
            </w:r>
          </w:p>
          <w:p w14:paraId="3ABB1F4D"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r>
      <w:tr w:rsidR="003634DE" w:rsidRPr="003634DE" w14:paraId="4EE579A0" w14:textId="77777777" w:rsidTr="00A27DD8">
        <w:trPr>
          <w:gridAfter w:val="1"/>
          <w:wAfter w:w="14" w:type="dxa"/>
          <w:trHeight w:val="1155"/>
        </w:trPr>
        <w:tc>
          <w:tcPr>
            <w:tcW w:w="10134" w:type="dxa"/>
            <w:gridSpan w:val="8"/>
            <w:tcBorders>
              <w:top w:val="nil"/>
              <w:left w:val="single" w:sz="4" w:space="0" w:color="auto"/>
              <w:bottom w:val="single" w:sz="4" w:space="0" w:color="auto"/>
              <w:right w:val="single" w:sz="4" w:space="0" w:color="000000"/>
            </w:tcBorders>
            <w:shd w:val="clear" w:color="auto" w:fill="auto"/>
            <w:vAlign w:val="center"/>
            <w:hideMark/>
          </w:tcPr>
          <w:p w14:paraId="7631E39A"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设备故障情况描述</w:t>
            </w:r>
            <w:r>
              <w:rPr>
                <w:rFonts w:ascii="宋体" w:eastAsia="宋体" w:hAnsi="宋体" w:cs="宋体" w:hint="eastAsia"/>
                <w:kern w:val="0"/>
                <w:sz w:val="24"/>
                <w:szCs w:val="24"/>
              </w:rPr>
              <w:t>：</w:t>
            </w:r>
          </w:p>
          <w:p w14:paraId="72F57DBC" w14:textId="77777777" w:rsidR="003634DE" w:rsidRPr="003634DE" w:rsidRDefault="003634DE" w:rsidP="003634DE">
            <w:pPr>
              <w:widowControl/>
              <w:jc w:val="center"/>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r>
      <w:tr w:rsidR="003634DE" w:rsidRPr="003634DE" w14:paraId="543569D1" w14:textId="77777777" w:rsidTr="00A27DD8">
        <w:trPr>
          <w:gridAfter w:val="1"/>
          <w:wAfter w:w="14" w:type="dxa"/>
          <w:trHeight w:val="1050"/>
        </w:trPr>
        <w:tc>
          <w:tcPr>
            <w:tcW w:w="3402" w:type="dxa"/>
            <w:gridSpan w:val="2"/>
            <w:tcBorders>
              <w:top w:val="nil"/>
              <w:left w:val="single" w:sz="4" w:space="0" w:color="auto"/>
              <w:bottom w:val="single" w:sz="4" w:space="0" w:color="auto"/>
              <w:right w:val="single" w:sz="4" w:space="0" w:color="auto"/>
            </w:tcBorders>
            <w:shd w:val="clear" w:color="auto" w:fill="auto"/>
            <w:vAlign w:val="center"/>
            <w:hideMark/>
          </w:tcPr>
          <w:p w14:paraId="5477D15B"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申请部门领导确认</w:t>
            </w:r>
            <w:r>
              <w:rPr>
                <w:rFonts w:ascii="宋体" w:eastAsia="宋体" w:hAnsi="宋体" w:cs="宋体" w:hint="eastAsia"/>
                <w:kern w:val="0"/>
                <w:sz w:val="24"/>
                <w:szCs w:val="24"/>
              </w:rPr>
              <w:t>：</w:t>
            </w:r>
          </w:p>
          <w:p w14:paraId="13A76EEC" w14:textId="77777777" w:rsidR="003634DE" w:rsidRPr="003634DE" w:rsidRDefault="003634DE" w:rsidP="003634DE">
            <w:pPr>
              <w:widowControl/>
              <w:jc w:val="center"/>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c>
          <w:tcPr>
            <w:tcW w:w="3118" w:type="dxa"/>
            <w:gridSpan w:val="3"/>
            <w:tcBorders>
              <w:top w:val="nil"/>
              <w:left w:val="nil"/>
              <w:bottom w:val="single" w:sz="4" w:space="0" w:color="auto"/>
              <w:right w:val="single" w:sz="4" w:space="0" w:color="auto"/>
            </w:tcBorders>
            <w:shd w:val="clear" w:color="auto" w:fill="auto"/>
            <w:noWrap/>
            <w:vAlign w:val="center"/>
            <w:hideMark/>
          </w:tcPr>
          <w:p w14:paraId="19570590"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确认日期</w:t>
            </w:r>
            <w:r>
              <w:rPr>
                <w:rFonts w:ascii="宋体" w:eastAsia="宋体" w:hAnsi="宋体" w:cs="宋体" w:hint="eastAsia"/>
                <w:kern w:val="0"/>
                <w:sz w:val="24"/>
                <w:szCs w:val="24"/>
              </w:rPr>
              <w:t>：</w:t>
            </w:r>
          </w:p>
          <w:p w14:paraId="3A7D3723"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c>
          <w:tcPr>
            <w:tcW w:w="3614" w:type="dxa"/>
            <w:gridSpan w:val="3"/>
            <w:tcBorders>
              <w:top w:val="nil"/>
              <w:left w:val="nil"/>
              <w:bottom w:val="single" w:sz="4" w:space="0" w:color="auto"/>
              <w:right w:val="single" w:sz="4" w:space="0" w:color="auto"/>
            </w:tcBorders>
            <w:shd w:val="clear" w:color="auto" w:fill="auto"/>
            <w:noWrap/>
            <w:vAlign w:val="center"/>
            <w:hideMark/>
          </w:tcPr>
          <w:p w14:paraId="70B8FAAD"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要求完成日期</w:t>
            </w:r>
            <w:r>
              <w:rPr>
                <w:rFonts w:ascii="宋体" w:eastAsia="宋体" w:hAnsi="宋体" w:cs="宋体" w:hint="eastAsia"/>
                <w:kern w:val="0"/>
                <w:sz w:val="24"/>
                <w:szCs w:val="24"/>
              </w:rPr>
              <w:t>：</w:t>
            </w:r>
          </w:p>
          <w:p w14:paraId="0375AB33"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r>
      <w:tr w:rsidR="003634DE" w:rsidRPr="003634DE" w14:paraId="50C55D19" w14:textId="77777777" w:rsidTr="00A27DD8">
        <w:trPr>
          <w:gridAfter w:val="1"/>
          <w:wAfter w:w="14" w:type="dxa"/>
          <w:trHeight w:val="1050"/>
        </w:trPr>
        <w:tc>
          <w:tcPr>
            <w:tcW w:w="3402" w:type="dxa"/>
            <w:gridSpan w:val="2"/>
            <w:tcBorders>
              <w:top w:val="nil"/>
              <w:left w:val="single" w:sz="4" w:space="0" w:color="auto"/>
              <w:bottom w:val="single" w:sz="4" w:space="0" w:color="auto"/>
              <w:right w:val="single" w:sz="4" w:space="0" w:color="auto"/>
            </w:tcBorders>
            <w:shd w:val="clear" w:color="auto" w:fill="auto"/>
            <w:vAlign w:val="center"/>
            <w:hideMark/>
          </w:tcPr>
          <w:p w14:paraId="202949CC"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受理部门</w:t>
            </w:r>
            <w:r>
              <w:rPr>
                <w:rFonts w:ascii="宋体" w:eastAsia="宋体" w:hAnsi="宋体" w:cs="宋体" w:hint="eastAsia"/>
                <w:kern w:val="0"/>
                <w:sz w:val="24"/>
                <w:szCs w:val="24"/>
              </w:rPr>
              <w:t>：</w:t>
            </w:r>
          </w:p>
          <w:p w14:paraId="6B00ECE6" w14:textId="77777777" w:rsidR="003634DE" w:rsidRPr="003634DE" w:rsidRDefault="003634DE" w:rsidP="003634DE">
            <w:pPr>
              <w:widowControl/>
              <w:jc w:val="center"/>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c>
          <w:tcPr>
            <w:tcW w:w="3118" w:type="dxa"/>
            <w:gridSpan w:val="3"/>
            <w:tcBorders>
              <w:top w:val="nil"/>
              <w:left w:val="nil"/>
              <w:bottom w:val="single" w:sz="4" w:space="0" w:color="auto"/>
              <w:right w:val="single" w:sz="4" w:space="0" w:color="auto"/>
            </w:tcBorders>
            <w:shd w:val="clear" w:color="auto" w:fill="auto"/>
            <w:noWrap/>
            <w:vAlign w:val="center"/>
            <w:hideMark/>
          </w:tcPr>
          <w:p w14:paraId="1D8D32EF"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受理日期</w:t>
            </w:r>
            <w:r>
              <w:rPr>
                <w:rFonts w:ascii="宋体" w:eastAsia="宋体" w:hAnsi="宋体" w:cs="宋体" w:hint="eastAsia"/>
                <w:kern w:val="0"/>
                <w:sz w:val="24"/>
                <w:szCs w:val="24"/>
              </w:rPr>
              <w:t>：</w:t>
            </w:r>
          </w:p>
          <w:p w14:paraId="4CE7CC92"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c>
          <w:tcPr>
            <w:tcW w:w="3614" w:type="dxa"/>
            <w:gridSpan w:val="3"/>
            <w:tcBorders>
              <w:top w:val="nil"/>
              <w:left w:val="nil"/>
              <w:bottom w:val="single" w:sz="4" w:space="0" w:color="auto"/>
              <w:right w:val="single" w:sz="4" w:space="0" w:color="auto"/>
            </w:tcBorders>
            <w:shd w:val="clear" w:color="auto" w:fill="auto"/>
            <w:noWrap/>
            <w:vAlign w:val="center"/>
            <w:hideMark/>
          </w:tcPr>
          <w:p w14:paraId="739FDD65"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预计完成日期</w:t>
            </w:r>
            <w:r>
              <w:rPr>
                <w:rFonts w:ascii="宋体" w:eastAsia="宋体" w:hAnsi="宋体" w:cs="宋体" w:hint="eastAsia"/>
                <w:kern w:val="0"/>
                <w:sz w:val="24"/>
                <w:szCs w:val="24"/>
              </w:rPr>
              <w:t>：</w:t>
            </w:r>
          </w:p>
          <w:p w14:paraId="56FD5C28"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r>
      <w:tr w:rsidR="003634DE" w:rsidRPr="003634DE" w14:paraId="161E2C5F" w14:textId="77777777" w:rsidTr="003634DE">
        <w:trPr>
          <w:gridAfter w:val="1"/>
          <w:wAfter w:w="14" w:type="dxa"/>
          <w:trHeight w:val="2190"/>
        </w:trPr>
        <w:tc>
          <w:tcPr>
            <w:tcW w:w="2727" w:type="dxa"/>
            <w:tcBorders>
              <w:top w:val="nil"/>
              <w:left w:val="single" w:sz="4" w:space="0" w:color="auto"/>
              <w:bottom w:val="single" w:sz="4" w:space="0" w:color="auto"/>
              <w:right w:val="single" w:sz="4" w:space="0" w:color="auto"/>
            </w:tcBorders>
            <w:shd w:val="clear" w:color="auto" w:fill="auto"/>
            <w:vAlign w:val="center"/>
            <w:hideMark/>
          </w:tcPr>
          <w:p w14:paraId="3E915782"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维修保养内容</w:t>
            </w:r>
          </w:p>
        </w:tc>
        <w:tc>
          <w:tcPr>
            <w:tcW w:w="7407" w:type="dxa"/>
            <w:gridSpan w:val="7"/>
            <w:tcBorders>
              <w:top w:val="single" w:sz="4" w:space="0" w:color="auto"/>
              <w:left w:val="nil"/>
              <w:bottom w:val="single" w:sz="4" w:space="0" w:color="auto"/>
              <w:right w:val="single" w:sz="4" w:space="0" w:color="000000"/>
            </w:tcBorders>
            <w:shd w:val="clear" w:color="auto" w:fill="auto"/>
            <w:noWrap/>
            <w:vAlign w:val="center"/>
            <w:hideMark/>
          </w:tcPr>
          <w:p w14:paraId="68D6DE61" w14:textId="77777777" w:rsidR="003634DE" w:rsidRPr="003634DE" w:rsidRDefault="003634DE" w:rsidP="003634DE">
            <w:pPr>
              <w:widowControl/>
              <w:jc w:val="center"/>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r>
      <w:tr w:rsidR="003634DE" w:rsidRPr="003634DE" w14:paraId="59950553" w14:textId="77777777" w:rsidTr="00A27DD8">
        <w:trPr>
          <w:gridAfter w:val="1"/>
          <w:wAfter w:w="14" w:type="dxa"/>
          <w:trHeight w:val="915"/>
        </w:trPr>
        <w:tc>
          <w:tcPr>
            <w:tcW w:w="4742" w:type="dxa"/>
            <w:gridSpan w:val="4"/>
            <w:tcBorders>
              <w:top w:val="nil"/>
              <w:left w:val="single" w:sz="4" w:space="0" w:color="auto"/>
              <w:bottom w:val="single" w:sz="4" w:space="0" w:color="auto"/>
              <w:right w:val="single" w:sz="4" w:space="0" w:color="000000"/>
            </w:tcBorders>
            <w:shd w:val="clear" w:color="auto" w:fill="auto"/>
            <w:noWrap/>
            <w:vAlign w:val="center"/>
            <w:hideMark/>
          </w:tcPr>
          <w:p w14:paraId="1E98F907"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维修人员</w:t>
            </w:r>
            <w:r>
              <w:rPr>
                <w:rFonts w:ascii="宋体" w:eastAsia="宋体" w:hAnsi="宋体" w:cs="宋体" w:hint="eastAsia"/>
                <w:kern w:val="0"/>
                <w:sz w:val="24"/>
                <w:szCs w:val="24"/>
              </w:rPr>
              <w:t>：</w:t>
            </w:r>
          </w:p>
          <w:p w14:paraId="6D964414" w14:textId="77777777" w:rsidR="003634DE" w:rsidRPr="003634DE" w:rsidRDefault="003634DE" w:rsidP="003634DE">
            <w:pPr>
              <w:widowControl/>
              <w:jc w:val="center"/>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c>
          <w:tcPr>
            <w:tcW w:w="5392" w:type="dxa"/>
            <w:gridSpan w:val="4"/>
            <w:tcBorders>
              <w:top w:val="nil"/>
              <w:left w:val="nil"/>
              <w:bottom w:val="single" w:sz="4" w:space="0" w:color="auto"/>
              <w:right w:val="single" w:sz="4" w:space="0" w:color="000000"/>
            </w:tcBorders>
            <w:shd w:val="clear" w:color="auto" w:fill="auto"/>
            <w:noWrap/>
            <w:vAlign w:val="center"/>
            <w:hideMark/>
          </w:tcPr>
          <w:p w14:paraId="38BE987F" w14:textId="77777777" w:rsidR="003634DE" w:rsidRPr="003634DE" w:rsidRDefault="003634DE" w:rsidP="003634DE">
            <w:pPr>
              <w:widowControl/>
              <w:rPr>
                <w:rFonts w:ascii="宋体" w:eastAsia="宋体" w:hAnsi="宋体" w:cs="宋体"/>
                <w:kern w:val="0"/>
                <w:sz w:val="24"/>
                <w:szCs w:val="24"/>
              </w:rPr>
            </w:pPr>
            <w:r w:rsidRPr="003634DE">
              <w:rPr>
                <w:rFonts w:ascii="宋体" w:eastAsia="宋体" w:hAnsi="宋体" w:cs="宋体" w:hint="eastAsia"/>
                <w:kern w:val="0"/>
                <w:sz w:val="24"/>
                <w:szCs w:val="24"/>
              </w:rPr>
              <w:t>维修负责人</w:t>
            </w:r>
            <w:r>
              <w:rPr>
                <w:rFonts w:ascii="宋体" w:eastAsia="宋体" w:hAnsi="宋体" w:cs="宋体" w:hint="eastAsia"/>
                <w:kern w:val="0"/>
                <w:sz w:val="24"/>
                <w:szCs w:val="24"/>
              </w:rPr>
              <w:t>：</w:t>
            </w:r>
          </w:p>
          <w:p w14:paraId="02ED02E7" w14:textId="77777777" w:rsidR="003634DE" w:rsidRPr="003634DE" w:rsidRDefault="003634DE" w:rsidP="003634DE">
            <w:pPr>
              <w:widowControl/>
              <w:jc w:val="center"/>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r>
      <w:tr w:rsidR="003634DE" w:rsidRPr="003634DE" w14:paraId="4A57A609" w14:textId="77777777" w:rsidTr="003634DE">
        <w:trPr>
          <w:gridAfter w:val="1"/>
          <w:wAfter w:w="14" w:type="dxa"/>
          <w:trHeight w:val="825"/>
        </w:trPr>
        <w:tc>
          <w:tcPr>
            <w:tcW w:w="10134"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4FA1DD7" w14:textId="77777777" w:rsidR="003634DE" w:rsidRPr="003634DE" w:rsidRDefault="003634DE" w:rsidP="003634DE">
            <w:pPr>
              <w:widowControl/>
              <w:jc w:val="center"/>
              <w:rPr>
                <w:rFonts w:ascii="宋体" w:eastAsia="宋体" w:hAnsi="宋体" w:cs="宋体"/>
                <w:kern w:val="0"/>
                <w:sz w:val="24"/>
                <w:szCs w:val="24"/>
              </w:rPr>
            </w:pPr>
            <w:r w:rsidRPr="003634DE">
              <w:rPr>
                <w:rFonts w:ascii="宋体" w:eastAsia="宋体" w:hAnsi="宋体" w:cs="宋体" w:hint="eastAsia"/>
                <w:kern w:val="0"/>
                <w:sz w:val="24"/>
                <w:szCs w:val="24"/>
              </w:rPr>
              <w:t>维修日期：      年     月    日   时   分开始         年   月   日   时   分 为止</w:t>
            </w:r>
          </w:p>
        </w:tc>
      </w:tr>
      <w:tr w:rsidR="003634DE" w:rsidRPr="003634DE" w14:paraId="3084B056" w14:textId="77777777" w:rsidTr="003634DE">
        <w:trPr>
          <w:gridAfter w:val="1"/>
          <w:wAfter w:w="14" w:type="dxa"/>
          <w:trHeight w:val="1245"/>
        </w:trPr>
        <w:tc>
          <w:tcPr>
            <w:tcW w:w="2727" w:type="dxa"/>
            <w:tcBorders>
              <w:top w:val="nil"/>
              <w:left w:val="single" w:sz="4" w:space="0" w:color="auto"/>
              <w:bottom w:val="single" w:sz="4" w:space="0" w:color="auto"/>
              <w:right w:val="single" w:sz="4" w:space="0" w:color="auto"/>
            </w:tcBorders>
            <w:shd w:val="clear" w:color="auto" w:fill="auto"/>
            <w:vAlign w:val="center"/>
            <w:hideMark/>
          </w:tcPr>
          <w:p w14:paraId="1F897473" w14:textId="77777777" w:rsidR="003634DE" w:rsidRPr="003634DE" w:rsidRDefault="003634DE" w:rsidP="003634DE">
            <w:pPr>
              <w:widowControl/>
              <w:jc w:val="center"/>
              <w:rPr>
                <w:rFonts w:ascii="宋体" w:eastAsia="宋体" w:hAnsi="宋体" w:cs="宋体"/>
                <w:kern w:val="0"/>
                <w:sz w:val="24"/>
                <w:szCs w:val="24"/>
              </w:rPr>
            </w:pPr>
            <w:r w:rsidRPr="003634DE">
              <w:rPr>
                <w:rFonts w:ascii="宋体" w:eastAsia="宋体" w:hAnsi="宋体" w:cs="宋体" w:hint="eastAsia"/>
                <w:kern w:val="0"/>
                <w:sz w:val="24"/>
                <w:szCs w:val="24"/>
              </w:rPr>
              <w:t>维修完成后设备设施运行确认</w:t>
            </w:r>
          </w:p>
        </w:tc>
        <w:tc>
          <w:tcPr>
            <w:tcW w:w="7407" w:type="dxa"/>
            <w:gridSpan w:val="7"/>
            <w:tcBorders>
              <w:top w:val="single" w:sz="4" w:space="0" w:color="auto"/>
              <w:left w:val="nil"/>
              <w:bottom w:val="single" w:sz="4" w:space="0" w:color="auto"/>
              <w:right w:val="single" w:sz="4" w:space="0" w:color="auto"/>
            </w:tcBorders>
            <w:shd w:val="clear" w:color="auto" w:fill="auto"/>
            <w:noWrap/>
            <w:vAlign w:val="center"/>
            <w:hideMark/>
          </w:tcPr>
          <w:p w14:paraId="774516B2" w14:textId="77777777" w:rsidR="003634DE" w:rsidRPr="003634DE" w:rsidRDefault="003634DE" w:rsidP="003634DE">
            <w:pPr>
              <w:widowControl/>
              <w:ind w:firstLineChars="100" w:firstLine="240"/>
              <w:jc w:val="left"/>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r>
      <w:tr w:rsidR="003634DE" w:rsidRPr="003634DE" w14:paraId="3843147B" w14:textId="77777777" w:rsidTr="003634DE">
        <w:trPr>
          <w:gridAfter w:val="1"/>
          <w:wAfter w:w="14" w:type="dxa"/>
          <w:trHeight w:val="1185"/>
        </w:trPr>
        <w:tc>
          <w:tcPr>
            <w:tcW w:w="2727" w:type="dxa"/>
            <w:tcBorders>
              <w:top w:val="nil"/>
              <w:left w:val="single" w:sz="4" w:space="0" w:color="auto"/>
              <w:bottom w:val="single" w:sz="4" w:space="0" w:color="auto"/>
              <w:right w:val="single" w:sz="4" w:space="0" w:color="auto"/>
            </w:tcBorders>
            <w:shd w:val="clear" w:color="auto" w:fill="auto"/>
            <w:vAlign w:val="center"/>
            <w:hideMark/>
          </w:tcPr>
          <w:p w14:paraId="6D6DAEE1" w14:textId="77777777" w:rsidR="003634DE" w:rsidRPr="003634DE" w:rsidRDefault="003634DE" w:rsidP="003634DE">
            <w:pPr>
              <w:widowControl/>
              <w:jc w:val="center"/>
              <w:rPr>
                <w:rFonts w:ascii="宋体" w:eastAsia="宋体" w:hAnsi="宋体" w:cs="宋体"/>
                <w:kern w:val="0"/>
                <w:sz w:val="24"/>
                <w:szCs w:val="24"/>
              </w:rPr>
            </w:pPr>
            <w:r w:rsidRPr="003634DE">
              <w:rPr>
                <w:rFonts w:ascii="宋体" w:eastAsia="宋体" w:hAnsi="宋体" w:cs="宋体" w:hint="eastAsia"/>
                <w:kern w:val="0"/>
                <w:sz w:val="24"/>
                <w:szCs w:val="24"/>
              </w:rPr>
              <w:t>设备使用者/操作者</w:t>
            </w:r>
          </w:p>
        </w:tc>
        <w:tc>
          <w:tcPr>
            <w:tcW w:w="2015" w:type="dxa"/>
            <w:gridSpan w:val="3"/>
            <w:tcBorders>
              <w:top w:val="single" w:sz="4" w:space="0" w:color="auto"/>
              <w:left w:val="nil"/>
              <w:bottom w:val="single" w:sz="4" w:space="0" w:color="auto"/>
              <w:right w:val="single" w:sz="4" w:space="0" w:color="auto"/>
            </w:tcBorders>
            <w:shd w:val="clear" w:color="auto" w:fill="auto"/>
            <w:vAlign w:val="center"/>
            <w:hideMark/>
          </w:tcPr>
          <w:p w14:paraId="23DACD33" w14:textId="77777777" w:rsidR="003634DE" w:rsidRPr="003634DE" w:rsidRDefault="003634DE" w:rsidP="003634DE">
            <w:pPr>
              <w:widowControl/>
              <w:jc w:val="center"/>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c>
          <w:tcPr>
            <w:tcW w:w="2508" w:type="dxa"/>
            <w:gridSpan w:val="3"/>
            <w:tcBorders>
              <w:top w:val="nil"/>
              <w:left w:val="nil"/>
              <w:bottom w:val="single" w:sz="4" w:space="0" w:color="auto"/>
              <w:right w:val="single" w:sz="4" w:space="0" w:color="auto"/>
            </w:tcBorders>
            <w:shd w:val="clear" w:color="auto" w:fill="auto"/>
            <w:vAlign w:val="center"/>
            <w:hideMark/>
          </w:tcPr>
          <w:p w14:paraId="1BFEE0E4" w14:textId="77777777" w:rsidR="003634DE" w:rsidRPr="003634DE" w:rsidRDefault="003634DE" w:rsidP="003634DE">
            <w:pPr>
              <w:widowControl/>
              <w:jc w:val="center"/>
              <w:rPr>
                <w:rFonts w:ascii="宋体" w:eastAsia="宋体" w:hAnsi="宋体" w:cs="宋体"/>
                <w:kern w:val="0"/>
                <w:sz w:val="24"/>
                <w:szCs w:val="24"/>
              </w:rPr>
            </w:pPr>
            <w:r w:rsidRPr="003634DE">
              <w:rPr>
                <w:rFonts w:ascii="宋体" w:eastAsia="宋体" w:hAnsi="宋体" w:cs="宋体" w:hint="eastAsia"/>
                <w:kern w:val="0"/>
                <w:sz w:val="24"/>
                <w:szCs w:val="24"/>
              </w:rPr>
              <w:t>日期</w:t>
            </w:r>
          </w:p>
        </w:tc>
        <w:tc>
          <w:tcPr>
            <w:tcW w:w="2884" w:type="dxa"/>
            <w:tcBorders>
              <w:top w:val="single" w:sz="4" w:space="0" w:color="auto"/>
              <w:left w:val="nil"/>
              <w:bottom w:val="single" w:sz="4" w:space="0" w:color="auto"/>
              <w:right w:val="single" w:sz="4" w:space="0" w:color="000000"/>
            </w:tcBorders>
            <w:shd w:val="clear" w:color="auto" w:fill="auto"/>
            <w:vAlign w:val="center"/>
            <w:hideMark/>
          </w:tcPr>
          <w:p w14:paraId="1C06499F" w14:textId="77777777" w:rsidR="003634DE" w:rsidRPr="003634DE" w:rsidRDefault="003634DE" w:rsidP="003634DE">
            <w:pPr>
              <w:widowControl/>
              <w:jc w:val="center"/>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r>
    </w:tbl>
    <w:p w14:paraId="0075839C" w14:textId="77777777" w:rsidR="00F46A37" w:rsidRDefault="00F46A37" w:rsidP="00F14F67"/>
    <w:p w14:paraId="3746B1BE" w14:textId="77777777" w:rsidR="00F46A37" w:rsidRDefault="00F46A37" w:rsidP="00F14F67"/>
    <w:p w14:paraId="2E1D9719" w14:textId="77777777" w:rsidR="00F46A37" w:rsidRDefault="00F46A37" w:rsidP="00F14F67"/>
    <w:p w14:paraId="403A6D8D" w14:textId="77777777" w:rsidR="00F46A37" w:rsidRDefault="00F46A37" w:rsidP="00F14F67"/>
    <w:p w14:paraId="1C89A167" w14:textId="77777777" w:rsidR="00C64AA2" w:rsidRDefault="00C64AA2" w:rsidP="00F14F67">
      <w:pPr>
        <w:sectPr w:rsidR="00C64AA2" w:rsidSect="00980BBE">
          <w:pgSz w:w="11906" w:h="16838"/>
          <w:pgMar w:top="1440" w:right="567" w:bottom="1440" w:left="567" w:header="567" w:footer="737" w:gutter="0"/>
          <w:cols w:space="425"/>
          <w:docGrid w:type="lines" w:linePitch="312"/>
        </w:sectPr>
      </w:pPr>
    </w:p>
    <w:p w14:paraId="6701A476" w14:textId="77777777" w:rsidR="00C64AA2" w:rsidRPr="00BA4232" w:rsidRDefault="002810E3" w:rsidP="00BA4232">
      <w:pPr>
        <w:pStyle w:val="12"/>
        <w:spacing w:before="0" w:after="0" w:line="460" w:lineRule="exact"/>
        <w:ind w:left="2" w:firstLineChars="466" w:firstLine="1310"/>
        <w:outlineLvl w:val="0"/>
        <w:rPr>
          <w:bCs w:val="0"/>
        </w:rPr>
      </w:pPr>
      <w:bookmarkStart w:id="103" w:name="_Toc391046350"/>
      <w:r w:rsidRPr="00BA4232">
        <w:rPr>
          <w:rFonts w:hint="eastAsia"/>
          <w:bCs w:val="0"/>
        </w:rPr>
        <w:lastRenderedPageBreak/>
        <w:t>表</w:t>
      </w:r>
      <w:r w:rsidR="00C64AA2" w:rsidRPr="00BA4232">
        <w:rPr>
          <w:rFonts w:hint="eastAsia"/>
          <w:bCs w:val="0"/>
        </w:rPr>
        <w:t>6.2安全设施设备管理台账</w:t>
      </w:r>
      <w:bookmarkEnd w:id="103"/>
    </w:p>
    <w:p w14:paraId="450F3DF9" w14:textId="77777777" w:rsidR="00F46A37" w:rsidRPr="00C64AA2" w:rsidRDefault="00F46A37" w:rsidP="00F14F67"/>
    <w:p w14:paraId="74C96401" w14:textId="77777777" w:rsidR="00C64AA2" w:rsidRDefault="00C64AA2" w:rsidP="00C64AA2">
      <w:pPr>
        <w:jc w:val="center"/>
        <w:rPr>
          <w:b/>
          <w:bCs/>
          <w:sz w:val="72"/>
        </w:rPr>
      </w:pPr>
    </w:p>
    <w:p w14:paraId="6D0E5F70" w14:textId="77777777" w:rsidR="00C64AA2" w:rsidRDefault="00C64AA2" w:rsidP="00C64AA2">
      <w:pPr>
        <w:jc w:val="center"/>
        <w:rPr>
          <w:sz w:val="28"/>
        </w:rPr>
      </w:pPr>
      <w:r>
        <w:rPr>
          <w:rFonts w:hint="eastAsia"/>
          <w:b/>
          <w:bCs/>
          <w:sz w:val="72"/>
        </w:rPr>
        <w:t>安全设施（设备）管理台帐</w:t>
      </w:r>
    </w:p>
    <w:p w14:paraId="5B704D3D" w14:textId="77777777" w:rsidR="00C64AA2" w:rsidRDefault="00C64AA2" w:rsidP="00C64AA2">
      <w:pPr>
        <w:jc w:val="center"/>
        <w:rPr>
          <w:sz w:val="28"/>
        </w:rPr>
      </w:pPr>
    </w:p>
    <w:p w14:paraId="7E4FF93E" w14:textId="77777777" w:rsidR="00C64AA2" w:rsidRDefault="00C64AA2" w:rsidP="00C64AA2">
      <w:pPr>
        <w:jc w:val="center"/>
        <w:rPr>
          <w:sz w:val="28"/>
        </w:rPr>
      </w:pPr>
    </w:p>
    <w:p w14:paraId="5D19C8CA" w14:textId="77777777" w:rsidR="00C64AA2" w:rsidRDefault="00C64AA2" w:rsidP="00C64AA2">
      <w:pPr>
        <w:jc w:val="center"/>
        <w:rPr>
          <w:sz w:val="28"/>
        </w:rPr>
      </w:pPr>
    </w:p>
    <w:p w14:paraId="4138E498" w14:textId="77777777" w:rsidR="00C64AA2" w:rsidRDefault="00C64AA2" w:rsidP="00C64AA2">
      <w:pPr>
        <w:jc w:val="center"/>
        <w:rPr>
          <w:sz w:val="28"/>
        </w:rPr>
      </w:pPr>
    </w:p>
    <w:p w14:paraId="3EA674AF" w14:textId="77777777" w:rsidR="00C64AA2" w:rsidRDefault="00C64AA2" w:rsidP="00C64AA2">
      <w:pPr>
        <w:jc w:val="center"/>
        <w:rPr>
          <w:sz w:val="28"/>
        </w:rPr>
      </w:pPr>
    </w:p>
    <w:p w14:paraId="12D732C5" w14:textId="77777777" w:rsidR="00C64AA2" w:rsidRDefault="00C64AA2" w:rsidP="00C64AA2">
      <w:pPr>
        <w:jc w:val="center"/>
        <w:rPr>
          <w:sz w:val="28"/>
        </w:rPr>
      </w:pPr>
    </w:p>
    <w:p w14:paraId="64C37732" w14:textId="77777777" w:rsidR="00C64AA2" w:rsidRDefault="00C64AA2" w:rsidP="00C64AA2">
      <w:pPr>
        <w:jc w:val="center"/>
        <w:rPr>
          <w:sz w:val="28"/>
        </w:rPr>
      </w:pPr>
    </w:p>
    <w:p w14:paraId="39C0ABE1" w14:textId="77777777" w:rsidR="00C64AA2" w:rsidRDefault="00C64AA2" w:rsidP="00C64AA2">
      <w:pPr>
        <w:jc w:val="center"/>
        <w:rPr>
          <w:sz w:val="36"/>
        </w:rPr>
      </w:pPr>
      <w:r>
        <w:rPr>
          <w:rFonts w:hint="eastAsia"/>
          <w:sz w:val="36"/>
        </w:rPr>
        <w:t>企业名称</w:t>
      </w:r>
      <w:r>
        <w:rPr>
          <w:rFonts w:hint="eastAsia"/>
          <w:sz w:val="36"/>
        </w:rPr>
        <w:t>__________________</w:t>
      </w:r>
    </w:p>
    <w:p w14:paraId="2F8EB41A" w14:textId="77777777" w:rsidR="00C64AA2" w:rsidRDefault="00C64AA2" w:rsidP="00C64AA2">
      <w:pPr>
        <w:jc w:val="center"/>
        <w:rPr>
          <w:sz w:val="36"/>
        </w:rPr>
      </w:pPr>
    </w:p>
    <w:p w14:paraId="10A0095D" w14:textId="77777777" w:rsidR="00C64AA2" w:rsidRDefault="00C64AA2" w:rsidP="00C64AA2">
      <w:pPr>
        <w:jc w:val="center"/>
        <w:rPr>
          <w:sz w:val="36"/>
        </w:rPr>
      </w:pPr>
    </w:p>
    <w:p w14:paraId="6693E5F0" w14:textId="77777777" w:rsidR="00C64AA2" w:rsidRDefault="00C64AA2" w:rsidP="00C64AA2">
      <w:pPr>
        <w:jc w:val="center"/>
        <w:rPr>
          <w:sz w:val="36"/>
        </w:rPr>
      </w:pPr>
    </w:p>
    <w:p w14:paraId="52E90805" w14:textId="77777777" w:rsidR="00C64AA2" w:rsidRDefault="00C64AA2" w:rsidP="00C64AA2">
      <w:pPr>
        <w:jc w:val="center"/>
        <w:rPr>
          <w:sz w:val="36"/>
        </w:rPr>
      </w:pPr>
    </w:p>
    <w:p w14:paraId="50E58DDE" w14:textId="77777777" w:rsidR="00C64AA2" w:rsidRDefault="00C64AA2" w:rsidP="00C64AA2">
      <w:pPr>
        <w:jc w:val="center"/>
        <w:rPr>
          <w:sz w:val="36"/>
        </w:rPr>
      </w:pPr>
    </w:p>
    <w:p w14:paraId="118066A0" w14:textId="77777777" w:rsidR="00C7030B" w:rsidRDefault="00C7030B">
      <w:pPr>
        <w:widowControl/>
        <w:jc w:val="left"/>
        <w:rPr>
          <w:b/>
          <w:bCs/>
          <w:sz w:val="48"/>
        </w:rPr>
      </w:pPr>
      <w:r>
        <w:rPr>
          <w:b/>
          <w:bCs/>
          <w:sz w:val="48"/>
        </w:rPr>
        <w:br w:type="page"/>
      </w:r>
    </w:p>
    <w:p w14:paraId="05EDCDF6" w14:textId="77777777" w:rsidR="00C64AA2" w:rsidRDefault="00C64AA2" w:rsidP="00C64AA2">
      <w:pPr>
        <w:jc w:val="center"/>
        <w:rPr>
          <w:b/>
          <w:bCs/>
          <w:sz w:val="48"/>
        </w:rPr>
      </w:pPr>
      <w:r>
        <w:rPr>
          <w:rFonts w:hint="eastAsia"/>
          <w:b/>
          <w:bCs/>
          <w:sz w:val="48"/>
        </w:rPr>
        <w:lastRenderedPageBreak/>
        <w:t>填</w:t>
      </w:r>
      <w:r>
        <w:rPr>
          <w:rFonts w:hint="eastAsia"/>
          <w:b/>
          <w:bCs/>
          <w:sz w:val="48"/>
        </w:rPr>
        <w:t xml:space="preserve"> </w:t>
      </w:r>
      <w:r>
        <w:rPr>
          <w:rFonts w:hint="eastAsia"/>
          <w:b/>
          <w:bCs/>
          <w:sz w:val="48"/>
        </w:rPr>
        <w:t>写</w:t>
      </w:r>
      <w:r>
        <w:rPr>
          <w:rFonts w:hint="eastAsia"/>
          <w:b/>
          <w:bCs/>
          <w:sz w:val="48"/>
        </w:rPr>
        <w:t xml:space="preserve"> </w:t>
      </w:r>
      <w:r>
        <w:rPr>
          <w:rFonts w:hint="eastAsia"/>
          <w:b/>
          <w:bCs/>
          <w:sz w:val="48"/>
        </w:rPr>
        <w:t>说</w:t>
      </w:r>
      <w:r>
        <w:rPr>
          <w:rFonts w:hint="eastAsia"/>
          <w:b/>
          <w:bCs/>
          <w:sz w:val="48"/>
        </w:rPr>
        <w:t xml:space="preserve"> </w:t>
      </w:r>
      <w:r>
        <w:rPr>
          <w:rFonts w:hint="eastAsia"/>
          <w:b/>
          <w:bCs/>
          <w:sz w:val="48"/>
        </w:rPr>
        <w:t>明</w:t>
      </w:r>
    </w:p>
    <w:p w14:paraId="0F0314F0" w14:textId="77777777" w:rsidR="00C64AA2" w:rsidRPr="00C7030B" w:rsidRDefault="00C64AA2" w:rsidP="00C7030B">
      <w:pPr>
        <w:spacing w:line="500" w:lineRule="exact"/>
        <w:ind w:firstLineChars="200" w:firstLine="560"/>
        <w:jc w:val="left"/>
        <w:rPr>
          <w:sz w:val="28"/>
          <w:szCs w:val="28"/>
        </w:rPr>
      </w:pPr>
      <w:r w:rsidRPr="00C7030B">
        <w:rPr>
          <w:rFonts w:hint="eastAsia"/>
          <w:sz w:val="28"/>
          <w:szCs w:val="28"/>
        </w:rPr>
        <w:t>一、安全设施（设备）包括：安全阀、压力表、温度计、报警仪（包含可燃气体、有毒气体、超温、超压、高液位等报警仪）、减压阀、防爆膜、放空管、液位计，以及正压式空气呼吸器、洗眼器、沐浴器、防化服等。</w:t>
      </w:r>
    </w:p>
    <w:p w14:paraId="0446E201" w14:textId="77777777" w:rsidR="00C64AA2" w:rsidRPr="00C7030B" w:rsidRDefault="00C64AA2" w:rsidP="00C7030B">
      <w:pPr>
        <w:spacing w:line="500" w:lineRule="exact"/>
        <w:ind w:firstLineChars="200" w:firstLine="560"/>
        <w:jc w:val="left"/>
        <w:rPr>
          <w:sz w:val="28"/>
          <w:szCs w:val="28"/>
        </w:rPr>
      </w:pPr>
      <w:r w:rsidRPr="00C7030B">
        <w:rPr>
          <w:rFonts w:hint="eastAsia"/>
          <w:sz w:val="28"/>
          <w:szCs w:val="28"/>
        </w:rPr>
        <w:t>二、“记录应及时，字迹应工整，内容应真实。</w:t>
      </w:r>
    </w:p>
    <w:p w14:paraId="2E58F74A" w14:textId="77777777" w:rsidR="00C64AA2" w:rsidRPr="00C7030B" w:rsidRDefault="00C64AA2" w:rsidP="00C7030B">
      <w:pPr>
        <w:spacing w:line="500" w:lineRule="exact"/>
        <w:ind w:firstLineChars="200" w:firstLine="560"/>
        <w:jc w:val="left"/>
        <w:rPr>
          <w:sz w:val="28"/>
          <w:szCs w:val="28"/>
        </w:rPr>
      </w:pPr>
      <w:r w:rsidRPr="00C7030B">
        <w:rPr>
          <w:rFonts w:hint="eastAsia"/>
          <w:sz w:val="28"/>
          <w:szCs w:val="28"/>
        </w:rPr>
        <w:t>三、每台安全设施（设备）的出厂资料、定期检测资料，应单独建档管理。</w:t>
      </w:r>
    </w:p>
    <w:p w14:paraId="26138AD5" w14:textId="77777777" w:rsidR="00C64AA2" w:rsidRPr="00C7030B" w:rsidRDefault="00C64AA2" w:rsidP="00C7030B">
      <w:pPr>
        <w:ind w:firstLineChars="600" w:firstLine="1680"/>
        <w:rPr>
          <w:sz w:val="28"/>
          <w:szCs w:val="28"/>
        </w:rPr>
      </w:pPr>
    </w:p>
    <w:p w14:paraId="56C1C2A7" w14:textId="77777777" w:rsidR="00C64AA2" w:rsidRDefault="00C64AA2" w:rsidP="00C64AA2">
      <w:pPr>
        <w:jc w:val="center"/>
        <w:rPr>
          <w:b/>
          <w:bCs/>
          <w:sz w:val="32"/>
        </w:rPr>
        <w:sectPr w:rsidR="00C64AA2" w:rsidSect="00980BBE">
          <w:pgSz w:w="11906" w:h="16838"/>
          <w:pgMar w:top="1440" w:right="567" w:bottom="1440" w:left="567" w:header="567" w:footer="737" w:gutter="0"/>
          <w:cols w:space="425"/>
          <w:docGrid w:type="lines" w:linePitch="312"/>
        </w:sectPr>
      </w:pPr>
    </w:p>
    <w:p w14:paraId="62556020" w14:textId="77777777" w:rsidR="00C64AA2" w:rsidRDefault="00C64AA2" w:rsidP="00C64AA2">
      <w:pPr>
        <w:jc w:val="center"/>
        <w:rPr>
          <w:b/>
          <w:bCs/>
          <w:sz w:val="32"/>
        </w:rPr>
      </w:pPr>
      <w:r>
        <w:rPr>
          <w:rFonts w:hint="eastAsia"/>
          <w:b/>
          <w:bCs/>
          <w:sz w:val="32"/>
        </w:rPr>
        <w:lastRenderedPageBreak/>
        <w:t>安</w:t>
      </w:r>
      <w:r>
        <w:rPr>
          <w:rFonts w:hint="eastAsia"/>
          <w:b/>
          <w:bCs/>
          <w:sz w:val="32"/>
        </w:rPr>
        <w:t xml:space="preserve"> </w:t>
      </w:r>
      <w:r>
        <w:rPr>
          <w:rFonts w:hint="eastAsia"/>
          <w:b/>
          <w:bCs/>
          <w:sz w:val="32"/>
        </w:rPr>
        <w:t>全</w:t>
      </w:r>
      <w:r>
        <w:rPr>
          <w:rFonts w:hint="eastAsia"/>
          <w:b/>
          <w:bCs/>
          <w:sz w:val="32"/>
        </w:rPr>
        <w:t xml:space="preserve"> </w:t>
      </w:r>
      <w:r>
        <w:rPr>
          <w:rFonts w:hint="eastAsia"/>
          <w:b/>
          <w:bCs/>
          <w:sz w:val="32"/>
        </w:rPr>
        <w:t>设</w:t>
      </w:r>
      <w:r>
        <w:rPr>
          <w:rFonts w:hint="eastAsia"/>
          <w:b/>
          <w:bCs/>
          <w:sz w:val="32"/>
        </w:rPr>
        <w:t xml:space="preserve"> </w:t>
      </w:r>
      <w:r>
        <w:rPr>
          <w:rFonts w:hint="eastAsia"/>
          <w:b/>
          <w:bCs/>
          <w:sz w:val="32"/>
        </w:rPr>
        <w:t>施</w:t>
      </w:r>
      <w:r>
        <w:rPr>
          <w:rFonts w:hint="eastAsia"/>
          <w:b/>
          <w:bCs/>
          <w:sz w:val="32"/>
        </w:rPr>
        <w:t xml:space="preserve"> </w:t>
      </w:r>
      <w:r>
        <w:rPr>
          <w:rFonts w:hint="eastAsia"/>
          <w:b/>
          <w:bCs/>
          <w:sz w:val="32"/>
        </w:rPr>
        <w:t>（设</w:t>
      </w:r>
      <w:r>
        <w:rPr>
          <w:rFonts w:hint="eastAsia"/>
          <w:b/>
          <w:bCs/>
          <w:sz w:val="32"/>
        </w:rPr>
        <w:t xml:space="preserve"> </w:t>
      </w:r>
      <w:r>
        <w:rPr>
          <w:rFonts w:hint="eastAsia"/>
          <w:b/>
          <w:bCs/>
          <w:sz w:val="32"/>
        </w:rPr>
        <w:t>备）管</w:t>
      </w:r>
      <w:r>
        <w:rPr>
          <w:rFonts w:hint="eastAsia"/>
          <w:b/>
          <w:bCs/>
          <w:sz w:val="32"/>
        </w:rPr>
        <w:t xml:space="preserve"> </w:t>
      </w:r>
      <w:r>
        <w:rPr>
          <w:rFonts w:hint="eastAsia"/>
          <w:b/>
          <w:bCs/>
          <w:sz w:val="32"/>
        </w:rPr>
        <w:t>理</w:t>
      </w:r>
      <w:r>
        <w:rPr>
          <w:rFonts w:hint="eastAsia"/>
          <w:b/>
          <w:bCs/>
          <w:sz w:val="32"/>
        </w:rPr>
        <w:t xml:space="preserve"> </w:t>
      </w:r>
      <w:r>
        <w:rPr>
          <w:rFonts w:hint="eastAsia"/>
          <w:b/>
          <w:bCs/>
          <w:sz w:val="32"/>
        </w:rPr>
        <w:t>台</w:t>
      </w:r>
      <w:r>
        <w:rPr>
          <w:rFonts w:hint="eastAsia"/>
          <w:b/>
          <w:bCs/>
          <w:sz w:val="32"/>
        </w:rPr>
        <w:t xml:space="preserve"> </w:t>
      </w:r>
      <w:r>
        <w:rPr>
          <w:rFonts w:hint="eastAsia"/>
          <w:b/>
          <w:bCs/>
          <w:sz w:val="32"/>
        </w:rPr>
        <w:t>帐</w:t>
      </w:r>
    </w:p>
    <w:tbl>
      <w:tblPr>
        <w:tblW w:w="1530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0"/>
        <w:gridCol w:w="1600"/>
        <w:gridCol w:w="1440"/>
        <w:gridCol w:w="1620"/>
        <w:gridCol w:w="1440"/>
        <w:gridCol w:w="1620"/>
        <w:gridCol w:w="1440"/>
        <w:gridCol w:w="1440"/>
        <w:gridCol w:w="920"/>
        <w:gridCol w:w="1420"/>
        <w:gridCol w:w="1440"/>
      </w:tblGrid>
      <w:tr w:rsidR="00C64AA2" w14:paraId="2EE7F8FD" w14:textId="77777777" w:rsidTr="00C64AA2">
        <w:trPr>
          <w:cantSplit/>
          <w:trHeight w:val="650"/>
        </w:trPr>
        <w:tc>
          <w:tcPr>
            <w:tcW w:w="920" w:type="dxa"/>
            <w:tcBorders>
              <w:bottom w:val="single" w:sz="4" w:space="0" w:color="auto"/>
            </w:tcBorders>
            <w:vAlign w:val="center"/>
          </w:tcPr>
          <w:p w14:paraId="00559534" w14:textId="77777777" w:rsidR="00C64AA2" w:rsidRPr="00C7030B" w:rsidRDefault="00C64AA2" w:rsidP="00A27DD8">
            <w:pPr>
              <w:jc w:val="center"/>
              <w:rPr>
                <w:szCs w:val="21"/>
              </w:rPr>
            </w:pPr>
            <w:r w:rsidRPr="00C7030B">
              <w:rPr>
                <w:rFonts w:hint="eastAsia"/>
                <w:szCs w:val="21"/>
              </w:rPr>
              <w:t>序号</w:t>
            </w:r>
          </w:p>
        </w:tc>
        <w:tc>
          <w:tcPr>
            <w:tcW w:w="1600" w:type="dxa"/>
            <w:tcBorders>
              <w:bottom w:val="single" w:sz="4" w:space="0" w:color="auto"/>
            </w:tcBorders>
            <w:vAlign w:val="center"/>
          </w:tcPr>
          <w:p w14:paraId="6E499CBE" w14:textId="77777777" w:rsidR="00C64AA2" w:rsidRPr="00C7030B" w:rsidRDefault="00C64AA2" w:rsidP="00A27DD8">
            <w:pPr>
              <w:jc w:val="center"/>
              <w:rPr>
                <w:szCs w:val="21"/>
              </w:rPr>
            </w:pPr>
            <w:r w:rsidRPr="00C7030B">
              <w:rPr>
                <w:rFonts w:hint="eastAsia"/>
                <w:szCs w:val="21"/>
              </w:rPr>
              <w:t>名</w:t>
            </w:r>
            <w:r w:rsidRPr="00C7030B">
              <w:rPr>
                <w:rFonts w:hint="eastAsia"/>
                <w:szCs w:val="21"/>
              </w:rPr>
              <w:t xml:space="preserve">  </w:t>
            </w:r>
            <w:r w:rsidRPr="00C7030B">
              <w:rPr>
                <w:rFonts w:hint="eastAsia"/>
                <w:szCs w:val="21"/>
              </w:rPr>
              <w:t>称</w:t>
            </w:r>
          </w:p>
        </w:tc>
        <w:tc>
          <w:tcPr>
            <w:tcW w:w="1440" w:type="dxa"/>
            <w:tcBorders>
              <w:bottom w:val="single" w:sz="4" w:space="0" w:color="auto"/>
            </w:tcBorders>
            <w:vAlign w:val="center"/>
          </w:tcPr>
          <w:p w14:paraId="190F0F5A" w14:textId="77777777" w:rsidR="00C64AA2" w:rsidRPr="00C7030B" w:rsidRDefault="00C64AA2" w:rsidP="00A27DD8">
            <w:pPr>
              <w:jc w:val="center"/>
              <w:rPr>
                <w:szCs w:val="21"/>
              </w:rPr>
            </w:pPr>
            <w:r w:rsidRPr="00C7030B">
              <w:rPr>
                <w:rFonts w:hint="eastAsia"/>
                <w:szCs w:val="21"/>
              </w:rPr>
              <w:t>规格型号</w:t>
            </w:r>
          </w:p>
        </w:tc>
        <w:tc>
          <w:tcPr>
            <w:tcW w:w="1620" w:type="dxa"/>
            <w:tcBorders>
              <w:bottom w:val="single" w:sz="4" w:space="0" w:color="auto"/>
            </w:tcBorders>
            <w:vAlign w:val="center"/>
          </w:tcPr>
          <w:p w14:paraId="71CCA7F7" w14:textId="77777777" w:rsidR="00C64AA2" w:rsidRPr="00C7030B" w:rsidRDefault="00C64AA2" w:rsidP="00A27DD8">
            <w:pPr>
              <w:jc w:val="center"/>
              <w:rPr>
                <w:szCs w:val="21"/>
              </w:rPr>
            </w:pPr>
            <w:r w:rsidRPr="00C7030B">
              <w:rPr>
                <w:rFonts w:hint="eastAsia"/>
                <w:szCs w:val="21"/>
              </w:rPr>
              <w:t>制造厂家</w:t>
            </w:r>
          </w:p>
        </w:tc>
        <w:tc>
          <w:tcPr>
            <w:tcW w:w="1440" w:type="dxa"/>
            <w:tcBorders>
              <w:bottom w:val="single" w:sz="4" w:space="0" w:color="auto"/>
            </w:tcBorders>
            <w:vAlign w:val="center"/>
          </w:tcPr>
          <w:p w14:paraId="53549861" w14:textId="77777777" w:rsidR="00C64AA2" w:rsidRPr="00C7030B" w:rsidRDefault="00C64AA2" w:rsidP="00A27DD8">
            <w:pPr>
              <w:jc w:val="center"/>
              <w:rPr>
                <w:szCs w:val="21"/>
              </w:rPr>
            </w:pPr>
            <w:r w:rsidRPr="00C7030B">
              <w:rPr>
                <w:rFonts w:hint="eastAsia"/>
                <w:szCs w:val="21"/>
              </w:rPr>
              <w:t>安装位置</w:t>
            </w:r>
          </w:p>
        </w:tc>
        <w:tc>
          <w:tcPr>
            <w:tcW w:w="1620" w:type="dxa"/>
            <w:tcBorders>
              <w:bottom w:val="single" w:sz="4" w:space="0" w:color="auto"/>
            </w:tcBorders>
            <w:vAlign w:val="center"/>
          </w:tcPr>
          <w:p w14:paraId="6F669F92" w14:textId="77777777" w:rsidR="00C64AA2" w:rsidRPr="00C7030B" w:rsidRDefault="00C64AA2" w:rsidP="00A27DD8">
            <w:pPr>
              <w:jc w:val="center"/>
              <w:rPr>
                <w:szCs w:val="21"/>
              </w:rPr>
            </w:pPr>
            <w:r w:rsidRPr="00C7030B">
              <w:rPr>
                <w:rFonts w:hint="eastAsia"/>
                <w:szCs w:val="21"/>
              </w:rPr>
              <w:t>厂内编号</w:t>
            </w:r>
          </w:p>
        </w:tc>
        <w:tc>
          <w:tcPr>
            <w:tcW w:w="1440" w:type="dxa"/>
            <w:tcBorders>
              <w:bottom w:val="single" w:sz="4" w:space="0" w:color="auto"/>
            </w:tcBorders>
            <w:vAlign w:val="center"/>
          </w:tcPr>
          <w:p w14:paraId="4F04982D" w14:textId="77777777" w:rsidR="00C64AA2" w:rsidRPr="00C7030B" w:rsidRDefault="00C64AA2" w:rsidP="00A27DD8">
            <w:pPr>
              <w:jc w:val="center"/>
              <w:rPr>
                <w:szCs w:val="21"/>
              </w:rPr>
            </w:pPr>
            <w:r w:rsidRPr="00C7030B">
              <w:rPr>
                <w:rFonts w:hint="eastAsia"/>
                <w:szCs w:val="21"/>
              </w:rPr>
              <w:t>运行情况</w:t>
            </w:r>
          </w:p>
        </w:tc>
        <w:tc>
          <w:tcPr>
            <w:tcW w:w="1440" w:type="dxa"/>
            <w:tcBorders>
              <w:bottom w:val="single" w:sz="4" w:space="0" w:color="auto"/>
            </w:tcBorders>
            <w:vAlign w:val="center"/>
          </w:tcPr>
          <w:p w14:paraId="7E4EE52A" w14:textId="77777777" w:rsidR="00C64AA2" w:rsidRPr="00C7030B" w:rsidRDefault="00C64AA2" w:rsidP="00A27DD8">
            <w:pPr>
              <w:jc w:val="center"/>
              <w:rPr>
                <w:szCs w:val="21"/>
              </w:rPr>
            </w:pPr>
            <w:r w:rsidRPr="00C7030B">
              <w:rPr>
                <w:rFonts w:hint="eastAsia"/>
                <w:szCs w:val="21"/>
              </w:rPr>
              <w:t>投用时间</w:t>
            </w:r>
          </w:p>
        </w:tc>
        <w:tc>
          <w:tcPr>
            <w:tcW w:w="920" w:type="dxa"/>
            <w:tcBorders>
              <w:bottom w:val="single" w:sz="4" w:space="0" w:color="auto"/>
            </w:tcBorders>
            <w:vAlign w:val="center"/>
          </w:tcPr>
          <w:p w14:paraId="33BA6EE6" w14:textId="77777777" w:rsidR="00C64AA2" w:rsidRPr="00C7030B" w:rsidRDefault="00C64AA2" w:rsidP="00A27DD8">
            <w:pPr>
              <w:jc w:val="center"/>
              <w:rPr>
                <w:szCs w:val="21"/>
              </w:rPr>
            </w:pPr>
            <w:r w:rsidRPr="00C7030B">
              <w:rPr>
                <w:rFonts w:hint="eastAsia"/>
                <w:szCs w:val="21"/>
              </w:rPr>
              <w:t>检验周期</w:t>
            </w:r>
          </w:p>
        </w:tc>
        <w:tc>
          <w:tcPr>
            <w:tcW w:w="1420" w:type="dxa"/>
            <w:tcBorders>
              <w:bottom w:val="single" w:sz="4" w:space="0" w:color="auto"/>
            </w:tcBorders>
            <w:vAlign w:val="center"/>
          </w:tcPr>
          <w:p w14:paraId="123D441A" w14:textId="77777777" w:rsidR="00C64AA2" w:rsidRPr="00C7030B" w:rsidRDefault="00C64AA2" w:rsidP="00A27DD8">
            <w:pPr>
              <w:jc w:val="center"/>
              <w:rPr>
                <w:szCs w:val="21"/>
              </w:rPr>
            </w:pPr>
            <w:r w:rsidRPr="00C7030B">
              <w:rPr>
                <w:rFonts w:hint="eastAsia"/>
                <w:szCs w:val="21"/>
              </w:rPr>
              <w:t>检验时间</w:t>
            </w:r>
          </w:p>
        </w:tc>
        <w:tc>
          <w:tcPr>
            <w:tcW w:w="1440" w:type="dxa"/>
            <w:tcBorders>
              <w:bottom w:val="single" w:sz="4" w:space="0" w:color="auto"/>
            </w:tcBorders>
            <w:vAlign w:val="center"/>
          </w:tcPr>
          <w:p w14:paraId="536A450D" w14:textId="77777777" w:rsidR="00C64AA2" w:rsidRPr="00C7030B" w:rsidRDefault="00C64AA2" w:rsidP="00A27DD8">
            <w:pPr>
              <w:jc w:val="center"/>
              <w:rPr>
                <w:szCs w:val="21"/>
              </w:rPr>
            </w:pPr>
            <w:r w:rsidRPr="00C7030B">
              <w:rPr>
                <w:rFonts w:hint="eastAsia"/>
                <w:szCs w:val="21"/>
              </w:rPr>
              <w:t>检验情况</w:t>
            </w:r>
          </w:p>
        </w:tc>
      </w:tr>
      <w:tr w:rsidR="00C64AA2" w14:paraId="5A117C6A" w14:textId="77777777" w:rsidTr="00C64AA2">
        <w:trPr>
          <w:cantSplit/>
          <w:trHeight w:val="571"/>
        </w:trPr>
        <w:tc>
          <w:tcPr>
            <w:tcW w:w="920" w:type="dxa"/>
            <w:vAlign w:val="center"/>
          </w:tcPr>
          <w:p w14:paraId="1447BFA7" w14:textId="77777777" w:rsidR="00C64AA2" w:rsidRDefault="00C64AA2" w:rsidP="00A27DD8">
            <w:pPr>
              <w:jc w:val="center"/>
              <w:rPr>
                <w:sz w:val="24"/>
              </w:rPr>
            </w:pPr>
          </w:p>
        </w:tc>
        <w:tc>
          <w:tcPr>
            <w:tcW w:w="1600" w:type="dxa"/>
            <w:vAlign w:val="center"/>
          </w:tcPr>
          <w:p w14:paraId="1F9036EC" w14:textId="77777777" w:rsidR="00C64AA2" w:rsidRDefault="00C64AA2" w:rsidP="00A27DD8">
            <w:pPr>
              <w:jc w:val="center"/>
              <w:rPr>
                <w:sz w:val="24"/>
              </w:rPr>
            </w:pPr>
          </w:p>
        </w:tc>
        <w:tc>
          <w:tcPr>
            <w:tcW w:w="1440" w:type="dxa"/>
            <w:vAlign w:val="center"/>
          </w:tcPr>
          <w:p w14:paraId="7A97B99F" w14:textId="77777777" w:rsidR="00C64AA2" w:rsidRDefault="00C64AA2" w:rsidP="00A27DD8">
            <w:pPr>
              <w:jc w:val="center"/>
              <w:rPr>
                <w:sz w:val="24"/>
              </w:rPr>
            </w:pPr>
          </w:p>
        </w:tc>
        <w:tc>
          <w:tcPr>
            <w:tcW w:w="1620" w:type="dxa"/>
            <w:vAlign w:val="center"/>
          </w:tcPr>
          <w:p w14:paraId="29B90A50" w14:textId="77777777" w:rsidR="00C64AA2" w:rsidRDefault="00C64AA2" w:rsidP="00A27DD8">
            <w:pPr>
              <w:jc w:val="center"/>
              <w:rPr>
                <w:sz w:val="28"/>
              </w:rPr>
            </w:pPr>
          </w:p>
        </w:tc>
        <w:tc>
          <w:tcPr>
            <w:tcW w:w="1440" w:type="dxa"/>
            <w:vAlign w:val="center"/>
          </w:tcPr>
          <w:p w14:paraId="3ACD7B26" w14:textId="77777777" w:rsidR="00C64AA2" w:rsidRDefault="00C64AA2" w:rsidP="00A27DD8">
            <w:pPr>
              <w:jc w:val="center"/>
              <w:rPr>
                <w:sz w:val="24"/>
              </w:rPr>
            </w:pPr>
          </w:p>
        </w:tc>
        <w:tc>
          <w:tcPr>
            <w:tcW w:w="1620" w:type="dxa"/>
            <w:vAlign w:val="center"/>
          </w:tcPr>
          <w:p w14:paraId="77FA43B5" w14:textId="77777777" w:rsidR="00C64AA2" w:rsidRDefault="00C64AA2" w:rsidP="00A27DD8">
            <w:pPr>
              <w:jc w:val="center"/>
              <w:rPr>
                <w:sz w:val="24"/>
              </w:rPr>
            </w:pPr>
          </w:p>
        </w:tc>
        <w:tc>
          <w:tcPr>
            <w:tcW w:w="1440" w:type="dxa"/>
            <w:vAlign w:val="center"/>
          </w:tcPr>
          <w:p w14:paraId="57046DF7" w14:textId="77777777" w:rsidR="00C64AA2" w:rsidRDefault="00C64AA2" w:rsidP="00A27DD8">
            <w:pPr>
              <w:jc w:val="center"/>
              <w:rPr>
                <w:sz w:val="24"/>
              </w:rPr>
            </w:pPr>
          </w:p>
        </w:tc>
        <w:tc>
          <w:tcPr>
            <w:tcW w:w="1440" w:type="dxa"/>
            <w:vAlign w:val="center"/>
          </w:tcPr>
          <w:p w14:paraId="5FFB7645" w14:textId="77777777" w:rsidR="00C64AA2" w:rsidRDefault="00C64AA2" w:rsidP="00A27DD8">
            <w:pPr>
              <w:jc w:val="center"/>
              <w:rPr>
                <w:sz w:val="24"/>
              </w:rPr>
            </w:pPr>
          </w:p>
        </w:tc>
        <w:tc>
          <w:tcPr>
            <w:tcW w:w="920" w:type="dxa"/>
            <w:vAlign w:val="center"/>
          </w:tcPr>
          <w:p w14:paraId="4CF5113A" w14:textId="77777777" w:rsidR="00C64AA2" w:rsidRDefault="00C64AA2" w:rsidP="00A27DD8">
            <w:pPr>
              <w:jc w:val="center"/>
              <w:rPr>
                <w:sz w:val="24"/>
              </w:rPr>
            </w:pPr>
          </w:p>
        </w:tc>
        <w:tc>
          <w:tcPr>
            <w:tcW w:w="1420" w:type="dxa"/>
            <w:vAlign w:val="center"/>
          </w:tcPr>
          <w:p w14:paraId="70A2C7F1" w14:textId="77777777" w:rsidR="00C64AA2" w:rsidRDefault="00C64AA2" w:rsidP="00A27DD8">
            <w:pPr>
              <w:jc w:val="center"/>
              <w:rPr>
                <w:sz w:val="24"/>
              </w:rPr>
            </w:pPr>
          </w:p>
        </w:tc>
        <w:tc>
          <w:tcPr>
            <w:tcW w:w="1440" w:type="dxa"/>
            <w:vAlign w:val="center"/>
          </w:tcPr>
          <w:p w14:paraId="2FDD5BA4" w14:textId="77777777" w:rsidR="00C64AA2" w:rsidRDefault="00C64AA2" w:rsidP="00A27DD8">
            <w:pPr>
              <w:jc w:val="center"/>
              <w:rPr>
                <w:sz w:val="24"/>
              </w:rPr>
            </w:pPr>
          </w:p>
        </w:tc>
      </w:tr>
      <w:tr w:rsidR="00C64AA2" w14:paraId="05161F24" w14:textId="77777777" w:rsidTr="00C64AA2">
        <w:trPr>
          <w:cantSplit/>
          <w:trHeight w:val="607"/>
        </w:trPr>
        <w:tc>
          <w:tcPr>
            <w:tcW w:w="920" w:type="dxa"/>
          </w:tcPr>
          <w:p w14:paraId="6BDEE68A" w14:textId="77777777" w:rsidR="00C64AA2" w:rsidRDefault="00C64AA2" w:rsidP="00A27DD8">
            <w:pPr>
              <w:rPr>
                <w:sz w:val="24"/>
              </w:rPr>
            </w:pPr>
          </w:p>
        </w:tc>
        <w:tc>
          <w:tcPr>
            <w:tcW w:w="1600" w:type="dxa"/>
          </w:tcPr>
          <w:p w14:paraId="613F3BE2" w14:textId="77777777" w:rsidR="00C64AA2" w:rsidRDefault="00C64AA2" w:rsidP="00A27DD8">
            <w:pPr>
              <w:rPr>
                <w:sz w:val="24"/>
              </w:rPr>
            </w:pPr>
          </w:p>
        </w:tc>
        <w:tc>
          <w:tcPr>
            <w:tcW w:w="1440" w:type="dxa"/>
          </w:tcPr>
          <w:p w14:paraId="51E941C4" w14:textId="77777777" w:rsidR="00C64AA2" w:rsidRDefault="00C64AA2" w:rsidP="00A27DD8">
            <w:pPr>
              <w:rPr>
                <w:sz w:val="24"/>
              </w:rPr>
            </w:pPr>
          </w:p>
        </w:tc>
        <w:tc>
          <w:tcPr>
            <w:tcW w:w="1620" w:type="dxa"/>
          </w:tcPr>
          <w:p w14:paraId="7C8CCEEC" w14:textId="77777777" w:rsidR="00C64AA2" w:rsidRDefault="00C64AA2" w:rsidP="00A27DD8">
            <w:pPr>
              <w:rPr>
                <w:sz w:val="28"/>
              </w:rPr>
            </w:pPr>
          </w:p>
        </w:tc>
        <w:tc>
          <w:tcPr>
            <w:tcW w:w="1440" w:type="dxa"/>
          </w:tcPr>
          <w:p w14:paraId="40EB21F4" w14:textId="77777777" w:rsidR="00C64AA2" w:rsidRDefault="00C64AA2" w:rsidP="00A27DD8">
            <w:pPr>
              <w:rPr>
                <w:sz w:val="24"/>
              </w:rPr>
            </w:pPr>
          </w:p>
        </w:tc>
        <w:tc>
          <w:tcPr>
            <w:tcW w:w="1620" w:type="dxa"/>
          </w:tcPr>
          <w:p w14:paraId="17826EFA" w14:textId="77777777" w:rsidR="00C64AA2" w:rsidRDefault="00C64AA2" w:rsidP="00A27DD8">
            <w:pPr>
              <w:rPr>
                <w:sz w:val="24"/>
              </w:rPr>
            </w:pPr>
          </w:p>
        </w:tc>
        <w:tc>
          <w:tcPr>
            <w:tcW w:w="1440" w:type="dxa"/>
          </w:tcPr>
          <w:p w14:paraId="01E81E6D" w14:textId="77777777" w:rsidR="00C64AA2" w:rsidRDefault="00C64AA2" w:rsidP="00A27DD8">
            <w:pPr>
              <w:rPr>
                <w:sz w:val="24"/>
              </w:rPr>
            </w:pPr>
          </w:p>
        </w:tc>
        <w:tc>
          <w:tcPr>
            <w:tcW w:w="1440" w:type="dxa"/>
          </w:tcPr>
          <w:p w14:paraId="40E3F884" w14:textId="77777777" w:rsidR="00C64AA2" w:rsidRDefault="00C64AA2" w:rsidP="00A27DD8">
            <w:pPr>
              <w:rPr>
                <w:sz w:val="24"/>
              </w:rPr>
            </w:pPr>
          </w:p>
        </w:tc>
        <w:tc>
          <w:tcPr>
            <w:tcW w:w="920" w:type="dxa"/>
          </w:tcPr>
          <w:p w14:paraId="04C1AD49" w14:textId="77777777" w:rsidR="00C64AA2" w:rsidRDefault="00C64AA2" w:rsidP="00A27DD8">
            <w:pPr>
              <w:rPr>
                <w:sz w:val="24"/>
              </w:rPr>
            </w:pPr>
          </w:p>
        </w:tc>
        <w:tc>
          <w:tcPr>
            <w:tcW w:w="1420" w:type="dxa"/>
          </w:tcPr>
          <w:p w14:paraId="15217F05" w14:textId="77777777" w:rsidR="00C64AA2" w:rsidRDefault="00C64AA2" w:rsidP="00A27DD8">
            <w:pPr>
              <w:rPr>
                <w:sz w:val="24"/>
              </w:rPr>
            </w:pPr>
          </w:p>
        </w:tc>
        <w:tc>
          <w:tcPr>
            <w:tcW w:w="1440" w:type="dxa"/>
          </w:tcPr>
          <w:p w14:paraId="4112B0D1" w14:textId="77777777" w:rsidR="00C64AA2" w:rsidRDefault="00C64AA2" w:rsidP="00A27DD8">
            <w:pPr>
              <w:rPr>
                <w:sz w:val="24"/>
              </w:rPr>
            </w:pPr>
          </w:p>
        </w:tc>
      </w:tr>
      <w:tr w:rsidR="00C64AA2" w14:paraId="4F76C892" w14:textId="77777777" w:rsidTr="00C64AA2">
        <w:trPr>
          <w:cantSplit/>
          <w:trHeight w:val="607"/>
        </w:trPr>
        <w:tc>
          <w:tcPr>
            <w:tcW w:w="920" w:type="dxa"/>
          </w:tcPr>
          <w:p w14:paraId="3CB55A0E" w14:textId="77777777" w:rsidR="00C64AA2" w:rsidRDefault="00C64AA2" w:rsidP="00A27DD8">
            <w:pPr>
              <w:rPr>
                <w:sz w:val="24"/>
              </w:rPr>
            </w:pPr>
          </w:p>
        </w:tc>
        <w:tc>
          <w:tcPr>
            <w:tcW w:w="1600" w:type="dxa"/>
          </w:tcPr>
          <w:p w14:paraId="144CAAD9" w14:textId="77777777" w:rsidR="00C64AA2" w:rsidRDefault="00C64AA2" w:rsidP="00A27DD8">
            <w:pPr>
              <w:rPr>
                <w:sz w:val="24"/>
              </w:rPr>
            </w:pPr>
          </w:p>
        </w:tc>
        <w:tc>
          <w:tcPr>
            <w:tcW w:w="1440" w:type="dxa"/>
          </w:tcPr>
          <w:p w14:paraId="5C42FF8D" w14:textId="77777777" w:rsidR="00C64AA2" w:rsidRDefault="00C64AA2" w:rsidP="00A27DD8">
            <w:pPr>
              <w:rPr>
                <w:sz w:val="24"/>
              </w:rPr>
            </w:pPr>
          </w:p>
        </w:tc>
        <w:tc>
          <w:tcPr>
            <w:tcW w:w="1620" w:type="dxa"/>
          </w:tcPr>
          <w:p w14:paraId="1152B152" w14:textId="77777777" w:rsidR="00C64AA2" w:rsidRDefault="00C64AA2" w:rsidP="00A27DD8">
            <w:pPr>
              <w:rPr>
                <w:sz w:val="28"/>
              </w:rPr>
            </w:pPr>
          </w:p>
        </w:tc>
        <w:tc>
          <w:tcPr>
            <w:tcW w:w="1440" w:type="dxa"/>
          </w:tcPr>
          <w:p w14:paraId="2C695C40" w14:textId="77777777" w:rsidR="00C64AA2" w:rsidRDefault="00C64AA2" w:rsidP="00A27DD8">
            <w:pPr>
              <w:rPr>
                <w:sz w:val="24"/>
              </w:rPr>
            </w:pPr>
          </w:p>
        </w:tc>
        <w:tc>
          <w:tcPr>
            <w:tcW w:w="1620" w:type="dxa"/>
          </w:tcPr>
          <w:p w14:paraId="6104C556" w14:textId="77777777" w:rsidR="00C64AA2" w:rsidRDefault="00C64AA2" w:rsidP="00A27DD8">
            <w:pPr>
              <w:rPr>
                <w:sz w:val="24"/>
              </w:rPr>
            </w:pPr>
          </w:p>
        </w:tc>
        <w:tc>
          <w:tcPr>
            <w:tcW w:w="1440" w:type="dxa"/>
          </w:tcPr>
          <w:p w14:paraId="0F135607" w14:textId="77777777" w:rsidR="00C64AA2" w:rsidRDefault="00C64AA2" w:rsidP="00A27DD8">
            <w:pPr>
              <w:rPr>
                <w:sz w:val="24"/>
              </w:rPr>
            </w:pPr>
          </w:p>
        </w:tc>
        <w:tc>
          <w:tcPr>
            <w:tcW w:w="1440" w:type="dxa"/>
          </w:tcPr>
          <w:p w14:paraId="73D7FF97" w14:textId="77777777" w:rsidR="00C64AA2" w:rsidRDefault="00C64AA2" w:rsidP="00A27DD8">
            <w:pPr>
              <w:rPr>
                <w:sz w:val="24"/>
              </w:rPr>
            </w:pPr>
          </w:p>
        </w:tc>
        <w:tc>
          <w:tcPr>
            <w:tcW w:w="920" w:type="dxa"/>
          </w:tcPr>
          <w:p w14:paraId="407534C6" w14:textId="77777777" w:rsidR="00C64AA2" w:rsidRDefault="00C64AA2" w:rsidP="00A27DD8">
            <w:pPr>
              <w:rPr>
                <w:sz w:val="24"/>
              </w:rPr>
            </w:pPr>
          </w:p>
        </w:tc>
        <w:tc>
          <w:tcPr>
            <w:tcW w:w="1420" w:type="dxa"/>
          </w:tcPr>
          <w:p w14:paraId="6B765F93" w14:textId="77777777" w:rsidR="00C64AA2" w:rsidRDefault="00C64AA2" w:rsidP="00A27DD8">
            <w:pPr>
              <w:rPr>
                <w:sz w:val="24"/>
              </w:rPr>
            </w:pPr>
          </w:p>
        </w:tc>
        <w:tc>
          <w:tcPr>
            <w:tcW w:w="1440" w:type="dxa"/>
          </w:tcPr>
          <w:p w14:paraId="373D8DD4" w14:textId="77777777" w:rsidR="00C64AA2" w:rsidRDefault="00C64AA2" w:rsidP="00A27DD8">
            <w:pPr>
              <w:rPr>
                <w:sz w:val="24"/>
              </w:rPr>
            </w:pPr>
          </w:p>
        </w:tc>
      </w:tr>
      <w:tr w:rsidR="00C64AA2" w14:paraId="7BBA5C95" w14:textId="77777777" w:rsidTr="00C64AA2">
        <w:trPr>
          <w:cantSplit/>
          <w:trHeight w:val="607"/>
        </w:trPr>
        <w:tc>
          <w:tcPr>
            <w:tcW w:w="920" w:type="dxa"/>
          </w:tcPr>
          <w:p w14:paraId="1AF9589E" w14:textId="77777777" w:rsidR="00C64AA2" w:rsidRDefault="00C64AA2" w:rsidP="00A27DD8">
            <w:pPr>
              <w:rPr>
                <w:sz w:val="24"/>
              </w:rPr>
            </w:pPr>
          </w:p>
        </w:tc>
        <w:tc>
          <w:tcPr>
            <w:tcW w:w="1600" w:type="dxa"/>
          </w:tcPr>
          <w:p w14:paraId="6AC95520" w14:textId="77777777" w:rsidR="00C64AA2" w:rsidRDefault="00C64AA2" w:rsidP="00A27DD8">
            <w:pPr>
              <w:rPr>
                <w:sz w:val="24"/>
              </w:rPr>
            </w:pPr>
          </w:p>
        </w:tc>
        <w:tc>
          <w:tcPr>
            <w:tcW w:w="1440" w:type="dxa"/>
          </w:tcPr>
          <w:p w14:paraId="48D3A183" w14:textId="77777777" w:rsidR="00C64AA2" w:rsidRDefault="00C64AA2" w:rsidP="00A27DD8">
            <w:pPr>
              <w:rPr>
                <w:sz w:val="24"/>
              </w:rPr>
            </w:pPr>
          </w:p>
        </w:tc>
        <w:tc>
          <w:tcPr>
            <w:tcW w:w="1620" w:type="dxa"/>
          </w:tcPr>
          <w:p w14:paraId="79E80636" w14:textId="77777777" w:rsidR="00C64AA2" w:rsidRDefault="00C64AA2" w:rsidP="00A27DD8">
            <w:pPr>
              <w:rPr>
                <w:sz w:val="28"/>
              </w:rPr>
            </w:pPr>
          </w:p>
        </w:tc>
        <w:tc>
          <w:tcPr>
            <w:tcW w:w="1440" w:type="dxa"/>
          </w:tcPr>
          <w:p w14:paraId="55434DD6" w14:textId="77777777" w:rsidR="00C64AA2" w:rsidRDefault="00C64AA2" w:rsidP="00A27DD8">
            <w:pPr>
              <w:rPr>
                <w:sz w:val="24"/>
              </w:rPr>
            </w:pPr>
          </w:p>
        </w:tc>
        <w:tc>
          <w:tcPr>
            <w:tcW w:w="1620" w:type="dxa"/>
          </w:tcPr>
          <w:p w14:paraId="120DED47" w14:textId="77777777" w:rsidR="00C64AA2" w:rsidRDefault="00C64AA2" w:rsidP="00A27DD8">
            <w:pPr>
              <w:rPr>
                <w:sz w:val="24"/>
              </w:rPr>
            </w:pPr>
          </w:p>
        </w:tc>
        <w:tc>
          <w:tcPr>
            <w:tcW w:w="1440" w:type="dxa"/>
          </w:tcPr>
          <w:p w14:paraId="3B546ACD" w14:textId="77777777" w:rsidR="00C64AA2" w:rsidRDefault="00C64AA2" w:rsidP="00A27DD8">
            <w:pPr>
              <w:rPr>
                <w:sz w:val="24"/>
              </w:rPr>
            </w:pPr>
          </w:p>
        </w:tc>
        <w:tc>
          <w:tcPr>
            <w:tcW w:w="1440" w:type="dxa"/>
          </w:tcPr>
          <w:p w14:paraId="3092022E" w14:textId="77777777" w:rsidR="00C64AA2" w:rsidRDefault="00C64AA2" w:rsidP="00A27DD8">
            <w:pPr>
              <w:rPr>
                <w:sz w:val="24"/>
              </w:rPr>
            </w:pPr>
          </w:p>
        </w:tc>
        <w:tc>
          <w:tcPr>
            <w:tcW w:w="920" w:type="dxa"/>
          </w:tcPr>
          <w:p w14:paraId="6C6A7207" w14:textId="77777777" w:rsidR="00C64AA2" w:rsidRDefault="00C64AA2" w:rsidP="00A27DD8">
            <w:pPr>
              <w:rPr>
                <w:sz w:val="24"/>
              </w:rPr>
            </w:pPr>
          </w:p>
        </w:tc>
        <w:tc>
          <w:tcPr>
            <w:tcW w:w="1420" w:type="dxa"/>
          </w:tcPr>
          <w:p w14:paraId="4AA57625" w14:textId="77777777" w:rsidR="00C64AA2" w:rsidRDefault="00C64AA2" w:rsidP="00A27DD8">
            <w:pPr>
              <w:rPr>
                <w:sz w:val="24"/>
              </w:rPr>
            </w:pPr>
          </w:p>
        </w:tc>
        <w:tc>
          <w:tcPr>
            <w:tcW w:w="1440" w:type="dxa"/>
          </w:tcPr>
          <w:p w14:paraId="48B2502B" w14:textId="77777777" w:rsidR="00C64AA2" w:rsidRDefault="00C64AA2" w:rsidP="00A27DD8">
            <w:pPr>
              <w:rPr>
                <w:sz w:val="24"/>
              </w:rPr>
            </w:pPr>
          </w:p>
        </w:tc>
      </w:tr>
      <w:tr w:rsidR="00C64AA2" w14:paraId="62AE727C" w14:textId="77777777" w:rsidTr="00C64AA2">
        <w:trPr>
          <w:cantSplit/>
          <w:trHeight w:val="607"/>
        </w:trPr>
        <w:tc>
          <w:tcPr>
            <w:tcW w:w="920" w:type="dxa"/>
          </w:tcPr>
          <w:p w14:paraId="377EAD9A" w14:textId="77777777" w:rsidR="00C64AA2" w:rsidRDefault="00C64AA2" w:rsidP="00A27DD8">
            <w:pPr>
              <w:rPr>
                <w:sz w:val="24"/>
              </w:rPr>
            </w:pPr>
          </w:p>
        </w:tc>
        <w:tc>
          <w:tcPr>
            <w:tcW w:w="1600" w:type="dxa"/>
          </w:tcPr>
          <w:p w14:paraId="11D6AEF6" w14:textId="77777777" w:rsidR="00C64AA2" w:rsidRDefault="00C64AA2" w:rsidP="00A27DD8">
            <w:pPr>
              <w:rPr>
                <w:sz w:val="24"/>
              </w:rPr>
            </w:pPr>
          </w:p>
        </w:tc>
        <w:tc>
          <w:tcPr>
            <w:tcW w:w="1440" w:type="dxa"/>
          </w:tcPr>
          <w:p w14:paraId="7402C7D0" w14:textId="77777777" w:rsidR="00C64AA2" w:rsidRDefault="00C64AA2" w:rsidP="00A27DD8">
            <w:pPr>
              <w:rPr>
                <w:sz w:val="24"/>
              </w:rPr>
            </w:pPr>
          </w:p>
        </w:tc>
        <w:tc>
          <w:tcPr>
            <w:tcW w:w="1620" w:type="dxa"/>
          </w:tcPr>
          <w:p w14:paraId="29B87C76" w14:textId="77777777" w:rsidR="00C64AA2" w:rsidRDefault="00C64AA2" w:rsidP="00A27DD8">
            <w:pPr>
              <w:rPr>
                <w:sz w:val="28"/>
              </w:rPr>
            </w:pPr>
          </w:p>
        </w:tc>
        <w:tc>
          <w:tcPr>
            <w:tcW w:w="1440" w:type="dxa"/>
          </w:tcPr>
          <w:p w14:paraId="258B8520" w14:textId="77777777" w:rsidR="00C64AA2" w:rsidRDefault="00C64AA2" w:rsidP="00A27DD8">
            <w:pPr>
              <w:rPr>
                <w:sz w:val="24"/>
              </w:rPr>
            </w:pPr>
          </w:p>
        </w:tc>
        <w:tc>
          <w:tcPr>
            <w:tcW w:w="1620" w:type="dxa"/>
          </w:tcPr>
          <w:p w14:paraId="747ED053" w14:textId="77777777" w:rsidR="00C64AA2" w:rsidRDefault="00C64AA2" w:rsidP="00A27DD8">
            <w:pPr>
              <w:rPr>
                <w:sz w:val="24"/>
              </w:rPr>
            </w:pPr>
          </w:p>
        </w:tc>
        <w:tc>
          <w:tcPr>
            <w:tcW w:w="1440" w:type="dxa"/>
          </w:tcPr>
          <w:p w14:paraId="400AE6BB" w14:textId="77777777" w:rsidR="00C64AA2" w:rsidRDefault="00C64AA2" w:rsidP="00A27DD8">
            <w:pPr>
              <w:rPr>
                <w:sz w:val="24"/>
              </w:rPr>
            </w:pPr>
          </w:p>
        </w:tc>
        <w:tc>
          <w:tcPr>
            <w:tcW w:w="1440" w:type="dxa"/>
          </w:tcPr>
          <w:p w14:paraId="7D426108" w14:textId="77777777" w:rsidR="00C64AA2" w:rsidRDefault="00C64AA2" w:rsidP="00A27DD8">
            <w:pPr>
              <w:rPr>
                <w:sz w:val="24"/>
              </w:rPr>
            </w:pPr>
          </w:p>
        </w:tc>
        <w:tc>
          <w:tcPr>
            <w:tcW w:w="920" w:type="dxa"/>
          </w:tcPr>
          <w:p w14:paraId="76916C95" w14:textId="77777777" w:rsidR="00C64AA2" w:rsidRDefault="00C64AA2" w:rsidP="00A27DD8">
            <w:pPr>
              <w:rPr>
                <w:sz w:val="24"/>
              </w:rPr>
            </w:pPr>
          </w:p>
        </w:tc>
        <w:tc>
          <w:tcPr>
            <w:tcW w:w="1420" w:type="dxa"/>
          </w:tcPr>
          <w:p w14:paraId="43FF99EC" w14:textId="77777777" w:rsidR="00C64AA2" w:rsidRDefault="00C64AA2" w:rsidP="00A27DD8">
            <w:pPr>
              <w:rPr>
                <w:sz w:val="24"/>
              </w:rPr>
            </w:pPr>
          </w:p>
        </w:tc>
        <w:tc>
          <w:tcPr>
            <w:tcW w:w="1440" w:type="dxa"/>
          </w:tcPr>
          <w:p w14:paraId="3FC0CE13" w14:textId="77777777" w:rsidR="00C64AA2" w:rsidRDefault="00C64AA2" w:rsidP="00A27DD8">
            <w:pPr>
              <w:rPr>
                <w:sz w:val="24"/>
              </w:rPr>
            </w:pPr>
          </w:p>
        </w:tc>
      </w:tr>
      <w:tr w:rsidR="00C64AA2" w14:paraId="7700318F" w14:textId="77777777" w:rsidTr="00C64AA2">
        <w:trPr>
          <w:cantSplit/>
          <w:trHeight w:val="607"/>
        </w:trPr>
        <w:tc>
          <w:tcPr>
            <w:tcW w:w="920" w:type="dxa"/>
          </w:tcPr>
          <w:p w14:paraId="596AF91B" w14:textId="77777777" w:rsidR="00C64AA2" w:rsidRDefault="00C64AA2" w:rsidP="00A27DD8">
            <w:pPr>
              <w:rPr>
                <w:sz w:val="24"/>
              </w:rPr>
            </w:pPr>
          </w:p>
        </w:tc>
        <w:tc>
          <w:tcPr>
            <w:tcW w:w="1600" w:type="dxa"/>
          </w:tcPr>
          <w:p w14:paraId="77E35686" w14:textId="77777777" w:rsidR="00C64AA2" w:rsidRDefault="00C64AA2" w:rsidP="00A27DD8">
            <w:pPr>
              <w:rPr>
                <w:sz w:val="24"/>
              </w:rPr>
            </w:pPr>
          </w:p>
        </w:tc>
        <w:tc>
          <w:tcPr>
            <w:tcW w:w="1440" w:type="dxa"/>
          </w:tcPr>
          <w:p w14:paraId="677B4B16" w14:textId="77777777" w:rsidR="00C64AA2" w:rsidRDefault="00C64AA2" w:rsidP="00A27DD8">
            <w:pPr>
              <w:rPr>
                <w:sz w:val="24"/>
              </w:rPr>
            </w:pPr>
          </w:p>
        </w:tc>
        <w:tc>
          <w:tcPr>
            <w:tcW w:w="1620" w:type="dxa"/>
          </w:tcPr>
          <w:p w14:paraId="7FFC874B" w14:textId="77777777" w:rsidR="00C64AA2" w:rsidRDefault="00C64AA2" w:rsidP="00A27DD8">
            <w:pPr>
              <w:rPr>
                <w:sz w:val="28"/>
              </w:rPr>
            </w:pPr>
          </w:p>
        </w:tc>
        <w:tc>
          <w:tcPr>
            <w:tcW w:w="1440" w:type="dxa"/>
          </w:tcPr>
          <w:p w14:paraId="15DF5590" w14:textId="77777777" w:rsidR="00C64AA2" w:rsidRDefault="00C64AA2" w:rsidP="00A27DD8">
            <w:pPr>
              <w:rPr>
                <w:sz w:val="24"/>
              </w:rPr>
            </w:pPr>
          </w:p>
        </w:tc>
        <w:tc>
          <w:tcPr>
            <w:tcW w:w="1620" w:type="dxa"/>
          </w:tcPr>
          <w:p w14:paraId="33E23EF8" w14:textId="77777777" w:rsidR="00C64AA2" w:rsidRDefault="00C64AA2" w:rsidP="00A27DD8">
            <w:pPr>
              <w:rPr>
                <w:sz w:val="24"/>
              </w:rPr>
            </w:pPr>
          </w:p>
        </w:tc>
        <w:tc>
          <w:tcPr>
            <w:tcW w:w="1440" w:type="dxa"/>
          </w:tcPr>
          <w:p w14:paraId="099678C7" w14:textId="77777777" w:rsidR="00C64AA2" w:rsidRDefault="00C64AA2" w:rsidP="00A27DD8">
            <w:pPr>
              <w:rPr>
                <w:sz w:val="24"/>
              </w:rPr>
            </w:pPr>
          </w:p>
        </w:tc>
        <w:tc>
          <w:tcPr>
            <w:tcW w:w="1440" w:type="dxa"/>
          </w:tcPr>
          <w:p w14:paraId="6CA4251C" w14:textId="77777777" w:rsidR="00C64AA2" w:rsidRDefault="00C64AA2" w:rsidP="00A27DD8">
            <w:pPr>
              <w:rPr>
                <w:sz w:val="24"/>
              </w:rPr>
            </w:pPr>
          </w:p>
        </w:tc>
        <w:tc>
          <w:tcPr>
            <w:tcW w:w="920" w:type="dxa"/>
          </w:tcPr>
          <w:p w14:paraId="70309390" w14:textId="77777777" w:rsidR="00C64AA2" w:rsidRDefault="00C64AA2" w:rsidP="00A27DD8">
            <w:pPr>
              <w:rPr>
                <w:sz w:val="24"/>
              </w:rPr>
            </w:pPr>
          </w:p>
        </w:tc>
        <w:tc>
          <w:tcPr>
            <w:tcW w:w="1420" w:type="dxa"/>
          </w:tcPr>
          <w:p w14:paraId="1299E6D6" w14:textId="77777777" w:rsidR="00C64AA2" w:rsidRDefault="00C64AA2" w:rsidP="00A27DD8">
            <w:pPr>
              <w:rPr>
                <w:sz w:val="24"/>
              </w:rPr>
            </w:pPr>
          </w:p>
        </w:tc>
        <w:tc>
          <w:tcPr>
            <w:tcW w:w="1440" w:type="dxa"/>
          </w:tcPr>
          <w:p w14:paraId="35396C65" w14:textId="77777777" w:rsidR="00C64AA2" w:rsidRDefault="00C64AA2" w:rsidP="00A27DD8">
            <w:pPr>
              <w:rPr>
                <w:sz w:val="24"/>
              </w:rPr>
            </w:pPr>
          </w:p>
        </w:tc>
      </w:tr>
      <w:tr w:rsidR="00C64AA2" w14:paraId="2295072C" w14:textId="77777777" w:rsidTr="00C64AA2">
        <w:trPr>
          <w:cantSplit/>
          <w:trHeight w:val="607"/>
        </w:trPr>
        <w:tc>
          <w:tcPr>
            <w:tcW w:w="920" w:type="dxa"/>
          </w:tcPr>
          <w:p w14:paraId="5D7A371B" w14:textId="77777777" w:rsidR="00C64AA2" w:rsidRDefault="00C64AA2" w:rsidP="00A27DD8">
            <w:pPr>
              <w:rPr>
                <w:sz w:val="24"/>
              </w:rPr>
            </w:pPr>
          </w:p>
        </w:tc>
        <w:tc>
          <w:tcPr>
            <w:tcW w:w="1600" w:type="dxa"/>
          </w:tcPr>
          <w:p w14:paraId="34A0DFE6" w14:textId="77777777" w:rsidR="00C64AA2" w:rsidRDefault="00C64AA2" w:rsidP="00A27DD8">
            <w:pPr>
              <w:rPr>
                <w:sz w:val="24"/>
              </w:rPr>
            </w:pPr>
          </w:p>
        </w:tc>
        <w:tc>
          <w:tcPr>
            <w:tcW w:w="1440" w:type="dxa"/>
          </w:tcPr>
          <w:p w14:paraId="1ABA5346" w14:textId="77777777" w:rsidR="00C64AA2" w:rsidRDefault="00C64AA2" w:rsidP="00A27DD8">
            <w:pPr>
              <w:rPr>
                <w:sz w:val="24"/>
              </w:rPr>
            </w:pPr>
          </w:p>
        </w:tc>
        <w:tc>
          <w:tcPr>
            <w:tcW w:w="1620" w:type="dxa"/>
          </w:tcPr>
          <w:p w14:paraId="79195A4D" w14:textId="77777777" w:rsidR="00C64AA2" w:rsidRDefault="00C64AA2" w:rsidP="00A27DD8">
            <w:pPr>
              <w:rPr>
                <w:sz w:val="28"/>
              </w:rPr>
            </w:pPr>
          </w:p>
        </w:tc>
        <w:tc>
          <w:tcPr>
            <w:tcW w:w="1440" w:type="dxa"/>
          </w:tcPr>
          <w:p w14:paraId="5CAA2CD0" w14:textId="77777777" w:rsidR="00C64AA2" w:rsidRDefault="00C64AA2" w:rsidP="00A27DD8">
            <w:pPr>
              <w:rPr>
                <w:sz w:val="24"/>
              </w:rPr>
            </w:pPr>
          </w:p>
        </w:tc>
        <w:tc>
          <w:tcPr>
            <w:tcW w:w="1620" w:type="dxa"/>
          </w:tcPr>
          <w:p w14:paraId="078616AF" w14:textId="77777777" w:rsidR="00C64AA2" w:rsidRDefault="00C64AA2" w:rsidP="00A27DD8">
            <w:pPr>
              <w:rPr>
                <w:sz w:val="24"/>
              </w:rPr>
            </w:pPr>
          </w:p>
        </w:tc>
        <w:tc>
          <w:tcPr>
            <w:tcW w:w="1440" w:type="dxa"/>
          </w:tcPr>
          <w:p w14:paraId="3E20F95D" w14:textId="77777777" w:rsidR="00C64AA2" w:rsidRDefault="00C64AA2" w:rsidP="00A27DD8">
            <w:pPr>
              <w:rPr>
                <w:sz w:val="24"/>
              </w:rPr>
            </w:pPr>
          </w:p>
        </w:tc>
        <w:tc>
          <w:tcPr>
            <w:tcW w:w="1440" w:type="dxa"/>
          </w:tcPr>
          <w:p w14:paraId="120B2AB2" w14:textId="77777777" w:rsidR="00C64AA2" w:rsidRDefault="00C64AA2" w:rsidP="00A27DD8">
            <w:pPr>
              <w:rPr>
                <w:sz w:val="24"/>
              </w:rPr>
            </w:pPr>
          </w:p>
        </w:tc>
        <w:tc>
          <w:tcPr>
            <w:tcW w:w="920" w:type="dxa"/>
          </w:tcPr>
          <w:p w14:paraId="5171B432" w14:textId="77777777" w:rsidR="00C64AA2" w:rsidRDefault="00C64AA2" w:rsidP="00A27DD8">
            <w:pPr>
              <w:rPr>
                <w:sz w:val="24"/>
              </w:rPr>
            </w:pPr>
          </w:p>
        </w:tc>
        <w:tc>
          <w:tcPr>
            <w:tcW w:w="1420" w:type="dxa"/>
          </w:tcPr>
          <w:p w14:paraId="121AD196" w14:textId="77777777" w:rsidR="00C64AA2" w:rsidRDefault="00C64AA2" w:rsidP="00A27DD8">
            <w:pPr>
              <w:rPr>
                <w:sz w:val="24"/>
              </w:rPr>
            </w:pPr>
          </w:p>
        </w:tc>
        <w:tc>
          <w:tcPr>
            <w:tcW w:w="1440" w:type="dxa"/>
          </w:tcPr>
          <w:p w14:paraId="29E71ECA" w14:textId="77777777" w:rsidR="00C64AA2" w:rsidRDefault="00C64AA2" w:rsidP="00A27DD8">
            <w:pPr>
              <w:rPr>
                <w:sz w:val="24"/>
              </w:rPr>
            </w:pPr>
          </w:p>
        </w:tc>
      </w:tr>
      <w:tr w:rsidR="00C64AA2" w14:paraId="4D4E5C36" w14:textId="77777777" w:rsidTr="00C64AA2">
        <w:trPr>
          <w:cantSplit/>
          <w:trHeight w:val="607"/>
        </w:trPr>
        <w:tc>
          <w:tcPr>
            <w:tcW w:w="920" w:type="dxa"/>
          </w:tcPr>
          <w:p w14:paraId="4A40EA04" w14:textId="77777777" w:rsidR="00C64AA2" w:rsidRDefault="00C64AA2" w:rsidP="00A27DD8">
            <w:pPr>
              <w:rPr>
                <w:sz w:val="24"/>
              </w:rPr>
            </w:pPr>
          </w:p>
        </w:tc>
        <w:tc>
          <w:tcPr>
            <w:tcW w:w="1600" w:type="dxa"/>
          </w:tcPr>
          <w:p w14:paraId="375E7CC9" w14:textId="77777777" w:rsidR="00C64AA2" w:rsidRDefault="00C64AA2" w:rsidP="00A27DD8">
            <w:pPr>
              <w:rPr>
                <w:sz w:val="24"/>
              </w:rPr>
            </w:pPr>
          </w:p>
        </w:tc>
        <w:tc>
          <w:tcPr>
            <w:tcW w:w="1440" w:type="dxa"/>
          </w:tcPr>
          <w:p w14:paraId="3EE602FC" w14:textId="77777777" w:rsidR="00C64AA2" w:rsidRDefault="00C64AA2" w:rsidP="00A27DD8">
            <w:pPr>
              <w:rPr>
                <w:sz w:val="24"/>
              </w:rPr>
            </w:pPr>
          </w:p>
        </w:tc>
        <w:tc>
          <w:tcPr>
            <w:tcW w:w="1620" w:type="dxa"/>
          </w:tcPr>
          <w:p w14:paraId="190D60D4" w14:textId="77777777" w:rsidR="00C64AA2" w:rsidRDefault="00C64AA2" w:rsidP="00A27DD8">
            <w:pPr>
              <w:rPr>
                <w:sz w:val="28"/>
              </w:rPr>
            </w:pPr>
          </w:p>
        </w:tc>
        <w:tc>
          <w:tcPr>
            <w:tcW w:w="1440" w:type="dxa"/>
          </w:tcPr>
          <w:p w14:paraId="31487258" w14:textId="77777777" w:rsidR="00C64AA2" w:rsidRDefault="00C64AA2" w:rsidP="00A27DD8">
            <w:pPr>
              <w:rPr>
                <w:sz w:val="24"/>
              </w:rPr>
            </w:pPr>
          </w:p>
        </w:tc>
        <w:tc>
          <w:tcPr>
            <w:tcW w:w="1620" w:type="dxa"/>
          </w:tcPr>
          <w:p w14:paraId="43575ED4" w14:textId="77777777" w:rsidR="00C64AA2" w:rsidRDefault="00C64AA2" w:rsidP="00A27DD8">
            <w:pPr>
              <w:rPr>
                <w:sz w:val="24"/>
              </w:rPr>
            </w:pPr>
          </w:p>
        </w:tc>
        <w:tc>
          <w:tcPr>
            <w:tcW w:w="1440" w:type="dxa"/>
          </w:tcPr>
          <w:p w14:paraId="09DDC216" w14:textId="77777777" w:rsidR="00C64AA2" w:rsidRDefault="00C64AA2" w:rsidP="00A27DD8">
            <w:pPr>
              <w:rPr>
                <w:sz w:val="24"/>
              </w:rPr>
            </w:pPr>
          </w:p>
        </w:tc>
        <w:tc>
          <w:tcPr>
            <w:tcW w:w="1440" w:type="dxa"/>
          </w:tcPr>
          <w:p w14:paraId="1B6B7C05" w14:textId="77777777" w:rsidR="00C64AA2" w:rsidRDefault="00C64AA2" w:rsidP="00A27DD8">
            <w:pPr>
              <w:rPr>
                <w:sz w:val="24"/>
              </w:rPr>
            </w:pPr>
          </w:p>
        </w:tc>
        <w:tc>
          <w:tcPr>
            <w:tcW w:w="920" w:type="dxa"/>
          </w:tcPr>
          <w:p w14:paraId="05817DDF" w14:textId="77777777" w:rsidR="00C64AA2" w:rsidRDefault="00C64AA2" w:rsidP="00A27DD8">
            <w:pPr>
              <w:rPr>
                <w:sz w:val="24"/>
              </w:rPr>
            </w:pPr>
          </w:p>
        </w:tc>
        <w:tc>
          <w:tcPr>
            <w:tcW w:w="1420" w:type="dxa"/>
          </w:tcPr>
          <w:p w14:paraId="53C69460" w14:textId="77777777" w:rsidR="00C64AA2" w:rsidRDefault="00C64AA2" w:rsidP="00A27DD8">
            <w:pPr>
              <w:rPr>
                <w:sz w:val="24"/>
              </w:rPr>
            </w:pPr>
          </w:p>
        </w:tc>
        <w:tc>
          <w:tcPr>
            <w:tcW w:w="1440" w:type="dxa"/>
          </w:tcPr>
          <w:p w14:paraId="043701D8" w14:textId="77777777" w:rsidR="00C64AA2" w:rsidRDefault="00C64AA2" w:rsidP="00A27DD8">
            <w:pPr>
              <w:rPr>
                <w:sz w:val="24"/>
              </w:rPr>
            </w:pPr>
          </w:p>
        </w:tc>
      </w:tr>
      <w:tr w:rsidR="00C64AA2" w14:paraId="1A89427F" w14:textId="77777777" w:rsidTr="00C64AA2">
        <w:trPr>
          <w:cantSplit/>
          <w:trHeight w:val="607"/>
        </w:trPr>
        <w:tc>
          <w:tcPr>
            <w:tcW w:w="920" w:type="dxa"/>
          </w:tcPr>
          <w:p w14:paraId="52346BEB" w14:textId="77777777" w:rsidR="00C64AA2" w:rsidRDefault="00C64AA2" w:rsidP="00A27DD8">
            <w:pPr>
              <w:rPr>
                <w:sz w:val="24"/>
              </w:rPr>
            </w:pPr>
          </w:p>
        </w:tc>
        <w:tc>
          <w:tcPr>
            <w:tcW w:w="1600" w:type="dxa"/>
          </w:tcPr>
          <w:p w14:paraId="401CEA37" w14:textId="77777777" w:rsidR="00C64AA2" w:rsidRDefault="00C64AA2" w:rsidP="00A27DD8">
            <w:pPr>
              <w:rPr>
                <w:sz w:val="24"/>
              </w:rPr>
            </w:pPr>
          </w:p>
        </w:tc>
        <w:tc>
          <w:tcPr>
            <w:tcW w:w="1440" w:type="dxa"/>
          </w:tcPr>
          <w:p w14:paraId="305223A3" w14:textId="77777777" w:rsidR="00C64AA2" w:rsidRDefault="00C64AA2" w:rsidP="00A27DD8">
            <w:pPr>
              <w:rPr>
                <w:sz w:val="24"/>
              </w:rPr>
            </w:pPr>
          </w:p>
        </w:tc>
        <w:tc>
          <w:tcPr>
            <w:tcW w:w="1620" w:type="dxa"/>
          </w:tcPr>
          <w:p w14:paraId="5A2DEE05" w14:textId="77777777" w:rsidR="00C64AA2" w:rsidRDefault="00C64AA2" w:rsidP="00A27DD8">
            <w:pPr>
              <w:rPr>
                <w:sz w:val="28"/>
              </w:rPr>
            </w:pPr>
          </w:p>
        </w:tc>
        <w:tc>
          <w:tcPr>
            <w:tcW w:w="1440" w:type="dxa"/>
          </w:tcPr>
          <w:p w14:paraId="2F110C6F" w14:textId="77777777" w:rsidR="00C64AA2" w:rsidRDefault="00C64AA2" w:rsidP="00A27DD8">
            <w:pPr>
              <w:rPr>
                <w:sz w:val="24"/>
              </w:rPr>
            </w:pPr>
          </w:p>
        </w:tc>
        <w:tc>
          <w:tcPr>
            <w:tcW w:w="1620" w:type="dxa"/>
          </w:tcPr>
          <w:p w14:paraId="3C16D744" w14:textId="77777777" w:rsidR="00C64AA2" w:rsidRDefault="00C64AA2" w:rsidP="00A27DD8">
            <w:pPr>
              <w:rPr>
                <w:sz w:val="24"/>
              </w:rPr>
            </w:pPr>
          </w:p>
        </w:tc>
        <w:tc>
          <w:tcPr>
            <w:tcW w:w="1440" w:type="dxa"/>
          </w:tcPr>
          <w:p w14:paraId="534D167B" w14:textId="77777777" w:rsidR="00C64AA2" w:rsidRDefault="00C64AA2" w:rsidP="00A27DD8">
            <w:pPr>
              <w:rPr>
                <w:sz w:val="24"/>
              </w:rPr>
            </w:pPr>
          </w:p>
        </w:tc>
        <w:tc>
          <w:tcPr>
            <w:tcW w:w="1440" w:type="dxa"/>
          </w:tcPr>
          <w:p w14:paraId="4F645129" w14:textId="77777777" w:rsidR="00C64AA2" w:rsidRDefault="00C64AA2" w:rsidP="00A27DD8">
            <w:pPr>
              <w:rPr>
                <w:sz w:val="24"/>
              </w:rPr>
            </w:pPr>
          </w:p>
        </w:tc>
        <w:tc>
          <w:tcPr>
            <w:tcW w:w="920" w:type="dxa"/>
          </w:tcPr>
          <w:p w14:paraId="568A81FC" w14:textId="77777777" w:rsidR="00C64AA2" w:rsidRDefault="00C64AA2" w:rsidP="00A27DD8">
            <w:pPr>
              <w:rPr>
                <w:sz w:val="24"/>
              </w:rPr>
            </w:pPr>
          </w:p>
        </w:tc>
        <w:tc>
          <w:tcPr>
            <w:tcW w:w="1420" w:type="dxa"/>
          </w:tcPr>
          <w:p w14:paraId="1AA99690" w14:textId="77777777" w:rsidR="00C64AA2" w:rsidRDefault="00C64AA2" w:rsidP="00A27DD8">
            <w:pPr>
              <w:rPr>
                <w:sz w:val="24"/>
              </w:rPr>
            </w:pPr>
          </w:p>
        </w:tc>
        <w:tc>
          <w:tcPr>
            <w:tcW w:w="1440" w:type="dxa"/>
          </w:tcPr>
          <w:p w14:paraId="7701C902" w14:textId="77777777" w:rsidR="00C64AA2" w:rsidRDefault="00C64AA2" w:rsidP="00A27DD8">
            <w:pPr>
              <w:rPr>
                <w:sz w:val="24"/>
              </w:rPr>
            </w:pPr>
          </w:p>
        </w:tc>
      </w:tr>
      <w:tr w:rsidR="00C64AA2" w14:paraId="7C802E36" w14:textId="77777777" w:rsidTr="00C64AA2">
        <w:trPr>
          <w:cantSplit/>
          <w:trHeight w:val="607"/>
        </w:trPr>
        <w:tc>
          <w:tcPr>
            <w:tcW w:w="920" w:type="dxa"/>
          </w:tcPr>
          <w:p w14:paraId="1EC8C3DA" w14:textId="77777777" w:rsidR="00C64AA2" w:rsidRDefault="00C64AA2" w:rsidP="00A27DD8">
            <w:pPr>
              <w:rPr>
                <w:sz w:val="24"/>
              </w:rPr>
            </w:pPr>
          </w:p>
        </w:tc>
        <w:tc>
          <w:tcPr>
            <w:tcW w:w="1600" w:type="dxa"/>
          </w:tcPr>
          <w:p w14:paraId="170E4123" w14:textId="77777777" w:rsidR="00C64AA2" w:rsidRDefault="00C64AA2" w:rsidP="00A27DD8">
            <w:pPr>
              <w:rPr>
                <w:sz w:val="24"/>
              </w:rPr>
            </w:pPr>
          </w:p>
        </w:tc>
        <w:tc>
          <w:tcPr>
            <w:tcW w:w="1440" w:type="dxa"/>
          </w:tcPr>
          <w:p w14:paraId="18E5A55F" w14:textId="77777777" w:rsidR="00C64AA2" w:rsidRDefault="00C64AA2" w:rsidP="00A27DD8">
            <w:pPr>
              <w:rPr>
                <w:sz w:val="24"/>
              </w:rPr>
            </w:pPr>
          </w:p>
        </w:tc>
        <w:tc>
          <w:tcPr>
            <w:tcW w:w="1620" w:type="dxa"/>
          </w:tcPr>
          <w:p w14:paraId="3D05F631" w14:textId="77777777" w:rsidR="00C64AA2" w:rsidRDefault="00C64AA2" w:rsidP="00A27DD8">
            <w:pPr>
              <w:rPr>
                <w:sz w:val="28"/>
              </w:rPr>
            </w:pPr>
          </w:p>
        </w:tc>
        <w:tc>
          <w:tcPr>
            <w:tcW w:w="1440" w:type="dxa"/>
          </w:tcPr>
          <w:p w14:paraId="28C296FC" w14:textId="77777777" w:rsidR="00C64AA2" w:rsidRDefault="00C64AA2" w:rsidP="00A27DD8">
            <w:pPr>
              <w:rPr>
                <w:sz w:val="24"/>
              </w:rPr>
            </w:pPr>
          </w:p>
        </w:tc>
        <w:tc>
          <w:tcPr>
            <w:tcW w:w="1620" w:type="dxa"/>
          </w:tcPr>
          <w:p w14:paraId="4C270B93" w14:textId="77777777" w:rsidR="00C64AA2" w:rsidRDefault="00C64AA2" w:rsidP="00A27DD8">
            <w:pPr>
              <w:rPr>
                <w:sz w:val="24"/>
              </w:rPr>
            </w:pPr>
          </w:p>
        </w:tc>
        <w:tc>
          <w:tcPr>
            <w:tcW w:w="1440" w:type="dxa"/>
          </w:tcPr>
          <w:p w14:paraId="10F3F1ED" w14:textId="77777777" w:rsidR="00C64AA2" w:rsidRDefault="00C64AA2" w:rsidP="00A27DD8">
            <w:pPr>
              <w:rPr>
                <w:sz w:val="24"/>
              </w:rPr>
            </w:pPr>
          </w:p>
        </w:tc>
        <w:tc>
          <w:tcPr>
            <w:tcW w:w="1440" w:type="dxa"/>
          </w:tcPr>
          <w:p w14:paraId="7994DDAC" w14:textId="77777777" w:rsidR="00C64AA2" w:rsidRDefault="00C64AA2" w:rsidP="00A27DD8">
            <w:pPr>
              <w:rPr>
                <w:sz w:val="24"/>
              </w:rPr>
            </w:pPr>
          </w:p>
        </w:tc>
        <w:tc>
          <w:tcPr>
            <w:tcW w:w="920" w:type="dxa"/>
          </w:tcPr>
          <w:p w14:paraId="5F0901C0" w14:textId="77777777" w:rsidR="00C64AA2" w:rsidRDefault="00C64AA2" w:rsidP="00A27DD8">
            <w:pPr>
              <w:rPr>
                <w:sz w:val="24"/>
              </w:rPr>
            </w:pPr>
          </w:p>
        </w:tc>
        <w:tc>
          <w:tcPr>
            <w:tcW w:w="1420" w:type="dxa"/>
          </w:tcPr>
          <w:p w14:paraId="7794FCBC" w14:textId="77777777" w:rsidR="00C64AA2" w:rsidRDefault="00C64AA2" w:rsidP="00A27DD8">
            <w:pPr>
              <w:rPr>
                <w:sz w:val="24"/>
              </w:rPr>
            </w:pPr>
          </w:p>
        </w:tc>
        <w:tc>
          <w:tcPr>
            <w:tcW w:w="1440" w:type="dxa"/>
          </w:tcPr>
          <w:p w14:paraId="29B0BE45" w14:textId="77777777" w:rsidR="00C64AA2" w:rsidRDefault="00C64AA2" w:rsidP="00A27DD8">
            <w:pPr>
              <w:rPr>
                <w:sz w:val="24"/>
              </w:rPr>
            </w:pPr>
          </w:p>
        </w:tc>
      </w:tr>
      <w:tr w:rsidR="00C64AA2" w14:paraId="476A6BB6" w14:textId="77777777" w:rsidTr="00C64AA2">
        <w:trPr>
          <w:cantSplit/>
          <w:trHeight w:val="607"/>
        </w:trPr>
        <w:tc>
          <w:tcPr>
            <w:tcW w:w="920" w:type="dxa"/>
          </w:tcPr>
          <w:p w14:paraId="5C79C2F4" w14:textId="77777777" w:rsidR="00C64AA2" w:rsidRDefault="00C64AA2" w:rsidP="00A27DD8">
            <w:pPr>
              <w:rPr>
                <w:sz w:val="24"/>
              </w:rPr>
            </w:pPr>
          </w:p>
        </w:tc>
        <w:tc>
          <w:tcPr>
            <w:tcW w:w="1600" w:type="dxa"/>
          </w:tcPr>
          <w:p w14:paraId="4638F5DD" w14:textId="77777777" w:rsidR="00C64AA2" w:rsidRDefault="00C64AA2" w:rsidP="00A27DD8">
            <w:pPr>
              <w:rPr>
                <w:sz w:val="24"/>
              </w:rPr>
            </w:pPr>
          </w:p>
        </w:tc>
        <w:tc>
          <w:tcPr>
            <w:tcW w:w="1440" w:type="dxa"/>
          </w:tcPr>
          <w:p w14:paraId="123CF65B" w14:textId="77777777" w:rsidR="00C64AA2" w:rsidRDefault="00C64AA2" w:rsidP="00A27DD8">
            <w:pPr>
              <w:rPr>
                <w:sz w:val="24"/>
              </w:rPr>
            </w:pPr>
          </w:p>
        </w:tc>
        <w:tc>
          <w:tcPr>
            <w:tcW w:w="1620" w:type="dxa"/>
          </w:tcPr>
          <w:p w14:paraId="47C3B715" w14:textId="77777777" w:rsidR="00C64AA2" w:rsidRDefault="00C64AA2" w:rsidP="00A27DD8">
            <w:pPr>
              <w:rPr>
                <w:sz w:val="28"/>
              </w:rPr>
            </w:pPr>
          </w:p>
        </w:tc>
        <w:tc>
          <w:tcPr>
            <w:tcW w:w="1440" w:type="dxa"/>
          </w:tcPr>
          <w:p w14:paraId="3A53790C" w14:textId="77777777" w:rsidR="00C64AA2" w:rsidRDefault="00C64AA2" w:rsidP="00A27DD8">
            <w:pPr>
              <w:rPr>
                <w:sz w:val="24"/>
              </w:rPr>
            </w:pPr>
          </w:p>
        </w:tc>
        <w:tc>
          <w:tcPr>
            <w:tcW w:w="1620" w:type="dxa"/>
          </w:tcPr>
          <w:p w14:paraId="2F5781B9" w14:textId="77777777" w:rsidR="00C64AA2" w:rsidRDefault="00C64AA2" w:rsidP="00A27DD8">
            <w:pPr>
              <w:rPr>
                <w:sz w:val="24"/>
              </w:rPr>
            </w:pPr>
          </w:p>
        </w:tc>
        <w:tc>
          <w:tcPr>
            <w:tcW w:w="1440" w:type="dxa"/>
          </w:tcPr>
          <w:p w14:paraId="4B18712B" w14:textId="77777777" w:rsidR="00C64AA2" w:rsidRDefault="00C64AA2" w:rsidP="00A27DD8">
            <w:pPr>
              <w:rPr>
                <w:sz w:val="24"/>
              </w:rPr>
            </w:pPr>
          </w:p>
        </w:tc>
        <w:tc>
          <w:tcPr>
            <w:tcW w:w="1440" w:type="dxa"/>
          </w:tcPr>
          <w:p w14:paraId="03BA6C18" w14:textId="77777777" w:rsidR="00C64AA2" w:rsidRDefault="00C64AA2" w:rsidP="00A27DD8">
            <w:pPr>
              <w:rPr>
                <w:sz w:val="24"/>
              </w:rPr>
            </w:pPr>
          </w:p>
        </w:tc>
        <w:tc>
          <w:tcPr>
            <w:tcW w:w="920" w:type="dxa"/>
          </w:tcPr>
          <w:p w14:paraId="21D196A8" w14:textId="77777777" w:rsidR="00C64AA2" w:rsidRDefault="00C64AA2" w:rsidP="00A27DD8">
            <w:pPr>
              <w:rPr>
                <w:sz w:val="24"/>
              </w:rPr>
            </w:pPr>
          </w:p>
        </w:tc>
        <w:tc>
          <w:tcPr>
            <w:tcW w:w="1420" w:type="dxa"/>
          </w:tcPr>
          <w:p w14:paraId="008D7EE1" w14:textId="77777777" w:rsidR="00C64AA2" w:rsidRDefault="00C64AA2" w:rsidP="00A27DD8">
            <w:pPr>
              <w:rPr>
                <w:sz w:val="24"/>
              </w:rPr>
            </w:pPr>
          </w:p>
        </w:tc>
        <w:tc>
          <w:tcPr>
            <w:tcW w:w="1440" w:type="dxa"/>
          </w:tcPr>
          <w:p w14:paraId="4F493B07" w14:textId="77777777" w:rsidR="00C64AA2" w:rsidRDefault="00C64AA2" w:rsidP="00A27DD8">
            <w:pPr>
              <w:rPr>
                <w:sz w:val="24"/>
              </w:rPr>
            </w:pPr>
          </w:p>
        </w:tc>
      </w:tr>
      <w:tr w:rsidR="00C64AA2" w14:paraId="30F9BCD1" w14:textId="77777777" w:rsidTr="00C64AA2">
        <w:trPr>
          <w:cantSplit/>
          <w:trHeight w:val="607"/>
        </w:trPr>
        <w:tc>
          <w:tcPr>
            <w:tcW w:w="920" w:type="dxa"/>
          </w:tcPr>
          <w:p w14:paraId="58B30732" w14:textId="77777777" w:rsidR="00C64AA2" w:rsidRDefault="00C64AA2" w:rsidP="00A27DD8">
            <w:pPr>
              <w:rPr>
                <w:sz w:val="24"/>
              </w:rPr>
            </w:pPr>
          </w:p>
        </w:tc>
        <w:tc>
          <w:tcPr>
            <w:tcW w:w="1600" w:type="dxa"/>
          </w:tcPr>
          <w:p w14:paraId="67280073" w14:textId="77777777" w:rsidR="00C64AA2" w:rsidRDefault="00C64AA2" w:rsidP="00A27DD8">
            <w:pPr>
              <w:rPr>
                <w:sz w:val="24"/>
              </w:rPr>
            </w:pPr>
          </w:p>
        </w:tc>
        <w:tc>
          <w:tcPr>
            <w:tcW w:w="1440" w:type="dxa"/>
          </w:tcPr>
          <w:p w14:paraId="04A61C37" w14:textId="77777777" w:rsidR="00C64AA2" w:rsidRDefault="00C64AA2" w:rsidP="00A27DD8">
            <w:pPr>
              <w:rPr>
                <w:sz w:val="24"/>
              </w:rPr>
            </w:pPr>
          </w:p>
        </w:tc>
        <w:tc>
          <w:tcPr>
            <w:tcW w:w="1620" w:type="dxa"/>
          </w:tcPr>
          <w:p w14:paraId="739514B0" w14:textId="77777777" w:rsidR="00C64AA2" w:rsidRDefault="00C64AA2" w:rsidP="00A27DD8">
            <w:pPr>
              <w:rPr>
                <w:sz w:val="28"/>
              </w:rPr>
            </w:pPr>
          </w:p>
        </w:tc>
        <w:tc>
          <w:tcPr>
            <w:tcW w:w="1440" w:type="dxa"/>
          </w:tcPr>
          <w:p w14:paraId="3947924F" w14:textId="77777777" w:rsidR="00C64AA2" w:rsidRDefault="00C64AA2" w:rsidP="00A27DD8">
            <w:pPr>
              <w:rPr>
                <w:sz w:val="24"/>
              </w:rPr>
            </w:pPr>
          </w:p>
        </w:tc>
        <w:tc>
          <w:tcPr>
            <w:tcW w:w="1620" w:type="dxa"/>
          </w:tcPr>
          <w:p w14:paraId="09C4A99C" w14:textId="77777777" w:rsidR="00C64AA2" w:rsidRDefault="00C64AA2" w:rsidP="00A27DD8">
            <w:pPr>
              <w:rPr>
                <w:sz w:val="24"/>
              </w:rPr>
            </w:pPr>
          </w:p>
        </w:tc>
        <w:tc>
          <w:tcPr>
            <w:tcW w:w="1440" w:type="dxa"/>
          </w:tcPr>
          <w:p w14:paraId="58AB6F08" w14:textId="77777777" w:rsidR="00C64AA2" w:rsidRDefault="00C64AA2" w:rsidP="00A27DD8">
            <w:pPr>
              <w:rPr>
                <w:sz w:val="24"/>
              </w:rPr>
            </w:pPr>
          </w:p>
        </w:tc>
        <w:tc>
          <w:tcPr>
            <w:tcW w:w="1440" w:type="dxa"/>
          </w:tcPr>
          <w:p w14:paraId="43CF69F0" w14:textId="77777777" w:rsidR="00C64AA2" w:rsidRDefault="00C64AA2" w:rsidP="00A27DD8">
            <w:pPr>
              <w:rPr>
                <w:sz w:val="24"/>
              </w:rPr>
            </w:pPr>
          </w:p>
        </w:tc>
        <w:tc>
          <w:tcPr>
            <w:tcW w:w="920" w:type="dxa"/>
          </w:tcPr>
          <w:p w14:paraId="071FE279" w14:textId="77777777" w:rsidR="00C64AA2" w:rsidRDefault="00C64AA2" w:rsidP="00A27DD8">
            <w:pPr>
              <w:rPr>
                <w:sz w:val="24"/>
              </w:rPr>
            </w:pPr>
          </w:p>
        </w:tc>
        <w:tc>
          <w:tcPr>
            <w:tcW w:w="1420" w:type="dxa"/>
          </w:tcPr>
          <w:p w14:paraId="6D3FFDF7" w14:textId="77777777" w:rsidR="00C64AA2" w:rsidRDefault="00C64AA2" w:rsidP="00A27DD8">
            <w:pPr>
              <w:rPr>
                <w:sz w:val="24"/>
              </w:rPr>
            </w:pPr>
          </w:p>
        </w:tc>
        <w:tc>
          <w:tcPr>
            <w:tcW w:w="1440" w:type="dxa"/>
          </w:tcPr>
          <w:p w14:paraId="4AFEEDE8" w14:textId="77777777" w:rsidR="00C64AA2" w:rsidRDefault="00C64AA2" w:rsidP="00A27DD8">
            <w:pPr>
              <w:rPr>
                <w:sz w:val="24"/>
              </w:rPr>
            </w:pPr>
          </w:p>
        </w:tc>
      </w:tr>
      <w:tr w:rsidR="00C64AA2" w14:paraId="69D497D8" w14:textId="77777777" w:rsidTr="00C64AA2">
        <w:trPr>
          <w:cantSplit/>
          <w:trHeight w:val="607"/>
        </w:trPr>
        <w:tc>
          <w:tcPr>
            <w:tcW w:w="920" w:type="dxa"/>
          </w:tcPr>
          <w:p w14:paraId="77CD681A" w14:textId="77777777" w:rsidR="00C64AA2" w:rsidRDefault="00C64AA2" w:rsidP="00A27DD8">
            <w:pPr>
              <w:rPr>
                <w:sz w:val="24"/>
              </w:rPr>
            </w:pPr>
          </w:p>
        </w:tc>
        <w:tc>
          <w:tcPr>
            <w:tcW w:w="1600" w:type="dxa"/>
          </w:tcPr>
          <w:p w14:paraId="1E1FA6E8" w14:textId="77777777" w:rsidR="00C64AA2" w:rsidRDefault="00C64AA2" w:rsidP="00A27DD8">
            <w:pPr>
              <w:rPr>
                <w:sz w:val="24"/>
              </w:rPr>
            </w:pPr>
          </w:p>
        </w:tc>
        <w:tc>
          <w:tcPr>
            <w:tcW w:w="1440" w:type="dxa"/>
          </w:tcPr>
          <w:p w14:paraId="3F52D6B1" w14:textId="77777777" w:rsidR="00C64AA2" w:rsidRDefault="00C64AA2" w:rsidP="00A27DD8">
            <w:pPr>
              <w:rPr>
                <w:sz w:val="24"/>
              </w:rPr>
            </w:pPr>
          </w:p>
        </w:tc>
        <w:tc>
          <w:tcPr>
            <w:tcW w:w="1620" w:type="dxa"/>
          </w:tcPr>
          <w:p w14:paraId="680317EB" w14:textId="77777777" w:rsidR="00C64AA2" w:rsidRDefault="00C64AA2" w:rsidP="00A27DD8">
            <w:pPr>
              <w:rPr>
                <w:sz w:val="28"/>
              </w:rPr>
            </w:pPr>
          </w:p>
        </w:tc>
        <w:tc>
          <w:tcPr>
            <w:tcW w:w="1440" w:type="dxa"/>
          </w:tcPr>
          <w:p w14:paraId="59B9877C" w14:textId="77777777" w:rsidR="00C64AA2" w:rsidRDefault="00C64AA2" w:rsidP="00A27DD8">
            <w:pPr>
              <w:rPr>
                <w:sz w:val="24"/>
              </w:rPr>
            </w:pPr>
          </w:p>
        </w:tc>
        <w:tc>
          <w:tcPr>
            <w:tcW w:w="1620" w:type="dxa"/>
          </w:tcPr>
          <w:p w14:paraId="3D8F7637" w14:textId="77777777" w:rsidR="00C64AA2" w:rsidRDefault="00C64AA2" w:rsidP="00A27DD8">
            <w:pPr>
              <w:rPr>
                <w:sz w:val="24"/>
              </w:rPr>
            </w:pPr>
          </w:p>
        </w:tc>
        <w:tc>
          <w:tcPr>
            <w:tcW w:w="1440" w:type="dxa"/>
          </w:tcPr>
          <w:p w14:paraId="43B6F179" w14:textId="77777777" w:rsidR="00C64AA2" w:rsidRDefault="00C64AA2" w:rsidP="00A27DD8">
            <w:pPr>
              <w:rPr>
                <w:sz w:val="24"/>
              </w:rPr>
            </w:pPr>
          </w:p>
        </w:tc>
        <w:tc>
          <w:tcPr>
            <w:tcW w:w="1440" w:type="dxa"/>
          </w:tcPr>
          <w:p w14:paraId="5C5A9276" w14:textId="77777777" w:rsidR="00C64AA2" w:rsidRDefault="00C64AA2" w:rsidP="00A27DD8">
            <w:pPr>
              <w:rPr>
                <w:sz w:val="24"/>
              </w:rPr>
            </w:pPr>
          </w:p>
        </w:tc>
        <w:tc>
          <w:tcPr>
            <w:tcW w:w="920" w:type="dxa"/>
          </w:tcPr>
          <w:p w14:paraId="19B19B1A" w14:textId="77777777" w:rsidR="00C64AA2" w:rsidRDefault="00C64AA2" w:rsidP="00A27DD8">
            <w:pPr>
              <w:rPr>
                <w:sz w:val="24"/>
              </w:rPr>
            </w:pPr>
          </w:p>
        </w:tc>
        <w:tc>
          <w:tcPr>
            <w:tcW w:w="1420" w:type="dxa"/>
          </w:tcPr>
          <w:p w14:paraId="4D97ECF1" w14:textId="77777777" w:rsidR="00C64AA2" w:rsidRDefault="00C64AA2" w:rsidP="00A27DD8">
            <w:pPr>
              <w:rPr>
                <w:sz w:val="24"/>
              </w:rPr>
            </w:pPr>
          </w:p>
        </w:tc>
        <w:tc>
          <w:tcPr>
            <w:tcW w:w="1440" w:type="dxa"/>
          </w:tcPr>
          <w:p w14:paraId="5869B1BD" w14:textId="77777777" w:rsidR="00C64AA2" w:rsidRDefault="00C64AA2" w:rsidP="00A27DD8">
            <w:pPr>
              <w:rPr>
                <w:sz w:val="24"/>
              </w:rPr>
            </w:pPr>
          </w:p>
        </w:tc>
      </w:tr>
    </w:tbl>
    <w:p w14:paraId="1BD220CC" w14:textId="77777777" w:rsidR="00F46A37" w:rsidRDefault="00F46A37" w:rsidP="00F14F67"/>
    <w:p w14:paraId="6740F817" w14:textId="77777777" w:rsidR="005F2BD5" w:rsidRDefault="005F2BD5" w:rsidP="00474E79">
      <w:pPr>
        <w:rPr>
          <w:rFonts w:hAnsi="宋体"/>
          <w:sz w:val="28"/>
          <w:szCs w:val="28"/>
        </w:rPr>
      </w:pPr>
    </w:p>
    <w:p w14:paraId="427A7D39" w14:textId="77777777" w:rsidR="00C7030B" w:rsidRPr="00BA4232" w:rsidRDefault="002810E3" w:rsidP="00BA4232">
      <w:pPr>
        <w:pStyle w:val="12"/>
        <w:spacing w:before="0" w:after="0" w:line="460" w:lineRule="exact"/>
        <w:ind w:left="2" w:firstLineChars="466" w:firstLine="1310"/>
        <w:outlineLvl w:val="0"/>
        <w:rPr>
          <w:bCs w:val="0"/>
        </w:rPr>
      </w:pPr>
      <w:bookmarkStart w:id="104" w:name="_Toc334616217"/>
      <w:bookmarkStart w:id="105" w:name="_Toc391046351"/>
      <w:r w:rsidRPr="00BA4232">
        <w:rPr>
          <w:rFonts w:hint="eastAsia"/>
          <w:bCs w:val="0"/>
        </w:rPr>
        <w:t>表</w:t>
      </w:r>
      <w:r w:rsidR="00C7030B" w:rsidRPr="00BA4232">
        <w:rPr>
          <w:rFonts w:hint="eastAsia"/>
          <w:bCs w:val="0"/>
        </w:rPr>
        <w:t>6.3 年度综合检维修计划</w:t>
      </w:r>
      <w:bookmarkEnd w:id="104"/>
      <w:bookmarkEnd w:id="105"/>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984"/>
        <w:gridCol w:w="2410"/>
        <w:gridCol w:w="2268"/>
        <w:gridCol w:w="2268"/>
        <w:gridCol w:w="2268"/>
        <w:gridCol w:w="2268"/>
      </w:tblGrid>
      <w:tr w:rsidR="00C7030B" w14:paraId="007CF291" w14:textId="77777777" w:rsidTr="00A27DD8">
        <w:trPr>
          <w:trHeight w:val="983"/>
        </w:trPr>
        <w:tc>
          <w:tcPr>
            <w:tcW w:w="1134" w:type="dxa"/>
            <w:vAlign w:val="center"/>
          </w:tcPr>
          <w:p w14:paraId="7022B8A3" w14:textId="77777777" w:rsidR="00C7030B" w:rsidRDefault="00C7030B" w:rsidP="00A27DD8">
            <w:pPr>
              <w:ind w:leftChars="-50" w:left="-105" w:rightChars="-50" w:right="-105"/>
              <w:jc w:val="center"/>
              <w:rPr>
                <w:sz w:val="24"/>
              </w:rPr>
            </w:pPr>
            <w:r>
              <w:rPr>
                <w:rFonts w:hint="eastAsia"/>
                <w:sz w:val="24"/>
              </w:rPr>
              <w:t>检修项目编号</w:t>
            </w:r>
          </w:p>
        </w:tc>
        <w:tc>
          <w:tcPr>
            <w:tcW w:w="1984" w:type="dxa"/>
            <w:vAlign w:val="center"/>
          </w:tcPr>
          <w:p w14:paraId="7F12499C" w14:textId="77777777" w:rsidR="00C7030B" w:rsidRDefault="00C7030B" w:rsidP="00A27DD8">
            <w:pPr>
              <w:ind w:leftChars="-50" w:left="-105" w:rightChars="-50" w:right="-105"/>
              <w:jc w:val="center"/>
              <w:rPr>
                <w:sz w:val="24"/>
              </w:rPr>
            </w:pPr>
            <w:r>
              <w:rPr>
                <w:rFonts w:hint="eastAsia"/>
                <w:sz w:val="24"/>
              </w:rPr>
              <w:t>检修项目名称</w:t>
            </w:r>
          </w:p>
        </w:tc>
        <w:tc>
          <w:tcPr>
            <w:tcW w:w="2410" w:type="dxa"/>
            <w:vAlign w:val="center"/>
          </w:tcPr>
          <w:p w14:paraId="7B9EE45F" w14:textId="77777777" w:rsidR="00C7030B" w:rsidRDefault="00C7030B" w:rsidP="00A27DD8">
            <w:pPr>
              <w:ind w:leftChars="-50" w:left="-105" w:rightChars="-50" w:right="-105"/>
              <w:jc w:val="center"/>
              <w:rPr>
                <w:sz w:val="24"/>
              </w:rPr>
            </w:pPr>
            <w:r>
              <w:rPr>
                <w:rFonts w:ascii="宋体" w:hAnsi="宋体" w:hint="eastAsia"/>
                <w:sz w:val="24"/>
              </w:rPr>
              <w:t>检修方案</w:t>
            </w:r>
          </w:p>
        </w:tc>
        <w:tc>
          <w:tcPr>
            <w:tcW w:w="2268" w:type="dxa"/>
            <w:vAlign w:val="center"/>
          </w:tcPr>
          <w:p w14:paraId="19AC16B6" w14:textId="77777777" w:rsidR="00C7030B" w:rsidRDefault="00C7030B" w:rsidP="00A27DD8">
            <w:pPr>
              <w:ind w:leftChars="-50" w:left="-105" w:rightChars="-50" w:right="-105"/>
              <w:jc w:val="center"/>
              <w:rPr>
                <w:sz w:val="24"/>
              </w:rPr>
            </w:pPr>
            <w:r>
              <w:rPr>
                <w:rFonts w:ascii="宋体" w:hAnsi="宋体" w:hint="eastAsia"/>
                <w:sz w:val="24"/>
              </w:rPr>
              <w:t>检修人员计划</w:t>
            </w:r>
          </w:p>
        </w:tc>
        <w:tc>
          <w:tcPr>
            <w:tcW w:w="2268" w:type="dxa"/>
            <w:vAlign w:val="center"/>
          </w:tcPr>
          <w:p w14:paraId="79F003E1" w14:textId="77777777" w:rsidR="00C7030B" w:rsidRDefault="00C7030B" w:rsidP="00A27DD8">
            <w:pPr>
              <w:ind w:leftChars="-50" w:left="-105" w:rightChars="-50" w:right="-105"/>
              <w:jc w:val="center"/>
              <w:rPr>
                <w:sz w:val="24"/>
              </w:rPr>
            </w:pPr>
            <w:r>
              <w:rPr>
                <w:rFonts w:ascii="宋体" w:hAnsi="宋体" w:hint="eastAsia"/>
                <w:sz w:val="24"/>
              </w:rPr>
              <w:t>安全措施要求及检修资金投入预算</w:t>
            </w:r>
          </w:p>
        </w:tc>
        <w:tc>
          <w:tcPr>
            <w:tcW w:w="2268" w:type="dxa"/>
            <w:vAlign w:val="center"/>
          </w:tcPr>
          <w:p w14:paraId="07D1BEAF" w14:textId="77777777" w:rsidR="00C7030B" w:rsidRDefault="00C7030B" w:rsidP="00A27DD8">
            <w:pPr>
              <w:ind w:leftChars="-50" w:left="-105" w:rightChars="-50" w:right="-105"/>
              <w:jc w:val="center"/>
              <w:rPr>
                <w:sz w:val="24"/>
              </w:rPr>
            </w:pPr>
            <w:r>
              <w:rPr>
                <w:rFonts w:ascii="宋体" w:hAnsi="宋体" w:hint="eastAsia"/>
                <w:sz w:val="24"/>
              </w:rPr>
              <w:t>检修质量要求</w:t>
            </w:r>
          </w:p>
        </w:tc>
        <w:tc>
          <w:tcPr>
            <w:tcW w:w="2268" w:type="dxa"/>
            <w:vAlign w:val="center"/>
          </w:tcPr>
          <w:p w14:paraId="148D0170" w14:textId="77777777" w:rsidR="00C7030B" w:rsidRDefault="00C7030B" w:rsidP="00A27DD8">
            <w:pPr>
              <w:ind w:leftChars="-50" w:left="-105" w:rightChars="-50" w:right="-105"/>
              <w:jc w:val="center"/>
              <w:rPr>
                <w:sz w:val="24"/>
              </w:rPr>
            </w:pPr>
            <w:r>
              <w:rPr>
                <w:rFonts w:ascii="宋体" w:hAnsi="宋体" w:hint="eastAsia"/>
                <w:sz w:val="24"/>
              </w:rPr>
              <w:t>检修进度要求</w:t>
            </w:r>
          </w:p>
        </w:tc>
      </w:tr>
      <w:tr w:rsidR="00C7030B" w14:paraId="318711FD" w14:textId="77777777" w:rsidTr="00A27DD8">
        <w:trPr>
          <w:trHeight w:val="983"/>
        </w:trPr>
        <w:tc>
          <w:tcPr>
            <w:tcW w:w="1134" w:type="dxa"/>
            <w:vAlign w:val="center"/>
          </w:tcPr>
          <w:p w14:paraId="54726616" w14:textId="77777777" w:rsidR="00C7030B" w:rsidRDefault="00C7030B" w:rsidP="00A27DD8">
            <w:pPr>
              <w:jc w:val="center"/>
              <w:rPr>
                <w:sz w:val="24"/>
              </w:rPr>
            </w:pPr>
          </w:p>
        </w:tc>
        <w:tc>
          <w:tcPr>
            <w:tcW w:w="1984" w:type="dxa"/>
            <w:vAlign w:val="center"/>
          </w:tcPr>
          <w:p w14:paraId="43C349C9" w14:textId="77777777" w:rsidR="00C7030B" w:rsidRDefault="00C7030B" w:rsidP="00A27DD8">
            <w:pPr>
              <w:jc w:val="center"/>
              <w:rPr>
                <w:sz w:val="24"/>
              </w:rPr>
            </w:pPr>
          </w:p>
        </w:tc>
        <w:tc>
          <w:tcPr>
            <w:tcW w:w="2410" w:type="dxa"/>
            <w:vAlign w:val="center"/>
          </w:tcPr>
          <w:p w14:paraId="35F289A0" w14:textId="77777777" w:rsidR="00C7030B" w:rsidRDefault="00C7030B" w:rsidP="00A27DD8">
            <w:pPr>
              <w:jc w:val="center"/>
              <w:rPr>
                <w:sz w:val="24"/>
              </w:rPr>
            </w:pPr>
          </w:p>
        </w:tc>
        <w:tc>
          <w:tcPr>
            <w:tcW w:w="2268" w:type="dxa"/>
            <w:vAlign w:val="center"/>
          </w:tcPr>
          <w:p w14:paraId="34967E4A" w14:textId="77777777" w:rsidR="00C7030B" w:rsidRDefault="00C7030B" w:rsidP="00A27DD8">
            <w:pPr>
              <w:jc w:val="center"/>
              <w:rPr>
                <w:sz w:val="24"/>
              </w:rPr>
            </w:pPr>
          </w:p>
        </w:tc>
        <w:tc>
          <w:tcPr>
            <w:tcW w:w="2268" w:type="dxa"/>
            <w:vAlign w:val="center"/>
          </w:tcPr>
          <w:p w14:paraId="0C77BB72" w14:textId="77777777" w:rsidR="00C7030B" w:rsidRDefault="00C7030B" w:rsidP="00A27DD8">
            <w:pPr>
              <w:jc w:val="center"/>
              <w:rPr>
                <w:sz w:val="24"/>
              </w:rPr>
            </w:pPr>
          </w:p>
        </w:tc>
        <w:tc>
          <w:tcPr>
            <w:tcW w:w="2268" w:type="dxa"/>
            <w:vAlign w:val="center"/>
          </w:tcPr>
          <w:p w14:paraId="685EC0BB" w14:textId="77777777" w:rsidR="00C7030B" w:rsidRDefault="00C7030B" w:rsidP="00A27DD8">
            <w:pPr>
              <w:jc w:val="center"/>
              <w:rPr>
                <w:sz w:val="24"/>
              </w:rPr>
            </w:pPr>
          </w:p>
        </w:tc>
        <w:tc>
          <w:tcPr>
            <w:tcW w:w="2268" w:type="dxa"/>
            <w:vAlign w:val="center"/>
          </w:tcPr>
          <w:p w14:paraId="1614A83E" w14:textId="77777777" w:rsidR="00C7030B" w:rsidRDefault="00C7030B" w:rsidP="00A27DD8">
            <w:pPr>
              <w:jc w:val="center"/>
              <w:rPr>
                <w:sz w:val="24"/>
              </w:rPr>
            </w:pPr>
          </w:p>
        </w:tc>
      </w:tr>
      <w:tr w:rsidR="00C7030B" w14:paraId="51152A13" w14:textId="77777777" w:rsidTr="00A27DD8">
        <w:trPr>
          <w:trHeight w:val="983"/>
        </w:trPr>
        <w:tc>
          <w:tcPr>
            <w:tcW w:w="1134" w:type="dxa"/>
            <w:vAlign w:val="center"/>
          </w:tcPr>
          <w:p w14:paraId="25C9EAFB" w14:textId="77777777" w:rsidR="00C7030B" w:rsidRDefault="00C7030B" w:rsidP="00A27DD8">
            <w:pPr>
              <w:jc w:val="center"/>
              <w:rPr>
                <w:sz w:val="24"/>
              </w:rPr>
            </w:pPr>
          </w:p>
        </w:tc>
        <w:tc>
          <w:tcPr>
            <w:tcW w:w="1984" w:type="dxa"/>
            <w:vAlign w:val="center"/>
          </w:tcPr>
          <w:p w14:paraId="4E487161" w14:textId="77777777" w:rsidR="00C7030B" w:rsidRDefault="00C7030B" w:rsidP="00A27DD8">
            <w:pPr>
              <w:jc w:val="center"/>
              <w:rPr>
                <w:sz w:val="24"/>
              </w:rPr>
            </w:pPr>
          </w:p>
        </w:tc>
        <w:tc>
          <w:tcPr>
            <w:tcW w:w="2410" w:type="dxa"/>
            <w:vAlign w:val="center"/>
          </w:tcPr>
          <w:p w14:paraId="4C327A0B" w14:textId="77777777" w:rsidR="00C7030B" w:rsidRDefault="00C7030B" w:rsidP="00A27DD8">
            <w:pPr>
              <w:jc w:val="center"/>
              <w:rPr>
                <w:sz w:val="24"/>
              </w:rPr>
            </w:pPr>
          </w:p>
        </w:tc>
        <w:tc>
          <w:tcPr>
            <w:tcW w:w="2268" w:type="dxa"/>
            <w:vAlign w:val="center"/>
          </w:tcPr>
          <w:p w14:paraId="4780CFBD" w14:textId="77777777" w:rsidR="00C7030B" w:rsidRDefault="00C7030B" w:rsidP="00A27DD8">
            <w:pPr>
              <w:jc w:val="center"/>
              <w:rPr>
                <w:sz w:val="24"/>
              </w:rPr>
            </w:pPr>
          </w:p>
        </w:tc>
        <w:tc>
          <w:tcPr>
            <w:tcW w:w="2268" w:type="dxa"/>
            <w:vAlign w:val="center"/>
          </w:tcPr>
          <w:p w14:paraId="33AE5409" w14:textId="77777777" w:rsidR="00C7030B" w:rsidRDefault="00C7030B" w:rsidP="00A27DD8">
            <w:pPr>
              <w:jc w:val="center"/>
              <w:rPr>
                <w:sz w:val="24"/>
              </w:rPr>
            </w:pPr>
          </w:p>
        </w:tc>
        <w:tc>
          <w:tcPr>
            <w:tcW w:w="2268" w:type="dxa"/>
            <w:vAlign w:val="center"/>
          </w:tcPr>
          <w:p w14:paraId="41DAB6F5" w14:textId="77777777" w:rsidR="00C7030B" w:rsidRDefault="00C7030B" w:rsidP="00A27DD8">
            <w:pPr>
              <w:jc w:val="center"/>
              <w:rPr>
                <w:sz w:val="24"/>
              </w:rPr>
            </w:pPr>
          </w:p>
        </w:tc>
        <w:tc>
          <w:tcPr>
            <w:tcW w:w="2268" w:type="dxa"/>
            <w:vAlign w:val="center"/>
          </w:tcPr>
          <w:p w14:paraId="7EA9BF19" w14:textId="77777777" w:rsidR="00C7030B" w:rsidRDefault="00C7030B" w:rsidP="00A27DD8">
            <w:pPr>
              <w:jc w:val="center"/>
              <w:rPr>
                <w:sz w:val="24"/>
              </w:rPr>
            </w:pPr>
          </w:p>
        </w:tc>
      </w:tr>
      <w:tr w:rsidR="00C7030B" w14:paraId="3470F43C" w14:textId="77777777" w:rsidTr="00A27DD8">
        <w:trPr>
          <w:trHeight w:val="981"/>
        </w:trPr>
        <w:tc>
          <w:tcPr>
            <w:tcW w:w="1134" w:type="dxa"/>
            <w:vAlign w:val="center"/>
          </w:tcPr>
          <w:p w14:paraId="33FC0ED1" w14:textId="77777777" w:rsidR="00C7030B" w:rsidRDefault="00C7030B" w:rsidP="00A27DD8">
            <w:pPr>
              <w:jc w:val="center"/>
              <w:rPr>
                <w:sz w:val="24"/>
              </w:rPr>
            </w:pPr>
          </w:p>
        </w:tc>
        <w:tc>
          <w:tcPr>
            <w:tcW w:w="1984" w:type="dxa"/>
            <w:vAlign w:val="center"/>
          </w:tcPr>
          <w:p w14:paraId="67D141B0" w14:textId="77777777" w:rsidR="00C7030B" w:rsidRDefault="00C7030B" w:rsidP="00A27DD8">
            <w:pPr>
              <w:jc w:val="center"/>
              <w:rPr>
                <w:sz w:val="24"/>
              </w:rPr>
            </w:pPr>
          </w:p>
        </w:tc>
        <w:tc>
          <w:tcPr>
            <w:tcW w:w="2410" w:type="dxa"/>
            <w:vAlign w:val="center"/>
          </w:tcPr>
          <w:p w14:paraId="61D1EE01" w14:textId="77777777" w:rsidR="00C7030B" w:rsidRDefault="00C7030B" w:rsidP="00A27DD8">
            <w:pPr>
              <w:jc w:val="center"/>
              <w:rPr>
                <w:sz w:val="24"/>
              </w:rPr>
            </w:pPr>
          </w:p>
        </w:tc>
        <w:tc>
          <w:tcPr>
            <w:tcW w:w="2268" w:type="dxa"/>
            <w:vAlign w:val="center"/>
          </w:tcPr>
          <w:p w14:paraId="4DA479E0" w14:textId="77777777" w:rsidR="00C7030B" w:rsidRDefault="00C7030B" w:rsidP="00A27DD8">
            <w:pPr>
              <w:jc w:val="center"/>
              <w:rPr>
                <w:sz w:val="24"/>
              </w:rPr>
            </w:pPr>
          </w:p>
        </w:tc>
        <w:tc>
          <w:tcPr>
            <w:tcW w:w="2268" w:type="dxa"/>
            <w:vAlign w:val="center"/>
          </w:tcPr>
          <w:p w14:paraId="39E4543A" w14:textId="77777777" w:rsidR="00C7030B" w:rsidRDefault="00C7030B" w:rsidP="00A27DD8">
            <w:pPr>
              <w:jc w:val="center"/>
              <w:rPr>
                <w:sz w:val="24"/>
              </w:rPr>
            </w:pPr>
          </w:p>
        </w:tc>
        <w:tc>
          <w:tcPr>
            <w:tcW w:w="2268" w:type="dxa"/>
            <w:vAlign w:val="center"/>
          </w:tcPr>
          <w:p w14:paraId="07800459" w14:textId="77777777" w:rsidR="00C7030B" w:rsidRDefault="00C7030B" w:rsidP="00A27DD8">
            <w:pPr>
              <w:jc w:val="center"/>
              <w:rPr>
                <w:sz w:val="24"/>
              </w:rPr>
            </w:pPr>
          </w:p>
        </w:tc>
        <w:tc>
          <w:tcPr>
            <w:tcW w:w="2268" w:type="dxa"/>
            <w:vAlign w:val="center"/>
          </w:tcPr>
          <w:p w14:paraId="5533848D" w14:textId="77777777" w:rsidR="00C7030B" w:rsidRDefault="00C7030B" w:rsidP="00A27DD8">
            <w:pPr>
              <w:jc w:val="center"/>
              <w:rPr>
                <w:sz w:val="24"/>
              </w:rPr>
            </w:pPr>
          </w:p>
        </w:tc>
      </w:tr>
      <w:tr w:rsidR="00C7030B" w14:paraId="612D1359" w14:textId="77777777" w:rsidTr="00A27DD8">
        <w:trPr>
          <w:trHeight w:val="982"/>
        </w:trPr>
        <w:tc>
          <w:tcPr>
            <w:tcW w:w="1134" w:type="dxa"/>
            <w:vAlign w:val="center"/>
          </w:tcPr>
          <w:p w14:paraId="6C56618F" w14:textId="77777777" w:rsidR="00C7030B" w:rsidRDefault="00C7030B" w:rsidP="00A27DD8">
            <w:pPr>
              <w:jc w:val="center"/>
              <w:rPr>
                <w:sz w:val="24"/>
              </w:rPr>
            </w:pPr>
          </w:p>
        </w:tc>
        <w:tc>
          <w:tcPr>
            <w:tcW w:w="1984" w:type="dxa"/>
            <w:vAlign w:val="center"/>
          </w:tcPr>
          <w:p w14:paraId="48E99AE4" w14:textId="77777777" w:rsidR="00C7030B" w:rsidRDefault="00C7030B" w:rsidP="00A27DD8">
            <w:pPr>
              <w:jc w:val="center"/>
              <w:rPr>
                <w:sz w:val="24"/>
              </w:rPr>
            </w:pPr>
          </w:p>
        </w:tc>
        <w:tc>
          <w:tcPr>
            <w:tcW w:w="2410" w:type="dxa"/>
            <w:vAlign w:val="center"/>
          </w:tcPr>
          <w:p w14:paraId="44E8050E" w14:textId="77777777" w:rsidR="00C7030B" w:rsidRDefault="00C7030B" w:rsidP="00A27DD8">
            <w:pPr>
              <w:jc w:val="center"/>
              <w:rPr>
                <w:sz w:val="24"/>
              </w:rPr>
            </w:pPr>
          </w:p>
        </w:tc>
        <w:tc>
          <w:tcPr>
            <w:tcW w:w="2268" w:type="dxa"/>
            <w:vAlign w:val="center"/>
          </w:tcPr>
          <w:p w14:paraId="1416B6F7" w14:textId="77777777" w:rsidR="00C7030B" w:rsidRDefault="00C7030B" w:rsidP="00A27DD8">
            <w:pPr>
              <w:jc w:val="center"/>
              <w:rPr>
                <w:sz w:val="24"/>
              </w:rPr>
            </w:pPr>
          </w:p>
        </w:tc>
        <w:tc>
          <w:tcPr>
            <w:tcW w:w="2268" w:type="dxa"/>
            <w:vAlign w:val="center"/>
          </w:tcPr>
          <w:p w14:paraId="4675E325" w14:textId="77777777" w:rsidR="00C7030B" w:rsidRDefault="00C7030B" w:rsidP="00A27DD8">
            <w:pPr>
              <w:jc w:val="center"/>
              <w:rPr>
                <w:sz w:val="24"/>
              </w:rPr>
            </w:pPr>
          </w:p>
        </w:tc>
        <w:tc>
          <w:tcPr>
            <w:tcW w:w="2268" w:type="dxa"/>
            <w:vAlign w:val="center"/>
          </w:tcPr>
          <w:p w14:paraId="3397CBDF" w14:textId="77777777" w:rsidR="00C7030B" w:rsidRDefault="00C7030B" w:rsidP="00A27DD8">
            <w:pPr>
              <w:jc w:val="center"/>
              <w:rPr>
                <w:sz w:val="24"/>
              </w:rPr>
            </w:pPr>
          </w:p>
        </w:tc>
        <w:tc>
          <w:tcPr>
            <w:tcW w:w="2268" w:type="dxa"/>
            <w:vAlign w:val="center"/>
          </w:tcPr>
          <w:p w14:paraId="61750426" w14:textId="77777777" w:rsidR="00C7030B" w:rsidRDefault="00C7030B" w:rsidP="00A27DD8">
            <w:pPr>
              <w:jc w:val="center"/>
              <w:rPr>
                <w:sz w:val="24"/>
              </w:rPr>
            </w:pPr>
          </w:p>
        </w:tc>
      </w:tr>
      <w:tr w:rsidR="00C7030B" w14:paraId="65D7D819" w14:textId="77777777" w:rsidTr="00A27DD8">
        <w:trPr>
          <w:trHeight w:val="982"/>
        </w:trPr>
        <w:tc>
          <w:tcPr>
            <w:tcW w:w="1134" w:type="dxa"/>
            <w:vAlign w:val="center"/>
          </w:tcPr>
          <w:p w14:paraId="194C2C9A" w14:textId="77777777" w:rsidR="00C7030B" w:rsidRDefault="00C7030B" w:rsidP="00A27DD8">
            <w:pPr>
              <w:jc w:val="center"/>
              <w:rPr>
                <w:sz w:val="24"/>
              </w:rPr>
            </w:pPr>
          </w:p>
        </w:tc>
        <w:tc>
          <w:tcPr>
            <w:tcW w:w="1984" w:type="dxa"/>
            <w:vAlign w:val="center"/>
          </w:tcPr>
          <w:p w14:paraId="1A57DFAC" w14:textId="77777777" w:rsidR="00C7030B" w:rsidRDefault="00C7030B" w:rsidP="00A27DD8">
            <w:pPr>
              <w:jc w:val="center"/>
              <w:rPr>
                <w:sz w:val="24"/>
              </w:rPr>
            </w:pPr>
          </w:p>
        </w:tc>
        <w:tc>
          <w:tcPr>
            <w:tcW w:w="2410" w:type="dxa"/>
            <w:vAlign w:val="center"/>
          </w:tcPr>
          <w:p w14:paraId="382C8727" w14:textId="77777777" w:rsidR="00C7030B" w:rsidRDefault="00C7030B" w:rsidP="00A27DD8">
            <w:pPr>
              <w:jc w:val="center"/>
              <w:rPr>
                <w:sz w:val="24"/>
              </w:rPr>
            </w:pPr>
          </w:p>
        </w:tc>
        <w:tc>
          <w:tcPr>
            <w:tcW w:w="2268" w:type="dxa"/>
            <w:vAlign w:val="center"/>
          </w:tcPr>
          <w:p w14:paraId="1F49A974" w14:textId="77777777" w:rsidR="00C7030B" w:rsidRDefault="00C7030B" w:rsidP="00A27DD8">
            <w:pPr>
              <w:jc w:val="center"/>
              <w:rPr>
                <w:sz w:val="24"/>
              </w:rPr>
            </w:pPr>
          </w:p>
        </w:tc>
        <w:tc>
          <w:tcPr>
            <w:tcW w:w="2268" w:type="dxa"/>
            <w:vAlign w:val="center"/>
          </w:tcPr>
          <w:p w14:paraId="67F68926" w14:textId="77777777" w:rsidR="00C7030B" w:rsidRDefault="00C7030B" w:rsidP="00A27DD8">
            <w:pPr>
              <w:jc w:val="center"/>
              <w:rPr>
                <w:sz w:val="24"/>
              </w:rPr>
            </w:pPr>
          </w:p>
        </w:tc>
        <w:tc>
          <w:tcPr>
            <w:tcW w:w="2268" w:type="dxa"/>
            <w:vAlign w:val="center"/>
          </w:tcPr>
          <w:p w14:paraId="77F877FA" w14:textId="77777777" w:rsidR="00C7030B" w:rsidRDefault="00C7030B" w:rsidP="00A27DD8">
            <w:pPr>
              <w:jc w:val="center"/>
              <w:rPr>
                <w:sz w:val="24"/>
              </w:rPr>
            </w:pPr>
          </w:p>
        </w:tc>
        <w:tc>
          <w:tcPr>
            <w:tcW w:w="2268" w:type="dxa"/>
            <w:vAlign w:val="center"/>
          </w:tcPr>
          <w:p w14:paraId="121FB7B8" w14:textId="77777777" w:rsidR="00C7030B" w:rsidRDefault="00C7030B" w:rsidP="00A27DD8">
            <w:pPr>
              <w:jc w:val="center"/>
              <w:rPr>
                <w:sz w:val="24"/>
              </w:rPr>
            </w:pPr>
          </w:p>
        </w:tc>
      </w:tr>
      <w:tr w:rsidR="00C7030B" w14:paraId="093E25A2" w14:textId="77777777" w:rsidTr="00A27DD8">
        <w:trPr>
          <w:trHeight w:val="982"/>
        </w:trPr>
        <w:tc>
          <w:tcPr>
            <w:tcW w:w="1134" w:type="dxa"/>
            <w:vAlign w:val="center"/>
          </w:tcPr>
          <w:p w14:paraId="248A1126" w14:textId="77777777" w:rsidR="00C7030B" w:rsidRDefault="00C7030B" w:rsidP="00A27DD8">
            <w:pPr>
              <w:jc w:val="center"/>
              <w:rPr>
                <w:sz w:val="24"/>
              </w:rPr>
            </w:pPr>
          </w:p>
        </w:tc>
        <w:tc>
          <w:tcPr>
            <w:tcW w:w="1984" w:type="dxa"/>
            <w:vAlign w:val="center"/>
          </w:tcPr>
          <w:p w14:paraId="5FC09F04" w14:textId="77777777" w:rsidR="00C7030B" w:rsidRDefault="00C7030B" w:rsidP="00A27DD8">
            <w:pPr>
              <w:jc w:val="center"/>
              <w:rPr>
                <w:sz w:val="24"/>
              </w:rPr>
            </w:pPr>
          </w:p>
        </w:tc>
        <w:tc>
          <w:tcPr>
            <w:tcW w:w="2410" w:type="dxa"/>
            <w:vAlign w:val="center"/>
          </w:tcPr>
          <w:p w14:paraId="7BA14FD7" w14:textId="77777777" w:rsidR="00C7030B" w:rsidRDefault="00C7030B" w:rsidP="00A27DD8">
            <w:pPr>
              <w:jc w:val="center"/>
              <w:rPr>
                <w:sz w:val="24"/>
              </w:rPr>
            </w:pPr>
          </w:p>
        </w:tc>
        <w:tc>
          <w:tcPr>
            <w:tcW w:w="2268" w:type="dxa"/>
            <w:vAlign w:val="center"/>
          </w:tcPr>
          <w:p w14:paraId="7680E0D1" w14:textId="77777777" w:rsidR="00C7030B" w:rsidRDefault="00C7030B" w:rsidP="00A27DD8">
            <w:pPr>
              <w:jc w:val="center"/>
              <w:rPr>
                <w:sz w:val="24"/>
              </w:rPr>
            </w:pPr>
          </w:p>
        </w:tc>
        <w:tc>
          <w:tcPr>
            <w:tcW w:w="2268" w:type="dxa"/>
            <w:vAlign w:val="center"/>
          </w:tcPr>
          <w:p w14:paraId="493D998D" w14:textId="77777777" w:rsidR="00C7030B" w:rsidRDefault="00C7030B" w:rsidP="00A27DD8">
            <w:pPr>
              <w:jc w:val="center"/>
              <w:rPr>
                <w:sz w:val="24"/>
              </w:rPr>
            </w:pPr>
          </w:p>
        </w:tc>
        <w:tc>
          <w:tcPr>
            <w:tcW w:w="2268" w:type="dxa"/>
            <w:vAlign w:val="center"/>
          </w:tcPr>
          <w:p w14:paraId="5B389827" w14:textId="77777777" w:rsidR="00C7030B" w:rsidRDefault="00C7030B" w:rsidP="00A27DD8">
            <w:pPr>
              <w:jc w:val="center"/>
              <w:rPr>
                <w:sz w:val="24"/>
              </w:rPr>
            </w:pPr>
          </w:p>
        </w:tc>
        <w:tc>
          <w:tcPr>
            <w:tcW w:w="2268" w:type="dxa"/>
            <w:vAlign w:val="center"/>
          </w:tcPr>
          <w:p w14:paraId="2531F985" w14:textId="77777777" w:rsidR="00C7030B" w:rsidRDefault="00C7030B" w:rsidP="00A27DD8">
            <w:pPr>
              <w:jc w:val="center"/>
              <w:rPr>
                <w:sz w:val="24"/>
              </w:rPr>
            </w:pPr>
          </w:p>
        </w:tc>
      </w:tr>
      <w:tr w:rsidR="00C7030B" w14:paraId="7ABF1E0F" w14:textId="77777777" w:rsidTr="00A27DD8">
        <w:trPr>
          <w:trHeight w:val="982"/>
        </w:trPr>
        <w:tc>
          <w:tcPr>
            <w:tcW w:w="1134" w:type="dxa"/>
            <w:vAlign w:val="center"/>
          </w:tcPr>
          <w:p w14:paraId="303661D0" w14:textId="77777777" w:rsidR="00C7030B" w:rsidRDefault="00C7030B" w:rsidP="00A27DD8">
            <w:pPr>
              <w:jc w:val="center"/>
              <w:rPr>
                <w:sz w:val="24"/>
              </w:rPr>
            </w:pPr>
          </w:p>
        </w:tc>
        <w:tc>
          <w:tcPr>
            <w:tcW w:w="1984" w:type="dxa"/>
            <w:vAlign w:val="center"/>
          </w:tcPr>
          <w:p w14:paraId="3153379D" w14:textId="77777777" w:rsidR="00C7030B" w:rsidRDefault="00C7030B" w:rsidP="00A27DD8">
            <w:pPr>
              <w:jc w:val="center"/>
              <w:rPr>
                <w:sz w:val="24"/>
              </w:rPr>
            </w:pPr>
          </w:p>
        </w:tc>
        <w:tc>
          <w:tcPr>
            <w:tcW w:w="2410" w:type="dxa"/>
            <w:vAlign w:val="center"/>
          </w:tcPr>
          <w:p w14:paraId="60894DB6" w14:textId="77777777" w:rsidR="00C7030B" w:rsidRDefault="00C7030B" w:rsidP="00A27DD8">
            <w:pPr>
              <w:jc w:val="center"/>
              <w:rPr>
                <w:sz w:val="24"/>
              </w:rPr>
            </w:pPr>
          </w:p>
        </w:tc>
        <w:tc>
          <w:tcPr>
            <w:tcW w:w="2268" w:type="dxa"/>
            <w:vAlign w:val="center"/>
          </w:tcPr>
          <w:p w14:paraId="0E772A7E" w14:textId="77777777" w:rsidR="00C7030B" w:rsidRDefault="00C7030B" w:rsidP="00A27DD8">
            <w:pPr>
              <w:jc w:val="center"/>
              <w:rPr>
                <w:sz w:val="24"/>
              </w:rPr>
            </w:pPr>
          </w:p>
        </w:tc>
        <w:tc>
          <w:tcPr>
            <w:tcW w:w="2268" w:type="dxa"/>
            <w:vAlign w:val="center"/>
          </w:tcPr>
          <w:p w14:paraId="0CA5E26B" w14:textId="77777777" w:rsidR="00C7030B" w:rsidRDefault="00C7030B" w:rsidP="00A27DD8">
            <w:pPr>
              <w:jc w:val="center"/>
              <w:rPr>
                <w:sz w:val="24"/>
              </w:rPr>
            </w:pPr>
          </w:p>
        </w:tc>
        <w:tc>
          <w:tcPr>
            <w:tcW w:w="2268" w:type="dxa"/>
            <w:vAlign w:val="center"/>
          </w:tcPr>
          <w:p w14:paraId="52EBD0A7" w14:textId="77777777" w:rsidR="00C7030B" w:rsidRDefault="00C7030B" w:rsidP="00A27DD8">
            <w:pPr>
              <w:jc w:val="center"/>
              <w:rPr>
                <w:sz w:val="24"/>
              </w:rPr>
            </w:pPr>
          </w:p>
        </w:tc>
        <w:tc>
          <w:tcPr>
            <w:tcW w:w="2268" w:type="dxa"/>
            <w:vAlign w:val="center"/>
          </w:tcPr>
          <w:p w14:paraId="3BB06FD5" w14:textId="77777777" w:rsidR="00C7030B" w:rsidRDefault="00C7030B" w:rsidP="00A27DD8">
            <w:pPr>
              <w:jc w:val="center"/>
              <w:rPr>
                <w:sz w:val="24"/>
              </w:rPr>
            </w:pPr>
          </w:p>
        </w:tc>
      </w:tr>
      <w:tr w:rsidR="00C7030B" w14:paraId="7C6E43DF" w14:textId="77777777" w:rsidTr="00A27DD8">
        <w:trPr>
          <w:trHeight w:val="982"/>
        </w:trPr>
        <w:tc>
          <w:tcPr>
            <w:tcW w:w="1134" w:type="dxa"/>
            <w:vAlign w:val="center"/>
          </w:tcPr>
          <w:p w14:paraId="10F123EE" w14:textId="77777777" w:rsidR="00C7030B" w:rsidRDefault="00C7030B" w:rsidP="00A27DD8">
            <w:pPr>
              <w:jc w:val="center"/>
              <w:rPr>
                <w:sz w:val="24"/>
              </w:rPr>
            </w:pPr>
          </w:p>
        </w:tc>
        <w:tc>
          <w:tcPr>
            <w:tcW w:w="1984" w:type="dxa"/>
            <w:vAlign w:val="center"/>
          </w:tcPr>
          <w:p w14:paraId="0DFC2C51" w14:textId="77777777" w:rsidR="00C7030B" w:rsidRDefault="00C7030B" w:rsidP="00A27DD8">
            <w:pPr>
              <w:jc w:val="center"/>
              <w:rPr>
                <w:sz w:val="24"/>
              </w:rPr>
            </w:pPr>
          </w:p>
        </w:tc>
        <w:tc>
          <w:tcPr>
            <w:tcW w:w="2410" w:type="dxa"/>
            <w:vAlign w:val="center"/>
          </w:tcPr>
          <w:p w14:paraId="1E3CE483" w14:textId="77777777" w:rsidR="00C7030B" w:rsidRDefault="00C7030B" w:rsidP="00A27DD8">
            <w:pPr>
              <w:jc w:val="center"/>
              <w:rPr>
                <w:sz w:val="24"/>
              </w:rPr>
            </w:pPr>
          </w:p>
        </w:tc>
        <w:tc>
          <w:tcPr>
            <w:tcW w:w="2268" w:type="dxa"/>
            <w:vAlign w:val="center"/>
          </w:tcPr>
          <w:p w14:paraId="21173B33" w14:textId="77777777" w:rsidR="00C7030B" w:rsidRDefault="00C7030B" w:rsidP="00A27DD8">
            <w:pPr>
              <w:jc w:val="center"/>
              <w:rPr>
                <w:sz w:val="24"/>
              </w:rPr>
            </w:pPr>
          </w:p>
        </w:tc>
        <w:tc>
          <w:tcPr>
            <w:tcW w:w="2268" w:type="dxa"/>
            <w:vAlign w:val="center"/>
          </w:tcPr>
          <w:p w14:paraId="1346E38E" w14:textId="77777777" w:rsidR="00C7030B" w:rsidRDefault="00C7030B" w:rsidP="00A27DD8">
            <w:pPr>
              <w:jc w:val="center"/>
              <w:rPr>
                <w:sz w:val="24"/>
              </w:rPr>
            </w:pPr>
          </w:p>
        </w:tc>
        <w:tc>
          <w:tcPr>
            <w:tcW w:w="2268" w:type="dxa"/>
            <w:vAlign w:val="center"/>
          </w:tcPr>
          <w:p w14:paraId="219471C4" w14:textId="77777777" w:rsidR="00C7030B" w:rsidRDefault="00C7030B" w:rsidP="00A27DD8">
            <w:pPr>
              <w:jc w:val="center"/>
              <w:rPr>
                <w:sz w:val="24"/>
              </w:rPr>
            </w:pPr>
          </w:p>
        </w:tc>
        <w:tc>
          <w:tcPr>
            <w:tcW w:w="2268" w:type="dxa"/>
            <w:vAlign w:val="center"/>
          </w:tcPr>
          <w:p w14:paraId="56DD2200" w14:textId="77777777" w:rsidR="00C7030B" w:rsidRDefault="00C7030B" w:rsidP="00A27DD8">
            <w:pPr>
              <w:jc w:val="center"/>
              <w:rPr>
                <w:sz w:val="24"/>
              </w:rPr>
            </w:pPr>
          </w:p>
        </w:tc>
      </w:tr>
    </w:tbl>
    <w:p w14:paraId="2D2EB51A" w14:textId="77777777" w:rsidR="00C7030B" w:rsidRPr="00C7030B" w:rsidRDefault="00C7030B" w:rsidP="00474E79">
      <w:pPr>
        <w:rPr>
          <w:sz w:val="24"/>
        </w:rPr>
        <w:sectPr w:rsidR="00C7030B" w:rsidRPr="00C7030B" w:rsidSect="00C7030B">
          <w:pgSz w:w="16838" w:h="11906" w:orient="landscape"/>
          <w:pgMar w:top="567" w:right="1440" w:bottom="567" w:left="1440" w:header="567" w:footer="737" w:gutter="0"/>
          <w:cols w:space="425"/>
          <w:docGrid w:type="lines" w:linePitch="312"/>
        </w:sectPr>
      </w:pPr>
      <w:r>
        <w:rPr>
          <w:rFonts w:hint="eastAsia"/>
          <w:sz w:val="24"/>
        </w:rPr>
        <w:t>设备科编制：</w:t>
      </w:r>
      <w:r>
        <w:rPr>
          <w:rFonts w:hint="eastAsia"/>
          <w:sz w:val="24"/>
        </w:rPr>
        <w:t xml:space="preserve">                              </w:t>
      </w:r>
      <w:r>
        <w:rPr>
          <w:rFonts w:hint="eastAsia"/>
          <w:sz w:val="24"/>
        </w:rPr>
        <w:t>安全副总审核：</w:t>
      </w:r>
      <w:r>
        <w:rPr>
          <w:rFonts w:hint="eastAsia"/>
          <w:sz w:val="24"/>
        </w:rPr>
        <w:t xml:space="preserve">                                </w:t>
      </w:r>
      <w:r>
        <w:rPr>
          <w:rFonts w:hint="eastAsia"/>
          <w:sz w:val="24"/>
        </w:rPr>
        <w:t>总经理批</w:t>
      </w:r>
    </w:p>
    <w:p w14:paraId="73E68048" w14:textId="77777777" w:rsidR="00C7030B" w:rsidRPr="00BA4232" w:rsidRDefault="002810E3" w:rsidP="00BA4232">
      <w:pPr>
        <w:pStyle w:val="12"/>
        <w:spacing w:before="0" w:after="0" w:line="460" w:lineRule="exact"/>
        <w:ind w:left="2" w:firstLineChars="466" w:firstLine="1310"/>
        <w:outlineLvl w:val="0"/>
        <w:rPr>
          <w:bCs w:val="0"/>
        </w:rPr>
      </w:pPr>
      <w:bookmarkStart w:id="106" w:name="_Toc334616218"/>
      <w:bookmarkStart w:id="107" w:name="_Toc391046352"/>
      <w:r w:rsidRPr="00BA4232">
        <w:rPr>
          <w:rFonts w:hint="eastAsia"/>
          <w:bCs w:val="0"/>
        </w:rPr>
        <w:lastRenderedPageBreak/>
        <w:t>表</w:t>
      </w:r>
      <w:r w:rsidR="00C7030B" w:rsidRPr="00BA4232">
        <w:rPr>
          <w:rFonts w:hint="eastAsia"/>
          <w:bCs w:val="0"/>
        </w:rPr>
        <w:t>6.4安全设施检维修记录</w:t>
      </w:r>
      <w:bookmarkEnd w:id="106"/>
      <w:bookmarkEnd w:id="107"/>
    </w:p>
    <w:p w14:paraId="6CD44230" w14:textId="77777777" w:rsidR="00C7030B" w:rsidRPr="00C7030B" w:rsidRDefault="00C7030B" w:rsidP="00C7030B">
      <w:pPr>
        <w:widowControl/>
        <w:jc w:val="left"/>
        <w:rPr>
          <w:rFonts w:ascii="宋体" w:hAnsi="宋体" w:cs="宋体"/>
          <w:kern w:val="0"/>
          <w:sz w:val="24"/>
        </w:rPr>
      </w:pPr>
    </w:p>
    <w:tbl>
      <w:tblPr>
        <w:tblW w:w="0" w:type="auto"/>
        <w:jc w:val="center"/>
        <w:tblLayout w:type="fixed"/>
        <w:tblCellMar>
          <w:left w:w="0" w:type="dxa"/>
          <w:right w:w="0" w:type="dxa"/>
        </w:tblCellMar>
        <w:tblLook w:val="0000" w:firstRow="0" w:lastRow="0" w:firstColumn="0" w:lastColumn="0" w:noHBand="0" w:noVBand="0"/>
      </w:tblPr>
      <w:tblGrid>
        <w:gridCol w:w="981"/>
        <w:gridCol w:w="1946"/>
        <w:gridCol w:w="2165"/>
        <w:gridCol w:w="2165"/>
        <w:gridCol w:w="2165"/>
      </w:tblGrid>
      <w:tr w:rsidR="00C7030B" w14:paraId="280BDE51" w14:textId="77777777" w:rsidTr="00A27DD8">
        <w:trPr>
          <w:trHeight w:val="555"/>
          <w:jc w:val="center"/>
        </w:trPr>
        <w:tc>
          <w:tcPr>
            <w:tcW w:w="2927" w:type="dxa"/>
            <w:gridSpan w:val="2"/>
            <w:tcBorders>
              <w:top w:val="single" w:sz="8" w:space="0" w:color="auto"/>
              <w:left w:val="single" w:sz="8"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5FC2B58"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班组名称</w:t>
            </w:r>
          </w:p>
        </w:tc>
        <w:tc>
          <w:tcPr>
            <w:tcW w:w="2165" w:type="dxa"/>
            <w:tcBorders>
              <w:top w:val="single" w:sz="8"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1784D7"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single" w:sz="8"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501CF2"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检维修时间</w:t>
            </w:r>
          </w:p>
        </w:tc>
        <w:tc>
          <w:tcPr>
            <w:tcW w:w="2165" w:type="dxa"/>
            <w:tcBorders>
              <w:top w:val="single" w:sz="8"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1F735EE3"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w:t>
            </w:r>
          </w:p>
        </w:tc>
      </w:tr>
      <w:tr w:rsidR="00C7030B" w14:paraId="1C259786" w14:textId="77777777" w:rsidTr="00A27DD8">
        <w:trPr>
          <w:trHeight w:val="555"/>
          <w:jc w:val="center"/>
        </w:trPr>
        <w:tc>
          <w:tcPr>
            <w:tcW w:w="2927" w:type="dxa"/>
            <w:gridSpan w:val="2"/>
            <w:tcBorders>
              <w:top w:val="single" w:sz="4" w:space="0" w:color="auto"/>
              <w:left w:val="single" w:sz="8"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A5C9793"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安全设施名称</w:t>
            </w:r>
          </w:p>
        </w:tc>
        <w:tc>
          <w:tcPr>
            <w:tcW w:w="216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D2FCD8C"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ED6A53"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检维修人</w:t>
            </w:r>
          </w:p>
        </w:tc>
        <w:tc>
          <w:tcPr>
            <w:tcW w:w="2165" w:type="dxa"/>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0814AC60"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w:t>
            </w:r>
          </w:p>
        </w:tc>
      </w:tr>
      <w:tr w:rsidR="00C7030B" w14:paraId="5A5A92DE" w14:textId="77777777" w:rsidTr="00A27DD8">
        <w:trPr>
          <w:trHeight w:val="555"/>
          <w:jc w:val="center"/>
        </w:trPr>
        <w:tc>
          <w:tcPr>
            <w:tcW w:w="2927" w:type="dxa"/>
            <w:gridSpan w:val="2"/>
            <w:tcBorders>
              <w:top w:val="single" w:sz="4" w:space="0" w:color="auto"/>
              <w:left w:val="single" w:sz="8"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932AF71"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现场负责人</w:t>
            </w:r>
          </w:p>
        </w:tc>
        <w:tc>
          <w:tcPr>
            <w:tcW w:w="216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88171FE" w14:textId="77777777" w:rsidR="00C7030B" w:rsidRDefault="00C7030B" w:rsidP="00A27DD8">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FF0558"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结果确认</w:t>
            </w:r>
          </w:p>
        </w:tc>
        <w:tc>
          <w:tcPr>
            <w:tcW w:w="2165" w:type="dxa"/>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6A7D0CA2" w14:textId="77777777" w:rsidR="00C7030B" w:rsidRDefault="00C7030B" w:rsidP="00A27DD8">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C7030B" w14:paraId="2D7BAF14" w14:textId="77777777" w:rsidTr="00A27DD8">
        <w:trPr>
          <w:trHeight w:val="555"/>
          <w:jc w:val="center"/>
        </w:trPr>
        <w:tc>
          <w:tcPr>
            <w:tcW w:w="2927" w:type="dxa"/>
            <w:gridSpan w:val="2"/>
            <w:tcBorders>
              <w:top w:val="single" w:sz="4" w:space="0" w:color="auto"/>
              <w:left w:val="single" w:sz="8"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FC13DB1"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检维修时间</w:t>
            </w:r>
          </w:p>
        </w:tc>
        <w:tc>
          <w:tcPr>
            <w:tcW w:w="6495" w:type="dxa"/>
            <w:gridSpan w:val="3"/>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1368907C" w14:textId="77777777" w:rsidR="00C7030B" w:rsidRDefault="00C7030B" w:rsidP="00A27DD8">
            <w:pPr>
              <w:widowControl/>
              <w:jc w:val="center"/>
              <w:rPr>
                <w:rFonts w:ascii="宋体" w:hAnsi="宋体" w:cs="宋体"/>
                <w:kern w:val="0"/>
                <w:sz w:val="28"/>
                <w:szCs w:val="28"/>
              </w:rPr>
            </w:pPr>
            <w:r>
              <w:rPr>
                <w:rFonts w:ascii="宋体" w:hAnsi="宋体" w:cs="宋体" w:hint="eastAsia"/>
                <w:kern w:val="0"/>
                <w:sz w:val="28"/>
                <w:szCs w:val="28"/>
              </w:rPr>
              <w:t xml:space="preserve"> 时    分   ～    时    分</w:t>
            </w:r>
          </w:p>
        </w:tc>
      </w:tr>
      <w:tr w:rsidR="00C7030B" w14:paraId="2B7CB7E8" w14:textId="77777777" w:rsidTr="00A27DD8">
        <w:trPr>
          <w:trHeight w:val="975"/>
          <w:jc w:val="center"/>
        </w:trPr>
        <w:tc>
          <w:tcPr>
            <w:tcW w:w="981" w:type="dxa"/>
            <w:tcBorders>
              <w:top w:val="nil"/>
              <w:left w:val="single" w:sz="8"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CF8576C" w14:textId="77777777" w:rsidR="00C7030B" w:rsidRDefault="00C7030B" w:rsidP="00A27DD8">
            <w:pPr>
              <w:widowControl/>
              <w:jc w:val="center"/>
              <w:rPr>
                <w:rFonts w:ascii="宋体" w:hAnsi="宋体" w:cs="宋体"/>
                <w:kern w:val="0"/>
                <w:sz w:val="22"/>
              </w:rPr>
            </w:pPr>
            <w:r>
              <w:rPr>
                <w:rFonts w:ascii="宋体" w:hAnsi="宋体" w:cs="宋体" w:hint="eastAsia"/>
                <w:kern w:val="0"/>
                <w:sz w:val="22"/>
              </w:rPr>
              <w:t>检维修</w:t>
            </w:r>
          </w:p>
          <w:p w14:paraId="5E3EBD2C" w14:textId="77777777" w:rsidR="00C7030B" w:rsidRDefault="00C7030B" w:rsidP="00A27DD8">
            <w:pPr>
              <w:widowControl/>
              <w:jc w:val="center"/>
              <w:rPr>
                <w:rFonts w:ascii="宋体" w:hAnsi="宋体" w:cs="宋体"/>
                <w:kern w:val="0"/>
                <w:sz w:val="22"/>
              </w:rPr>
            </w:pPr>
            <w:r>
              <w:rPr>
                <w:rFonts w:ascii="宋体" w:hAnsi="宋体" w:cs="宋体" w:hint="eastAsia"/>
                <w:kern w:val="0"/>
                <w:sz w:val="22"/>
              </w:rPr>
              <w:t>原因</w:t>
            </w:r>
          </w:p>
        </w:tc>
        <w:tc>
          <w:tcPr>
            <w:tcW w:w="8441" w:type="dxa"/>
            <w:gridSpan w:val="4"/>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27EC3367" w14:textId="77777777" w:rsidR="00C7030B" w:rsidRDefault="00C7030B" w:rsidP="00A27DD8">
            <w:pPr>
              <w:widowControl/>
              <w:jc w:val="left"/>
              <w:rPr>
                <w:rFonts w:ascii="宋体" w:hAnsi="宋体" w:cs="宋体"/>
                <w:kern w:val="0"/>
                <w:sz w:val="24"/>
              </w:rPr>
            </w:pPr>
            <w:r>
              <w:rPr>
                <w:rFonts w:ascii="宋体" w:hAnsi="宋体" w:cs="宋体" w:hint="eastAsia"/>
                <w:kern w:val="0"/>
                <w:sz w:val="24"/>
              </w:rPr>
              <w:t xml:space="preserve">　</w:t>
            </w:r>
          </w:p>
        </w:tc>
      </w:tr>
      <w:tr w:rsidR="00C7030B" w14:paraId="40D50AFE" w14:textId="77777777" w:rsidTr="00A27DD8">
        <w:trPr>
          <w:trHeight w:val="1665"/>
          <w:jc w:val="center"/>
        </w:trPr>
        <w:tc>
          <w:tcPr>
            <w:tcW w:w="981" w:type="dxa"/>
            <w:tcBorders>
              <w:top w:val="nil"/>
              <w:left w:val="single" w:sz="8" w:space="0" w:color="auto"/>
              <w:bottom w:val="single" w:sz="4" w:space="0" w:color="auto"/>
              <w:right w:val="single" w:sz="4" w:space="0" w:color="auto"/>
            </w:tcBorders>
            <w:shd w:val="clear" w:color="000000" w:fill="FFFFFF"/>
            <w:tcMar>
              <w:top w:w="15" w:type="dxa"/>
              <w:left w:w="15" w:type="dxa"/>
              <w:bottom w:w="0" w:type="dxa"/>
              <w:right w:w="15" w:type="dxa"/>
            </w:tcMar>
            <w:textDirection w:val="tbRlV"/>
            <w:vAlign w:val="center"/>
          </w:tcPr>
          <w:p w14:paraId="6AA80FAD" w14:textId="77777777" w:rsidR="00C7030B" w:rsidRDefault="00C7030B" w:rsidP="00A27DD8">
            <w:pPr>
              <w:widowControl/>
              <w:jc w:val="center"/>
              <w:rPr>
                <w:rFonts w:ascii="宋体" w:hAnsi="宋体" w:cs="宋体"/>
                <w:kern w:val="0"/>
                <w:sz w:val="22"/>
              </w:rPr>
            </w:pPr>
            <w:r>
              <w:rPr>
                <w:rFonts w:ascii="宋体" w:hAnsi="宋体" w:cs="宋体" w:hint="eastAsia"/>
                <w:kern w:val="0"/>
                <w:sz w:val="22"/>
              </w:rPr>
              <w:t>现场故障现象</w:t>
            </w:r>
          </w:p>
        </w:tc>
        <w:tc>
          <w:tcPr>
            <w:tcW w:w="8441" w:type="dxa"/>
            <w:gridSpan w:val="4"/>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tcPr>
          <w:p w14:paraId="4C6E5C3A" w14:textId="77777777" w:rsidR="00C7030B" w:rsidRDefault="00C7030B" w:rsidP="00A27DD8">
            <w:pPr>
              <w:widowControl/>
              <w:jc w:val="left"/>
              <w:rPr>
                <w:rFonts w:ascii="宋体" w:hAnsi="宋体" w:cs="宋体"/>
                <w:kern w:val="0"/>
                <w:sz w:val="24"/>
              </w:rPr>
            </w:pPr>
            <w:r>
              <w:rPr>
                <w:rFonts w:ascii="宋体" w:hAnsi="宋体" w:cs="宋体" w:hint="eastAsia"/>
                <w:kern w:val="0"/>
                <w:sz w:val="24"/>
              </w:rPr>
              <w:t xml:space="preserve">　</w:t>
            </w:r>
          </w:p>
        </w:tc>
      </w:tr>
      <w:tr w:rsidR="00C7030B" w14:paraId="5D2B0C7E" w14:textId="77777777" w:rsidTr="00A27DD8">
        <w:trPr>
          <w:trHeight w:val="1817"/>
          <w:jc w:val="center"/>
        </w:trPr>
        <w:tc>
          <w:tcPr>
            <w:tcW w:w="981" w:type="dxa"/>
            <w:tcBorders>
              <w:top w:val="nil"/>
              <w:left w:val="single" w:sz="8" w:space="0" w:color="auto"/>
              <w:bottom w:val="single" w:sz="4" w:space="0" w:color="auto"/>
              <w:right w:val="single" w:sz="4" w:space="0" w:color="auto"/>
            </w:tcBorders>
            <w:shd w:val="clear" w:color="000000" w:fill="FFFFFF"/>
            <w:tcMar>
              <w:top w:w="15" w:type="dxa"/>
              <w:left w:w="15" w:type="dxa"/>
              <w:bottom w:w="0" w:type="dxa"/>
              <w:right w:w="15" w:type="dxa"/>
            </w:tcMar>
            <w:textDirection w:val="tbRlV"/>
            <w:vAlign w:val="center"/>
          </w:tcPr>
          <w:p w14:paraId="481377A8"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解决方法</w:t>
            </w:r>
          </w:p>
        </w:tc>
        <w:tc>
          <w:tcPr>
            <w:tcW w:w="8441" w:type="dxa"/>
            <w:gridSpan w:val="4"/>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2DE24984" w14:textId="77777777" w:rsidR="00C7030B" w:rsidRDefault="00C7030B" w:rsidP="00A27DD8">
            <w:pPr>
              <w:widowControl/>
              <w:jc w:val="left"/>
              <w:rPr>
                <w:rFonts w:ascii="宋体" w:hAnsi="宋体" w:cs="宋体"/>
                <w:kern w:val="0"/>
                <w:sz w:val="24"/>
              </w:rPr>
            </w:pPr>
            <w:r>
              <w:rPr>
                <w:rFonts w:ascii="宋体" w:hAnsi="宋体" w:cs="宋体" w:hint="eastAsia"/>
                <w:kern w:val="0"/>
                <w:sz w:val="24"/>
              </w:rPr>
              <w:t xml:space="preserve">　</w:t>
            </w:r>
          </w:p>
        </w:tc>
      </w:tr>
      <w:tr w:rsidR="00C7030B" w14:paraId="56029E65" w14:textId="77777777" w:rsidTr="00A27DD8">
        <w:trPr>
          <w:trHeight w:val="1674"/>
          <w:jc w:val="center"/>
        </w:trPr>
        <w:tc>
          <w:tcPr>
            <w:tcW w:w="981" w:type="dxa"/>
            <w:tcBorders>
              <w:top w:val="nil"/>
              <w:left w:val="single" w:sz="8" w:space="0" w:color="auto"/>
              <w:bottom w:val="single" w:sz="4" w:space="0" w:color="auto"/>
              <w:right w:val="single" w:sz="4" w:space="0" w:color="auto"/>
            </w:tcBorders>
            <w:shd w:val="clear" w:color="000000" w:fill="FFFFFF"/>
            <w:tcMar>
              <w:top w:w="15" w:type="dxa"/>
              <w:left w:w="15" w:type="dxa"/>
              <w:bottom w:w="0" w:type="dxa"/>
              <w:right w:w="15" w:type="dxa"/>
            </w:tcMar>
            <w:textDirection w:val="tbRlV"/>
            <w:vAlign w:val="center"/>
          </w:tcPr>
          <w:p w14:paraId="578B18CF"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检维修结果</w:t>
            </w:r>
          </w:p>
        </w:tc>
        <w:tc>
          <w:tcPr>
            <w:tcW w:w="8441" w:type="dxa"/>
            <w:gridSpan w:val="4"/>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0E43B1A4" w14:textId="77777777" w:rsidR="00C7030B" w:rsidRDefault="00C7030B" w:rsidP="00A27DD8">
            <w:pPr>
              <w:widowControl/>
              <w:jc w:val="left"/>
              <w:rPr>
                <w:rFonts w:ascii="宋体" w:hAnsi="宋体" w:cs="宋体"/>
                <w:kern w:val="0"/>
                <w:sz w:val="24"/>
              </w:rPr>
            </w:pPr>
            <w:r>
              <w:rPr>
                <w:rFonts w:ascii="宋体" w:hAnsi="宋体" w:cs="宋体" w:hint="eastAsia"/>
                <w:kern w:val="0"/>
                <w:sz w:val="24"/>
              </w:rPr>
              <w:t xml:space="preserve">　</w:t>
            </w:r>
          </w:p>
        </w:tc>
      </w:tr>
      <w:tr w:rsidR="00C7030B" w14:paraId="73642694" w14:textId="77777777" w:rsidTr="00A27DD8">
        <w:trPr>
          <w:trHeight w:val="435"/>
          <w:jc w:val="center"/>
        </w:trPr>
        <w:tc>
          <w:tcPr>
            <w:tcW w:w="981" w:type="dxa"/>
            <w:vMerge w:val="restart"/>
            <w:tcBorders>
              <w:top w:val="nil"/>
              <w:left w:val="single" w:sz="8" w:space="0" w:color="auto"/>
              <w:bottom w:val="single" w:sz="4" w:space="0" w:color="auto"/>
              <w:right w:val="single" w:sz="4" w:space="0" w:color="auto"/>
            </w:tcBorders>
            <w:shd w:val="clear" w:color="000000" w:fill="FFFFFF"/>
            <w:tcMar>
              <w:top w:w="15" w:type="dxa"/>
              <w:left w:w="15" w:type="dxa"/>
              <w:bottom w:w="0" w:type="dxa"/>
              <w:right w:w="15" w:type="dxa"/>
            </w:tcMar>
            <w:textDirection w:val="tbRlV"/>
            <w:vAlign w:val="center"/>
          </w:tcPr>
          <w:p w14:paraId="3D835CE9"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部件更换</w:t>
            </w:r>
          </w:p>
        </w:tc>
        <w:tc>
          <w:tcPr>
            <w:tcW w:w="19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9036C6"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部件名称</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924BDA"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换下部件编号</w:t>
            </w:r>
          </w:p>
        </w:tc>
        <w:tc>
          <w:tcPr>
            <w:tcW w:w="216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D74E933"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替换部件编号</w:t>
            </w:r>
          </w:p>
        </w:tc>
        <w:tc>
          <w:tcPr>
            <w:tcW w:w="2165" w:type="dxa"/>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19231EE0"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替换部件来源</w:t>
            </w:r>
          </w:p>
        </w:tc>
      </w:tr>
      <w:tr w:rsidR="00C7030B" w14:paraId="6DB06619" w14:textId="77777777" w:rsidTr="00A27DD8">
        <w:trPr>
          <w:trHeight w:val="435"/>
          <w:jc w:val="center"/>
        </w:trPr>
        <w:tc>
          <w:tcPr>
            <w:tcW w:w="981" w:type="dxa"/>
            <w:vMerge/>
            <w:tcBorders>
              <w:top w:val="nil"/>
              <w:left w:val="single" w:sz="8" w:space="0" w:color="auto"/>
              <w:bottom w:val="single" w:sz="4" w:space="0" w:color="auto"/>
              <w:right w:val="single" w:sz="4" w:space="0" w:color="auto"/>
            </w:tcBorders>
            <w:shd w:val="clear" w:color="auto" w:fill="auto"/>
            <w:vAlign w:val="center"/>
          </w:tcPr>
          <w:p w14:paraId="6428E63D" w14:textId="77777777" w:rsidR="00C7030B" w:rsidRDefault="00C7030B" w:rsidP="00A27DD8">
            <w:pPr>
              <w:widowControl/>
              <w:jc w:val="left"/>
              <w:rPr>
                <w:rFonts w:ascii="宋体" w:hAnsi="宋体" w:cs="宋体"/>
                <w:kern w:val="0"/>
                <w:sz w:val="24"/>
              </w:rPr>
            </w:pPr>
          </w:p>
        </w:tc>
        <w:tc>
          <w:tcPr>
            <w:tcW w:w="19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0159059"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64F662C"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F0F7688"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1F43235D"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w:t>
            </w:r>
          </w:p>
        </w:tc>
      </w:tr>
      <w:tr w:rsidR="00C7030B" w14:paraId="6AFFE131" w14:textId="77777777" w:rsidTr="00A27DD8">
        <w:trPr>
          <w:trHeight w:val="435"/>
          <w:jc w:val="center"/>
        </w:trPr>
        <w:tc>
          <w:tcPr>
            <w:tcW w:w="981" w:type="dxa"/>
            <w:vMerge/>
            <w:tcBorders>
              <w:top w:val="nil"/>
              <w:left w:val="single" w:sz="8" w:space="0" w:color="auto"/>
              <w:bottom w:val="single" w:sz="4" w:space="0" w:color="auto"/>
              <w:right w:val="single" w:sz="4" w:space="0" w:color="auto"/>
            </w:tcBorders>
            <w:shd w:val="clear" w:color="auto" w:fill="auto"/>
            <w:vAlign w:val="center"/>
          </w:tcPr>
          <w:p w14:paraId="2349B995" w14:textId="77777777" w:rsidR="00C7030B" w:rsidRDefault="00C7030B" w:rsidP="00A27DD8">
            <w:pPr>
              <w:widowControl/>
              <w:jc w:val="left"/>
              <w:rPr>
                <w:rFonts w:ascii="宋体" w:hAnsi="宋体" w:cs="宋体"/>
                <w:kern w:val="0"/>
                <w:sz w:val="24"/>
              </w:rPr>
            </w:pPr>
          </w:p>
        </w:tc>
        <w:tc>
          <w:tcPr>
            <w:tcW w:w="19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613D34"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375D6F2"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AC3E0B2"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7790043F"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w:t>
            </w:r>
          </w:p>
        </w:tc>
      </w:tr>
      <w:tr w:rsidR="00C7030B" w14:paraId="34028567" w14:textId="77777777" w:rsidTr="00A27DD8">
        <w:trPr>
          <w:trHeight w:val="435"/>
          <w:jc w:val="center"/>
        </w:trPr>
        <w:tc>
          <w:tcPr>
            <w:tcW w:w="981" w:type="dxa"/>
            <w:vMerge/>
            <w:tcBorders>
              <w:top w:val="nil"/>
              <w:left w:val="single" w:sz="8" w:space="0" w:color="auto"/>
              <w:bottom w:val="single" w:sz="4" w:space="0" w:color="auto"/>
              <w:right w:val="single" w:sz="4" w:space="0" w:color="auto"/>
            </w:tcBorders>
            <w:shd w:val="clear" w:color="auto" w:fill="auto"/>
            <w:vAlign w:val="center"/>
          </w:tcPr>
          <w:p w14:paraId="756EFBD3" w14:textId="77777777" w:rsidR="00C7030B" w:rsidRDefault="00C7030B" w:rsidP="00A27DD8">
            <w:pPr>
              <w:widowControl/>
              <w:jc w:val="left"/>
              <w:rPr>
                <w:rFonts w:ascii="宋体" w:hAnsi="宋体" w:cs="宋体"/>
                <w:kern w:val="0"/>
                <w:sz w:val="24"/>
              </w:rPr>
            </w:pPr>
          </w:p>
        </w:tc>
        <w:tc>
          <w:tcPr>
            <w:tcW w:w="19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DBFC490"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0E4AC59"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B47240"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288FE9A1"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w:t>
            </w:r>
          </w:p>
        </w:tc>
      </w:tr>
      <w:tr w:rsidR="00C7030B" w14:paraId="33CB9216" w14:textId="77777777" w:rsidTr="00A27DD8">
        <w:trPr>
          <w:trHeight w:val="624"/>
          <w:jc w:val="center"/>
        </w:trPr>
        <w:tc>
          <w:tcPr>
            <w:tcW w:w="981" w:type="dxa"/>
            <w:vMerge w:val="restart"/>
            <w:tcBorders>
              <w:top w:val="nil"/>
              <w:left w:val="single" w:sz="8" w:space="0" w:color="auto"/>
              <w:bottom w:val="single" w:sz="8" w:space="0" w:color="000000"/>
              <w:right w:val="single" w:sz="4" w:space="0" w:color="auto"/>
            </w:tcBorders>
            <w:shd w:val="clear" w:color="000000" w:fill="FFFFFF"/>
            <w:tcMar>
              <w:top w:w="15" w:type="dxa"/>
              <w:left w:w="15" w:type="dxa"/>
              <w:bottom w:w="0" w:type="dxa"/>
              <w:right w:w="15" w:type="dxa"/>
            </w:tcMar>
            <w:textDirection w:val="tbRlV"/>
            <w:vAlign w:val="center"/>
          </w:tcPr>
          <w:p w14:paraId="5FC497EF"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备注</w:t>
            </w:r>
          </w:p>
        </w:tc>
        <w:tc>
          <w:tcPr>
            <w:tcW w:w="8441" w:type="dxa"/>
            <w:gridSpan w:val="4"/>
            <w:vMerge w:val="restart"/>
            <w:tcBorders>
              <w:top w:val="single" w:sz="4" w:space="0" w:color="auto"/>
              <w:left w:val="single" w:sz="4" w:space="0" w:color="auto"/>
              <w:bottom w:val="single" w:sz="8" w:space="0" w:color="000000"/>
              <w:right w:val="single" w:sz="8" w:space="0" w:color="000000"/>
            </w:tcBorders>
            <w:shd w:val="clear" w:color="000000" w:fill="FFFFFF"/>
            <w:tcMar>
              <w:top w:w="15" w:type="dxa"/>
              <w:left w:w="15" w:type="dxa"/>
              <w:bottom w:w="0" w:type="dxa"/>
              <w:right w:w="15" w:type="dxa"/>
            </w:tcMar>
            <w:vAlign w:val="center"/>
          </w:tcPr>
          <w:p w14:paraId="14058BA9"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w:t>
            </w:r>
          </w:p>
        </w:tc>
      </w:tr>
    </w:tbl>
    <w:p w14:paraId="23B0189B" w14:textId="77777777" w:rsidR="00C7030B" w:rsidRDefault="00C7030B" w:rsidP="00474E79">
      <w:pPr>
        <w:rPr>
          <w:rFonts w:hAnsi="宋体"/>
          <w:sz w:val="28"/>
          <w:szCs w:val="28"/>
        </w:rPr>
      </w:pPr>
    </w:p>
    <w:p w14:paraId="35ACB825" w14:textId="77777777" w:rsidR="00A27DD8" w:rsidRDefault="00A27DD8" w:rsidP="00474E79">
      <w:pPr>
        <w:rPr>
          <w:rFonts w:hAnsi="宋体"/>
          <w:sz w:val="28"/>
          <w:szCs w:val="28"/>
        </w:rPr>
        <w:sectPr w:rsidR="00A27DD8" w:rsidSect="00980BBE">
          <w:pgSz w:w="11906" w:h="16838"/>
          <w:pgMar w:top="1440" w:right="567" w:bottom="1440" w:left="567" w:header="567" w:footer="737" w:gutter="0"/>
          <w:cols w:space="425"/>
          <w:docGrid w:type="lines" w:linePitch="312"/>
        </w:sectPr>
      </w:pPr>
    </w:p>
    <w:p w14:paraId="3E212202" w14:textId="77777777" w:rsidR="00A27DD8" w:rsidRDefault="00A27DD8" w:rsidP="00474E79">
      <w:pPr>
        <w:rPr>
          <w:rFonts w:hAnsi="宋体"/>
          <w:sz w:val="28"/>
          <w:szCs w:val="28"/>
        </w:rPr>
      </w:pPr>
    </w:p>
    <w:p w14:paraId="182273E8" w14:textId="77777777" w:rsidR="00A27DD8" w:rsidRPr="00BA4232" w:rsidRDefault="002810E3" w:rsidP="00BA4232">
      <w:pPr>
        <w:pStyle w:val="12"/>
        <w:spacing w:before="0" w:after="0" w:line="460" w:lineRule="exact"/>
        <w:ind w:left="2" w:firstLineChars="466" w:firstLine="1310"/>
        <w:outlineLvl w:val="0"/>
        <w:rPr>
          <w:bCs w:val="0"/>
        </w:rPr>
      </w:pPr>
      <w:bookmarkStart w:id="108" w:name="_Toc334616199"/>
      <w:bookmarkStart w:id="109" w:name="_Toc391046353"/>
      <w:r w:rsidRPr="00BA4232">
        <w:rPr>
          <w:rFonts w:hint="eastAsia"/>
          <w:bCs w:val="0"/>
        </w:rPr>
        <w:t>表</w:t>
      </w:r>
      <w:r w:rsidR="00A27DD8" w:rsidRPr="00BA4232">
        <w:rPr>
          <w:rFonts w:hint="eastAsia"/>
          <w:bCs w:val="0"/>
        </w:rPr>
        <w:t>6.5 监视和测量设备台帐</w:t>
      </w:r>
      <w:bookmarkEnd w:id="108"/>
      <w:bookmarkEnd w:id="109"/>
    </w:p>
    <w:p w14:paraId="7CC54233" w14:textId="77777777" w:rsidR="00A27DD8" w:rsidRDefault="00A27DD8" w:rsidP="00A27DD8">
      <w:pPr>
        <w:rPr>
          <w:rFonts w:ascii="宋体" w:hAnsi="宋体"/>
          <w:bCs/>
          <w:sz w:val="24"/>
        </w:rPr>
      </w:pPr>
      <w:r>
        <w:rPr>
          <w:rFonts w:hint="eastAsia"/>
          <w:sz w:val="24"/>
        </w:rPr>
        <w:t>部门</w:t>
      </w:r>
      <w:r>
        <w:rPr>
          <w:rFonts w:hint="eastAsia"/>
          <w:sz w:val="24"/>
          <w:u w:val="single"/>
        </w:rPr>
        <w:t xml:space="preserve">                    </w:t>
      </w:r>
      <w:r>
        <w:rPr>
          <w:rFonts w:hint="eastAsia"/>
          <w:sz w:val="24"/>
        </w:rPr>
        <w:t xml:space="preserve"> </w:t>
      </w:r>
    </w:p>
    <w:tbl>
      <w:tblPr>
        <w:tblW w:w="14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5"/>
        <w:gridCol w:w="1676"/>
        <w:gridCol w:w="1022"/>
        <w:gridCol w:w="1022"/>
        <w:gridCol w:w="859"/>
        <w:gridCol w:w="1031"/>
        <w:gridCol w:w="1031"/>
        <w:gridCol w:w="841"/>
        <w:gridCol w:w="1022"/>
        <w:gridCol w:w="1022"/>
        <w:gridCol w:w="1349"/>
        <w:gridCol w:w="1938"/>
        <w:gridCol w:w="894"/>
      </w:tblGrid>
      <w:tr w:rsidR="00A27DD8" w14:paraId="27BE31DC" w14:textId="77777777" w:rsidTr="00A27DD8">
        <w:tc>
          <w:tcPr>
            <w:tcW w:w="795" w:type="dxa"/>
            <w:vAlign w:val="center"/>
          </w:tcPr>
          <w:p w14:paraId="3689A433" w14:textId="77777777" w:rsidR="00A27DD8" w:rsidRDefault="00A27DD8" w:rsidP="00A27DD8">
            <w:pPr>
              <w:spacing w:line="340" w:lineRule="exact"/>
              <w:jc w:val="center"/>
              <w:rPr>
                <w:sz w:val="24"/>
              </w:rPr>
            </w:pPr>
            <w:r>
              <w:rPr>
                <w:rFonts w:hint="eastAsia"/>
                <w:sz w:val="24"/>
              </w:rPr>
              <w:t>设备</w:t>
            </w:r>
          </w:p>
          <w:p w14:paraId="596D142A" w14:textId="77777777" w:rsidR="00A27DD8" w:rsidRDefault="00A27DD8" w:rsidP="00A27DD8">
            <w:pPr>
              <w:spacing w:line="340" w:lineRule="exact"/>
              <w:jc w:val="center"/>
              <w:rPr>
                <w:sz w:val="24"/>
              </w:rPr>
            </w:pPr>
            <w:r>
              <w:rPr>
                <w:rFonts w:hint="eastAsia"/>
                <w:sz w:val="24"/>
              </w:rPr>
              <w:t>编号</w:t>
            </w:r>
          </w:p>
        </w:tc>
        <w:tc>
          <w:tcPr>
            <w:tcW w:w="1676" w:type="dxa"/>
            <w:vAlign w:val="center"/>
          </w:tcPr>
          <w:p w14:paraId="48AB6EB7" w14:textId="77777777" w:rsidR="00A27DD8" w:rsidRDefault="00A27DD8" w:rsidP="00A27DD8">
            <w:pPr>
              <w:spacing w:line="340" w:lineRule="exact"/>
              <w:jc w:val="center"/>
              <w:rPr>
                <w:sz w:val="24"/>
              </w:rPr>
            </w:pPr>
            <w:r>
              <w:rPr>
                <w:rFonts w:hint="eastAsia"/>
                <w:sz w:val="24"/>
              </w:rPr>
              <w:t>设备名称</w:t>
            </w:r>
          </w:p>
        </w:tc>
        <w:tc>
          <w:tcPr>
            <w:tcW w:w="1022" w:type="dxa"/>
            <w:vAlign w:val="center"/>
          </w:tcPr>
          <w:p w14:paraId="73C34C0D" w14:textId="77777777" w:rsidR="00A27DD8" w:rsidRDefault="00A27DD8" w:rsidP="00A27DD8">
            <w:pPr>
              <w:spacing w:line="340" w:lineRule="exact"/>
              <w:jc w:val="center"/>
              <w:rPr>
                <w:sz w:val="24"/>
              </w:rPr>
            </w:pPr>
            <w:r>
              <w:rPr>
                <w:rFonts w:hint="eastAsia"/>
                <w:sz w:val="24"/>
              </w:rPr>
              <w:t>规格</w:t>
            </w:r>
          </w:p>
          <w:p w14:paraId="26498C4E" w14:textId="77777777" w:rsidR="00A27DD8" w:rsidRDefault="00A27DD8" w:rsidP="00A27DD8">
            <w:pPr>
              <w:spacing w:line="340" w:lineRule="exact"/>
              <w:jc w:val="center"/>
              <w:rPr>
                <w:sz w:val="24"/>
              </w:rPr>
            </w:pPr>
            <w:r>
              <w:rPr>
                <w:rFonts w:hint="eastAsia"/>
                <w:sz w:val="24"/>
              </w:rPr>
              <w:t>型号</w:t>
            </w:r>
          </w:p>
        </w:tc>
        <w:tc>
          <w:tcPr>
            <w:tcW w:w="1022" w:type="dxa"/>
            <w:vAlign w:val="center"/>
          </w:tcPr>
          <w:p w14:paraId="6E98504B" w14:textId="77777777" w:rsidR="00A27DD8" w:rsidRDefault="00A27DD8" w:rsidP="00A27DD8">
            <w:pPr>
              <w:spacing w:line="340" w:lineRule="exact"/>
              <w:jc w:val="center"/>
              <w:rPr>
                <w:sz w:val="24"/>
              </w:rPr>
            </w:pPr>
            <w:r>
              <w:rPr>
                <w:rFonts w:hint="eastAsia"/>
                <w:sz w:val="24"/>
              </w:rPr>
              <w:t>测量</w:t>
            </w:r>
          </w:p>
          <w:p w14:paraId="644D43C8" w14:textId="77777777" w:rsidR="00A27DD8" w:rsidRDefault="00A27DD8" w:rsidP="00A27DD8">
            <w:pPr>
              <w:spacing w:line="340" w:lineRule="exact"/>
              <w:jc w:val="center"/>
              <w:rPr>
                <w:sz w:val="24"/>
              </w:rPr>
            </w:pPr>
            <w:r>
              <w:rPr>
                <w:rFonts w:hint="eastAsia"/>
                <w:sz w:val="24"/>
              </w:rPr>
              <w:t>范围</w:t>
            </w:r>
          </w:p>
        </w:tc>
        <w:tc>
          <w:tcPr>
            <w:tcW w:w="859" w:type="dxa"/>
            <w:vAlign w:val="center"/>
          </w:tcPr>
          <w:p w14:paraId="032E3749" w14:textId="77777777" w:rsidR="00A27DD8" w:rsidRDefault="00A27DD8" w:rsidP="00A27DD8">
            <w:pPr>
              <w:spacing w:line="340" w:lineRule="exact"/>
              <w:jc w:val="center"/>
              <w:rPr>
                <w:sz w:val="24"/>
              </w:rPr>
            </w:pPr>
            <w:r>
              <w:rPr>
                <w:rFonts w:hint="eastAsia"/>
                <w:sz w:val="24"/>
              </w:rPr>
              <w:t>精度</w:t>
            </w:r>
          </w:p>
        </w:tc>
        <w:tc>
          <w:tcPr>
            <w:tcW w:w="1031" w:type="dxa"/>
            <w:vAlign w:val="center"/>
          </w:tcPr>
          <w:p w14:paraId="1F0BA704" w14:textId="77777777" w:rsidR="00A27DD8" w:rsidRDefault="00A27DD8" w:rsidP="00A27DD8">
            <w:pPr>
              <w:spacing w:line="340" w:lineRule="exact"/>
              <w:jc w:val="center"/>
              <w:rPr>
                <w:sz w:val="24"/>
              </w:rPr>
            </w:pPr>
            <w:r>
              <w:rPr>
                <w:rFonts w:hint="eastAsia"/>
                <w:sz w:val="24"/>
              </w:rPr>
              <w:t>生产</w:t>
            </w:r>
          </w:p>
          <w:p w14:paraId="1D13007A" w14:textId="77777777" w:rsidR="00A27DD8" w:rsidRDefault="00A27DD8" w:rsidP="00A27DD8">
            <w:pPr>
              <w:spacing w:line="340" w:lineRule="exact"/>
              <w:jc w:val="center"/>
              <w:rPr>
                <w:sz w:val="24"/>
              </w:rPr>
            </w:pPr>
            <w:r>
              <w:rPr>
                <w:rFonts w:hint="eastAsia"/>
                <w:sz w:val="24"/>
              </w:rPr>
              <w:t>厂家</w:t>
            </w:r>
          </w:p>
        </w:tc>
        <w:tc>
          <w:tcPr>
            <w:tcW w:w="1031" w:type="dxa"/>
            <w:vAlign w:val="center"/>
          </w:tcPr>
          <w:p w14:paraId="7D05FF64" w14:textId="77777777" w:rsidR="00A27DD8" w:rsidRDefault="00A27DD8" w:rsidP="00A27DD8">
            <w:pPr>
              <w:spacing w:line="340" w:lineRule="exact"/>
              <w:jc w:val="center"/>
              <w:rPr>
                <w:sz w:val="24"/>
              </w:rPr>
            </w:pPr>
            <w:r>
              <w:rPr>
                <w:rFonts w:hint="eastAsia"/>
                <w:sz w:val="24"/>
              </w:rPr>
              <w:t>出厂</w:t>
            </w:r>
          </w:p>
          <w:p w14:paraId="6A238C92" w14:textId="77777777" w:rsidR="00A27DD8" w:rsidRDefault="00A27DD8" w:rsidP="00A27DD8">
            <w:pPr>
              <w:spacing w:line="340" w:lineRule="exact"/>
              <w:jc w:val="center"/>
              <w:rPr>
                <w:sz w:val="24"/>
              </w:rPr>
            </w:pPr>
            <w:r>
              <w:rPr>
                <w:rFonts w:hint="eastAsia"/>
                <w:sz w:val="24"/>
              </w:rPr>
              <w:t>日期</w:t>
            </w:r>
          </w:p>
        </w:tc>
        <w:tc>
          <w:tcPr>
            <w:tcW w:w="841" w:type="dxa"/>
            <w:vAlign w:val="center"/>
          </w:tcPr>
          <w:p w14:paraId="70D4B6F2" w14:textId="77777777" w:rsidR="00A27DD8" w:rsidRDefault="00A27DD8" w:rsidP="00A27DD8">
            <w:pPr>
              <w:spacing w:line="340" w:lineRule="exact"/>
              <w:jc w:val="center"/>
              <w:rPr>
                <w:sz w:val="24"/>
              </w:rPr>
            </w:pPr>
            <w:r>
              <w:rPr>
                <w:rFonts w:hint="eastAsia"/>
                <w:sz w:val="24"/>
              </w:rPr>
              <w:t>进厂检定结果</w:t>
            </w:r>
          </w:p>
        </w:tc>
        <w:tc>
          <w:tcPr>
            <w:tcW w:w="1022" w:type="dxa"/>
            <w:vAlign w:val="center"/>
          </w:tcPr>
          <w:p w14:paraId="2B7B500F" w14:textId="77777777" w:rsidR="00A27DD8" w:rsidRDefault="00A27DD8" w:rsidP="00A27DD8">
            <w:pPr>
              <w:spacing w:line="340" w:lineRule="exact"/>
              <w:jc w:val="center"/>
              <w:rPr>
                <w:sz w:val="24"/>
              </w:rPr>
            </w:pPr>
            <w:r>
              <w:rPr>
                <w:rFonts w:hint="eastAsia"/>
                <w:sz w:val="24"/>
              </w:rPr>
              <w:t>进厂检</w:t>
            </w:r>
          </w:p>
          <w:p w14:paraId="34BB29E4" w14:textId="77777777" w:rsidR="00A27DD8" w:rsidRDefault="00A27DD8" w:rsidP="00A27DD8">
            <w:pPr>
              <w:spacing w:line="340" w:lineRule="exact"/>
              <w:jc w:val="center"/>
              <w:rPr>
                <w:sz w:val="24"/>
              </w:rPr>
            </w:pPr>
            <w:r>
              <w:rPr>
                <w:rFonts w:hint="eastAsia"/>
                <w:sz w:val="24"/>
              </w:rPr>
              <w:t>定部门</w:t>
            </w:r>
          </w:p>
        </w:tc>
        <w:tc>
          <w:tcPr>
            <w:tcW w:w="1022" w:type="dxa"/>
            <w:vAlign w:val="center"/>
          </w:tcPr>
          <w:p w14:paraId="0B42CC86" w14:textId="77777777" w:rsidR="00A27DD8" w:rsidRDefault="00A27DD8" w:rsidP="00A27DD8">
            <w:pPr>
              <w:spacing w:line="340" w:lineRule="exact"/>
              <w:jc w:val="center"/>
              <w:rPr>
                <w:sz w:val="24"/>
              </w:rPr>
            </w:pPr>
            <w:r>
              <w:rPr>
                <w:rFonts w:hint="eastAsia"/>
                <w:sz w:val="24"/>
              </w:rPr>
              <w:t>检定</w:t>
            </w:r>
          </w:p>
          <w:p w14:paraId="1CACE91A" w14:textId="77777777" w:rsidR="00A27DD8" w:rsidRDefault="00A27DD8" w:rsidP="00A27DD8">
            <w:pPr>
              <w:spacing w:line="340" w:lineRule="exact"/>
              <w:jc w:val="center"/>
              <w:rPr>
                <w:sz w:val="24"/>
              </w:rPr>
            </w:pPr>
            <w:r>
              <w:rPr>
                <w:rFonts w:hint="eastAsia"/>
                <w:sz w:val="24"/>
              </w:rPr>
              <w:t>周期</w:t>
            </w:r>
          </w:p>
        </w:tc>
        <w:tc>
          <w:tcPr>
            <w:tcW w:w="1349" w:type="dxa"/>
            <w:vAlign w:val="center"/>
          </w:tcPr>
          <w:p w14:paraId="30775BAB" w14:textId="77777777" w:rsidR="00A27DD8" w:rsidRDefault="00A27DD8" w:rsidP="00A27DD8">
            <w:pPr>
              <w:spacing w:line="340" w:lineRule="exact"/>
              <w:jc w:val="center"/>
              <w:rPr>
                <w:sz w:val="24"/>
              </w:rPr>
            </w:pPr>
            <w:r>
              <w:rPr>
                <w:rFonts w:hint="eastAsia"/>
                <w:sz w:val="24"/>
              </w:rPr>
              <w:t>检定机构</w:t>
            </w:r>
          </w:p>
        </w:tc>
        <w:tc>
          <w:tcPr>
            <w:tcW w:w="1938" w:type="dxa"/>
            <w:vAlign w:val="center"/>
          </w:tcPr>
          <w:p w14:paraId="6E048510" w14:textId="77777777" w:rsidR="00A27DD8" w:rsidRDefault="00A27DD8" w:rsidP="00A27DD8">
            <w:pPr>
              <w:spacing w:line="340" w:lineRule="exact"/>
              <w:jc w:val="center"/>
              <w:rPr>
                <w:sz w:val="24"/>
              </w:rPr>
            </w:pPr>
            <w:r>
              <w:rPr>
                <w:rFonts w:hint="eastAsia"/>
                <w:sz w:val="24"/>
              </w:rPr>
              <w:t>安装位置</w:t>
            </w:r>
          </w:p>
        </w:tc>
        <w:tc>
          <w:tcPr>
            <w:tcW w:w="894" w:type="dxa"/>
            <w:vAlign w:val="center"/>
          </w:tcPr>
          <w:p w14:paraId="3E719DC4" w14:textId="77777777" w:rsidR="00A27DD8" w:rsidRDefault="00A27DD8" w:rsidP="00A27DD8">
            <w:pPr>
              <w:spacing w:line="340" w:lineRule="exact"/>
              <w:jc w:val="center"/>
              <w:rPr>
                <w:sz w:val="24"/>
              </w:rPr>
            </w:pPr>
            <w:r>
              <w:rPr>
                <w:rFonts w:hint="eastAsia"/>
                <w:sz w:val="24"/>
              </w:rPr>
              <w:t>备注</w:t>
            </w:r>
          </w:p>
        </w:tc>
      </w:tr>
      <w:tr w:rsidR="00A27DD8" w14:paraId="08236186" w14:textId="77777777" w:rsidTr="00A27DD8">
        <w:trPr>
          <w:trHeight w:val="397"/>
        </w:trPr>
        <w:tc>
          <w:tcPr>
            <w:tcW w:w="795" w:type="dxa"/>
          </w:tcPr>
          <w:p w14:paraId="468B8D9A" w14:textId="77777777" w:rsidR="00A27DD8" w:rsidRDefault="00A27DD8" w:rsidP="00A27DD8">
            <w:pPr>
              <w:spacing w:line="360" w:lineRule="auto"/>
            </w:pPr>
          </w:p>
        </w:tc>
        <w:tc>
          <w:tcPr>
            <w:tcW w:w="1676" w:type="dxa"/>
          </w:tcPr>
          <w:p w14:paraId="72C42E20" w14:textId="77777777" w:rsidR="00A27DD8" w:rsidRDefault="00A27DD8" w:rsidP="00A27DD8">
            <w:pPr>
              <w:spacing w:line="360" w:lineRule="auto"/>
            </w:pPr>
          </w:p>
        </w:tc>
        <w:tc>
          <w:tcPr>
            <w:tcW w:w="1022" w:type="dxa"/>
          </w:tcPr>
          <w:p w14:paraId="6B2A7204" w14:textId="77777777" w:rsidR="00A27DD8" w:rsidRDefault="00A27DD8" w:rsidP="00A27DD8">
            <w:pPr>
              <w:spacing w:line="360" w:lineRule="auto"/>
            </w:pPr>
          </w:p>
        </w:tc>
        <w:tc>
          <w:tcPr>
            <w:tcW w:w="1022" w:type="dxa"/>
          </w:tcPr>
          <w:p w14:paraId="5664EEF9" w14:textId="77777777" w:rsidR="00A27DD8" w:rsidRDefault="00A27DD8" w:rsidP="00A27DD8">
            <w:pPr>
              <w:spacing w:line="360" w:lineRule="auto"/>
            </w:pPr>
          </w:p>
        </w:tc>
        <w:tc>
          <w:tcPr>
            <w:tcW w:w="859" w:type="dxa"/>
          </w:tcPr>
          <w:p w14:paraId="7930B978" w14:textId="77777777" w:rsidR="00A27DD8" w:rsidRDefault="00A27DD8" w:rsidP="00A27DD8">
            <w:pPr>
              <w:spacing w:line="360" w:lineRule="auto"/>
            </w:pPr>
          </w:p>
        </w:tc>
        <w:tc>
          <w:tcPr>
            <w:tcW w:w="1031" w:type="dxa"/>
          </w:tcPr>
          <w:p w14:paraId="5D4829D4" w14:textId="77777777" w:rsidR="00A27DD8" w:rsidRDefault="00A27DD8" w:rsidP="00A27DD8">
            <w:pPr>
              <w:spacing w:line="360" w:lineRule="auto"/>
            </w:pPr>
          </w:p>
        </w:tc>
        <w:tc>
          <w:tcPr>
            <w:tcW w:w="1031" w:type="dxa"/>
          </w:tcPr>
          <w:p w14:paraId="34797FF6" w14:textId="77777777" w:rsidR="00A27DD8" w:rsidRDefault="00A27DD8" w:rsidP="00A27DD8">
            <w:pPr>
              <w:spacing w:line="360" w:lineRule="auto"/>
            </w:pPr>
          </w:p>
        </w:tc>
        <w:tc>
          <w:tcPr>
            <w:tcW w:w="841" w:type="dxa"/>
          </w:tcPr>
          <w:p w14:paraId="342EC0F5" w14:textId="77777777" w:rsidR="00A27DD8" w:rsidRDefault="00A27DD8" w:rsidP="00A27DD8">
            <w:pPr>
              <w:spacing w:line="360" w:lineRule="auto"/>
            </w:pPr>
          </w:p>
        </w:tc>
        <w:tc>
          <w:tcPr>
            <w:tcW w:w="1022" w:type="dxa"/>
          </w:tcPr>
          <w:p w14:paraId="00AD4083" w14:textId="77777777" w:rsidR="00A27DD8" w:rsidRDefault="00A27DD8" w:rsidP="00A27DD8">
            <w:pPr>
              <w:spacing w:line="360" w:lineRule="auto"/>
            </w:pPr>
          </w:p>
        </w:tc>
        <w:tc>
          <w:tcPr>
            <w:tcW w:w="1022" w:type="dxa"/>
          </w:tcPr>
          <w:p w14:paraId="11909C56" w14:textId="77777777" w:rsidR="00A27DD8" w:rsidRDefault="00A27DD8" w:rsidP="00A27DD8">
            <w:pPr>
              <w:spacing w:line="360" w:lineRule="auto"/>
            </w:pPr>
          </w:p>
        </w:tc>
        <w:tc>
          <w:tcPr>
            <w:tcW w:w="1349" w:type="dxa"/>
          </w:tcPr>
          <w:p w14:paraId="73CA524D" w14:textId="77777777" w:rsidR="00A27DD8" w:rsidRDefault="00A27DD8" w:rsidP="00A27DD8">
            <w:pPr>
              <w:spacing w:line="360" w:lineRule="auto"/>
            </w:pPr>
          </w:p>
        </w:tc>
        <w:tc>
          <w:tcPr>
            <w:tcW w:w="1938" w:type="dxa"/>
          </w:tcPr>
          <w:p w14:paraId="33C44F1E" w14:textId="77777777" w:rsidR="00A27DD8" w:rsidRDefault="00A27DD8" w:rsidP="00A27DD8">
            <w:pPr>
              <w:spacing w:line="360" w:lineRule="auto"/>
            </w:pPr>
          </w:p>
        </w:tc>
        <w:tc>
          <w:tcPr>
            <w:tcW w:w="894" w:type="dxa"/>
          </w:tcPr>
          <w:p w14:paraId="0D1C0CCA" w14:textId="77777777" w:rsidR="00A27DD8" w:rsidRDefault="00A27DD8" w:rsidP="00A27DD8">
            <w:pPr>
              <w:spacing w:line="360" w:lineRule="auto"/>
            </w:pPr>
          </w:p>
        </w:tc>
      </w:tr>
      <w:tr w:rsidR="00A27DD8" w14:paraId="2C1AC077" w14:textId="77777777" w:rsidTr="00A27DD8">
        <w:trPr>
          <w:trHeight w:val="397"/>
        </w:trPr>
        <w:tc>
          <w:tcPr>
            <w:tcW w:w="795" w:type="dxa"/>
          </w:tcPr>
          <w:p w14:paraId="506117BD" w14:textId="77777777" w:rsidR="00A27DD8" w:rsidRDefault="00A27DD8" w:rsidP="00A27DD8">
            <w:pPr>
              <w:spacing w:line="360" w:lineRule="auto"/>
            </w:pPr>
          </w:p>
        </w:tc>
        <w:tc>
          <w:tcPr>
            <w:tcW w:w="1676" w:type="dxa"/>
          </w:tcPr>
          <w:p w14:paraId="37D88122" w14:textId="77777777" w:rsidR="00A27DD8" w:rsidRDefault="00A27DD8" w:rsidP="00A27DD8">
            <w:pPr>
              <w:spacing w:line="360" w:lineRule="auto"/>
            </w:pPr>
          </w:p>
        </w:tc>
        <w:tc>
          <w:tcPr>
            <w:tcW w:w="1022" w:type="dxa"/>
          </w:tcPr>
          <w:p w14:paraId="07DEB62B" w14:textId="77777777" w:rsidR="00A27DD8" w:rsidRDefault="00A27DD8" w:rsidP="00A27DD8">
            <w:pPr>
              <w:spacing w:line="360" w:lineRule="auto"/>
            </w:pPr>
          </w:p>
        </w:tc>
        <w:tc>
          <w:tcPr>
            <w:tcW w:w="1022" w:type="dxa"/>
          </w:tcPr>
          <w:p w14:paraId="05FF47AC" w14:textId="77777777" w:rsidR="00A27DD8" w:rsidRDefault="00A27DD8" w:rsidP="00A27DD8">
            <w:pPr>
              <w:spacing w:line="360" w:lineRule="auto"/>
            </w:pPr>
          </w:p>
        </w:tc>
        <w:tc>
          <w:tcPr>
            <w:tcW w:w="859" w:type="dxa"/>
          </w:tcPr>
          <w:p w14:paraId="2D6D3FDE" w14:textId="77777777" w:rsidR="00A27DD8" w:rsidRDefault="00A27DD8" w:rsidP="00A27DD8">
            <w:pPr>
              <w:spacing w:line="360" w:lineRule="auto"/>
            </w:pPr>
          </w:p>
        </w:tc>
        <w:tc>
          <w:tcPr>
            <w:tcW w:w="1031" w:type="dxa"/>
          </w:tcPr>
          <w:p w14:paraId="5337EBD5" w14:textId="77777777" w:rsidR="00A27DD8" w:rsidRDefault="00A27DD8" w:rsidP="00A27DD8">
            <w:pPr>
              <w:spacing w:line="360" w:lineRule="auto"/>
            </w:pPr>
          </w:p>
        </w:tc>
        <w:tc>
          <w:tcPr>
            <w:tcW w:w="1031" w:type="dxa"/>
          </w:tcPr>
          <w:p w14:paraId="235F2F76" w14:textId="77777777" w:rsidR="00A27DD8" w:rsidRDefault="00A27DD8" w:rsidP="00A27DD8">
            <w:pPr>
              <w:spacing w:line="360" w:lineRule="auto"/>
            </w:pPr>
          </w:p>
        </w:tc>
        <w:tc>
          <w:tcPr>
            <w:tcW w:w="841" w:type="dxa"/>
          </w:tcPr>
          <w:p w14:paraId="15AC769F" w14:textId="77777777" w:rsidR="00A27DD8" w:rsidRDefault="00A27DD8" w:rsidP="00A27DD8">
            <w:pPr>
              <w:spacing w:line="360" w:lineRule="auto"/>
            </w:pPr>
          </w:p>
        </w:tc>
        <w:tc>
          <w:tcPr>
            <w:tcW w:w="1022" w:type="dxa"/>
          </w:tcPr>
          <w:p w14:paraId="144F6072" w14:textId="77777777" w:rsidR="00A27DD8" w:rsidRDefault="00A27DD8" w:rsidP="00A27DD8">
            <w:pPr>
              <w:spacing w:line="360" w:lineRule="auto"/>
            </w:pPr>
          </w:p>
        </w:tc>
        <w:tc>
          <w:tcPr>
            <w:tcW w:w="1022" w:type="dxa"/>
          </w:tcPr>
          <w:p w14:paraId="4433AF1C" w14:textId="77777777" w:rsidR="00A27DD8" w:rsidRDefault="00A27DD8" w:rsidP="00A27DD8">
            <w:pPr>
              <w:spacing w:line="360" w:lineRule="auto"/>
            </w:pPr>
          </w:p>
        </w:tc>
        <w:tc>
          <w:tcPr>
            <w:tcW w:w="1349" w:type="dxa"/>
          </w:tcPr>
          <w:p w14:paraId="0DD199C5" w14:textId="77777777" w:rsidR="00A27DD8" w:rsidRDefault="00A27DD8" w:rsidP="00A27DD8">
            <w:pPr>
              <w:spacing w:line="360" w:lineRule="auto"/>
            </w:pPr>
          </w:p>
        </w:tc>
        <w:tc>
          <w:tcPr>
            <w:tcW w:w="1938" w:type="dxa"/>
          </w:tcPr>
          <w:p w14:paraId="3D04D0D1" w14:textId="77777777" w:rsidR="00A27DD8" w:rsidRDefault="00A27DD8" w:rsidP="00A27DD8">
            <w:pPr>
              <w:spacing w:line="360" w:lineRule="auto"/>
            </w:pPr>
          </w:p>
        </w:tc>
        <w:tc>
          <w:tcPr>
            <w:tcW w:w="894" w:type="dxa"/>
          </w:tcPr>
          <w:p w14:paraId="7CCBA8E1" w14:textId="77777777" w:rsidR="00A27DD8" w:rsidRDefault="00A27DD8" w:rsidP="00A27DD8">
            <w:pPr>
              <w:spacing w:line="360" w:lineRule="auto"/>
            </w:pPr>
          </w:p>
        </w:tc>
      </w:tr>
      <w:tr w:rsidR="00A27DD8" w14:paraId="1A27E0BC" w14:textId="77777777" w:rsidTr="00A27DD8">
        <w:trPr>
          <w:trHeight w:val="397"/>
        </w:trPr>
        <w:tc>
          <w:tcPr>
            <w:tcW w:w="795" w:type="dxa"/>
          </w:tcPr>
          <w:p w14:paraId="19567178" w14:textId="77777777" w:rsidR="00A27DD8" w:rsidRDefault="00A27DD8" w:rsidP="00A27DD8">
            <w:pPr>
              <w:spacing w:line="360" w:lineRule="auto"/>
            </w:pPr>
          </w:p>
        </w:tc>
        <w:tc>
          <w:tcPr>
            <w:tcW w:w="1676" w:type="dxa"/>
          </w:tcPr>
          <w:p w14:paraId="244BD313" w14:textId="77777777" w:rsidR="00A27DD8" w:rsidRDefault="00A27DD8" w:rsidP="00A27DD8">
            <w:pPr>
              <w:spacing w:line="360" w:lineRule="auto"/>
            </w:pPr>
          </w:p>
        </w:tc>
        <w:tc>
          <w:tcPr>
            <w:tcW w:w="1022" w:type="dxa"/>
          </w:tcPr>
          <w:p w14:paraId="0BED4883" w14:textId="77777777" w:rsidR="00A27DD8" w:rsidRDefault="00A27DD8" w:rsidP="00A27DD8">
            <w:pPr>
              <w:spacing w:line="360" w:lineRule="auto"/>
            </w:pPr>
          </w:p>
        </w:tc>
        <w:tc>
          <w:tcPr>
            <w:tcW w:w="1022" w:type="dxa"/>
          </w:tcPr>
          <w:p w14:paraId="29037D71" w14:textId="77777777" w:rsidR="00A27DD8" w:rsidRDefault="00A27DD8" w:rsidP="00A27DD8">
            <w:pPr>
              <w:spacing w:line="360" w:lineRule="auto"/>
            </w:pPr>
          </w:p>
        </w:tc>
        <w:tc>
          <w:tcPr>
            <w:tcW w:w="859" w:type="dxa"/>
          </w:tcPr>
          <w:p w14:paraId="05F02634" w14:textId="77777777" w:rsidR="00A27DD8" w:rsidRDefault="00A27DD8" w:rsidP="00A27DD8">
            <w:pPr>
              <w:spacing w:line="360" w:lineRule="auto"/>
            </w:pPr>
          </w:p>
        </w:tc>
        <w:tc>
          <w:tcPr>
            <w:tcW w:w="1031" w:type="dxa"/>
          </w:tcPr>
          <w:p w14:paraId="68F65DAC" w14:textId="77777777" w:rsidR="00A27DD8" w:rsidRDefault="00A27DD8" w:rsidP="00A27DD8">
            <w:pPr>
              <w:spacing w:line="360" w:lineRule="auto"/>
            </w:pPr>
          </w:p>
        </w:tc>
        <w:tc>
          <w:tcPr>
            <w:tcW w:w="1031" w:type="dxa"/>
          </w:tcPr>
          <w:p w14:paraId="4E7485F2" w14:textId="77777777" w:rsidR="00A27DD8" w:rsidRDefault="00A27DD8" w:rsidP="00A27DD8">
            <w:pPr>
              <w:spacing w:line="360" w:lineRule="auto"/>
            </w:pPr>
          </w:p>
        </w:tc>
        <w:tc>
          <w:tcPr>
            <w:tcW w:w="841" w:type="dxa"/>
          </w:tcPr>
          <w:p w14:paraId="6743756B" w14:textId="77777777" w:rsidR="00A27DD8" w:rsidRDefault="00A27DD8" w:rsidP="00A27DD8">
            <w:pPr>
              <w:spacing w:line="360" w:lineRule="auto"/>
            </w:pPr>
          </w:p>
        </w:tc>
        <w:tc>
          <w:tcPr>
            <w:tcW w:w="1022" w:type="dxa"/>
          </w:tcPr>
          <w:p w14:paraId="21FC8847" w14:textId="77777777" w:rsidR="00A27DD8" w:rsidRDefault="00A27DD8" w:rsidP="00A27DD8">
            <w:pPr>
              <w:spacing w:line="360" w:lineRule="auto"/>
            </w:pPr>
          </w:p>
        </w:tc>
        <w:tc>
          <w:tcPr>
            <w:tcW w:w="1022" w:type="dxa"/>
          </w:tcPr>
          <w:p w14:paraId="7004CFAD" w14:textId="77777777" w:rsidR="00A27DD8" w:rsidRDefault="00A27DD8" w:rsidP="00A27DD8">
            <w:pPr>
              <w:spacing w:line="360" w:lineRule="auto"/>
            </w:pPr>
          </w:p>
        </w:tc>
        <w:tc>
          <w:tcPr>
            <w:tcW w:w="1349" w:type="dxa"/>
          </w:tcPr>
          <w:p w14:paraId="03A00F6B" w14:textId="77777777" w:rsidR="00A27DD8" w:rsidRDefault="00A27DD8" w:rsidP="00A27DD8">
            <w:pPr>
              <w:spacing w:line="360" w:lineRule="auto"/>
            </w:pPr>
          </w:p>
        </w:tc>
        <w:tc>
          <w:tcPr>
            <w:tcW w:w="1938" w:type="dxa"/>
          </w:tcPr>
          <w:p w14:paraId="2E7C412E" w14:textId="77777777" w:rsidR="00A27DD8" w:rsidRDefault="00A27DD8" w:rsidP="00A27DD8">
            <w:pPr>
              <w:spacing w:line="360" w:lineRule="auto"/>
            </w:pPr>
          </w:p>
        </w:tc>
        <w:tc>
          <w:tcPr>
            <w:tcW w:w="894" w:type="dxa"/>
          </w:tcPr>
          <w:p w14:paraId="6FDD5C39" w14:textId="77777777" w:rsidR="00A27DD8" w:rsidRDefault="00A27DD8" w:rsidP="00A27DD8">
            <w:pPr>
              <w:spacing w:line="360" w:lineRule="auto"/>
            </w:pPr>
          </w:p>
        </w:tc>
      </w:tr>
      <w:tr w:rsidR="00A27DD8" w14:paraId="002943DF" w14:textId="77777777" w:rsidTr="00A27DD8">
        <w:trPr>
          <w:trHeight w:val="397"/>
        </w:trPr>
        <w:tc>
          <w:tcPr>
            <w:tcW w:w="795" w:type="dxa"/>
          </w:tcPr>
          <w:p w14:paraId="06E540AD" w14:textId="77777777" w:rsidR="00A27DD8" w:rsidRDefault="00A27DD8" w:rsidP="00A27DD8">
            <w:pPr>
              <w:spacing w:line="360" w:lineRule="auto"/>
            </w:pPr>
          </w:p>
        </w:tc>
        <w:tc>
          <w:tcPr>
            <w:tcW w:w="1676" w:type="dxa"/>
          </w:tcPr>
          <w:p w14:paraId="23EEDF0D" w14:textId="77777777" w:rsidR="00A27DD8" w:rsidRDefault="00A27DD8" w:rsidP="00A27DD8">
            <w:pPr>
              <w:spacing w:line="360" w:lineRule="auto"/>
            </w:pPr>
          </w:p>
        </w:tc>
        <w:tc>
          <w:tcPr>
            <w:tcW w:w="1022" w:type="dxa"/>
          </w:tcPr>
          <w:p w14:paraId="1DEFC406" w14:textId="77777777" w:rsidR="00A27DD8" w:rsidRDefault="00A27DD8" w:rsidP="00A27DD8">
            <w:pPr>
              <w:spacing w:line="360" w:lineRule="auto"/>
            </w:pPr>
          </w:p>
        </w:tc>
        <w:tc>
          <w:tcPr>
            <w:tcW w:w="1022" w:type="dxa"/>
          </w:tcPr>
          <w:p w14:paraId="123FECE7" w14:textId="77777777" w:rsidR="00A27DD8" w:rsidRDefault="00A27DD8" w:rsidP="00A27DD8">
            <w:pPr>
              <w:spacing w:line="360" w:lineRule="auto"/>
            </w:pPr>
          </w:p>
        </w:tc>
        <w:tc>
          <w:tcPr>
            <w:tcW w:w="859" w:type="dxa"/>
          </w:tcPr>
          <w:p w14:paraId="397021C6" w14:textId="77777777" w:rsidR="00A27DD8" w:rsidRDefault="00A27DD8" w:rsidP="00A27DD8">
            <w:pPr>
              <w:spacing w:line="360" w:lineRule="auto"/>
            </w:pPr>
          </w:p>
        </w:tc>
        <w:tc>
          <w:tcPr>
            <w:tcW w:w="1031" w:type="dxa"/>
          </w:tcPr>
          <w:p w14:paraId="1DCC8A30" w14:textId="77777777" w:rsidR="00A27DD8" w:rsidRDefault="00A27DD8" w:rsidP="00A27DD8">
            <w:pPr>
              <w:spacing w:line="360" w:lineRule="auto"/>
            </w:pPr>
          </w:p>
        </w:tc>
        <w:tc>
          <w:tcPr>
            <w:tcW w:w="1031" w:type="dxa"/>
          </w:tcPr>
          <w:p w14:paraId="4ADE246F" w14:textId="77777777" w:rsidR="00A27DD8" w:rsidRDefault="00A27DD8" w:rsidP="00A27DD8">
            <w:pPr>
              <w:spacing w:line="360" w:lineRule="auto"/>
            </w:pPr>
          </w:p>
        </w:tc>
        <w:tc>
          <w:tcPr>
            <w:tcW w:w="841" w:type="dxa"/>
          </w:tcPr>
          <w:p w14:paraId="47289DBA" w14:textId="77777777" w:rsidR="00A27DD8" w:rsidRDefault="00A27DD8" w:rsidP="00A27DD8">
            <w:pPr>
              <w:spacing w:line="360" w:lineRule="auto"/>
            </w:pPr>
          </w:p>
        </w:tc>
        <w:tc>
          <w:tcPr>
            <w:tcW w:w="1022" w:type="dxa"/>
          </w:tcPr>
          <w:p w14:paraId="7C37B585" w14:textId="77777777" w:rsidR="00A27DD8" w:rsidRDefault="00A27DD8" w:rsidP="00A27DD8">
            <w:pPr>
              <w:spacing w:line="360" w:lineRule="auto"/>
            </w:pPr>
          </w:p>
        </w:tc>
        <w:tc>
          <w:tcPr>
            <w:tcW w:w="1022" w:type="dxa"/>
          </w:tcPr>
          <w:p w14:paraId="003B9E11" w14:textId="77777777" w:rsidR="00A27DD8" w:rsidRDefault="00A27DD8" w:rsidP="00A27DD8">
            <w:pPr>
              <w:spacing w:line="360" w:lineRule="auto"/>
            </w:pPr>
          </w:p>
        </w:tc>
        <w:tc>
          <w:tcPr>
            <w:tcW w:w="1349" w:type="dxa"/>
          </w:tcPr>
          <w:p w14:paraId="0A2B9146" w14:textId="77777777" w:rsidR="00A27DD8" w:rsidRDefault="00A27DD8" w:rsidP="00A27DD8">
            <w:pPr>
              <w:spacing w:line="360" w:lineRule="auto"/>
            </w:pPr>
          </w:p>
        </w:tc>
        <w:tc>
          <w:tcPr>
            <w:tcW w:w="1938" w:type="dxa"/>
          </w:tcPr>
          <w:p w14:paraId="4470EC85" w14:textId="77777777" w:rsidR="00A27DD8" w:rsidRDefault="00A27DD8" w:rsidP="00A27DD8">
            <w:pPr>
              <w:spacing w:line="360" w:lineRule="auto"/>
            </w:pPr>
          </w:p>
        </w:tc>
        <w:tc>
          <w:tcPr>
            <w:tcW w:w="894" w:type="dxa"/>
          </w:tcPr>
          <w:p w14:paraId="3B2E741D" w14:textId="77777777" w:rsidR="00A27DD8" w:rsidRDefault="00A27DD8" w:rsidP="00A27DD8">
            <w:pPr>
              <w:spacing w:line="360" w:lineRule="auto"/>
            </w:pPr>
          </w:p>
        </w:tc>
      </w:tr>
      <w:tr w:rsidR="00A27DD8" w14:paraId="11003927" w14:textId="77777777" w:rsidTr="00A27DD8">
        <w:trPr>
          <w:trHeight w:val="397"/>
        </w:trPr>
        <w:tc>
          <w:tcPr>
            <w:tcW w:w="795" w:type="dxa"/>
          </w:tcPr>
          <w:p w14:paraId="4A1D727D" w14:textId="77777777" w:rsidR="00A27DD8" w:rsidRDefault="00A27DD8" w:rsidP="00A27DD8">
            <w:pPr>
              <w:spacing w:line="360" w:lineRule="auto"/>
            </w:pPr>
          </w:p>
        </w:tc>
        <w:tc>
          <w:tcPr>
            <w:tcW w:w="1676" w:type="dxa"/>
          </w:tcPr>
          <w:p w14:paraId="66BE1341" w14:textId="77777777" w:rsidR="00A27DD8" w:rsidRDefault="00A27DD8" w:rsidP="00A27DD8">
            <w:pPr>
              <w:spacing w:line="360" w:lineRule="auto"/>
            </w:pPr>
          </w:p>
        </w:tc>
        <w:tc>
          <w:tcPr>
            <w:tcW w:w="1022" w:type="dxa"/>
          </w:tcPr>
          <w:p w14:paraId="24F597C8" w14:textId="77777777" w:rsidR="00A27DD8" w:rsidRDefault="00A27DD8" w:rsidP="00A27DD8">
            <w:pPr>
              <w:spacing w:line="360" w:lineRule="auto"/>
            </w:pPr>
          </w:p>
        </w:tc>
        <w:tc>
          <w:tcPr>
            <w:tcW w:w="1022" w:type="dxa"/>
          </w:tcPr>
          <w:p w14:paraId="7CCC8E19" w14:textId="77777777" w:rsidR="00A27DD8" w:rsidRDefault="00A27DD8" w:rsidP="00A27DD8">
            <w:pPr>
              <w:spacing w:line="360" w:lineRule="auto"/>
            </w:pPr>
          </w:p>
        </w:tc>
        <w:tc>
          <w:tcPr>
            <w:tcW w:w="859" w:type="dxa"/>
          </w:tcPr>
          <w:p w14:paraId="4E7448FF" w14:textId="77777777" w:rsidR="00A27DD8" w:rsidRDefault="00A27DD8" w:rsidP="00A27DD8">
            <w:pPr>
              <w:spacing w:line="360" w:lineRule="auto"/>
            </w:pPr>
          </w:p>
        </w:tc>
        <w:tc>
          <w:tcPr>
            <w:tcW w:w="1031" w:type="dxa"/>
          </w:tcPr>
          <w:p w14:paraId="5E213879" w14:textId="77777777" w:rsidR="00A27DD8" w:rsidRDefault="00A27DD8" w:rsidP="00A27DD8">
            <w:pPr>
              <w:spacing w:line="360" w:lineRule="auto"/>
            </w:pPr>
          </w:p>
        </w:tc>
        <w:tc>
          <w:tcPr>
            <w:tcW w:w="1031" w:type="dxa"/>
          </w:tcPr>
          <w:p w14:paraId="3B8071FE" w14:textId="77777777" w:rsidR="00A27DD8" w:rsidRDefault="00A27DD8" w:rsidP="00A27DD8">
            <w:pPr>
              <w:spacing w:line="360" w:lineRule="auto"/>
            </w:pPr>
          </w:p>
        </w:tc>
        <w:tc>
          <w:tcPr>
            <w:tcW w:w="841" w:type="dxa"/>
          </w:tcPr>
          <w:p w14:paraId="49A1F6AA" w14:textId="77777777" w:rsidR="00A27DD8" w:rsidRDefault="00A27DD8" w:rsidP="00A27DD8">
            <w:pPr>
              <w:spacing w:line="360" w:lineRule="auto"/>
            </w:pPr>
          </w:p>
        </w:tc>
        <w:tc>
          <w:tcPr>
            <w:tcW w:w="1022" w:type="dxa"/>
          </w:tcPr>
          <w:p w14:paraId="6580A5FB" w14:textId="77777777" w:rsidR="00A27DD8" w:rsidRDefault="00A27DD8" w:rsidP="00A27DD8">
            <w:pPr>
              <w:spacing w:line="360" w:lineRule="auto"/>
            </w:pPr>
          </w:p>
        </w:tc>
        <w:tc>
          <w:tcPr>
            <w:tcW w:w="1022" w:type="dxa"/>
          </w:tcPr>
          <w:p w14:paraId="136C804D" w14:textId="77777777" w:rsidR="00A27DD8" w:rsidRDefault="00A27DD8" w:rsidP="00A27DD8">
            <w:pPr>
              <w:spacing w:line="360" w:lineRule="auto"/>
            </w:pPr>
          </w:p>
        </w:tc>
        <w:tc>
          <w:tcPr>
            <w:tcW w:w="1349" w:type="dxa"/>
          </w:tcPr>
          <w:p w14:paraId="4482D5F3" w14:textId="77777777" w:rsidR="00A27DD8" w:rsidRDefault="00A27DD8" w:rsidP="00A27DD8">
            <w:pPr>
              <w:spacing w:line="360" w:lineRule="auto"/>
            </w:pPr>
          </w:p>
        </w:tc>
        <w:tc>
          <w:tcPr>
            <w:tcW w:w="1938" w:type="dxa"/>
          </w:tcPr>
          <w:p w14:paraId="6A56AC28" w14:textId="77777777" w:rsidR="00A27DD8" w:rsidRDefault="00A27DD8" w:rsidP="00A27DD8">
            <w:pPr>
              <w:spacing w:line="360" w:lineRule="auto"/>
            </w:pPr>
          </w:p>
        </w:tc>
        <w:tc>
          <w:tcPr>
            <w:tcW w:w="894" w:type="dxa"/>
          </w:tcPr>
          <w:p w14:paraId="1A17756B" w14:textId="77777777" w:rsidR="00A27DD8" w:rsidRDefault="00A27DD8" w:rsidP="00A27DD8">
            <w:pPr>
              <w:spacing w:line="360" w:lineRule="auto"/>
            </w:pPr>
          </w:p>
        </w:tc>
      </w:tr>
      <w:tr w:rsidR="00A27DD8" w14:paraId="3B14CEE1" w14:textId="77777777" w:rsidTr="00A27DD8">
        <w:trPr>
          <w:trHeight w:val="397"/>
        </w:trPr>
        <w:tc>
          <w:tcPr>
            <w:tcW w:w="795" w:type="dxa"/>
          </w:tcPr>
          <w:p w14:paraId="509D583F" w14:textId="77777777" w:rsidR="00A27DD8" w:rsidRDefault="00A27DD8" w:rsidP="00A27DD8">
            <w:pPr>
              <w:spacing w:line="360" w:lineRule="auto"/>
            </w:pPr>
          </w:p>
        </w:tc>
        <w:tc>
          <w:tcPr>
            <w:tcW w:w="1676" w:type="dxa"/>
          </w:tcPr>
          <w:p w14:paraId="3F4F42E0" w14:textId="77777777" w:rsidR="00A27DD8" w:rsidRDefault="00A27DD8" w:rsidP="00A27DD8">
            <w:pPr>
              <w:spacing w:line="360" w:lineRule="auto"/>
            </w:pPr>
          </w:p>
        </w:tc>
        <w:tc>
          <w:tcPr>
            <w:tcW w:w="1022" w:type="dxa"/>
          </w:tcPr>
          <w:p w14:paraId="5EC56AFB" w14:textId="77777777" w:rsidR="00A27DD8" w:rsidRDefault="00A27DD8" w:rsidP="00A27DD8">
            <w:pPr>
              <w:spacing w:line="360" w:lineRule="auto"/>
            </w:pPr>
          </w:p>
        </w:tc>
        <w:tc>
          <w:tcPr>
            <w:tcW w:w="1022" w:type="dxa"/>
          </w:tcPr>
          <w:p w14:paraId="56A616B1" w14:textId="77777777" w:rsidR="00A27DD8" w:rsidRDefault="00A27DD8" w:rsidP="00A27DD8">
            <w:pPr>
              <w:spacing w:line="360" w:lineRule="auto"/>
            </w:pPr>
          </w:p>
        </w:tc>
        <w:tc>
          <w:tcPr>
            <w:tcW w:w="859" w:type="dxa"/>
          </w:tcPr>
          <w:p w14:paraId="3CC179A4" w14:textId="77777777" w:rsidR="00A27DD8" w:rsidRDefault="00A27DD8" w:rsidP="00A27DD8">
            <w:pPr>
              <w:spacing w:line="360" w:lineRule="auto"/>
            </w:pPr>
          </w:p>
        </w:tc>
        <w:tc>
          <w:tcPr>
            <w:tcW w:w="1031" w:type="dxa"/>
          </w:tcPr>
          <w:p w14:paraId="65644D49" w14:textId="77777777" w:rsidR="00A27DD8" w:rsidRDefault="00A27DD8" w:rsidP="00A27DD8">
            <w:pPr>
              <w:spacing w:line="360" w:lineRule="auto"/>
            </w:pPr>
          </w:p>
        </w:tc>
        <w:tc>
          <w:tcPr>
            <w:tcW w:w="1031" w:type="dxa"/>
          </w:tcPr>
          <w:p w14:paraId="53F5D903" w14:textId="77777777" w:rsidR="00A27DD8" w:rsidRDefault="00A27DD8" w:rsidP="00A27DD8">
            <w:pPr>
              <w:spacing w:line="360" w:lineRule="auto"/>
            </w:pPr>
          </w:p>
        </w:tc>
        <w:tc>
          <w:tcPr>
            <w:tcW w:w="841" w:type="dxa"/>
          </w:tcPr>
          <w:p w14:paraId="19932CB9" w14:textId="77777777" w:rsidR="00A27DD8" w:rsidRDefault="00A27DD8" w:rsidP="00A27DD8">
            <w:pPr>
              <w:spacing w:line="360" w:lineRule="auto"/>
            </w:pPr>
          </w:p>
        </w:tc>
        <w:tc>
          <w:tcPr>
            <w:tcW w:w="1022" w:type="dxa"/>
          </w:tcPr>
          <w:p w14:paraId="3E276683" w14:textId="77777777" w:rsidR="00A27DD8" w:rsidRDefault="00A27DD8" w:rsidP="00A27DD8">
            <w:pPr>
              <w:spacing w:line="360" w:lineRule="auto"/>
            </w:pPr>
          </w:p>
        </w:tc>
        <w:tc>
          <w:tcPr>
            <w:tcW w:w="1022" w:type="dxa"/>
          </w:tcPr>
          <w:p w14:paraId="08947700" w14:textId="77777777" w:rsidR="00A27DD8" w:rsidRDefault="00A27DD8" w:rsidP="00A27DD8">
            <w:pPr>
              <w:spacing w:line="360" w:lineRule="auto"/>
            </w:pPr>
          </w:p>
        </w:tc>
        <w:tc>
          <w:tcPr>
            <w:tcW w:w="1349" w:type="dxa"/>
          </w:tcPr>
          <w:p w14:paraId="42A5F272" w14:textId="77777777" w:rsidR="00A27DD8" w:rsidRDefault="00A27DD8" w:rsidP="00A27DD8">
            <w:pPr>
              <w:spacing w:line="360" w:lineRule="auto"/>
            </w:pPr>
          </w:p>
        </w:tc>
        <w:tc>
          <w:tcPr>
            <w:tcW w:w="1938" w:type="dxa"/>
          </w:tcPr>
          <w:p w14:paraId="7352E923" w14:textId="77777777" w:rsidR="00A27DD8" w:rsidRDefault="00A27DD8" w:rsidP="00A27DD8">
            <w:pPr>
              <w:spacing w:line="360" w:lineRule="auto"/>
            </w:pPr>
          </w:p>
        </w:tc>
        <w:tc>
          <w:tcPr>
            <w:tcW w:w="894" w:type="dxa"/>
          </w:tcPr>
          <w:p w14:paraId="4EC6C8DE" w14:textId="77777777" w:rsidR="00A27DD8" w:rsidRDefault="00A27DD8" w:rsidP="00A27DD8">
            <w:pPr>
              <w:spacing w:line="360" w:lineRule="auto"/>
            </w:pPr>
          </w:p>
        </w:tc>
      </w:tr>
      <w:tr w:rsidR="00A27DD8" w14:paraId="09F22BE1" w14:textId="77777777" w:rsidTr="00A27DD8">
        <w:trPr>
          <w:trHeight w:val="397"/>
        </w:trPr>
        <w:tc>
          <w:tcPr>
            <w:tcW w:w="795" w:type="dxa"/>
          </w:tcPr>
          <w:p w14:paraId="28516C99" w14:textId="77777777" w:rsidR="00A27DD8" w:rsidRDefault="00A27DD8" w:rsidP="00A27DD8">
            <w:pPr>
              <w:spacing w:line="360" w:lineRule="auto"/>
            </w:pPr>
          </w:p>
        </w:tc>
        <w:tc>
          <w:tcPr>
            <w:tcW w:w="1676" w:type="dxa"/>
          </w:tcPr>
          <w:p w14:paraId="56C001C6" w14:textId="77777777" w:rsidR="00A27DD8" w:rsidRDefault="00A27DD8" w:rsidP="00A27DD8">
            <w:pPr>
              <w:spacing w:line="360" w:lineRule="auto"/>
            </w:pPr>
          </w:p>
        </w:tc>
        <w:tc>
          <w:tcPr>
            <w:tcW w:w="1022" w:type="dxa"/>
          </w:tcPr>
          <w:p w14:paraId="1F10DAC1" w14:textId="77777777" w:rsidR="00A27DD8" w:rsidRDefault="00A27DD8" w:rsidP="00A27DD8">
            <w:pPr>
              <w:spacing w:line="360" w:lineRule="auto"/>
            </w:pPr>
          </w:p>
        </w:tc>
        <w:tc>
          <w:tcPr>
            <w:tcW w:w="1022" w:type="dxa"/>
          </w:tcPr>
          <w:p w14:paraId="64A4DF13" w14:textId="77777777" w:rsidR="00A27DD8" w:rsidRDefault="00A27DD8" w:rsidP="00A27DD8">
            <w:pPr>
              <w:spacing w:line="360" w:lineRule="auto"/>
            </w:pPr>
          </w:p>
        </w:tc>
        <w:tc>
          <w:tcPr>
            <w:tcW w:w="859" w:type="dxa"/>
          </w:tcPr>
          <w:p w14:paraId="240EC840" w14:textId="77777777" w:rsidR="00A27DD8" w:rsidRDefault="00A27DD8" w:rsidP="00A27DD8">
            <w:pPr>
              <w:spacing w:line="360" w:lineRule="auto"/>
            </w:pPr>
          </w:p>
        </w:tc>
        <w:tc>
          <w:tcPr>
            <w:tcW w:w="1031" w:type="dxa"/>
          </w:tcPr>
          <w:p w14:paraId="66250BC0" w14:textId="77777777" w:rsidR="00A27DD8" w:rsidRDefault="00A27DD8" w:rsidP="00A27DD8">
            <w:pPr>
              <w:spacing w:line="360" w:lineRule="auto"/>
            </w:pPr>
          </w:p>
        </w:tc>
        <w:tc>
          <w:tcPr>
            <w:tcW w:w="1031" w:type="dxa"/>
          </w:tcPr>
          <w:p w14:paraId="3640B00C" w14:textId="77777777" w:rsidR="00A27DD8" w:rsidRDefault="00A27DD8" w:rsidP="00A27DD8">
            <w:pPr>
              <w:spacing w:line="360" w:lineRule="auto"/>
            </w:pPr>
          </w:p>
        </w:tc>
        <w:tc>
          <w:tcPr>
            <w:tcW w:w="841" w:type="dxa"/>
          </w:tcPr>
          <w:p w14:paraId="6AAE9A64" w14:textId="77777777" w:rsidR="00A27DD8" w:rsidRDefault="00A27DD8" w:rsidP="00A27DD8">
            <w:pPr>
              <w:spacing w:line="360" w:lineRule="auto"/>
            </w:pPr>
          </w:p>
        </w:tc>
        <w:tc>
          <w:tcPr>
            <w:tcW w:w="1022" w:type="dxa"/>
          </w:tcPr>
          <w:p w14:paraId="4765ECF5" w14:textId="77777777" w:rsidR="00A27DD8" w:rsidRDefault="00A27DD8" w:rsidP="00A27DD8">
            <w:pPr>
              <w:spacing w:line="360" w:lineRule="auto"/>
            </w:pPr>
          </w:p>
        </w:tc>
        <w:tc>
          <w:tcPr>
            <w:tcW w:w="1022" w:type="dxa"/>
          </w:tcPr>
          <w:p w14:paraId="2C404BCC" w14:textId="77777777" w:rsidR="00A27DD8" w:rsidRDefault="00A27DD8" w:rsidP="00A27DD8">
            <w:pPr>
              <w:spacing w:line="360" w:lineRule="auto"/>
            </w:pPr>
          </w:p>
        </w:tc>
        <w:tc>
          <w:tcPr>
            <w:tcW w:w="1349" w:type="dxa"/>
          </w:tcPr>
          <w:p w14:paraId="39A88DF4" w14:textId="77777777" w:rsidR="00A27DD8" w:rsidRDefault="00A27DD8" w:rsidP="00A27DD8">
            <w:pPr>
              <w:spacing w:line="360" w:lineRule="auto"/>
            </w:pPr>
          </w:p>
        </w:tc>
        <w:tc>
          <w:tcPr>
            <w:tcW w:w="1938" w:type="dxa"/>
          </w:tcPr>
          <w:p w14:paraId="125A9000" w14:textId="77777777" w:rsidR="00A27DD8" w:rsidRDefault="00A27DD8" w:rsidP="00A27DD8">
            <w:pPr>
              <w:spacing w:line="360" w:lineRule="auto"/>
            </w:pPr>
          </w:p>
        </w:tc>
        <w:tc>
          <w:tcPr>
            <w:tcW w:w="894" w:type="dxa"/>
          </w:tcPr>
          <w:p w14:paraId="375318FB" w14:textId="77777777" w:rsidR="00A27DD8" w:rsidRDefault="00A27DD8" w:rsidP="00A27DD8">
            <w:pPr>
              <w:spacing w:line="360" w:lineRule="auto"/>
            </w:pPr>
          </w:p>
        </w:tc>
      </w:tr>
      <w:tr w:rsidR="00A27DD8" w14:paraId="43B4EB3C" w14:textId="77777777" w:rsidTr="00A27DD8">
        <w:trPr>
          <w:trHeight w:val="397"/>
        </w:trPr>
        <w:tc>
          <w:tcPr>
            <w:tcW w:w="795" w:type="dxa"/>
          </w:tcPr>
          <w:p w14:paraId="2A8A1049" w14:textId="77777777" w:rsidR="00A27DD8" w:rsidRDefault="00A27DD8" w:rsidP="00A27DD8">
            <w:pPr>
              <w:spacing w:line="360" w:lineRule="auto"/>
            </w:pPr>
          </w:p>
        </w:tc>
        <w:tc>
          <w:tcPr>
            <w:tcW w:w="1676" w:type="dxa"/>
          </w:tcPr>
          <w:p w14:paraId="0D9F872E" w14:textId="77777777" w:rsidR="00A27DD8" w:rsidRDefault="00A27DD8" w:rsidP="00A27DD8">
            <w:pPr>
              <w:spacing w:line="360" w:lineRule="auto"/>
            </w:pPr>
          </w:p>
        </w:tc>
        <w:tc>
          <w:tcPr>
            <w:tcW w:w="1022" w:type="dxa"/>
          </w:tcPr>
          <w:p w14:paraId="3C11AE34" w14:textId="77777777" w:rsidR="00A27DD8" w:rsidRDefault="00A27DD8" w:rsidP="00A27DD8">
            <w:pPr>
              <w:spacing w:line="360" w:lineRule="auto"/>
            </w:pPr>
          </w:p>
        </w:tc>
        <w:tc>
          <w:tcPr>
            <w:tcW w:w="1022" w:type="dxa"/>
          </w:tcPr>
          <w:p w14:paraId="0D54C71A" w14:textId="77777777" w:rsidR="00A27DD8" w:rsidRDefault="00A27DD8" w:rsidP="00A27DD8">
            <w:pPr>
              <w:spacing w:line="360" w:lineRule="auto"/>
            </w:pPr>
          </w:p>
        </w:tc>
        <w:tc>
          <w:tcPr>
            <w:tcW w:w="859" w:type="dxa"/>
          </w:tcPr>
          <w:p w14:paraId="0866EB7E" w14:textId="77777777" w:rsidR="00A27DD8" w:rsidRDefault="00A27DD8" w:rsidP="00A27DD8">
            <w:pPr>
              <w:spacing w:line="360" w:lineRule="auto"/>
            </w:pPr>
          </w:p>
        </w:tc>
        <w:tc>
          <w:tcPr>
            <w:tcW w:w="1031" w:type="dxa"/>
          </w:tcPr>
          <w:p w14:paraId="6F64F957" w14:textId="77777777" w:rsidR="00A27DD8" w:rsidRDefault="00A27DD8" w:rsidP="00A27DD8">
            <w:pPr>
              <w:spacing w:line="360" w:lineRule="auto"/>
            </w:pPr>
          </w:p>
        </w:tc>
        <w:tc>
          <w:tcPr>
            <w:tcW w:w="1031" w:type="dxa"/>
          </w:tcPr>
          <w:p w14:paraId="0FBE8422" w14:textId="77777777" w:rsidR="00A27DD8" w:rsidRDefault="00A27DD8" w:rsidP="00A27DD8">
            <w:pPr>
              <w:spacing w:line="360" w:lineRule="auto"/>
            </w:pPr>
          </w:p>
        </w:tc>
        <w:tc>
          <w:tcPr>
            <w:tcW w:w="841" w:type="dxa"/>
          </w:tcPr>
          <w:p w14:paraId="1ADFB3D7" w14:textId="77777777" w:rsidR="00A27DD8" w:rsidRDefault="00A27DD8" w:rsidP="00A27DD8">
            <w:pPr>
              <w:spacing w:line="360" w:lineRule="auto"/>
            </w:pPr>
          </w:p>
        </w:tc>
        <w:tc>
          <w:tcPr>
            <w:tcW w:w="1022" w:type="dxa"/>
          </w:tcPr>
          <w:p w14:paraId="13030E62" w14:textId="77777777" w:rsidR="00A27DD8" w:rsidRDefault="00A27DD8" w:rsidP="00A27DD8">
            <w:pPr>
              <w:spacing w:line="360" w:lineRule="auto"/>
            </w:pPr>
          </w:p>
        </w:tc>
        <w:tc>
          <w:tcPr>
            <w:tcW w:w="1022" w:type="dxa"/>
          </w:tcPr>
          <w:p w14:paraId="774B7FD1" w14:textId="77777777" w:rsidR="00A27DD8" w:rsidRDefault="00A27DD8" w:rsidP="00A27DD8">
            <w:pPr>
              <w:spacing w:line="360" w:lineRule="auto"/>
            </w:pPr>
          </w:p>
        </w:tc>
        <w:tc>
          <w:tcPr>
            <w:tcW w:w="1349" w:type="dxa"/>
          </w:tcPr>
          <w:p w14:paraId="26737A4D" w14:textId="77777777" w:rsidR="00A27DD8" w:rsidRDefault="00A27DD8" w:rsidP="00A27DD8">
            <w:pPr>
              <w:spacing w:line="360" w:lineRule="auto"/>
            </w:pPr>
          </w:p>
        </w:tc>
        <w:tc>
          <w:tcPr>
            <w:tcW w:w="1938" w:type="dxa"/>
          </w:tcPr>
          <w:p w14:paraId="37279BBD" w14:textId="77777777" w:rsidR="00A27DD8" w:rsidRDefault="00A27DD8" w:rsidP="00A27DD8">
            <w:pPr>
              <w:spacing w:line="360" w:lineRule="auto"/>
            </w:pPr>
          </w:p>
        </w:tc>
        <w:tc>
          <w:tcPr>
            <w:tcW w:w="894" w:type="dxa"/>
          </w:tcPr>
          <w:p w14:paraId="058E6B3E" w14:textId="77777777" w:rsidR="00A27DD8" w:rsidRDefault="00A27DD8" w:rsidP="00A27DD8">
            <w:pPr>
              <w:spacing w:line="360" w:lineRule="auto"/>
            </w:pPr>
          </w:p>
        </w:tc>
      </w:tr>
      <w:tr w:rsidR="00A27DD8" w14:paraId="350CF1E5" w14:textId="77777777" w:rsidTr="00A27DD8">
        <w:trPr>
          <w:trHeight w:val="397"/>
        </w:trPr>
        <w:tc>
          <w:tcPr>
            <w:tcW w:w="795" w:type="dxa"/>
          </w:tcPr>
          <w:p w14:paraId="0EB1421A" w14:textId="77777777" w:rsidR="00A27DD8" w:rsidRDefault="00A27DD8" w:rsidP="00A27DD8">
            <w:pPr>
              <w:spacing w:line="360" w:lineRule="auto"/>
            </w:pPr>
          </w:p>
        </w:tc>
        <w:tc>
          <w:tcPr>
            <w:tcW w:w="1676" w:type="dxa"/>
          </w:tcPr>
          <w:p w14:paraId="4141A91A" w14:textId="77777777" w:rsidR="00A27DD8" w:rsidRDefault="00A27DD8" w:rsidP="00A27DD8">
            <w:pPr>
              <w:spacing w:line="360" w:lineRule="auto"/>
            </w:pPr>
          </w:p>
        </w:tc>
        <w:tc>
          <w:tcPr>
            <w:tcW w:w="1022" w:type="dxa"/>
          </w:tcPr>
          <w:p w14:paraId="0F011321" w14:textId="77777777" w:rsidR="00A27DD8" w:rsidRDefault="00A27DD8" w:rsidP="00A27DD8">
            <w:pPr>
              <w:spacing w:line="360" w:lineRule="auto"/>
            </w:pPr>
          </w:p>
        </w:tc>
        <w:tc>
          <w:tcPr>
            <w:tcW w:w="1022" w:type="dxa"/>
          </w:tcPr>
          <w:p w14:paraId="374793CF" w14:textId="77777777" w:rsidR="00A27DD8" w:rsidRDefault="00A27DD8" w:rsidP="00A27DD8">
            <w:pPr>
              <w:spacing w:line="360" w:lineRule="auto"/>
            </w:pPr>
          </w:p>
        </w:tc>
        <w:tc>
          <w:tcPr>
            <w:tcW w:w="859" w:type="dxa"/>
          </w:tcPr>
          <w:p w14:paraId="4FFE363A" w14:textId="77777777" w:rsidR="00A27DD8" w:rsidRDefault="00A27DD8" w:rsidP="00A27DD8">
            <w:pPr>
              <w:spacing w:line="360" w:lineRule="auto"/>
            </w:pPr>
          </w:p>
        </w:tc>
        <w:tc>
          <w:tcPr>
            <w:tcW w:w="1031" w:type="dxa"/>
          </w:tcPr>
          <w:p w14:paraId="66733A97" w14:textId="77777777" w:rsidR="00A27DD8" w:rsidRDefault="00A27DD8" w:rsidP="00A27DD8">
            <w:pPr>
              <w:spacing w:line="360" w:lineRule="auto"/>
            </w:pPr>
          </w:p>
        </w:tc>
        <w:tc>
          <w:tcPr>
            <w:tcW w:w="1031" w:type="dxa"/>
          </w:tcPr>
          <w:p w14:paraId="6D9BA5CB" w14:textId="77777777" w:rsidR="00A27DD8" w:rsidRDefault="00A27DD8" w:rsidP="00A27DD8">
            <w:pPr>
              <w:spacing w:line="360" w:lineRule="auto"/>
            </w:pPr>
          </w:p>
        </w:tc>
        <w:tc>
          <w:tcPr>
            <w:tcW w:w="841" w:type="dxa"/>
          </w:tcPr>
          <w:p w14:paraId="07344F04" w14:textId="77777777" w:rsidR="00A27DD8" w:rsidRDefault="00A27DD8" w:rsidP="00A27DD8">
            <w:pPr>
              <w:spacing w:line="360" w:lineRule="auto"/>
            </w:pPr>
          </w:p>
        </w:tc>
        <w:tc>
          <w:tcPr>
            <w:tcW w:w="1022" w:type="dxa"/>
          </w:tcPr>
          <w:p w14:paraId="7CC80013" w14:textId="77777777" w:rsidR="00A27DD8" w:rsidRDefault="00A27DD8" w:rsidP="00A27DD8">
            <w:pPr>
              <w:spacing w:line="360" w:lineRule="auto"/>
            </w:pPr>
          </w:p>
        </w:tc>
        <w:tc>
          <w:tcPr>
            <w:tcW w:w="1022" w:type="dxa"/>
          </w:tcPr>
          <w:p w14:paraId="1FB7DEE0" w14:textId="77777777" w:rsidR="00A27DD8" w:rsidRDefault="00A27DD8" w:rsidP="00A27DD8">
            <w:pPr>
              <w:spacing w:line="360" w:lineRule="auto"/>
            </w:pPr>
          </w:p>
        </w:tc>
        <w:tc>
          <w:tcPr>
            <w:tcW w:w="1349" w:type="dxa"/>
          </w:tcPr>
          <w:p w14:paraId="6BEE0885" w14:textId="77777777" w:rsidR="00A27DD8" w:rsidRDefault="00A27DD8" w:rsidP="00A27DD8">
            <w:pPr>
              <w:spacing w:line="360" w:lineRule="auto"/>
            </w:pPr>
          </w:p>
        </w:tc>
        <w:tc>
          <w:tcPr>
            <w:tcW w:w="1938" w:type="dxa"/>
          </w:tcPr>
          <w:p w14:paraId="25C9CBA8" w14:textId="77777777" w:rsidR="00A27DD8" w:rsidRDefault="00A27DD8" w:rsidP="00A27DD8">
            <w:pPr>
              <w:spacing w:line="360" w:lineRule="auto"/>
            </w:pPr>
          </w:p>
        </w:tc>
        <w:tc>
          <w:tcPr>
            <w:tcW w:w="894" w:type="dxa"/>
          </w:tcPr>
          <w:p w14:paraId="4996B0E4" w14:textId="77777777" w:rsidR="00A27DD8" w:rsidRDefault="00A27DD8" w:rsidP="00A27DD8">
            <w:pPr>
              <w:spacing w:line="360" w:lineRule="auto"/>
            </w:pPr>
          </w:p>
        </w:tc>
      </w:tr>
      <w:tr w:rsidR="00A27DD8" w14:paraId="601420F5" w14:textId="77777777" w:rsidTr="00A27DD8">
        <w:trPr>
          <w:trHeight w:val="397"/>
        </w:trPr>
        <w:tc>
          <w:tcPr>
            <w:tcW w:w="795" w:type="dxa"/>
          </w:tcPr>
          <w:p w14:paraId="4CA8BA94" w14:textId="77777777" w:rsidR="00A27DD8" w:rsidRDefault="00A27DD8" w:rsidP="00A27DD8">
            <w:pPr>
              <w:spacing w:line="360" w:lineRule="auto"/>
            </w:pPr>
          </w:p>
        </w:tc>
        <w:tc>
          <w:tcPr>
            <w:tcW w:w="1676" w:type="dxa"/>
          </w:tcPr>
          <w:p w14:paraId="000A982F" w14:textId="77777777" w:rsidR="00A27DD8" w:rsidRDefault="00A27DD8" w:rsidP="00A27DD8">
            <w:pPr>
              <w:spacing w:line="360" w:lineRule="auto"/>
            </w:pPr>
          </w:p>
        </w:tc>
        <w:tc>
          <w:tcPr>
            <w:tcW w:w="1022" w:type="dxa"/>
          </w:tcPr>
          <w:p w14:paraId="317D0370" w14:textId="77777777" w:rsidR="00A27DD8" w:rsidRDefault="00A27DD8" w:rsidP="00A27DD8">
            <w:pPr>
              <w:spacing w:line="360" w:lineRule="auto"/>
            </w:pPr>
          </w:p>
        </w:tc>
        <w:tc>
          <w:tcPr>
            <w:tcW w:w="1022" w:type="dxa"/>
          </w:tcPr>
          <w:p w14:paraId="23F9BAA7" w14:textId="77777777" w:rsidR="00A27DD8" w:rsidRDefault="00A27DD8" w:rsidP="00A27DD8">
            <w:pPr>
              <w:spacing w:line="360" w:lineRule="auto"/>
            </w:pPr>
          </w:p>
        </w:tc>
        <w:tc>
          <w:tcPr>
            <w:tcW w:w="859" w:type="dxa"/>
          </w:tcPr>
          <w:p w14:paraId="3E7A6D6A" w14:textId="77777777" w:rsidR="00A27DD8" w:rsidRDefault="00A27DD8" w:rsidP="00A27DD8">
            <w:pPr>
              <w:spacing w:line="360" w:lineRule="auto"/>
            </w:pPr>
          </w:p>
        </w:tc>
        <w:tc>
          <w:tcPr>
            <w:tcW w:w="1031" w:type="dxa"/>
          </w:tcPr>
          <w:p w14:paraId="79C43FB0" w14:textId="77777777" w:rsidR="00A27DD8" w:rsidRDefault="00A27DD8" w:rsidP="00A27DD8">
            <w:pPr>
              <w:spacing w:line="360" w:lineRule="auto"/>
            </w:pPr>
          </w:p>
        </w:tc>
        <w:tc>
          <w:tcPr>
            <w:tcW w:w="1031" w:type="dxa"/>
          </w:tcPr>
          <w:p w14:paraId="78CC4E60" w14:textId="77777777" w:rsidR="00A27DD8" w:rsidRDefault="00A27DD8" w:rsidP="00A27DD8">
            <w:pPr>
              <w:spacing w:line="360" w:lineRule="auto"/>
            </w:pPr>
          </w:p>
        </w:tc>
        <w:tc>
          <w:tcPr>
            <w:tcW w:w="841" w:type="dxa"/>
          </w:tcPr>
          <w:p w14:paraId="50E7BA6D" w14:textId="77777777" w:rsidR="00A27DD8" w:rsidRDefault="00A27DD8" w:rsidP="00A27DD8">
            <w:pPr>
              <w:spacing w:line="360" w:lineRule="auto"/>
            </w:pPr>
          </w:p>
        </w:tc>
        <w:tc>
          <w:tcPr>
            <w:tcW w:w="1022" w:type="dxa"/>
          </w:tcPr>
          <w:p w14:paraId="64E7C3AF" w14:textId="77777777" w:rsidR="00A27DD8" w:rsidRDefault="00A27DD8" w:rsidP="00A27DD8">
            <w:pPr>
              <w:spacing w:line="360" w:lineRule="auto"/>
            </w:pPr>
          </w:p>
        </w:tc>
        <w:tc>
          <w:tcPr>
            <w:tcW w:w="1022" w:type="dxa"/>
          </w:tcPr>
          <w:p w14:paraId="2A4AF37B" w14:textId="77777777" w:rsidR="00A27DD8" w:rsidRDefault="00A27DD8" w:rsidP="00A27DD8">
            <w:pPr>
              <w:spacing w:line="360" w:lineRule="auto"/>
            </w:pPr>
          </w:p>
        </w:tc>
        <w:tc>
          <w:tcPr>
            <w:tcW w:w="1349" w:type="dxa"/>
          </w:tcPr>
          <w:p w14:paraId="186B8689" w14:textId="77777777" w:rsidR="00A27DD8" w:rsidRDefault="00A27DD8" w:rsidP="00A27DD8">
            <w:pPr>
              <w:spacing w:line="360" w:lineRule="auto"/>
            </w:pPr>
          </w:p>
        </w:tc>
        <w:tc>
          <w:tcPr>
            <w:tcW w:w="1938" w:type="dxa"/>
          </w:tcPr>
          <w:p w14:paraId="7014E8DE" w14:textId="77777777" w:rsidR="00A27DD8" w:rsidRDefault="00A27DD8" w:rsidP="00A27DD8">
            <w:pPr>
              <w:spacing w:line="360" w:lineRule="auto"/>
            </w:pPr>
          </w:p>
        </w:tc>
        <w:tc>
          <w:tcPr>
            <w:tcW w:w="894" w:type="dxa"/>
          </w:tcPr>
          <w:p w14:paraId="6D368834" w14:textId="77777777" w:rsidR="00A27DD8" w:rsidRDefault="00A27DD8" w:rsidP="00A27DD8">
            <w:pPr>
              <w:spacing w:line="360" w:lineRule="auto"/>
            </w:pPr>
          </w:p>
        </w:tc>
      </w:tr>
      <w:tr w:rsidR="00A27DD8" w14:paraId="0BEF6387" w14:textId="77777777" w:rsidTr="00A27DD8">
        <w:trPr>
          <w:trHeight w:val="397"/>
        </w:trPr>
        <w:tc>
          <w:tcPr>
            <w:tcW w:w="795" w:type="dxa"/>
          </w:tcPr>
          <w:p w14:paraId="7F4150C2" w14:textId="77777777" w:rsidR="00A27DD8" w:rsidRDefault="00A27DD8" w:rsidP="00A27DD8">
            <w:pPr>
              <w:spacing w:line="360" w:lineRule="auto"/>
            </w:pPr>
          </w:p>
        </w:tc>
        <w:tc>
          <w:tcPr>
            <w:tcW w:w="1676" w:type="dxa"/>
          </w:tcPr>
          <w:p w14:paraId="07C4290D" w14:textId="77777777" w:rsidR="00A27DD8" w:rsidRDefault="00A27DD8" w:rsidP="00A27DD8">
            <w:pPr>
              <w:spacing w:line="360" w:lineRule="auto"/>
            </w:pPr>
          </w:p>
        </w:tc>
        <w:tc>
          <w:tcPr>
            <w:tcW w:w="1022" w:type="dxa"/>
          </w:tcPr>
          <w:p w14:paraId="0B6793E5" w14:textId="77777777" w:rsidR="00A27DD8" w:rsidRDefault="00A27DD8" w:rsidP="00A27DD8">
            <w:pPr>
              <w:spacing w:line="360" w:lineRule="auto"/>
            </w:pPr>
          </w:p>
        </w:tc>
        <w:tc>
          <w:tcPr>
            <w:tcW w:w="1022" w:type="dxa"/>
          </w:tcPr>
          <w:p w14:paraId="1FA16633" w14:textId="77777777" w:rsidR="00A27DD8" w:rsidRDefault="00A27DD8" w:rsidP="00A27DD8">
            <w:pPr>
              <w:spacing w:line="360" w:lineRule="auto"/>
            </w:pPr>
          </w:p>
        </w:tc>
        <w:tc>
          <w:tcPr>
            <w:tcW w:w="859" w:type="dxa"/>
          </w:tcPr>
          <w:p w14:paraId="0DDA7A3D" w14:textId="77777777" w:rsidR="00A27DD8" w:rsidRDefault="00A27DD8" w:rsidP="00A27DD8">
            <w:pPr>
              <w:spacing w:line="360" w:lineRule="auto"/>
            </w:pPr>
          </w:p>
        </w:tc>
        <w:tc>
          <w:tcPr>
            <w:tcW w:w="1031" w:type="dxa"/>
          </w:tcPr>
          <w:p w14:paraId="1190231F" w14:textId="77777777" w:rsidR="00A27DD8" w:rsidRDefault="00A27DD8" w:rsidP="00A27DD8">
            <w:pPr>
              <w:spacing w:line="360" w:lineRule="auto"/>
            </w:pPr>
          </w:p>
        </w:tc>
        <w:tc>
          <w:tcPr>
            <w:tcW w:w="1031" w:type="dxa"/>
          </w:tcPr>
          <w:p w14:paraId="61A00F23" w14:textId="77777777" w:rsidR="00A27DD8" w:rsidRDefault="00A27DD8" w:rsidP="00A27DD8">
            <w:pPr>
              <w:spacing w:line="360" w:lineRule="auto"/>
            </w:pPr>
          </w:p>
        </w:tc>
        <w:tc>
          <w:tcPr>
            <w:tcW w:w="841" w:type="dxa"/>
          </w:tcPr>
          <w:p w14:paraId="5471985E" w14:textId="77777777" w:rsidR="00A27DD8" w:rsidRDefault="00A27DD8" w:rsidP="00A27DD8">
            <w:pPr>
              <w:spacing w:line="360" w:lineRule="auto"/>
            </w:pPr>
          </w:p>
        </w:tc>
        <w:tc>
          <w:tcPr>
            <w:tcW w:w="1022" w:type="dxa"/>
          </w:tcPr>
          <w:p w14:paraId="24EF2225" w14:textId="77777777" w:rsidR="00A27DD8" w:rsidRDefault="00A27DD8" w:rsidP="00A27DD8">
            <w:pPr>
              <w:spacing w:line="360" w:lineRule="auto"/>
            </w:pPr>
          </w:p>
        </w:tc>
        <w:tc>
          <w:tcPr>
            <w:tcW w:w="1022" w:type="dxa"/>
          </w:tcPr>
          <w:p w14:paraId="04FDB0AC" w14:textId="77777777" w:rsidR="00A27DD8" w:rsidRDefault="00A27DD8" w:rsidP="00A27DD8">
            <w:pPr>
              <w:spacing w:line="360" w:lineRule="auto"/>
            </w:pPr>
          </w:p>
        </w:tc>
        <w:tc>
          <w:tcPr>
            <w:tcW w:w="1349" w:type="dxa"/>
          </w:tcPr>
          <w:p w14:paraId="136F780D" w14:textId="77777777" w:rsidR="00A27DD8" w:rsidRDefault="00A27DD8" w:rsidP="00A27DD8">
            <w:pPr>
              <w:spacing w:line="360" w:lineRule="auto"/>
            </w:pPr>
          </w:p>
        </w:tc>
        <w:tc>
          <w:tcPr>
            <w:tcW w:w="1938" w:type="dxa"/>
          </w:tcPr>
          <w:p w14:paraId="365D3BBA" w14:textId="77777777" w:rsidR="00A27DD8" w:rsidRDefault="00A27DD8" w:rsidP="00A27DD8">
            <w:pPr>
              <w:spacing w:line="360" w:lineRule="auto"/>
            </w:pPr>
          </w:p>
        </w:tc>
        <w:tc>
          <w:tcPr>
            <w:tcW w:w="894" w:type="dxa"/>
          </w:tcPr>
          <w:p w14:paraId="31C92078" w14:textId="77777777" w:rsidR="00A27DD8" w:rsidRDefault="00A27DD8" w:rsidP="00A27DD8">
            <w:pPr>
              <w:spacing w:line="360" w:lineRule="auto"/>
            </w:pPr>
          </w:p>
        </w:tc>
      </w:tr>
      <w:tr w:rsidR="00A27DD8" w14:paraId="6A0B2121" w14:textId="77777777" w:rsidTr="00A27DD8">
        <w:trPr>
          <w:trHeight w:val="397"/>
        </w:trPr>
        <w:tc>
          <w:tcPr>
            <w:tcW w:w="795" w:type="dxa"/>
          </w:tcPr>
          <w:p w14:paraId="79C9F3E7" w14:textId="77777777" w:rsidR="00A27DD8" w:rsidRDefault="00A27DD8" w:rsidP="00A27DD8">
            <w:pPr>
              <w:spacing w:line="360" w:lineRule="auto"/>
            </w:pPr>
          </w:p>
        </w:tc>
        <w:tc>
          <w:tcPr>
            <w:tcW w:w="1676" w:type="dxa"/>
          </w:tcPr>
          <w:p w14:paraId="539ED828" w14:textId="77777777" w:rsidR="00A27DD8" w:rsidRDefault="00A27DD8" w:rsidP="00A27DD8">
            <w:pPr>
              <w:spacing w:line="360" w:lineRule="auto"/>
            </w:pPr>
          </w:p>
        </w:tc>
        <w:tc>
          <w:tcPr>
            <w:tcW w:w="1022" w:type="dxa"/>
          </w:tcPr>
          <w:p w14:paraId="0FD75E76" w14:textId="77777777" w:rsidR="00A27DD8" w:rsidRDefault="00A27DD8" w:rsidP="00A27DD8">
            <w:pPr>
              <w:spacing w:line="360" w:lineRule="auto"/>
            </w:pPr>
          </w:p>
        </w:tc>
        <w:tc>
          <w:tcPr>
            <w:tcW w:w="1022" w:type="dxa"/>
          </w:tcPr>
          <w:p w14:paraId="544F85DF" w14:textId="77777777" w:rsidR="00A27DD8" w:rsidRDefault="00A27DD8" w:rsidP="00A27DD8">
            <w:pPr>
              <w:spacing w:line="360" w:lineRule="auto"/>
            </w:pPr>
          </w:p>
        </w:tc>
        <w:tc>
          <w:tcPr>
            <w:tcW w:w="859" w:type="dxa"/>
          </w:tcPr>
          <w:p w14:paraId="09CF8DE9" w14:textId="77777777" w:rsidR="00A27DD8" w:rsidRDefault="00A27DD8" w:rsidP="00A27DD8">
            <w:pPr>
              <w:spacing w:line="360" w:lineRule="auto"/>
            </w:pPr>
          </w:p>
        </w:tc>
        <w:tc>
          <w:tcPr>
            <w:tcW w:w="1031" w:type="dxa"/>
          </w:tcPr>
          <w:p w14:paraId="7A83EB93" w14:textId="77777777" w:rsidR="00A27DD8" w:rsidRDefault="00A27DD8" w:rsidP="00A27DD8">
            <w:pPr>
              <w:spacing w:line="360" w:lineRule="auto"/>
            </w:pPr>
          </w:p>
        </w:tc>
        <w:tc>
          <w:tcPr>
            <w:tcW w:w="1031" w:type="dxa"/>
          </w:tcPr>
          <w:p w14:paraId="31F14EA1" w14:textId="77777777" w:rsidR="00A27DD8" w:rsidRDefault="00A27DD8" w:rsidP="00A27DD8">
            <w:pPr>
              <w:spacing w:line="360" w:lineRule="auto"/>
            </w:pPr>
          </w:p>
        </w:tc>
        <w:tc>
          <w:tcPr>
            <w:tcW w:w="841" w:type="dxa"/>
          </w:tcPr>
          <w:p w14:paraId="11624371" w14:textId="77777777" w:rsidR="00A27DD8" w:rsidRDefault="00A27DD8" w:rsidP="00A27DD8">
            <w:pPr>
              <w:spacing w:line="360" w:lineRule="auto"/>
            </w:pPr>
          </w:p>
        </w:tc>
        <w:tc>
          <w:tcPr>
            <w:tcW w:w="1022" w:type="dxa"/>
          </w:tcPr>
          <w:p w14:paraId="01C20E70" w14:textId="77777777" w:rsidR="00A27DD8" w:rsidRDefault="00A27DD8" w:rsidP="00A27DD8">
            <w:pPr>
              <w:spacing w:line="360" w:lineRule="auto"/>
            </w:pPr>
          </w:p>
        </w:tc>
        <w:tc>
          <w:tcPr>
            <w:tcW w:w="1022" w:type="dxa"/>
          </w:tcPr>
          <w:p w14:paraId="0CB07DA3" w14:textId="77777777" w:rsidR="00A27DD8" w:rsidRDefault="00A27DD8" w:rsidP="00A27DD8">
            <w:pPr>
              <w:spacing w:line="360" w:lineRule="auto"/>
            </w:pPr>
          </w:p>
        </w:tc>
        <w:tc>
          <w:tcPr>
            <w:tcW w:w="1349" w:type="dxa"/>
          </w:tcPr>
          <w:p w14:paraId="69D08A5D" w14:textId="77777777" w:rsidR="00A27DD8" w:rsidRDefault="00A27DD8" w:rsidP="00A27DD8">
            <w:pPr>
              <w:spacing w:line="360" w:lineRule="auto"/>
            </w:pPr>
          </w:p>
        </w:tc>
        <w:tc>
          <w:tcPr>
            <w:tcW w:w="1938" w:type="dxa"/>
          </w:tcPr>
          <w:p w14:paraId="005912CE" w14:textId="77777777" w:rsidR="00A27DD8" w:rsidRDefault="00A27DD8" w:rsidP="00A27DD8">
            <w:pPr>
              <w:spacing w:line="360" w:lineRule="auto"/>
            </w:pPr>
          </w:p>
        </w:tc>
        <w:tc>
          <w:tcPr>
            <w:tcW w:w="894" w:type="dxa"/>
          </w:tcPr>
          <w:p w14:paraId="74332B25" w14:textId="77777777" w:rsidR="00A27DD8" w:rsidRDefault="00A27DD8" w:rsidP="00A27DD8">
            <w:pPr>
              <w:spacing w:line="360" w:lineRule="auto"/>
            </w:pPr>
          </w:p>
        </w:tc>
      </w:tr>
      <w:tr w:rsidR="00A27DD8" w14:paraId="304F38D3" w14:textId="77777777" w:rsidTr="00A27DD8">
        <w:trPr>
          <w:trHeight w:val="397"/>
        </w:trPr>
        <w:tc>
          <w:tcPr>
            <w:tcW w:w="795" w:type="dxa"/>
          </w:tcPr>
          <w:p w14:paraId="4802CC6C" w14:textId="77777777" w:rsidR="00A27DD8" w:rsidRDefault="00A27DD8" w:rsidP="00A27DD8">
            <w:pPr>
              <w:spacing w:line="360" w:lineRule="auto"/>
            </w:pPr>
          </w:p>
        </w:tc>
        <w:tc>
          <w:tcPr>
            <w:tcW w:w="1676" w:type="dxa"/>
          </w:tcPr>
          <w:p w14:paraId="2E69387B" w14:textId="77777777" w:rsidR="00A27DD8" w:rsidRDefault="00A27DD8" w:rsidP="00A27DD8">
            <w:pPr>
              <w:spacing w:line="360" w:lineRule="auto"/>
            </w:pPr>
          </w:p>
        </w:tc>
        <w:tc>
          <w:tcPr>
            <w:tcW w:w="1022" w:type="dxa"/>
          </w:tcPr>
          <w:p w14:paraId="15A89A15" w14:textId="77777777" w:rsidR="00A27DD8" w:rsidRDefault="00A27DD8" w:rsidP="00A27DD8">
            <w:pPr>
              <w:spacing w:line="360" w:lineRule="auto"/>
            </w:pPr>
          </w:p>
        </w:tc>
        <w:tc>
          <w:tcPr>
            <w:tcW w:w="1022" w:type="dxa"/>
          </w:tcPr>
          <w:p w14:paraId="002BD17A" w14:textId="77777777" w:rsidR="00A27DD8" w:rsidRDefault="00A27DD8" w:rsidP="00A27DD8">
            <w:pPr>
              <w:spacing w:line="360" w:lineRule="auto"/>
            </w:pPr>
          </w:p>
        </w:tc>
        <w:tc>
          <w:tcPr>
            <w:tcW w:w="859" w:type="dxa"/>
          </w:tcPr>
          <w:p w14:paraId="2C0FF17D" w14:textId="77777777" w:rsidR="00A27DD8" w:rsidRDefault="00A27DD8" w:rsidP="00A27DD8">
            <w:pPr>
              <w:spacing w:line="360" w:lineRule="auto"/>
            </w:pPr>
          </w:p>
        </w:tc>
        <w:tc>
          <w:tcPr>
            <w:tcW w:w="1031" w:type="dxa"/>
          </w:tcPr>
          <w:p w14:paraId="7AB01CC7" w14:textId="77777777" w:rsidR="00A27DD8" w:rsidRDefault="00A27DD8" w:rsidP="00A27DD8">
            <w:pPr>
              <w:spacing w:line="360" w:lineRule="auto"/>
            </w:pPr>
          </w:p>
        </w:tc>
        <w:tc>
          <w:tcPr>
            <w:tcW w:w="1031" w:type="dxa"/>
          </w:tcPr>
          <w:p w14:paraId="514CFAC0" w14:textId="77777777" w:rsidR="00A27DD8" w:rsidRDefault="00A27DD8" w:rsidP="00A27DD8">
            <w:pPr>
              <w:spacing w:line="360" w:lineRule="auto"/>
            </w:pPr>
          </w:p>
        </w:tc>
        <w:tc>
          <w:tcPr>
            <w:tcW w:w="841" w:type="dxa"/>
          </w:tcPr>
          <w:p w14:paraId="113C665A" w14:textId="77777777" w:rsidR="00A27DD8" w:rsidRDefault="00A27DD8" w:rsidP="00A27DD8">
            <w:pPr>
              <w:spacing w:line="360" w:lineRule="auto"/>
            </w:pPr>
          </w:p>
        </w:tc>
        <w:tc>
          <w:tcPr>
            <w:tcW w:w="1022" w:type="dxa"/>
          </w:tcPr>
          <w:p w14:paraId="552F52ED" w14:textId="77777777" w:rsidR="00A27DD8" w:rsidRDefault="00A27DD8" w:rsidP="00A27DD8">
            <w:pPr>
              <w:spacing w:line="360" w:lineRule="auto"/>
            </w:pPr>
          </w:p>
        </w:tc>
        <w:tc>
          <w:tcPr>
            <w:tcW w:w="1022" w:type="dxa"/>
          </w:tcPr>
          <w:p w14:paraId="138D2BD6" w14:textId="77777777" w:rsidR="00A27DD8" w:rsidRDefault="00A27DD8" w:rsidP="00A27DD8">
            <w:pPr>
              <w:spacing w:line="360" w:lineRule="auto"/>
            </w:pPr>
          </w:p>
        </w:tc>
        <w:tc>
          <w:tcPr>
            <w:tcW w:w="1349" w:type="dxa"/>
          </w:tcPr>
          <w:p w14:paraId="29D76D23" w14:textId="77777777" w:rsidR="00A27DD8" w:rsidRDefault="00A27DD8" w:rsidP="00A27DD8">
            <w:pPr>
              <w:spacing w:line="360" w:lineRule="auto"/>
            </w:pPr>
          </w:p>
        </w:tc>
        <w:tc>
          <w:tcPr>
            <w:tcW w:w="1938" w:type="dxa"/>
          </w:tcPr>
          <w:p w14:paraId="48829AA0" w14:textId="77777777" w:rsidR="00A27DD8" w:rsidRDefault="00A27DD8" w:rsidP="00A27DD8">
            <w:pPr>
              <w:spacing w:line="360" w:lineRule="auto"/>
            </w:pPr>
          </w:p>
        </w:tc>
        <w:tc>
          <w:tcPr>
            <w:tcW w:w="894" w:type="dxa"/>
          </w:tcPr>
          <w:p w14:paraId="5572CDD5" w14:textId="77777777" w:rsidR="00A27DD8" w:rsidRDefault="00A27DD8" w:rsidP="00A27DD8">
            <w:pPr>
              <w:spacing w:line="360" w:lineRule="auto"/>
            </w:pPr>
          </w:p>
        </w:tc>
      </w:tr>
      <w:tr w:rsidR="00A27DD8" w14:paraId="73712294" w14:textId="77777777" w:rsidTr="00A27DD8">
        <w:trPr>
          <w:trHeight w:val="397"/>
        </w:trPr>
        <w:tc>
          <w:tcPr>
            <w:tcW w:w="795" w:type="dxa"/>
          </w:tcPr>
          <w:p w14:paraId="6A43C553" w14:textId="77777777" w:rsidR="00A27DD8" w:rsidRDefault="00A27DD8" w:rsidP="00A27DD8">
            <w:pPr>
              <w:spacing w:line="360" w:lineRule="auto"/>
            </w:pPr>
          </w:p>
        </w:tc>
        <w:tc>
          <w:tcPr>
            <w:tcW w:w="1676" w:type="dxa"/>
          </w:tcPr>
          <w:p w14:paraId="44F5F6B7" w14:textId="77777777" w:rsidR="00A27DD8" w:rsidRDefault="00A27DD8" w:rsidP="00A27DD8">
            <w:pPr>
              <w:spacing w:line="360" w:lineRule="auto"/>
            </w:pPr>
          </w:p>
        </w:tc>
        <w:tc>
          <w:tcPr>
            <w:tcW w:w="1022" w:type="dxa"/>
          </w:tcPr>
          <w:p w14:paraId="2B06A419" w14:textId="77777777" w:rsidR="00A27DD8" w:rsidRDefault="00A27DD8" w:rsidP="00A27DD8">
            <w:pPr>
              <w:spacing w:line="360" w:lineRule="auto"/>
            </w:pPr>
          </w:p>
        </w:tc>
        <w:tc>
          <w:tcPr>
            <w:tcW w:w="1022" w:type="dxa"/>
          </w:tcPr>
          <w:p w14:paraId="38D20FDA" w14:textId="77777777" w:rsidR="00A27DD8" w:rsidRDefault="00A27DD8" w:rsidP="00A27DD8">
            <w:pPr>
              <w:spacing w:line="360" w:lineRule="auto"/>
            </w:pPr>
          </w:p>
        </w:tc>
        <w:tc>
          <w:tcPr>
            <w:tcW w:w="859" w:type="dxa"/>
          </w:tcPr>
          <w:p w14:paraId="6DB6DD95" w14:textId="77777777" w:rsidR="00A27DD8" w:rsidRDefault="00A27DD8" w:rsidP="00A27DD8">
            <w:pPr>
              <w:spacing w:line="360" w:lineRule="auto"/>
            </w:pPr>
          </w:p>
        </w:tc>
        <w:tc>
          <w:tcPr>
            <w:tcW w:w="1031" w:type="dxa"/>
          </w:tcPr>
          <w:p w14:paraId="1B5F9099" w14:textId="77777777" w:rsidR="00A27DD8" w:rsidRDefault="00A27DD8" w:rsidP="00A27DD8">
            <w:pPr>
              <w:spacing w:line="360" w:lineRule="auto"/>
            </w:pPr>
          </w:p>
        </w:tc>
        <w:tc>
          <w:tcPr>
            <w:tcW w:w="1031" w:type="dxa"/>
          </w:tcPr>
          <w:p w14:paraId="3C3AED9D" w14:textId="77777777" w:rsidR="00A27DD8" w:rsidRDefault="00A27DD8" w:rsidP="00A27DD8">
            <w:pPr>
              <w:spacing w:line="360" w:lineRule="auto"/>
            </w:pPr>
          </w:p>
        </w:tc>
        <w:tc>
          <w:tcPr>
            <w:tcW w:w="841" w:type="dxa"/>
          </w:tcPr>
          <w:p w14:paraId="3BBA6412" w14:textId="77777777" w:rsidR="00A27DD8" w:rsidRDefault="00A27DD8" w:rsidP="00A27DD8">
            <w:pPr>
              <w:spacing w:line="360" w:lineRule="auto"/>
            </w:pPr>
          </w:p>
        </w:tc>
        <w:tc>
          <w:tcPr>
            <w:tcW w:w="1022" w:type="dxa"/>
          </w:tcPr>
          <w:p w14:paraId="789DDDAD" w14:textId="77777777" w:rsidR="00A27DD8" w:rsidRDefault="00A27DD8" w:rsidP="00A27DD8">
            <w:pPr>
              <w:spacing w:line="360" w:lineRule="auto"/>
            </w:pPr>
          </w:p>
        </w:tc>
        <w:tc>
          <w:tcPr>
            <w:tcW w:w="1022" w:type="dxa"/>
          </w:tcPr>
          <w:p w14:paraId="5B4E3F91" w14:textId="77777777" w:rsidR="00A27DD8" w:rsidRDefault="00A27DD8" w:rsidP="00A27DD8">
            <w:pPr>
              <w:spacing w:line="360" w:lineRule="auto"/>
            </w:pPr>
          </w:p>
        </w:tc>
        <w:tc>
          <w:tcPr>
            <w:tcW w:w="1349" w:type="dxa"/>
          </w:tcPr>
          <w:p w14:paraId="63E9721E" w14:textId="77777777" w:rsidR="00A27DD8" w:rsidRDefault="00A27DD8" w:rsidP="00A27DD8">
            <w:pPr>
              <w:spacing w:line="360" w:lineRule="auto"/>
            </w:pPr>
          </w:p>
        </w:tc>
        <w:tc>
          <w:tcPr>
            <w:tcW w:w="1938" w:type="dxa"/>
          </w:tcPr>
          <w:p w14:paraId="0DCBDDF1" w14:textId="77777777" w:rsidR="00A27DD8" w:rsidRDefault="00A27DD8" w:rsidP="00A27DD8">
            <w:pPr>
              <w:spacing w:line="360" w:lineRule="auto"/>
            </w:pPr>
          </w:p>
        </w:tc>
        <w:tc>
          <w:tcPr>
            <w:tcW w:w="894" w:type="dxa"/>
          </w:tcPr>
          <w:p w14:paraId="610E0F63" w14:textId="77777777" w:rsidR="00A27DD8" w:rsidRDefault="00A27DD8" w:rsidP="00A27DD8">
            <w:pPr>
              <w:spacing w:line="360" w:lineRule="auto"/>
            </w:pPr>
          </w:p>
        </w:tc>
      </w:tr>
    </w:tbl>
    <w:p w14:paraId="56486AE5" w14:textId="77777777" w:rsidR="00A27DD8" w:rsidRDefault="00A27DD8" w:rsidP="00474E79">
      <w:pPr>
        <w:rPr>
          <w:rFonts w:hAnsi="宋体"/>
          <w:sz w:val="28"/>
          <w:szCs w:val="28"/>
        </w:rPr>
        <w:sectPr w:rsidR="00A27DD8" w:rsidSect="00A27DD8">
          <w:pgSz w:w="16838" w:h="11906" w:orient="landscape"/>
          <w:pgMar w:top="567" w:right="1440" w:bottom="567" w:left="1440" w:header="567" w:footer="737" w:gutter="0"/>
          <w:cols w:space="425"/>
          <w:docGrid w:type="lines" w:linePitch="312"/>
        </w:sectPr>
      </w:pPr>
    </w:p>
    <w:p w14:paraId="3339B905" w14:textId="77777777" w:rsidR="00A27DD8" w:rsidRPr="00BA4232" w:rsidRDefault="002810E3" w:rsidP="00BA4232">
      <w:pPr>
        <w:pStyle w:val="12"/>
        <w:spacing w:before="0" w:after="0" w:line="460" w:lineRule="exact"/>
        <w:ind w:left="2" w:firstLineChars="466" w:firstLine="1310"/>
        <w:outlineLvl w:val="0"/>
        <w:rPr>
          <w:bCs w:val="0"/>
        </w:rPr>
      </w:pPr>
      <w:bookmarkStart w:id="110" w:name="_Toc334616200"/>
      <w:bookmarkStart w:id="111" w:name="_Toc391046354"/>
      <w:r w:rsidRPr="00BA4232">
        <w:rPr>
          <w:rFonts w:hint="eastAsia"/>
          <w:bCs w:val="0"/>
        </w:rPr>
        <w:lastRenderedPageBreak/>
        <w:t>表</w:t>
      </w:r>
      <w:r w:rsidR="00A27DD8" w:rsidRPr="00BA4232">
        <w:rPr>
          <w:rFonts w:hint="eastAsia"/>
          <w:bCs w:val="0"/>
        </w:rPr>
        <w:t>6.6 监视和测量设备校准和维护记录</w:t>
      </w:r>
      <w:bookmarkEnd w:id="110"/>
      <w:bookmarkEnd w:id="1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4"/>
        <w:gridCol w:w="1968"/>
        <w:gridCol w:w="992"/>
        <w:gridCol w:w="1134"/>
        <w:gridCol w:w="1653"/>
        <w:gridCol w:w="1749"/>
        <w:gridCol w:w="1127"/>
        <w:gridCol w:w="1066"/>
      </w:tblGrid>
      <w:tr w:rsidR="00A27DD8" w14:paraId="6A06A120" w14:textId="77777777" w:rsidTr="00A27DD8">
        <w:trPr>
          <w:trHeight w:val="626"/>
          <w:jc w:val="center"/>
        </w:trPr>
        <w:tc>
          <w:tcPr>
            <w:tcW w:w="654" w:type="dxa"/>
            <w:vAlign w:val="center"/>
          </w:tcPr>
          <w:p w14:paraId="487BC8E3" w14:textId="77777777" w:rsidR="00A27DD8" w:rsidRDefault="00A27DD8" w:rsidP="00A27DD8">
            <w:pPr>
              <w:jc w:val="center"/>
              <w:rPr>
                <w:rFonts w:ascii="宋体" w:hAnsi="宋体"/>
                <w:sz w:val="24"/>
              </w:rPr>
            </w:pPr>
            <w:r>
              <w:rPr>
                <w:rFonts w:ascii="宋体" w:hAnsi="宋体" w:hint="eastAsia"/>
                <w:sz w:val="24"/>
              </w:rPr>
              <w:t>序号</w:t>
            </w:r>
          </w:p>
        </w:tc>
        <w:tc>
          <w:tcPr>
            <w:tcW w:w="1968" w:type="dxa"/>
            <w:vAlign w:val="center"/>
          </w:tcPr>
          <w:p w14:paraId="4FD67EA9" w14:textId="77777777" w:rsidR="00A27DD8" w:rsidRDefault="00A27DD8" w:rsidP="00A27DD8">
            <w:pPr>
              <w:jc w:val="center"/>
              <w:rPr>
                <w:rFonts w:ascii="宋体" w:hAnsi="宋体"/>
                <w:sz w:val="24"/>
              </w:rPr>
            </w:pPr>
            <w:r>
              <w:rPr>
                <w:rFonts w:ascii="宋体" w:hAnsi="宋体" w:hint="eastAsia"/>
                <w:sz w:val="24"/>
              </w:rPr>
              <w:t>监视和测量设备名称</w:t>
            </w:r>
          </w:p>
        </w:tc>
        <w:tc>
          <w:tcPr>
            <w:tcW w:w="992" w:type="dxa"/>
            <w:vAlign w:val="center"/>
          </w:tcPr>
          <w:p w14:paraId="72C5FD32" w14:textId="77777777" w:rsidR="00A27DD8" w:rsidRDefault="00A27DD8" w:rsidP="00A27DD8">
            <w:pPr>
              <w:jc w:val="center"/>
              <w:rPr>
                <w:rFonts w:ascii="宋体" w:hAnsi="宋体"/>
                <w:sz w:val="24"/>
              </w:rPr>
            </w:pPr>
            <w:r>
              <w:rPr>
                <w:rFonts w:ascii="宋体" w:hAnsi="宋体" w:hint="eastAsia"/>
                <w:sz w:val="24"/>
              </w:rPr>
              <w:t>校准</w:t>
            </w:r>
          </w:p>
          <w:p w14:paraId="308F6545" w14:textId="77777777" w:rsidR="00A27DD8" w:rsidRDefault="00A27DD8" w:rsidP="00A27DD8">
            <w:pPr>
              <w:jc w:val="center"/>
              <w:rPr>
                <w:rFonts w:ascii="宋体" w:hAnsi="宋体"/>
                <w:sz w:val="24"/>
              </w:rPr>
            </w:pPr>
            <w:r>
              <w:rPr>
                <w:rFonts w:ascii="宋体" w:hAnsi="宋体" w:hint="eastAsia"/>
                <w:sz w:val="24"/>
              </w:rPr>
              <w:t>时间</w:t>
            </w:r>
          </w:p>
        </w:tc>
        <w:tc>
          <w:tcPr>
            <w:tcW w:w="1134" w:type="dxa"/>
            <w:vAlign w:val="center"/>
          </w:tcPr>
          <w:p w14:paraId="082CD685" w14:textId="77777777" w:rsidR="00A27DD8" w:rsidRDefault="00A27DD8" w:rsidP="00A27DD8">
            <w:pPr>
              <w:ind w:firstLineChars="14" w:firstLine="34"/>
              <w:jc w:val="center"/>
              <w:rPr>
                <w:rFonts w:ascii="宋体" w:hAnsi="宋体"/>
                <w:sz w:val="24"/>
              </w:rPr>
            </w:pPr>
            <w:r>
              <w:rPr>
                <w:rFonts w:ascii="宋体" w:hAnsi="宋体" w:hint="eastAsia"/>
                <w:sz w:val="24"/>
              </w:rPr>
              <w:t>校准人</w:t>
            </w:r>
          </w:p>
        </w:tc>
        <w:tc>
          <w:tcPr>
            <w:tcW w:w="1653" w:type="dxa"/>
            <w:vAlign w:val="center"/>
          </w:tcPr>
          <w:p w14:paraId="3B2E669C" w14:textId="77777777" w:rsidR="00A27DD8" w:rsidRDefault="00A27DD8" w:rsidP="00A27DD8">
            <w:pPr>
              <w:jc w:val="center"/>
              <w:rPr>
                <w:rFonts w:ascii="宋体" w:hAnsi="宋体"/>
                <w:sz w:val="24"/>
              </w:rPr>
            </w:pPr>
            <w:r>
              <w:rPr>
                <w:rFonts w:ascii="宋体" w:hAnsi="宋体" w:hint="eastAsia"/>
                <w:sz w:val="24"/>
              </w:rPr>
              <w:t>维护保养</w:t>
            </w:r>
          </w:p>
          <w:p w14:paraId="7E2354A5" w14:textId="77777777" w:rsidR="00A27DD8" w:rsidRDefault="00A27DD8" w:rsidP="00A27DD8">
            <w:pPr>
              <w:jc w:val="center"/>
              <w:rPr>
                <w:rFonts w:ascii="宋体" w:hAnsi="宋体"/>
                <w:sz w:val="24"/>
              </w:rPr>
            </w:pPr>
            <w:r>
              <w:rPr>
                <w:rFonts w:ascii="宋体" w:hAnsi="宋体" w:hint="eastAsia"/>
                <w:sz w:val="24"/>
              </w:rPr>
              <w:t>时间</w:t>
            </w:r>
          </w:p>
        </w:tc>
        <w:tc>
          <w:tcPr>
            <w:tcW w:w="1749" w:type="dxa"/>
            <w:vAlign w:val="center"/>
          </w:tcPr>
          <w:p w14:paraId="2C734650" w14:textId="77777777" w:rsidR="00A27DD8" w:rsidRDefault="00A27DD8" w:rsidP="00A27DD8">
            <w:pPr>
              <w:ind w:firstLine="8"/>
              <w:jc w:val="center"/>
              <w:rPr>
                <w:rFonts w:ascii="宋体" w:hAnsi="宋体"/>
                <w:sz w:val="24"/>
              </w:rPr>
            </w:pPr>
            <w:r>
              <w:rPr>
                <w:rFonts w:ascii="宋体" w:hAnsi="宋体" w:hint="eastAsia"/>
                <w:sz w:val="24"/>
              </w:rPr>
              <w:t>维护保养记录</w:t>
            </w:r>
          </w:p>
        </w:tc>
        <w:tc>
          <w:tcPr>
            <w:tcW w:w="1127" w:type="dxa"/>
            <w:vAlign w:val="center"/>
          </w:tcPr>
          <w:p w14:paraId="5D5D3504" w14:textId="77777777" w:rsidR="00A27DD8" w:rsidRDefault="00A27DD8" w:rsidP="00A27DD8">
            <w:pPr>
              <w:jc w:val="center"/>
              <w:rPr>
                <w:rFonts w:ascii="宋体" w:hAnsi="宋体"/>
                <w:sz w:val="24"/>
              </w:rPr>
            </w:pPr>
            <w:r>
              <w:rPr>
                <w:rFonts w:ascii="宋体" w:hAnsi="宋体" w:hint="eastAsia"/>
                <w:sz w:val="24"/>
              </w:rPr>
              <w:t>维护</w:t>
            </w:r>
          </w:p>
          <w:p w14:paraId="5BC7BF01" w14:textId="77777777" w:rsidR="00A27DD8" w:rsidRDefault="00A27DD8" w:rsidP="00A27DD8">
            <w:pPr>
              <w:jc w:val="center"/>
              <w:rPr>
                <w:rFonts w:ascii="宋体" w:hAnsi="宋体"/>
                <w:sz w:val="24"/>
              </w:rPr>
            </w:pPr>
            <w:r>
              <w:rPr>
                <w:rFonts w:ascii="宋体" w:hAnsi="宋体" w:hint="eastAsia"/>
                <w:sz w:val="24"/>
              </w:rPr>
              <w:t>保养人</w:t>
            </w:r>
          </w:p>
        </w:tc>
        <w:tc>
          <w:tcPr>
            <w:tcW w:w="1066" w:type="dxa"/>
            <w:vAlign w:val="center"/>
          </w:tcPr>
          <w:p w14:paraId="18F7806D" w14:textId="77777777" w:rsidR="00A27DD8" w:rsidRDefault="00A27DD8" w:rsidP="00A27DD8">
            <w:pPr>
              <w:jc w:val="center"/>
              <w:rPr>
                <w:rFonts w:ascii="宋体" w:hAnsi="宋体"/>
                <w:sz w:val="24"/>
              </w:rPr>
            </w:pPr>
            <w:r>
              <w:rPr>
                <w:rFonts w:ascii="宋体" w:hAnsi="宋体" w:hint="eastAsia"/>
                <w:sz w:val="24"/>
              </w:rPr>
              <w:t>备注</w:t>
            </w:r>
          </w:p>
        </w:tc>
      </w:tr>
      <w:tr w:rsidR="00A27DD8" w14:paraId="385EEF90" w14:textId="77777777" w:rsidTr="00A27DD8">
        <w:trPr>
          <w:trHeight w:val="626"/>
          <w:jc w:val="center"/>
        </w:trPr>
        <w:tc>
          <w:tcPr>
            <w:tcW w:w="654" w:type="dxa"/>
            <w:vAlign w:val="center"/>
          </w:tcPr>
          <w:p w14:paraId="1B602610" w14:textId="77777777" w:rsidR="00A27DD8" w:rsidRDefault="00A27DD8" w:rsidP="00A27DD8">
            <w:pPr>
              <w:jc w:val="center"/>
              <w:rPr>
                <w:rFonts w:ascii="宋体" w:hAnsi="宋体"/>
                <w:sz w:val="24"/>
              </w:rPr>
            </w:pPr>
            <w:r>
              <w:rPr>
                <w:rFonts w:ascii="宋体" w:hAnsi="宋体" w:hint="eastAsia"/>
                <w:sz w:val="24"/>
              </w:rPr>
              <w:t>1</w:t>
            </w:r>
          </w:p>
        </w:tc>
        <w:tc>
          <w:tcPr>
            <w:tcW w:w="1968" w:type="dxa"/>
            <w:vAlign w:val="center"/>
          </w:tcPr>
          <w:p w14:paraId="52A0FAB2" w14:textId="77777777" w:rsidR="00A27DD8" w:rsidRDefault="00A27DD8" w:rsidP="00A27DD8">
            <w:pPr>
              <w:jc w:val="left"/>
              <w:rPr>
                <w:rFonts w:ascii="宋体" w:hAnsi="宋体"/>
                <w:sz w:val="24"/>
              </w:rPr>
            </w:pPr>
            <w:r>
              <w:rPr>
                <w:rFonts w:ascii="宋体" w:hAnsi="宋体" w:hint="eastAsia"/>
                <w:sz w:val="24"/>
              </w:rPr>
              <w:t>可燃气体报警器</w:t>
            </w:r>
          </w:p>
        </w:tc>
        <w:tc>
          <w:tcPr>
            <w:tcW w:w="992" w:type="dxa"/>
            <w:vAlign w:val="center"/>
          </w:tcPr>
          <w:p w14:paraId="04BE5210" w14:textId="77777777" w:rsidR="00A27DD8" w:rsidRDefault="00A27DD8" w:rsidP="00A27DD8">
            <w:pPr>
              <w:jc w:val="center"/>
              <w:rPr>
                <w:rFonts w:ascii="宋体" w:hAnsi="宋体"/>
                <w:sz w:val="24"/>
              </w:rPr>
            </w:pPr>
          </w:p>
        </w:tc>
        <w:tc>
          <w:tcPr>
            <w:tcW w:w="1134" w:type="dxa"/>
            <w:vAlign w:val="center"/>
          </w:tcPr>
          <w:p w14:paraId="145EE9A9" w14:textId="77777777" w:rsidR="00A27DD8" w:rsidRDefault="00A27DD8" w:rsidP="00A27DD8">
            <w:pPr>
              <w:ind w:firstLineChars="14" w:firstLine="34"/>
              <w:jc w:val="center"/>
              <w:rPr>
                <w:rFonts w:ascii="宋体" w:hAnsi="宋体"/>
                <w:sz w:val="24"/>
              </w:rPr>
            </w:pPr>
          </w:p>
        </w:tc>
        <w:tc>
          <w:tcPr>
            <w:tcW w:w="1653" w:type="dxa"/>
            <w:vAlign w:val="center"/>
          </w:tcPr>
          <w:p w14:paraId="1836B491" w14:textId="77777777" w:rsidR="00A27DD8" w:rsidRDefault="00A27DD8" w:rsidP="00A27DD8">
            <w:pPr>
              <w:jc w:val="center"/>
              <w:rPr>
                <w:rFonts w:ascii="宋体" w:hAnsi="宋体"/>
                <w:sz w:val="24"/>
              </w:rPr>
            </w:pPr>
          </w:p>
        </w:tc>
        <w:tc>
          <w:tcPr>
            <w:tcW w:w="1749" w:type="dxa"/>
            <w:vAlign w:val="center"/>
          </w:tcPr>
          <w:p w14:paraId="05B9CCB0" w14:textId="77777777" w:rsidR="00A27DD8" w:rsidRDefault="00A27DD8" w:rsidP="00A27DD8">
            <w:pPr>
              <w:ind w:firstLine="600"/>
              <w:jc w:val="center"/>
              <w:rPr>
                <w:rFonts w:ascii="宋体" w:hAnsi="宋体"/>
                <w:sz w:val="24"/>
              </w:rPr>
            </w:pPr>
          </w:p>
        </w:tc>
        <w:tc>
          <w:tcPr>
            <w:tcW w:w="1127" w:type="dxa"/>
            <w:vAlign w:val="center"/>
          </w:tcPr>
          <w:p w14:paraId="43EE1D48" w14:textId="77777777" w:rsidR="00A27DD8" w:rsidRDefault="00A27DD8" w:rsidP="00A27DD8">
            <w:pPr>
              <w:ind w:firstLine="600"/>
              <w:jc w:val="center"/>
              <w:rPr>
                <w:rFonts w:ascii="宋体" w:hAnsi="宋体"/>
                <w:sz w:val="24"/>
              </w:rPr>
            </w:pPr>
          </w:p>
        </w:tc>
        <w:tc>
          <w:tcPr>
            <w:tcW w:w="1066" w:type="dxa"/>
            <w:vAlign w:val="center"/>
          </w:tcPr>
          <w:p w14:paraId="20E6267B" w14:textId="77777777" w:rsidR="00A27DD8" w:rsidRDefault="00A27DD8" w:rsidP="00A27DD8">
            <w:pPr>
              <w:ind w:firstLine="600"/>
              <w:jc w:val="center"/>
              <w:rPr>
                <w:rFonts w:ascii="宋体" w:hAnsi="宋体"/>
                <w:sz w:val="24"/>
              </w:rPr>
            </w:pPr>
          </w:p>
        </w:tc>
      </w:tr>
      <w:tr w:rsidR="00A27DD8" w14:paraId="05B68CE5" w14:textId="77777777" w:rsidTr="00A27DD8">
        <w:trPr>
          <w:trHeight w:val="626"/>
          <w:jc w:val="center"/>
        </w:trPr>
        <w:tc>
          <w:tcPr>
            <w:tcW w:w="654" w:type="dxa"/>
            <w:vAlign w:val="center"/>
          </w:tcPr>
          <w:p w14:paraId="2D19279A" w14:textId="77777777" w:rsidR="00A27DD8" w:rsidRDefault="00A27DD8" w:rsidP="00A27DD8">
            <w:pPr>
              <w:jc w:val="center"/>
              <w:rPr>
                <w:rFonts w:ascii="宋体" w:hAnsi="宋体"/>
                <w:sz w:val="24"/>
              </w:rPr>
            </w:pPr>
            <w:r>
              <w:rPr>
                <w:rFonts w:ascii="宋体" w:hAnsi="宋体" w:hint="eastAsia"/>
                <w:sz w:val="24"/>
              </w:rPr>
              <w:t>2</w:t>
            </w:r>
          </w:p>
        </w:tc>
        <w:tc>
          <w:tcPr>
            <w:tcW w:w="1968" w:type="dxa"/>
            <w:vAlign w:val="center"/>
          </w:tcPr>
          <w:p w14:paraId="391112F1" w14:textId="77777777" w:rsidR="00A27DD8" w:rsidRDefault="00A27DD8" w:rsidP="00A27DD8">
            <w:pPr>
              <w:jc w:val="left"/>
              <w:rPr>
                <w:rFonts w:ascii="宋体" w:hAnsi="宋体"/>
                <w:sz w:val="24"/>
              </w:rPr>
            </w:pPr>
            <w:r>
              <w:rPr>
                <w:rFonts w:ascii="宋体" w:hAnsi="宋体" w:hint="eastAsia"/>
                <w:sz w:val="24"/>
              </w:rPr>
              <w:t>防盗报警器</w:t>
            </w:r>
          </w:p>
        </w:tc>
        <w:tc>
          <w:tcPr>
            <w:tcW w:w="992" w:type="dxa"/>
            <w:vAlign w:val="center"/>
          </w:tcPr>
          <w:p w14:paraId="5F1072C7" w14:textId="77777777" w:rsidR="00A27DD8" w:rsidRDefault="00A27DD8" w:rsidP="00A27DD8">
            <w:pPr>
              <w:jc w:val="center"/>
              <w:rPr>
                <w:rFonts w:ascii="宋体" w:hAnsi="宋体"/>
                <w:sz w:val="24"/>
              </w:rPr>
            </w:pPr>
          </w:p>
        </w:tc>
        <w:tc>
          <w:tcPr>
            <w:tcW w:w="1134" w:type="dxa"/>
            <w:vAlign w:val="center"/>
          </w:tcPr>
          <w:p w14:paraId="15102439" w14:textId="77777777" w:rsidR="00A27DD8" w:rsidRDefault="00A27DD8" w:rsidP="00A27DD8">
            <w:pPr>
              <w:ind w:firstLineChars="14" w:firstLine="34"/>
              <w:jc w:val="center"/>
              <w:rPr>
                <w:rFonts w:ascii="宋体" w:hAnsi="宋体"/>
                <w:sz w:val="24"/>
              </w:rPr>
            </w:pPr>
          </w:p>
        </w:tc>
        <w:tc>
          <w:tcPr>
            <w:tcW w:w="1653" w:type="dxa"/>
            <w:vAlign w:val="center"/>
          </w:tcPr>
          <w:p w14:paraId="274A4FB6" w14:textId="77777777" w:rsidR="00A27DD8" w:rsidRDefault="00A27DD8" w:rsidP="00A27DD8">
            <w:pPr>
              <w:jc w:val="center"/>
              <w:rPr>
                <w:rFonts w:ascii="宋体" w:hAnsi="宋体"/>
                <w:sz w:val="24"/>
              </w:rPr>
            </w:pPr>
          </w:p>
        </w:tc>
        <w:tc>
          <w:tcPr>
            <w:tcW w:w="1749" w:type="dxa"/>
            <w:vAlign w:val="center"/>
          </w:tcPr>
          <w:p w14:paraId="68E0CB03" w14:textId="77777777" w:rsidR="00A27DD8" w:rsidRDefault="00A27DD8" w:rsidP="00A27DD8">
            <w:pPr>
              <w:ind w:firstLine="600"/>
              <w:jc w:val="center"/>
              <w:rPr>
                <w:rFonts w:ascii="宋体" w:hAnsi="宋体"/>
                <w:sz w:val="24"/>
              </w:rPr>
            </w:pPr>
          </w:p>
        </w:tc>
        <w:tc>
          <w:tcPr>
            <w:tcW w:w="1127" w:type="dxa"/>
            <w:vAlign w:val="center"/>
          </w:tcPr>
          <w:p w14:paraId="12D92063" w14:textId="77777777" w:rsidR="00A27DD8" w:rsidRDefault="00A27DD8" w:rsidP="00A27DD8">
            <w:pPr>
              <w:ind w:firstLine="600"/>
              <w:jc w:val="center"/>
              <w:rPr>
                <w:rFonts w:ascii="宋体" w:hAnsi="宋体"/>
                <w:sz w:val="24"/>
              </w:rPr>
            </w:pPr>
          </w:p>
        </w:tc>
        <w:tc>
          <w:tcPr>
            <w:tcW w:w="1066" w:type="dxa"/>
            <w:vAlign w:val="center"/>
          </w:tcPr>
          <w:p w14:paraId="2EBC37D4" w14:textId="77777777" w:rsidR="00A27DD8" w:rsidRDefault="00A27DD8" w:rsidP="00A27DD8">
            <w:pPr>
              <w:ind w:firstLine="600"/>
              <w:jc w:val="center"/>
              <w:rPr>
                <w:rFonts w:ascii="宋体" w:hAnsi="宋体"/>
                <w:sz w:val="24"/>
              </w:rPr>
            </w:pPr>
          </w:p>
        </w:tc>
      </w:tr>
      <w:tr w:rsidR="00A27DD8" w14:paraId="7E071984" w14:textId="77777777" w:rsidTr="00A27DD8">
        <w:trPr>
          <w:trHeight w:val="626"/>
          <w:jc w:val="center"/>
        </w:trPr>
        <w:tc>
          <w:tcPr>
            <w:tcW w:w="654" w:type="dxa"/>
            <w:vAlign w:val="center"/>
          </w:tcPr>
          <w:p w14:paraId="4747EE9B" w14:textId="77777777" w:rsidR="00A27DD8" w:rsidRDefault="00A27DD8" w:rsidP="00A27DD8">
            <w:pPr>
              <w:jc w:val="center"/>
              <w:rPr>
                <w:rFonts w:ascii="宋体" w:hAnsi="宋体"/>
                <w:sz w:val="24"/>
              </w:rPr>
            </w:pPr>
            <w:r>
              <w:rPr>
                <w:rFonts w:ascii="宋体" w:hAnsi="宋体" w:hint="eastAsia"/>
                <w:sz w:val="24"/>
              </w:rPr>
              <w:t>3</w:t>
            </w:r>
          </w:p>
        </w:tc>
        <w:tc>
          <w:tcPr>
            <w:tcW w:w="1968" w:type="dxa"/>
            <w:vAlign w:val="center"/>
          </w:tcPr>
          <w:p w14:paraId="2D9979BD" w14:textId="77777777" w:rsidR="00A27DD8" w:rsidRDefault="00A27DD8" w:rsidP="00A27DD8">
            <w:pPr>
              <w:jc w:val="left"/>
              <w:rPr>
                <w:rFonts w:ascii="宋体" w:hAnsi="宋体"/>
                <w:sz w:val="24"/>
              </w:rPr>
            </w:pPr>
            <w:r>
              <w:rPr>
                <w:rFonts w:ascii="宋体" w:hAnsi="宋体" w:hint="eastAsia"/>
                <w:sz w:val="24"/>
              </w:rPr>
              <w:t>电视监控</w:t>
            </w:r>
          </w:p>
        </w:tc>
        <w:tc>
          <w:tcPr>
            <w:tcW w:w="992" w:type="dxa"/>
            <w:vAlign w:val="center"/>
          </w:tcPr>
          <w:p w14:paraId="73E021CC" w14:textId="77777777" w:rsidR="00A27DD8" w:rsidRDefault="00A27DD8" w:rsidP="00A27DD8">
            <w:pPr>
              <w:jc w:val="center"/>
              <w:rPr>
                <w:rFonts w:ascii="宋体" w:hAnsi="宋体"/>
                <w:sz w:val="24"/>
              </w:rPr>
            </w:pPr>
          </w:p>
        </w:tc>
        <w:tc>
          <w:tcPr>
            <w:tcW w:w="1134" w:type="dxa"/>
            <w:vAlign w:val="center"/>
          </w:tcPr>
          <w:p w14:paraId="787D7CA7" w14:textId="77777777" w:rsidR="00A27DD8" w:rsidRDefault="00A27DD8" w:rsidP="00A27DD8">
            <w:pPr>
              <w:ind w:firstLineChars="14" w:firstLine="34"/>
              <w:jc w:val="center"/>
              <w:rPr>
                <w:rFonts w:ascii="宋体" w:hAnsi="宋体"/>
                <w:sz w:val="24"/>
              </w:rPr>
            </w:pPr>
          </w:p>
        </w:tc>
        <w:tc>
          <w:tcPr>
            <w:tcW w:w="1653" w:type="dxa"/>
            <w:vAlign w:val="center"/>
          </w:tcPr>
          <w:p w14:paraId="01240217" w14:textId="77777777" w:rsidR="00A27DD8" w:rsidRDefault="00A27DD8" w:rsidP="00A27DD8">
            <w:pPr>
              <w:jc w:val="center"/>
              <w:rPr>
                <w:rFonts w:ascii="宋体" w:hAnsi="宋体"/>
                <w:sz w:val="24"/>
              </w:rPr>
            </w:pPr>
          </w:p>
        </w:tc>
        <w:tc>
          <w:tcPr>
            <w:tcW w:w="1749" w:type="dxa"/>
            <w:vAlign w:val="center"/>
          </w:tcPr>
          <w:p w14:paraId="5D70E3BA" w14:textId="77777777" w:rsidR="00A27DD8" w:rsidRDefault="00A27DD8" w:rsidP="00A27DD8">
            <w:pPr>
              <w:ind w:firstLine="600"/>
              <w:jc w:val="center"/>
              <w:rPr>
                <w:rFonts w:ascii="宋体" w:hAnsi="宋体"/>
                <w:sz w:val="24"/>
              </w:rPr>
            </w:pPr>
          </w:p>
        </w:tc>
        <w:tc>
          <w:tcPr>
            <w:tcW w:w="1127" w:type="dxa"/>
            <w:vAlign w:val="center"/>
          </w:tcPr>
          <w:p w14:paraId="4EDD3954" w14:textId="77777777" w:rsidR="00A27DD8" w:rsidRDefault="00A27DD8" w:rsidP="00A27DD8">
            <w:pPr>
              <w:ind w:firstLine="600"/>
              <w:jc w:val="center"/>
              <w:rPr>
                <w:rFonts w:ascii="宋体" w:hAnsi="宋体"/>
                <w:sz w:val="24"/>
              </w:rPr>
            </w:pPr>
          </w:p>
        </w:tc>
        <w:tc>
          <w:tcPr>
            <w:tcW w:w="1066" w:type="dxa"/>
            <w:vAlign w:val="center"/>
          </w:tcPr>
          <w:p w14:paraId="17ED19E5" w14:textId="77777777" w:rsidR="00A27DD8" w:rsidRDefault="00A27DD8" w:rsidP="00A27DD8">
            <w:pPr>
              <w:ind w:firstLine="600"/>
              <w:jc w:val="center"/>
              <w:rPr>
                <w:rFonts w:ascii="宋体" w:hAnsi="宋体"/>
                <w:sz w:val="24"/>
              </w:rPr>
            </w:pPr>
          </w:p>
        </w:tc>
      </w:tr>
      <w:tr w:rsidR="00A27DD8" w14:paraId="79980EE4" w14:textId="77777777" w:rsidTr="00A27DD8">
        <w:trPr>
          <w:trHeight w:val="626"/>
          <w:jc w:val="center"/>
        </w:trPr>
        <w:tc>
          <w:tcPr>
            <w:tcW w:w="654" w:type="dxa"/>
            <w:vAlign w:val="center"/>
          </w:tcPr>
          <w:p w14:paraId="716AC70D" w14:textId="77777777" w:rsidR="00A27DD8" w:rsidRDefault="00A27DD8" w:rsidP="00A27DD8">
            <w:pPr>
              <w:jc w:val="center"/>
              <w:rPr>
                <w:rFonts w:ascii="宋体" w:hAnsi="宋体"/>
                <w:sz w:val="24"/>
              </w:rPr>
            </w:pPr>
            <w:r>
              <w:rPr>
                <w:rFonts w:ascii="宋体" w:hAnsi="宋体" w:hint="eastAsia"/>
                <w:sz w:val="24"/>
              </w:rPr>
              <w:t>4</w:t>
            </w:r>
          </w:p>
        </w:tc>
        <w:tc>
          <w:tcPr>
            <w:tcW w:w="1968" w:type="dxa"/>
            <w:vAlign w:val="center"/>
          </w:tcPr>
          <w:p w14:paraId="28631F5B" w14:textId="77777777" w:rsidR="00A27DD8" w:rsidRDefault="00A27DD8" w:rsidP="00A27DD8">
            <w:pPr>
              <w:jc w:val="left"/>
              <w:rPr>
                <w:rFonts w:ascii="宋体" w:hAnsi="宋体"/>
                <w:sz w:val="24"/>
              </w:rPr>
            </w:pPr>
            <w:r>
              <w:rPr>
                <w:rFonts w:ascii="宋体" w:hAnsi="宋体" w:hint="eastAsia"/>
                <w:sz w:val="24"/>
              </w:rPr>
              <w:t>安全阀</w:t>
            </w:r>
          </w:p>
        </w:tc>
        <w:tc>
          <w:tcPr>
            <w:tcW w:w="992" w:type="dxa"/>
            <w:vAlign w:val="center"/>
          </w:tcPr>
          <w:p w14:paraId="7DB6B39B" w14:textId="77777777" w:rsidR="00A27DD8" w:rsidRDefault="00A27DD8" w:rsidP="00A27DD8">
            <w:pPr>
              <w:jc w:val="center"/>
              <w:rPr>
                <w:rFonts w:ascii="宋体" w:hAnsi="宋体"/>
                <w:sz w:val="24"/>
              </w:rPr>
            </w:pPr>
          </w:p>
        </w:tc>
        <w:tc>
          <w:tcPr>
            <w:tcW w:w="1134" w:type="dxa"/>
            <w:vAlign w:val="center"/>
          </w:tcPr>
          <w:p w14:paraId="6515416F" w14:textId="77777777" w:rsidR="00A27DD8" w:rsidRDefault="00A27DD8" w:rsidP="00A27DD8">
            <w:pPr>
              <w:ind w:firstLineChars="14" w:firstLine="34"/>
              <w:jc w:val="center"/>
              <w:rPr>
                <w:rFonts w:ascii="宋体" w:hAnsi="宋体"/>
                <w:sz w:val="24"/>
              </w:rPr>
            </w:pPr>
          </w:p>
        </w:tc>
        <w:tc>
          <w:tcPr>
            <w:tcW w:w="1653" w:type="dxa"/>
            <w:vAlign w:val="center"/>
          </w:tcPr>
          <w:p w14:paraId="7B7C308A" w14:textId="77777777" w:rsidR="00A27DD8" w:rsidRDefault="00A27DD8" w:rsidP="00A27DD8">
            <w:pPr>
              <w:jc w:val="center"/>
              <w:rPr>
                <w:rFonts w:ascii="宋体" w:hAnsi="宋体"/>
                <w:sz w:val="24"/>
              </w:rPr>
            </w:pPr>
          </w:p>
        </w:tc>
        <w:tc>
          <w:tcPr>
            <w:tcW w:w="1749" w:type="dxa"/>
            <w:vAlign w:val="center"/>
          </w:tcPr>
          <w:p w14:paraId="665F0994" w14:textId="77777777" w:rsidR="00A27DD8" w:rsidRDefault="00A27DD8" w:rsidP="00A27DD8">
            <w:pPr>
              <w:ind w:firstLine="600"/>
              <w:jc w:val="center"/>
              <w:rPr>
                <w:rFonts w:ascii="宋体" w:hAnsi="宋体"/>
                <w:sz w:val="24"/>
              </w:rPr>
            </w:pPr>
          </w:p>
        </w:tc>
        <w:tc>
          <w:tcPr>
            <w:tcW w:w="1127" w:type="dxa"/>
            <w:vAlign w:val="center"/>
          </w:tcPr>
          <w:p w14:paraId="66FF5EE3" w14:textId="77777777" w:rsidR="00A27DD8" w:rsidRDefault="00A27DD8" w:rsidP="00A27DD8">
            <w:pPr>
              <w:ind w:firstLine="600"/>
              <w:jc w:val="center"/>
              <w:rPr>
                <w:rFonts w:ascii="宋体" w:hAnsi="宋体"/>
                <w:sz w:val="24"/>
              </w:rPr>
            </w:pPr>
          </w:p>
        </w:tc>
        <w:tc>
          <w:tcPr>
            <w:tcW w:w="1066" w:type="dxa"/>
            <w:vAlign w:val="center"/>
          </w:tcPr>
          <w:p w14:paraId="6DE8086C" w14:textId="77777777" w:rsidR="00A27DD8" w:rsidRDefault="00A27DD8" w:rsidP="00A27DD8">
            <w:pPr>
              <w:ind w:firstLine="600"/>
              <w:jc w:val="center"/>
              <w:rPr>
                <w:rFonts w:ascii="宋体" w:hAnsi="宋体"/>
                <w:sz w:val="24"/>
              </w:rPr>
            </w:pPr>
          </w:p>
        </w:tc>
      </w:tr>
      <w:tr w:rsidR="00A27DD8" w14:paraId="4CA7CAE3" w14:textId="77777777" w:rsidTr="00A27DD8">
        <w:trPr>
          <w:trHeight w:val="626"/>
          <w:jc w:val="center"/>
        </w:trPr>
        <w:tc>
          <w:tcPr>
            <w:tcW w:w="654" w:type="dxa"/>
            <w:vAlign w:val="center"/>
          </w:tcPr>
          <w:p w14:paraId="5980442D" w14:textId="77777777" w:rsidR="00A27DD8" w:rsidRDefault="00A27DD8" w:rsidP="00A27DD8">
            <w:pPr>
              <w:jc w:val="center"/>
              <w:rPr>
                <w:rFonts w:ascii="宋体" w:hAnsi="宋体"/>
                <w:sz w:val="24"/>
              </w:rPr>
            </w:pPr>
            <w:r>
              <w:rPr>
                <w:rFonts w:ascii="宋体" w:hAnsi="宋体" w:hint="eastAsia"/>
                <w:sz w:val="24"/>
              </w:rPr>
              <w:t>5</w:t>
            </w:r>
          </w:p>
        </w:tc>
        <w:tc>
          <w:tcPr>
            <w:tcW w:w="1968" w:type="dxa"/>
            <w:vAlign w:val="center"/>
          </w:tcPr>
          <w:p w14:paraId="28C45C39" w14:textId="77777777" w:rsidR="00A27DD8" w:rsidRDefault="00A27DD8" w:rsidP="00A27DD8">
            <w:pPr>
              <w:jc w:val="left"/>
              <w:rPr>
                <w:rFonts w:ascii="宋体" w:hAnsi="宋体"/>
                <w:sz w:val="24"/>
              </w:rPr>
            </w:pPr>
            <w:r>
              <w:rPr>
                <w:rFonts w:ascii="宋体" w:hAnsi="宋体" w:hint="eastAsia"/>
                <w:sz w:val="24"/>
              </w:rPr>
              <w:t>压力表</w:t>
            </w:r>
          </w:p>
        </w:tc>
        <w:tc>
          <w:tcPr>
            <w:tcW w:w="992" w:type="dxa"/>
            <w:vAlign w:val="center"/>
          </w:tcPr>
          <w:p w14:paraId="1012C370" w14:textId="77777777" w:rsidR="00A27DD8" w:rsidRDefault="00A27DD8" w:rsidP="00A27DD8">
            <w:pPr>
              <w:jc w:val="center"/>
              <w:rPr>
                <w:rFonts w:ascii="宋体" w:hAnsi="宋体"/>
                <w:sz w:val="24"/>
              </w:rPr>
            </w:pPr>
          </w:p>
        </w:tc>
        <w:tc>
          <w:tcPr>
            <w:tcW w:w="1134" w:type="dxa"/>
            <w:vAlign w:val="center"/>
          </w:tcPr>
          <w:p w14:paraId="3AE0532A" w14:textId="77777777" w:rsidR="00A27DD8" w:rsidRDefault="00A27DD8" w:rsidP="00A27DD8">
            <w:pPr>
              <w:ind w:firstLineChars="14" w:firstLine="34"/>
              <w:jc w:val="center"/>
              <w:rPr>
                <w:rFonts w:ascii="宋体" w:hAnsi="宋体"/>
                <w:sz w:val="24"/>
              </w:rPr>
            </w:pPr>
          </w:p>
        </w:tc>
        <w:tc>
          <w:tcPr>
            <w:tcW w:w="1653" w:type="dxa"/>
            <w:vAlign w:val="center"/>
          </w:tcPr>
          <w:p w14:paraId="4AE343EE" w14:textId="77777777" w:rsidR="00A27DD8" w:rsidRDefault="00A27DD8" w:rsidP="00A27DD8">
            <w:pPr>
              <w:jc w:val="center"/>
              <w:rPr>
                <w:rFonts w:ascii="宋体" w:hAnsi="宋体"/>
                <w:sz w:val="24"/>
              </w:rPr>
            </w:pPr>
          </w:p>
        </w:tc>
        <w:tc>
          <w:tcPr>
            <w:tcW w:w="1749" w:type="dxa"/>
            <w:vAlign w:val="center"/>
          </w:tcPr>
          <w:p w14:paraId="0BB1DADB" w14:textId="77777777" w:rsidR="00A27DD8" w:rsidRDefault="00A27DD8" w:rsidP="00A27DD8">
            <w:pPr>
              <w:ind w:firstLine="600"/>
              <w:jc w:val="center"/>
              <w:rPr>
                <w:rFonts w:ascii="宋体" w:hAnsi="宋体"/>
                <w:sz w:val="24"/>
              </w:rPr>
            </w:pPr>
          </w:p>
        </w:tc>
        <w:tc>
          <w:tcPr>
            <w:tcW w:w="1127" w:type="dxa"/>
            <w:vAlign w:val="center"/>
          </w:tcPr>
          <w:p w14:paraId="4125AB6C" w14:textId="77777777" w:rsidR="00A27DD8" w:rsidRDefault="00A27DD8" w:rsidP="00A27DD8">
            <w:pPr>
              <w:ind w:firstLine="600"/>
              <w:jc w:val="center"/>
              <w:rPr>
                <w:rFonts w:ascii="宋体" w:hAnsi="宋体"/>
                <w:sz w:val="24"/>
              </w:rPr>
            </w:pPr>
          </w:p>
        </w:tc>
        <w:tc>
          <w:tcPr>
            <w:tcW w:w="1066" w:type="dxa"/>
            <w:vAlign w:val="center"/>
          </w:tcPr>
          <w:p w14:paraId="5D2E19FC" w14:textId="77777777" w:rsidR="00A27DD8" w:rsidRDefault="00A27DD8" w:rsidP="00A27DD8">
            <w:pPr>
              <w:ind w:firstLine="600"/>
              <w:jc w:val="center"/>
              <w:rPr>
                <w:rFonts w:ascii="宋体" w:hAnsi="宋体"/>
                <w:sz w:val="24"/>
              </w:rPr>
            </w:pPr>
          </w:p>
        </w:tc>
      </w:tr>
      <w:tr w:rsidR="00A27DD8" w14:paraId="7E7AB6AD" w14:textId="77777777" w:rsidTr="00A27DD8">
        <w:trPr>
          <w:trHeight w:val="626"/>
          <w:jc w:val="center"/>
        </w:trPr>
        <w:tc>
          <w:tcPr>
            <w:tcW w:w="654" w:type="dxa"/>
            <w:vAlign w:val="center"/>
          </w:tcPr>
          <w:p w14:paraId="5C1F4759" w14:textId="77777777" w:rsidR="00A27DD8" w:rsidRDefault="00A27DD8" w:rsidP="00A27DD8">
            <w:pPr>
              <w:ind w:firstLine="600"/>
              <w:jc w:val="center"/>
              <w:rPr>
                <w:rFonts w:ascii="宋体" w:hAnsi="宋体"/>
                <w:sz w:val="24"/>
              </w:rPr>
            </w:pPr>
          </w:p>
        </w:tc>
        <w:tc>
          <w:tcPr>
            <w:tcW w:w="1968" w:type="dxa"/>
            <w:vAlign w:val="center"/>
          </w:tcPr>
          <w:p w14:paraId="3700F5DA" w14:textId="77777777" w:rsidR="00A27DD8" w:rsidRDefault="00A27DD8" w:rsidP="00A27DD8">
            <w:pPr>
              <w:jc w:val="center"/>
              <w:rPr>
                <w:rFonts w:ascii="宋体" w:hAnsi="宋体"/>
                <w:sz w:val="24"/>
              </w:rPr>
            </w:pPr>
          </w:p>
        </w:tc>
        <w:tc>
          <w:tcPr>
            <w:tcW w:w="992" w:type="dxa"/>
            <w:vAlign w:val="center"/>
          </w:tcPr>
          <w:p w14:paraId="3AE481D7" w14:textId="77777777" w:rsidR="00A27DD8" w:rsidRDefault="00A27DD8" w:rsidP="00A27DD8">
            <w:pPr>
              <w:jc w:val="center"/>
              <w:rPr>
                <w:rFonts w:ascii="宋体" w:hAnsi="宋体"/>
                <w:sz w:val="24"/>
              </w:rPr>
            </w:pPr>
          </w:p>
        </w:tc>
        <w:tc>
          <w:tcPr>
            <w:tcW w:w="1134" w:type="dxa"/>
            <w:vAlign w:val="center"/>
          </w:tcPr>
          <w:p w14:paraId="6B55E02E" w14:textId="77777777" w:rsidR="00A27DD8" w:rsidRDefault="00A27DD8" w:rsidP="00A27DD8">
            <w:pPr>
              <w:ind w:firstLineChars="14" w:firstLine="34"/>
              <w:jc w:val="center"/>
              <w:rPr>
                <w:rFonts w:ascii="宋体" w:hAnsi="宋体"/>
                <w:sz w:val="24"/>
              </w:rPr>
            </w:pPr>
          </w:p>
        </w:tc>
        <w:tc>
          <w:tcPr>
            <w:tcW w:w="1653" w:type="dxa"/>
            <w:vAlign w:val="center"/>
          </w:tcPr>
          <w:p w14:paraId="58864510" w14:textId="77777777" w:rsidR="00A27DD8" w:rsidRDefault="00A27DD8" w:rsidP="00A27DD8">
            <w:pPr>
              <w:jc w:val="center"/>
              <w:rPr>
                <w:rFonts w:ascii="宋体" w:hAnsi="宋体"/>
                <w:sz w:val="24"/>
              </w:rPr>
            </w:pPr>
          </w:p>
        </w:tc>
        <w:tc>
          <w:tcPr>
            <w:tcW w:w="1749" w:type="dxa"/>
            <w:vAlign w:val="center"/>
          </w:tcPr>
          <w:p w14:paraId="3214567F" w14:textId="77777777" w:rsidR="00A27DD8" w:rsidRDefault="00A27DD8" w:rsidP="00A27DD8">
            <w:pPr>
              <w:ind w:firstLine="600"/>
              <w:jc w:val="center"/>
              <w:rPr>
                <w:rFonts w:ascii="宋体" w:hAnsi="宋体"/>
                <w:sz w:val="24"/>
              </w:rPr>
            </w:pPr>
          </w:p>
        </w:tc>
        <w:tc>
          <w:tcPr>
            <w:tcW w:w="1127" w:type="dxa"/>
            <w:vAlign w:val="center"/>
          </w:tcPr>
          <w:p w14:paraId="51471E40" w14:textId="77777777" w:rsidR="00A27DD8" w:rsidRDefault="00A27DD8" w:rsidP="00A27DD8">
            <w:pPr>
              <w:ind w:firstLine="600"/>
              <w:jc w:val="center"/>
              <w:rPr>
                <w:rFonts w:ascii="宋体" w:hAnsi="宋体"/>
                <w:sz w:val="24"/>
              </w:rPr>
            </w:pPr>
          </w:p>
        </w:tc>
        <w:tc>
          <w:tcPr>
            <w:tcW w:w="1066" w:type="dxa"/>
            <w:vAlign w:val="center"/>
          </w:tcPr>
          <w:p w14:paraId="30606E78" w14:textId="77777777" w:rsidR="00A27DD8" w:rsidRDefault="00A27DD8" w:rsidP="00A27DD8">
            <w:pPr>
              <w:ind w:firstLine="600"/>
              <w:jc w:val="center"/>
              <w:rPr>
                <w:rFonts w:ascii="宋体" w:hAnsi="宋体"/>
                <w:sz w:val="24"/>
              </w:rPr>
            </w:pPr>
          </w:p>
        </w:tc>
      </w:tr>
      <w:tr w:rsidR="00A27DD8" w14:paraId="5F1DFF1C" w14:textId="77777777" w:rsidTr="00A27DD8">
        <w:trPr>
          <w:trHeight w:val="626"/>
          <w:jc w:val="center"/>
        </w:trPr>
        <w:tc>
          <w:tcPr>
            <w:tcW w:w="654" w:type="dxa"/>
            <w:vAlign w:val="center"/>
          </w:tcPr>
          <w:p w14:paraId="44BEF6D2" w14:textId="77777777" w:rsidR="00A27DD8" w:rsidRDefault="00A27DD8" w:rsidP="00A27DD8">
            <w:pPr>
              <w:ind w:firstLine="600"/>
              <w:jc w:val="center"/>
              <w:rPr>
                <w:rFonts w:ascii="宋体" w:hAnsi="宋体"/>
                <w:sz w:val="24"/>
              </w:rPr>
            </w:pPr>
          </w:p>
        </w:tc>
        <w:tc>
          <w:tcPr>
            <w:tcW w:w="1968" w:type="dxa"/>
            <w:vAlign w:val="center"/>
          </w:tcPr>
          <w:p w14:paraId="6D0FA663" w14:textId="77777777" w:rsidR="00A27DD8" w:rsidRDefault="00A27DD8" w:rsidP="00A27DD8">
            <w:pPr>
              <w:jc w:val="center"/>
              <w:rPr>
                <w:rFonts w:ascii="宋体" w:hAnsi="宋体"/>
                <w:sz w:val="24"/>
              </w:rPr>
            </w:pPr>
          </w:p>
        </w:tc>
        <w:tc>
          <w:tcPr>
            <w:tcW w:w="992" w:type="dxa"/>
            <w:vAlign w:val="center"/>
          </w:tcPr>
          <w:p w14:paraId="0C6F047A" w14:textId="77777777" w:rsidR="00A27DD8" w:rsidRDefault="00A27DD8" w:rsidP="00A27DD8">
            <w:pPr>
              <w:jc w:val="center"/>
              <w:rPr>
                <w:rFonts w:ascii="宋体" w:hAnsi="宋体"/>
                <w:sz w:val="24"/>
              </w:rPr>
            </w:pPr>
          </w:p>
        </w:tc>
        <w:tc>
          <w:tcPr>
            <w:tcW w:w="1134" w:type="dxa"/>
            <w:vAlign w:val="center"/>
          </w:tcPr>
          <w:p w14:paraId="1A0B6E00" w14:textId="77777777" w:rsidR="00A27DD8" w:rsidRDefault="00A27DD8" w:rsidP="00A27DD8">
            <w:pPr>
              <w:ind w:firstLineChars="14" w:firstLine="34"/>
              <w:jc w:val="center"/>
              <w:rPr>
                <w:rFonts w:ascii="宋体" w:hAnsi="宋体"/>
                <w:sz w:val="24"/>
              </w:rPr>
            </w:pPr>
          </w:p>
        </w:tc>
        <w:tc>
          <w:tcPr>
            <w:tcW w:w="1653" w:type="dxa"/>
            <w:vAlign w:val="center"/>
          </w:tcPr>
          <w:p w14:paraId="4387B9E3" w14:textId="77777777" w:rsidR="00A27DD8" w:rsidRDefault="00A27DD8" w:rsidP="00A27DD8">
            <w:pPr>
              <w:jc w:val="center"/>
              <w:rPr>
                <w:rFonts w:ascii="宋体" w:hAnsi="宋体"/>
                <w:sz w:val="24"/>
              </w:rPr>
            </w:pPr>
          </w:p>
        </w:tc>
        <w:tc>
          <w:tcPr>
            <w:tcW w:w="1749" w:type="dxa"/>
            <w:vAlign w:val="center"/>
          </w:tcPr>
          <w:p w14:paraId="48F302AB" w14:textId="77777777" w:rsidR="00A27DD8" w:rsidRDefault="00A27DD8" w:rsidP="00A27DD8">
            <w:pPr>
              <w:ind w:firstLine="600"/>
              <w:jc w:val="center"/>
              <w:rPr>
                <w:rFonts w:ascii="宋体" w:hAnsi="宋体"/>
                <w:sz w:val="24"/>
              </w:rPr>
            </w:pPr>
          </w:p>
        </w:tc>
        <w:tc>
          <w:tcPr>
            <w:tcW w:w="1127" w:type="dxa"/>
            <w:vAlign w:val="center"/>
          </w:tcPr>
          <w:p w14:paraId="2DBA45B8" w14:textId="77777777" w:rsidR="00A27DD8" w:rsidRDefault="00A27DD8" w:rsidP="00A27DD8">
            <w:pPr>
              <w:ind w:firstLine="600"/>
              <w:jc w:val="center"/>
              <w:rPr>
                <w:rFonts w:ascii="宋体" w:hAnsi="宋体"/>
                <w:sz w:val="24"/>
              </w:rPr>
            </w:pPr>
          </w:p>
        </w:tc>
        <w:tc>
          <w:tcPr>
            <w:tcW w:w="1066" w:type="dxa"/>
            <w:vAlign w:val="center"/>
          </w:tcPr>
          <w:p w14:paraId="5E117763" w14:textId="77777777" w:rsidR="00A27DD8" w:rsidRDefault="00A27DD8" w:rsidP="00A27DD8">
            <w:pPr>
              <w:ind w:firstLine="600"/>
              <w:jc w:val="center"/>
              <w:rPr>
                <w:rFonts w:ascii="宋体" w:hAnsi="宋体"/>
                <w:sz w:val="24"/>
              </w:rPr>
            </w:pPr>
          </w:p>
        </w:tc>
      </w:tr>
      <w:tr w:rsidR="00A27DD8" w14:paraId="682BC019" w14:textId="77777777" w:rsidTr="00A27DD8">
        <w:trPr>
          <w:trHeight w:val="626"/>
          <w:jc w:val="center"/>
        </w:trPr>
        <w:tc>
          <w:tcPr>
            <w:tcW w:w="654" w:type="dxa"/>
            <w:vAlign w:val="center"/>
          </w:tcPr>
          <w:p w14:paraId="1CD0AF77" w14:textId="77777777" w:rsidR="00A27DD8" w:rsidRDefault="00A27DD8" w:rsidP="00A27DD8">
            <w:pPr>
              <w:ind w:firstLine="600"/>
              <w:jc w:val="center"/>
              <w:rPr>
                <w:rFonts w:ascii="宋体" w:hAnsi="宋体"/>
                <w:sz w:val="24"/>
              </w:rPr>
            </w:pPr>
          </w:p>
        </w:tc>
        <w:tc>
          <w:tcPr>
            <w:tcW w:w="1968" w:type="dxa"/>
            <w:vAlign w:val="center"/>
          </w:tcPr>
          <w:p w14:paraId="0CE816FD" w14:textId="77777777" w:rsidR="00A27DD8" w:rsidRDefault="00A27DD8" w:rsidP="00A27DD8">
            <w:pPr>
              <w:jc w:val="center"/>
              <w:rPr>
                <w:rFonts w:ascii="宋体" w:hAnsi="宋体"/>
                <w:sz w:val="24"/>
              </w:rPr>
            </w:pPr>
          </w:p>
        </w:tc>
        <w:tc>
          <w:tcPr>
            <w:tcW w:w="992" w:type="dxa"/>
            <w:vAlign w:val="center"/>
          </w:tcPr>
          <w:p w14:paraId="3EC6A893" w14:textId="77777777" w:rsidR="00A27DD8" w:rsidRDefault="00A27DD8" w:rsidP="00A27DD8">
            <w:pPr>
              <w:jc w:val="center"/>
              <w:rPr>
                <w:rFonts w:ascii="宋体" w:hAnsi="宋体"/>
                <w:sz w:val="24"/>
              </w:rPr>
            </w:pPr>
          </w:p>
        </w:tc>
        <w:tc>
          <w:tcPr>
            <w:tcW w:w="1134" w:type="dxa"/>
            <w:vAlign w:val="center"/>
          </w:tcPr>
          <w:p w14:paraId="663DDFE0" w14:textId="77777777" w:rsidR="00A27DD8" w:rsidRDefault="00A27DD8" w:rsidP="00A27DD8">
            <w:pPr>
              <w:ind w:firstLineChars="14" w:firstLine="34"/>
              <w:jc w:val="center"/>
              <w:rPr>
                <w:rFonts w:ascii="宋体" w:hAnsi="宋体"/>
                <w:sz w:val="24"/>
              </w:rPr>
            </w:pPr>
          </w:p>
        </w:tc>
        <w:tc>
          <w:tcPr>
            <w:tcW w:w="1653" w:type="dxa"/>
            <w:vAlign w:val="center"/>
          </w:tcPr>
          <w:p w14:paraId="6EC2715C" w14:textId="77777777" w:rsidR="00A27DD8" w:rsidRDefault="00A27DD8" w:rsidP="00A27DD8">
            <w:pPr>
              <w:jc w:val="center"/>
              <w:rPr>
                <w:rFonts w:ascii="宋体" w:hAnsi="宋体"/>
                <w:sz w:val="24"/>
              </w:rPr>
            </w:pPr>
          </w:p>
        </w:tc>
        <w:tc>
          <w:tcPr>
            <w:tcW w:w="1749" w:type="dxa"/>
            <w:vAlign w:val="center"/>
          </w:tcPr>
          <w:p w14:paraId="3483C039" w14:textId="77777777" w:rsidR="00A27DD8" w:rsidRDefault="00A27DD8" w:rsidP="00A27DD8">
            <w:pPr>
              <w:ind w:firstLine="600"/>
              <w:jc w:val="center"/>
              <w:rPr>
                <w:rFonts w:ascii="宋体" w:hAnsi="宋体"/>
                <w:sz w:val="24"/>
              </w:rPr>
            </w:pPr>
          </w:p>
        </w:tc>
        <w:tc>
          <w:tcPr>
            <w:tcW w:w="1127" w:type="dxa"/>
            <w:vAlign w:val="center"/>
          </w:tcPr>
          <w:p w14:paraId="3D721077" w14:textId="77777777" w:rsidR="00A27DD8" w:rsidRDefault="00A27DD8" w:rsidP="00A27DD8">
            <w:pPr>
              <w:ind w:firstLine="600"/>
              <w:jc w:val="center"/>
              <w:rPr>
                <w:rFonts w:ascii="宋体" w:hAnsi="宋体"/>
                <w:sz w:val="24"/>
              </w:rPr>
            </w:pPr>
          </w:p>
        </w:tc>
        <w:tc>
          <w:tcPr>
            <w:tcW w:w="1066" w:type="dxa"/>
            <w:vAlign w:val="center"/>
          </w:tcPr>
          <w:p w14:paraId="5BEE8330" w14:textId="77777777" w:rsidR="00A27DD8" w:rsidRDefault="00A27DD8" w:rsidP="00A27DD8">
            <w:pPr>
              <w:ind w:firstLine="600"/>
              <w:jc w:val="center"/>
              <w:rPr>
                <w:rFonts w:ascii="宋体" w:hAnsi="宋体"/>
                <w:sz w:val="24"/>
              </w:rPr>
            </w:pPr>
          </w:p>
        </w:tc>
      </w:tr>
      <w:tr w:rsidR="00A27DD8" w14:paraId="2BE05EB7" w14:textId="77777777" w:rsidTr="00A27DD8">
        <w:trPr>
          <w:trHeight w:val="626"/>
          <w:jc w:val="center"/>
        </w:trPr>
        <w:tc>
          <w:tcPr>
            <w:tcW w:w="654" w:type="dxa"/>
            <w:vAlign w:val="center"/>
          </w:tcPr>
          <w:p w14:paraId="71755BFE" w14:textId="77777777" w:rsidR="00A27DD8" w:rsidRDefault="00A27DD8" w:rsidP="00A27DD8">
            <w:pPr>
              <w:ind w:firstLine="600"/>
              <w:jc w:val="center"/>
              <w:rPr>
                <w:rFonts w:ascii="宋体" w:hAnsi="宋体"/>
                <w:sz w:val="24"/>
              </w:rPr>
            </w:pPr>
          </w:p>
        </w:tc>
        <w:tc>
          <w:tcPr>
            <w:tcW w:w="1968" w:type="dxa"/>
            <w:vAlign w:val="center"/>
          </w:tcPr>
          <w:p w14:paraId="3E57021B" w14:textId="77777777" w:rsidR="00A27DD8" w:rsidRDefault="00A27DD8" w:rsidP="00A27DD8">
            <w:pPr>
              <w:ind w:firstLine="17"/>
              <w:jc w:val="center"/>
              <w:rPr>
                <w:rFonts w:ascii="宋体" w:hAnsi="宋体"/>
                <w:sz w:val="24"/>
              </w:rPr>
            </w:pPr>
          </w:p>
        </w:tc>
        <w:tc>
          <w:tcPr>
            <w:tcW w:w="992" w:type="dxa"/>
            <w:vAlign w:val="center"/>
          </w:tcPr>
          <w:p w14:paraId="2AF88FC4" w14:textId="77777777" w:rsidR="00A27DD8" w:rsidRDefault="00A27DD8" w:rsidP="00A27DD8">
            <w:pPr>
              <w:ind w:firstLine="17"/>
              <w:jc w:val="center"/>
              <w:rPr>
                <w:rFonts w:ascii="宋体" w:hAnsi="宋体"/>
                <w:sz w:val="24"/>
              </w:rPr>
            </w:pPr>
          </w:p>
        </w:tc>
        <w:tc>
          <w:tcPr>
            <w:tcW w:w="1134" w:type="dxa"/>
            <w:vAlign w:val="center"/>
          </w:tcPr>
          <w:p w14:paraId="1CB01065" w14:textId="77777777" w:rsidR="00A27DD8" w:rsidRDefault="00A27DD8" w:rsidP="00A27DD8">
            <w:pPr>
              <w:ind w:firstLine="17"/>
              <w:jc w:val="center"/>
              <w:rPr>
                <w:rFonts w:ascii="宋体" w:hAnsi="宋体"/>
                <w:sz w:val="24"/>
              </w:rPr>
            </w:pPr>
          </w:p>
        </w:tc>
        <w:tc>
          <w:tcPr>
            <w:tcW w:w="1653" w:type="dxa"/>
            <w:vAlign w:val="center"/>
          </w:tcPr>
          <w:p w14:paraId="2971C364" w14:textId="77777777" w:rsidR="00A27DD8" w:rsidRDefault="00A27DD8" w:rsidP="00A27DD8">
            <w:pPr>
              <w:ind w:firstLine="17"/>
              <w:jc w:val="center"/>
              <w:rPr>
                <w:rFonts w:ascii="宋体" w:hAnsi="宋体"/>
                <w:sz w:val="24"/>
              </w:rPr>
            </w:pPr>
          </w:p>
        </w:tc>
        <w:tc>
          <w:tcPr>
            <w:tcW w:w="1749" w:type="dxa"/>
            <w:vAlign w:val="center"/>
          </w:tcPr>
          <w:p w14:paraId="0C619EDC" w14:textId="77777777" w:rsidR="00A27DD8" w:rsidRDefault="00A27DD8" w:rsidP="00A27DD8">
            <w:pPr>
              <w:ind w:firstLine="17"/>
              <w:jc w:val="center"/>
              <w:rPr>
                <w:rFonts w:ascii="宋体" w:hAnsi="宋体"/>
                <w:sz w:val="24"/>
              </w:rPr>
            </w:pPr>
          </w:p>
        </w:tc>
        <w:tc>
          <w:tcPr>
            <w:tcW w:w="1127" w:type="dxa"/>
            <w:vAlign w:val="center"/>
          </w:tcPr>
          <w:p w14:paraId="181814FF" w14:textId="77777777" w:rsidR="00A27DD8" w:rsidRDefault="00A27DD8" w:rsidP="00A27DD8">
            <w:pPr>
              <w:ind w:firstLine="17"/>
              <w:jc w:val="center"/>
              <w:rPr>
                <w:rFonts w:ascii="宋体" w:hAnsi="宋体"/>
                <w:sz w:val="24"/>
              </w:rPr>
            </w:pPr>
          </w:p>
        </w:tc>
        <w:tc>
          <w:tcPr>
            <w:tcW w:w="1066" w:type="dxa"/>
            <w:vAlign w:val="center"/>
          </w:tcPr>
          <w:p w14:paraId="6EEA4184" w14:textId="77777777" w:rsidR="00A27DD8" w:rsidRDefault="00A27DD8" w:rsidP="00A27DD8">
            <w:pPr>
              <w:ind w:firstLine="17"/>
              <w:jc w:val="center"/>
              <w:rPr>
                <w:rFonts w:ascii="宋体" w:hAnsi="宋体"/>
                <w:sz w:val="24"/>
              </w:rPr>
            </w:pPr>
          </w:p>
        </w:tc>
      </w:tr>
      <w:tr w:rsidR="00A27DD8" w14:paraId="0549FE67" w14:textId="77777777" w:rsidTr="00A27DD8">
        <w:trPr>
          <w:trHeight w:val="627"/>
          <w:jc w:val="center"/>
        </w:trPr>
        <w:tc>
          <w:tcPr>
            <w:tcW w:w="654" w:type="dxa"/>
            <w:vAlign w:val="center"/>
          </w:tcPr>
          <w:p w14:paraId="599E4C66" w14:textId="77777777" w:rsidR="00A27DD8" w:rsidRDefault="00A27DD8" w:rsidP="00A27DD8">
            <w:pPr>
              <w:ind w:firstLine="600"/>
              <w:jc w:val="center"/>
              <w:rPr>
                <w:rFonts w:ascii="宋体" w:hAnsi="宋体"/>
                <w:sz w:val="24"/>
              </w:rPr>
            </w:pPr>
          </w:p>
        </w:tc>
        <w:tc>
          <w:tcPr>
            <w:tcW w:w="1968" w:type="dxa"/>
            <w:vAlign w:val="center"/>
          </w:tcPr>
          <w:p w14:paraId="28E5CE8E" w14:textId="77777777" w:rsidR="00A27DD8" w:rsidRDefault="00A27DD8" w:rsidP="00A27DD8">
            <w:pPr>
              <w:ind w:firstLine="17"/>
              <w:jc w:val="center"/>
              <w:rPr>
                <w:rFonts w:ascii="宋体" w:hAnsi="宋体"/>
                <w:sz w:val="24"/>
              </w:rPr>
            </w:pPr>
          </w:p>
        </w:tc>
        <w:tc>
          <w:tcPr>
            <w:tcW w:w="992" w:type="dxa"/>
            <w:vAlign w:val="center"/>
          </w:tcPr>
          <w:p w14:paraId="1331EDD6" w14:textId="77777777" w:rsidR="00A27DD8" w:rsidRDefault="00A27DD8" w:rsidP="00A27DD8">
            <w:pPr>
              <w:ind w:firstLine="17"/>
              <w:jc w:val="center"/>
              <w:rPr>
                <w:rFonts w:ascii="宋体" w:hAnsi="宋体"/>
                <w:sz w:val="24"/>
              </w:rPr>
            </w:pPr>
          </w:p>
        </w:tc>
        <w:tc>
          <w:tcPr>
            <w:tcW w:w="1134" w:type="dxa"/>
            <w:vAlign w:val="center"/>
          </w:tcPr>
          <w:p w14:paraId="7D7DF2D2" w14:textId="77777777" w:rsidR="00A27DD8" w:rsidRDefault="00A27DD8" w:rsidP="00A27DD8">
            <w:pPr>
              <w:ind w:firstLine="17"/>
              <w:jc w:val="center"/>
              <w:rPr>
                <w:rFonts w:ascii="宋体" w:hAnsi="宋体"/>
                <w:sz w:val="24"/>
              </w:rPr>
            </w:pPr>
          </w:p>
        </w:tc>
        <w:tc>
          <w:tcPr>
            <w:tcW w:w="1653" w:type="dxa"/>
            <w:vAlign w:val="center"/>
          </w:tcPr>
          <w:p w14:paraId="63D95873" w14:textId="77777777" w:rsidR="00A27DD8" w:rsidRDefault="00A27DD8" w:rsidP="00A27DD8">
            <w:pPr>
              <w:ind w:firstLine="17"/>
              <w:jc w:val="center"/>
              <w:rPr>
                <w:rFonts w:ascii="宋体" w:hAnsi="宋体"/>
                <w:sz w:val="24"/>
              </w:rPr>
            </w:pPr>
          </w:p>
        </w:tc>
        <w:tc>
          <w:tcPr>
            <w:tcW w:w="1749" w:type="dxa"/>
            <w:vAlign w:val="center"/>
          </w:tcPr>
          <w:p w14:paraId="24231EDA" w14:textId="77777777" w:rsidR="00A27DD8" w:rsidRDefault="00A27DD8" w:rsidP="00A27DD8">
            <w:pPr>
              <w:ind w:firstLine="17"/>
              <w:jc w:val="center"/>
              <w:rPr>
                <w:rFonts w:ascii="宋体" w:hAnsi="宋体"/>
                <w:sz w:val="24"/>
              </w:rPr>
            </w:pPr>
          </w:p>
        </w:tc>
        <w:tc>
          <w:tcPr>
            <w:tcW w:w="1127" w:type="dxa"/>
            <w:vAlign w:val="center"/>
          </w:tcPr>
          <w:p w14:paraId="72635A53" w14:textId="77777777" w:rsidR="00A27DD8" w:rsidRDefault="00A27DD8" w:rsidP="00A27DD8">
            <w:pPr>
              <w:ind w:firstLine="17"/>
              <w:jc w:val="center"/>
              <w:rPr>
                <w:rFonts w:ascii="宋体" w:hAnsi="宋体"/>
                <w:sz w:val="24"/>
              </w:rPr>
            </w:pPr>
          </w:p>
        </w:tc>
        <w:tc>
          <w:tcPr>
            <w:tcW w:w="1066" w:type="dxa"/>
            <w:vAlign w:val="center"/>
          </w:tcPr>
          <w:p w14:paraId="688D06C7" w14:textId="77777777" w:rsidR="00A27DD8" w:rsidRDefault="00A27DD8" w:rsidP="00A27DD8">
            <w:pPr>
              <w:ind w:firstLine="17"/>
              <w:jc w:val="center"/>
              <w:rPr>
                <w:rFonts w:ascii="宋体" w:hAnsi="宋体"/>
                <w:sz w:val="24"/>
              </w:rPr>
            </w:pPr>
          </w:p>
        </w:tc>
      </w:tr>
      <w:tr w:rsidR="00A27DD8" w14:paraId="45D8D9CE" w14:textId="77777777" w:rsidTr="00A27DD8">
        <w:trPr>
          <w:trHeight w:val="626"/>
          <w:jc w:val="center"/>
        </w:trPr>
        <w:tc>
          <w:tcPr>
            <w:tcW w:w="654" w:type="dxa"/>
            <w:vAlign w:val="center"/>
          </w:tcPr>
          <w:p w14:paraId="02B15D6F" w14:textId="77777777" w:rsidR="00A27DD8" w:rsidRDefault="00A27DD8" w:rsidP="00A27DD8">
            <w:pPr>
              <w:ind w:firstLine="600"/>
              <w:jc w:val="center"/>
              <w:rPr>
                <w:rFonts w:ascii="宋体" w:hAnsi="宋体"/>
                <w:szCs w:val="21"/>
              </w:rPr>
            </w:pPr>
          </w:p>
        </w:tc>
        <w:tc>
          <w:tcPr>
            <w:tcW w:w="1968" w:type="dxa"/>
            <w:vAlign w:val="center"/>
          </w:tcPr>
          <w:p w14:paraId="695A1EA6" w14:textId="77777777" w:rsidR="00A27DD8" w:rsidRDefault="00A27DD8" w:rsidP="00A27DD8">
            <w:pPr>
              <w:ind w:firstLine="17"/>
              <w:jc w:val="center"/>
              <w:rPr>
                <w:rFonts w:ascii="宋体" w:hAnsi="宋体"/>
                <w:szCs w:val="21"/>
              </w:rPr>
            </w:pPr>
          </w:p>
        </w:tc>
        <w:tc>
          <w:tcPr>
            <w:tcW w:w="992" w:type="dxa"/>
            <w:vAlign w:val="center"/>
          </w:tcPr>
          <w:p w14:paraId="4156B068" w14:textId="77777777" w:rsidR="00A27DD8" w:rsidRDefault="00A27DD8" w:rsidP="00A27DD8">
            <w:pPr>
              <w:ind w:firstLine="17"/>
              <w:jc w:val="center"/>
              <w:rPr>
                <w:rFonts w:ascii="宋体" w:hAnsi="宋体"/>
                <w:szCs w:val="21"/>
              </w:rPr>
            </w:pPr>
          </w:p>
        </w:tc>
        <w:tc>
          <w:tcPr>
            <w:tcW w:w="1134" w:type="dxa"/>
            <w:vAlign w:val="center"/>
          </w:tcPr>
          <w:p w14:paraId="35BA580E" w14:textId="77777777" w:rsidR="00A27DD8" w:rsidRDefault="00A27DD8" w:rsidP="00A27DD8">
            <w:pPr>
              <w:ind w:firstLine="17"/>
              <w:jc w:val="center"/>
              <w:rPr>
                <w:rFonts w:ascii="宋体" w:hAnsi="宋体"/>
                <w:szCs w:val="21"/>
              </w:rPr>
            </w:pPr>
          </w:p>
        </w:tc>
        <w:tc>
          <w:tcPr>
            <w:tcW w:w="1653" w:type="dxa"/>
            <w:vAlign w:val="center"/>
          </w:tcPr>
          <w:p w14:paraId="48D0D57F" w14:textId="77777777" w:rsidR="00A27DD8" w:rsidRDefault="00A27DD8" w:rsidP="00A27DD8">
            <w:pPr>
              <w:ind w:firstLine="17"/>
              <w:jc w:val="center"/>
              <w:rPr>
                <w:rFonts w:ascii="宋体" w:hAnsi="宋体"/>
                <w:szCs w:val="21"/>
              </w:rPr>
            </w:pPr>
          </w:p>
        </w:tc>
        <w:tc>
          <w:tcPr>
            <w:tcW w:w="1749" w:type="dxa"/>
            <w:vAlign w:val="center"/>
          </w:tcPr>
          <w:p w14:paraId="0E9B3CC3" w14:textId="77777777" w:rsidR="00A27DD8" w:rsidRDefault="00A27DD8" w:rsidP="00A27DD8">
            <w:pPr>
              <w:ind w:firstLine="17"/>
              <w:jc w:val="center"/>
              <w:rPr>
                <w:rFonts w:ascii="宋体" w:hAnsi="宋体"/>
                <w:szCs w:val="21"/>
              </w:rPr>
            </w:pPr>
          </w:p>
        </w:tc>
        <w:tc>
          <w:tcPr>
            <w:tcW w:w="1127" w:type="dxa"/>
            <w:vAlign w:val="center"/>
          </w:tcPr>
          <w:p w14:paraId="7476AD39" w14:textId="77777777" w:rsidR="00A27DD8" w:rsidRDefault="00A27DD8" w:rsidP="00A27DD8">
            <w:pPr>
              <w:ind w:firstLine="17"/>
              <w:jc w:val="center"/>
              <w:rPr>
                <w:rFonts w:ascii="宋体" w:hAnsi="宋体"/>
                <w:szCs w:val="21"/>
              </w:rPr>
            </w:pPr>
          </w:p>
        </w:tc>
        <w:tc>
          <w:tcPr>
            <w:tcW w:w="1066" w:type="dxa"/>
            <w:vAlign w:val="center"/>
          </w:tcPr>
          <w:p w14:paraId="07E0603E" w14:textId="77777777" w:rsidR="00A27DD8" w:rsidRDefault="00A27DD8" w:rsidP="00A27DD8">
            <w:pPr>
              <w:ind w:firstLine="17"/>
              <w:jc w:val="center"/>
              <w:rPr>
                <w:rFonts w:ascii="宋体" w:hAnsi="宋体"/>
                <w:szCs w:val="21"/>
              </w:rPr>
            </w:pPr>
          </w:p>
        </w:tc>
      </w:tr>
      <w:tr w:rsidR="00A27DD8" w14:paraId="3EBE000E" w14:textId="77777777" w:rsidTr="00A27DD8">
        <w:trPr>
          <w:trHeight w:val="626"/>
          <w:jc w:val="center"/>
        </w:trPr>
        <w:tc>
          <w:tcPr>
            <w:tcW w:w="654" w:type="dxa"/>
            <w:vAlign w:val="center"/>
          </w:tcPr>
          <w:p w14:paraId="2B287EEA" w14:textId="77777777" w:rsidR="00A27DD8" w:rsidRDefault="00A27DD8" w:rsidP="00A27DD8">
            <w:pPr>
              <w:ind w:firstLine="600"/>
              <w:jc w:val="center"/>
              <w:rPr>
                <w:rFonts w:ascii="宋体" w:hAnsi="宋体"/>
                <w:szCs w:val="21"/>
              </w:rPr>
            </w:pPr>
          </w:p>
        </w:tc>
        <w:tc>
          <w:tcPr>
            <w:tcW w:w="1968" w:type="dxa"/>
            <w:vAlign w:val="center"/>
          </w:tcPr>
          <w:p w14:paraId="4B99B0FF" w14:textId="77777777" w:rsidR="00A27DD8" w:rsidRDefault="00A27DD8" w:rsidP="00A27DD8">
            <w:pPr>
              <w:ind w:firstLine="17"/>
              <w:jc w:val="center"/>
              <w:rPr>
                <w:rFonts w:ascii="宋体" w:hAnsi="宋体"/>
                <w:szCs w:val="21"/>
              </w:rPr>
            </w:pPr>
          </w:p>
        </w:tc>
        <w:tc>
          <w:tcPr>
            <w:tcW w:w="992" w:type="dxa"/>
            <w:vAlign w:val="center"/>
          </w:tcPr>
          <w:p w14:paraId="6228063E" w14:textId="77777777" w:rsidR="00A27DD8" w:rsidRDefault="00A27DD8" w:rsidP="00A27DD8">
            <w:pPr>
              <w:ind w:firstLine="17"/>
              <w:jc w:val="center"/>
              <w:rPr>
                <w:rFonts w:ascii="宋体" w:hAnsi="宋体"/>
                <w:szCs w:val="21"/>
              </w:rPr>
            </w:pPr>
          </w:p>
        </w:tc>
        <w:tc>
          <w:tcPr>
            <w:tcW w:w="1134" w:type="dxa"/>
            <w:vAlign w:val="center"/>
          </w:tcPr>
          <w:p w14:paraId="34847009" w14:textId="77777777" w:rsidR="00A27DD8" w:rsidRDefault="00A27DD8" w:rsidP="00A27DD8">
            <w:pPr>
              <w:ind w:firstLine="17"/>
              <w:jc w:val="center"/>
              <w:rPr>
                <w:rFonts w:ascii="宋体" w:hAnsi="宋体"/>
                <w:szCs w:val="21"/>
              </w:rPr>
            </w:pPr>
          </w:p>
        </w:tc>
        <w:tc>
          <w:tcPr>
            <w:tcW w:w="1653" w:type="dxa"/>
            <w:vAlign w:val="center"/>
          </w:tcPr>
          <w:p w14:paraId="57CAD83E" w14:textId="77777777" w:rsidR="00A27DD8" w:rsidRDefault="00A27DD8" w:rsidP="00A27DD8">
            <w:pPr>
              <w:ind w:firstLine="17"/>
              <w:jc w:val="center"/>
              <w:rPr>
                <w:rFonts w:ascii="宋体" w:hAnsi="宋体"/>
                <w:szCs w:val="21"/>
              </w:rPr>
            </w:pPr>
          </w:p>
        </w:tc>
        <w:tc>
          <w:tcPr>
            <w:tcW w:w="1749" w:type="dxa"/>
            <w:vAlign w:val="center"/>
          </w:tcPr>
          <w:p w14:paraId="1BD6AD99" w14:textId="77777777" w:rsidR="00A27DD8" w:rsidRDefault="00A27DD8" w:rsidP="00A27DD8">
            <w:pPr>
              <w:ind w:firstLine="17"/>
              <w:jc w:val="center"/>
              <w:rPr>
                <w:rFonts w:ascii="宋体" w:hAnsi="宋体"/>
                <w:szCs w:val="21"/>
              </w:rPr>
            </w:pPr>
          </w:p>
        </w:tc>
        <w:tc>
          <w:tcPr>
            <w:tcW w:w="1127" w:type="dxa"/>
            <w:vAlign w:val="center"/>
          </w:tcPr>
          <w:p w14:paraId="15CE8FB7" w14:textId="77777777" w:rsidR="00A27DD8" w:rsidRDefault="00A27DD8" w:rsidP="00A27DD8">
            <w:pPr>
              <w:ind w:firstLine="17"/>
              <w:jc w:val="center"/>
              <w:rPr>
                <w:rFonts w:ascii="宋体" w:hAnsi="宋体"/>
                <w:szCs w:val="21"/>
              </w:rPr>
            </w:pPr>
          </w:p>
        </w:tc>
        <w:tc>
          <w:tcPr>
            <w:tcW w:w="1066" w:type="dxa"/>
            <w:vAlign w:val="center"/>
          </w:tcPr>
          <w:p w14:paraId="306C1DBF" w14:textId="77777777" w:rsidR="00A27DD8" w:rsidRDefault="00A27DD8" w:rsidP="00A27DD8">
            <w:pPr>
              <w:ind w:firstLine="17"/>
              <w:jc w:val="center"/>
              <w:rPr>
                <w:rFonts w:ascii="宋体" w:hAnsi="宋体"/>
                <w:szCs w:val="21"/>
              </w:rPr>
            </w:pPr>
          </w:p>
        </w:tc>
      </w:tr>
      <w:tr w:rsidR="00A27DD8" w14:paraId="404FB136" w14:textId="77777777" w:rsidTr="00A27DD8">
        <w:trPr>
          <w:trHeight w:val="626"/>
          <w:jc w:val="center"/>
        </w:trPr>
        <w:tc>
          <w:tcPr>
            <w:tcW w:w="654" w:type="dxa"/>
            <w:vAlign w:val="center"/>
          </w:tcPr>
          <w:p w14:paraId="1A14E07F" w14:textId="77777777" w:rsidR="00A27DD8" w:rsidRDefault="00A27DD8" w:rsidP="00A27DD8">
            <w:pPr>
              <w:ind w:firstLine="600"/>
              <w:jc w:val="center"/>
              <w:rPr>
                <w:rFonts w:ascii="宋体" w:hAnsi="宋体"/>
                <w:szCs w:val="21"/>
              </w:rPr>
            </w:pPr>
          </w:p>
        </w:tc>
        <w:tc>
          <w:tcPr>
            <w:tcW w:w="1968" w:type="dxa"/>
            <w:vAlign w:val="center"/>
          </w:tcPr>
          <w:p w14:paraId="2DF51F96" w14:textId="77777777" w:rsidR="00A27DD8" w:rsidRDefault="00A27DD8" w:rsidP="00A27DD8">
            <w:pPr>
              <w:ind w:firstLine="17"/>
              <w:jc w:val="center"/>
              <w:rPr>
                <w:rFonts w:ascii="宋体" w:hAnsi="宋体"/>
                <w:szCs w:val="21"/>
              </w:rPr>
            </w:pPr>
          </w:p>
        </w:tc>
        <w:tc>
          <w:tcPr>
            <w:tcW w:w="992" w:type="dxa"/>
            <w:vAlign w:val="center"/>
          </w:tcPr>
          <w:p w14:paraId="2FC980DB" w14:textId="77777777" w:rsidR="00A27DD8" w:rsidRDefault="00A27DD8" w:rsidP="00A27DD8">
            <w:pPr>
              <w:ind w:firstLine="17"/>
              <w:jc w:val="center"/>
              <w:rPr>
                <w:rFonts w:ascii="宋体" w:hAnsi="宋体"/>
                <w:szCs w:val="21"/>
              </w:rPr>
            </w:pPr>
          </w:p>
        </w:tc>
        <w:tc>
          <w:tcPr>
            <w:tcW w:w="1134" w:type="dxa"/>
            <w:vAlign w:val="center"/>
          </w:tcPr>
          <w:p w14:paraId="60611059" w14:textId="77777777" w:rsidR="00A27DD8" w:rsidRDefault="00A27DD8" w:rsidP="00A27DD8">
            <w:pPr>
              <w:ind w:firstLine="17"/>
              <w:jc w:val="center"/>
              <w:rPr>
                <w:rFonts w:ascii="宋体" w:hAnsi="宋体"/>
                <w:szCs w:val="21"/>
              </w:rPr>
            </w:pPr>
          </w:p>
        </w:tc>
        <w:tc>
          <w:tcPr>
            <w:tcW w:w="1653" w:type="dxa"/>
            <w:vAlign w:val="center"/>
          </w:tcPr>
          <w:p w14:paraId="06BD086B" w14:textId="77777777" w:rsidR="00A27DD8" w:rsidRDefault="00A27DD8" w:rsidP="00A27DD8">
            <w:pPr>
              <w:ind w:firstLine="17"/>
              <w:jc w:val="center"/>
              <w:rPr>
                <w:rFonts w:ascii="宋体" w:hAnsi="宋体"/>
                <w:szCs w:val="21"/>
              </w:rPr>
            </w:pPr>
          </w:p>
        </w:tc>
        <w:tc>
          <w:tcPr>
            <w:tcW w:w="1749" w:type="dxa"/>
            <w:vAlign w:val="center"/>
          </w:tcPr>
          <w:p w14:paraId="1CF89B6F" w14:textId="77777777" w:rsidR="00A27DD8" w:rsidRDefault="00A27DD8" w:rsidP="00A27DD8">
            <w:pPr>
              <w:ind w:firstLine="17"/>
              <w:jc w:val="center"/>
              <w:rPr>
                <w:rFonts w:ascii="宋体" w:hAnsi="宋体"/>
                <w:szCs w:val="21"/>
              </w:rPr>
            </w:pPr>
          </w:p>
        </w:tc>
        <w:tc>
          <w:tcPr>
            <w:tcW w:w="1127" w:type="dxa"/>
            <w:vAlign w:val="center"/>
          </w:tcPr>
          <w:p w14:paraId="086FAB66" w14:textId="77777777" w:rsidR="00A27DD8" w:rsidRDefault="00A27DD8" w:rsidP="00A27DD8">
            <w:pPr>
              <w:ind w:firstLine="17"/>
              <w:jc w:val="center"/>
              <w:rPr>
                <w:rFonts w:ascii="宋体" w:hAnsi="宋体"/>
                <w:szCs w:val="21"/>
              </w:rPr>
            </w:pPr>
          </w:p>
        </w:tc>
        <w:tc>
          <w:tcPr>
            <w:tcW w:w="1066" w:type="dxa"/>
            <w:vAlign w:val="center"/>
          </w:tcPr>
          <w:p w14:paraId="3F0F12C4" w14:textId="77777777" w:rsidR="00A27DD8" w:rsidRDefault="00A27DD8" w:rsidP="00A27DD8">
            <w:pPr>
              <w:ind w:firstLine="17"/>
              <w:jc w:val="center"/>
              <w:rPr>
                <w:rFonts w:ascii="宋体" w:hAnsi="宋体"/>
                <w:szCs w:val="21"/>
              </w:rPr>
            </w:pPr>
          </w:p>
        </w:tc>
      </w:tr>
      <w:tr w:rsidR="00A27DD8" w14:paraId="4EA5261E" w14:textId="77777777" w:rsidTr="00A27DD8">
        <w:trPr>
          <w:trHeight w:val="626"/>
          <w:jc w:val="center"/>
        </w:trPr>
        <w:tc>
          <w:tcPr>
            <w:tcW w:w="654" w:type="dxa"/>
            <w:vAlign w:val="center"/>
          </w:tcPr>
          <w:p w14:paraId="4C4E2D72" w14:textId="77777777" w:rsidR="00A27DD8" w:rsidRDefault="00A27DD8" w:rsidP="00A27DD8">
            <w:pPr>
              <w:ind w:firstLine="600"/>
              <w:jc w:val="center"/>
              <w:rPr>
                <w:rFonts w:ascii="宋体" w:hAnsi="宋体"/>
                <w:szCs w:val="21"/>
              </w:rPr>
            </w:pPr>
          </w:p>
        </w:tc>
        <w:tc>
          <w:tcPr>
            <w:tcW w:w="1968" w:type="dxa"/>
            <w:vAlign w:val="center"/>
          </w:tcPr>
          <w:p w14:paraId="6E325D88" w14:textId="77777777" w:rsidR="00A27DD8" w:rsidRDefault="00A27DD8" w:rsidP="00A27DD8">
            <w:pPr>
              <w:ind w:firstLine="17"/>
              <w:jc w:val="center"/>
              <w:rPr>
                <w:rFonts w:ascii="宋体" w:hAnsi="宋体"/>
                <w:szCs w:val="21"/>
              </w:rPr>
            </w:pPr>
          </w:p>
        </w:tc>
        <w:tc>
          <w:tcPr>
            <w:tcW w:w="992" w:type="dxa"/>
            <w:vAlign w:val="center"/>
          </w:tcPr>
          <w:p w14:paraId="1D3B128F" w14:textId="77777777" w:rsidR="00A27DD8" w:rsidRDefault="00A27DD8" w:rsidP="00A27DD8">
            <w:pPr>
              <w:ind w:firstLine="17"/>
              <w:jc w:val="center"/>
              <w:rPr>
                <w:rFonts w:ascii="宋体" w:hAnsi="宋体"/>
                <w:szCs w:val="21"/>
              </w:rPr>
            </w:pPr>
          </w:p>
        </w:tc>
        <w:tc>
          <w:tcPr>
            <w:tcW w:w="1134" w:type="dxa"/>
            <w:vAlign w:val="center"/>
          </w:tcPr>
          <w:p w14:paraId="7E43BE01" w14:textId="77777777" w:rsidR="00A27DD8" w:rsidRDefault="00A27DD8" w:rsidP="00A27DD8">
            <w:pPr>
              <w:ind w:firstLine="17"/>
              <w:jc w:val="center"/>
              <w:rPr>
                <w:rFonts w:ascii="宋体" w:hAnsi="宋体"/>
                <w:szCs w:val="21"/>
              </w:rPr>
            </w:pPr>
          </w:p>
        </w:tc>
        <w:tc>
          <w:tcPr>
            <w:tcW w:w="1653" w:type="dxa"/>
            <w:vAlign w:val="center"/>
          </w:tcPr>
          <w:p w14:paraId="07DD2633" w14:textId="77777777" w:rsidR="00A27DD8" w:rsidRDefault="00A27DD8" w:rsidP="00A27DD8">
            <w:pPr>
              <w:ind w:firstLine="17"/>
              <w:jc w:val="center"/>
              <w:rPr>
                <w:rFonts w:ascii="宋体" w:hAnsi="宋体"/>
                <w:szCs w:val="21"/>
              </w:rPr>
            </w:pPr>
          </w:p>
        </w:tc>
        <w:tc>
          <w:tcPr>
            <w:tcW w:w="1749" w:type="dxa"/>
            <w:vAlign w:val="center"/>
          </w:tcPr>
          <w:p w14:paraId="4A0F337D" w14:textId="77777777" w:rsidR="00A27DD8" w:rsidRDefault="00A27DD8" w:rsidP="00A27DD8">
            <w:pPr>
              <w:ind w:firstLine="17"/>
              <w:jc w:val="center"/>
              <w:rPr>
                <w:rFonts w:ascii="宋体" w:hAnsi="宋体"/>
                <w:szCs w:val="21"/>
              </w:rPr>
            </w:pPr>
          </w:p>
        </w:tc>
        <w:tc>
          <w:tcPr>
            <w:tcW w:w="1127" w:type="dxa"/>
            <w:vAlign w:val="center"/>
          </w:tcPr>
          <w:p w14:paraId="44372EC2" w14:textId="77777777" w:rsidR="00A27DD8" w:rsidRDefault="00A27DD8" w:rsidP="00A27DD8">
            <w:pPr>
              <w:ind w:firstLine="17"/>
              <w:jc w:val="center"/>
              <w:rPr>
                <w:rFonts w:ascii="宋体" w:hAnsi="宋体"/>
                <w:szCs w:val="21"/>
              </w:rPr>
            </w:pPr>
          </w:p>
        </w:tc>
        <w:tc>
          <w:tcPr>
            <w:tcW w:w="1066" w:type="dxa"/>
            <w:vAlign w:val="center"/>
          </w:tcPr>
          <w:p w14:paraId="140994FB" w14:textId="77777777" w:rsidR="00A27DD8" w:rsidRDefault="00A27DD8" w:rsidP="00A27DD8">
            <w:pPr>
              <w:ind w:firstLine="17"/>
              <w:jc w:val="center"/>
              <w:rPr>
                <w:rFonts w:ascii="宋体" w:hAnsi="宋体"/>
                <w:szCs w:val="21"/>
              </w:rPr>
            </w:pPr>
          </w:p>
        </w:tc>
      </w:tr>
      <w:tr w:rsidR="00A27DD8" w14:paraId="3F0DDDF7" w14:textId="77777777" w:rsidTr="00A27DD8">
        <w:trPr>
          <w:trHeight w:val="626"/>
          <w:jc w:val="center"/>
        </w:trPr>
        <w:tc>
          <w:tcPr>
            <w:tcW w:w="654" w:type="dxa"/>
            <w:vAlign w:val="center"/>
          </w:tcPr>
          <w:p w14:paraId="30B42AEF" w14:textId="77777777" w:rsidR="00A27DD8" w:rsidRDefault="00A27DD8" w:rsidP="00A27DD8">
            <w:pPr>
              <w:ind w:firstLine="600"/>
              <w:jc w:val="center"/>
              <w:rPr>
                <w:rFonts w:ascii="宋体" w:hAnsi="宋体"/>
                <w:szCs w:val="21"/>
              </w:rPr>
            </w:pPr>
          </w:p>
        </w:tc>
        <w:tc>
          <w:tcPr>
            <w:tcW w:w="1968" w:type="dxa"/>
            <w:vAlign w:val="center"/>
          </w:tcPr>
          <w:p w14:paraId="0ADFEB18" w14:textId="77777777" w:rsidR="00A27DD8" w:rsidRDefault="00A27DD8" w:rsidP="00A27DD8">
            <w:pPr>
              <w:ind w:firstLine="17"/>
              <w:jc w:val="center"/>
              <w:rPr>
                <w:rFonts w:ascii="宋体" w:hAnsi="宋体"/>
                <w:szCs w:val="21"/>
              </w:rPr>
            </w:pPr>
          </w:p>
        </w:tc>
        <w:tc>
          <w:tcPr>
            <w:tcW w:w="992" w:type="dxa"/>
            <w:vAlign w:val="center"/>
          </w:tcPr>
          <w:p w14:paraId="4B4AAA25" w14:textId="77777777" w:rsidR="00A27DD8" w:rsidRDefault="00A27DD8" w:rsidP="00A27DD8">
            <w:pPr>
              <w:ind w:firstLine="17"/>
              <w:jc w:val="center"/>
              <w:rPr>
                <w:rFonts w:ascii="宋体" w:hAnsi="宋体"/>
                <w:szCs w:val="21"/>
              </w:rPr>
            </w:pPr>
          </w:p>
        </w:tc>
        <w:tc>
          <w:tcPr>
            <w:tcW w:w="1134" w:type="dxa"/>
            <w:vAlign w:val="center"/>
          </w:tcPr>
          <w:p w14:paraId="0A6E30A6" w14:textId="77777777" w:rsidR="00A27DD8" w:rsidRDefault="00A27DD8" w:rsidP="00A27DD8">
            <w:pPr>
              <w:ind w:firstLine="17"/>
              <w:jc w:val="center"/>
              <w:rPr>
                <w:rFonts w:ascii="宋体" w:hAnsi="宋体"/>
                <w:szCs w:val="21"/>
              </w:rPr>
            </w:pPr>
          </w:p>
        </w:tc>
        <w:tc>
          <w:tcPr>
            <w:tcW w:w="1653" w:type="dxa"/>
            <w:vAlign w:val="center"/>
          </w:tcPr>
          <w:p w14:paraId="404D16AA" w14:textId="77777777" w:rsidR="00A27DD8" w:rsidRDefault="00A27DD8" w:rsidP="00A27DD8">
            <w:pPr>
              <w:ind w:firstLine="17"/>
              <w:jc w:val="center"/>
              <w:rPr>
                <w:rFonts w:ascii="宋体" w:hAnsi="宋体"/>
                <w:szCs w:val="21"/>
              </w:rPr>
            </w:pPr>
          </w:p>
        </w:tc>
        <w:tc>
          <w:tcPr>
            <w:tcW w:w="1749" w:type="dxa"/>
            <w:vAlign w:val="center"/>
          </w:tcPr>
          <w:p w14:paraId="686B40BC" w14:textId="77777777" w:rsidR="00A27DD8" w:rsidRDefault="00A27DD8" w:rsidP="00A27DD8">
            <w:pPr>
              <w:ind w:firstLine="17"/>
              <w:jc w:val="center"/>
              <w:rPr>
                <w:rFonts w:ascii="宋体" w:hAnsi="宋体"/>
                <w:szCs w:val="21"/>
              </w:rPr>
            </w:pPr>
          </w:p>
        </w:tc>
        <w:tc>
          <w:tcPr>
            <w:tcW w:w="1127" w:type="dxa"/>
            <w:vAlign w:val="center"/>
          </w:tcPr>
          <w:p w14:paraId="759F6959" w14:textId="77777777" w:rsidR="00A27DD8" w:rsidRDefault="00A27DD8" w:rsidP="00A27DD8">
            <w:pPr>
              <w:ind w:firstLine="17"/>
              <w:jc w:val="center"/>
              <w:rPr>
                <w:rFonts w:ascii="宋体" w:hAnsi="宋体"/>
                <w:szCs w:val="21"/>
              </w:rPr>
            </w:pPr>
          </w:p>
        </w:tc>
        <w:tc>
          <w:tcPr>
            <w:tcW w:w="1066" w:type="dxa"/>
            <w:vAlign w:val="center"/>
          </w:tcPr>
          <w:p w14:paraId="7F99819A" w14:textId="77777777" w:rsidR="00A27DD8" w:rsidRDefault="00A27DD8" w:rsidP="00A27DD8">
            <w:pPr>
              <w:ind w:firstLine="17"/>
              <w:jc w:val="center"/>
              <w:rPr>
                <w:rFonts w:ascii="宋体" w:hAnsi="宋体"/>
                <w:szCs w:val="21"/>
              </w:rPr>
            </w:pPr>
          </w:p>
        </w:tc>
      </w:tr>
      <w:tr w:rsidR="00A27DD8" w14:paraId="2AD0F032" w14:textId="77777777" w:rsidTr="00A27DD8">
        <w:trPr>
          <w:trHeight w:val="626"/>
          <w:jc w:val="center"/>
        </w:trPr>
        <w:tc>
          <w:tcPr>
            <w:tcW w:w="654" w:type="dxa"/>
            <w:vAlign w:val="center"/>
          </w:tcPr>
          <w:p w14:paraId="120931A9" w14:textId="77777777" w:rsidR="00A27DD8" w:rsidRDefault="00A27DD8" w:rsidP="00A27DD8">
            <w:pPr>
              <w:ind w:firstLine="600"/>
              <w:jc w:val="center"/>
              <w:rPr>
                <w:rFonts w:ascii="宋体" w:hAnsi="宋体"/>
                <w:szCs w:val="21"/>
              </w:rPr>
            </w:pPr>
          </w:p>
        </w:tc>
        <w:tc>
          <w:tcPr>
            <w:tcW w:w="1968" w:type="dxa"/>
            <w:vAlign w:val="center"/>
          </w:tcPr>
          <w:p w14:paraId="05C2ED93" w14:textId="77777777" w:rsidR="00A27DD8" w:rsidRDefault="00A27DD8" w:rsidP="00A27DD8">
            <w:pPr>
              <w:ind w:firstLine="17"/>
              <w:jc w:val="center"/>
              <w:rPr>
                <w:rFonts w:ascii="宋体" w:hAnsi="宋体"/>
                <w:szCs w:val="21"/>
              </w:rPr>
            </w:pPr>
          </w:p>
        </w:tc>
        <w:tc>
          <w:tcPr>
            <w:tcW w:w="992" w:type="dxa"/>
            <w:vAlign w:val="center"/>
          </w:tcPr>
          <w:p w14:paraId="2220D754" w14:textId="77777777" w:rsidR="00A27DD8" w:rsidRDefault="00A27DD8" w:rsidP="00A27DD8">
            <w:pPr>
              <w:ind w:firstLine="17"/>
              <w:jc w:val="center"/>
              <w:rPr>
                <w:rFonts w:ascii="宋体" w:hAnsi="宋体"/>
                <w:szCs w:val="21"/>
              </w:rPr>
            </w:pPr>
          </w:p>
        </w:tc>
        <w:tc>
          <w:tcPr>
            <w:tcW w:w="1134" w:type="dxa"/>
            <w:vAlign w:val="center"/>
          </w:tcPr>
          <w:p w14:paraId="60F16A76" w14:textId="77777777" w:rsidR="00A27DD8" w:rsidRDefault="00A27DD8" w:rsidP="00A27DD8">
            <w:pPr>
              <w:ind w:firstLine="17"/>
              <w:jc w:val="center"/>
              <w:rPr>
                <w:rFonts w:ascii="宋体" w:hAnsi="宋体"/>
                <w:szCs w:val="21"/>
              </w:rPr>
            </w:pPr>
          </w:p>
        </w:tc>
        <w:tc>
          <w:tcPr>
            <w:tcW w:w="1653" w:type="dxa"/>
            <w:vAlign w:val="center"/>
          </w:tcPr>
          <w:p w14:paraId="288E0C82" w14:textId="77777777" w:rsidR="00A27DD8" w:rsidRDefault="00A27DD8" w:rsidP="00A27DD8">
            <w:pPr>
              <w:ind w:firstLine="17"/>
              <w:jc w:val="center"/>
              <w:rPr>
                <w:rFonts w:ascii="宋体" w:hAnsi="宋体"/>
                <w:szCs w:val="21"/>
              </w:rPr>
            </w:pPr>
          </w:p>
        </w:tc>
        <w:tc>
          <w:tcPr>
            <w:tcW w:w="1749" w:type="dxa"/>
            <w:vAlign w:val="center"/>
          </w:tcPr>
          <w:p w14:paraId="6C829052" w14:textId="77777777" w:rsidR="00A27DD8" w:rsidRDefault="00A27DD8" w:rsidP="00A27DD8">
            <w:pPr>
              <w:ind w:firstLine="17"/>
              <w:jc w:val="center"/>
              <w:rPr>
                <w:rFonts w:ascii="宋体" w:hAnsi="宋体"/>
                <w:szCs w:val="21"/>
              </w:rPr>
            </w:pPr>
          </w:p>
        </w:tc>
        <w:tc>
          <w:tcPr>
            <w:tcW w:w="1127" w:type="dxa"/>
            <w:vAlign w:val="center"/>
          </w:tcPr>
          <w:p w14:paraId="67E7835C" w14:textId="77777777" w:rsidR="00A27DD8" w:rsidRDefault="00A27DD8" w:rsidP="00A27DD8">
            <w:pPr>
              <w:ind w:firstLine="17"/>
              <w:jc w:val="center"/>
              <w:rPr>
                <w:rFonts w:ascii="宋体" w:hAnsi="宋体"/>
                <w:szCs w:val="21"/>
              </w:rPr>
            </w:pPr>
          </w:p>
        </w:tc>
        <w:tc>
          <w:tcPr>
            <w:tcW w:w="1066" w:type="dxa"/>
            <w:vAlign w:val="center"/>
          </w:tcPr>
          <w:p w14:paraId="37A75E14" w14:textId="77777777" w:rsidR="00A27DD8" w:rsidRDefault="00A27DD8" w:rsidP="00A27DD8">
            <w:pPr>
              <w:ind w:firstLine="17"/>
              <w:jc w:val="center"/>
              <w:rPr>
                <w:rFonts w:ascii="宋体" w:hAnsi="宋体"/>
                <w:szCs w:val="21"/>
              </w:rPr>
            </w:pPr>
          </w:p>
        </w:tc>
      </w:tr>
      <w:tr w:rsidR="00A27DD8" w14:paraId="0CC2B459" w14:textId="77777777" w:rsidTr="00A27DD8">
        <w:trPr>
          <w:trHeight w:val="626"/>
          <w:jc w:val="center"/>
        </w:trPr>
        <w:tc>
          <w:tcPr>
            <w:tcW w:w="654" w:type="dxa"/>
            <w:vAlign w:val="center"/>
          </w:tcPr>
          <w:p w14:paraId="2C9B7A38" w14:textId="77777777" w:rsidR="00A27DD8" w:rsidRDefault="00A27DD8" w:rsidP="00A27DD8">
            <w:pPr>
              <w:ind w:firstLine="600"/>
              <w:jc w:val="center"/>
              <w:rPr>
                <w:rFonts w:ascii="宋体" w:hAnsi="宋体"/>
                <w:szCs w:val="21"/>
              </w:rPr>
            </w:pPr>
          </w:p>
        </w:tc>
        <w:tc>
          <w:tcPr>
            <w:tcW w:w="1968" w:type="dxa"/>
            <w:vAlign w:val="center"/>
          </w:tcPr>
          <w:p w14:paraId="63AC77D4" w14:textId="77777777" w:rsidR="00A27DD8" w:rsidRDefault="00A27DD8" w:rsidP="00A27DD8">
            <w:pPr>
              <w:ind w:firstLine="17"/>
              <w:jc w:val="center"/>
              <w:rPr>
                <w:rFonts w:ascii="宋体" w:hAnsi="宋体"/>
                <w:szCs w:val="21"/>
              </w:rPr>
            </w:pPr>
          </w:p>
        </w:tc>
        <w:tc>
          <w:tcPr>
            <w:tcW w:w="992" w:type="dxa"/>
            <w:vAlign w:val="center"/>
          </w:tcPr>
          <w:p w14:paraId="6A7DF6C6" w14:textId="77777777" w:rsidR="00A27DD8" w:rsidRDefault="00A27DD8" w:rsidP="00A27DD8">
            <w:pPr>
              <w:ind w:firstLine="17"/>
              <w:jc w:val="center"/>
              <w:rPr>
                <w:rFonts w:ascii="宋体" w:hAnsi="宋体"/>
                <w:szCs w:val="21"/>
              </w:rPr>
            </w:pPr>
          </w:p>
        </w:tc>
        <w:tc>
          <w:tcPr>
            <w:tcW w:w="1134" w:type="dxa"/>
            <w:vAlign w:val="center"/>
          </w:tcPr>
          <w:p w14:paraId="7D71064F" w14:textId="77777777" w:rsidR="00A27DD8" w:rsidRDefault="00A27DD8" w:rsidP="00A27DD8">
            <w:pPr>
              <w:ind w:firstLine="17"/>
              <w:jc w:val="center"/>
              <w:rPr>
                <w:rFonts w:ascii="宋体" w:hAnsi="宋体"/>
                <w:szCs w:val="21"/>
              </w:rPr>
            </w:pPr>
          </w:p>
        </w:tc>
        <w:tc>
          <w:tcPr>
            <w:tcW w:w="1653" w:type="dxa"/>
            <w:vAlign w:val="center"/>
          </w:tcPr>
          <w:p w14:paraId="740BF29E" w14:textId="77777777" w:rsidR="00A27DD8" w:rsidRDefault="00A27DD8" w:rsidP="00A27DD8">
            <w:pPr>
              <w:ind w:firstLine="17"/>
              <w:jc w:val="center"/>
              <w:rPr>
                <w:rFonts w:ascii="宋体" w:hAnsi="宋体"/>
                <w:szCs w:val="21"/>
              </w:rPr>
            </w:pPr>
          </w:p>
        </w:tc>
        <w:tc>
          <w:tcPr>
            <w:tcW w:w="1749" w:type="dxa"/>
            <w:vAlign w:val="center"/>
          </w:tcPr>
          <w:p w14:paraId="09678339" w14:textId="77777777" w:rsidR="00A27DD8" w:rsidRDefault="00A27DD8" w:rsidP="00A27DD8">
            <w:pPr>
              <w:ind w:firstLine="17"/>
              <w:jc w:val="center"/>
              <w:rPr>
                <w:rFonts w:ascii="宋体" w:hAnsi="宋体"/>
                <w:szCs w:val="21"/>
              </w:rPr>
            </w:pPr>
          </w:p>
        </w:tc>
        <w:tc>
          <w:tcPr>
            <w:tcW w:w="1127" w:type="dxa"/>
            <w:vAlign w:val="center"/>
          </w:tcPr>
          <w:p w14:paraId="6321E3DE" w14:textId="77777777" w:rsidR="00A27DD8" w:rsidRDefault="00A27DD8" w:rsidP="00A27DD8">
            <w:pPr>
              <w:ind w:firstLine="17"/>
              <w:jc w:val="center"/>
              <w:rPr>
                <w:rFonts w:ascii="宋体" w:hAnsi="宋体"/>
                <w:szCs w:val="21"/>
              </w:rPr>
            </w:pPr>
          </w:p>
        </w:tc>
        <w:tc>
          <w:tcPr>
            <w:tcW w:w="1066" w:type="dxa"/>
            <w:vAlign w:val="center"/>
          </w:tcPr>
          <w:p w14:paraId="262FA466" w14:textId="77777777" w:rsidR="00A27DD8" w:rsidRDefault="00A27DD8" w:rsidP="00A27DD8">
            <w:pPr>
              <w:ind w:firstLine="17"/>
              <w:jc w:val="center"/>
              <w:rPr>
                <w:rFonts w:ascii="宋体" w:hAnsi="宋体"/>
                <w:szCs w:val="21"/>
              </w:rPr>
            </w:pPr>
          </w:p>
        </w:tc>
      </w:tr>
      <w:tr w:rsidR="00A27DD8" w14:paraId="4AA1EAA0" w14:textId="77777777" w:rsidTr="00A27DD8">
        <w:trPr>
          <w:trHeight w:val="626"/>
          <w:jc w:val="center"/>
        </w:trPr>
        <w:tc>
          <w:tcPr>
            <w:tcW w:w="654" w:type="dxa"/>
            <w:vAlign w:val="center"/>
          </w:tcPr>
          <w:p w14:paraId="248D8543" w14:textId="77777777" w:rsidR="00A27DD8" w:rsidRDefault="00A27DD8" w:rsidP="00A27DD8">
            <w:pPr>
              <w:ind w:firstLine="600"/>
              <w:jc w:val="center"/>
              <w:rPr>
                <w:rFonts w:ascii="宋体" w:hAnsi="宋体"/>
                <w:szCs w:val="21"/>
              </w:rPr>
            </w:pPr>
          </w:p>
        </w:tc>
        <w:tc>
          <w:tcPr>
            <w:tcW w:w="1968" w:type="dxa"/>
            <w:vAlign w:val="center"/>
          </w:tcPr>
          <w:p w14:paraId="643E2764" w14:textId="77777777" w:rsidR="00A27DD8" w:rsidRDefault="00A27DD8" w:rsidP="00A27DD8">
            <w:pPr>
              <w:ind w:firstLine="17"/>
              <w:jc w:val="center"/>
              <w:rPr>
                <w:rFonts w:ascii="宋体" w:hAnsi="宋体"/>
                <w:szCs w:val="21"/>
              </w:rPr>
            </w:pPr>
          </w:p>
        </w:tc>
        <w:tc>
          <w:tcPr>
            <w:tcW w:w="992" w:type="dxa"/>
            <w:vAlign w:val="center"/>
          </w:tcPr>
          <w:p w14:paraId="3F7A0F2E" w14:textId="77777777" w:rsidR="00A27DD8" w:rsidRDefault="00A27DD8" w:rsidP="00A27DD8">
            <w:pPr>
              <w:ind w:firstLine="17"/>
              <w:jc w:val="center"/>
              <w:rPr>
                <w:rFonts w:ascii="宋体" w:hAnsi="宋体"/>
                <w:szCs w:val="21"/>
              </w:rPr>
            </w:pPr>
          </w:p>
        </w:tc>
        <w:tc>
          <w:tcPr>
            <w:tcW w:w="1134" w:type="dxa"/>
            <w:vAlign w:val="center"/>
          </w:tcPr>
          <w:p w14:paraId="48A5281C" w14:textId="77777777" w:rsidR="00A27DD8" w:rsidRDefault="00A27DD8" w:rsidP="00A27DD8">
            <w:pPr>
              <w:ind w:firstLine="17"/>
              <w:jc w:val="center"/>
              <w:rPr>
                <w:rFonts w:ascii="宋体" w:hAnsi="宋体"/>
                <w:szCs w:val="21"/>
              </w:rPr>
            </w:pPr>
          </w:p>
        </w:tc>
        <w:tc>
          <w:tcPr>
            <w:tcW w:w="1653" w:type="dxa"/>
            <w:vAlign w:val="center"/>
          </w:tcPr>
          <w:p w14:paraId="03009032" w14:textId="77777777" w:rsidR="00A27DD8" w:rsidRDefault="00A27DD8" w:rsidP="00A27DD8">
            <w:pPr>
              <w:ind w:firstLine="17"/>
              <w:jc w:val="center"/>
              <w:rPr>
                <w:rFonts w:ascii="宋体" w:hAnsi="宋体"/>
                <w:szCs w:val="21"/>
              </w:rPr>
            </w:pPr>
          </w:p>
        </w:tc>
        <w:tc>
          <w:tcPr>
            <w:tcW w:w="1749" w:type="dxa"/>
            <w:vAlign w:val="center"/>
          </w:tcPr>
          <w:p w14:paraId="47A86F5B" w14:textId="77777777" w:rsidR="00A27DD8" w:rsidRDefault="00A27DD8" w:rsidP="00A27DD8">
            <w:pPr>
              <w:ind w:firstLine="17"/>
              <w:jc w:val="center"/>
              <w:rPr>
                <w:rFonts w:ascii="宋体" w:hAnsi="宋体"/>
                <w:szCs w:val="21"/>
              </w:rPr>
            </w:pPr>
          </w:p>
        </w:tc>
        <w:tc>
          <w:tcPr>
            <w:tcW w:w="1127" w:type="dxa"/>
            <w:vAlign w:val="center"/>
          </w:tcPr>
          <w:p w14:paraId="23C4E1CF" w14:textId="77777777" w:rsidR="00A27DD8" w:rsidRDefault="00A27DD8" w:rsidP="00A27DD8">
            <w:pPr>
              <w:ind w:firstLine="17"/>
              <w:jc w:val="center"/>
              <w:rPr>
                <w:rFonts w:ascii="宋体" w:hAnsi="宋体"/>
                <w:szCs w:val="21"/>
              </w:rPr>
            </w:pPr>
          </w:p>
        </w:tc>
        <w:tc>
          <w:tcPr>
            <w:tcW w:w="1066" w:type="dxa"/>
            <w:vAlign w:val="center"/>
          </w:tcPr>
          <w:p w14:paraId="53179452" w14:textId="77777777" w:rsidR="00A27DD8" w:rsidRDefault="00A27DD8" w:rsidP="00A27DD8">
            <w:pPr>
              <w:ind w:firstLine="17"/>
              <w:jc w:val="center"/>
              <w:rPr>
                <w:rFonts w:ascii="宋体" w:hAnsi="宋体"/>
                <w:szCs w:val="21"/>
              </w:rPr>
            </w:pPr>
          </w:p>
        </w:tc>
      </w:tr>
      <w:tr w:rsidR="00A27DD8" w14:paraId="4EFD6332" w14:textId="77777777" w:rsidTr="00A27DD8">
        <w:trPr>
          <w:trHeight w:val="626"/>
          <w:jc w:val="center"/>
        </w:trPr>
        <w:tc>
          <w:tcPr>
            <w:tcW w:w="654" w:type="dxa"/>
            <w:vAlign w:val="center"/>
          </w:tcPr>
          <w:p w14:paraId="40B2D7FD" w14:textId="77777777" w:rsidR="00A27DD8" w:rsidRDefault="00A27DD8" w:rsidP="00A27DD8">
            <w:pPr>
              <w:ind w:firstLine="600"/>
              <w:jc w:val="center"/>
              <w:rPr>
                <w:rFonts w:ascii="宋体" w:hAnsi="宋体"/>
                <w:szCs w:val="21"/>
              </w:rPr>
            </w:pPr>
          </w:p>
        </w:tc>
        <w:tc>
          <w:tcPr>
            <w:tcW w:w="1968" w:type="dxa"/>
            <w:vAlign w:val="center"/>
          </w:tcPr>
          <w:p w14:paraId="2814D2EA" w14:textId="77777777" w:rsidR="00A27DD8" w:rsidRDefault="00A27DD8" w:rsidP="00A27DD8">
            <w:pPr>
              <w:ind w:firstLine="17"/>
              <w:jc w:val="center"/>
              <w:rPr>
                <w:rFonts w:ascii="宋体" w:hAnsi="宋体"/>
                <w:szCs w:val="21"/>
              </w:rPr>
            </w:pPr>
          </w:p>
        </w:tc>
        <w:tc>
          <w:tcPr>
            <w:tcW w:w="992" w:type="dxa"/>
            <w:vAlign w:val="center"/>
          </w:tcPr>
          <w:p w14:paraId="41EC11DB" w14:textId="77777777" w:rsidR="00A27DD8" w:rsidRDefault="00A27DD8" w:rsidP="00A27DD8">
            <w:pPr>
              <w:ind w:firstLine="17"/>
              <w:jc w:val="center"/>
              <w:rPr>
                <w:rFonts w:ascii="宋体" w:hAnsi="宋体"/>
                <w:szCs w:val="21"/>
              </w:rPr>
            </w:pPr>
          </w:p>
        </w:tc>
        <w:tc>
          <w:tcPr>
            <w:tcW w:w="1134" w:type="dxa"/>
            <w:vAlign w:val="center"/>
          </w:tcPr>
          <w:p w14:paraId="1875D6E7" w14:textId="77777777" w:rsidR="00A27DD8" w:rsidRDefault="00A27DD8" w:rsidP="00A27DD8">
            <w:pPr>
              <w:ind w:firstLine="17"/>
              <w:jc w:val="center"/>
              <w:rPr>
                <w:rFonts w:ascii="宋体" w:hAnsi="宋体"/>
                <w:szCs w:val="21"/>
              </w:rPr>
            </w:pPr>
          </w:p>
        </w:tc>
        <w:tc>
          <w:tcPr>
            <w:tcW w:w="1653" w:type="dxa"/>
            <w:vAlign w:val="center"/>
          </w:tcPr>
          <w:p w14:paraId="7BC2154F" w14:textId="77777777" w:rsidR="00A27DD8" w:rsidRDefault="00A27DD8" w:rsidP="00A27DD8">
            <w:pPr>
              <w:ind w:firstLine="17"/>
              <w:jc w:val="center"/>
              <w:rPr>
                <w:rFonts w:ascii="宋体" w:hAnsi="宋体"/>
                <w:szCs w:val="21"/>
              </w:rPr>
            </w:pPr>
          </w:p>
        </w:tc>
        <w:tc>
          <w:tcPr>
            <w:tcW w:w="1749" w:type="dxa"/>
            <w:vAlign w:val="center"/>
          </w:tcPr>
          <w:p w14:paraId="5FB87D25" w14:textId="77777777" w:rsidR="00A27DD8" w:rsidRDefault="00A27DD8" w:rsidP="00A27DD8">
            <w:pPr>
              <w:ind w:firstLine="17"/>
              <w:jc w:val="center"/>
              <w:rPr>
                <w:rFonts w:ascii="宋体" w:hAnsi="宋体"/>
                <w:szCs w:val="21"/>
              </w:rPr>
            </w:pPr>
          </w:p>
        </w:tc>
        <w:tc>
          <w:tcPr>
            <w:tcW w:w="1127" w:type="dxa"/>
            <w:vAlign w:val="center"/>
          </w:tcPr>
          <w:p w14:paraId="43A5E19D" w14:textId="77777777" w:rsidR="00A27DD8" w:rsidRDefault="00A27DD8" w:rsidP="00A27DD8">
            <w:pPr>
              <w:ind w:firstLine="17"/>
              <w:jc w:val="center"/>
              <w:rPr>
                <w:rFonts w:ascii="宋体" w:hAnsi="宋体"/>
                <w:szCs w:val="21"/>
              </w:rPr>
            </w:pPr>
          </w:p>
        </w:tc>
        <w:tc>
          <w:tcPr>
            <w:tcW w:w="1066" w:type="dxa"/>
            <w:vAlign w:val="center"/>
          </w:tcPr>
          <w:p w14:paraId="4DCD1076" w14:textId="77777777" w:rsidR="00A27DD8" w:rsidRDefault="00A27DD8" w:rsidP="00A27DD8">
            <w:pPr>
              <w:ind w:firstLine="17"/>
              <w:jc w:val="center"/>
              <w:rPr>
                <w:rFonts w:ascii="宋体" w:hAnsi="宋体"/>
                <w:szCs w:val="21"/>
              </w:rPr>
            </w:pPr>
          </w:p>
        </w:tc>
      </w:tr>
    </w:tbl>
    <w:p w14:paraId="69D35751" w14:textId="77777777" w:rsidR="008822D9" w:rsidRDefault="008822D9" w:rsidP="00A27DD8">
      <w:pPr>
        <w:jc w:val="left"/>
        <w:rPr>
          <w:rFonts w:ascii="黑体" w:eastAsia="黑体" w:cs="黑体"/>
          <w:kern w:val="0"/>
          <w:sz w:val="36"/>
          <w:szCs w:val="36"/>
        </w:rPr>
        <w:sectPr w:rsidR="008822D9" w:rsidSect="00980BBE">
          <w:pgSz w:w="11906" w:h="16838"/>
          <w:pgMar w:top="1440" w:right="567" w:bottom="1440" w:left="567" w:header="567" w:footer="737" w:gutter="0"/>
          <w:cols w:space="425"/>
          <w:docGrid w:type="lines" w:linePitch="312"/>
        </w:sectPr>
      </w:pPr>
    </w:p>
    <w:p w14:paraId="6BC9BCAD" w14:textId="77777777" w:rsidR="00A27DD8" w:rsidRPr="00BA4232" w:rsidRDefault="002810E3" w:rsidP="00BA4232">
      <w:pPr>
        <w:pStyle w:val="12"/>
        <w:spacing w:before="0" w:after="0" w:line="460" w:lineRule="exact"/>
        <w:ind w:left="2" w:firstLineChars="466" w:firstLine="1310"/>
        <w:outlineLvl w:val="0"/>
        <w:rPr>
          <w:bCs w:val="0"/>
        </w:rPr>
      </w:pPr>
      <w:bookmarkStart w:id="112" w:name="_Toc391046355"/>
      <w:r w:rsidRPr="00BA4232">
        <w:rPr>
          <w:rFonts w:hint="eastAsia"/>
          <w:bCs w:val="0"/>
        </w:rPr>
        <w:lastRenderedPageBreak/>
        <w:t>表</w:t>
      </w:r>
      <w:r w:rsidR="008822D9" w:rsidRPr="00BA4232">
        <w:rPr>
          <w:rFonts w:hint="eastAsia"/>
          <w:bCs w:val="0"/>
        </w:rPr>
        <w:t>6.7 特种设备台账</w:t>
      </w:r>
      <w:bookmarkEnd w:id="112"/>
    </w:p>
    <w:tbl>
      <w:tblPr>
        <w:tblpPr w:leftFromText="180" w:rightFromText="180" w:vertAnchor="page" w:horzAnchor="page" w:tblpXSpec="center" w:tblpY="1516"/>
        <w:tblOverlap w:val="never"/>
        <w:tblW w:w="1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
        <w:gridCol w:w="1490"/>
        <w:gridCol w:w="1264"/>
        <w:gridCol w:w="1519"/>
        <w:gridCol w:w="2498"/>
        <w:gridCol w:w="1279"/>
        <w:gridCol w:w="1060"/>
        <w:gridCol w:w="1024"/>
        <w:gridCol w:w="1428"/>
        <w:gridCol w:w="1572"/>
        <w:gridCol w:w="1310"/>
      </w:tblGrid>
      <w:tr w:rsidR="008822D9" w14:paraId="4ED85426" w14:textId="77777777" w:rsidTr="008822D9">
        <w:trPr>
          <w:trHeight w:val="983"/>
        </w:trPr>
        <w:tc>
          <w:tcPr>
            <w:tcW w:w="496" w:type="dxa"/>
            <w:vAlign w:val="center"/>
          </w:tcPr>
          <w:p w14:paraId="35583B86" w14:textId="77777777" w:rsidR="008822D9" w:rsidRDefault="008822D9" w:rsidP="008822D9">
            <w:pPr>
              <w:jc w:val="center"/>
              <w:rPr>
                <w:sz w:val="24"/>
                <w:szCs w:val="21"/>
              </w:rPr>
            </w:pPr>
            <w:r>
              <w:rPr>
                <w:sz w:val="24"/>
                <w:szCs w:val="21"/>
              </w:rPr>
              <w:t>序号</w:t>
            </w:r>
          </w:p>
        </w:tc>
        <w:tc>
          <w:tcPr>
            <w:tcW w:w="1490" w:type="dxa"/>
            <w:vAlign w:val="center"/>
          </w:tcPr>
          <w:p w14:paraId="14F05521" w14:textId="77777777" w:rsidR="008822D9" w:rsidRDefault="008822D9" w:rsidP="008822D9">
            <w:pPr>
              <w:jc w:val="center"/>
              <w:rPr>
                <w:sz w:val="24"/>
                <w:szCs w:val="21"/>
              </w:rPr>
            </w:pPr>
            <w:r>
              <w:rPr>
                <w:sz w:val="24"/>
                <w:szCs w:val="21"/>
              </w:rPr>
              <w:t>特种设备名称</w:t>
            </w:r>
          </w:p>
        </w:tc>
        <w:tc>
          <w:tcPr>
            <w:tcW w:w="1264" w:type="dxa"/>
            <w:vAlign w:val="center"/>
          </w:tcPr>
          <w:p w14:paraId="62FE9779" w14:textId="77777777" w:rsidR="008822D9" w:rsidRDefault="008822D9" w:rsidP="008822D9">
            <w:pPr>
              <w:jc w:val="center"/>
              <w:rPr>
                <w:sz w:val="24"/>
                <w:szCs w:val="21"/>
              </w:rPr>
            </w:pPr>
            <w:r>
              <w:rPr>
                <w:sz w:val="24"/>
                <w:szCs w:val="21"/>
              </w:rPr>
              <w:t>内部</w:t>
            </w:r>
          </w:p>
          <w:p w14:paraId="5C05D78B" w14:textId="77777777" w:rsidR="008822D9" w:rsidRDefault="008822D9" w:rsidP="008822D9">
            <w:pPr>
              <w:jc w:val="center"/>
              <w:rPr>
                <w:sz w:val="24"/>
                <w:szCs w:val="21"/>
              </w:rPr>
            </w:pPr>
            <w:r>
              <w:rPr>
                <w:sz w:val="24"/>
                <w:szCs w:val="21"/>
              </w:rPr>
              <w:t>编号</w:t>
            </w:r>
          </w:p>
        </w:tc>
        <w:tc>
          <w:tcPr>
            <w:tcW w:w="1519" w:type="dxa"/>
            <w:vAlign w:val="center"/>
          </w:tcPr>
          <w:p w14:paraId="672AE07C" w14:textId="77777777" w:rsidR="008822D9" w:rsidRDefault="008822D9" w:rsidP="008822D9">
            <w:pPr>
              <w:jc w:val="center"/>
              <w:rPr>
                <w:sz w:val="24"/>
                <w:szCs w:val="21"/>
              </w:rPr>
            </w:pPr>
            <w:r>
              <w:rPr>
                <w:sz w:val="24"/>
                <w:szCs w:val="21"/>
              </w:rPr>
              <w:t>使用证编号</w:t>
            </w:r>
          </w:p>
        </w:tc>
        <w:tc>
          <w:tcPr>
            <w:tcW w:w="2498" w:type="dxa"/>
            <w:vAlign w:val="center"/>
          </w:tcPr>
          <w:p w14:paraId="72F2F1F3" w14:textId="77777777" w:rsidR="008822D9" w:rsidRDefault="008822D9" w:rsidP="008822D9">
            <w:pPr>
              <w:jc w:val="center"/>
              <w:rPr>
                <w:sz w:val="24"/>
                <w:szCs w:val="21"/>
              </w:rPr>
            </w:pPr>
            <w:r>
              <w:rPr>
                <w:sz w:val="24"/>
                <w:szCs w:val="21"/>
              </w:rPr>
              <w:t>制造厂家</w:t>
            </w:r>
          </w:p>
        </w:tc>
        <w:tc>
          <w:tcPr>
            <w:tcW w:w="1279" w:type="dxa"/>
            <w:vAlign w:val="center"/>
          </w:tcPr>
          <w:p w14:paraId="6D38EF9C" w14:textId="77777777" w:rsidR="008822D9" w:rsidRDefault="008822D9" w:rsidP="008822D9">
            <w:pPr>
              <w:jc w:val="center"/>
              <w:rPr>
                <w:sz w:val="24"/>
                <w:szCs w:val="21"/>
              </w:rPr>
            </w:pPr>
            <w:r>
              <w:rPr>
                <w:sz w:val="24"/>
                <w:szCs w:val="21"/>
              </w:rPr>
              <w:t>制造</w:t>
            </w:r>
          </w:p>
          <w:p w14:paraId="3C4D2916" w14:textId="77777777" w:rsidR="008822D9" w:rsidRDefault="008822D9" w:rsidP="008822D9">
            <w:pPr>
              <w:jc w:val="center"/>
              <w:rPr>
                <w:sz w:val="24"/>
                <w:szCs w:val="21"/>
              </w:rPr>
            </w:pPr>
            <w:r>
              <w:rPr>
                <w:sz w:val="24"/>
                <w:szCs w:val="21"/>
              </w:rPr>
              <w:t>日期</w:t>
            </w:r>
          </w:p>
        </w:tc>
        <w:tc>
          <w:tcPr>
            <w:tcW w:w="1060" w:type="dxa"/>
            <w:vAlign w:val="center"/>
          </w:tcPr>
          <w:p w14:paraId="772DFCBE" w14:textId="77777777" w:rsidR="008822D9" w:rsidRDefault="008822D9" w:rsidP="008822D9">
            <w:pPr>
              <w:jc w:val="center"/>
              <w:rPr>
                <w:sz w:val="24"/>
                <w:szCs w:val="21"/>
              </w:rPr>
            </w:pPr>
            <w:r>
              <w:rPr>
                <w:sz w:val="24"/>
                <w:szCs w:val="21"/>
              </w:rPr>
              <w:t>投运</w:t>
            </w:r>
          </w:p>
          <w:p w14:paraId="3A45F75D" w14:textId="77777777" w:rsidR="008822D9" w:rsidRDefault="008822D9" w:rsidP="008822D9">
            <w:pPr>
              <w:jc w:val="center"/>
              <w:rPr>
                <w:sz w:val="24"/>
                <w:szCs w:val="21"/>
              </w:rPr>
            </w:pPr>
            <w:r>
              <w:rPr>
                <w:sz w:val="24"/>
                <w:szCs w:val="21"/>
              </w:rPr>
              <w:t>日期</w:t>
            </w:r>
          </w:p>
        </w:tc>
        <w:tc>
          <w:tcPr>
            <w:tcW w:w="1024" w:type="dxa"/>
            <w:vAlign w:val="center"/>
          </w:tcPr>
          <w:p w14:paraId="292F8BD2" w14:textId="77777777" w:rsidR="008822D9" w:rsidRDefault="008822D9" w:rsidP="008822D9">
            <w:pPr>
              <w:jc w:val="center"/>
              <w:rPr>
                <w:sz w:val="24"/>
                <w:szCs w:val="21"/>
              </w:rPr>
            </w:pPr>
            <w:r>
              <w:rPr>
                <w:sz w:val="24"/>
                <w:szCs w:val="21"/>
              </w:rPr>
              <w:t>设备完好状况</w:t>
            </w:r>
          </w:p>
        </w:tc>
        <w:tc>
          <w:tcPr>
            <w:tcW w:w="1428" w:type="dxa"/>
            <w:vAlign w:val="center"/>
          </w:tcPr>
          <w:p w14:paraId="2013B362" w14:textId="77777777" w:rsidR="008822D9" w:rsidRDefault="008822D9" w:rsidP="008822D9">
            <w:pPr>
              <w:jc w:val="center"/>
              <w:rPr>
                <w:sz w:val="24"/>
                <w:szCs w:val="21"/>
              </w:rPr>
            </w:pPr>
            <w:r>
              <w:rPr>
                <w:sz w:val="24"/>
                <w:szCs w:val="21"/>
              </w:rPr>
              <w:t>设备操作</w:t>
            </w:r>
          </w:p>
          <w:p w14:paraId="2ED58401" w14:textId="77777777" w:rsidR="008822D9" w:rsidRDefault="008822D9" w:rsidP="008822D9">
            <w:pPr>
              <w:jc w:val="center"/>
              <w:rPr>
                <w:sz w:val="24"/>
                <w:szCs w:val="21"/>
              </w:rPr>
            </w:pPr>
            <w:r>
              <w:rPr>
                <w:sz w:val="24"/>
                <w:szCs w:val="21"/>
              </w:rPr>
              <w:t>负责人</w:t>
            </w:r>
          </w:p>
        </w:tc>
        <w:tc>
          <w:tcPr>
            <w:tcW w:w="1572" w:type="dxa"/>
            <w:vAlign w:val="center"/>
          </w:tcPr>
          <w:p w14:paraId="5035E631" w14:textId="77777777" w:rsidR="008822D9" w:rsidRDefault="007F5FC0" w:rsidP="008822D9">
            <w:pPr>
              <w:jc w:val="center"/>
              <w:rPr>
                <w:sz w:val="24"/>
                <w:szCs w:val="21"/>
              </w:rPr>
            </w:pPr>
            <w:r>
              <w:rPr>
                <w:rFonts w:hint="eastAsia"/>
                <w:sz w:val="24"/>
                <w:szCs w:val="21"/>
              </w:rPr>
              <w:t>上次检验日期</w:t>
            </w:r>
          </w:p>
        </w:tc>
        <w:tc>
          <w:tcPr>
            <w:tcW w:w="1310" w:type="dxa"/>
            <w:vAlign w:val="center"/>
          </w:tcPr>
          <w:p w14:paraId="3ECCB8BF" w14:textId="77777777" w:rsidR="008822D9" w:rsidRDefault="007F5FC0" w:rsidP="008822D9">
            <w:pPr>
              <w:jc w:val="center"/>
              <w:rPr>
                <w:sz w:val="24"/>
                <w:szCs w:val="21"/>
              </w:rPr>
            </w:pPr>
            <w:r>
              <w:rPr>
                <w:rFonts w:hint="eastAsia"/>
                <w:sz w:val="24"/>
                <w:szCs w:val="21"/>
              </w:rPr>
              <w:t>下次检验日期</w:t>
            </w:r>
          </w:p>
        </w:tc>
      </w:tr>
      <w:tr w:rsidR="008822D9" w14:paraId="7CB4C441" w14:textId="77777777" w:rsidTr="008822D9">
        <w:trPr>
          <w:trHeight w:val="618"/>
        </w:trPr>
        <w:tc>
          <w:tcPr>
            <w:tcW w:w="496" w:type="dxa"/>
          </w:tcPr>
          <w:p w14:paraId="5C210AB2" w14:textId="77777777" w:rsidR="008822D9" w:rsidRDefault="008822D9" w:rsidP="008822D9">
            <w:pPr>
              <w:rPr>
                <w:szCs w:val="20"/>
              </w:rPr>
            </w:pPr>
          </w:p>
        </w:tc>
        <w:tc>
          <w:tcPr>
            <w:tcW w:w="1490" w:type="dxa"/>
          </w:tcPr>
          <w:p w14:paraId="7AA44725" w14:textId="77777777" w:rsidR="008822D9" w:rsidRDefault="008822D9" w:rsidP="008822D9">
            <w:pPr>
              <w:rPr>
                <w:szCs w:val="20"/>
              </w:rPr>
            </w:pPr>
          </w:p>
        </w:tc>
        <w:tc>
          <w:tcPr>
            <w:tcW w:w="1264" w:type="dxa"/>
          </w:tcPr>
          <w:p w14:paraId="0B4A59A5" w14:textId="77777777" w:rsidR="008822D9" w:rsidRDefault="008822D9" w:rsidP="008822D9">
            <w:pPr>
              <w:rPr>
                <w:szCs w:val="20"/>
              </w:rPr>
            </w:pPr>
          </w:p>
        </w:tc>
        <w:tc>
          <w:tcPr>
            <w:tcW w:w="1519" w:type="dxa"/>
          </w:tcPr>
          <w:p w14:paraId="3E5DC484" w14:textId="77777777" w:rsidR="008822D9" w:rsidRDefault="008822D9" w:rsidP="008822D9">
            <w:pPr>
              <w:rPr>
                <w:szCs w:val="20"/>
              </w:rPr>
            </w:pPr>
          </w:p>
        </w:tc>
        <w:tc>
          <w:tcPr>
            <w:tcW w:w="2498" w:type="dxa"/>
          </w:tcPr>
          <w:p w14:paraId="2E48D0EC" w14:textId="77777777" w:rsidR="008822D9" w:rsidRDefault="008822D9" w:rsidP="008822D9">
            <w:pPr>
              <w:rPr>
                <w:szCs w:val="20"/>
              </w:rPr>
            </w:pPr>
          </w:p>
        </w:tc>
        <w:tc>
          <w:tcPr>
            <w:tcW w:w="1279" w:type="dxa"/>
          </w:tcPr>
          <w:p w14:paraId="3A83C6D3" w14:textId="77777777" w:rsidR="008822D9" w:rsidRDefault="008822D9" w:rsidP="008822D9">
            <w:pPr>
              <w:rPr>
                <w:szCs w:val="20"/>
              </w:rPr>
            </w:pPr>
          </w:p>
        </w:tc>
        <w:tc>
          <w:tcPr>
            <w:tcW w:w="1060" w:type="dxa"/>
          </w:tcPr>
          <w:p w14:paraId="6C6F655D" w14:textId="77777777" w:rsidR="008822D9" w:rsidRDefault="008822D9" w:rsidP="008822D9">
            <w:pPr>
              <w:rPr>
                <w:szCs w:val="20"/>
              </w:rPr>
            </w:pPr>
          </w:p>
        </w:tc>
        <w:tc>
          <w:tcPr>
            <w:tcW w:w="1024" w:type="dxa"/>
          </w:tcPr>
          <w:p w14:paraId="0890A364" w14:textId="77777777" w:rsidR="008822D9" w:rsidRDefault="008822D9" w:rsidP="008822D9">
            <w:pPr>
              <w:rPr>
                <w:szCs w:val="20"/>
              </w:rPr>
            </w:pPr>
          </w:p>
        </w:tc>
        <w:tc>
          <w:tcPr>
            <w:tcW w:w="1428" w:type="dxa"/>
          </w:tcPr>
          <w:p w14:paraId="2FD8D785" w14:textId="77777777" w:rsidR="008822D9" w:rsidRDefault="008822D9" w:rsidP="008822D9">
            <w:pPr>
              <w:rPr>
                <w:szCs w:val="20"/>
              </w:rPr>
            </w:pPr>
          </w:p>
        </w:tc>
        <w:tc>
          <w:tcPr>
            <w:tcW w:w="1572" w:type="dxa"/>
          </w:tcPr>
          <w:p w14:paraId="2CD0D8E4" w14:textId="77777777" w:rsidR="008822D9" w:rsidRDefault="008822D9" w:rsidP="008822D9">
            <w:pPr>
              <w:rPr>
                <w:szCs w:val="20"/>
              </w:rPr>
            </w:pPr>
          </w:p>
        </w:tc>
        <w:tc>
          <w:tcPr>
            <w:tcW w:w="1310" w:type="dxa"/>
          </w:tcPr>
          <w:p w14:paraId="631D78EB" w14:textId="77777777" w:rsidR="008822D9" w:rsidRDefault="008822D9" w:rsidP="008822D9">
            <w:pPr>
              <w:rPr>
                <w:szCs w:val="20"/>
              </w:rPr>
            </w:pPr>
          </w:p>
        </w:tc>
      </w:tr>
      <w:tr w:rsidR="008822D9" w14:paraId="7E52B067" w14:textId="77777777" w:rsidTr="008822D9">
        <w:trPr>
          <w:trHeight w:val="618"/>
        </w:trPr>
        <w:tc>
          <w:tcPr>
            <w:tcW w:w="496" w:type="dxa"/>
          </w:tcPr>
          <w:p w14:paraId="3DD9FF9A" w14:textId="77777777" w:rsidR="008822D9" w:rsidRDefault="008822D9" w:rsidP="008822D9">
            <w:pPr>
              <w:rPr>
                <w:szCs w:val="20"/>
              </w:rPr>
            </w:pPr>
          </w:p>
        </w:tc>
        <w:tc>
          <w:tcPr>
            <w:tcW w:w="1490" w:type="dxa"/>
          </w:tcPr>
          <w:p w14:paraId="6F2F98E0" w14:textId="77777777" w:rsidR="008822D9" w:rsidRDefault="008822D9" w:rsidP="008822D9">
            <w:pPr>
              <w:rPr>
                <w:szCs w:val="20"/>
              </w:rPr>
            </w:pPr>
          </w:p>
        </w:tc>
        <w:tc>
          <w:tcPr>
            <w:tcW w:w="1264" w:type="dxa"/>
          </w:tcPr>
          <w:p w14:paraId="1008B2BA" w14:textId="77777777" w:rsidR="008822D9" w:rsidRDefault="008822D9" w:rsidP="008822D9">
            <w:pPr>
              <w:rPr>
                <w:szCs w:val="20"/>
              </w:rPr>
            </w:pPr>
          </w:p>
        </w:tc>
        <w:tc>
          <w:tcPr>
            <w:tcW w:w="1519" w:type="dxa"/>
          </w:tcPr>
          <w:p w14:paraId="38BD4C08" w14:textId="77777777" w:rsidR="008822D9" w:rsidRDefault="008822D9" w:rsidP="008822D9">
            <w:pPr>
              <w:rPr>
                <w:szCs w:val="20"/>
              </w:rPr>
            </w:pPr>
          </w:p>
        </w:tc>
        <w:tc>
          <w:tcPr>
            <w:tcW w:w="2498" w:type="dxa"/>
          </w:tcPr>
          <w:p w14:paraId="511AAD2A" w14:textId="77777777" w:rsidR="008822D9" w:rsidRDefault="008822D9" w:rsidP="008822D9">
            <w:pPr>
              <w:rPr>
                <w:szCs w:val="20"/>
              </w:rPr>
            </w:pPr>
          </w:p>
        </w:tc>
        <w:tc>
          <w:tcPr>
            <w:tcW w:w="1279" w:type="dxa"/>
          </w:tcPr>
          <w:p w14:paraId="0772116F" w14:textId="77777777" w:rsidR="008822D9" w:rsidRDefault="008822D9" w:rsidP="008822D9">
            <w:pPr>
              <w:rPr>
                <w:szCs w:val="20"/>
              </w:rPr>
            </w:pPr>
          </w:p>
        </w:tc>
        <w:tc>
          <w:tcPr>
            <w:tcW w:w="1060" w:type="dxa"/>
          </w:tcPr>
          <w:p w14:paraId="3E137563" w14:textId="77777777" w:rsidR="008822D9" w:rsidRDefault="008822D9" w:rsidP="008822D9">
            <w:pPr>
              <w:tabs>
                <w:tab w:val="left" w:pos="690"/>
              </w:tabs>
              <w:rPr>
                <w:szCs w:val="20"/>
              </w:rPr>
            </w:pPr>
            <w:r>
              <w:rPr>
                <w:szCs w:val="20"/>
              </w:rPr>
              <w:tab/>
            </w:r>
          </w:p>
        </w:tc>
        <w:tc>
          <w:tcPr>
            <w:tcW w:w="1024" w:type="dxa"/>
          </w:tcPr>
          <w:p w14:paraId="0B8B3B4C" w14:textId="77777777" w:rsidR="008822D9" w:rsidRDefault="008822D9" w:rsidP="008822D9">
            <w:pPr>
              <w:rPr>
                <w:szCs w:val="20"/>
              </w:rPr>
            </w:pPr>
          </w:p>
        </w:tc>
        <w:tc>
          <w:tcPr>
            <w:tcW w:w="1428" w:type="dxa"/>
          </w:tcPr>
          <w:p w14:paraId="776E8E66" w14:textId="77777777" w:rsidR="008822D9" w:rsidRDefault="008822D9" w:rsidP="008822D9">
            <w:pPr>
              <w:rPr>
                <w:szCs w:val="20"/>
              </w:rPr>
            </w:pPr>
          </w:p>
        </w:tc>
        <w:tc>
          <w:tcPr>
            <w:tcW w:w="1572" w:type="dxa"/>
          </w:tcPr>
          <w:p w14:paraId="6759DD4F" w14:textId="77777777" w:rsidR="008822D9" w:rsidRDefault="008822D9" w:rsidP="008822D9">
            <w:pPr>
              <w:rPr>
                <w:szCs w:val="20"/>
              </w:rPr>
            </w:pPr>
          </w:p>
        </w:tc>
        <w:tc>
          <w:tcPr>
            <w:tcW w:w="1310" w:type="dxa"/>
          </w:tcPr>
          <w:p w14:paraId="7D8BFC15" w14:textId="77777777" w:rsidR="008822D9" w:rsidRDefault="008822D9" w:rsidP="008822D9">
            <w:pPr>
              <w:rPr>
                <w:szCs w:val="20"/>
              </w:rPr>
            </w:pPr>
          </w:p>
        </w:tc>
      </w:tr>
      <w:tr w:rsidR="008822D9" w14:paraId="29F73801" w14:textId="77777777" w:rsidTr="008822D9">
        <w:trPr>
          <w:trHeight w:val="635"/>
        </w:trPr>
        <w:tc>
          <w:tcPr>
            <w:tcW w:w="496" w:type="dxa"/>
          </w:tcPr>
          <w:p w14:paraId="45466C82" w14:textId="77777777" w:rsidR="008822D9" w:rsidRDefault="008822D9" w:rsidP="008822D9">
            <w:pPr>
              <w:rPr>
                <w:szCs w:val="20"/>
              </w:rPr>
            </w:pPr>
          </w:p>
        </w:tc>
        <w:tc>
          <w:tcPr>
            <w:tcW w:w="1490" w:type="dxa"/>
          </w:tcPr>
          <w:p w14:paraId="39BD9244" w14:textId="77777777" w:rsidR="008822D9" w:rsidRDefault="008822D9" w:rsidP="008822D9">
            <w:pPr>
              <w:rPr>
                <w:szCs w:val="20"/>
              </w:rPr>
            </w:pPr>
          </w:p>
        </w:tc>
        <w:tc>
          <w:tcPr>
            <w:tcW w:w="1264" w:type="dxa"/>
          </w:tcPr>
          <w:p w14:paraId="38A108C7" w14:textId="77777777" w:rsidR="008822D9" w:rsidRDefault="008822D9" w:rsidP="008822D9">
            <w:pPr>
              <w:rPr>
                <w:szCs w:val="20"/>
              </w:rPr>
            </w:pPr>
          </w:p>
        </w:tc>
        <w:tc>
          <w:tcPr>
            <w:tcW w:w="1519" w:type="dxa"/>
          </w:tcPr>
          <w:p w14:paraId="14DA9E7A" w14:textId="77777777" w:rsidR="008822D9" w:rsidRDefault="008822D9" w:rsidP="008822D9">
            <w:pPr>
              <w:rPr>
                <w:szCs w:val="20"/>
              </w:rPr>
            </w:pPr>
          </w:p>
        </w:tc>
        <w:tc>
          <w:tcPr>
            <w:tcW w:w="2498" w:type="dxa"/>
          </w:tcPr>
          <w:p w14:paraId="21FE5C2E" w14:textId="77777777" w:rsidR="008822D9" w:rsidRDefault="008822D9" w:rsidP="008822D9">
            <w:pPr>
              <w:rPr>
                <w:szCs w:val="20"/>
              </w:rPr>
            </w:pPr>
          </w:p>
        </w:tc>
        <w:tc>
          <w:tcPr>
            <w:tcW w:w="1279" w:type="dxa"/>
          </w:tcPr>
          <w:p w14:paraId="36230A7B" w14:textId="77777777" w:rsidR="008822D9" w:rsidRDefault="008822D9" w:rsidP="008822D9">
            <w:pPr>
              <w:rPr>
                <w:szCs w:val="20"/>
              </w:rPr>
            </w:pPr>
          </w:p>
        </w:tc>
        <w:tc>
          <w:tcPr>
            <w:tcW w:w="1060" w:type="dxa"/>
          </w:tcPr>
          <w:p w14:paraId="7955EC3E" w14:textId="77777777" w:rsidR="008822D9" w:rsidRDefault="008822D9" w:rsidP="008822D9">
            <w:pPr>
              <w:rPr>
                <w:szCs w:val="20"/>
              </w:rPr>
            </w:pPr>
          </w:p>
        </w:tc>
        <w:tc>
          <w:tcPr>
            <w:tcW w:w="1024" w:type="dxa"/>
          </w:tcPr>
          <w:p w14:paraId="70550560" w14:textId="77777777" w:rsidR="008822D9" w:rsidRDefault="008822D9" w:rsidP="008822D9">
            <w:pPr>
              <w:rPr>
                <w:szCs w:val="20"/>
              </w:rPr>
            </w:pPr>
          </w:p>
        </w:tc>
        <w:tc>
          <w:tcPr>
            <w:tcW w:w="1428" w:type="dxa"/>
          </w:tcPr>
          <w:p w14:paraId="08BC21A6" w14:textId="77777777" w:rsidR="008822D9" w:rsidRDefault="008822D9" w:rsidP="008822D9">
            <w:pPr>
              <w:rPr>
                <w:szCs w:val="20"/>
              </w:rPr>
            </w:pPr>
          </w:p>
        </w:tc>
        <w:tc>
          <w:tcPr>
            <w:tcW w:w="1572" w:type="dxa"/>
          </w:tcPr>
          <w:p w14:paraId="346394D4" w14:textId="77777777" w:rsidR="008822D9" w:rsidRDefault="008822D9" w:rsidP="008822D9">
            <w:pPr>
              <w:rPr>
                <w:szCs w:val="20"/>
              </w:rPr>
            </w:pPr>
          </w:p>
        </w:tc>
        <w:tc>
          <w:tcPr>
            <w:tcW w:w="1310" w:type="dxa"/>
          </w:tcPr>
          <w:p w14:paraId="6B515358" w14:textId="77777777" w:rsidR="008822D9" w:rsidRDefault="008822D9" w:rsidP="008822D9">
            <w:pPr>
              <w:rPr>
                <w:szCs w:val="20"/>
              </w:rPr>
            </w:pPr>
          </w:p>
        </w:tc>
      </w:tr>
      <w:tr w:rsidR="008822D9" w14:paraId="2C57653B" w14:textId="77777777" w:rsidTr="008822D9">
        <w:trPr>
          <w:trHeight w:val="620"/>
        </w:trPr>
        <w:tc>
          <w:tcPr>
            <w:tcW w:w="496" w:type="dxa"/>
          </w:tcPr>
          <w:p w14:paraId="0C2C3A89" w14:textId="77777777" w:rsidR="008822D9" w:rsidRDefault="008822D9" w:rsidP="008822D9">
            <w:pPr>
              <w:rPr>
                <w:szCs w:val="20"/>
              </w:rPr>
            </w:pPr>
          </w:p>
        </w:tc>
        <w:tc>
          <w:tcPr>
            <w:tcW w:w="1490" w:type="dxa"/>
          </w:tcPr>
          <w:p w14:paraId="17CE47C7" w14:textId="77777777" w:rsidR="008822D9" w:rsidRDefault="008822D9" w:rsidP="008822D9">
            <w:pPr>
              <w:rPr>
                <w:szCs w:val="20"/>
              </w:rPr>
            </w:pPr>
          </w:p>
        </w:tc>
        <w:tc>
          <w:tcPr>
            <w:tcW w:w="1264" w:type="dxa"/>
          </w:tcPr>
          <w:p w14:paraId="5FA464FF" w14:textId="77777777" w:rsidR="008822D9" w:rsidRDefault="008822D9" w:rsidP="008822D9">
            <w:pPr>
              <w:rPr>
                <w:szCs w:val="20"/>
              </w:rPr>
            </w:pPr>
          </w:p>
        </w:tc>
        <w:tc>
          <w:tcPr>
            <w:tcW w:w="1519" w:type="dxa"/>
          </w:tcPr>
          <w:p w14:paraId="40C38452" w14:textId="77777777" w:rsidR="008822D9" w:rsidRDefault="008822D9" w:rsidP="008822D9">
            <w:pPr>
              <w:rPr>
                <w:szCs w:val="20"/>
              </w:rPr>
            </w:pPr>
          </w:p>
        </w:tc>
        <w:tc>
          <w:tcPr>
            <w:tcW w:w="2498" w:type="dxa"/>
          </w:tcPr>
          <w:p w14:paraId="27B81708" w14:textId="77777777" w:rsidR="008822D9" w:rsidRDefault="008822D9" w:rsidP="008822D9">
            <w:pPr>
              <w:rPr>
                <w:szCs w:val="20"/>
              </w:rPr>
            </w:pPr>
          </w:p>
        </w:tc>
        <w:tc>
          <w:tcPr>
            <w:tcW w:w="1279" w:type="dxa"/>
          </w:tcPr>
          <w:p w14:paraId="5C584E31" w14:textId="77777777" w:rsidR="008822D9" w:rsidRDefault="008822D9" w:rsidP="008822D9">
            <w:pPr>
              <w:rPr>
                <w:szCs w:val="20"/>
              </w:rPr>
            </w:pPr>
          </w:p>
        </w:tc>
        <w:tc>
          <w:tcPr>
            <w:tcW w:w="1060" w:type="dxa"/>
          </w:tcPr>
          <w:p w14:paraId="42BCA829" w14:textId="77777777" w:rsidR="008822D9" w:rsidRDefault="008822D9" w:rsidP="008822D9">
            <w:pPr>
              <w:rPr>
                <w:szCs w:val="20"/>
              </w:rPr>
            </w:pPr>
          </w:p>
        </w:tc>
        <w:tc>
          <w:tcPr>
            <w:tcW w:w="1024" w:type="dxa"/>
          </w:tcPr>
          <w:p w14:paraId="5A8BF81F" w14:textId="77777777" w:rsidR="008822D9" w:rsidRDefault="008822D9" w:rsidP="008822D9">
            <w:pPr>
              <w:rPr>
                <w:szCs w:val="20"/>
              </w:rPr>
            </w:pPr>
          </w:p>
        </w:tc>
        <w:tc>
          <w:tcPr>
            <w:tcW w:w="1428" w:type="dxa"/>
          </w:tcPr>
          <w:p w14:paraId="46BAA530" w14:textId="77777777" w:rsidR="008822D9" w:rsidRDefault="008822D9" w:rsidP="008822D9">
            <w:pPr>
              <w:rPr>
                <w:szCs w:val="20"/>
              </w:rPr>
            </w:pPr>
          </w:p>
        </w:tc>
        <w:tc>
          <w:tcPr>
            <w:tcW w:w="1572" w:type="dxa"/>
          </w:tcPr>
          <w:p w14:paraId="015FF9CF" w14:textId="77777777" w:rsidR="008822D9" w:rsidRDefault="008822D9" w:rsidP="008822D9">
            <w:pPr>
              <w:rPr>
                <w:szCs w:val="20"/>
              </w:rPr>
            </w:pPr>
          </w:p>
        </w:tc>
        <w:tc>
          <w:tcPr>
            <w:tcW w:w="1310" w:type="dxa"/>
          </w:tcPr>
          <w:p w14:paraId="59FF25BB" w14:textId="77777777" w:rsidR="008822D9" w:rsidRDefault="008822D9" w:rsidP="008822D9">
            <w:pPr>
              <w:rPr>
                <w:szCs w:val="20"/>
              </w:rPr>
            </w:pPr>
          </w:p>
        </w:tc>
      </w:tr>
      <w:tr w:rsidR="008822D9" w14:paraId="07510D7D" w14:textId="77777777" w:rsidTr="008822D9">
        <w:trPr>
          <w:trHeight w:val="574"/>
        </w:trPr>
        <w:tc>
          <w:tcPr>
            <w:tcW w:w="496" w:type="dxa"/>
          </w:tcPr>
          <w:p w14:paraId="2FD355C3" w14:textId="77777777" w:rsidR="008822D9" w:rsidRDefault="008822D9" w:rsidP="008822D9">
            <w:pPr>
              <w:rPr>
                <w:szCs w:val="20"/>
              </w:rPr>
            </w:pPr>
          </w:p>
        </w:tc>
        <w:tc>
          <w:tcPr>
            <w:tcW w:w="1490" w:type="dxa"/>
          </w:tcPr>
          <w:p w14:paraId="598DDEB3" w14:textId="77777777" w:rsidR="008822D9" w:rsidRDefault="008822D9" w:rsidP="008822D9">
            <w:pPr>
              <w:rPr>
                <w:szCs w:val="20"/>
              </w:rPr>
            </w:pPr>
          </w:p>
        </w:tc>
        <w:tc>
          <w:tcPr>
            <w:tcW w:w="1264" w:type="dxa"/>
          </w:tcPr>
          <w:p w14:paraId="32A55018" w14:textId="77777777" w:rsidR="008822D9" w:rsidRDefault="008822D9" w:rsidP="008822D9">
            <w:pPr>
              <w:rPr>
                <w:szCs w:val="20"/>
              </w:rPr>
            </w:pPr>
          </w:p>
        </w:tc>
        <w:tc>
          <w:tcPr>
            <w:tcW w:w="1519" w:type="dxa"/>
          </w:tcPr>
          <w:p w14:paraId="0AFE851C" w14:textId="77777777" w:rsidR="008822D9" w:rsidRDefault="008822D9" w:rsidP="008822D9">
            <w:pPr>
              <w:rPr>
                <w:szCs w:val="20"/>
              </w:rPr>
            </w:pPr>
          </w:p>
        </w:tc>
        <w:tc>
          <w:tcPr>
            <w:tcW w:w="2498" w:type="dxa"/>
          </w:tcPr>
          <w:p w14:paraId="61453539" w14:textId="77777777" w:rsidR="008822D9" w:rsidRDefault="008822D9" w:rsidP="008822D9">
            <w:pPr>
              <w:rPr>
                <w:szCs w:val="20"/>
              </w:rPr>
            </w:pPr>
          </w:p>
        </w:tc>
        <w:tc>
          <w:tcPr>
            <w:tcW w:w="1279" w:type="dxa"/>
          </w:tcPr>
          <w:p w14:paraId="3717B26F" w14:textId="77777777" w:rsidR="008822D9" w:rsidRDefault="008822D9" w:rsidP="008822D9">
            <w:pPr>
              <w:rPr>
                <w:szCs w:val="20"/>
              </w:rPr>
            </w:pPr>
          </w:p>
        </w:tc>
        <w:tc>
          <w:tcPr>
            <w:tcW w:w="1060" w:type="dxa"/>
          </w:tcPr>
          <w:p w14:paraId="2325274A" w14:textId="77777777" w:rsidR="008822D9" w:rsidRDefault="008822D9" w:rsidP="008822D9">
            <w:pPr>
              <w:rPr>
                <w:szCs w:val="20"/>
              </w:rPr>
            </w:pPr>
          </w:p>
        </w:tc>
        <w:tc>
          <w:tcPr>
            <w:tcW w:w="1024" w:type="dxa"/>
          </w:tcPr>
          <w:p w14:paraId="636108FD" w14:textId="77777777" w:rsidR="008822D9" w:rsidRDefault="008822D9" w:rsidP="008822D9">
            <w:pPr>
              <w:rPr>
                <w:szCs w:val="20"/>
              </w:rPr>
            </w:pPr>
          </w:p>
        </w:tc>
        <w:tc>
          <w:tcPr>
            <w:tcW w:w="1428" w:type="dxa"/>
          </w:tcPr>
          <w:p w14:paraId="1CA2BA36" w14:textId="77777777" w:rsidR="008822D9" w:rsidRDefault="008822D9" w:rsidP="008822D9">
            <w:pPr>
              <w:rPr>
                <w:szCs w:val="20"/>
              </w:rPr>
            </w:pPr>
          </w:p>
        </w:tc>
        <w:tc>
          <w:tcPr>
            <w:tcW w:w="1572" w:type="dxa"/>
          </w:tcPr>
          <w:p w14:paraId="29CE7D77" w14:textId="77777777" w:rsidR="008822D9" w:rsidRDefault="008822D9" w:rsidP="008822D9">
            <w:pPr>
              <w:rPr>
                <w:szCs w:val="20"/>
              </w:rPr>
            </w:pPr>
          </w:p>
        </w:tc>
        <w:tc>
          <w:tcPr>
            <w:tcW w:w="1310" w:type="dxa"/>
          </w:tcPr>
          <w:p w14:paraId="71AFFB85" w14:textId="77777777" w:rsidR="008822D9" w:rsidRDefault="008822D9" w:rsidP="008822D9">
            <w:pPr>
              <w:rPr>
                <w:szCs w:val="20"/>
              </w:rPr>
            </w:pPr>
          </w:p>
        </w:tc>
      </w:tr>
      <w:tr w:rsidR="008822D9" w14:paraId="4C539715" w14:textId="77777777" w:rsidTr="008822D9">
        <w:trPr>
          <w:trHeight w:val="569"/>
        </w:trPr>
        <w:tc>
          <w:tcPr>
            <w:tcW w:w="496" w:type="dxa"/>
          </w:tcPr>
          <w:p w14:paraId="4B7F24BD" w14:textId="77777777" w:rsidR="008822D9" w:rsidRDefault="008822D9" w:rsidP="008822D9">
            <w:pPr>
              <w:rPr>
                <w:szCs w:val="20"/>
              </w:rPr>
            </w:pPr>
          </w:p>
        </w:tc>
        <w:tc>
          <w:tcPr>
            <w:tcW w:w="1490" w:type="dxa"/>
          </w:tcPr>
          <w:p w14:paraId="67B14691" w14:textId="77777777" w:rsidR="008822D9" w:rsidRDefault="008822D9" w:rsidP="008822D9">
            <w:pPr>
              <w:rPr>
                <w:szCs w:val="20"/>
              </w:rPr>
            </w:pPr>
          </w:p>
        </w:tc>
        <w:tc>
          <w:tcPr>
            <w:tcW w:w="1264" w:type="dxa"/>
          </w:tcPr>
          <w:p w14:paraId="16ED15B3" w14:textId="77777777" w:rsidR="008822D9" w:rsidRDefault="008822D9" w:rsidP="008822D9">
            <w:pPr>
              <w:rPr>
                <w:szCs w:val="20"/>
              </w:rPr>
            </w:pPr>
          </w:p>
        </w:tc>
        <w:tc>
          <w:tcPr>
            <w:tcW w:w="1519" w:type="dxa"/>
          </w:tcPr>
          <w:p w14:paraId="20663285" w14:textId="77777777" w:rsidR="008822D9" w:rsidRDefault="008822D9" w:rsidP="008822D9">
            <w:pPr>
              <w:rPr>
                <w:szCs w:val="20"/>
              </w:rPr>
            </w:pPr>
          </w:p>
        </w:tc>
        <w:tc>
          <w:tcPr>
            <w:tcW w:w="2498" w:type="dxa"/>
          </w:tcPr>
          <w:p w14:paraId="0BACDE87" w14:textId="77777777" w:rsidR="008822D9" w:rsidRDefault="008822D9" w:rsidP="008822D9">
            <w:pPr>
              <w:rPr>
                <w:szCs w:val="20"/>
              </w:rPr>
            </w:pPr>
          </w:p>
        </w:tc>
        <w:tc>
          <w:tcPr>
            <w:tcW w:w="1279" w:type="dxa"/>
          </w:tcPr>
          <w:p w14:paraId="01E19C17" w14:textId="77777777" w:rsidR="008822D9" w:rsidRDefault="008822D9" w:rsidP="008822D9">
            <w:pPr>
              <w:rPr>
                <w:szCs w:val="20"/>
              </w:rPr>
            </w:pPr>
          </w:p>
        </w:tc>
        <w:tc>
          <w:tcPr>
            <w:tcW w:w="1060" w:type="dxa"/>
          </w:tcPr>
          <w:p w14:paraId="472DD6ED" w14:textId="77777777" w:rsidR="008822D9" w:rsidRDefault="008822D9" w:rsidP="008822D9">
            <w:pPr>
              <w:rPr>
                <w:szCs w:val="20"/>
              </w:rPr>
            </w:pPr>
          </w:p>
        </w:tc>
        <w:tc>
          <w:tcPr>
            <w:tcW w:w="1024" w:type="dxa"/>
          </w:tcPr>
          <w:p w14:paraId="449B2142" w14:textId="77777777" w:rsidR="008822D9" w:rsidRDefault="008822D9" w:rsidP="008822D9">
            <w:pPr>
              <w:rPr>
                <w:szCs w:val="20"/>
              </w:rPr>
            </w:pPr>
          </w:p>
        </w:tc>
        <w:tc>
          <w:tcPr>
            <w:tcW w:w="1428" w:type="dxa"/>
          </w:tcPr>
          <w:p w14:paraId="0E57C5AF" w14:textId="77777777" w:rsidR="008822D9" w:rsidRDefault="008822D9" w:rsidP="008822D9">
            <w:pPr>
              <w:rPr>
                <w:szCs w:val="20"/>
              </w:rPr>
            </w:pPr>
          </w:p>
        </w:tc>
        <w:tc>
          <w:tcPr>
            <w:tcW w:w="1572" w:type="dxa"/>
          </w:tcPr>
          <w:p w14:paraId="584782D8" w14:textId="77777777" w:rsidR="008822D9" w:rsidRDefault="008822D9" w:rsidP="008822D9">
            <w:pPr>
              <w:rPr>
                <w:szCs w:val="20"/>
              </w:rPr>
            </w:pPr>
          </w:p>
        </w:tc>
        <w:tc>
          <w:tcPr>
            <w:tcW w:w="1310" w:type="dxa"/>
          </w:tcPr>
          <w:p w14:paraId="4A73821E" w14:textId="77777777" w:rsidR="008822D9" w:rsidRDefault="008822D9" w:rsidP="008822D9">
            <w:pPr>
              <w:rPr>
                <w:szCs w:val="20"/>
              </w:rPr>
            </w:pPr>
          </w:p>
        </w:tc>
      </w:tr>
      <w:tr w:rsidR="008822D9" w14:paraId="097B780C" w14:textId="77777777" w:rsidTr="008822D9">
        <w:trPr>
          <w:trHeight w:val="612"/>
        </w:trPr>
        <w:tc>
          <w:tcPr>
            <w:tcW w:w="496" w:type="dxa"/>
          </w:tcPr>
          <w:p w14:paraId="3DD7E6D5" w14:textId="77777777" w:rsidR="008822D9" w:rsidRDefault="008822D9" w:rsidP="008822D9">
            <w:pPr>
              <w:rPr>
                <w:szCs w:val="20"/>
              </w:rPr>
            </w:pPr>
          </w:p>
        </w:tc>
        <w:tc>
          <w:tcPr>
            <w:tcW w:w="1490" w:type="dxa"/>
          </w:tcPr>
          <w:p w14:paraId="1EBF49EE" w14:textId="77777777" w:rsidR="008822D9" w:rsidRDefault="008822D9" w:rsidP="008822D9">
            <w:pPr>
              <w:rPr>
                <w:szCs w:val="20"/>
              </w:rPr>
            </w:pPr>
          </w:p>
        </w:tc>
        <w:tc>
          <w:tcPr>
            <w:tcW w:w="1264" w:type="dxa"/>
          </w:tcPr>
          <w:p w14:paraId="2B83ED0E" w14:textId="77777777" w:rsidR="008822D9" w:rsidRDefault="008822D9" w:rsidP="008822D9">
            <w:pPr>
              <w:rPr>
                <w:szCs w:val="20"/>
              </w:rPr>
            </w:pPr>
          </w:p>
        </w:tc>
        <w:tc>
          <w:tcPr>
            <w:tcW w:w="1519" w:type="dxa"/>
          </w:tcPr>
          <w:p w14:paraId="7F29F166" w14:textId="77777777" w:rsidR="008822D9" w:rsidRDefault="008822D9" w:rsidP="008822D9">
            <w:pPr>
              <w:rPr>
                <w:szCs w:val="20"/>
              </w:rPr>
            </w:pPr>
          </w:p>
        </w:tc>
        <w:tc>
          <w:tcPr>
            <w:tcW w:w="2498" w:type="dxa"/>
          </w:tcPr>
          <w:p w14:paraId="071EC28E" w14:textId="77777777" w:rsidR="008822D9" w:rsidRDefault="008822D9" w:rsidP="008822D9">
            <w:pPr>
              <w:rPr>
                <w:szCs w:val="20"/>
              </w:rPr>
            </w:pPr>
          </w:p>
        </w:tc>
        <w:tc>
          <w:tcPr>
            <w:tcW w:w="1279" w:type="dxa"/>
          </w:tcPr>
          <w:p w14:paraId="421A75A9" w14:textId="77777777" w:rsidR="008822D9" w:rsidRDefault="008822D9" w:rsidP="008822D9">
            <w:pPr>
              <w:rPr>
                <w:szCs w:val="20"/>
              </w:rPr>
            </w:pPr>
          </w:p>
        </w:tc>
        <w:tc>
          <w:tcPr>
            <w:tcW w:w="1060" w:type="dxa"/>
          </w:tcPr>
          <w:p w14:paraId="0C20B774" w14:textId="77777777" w:rsidR="008822D9" w:rsidRDefault="008822D9" w:rsidP="008822D9">
            <w:pPr>
              <w:rPr>
                <w:szCs w:val="20"/>
              </w:rPr>
            </w:pPr>
          </w:p>
        </w:tc>
        <w:tc>
          <w:tcPr>
            <w:tcW w:w="1024" w:type="dxa"/>
          </w:tcPr>
          <w:p w14:paraId="5E2A958F" w14:textId="77777777" w:rsidR="008822D9" w:rsidRDefault="008822D9" w:rsidP="008822D9">
            <w:pPr>
              <w:rPr>
                <w:szCs w:val="20"/>
              </w:rPr>
            </w:pPr>
          </w:p>
        </w:tc>
        <w:tc>
          <w:tcPr>
            <w:tcW w:w="1428" w:type="dxa"/>
          </w:tcPr>
          <w:p w14:paraId="22B88689" w14:textId="77777777" w:rsidR="008822D9" w:rsidRDefault="008822D9" w:rsidP="008822D9">
            <w:pPr>
              <w:rPr>
                <w:szCs w:val="20"/>
              </w:rPr>
            </w:pPr>
          </w:p>
        </w:tc>
        <w:tc>
          <w:tcPr>
            <w:tcW w:w="1572" w:type="dxa"/>
          </w:tcPr>
          <w:p w14:paraId="1C0E0BB7" w14:textId="77777777" w:rsidR="008822D9" w:rsidRDefault="008822D9" w:rsidP="008822D9">
            <w:pPr>
              <w:rPr>
                <w:szCs w:val="20"/>
              </w:rPr>
            </w:pPr>
          </w:p>
        </w:tc>
        <w:tc>
          <w:tcPr>
            <w:tcW w:w="1310" w:type="dxa"/>
          </w:tcPr>
          <w:p w14:paraId="61E42C11" w14:textId="77777777" w:rsidR="008822D9" w:rsidRDefault="008822D9" w:rsidP="008822D9">
            <w:pPr>
              <w:rPr>
                <w:szCs w:val="20"/>
              </w:rPr>
            </w:pPr>
          </w:p>
        </w:tc>
      </w:tr>
      <w:tr w:rsidR="008822D9" w14:paraId="2C42D735" w14:textId="77777777" w:rsidTr="008822D9">
        <w:trPr>
          <w:trHeight w:val="669"/>
        </w:trPr>
        <w:tc>
          <w:tcPr>
            <w:tcW w:w="496" w:type="dxa"/>
          </w:tcPr>
          <w:p w14:paraId="60B91F1A" w14:textId="77777777" w:rsidR="008822D9" w:rsidRDefault="008822D9" w:rsidP="008822D9">
            <w:pPr>
              <w:rPr>
                <w:szCs w:val="20"/>
              </w:rPr>
            </w:pPr>
          </w:p>
        </w:tc>
        <w:tc>
          <w:tcPr>
            <w:tcW w:w="1490" w:type="dxa"/>
          </w:tcPr>
          <w:p w14:paraId="38EB11DF" w14:textId="77777777" w:rsidR="008822D9" w:rsidRDefault="008822D9" w:rsidP="008822D9">
            <w:pPr>
              <w:rPr>
                <w:szCs w:val="20"/>
              </w:rPr>
            </w:pPr>
          </w:p>
        </w:tc>
        <w:tc>
          <w:tcPr>
            <w:tcW w:w="1264" w:type="dxa"/>
          </w:tcPr>
          <w:p w14:paraId="2D19614B" w14:textId="77777777" w:rsidR="008822D9" w:rsidRDefault="008822D9" w:rsidP="008822D9">
            <w:pPr>
              <w:rPr>
                <w:szCs w:val="20"/>
              </w:rPr>
            </w:pPr>
          </w:p>
        </w:tc>
        <w:tc>
          <w:tcPr>
            <w:tcW w:w="1519" w:type="dxa"/>
          </w:tcPr>
          <w:p w14:paraId="41B64673" w14:textId="77777777" w:rsidR="008822D9" w:rsidRDefault="008822D9" w:rsidP="008822D9">
            <w:pPr>
              <w:rPr>
                <w:szCs w:val="20"/>
              </w:rPr>
            </w:pPr>
          </w:p>
        </w:tc>
        <w:tc>
          <w:tcPr>
            <w:tcW w:w="2498" w:type="dxa"/>
          </w:tcPr>
          <w:p w14:paraId="08B97934" w14:textId="77777777" w:rsidR="008822D9" w:rsidRDefault="008822D9" w:rsidP="008822D9">
            <w:pPr>
              <w:rPr>
                <w:szCs w:val="20"/>
              </w:rPr>
            </w:pPr>
          </w:p>
        </w:tc>
        <w:tc>
          <w:tcPr>
            <w:tcW w:w="1279" w:type="dxa"/>
          </w:tcPr>
          <w:p w14:paraId="4E6B880C" w14:textId="77777777" w:rsidR="008822D9" w:rsidRDefault="008822D9" w:rsidP="008822D9">
            <w:pPr>
              <w:rPr>
                <w:szCs w:val="20"/>
              </w:rPr>
            </w:pPr>
          </w:p>
        </w:tc>
        <w:tc>
          <w:tcPr>
            <w:tcW w:w="1060" w:type="dxa"/>
          </w:tcPr>
          <w:p w14:paraId="0E4F0B21" w14:textId="77777777" w:rsidR="008822D9" w:rsidRDefault="008822D9" w:rsidP="008822D9">
            <w:pPr>
              <w:rPr>
                <w:szCs w:val="20"/>
              </w:rPr>
            </w:pPr>
          </w:p>
        </w:tc>
        <w:tc>
          <w:tcPr>
            <w:tcW w:w="1024" w:type="dxa"/>
          </w:tcPr>
          <w:p w14:paraId="096AB181" w14:textId="77777777" w:rsidR="008822D9" w:rsidRDefault="008822D9" w:rsidP="008822D9">
            <w:pPr>
              <w:rPr>
                <w:szCs w:val="20"/>
              </w:rPr>
            </w:pPr>
          </w:p>
        </w:tc>
        <w:tc>
          <w:tcPr>
            <w:tcW w:w="1428" w:type="dxa"/>
          </w:tcPr>
          <w:p w14:paraId="5D286466" w14:textId="77777777" w:rsidR="008822D9" w:rsidRDefault="008822D9" w:rsidP="008822D9">
            <w:pPr>
              <w:rPr>
                <w:szCs w:val="20"/>
              </w:rPr>
            </w:pPr>
          </w:p>
        </w:tc>
        <w:tc>
          <w:tcPr>
            <w:tcW w:w="1572" w:type="dxa"/>
          </w:tcPr>
          <w:p w14:paraId="71A08248" w14:textId="77777777" w:rsidR="008822D9" w:rsidRDefault="008822D9" w:rsidP="008822D9">
            <w:pPr>
              <w:rPr>
                <w:szCs w:val="20"/>
              </w:rPr>
            </w:pPr>
          </w:p>
        </w:tc>
        <w:tc>
          <w:tcPr>
            <w:tcW w:w="1310" w:type="dxa"/>
          </w:tcPr>
          <w:p w14:paraId="35B2ED35" w14:textId="77777777" w:rsidR="008822D9" w:rsidRDefault="008822D9" w:rsidP="008822D9">
            <w:pPr>
              <w:rPr>
                <w:szCs w:val="20"/>
              </w:rPr>
            </w:pPr>
          </w:p>
        </w:tc>
      </w:tr>
      <w:tr w:rsidR="008822D9" w14:paraId="14D95CCE" w14:textId="77777777" w:rsidTr="008822D9">
        <w:trPr>
          <w:trHeight w:val="690"/>
        </w:trPr>
        <w:tc>
          <w:tcPr>
            <w:tcW w:w="496" w:type="dxa"/>
          </w:tcPr>
          <w:p w14:paraId="1B46D4A3" w14:textId="77777777" w:rsidR="008822D9" w:rsidRDefault="008822D9" w:rsidP="008822D9">
            <w:pPr>
              <w:rPr>
                <w:szCs w:val="20"/>
              </w:rPr>
            </w:pPr>
          </w:p>
        </w:tc>
        <w:tc>
          <w:tcPr>
            <w:tcW w:w="1490" w:type="dxa"/>
          </w:tcPr>
          <w:p w14:paraId="07583687" w14:textId="77777777" w:rsidR="008822D9" w:rsidRDefault="008822D9" w:rsidP="008822D9">
            <w:pPr>
              <w:rPr>
                <w:szCs w:val="20"/>
              </w:rPr>
            </w:pPr>
          </w:p>
        </w:tc>
        <w:tc>
          <w:tcPr>
            <w:tcW w:w="1264" w:type="dxa"/>
          </w:tcPr>
          <w:p w14:paraId="5E308D31" w14:textId="77777777" w:rsidR="008822D9" w:rsidRDefault="008822D9" w:rsidP="008822D9">
            <w:pPr>
              <w:rPr>
                <w:szCs w:val="20"/>
              </w:rPr>
            </w:pPr>
          </w:p>
        </w:tc>
        <w:tc>
          <w:tcPr>
            <w:tcW w:w="1519" w:type="dxa"/>
          </w:tcPr>
          <w:p w14:paraId="07A57AD4" w14:textId="77777777" w:rsidR="008822D9" w:rsidRDefault="008822D9" w:rsidP="008822D9">
            <w:pPr>
              <w:rPr>
                <w:szCs w:val="20"/>
              </w:rPr>
            </w:pPr>
          </w:p>
        </w:tc>
        <w:tc>
          <w:tcPr>
            <w:tcW w:w="2498" w:type="dxa"/>
          </w:tcPr>
          <w:p w14:paraId="7265CB50" w14:textId="77777777" w:rsidR="008822D9" w:rsidRDefault="008822D9" w:rsidP="008822D9">
            <w:pPr>
              <w:rPr>
                <w:szCs w:val="20"/>
              </w:rPr>
            </w:pPr>
          </w:p>
        </w:tc>
        <w:tc>
          <w:tcPr>
            <w:tcW w:w="1279" w:type="dxa"/>
          </w:tcPr>
          <w:p w14:paraId="4635B406" w14:textId="77777777" w:rsidR="008822D9" w:rsidRDefault="008822D9" w:rsidP="008822D9">
            <w:pPr>
              <w:rPr>
                <w:szCs w:val="20"/>
              </w:rPr>
            </w:pPr>
          </w:p>
        </w:tc>
        <w:tc>
          <w:tcPr>
            <w:tcW w:w="1060" w:type="dxa"/>
          </w:tcPr>
          <w:p w14:paraId="15481CAE" w14:textId="77777777" w:rsidR="008822D9" w:rsidRDefault="008822D9" w:rsidP="008822D9">
            <w:pPr>
              <w:rPr>
                <w:szCs w:val="20"/>
              </w:rPr>
            </w:pPr>
          </w:p>
        </w:tc>
        <w:tc>
          <w:tcPr>
            <w:tcW w:w="1024" w:type="dxa"/>
          </w:tcPr>
          <w:p w14:paraId="0A80F22A" w14:textId="77777777" w:rsidR="008822D9" w:rsidRDefault="008822D9" w:rsidP="008822D9">
            <w:pPr>
              <w:rPr>
                <w:szCs w:val="20"/>
              </w:rPr>
            </w:pPr>
          </w:p>
        </w:tc>
        <w:tc>
          <w:tcPr>
            <w:tcW w:w="1428" w:type="dxa"/>
          </w:tcPr>
          <w:p w14:paraId="0FD6FC85" w14:textId="77777777" w:rsidR="008822D9" w:rsidRDefault="008822D9" w:rsidP="008822D9">
            <w:pPr>
              <w:rPr>
                <w:szCs w:val="20"/>
              </w:rPr>
            </w:pPr>
          </w:p>
        </w:tc>
        <w:tc>
          <w:tcPr>
            <w:tcW w:w="1572" w:type="dxa"/>
          </w:tcPr>
          <w:p w14:paraId="45A223D4" w14:textId="77777777" w:rsidR="008822D9" w:rsidRDefault="008822D9" w:rsidP="008822D9">
            <w:pPr>
              <w:rPr>
                <w:szCs w:val="20"/>
              </w:rPr>
            </w:pPr>
          </w:p>
        </w:tc>
        <w:tc>
          <w:tcPr>
            <w:tcW w:w="1310" w:type="dxa"/>
          </w:tcPr>
          <w:p w14:paraId="7845479D" w14:textId="77777777" w:rsidR="008822D9" w:rsidRDefault="008822D9" w:rsidP="008822D9">
            <w:pPr>
              <w:rPr>
                <w:szCs w:val="20"/>
              </w:rPr>
            </w:pPr>
          </w:p>
        </w:tc>
      </w:tr>
      <w:tr w:rsidR="008822D9" w14:paraId="2EFB7D4F" w14:textId="77777777" w:rsidTr="008822D9">
        <w:trPr>
          <w:trHeight w:val="658"/>
        </w:trPr>
        <w:tc>
          <w:tcPr>
            <w:tcW w:w="496" w:type="dxa"/>
          </w:tcPr>
          <w:p w14:paraId="71CA0D98" w14:textId="77777777" w:rsidR="008822D9" w:rsidRDefault="008822D9" w:rsidP="008822D9">
            <w:pPr>
              <w:rPr>
                <w:szCs w:val="20"/>
              </w:rPr>
            </w:pPr>
          </w:p>
        </w:tc>
        <w:tc>
          <w:tcPr>
            <w:tcW w:w="1490" w:type="dxa"/>
          </w:tcPr>
          <w:p w14:paraId="6F787A59" w14:textId="77777777" w:rsidR="008822D9" w:rsidRDefault="008822D9" w:rsidP="008822D9">
            <w:pPr>
              <w:rPr>
                <w:szCs w:val="20"/>
              </w:rPr>
            </w:pPr>
          </w:p>
        </w:tc>
        <w:tc>
          <w:tcPr>
            <w:tcW w:w="1264" w:type="dxa"/>
          </w:tcPr>
          <w:p w14:paraId="7BFAAB87" w14:textId="77777777" w:rsidR="008822D9" w:rsidRDefault="008822D9" w:rsidP="008822D9">
            <w:pPr>
              <w:rPr>
                <w:szCs w:val="20"/>
              </w:rPr>
            </w:pPr>
          </w:p>
        </w:tc>
        <w:tc>
          <w:tcPr>
            <w:tcW w:w="1519" w:type="dxa"/>
          </w:tcPr>
          <w:p w14:paraId="5A935C58" w14:textId="77777777" w:rsidR="008822D9" w:rsidRDefault="008822D9" w:rsidP="008822D9">
            <w:pPr>
              <w:rPr>
                <w:szCs w:val="20"/>
              </w:rPr>
            </w:pPr>
          </w:p>
        </w:tc>
        <w:tc>
          <w:tcPr>
            <w:tcW w:w="2498" w:type="dxa"/>
          </w:tcPr>
          <w:p w14:paraId="624A7103" w14:textId="77777777" w:rsidR="008822D9" w:rsidRDefault="008822D9" w:rsidP="008822D9">
            <w:pPr>
              <w:rPr>
                <w:szCs w:val="20"/>
              </w:rPr>
            </w:pPr>
          </w:p>
        </w:tc>
        <w:tc>
          <w:tcPr>
            <w:tcW w:w="1279" w:type="dxa"/>
          </w:tcPr>
          <w:p w14:paraId="5CDE6025" w14:textId="77777777" w:rsidR="008822D9" w:rsidRDefault="008822D9" w:rsidP="008822D9">
            <w:pPr>
              <w:rPr>
                <w:szCs w:val="20"/>
              </w:rPr>
            </w:pPr>
          </w:p>
        </w:tc>
        <w:tc>
          <w:tcPr>
            <w:tcW w:w="1060" w:type="dxa"/>
          </w:tcPr>
          <w:p w14:paraId="5A1B6666" w14:textId="77777777" w:rsidR="008822D9" w:rsidRDefault="008822D9" w:rsidP="008822D9">
            <w:pPr>
              <w:rPr>
                <w:szCs w:val="20"/>
              </w:rPr>
            </w:pPr>
          </w:p>
        </w:tc>
        <w:tc>
          <w:tcPr>
            <w:tcW w:w="1024" w:type="dxa"/>
          </w:tcPr>
          <w:p w14:paraId="683433AA" w14:textId="77777777" w:rsidR="008822D9" w:rsidRDefault="008822D9" w:rsidP="008822D9">
            <w:pPr>
              <w:rPr>
                <w:szCs w:val="20"/>
              </w:rPr>
            </w:pPr>
          </w:p>
        </w:tc>
        <w:tc>
          <w:tcPr>
            <w:tcW w:w="1428" w:type="dxa"/>
          </w:tcPr>
          <w:p w14:paraId="35AEEE14" w14:textId="77777777" w:rsidR="008822D9" w:rsidRDefault="008822D9" w:rsidP="008822D9">
            <w:pPr>
              <w:rPr>
                <w:szCs w:val="20"/>
              </w:rPr>
            </w:pPr>
          </w:p>
        </w:tc>
        <w:tc>
          <w:tcPr>
            <w:tcW w:w="1572" w:type="dxa"/>
          </w:tcPr>
          <w:p w14:paraId="12F04FA2" w14:textId="77777777" w:rsidR="008822D9" w:rsidRDefault="008822D9" w:rsidP="008822D9">
            <w:pPr>
              <w:rPr>
                <w:szCs w:val="20"/>
              </w:rPr>
            </w:pPr>
          </w:p>
        </w:tc>
        <w:tc>
          <w:tcPr>
            <w:tcW w:w="1310" w:type="dxa"/>
          </w:tcPr>
          <w:p w14:paraId="282BAF94" w14:textId="77777777" w:rsidR="008822D9" w:rsidRDefault="008822D9" w:rsidP="008822D9">
            <w:pPr>
              <w:rPr>
                <w:szCs w:val="20"/>
              </w:rPr>
            </w:pPr>
          </w:p>
        </w:tc>
      </w:tr>
    </w:tbl>
    <w:p w14:paraId="0103108D" w14:textId="77777777" w:rsidR="00A27DD8" w:rsidRDefault="00A27DD8" w:rsidP="00474E79">
      <w:pPr>
        <w:rPr>
          <w:rFonts w:hAnsi="宋体"/>
          <w:sz w:val="28"/>
          <w:szCs w:val="28"/>
        </w:rPr>
      </w:pPr>
    </w:p>
    <w:p w14:paraId="6D9EA452" w14:textId="77777777" w:rsidR="00A27DD8" w:rsidRDefault="00A27DD8" w:rsidP="00474E79">
      <w:pPr>
        <w:rPr>
          <w:rFonts w:hAnsi="宋体"/>
          <w:sz w:val="28"/>
          <w:szCs w:val="28"/>
        </w:rPr>
      </w:pPr>
    </w:p>
    <w:p w14:paraId="7A12D958" w14:textId="77777777" w:rsidR="008822D9" w:rsidRDefault="008822D9" w:rsidP="00474E79">
      <w:pPr>
        <w:rPr>
          <w:rFonts w:hAnsi="宋体"/>
          <w:sz w:val="28"/>
          <w:szCs w:val="28"/>
        </w:rPr>
        <w:sectPr w:rsidR="008822D9" w:rsidSect="008822D9">
          <w:pgSz w:w="16838" w:h="11906" w:orient="landscape"/>
          <w:pgMar w:top="567" w:right="1440" w:bottom="567" w:left="1440" w:header="567" w:footer="737" w:gutter="0"/>
          <w:cols w:space="425"/>
          <w:docGrid w:type="lines" w:linePitch="312"/>
        </w:sectPr>
      </w:pPr>
    </w:p>
    <w:p w14:paraId="4028FE94" w14:textId="77777777" w:rsidR="007F5FC0" w:rsidRPr="00BA4232" w:rsidRDefault="002810E3" w:rsidP="00BA4232">
      <w:pPr>
        <w:pStyle w:val="12"/>
        <w:spacing w:before="0" w:after="0" w:line="460" w:lineRule="exact"/>
        <w:ind w:left="2" w:firstLineChars="466" w:firstLine="1310"/>
        <w:outlineLvl w:val="0"/>
        <w:rPr>
          <w:bCs w:val="0"/>
        </w:rPr>
      </w:pPr>
      <w:bookmarkStart w:id="113" w:name="_Toc391046356"/>
      <w:r w:rsidRPr="00BA4232">
        <w:rPr>
          <w:rFonts w:hint="eastAsia"/>
          <w:bCs w:val="0"/>
        </w:rPr>
        <w:lastRenderedPageBreak/>
        <w:t>表</w:t>
      </w:r>
      <w:r w:rsidR="007F5FC0" w:rsidRPr="00BA4232">
        <w:rPr>
          <w:rFonts w:hint="eastAsia"/>
          <w:bCs w:val="0"/>
        </w:rPr>
        <w:t>6.8 特种设备日常维修保养记录</w:t>
      </w:r>
      <w:bookmarkEnd w:id="1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976"/>
        <w:gridCol w:w="2520"/>
        <w:gridCol w:w="1440"/>
        <w:gridCol w:w="1359"/>
      </w:tblGrid>
      <w:tr w:rsidR="007F5FC0" w14:paraId="4E7D91EA" w14:textId="77777777" w:rsidTr="00CD53D6">
        <w:trPr>
          <w:trHeight w:val="444"/>
          <w:jc w:val="center"/>
        </w:trPr>
        <w:tc>
          <w:tcPr>
            <w:tcW w:w="9735" w:type="dxa"/>
            <w:gridSpan w:val="5"/>
            <w:vAlign w:val="center"/>
          </w:tcPr>
          <w:p w14:paraId="7FBB461C" w14:textId="77777777" w:rsidR="007F5FC0" w:rsidRDefault="007F5FC0" w:rsidP="00CD53D6">
            <w:pPr>
              <w:rPr>
                <w:sz w:val="24"/>
              </w:rPr>
            </w:pPr>
            <w:r>
              <w:rPr>
                <w:rFonts w:hint="eastAsia"/>
                <w:sz w:val="24"/>
              </w:rPr>
              <w:t>设备名称（型号）：</w:t>
            </w:r>
            <w:r>
              <w:rPr>
                <w:rFonts w:hint="eastAsia"/>
                <w:sz w:val="24"/>
              </w:rPr>
              <w:t xml:space="preserve">                             </w:t>
            </w:r>
            <w:r>
              <w:rPr>
                <w:rFonts w:hint="eastAsia"/>
                <w:sz w:val="24"/>
              </w:rPr>
              <w:t>位置：</w:t>
            </w:r>
          </w:p>
        </w:tc>
      </w:tr>
      <w:tr w:rsidR="007F5FC0" w14:paraId="006D59A1" w14:textId="77777777" w:rsidTr="00CD53D6">
        <w:trPr>
          <w:jc w:val="center"/>
        </w:trPr>
        <w:tc>
          <w:tcPr>
            <w:tcW w:w="1440" w:type="dxa"/>
            <w:vAlign w:val="center"/>
          </w:tcPr>
          <w:p w14:paraId="42538DA8" w14:textId="77777777" w:rsidR="007F5FC0" w:rsidRDefault="007F5FC0" w:rsidP="00CD53D6">
            <w:pPr>
              <w:jc w:val="center"/>
              <w:rPr>
                <w:sz w:val="24"/>
              </w:rPr>
            </w:pPr>
            <w:r>
              <w:rPr>
                <w:rFonts w:hint="eastAsia"/>
                <w:sz w:val="24"/>
              </w:rPr>
              <w:t>保养日期</w:t>
            </w:r>
          </w:p>
        </w:tc>
        <w:tc>
          <w:tcPr>
            <w:tcW w:w="2976" w:type="dxa"/>
            <w:vAlign w:val="center"/>
          </w:tcPr>
          <w:p w14:paraId="1A6E4318" w14:textId="77777777" w:rsidR="007F5FC0" w:rsidRDefault="007F5FC0" w:rsidP="00CD53D6">
            <w:pPr>
              <w:jc w:val="center"/>
              <w:rPr>
                <w:sz w:val="24"/>
              </w:rPr>
            </w:pPr>
            <w:r>
              <w:rPr>
                <w:rFonts w:hint="eastAsia"/>
                <w:sz w:val="24"/>
              </w:rPr>
              <w:t>保养维修内容</w:t>
            </w:r>
          </w:p>
        </w:tc>
        <w:tc>
          <w:tcPr>
            <w:tcW w:w="2520" w:type="dxa"/>
            <w:vAlign w:val="center"/>
          </w:tcPr>
          <w:p w14:paraId="1310BA20" w14:textId="77777777" w:rsidR="007F5FC0" w:rsidRDefault="007F5FC0" w:rsidP="00CD53D6">
            <w:pPr>
              <w:jc w:val="center"/>
              <w:rPr>
                <w:sz w:val="24"/>
              </w:rPr>
            </w:pPr>
            <w:r>
              <w:rPr>
                <w:rFonts w:hint="eastAsia"/>
                <w:sz w:val="24"/>
              </w:rPr>
              <w:t>维修单位</w:t>
            </w:r>
          </w:p>
        </w:tc>
        <w:tc>
          <w:tcPr>
            <w:tcW w:w="1440" w:type="dxa"/>
            <w:vAlign w:val="center"/>
          </w:tcPr>
          <w:p w14:paraId="03C11F44" w14:textId="77777777" w:rsidR="007F5FC0" w:rsidRDefault="007F5FC0" w:rsidP="00CD53D6">
            <w:pPr>
              <w:jc w:val="center"/>
              <w:rPr>
                <w:sz w:val="24"/>
              </w:rPr>
            </w:pPr>
            <w:r>
              <w:rPr>
                <w:rFonts w:hint="eastAsia"/>
                <w:sz w:val="24"/>
              </w:rPr>
              <w:t>维修人员</w:t>
            </w:r>
          </w:p>
        </w:tc>
        <w:tc>
          <w:tcPr>
            <w:tcW w:w="1359" w:type="dxa"/>
            <w:vAlign w:val="center"/>
          </w:tcPr>
          <w:p w14:paraId="22D92BAD" w14:textId="77777777" w:rsidR="007F5FC0" w:rsidRDefault="007F5FC0" w:rsidP="00CD53D6">
            <w:pPr>
              <w:jc w:val="center"/>
              <w:rPr>
                <w:sz w:val="24"/>
              </w:rPr>
            </w:pPr>
            <w:r>
              <w:rPr>
                <w:rFonts w:hint="eastAsia"/>
                <w:sz w:val="24"/>
              </w:rPr>
              <w:t>设备管理人员</w:t>
            </w:r>
          </w:p>
        </w:tc>
      </w:tr>
      <w:tr w:rsidR="007F5FC0" w14:paraId="7530A30C" w14:textId="77777777" w:rsidTr="00CD53D6">
        <w:trPr>
          <w:jc w:val="center"/>
        </w:trPr>
        <w:tc>
          <w:tcPr>
            <w:tcW w:w="1440" w:type="dxa"/>
          </w:tcPr>
          <w:p w14:paraId="7E14176D" w14:textId="77777777" w:rsidR="007F5FC0" w:rsidRDefault="007F5FC0" w:rsidP="00CD53D6">
            <w:r>
              <w:rPr>
                <w:rFonts w:hint="eastAsia"/>
              </w:rPr>
              <w:t xml:space="preserve"> </w:t>
            </w:r>
          </w:p>
          <w:p w14:paraId="63D3BBAA" w14:textId="77777777" w:rsidR="007F5FC0" w:rsidRDefault="007F5FC0" w:rsidP="00CD53D6"/>
        </w:tc>
        <w:tc>
          <w:tcPr>
            <w:tcW w:w="2976" w:type="dxa"/>
          </w:tcPr>
          <w:p w14:paraId="4CD352EE" w14:textId="77777777" w:rsidR="007F5FC0" w:rsidRDefault="007F5FC0" w:rsidP="00CD53D6"/>
        </w:tc>
        <w:tc>
          <w:tcPr>
            <w:tcW w:w="2520" w:type="dxa"/>
          </w:tcPr>
          <w:p w14:paraId="62215D0F" w14:textId="77777777" w:rsidR="007F5FC0" w:rsidRDefault="007F5FC0" w:rsidP="00CD53D6"/>
        </w:tc>
        <w:tc>
          <w:tcPr>
            <w:tcW w:w="1440" w:type="dxa"/>
          </w:tcPr>
          <w:p w14:paraId="34FBF82B" w14:textId="77777777" w:rsidR="007F5FC0" w:rsidRDefault="007F5FC0" w:rsidP="00CD53D6"/>
        </w:tc>
        <w:tc>
          <w:tcPr>
            <w:tcW w:w="1359" w:type="dxa"/>
          </w:tcPr>
          <w:p w14:paraId="416C5CCB" w14:textId="77777777" w:rsidR="007F5FC0" w:rsidRDefault="007F5FC0" w:rsidP="00CD53D6"/>
        </w:tc>
      </w:tr>
      <w:tr w:rsidR="007F5FC0" w14:paraId="6CDAFDA0" w14:textId="77777777" w:rsidTr="00CD53D6">
        <w:trPr>
          <w:jc w:val="center"/>
        </w:trPr>
        <w:tc>
          <w:tcPr>
            <w:tcW w:w="1440" w:type="dxa"/>
          </w:tcPr>
          <w:p w14:paraId="65EBF240" w14:textId="77777777" w:rsidR="007F5FC0" w:rsidRDefault="007F5FC0" w:rsidP="00CD53D6"/>
          <w:p w14:paraId="27B97ADC" w14:textId="77777777" w:rsidR="007F5FC0" w:rsidRDefault="007F5FC0" w:rsidP="00CD53D6"/>
        </w:tc>
        <w:tc>
          <w:tcPr>
            <w:tcW w:w="2976" w:type="dxa"/>
          </w:tcPr>
          <w:p w14:paraId="11AB1C32" w14:textId="77777777" w:rsidR="007F5FC0" w:rsidRDefault="007F5FC0" w:rsidP="00CD53D6"/>
        </w:tc>
        <w:tc>
          <w:tcPr>
            <w:tcW w:w="2520" w:type="dxa"/>
          </w:tcPr>
          <w:p w14:paraId="6C656E92" w14:textId="77777777" w:rsidR="007F5FC0" w:rsidRDefault="007F5FC0" w:rsidP="00CD53D6"/>
        </w:tc>
        <w:tc>
          <w:tcPr>
            <w:tcW w:w="1440" w:type="dxa"/>
          </w:tcPr>
          <w:p w14:paraId="0A4FD107" w14:textId="77777777" w:rsidR="007F5FC0" w:rsidRDefault="007F5FC0" w:rsidP="00CD53D6"/>
        </w:tc>
        <w:tc>
          <w:tcPr>
            <w:tcW w:w="1359" w:type="dxa"/>
          </w:tcPr>
          <w:p w14:paraId="3312A1EE" w14:textId="77777777" w:rsidR="007F5FC0" w:rsidRDefault="007F5FC0" w:rsidP="00CD53D6"/>
        </w:tc>
      </w:tr>
      <w:tr w:rsidR="007F5FC0" w14:paraId="43343566" w14:textId="77777777" w:rsidTr="00CD53D6">
        <w:trPr>
          <w:jc w:val="center"/>
        </w:trPr>
        <w:tc>
          <w:tcPr>
            <w:tcW w:w="1440" w:type="dxa"/>
          </w:tcPr>
          <w:p w14:paraId="2840DEFC" w14:textId="77777777" w:rsidR="007F5FC0" w:rsidRDefault="007F5FC0" w:rsidP="00CD53D6"/>
          <w:p w14:paraId="5BB726C3" w14:textId="77777777" w:rsidR="007F5FC0" w:rsidRDefault="007F5FC0" w:rsidP="00CD53D6"/>
        </w:tc>
        <w:tc>
          <w:tcPr>
            <w:tcW w:w="2976" w:type="dxa"/>
          </w:tcPr>
          <w:p w14:paraId="1C56F00B" w14:textId="77777777" w:rsidR="007F5FC0" w:rsidRDefault="007F5FC0" w:rsidP="00CD53D6"/>
        </w:tc>
        <w:tc>
          <w:tcPr>
            <w:tcW w:w="2520" w:type="dxa"/>
          </w:tcPr>
          <w:p w14:paraId="4E438A5F" w14:textId="77777777" w:rsidR="007F5FC0" w:rsidRDefault="007F5FC0" w:rsidP="00CD53D6"/>
        </w:tc>
        <w:tc>
          <w:tcPr>
            <w:tcW w:w="1440" w:type="dxa"/>
          </w:tcPr>
          <w:p w14:paraId="10203715" w14:textId="77777777" w:rsidR="007F5FC0" w:rsidRDefault="007F5FC0" w:rsidP="00CD53D6"/>
        </w:tc>
        <w:tc>
          <w:tcPr>
            <w:tcW w:w="1359" w:type="dxa"/>
          </w:tcPr>
          <w:p w14:paraId="3EEDC891" w14:textId="77777777" w:rsidR="007F5FC0" w:rsidRDefault="007F5FC0" w:rsidP="00CD53D6"/>
        </w:tc>
      </w:tr>
      <w:tr w:rsidR="007F5FC0" w14:paraId="0A6104BF" w14:textId="77777777" w:rsidTr="00CD53D6">
        <w:trPr>
          <w:jc w:val="center"/>
        </w:trPr>
        <w:tc>
          <w:tcPr>
            <w:tcW w:w="1440" w:type="dxa"/>
          </w:tcPr>
          <w:p w14:paraId="44F151E9" w14:textId="77777777" w:rsidR="007F5FC0" w:rsidRDefault="007F5FC0" w:rsidP="00CD53D6"/>
          <w:p w14:paraId="78E038E6" w14:textId="77777777" w:rsidR="007F5FC0" w:rsidRDefault="007F5FC0" w:rsidP="00CD53D6"/>
        </w:tc>
        <w:tc>
          <w:tcPr>
            <w:tcW w:w="2976" w:type="dxa"/>
          </w:tcPr>
          <w:p w14:paraId="4CF3C6EA" w14:textId="77777777" w:rsidR="007F5FC0" w:rsidRDefault="007F5FC0" w:rsidP="00CD53D6"/>
        </w:tc>
        <w:tc>
          <w:tcPr>
            <w:tcW w:w="2520" w:type="dxa"/>
          </w:tcPr>
          <w:p w14:paraId="3F22E67C" w14:textId="77777777" w:rsidR="007F5FC0" w:rsidRDefault="007F5FC0" w:rsidP="00CD53D6"/>
        </w:tc>
        <w:tc>
          <w:tcPr>
            <w:tcW w:w="1440" w:type="dxa"/>
          </w:tcPr>
          <w:p w14:paraId="38F0F6F8" w14:textId="77777777" w:rsidR="007F5FC0" w:rsidRDefault="007F5FC0" w:rsidP="00CD53D6"/>
        </w:tc>
        <w:tc>
          <w:tcPr>
            <w:tcW w:w="1359" w:type="dxa"/>
          </w:tcPr>
          <w:p w14:paraId="0F3F4C5B" w14:textId="77777777" w:rsidR="007F5FC0" w:rsidRDefault="007F5FC0" w:rsidP="00CD53D6"/>
        </w:tc>
      </w:tr>
      <w:tr w:rsidR="007F5FC0" w14:paraId="141D7DF6" w14:textId="77777777" w:rsidTr="00CD53D6">
        <w:trPr>
          <w:jc w:val="center"/>
        </w:trPr>
        <w:tc>
          <w:tcPr>
            <w:tcW w:w="1440" w:type="dxa"/>
          </w:tcPr>
          <w:p w14:paraId="46FFC404" w14:textId="77777777" w:rsidR="007F5FC0" w:rsidRDefault="007F5FC0" w:rsidP="00CD53D6"/>
          <w:p w14:paraId="5D0FA2DF" w14:textId="77777777" w:rsidR="007F5FC0" w:rsidRDefault="007F5FC0" w:rsidP="00CD53D6"/>
        </w:tc>
        <w:tc>
          <w:tcPr>
            <w:tcW w:w="2976" w:type="dxa"/>
          </w:tcPr>
          <w:p w14:paraId="3BE8218C" w14:textId="77777777" w:rsidR="007F5FC0" w:rsidRDefault="007F5FC0" w:rsidP="00CD53D6"/>
        </w:tc>
        <w:tc>
          <w:tcPr>
            <w:tcW w:w="2520" w:type="dxa"/>
          </w:tcPr>
          <w:p w14:paraId="535BDE36" w14:textId="77777777" w:rsidR="007F5FC0" w:rsidRDefault="007F5FC0" w:rsidP="00CD53D6"/>
        </w:tc>
        <w:tc>
          <w:tcPr>
            <w:tcW w:w="1440" w:type="dxa"/>
          </w:tcPr>
          <w:p w14:paraId="06689C1B" w14:textId="77777777" w:rsidR="007F5FC0" w:rsidRDefault="007F5FC0" w:rsidP="00CD53D6"/>
        </w:tc>
        <w:tc>
          <w:tcPr>
            <w:tcW w:w="1359" w:type="dxa"/>
          </w:tcPr>
          <w:p w14:paraId="76396D28" w14:textId="77777777" w:rsidR="007F5FC0" w:rsidRDefault="007F5FC0" w:rsidP="00CD53D6"/>
        </w:tc>
      </w:tr>
      <w:tr w:rsidR="007F5FC0" w14:paraId="3A35066F" w14:textId="77777777" w:rsidTr="00CD53D6">
        <w:trPr>
          <w:jc w:val="center"/>
        </w:trPr>
        <w:tc>
          <w:tcPr>
            <w:tcW w:w="1440" w:type="dxa"/>
          </w:tcPr>
          <w:p w14:paraId="4A760588" w14:textId="77777777" w:rsidR="007F5FC0" w:rsidRDefault="007F5FC0" w:rsidP="00CD53D6"/>
          <w:p w14:paraId="2CBF10F8" w14:textId="77777777" w:rsidR="007F5FC0" w:rsidRDefault="007F5FC0" w:rsidP="00CD53D6"/>
        </w:tc>
        <w:tc>
          <w:tcPr>
            <w:tcW w:w="2976" w:type="dxa"/>
          </w:tcPr>
          <w:p w14:paraId="38FAB669" w14:textId="77777777" w:rsidR="007F5FC0" w:rsidRDefault="007F5FC0" w:rsidP="00CD53D6"/>
        </w:tc>
        <w:tc>
          <w:tcPr>
            <w:tcW w:w="2520" w:type="dxa"/>
          </w:tcPr>
          <w:p w14:paraId="0534BC74" w14:textId="77777777" w:rsidR="007F5FC0" w:rsidRDefault="007F5FC0" w:rsidP="00CD53D6"/>
        </w:tc>
        <w:tc>
          <w:tcPr>
            <w:tcW w:w="1440" w:type="dxa"/>
          </w:tcPr>
          <w:p w14:paraId="532E6D9B" w14:textId="77777777" w:rsidR="007F5FC0" w:rsidRDefault="007F5FC0" w:rsidP="00CD53D6"/>
        </w:tc>
        <w:tc>
          <w:tcPr>
            <w:tcW w:w="1359" w:type="dxa"/>
          </w:tcPr>
          <w:p w14:paraId="372FA761" w14:textId="77777777" w:rsidR="007F5FC0" w:rsidRDefault="007F5FC0" w:rsidP="00CD53D6"/>
        </w:tc>
      </w:tr>
      <w:tr w:rsidR="007F5FC0" w14:paraId="55639AE4" w14:textId="77777777" w:rsidTr="00CD53D6">
        <w:trPr>
          <w:jc w:val="center"/>
        </w:trPr>
        <w:tc>
          <w:tcPr>
            <w:tcW w:w="1440" w:type="dxa"/>
          </w:tcPr>
          <w:p w14:paraId="1F44B422" w14:textId="77777777" w:rsidR="007F5FC0" w:rsidRDefault="007F5FC0" w:rsidP="00CD53D6"/>
          <w:p w14:paraId="29BF2DBB" w14:textId="77777777" w:rsidR="007F5FC0" w:rsidRDefault="007F5FC0" w:rsidP="00CD53D6"/>
        </w:tc>
        <w:tc>
          <w:tcPr>
            <w:tcW w:w="2976" w:type="dxa"/>
          </w:tcPr>
          <w:p w14:paraId="264A2D4F" w14:textId="77777777" w:rsidR="007F5FC0" w:rsidRDefault="007F5FC0" w:rsidP="00CD53D6"/>
        </w:tc>
        <w:tc>
          <w:tcPr>
            <w:tcW w:w="2520" w:type="dxa"/>
          </w:tcPr>
          <w:p w14:paraId="06B90964" w14:textId="77777777" w:rsidR="007F5FC0" w:rsidRDefault="007F5FC0" w:rsidP="00CD53D6"/>
        </w:tc>
        <w:tc>
          <w:tcPr>
            <w:tcW w:w="1440" w:type="dxa"/>
          </w:tcPr>
          <w:p w14:paraId="03AA0511" w14:textId="77777777" w:rsidR="007F5FC0" w:rsidRDefault="007F5FC0" w:rsidP="00CD53D6"/>
        </w:tc>
        <w:tc>
          <w:tcPr>
            <w:tcW w:w="1359" w:type="dxa"/>
          </w:tcPr>
          <w:p w14:paraId="2C911872" w14:textId="77777777" w:rsidR="007F5FC0" w:rsidRDefault="007F5FC0" w:rsidP="00CD53D6"/>
        </w:tc>
      </w:tr>
      <w:tr w:rsidR="007F5FC0" w14:paraId="476BD0A1" w14:textId="77777777" w:rsidTr="00CD53D6">
        <w:trPr>
          <w:jc w:val="center"/>
        </w:trPr>
        <w:tc>
          <w:tcPr>
            <w:tcW w:w="1440" w:type="dxa"/>
          </w:tcPr>
          <w:p w14:paraId="6939EF9F" w14:textId="77777777" w:rsidR="007F5FC0" w:rsidRDefault="007F5FC0" w:rsidP="00CD53D6"/>
          <w:p w14:paraId="6EAA9BF2" w14:textId="77777777" w:rsidR="007F5FC0" w:rsidRDefault="007F5FC0" w:rsidP="00CD53D6"/>
        </w:tc>
        <w:tc>
          <w:tcPr>
            <w:tcW w:w="2976" w:type="dxa"/>
          </w:tcPr>
          <w:p w14:paraId="222D966A" w14:textId="77777777" w:rsidR="007F5FC0" w:rsidRDefault="007F5FC0" w:rsidP="00CD53D6"/>
        </w:tc>
        <w:tc>
          <w:tcPr>
            <w:tcW w:w="2520" w:type="dxa"/>
          </w:tcPr>
          <w:p w14:paraId="49F031F4" w14:textId="77777777" w:rsidR="007F5FC0" w:rsidRDefault="007F5FC0" w:rsidP="00CD53D6"/>
        </w:tc>
        <w:tc>
          <w:tcPr>
            <w:tcW w:w="1440" w:type="dxa"/>
          </w:tcPr>
          <w:p w14:paraId="1EB9487E" w14:textId="77777777" w:rsidR="007F5FC0" w:rsidRDefault="007F5FC0" w:rsidP="00CD53D6"/>
        </w:tc>
        <w:tc>
          <w:tcPr>
            <w:tcW w:w="1359" w:type="dxa"/>
          </w:tcPr>
          <w:p w14:paraId="451EBE00" w14:textId="77777777" w:rsidR="007F5FC0" w:rsidRDefault="007F5FC0" w:rsidP="00CD53D6"/>
        </w:tc>
      </w:tr>
      <w:tr w:rsidR="007F5FC0" w14:paraId="54EEC3A7" w14:textId="77777777" w:rsidTr="00CD53D6">
        <w:trPr>
          <w:jc w:val="center"/>
        </w:trPr>
        <w:tc>
          <w:tcPr>
            <w:tcW w:w="1440" w:type="dxa"/>
          </w:tcPr>
          <w:p w14:paraId="0E2F8709" w14:textId="77777777" w:rsidR="007F5FC0" w:rsidRDefault="007F5FC0" w:rsidP="00CD53D6"/>
          <w:p w14:paraId="505C0FE1" w14:textId="77777777" w:rsidR="007F5FC0" w:rsidRDefault="007F5FC0" w:rsidP="00CD53D6"/>
        </w:tc>
        <w:tc>
          <w:tcPr>
            <w:tcW w:w="2976" w:type="dxa"/>
          </w:tcPr>
          <w:p w14:paraId="76D9F9A2" w14:textId="77777777" w:rsidR="007F5FC0" w:rsidRDefault="007F5FC0" w:rsidP="00CD53D6"/>
        </w:tc>
        <w:tc>
          <w:tcPr>
            <w:tcW w:w="2520" w:type="dxa"/>
          </w:tcPr>
          <w:p w14:paraId="234AC652" w14:textId="77777777" w:rsidR="007F5FC0" w:rsidRDefault="007F5FC0" w:rsidP="00CD53D6"/>
        </w:tc>
        <w:tc>
          <w:tcPr>
            <w:tcW w:w="1440" w:type="dxa"/>
          </w:tcPr>
          <w:p w14:paraId="06A7050B" w14:textId="77777777" w:rsidR="007F5FC0" w:rsidRDefault="007F5FC0" w:rsidP="00CD53D6"/>
        </w:tc>
        <w:tc>
          <w:tcPr>
            <w:tcW w:w="1359" w:type="dxa"/>
          </w:tcPr>
          <w:p w14:paraId="507934E3" w14:textId="77777777" w:rsidR="007F5FC0" w:rsidRDefault="007F5FC0" w:rsidP="00CD53D6"/>
        </w:tc>
      </w:tr>
      <w:tr w:rsidR="007F5FC0" w14:paraId="6B96586B" w14:textId="77777777" w:rsidTr="00CD53D6">
        <w:trPr>
          <w:jc w:val="center"/>
        </w:trPr>
        <w:tc>
          <w:tcPr>
            <w:tcW w:w="1440" w:type="dxa"/>
          </w:tcPr>
          <w:p w14:paraId="66D4B9AE" w14:textId="77777777" w:rsidR="007F5FC0" w:rsidRDefault="007F5FC0" w:rsidP="00CD53D6"/>
          <w:p w14:paraId="09E42427" w14:textId="77777777" w:rsidR="007F5FC0" w:rsidRDefault="007F5FC0" w:rsidP="00CD53D6"/>
        </w:tc>
        <w:tc>
          <w:tcPr>
            <w:tcW w:w="2976" w:type="dxa"/>
          </w:tcPr>
          <w:p w14:paraId="104B9AC7" w14:textId="77777777" w:rsidR="007F5FC0" w:rsidRDefault="007F5FC0" w:rsidP="00CD53D6"/>
        </w:tc>
        <w:tc>
          <w:tcPr>
            <w:tcW w:w="2520" w:type="dxa"/>
          </w:tcPr>
          <w:p w14:paraId="3F7D7705" w14:textId="77777777" w:rsidR="007F5FC0" w:rsidRDefault="007F5FC0" w:rsidP="00CD53D6"/>
        </w:tc>
        <w:tc>
          <w:tcPr>
            <w:tcW w:w="1440" w:type="dxa"/>
          </w:tcPr>
          <w:p w14:paraId="4B4BD388" w14:textId="77777777" w:rsidR="007F5FC0" w:rsidRDefault="007F5FC0" w:rsidP="00CD53D6"/>
        </w:tc>
        <w:tc>
          <w:tcPr>
            <w:tcW w:w="1359" w:type="dxa"/>
          </w:tcPr>
          <w:p w14:paraId="36FEE4A5" w14:textId="77777777" w:rsidR="007F5FC0" w:rsidRDefault="007F5FC0" w:rsidP="00CD53D6"/>
        </w:tc>
      </w:tr>
      <w:tr w:rsidR="007F5FC0" w14:paraId="24AA60BC" w14:textId="77777777" w:rsidTr="00CD53D6">
        <w:trPr>
          <w:jc w:val="center"/>
        </w:trPr>
        <w:tc>
          <w:tcPr>
            <w:tcW w:w="1440" w:type="dxa"/>
          </w:tcPr>
          <w:p w14:paraId="01CAEFD8" w14:textId="77777777" w:rsidR="007F5FC0" w:rsidRDefault="007F5FC0" w:rsidP="00CD53D6"/>
          <w:p w14:paraId="615FE564" w14:textId="77777777" w:rsidR="007F5FC0" w:rsidRDefault="007F5FC0" w:rsidP="00CD53D6"/>
        </w:tc>
        <w:tc>
          <w:tcPr>
            <w:tcW w:w="2976" w:type="dxa"/>
          </w:tcPr>
          <w:p w14:paraId="36F028D0" w14:textId="77777777" w:rsidR="007F5FC0" w:rsidRDefault="007F5FC0" w:rsidP="00CD53D6"/>
        </w:tc>
        <w:tc>
          <w:tcPr>
            <w:tcW w:w="2520" w:type="dxa"/>
          </w:tcPr>
          <w:p w14:paraId="365A8B3B" w14:textId="77777777" w:rsidR="007F5FC0" w:rsidRDefault="007F5FC0" w:rsidP="00CD53D6"/>
        </w:tc>
        <w:tc>
          <w:tcPr>
            <w:tcW w:w="1440" w:type="dxa"/>
          </w:tcPr>
          <w:p w14:paraId="4A9C1DD7" w14:textId="77777777" w:rsidR="007F5FC0" w:rsidRDefault="007F5FC0" w:rsidP="00CD53D6"/>
        </w:tc>
        <w:tc>
          <w:tcPr>
            <w:tcW w:w="1359" w:type="dxa"/>
          </w:tcPr>
          <w:p w14:paraId="62319EEA" w14:textId="77777777" w:rsidR="007F5FC0" w:rsidRDefault="007F5FC0" w:rsidP="00CD53D6"/>
        </w:tc>
      </w:tr>
      <w:tr w:rsidR="007F5FC0" w14:paraId="415CB9A5" w14:textId="77777777" w:rsidTr="00CD53D6">
        <w:trPr>
          <w:jc w:val="center"/>
        </w:trPr>
        <w:tc>
          <w:tcPr>
            <w:tcW w:w="1440" w:type="dxa"/>
          </w:tcPr>
          <w:p w14:paraId="374DCB16" w14:textId="77777777" w:rsidR="007F5FC0" w:rsidRDefault="007F5FC0" w:rsidP="00CD53D6"/>
          <w:p w14:paraId="3E74ED13" w14:textId="77777777" w:rsidR="007F5FC0" w:rsidRDefault="007F5FC0" w:rsidP="00CD53D6"/>
        </w:tc>
        <w:tc>
          <w:tcPr>
            <w:tcW w:w="2976" w:type="dxa"/>
          </w:tcPr>
          <w:p w14:paraId="26B7C2D4" w14:textId="77777777" w:rsidR="007F5FC0" w:rsidRDefault="007F5FC0" w:rsidP="00CD53D6"/>
        </w:tc>
        <w:tc>
          <w:tcPr>
            <w:tcW w:w="2520" w:type="dxa"/>
          </w:tcPr>
          <w:p w14:paraId="72B9F915" w14:textId="77777777" w:rsidR="007F5FC0" w:rsidRDefault="007F5FC0" w:rsidP="00CD53D6"/>
        </w:tc>
        <w:tc>
          <w:tcPr>
            <w:tcW w:w="1440" w:type="dxa"/>
          </w:tcPr>
          <w:p w14:paraId="63959210" w14:textId="77777777" w:rsidR="007F5FC0" w:rsidRDefault="007F5FC0" w:rsidP="00CD53D6"/>
        </w:tc>
        <w:tc>
          <w:tcPr>
            <w:tcW w:w="1359" w:type="dxa"/>
          </w:tcPr>
          <w:p w14:paraId="7C115E54" w14:textId="77777777" w:rsidR="007F5FC0" w:rsidRDefault="007F5FC0" w:rsidP="00CD53D6"/>
        </w:tc>
      </w:tr>
      <w:tr w:rsidR="007F5FC0" w14:paraId="19721EE9" w14:textId="77777777" w:rsidTr="00CD53D6">
        <w:trPr>
          <w:jc w:val="center"/>
        </w:trPr>
        <w:tc>
          <w:tcPr>
            <w:tcW w:w="1440" w:type="dxa"/>
          </w:tcPr>
          <w:p w14:paraId="1D4AD5F8" w14:textId="77777777" w:rsidR="007F5FC0" w:rsidRDefault="007F5FC0" w:rsidP="00CD53D6"/>
          <w:p w14:paraId="5AFF5B91" w14:textId="77777777" w:rsidR="007F5FC0" w:rsidRDefault="007F5FC0" w:rsidP="00CD53D6"/>
        </w:tc>
        <w:tc>
          <w:tcPr>
            <w:tcW w:w="2976" w:type="dxa"/>
          </w:tcPr>
          <w:p w14:paraId="1168A6AA" w14:textId="77777777" w:rsidR="007F5FC0" w:rsidRDefault="007F5FC0" w:rsidP="00CD53D6"/>
        </w:tc>
        <w:tc>
          <w:tcPr>
            <w:tcW w:w="2520" w:type="dxa"/>
          </w:tcPr>
          <w:p w14:paraId="76CE8B31" w14:textId="77777777" w:rsidR="007F5FC0" w:rsidRDefault="007F5FC0" w:rsidP="00CD53D6"/>
        </w:tc>
        <w:tc>
          <w:tcPr>
            <w:tcW w:w="1440" w:type="dxa"/>
          </w:tcPr>
          <w:p w14:paraId="6CBEC2EB" w14:textId="77777777" w:rsidR="007F5FC0" w:rsidRDefault="007F5FC0" w:rsidP="00CD53D6"/>
        </w:tc>
        <w:tc>
          <w:tcPr>
            <w:tcW w:w="1359" w:type="dxa"/>
          </w:tcPr>
          <w:p w14:paraId="6D48B5C4" w14:textId="77777777" w:rsidR="007F5FC0" w:rsidRDefault="007F5FC0" w:rsidP="00CD53D6"/>
        </w:tc>
      </w:tr>
      <w:tr w:rsidR="007F5FC0" w14:paraId="22282BA2" w14:textId="77777777" w:rsidTr="00CD53D6">
        <w:trPr>
          <w:jc w:val="center"/>
        </w:trPr>
        <w:tc>
          <w:tcPr>
            <w:tcW w:w="1440" w:type="dxa"/>
          </w:tcPr>
          <w:p w14:paraId="4A188A1D" w14:textId="77777777" w:rsidR="007F5FC0" w:rsidRDefault="007F5FC0" w:rsidP="00CD53D6"/>
          <w:p w14:paraId="2A776097" w14:textId="77777777" w:rsidR="007F5FC0" w:rsidRDefault="007F5FC0" w:rsidP="00CD53D6"/>
        </w:tc>
        <w:tc>
          <w:tcPr>
            <w:tcW w:w="2976" w:type="dxa"/>
          </w:tcPr>
          <w:p w14:paraId="40C14378" w14:textId="77777777" w:rsidR="007F5FC0" w:rsidRDefault="007F5FC0" w:rsidP="00CD53D6"/>
        </w:tc>
        <w:tc>
          <w:tcPr>
            <w:tcW w:w="2520" w:type="dxa"/>
          </w:tcPr>
          <w:p w14:paraId="5146186D" w14:textId="77777777" w:rsidR="007F5FC0" w:rsidRDefault="007F5FC0" w:rsidP="00CD53D6"/>
        </w:tc>
        <w:tc>
          <w:tcPr>
            <w:tcW w:w="1440" w:type="dxa"/>
          </w:tcPr>
          <w:p w14:paraId="0923F288" w14:textId="77777777" w:rsidR="007F5FC0" w:rsidRDefault="007F5FC0" w:rsidP="00CD53D6"/>
        </w:tc>
        <w:tc>
          <w:tcPr>
            <w:tcW w:w="1359" w:type="dxa"/>
          </w:tcPr>
          <w:p w14:paraId="431BF238" w14:textId="77777777" w:rsidR="007F5FC0" w:rsidRDefault="007F5FC0" w:rsidP="00CD53D6"/>
        </w:tc>
      </w:tr>
      <w:tr w:rsidR="007F5FC0" w14:paraId="2D93E418" w14:textId="77777777" w:rsidTr="00CD53D6">
        <w:trPr>
          <w:jc w:val="center"/>
        </w:trPr>
        <w:tc>
          <w:tcPr>
            <w:tcW w:w="1440" w:type="dxa"/>
          </w:tcPr>
          <w:p w14:paraId="7A1E9ECB" w14:textId="77777777" w:rsidR="007F5FC0" w:rsidRDefault="007F5FC0" w:rsidP="00CD53D6"/>
          <w:p w14:paraId="03BED3C0" w14:textId="77777777" w:rsidR="007F5FC0" w:rsidRDefault="007F5FC0" w:rsidP="00CD53D6"/>
        </w:tc>
        <w:tc>
          <w:tcPr>
            <w:tcW w:w="2976" w:type="dxa"/>
          </w:tcPr>
          <w:p w14:paraId="4ACE25EC" w14:textId="77777777" w:rsidR="007F5FC0" w:rsidRDefault="007F5FC0" w:rsidP="00CD53D6"/>
        </w:tc>
        <w:tc>
          <w:tcPr>
            <w:tcW w:w="2520" w:type="dxa"/>
          </w:tcPr>
          <w:p w14:paraId="619198E9" w14:textId="77777777" w:rsidR="007F5FC0" w:rsidRDefault="007F5FC0" w:rsidP="00CD53D6"/>
        </w:tc>
        <w:tc>
          <w:tcPr>
            <w:tcW w:w="1440" w:type="dxa"/>
          </w:tcPr>
          <w:p w14:paraId="29A41C1B" w14:textId="77777777" w:rsidR="007F5FC0" w:rsidRDefault="007F5FC0" w:rsidP="00CD53D6"/>
        </w:tc>
        <w:tc>
          <w:tcPr>
            <w:tcW w:w="1359" w:type="dxa"/>
          </w:tcPr>
          <w:p w14:paraId="17D6FC25" w14:textId="77777777" w:rsidR="007F5FC0" w:rsidRDefault="007F5FC0" w:rsidP="00CD53D6"/>
        </w:tc>
      </w:tr>
      <w:tr w:rsidR="007F5FC0" w14:paraId="4FC14DD8" w14:textId="77777777" w:rsidTr="00CD53D6">
        <w:trPr>
          <w:jc w:val="center"/>
        </w:trPr>
        <w:tc>
          <w:tcPr>
            <w:tcW w:w="1440" w:type="dxa"/>
          </w:tcPr>
          <w:p w14:paraId="1DA23F98" w14:textId="77777777" w:rsidR="007F5FC0" w:rsidRDefault="007F5FC0" w:rsidP="00CD53D6"/>
          <w:p w14:paraId="746E59A5" w14:textId="77777777" w:rsidR="007F5FC0" w:rsidRDefault="007F5FC0" w:rsidP="00CD53D6"/>
        </w:tc>
        <w:tc>
          <w:tcPr>
            <w:tcW w:w="2976" w:type="dxa"/>
          </w:tcPr>
          <w:p w14:paraId="48720E52" w14:textId="77777777" w:rsidR="007F5FC0" w:rsidRDefault="007F5FC0" w:rsidP="00CD53D6"/>
        </w:tc>
        <w:tc>
          <w:tcPr>
            <w:tcW w:w="2520" w:type="dxa"/>
          </w:tcPr>
          <w:p w14:paraId="5A9C3189" w14:textId="77777777" w:rsidR="007F5FC0" w:rsidRDefault="007F5FC0" w:rsidP="00CD53D6"/>
        </w:tc>
        <w:tc>
          <w:tcPr>
            <w:tcW w:w="1440" w:type="dxa"/>
          </w:tcPr>
          <w:p w14:paraId="35253521" w14:textId="77777777" w:rsidR="007F5FC0" w:rsidRDefault="007F5FC0" w:rsidP="00CD53D6"/>
        </w:tc>
        <w:tc>
          <w:tcPr>
            <w:tcW w:w="1359" w:type="dxa"/>
          </w:tcPr>
          <w:p w14:paraId="6F73FD17" w14:textId="77777777" w:rsidR="007F5FC0" w:rsidRDefault="007F5FC0" w:rsidP="00CD53D6"/>
        </w:tc>
      </w:tr>
      <w:tr w:rsidR="007F5FC0" w14:paraId="19A5847D" w14:textId="77777777" w:rsidTr="00CD53D6">
        <w:trPr>
          <w:jc w:val="center"/>
        </w:trPr>
        <w:tc>
          <w:tcPr>
            <w:tcW w:w="1440" w:type="dxa"/>
          </w:tcPr>
          <w:p w14:paraId="45D4464A" w14:textId="77777777" w:rsidR="007F5FC0" w:rsidRDefault="007F5FC0" w:rsidP="00CD53D6"/>
          <w:p w14:paraId="7B995128" w14:textId="77777777" w:rsidR="007F5FC0" w:rsidRDefault="007F5FC0" w:rsidP="00CD53D6"/>
        </w:tc>
        <w:tc>
          <w:tcPr>
            <w:tcW w:w="2976" w:type="dxa"/>
          </w:tcPr>
          <w:p w14:paraId="43CB6849" w14:textId="77777777" w:rsidR="007F5FC0" w:rsidRDefault="007F5FC0" w:rsidP="00CD53D6"/>
        </w:tc>
        <w:tc>
          <w:tcPr>
            <w:tcW w:w="2520" w:type="dxa"/>
          </w:tcPr>
          <w:p w14:paraId="6D6CA2FD" w14:textId="77777777" w:rsidR="007F5FC0" w:rsidRDefault="007F5FC0" w:rsidP="00CD53D6"/>
        </w:tc>
        <w:tc>
          <w:tcPr>
            <w:tcW w:w="1440" w:type="dxa"/>
          </w:tcPr>
          <w:p w14:paraId="7BB5C861" w14:textId="77777777" w:rsidR="007F5FC0" w:rsidRDefault="007F5FC0" w:rsidP="00CD53D6"/>
        </w:tc>
        <w:tc>
          <w:tcPr>
            <w:tcW w:w="1359" w:type="dxa"/>
          </w:tcPr>
          <w:p w14:paraId="07D536D7" w14:textId="77777777" w:rsidR="007F5FC0" w:rsidRDefault="007F5FC0" w:rsidP="00CD53D6"/>
        </w:tc>
      </w:tr>
      <w:tr w:rsidR="007F5FC0" w14:paraId="4B3CAA6E" w14:textId="77777777" w:rsidTr="00CD53D6">
        <w:trPr>
          <w:jc w:val="center"/>
        </w:trPr>
        <w:tc>
          <w:tcPr>
            <w:tcW w:w="1440" w:type="dxa"/>
          </w:tcPr>
          <w:p w14:paraId="7DD87397" w14:textId="77777777" w:rsidR="007F5FC0" w:rsidRDefault="007F5FC0" w:rsidP="00CD53D6"/>
          <w:p w14:paraId="73D7734B" w14:textId="77777777" w:rsidR="007F5FC0" w:rsidRDefault="007F5FC0" w:rsidP="00CD53D6"/>
        </w:tc>
        <w:tc>
          <w:tcPr>
            <w:tcW w:w="2976" w:type="dxa"/>
          </w:tcPr>
          <w:p w14:paraId="2B6F05CC" w14:textId="77777777" w:rsidR="007F5FC0" w:rsidRDefault="007F5FC0" w:rsidP="00CD53D6"/>
        </w:tc>
        <w:tc>
          <w:tcPr>
            <w:tcW w:w="2520" w:type="dxa"/>
          </w:tcPr>
          <w:p w14:paraId="5D3E3F32" w14:textId="77777777" w:rsidR="007F5FC0" w:rsidRDefault="007F5FC0" w:rsidP="00CD53D6"/>
        </w:tc>
        <w:tc>
          <w:tcPr>
            <w:tcW w:w="1440" w:type="dxa"/>
          </w:tcPr>
          <w:p w14:paraId="380B4412" w14:textId="77777777" w:rsidR="007F5FC0" w:rsidRDefault="007F5FC0" w:rsidP="00CD53D6"/>
        </w:tc>
        <w:tc>
          <w:tcPr>
            <w:tcW w:w="1359" w:type="dxa"/>
          </w:tcPr>
          <w:p w14:paraId="233F3764" w14:textId="77777777" w:rsidR="007F5FC0" w:rsidRDefault="007F5FC0" w:rsidP="00CD53D6"/>
        </w:tc>
      </w:tr>
      <w:tr w:rsidR="007F5FC0" w14:paraId="4B8B4FD7" w14:textId="77777777" w:rsidTr="00CD53D6">
        <w:trPr>
          <w:jc w:val="center"/>
        </w:trPr>
        <w:tc>
          <w:tcPr>
            <w:tcW w:w="1440" w:type="dxa"/>
          </w:tcPr>
          <w:p w14:paraId="71631327" w14:textId="77777777" w:rsidR="007F5FC0" w:rsidRDefault="007F5FC0" w:rsidP="00CD53D6"/>
          <w:p w14:paraId="00E2AD2B" w14:textId="77777777" w:rsidR="007F5FC0" w:rsidRDefault="007F5FC0" w:rsidP="00CD53D6"/>
        </w:tc>
        <w:tc>
          <w:tcPr>
            <w:tcW w:w="2976" w:type="dxa"/>
          </w:tcPr>
          <w:p w14:paraId="1319F09D" w14:textId="77777777" w:rsidR="007F5FC0" w:rsidRDefault="007F5FC0" w:rsidP="00CD53D6"/>
        </w:tc>
        <w:tc>
          <w:tcPr>
            <w:tcW w:w="2520" w:type="dxa"/>
          </w:tcPr>
          <w:p w14:paraId="65306E08" w14:textId="77777777" w:rsidR="007F5FC0" w:rsidRDefault="007F5FC0" w:rsidP="00CD53D6"/>
        </w:tc>
        <w:tc>
          <w:tcPr>
            <w:tcW w:w="1440" w:type="dxa"/>
          </w:tcPr>
          <w:p w14:paraId="0DFA1AB0" w14:textId="77777777" w:rsidR="007F5FC0" w:rsidRDefault="007F5FC0" w:rsidP="00CD53D6"/>
        </w:tc>
        <w:tc>
          <w:tcPr>
            <w:tcW w:w="1359" w:type="dxa"/>
          </w:tcPr>
          <w:p w14:paraId="4EDE91C7" w14:textId="77777777" w:rsidR="007F5FC0" w:rsidRDefault="007F5FC0" w:rsidP="00CD53D6"/>
        </w:tc>
      </w:tr>
      <w:tr w:rsidR="007F5FC0" w14:paraId="344838BB" w14:textId="77777777" w:rsidTr="00CD53D6">
        <w:trPr>
          <w:jc w:val="center"/>
        </w:trPr>
        <w:tc>
          <w:tcPr>
            <w:tcW w:w="1440" w:type="dxa"/>
          </w:tcPr>
          <w:p w14:paraId="3A82CF0F" w14:textId="77777777" w:rsidR="007F5FC0" w:rsidRDefault="007F5FC0" w:rsidP="00CD53D6"/>
          <w:p w14:paraId="474E5820" w14:textId="77777777" w:rsidR="007F5FC0" w:rsidRDefault="007F5FC0" w:rsidP="00CD53D6"/>
        </w:tc>
        <w:tc>
          <w:tcPr>
            <w:tcW w:w="2976" w:type="dxa"/>
          </w:tcPr>
          <w:p w14:paraId="2397B020" w14:textId="77777777" w:rsidR="007F5FC0" w:rsidRDefault="007F5FC0" w:rsidP="00CD53D6"/>
        </w:tc>
        <w:tc>
          <w:tcPr>
            <w:tcW w:w="2520" w:type="dxa"/>
          </w:tcPr>
          <w:p w14:paraId="0D4C6FB4" w14:textId="77777777" w:rsidR="007F5FC0" w:rsidRDefault="007F5FC0" w:rsidP="00CD53D6"/>
        </w:tc>
        <w:tc>
          <w:tcPr>
            <w:tcW w:w="1440" w:type="dxa"/>
          </w:tcPr>
          <w:p w14:paraId="48660915" w14:textId="77777777" w:rsidR="007F5FC0" w:rsidRDefault="007F5FC0" w:rsidP="00CD53D6"/>
        </w:tc>
        <w:tc>
          <w:tcPr>
            <w:tcW w:w="1359" w:type="dxa"/>
          </w:tcPr>
          <w:p w14:paraId="0D77496B" w14:textId="77777777" w:rsidR="007F5FC0" w:rsidRDefault="007F5FC0" w:rsidP="00CD53D6"/>
        </w:tc>
      </w:tr>
      <w:tr w:rsidR="007F5FC0" w14:paraId="257D528D" w14:textId="77777777" w:rsidTr="00CD53D6">
        <w:trPr>
          <w:jc w:val="center"/>
        </w:trPr>
        <w:tc>
          <w:tcPr>
            <w:tcW w:w="1440" w:type="dxa"/>
          </w:tcPr>
          <w:p w14:paraId="51B533E0" w14:textId="77777777" w:rsidR="007F5FC0" w:rsidRDefault="007F5FC0" w:rsidP="00CD53D6"/>
          <w:p w14:paraId="2F93FF54" w14:textId="77777777" w:rsidR="007F5FC0" w:rsidRDefault="007F5FC0" w:rsidP="00CD53D6"/>
        </w:tc>
        <w:tc>
          <w:tcPr>
            <w:tcW w:w="2976" w:type="dxa"/>
          </w:tcPr>
          <w:p w14:paraId="5BB70305" w14:textId="77777777" w:rsidR="007F5FC0" w:rsidRDefault="007F5FC0" w:rsidP="00CD53D6"/>
        </w:tc>
        <w:tc>
          <w:tcPr>
            <w:tcW w:w="2520" w:type="dxa"/>
          </w:tcPr>
          <w:p w14:paraId="16FBB7ED" w14:textId="77777777" w:rsidR="007F5FC0" w:rsidRDefault="007F5FC0" w:rsidP="00CD53D6"/>
        </w:tc>
        <w:tc>
          <w:tcPr>
            <w:tcW w:w="1440" w:type="dxa"/>
          </w:tcPr>
          <w:p w14:paraId="51CBC228" w14:textId="77777777" w:rsidR="007F5FC0" w:rsidRDefault="007F5FC0" w:rsidP="00CD53D6"/>
        </w:tc>
        <w:tc>
          <w:tcPr>
            <w:tcW w:w="1359" w:type="dxa"/>
          </w:tcPr>
          <w:p w14:paraId="10E4682D" w14:textId="77777777" w:rsidR="007F5FC0" w:rsidRDefault="007F5FC0" w:rsidP="00CD53D6"/>
        </w:tc>
      </w:tr>
      <w:tr w:rsidR="007F5FC0" w14:paraId="08C2F158" w14:textId="77777777" w:rsidTr="00CD53D6">
        <w:trPr>
          <w:jc w:val="center"/>
        </w:trPr>
        <w:tc>
          <w:tcPr>
            <w:tcW w:w="1440" w:type="dxa"/>
          </w:tcPr>
          <w:p w14:paraId="53D4BAA5" w14:textId="77777777" w:rsidR="007F5FC0" w:rsidRDefault="007F5FC0" w:rsidP="00CD53D6"/>
          <w:p w14:paraId="23093A76" w14:textId="77777777" w:rsidR="007F5FC0" w:rsidRDefault="007F5FC0" w:rsidP="00CD53D6"/>
        </w:tc>
        <w:tc>
          <w:tcPr>
            <w:tcW w:w="2976" w:type="dxa"/>
          </w:tcPr>
          <w:p w14:paraId="341497A3" w14:textId="77777777" w:rsidR="007F5FC0" w:rsidRDefault="007F5FC0" w:rsidP="00CD53D6"/>
        </w:tc>
        <w:tc>
          <w:tcPr>
            <w:tcW w:w="2520" w:type="dxa"/>
          </w:tcPr>
          <w:p w14:paraId="150A08BB" w14:textId="77777777" w:rsidR="007F5FC0" w:rsidRDefault="007F5FC0" w:rsidP="00CD53D6"/>
        </w:tc>
        <w:tc>
          <w:tcPr>
            <w:tcW w:w="1440" w:type="dxa"/>
          </w:tcPr>
          <w:p w14:paraId="3CFDB078" w14:textId="77777777" w:rsidR="007F5FC0" w:rsidRDefault="007F5FC0" w:rsidP="00CD53D6"/>
        </w:tc>
        <w:tc>
          <w:tcPr>
            <w:tcW w:w="1359" w:type="dxa"/>
          </w:tcPr>
          <w:p w14:paraId="6B67D0D2" w14:textId="77777777" w:rsidR="007F5FC0" w:rsidRDefault="007F5FC0" w:rsidP="00CD53D6"/>
        </w:tc>
      </w:tr>
      <w:tr w:rsidR="007F5FC0" w14:paraId="0ACC88D1" w14:textId="77777777" w:rsidTr="00CD53D6">
        <w:trPr>
          <w:jc w:val="center"/>
        </w:trPr>
        <w:tc>
          <w:tcPr>
            <w:tcW w:w="1440" w:type="dxa"/>
          </w:tcPr>
          <w:p w14:paraId="39B1638F" w14:textId="77777777" w:rsidR="007F5FC0" w:rsidRDefault="007F5FC0" w:rsidP="00CD53D6"/>
          <w:p w14:paraId="65452D54" w14:textId="77777777" w:rsidR="007F5FC0" w:rsidRDefault="007F5FC0" w:rsidP="00CD53D6"/>
        </w:tc>
        <w:tc>
          <w:tcPr>
            <w:tcW w:w="2976" w:type="dxa"/>
          </w:tcPr>
          <w:p w14:paraId="29E8DB30" w14:textId="77777777" w:rsidR="007F5FC0" w:rsidRDefault="007F5FC0" w:rsidP="00CD53D6"/>
        </w:tc>
        <w:tc>
          <w:tcPr>
            <w:tcW w:w="2520" w:type="dxa"/>
          </w:tcPr>
          <w:p w14:paraId="652D9AF3" w14:textId="77777777" w:rsidR="007F5FC0" w:rsidRDefault="007F5FC0" w:rsidP="00CD53D6"/>
        </w:tc>
        <w:tc>
          <w:tcPr>
            <w:tcW w:w="1440" w:type="dxa"/>
          </w:tcPr>
          <w:p w14:paraId="219E464E" w14:textId="77777777" w:rsidR="007F5FC0" w:rsidRDefault="007F5FC0" w:rsidP="00CD53D6"/>
        </w:tc>
        <w:tc>
          <w:tcPr>
            <w:tcW w:w="1359" w:type="dxa"/>
          </w:tcPr>
          <w:p w14:paraId="4FFBD2A3" w14:textId="77777777" w:rsidR="007F5FC0" w:rsidRDefault="007F5FC0" w:rsidP="00CD53D6"/>
        </w:tc>
      </w:tr>
    </w:tbl>
    <w:p w14:paraId="63A965FB" w14:textId="77777777" w:rsidR="007F5FC0" w:rsidRDefault="007F5FC0" w:rsidP="009D7577">
      <w:pPr>
        <w:widowControl/>
        <w:spacing w:afterLines="50" w:after="120"/>
        <w:jc w:val="center"/>
        <w:rPr>
          <w:rFonts w:ascii="宋体" w:hAnsi="宋体" w:cs="宋体"/>
          <w:b/>
          <w:bCs/>
          <w:kern w:val="0"/>
          <w:sz w:val="36"/>
          <w:szCs w:val="36"/>
        </w:rPr>
        <w:sectPr w:rsidR="007F5FC0">
          <w:pgSz w:w="11906" w:h="16838"/>
          <w:pgMar w:top="1440" w:right="1134" w:bottom="1440" w:left="1588" w:header="851" w:footer="737" w:gutter="0"/>
          <w:paperSrc w:first="1" w:other="1"/>
          <w:cols w:space="720"/>
          <w:docGrid w:linePitch="312"/>
        </w:sectPr>
      </w:pPr>
    </w:p>
    <w:p w14:paraId="74BA46E4" w14:textId="77777777" w:rsidR="004D60A3" w:rsidRPr="00BA4232" w:rsidRDefault="002810E3" w:rsidP="00BA4232">
      <w:pPr>
        <w:pStyle w:val="12"/>
        <w:spacing w:before="0" w:after="0" w:line="460" w:lineRule="exact"/>
        <w:ind w:left="2" w:firstLineChars="466" w:firstLine="1310"/>
        <w:outlineLvl w:val="0"/>
        <w:rPr>
          <w:bCs w:val="0"/>
        </w:rPr>
      </w:pPr>
      <w:bookmarkStart w:id="114" w:name="_Toc391046357"/>
      <w:r w:rsidRPr="00BA4232">
        <w:rPr>
          <w:rFonts w:hint="eastAsia"/>
          <w:bCs w:val="0"/>
        </w:rPr>
        <w:lastRenderedPageBreak/>
        <w:t>表</w:t>
      </w:r>
      <w:r w:rsidR="004D60A3" w:rsidRPr="00BA4232">
        <w:rPr>
          <w:rFonts w:hint="eastAsia"/>
          <w:bCs w:val="0"/>
        </w:rPr>
        <w:t>6.9 特种设备事故隐患台账</w:t>
      </w:r>
      <w:bookmarkEnd w:id="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048"/>
        <w:gridCol w:w="1575"/>
        <w:gridCol w:w="1575"/>
        <w:gridCol w:w="1575"/>
        <w:gridCol w:w="1575"/>
        <w:gridCol w:w="1575"/>
        <w:gridCol w:w="1575"/>
        <w:gridCol w:w="1575"/>
      </w:tblGrid>
      <w:tr w:rsidR="00392970" w14:paraId="45E8716C" w14:textId="77777777" w:rsidTr="00392970">
        <w:trPr>
          <w:trHeight w:val="420"/>
        </w:trPr>
        <w:tc>
          <w:tcPr>
            <w:tcW w:w="1101" w:type="dxa"/>
            <w:vAlign w:val="center"/>
          </w:tcPr>
          <w:p w14:paraId="293E8A92" w14:textId="77777777" w:rsidR="00392970" w:rsidRDefault="00392970" w:rsidP="00392970">
            <w:pPr>
              <w:widowControl/>
              <w:jc w:val="center"/>
              <w:rPr>
                <w:rFonts w:ascii="宋体" w:hAnsi="宋体" w:cs="宋体"/>
                <w:kern w:val="0"/>
                <w:sz w:val="24"/>
              </w:rPr>
            </w:pPr>
            <w:r>
              <w:rPr>
                <w:rFonts w:ascii="宋体" w:hAnsi="宋体" w:cs="宋体" w:hint="eastAsia"/>
                <w:kern w:val="0"/>
                <w:sz w:val="24"/>
              </w:rPr>
              <w:t>序 号</w:t>
            </w:r>
          </w:p>
        </w:tc>
        <w:tc>
          <w:tcPr>
            <w:tcW w:w="2048" w:type="dxa"/>
            <w:vAlign w:val="center"/>
          </w:tcPr>
          <w:p w14:paraId="5F56D2B0" w14:textId="77777777" w:rsidR="00392970" w:rsidRDefault="00392970" w:rsidP="00392970">
            <w:pPr>
              <w:widowControl/>
              <w:jc w:val="center"/>
              <w:rPr>
                <w:rFonts w:ascii="宋体" w:hAnsi="宋体" w:cs="宋体"/>
                <w:kern w:val="0"/>
                <w:sz w:val="24"/>
              </w:rPr>
            </w:pPr>
            <w:r>
              <w:rPr>
                <w:rFonts w:ascii="宋体" w:hAnsi="宋体" w:cs="宋体" w:hint="eastAsia"/>
                <w:kern w:val="0"/>
                <w:sz w:val="24"/>
              </w:rPr>
              <w:t>设备名称</w:t>
            </w:r>
          </w:p>
        </w:tc>
        <w:tc>
          <w:tcPr>
            <w:tcW w:w="1575" w:type="dxa"/>
            <w:vAlign w:val="center"/>
          </w:tcPr>
          <w:p w14:paraId="20DD8700" w14:textId="77777777" w:rsidR="00392970" w:rsidRDefault="00392970" w:rsidP="00392970">
            <w:pPr>
              <w:widowControl/>
              <w:jc w:val="center"/>
              <w:rPr>
                <w:rFonts w:ascii="宋体" w:hAnsi="宋体" w:cs="宋体"/>
                <w:kern w:val="0"/>
                <w:sz w:val="24"/>
              </w:rPr>
            </w:pPr>
            <w:r>
              <w:rPr>
                <w:rFonts w:ascii="宋体" w:hAnsi="宋体" w:cs="宋体" w:hint="eastAsia"/>
                <w:kern w:val="0"/>
                <w:sz w:val="24"/>
              </w:rPr>
              <w:t>是否在设计使用年限内</w:t>
            </w:r>
          </w:p>
        </w:tc>
        <w:tc>
          <w:tcPr>
            <w:tcW w:w="1575" w:type="dxa"/>
            <w:vAlign w:val="center"/>
          </w:tcPr>
          <w:p w14:paraId="6D90D567" w14:textId="77777777" w:rsidR="00392970" w:rsidRDefault="00392970" w:rsidP="00392970">
            <w:pPr>
              <w:widowControl/>
              <w:jc w:val="center"/>
              <w:rPr>
                <w:rFonts w:ascii="宋体" w:hAnsi="宋体" w:cs="宋体"/>
                <w:kern w:val="0"/>
                <w:sz w:val="24"/>
              </w:rPr>
            </w:pPr>
            <w:r>
              <w:rPr>
                <w:rFonts w:ascii="宋体" w:hAnsi="宋体" w:cs="宋体" w:hint="eastAsia"/>
                <w:kern w:val="0"/>
                <w:sz w:val="24"/>
              </w:rPr>
              <w:t>设备目前存在缺陷</w:t>
            </w:r>
          </w:p>
        </w:tc>
        <w:tc>
          <w:tcPr>
            <w:tcW w:w="1575" w:type="dxa"/>
          </w:tcPr>
          <w:p w14:paraId="6857B86B" w14:textId="77777777" w:rsidR="00392970" w:rsidRDefault="00392970" w:rsidP="00392970">
            <w:pPr>
              <w:widowControl/>
              <w:jc w:val="center"/>
              <w:rPr>
                <w:rFonts w:ascii="宋体" w:hAnsi="宋体" w:cs="宋体"/>
                <w:kern w:val="0"/>
                <w:sz w:val="24"/>
              </w:rPr>
            </w:pPr>
            <w:r>
              <w:rPr>
                <w:rFonts w:ascii="宋体" w:hAnsi="宋体" w:cs="宋体" w:hint="eastAsia"/>
                <w:kern w:val="0"/>
                <w:sz w:val="24"/>
              </w:rPr>
              <w:t>可能引发的事故风险</w:t>
            </w:r>
          </w:p>
        </w:tc>
        <w:tc>
          <w:tcPr>
            <w:tcW w:w="1575" w:type="dxa"/>
            <w:vAlign w:val="center"/>
          </w:tcPr>
          <w:p w14:paraId="084ABF36" w14:textId="77777777" w:rsidR="00392970" w:rsidRDefault="00392970" w:rsidP="00392970">
            <w:pPr>
              <w:widowControl/>
              <w:jc w:val="center"/>
              <w:rPr>
                <w:rFonts w:ascii="宋体" w:hAnsi="宋体" w:cs="宋体"/>
                <w:kern w:val="0"/>
                <w:sz w:val="24"/>
              </w:rPr>
            </w:pPr>
            <w:r>
              <w:rPr>
                <w:rFonts w:ascii="宋体" w:hAnsi="宋体" w:cs="宋体" w:hint="eastAsia"/>
                <w:kern w:val="0"/>
                <w:sz w:val="24"/>
              </w:rPr>
              <w:t>改造维修可行性或报废建议</w:t>
            </w:r>
          </w:p>
        </w:tc>
        <w:tc>
          <w:tcPr>
            <w:tcW w:w="1575" w:type="dxa"/>
            <w:vAlign w:val="center"/>
          </w:tcPr>
          <w:p w14:paraId="36962208" w14:textId="77777777" w:rsidR="00392970" w:rsidRDefault="00392970" w:rsidP="00392970">
            <w:pPr>
              <w:widowControl/>
              <w:jc w:val="center"/>
              <w:rPr>
                <w:rFonts w:ascii="宋体" w:hAnsi="宋体" w:cs="宋体"/>
                <w:kern w:val="0"/>
                <w:sz w:val="24"/>
              </w:rPr>
            </w:pPr>
            <w:r>
              <w:rPr>
                <w:rFonts w:ascii="宋体" w:hAnsi="宋体" w:cs="宋体" w:hint="eastAsia"/>
                <w:kern w:val="0"/>
                <w:sz w:val="24"/>
              </w:rPr>
              <w:t>检 修 人</w:t>
            </w:r>
          </w:p>
        </w:tc>
        <w:tc>
          <w:tcPr>
            <w:tcW w:w="1575" w:type="dxa"/>
            <w:vAlign w:val="center"/>
          </w:tcPr>
          <w:p w14:paraId="38A45536" w14:textId="77777777" w:rsidR="00392970" w:rsidRDefault="00392970" w:rsidP="00392970">
            <w:pPr>
              <w:widowControl/>
              <w:jc w:val="center"/>
              <w:rPr>
                <w:rFonts w:ascii="宋体" w:hAnsi="宋体" w:cs="宋体"/>
                <w:kern w:val="0"/>
                <w:sz w:val="24"/>
              </w:rPr>
            </w:pPr>
            <w:r>
              <w:rPr>
                <w:rFonts w:ascii="宋体" w:hAnsi="宋体" w:cs="宋体" w:hint="eastAsia"/>
                <w:kern w:val="0"/>
                <w:sz w:val="24"/>
              </w:rPr>
              <w:t>主管负责人</w:t>
            </w:r>
          </w:p>
        </w:tc>
        <w:tc>
          <w:tcPr>
            <w:tcW w:w="1575" w:type="dxa"/>
            <w:vAlign w:val="center"/>
          </w:tcPr>
          <w:p w14:paraId="1365DD53" w14:textId="77777777" w:rsidR="00392970" w:rsidRDefault="00392970" w:rsidP="00392970">
            <w:pPr>
              <w:widowControl/>
              <w:jc w:val="center"/>
              <w:rPr>
                <w:rFonts w:ascii="宋体" w:hAnsi="宋体" w:cs="宋体"/>
                <w:kern w:val="0"/>
                <w:sz w:val="24"/>
              </w:rPr>
            </w:pPr>
            <w:r>
              <w:rPr>
                <w:rFonts w:ascii="宋体" w:hAnsi="宋体" w:cs="宋体" w:hint="eastAsia"/>
                <w:kern w:val="0"/>
                <w:sz w:val="24"/>
              </w:rPr>
              <w:t>备   注</w:t>
            </w:r>
          </w:p>
        </w:tc>
      </w:tr>
      <w:tr w:rsidR="00392970" w14:paraId="436A222E" w14:textId="77777777" w:rsidTr="00392970">
        <w:trPr>
          <w:trHeight w:val="420"/>
        </w:trPr>
        <w:tc>
          <w:tcPr>
            <w:tcW w:w="1101" w:type="dxa"/>
          </w:tcPr>
          <w:p w14:paraId="015425E3" w14:textId="77777777" w:rsidR="00392970" w:rsidRDefault="00392970" w:rsidP="00CD53D6">
            <w:pPr>
              <w:widowControl/>
              <w:jc w:val="center"/>
              <w:rPr>
                <w:rFonts w:ascii="宋体" w:hAnsi="宋体" w:cs="宋体"/>
                <w:kern w:val="0"/>
                <w:sz w:val="24"/>
              </w:rPr>
            </w:pPr>
          </w:p>
        </w:tc>
        <w:tc>
          <w:tcPr>
            <w:tcW w:w="2048" w:type="dxa"/>
          </w:tcPr>
          <w:p w14:paraId="143E2D4A" w14:textId="77777777" w:rsidR="00392970" w:rsidRDefault="00392970" w:rsidP="00CD53D6">
            <w:pPr>
              <w:widowControl/>
              <w:jc w:val="center"/>
              <w:rPr>
                <w:rFonts w:ascii="宋体" w:hAnsi="宋体" w:cs="宋体"/>
                <w:kern w:val="0"/>
                <w:sz w:val="24"/>
              </w:rPr>
            </w:pPr>
          </w:p>
        </w:tc>
        <w:tc>
          <w:tcPr>
            <w:tcW w:w="1575" w:type="dxa"/>
          </w:tcPr>
          <w:p w14:paraId="305C2FB9" w14:textId="77777777" w:rsidR="00392970" w:rsidRDefault="00392970" w:rsidP="00CD53D6">
            <w:pPr>
              <w:widowControl/>
              <w:jc w:val="center"/>
              <w:rPr>
                <w:rFonts w:ascii="宋体" w:hAnsi="宋体" w:cs="宋体"/>
                <w:kern w:val="0"/>
                <w:sz w:val="24"/>
              </w:rPr>
            </w:pPr>
          </w:p>
        </w:tc>
        <w:tc>
          <w:tcPr>
            <w:tcW w:w="1575" w:type="dxa"/>
          </w:tcPr>
          <w:p w14:paraId="5B9FA841" w14:textId="77777777" w:rsidR="00392970" w:rsidRDefault="00392970" w:rsidP="00CD53D6">
            <w:pPr>
              <w:widowControl/>
              <w:jc w:val="center"/>
              <w:rPr>
                <w:rFonts w:ascii="宋体" w:hAnsi="宋体" w:cs="宋体"/>
                <w:kern w:val="0"/>
                <w:sz w:val="24"/>
              </w:rPr>
            </w:pPr>
          </w:p>
        </w:tc>
        <w:tc>
          <w:tcPr>
            <w:tcW w:w="1575" w:type="dxa"/>
          </w:tcPr>
          <w:p w14:paraId="1706B838" w14:textId="77777777" w:rsidR="00392970" w:rsidRDefault="00392970" w:rsidP="00CD53D6">
            <w:pPr>
              <w:widowControl/>
              <w:jc w:val="center"/>
              <w:rPr>
                <w:rFonts w:ascii="宋体" w:hAnsi="宋体" w:cs="宋体"/>
                <w:kern w:val="0"/>
                <w:sz w:val="24"/>
              </w:rPr>
            </w:pPr>
          </w:p>
        </w:tc>
        <w:tc>
          <w:tcPr>
            <w:tcW w:w="1575" w:type="dxa"/>
          </w:tcPr>
          <w:p w14:paraId="77D5FC08" w14:textId="77777777" w:rsidR="00392970" w:rsidRDefault="00392970" w:rsidP="00CD53D6">
            <w:pPr>
              <w:widowControl/>
              <w:jc w:val="center"/>
              <w:rPr>
                <w:rFonts w:ascii="宋体" w:hAnsi="宋体" w:cs="宋体"/>
                <w:kern w:val="0"/>
                <w:sz w:val="24"/>
              </w:rPr>
            </w:pPr>
          </w:p>
        </w:tc>
        <w:tc>
          <w:tcPr>
            <w:tcW w:w="1575" w:type="dxa"/>
          </w:tcPr>
          <w:p w14:paraId="6732A7E1" w14:textId="77777777" w:rsidR="00392970" w:rsidRDefault="00392970" w:rsidP="00CD53D6">
            <w:pPr>
              <w:widowControl/>
              <w:jc w:val="center"/>
              <w:rPr>
                <w:rFonts w:ascii="宋体" w:hAnsi="宋体" w:cs="宋体"/>
                <w:kern w:val="0"/>
                <w:sz w:val="24"/>
              </w:rPr>
            </w:pPr>
          </w:p>
        </w:tc>
        <w:tc>
          <w:tcPr>
            <w:tcW w:w="1575" w:type="dxa"/>
          </w:tcPr>
          <w:p w14:paraId="1D5F4F03" w14:textId="77777777" w:rsidR="00392970" w:rsidRDefault="00392970" w:rsidP="00CD53D6">
            <w:pPr>
              <w:widowControl/>
              <w:jc w:val="center"/>
              <w:rPr>
                <w:rFonts w:ascii="宋体" w:hAnsi="宋体" w:cs="宋体"/>
                <w:kern w:val="0"/>
                <w:sz w:val="24"/>
              </w:rPr>
            </w:pPr>
          </w:p>
        </w:tc>
        <w:tc>
          <w:tcPr>
            <w:tcW w:w="1575" w:type="dxa"/>
          </w:tcPr>
          <w:p w14:paraId="6C66EB9F" w14:textId="77777777" w:rsidR="00392970" w:rsidRDefault="00392970" w:rsidP="00CD53D6">
            <w:pPr>
              <w:widowControl/>
              <w:jc w:val="center"/>
              <w:rPr>
                <w:rFonts w:ascii="宋体" w:hAnsi="宋体" w:cs="宋体"/>
                <w:kern w:val="0"/>
                <w:sz w:val="24"/>
              </w:rPr>
            </w:pPr>
          </w:p>
        </w:tc>
      </w:tr>
      <w:tr w:rsidR="00392970" w14:paraId="6A71DC01" w14:textId="77777777" w:rsidTr="00392970">
        <w:trPr>
          <w:trHeight w:val="420"/>
        </w:trPr>
        <w:tc>
          <w:tcPr>
            <w:tcW w:w="1101" w:type="dxa"/>
          </w:tcPr>
          <w:p w14:paraId="59AE1C72" w14:textId="77777777" w:rsidR="00392970" w:rsidRDefault="00392970" w:rsidP="00CD53D6">
            <w:pPr>
              <w:widowControl/>
              <w:jc w:val="center"/>
              <w:rPr>
                <w:rFonts w:ascii="宋体" w:hAnsi="宋体" w:cs="宋体"/>
                <w:kern w:val="0"/>
                <w:sz w:val="24"/>
              </w:rPr>
            </w:pPr>
          </w:p>
        </w:tc>
        <w:tc>
          <w:tcPr>
            <w:tcW w:w="2048" w:type="dxa"/>
          </w:tcPr>
          <w:p w14:paraId="0786242C" w14:textId="77777777" w:rsidR="00392970" w:rsidRDefault="00392970" w:rsidP="00CD53D6">
            <w:pPr>
              <w:widowControl/>
              <w:jc w:val="center"/>
              <w:rPr>
                <w:rFonts w:ascii="宋体" w:hAnsi="宋体" w:cs="宋体"/>
                <w:kern w:val="0"/>
                <w:sz w:val="24"/>
              </w:rPr>
            </w:pPr>
          </w:p>
        </w:tc>
        <w:tc>
          <w:tcPr>
            <w:tcW w:w="1575" w:type="dxa"/>
          </w:tcPr>
          <w:p w14:paraId="40266EE5" w14:textId="77777777" w:rsidR="00392970" w:rsidRDefault="00392970" w:rsidP="00CD53D6">
            <w:pPr>
              <w:widowControl/>
              <w:jc w:val="center"/>
              <w:rPr>
                <w:rFonts w:ascii="宋体" w:hAnsi="宋体" w:cs="宋体"/>
                <w:kern w:val="0"/>
                <w:sz w:val="24"/>
              </w:rPr>
            </w:pPr>
          </w:p>
        </w:tc>
        <w:tc>
          <w:tcPr>
            <w:tcW w:w="1575" w:type="dxa"/>
          </w:tcPr>
          <w:p w14:paraId="1D7928E6" w14:textId="77777777" w:rsidR="00392970" w:rsidRDefault="00392970" w:rsidP="00CD53D6">
            <w:pPr>
              <w:widowControl/>
              <w:jc w:val="center"/>
              <w:rPr>
                <w:rFonts w:ascii="宋体" w:hAnsi="宋体" w:cs="宋体"/>
                <w:kern w:val="0"/>
                <w:sz w:val="24"/>
              </w:rPr>
            </w:pPr>
          </w:p>
        </w:tc>
        <w:tc>
          <w:tcPr>
            <w:tcW w:w="1575" w:type="dxa"/>
          </w:tcPr>
          <w:p w14:paraId="4C22D400" w14:textId="77777777" w:rsidR="00392970" w:rsidRDefault="00392970" w:rsidP="00CD53D6">
            <w:pPr>
              <w:widowControl/>
              <w:jc w:val="center"/>
              <w:rPr>
                <w:rFonts w:ascii="宋体" w:hAnsi="宋体" w:cs="宋体"/>
                <w:kern w:val="0"/>
                <w:sz w:val="24"/>
              </w:rPr>
            </w:pPr>
          </w:p>
        </w:tc>
        <w:tc>
          <w:tcPr>
            <w:tcW w:w="1575" w:type="dxa"/>
          </w:tcPr>
          <w:p w14:paraId="6F2BD2AC" w14:textId="77777777" w:rsidR="00392970" w:rsidRDefault="00392970" w:rsidP="00CD53D6">
            <w:pPr>
              <w:widowControl/>
              <w:jc w:val="center"/>
              <w:rPr>
                <w:rFonts w:ascii="宋体" w:hAnsi="宋体" w:cs="宋体"/>
                <w:kern w:val="0"/>
                <w:sz w:val="24"/>
              </w:rPr>
            </w:pPr>
          </w:p>
        </w:tc>
        <w:tc>
          <w:tcPr>
            <w:tcW w:w="1575" w:type="dxa"/>
          </w:tcPr>
          <w:p w14:paraId="7F3E060B" w14:textId="77777777" w:rsidR="00392970" w:rsidRDefault="00392970" w:rsidP="00CD53D6">
            <w:pPr>
              <w:widowControl/>
              <w:jc w:val="center"/>
              <w:rPr>
                <w:rFonts w:ascii="宋体" w:hAnsi="宋体" w:cs="宋体"/>
                <w:kern w:val="0"/>
                <w:sz w:val="24"/>
              </w:rPr>
            </w:pPr>
          </w:p>
        </w:tc>
        <w:tc>
          <w:tcPr>
            <w:tcW w:w="1575" w:type="dxa"/>
          </w:tcPr>
          <w:p w14:paraId="097AD40D" w14:textId="77777777" w:rsidR="00392970" w:rsidRDefault="00392970" w:rsidP="00CD53D6">
            <w:pPr>
              <w:widowControl/>
              <w:jc w:val="center"/>
              <w:rPr>
                <w:rFonts w:ascii="宋体" w:hAnsi="宋体" w:cs="宋体"/>
                <w:kern w:val="0"/>
                <w:sz w:val="24"/>
              </w:rPr>
            </w:pPr>
          </w:p>
        </w:tc>
        <w:tc>
          <w:tcPr>
            <w:tcW w:w="1575" w:type="dxa"/>
          </w:tcPr>
          <w:p w14:paraId="4825BA88" w14:textId="77777777" w:rsidR="00392970" w:rsidRDefault="00392970" w:rsidP="00CD53D6">
            <w:pPr>
              <w:widowControl/>
              <w:jc w:val="center"/>
              <w:rPr>
                <w:rFonts w:ascii="宋体" w:hAnsi="宋体" w:cs="宋体"/>
                <w:kern w:val="0"/>
                <w:sz w:val="24"/>
              </w:rPr>
            </w:pPr>
          </w:p>
        </w:tc>
      </w:tr>
      <w:tr w:rsidR="00392970" w14:paraId="1C0EC4E4" w14:textId="77777777" w:rsidTr="00392970">
        <w:trPr>
          <w:trHeight w:val="420"/>
        </w:trPr>
        <w:tc>
          <w:tcPr>
            <w:tcW w:w="1101" w:type="dxa"/>
          </w:tcPr>
          <w:p w14:paraId="2D120215" w14:textId="77777777" w:rsidR="00392970" w:rsidRDefault="00392970" w:rsidP="00CD53D6">
            <w:pPr>
              <w:widowControl/>
              <w:jc w:val="center"/>
              <w:rPr>
                <w:rFonts w:ascii="宋体" w:hAnsi="宋体" w:cs="宋体"/>
                <w:kern w:val="0"/>
                <w:sz w:val="24"/>
              </w:rPr>
            </w:pPr>
          </w:p>
        </w:tc>
        <w:tc>
          <w:tcPr>
            <w:tcW w:w="2048" w:type="dxa"/>
          </w:tcPr>
          <w:p w14:paraId="26E6B2CD" w14:textId="77777777" w:rsidR="00392970" w:rsidRDefault="00392970" w:rsidP="00CD53D6">
            <w:pPr>
              <w:widowControl/>
              <w:jc w:val="center"/>
              <w:rPr>
                <w:rFonts w:ascii="宋体" w:hAnsi="宋体" w:cs="宋体"/>
                <w:kern w:val="0"/>
                <w:sz w:val="24"/>
              </w:rPr>
            </w:pPr>
          </w:p>
        </w:tc>
        <w:tc>
          <w:tcPr>
            <w:tcW w:w="1575" w:type="dxa"/>
          </w:tcPr>
          <w:p w14:paraId="7B662DC6" w14:textId="77777777" w:rsidR="00392970" w:rsidRDefault="00392970" w:rsidP="00CD53D6">
            <w:pPr>
              <w:widowControl/>
              <w:jc w:val="center"/>
              <w:rPr>
                <w:rFonts w:ascii="宋体" w:hAnsi="宋体" w:cs="宋体"/>
                <w:kern w:val="0"/>
                <w:sz w:val="24"/>
              </w:rPr>
            </w:pPr>
          </w:p>
        </w:tc>
        <w:tc>
          <w:tcPr>
            <w:tcW w:w="1575" w:type="dxa"/>
          </w:tcPr>
          <w:p w14:paraId="19F6F3D4" w14:textId="77777777" w:rsidR="00392970" w:rsidRDefault="00392970" w:rsidP="00CD53D6">
            <w:pPr>
              <w:widowControl/>
              <w:jc w:val="center"/>
              <w:rPr>
                <w:rFonts w:ascii="宋体" w:hAnsi="宋体" w:cs="宋体"/>
                <w:kern w:val="0"/>
                <w:sz w:val="24"/>
              </w:rPr>
            </w:pPr>
          </w:p>
        </w:tc>
        <w:tc>
          <w:tcPr>
            <w:tcW w:w="1575" w:type="dxa"/>
          </w:tcPr>
          <w:p w14:paraId="31F4B8E6" w14:textId="77777777" w:rsidR="00392970" w:rsidRDefault="00392970" w:rsidP="00CD53D6">
            <w:pPr>
              <w:widowControl/>
              <w:jc w:val="center"/>
              <w:rPr>
                <w:rFonts w:ascii="宋体" w:hAnsi="宋体" w:cs="宋体"/>
                <w:kern w:val="0"/>
                <w:sz w:val="24"/>
              </w:rPr>
            </w:pPr>
          </w:p>
        </w:tc>
        <w:tc>
          <w:tcPr>
            <w:tcW w:w="1575" w:type="dxa"/>
          </w:tcPr>
          <w:p w14:paraId="146621D4" w14:textId="77777777" w:rsidR="00392970" w:rsidRDefault="00392970" w:rsidP="00CD53D6">
            <w:pPr>
              <w:widowControl/>
              <w:jc w:val="center"/>
              <w:rPr>
                <w:rFonts w:ascii="宋体" w:hAnsi="宋体" w:cs="宋体"/>
                <w:kern w:val="0"/>
                <w:sz w:val="24"/>
              </w:rPr>
            </w:pPr>
          </w:p>
        </w:tc>
        <w:tc>
          <w:tcPr>
            <w:tcW w:w="1575" w:type="dxa"/>
          </w:tcPr>
          <w:p w14:paraId="2D2C866D" w14:textId="77777777" w:rsidR="00392970" w:rsidRDefault="00392970" w:rsidP="00CD53D6">
            <w:pPr>
              <w:widowControl/>
              <w:jc w:val="center"/>
              <w:rPr>
                <w:rFonts w:ascii="宋体" w:hAnsi="宋体" w:cs="宋体"/>
                <w:kern w:val="0"/>
                <w:sz w:val="24"/>
              </w:rPr>
            </w:pPr>
          </w:p>
        </w:tc>
        <w:tc>
          <w:tcPr>
            <w:tcW w:w="1575" w:type="dxa"/>
          </w:tcPr>
          <w:p w14:paraId="202DD738" w14:textId="77777777" w:rsidR="00392970" w:rsidRDefault="00392970" w:rsidP="00CD53D6">
            <w:pPr>
              <w:widowControl/>
              <w:jc w:val="center"/>
              <w:rPr>
                <w:rFonts w:ascii="宋体" w:hAnsi="宋体" w:cs="宋体"/>
                <w:kern w:val="0"/>
                <w:sz w:val="24"/>
              </w:rPr>
            </w:pPr>
          </w:p>
        </w:tc>
        <w:tc>
          <w:tcPr>
            <w:tcW w:w="1575" w:type="dxa"/>
          </w:tcPr>
          <w:p w14:paraId="19A64E19" w14:textId="77777777" w:rsidR="00392970" w:rsidRDefault="00392970" w:rsidP="00CD53D6">
            <w:pPr>
              <w:widowControl/>
              <w:jc w:val="center"/>
              <w:rPr>
                <w:rFonts w:ascii="宋体" w:hAnsi="宋体" w:cs="宋体"/>
                <w:kern w:val="0"/>
                <w:sz w:val="24"/>
              </w:rPr>
            </w:pPr>
          </w:p>
        </w:tc>
      </w:tr>
      <w:tr w:rsidR="00392970" w14:paraId="3E1468C3" w14:textId="77777777" w:rsidTr="00392970">
        <w:trPr>
          <w:trHeight w:val="420"/>
        </w:trPr>
        <w:tc>
          <w:tcPr>
            <w:tcW w:w="1101" w:type="dxa"/>
          </w:tcPr>
          <w:p w14:paraId="7DA40DF4" w14:textId="77777777" w:rsidR="00392970" w:rsidRDefault="00392970" w:rsidP="00CD53D6">
            <w:pPr>
              <w:widowControl/>
              <w:jc w:val="center"/>
              <w:rPr>
                <w:rFonts w:ascii="宋体" w:hAnsi="宋体" w:cs="宋体"/>
                <w:kern w:val="0"/>
                <w:sz w:val="24"/>
              </w:rPr>
            </w:pPr>
          </w:p>
        </w:tc>
        <w:tc>
          <w:tcPr>
            <w:tcW w:w="2048" w:type="dxa"/>
          </w:tcPr>
          <w:p w14:paraId="19B85383" w14:textId="77777777" w:rsidR="00392970" w:rsidRDefault="00392970" w:rsidP="00CD53D6">
            <w:pPr>
              <w:widowControl/>
              <w:jc w:val="center"/>
              <w:rPr>
                <w:rFonts w:ascii="宋体" w:hAnsi="宋体" w:cs="宋体"/>
                <w:kern w:val="0"/>
                <w:sz w:val="24"/>
              </w:rPr>
            </w:pPr>
          </w:p>
        </w:tc>
        <w:tc>
          <w:tcPr>
            <w:tcW w:w="1575" w:type="dxa"/>
          </w:tcPr>
          <w:p w14:paraId="4F688475" w14:textId="77777777" w:rsidR="00392970" w:rsidRDefault="00392970" w:rsidP="00CD53D6">
            <w:pPr>
              <w:widowControl/>
              <w:jc w:val="center"/>
              <w:rPr>
                <w:rFonts w:ascii="宋体" w:hAnsi="宋体" w:cs="宋体"/>
                <w:kern w:val="0"/>
                <w:sz w:val="24"/>
              </w:rPr>
            </w:pPr>
          </w:p>
        </w:tc>
        <w:tc>
          <w:tcPr>
            <w:tcW w:w="1575" w:type="dxa"/>
          </w:tcPr>
          <w:p w14:paraId="77AE5B5C" w14:textId="77777777" w:rsidR="00392970" w:rsidRDefault="00392970" w:rsidP="00CD53D6">
            <w:pPr>
              <w:widowControl/>
              <w:jc w:val="center"/>
              <w:rPr>
                <w:rFonts w:ascii="宋体" w:hAnsi="宋体" w:cs="宋体"/>
                <w:kern w:val="0"/>
                <w:sz w:val="24"/>
              </w:rPr>
            </w:pPr>
          </w:p>
        </w:tc>
        <w:tc>
          <w:tcPr>
            <w:tcW w:w="1575" w:type="dxa"/>
          </w:tcPr>
          <w:p w14:paraId="76F3D6F9" w14:textId="77777777" w:rsidR="00392970" w:rsidRDefault="00392970" w:rsidP="00CD53D6">
            <w:pPr>
              <w:widowControl/>
              <w:jc w:val="center"/>
              <w:rPr>
                <w:rFonts w:ascii="宋体" w:hAnsi="宋体" w:cs="宋体"/>
                <w:kern w:val="0"/>
                <w:sz w:val="24"/>
              </w:rPr>
            </w:pPr>
          </w:p>
        </w:tc>
        <w:tc>
          <w:tcPr>
            <w:tcW w:w="1575" w:type="dxa"/>
          </w:tcPr>
          <w:p w14:paraId="038B06B9" w14:textId="77777777" w:rsidR="00392970" w:rsidRDefault="00392970" w:rsidP="00CD53D6">
            <w:pPr>
              <w:widowControl/>
              <w:jc w:val="center"/>
              <w:rPr>
                <w:rFonts w:ascii="宋体" w:hAnsi="宋体" w:cs="宋体"/>
                <w:kern w:val="0"/>
                <w:sz w:val="24"/>
              </w:rPr>
            </w:pPr>
          </w:p>
        </w:tc>
        <w:tc>
          <w:tcPr>
            <w:tcW w:w="1575" w:type="dxa"/>
          </w:tcPr>
          <w:p w14:paraId="078D88DB" w14:textId="77777777" w:rsidR="00392970" w:rsidRDefault="00392970" w:rsidP="00CD53D6">
            <w:pPr>
              <w:widowControl/>
              <w:jc w:val="center"/>
              <w:rPr>
                <w:rFonts w:ascii="宋体" w:hAnsi="宋体" w:cs="宋体"/>
                <w:kern w:val="0"/>
                <w:sz w:val="24"/>
              </w:rPr>
            </w:pPr>
          </w:p>
        </w:tc>
        <w:tc>
          <w:tcPr>
            <w:tcW w:w="1575" w:type="dxa"/>
          </w:tcPr>
          <w:p w14:paraId="5BC7DC06" w14:textId="77777777" w:rsidR="00392970" w:rsidRDefault="00392970" w:rsidP="00CD53D6">
            <w:pPr>
              <w:widowControl/>
              <w:jc w:val="center"/>
              <w:rPr>
                <w:rFonts w:ascii="宋体" w:hAnsi="宋体" w:cs="宋体"/>
                <w:kern w:val="0"/>
                <w:sz w:val="24"/>
              </w:rPr>
            </w:pPr>
          </w:p>
        </w:tc>
        <w:tc>
          <w:tcPr>
            <w:tcW w:w="1575" w:type="dxa"/>
          </w:tcPr>
          <w:p w14:paraId="1D50C14D" w14:textId="77777777" w:rsidR="00392970" w:rsidRDefault="00392970" w:rsidP="00CD53D6">
            <w:pPr>
              <w:widowControl/>
              <w:jc w:val="center"/>
              <w:rPr>
                <w:rFonts w:ascii="宋体" w:hAnsi="宋体" w:cs="宋体"/>
                <w:kern w:val="0"/>
                <w:sz w:val="24"/>
              </w:rPr>
            </w:pPr>
          </w:p>
        </w:tc>
      </w:tr>
      <w:tr w:rsidR="00392970" w14:paraId="4D6EF52D" w14:textId="77777777" w:rsidTr="00392970">
        <w:trPr>
          <w:trHeight w:val="420"/>
        </w:trPr>
        <w:tc>
          <w:tcPr>
            <w:tcW w:w="1101" w:type="dxa"/>
          </w:tcPr>
          <w:p w14:paraId="3003C6C0" w14:textId="77777777" w:rsidR="00392970" w:rsidRDefault="00392970" w:rsidP="00CD53D6">
            <w:pPr>
              <w:widowControl/>
              <w:jc w:val="center"/>
              <w:rPr>
                <w:rFonts w:ascii="宋体" w:hAnsi="宋体" w:cs="宋体"/>
                <w:kern w:val="0"/>
                <w:sz w:val="24"/>
              </w:rPr>
            </w:pPr>
          </w:p>
        </w:tc>
        <w:tc>
          <w:tcPr>
            <w:tcW w:w="2048" w:type="dxa"/>
          </w:tcPr>
          <w:p w14:paraId="1BEC7949" w14:textId="77777777" w:rsidR="00392970" w:rsidRDefault="00392970" w:rsidP="00CD53D6">
            <w:pPr>
              <w:widowControl/>
              <w:jc w:val="center"/>
              <w:rPr>
                <w:rFonts w:ascii="宋体" w:hAnsi="宋体" w:cs="宋体"/>
                <w:kern w:val="0"/>
                <w:sz w:val="24"/>
              </w:rPr>
            </w:pPr>
          </w:p>
        </w:tc>
        <w:tc>
          <w:tcPr>
            <w:tcW w:w="1575" w:type="dxa"/>
          </w:tcPr>
          <w:p w14:paraId="59F5AE93" w14:textId="77777777" w:rsidR="00392970" w:rsidRDefault="00392970" w:rsidP="00CD53D6">
            <w:pPr>
              <w:widowControl/>
              <w:jc w:val="center"/>
              <w:rPr>
                <w:rFonts w:ascii="宋体" w:hAnsi="宋体" w:cs="宋体"/>
                <w:kern w:val="0"/>
                <w:sz w:val="24"/>
              </w:rPr>
            </w:pPr>
          </w:p>
        </w:tc>
        <w:tc>
          <w:tcPr>
            <w:tcW w:w="1575" w:type="dxa"/>
          </w:tcPr>
          <w:p w14:paraId="41371B10" w14:textId="77777777" w:rsidR="00392970" w:rsidRDefault="00392970" w:rsidP="00CD53D6">
            <w:pPr>
              <w:widowControl/>
              <w:jc w:val="center"/>
              <w:rPr>
                <w:rFonts w:ascii="宋体" w:hAnsi="宋体" w:cs="宋体"/>
                <w:kern w:val="0"/>
                <w:sz w:val="24"/>
              </w:rPr>
            </w:pPr>
          </w:p>
        </w:tc>
        <w:tc>
          <w:tcPr>
            <w:tcW w:w="1575" w:type="dxa"/>
          </w:tcPr>
          <w:p w14:paraId="7A161099" w14:textId="77777777" w:rsidR="00392970" w:rsidRDefault="00392970" w:rsidP="00CD53D6">
            <w:pPr>
              <w:widowControl/>
              <w:jc w:val="center"/>
              <w:rPr>
                <w:rFonts w:ascii="宋体" w:hAnsi="宋体" w:cs="宋体"/>
                <w:kern w:val="0"/>
                <w:sz w:val="24"/>
              </w:rPr>
            </w:pPr>
          </w:p>
        </w:tc>
        <w:tc>
          <w:tcPr>
            <w:tcW w:w="1575" w:type="dxa"/>
          </w:tcPr>
          <w:p w14:paraId="3B87AAFA" w14:textId="77777777" w:rsidR="00392970" w:rsidRDefault="00392970" w:rsidP="00CD53D6">
            <w:pPr>
              <w:widowControl/>
              <w:jc w:val="center"/>
              <w:rPr>
                <w:rFonts w:ascii="宋体" w:hAnsi="宋体" w:cs="宋体"/>
                <w:kern w:val="0"/>
                <w:sz w:val="24"/>
              </w:rPr>
            </w:pPr>
          </w:p>
        </w:tc>
        <w:tc>
          <w:tcPr>
            <w:tcW w:w="1575" w:type="dxa"/>
          </w:tcPr>
          <w:p w14:paraId="5EB71A27" w14:textId="77777777" w:rsidR="00392970" w:rsidRDefault="00392970" w:rsidP="00CD53D6">
            <w:pPr>
              <w:widowControl/>
              <w:jc w:val="center"/>
              <w:rPr>
                <w:rFonts w:ascii="宋体" w:hAnsi="宋体" w:cs="宋体"/>
                <w:kern w:val="0"/>
                <w:sz w:val="24"/>
              </w:rPr>
            </w:pPr>
          </w:p>
        </w:tc>
        <w:tc>
          <w:tcPr>
            <w:tcW w:w="1575" w:type="dxa"/>
          </w:tcPr>
          <w:p w14:paraId="31732223" w14:textId="77777777" w:rsidR="00392970" w:rsidRDefault="00392970" w:rsidP="00CD53D6">
            <w:pPr>
              <w:widowControl/>
              <w:jc w:val="center"/>
              <w:rPr>
                <w:rFonts w:ascii="宋体" w:hAnsi="宋体" w:cs="宋体"/>
                <w:kern w:val="0"/>
                <w:sz w:val="24"/>
              </w:rPr>
            </w:pPr>
          </w:p>
        </w:tc>
        <w:tc>
          <w:tcPr>
            <w:tcW w:w="1575" w:type="dxa"/>
          </w:tcPr>
          <w:p w14:paraId="28F155A2" w14:textId="77777777" w:rsidR="00392970" w:rsidRDefault="00392970" w:rsidP="00CD53D6">
            <w:pPr>
              <w:widowControl/>
              <w:jc w:val="center"/>
              <w:rPr>
                <w:rFonts w:ascii="宋体" w:hAnsi="宋体" w:cs="宋体"/>
                <w:kern w:val="0"/>
                <w:sz w:val="24"/>
              </w:rPr>
            </w:pPr>
          </w:p>
        </w:tc>
      </w:tr>
      <w:tr w:rsidR="00392970" w14:paraId="79F78FE3" w14:textId="77777777" w:rsidTr="00392970">
        <w:trPr>
          <w:trHeight w:val="420"/>
        </w:trPr>
        <w:tc>
          <w:tcPr>
            <w:tcW w:w="1101" w:type="dxa"/>
          </w:tcPr>
          <w:p w14:paraId="34C0AA92" w14:textId="77777777" w:rsidR="00392970" w:rsidRDefault="00392970" w:rsidP="00CD53D6">
            <w:pPr>
              <w:widowControl/>
              <w:jc w:val="center"/>
              <w:rPr>
                <w:rFonts w:ascii="宋体" w:hAnsi="宋体" w:cs="宋体"/>
                <w:kern w:val="0"/>
                <w:sz w:val="24"/>
              </w:rPr>
            </w:pPr>
          </w:p>
        </w:tc>
        <w:tc>
          <w:tcPr>
            <w:tcW w:w="2048" w:type="dxa"/>
          </w:tcPr>
          <w:p w14:paraId="5E5C7A1B" w14:textId="77777777" w:rsidR="00392970" w:rsidRDefault="00392970" w:rsidP="00CD53D6">
            <w:pPr>
              <w:widowControl/>
              <w:jc w:val="center"/>
              <w:rPr>
                <w:rFonts w:ascii="宋体" w:hAnsi="宋体" w:cs="宋体"/>
                <w:kern w:val="0"/>
                <w:sz w:val="24"/>
              </w:rPr>
            </w:pPr>
          </w:p>
        </w:tc>
        <w:tc>
          <w:tcPr>
            <w:tcW w:w="1575" w:type="dxa"/>
          </w:tcPr>
          <w:p w14:paraId="1CC53A33" w14:textId="77777777" w:rsidR="00392970" w:rsidRDefault="00392970" w:rsidP="00CD53D6">
            <w:pPr>
              <w:widowControl/>
              <w:jc w:val="center"/>
              <w:rPr>
                <w:rFonts w:ascii="宋体" w:hAnsi="宋体" w:cs="宋体"/>
                <w:kern w:val="0"/>
                <w:sz w:val="24"/>
              </w:rPr>
            </w:pPr>
          </w:p>
        </w:tc>
        <w:tc>
          <w:tcPr>
            <w:tcW w:w="1575" w:type="dxa"/>
          </w:tcPr>
          <w:p w14:paraId="55566894" w14:textId="77777777" w:rsidR="00392970" w:rsidRDefault="00392970" w:rsidP="00CD53D6">
            <w:pPr>
              <w:widowControl/>
              <w:jc w:val="center"/>
              <w:rPr>
                <w:rFonts w:ascii="宋体" w:hAnsi="宋体" w:cs="宋体"/>
                <w:kern w:val="0"/>
                <w:sz w:val="24"/>
              </w:rPr>
            </w:pPr>
          </w:p>
        </w:tc>
        <w:tc>
          <w:tcPr>
            <w:tcW w:w="1575" w:type="dxa"/>
          </w:tcPr>
          <w:p w14:paraId="6EF6DC7D" w14:textId="77777777" w:rsidR="00392970" w:rsidRDefault="00392970" w:rsidP="00CD53D6">
            <w:pPr>
              <w:widowControl/>
              <w:jc w:val="center"/>
              <w:rPr>
                <w:rFonts w:ascii="宋体" w:hAnsi="宋体" w:cs="宋体"/>
                <w:kern w:val="0"/>
                <w:sz w:val="24"/>
              </w:rPr>
            </w:pPr>
          </w:p>
        </w:tc>
        <w:tc>
          <w:tcPr>
            <w:tcW w:w="1575" w:type="dxa"/>
          </w:tcPr>
          <w:p w14:paraId="0F75A8BD" w14:textId="77777777" w:rsidR="00392970" w:rsidRDefault="00392970" w:rsidP="00CD53D6">
            <w:pPr>
              <w:widowControl/>
              <w:jc w:val="center"/>
              <w:rPr>
                <w:rFonts w:ascii="宋体" w:hAnsi="宋体" w:cs="宋体"/>
                <w:kern w:val="0"/>
                <w:sz w:val="24"/>
              </w:rPr>
            </w:pPr>
          </w:p>
        </w:tc>
        <w:tc>
          <w:tcPr>
            <w:tcW w:w="1575" w:type="dxa"/>
          </w:tcPr>
          <w:p w14:paraId="2FD721EB" w14:textId="77777777" w:rsidR="00392970" w:rsidRDefault="00392970" w:rsidP="00CD53D6">
            <w:pPr>
              <w:widowControl/>
              <w:jc w:val="center"/>
              <w:rPr>
                <w:rFonts w:ascii="宋体" w:hAnsi="宋体" w:cs="宋体"/>
                <w:kern w:val="0"/>
                <w:sz w:val="24"/>
              </w:rPr>
            </w:pPr>
          </w:p>
        </w:tc>
        <w:tc>
          <w:tcPr>
            <w:tcW w:w="1575" w:type="dxa"/>
          </w:tcPr>
          <w:p w14:paraId="6B3D043E" w14:textId="77777777" w:rsidR="00392970" w:rsidRDefault="00392970" w:rsidP="00CD53D6">
            <w:pPr>
              <w:widowControl/>
              <w:jc w:val="center"/>
              <w:rPr>
                <w:rFonts w:ascii="宋体" w:hAnsi="宋体" w:cs="宋体"/>
                <w:kern w:val="0"/>
                <w:sz w:val="24"/>
              </w:rPr>
            </w:pPr>
          </w:p>
        </w:tc>
        <w:tc>
          <w:tcPr>
            <w:tcW w:w="1575" w:type="dxa"/>
          </w:tcPr>
          <w:p w14:paraId="1ED8B07E" w14:textId="77777777" w:rsidR="00392970" w:rsidRDefault="00392970" w:rsidP="00CD53D6">
            <w:pPr>
              <w:widowControl/>
              <w:jc w:val="center"/>
              <w:rPr>
                <w:rFonts w:ascii="宋体" w:hAnsi="宋体" w:cs="宋体"/>
                <w:kern w:val="0"/>
                <w:sz w:val="24"/>
              </w:rPr>
            </w:pPr>
          </w:p>
        </w:tc>
      </w:tr>
      <w:tr w:rsidR="00392970" w14:paraId="732010F5" w14:textId="77777777" w:rsidTr="00392970">
        <w:trPr>
          <w:trHeight w:val="420"/>
        </w:trPr>
        <w:tc>
          <w:tcPr>
            <w:tcW w:w="1101" w:type="dxa"/>
          </w:tcPr>
          <w:p w14:paraId="2957E78F" w14:textId="77777777" w:rsidR="00392970" w:rsidRDefault="00392970" w:rsidP="00CD53D6">
            <w:pPr>
              <w:widowControl/>
              <w:jc w:val="center"/>
              <w:rPr>
                <w:rFonts w:ascii="宋体" w:hAnsi="宋体" w:cs="宋体"/>
                <w:kern w:val="0"/>
                <w:sz w:val="24"/>
              </w:rPr>
            </w:pPr>
          </w:p>
        </w:tc>
        <w:tc>
          <w:tcPr>
            <w:tcW w:w="2048" w:type="dxa"/>
          </w:tcPr>
          <w:p w14:paraId="2C5B2899" w14:textId="77777777" w:rsidR="00392970" w:rsidRDefault="00392970" w:rsidP="00CD53D6">
            <w:pPr>
              <w:widowControl/>
              <w:jc w:val="center"/>
              <w:rPr>
                <w:rFonts w:ascii="宋体" w:hAnsi="宋体" w:cs="宋体"/>
                <w:kern w:val="0"/>
                <w:sz w:val="24"/>
              </w:rPr>
            </w:pPr>
          </w:p>
        </w:tc>
        <w:tc>
          <w:tcPr>
            <w:tcW w:w="1575" w:type="dxa"/>
          </w:tcPr>
          <w:p w14:paraId="403152A5" w14:textId="77777777" w:rsidR="00392970" w:rsidRDefault="00392970" w:rsidP="00CD53D6">
            <w:pPr>
              <w:widowControl/>
              <w:jc w:val="center"/>
              <w:rPr>
                <w:rFonts w:ascii="宋体" w:hAnsi="宋体" w:cs="宋体"/>
                <w:kern w:val="0"/>
                <w:sz w:val="24"/>
              </w:rPr>
            </w:pPr>
          </w:p>
        </w:tc>
        <w:tc>
          <w:tcPr>
            <w:tcW w:w="1575" w:type="dxa"/>
          </w:tcPr>
          <w:p w14:paraId="3F3C4E58" w14:textId="77777777" w:rsidR="00392970" w:rsidRDefault="00392970" w:rsidP="00CD53D6">
            <w:pPr>
              <w:widowControl/>
              <w:jc w:val="center"/>
              <w:rPr>
                <w:rFonts w:ascii="宋体" w:hAnsi="宋体" w:cs="宋体"/>
                <w:kern w:val="0"/>
                <w:sz w:val="24"/>
              </w:rPr>
            </w:pPr>
          </w:p>
        </w:tc>
        <w:tc>
          <w:tcPr>
            <w:tcW w:w="1575" w:type="dxa"/>
          </w:tcPr>
          <w:p w14:paraId="07966DF9" w14:textId="77777777" w:rsidR="00392970" w:rsidRDefault="00392970" w:rsidP="00CD53D6">
            <w:pPr>
              <w:widowControl/>
              <w:jc w:val="center"/>
              <w:rPr>
                <w:rFonts w:ascii="宋体" w:hAnsi="宋体" w:cs="宋体"/>
                <w:kern w:val="0"/>
                <w:sz w:val="24"/>
              </w:rPr>
            </w:pPr>
          </w:p>
        </w:tc>
        <w:tc>
          <w:tcPr>
            <w:tcW w:w="1575" w:type="dxa"/>
          </w:tcPr>
          <w:p w14:paraId="3105A16E" w14:textId="77777777" w:rsidR="00392970" w:rsidRDefault="00392970" w:rsidP="00CD53D6">
            <w:pPr>
              <w:widowControl/>
              <w:jc w:val="center"/>
              <w:rPr>
                <w:rFonts w:ascii="宋体" w:hAnsi="宋体" w:cs="宋体"/>
                <w:kern w:val="0"/>
                <w:sz w:val="24"/>
              </w:rPr>
            </w:pPr>
          </w:p>
        </w:tc>
        <w:tc>
          <w:tcPr>
            <w:tcW w:w="1575" w:type="dxa"/>
          </w:tcPr>
          <w:p w14:paraId="400EC6BD" w14:textId="77777777" w:rsidR="00392970" w:rsidRDefault="00392970" w:rsidP="00CD53D6">
            <w:pPr>
              <w:widowControl/>
              <w:jc w:val="center"/>
              <w:rPr>
                <w:rFonts w:ascii="宋体" w:hAnsi="宋体" w:cs="宋体"/>
                <w:kern w:val="0"/>
                <w:sz w:val="24"/>
              </w:rPr>
            </w:pPr>
          </w:p>
        </w:tc>
        <w:tc>
          <w:tcPr>
            <w:tcW w:w="1575" w:type="dxa"/>
          </w:tcPr>
          <w:p w14:paraId="11EB08F8" w14:textId="77777777" w:rsidR="00392970" w:rsidRDefault="00392970" w:rsidP="00CD53D6">
            <w:pPr>
              <w:widowControl/>
              <w:jc w:val="center"/>
              <w:rPr>
                <w:rFonts w:ascii="宋体" w:hAnsi="宋体" w:cs="宋体"/>
                <w:kern w:val="0"/>
                <w:sz w:val="24"/>
              </w:rPr>
            </w:pPr>
          </w:p>
        </w:tc>
        <w:tc>
          <w:tcPr>
            <w:tcW w:w="1575" w:type="dxa"/>
          </w:tcPr>
          <w:p w14:paraId="00C3D070" w14:textId="77777777" w:rsidR="00392970" w:rsidRDefault="00392970" w:rsidP="00CD53D6">
            <w:pPr>
              <w:widowControl/>
              <w:jc w:val="center"/>
              <w:rPr>
                <w:rFonts w:ascii="宋体" w:hAnsi="宋体" w:cs="宋体"/>
                <w:kern w:val="0"/>
                <w:sz w:val="24"/>
              </w:rPr>
            </w:pPr>
          </w:p>
        </w:tc>
      </w:tr>
      <w:tr w:rsidR="00392970" w14:paraId="6AA9501E" w14:textId="77777777" w:rsidTr="00392970">
        <w:trPr>
          <w:trHeight w:val="420"/>
        </w:trPr>
        <w:tc>
          <w:tcPr>
            <w:tcW w:w="1101" w:type="dxa"/>
          </w:tcPr>
          <w:p w14:paraId="303770A8" w14:textId="77777777" w:rsidR="00392970" w:rsidRDefault="00392970" w:rsidP="00CD53D6">
            <w:pPr>
              <w:widowControl/>
              <w:jc w:val="center"/>
              <w:rPr>
                <w:rFonts w:ascii="宋体" w:hAnsi="宋体" w:cs="宋体"/>
                <w:kern w:val="0"/>
                <w:sz w:val="24"/>
              </w:rPr>
            </w:pPr>
          </w:p>
        </w:tc>
        <w:tc>
          <w:tcPr>
            <w:tcW w:w="2048" w:type="dxa"/>
          </w:tcPr>
          <w:p w14:paraId="59E9A064" w14:textId="77777777" w:rsidR="00392970" w:rsidRDefault="00392970" w:rsidP="00CD53D6">
            <w:pPr>
              <w:widowControl/>
              <w:jc w:val="center"/>
              <w:rPr>
                <w:rFonts w:ascii="宋体" w:hAnsi="宋体" w:cs="宋体"/>
                <w:kern w:val="0"/>
                <w:sz w:val="24"/>
              </w:rPr>
            </w:pPr>
          </w:p>
        </w:tc>
        <w:tc>
          <w:tcPr>
            <w:tcW w:w="1575" w:type="dxa"/>
          </w:tcPr>
          <w:p w14:paraId="72BB017B" w14:textId="77777777" w:rsidR="00392970" w:rsidRDefault="00392970" w:rsidP="00CD53D6">
            <w:pPr>
              <w:widowControl/>
              <w:jc w:val="center"/>
              <w:rPr>
                <w:rFonts w:ascii="宋体" w:hAnsi="宋体" w:cs="宋体"/>
                <w:kern w:val="0"/>
                <w:sz w:val="24"/>
              </w:rPr>
            </w:pPr>
          </w:p>
        </w:tc>
        <w:tc>
          <w:tcPr>
            <w:tcW w:w="1575" w:type="dxa"/>
          </w:tcPr>
          <w:p w14:paraId="0B34ADC5" w14:textId="77777777" w:rsidR="00392970" w:rsidRDefault="00392970" w:rsidP="00CD53D6">
            <w:pPr>
              <w:widowControl/>
              <w:jc w:val="center"/>
              <w:rPr>
                <w:rFonts w:ascii="宋体" w:hAnsi="宋体" w:cs="宋体"/>
                <w:kern w:val="0"/>
                <w:sz w:val="24"/>
              </w:rPr>
            </w:pPr>
          </w:p>
        </w:tc>
        <w:tc>
          <w:tcPr>
            <w:tcW w:w="1575" w:type="dxa"/>
          </w:tcPr>
          <w:p w14:paraId="7EFB0932" w14:textId="77777777" w:rsidR="00392970" w:rsidRDefault="00392970" w:rsidP="00CD53D6">
            <w:pPr>
              <w:widowControl/>
              <w:jc w:val="center"/>
              <w:rPr>
                <w:rFonts w:ascii="宋体" w:hAnsi="宋体" w:cs="宋体"/>
                <w:kern w:val="0"/>
                <w:sz w:val="24"/>
              </w:rPr>
            </w:pPr>
          </w:p>
        </w:tc>
        <w:tc>
          <w:tcPr>
            <w:tcW w:w="1575" w:type="dxa"/>
          </w:tcPr>
          <w:p w14:paraId="7F9CD0ED" w14:textId="77777777" w:rsidR="00392970" w:rsidRDefault="00392970" w:rsidP="00CD53D6">
            <w:pPr>
              <w:widowControl/>
              <w:jc w:val="center"/>
              <w:rPr>
                <w:rFonts w:ascii="宋体" w:hAnsi="宋体" w:cs="宋体"/>
                <w:kern w:val="0"/>
                <w:sz w:val="24"/>
              </w:rPr>
            </w:pPr>
          </w:p>
        </w:tc>
        <w:tc>
          <w:tcPr>
            <w:tcW w:w="1575" w:type="dxa"/>
          </w:tcPr>
          <w:p w14:paraId="3E08076A" w14:textId="77777777" w:rsidR="00392970" w:rsidRDefault="00392970" w:rsidP="00CD53D6">
            <w:pPr>
              <w:widowControl/>
              <w:jc w:val="center"/>
              <w:rPr>
                <w:rFonts w:ascii="宋体" w:hAnsi="宋体" w:cs="宋体"/>
                <w:kern w:val="0"/>
                <w:sz w:val="24"/>
              </w:rPr>
            </w:pPr>
          </w:p>
        </w:tc>
        <w:tc>
          <w:tcPr>
            <w:tcW w:w="1575" w:type="dxa"/>
          </w:tcPr>
          <w:p w14:paraId="551135F6" w14:textId="77777777" w:rsidR="00392970" w:rsidRDefault="00392970" w:rsidP="00CD53D6">
            <w:pPr>
              <w:widowControl/>
              <w:jc w:val="center"/>
              <w:rPr>
                <w:rFonts w:ascii="宋体" w:hAnsi="宋体" w:cs="宋体"/>
                <w:kern w:val="0"/>
                <w:sz w:val="24"/>
              </w:rPr>
            </w:pPr>
          </w:p>
        </w:tc>
        <w:tc>
          <w:tcPr>
            <w:tcW w:w="1575" w:type="dxa"/>
          </w:tcPr>
          <w:p w14:paraId="10501103" w14:textId="77777777" w:rsidR="00392970" w:rsidRDefault="00392970" w:rsidP="00CD53D6">
            <w:pPr>
              <w:widowControl/>
              <w:jc w:val="center"/>
              <w:rPr>
                <w:rFonts w:ascii="宋体" w:hAnsi="宋体" w:cs="宋体"/>
                <w:kern w:val="0"/>
                <w:sz w:val="24"/>
              </w:rPr>
            </w:pPr>
          </w:p>
        </w:tc>
      </w:tr>
      <w:tr w:rsidR="00392970" w14:paraId="55400BEF" w14:textId="77777777" w:rsidTr="00392970">
        <w:trPr>
          <w:trHeight w:val="420"/>
        </w:trPr>
        <w:tc>
          <w:tcPr>
            <w:tcW w:w="1101" w:type="dxa"/>
          </w:tcPr>
          <w:p w14:paraId="7C73794B" w14:textId="77777777" w:rsidR="00392970" w:rsidRDefault="00392970" w:rsidP="00CD53D6">
            <w:pPr>
              <w:widowControl/>
              <w:jc w:val="center"/>
              <w:rPr>
                <w:rFonts w:ascii="宋体" w:hAnsi="宋体" w:cs="宋体"/>
                <w:kern w:val="0"/>
                <w:sz w:val="24"/>
              </w:rPr>
            </w:pPr>
          </w:p>
        </w:tc>
        <w:tc>
          <w:tcPr>
            <w:tcW w:w="2048" w:type="dxa"/>
          </w:tcPr>
          <w:p w14:paraId="75012FC0" w14:textId="77777777" w:rsidR="00392970" w:rsidRDefault="00392970" w:rsidP="00CD53D6">
            <w:pPr>
              <w:widowControl/>
              <w:jc w:val="center"/>
              <w:rPr>
                <w:rFonts w:ascii="宋体" w:hAnsi="宋体" w:cs="宋体"/>
                <w:kern w:val="0"/>
                <w:sz w:val="24"/>
              </w:rPr>
            </w:pPr>
          </w:p>
        </w:tc>
        <w:tc>
          <w:tcPr>
            <w:tcW w:w="1575" w:type="dxa"/>
          </w:tcPr>
          <w:p w14:paraId="4991BC2E" w14:textId="77777777" w:rsidR="00392970" w:rsidRDefault="00392970" w:rsidP="00CD53D6">
            <w:pPr>
              <w:widowControl/>
              <w:jc w:val="center"/>
              <w:rPr>
                <w:rFonts w:ascii="宋体" w:hAnsi="宋体" w:cs="宋体"/>
                <w:kern w:val="0"/>
                <w:sz w:val="24"/>
              </w:rPr>
            </w:pPr>
          </w:p>
        </w:tc>
        <w:tc>
          <w:tcPr>
            <w:tcW w:w="1575" w:type="dxa"/>
          </w:tcPr>
          <w:p w14:paraId="76ED0C0C" w14:textId="77777777" w:rsidR="00392970" w:rsidRDefault="00392970" w:rsidP="00CD53D6">
            <w:pPr>
              <w:widowControl/>
              <w:jc w:val="center"/>
              <w:rPr>
                <w:rFonts w:ascii="宋体" w:hAnsi="宋体" w:cs="宋体"/>
                <w:kern w:val="0"/>
                <w:sz w:val="24"/>
              </w:rPr>
            </w:pPr>
          </w:p>
        </w:tc>
        <w:tc>
          <w:tcPr>
            <w:tcW w:w="1575" w:type="dxa"/>
          </w:tcPr>
          <w:p w14:paraId="7EF4124E" w14:textId="77777777" w:rsidR="00392970" w:rsidRDefault="00392970" w:rsidP="00CD53D6">
            <w:pPr>
              <w:widowControl/>
              <w:jc w:val="center"/>
              <w:rPr>
                <w:rFonts w:ascii="宋体" w:hAnsi="宋体" w:cs="宋体"/>
                <w:kern w:val="0"/>
                <w:sz w:val="24"/>
              </w:rPr>
            </w:pPr>
          </w:p>
        </w:tc>
        <w:tc>
          <w:tcPr>
            <w:tcW w:w="1575" w:type="dxa"/>
          </w:tcPr>
          <w:p w14:paraId="746F348B" w14:textId="77777777" w:rsidR="00392970" w:rsidRDefault="00392970" w:rsidP="00CD53D6">
            <w:pPr>
              <w:widowControl/>
              <w:jc w:val="center"/>
              <w:rPr>
                <w:rFonts w:ascii="宋体" w:hAnsi="宋体" w:cs="宋体"/>
                <w:kern w:val="0"/>
                <w:sz w:val="24"/>
              </w:rPr>
            </w:pPr>
          </w:p>
        </w:tc>
        <w:tc>
          <w:tcPr>
            <w:tcW w:w="1575" w:type="dxa"/>
          </w:tcPr>
          <w:p w14:paraId="693F9C39" w14:textId="77777777" w:rsidR="00392970" w:rsidRDefault="00392970" w:rsidP="00CD53D6">
            <w:pPr>
              <w:widowControl/>
              <w:jc w:val="center"/>
              <w:rPr>
                <w:rFonts w:ascii="宋体" w:hAnsi="宋体" w:cs="宋体"/>
                <w:kern w:val="0"/>
                <w:sz w:val="24"/>
              </w:rPr>
            </w:pPr>
          </w:p>
        </w:tc>
        <w:tc>
          <w:tcPr>
            <w:tcW w:w="1575" w:type="dxa"/>
          </w:tcPr>
          <w:p w14:paraId="48592DEB" w14:textId="77777777" w:rsidR="00392970" w:rsidRDefault="00392970" w:rsidP="00CD53D6">
            <w:pPr>
              <w:widowControl/>
              <w:jc w:val="center"/>
              <w:rPr>
                <w:rFonts w:ascii="宋体" w:hAnsi="宋体" w:cs="宋体"/>
                <w:kern w:val="0"/>
                <w:sz w:val="24"/>
              </w:rPr>
            </w:pPr>
          </w:p>
        </w:tc>
        <w:tc>
          <w:tcPr>
            <w:tcW w:w="1575" w:type="dxa"/>
          </w:tcPr>
          <w:p w14:paraId="204369D6" w14:textId="77777777" w:rsidR="00392970" w:rsidRDefault="00392970" w:rsidP="00CD53D6">
            <w:pPr>
              <w:widowControl/>
              <w:jc w:val="center"/>
              <w:rPr>
                <w:rFonts w:ascii="宋体" w:hAnsi="宋体" w:cs="宋体"/>
                <w:kern w:val="0"/>
                <w:sz w:val="24"/>
              </w:rPr>
            </w:pPr>
          </w:p>
        </w:tc>
      </w:tr>
      <w:tr w:rsidR="00392970" w14:paraId="00AFF893" w14:textId="77777777" w:rsidTr="00392970">
        <w:trPr>
          <w:trHeight w:val="420"/>
        </w:trPr>
        <w:tc>
          <w:tcPr>
            <w:tcW w:w="1101" w:type="dxa"/>
          </w:tcPr>
          <w:p w14:paraId="1516BDD2" w14:textId="77777777" w:rsidR="00392970" w:rsidRDefault="00392970" w:rsidP="00CD53D6">
            <w:pPr>
              <w:widowControl/>
              <w:jc w:val="center"/>
              <w:rPr>
                <w:rFonts w:ascii="宋体" w:hAnsi="宋体" w:cs="宋体"/>
                <w:kern w:val="0"/>
                <w:sz w:val="24"/>
              </w:rPr>
            </w:pPr>
          </w:p>
        </w:tc>
        <w:tc>
          <w:tcPr>
            <w:tcW w:w="2048" w:type="dxa"/>
          </w:tcPr>
          <w:p w14:paraId="247CEDA5" w14:textId="77777777" w:rsidR="00392970" w:rsidRDefault="00392970" w:rsidP="00CD53D6">
            <w:pPr>
              <w:widowControl/>
              <w:jc w:val="center"/>
              <w:rPr>
                <w:rFonts w:ascii="宋体" w:hAnsi="宋体" w:cs="宋体"/>
                <w:kern w:val="0"/>
                <w:sz w:val="24"/>
              </w:rPr>
            </w:pPr>
          </w:p>
        </w:tc>
        <w:tc>
          <w:tcPr>
            <w:tcW w:w="1575" w:type="dxa"/>
          </w:tcPr>
          <w:p w14:paraId="67B589F0" w14:textId="77777777" w:rsidR="00392970" w:rsidRDefault="00392970" w:rsidP="00CD53D6">
            <w:pPr>
              <w:widowControl/>
              <w:jc w:val="center"/>
              <w:rPr>
                <w:rFonts w:ascii="宋体" w:hAnsi="宋体" w:cs="宋体"/>
                <w:kern w:val="0"/>
                <w:sz w:val="24"/>
              </w:rPr>
            </w:pPr>
          </w:p>
        </w:tc>
        <w:tc>
          <w:tcPr>
            <w:tcW w:w="1575" w:type="dxa"/>
          </w:tcPr>
          <w:p w14:paraId="3A79A277" w14:textId="77777777" w:rsidR="00392970" w:rsidRDefault="00392970" w:rsidP="00CD53D6">
            <w:pPr>
              <w:widowControl/>
              <w:jc w:val="center"/>
              <w:rPr>
                <w:rFonts w:ascii="宋体" w:hAnsi="宋体" w:cs="宋体"/>
                <w:kern w:val="0"/>
                <w:sz w:val="24"/>
              </w:rPr>
            </w:pPr>
          </w:p>
        </w:tc>
        <w:tc>
          <w:tcPr>
            <w:tcW w:w="1575" w:type="dxa"/>
          </w:tcPr>
          <w:p w14:paraId="675A86BF" w14:textId="77777777" w:rsidR="00392970" w:rsidRDefault="00392970" w:rsidP="00CD53D6">
            <w:pPr>
              <w:widowControl/>
              <w:jc w:val="center"/>
              <w:rPr>
                <w:rFonts w:ascii="宋体" w:hAnsi="宋体" w:cs="宋体"/>
                <w:kern w:val="0"/>
                <w:sz w:val="24"/>
              </w:rPr>
            </w:pPr>
          </w:p>
        </w:tc>
        <w:tc>
          <w:tcPr>
            <w:tcW w:w="1575" w:type="dxa"/>
          </w:tcPr>
          <w:p w14:paraId="16F02D39" w14:textId="77777777" w:rsidR="00392970" w:rsidRDefault="00392970" w:rsidP="00CD53D6">
            <w:pPr>
              <w:widowControl/>
              <w:jc w:val="center"/>
              <w:rPr>
                <w:rFonts w:ascii="宋体" w:hAnsi="宋体" w:cs="宋体"/>
                <w:kern w:val="0"/>
                <w:sz w:val="24"/>
              </w:rPr>
            </w:pPr>
          </w:p>
        </w:tc>
        <w:tc>
          <w:tcPr>
            <w:tcW w:w="1575" w:type="dxa"/>
          </w:tcPr>
          <w:p w14:paraId="1703A366" w14:textId="77777777" w:rsidR="00392970" w:rsidRDefault="00392970" w:rsidP="00CD53D6">
            <w:pPr>
              <w:widowControl/>
              <w:jc w:val="center"/>
              <w:rPr>
                <w:rFonts w:ascii="宋体" w:hAnsi="宋体" w:cs="宋体"/>
                <w:kern w:val="0"/>
                <w:sz w:val="24"/>
              </w:rPr>
            </w:pPr>
          </w:p>
        </w:tc>
        <w:tc>
          <w:tcPr>
            <w:tcW w:w="1575" w:type="dxa"/>
          </w:tcPr>
          <w:p w14:paraId="01A042AC" w14:textId="77777777" w:rsidR="00392970" w:rsidRDefault="00392970" w:rsidP="00CD53D6">
            <w:pPr>
              <w:widowControl/>
              <w:jc w:val="center"/>
              <w:rPr>
                <w:rFonts w:ascii="宋体" w:hAnsi="宋体" w:cs="宋体"/>
                <w:kern w:val="0"/>
                <w:sz w:val="24"/>
              </w:rPr>
            </w:pPr>
          </w:p>
        </w:tc>
        <w:tc>
          <w:tcPr>
            <w:tcW w:w="1575" w:type="dxa"/>
          </w:tcPr>
          <w:p w14:paraId="7C2A5FF3" w14:textId="77777777" w:rsidR="00392970" w:rsidRDefault="00392970" w:rsidP="00CD53D6">
            <w:pPr>
              <w:widowControl/>
              <w:jc w:val="center"/>
              <w:rPr>
                <w:rFonts w:ascii="宋体" w:hAnsi="宋体" w:cs="宋体"/>
                <w:kern w:val="0"/>
                <w:sz w:val="24"/>
              </w:rPr>
            </w:pPr>
          </w:p>
        </w:tc>
      </w:tr>
      <w:tr w:rsidR="00392970" w14:paraId="1871BC0B" w14:textId="77777777" w:rsidTr="00392970">
        <w:trPr>
          <w:trHeight w:val="420"/>
        </w:trPr>
        <w:tc>
          <w:tcPr>
            <w:tcW w:w="1101" w:type="dxa"/>
          </w:tcPr>
          <w:p w14:paraId="79DFD1D3" w14:textId="77777777" w:rsidR="00392970" w:rsidRDefault="00392970" w:rsidP="00CD53D6">
            <w:pPr>
              <w:widowControl/>
              <w:jc w:val="center"/>
              <w:rPr>
                <w:rFonts w:ascii="宋体" w:hAnsi="宋体" w:cs="宋体"/>
                <w:kern w:val="0"/>
                <w:sz w:val="24"/>
              </w:rPr>
            </w:pPr>
          </w:p>
        </w:tc>
        <w:tc>
          <w:tcPr>
            <w:tcW w:w="2048" w:type="dxa"/>
          </w:tcPr>
          <w:p w14:paraId="1A819539" w14:textId="77777777" w:rsidR="00392970" w:rsidRDefault="00392970" w:rsidP="00CD53D6">
            <w:pPr>
              <w:widowControl/>
              <w:jc w:val="center"/>
              <w:rPr>
                <w:rFonts w:ascii="宋体" w:hAnsi="宋体" w:cs="宋体"/>
                <w:kern w:val="0"/>
                <w:sz w:val="24"/>
              </w:rPr>
            </w:pPr>
          </w:p>
        </w:tc>
        <w:tc>
          <w:tcPr>
            <w:tcW w:w="1575" w:type="dxa"/>
          </w:tcPr>
          <w:p w14:paraId="78467D9A" w14:textId="77777777" w:rsidR="00392970" w:rsidRDefault="00392970" w:rsidP="00CD53D6">
            <w:pPr>
              <w:widowControl/>
              <w:jc w:val="center"/>
              <w:rPr>
                <w:rFonts w:ascii="宋体" w:hAnsi="宋体" w:cs="宋体"/>
                <w:kern w:val="0"/>
                <w:sz w:val="24"/>
              </w:rPr>
            </w:pPr>
          </w:p>
        </w:tc>
        <w:tc>
          <w:tcPr>
            <w:tcW w:w="1575" w:type="dxa"/>
          </w:tcPr>
          <w:p w14:paraId="434D6B3D" w14:textId="77777777" w:rsidR="00392970" w:rsidRDefault="00392970" w:rsidP="00CD53D6">
            <w:pPr>
              <w:widowControl/>
              <w:jc w:val="center"/>
              <w:rPr>
                <w:rFonts w:ascii="宋体" w:hAnsi="宋体" w:cs="宋体"/>
                <w:kern w:val="0"/>
                <w:sz w:val="24"/>
              </w:rPr>
            </w:pPr>
          </w:p>
        </w:tc>
        <w:tc>
          <w:tcPr>
            <w:tcW w:w="1575" w:type="dxa"/>
          </w:tcPr>
          <w:p w14:paraId="0C17EB64" w14:textId="77777777" w:rsidR="00392970" w:rsidRDefault="00392970" w:rsidP="00CD53D6">
            <w:pPr>
              <w:widowControl/>
              <w:jc w:val="center"/>
              <w:rPr>
                <w:rFonts w:ascii="宋体" w:hAnsi="宋体" w:cs="宋体"/>
                <w:kern w:val="0"/>
                <w:sz w:val="24"/>
              </w:rPr>
            </w:pPr>
          </w:p>
        </w:tc>
        <w:tc>
          <w:tcPr>
            <w:tcW w:w="1575" w:type="dxa"/>
          </w:tcPr>
          <w:p w14:paraId="0CAE01D8" w14:textId="77777777" w:rsidR="00392970" w:rsidRDefault="00392970" w:rsidP="00CD53D6">
            <w:pPr>
              <w:widowControl/>
              <w:jc w:val="center"/>
              <w:rPr>
                <w:rFonts w:ascii="宋体" w:hAnsi="宋体" w:cs="宋体"/>
                <w:kern w:val="0"/>
                <w:sz w:val="24"/>
              </w:rPr>
            </w:pPr>
          </w:p>
        </w:tc>
        <w:tc>
          <w:tcPr>
            <w:tcW w:w="1575" w:type="dxa"/>
          </w:tcPr>
          <w:p w14:paraId="0A897CE2" w14:textId="77777777" w:rsidR="00392970" w:rsidRDefault="00392970" w:rsidP="00CD53D6">
            <w:pPr>
              <w:widowControl/>
              <w:jc w:val="center"/>
              <w:rPr>
                <w:rFonts w:ascii="宋体" w:hAnsi="宋体" w:cs="宋体"/>
                <w:kern w:val="0"/>
                <w:sz w:val="24"/>
              </w:rPr>
            </w:pPr>
          </w:p>
        </w:tc>
        <w:tc>
          <w:tcPr>
            <w:tcW w:w="1575" w:type="dxa"/>
          </w:tcPr>
          <w:p w14:paraId="5788B388" w14:textId="77777777" w:rsidR="00392970" w:rsidRDefault="00392970" w:rsidP="00CD53D6">
            <w:pPr>
              <w:widowControl/>
              <w:jc w:val="center"/>
              <w:rPr>
                <w:rFonts w:ascii="宋体" w:hAnsi="宋体" w:cs="宋体"/>
                <w:kern w:val="0"/>
                <w:sz w:val="24"/>
              </w:rPr>
            </w:pPr>
          </w:p>
        </w:tc>
        <w:tc>
          <w:tcPr>
            <w:tcW w:w="1575" w:type="dxa"/>
          </w:tcPr>
          <w:p w14:paraId="325C428C" w14:textId="77777777" w:rsidR="00392970" w:rsidRDefault="00392970" w:rsidP="00CD53D6">
            <w:pPr>
              <w:widowControl/>
              <w:jc w:val="center"/>
              <w:rPr>
                <w:rFonts w:ascii="宋体" w:hAnsi="宋体" w:cs="宋体"/>
                <w:kern w:val="0"/>
                <w:sz w:val="24"/>
              </w:rPr>
            </w:pPr>
          </w:p>
        </w:tc>
      </w:tr>
      <w:tr w:rsidR="00392970" w14:paraId="3DF96569" w14:textId="77777777" w:rsidTr="00392970">
        <w:trPr>
          <w:trHeight w:val="420"/>
        </w:trPr>
        <w:tc>
          <w:tcPr>
            <w:tcW w:w="1101" w:type="dxa"/>
          </w:tcPr>
          <w:p w14:paraId="5E47BAE6" w14:textId="77777777" w:rsidR="00392970" w:rsidRDefault="00392970" w:rsidP="00CD53D6">
            <w:pPr>
              <w:widowControl/>
              <w:jc w:val="center"/>
              <w:rPr>
                <w:rFonts w:ascii="宋体" w:hAnsi="宋体" w:cs="宋体"/>
                <w:kern w:val="0"/>
                <w:sz w:val="24"/>
              </w:rPr>
            </w:pPr>
          </w:p>
        </w:tc>
        <w:tc>
          <w:tcPr>
            <w:tcW w:w="2048" w:type="dxa"/>
          </w:tcPr>
          <w:p w14:paraId="00D9FFA5" w14:textId="77777777" w:rsidR="00392970" w:rsidRDefault="00392970" w:rsidP="00CD53D6">
            <w:pPr>
              <w:widowControl/>
              <w:jc w:val="center"/>
              <w:rPr>
                <w:rFonts w:ascii="宋体" w:hAnsi="宋体" w:cs="宋体"/>
                <w:kern w:val="0"/>
                <w:sz w:val="24"/>
              </w:rPr>
            </w:pPr>
          </w:p>
        </w:tc>
        <w:tc>
          <w:tcPr>
            <w:tcW w:w="1575" w:type="dxa"/>
          </w:tcPr>
          <w:p w14:paraId="46311A9B" w14:textId="77777777" w:rsidR="00392970" w:rsidRDefault="00392970" w:rsidP="00CD53D6">
            <w:pPr>
              <w:widowControl/>
              <w:jc w:val="center"/>
              <w:rPr>
                <w:rFonts w:ascii="宋体" w:hAnsi="宋体" w:cs="宋体"/>
                <w:kern w:val="0"/>
                <w:sz w:val="24"/>
              </w:rPr>
            </w:pPr>
          </w:p>
        </w:tc>
        <w:tc>
          <w:tcPr>
            <w:tcW w:w="1575" w:type="dxa"/>
          </w:tcPr>
          <w:p w14:paraId="64D698F4" w14:textId="77777777" w:rsidR="00392970" w:rsidRDefault="00392970" w:rsidP="00CD53D6">
            <w:pPr>
              <w:widowControl/>
              <w:jc w:val="center"/>
              <w:rPr>
                <w:rFonts w:ascii="宋体" w:hAnsi="宋体" w:cs="宋体"/>
                <w:kern w:val="0"/>
                <w:sz w:val="24"/>
              </w:rPr>
            </w:pPr>
          </w:p>
        </w:tc>
        <w:tc>
          <w:tcPr>
            <w:tcW w:w="1575" w:type="dxa"/>
          </w:tcPr>
          <w:p w14:paraId="17B6BC7C" w14:textId="77777777" w:rsidR="00392970" w:rsidRDefault="00392970" w:rsidP="00CD53D6">
            <w:pPr>
              <w:widowControl/>
              <w:jc w:val="center"/>
              <w:rPr>
                <w:rFonts w:ascii="宋体" w:hAnsi="宋体" w:cs="宋体"/>
                <w:kern w:val="0"/>
                <w:sz w:val="24"/>
              </w:rPr>
            </w:pPr>
          </w:p>
        </w:tc>
        <w:tc>
          <w:tcPr>
            <w:tcW w:w="1575" w:type="dxa"/>
          </w:tcPr>
          <w:p w14:paraId="58698D7A" w14:textId="77777777" w:rsidR="00392970" w:rsidRDefault="00392970" w:rsidP="00CD53D6">
            <w:pPr>
              <w:widowControl/>
              <w:jc w:val="center"/>
              <w:rPr>
                <w:rFonts w:ascii="宋体" w:hAnsi="宋体" w:cs="宋体"/>
                <w:kern w:val="0"/>
                <w:sz w:val="24"/>
              </w:rPr>
            </w:pPr>
          </w:p>
        </w:tc>
        <w:tc>
          <w:tcPr>
            <w:tcW w:w="1575" w:type="dxa"/>
          </w:tcPr>
          <w:p w14:paraId="64657682" w14:textId="77777777" w:rsidR="00392970" w:rsidRDefault="00392970" w:rsidP="00CD53D6">
            <w:pPr>
              <w:widowControl/>
              <w:jc w:val="center"/>
              <w:rPr>
                <w:rFonts w:ascii="宋体" w:hAnsi="宋体" w:cs="宋体"/>
                <w:kern w:val="0"/>
                <w:sz w:val="24"/>
              </w:rPr>
            </w:pPr>
          </w:p>
        </w:tc>
        <w:tc>
          <w:tcPr>
            <w:tcW w:w="1575" w:type="dxa"/>
          </w:tcPr>
          <w:p w14:paraId="2380365D" w14:textId="77777777" w:rsidR="00392970" w:rsidRDefault="00392970" w:rsidP="00CD53D6">
            <w:pPr>
              <w:widowControl/>
              <w:jc w:val="center"/>
              <w:rPr>
                <w:rFonts w:ascii="宋体" w:hAnsi="宋体" w:cs="宋体"/>
                <w:kern w:val="0"/>
                <w:sz w:val="24"/>
              </w:rPr>
            </w:pPr>
          </w:p>
        </w:tc>
        <w:tc>
          <w:tcPr>
            <w:tcW w:w="1575" w:type="dxa"/>
          </w:tcPr>
          <w:p w14:paraId="08B25F29" w14:textId="77777777" w:rsidR="00392970" w:rsidRDefault="00392970" w:rsidP="00CD53D6">
            <w:pPr>
              <w:widowControl/>
              <w:jc w:val="center"/>
              <w:rPr>
                <w:rFonts w:ascii="宋体" w:hAnsi="宋体" w:cs="宋体"/>
                <w:kern w:val="0"/>
                <w:sz w:val="24"/>
              </w:rPr>
            </w:pPr>
          </w:p>
        </w:tc>
      </w:tr>
      <w:tr w:rsidR="00392970" w14:paraId="198042B8" w14:textId="77777777" w:rsidTr="00392970">
        <w:trPr>
          <w:trHeight w:val="420"/>
        </w:trPr>
        <w:tc>
          <w:tcPr>
            <w:tcW w:w="1101" w:type="dxa"/>
          </w:tcPr>
          <w:p w14:paraId="23B44BDB" w14:textId="77777777" w:rsidR="00392970" w:rsidRDefault="00392970" w:rsidP="00CD53D6">
            <w:pPr>
              <w:widowControl/>
              <w:jc w:val="center"/>
              <w:rPr>
                <w:rFonts w:ascii="宋体" w:hAnsi="宋体" w:cs="宋体"/>
                <w:kern w:val="0"/>
                <w:sz w:val="24"/>
              </w:rPr>
            </w:pPr>
          </w:p>
        </w:tc>
        <w:tc>
          <w:tcPr>
            <w:tcW w:w="2048" w:type="dxa"/>
          </w:tcPr>
          <w:p w14:paraId="56CEDAD0" w14:textId="77777777" w:rsidR="00392970" w:rsidRDefault="00392970" w:rsidP="00CD53D6">
            <w:pPr>
              <w:widowControl/>
              <w:jc w:val="center"/>
              <w:rPr>
                <w:rFonts w:ascii="宋体" w:hAnsi="宋体" w:cs="宋体"/>
                <w:kern w:val="0"/>
                <w:sz w:val="24"/>
              </w:rPr>
            </w:pPr>
          </w:p>
        </w:tc>
        <w:tc>
          <w:tcPr>
            <w:tcW w:w="1575" w:type="dxa"/>
          </w:tcPr>
          <w:p w14:paraId="58AD37A0" w14:textId="77777777" w:rsidR="00392970" w:rsidRDefault="00392970" w:rsidP="00CD53D6">
            <w:pPr>
              <w:widowControl/>
              <w:jc w:val="center"/>
              <w:rPr>
                <w:rFonts w:ascii="宋体" w:hAnsi="宋体" w:cs="宋体"/>
                <w:kern w:val="0"/>
                <w:sz w:val="24"/>
              </w:rPr>
            </w:pPr>
          </w:p>
        </w:tc>
        <w:tc>
          <w:tcPr>
            <w:tcW w:w="1575" w:type="dxa"/>
          </w:tcPr>
          <w:p w14:paraId="083BDBB5" w14:textId="77777777" w:rsidR="00392970" w:rsidRDefault="00392970" w:rsidP="00CD53D6">
            <w:pPr>
              <w:widowControl/>
              <w:jc w:val="center"/>
              <w:rPr>
                <w:rFonts w:ascii="宋体" w:hAnsi="宋体" w:cs="宋体"/>
                <w:kern w:val="0"/>
                <w:sz w:val="24"/>
              </w:rPr>
            </w:pPr>
          </w:p>
        </w:tc>
        <w:tc>
          <w:tcPr>
            <w:tcW w:w="1575" w:type="dxa"/>
          </w:tcPr>
          <w:p w14:paraId="7B68556A" w14:textId="77777777" w:rsidR="00392970" w:rsidRDefault="00392970" w:rsidP="00CD53D6">
            <w:pPr>
              <w:widowControl/>
              <w:jc w:val="center"/>
              <w:rPr>
                <w:rFonts w:ascii="宋体" w:hAnsi="宋体" w:cs="宋体"/>
                <w:kern w:val="0"/>
                <w:sz w:val="24"/>
              </w:rPr>
            </w:pPr>
          </w:p>
        </w:tc>
        <w:tc>
          <w:tcPr>
            <w:tcW w:w="1575" w:type="dxa"/>
          </w:tcPr>
          <w:p w14:paraId="6CA1B938" w14:textId="77777777" w:rsidR="00392970" w:rsidRDefault="00392970" w:rsidP="00CD53D6">
            <w:pPr>
              <w:widowControl/>
              <w:jc w:val="center"/>
              <w:rPr>
                <w:rFonts w:ascii="宋体" w:hAnsi="宋体" w:cs="宋体"/>
                <w:kern w:val="0"/>
                <w:sz w:val="24"/>
              </w:rPr>
            </w:pPr>
          </w:p>
        </w:tc>
        <w:tc>
          <w:tcPr>
            <w:tcW w:w="1575" w:type="dxa"/>
          </w:tcPr>
          <w:p w14:paraId="134B80F9" w14:textId="77777777" w:rsidR="00392970" w:rsidRDefault="00392970" w:rsidP="00CD53D6">
            <w:pPr>
              <w:widowControl/>
              <w:jc w:val="center"/>
              <w:rPr>
                <w:rFonts w:ascii="宋体" w:hAnsi="宋体" w:cs="宋体"/>
                <w:kern w:val="0"/>
                <w:sz w:val="24"/>
              </w:rPr>
            </w:pPr>
          </w:p>
        </w:tc>
        <w:tc>
          <w:tcPr>
            <w:tcW w:w="1575" w:type="dxa"/>
          </w:tcPr>
          <w:p w14:paraId="529F8C06" w14:textId="77777777" w:rsidR="00392970" w:rsidRDefault="00392970" w:rsidP="00CD53D6">
            <w:pPr>
              <w:widowControl/>
              <w:jc w:val="center"/>
              <w:rPr>
                <w:rFonts w:ascii="宋体" w:hAnsi="宋体" w:cs="宋体"/>
                <w:kern w:val="0"/>
                <w:sz w:val="24"/>
              </w:rPr>
            </w:pPr>
          </w:p>
        </w:tc>
        <w:tc>
          <w:tcPr>
            <w:tcW w:w="1575" w:type="dxa"/>
          </w:tcPr>
          <w:p w14:paraId="4DCBAB87" w14:textId="77777777" w:rsidR="00392970" w:rsidRDefault="00392970" w:rsidP="00CD53D6">
            <w:pPr>
              <w:widowControl/>
              <w:jc w:val="center"/>
              <w:rPr>
                <w:rFonts w:ascii="宋体" w:hAnsi="宋体" w:cs="宋体"/>
                <w:kern w:val="0"/>
                <w:sz w:val="24"/>
              </w:rPr>
            </w:pPr>
          </w:p>
        </w:tc>
      </w:tr>
      <w:tr w:rsidR="00392970" w14:paraId="27887035" w14:textId="77777777" w:rsidTr="00392970">
        <w:trPr>
          <w:trHeight w:val="420"/>
        </w:trPr>
        <w:tc>
          <w:tcPr>
            <w:tcW w:w="1101" w:type="dxa"/>
          </w:tcPr>
          <w:p w14:paraId="688C5D2A" w14:textId="77777777" w:rsidR="00392970" w:rsidRDefault="00392970" w:rsidP="00CD53D6">
            <w:pPr>
              <w:widowControl/>
              <w:jc w:val="center"/>
              <w:rPr>
                <w:rFonts w:ascii="宋体" w:hAnsi="宋体" w:cs="宋体"/>
                <w:kern w:val="0"/>
                <w:sz w:val="24"/>
              </w:rPr>
            </w:pPr>
          </w:p>
        </w:tc>
        <w:tc>
          <w:tcPr>
            <w:tcW w:w="2048" w:type="dxa"/>
          </w:tcPr>
          <w:p w14:paraId="6BDF09AB" w14:textId="77777777" w:rsidR="00392970" w:rsidRDefault="00392970" w:rsidP="00CD53D6">
            <w:pPr>
              <w:widowControl/>
              <w:jc w:val="center"/>
              <w:rPr>
                <w:rFonts w:ascii="宋体" w:hAnsi="宋体" w:cs="宋体"/>
                <w:kern w:val="0"/>
                <w:sz w:val="24"/>
              </w:rPr>
            </w:pPr>
          </w:p>
        </w:tc>
        <w:tc>
          <w:tcPr>
            <w:tcW w:w="1575" w:type="dxa"/>
          </w:tcPr>
          <w:p w14:paraId="6682D729" w14:textId="77777777" w:rsidR="00392970" w:rsidRDefault="00392970" w:rsidP="00CD53D6">
            <w:pPr>
              <w:widowControl/>
              <w:jc w:val="center"/>
              <w:rPr>
                <w:rFonts w:ascii="宋体" w:hAnsi="宋体" w:cs="宋体"/>
                <w:kern w:val="0"/>
                <w:sz w:val="24"/>
              </w:rPr>
            </w:pPr>
          </w:p>
        </w:tc>
        <w:tc>
          <w:tcPr>
            <w:tcW w:w="1575" w:type="dxa"/>
          </w:tcPr>
          <w:p w14:paraId="44852B6B" w14:textId="77777777" w:rsidR="00392970" w:rsidRDefault="00392970" w:rsidP="00CD53D6">
            <w:pPr>
              <w:widowControl/>
              <w:jc w:val="center"/>
              <w:rPr>
                <w:rFonts w:ascii="宋体" w:hAnsi="宋体" w:cs="宋体"/>
                <w:kern w:val="0"/>
                <w:sz w:val="24"/>
              </w:rPr>
            </w:pPr>
          </w:p>
        </w:tc>
        <w:tc>
          <w:tcPr>
            <w:tcW w:w="1575" w:type="dxa"/>
          </w:tcPr>
          <w:p w14:paraId="43DF7473" w14:textId="77777777" w:rsidR="00392970" w:rsidRDefault="00392970" w:rsidP="00CD53D6">
            <w:pPr>
              <w:widowControl/>
              <w:jc w:val="center"/>
              <w:rPr>
                <w:rFonts w:ascii="宋体" w:hAnsi="宋体" w:cs="宋体"/>
                <w:kern w:val="0"/>
                <w:sz w:val="24"/>
              </w:rPr>
            </w:pPr>
          </w:p>
        </w:tc>
        <w:tc>
          <w:tcPr>
            <w:tcW w:w="1575" w:type="dxa"/>
          </w:tcPr>
          <w:p w14:paraId="6E832BAD" w14:textId="77777777" w:rsidR="00392970" w:rsidRDefault="00392970" w:rsidP="00CD53D6">
            <w:pPr>
              <w:widowControl/>
              <w:jc w:val="center"/>
              <w:rPr>
                <w:rFonts w:ascii="宋体" w:hAnsi="宋体" w:cs="宋体"/>
                <w:kern w:val="0"/>
                <w:sz w:val="24"/>
              </w:rPr>
            </w:pPr>
          </w:p>
        </w:tc>
        <w:tc>
          <w:tcPr>
            <w:tcW w:w="1575" w:type="dxa"/>
          </w:tcPr>
          <w:p w14:paraId="392F8C20" w14:textId="77777777" w:rsidR="00392970" w:rsidRDefault="00392970" w:rsidP="00CD53D6">
            <w:pPr>
              <w:widowControl/>
              <w:jc w:val="center"/>
              <w:rPr>
                <w:rFonts w:ascii="宋体" w:hAnsi="宋体" w:cs="宋体"/>
                <w:kern w:val="0"/>
                <w:sz w:val="24"/>
              </w:rPr>
            </w:pPr>
          </w:p>
        </w:tc>
        <w:tc>
          <w:tcPr>
            <w:tcW w:w="1575" w:type="dxa"/>
          </w:tcPr>
          <w:p w14:paraId="701F8043" w14:textId="77777777" w:rsidR="00392970" w:rsidRDefault="00392970" w:rsidP="00CD53D6">
            <w:pPr>
              <w:widowControl/>
              <w:jc w:val="center"/>
              <w:rPr>
                <w:rFonts w:ascii="宋体" w:hAnsi="宋体" w:cs="宋体"/>
                <w:kern w:val="0"/>
                <w:sz w:val="24"/>
              </w:rPr>
            </w:pPr>
          </w:p>
        </w:tc>
        <w:tc>
          <w:tcPr>
            <w:tcW w:w="1575" w:type="dxa"/>
          </w:tcPr>
          <w:p w14:paraId="038885FA" w14:textId="77777777" w:rsidR="00392970" w:rsidRDefault="00392970" w:rsidP="00CD53D6">
            <w:pPr>
              <w:widowControl/>
              <w:jc w:val="center"/>
              <w:rPr>
                <w:rFonts w:ascii="宋体" w:hAnsi="宋体" w:cs="宋体"/>
                <w:kern w:val="0"/>
                <w:sz w:val="24"/>
              </w:rPr>
            </w:pPr>
          </w:p>
        </w:tc>
      </w:tr>
      <w:tr w:rsidR="00392970" w14:paraId="0363DC62" w14:textId="77777777" w:rsidTr="00392970">
        <w:trPr>
          <w:trHeight w:val="420"/>
        </w:trPr>
        <w:tc>
          <w:tcPr>
            <w:tcW w:w="1101" w:type="dxa"/>
          </w:tcPr>
          <w:p w14:paraId="3845776C" w14:textId="77777777" w:rsidR="00392970" w:rsidRDefault="00392970" w:rsidP="00CD53D6">
            <w:pPr>
              <w:widowControl/>
              <w:jc w:val="center"/>
              <w:rPr>
                <w:rFonts w:ascii="宋体" w:hAnsi="宋体" w:cs="宋体"/>
                <w:kern w:val="0"/>
                <w:sz w:val="24"/>
              </w:rPr>
            </w:pPr>
          </w:p>
        </w:tc>
        <w:tc>
          <w:tcPr>
            <w:tcW w:w="2048" w:type="dxa"/>
          </w:tcPr>
          <w:p w14:paraId="5C033FBA" w14:textId="77777777" w:rsidR="00392970" w:rsidRDefault="00392970" w:rsidP="00CD53D6">
            <w:pPr>
              <w:widowControl/>
              <w:jc w:val="center"/>
              <w:rPr>
                <w:rFonts w:ascii="宋体" w:hAnsi="宋体" w:cs="宋体"/>
                <w:kern w:val="0"/>
                <w:sz w:val="24"/>
              </w:rPr>
            </w:pPr>
          </w:p>
        </w:tc>
        <w:tc>
          <w:tcPr>
            <w:tcW w:w="1575" w:type="dxa"/>
          </w:tcPr>
          <w:p w14:paraId="03B0A614" w14:textId="77777777" w:rsidR="00392970" w:rsidRDefault="00392970" w:rsidP="00CD53D6">
            <w:pPr>
              <w:widowControl/>
              <w:jc w:val="center"/>
              <w:rPr>
                <w:rFonts w:ascii="宋体" w:hAnsi="宋体" w:cs="宋体"/>
                <w:kern w:val="0"/>
                <w:sz w:val="24"/>
              </w:rPr>
            </w:pPr>
          </w:p>
        </w:tc>
        <w:tc>
          <w:tcPr>
            <w:tcW w:w="1575" w:type="dxa"/>
          </w:tcPr>
          <w:p w14:paraId="2AE00923" w14:textId="77777777" w:rsidR="00392970" w:rsidRDefault="00392970" w:rsidP="00CD53D6">
            <w:pPr>
              <w:widowControl/>
              <w:jc w:val="center"/>
              <w:rPr>
                <w:rFonts w:ascii="宋体" w:hAnsi="宋体" w:cs="宋体"/>
                <w:kern w:val="0"/>
                <w:sz w:val="24"/>
              </w:rPr>
            </w:pPr>
          </w:p>
        </w:tc>
        <w:tc>
          <w:tcPr>
            <w:tcW w:w="1575" w:type="dxa"/>
          </w:tcPr>
          <w:p w14:paraId="6FCB3C35" w14:textId="77777777" w:rsidR="00392970" w:rsidRDefault="00392970" w:rsidP="00CD53D6">
            <w:pPr>
              <w:widowControl/>
              <w:jc w:val="center"/>
              <w:rPr>
                <w:rFonts w:ascii="宋体" w:hAnsi="宋体" w:cs="宋体"/>
                <w:kern w:val="0"/>
                <w:sz w:val="24"/>
              </w:rPr>
            </w:pPr>
          </w:p>
        </w:tc>
        <w:tc>
          <w:tcPr>
            <w:tcW w:w="1575" w:type="dxa"/>
          </w:tcPr>
          <w:p w14:paraId="62D1BBCE" w14:textId="77777777" w:rsidR="00392970" w:rsidRDefault="00392970" w:rsidP="00CD53D6">
            <w:pPr>
              <w:widowControl/>
              <w:jc w:val="center"/>
              <w:rPr>
                <w:rFonts w:ascii="宋体" w:hAnsi="宋体" w:cs="宋体"/>
                <w:kern w:val="0"/>
                <w:sz w:val="24"/>
              </w:rPr>
            </w:pPr>
          </w:p>
        </w:tc>
        <w:tc>
          <w:tcPr>
            <w:tcW w:w="1575" w:type="dxa"/>
          </w:tcPr>
          <w:p w14:paraId="231EC619" w14:textId="77777777" w:rsidR="00392970" w:rsidRDefault="00392970" w:rsidP="00CD53D6">
            <w:pPr>
              <w:widowControl/>
              <w:jc w:val="center"/>
              <w:rPr>
                <w:rFonts w:ascii="宋体" w:hAnsi="宋体" w:cs="宋体"/>
                <w:kern w:val="0"/>
                <w:sz w:val="24"/>
              </w:rPr>
            </w:pPr>
          </w:p>
        </w:tc>
        <w:tc>
          <w:tcPr>
            <w:tcW w:w="1575" w:type="dxa"/>
          </w:tcPr>
          <w:p w14:paraId="6EA27503" w14:textId="77777777" w:rsidR="00392970" w:rsidRDefault="00392970" w:rsidP="00CD53D6">
            <w:pPr>
              <w:widowControl/>
              <w:jc w:val="center"/>
              <w:rPr>
                <w:rFonts w:ascii="宋体" w:hAnsi="宋体" w:cs="宋体"/>
                <w:kern w:val="0"/>
                <w:sz w:val="24"/>
              </w:rPr>
            </w:pPr>
          </w:p>
        </w:tc>
        <w:tc>
          <w:tcPr>
            <w:tcW w:w="1575" w:type="dxa"/>
          </w:tcPr>
          <w:p w14:paraId="696FDC50" w14:textId="77777777" w:rsidR="00392970" w:rsidRDefault="00392970" w:rsidP="00CD53D6">
            <w:pPr>
              <w:widowControl/>
              <w:jc w:val="center"/>
              <w:rPr>
                <w:rFonts w:ascii="宋体" w:hAnsi="宋体" w:cs="宋体"/>
                <w:kern w:val="0"/>
                <w:sz w:val="24"/>
              </w:rPr>
            </w:pPr>
          </w:p>
        </w:tc>
      </w:tr>
    </w:tbl>
    <w:p w14:paraId="290A3D9F" w14:textId="77777777" w:rsidR="004D60A3" w:rsidRDefault="004D60A3" w:rsidP="009D7577">
      <w:pPr>
        <w:widowControl/>
        <w:spacing w:beforeLines="50" w:before="156"/>
        <w:rPr>
          <w:rFonts w:ascii="宋体" w:hAnsi="宋体" w:cs="宋体"/>
          <w:kern w:val="0"/>
          <w:sz w:val="24"/>
        </w:rPr>
      </w:pPr>
      <w:r>
        <w:rPr>
          <w:rFonts w:ascii="宋体" w:hAnsi="宋体" w:cs="宋体" w:hint="eastAsia"/>
          <w:kern w:val="0"/>
          <w:sz w:val="24"/>
        </w:rPr>
        <w:t xml:space="preserve">                                                                    填表人：</w:t>
      </w:r>
    </w:p>
    <w:p w14:paraId="08EAC213" w14:textId="77777777" w:rsidR="004D60A3" w:rsidRDefault="004D60A3" w:rsidP="00474E79">
      <w:pPr>
        <w:rPr>
          <w:rFonts w:hAnsi="宋体"/>
          <w:sz w:val="28"/>
          <w:szCs w:val="28"/>
        </w:rPr>
        <w:sectPr w:rsidR="004D60A3" w:rsidSect="004D60A3">
          <w:pgSz w:w="16838" w:h="11906" w:orient="landscape"/>
          <w:pgMar w:top="567" w:right="1440" w:bottom="567" w:left="1440" w:header="567" w:footer="737" w:gutter="0"/>
          <w:cols w:space="425"/>
          <w:docGrid w:type="lines" w:linePitch="312"/>
        </w:sectPr>
      </w:pPr>
    </w:p>
    <w:p w14:paraId="3124070E" w14:textId="77777777" w:rsidR="00392970" w:rsidRPr="00BA4232" w:rsidRDefault="002810E3" w:rsidP="00BA4232">
      <w:pPr>
        <w:pStyle w:val="12"/>
        <w:spacing w:before="0" w:after="0" w:line="460" w:lineRule="exact"/>
        <w:ind w:left="2" w:firstLineChars="466" w:firstLine="1310"/>
        <w:outlineLvl w:val="0"/>
        <w:rPr>
          <w:bCs w:val="0"/>
        </w:rPr>
      </w:pPr>
      <w:bookmarkStart w:id="115" w:name="_Toc391046358"/>
      <w:r w:rsidRPr="00BA4232">
        <w:rPr>
          <w:rFonts w:hint="eastAsia"/>
          <w:bCs w:val="0"/>
        </w:rPr>
        <w:lastRenderedPageBreak/>
        <w:t>表</w:t>
      </w:r>
      <w:r w:rsidR="00392970" w:rsidRPr="00BA4232">
        <w:rPr>
          <w:rFonts w:hint="eastAsia"/>
          <w:bCs w:val="0"/>
        </w:rPr>
        <w:t>6.10 特种设备注销联络单</w:t>
      </w:r>
      <w:bookmarkEnd w:id="115"/>
    </w:p>
    <w:tbl>
      <w:tblPr>
        <w:tblW w:w="10148" w:type="dxa"/>
        <w:tblInd w:w="-176" w:type="dxa"/>
        <w:tblLook w:val="04A0" w:firstRow="1" w:lastRow="0" w:firstColumn="1" w:lastColumn="0" w:noHBand="0" w:noVBand="1"/>
      </w:tblPr>
      <w:tblGrid>
        <w:gridCol w:w="3969"/>
        <w:gridCol w:w="773"/>
        <w:gridCol w:w="502"/>
        <w:gridCol w:w="1418"/>
        <w:gridCol w:w="3472"/>
        <w:gridCol w:w="14"/>
      </w:tblGrid>
      <w:tr w:rsidR="00392970" w:rsidRPr="003634DE" w14:paraId="5CE9B6AB" w14:textId="77777777" w:rsidTr="00CD53D6">
        <w:trPr>
          <w:trHeight w:val="810"/>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F67BF" w14:textId="77777777" w:rsidR="00392970" w:rsidRPr="003634DE" w:rsidRDefault="00392970" w:rsidP="00CD53D6">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申请部门</w:t>
            </w:r>
            <w:r>
              <w:rPr>
                <w:rFonts w:ascii="宋体" w:eastAsia="宋体" w:hAnsi="宋体" w:cs="宋体" w:hint="eastAsia"/>
                <w:kern w:val="0"/>
                <w:sz w:val="24"/>
                <w:szCs w:val="24"/>
              </w:rPr>
              <w:t>：</w:t>
            </w:r>
          </w:p>
          <w:p w14:paraId="0BABE50E" w14:textId="77777777" w:rsidR="00392970" w:rsidRPr="003634DE" w:rsidRDefault="00392970" w:rsidP="00CD53D6">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c>
          <w:tcPr>
            <w:tcW w:w="269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C7EF551" w14:textId="77777777" w:rsidR="00392970" w:rsidRPr="003634DE" w:rsidRDefault="00392970" w:rsidP="00CD53D6">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申请人</w:t>
            </w:r>
            <w:r>
              <w:rPr>
                <w:rFonts w:ascii="宋体" w:eastAsia="宋体" w:hAnsi="宋体" w:cs="宋体" w:hint="eastAsia"/>
                <w:kern w:val="0"/>
                <w:sz w:val="24"/>
                <w:szCs w:val="24"/>
              </w:rPr>
              <w:t>：</w:t>
            </w:r>
          </w:p>
          <w:p w14:paraId="0D961D37" w14:textId="77777777" w:rsidR="00392970" w:rsidRPr="003634DE" w:rsidRDefault="00392970" w:rsidP="00CD53D6">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c>
          <w:tcPr>
            <w:tcW w:w="348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2EB72F6" w14:textId="77777777" w:rsidR="00392970" w:rsidRPr="003634DE" w:rsidRDefault="00392970" w:rsidP="00CD53D6">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申请日期</w:t>
            </w:r>
            <w:r>
              <w:rPr>
                <w:rFonts w:ascii="宋体" w:eastAsia="宋体" w:hAnsi="宋体" w:cs="宋体" w:hint="eastAsia"/>
                <w:kern w:val="0"/>
                <w:sz w:val="24"/>
                <w:szCs w:val="24"/>
              </w:rPr>
              <w:t>：</w:t>
            </w:r>
          </w:p>
          <w:p w14:paraId="2DA6391C" w14:textId="77777777" w:rsidR="00392970" w:rsidRPr="003634DE" w:rsidRDefault="00392970" w:rsidP="00CD53D6">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r>
      <w:tr w:rsidR="00392970" w:rsidRPr="003634DE" w14:paraId="285258BF" w14:textId="77777777" w:rsidTr="00CD53D6">
        <w:trPr>
          <w:trHeight w:val="705"/>
        </w:trPr>
        <w:tc>
          <w:tcPr>
            <w:tcW w:w="3969" w:type="dxa"/>
            <w:tcBorders>
              <w:top w:val="nil"/>
              <w:left w:val="single" w:sz="4" w:space="0" w:color="auto"/>
              <w:bottom w:val="single" w:sz="4" w:space="0" w:color="auto"/>
              <w:right w:val="single" w:sz="4" w:space="0" w:color="auto"/>
            </w:tcBorders>
            <w:shd w:val="clear" w:color="auto" w:fill="auto"/>
            <w:noWrap/>
            <w:vAlign w:val="center"/>
            <w:hideMark/>
          </w:tcPr>
          <w:p w14:paraId="0D11B39D" w14:textId="77777777" w:rsidR="00392970" w:rsidRPr="003634DE" w:rsidRDefault="00392970" w:rsidP="00CD53D6">
            <w:pPr>
              <w:widowControl/>
              <w:jc w:val="left"/>
              <w:rPr>
                <w:rFonts w:ascii="宋体" w:eastAsia="宋体" w:hAnsi="宋体" w:cs="宋体"/>
                <w:kern w:val="0"/>
                <w:sz w:val="24"/>
                <w:szCs w:val="24"/>
              </w:rPr>
            </w:pPr>
            <w:r>
              <w:rPr>
                <w:rFonts w:ascii="宋体" w:eastAsia="宋体" w:hAnsi="宋体" w:cs="宋体" w:hint="eastAsia"/>
                <w:kern w:val="0"/>
                <w:sz w:val="24"/>
                <w:szCs w:val="24"/>
              </w:rPr>
              <w:t>报废</w:t>
            </w:r>
            <w:r w:rsidRPr="003634DE">
              <w:rPr>
                <w:rFonts w:ascii="宋体" w:eastAsia="宋体" w:hAnsi="宋体" w:cs="宋体" w:hint="eastAsia"/>
                <w:kern w:val="0"/>
                <w:sz w:val="24"/>
                <w:szCs w:val="24"/>
              </w:rPr>
              <w:t>设备设施名称</w:t>
            </w:r>
            <w:r>
              <w:rPr>
                <w:rFonts w:ascii="宋体" w:eastAsia="宋体" w:hAnsi="宋体" w:cs="宋体" w:hint="eastAsia"/>
                <w:kern w:val="0"/>
                <w:sz w:val="24"/>
                <w:szCs w:val="24"/>
              </w:rPr>
              <w:t>：</w:t>
            </w:r>
          </w:p>
          <w:p w14:paraId="7B243A51" w14:textId="77777777" w:rsidR="00392970" w:rsidRPr="003634DE" w:rsidRDefault="00392970" w:rsidP="00CD53D6">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c>
          <w:tcPr>
            <w:tcW w:w="2693" w:type="dxa"/>
            <w:gridSpan w:val="3"/>
            <w:tcBorders>
              <w:top w:val="nil"/>
              <w:left w:val="nil"/>
              <w:bottom w:val="single" w:sz="4" w:space="0" w:color="auto"/>
              <w:right w:val="single" w:sz="4" w:space="0" w:color="auto"/>
            </w:tcBorders>
            <w:shd w:val="clear" w:color="auto" w:fill="auto"/>
            <w:noWrap/>
            <w:vAlign w:val="center"/>
            <w:hideMark/>
          </w:tcPr>
          <w:p w14:paraId="37DE1CAE" w14:textId="77777777" w:rsidR="00392970" w:rsidRPr="003634DE" w:rsidRDefault="00392970" w:rsidP="00CD53D6">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地点</w:t>
            </w:r>
            <w:r>
              <w:rPr>
                <w:rFonts w:ascii="宋体" w:eastAsia="宋体" w:hAnsi="宋体" w:cs="宋体" w:hint="eastAsia"/>
                <w:kern w:val="0"/>
                <w:sz w:val="24"/>
                <w:szCs w:val="24"/>
              </w:rPr>
              <w:t>：</w:t>
            </w:r>
          </w:p>
          <w:p w14:paraId="5EFEFE60" w14:textId="77777777" w:rsidR="00392970" w:rsidRPr="003634DE" w:rsidRDefault="00392970" w:rsidP="00CD53D6">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c>
          <w:tcPr>
            <w:tcW w:w="3486" w:type="dxa"/>
            <w:gridSpan w:val="2"/>
            <w:tcBorders>
              <w:top w:val="nil"/>
              <w:left w:val="nil"/>
              <w:bottom w:val="single" w:sz="4" w:space="0" w:color="auto"/>
              <w:right w:val="single" w:sz="4" w:space="0" w:color="auto"/>
            </w:tcBorders>
            <w:shd w:val="clear" w:color="auto" w:fill="auto"/>
            <w:noWrap/>
            <w:vAlign w:val="center"/>
            <w:hideMark/>
          </w:tcPr>
          <w:p w14:paraId="7771876E" w14:textId="77777777" w:rsidR="00392970" w:rsidRPr="003634DE" w:rsidRDefault="00392970" w:rsidP="00CD53D6">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故障部位</w:t>
            </w:r>
            <w:r>
              <w:rPr>
                <w:rFonts w:ascii="宋体" w:eastAsia="宋体" w:hAnsi="宋体" w:cs="宋体" w:hint="eastAsia"/>
                <w:kern w:val="0"/>
                <w:sz w:val="24"/>
                <w:szCs w:val="24"/>
              </w:rPr>
              <w:t>：</w:t>
            </w:r>
          </w:p>
          <w:p w14:paraId="59659001" w14:textId="77777777" w:rsidR="00392970" w:rsidRPr="003634DE" w:rsidRDefault="00392970" w:rsidP="00CD53D6">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r>
      <w:tr w:rsidR="00392970" w:rsidRPr="003634DE" w14:paraId="1DEF7D17" w14:textId="77777777" w:rsidTr="00CD53D6">
        <w:trPr>
          <w:gridAfter w:val="1"/>
          <w:wAfter w:w="14" w:type="dxa"/>
          <w:trHeight w:val="1155"/>
        </w:trPr>
        <w:tc>
          <w:tcPr>
            <w:tcW w:w="10134" w:type="dxa"/>
            <w:gridSpan w:val="5"/>
            <w:tcBorders>
              <w:top w:val="nil"/>
              <w:left w:val="single" w:sz="4" w:space="0" w:color="auto"/>
              <w:bottom w:val="single" w:sz="4" w:space="0" w:color="auto"/>
              <w:right w:val="single" w:sz="4" w:space="0" w:color="000000"/>
            </w:tcBorders>
            <w:shd w:val="clear" w:color="auto" w:fill="auto"/>
            <w:vAlign w:val="center"/>
            <w:hideMark/>
          </w:tcPr>
          <w:p w14:paraId="7A235DD1" w14:textId="77777777" w:rsidR="00392970" w:rsidRDefault="00392970" w:rsidP="00CD53D6">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设备故障</w:t>
            </w:r>
            <w:r>
              <w:rPr>
                <w:rFonts w:ascii="宋体" w:eastAsia="宋体" w:hAnsi="宋体" w:cs="宋体" w:hint="eastAsia"/>
                <w:kern w:val="0"/>
                <w:sz w:val="24"/>
                <w:szCs w:val="24"/>
              </w:rPr>
              <w:t>具备报废条件</w:t>
            </w:r>
            <w:r w:rsidRPr="003634DE">
              <w:rPr>
                <w:rFonts w:ascii="宋体" w:eastAsia="宋体" w:hAnsi="宋体" w:cs="宋体" w:hint="eastAsia"/>
                <w:kern w:val="0"/>
                <w:sz w:val="24"/>
                <w:szCs w:val="24"/>
              </w:rPr>
              <w:t>情况描述</w:t>
            </w:r>
            <w:r>
              <w:rPr>
                <w:rFonts w:ascii="宋体" w:eastAsia="宋体" w:hAnsi="宋体" w:cs="宋体" w:hint="eastAsia"/>
                <w:kern w:val="0"/>
                <w:sz w:val="24"/>
                <w:szCs w:val="24"/>
              </w:rPr>
              <w:t>：</w:t>
            </w:r>
          </w:p>
          <w:p w14:paraId="39D3113D" w14:textId="77777777" w:rsidR="00392970" w:rsidRPr="003634DE" w:rsidRDefault="00392970" w:rsidP="00CD53D6">
            <w:pPr>
              <w:widowControl/>
              <w:jc w:val="left"/>
              <w:rPr>
                <w:rFonts w:ascii="宋体" w:eastAsia="宋体" w:hAnsi="宋体" w:cs="宋体"/>
                <w:kern w:val="0"/>
                <w:sz w:val="24"/>
                <w:szCs w:val="24"/>
              </w:rPr>
            </w:pPr>
          </w:p>
          <w:p w14:paraId="714923CE" w14:textId="77777777" w:rsidR="00392970" w:rsidRPr="003634DE" w:rsidRDefault="00392970" w:rsidP="00CD53D6">
            <w:pPr>
              <w:widowControl/>
              <w:jc w:val="center"/>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r>
      <w:tr w:rsidR="00392970" w:rsidRPr="003634DE" w14:paraId="6B61DB27" w14:textId="77777777" w:rsidTr="00CD53D6">
        <w:trPr>
          <w:gridAfter w:val="1"/>
          <w:wAfter w:w="14" w:type="dxa"/>
          <w:trHeight w:val="1050"/>
        </w:trPr>
        <w:tc>
          <w:tcPr>
            <w:tcW w:w="5244" w:type="dxa"/>
            <w:gridSpan w:val="3"/>
            <w:tcBorders>
              <w:top w:val="nil"/>
              <w:left w:val="single" w:sz="4" w:space="0" w:color="auto"/>
              <w:bottom w:val="single" w:sz="4" w:space="0" w:color="auto"/>
              <w:right w:val="single" w:sz="4" w:space="0" w:color="auto"/>
            </w:tcBorders>
            <w:shd w:val="clear" w:color="auto" w:fill="auto"/>
            <w:vAlign w:val="center"/>
            <w:hideMark/>
          </w:tcPr>
          <w:p w14:paraId="079E9A86" w14:textId="77777777" w:rsidR="00392970" w:rsidRPr="003634DE" w:rsidRDefault="00392970" w:rsidP="00CD53D6">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受理部门</w:t>
            </w:r>
            <w:r>
              <w:rPr>
                <w:rFonts w:ascii="宋体" w:eastAsia="宋体" w:hAnsi="宋体" w:cs="宋体" w:hint="eastAsia"/>
                <w:kern w:val="0"/>
                <w:sz w:val="24"/>
                <w:szCs w:val="24"/>
              </w:rPr>
              <w:t>：</w:t>
            </w:r>
          </w:p>
          <w:p w14:paraId="6A9ABEE0" w14:textId="77777777" w:rsidR="00392970" w:rsidRPr="003634DE" w:rsidRDefault="00392970" w:rsidP="00CD53D6">
            <w:pPr>
              <w:widowControl/>
              <w:jc w:val="center"/>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c>
          <w:tcPr>
            <w:tcW w:w="4890" w:type="dxa"/>
            <w:gridSpan w:val="2"/>
            <w:tcBorders>
              <w:top w:val="nil"/>
              <w:left w:val="nil"/>
              <w:bottom w:val="single" w:sz="4" w:space="0" w:color="auto"/>
              <w:right w:val="single" w:sz="4" w:space="0" w:color="auto"/>
            </w:tcBorders>
            <w:shd w:val="clear" w:color="auto" w:fill="auto"/>
            <w:noWrap/>
            <w:vAlign w:val="center"/>
            <w:hideMark/>
          </w:tcPr>
          <w:p w14:paraId="4D997A0E" w14:textId="77777777" w:rsidR="00392970" w:rsidRPr="003634DE" w:rsidRDefault="00392970" w:rsidP="00CD53D6">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受理日期</w:t>
            </w:r>
            <w:r>
              <w:rPr>
                <w:rFonts w:ascii="宋体" w:eastAsia="宋体" w:hAnsi="宋体" w:cs="宋体" w:hint="eastAsia"/>
                <w:kern w:val="0"/>
                <w:sz w:val="24"/>
                <w:szCs w:val="24"/>
              </w:rPr>
              <w:t>：</w:t>
            </w:r>
          </w:p>
          <w:p w14:paraId="13EC4D65" w14:textId="77777777" w:rsidR="00392970" w:rsidRPr="003634DE" w:rsidRDefault="00392970" w:rsidP="00CD53D6">
            <w:pPr>
              <w:widowControl/>
              <w:jc w:val="left"/>
              <w:rPr>
                <w:rFonts w:ascii="宋体" w:eastAsia="宋体" w:hAnsi="宋体" w:cs="宋体"/>
                <w:kern w:val="0"/>
                <w:sz w:val="24"/>
                <w:szCs w:val="24"/>
              </w:rPr>
            </w:pPr>
          </w:p>
        </w:tc>
      </w:tr>
      <w:tr w:rsidR="00392970" w:rsidRPr="003634DE" w14:paraId="2D18BFA0" w14:textId="77777777" w:rsidTr="00CD53D6">
        <w:trPr>
          <w:gridAfter w:val="1"/>
          <w:wAfter w:w="14" w:type="dxa"/>
          <w:trHeight w:val="2190"/>
        </w:trPr>
        <w:tc>
          <w:tcPr>
            <w:tcW w:w="10134" w:type="dxa"/>
            <w:gridSpan w:val="5"/>
            <w:tcBorders>
              <w:top w:val="nil"/>
              <w:left w:val="single" w:sz="4" w:space="0" w:color="auto"/>
              <w:bottom w:val="single" w:sz="4" w:space="0" w:color="auto"/>
              <w:right w:val="single" w:sz="4" w:space="0" w:color="000000"/>
            </w:tcBorders>
            <w:shd w:val="clear" w:color="auto" w:fill="auto"/>
            <w:hideMark/>
          </w:tcPr>
          <w:p w14:paraId="2421619A" w14:textId="77777777" w:rsidR="00392970" w:rsidRPr="003634DE" w:rsidRDefault="00392970" w:rsidP="00392970">
            <w:pPr>
              <w:widowControl/>
              <w:rPr>
                <w:rFonts w:ascii="宋体" w:eastAsia="宋体" w:hAnsi="宋体" w:cs="宋体"/>
                <w:kern w:val="0"/>
                <w:sz w:val="24"/>
                <w:szCs w:val="24"/>
              </w:rPr>
            </w:pPr>
            <w:r>
              <w:rPr>
                <w:rFonts w:ascii="宋体" w:eastAsia="宋体" w:hAnsi="宋体" w:cs="宋体" w:hint="eastAsia"/>
                <w:kern w:val="0"/>
                <w:sz w:val="24"/>
                <w:szCs w:val="24"/>
              </w:rPr>
              <w:t>报废设备处理意见：</w:t>
            </w:r>
          </w:p>
          <w:p w14:paraId="2FAA234B" w14:textId="77777777" w:rsidR="00392970" w:rsidRPr="003634DE" w:rsidRDefault="00392970" w:rsidP="00392970">
            <w:pPr>
              <w:widowControl/>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r>
      <w:tr w:rsidR="00392970" w:rsidRPr="003634DE" w14:paraId="5EF31C49" w14:textId="77777777" w:rsidTr="00CD53D6">
        <w:trPr>
          <w:gridAfter w:val="1"/>
          <w:wAfter w:w="14" w:type="dxa"/>
          <w:trHeight w:val="915"/>
        </w:trPr>
        <w:tc>
          <w:tcPr>
            <w:tcW w:w="4742" w:type="dxa"/>
            <w:gridSpan w:val="2"/>
            <w:tcBorders>
              <w:top w:val="nil"/>
              <w:left w:val="single" w:sz="4" w:space="0" w:color="auto"/>
              <w:bottom w:val="single" w:sz="4" w:space="0" w:color="auto"/>
              <w:right w:val="single" w:sz="4" w:space="0" w:color="000000"/>
            </w:tcBorders>
            <w:shd w:val="clear" w:color="auto" w:fill="auto"/>
            <w:noWrap/>
            <w:vAlign w:val="center"/>
            <w:hideMark/>
          </w:tcPr>
          <w:p w14:paraId="297C2CA0" w14:textId="77777777" w:rsidR="00392970" w:rsidRPr="003634DE" w:rsidRDefault="00392970" w:rsidP="00CD53D6">
            <w:pPr>
              <w:widowControl/>
              <w:jc w:val="left"/>
              <w:rPr>
                <w:rFonts w:ascii="宋体" w:eastAsia="宋体" w:hAnsi="宋体" w:cs="宋体"/>
                <w:kern w:val="0"/>
                <w:sz w:val="24"/>
                <w:szCs w:val="24"/>
              </w:rPr>
            </w:pPr>
            <w:r>
              <w:rPr>
                <w:rFonts w:ascii="宋体" w:eastAsia="宋体" w:hAnsi="宋体" w:cs="宋体" w:hint="eastAsia"/>
                <w:kern w:val="0"/>
                <w:sz w:val="24"/>
                <w:szCs w:val="24"/>
              </w:rPr>
              <w:t>报废设备调查确认</w:t>
            </w:r>
            <w:r w:rsidRPr="003634DE">
              <w:rPr>
                <w:rFonts w:ascii="宋体" w:eastAsia="宋体" w:hAnsi="宋体" w:cs="宋体" w:hint="eastAsia"/>
                <w:kern w:val="0"/>
                <w:sz w:val="24"/>
                <w:szCs w:val="24"/>
              </w:rPr>
              <w:t>人员</w:t>
            </w:r>
            <w:r>
              <w:rPr>
                <w:rFonts w:ascii="宋体" w:eastAsia="宋体" w:hAnsi="宋体" w:cs="宋体" w:hint="eastAsia"/>
                <w:kern w:val="0"/>
                <w:sz w:val="24"/>
                <w:szCs w:val="24"/>
              </w:rPr>
              <w:t>：</w:t>
            </w:r>
          </w:p>
          <w:p w14:paraId="1BC8C540" w14:textId="77777777" w:rsidR="00392970" w:rsidRDefault="00392970" w:rsidP="00CD53D6">
            <w:pPr>
              <w:widowControl/>
              <w:jc w:val="center"/>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p w14:paraId="0043FAE6" w14:textId="77777777" w:rsidR="00392970" w:rsidRDefault="00392970" w:rsidP="00CD53D6">
            <w:pPr>
              <w:widowControl/>
              <w:jc w:val="center"/>
              <w:rPr>
                <w:rFonts w:ascii="宋体" w:eastAsia="宋体" w:hAnsi="宋体" w:cs="宋体"/>
                <w:kern w:val="0"/>
                <w:sz w:val="24"/>
                <w:szCs w:val="24"/>
              </w:rPr>
            </w:pPr>
          </w:p>
          <w:p w14:paraId="4AFD0A71" w14:textId="77777777" w:rsidR="00392970" w:rsidRPr="003634DE" w:rsidRDefault="00392970" w:rsidP="00CD53D6">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r w:rsidRPr="003634DE">
              <w:rPr>
                <w:rFonts w:ascii="宋体" w:eastAsia="宋体" w:hAnsi="宋体" w:cs="宋体" w:hint="eastAsia"/>
                <w:kern w:val="0"/>
                <w:sz w:val="24"/>
                <w:szCs w:val="24"/>
              </w:rPr>
              <w:t>年   月   日</w:t>
            </w:r>
          </w:p>
        </w:tc>
        <w:tc>
          <w:tcPr>
            <w:tcW w:w="5392" w:type="dxa"/>
            <w:gridSpan w:val="3"/>
            <w:tcBorders>
              <w:top w:val="nil"/>
              <w:left w:val="nil"/>
              <w:bottom w:val="single" w:sz="4" w:space="0" w:color="auto"/>
              <w:right w:val="single" w:sz="4" w:space="0" w:color="000000"/>
            </w:tcBorders>
            <w:shd w:val="clear" w:color="auto" w:fill="auto"/>
            <w:noWrap/>
            <w:vAlign w:val="center"/>
            <w:hideMark/>
          </w:tcPr>
          <w:p w14:paraId="6886766E" w14:textId="77777777" w:rsidR="00392970" w:rsidRPr="003634DE" w:rsidRDefault="00392970" w:rsidP="00CD53D6">
            <w:pPr>
              <w:widowControl/>
              <w:rPr>
                <w:rFonts w:ascii="宋体" w:eastAsia="宋体" w:hAnsi="宋体" w:cs="宋体"/>
                <w:kern w:val="0"/>
                <w:sz w:val="24"/>
                <w:szCs w:val="24"/>
              </w:rPr>
            </w:pPr>
            <w:r>
              <w:rPr>
                <w:rFonts w:ascii="宋体" w:eastAsia="宋体" w:hAnsi="宋体" w:cs="宋体" w:hint="eastAsia"/>
                <w:kern w:val="0"/>
                <w:sz w:val="24"/>
                <w:szCs w:val="24"/>
              </w:rPr>
              <w:t>同意报废处理</w:t>
            </w:r>
            <w:r w:rsidRPr="003634DE">
              <w:rPr>
                <w:rFonts w:ascii="宋体" w:eastAsia="宋体" w:hAnsi="宋体" w:cs="宋体" w:hint="eastAsia"/>
                <w:kern w:val="0"/>
                <w:sz w:val="24"/>
                <w:szCs w:val="24"/>
              </w:rPr>
              <w:t>负责人</w:t>
            </w:r>
            <w:r>
              <w:rPr>
                <w:rFonts w:ascii="宋体" w:eastAsia="宋体" w:hAnsi="宋体" w:cs="宋体" w:hint="eastAsia"/>
                <w:kern w:val="0"/>
                <w:sz w:val="24"/>
                <w:szCs w:val="24"/>
              </w:rPr>
              <w:t>：</w:t>
            </w:r>
          </w:p>
          <w:p w14:paraId="097A38F9" w14:textId="77777777" w:rsidR="00392970" w:rsidRDefault="00392970" w:rsidP="00CD53D6">
            <w:pPr>
              <w:widowControl/>
              <w:jc w:val="center"/>
              <w:rPr>
                <w:rFonts w:ascii="宋体" w:eastAsia="宋体" w:hAnsi="宋体" w:cs="宋体"/>
                <w:kern w:val="0"/>
                <w:sz w:val="24"/>
                <w:szCs w:val="24"/>
              </w:rPr>
            </w:pPr>
          </w:p>
          <w:p w14:paraId="30E86839" w14:textId="77777777" w:rsidR="00392970" w:rsidRPr="003634DE" w:rsidRDefault="00392970" w:rsidP="00CD53D6">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r w:rsidRPr="003634DE">
              <w:rPr>
                <w:rFonts w:ascii="宋体" w:eastAsia="宋体" w:hAnsi="宋体" w:cs="宋体" w:hint="eastAsia"/>
                <w:kern w:val="0"/>
                <w:sz w:val="24"/>
                <w:szCs w:val="24"/>
              </w:rPr>
              <w:t>年   月   日</w:t>
            </w:r>
          </w:p>
        </w:tc>
      </w:tr>
    </w:tbl>
    <w:p w14:paraId="2F910499" w14:textId="77777777" w:rsidR="00ED61B8" w:rsidRDefault="00ED61B8">
      <w:pPr>
        <w:widowControl/>
        <w:jc w:val="left"/>
      </w:pPr>
      <w:r>
        <w:br w:type="page"/>
      </w:r>
    </w:p>
    <w:p w14:paraId="696A2085" w14:textId="77777777" w:rsidR="002F31FE" w:rsidRPr="00BA4232" w:rsidRDefault="002810E3" w:rsidP="00BA4232">
      <w:pPr>
        <w:pStyle w:val="12"/>
        <w:spacing w:before="0" w:after="0" w:line="460" w:lineRule="exact"/>
        <w:ind w:left="2" w:firstLineChars="466" w:firstLine="1310"/>
        <w:outlineLvl w:val="0"/>
        <w:rPr>
          <w:bCs w:val="0"/>
        </w:rPr>
      </w:pPr>
      <w:bookmarkStart w:id="116" w:name="_Toc391046359"/>
      <w:r w:rsidRPr="00BA4232">
        <w:rPr>
          <w:rFonts w:hint="eastAsia"/>
          <w:bCs w:val="0"/>
        </w:rPr>
        <w:lastRenderedPageBreak/>
        <w:t>表</w:t>
      </w:r>
      <w:r w:rsidR="002F31FE" w:rsidRPr="00BA4232">
        <w:rPr>
          <w:rFonts w:hint="eastAsia"/>
          <w:bCs w:val="0"/>
        </w:rPr>
        <w:t xml:space="preserve">6.11 </w:t>
      </w:r>
      <w:r w:rsidR="00ED61B8" w:rsidRPr="00BA4232">
        <w:rPr>
          <w:rFonts w:hint="eastAsia"/>
          <w:bCs w:val="0"/>
        </w:rPr>
        <w:t>安全阀、压力表、报警仪等更换</w:t>
      </w:r>
      <w:r w:rsidR="002F31FE" w:rsidRPr="00BA4232">
        <w:rPr>
          <w:rFonts w:hint="eastAsia"/>
          <w:bCs w:val="0"/>
        </w:rPr>
        <w:t>记录</w:t>
      </w:r>
      <w:bookmarkEnd w:id="1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4"/>
        <w:gridCol w:w="1968"/>
        <w:gridCol w:w="992"/>
        <w:gridCol w:w="1653"/>
        <w:gridCol w:w="1749"/>
        <w:gridCol w:w="1127"/>
        <w:gridCol w:w="1066"/>
      </w:tblGrid>
      <w:tr w:rsidR="00ED61B8" w14:paraId="1BADB9BE" w14:textId="77777777" w:rsidTr="00CD53D6">
        <w:trPr>
          <w:trHeight w:val="626"/>
          <w:jc w:val="center"/>
        </w:trPr>
        <w:tc>
          <w:tcPr>
            <w:tcW w:w="654" w:type="dxa"/>
            <w:vAlign w:val="center"/>
          </w:tcPr>
          <w:p w14:paraId="276E7E56" w14:textId="77777777" w:rsidR="00ED61B8" w:rsidRDefault="00ED61B8" w:rsidP="00CD53D6">
            <w:pPr>
              <w:jc w:val="center"/>
              <w:rPr>
                <w:rFonts w:ascii="宋体" w:hAnsi="宋体"/>
                <w:sz w:val="24"/>
              </w:rPr>
            </w:pPr>
            <w:r>
              <w:rPr>
                <w:rFonts w:ascii="宋体" w:hAnsi="宋体" w:hint="eastAsia"/>
                <w:sz w:val="24"/>
              </w:rPr>
              <w:t>序号</w:t>
            </w:r>
          </w:p>
        </w:tc>
        <w:tc>
          <w:tcPr>
            <w:tcW w:w="1968" w:type="dxa"/>
            <w:vAlign w:val="center"/>
          </w:tcPr>
          <w:p w14:paraId="54F171EC" w14:textId="77777777" w:rsidR="00ED61B8" w:rsidRDefault="00ED61B8" w:rsidP="00CD53D6">
            <w:pPr>
              <w:jc w:val="center"/>
              <w:rPr>
                <w:rFonts w:ascii="宋体" w:hAnsi="宋体"/>
                <w:sz w:val="24"/>
              </w:rPr>
            </w:pPr>
            <w:r>
              <w:rPr>
                <w:rFonts w:ascii="宋体" w:hAnsi="宋体" w:hint="eastAsia"/>
                <w:sz w:val="24"/>
              </w:rPr>
              <w:t>名称</w:t>
            </w:r>
          </w:p>
        </w:tc>
        <w:tc>
          <w:tcPr>
            <w:tcW w:w="992" w:type="dxa"/>
            <w:vAlign w:val="center"/>
          </w:tcPr>
          <w:p w14:paraId="4DAC4BEA" w14:textId="77777777" w:rsidR="00ED61B8" w:rsidRDefault="00ED61B8" w:rsidP="00CD53D6">
            <w:pPr>
              <w:jc w:val="center"/>
              <w:rPr>
                <w:rFonts w:ascii="宋体" w:hAnsi="宋体"/>
                <w:sz w:val="24"/>
              </w:rPr>
            </w:pPr>
            <w:r>
              <w:rPr>
                <w:rFonts w:ascii="宋体" w:hAnsi="宋体" w:hint="eastAsia"/>
                <w:sz w:val="24"/>
              </w:rPr>
              <w:t>校准</w:t>
            </w:r>
          </w:p>
          <w:p w14:paraId="65E94066" w14:textId="77777777" w:rsidR="00ED61B8" w:rsidRDefault="00ED61B8" w:rsidP="00CD53D6">
            <w:pPr>
              <w:jc w:val="center"/>
              <w:rPr>
                <w:rFonts w:ascii="宋体" w:hAnsi="宋体"/>
                <w:sz w:val="24"/>
              </w:rPr>
            </w:pPr>
            <w:r>
              <w:rPr>
                <w:rFonts w:ascii="宋体" w:hAnsi="宋体" w:hint="eastAsia"/>
                <w:sz w:val="24"/>
              </w:rPr>
              <w:t>时间</w:t>
            </w:r>
          </w:p>
        </w:tc>
        <w:tc>
          <w:tcPr>
            <w:tcW w:w="1653" w:type="dxa"/>
            <w:vAlign w:val="center"/>
          </w:tcPr>
          <w:p w14:paraId="40587494" w14:textId="77777777" w:rsidR="00ED61B8" w:rsidRDefault="00ED61B8" w:rsidP="00CD53D6">
            <w:pPr>
              <w:jc w:val="center"/>
              <w:rPr>
                <w:rFonts w:ascii="宋体" w:hAnsi="宋体"/>
                <w:sz w:val="24"/>
              </w:rPr>
            </w:pPr>
            <w:r>
              <w:rPr>
                <w:rFonts w:ascii="宋体" w:hAnsi="宋体" w:hint="eastAsia"/>
                <w:sz w:val="24"/>
              </w:rPr>
              <w:t>安装场所或设备编号</w:t>
            </w:r>
          </w:p>
        </w:tc>
        <w:tc>
          <w:tcPr>
            <w:tcW w:w="1749" w:type="dxa"/>
            <w:vAlign w:val="center"/>
          </w:tcPr>
          <w:p w14:paraId="1C7D1E58" w14:textId="77777777" w:rsidR="00ED61B8" w:rsidRDefault="00ED61B8" w:rsidP="00ED61B8">
            <w:pPr>
              <w:ind w:firstLine="8"/>
              <w:jc w:val="center"/>
              <w:rPr>
                <w:rFonts w:ascii="宋体" w:hAnsi="宋体"/>
                <w:sz w:val="24"/>
              </w:rPr>
            </w:pPr>
            <w:r>
              <w:rPr>
                <w:rFonts w:ascii="宋体" w:hAnsi="宋体" w:hint="eastAsia"/>
                <w:sz w:val="24"/>
              </w:rPr>
              <w:t>更换日期</w:t>
            </w:r>
          </w:p>
        </w:tc>
        <w:tc>
          <w:tcPr>
            <w:tcW w:w="1127" w:type="dxa"/>
            <w:vAlign w:val="center"/>
          </w:tcPr>
          <w:p w14:paraId="0701E1E0" w14:textId="77777777" w:rsidR="00ED61B8" w:rsidRDefault="00ED61B8" w:rsidP="00CD53D6">
            <w:pPr>
              <w:jc w:val="center"/>
              <w:rPr>
                <w:rFonts w:ascii="宋体" w:hAnsi="宋体"/>
                <w:sz w:val="24"/>
              </w:rPr>
            </w:pPr>
            <w:r>
              <w:rPr>
                <w:rFonts w:ascii="宋体" w:hAnsi="宋体" w:hint="eastAsia"/>
                <w:sz w:val="24"/>
              </w:rPr>
              <w:t>更换人</w:t>
            </w:r>
          </w:p>
        </w:tc>
        <w:tc>
          <w:tcPr>
            <w:tcW w:w="1066" w:type="dxa"/>
            <w:vAlign w:val="center"/>
          </w:tcPr>
          <w:p w14:paraId="6E4301EC" w14:textId="77777777" w:rsidR="00ED61B8" w:rsidRDefault="00ED61B8" w:rsidP="00CD53D6">
            <w:pPr>
              <w:jc w:val="center"/>
              <w:rPr>
                <w:rFonts w:ascii="宋体" w:hAnsi="宋体"/>
                <w:sz w:val="24"/>
              </w:rPr>
            </w:pPr>
            <w:r>
              <w:rPr>
                <w:rFonts w:ascii="宋体" w:hAnsi="宋体" w:hint="eastAsia"/>
                <w:sz w:val="24"/>
              </w:rPr>
              <w:t>备注</w:t>
            </w:r>
          </w:p>
        </w:tc>
      </w:tr>
      <w:tr w:rsidR="00ED61B8" w14:paraId="4F85AB55" w14:textId="77777777" w:rsidTr="00CD53D6">
        <w:trPr>
          <w:trHeight w:val="626"/>
          <w:jc w:val="center"/>
        </w:trPr>
        <w:tc>
          <w:tcPr>
            <w:tcW w:w="654" w:type="dxa"/>
            <w:vAlign w:val="center"/>
          </w:tcPr>
          <w:p w14:paraId="72BB5D00" w14:textId="77777777" w:rsidR="00ED61B8" w:rsidRDefault="00ED61B8" w:rsidP="00CD53D6">
            <w:pPr>
              <w:jc w:val="center"/>
              <w:rPr>
                <w:rFonts w:ascii="宋体" w:hAnsi="宋体"/>
                <w:sz w:val="24"/>
              </w:rPr>
            </w:pPr>
            <w:r>
              <w:rPr>
                <w:rFonts w:ascii="宋体" w:hAnsi="宋体" w:hint="eastAsia"/>
                <w:sz w:val="24"/>
              </w:rPr>
              <w:t>1</w:t>
            </w:r>
          </w:p>
        </w:tc>
        <w:tc>
          <w:tcPr>
            <w:tcW w:w="1968" w:type="dxa"/>
            <w:vAlign w:val="center"/>
          </w:tcPr>
          <w:p w14:paraId="18EBC4EF" w14:textId="77777777" w:rsidR="00ED61B8" w:rsidRDefault="00ED61B8" w:rsidP="00CD53D6">
            <w:pPr>
              <w:jc w:val="left"/>
              <w:rPr>
                <w:rFonts w:ascii="宋体" w:hAnsi="宋体"/>
                <w:sz w:val="24"/>
              </w:rPr>
            </w:pPr>
            <w:r>
              <w:rPr>
                <w:rFonts w:ascii="宋体" w:hAnsi="宋体" w:hint="eastAsia"/>
                <w:sz w:val="24"/>
              </w:rPr>
              <w:t>可燃气体报警器</w:t>
            </w:r>
          </w:p>
        </w:tc>
        <w:tc>
          <w:tcPr>
            <w:tcW w:w="992" w:type="dxa"/>
            <w:vAlign w:val="center"/>
          </w:tcPr>
          <w:p w14:paraId="27EEC916" w14:textId="77777777" w:rsidR="00ED61B8" w:rsidRDefault="00ED61B8" w:rsidP="00CD53D6">
            <w:pPr>
              <w:jc w:val="center"/>
              <w:rPr>
                <w:rFonts w:ascii="宋体" w:hAnsi="宋体"/>
                <w:sz w:val="24"/>
              </w:rPr>
            </w:pPr>
          </w:p>
        </w:tc>
        <w:tc>
          <w:tcPr>
            <w:tcW w:w="1653" w:type="dxa"/>
            <w:vAlign w:val="center"/>
          </w:tcPr>
          <w:p w14:paraId="0EA516AE" w14:textId="77777777" w:rsidR="00ED61B8" w:rsidRDefault="00ED61B8" w:rsidP="00CD53D6">
            <w:pPr>
              <w:jc w:val="center"/>
              <w:rPr>
                <w:rFonts w:ascii="宋体" w:hAnsi="宋体"/>
                <w:sz w:val="24"/>
              </w:rPr>
            </w:pPr>
          </w:p>
        </w:tc>
        <w:tc>
          <w:tcPr>
            <w:tcW w:w="1749" w:type="dxa"/>
            <w:vAlign w:val="center"/>
          </w:tcPr>
          <w:p w14:paraId="6E63C1D6" w14:textId="77777777" w:rsidR="00ED61B8" w:rsidRDefault="00ED61B8" w:rsidP="00CD53D6">
            <w:pPr>
              <w:ind w:firstLine="600"/>
              <w:jc w:val="center"/>
              <w:rPr>
                <w:rFonts w:ascii="宋体" w:hAnsi="宋体"/>
                <w:sz w:val="24"/>
              </w:rPr>
            </w:pPr>
          </w:p>
        </w:tc>
        <w:tc>
          <w:tcPr>
            <w:tcW w:w="1127" w:type="dxa"/>
            <w:vAlign w:val="center"/>
          </w:tcPr>
          <w:p w14:paraId="04102A87" w14:textId="77777777" w:rsidR="00ED61B8" w:rsidRDefault="00ED61B8" w:rsidP="00CD53D6">
            <w:pPr>
              <w:ind w:firstLine="600"/>
              <w:jc w:val="center"/>
              <w:rPr>
                <w:rFonts w:ascii="宋体" w:hAnsi="宋体"/>
                <w:sz w:val="24"/>
              </w:rPr>
            </w:pPr>
          </w:p>
        </w:tc>
        <w:tc>
          <w:tcPr>
            <w:tcW w:w="1066" w:type="dxa"/>
            <w:vAlign w:val="center"/>
          </w:tcPr>
          <w:p w14:paraId="7B3C3336" w14:textId="77777777" w:rsidR="00ED61B8" w:rsidRDefault="00ED61B8" w:rsidP="00CD53D6">
            <w:pPr>
              <w:ind w:firstLine="600"/>
              <w:jc w:val="center"/>
              <w:rPr>
                <w:rFonts w:ascii="宋体" w:hAnsi="宋体"/>
                <w:sz w:val="24"/>
              </w:rPr>
            </w:pPr>
          </w:p>
        </w:tc>
      </w:tr>
      <w:tr w:rsidR="00ED61B8" w14:paraId="5570EFF2" w14:textId="77777777" w:rsidTr="00CD53D6">
        <w:trPr>
          <w:trHeight w:val="626"/>
          <w:jc w:val="center"/>
        </w:trPr>
        <w:tc>
          <w:tcPr>
            <w:tcW w:w="654" w:type="dxa"/>
            <w:vAlign w:val="center"/>
          </w:tcPr>
          <w:p w14:paraId="560ABA83" w14:textId="77777777" w:rsidR="00ED61B8" w:rsidRDefault="00ED61B8" w:rsidP="00CD53D6">
            <w:pPr>
              <w:jc w:val="center"/>
              <w:rPr>
                <w:rFonts w:ascii="宋体" w:hAnsi="宋体"/>
                <w:sz w:val="24"/>
              </w:rPr>
            </w:pPr>
            <w:r>
              <w:rPr>
                <w:rFonts w:ascii="宋体" w:hAnsi="宋体" w:hint="eastAsia"/>
                <w:sz w:val="24"/>
              </w:rPr>
              <w:t>2</w:t>
            </w:r>
          </w:p>
        </w:tc>
        <w:tc>
          <w:tcPr>
            <w:tcW w:w="1968" w:type="dxa"/>
            <w:vAlign w:val="center"/>
          </w:tcPr>
          <w:p w14:paraId="74A21D3C" w14:textId="77777777" w:rsidR="00ED61B8" w:rsidRDefault="00ED61B8" w:rsidP="00CD53D6">
            <w:pPr>
              <w:jc w:val="left"/>
              <w:rPr>
                <w:rFonts w:ascii="宋体" w:hAnsi="宋体"/>
                <w:sz w:val="24"/>
              </w:rPr>
            </w:pPr>
            <w:r>
              <w:rPr>
                <w:rFonts w:ascii="宋体" w:hAnsi="宋体" w:hint="eastAsia"/>
                <w:sz w:val="24"/>
              </w:rPr>
              <w:t>防盗报警器</w:t>
            </w:r>
          </w:p>
        </w:tc>
        <w:tc>
          <w:tcPr>
            <w:tcW w:w="992" w:type="dxa"/>
            <w:vAlign w:val="center"/>
          </w:tcPr>
          <w:p w14:paraId="0A488B59" w14:textId="77777777" w:rsidR="00ED61B8" w:rsidRDefault="00ED61B8" w:rsidP="00CD53D6">
            <w:pPr>
              <w:jc w:val="center"/>
              <w:rPr>
                <w:rFonts w:ascii="宋体" w:hAnsi="宋体"/>
                <w:sz w:val="24"/>
              </w:rPr>
            </w:pPr>
          </w:p>
        </w:tc>
        <w:tc>
          <w:tcPr>
            <w:tcW w:w="1653" w:type="dxa"/>
            <w:vAlign w:val="center"/>
          </w:tcPr>
          <w:p w14:paraId="1C169540" w14:textId="77777777" w:rsidR="00ED61B8" w:rsidRDefault="00ED61B8" w:rsidP="00CD53D6">
            <w:pPr>
              <w:jc w:val="center"/>
              <w:rPr>
                <w:rFonts w:ascii="宋体" w:hAnsi="宋体"/>
                <w:sz w:val="24"/>
              </w:rPr>
            </w:pPr>
          </w:p>
        </w:tc>
        <w:tc>
          <w:tcPr>
            <w:tcW w:w="1749" w:type="dxa"/>
            <w:vAlign w:val="center"/>
          </w:tcPr>
          <w:p w14:paraId="29686968" w14:textId="77777777" w:rsidR="00ED61B8" w:rsidRDefault="00ED61B8" w:rsidP="00CD53D6">
            <w:pPr>
              <w:ind w:firstLine="600"/>
              <w:jc w:val="center"/>
              <w:rPr>
                <w:rFonts w:ascii="宋体" w:hAnsi="宋体"/>
                <w:sz w:val="24"/>
              </w:rPr>
            </w:pPr>
          </w:p>
        </w:tc>
        <w:tc>
          <w:tcPr>
            <w:tcW w:w="1127" w:type="dxa"/>
            <w:vAlign w:val="center"/>
          </w:tcPr>
          <w:p w14:paraId="25A07441" w14:textId="77777777" w:rsidR="00ED61B8" w:rsidRDefault="00ED61B8" w:rsidP="00CD53D6">
            <w:pPr>
              <w:ind w:firstLine="600"/>
              <w:jc w:val="center"/>
              <w:rPr>
                <w:rFonts w:ascii="宋体" w:hAnsi="宋体"/>
                <w:sz w:val="24"/>
              </w:rPr>
            </w:pPr>
          </w:p>
        </w:tc>
        <w:tc>
          <w:tcPr>
            <w:tcW w:w="1066" w:type="dxa"/>
            <w:vAlign w:val="center"/>
          </w:tcPr>
          <w:p w14:paraId="1798A14E" w14:textId="77777777" w:rsidR="00ED61B8" w:rsidRDefault="00ED61B8" w:rsidP="00CD53D6">
            <w:pPr>
              <w:ind w:firstLine="600"/>
              <w:jc w:val="center"/>
              <w:rPr>
                <w:rFonts w:ascii="宋体" w:hAnsi="宋体"/>
                <w:sz w:val="24"/>
              </w:rPr>
            </w:pPr>
          </w:p>
        </w:tc>
      </w:tr>
      <w:tr w:rsidR="00ED61B8" w14:paraId="7954FA65" w14:textId="77777777" w:rsidTr="00CD53D6">
        <w:trPr>
          <w:trHeight w:val="626"/>
          <w:jc w:val="center"/>
        </w:trPr>
        <w:tc>
          <w:tcPr>
            <w:tcW w:w="654" w:type="dxa"/>
            <w:vAlign w:val="center"/>
          </w:tcPr>
          <w:p w14:paraId="68B2031C" w14:textId="77777777" w:rsidR="00ED61B8" w:rsidRDefault="00ED61B8" w:rsidP="00CD53D6">
            <w:pPr>
              <w:jc w:val="center"/>
              <w:rPr>
                <w:rFonts w:ascii="宋体" w:hAnsi="宋体"/>
                <w:sz w:val="24"/>
              </w:rPr>
            </w:pPr>
            <w:r>
              <w:rPr>
                <w:rFonts w:ascii="宋体" w:hAnsi="宋体" w:hint="eastAsia"/>
                <w:sz w:val="24"/>
              </w:rPr>
              <w:t>3</w:t>
            </w:r>
          </w:p>
        </w:tc>
        <w:tc>
          <w:tcPr>
            <w:tcW w:w="1968" w:type="dxa"/>
            <w:vAlign w:val="center"/>
          </w:tcPr>
          <w:p w14:paraId="102E2E1B" w14:textId="77777777" w:rsidR="00ED61B8" w:rsidRDefault="00ED61B8" w:rsidP="00CD53D6">
            <w:pPr>
              <w:jc w:val="left"/>
              <w:rPr>
                <w:rFonts w:ascii="宋体" w:hAnsi="宋体"/>
                <w:sz w:val="24"/>
              </w:rPr>
            </w:pPr>
            <w:r>
              <w:rPr>
                <w:rFonts w:ascii="宋体" w:hAnsi="宋体" w:hint="eastAsia"/>
                <w:sz w:val="24"/>
              </w:rPr>
              <w:t>电视监控摄像头</w:t>
            </w:r>
          </w:p>
        </w:tc>
        <w:tc>
          <w:tcPr>
            <w:tcW w:w="992" w:type="dxa"/>
            <w:vAlign w:val="center"/>
          </w:tcPr>
          <w:p w14:paraId="56AB689F" w14:textId="77777777" w:rsidR="00ED61B8" w:rsidRDefault="00ED61B8" w:rsidP="00CD53D6">
            <w:pPr>
              <w:jc w:val="center"/>
              <w:rPr>
                <w:rFonts w:ascii="宋体" w:hAnsi="宋体"/>
                <w:sz w:val="24"/>
              </w:rPr>
            </w:pPr>
          </w:p>
        </w:tc>
        <w:tc>
          <w:tcPr>
            <w:tcW w:w="1653" w:type="dxa"/>
            <w:vAlign w:val="center"/>
          </w:tcPr>
          <w:p w14:paraId="08D9790D" w14:textId="77777777" w:rsidR="00ED61B8" w:rsidRDefault="00ED61B8" w:rsidP="00CD53D6">
            <w:pPr>
              <w:jc w:val="center"/>
              <w:rPr>
                <w:rFonts w:ascii="宋体" w:hAnsi="宋体"/>
                <w:sz w:val="24"/>
              </w:rPr>
            </w:pPr>
          </w:p>
        </w:tc>
        <w:tc>
          <w:tcPr>
            <w:tcW w:w="1749" w:type="dxa"/>
            <w:vAlign w:val="center"/>
          </w:tcPr>
          <w:p w14:paraId="1A05A0AC" w14:textId="77777777" w:rsidR="00ED61B8" w:rsidRDefault="00ED61B8" w:rsidP="00CD53D6">
            <w:pPr>
              <w:ind w:firstLine="600"/>
              <w:jc w:val="center"/>
              <w:rPr>
                <w:rFonts w:ascii="宋体" w:hAnsi="宋体"/>
                <w:sz w:val="24"/>
              </w:rPr>
            </w:pPr>
          </w:p>
        </w:tc>
        <w:tc>
          <w:tcPr>
            <w:tcW w:w="1127" w:type="dxa"/>
            <w:vAlign w:val="center"/>
          </w:tcPr>
          <w:p w14:paraId="64F19BC2" w14:textId="77777777" w:rsidR="00ED61B8" w:rsidRDefault="00ED61B8" w:rsidP="00CD53D6">
            <w:pPr>
              <w:ind w:firstLine="600"/>
              <w:jc w:val="center"/>
              <w:rPr>
                <w:rFonts w:ascii="宋体" w:hAnsi="宋体"/>
                <w:sz w:val="24"/>
              </w:rPr>
            </w:pPr>
          </w:p>
        </w:tc>
        <w:tc>
          <w:tcPr>
            <w:tcW w:w="1066" w:type="dxa"/>
            <w:vAlign w:val="center"/>
          </w:tcPr>
          <w:p w14:paraId="23F140F0" w14:textId="77777777" w:rsidR="00ED61B8" w:rsidRDefault="00ED61B8" w:rsidP="00CD53D6">
            <w:pPr>
              <w:ind w:firstLine="600"/>
              <w:jc w:val="center"/>
              <w:rPr>
                <w:rFonts w:ascii="宋体" w:hAnsi="宋体"/>
                <w:sz w:val="24"/>
              </w:rPr>
            </w:pPr>
          </w:p>
        </w:tc>
      </w:tr>
      <w:tr w:rsidR="00ED61B8" w14:paraId="09C04AE3" w14:textId="77777777" w:rsidTr="00CD53D6">
        <w:trPr>
          <w:trHeight w:val="626"/>
          <w:jc w:val="center"/>
        </w:trPr>
        <w:tc>
          <w:tcPr>
            <w:tcW w:w="654" w:type="dxa"/>
            <w:vAlign w:val="center"/>
          </w:tcPr>
          <w:p w14:paraId="4C16F245" w14:textId="77777777" w:rsidR="00ED61B8" w:rsidRDefault="00ED61B8" w:rsidP="00CD53D6">
            <w:pPr>
              <w:jc w:val="center"/>
              <w:rPr>
                <w:rFonts w:ascii="宋体" w:hAnsi="宋体"/>
                <w:sz w:val="24"/>
              </w:rPr>
            </w:pPr>
            <w:r>
              <w:rPr>
                <w:rFonts w:ascii="宋体" w:hAnsi="宋体" w:hint="eastAsia"/>
                <w:sz w:val="24"/>
              </w:rPr>
              <w:t>4</w:t>
            </w:r>
          </w:p>
        </w:tc>
        <w:tc>
          <w:tcPr>
            <w:tcW w:w="1968" w:type="dxa"/>
            <w:vAlign w:val="center"/>
          </w:tcPr>
          <w:p w14:paraId="27592B64" w14:textId="77777777" w:rsidR="00ED61B8" w:rsidRDefault="00ED61B8" w:rsidP="00CD53D6">
            <w:pPr>
              <w:jc w:val="left"/>
              <w:rPr>
                <w:rFonts w:ascii="宋体" w:hAnsi="宋体"/>
                <w:sz w:val="24"/>
              </w:rPr>
            </w:pPr>
            <w:r>
              <w:rPr>
                <w:rFonts w:ascii="宋体" w:hAnsi="宋体" w:hint="eastAsia"/>
                <w:sz w:val="24"/>
              </w:rPr>
              <w:t>安全阀</w:t>
            </w:r>
          </w:p>
        </w:tc>
        <w:tc>
          <w:tcPr>
            <w:tcW w:w="992" w:type="dxa"/>
            <w:vAlign w:val="center"/>
          </w:tcPr>
          <w:p w14:paraId="22E26B81" w14:textId="77777777" w:rsidR="00ED61B8" w:rsidRDefault="00ED61B8" w:rsidP="00CD53D6">
            <w:pPr>
              <w:jc w:val="center"/>
              <w:rPr>
                <w:rFonts w:ascii="宋体" w:hAnsi="宋体"/>
                <w:sz w:val="24"/>
              </w:rPr>
            </w:pPr>
          </w:p>
        </w:tc>
        <w:tc>
          <w:tcPr>
            <w:tcW w:w="1653" w:type="dxa"/>
            <w:vAlign w:val="center"/>
          </w:tcPr>
          <w:p w14:paraId="6342F4F9" w14:textId="77777777" w:rsidR="00ED61B8" w:rsidRDefault="00ED61B8" w:rsidP="00CD53D6">
            <w:pPr>
              <w:jc w:val="center"/>
              <w:rPr>
                <w:rFonts w:ascii="宋体" w:hAnsi="宋体"/>
                <w:sz w:val="24"/>
              </w:rPr>
            </w:pPr>
          </w:p>
        </w:tc>
        <w:tc>
          <w:tcPr>
            <w:tcW w:w="1749" w:type="dxa"/>
            <w:vAlign w:val="center"/>
          </w:tcPr>
          <w:p w14:paraId="1ABCEEBE" w14:textId="77777777" w:rsidR="00ED61B8" w:rsidRDefault="00ED61B8" w:rsidP="00CD53D6">
            <w:pPr>
              <w:ind w:firstLine="600"/>
              <w:jc w:val="center"/>
              <w:rPr>
                <w:rFonts w:ascii="宋体" w:hAnsi="宋体"/>
                <w:sz w:val="24"/>
              </w:rPr>
            </w:pPr>
          </w:p>
        </w:tc>
        <w:tc>
          <w:tcPr>
            <w:tcW w:w="1127" w:type="dxa"/>
            <w:vAlign w:val="center"/>
          </w:tcPr>
          <w:p w14:paraId="5D1FB348" w14:textId="77777777" w:rsidR="00ED61B8" w:rsidRDefault="00ED61B8" w:rsidP="00CD53D6">
            <w:pPr>
              <w:ind w:firstLine="600"/>
              <w:jc w:val="center"/>
              <w:rPr>
                <w:rFonts w:ascii="宋体" w:hAnsi="宋体"/>
                <w:sz w:val="24"/>
              </w:rPr>
            </w:pPr>
          </w:p>
        </w:tc>
        <w:tc>
          <w:tcPr>
            <w:tcW w:w="1066" w:type="dxa"/>
            <w:vAlign w:val="center"/>
          </w:tcPr>
          <w:p w14:paraId="242DBD34" w14:textId="77777777" w:rsidR="00ED61B8" w:rsidRDefault="00ED61B8" w:rsidP="00CD53D6">
            <w:pPr>
              <w:ind w:firstLine="600"/>
              <w:jc w:val="center"/>
              <w:rPr>
                <w:rFonts w:ascii="宋体" w:hAnsi="宋体"/>
                <w:sz w:val="24"/>
              </w:rPr>
            </w:pPr>
          </w:p>
        </w:tc>
      </w:tr>
      <w:tr w:rsidR="00ED61B8" w14:paraId="5ECA52DC" w14:textId="77777777" w:rsidTr="00CD53D6">
        <w:trPr>
          <w:trHeight w:val="626"/>
          <w:jc w:val="center"/>
        </w:trPr>
        <w:tc>
          <w:tcPr>
            <w:tcW w:w="654" w:type="dxa"/>
            <w:vAlign w:val="center"/>
          </w:tcPr>
          <w:p w14:paraId="31059585" w14:textId="77777777" w:rsidR="00ED61B8" w:rsidRDefault="00ED61B8" w:rsidP="00CD53D6">
            <w:pPr>
              <w:jc w:val="center"/>
              <w:rPr>
                <w:rFonts w:ascii="宋体" w:hAnsi="宋体"/>
                <w:sz w:val="24"/>
              </w:rPr>
            </w:pPr>
            <w:r>
              <w:rPr>
                <w:rFonts w:ascii="宋体" w:hAnsi="宋体" w:hint="eastAsia"/>
                <w:sz w:val="24"/>
              </w:rPr>
              <w:t>5</w:t>
            </w:r>
          </w:p>
        </w:tc>
        <w:tc>
          <w:tcPr>
            <w:tcW w:w="1968" w:type="dxa"/>
            <w:vAlign w:val="center"/>
          </w:tcPr>
          <w:p w14:paraId="3E45EBDA" w14:textId="77777777" w:rsidR="00ED61B8" w:rsidRDefault="00ED61B8" w:rsidP="00CD53D6">
            <w:pPr>
              <w:jc w:val="left"/>
              <w:rPr>
                <w:rFonts w:ascii="宋体" w:hAnsi="宋体"/>
                <w:sz w:val="24"/>
              </w:rPr>
            </w:pPr>
            <w:r>
              <w:rPr>
                <w:rFonts w:ascii="宋体" w:hAnsi="宋体" w:hint="eastAsia"/>
                <w:sz w:val="24"/>
              </w:rPr>
              <w:t>压力表</w:t>
            </w:r>
          </w:p>
        </w:tc>
        <w:tc>
          <w:tcPr>
            <w:tcW w:w="992" w:type="dxa"/>
            <w:vAlign w:val="center"/>
          </w:tcPr>
          <w:p w14:paraId="1B75F08D" w14:textId="77777777" w:rsidR="00ED61B8" w:rsidRDefault="00ED61B8" w:rsidP="00CD53D6">
            <w:pPr>
              <w:jc w:val="center"/>
              <w:rPr>
                <w:rFonts w:ascii="宋体" w:hAnsi="宋体"/>
                <w:sz w:val="24"/>
              </w:rPr>
            </w:pPr>
          </w:p>
        </w:tc>
        <w:tc>
          <w:tcPr>
            <w:tcW w:w="1653" w:type="dxa"/>
            <w:vAlign w:val="center"/>
          </w:tcPr>
          <w:p w14:paraId="169A0959" w14:textId="77777777" w:rsidR="00ED61B8" w:rsidRDefault="00ED61B8" w:rsidP="00CD53D6">
            <w:pPr>
              <w:jc w:val="center"/>
              <w:rPr>
                <w:rFonts w:ascii="宋体" w:hAnsi="宋体"/>
                <w:sz w:val="24"/>
              </w:rPr>
            </w:pPr>
          </w:p>
        </w:tc>
        <w:tc>
          <w:tcPr>
            <w:tcW w:w="1749" w:type="dxa"/>
            <w:vAlign w:val="center"/>
          </w:tcPr>
          <w:p w14:paraId="2E6550AF" w14:textId="77777777" w:rsidR="00ED61B8" w:rsidRDefault="00ED61B8" w:rsidP="00CD53D6">
            <w:pPr>
              <w:ind w:firstLine="600"/>
              <w:jc w:val="center"/>
              <w:rPr>
                <w:rFonts w:ascii="宋体" w:hAnsi="宋体"/>
                <w:sz w:val="24"/>
              </w:rPr>
            </w:pPr>
          </w:p>
        </w:tc>
        <w:tc>
          <w:tcPr>
            <w:tcW w:w="1127" w:type="dxa"/>
            <w:vAlign w:val="center"/>
          </w:tcPr>
          <w:p w14:paraId="7FD509A2" w14:textId="77777777" w:rsidR="00ED61B8" w:rsidRDefault="00ED61B8" w:rsidP="00CD53D6">
            <w:pPr>
              <w:ind w:firstLine="600"/>
              <w:jc w:val="center"/>
              <w:rPr>
                <w:rFonts w:ascii="宋体" w:hAnsi="宋体"/>
                <w:sz w:val="24"/>
              </w:rPr>
            </w:pPr>
          </w:p>
        </w:tc>
        <w:tc>
          <w:tcPr>
            <w:tcW w:w="1066" w:type="dxa"/>
            <w:vAlign w:val="center"/>
          </w:tcPr>
          <w:p w14:paraId="2ADF97AB" w14:textId="77777777" w:rsidR="00ED61B8" w:rsidRDefault="00ED61B8" w:rsidP="00CD53D6">
            <w:pPr>
              <w:ind w:firstLine="600"/>
              <w:jc w:val="center"/>
              <w:rPr>
                <w:rFonts w:ascii="宋体" w:hAnsi="宋体"/>
                <w:sz w:val="24"/>
              </w:rPr>
            </w:pPr>
          </w:p>
        </w:tc>
      </w:tr>
      <w:tr w:rsidR="00ED61B8" w14:paraId="6FA8B0BD" w14:textId="77777777" w:rsidTr="00CD53D6">
        <w:trPr>
          <w:trHeight w:val="626"/>
          <w:jc w:val="center"/>
        </w:trPr>
        <w:tc>
          <w:tcPr>
            <w:tcW w:w="654" w:type="dxa"/>
            <w:vAlign w:val="center"/>
          </w:tcPr>
          <w:p w14:paraId="12D9B6AA" w14:textId="77777777" w:rsidR="00ED61B8" w:rsidRDefault="00ED61B8" w:rsidP="00CD53D6">
            <w:pPr>
              <w:ind w:firstLine="600"/>
              <w:jc w:val="center"/>
              <w:rPr>
                <w:rFonts w:ascii="宋体" w:hAnsi="宋体"/>
                <w:sz w:val="24"/>
              </w:rPr>
            </w:pPr>
          </w:p>
        </w:tc>
        <w:tc>
          <w:tcPr>
            <w:tcW w:w="1968" w:type="dxa"/>
            <w:vAlign w:val="center"/>
          </w:tcPr>
          <w:p w14:paraId="45414B15" w14:textId="77777777" w:rsidR="00ED61B8" w:rsidRDefault="00ED61B8" w:rsidP="00CD53D6">
            <w:pPr>
              <w:jc w:val="center"/>
              <w:rPr>
                <w:rFonts w:ascii="宋体" w:hAnsi="宋体"/>
                <w:sz w:val="24"/>
              </w:rPr>
            </w:pPr>
          </w:p>
        </w:tc>
        <w:tc>
          <w:tcPr>
            <w:tcW w:w="992" w:type="dxa"/>
            <w:vAlign w:val="center"/>
          </w:tcPr>
          <w:p w14:paraId="74EA4EB9" w14:textId="77777777" w:rsidR="00ED61B8" w:rsidRDefault="00ED61B8" w:rsidP="00CD53D6">
            <w:pPr>
              <w:jc w:val="center"/>
              <w:rPr>
                <w:rFonts w:ascii="宋体" w:hAnsi="宋体"/>
                <w:sz w:val="24"/>
              </w:rPr>
            </w:pPr>
          </w:p>
        </w:tc>
        <w:tc>
          <w:tcPr>
            <w:tcW w:w="1653" w:type="dxa"/>
            <w:vAlign w:val="center"/>
          </w:tcPr>
          <w:p w14:paraId="5BDB1733" w14:textId="77777777" w:rsidR="00ED61B8" w:rsidRDefault="00ED61B8" w:rsidP="00CD53D6">
            <w:pPr>
              <w:jc w:val="center"/>
              <w:rPr>
                <w:rFonts w:ascii="宋体" w:hAnsi="宋体"/>
                <w:sz w:val="24"/>
              </w:rPr>
            </w:pPr>
          </w:p>
        </w:tc>
        <w:tc>
          <w:tcPr>
            <w:tcW w:w="1749" w:type="dxa"/>
            <w:vAlign w:val="center"/>
          </w:tcPr>
          <w:p w14:paraId="7F15F370" w14:textId="77777777" w:rsidR="00ED61B8" w:rsidRDefault="00ED61B8" w:rsidP="00CD53D6">
            <w:pPr>
              <w:ind w:firstLine="600"/>
              <w:jc w:val="center"/>
              <w:rPr>
                <w:rFonts w:ascii="宋体" w:hAnsi="宋体"/>
                <w:sz w:val="24"/>
              </w:rPr>
            </w:pPr>
          </w:p>
        </w:tc>
        <w:tc>
          <w:tcPr>
            <w:tcW w:w="1127" w:type="dxa"/>
            <w:vAlign w:val="center"/>
          </w:tcPr>
          <w:p w14:paraId="08290FD2" w14:textId="77777777" w:rsidR="00ED61B8" w:rsidRDefault="00ED61B8" w:rsidP="00CD53D6">
            <w:pPr>
              <w:ind w:firstLine="600"/>
              <w:jc w:val="center"/>
              <w:rPr>
                <w:rFonts w:ascii="宋体" w:hAnsi="宋体"/>
                <w:sz w:val="24"/>
              </w:rPr>
            </w:pPr>
          </w:p>
        </w:tc>
        <w:tc>
          <w:tcPr>
            <w:tcW w:w="1066" w:type="dxa"/>
            <w:vAlign w:val="center"/>
          </w:tcPr>
          <w:p w14:paraId="2A508FC8" w14:textId="77777777" w:rsidR="00ED61B8" w:rsidRDefault="00ED61B8" w:rsidP="00CD53D6">
            <w:pPr>
              <w:ind w:firstLine="600"/>
              <w:jc w:val="center"/>
              <w:rPr>
                <w:rFonts w:ascii="宋体" w:hAnsi="宋体"/>
                <w:sz w:val="24"/>
              </w:rPr>
            </w:pPr>
          </w:p>
        </w:tc>
      </w:tr>
      <w:tr w:rsidR="00ED61B8" w14:paraId="36893B74" w14:textId="77777777" w:rsidTr="00CD53D6">
        <w:trPr>
          <w:trHeight w:val="626"/>
          <w:jc w:val="center"/>
        </w:trPr>
        <w:tc>
          <w:tcPr>
            <w:tcW w:w="654" w:type="dxa"/>
            <w:vAlign w:val="center"/>
          </w:tcPr>
          <w:p w14:paraId="35912EA2" w14:textId="77777777" w:rsidR="00ED61B8" w:rsidRDefault="00ED61B8" w:rsidP="00CD53D6">
            <w:pPr>
              <w:ind w:firstLine="600"/>
              <w:jc w:val="center"/>
              <w:rPr>
                <w:rFonts w:ascii="宋体" w:hAnsi="宋体"/>
                <w:sz w:val="24"/>
              </w:rPr>
            </w:pPr>
          </w:p>
        </w:tc>
        <w:tc>
          <w:tcPr>
            <w:tcW w:w="1968" w:type="dxa"/>
            <w:vAlign w:val="center"/>
          </w:tcPr>
          <w:p w14:paraId="1DB6CCF4" w14:textId="77777777" w:rsidR="00ED61B8" w:rsidRDefault="00ED61B8" w:rsidP="00CD53D6">
            <w:pPr>
              <w:jc w:val="center"/>
              <w:rPr>
                <w:rFonts w:ascii="宋体" w:hAnsi="宋体"/>
                <w:sz w:val="24"/>
              </w:rPr>
            </w:pPr>
          </w:p>
        </w:tc>
        <w:tc>
          <w:tcPr>
            <w:tcW w:w="992" w:type="dxa"/>
            <w:vAlign w:val="center"/>
          </w:tcPr>
          <w:p w14:paraId="08E166CA" w14:textId="77777777" w:rsidR="00ED61B8" w:rsidRDefault="00ED61B8" w:rsidP="00CD53D6">
            <w:pPr>
              <w:jc w:val="center"/>
              <w:rPr>
                <w:rFonts w:ascii="宋体" w:hAnsi="宋体"/>
                <w:sz w:val="24"/>
              </w:rPr>
            </w:pPr>
          </w:p>
        </w:tc>
        <w:tc>
          <w:tcPr>
            <w:tcW w:w="1653" w:type="dxa"/>
            <w:vAlign w:val="center"/>
          </w:tcPr>
          <w:p w14:paraId="4A31050F" w14:textId="77777777" w:rsidR="00ED61B8" w:rsidRDefault="00ED61B8" w:rsidP="00CD53D6">
            <w:pPr>
              <w:jc w:val="center"/>
              <w:rPr>
                <w:rFonts w:ascii="宋体" w:hAnsi="宋体"/>
                <w:sz w:val="24"/>
              </w:rPr>
            </w:pPr>
          </w:p>
        </w:tc>
        <w:tc>
          <w:tcPr>
            <w:tcW w:w="1749" w:type="dxa"/>
            <w:vAlign w:val="center"/>
          </w:tcPr>
          <w:p w14:paraId="559BFAB2" w14:textId="77777777" w:rsidR="00ED61B8" w:rsidRDefault="00ED61B8" w:rsidP="00CD53D6">
            <w:pPr>
              <w:ind w:firstLine="600"/>
              <w:jc w:val="center"/>
              <w:rPr>
                <w:rFonts w:ascii="宋体" w:hAnsi="宋体"/>
                <w:sz w:val="24"/>
              </w:rPr>
            </w:pPr>
          </w:p>
        </w:tc>
        <w:tc>
          <w:tcPr>
            <w:tcW w:w="1127" w:type="dxa"/>
            <w:vAlign w:val="center"/>
          </w:tcPr>
          <w:p w14:paraId="5BED6E3B" w14:textId="77777777" w:rsidR="00ED61B8" w:rsidRDefault="00ED61B8" w:rsidP="00CD53D6">
            <w:pPr>
              <w:ind w:firstLine="600"/>
              <w:jc w:val="center"/>
              <w:rPr>
                <w:rFonts w:ascii="宋体" w:hAnsi="宋体"/>
                <w:sz w:val="24"/>
              </w:rPr>
            </w:pPr>
          </w:p>
        </w:tc>
        <w:tc>
          <w:tcPr>
            <w:tcW w:w="1066" w:type="dxa"/>
            <w:vAlign w:val="center"/>
          </w:tcPr>
          <w:p w14:paraId="3EAAB908" w14:textId="77777777" w:rsidR="00ED61B8" w:rsidRDefault="00ED61B8" w:rsidP="00CD53D6">
            <w:pPr>
              <w:ind w:firstLine="600"/>
              <w:jc w:val="center"/>
              <w:rPr>
                <w:rFonts w:ascii="宋体" w:hAnsi="宋体"/>
                <w:sz w:val="24"/>
              </w:rPr>
            </w:pPr>
          </w:p>
        </w:tc>
      </w:tr>
      <w:tr w:rsidR="00ED61B8" w14:paraId="07C1DE88" w14:textId="77777777" w:rsidTr="00CD53D6">
        <w:trPr>
          <w:trHeight w:val="626"/>
          <w:jc w:val="center"/>
        </w:trPr>
        <w:tc>
          <w:tcPr>
            <w:tcW w:w="654" w:type="dxa"/>
            <w:vAlign w:val="center"/>
          </w:tcPr>
          <w:p w14:paraId="49BA98EC" w14:textId="77777777" w:rsidR="00ED61B8" w:rsidRDefault="00ED61B8" w:rsidP="00CD53D6">
            <w:pPr>
              <w:ind w:firstLine="600"/>
              <w:jc w:val="center"/>
              <w:rPr>
                <w:rFonts w:ascii="宋体" w:hAnsi="宋体"/>
                <w:sz w:val="24"/>
              </w:rPr>
            </w:pPr>
          </w:p>
        </w:tc>
        <w:tc>
          <w:tcPr>
            <w:tcW w:w="1968" w:type="dxa"/>
            <w:vAlign w:val="center"/>
          </w:tcPr>
          <w:p w14:paraId="16897007" w14:textId="77777777" w:rsidR="00ED61B8" w:rsidRDefault="00ED61B8" w:rsidP="00CD53D6">
            <w:pPr>
              <w:jc w:val="center"/>
              <w:rPr>
                <w:rFonts w:ascii="宋体" w:hAnsi="宋体"/>
                <w:sz w:val="24"/>
              </w:rPr>
            </w:pPr>
          </w:p>
        </w:tc>
        <w:tc>
          <w:tcPr>
            <w:tcW w:w="992" w:type="dxa"/>
            <w:vAlign w:val="center"/>
          </w:tcPr>
          <w:p w14:paraId="319B6B4D" w14:textId="77777777" w:rsidR="00ED61B8" w:rsidRDefault="00ED61B8" w:rsidP="00CD53D6">
            <w:pPr>
              <w:jc w:val="center"/>
              <w:rPr>
                <w:rFonts w:ascii="宋体" w:hAnsi="宋体"/>
                <w:sz w:val="24"/>
              </w:rPr>
            </w:pPr>
          </w:p>
        </w:tc>
        <w:tc>
          <w:tcPr>
            <w:tcW w:w="1653" w:type="dxa"/>
            <w:vAlign w:val="center"/>
          </w:tcPr>
          <w:p w14:paraId="327029A3" w14:textId="77777777" w:rsidR="00ED61B8" w:rsidRDefault="00ED61B8" w:rsidP="00CD53D6">
            <w:pPr>
              <w:jc w:val="center"/>
              <w:rPr>
                <w:rFonts w:ascii="宋体" w:hAnsi="宋体"/>
                <w:sz w:val="24"/>
              </w:rPr>
            </w:pPr>
          </w:p>
        </w:tc>
        <w:tc>
          <w:tcPr>
            <w:tcW w:w="1749" w:type="dxa"/>
            <w:vAlign w:val="center"/>
          </w:tcPr>
          <w:p w14:paraId="13FA22B1" w14:textId="77777777" w:rsidR="00ED61B8" w:rsidRDefault="00ED61B8" w:rsidP="00CD53D6">
            <w:pPr>
              <w:ind w:firstLine="600"/>
              <w:jc w:val="center"/>
              <w:rPr>
                <w:rFonts w:ascii="宋体" w:hAnsi="宋体"/>
                <w:sz w:val="24"/>
              </w:rPr>
            </w:pPr>
          </w:p>
        </w:tc>
        <w:tc>
          <w:tcPr>
            <w:tcW w:w="1127" w:type="dxa"/>
            <w:vAlign w:val="center"/>
          </w:tcPr>
          <w:p w14:paraId="7E1196EC" w14:textId="77777777" w:rsidR="00ED61B8" w:rsidRDefault="00ED61B8" w:rsidP="00CD53D6">
            <w:pPr>
              <w:ind w:firstLine="600"/>
              <w:jc w:val="center"/>
              <w:rPr>
                <w:rFonts w:ascii="宋体" w:hAnsi="宋体"/>
                <w:sz w:val="24"/>
              </w:rPr>
            </w:pPr>
          </w:p>
        </w:tc>
        <w:tc>
          <w:tcPr>
            <w:tcW w:w="1066" w:type="dxa"/>
            <w:vAlign w:val="center"/>
          </w:tcPr>
          <w:p w14:paraId="03D7C58A" w14:textId="77777777" w:rsidR="00ED61B8" w:rsidRDefault="00ED61B8" w:rsidP="00CD53D6">
            <w:pPr>
              <w:ind w:firstLine="600"/>
              <w:jc w:val="center"/>
              <w:rPr>
                <w:rFonts w:ascii="宋体" w:hAnsi="宋体"/>
                <w:sz w:val="24"/>
              </w:rPr>
            </w:pPr>
          </w:p>
        </w:tc>
      </w:tr>
      <w:tr w:rsidR="00ED61B8" w14:paraId="2EB366B8" w14:textId="77777777" w:rsidTr="00CD53D6">
        <w:trPr>
          <w:trHeight w:val="626"/>
          <w:jc w:val="center"/>
        </w:trPr>
        <w:tc>
          <w:tcPr>
            <w:tcW w:w="654" w:type="dxa"/>
            <w:vAlign w:val="center"/>
          </w:tcPr>
          <w:p w14:paraId="3382BF01" w14:textId="77777777" w:rsidR="00ED61B8" w:rsidRDefault="00ED61B8" w:rsidP="00CD53D6">
            <w:pPr>
              <w:ind w:firstLine="600"/>
              <w:jc w:val="center"/>
              <w:rPr>
                <w:rFonts w:ascii="宋体" w:hAnsi="宋体"/>
                <w:sz w:val="24"/>
              </w:rPr>
            </w:pPr>
          </w:p>
        </w:tc>
        <w:tc>
          <w:tcPr>
            <w:tcW w:w="1968" w:type="dxa"/>
            <w:vAlign w:val="center"/>
          </w:tcPr>
          <w:p w14:paraId="39E65AA9" w14:textId="77777777" w:rsidR="00ED61B8" w:rsidRDefault="00ED61B8" w:rsidP="00CD53D6">
            <w:pPr>
              <w:ind w:firstLine="17"/>
              <w:jc w:val="center"/>
              <w:rPr>
                <w:rFonts w:ascii="宋体" w:hAnsi="宋体"/>
                <w:sz w:val="24"/>
              </w:rPr>
            </w:pPr>
          </w:p>
        </w:tc>
        <w:tc>
          <w:tcPr>
            <w:tcW w:w="992" w:type="dxa"/>
            <w:vAlign w:val="center"/>
          </w:tcPr>
          <w:p w14:paraId="5530E24E" w14:textId="77777777" w:rsidR="00ED61B8" w:rsidRDefault="00ED61B8" w:rsidP="00CD53D6">
            <w:pPr>
              <w:ind w:firstLine="17"/>
              <w:jc w:val="center"/>
              <w:rPr>
                <w:rFonts w:ascii="宋体" w:hAnsi="宋体"/>
                <w:sz w:val="24"/>
              </w:rPr>
            </w:pPr>
          </w:p>
        </w:tc>
        <w:tc>
          <w:tcPr>
            <w:tcW w:w="1653" w:type="dxa"/>
            <w:vAlign w:val="center"/>
          </w:tcPr>
          <w:p w14:paraId="4F66AD2A" w14:textId="77777777" w:rsidR="00ED61B8" w:rsidRDefault="00ED61B8" w:rsidP="00CD53D6">
            <w:pPr>
              <w:ind w:firstLine="17"/>
              <w:jc w:val="center"/>
              <w:rPr>
                <w:rFonts w:ascii="宋体" w:hAnsi="宋体"/>
                <w:sz w:val="24"/>
              </w:rPr>
            </w:pPr>
          </w:p>
        </w:tc>
        <w:tc>
          <w:tcPr>
            <w:tcW w:w="1749" w:type="dxa"/>
            <w:vAlign w:val="center"/>
          </w:tcPr>
          <w:p w14:paraId="310E1480" w14:textId="77777777" w:rsidR="00ED61B8" w:rsidRDefault="00ED61B8" w:rsidP="00CD53D6">
            <w:pPr>
              <w:ind w:firstLine="17"/>
              <w:jc w:val="center"/>
              <w:rPr>
                <w:rFonts w:ascii="宋体" w:hAnsi="宋体"/>
                <w:sz w:val="24"/>
              </w:rPr>
            </w:pPr>
          </w:p>
        </w:tc>
        <w:tc>
          <w:tcPr>
            <w:tcW w:w="1127" w:type="dxa"/>
            <w:vAlign w:val="center"/>
          </w:tcPr>
          <w:p w14:paraId="04355017" w14:textId="77777777" w:rsidR="00ED61B8" w:rsidRDefault="00ED61B8" w:rsidP="00CD53D6">
            <w:pPr>
              <w:ind w:firstLine="17"/>
              <w:jc w:val="center"/>
              <w:rPr>
                <w:rFonts w:ascii="宋体" w:hAnsi="宋体"/>
                <w:sz w:val="24"/>
              </w:rPr>
            </w:pPr>
          </w:p>
        </w:tc>
        <w:tc>
          <w:tcPr>
            <w:tcW w:w="1066" w:type="dxa"/>
            <w:vAlign w:val="center"/>
          </w:tcPr>
          <w:p w14:paraId="0C4E30D1" w14:textId="77777777" w:rsidR="00ED61B8" w:rsidRDefault="00ED61B8" w:rsidP="00CD53D6">
            <w:pPr>
              <w:ind w:firstLine="17"/>
              <w:jc w:val="center"/>
              <w:rPr>
                <w:rFonts w:ascii="宋体" w:hAnsi="宋体"/>
                <w:sz w:val="24"/>
              </w:rPr>
            </w:pPr>
          </w:p>
        </w:tc>
      </w:tr>
      <w:tr w:rsidR="00ED61B8" w14:paraId="5AA591D3" w14:textId="77777777" w:rsidTr="00CD53D6">
        <w:trPr>
          <w:trHeight w:val="627"/>
          <w:jc w:val="center"/>
        </w:trPr>
        <w:tc>
          <w:tcPr>
            <w:tcW w:w="654" w:type="dxa"/>
            <w:vAlign w:val="center"/>
          </w:tcPr>
          <w:p w14:paraId="33785B70" w14:textId="77777777" w:rsidR="00ED61B8" w:rsidRDefault="00ED61B8" w:rsidP="00CD53D6">
            <w:pPr>
              <w:ind w:firstLine="600"/>
              <w:jc w:val="center"/>
              <w:rPr>
                <w:rFonts w:ascii="宋体" w:hAnsi="宋体"/>
                <w:sz w:val="24"/>
              </w:rPr>
            </w:pPr>
          </w:p>
        </w:tc>
        <w:tc>
          <w:tcPr>
            <w:tcW w:w="1968" w:type="dxa"/>
            <w:vAlign w:val="center"/>
          </w:tcPr>
          <w:p w14:paraId="2B58B32D" w14:textId="77777777" w:rsidR="00ED61B8" w:rsidRDefault="00ED61B8" w:rsidP="00CD53D6">
            <w:pPr>
              <w:ind w:firstLine="17"/>
              <w:jc w:val="center"/>
              <w:rPr>
                <w:rFonts w:ascii="宋体" w:hAnsi="宋体"/>
                <w:sz w:val="24"/>
              </w:rPr>
            </w:pPr>
          </w:p>
        </w:tc>
        <w:tc>
          <w:tcPr>
            <w:tcW w:w="992" w:type="dxa"/>
            <w:vAlign w:val="center"/>
          </w:tcPr>
          <w:p w14:paraId="04DE96E0" w14:textId="77777777" w:rsidR="00ED61B8" w:rsidRDefault="00ED61B8" w:rsidP="00CD53D6">
            <w:pPr>
              <w:ind w:firstLine="17"/>
              <w:jc w:val="center"/>
              <w:rPr>
                <w:rFonts w:ascii="宋体" w:hAnsi="宋体"/>
                <w:sz w:val="24"/>
              </w:rPr>
            </w:pPr>
          </w:p>
        </w:tc>
        <w:tc>
          <w:tcPr>
            <w:tcW w:w="1653" w:type="dxa"/>
            <w:vAlign w:val="center"/>
          </w:tcPr>
          <w:p w14:paraId="6A4EB476" w14:textId="77777777" w:rsidR="00ED61B8" w:rsidRDefault="00ED61B8" w:rsidP="00CD53D6">
            <w:pPr>
              <w:ind w:firstLine="17"/>
              <w:jc w:val="center"/>
              <w:rPr>
                <w:rFonts w:ascii="宋体" w:hAnsi="宋体"/>
                <w:sz w:val="24"/>
              </w:rPr>
            </w:pPr>
          </w:p>
        </w:tc>
        <w:tc>
          <w:tcPr>
            <w:tcW w:w="1749" w:type="dxa"/>
            <w:vAlign w:val="center"/>
          </w:tcPr>
          <w:p w14:paraId="686E0FB2" w14:textId="77777777" w:rsidR="00ED61B8" w:rsidRDefault="00ED61B8" w:rsidP="00CD53D6">
            <w:pPr>
              <w:ind w:firstLine="17"/>
              <w:jc w:val="center"/>
              <w:rPr>
                <w:rFonts w:ascii="宋体" w:hAnsi="宋体"/>
                <w:sz w:val="24"/>
              </w:rPr>
            </w:pPr>
          </w:p>
        </w:tc>
        <w:tc>
          <w:tcPr>
            <w:tcW w:w="1127" w:type="dxa"/>
            <w:vAlign w:val="center"/>
          </w:tcPr>
          <w:p w14:paraId="615D1107" w14:textId="77777777" w:rsidR="00ED61B8" w:rsidRDefault="00ED61B8" w:rsidP="00CD53D6">
            <w:pPr>
              <w:ind w:firstLine="17"/>
              <w:jc w:val="center"/>
              <w:rPr>
                <w:rFonts w:ascii="宋体" w:hAnsi="宋体"/>
                <w:sz w:val="24"/>
              </w:rPr>
            </w:pPr>
          </w:p>
        </w:tc>
        <w:tc>
          <w:tcPr>
            <w:tcW w:w="1066" w:type="dxa"/>
            <w:vAlign w:val="center"/>
          </w:tcPr>
          <w:p w14:paraId="4A6332ED" w14:textId="77777777" w:rsidR="00ED61B8" w:rsidRDefault="00ED61B8" w:rsidP="00CD53D6">
            <w:pPr>
              <w:ind w:firstLine="17"/>
              <w:jc w:val="center"/>
              <w:rPr>
                <w:rFonts w:ascii="宋体" w:hAnsi="宋体"/>
                <w:sz w:val="24"/>
              </w:rPr>
            </w:pPr>
          </w:p>
        </w:tc>
      </w:tr>
      <w:tr w:rsidR="00ED61B8" w14:paraId="007AA6E3" w14:textId="77777777" w:rsidTr="00CD53D6">
        <w:trPr>
          <w:trHeight w:val="626"/>
          <w:jc w:val="center"/>
        </w:trPr>
        <w:tc>
          <w:tcPr>
            <w:tcW w:w="654" w:type="dxa"/>
            <w:vAlign w:val="center"/>
          </w:tcPr>
          <w:p w14:paraId="1CD842CA" w14:textId="77777777" w:rsidR="00ED61B8" w:rsidRDefault="00ED61B8" w:rsidP="00CD53D6">
            <w:pPr>
              <w:ind w:firstLine="600"/>
              <w:jc w:val="center"/>
              <w:rPr>
                <w:rFonts w:ascii="宋体" w:hAnsi="宋体"/>
                <w:szCs w:val="21"/>
              </w:rPr>
            </w:pPr>
          </w:p>
        </w:tc>
        <w:tc>
          <w:tcPr>
            <w:tcW w:w="1968" w:type="dxa"/>
            <w:vAlign w:val="center"/>
          </w:tcPr>
          <w:p w14:paraId="2F8711E1" w14:textId="77777777" w:rsidR="00ED61B8" w:rsidRDefault="00ED61B8" w:rsidP="00CD53D6">
            <w:pPr>
              <w:ind w:firstLine="17"/>
              <w:jc w:val="center"/>
              <w:rPr>
                <w:rFonts w:ascii="宋体" w:hAnsi="宋体"/>
                <w:szCs w:val="21"/>
              </w:rPr>
            </w:pPr>
          </w:p>
        </w:tc>
        <w:tc>
          <w:tcPr>
            <w:tcW w:w="992" w:type="dxa"/>
            <w:vAlign w:val="center"/>
          </w:tcPr>
          <w:p w14:paraId="6BC5BE0D" w14:textId="77777777" w:rsidR="00ED61B8" w:rsidRDefault="00ED61B8" w:rsidP="00CD53D6">
            <w:pPr>
              <w:ind w:firstLine="17"/>
              <w:jc w:val="center"/>
              <w:rPr>
                <w:rFonts w:ascii="宋体" w:hAnsi="宋体"/>
                <w:szCs w:val="21"/>
              </w:rPr>
            </w:pPr>
          </w:p>
        </w:tc>
        <w:tc>
          <w:tcPr>
            <w:tcW w:w="1653" w:type="dxa"/>
            <w:vAlign w:val="center"/>
          </w:tcPr>
          <w:p w14:paraId="1C18E658" w14:textId="77777777" w:rsidR="00ED61B8" w:rsidRDefault="00ED61B8" w:rsidP="00CD53D6">
            <w:pPr>
              <w:ind w:firstLine="17"/>
              <w:jc w:val="center"/>
              <w:rPr>
                <w:rFonts w:ascii="宋体" w:hAnsi="宋体"/>
                <w:szCs w:val="21"/>
              </w:rPr>
            </w:pPr>
          </w:p>
        </w:tc>
        <w:tc>
          <w:tcPr>
            <w:tcW w:w="1749" w:type="dxa"/>
            <w:vAlign w:val="center"/>
          </w:tcPr>
          <w:p w14:paraId="02498DEC" w14:textId="77777777" w:rsidR="00ED61B8" w:rsidRDefault="00ED61B8" w:rsidP="00CD53D6">
            <w:pPr>
              <w:ind w:firstLine="17"/>
              <w:jc w:val="center"/>
              <w:rPr>
                <w:rFonts w:ascii="宋体" w:hAnsi="宋体"/>
                <w:szCs w:val="21"/>
              </w:rPr>
            </w:pPr>
          </w:p>
        </w:tc>
        <w:tc>
          <w:tcPr>
            <w:tcW w:w="1127" w:type="dxa"/>
            <w:vAlign w:val="center"/>
          </w:tcPr>
          <w:p w14:paraId="5AD642F1" w14:textId="77777777" w:rsidR="00ED61B8" w:rsidRDefault="00ED61B8" w:rsidP="00CD53D6">
            <w:pPr>
              <w:ind w:firstLine="17"/>
              <w:jc w:val="center"/>
              <w:rPr>
                <w:rFonts w:ascii="宋体" w:hAnsi="宋体"/>
                <w:szCs w:val="21"/>
              </w:rPr>
            </w:pPr>
          </w:p>
        </w:tc>
        <w:tc>
          <w:tcPr>
            <w:tcW w:w="1066" w:type="dxa"/>
            <w:vAlign w:val="center"/>
          </w:tcPr>
          <w:p w14:paraId="68D2F7D5" w14:textId="77777777" w:rsidR="00ED61B8" w:rsidRDefault="00ED61B8" w:rsidP="00CD53D6">
            <w:pPr>
              <w:ind w:firstLine="17"/>
              <w:jc w:val="center"/>
              <w:rPr>
                <w:rFonts w:ascii="宋体" w:hAnsi="宋体"/>
                <w:szCs w:val="21"/>
              </w:rPr>
            </w:pPr>
          </w:p>
        </w:tc>
      </w:tr>
      <w:tr w:rsidR="00ED61B8" w14:paraId="031D681B" w14:textId="77777777" w:rsidTr="00CD53D6">
        <w:trPr>
          <w:trHeight w:val="626"/>
          <w:jc w:val="center"/>
        </w:trPr>
        <w:tc>
          <w:tcPr>
            <w:tcW w:w="654" w:type="dxa"/>
            <w:vAlign w:val="center"/>
          </w:tcPr>
          <w:p w14:paraId="7C60F348" w14:textId="77777777" w:rsidR="00ED61B8" w:rsidRDefault="00ED61B8" w:rsidP="00CD53D6">
            <w:pPr>
              <w:ind w:firstLine="600"/>
              <w:jc w:val="center"/>
              <w:rPr>
                <w:rFonts w:ascii="宋体" w:hAnsi="宋体"/>
                <w:szCs w:val="21"/>
              </w:rPr>
            </w:pPr>
          </w:p>
        </w:tc>
        <w:tc>
          <w:tcPr>
            <w:tcW w:w="1968" w:type="dxa"/>
            <w:vAlign w:val="center"/>
          </w:tcPr>
          <w:p w14:paraId="2E62006D" w14:textId="77777777" w:rsidR="00ED61B8" w:rsidRDefault="00ED61B8" w:rsidP="00CD53D6">
            <w:pPr>
              <w:ind w:firstLine="17"/>
              <w:jc w:val="center"/>
              <w:rPr>
                <w:rFonts w:ascii="宋体" w:hAnsi="宋体"/>
                <w:szCs w:val="21"/>
              </w:rPr>
            </w:pPr>
          </w:p>
        </w:tc>
        <w:tc>
          <w:tcPr>
            <w:tcW w:w="992" w:type="dxa"/>
            <w:vAlign w:val="center"/>
          </w:tcPr>
          <w:p w14:paraId="00B730F0" w14:textId="77777777" w:rsidR="00ED61B8" w:rsidRDefault="00ED61B8" w:rsidP="00CD53D6">
            <w:pPr>
              <w:ind w:firstLine="17"/>
              <w:jc w:val="center"/>
              <w:rPr>
                <w:rFonts w:ascii="宋体" w:hAnsi="宋体"/>
                <w:szCs w:val="21"/>
              </w:rPr>
            </w:pPr>
          </w:p>
        </w:tc>
        <w:tc>
          <w:tcPr>
            <w:tcW w:w="1653" w:type="dxa"/>
            <w:vAlign w:val="center"/>
          </w:tcPr>
          <w:p w14:paraId="0EDD2AC7" w14:textId="77777777" w:rsidR="00ED61B8" w:rsidRDefault="00ED61B8" w:rsidP="00CD53D6">
            <w:pPr>
              <w:ind w:firstLine="17"/>
              <w:jc w:val="center"/>
              <w:rPr>
                <w:rFonts w:ascii="宋体" w:hAnsi="宋体"/>
                <w:szCs w:val="21"/>
              </w:rPr>
            </w:pPr>
          </w:p>
        </w:tc>
        <w:tc>
          <w:tcPr>
            <w:tcW w:w="1749" w:type="dxa"/>
            <w:vAlign w:val="center"/>
          </w:tcPr>
          <w:p w14:paraId="55BEC1A0" w14:textId="77777777" w:rsidR="00ED61B8" w:rsidRDefault="00ED61B8" w:rsidP="00CD53D6">
            <w:pPr>
              <w:ind w:firstLine="17"/>
              <w:jc w:val="center"/>
              <w:rPr>
                <w:rFonts w:ascii="宋体" w:hAnsi="宋体"/>
                <w:szCs w:val="21"/>
              </w:rPr>
            </w:pPr>
          </w:p>
        </w:tc>
        <w:tc>
          <w:tcPr>
            <w:tcW w:w="1127" w:type="dxa"/>
            <w:vAlign w:val="center"/>
          </w:tcPr>
          <w:p w14:paraId="1216F859" w14:textId="77777777" w:rsidR="00ED61B8" w:rsidRDefault="00ED61B8" w:rsidP="00CD53D6">
            <w:pPr>
              <w:ind w:firstLine="17"/>
              <w:jc w:val="center"/>
              <w:rPr>
                <w:rFonts w:ascii="宋体" w:hAnsi="宋体"/>
                <w:szCs w:val="21"/>
              </w:rPr>
            </w:pPr>
          </w:p>
        </w:tc>
        <w:tc>
          <w:tcPr>
            <w:tcW w:w="1066" w:type="dxa"/>
            <w:vAlign w:val="center"/>
          </w:tcPr>
          <w:p w14:paraId="164228A1" w14:textId="77777777" w:rsidR="00ED61B8" w:rsidRDefault="00ED61B8" w:rsidP="00CD53D6">
            <w:pPr>
              <w:ind w:firstLine="17"/>
              <w:jc w:val="center"/>
              <w:rPr>
                <w:rFonts w:ascii="宋体" w:hAnsi="宋体"/>
                <w:szCs w:val="21"/>
              </w:rPr>
            </w:pPr>
          </w:p>
        </w:tc>
      </w:tr>
      <w:tr w:rsidR="00ED61B8" w14:paraId="4864AA4A" w14:textId="77777777" w:rsidTr="00CD53D6">
        <w:trPr>
          <w:trHeight w:val="626"/>
          <w:jc w:val="center"/>
        </w:trPr>
        <w:tc>
          <w:tcPr>
            <w:tcW w:w="654" w:type="dxa"/>
            <w:vAlign w:val="center"/>
          </w:tcPr>
          <w:p w14:paraId="1A2F8F74" w14:textId="77777777" w:rsidR="00ED61B8" w:rsidRDefault="00ED61B8" w:rsidP="00CD53D6">
            <w:pPr>
              <w:ind w:firstLine="600"/>
              <w:jc w:val="center"/>
              <w:rPr>
                <w:rFonts w:ascii="宋体" w:hAnsi="宋体"/>
                <w:szCs w:val="21"/>
              </w:rPr>
            </w:pPr>
          </w:p>
        </w:tc>
        <w:tc>
          <w:tcPr>
            <w:tcW w:w="1968" w:type="dxa"/>
            <w:vAlign w:val="center"/>
          </w:tcPr>
          <w:p w14:paraId="2D9F1F19" w14:textId="77777777" w:rsidR="00ED61B8" w:rsidRDefault="00ED61B8" w:rsidP="00CD53D6">
            <w:pPr>
              <w:ind w:firstLine="17"/>
              <w:jc w:val="center"/>
              <w:rPr>
                <w:rFonts w:ascii="宋体" w:hAnsi="宋体"/>
                <w:szCs w:val="21"/>
              </w:rPr>
            </w:pPr>
          </w:p>
        </w:tc>
        <w:tc>
          <w:tcPr>
            <w:tcW w:w="992" w:type="dxa"/>
            <w:vAlign w:val="center"/>
          </w:tcPr>
          <w:p w14:paraId="4C78D746" w14:textId="77777777" w:rsidR="00ED61B8" w:rsidRDefault="00ED61B8" w:rsidP="00CD53D6">
            <w:pPr>
              <w:ind w:firstLine="17"/>
              <w:jc w:val="center"/>
              <w:rPr>
                <w:rFonts w:ascii="宋体" w:hAnsi="宋体"/>
                <w:szCs w:val="21"/>
              </w:rPr>
            </w:pPr>
          </w:p>
        </w:tc>
        <w:tc>
          <w:tcPr>
            <w:tcW w:w="1653" w:type="dxa"/>
            <w:vAlign w:val="center"/>
          </w:tcPr>
          <w:p w14:paraId="52E7866C" w14:textId="77777777" w:rsidR="00ED61B8" w:rsidRDefault="00ED61B8" w:rsidP="00CD53D6">
            <w:pPr>
              <w:ind w:firstLine="17"/>
              <w:jc w:val="center"/>
              <w:rPr>
                <w:rFonts w:ascii="宋体" w:hAnsi="宋体"/>
                <w:szCs w:val="21"/>
              </w:rPr>
            </w:pPr>
          </w:p>
        </w:tc>
        <w:tc>
          <w:tcPr>
            <w:tcW w:w="1749" w:type="dxa"/>
            <w:vAlign w:val="center"/>
          </w:tcPr>
          <w:p w14:paraId="171CCFF4" w14:textId="77777777" w:rsidR="00ED61B8" w:rsidRDefault="00ED61B8" w:rsidP="00CD53D6">
            <w:pPr>
              <w:ind w:firstLine="17"/>
              <w:jc w:val="center"/>
              <w:rPr>
                <w:rFonts w:ascii="宋体" w:hAnsi="宋体"/>
                <w:szCs w:val="21"/>
              </w:rPr>
            </w:pPr>
          </w:p>
        </w:tc>
        <w:tc>
          <w:tcPr>
            <w:tcW w:w="1127" w:type="dxa"/>
            <w:vAlign w:val="center"/>
          </w:tcPr>
          <w:p w14:paraId="47627AA3" w14:textId="77777777" w:rsidR="00ED61B8" w:rsidRDefault="00ED61B8" w:rsidP="00CD53D6">
            <w:pPr>
              <w:ind w:firstLine="17"/>
              <w:jc w:val="center"/>
              <w:rPr>
                <w:rFonts w:ascii="宋体" w:hAnsi="宋体"/>
                <w:szCs w:val="21"/>
              </w:rPr>
            </w:pPr>
          </w:p>
        </w:tc>
        <w:tc>
          <w:tcPr>
            <w:tcW w:w="1066" w:type="dxa"/>
            <w:vAlign w:val="center"/>
          </w:tcPr>
          <w:p w14:paraId="2807A57E" w14:textId="77777777" w:rsidR="00ED61B8" w:rsidRDefault="00ED61B8" w:rsidP="00CD53D6">
            <w:pPr>
              <w:ind w:firstLine="17"/>
              <w:jc w:val="center"/>
              <w:rPr>
                <w:rFonts w:ascii="宋体" w:hAnsi="宋体"/>
                <w:szCs w:val="21"/>
              </w:rPr>
            </w:pPr>
          </w:p>
        </w:tc>
      </w:tr>
      <w:tr w:rsidR="00ED61B8" w14:paraId="7FF5CECC" w14:textId="77777777" w:rsidTr="00CD53D6">
        <w:trPr>
          <w:trHeight w:val="626"/>
          <w:jc w:val="center"/>
        </w:trPr>
        <w:tc>
          <w:tcPr>
            <w:tcW w:w="654" w:type="dxa"/>
            <w:vAlign w:val="center"/>
          </w:tcPr>
          <w:p w14:paraId="58E5B8B7" w14:textId="77777777" w:rsidR="00ED61B8" w:rsidRDefault="00ED61B8" w:rsidP="00CD53D6">
            <w:pPr>
              <w:ind w:firstLine="600"/>
              <w:jc w:val="center"/>
              <w:rPr>
                <w:rFonts w:ascii="宋体" w:hAnsi="宋体"/>
                <w:szCs w:val="21"/>
              </w:rPr>
            </w:pPr>
          </w:p>
        </w:tc>
        <w:tc>
          <w:tcPr>
            <w:tcW w:w="1968" w:type="dxa"/>
            <w:vAlign w:val="center"/>
          </w:tcPr>
          <w:p w14:paraId="7FEC2A87" w14:textId="77777777" w:rsidR="00ED61B8" w:rsidRDefault="00ED61B8" w:rsidP="00CD53D6">
            <w:pPr>
              <w:ind w:firstLine="17"/>
              <w:jc w:val="center"/>
              <w:rPr>
                <w:rFonts w:ascii="宋体" w:hAnsi="宋体"/>
                <w:szCs w:val="21"/>
              </w:rPr>
            </w:pPr>
          </w:p>
        </w:tc>
        <w:tc>
          <w:tcPr>
            <w:tcW w:w="992" w:type="dxa"/>
            <w:vAlign w:val="center"/>
          </w:tcPr>
          <w:p w14:paraId="22288C62" w14:textId="77777777" w:rsidR="00ED61B8" w:rsidRDefault="00ED61B8" w:rsidP="00CD53D6">
            <w:pPr>
              <w:ind w:firstLine="17"/>
              <w:jc w:val="center"/>
              <w:rPr>
                <w:rFonts w:ascii="宋体" w:hAnsi="宋体"/>
                <w:szCs w:val="21"/>
              </w:rPr>
            </w:pPr>
          </w:p>
        </w:tc>
        <w:tc>
          <w:tcPr>
            <w:tcW w:w="1653" w:type="dxa"/>
            <w:vAlign w:val="center"/>
          </w:tcPr>
          <w:p w14:paraId="089E5183" w14:textId="77777777" w:rsidR="00ED61B8" w:rsidRDefault="00ED61B8" w:rsidP="00CD53D6">
            <w:pPr>
              <w:ind w:firstLine="17"/>
              <w:jc w:val="center"/>
              <w:rPr>
                <w:rFonts w:ascii="宋体" w:hAnsi="宋体"/>
                <w:szCs w:val="21"/>
              </w:rPr>
            </w:pPr>
          </w:p>
        </w:tc>
        <w:tc>
          <w:tcPr>
            <w:tcW w:w="1749" w:type="dxa"/>
            <w:vAlign w:val="center"/>
          </w:tcPr>
          <w:p w14:paraId="3CA9D420" w14:textId="77777777" w:rsidR="00ED61B8" w:rsidRDefault="00ED61B8" w:rsidP="00CD53D6">
            <w:pPr>
              <w:ind w:firstLine="17"/>
              <w:jc w:val="center"/>
              <w:rPr>
                <w:rFonts w:ascii="宋体" w:hAnsi="宋体"/>
                <w:szCs w:val="21"/>
              </w:rPr>
            </w:pPr>
          </w:p>
        </w:tc>
        <w:tc>
          <w:tcPr>
            <w:tcW w:w="1127" w:type="dxa"/>
            <w:vAlign w:val="center"/>
          </w:tcPr>
          <w:p w14:paraId="5A3B98AE" w14:textId="77777777" w:rsidR="00ED61B8" w:rsidRDefault="00ED61B8" w:rsidP="00CD53D6">
            <w:pPr>
              <w:ind w:firstLine="17"/>
              <w:jc w:val="center"/>
              <w:rPr>
                <w:rFonts w:ascii="宋体" w:hAnsi="宋体"/>
                <w:szCs w:val="21"/>
              </w:rPr>
            </w:pPr>
          </w:p>
        </w:tc>
        <w:tc>
          <w:tcPr>
            <w:tcW w:w="1066" w:type="dxa"/>
            <w:vAlign w:val="center"/>
          </w:tcPr>
          <w:p w14:paraId="3B5D28DF" w14:textId="77777777" w:rsidR="00ED61B8" w:rsidRDefault="00ED61B8" w:rsidP="00CD53D6">
            <w:pPr>
              <w:ind w:firstLine="17"/>
              <w:jc w:val="center"/>
              <w:rPr>
                <w:rFonts w:ascii="宋体" w:hAnsi="宋体"/>
                <w:szCs w:val="21"/>
              </w:rPr>
            </w:pPr>
          </w:p>
        </w:tc>
      </w:tr>
      <w:tr w:rsidR="00ED61B8" w14:paraId="63B1E044" w14:textId="77777777" w:rsidTr="00CD53D6">
        <w:trPr>
          <w:trHeight w:val="626"/>
          <w:jc w:val="center"/>
        </w:trPr>
        <w:tc>
          <w:tcPr>
            <w:tcW w:w="654" w:type="dxa"/>
            <w:vAlign w:val="center"/>
          </w:tcPr>
          <w:p w14:paraId="140B5582" w14:textId="77777777" w:rsidR="00ED61B8" w:rsidRDefault="00ED61B8" w:rsidP="00CD53D6">
            <w:pPr>
              <w:ind w:firstLine="600"/>
              <w:jc w:val="center"/>
              <w:rPr>
                <w:rFonts w:ascii="宋体" w:hAnsi="宋体"/>
                <w:szCs w:val="21"/>
              </w:rPr>
            </w:pPr>
          </w:p>
        </w:tc>
        <w:tc>
          <w:tcPr>
            <w:tcW w:w="1968" w:type="dxa"/>
            <w:vAlign w:val="center"/>
          </w:tcPr>
          <w:p w14:paraId="11DC1733" w14:textId="77777777" w:rsidR="00ED61B8" w:rsidRDefault="00ED61B8" w:rsidP="00CD53D6">
            <w:pPr>
              <w:ind w:firstLine="17"/>
              <w:jc w:val="center"/>
              <w:rPr>
                <w:rFonts w:ascii="宋体" w:hAnsi="宋体"/>
                <w:szCs w:val="21"/>
              </w:rPr>
            </w:pPr>
          </w:p>
        </w:tc>
        <w:tc>
          <w:tcPr>
            <w:tcW w:w="992" w:type="dxa"/>
            <w:vAlign w:val="center"/>
          </w:tcPr>
          <w:p w14:paraId="4372B121" w14:textId="77777777" w:rsidR="00ED61B8" w:rsidRDefault="00ED61B8" w:rsidP="00CD53D6">
            <w:pPr>
              <w:ind w:firstLine="17"/>
              <w:jc w:val="center"/>
              <w:rPr>
                <w:rFonts w:ascii="宋体" w:hAnsi="宋体"/>
                <w:szCs w:val="21"/>
              </w:rPr>
            </w:pPr>
          </w:p>
        </w:tc>
        <w:tc>
          <w:tcPr>
            <w:tcW w:w="1653" w:type="dxa"/>
            <w:vAlign w:val="center"/>
          </w:tcPr>
          <w:p w14:paraId="22022245" w14:textId="77777777" w:rsidR="00ED61B8" w:rsidRDefault="00ED61B8" w:rsidP="00CD53D6">
            <w:pPr>
              <w:ind w:firstLine="17"/>
              <w:jc w:val="center"/>
              <w:rPr>
                <w:rFonts w:ascii="宋体" w:hAnsi="宋体"/>
                <w:szCs w:val="21"/>
              </w:rPr>
            </w:pPr>
          </w:p>
        </w:tc>
        <w:tc>
          <w:tcPr>
            <w:tcW w:w="1749" w:type="dxa"/>
            <w:vAlign w:val="center"/>
          </w:tcPr>
          <w:p w14:paraId="46E97E64" w14:textId="77777777" w:rsidR="00ED61B8" w:rsidRDefault="00ED61B8" w:rsidP="00CD53D6">
            <w:pPr>
              <w:ind w:firstLine="17"/>
              <w:jc w:val="center"/>
              <w:rPr>
                <w:rFonts w:ascii="宋体" w:hAnsi="宋体"/>
                <w:szCs w:val="21"/>
              </w:rPr>
            </w:pPr>
          </w:p>
        </w:tc>
        <w:tc>
          <w:tcPr>
            <w:tcW w:w="1127" w:type="dxa"/>
            <w:vAlign w:val="center"/>
          </w:tcPr>
          <w:p w14:paraId="06A2AD8E" w14:textId="77777777" w:rsidR="00ED61B8" w:rsidRDefault="00ED61B8" w:rsidP="00CD53D6">
            <w:pPr>
              <w:ind w:firstLine="17"/>
              <w:jc w:val="center"/>
              <w:rPr>
                <w:rFonts w:ascii="宋体" w:hAnsi="宋体"/>
                <w:szCs w:val="21"/>
              </w:rPr>
            </w:pPr>
          </w:p>
        </w:tc>
        <w:tc>
          <w:tcPr>
            <w:tcW w:w="1066" w:type="dxa"/>
            <w:vAlign w:val="center"/>
          </w:tcPr>
          <w:p w14:paraId="29E8D14A" w14:textId="77777777" w:rsidR="00ED61B8" w:rsidRDefault="00ED61B8" w:rsidP="00CD53D6">
            <w:pPr>
              <w:ind w:firstLine="17"/>
              <w:jc w:val="center"/>
              <w:rPr>
                <w:rFonts w:ascii="宋体" w:hAnsi="宋体"/>
                <w:szCs w:val="21"/>
              </w:rPr>
            </w:pPr>
          </w:p>
        </w:tc>
      </w:tr>
      <w:tr w:rsidR="00ED61B8" w14:paraId="6CA2D2E5" w14:textId="77777777" w:rsidTr="00CD53D6">
        <w:trPr>
          <w:trHeight w:val="626"/>
          <w:jc w:val="center"/>
        </w:trPr>
        <w:tc>
          <w:tcPr>
            <w:tcW w:w="654" w:type="dxa"/>
            <w:vAlign w:val="center"/>
          </w:tcPr>
          <w:p w14:paraId="39F58F7C" w14:textId="77777777" w:rsidR="00ED61B8" w:rsidRDefault="00ED61B8" w:rsidP="00CD53D6">
            <w:pPr>
              <w:ind w:firstLine="600"/>
              <w:jc w:val="center"/>
              <w:rPr>
                <w:rFonts w:ascii="宋体" w:hAnsi="宋体"/>
                <w:szCs w:val="21"/>
              </w:rPr>
            </w:pPr>
          </w:p>
        </w:tc>
        <w:tc>
          <w:tcPr>
            <w:tcW w:w="1968" w:type="dxa"/>
            <w:vAlign w:val="center"/>
          </w:tcPr>
          <w:p w14:paraId="1C8E486A" w14:textId="77777777" w:rsidR="00ED61B8" w:rsidRDefault="00ED61B8" w:rsidP="00CD53D6">
            <w:pPr>
              <w:ind w:firstLine="17"/>
              <w:jc w:val="center"/>
              <w:rPr>
                <w:rFonts w:ascii="宋体" w:hAnsi="宋体"/>
                <w:szCs w:val="21"/>
              </w:rPr>
            </w:pPr>
          </w:p>
        </w:tc>
        <w:tc>
          <w:tcPr>
            <w:tcW w:w="992" w:type="dxa"/>
            <w:vAlign w:val="center"/>
          </w:tcPr>
          <w:p w14:paraId="197CBF1C" w14:textId="77777777" w:rsidR="00ED61B8" w:rsidRDefault="00ED61B8" w:rsidP="00CD53D6">
            <w:pPr>
              <w:ind w:firstLine="17"/>
              <w:jc w:val="center"/>
              <w:rPr>
                <w:rFonts w:ascii="宋体" w:hAnsi="宋体"/>
                <w:szCs w:val="21"/>
              </w:rPr>
            </w:pPr>
          </w:p>
        </w:tc>
        <w:tc>
          <w:tcPr>
            <w:tcW w:w="1653" w:type="dxa"/>
            <w:vAlign w:val="center"/>
          </w:tcPr>
          <w:p w14:paraId="61BC5C47" w14:textId="77777777" w:rsidR="00ED61B8" w:rsidRDefault="00ED61B8" w:rsidP="00CD53D6">
            <w:pPr>
              <w:ind w:firstLine="17"/>
              <w:jc w:val="center"/>
              <w:rPr>
                <w:rFonts w:ascii="宋体" w:hAnsi="宋体"/>
                <w:szCs w:val="21"/>
              </w:rPr>
            </w:pPr>
          </w:p>
        </w:tc>
        <w:tc>
          <w:tcPr>
            <w:tcW w:w="1749" w:type="dxa"/>
            <w:vAlign w:val="center"/>
          </w:tcPr>
          <w:p w14:paraId="122CF819" w14:textId="77777777" w:rsidR="00ED61B8" w:rsidRDefault="00ED61B8" w:rsidP="00CD53D6">
            <w:pPr>
              <w:ind w:firstLine="17"/>
              <w:jc w:val="center"/>
              <w:rPr>
                <w:rFonts w:ascii="宋体" w:hAnsi="宋体"/>
                <w:szCs w:val="21"/>
              </w:rPr>
            </w:pPr>
          </w:p>
        </w:tc>
        <w:tc>
          <w:tcPr>
            <w:tcW w:w="1127" w:type="dxa"/>
            <w:vAlign w:val="center"/>
          </w:tcPr>
          <w:p w14:paraId="62368490" w14:textId="77777777" w:rsidR="00ED61B8" w:rsidRDefault="00ED61B8" w:rsidP="00CD53D6">
            <w:pPr>
              <w:ind w:firstLine="17"/>
              <w:jc w:val="center"/>
              <w:rPr>
                <w:rFonts w:ascii="宋体" w:hAnsi="宋体"/>
                <w:szCs w:val="21"/>
              </w:rPr>
            </w:pPr>
          </w:p>
        </w:tc>
        <w:tc>
          <w:tcPr>
            <w:tcW w:w="1066" w:type="dxa"/>
            <w:vAlign w:val="center"/>
          </w:tcPr>
          <w:p w14:paraId="60886BF7" w14:textId="77777777" w:rsidR="00ED61B8" w:rsidRDefault="00ED61B8" w:rsidP="00CD53D6">
            <w:pPr>
              <w:ind w:firstLine="17"/>
              <w:jc w:val="center"/>
              <w:rPr>
                <w:rFonts w:ascii="宋体" w:hAnsi="宋体"/>
                <w:szCs w:val="21"/>
              </w:rPr>
            </w:pPr>
          </w:p>
        </w:tc>
      </w:tr>
      <w:tr w:rsidR="00ED61B8" w14:paraId="2866EBDF" w14:textId="77777777" w:rsidTr="00CD53D6">
        <w:trPr>
          <w:trHeight w:val="626"/>
          <w:jc w:val="center"/>
        </w:trPr>
        <w:tc>
          <w:tcPr>
            <w:tcW w:w="654" w:type="dxa"/>
            <w:vAlign w:val="center"/>
          </w:tcPr>
          <w:p w14:paraId="3D81982C" w14:textId="77777777" w:rsidR="00ED61B8" w:rsidRDefault="00ED61B8" w:rsidP="00CD53D6">
            <w:pPr>
              <w:ind w:firstLine="600"/>
              <w:jc w:val="center"/>
              <w:rPr>
                <w:rFonts w:ascii="宋体" w:hAnsi="宋体"/>
                <w:szCs w:val="21"/>
              </w:rPr>
            </w:pPr>
          </w:p>
        </w:tc>
        <w:tc>
          <w:tcPr>
            <w:tcW w:w="1968" w:type="dxa"/>
            <w:vAlign w:val="center"/>
          </w:tcPr>
          <w:p w14:paraId="2FB7A8ED" w14:textId="77777777" w:rsidR="00ED61B8" w:rsidRDefault="00ED61B8" w:rsidP="00CD53D6">
            <w:pPr>
              <w:ind w:firstLine="17"/>
              <w:jc w:val="center"/>
              <w:rPr>
                <w:rFonts w:ascii="宋体" w:hAnsi="宋体"/>
                <w:szCs w:val="21"/>
              </w:rPr>
            </w:pPr>
          </w:p>
        </w:tc>
        <w:tc>
          <w:tcPr>
            <w:tcW w:w="992" w:type="dxa"/>
            <w:vAlign w:val="center"/>
          </w:tcPr>
          <w:p w14:paraId="33D856E1" w14:textId="77777777" w:rsidR="00ED61B8" w:rsidRDefault="00ED61B8" w:rsidP="00CD53D6">
            <w:pPr>
              <w:ind w:firstLine="17"/>
              <w:jc w:val="center"/>
              <w:rPr>
                <w:rFonts w:ascii="宋体" w:hAnsi="宋体"/>
                <w:szCs w:val="21"/>
              </w:rPr>
            </w:pPr>
          </w:p>
        </w:tc>
        <w:tc>
          <w:tcPr>
            <w:tcW w:w="1653" w:type="dxa"/>
            <w:vAlign w:val="center"/>
          </w:tcPr>
          <w:p w14:paraId="0D89B3DB" w14:textId="77777777" w:rsidR="00ED61B8" w:rsidRDefault="00ED61B8" w:rsidP="00CD53D6">
            <w:pPr>
              <w:ind w:firstLine="17"/>
              <w:jc w:val="center"/>
              <w:rPr>
                <w:rFonts w:ascii="宋体" w:hAnsi="宋体"/>
                <w:szCs w:val="21"/>
              </w:rPr>
            </w:pPr>
          </w:p>
        </w:tc>
        <w:tc>
          <w:tcPr>
            <w:tcW w:w="1749" w:type="dxa"/>
            <w:vAlign w:val="center"/>
          </w:tcPr>
          <w:p w14:paraId="76C5A249" w14:textId="77777777" w:rsidR="00ED61B8" w:rsidRDefault="00ED61B8" w:rsidP="00CD53D6">
            <w:pPr>
              <w:ind w:firstLine="17"/>
              <w:jc w:val="center"/>
              <w:rPr>
                <w:rFonts w:ascii="宋体" w:hAnsi="宋体"/>
                <w:szCs w:val="21"/>
              </w:rPr>
            </w:pPr>
          </w:p>
        </w:tc>
        <w:tc>
          <w:tcPr>
            <w:tcW w:w="1127" w:type="dxa"/>
            <w:vAlign w:val="center"/>
          </w:tcPr>
          <w:p w14:paraId="16EFC089" w14:textId="77777777" w:rsidR="00ED61B8" w:rsidRDefault="00ED61B8" w:rsidP="00CD53D6">
            <w:pPr>
              <w:ind w:firstLine="17"/>
              <w:jc w:val="center"/>
              <w:rPr>
                <w:rFonts w:ascii="宋体" w:hAnsi="宋体"/>
                <w:szCs w:val="21"/>
              </w:rPr>
            </w:pPr>
          </w:p>
        </w:tc>
        <w:tc>
          <w:tcPr>
            <w:tcW w:w="1066" w:type="dxa"/>
            <w:vAlign w:val="center"/>
          </w:tcPr>
          <w:p w14:paraId="06B9FE8C" w14:textId="77777777" w:rsidR="00ED61B8" w:rsidRDefault="00ED61B8" w:rsidP="00CD53D6">
            <w:pPr>
              <w:ind w:firstLine="17"/>
              <w:jc w:val="center"/>
              <w:rPr>
                <w:rFonts w:ascii="宋体" w:hAnsi="宋体"/>
                <w:szCs w:val="21"/>
              </w:rPr>
            </w:pPr>
          </w:p>
        </w:tc>
      </w:tr>
      <w:tr w:rsidR="00ED61B8" w14:paraId="4FD78F5B" w14:textId="77777777" w:rsidTr="00CD53D6">
        <w:trPr>
          <w:trHeight w:val="626"/>
          <w:jc w:val="center"/>
        </w:trPr>
        <w:tc>
          <w:tcPr>
            <w:tcW w:w="654" w:type="dxa"/>
            <w:vAlign w:val="center"/>
          </w:tcPr>
          <w:p w14:paraId="0F738788" w14:textId="77777777" w:rsidR="00ED61B8" w:rsidRDefault="00ED61B8" w:rsidP="00CD53D6">
            <w:pPr>
              <w:ind w:firstLine="600"/>
              <w:jc w:val="center"/>
              <w:rPr>
                <w:rFonts w:ascii="宋体" w:hAnsi="宋体"/>
                <w:szCs w:val="21"/>
              </w:rPr>
            </w:pPr>
          </w:p>
        </w:tc>
        <w:tc>
          <w:tcPr>
            <w:tcW w:w="1968" w:type="dxa"/>
            <w:vAlign w:val="center"/>
          </w:tcPr>
          <w:p w14:paraId="5E2324C0" w14:textId="77777777" w:rsidR="00ED61B8" w:rsidRDefault="00ED61B8" w:rsidP="00CD53D6">
            <w:pPr>
              <w:ind w:firstLine="17"/>
              <w:jc w:val="center"/>
              <w:rPr>
                <w:rFonts w:ascii="宋体" w:hAnsi="宋体"/>
                <w:szCs w:val="21"/>
              </w:rPr>
            </w:pPr>
          </w:p>
        </w:tc>
        <w:tc>
          <w:tcPr>
            <w:tcW w:w="992" w:type="dxa"/>
            <w:vAlign w:val="center"/>
          </w:tcPr>
          <w:p w14:paraId="0545CA5F" w14:textId="77777777" w:rsidR="00ED61B8" w:rsidRDefault="00ED61B8" w:rsidP="00CD53D6">
            <w:pPr>
              <w:ind w:firstLine="17"/>
              <w:jc w:val="center"/>
              <w:rPr>
                <w:rFonts w:ascii="宋体" w:hAnsi="宋体"/>
                <w:szCs w:val="21"/>
              </w:rPr>
            </w:pPr>
          </w:p>
        </w:tc>
        <w:tc>
          <w:tcPr>
            <w:tcW w:w="1653" w:type="dxa"/>
            <w:vAlign w:val="center"/>
          </w:tcPr>
          <w:p w14:paraId="61715236" w14:textId="77777777" w:rsidR="00ED61B8" w:rsidRDefault="00ED61B8" w:rsidP="00CD53D6">
            <w:pPr>
              <w:ind w:firstLine="17"/>
              <w:jc w:val="center"/>
              <w:rPr>
                <w:rFonts w:ascii="宋体" w:hAnsi="宋体"/>
                <w:szCs w:val="21"/>
              </w:rPr>
            </w:pPr>
          </w:p>
        </w:tc>
        <w:tc>
          <w:tcPr>
            <w:tcW w:w="1749" w:type="dxa"/>
            <w:vAlign w:val="center"/>
          </w:tcPr>
          <w:p w14:paraId="536BC831" w14:textId="77777777" w:rsidR="00ED61B8" w:rsidRDefault="00ED61B8" w:rsidP="00CD53D6">
            <w:pPr>
              <w:ind w:firstLine="17"/>
              <w:jc w:val="center"/>
              <w:rPr>
                <w:rFonts w:ascii="宋体" w:hAnsi="宋体"/>
                <w:szCs w:val="21"/>
              </w:rPr>
            </w:pPr>
          </w:p>
        </w:tc>
        <w:tc>
          <w:tcPr>
            <w:tcW w:w="1127" w:type="dxa"/>
            <w:vAlign w:val="center"/>
          </w:tcPr>
          <w:p w14:paraId="68EBF330" w14:textId="77777777" w:rsidR="00ED61B8" w:rsidRDefault="00ED61B8" w:rsidP="00CD53D6">
            <w:pPr>
              <w:ind w:firstLine="17"/>
              <w:jc w:val="center"/>
              <w:rPr>
                <w:rFonts w:ascii="宋体" w:hAnsi="宋体"/>
                <w:szCs w:val="21"/>
              </w:rPr>
            </w:pPr>
          </w:p>
        </w:tc>
        <w:tc>
          <w:tcPr>
            <w:tcW w:w="1066" w:type="dxa"/>
            <w:vAlign w:val="center"/>
          </w:tcPr>
          <w:p w14:paraId="3EDD6E26" w14:textId="77777777" w:rsidR="00ED61B8" w:rsidRDefault="00ED61B8" w:rsidP="00CD53D6">
            <w:pPr>
              <w:ind w:firstLine="17"/>
              <w:jc w:val="center"/>
              <w:rPr>
                <w:rFonts w:ascii="宋体" w:hAnsi="宋体"/>
                <w:szCs w:val="21"/>
              </w:rPr>
            </w:pPr>
          </w:p>
        </w:tc>
      </w:tr>
      <w:tr w:rsidR="00ED61B8" w14:paraId="71BBCA32" w14:textId="77777777" w:rsidTr="00CD53D6">
        <w:trPr>
          <w:trHeight w:val="626"/>
          <w:jc w:val="center"/>
        </w:trPr>
        <w:tc>
          <w:tcPr>
            <w:tcW w:w="654" w:type="dxa"/>
            <w:vAlign w:val="center"/>
          </w:tcPr>
          <w:p w14:paraId="1BA370F3" w14:textId="77777777" w:rsidR="00ED61B8" w:rsidRDefault="00ED61B8" w:rsidP="00CD53D6">
            <w:pPr>
              <w:ind w:firstLine="600"/>
              <w:jc w:val="center"/>
              <w:rPr>
                <w:rFonts w:ascii="宋体" w:hAnsi="宋体"/>
                <w:szCs w:val="21"/>
              </w:rPr>
            </w:pPr>
          </w:p>
        </w:tc>
        <w:tc>
          <w:tcPr>
            <w:tcW w:w="1968" w:type="dxa"/>
            <w:vAlign w:val="center"/>
          </w:tcPr>
          <w:p w14:paraId="6830DA6A" w14:textId="77777777" w:rsidR="00ED61B8" w:rsidRDefault="00ED61B8" w:rsidP="00CD53D6">
            <w:pPr>
              <w:ind w:firstLine="17"/>
              <w:jc w:val="center"/>
              <w:rPr>
                <w:rFonts w:ascii="宋体" w:hAnsi="宋体"/>
                <w:szCs w:val="21"/>
              </w:rPr>
            </w:pPr>
          </w:p>
        </w:tc>
        <w:tc>
          <w:tcPr>
            <w:tcW w:w="992" w:type="dxa"/>
            <w:vAlign w:val="center"/>
          </w:tcPr>
          <w:p w14:paraId="353800EE" w14:textId="77777777" w:rsidR="00ED61B8" w:rsidRDefault="00ED61B8" w:rsidP="00CD53D6">
            <w:pPr>
              <w:ind w:firstLine="17"/>
              <w:jc w:val="center"/>
              <w:rPr>
                <w:rFonts w:ascii="宋体" w:hAnsi="宋体"/>
                <w:szCs w:val="21"/>
              </w:rPr>
            </w:pPr>
          </w:p>
        </w:tc>
        <w:tc>
          <w:tcPr>
            <w:tcW w:w="1653" w:type="dxa"/>
            <w:vAlign w:val="center"/>
          </w:tcPr>
          <w:p w14:paraId="40887DEE" w14:textId="77777777" w:rsidR="00ED61B8" w:rsidRDefault="00ED61B8" w:rsidP="00CD53D6">
            <w:pPr>
              <w:ind w:firstLine="17"/>
              <w:jc w:val="center"/>
              <w:rPr>
                <w:rFonts w:ascii="宋体" w:hAnsi="宋体"/>
                <w:szCs w:val="21"/>
              </w:rPr>
            </w:pPr>
          </w:p>
        </w:tc>
        <w:tc>
          <w:tcPr>
            <w:tcW w:w="1749" w:type="dxa"/>
            <w:vAlign w:val="center"/>
          </w:tcPr>
          <w:p w14:paraId="4F53FAA3" w14:textId="77777777" w:rsidR="00ED61B8" w:rsidRDefault="00ED61B8" w:rsidP="00CD53D6">
            <w:pPr>
              <w:ind w:firstLine="17"/>
              <w:jc w:val="center"/>
              <w:rPr>
                <w:rFonts w:ascii="宋体" w:hAnsi="宋体"/>
                <w:szCs w:val="21"/>
              </w:rPr>
            </w:pPr>
          </w:p>
        </w:tc>
        <w:tc>
          <w:tcPr>
            <w:tcW w:w="1127" w:type="dxa"/>
            <w:vAlign w:val="center"/>
          </w:tcPr>
          <w:p w14:paraId="63C31D9F" w14:textId="77777777" w:rsidR="00ED61B8" w:rsidRDefault="00ED61B8" w:rsidP="00CD53D6">
            <w:pPr>
              <w:ind w:firstLine="17"/>
              <w:jc w:val="center"/>
              <w:rPr>
                <w:rFonts w:ascii="宋体" w:hAnsi="宋体"/>
                <w:szCs w:val="21"/>
              </w:rPr>
            </w:pPr>
          </w:p>
        </w:tc>
        <w:tc>
          <w:tcPr>
            <w:tcW w:w="1066" w:type="dxa"/>
            <w:vAlign w:val="center"/>
          </w:tcPr>
          <w:p w14:paraId="4F5457DE" w14:textId="77777777" w:rsidR="00ED61B8" w:rsidRDefault="00ED61B8" w:rsidP="00CD53D6">
            <w:pPr>
              <w:ind w:firstLine="17"/>
              <w:jc w:val="center"/>
              <w:rPr>
                <w:rFonts w:ascii="宋体" w:hAnsi="宋体"/>
                <w:szCs w:val="21"/>
              </w:rPr>
            </w:pPr>
          </w:p>
        </w:tc>
      </w:tr>
    </w:tbl>
    <w:p w14:paraId="4C48C53E" w14:textId="77777777" w:rsidR="004D60A3" w:rsidRDefault="004D60A3" w:rsidP="00474E79">
      <w:pPr>
        <w:rPr>
          <w:rFonts w:hAnsi="宋体"/>
          <w:sz w:val="28"/>
          <w:szCs w:val="28"/>
        </w:rPr>
      </w:pPr>
    </w:p>
    <w:p w14:paraId="1EC3B6B7" w14:textId="77777777" w:rsidR="00530237" w:rsidRDefault="00530237">
      <w:pPr>
        <w:widowControl/>
        <w:jc w:val="left"/>
        <w:rPr>
          <w:rFonts w:ascii="宋体" w:hAnsi="宋体"/>
          <w:b/>
          <w:bCs/>
          <w:sz w:val="28"/>
          <w:szCs w:val="28"/>
        </w:rPr>
      </w:pPr>
      <w:bookmarkStart w:id="117" w:name="_Toc334616207"/>
      <w:r>
        <w:rPr>
          <w:rFonts w:ascii="宋体" w:hAnsi="宋体"/>
          <w:b/>
          <w:bCs/>
          <w:sz w:val="28"/>
          <w:szCs w:val="28"/>
        </w:rPr>
        <w:br w:type="page"/>
      </w:r>
    </w:p>
    <w:p w14:paraId="55454021" w14:textId="77777777" w:rsidR="00ED61B8" w:rsidRPr="00BA4232" w:rsidRDefault="002810E3" w:rsidP="00BA4232">
      <w:pPr>
        <w:pStyle w:val="12"/>
        <w:spacing w:before="0" w:after="0" w:line="460" w:lineRule="exact"/>
        <w:ind w:left="2" w:firstLineChars="466" w:firstLine="1310"/>
        <w:outlineLvl w:val="0"/>
        <w:rPr>
          <w:bCs w:val="0"/>
        </w:rPr>
      </w:pPr>
      <w:bookmarkStart w:id="118" w:name="_Toc391046360"/>
      <w:r w:rsidRPr="00BA4232">
        <w:rPr>
          <w:rFonts w:hint="eastAsia"/>
          <w:bCs w:val="0"/>
        </w:rPr>
        <w:lastRenderedPageBreak/>
        <w:t>表6</w:t>
      </w:r>
      <w:r w:rsidR="00ED61B8" w:rsidRPr="00BA4232">
        <w:rPr>
          <w:rFonts w:hint="eastAsia"/>
          <w:bCs w:val="0"/>
        </w:rPr>
        <w:t>.12 监控报警系统维护调试记录</w:t>
      </w:r>
      <w:bookmarkEnd w:id="117"/>
      <w:bookmarkEnd w:id="118"/>
    </w:p>
    <w:p w14:paraId="5CBA0DED" w14:textId="77777777" w:rsidR="00ED61B8" w:rsidRPr="00ED61B8" w:rsidRDefault="00ED61B8" w:rsidP="009D7577">
      <w:pPr>
        <w:spacing w:beforeLines="50" w:before="120" w:afterLines="50" w:after="120"/>
        <w:ind w:firstLineChars="400" w:firstLine="840"/>
        <w:rPr>
          <w:szCs w:val="21"/>
        </w:rPr>
      </w:pPr>
      <w:r w:rsidRPr="00ED61B8">
        <w:rPr>
          <w:rFonts w:hint="eastAsia"/>
          <w:szCs w:val="21"/>
        </w:rPr>
        <w:t>设备名称：</w:t>
      </w:r>
      <w:r w:rsidRPr="00ED61B8">
        <w:rPr>
          <w:rFonts w:hint="eastAsia"/>
          <w:szCs w:val="21"/>
        </w:rPr>
        <w:t xml:space="preserve">                           </w:t>
      </w:r>
      <w:r w:rsidRPr="00ED61B8">
        <w:rPr>
          <w:rFonts w:hint="eastAsia"/>
          <w:szCs w:val="21"/>
        </w:rPr>
        <w:t>设备位置：</w:t>
      </w:r>
      <w:r w:rsidRPr="00ED61B8">
        <w:rPr>
          <w:rFonts w:hint="eastAsia"/>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580"/>
        <w:gridCol w:w="3638"/>
        <w:gridCol w:w="1702"/>
      </w:tblGrid>
      <w:tr w:rsidR="00ED61B8" w:rsidRPr="00ED61B8" w14:paraId="1F8FE9A7" w14:textId="77777777" w:rsidTr="00ED61B8">
        <w:trPr>
          <w:jc w:val="center"/>
        </w:trPr>
        <w:tc>
          <w:tcPr>
            <w:tcW w:w="1440" w:type="dxa"/>
            <w:vAlign w:val="center"/>
          </w:tcPr>
          <w:p w14:paraId="68B51210" w14:textId="77777777" w:rsidR="00ED61B8" w:rsidRPr="00ED61B8" w:rsidRDefault="00ED61B8" w:rsidP="00CD53D6">
            <w:pPr>
              <w:jc w:val="center"/>
              <w:rPr>
                <w:szCs w:val="21"/>
              </w:rPr>
            </w:pPr>
            <w:r w:rsidRPr="00ED61B8">
              <w:rPr>
                <w:rFonts w:hint="eastAsia"/>
                <w:szCs w:val="21"/>
              </w:rPr>
              <w:t>项目</w:t>
            </w:r>
          </w:p>
        </w:tc>
        <w:tc>
          <w:tcPr>
            <w:tcW w:w="2580" w:type="dxa"/>
            <w:vAlign w:val="center"/>
          </w:tcPr>
          <w:p w14:paraId="0582EF45" w14:textId="77777777" w:rsidR="00ED61B8" w:rsidRPr="00ED61B8" w:rsidRDefault="00ED61B8" w:rsidP="00CD53D6">
            <w:pPr>
              <w:jc w:val="center"/>
              <w:rPr>
                <w:szCs w:val="21"/>
              </w:rPr>
            </w:pPr>
            <w:r w:rsidRPr="00ED61B8">
              <w:rPr>
                <w:rFonts w:hint="eastAsia"/>
                <w:szCs w:val="21"/>
              </w:rPr>
              <w:t>调试内容</w:t>
            </w:r>
          </w:p>
        </w:tc>
        <w:tc>
          <w:tcPr>
            <w:tcW w:w="3638" w:type="dxa"/>
          </w:tcPr>
          <w:p w14:paraId="0B21DC6C" w14:textId="77777777" w:rsidR="00ED61B8" w:rsidRPr="00ED61B8" w:rsidRDefault="00ED61B8" w:rsidP="00CD53D6">
            <w:pPr>
              <w:jc w:val="center"/>
              <w:rPr>
                <w:szCs w:val="21"/>
              </w:rPr>
            </w:pPr>
            <w:r w:rsidRPr="00ED61B8">
              <w:rPr>
                <w:rFonts w:hint="eastAsia"/>
                <w:szCs w:val="21"/>
              </w:rPr>
              <w:t>调试情况</w:t>
            </w:r>
          </w:p>
        </w:tc>
        <w:tc>
          <w:tcPr>
            <w:tcW w:w="1702" w:type="dxa"/>
          </w:tcPr>
          <w:p w14:paraId="2D11D11C" w14:textId="77777777" w:rsidR="00ED61B8" w:rsidRPr="00ED61B8" w:rsidRDefault="00ED61B8" w:rsidP="00CD53D6">
            <w:pPr>
              <w:jc w:val="center"/>
              <w:rPr>
                <w:szCs w:val="21"/>
              </w:rPr>
            </w:pPr>
            <w:r w:rsidRPr="00ED61B8">
              <w:rPr>
                <w:rFonts w:hint="eastAsia"/>
                <w:szCs w:val="21"/>
              </w:rPr>
              <w:t>调试结论</w:t>
            </w:r>
          </w:p>
        </w:tc>
      </w:tr>
      <w:tr w:rsidR="00ED61B8" w:rsidRPr="00ED61B8" w14:paraId="1B0E6EB4" w14:textId="77777777" w:rsidTr="00ED61B8">
        <w:trPr>
          <w:jc w:val="center"/>
        </w:trPr>
        <w:tc>
          <w:tcPr>
            <w:tcW w:w="1440" w:type="dxa"/>
            <w:vMerge w:val="restart"/>
            <w:vAlign w:val="center"/>
          </w:tcPr>
          <w:p w14:paraId="6F037445" w14:textId="77777777" w:rsidR="00ED61B8" w:rsidRPr="00ED61B8" w:rsidRDefault="00ED61B8" w:rsidP="00CD53D6">
            <w:pPr>
              <w:jc w:val="center"/>
              <w:rPr>
                <w:szCs w:val="21"/>
              </w:rPr>
            </w:pPr>
            <w:r w:rsidRPr="00ED61B8">
              <w:rPr>
                <w:rFonts w:hint="eastAsia"/>
                <w:szCs w:val="21"/>
              </w:rPr>
              <w:t>温</w:t>
            </w:r>
          </w:p>
          <w:p w14:paraId="72907BA4" w14:textId="77777777" w:rsidR="00ED61B8" w:rsidRPr="00ED61B8" w:rsidRDefault="00ED61B8" w:rsidP="00CD53D6">
            <w:pPr>
              <w:jc w:val="center"/>
              <w:rPr>
                <w:szCs w:val="21"/>
              </w:rPr>
            </w:pPr>
            <w:r w:rsidRPr="00ED61B8">
              <w:rPr>
                <w:rFonts w:hint="eastAsia"/>
                <w:szCs w:val="21"/>
              </w:rPr>
              <w:t>度</w:t>
            </w:r>
          </w:p>
          <w:p w14:paraId="2BE43718" w14:textId="77777777" w:rsidR="00ED61B8" w:rsidRPr="00ED61B8" w:rsidRDefault="00ED61B8" w:rsidP="00CD53D6">
            <w:pPr>
              <w:jc w:val="center"/>
              <w:rPr>
                <w:szCs w:val="21"/>
              </w:rPr>
            </w:pPr>
            <w:r w:rsidRPr="00ED61B8">
              <w:rPr>
                <w:rFonts w:hint="eastAsia"/>
                <w:szCs w:val="21"/>
              </w:rPr>
              <w:t>监</w:t>
            </w:r>
          </w:p>
          <w:p w14:paraId="6D225893" w14:textId="77777777" w:rsidR="00ED61B8" w:rsidRPr="00ED61B8" w:rsidRDefault="00ED61B8" w:rsidP="00CD53D6">
            <w:pPr>
              <w:jc w:val="center"/>
              <w:rPr>
                <w:szCs w:val="21"/>
              </w:rPr>
            </w:pPr>
            <w:r w:rsidRPr="00ED61B8">
              <w:rPr>
                <w:rFonts w:hint="eastAsia"/>
                <w:szCs w:val="21"/>
              </w:rPr>
              <w:t>控</w:t>
            </w:r>
          </w:p>
          <w:p w14:paraId="59ACFCD5" w14:textId="77777777" w:rsidR="00ED61B8" w:rsidRPr="00ED61B8" w:rsidRDefault="00ED61B8" w:rsidP="00CD53D6">
            <w:pPr>
              <w:jc w:val="center"/>
              <w:rPr>
                <w:szCs w:val="21"/>
              </w:rPr>
            </w:pPr>
            <w:r w:rsidRPr="00ED61B8">
              <w:rPr>
                <w:rFonts w:hint="eastAsia"/>
                <w:szCs w:val="21"/>
              </w:rPr>
              <w:t>系</w:t>
            </w:r>
          </w:p>
          <w:p w14:paraId="5C6C53EA" w14:textId="77777777" w:rsidR="00ED61B8" w:rsidRPr="00ED61B8" w:rsidRDefault="00ED61B8" w:rsidP="00CD53D6">
            <w:pPr>
              <w:jc w:val="center"/>
              <w:rPr>
                <w:szCs w:val="21"/>
              </w:rPr>
            </w:pPr>
            <w:r w:rsidRPr="00ED61B8">
              <w:rPr>
                <w:rFonts w:hint="eastAsia"/>
                <w:szCs w:val="21"/>
              </w:rPr>
              <w:t>统</w:t>
            </w:r>
          </w:p>
        </w:tc>
        <w:tc>
          <w:tcPr>
            <w:tcW w:w="2580" w:type="dxa"/>
            <w:vAlign w:val="center"/>
          </w:tcPr>
          <w:p w14:paraId="42DC1E5C" w14:textId="77777777" w:rsidR="00ED61B8" w:rsidRPr="00ED61B8" w:rsidRDefault="00ED61B8" w:rsidP="00CD53D6">
            <w:pPr>
              <w:jc w:val="center"/>
              <w:rPr>
                <w:szCs w:val="21"/>
              </w:rPr>
            </w:pPr>
            <w:r w:rsidRPr="00ED61B8">
              <w:rPr>
                <w:rFonts w:hint="eastAsia"/>
                <w:szCs w:val="21"/>
              </w:rPr>
              <w:t>电源检测</w:t>
            </w:r>
          </w:p>
        </w:tc>
        <w:tc>
          <w:tcPr>
            <w:tcW w:w="3638" w:type="dxa"/>
          </w:tcPr>
          <w:p w14:paraId="11858DE9" w14:textId="77777777" w:rsidR="00ED61B8" w:rsidRPr="00ED61B8" w:rsidRDefault="00ED61B8" w:rsidP="00CD53D6">
            <w:pPr>
              <w:jc w:val="center"/>
              <w:rPr>
                <w:szCs w:val="21"/>
              </w:rPr>
            </w:pPr>
          </w:p>
        </w:tc>
        <w:tc>
          <w:tcPr>
            <w:tcW w:w="1702" w:type="dxa"/>
          </w:tcPr>
          <w:p w14:paraId="4BA1D8FE" w14:textId="77777777" w:rsidR="00ED61B8" w:rsidRPr="00ED61B8" w:rsidRDefault="00ED61B8" w:rsidP="00CD53D6">
            <w:pPr>
              <w:jc w:val="center"/>
              <w:rPr>
                <w:szCs w:val="21"/>
              </w:rPr>
            </w:pPr>
          </w:p>
        </w:tc>
      </w:tr>
      <w:tr w:rsidR="00ED61B8" w:rsidRPr="00ED61B8" w14:paraId="098BFE37" w14:textId="77777777" w:rsidTr="00ED61B8">
        <w:trPr>
          <w:jc w:val="center"/>
        </w:trPr>
        <w:tc>
          <w:tcPr>
            <w:tcW w:w="1440" w:type="dxa"/>
            <w:vMerge/>
            <w:vAlign w:val="center"/>
          </w:tcPr>
          <w:p w14:paraId="13B9AE7C" w14:textId="77777777" w:rsidR="00ED61B8" w:rsidRPr="00ED61B8" w:rsidRDefault="00ED61B8" w:rsidP="00CD53D6">
            <w:pPr>
              <w:jc w:val="center"/>
              <w:rPr>
                <w:szCs w:val="21"/>
              </w:rPr>
            </w:pPr>
          </w:p>
        </w:tc>
        <w:tc>
          <w:tcPr>
            <w:tcW w:w="2580" w:type="dxa"/>
            <w:vAlign w:val="center"/>
          </w:tcPr>
          <w:p w14:paraId="55677C46" w14:textId="77777777" w:rsidR="00ED61B8" w:rsidRPr="00ED61B8" w:rsidRDefault="00ED61B8" w:rsidP="00CD53D6">
            <w:pPr>
              <w:jc w:val="center"/>
              <w:rPr>
                <w:szCs w:val="21"/>
              </w:rPr>
            </w:pPr>
            <w:r w:rsidRPr="00ED61B8">
              <w:rPr>
                <w:rFonts w:hint="eastAsia"/>
                <w:szCs w:val="21"/>
              </w:rPr>
              <w:t>传感器灵敏度检查</w:t>
            </w:r>
          </w:p>
        </w:tc>
        <w:tc>
          <w:tcPr>
            <w:tcW w:w="3638" w:type="dxa"/>
          </w:tcPr>
          <w:p w14:paraId="7E17703A" w14:textId="77777777" w:rsidR="00ED61B8" w:rsidRPr="00ED61B8" w:rsidRDefault="00ED61B8" w:rsidP="00CD53D6">
            <w:pPr>
              <w:jc w:val="center"/>
              <w:rPr>
                <w:szCs w:val="21"/>
              </w:rPr>
            </w:pPr>
          </w:p>
        </w:tc>
        <w:tc>
          <w:tcPr>
            <w:tcW w:w="1702" w:type="dxa"/>
          </w:tcPr>
          <w:p w14:paraId="6439695D" w14:textId="77777777" w:rsidR="00ED61B8" w:rsidRPr="00ED61B8" w:rsidRDefault="00ED61B8" w:rsidP="00CD53D6">
            <w:pPr>
              <w:jc w:val="center"/>
              <w:rPr>
                <w:szCs w:val="21"/>
              </w:rPr>
            </w:pPr>
          </w:p>
        </w:tc>
      </w:tr>
      <w:tr w:rsidR="00ED61B8" w:rsidRPr="00ED61B8" w14:paraId="1AFBBBAC" w14:textId="77777777" w:rsidTr="00ED61B8">
        <w:trPr>
          <w:jc w:val="center"/>
        </w:trPr>
        <w:tc>
          <w:tcPr>
            <w:tcW w:w="1440" w:type="dxa"/>
            <w:vMerge/>
            <w:vAlign w:val="center"/>
          </w:tcPr>
          <w:p w14:paraId="5AA426E5" w14:textId="77777777" w:rsidR="00ED61B8" w:rsidRPr="00ED61B8" w:rsidRDefault="00ED61B8" w:rsidP="00CD53D6">
            <w:pPr>
              <w:jc w:val="center"/>
              <w:rPr>
                <w:szCs w:val="21"/>
              </w:rPr>
            </w:pPr>
          </w:p>
        </w:tc>
        <w:tc>
          <w:tcPr>
            <w:tcW w:w="2580" w:type="dxa"/>
            <w:vAlign w:val="center"/>
          </w:tcPr>
          <w:p w14:paraId="667511C1" w14:textId="77777777" w:rsidR="00ED61B8" w:rsidRPr="00ED61B8" w:rsidRDefault="00ED61B8" w:rsidP="00CD53D6">
            <w:pPr>
              <w:jc w:val="center"/>
              <w:rPr>
                <w:szCs w:val="21"/>
              </w:rPr>
            </w:pPr>
            <w:r w:rsidRPr="00ED61B8">
              <w:rPr>
                <w:rFonts w:hint="eastAsia"/>
                <w:szCs w:val="21"/>
              </w:rPr>
              <w:t>显示器检查</w:t>
            </w:r>
          </w:p>
        </w:tc>
        <w:tc>
          <w:tcPr>
            <w:tcW w:w="3638" w:type="dxa"/>
          </w:tcPr>
          <w:p w14:paraId="34370EE7" w14:textId="77777777" w:rsidR="00ED61B8" w:rsidRPr="00ED61B8" w:rsidRDefault="00ED61B8" w:rsidP="00CD53D6">
            <w:pPr>
              <w:jc w:val="center"/>
              <w:rPr>
                <w:szCs w:val="21"/>
              </w:rPr>
            </w:pPr>
          </w:p>
        </w:tc>
        <w:tc>
          <w:tcPr>
            <w:tcW w:w="1702" w:type="dxa"/>
          </w:tcPr>
          <w:p w14:paraId="3F437C13" w14:textId="77777777" w:rsidR="00ED61B8" w:rsidRPr="00ED61B8" w:rsidRDefault="00ED61B8" w:rsidP="00CD53D6">
            <w:pPr>
              <w:jc w:val="center"/>
              <w:rPr>
                <w:szCs w:val="21"/>
              </w:rPr>
            </w:pPr>
          </w:p>
        </w:tc>
      </w:tr>
      <w:tr w:rsidR="00ED61B8" w:rsidRPr="00ED61B8" w14:paraId="03425BBE" w14:textId="77777777" w:rsidTr="00ED61B8">
        <w:trPr>
          <w:jc w:val="center"/>
        </w:trPr>
        <w:tc>
          <w:tcPr>
            <w:tcW w:w="1440" w:type="dxa"/>
            <w:vMerge/>
            <w:vAlign w:val="center"/>
          </w:tcPr>
          <w:p w14:paraId="465B75FF" w14:textId="77777777" w:rsidR="00ED61B8" w:rsidRPr="00ED61B8" w:rsidRDefault="00ED61B8" w:rsidP="00CD53D6">
            <w:pPr>
              <w:jc w:val="center"/>
              <w:rPr>
                <w:szCs w:val="21"/>
              </w:rPr>
            </w:pPr>
          </w:p>
        </w:tc>
        <w:tc>
          <w:tcPr>
            <w:tcW w:w="2580" w:type="dxa"/>
            <w:vAlign w:val="center"/>
          </w:tcPr>
          <w:p w14:paraId="3DCAA089" w14:textId="77777777" w:rsidR="00ED61B8" w:rsidRPr="00ED61B8" w:rsidRDefault="00ED61B8" w:rsidP="00CD53D6">
            <w:pPr>
              <w:jc w:val="center"/>
              <w:rPr>
                <w:szCs w:val="21"/>
              </w:rPr>
            </w:pPr>
            <w:r w:rsidRPr="00ED61B8">
              <w:rPr>
                <w:rFonts w:hint="eastAsia"/>
                <w:szCs w:val="21"/>
              </w:rPr>
              <w:t>超限报警检查</w:t>
            </w:r>
          </w:p>
        </w:tc>
        <w:tc>
          <w:tcPr>
            <w:tcW w:w="3638" w:type="dxa"/>
          </w:tcPr>
          <w:p w14:paraId="217D8D00" w14:textId="77777777" w:rsidR="00ED61B8" w:rsidRPr="00ED61B8" w:rsidRDefault="00ED61B8" w:rsidP="00CD53D6">
            <w:pPr>
              <w:jc w:val="center"/>
              <w:rPr>
                <w:szCs w:val="21"/>
              </w:rPr>
            </w:pPr>
          </w:p>
        </w:tc>
        <w:tc>
          <w:tcPr>
            <w:tcW w:w="1702" w:type="dxa"/>
          </w:tcPr>
          <w:p w14:paraId="6896FBAF" w14:textId="77777777" w:rsidR="00ED61B8" w:rsidRPr="00ED61B8" w:rsidRDefault="00ED61B8" w:rsidP="00CD53D6">
            <w:pPr>
              <w:jc w:val="center"/>
              <w:rPr>
                <w:szCs w:val="21"/>
              </w:rPr>
            </w:pPr>
          </w:p>
        </w:tc>
      </w:tr>
      <w:tr w:rsidR="00ED61B8" w:rsidRPr="00ED61B8" w14:paraId="6DFA9BF2" w14:textId="77777777" w:rsidTr="00ED61B8">
        <w:trPr>
          <w:jc w:val="center"/>
        </w:trPr>
        <w:tc>
          <w:tcPr>
            <w:tcW w:w="1440" w:type="dxa"/>
            <w:vMerge/>
            <w:vAlign w:val="center"/>
          </w:tcPr>
          <w:p w14:paraId="23C64278" w14:textId="77777777" w:rsidR="00ED61B8" w:rsidRPr="00ED61B8" w:rsidRDefault="00ED61B8" w:rsidP="00CD53D6">
            <w:pPr>
              <w:jc w:val="center"/>
              <w:rPr>
                <w:szCs w:val="21"/>
              </w:rPr>
            </w:pPr>
          </w:p>
        </w:tc>
        <w:tc>
          <w:tcPr>
            <w:tcW w:w="2580" w:type="dxa"/>
            <w:vAlign w:val="center"/>
          </w:tcPr>
          <w:p w14:paraId="07F0C327" w14:textId="77777777" w:rsidR="00ED61B8" w:rsidRPr="00ED61B8" w:rsidRDefault="00ED61B8" w:rsidP="00CD53D6">
            <w:pPr>
              <w:jc w:val="center"/>
              <w:rPr>
                <w:szCs w:val="21"/>
              </w:rPr>
            </w:pPr>
            <w:r w:rsidRPr="00ED61B8">
              <w:rPr>
                <w:rFonts w:hint="eastAsia"/>
                <w:szCs w:val="21"/>
              </w:rPr>
              <w:t>连接线牢固检查</w:t>
            </w:r>
          </w:p>
        </w:tc>
        <w:tc>
          <w:tcPr>
            <w:tcW w:w="3638" w:type="dxa"/>
          </w:tcPr>
          <w:p w14:paraId="3A7B5336" w14:textId="77777777" w:rsidR="00ED61B8" w:rsidRPr="00ED61B8" w:rsidRDefault="00ED61B8" w:rsidP="00CD53D6">
            <w:pPr>
              <w:jc w:val="center"/>
              <w:rPr>
                <w:szCs w:val="21"/>
              </w:rPr>
            </w:pPr>
          </w:p>
        </w:tc>
        <w:tc>
          <w:tcPr>
            <w:tcW w:w="1702" w:type="dxa"/>
          </w:tcPr>
          <w:p w14:paraId="28340042" w14:textId="77777777" w:rsidR="00ED61B8" w:rsidRPr="00ED61B8" w:rsidRDefault="00ED61B8" w:rsidP="00CD53D6">
            <w:pPr>
              <w:jc w:val="center"/>
              <w:rPr>
                <w:szCs w:val="21"/>
              </w:rPr>
            </w:pPr>
          </w:p>
        </w:tc>
      </w:tr>
      <w:tr w:rsidR="00ED61B8" w:rsidRPr="00ED61B8" w14:paraId="18FBAA31" w14:textId="77777777" w:rsidTr="00ED61B8">
        <w:trPr>
          <w:jc w:val="center"/>
        </w:trPr>
        <w:tc>
          <w:tcPr>
            <w:tcW w:w="1440" w:type="dxa"/>
            <w:vMerge/>
            <w:vAlign w:val="center"/>
          </w:tcPr>
          <w:p w14:paraId="423D870E" w14:textId="77777777" w:rsidR="00ED61B8" w:rsidRPr="00ED61B8" w:rsidRDefault="00ED61B8" w:rsidP="00CD53D6">
            <w:pPr>
              <w:jc w:val="center"/>
              <w:rPr>
                <w:szCs w:val="21"/>
              </w:rPr>
            </w:pPr>
          </w:p>
        </w:tc>
        <w:tc>
          <w:tcPr>
            <w:tcW w:w="2580" w:type="dxa"/>
            <w:vAlign w:val="center"/>
          </w:tcPr>
          <w:p w14:paraId="4D72EC8B" w14:textId="77777777" w:rsidR="00ED61B8" w:rsidRPr="00ED61B8" w:rsidRDefault="00ED61B8" w:rsidP="00CD53D6">
            <w:pPr>
              <w:jc w:val="center"/>
              <w:rPr>
                <w:szCs w:val="21"/>
              </w:rPr>
            </w:pPr>
            <w:r w:rsidRPr="00ED61B8">
              <w:rPr>
                <w:rFonts w:hint="eastAsia"/>
                <w:szCs w:val="21"/>
              </w:rPr>
              <w:t>阀门检查</w:t>
            </w:r>
          </w:p>
        </w:tc>
        <w:tc>
          <w:tcPr>
            <w:tcW w:w="3638" w:type="dxa"/>
          </w:tcPr>
          <w:p w14:paraId="4CE95CC6" w14:textId="77777777" w:rsidR="00ED61B8" w:rsidRPr="00ED61B8" w:rsidRDefault="00ED61B8" w:rsidP="00CD53D6">
            <w:pPr>
              <w:jc w:val="center"/>
              <w:rPr>
                <w:szCs w:val="21"/>
              </w:rPr>
            </w:pPr>
          </w:p>
        </w:tc>
        <w:tc>
          <w:tcPr>
            <w:tcW w:w="1702" w:type="dxa"/>
          </w:tcPr>
          <w:p w14:paraId="2F98EE53" w14:textId="77777777" w:rsidR="00ED61B8" w:rsidRPr="00ED61B8" w:rsidRDefault="00ED61B8" w:rsidP="00CD53D6">
            <w:pPr>
              <w:jc w:val="center"/>
              <w:rPr>
                <w:szCs w:val="21"/>
              </w:rPr>
            </w:pPr>
          </w:p>
        </w:tc>
      </w:tr>
      <w:tr w:rsidR="00ED61B8" w:rsidRPr="00ED61B8" w14:paraId="0FD12D62" w14:textId="77777777" w:rsidTr="00ED61B8">
        <w:trPr>
          <w:jc w:val="center"/>
        </w:trPr>
        <w:tc>
          <w:tcPr>
            <w:tcW w:w="1440" w:type="dxa"/>
            <w:vMerge/>
            <w:vAlign w:val="center"/>
          </w:tcPr>
          <w:p w14:paraId="09BCCA95" w14:textId="77777777" w:rsidR="00ED61B8" w:rsidRPr="00ED61B8" w:rsidRDefault="00ED61B8" w:rsidP="00CD53D6">
            <w:pPr>
              <w:jc w:val="center"/>
              <w:rPr>
                <w:szCs w:val="21"/>
              </w:rPr>
            </w:pPr>
          </w:p>
        </w:tc>
        <w:tc>
          <w:tcPr>
            <w:tcW w:w="2580" w:type="dxa"/>
            <w:vAlign w:val="center"/>
          </w:tcPr>
          <w:p w14:paraId="2AB4731F" w14:textId="77777777" w:rsidR="00ED61B8" w:rsidRPr="00ED61B8" w:rsidRDefault="00ED61B8" w:rsidP="00CD53D6">
            <w:pPr>
              <w:jc w:val="center"/>
              <w:rPr>
                <w:szCs w:val="21"/>
              </w:rPr>
            </w:pPr>
            <w:r w:rsidRPr="00ED61B8">
              <w:rPr>
                <w:rFonts w:hint="eastAsia"/>
                <w:szCs w:val="21"/>
              </w:rPr>
              <w:t>卫生清洁</w:t>
            </w:r>
          </w:p>
        </w:tc>
        <w:tc>
          <w:tcPr>
            <w:tcW w:w="3638" w:type="dxa"/>
          </w:tcPr>
          <w:p w14:paraId="67B1408E" w14:textId="77777777" w:rsidR="00ED61B8" w:rsidRPr="00ED61B8" w:rsidRDefault="00ED61B8" w:rsidP="00CD53D6">
            <w:pPr>
              <w:jc w:val="center"/>
              <w:rPr>
                <w:szCs w:val="21"/>
              </w:rPr>
            </w:pPr>
          </w:p>
        </w:tc>
        <w:tc>
          <w:tcPr>
            <w:tcW w:w="1702" w:type="dxa"/>
          </w:tcPr>
          <w:p w14:paraId="16066EB1" w14:textId="77777777" w:rsidR="00ED61B8" w:rsidRPr="00ED61B8" w:rsidRDefault="00ED61B8" w:rsidP="00CD53D6">
            <w:pPr>
              <w:jc w:val="center"/>
              <w:rPr>
                <w:szCs w:val="21"/>
              </w:rPr>
            </w:pPr>
          </w:p>
        </w:tc>
      </w:tr>
      <w:tr w:rsidR="00ED61B8" w:rsidRPr="00ED61B8" w14:paraId="1494F73B" w14:textId="77777777" w:rsidTr="00ED61B8">
        <w:trPr>
          <w:jc w:val="center"/>
        </w:trPr>
        <w:tc>
          <w:tcPr>
            <w:tcW w:w="1440" w:type="dxa"/>
            <w:vMerge/>
            <w:vAlign w:val="center"/>
          </w:tcPr>
          <w:p w14:paraId="66C6BB1A" w14:textId="77777777" w:rsidR="00ED61B8" w:rsidRPr="00ED61B8" w:rsidRDefault="00ED61B8" w:rsidP="00CD53D6">
            <w:pPr>
              <w:jc w:val="center"/>
              <w:rPr>
                <w:szCs w:val="21"/>
              </w:rPr>
            </w:pPr>
          </w:p>
        </w:tc>
        <w:tc>
          <w:tcPr>
            <w:tcW w:w="2580" w:type="dxa"/>
            <w:vAlign w:val="center"/>
          </w:tcPr>
          <w:p w14:paraId="7104BE9E" w14:textId="77777777" w:rsidR="00ED61B8" w:rsidRPr="00ED61B8" w:rsidRDefault="00ED61B8" w:rsidP="00CD53D6">
            <w:pPr>
              <w:jc w:val="center"/>
              <w:rPr>
                <w:szCs w:val="21"/>
              </w:rPr>
            </w:pPr>
          </w:p>
        </w:tc>
        <w:tc>
          <w:tcPr>
            <w:tcW w:w="3638" w:type="dxa"/>
          </w:tcPr>
          <w:p w14:paraId="5E119BFF" w14:textId="77777777" w:rsidR="00ED61B8" w:rsidRPr="00ED61B8" w:rsidRDefault="00ED61B8" w:rsidP="00CD53D6">
            <w:pPr>
              <w:jc w:val="center"/>
              <w:rPr>
                <w:szCs w:val="21"/>
              </w:rPr>
            </w:pPr>
          </w:p>
        </w:tc>
        <w:tc>
          <w:tcPr>
            <w:tcW w:w="1702" w:type="dxa"/>
          </w:tcPr>
          <w:p w14:paraId="649A755A" w14:textId="77777777" w:rsidR="00ED61B8" w:rsidRPr="00ED61B8" w:rsidRDefault="00ED61B8" w:rsidP="00CD53D6">
            <w:pPr>
              <w:jc w:val="center"/>
              <w:rPr>
                <w:szCs w:val="21"/>
              </w:rPr>
            </w:pPr>
          </w:p>
        </w:tc>
      </w:tr>
      <w:tr w:rsidR="00ED61B8" w:rsidRPr="00ED61B8" w14:paraId="4476CEA0" w14:textId="77777777" w:rsidTr="00ED61B8">
        <w:trPr>
          <w:jc w:val="center"/>
        </w:trPr>
        <w:tc>
          <w:tcPr>
            <w:tcW w:w="1440" w:type="dxa"/>
            <w:vMerge w:val="restart"/>
            <w:vAlign w:val="center"/>
          </w:tcPr>
          <w:p w14:paraId="31DD5DBD" w14:textId="77777777" w:rsidR="00ED61B8" w:rsidRPr="00ED61B8" w:rsidRDefault="00ED61B8" w:rsidP="00CD53D6">
            <w:pPr>
              <w:jc w:val="center"/>
              <w:rPr>
                <w:szCs w:val="21"/>
              </w:rPr>
            </w:pPr>
            <w:r w:rsidRPr="00ED61B8">
              <w:rPr>
                <w:rFonts w:hint="eastAsia"/>
                <w:szCs w:val="21"/>
              </w:rPr>
              <w:t>压</w:t>
            </w:r>
          </w:p>
          <w:p w14:paraId="1461E432" w14:textId="77777777" w:rsidR="00ED61B8" w:rsidRPr="00ED61B8" w:rsidRDefault="00ED61B8" w:rsidP="00CD53D6">
            <w:pPr>
              <w:jc w:val="center"/>
              <w:rPr>
                <w:szCs w:val="21"/>
              </w:rPr>
            </w:pPr>
            <w:r w:rsidRPr="00ED61B8">
              <w:rPr>
                <w:rFonts w:hint="eastAsia"/>
                <w:szCs w:val="21"/>
              </w:rPr>
              <w:t>力</w:t>
            </w:r>
          </w:p>
          <w:p w14:paraId="0A7BFF0D" w14:textId="77777777" w:rsidR="00ED61B8" w:rsidRPr="00ED61B8" w:rsidRDefault="00ED61B8" w:rsidP="00CD53D6">
            <w:pPr>
              <w:jc w:val="center"/>
              <w:rPr>
                <w:szCs w:val="21"/>
              </w:rPr>
            </w:pPr>
            <w:r w:rsidRPr="00ED61B8">
              <w:rPr>
                <w:rFonts w:hint="eastAsia"/>
                <w:szCs w:val="21"/>
              </w:rPr>
              <w:t>监</w:t>
            </w:r>
          </w:p>
          <w:p w14:paraId="51F441A1" w14:textId="77777777" w:rsidR="00ED61B8" w:rsidRPr="00ED61B8" w:rsidRDefault="00ED61B8" w:rsidP="00CD53D6">
            <w:pPr>
              <w:jc w:val="center"/>
              <w:rPr>
                <w:szCs w:val="21"/>
              </w:rPr>
            </w:pPr>
            <w:r w:rsidRPr="00ED61B8">
              <w:rPr>
                <w:rFonts w:hint="eastAsia"/>
                <w:szCs w:val="21"/>
              </w:rPr>
              <w:t>控</w:t>
            </w:r>
          </w:p>
          <w:p w14:paraId="2286A843" w14:textId="77777777" w:rsidR="00ED61B8" w:rsidRPr="00ED61B8" w:rsidRDefault="00ED61B8" w:rsidP="00CD53D6">
            <w:pPr>
              <w:jc w:val="center"/>
              <w:rPr>
                <w:szCs w:val="21"/>
              </w:rPr>
            </w:pPr>
            <w:r w:rsidRPr="00ED61B8">
              <w:rPr>
                <w:rFonts w:hint="eastAsia"/>
                <w:szCs w:val="21"/>
              </w:rPr>
              <w:t>系</w:t>
            </w:r>
          </w:p>
          <w:p w14:paraId="22F1E5F6" w14:textId="77777777" w:rsidR="00ED61B8" w:rsidRPr="00ED61B8" w:rsidRDefault="00ED61B8" w:rsidP="00CD53D6">
            <w:pPr>
              <w:jc w:val="center"/>
              <w:rPr>
                <w:szCs w:val="21"/>
              </w:rPr>
            </w:pPr>
            <w:r w:rsidRPr="00ED61B8">
              <w:rPr>
                <w:rFonts w:hint="eastAsia"/>
                <w:szCs w:val="21"/>
              </w:rPr>
              <w:t>统</w:t>
            </w:r>
          </w:p>
        </w:tc>
        <w:tc>
          <w:tcPr>
            <w:tcW w:w="2580" w:type="dxa"/>
            <w:vAlign w:val="center"/>
          </w:tcPr>
          <w:p w14:paraId="350FDD1E" w14:textId="77777777" w:rsidR="00ED61B8" w:rsidRPr="00ED61B8" w:rsidRDefault="00ED61B8" w:rsidP="00CD53D6">
            <w:pPr>
              <w:jc w:val="center"/>
              <w:rPr>
                <w:szCs w:val="21"/>
              </w:rPr>
            </w:pPr>
            <w:r w:rsidRPr="00ED61B8">
              <w:rPr>
                <w:rFonts w:hint="eastAsia"/>
                <w:szCs w:val="21"/>
              </w:rPr>
              <w:t>电源检测</w:t>
            </w:r>
          </w:p>
        </w:tc>
        <w:tc>
          <w:tcPr>
            <w:tcW w:w="3638" w:type="dxa"/>
          </w:tcPr>
          <w:p w14:paraId="3CA29E11" w14:textId="77777777" w:rsidR="00ED61B8" w:rsidRPr="00ED61B8" w:rsidRDefault="00ED61B8" w:rsidP="00CD53D6">
            <w:pPr>
              <w:jc w:val="center"/>
              <w:rPr>
                <w:szCs w:val="21"/>
              </w:rPr>
            </w:pPr>
          </w:p>
        </w:tc>
        <w:tc>
          <w:tcPr>
            <w:tcW w:w="1702" w:type="dxa"/>
          </w:tcPr>
          <w:p w14:paraId="4596C7AB" w14:textId="77777777" w:rsidR="00ED61B8" w:rsidRPr="00ED61B8" w:rsidRDefault="00ED61B8" w:rsidP="00CD53D6">
            <w:pPr>
              <w:jc w:val="center"/>
              <w:rPr>
                <w:szCs w:val="21"/>
              </w:rPr>
            </w:pPr>
          </w:p>
        </w:tc>
      </w:tr>
      <w:tr w:rsidR="00ED61B8" w:rsidRPr="00ED61B8" w14:paraId="48B0ABAD" w14:textId="77777777" w:rsidTr="00ED61B8">
        <w:trPr>
          <w:jc w:val="center"/>
        </w:trPr>
        <w:tc>
          <w:tcPr>
            <w:tcW w:w="1440" w:type="dxa"/>
            <w:vMerge/>
            <w:vAlign w:val="center"/>
          </w:tcPr>
          <w:p w14:paraId="1CE1B25C" w14:textId="77777777" w:rsidR="00ED61B8" w:rsidRPr="00ED61B8" w:rsidRDefault="00ED61B8" w:rsidP="00CD53D6">
            <w:pPr>
              <w:jc w:val="center"/>
              <w:rPr>
                <w:szCs w:val="21"/>
              </w:rPr>
            </w:pPr>
          </w:p>
        </w:tc>
        <w:tc>
          <w:tcPr>
            <w:tcW w:w="2580" w:type="dxa"/>
            <w:vAlign w:val="center"/>
          </w:tcPr>
          <w:p w14:paraId="19842BEC" w14:textId="77777777" w:rsidR="00ED61B8" w:rsidRPr="00ED61B8" w:rsidRDefault="00ED61B8" w:rsidP="00CD53D6">
            <w:pPr>
              <w:jc w:val="center"/>
              <w:rPr>
                <w:szCs w:val="21"/>
              </w:rPr>
            </w:pPr>
            <w:r w:rsidRPr="00ED61B8">
              <w:rPr>
                <w:rFonts w:hint="eastAsia"/>
                <w:szCs w:val="21"/>
              </w:rPr>
              <w:t>传感器灵敏度检查</w:t>
            </w:r>
          </w:p>
        </w:tc>
        <w:tc>
          <w:tcPr>
            <w:tcW w:w="3638" w:type="dxa"/>
          </w:tcPr>
          <w:p w14:paraId="7E95AE8F" w14:textId="77777777" w:rsidR="00ED61B8" w:rsidRPr="00ED61B8" w:rsidRDefault="00ED61B8" w:rsidP="00CD53D6">
            <w:pPr>
              <w:jc w:val="center"/>
              <w:rPr>
                <w:szCs w:val="21"/>
              </w:rPr>
            </w:pPr>
          </w:p>
        </w:tc>
        <w:tc>
          <w:tcPr>
            <w:tcW w:w="1702" w:type="dxa"/>
          </w:tcPr>
          <w:p w14:paraId="4F569C22" w14:textId="77777777" w:rsidR="00ED61B8" w:rsidRPr="00ED61B8" w:rsidRDefault="00ED61B8" w:rsidP="00CD53D6">
            <w:pPr>
              <w:jc w:val="center"/>
              <w:rPr>
                <w:szCs w:val="21"/>
              </w:rPr>
            </w:pPr>
          </w:p>
        </w:tc>
      </w:tr>
      <w:tr w:rsidR="00ED61B8" w:rsidRPr="00ED61B8" w14:paraId="3B3F6F87" w14:textId="77777777" w:rsidTr="00ED61B8">
        <w:trPr>
          <w:jc w:val="center"/>
        </w:trPr>
        <w:tc>
          <w:tcPr>
            <w:tcW w:w="1440" w:type="dxa"/>
            <w:vMerge/>
            <w:vAlign w:val="center"/>
          </w:tcPr>
          <w:p w14:paraId="3CB6F832" w14:textId="77777777" w:rsidR="00ED61B8" w:rsidRPr="00ED61B8" w:rsidRDefault="00ED61B8" w:rsidP="00CD53D6">
            <w:pPr>
              <w:jc w:val="center"/>
              <w:rPr>
                <w:szCs w:val="21"/>
              </w:rPr>
            </w:pPr>
          </w:p>
        </w:tc>
        <w:tc>
          <w:tcPr>
            <w:tcW w:w="2580" w:type="dxa"/>
            <w:vAlign w:val="center"/>
          </w:tcPr>
          <w:p w14:paraId="525C62AA" w14:textId="77777777" w:rsidR="00ED61B8" w:rsidRPr="00ED61B8" w:rsidRDefault="00ED61B8" w:rsidP="00CD53D6">
            <w:pPr>
              <w:jc w:val="center"/>
              <w:rPr>
                <w:szCs w:val="21"/>
              </w:rPr>
            </w:pPr>
            <w:r w:rsidRPr="00ED61B8">
              <w:rPr>
                <w:rFonts w:hint="eastAsia"/>
                <w:szCs w:val="21"/>
              </w:rPr>
              <w:t>显示器检查</w:t>
            </w:r>
          </w:p>
        </w:tc>
        <w:tc>
          <w:tcPr>
            <w:tcW w:w="3638" w:type="dxa"/>
          </w:tcPr>
          <w:p w14:paraId="3D41FF0E" w14:textId="77777777" w:rsidR="00ED61B8" w:rsidRPr="00ED61B8" w:rsidRDefault="00ED61B8" w:rsidP="00CD53D6">
            <w:pPr>
              <w:jc w:val="center"/>
              <w:rPr>
                <w:szCs w:val="21"/>
              </w:rPr>
            </w:pPr>
          </w:p>
        </w:tc>
        <w:tc>
          <w:tcPr>
            <w:tcW w:w="1702" w:type="dxa"/>
          </w:tcPr>
          <w:p w14:paraId="27E29A1F" w14:textId="77777777" w:rsidR="00ED61B8" w:rsidRPr="00ED61B8" w:rsidRDefault="00ED61B8" w:rsidP="00CD53D6">
            <w:pPr>
              <w:jc w:val="center"/>
              <w:rPr>
                <w:szCs w:val="21"/>
              </w:rPr>
            </w:pPr>
          </w:p>
        </w:tc>
      </w:tr>
      <w:tr w:rsidR="00ED61B8" w:rsidRPr="00ED61B8" w14:paraId="576F450A" w14:textId="77777777" w:rsidTr="00ED61B8">
        <w:trPr>
          <w:jc w:val="center"/>
        </w:trPr>
        <w:tc>
          <w:tcPr>
            <w:tcW w:w="1440" w:type="dxa"/>
            <w:vMerge/>
            <w:vAlign w:val="center"/>
          </w:tcPr>
          <w:p w14:paraId="0BA666D6" w14:textId="77777777" w:rsidR="00ED61B8" w:rsidRPr="00ED61B8" w:rsidRDefault="00ED61B8" w:rsidP="00CD53D6">
            <w:pPr>
              <w:jc w:val="center"/>
              <w:rPr>
                <w:szCs w:val="21"/>
              </w:rPr>
            </w:pPr>
          </w:p>
        </w:tc>
        <w:tc>
          <w:tcPr>
            <w:tcW w:w="2580" w:type="dxa"/>
            <w:vAlign w:val="center"/>
          </w:tcPr>
          <w:p w14:paraId="09C3DC96" w14:textId="77777777" w:rsidR="00ED61B8" w:rsidRPr="00ED61B8" w:rsidRDefault="00ED61B8" w:rsidP="00CD53D6">
            <w:pPr>
              <w:jc w:val="center"/>
              <w:rPr>
                <w:szCs w:val="21"/>
              </w:rPr>
            </w:pPr>
            <w:r w:rsidRPr="00ED61B8">
              <w:rPr>
                <w:rFonts w:hint="eastAsia"/>
                <w:szCs w:val="21"/>
              </w:rPr>
              <w:t>超限报警检查</w:t>
            </w:r>
          </w:p>
        </w:tc>
        <w:tc>
          <w:tcPr>
            <w:tcW w:w="3638" w:type="dxa"/>
          </w:tcPr>
          <w:p w14:paraId="39F22CDA" w14:textId="77777777" w:rsidR="00ED61B8" w:rsidRPr="00ED61B8" w:rsidRDefault="00ED61B8" w:rsidP="00CD53D6">
            <w:pPr>
              <w:jc w:val="center"/>
              <w:rPr>
                <w:szCs w:val="21"/>
              </w:rPr>
            </w:pPr>
          </w:p>
        </w:tc>
        <w:tc>
          <w:tcPr>
            <w:tcW w:w="1702" w:type="dxa"/>
          </w:tcPr>
          <w:p w14:paraId="1AAF702E" w14:textId="77777777" w:rsidR="00ED61B8" w:rsidRPr="00ED61B8" w:rsidRDefault="00ED61B8" w:rsidP="00CD53D6">
            <w:pPr>
              <w:jc w:val="center"/>
              <w:rPr>
                <w:szCs w:val="21"/>
              </w:rPr>
            </w:pPr>
          </w:p>
        </w:tc>
      </w:tr>
      <w:tr w:rsidR="00ED61B8" w:rsidRPr="00ED61B8" w14:paraId="683E0F5F" w14:textId="77777777" w:rsidTr="00ED61B8">
        <w:trPr>
          <w:jc w:val="center"/>
        </w:trPr>
        <w:tc>
          <w:tcPr>
            <w:tcW w:w="1440" w:type="dxa"/>
            <w:vMerge/>
            <w:vAlign w:val="center"/>
          </w:tcPr>
          <w:p w14:paraId="62B8708A" w14:textId="77777777" w:rsidR="00ED61B8" w:rsidRPr="00ED61B8" w:rsidRDefault="00ED61B8" w:rsidP="00CD53D6">
            <w:pPr>
              <w:jc w:val="center"/>
              <w:rPr>
                <w:szCs w:val="21"/>
              </w:rPr>
            </w:pPr>
          </w:p>
        </w:tc>
        <w:tc>
          <w:tcPr>
            <w:tcW w:w="2580" w:type="dxa"/>
            <w:vAlign w:val="center"/>
          </w:tcPr>
          <w:p w14:paraId="58C24B27" w14:textId="77777777" w:rsidR="00ED61B8" w:rsidRPr="00ED61B8" w:rsidRDefault="00ED61B8" w:rsidP="00CD53D6">
            <w:pPr>
              <w:jc w:val="center"/>
              <w:rPr>
                <w:szCs w:val="21"/>
              </w:rPr>
            </w:pPr>
            <w:r w:rsidRPr="00ED61B8">
              <w:rPr>
                <w:rFonts w:hint="eastAsia"/>
                <w:szCs w:val="21"/>
              </w:rPr>
              <w:t>连接线牢固检查</w:t>
            </w:r>
          </w:p>
        </w:tc>
        <w:tc>
          <w:tcPr>
            <w:tcW w:w="3638" w:type="dxa"/>
          </w:tcPr>
          <w:p w14:paraId="30C9FC06" w14:textId="77777777" w:rsidR="00ED61B8" w:rsidRPr="00ED61B8" w:rsidRDefault="00ED61B8" w:rsidP="00CD53D6">
            <w:pPr>
              <w:jc w:val="center"/>
              <w:rPr>
                <w:szCs w:val="21"/>
              </w:rPr>
            </w:pPr>
          </w:p>
        </w:tc>
        <w:tc>
          <w:tcPr>
            <w:tcW w:w="1702" w:type="dxa"/>
          </w:tcPr>
          <w:p w14:paraId="4FD63863" w14:textId="77777777" w:rsidR="00ED61B8" w:rsidRPr="00ED61B8" w:rsidRDefault="00ED61B8" w:rsidP="00CD53D6">
            <w:pPr>
              <w:jc w:val="center"/>
              <w:rPr>
                <w:szCs w:val="21"/>
              </w:rPr>
            </w:pPr>
          </w:p>
        </w:tc>
      </w:tr>
      <w:tr w:rsidR="00ED61B8" w:rsidRPr="00ED61B8" w14:paraId="18E0DC45" w14:textId="77777777" w:rsidTr="00ED61B8">
        <w:trPr>
          <w:jc w:val="center"/>
        </w:trPr>
        <w:tc>
          <w:tcPr>
            <w:tcW w:w="1440" w:type="dxa"/>
            <w:vMerge/>
            <w:vAlign w:val="center"/>
          </w:tcPr>
          <w:p w14:paraId="2FE08E72" w14:textId="77777777" w:rsidR="00ED61B8" w:rsidRPr="00ED61B8" w:rsidRDefault="00ED61B8" w:rsidP="00CD53D6">
            <w:pPr>
              <w:jc w:val="center"/>
              <w:rPr>
                <w:szCs w:val="21"/>
              </w:rPr>
            </w:pPr>
          </w:p>
        </w:tc>
        <w:tc>
          <w:tcPr>
            <w:tcW w:w="2580" w:type="dxa"/>
            <w:vAlign w:val="center"/>
          </w:tcPr>
          <w:p w14:paraId="54C58A92" w14:textId="77777777" w:rsidR="00ED61B8" w:rsidRPr="00ED61B8" w:rsidRDefault="00ED61B8" w:rsidP="00CD53D6">
            <w:pPr>
              <w:jc w:val="center"/>
              <w:rPr>
                <w:szCs w:val="21"/>
              </w:rPr>
            </w:pPr>
            <w:r w:rsidRPr="00ED61B8">
              <w:rPr>
                <w:rFonts w:hint="eastAsia"/>
                <w:szCs w:val="21"/>
              </w:rPr>
              <w:t>阀门检查</w:t>
            </w:r>
          </w:p>
        </w:tc>
        <w:tc>
          <w:tcPr>
            <w:tcW w:w="3638" w:type="dxa"/>
          </w:tcPr>
          <w:p w14:paraId="3961F71B" w14:textId="77777777" w:rsidR="00ED61B8" w:rsidRPr="00ED61B8" w:rsidRDefault="00ED61B8" w:rsidP="00CD53D6">
            <w:pPr>
              <w:jc w:val="center"/>
              <w:rPr>
                <w:szCs w:val="21"/>
              </w:rPr>
            </w:pPr>
          </w:p>
        </w:tc>
        <w:tc>
          <w:tcPr>
            <w:tcW w:w="1702" w:type="dxa"/>
          </w:tcPr>
          <w:p w14:paraId="7E518825" w14:textId="77777777" w:rsidR="00ED61B8" w:rsidRPr="00ED61B8" w:rsidRDefault="00ED61B8" w:rsidP="00CD53D6">
            <w:pPr>
              <w:jc w:val="center"/>
              <w:rPr>
                <w:szCs w:val="21"/>
              </w:rPr>
            </w:pPr>
          </w:p>
        </w:tc>
      </w:tr>
      <w:tr w:rsidR="00ED61B8" w:rsidRPr="00ED61B8" w14:paraId="61AFFD51" w14:textId="77777777" w:rsidTr="00ED61B8">
        <w:trPr>
          <w:jc w:val="center"/>
        </w:trPr>
        <w:tc>
          <w:tcPr>
            <w:tcW w:w="1440" w:type="dxa"/>
            <w:vMerge/>
            <w:vAlign w:val="center"/>
          </w:tcPr>
          <w:p w14:paraId="056EFB0B" w14:textId="77777777" w:rsidR="00ED61B8" w:rsidRPr="00ED61B8" w:rsidRDefault="00ED61B8" w:rsidP="00CD53D6">
            <w:pPr>
              <w:jc w:val="center"/>
              <w:rPr>
                <w:szCs w:val="21"/>
              </w:rPr>
            </w:pPr>
          </w:p>
        </w:tc>
        <w:tc>
          <w:tcPr>
            <w:tcW w:w="2580" w:type="dxa"/>
            <w:vAlign w:val="center"/>
          </w:tcPr>
          <w:p w14:paraId="0DA17C69" w14:textId="77777777" w:rsidR="00ED61B8" w:rsidRPr="00ED61B8" w:rsidRDefault="00ED61B8" w:rsidP="00CD53D6">
            <w:pPr>
              <w:jc w:val="center"/>
              <w:rPr>
                <w:szCs w:val="21"/>
              </w:rPr>
            </w:pPr>
            <w:r w:rsidRPr="00ED61B8">
              <w:rPr>
                <w:rFonts w:hint="eastAsia"/>
                <w:szCs w:val="21"/>
              </w:rPr>
              <w:t>安全阀检查</w:t>
            </w:r>
          </w:p>
        </w:tc>
        <w:tc>
          <w:tcPr>
            <w:tcW w:w="3638" w:type="dxa"/>
          </w:tcPr>
          <w:p w14:paraId="072E9074" w14:textId="77777777" w:rsidR="00ED61B8" w:rsidRPr="00ED61B8" w:rsidRDefault="00ED61B8" w:rsidP="00CD53D6">
            <w:pPr>
              <w:jc w:val="center"/>
              <w:rPr>
                <w:szCs w:val="21"/>
              </w:rPr>
            </w:pPr>
          </w:p>
        </w:tc>
        <w:tc>
          <w:tcPr>
            <w:tcW w:w="1702" w:type="dxa"/>
          </w:tcPr>
          <w:p w14:paraId="2068707C" w14:textId="77777777" w:rsidR="00ED61B8" w:rsidRPr="00ED61B8" w:rsidRDefault="00ED61B8" w:rsidP="00CD53D6">
            <w:pPr>
              <w:jc w:val="center"/>
              <w:rPr>
                <w:szCs w:val="21"/>
              </w:rPr>
            </w:pPr>
          </w:p>
        </w:tc>
      </w:tr>
      <w:tr w:rsidR="00ED61B8" w:rsidRPr="00ED61B8" w14:paraId="126C2B13" w14:textId="77777777" w:rsidTr="00ED61B8">
        <w:trPr>
          <w:jc w:val="center"/>
        </w:trPr>
        <w:tc>
          <w:tcPr>
            <w:tcW w:w="1440" w:type="dxa"/>
            <w:vMerge/>
            <w:vAlign w:val="center"/>
          </w:tcPr>
          <w:p w14:paraId="3795F613" w14:textId="77777777" w:rsidR="00ED61B8" w:rsidRPr="00ED61B8" w:rsidRDefault="00ED61B8" w:rsidP="00CD53D6">
            <w:pPr>
              <w:jc w:val="center"/>
              <w:rPr>
                <w:szCs w:val="21"/>
              </w:rPr>
            </w:pPr>
          </w:p>
        </w:tc>
        <w:tc>
          <w:tcPr>
            <w:tcW w:w="2580" w:type="dxa"/>
            <w:vAlign w:val="center"/>
          </w:tcPr>
          <w:p w14:paraId="0F0E1517" w14:textId="77777777" w:rsidR="00ED61B8" w:rsidRPr="00ED61B8" w:rsidRDefault="00ED61B8" w:rsidP="00CD53D6">
            <w:pPr>
              <w:jc w:val="center"/>
              <w:rPr>
                <w:szCs w:val="21"/>
              </w:rPr>
            </w:pPr>
            <w:r w:rsidRPr="00ED61B8">
              <w:rPr>
                <w:rFonts w:hint="eastAsia"/>
                <w:szCs w:val="21"/>
              </w:rPr>
              <w:t>卫生清洁</w:t>
            </w:r>
          </w:p>
        </w:tc>
        <w:tc>
          <w:tcPr>
            <w:tcW w:w="3638" w:type="dxa"/>
          </w:tcPr>
          <w:p w14:paraId="2A4BD332" w14:textId="77777777" w:rsidR="00ED61B8" w:rsidRPr="00ED61B8" w:rsidRDefault="00ED61B8" w:rsidP="00CD53D6">
            <w:pPr>
              <w:jc w:val="center"/>
              <w:rPr>
                <w:szCs w:val="21"/>
              </w:rPr>
            </w:pPr>
          </w:p>
        </w:tc>
        <w:tc>
          <w:tcPr>
            <w:tcW w:w="1702" w:type="dxa"/>
          </w:tcPr>
          <w:p w14:paraId="39F1F5B6" w14:textId="77777777" w:rsidR="00ED61B8" w:rsidRPr="00ED61B8" w:rsidRDefault="00ED61B8" w:rsidP="00CD53D6">
            <w:pPr>
              <w:jc w:val="center"/>
              <w:rPr>
                <w:szCs w:val="21"/>
              </w:rPr>
            </w:pPr>
          </w:p>
        </w:tc>
      </w:tr>
      <w:tr w:rsidR="00ED61B8" w:rsidRPr="00ED61B8" w14:paraId="1D1DAC31" w14:textId="77777777" w:rsidTr="00ED61B8">
        <w:trPr>
          <w:jc w:val="center"/>
        </w:trPr>
        <w:tc>
          <w:tcPr>
            <w:tcW w:w="1440" w:type="dxa"/>
            <w:vMerge/>
          </w:tcPr>
          <w:p w14:paraId="5ABD3737" w14:textId="77777777" w:rsidR="00ED61B8" w:rsidRPr="00ED61B8" w:rsidRDefault="00ED61B8" w:rsidP="00CD53D6">
            <w:pPr>
              <w:jc w:val="center"/>
              <w:rPr>
                <w:szCs w:val="21"/>
              </w:rPr>
            </w:pPr>
          </w:p>
        </w:tc>
        <w:tc>
          <w:tcPr>
            <w:tcW w:w="2580" w:type="dxa"/>
          </w:tcPr>
          <w:p w14:paraId="27FC257A" w14:textId="77777777" w:rsidR="00ED61B8" w:rsidRPr="00ED61B8" w:rsidRDefault="00ED4F88" w:rsidP="00CD53D6">
            <w:pPr>
              <w:jc w:val="center"/>
              <w:rPr>
                <w:szCs w:val="21"/>
              </w:rPr>
            </w:pPr>
            <w:r>
              <w:rPr>
                <w:rFonts w:hint="eastAsia"/>
                <w:szCs w:val="21"/>
              </w:rPr>
              <w:t>其他</w:t>
            </w:r>
          </w:p>
        </w:tc>
        <w:tc>
          <w:tcPr>
            <w:tcW w:w="3638" w:type="dxa"/>
          </w:tcPr>
          <w:p w14:paraId="0F3693C3" w14:textId="77777777" w:rsidR="00ED61B8" w:rsidRPr="00ED61B8" w:rsidRDefault="00ED61B8" w:rsidP="00CD53D6">
            <w:pPr>
              <w:jc w:val="center"/>
              <w:rPr>
                <w:szCs w:val="21"/>
              </w:rPr>
            </w:pPr>
          </w:p>
        </w:tc>
        <w:tc>
          <w:tcPr>
            <w:tcW w:w="1702" w:type="dxa"/>
          </w:tcPr>
          <w:p w14:paraId="3BCF5C88" w14:textId="77777777" w:rsidR="00ED61B8" w:rsidRPr="00ED61B8" w:rsidRDefault="00ED61B8" w:rsidP="00CD53D6">
            <w:pPr>
              <w:jc w:val="center"/>
              <w:rPr>
                <w:szCs w:val="21"/>
              </w:rPr>
            </w:pPr>
          </w:p>
        </w:tc>
      </w:tr>
      <w:tr w:rsidR="00ED61B8" w:rsidRPr="00ED61B8" w14:paraId="5ADAC4DB" w14:textId="77777777" w:rsidTr="00CD53D6">
        <w:trPr>
          <w:jc w:val="center"/>
        </w:trPr>
        <w:tc>
          <w:tcPr>
            <w:tcW w:w="1440" w:type="dxa"/>
            <w:vMerge w:val="restart"/>
          </w:tcPr>
          <w:p w14:paraId="1663A507" w14:textId="77777777" w:rsidR="00ED61B8" w:rsidRDefault="00ED61B8" w:rsidP="00ED61B8">
            <w:pPr>
              <w:jc w:val="center"/>
              <w:rPr>
                <w:szCs w:val="21"/>
              </w:rPr>
            </w:pPr>
            <w:r>
              <w:rPr>
                <w:rFonts w:hint="eastAsia"/>
                <w:szCs w:val="21"/>
              </w:rPr>
              <w:t>可</w:t>
            </w:r>
          </w:p>
          <w:p w14:paraId="07BEAD20" w14:textId="77777777" w:rsidR="00ED61B8" w:rsidRDefault="00ED61B8" w:rsidP="00ED61B8">
            <w:pPr>
              <w:jc w:val="center"/>
              <w:rPr>
                <w:szCs w:val="21"/>
              </w:rPr>
            </w:pPr>
            <w:r>
              <w:rPr>
                <w:rFonts w:hint="eastAsia"/>
                <w:szCs w:val="21"/>
              </w:rPr>
              <w:t>燃</w:t>
            </w:r>
          </w:p>
          <w:p w14:paraId="39046537" w14:textId="77777777" w:rsidR="00ED61B8" w:rsidRDefault="00ED61B8" w:rsidP="00ED61B8">
            <w:pPr>
              <w:jc w:val="center"/>
              <w:rPr>
                <w:szCs w:val="21"/>
              </w:rPr>
            </w:pPr>
            <w:r>
              <w:rPr>
                <w:rFonts w:hint="eastAsia"/>
                <w:szCs w:val="21"/>
              </w:rPr>
              <w:t>气</w:t>
            </w:r>
          </w:p>
          <w:p w14:paraId="78ABB87B" w14:textId="77777777" w:rsidR="00ED61B8" w:rsidRDefault="00ED61B8" w:rsidP="00ED61B8">
            <w:pPr>
              <w:jc w:val="center"/>
              <w:rPr>
                <w:szCs w:val="21"/>
              </w:rPr>
            </w:pPr>
            <w:r>
              <w:rPr>
                <w:rFonts w:hint="eastAsia"/>
                <w:szCs w:val="21"/>
              </w:rPr>
              <w:t>报</w:t>
            </w:r>
          </w:p>
          <w:p w14:paraId="6ED14E27" w14:textId="77777777" w:rsidR="00ED61B8" w:rsidRPr="00ED61B8" w:rsidRDefault="00ED61B8" w:rsidP="00ED61B8">
            <w:pPr>
              <w:jc w:val="center"/>
              <w:rPr>
                <w:szCs w:val="21"/>
              </w:rPr>
            </w:pPr>
            <w:r>
              <w:rPr>
                <w:rFonts w:hint="eastAsia"/>
                <w:szCs w:val="21"/>
              </w:rPr>
              <w:t>警</w:t>
            </w:r>
          </w:p>
          <w:p w14:paraId="6EB01797" w14:textId="77777777" w:rsidR="00ED61B8" w:rsidRPr="00ED61B8" w:rsidRDefault="00ED61B8" w:rsidP="00ED61B8">
            <w:pPr>
              <w:jc w:val="center"/>
              <w:rPr>
                <w:szCs w:val="21"/>
              </w:rPr>
            </w:pPr>
            <w:r w:rsidRPr="00ED61B8">
              <w:rPr>
                <w:rFonts w:hint="eastAsia"/>
                <w:szCs w:val="21"/>
              </w:rPr>
              <w:t>系</w:t>
            </w:r>
          </w:p>
          <w:p w14:paraId="7485EB92" w14:textId="77777777" w:rsidR="00ED61B8" w:rsidRPr="00ED61B8" w:rsidRDefault="00ED61B8" w:rsidP="00ED61B8">
            <w:pPr>
              <w:jc w:val="center"/>
              <w:rPr>
                <w:szCs w:val="21"/>
              </w:rPr>
            </w:pPr>
            <w:r w:rsidRPr="00ED61B8">
              <w:rPr>
                <w:rFonts w:hint="eastAsia"/>
                <w:szCs w:val="21"/>
              </w:rPr>
              <w:t>统</w:t>
            </w:r>
          </w:p>
        </w:tc>
        <w:tc>
          <w:tcPr>
            <w:tcW w:w="2580" w:type="dxa"/>
            <w:vAlign w:val="center"/>
          </w:tcPr>
          <w:p w14:paraId="50AB39A6" w14:textId="77777777" w:rsidR="00ED61B8" w:rsidRPr="00ED61B8" w:rsidRDefault="00ED61B8" w:rsidP="00CD53D6">
            <w:pPr>
              <w:jc w:val="center"/>
              <w:rPr>
                <w:szCs w:val="21"/>
              </w:rPr>
            </w:pPr>
            <w:r w:rsidRPr="00ED61B8">
              <w:rPr>
                <w:rFonts w:hint="eastAsia"/>
                <w:szCs w:val="21"/>
              </w:rPr>
              <w:t>电源检测</w:t>
            </w:r>
          </w:p>
        </w:tc>
        <w:tc>
          <w:tcPr>
            <w:tcW w:w="3638" w:type="dxa"/>
          </w:tcPr>
          <w:p w14:paraId="53CF67A6" w14:textId="77777777" w:rsidR="00ED61B8" w:rsidRPr="00ED61B8" w:rsidRDefault="00ED61B8" w:rsidP="00CD53D6">
            <w:pPr>
              <w:jc w:val="center"/>
              <w:rPr>
                <w:szCs w:val="21"/>
              </w:rPr>
            </w:pPr>
          </w:p>
        </w:tc>
        <w:tc>
          <w:tcPr>
            <w:tcW w:w="1702" w:type="dxa"/>
          </w:tcPr>
          <w:p w14:paraId="56C83D0B" w14:textId="77777777" w:rsidR="00ED61B8" w:rsidRPr="00ED61B8" w:rsidRDefault="00ED61B8" w:rsidP="00CD53D6">
            <w:pPr>
              <w:jc w:val="center"/>
              <w:rPr>
                <w:szCs w:val="21"/>
              </w:rPr>
            </w:pPr>
          </w:p>
        </w:tc>
      </w:tr>
      <w:tr w:rsidR="00ED61B8" w:rsidRPr="00ED61B8" w14:paraId="6AA12A34" w14:textId="77777777" w:rsidTr="00CD53D6">
        <w:trPr>
          <w:jc w:val="center"/>
        </w:trPr>
        <w:tc>
          <w:tcPr>
            <w:tcW w:w="1440" w:type="dxa"/>
            <w:vMerge/>
          </w:tcPr>
          <w:p w14:paraId="15BEFB0D" w14:textId="77777777" w:rsidR="00ED61B8" w:rsidRPr="00ED61B8" w:rsidRDefault="00ED61B8" w:rsidP="00CD53D6">
            <w:pPr>
              <w:jc w:val="center"/>
              <w:rPr>
                <w:szCs w:val="21"/>
              </w:rPr>
            </w:pPr>
          </w:p>
        </w:tc>
        <w:tc>
          <w:tcPr>
            <w:tcW w:w="2580" w:type="dxa"/>
            <w:vAlign w:val="center"/>
          </w:tcPr>
          <w:p w14:paraId="5AB1CE01" w14:textId="77777777" w:rsidR="00ED61B8" w:rsidRPr="00ED61B8" w:rsidRDefault="00ED61B8" w:rsidP="00CD53D6">
            <w:pPr>
              <w:jc w:val="center"/>
              <w:rPr>
                <w:szCs w:val="21"/>
              </w:rPr>
            </w:pPr>
            <w:r w:rsidRPr="00ED61B8">
              <w:rPr>
                <w:rFonts w:hint="eastAsia"/>
                <w:szCs w:val="21"/>
              </w:rPr>
              <w:t>传感器灵敏度检查</w:t>
            </w:r>
          </w:p>
        </w:tc>
        <w:tc>
          <w:tcPr>
            <w:tcW w:w="3638" w:type="dxa"/>
          </w:tcPr>
          <w:p w14:paraId="7238E39D" w14:textId="77777777" w:rsidR="00ED61B8" w:rsidRPr="00ED61B8" w:rsidRDefault="00ED61B8" w:rsidP="00CD53D6">
            <w:pPr>
              <w:jc w:val="center"/>
              <w:rPr>
                <w:szCs w:val="21"/>
              </w:rPr>
            </w:pPr>
          </w:p>
        </w:tc>
        <w:tc>
          <w:tcPr>
            <w:tcW w:w="1702" w:type="dxa"/>
          </w:tcPr>
          <w:p w14:paraId="0B80E36B" w14:textId="77777777" w:rsidR="00ED61B8" w:rsidRPr="00ED61B8" w:rsidRDefault="00ED61B8" w:rsidP="00CD53D6">
            <w:pPr>
              <w:jc w:val="center"/>
              <w:rPr>
                <w:szCs w:val="21"/>
              </w:rPr>
            </w:pPr>
          </w:p>
        </w:tc>
      </w:tr>
      <w:tr w:rsidR="00ED61B8" w:rsidRPr="00ED61B8" w14:paraId="750FF7CF" w14:textId="77777777" w:rsidTr="00CD53D6">
        <w:trPr>
          <w:jc w:val="center"/>
        </w:trPr>
        <w:tc>
          <w:tcPr>
            <w:tcW w:w="1440" w:type="dxa"/>
            <w:vMerge/>
          </w:tcPr>
          <w:p w14:paraId="43DCFEC8" w14:textId="77777777" w:rsidR="00ED61B8" w:rsidRPr="00ED61B8" w:rsidRDefault="00ED61B8" w:rsidP="00CD53D6">
            <w:pPr>
              <w:jc w:val="center"/>
              <w:rPr>
                <w:szCs w:val="21"/>
              </w:rPr>
            </w:pPr>
          </w:p>
        </w:tc>
        <w:tc>
          <w:tcPr>
            <w:tcW w:w="2580" w:type="dxa"/>
            <w:vAlign w:val="center"/>
          </w:tcPr>
          <w:p w14:paraId="10271C18" w14:textId="77777777" w:rsidR="00ED61B8" w:rsidRPr="00ED61B8" w:rsidRDefault="00ED61B8" w:rsidP="00CD53D6">
            <w:pPr>
              <w:jc w:val="center"/>
              <w:rPr>
                <w:szCs w:val="21"/>
              </w:rPr>
            </w:pPr>
            <w:r w:rsidRPr="00ED61B8">
              <w:rPr>
                <w:rFonts w:hint="eastAsia"/>
                <w:szCs w:val="21"/>
              </w:rPr>
              <w:t>显示器检查</w:t>
            </w:r>
          </w:p>
        </w:tc>
        <w:tc>
          <w:tcPr>
            <w:tcW w:w="3638" w:type="dxa"/>
          </w:tcPr>
          <w:p w14:paraId="476D8B9A" w14:textId="77777777" w:rsidR="00ED61B8" w:rsidRPr="00ED61B8" w:rsidRDefault="00ED61B8" w:rsidP="00CD53D6">
            <w:pPr>
              <w:jc w:val="center"/>
              <w:rPr>
                <w:szCs w:val="21"/>
              </w:rPr>
            </w:pPr>
          </w:p>
        </w:tc>
        <w:tc>
          <w:tcPr>
            <w:tcW w:w="1702" w:type="dxa"/>
          </w:tcPr>
          <w:p w14:paraId="50916657" w14:textId="77777777" w:rsidR="00ED61B8" w:rsidRPr="00ED61B8" w:rsidRDefault="00ED61B8" w:rsidP="00CD53D6">
            <w:pPr>
              <w:jc w:val="center"/>
              <w:rPr>
                <w:szCs w:val="21"/>
              </w:rPr>
            </w:pPr>
          </w:p>
        </w:tc>
      </w:tr>
      <w:tr w:rsidR="00ED61B8" w:rsidRPr="00ED61B8" w14:paraId="0EE3E21B" w14:textId="77777777" w:rsidTr="00CD53D6">
        <w:trPr>
          <w:jc w:val="center"/>
        </w:trPr>
        <w:tc>
          <w:tcPr>
            <w:tcW w:w="1440" w:type="dxa"/>
            <w:vMerge/>
          </w:tcPr>
          <w:p w14:paraId="00A2C919" w14:textId="77777777" w:rsidR="00ED61B8" w:rsidRPr="00ED61B8" w:rsidRDefault="00ED61B8" w:rsidP="00CD53D6">
            <w:pPr>
              <w:jc w:val="center"/>
              <w:rPr>
                <w:szCs w:val="21"/>
              </w:rPr>
            </w:pPr>
          </w:p>
        </w:tc>
        <w:tc>
          <w:tcPr>
            <w:tcW w:w="2580" w:type="dxa"/>
            <w:vAlign w:val="center"/>
          </w:tcPr>
          <w:p w14:paraId="0009722B" w14:textId="77777777" w:rsidR="00ED61B8" w:rsidRPr="00ED61B8" w:rsidRDefault="00ED61B8" w:rsidP="00CD53D6">
            <w:pPr>
              <w:jc w:val="center"/>
              <w:rPr>
                <w:szCs w:val="21"/>
              </w:rPr>
            </w:pPr>
            <w:r w:rsidRPr="00ED61B8">
              <w:rPr>
                <w:rFonts w:hint="eastAsia"/>
                <w:szCs w:val="21"/>
              </w:rPr>
              <w:t>超限报警检查</w:t>
            </w:r>
          </w:p>
        </w:tc>
        <w:tc>
          <w:tcPr>
            <w:tcW w:w="3638" w:type="dxa"/>
          </w:tcPr>
          <w:p w14:paraId="056D83F0" w14:textId="77777777" w:rsidR="00ED61B8" w:rsidRPr="00ED61B8" w:rsidRDefault="00ED61B8" w:rsidP="00CD53D6">
            <w:pPr>
              <w:jc w:val="center"/>
              <w:rPr>
                <w:szCs w:val="21"/>
              </w:rPr>
            </w:pPr>
          </w:p>
        </w:tc>
        <w:tc>
          <w:tcPr>
            <w:tcW w:w="1702" w:type="dxa"/>
          </w:tcPr>
          <w:p w14:paraId="556B4286" w14:textId="77777777" w:rsidR="00ED61B8" w:rsidRPr="00ED61B8" w:rsidRDefault="00ED61B8" w:rsidP="00CD53D6">
            <w:pPr>
              <w:jc w:val="center"/>
              <w:rPr>
                <w:szCs w:val="21"/>
              </w:rPr>
            </w:pPr>
          </w:p>
        </w:tc>
      </w:tr>
      <w:tr w:rsidR="00ED61B8" w:rsidRPr="00ED61B8" w14:paraId="5E24BE23" w14:textId="77777777" w:rsidTr="00CD53D6">
        <w:trPr>
          <w:jc w:val="center"/>
        </w:trPr>
        <w:tc>
          <w:tcPr>
            <w:tcW w:w="1440" w:type="dxa"/>
            <w:vMerge/>
          </w:tcPr>
          <w:p w14:paraId="5765E712" w14:textId="77777777" w:rsidR="00ED61B8" w:rsidRPr="00ED61B8" w:rsidRDefault="00ED61B8" w:rsidP="00CD53D6">
            <w:pPr>
              <w:jc w:val="center"/>
              <w:rPr>
                <w:szCs w:val="21"/>
              </w:rPr>
            </w:pPr>
          </w:p>
        </w:tc>
        <w:tc>
          <w:tcPr>
            <w:tcW w:w="2580" w:type="dxa"/>
            <w:vAlign w:val="center"/>
          </w:tcPr>
          <w:p w14:paraId="7B5E7F64" w14:textId="77777777" w:rsidR="00ED61B8" w:rsidRPr="00ED61B8" w:rsidRDefault="00ED61B8" w:rsidP="00CD53D6">
            <w:pPr>
              <w:jc w:val="center"/>
              <w:rPr>
                <w:szCs w:val="21"/>
              </w:rPr>
            </w:pPr>
            <w:r w:rsidRPr="00ED61B8">
              <w:rPr>
                <w:rFonts w:hint="eastAsia"/>
                <w:szCs w:val="21"/>
              </w:rPr>
              <w:t>连接线牢固检查</w:t>
            </w:r>
          </w:p>
        </w:tc>
        <w:tc>
          <w:tcPr>
            <w:tcW w:w="3638" w:type="dxa"/>
          </w:tcPr>
          <w:p w14:paraId="734A2812" w14:textId="77777777" w:rsidR="00ED61B8" w:rsidRPr="00ED61B8" w:rsidRDefault="00ED61B8" w:rsidP="00CD53D6">
            <w:pPr>
              <w:jc w:val="center"/>
              <w:rPr>
                <w:szCs w:val="21"/>
              </w:rPr>
            </w:pPr>
          </w:p>
        </w:tc>
        <w:tc>
          <w:tcPr>
            <w:tcW w:w="1702" w:type="dxa"/>
          </w:tcPr>
          <w:p w14:paraId="7EF02768" w14:textId="77777777" w:rsidR="00ED61B8" w:rsidRPr="00ED61B8" w:rsidRDefault="00ED61B8" w:rsidP="00CD53D6">
            <w:pPr>
              <w:jc w:val="center"/>
              <w:rPr>
                <w:szCs w:val="21"/>
              </w:rPr>
            </w:pPr>
          </w:p>
        </w:tc>
      </w:tr>
      <w:tr w:rsidR="00ED61B8" w:rsidRPr="00ED61B8" w14:paraId="71D97718" w14:textId="77777777" w:rsidTr="00CD53D6">
        <w:trPr>
          <w:jc w:val="center"/>
        </w:trPr>
        <w:tc>
          <w:tcPr>
            <w:tcW w:w="1440" w:type="dxa"/>
            <w:vMerge/>
          </w:tcPr>
          <w:p w14:paraId="429F1A35" w14:textId="77777777" w:rsidR="00ED61B8" w:rsidRPr="00ED61B8" w:rsidRDefault="00ED61B8" w:rsidP="00CD53D6">
            <w:pPr>
              <w:jc w:val="center"/>
              <w:rPr>
                <w:szCs w:val="21"/>
              </w:rPr>
            </w:pPr>
          </w:p>
        </w:tc>
        <w:tc>
          <w:tcPr>
            <w:tcW w:w="2580" w:type="dxa"/>
            <w:vAlign w:val="center"/>
          </w:tcPr>
          <w:p w14:paraId="6CBD46C2" w14:textId="77777777" w:rsidR="00ED61B8" w:rsidRPr="00ED61B8" w:rsidRDefault="00ED61B8" w:rsidP="00CD53D6">
            <w:pPr>
              <w:jc w:val="center"/>
              <w:rPr>
                <w:szCs w:val="21"/>
              </w:rPr>
            </w:pPr>
            <w:r w:rsidRPr="00ED61B8">
              <w:rPr>
                <w:rFonts w:hint="eastAsia"/>
                <w:szCs w:val="21"/>
              </w:rPr>
              <w:t>电源检测</w:t>
            </w:r>
          </w:p>
        </w:tc>
        <w:tc>
          <w:tcPr>
            <w:tcW w:w="3638" w:type="dxa"/>
          </w:tcPr>
          <w:p w14:paraId="345062B5" w14:textId="77777777" w:rsidR="00ED61B8" w:rsidRPr="00ED61B8" w:rsidRDefault="00ED61B8" w:rsidP="00CD53D6">
            <w:pPr>
              <w:jc w:val="center"/>
              <w:rPr>
                <w:szCs w:val="21"/>
              </w:rPr>
            </w:pPr>
          </w:p>
        </w:tc>
        <w:tc>
          <w:tcPr>
            <w:tcW w:w="1702" w:type="dxa"/>
          </w:tcPr>
          <w:p w14:paraId="0AE798B1" w14:textId="77777777" w:rsidR="00ED61B8" w:rsidRPr="00ED61B8" w:rsidRDefault="00ED61B8" w:rsidP="00CD53D6">
            <w:pPr>
              <w:jc w:val="center"/>
              <w:rPr>
                <w:szCs w:val="21"/>
              </w:rPr>
            </w:pPr>
          </w:p>
        </w:tc>
      </w:tr>
      <w:tr w:rsidR="00ED61B8" w:rsidRPr="00ED61B8" w14:paraId="67234CDE" w14:textId="77777777" w:rsidTr="00CD53D6">
        <w:trPr>
          <w:jc w:val="center"/>
        </w:trPr>
        <w:tc>
          <w:tcPr>
            <w:tcW w:w="1440" w:type="dxa"/>
            <w:vMerge/>
          </w:tcPr>
          <w:p w14:paraId="3EBAC7C8" w14:textId="77777777" w:rsidR="00ED61B8" w:rsidRPr="00ED61B8" w:rsidRDefault="00ED61B8" w:rsidP="00CD53D6">
            <w:pPr>
              <w:jc w:val="center"/>
              <w:rPr>
                <w:szCs w:val="21"/>
              </w:rPr>
            </w:pPr>
          </w:p>
        </w:tc>
        <w:tc>
          <w:tcPr>
            <w:tcW w:w="2580" w:type="dxa"/>
            <w:vAlign w:val="center"/>
          </w:tcPr>
          <w:p w14:paraId="1E8F2B6F" w14:textId="77777777" w:rsidR="00ED61B8" w:rsidRPr="00ED61B8" w:rsidRDefault="00ED4F88" w:rsidP="00CD53D6">
            <w:pPr>
              <w:jc w:val="center"/>
              <w:rPr>
                <w:szCs w:val="21"/>
              </w:rPr>
            </w:pPr>
            <w:r>
              <w:rPr>
                <w:rFonts w:hint="eastAsia"/>
                <w:szCs w:val="21"/>
              </w:rPr>
              <w:t>防爆性能</w:t>
            </w:r>
            <w:r w:rsidR="00ED61B8" w:rsidRPr="00ED61B8">
              <w:rPr>
                <w:rFonts w:hint="eastAsia"/>
                <w:szCs w:val="21"/>
              </w:rPr>
              <w:t>检查</w:t>
            </w:r>
          </w:p>
        </w:tc>
        <w:tc>
          <w:tcPr>
            <w:tcW w:w="3638" w:type="dxa"/>
          </w:tcPr>
          <w:p w14:paraId="75820AC0" w14:textId="77777777" w:rsidR="00ED61B8" w:rsidRPr="00ED61B8" w:rsidRDefault="00ED61B8" w:rsidP="00CD53D6">
            <w:pPr>
              <w:jc w:val="center"/>
              <w:rPr>
                <w:szCs w:val="21"/>
              </w:rPr>
            </w:pPr>
          </w:p>
        </w:tc>
        <w:tc>
          <w:tcPr>
            <w:tcW w:w="1702" w:type="dxa"/>
          </w:tcPr>
          <w:p w14:paraId="18E36841" w14:textId="77777777" w:rsidR="00ED61B8" w:rsidRPr="00ED61B8" w:rsidRDefault="00ED61B8" w:rsidP="00CD53D6">
            <w:pPr>
              <w:jc w:val="center"/>
              <w:rPr>
                <w:szCs w:val="21"/>
              </w:rPr>
            </w:pPr>
          </w:p>
        </w:tc>
      </w:tr>
      <w:tr w:rsidR="00ED61B8" w:rsidRPr="00ED61B8" w14:paraId="04FBB29A" w14:textId="77777777" w:rsidTr="00ED61B8">
        <w:trPr>
          <w:jc w:val="center"/>
        </w:trPr>
        <w:tc>
          <w:tcPr>
            <w:tcW w:w="1440" w:type="dxa"/>
            <w:vMerge/>
          </w:tcPr>
          <w:p w14:paraId="5048D6E2" w14:textId="77777777" w:rsidR="00ED61B8" w:rsidRPr="00ED61B8" w:rsidRDefault="00ED61B8" w:rsidP="00CD53D6">
            <w:pPr>
              <w:jc w:val="center"/>
              <w:rPr>
                <w:szCs w:val="21"/>
              </w:rPr>
            </w:pPr>
          </w:p>
        </w:tc>
        <w:tc>
          <w:tcPr>
            <w:tcW w:w="2580" w:type="dxa"/>
          </w:tcPr>
          <w:p w14:paraId="15688E12" w14:textId="77777777" w:rsidR="00ED61B8" w:rsidRPr="00ED61B8" w:rsidRDefault="00ED4F88" w:rsidP="00CD53D6">
            <w:pPr>
              <w:jc w:val="center"/>
              <w:rPr>
                <w:szCs w:val="21"/>
              </w:rPr>
            </w:pPr>
            <w:r>
              <w:rPr>
                <w:rFonts w:hint="eastAsia"/>
                <w:szCs w:val="21"/>
              </w:rPr>
              <w:t>其他</w:t>
            </w:r>
          </w:p>
        </w:tc>
        <w:tc>
          <w:tcPr>
            <w:tcW w:w="3638" w:type="dxa"/>
          </w:tcPr>
          <w:p w14:paraId="671F0694" w14:textId="77777777" w:rsidR="00ED61B8" w:rsidRPr="00ED61B8" w:rsidRDefault="00ED61B8" w:rsidP="00CD53D6">
            <w:pPr>
              <w:jc w:val="center"/>
              <w:rPr>
                <w:szCs w:val="21"/>
              </w:rPr>
            </w:pPr>
          </w:p>
        </w:tc>
        <w:tc>
          <w:tcPr>
            <w:tcW w:w="1702" w:type="dxa"/>
          </w:tcPr>
          <w:p w14:paraId="2C4C44E4" w14:textId="77777777" w:rsidR="00ED61B8" w:rsidRPr="00ED61B8" w:rsidRDefault="00ED61B8" w:rsidP="00CD53D6">
            <w:pPr>
              <w:jc w:val="center"/>
              <w:rPr>
                <w:szCs w:val="21"/>
              </w:rPr>
            </w:pPr>
          </w:p>
        </w:tc>
      </w:tr>
      <w:tr w:rsidR="00ED61B8" w:rsidRPr="00ED61B8" w14:paraId="5CE253E4" w14:textId="77777777" w:rsidTr="00ED61B8">
        <w:trPr>
          <w:jc w:val="center"/>
        </w:trPr>
        <w:tc>
          <w:tcPr>
            <w:tcW w:w="1440" w:type="dxa"/>
            <w:vMerge/>
          </w:tcPr>
          <w:p w14:paraId="46FF7445" w14:textId="77777777" w:rsidR="00ED61B8" w:rsidRPr="00ED61B8" w:rsidRDefault="00ED61B8" w:rsidP="00CD53D6">
            <w:pPr>
              <w:jc w:val="center"/>
              <w:rPr>
                <w:szCs w:val="21"/>
              </w:rPr>
            </w:pPr>
          </w:p>
        </w:tc>
        <w:tc>
          <w:tcPr>
            <w:tcW w:w="2580" w:type="dxa"/>
          </w:tcPr>
          <w:p w14:paraId="511C48FE" w14:textId="77777777" w:rsidR="00ED61B8" w:rsidRPr="00ED61B8" w:rsidRDefault="00ED61B8" w:rsidP="00CD53D6">
            <w:pPr>
              <w:jc w:val="center"/>
              <w:rPr>
                <w:szCs w:val="21"/>
              </w:rPr>
            </w:pPr>
          </w:p>
        </w:tc>
        <w:tc>
          <w:tcPr>
            <w:tcW w:w="3638" w:type="dxa"/>
          </w:tcPr>
          <w:p w14:paraId="45290E84" w14:textId="77777777" w:rsidR="00ED61B8" w:rsidRPr="00ED61B8" w:rsidRDefault="00ED61B8" w:rsidP="00CD53D6">
            <w:pPr>
              <w:jc w:val="center"/>
              <w:rPr>
                <w:szCs w:val="21"/>
              </w:rPr>
            </w:pPr>
          </w:p>
        </w:tc>
        <w:tc>
          <w:tcPr>
            <w:tcW w:w="1702" w:type="dxa"/>
          </w:tcPr>
          <w:p w14:paraId="531EBA6A" w14:textId="77777777" w:rsidR="00ED61B8" w:rsidRPr="00ED61B8" w:rsidRDefault="00ED61B8" w:rsidP="00CD53D6">
            <w:pPr>
              <w:jc w:val="center"/>
              <w:rPr>
                <w:szCs w:val="21"/>
              </w:rPr>
            </w:pPr>
          </w:p>
        </w:tc>
      </w:tr>
    </w:tbl>
    <w:p w14:paraId="71B9346E" w14:textId="77777777" w:rsidR="004D60A3" w:rsidRDefault="00ED61B8" w:rsidP="00ED61B8">
      <w:pPr>
        <w:ind w:firstLineChars="750" w:firstLine="2100"/>
        <w:rPr>
          <w:rFonts w:hAnsi="宋体"/>
          <w:sz w:val="28"/>
          <w:szCs w:val="28"/>
        </w:rPr>
      </w:pPr>
      <w:r>
        <w:rPr>
          <w:rFonts w:hint="eastAsia"/>
          <w:sz w:val="28"/>
          <w:szCs w:val="28"/>
        </w:rPr>
        <w:t>调试人：</w:t>
      </w:r>
      <w:r>
        <w:rPr>
          <w:rFonts w:hint="eastAsia"/>
          <w:sz w:val="28"/>
          <w:szCs w:val="28"/>
        </w:rPr>
        <w:t xml:space="preserve">                           </w:t>
      </w:r>
      <w:r>
        <w:rPr>
          <w:rFonts w:hint="eastAsia"/>
          <w:sz w:val="28"/>
          <w:szCs w:val="28"/>
        </w:rPr>
        <w:t>确认人：</w:t>
      </w:r>
    </w:p>
    <w:p w14:paraId="691D61A9" w14:textId="77777777" w:rsidR="00ED4F88" w:rsidRDefault="00ED4F88">
      <w:pPr>
        <w:widowControl/>
        <w:jc w:val="left"/>
        <w:rPr>
          <w:rFonts w:hAnsi="宋体"/>
          <w:sz w:val="28"/>
          <w:szCs w:val="28"/>
        </w:rPr>
      </w:pPr>
      <w:r>
        <w:rPr>
          <w:rFonts w:hAnsi="宋体"/>
          <w:sz w:val="28"/>
          <w:szCs w:val="28"/>
        </w:rPr>
        <w:br w:type="page"/>
      </w:r>
    </w:p>
    <w:p w14:paraId="27387A6B" w14:textId="77777777" w:rsidR="007F5FC0" w:rsidRPr="00BA4232" w:rsidRDefault="002810E3" w:rsidP="00BA4232">
      <w:pPr>
        <w:pStyle w:val="12"/>
        <w:spacing w:before="0" w:after="0" w:line="460" w:lineRule="exact"/>
        <w:ind w:left="2" w:firstLineChars="466" w:firstLine="1310"/>
        <w:outlineLvl w:val="0"/>
        <w:rPr>
          <w:bCs w:val="0"/>
        </w:rPr>
      </w:pPr>
      <w:bookmarkStart w:id="119" w:name="_Toc391046361"/>
      <w:r w:rsidRPr="00BA4232">
        <w:rPr>
          <w:rFonts w:hint="eastAsia"/>
          <w:bCs w:val="0"/>
        </w:rPr>
        <w:lastRenderedPageBreak/>
        <w:t>表6</w:t>
      </w:r>
      <w:r w:rsidR="00ED4F88" w:rsidRPr="00BA4232">
        <w:rPr>
          <w:rFonts w:hint="eastAsia"/>
          <w:bCs w:val="0"/>
        </w:rPr>
        <w:t>.13 设备维修保养记录卡</w:t>
      </w:r>
      <w:bookmarkEnd w:id="119"/>
    </w:p>
    <w:tbl>
      <w:tblPr>
        <w:tblW w:w="9640" w:type="dxa"/>
        <w:tblInd w:w="-34" w:type="dxa"/>
        <w:tblLook w:val="04A0" w:firstRow="1" w:lastRow="0" w:firstColumn="1" w:lastColumn="0" w:noHBand="0" w:noVBand="1"/>
      </w:tblPr>
      <w:tblGrid>
        <w:gridCol w:w="3444"/>
        <w:gridCol w:w="900"/>
        <w:gridCol w:w="1748"/>
        <w:gridCol w:w="900"/>
        <w:gridCol w:w="900"/>
        <w:gridCol w:w="1748"/>
      </w:tblGrid>
      <w:tr w:rsidR="00ED4F88" w:rsidRPr="00ED4F88" w14:paraId="3154499E" w14:textId="77777777" w:rsidTr="00CD53D6">
        <w:trPr>
          <w:trHeight w:val="540"/>
        </w:trPr>
        <w:tc>
          <w:tcPr>
            <w:tcW w:w="4344" w:type="dxa"/>
            <w:gridSpan w:val="2"/>
            <w:tcBorders>
              <w:top w:val="nil"/>
              <w:left w:val="nil"/>
              <w:bottom w:val="nil"/>
              <w:right w:val="nil"/>
            </w:tcBorders>
            <w:shd w:val="clear" w:color="auto" w:fill="auto"/>
            <w:noWrap/>
            <w:vAlign w:val="center"/>
            <w:hideMark/>
          </w:tcPr>
          <w:p w14:paraId="3CBD3589" w14:textId="77777777" w:rsidR="00ED4F88" w:rsidRPr="00ED4F88" w:rsidRDefault="00ED4F88" w:rsidP="00CD53D6">
            <w:pPr>
              <w:widowControl/>
              <w:jc w:val="left"/>
              <w:rPr>
                <w:rFonts w:ascii="宋体" w:eastAsia="宋体" w:hAnsi="宋体" w:cs="宋体"/>
                <w:kern w:val="0"/>
                <w:sz w:val="24"/>
                <w:szCs w:val="24"/>
              </w:rPr>
            </w:pPr>
            <w:r w:rsidRPr="00ED4F88">
              <w:rPr>
                <w:rFonts w:ascii="宋体" w:eastAsia="宋体" w:hAnsi="宋体" w:cs="宋体" w:hint="eastAsia"/>
                <w:kern w:val="0"/>
                <w:sz w:val="24"/>
                <w:szCs w:val="24"/>
              </w:rPr>
              <w:t>部门：</w:t>
            </w:r>
          </w:p>
        </w:tc>
        <w:tc>
          <w:tcPr>
            <w:tcW w:w="1748" w:type="dxa"/>
            <w:tcBorders>
              <w:top w:val="nil"/>
              <w:left w:val="nil"/>
              <w:bottom w:val="nil"/>
              <w:right w:val="nil"/>
            </w:tcBorders>
            <w:shd w:val="clear" w:color="auto" w:fill="auto"/>
            <w:noWrap/>
            <w:vAlign w:val="center"/>
            <w:hideMark/>
          </w:tcPr>
          <w:p w14:paraId="41BB9A5E" w14:textId="77777777" w:rsidR="00ED4F88" w:rsidRPr="00ED4F88" w:rsidRDefault="00ED4F88" w:rsidP="00CD53D6">
            <w:pPr>
              <w:widowControl/>
              <w:jc w:val="left"/>
              <w:rPr>
                <w:rFonts w:ascii="宋体" w:eastAsia="宋体" w:hAnsi="宋体" w:cs="宋体"/>
                <w:kern w:val="0"/>
                <w:sz w:val="24"/>
                <w:szCs w:val="24"/>
              </w:rPr>
            </w:pPr>
            <w:r w:rsidRPr="00ED4F88">
              <w:rPr>
                <w:rFonts w:ascii="宋体" w:eastAsia="宋体" w:hAnsi="宋体" w:cs="宋体" w:hint="eastAsia"/>
                <w:kern w:val="0"/>
                <w:sz w:val="24"/>
                <w:szCs w:val="24"/>
              </w:rPr>
              <w:t>编号</w:t>
            </w:r>
          </w:p>
        </w:tc>
        <w:tc>
          <w:tcPr>
            <w:tcW w:w="900" w:type="dxa"/>
            <w:tcBorders>
              <w:top w:val="nil"/>
              <w:left w:val="nil"/>
              <w:bottom w:val="nil"/>
              <w:right w:val="nil"/>
            </w:tcBorders>
            <w:shd w:val="clear" w:color="auto" w:fill="auto"/>
            <w:noWrap/>
            <w:vAlign w:val="center"/>
            <w:hideMark/>
          </w:tcPr>
          <w:p w14:paraId="551DDA92" w14:textId="77777777" w:rsidR="00ED4F88" w:rsidRPr="00ED4F88" w:rsidRDefault="00ED4F88" w:rsidP="00CD53D6">
            <w:pPr>
              <w:widowControl/>
              <w:jc w:val="center"/>
              <w:rPr>
                <w:rFonts w:ascii="宋体" w:eastAsia="宋体" w:hAnsi="宋体" w:cs="宋体"/>
                <w:kern w:val="0"/>
                <w:sz w:val="24"/>
                <w:szCs w:val="24"/>
              </w:rPr>
            </w:pPr>
          </w:p>
        </w:tc>
        <w:tc>
          <w:tcPr>
            <w:tcW w:w="900" w:type="dxa"/>
            <w:tcBorders>
              <w:top w:val="nil"/>
              <w:left w:val="nil"/>
              <w:bottom w:val="nil"/>
              <w:right w:val="nil"/>
            </w:tcBorders>
            <w:shd w:val="clear" w:color="auto" w:fill="auto"/>
            <w:noWrap/>
            <w:vAlign w:val="center"/>
            <w:hideMark/>
          </w:tcPr>
          <w:p w14:paraId="7556E562" w14:textId="77777777" w:rsidR="00ED4F88" w:rsidRPr="00ED4F88" w:rsidRDefault="00ED4F88" w:rsidP="00CD53D6">
            <w:pPr>
              <w:widowControl/>
              <w:jc w:val="left"/>
              <w:rPr>
                <w:rFonts w:ascii="宋体" w:eastAsia="宋体" w:hAnsi="宋体" w:cs="宋体"/>
                <w:kern w:val="0"/>
                <w:sz w:val="24"/>
                <w:szCs w:val="24"/>
              </w:rPr>
            </w:pPr>
            <w:r w:rsidRPr="00ED4F88">
              <w:rPr>
                <w:rFonts w:ascii="宋体" w:eastAsia="宋体" w:hAnsi="宋体" w:cs="宋体" w:hint="eastAsia"/>
                <w:kern w:val="0"/>
                <w:sz w:val="24"/>
                <w:szCs w:val="24"/>
              </w:rPr>
              <w:t>日期</w:t>
            </w:r>
          </w:p>
        </w:tc>
        <w:tc>
          <w:tcPr>
            <w:tcW w:w="1748" w:type="dxa"/>
            <w:tcBorders>
              <w:top w:val="nil"/>
              <w:left w:val="nil"/>
              <w:bottom w:val="nil"/>
              <w:right w:val="nil"/>
            </w:tcBorders>
            <w:shd w:val="clear" w:color="auto" w:fill="auto"/>
            <w:noWrap/>
            <w:vAlign w:val="center"/>
            <w:hideMark/>
          </w:tcPr>
          <w:p w14:paraId="21AAD258" w14:textId="77777777" w:rsidR="00ED4F88" w:rsidRPr="00ED4F88" w:rsidRDefault="00ED4F88" w:rsidP="00CD53D6">
            <w:pPr>
              <w:widowControl/>
              <w:jc w:val="right"/>
              <w:rPr>
                <w:rFonts w:ascii="宋体" w:eastAsia="宋体" w:hAnsi="宋体" w:cs="宋体"/>
                <w:kern w:val="0"/>
                <w:sz w:val="24"/>
                <w:szCs w:val="24"/>
              </w:rPr>
            </w:pPr>
          </w:p>
        </w:tc>
      </w:tr>
      <w:tr w:rsidR="00ED4F88" w:rsidRPr="00ED4F88" w14:paraId="355EFB11" w14:textId="77777777" w:rsidTr="00CD53D6">
        <w:trPr>
          <w:trHeight w:val="750"/>
        </w:trPr>
        <w:tc>
          <w:tcPr>
            <w:tcW w:w="34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90F77"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请修单编号</w:t>
            </w:r>
          </w:p>
        </w:tc>
        <w:tc>
          <w:tcPr>
            <w:tcW w:w="6196" w:type="dxa"/>
            <w:gridSpan w:val="5"/>
            <w:tcBorders>
              <w:top w:val="single" w:sz="4" w:space="0" w:color="auto"/>
              <w:left w:val="nil"/>
              <w:bottom w:val="single" w:sz="4" w:space="0" w:color="auto"/>
              <w:right w:val="single" w:sz="4" w:space="0" w:color="auto"/>
            </w:tcBorders>
            <w:shd w:val="clear" w:color="auto" w:fill="auto"/>
            <w:noWrap/>
            <w:vAlign w:val="center"/>
            <w:hideMark/>
          </w:tcPr>
          <w:p w14:paraId="4FF2EC45"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r>
      <w:tr w:rsidR="00ED4F88" w:rsidRPr="00ED4F88" w14:paraId="0C67DEE8" w14:textId="77777777" w:rsidTr="00CD53D6">
        <w:trPr>
          <w:trHeight w:val="540"/>
        </w:trPr>
        <w:tc>
          <w:tcPr>
            <w:tcW w:w="3444" w:type="dxa"/>
            <w:tcBorders>
              <w:top w:val="nil"/>
              <w:left w:val="single" w:sz="4" w:space="0" w:color="auto"/>
              <w:bottom w:val="single" w:sz="4" w:space="0" w:color="auto"/>
              <w:right w:val="single" w:sz="4" w:space="0" w:color="auto"/>
            </w:tcBorders>
            <w:shd w:val="clear" w:color="auto" w:fill="auto"/>
            <w:noWrap/>
            <w:vAlign w:val="center"/>
            <w:hideMark/>
          </w:tcPr>
          <w:p w14:paraId="17D29983"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维护类别</w:t>
            </w:r>
          </w:p>
        </w:tc>
        <w:tc>
          <w:tcPr>
            <w:tcW w:w="900" w:type="dxa"/>
            <w:tcBorders>
              <w:top w:val="nil"/>
              <w:left w:val="nil"/>
              <w:bottom w:val="single" w:sz="4" w:space="0" w:color="auto"/>
              <w:right w:val="single" w:sz="4" w:space="0" w:color="auto"/>
            </w:tcBorders>
            <w:shd w:val="clear" w:color="auto" w:fill="auto"/>
            <w:noWrap/>
            <w:vAlign w:val="center"/>
            <w:hideMark/>
          </w:tcPr>
          <w:p w14:paraId="0558045F"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定期</w:t>
            </w:r>
          </w:p>
        </w:tc>
        <w:tc>
          <w:tcPr>
            <w:tcW w:w="1748" w:type="dxa"/>
            <w:tcBorders>
              <w:top w:val="nil"/>
              <w:left w:val="nil"/>
              <w:bottom w:val="single" w:sz="4" w:space="0" w:color="auto"/>
              <w:right w:val="single" w:sz="4" w:space="0" w:color="auto"/>
            </w:tcBorders>
            <w:shd w:val="clear" w:color="auto" w:fill="auto"/>
            <w:noWrap/>
            <w:vAlign w:val="center"/>
            <w:hideMark/>
          </w:tcPr>
          <w:p w14:paraId="1CAC5275"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计划</w:t>
            </w:r>
          </w:p>
        </w:tc>
        <w:tc>
          <w:tcPr>
            <w:tcW w:w="900" w:type="dxa"/>
            <w:tcBorders>
              <w:top w:val="nil"/>
              <w:left w:val="nil"/>
              <w:bottom w:val="single" w:sz="4" w:space="0" w:color="auto"/>
              <w:right w:val="single" w:sz="4" w:space="0" w:color="auto"/>
            </w:tcBorders>
            <w:shd w:val="clear" w:color="auto" w:fill="auto"/>
            <w:noWrap/>
            <w:vAlign w:val="center"/>
            <w:hideMark/>
          </w:tcPr>
          <w:p w14:paraId="19E410D9"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突发</w:t>
            </w:r>
          </w:p>
        </w:tc>
        <w:tc>
          <w:tcPr>
            <w:tcW w:w="900" w:type="dxa"/>
            <w:tcBorders>
              <w:top w:val="nil"/>
              <w:left w:val="nil"/>
              <w:bottom w:val="single" w:sz="4" w:space="0" w:color="auto"/>
              <w:right w:val="single" w:sz="4" w:space="0" w:color="auto"/>
            </w:tcBorders>
            <w:shd w:val="clear" w:color="auto" w:fill="auto"/>
            <w:noWrap/>
            <w:vAlign w:val="center"/>
            <w:hideMark/>
          </w:tcPr>
          <w:p w14:paraId="5D670D1A"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其它</w:t>
            </w:r>
          </w:p>
        </w:tc>
        <w:tc>
          <w:tcPr>
            <w:tcW w:w="1748" w:type="dxa"/>
            <w:tcBorders>
              <w:top w:val="nil"/>
              <w:left w:val="nil"/>
              <w:bottom w:val="single" w:sz="4" w:space="0" w:color="auto"/>
              <w:right w:val="single" w:sz="4" w:space="0" w:color="auto"/>
            </w:tcBorders>
            <w:shd w:val="clear" w:color="auto" w:fill="auto"/>
            <w:noWrap/>
            <w:vAlign w:val="center"/>
            <w:hideMark/>
          </w:tcPr>
          <w:p w14:paraId="556E8818"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r>
      <w:tr w:rsidR="00ED4F88" w:rsidRPr="00ED4F88" w14:paraId="4E1B6427" w14:textId="77777777" w:rsidTr="00CD53D6">
        <w:trPr>
          <w:trHeight w:val="600"/>
        </w:trPr>
        <w:tc>
          <w:tcPr>
            <w:tcW w:w="3444" w:type="dxa"/>
            <w:tcBorders>
              <w:top w:val="nil"/>
              <w:left w:val="single" w:sz="4" w:space="0" w:color="auto"/>
              <w:bottom w:val="single" w:sz="4" w:space="0" w:color="auto"/>
              <w:right w:val="single" w:sz="4" w:space="0" w:color="auto"/>
            </w:tcBorders>
            <w:shd w:val="clear" w:color="auto" w:fill="auto"/>
            <w:noWrap/>
            <w:vAlign w:val="center"/>
            <w:hideMark/>
          </w:tcPr>
          <w:p w14:paraId="07DF2A20"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故障部位</w:t>
            </w:r>
          </w:p>
        </w:tc>
        <w:tc>
          <w:tcPr>
            <w:tcW w:w="6196"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175FB7D0"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r>
      <w:tr w:rsidR="00ED4F88" w:rsidRPr="00ED4F88" w14:paraId="268A192C" w14:textId="77777777" w:rsidTr="00CD53D6">
        <w:trPr>
          <w:trHeight w:val="765"/>
        </w:trPr>
        <w:tc>
          <w:tcPr>
            <w:tcW w:w="3444" w:type="dxa"/>
            <w:tcBorders>
              <w:top w:val="nil"/>
              <w:left w:val="single" w:sz="4" w:space="0" w:color="auto"/>
              <w:bottom w:val="single" w:sz="4" w:space="0" w:color="auto"/>
              <w:right w:val="single" w:sz="4" w:space="0" w:color="auto"/>
            </w:tcBorders>
            <w:shd w:val="clear" w:color="auto" w:fill="auto"/>
            <w:noWrap/>
            <w:vAlign w:val="center"/>
            <w:hideMark/>
          </w:tcPr>
          <w:p w14:paraId="0BDE11D9"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故障原因</w:t>
            </w:r>
          </w:p>
        </w:tc>
        <w:tc>
          <w:tcPr>
            <w:tcW w:w="6196"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615F77F7"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r>
      <w:tr w:rsidR="00ED4F88" w:rsidRPr="00ED4F88" w14:paraId="2CCA4813" w14:textId="77777777" w:rsidTr="00CD53D6">
        <w:trPr>
          <w:trHeight w:val="690"/>
        </w:trPr>
        <w:tc>
          <w:tcPr>
            <w:tcW w:w="3444" w:type="dxa"/>
            <w:tcBorders>
              <w:top w:val="nil"/>
              <w:left w:val="single" w:sz="4" w:space="0" w:color="auto"/>
              <w:bottom w:val="single" w:sz="4" w:space="0" w:color="auto"/>
              <w:right w:val="single" w:sz="4" w:space="0" w:color="auto"/>
            </w:tcBorders>
            <w:shd w:val="clear" w:color="auto" w:fill="auto"/>
            <w:noWrap/>
            <w:vAlign w:val="center"/>
            <w:hideMark/>
          </w:tcPr>
          <w:p w14:paraId="1AF469AE"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故障维修情形</w:t>
            </w:r>
          </w:p>
        </w:tc>
        <w:tc>
          <w:tcPr>
            <w:tcW w:w="6196"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2D86F0A2"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r>
      <w:tr w:rsidR="00ED4F88" w:rsidRPr="00ED4F88" w14:paraId="72310CF8" w14:textId="77777777" w:rsidTr="00CD53D6">
        <w:trPr>
          <w:trHeight w:val="540"/>
        </w:trPr>
        <w:tc>
          <w:tcPr>
            <w:tcW w:w="344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73BD6D8"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修护材料</w:t>
            </w:r>
          </w:p>
        </w:tc>
        <w:tc>
          <w:tcPr>
            <w:tcW w:w="900" w:type="dxa"/>
            <w:tcBorders>
              <w:top w:val="nil"/>
              <w:left w:val="nil"/>
              <w:bottom w:val="single" w:sz="4" w:space="0" w:color="auto"/>
              <w:right w:val="single" w:sz="4" w:space="0" w:color="auto"/>
            </w:tcBorders>
            <w:shd w:val="clear" w:color="auto" w:fill="auto"/>
            <w:noWrap/>
            <w:vAlign w:val="center"/>
            <w:hideMark/>
          </w:tcPr>
          <w:p w14:paraId="7DAE036B"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名称</w:t>
            </w:r>
          </w:p>
        </w:tc>
        <w:tc>
          <w:tcPr>
            <w:tcW w:w="1748" w:type="dxa"/>
            <w:tcBorders>
              <w:top w:val="nil"/>
              <w:left w:val="nil"/>
              <w:bottom w:val="single" w:sz="4" w:space="0" w:color="auto"/>
              <w:right w:val="single" w:sz="4" w:space="0" w:color="auto"/>
            </w:tcBorders>
            <w:shd w:val="clear" w:color="auto" w:fill="auto"/>
            <w:noWrap/>
            <w:vAlign w:val="center"/>
            <w:hideMark/>
          </w:tcPr>
          <w:p w14:paraId="17C60FBE"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厂牌规格</w:t>
            </w:r>
          </w:p>
        </w:tc>
        <w:tc>
          <w:tcPr>
            <w:tcW w:w="900" w:type="dxa"/>
            <w:tcBorders>
              <w:top w:val="nil"/>
              <w:left w:val="nil"/>
              <w:bottom w:val="single" w:sz="4" w:space="0" w:color="auto"/>
              <w:right w:val="single" w:sz="4" w:space="0" w:color="auto"/>
            </w:tcBorders>
            <w:shd w:val="clear" w:color="auto" w:fill="auto"/>
            <w:noWrap/>
            <w:vAlign w:val="center"/>
            <w:hideMark/>
          </w:tcPr>
          <w:p w14:paraId="2456A6D8"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数量</w:t>
            </w:r>
          </w:p>
        </w:tc>
        <w:tc>
          <w:tcPr>
            <w:tcW w:w="900" w:type="dxa"/>
            <w:tcBorders>
              <w:top w:val="nil"/>
              <w:left w:val="nil"/>
              <w:bottom w:val="single" w:sz="4" w:space="0" w:color="auto"/>
              <w:right w:val="single" w:sz="4" w:space="0" w:color="auto"/>
            </w:tcBorders>
            <w:shd w:val="clear" w:color="auto" w:fill="auto"/>
            <w:noWrap/>
            <w:vAlign w:val="center"/>
            <w:hideMark/>
          </w:tcPr>
          <w:p w14:paraId="2B4B7680"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成本</w:t>
            </w:r>
          </w:p>
        </w:tc>
        <w:tc>
          <w:tcPr>
            <w:tcW w:w="1748" w:type="dxa"/>
            <w:tcBorders>
              <w:top w:val="nil"/>
              <w:left w:val="nil"/>
              <w:bottom w:val="single" w:sz="4" w:space="0" w:color="auto"/>
              <w:right w:val="single" w:sz="4" w:space="0" w:color="auto"/>
            </w:tcBorders>
            <w:shd w:val="clear" w:color="auto" w:fill="auto"/>
            <w:noWrap/>
            <w:vAlign w:val="center"/>
            <w:hideMark/>
          </w:tcPr>
          <w:p w14:paraId="090DD1AA"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停工工时</w:t>
            </w:r>
          </w:p>
        </w:tc>
      </w:tr>
      <w:tr w:rsidR="00ED4F88" w:rsidRPr="00ED4F88" w14:paraId="7BA54B95" w14:textId="77777777" w:rsidTr="00CD53D6">
        <w:trPr>
          <w:trHeight w:val="540"/>
        </w:trPr>
        <w:tc>
          <w:tcPr>
            <w:tcW w:w="3444" w:type="dxa"/>
            <w:vMerge/>
            <w:tcBorders>
              <w:top w:val="nil"/>
              <w:left w:val="single" w:sz="4" w:space="0" w:color="auto"/>
              <w:bottom w:val="single" w:sz="4" w:space="0" w:color="000000"/>
              <w:right w:val="single" w:sz="4" w:space="0" w:color="auto"/>
            </w:tcBorders>
            <w:vAlign w:val="center"/>
            <w:hideMark/>
          </w:tcPr>
          <w:p w14:paraId="5ECB785C" w14:textId="77777777" w:rsidR="00ED4F88" w:rsidRPr="00ED4F88" w:rsidRDefault="00ED4F88" w:rsidP="00CD53D6">
            <w:pPr>
              <w:widowControl/>
              <w:jc w:val="left"/>
              <w:rPr>
                <w:rFonts w:ascii="宋体" w:eastAsia="宋体" w:hAnsi="宋体" w:cs="宋体"/>
                <w:kern w:val="0"/>
                <w:sz w:val="24"/>
                <w:szCs w:val="24"/>
              </w:rPr>
            </w:pPr>
          </w:p>
        </w:tc>
        <w:tc>
          <w:tcPr>
            <w:tcW w:w="900" w:type="dxa"/>
            <w:tcBorders>
              <w:top w:val="nil"/>
              <w:left w:val="nil"/>
              <w:bottom w:val="single" w:sz="4" w:space="0" w:color="auto"/>
              <w:right w:val="single" w:sz="4" w:space="0" w:color="auto"/>
            </w:tcBorders>
            <w:shd w:val="clear" w:color="auto" w:fill="auto"/>
            <w:noWrap/>
            <w:vAlign w:val="center"/>
            <w:hideMark/>
          </w:tcPr>
          <w:p w14:paraId="3ED53B69"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c>
          <w:tcPr>
            <w:tcW w:w="1748" w:type="dxa"/>
            <w:tcBorders>
              <w:top w:val="nil"/>
              <w:left w:val="nil"/>
              <w:bottom w:val="single" w:sz="4" w:space="0" w:color="auto"/>
              <w:right w:val="single" w:sz="4" w:space="0" w:color="auto"/>
            </w:tcBorders>
            <w:shd w:val="clear" w:color="auto" w:fill="auto"/>
            <w:noWrap/>
            <w:vAlign w:val="center"/>
            <w:hideMark/>
          </w:tcPr>
          <w:p w14:paraId="15550AC2"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7A8A5F42"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29755C51"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c>
          <w:tcPr>
            <w:tcW w:w="1748" w:type="dxa"/>
            <w:tcBorders>
              <w:top w:val="nil"/>
              <w:left w:val="nil"/>
              <w:bottom w:val="single" w:sz="4" w:space="0" w:color="auto"/>
              <w:right w:val="single" w:sz="4" w:space="0" w:color="auto"/>
            </w:tcBorders>
            <w:shd w:val="clear" w:color="auto" w:fill="auto"/>
            <w:noWrap/>
            <w:vAlign w:val="center"/>
            <w:hideMark/>
          </w:tcPr>
          <w:p w14:paraId="1663544A"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r>
      <w:tr w:rsidR="00ED4F88" w:rsidRPr="00ED4F88" w14:paraId="5AD043B4" w14:textId="77777777" w:rsidTr="00CD53D6">
        <w:trPr>
          <w:trHeight w:val="540"/>
        </w:trPr>
        <w:tc>
          <w:tcPr>
            <w:tcW w:w="3444" w:type="dxa"/>
            <w:vMerge/>
            <w:tcBorders>
              <w:top w:val="nil"/>
              <w:left w:val="single" w:sz="4" w:space="0" w:color="auto"/>
              <w:bottom w:val="single" w:sz="4" w:space="0" w:color="000000"/>
              <w:right w:val="single" w:sz="4" w:space="0" w:color="auto"/>
            </w:tcBorders>
            <w:vAlign w:val="center"/>
            <w:hideMark/>
          </w:tcPr>
          <w:p w14:paraId="0F5195E2" w14:textId="77777777" w:rsidR="00ED4F88" w:rsidRPr="00ED4F88" w:rsidRDefault="00ED4F88" w:rsidP="00CD53D6">
            <w:pPr>
              <w:widowControl/>
              <w:jc w:val="left"/>
              <w:rPr>
                <w:rFonts w:ascii="宋体" w:eastAsia="宋体" w:hAnsi="宋体" w:cs="宋体"/>
                <w:kern w:val="0"/>
                <w:sz w:val="24"/>
                <w:szCs w:val="24"/>
              </w:rPr>
            </w:pPr>
          </w:p>
        </w:tc>
        <w:tc>
          <w:tcPr>
            <w:tcW w:w="900" w:type="dxa"/>
            <w:tcBorders>
              <w:top w:val="nil"/>
              <w:left w:val="nil"/>
              <w:bottom w:val="single" w:sz="4" w:space="0" w:color="auto"/>
              <w:right w:val="single" w:sz="4" w:space="0" w:color="auto"/>
            </w:tcBorders>
            <w:shd w:val="clear" w:color="auto" w:fill="auto"/>
            <w:noWrap/>
            <w:vAlign w:val="center"/>
            <w:hideMark/>
          </w:tcPr>
          <w:p w14:paraId="47EFB13A"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c>
          <w:tcPr>
            <w:tcW w:w="1748" w:type="dxa"/>
            <w:tcBorders>
              <w:top w:val="nil"/>
              <w:left w:val="nil"/>
              <w:bottom w:val="single" w:sz="4" w:space="0" w:color="auto"/>
              <w:right w:val="single" w:sz="4" w:space="0" w:color="auto"/>
            </w:tcBorders>
            <w:shd w:val="clear" w:color="auto" w:fill="auto"/>
            <w:noWrap/>
            <w:vAlign w:val="center"/>
            <w:hideMark/>
          </w:tcPr>
          <w:p w14:paraId="516EEBC4"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2757950C"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65FDB4D7"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c>
          <w:tcPr>
            <w:tcW w:w="1748" w:type="dxa"/>
            <w:tcBorders>
              <w:top w:val="nil"/>
              <w:left w:val="nil"/>
              <w:bottom w:val="single" w:sz="4" w:space="0" w:color="auto"/>
              <w:right w:val="single" w:sz="4" w:space="0" w:color="auto"/>
            </w:tcBorders>
            <w:shd w:val="clear" w:color="auto" w:fill="auto"/>
            <w:noWrap/>
            <w:vAlign w:val="center"/>
            <w:hideMark/>
          </w:tcPr>
          <w:p w14:paraId="510F80E2"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r>
      <w:tr w:rsidR="00ED4F88" w:rsidRPr="00ED4F88" w14:paraId="1CE95E6E" w14:textId="77777777" w:rsidTr="00CD53D6">
        <w:trPr>
          <w:trHeight w:val="540"/>
        </w:trPr>
        <w:tc>
          <w:tcPr>
            <w:tcW w:w="3444" w:type="dxa"/>
            <w:vMerge/>
            <w:tcBorders>
              <w:top w:val="nil"/>
              <w:left w:val="single" w:sz="4" w:space="0" w:color="auto"/>
              <w:bottom w:val="single" w:sz="4" w:space="0" w:color="000000"/>
              <w:right w:val="single" w:sz="4" w:space="0" w:color="auto"/>
            </w:tcBorders>
            <w:vAlign w:val="center"/>
            <w:hideMark/>
          </w:tcPr>
          <w:p w14:paraId="02C235EC" w14:textId="77777777" w:rsidR="00ED4F88" w:rsidRPr="00ED4F88" w:rsidRDefault="00ED4F88" w:rsidP="00CD53D6">
            <w:pPr>
              <w:widowControl/>
              <w:jc w:val="left"/>
              <w:rPr>
                <w:rFonts w:ascii="宋体" w:eastAsia="宋体" w:hAnsi="宋体" w:cs="宋体"/>
                <w:kern w:val="0"/>
                <w:sz w:val="24"/>
                <w:szCs w:val="24"/>
              </w:rPr>
            </w:pPr>
          </w:p>
        </w:tc>
        <w:tc>
          <w:tcPr>
            <w:tcW w:w="900" w:type="dxa"/>
            <w:tcBorders>
              <w:top w:val="nil"/>
              <w:left w:val="nil"/>
              <w:bottom w:val="single" w:sz="4" w:space="0" w:color="auto"/>
              <w:right w:val="single" w:sz="4" w:space="0" w:color="auto"/>
            </w:tcBorders>
            <w:shd w:val="clear" w:color="auto" w:fill="auto"/>
            <w:noWrap/>
            <w:vAlign w:val="center"/>
            <w:hideMark/>
          </w:tcPr>
          <w:p w14:paraId="6F9B56EE"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c>
          <w:tcPr>
            <w:tcW w:w="1748" w:type="dxa"/>
            <w:tcBorders>
              <w:top w:val="nil"/>
              <w:left w:val="nil"/>
              <w:bottom w:val="single" w:sz="4" w:space="0" w:color="auto"/>
              <w:right w:val="single" w:sz="4" w:space="0" w:color="auto"/>
            </w:tcBorders>
            <w:shd w:val="clear" w:color="auto" w:fill="auto"/>
            <w:noWrap/>
            <w:vAlign w:val="center"/>
            <w:hideMark/>
          </w:tcPr>
          <w:p w14:paraId="3562CB25"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2A181D64"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7A2C3BB9"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c>
          <w:tcPr>
            <w:tcW w:w="1748" w:type="dxa"/>
            <w:tcBorders>
              <w:top w:val="nil"/>
              <w:left w:val="nil"/>
              <w:bottom w:val="single" w:sz="4" w:space="0" w:color="auto"/>
              <w:right w:val="single" w:sz="4" w:space="0" w:color="auto"/>
            </w:tcBorders>
            <w:shd w:val="clear" w:color="auto" w:fill="auto"/>
            <w:noWrap/>
            <w:vAlign w:val="center"/>
            <w:hideMark/>
          </w:tcPr>
          <w:p w14:paraId="0DFC2378"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r>
      <w:tr w:rsidR="00ED4F88" w:rsidRPr="00ED4F88" w14:paraId="66E85544" w14:textId="77777777" w:rsidTr="00CD53D6">
        <w:trPr>
          <w:trHeight w:val="540"/>
        </w:trPr>
        <w:tc>
          <w:tcPr>
            <w:tcW w:w="3444" w:type="dxa"/>
            <w:tcBorders>
              <w:top w:val="nil"/>
              <w:left w:val="single" w:sz="4" w:space="0" w:color="auto"/>
              <w:bottom w:val="single" w:sz="4" w:space="0" w:color="auto"/>
              <w:right w:val="single" w:sz="4" w:space="0" w:color="auto"/>
            </w:tcBorders>
            <w:shd w:val="clear" w:color="auto" w:fill="auto"/>
            <w:noWrap/>
            <w:vAlign w:val="center"/>
            <w:hideMark/>
          </w:tcPr>
          <w:p w14:paraId="3FD85F67"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同一故障修复周期</w:t>
            </w:r>
          </w:p>
        </w:tc>
        <w:tc>
          <w:tcPr>
            <w:tcW w:w="6196"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6AD0CA28"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r>
      <w:tr w:rsidR="00ED4F88" w:rsidRPr="00ED4F88" w14:paraId="532EE42E" w14:textId="77777777" w:rsidTr="00CD53D6">
        <w:trPr>
          <w:trHeight w:val="540"/>
        </w:trPr>
        <w:tc>
          <w:tcPr>
            <w:tcW w:w="3444" w:type="dxa"/>
            <w:tcBorders>
              <w:top w:val="nil"/>
              <w:left w:val="single" w:sz="4" w:space="0" w:color="auto"/>
              <w:bottom w:val="single" w:sz="4" w:space="0" w:color="auto"/>
              <w:right w:val="single" w:sz="4" w:space="0" w:color="auto"/>
            </w:tcBorders>
            <w:shd w:val="clear" w:color="auto" w:fill="auto"/>
            <w:noWrap/>
            <w:vAlign w:val="center"/>
            <w:hideMark/>
          </w:tcPr>
          <w:p w14:paraId="7A1C11E7"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标准维护周期</w:t>
            </w:r>
          </w:p>
        </w:tc>
        <w:tc>
          <w:tcPr>
            <w:tcW w:w="6196"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21E7C2F5"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r>
    </w:tbl>
    <w:p w14:paraId="48F494DF" w14:textId="77777777" w:rsidR="00ED4F88" w:rsidRDefault="00ED4F88" w:rsidP="00474E79">
      <w:pPr>
        <w:rPr>
          <w:rFonts w:hAnsi="宋体"/>
          <w:sz w:val="28"/>
          <w:szCs w:val="28"/>
        </w:rPr>
      </w:pPr>
    </w:p>
    <w:p w14:paraId="6A0018E2" w14:textId="77777777" w:rsidR="008E7DCD" w:rsidRDefault="008E7DCD">
      <w:pPr>
        <w:widowControl/>
        <w:jc w:val="left"/>
        <w:rPr>
          <w:rFonts w:hAnsi="宋体"/>
          <w:sz w:val="28"/>
          <w:szCs w:val="28"/>
        </w:rPr>
      </w:pPr>
      <w:r>
        <w:rPr>
          <w:rFonts w:hAnsi="宋体"/>
          <w:sz w:val="28"/>
          <w:szCs w:val="28"/>
        </w:rPr>
        <w:br w:type="page"/>
      </w:r>
    </w:p>
    <w:p w14:paraId="20C78932" w14:textId="77777777" w:rsidR="008E7DCD" w:rsidRPr="00BA4232" w:rsidRDefault="002810E3" w:rsidP="00BA4232">
      <w:pPr>
        <w:pStyle w:val="12"/>
        <w:spacing w:before="0" w:after="0" w:line="460" w:lineRule="exact"/>
        <w:ind w:left="2" w:firstLineChars="466" w:firstLine="1310"/>
        <w:outlineLvl w:val="0"/>
        <w:rPr>
          <w:bCs w:val="0"/>
        </w:rPr>
      </w:pPr>
      <w:bookmarkStart w:id="120" w:name="_Toc391046362"/>
      <w:r w:rsidRPr="00BA4232">
        <w:rPr>
          <w:rFonts w:hint="eastAsia"/>
          <w:bCs w:val="0"/>
        </w:rPr>
        <w:lastRenderedPageBreak/>
        <w:t>表6</w:t>
      </w:r>
      <w:r w:rsidR="008E7DCD" w:rsidRPr="00BA4232">
        <w:rPr>
          <w:rFonts w:hint="eastAsia"/>
          <w:bCs w:val="0"/>
        </w:rPr>
        <w:t>.14 开车前安全条件确认检查表</w:t>
      </w:r>
      <w:bookmarkEnd w:id="120"/>
    </w:p>
    <w:tbl>
      <w:tblPr>
        <w:tblStyle w:val="aa"/>
        <w:tblW w:w="9639" w:type="dxa"/>
        <w:tblInd w:w="-34" w:type="dxa"/>
        <w:tblLook w:val="01E0" w:firstRow="1" w:lastRow="1" w:firstColumn="1" w:lastColumn="1" w:noHBand="0" w:noVBand="0"/>
      </w:tblPr>
      <w:tblGrid>
        <w:gridCol w:w="900"/>
        <w:gridCol w:w="3780"/>
        <w:gridCol w:w="2340"/>
        <w:gridCol w:w="2619"/>
      </w:tblGrid>
      <w:tr w:rsidR="008E7DCD" w:rsidRPr="00595B54" w14:paraId="419FA697" w14:textId="77777777" w:rsidTr="00CD53D6">
        <w:trPr>
          <w:trHeight w:val="122"/>
        </w:trPr>
        <w:tc>
          <w:tcPr>
            <w:tcW w:w="900" w:type="dxa"/>
            <w:vAlign w:val="center"/>
          </w:tcPr>
          <w:p w14:paraId="21E6F6A4" w14:textId="77777777" w:rsidR="008E7DCD" w:rsidRPr="00595B54" w:rsidRDefault="008E7DCD" w:rsidP="00CD53D6">
            <w:pPr>
              <w:jc w:val="center"/>
              <w:rPr>
                <w:rFonts w:ascii="宋体" w:hAnsi="宋体"/>
                <w:sz w:val="24"/>
                <w:szCs w:val="24"/>
              </w:rPr>
            </w:pPr>
            <w:r w:rsidRPr="00595B54">
              <w:rPr>
                <w:rFonts w:ascii="宋体" w:hAnsi="宋体" w:hint="eastAsia"/>
                <w:sz w:val="24"/>
                <w:szCs w:val="24"/>
              </w:rPr>
              <w:t>序号</w:t>
            </w:r>
          </w:p>
        </w:tc>
        <w:tc>
          <w:tcPr>
            <w:tcW w:w="3780" w:type="dxa"/>
            <w:vAlign w:val="center"/>
          </w:tcPr>
          <w:p w14:paraId="3490C340" w14:textId="77777777" w:rsidR="008E7DCD" w:rsidRPr="00595B54" w:rsidRDefault="008E7DCD" w:rsidP="00CD53D6">
            <w:pPr>
              <w:jc w:val="center"/>
              <w:rPr>
                <w:rFonts w:ascii="宋体" w:hAnsi="宋体"/>
                <w:sz w:val="24"/>
                <w:szCs w:val="24"/>
              </w:rPr>
            </w:pPr>
            <w:r w:rsidRPr="00595B54">
              <w:rPr>
                <w:rFonts w:ascii="宋体" w:hAnsi="宋体" w:hint="eastAsia"/>
                <w:sz w:val="24"/>
                <w:szCs w:val="24"/>
              </w:rPr>
              <w:t>检查项目</w:t>
            </w:r>
          </w:p>
        </w:tc>
        <w:tc>
          <w:tcPr>
            <w:tcW w:w="2340" w:type="dxa"/>
            <w:vAlign w:val="center"/>
          </w:tcPr>
          <w:p w14:paraId="309F47A4" w14:textId="77777777" w:rsidR="008E7DCD" w:rsidRPr="00595B54" w:rsidRDefault="008E7DCD" w:rsidP="00CD53D6">
            <w:pPr>
              <w:jc w:val="center"/>
              <w:rPr>
                <w:rFonts w:ascii="宋体" w:hAnsi="宋体"/>
                <w:sz w:val="24"/>
                <w:szCs w:val="24"/>
              </w:rPr>
            </w:pPr>
            <w:r w:rsidRPr="00595B54">
              <w:rPr>
                <w:rFonts w:ascii="宋体" w:hAnsi="宋体" w:hint="eastAsia"/>
                <w:sz w:val="24"/>
                <w:szCs w:val="24"/>
              </w:rPr>
              <w:t>检查实际情况</w:t>
            </w:r>
          </w:p>
        </w:tc>
        <w:tc>
          <w:tcPr>
            <w:tcW w:w="2619" w:type="dxa"/>
            <w:vAlign w:val="center"/>
          </w:tcPr>
          <w:p w14:paraId="698C2CCD" w14:textId="77777777" w:rsidR="008E7DCD" w:rsidRPr="00595B54" w:rsidRDefault="008E7DCD" w:rsidP="00CD53D6">
            <w:pPr>
              <w:jc w:val="center"/>
              <w:rPr>
                <w:rFonts w:ascii="宋体" w:hAnsi="宋体"/>
                <w:sz w:val="24"/>
                <w:szCs w:val="24"/>
              </w:rPr>
            </w:pPr>
            <w:r w:rsidRPr="00595B54">
              <w:rPr>
                <w:rFonts w:ascii="宋体" w:hAnsi="宋体" w:hint="eastAsia"/>
                <w:sz w:val="24"/>
                <w:szCs w:val="24"/>
              </w:rPr>
              <w:t>检查确认责任人</w:t>
            </w:r>
          </w:p>
        </w:tc>
      </w:tr>
      <w:tr w:rsidR="008E7DCD" w:rsidRPr="00595B54" w14:paraId="766222D3" w14:textId="77777777" w:rsidTr="00CD53D6">
        <w:trPr>
          <w:trHeight w:val="952"/>
        </w:trPr>
        <w:tc>
          <w:tcPr>
            <w:tcW w:w="900" w:type="dxa"/>
            <w:vAlign w:val="center"/>
          </w:tcPr>
          <w:p w14:paraId="24C6BAD6" w14:textId="77777777" w:rsidR="008E7DCD" w:rsidRPr="00595B54" w:rsidRDefault="008E7DCD" w:rsidP="00CD53D6">
            <w:pPr>
              <w:jc w:val="center"/>
              <w:rPr>
                <w:rFonts w:ascii="宋体" w:hAnsi="宋体"/>
                <w:sz w:val="24"/>
                <w:szCs w:val="24"/>
              </w:rPr>
            </w:pPr>
            <w:r>
              <w:rPr>
                <w:rFonts w:ascii="宋体" w:hAnsi="宋体" w:hint="eastAsia"/>
                <w:sz w:val="24"/>
                <w:szCs w:val="24"/>
              </w:rPr>
              <w:t>1</w:t>
            </w:r>
          </w:p>
        </w:tc>
        <w:tc>
          <w:tcPr>
            <w:tcW w:w="3780" w:type="dxa"/>
            <w:vAlign w:val="center"/>
          </w:tcPr>
          <w:p w14:paraId="76FA5E42" w14:textId="77777777" w:rsidR="008E7DCD" w:rsidRPr="00595B54" w:rsidRDefault="008E7DCD" w:rsidP="00CD53D6">
            <w:pPr>
              <w:rPr>
                <w:rFonts w:ascii="宋体" w:hAnsi="宋体"/>
                <w:sz w:val="24"/>
                <w:szCs w:val="24"/>
              </w:rPr>
            </w:pPr>
            <w:r w:rsidRPr="00595B54">
              <w:rPr>
                <w:rFonts w:ascii="宋体" w:hAnsi="宋体" w:hint="eastAsia"/>
                <w:sz w:val="24"/>
                <w:szCs w:val="24"/>
              </w:rPr>
              <w:t>检修、施工</w:t>
            </w:r>
            <w:r w:rsidRPr="00595B54">
              <w:rPr>
                <w:rFonts w:ascii="宋体" w:hAnsi="宋体"/>
                <w:sz w:val="24"/>
                <w:szCs w:val="24"/>
              </w:rPr>
              <w:t>项目完工</w:t>
            </w:r>
            <w:r w:rsidRPr="00595B54">
              <w:rPr>
                <w:rFonts w:ascii="宋体" w:hAnsi="宋体" w:hint="eastAsia"/>
                <w:sz w:val="24"/>
                <w:szCs w:val="24"/>
              </w:rPr>
              <w:t>，</w:t>
            </w:r>
            <w:r w:rsidRPr="00595B54">
              <w:rPr>
                <w:rFonts w:ascii="宋体" w:hAnsi="宋体"/>
                <w:sz w:val="24"/>
                <w:szCs w:val="24"/>
              </w:rPr>
              <w:t>验收合格</w:t>
            </w:r>
          </w:p>
        </w:tc>
        <w:tc>
          <w:tcPr>
            <w:tcW w:w="2340" w:type="dxa"/>
            <w:vAlign w:val="center"/>
          </w:tcPr>
          <w:p w14:paraId="7DFF04DB" w14:textId="77777777" w:rsidR="008E7DCD" w:rsidRPr="00595B54" w:rsidRDefault="008E7DCD" w:rsidP="00CD53D6">
            <w:pPr>
              <w:jc w:val="center"/>
              <w:rPr>
                <w:rFonts w:ascii="宋体" w:hAnsi="宋体"/>
                <w:sz w:val="24"/>
                <w:szCs w:val="24"/>
              </w:rPr>
            </w:pPr>
          </w:p>
        </w:tc>
        <w:tc>
          <w:tcPr>
            <w:tcW w:w="2619" w:type="dxa"/>
            <w:vAlign w:val="center"/>
          </w:tcPr>
          <w:p w14:paraId="3B6A4191" w14:textId="77777777" w:rsidR="008E7DCD" w:rsidRPr="00595B54" w:rsidRDefault="008E7DCD" w:rsidP="00CD53D6">
            <w:pPr>
              <w:jc w:val="center"/>
              <w:rPr>
                <w:rFonts w:ascii="宋体" w:hAnsi="宋体"/>
                <w:sz w:val="24"/>
                <w:szCs w:val="24"/>
              </w:rPr>
            </w:pPr>
          </w:p>
        </w:tc>
      </w:tr>
      <w:tr w:rsidR="008E7DCD" w:rsidRPr="00595B54" w14:paraId="56A622F3" w14:textId="77777777" w:rsidTr="00CD53D6">
        <w:trPr>
          <w:trHeight w:val="993"/>
        </w:trPr>
        <w:tc>
          <w:tcPr>
            <w:tcW w:w="900" w:type="dxa"/>
            <w:vAlign w:val="center"/>
          </w:tcPr>
          <w:p w14:paraId="2DDEFFF9" w14:textId="77777777" w:rsidR="008E7DCD" w:rsidRPr="00595B54" w:rsidRDefault="008E7DCD" w:rsidP="00CD53D6">
            <w:pPr>
              <w:jc w:val="center"/>
              <w:rPr>
                <w:rFonts w:ascii="宋体" w:hAnsi="宋体"/>
                <w:sz w:val="24"/>
                <w:szCs w:val="24"/>
              </w:rPr>
            </w:pPr>
            <w:r>
              <w:rPr>
                <w:rFonts w:ascii="宋体" w:hAnsi="宋体" w:hint="eastAsia"/>
                <w:sz w:val="24"/>
                <w:szCs w:val="24"/>
              </w:rPr>
              <w:t>2</w:t>
            </w:r>
          </w:p>
        </w:tc>
        <w:tc>
          <w:tcPr>
            <w:tcW w:w="3780" w:type="dxa"/>
            <w:vAlign w:val="center"/>
          </w:tcPr>
          <w:p w14:paraId="5F0ECF18" w14:textId="77777777" w:rsidR="008E7DCD" w:rsidRPr="00595B54" w:rsidRDefault="008E7DCD" w:rsidP="00CD53D6">
            <w:pPr>
              <w:rPr>
                <w:rFonts w:ascii="宋体" w:hAnsi="宋体"/>
                <w:sz w:val="24"/>
                <w:szCs w:val="24"/>
              </w:rPr>
            </w:pPr>
            <w:r>
              <w:rPr>
                <w:rFonts w:ascii="宋体" w:hAnsi="宋体" w:hint="eastAsia"/>
                <w:sz w:val="24"/>
                <w:szCs w:val="24"/>
              </w:rPr>
              <w:t>现场工艺和设备符合设计规范</w:t>
            </w:r>
          </w:p>
        </w:tc>
        <w:tc>
          <w:tcPr>
            <w:tcW w:w="2340" w:type="dxa"/>
            <w:vAlign w:val="center"/>
          </w:tcPr>
          <w:p w14:paraId="562BAB2D" w14:textId="77777777" w:rsidR="008E7DCD" w:rsidRPr="00595B54" w:rsidRDefault="008E7DCD" w:rsidP="00CD53D6">
            <w:pPr>
              <w:jc w:val="center"/>
              <w:rPr>
                <w:rFonts w:ascii="宋体" w:hAnsi="宋体"/>
                <w:sz w:val="24"/>
                <w:szCs w:val="24"/>
              </w:rPr>
            </w:pPr>
          </w:p>
        </w:tc>
        <w:tc>
          <w:tcPr>
            <w:tcW w:w="2619" w:type="dxa"/>
            <w:vAlign w:val="center"/>
          </w:tcPr>
          <w:p w14:paraId="6452C6EB" w14:textId="77777777" w:rsidR="008E7DCD" w:rsidRPr="00595B54" w:rsidRDefault="008E7DCD" w:rsidP="00CD53D6">
            <w:pPr>
              <w:jc w:val="center"/>
              <w:rPr>
                <w:rFonts w:ascii="宋体" w:hAnsi="宋体"/>
                <w:sz w:val="24"/>
                <w:szCs w:val="24"/>
              </w:rPr>
            </w:pPr>
          </w:p>
        </w:tc>
      </w:tr>
      <w:tr w:rsidR="008E7DCD" w:rsidRPr="00595B54" w14:paraId="0FB38C5F" w14:textId="77777777" w:rsidTr="00CD53D6">
        <w:trPr>
          <w:trHeight w:val="823"/>
        </w:trPr>
        <w:tc>
          <w:tcPr>
            <w:tcW w:w="900" w:type="dxa"/>
            <w:vAlign w:val="center"/>
          </w:tcPr>
          <w:p w14:paraId="3E97AE9A" w14:textId="77777777" w:rsidR="008E7DCD" w:rsidRPr="00595B54" w:rsidRDefault="008E7DCD" w:rsidP="00CD53D6">
            <w:pPr>
              <w:jc w:val="center"/>
              <w:rPr>
                <w:rFonts w:ascii="宋体" w:hAnsi="宋体"/>
                <w:sz w:val="24"/>
                <w:szCs w:val="24"/>
              </w:rPr>
            </w:pPr>
            <w:r>
              <w:rPr>
                <w:rFonts w:ascii="宋体" w:hAnsi="宋体" w:hint="eastAsia"/>
                <w:sz w:val="24"/>
                <w:szCs w:val="24"/>
              </w:rPr>
              <w:t>3</w:t>
            </w:r>
          </w:p>
        </w:tc>
        <w:tc>
          <w:tcPr>
            <w:tcW w:w="3780" w:type="dxa"/>
            <w:vAlign w:val="center"/>
          </w:tcPr>
          <w:p w14:paraId="5C121A1E" w14:textId="77777777" w:rsidR="008E7DCD" w:rsidRPr="00595B54" w:rsidRDefault="008E7DCD" w:rsidP="00CD53D6">
            <w:pPr>
              <w:rPr>
                <w:rFonts w:ascii="宋体" w:hAnsi="宋体"/>
                <w:sz w:val="24"/>
                <w:szCs w:val="24"/>
              </w:rPr>
            </w:pPr>
            <w:r w:rsidRPr="00595B54">
              <w:rPr>
                <w:rFonts w:ascii="宋体" w:hAnsi="宋体" w:hint="eastAsia"/>
                <w:sz w:val="24"/>
                <w:szCs w:val="24"/>
              </w:rPr>
              <w:t>设备、管道试压试漏完毕</w:t>
            </w:r>
            <w:r>
              <w:rPr>
                <w:rFonts w:ascii="宋体" w:hAnsi="宋体" w:hint="eastAsia"/>
                <w:sz w:val="24"/>
                <w:szCs w:val="24"/>
              </w:rPr>
              <w:t>，空运转调试</w:t>
            </w:r>
            <w:r w:rsidRPr="00595B54">
              <w:rPr>
                <w:rFonts w:ascii="宋体" w:hAnsi="宋体"/>
                <w:sz w:val="24"/>
                <w:szCs w:val="24"/>
              </w:rPr>
              <w:t>合格</w:t>
            </w:r>
          </w:p>
        </w:tc>
        <w:tc>
          <w:tcPr>
            <w:tcW w:w="2340" w:type="dxa"/>
            <w:vAlign w:val="center"/>
          </w:tcPr>
          <w:p w14:paraId="3D80D860" w14:textId="77777777" w:rsidR="008E7DCD" w:rsidRPr="00595B54" w:rsidRDefault="008E7DCD" w:rsidP="00CD53D6">
            <w:pPr>
              <w:jc w:val="center"/>
              <w:rPr>
                <w:rFonts w:ascii="宋体" w:hAnsi="宋体"/>
                <w:sz w:val="24"/>
                <w:szCs w:val="24"/>
              </w:rPr>
            </w:pPr>
          </w:p>
        </w:tc>
        <w:tc>
          <w:tcPr>
            <w:tcW w:w="2619" w:type="dxa"/>
            <w:vAlign w:val="center"/>
          </w:tcPr>
          <w:p w14:paraId="12F9AECC" w14:textId="77777777" w:rsidR="008E7DCD" w:rsidRPr="00595B54" w:rsidRDefault="008E7DCD" w:rsidP="00CD53D6">
            <w:pPr>
              <w:jc w:val="center"/>
              <w:rPr>
                <w:rFonts w:ascii="宋体" w:hAnsi="宋体"/>
                <w:sz w:val="24"/>
                <w:szCs w:val="24"/>
              </w:rPr>
            </w:pPr>
          </w:p>
        </w:tc>
      </w:tr>
      <w:tr w:rsidR="008E7DCD" w:rsidRPr="00595B54" w14:paraId="12FC7BCF" w14:textId="77777777" w:rsidTr="00CD53D6">
        <w:trPr>
          <w:trHeight w:val="1035"/>
        </w:trPr>
        <w:tc>
          <w:tcPr>
            <w:tcW w:w="900" w:type="dxa"/>
            <w:vAlign w:val="center"/>
          </w:tcPr>
          <w:p w14:paraId="761CDE31" w14:textId="77777777" w:rsidR="008E7DCD" w:rsidRPr="00595B54" w:rsidRDefault="008E7DCD" w:rsidP="00CD53D6">
            <w:pPr>
              <w:jc w:val="center"/>
              <w:rPr>
                <w:rFonts w:ascii="宋体" w:hAnsi="宋体"/>
                <w:sz w:val="24"/>
                <w:szCs w:val="24"/>
              </w:rPr>
            </w:pPr>
            <w:r>
              <w:rPr>
                <w:rFonts w:ascii="宋体" w:hAnsi="宋体" w:hint="eastAsia"/>
                <w:sz w:val="24"/>
                <w:szCs w:val="24"/>
              </w:rPr>
              <w:t>4</w:t>
            </w:r>
          </w:p>
        </w:tc>
        <w:tc>
          <w:tcPr>
            <w:tcW w:w="3780" w:type="dxa"/>
            <w:vAlign w:val="center"/>
          </w:tcPr>
          <w:p w14:paraId="4C84FB28" w14:textId="77777777" w:rsidR="008E7DCD" w:rsidRPr="00595B54" w:rsidRDefault="008E7DCD" w:rsidP="00CD53D6">
            <w:pPr>
              <w:rPr>
                <w:rFonts w:ascii="宋体" w:hAnsi="宋体"/>
                <w:sz w:val="24"/>
                <w:szCs w:val="24"/>
              </w:rPr>
            </w:pPr>
            <w:r>
              <w:rPr>
                <w:rFonts w:ascii="宋体" w:hAnsi="宋体" w:hint="eastAsia"/>
                <w:sz w:val="24"/>
                <w:szCs w:val="24"/>
              </w:rPr>
              <w:t>操作规程和应急预案已制订</w:t>
            </w:r>
          </w:p>
        </w:tc>
        <w:tc>
          <w:tcPr>
            <w:tcW w:w="2340" w:type="dxa"/>
            <w:vAlign w:val="center"/>
          </w:tcPr>
          <w:p w14:paraId="24A40307" w14:textId="77777777" w:rsidR="008E7DCD" w:rsidRPr="00595B54" w:rsidRDefault="008E7DCD" w:rsidP="00CD53D6">
            <w:pPr>
              <w:jc w:val="center"/>
              <w:rPr>
                <w:rFonts w:ascii="宋体" w:hAnsi="宋体"/>
                <w:sz w:val="24"/>
                <w:szCs w:val="24"/>
              </w:rPr>
            </w:pPr>
          </w:p>
        </w:tc>
        <w:tc>
          <w:tcPr>
            <w:tcW w:w="2619" w:type="dxa"/>
            <w:vAlign w:val="center"/>
          </w:tcPr>
          <w:p w14:paraId="4314E0AF" w14:textId="77777777" w:rsidR="008E7DCD" w:rsidRPr="00595B54" w:rsidRDefault="008E7DCD" w:rsidP="00CD53D6">
            <w:pPr>
              <w:jc w:val="center"/>
              <w:rPr>
                <w:rFonts w:ascii="宋体" w:hAnsi="宋体"/>
                <w:sz w:val="24"/>
                <w:szCs w:val="24"/>
              </w:rPr>
            </w:pPr>
          </w:p>
        </w:tc>
      </w:tr>
      <w:tr w:rsidR="008E7DCD" w:rsidRPr="00595B54" w14:paraId="4CE4558D" w14:textId="77777777" w:rsidTr="00CD53D6">
        <w:trPr>
          <w:trHeight w:val="1016"/>
        </w:trPr>
        <w:tc>
          <w:tcPr>
            <w:tcW w:w="900" w:type="dxa"/>
            <w:vAlign w:val="center"/>
          </w:tcPr>
          <w:p w14:paraId="7B266CB1" w14:textId="77777777" w:rsidR="008E7DCD" w:rsidRPr="00595B54" w:rsidRDefault="008E7DCD" w:rsidP="00CD53D6">
            <w:pPr>
              <w:jc w:val="center"/>
              <w:rPr>
                <w:rFonts w:ascii="宋体" w:hAnsi="宋体"/>
                <w:sz w:val="24"/>
                <w:szCs w:val="24"/>
              </w:rPr>
            </w:pPr>
            <w:r>
              <w:rPr>
                <w:rFonts w:ascii="宋体" w:hAnsi="宋体" w:hint="eastAsia"/>
                <w:sz w:val="24"/>
                <w:szCs w:val="24"/>
              </w:rPr>
              <w:t>5</w:t>
            </w:r>
          </w:p>
        </w:tc>
        <w:tc>
          <w:tcPr>
            <w:tcW w:w="3780" w:type="dxa"/>
            <w:vAlign w:val="center"/>
          </w:tcPr>
          <w:p w14:paraId="0C24C0DC" w14:textId="77777777" w:rsidR="008E7DCD" w:rsidRPr="00595B54" w:rsidRDefault="008E7DCD" w:rsidP="00CD53D6">
            <w:pPr>
              <w:rPr>
                <w:rFonts w:ascii="宋体" w:hAnsi="宋体"/>
                <w:sz w:val="24"/>
                <w:szCs w:val="24"/>
              </w:rPr>
            </w:pPr>
            <w:r>
              <w:rPr>
                <w:rFonts w:ascii="宋体" w:hAnsi="宋体" w:hint="eastAsia"/>
                <w:sz w:val="24"/>
                <w:szCs w:val="24"/>
              </w:rPr>
              <w:t>编制并落实了开车方案</w:t>
            </w:r>
          </w:p>
        </w:tc>
        <w:tc>
          <w:tcPr>
            <w:tcW w:w="2340" w:type="dxa"/>
            <w:vAlign w:val="center"/>
          </w:tcPr>
          <w:p w14:paraId="79076374" w14:textId="77777777" w:rsidR="008E7DCD" w:rsidRPr="00595B54" w:rsidRDefault="008E7DCD" w:rsidP="00CD53D6">
            <w:pPr>
              <w:jc w:val="center"/>
              <w:rPr>
                <w:rFonts w:ascii="宋体" w:hAnsi="宋体"/>
                <w:sz w:val="24"/>
                <w:szCs w:val="24"/>
              </w:rPr>
            </w:pPr>
          </w:p>
        </w:tc>
        <w:tc>
          <w:tcPr>
            <w:tcW w:w="2619" w:type="dxa"/>
            <w:vAlign w:val="center"/>
          </w:tcPr>
          <w:p w14:paraId="2B7F4770" w14:textId="77777777" w:rsidR="008E7DCD" w:rsidRPr="00595B54" w:rsidRDefault="008E7DCD" w:rsidP="00CD53D6">
            <w:pPr>
              <w:jc w:val="center"/>
              <w:rPr>
                <w:rFonts w:ascii="宋体" w:hAnsi="宋体"/>
                <w:sz w:val="24"/>
                <w:szCs w:val="24"/>
              </w:rPr>
            </w:pPr>
          </w:p>
        </w:tc>
      </w:tr>
      <w:tr w:rsidR="008E7DCD" w:rsidRPr="00595B54" w14:paraId="747946D0" w14:textId="77777777" w:rsidTr="00CD53D6">
        <w:trPr>
          <w:trHeight w:val="1034"/>
        </w:trPr>
        <w:tc>
          <w:tcPr>
            <w:tcW w:w="900" w:type="dxa"/>
            <w:vAlign w:val="center"/>
          </w:tcPr>
          <w:p w14:paraId="6EB2CF19" w14:textId="77777777" w:rsidR="008E7DCD" w:rsidRPr="00595B54" w:rsidRDefault="008E7DCD" w:rsidP="00CD53D6">
            <w:pPr>
              <w:jc w:val="center"/>
              <w:rPr>
                <w:rFonts w:ascii="宋体" w:hAnsi="宋体"/>
                <w:sz w:val="24"/>
                <w:szCs w:val="24"/>
              </w:rPr>
            </w:pPr>
            <w:r>
              <w:rPr>
                <w:rFonts w:ascii="宋体" w:hAnsi="宋体" w:hint="eastAsia"/>
                <w:sz w:val="24"/>
                <w:szCs w:val="24"/>
              </w:rPr>
              <w:t>6</w:t>
            </w:r>
          </w:p>
        </w:tc>
        <w:tc>
          <w:tcPr>
            <w:tcW w:w="3780" w:type="dxa"/>
            <w:vAlign w:val="center"/>
          </w:tcPr>
          <w:p w14:paraId="5CBFD9DB" w14:textId="77777777" w:rsidR="008E7DCD" w:rsidRPr="00595B54" w:rsidRDefault="008E7DCD" w:rsidP="00CD53D6">
            <w:pPr>
              <w:rPr>
                <w:rFonts w:ascii="宋体" w:hAnsi="宋体"/>
                <w:sz w:val="24"/>
                <w:szCs w:val="24"/>
              </w:rPr>
            </w:pPr>
            <w:r>
              <w:rPr>
                <w:rFonts w:ascii="宋体" w:hAnsi="宋体" w:hint="eastAsia"/>
                <w:sz w:val="24"/>
                <w:szCs w:val="24"/>
              </w:rPr>
              <w:t>操作人员培训合格</w:t>
            </w:r>
          </w:p>
        </w:tc>
        <w:tc>
          <w:tcPr>
            <w:tcW w:w="2340" w:type="dxa"/>
            <w:vAlign w:val="center"/>
          </w:tcPr>
          <w:p w14:paraId="4715966D" w14:textId="77777777" w:rsidR="008E7DCD" w:rsidRPr="00595B54" w:rsidRDefault="008E7DCD" w:rsidP="00CD53D6">
            <w:pPr>
              <w:jc w:val="center"/>
              <w:rPr>
                <w:rFonts w:ascii="宋体" w:hAnsi="宋体"/>
                <w:sz w:val="24"/>
                <w:szCs w:val="24"/>
              </w:rPr>
            </w:pPr>
          </w:p>
        </w:tc>
        <w:tc>
          <w:tcPr>
            <w:tcW w:w="2619" w:type="dxa"/>
            <w:vAlign w:val="center"/>
          </w:tcPr>
          <w:p w14:paraId="2238B4B5" w14:textId="77777777" w:rsidR="008E7DCD" w:rsidRPr="00595B54" w:rsidRDefault="008E7DCD" w:rsidP="00CD53D6">
            <w:pPr>
              <w:jc w:val="center"/>
              <w:rPr>
                <w:rFonts w:ascii="宋体" w:hAnsi="宋体"/>
                <w:sz w:val="24"/>
                <w:szCs w:val="24"/>
              </w:rPr>
            </w:pPr>
          </w:p>
        </w:tc>
      </w:tr>
      <w:tr w:rsidR="008E7DCD" w:rsidRPr="00595B54" w14:paraId="0332D177" w14:textId="77777777" w:rsidTr="00CD53D6">
        <w:trPr>
          <w:trHeight w:val="1168"/>
        </w:trPr>
        <w:tc>
          <w:tcPr>
            <w:tcW w:w="900" w:type="dxa"/>
            <w:vAlign w:val="center"/>
          </w:tcPr>
          <w:p w14:paraId="6B9E8934" w14:textId="77777777" w:rsidR="008E7DCD" w:rsidRPr="00595B54" w:rsidRDefault="008E7DCD" w:rsidP="00CD53D6">
            <w:pPr>
              <w:jc w:val="center"/>
              <w:rPr>
                <w:rFonts w:ascii="宋体" w:hAnsi="宋体"/>
                <w:sz w:val="24"/>
                <w:szCs w:val="24"/>
              </w:rPr>
            </w:pPr>
            <w:r>
              <w:rPr>
                <w:rFonts w:ascii="宋体" w:hAnsi="宋体" w:hint="eastAsia"/>
                <w:sz w:val="24"/>
                <w:szCs w:val="24"/>
              </w:rPr>
              <w:t>7</w:t>
            </w:r>
          </w:p>
        </w:tc>
        <w:tc>
          <w:tcPr>
            <w:tcW w:w="3780" w:type="dxa"/>
            <w:vAlign w:val="center"/>
          </w:tcPr>
          <w:p w14:paraId="3C02829B" w14:textId="77777777" w:rsidR="008E7DCD" w:rsidRPr="00595B54" w:rsidRDefault="008E7DCD" w:rsidP="00CD53D6">
            <w:pPr>
              <w:rPr>
                <w:rFonts w:ascii="宋体" w:hAnsi="宋体"/>
                <w:sz w:val="24"/>
                <w:szCs w:val="24"/>
              </w:rPr>
            </w:pPr>
            <w:r w:rsidRPr="00595B54">
              <w:rPr>
                <w:rFonts w:ascii="宋体" w:hAnsi="宋体"/>
                <w:sz w:val="24"/>
                <w:szCs w:val="24"/>
              </w:rPr>
              <w:t>安全防护、消防器材</w:t>
            </w:r>
            <w:r w:rsidRPr="00595B54">
              <w:rPr>
                <w:rFonts w:ascii="宋体" w:hAnsi="宋体" w:hint="eastAsia"/>
                <w:sz w:val="24"/>
                <w:szCs w:val="24"/>
              </w:rPr>
              <w:t>齐全、完好</w:t>
            </w:r>
          </w:p>
        </w:tc>
        <w:tc>
          <w:tcPr>
            <w:tcW w:w="2340" w:type="dxa"/>
            <w:vAlign w:val="center"/>
          </w:tcPr>
          <w:p w14:paraId="475951BE" w14:textId="77777777" w:rsidR="008E7DCD" w:rsidRPr="00595B54" w:rsidRDefault="008E7DCD" w:rsidP="00CD53D6">
            <w:pPr>
              <w:jc w:val="center"/>
              <w:rPr>
                <w:rFonts w:ascii="宋体" w:hAnsi="宋体"/>
                <w:sz w:val="24"/>
                <w:szCs w:val="24"/>
              </w:rPr>
            </w:pPr>
          </w:p>
        </w:tc>
        <w:tc>
          <w:tcPr>
            <w:tcW w:w="2619" w:type="dxa"/>
            <w:vAlign w:val="center"/>
          </w:tcPr>
          <w:p w14:paraId="48A1D345" w14:textId="77777777" w:rsidR="008E7DCD" w:rsidRPr="00595B54" w:rsidRDefault="008E7DCD" w:rsidP="00CD53D6">
            <w:pPr>
              <w:jc w:val="center"/>
              <w:rPr>
                <w:rFonts w:ascii="宋体" w:hAnsi="宋体"/>
                <w:sz w:val="24"/>
                <w:szCs w:val="24"/>
              </w:rPr>
            </w:pPr>
          </w:p>
        </w:tc>
      </w:tr>
      <w:tr w:rsidR="008E7DCD" w:rsidRPr="00595B54" w14:paraId="3DC59923" w14:textId="77777777" w:rsidTr="00CD53D6">
        <w:trPr>
          <w:trHeight w:val="1047"/>
        </w:trPr>
        <w:tc>
          <w:tcPr>
            <w:tcW w:w="900" w:type="dxa"/>
            <w:vAlign w:val="center"/>
          </w:tcPr>
          <w:p w14:paraId="4F9A7C13" w14:textId="77777777" w:rsidR="008E7DCD" w:rsidRPr="00595B54" w:rsidRDefault="008E7DCD" w:rsidP="00CD53D6">
            <w:pPr>
              <w:jc w:val="center"/>
              <w:rPr>
                <w:rFonts w:ascii="宋体" w:hAnsi="宋体"/>
                <w:sz w:val="24"/>
                <w:szCs w:val="24"/>
              </w:rPr>
            </w:pPr>
            <w:r>
              <w:rPr>
                <w:rFonts w:ascii="宋体" w:hAnsi="宋体" w:hint="eastAsia"/>
                <w:sz w:val="24"/>
                <w:szCs w:val="24"/>
              </w:rPr>
              <w:t>8</w:t>
            </w:r>
          </w:p>
        </w:tc>
        <w:tc>
          <w:tcPr>
            <w:tcW w:w="3780" w:type="dxa"/>
            <w:vAlign w:val="center"/>
          </w:tcPr>
          <w:p w14:paraId="7496C76F" w14:textId="77777777" w:rsidR="008E7DCD" w:rsidRPr="00595B54" w:rsidRDefault="008E7DCD" w:rsidP="00CD53D6">
            <w:pPr>
              <w:rPr>
                <w:rFonts w:ascii="宋体" w:hAnsi="宋体"/>
                <w:sz w:val="24"/>
                <w:szCs w:val="24"/>
              </w:rPr>
            </w:pPr>
            <w:r w:rsidRPr="00595B54">
              <w:rPr>
                <w:rFonts w:ascii="宋体" w:hAnsi="宋体"/>
                <w:sz w:val="24"/>
                <w:szCs w:val="24"/>
              </w:rPr>
              <w:t>分析仪器准备就绪仪表调节器、调节阀、联锁系统调校试验合格</w:t>
            </w:r>
          </w:p>
        </w:tc>
        <w:tc>
          <w:tcPr>
            <w:tcW w:w="2340" w:type="dxa"/>
            <w:vAlign w:val="center"/>
          </w:tcPr>
          <w:p w14:paraId="576DD8B2" w14:textId="77777777" w:rsidR="008E7DCD" w:rsidRPr="00595B54" w:rsidRDefault="008E7DCD" w:rsidP="00CD53D6">
            <w:pPr>
              <w:jc w:val="center"/>
              <w:rPr>
                <w:rFonts w:ascii="宋体" w:hAnsi="宋体"/>
                <w:sz w:val="24"/>
                <w:szCs w:val="24"/>
              </w:rPr>
            </w:pPr>
          </w:p>
        </w:tc>
        <w:tc>
          <w:tcPr>
            <w:tcW w:w="2619" w:type="dxa"/>
            <w:vAlign w:val="center"/>
          </w:tcPr>
          <w:p w14:paraId="2C1F09BE" w14:textId="77777777" w:rsidR="008E7DCD" w:rsidRPr="00595B54" w:rsidRDefault="008E7DCD" w:rsidP="00CD53D6">
            <w:pPr>
              <w:jc w:val="center"/>
              <w:rPr>
                <w:rFonts w:ascii="宋体" w:hAnsi="宋体"/>
                <w:sz w:val="24"/>
                <w:szCs w:val="24"/>
              </w:rPr>
            </w:pPr>
          </w:p>
        </w:tc>
      </w:tr>
      <w:tr w:rsidR="008E7DCD" w:rsidRPr="00595B54" w14:paraId="4CD04A03" w14:textId="77777777" w:rsidTr="00CD53D6">
        <w:trPr>
          <w:trHeight w:val="1047"/>
        </w:trPr>
        <w:tc>
          <w:tcPr>
            <w:tcW w:w="900" w:type="dxa"/>
            <w:vAlign w:val="center"/>
          </w:tcPr>
          <w:p w14:paraId="6090A8C2" w14:textId="77777777" w:rsidR="008E7DCD" w:rsidRPr="00595B54" w:rsidRDefault="008E7DCD" w:rsidP="00CD53D6">
            <w:pPr>
              <w:jc w:val="center"/>
              <w:rPr>
                <w:rFonts w:ascii="宋体" w:hAnsi="宋体"/>
                <w:sz w:val="24"/>
                <w:szCs w:val="24"/>
              </w:rPr>
            </w:pPr>
            <w:r>
              <w:rPr>
                <w:rFonts w:ascii="宋体" w:hAnsi="宋体" w:hint="eastAsia"/>
                <w:sz w:val="24"/>
                <w:szCs w:val="24"/>
              </w:rPr>
              <w:t>9</w:t>
            </w:r>
          </w:p>
        </w:tc>
        <w:tc>
          <w:tcPr>
            <w:tcW w:w="3780" w:type="dxa"/>
            <w:vAlign w:val="center"/>
          </w:tcPr>
          <w:p w14:paraId="28A6FA89" w14:textId="77777777" w:rsidR="008E7DCD" w:rsidRPr="00595B54" w:rsidRDefault="008E7DCD" w:rsidP="00CD53D6">
            <w:pPr>
              <w:rPr>
                <w:rFonts w:ascii="宋体" w:hAnsi="宋体"/>
                <w:sz w:val="24"/>
                <w:szCs w:val="24"/>
              </w:rPr>
            </w:pPr>
            <w:r w:rsidRPr="00595B54">
              <w:rPr>
                <w:rFonts w:ascii="宋体" w:hAnsi="宋体"/>
                <w:sz w:val="24"/>
                <w:szCs w:val="24"/>
              </w:rPr>
              <w:t>系统置换</w:t>
            </w:r>
            <w:r w:rsidRPr="00595B54">
              <w:rPr>
                <w:rFonts w:ascii="宋体" w:hAnsi="宋体" w:hint="eastAsia"/>
                <w:sz w:val="24"/>
                <w:szCs w:val="24"/>
              </w:rPr>
              <w:t>清洗</w:t>
            </w:r>
            <w:r w:rsidRPr="00595B54">
              <w:rPr>
                <w:rFonts w:ascii="宋体" w:hAnsi="宋体"/>
                <w:sz w:val="24"/>
                <w:szCs w:val="24"/>
              </w:rPr>
              <w:t>合格</w:t>
            </w:r>
            <w:r>
              <w:rPr>
                <w:rFonts w:ascii="宋体" w:hAnsi="宋体" w:hint="eastAsia"/>
                <w:sz w:val="24"/>
                <w:szCs w:val="24"/>
              </w:rPr>
              <w:t>，</w:t>
            </w:r>
            <w:r w:rsidRPr="00595B54">
              <w:rPr>
                <w:rFonts w:ascii="宋体" w:hAnsi="宋体"/>
                <w:sz w:val="24"/>
                <w:szCs w:val="24"/>
              </w:rPr>
              <w:t>通讯器材</w:t>
            </w:r>
            <w:r w:rsidRPr="00595B54">
              <w:rPr>
                <w:rFonts w:ascii="宋体" w:hAnsi="宋体" w:hint="eastAsia"/>
                <w:sz w:val="24"/>
                <w:szCs w:val="24"/>
              </w:rPr>
              <w:t>、照明设施</w:t>
            </w:r>
            <w:r w:rsidRPr="00595B54">
              <w:rPr>
                <w:rFonts w:ascii="宋体" w:hAnsi="宋体"/>
                <w:sz w:val="24"/>
                <w:szCs w:val="24"/>
              </w:rPr>
              <w:t>准备就绪</w:t>
            </w:r>
          </w:p>
        </w:tc>
        <w:tc>
          <w:tcPr>
            <w:tcW w:w="2340" w:type="dxa"/>
            <w:vAlign w:val="center"/>
          </w:tcPr>
          <w:p w14:paraId="28E62E5E" w14:textId="77777777" w:rsidR="008E7DCD" w:rsidRPr="00595B54" w:rsidRDefault="008E7DCD" w:rsidP="00CD53D6">
            <w:pPr>
              <w:jc w:val="center"/>
              <w:rPr>
                <w:rFonts w:ascii="宋体" w:hAnsi="宋体"/>
                <w:sz w:val="24"/>
                <w:szCs w:val="24"/>
              </w:rPr>
            </w:pPr>
          </w:p>
        </w:tc>
        <w:tc>
          <w:tcPr>
            <w:tcW w:w="2619" w:type="dxa"/>
            <w:vAlign w:val="center"/>
          </w:tcPr>
          <w:p w14:paraId="218D8266" w14:textId="77777777" w:rsidR="008E7DCD" w:rsidRPr="00595B54" w:rsidRDefault="008E7DCD" w:rsidP="00CD53D6">
            <w:pPr>
              <w:jc w:val="center"/>
              <w:rPr>
                <w:rFonts w:ascii="宋体" w:hAnsi="宋体"/>
                <w:sz w:val="24"/>
                <w:szCs w:val="24"/>
              </w:rPr>
            </w:pPr>
          </w:p>
        </w:tc>
      </w:tr>
      <w:tr w:rsidR="008E7DCD" w:rsidRPr="00595B54" w14:paraId="70BCAE79" w14:textId="77777777" w:rsidTr="00CD53D6">
        <w:trPr>
          <w:trHeight w:val="863"/>
        </w:trPr>
        <w:tc>
          <w:tcPr>
            <w:tcW w:w="900" w:type="dxa"/>
            <w:vAlign w:val="center"/>
          </w:tcPr>
          <w:p w14:paraId="6DB42F73" w14:textId="77777777" w:rsidR="008E7DCD" w:rsidRPr="00595B54" w:rsidRDefault="008E7DCD" w:rsidP="00CD53D6">
            <w:pPr>
              <w:jc w:val="center"/>
              <w:rPr>
                <w:rFonts w:ascii="宋体" w:hAnsi="宋体"/>
                <w:sz w:val="24"/>
                <w:szCs w:val="24"/>
              </w:rPr>
            </w:pPr>
            <w:r>
              <w:rPr>
                <w:rFonts w:ascii="宋体" w:hAnsi="宋体" w:hint="eastAsia"/>
                <w:sz w:val="24"/>
                <w:szCs w:val="24"/>
              </w:rPr>
              <w:t>10</w:t>
            </w:r>
          </w:p>
        </w:tc>
        <w:tc>
          <w:tcPr>
            <w:tcW w:w="3780" w:type="dxa"/>
            <w:vAlign w:val="center"/>
          </w:tcPr>
          <w:p w14:paraId="348D513B" w14:textId="77777777" w:rsidR="008E7DCD" w:rsidRPr="00595B54" w:rsidRDefault="008E7DCD" w:rsidP="00CD53D6">
            <w:pPr>
              <w:rPr>
                <w:rFonts w:ascii="宋体" w:hAnsi="宋体"/>
                <w:sz w:val="24"/>
                <w:szCs w:val="24"/>
              </w:rPr>
            </w:pPr>
            <w:r w:rsidRPr="00595B54">
              <w:rPr>
                <w:rFonts w:ascii="宋体" w:hAnsi="宋体"/>
                <w:sz w:val="24"/>
                <w:szCs w:val="24"/>
              </w:rPr>
              <w:t>电气供电系统准备就绪</w:t>
            </w:r>
            <w:r>
              <w:rPr>
                <w:rFonts w:ascii="宋体" w:hAnsi="宋体" w:hint="eastAsia"/>
                <w:sz w:val="24"/>
                <w:szCs w:val="24"/>
              </w:rPr>
              <w:t>，</w:t>
            </w:r>
            <w:r w:rsidRPr="00595B54">
              <w:rPr>
                <w:rFonts w:ascii="宋体" w:hAnsi="宋体"/>
                <w:sz w:val="24"/>
                <w:szCs w:val="24"/>
              </w:rPr>
              <w:t>公用工程条件符合开车要求</w:t>
            </w:r>
          </w:p>
        </w:tc>
        <w:tc>
          <w:tcPr>
            <w:tcW w:w="2340" w:type="dxa"/>
            <w:vAlign w:val="center"/>
          </w:tcPr>
          <w:p w14:paraId="2C72010D" w14:textId="77777777" w:rsidR="008E7DCD" w:rsidRPr="00595B54" w:rsidRDefault="008E7DCD" w:rsidP="00CD53D6">
            <w:pPr>
              <w:jc w:val="center"/>
              <w:rPr>
                <w:rFonts w:ascii="宋体" w:hAnsi="宋体"/>
                <w:sz w:val="24"/>
                <w:szCs w:val="24"/>
              </w:rPr>
            </w:pPr>
          </w:p>
        </w:tc>
        <w:tc>
          <w:tcPr>
            <w:tcW w:w="2619" w:type="dxa"/>
            <w:vAlign w:val="center"/>
          </w:tcPr>
          <w:p w14:paraId="2C9F278A" w14:textId="77777777" w:rsidR="008E7DCD" w:rsidRPr="00595B54" w:rsidRDefault="008E7DCD" w:rsidP="00CD53D6">
            <w:pPr>
              <w:jc w:val="center"/>
              <w:rPr>
                <w:rFonts w:ascii="宋体" w:hAnsi="宋体"/>
                <w:sz w:val="24"/>
                <w:szCs w:val="24"/>
              </w:rPr>
            </w:pPr>
          </w:p>
        </w:tc>
      </w:tr>
      <w:tr w:rsidR="008E7DCD" w:rsidRPr="00595B54" w14:paraId="3C5B738B" w14:textId="77777777" w:rsidTr="00CD53D6">
        <w:trPr>
          <w:trHeight w:val="1047"/>
        </w:trPr>
        <w:tc>
          <w:tcPr>
            <w:tcW w:w="900" w:type="dxa"/>
            <w:vAlign w:val="center"/>
          </w:tcPr>
          <w:p w14:paraId="117E53E4" w14:textId="77777777" w:rsidR="008E7DCD" w:rsidRPr="00595B54" w:rsidRDefault="008E7DCD" w:rsidP="00CD53D6">
            <w:pPr>
              <w:jc w:val="center"/>
              <w:rPr>
                <w:rFonts w:ascii="宋体" w:hAnsi="宋体"/>
                <w:sz w:val="24"/>
                <w:szCs w:val="24"/>
              </w:rPr>
            </w:pPr>
            <w:r>
              <w:rPr>
                <w:rFonts w:ascii="宋体" w:hAnsi="宋体" w:hint="eastAsia"/>
                <w:sz w:val="24"/>
                <w:szCs w:val="24"/>
              </w:rPr>
              <w:t>11</w:t>
            </w:r>
          </w:p>
        </w:tc>
        <w:tc>
          <w:tcPr>
            <w:tcW w:w="3780" w:type="dxa"/>
            <w:vAlign w:val="center"/>
          </w:tcPr>
          <w:p w14:paraId="36651617" w14:textId="77777777" w:rsidR="008E7DCD" w:rsidRPr="00595B54" w:rsidRDefault="008E7DCD" w:rsidP="00CD53D6">
            <w:pPr>
              <w:rPr>
                <w:rFonts w:ascii="宋体" w:hAnsi="宋体"/>
                <w:sz w:val="24"/>
                <w:szCs w:val="24"/>
              </w:rPr>
            </w:pPr>
            <w:r>
              <w:rPr>
                <w:rFonts w:ascii="宋体" w:hAnsi="宋体" w:hint="eastAsia"/>
                <w:sz w:val="24"/>
                <w:szCs w:val="24"/>
              </w:rPr>
              <w:t>其他各种危险已消除或控制</w:t>
            </w:r>
          </w:p>
        </w:tc>
        <w:tc>
          <w:tcPr>
            <w:tcW w:w="2340" w:type="dxa"/>
            <w:vAlign w:val="center"/>
          </w:tcPr>
          <w:p w14:paraId="5F0D360A" w14:textId="77777777" w:rsidR="008E7DCD" w:rsidRPr="00595B54" w:rsidRDefault="008E7DCD" w:rsidP="00CD53D6">
            <w:pPr>
              <w:jc w:val="center"/>
              <w:rPr>
                <w:rFonts w:ascii="宋体" w:hAnsi="宋体"/>
                <w:sz w:val="24"/>
                <w:szCs w:val="24"/>
              </w:rPr>
            </w:pPr>
          </w:p>
        </w:tc>
        <w:tc>
          <w:tcPr>
            <w:tcW w:w="2619" w:type="dxa"/>
            <w:vAlign w:val="center"/>
          </w:tcPr>
          <w:p w14:paraId="18DEF4A1" w14:textId="77777777" w:rsidR="008E7DCD" w:rsidRPr="00595B54" w:rsidRDefault="008E7DCD" w:rsidP="00CD53D6">
            <w:pPr>
              <w:jc w:val="center"/>
              <w:rPr>
                <w:rFonts w:ascii="宋体" w:hAnsi="宋体"/>
                <w:sz w:val="24"/>
                <w:szCs w:val="24"/>
              </w:rPr>
            </w:pPr>
          </w:p>
        </w:tc>
      </w:tr>
    </w:tbl>
    <w:p w14:paraId="1B6C7809" w14:textId="77777777" w:rsidR="008E7DCD" w:rsidRDefault="008E7DCD" w:rsidP="00CD53D6">
      <w:pPr>
        <w:rPr>
          <w:rFonts w:ascii="Calibri" w:eastAsia="宋体" w:hAnsi="Calibri" w:cs="Times New Roman"/>
        </w:rPr>
      </w:pPr>
    </w:p>
    <w:p w14:paraId="2B45B143" w14:textId="77777777" w:rsidR="00C7030B" w:rsidRDefault="00C7030B" w:rsidP="00474E79">
      <w:pPr>
        <w:rPr>
          <w:rFonts w:hAnsi="宋体"/>
          <w:sz w:val="28"/>
          <w:szCs w:val="28"/>
        </w:rPr>
      </w:pPr>
    </w:p>
    <w:p w14:paraId="2BAE0F76" w14:textId="77777777" w:rsidR="00CD53D6" w:rsidRDefault="00CD53D6">
      <w:pPr>
        <w:widowControl/>
        <w:jc w:val="left"/>
        <w:rPr>
          <w:rFonts w:hAnsi="宋体"/>
          <w:sz w:val="28"/>
          <w:szCs w:val="28"/>
        </w:rPr>
      </w:pPr>
      <w:r>
        <w:rPr>
          <w:rFonts w:hAnsi="宋体"/>
          <w:sz w:val="28"/>
          <w:szCs w:val="28"/>
        </w:rPr>
        <w:br w:type="page"/>
      </w:r>
    </w:p>
    <w:p w14:paraId="4F93FD94" w14:textId="77777777" w:rsidR="008E7DCD" w:rsidRDefault="008E7DCD" w:rsidP="00474E79">
      <w:pPr>
        <w:rPr>
          <w:rFonts w:hAnsi="宋体"/>
          <w:sz w:val="28"/>
          <w:szCs w:val="28"/>
        </w:rPr>
      </w:pPr>
    </w:p>
    <w:p w14:paraId="7B73FD30" w14:textId="77777777" w:rsidR="008E7DCD" w:rsidRPr="008E7DCD" w:rsidRDefault="002810E3" w:rsidP="00BA4232">
      <w:pPr>
        <w:pStyle w:val="12"/>
        <w:spacing w:before="0" w:after="0" w:line="460" w:lineRule="exact"/>
        <w:ind w:left="2" w:firstLineChars="466" w:firstLine="1310"/>
        <w:outlineLvl w:val="0"/>
        <w:rPr>
          <w:b w:val="0"/>
          <w:bCs w:val="0"/>
        </w:rPr>
      </w:pPr>
      <w:bookmarkStart w:id="121" w:name="_Toc391046363"/>
      <w:r w:rsidRPr="00BA4232">
        <w:rPr>
          <w:rFonts w:hint="eastAsia"/>
          <w:bCs w:val="0"/>
        </w:rPr>
        <w:t>表6</w:t>
      </w:r>
      <w:r w:rsidR="008E7DCD" w:rsidRPr="00BA4232">
        <w:rPr>
          <w:rFonts w:hint="eastAsia"/>
          <w:bCs w:val="0"/>
        </w:rPr>
        <w:t>.15 开车前隐患排查与整改记录表</w:t>
      </w:r>
      <w:bookmarkEnd w:id="121"/>
    </w:p>
    <w:tbl>
      <w:tblPr>
        <w:tblStyle w:val="aa"/>
        <w:tblW w:w="10313" w:type="dxa"/>
        <w:tblInd w:w="-459" w:type="dxa"/>
        <w:tblLook w:val="01E0" w:firstRow="1" w:lastRow="1" w:firstColumn="1" w:lastColumn="1" w:noHBand="0" w:noVBand="0"/>
      </w:tblPr>
      <w:tblGrid>
        <w:gridCol w:w="709"/>
        <w:gridCol w:w="2604"/>
        <w:gridCol w:w="2216"/>
        <w:gridCol w:w="1559"/>
        <w:gridCol w:w="1718"/>
        <w:gridCol w:w="1507"/>
      </w:tblGrid>
      <w:tr w:rsidR="008E7DCD" w:rsidRPr="00595B54" w14:paraId="3548C004" w14:textId="77777777" w:rsidTr="00CD53D6">
        <w:trPr>
          <w:trHeight w:val="122"/>
        </w:trPr>
        <w:tc>
          <w:tcPr>
            <w:tcW w:w="709" w:type="dxa"/>
            <w:vAlign w:val="center"/>
          </w:tcPr>
          <w:p w14:paraId="2BC52641" w14:textId="77777777" w:rsidR="008E7DCD" w:rsidRPr="00595B54" w:rsidRDefault="008E7DCD" w:rsidP="008E7DCD">
            <w:pPr>
              <w:jc w:val="center"/>
              <w:rPr>
                <w:rFonts w:ascii="宋体" w:hAnsi="宋体"/>
                <w:sz w:val="24"/>
                <w:szCs w:val="24"/>
              </w:rPr>
            </w:pPr>
            <w:r w:rsidRPr="00595B54">
              <w:rPr>
                <w:rFonts w:ascii="宋体" w:hAnsi="宋体" w:hint="eastAsia"/>
                <w:sz w:val="24"/>
                <w:szCs w:val="24"/>
              </w:rPr>
              <w:t>序号</w:t>
            </w:r>
          </w:p>
        </w:tc>
        <w:tc>
          <w:tcPr>
            <w:tcW w:w="2604" w:type="dxa"/>
            <w:vAlign w:val="center"/>
          </w:tcPr>
          <w:p w14:paraId="4559635B" w14:textId="77777777" w:rsidR="008E7DCD" w:rsidRPr="00595B54" w:rsidRDefault="008E7DCD" w:rsidP="008E7DCD">
            <w:pPr>
              <w:jc w:val="center"/>
              <w:rPr>
                <w:rFonts w:ascii="宋体" w:hAnsi="宋体"/>
                <w:sz w:val="24"/>
                <w:szCs w:val="24"/>
              </w:rPr>
            </w:pPr>
            <w:r w:rsidRPr="00595B54">
              <w:rPr>
                <w:rFonts w:ascii="宋体" w:hAnsi="宋体" w:hint="eastAsia"/>
                <w:sz w:val="24"/>
                <w:szCs w:val="24"/>
              </w:rPr>
              <w:t>检查项目</w:t>
            </w:r>
          </w:p>
        </w:tc>
        <w:tc>
          <w:tcPr>
            <w:tcW w:w="2216" w:type="dxa"/>
            <w:vAlign w:val="center"/>
          </w:tcPr>
          <w:p w14:paraId="11456870" w14:textId="77777777" w:rsidR="008E7DCD" w:rsidRPr="00595B54" w:rsidRDefault="008E7DCD" w:rsidP="008E7DCD">
            <w:pPr>
              <w:jc w:val="center"/>
              <w:rPr>
                <w:rFonts w:ascii="宋体" w:hAnsi="宋体"/>
                <w:sz w:val="24"/>
                <w:szCs w:val="24"/>
              </w:rPr>
            </w:pPr>
            <w:r>
              <w:rPr>
                <w:rFonts w:ascii="宋体" w:hAnsi="宋体" w:hint="eastAsia"/>
                <w:sz w:val="24"/>
                <w:szCs w:val="24"/>
              </w:rPr>
              <w:t>存在隐患情况</w:t>
            </w:r>
          </w:p>
        </w:tc>
        <w:tc>
          <w:tcPr>
            <w:tcW w:w="1559" w:type="dxa"/>
            <w:vAlign w:val="center"/>
          </w:tcPr>
          <w:p w14:paraId="2EC44404" w14:textId="77777777" w:rsidR="008E7DCD" w:rsidRPr="00595B54" w:rsidRDefault="008E7DCD" w:rsidP="008E7DCD">
            <w:pPr>
              <w:jc w:val="center"/>
              <w:rPr>
                <w:rFonts w:ascii="宋体" w:hAnsi="宋体"/>
                <w:sz w:val="24"/>
                <w:szCs w:val="24"/>
              </w:rPr>
            </w:pPr>
            <w:r>
              <w:rPr>
                <w:rFonts w:ascii="宋体" w:hAnsi="宋体" w:hint="eastAsia"/>
                <w:sz w:val="24"/>
                <w:szCs w:val="24"/>
              </w:rPr>
              <w:t>整改负责人</w:t>
            </w:r>
          </w:p>
        </w:tc>
        <w:tc>
          <w:tcPr>
            <w:tcW w:w="1718" w:type="dxa"/>
            <w:vAlign w:val="center"/>
          </w:tcPr>
          <w:p w14:paraId="3A721130" w14:textId="77777777" w:rsidR="008E7DCD" w:rsidRDefault="008E7DCD" w:rsidP="008E7DCD">
            <w:pPr>
              <w:jc w:val="center"/>
              <w:rPr>
                <w:rFonts w:ascii="宋体" w:hAnsi="宋体"/>
                <w:sz w:val="24"/>
                <w:szCs w:val="24"/>
              </w:rPr>
            </w:pPr>
            <w:r>
              <w:rPr>
                <w:rFonts w:ascii="宋体" w:hAnsi="宋体" w:hint="eastAsia"/>
                <w:sz w:val="24"/>
                <w:szCs w:val="24"/>
              </w:rPr>
              <w:t>整改完成日期</w:t>
            </w:r>
          </w:p>
        </w:tc>
        <w:tc>
          <w:tcPr>
            <w:tcW w:w="1507" w:type="dxa"/>
            <w:vAlign w:val="center"/>
          </w:tcPr>
          <w:p w14:paraId="450A4012" w14:textId="77777777" w:rsidR="008E7DCD" w:rsidRDefault="008E7DCD" w:rsidP="008E7DCD">
            <w:pPr>
              <w:jc w:val="center"/>
              <w:rPr>
                <w:rFonts w:ascii="宋体" w:hAnsi="宋体"/>
                <w:sz w:val="24"/>
                <w:szCs w:val="24"/>
              </w:rPr>
            </w:pPr>
            <w:r>
              <w:rPr>
                <w:rFonts w:ascii="宋体" w:hAnsi="宋体" w:hint="eastAsia"/>
                <w:sz w:val="24"/>
                <w:szCs w:val="24"/>
              </w:rPr>
              <w:t>复查人</w:t>
            </w:r>
          </w:p>
        </w:tc>
      </w:tr>
      <w:tr w:rsidR="008E7DCD" w:rsidRPr="00595B54" w14:paraId="08634BED" w14:textId="77777777" w:rsidTr="00CD53D6">
        <w:trPr>
          <w:trHeight w:val="952"/>
        </w:trPr>
        <w:tc>
          <w:tcPr>
            <w:tcW w:w="709" w:type="dxa"/>
            <w:vAlign w:val="center"/>
          </w:tcPr>
          <w:p w14:paraId="42FB2C40" w14:textId="77777777" w:rsidR="008E7DCD" w:rsidRPr="00595B54" w:rsidRDefault="008E7DCD" w:rsidP="00CD53D6">
            <w:pPr>
              <w:jc w:val="center"/>
              <w:rPr>
                <w:rFonts w:ascii="宋体" w:hAnsi="宋体"/>
                <w:sz w:val="24"/>
                <w:szCs w:val="24"/>
              </w:rPr>
            </w:pPr>
            <w:r>
              <w:rPr>
                <w:rFonts w:ascii="宋体" w:hAnsi="宋体" w:hint="eastAsia"/>
                <w:sz w:val="24"/>
                <w:szCs w:val="24"/>
              </w:rPr>
              <w:t>1</w:t>
            </w:r>
          </w:p>
        </w:tc>
        <w:tc>
          <w:tcPr>
            <w:tcW w:w="2604" w:type="dxa"/>
            <w:vAlign w:val="center"/>
          </w:tcPr>
          <w:p w14:paraId="38DD6213" w14:textId="77777777" w:rsidR="008E7DCD" w:rsidRPr="00595B54" w:rsidRDefault="008E7DCD" w:rsidP="00CD53D6">
            <w:pPr>
              <w:rPr>
                <w:rFonts w:ascii="宋体" w:hAnsi="宋体"/>
                <w:sz w:val="24"/>
                <w:szCs w:val="24"/>
              </w:rPr>
            </w:pPr>
            <w:r w:rsidRPr="00595B54">
              <w:rPr>
                <w:rFonts w:ascii="宋体" w:hAnsi="宋体" w:hint="eastAsia"/>
                <w:sz w:val="24"/>
                <w:szCs w:val="24"/>
              </w:rPr>
              <w:t>检修、施工</w:t>
            </w:r>
            <w:r w:rsidRPr="00595B54">
              <w:rPr>
                <w:rFonts w:ascii="宋体" w:hAnsi="宋体"/>
                <w:sz w:val="24"/>
                <w:szCs w:val="24"/>
              </w:rPr>
              <w:t>项目完工</w:t>
            </w:r>
            <w:r w:rsidRPr="00595B54">
              <w:rPr>
                <w:rFonts w:ascii="宋体" w:hAnsi="宋体" w:hint="eastAsia"/>
                <w:sz w:val="24"/>
                <w:szCs w:val="24"/>
              </w:rPr>
              <w:t>，</w:t>
            </w:r>
            <w:r w:rsidRPr="00595B54">
              <w:rPr>
                <w:rFonts w:ascii="宋体" w:hAnsi="宋体"/>
                <w:sz w:val="24"/>
                <w:szCs w:val="24"/>
              </w:rPr>
              <w:t>验收</w:t>
            </w:r>
            <w:r>
              <w:rPr>
                <w:rFonts w:ascii="宋体" w:hAnsi="宋体" w:hint="eastAsia"/>
                <w:sz w:val="24"/>
                <w:szCs w:val="24"/>
              </w:rPr>
              <w:t>是否</w:t>
            </w:r>
            <w:r w:rsidRPr="00595B54">
              <w:rPr>
                <w:rFonts w:ascii="宋体" w:hAnsi="宋体"/>
                <w:sz w:val="24"/>
                <w:szCs w:val="24"/>
              </w:rPr>
              <w:t>合格</w:t>
            </w:r>
          </w:p>
        </w:tc>
        <w:tc>
          <w:tcPr>
            <w:tcW w:w="2216" w:type="dxa"/>
            <w:vAlign w:val="center"/>
          </w:tcPr>
          <w:p w14:paraId="2008500A" w14:textId="77777777" w:rsidR="008E7DCD" w:rsidRPr="00595B54" w:rsidRDefault="008E7DCD" w:rsidP="00CD53D6">
            <w:pPr>
              <w:jc w:val="center"/>
              <w:rPr>
                <w:rFonts w:ascii="宋体" w:hAnsi="宋体"/>
                <w:sz w:val="24"/>
                <w:szCs w:val="24"/>
              </w:rPr>
            </w:pPr>
          </w:p>
        </w:tc>
        <w:tc>
          <w:tcPr>
            <w:tcW w:w="1559" w:type="dxa"/>
            <w:vAlign w:val="center"/>
          </w:tcPr>
          <w:p w14:paraId="79F36100" w14:textId="77777777" w:rsidR="008E7DCD" w:rsidRPr="00595B54" w:rsidRDefault="008E7DCD" w:rsidP="00CD53D6">
            <w:pPr>
              <w:jc w:val="center"/>
              <w:rPr>
                <w:rFonts w:ascii="宋体" w:hAnsi="宋体"/>
                <w:sz w:val="24"/>
                <w:szCs w:val="24"/>
              </w:rPr>
            </w:pPr>
          </w:p>
        </w:tc>
        <w:tc>
          <w:tcPr>
            <w:tcW w:w="1718" w:type="dxa"/>
          </w:tcPr>
          <w:p w14:paraId="08DD473F" w14:textId="77777777" w:rsidR="008E7DCD" w:rsidRPr="00595B54" w:rsidRDefault="008E7DCD" w:rsidP="00CD53D6">
            <w:pPr>
              <w:jc w:val="center"/>
              <w:rPr>
                <w:rFonts w:ascii="宋体" w:hAnsi="宋体"/>
                <w:sz w:val="24"/>
                <w:szCs w:val="24"/>
              </w:rPr>
            </w:pPr>
          </w:p>
        </w:tc>
        <w:tc>
          <w:tcPr>
            <w:tcW w:w="1507" w:type="dxa"/>
          </w:tcPr>
          <w:p w14:paraId="2C02F44F" w14:textId="77777777" w:rsidR="008E7DCD" w:rsidRPr="00595B54" w:rsidRDefault="008E7DCD" w:rsidP="00CD53D6">
            <w:pPr>
              <w:jc w:val="center"/>
              <w:rPr>
                <w:rFonts w:ascii="宋体" w:hAnsi="宋体"/>
                <w:sz w:val="24"/>
                <w:szCs w:val="24"/>
              </w:rPr>
            </w:pPr>
          </w:p>
        </w:tc>
      </w:tr>
      <w:tr w:rsidR="008E7DCD" w:rsidRPr="00595B54" w14:paraId="5B6E54C5" w14:textId="77777777" w:rsidTr="00CD53D6">
        <w:trPr>
          <w:trHeight w:val="993"/>
        </w:trPr>
        <w:tc>
          <w:tcPr>
            <w:tcW w:w="709" w:type="dxa"/>
            <w:vAlign w:val="center"/>
          </w:tcPr>
          <w:p w14:paraId="646472AD" w14:textId="77777777" w:rsidR="008E7DCD" w:rsidRPr="00595B54" w:rsidRDefault="008E7DCD" w:rsidP="00CD53D6">
            <w:pPr>
              <w:jc w:val="center"/>
              <w:rPr>
                <w:rFonts w:ascii="宋体" w:hAnsi="宋体"/>
                <w:sz w:val="24"/>
                <w:szCs w:val="24"/>
              </w:rPr>
            </w:pPr>
            <w:r>
              <w:rPr>
                <w:rFonts w:ascii="宋体" w:hAnsi="宋体" w:hint="eastAsia"/>
                <w:sz w:val="24"/>
                <w:szCs w:val="24"/>
              </w:rPr>
              <w:t>2</w:t>
            </w:r>
          </w:p>
        </w:tc>
        <w:tc>
          <w:tcPr>
            <w:tcW w:w="2604" w:type="dxa"/>
            <w:vAlign w:val="center"/>
          </w:tcPr>
          <w:p w14:paraId="7C903DCC" w14:textId="77777777" w:rsidR="008E7DCD" w:rsidRPr="00595B54" w:rsidRDefault="008E7DCD" w:rsidP="00CD53D6">
            <w:pPr>
              <w:rPr>
                <w:rFonts w:ascii="宋体" w:hAnsi="宋体"/>
                <w:sz w:val="24"/>
                <w:szCs w:val="24"/>
              </w:rPr>
            </w:pPr>
            <w:r>
              <w:rPr>
                <w:rFonts w:ascii="宋体" w:hAnsi="宋体" w:hint="eastAsia"/>
                <w:sz w:val="24"/>
                <w:szCs w:val="24"/>
              </w:rPr>
              <w:t>操作人员是否培训合格上岗</w:t>
            </w:r>
          </w:p>
        </w:tc>
        <w:tc>
          <w:tcPr>
            <w:tcW w:w="2216" w:type="dxa"/>
            <w:vAlign w:val="center"/>
          </w:tcPr>
          <w:p w14:paraId="449FAAFA" w14:textId="77777777" w:rsidR="008E7DCD" w:rsidRPr="00595B54" w:rsidRDefault="008E7DCD" w:rsidP="00CD53D6">
            <w:pPr>
              <w:jc w:val="center"/>
              <w:rPr>
                <w:rFonts w:ascii="宋体" w:hAnsi="宋体"/>
                <w:sz w:val="24"/>
                <w:szCs w:val="24"/>
              </w:rPr>
            </w:pPr>
          </w:p>
        </w:tc>
        <w:tc>
          <w:tcPr>
            <w:tcW w:w="1559" w:type="dxa"/>
            <w:vAlign w:val="center"/>
          </w:tcPr>
          <w:p w14:paraId="3C6F1A01" w14:textId="77777777" w:rsidR="008E7DCD" w:rsidRPr="00595B54" w:rsidRDefault="008E7DCD" w:rsidP="00CD53D6">
            <w:pPr>
              <w:jc w:val="center"/>
              <w:rPr>
                <w:rFonts w:ascii="宋体" w:hAnsi="宋体"/>
                <w:sz w:val="24"/>
                <w:szCs w:val="24"/>
              </w:rPr>
            </w:pPr>
          </w:p>
        </w:tc>
        <w:tc>
          <w:tcPr>
            <w:tcW w:w="1718" w:type="dxa"/>
          </w:tcPr>
          <w:p w14:paraId="0D456265" w14:textId="77777777" w:rsidR="008E7DCD" w:rsidRPr="00595B54" w:rsidRDefault="008E7DCD" w:rsidP="00CD53D6">
            <w:pPr>
              <w:jc w:val="center"/>
              <w:rPr>
                <w:rFonts w:ascii="宋体" w:hAnsi="宋体"/>
                <w:sz w:val="24"/>
                <w:szCs w:val="24"/>
              </w:rPr>
            </w:pPr>
          </w:p>
        </w:tc>
        <w:tc>
          <w:tcPr>
            <w:tcW w:w="1507" w:type="dxa"/>
          </w:tcPr>
          <w:p w14:paraId="39DC81DA" w14:textId="77777777" w:rsidR="008E7DCD" w:rsidRPr="00595B54" w:rsidRDefault="008E7DCD" w:rsidP="00CD53D6">
            <w:pPr>
              <w:jc w:val="center"/>
              <w:rPr>
                <w:rFonts w:ascii="宋体" w:hAnsi="宋体"/>
                <w:sz w:val="24"/>
                <w:szCs w:val="24"/>
              </w:rPr>
            </w:pPr>
          </w:p>
        </w:tc>
      </w:tr>
      <w:tr w:rsidR="008E7DCD" w:rsidRPr="00595B54" w14:paraId="79E86FC0" w14:textId="77777777" w:rsidTr="00CD53D6">
        <w:trPr>
          <w:trHeight w:val="823"/>
        </w:trPr>
        <w:tc>
          <w:tcPr>
            <w:tcW w:w="709" w:type="dxa"/>
            <w:vAlign w:val="center"/>
          </w:tcPr>
          <w:p w14:paraId="32B6FBD5" w14:textId="77777777" w:rsidR="008E7DCD" w:rsidRPr="00595B54" w:rsidRDefault="008E7DCD" w:rsidP="00CD53D6">
            <w:pPr>
              <w:jc w:val="center"/>
              <w:rPr>
                <w:rFonts w:ascii="宋体" w:hAnsi="宋体"/>
                <w:sz w:val="24"/>
                <w:szCs w:val="24"/>
              </w:rPr>
            </w:pPr>
            <w:r>
              <w:rPr>
                <w:rFonts w:ascii="宋体" w:hAnsi="宋体" w:hint="eastAsia"/>
                <w:sz w:val="24"/>
                <w:szCs w:val="24"/>
              </w:rPr>
              <w:t>3</w:t>
            </w:r>
          </w:p>
        </w:tc>
        <w:tc>
          <w:tcPr>
            <w:tcW w:w="2604" w:type="dxa"/>
            <w:vAlign w:val="center"/>
          </w:tcPr>
          <w:p w14:paraId="30E7F44B" w14:textId="77777777" w:rsidR="008E7DCD" w:rsidRPr="00595B54" w:rsidRDefault="008E7DCD" w:rsidP="008E7DCD">
            <w:pPr>
              <w:rPr>
                <w:rFonts w:ascii="宋体" w:hAnsi="宋体"/>
                <w:sz w:val="24"/>
                <w:szCs w:val="24"/>
              </w:rPr>
            </w:pPr>
            <w:r w:rsidRPr="00595B54">
              <w:rPr>
                <w:rFonts w:ascii="宋体" w:hAnsi="宋体" w:hint="eastAsia"/>
                <w:sz w:val="24"/>
                <w:szCs w:val="24"/>
              </w:rPr>
              <w:t>设备、管道</w:t>
            </w:r>
            <w:r>
              <w:rPr>
                <w:rFonts w:ascii="宋体" w:hAnsi="宋体" w:hint="eastAsia"/>
                <w:sz w:val="24"/>
                <w:szCs w:val="24"/>
              </w:rPr>
              <w:t>状态是否良好</w:t>
            </w:r>
          </w:p>
        </w:tc>
        <w:tc>
          <w:tcPr>
            <w:tcW w:w="2216" w:type="dxa"/>
            <w:vAlign w:val="center"/>
          </w:tcPr>
          <w:p w14:paraId="4D93B9E3" w14:textId="77777777" w:rsidR="008E7DCD" w:rsidRPr="00595B54" w:rsidRDefault="008E7DCD" w:rsidP="00CD53D6">
            <w:pPr>
              <w:jc w:val="center"/>
              <w:rPr>
                <w:rFonts w:ascii="宋体" w:hAnsi="宋体"/>
                <w:sz w:val="24"/>
                <w:szCs w:val="24"/>
              </w:rPr>
            </w:pPr>
          </w:p>
        </w:tc>
        <w:tc>
          <w:tcPr>
            <w:tcW w:w="1559" w:type="dxa"/>
            <w:vAlign w:val="center"/>
          </w:tcPr>
          <w:p w14:paraId="374F0EBC" w14:textId="77777777" w:rsidR="008E7DCD" w:rsidRPr="00595B54" w:rsidRDefault="008E7DCD" w:rsidP="00CD53D6">
            <w:pPr>
              <w:jc w:val="center"/>
              <w:rPr>
                <w:rFonts w:ascii="宋体" w:hAnsi="宋体"/>
                <w:sz w:val="24"/>
                <w:szCs w:val="24"/>
              </w:rPr>
            </w:pPr>
          </w:p>
        </w:tc>
        <w:tc>
          <w:tcPr>
            <w:tcW w:w="1718" w:type="dxa"/>
          </w:tcPr>
          <w:p w14:paraId="6EF510E5" w14:textId="77777777" w:rsidR="008E7DCD" w:rsidRPr="00595B54" w:rsidRDefault="008E7DCD" w:rsidP="00CD53D6">
            <w:pPr>
              <w:jc w:val="center"/>
              <w:rPr>
                <w:rFonts w:ascii="宋体" w:hAnsi="宋体"/>
                <w:sz w:val="24"/>
                <w:szCs w:val="24"/>
              </w:rPr>
            </w:pPr>
          </w:p>
        </w:tc>
        <w:tc>
          <w:tcPr>
            <w:tcW w:w="1507" w:type="dxa"/>
          </w:tcPr>
          <w:p w14:paraId="4A960FC9" w14:textId="77777777" w:rsidR="008E7DCD" w:rsidRPr="00595B54" w:rsidRDefault="008E7DCD" w:rsidP="00CD53D6">
            <w:pPr>
              <w:jc w:val="center"/>
              <w:rPr>
                <w:rFonts w:ascii="宋体" w:hAnsi="宋体"/>
                <w:sz w:val="24"/>
                <w:szCs w:val="24"/>
              </w:rPr>
            </w:pPr>
          </w:p>
        </w:tc>
      </w:tr>
      <w:tr w:rsidR="008E7DCD" w:rsidRPr="00595B54" w14:paraId="0D459045" w14:textId="77777777" w:rsidTr="00CD53D6">
        <w:trPr>
          <w:trHeight w:val="1035"/>
        </w:trPr>
        <w:tc>
          <w:tcPr>
            <w:tcW w:w="709" w:type="dxa"/>
            <w:vAlign w:val="center"/>
          </w:tcPr>
          <w:p w14:paraId="651421DE" w14:textId="77777777" w:rsidR="008E7DCD" w:rsidRPr="00595B54" w:rsidRDefault="008E7DCD" w:rsidP="00CD53D6">
            <w:pPr>
              <w:jc w:val="center"/>
              <w:rPr>
                <w:rFonts w:ascii="宋体" w:hAnsi="宋体"/>
                <w:sz w:val="24"/>
                <w:szCs w:val="24"/>
              </w:rPr>
            </w:pPr>
            <w:r>
              <w:rPr>
                <w:rFonts w:ascii="宋体" w:hAnsi="宋体" w:hint="eastAsia"/>
                <w:sz w:val="24"/>
                <w:szCs w:val="24"/>
              </w:rPr>
              <w:t>4</w:t>
            </w:r>
          </w:p>
        </w:tc>
        <w:tc>
          <w:tcPr>
            <w:tcW w:w="2604" w:type="dxa"/>
            <w:vAlign w:val="center"/>
          </w:tcPr>
          <w:p w14:paraId="50642B12" w14:textId="77777777" w:rsidR="008E7DCD" w:rsidRPr="00595B54" w:rsidRDefault="008E7DCD" w:rsidP="00CD53D6">
            <w:pPr>
              <w:rPr>
                <w:rFonts w:ascii="宋体" w:hAnsi="宋体"/>
                <w:sz w:val="24"/>
                <w:szCs w:val="24"/>
              </w:rPr>
            </w:pPr>
            <w:r>
              <w:rPr>
                <w:rFonts w:ascii="宋体" w:hAnsi="宋体" w:hint="eastAsia"/>
                <w:sz w:val="24"/>
                <w:szCs w:val="24"/>
              </w:rPr>
              <w:t>应急处理设施是否到位</w:t>
            </w:r>
          </w:p>
        </w:tc>
        <w:tc>
          <w:tcPr>
            <w:tcW w:w="2216" w:type="dxa"/>
            <w:vAlign w:val="center"/>
          </w:tcPr>
          <w:p w14:paraId="2DD5412F" w14:textId="77777777" w:rsidR="008E7DCD" w:rsidRPr="00595B54" w:rsidRDefault="008E7DCD" w:rsidP="00CD53D6">
            <w:pPr>
              <w:jc w:val="center"/>
              <w:rPr>
                <w:rFonts w:ascii="宋体" w:hAnsi="宋体"/>
                <w:sz w:val="24"/>
                <w:szCs w:val="24"/>
              </w:rPr>
            </w:pPr>
          </w:p>
        </w:tc>
        <w:tc>
          <w:tcPr>
            <w:tcW w:w="1559" w:type="dxa"/>
            <w:vAlign w:val="center"/>
          </w:tcPr>
          <w:p w14:paraId="69327446" w14:textId="77777777" w:rsidR="008E7DCD" w:rsidRPr="00595B54" w:rsidRDefault="008E7DCD" w:rsidP="00CD53D6">
            <w:pPr>
              <w:jc w:val="center"/>
              <w:rPr>
                <w:rFonts w:ascii="宋体" w:hAnsi="宋体"/>
                <w:sz w:val="24"/>
                <w:szCs w:val="24"/>
              </w:rPr>
            </w:pPr>
          </w:p>
        </w:tc>
        <w:tc>
          <w:tcPr>
            <w:tcW w:w="1718" w:type="dxa"/>
          </w:tcPr>
          <w:p w14:paraId="4FA39737" w14:textId="77777777" w:rsidR="008E7DCD" w:rsidRPr="00595B54" w:rsidRDefault="008E7DCD" w:rsidP="00CD53D6">
            <w:pPr>
              <w:jc w:val="center"/>
              <w:rPr>
                <w:rFonts w:ascii="宋体" w:hAnsi="宋体"/>
                <w:sz w:val="24"/>
                <w:szCs w:val="24"/>
              </w:rPr>
            </w:pPr>
          </w:p>
        </w:tc>
        <w:tc>
          <w:tcPr>
            <w:tcW w:w="1507" w:type="dxa"/>
          </w:tcPr>
          <w:p w14:paraId="51ED0780" w14:textId="77777777" w:rsidR="008E7DCD" w:rsidRPr="00595B54" w:rsidRDefault="008E7DCD" w:rsidP="00CD53D6">
            <w:pPr>
              <w:jc w:val="center"/>
              <w:rPr>
                <w:rFonts w:ascii="宋体" w:hAnsi="宋体"/>
                <w:sz w:val="24"/>
                <w:szCs w:val="24"/>
              </w:rPr>
            </w:pPr>
          </w:p>
        </w:tc>
      </w:tr>
      <w:tr w:rsidR="008E7DCD" w:rsidRPr="00595B54" w14:paraId="5AA73E7A" w14:textId="77777777" w:rsidTr="00CD53D6">
        <w:trPr>
          <w:trHeight w:val="1016"/>
        </w:trPr>
        <w:tc>
          <w:tcPr>
            <w:tcW w:w="709" w:type="dxa"/>
            <w:vAlign w:val="center"/>
          </w:tcPr>
          <w:p w14:paraId="40BC6794" w14:textId="77777777" w:rsidR="008E7DCD" w:rsidRPr="00595B54" w:rsidRDefault="008E7DCD" w:rsidP="00CD53D6">
            <w:pPr>
              <w:jc w:val="center"/>
              <w:rPr>
                <w:rFonts w:ascii="宋体" w:hAnsi="宋体"/>
                <w:sz w:val="24"/>
                <w:szCs w:val="24"/>
              </w:rPr>
            </w:pPr>
            <w:r>
              <w:rPr>
                <w:rFonts w:ascii="宋体" w:hAnsi="宋体" w:hint="eastAsia"/>
                <w:sz w:val="24"/>
                <w:szCs w:val="24"/>
              </w:rPr>
              <w:t>5</w:t>
            </w:r>
          </w:p>
        </w:tc>
        <w:tc>
          <w:tcPr>
            <w:tcW w:w="2604" w:type="dxa"/>
            <w:vAlign w:val="center"/>
          </w:tcPr>
          <w:p w14:paraId="16DE81AB" w14:textId="77777777" w:rsidR="008E7DCD" w:rsidRPr="00595B54" w:rsidRDefault="008E7DCD" w:rsidP="00CD53D6">
            <w:pPr>
              <w:rPr>
                <w:rFonts w:ascii="宋体" w:hAnsi="宋体"/>
                <w:sz w:val="24"/>
                <w:szCs w:val="24"/>
              </w:rPr>
            </w:pPr>
            <w:r>
              <w:rPr>
                <w:rFonts w:ascii="宋体" w:hAnsi="宋体" w:hint="eastAsia"/>
                <w:sz w:val="24"/>
                <w:szCs w:val="24"/>
              </w:rPr>
              <w:t>其他可能导致事故的隐患排查</w:t>
            </w:r>
          </w:p>
        </w:tc>
        <w:tc>
          <w:tcPr>
            <w:tcW w:w="2216" w:type="dxa"/>
            <w:vAlign w:val="center"/>
          </w:tcPr>
          <w:p w14:paraId="71213BFC" w14:textId="77777777" w:rsidR="008E7DCD" w:rsidRPr="00595B54" w:rsidRDefault="008E7DCD" w:rsidP="00CD53D6">
            <w:pPr>
              <w:jc w:val="center"/>
              <w:rPr>
                <w:rFonts w:ascii="宋体" w:hAnsi="宋体"/>
                <w:sz w:val="24"/>
                <w:szCs w:val="24"/>
              </w:rPr>
            </w:pPr>
          </w:p>
        </w:tc>
        <w:tc>
          <w:tcPr>
            <w:tcW w:w="1559" w:type="dxa"/>
            <w:vAlign w:val="center"/>
          </w:tcPr>
          <w:p w14:paraId="23071B99" w14:textId="77777777" w:rsidR="008E7DCD" w:rsidRPr="00595B54" w:rsidRDefault="008E7DCD" w:rsidP="00CD53D6">
            <w:pPr>
              <w:jc w:val="center"/>
              <w:rPr>
                <w:rFonts w:ascii="宋体" w:hAnsi="宋体"/>
                <w:sz w:val="24"/>
                <w:szCs w:val="24"/>
              </w:rPr>
            </w:pPr>
          </w:p>
        </w:tc>
        <w:tc>
          <w:tcPr>
            <w:tcW w:w="1718" w:type="dxa"/>
          </w:tcPr>
          <w:p w14:paraId="62BA8988" w14:textId="77777777" w:rsidR="008E7DCD" w:rsidRPr="00595B54" w:rsidRDefault="008E7DCD" w:rsidP="00CD53D6">
            <w:pPr>
              <w:jc w:val="center"/>
              <w:rPr>
                <w:rFonts w:ascii="宋体" w:hAnsi="宋体"/>
                <w:sz w:val="24"/>
                <w:szCs w:val="24"/>
              </w:rPr>
            </w:pPr>
          </w:p>
        </w:tc>
        <w:tc>
          <w:tcPr>
            <w:tcW w:w="1507" w:type="dxa"/>
          </w:tcPr>
          <w:p w14:paraId="293B1527" w14:textId="77777777" w:rsidR="008E7DCD" w:rsidRPr="00595B54" w:rsidRDefault="008E7DCD" w:rsidP="00CD53D6">
            <w:pPr>
              <w:jc w:val="center"/>
              <w:rPr>
                <w:rFonts w:ascii="宋体" w:hAnsi="宋体"/>
                <w:sz w:val="24"/>
                <w:szCs w:val="24"/>
              </w:rPr>
            </w:pPr>
          </w:p>
        </w:tc>
      </w:tr>
      <w:tr w:rsidR="008E7DCD" w:rsidRPr="00595B54" w14:paraId="6F1EE5C9" w14:textId="77777777" w:rsidTr="00CD53D6">
        <w:trPr>
          <w:trHeight w:val="1034"/>
        </w:trPr>
        <w:tc>
          <w:tcPr>
            <w:tcW w:w="709" w:type="dxa"/>
            <w:vAlign w:val="center"/>
          </w:tcPr>
          <w:p w14:paraId="5D14A8D5" w14:textId="77777777" w:rsidR="008E7DCD" w:rsidRPr="00595B54" w:rsidRDefault="008E7DCD" w:rsidP="00CD53D6">
            <w:pPr>
              <w:jc w:val="center"/>
              <w:rPr>
                <w:rFonts w:ascii="宋体" w:hAnsi="宋体"/>
                <w:sz w:val="24"/>
                <w:szCs w:val="24"/>
              </w:rPr>
            </w:pPr>
            <w:r>
              <w:rPr>
                <w:rFonts w:ascii="宋体" w:hAnsi="宋体" w:hint="eastAsia"/>
                <w:sz w:val="24"/>
                <w:szCs w:val="24"/>
              </w:rPr>
              <w:t>6</w:t>
            </w:r>
          </w:p>
        </w:tc>
        <w:tc>
          <w:tcPr>
            <w:tcW w:w="2604" w:type="dxa"/>
            <w:vAlign w:val="center"/>
          </w:tcPr>
          <w:p w14:paraId="7C9DDD66" w14:textId="77777777" w:rsidR="008E7DCD" w:rsidRPr="00595B54" w:rsidRDefault="008E7DCD" w:rsidP="00CD53D6">
            <w:pPr>
              <w:rPr>
                <w:rFonts w:ascii="宋体" w:hAnsi="宋体"/>
                <w:sz w:val="24"/>
                <w:szCs w:val="24"/>
              </w:rPr>
            </w:pPr>
            <w:r>
              <w:rPr>
                <w:rFonts w:ascii="宋体" w:hAnsi="宋体" w:hint="eastAsia"/>
                <w:sz w:val="24"/>
                <w:szCs w:val="24"/>
              </w:rPr>
              <w:t>操作人员培训合格</w:t>
            </w:r>
          </w:p>
        </w:tc>
        <w:tc>
          <w:tcPr>
            <w:tcW w:w="2216" w:type="dxa"/>
            <w:vAlign w:val="center"/>
          </w:tcPr>
          <w:p w14:paraId="4F439315" w14:textId="77777777" w:rsidR="008E7DCD" w:rsidRPr="00595B54" w:rsidRDefault="008E7DCD" w:rsidP="00CD53D6">
            <w:pPr>
              <w:jc w:val="center"/>
              <w:rPr>
                <w:rFonts w:ascii="宋体" w:hAnsi="宋体"/>
                <w:sz w:val="24"/>
                <w:szCs w:val="24"/>
              </w:rPr>
            </w:pPr>
          </w:p>
        </w:tc>
        <w:tc>
          <w:tcPr>
            <w:tcW w:w="1559" w:type="dxa"/>
            <w:vAlign w:val="center"/>
          </w:tcPr>
          <w:p w14:paraId="6E6E5E60" w14:textId="77777777" w:rsidR="008E7DCD" w:rsidRPr="00595B54" w:rsidRDefault="008E7DCD" w:rsidP="00CD53D6">
            <w:pPr>
              <w:jc w:val="center"/>
              <w:rPr>
                <w:rFonts w:ascii="宋体" w:hAnsi="宋体"/>
                <w:sz w:val="24"/>
                <w:szCs w:val="24"/>
              </w:rPr>
            </w:pPr>
          </w:p>
        </w:tc>
        <w:tc>
          <w:tcPr>
            <w:tcW w:w="1718" w:type="dxa"/>
          </w:tcPr>
          <w:p w14:paraId="1B27693C" w14:textId="77777777" w:rsidR="008E7DCD" w:rsidRPr="00595B54" w:rsidRDefault="008E7DCD" w:rsidP="00CD53D6">
            <w:pPr>
              <w:jc w:val="center"/>
              <w:rPr>
                <w:rFonts w:ascii="宋体" w:hAnsi="宋体"/>
                <w:sz w:val="24"/>
                <w:szCs w:val="24"/>
              </w:rPr>
            </w:pPr>
          </w:p>
        </w:tc>
        <w:tc>
          <w:tcPr>
            <w:tcW w:w="1507" w:type="dxa"/>
          </w:tcPr>
          <w:p w14:paraId="51FCED0D" w14:textId="77777777" w:rsidR="008E7DCD" w:rsidRPr="00595B54" w:rsidRDefault="008E7DCD" w:rsidP="00CD53D6">
            <w:pPr>
              <w:jc w:val="center"/>
              <w:rPr>
                <w:rFonts w:ascii="宋体" w:hAnsi="宋体"/>
                <w:sz w:val="24"/>
                <w:szCs w:val="24"/>
              </w:rPr>
            </w:pPr>
          </w:p>
        </w:tc>
      </w:tr>
      <w:tr w:rsidR="008E7DCD" w:rsidRPr="00595B54" w14:paraId="01E5BBE6" w14:textId="77777777" w:rsidTr="00CD53D6">
        <w:trPr>
          <w:trHeight w:val="1168"/>
        </w:trPr>
        <w:tc>
          <w:tcPr>
            <w:tcW w:w="709" w:type="dxa"/>
            <w:vAlign w:val="center"/>
          </w:tcPr>
          <w:p w14:paraId="0F62369A" w14:textId="77777777" w:rsidR="008E7DCD" w:rsidRPr="00595B54" w:rsidRDefault="008E7DCD" w:rsidP="00CD53D6">
            <w:pPr>
              <w:jc w:val="center"/>
              <w:rPr>
                <w:rFonts w:ascii="宋体" w:hAnsi="宋体"/>
                <w:sz w:val="24"/>
                <w:szCs w:val="24"/>
              </w:rPr>
            </w:pPr>
            <w:r>
              <w:rPr>
                <w:rFonts w:ascii="宋体" w:hAnsi="宋体" w:hint="eastAsia"/>
                <w:sz w:val="24"/>
                <w:szCs w:val="24"/>
              </w:rPr>
              <w:t>7</w:t>
            </w:r>
          </w:p>
        </w:tc>
        <w:tc>
          <w:tcPr>
            <w:tcW w:w="2604" w:type="dxa"/>
            <w:vAlign w:val="center"/>
          </w:tcPr>
          <w:p w14:paraId="45D558AF" w14:textId="77777777" w:rsidR="008E7DCD" w:rsidRPr="00595B54" w:rsidRDefault="008E7DCD" w:rsidP="00CD53D6">
            <w:pPr>
              <w:rPr>
                <w:rFonts w:ascii="宋体" w:hAnsi="宋体"/>
                <w:sz w:val="24"/>
                <w:szCs w:val="24"/>
              </w:rPr>
            </w:pPr>
            <w:r w:rsidRPr="00595B54">
              <w:rPr>
                <w:rFonts w:ascii="宋体" w:hAnsi="宋体"/>
                <w:sz w:val="24"/>
                <w:szCs w:val="24"/>
              </w:rPr>
              <w:t>安全防护、消防器材</w:t>
            </w:r>
            <w:r w:rsidRPr="00595B54">
              <w:rPr>
                <w:rFonts w:ascii="宋体" w:hAnsi="宋体" w:hint="eastAsia"/>
                <w:sz w:val="24"/>
                <w:szCs w:val="24"/>
              </w:rPr>
              <w:t>齐全、完好</w:t>
            </w:r>
          </w:p>
        </w:tc>
        <w:tc>
          <w:tcPr>
            <w:tcW w:w="2216" w:type="dxa"/>
            <w:vAlign w:val="center"/>
          </w:tcPr>
          <w:p w14:paraId="24B807E5" w14:textId="77777777" w:rsidR="008E7DCD" w:rsidRPr="00595B54" w:rsidRDefault="008E7DCD" w:rsidP="00CD53D6">
            <w:pPr>
              <w:jc w:val="center"/>
              <w:rPr>
                <w:rFonts w:ascii="宋体" w:hAnsi="宋体"/>
                <w:sz w:val="24"/>
                <w:szCs w:val="24"/>
              </w:rPr>
            </w:pPr>
          </w:p>
        </w:tc>
        <w:tc>
          <w:tcPr>
            <w:tcW w:w="1559" w:type="dxa"/>
            <w:vAlign w:val="center"/>
          </w:tcPr>
          <w:p w14:paraId="43139942" w14:textId="77777777" w:rsidR="008E7DCD" w:rsidRPr="00595B54" w:rsidRDefault="008E7DCD" w:rsidP="00CD53D6">
            <w:pPr>
              <w:jc w:val="center"/>
              <w:rPr>
                <w:rFonts w:ascii="宋体" w:hAnsi="宋体"/>
                <w:sz w:val="24"/>
                <w:szCs w:val="24"/>
              </w:rPr>
            </w:pPr>
          </w:p>
        </w:tc>
        <w:tc>
          <w:tcPr>
            <w:tcW w:w="1718" w:type="dxa"/>
          </w:tcPr>
          <w:p w14:paraId="61EB543D" w14:textId="77777777" w:rsidR="008E7DCD" w:rsidRPr="00595B54" w:rsidRDefault="008E7DCD" w:rsidP="00CD53D6">
            <w:pPr>
              <w:jc w:val="center"/>
              <w:rPr>
                <w:rFonts w:ascii="宋体" w:hAnsi="宋体"/>
                <w:sz w:val="24"/>
                <w:szCs w:val="24"/>
              </w:rPr>
            </w:pPr>
          </w:p>
        </w:tc>
        <w:tc>
          <w:tcPr>
            <w:tcW w:w="1507" w:type="dxa"/>
          </w:tcPr>
          <w:p w14:paraId="1C0B8B25" w14:textId="77777777" w:rsidR="008E7DCD" w:rsidRPr="00595B54" w:rsidRDefault="008E7DCD" w:rsidP="00CD53D6">
            <w:pPr>
              <w:jc w:val="center"/>
              <w:rPr>
                <w:rFonts w:ascii="宋体" w:hAnsi="宋体"/>
                <w:sz w:val="24"/>
                <w:szCs w:val="24"/>
              </w:rPr>
            </w:pPr>
          </w:p>
        </w:tc>
      </w:tr>
      <w:tr w:rsidR="008E7DCD" w:rsidRPr="00595B54" w14:paraId="081F500B" w14:textId="77777777" w:rsidTr="00CD53D6">
        <w:trPr>
          <w:trHeight w:val="1047"/>
        </w:trPr>
        <w:tc>
          <w:tcPr>
            <w:tcW w:w="709" w:type="dxa"/>
            <w:vAlign w:val="center"/>
          </w:tcPr>
          <w:p w14:paraId="65661588" w14:textId="77777777" w:rsidR="008E7DCD" w:rsidRPr="00595B54" w:rsidRDefault="008E7DCD" w:rsidP="00CD53D6">
            <w:pPr>
              <w:jc w:val="center"/>
              <w:rPr>
                <w:rFonts w:ascii="宋体" w:hAnsi="宋体"/>
                <w:sz w:val="24"/>
                <w:szCs w:val="24"/>
              </w:rPr>
            </w:pPr>
            <w:r>
              <w:rPr>
                <w:rFonts w:ascii="宋体" w:hAnsi="宋体" w:hint="eastAsia"/>
                <w:sz w:val="24"/>
                <w:szCs w:val="24"/>
              </w:rPr>
              <w:t>8</w:t>
            </w:r>
          </w:p>
        </w:tc>
        <w:tc>
          <w:tcPr>
            <w:tcW w:w="2604" w:type="dxa"/>
            <w:vAlign w:val="center"/>
          </w:tcPr>
          <w:p w14:paraId="1854FE58" w14:textId="77777777" w:rsidR="008E7DCD" w:rsidRPr="00595B54" w:rsidRDefault="008E7DCD" w:rsidP="00CD53D6">
            <w:pPr>
              <w:rPr>
                <w:rFonts w:ascii="宋体" w:hAnsi="宋体"/>
                <w:sz w:val="24"/>
                <w:szCs w:val="24"/>
              </w:rPr>
            </w:pPr>
            <w:r w:rsidRPr="00595B54">
              <w:rPr>
                <w:rFonts w:ascii="宋体" w:hAnsi="宋体"/>
                <w:sz w:val="24"/>
                <w:szCs w:val="24"/>
              </w:rPr>
              <w:t>分析仪器准备就绪仪表调节器、调节阀、联锁系统调校试验合格</w:t>
            </w:r>
          </w:p>
        </w:tc>
        <w:tc>
          <w:tcPr>
            <w:tcW w:w="2216" w:type="dxa"/>
            <w:vAlign w:val="center"/>
          </w:tcPr>
          <w:p w14:paraId="0FAE2AB9" w14:textId="77777777" w:rsidR="008E7DCD" w:rsidRPr="00595B54" w:rsidRDefault="008E7DCD" w:rsidP="00CD53D6">
            <w:pPr>
              <w:jc w:val="center"/>
              <w:rPr>
                <w:rFonts w:ascii="宋体" w:hAnsi="宋体"/>
                <w:sz w:val="24"/>
                <w:szCs w:val="24"/>
              </w:rPr>
            </w:pPr>
          </w:p>
        </w:tc>
        <w:tc>
          <w:tcPr>
            <w:tcW w:w="1559" w:type="dxa"/>
            <w:vAlign w:val="center"/>
          </w:tcPr>
          <w:p w14:paraId="27A9A9E4" w14:textId="77777777" w:rsidR="008E7DCD" w:rsidRPr="00595B54" w:rsidRDefault="008E7DCD" w:rsidP="00CD53D6">
            <w:pPr>
              <w:jc w:val="center"/>
              <w:rPr>
                <w:rFonts w:ascii="宋体" w:hAnsi="宋体"/>
                <w:sz w:val="24"/>
                <w:szCs w:val="24"/>
              </w:rPr>
            </w:pPr>
          </w:p>
        </w:tc>
        <w:tc>
          <w:tcPr>
            <w:tcW w:w="1718" w:type="dxa"/>
          </w:tcPr>
          <w:p w14:paraId="32E74986" w14:textId="77777777" w:rsidR="008E7DCD" w:rsidRPr="00595B54" w:rsidRDefault="008E7DCD" w:rsidP="00CD53D6">
            <w:pPr>
              <w:jc w:val="center"/>
              <w:rPr>
                <w:rFonts w:ascii="宋体" w:hAnsi="宋体"/>
                <w:sz w:val="24"/>
                <w:szCs w:val="24"/>
              </w:rPr>
            </w:pPr>
          </w:p>
        </w:tc>
        <w:tc>
          <w:tcPr>
            <w:tcW w:w="1507" w:type="dxa"/>
          </w:tcPr>
          <w:p w14:paraId="6DFC6E45" w14:textId="77777777" w:rsidR="008E7DCD" w:rsidRPr="00595B54" w:rsidRDefault="008E7DCD" w:rsidP="00CD53D6">
            <w:pPr>
              <w:jc w:val="center"/>
              <w:rPr>
                <w:rFonts w:ascii="宋体" w:hAnsi="宋体"/>
                <w:sz w:val="24"/>
                <w:szCs w:val="24"/>
              </w:rPr>
            </w:pPr>
          </w:p>
        </w:tc>
      </w:tr>
      <w:tr w:rsidR="008E7DCD" w:rsidRPr="00595B54" w14:paraId="361DCD39" w14:textId="77777777" w:rsidTr="00CD53D6">
        <w:trPr>
          <w:trHeight w:val="1047"/>
        </w:trPr>
        <w:tc>
          <w:tcPr>
            <w:tcW w:w="709" w:type="dxa"/>
            <w:vAlign w:val="center"/>
          </w:tcPr>
          <w:p w14:paraId="344E7CF4" w14:textId="77777777" w:rsidR="008E7DCD" w:rsidRPr="00595B54" w:rsidRDefault="008E7DCD" w:rsidP="00CD53D6">
            <w:pPr>
              <w:jc w:val="center"/>
              <w:rPr>
                <w:rFonts w:ascii="宋体" w:hAnsi="宋体"/>
                <w:sz w:val="24"/>
                <w:szCs w:val="24"/>
              </w:rPr>
            </w:pPr>
            <w:r>
              <w:rPr>
                <w:rFonts w:ascii="宋体" w:hAnsi="宋体" w:hint="eastAsia"/>
                <w:sz w:val="24"/>
                <w:szCs w:val="24"/>
              </w:rPr>
              <w:t>9</w:t>
            </w:r>
          </w:p>
        </w:tc>
        <w:tc>
          <w:tcPr>
            <w:tcW w:w="2604" w:type="dxa"/>
            <w:vAlign w:val="center"/>
          </w:tcPr>
          <w:p w14:paraId="421C7701" w14:textId="77777777" w:rsidR="008E7DCD" w:rsidRPr="00595B54" w:rsidRDefault="008E7DCD" w:rsidP="00CD53D6">
            <w:pPr>
              <w:rPr>
                <w:rFonts w:ascii="宋体" w:hAnsi="宋体"/>
                <w:sz w:val="24"/>
                <w:szCs w:val="24"/>
              </w:rPr>
            </w:pPr>
            <w:r w:rsidRPr="00595B54">
              <w:rPr>
                <w:rFonts w:ascii="宋体" w:hAnsi="宋体"/>
                <w:sz w:val="24"/>
                <w:szCs w:val="24"/>
              </w:rPr>
              <w:t>系统置换</w:t>
            </w:r>
            <w:r w:rsidRPr="00595B54">
              <w:rPr>
                <w:rFonts w:ascii="宋体" w:hAnsi="宋体" w:hint="eastAsia"/>
                <w:sz w:val="24"/>
                <w:szCs w:val="24"/>
              </w:rPr>
              <w:t>清洗</w:t>
            </w:r>
            <w:r w:rsidRPr="00595B54">
              <w:rPr>
                <w:rFonts w:ascii="宋体" w:hAnsi="宋体"/>
                <w:sz w:val="24"/>
                <w:szCs w:val="24"/>
              </w:rPr>
              <w:t>合格</w:t>
            </w:r>
            <w:r>
              <w:rPr>
                <w:rFonts w:ascii="宋体" w:hAnsi="宋体" w:hint="eastAsia"/>
                <w:sz w:val="24"/>
                <w:szCs w:val="24"/>
              </w:rPr>
              <w:t>，</w:t>
            </w:r>
            <w:r w:rsidRPr="00595B54">
              <w:rPr>
                <w:rFonts w:ascii="宋体" w:hAnsi="宋体"/>
                <w:sz w:val="24"/>
                <w:szCs w:val="24"/>
              </w:rPr>
              <w:t>通讯器材</w:t>
            </w:r>
            <w:r w:rsidRPr="00595B54">
              <w:rPr>
                <w:rFonts w:ascii="宋体" w:hAnsi="宋体" w:hint="eastAsia"/>
                <w:sz w:val="24"/>
                <w:szCs w:val="24"/>
              </w:rPr>
              <w:t>、照明设施</w:t>
            </w:r>
            <w:r w:rsidRPr="00595B54">
              <w:rPr>
                <w:rFonts w:ascii="宋体" w:hAnsi="宋体"/>
                <w:sz w:val="24"/>
                <w:szCs w:val="24"/>
              </w:rPr>
              <w:t>准备就绪</w:t>
            </w:r>
          </w:p>
        </w:tc>
        <w:tc>
          <w:tcPr>
            <w:tcW w:w="2216" w:type="dxa"/>
            <w:vAlign w:val="center"/>
          </w:tcPr>
          <w:p w14:paraId="590E3D73" w14:textId="77777777" w:rsidR="008E7DCD" w:rsidRPr="00595B54" w:rsidRDefault="008E7DCD" w:rsidP="00CD53D6">
            <w:pPr>
              <w:jc w:val="center"/>
              <w:rPr>
                <w:rFonts w:ascii="宋体" w:hAnsi="宋体"/>
                <w:sz w:val="24"/>
                <w:szCs w:val="24"/>
              </w:rPr>
            </w:pPr>
          </w:p>
        </w:tc>
        <w:tc>
          <w:tcPr>
            <w:tcW w:w="1559" w:type="dxa"/>
            <w:vAlign w:val="center"/>
          </w:tcPr>
          <w:p w14:paraId="125847B0" w14:textId="77777777" w:rsidR="008E7DCD" w:rsidRPr="00595B54" w:rsidRDefault="008E7DCD" w:rsidP="00CD53D6">
            <w:pPr>
              <w:jc w:val="center"/>
              <w:rPr>
                <w:rFonts w:ascii="宋体" w:hAnsi="宋体"/>
                <w:sz w:val="24"/>
                <w:szCs w:val="24"/>
              </w:rPr>
            </w:pPr>
          </w:p>
        </w:tc>
        <w:tc>
          <w:tcPr>
            <w:tcW w:w="1718" w:type="dxa"/>
          </w:tcPr>
          <w:p w14:paraId="5FC2D56C" w14:textId="77777777" w:rsidR="008E7DCD" w:rsidRPr="00595B54" w:rsidRDefault="008E7DCD" w:rsidP="00CD53D6">
            <w:pPr>
              <w:jc w:val="center"/>
              <w:rPr>
                <w:rFonts w:ascii="宋体" w:hAnsi="宋体"/>
                <w:sz w:val="24"/>
                <w:szCs w:val="24"/>
              </w:rPr>
            </w:pPr>
          </w:p>
        </w:tc>
        <w:tc>
          <w:tcPr>
            <w:tcW w:w="1507" w:type="dxa"/>
          </w:tcPr>
          <w:p w14:paraId="508269B3" w14:textId="77777777" w:rsidR="008E7DCD" w:rsidRPr="00595B54" w:rsidRDefault="008E7DCD" w:rsidP="00CD53D6">
            <w:pPr>
              <w:jc w:val="center"/>
              <w:rPr>
                <w:rFonts w:ascii="宋体" w:hAnsi="宋体"/>
                <w:sz w:val="24"/>
                <w:szCs w:val="24"/>
              </w:rPr>
            </w:pPr>
          </w:p>
        </w:tc>
      </w:tr>
      <w:tr w:rsidR="008E7DCD" w:rsidRPr="00595B54" w14:paraId="4D5A0562" w14:textId="77777777" w:rsidTr="00CD53D6">
        <w:trPr>
          <w:trHeight w:val="863"/>
        </w:trPr>
        <w:tc>
          <w:tcPr>
            <w:tcW w:w="709" w:type="dxa"/>
            <w:vAlign w:val="center"/>
          </w:tcPr>
          <w:p w14:paraId="3056CB57" w14:textId="77777777" w:rsidR="008E7DCD" w:rsidRPr="00595B54" w:rsidRDefault="008E7DCD" w:rsidP="00CD53D6">
            <w:pPr>
              <w:jc w:val="center"/>
              <w:rPr>
                <w:rFonts w:ascii="宋体" w:hAnsi="宋体"/>
                <w:sz w:val="24"/>
                <w:szCs w:val="24"/>
              </w:rPr>
            </w:pPr>
            <w:r>
              <w:rPr>
                <w:rFonts w:ascii="宋体" w:hAnsi="宋体" w:hint="eastAsia"/>
                <w:sz w:val="24"/>
                <w:szCs w:val="24"/>
              </w:rPr>
              <w:t>10</w:t>
            </w:r>
          </w:p>
        </w:tc>
        <w:tc>
          <w:tcPr>
            <w:tcW w:w="2604" w:type="dxa"/>
            <w:vAlign w:val="center"/>
          </w:tcPr>
          <w:p w14:paraId="0CC394F6" w14:textId="77777777" w:rsidR="008E7DCD" w:rsidRPr="00595B54" w:rsidRDefault="008E7DCD" w:rsidP="00CD53D6">
            <w:pPr>
              <w:rPr>
                <w:rFonts w:ascii="宋体" w:hAnsi="宋体"/>
                <w:sz w:val="24"/>
                <w:szCs w:val="24"/>
              </w:rPr>
            </w:pPr>
            <w:r w:rsidRPr="00595B54">
              <w:rPr>
                <w:rFonts w:ascii="宋体" w:hAnsi="宋体"/>
                <w:sz w:val="24"/>
                <w:szCs w:val="24"/>
              </w:rPr>
              <w:t>电气供电系统准备就绪</w:t>
            </w:r>
            <w:r>
              <w:rPr>
                <w:rFonts w:ascii="宋体" w:hAnsi="宋体" w:hint="eastAsia"/>
                <w:sz w:val="24"/>
                <w:szCs w:val="24"/>
              </w:rPr>
              <w:t>，</w:t>
            </w:r>
            <w:r w:rsidRPr="00595B54">
              <w:rPr>
                <w:rFonts w:ascii="宋体" w:hAnsi="宋体"/>
                <w:sz w:val="24"/>
                <w:szCs w:val="24"/>
              </w:rPr>
              <w:t>公用工程条件符合开车要求</w:t>
            </w:r>
          </w:p>
        </w:tc>
        <w:tc>
          <w:tcPr>
            <w:tcW w:w="2216" w:type="dxa"/>
            <w:vAlign w:val="center"/>
          </w:tcPr>
          <w:p w14:paraId="4636585D" w14:textId="77777777" w:rsidR="008E7DCD" w:rsidRPr="00595B54" w:rsidRDefault="008E7DCD" w:rsidP="00CD53D6">
            <w:pPr>
              <w:jc w:val="center"/>
              <w:rPr>
                <w:rFonts w:ascii="宋体" w:hAnsi="宋体"/>
                <w:sz w:val="24"/>
                <w:szCs w:val="24"/>
              </w:rPr>
            </w:pPr>
          </w:p>
        </w:tc>
        <w:tc>
          <w:tcPr>
            <w:tcW w:w="1559" w:type="dxa"/>
            <w:vAlign w:val="center"/>
          </w:tcPr>
          <w:p w14:paraId="2DE8CE10" w14:textId="77777777" w:rsidR="008E7DCD" w:rsidRPr="00595B54" w:rsidRDefault="008E7DCD" w:rsidP="00CD53D6">
            <w:pPr>
              <w:jc w:val="center"/>
              <w:rPr>
                <w:rFonts w:ascii="宋体" w:hAnsi="宋体"/>
                <w:sz w:val="24"/>
                <w:szCs w:val="24"/>
              </w:rPr>
            </w:pPr>
          </w:p>
        </w:tc>
        <w:tc>
          <w:tcPr>
            <w:tcW w:w="1718" w:type="dxa"/>
          </w:tcPr>
          <w:p w14:paraId="57361354" w14:textId="77777777" w:rsidR="008E7DCD" w:rsidRPr="00595B54" w:rsidRDefault="008E7DCD" w:rsidP="00CD53D6">
            <w:pPr>
              <w:jc w:val="center"/>
              <w:rPr>
                <w:rFonts w:ascii="宋体" w:hAnsi="宋体"/>
                <w:sz w:val="24"/>
                <w:szCs w:val="24"/>
              </w:rPr>
            </w:pPr>
          </w:p>
        </w:tc>
        <w:tc>
          <w:tcPr>
            <w:tcW w:w="1507" w:type="dxa"/>
          </w:tcPr>
          <w:p w14:paraId="50905D59" w14:textId="77777777" w:rsidR="008E7DCD" w:rsidRPr="00595B54" w:rsidRDefault="008E7DCD" w:rsidP="00CD53D6">
            <w:pPr>
              <w:jc w:val="center"/>
              <w:rPr>
                <w:rFonts w:ascii="宋体" w:hAnsi="宋体"/>
                <w:sz w:val="24"/>
                <w:szCs w:val="24"/>
              </w:rPr>
            </w:pPr>
          </w:p>
        </w:tc>
      </w:tr>
    </w:tbl>
    <w:p w14:paraId="118D6994" w14:textId="77777777" w:rsidR="008E7DCD" w:rsidRDefault="008E7DCD" w:rsidP="008E7DCD">
      <w:pPr>
        <w:rPr>
          <w:rFonts w:ascii="Calibri" w:eastAsia="宋体" w:hAnsi="Calibri" w:cs="Times New Roman"/>
        </w:rPr>
      </w:pPr>
    </w:p>
    <w:p w14:paraId="79181898" w14:textId="77777777" w:rsidR="008E7DCD" w:rsidRPr="008E7DCD" w:rsidRDefault="008E7DCD" w:rsidP="00474E79">
      <w:pPr>
        <w:rPr>
          <w:rFonts w:hAnsi="宋体"/>
          <w:sz w:val="28"/>
          <w:szCs w:val="28"/>
        </w:rPr>
      </w:pPr>
    </w:p>
    <w:p w14:paraId="2C748A83" w14:textId="77777777" w:rsidR="008E7DCD" w:rsidRDefault="008E7DCD" w:rsidP="00474E79">
      <w:pPr>
        <w:rPr>
          <w:rFonts w:hAnsi="宋体"/>
          <w:sz w:val="28"/>
          <w:szCs w:val="28"/>
        </w:rPr>
      </w:pPr>
    </w:p>
    <w:p w14:paraId="0DF290D8" w14:textId="77777777" w:rsidR="00975DF4" w:rsidRDefault="00975DF4" w:rsidP="00474E79">
      <w:pPr>
        <w:rPr>
          <w:rFonts w:hAnsi="宋体"/>
          <w:sz w:val="28"/>
          <w:szCs w:val="28"/>
        </w:rPr>
      </w:pPr>
    </w:p>
    <w:p w14:paraId="2DAB6C5C" w14:textId="77777777" w:rsidR="00CD53D6" w:rsidRDefault="00CD53D6">
      <w:pPr>
        <w:widowControl/>
        <w:jc w:val="left"/>
        <w:rPr>
          <w:rFonts w:hAnsi="宋体"/>
          <w:sz w:val="28"/>
          <w:szCs w:val="28"/>
        </w:rPr>
      </w:pPr>
      <w:r>
        <w:rPr>
          <w:rFonts w:hAnsi="宋体"/>
          <w:sz w:val="28"/>
          <w:szCs w:val="28"/>
        </w:rPr>
        <w:br w:type="page"/>
      </w:r>
    </w:p>
    <w:p w14:paraId="2468E09D" w14:textId="77777777" w:rsidR="00975DF4" w:rsidRDefault="00975DF4" w:rsidP="00474E79">
      <w:pPr>
        <w:rPr>
          <w:rFonts w:hAnsi="宋体"/>
          <w:sz w:val="28"/>
          <w:szCs w:val="28"/>
        </w:rPr>
      </w:pPr>
    </w:p>
    <w:p w14:paraId="667D9CAF" w14:textId="77777777" w:rsidR="00975DF4" w:rsidRPr="00BA4232" w:rsidRDefault="002810E3" w:rsidP="00BA4232">
      <w:pPr>
        <w:pStyle w:val="12"/>
        <w:spacing w:before="0" w:after="0" w:line="460" w:lineRule="exact"/>
        <w:ind w:left="2" w:firstLineChars="466" w:firstLine="1310"/>
        <w:outlineLvl w:val="0"/>
        <w:rPr>
          <w:bCs w:val="0"/>
        </w:rPr>
      </w:pPr>
      <w:bookmarkStart w:id="122" w:name="_Toc391046364"/>
      <w:r w:rsidRPr="00BA4232">
        <w:rPr>
          <w:rFonts w:hint="eastAsia"/>
          <w:bCs w:val="0"/>
        </w:rPr>
        <w:t>表6</w:t>
      </w:r>
      <w:r w:rsidR="00975DF4" w:rsidRPr="00BA4232">
        <w:rPr>
          <w:rFonts w:hint="eastAsia"/>
          <w:bCs w:val="0"/>
        </w:rPr>
        <w:t>.16 生产班组交接班记录表</w:t>
      </w:r>
      <w:bookmarkEnd w:id="122"/>
    </w:p>
    <w:p w14:paraId="7BF0C182" w14:textId="77777777" w:rsidR="00975DF4" w:rsidRPr="00975DF4" w:rsidRDefault="00975DF4" w:rsidP="00CD53D6">
      <w:pPr>
        <w:spacing w:line="600" w:lineRule="exact"/>
        <w:jc w:val="center"/>
        <w:rPr>
          <w:rFonts w:ascii="Calibri" w:eastAsia="宋体" w:hAnsi="Calibri" w:cs="Times New Roman"/>
          <w:b/>
          <w:sz w:val="28"/>
          <w:szCs w:val="28"/>
        </w:rPr>
      </w:pPr>
      <w:r w:rsidRPr="00975DF4">
        <w:rPr>
          <w:rFonts w:ascii="Calibri" w:eastAsia="宋体" w:hAnsi="Calibri" w:cs="Times New Roman" w:hint="eastAsia"/>
          <w:b/>
          <w:sz w:val="28"/>
          <w:szCs w:val="28"/>
        </w:rPr>
        <w:t>交</w:t>
      </w:r>
      <w:r w:rsidRPr="00975DF4">
        <w:rPr>
          <w:rFonts w:ascii="Calibri" w:eastAsia="宋体" w:hAnsi="Calibri" w:cs="Times New Roman" w:hint="eastAsia"/>
          <w:b/>
          <w:sz w:val="28"/>
          <w:szCs w:val="28"/>
        </w:rPr>
        <w:t xml:space="preserve"> </w:t>
      </w:r>
      <w:r w:rsidRPr="00975DF4">
        <w:rPr>
          <w:rFonts w:ascii="Calibri" w:eastAsia="宋体" w:hAnsi="Calibri" w:cs="Times New Roman" w:hint="eastAsia"/>
          <w:b/>
          <w:sz w:val="28"/>
          <w:szCs w:val="28"/>
        </w:rPr>
        <w:t>接</w:t>
      </w:r>
      <w:r w:rsidRPr="00975DF4">
        <w:rPr>
          <w:rFonts w:ascii="Calibri" w:eastAsia="宋体" w:hAnsi="Calibri" w:cs="Times New Roman" w:hint="eastAsia"/>
          <w:b/>
          <w:sz w:val="28"/>
          <w:szCs w:val="28"/>
        </w:rPr>
        <w:t xml:space="preserve"> </w:t>
      </w:r>
      <w:r w:rsidRPr="00975DF4">
        <w:rPr>
          <w:rFonts w:ascii="Calibri" w:eastAsia="宋体" w:hAnsi="Calibri" w:cs="Times New Roman" w:hint="eastAsia"/>
          <w:b/>
          <w:sz w:val="28"/>
          <w:szCs w:val="28"/>
        </w:rPr>
        <w:t>班</w:t>
      </w:r>
      <w:r w:rsidRPr="00975DF4">
        <w:rPr>
          <w:rFonts w:ascii="Calibri" w:eastAsia="宋体" w:hAnsi="Calibri" w:cs="Times New Roman" w:hint="eastAsia"/>
          <w:b/>
          <w:sz w:val="28"/>
          <w:szCs w:val="28"/>
        </w:rPr>
        <w:t xml:space="preserve"> </w:t>
      </w:r>
      <w:r w:rsidRPr="00975DF4">
        <w:rPr>
          <w:rFonts w:ascii="Calibri" w:eastAsia="宋体" w:hAnsi="Calibri" w:cs="Times New Roman" w:hint="eastAsia"/>
          <w:b/>
          <w:sz w:val="28"/>
          <w:szCs w:val="28"/>
        </w:rPr>
        <w:t>记</w:t>
      </w:r>
      <w:r w:rsidRPr="00975DF4">
        <w:rPr>
          <w:rFonts w:ascii="Calibri" w:eastAsia="宋体" w:hAnsi="Calibri" w:cs="Times New Roman" w:hint="eastAsia"/>
          <w:b/>
          <w:sz w:val="28"/>
          <w:szCs w:val="28"/>
        </w:rPr>
        <w:t xml:space="preserve"> </w:t>
      </w:r>
      <w:r w:rsidRPr="00975DF4">
        <w:rPr>
          <w:rFonts w:ascii="Calibri" w:eastAsia="宋体" w:hAnsi="Calibri" w:cs="Times New Roman" w:hint="eastAsia"/>
          <w:b/>
          <w:sz w:val="28"/>
          <w:szCs w:val="28"/>
        </w:rPr>
        <w:t>录</w:t>
      </w:r>
    </w:p>
    <w:tbl>
      <w:tblPr>
        <w:tblStyle w:val="aa"/>
        <w:tblW w:w="91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9121"/>
      </w:tblGrid>
      <w:tr w:rsidR="00975DF4" w14:paraId="54F5AE30" w14:textId="77777777">
        <w:trPr>
          <w:trHeight w:val="601"/>
          <w:jc w:val="center"/>
        </w:trPr>
        <w:tc>
          <w:tcPr>
            <w:tcW w:w="9121" w:type="dxa"/>
            <w:tcBorders>
              <w:bottom w:val="single" w:sz="4" w:space="0" w:color="auto"/>
            </w:tcBorders>
          </w:tcPr>
          <w:p w14:paraId="5E3C938F" w14:textId="77777777" w:rsidR="00975DF4" w:rsidRPr="00105145" w:rsidRDefault="00975DF4" w:rsidP="00CD53D6">
            <w:pPr>
              <w:spacing w:line="600" w:lineRule="exact"/>
              <w:rPr>
                <w:rFonts w:ascii="Calibri" w:hAnsi="Calibri"/>
                <w:sz w:val="24"/>
              </w:rPr>
            </w:pPr>
            <w:r>
              <w:rPr>
                <w:rFonts w:ascii="Calibri" w:hAnsi="Calibri" w:hint="eastAsia"/>
                <w:b/>
                <w:sz w:val="28"/>
                <w:szCs w:val="28"/>
              </w:rPr>
              <w:t>交</w:t>
            </w:r>
            <w:r w:rsidRPr="00105145">
              <w:rPr>
                <w:rFonts w:ascii="Calibri" w:hAnsi="Calibri" w:hint="eastAsia"/>
                <w:b/>
                <w:sz w:val="28"/>
                <w:szCs w:val="28"/>
              </w:rPr>
              <w:t>班内容：</w:t>
            </w:r>
          </w:p>
        </w:tc>
      </w:tr>
      <w:tr w:rsidR="00975DF4" w14:paraId="55489C59" w14:textId="77777777">
        <w:trPr>
          <w:trHeight w:val="1422"/>
          <w:jc w:val="center"/>
        </w:trPr>
        <w:tc>
          <w:tcPr>
            <w:tcW w:w="9121" w:type="dxa"/>
            <w:tcBorders>
              <w:top w:val="single" w:sz="4" w:space="0" w:color="auto"/>
              <w:bottom w:val="single" w:sz="4" w:space="0" w:color="auto"/>
            </w:tcBorders>
          </w:tcPr>
          <w:p w14:paraId="70284E16" w14:textId="77777777" w:rsidR="00975DF4" w:rsidRDefault="00975DF4" w:rsidP="00CD53D6">
            <w:pPr>
              <w:spacing w:line="600" w:lineRule="exact"/>
              <w:rPr>
                <w:rFonts w:ascii="Calibri" w:hAnsi="Calibri"/>
                <w:b/>
                <w:sz w:val="28"/>
                <w:szCs w:val="28"/>
              </w:rPr>
            </w:pPr>
            <w:r w:rsidRPr="00105145">
              <w:rPr>
                <w:rFonts w:ascii="Calibri" w:hAnsi="Calibri" w:hint="eastAsia"/>
                <w:sz w:val="24"/>
              </w:rPr>
              <w:t>一、</w:t>
            </w:r>
            <w:r>
              <w:rPr>
                <w:rFonts w:ascii="Calibri" w:hAnsi="Calibri" w:hint="eastAsia"/>
                <w:sz w:val="24"/>
              </w:rPr>
              <w:t>生产工艺状况</w:t>
            </w:r>
            <w:r w:rsidRPr="00105145">
              <w:rPr>
                <w:rFonts w:ascii="Calibri" w:hAnsi="Calibri" w:hint="eastAsia"/>
                <w:sz w:val="24"/>
              </w:rPr>
              <w:t>：</w:t>
            </w:r>
          </w:p>
        </w:tc>
      </w:tr>
      <w:tr w:rsidR="00975DF4" w14:paraId="4F776C88" w14:textId="77777777">
        <w:trPr>
          <w:trHeight w:val="1390"/>
          <w:jc w:val="center"/>
        </w:trPr>
        <w:tc>
          <w:tcPr>
            <w:tcW w:w="9121" w:type="dxa"/>
            <w:tcBorders>
              <w:top w:val="single" w:sz="4" w:space="0" w:color="auto"/>
              <w:bottom w:val="single" w:sz="4" w:space="0" w:color="auto"/>
            </w:tcBorders>
          </w:tcPr>
          <w:p w14:paraId="5DA2F3FF" w14:textId="77777777" w:rsidR="00975DF4" w:rsidRPr="00105145" w:rsidRDefault="00975DF4" w:rsidP="00CD53D6">
            <w:pPr>
              <w:spacing w:line="600" w:lineRule="exact"/>
              <w:rPr>
                <w:rFonts w:ascii="Calibri" w:hAnsi="Calibri"/>
                <w:sz w:val="24"/>
              </w:rPr>
            </w:pPr>
            <w:r w:rsidRPr="00105145">
              <w:rPr>
                <w:rFonts w:ascii="Calibri" w:hAnsi="Calibri" w:hint="eastAsia"/>
                <w:sz w:val="24"/>
              </w:rPr>
              <w:t>二、设备电器</w:t>
            </w:r>
            <w:r>
              <w:rPr>
                <w:rFonts w:ascii="Calibri" w:hAnsi="Calibri" w:hint="eastAsia"/>
                <w:sz w:val="24"/>
              </w:rPr>
              <w:t>运转是否正常</w:t>
            </w:r>
            <w:r w:rsidRPr="00105145">
              <w:rPr>
                <w:rFonts w:ascii="Calibri" w:hAnsi="Calibri" w:hint="eastAsia"/>
                <w:sz w:val="24"/>
              </w:rPr>
              <w:t>：</w:t>
            </w:r>
          </w:p>
        </w:tc>
      </w:tr>
      <w:tr w:rsidR="00975DF4" w14:paraId="076D88F1" w14:textId="77777777">
        <w:trPr>
          <w:trHeight w:val="1389"/>
          <w:jc w:val="center"/>
        </w:trPr>
        <w:tc>
          <w:tcPr>
            <w:tcW w:w="9121" w:type="dxa"/>
            <w:tcBorders>
              <w:top w:val="single" w:sz="4" w:space="0" w:color="auto"/>
              <w:bottom w:val="single" w:sz="4" w:space="0" w:color="auto"/>
            </w:tcBorders>
          </w:tcPr>
          <w:p w14:paraId="338B70A7" w14:textId="77777777" w:rsidR="00975DF4" w:rsidRPr="00105145" w:rsidRDefault="00975DF4" w:rsidP="00CD53D6">
            <w:pPr>
              <w:spacing w:line="600" w:lineRule="exact"/>
              <w:rPr>
                <w:rFonts w:ascii="Calibri" w:hAnsi="Calibri"/>
                <w:sz w:val="24"/>
              </w:rPr>
            </w:pPr>
            <w:r w:rsidRPr="00105145">
              <w:rPr>
                <w:rFonts w:ascii="Calibri" w:hAnsi="Calibri" w:hint="eastAsia"/>
                <w:sz w:val="24"/>
              </w:rPr>
              <w:t>三、</w:t>
            </w:r>
            <w:r>
              <w:rPr>
                <w:rFonts w:ascii="Calibri" w:hAnsi="Calibri" w:hint="eastAsia"/>
                <w:sz w:val="24"/>
              </w:rPr>
              <w:t>生产安全</w:t>
            </w:r>
            <w:r w:rsidRPr="00105145">
              <w:rPr>
                <w:rFonts w:ascii="Calibri" w:hAnsi="Calibri" w:hint="eastAsia"/>
                <w:sz w:val="24"/>
              </w:rPr>
              <w:t>：</w:t>
            </w:r>
          </w:p>
        </w:tc>
      </w:tr>
      <w:tr w:rsidR="00975DF4" w14:paraId="67C135FC" w14:textId="77777777">
        <w:trPr>
          <w:trHeight w:val="1552"/>
          <w:jc w:val="center"/>
        </w:trPr>
        <w:tc>
          <w:tcPr>
            <w:tcW w:w="9121" w:type="dxa"/>
            <w:tcBorders>
              <w:top w:val="single" w:sz="4" w:space="0" w:color="auto"/>
              <w:bottom w:val="single" w:sz="4" w:space="0" w:color="auto"/>
            </w:tcBorders>
          </w:tcPr>
          <w:p w14:paraId="102B49F7" w14:textId="77777777" w:rsidR="00975DF4" w:rsidRPr="00105145" w:rsidRDefault="00975DF4" w:rsidP="00CD53D6">
            <w:pPr>
              <w:spacing w:line="600" w:lineRule="exact"/>
              <w:rPr>
                <w:rFonts w:ascii="Calibri" w:hAnsi="Calibri"/>
                <w:sz w:val="24"/>
              </w:rPr>
            </w:pPr>
            <w:r w:rsidRPr="00105145">
              <w:rPr>
                <w:rFonts w:ascii="Calibri" w:hAnsi="Calibri" w:hint="eastAsia"/>
                <w:sz w:val="24"/>
              </w:rPr>
              <w:t>四、</w:t>
            </w:r>
            <w:r>
              <w:rPr>
                <w:rFonts w:ascii="Calibri" w:hAnsi="Calibri" w:hint="eastAsia"/>
                <w:sz w:val="24"/>
              </w:rPr>
              <w:t>卫生情况</w:t>
            </w:r>
            <w:r w:rsidRPr="00105145">
              <w:rPr>
                <w:rFonts w:ascii="Calibri" w:hAnsi="Calibri" w:hint="eastAsia"/>
                <w:sz w:val="24"/>
              </w:rPr>
              <w:t>：</w:t>
            </w:r>
          </w:p>
        </w:tc>
      </w:tr>
      <w:tr w:rsidR="00975DF4" w14:paraId="71044D01" w14:textId="77777777" w:rsidTr="00CD53D6">
        <w:trPr>
          <w:trHeight w:val="2818"/>
          <w:jc w:val="center"/>
        </w:trPr>
        <w:tc>
          <w:tcPr>
            <w:tcW w:w="9121" w:type="dxa"/>
            <w:tcBorders>
              <w:top w:val="single" w:sz="4" w:space="0" w:color="auto"/>
            </w:tcBorders>
          </w:tcPr>
          <w:p w14:paraId="7A40F9A8" w14:textId="77777777" w:rsidR="00975DF4" w:rsidRDefault="00975DF4" w:rsidP="00CD53D6">
            <w:pPr>
              <w:spacing w:line="600" w:lineRule="exact"/>
              <w:rPr>
                <w:rFonts w:ascii="Calibri" w:hAnsi="Calibri"/>
                <w:sz w:val="24"/>
              </w:rPr>
            </w:pPr>
            <w:r w:rsidRPr="00105145">
              <w:rPr>
                <w:rFonts w:ascii="Calibri" w:hAnsi="Calibri" w:hint="eastAsia"/>
                <w:sz w:val="24"/>
              </w:rPr>
              <w:t>五、其他应交接</w:t>
            </w:r>
            <w:r>
              <w:rPr>
                <w:rFonts w:ascii="Calibri" w:hAnsi="Calibri" w:hint="eastAsia"/>
                <w:sz w:val="24"/>
              </w:rPr>
              <w:t>的</w:t>
            </w:r>
            <w:r w:rsidRPr="00105145">
              <w:rPr>
                <w:rFonts w:ascii="Calibri" w:hAnsi="Calibri" w:hint="eastAsia"/>
                <w:sz w:val="24"/>
              </w:rPr>
              <w:t>问题：</w:t>
            </w:r>
          </w:p>
          <w:p w14:paraId="29B69E90" w14:textId="77777777" w:rsidR="00975DF4" w:rsidRDefault="00975DF4" w:rsidP="00CD53D6">
            <w:pPr>
              <w:spacing w:line="600" w:lineRule="exact"/>
              <w:rPr>
                <w:rFonts w:ascii="Calibri" w:hAnsi="Calibri"/>
                <w:sz w:val="24"/>
              </w:rPr>
            </w:pPr>
          </w:p>
          <w:p w14:paraId="5DEDCFF4" w14:textId="77777777" w:rsidR="00975DF4" w:rsidRDefault="00975DF4" w:rsidP="00CD53D6">
            <w:pPr>
              <w:spacing w:line="600" w:lineRule="exact"/>
              <w:rPr>
                <w:rFonts w:ascii="Calibri" w:hAnsi="Calibri"/>
                <w:sz w:val="24"/>
              </w:rPr>
            </w:pPr>
          </w:p>
          <w:p w14:paraId="074FB516" w14:textId="77777777" w:rsidR="00975DF4" w:rsidRPr="00105145" w:rsidRDefault="00975DF4" w:rsidP="00CD53D6">
            <w:pPr>
              <w:spacing w:line="600" w:lineRule="exact"/>
              <w:rPr>
                <w:rFonts w:ascii="Calibri" w:hAnsi="Calibri"/>
                <w:sz w:val="24"/>
              </w:rPr>
            </w:pPr>
          </w:p>
          <w:p w14:paraId="17E2C09F" w14:textId="77777777" w:rsidR="00975DF4" w:rsidRPr="00105145" w:rsidRDefault="00975DF4" w:rsidP="00CD53D6">
            <w:pPr>
              <w:spacing w:line="600" w:lineRule="exact"/>
              <w:rPr>
                <w:rFonts w:ascii="Calibri" w:hAnsi="Calibri"/>
                <w:sz w:val="24"/>
              </w:rPr>
            </w:pPr>
            <w:r w:rsidRPr="00105145">
              <w:rPr>
                <w:rFonts w:ascii="Calibri" w:hAnsi="Calibri" w:hint="eastAsia"/>
                <w:sz w:val="24"/>
              </w:rPr>
              <w:t>班组：</w:t>
            </w:r>
            <w:r w:rsidRPr="00105145">
              <w:rPr>
                <w:rFonts w:ascii="Calibri" w:hAnsi="Calibri" w:hint="eastAsia"/>
                <w:sz w:val="24"/>
                <w:u w:val="single"/>
              </w:rPr>
              <w:t xml:space="preserve">       </w:t>
            </w:r>
            <w:r>
              <w:rPr>
                <w:rFonts w:ascii="Calibri" w:hAnsi="Calibri" w:hint="eastAsia"/>
                <w:sz w:val="24"/>
                <w:u w:val="single"/>
              </w:rPr>
              <w:t xml:space="preserve">   </w:t>
            </w:r>
            <w:r w:rsidRPr="00105145">
              <w:rPr>
                <w:rFonts w:ascii="Calibri" w:hAnsi="Calibri" w:hint="eastAsia"/>
                <w:sz w:val="24"/>
              </w:rPr>
              <w:t>班次：</w:t>
            </w:r>
            <w:r w:rsidRPr="00105145">
              <w:rPr>
                <w:rFonts w:ascii="Calibri" w:hAnsi="Calibri" w:hint="eastAsia"/>
                <w:sz w:val="24"/>
                <w:u w:val="single"/>
              </w:rPr>
              <w:t xml:space="preserve">       </w:t>
            </w:r>
            <w:r>
              <w:rPr>
                <w:rFonts w:ascii="Calibri" w:hAnsi="Calibri" w:hint="eastAsia"/>
                <w:sz w:val="24"/>
                <w:u w:val="single"/>
              </w:rPr>
              <w:t xml:space="preserve">   </w:t>
            </w:r>
            <w:r w:rsidRPr="00105145">
              <w:rPr>
                <w:rFonts w:ascii="Calibri" w:hAnsi="Calibri" w:hint="eastAsia"/>
                <w:sz w:val="24"/>
                <w:u w:val="single"/>
              </w:rPr>
              <w:t xml:space="preserve"> </w:t>
            </w:r>
            <w:r w:rsidRPr="00105145">
              <w:rPr>
                <w:rFonts w:ascii="Calibri" w:hAnsi="Calibri" w:hint="eastAsia"/>
                <w:sz w:val="24"/>
              </w:rPr>
              <w:t>班长：</w:t>
            </w:r>
            <w:r w:rsidRPr="00105145">
              <w:rPr>
                <w:rFonts w:ascii="Calibri" w:hAnsi="Calibri" w:hint="eastAsia"/>
                <w:sz w:val="24"/>
                <w:u w:val="single"/>
              </w:rPr>
              <w:t xml:space="preserve">    </w:t>
            </w:r>
            <w:r>
              <w:rPr>
                <w:rFonts w:ascii="Calibri" w:hAnsi="Calibri" w:hint="eastAsia"/>
                <w:sz w:val="24"/>
                <w:u w:val="single"/>
              </w:rPr>
              <w:t xml:space="preserve">  </w:t>
            </w:r>
            <w:r w:rsidRPr="00105145">
              <w:rPr>
                <w:rFonts w:ascii="Calibri" w:hAnsi="Calibri" w:hint="eastAsia"/>
                <w:sz w:val="24"/>
                <w:u w:val="single"/>
              </w:rPr>
              <w:t xml:space="preserve">    </w:t>
            </w:r>
            <w:r w:rsidRPr="00105145">
              <w:rPr>
                <w:rFonts w:ascii="Calibri" w:hAnsi="Calibri" w:hint="eastAsia"/>
                <w:sz w:val="24"/>
              </w:rPr>
              <w:t xml:space="preserve">     </w:t>
            </w:r>
            <w:r>
              <w:rPr>
                <w:rFonts w:ascii="Calibri" w:hAnsi="Calibri" w:hint="eastAsia"/>
                <w:sz w:val="24"/>
              </w:rPr>
              <w:t xml:space="preserve">   </w:t>
            </w:r>
            <w:r w:rsidRPr="00105145">
              <w:rPr>
                <w:rFonts w:ascii="Calibri" w:hAnsi="Calibri" w:hint="eastAsia"/>
                <w:sz w:val="24"/>
              </w:rPr>
              <w:t>年</w:t>
            </w:r>
            <w:r w:rsidRPr="00105145">
              <w:rPr>
                <w:rFonts w:ascii="Calibri" w:hAnsi="Calibri" w:hint="eastAsia"/>
                <w:sz w:val="24"/>
              </w:rPr>
              <w:t xml:space="preserve">   </w:t>
            </w:r>
            <w:r>
              <w:rPr>
                <w:rFonts w:ascii="Calibri" w:hAnsi="Calibri" w:hint="eastAsia"/>
                <w:sz w:val="24"/>
              </w:rPr>
              <w:t xml:space="preserve">  </w:t>
            </w:r>
            <w:r w:rsidRPr="00105145">
              <w:rPr>
                <w:rFonts w:ascii="Calibri" w:hAnsi="Calibri" w:hint="eastAsia"/>
                <w:sz w:val="24"/>
              </w:rPr>
              <w:t>月</w:t>
            </w:r>
            <w:r w:rsidRPr="00105145">
              <w:rPr>
                <w:rFonts w:ascii="Calibri" w:hAnsi="Calibri" w:hint="eastAsia"/>
                <w:sz w:val="24"/>
              </w:rPr>
              <w:t xml:space="preserve">   </w:t>
            </w:r>
            <w:r>
              <w:rPr>
                <w:rFonts w:ascii="Calibri" w:hAnsi="Calibri" w:hint="eastAsia"/>
                <w:sz w:val="24"/>
              </w:rPr>
              <w:t xml:space="preserve">  </w:t>
            </w:r>
            <w:r w:rsidRPr="00105145">
              <w:rPr>
                <w:rFonts w:ascii="Calibri" w:hAnsi="Calibri" w:hint="eastAsia"/>
                <w:sz w:val="24"/>
              </w:rPr>
              <w:t>日</w:t>
            </w:r>
          </w:p>
        </w:tc>
      </w:tr>
      <w:tr w:rsidR="00975DF4" w14:paraId="5527248D" w14:textId="77777777" w:rsidTr="00CD53D6">
        <w:trPr>
          <w:trHeight w:val="2679"/>
          <w:jc w:val="center"/>
        </w:trPr>
        <w:tc>
          <w:tcPr>
            <w:tcW w:w="9121" w:type="dxa"/>
          </w:tcPr>
          <w:p w14:paraId="4D0B16E0" w14:textId="77777777" w:rsidR="00975DF4" w:rsidRDefault="00975DF4" w:rsidP="00CD53D6">
            <w:pPr>
              <w:spacing w:line="600" w:lineRule="exact"/>
              <w:rPr>
                <w:rFonts w:ascii="Calibri" w:hAnsi="Calibri"/>
                <w:b/>
                <w:sz w:val="28"/>
                <w:szCs w:val="28"/>
              </w:rPr>
            </w:pPr>
            <w:r w:rsidRPr="00CE500B">
              <w:rPr>
                <w:rFonts w:ascii="Calibri" w:hAnsi="Calibri" w:hint="eastAsia"/>
                <w:b/>
                <w:sz w:val="28"/>
                <w:szCs w:val="28"/>
              </w:rPr>
              <w:t>接班意见：</w:t>
            </w:r>
          </w:p>
          <w:p w14:paraId="3D795E6D" w14:textId="77777777" w:rsidR="00975DF4" w:rsidRDefault="00975DF4" w:rsidP="00CD53D6">
            <w:pPr>
              <w:spacing w:line="600" w:lineRule="exact"/>
              <w:rPr>
                <w:rFonts w:ascii="Calibri" w:hAnsi="Calibri"/>
                <w:b/>
                <w:sz w:val="28"/>
                <w:szCs w:val="28"/>
              </w:rPr>
            </w:pPr>
          </w:p>
          <w:p w14:paraId="74284746" w14:textId="77777777" w:rsidR="00975DF4" w:rsidRDefault="00975DF4" w:rsidP="00CD53D6">
            <w:pPr>
              <w:spacing w:line="600" w:lineRule="exact"/>
              <w:rPr>
                <w:rFonts w:ascii="Calibri" w:hAnsi="Calibri"/>
                <w:b/>
                <w:sz w:val="28"/>
                <w:szCs w:val="28"/>
              </w:rPr>
            </w:pPr>
          </w:p>
          <w:p w14:paraId="484333CD" w14:textId="77777777" w:rsidR="00975DF4" w:rsidRPr="00CE500B" w:rsidRDefault="00975DF4" w:rsidP="00CD53D6">
            <w:pPr>
              <w:spacing w:line="600" w:lineRule="exact"/>
              <w:rPr>
                <w:rFonts w:ascii="Calibri" w:hAnsi="Calibri"/>
                <w:sz w:val="24"/>
              </w:rPr>
            </w:pPr>
            <w:r w:rsidRPr="00105145">
              <w:rPr>
                <w:rFonts w:ascii="Calibri" w:hAnsi="Calibri" w:hint="eastAsia"/>
                <w:sz w:val="24"/>
              </w:rPr>
              <w:t>班组：</w:t>
            </w:r>
            <w:r w:rsidRPr="00105145">
              <w:rPr>
                <w:rFonts w:ascii="Calibri" w:hAnsi="Calibri" w:hint="eastAsia"/>
                <w:sz w:val="24"/>
                <w:u w:val="single"/>
              </w:rPr>
              <w:t xml:space="preserve">       </w:t>
            </w:r>
            <w:r>
              <w:rPr>
                <w:rFonts w:ascii="Calibri" w:hAnsi="Calibri" w:hint="eastAsia"/>
                <w:sz w:val="24"/>
                <w:u w:val="single"/>
              </w:rPr>
              <w:t xml:space="preserve">   </w:t>
            </w:r>
            <w:r w:rsidRPr="00105145">
              <w:rPr>
                <w:rFonts w:ascii="Calibri" w:hAnsi="Calibri" w:hint="eastAsia"/>
                <w:sz w:val="24"/>
              </w:rPr>
              <w:t>班次：</w:t>
            </w:r>
            <w:r w:rsidRPr="00105145">
              <w:rPr>
                <w:rFonts w:ascii="Calibri" w:hAnsi="Calibri" w:hint="eastAsia"/>
                <w:sz w:val="24"/>
                <w:u w:val="single"/>
              </w:rPr>
              <w:t xml:space="preserve">       </w:t>
            </w:r>
            <w:r>
              <w:rPr>
                <w:rFonts w:ascii="Calibri" w:hAnsi="Calibri" w:hint="eastAsia"/>
                <w:sz w:val="24"/>
                <w:u w:val="single"/>
              </w:rPr>
              <w:t xml:space="preserve">   </w:t>
            </w:r>
            <w:r w:rsidRPr="00105145">
              <w:rPr>
                <w:rFonts w:ascii="Calibri" w:hAnsi="Calibri" w:hint="eastAsia"/>
                <w:sz w:val="24"/>
                <w:u w:val="single"/>
              </w:rPr>
              <w:t xml:space="preserve"> </w:t>
            </w:r>
            <w:r w:rsidRPr="00105145">
              <w:rPr>
                <w:rFonts w:ascii="Calibri" w:hAnsi="Calibri" w:hint="eastAsia"/>
                <w:sz w:val="24"/>
              </w:rPr>
              <w:t>班长：</w:t>
            </w:r>
            <w:r w:rsidRPr="00105145">
              <w:rPr>
                <w:rFonts w:ascii="Calibri" w:hAnsi="Calibri" w:hint="eastAsia"/>
                <w:sz w:val="24"/>
                <w:u w:val="single"/>
              </w:rPr>
              <w:t xml:space="preserve">    </w:t>
            </w:r>
            <w:r>
              <w:rPr>
                <w:rFonts w:ascii="Calibri" w:hAnsi="Calibri" w:hint="eastAsia"/>
                <w:sz w:val="24"/>
                <w:u w:val="single"/>
              </w:rPr>
              <w:t xml:space="preserve">  </w:t>
            </w:r>
            <w:r w:rsidRPr="00105145">
              <w:rPr>
                <w:rFonts w:ascii="Calibri" w:hAnsi="Calibri" w:hint="eastAsia"/>
                <w:sz w:val="24"/>
                <w:u w:val="single"/>
              </w:rPr>
              <w:t xml:space="preserve">    </w:t>
            </w:r>
            <w:r w:rsidRPr="00105145">
              <w:rPr>
                <w:rFonts w:ascii="Calibri" w:hAnsi="Calibri" w:hint="eastAsia"/>
                <w:sz w:val="24"/>
              </w:rPr>
              <w:t xml:space="preserve">     </w:t>
            </w:r>
            <w:r>
              <w:rPr>
                <w:rFonts w:ascii="Calibri" w:hAnsi="Calibri" w:hint="eastAsia"/>
                <w:sz w:val="24"/>
              </w:rPr>
              <w:t xml:space="preserve">   </w:t>
            </w:r>
            <w:r w:rsidRPr="00105145">
              <w:rPr>
                <w:rFonts w:ascii="Calibri" w:hAnsi="Calibri" w:hint="eastAsia"/>
                <w:sz w:val="24"/>
              </w:rPr>
              <w:t>年</w:t>
            </w:r>
            <w:r w:rsidRPr="00105145">
              <w:rPr>
                <w:rFonts w:ascii="Calibri" w:hAnsi="Calibri" w:hint="eastAsia"/>
                <w:sz w:val="24"/>
              </w:rPr>
              <w:t xml:space="preserve">   </w:t>
            </w:r>
            <w:r>
              <w:rPr>
                <w:rFonts w:ascii="Calibri" w:hAnsi="Calibri" w:hint="eastAsia"/>
                <w:sz w:val="24"/>
              </w:rPr>
              <w:t xml:space="preserve">  </w:t>
            </w:r>
            <w:r w:rsidRPr="00105145">
              <w:rPr>
                <w:rFonts w:ascii="Calibri" w:hAnsi="Calibri" w:hint="eastAsia"/>
                <w:sz w:val="24"/>
              </w:rPr>
              <w:t>月</w:t>
            </w:r>
            <w:r w:rsidRPr="00105145">
              <w:rPr>
                <w:rFonts w:ascii="Calibri" w:hAnsi="Calibri" w:hint="eastAsia"/>
                <w:sz w:val="24"/>
              </w:rPr>
              <w:t xml:space="preserve">   </w:t>
            </w:r>
            <w:r>
              <w:rPr>
                <w:rFonts w:ascii="Calibri" w:hAnsi="Calibri" w:hint="eastAsia"/>
                <w:sz w:val="24"/>
              </w:rPr>
              <w:t xml:space="preserve">  </w:t>
            </w:r>
            <w:r w:rsidRPr="00105145">
              <w:rPr>
                <w:rFonts w:ascii="Calibri" w:hAnsi="Calibri" w:hint="eastAsia"/>
                <w:sz w:val="24"/>
              </w:rPr>
              <w:t>日</w:t>
            </w:r>
          </w:p>
        </w:tc>
      </w:tr>
    </w:tbl>
    <w:p w14:paraId="59B21056" w14:textId="77777777" w:rsidR="00975DF4" w:rsidRPr="00CB351D" w:rsidRDefault="00975DF4" w:rsidP="00CD53D6">
      <w:pPr>
        <w:spacing w:line="200" w:lineRule="exact"/>
        <w:rPr>
          <w:rFonts w:ascii="Calibri" w:eastAsia="宋体" w:hAnsi="Calibri" w:cs="Times New Roman"/>
        </w:rPr>
      </w:pPr>
    </w:p>
    <w:p w14:paraId="1F29884A" w14:textId="77777777" w:rsidR="00975DF4" w:rsidRPr="00975DF4" w:rsidRDefault="00975DF4" w:rsidP="00474E79">
      <w:pPr>
        <w:rPr>
          <w:rFonts w:hAnsi="宋体"/>
          <w:sz w:val="28"/>
          <w:szCs w:val="28"/>
        </w:rPr>
      </w:pPr>
    </w:p>
    <w:p w14:paraId="175E3895" w14:textId="77777777" w:rsidR="00CD53D6" w:rsidRDefault="00CD53D6" w:rsidP="00474E79">
      <w:pPr>
        <w:rPr>
          <w:rFonts w:hAnsi="宋体"/>
          <w:sz w:val="28"/>
          <w:szCs w:val="28"/>
        </w:rPr>
        <w:sectPr w:rsidR="00CD53D6" w:rsidSect="00CD53D6">
          <w:pgSz w:w="11906" w:h="16838"/>
          <w:pgMar w:top="1134" w:right="1134" w:bottom="1134" w:left="1474" w:header="851" w:footer="737" w:gutter="0"/>
          <w:paperSrc w:first="15" w:other="15"/>
          <w:cols w:space="720"/>
          <w:docGrid w:linePitch="312"/>
        </w:sectPr>
      </w:pPr>
    </w:p>
    <w:p w14:paraId="14AD5A5D" w14:textId="77777777" w:rsidR="00CD53D6" w:rsidRPr="00BA4232" w:rsidRDefault="002810E3" w:rsidP="00BA4232">
      <w:pPr>
        <w:pStyle w:val="12"/>
        <w:spacing w:before="0" w:after="0" w:line="460" w:lineRule="exact"/>
        <w:ind w:left="2" w:firstLineChars="466" w:firstLine="1310"/>
        <w:outlineLvl w:val="0"/>
        <w:rPr>
          <w:bCs w:val="0"/>
        </w:rPr>
      </w:pPr>
      <w:bookmarkStart w:id="123" w:name="_Toc334616211"/>
      <w:bookmarkStart w:id="124" w:name="_Toc391046365"/>
      <w:r w:rsidRPr="00BA4232">
        <w:rPr>
          <w:rFonts w:hint="eastAsia"/>
          <w:bCs w:val="0"/>
        </w:rPr>
        <w:lastRenderedPageBreak/>
        <w:t>表6</w:t>
      </w:r>
      <w:r w:rsidR="00CD53D6" w:rsidRPr="00BA4232">
        <w:rPr>
          <w:rFonts w:hint="eastAsia"/>
          <w:bCs w:val="0"/>
        </w:rPr>
        <w:t>.17 关键装置统计表</w:t>
      </w:r>
      <w:bookmarkEnd w:id="123"/>
      <w:bookmarkEnd w:id="124"/>
    </w:p>
    <w:tbl>
      <w:tblPr>
        <w:tblpPr w:leftFromText="180" w:rightFromText="180" w:vertAnchor="text" w:horzAnchor="margin" w:tblpXSpec="center" w:tblpY="158"/>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29"/>
        <w:gridCol w:w="1828"/>
        <w:gridCol w:w="1038"/>
        <w:gridCol w:w="696"/>
        <w:gridCol w:w="1996"/>
        <w:gridCol w:w="1141"/>
        <w:gridCol w:w="1159"/>
        <w:gridCol w:w="1105"/>
        <w:gridCol w:w="2041"/>
        <w:gridCol w:w="2042"/>
        <w:gridCol w:w="1134"/>
      </w:tblGrid>
      <w:tr w:rsidR="00CD53D6" w14:paraId="5992333F" w14:textId="77777777" w:rsidTr="00CD53D6">
        <w:trPr>
          <w:trHeight w:val="591"/>
        </w:trPr>
        <w:tc>
          <w:tcPr>
            <w:tcW w:w="529" w:type="dxa"/>
            <w:vAlign w:val="center"/>
          </w:tcPr>
          <w:p w14:paraId="59705808" w14:textId="77777777" w:rsidR="00CD53D6" w:rsidRDefault="00CD53D6" w:rsidP="00CD53D6">
            <w:pPr>
              <w:jc w:val="center"/>
              <w:rPr>
                <w:rFonts w:ascii="宋体" w:hAnsi="宋体"/>
              </w:rPr>
            </w:pPr>
            <w:r>
              <w:rPr>
                <w:rFonts w:ascii="宋体" w:hAnsi="宋体"/>
              </w:rPr>
              <w:t>序号</w:t>
            </w:r>
          </w:p>
        </w:tc>
        <w:tc>
          <w:tcPr>
            <w:tcW w:w="1828" w:type="dxa"/>
            <w:vAlign w:val="center"/>
          </w:tcPr>
          <w:p w14:paraId="45EE183A" w14:textId="77777777" w:rsidR="00CD53D6" w:rsidRDefault="00CD53D6" w:rsidP="00CD53D6">
            <w:pPr>
              <w:jc w:val="center"/>
              <w:rPr>
                <w:rFonts w:ascii="宋体" w:hAnsi="宋体"/>
              </w:rPr>
            </w:pPr>
            <w:r>
              <w:rPr>
                <w:rFonts w:ascii="宋体" w:hAnsi="宋体" w:hint="eastAsia"/>
              </w:rPr>
              <w:t>装置</w:t>
            </w:r>
            <w:r>
              <w:rPr>
                <w:rFonts w:ascii="宋体" w:hAnsi="宋体"/>
              </w:rPr>
              <w:t>名称</w:t>
            </w:r>
          </w:p>
        </w:tc>
        <w:tc>
          <w:tcPr>
            <w:tcW w:w="1038" w:type="dxa"/>
            <w:vAlign w:val="center"/>
          </w:tcPr>
          <w:p w14:paraId="5A24436F" w14:textId="77777777" w:rsidR="00CD53D6" w:rsidRDefault="00CD53D6" w:rsidP="00CD53D6">
            <w:pPr>
              <w:jc w:val="center"/>
              <w:rPr>
                <w:rFonts w:ascii="宋体" w:hAnsi="宋体"/>
              </w:rPr>
            </w:pPr>
            <w:r>
              <w:rPr>
                <w:rFonts w:ascii="宋体" w:hAnsi="宋体"/>
              </w:rPr>
              <w:t>规格、</w:t>
            </w:r>
          </w:p>
          <w:p w14:paraId="3C3BD569" w14:textId="77777777" w:rsidR="00CD53D6" w:rsidRDefault="00CD53D6" w:rsidP="00CD53D6">
            <w:pPr>
              <w:jc w:val="center"/>
              <w:rPr>
                <w:rFonts w:ascii="宋体" w:hAnsi="宋体"/>
              </w:rPr>
            </w:pPr>
            <w:r>
              <w:rPr>
                <w:rFonts w:ascii="宋体" w:hAnsi="宋体"/>
              </w:rPr>
              <w:t>型号</w:t>
            </w:r>
          </w:p>
        </w:tc>
        <w:tc>
          <w:tcPr>
            <w:tcW w:w="696" w:type="dxa"/>
            <w:vAlign w:val="center"/>
          </w:tcPr>
          <w:p w14:paraId="5E77000C" w14:textId="77777777" w:rsidR="00CD53D6" w:rsidRDefault="00CD53D6" w:rsidP="00CD53D6">
            <w:pPr>
              <w:jc w:val="center"/>
              <w:rPr>
                <w:rFonts w:ascii="宋体" w:hAnsi="宋体"/>
              </w:rPr>
            </w:pPr>
            <w:r>
              <w:rPr>
                <w:rFonts w:ascii="宋体" w:hAnsi="宋体" w:hint="eastAsia"/>
                <w:spacing w:val="-20"/>
              </w:rPr>
              <w:t>位号</w:t>
            </w:r>
          </w:p>
        </w:tc>
        <w:tc>
          <w:tcPr>
            <w:tcW w:w="1996" w:type="dxa"/>
            <w:vAlign w:val="center"/>
          </w:tcPr>
          <w:p w14:paraId="1649C393" w14:textId="77777777" w:rsidR="00CD53D6" w:rsidRDefault="00CD53D6" w:rsidP="00CD53D6">
            <w:pPr>
              <w:jc w:val="center"/>
              <w:rPr>
                <w:rFonts w:ascii="宋体" w:hAnsi="宋体"/>
                <w:spacing w:val="-20"/>
              </w:rPr>
            </w:pPr>
            <w:r>
              <w:rPr>
                <w:rFonts w:ascii="宋体" w:hAnsi="宋体" w:hint="eastAsia"/>
                <w:spacing w:val="-20"/>
              </w:rPr>
              <w:t>主要技术参数</w:t>
            </w:r>
          </w:p>
        </w:tc>
        <w:tc>
          <w:tcPr>
            <w:tcW w:w="1141" w:type="dxa"/>
            <w:vAlign w:val="center"/>
          </w:tcPr>
          <w:p w14:paraId="26E09181" w14:textId="77777777" w:rsidR="00CD53D6" w:rsidRDefault="00CD53D6" w:rsidP="00CD53D6">
            <w:pPr>
              <w:jc w:val="center"/>
              <w:rPr>
                <w:rFonts w:ascii="宋体" w:hAnsi="宋体"/>
                <w:spacing w:val="-20"/>
              </w:rPr>
            </w:pPr>
            <w:r>
              <w:rPr>
                <w:rFonts w:ascii="宋体" w:hAnsi="宋体" w:hint="eastAsia"/>
                <w:spacing w:val="-20"/>
              </w:rPr>
              <w:t>工作介质</w:t>
            </w:r>
          </w:p>
        </w:tc>
        <w:tc>
          <w:tcPr>
            <w:tcW w:w="1159" w:type="dxa"/>
            <w:vAlign w:val="center"/>
          </w:tcPr>
          <w:p w14:paraId="103AD70F" w14:textId="77777777" w:rsidR="00CD53D6" w:rsidRDefault="00CD53D6" w:rsidP="00CD53D6">
            <w:pPr>
              <w:jc w:val="center"/>
              <w:rPr>
                <w:rFonts w:ascii="宋体" w:hAnsi="宋体"/>
                <w:spacing w:val="-20"/>
              </w:rPr>
            </w:pPr>
            <w:r>
              <w:rPr>
                <w:rFonts w:ascii="宋体" w:hAnsi="宋体"/>
                <w:spacing w:val="-20"/>
              </w:rPr>
              <w:t>制造日期</w:t>
            </w:r>
          </w:p>
        </w:tc>
        <w:tc>
          <w:tcPr>
            <w:tcW w:w="1105" w:type="dxa"/>
            <w:vAlign w:val="center"/>
          </w:tcPr>
          <w:p w14:paraId="3C592215" w14:textId="77777777" w:rsidR="00CD53D6" w:rsidRDefault="00CD53D6" w:rsidP="00CD53D6">
            <w:pPr>
              <w:jc w:val="center"/>
              <w:rPr>
                <w:rFonts w:ascii="宋体" w:hAnsi="宋体"/>
              </w:rPr>
            </w:pPr>
            <w:r>
              <w:rPr>
                <w:rFonts w:ascii="宋体" w:hAnsi="宋体"/>
                <w:spacing w:val="-20"/>
              </w:rPr>
              <w:t>启用日期</w:t>
            </w:r>
          </w:p>
        </w:tc>
        <w:tc>
          <w:tcPr>
            <w:tcW w:w="2041" w:type="dxa"/>
            <w:vAlign w:val="center"/>
          </w:tcPr>
          <w:p w14:paraId="427D4BFB" w14:textId="77777777" w:rsidR="00CD53D6" w:rsidRDefault="00CD53D6" w:rsidP="00CD53D6">
            <w:pPr>
              <w:jc w:val="center"/>
              <w:rPr>
                <w:rFonts w:ascii="宋体" w:hAnsi="宋体"/>
              </w:rPr>
            </w:pPr>
            <w:r>
              <w:rPr>
                <w:rFonts w:ascii="宋体" w:hAnsi="宋体"/>
              </w:rPr>
              <w:t>定期检测情况</w:t>
            </w:r>
          </w:p>
        </w:tc>
        <w:tc>
          <w:tcPr>
            <w:tcW w:w="2042" w:type="dxa"/>
            <w:vAlign w:val="center"/>
          </w:tcPr>
          <w:p w14:paraId="5BD8B98B" w14:textId="77777777" w:rsidR="00CD53D6" w:rsidRDefault="00CD53D6" w:rsidP="00CD53D6">
            <w:pPr>
              <w:jc w:val="center"/>
              <w:rPr>
                <w:rFonts w:ascii="宋体" w:hAnsi="宋体"/>
              </w:rPr>
            </w:pPr>
            <w:r>
              <w:rPr>
                <w:rFonts w:ascii="宋体" w:hAnsi="宋体"/>
              </w:rPr>
              <w:t>保养及检查情况</w:t>
            </w:r>
          </w:p>
        </w:tc>
        <w:tc>
          <w:tcPr>
            <w:tcW w:w="1134" w:type="dxa"/>
            <w:vAlign w:val="center"/>
          </w:tcPr>
          <w:p w14:paraId="2452EFC6" w14:textId="77777777" w:rsidR="00CD53D6" w:rsidRDefault="00CD53D6" w:rsidP="00CD53D6">
            <w:pPr>
              <w:jc w:val="center"/>
              <w:rPr>
                <w:rFonts w:ascii="宋体" w:hAnsi="宋体"/>
              </w:rPr>
            </w:pPr>
            <w:r>
              <w:rPr>
                <w:rFonts w:ascii="宋体" w:hAnsi="宋体"/>
              </w:rPr>
              <w:t>监控管理</w:t>
            </w:r>
          </w:p>
          <w:p w14:paraId="1CC55673" w14:textId="77777777" w:rsidR="00CD53D6" w:rsidRDefault="00CD53D6" w:rsidP="00CD53D6">
            <w:pPr>
              <w:jc w:val="center"/>
              <w:rPr>
                <w:rFonts w:ascii="宋体" w:hAnsi="宋体"/>
              </w:rPr>
            </w:pPr>
            <w:r>
              <w:rPr>
                <w:rFonts w:ascii="宋体" w:hAnsi="宋体"/>
              </w:rPr>
              <w:t>负责人</w:t>
            </w:r>
          </w:p>
        </w:tc>
      </w:tr>
      <w:tr w:rsidR="00CD53D6" w14:paraId="32C9D7F3" w14:textId="77777777" w:rsidTr="00CD53D6">
        <w:trPr>
          <w:trHeight w:val="599"/>
        </w:trPr>
        <w:tc>
          <w:tcPr>
            <w:tcW w:w="529" w:type="dxa"/>
          </w:tcPr>
          <w:p w14:paraId="58C4DDF0" w14:textId="77777777" w:rsidR="00CD53D6" w:rsidRDefault="00CD53D6" w:rsidP="00CD53D6">
            <w:pPr>
              <w:spacing w:line="360" w:lineRule="auto"/>
              <w:rPr>
                <w:rFonts w:ascii="宋体" w:hAnsi="宋体"/>
              </w:rPr>
            </w:pPr>
          </w:p>
        </w:tc>
        <w:tc>
          <w:tcPr>
            <w:tcW w:w="1828" w:type="dxa"/>
          </w:tcPr>
          <w:p w14:paraId="1383292A" w14:textId="77777777" w:rsidR="00CD53D6" w:rsidRDefault="00CD53D6" w:rsidP="00CD53D6">
            <w:pPr>
              <w:spacing w:line="540" w:lineRule="auto"/>
              <w:rPr>
                <w:rFonts w:ascii="宋体" w:hAnsi="宋体"/>
              </w:rPr>
            </w:pPr>
          </w:p>
        </w:tc>
        <w:tc>
          <w:tcPr>
            <w:tcW w:w="1038" w:type="dxa"/>
          </w:tcPr>
          <w:p w14:paraId="29CEF618" w14:textId="77777777" w:rsidR="00CD53D6" w:rsidRDefault="00CD53D6" w:rsidP="00CD53D6">
            <w:pPr>
              <w:spacing w:line="540" w:lineRule="auto"/>
              <w:rPr>
                <w:rFonts w:ascii="宋体" w:hAnsi="宋体"/>
              </w:rPr>
            </w:pPr>
          </w:p>
        </w:tc>
        <w:tc>
          <w:tcPr>
            <w:tcW w:w="696" w:type="dxa"/>
          </w:tcPr>
          <w:p w14:paraId="03C3B54A" w14:textId="77777777" w:rsidR="00CD53D6" w:rsidRDefault="00CD53D6" w:rsidP="00CD53D6">
            <w:pPr>
              <w:spacing w:line="360" w:lineRule="auto"/>
              <w:rPr>
                <w:rFonts w:ascii="宋体" w:hAnsi="宋体"/>
              </w:rPr>
            </w:pPr>
          </w:p>
        </w:tc>
        <w:tc>
          <w:tcPr>
            <w:tcW w:w="1996" w:type="dxa"/>
          </w:tcPr>
          <w:p w14:paraId="060E7EB3" w14:textId="77777777" w:rsidR="00CD53D6" w:rsidRDefault="00CD53D6" w:rsidP="00CD53D6">
            <w:pPr>
              <w:spacing w:line="360" w:lineRule="auto"/>
              <w:rPr>
                <w:rFonts w:ascii="宋体" w:hAnsi="宋体"/>
              </w:rPr>
            </w:pPr>
          </w:p>
        </w:tc>
        <w:tc>
          <w:tcPr>
            <w:tcW w:w="1141" w:type="dxa"/>
          </w:tcPr>
          <w:p w14:paraId="751F4FF2" w14:textId="77777777" w:rsidR="00CD53D6" w:rsidRDefault="00CD53D6" w:rsidP="00CD53D6">
            <w:pPr>
              <w:spacing w:line="360" w:lineRule="auto"/>
              <w:rPr>
                <w:rFonts w:ascii="宋体" w:hAnsi="宋体"/>
              </w:rPr>
            </w:pPr>
          </w:p>
        </w:tc>
        <w:tc>
          <w:tcPr>
            <w:tcW w:w="1159" w:type="dxa"/>
          </w:tcPr>
          <w:p w14:paraId="4D4AFC96" w14:textId="77777777" w:rsidR="00CD53D6" w:rsidRDefault="00CD53D6" w:rsidP="00CD53D6">
            <w:pPr>
              <w:spacing w:line="360" w:lineRule="auto"/>
              <w:rPr>
                <w:rFonts w:ascii="宋体" w:hAnsi="宋体"/>
              </w:rPr>
            </w:pPr>
          </w:p>
        </w:tc>
        <w:tc>
          <w:tcPr>
            <w:tcW w:w="1105" w:type="dxa"/>
          </w:tcPr>
          <w:p w14:paraId="50C8E221" w14:textId="77777777" w:rsidR="00CD53D6" w:rsidRDefault="00CD53D6" w:rsidP="00CD53D6">
            <w:pPr>
              <w:spacing w:line="360" w:lineRule="auto"/>
              <w:rPr>
                <w:rFonts w:ascii="宋体" w:hAnsi="宋体"/>
              </w:rPr>
            </w:pPr>
          </w:p>
        </w:tc>
        <w:tc>
          <w:tcPr>
            <w:tcW w:w="2041" w:type="dxa"/>
          </w:tcPr>
          <w:p w14:paraId="4597EB72" w14:textId="77777777" w:rsidR="00CD53D6" w:rsidRDefault="00CD53D6" w:rsidP="00CD53D6">
            <w:pPr>
              <w:spacing w:line="360" w:lineRule="auto"/>
              <w:rPr>
                <w:rFonts w:ascii="宋体" w:hAnsi="宋体"/>
              </w:rPr>
            </w:pPr>
          </w:p>
        </w:tc>
        <w:tc>
          <w:tcPr>
            <w:tcW w:w="2042" w:type="dxa"/>
          </w:tcPr>
          <w:p w14:paraId="70305DFC" w14:textId="77777777" w:rsidR="00CD53D6" w:rsidRDefault="00CD53D6" w:rsidP="00CD53D6">
            <w:pPr>
              <w:spacing w:line="360" w:lineRule="auto"/>
              <w:rPr>
                <w:rFonts w:ascii="宋体" w:hAnsi="宋体"/>
              </w:rPr>
            </w:pPr>
          </w:p>
        </w:tc>
        <w:tc>
          <w:tcPr>
            <w:tcW w:w="1134" w:type="dxa"/>
          </w:tcPr>
          <w:p w14:paraId="0A928A21" w14:textId="77777777" w:rsidR="00CD53D6" w:rsidRDefault="00CD53D6" w:rsidP="00CD53D6">
            <w:pPr>
              <w:spacing w:line="360" w:lineRule="auto"/>
              <w:rPr>
                <w:rFonts w:ascii="宋体" w:hAnsi="宋体"/>
              </w:rPr>
            </w:pPr>
          </w:p>
        </w:tc>
      </w:tr>
      <w:tr w:rsidR="00CD53D6" w14:paraId="39C1B2C2" w14:textId="77777777" w:rsidTr="00CD53D6">
        <w:trPr>
          <w:trHeight w:val="599"/>
        </w:trPr>
        <w:tc>
          <w:tcPr>
            <w:tcW w:w="529" w:type="dxa"/>
          </w:tcPr>
          <w:p w14:paraId="046E5574" w14:textId="77777777" w:rsidR="00CD53D6" w:rsidRDefault="00CD53D6" w:rsidP="00CD53D6">
            <w:pPr>
              <w:spacing w:line="360" w:lineRule="auto"/>
              <w:rPr>
                <w:rFonts w:ascii="宋体" w:hAnsi="宋体"/>
              </w:rPr>
            </w:pPr>
          </w:p>
        </w:tc>
        <w:tc>
          <w:tcPr>
            <w:tcW w:w="1828" w:type="dxa"/>
          </w:tcPr>
          <w:p w14:paraId="17D10442" w14:textId="77777777" w:rsidR="00CD53D6" w:rsidRDefault="00CD53D6" w:rsidP="00CD53D6">
            <w:pPr>
              <w:spacing w:line="540" w:lineRule="auto"/>
              <w:rPr>
                <w:rFonts w:ascii="宋体" w:hAnsi="宋体"/>
              </w:rPr>
            </w:pPr>
          </w:p>
        </w:tc>
        <w:tc>
          <w:tcPr>
            <w:tcW w:w="1038" w:type="dxa"/>
          </w:tcPr>
          <w:p w14:paraId="489D0588" w14:textId="77777777" w:rsidR="00CD53D6" w:rsidRDefault="00CD53D6" w:rsidP="00CD53D6">
            <w:pPr>
              <w:spacing w:line="540" w:lineRule="auto"/>
              <w:rPr>
                <w:rFonts w:ascii="宋体" w:hAnsi="宋体"/>
              </w:rPr>
            </w:pPr>
          </w:p>
        </w:tc>
        <w:tc>
          <w:tcPr>
            <w:tcW w:w="696" w:type="dxa"/>
          </w:tcPr>
          <w:p w14:paraId="4AEA1D07" w14:textId="77777777" w:rsidR="00CD53D6" w:rsidRDefault="00CD53D6" w:rsidP="00CD53D6">
            <w:pPr>
              <w:spacing w:line="360" w:lineRule="auto"/>
              <w:rPr>
                <w:rFonts w:ascii="宋体" w:hAnsi="宋体"/>
              </w:rPr>
            </w:pPr>
          </w:p>
        </w:tc>
        <w:tc>
          <w:tcPr>
            <w:tcW w:w="1996" w:type="dxa"/>
          </w:tcPr>
          <w:p w14:paraId="12688198" w14:textId="77777777" w:rsidR="00CD53D6" w:rsidRDefault="00CD53D6" w:rsidP="00CD53D6">
            <w:pPr>
              <w:spacing w:line="360" w:lineRule="auto"/>
              <w:rPr>
                <w:rFonts w:ascii="宋体" w:hAnsi="宋体"/>
              </w:rPr>
            </w:pPr>
          </w:p>
        </w:tc>
        <w:tc>
          <w:tcPr>
            <w:tcW w:w="1141" w:type="dxa"/>
          </w:tcPr>
          <w:p w14:paraId="4E4054D9" w14:textId="77777777" w:rsidR="00CD53D6" w:rsidRDefault="00CD53D6" w:rsidP="00CD53D6">
            <w:pPr>
              <w:spacing w:line="360" w:lineRule="auto"/>
              <w:rPr>
                <w:rFonts w:ascii="宋体" w:hAnsi="宋体"/>
              </w:rPr>
            </w:pPr>
          </w:p>
        </w:tc>
        <w:tc>
          <w:tcPr>
            <w:tcW w:w="1159" w:type="dxa"/>
          </w:tcPr>
          <w:p w14:paraId="1503DE41" w14:textId="77777777" w:rsidR="00CD53D6" w:rsidRDefault="00CD53D6" w:rsidP="00CD53D6">
            <w:pPr>
              <w:spacing w:line="360" w:lineRule="auto"/>
              <w:rPr>
                <w:rFonts w:ascii="宋体" w:hAnsi="宋体"/>
              </w:rPr>
            </w:pPr>
          </w:p>
        </w:tc>
        <w:tc>
          <w:tcPr>
            <w:tcW w:w="1105" w:type="dxa"/>
          </w:tcPr>
          <w:p w14:paraId="507219C9" w14:textId="77777777" w:rsidR="00CD53D6" w:rsidRDefault="00CD53D6" w:rsidP="00CD53D6">
            <w:pPr>
              <w:spacing w:line="360" w:lineRule="auto"/>
              <w:rPr>
                <w:rFonts w:ascii="宋体" w:hAnsi="宋体"/>
              </w:rPr>
            </w:pPr>
          </w:p>
        </w:tc>
        <w:tc>
          <w:tcPr>
            <w:tcW w:w="2041" w:type="dxa"/>
          </w:tcPr>
          <w:p w14:paraId="44541A5F" w14:textId="77777777" w:rsidR="00CD53D6" w:rsidRDefault="00CD53D6" w:rsidP="00CD53D6">
            <w:pPr>
              <w:spacing w:line="360" w:lineRule="auto"/>
              <w:rPr>
                <w:rFonts w:ascii="宋体" w:hAnsi="宋体"/>
              </w:rPr>
            </w:pPr>
          </w:p>
        </w:tc>
        <w:tc>
          <w:tcPr>
            <w:tcW w:w="2042" w:type="dxa"/>
          </w:tcPr>
          <w:p w14:paraId="69848CFE" w14:textId="77777777" w:rsidR="00CD53D6" w:rsidRDefault="00CD53D6" w:rsidP="00CD53D6">
            <w:pPr>
              <w:spacing w:line="360" w:lineRule="auto"/>
              <w:rPr>
                <w:rFonts w:ascii="宋体" w:hAnsi="宋体"/>
              </w:rPr>
            </w:pPr>
          </w:p>
        </w:tc>
        <w:tc>
          <w:tcPr>
            <w:tcW w:w="1134" w:type="dxa"/>
          </w:tcPr>
          <w:p w14:paraId="1D21EE5A" w14:textId="77777777" w:rsidR="00CD53D6" w:rsidRDefault="00CD53D6" w:rsidP="00CD53D6">
            <w:pPr>
              <w:spacing w:line="360" w:lineRule="auto"/>
              <w:rPr>
                <w:rFonts w:ascii="宋体" w:hAnsi="宋体"/>
              </w:rPr>
            </w:pPr>
          </w:p>
        </w:tc>
      </w:tr>
      <w:tr w:rsidR="00CD53D6" w14:paraId="3B00E8F9" w14:textId="77777777" w:rsidTr="00CD53D6">
        <w:trPr>
          <w:trHeight w:val="599"/>
        </w:trPr>
        <w:tc>
          <w:tcPr>
            <w:tcW w:w="529" w:type="dxa"/>
          </w:tcPr>
          <w:p w14:paraId="56F3A1EE" w14:textId="77777777" w:rsidR="00CD53D6" w:rsidRDefault="00CD53D6" w:rsidP="00CD53D6">
            <w:pPr>
              <w:spacing w:line="360" w:lineRule="auto"/>
              <w:rPr>
                <w:rFonts w:ascii="宋体" w:hAnsi="宋体"/>
              </w:rPr>
            </w:pPr>
          </w:p>
        </w:tc>
        <w:tc>
          <w:tcPr>
            <w:tcW w:w="1828" w:type="dxa"/>
          </w:tcPr>
          <w:p w14:paraId="5B97FF0D" w14:textId="77777777" w:rsidR="00CD53D6" w:rsidRDefault="00CD53D6" w:rsidP="00CD53D6">
            <w:pPr>
              <w:spacing w:line="540" w:lineRule="auto"/>
              <w:rPr>
                <w:rFonts w:ascii="宋体" w:hAnsi="宋体"/>
              </w:rPr>
            </w:pPr>
          </w:p>
        </w:tc>
        <w:tc>
          <w:tcPr>
            <w:tcW w:w="1038" w:type="dxa"/>
          </w:tcPr>
          <w:p w14:paraId="71207C86" w14:textId="77777777" w:rsidR="00CD53D6" w:rsidRDefault="00CD53D6" w:rsidP="00CD53D6">
            <w:pPr>
              <w:spacing w:line="540" w:lineRule="auto"/>
              <w:rPr>
                <w:rFonts w:ascii="宋体" w:hAnsi="宋体"/>
              </w:rPr>
            </w:pPr>
          </w:p>
        </w:tc>
        <w:tc>
          <w:tcPr>
            <w:tcW w:w="696" w:type="dxa"/>
          </w:tcPr>
          <w:p w14:paraId="0656029D" w14:textId="77777777" w:rsidR="00CD53D6" w:rsidRDefault="00CD53D6" w:rsidP="00CD53D6">
            <w:pPr>
              <w:spacing w:line="360" w:lineRule="auto"/>
              <w:rPr>
                <w:rFonts w:ascii="宋体" w:hAnsi="宋体"/>
              </w:rPr>
            </w:pPr>
          </w:p>
        </w:tc>
        <w:tc>
          <w:tcPr>
            <w:tcW w:w="1996" w:type="dxa"/>
          </w:tcPr>
          <w:p w14:paraId="2CAF0419" w14:textId="77777777" w:rsidR="00CD53D6" w:rsidRDefault="00CD53D6" w:rsidP="00CD53D6">
            <w:pPr>
              <w:spacing w:line="360" w:lineRule="auto"/>
              <w:rPr>
                <w:rFonts w:ascii="宋体" w:hAnsi="宋体"/>
              </w:rPr>
            </w:pPr>
          </w:p>
        </w:tc>
        <w:tc>
          <w:tcPr>
            <w:tcW w:w="1141" w:type="dxa"/>
          </w:tcPr>
          <w:p w14:paraId="513CFC5C" w14:textId="77777777" w:rsidR="00CD53D6" w:rsidRDefault="00CD53D6" w:rsidP="00CD53D6">
            <w:pPr>
              <w:spacing w:line="360" w:lineRule="auto"/>
              <w:rPr>
                <w:rFonts w:ascii="宋体" w:hAnsi="宋体"/>
              </w:rPr>
            </w:pPr>
          </w:p>
        </w:tc>
        <w:tc>
          <w:tcPr>
            <w:tcW w:w="1159" w:type="dxa"/>
          </w:tcPr>
          <w:p w14:paraId="2BAA47FD" w14:textId="77777777" w:rsidR="00CD53D6" w:rsidRDefault="00CD53D6" w:rsidP="00CD53D6">
            <w:pPr>
              <w:spacing w:line="360" w:lineRule="auto"/>
              <w:rPr>
                <w:rFonts w:ascii="宋体" w:hAnsi="宋体"/>
              </w:rPr>
            </w:pPr>
          </w:p>
        </w:tc>
        <w:tc>
          <w:tcPr>
            <w:tcW w:w="1105" w:type="dxa"/>
          </w:tcPr>
          <w:p w14:paraId="3E988456" w14:textId="77777777" w:rsidR="00CD53D6" w:rsidRDefault="00CD53D6" w:rsidP="00CD53D6">
            <w:pPr>
              <w:spacing w:line="360" w:lineRule="auto"/>
              <w:rPr>
                <w:rFonts w:ascii="宋体" w:hAnsi="宋体"/>
              </w:rPr>
            </w:pPr>
          </w:p>
        </w:tc>
        <w:tc>
          <w:tcPr>
            <w:tcW w:w="2041" w:type="dxa"/>
          </w:tcPr>
          <w:p w14:paraId="7C199F65" w14:textId="77777777" w:rsidR="00CD53D6" w:rsidRDefault="00CD53D6" w:rsidP="00CD53D6">
            <w:pPr>
              <w:spacing w:line="360" w:lineRule="auto"/>
              <w:rPr>
                <w:rFonts w:ascii="宋体" w:hAnsi="宋体"/>
              </w:rPr>
            </w:pPr>
          </w:p>
        </w:tc>
        <w:tc>
          <w:tcPr>
            <w:tcW w:w="2042" w:type="dxa"/>
          </w:tcPr>
          <w:p w14:paraId="7E04E2D1" w14:textId="77777777" w:rsidR="00CD53D6" w:rsidRDefault="00CD53D6" w:rsidP="00CD53D6">
            <w:pPr>
              <w:spacing w:line="360" w:lineRule="auto"/>
              <w:rPr>
                <w:rFonts w:ascii="宋体" w:hAnsi="宋体"/>
              </w:rPr>
            </w:pPr>
          </w:p>
        </w:tc>
        <w:tc>
          <w:tcPr>
            <w:tcW w:w="1134" w:type="dxa"/>
          </w:tcPr>
          <w:p w14:paraId="1C7E7951" w14:textId="77777777" w:rsidR="00CD53D6" w:rsidRDefault="00CD53D6" w:rsidP="00CD53D6">
            <w:pPr>
              <w:spacing w:line="360" w:lineRule="auto"/>
              <w:rPr>
                <w:rFonts w:ascii="宋体" w:hAnsi="宋体"/>
              </w:rPr>
            </w:pPr>
          </w:p>
        </w:tc>
      </w:tr>
      <w:tr w:rsidR="00CD53D6" w14:paraId="6AA4E341" w14:textId="77777777" w:rsidTr="00CD53D6">
        <w:trPr>
          <w:trHeight w:val="599"/>
        </w:trPr>
        <w:tc>
          <w:tcPr>
            <w:tcW w:w="529" w:type="dxa"/>
          </w:tcPr>
          <w:p w14:paraId="2CF67C6A" w14:textId="77777777" w:rsidR="00CD53D6" w:rsidRDefault="00CD53D6" w:rsidP="00CD53D6">
            <w:pPr>
              <w:spacing w:line="360" w:lineRule="auto"/>
              <w:rPr>
                <w:rFonts w:ascii="宋体" w:hAnsi="宋体"/>
              </w:rPr>
            </w:pPr>
          </w:p>
        </w:tc>
        <w:tc>
          <w:tcPr>
            <w:tcW w:w="1828" w:type="dxa"/>
          </w:tcPr>
          <w:p w14:paraId="070FADD3" w14:textId="77777777" w:rsidR="00CD53D6" w:rsidRDefault="00CD53D6" w:rsidP="00CD53D6">
            <w:pPr>
              <w:spacing w:line="540" w:lineRule="auto"/>
              <w:rPr>
                <w:rFonts w:ascii="宋体" w:hAnsi="宋体"/>
              </w:rPr>
            </w:pPr>
          </w:p>
        </w:tc>
        <w:tc>
          <w:tcPr>
            <w:tcW w:w="1038" w:type="dxa"/>
          </w:tcPr>
          <w:p w14:paraId="7F8C3DC8" w14:textId="77777777" w:rsidR="00CD53D6" w:rsidRDefault="00CD53D6" w:rsidP="00CD53D6">
            <w:pPr>
              <w:spacing w:line="540" w:lineRule="auto"/>
              <w:rPr>
                <w:rFonts w:ascii="宋体" w:hAnsi="宋体"/>
              </w:rPr>
            </w:pPr>
          </w:p>
        </w:tc>
        <w:tc>
          <w:tcPr>
            <w:tcW w:w="696" w:type="dxa"/>
          </w:tcPr>
          <w:p w14:paraId="422B2275" w14:textId="77777777" w:rsidR="00CD53D6" w:rsidRDefault="00CD53D6" w:rsidP="00CD53D6">
            <w:pPr>
              <w:spacing w:line="360" w:lineRule="auto"/>
              <w:rPr>
                <w:rFonts w:ascii="宋体" w:hAnsi="宋体"/>
              </w:rPr>
            </w:pPr>
          </w:p>
        </w:tc>
        <w:tc>
          <w:tcPr>
            <w:tcW w:w="1996" w:type="dxa"/>
          </w:tcPr>
          <w:p w14:paraId="0BD5C5A3" w14:textId="77777777" w:rsidR="00CD53D6" w:rsidRDefault="00CD53D6" w:rsidP="00CD53D6">
            <w:pPr>
              <w:spacing w:line="360" w:lineRule="auto"/>
              <w:rPr>
                <w:rFonts w:ascii="宋体" w:hAnsi="宋体"/>
              </w:rPr>
            </w:pPr>
          </w:p>
        </w:tc>
        <w:tc>
          <w:tcPr>
            <w:tcW w:w="1141" w:type="dxa"/>
          </w:tcPr>
          <w:p w14:paraId="230BBD9B" w14:textId="77777777" w:rsidR="00CD53D6" w:rsidRDefault="00CD53D6" w:rsidP="00CD53D6">
            <w:pPr>
              <w:spacing w:line="360" w:lineRule="auto"/>
              <w:rPr>
                <w:rFonts w:ascii="宋体" w:hAnsi="宋体"/>
              </w:rPr>
            </w:pPr>
          </w:p>
        </w:tc>
        <w:tc>
          <w:tcPr>
            <w:tcW w:w="1159" w:type="dxa"/>
          </w:tcPr>
          <w:p w14:paraId="1475B06A" w14:textId="77777777" w:rsidR="00CD53D6" w:rsidRDefault="00CD53D6" w:rsidP="00CD53D6">
            <w:pPr>
              <w:spacing w:line="360" w:lineRule="auto"/>
              <w:rPr>
                <w:rFonts w:ascii="宋体" w:hAnsi="宋体"/>
              </w:rPr>
            </w:pPr>
          </w:p>
        </w:tc>
        <w:tc>
          <w:tcPr>
            <w:tcW w:w="1105" w:type="dxa"/>
          </w:tcPr>
          <w:p w14:paraId="01FD8277" w14:textId="77777777" w:rsidR="00CD53D6" w:rsidRDefault="00CD53D6" w:rsidP="00CD53D6">
            <w:pPr>
              <w:spacing w:line="360" w:lineRule="auto"/>
              <w:rPr>
                <w:rFonts w:ascii="宋体" w:hAnsi="宋体"/>
              </w:rPr>
            </w:pPr>
          </w:p>
        </w:tc>
        <w:tc>
          <w:tcPr>
            <w:tcW w:w="2041" w:type="dxa"/>
          </w:tcPr>
          <w:p w14:paraId="7582CC4B" w14:textId="77777777" w:rsidR="00CD53D6" w:rsidRDefault="00CD53D6" w:rsidP="00CD53D6">
            <w:pPr>
              <w:spacing w:line="360" w:lineRule="auto"/>
              <w:rPr>
                <w:rFonts w:ascii="宋体" w:hAnsi="宋体"/>
              </w:rPr>
            </w:pPr>
          </w:p>
        </w:tc>
        <w:tc>
          <w:tcPr>
            <w:tcW w:w="2042" w:type="dxa"/>
          </w:tcPr>
          <w:p w14:paraId="35E45AE0" w14:textId="77777777" w:rsidR="00CD53D6" w:rsidRDefault="00CD53D6" w:rsidP="00CD53D6">
            <w:pPr>
              <w:spacing w:line="360" w:lineRule="auto"/>
              <w:rPr>
                <w:rFonts w:ascii="宋体" w:hAnsi="宋体"/>
              </w:rPr>
            </w:pPr>
          </w:p>
        </w:tc>
        <w:tc>
          <w:tcPr>
            <w:tcW w:w="1134" w:type="dxa"/>
          </w:tcPr>
          <w:p w14:paraId="147F1713" w14:textId="77777777" w:rsidR="00CD53D6" w:rsidRDefault="00CD53D6" w:rsidP="00CD53D6">
            <w:pPr>
              <w:spacing w:line="360" w:lineRule="auto"/>
              <w:rPr>
                <w:rFonts w:ascii="宋体" w:hAnsi="宋体"/>
              </w:rPr>
            </w:pPr>
          </w:p>
        </w:tc>
      </w:tr>
      <w:tr w:rsidR="00CD53D6" w14:paraId="45BADFA3" w14:textId="77777777" w:rsidTr="00CD53D6">
        <w:trPr>
          <w:trHeight w:val="548"/>
        </w:trPr>
        <w:tc>
          <w:tcPr>
            <w:tcW w:w="529" w:type="dxa"/>
          </w:tcPr>
          <w:p w14:paraId="52AF2D06" w14:textId="77777777" w:rsidR="00CD53D6" w:rsidRDefault="00CD53D6" w:rsidP="00CD53D6">
            <w:pPr>
              <w:spacing w:line="360" w:lineRule="auto"/>
              <w:rPr>
                <w:rFonts w:ascii="宋体" w:hAnsi="宋体"/>
              </w:rPr>
            </w:pPr>
          </w:p>
        </w:tc>
        <w:tc>
          <w:tcPr>
            <w:tcW w:w="1828" w:type="dxa"/>
          </w:tcPr>
          <w:p w14:paraId="255F150D" w14:textId="77777777" w:rsidR="00CD53D6" w:rsidRDefault="00CD53D6" w:rsidP="00CD53D6">
            <w:pPr>
              <w:spacing w:line="540" w:lineRule="auto"/>
              <w:rPr>
                <w:rFonts w:ascii="宋体" w:hAnsi="宋体"/>
              </w:rPr>
            </w:pPr>
          </w:p>
        </w:tc>
        <w:tc>
          <w:tcPr>
            <w:tcW w:w="1038" w:type="dxa"/>
          </w:tcPr>
          <w:p w14:paraId="4BB74D58" w14:textId="77777777" w:rsidR="00CD53D6" w:rsidRDefault="00CD53D6" w:rsidP="00CD53D6">
            <w:pPr>
              <w:spacing w:line="540" w:lineRule="auto"/>
              <w:rPr>
                <w:rFonts w:ascii="宋体" w:hAnsi="宋体"/>
              </w:rPr>
            </w:pPr>
          </w:p>
        </w:tc>
        <w:tc>
          <w:tcPr>
            <w:tcW w:w="696" w:type="dxa"/>
          </w:tcPr>
          <w:p w14:paraId="521EF698" w14:textId="77777777" w:rsidR="00CD53D6" w:rsidRDefault="00CD53D6" w:rsidP="00CD53D6">
            <w:pPr>
              <w:spacing w:line="360" w:lineRule="auto"/>
              <w:rPr>
                <w:rFonts w:ascii="宋体" w:hAnsi="宋体"/>
              </w:rPr>
            </w:pPr>
          </w:p>
        </w:tc>
        <w:tc>
          <w:tcPr>
            <w:tcW w:w="1996" w:type="dxa"/>
          </w:tcPr>
          <w:p w14:paraId="08E705F4" w14:textId="77777777" w:rsidR="00CD53D6" w:rsidRDefault="00CD53D6" w:rsidP="00CD53D6">
            <w:pPr>
              <w:spacing w:line="360" w:lineRule="auto"/>
              <w:rPr>
                <w:rFonts w:ascii="宋体" w:hAnsi="宋体"/>
              </w:rPr>
            </w:pPr>
          </w:p>
        </w:tc>
        <w:tc>
          <w:tcPr>
            <w:tcW w:w="1141" w:type="dxa"/>
          </w:tcPr>
          <w:p w14:paraId="21DC283A" w14:textId="77777777" w:rsidR="00CD53D6" w:rsidRDefault="00CD53D6" w:rsidP="00CD53D6">
            <w:pPr>
              <w:spacing w:line="360" w:lineRule="auto"/>
              <w:rPr>
                <w:rFonts w:ascii="宋体" w:hAnsi="宋体"/>
              </w:rPr>
            </w:pPr>
          </w:p>
        </w:tc>
        <w:tc>
          <w:tcPr>
            <w:tcW w:w="1159" w:type="dxa"/>
          </w:tcPr>
          <w:p w14:paraId="15FFF098" w14:textId="77777777" w:rsidR="00CD53D6" w:rsidRDefault="00CD53D6" w:rsidP="00CD53D6">
            <w:pPr>
              <w:spacing w:line="360" w:lineRule="auto"/>
              <w:rPr>
                <w:rFonts w:ascii="宋体" w:hAnsi="宋体"/>
              </w:rPr>
            </w:pPr>
          </w:p>
        </w:tc>
        <w:tc>
          <w:tcPr>
            <w:tcW w:w="1105" w:type="dxa"/>
          </w:tcPr>
          <w:p w14:paraId="16BDC18D" w14:textId="77777777" w:rsidR="00CD53D6" w:rsidRDefault="00CD53D6" w:rsidP="00CD53D6">
            <w:pPr>
              <w:spacing w:line="360" w:lineRule="auto"/>
              <w:rPr>
                <w:rFonts w:ascii="宋体" w:hAnsi="宋体"/>
              </w:rPr>
            </w:pPr>
          </w:p>
        </w:tc>
        <w:tc>
          <w:tcPr>
            <w:tcW w:w="2041" w:type="dxa"/>
          </w:tcPr>
          <w:p w14:paraId="08B6F8E5" w14:textId="77777777" w:rsidR="00CD53D6" w:rsidRDefault="00CD53D6" w:rsidP="00CD53D6">
            <w:pPr>
              <w:spacing w:line="360" w:lineRule="auto"/>
              <w:rPr>
                <w:rFonts w:ascii="宋体" w:hAnsi="宋体"/>
              </w:rPr>
            </w:pPr>
          </w:p>
        </w:tc>
        <w:tc>
          <w:tcPr>
            <w:tcW w:w="2042" w:type="dxa"/>
          </w:tcPr>
          <w:p w14:paraId="6E772548" w14:textId="77777777" w:rsidR="00CD53D6" w:rsidRDefault="00CD53D6" w:rsidP="00CD53D6">
            <w:pPr>
              <w:spacing w:line="360" w:lineRule="auto"/>
              <w:rPr>
                <w:rFonts w:ascii="宋体" w:hAnsi="宋体"/>
              </w:rPr>
            </w:pPr>
          </w:p>
        </w:tc>
        <w:tc>
          <w:tcPr>
            <w:tcW w:w="1134" w:type="dxa"/>
          </w:tcPr>
          <w:p w14:paraId="6BDE2EEB" w14:textId="77777777" w:rsidR="00CD53D6" w:rsidRDefault="00CD53D6" w:rsidP="00CD53D6">
            <w:pPr>
              <w:spacing w:line="360" w:lineRule="auto"/>
              <w:rPr>
                <w:rFonts w:ascii="宋体" w:hAnsi="宋体"/>
              </w:rPr>
            </w:pPr>
          </w:p>
        </w:tc>
      </w:tr>
      <w:tr w:rsidR="00CD53D6" w14:paraId="5EB0B3AB" w14:textId="77777777" w:rsidTr="00CD53D6">
        <w:trPr>
          <w:trHeight w:val="599"/>
        </w:trPr>
        <w:tc>
          <w:tcPr>
            <w:tcW w:w="529" w:type="dxa"/>
          </w:tcPr>
          <w:p w14:paraId="2D224A35" w14:textId="77777777" w:rsidR="00CD53D6" w:rsidRDefault="00CD53D6" w:rsidP="00CD53D6">
            <w:pPr>
              <w:spacing w:line="360" w:lineRule="auto"/>
              <w:rPr>
                <w:rFonts w:ascii="宋体" w:hAnsi="宋体"/>
              </w:rPr>
            </w:pPr>
          </w:p>
        </w:tc>
        <w:tc>
          <w:tcPr>
            <w:tcW w:w="1828" w:type="dxa"/>
          </w:tcPr>
          <w:p w14:paraId="17858C80" w14:textId="77777777" w:rsidR="00CD53D6" w:rsidRDefault="00CD53D6" w:rsidP="00CD53D6">
            <w:pPr>
              <w:spacing w:line="540" w:lineRule="auto"/>
              <w:rPr>
                <w:rFonts w:ascii="宋体" w:hAnsi="宋体"/>
              </w:rPr>
            </w:pPr>
          </w:p>
        </w:tc>
        <w:tc>
          <w:tcPr>
            <w:tcW w:w="1038" w:type="dxa"/>
          </w:tcPr>
          <w:p w14:paraId="796BDBA5" w14:textId="77777777" w:rsidR="00CD53D6" w:rsidRDefault="00CD53D6" w:rsidP="00CD53D6">
            <w:pPr>
              <w:spacing w:line="540" w:lineRule="auto"/>
              <w:rPr>
                <w:rFonts w:ascii="宋体" w:hAnsi="宋体"/>
              </w:rPr>
            </w:pPr>
          </w:p>
        </w:tc>
        <w:tc>
          <w:tcPr>
            <w:tcW w:w="696" w:type="dxa"/>
          </w:tcPr>
          <w:p w14:paraId="39D63E48" w14:textId="77777777" w:rsidR="00CD53D6" w:rsidRDefault="00CD53D6" w:rsidP="00CD53D6">
            <w:pPr>
              <w:spacing w:line="360" w:lineRule="auto"/>
              <w:rPr>
                <w:rFonts w:ascii="宋体" w:hAnsi="宋体"/>
              </w:rPr>
            </w:pPr>
          </w:p>
        </w:tc>
        <w:tc>
          <w:tcPr>
            <w:tcW w:w="1996" w:type="dxa"/>
          </w:tcPr>
          <w:p w14:paraId="6B201503" w14:textId="77777777" w:rsidR="00CD53D6" w:rsidRDefault="00CD53D6" w:rsidP="00CD53D6">
            <w:pPr>
              <w:spacing w:line="360" w:lineRule="auto"/>
              <w:rPr>
                <w:rFonts w:ascii="宋体" w:hAnsi="宋体"/>
              </w:rPr>
            </w:pPr>
          </w:p>
        </w:tc>
        <w:tc>
          <w:tcPr>
            <w:tcW w:w="1141" w:type="dxa"/>
          </w:tcPr>
          <w:p w14:paraId="48D31185" w14:textId="77777777" w:rsidR="00CD53D6" w:rsidRDefault="00CD53D6" w:rsidP="00CD53D6">
            <w:pPr>
              <w:spacing w:line="360" w:lineRule="auto"/>
              <w:rPr>
                <w:rFonts w:ascii="宋体" w:hAnsi="宋体"/>
              </w:rPr>
            </w:pPr>
          </w:p>
        </w:tc>
        <w:tc>
          <w:tcPr>
            <w:tcW w:w="1159" w:type="dxa"/>
          </w:tcPr>
          <w:p w14:paraId="6453F7DA" w14:textId="77777777" w:rsidR="00CD53D6" w:rsidRDefault="00CD53D6" w:rsidP="00CD53D6">
            <w:pPr>
              <w:spacing w:line="360" w:lineRule="auto"/>
              <w:rPr>
                <w:rFonts w:ascii="宋体" w:hAnsi="宋体"/>
              </w:rPr>
            </w:pPr>
          </w:p>
        </w:tc>
        <w:tc>
          <w:tcPr>
            <w:tcW w:w="1105" w:type="dxa"/>
          </w:tcPr>
          <w:p w14:paraId="04584C8D" w14:textId="77777777" w:rsidR="00CD53D6" w:rsidRDefault="00CD53D6" w:rsidP="00CD53D6">
            <w:pPr>
              <w:spacing w:line="360" w:lineRule="auto"/>
              <w:rPr>
                <w:rFonts w:ascii="宋体" w:hAnsi="宋体"/>
              </w:rPr>
            </w:pPr>
          </w:p>
        </w:tc>
        <w:tc>
          <w:tcPr>
            <w:tcW w:w="2041" w:type="dxa"/>
          </w:tcPr>
          <w:p w14:paraId="4A7D7558" w14:textId="77777777" w:rsidR="00CD53D6" w:rsidRDefault="00CD53D6" w:rsidP="00CD53D6">
            <w:pPr>
              <w:spacing w:line="360" w:lineRule="auto"/>
              <w:rPr>
                <w:rFonts w:ascii="宋体" w:hAnsi="宋体"/>
              </w:rPr>
            </w:pPr>
          </w:p>
        </w:tc>
        <w:tc>
          <w:tcPr>
            <w:tcW w:w="2042" w:type="dxa"/>
          </w:tcPr>
          <w:p w14:paraId="4A0B8CAE" w14:textId="77777777" w:rsidR="00CD53D6" w:rsidRDefault="00CD53D6" w:rsidP="00CD53D6">
            <w:pPr>
              <w:spacing w:line="360" w:lineRule="auto"/>
              <w:rPr>
                <w:rFonts w:ascii="宋体" w:hAnsi="宋体"/>
              </w:rPr>
            </w:pPr>
          </w:p>
        </w:tc>
        <w:tc>
          <w:tcPr>
            <w:tcW w:w="1134" w:type="dxa"/>
          </w:tcPr>
          <w:p w14:paraId="3820D5A4" w14:textId="77777777" w:rsidR="00CD53D6" w:rsidRDefault="00CD53D6" w:rsidP="00CD53D6">
            <w:pPr>
              <w:spacing w:line="360" w:lineRule="auto"/>
              <w:rPr>
                <w:rFonts w:ascii="宋体" w:hAnsi="宋体"/>
              </w:rPr>
            </w:pPr>
          </w:p>
        </w:tc>
      </w:tr>
      <w:tr w:rsidR="00CD53D6" w14:paraId="387328C2" w14:textId="77777777" w:rsidTr="00CD53D6">
        <w:trPr>
          <w:trHeight w:val="599"/>
        </w:trPr>
        <w:tc>
          <w:tcPr>
            <w:tcW w:w="529" w:type="dxa"/>
          </w:tcPr>
          <w:p w14:paraId="3BE97EB6" w14:textId="77777777" w:rsidR="00CD53D6" w:rsidRDefault="00CD53D6" w:rsidP="00CD53D6">
            <w:pPr>
              <w:spacing w:line="360" w:lineRule="auto"/>
              <w:rPr>
                <w:rFonts w:ascii="宋体" w:hAnsi="宋体"/>
              </w:rPr>
            </w:pPr>
          </w:p>
        </w:tc>
        <w:tc>
          <w:tcPr>
            <w:tcW w:w="1828" w:type="dxa"/>
          </w:tcPr>
          <w:p w14:paraId="07AEF2EC" w14:textId="77777777" w:rsidR="00CD53D6" w:rsidRDefault="00CD53D6" w:rsidP="00CD53D6">
            <w:pPr>
              <w:spacing w:line="540" w:lineRule="auto"/>
              <w:rPr>
                <w:rFonts w:ascii="宋体" w:hAnsi="宋体"/>
              </w:rPr>
            </w:pPr>
          </w:p>
        </w:tc>
        <w:tc>
          <w:tcPr>
            <w:tcW w:w="1038" w:type="dxa"/>
          </w:tcPr>
          <w:p w14:paraId="5DAA034D" w14:textId="77777777" w:rsidR="00CD53D6" w:rsidRDefault="00CD53D6" w:rsidP="00CD53D6">
            <w:pPr>
              <w:spacing w:line="540" w:lineRule="auto"/>
              <w:rPr>
                <w:rFonts w:ascii="宋体" w:hAnsi="宋体"/>
              </w:rPr>
            </w:pPr>
          </w:p>
        </w:tc>
        <w:tc>
          <w:tcPr>
            <w:tcW w:w="696" w:type="dxa"/>
          </w:tcPr>
          <w:p w14:paraId="5E4D8A52" w14:textId="77777777" w:rsidR="00CD53D6" w:rsidRDefault="00CD53D6" w:rsidP="00CD53D6">
            <w:pPr>
              <w:spacing w:line="360" w:lineRule="auto"/>
              <w:rPr>
                <w:rFonts w:ascii="宋体" w:hAnsi="宋体"/>
              </w:rPr>
            </w:pPr>
          </w:p>
        </w:tc>
        <w:tc>
          <w:tcPr>
            <w:tcW w:w="1996" w:type="dxa"/>
          </w:tcPr>
          <w:p w14:paraId="5FC05476" w14:textId="77777777" w:rsidR="00CD53D6" w:rsidRDefault="00CD53D6" w:rsidP="00CD53D6">
            <w:pPr>
              <w:spacing w:line="360" w:lineRule="auto"/>
              <w:rPr>
                <w:rFonts w:ascii="宋体" w:hAnsi="宋体"/>
              </w:rPr>
            </w:pPr>
          </w:p>
        </w:tc>
        <w:tc>
          <w:tcPr>
            <w:tcW w:w="1141" w:type="dxa"/>
          </w:tcPr>
          <w:p w14:paraId="7075298D" w14:textId="77777777" w:rsidR="00CD53D6" w:rsidRDefault="00CD53D6" w:rsidP="00CD53D6">
            <w:pPr>
              <w:spacing w:line="360" w:lineRule="auto"/>
              <w:rPr>
                <w:rFonts w:ascii="宋体" w:hAnsi="宋体"/>
              </w:rPr>
            </w:pPr>
          </w:p>
        </w:tc>
        <w:tc>
          <w:tcPr>
            <w:tcW w:w="1159" w:type="dxa"/>
          </w:tcPr>
          <w:p w14:paraId="59C7FBA2" w14:textId="77777777" w:rsidR="00CD53D6" w:rsidRDefault="00CD53D6" w:rsidP="00CD53D6">
            <w:pPr>
              <w:spacing w:line="360" w:lineRule="auto"/>
              <w:rPr>
                <w:rFonts w:ascii="宋体" w:hAnsi="宋体"/>
              </w:rPr>
            </w:pPr>
          </w:p>
        </w:tc>
        <w:tc>
          <w:tcPr>
            <w:tcW w:w="1105" w:type="dxa"/>
          </w:tcPr>
          <w:p w14:paraId="680D67F7" w14:textId="77777777" w:rsidR="00CD53D6" w:rsidRDefault="00CD53D6" w:rsidP="00CD53D6">
            <w:pPr>
              <w:spacing w:line="360" w:lineRule="auto"/>
              <w:rPr>
                <w:rFonts w:ascii="宋体" w:hAnsi="宋体"/>
              </w:rPr>
            </w:pPr>
          </w:p>
        </w:tc>
        <w:tc>
          <w:tcPr>
            <w:tcW w:w="2041" w:type="dxa"/>
          </w:tcPr>
          <w:p w14:paraId="655A6112" w14:textId="77777777" w:rsidR="00CD53D6" w:rsidRDefault="00CD53D6" w:rsidP="00CD53D6">
            <w:pPr>
              <w:spacing w:line="360" w:lineRule="auto"/>
              <w:rPr>
                <w:rFonts w:ascii="宋体" w:hAnsi="宋体"/>
              </w:rPr>
            </w:pPr>
          </w:p>
        </w:tc>
        <w:tc>
          <w:tcPr>
            <w:tcW w:w="2042" w:type="dxa"/>
          </w:tcPr>
          <w:p w14:paraId="574AD06C" w14:textId="77777777" w:rsidR="00CD53D6" w:rsidRDefault="00CD53D6" w:rsidP="00CD53D6">
            <w:pPr>
              <w:spacing w:line="360" w:lineRule="auto"/>
              <w:rPr>
                <w:rFonts w:ascii="宋体" w:hAnsi="宋体"/>
              </w:rPr>
            </w:pPr>
          </w:p>
        </w:tc>
        <w:tc>
          <w:tcPr>
            <w:tcW w:w="1134" w:type="dxa"/>
          </w:tcPr>
          <w:p w14:paraId="6C2A93C0" w14:textId="77777777" w:rsidR="00CD53D6" w:rsidRDefault="00CD53D6" w:rsidP="00CD53D6">
            <w:pPr>
              <w:spacing w:line="360" w:lineRule="auto"/>
              <w:rPr>
                <w:rFonts w:ascii="宋体" w:hAnsi="宋体"/>
              </w:rPr>
            </w:pPr>
          </w:p>
        </w:tc>
      </w:tr>
      <w:tr w:rsidR="00CD53D6" w14:paraId="012253E1" w14:textId="77777777" w:rsidTr="00CD53D6">
        <w:trPr>
          <w:trHeight w:val="648"/>
        </w:trPr>
        <w:tc>
          <w:tcPr>
            <w:tcW w:w="529" w:type="dxa"/>
          </w:tcPr>
          <w:p w14:paraId="34EF65A1" w14:textId="77777777" w:rsidR="00CD53D6" w:rsidRDefault="00CD53D6" w:rsidP="00CD53D6">
            <w:pPr>
              <w:spacing w:line="360" w:lineRule="auto"/>
              <w:rPr>
                <w:rFonts w:ascii="宋体" w:hAnsi="宋体"/>
              </w:rPr>
            </w:pPr>
          </w:p>
        </w:tc>
        <w:tc>
          <w:tcPr>
            <w:tcW w:w="1828" w:type="dxa"/>
          </w:tcPr>
          <w:p w14:paraId="5F1AB272" w14:textId="77777777" w:rsidR="00CD53D6" w:rsidRDefault="00CD53D6" w:rsidP="00CD53D6">
            <w:pPr>
              <w:spacing w:line="540" w:lineRule="auto"/>
              <w:rPr>
                <w:rFonts w:ascii="宋体" w:hAnsi="宋体"/>
              </w:rPr>
            </w:pPr>
          </w:p>
        </w:tc>
        <w:tc>
          <w:tcPr>
            <w:tcW w:w="1038" w:type="dxa"/>
          </w:tcPr>
          <w:p w14:paraId="1E3C9AE7" w14:textId="77777777" w:rsidR="00CD53D6" w:rsidRDefault="00CD53D6" w:rsidP="00CD53D6">
            <w:pPr>
              <w:spacing w:line="540" w:lineRule="auto"/>
              <w:rPr>
                <w:rFonts w:ascii="宋体" w:hAnsi="宋体"/>
              </w:rPr>
            </w:pPr>
          </w:p>
        </w:tc>
        <w:tc>
          <w:tcPr>
            <w:tcW w:w="696" w:type="dxa"/>
          </w:tcPr>
          <w:p w14:paraId="160F6171" w14:textId="77777777" w:rsidR="00CD53D6" w:rsidRDefault="00CD53D6" w:rsidP="00CD53D6">
            <w:pPr>
              <w:spacing w:line="360" w:lineRule="auto"/>
              <w:rPr>
                <w:rFonts w:ascii="宋体" w:hAnsi="宋体"/>
              </w:rPr>
            </w:pPr>
          </w:p>
        </w:tc>
        <w:tc>
          <w:tcPr>
            <w:tcW w:w="1996" w:type="dxa"/>
          </w:tcPr>
          <w:p w14:paraId="6719F780" w14:textId="77777777" w:rsidR="00CD53D6" w:rsidRDefault="00CD53D6" w:rsidP="00CD53D6">
            <w:pPr>
              <w:spacing w:line="360" w:lineRule="auto"/>
              <w:rPr>
                <w:rFonts w:ascii="宋体" w:hAnsi="宋体"/>
              </w:rPr>
            </w:pPr>
          </w:p>
        </w:tc>
        <w:tc>
          <w:tcPr>
            <w:tcW w:w="1141" w:type="dxa"/>
          </w:tcPr>
          <w:p w14:paraId="6A38E654" w14:textId="77777777" w:rsidR="00CD53D6" w:rsidRDefault="00CD53D6" w:rsidP="00CD53D6">
            <w:pPr>
              <w:spacing w:line="360" w:lineRule="auto"/>
              <w:rPr>
                <w:rFonts w:ascii="宋体" w:hAnsi="宋体"/>
              </w:rPr>
            </w:pPr>
          </w:p>
        </w:tc>
        <w:tc>
          <w:tcPr>
            <w:tcW w:w="1159" w:type="dxa"/>
          </w:tcPr>
          <w:p w14:paraId="23E915E2" w14:textId="77777777" w:rsidR="00CD53D6" w:rsidRDefault="00CD53D6" w:rsidP="00CD53D6">
            <w:pPr>
              <w:spacing w:line="360" w:lineRule="auto"/>
              <w:rPr>
                <w:rFonts w:ascii="宋体" w:hAnsi="宋体"/>
              </w:rPr>
            </w:pPr>
          </w:p>
        </w:tc>
        <w:tc>
          <w:tcPr>
            <w:tcW w:w="1105" w:type="dxa"/>
          </w:tcPr>
          <w:p w14:paraId="3FF9521F" w14:textId="77777777" w:rsidR="00CD53D6" w:rsidRDefault="00CD53D6" w:rsidP="00CD53D6">
            <w:pPr>
              <w:spacing w:line="360" w:lineRule="auto"/>
              <w:rPr>
                <w:rFonts w:ascii="宋体" w:hAnsi="宋体"/>
              </w:rPr>
            </w:pPr>
          </w:p>
        </w:tc>
        <w:tc>
          <w:tcPr>
            <w:tcW w:w="2041" w:type="dxa"/>
          </w:tcPr>
          <w:p w14:paraId="5AD052FD" w14:textId="77777777" w:rsidR="00CD53D6" w:rsidRDefault="00CD53D6" w:rsidP="00CD53D6">
            <w:pPr>
              <w:spacing w:line="360" w:lineRule="auto"/>
              <w:rPr>
                <w:rFonts w:ascii="宋体" w:hAnsi="宋体"/>
              </w:rPr>
            </w:pPr>
          </w:p>
        </w:tc>
        <w:tc>
          <w:tcPr>
            <w:tcW w:w="2042" w:type="dxa"/>
          </w:tcPr>
          <w:p w14:paraId="050CAB0D" w14:textId="77777777" w:rsidR="00CD53D6" w:rsidRDefault="00CD53D6" w:rsidP="00CD53D6">
            <w:pPr>
              <w:spacing w:line="360" w:lineRule="auto"/>
              <w:rPr>
                <w:rFonts w:ascii="宋体" w:hAnsi="宋体"/>
              </w:rPr>
            </w:pPr>
          </w:p>
        </w:tc>
        <w:tc>
          <w:tcPr>
            <w:tcW w:w="1134" w:type="dxa"/>
          </w:tcPr>
          <w:p w14:paraId="520ABDDB" w14:textId="77777777" w:rsidR="00CD53D6" w:rsidRDefault="00CD53D6" w:rsidP="00CD53D6">
            <w:pPr>
              <w:spacing w:line="360" w:lineRule="auto"/>
              <w:rPr>
                <w:rFonts w:ascii="宋体" w:hAnsi="宋体"/>
              </w:rPr>
            </w:pPr>
          </w:p>
        </w:tc>
      </w:tr>
      <w:tr w:rsidR="00CD53D6" w14:paraId="22AA6DE7" w14:textId="77777777" w:rsidTr="00CD53D6">
        <w:trPr>
          <w:trHeight w:val="648"/>
        </w:trPr>
        <w:tc>
          <w:tcPr>
            <w:tcW w:w="529" w:type="dxa"/>
          </w:tcPr>
          <w:p w14:paraId="1CF87FA2" w14:textId="77777777" w:rsidR="00CD53D6" w:rsidRDefault="00CD53D6" w:rsidP="00CD53D6">
            <w:pPr>
              <w:spacing w:line="360" w:lineRule="auto"/>
              <w:rPr>
                <w:rFonts w:ascii="宋体" w:hAnsi="宋体"/>
              </w:rPr>
            </w:pPr>
          </w:p>
        </w:tc>
        <w:tc>
          <w:tcPr>
            <w:tcW w:w="1828" w:type="dxa"/>
          </w:tcPr>
          <w:p w14:paraId="044539BB" w14:textId="77777777" w:rsidR="00CD53D6" w:rsidRDefault="00CD53D6" w:rsidP="00CD53D6">
            <w:pPr>
              <w:spacing w:line="540" w:lineRule="auto"/>
              <w:rPr>
                <w:rFonts w:ascii="宋体" w:hAnsi="宋体"/>
              </w:rPr>
            </w:pPr>
          </w:p>
        </w:tc>
        <w:tc>
          <w:tcPr>
            <w:tcW w:w="1038" w:type="dxa"/>
          </w:tcPr>
          <w:p w14:paraId="6EC46BAC" w14:textId="77777777" w:rsidR="00CD53D6" w:rsidRDefault="00CD53D6" w:rsidP="00CD53D6">
            <w:pPr>
              <w:spacing w:line="540" w:lineRule="auto"/>
              <w:rPr>
                <w:rFonts w:ascii="宋体" w:hAnsi="宋体"/>
              </w:rPr>
            </w:pPr>
          </w:p>
        </w:tc>
        <w:tc>
          <w:tcPr>
            <w:tcW w:w="696" w:type="dxa"/>
          </w:tcPr>
          <w:p w14:paraId="0063988A" w14:textId="77777777" w:rsidR="00CD53D6" w:rsidRDefault="00CD53D6" w:rsidP="00CD53D6">
            <w:pPr>
              <w:spacing w:line="360" w:lineRule="auto"/>
              <w:rPr>
                <w:rFonts w:ascii="宋体" w:hAnsi="宋体"/>
              </w:rPr>
            </w:pPr>
          </w:p>
        </w:tc>
        <w:tc>
          <w:tcPr>
            <w:tcW w:w="1996" w:type="dxa"/>
          </w:tcPr>
          <w:p w14:paraId="07DFA959" w14:textId="77777777" w:rsidR="00CD53D6" w:rsidRDefault="00CD53D6" w:rsidP="00CD53D6">
            <w:pPr>
              <w:spacing w:line="360" w:lineRule="auto"/>
              <w:rPr>
                <w:rFonts w:ascii="宋体" w:hAnsi="宋体"/>
              </w:rPr>
            </w:pPr>
          </w:p>
        </w:tc>
        <w:tc>
          <w:tcPr>
            <w:tcW w:w="1141" w:type="dxa"/>
          </w:tcPr>
          <w:p w14:paraId="2A706C30" w14:textId="77777777" w:rsidR="00CD53D6" w:rsidRDefault="00CD53D6" w:rsidP="00CD53D6">
            <w:pPr>
              <w:spacing w:line="360" w:lineRule="auto"/>
              <w:rPr>
                <w:rFonts w:ascii="宋体" w:hAnsi="宋体"/>
              </w:rPr>
            </w:pPr>
          </w:p>
        </w:tc>
        <w:tc>
          <w:tcPr>
            <w:tcW w:w="1159" w:type="dxa"/>
          </w:tcPr>
          <w:p w14:paraId="35F33FC6" w14:textId="77777777" w:rsidR="00CD53D6" w:rsidRDefault="00CD53D6" w:rsidP="00CD53D6">
            <w:pPr>
              <w:spacing w:line="360" w:lineRule="auto"/>
              <w:rPr>
                <w:rFonts w:ascii="宋体" w:hAnsi="宋体"/>
              </w:rPr>
            </w:pPr>
          </w:p>
        </w:tc>
        <w:tc>
          <w:tcPr>
            <w:tcW w:w="1105" w:type="dxa"/>
          </w:tcPr>
          <w:p w14:paraId="4FE2716C" w14:textId="77777777" w:rsidR="00CD53D6" w:rsidRDefault="00CD53D6" w:rsidP="00CD53D6">
            <w:pPr>
              <w:spacing w:line="360" w:lineRule="auto"/>
              <w:rPr>
                <w:rFonts w:ascii="宋体" w:hAnsi="宋体"/>
              </w:rPr>
            </w:pPr>
          </w:p>
        </w:tc>
        <w:tc>
          <w:tcPr>
            <w:tcW w:w="2041" w:type="dxa"/>
          </w:tcPr>
          <w:p w14:paraId="3D262057" w14:textId="77777777" w:rsidR="00CD53D6" w:rsidRDefault="00CD53D6" w:rsidP="00CD53D6">
            <w:pPr>
              <w:spacing w:line="360" w:lineRule="auto"/>
              <w:rPr>
                <w:rFonts w:ascii="宋体" w:hAnsi="宋体"/>
              </w:rPr>
            </w:pPr>
          </w:p>
        </w:tc>
        <w:tc>
          <w:tcPr>
            <w:tcW w:w="2042" w:type="dxa"/>
          </w:tcPr>
          <w:p w14:paraId="7AB376DA" w14:textId="77777777" w:rsidR="00CD53D6" w:rsidRDefault="00CD53D6" w:rsidP="00CD53D6">
            <w:pPr>
              <w:spacing w:line="360" w:lineRule="auto"/>
              <w:rPr>
                <w:rFonts w:ascii="宋体" w:hAnsi="宋体"/>
              </w:rPr>
            </w:pPr>
          </w:p>
        </w:tc>
        <w:tc>
          <w:tcPr>
            <w:tcW w:w="1134" w:type="dxa"/>
          </w:tcPr>
          <w:p w14:paraId="51E393D0" w14:textId="77777777" w:rsidR="00CD53D6" w:rsidRDefault="00CD53D6" w:rsidP="00CD53D6">
            <w:pPr>
              <w:spacing w:line="360" w:lineRule="auto"/>
              <w:rPr>
                <w:rFonts w:ascii="宋体" w:hAnsi="宋体"/>
              </w:rPr>
            </w:pPr>
          </w:p>
        </w:tc>
      </w:tr>
      <w:tr w:rsidR="00CD53D6" w14:paraId="0EBC5AAA" w14:textId="77777777" w:rsidTr="00CD53D6">
        <w:trPr>
          <w:trHeight w:val="648"/>
        </w:trPr>
        <w:tc>
          <w:tcPr>
            <w:tcW w:w="529" w:type="dxa"/>
          </w:tcPr>
          <w:p w14:paraId="7F46FA80" w14:textId="77777777" w:rsidR="00CD53D6" w:rsidRDefault="00CD53D6" w:rsidP="00CD53D6">
            <w:pPr>
              <w:spacing w:line="360" w:lineRule="auto"/>
              <w:rPr>
                <w:rFonts w:ascii="宋体" w:hAnsi="宋体"/>
              </w:rPr>
            </w:pPr>
          </w:p>
        </w:tc>
        <w:tc>
          <w:tcPr>
            <w:tcW w:w="1828" w:type="dxa"/>
          </w:tcPr>
          <w:p w14:paraId="6104FA8E" w14:textId="77777777" w:rsidR="00CD53D6" w:rsidRDefault="00CD53D6" w:rsidP="00CD53D6">
            <w:pPr>
              <w:spacing w:line="540" w:lineRule="auto"/>
              <w:rPr>
                <w:rFonts w:ascii="宋体" w:hAnsi="宋体"/>
              </w:rPr>
            </w:pPr>
          </w:p>
        </w:tc>
        <w:tc>
          <w:tcPr>
            <w:tcW w:w="1038" w:type="dxa"/>
          </w:tcPr>
          <w:p w14:paraId="170D15BF" w14:textId="77777777" w:rsidR="00CD53D6" w:rsidRDefault="00CD53D6" w:rsidP="00CD53D6">
            <w:pPr>
              <w:spacing w:line="540" w:lineRule="auto"/>
              <w:rPr>
                <w:rFonts w:ascii="宋体" w:hAnsi="宋体"/>
              </w:rPr>
            </w:pPr>
          </w:p>
        </w:tc>
        <w:tc>
          <w:tcPr>
            <w:tcW w:w="696" w:type="dxa"/>
          </w:tcPr>
          <w:p w14:paraId="6C07F309" w14:textId="77777777" w:rsidR="00CD53D6" w:rsidRDefault="00CD53D6" w:rsidP="00CD53D6">
            <w:pPr>
              <w:spacing w:line="360" w:lineRule="auto"/>
              <w:rPr>
                <w:rFonts w:ascii="宋体" w:hAnsi="宋体"/>
              </w:rPr>
            </w:pPr>
          </w:p>
        </w:tc>
        <w:tc>
          <w:tcPr>
            <w:tcW w:w="1996" w:type="dxa"/>
          </w:tcPr>
          <w:p w14:paraId="08039862" w14:textId="77777777" w:rsidR="00CD53D6" w:rsidRDefault="00CD53D6" w:rsidP="00CD53D6">
            <w:pPr>
              <w:spacing w:line="360" w:lineRule="auto"/>
              <w:rPr>
                <w:rFonts w:ascii="宋体" w:hAnsi="宋体"/>
              </w:rPr>
            </w:pPr>
          </w:p>
        </w:tc>
        <w:tc>
          <w:tcPr>
            <w:tcW w:w="1141" w:type="dxa"/>
          </w:tcPr>
          <w:p w14:paraId="0CF9A1AD" w14:textId="77777777" w:rsidR="00CD53D6" w:rsidRDefault="00CD53D6" w:rsidP="00CD53D6">
            <w:pPr>
              <w:spacing w:line="360" w:lineRule="auto"/>
              <w:rPr>
                <w:rFonts w:ascii="宋体" w:hAnsi="宋体"/>
              </w:rPr>
            </w:pPr>
          </w:p>
        </w:tc>
        <w:tc>
          <w:tcPr>
            <w:tcW w:w="1159" w:type="dxa"/>
          </w:tcPr>
          <w:p w14:paraId="5FBC148E" w14:textId="77777777" w:rsidR="00CD53D6" w:rsidRDefault="00CD53D6" w:rsidP="00CD53D6">
            <w:pPr>
              <w:spacing w:line="360" w:lineRule="auto"/>
              <w:rPr>
                <w:rFonts w:ascii="宋体" w:hAnsi="宋体"/>
              </w:rPr>
            </w:pPr>
          </w:p>
        </w:tc>
        <w:tc>
          <w:tcPr>
            <w:tcW w:w="1105" w:type="dxa"/>
          </w:tcPr>
          <w:p w14:paraId="4D6D79F4" w14:textId="77777777" w:rsidR="00CD53D6" w:rsidRDefault="00CD53D6" w:rsidP="00CD53D6">
            <w:pPr>
              <w:spacing w:line="360" w:lineRule="auto"/>
              <w:rPr>
                <w:rFonts w:ascii="宋体" w:hAnsi="宋体"/>
              </w:rPr>
            </w:pPr>
          </w:p>
        </w:tc>
        <w:tc>
          <w:tcPr>
            <w:tcW w:w="2041" w:type="dxa"/>
          </w:tcPr>
          <w:p w14:paraId="7BEC74D5" w14:textId="77777777" w:rsidR="00CD53D6" w:rsidRDefault="00CD53D6" w:rsidP="00CD53D6">
            <w:pPr>
              <w:spacing w:line="360" w:lineRule="auto"/>
              <w:rPr>
                <w:rFonts w:ascii="宋体" w:hAnsi="宋体"/>
              </w:rPr>
            </w:pPr>
          </w:p>
        </w:tc>
        <w:tc>
          <w:tcPr>
            <w:tcW w:w="2042" w:type="dxa"/>
          </w:tcPr>
          <w:p w14:paraId="394AFE80" w14:textId="77777777" w:rsidR="00CD53D6" w:rsidRDefault="00CD53D6" w:rsidP="00CD53D6">
            <w:pPr>
              <w:spacing w:line="360" w:lineRule="auto"/>
              <w:rPr>
                <w:rFonts w:ascii="宋体" w:hAnsi="宋体"/>
              </w:rPr>
            </w:pPr>
          </w:p>
        </w:tc>
        <w:tc>
          <w:tcPr>
            <w:tcW w:w="1134" w:type="dxa"/>
          </w:tcPr>
          <w:p w14:paraId="0D12365E" w14:textId="77777777" w:rsidR="00CD53D6" w:rsidRDefault="00CD53D6" w:rsidP="00CD53D6">
            <w:pPr>
              <w:spacing w:line="360" w:lineRule="auto"/>
              <w:rPr>
                <w:rFonts w:ascii="宋体" w:hAnsi="宋体"/>
              </w:rPr>
            </w:pPr>
          </w:p>
        </w:tc>
      </w:tr>
      <w:tr w:rsidR="00CD53D6" w14:paraId="4D8B78A5" w14:textId="77777777" w:rsidTr="00CD53D6">
        <w:trPr>
          <w:trHeight w:val="648"/>
        </w:trPr>
        <w:tc>
          <w:tcPr>
            <w:tcW w:w="529" w:type="dxa"/>
          </w:tcPr>
          <w:p w14:paraId="6AEEED2B" w14:textId="77777777" w:rsidR="00CD53D6" w:rsidRDefault="00CD53D6" w:rsidP="00CD53D6">
            <w:pPr>
              <w:spacing w:line="360" w:lineRule="auto"/>
              <w:rPr>
                <w:rFonts w:ascii="宋体" w:hAnsi="宋体"/>
              </w:rPr>
            </w:pPr>
          </w:p>
        </w:tc>
        <w:tc>
          <w:tcPr>
            <w:tcW w:w="1828" w:type="dxa"/>
          </w:tcPr>
          <w:p w14:paraId="6B0D7A69" w14:textId="77777777" w:rsidR="00CD53D6" w:rsidRDefault="00CD53D6" w:rsidP="00CD53D6">
            <w:pPr>
              <w:spacing w:line="540" w:lineRule="auto"/>
              <w:rPr>
                <w:rFonts w:ascii="宋体" w:hAnsi="宋体"/>
              </w:rPr>
            </w:pPr>
          </w:p>
        </w:tc>
        <w:tc>
          <w:tcPr>
            <w:tcW w:w="1038" w:type="dxa"/>
          </w:tcPr>
          <w:p w14:paraId="7F1E0EA5" w14:textId="77777777" w:rsidR="00CD53D6" w:rsidRDefault="00CD53D6" w:rsidP="00CD53D6">
            <w:pPr>
              <w:spacing w:line="540" w:lineRule="auto"/>
              <w:rPr>
                <w:rFonts w:ascii="宋体" w:hAnsi="宋体"/>
              </w:rPr>
            </w:pPr>
          </w:p>
        </w:tc>
        <w:tc>
          <w:tcPr>
            <w:tcW w:w="696" w:type="dxa"/>
          </w:tcPr>
          <w:p w14:paraId="3F24BD90" w14:textId="77777777" w:rsidR="00CD53D6" w:rsidRDefault="00CD53D6" w:rsidP="00CD53D6">
            <w:pPr>
              <w:spacing w:line="360" w:lineRule="auto"/>
              <w:rPr>
                <w:rFonts w:ascii="宋体" w:hAnsi="宋体"/>
              </w:rPr>
            </w:pPr>
          </w:p>
        </w:tc>
        <w:tc>
          <w:tcPr>
            <w:tcW w:w="1996" w:type="dxa"/>
          </w:tcPr>
          <w:p w14:paraId="7F890D42" w14:textId="77777777" w:rsidR="00CD53D6" w:rsidRDefault="00CD53D6" w:rsidP="00CD53D6">
            <w:pPr>
              <w:spacing w:line="360" w:lineRule="auto"/>
              <w:rPr>
                <w:rFonts w:ascii="宋体" w:hAnsi="宋体"/>
              </w:rPr>
            </w:pPr>
          </w:p>
        </w:tc>
        <w:tc>
          <w:tcPr>
            <w:tcW w:w="1141" w:type="dxa"/>
          </w:tcPr>
          <w:p w14:paraId="47CE95E9" w14:textId="77777777" w:rsidR="00CD53D6" w:rsidRDefault="00CD53D6" w:rsidP="00CD53D6">
            <w:pPr>
              <w:spacing w:line="360" w:lineRule="auto"/>
              <w:rPr>
                <w:rFonts w:ascii="宋体" w:hAnsi="宋体"/>
              </w:rPr>
            </w:pPr>
          </w:p>
        </w:tc>
        <w:tc>
          <w:tcPr>
            <w:tcW w:w="1159" w:type="dxa"/>
          </w:tcPr>
          <w:p w14:paraId="5B59EC13" w14:textId="77777777" w:rsidR="00CD53D6" w:rsidRDefault="00CD53D6" w:rsidP="00CD53D6">
            <w:pPr>
              <w:spacing w:line="360" w:lineRule="auto"/>
              <w:rPr>
                <w:rFonts w:ascii="宋体" w:hAnsi="宋体"/>
              </w:rPr>
            </w:pPr>
          </w:p>
        </w:tc>
        <w:tc>
          <w:tcPr>
            <w:tcW w:w="1105" w:type="dxa"/>
          </w:tcPr>
          <w:p w14:paraId="23C28C57" w14:textId="77777777" w:rsidR="00CD53D6" w:rsidRDefault="00CD53D6" w:rsidP="00CD53D6">
            <w:pPr>
              <w:spacing w:line="360" w:lineRule="auto"/>
              <w:rPr>
                <w:rFonts w:ascii="宋体" w:hAnsi="宋体"/>
              </w:rPr>
            </w:pPr>
          </w:p>
        </w:tc>
        <w:tc>
          <w:tcPr>
            <w:tcW w:w="2041" w:type="dxa"/>
          </w:tcPr>
          <w:p w14:paraId="798EAD9C" w14:textId="77777777" w:rsidR="00CD53D6" w:rsidRDefault="00CD53D6" w:rsidP="00CD53D6">
            <w:pPr>
              <w:spacing w:line="360" w:lineRule="auto"/>
              <w:rPr>
                <w:rFonts w:ascii="宋体" w:hAnsi="宋体"/>
              </w:rPr>
            </w:pPr>
          </w:p>
        </w:tc>
        <w:tc>
          <w:tcPr>
            <w:tcW w:w="2042" w:type="dxa"/>
          </w:tcPr>
          <w:p w14:paraId="71A728DD" w14:textId="77777777" w:rsidR="00CD53D6" w:rsidRDefault="00CD53D6" w:rsidP="00CD53D6">
            <w:pPr>
              <w:spacing w:line="360" w:lineRule="auto"/>
              <w:rPr>
                <w:rFonts w:ascii="宋体" w:hAnsi="宋体"/>
              </w:rPr>
            </w:pPr>
          </w:p>
        </w:tc>
        <w:tc>
          <w:tcPr>
            <w:tcW w:w="1134" w:type="dxa"/>
          </w:tcPr>
          <w:p w14:paraId="34D79568" w14:textId="77777777" w:rsidR="00CD53D6" w:rsidRDefault="00CD53D6" w:rsidP="00CD53D6">
            <w:pPr>
              <w:spacing w:line="360" w:lineRule="auto"/>
              <w:rPr>
                <w:rFonts w:ascii="宋体" w:hAnsi="宋体"/>
              </w:rPr>
            </w:pPr>
          </w:p>
        </w:tc>
      </w:tr>
    </w:tbl>
    <w:p w14:paraId="7AA01ED1" w14:textId="77777777" w:rsidR="00CD53D6" w:rsidRDefault="00CD53D6" w:rsidP="00CD53D6"/>
    <w:p w14:paraId="6BCB1FB3" w14:textId="77777777" w:rsidR="00CD53D6" w:rsidRDefault="00CD53D6" w:rsidP="00CD53D6">
      <w:pPr>
        <w:ind w:firstLineChars="200" w:firstLine="723"/>
        <w:jc w:val="center"/>
        <w:outlineLvl w:val="0"/>
        <w:rPr>
          <w:rFonts w:ascii="宋体" w:hAnsi="宋体"/>
          <w:b/>
          <w:bCs/>
          <w:sz w:val="36"/>
          <w:szCs w:val="36"/>
        </w:rPr>
        <w:sectPr w:rsidR="00CD53D6" w:rsidSect="00CD53D6">
          <w:pgSz w:w="16838" w:h="11906" w:orient="landscape"/>
          <w:pgMar w:top="1474" w:right="1134" w:bottom="1134" w:left="1134" w:header="737" w:footer="737" w:gutter="0"/>
          <w:paperSrc w:first="15" w:other="15"/>
          <w:cols w:space="720"/>
          <w:docGrid w:linePitch="312"/>
        </w:sectPr>
      </w:pPr>
    </w:p>
    <w:p w14:paraId="6A8C05E5" w14:textId="77777777" w:rsidR="00CD53D6" w:rsidRPr="00BA4232" w:rsidRDefault="002810E3" w:rsidP="00BA4232">
      <w:pPr>
        <w:pStyle w:val="12"/>
        <w:spacing w:before="0" w:after="0" w:line="460" w:lineRule="exact"/>
        <w:ind w:left="2" w:firstLineChars="466" w:firstLine="1310"/>
        <w:outlineLvl w:val="0"/>
        <w:rPr>
          <w:bCs w:val="0"/>
        </w:rPr>
      </w:pPr>
      <w:bookmarkStart w:id="125" w:name="_Toc334616212"/>
      <w:bookmarkStart w:id="126" w:name="_Toc391046366"/>
      <w:r w:rsidRPr="00BA4232">
        <w:rPr>
          <w:rFonts w:hint="eastAsia"/>
          <w:bCs w:val="0"/>
        </w:rPr>
        <w:t>表6</w:t>
      </w:r>
      <w:r w:rsidR="00CD53D6" w:rsidRPr="00BA4232">
        <w:rPr>
          <w:rFonts w:hint="eastAsia"/>
          <w:bCs w:val="0"/>
        </w:rPr>
        <w:t>.18 重点部位统计表</w:t>
      </w:r>
      <w:bookmarkEnd w:id="125"/>
      <w:bookmarkEnd w:id="126"/>
    </w:p>
    <w:tbl>
      <w:tblPr>
        <w:tblpPr w:leftFromText="180" w:rightFromText="180" w:vertAnchor="text" w:horzAnchor="margin" w:tblpXSpec="center" w:tblpY="158"/>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48"/>
        <w:gridCol w:w="2099"/>
        <w:gridCol w:w="1572"/>
        <w:gridCol w:w="1843"/>
        <w:gridCol w:w="2551"/>
        <w:gridCol w:w="3261"/>
        <w:gridCol w:w="1417"/>
        <w:gridCol w:w="1418"/>
      </w:tblGrid>
      <w:tr w:rsidR="00CD53D6" w14:paraId="19A5B4F0" w14:textId="77777777" w:rsidTr="00CD53D6">
        <w:trPr>
          <w:trHeight w:val="591"/>
        </w:trPr>
        <w:tc>
          <w:tcPr>
            <w:tcW w:w="548" w:type="dxa"/>
            <w:vAlign w:val="center"/>
          </w:tcPr>
          <w:p w14:paraId="18CB0360" w14:textId="77777777" w:rsidR="00CD53D6" w:rsidRDefault="00CD53D6" w:rsidP="00CD53D6">
            <w:pPr>
              <w:jc w:val="center"/>
              <w:rPr>
                <w:rFonts w:ascii="宋体" w:hAnsi="宋体"/>
              </w:rPr>
            </w:pPr>
            <w:r>
              <w:rPr>
                <w:rFonts w:ascii="宋体" w:hAnsi="宋体"/>
              </w:rPr>
              <w:lastRenderedPageBreak/>
              <w:t>序号</w:t>
            </w:r>
          </w:p>
        </w:tc>
        <w:tc>
          <w:tcPr>
            <w:tcW w:w="2099" w:type="dxa"/>
            <w:vAlign w:val="center"/>
          </w:tcPr>
          <w:p w14:paraId="3F4D43E8" w14:textId="77777777" w:rsidR="00CD53D6" w:rsidRDefault="00CD53D6" w:rsidP="00CD53D6">
            <w:pPr>
              <w:jc w:val="center"/>
              <w:rPr>
                <w:rFonts w:ascii="宋体" w:hAnsi="宋体"/>
              </w:rPr>
            </w:pPr>
            <w:r>
              <w:rPr>
                <w:rFonts w:ascii="宋体" w:hAnsi="宋体" w:hint="eastAsia"/>
              </w:rPr>
              <w:t>重点部位</w:t>
            </w:r>
            <w:r>
              <w:rPr>
                <w:rFonts w:ascii="宋体" w:hAnsi="宋体"/>
              </w:rPr>
              <w:t>名称</w:t>
            </w:r>
          </w:p>
        </w:tc>
        <w:tc>
          <w:tcPr>
            <w:tcW w:w="1572" w:type="dxa"/>
            <w:vAlign w:val="center"/>
          </w:tcPr>
          <w:p w14:paraId="1232E071" w14:textId="77777777" w:rsidR="00CD53D6" w:rsidRDefault="00CD53D6" w:rsidP="00CD53D6">
            <w:pPr>
              <w:jc w:val="center"/>
              <w:rPr>
                <w:rFonts w:ascii="宋体" w:hAnsi="宋体"/>
              </w:rPr>
            </w:pPr>
            <w:r>
              <w:rPr>
                <w:rFonts w:ascii="宋体" w:hAnsi="宋体" w:hint="eastAsia"/>
              </w:rPr>
              <w:t>（车间）工段</w:t>
            </w:r>
          </w:p>
        </w:tc>
        <w:tc>
          <w:tcPr>
            <w:tcW w:w="1843" w:type="dxa"/>
            <w:vAlign w:val="center"/>
          </w:tcPr>
          <w:p w14:paraId="44D91BA1" w14:textId="77777777" w:rsidR="00CD53D6" w:rsidRDefault="00CD53D6" w:rsidP="00CD53D6">
            <w:pPr>
              <w:jc w:val="center"/>
              <w:rPr>
                <w:rFonts w:ascii="宋体" w:hAnsi="宋体"/>
              </w:rPr>
            </w:pPr>
            <w:r>
              <w:rPr>
                <w:rFonts w:ascii="宋体" w:hAnsi="宋体" w:hint="eastAsia"/>
              </w:rPr>
              <w:t>工作介质</w:t>
            </w:r>
          </w:p>
        </w:tc>
        <w:tc>
          <w:tcPr>
            <w:tcW w:w="2551" w:type="dxa"/>
            <w:vAlign w:val="center"/>
          </w:tcPr>
          <w:p w14:paraId="5805BB64" w14:textId="77777777" w:rsidR="00CD53D6" w:rsidRDefault="00CD53D6" w:rsidP="00CD53D6">
            <w:pPr>
              <w:jc w:val="center"/>
              <w:rPr>
                <w:rFonts w:ascii="宋体" w:hAnsi="宋体"/>
              </w:rPr>
            </w:pPr>
            <w:r>
              <w:rPr>
                <w:rFonts w:ascii="宋体" w:hAnsi="宋体" w:hint="eastAsia"/>
                <w:spacing w:val="-20"/>
              </w:rPr>
              <w:t>工作技术参数</w:t>
            </w:r>
          </w:p>
        </w:tc>
        <w:tc>
          <w:tcPr>
            <w:tcW w:w="3261" w:type="dxa"/>
            <w:vAlign w:val="center"/>
          </w:tcPr>
          <w:p w14:paraId="6EF2C53D" w14:textId="77777777" w:rsidR="00CD53D6" w:rsidRDefault="00CD53D6" w:rsidP="00CD53D6">
            <w:pPr>
              <w:jc w:val="center"/>
              <w:rPr>
                <w:rFonts w:ascii="宋体" w:hAnsi="宋体"/>
              </w:rPr>
            </w:pPr>
            <w:r>
              <w:rPr>
                <w:rFonts w:ascii="宋体" w:hAnsi="宋体"/>
              </w:rPr>
              <w:t>定期检</w:t>
            </w:r>
            <w:r>
              <w:rPr>
                <w:rFonts w:ascii="宋体" w:hAnsi="宋体" w:hint="eastAsia"/>
              </w:rPr>
              <w:t>查</w:t>
            </w:r>
            <w:r>
              <w:rPr>
                <w:rFonts w:ascii="宋体" w:hAnsi="宋体"/>
              </w:rPr>
              <w:t>情况</w:t>
            </w:r>
          </w:p>
        </w:tc>
        <w:tc>
          <w:tcPr>
            <w:tcW w:w="1417" w:type="dxa"/>
            <w:vAlign w:val="center"/>
          </w:tcPr>
          <w:p w14:paraId="7285B429" w14:textId="77777777" w:rsidR="00CD53D6" w:rsidRDefault="00CD53D6" w:rsidP="00CD53D6">
            <w:pPr>
              <w:jc w:val="center"/>
              <w:rPr>
                <w:rFonts w:ascii="宋体" w:hAnsi="宋体"/>
              </w:rPr>
            </w:pPr>
            <w:r>
              <w:rPr>
                <w:rFonts w:ascii="宋体" w:hAnsi="宋体"/>
              </w:rPr>
              <w:t>监控管理</w:t>
            </w:r>
          </w:p>
          <w:p w14:paraId="0E5D849B" w14:textId="77777777" w:rsidR="00CD53D6" w:rsidRDefault="00CD53D6" w:rsidP="00CD53D6">
            <w:pPr>
              <w:jc w:val="center"/>
              <w:rPr>
                <w:rFonts w:ascii="宋体" w:hAnsi="宋体"/>
              </w:rPr>
            </w:pPr>
            <w:r>
              <w:rPr>
                <w:rFonts w:ascii="宋体" w:hAnsi="宋体"/>
              </w:rPr>
              <w:t>负责人</w:t>
            </w:r>
          </w:p>
        </w:tc>
        <w:tc>
          <w:tcPr>
            <w:tcW w:w="1418" w:type="dxa"/>
            <w:vAlign w:val="center"/>
          </w:tcPr>
          <w:p w14:paraId="34B4DD97" w14:textId="77777777" w:rsidR="00CD53D6" w:rsidRDefault="00CD53D6" w:rsidP="00CD53D6">
            <w:pPr>
              <w:jc w:val="center"/>
              <w:rPr>
                <w:rFonts w:ascii="宋体" w:hAnsi="宋体"/>
              </w:rPr>
            </w:pPr>
            <w:r>
              <w:rPr>
                <w:rFonts w:ascii="宋体" w:hAnsi="宋体" w:hint="eastAsia"/>
              </w:rPr>
              <w:t>备注</w:t>
            </w:r>
          </w:p>
        </w:tc>
      </w:tr>
      <w:tr w:rsidR="00CD53D6" w14:paraId="27495336" w14:textId="77777777" w:rsidTr="00CD53D6">
        <w:trPr>
          <w:trHeight w:val="599"/>
        </w:trPr>
        <w:tc>
          <w:tcPr>
            <w:tcW w:w="548" w:type="dxa"/>
          </w:tcPr>
          <w:p w14:paraId="051B0ED1" w14:textId="77777777" w:rsidR="00CD53D6" w:rsidRDefault="00CD53D6" w:rsidP="00CD53D6">
            <w:pPr>
              <w:spacing w:line="360" w:lineRule="auto"/>
              <w:rPr>
                <w:rFonts w:ascii="宋体" w:hAnsi="宋体"/>
              </w:rPr>
            </w:pPr>
          </w:p>
        </w:tc>
        <w:tc>
          <w:tcPr>
            <w:tcW w:w="2099" w:type="dxa"/>
          </w:tcPr>
          <w:p w14:paraId="7A14212B" w14:textId="77777777" w:rsidR="00CD53D6" w:rsidRDefault="00CD53D6" w:rsidP="00CD53D6">
            <w:pPr>
              <w:spacing w:line="540" w:lineRule="auto"/>
              <w:rPr>
                <w:rFonts w:ascii="宋体" w:hAnsi="宋体"/>
              </w:rPr>
            </w:pPr>
          </w:p>
        </w:tc>
        <w:tc>
          <w:tcPr>
            <w:tcW w:w="1572" w:type="dxa"/>
          </w:tcPr>
          <w:p w14:paraId="71496621" w14:textId="77777777" w:rsidR="00CD53D6" w:rsidRDefault="00CD53D6" w:rsidP="00CD53D6">
            <w:pPr>
              <w:spacing w:line="540" w:lineRule="auto"/>
              <w:rPr>
                <w:rFonts w:ascii="宋体" w:hAnsi="宋体"/>
              </w:rPr>
            </w:pPr>
          </w:p>
        </w:tc>
        <w:tc>
          <w:tcPr>
            <w:tcW w:w="1843" w:type="dxa"/>
          </w:tcPr>
          <w:p w14:paraId="27DFF567" w14:textId="77777777" w:rsidR="00CD53D6" w:rsidRDefault="00CD53D6" w:rsidP="00CD53D6">
            <w:pPr>
              <w:spacing w:line="540" w:lineRule="auto"/>
              <w:rPr>
                <w:rFonts w:ascii="宋体" w:hAnsi="宋体"/>
              </w:rPr>
            </w:pPr>
          </w:p>
        </w:tc>
        <w:tc>
          <w:tcPr>
            <w:tcW w:w="2551" w:type="dxa"/>
          </w:tcPr>
          <w:p w14:paraId="55D63C2B" w14:textId="77777777" w:rsidR="00CD53D6" w:rsidRDefault="00CD53D6" w:rsidP="00CD53D6">
            <w:pPr>
              <w:spacing w:line="360" w:lineRule="auto"/>
              <w:rPr>
                <w:rFonts w:ascii="宋体" w:hAnsi="宋体"/>
              </w:rPr>
            </w:pPr>
          </w:p>
        </w:tc>
        <w:tc>
          <w:tcPr>
            <w:tcW w:w="3261" w:type="dxa"/>
          </w:tcPr>
          <w:p w14:paraId="16CF2FF7" w14:textId="77777777" w:rsidR="00CD53D6" w:rsidRDefault="00CD53D6" w:rsidP="00CD53D6">
            <w:pPr>
              <w:spacing w:line="360" w:lineRule="auto"/>
              <w:rPr>
                <w:rFonts w:ascii="宋体" w:hAnsi="宋体"/>
              </w:rPr>
            </w:pPr>
          </w:p>
        </w:tc>
        <w:tc>
          <w:tcPr>
            <w:tcW w:w="1417" w:type="dxa"/>
          </w:tcPr>
          <w:p w14:paraId="256FD140" w14:textId="77777777" w:rsidR="00CD53D6" w:rsidRDefault="00CD53D6" w:rsidP="00CD53D6">
            <w:pPr>
              <w:spacing w:line="360" w:lineRule="auto"/>
              <w:rPr>
                <w:rFonts w:ascii="宋体" w:hAnsi="宋体"/>
              </w:rPr>
            </w:pPr>
          </w:p>
        </w:tc>
        <w:tc>
          <w:tcPr>
            <w:tcW w:w="1418" w:type="dxa"/>
          </w:tcPr>
          <w:p w14:paraId="4DBB58C5" w14:textId="77777777" w:rsidR="00CD53D6" w:rsidRDefault="00CD53D6" w:rsidP="00CD53D6">
            <w:pPr>
              <w:spacing w:line="360" w:lineRule="auto"/>
              <w:rPr>
                <w:rFonts w:ascii="宋体" w:hAnsi="宋体"/>
              </w:rPr>
            </w:pPr>
          </w:p>
        </w:tc>
      </w:tr>
      <w:tr w:rsidR="00CD53D6" w14:paraId="083707D6" w14:textId="77777777" w:rsidTr="00CD53D6">
        <w:trPr>
          <w:trHeight w:val="599"/>
        </w:trPr>
        <w:tc>
          <w:tcPr>
            <w:tcW w:w="548" w:type="dxa"/>
          </w:tcPr>
          <w:p w14:paraId="430A09B2" w14:textId="77777777" w:rsidR="00CD53D6" w:rsidRDefault="00CD53D6" w:rsidP="00CD53D6">
            <w:pPr>
              <w:spacing w:line="360" w:lineRule="auto"/>
              <w:rPr>
                <w:rFonts w:ascii="宋体" w:hAnsi="宋体"/>
              </w:rPr>
            </w:pPr>
          </w:p>
        </w:tc>
        <w:tc>
          <w:tcPr>
            <w:tcW w:w="2099" w:type="dxa"/>
          </w:tcPr>
          <w:p w14:paraId="7322CBA6" w14:textId="77777777" w:rsidR="00CD53D6" w:rsidRDefault="00CD53D6" w:rsidP="00CD53D6">
            <w:pPr>
              <w:spacing w:line="540" w:lineRule="auto"/>
              <w:rPr>
                <w:rFonts w:ascii="宋体" w:hAnsi="宋体"/>
              </w:rPr>
            </w:pPr>
          </w:p>
        </w:tc>
        <w:tc>
          <w:tcPr>
            <w:tcW w:w="1572" w:type="dxa"/>
          </w:tcPr>
          <w:p w14:paraId="18EBA547" w14:textId="77777777" w:rsidR="00CD53D6" w:rsidRDefault="00CD53D6" w:rsidP="00CD53D6">
            <w:pPr>
              <w:spacing w:line="540" w:lineRule="auto"/>
              <w:rPr>
                <w:rFonts w:ascii="宋体" w:hAnsi="宋体"/>
              </w:rPr>
            </w:pPr>
          </w:p>
        </w:tc>
        <w:tc>
          <w:tcPr>
            <w:tcW w:w="1843" w:type="dxa"/>
          </w:tcPr>
          <w:p w14:paraId="233065F1" w14:textId="77777777" w:rsidR="00CD53D6" w:rsidRDefault="00CD53D6" w:rsidP="00CD53D6">
            <w:pPr>
              <w:spacing w:line="540" w:lineRule="auto"/>
              <w:rPr>
                <w:rFonts w:ascii="宋体" w:hAnsi="宋体"/>
              </w:rPr>
            </w:pPr>
          </w:p>
        </w:tc>
        <w:tc>
          <w:tcPr>
            <w:tcW w:w="2551" w:type="dxa"/>
          </w:tcPr>
          <w:p w14:paraId="12C39D87" w14:textId="77777777" w:rsidR="00CD53D6" w:rsidRDefault="00CD53D6" w:rsidP="00CD53D6">
            <w:pPr>
              <w:spacing w:line="360" w:lineRule="auto"/>
              <w:rPr>
                <w:rFonts w:ascii="宋体" w:hAnsi="宋体"/>
              </w:rPr>
            </w:pPr>
          </w:p>
        </w:tc>
        <w:tc>
          <w:tcPr>
            <w:tcW w:w="3261" w:type="dxa"/>
          </w:tcPr>
          <w:p w14:paraId="757F08C0" w14:textId="77777777" w:rsidR="00CD53D6" w:rsidRDefault="00CD53D6" w:rsidP="00CD53D6">
            <w:pPr>
              <w:spacing w:line="360" w:lineRule="auto"/>
              <w:rPr>
                <w:rFonts w:ascii="宋体" w:hAnsi="宋体"/>
              </w:rPr>
            </w:pPr>
          </w:p>
        </w:tc>
        <w:tc>
          <w:tcPr>
            <w:tcW w:w="1417" w:type="dxa"/>
          </w:tcPr>
          <w:p w14:paraId="257F9D3F" w14:textId="77777777" w:rsidR="00CD53D6" w:rsidRDefault="00CD53D6" w:rsidP="00CD53D6">
            <w:pPr>
              <w:spacing w:line="360" w:lineRule="auto"/>
              <w:rPr>
                <w:rFonts w:ascii="宋体" w:hAnsi="宋体"/>
              </w:rPr>
            </w:pPr>
          </w:p>
        </w:tc>
        <w:tc>
          <w:tcPr>
            <w:tcW w:w="1418" w:type="dxa"/>
          </w:tcPr>
          <w:p w14:paraId="2BC03827" w14:textId="77777777" w:rsidR="00CD53D6" w:rsidRDefault="00CD53D6" w:rsidP="00CD53D6">
            <w:pPr>
              <w:spacing w:line="360" w:lineRule="auto"/>
              <w:rPr>
                <w:rFonts w:ascii="宋体" w:hAnsi="宋体"/>
              </w:rPr>
            </w:pPr>
          </w:p>
        </w:tc>
      </w:tr>
      <w:tr w:rsidR="00CD53D6" w14:paraId="5C360BCB" w14:textId="77777777" w:rsidTr="00CD53D6">
        <w:trPr>
          <w:trHeight w:val="599"/>
        </w:trPr>
        <w:tc>
          <w:tcPr>
            <w:tcW w:w="548" w:type="dxa"/>
          </w:tcPr>
          <w:p w14:paraId="42346426" w14:textId="77777777" w:rsidR="00CD53D6" w:rsidRDefault="00CD53D6" w:rsidP="00CD53D6">
            <w:pPr>
              <w:spacing w:line="360" w:lineRule="auto"/>
              <w:rPr>
                <w:rFonts w:ascii="宋体" w:hAnsi="宋体"/>
              </w:rPr>
            </w:pPr>
          </w:p>
        </w:tc>
        <w:tc>
          <w:tcPr>
            <w:tcW w:w="2099" w:type="dxa"/>
          </w:tcPr>
          <w:p w14:paraId="6EF2E39D" w14:textId="77777777" w:rsidR="00CD53D6" w:rsidRDefault="00CD53D6" w:rsidP="00CD53D6">
            <w:pPr>
              <w:spacing w:line="540" w:lineRule="auto"/>
              <w:rPr>
                <w:rFonts w:ascii="宋体" w:hAnsi="宋体"/>
              </w:rPr>
            </w:pPr>
          </w:p>
        </w:tc>
        <w:tc>
          <w:tcPr>
            <w:tcW w:w="1572" w:type="dxa"/>
          </w:tcPr>
          <w:p w14:paraId="7712E7C2" w14:textId="77777777" w:rsidR="00CD53D6" w:rsidRDefault="00CD53D6" w:rsidP="00CD53D6">
            <w:pPr>
              <w:spacing w:line="540" w:lineRule="auto"/>
              <w:rPr>
                <w:rFonts w:ascii="宋体" w:hAnsi="宋体"/>
              </w:rPr>
            </w:pPr>
          </w:p>
        </w:tc>
        <w:tc>
          <w:tcPr>
            <w:tcW w:w="1843" w:type="dxa"/>
          </w:tcPr>
          <w:p w14:paraId="2B51E2B5" w14:textId="77777777" w:rsidR="00CD53D6" w:rsidRDefault="00CD53D6" w:rsidP="00CD53D6">
            <w:pPr>
              <w:spacing w:line="540" w:lineRule="auto"/>
              <w:rPr>
                <w:rFonts w:ascii="宋体" w:hAnsi="宋体"/>
              </w:rPr>
            </w:pPr>
          </w:p>
        </w:tc>
        <w:tc>
          <w:tcPr>
            <w:tcW w:w="2551" w:type="dxa"/>
          </w:tcPr>
          <w:p w14:paraId="7F72FC83" w14:textId="77777777" w:rsidR="00CD53D6" w:rsidRDefault="00CD53D6" w:rsidP="00CD53D6">
            <w:pPr>
              <w:spacing w:line="360" w:lineRule="auto"/>
              <w:rPr>
                <w:rFonts w:ascii="宋体" w:hAnsi="宋体"/>
              </w:rPr>
            </w:pPr>
          </w:p>
        </w:tc>
        <w:tc>
          <w:tcPr>
            <w:tcW w:w="3261" w:type="dxa"/>
          </w:tcPr>
          <w:p w14:paraId="794E27B8" w14:textId="77777777" w:rsidR="00CD53D6" w:rsidRDefault="00CD53D6" w:rsidP="00CD53D6">
            <w:pPr>
              <w:spacing w:line="360" w:lineRule="auto"/>
              <w:rPr>
                <w:rFonts w:ascii="宋体" w:hAnsi="宋体"/>
              </w:rPr>
            </w:pPr>
          </w:p>
        </w:tc>
        <w:tc>
          <w:tcPr>
            <w:tcW w:w="1417" w:type="dxa"/>
          </w:tcPr>
          <w:p w14:paraId="4656C10B" w14:textId="77777777" w:rsidR="00CD53D6" w:rsidRDefault="00CD53D6" w:rsidP="00CD53D6">
            <w:pPr>
              <w:spacing w:line="360" w:lineRule="auto"/>
              <w:rPr>
                <w:rFonts w:ascii="宋体" w:hAnsi="宋体"/>
              </w:rPr>
            </w:pPr>
          </w:p>
        </w:tc>
        <w:tc>
          <w:tcPr>
            <w:tcW w:w="1418" w:type="dxa"/>
          </w:tcPr>
          <w:p w14:paraId="09389EF0" w14:textId="77777777" w:rsidR="00CD53D6" w:rsidRDefault="00CD53D6" w:rsidP="00CD53D6">
            <w:pPr>
              <w:spacing w:line="360" w:lineRule="auto"/>
              <w:rPr>
                <w:rFonts w:ascii="宋体" w:hAnsi="宋体"/>
              </w:rPr>
            </w:pPr>
          </w:p>
        </w:tc>
      </w:tr>
      <w:tr w:rsidR="00CD53D6" w14:paraId="446B5CA7" w14:textId="77777777" w:rsidTr="00CD53D6">
        <w:trPr>
          <w:trHeight w:val="599"/>
        </w:trPr>
        <w:tc>
          <w:tcPr>
            <w:tcW w:w="548" w:type="dxa"/>
          </w:tcPr>
          <w:p w14:paraId="206F43D7" w14:textId="77777777" w:rsidR="00CD53D6" w:rsidRDefault="00CD53D6" w:rsidP="00CD53D6">
            <w:pPr>
              <w:spacing w:line="360" w:lineRule="auto"/>
              <w:rPr>
                <w:rFonts w:ascii="宋体" w:hAnsi="宋体"/>
              </w:rPr>
            </w:pPr>
          </w:p>
        </w:tc>
        <w:tc>
          <w:tcPr>
            <w:tcW w:w="2099" w:type="dxa"/>
          </w:tcPr>
          <w:p w14:paraId="678A4175" w14:textId="77777777" w:rsidR="00CD53D6" w:rsidRDefault="00CD53D6" w:rsidP="00CD53D6">
            <w:pPr>
              <w:spacing w:line="540" w:lineRule="auto"/>
              <w:rPr>
                <w:rFonts w:ascii="宋体" w:hAnsi="宋体"/>
              </w:rPr>
            </w:pPr>
          </w:p>
        </w:tc>
        <w:tc>
          <w:tcPr>
            <w:tcW w:w="1572" w:type="dxa"/>
          </w:tcPr>
          <w:p w14:paraId="3DFE01BE" w14:textId="77777777" w:rsidR="00CD53D6" w:rsidRDefault="00CD53D6" w:rsidP="00CD53D6">
            <w:pPr>
              <w:spacing w:line="540" w:lineRule="auto"/>
              <w:rPr>
                <w:rFonts w:ascii="宋体" w:hAnsi="宋体"/>
              </w:rPr>
            </w:pPr>
          </w:p>
        </w:tc>
        <w:tc>
          <w:tcPr>
            <w:tcW w:w="1843" w:type="dxa"/>
          </w:tcPr>
          <w:p w14:paraId="5495A080" w14:textId="77777777" w:rsidR="00CD53D6" w:rsidRDefault="00CD53D6" w:rsidP="00CD53D6">
            <w:pPr>
              <w:spacing w:line="540" w:lineRule="auto"/>
              <w:rPr>
                <w:rFonts w:ascii="宋体" w:hAnsi="宋体"/>
              </w:rPr>
            </w:pPr>
          </w:p>
        </w:tc>
        <w:tc>
          <w:tcPr>
            <w:tcW w:w="2551" w:type="dxa"/>
          </w:tcPr>
          <w:p w14:paraId="0B3B3D79" w14:textId="77777777" w:rsidR="00CD53D6" w:rsidRDefault="00CD53D6" w:rsidP="00CD53D6">
            <w:pPr>
              <w:spacing w:line="360" w:lineRule="auto"/>
              <w:rPr>
                <w:rFonts w:ascii="宋体" w:hAnsi="宋体"/>
              </w:rPr>
            </w:pPr>
          </w:p>
        </w:tc>
        <w:tc>
          <w:tcPr>
            <w:tcW w:w="3261" w:type="dxa"/>
          </w:tcPr>
          <w:p w14:paraId="7AB1FECE" w14:textId="77777777" w:rsidR="00CD53D6" w:rsidRDefault="00CD53D6" w:rsidP="00CD53D6">
            <w:pPr>
              <w:spacing w:line="360" w:lineRule="auto"/>
              <w:rPr>
                <w:rFonts w:ascii="宋体" w:hAnsi="宋体"/>
              </w:rPr>
            </w:pPr>
          </w:p>
        </w:tc>
        <w:tc>
          <w:tcPr>
            <w:tcW w:w="1417" w:type="dxa"/>
          </w:tcPr>
          <w:p w14:paraId="1989195A" w14:textId="77777777" w:rsidR="00CD53D6" w:rsidRDefault="00CD53D6" w:rsidP="00CD53D6">
            <w:pPr>
              <w:spacing w:line="360" w:lineRule="auto"/>
              <w:rPr>
                <w:rFonts w:ascii="宋体" w:hAnsi="宋体"/>
              </w:rPr>
            </w:pPr>
          </w:p>
        </w:tc>
        <w:tc>
          <w:tcPr>
            <w:tcW w:w="1418" w:type="dxa"/>
          </w:tcPr>
          <w:p w14:paraId="3B9E568E" w14:textId="77777777" w:rsidR="00CD53D6" w:rsidRDefault="00CD53D6" w:rsidP="00CD53D6">
            <w:pPr>
              <w:spacing w:line="360" w:lineRule="auto"/>
              <w:rPr>
                <w:rFonts w:ascii="宋体" w:hAnsi="宋体"/>
              </w:rPr>
            </w:pPr>
          </w:p>
        </w:tc>
      </w:tr>
      <w:tr w:rsidR="00CD53D6" w14:paraId="18DF1776" w14:textId="77777777" w:rsidTr="00CD53D6">
        <w:trPr>
          <w:trHeight w:val="548"/>
        </w:trPr>
        <w:tc>
          <w:tcPr>
            <w:tcW w:w="548" w:type="dxa"/>
          </w:tcPr>
          <w:p w14:paraId="65CE4F0D" w14:textId="77777777" w:rsidR="00CD53D6" w:rsidRDefault="00CD53D6" w:rsidP="00CD53D6">
            <w:pPr>
              <w:spacing w:line="360" w:lineRule="auto"/>
              <w:rPr>
                <w:rFonts w:ascii="宋体" w:hAnsi="宋体"/>
              </w:rPr>
            </w:pPr>
          </w:p>
        </w:tc>
        <w:tc>
          <w:tcPr>
            <w:tcW w:w="2099" w:type="dxa"/>
          </w:tcPr>
          <w:p w14:paraId="36BBA481" w14:textId="77777777" w:rsidR="00CD53D6" w:rsidRDefault="00CD53D6" w:rsidP="00CD53D6">
            <w:pPr>
              <w:spacing w:line="540" w:lineRule="auto"/>
              <w:rPr>
                <w:rFonts w:ascii="宋体" w:hAnsi="宋体"/>
              </w:rPr>
            </w:pPr>
          </w:p>
        </w:tc>
        <w:tc>
          <w:tcPr>
            <w:tcW w:w="1572" w:type="dxa"/>
          </w:tcPr>
          <w:p w14:paraId="57A2A93A" w14:textId="77777777" w:rsidR="00CD53D6" w:rsidRDefault="00CD53D6" w:rsidP="00CD53D6">
            <w:pPr>
              <w:spacing w:line="540" w:lineRule="auto"/>
              <w:rPr>
                <w:rFonts w:ascii="宋体" w:hAnsi="宋体"/>
              </w:rPr>
            </w:pPr>
          </w:p>
        </w:tc>
        <w:tc>
          <w:tcPr>
            <w:tcW w:w="1843" w:type="dxa"/>
          </w:tcPr>
          <w:p w14:paraId="1642F109" w14:textId="77777777" w:rsidR="00CD53D6" w:rsidRDefault="00CD53D6" w:rsidP="00CD53D6">
            <w:pPr>
              <w:spacing w:line="540" w:lineRule="auto"/>
              <w:rPr>
                <w:rFonts w:ascii="宋体" w:hAnsi="宋体"/>
              </w:rPr>
            </w:pPr>
          </w:p>
        </w:tc>
        <w:tc>
          <w:tcPr>
            <w:tcW w:w="2551" w:type="dxa"/>
          </w:tcPr>
          <w:p w14:paraId="2125AD61" w14:textId="77777777" w:rsidR="00CD53D6" w:rsidRDefault="00CD53D6" w:rsidP="00CD53D6">
            <w:pPr>
              <w:spacing w:line="360" w:lineRule="auto"/>
              <w:rPr>
                <w:rFonts w:ascii="宋体" w:hAnsi="宋体"/>
              </w:rPr>
            </w:pPr>
          </w:p>
        </w:tc>
        <w:tc>
          <w:tcPr>
            <w:tcW w:w="3261" w:type="dxa"/>
          </w:tcPr>
          <w:p w14:paraId="3D79242D" w14:textId="77777777" w:rsidR="00CD53D6" w:rsidRDefault="00CD53D6" w:rsidP="00CD53D6">
            <w:pPr>
              <w:spacing w:line="360" w:lineRule="auto"/>
              <w:rPr>
                <w:rFonts w:ascii="宋体" w:hAnsi="宋体"/>
              </w:rPr>
            </w:pPr>
          </w:p>
        </w:tc>
        <w:tc>
          <w:tcPr>
            <w:tcW w:w="1417" w:type="dxa"/>
          </w:tcPr>
          <w:p w14:paraId="6B6DA631" w14:textId="77777777" w:rsidR="00CD53D6" w:rsidRDefault="00CD53D6" w:rsidP="00CD53D6">
            <w:pPr>
              <w:spacing w:line="360" w:lineRule="auto"/>
              <w:rPr>
                <w:rFonts w:ascii="宋体" w:hAnsi="宋体"/>
              </w:rPr>
            </w:pPr>
          </w:p>
        </w:tc>
        <w:tc>
          <w:tcPr>
            <w:tcW w:w="1418" w:type="dxa"/>
          </w:tcPr>
          <w:p w14:paraId="688D8974" w14:textId="77777777" w:rsidR="00CD53D6" w:rsidRDefault="00CD53D6" w:rsidP="00CD53D6">
            <w:pPr>
              <w:spacing w:line="360" w:lineRule="auto"/>
              <w:rPr>
                <w:rFonts w:ascii="宋体" w:hAnsi="宋体"/>
              </w:rPr>
            </w:pPr>
          </w:p>
        </w:tc>
      </w:tr>
      <w:tr w:rsidR="00CD53D6" w14:paraId="71D44D39" w14:textId="77777777" w:rsidTr="00CD53D6">
        <w:trPr>
          <w:trHeight w:val="599"/>
        </w:trPr>
        <w:tc>
          <w:tcPr>
            <w:tcW w:w="548" w:type="dxa"/>
          </w:tcPr>
          <w:p w14:paraId="4193C80F" w14:textId="77777777" w:rsidR="00CD53D6" w:rsidRDefault="00CD53D6" w:rsidP="00CD53D6">
            <w:pPr>
              <w:spacing w:line="360" w:lineRule="auto"/>
              <w:rPr>
                <w:rFonts w:ascii="宋体" w:hAnsi="宋体"/>
              </w:rPr>
            </w:pPr>
          </w:p>
        </w:tc>
        <w:tc>
          <w:tcPr>
            <w:tcW w:w="2099" w:type="dxa"/>
          </w:tcPr>
          <w:p w14:paraId="5D6EB825" w14:textId="77777777" w:rsidR="00CD53D6" w:rsidRDefault="00CD53D6" w:rsidP="00CD53D6">
            <w:pPr>
              <w:spacing w:line="540" w:lineRule="auto"/>
              <w:rPr>
                <w:rFonts w:ascii="宋体" w:hAnsi="宋体"/>
              </w:rPr>
            </w:pPr>
          </w:p>
        </w:tc>
        <w:tc>
          <w:tcPr>
            <w:tcW w:w="1572" w:type="dxa"/>
          </w:tcPr>
          <w:p w14:paraId="7B9B5554" w14:textId="77777777" w:rsidR="00CD53D6" w:rsidRDefault="00CD53D6" w:rsidP="00CD53D6">
            <w:pPr>
              <w:spacing w:line="540" w:lineRule="auto"/>
              <w:rPr>
                <w:rFonts w:ascii="宋体" w:hAnsi="宋体"/>
              </w:rPr>
            </w:pPr>
          </w:p>
        </w:tc>
        <w:tc>
          <w:tcPr>
            <w:tcW w:w="1843" w:type="dxa"/>
          </w:tcPr>
          <w:p w14:paraId="11257B51" w14:textId="77777777" w:rsidR="00CD53D6" w:rsidRDefault="00CD53D6" w:rsidP="00CD53D6">
            <w:pPr>
              <w:spacing w:line="540" w:lineRule="auto"/>
              <w:rPr>
                <w:rFonts w:ascii="宋体" w:hAnsi="宋体"/>
              </w:rPr>
            </w:pPr>
          </w:p>
        </w:tc>
        <w:tc>
          <w:tcPr>
            <w:tcW w:w="2551" w:type="dxa"/>
          </w:tcPr>
          <w:p w14:paraId="65F89962" w14:textId="77777777" w:rsidR="00CD53D6" w:rsidRDefault="00CD53D6" w:rsidP="00CD53D6">
            <w:pPr>
              <w:spacing w:line="360" w:lineRule="auto"/>
              <w:rPr>
                <w:rFonts w:ascii="宋体" w:hAnsi="宋体"/>
              </w:rPr>
            </w:pPr>
          </w:p>
        </w:tc>
        <w:tc>
          <w:tcPr>
            <w:tcW w:w="3261" w:type="dxa"/>
          </w:tcPr>
          <w:p w14:paraId="0D211EF8" w14:textId="77777777" w:rsidR="00CD53D6" w:rsidRDefault="00CD53D6" w:rsidP="00CD53D6">
            <w:pPr>
              <w:spacing w:line="360" w:lineRule="auto"/>
              <w:rPr>
                <w:rFonts w:ascii="宋体" w:hAnsi="宋体"/>
              </w:rPr>
            </w:pPr>
          </w:p>
        </w:tc>
        <w:tc>
          <w:tcPr>
            <w:tcW w:w="1417" w:type="dxa"/>
          </w:tcPr>
          <w:p w14:paraId="4AADC5D1" w14:textId="77777777" w:rsidR="00CD53D6" w:rsidRDefault="00CD53D6" w:rsidP="00CD53D6">
            <w:pPr>
              <w:spacing w:line="360" w:lineRule="auto"/>
              <w:rPr>
                <w:rFonts w:ascii="宋体" w:hAnsi="宋体"/>
              </w:rPr>
            </w:pPr>
          </w:p>
        </w:tc>
        <w:tc>
          <w:tcPr>
            <w:tcW w:w="1418" w:type="dxa"/>
          </w:tcPr>
          <w:p w14:paraId="078AC5D6" w14:textId="77777777" w:rsidR="00CD53D6" w:rsidRDefault="00CD53D6" w:rsidP="00CD53D6">
            <w:pPr>
              <w:spacing w:line="360" w:lineRule="auto"/>
              <w:rPr>
                <w:rFonts w:ascii="宋体" w:hAnsi="宋体"/>
              </w:rPr>
            </w:pPr>
          </w:p>
        </w:tc>
      </w:tr>
      <w:tr w:rsidR="00CD53D6" w14:paraId="6E91EEF8" w14:textId="77777777" w:rsidTr="00CD53D6">
        <w:trPr>
          <w:trHeight w:val="599"/>
        </w:trPr>
        <w:tc>
          <w:tcPr>
            <w:tcW w:w="548" w:type="dxa"/>
          </w:tcPr>
          <w:p w14:paraId="78A38388" w14:textId="77777777" w:rsidR="00CD53D6" w:rsidRDefault="00CD53D6" w:rsidP="00CD53D6">
            <w:pPr>
              <w:spacing w:line="360" w:lineRule="auto"/>
              <w:rPr>
                <w:rFonts w:ascii="宋体" w:hAnsi="宋体"/>
              </w:rPr>
            </w:pPr>
          </w:p>
        </w:tc>
        <w:tc>
          <w:tcPr>
            <w:tcW w:w="2099" w:type="dxa"/>
          </w:tcPr>
          <w:p w14:paraId="33F9F41D" w14:textId="77777777" w:rsidR="00CD53D6" w:rsidRDefault="00CD53D6" w:rsidP="00CD53D6">
            <w:pPr>
              <w:spacing w:line="540" w:lineRule="auto"/>
              <w:rPr>
                <w:rFonts w:ascii="宋体" w:hAnsi="宋体"/>
              </w:rPr>
            </w:pPr>
          </w:p>
        </w:tc>
        <w:tc>
          <w:tcPr>
            <w:tcW w:w="1572" w:type="dxa"/>
          </w:tcPr>
          <w:p w14:paraId="1716D22E" w14:textId="77777777" w:rsidR="00CD53D6" w:rsidRDefault="00CD53D6" w:rsidP="00CD53D6">
            <w:pPr>
              <w:spacing w:line="540" w:lineRule="auto"/>
              <w:rPr>
                <w:rFonts w:ascii="宋体" w:hAnsi="宋体"/>
              </w:rPr>
            </w:pPr>
          </w:p>
        </w:tc>
        <w:tc>
          <w:tcPr>
            <w:tcW w:w="1843" w:type="dxa"/>
          </w:tcPr>
          <w:p w14:paraId="6189F9CA" w14:textId="77777777" w:rsidR="00CD53D6" w:rsidRDefault="00CD53D6" w:rsidP="00CD53D6">
            <w:pPr>
              <w:spacing w:line="540" w:lineRule="auto"/>
              <w:rPr>
                <w:rFonts w:ascii="宋体" w:hAnsi="宋体"/>
              </w:rPr>
            </w:pPr>
          </w:p>
        </w:tc>
        <w:tc>
          <w:tcPr>
            <w:tcW w:w="2551" w:type="dxa"/>
          </w:tcPr>
          <w:p w14:paraId="05409460" w14:textId="77777777" w:rsidR="00CD53D6" w:rsidRDefault="00CD53D6" w:rsidP="00CD53D6">
            <w:pPr>
              <w:spacing w:line="360" w:lineRule="auto"/>
              <w:rPr>
                <w:rFonts w:ascii="宋体" w:hAnsi="宋体"/>
              </w:rPr>
            </w:pPr>
          </w:p>
        </w:tc>
        <w:tc>
          <w:tcPr>
            <w:tcW w:w="3261" w:type="dxa"/>
          </w:tcPr>
          <w:p w14:paraId="1988E01F" w14:textId="77777777" w:rsidR="00CD53D6" w:rsidRDefault="00CD53D6" w:rsidP="00CD53D6">
            <w:pPr>
              <w:spacing w:line="360" w:lineRule="auto"/>
              <w:rPr>
                <w:rFonts w:ascii="宋体" w:hAnsi="宋体"/>
              </w:rPr>
            </w:pPr>
          </w:p>
        </w:tc>
        <w:tc>
          <w:tcPr>
            <w:tcW w:w="1417" w:type="dxa"/>
          </w:tcPr>
          <w:p w14:paraId="330AD669" w14:textId="77777777" w:rsidR="00CD53D6" w:rsidRDefault="00CD53D6" w:rsidP="00CD53D6">
            <w:pPr>
              <w:spacing w:line="360" w:lineRule="auto"/>
              <w:rPr>
                <w:rFonts w:ascii="宋体" w:hAnsi="宋体"/>
              </w:rPr>
            </w:pPr>
          </w:p>
        </w:tc>
        <w:tc>
          <w:tcPr>
            <w:tcW w:w="1418" w:type="dxa"/>
          </w:tcPr>
          <w:p w14:paraId="41D0491F" w14:textId="77777777" w:rsidR="00CD53D6" w:rsidRDefault="00CD53D6" w:rsidP="00CD53D6">
            <w:pPr>
              <w:spacing w:line="360" w:lineRule="auto"/>
              <w:rPr>
                <w:rFonts w:ascii="宋体" w:hAnsi="宋体"/>
              </w:rPr>
            </w:pPr>
          </w:p>
        </w:tc>
      </w:tr>
      <w:tr w:rsidR="00CD53D6" w14:paraId="636D4775" w14:textId="77777777" w:rsidTr="00CD53D6">
        <w:trPr>
          <w:trHeight w:val="648"/>
        </w:trPr>
        <w:tc>
          <w:tcPr>
            <w:tcW w:w="548" w:type="dxa"/>
          </w:tcPr>
          <w:p w14:paraId="6F898F96" w14:textId="77777777" w:rsidR="00CD53D6" w:rsidRDefault="00CD53D6" w:rsidP="00CD53D6">
            <w:pPr>
              <w:spacing w:line="360" w:lineRule="auto"/>
              <w:rPr>
                <w:rFonts w:ascii="宋体" w:hAnsi="宋体"/>
              </w:rPr>
            </w:pPr>
          </w:p>
        </w:tc>
        <w:tc>
          <w:tcPr>
            <w:tcW w:w="2099" w:type="dxa"/>
          </w:tcPr>
          <w:p w14:paraId="0B565220" w14:textId="77777777" w:rsidR="00CD53D6" w:rsidRDefault="00CD53D6" w:rsidP="00CD53D6">
            <w:pPr>
              <w:spacing w:line="540" w:lineRule="auto"/>
              <w:rPr>
                <w:rFonts w:ascii="宋体" w:hAnsi="宋体"/>
              </w:rPr>
            </w:pPr>
          </w:p>
        </w:tc>
        <w:tc>
          <w:tcPr>
            <w:tcW w:w="1572" w:type="dxa"/>
          </w:tcPr>
          <w:p w14:paraId="09994702" w14:textId="77777777" w:rsidR="00CD53D6" w:rsidRDefault="00CD53D6" w:rsidP="00CD53D6">
            <w:pPr>
              <w:spacing w:line="540" w:lineRule="auto"/>
              <w:rPr>
                <w:rFonts w:ascii="宋体" w:hAnsi="宋体"/>
              </w:rPr>
            </w:pPr>
          </w:p>
        </w:tc>
        <w:tc>
          <w:tcPr>
            <w:tcW w:w="1843" w:type="dxa"/>
          </w:tcPr>
          <w:p w14:paraId="5845BFBD" w14:textId="77777777" w:rsidR="00CD53D6" w:rsidRDefault="00CD53D6" w:rsidP="00CD53D6">
            <w:pPr>
              <w:spacing w:line="540" w:lineRule="auto"/>
              <w:rPr>
                <w:rFonts w:ascii="宋体" w:hAnsi="宋体"/>
              </w:rPr>
            </w:pPr>
          </w:p>
        </w:tc>
        <w:tc>
          <w:tcPr>
            <w:tcW w:w="2551" w:type="dxa"/>
          </w:tcPr>
          <w:p w14:paraId="06D98F5A" w14:textId="77777777" w:rsidR="00CD53D6" w:rsidRDefault="00CD53D6" w:rsidP="00CD53D6">
            <w:pPr>
              <w:spacing w:line="360" w:lineRule="auto"/>
              <w:rPr>
                <w:rFonts w:ascii="宋体" w:hAnsi="宋体"/>
              </w:rPr>
            </w:pPr>
          </w:p>
        </w:tc>
        <w:tc>
          <w:tcPr>
            <w:tcW w:w="3261" w:type="dxa"/>
          </w:tcPr>
          <w:p w14:paraId="635D336E" w14:textId="77777777" w:rsidR="00CD53D6" w:rsidRDefault="00CD53D6" w:rsidP="00CD53D6">
            <w:pPr>
              <w:spacing w:line="360" w:lineRule="auto"/>
              <w:rPr>
                <w:rFonts w:ascii="宋体" w:hAnsi="宋体"/>
              </w:rPr>
            </w:pPr>
          </w:p>
        </w:tc>
        <w:tc>
          <w:tcPr>
            <w:tcW w:w="1417" w:type="dxa"/>
          </w:tcPr>
          <w:p w14:paraId="098AE499" w14:textId="77777777" w:rsidR="00CD53D6" w:rsidRDefault="00CD53D6" w:rsidP="00CD53D6">
            <w:pPr>
              <w:spacing w:line="360" w:lineRule="auto"/>
              <w:rPr>
                <w:rFonts w:ascii="宋体" w:hAnsi="宋体"/>
              </w:rPr>
            </w:pPr>
          </w:p>
        </w:tc>
        <w:tc>
          <w:tcPr>
            <w:tcW w:w="1418" w:type="dxa"/>
          </w:tcPr>
          <w:p w14:paraId="307068B2" w14:textId="77777777" w:rsidR="00CD53D6" w:rsidRDefault="00CD53D6" w:rsidP="00CD53D6">
            <w:pPr>
              <w:spacing w:line="360" w:lineRule="auto"/>
              <w:rPr>
                <w:rFonts w:ascii="宋体" w:hAnsi="宋体"/>
              </w:rPr>
            </w:pPr>
          </w:p>
        </w:tc>
      </w:tr>
      <w:tr w:rsidR="00CD53D6" w14:paraId="09FD6B5A" w14:textId="77777777" w:rsidTr="00CD53D6">
        <w:trPr>
          <w:trHeight w:val="648"/>
        </w:trPr>
        <w:tc>
          <w:tcPr>
            <w:tcW w:w="548" w:type="dxa"/>
          </w:tcPr>
          <w:p w14:paraId="725B48B0" w14:textId="77777777" w:rsidR="00CD53D6" w:rsidRDefault="00CD53D6" w:rsidP="00CD53D6">
            <w:pPr>
              <w:spacing w:line="360" w:lineRule="auto"/>
              <w:rPr>
                <w:rFonts w:ascii="宋体" w:hAnsi="宋体"/>
              </w:rPr>
            </w:pPr>
          </w:p>
        </w:tc>
        <w:tc>
          <w:tcPr>
            <w:tcW w:w="2099" w:type="dxa"/>
          </w:tcPr>
          <w:p w14:paraId="33008B70" w14:textId="77777777" w:rsidR="00CD53D6" w:rsidRDefault="00CD53D6" w:rsidP="00CD53D6">
            <w:pPr>
              <w:spacing w:line="540" w:lineRule="auto"/>
              <w:rPr>
                <w:rFonts w:ascii="宋体" w:hAnsi="宋体"/>
              </w:rPr>
            </w:pPr>
          </w:p>
        </w:tc>
        <w:tc>
          <w:tcPr>
            <w:tcW w:w="1572" w:type="dxa"/>
          </w:tcPr>
          <w:p w14:paraId="36F21923" w14:textId="77777777" w:rsidR="00CD53D6" w:rsidRDefault="00CD53D6" w:rsidP="00CD53D6">
            <w:pPr>
              <w:spacing w:line="540" w:lineRule="auto"/>
              <w:rPr>
                <w:rFonts w:ascii="宋体" w:hAnsi="宋体"/>
              </w:rPr>
            </w:pPr>
          </w:p>
        </w:tc>
        <w:tc>
          <w:tcPr>
            <w:tcW w:w="1843" w:type="dxa"/>
          </w:tcPr>
          <w:p w14:paraId="00BB1834" w14:textId="77777777" w:rsidR="00CD53D6" w:rsidRDefault="00CD53D6" w:rsidP="00CD53D6">
            <w:pPr>
              <w:spacing w:line="540" w:lineRule="auto"/>
              <w:rPr>
                <w:rFonts w:ascii="宋体" w:hAnsi="宋体"/>
              </w:rPr>
            </w:pPr>
          </w:p>
        </w:tc>
        <w:tc>
          <w:tcPr>
            <w:tcW w:w="2551" w:type="dxa"/>
          </w:tcPr>
          <w:p w14:paraId="249C371E" w14:textId="77777777" w:rsidR="00CD53D6" w:rsidRDefault="00CD53D6" w:rsidP="00CD53D6">
            <w:pPr>
              <w:spacing w:line="360" w:lineRule="auto"/>
              <w:rPr>
                <w:rFonts w:ascii="宋体" w:hAnsi="宋体"/>
              </w:rPr>
            </w:pPr>
          </w:p>
        </w:tc>
        <w:tc>
          <w:tcPr>
            <w:tcW w:w="3261" w:type="dxa"/>
          </w:tcPr>
          <w:p w14:paraId="17FB4488" w14:textId="77777777" w:rsidR="00CD53D6" w:rsidRDefault="00CD53D6" w:rsidP="00CD53D6">
            <w:pPr>
              <w:spacing w:line="360" w:lineRule="auto"/>
              <w:rPr>
                <w:rFonts w:ascii="宋体" w:hAnsi="宋体"/>
              </w:rPr>
            </w:pPr>
          </w:p>
        </w:tc>
        <w:tc>
          <w:tcPr>
            <w:tcW w:w="1417" w:type="dxa"/>
          </w:tcPr>
          <w:p w14:paraId="1D80D117" w14:textId="77777777" w:rsidR="00CD53D6" w:rsidRDefault="00CD53D6" w:rsidP="00CD53D6">
            <w:pPr>
              <w:spacing w:line="360" w:lineRule="auto"/>
              <w:rPr>
                <w:rFonts w:ascii="宋体" w:hAnsi="宋体"/>
              </w:rPr>
            </w:pPr>
          </w:p>
        </w:tc>
        <w:tc>
          <w:tcPr>
            <w:tcW w:w="1418" w:type="dxa"/>
          </w:tcPr>
          <w:p w14:paraId="71E2199C" w14:textId="77777777" w:rsidR="00CD53D6" w:rsidRDefault="00CD53D6" w:rsidP="00CD53D6">
            <w:pPr>
              <w:spacing w:line="360" w:lineRule="auto"/>
              <w:rPr>
                <w:rFonts w:ascii="宋体" w:hAnsi="宋体"/>
              </w:rPr>
            </w:pPr>
          </w:p>
        </w:tc>
      </w:tr>
      <w:tr w:rsidR="00CD53D6" w14:paraId="1BE7831B" w14:textId="77777777" w:rsidTr="00CD53D6">
        <w:trPr>
          <w:trHeight w:val="648"/>
        </w:trPr>
        <w:tc>
          <w:tcPr>
            <w:tcW w:w="548" w:type="dxa"/>
          </w:tcPr>
          <w:p w14:paraId="5A0C0654" w14:textId="77777777" w:rsidR="00CD53D6" w:rsidRDefault="00CD53D6" w:rsidP="00CD53D6">
            <w:pPr>
              <w:spacing w:line="360" w:lineRule="auto"/>
              <w:rPr>
                <w:rFonts w:ascii="宋体" w:hAnsi="宋体"/>
              </w:rPr>
            </w:pPr>
          </w:p>
        </w:tc>
        <w:tc>
          <w:tcPr>
            <w:tcW w:w="2099" w:type="dxa"/>
          </w:tcPr>
          <w:p w14:paraId="1A5BABEB" w14:textId="77777777" w:rsidR="00CD53D6" w:rsidRDefault="00CD53D6" w:rsidP="00CD53D6">
            <w:pPr>
              <w:spacing w:line="540" w:lineRule="auto"/>
              <w:rPr>
                <w:rFonts w:ascii="宋体" w:hAnsi="宋体"/>
              </w:rPr>
            </w:pPr>
          </w:p>
        </w:tc>
        <w:tc>
          <w:tcPr>
            <w:tcW w:w="1572" w:type="dxa"/>
          </w:tcPr>
          <w:p w14:paraId="49DF2352" w14:textId="77777777" w:rsidR="00CD53D6" w:rsidRDefault="00CD53D6" w:rsidP="00CD53D6">
            <w:pPr>
              <w:spacing w:line="540" w:lineRule="auto"/>
              <w:rPr>
                <w:rFonts w:ascii="宋体" w:hAnsi="宋体"/>
              </w:rPr>
            </w:pPr>
          </w:p>
        </w:tc>
        <w:tc>
          <w:tcPr>
            <w:tcW w:w="1843" w:type="dxa"/>
          </w:tcPr>
          <w:p w14:paraId="105AEF89" w14:textId="77777777" w:rsidR="00CD53D6" w:rsidRDefault="00CD53D6" w:rsidP="00CD53D6">
            <w:pPr>
              <w:spacing w:line="540" w:lineRule="auto"/>
              <w:rPr>
                <w:rFonts w:ascii="宋体" w:hAnsi="宋体"/>
              </w:rPr>
            </w:pPr>
          </w:p>
        </w:tc>
        <w:tc>
          <w:tcPr>
            <w:tcW w:w="2551" w:type="dxa"/>
          </w:tcPr>
          <w:p w14:paraId="0BA42015" w14:textId="77777777" w:rsidR="00CD53D6" w:rsidRDefault="00CD53D6" w:rsidP="00CD53D6">
            <w:pPr>
              <w:spacing w:line="360" w:lineRule="auto"/>
              <w:rPr>
                <w:rFonts w:ascii="宋体" w:hAnsi="宋体"/>
              </w:rPr>
            </w:pPr>
          </w:p>
        </w:tc>
        <w:tc>
          <w:tcPr>
            <w:tcW w:w="3261" w:type="dxa"/>
          </w:tcPr>
          <w:p w14:paraId="326F79C8" w14:textId="77777777" w:rsidR="00CD53D6" w:rsidRDefault="00CD53D6" w:rsidP="00CD53D6">
            <w:pPr>
              <w:spacing w:line="360" w:lineRule="auto"/>
              <w:rPr>
                <w:rFonts w:ascii="宋体" w:hAnsi="宋体"/>
              </w:rPr>
            </w:pPr>
          </w:p>
        </w:tc>
        <w:tc>
          <w:tcPr>
            <w:tcW w:w="1417" w:type="dxa"/>
          </w:tcPr>
          <w:p w14:paraId="799FB150" w14:textId="77777777" w:rsidR="00CD53D6" w:rsidRDefault="00CD53D6" w:rsidP="00CD53D6">
            <w:pPr>
              <w:spacing w:line="360" w:lineRule="auto"/>
              <w:rPr>
                <w:rFonts w:ascii="宋体" w:hAnsi="宋体"/>
              </w:rPr>
            </w:pPr>
          </w:p>
        </w:tc>
        <w:tc>
          <w:tcPr>
            <w:tcW w:w="1418" w:type="dxa"/>
          </w:tcPr>
          <w:p w14:paraId="7E624B16" w14:textId="77777777" w:rsidR="00CD53D6" w:rsidRDefault="00CD53D6" w:rsidP="00CD53D6">
            <w:pPr>
              <w:spacing w:line="360" w:lineRule="auto"/>
              <w:rPr>
                <w:rFonts w:ascii="宋体" w:hAnsi="宋体"/>
              </w:rPr>
            </w:pPr>
          </w:p>
        </w:tc>
      </w:tr>
      <w:tr w:rsidR="00CD53D6" w14:paraId="0B87A132" w14:textId="77777777" w:rsidTr="00CD53D6">
        <w:trPr>
          <w:trHeight w:val="648"/>
        </w:trPr>
        <w:tc>
          <w:tcPr>
            <w:tcW w:w="548" w:type="dxa"/>
          </w:tcPr>
          <w:p w14:paraId="1B9D5CE1" w14:textId="77777777" w:rsidR="00CD53D6" w:rsidRDefault="00CD53D6" w:rsidP="00CD53D6">
            <w:pPr>
              <w:spacing w:line="360" w:lineRule="auto"/>
              <w:rPr>
                <w:rFonts w:ascii="宋体" w:hAnsi="宋体"/>
              </w:rPr>
            </w:pPr>
          </w:p>
        </w:tc>
        <w:tc>
          <w:tcPr>
            <w:tcW w:w="2099" w:type="dxa"/>
          </w:tcPr>
          <w:p w14:paraId="7F00F4CF" w14:textId="77777777" w:rsidR="00CD53D6" w:rsidRDefault="00CD53D6" w:rsidP="00CD53D6">
            <w:pPr>
              <w:spacing w:line="540" w:lineRule="auto"/>
              <w:rPr>
                <w:rFonts w:ascii="宋体" w:hAnsi="宋体"/>
              </w:rPr>
            </w:pPr>
          </w:p>
        </w:tc>
        <w:tc>
          <w:tcPr>
            <w:tcW w:w="1572" w:type="dxa"/>
          </w:tcPr>
          <w:p w14:paraId="62BC9791" w14:textId="77777777" w:rsidR="00CD53D6" w:rsidRDefault="00CD53D6" w:rsidP="00CD53D6">
            <w:pPr>
              <w:spacing w:line="540" w:lineRule="auto"/>
              <w:rPr>
                <w:rFonts w:ascii="宋体" w:hAnsi="宋体"/>
              </w:rPr>
            </w:pPr>
          </w:p>
        </w:tc>
        <w:tc>
          <w:tcPr>
            <w:tcW w:w="1843" w:type="dxa"/>
          </w:tcPr>
          <w:p w14:paraId="780F84F1" w14:textId="77777777" w:rsidR="00CD53D6" w:rsidRDefault="00CD53D6" w:rsidP="00CD53D6">
            <w:pPr>
              <w:spacing w:line="540" w:lineRule="auto"/>
              <w:rPr>
                <w:rFonts w:ascii="宋体" w:hAnsi="宋体"/>
              </w:rPr>
            </w:pPr>
          </w:p>
        </w:tc>
        <w:tc>
          <w:tcPr>
            <w:tcW w:w="2551" w:type="dxa"/>
          </w:tcPr>
          <w:p w14:paraId="066C07A4" w14:textId="77777777" w:rsidR="00CD53D6" w:rsidRDefault="00CD53D6" w:rsidP="00CD53D6">
            <w:pPr>
              <w:spacing w:line="360" w:lineRule="auto"/>
              <w:rPr>
                <w:rFonts w:ascii="宋体" w:hAnsi="宋体"/>
              </w:rPr>
            </w:pPr>
          </w:p>
        </w:tc>
        <w:tc>
          <w:tcPr>
            <w:tcW w:w="3261" w:type="dxa"/>
          </w:tcPr>
          <w:p w14:paraId="796DDC3E" w14:textId="77777777" w:rsidR="00CD53D6" w:rsidRDefault="00CD53D6" w:rsidP="00CD53D6">
            <w:pPr>
              <w:spacing w:line="360" w:lineRule="auto"/>
              <w:rPr>
                <w:rFonts w:ascii="宋体" w:hAnsi="宋体"/>
              </w:rPr>
            </w:pPr>
          </w:p>
        </w:tc>
        <w:tc>
          <w:tcPr>
            <w:tcW w:w="1417" w:type="dxa"/>
          </w:tcPr>
          <w:p w14:paraId="06A7232C" w14:textId="77777777" w:rsidR="00CD53D6" w:rsidRDefault="00CD53D6" w:rsidP="00CD53D6">
            <w:pPr>
              <w:spacing w:line="360" w:lineRule="auto"/>
              <w:rPr>
                <w:rFonts w:ascii="宋体" w:hAnsi="宋体"/>
              </w:rPr>
            </w:pPr>
          </w:p>
        </w:tc>
        <w:tc>
          <w:tcPr>
            <w:tcW w:w="1418" w:type="dxa"/>
          </w:tcPr>
          <w:p w14:paraId="54FD1125" w14:textId="77777777" w:rsidR="00CD53D6" w:rsidRDefault="00CD53D6" w:rsidP="00CD53D6">
            <w:pPr>
              <w:spacing w:line="360" w:lineRule="auto"/>
              <w:rPr>
                <w:rFonts w:ascii="宋体" w:hAnsi="宋体"/>
              </w:rPr>
            </w:pPr>
          </w:p>
        </w:tc>
      </w:tr>
    </w:tbl>
    <w:p w14:paraId="6D3FAC17" w14:textId="77777777" w:rsidR="00CD53D6" w:rsidRDefault="00CD53D6" w:rsidP="00CD53D6">
      <w:pPr>
        <w:autoSpaceDN w:val="0"/>
        <w:spacing w:line="600" w:lineRule="exact"/>
        <w:rPr>
          <w:rFonts w:ascii="宋体" w:hAnsi="宋体"/>
          <w:sz w:val="28"/>
        </w:rPr>
      </w:pPr>
    </w:p>
    <w:p w14:paraId="3EB9DFA6" w14:textId="77777777" w:rsidR="00CD53D6" w:rsidRDefault="00CD53D6" w:rsidP="00CD53D6">
      <w:pPr>
        <w:autoSpaceDN w:val="0"/>
        <w:spacing w:line="600" w:lineRule="exact"/>
        <w:rPr>
          <w:rFonts w:ascii="宋体" w:hAnsi="宋体"/>
          <w:sz w:val="28"/>
        </w:rPr>
        <w:sectPr w:rsidR="00CD53D6">
          <w:type w:val="continuous"/>
          <w:pgSz w:w="16838" w:h="11906" w:orient="landscape"/>
          <w:pgMar w:top="1531" w:right="1440" w:bottom="1191" w:left="1361" w:header="851" w:footer="737" w:gutter="0"/>
          <w:paperSrc w:first="7" w:other="7"/>
          <w:cols w:space="720"/>
          <w:docGrid w:linePitch="312"/>
        </w:sectPr>
      </w:pPr>
    </w:p>
    <w:p w14:paraId="7BC5AF5B" w14:textId="77777777" w:rsidR="00CD53D6" w:rsidRPr="00CD53D6" w:rsidRDefault="002810E3" w:rsidP="00BA4232">
      <w:pPr>
        <w:pStyle w:val="12"/>
        <w:spacing w:before="0" w:after="0" w:line="460" w:lineRule="exact"/>
        <w:ind w:left="2" w:firstLineChars="466" w:firstLine="1310"/>
        <w:outlineLvl w:val="0"/>
        <w:rPr>
          <w:b w:val="0"/>
          <w:bCs w:val="0"/>
        </w:rPr>
      </w:pPr>
      <w:bookmarkStart w:id="127" w:name="_Toc334616213"/>
      <w:bookmarkStart w:id="128" w:name="_Toc391046367"/>
      <w:r w:rsidRPr="00BA4232">
        <w:rPr>
          <w:rFonts w:hint="eastAsia"/>
          <w:bCs w:val="0"/>
        </w:rPr>
        <w:lastRenderedPageBreak/>
        <w:t>表6</w:t>
      </w:r>
      <w:r w:rsidR="00CD53D6" w:rsidRPr="00BA4232">
        <w:rPr>
          <w:rFonts w:hint="eastAsia"/>
          <w:bCs w:val="0"/>
        </w:rPr>
        <w:t>.19 关键装置、重点部位安全检查记录</w:t>
      </w:r>
      <w:bookmarkEnd w:id="127"/>
      <w:bookmarkEnd w:id="128"/>
    </w:p>
    <w:p w14:paraId="69E51DE8" w14:textId="77777777" w:rsidR="00CD53D6" w:rsidRDefault="00CD53D6" w:rsidP="009D7577">
      <w:pPr>
        <w:tabs>
          <w:tab w:val="right" w:pos="9446"/>
        </w:tabs>
        <w:spacing w:afterLines="50" w:after="120" w:line="480" w:lineRule="exact"/>
        <w:ind w:firstLineChars="100" w:firstLine="240"/>
        <w:rPr>
          <w:snapToGrid w:val="0"/>
          <w:kern w:val="0"/>
          <w:sz w:val="24"/>
        </w:rPr>
      </w:pPr>
      <w:r>
        <w:rPr>
          <w:rFonts w:hint="eastAsia"/>
          <w:snapToGrid w:val="0"/>
          <w:kern w:val="0"/>
          <w:sz w:val="24"/>
        </w:rPr>
        <w:t>关键装置、重点部位：</w:t>
      </w:r>
      <w:r>
        <w:rPr>
          <w:rFonts w:hint="eastAsia"/>
          <w:snapToGrid w:val="0"/>
          <w:kern w:val="0"/>
          <w:sz w:val="24"/>
        </w:rPr>
        <w:t xml:space="preserve">                                         </w:t>
      </w:r>
      <w:r>
        <w:rPr>
          <w:rFonts w:hint="eastAsia"/>
          <w:snapToGrid w:val="0"/>
          <w:kern w:val="0"/>
          <w:sz w:val="24"/>
        </w:rPr>
        <w:t>年</w:t>
      </w:r>
      <w:r>
        <w:rPr>
          <w:rFonts w:hint="eastAsia"/>
          <w:snapToGrid w:val="0"/>
          <w:kern w:val="0"/>
          <w:sz w:val="24"/>
        </w:rPr>
        <w:t xml:space="preserve">    </w:t>
      </w:r>
      <w:r>
        <w:rPr>
          <w:rFonts w:hint="eastAsia"/>
          <w:snapToGrid w:val="0"/>
          <w:kern w:val="0"/>
          <w:sz w:val="24"/>
        </w:rPr>
        <w:t>月</w:t>
      </w:r>
      <w:r>
        <w:rPr>
          <w:rFonts w:hint="eastAsia"/>
          <w:snapToGrid w:val="0"/>
          <w:kern w:val="0"/>
          <w:sz w:val="24"/>
        </w:rPr>
        <w:t xml:space="preserve">    </w:t>
      </w:r>
      <w:r>
        <w:rPr>
          <w:rFonts w:hint="eastAsia"/>
          <w:snapToGrid w:val="0"/>
          <w:kern w:val="0"/>
          <w:sz w:val="24"/>
        </w:rPr>
        <w:t>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260"/>
        <w:gridCol w:w="6279"/>
        <w:gridCol w:w="1440"/>
      </w:tblGrid>
      <w:tr w:rsidR="00CD53D6" w14:paraId="1B91C5F5" w14:textId="77777777" w:rsidTr="00CD53D6">
        <w:trPr>
          <w:cantSplit/>
          <w:trHeight w:val="586"/>
          <w:jc w:val="center"/>
        </w:trPr>
        <w:tc>
          <w:tcPr>
            <w:tcW w:w="2062" w:type="dxa"/>
            <w:gridSpan w:val="2"/>
            <w:vAlign w:val="center"/>
          </w:tcPr>
          <w:p w14:paraId="15B94432" w14:textId="77777777" w:rsidR="00CD53D6" w:rsidRDefault="00CD53D6" w:rsidP="00CD53D6">
            <w:pPr>
              <w:jc w:val="center"/>
              <w:rPr>
                <w:snapToGrid w:val="0"/>
                <w:kern w:val="0"/>
                <w:sz w:val="24"/>
              </w:rPr>
            </w:pPr>
            <w:r>
              <w:rPr>
                <w:rFonts w:hint="eastAsia"/>
                <w:snapToGrid w:val="0"/>
                <w:kern w:val="0"/>
                <w:sz w:val="24"/>
              </w:rPr>
              <w:t>项</w:t>
            </w:r>
            <w:r>
              <w:rPr>
                <w:rFonts w:hint="eastAsia"/>
                <w:snapToGrid w:val="0"/>
                <w:kern w:val="0"/>
                <w:sz w:val="24"/>
              </w:rPr>
              <w:t xml:space="preserve">  </w:t>
            </w:r>
            <w:r>
              <w:rPr>
                <w:rFonts w:hint="eastAsia"/>
                <w:snapToGrid w:val="0"/>
                <w:kern w:val="0"/>
                <w:sz w:val="24"/>
              </w:rPr>
              <w:t>目</w:t>
            </w:r>
          </w:p>
        </w:tc>
        <w:tc>
          <w:tcPr>
            <w:tcW w:w="6279" w:type="dxa"/>
            <w:vAlign w:val="center"/>
          </w:tcPr>
          <w:p w14:paraId="7F79EFC0" w14:textId="77777777" w:rsidR="00CD53D6" w:rsidRDefault="00CD53D6" w:rsidP="00CD53D6">
            <w:pPr>
              <w:jc w:val="center"/>
              <w:rPr>
                <w:snapToGrid w:val="0"/>
                <w:kern w:val="0"/>
                <w:sz w:val="24"/>
              </w:rPr>
            </w:pPr>
            <w:r>
              <w:rPr>
                <w:rFonts w:hint="eastAsia"/>
                <w:snapToGrid w:val="0"/>
                <w:kern w:val="0"/>
                <w:sz w:val="24"/>
              </w:rPr>
              <w:t>检查情况（隐患）</w:t>
            </w:r>
          </w:p>
        </w:tc>
        <w:tc>
          <w:tcPr>
            <w:tcW w:w="1440" w:type="dxa"/>
            <w:vAlign w:val="center"/>
          </w:tcPr>
          <w:p w14:paraId="03EFA4CC" w14:textId="77777777" w:rsidR="00CD53D6" w:rsidRDefault="00CD53D6" w:rsidP="00CD53D6">
            <w:pPr>
              <w:jc w:val="center"/>
              <w:rPr>
                <w:snapToGrid w:val="0"/>
                <w:kern w:val="0"/>
                <w:sz w:val="24"/>
              </w:rPr>
            </w:pPr>
            <w:r>
              <w:rPr>
                <w:rFonts w:hint="eastAsia"/>
                <w:snapToGrid w:val="0"/>
                <w:kern w:val="0"/>
                <w:sz w:val="24"/>
              </w:rPr>
              <w:t>备</w:t>
            </w:r>
            <w:r>
              <w:rPr>
                <w:rFonts w:hint="eastAsia"/>
                <w:snapToGrid w:val="0"/>
                <w:kern w:val="0"/>
                <w:sz w:val="24"/>
              </w:rPr>
              <w:t xml:space="preserve">  </w:t>
            </w:r>
            <w:r>
              <w:rPr>
                <w:rFonts w:hint="eastAsia"/>
                <w:snapToGrid w:val="0"/>
                <w:kern w:val="0"/>
                <w:sz w:val="24"/>
              </w:rPr>
              <w:t>注</w:t>
            </w:r>
          </w:p>
        </w:tc>
      </w:tr>
      <w:tr w:rsidR="00CD53D6" w14:paraId="60781362" w14:textId="77777777" w:rsidTr="00CD53D6">
        <w:trPr>
          <w:cantSplit/>
          <w:trHeight w:val="864"/>
          <w:jc w:val="center"/>
        </w:trPr>
        <w:tc>
          <w:tcPr>
            <w:tcW w:w="802" w:type="dxa"/>
            <w:vMerge w:val="restart"/>
            <w:vAlign w:val="center"/>
          </w:tcPr>
          <w:p w14:paraId="4264030C" w14:textId="77777777" w:rsidR="00CD53D6" w:rsidRDefault="00CD53D6" w:rsidP="00CD53D6">
            <w:pPr>
              <w:spacing w:line="480" w:lineRule="exact"/>
              <w:jc w:val="center"/>
              <w:rPr>
                <w:snapToGrid w:val="0"/>
                <w:kern w:val="0"/>
                <w:sz w:val="24"/>
              </w:rPr>
            </w:pPr>
            <w:r>
              <w:rPr>
                <w:rFonts w:hint="eastAsia"/>
                <w:snapToGrid w:val="0"/>
                <w:kern w:val="0"/>
                <w:sz w:val="24"/>
              </w:rPr>
              <w:t>现场状况</w:t>
            </w:r>
          </w:p>
        </w:tc>
        <w:tc>
          <w:tcPr>
            <w:tcW w:w="1260" w:type="dxa"/>
            <w:vAlign w:val="center"/>
          </w:tcPr>
          <w:p w14:paraId="11D5C24C" w14:textId="77777777" w:rsidR="00CD53D6" w:rsidRDefault="00CD53D6" w:rsidP="00CD53D6">
            <w:pPr>
              <w:spacing w:line="480" w:lineRule="exact"/>
              <w:jc w:val="center"/>
              <w:rPr>
                <w:snapToGrid w:val="0"/>
                <w:kern w:val="0"/>
                <w:sz w:val="24"/>
              </w:rPr>
            </w:pPr>
            <w:r>
              <w:rPr>
                <w:rFonts w:hint="eastAsia"/>
                <w:snapToGrid w:val="0"/>
                <w:kern w:val="0"/>
                <w:sz w:val="24"/>
              </w:rPr>
              <w:t>设备管线</w:t>
            </w:r>
          </w:p>
        </w:tc>
        <w:tc>
          <w:tcPr>
            <w:tcW w:w="6279" w:type="dxa"/>
          </w:tcPr>
          <w:p w14:paraId="508B9668" w14:textId="77777777" w:rsidR="00CD53D6" w:rsidRDefault="00CD53D6" w:rsidP="00CD53D6">
            <w:pPr>
              <w:spacing w:line="480" w:lineRule="exact"/>
              <w:rPr>
                <w:snapToGrid w:val="0"/>
                <w:kern w:val="0"/>
                <w:sz w:val="24"/>
              </w:rPr>
            </w:pPr>
          </w:p>
        </w:tc>
        <w:tc>
          <w:tcPr>
            <w:tcW w:w="1440" w:type="dxa"/>
          </w:tcPr>
          <w:p w14:paraId="1615E17C" w14:textId="77777777" w:rsidR="00CD53D6" w:rsidRDefault="00CD53D6" w:rsidP="00CD53D6">
            <w:pPr>
              <w:spacing w:line="480" w:lineRule="exact"/>
              <w:rPr>
                <w:snapToGrid w:val="0"/>
                <w:kern w:val="0"/>
                <w:sz w:val="24"/>
              </w:rPr>
            </w:pPr>
          </w:p>
        </w:tc>
      </w:tr>
      <w:tr w:rsidR="00CD53D6" w14:paraId="460EA788" w14:textId="77777777" w:rsidTr="00CD53D6">
        <w:trPr>
          <w:cantSplit/>
          <w:trHeight w:val="833"/>
          <w:jc w:val="center"/>
        </w:trPr>
        <w:tc>
          <w:tcPr>
            <w:tcW w:w="802" w:type="dxa"/>
            <w:vMerge/>
          </w:tcPr>
          <w:p w14:paraId="798C7F6C" w14:textId="77777777" w:rsidR="00CD53D6" w:rsidRDefault="00CD53D6" w:rsidP="00CD53D6">
            <w:pPr>
              <w:spacing w:line="480" w:lineRule="exact"/>
              <w:rPr>
                <w:snapToGrid w:val="0"/>
                <w:kern w:val="0"/>
                <w:sz w:val="24"/>
              </w:rPr>
            </w:pPr>
          </w:p>
        </w:tc>
        <w:tc>
          <w:tcPr>
            <w:tcW w:w="1260" w:type="dxa"/>
            <w:vAlign w:val="center"/>
          </w:tcPr>
          <w:p w14:paraId="1E0156DC" w14:textId="77777777" w:rsidR="00CD53D6" w:rsidRDefault="00CD53D6" w:rsidP="00CD53D6">
            <w:pPr>
              <w:spacing w:line="480" w:lineRule="exact"/>
              <w:jc w:val="center"/>
              <w:rPr>
                <w:snapToGrid w:val="0"/>
                <w:kern w:val="0"/>
                <w:sz w:val="24"/>
              </w:rPr>
            </w:pPr>
            <w:r>
              <w:rPr>
                <w:rFonts w:hint="eastAsia"/>
                <w:snapToGrid w:val="0"/>
                <w:kern w:val="0"/>
                <w:sz w:val="24"/>
              </w:rPr>
              <w:t>安全附件</w:t>
            </w:r>
          </w:p>
        </w:tc>
        <w:tc>
          <w:tcPr>
            <w:tcW w:w="6279" w:type="dxa"/>
          </w:tcPr>
          <w:p w14:paraId="346DFCE1" w14:textId="77777777" w:rsidR="00CD53D6" w:rsidRDefault="00CD53D6" w:rsidP="00CD53D6">
            <w:pPr>
              <w:spacing w:line="480" w:lineRule="exact"/>
              <w:rPr>
                <w:snapToGrid w:val="0"/>
                <w:kern w:val="0"/>
                <w:sz w:val="24"/>
              </w:rPr>
            </w:pPr>
          </w:p>
        </w:tc>
        <w:tc>
          <w:tcPr>
            <w:tcW w:w="1440" w:type="dxa"/>
          </w:tcPr>
          <w:p w14:paraId="7A8B1E19" w14:textId="77777777" w:rsidR="00CD53D6" w:rsidRDefault="00CD53D6" w:rsidP="00CD53D6">
            <w:pPr>
              <w:spacing w:line="480" w:lineRule="exact"/>
              <w:rPr>
                <w:snapToGrid w:val="0"/>
                <w:kern w:val="0"/>
                <w:sz w:val="24"/>
              </w:rPr>
            </w:pPr>
          </w:p>
        </w:tc>
      </w:tr>
      <w:tr w:rsidR="00CD53D6" w14:paraId="5D874426" w14:textId="77777777" w:rsidTr="00CD53D6">
        <w:trPr>
          <w:cantSplit/>
          <w:trHeight w:val="860"/>
          <w:jc w:val="center"/>
        </w:trPr>
        <w:tc>
          <w:tcPr>
            <w:tcW w:w="802" w:type="dxa"/>
            <w:vMerge/>
          </w:tcPr>
          <w:p w14:paraId="3B3DEF63" w14:textId="77777777" w:rsidR="00CD53D6" w:rsidRDefault="00CD53D6" w:rsidP="00CD53D6">
            <w:pPr>
              <w:spacing w:line="480" w:lineRule="exact"/>
              <w:rPr>
                <w:snapToGrid w:val="0"/>
                <w:kern w:val="0"/>
                <w:sz w:val="24"/>
              </w:rPr>
            </w:pPr>
          </w:p>
        </w:tc>
        <w:tc>
          <w:tcPr>
            <w:tcW w:w="1260" w:type="dxa"/>
            <w:vAlign w:val="center"/>
          </w:tcPr>
          <w:p w14:paraId="521580C8" w14:textId="77777777" w:rsidR="00CD53D6" w:rsidRDefault="00CD53D6" w:rsidP="00CD53D6">
            <w:pPr>
              <w:spacing w:line="480" w:lineRule="exact"/>
              <w:jc w:val="center"/>
              <w:rPr>
                <w:snapToGrid w:val="0"/>
                <w:kern w:val="0"/>
                <w:sz w:val="24"/>
              </w:rPr>
            </w:pPr>
            <w:r>
              <w:rPr>
                <w:rFonts w:hint="eastAsia"/>
                <w:snapToGrid w:val="0"/>
                <w:kern w:val="0"/>
                <w:sz w:val="24"/>
              </w:rPr>
              <w:t>防护器材</w:t>
            </w:r>
          </w:p>
        </w:tc>
        <w:tc>
          <w:tcPr>
            <w:tcW w:w="6279" w:type="dxa"/>
          </w:tcPr>
          <w:p w14:paraId="1DFA4E01" w14:textId="77777777" w:rsidR="00CD53D6" w:rsidRDefault="00CD53D6" w:rsidP="00CD53D6">
            <w:pPr>
              <w:spacing w:line="480" w:lineRule="exact"/>
              <w:rPr>
                <w:snapToGrid w:val="0"/>
                <w:kern w:val="0"/>
                <w:sz w:val="24"/>
              </w:rPr>
            </w:pPr>
          </w:p>
        </w:tc>
        <w:tc>
          <w:tcPr>
            <w:tcW w:w="1440" w:type="dxa"/>
          </w:tcPr>
          <w:p w14:paraId="268F2B92" w14:textId="77777777" w:rsidR="00CD53D6" w:rsidRDefault="00CD53D6" w:rsidP="00CD53D6">
            <w:pPr>
              <w:spacing w:line="480" w:lineRule="exact"/>
              <w:rPr>
                <w:snapToGrid w:val="0"/>
                <w:kern w:val="0"/>
                <w:sz w:val="24"/>
              </w:rPr>
            </w:pPr>
          </w:p>
        </w:tc>
      </w:tr>
      <w:tr w:rsidR="00CD53D6" w14:paraId="0DC19B71" w14:textId="77777777" w:rsidTr="00CD53D6">
        <w:trPr>
          <w:cantSplit/>
          <w:trHeight w:val="830"/>
          <w:jc w:val="center"/>
        </w:trPr>
        <w:tc>
          <w:tcPr>
            <w:tcW w:w="802" w:type="dxa"/>
            <w:vMerge/>
          </w:tcPr>
          <w:p w14:paraId="294E43EB" w14:textId="77777777" w:rsidR="00CD53D6" w:rsidRDefault="00CD53D6" w:rsidP="00CD53D6">
            <w:pPr>
              <w:spacing w:line="480" w:lineRule="exact"/>
              <w:rPr>
                <w:snapToGrid w:val="0"/>
                <w:kern w:val="0"/>
                <w:sz w:val="24"/>
              </w:rPr>
            </w:pPr>
          </w:p>
        </w:tc>
        <w:tc>
          <w:tcPr>
            <w:tcW w:w="1260" w:type="dxa"/>
            <w:vAlign w:val="center"/>
          </w:tcPr>
          <w:p w14:paraId="3A90473E" w14:textId="77777777" w:rsidR="00CD53D6" w:rsidRDefault="00CD53D6" w:rsidP="00CD53D6">
            <w:pPr>
              <w:spacing w:line="480" w:lineRule="exact"/>
              <w:jc w:val="center"/>
              <w:rPr>
                <w:snapToGrid w:val="0"/>
                <w:kern w:val="0"/>
                <w:sz w:val="24"/>
              </w:rPr>
            </w:pPr>
            <w:r>
              <w:rPr>
                <w:rFonts w:hint="eastAsia"/>
                <w:snapToGrid w:val="0"/>
                <w:kern w:val="0"/>
                <w:sz w:val="24"/>
              </w:rPr>
              <w:t>仪表电气</w:t>
            </w:r>
          </w:p>
        </w:tc>
        <w:tc>
          <w:tcPr>
            <w:tcW w:w="6279" w:type="dxa"/>
          </w:tcPr>
          <w:p w14:paraId="4C09EA31" w14:textId="77777777" w:rsidR="00CD53D6" w:rsidRDefault="00CD53D6" w:rsidP="00CD53D6">
            <w:pPr>
              <w:spacing w:line="480" w:lineRule="exact"/>
              <w:rPr>
                <w:snapToGrid w:val="0"/>
                <w:kern w:val="0"/>
                <w:sz w:val="24"/>
              </w:rPr>
            </w:pPr>
          </w:p>
        </w:tc>
        <w:tc>
          <w:tcPr>
            <w:tcW w:w="1440" w:type="dxa"/>
          </w:tcPr>
          <w:p w14:paraId="336A3D62" w14:textId="77777777" w:rsidR="00CD53D6" w:rsidRDefault="00CD53D6" w:rsidP="00CD53D6">
            <w:pPr>
              <w:spacing w:line="480" w:lineRule="exact"/>
              <w:rPr>
                <w:snapToGrid w:val="0"/>
                <w:kern w:val="0"/>
                <w:sz w:val="24"/>
              </w:rPr>
            </w:pPr>
          </w:p>
        </w:tc>
      </w:tr>
      <w:tr w:rsidR="00CD53D6" w14:paraId="7FE4E756" w14:textId="77777777" w:rsidTr="00CD53D6">
        <w:trPr>
          <w:cantSplit/>
          <w:trHeight w:val="842"/>
          <w:jc w:val="center"/>
        </w:trPr>
        <w:tc>
          <w:tcPr>
            <w:tcW w:w="802" w:type="dxa"/>
            <w:vMerge/>
          </w:tcPr>
          <w:p w14:paraId="5774F26D" w14:textId="77777777" w:rsidR="00CD53D6" w:rsidRDefault="00CD53D6" w:rsidP="00CD53D6">
            <w:pPr>
              <w:spacing w:line="480" w:lineRule="exact"/>
              <w:rPr>
                <w:snapToGrid w:val="0"/>
                <w:kern w:val="0"/>
                <w:sz w:val="24"/>
              </w:rPr>
            </w:pPr>
          </w:p>
        </w:tc>
        <w:tc>
          <w:tcPr>
            <w:tcW w:w="1260" w:type="dxa"/>
            <w:vAlign w:val="center"/>
          </w:tcPr>
          <w:p w14:paraId="3C85182A" w14:textId="77777777" w:rsidR="00CD53D6" w:rsidRDefault="00CD53D6" w:rsidP="00CD53D6">
            <w:pPr>
              <w:spacing w:line="480" w:lineRule="exact"/>
              <w:jc w:val="center"/>
              <w:rPr>
                <w:snapToGrid w:val="0"/>
                <w:kern w:val="0"/>
                <w:sz w:val="24"/>
              </w:rPr>
            </w:pPr>
            <w:r>
              <w:rPr>
                <w:rFonts w:hint="eastAsia"/>
                <w:snapToGrid w:val="0"/>
                <w:kern w:val="0"/>
                <w:sz w:val="24"/>
              </w:rPr>
              <w:t>警示标志</w:t>
            </w:r>
          </w:p>
        </w:tc>
        <w:tc>
          <w:tcPr>
            <w:tcW w:w="6279" w:type="dxa"/>
          </w:tcPr>
          <w:p w14:paraId="58FCD18F" w14:textId="77777777" w:rsidR="00CD53D6" w:rsidRDefault="00CD53D6" w:rsidP="00CD53D6">
            <w:pPr>
              <w:spacing w:line="480" w:lineRule="exact"/>
              <w:rPr>
                <w:snapToGrid w:val="0"/>
                <w:kern w:val="0"/>
                <w:sz w:val="24"/>
              </w:rPr>
            </w:pPr>
          </w:p>
        </w:tc>
        <w:tc>
          <w:tcPr>
            <w:tcW w:w="1440" w:type="dxa"/>
          </w:tcPr>
          <w:p w14:paraId="76002DAB" w14:textId="77777777" w:rsidR="00CD53D6" w:rsidRDefault="00CD53D6" w:rsidP="00CD53D6">
            <w:pPr>
              <w:spacing w:line="480" w:lineRule="exact"/>
              <w:rPr>
                <w:snapToGrid w:val="0"/>
                <w:kern w:val="0"/>
                <w:sz w:val="24"/>
              </w:rPr>
            </w:pPr>
          </w:p>
        </w:tc>
      </w:tr>
      <w:tr w:rsidR="00CD53D6" w14:paraId="1EE828F3" w14:textId="77777777" w:rsidTr="00CD53D6">
        <w:trPr>
          <w:cantSplit/>
          <w:trHeight w:val="826"/>
          <w:jc w:val="center"/>
        </w:trPr>
        <w:tc>
          <w:tcPr>
            <w:tcW w:w="802" w:type="dxa"/>
            <w:vMerge w:val="restart"/>
            <w:vAlign w:val="center"/>
          </w:tcPr>
          <w:p w14:paraId="0B8BD5F1" w14:textId="77777777" w:rsidR="00CD53D6" w:rsidRDefault="00CD53D6" w:rsidP="00CD53D6">
            <w:pPr>
              <w:spacing w:line="480" w:lineRule="exact"/>
              <w:jc w:val="center"/>
              <w:rPr>
                <w:snapToGrid w:val="0"/>
                <w:kern w:val="0"/>
                <w:sz w:val="24"/>
              </w:rPr>
            </w:pPr>
            <w:r>
              <w:rPr>
                <w:rFonts w:hint="eastAsia"/>
                <w:snapToGrid w:val="0"/>
                <w:kern w:val="0"/>
                <w:sz w:val="24"/>
              </w:rPr>
              <w:t>工艺控制</w:t>
            </w:r>
          </w:p>
        </w:tc>
        <w:tc>
          <w:tcPr>
            <w:tcW w:w="1260" w:type="dxa"/>
            <w:vAlign w:val="center"/>
          </w:tcPr>
          <w:p w14:paraId="0E9B303B" w14:textId="77777777" w:rsidR="00CD53D6" w:rsidRDefault="00CD53D6" w:rsidP="00CD53D6">
            <w:pPr>
              <w:spacing w:line="480" w:lineRule="exact"/>
              <w:jc w:val="center"/>
              <w:rPr>
                <w:snapToGrid w:val="0"/>
                <w:kern w:val="0"/>
                <w:sz w:val="24"/>
              </w:rPr>
            </w:pPr>
            <w:r>
              <w:rPr>
                <w:rFonts w:hint="eastAsia"/>
                <w:snapToGrid w:val="0"/>
                <w:kern w:val="0"/>
                <w:sz w:val="24"/>
              </w:rPr>
              <w:t>原始记录</w:t>
            </w:r>
          </w:p>
        </w:tc>
        <w:tc>
          <w:tcPr>
            <w:tcW w:w="6279" w:type="dxa"/>
          </w:tcPr>
          <w:p w14:paraId="72960B51" w14:textId="77777777" w:rsidR="00CD53D6" w:rsidRDefault="00CD53D6" w:rsidP="00CD53D6">
            <w:pPr>
              <w:spacing w:line="480" w:lineRule="exact"/>
              <w:rPr>
                <w:snapToGrid w:val="0"/>
                <w:kern w:val="0"/>
                <w:sz w:val="24"/>
              </w:rPr>
            </w:pPr>
          </w:p>
        </w:tc>
        <w:tc>
          <w:tcPr>
            <w:tcW w:w="1440" w:type="dxa"/>
          </w:tcPr>
          <w:p w14:paraId="013D1200" w14:textId="77777777" w:rsidR="00CD53D6" w:rsidRDefault="00CD53D6" w:rsidP="00CD53D6">
            <w:pPr>
              <w:spacing w:line="480" w:lineRule="exact"/>
              <w:rPr>
                <w:snapToGrid w:val="0"/>
                <w:kern w:val="0"/>
                <w:sz w:val="24"/>
              </w:rPr>
            </w:pPr>
          </w:p>
        </w:tc>
      </w:tr>
      <w:tr w:rsidR="00CD53D6" w14:paraId="3E6026A8" w14:textId="77777777" w:rsidTr="00CD53D6">
        <w:trPr>
          <w:cantSplit/>
          <w:trHeight w:val="852"/>
          <w:jc w:val="center"/>
        </w:trPr>
        <w:tc>
          <w:tcPr>
            <w:tcW w:w="802" w:type="dxa"/>
            <w:vMerge/>
          </w:tcPr>
          <w:p w14:paraId="4B77A66E" w14:textId="77777777" w:rsidR="00CD53D6" w:rsidRDefault="00CD53D6" w:rsidP="00CD53D6">
            <w:pPr>
              <w:spacing w:line="480" w:lineRule="exact"/>
              <w:rPr>
                <w:snapToGrid w:val="0"/>
                <w:kern w:val="0"/>
                <w:sz w:val="24"/>
              </w:rPr>
            </w:pPr>
          </w:p>
        </w:tc>
        <w:tc>
          <w:tcPr>
            <w:tcW w:w="1260" w:type="dxa"/>
            <w:vAlign w:val="center"/>
          </w:tcPr>
          <w:p w14:paraId="4838991F" w14:textId="77777777" w:rsidR="00CD53D6" w:rsidRDefault="00CD53D6" w:rsidP="00CD53D6">
            <w:pPr>
              <w:spacing w:line="480" w:lineRule="exact"/>
              <w:jc w:val="center"/>
              <w:rPr>
                <w:snapToGrid w:val="0"/>
                <w:kern w:val="0"/>
                <w:sz w:val="24"/>
              </w:rPr>
            </w:pPr>
            <w:r>
              <w:rPr>
                <w:rFonts w:hint="eastAsia"/>
                <w:snapToGrid w:val="0"/>
                <w:kern w:val="0"/>
                <w:sz w:val="24"/>
              </w:rPr>
              <w:t>工艺指标</w:t>
            </w:r>
          </w:p>
        </w:tc>
        <w:tc>
          <w:tcPr>
            <w:tcW w:w="6279" w:type="dxa"/>
          </w:tcPr>
          <w:p w14:paraId="3E57239C" w14:textId="77777777" w:rsidR="00CD53D6" w:rsidRDefault="00CD53D6" w:rsidP="00CD53D6">
            <w:pPr>
              <w:spacing w:line="480" w:lineRule="exact"/>
              <w:rPr>
                <w:snapToGrid w:val="0"/>
                <w:kern w:val="0"/>
                <w:sz w:val="24"/>
              </w:rPr>
            </w:pPr>
          </w:p>
        </w:tc>
        <w:tc>
          <w:tcPr>
            <w:tcW w:w="1440" w:type="dxa"/>
          </w:tcPr>
          <w:p w14:paraId="2FFE0059" w14:textId="77777777" w:rsidR="00CD53D6" w:rsidRDefault="00CD53D6" w:rsidP="00CD53D6">
            <w:pPr>
              <w:spacing w:line="480" w:lineRule="exact"/>
              <w:rPr>
                <w:snapToGrid w:val="0"/>
                <w:kern w:val="0"/>
                <w:sz w:val="24"/>
              </w:rPr>
            </w:pPr>
          </w:p>
        </w:tc>
      </w:tr>
      <w:tr w:rsidR="00CD53D6" w14:paraId="3EF88C7E" w14:textId="77777777" w:rsidTr="00CD53D6">
        <w:trPr>
          <w:cantSplit/>
          <w:trHeight w:val="836"/>
          <w:jc w:val="center"/>
        </w:trPr>
        <w:tc>
          <w:tcPr>
            <w:tcW w:w="802" w:type="dxa"/>
            <w:vMerge w:val="restart"/>
            <w:vAlign w:val="center"/>
          </w:tcPr>
          <w:p w14:paraId="09B7CA16" w14:textId="77777777" w:rsidR="00CD53D6" w:rsidRDefault="00CD53D6" w:rsidP="00CD53D6">
            <w:pPr>
              <w:spacing w:line="480" w:lineRule="exact"/>
              <w:jc w:val="center"/>
              <w:rPr>
                <w:snapToGrid w:val="0"/>
                <w:kern w:val="0"/>
                <w:sz w:val="24"/>
              </w:rPr>
            </w:pPr>
            <w:r>
              <w:rPr>
                <w:rFonts w:hint="eastAsia"/>
                <w:snapToGrid w:val="0"/>
                <w:kern w:val="0"/>
                <w:sz w:val="24"/>
              </w:rPr>
              <w:t>人员组织</w:t>
            </w:r>
          </w:p>
        </w:tc>
        <w:tc>
          <w:tcPr>
            <w:tcW w:w="1260" w:type="dxa"/>
            <w:vAlign w:val="center"/>
          </w:tcPr>
          <w:p w14:paraId="6AD0534E" w14:textId="77777777" w:rsidR="00CD53D6" w:rsidRDefault="00CD53D6" w:rsidP="00CD53D6">
            <w:pPr>
              <w:spacing w:line="480" w:lineRule="exact"/>
              <w:jc w:val="center"/>
              <w:rPr>
                <w:snapToGrid w:val="0"/>
                <w:kern w:val="0"/>
                <w:sz w:val="24"/>
              </w:rPr>
            </w:pPr>
            <w:r>
              <w:rPr>
                <w:rFonts w:hint="eastAsia"/>
                <w:snapToGrid w:val="0"/>
                <w:kern w:val="0"/>
                <w:sz w:val="24"/>
              </w:rPr>
              <w:t>操作监护</w:t>
            </w:r>
          </w:p>
        </w:tc>
        <w:tc>
          <w:tcPr>
            <w:tcW w:w="6279" w:type="dxa"/>
          </w:tcPr>
          <w:p w14:paraId="5518C2B5" w14:textId="77777777" w:rsidR="00CD53D6" w:rsidRDefault="00CD53D6" w:rsidP="00CD53D6">
            <w:pPr>
              <w:spacing w:line="480" w:lineRule="exact"/>
              <w:rPr>
                <w:snapToGrid w:val="0"/>
                <w:kern w:val="0"/>
                <w:sz w:val="24"/>
              </w:rPr>
            </w:pPr>
          </w:p>
        </w:tc>
        <w:tc>
          <w:tcPr>
            <w:tcW w:w="1440" w:type="dxa"/>
          </w:tcPr>
          <w:p w14:paraId="31F27ED5" w14:textId="77777777" w:rsidR="00CD53D6" w:rsidRDefault="00CD53D6" w:rsidP="00CD53D6">
            <w:pPr>
              <w:spacing w:line="480" w:lineRule="exact"/>
              <w:rPr>
                <w:snapToGrid w:val="0"/>
                <w:kern w:val="0"/>
                <w:sz w:val="24"/>
              </w:rPr>
            </w:pPr>
          </w:p>
        </w:tc>
      </w:tr>
      <w:tr w:rsidR="00CD53D6" w14:paraId="568C6942" w14:textId="77777777" w:rsidTr="00CD53D6">
        <w:trPr>
          <w:cantSplit/>
          <w:trHeight w:val="848"/>
          <w:jc w:val="center"/>
        </w:trPr>
        <w:tc>
          <w:tcPr>
            <w:tcW w:w="802" w:type="dxa"/>
            <w:vMerge/>
          </w:tcPr>
          <w:p w14:paraId="603292D1" w14:textId="77777777" w:rsidR="00CD53D6" w:rsidRDefault="00CD53D6" w:rsidP="00CD53D6">
            <w:pPr>
              <w:spacing w:line="480" w:lineRule="exact"/>
              <w:rPr>
                <w:snapToGrid w:val="0"/>
                <w:kern w:val="0"/>
                <w:sz w:val="24"/>
              </w:rPr>
            </w:pPr>
          </w:p>
        </w:tc>
        <w:tc>
          <w:tcPr>
            <w:tcW w:w="1260" w:type="dxa"/>
            <w:vAlign w:val="center"/>
          </w:tcPr>
          <w:p w14:paraId="0F373BFD" w14:textId="77777777" w:rsidR="00CD53D6" w:rsidRDefault="00CD53D6" w:rsidP="00CD53D6">
            <w:pPr>
              <w:spacing w:line="480" w:lineRule="exact"/>
              <w:jc w:val="center"/>
              <w:rPr>
                <w:snapToGrid w:val="0"/>
                <w:kern w:val="0"/>
                <w:sz w:val="24"/>
              </w:rPr>
            </w:pPr>
            <w:r>
              <w:rPr>
                <w:rFonts w:hint="eastAsia"/>
                <w:snapToGrid w:val="0"/>
                <w:kern w:val="0"/>
                <w:sz w:val="24"/>
              </w:rPr>
              <w:t>持证培训</w:t>
            </w:r>
          </w:p>
        </w:tc>
        <w:tc>
          <w:tcPr>
            <w:tcW w:w="6279" w:type="dxa"/>
          </w:tcPr>
          <w:p w14:paraId="55050724" w14:textId="77777777" w:rsidR="00CD53D6" w:rsidRDefault="00CD53D6" w:rsidP="00CD53D6">
            <w:pPr>
              <w:spacing w:line="480" w:lineRule="exact"/>
              <w:rPr>
                <w:snapToGrid w:val="0"/>
                <w:kern w:val="0"/>
                <w:sz w:val="24"/>
              </w:rPr>
            </w:pPr>
          </w:p>
        </w:tc>
        <w:tc>
          <w:tcPr>
            <w:tcW w:w="1440" w:type="dxa"/>
          </w:tcPr>
          <w:p w14:paraId="3CEFCCB1" w14:textId="77777777" w:rsidR="00CD53D6" w:rsidRDefault="00CD53D6" w:rsidP="00CD53D6">
            <w:pPr>
              <w:spacing w:line="480" w:lineRule="exact"/>
              <w:rPr>
                <w:snapToGrid w:val="0"/>
                <w:kern w:val="0"/>
                <w:sz w:val="24"/>
              </w:rPr>
            </w:pPr>
          </w:p>
        </w:tc>
      </w:tr>
      <w:tr w:rsidR="00CD53D6" w14:paraId="686375E8" w14:textId="77777777" w:rsidTr="00CD53D6">
        <w:trPr>
          <w:cantSplit/>
          <w:trHeight w:val="845"/>
          <w:jc w:val="center"/>
        </w:trPr>
        <w:tc>
          <w:tcPr>
            <w:tcW w:w="802" w:type="dxa"/>
            <w:vMerge/>
          </w:tcPr>
          <w:p w14:paraId="63AEE357" w14:textId="77777777" w:rsidR="00CD53D6" w:rsidRDefault="00CD53D6" w:rsidP="00CD53D6">
            <w:pPr>
              <w:spacing w:line="480" w:lineRule="exact"/>
              <w:rPr>
                <w:snapToGrid w:val="0"/>
                <w:kern w:val="0"/>
                <w:sz w:val="24"/>
              </w:rPr>
            </w:pPr>
          </w:p>
        </w:tc>
        <w:tc>
          <w:tcPr>
            <w:tcW w:w="1260" w:type="dxa"/>
            <w:vAlign w:val="center"/>
          </w:tcPr>
          <w:p w14:paraId="47545CB1" w14:textId="77777777" w:rsidR="00CD53D6" w:rsidRDefault="00CD53D6" w:rsidP="00CD53D6">
            <w:pPr>
              <w:spacing w:line="480" w:lineRule="exact"/>
              <w:jc w:val="center"/>
              <w:rPr>
                <w:snapToGrid w:val="0"/>
                <w:kern w:val="0"/>
                <w:sz w:val="24"/>
              </w:rPr>
            </w:pPr>
            <w:r>
              <w:rPr>
                <w:rFonts w:hint="eastAsia"/>
                <w:snapToGrid w:val="0"/>
                <w:kern w:val="0"/>
                <w:sz w:val="24"/>
              </w:rPr>
              <w:t>防护穿戴</w:t>
            </w:r>
          </w:p>
        </w:tc>
        <w:tc>
          <w:tcPr>
            <w:tcW w:w="6279" w:type="dxa"/>
          </w:tcPr>
          <w:p w14:paraId="0A74D536" w14:textId="77777777" w:rsidR="00CD53D6" w:rsidRDefault="00CD53D6" w:rsidP="00CD53D6">
            <w:pPr>
              <w:spacing w:line="480" w:lineRule="exact"/>
              <w:rPr>
                <w:snapToGrid w:val="0"/>
                <w:kern w:val="0"/>
                <w:sz w:val="24"/>
              </w:rPr>
            </w:pPr>
          </w:p>
        </w:tc>
        <w:tc>
          <w:tcPr>
            <w:tcW w:w="1440" w:type="dxa"/>
          </w:tcPr>
          <w:p w14:paraId="3F24231A" w14:textId="77777777" w:rsidR="00CD53D6" w:rsidRDefault="00CD53D6" w:rsidP="00CD53D6">
            <w:pPr>
              <w:spacing w:line="480" w:lineRule="exact"/>
              <w:rPr>
                <w:snapToGrid w:val="0"/>
                <w:kern w:val="0"/>
                <w:sz w:val="24"/>
              </w:rPr>
            </w:pPr>
          </w:p>
        </w:tc>
      </w:tr>
      <w:tr w:rsidR="00CD53D6" w14:paraId="10ECC435" w14:textId="77777777" w:rsidTr="00CD53D6">
        <w:trPr>
          <w:cantSplit/>
          <w:trHeight w:val="830"/>
          <w:jc w:val="center"/>
        </w:trPr>
        <w:tc>
          <w:tcPr>
            <w:tcW w:w="802" w:type="dxa"/>
            <w:vMerge/>
          </w:tcPr>
          <w:p w14:paraId="4AAF40D6" w14:textId="77777777" w:rsidR="00CD53D6" w:rsidRDefault="00CD53D6" w:rsidP="00CD53D6">
            <w:pPr>
              <w:spacing w:line="480" w:lineRule="exact"/>
              <w:rPr>
                <w:snapToGrid w:val="0"/>
                <w:kern w:val="0"/>
                <w:sz w:val="24"/>
              </w:rPr>
            </w:pPr>
          </w:p>
        </w:tc>
        <w:tc>
          <w:tcPr>
            <w:tcW w:w="1260" w:type="dxa"/>
            <w:vAlign w:val="center"/>
          </w:tcPr>
          <w:p w14:paraId="40573FBD" w14:textId="77777777" w:rsidR="00CD53D6" w:rsidRDefault="00CD53D6" w:rsidP="00CD53D6">
            <w:pPr>
              <w:spacing w:line="480" w:lineRule="exact"/>
              <w:jc w:val="center"/>
              <w:rPr>
                <w:snapToGrid w:val="0"/>
                <w:kern w:val="0"/>
                <w:sz w:val="24"/>
              </w:rPr>
            </w:pPr>
            <w:r>
              <w:rPr>
                <w:rFonts w:hint="eastAsia"/>
                <w:snapToGrid w:val="0"/>
                <w:kern w:val="0"/>
                <w:sz w:val="24"/>
              </w:rPr>
              <w:t>班组活动</w:t>
            </w:r>
          </w:p>
        </w:tc>
        <w:tc>
          <w:tcPr>
            <w:tcW w:w="6279" w:type="dxa"/>
          </w:tcPr>
          <w:p w14:paraId="6E350202" w14:textId="77777777" w:rsidR="00CD53D6" w:rsidRDefault="00CD53D6" w:rsidP="00CD53D6">
            <w:pPr>
              <w:spacing w:line="480" w:lineRule="exact"/>
              <w:rPr>
                <w:snapToGrid w:val="0"/>
                <w:kern w:val="0"/>
                <w:sz w:val="24"/>
              </w:rPr>
            </w:pPr>
          </w:p>
        </w:tc>
        <w:tc>
          <w:tcPr>
            <w:tcW w:w="1440" w:type="dxa"/>
          </w:tcPr>
          <w:p w14:paraId="029B0A74" w14:textId="77777777" w:rsidR="00CD53D6" w:rsidRDefault="00CD53D6" w:rsidP="00CD53D6">
            <w:pPr>
              <w:spacing w:line="480" w:lineRule="exact"/>
              <w:rPr>
                <w:snapToGrid w:val="0"/>
                <w:kern w:val="0"/>
                <w:sz w:val="24"/>
              </w:rPr>
            </w:pPr>
          </w:p>
        </w:tc>
      </w:tr>
      <w:tr w:rsidR="00CD53D6" w14:paraId="07015C0D" w14:textId="77777777" w:rsidTr="00CD53D6">
        <w:trPr>
          <w:cantSplit/>
          <w:trHeight w:val="997"/>
          <w:jc w:val="center"/>
        </w:trPr>
        <w:tc>
          <w:tcPr>
            <w:tcW w:w="2062" w:type="dxa"/>
            <w:gridSpan w:val="2"/>
            <w:vAlign w:val="center"/>
          </w:tcPr>
          <w:p w14:paraId="662FE458" w14:textId="77777777" w:rsidR="00CD53D6" w:rsidRDefault="00CD53D6" w:rsidP="00CD53D6">
            <w:pPr>
              <w:spacing w:line="480" w:lineRule="exact"/>
              <w:jc w:val="center"/>
              <w:rPr>
                <w:snapToGrid w:val="0"/>
                <w:kern w:val="0"/>
                <w:sz w:val="24"/>
              </w:rPr>
            </w:pPr>
            <w:r>
              <w:rPr>
                <w:rFonts w:hint="eastAsia"/>
                <w:snapToGrid w:val="0"/>
                <w:kern w:val="0"/>
                <w:sz w:val="24"/>
              </w:rPr>
              <w:t>其</w:t>
            </w:r>
            <w:r>
              <w:rPr>
                <w:rFonts w:hint="eastAsia"/>
                <w:snapToGrid w:val="0"/>
                <w:kern w:val="0"/>
                <w:sz w:val="24"/>
              </w:rPr>
              <w:t xml:space="preserve">  </w:t>
            </w:r>
            <w:r>
              <w:rPr>
                <w:rFonts w:hint="eastAsia"/>
                <w:snapToGrid w:val="0"/>
                <w:kern w:val="0"/>
                <w:sz w:val="24"/>
              </w:rPr>
              <w:t>他</w:t>
            </w:r>
          </w:p>
        </w:tc>
        <w:tc>
          <w:tcPr>
            <w:tcW w:w="7719" w:type="dxa"/>
            <w:gridSpan w:val="2"/>
            <w:vAlign w:val="center"/>
          </w:tcPr>
          <w:p w14:paraId="5657F290" w14:textId="77777777" w:rsidR="00CD53D6" w:rsidRDefault="00CD53D6" w:rsidP="00CD53D6">
            <w:pPr>
              <w:spacing w:line="480" w:lineRule="exact"/>
              <w:jc w:val="center"/>
              <w:rPr>
                <w:snapToGrid w:val="0"/>
                <w:kern w:val="0"/>
                <w:sz w:val="24"/>
              </w:rPr>
            </w:pPr>
          </w:p>
        </w:tc>
      </w:tr>
      <w:tr w:rsidR="00CD53D6" w14:paraId="2DB7B6E8" w14:textId="77777777" w:rsidTr="00CD53D6">
        <w:trPr>
          <w:cantSplit/>
          <w:trHeight w:val="970"/>
          <w:jc w:val="center"/>
        </w:trPr>
        <w:tc>
          <w:tcPr>
            <w:tcW w:w="2062" w:type="dxa"/>
            <w:gridSpan w:val="2"/>
            <w:vAlign w:val="center"/>
          </w:tcPr>
          <w:p w14:paraId="5A351B1D" w14:textId="77777777" w:rsidR="00CD53D6" w:rsidRDefault="00CD53D6" w:rsidP="00CD53D6">
            <w:pPr>
              <w:spacing w:line="480" w:lineRule="exact"/>
              <w:jc w:val="center"/>
              <w:rPr>
                <w:snapToGrid w:val="0"/>
                <w:kern w:val="0"/>
                <w:sz w:val="24"/>
              </w:rPr>
            </w:pPr>
            <w:r>
              <w:rPr>
                <w:rFonts w:hint="eastAsia"/>
                <w:snapToGrid w:val="0"/>
                <w:kern w:val="0"/>
                <w:sz w:val="24"/>
              </w:rPr>
              <w:t>检查人签名</w:t>
            </w:r>
          </w:p>
        </w:tc>
        <w:tc>
          <w:tcPr>
            <w:tcW w:w="7719" w:type="dxa"/>
            <w:gridSpan w:val="2"/>
            <w:vAlign w:val="center"/>
          </w:tcPr>
          <w:p w14:paraId="425E10CF" w14:textId="77777777" w:rsidR="00CD53D6" w:rsidRDefault="00CD53D6" w:rsidP="00CD53D6">
            <w:pPr>
              <w:spacing w:line="480" w:lineRule="exact"/>
              <w:jc w:val="center"/>
              <w:rPr>
                <w:snapToGrid w:val="0"/>
                <w:kern w:val="0"/>
                <w:sz w:val="24"/>
              </w:rPr>
            </w:pPr>
          </w:p>
        </w:tc>
      </w:tr>
    </w:tbl>
    <w:p w14:paraId="7BF0B6B9" w14:textId="77777777" w:rsidR="00CD53D6" w:rsidRDefault="00CD53D6" w:rsidP="00CD53D6">
      <w:pPr>
        <w:ind w:firstLineChars="3300" w:firstLine="7920"/>
        <w:rPr>
          <w:snapToGrid w:val="0"/>
          <w:kern w:val="0"/>
          <w:sz w:val="24"/>
        </w:rPr>
      </w:pPr>
      <w:r>
        <w:rPr>
          <w:rFonts w:hint="eastAsia"/>
          <w:snapToGrid w:val="0"/>
          <w:kern w:val="0"/>
          <w:sz w:val="24"/>
        </w:rPr>
        <w:t xml:space="preserve"> </w:t>
      </w:r>
    </w:p>
    <w:p w14:paraId="5C9ECC3E" w14:textId="77777777" w:rsidR="00CD53D6" w:rsidRDefault="00CD53D6" w:rsidP="00CD53D6">
      <w:pPr>
        <w:jc w:val="center"/>
        <w:rPr>
          <w:rFonts w:ascii="宋体" w:hAnsi="宋体" w:cs="宋体"/>
          <w:b/>
          <w:sz w:val="36"/>
          <w:szCs w:val="36"/>
        </w:rPr>
      </w:pPr>
    </w:p>
    <w:p w14:paraId="530E5C3C" w14:textId="77777777" w:rsidR="00CD53D6" w:rsidRDefault="00CD53D6" w:rsidP="00CD53D6">
      <w:pPr>
        <w:spacing w:line="360" w:lineRule="auto"/>
        <w:jc w:val="center"/>
        <w:rPr>
          <w:rFonts w:ascii="宋体" w:hAnsi="宋体"/>
          <w:b/>
          <w:bCs/>
          <w:sz w:val="28"/>
          <w:szCs w:val="28"/>
        </w:rPr>
        <w:sectPr w:rsidR="00CD53D6">
          <w:pgSz w:w="11906" w:h="16838"/>
          <w:pgMar w:top="1440" w:right="1191" w:bottom="1361" w:left="1531" w:header="851" w:footer="737" w:gutter="0"/>
          <w:paperSrc w:first="7" w:other="7"/>
          <w:cols w:space="720"/>
          <w:docGrid w:linePitch="312"/>
        </w:sectPr>
      </w:pPr>
    </w:p>
    <w:p w14:paraId="68F55158" w14:textId="77777777" w:rsidR="00CD53D6" w:rsidRPr="00BA4232" w:rsidRDefault="002810E3" w:rsidP="00BA4232">
      <w:pPr>
        <w:pStyle w:val="12"/>
        <w:spacing w:before="0" w:after="0" w:line="460" w:lineRule="exact"/>
        <w:ind w:left="2" w:firstLineChars="466" w:firstLine="1310"/>
        <w:outlineLvl w:val="0"/>
        <w:rPr>
          <w:bCs w:val="0"/>
        </w:rPr>
      </w:pPr>
      <w:bookmarkStart w:id="129" w:name="_Toc334616214"/>
      <w:bookmarkStart w:id="130" w:name="_Toc391046368"/>
      <w:r w:rsidRPr="00BA4232">
        <w:rPr>
          <w:rFonts w:hint="eastAsia"/>
          <w:bCs w:val="0"/>
        </w:rPr>
        <w:lastRenderedPageBreak/>
        <w:t>表6</w:t>
      </w:r>
      <w:r w:rsidR="00CD53D6" w:rsidRPr="00BA4232">
        <w:rPr>
          <w:rFonts w:hint="eastAsia"/>
          <w:bCs w:val="0"/>
        </w:rPr>
        <w:t>.20 关键装置、重点部位安全活动记录</w:t>
      </w:r>
      <w:bookmarkEnd w:id="129"/>
      <w:bookmarkEnd w:id="1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843"/>
        <w:gridCol w:w="142"/>
        <w:gridCol w:w="1898"/>
        <w:gridCol w:w="937"/>
        <w:gridCol w:w="1413"/>
        <w:gridCol w:w="429"/>
        <w:gridCol w:w="1921"/>
      </w:tblGrid>
      <w:tr w:rsidR="00CD53D6" w:rsidRPr="00CD53D6" w14:paraId="3EB53AE4" w14:textId="77777777" w:rsidTr="00CD53D6">
        <w:trPr>
          <w:trHeight w:val="504"/>
        </w:trPr>
        <w:tc>
          <w:tcPr>
            <w:tcW w:w="2802" w:type="dxa"/>
            <w:gridSpan w:val="3"/>
            <w:vAlign w:val="center"/>
          </w:tcPr>
          <w:p w14:paraId="263E9E39" w14:textId="77777777" w:rsidR="00CD53D6" w:rsidRPr="00CD53D6" w:rsidRDefault="00CD53D6" w:rsidP="00CD53D6">
            <w:pPr>
              <w:jc w:val="center"/>
              <w:rPr>
                <w:szCs w:val="21"/>
              </w:rPr>
            </w:pPr>
            <w:r w:rsidRPr="00CD53D6">
              <w:rPr>
                <w:rFonts w:hint="eastAsia"/>
                <w:szCs w:val="21"/>
              </w:rPr>
              <w:t>活动主题（主要内容）</w:t>
            </w:r>
          </w:p>
        </w:tc>
        <w:tc>
          <w:tcPr>
            <w:tcW w:w="6598" w:type="dxa"/>
            <w:gridSpan w:val="5"/>
            <w:vAlign w:val="center"/>
          </w:tcPr>
          <w:p w14:paraId="4B48B0D8" w14:textId="77777777" w:rsidR="00CD53D6" w:rsidRPr="00CD53D6" w:rsidRDefault="00CD53D6" w:rsidP="00CD53D6">
            <w:pPr>
              <w:spacing w:line="360" w:lineRule="exact"/>
              <w:jc w:val="center"/>
              <w:rPr>
                <w:b/>
                <w:szCs w:val="21"/>
              </w:rPr>
            </w:pPr>
            <w:r w:rsidRPr="00CD53D6">
              <w:rPr>
                <w:rFonts w:hint="eastAsia"/>
                <w:szCs w:val="21"/>
              </w:rPr>
              <w:t>关键装置及重点部位安全管理</w:t>
            </w:r>
          </w:p>
        </w:tc>
      </w:tr>
      <w:tr w:rsidR="00CD53D6" w:rsidRPr="00CD53D6" w14:paraId="363F6F6E" w14:textId="77777777" w:rsidTr="00CD53D6">
        <w:trPr>
          <w:trHeight w:val="567"/>
        </w:trPr>
        <w:tc>
          <w:tcPr>
            <w:tcW w:w="2802" w:type="dxa"/>
            <w:gridSpan w:val="3"/>
            <w:vAlign w:val="center"/>
          </w:tcPr>
          <w:p w14:paraId="49A1104C" w14:textId="77777777" w:rsidR="00CD53D6" w:rsidRPr="00CD53D6" w:rsidRDefault="00CD53D6" w:rsidP="00CD53D6">
            <w:pPr>
              <w:jc w:val="center"/>
              <w:rPr>
                <w:szCs w:val="21"/>
              </w:rPr>
            </w:pPr>
            <w:r w:rsidRPr="00CD53D6">
              <w:rPr>
                <w:rFonts w:hint="eastAsia"/>
                <w:szCs w:val="21"/>
              </w:rPr>
              <w:t>活动地点</w:t>
            </w:r>
          </w:p>
        </w:tc>
        <w:tc>
          <w:tcPr>
            <w:tcW w:w="6598" w:type="dxa"/>
            <w:gridSpan w:val="5"/>
            <w:vAlign w:val="center"/>
          </w:tcPr>
          <w:p w14:paraId="42FB1AC9" w14:textId="77777777" w:rsidR="00CD53D6" w:rsidRPr="00CD53D6" w:rsidRDefault="00CD53D6" w:rsidP="00CD53D6">
            <w:pPr>
              <w:spacing w:line="360" w:lineRule="exact"/>
              <w:jc w:val="center"/>
              <w:outlineLvl w:val="0"/>
              <w:rPr>
                <w:b/>
                <w:szCs w:val="21"/>
              </w:rPr>
            </w:pPr>
          </w:p>
        </w:tc>
      </w:tr>
      <w:tr w:rsidR="00CD53D6" w:rsidRPr="00CD53D6" w14:paraId="1D694E45" w14:textId="77777777" w:rsidTr="00CD53D6">
        <w:trPr>
          <w:trHeight w:val="545"/>
        </w:trPr>
        <w:tc>
          <w:tcPr>
            <w:tcW w:w="2802" w:type="dxa"/>
            <w:gridSpan w:val="3"/>
            <w:vAlign w:val="center"/>
          </w:tcPr>
          <w:p w14:paraId="3AA2A3B5" w14:textId="77777777" w:rsidR="00CD53D6" w:rsidRPr="00CD53D6" w:rsidRDefault="00CD53D6" w:rsidP="00CD53D6">
            <w:pPr>
              <w:jc w:val="center"/>
              <w:rPr>
                <w:szCs w:val="21"/>
              </w:rPr>
            </w:pPr>
            <w:r w:rsidRPr="00CD53D6">
              <w:rPr>
                <w:rFonts w:hint="eastAsia"/>
                <w:szCs w:val="21"/>
              </w:rPr>
              <w:t>活动时间</w:t>
            </w:r>
          </w:p>
        </w:tc>
        <w:tc>
          <w:tcPr>
            <w:tcW w:w="6598" w:type="dxa"/>
            <w:gridSpan w:val="5"/>
            <w:vAlign w:val="center"/>
          </w:tcPr>
          <w:p w14:paraId="0C6F1AF1" w14:textId="77777777" w:rsidR="00CD53D6" w:rsidRPr="00CD53D6" w:rsidRDefault="00CD53D6" w:rsidP="00CD53D6">
            <w:pPr>
              <w:spacing w:line="360" w:lineRule="exact"/>
              <w:jc w:val="center"/>
              <w:outlineLvl w:val="0"/>
              <w:rPr>
                <w:b/>
                <w:szCs w:val="21"/>
              </w:rPr>
            </w:pPr>
          </w:p>
        </w:tc>
      </w:tr>
      <w:tr w:rsidR="00CD53D6" w:rsidRPr="00CD53D6" w14:paraId="14FBC458" w14:textId="77777777" w:rsidTr="00CD53D6">
        <w:trPr>
          <w:trHeight w:val="564"/>
        </w:trPr>
        <w:tc>
          <w:tcPr>
            <w:tcW w:w="2802" w:type="dxa"/>
            <w:gridSpan w:val="3"/>
            <w:vAlign w:val="center"/>
          </w:tcPr>
          <w:p w14:paraId="6BEC61D0" w14:textId="77777777" w:rsidR="00CD53D6" w:rsidRPr="00CD53D6" w:rsidRDefault="00CD53D6" w:rsidP="00CD53D6">
            <w:pPr>
              <w:jc w:val="center"/>
              <w:rPr>
                <w:szCs w:val="21"/>
              </w:rPr>
            </w:pPr>
            <w:r w:rsidRPr="00CD53D6">
              <w:rPr>
                <w:rFonts w:hint="eastAsia"/>
                <w:szCs w:val="21"/>
              </w:rPr>
              <w:t>活动主持人</w:t>
            </w:r>
          </w:p>
        </w:tc>
        <w:tc>
          <w:tcPr>
            <w:tcW w:w="2835" w:type="dxa"/>
            <w:gridSpan w:val="2"/>
            <w:vAlign w:val="center"/>
          </w:tcPr>
          <w:p w14:paraId="667163F8" w14:textId="77777777" w:rsidR="00CD53D6" w:rsidRPr="00CD53D6" w:rsidRDefault="00CD53D6" w:rsidP="00CD53D6">
            <w:pPr>
              <w:spacing w:line="360" w:lineRule="exact"/>
              <w:jc w:val="center"/>
              <w:rPr>
                <w:b/>
                <w:szCs w:val="21"/>
              </w:rPr>
            </w:pPr>
          </w:p>
        </w:tc>
        <w:tc>
          <w:tcPr>
            <w:tcW w:w="1413" w:type="dxa"/>
            <w:vAlign w:val="center"/>
          </w:tcPr>
          <w:p w14:paraId="2715013B" w14:textId="77777777" w:rsidR="00CD53D6" w:rsidRPr="00CD53D6" w:rsidRDefault="00CD53D6" w:rsidP="00CD53D6">
            <w:pPr>
              <w:spacing w:line="360" w:lineRule="exact"/>
              <w:jc w:val="center"/>
              <w:rPr>
                <w:b/>
                <w:szCs w:val="21"/>
              </w:rPr>
            </w:pPr>
            <w:r w:rsidRPr="00CD53D6">
              <w:rPr>
                <w:rFonts w:hint="eastAsia"/>
                <w:szCs w:val="21"/>
              </w:rPr>
              <w:t>记录人</w:t>
            </w:r>
          </w:p>
        </w:tc>
        <w:tc>
          <w:tcPr>
            <w:tcW w:w="2350" w:type="dxa"/>
            <w:gridSpan w:val="2"/>
            <w:vAlign w:val="center"/>
          </w:tcPr>
          <w:p w14:paraId="6BDCE9A1" w14:textId="77777777" w:rsidR="00CD53D6" w:rsidRPr="00CD53D6" w:rsidRDefault="00CD53D6" w:rsidP="00CD53D6">
            <w:pPr>
              <w:spacing w:line="360" w:lineRule="exact"/>
              <w:jc w:val="center"/>
              <w:rPr>
                <w:b/>
                <w:szCs w:val="21"/>
              </w:rPr>
            </w:pPr>
          </w:p>
        </w:tc>
      </w:tr>
      <w:tr w:rsidR="00CD53D6" w:rsidRPr="00CD53D6" w14:paraId="6156264C" w14:textId="77777777" w:rsidTr="00CD53D6">
        <w:trPr>
          <w:trHeight w:val="2427"/>
        </w:trPr>
        <w:tc>
          <w:tcPr>
            <w:tcW w:w="2802" w:type="dxa"/>
            <w:gridSpan w:val="3"/>
            <w:vAlign w:val="center"/>
          </w:tcPr>
          <w:p w14:paraId="19A82B61" w14:textId="77777777" w:rsidR="00CD53D6" w:rsidRPr="00CD53D6" w:rsidRDefault="00CD53D6" w:rsidP="00CD53D6">
            <w:pPr>
              <w:jc w:val="center"/>
              <w:rPr>
                <w:szCs w:val="21"/>
              </w:rPr>
            </w:pPr>
            <w:r w:rsidRPr="00CD53D6">
              <w:rPr>
                <w:rFonts w:hint="eastAsia"/>
                <w:szCs w:val="21"/>
              </w:rPr>
              <w:t>活动记录</w:t>
            </w:r>
          </w:p>
        </w:tc>
        <w:tc>
          <w:tcPr>
            <w:tcW w:w="6598" w:type="dxa"/>
            <w:gridSpan w:val="5"/>
          </w:tcPr>
          <w:p w14:paraId="6394DFAF" w14:textId="77777777" w:rsidR="00CD53D6" w:rsidRPr="00CD53D6" w:rsidRDefault="00CD53D6" w:rsidP="00CD53D6">
            <w:pPr>
              <w:spacing w:line="360" w:lineRule="exact"/>
              <w:jc w:val="center"/>
              <w:outlineLvl w:val="0"/>
              <w:rPr>
                <w:b/>
                <w:szCs w:val="21"/>
              </w:rPr>
            </w:pPr>
          </w:p>
        </w:tc>
      </w:tr>
      <w:tr w:rsidR="00CD53D6" w:rsidRPr="00CD53D6" w14:paraId="6E5E18EB" w14:textId="77777777" w:rsidTr="00CD53D6">
        <w:trPr>
          <w:trHeight w:val="560"/>
        </w:trPr>
        <w:tc>
          <w:tcPr>
            <w:tcW w:w="9400" w:type="dxa"/>
            <w:gridSpan w:val="8"/>
            <w:vAlign w:val="center"/>
          </w:tcPr>
          <w:p w14:paraId="410816C3" w14:textId="77777777" w:rsidR="00CD53D6" w:rsidRPr="00CD53D6" w:rsidRDefault="00CD53D6" w:rsidP="00CD53D6">
            <w:pPr>
              <w:rPr>
                <w:szCs w:val="21"/>
              </w:rPr>
            </w:pPr>
            <w:r w:rsidRPr="00CD53D6">
              <w:rPr>
                <w:rFonts w:hint="eastAsia"/>
                <w:szCs w:val="21"/>
              </w:rPr>
              <w:t>安全活动签到</w:t>
            </w:r>
          </w:p>
        </w:tc>
      </w:tr>
      <w:tr w:rsidR="00CD53D6" w:rsidRPr="00CD53D6" w14:paraId="64898B38" w14:textId="77777777" w:rsidTr="00CD53D6">
        <w:trPr>
          <w:trHeight w:val="481"/>
        </w:trPr>
        <w:tc>
          <w:tcPr>
            <w:tcW w:w="817" w:type="dxa"/>
            <w:vAlign w:val="center"/>
          </w:tcPr>
          <w:p w14:paraId="2AEEE6A9" w14:textId="77777777" w:rsidR="00CD53D6" w:rsidRPr="00CD53D6" w:rsidRDefault="00CD53D6" w:rsidP="00CD53D6">
            <w:pPr>
              <w:jc w:val="center"/>
              <w:rPr>
                <w:szCs w:val="21"/>
              </w:rPr>
            </w:pPr>
            <w:r w:rsidRPr="00CD53D6">
              <w:rPr>
                <w:rFonts w:hint="eastAsia"/>
                <w:szCs w:val="21"/>
              </w:rPr>
              <w:t>序号</w:t>
            </w:r>
          </w:p>
        </w:tc>
        <w:tc>
          <w:tcPr>
            <w:tcW w:w="1843" w:type="dxa"/>
            <w:vAlign w:val="center"/>
          </w:tcPr>
          <w:p w14:paraId="2A139B77" w14:textId="77777777" w:rsidR="00CD53D6" w:rsidRPr="00CD53D6" w:rsidRDefault="00CD53D6" w:rsidP="00CD53D6">
            <w:pPr>
              <w:jc w:val="center"/>
              <w:rPr>
                <w:szCs w:val="21"/>
              </w:rPr>
            </w:pPr>
            <w:r w:rsidRPr="00CD53D6">
              <w:rPr>
                <w:rFonts w:hint="eastAsia"/>
                <w:szCs w:val="21"/>
              </w:rPr>
              <w:t>参加人员</w:t>
            </w:r>
          </w:p>
        </w:tc>
        <w:tc>
          <w:tcPr>
            <w:tcW w:w="2040" w:type="dxa"/>
            <w:gridSpan w:val="2"/>
            <w:vAlign w:val="center"/>
          </w:tcPr>
          <w:p w14:paraId="4D3FF54D" w14:textId="77777777" w:rsidR="00CD53D6" w:rsidRPr="00CD53D6" w:rsidRDefault="00CD53D6" w:rsidP="00CD53D6">
            <w:pPr>
              <w:jc w:val="center"/>
              <w:rPr>
                <w:szCs w:val="21"/>
              </w:rPr>
            </w:pPr>
            <w:r w:rsidRPr="00CD53D6">
              <w:rPr>
                <w:rFonts w:hint="eastAsia"/>
                <w:szCs w:val="21"/>
              </w:rPr>
              <w:t>所属单位</w:t>
            </w:r>
          </w:p>
        </w:tc>
        <w:tc>
          <w:tcPr>
            <w:tcW w:w="937" w:type="dxa"/>
            <w:vAlign w:val="center"/>
          </w:tcPr>
          <w:p w14:paraId="29B27958" w14:textId="77777777" w:rsidR="00CD53D6" w:rsidRPr="00CD53D6" w:rsidRDefault="00CD53D6" w:rsidP="00CD53D6">
            <w:pPr>
              <w:jc w:val="center"/>
              <w:rPr>
                <w:szCs w:val="21"/>
              </w:rPr>
            </w:pPr>
            <w:r w:rsidRPr="00CD53D6">
              <w:rPr>
                <w:rFonts w:hint="eastAsia"/>
                <w:szCs w:val="21"/>
              </w:rPr>
              <w:t>序号</w:t>
            </w:r>
          </w:p>
        </w:tc>
        <w:tc>
          <w:tcPr>
            <w:tcW w:w="1842" w:type="dxa"/>
            <w:gridSpan w:val="2"/>
            <w:vAlign w:val="center"/>
          </w:tcPr>
          <w:p w14:paraId="3EE5EDCD" w14:textId="77777777" w:rsidR="00CD53D6" w:rsidRPr="00CD53D6" w:rsidRDefault="00CD53D6" w:rsidP="00CD53D6">
            <w:pPr>
              <w:jc w:val="center"/>
              <w:rPr>
                <w:szCs w:val="21"/>
              </w:rPr>
            </w:pPr>
            <w:r w:rsidRPr="00CD53D6">
              <w:rPr>
                <w:rFonts w:hint="eastAsia"/>
                <w:szCs w:val="21"/>
              </w:rPr>
              <w:t>参加人员</w:t>
            </w:r>
          </w:p>
        </w:tc>
        <w:tc>
          <w:tcPr>
            <w:tcW w:w="1921" w:type="dxa"/>
            <w:vAlign w:val="center"/>
          </w:tcPr>
          <w:p w14:paraId="15E09A3B" w14:textId="77777777" w:rsidR="00CD53D6" w:rsidRPr="00CD53D6" w:rsidRDefault="00CD53D6" w:rsidP="00CD53D6">
            <w:pPr>
              <w:jc w:val="center"/>
              <w:rPr>
                <w:szCs w:val="21"/>
              </w:rPr>
            </w:pPr>
            <w:r w:rsidRPr="00CD53D6">
              <w:rPr>
                <w:rFonts w:hint="eastAsia"/>
                <w:szCs w:val="21"/>
              </w:rPr>
              <w:t>所属单位</w:t>
            </w:r>
          </w:p>
        </w:tc>
      </w:tr>
      <w:tr w:rsidR="00CD53D6" w:rsidRPr="00CD53D6" w14:paraId="4CF557D5" w14:textId="77777777" w:rsidTr="00CD53D6">
        <w:trPr>
          <w:trHeight w:val="481"/>
        </w:trPr>
        <w:tc>
          <w:tcPr>
            <w:tcW w:w="817" w:type="dxa"/>
            <w:vAlign w:val="center"/>
          </w:tcPr>
          <w:p w14:paraId="0BAECF9E" w14:textId="77777777" w:rsidR="00CD53D6" w:rsidRPr="00CD53D6" w:rsidRDefault="00CD53D6" w:rsidP="00CD53D6">
            <w:pPr>
              <w:jc w:val="center"/>
              <w:rPr>
                <w:szCs w:val="21"/>
              </w:rPr>
            </w:pPr>
          </w:p>
        </w:tc>
        <w:tc>
          <w:tcPr>
            <w:tcW w:w="1843" w:type="dxa"/>
            <w:vAlign w:val="center"/>
          </w:tcPr>
          <w:p w14:paraId="4C5FA5EE" w14:textId="77777777" w:rsidR="00CD53D6" w:rsidRPr="00CD53D6" w:rsidRDefault="00CD53D6" w:rsidP="00CD53D6">
            <w:pPr>
              <w:jc w:val="center"/>
              <w:rPr>
                <w:szCs w:val="21"/>
              </w:rPr>
            </w:pPr>
          </w:p>
        </w:tc>
        <w:tc>
          <w:tcPr>
            <w:tcW w:w="2040" w:type="dxa"/>
            <w:gridSpan w:val="2"/>
            <w:vAlign w:val="center"/>
          </w:tcPr>
          <w:p w14:paraId="0C6D8AE2" w14:textId="77777777" w:rsidR="00CD53D6" w:rsidRPr="00CD53D6" w:rsidRDefault="00CD53D6" w:rsidP="00CD53D6">
            <w:pPr>
              <w:jc w:val="center"/>
              <w:rPr>
                <w:szCs w:val="21"/>
              </w:rPr>
            </w:pPr>
          </w:p>
        </w:tc>
        <w:tc>
          <w:tcPr>
            <w:tcW w:w="937" w:type="dxa"/>
            <w:vAlign w:val="center"/>
          </w:tcPr>
          <w:p w14:paraId="6175B766" w14:textId="77777777" w:rsidR="00CD53D6" w:rsidRPr="00CD53D6" w:rsidRDefault="00CD53D6" w:rsidP="00CD53D6">
            <w:pPr>
              <w:jc w:val="center"/>
              <w:rPr>
                <w:szCs w:val="21"/>
              </w:rPr>
            </w:pPr>
          </w:p>
        </w:tc>
        <w:tc>
          <w:tcPr>
            <w:tcW w:w="1842" w:type="dxa"/>
            <w:gridSpan w:val="2"/>
            <w:vAlign w:val="center"/>
          </w:tcPr>
          <w:p w14:paraId="7C099FD7" w14:textId="77777777" w:rsidR="00CD53D6" w:rsidRPr="00CD53D6" w:rsidRDefault="00CD53D6" w:rsidP="00CD53D6">
            <w:pPr>
              <w:jc w:val="center"/>
              <w:rPr>
                <w:szCs w:val="21"/>
              </w:rPr>
            </w:pPr>
          </w:p>
        </w:tc>
        <w:tc>
          <w:tcPr>
            <w:tcW w:w="1921" w:type="dxa"/>
            <w:vAlign w:val="center"/>
          </w:tcPr>
          <w:p w14:paraId="1845E881" w14:textId="77777777" w:rsidR="00CD53D6" w:rsidRPr="00CD53D6" w:rsidRDefault="00CD53D6" w:rsidP="00CD53D6">
            <w:pPr>
              <w:jc w:val="center"/>
              <w:rPr>
                <w:szCs w:val="21"/>
              </w:rPr>
            </w:pPr>
          </w:p>
        </w:tc>
      </w:tr>
      <w:tr w:rsidR="00CD53D6" w:rsidRPr="00CD53D6" w14:paraId="511B0139" w14:textId="77777777" w:rsidTr="00CD53D6">
        <w:trPr>
          <w:trHeight w:val="481"/>
        </w:trPr>
        <w:tc>
          <w:tcPr>
            <w:tcW w:w="817" w:type="dxa"/>
            <w:vAlign w:val="center"/>
          </w:tcPr>
          <w:p w14:paraId="7B375E57" w14:textId="77777777" w:rsidR="00CD53D6" w:rsidRPr="00CD53D6" w:rsidRDefault="00CD53D6" w:rsidP="00CD53D6">
            <w:pPr>
              <w:jc w:val="center"/>
              <w:rPr>
                <w:szCs w:val="21"/>
              </w:rPr>
            </w:pPr>
          </w:p>
        </w:tc>
        <w:tc>
          <w:tcPr>
            <w:tcW w:w="1843" w:type="dxa"/>
            <w:vAlign w:val="center"/>
          </w:tcPr>
          <w:p w14:paraId="162B3940" w14:textId="77777777" w:rsidR="00CD53D6" w:rsidRPr="00CD53D6" w:rsidRDefault="00CD53D6" w:rsidP="00CD53D6">
            <w:pPr>
              <w:jc w:val="center"/>
              <w:rPr>
                <w:szCs w:val="21"/>
              </w:rPr>
            </w:pPr>
          </w:p>
        </w:tc>
        <w:tc>
          <w:tcPr>
            <w:tcW w:w="2040" w:type="dxa"/>
            <w:gridSpan w:val="2"/>
            <w:vAlign w:val="center"/>
          </w:tcPr>
          <w:p w14:paraId="134019A7" w14:textId="77777777" w:rsidR="00CD53D6" w:rsidRPr="00CD53D6" w:rsidRDefault="00CD53D6" w:rsidP="00CD53D6">
            <w:pPr>
              <w:jc w:val="center"/>
              <w:rPr>
                <w:szCs w:val="21"/>
              </w:rPr>
            </w:pPr>
          </w:p>
        </w:tc>
        <w:tc>
          <w:tcPr>
            <w:tcW w:w="937" w:type="dxa"/>
            <w:vAlign w:val="center"/>
          </w:tcPr>
          <w:p w14:paraId="1D24E77F" w14:textId="77777777" w:rsidR="00CD53D6" w:rsidRPr="00CD53D6" w:rsidRDefault="00CD53D6" w:rsidP="00CD53D6">
            <w:pPr>
              <w:jc w:val="center"/>
              <w:rPr>
                <w:szCs w:val="21"/>
              </w:rPr>
            </w:pPr>
          </w:p>
        </w:tc>
        <w:tc>
          <w:tcPr>
            <w:tcW w:w="1842" w:type="dxa"/>
            <w:gridSpan w:val="2"/>
            <w:vAlign w:val="center"/>
          </w:tcPr>
          <w:p w14:paraId="2BD1C615" w14:textId="77777777" w:rsidR="00CD53D6" w:rsidRPr="00CD53D6" w:rsidRDefault="00CD53D6" w:rsidP="00CD53D6">
            <w:pPr>
              <w:jc w:val="center"/>
              <w:rPr>
                <w:szCs w:val="21"/>
              </w:rPr>
            </w:pPr>
          </w:p>
        </w:tc>
        <w:tc>
          <w:tcPr>
            <w:tcW w:w="1921" w:type="dxa"/>
            <w:vAlign w:val="center"/>
          </w:tcPr>
          <w:p w14:paraId="29A8F064" w14:textId="77777777" w:rsidR="00CD53D6" w:rsidRPr="00CD53D6" w:rsidRDefault="00CD53D6" w:rsidP="00CD53D6">
            <w:pPr>
              <w:jc w:val="center"/>
              <w:rPr>
                <w:szCs w:val="21"/>
              </w:rPr>
            </w:pPr>
          </w:p>
        </w:tc>
      </w:tr>
      <w:tr w:rsidR="00CD53D6" w:rsidRPr="00CD53D6" w14:paraId="7D1CFF69" w14:textId="77777777" w:rsidTr="00CD53D6">
        <w:trPr>
          <w:trHeight w:val="481"/>
        </w:trPr>
        <w:tc>
          <w:tcPr>
            <w:tcW w:w="817" w:type="dxa"/>
            <w:vAlign w:val="center"/>
          </w:tcPr>
          <w:p w14:paraId="140AB9D5" w14:textId="77777777" w:rsidR="00CD53D6" w:rsidRPr="00CD53D6" w:rsidRDefault="00CD53D6" w:rsidP="00CD53D6">
            <w:pPr>
              <w:jc w:val="center"/>
              <w:rPr>
                <w:szCs w:val="21"/>
              </w:rPr>
            </w:pPr>
          </w:p>
        </w:tc>
        <w:tc>
          <w:tcPr>
            <w:tcW w:w="1843" w:type="dxa"/>
            <w:vAlign w:val="center"/>
          </w:tcPr>
          <w:p w14:paraId="7A87D6D9" w14:textId="77777777" w:rsidR="00CD53D6" w:rsidRPr="00CD53D6" w:rsidRDefault="00CD53D6" w:rsidP="00CD53D6">
            <w:pPr>
              <w:jc w:val="center"/>
              <w:rPr>
                <w:szCs w:val="21"/>
              </w:rPr>
            </w:pPr>
          </w:p>
        </w:tc>
        <w:tc>
          <w:tcPr>
            <w:tcW w:w="2040" w:type="dxa"/>
            <w:gridSpan w:val="2"/>
            <w:vAlign w:val="center"/>
          </w:tcPr>
          <w:p w14:paraId="484A450F" w14:textId="77777777" w:rsidR="00CD53D6" w:rsidRPr="00CD53D6" w:rsidRDefault="00CD53D6" w:rsidP="00CD53D6">
            <w:pPr>
              <w:jc w:val="center"/>
              <w:rPr>
                <w:szCs w:val="21"/>
              </w:rPr>
            </w:pPr>
          </w:p>
        </w:tc>
        <w:tc>
          <w:tcPr>
            <w:tcW w:w="937" w:type="dxa"/>
            <w:vAlign w:val="center"/>
          </w:tcPr>
          <w:p w14:paraId="64481E99" w14:textId="77777777" w:rsidR="00CD53D6" w:rsidRPr="00CD53D6" w:rsidRDefault="00CD53D6" w:rsidP="00CD53D6">
            <w:pPr>
              <w:jc w:val="center"/>
              <w:rPr>
                <w:szCs w:val="21"/>
              </w:rPr>
            </w:pPr>
          </w:p>
        </w:tc>
        <w:tc>
          <w:tcPr>
            <w:tcW w:w="1842" w:type="dxa"/>
            <w:gridSpan w:val="2"/>
            <w:vAlign w:val="center"/>
          </w:tcPr>
          <w:p w14:paraId="3DCABEBB" w14:textId="77777777" w:rsidR="00CD53D6" w:rsidRPr="00CD53D6" w:rsidRDefault="00CD53D6" w:rsidP="00CD53D6">
            <w:pPr>
              <w:jc w:val="center"/>
              <w:rPr>
                <w:szCs w:val="21"/>
              </w:rPr>
            </w:pPr>
          </w:p>
        </w:tc>
        <w:tc>
          <w:tcPr>
            <w:tcW w:w="1921" w:type="dxa"/>
            <w:vAlign w:val="center"/>
          </w:tcPr>
          <w:p w14:paraId="2603DC09" w14:textId="77777777" w:rsidR="00CD53D6" w:rsidRPr="00CD53D6" w:rsidRDefault="00CD53D6" w:rsidP="00CD53D6">
            <w:pPr>
              <w:jc w:val="center"/>
              <w:rPr>
                <w:szCs w:val="21"/>
              </w:rPr>
            </w:pPr>
          </w:p>
        </w:tc>
      </w:tr>
      <w:tr w:rsidR="00CD53D6" w:rsidRPr="00CD53D6" w14:paraId="656CE722" w14:textId="77777777" w:rsidTr="00CD53D6">
        <w:trPr>
          <w:trHeight w:val="481"/>
        </w:trPr>
        <w:tc>
          <w:tcPr>
            <w:tcW w:w="817" w:type="dxa"/>
            <w:vAlign w:val="center"/>
          </w:tcPr>
          <w:p w14:paraId="5C7F5D8C" w14:textId="77777777" w:rsidR="00CD53D6" w:rsidRPr="00CD53D6" w:rsidRDefault="00CD53D6" w:rsidP="00CD53D6">
            <w:pPr>
              <w:jc w:val="center"/>
              <w:rPr>
                <w:szCs w:val="21"/>
              </w:rPr>
            </w:pPr>
          </w:p>
        </w:tc>
        <w:tc>
          <w:tcPr>
            <w:tcW w:w="1843" w:type="dxa"/>
            <w:vAlign w:val="center"/>
          </w:tcPr>
          <w:p w14:paraId="1D34AE2F" w14:textId="77777777" w:rsidR="00CD53D6" w:rsidRPr="00CD53D6" w:rsidRDefault="00CD53D6" w:rsidP="00CD53D6">
            <w:pPr>
              <w:jc w:val="center"/>
              <w:rPr>
                <w:szCs w:val="21"/>
              </w:rPr>
            </w:pPr>
          </w:p>
        </w:tc>
        <w:tc>
          <w:tcPr>
            <w:tcW w:w="2040" w:type="dxa"/>
            <w:gridSpan w:val="2"/>
            <w:vAlign w:val="center"/>
          </w:tcPr>
          <w:p w14:paraId="090B1140" w14:textId="77777777" w:rsidR="00CD53D6" w:rsidRPr="00CD53D6" w:rsidRDefault="00CD53D6" w:rsidP="00CD53D6">
            <w:pPr>
              <w:jc w:val="center"/>
              <w:rPr>
                <w:szCs w:val="21"/>
              </w:rPr>
            </w:pPr>
          </w:p>
        </w:tc>
        <w:tc>
          <w:tcPr>
            <w:tcW w:w="937" w:type="dxa"/>
            <w:vAlign w:val="center"/>
          </w:tcPr>
          <w:p w14:paraId="08A1855E" w14:textId="77777777" w:rsidR="00CD53D6" w:rsidRPr="00CD53D6" w:rsidRDefault="00CD53D6" w:rsidP="00CD53D6">
            <w:pPr>
              <w:jc w:val="center"/>
              <w:rPr>
                <w:szCs w:val="21"/>
              </w:rPr>
            </w:pPr>
          </w:p>
        </w:tc>
        <w:tc>
          <w:tcPr>
            <w:tcW w:w="1842" w:type="dxa"/>
            <w:gridSpan w:val="2"/>
            <w:vAlign w:val="center"/>
          </w:tcPr>
          <w:p w14:paraId="378614B5" w14:textId="77777777" w:rsidR="00CD53D6" w:rsidRPr="00CD53D6" w:rsidRDefault="00CD53D6" w:rsidP="00CD53D6">
            <w:pPr>
              <w:jc w:val="center"/>
              <w:rPr>
                <w:szCs w:val="21"/>
              </w:rPr>
            </w:pPr>
          </w:p>
        </w:tc>
        <w:tc>
          <w:tcPr>
            <w:tcW w:w="1921" w:type="dxa"/>
            <w:vAlign w:val="center"/>
          </w:tcPr>
          <w:p w14:paraId="2DD52804" w14:textId="77777777" w:rsidR="00CD53D6" w:rsidRPr="00CD53D6" w:rsidRDefault="00CD53D6" w:rsidP="00CD53D6">
            <w:pPr>
              <w:jc w:val="center"/>
              <w:rPr>
                <w:szCs w:val="21"/>
              </w:rPr>
            </w:pPr>
          </w:p>
        </w:tc>
      </w:tr>
      <w:tr w:rsidR="00CD53D6" w:rsidRPr="00CD53D6" w14:paraId="54E537AD" w14:textId="77777777" w:rsidTr="00CD53D6">
        <w:trPr>
          <w:trHeight w:val="481"/>
        </w:trPr>
        <w:tc>
          <w:tcPr>
            <w:tcW w:w="817" w:type="dxa"/>
            <w:vAlign w:val="center"/>
          </w:tcPr>
          <w:p w14:paraId="1DEC00B6" w14:textId="77777777" w:rsidR="00CD53D6" w:rsidRPr="00CD53D6" w:rsidRDefault="00CD53D6" w:rsidP="00CD53D6">
            <w:pPr>
              <w:jc w:val="center"/>
              <w:rPr>
                <w:szCs w:val="21"/>
              </w:rPr>
            </w:pPr>
          </w:p>
        </w:tc>
        <w:tc>
          <w:tcPr>
            <w:tcW w:w="1843" w:type="dxa"/>
            <w:vAlign w:val="center"/>
          </w:tcPr>
          <w:p w14:paraId="01E3F52D" w14:textId="77777777" w:rsidR="00CD53D6" w:rsidRPr="00CD53D6" w:rsidRDefault="00CD53D6" w:rsidP="00CD53D6">
            <w:pPr>
              <w:jc w:val="center"/>
              <w:rPr>
                <w:szCs w:val="21"/>
              </w:rPr>
            </w:pPr>
          </w:p>
        </w:tc>
        <w:tc>
          <w:tcPr>
            <w:tcW w:w="2040" w:type="dxa"/>
            <w:gridSpan w:val="2"/>
            <w:vAlign w:val="center"/>
          </w:tcPr>
          <w:p w14:paraId="21417586" w14:textId="77777777" w:rsidR="00CD53D6" w:rsidRPr="00CD53D6" w:rsidRDefault="00CD53D6" w:rsidP="00CD53D6">
            <w:pPr>
              <w:jc w:val="center"/>
              <w:rPr>
                <w:szCs w:val="21"/>
              </w:rPr>
            </w:pPr>
          </w:p>
        </w:tc>
        <w:tc>
          <w:tcPr>
            <w:tcW w:w="937" w:type="dxa"/>
            <w:vAlign w:val="center"/>
          </w:tcPr>
          <w:p w14:paraId="674655AB" w14:textId="77777777" w:rsidR="00CD53D6" w:rsidRPr="00CD53D6" w:rsidRDefault="00CD53D6" w:rsidP="00CD53D6">
            <w:pPr>
              <w:jc w:val="center"/>
              <w:rPr>
                <w:szCs w:val="21"/>
              </w:rPr>
            </w:pPr>
          </w:p>
        </w:tc>
        <w:tc>
          <w:tcPr>
            <w:tcW w:w="1842" w:type="dxa"/>
            <w:gridSpan w:val="2"/>
            <w:vAlign w:val="center"/>
          </w:tcPr>
          <w:p w14:paraId="1051769D" w14:textId="77777777" w:rsidR="00CD53D6" w:rsidRPr="00CD53D6" w:rsidRDefault="00CD53D6" w:rsidP="00CD53D6">
            <w:pPr>
              <w:jc w:val="center"/>
              <w:rPr>
                <w:szCs w:val="21"/>
              </w:rPr>
            </w:pPr>
          </w:p>
        </w:tc>
        <w:tc>
          <w:tcPr>
            <w:tcW w:w="1921" w:type="dxa"/>
            <w:vAlign w:val="center"/>
          </w:tcPr>
          <w:p w14:paraId="20401152" w14:textId="77777777" w:rsidR="00CD53D6" w:rsidRPr="00CD53D6" w:rsidRDefault="00CD53D6" w:rsidP="00CD53D6">
            <w:pPr>
              <w:jc w:val="center"/>
              <w:rPr>
                <w:szCs w:val="21"/>
              </w:rPr>
            </w:pPr>
          </w:p>
        </w:tc>
      </w:tr>
      <w:tr w:rsidR="00CD53D6" w:rsidRPr="00CD53D6" w14:paraId="0ABD8A39" w14:textId="77777777" w:rsidTr="00CD53D6">
        <w:trPr>
          <w:trHeight w:val="481"/>
        </w:trPr>
        <w:tc>
          <w:tcPr>
            <w:tcW w:w="817" w:type="dxa"/>
            <w:vAlign w:val="center"/>
          </w:tcPr>
          <w:p w14:paraId="7895CD39" w14:textId="77777777" w:rsidR="00CD53D6" w:rsidRPr="00CD53D6" w:rsidRDefault="00CD53D6" w:rsidP="00CD53D6">
            <w:pPr>
              <w:jc w:val="center"/>
              <w:rPr>
                <w:szCs w:val="21"/>
              </w:rPr>
            </w:pPr>
          </w:p>
        </w:tc>
        <w:tc>
          <w:tcPr>
            <w:tcW w:w="1843" w:type="dxa"/>
            <w:vAlign w:val="center"/>
          </w:tcPr>
          <w:p w14:paraId="25EEFAB2" w14:textId="77777777" w:rsidR="00CD53D6" w:rsidRPr="00CD53D6" w:rsidRDefault="00CD53D6" w:rsidP="00CD53D6">
            <w:pPr>
              <w:jc w:val="center"/>
              <w:rPr>
                <w:szCs w:val="21"/>
              </w:rPr>
            </w:pPr>
          </w:p>
        </w:tc>
        <w:tc>
          <w:tcPr>
            <w:tcW w:w="2040" w:type="dxa"/>
            <w:gridSpan w:val="2"/>
            <w:vAlign w:val="center"/>
          </w:tcPr>
          <w:p w14:paraId="5C144339" w14:textId="77777777" w:rsidR="00CD53D6" w:rsidRPr="00CD53D6" w:rsidRDefault="00CD53D6" w:rsidP="00CD53D6">
            <w:pPr>
              <w:jc w:val="center"/>
              <w:rPr>
                <w:szCs w:val="21"/>
              </w:rPr>
            </w:pPr>
          </w:p>
        </w:tc>
        <w:tc>
          <w:tcPr>
            <w:tcW w:w="937" w:type="dxa"/>
            <w:vAlign w:val="center"/>
          </w:tcPr>
          <w:p w14:paraId="1063C344" w14:textId="77777777" w:rsidR="00CD53D6" w:rsidRPr="00CD53D6" w:rsidRDefault="00CD53D6" w:rsidP="00CD53D6">
            <w:pPr>
              <w:jc w:val="center"/>
              <w:rPr>
                <w:szCs w:val="21"/>
              </w:rPr>
            </w:pPr>
          </w:p>
        </w:tc>
        <w:tc>
          <w:tcPr>
            <w:tcW w:w="1842" w:type="dxa"/>
            <w:gridSpan w:val="2"/>
            <w:vAlign w:val="center"/>
          </w:tcPr>
          <w:p w14:paraId="5E46CE36" w14:textId="77777777" w:rsidR="00CD53D6" w:rsidRPr="00CD53D6" w:rsidRDefault="00CD53D6" w:rsidP="00CD53D6">
            <w:pPr>
              <w:jc w:val="center"/>
              <w:rPr>
                <w:szCs w:val="21"/>
              </w:rPr>
            </w:pPr>
          </w:p>
        </w:tc>
        <w:tc>
          <w:tcPr>
            <w:tcW w:w="1921" w:type="dxa"/>
            <w:vAlign w:val="center"/>
          </w:tcPr>
          <w:p w14:paraId="5D61C488" w14:textId="77777777" w:rsidR="00CD53D6" w:rsidRPr="00CD53D6" w:rsidRDefault="00CD53D6" w:rsidP="00CD53D6">
            <w:pPr>
              <w:jc w:val="center"/>
              <w:rPr>
                <w:szCs w:val="21"/>
              </w:rPr>
            </w:pPr>
          </w:p>
        </w:tc>
      </w:tr>
      <w:tr w:rsidR="00CD53D6" w:rsidRPr="00CD53D6" w14:paraId="7559EAE3" w14:textId="77777777" w:rsidTr="00CD53D6">
        <w:trPr>
          <w:trHeight w:val="481"/>
        </w:trPr>
        <w:tc>
          <w:tcPr>
            <w:tcW w:w="817" w:type="dxa"/>
            <w:vAlign w:val="center"/>
          </w:tcPr>
          <w:p w14:paraId="246C6701" w14:textId="77777777" w:rsidR="00CD53D6" w:rsidRPr="00CD53D6" w:rsidRDefault="00CD53D6" w:rsidP="00CD53D6">
            <w:pPr>
              <w:jc w:val="center"/>
              <w:rPr>
                <w:szCs w:val="21"/>
              </w:rPr>
            </w:pPr>
          </w:p>
        </w:tc>
        <w:tc>
          <w:tcPr>
            <w:tcW w:w="1843" w:type="dxa"/>
            <w:vAlign w:val="center"/>
          </w:tcPr>
          <w:p w14:paraId="6DB850FA" w14:textId="77777777" w:rsidR="00CD53D6" w:rsidRPr="00CD53D6" w:rsidRDefault="00CD53D6" w:rsidP="00CD53D6">
            <w:pPr>
              <w:jc w:val="center"/>
              <w:rPr>
                <w:szCs w:val="21"/>
              </w:rPr>
            </w:pPr>
          </w:p>
        </w:tc>
        <w:tc>
          <w:tcPr>
            <w:tcW w:w="2040" w:type="dxa"/>
            <w:gridSpan w:val="2"/>
            <w:vAlign w:val="center"/>
          </w:tcPr>
          <w:p w14:paraId="530768D3" w14:textId="77777777" w:rsidR="00CD53D6" w:rsidRPr="00CD53D6" w:rsidRDefault="00CD53D6" w:rsidP="00CD53D6">
            <w:pPr>
              <w:jc w:val="center"/>
              <w:rPr>
                <w:szCs w:val="21"/>
              </w:rPr>
            </w:pPr>
          </w:p>
        </w:tc>
        <w:tc>
          <w:tcPr>
            <w:tcW w:w="937" w:type="dxa"/>
            <w:vAlign w:val="center"/>
          </w:tcPr>
          <w:p w14:paraId="5E4D56F8" w14:textId="77777777" w:rsidR="00CD53D6" w:rsidRPr="00CD53D6" w:rsidRDefault="00CD53D6" w:rsidP="00CD53D6">
            <w:pPr>
              <w:jc w:val="center"/>
              <w:rPr>
                <w:szCs w:val="21"/>
              </w:rPr>
            </w:pPr>
          </w:p>
        </w:tc>
        <w:tc>
          <w:tcPr>
            <w:tcW w:w="1842" w:type="dxa"/>
            <w:gridSpan w:val="2"/>
            <w:vAlign w:val="center"/>
          </w:tcPr>
          <w:p w14:paraId="580E4CA5" w14:textId="77777777" w:rsidR="00CD53D6" w:rsidRPr="00CD53D6" w:rsidRDefault="00CD53D6" w:rsidP="00CD53D6">
            <w:pPr>
              <w:jc w:val="center"/>
              <w:rPr>
                <w:szCs w:val="21"/>
              </w:rPr>
            </w:pPr>
          </w:p>
        </w:tc>
        <w:tc>
          <w:tcPr>
            <w:tcW w:w="1921" w:type="dxa"/>
            <w:vAlign w:val="center"/>
          </w:tcPr>
          <w:p w14:paraId="379F4D01" w14:textId="77777777" w:rsidR="00CD53D6" w:rsidRPr="00CD53D6" w:rsidRDefault="00CD53D6" w:rsidP="00CD53D6">
            <w:pPr>
              <w:jc w:val="center"/>
              <w:rPr>
                <w:szCs w:val="21"/>
              </w:rPr>
            </w:pPr>
          </w:p>
        </w:tc>
      </w:tr>
      <w:tr w:rsidR="00CD53D6" w:rsidRPr="00CD53D6" w14:paraId="73ECE943" w14:textId="77777777" w:rsidTr="00CD53D6">
        <w:trPr>
          <w:trHeight w:val="481"/>
        </w:trPr>
        <w:tc>
          <w:tcPr>
            <w:tcW w:w="817" w:type="dxa"/>
            <w:vAlign w:val="center"/>
          </w:tcPr>
          <w:p w14:paraId="15950A44" w14:textId="77777777" w:rsidR="00CD53D6" w:rsidRPr="00CD53D6" w:rsidRDefault="00CD53D6" w:rsidP="00CD53D6">
            <w:pPr>
              <w:jc w:val="center"/>
              <w:rPr>
                <w:szCs w:val="21"/>
              </w:rPr>
            </w:pPr>
          </w:p>
        </w:tc>
        <w:tc>
          <w:tcPr>
            <w:tcW w:w="1843" w:type="dxa"/>
            <w:vAlign w:val="center"/>
          </w:tcPr>
          <w:p w14:paraId="11B799AA" w14:textId="77777777" w:rsidR="00CD53D6" w:rsidRPr="00CD53D6" w:rsidRDefault="00CD53D6" w:rsidP="00CD53D6">
            <w:pPr>
              <w:jc w:val="center"/>
              <w:rPr>
                <w:szCs w:val="21"/>
              </w:rPr>
            </w:pPr>
          </w:p>
        </w:tc>
        <w:tc>
          <w:tcPr>
            <w:tcW w:w="2040" w:type="dxa"/>
            <w:gridSpan w:val="2"/>
            <w:vAlign w:val="center"/>
          </w:tcPr>
          <w:p w14:paraId="4B8EC2C2" w14:textId="77777777" w:rsidR="00CD53D6" w:rsidRPr="00CD53D6" w:rsidRDefault="00CD53D6" w:rsidP="00CD53D6">
            <w:pPr>
              <w:jc w:val="center"/>
              <w:rPr>
                <w:szCs w:val="21"/>
              </w:rPr>
            </w:pPr>
          </w:p>
        </w:tc>
        <w:tc>
          <w:tcPr>
            <w:tcW w:w="937" w:type="dxa"/>
            <w:vAlign w:val="center"/>
          </w:tcPr>
          <w:p w14:paraId="3ED26890" w14:textId="77777777" w:rsidR="00CD53D6" w:rsidRPr="00CD53D6" w:rsidRDefault="00CD53D6" w:rsidP="00CD53D6">
            <w:pPr>
              <w:jc w:val="center"/>
              <w:rPr>
                <w:szCs w:val="21"/>
              </w:rPr>
            </w:pPr>
          </w:p>
        </w:tc>
        <w:tc>
          <w:tcPr>
            <w:tcW w:w="1842" w:type="dxa"/>
            <w:gridSpan w:val="2"/>
            <w:vAlign w:val="center"/>
          </w:tcPr>
          <w:p w14:paraId="29023F38" w14:textId="77777777" w:rsidR="00CD53D6" w:rsidRPr="00CD53D6" w:rsidRDefault="00CD53D6" w:rsidP="00CD53D6">
            <w:pPr>
              <w:jc w:val="center"/>
              <w:rPr>
                <w:szCs w:val="21"/>
              </w:rPr>
            </w:pPr>
          </w:p>
        </w:tc>
        <w:tc>
          <w:tcPr>
            <w:tcW w:w="1921" w:type="dxa"/>
            <w:vAlign w:val="center"/>
          </w:tcPr>
          <w:p w14:paraId="56401831" w14:textId="77777777" w:rsidR="00CD53D6" w:rsidRPr="00CD53D6" w:rsidRDefault="00CD53D6" w:rsidP="00CD53D6">
            <w:pPr>
              <w:jc w:val="center"/>
              <w:rPr>
                <w:szCs w:val="21"/>
              </w:rPr>
            </w:pPr>
          </w:p>
        </w:tc>
      </w:tr>
      <w:tr w:rsidR="00CD53D6" w:rsidRPr="00CD53D6" w14:paraId="5F90D626" w14:textId="77777777" w:rsidTr="00CD53D6">
        <w:trPr>
          <w:trHeight w:val="481"/>
        </w:trPr>
        <w:tc>
          <w:tcPr>
            <w:tcW w:w="817" w:type="dxa"/>
            <w:vAlign w:val="center"/>
          </w:tcPr>
          <w:p w14:paraId="62BDAAE5" w14:textId="77777777" w:rsidR="00CD53D6" w:rsidRPr="00CD53D6" w:rsidRDefault="00CD53D6" w:rsidP="00CD53D6">
            <w:pPr>
              <w:jc w:val="center"/>
              <w:rPr>
                <w:szCs w:val="21"/>
              </w:rPr>
            </w:pPr>
          </w:p>
        </w:tc>
        <w:tc>
          <w:tcPr>
            <w:tcW w:w="1843" w:type="dxa"/>
            <w:vAlign w:val="center"/>
          </w:tcPr>
          <w:p w14:paraId="21520143" w14:textId="77777777" w:rsidR="00CD53D6" w:rsidRPr="00CD53D6" w:rsidRDefault="00CD53D6" w:rsidP="00CD53D6">
            <w:pPr>
              <w:jc w:val="center"/>
              <w:rPr>
                <w:szCs w:val="21"/>
              </w:rPr>
            </w:pPr>
          </w:p>
        </w:tc>
        <w:tc>
          <w:tcPr>
            <w:tcW w:w="2040" w:type="dxa"/>
            <w:gridSpan w:val="2"/>
            <w:vAlign w:val="center"/>
          </w:tcPr>
          <w:p w14:paraId="62073AA9" w14:textId="77777777" w:rsidR="00CD53D6" w:rsidRPr="00CD53D6" w:rsidRDefault="00CD53D6" w:rsidP="00CD53D6">
            <w:pPr>
              <w:jc w:val="center"/>
              <w:rPr>
                <w:szCs w:val="21"/>
              </w:rPr>
            </w:pPr>
          </w:p>
        </w:tc>
        <w:tc>
          <w:tcPr>
            <w:tcW w:w="937" w:type="dxa"/>
            <w:vAlign w:val="center"/>
          </w:tcPr>
          <w:p w14:paraId="4A623EA2" w14:textId="77777777" w:rsidR="00CD53D6" w:rsidRPr="00CD53D6" w:rsidRDefault="00CD53D6" w:rsidP="00CD53D6">
            <w:pPr>
              <w:jc w:val="center"/>
              <w:rPr>
                <w:szCs w:val="21"/>
              </w:rPr>
            </w:pPr>
          </w:p>
        </w:tc>
        <w:tc>
          <w:tcPr>
            <w:tcW w:w="1842" w:type="dxa"/>
            <w:gridSpan w:val="2"/>
            <w:vAlign w:val="center"/>
          </w:tcPr>
          <w:p w14:paraId="3609B381" w14:textId="77777777" w:rsidR="00CD53D6" w:rsidRPr="00CD53D6" w:rsidRDefault="00CD53D6" w:rsidP="00CD53D6">
            <w:pPr>
              <w:jc w:val="center"/>
              <w:rPr>
                <w:szCs w:val="21"/>
              </w:rPr>
            </w:pPr>
          </w:p>
        </w:tc>
        <w:tc>
          <w:tcPr>
            <w:tcW w:w="1921" w:type="dxa"/>
            <w:vAlign w:val="center"/>
          </w:tcPr>
          <w:p w14:paraId="2D382FDC" w14:textId="77777777" w:rsidR="00CD53D6" w:rsidRPr="00CD53D6" w:rsidRDefault="00CD53D6" w:rsidP="00CD53D6">
            <w:pPr>
              <w:jc w:val="center"/>
              <w:rPr>
                <w:szCs w:val="21"/>
              </w:rPr>
            </w:pPr>
          </w:p>
        </w:tc>
      </w:tr>
      <w:tr w:rsidR="00CD53D6" w:rsidRPr="00CD53D6" w14:paraId="56FA6665" w14:textId="77777777" w:rsidTr="00CD53D6">
        <w:trPr>
          <w:trHeight w:val="481"/>
        </w:trPr>
        <w:tc>
          <w:tcPr>
            <w:tcW w:w="817" w:type="dxa"/>
            <w:vAlign w:val="center"/>
          </w:tcPr>
          <w:p w14:paraId="527457BB" w14:textId="77777777" w:rsidR="00CD53D6" w:rsidRPr="00CD53D6" w:rsidRDefault="00CD53D6" w:rsidP="00CD53D6">
            <w:pPr>
              <w:jc w:val="center"/>
              <w:rPr>
                <w:szCs w:val="21"/>
              </w:rPr>
            </w:pPr>
          </w:p>
        </w:tc>
        <w:tc>
          <w:tcPr>
            <w:tcW w:w="1843" w:type="dxa"/>
            <w:vAlign w:val="center"/>
          </w:tcPr>
          <w:p w14:paraId="5456784D" w14:textId="77777777" w:rsidR="00CD53D6" w:rsidRPr="00CD53D6" w:rsidRDefault="00CD53D6" w:rsidP="00CD53D6">
            <w:pPr>
              <w:jc w:val="center"/>
              <w:rPr>
                <w:szCs w:val="21"/>
              </w:rPr>
            </w:pPr>
          </w:p>
        </w:tc>
        <w:tc>
          <w:tcPr>
            <w:tcW w:w="2040" w:type="dxa"/>
            <w:gridSpan w:val="2"/>
            <w:vAlign w:val="center"/>
          </w:tcPr>
          <w:p w14:paraId="1451F3DF" w14:textId="77777777" w:rsidR="00CD53D6" w:rsidRPr="00CD53D6" w:rsidRDefault="00CD53D6" w:rsidP="00CD53D6">
            <w:pPr>
              <w:jc w:val="center"/>
              <w:rPr>
                <w:szCs w:val="21"/>
              </w:rPr>
            </w:pPr>
          </w:p>
        </w:tc>
        <w:tc>
          <w:tcPr>
            <w:tcW w:w="937" w:type="dxa"/>
            <w:vAlign w:val="center"/>
          </w:tcPr>
          <w:p w14:paraId="270579F2" w14:textId="77777777" w:rsidR="00CD53D6" w:rsidRPr="00CD53D6" w:rsidRDefault="00CD53D6" w:rsidP="00CD53D6">
            <w:pPr>
              <w:jc w:val="center"/>
              <w:rPr>
                <w:szCs w:val="21"/>
              </w:rPr>
            </w:pPr>
          </w:p>
        </w:tc>
        <w:tc>
          <w:tcPr>
            <w:tcW w:w="1842" w:type="dxa"/>
            <w:gridSpan w:val="2"/>
            <w:vAlign w:val="center"/>
          </w:tcPr>
          <w:p w14:paraId="1823FAC7" w14:textId="77777777" w:rsidR="00CD53D6" w:rsidRPr="00CD53D6" w:rsidRDefault="00CD53D6" w:rsidP="00CD53D6">
            <w:pPr>
              <w:jc w:val="center"/>
              <w:rPr>
                <w:szCs w:val="21"/>
              </w:rPr>
            </w:pPr>
          </w:p>
        </w:tc>
        <w:tc>
          <w:tcPr>
            <w:tcW w:w="1921" w:type="dxa"/>
            <w:vAlign w:val="center"/>
          </w:tcPr>
          <w:p w14:paraId="3758712C" w14:textId="77777777" w:rsidR="00CD53D6" w:rsidRPr="00CD53D6" w:rsidRDefault="00CD53D6" w:rsidP="00CD53D6">
            <w:pPr>
              <w:jc w:val="center"/>
              <w:rPr>
                <w:szCs w:val="21"/>
              </w:rPr>
            </w:pPr>
          </w:p>
        </w:tc>
      </w:tr>
      <w:tr w:rsidR="00CD53D6" w:rsidRPr="00CD53D6" w14:paraId="60E60F2F" w14:textId="77777777" w:rsidTr="00CD53D6">
        <w:trPr>
          <w:trHeight w:val="1712"/>
        </w:trPr>
        <w:tc>
          <w:tcPr>
            <w:tcW w:w="9400" w:type="dxa"/>
            <w:gridSpan w:val="8"/>
          </w:tcPr>
          <w:p w14:paraId="5F37207C" w14:textId="77777777" w:rsidR="00CD53D6" w:rsidRPr="00CD53D6" w:rsidRDefault="00CD53D6" w:rsidP="00CD53D6">
            <w:pPr>
              <w:spacing w:line="360" w:lineRule="exact"/>
              <w:rPr>
                <w:b/>
                <w:szCs w:val="21"/>
              </w:rPr>
            </w:pPr>
            <w:r w:rsidRPr="00CD53D6">
              <w:rPr>
                <w:rFonts w:hint="eastAsia"/>
                <w:szCs w:val="21"/>
              </w:rPr>
              <w:t>安全管理部门检查意见：</w:t>
            </w:r>
          </w:p>
        </w:tc>
      </w:tr>
    </w:tbl>
    <w:p w14:paraId="74E16B9E" w14:textId="77777777" w:rsidR="00CD53D6" w:rsidRDefault="00CD53D6" w:rsidP="00CD53D6">
      <w:pPr>
        <w:spacing w:line="360" w:lineRule="exact"/>
        <w:jc w:val="center"/>
        <w:rPr>
          <w:b/>
          <w:sz w:val="36"/>
          <w:szCs w:val="36"/>
        </w:rPr>
      </w:pPr>
    </w:p>
    <w:p w14:paraId="06EA7BAC" w14:textId="77777777" w:rsidR="00CD53D6" w:rsidRDefault="00CD53D6" w:rsidP="00CD53D6">
      <w:pPr>
        <w:keepNext/>
        <w:keepLines/>
        <w:spacing w:before="260" w:after="260"/>
        <w:jc w:val="center"/>
        <w:outlineLvl w:val="0"/>
        <w:rPr>
          <w:rFonts w:ascii="宋体" w:hAnsi="宋体"/>
          <w:b/>
          <w:bCs/>
          <w:sz w:val="32"/>
          <w:szCs w:val="32"/>
        </w:rPr>
        <w:sectPr w:rsidR="00CD53D6">
          <w:type w:val="nextColumn"/>
          <w:pgSz w:w="11906" w:h="16838"/>
          <w:pgMar w:top="1440" w:right="1191" w:bottom="1361" w:left="1531" w:header="851" w:footer="737" w:gutter="0"/>
          <w:paperSrc w:first="7" w:other="7"/>
          <w:cols w:space="720"/>
          <w:docGrid w:linePitch="312"/>
        </w:sectPr>
      </w:pPr>
    </w:p>
    <w:p w14:paraId="6C971EEB" w14:textId="77777777" w:rsidR="00CD53D6" w:rsidRPr="00BA4232" w:rsidRDefault="002810E3" w:rsidP="00BA4232">
      <w:pPr>
        <w:pStyle w:val="12"/>
        <w:spacing w:before="0" w:after="0" w:line="460" w:lineRule="exact"/>
        <w:ind w:left="2" w:firstLineChars="466" w:firstLine="1310"/>
        <w:outlineLvl w:val="0"/>
        <w:rPr>
          <w:bCs w:val="0"/>
        </w:rPr>
      </w:pPr>
      <w:bookmarkStart w:id="131" w:name="_Toc334616215"/>
      <w:bookmarkStart w:id="132" w:name="_Toc391046369"/>
      <w:r w:rsidRPr="00BA4232">
        <w:rPr>
          <w:rFonts w:hint="eastAsia"/>
          <w:bCs w:val="0"/>
        </w:rPr>
        <w:lastRenderedPageBreak/>
        <w:t>表6</w:t>
      </w:r>
      <w:r w:rsidR="00CD53D6" w:rsidRPr="00BA4232">
        <w:rPr>
          <w:rFonts w:hint="eastAsia"/>
          <w:bCs w:val="0"/>
        </w:rPr>
        <w:t>.21 关键装置、重点部位应急预案演练记录</w:t>
      </w:r>
      <w:bookmarkEnd w:id="131"/>
      <w:bookmarkEnd w:id="132"/>
    </w:p>
    <w:p w14:paraId="7C8A085E" w14:textId="77777777" w:rsidR="00CD53D6" w:rsidRDefault="00CD53D6" w:rsidP="00CD53D6"/>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2977"/>
        <w:gridCol w:w="1989"/>
        <w:gridCol w:w="2483"/>
      </w:tblGrid>
      <w:tr w:rsidR="00CD53D6" w14:paraId="0566C743" w14:textId="77777777" w:rsidTr="00CD53D6">
        <w:trPr>
          <w:trHeight w:val="783"/>
        </w:trPr>
        <w:tc>
          <w:tcPr>
            <w:tcW w:w="1951" w:type="dxa"/>
            <w:vAlign w:val="center"/>
          </w:tcPr>
          <w:p w14:paraId="566FE6AC" w14:textId="77777777" w:rsidR="00CD53D6" w:rsidRDefault="00CD53D6" w:rsidP="00CD53D6">
            <w:pPr>
              <w:jc w:val="center"/>
              <w:rPr>
                <w:rFonts w:ascii="宋体" w:hAnsi="宋体"/>
                <w:sz w:val="24"/>
              </w:rPr>
            </w:pPr>
            <w:r>
              <w:rPr>
                <w:rFonts w:ascii="宋体" w:hAnsi="宋体" w:hint="eastAsia"/>
                <w:sz w:val="24"/>
              </w:rPr>
              <w:t>应急预案</w:t>
            </w:r>
          </w:p>
          <w:p w14:paraId="1DF13D50" w14:textId="77777777" w:rsidR="00CD53D6" w:rsidRDefault="00CD53D6" w:rsidP="00CD53D6">
            <w:pPr>
              <w:jc w:val="center"/>
              <w:rPr>
                <w:rFonts w:ascii="宋体" w:hAnsi="宋体"/>
                <w:sz w:val="24"/>
              </w:rPr>
            </w:pPr>
            <w:r>
              <w:rPr>
                <w:rFonts w:ascii="宋体" w:hAnsi="宋体" w:hint="eastAsia"/>
                <w:sz w:val="24"/>
              </w:rPr>
              <w:t>演练时间</w:t>
            </w:r>
          </w:p>
        </w:tc>
        <w:tc>
          <w:tcPr>
            <w:tcW w:w="2977" w:type="dxa"/>
            <w:vAlign w:val="center"/>
          </w:tcPr>
          <w:p w14:paraId="4AC9DDF5" w14:textId="77777777" w:rsidR="00CD53D6" w:rsidRDefault="00CD53D6" w:rsidP="00CD53D6">
            <w:pPr>
              <w:jc w:val="center"/>
              <w:rPr>
                <w:rFonts w:ascii="宋体" w:hAnsi="宋体"/>
                <w:sz w:val="24"/>
              </w:rPr>
            </w:pPr>
          </w:p>
        </w:tc>
        <w:tc>
          <w:tcPr>
            <w:tcW w:w="1989" w:type="dxa"/>
            <w:vAlign w:val="center"/>
          </w:tcPr>
          <w:p w14:paraId="3D54ED2D" w14:textId="77777777" w:rsidR="00CD53D6" w:rsidRDefault="00CD53D6" w:rsidP="00CD53D6">
            <w:pPr>
              <w:jc w:val="center"/>
              <w:rPr>
                <w:rFonts w:ascii="宋体" w:hAnsi="宋体"/>
                <w:sz w:val="24"/>
              </w:rPr>
            </w:pPr>
            <w:r>
              <w:rPr>
                <w:rFonts w:ascii="宋体" w:hAnsi="宋体" w:hint="eastAsia"/>
                <w:sz w:val="24"/>
              </w:rPr>
              <w:t>应急演练总指挥</w:t>
            </w:r>
          </w:p>
        </w:tc>
        <w:tc>
          <w:tcPr>
            <w:tcW w:w="2483" w:type="dxa"/>
            <w:vAlign w:val="center"/>
          </w:tcPr>
          <w:p w14:paraId="7E1BA3C5" w14:textId="77777777" w:rsidR="00CD53D6" w:rsidRDefault="00CD53D6" w:rsidP="00CD53D6">
            <w:pPr>
              <w:jc w:val="center"/>
              <w:rPr>
                <w:rFonts w:ascii="宋体" w:hAnsi="宋体"/>
                <w:sz w:val="24"/>
              </w:rPr>
            </w:pPr>
          </w:p>
        </w:tc>
      </w:tr>
      <w:tr w:rsidR="00CD53D6" w14:paraId="430A19BA" w14:textId="77777777" w:rsidTr="00CD53D6">
        <w:trPr>
          <w:trHeight w:val="694"/>
        </w:trPr>
        <w:tc>
          <w:tcPr>
            <w:tcW w:w="1951" w:type="dxa"/>
            <w:vAlign w:val="center"/>
          </w:tcPr>
          <w:p w14:paraId="52F71135" w14:textId="77777777" w:rsidR="00CD53D6" w:rsidRDefault="00CD53D6" w:rsidP="00CD53D6">
            <w:pPr>
              <w:jc w:val="center"/>
              <w:rPr>
                <w:rFonts w:ascii="宋体" w:hAnsi="宋体"/>
                <w:sz w:val="24"/>
              </w:rPr>
            </w:pPr>
            <w:r>
              <w:rPr>
                <w:rFonts w:ascii="宋体" w:hAnsi="宋体" w:hint="eastAsia"/>
                <w:sz w:val="24"/>
              </w:rPr>
              <w:t>演练参加人员</w:t>
            </w:r>
          </w:p>
        </w:tc>
        <w:tc>
          <w:tcPr>
            <w:tcW w:w="7449" w:type="dxa"/>
            <w:gridSpan w:val="3"/>
            <w:vAlign w:val="center"/>
          </w:tcPr>
          <w:p w14:paraId="6B5BFD1C" w14:textId="77777777" w:rsidR="00CD53D6" w:rsidRDefault="00CD53D6" w:rsidP="00CD53D6">
            <w:pPr>
              <w:jc w:val="center"/>
              <w:rPr>
                <w:rFonts w:ascii="宋体" w:hAnsi="宋体"/>
                <w:sz w:val="24"/>
              </w:rPr>
            </w:pPr>
            <w:r>
              <w:rPr>
                <w:rFonts w:ascii="宋体" w:hAnsi="宋体" w:hint="eastAsia"/>
                <w:sz w:val="24"/>
              </w:rPr>
              <w:t>共       人        注:参加人员名单见附表</w:t>
            </w:r>
          </w:p>
        </w:tc>
      </w:tr>
      <w:tr w:rsidR="00CD53D6" w14:paraId="409A49E8" w14:textId="77777777" w:rsidTr="00CD53D6">
        <w:trPr>
          <w:trHeight w:val="702"/>
        </w:trPr>
        <w:tc>
          <w:tcPr>
            <w:tcW w:w="1951" w:type="dxa"/>
            <w:vAlign w:val="center"/>
          </w:tcPr>
          <w:p w14:paraId="7589C677" w14:textId="77777777" w:rsidR="00CD53D6" w:rsidRDefault="00CD53D6" w:rsidP="00CD53D6">
            <w:pPr>
              <w:jc w:val="center"/>
              <w:rPr>
                <w:rFonts w:ascii="宋体" w:hAnsi="宋体"/>
                <w:sz w:val="24"/>
              </w:rPr>
            </w:pPr>
            <w:r>
              <w:rPr>
                <w:rFonts w:ascii="宋体" w:hAnsi="宋体" w:hint="eastAsia"/>
                <w:sz w:val="24"/>
              </w:rPr>
              <w:t>演练执行依据</w:t>
            </w:r>
          </w:p>
        </w:tc>
        <w:tc>
          <w:tcPr>
            <w:tcW w:w="7449" w:type="dxa"/>
            <w:gridSpan w:val="3"/>
            <w:vAlign w:val="center"/>
          </w:tcPr>
          <w:p w14:paraId="418FB186" w14:textId="77777777" w:rsidR="00CD53D6" w:rsidRDefault="00CD53D6" w:rsidP="00CD53D6">
            <w:pPr>
              <w:jc w:val="center"/>
              <w:rPr>
                <w:rFonts w:ascii="宋体" w:hAnsi="宋体"/>
                <w:sz w:val="24"/>
              </w:rPr>
            </w:pPr>
            <w:r>
              <w:rPr>
                <w:rFonts w:ascii="宋体" w:hAnsi="宋体" w:hint="eastAsia"/>
                <w:sz w:val="24"/>
              </w:rPr>
              <w:t>应急预案</w:t>
            </w:r>
          </w:p>
        </w:tc>
      </w:tr>
      <w:tr w:rsidR="00CD53D6" w14:paraId="5B8B7434" w14:textId="77777777" w:rsidTr="00CD53D6">
        <w:trPr>
          <w:trHeight w:val="682"/>
        </w:trPr>
        <w:tc>
          <w:tcPr>
            <w:tcW w:w="1951" w:type="dxa"/>
            <w:vAlign w:val="center"/>
          </w:tcPr>
          <w:p w14:paraId="7A121628" w14:textId="77777777" w:rsidR="00CD53D6" w:rsidRDefault="00CD53D6" w:rsidP="00CD53D6">
            <w:pPr>
              <w:jc w:val="center"/>
              <w:rPr>
                <w:rFonts w:ascii="宋体" w:hAnsi="宋体"/>
                <w:sz w:val="24"/>
              </w:rPr>
            </w:pPr>
            <w:r>
              <w:rPr>
                <w:rFonts w:ascii="宋体" w:hAnsi="宋体" w:hint="eastAsia"/>
                <w:sz w:val="24"/>
              </w:rPr>
              <w:t>演练事故地点</w:t>
            </w:r>
          </w:p>
        </w:tc>
        <w:tc>
          <w:tcPr>
            <w:tcW w:w="7449" w:type="dxa"/>
            <w:gridSpan w:val="3"/>
            <w:vAlign w:val="center"/>
          </w:tcPr>
          <w:p w14:paraId="22E8E44F" w14:textId="77777777" w:rsidR="00CD53D6" w:rsidRDefault="00CD53D6" w:rsidP="00CD53D6">
            <w:pPr>
              <w:jc w:val="center"/>
              <w:rPr>
                <w:rFonts w:ascii="宋体" w:hAnsi="宋体"/>
                <w:sz w:val="24"/>
              </w:rPr>
            </w:pPr>
          </w:p>
        </w:tc>
      </w:tr>
      <w:tr w:rsidR="00CD53D6" w14:paraId="06345619" w14:textId="77777777" w:rsidTr="00CD53D6">
        <w:trPr>
          <w:trHeight w:val="832"/>
        </w:trPr>
        <w:tc>
          <w:tcPr>
            <w:tcW w:w="1951" w:type="dxa"/>
            <w:vAlign w:val="center"/>
          </w:tcPr>
          <w:p w14:paraId="0FF5D000" w14:textId="77777777" w:rsidR="00CD53D6" w:rsidRDefault="00CD53D6" w:rsidP="00CD53D6">
            <w:pPr>
              <w:jc w:val="center"/>
              <w:rPr>
                <w:rFonts w:ascii="宋体" w:hAnsi="宋体"/>
                <w:sz w:val="24"/>
              </w:rPr>
            </w:pPr>
            <w:r>
              <w:rPr>
                <w:rFonts w:ascii="宋体" w:hAnsi="宋体" w:hint="eastAsia"/>
                <w:sz w:val="24"/>
              </w:rPr>
              <w:t>演练目的</w:t>
            </w:r>
          </w:p>
        </w:tc>
        <w:tc>
          <w:tcPr>
            <w:tcW w:w="7449" w:type="dxa"/>
            <w:gridSpan w:val="3"/>
            <w:vAlign w:val="center"/>
          </w:tcPr>
          <w:p w14:paraId="6439530F" w14:textId="77777777" w:rsidR="00CD53D6" w:rsidRDefault="00CD53D6" w:rsidP="00CD53D6">
            <w:pPr>
              <w:rPr>
                <w:rFonts w:ascii="宋体" w:hAnsi="宋体"/>
                <w:sz w:val="24"/>
              </w:rPr>
            </w:pPr>
            <w:r>
              <w:rPr>
                <w:rFonts w:ascii="宋体" w:hAnsi="宋体" w:hint="eastAsia"/>
                <w:sz w:val="24"/>
              </w:rPr>
              <w:t>通过组织应急预案，使大家在日常的工作当中能够正确处理紧急事件。</w:t>
            </w:r>
          </w:p>
        </w:tc>
      </w:tr>
      <w:tr w:rsidR="00CD53D6" w14:paraId="5DEF617D" w14:textId="77777777" w:rsidTr="00CD53D6">
        <w:trPr>
          <w:trHeight w:val="1714"/>
        </w:trPr>
        <w:tc>
          <w:tcPr>
            <w:tcW w:w="1951" w:type="dxa"/>
            <w:vAlign w:val="center"/>
          </w:tcPr>
          <w:p w14:paraId="20D7A2EC" w14:textId="77777777" w:rsidR="00CD53D6" w:rsidRDefault="00CD53D6" w:rsidP="00CD53D6">
            <w:pPr>
              <w:jc w:val="center"/>
              <w:rPr>
                <w:rFonts w:ascii="宋体" w:hAnsi="宋体"/>
                <w:sz w:val="24"/>
              </w:rPr>
            </w:pPr>
            <w:r>
              <w:rPr>
                <w:rFonts w:ascii="宋体" w:hAnsi="宋体" w:hint="eastAsia"/>
                <w:sz w:val="24"/>
              </w:rPr>
              <w:t>演练过程</w:t>
            </w:r>
          </w:p>
        </w:tc>
        <w:tc>
          <w:tcPr>
            <w:tcW w:w="7449" w:type="dxa"/>
            <w:gridSpan w:val="3"/>
            <w:vAlign w:val="center"/>
          </w:tcPr>
          <w:p w14:paraId="0B920729" w14:textId="77777777" w:rsidR="00CD53D6" w:rsidRDefault="00CD53D6" w:rsidP="00CD53D6">
            <w:pPr>
              <w:spacing w:line="380" w:lineRule="exact"/>
              <w:rPr>
                <w:rFonts w:ascii="宋体" w:hAnsi="宋体"/>
                <w:sz w:val="24"/>
              </w:rPr>
            </w:pPr>
            <w:r>
              <w:rPr>
                <w:rFonts w:ascii="宋体" w:hAnsi="宋体" w:hint="eastAsia"/>
                <w:sz w:val="24"/>
              </w:rPr>
              <w:t>1、在公司的办公室内对应急预案（关键装置和重点部位）进行理论上的培训。</w:t>
            </w:r>
          </w:p>
          <w:p w14:paraId="7C29780C" w14:textId="77777777" w:rsidR="00CD53D6" w:rsidRDefault="00CD53D6" w:rsidP="00CD53D6">
            <w:pPr>
              <w:spacing w:line="380" w:lineRule="exact"/>
              <w:rPr>
                <w:rFonts w:ascii="宋体" w:hAnsi="宋体"/>
                <w:sz w:val="24"/>
              </w:rPr>
            </w:pPr>
            <w:r>
              <w:rPr>
                <w:rFonts w:ascii="宋体" w:hAnsi="宋体" w:hint="eastAsia"/>
                <w:sz w:val="24"/>
              </w:rPr>
              <w:t>2、在公司厂内进行实际的演练。</w:t>
            </w:r>
          </w:p>
        </w:tc>
      </w:tr>
      <w:tr w:rsidR="00CD53D6" w14:paraId="73117A89" w14:textId="77777777" w:rsidTr="00CD53D6">
        <w:trPr>
          <w:trHeight w:val="6785"/>
        </w:trPr>
        <w:tc>
          <w:tcPr>
            <w:tcW w:w="1951" w:type="dxa"/>
            <w:vAlign w:val="center"/>
          </w:tcPr>
          <w:p w14:paraId="437BDF70" w14:textId="77777777" w:rsidR="00CD53D6" w:rsidRDefault="00CD53D6" w:rsidP="00CD53D6">
            <w:pPr>
              <w:jc w:val="center"/>
              <w:rPr>
                <w:rFonts w:ascii="宋体" w:hAnsi="宋体"/>
                <w:sz w:val="24"/>
              </w:rPr>
            </w:pPr>
            <w:r>
              <w:rPr>
                <w:rFonts w:ascii="宋体" w:hAnsi="宋体" w:hint="eastAsia"/>
                <w:sz w:val="24"/>
              </w:rPr>
              <w:t>演练效果</w:t>
            </w:r>
          </w:p>
          <w:p w14:paraId="02379C2A" w14:textId="77777777" w:rsidR="00CD53D6" w:rsidRDefault="00CD53D6" w:rsidP="00CD53D6">
            <w:pPr>
              <w:jc w:val="center"/>
              <w:rPr>
                <w:rFonts w:ascii="宋体" w:hAnsi="宋体"/>
                <w:sz w:val="24"/>
              </w:rPr>
            </w:pPr>
            <w:r>
              <w:rPr>
                <w:rFonts w:ascii="宋体" w:hAnsi="宋体" w:hint="eastAsia"/>
                <w:sz w:val="24"/>
              </w:rPr>
              <w:t>评审与评价</w:t>
            </w:r>
          </w:p>
        </w:tc>
        <w:tc>
          <w:tcPr>
            <w:tcW w:w="7449" w:type="dxa"/>
            <w:gridSpan w:val="3"/>
            <w:vAlign w:val="center"/>
          </w:tcPr>
          <w:p w14:paraId="2A6EADE2" w14:textId="77777777" w:rsidR="00CD53D6" w:rsidRDefault="00CD53D6" w:rsidP="00CD53D6">
            <w:pPr>
              <w:jc w:val="center"/>
              <w:rPr>
                <w:rFonts w:ascii="宋体" w:hAnsi="宋体"/>
                <w:sz w:val="24"/>
              </w:rPr>
            </w:pPr>
          </w:p>
        </w:tc>
      </w:tr>
    </w:tbl>
    <w:p w14:paraId="0096DCE6" w14:textId="77777777" w:rsidR="00CD53D6" w:rsidRDefault="00CD53D6" w:rsidP="00CD53D6"/>
    <w:p w14:paraId="36A5123C" w14:textId="77777777" w:rsidR="00CD53D6" w:rsidRDefault="00CD53D6" w:rsidP="00CD53D6"/>
    <w:p w14:paraId="75B967DA" w14:textId="77777777" w:rsidR="00070544" w:rsidRPr="00BA4232" w:rsidRDefault="002810E3" w:rsidP="00BA4232">
      <w:pPr>
        <w:pStyle w:val="12"/>
        <w:spacing w:before="0" w:after="0" w:line="460" w:lineRule="exact"/>
        <w:ind w:left="2" w:firstLineChars="466" w:firstLine="1310"/>
        <w:outlineLvl w:val="0"/>
        <w:rPr>
          <w:bCs w:val="0"/>
        </w:rPr>
      </w:pPr>
      <w:bookmarkStart w:id="133" w:name="_Toc391046370"/>
      <w:r w:rsidRPr="00BA4232">
        <w:rPr>
          <w:rFonts w:hint="eastAsia"/>
          <w:bCs w:val="0"/>
        </w:rPr>
        <w:lastRenderedPageBreak/>
        <w:t>表6</w:t>
      </w:r>
      <w:r w:rsidR="00070544" w:rsidRPr="00BA4232">
        <w:rPr>
          <w:rFonts w:hint="eastAsia"/>
          <w:bCs w:val="0"/>
        </w:rPr>
        <w:t>.22 设备检维修记录</w:t>
      </w:r>
      <w:bookmarkEnd w:id="133"/>
    </w:p>
    <w:p w14:paraId="64D21C9D" w14:textId="77777777" w:rsidR="00070544" w:rsidRDefault="00070544" w:rsidP="00070544">
      <w:pPr>
        <w:widowControl/>
        <w:jc w:val="left"/>
        <w:rPr>
          <w:rFonts w:ascii="宋体" w:hAnsi="宋体" w:cs="宋体"/>
          <w:kern w:val="0"/>
          <w:sz w:val="24"/>
        </w:rPr>
      </w:pPr>
    </w:p>
    <w:tbl>
      <w:tblPr>
        <w:tblW w:w="0" w:type="auto"/>
        <w:jc w:val="center"/>
        <w:tblLayout w:type="fixed"/>
        <w:tblCellMar>
          <w:left w:w="0" w:type="dxa"/>
          <w:right w:w="0" w:type="dxa"/>
        </w:tblCellMar>
        <w:tblLook w:val="0000" w:firstRow="0" w:lastRow="0" w:firstColumn="0" w:lastColumn="0" w:noHBand="0" w:noVBand="0"/>
      </w:tblPr>
      <w:tblGrid>
        <w:gridCol w:w="981"/>
        <w:gridCol w:w="1946"/>
        <w:gridCol w:w="2165"/>
        <w:gridCol w:w="2165"/>
        <w:gridCol w:w="2165"/>
      </w:tblGrid>
      <w:tr w:rsidR="00070544" w14:paraId="7E97CD2F" w14:textId="77777777" w:rsidTr="008E2676">
        <w:trPr>
          <w:trHeight w:val="555"/>
          <w:jc w:val="center"/>
        </w:trPr>
        <w:tc>
          <w:tcPr>
            <w:tcW w:w="2927" w:type="dxa"/>
            <w:gridSpan w:val="2"/>
            <w:tcBorders>
              <w:top w:val="single" w:sz="8" w:space="0" w:color="auto"/>
              <w:left w:val="single" w:sz="8"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BA0AE24"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班组名称</w:t>
            </w:r>
          </w:p>
        </w:tc>
        <w:tc>
          <w:tcPr>
            <w:tcW w:w="2165" w:type="dxa"/>
            <w:tcBorders>
              <w:top w:val="single" w:sz="8"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E4585A1"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single" w:sz="8"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C24305B"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检维修时间</w:t>
            </w:r>
          </w:p>
        </w:tc>
        <w:tc>
          <w:tcPr>
            <w:tcW w:w="2165" w:type="dxa"/>
            <w:tcBorders>
              <w:top w:val="single" w:sz="8"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335FD5BF"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w:t>
            </w:r>
          </w:p>
        </w:tc>
      </w:tr>
      <w:tr w:rsidR="00070544" w14:paraId="6C1E1AFA" w14:textId="77777777" w:rsidTr="008E2676">
        <w:trPr>
          <w:trHeight w:val="555"/>
          <w:jc w:val="center"/>
        </w:trPr>
        <w:tc>
          <w:tcPr>
            <w:tcW w:w="2927" w:type="dxa"/>
            <w:gridSpan w:val="2"/>
            <w:tcBorders>
              <w:top w:val="single" w:sz="4" w:space="0" w:color="auto"/>
              <w:left w:val="single" w:sz="8"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0A78B3F"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设备名称</w:t>
            </w:r>
          </w:p>
        </w:tc>
        <w:tc>
          <w:tcPr>
            <w:tcW w:w="216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95BD70"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9914B74"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检维修人</w:t>
            </w:r>
          </w:p>
        </w:tc>
        <w:tc>
          <w:tcPr>
            <w:tcW w:w="2165" w:type="dxa"/>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66086BD8"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w:t>
            </w:r>
          </w:p>
        </w:tc>
      </w:tr>
      <w:tr w:rsidR="00070544" w14:paraId="53EC6B80" w14:textId="77777777" w:rsidTr="008E2676">
        <w:trPr>
          <w:trHeight w:val="555"/>
          <w:jc w:val="center"/>
        </w:trPr>
        <w:tc>
          <w:tcPr>
            <w:tcW w:w="2927" w:type="dxa"/>
            <w:gridSpan w:val="2"/>
            <w:tcBorders>
              <w:top w:val="single" w:sz="4" w:space="0" w:color="auto"/>
              <w:left w:val="single" w:sz="8"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9FDDD08"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现场负责人</w:t>
            </w:r>
          </w:p>
        </w:tc>
        <w:tc>
          <w:tcPr>
            <w:tcW w:w="216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B15719E" w14:textId="77777777" w:rsidR="00070544" w:rsidRDefault="00070544" w:rsidP="008E2676">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0B4A1F4"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结果确认</w:t>
            </w:r>
          </w:p>
        </w:tc>
        <w:tc>
          <w:tcPr>
            <w:tcW w:w="2165" w:type="dxa"/>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2CB5C251" w14:textId="77777777" w:rsidR="00070544" w:rsidRDefault="00070544" w:rsidP="008E2676">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070544" w14:paraId="4D716E3F" w14:textId="77777777" w:rsidTr="008E2676">
        <w:trPr>
          <w:trHeight w:val="555"/>
          <w:jc w:val="center"/>
        </w:trPr>
        <w:tc>
          <w:tcPr>
            <w:tcW w:w="2927" w:type="dxa"/>
            <w:gridSpan w:val="2"/>
            <w:tcBorders>
              <w:top w:val="single" w:sz="4" w:space="0" w:color="auto"/>
              <w:left w:val="single" w:sz="8"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E4FD2F"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检维修时间</w:t>
            </w:r>
          </w:p>
        </w:tc>
        <w:tc>
          <w:tcPr>
            <w:tcW w:w="6495" w:type="dxa"/>
            <w:gridSpan w:val="3"/>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7ED1B09D" w14:textId="77777777" w:rsidR="00070544" w:rsidRDefault="00070544" w:rsidP="008E2676">
            <w:pPr>
              <w:widowControl/>
              <w:jc w:val="center"/>
              <w:rPr>
                <w:rFonts w:ascii="宋体" w:hAnsi="宋体" w:cs="宋体"/>
                <w:kern w:val="0"/>
                <w:sz w:val="28"/>
                <w:szCs w:val="28"/>
              </w:rPr>
            </w:pPr>
            <w:r>
              <w:rPr>
                <w:rFonts w:ascii="宋体" w:hAnsi="宋体" w:cs="宋体" w:hint="eastAsia"/>
                <w:kern w:val="0"/>
                <w:sz w:val="28"/>
                <w:szCs w:val="28"/>
              </w:rPr>
              <w:t xml:space="preserve"> 时    分   ～    时    分</w:t>
            </w:r>
          </w:p>
        </w:tc>
      </w:tr>
      <w:tr w:rsidR="00070544" w14:paraId="26F78E6C" w14:textId="77777777" w:rsidTr="008E2676">
        <w:trPr>
          <w:trHeight w:val="975"/>
          <w:jc w:val="center"/>
        </w:trPr>
        <w:tc>
          <w:tcPr>
            <w:tcW w:w="981" w:type="dxa"/>
            <w:tcBorders>
              <w:top w:val="nil"/>
              <w:left w:val="single" w:sz="8"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39F406E" w14:textId="77777777" w:rsidR="00070544" w:rsidRDefault="00070544" w:rsidP="008E2676">
            <w:pPr>
              <w:widowControl/>
              <w:jc w:val="center"/>
              <w:rPr>
                <w:rFonts w:ascii="宋体" w:hAnsi="宋体" w:cs="宋体"/>
                <w:kern w:val="0"/>
                <w:sz w:val="22"/>
              </w:rPr>
            </w:pPr>
            <w:r>
              <w:rPr>
                <w:rFonts w:ascii="宋体" w:hAnsi="宋体" w:cs="宋体" w:hint="eastAsia"/>
                <w:kern w:val="0"/>
                <w:sz w:val="22"/>
              </w:rPr>
              <w:t>检维修</w:t>
            </w:r>
          </w:p>
          <w:p w14:paraId="5F7771C2" w14:textId="77777777" w:rsidR="00070544" w:rsidRDefault="00070544" w:rsidP="008E2676">
            <w:pPr>
              <w:widowControl/>
              <w:jc w:val="center"/>
              <w:rPr>
                <w:rFonts w:ascii="宋体" w:hAnsi="宋体" w:cs="宋体"/>
                <w:kern w:val="0"/>
                <w:sz w:val="22"/>
              </w:rPr>
            </w:pPr>
            <w:r>
              <w:rPr>
                <w:rFonts w:ascii="宋体" w:hAnsi="宋体" w:cs="宋体" w:hint="eastAsia"/>
                <w:kern w:val="0"/>
                <w:sz w:val="22"/>
              </w:rPr>
              <w:t>原因</w:t>
            </w:r>
          </w:p>
        </w:tc>
        <w:tc>
          <w:tcPr>
            <w:tcW w:w="8441" w:type="dxa"/>
            <w:gridSpan w:val="4"/>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0454095B" w14:textId="77777777" w:rsidR="00070544" w:rsidRDefault="00070544" w:rsidP="008E2676">
            <w:pPr>
              <w:widowControl/>
              <w:jc w:val="left"/>
              <w:rPr>
                <w:rFonts w:ascii="宋体" w:hAnsi="宋体" w:cs="宋体"/>
                <w:kern w:val="0"/>
                <w:sz w:val="24"/>
              </w:rPr>
            </w:pPr>
            <w:r>
              <w:rPr>
                <w:rFonts w:ascii="宋体" w:hAnsi="宋体" w:cs="宋体" w:hint="eastAsia"/>
                <w:kern w:val="0"/>
                <w:sz w:val="24"/>
              </w:rPr>
              <w:t xml:space="preserve">　</w:t>
            </w:r>
          </w:p>
        </w:tc>
      </w:tr>
      <w:tr w:rsidR="00070544" w14:paraId="674679CB" w14:textId="77777777" w:rsidTr="008E2676">
        <w:trPr>
          <w:trHeight w:val="1665"/>
          <w:jc w:val="center"/>
        </w:trPr>
        <w:tc>
          <w:tcPr>
            <w:tcW w:w="981" w:type="dxa"/>
            <w:tcBorders>
              <w:top w:val="nil"/>
              <w:left w:val="single" w:sz="8" w:space="0" w:color="auto"/>
              <w:bottom w:val="single" w:sz="4" w:space="0" w:color="auto"/>
              <w:right w:val="single" w:sz="4" w:space="0" w:color="auto"/>
            </w:tcBorders>
            <w:shd w:val="clear" w:color="000000" w:fill="FFFFFF"/>
            <w:tcMar>
              <w:top w:w="15" w:type="dxa"/>
              <w:left w:w="15" w:type="dxa"/>
              <w:bottom w:w="0" w:type="dxa"/>
              <w:right w:w="15" w:type="dxa"/>
            </w:tcMar>
            <w:textDirection w:val="tbRlV"/>
            <w:vAlign w:val="center"/>
          </w:tcPr>
          <w:p w14:paraId="021F9F14" w14:textId="77777777" w:rsidR="00070544" w:rsidRDefault="00070544" w:rsidP="008E2676">
            <w:pPr>
              <w:widowControl/>
              <w:jc w:val="center"/>
              <w:rPr>
                <w:rFonts w:ascii="宋体" w:hAnsi="宋体" w:cs="宋体"/>
                <w:kern w:val="0"/>
                <w:sz w:val="22"/>
              </w:rPr>
            </w:pPr>
            <w:r>
              <w:rPr>
                <w:rFonts w:ascii="宋体" w:hAnsi="宋体" w:cs="宋体" w:hint="eastAsia"/>
                <w:kern w:val="0"/>
                <w:sz w:val="22"/>
              </w:rPr>
              <w:t>现场故障现象</w:t>
            </w:r>
          </w:p>
        </w:tc>
        <w:tc>
          <w:tcPr>
            <w:tcW w:w="8441" w:type="dxa"/>
            <w:gridSpan w:val="4"/>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tcPr>
          <w:p w14:paraId="12266D94" w14:textId="77777777" w:rsidR="00070544" w:rsidRDefault="00070544" w:rsidP="008E2676">
            <w:pPr>
              <w:widowControl/>
              <w:jc w:val="left"/>
              <w:rPr>
                <w:rFonts w:ascii="宋体" w:hAnsi="宋体" w:cs="宋体"/>
                <w:kern w:val="0"/>
                <w:sz w:val="24"/>
              </w:rPr>
            </w:pPr>
            <w:r>
              <w:rPr>
                <w:rFonts w:ascii="宋体" w:hAnsi="宋体" w:cs="宋体" w:hint="eastAsia"/>
                <w:kern w:val="0"/>
                <w:sz w:val="24"/>
              </w:rPr>
              <w:t xml:space="preserve">　</w:t>
            </w:r>
          </w:p>
        </w:tc>
      </w:tr>
      <w:tr w:rsidR="00070544" w14:paraId="3DCF2A07" w14:textId="77777777" w:rsidTr="008E2676">
        <w:trPr>
          <w:trHeight w:val="1817"/>
          <w:jc w:val="center"/>
        </w:trPr>
        <w:tc>
          <w:tcPr>
            <w:tcW w:w="981" w:type="dxa"/>
            <w:tcBorders>
              <w:top w:val="nil"/>
              <w:left w:val="single" w:sz="8" w:space="0" w:color="auto"/>
              <w:bottom w:val="single" w:sz="4" w:space="0" w:color="auto"/>
              <w:right w:val="single" w:sz="4" w:space="0" w:color="auto"/>
            </w:tcBorders>
            <w:shd w:val="clear" w:color="000000" w:fill="FFFFFF"/>
            <w:tcMar>
              <w:top w:w="15" w:type="dxa"/>
              <w:left w:w="15" w:type="dxa"/>
              <w:bottom w:w="0" w:type="dxa"/>
              <w:right w:w="15" w:type="dxa"/>
            </w:tcMar>
            <w:textDirection w:val="tbRlV"/>
            <w:vAlign w:val="center"/>
          </w:tcPr>
          <w:p w14:paraId="15BB45FA"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解决方法</w:t>
            </w:r>
          </w:p>
        </w:tc>
        <w:tc>
          <w:tcPr>
            <w:tcW w:w="8441" w:type="dxa"/>
            <w:gridSpan w:val="4"/>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4C784A82" w14:textId="77777777" w:rsidR="00070544" w:rsidRDefault="00070544" w:rsidP="008E2676">
            <w:pPr>
              <w:widowControl/>
              <w:jc w:val="left"/>
              <w:rPr>
                <w:rFonts w:ascii="宋体" w:hAnsi="宋体" w:cs="宋体"/>
                <w:kern w:val="0"/>
                <w:sz w:val="24"/>
              </w:rPr>
            </w:pPr>
            <w:r>
              <w:rPr>
                <w:rFonts w:ascii="宋体" w:hAnsi="宋体" w:cs="宋体" w:hint="eastAsia"/>
                <w:kern w:val="0"/>
                <w:sz w:val="24"/>
              </w:rPr>
              <w:t xml:space="preserve">　</w:t>
            </w:r>
          </w:p>
        </w:tc>
      </w:tr>
      <w:tr w:rsidR="00070544" w14:paraId="5F6313A6" w14:textId="77777777" w:rsidTr="008E2676">
        <w:trPr>
          <w:trHeight w:val="1674"/>
          <w:jc w:val="center"/>
        </w:trPr>
        <w:tc>
          <w:tcPr>
            <w:tcW w:w="981" w:type="dxa"/>
            <w:tcBorders>
              <w:top w:val="nil"/>
              <w:left w:val="single" w:sz="8" w:space="0" w:color="auto"/>
              <w:bottom w:val="single" w:sz="4" w:space="0" w:color="auto"/>
              <w:right w:val="single" w:sz="4" w:space="0" w:color="auto"/>
            </w:tcBorders>
            <w:shd w:val="clear" w:color="000000" w:fill="FFFFFF"/>
            <w:tcMar>
              <w:top w:w="15" w:type="dxa"/>
              <w:left w:w="15" w:type="dxa"/>
              <w:bottom w:w="0" w:type="dxa"/>
              <w:right w:w="15" w:type="dxa"/>
            </w:tcMar>
            <w:textDirection w:val="tbRlV"/>
            <w:vAlign w:val="center"/>
          </w:tcPr>
          <w:p w14:paraId="4F8C2F5A"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检维修结果</w:t>
            </w:r>
          </w:p>
        </w:tc>
        <w:tc>
          <w:tcPr>
            <w:tcW w:w="8441" w:type="dxa"/>
            <w:gridSpan w:val="4"/>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50015D3F" w14:textId="77777777" w:rsidR="00070544" w:rsidRDefault="00070544" w:rsidP="008E2676">
            <w:pPr>
              <w:widowControl/>
              <w:jc w:val="left"/>
              <w:rPr>
                <w:rFonts w:ascii="宋体" w:hAnsi="宋体" w:cs="宋体"/>
                <w:kern w:val="0"/>
                <w:sz w:val="24"/>
              </w:rPr>
            </w:pPr>
            <w:r>
              <w:rPr>
                <w:rFonts w:ascii="宋体" w:hAnsi="宋体" w:cs="宋体" w:hint="eastAsia"/>
                <w:kern w:val="0"/>
                <w:sz w:val="24"/>
              </w:rPr>
              <w:t xml:space="preserve">　</w:t>
            </w:r>
          </w:p>
        </w:tc>
      </w:tr>
      <w:tr w:rsidR="00070544" w14:paraId="79145541" w14:textId="77777777" w:rsidTr="008E2676">
        <w:trPr>
          <w:trHeight w:val="435"/>
          <w:jc w:val="center"/>
        </w:trPr>
        <w:tc>
          <w:tcPr>
            <w:tcW w:w="981" w:type="dxa"/>
            <w:vMerge w:val="restart"/>
            <w:tcBorders>
              <w:top w:val="nil"/>
              <w:left w:val="single" w:sz="8" w:space="0" w:color="auto"/>
              <w:bottom w:val="single" w:sz="4" w:space="0" w:color="auto"/>
              <w:right w:val="single" w:sz="4" w:space="0" w:color="auto"/>
            </w:tcBorders>
            <w:shd w:val="clear" w:color="000000" w:fill="FFFFFF"/>
            <w:tcMar>
              <w:top w:w="15" w:type="dxa"/>
              <w:left w:w="15" w:type="dxa"/>
              <w:bottom w:w="0" w:type="dxa"/>
              <w:right w:w="15" w:type="dxa"/>
            </w:tcMar>
            <w:textDirection w:val="tbRlV"/>
            <w:vAlign w:val="center"/>
          </w:tcPr>
          <w:p w14:paraId="76F5B85E"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部件更换</w:t>
            </w:r>
          </w:p>
        </w:tc>
        <w:tc>
          <w:tcPr>
            <w:tcW w:w="19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AEF206"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部件名称</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879E09"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换下部件编号</w:t>
            </w:r>
          </w:p>
        </w:tc>
        <w:tc>
          <w:tcPr>
            <w:tcW w:w="216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C6682F"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替换部件编号</w:t>
            </w:r>
          </w:p>
        </w:tc>
        <w:tc>
          <w:tcPr>
            <w:tcW w:w="2165" w:type="dxa"/>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48978D4B"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替换部件来源</w:t>
            </w:r>
          </w:p>
        </w:tc>
      </w:tr>
      <w:tr w:rsidR="00070544" w14:paraId="568A3C5D" w14:textId="77777777" w:rsidTr="008E2676">
        <w:trPr>
          <w:trHeight w:val="435"/>
          <w:jc w:val="center"/>
        </w:trPr>
        <w:tc>
          <w:tcPr>
            <w:tcW w:w="981" w:type="dxa"/>
            <w:vMerge/>
            <w:tcBorders>
              <w:top w:val="nil"/>
              <w:left w:val="single" w:sz="8" w:space="0" w:color="auto"/>
              <w:bottom w:val="single" w:sz="4" w:space="0" w:color="auto"/>
              <w:right w:val="single" w:sz="4" w:space="0" w:color="auto"/>
            </w:tcBorders>
            <w:shd w:val="clear" w:color="auto" w:fill="auto"/>
            <w:vAlign w:val="center"/>
          </w:tcPr>
          <w:p w14:paraId="1C1784BE" w14:textId="77777777" w:rsidR="00070544" w:rsidRDefault="00070544" w:rsidP="008E2676">
            <w:pPr>
              <w:widowControl/>
              <w:jc w:val="left"/>
              <w:rPr>
                <w:rFonts w:ascii="宋体" w:hAnsi="宋体" w:cs="宋体"/>
                <w:kern w:val="0"/>
                <w:sz w:val="24"/>
              </w:rPr>
            </w:pPr>
          </w:p>
        </w:tc>
        <w:tc>
          <w:tcPr>
            <w:tcW w:w="19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D4C36AD"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FDA79E3"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B830102"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6BCA9A31"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w:t>
            </w:r>
          </w:p>
        </w:tc>
      </w:tr>
      <w:tr w:rsidR="00070544" w14:paraId="019FB925" w14:textId="77777777" w:rsidTr="008E2676">
        <w:trPr>
          <w:trHeight w:val="435"/>
          <w:jc w:val="center"/>
        </w:trPr>
        <w:tc>
          <w:tcPr>
            <w:tcW w:w="981" w:type="dxa"/>
            <w:vMerge/>
            <w:tcBorders>
              <w:top w:val="nil"/>
              <w:left w:val="single" w:sz="8" w:space="0" w:color="auto"/>
              <w:bottom w:val="single" w:sz="4" w:space="0" w:color="auto"/>
              <w:right w:val="single" w:sz="4" w:space="0" w:color="auto"/>
            </w:tcBorders>
            <w:shd w:val="clear" w:color="auto" w:fill="auto"/>
            <w:vAlign w:val="center"/>
          </w:tcPr>
          <w:p w14:paraId="103AB1A7" w14:textId="77777777" w:rsidR="00070544" w:rsidRDefault="00070544" w:rsidP="008E2676">
            <w:pPr>
              <w:widowControl/>
              <w:jc w:val="left"/>
              <w:rPr>
                <w:rFonts w:ascii="宋体" w:hAnsi="宋体" w:cs="宋体"/>
                <w:kern w:val="0"/>
                <w:sz w:val="24"/>
              </w:rPr>
            </w:pPr>
          </w:p>
        </w:tc>
        <w:tc>
          <w:tcPr>
            <w:tcW w:w="19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6BDFC6E"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189DA9C"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0945390"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25567A54"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w:t>
            </w:r>
          </w:p>
        </w:tc>
      </w:tr>
      <w:tr w:rsidR="00070544" w14:paraId="75418F28" w14:textId="77777777" w:rsidTr="008E2676">
        <w:trPr>
          <w:trHeight w:val="435"/>
          <w:jc w:val="center"/>
        </w:trPr>
        <w:tc>
          <w:tcPr>
            <w:tcW w:w="981" w:type="dxa"/>
            <w:vMerge/>
            <w:tcBorders>
              <w:top w:val="nil"/>
              <w:left w:val="single" w:sz="8" w:space="0" w:color="auto"/>
              <w:bottom w:val="single" w:sz="4" w:space="0" w:color="auto"/>
              <w:right w:val="single" w:sz="4" w:space="0" w:color="auto"/>
            </w:tcBorders>
            <w:shd w:val="clear" w:color="auto" w:fill="auto"/>
            <w:vAlign w:val="center"/>
          </w:tcPr>
          <w:p w14:paraId="678E5EA3" w14:textId="77777777" w:rsidR="00070544" w:rsidRDefault="00070544" w:rsidP="008E2676">
            <w:pPr>
              <w:widowControl/>
              <w:jc w:val="left"/>
              <w:rPr>
                <w:rFonts w:ascii="宋体" w:hAnsi="宋体" w:cs="宋体"/>
                <w:kern w:val="0"/>
                <w:sz w:val="24"/>
              </w:rPr>
            </w:pPr>
          </w:p>
        </w:tc>
        <w:tc>
          <w:tcPr>
            <w:tcW w:w="19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BD174C5"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79A1E8"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E44E9D2"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04CADB09"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w:t>
            </w:r>
          </w:p>
        </w:tc>
      </w:tr>
      <w:tr w:rsidR="00070544" w14:paraId="0A809C16" w14:textId="77777777" w:rsidTr="008E2676">
        <w:trPr>
          <w:trHeight w:val="624"/>
          <w:jc w:val="center"/>
        </w:trPr>
        <w:tc>
          <w:tcPr>
            <w:tcW w:w="981" w:type="dxa"/>
            <w:vMerge w:val="restart"/>
            <w:tcBorders>
              <w:top w:val="nil"/>
              <w:left w:val="single" w:sz="8" w:space="0" w:color="auto"/>
              <w:bottom w:val="single" w:sz="8" w:space="0" w:color="000000"/>
              <w:right w:val="single" w:sz="4" w:space="0" w:color="auto"/>
            </w:tcBorders>
            <w:shd w:val="clear" w:color="000000" w:fill="FFFFFF"/>
            <w:tcMar>
              <w:top w:w="15" w:type="dxa"/>
              <w:left w:w="15" w:type="dxa"/>
              <w:bottom w:w="0" w:type="dxa"/>
              <w:right w:w="15" w:type="dxa"/>
            </w:tcMar>
            <w:textDirection w:val="tbRlV"/>
            <w:vAlign w:val="center"/>
          </w:tcPr>
          <w:p w14:paraId="6F1DD5C8"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备注</w:t>
            </w:r>
          </w:p>
        </w:tc>
        <w:tc>
          <w:tcPr>
            <w:tcW w:w="8441" w:type="dxa"/>
            <w:gridSpan w:val="4"/>
            <w:vMerge w:val="restart"/>
            <w:tcBorders>
              <w:top w:val="single" w:sz="4" w:space="0" w:color="auto"/>
              <w:left w:val="single" w:sz="4" w:space="0" w:color="auto"/>
              <w:bottom w:val="single" w:sz="8" w:space="0" w:color="000000"/>
              <w:right w:val="single" w:sz="8" w:space="0" w:color="000000"/>
            </w:tcBorders>
            <w:shd w:val="clear" w:color="000000" w:fill="FFFFFF"/>
            <w:tcMar>
              <w:top w:w="15" w:type="dxa"/>
              <w:left w:w="15" w:type="dxa"/>
              <w:bottom w:w="0" w:type="dxa"/>
              <w:right w:w="15" w:type="dxa"/>
            </w:tcMar>
            <w:vAlign w:val="center"/>
          </w:tcPr>
          <w:p w14:paraId="669F5B5B"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w:t>
            </w:r>
          </w:p>
        </w:tc>
      </w:tr>
    </w:tbl>
    <w:p w14:paraId="02F0AC4C" w14:textId="77777777" w:rsidR="00CD53D6" w:rsidRDefault="00CD53D6" w:rsidP="00CD53D6"/>
    <w:p w14:paraId="660E8AD7" w14:textId="77777777" w:rsidR="00CD53D6" w:rsidRDefault="00CD53D6" w:rsidP="00CD53D6"/>
    <w:p w14:paraId="56F152E4" w14:textId="77777777" w:rsidR="00CD53D6" w:rsidRDefault="00CD53D6" w:rsidP="00CD53D6"/>
    <w:p w14:paraId="0305DE2E" w14:textId="77777777" w:rsidR="00CD53D6" w:rsidRDefault="00CD53D6" w:rsidP="00CD53D6"/>
    <w:p w14:paraId="13294D07" w14:textId="77777777" w:rsidR="00CD53D6" w:rsidRDefault="00CD53D6" w:rsidP="00CD53D6"/>
    <w:p w14:paraId="327CAF82" w14:textId="77777777" w:rsidR="00CD53D6" w:rsidRDefault="00CD53D6" w:rsidP="00CD53D6"/>
    <w:p w14:paraId="7465CDEA" w14:textId="77777777" w:rsidR="00070544" w:rsidRPr="00BA4232" w:rsidRDefault="002810E3" w:rsidP="00BA4232">
      <w:pPr>
        <w:pStyle w:val="12"/>
        <w:spacing w:before="0" w:after="0" w:line="460" w:lineRule="exact"/>
        <w:ind w:left="2" w:firstLineChars="466" w:firstLine="1310"/>
        <w:outlineLvl w:val="0"/>
        <w:rPr>
          <w:bCs w:val="0"/>
        </w:rPr>
      </w:pPr>
      <w:bookmarkStart w:id="134" w:name="_Toc334616216"/>
      <w:bookmarkStart w:id="135" w:name="_Toc391046371"/>
      <w:r w:rsidRPr="00BA4232">
        <w:rPr>
          <w:rFonts w:hint="eastAsia"/>
          <w:bCs w:val="0"/>
        </w:rPr>
        <w:lastRenderedPageBreak/>
        <w:t>表6</w:t>
      </w:r>
      <w:r w:rsidR="00070544" w:rsidRPr="00BA4232">
        <w:rPr>
          <w:rFonts w:hint="eastAsia"/>
          <w:bCs w:val="0"/>
        </w:rPr>
        <w:t>.23 检维修作业风险分析和安全措施</w:t>
      </w:r>
      <w:bookmarkEnd w:id="134"/>
      <w:r w:rsidR="00070544" w:rsidRPr="00BA4232">
        <w:rPr>
          <w:rFonts w:hint="eastAsia"/>
          <w:bCs w:val="0"/>
        </w:rPr>
        <w:t>表</w:t>
      </w:r>
      <w:bookmarkEnd w:id="135"/>
    </w:p>
    <w:p w14:paraId="009972FD" w14:textId="77777777" w:rsidR="00070544" w:rsidRDefault="00070544" w:rsidP="00070544">
      <w:pPr>
        <w:ind w:firstLineChars="450" w:firstLine="945"/>
        <w:rPr>
          <w:rFonts w:hAnsi="宋体" w:cs="宋体"/>
        </w:rPr>
      </w:pPr>
      <w:r>
        <w:rPr>
          <w:rFonts w:hint="eastAsia"/>
        </w:rPr>
        <w:t>检维修项目</w:t>
      </w:r>
      <w:r>
        <w:rPr>
          <w:rFonts w:hint="eastAsia"/>
        </w:rPr>
        <w:t>/</w:t>
      </w:r>
      <w:r>
        <w:rPr>
          <w:rFonts w:hint="eastAsia"/>
        </w:rPr>
        <w:t>项目编号：</w:t>
      </w:r>
      <w:r>
        <w:rPr>
          <w:rFonts w:hint="eastAsia"/>
        </w:rPr>
        <w:t xml:space="preserve">                         </w:t>
      </w:r>
      <w:r>
        <w:rPr>
          <w:rFonts w:hint="eastAsia"/>
        </w:rPr>
        <w:t>检维修项目负责人：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3"/>
        <w:gridCol w:w="3695"/>
        <w:gridCol w:w="4680"/>
        <w:gridCol w:w="947"/>
      </w:tblGrid>
      <w:tr w:rsidR="00070544" w14:paraId="4DBA5185" w14:textId="77777777" w:rsidTr="008E2676">
        <w:trPr>
          <w:jc w:val="center"/>
        </w:trPr>
        <w:tc>
          <w:tcPr>
            <w:tcW w:w="553" w:type="dxa"/>
            <w:vAlign w:val="center"/>
          </w:tcPr>
          <w:p w14:paraId="19DCF375" w14:textId="77777777" w:rsidR="00070544" w:rsidRDefault="00070544" w:rsidP="008E2676">
            <w:pPr>
              <w:jc w:val="center"/>
              <w:rPr>
                <w:rFonts w:ascii="宋体" w:hAnsi="宋体" w:cs="宋体"/>
                <w:szCs w:val="21"/>
              </w:rPr>
            </w:pPr>
            <w:r>
              <w:rPr>
                <w:rFonts w:ascii="宋体" w:hAnsi="宋体" w:cs="宋体" w:hint="eastAsia"/>
                <w:szCs w:val="21"/>
              </w:rPr>
              <w:t>序号</w:t>
            </w:r>
          </w:p>
        </w:tc>
        <w:tc>
          <w:tcPr>
            <w:tcW w:w="3695" w:type="dxa"/>
            <w:vAlign w:val="center"/>
          </w:tcPr>
          <w:p w14:paraId="4C74950A" w14:textId="77777777" w:rsidR="00070544" w:rsidRDefault="00070544" w:rsidP="008E2676">
            <w:pPr>
              <w:jc w:val="center"/>
              <w:rPr>
                <w:rFonts w:ascii="宋体" w:hAnsi="宋体" w:cs="宋体"/>
                <w:szCs w:val="21"/>
              </w:rPr>
            </w:pPr>
            <w:r>
              <w:rPr>
                <w:rFonts w:ascii="宋体" w:hAnsi="宋体" w:cs="宋体" w:hint="eastAsia"/>
                <w:szCs w:val="21"/>
              </w:rPr>
              <w:t>风险分析</w:t>
            </w:r>
          </w:p>
        </w:tc>
        <w:tc>
          <w:tcPr>
            <w:tcW w:w="4680" w:type="dxa"/>
            <w:vAlign w:val="center"/>
          </w:tcPr>
          <w:p w14:paraId="2F867531" w14:textId="77777777" w:rsidR="00070544" w:rsidRDefault="00070544" w:rsidP="008E2676">
            <w:pPr>
              <w:jc w:val="center"/>
              <w:rPr>
                <w:rFonts w:ascii="宋体" w:hAnsi="宋体" w:cs="宋体"/>
                <w:szCs w:val="21"/>
              </w:rPr>
            </w:pPr>
            <w:r>
              <w:rPr>
                <w:rFonts w:ascii="宋体" w:hAnsi="宋体" w:cs="宋体" w:hint="eastAsia"/>
                <w:szCs w:val="21"/>
              </w:rPr>
              <w:t>安全措施</w:t>
            </w:r>
          </w:p>
        </w:tc>
        <w:tc>
          <w:tcPr>
            <w:tcW w:w="947" w:type="dxa"/>
            <w:vAlign w:val="center"/>
          </w:tcPr>
          <w:p w14:paraId="544A9EC8" w14:textId="77777777" w:rsidR="00070544" w:rsidRDefault="00070544" w:rsidP="008E2676">
            <w:pPr>
              <w:jc w:val="center"/>
              <w:rPr>
                <w:rFonts w:ascii="宋体" w:hAnsi="宋体" w:cs="宋体"/>
                <w:szCs w:val="21"/>
              </w:rPr>
            </w:pPr>
            <w:r>
              <w:rPr>
                <w:rFonts w:ascii="宋体" w:hAnsi="宋体" w:cs="宋体" w:hint="eastAsia"/>
                <w:szCs w:val="21"/>
              </w:rPr>
              <w:t>合格打√</w:t>
            </w:r>
          </w:p>
        </w:tc>
      </w:tr>
      <w:tr w:rsidR="00070544" w14:paraId="1D433B39" w14:textId="77777777" w:rsidTr="008E2676">
        <w:trPr>
          <w:jc w:val="center"/>
        </w:trPr>
        <w:tc>
          <w:tcPr>
            <w:tcW w:w="553" w:type="dxa"/>
            <w:vAlign w:val="center"/>
          </w:tcPr>
          <w:p w14:paraId="7FD6469C" w14:textId="77777777" w:rsidR="00070544" w:rsidRDefault="00070544" w:rsidP="008E2676">
            <w:pPr>
              <w:jc w:val="center"/>
              <w:rPr>
                <w:rFonts w:ascii="宋体" w:hAnsi="宋体" w:cs="宋体"/>
                <w:szCs w:val="21"/>
              </w:rPr>
            </w:pPr>
            <w:r>
              <w:rPr>
                <w:rFonts w:ascii="宋体" w:hAnsi="宋体" w:cs="宋体" w:hint="eastAsia"/>
                <w:szCs w:val="21"/>
              </w:rPr>
              <w:t>1</w:t>
            </w:r>
          </w:p>
        </w:tc>
        <w:tc>
          <w:tcPr>
            <w:tcW w:w="3695" w:type="dxa"/>
            <w:vAlign w:val="center"/>
          </w:tcPr>
          <w:p w14:paraId="5A5FD312" w14:textId="77777777" w:rsidR="00070544" w:rsidRDefault="00070544" w:rsidP="008E2676">
            <w:pPr>
              <w:rPr>
                <w:rFonts w:ascii="宋体" w:hAnsi="宋体" w:cs="宋体"/>
                <w:szCs w:val="21"/>
              </w:rPr>
            </w:pPr>
            <w:r>
              <w:rPr>
                <w:rFonts w:ascii="宋体" w:hAnsi="宋体" w:cs="宋体" w:hint="eastAsia"/>
                <w:szCs w:val="21"/>
              </w:rPr>
              <w:t>作业人员不清楚现场危险状况</w:t>
            </w:r>
          </w:p>
        </w:tc>
        <w:tc>
          <w:tcPr>
            <w:tcW w:w="4680" w:type="dxa"/>
          </w:tcPr>
          <w:p w14:paraId="293131E2" w14:textId="77777777" w:rsidR="00070544" w:rsidRDefault="00070544" w:rsidP="008E2676">
            <w:pPr>
              <w:rPr>
                <w:rFonts w:ascii="宋体" w:hAnsi="宋体" w:cs="宋体"/>
                <w:szCs w:val="21"/>
              </w:rPr>
            </w:pPr>
            <w:r>
              <w:rPr>
                <w:rFonts w:ascii="宋体" w:hAnsi="宋体" w:cs="宋体" w:hint="eastAsia"/>
                <w:szCs w:val="21"/>
              </w:rPr>
              <w:t>作业前必须进行安全教育</w:t>
            </w:r>
          </w:p>
        </w:tc>
        <w:tc>
          <w:tcPr>
            <w:tcW w:w="947" w:type="dxa"/>
          </w:tcPr>
          <w:p w14:paraId="5F53647F" w14:textId="77777777" w:rsidR="00070544" w:rsidRDefault="00070544" w:rsidP="008E2676">
            <w:pPr>
              <w:jc w:val="center"/>
              <w:rPr>
                <w:rFonts w:ascii="宋体" w:hAnsi="宋体" w:cs="宋体"/>
                <w:b/>
                <w:szCs w:val="21"/>
              </w:rPr>
            </w:pPr>
          </w:p>
        </w:tc>
      </w:tr>
      <w:tr w:rsidR="00070544" w14:paraId="461AD0E7" w14:textId="77777777" w:rsidTr="008E2676">
        <w:trPr>
          <w:jc w:val="center"/>
        </w:trPr>
        <w:tc>
          <w:tcPr>
            <w:tcW w:w="553" w:type="dxa"/>
            <w:vAlign w:val="center"/>
          </w:tcPr>
          <w:p w14:paraId="3743C071" w14:textId="77777777" w:rsidR="00070544" w:rsidRDefault="00070544" w:rsidP="008E2676">
            <w:pPr>
              <w:jc w:val="center"/>
              <w:rPr>
                <w:rFonts w:ascii="宋体" w:hAnsi="宋体" w:cs="宋体"/>
                <w:szCs w:val="21"/>
              </w:rPr>
            </w:pPr>
            <w:r>
              <w:rPr>
                <w:rFonts w:ascii="宋体" w:hAnsi="宋体" w:cs="宋体" w:hint="eastAsia"/>
                <w:szCs w:val="21"/>
              </w:rPr>
              <w:t>2</w:t>
            </w:r>
          </w:p>
        </w:tc>
        <w:tc>
          <w:tcPr>
            <w:tcW w:w="3695" w:type="dxa"/>
            <w:vAlign w:val="center"/>
          </w:tcPr>
          <w:p w14:paraId="3D3A7483" w14:textId="77777777" w:rsidR="00070544" w:rsidRDefault="00070544" w:rsidP="008E2676">
            <w:pPr>
              <w:rPr>
                <w:rFonts w:ascii="宋体" w:hAnsi="宋体" w:cs="宋体"/>
                <w:szCs w:val="21"/>
              </w:rPr>
            </w:pPr>
            <w:r>
              <w:rPr>
                <w:rFonts w:ascii="宋体" w:hAnsi="宋体" w:cs="宋体" w:hint="eastAsia"/>
                <w:szCs w:val="21"/>
              </w:rPr>
              <w:t>存在危险化学品</w:t>
            </w:r>
          </w:p>
        </w:tc>
        <w:tc>
          <w:tcPr>
            <w:tcW w:w="4680" w:type="dxa"/>
          </w:tcPr>
          <w:p w14:paraId="069487AE" w14:textId="77777777" w:rsidR="00070544" w:rsidRDefault="00070544" w:rsidP="008E2676">
            <w:pPr>
              <w:rPr>
                <w:rFonts w:ascii="宋体" w:hAnsi="宋体" w:cs="宋体"/>
                <w:szCs w:val="21"/>
              </w:rPr>
            </w:pPr>
            <w:r>
              <w:rPr>
                <w:rFonts w:ascii="宋体" w:hAnsi="宋体" w:cs="宋体" w:hint="eastAsia"/>
                <w:szCs w:val="21"/>
              </w:rPr>
              <w:t>清洗、置换至分析合格</w:t>
            </w:r>
          </w:p>
        </w:tc>
        <w:tc>
          <w:tcPr>
            <w:tcW w:w="947" w:type="dxa"/>
          </w:tcPr>
          <w:p w14:paraId="0B25D9A2" w14:textId="77777777" w:rsidR="00070544" w:rsidRDefault="00070544" w:rsidP="008E2676">
            <w:pPr>
              <w:jc w:val="center"/>
              <w:rPr>
                <w:rFonts w:ascii="宋体" w:hAnsi="宋体" w:cs="宋体"/>
                <w:b/>
                <w:szCs w:val="21"/>
              </w:rPr>
            </w:pPr>
          </w:p>
        </w:tc>
      </w:tr>
      <w:tr w:rsidR="00070544" w14:paraId="23EB12CF" w14:textId="77777777" w:rsidTr="008E2676">
        <w:trPr>
          <w:trHeight w:val="371"/>
          <w:jc w:val="center"/>
        </w:trPr>
        <w:tc>
          <w:tcPr>
            <w:tcW w:w="553" w:type="dxa"/>
            <w:vAlign w:val="center"/>
          </w:tcPr>
          <w:p w14:paraId="0DCCF87A" w14:textId="77777777" w:rsidR="00070544" w:rsidRDefault="00070544" w:rsidP="008E2676">
            <w:pPr>
              <w:jc w:val="center"/>
              <w:rPr>
                <w:rFonts w:ascii="宋体" w:hAnsi="宋体" w:cs="宋体"/>
                <w:szCs w:val="21"/>
              </w:rPr>
            </w:pPr>
            <w:r>
              <w:rPr>
                <w:rFonts w:ascii="宋体" w:hAnsi="宋体" w:cs="宋体" w:hint="eastAsia"/>
                <w:szCs w:val="21"/>
              </w:rPr>
              <w:t>3</w:t>
            </w:r>
          </w:p>
        </w:tc>
        <w:tc>
          <w:tcPr>
            <w:tcW w:w="3695" w:type="dxa"/>
            <w:vAlign w:val="center"/>
          </w:tcPr>
          <w:p w14:paraId="0B650989" w14:textId="77777777" w:rsidR="00070544" w:rsidRDefault="00070544" w:rsidP="008E2676">
            <w:pPr>
              <w:rPr>
                <w:rFonts w:ascii="宋体" w:hAnsi="宋体" w:cs="宋体"/>
                <w:szCs w:val="21"/>
              </w:rPr>
            </w:pPr>
            <w:r>
              <w:rPr>
                <w:rFonts w:ascii="宋体" w:hAnsi="宋体" w:cs="宋体" w:hint="eastAsia"/>
                <w:szCs w:val="21"/>
              </w:rPr>
              <w:t>系统未彻底隔绝</w:t>
            </w:r>
          </w:p>
        </w:tc>
        <w:tc>
          <w:tcPr>
            <w:tcW w:w="4680" w:type="dxa"/>
          </w:tcPr>
          <w:p w14:paraId="3E2B7C80" w14:textId="77777777" w:rsidR="00070544" w:rsidRDefault="00070544" w:rsidP="008E2676">
            <w:pPr>
              <w:rPr>
                <w:rFonts w:ascii="宋体" w:hAnsi="宋体" w:cs="宋体"/>
                <w:szCs w:val="21"/>
              </w:rPr>
            </w:pPr>
            <w:r>
              <w:rPr>
                <w:rFonts w:ascii="宋体" w:hAnsi="宋体" w:cs="宋体" w:hint="eastAsia"/>
                <w:szCs w:val="21"/>
              </w:rPr>
              <w:t>连接的所有阀门关闭，必要时使用盲板或拆除一段管道隔绝</w:t>
            </w:r>
          </w:p>
        </w:tc>
        <w:tc>
          <w:tcPr>
            <w:tcW w:w="947" w:type="dxa"/>
          </w:tcPr>
          <w:p w14:paraId="25540907" w14:textId="77777777" w:rsidR="00070544" w:rsidRDefault="00070544" w:rsidP="008E2676">
            <w:pPr>
              <w:jc w:val="center"/>
              <w:rPr>
                <w:rFonts w:ascii="宋体" w:hAnsi="宋体" w:cs="宋体"/>
                <w:b/>
                <w:szCs w:val="21"/>
              </w:rPr>
            </w:pPr>
          </w:p>
        </w:tc>
      </w:tr>
      <w:tr w:rsidR="00070544" w14:paraId="6D855D6B" w14:textId="77777777" w:rsidTr="008E2676">
        <w:trPr>
          <w:trHeight w:val="167"/>
          <w:jc w:val="center"/>
        </w:trPr>
        <w:tc>
          <w:tcPr>
            <w:tcW w:w="553" w:type="dxa"/>
            <w:vAlign w:val="center"/>
          </w:tcPr>
          <w:p w14:paraId="0C3D4AB2" w14:textId="77777777" w:rsidR="00070544" w:rsidRDefault="00070544" w:rsidP="008E2676">
            <w:pPr>
              <w:jc w:val="center"/>
              <w:rPr>
                <w:rFonts w:ascii="宋体" w:hAnsi="宋体" w:cs="宋体"/>
                <w:szCs w:val="21"/>
              </w:rPr>
            </w:pPr>
            <w:r>
              <w:rPr>
                <w:rFonts w:ascii="宋体" w:hAnsi="宋体" w:cs="宋体" w:hint="eastAsia"/>
                <w:szCs w:val="21"/>
              </w:rPr>
              <w:t>4</w:t>
            </w:r>
          </w:p>
        </w:tc>
        <w:tc>
          <w:tcPr>
            <w:tcW w:w="3695" w:type="dxa"/>
            <w:vAlign w:val="center"/>
          </w:tcPr>
          <w:p w14:paraId="26674AAF" w14:textId="77777777" w:rsidR="00070544" w:rsidRDefault="00070544" w:rsidP="008E2676">
            <w:pPr>
              <w:rPr>
                <w:rFonts w:ascii="宋体" w:hAnsi="宋体" w:cs="宋体"/>
                <w:szCs w:val="21"/>
              </w:rPr>
            </w:pPr>
            <w:r>
              <w:rPr>
                <w:rFonts w:ascii="宋体" w:hAnsi="宋体" w:cs="宋体" w:hint="eastAsia"/>
                <w:szCs w:val="21"/>
              </w:rPr>
              <w:t>监护不足</w:t>
            </w:r>
          </w:p>
        </w:tc>
        <w:tc>
          <w:tcPr>
            <w:tcW w:w="4680" w:type="dxa"/>
          </w:tcPr>
          <w:p w14:paraId="63A8E201" w14:textId="77777777" w:rsidR="00070544" w:rsidRDefault="00070544" w:rsidP="008E2676">
            <w:pPr>
              <w:rPr>
                <w:rFonts w:ascii="宋体" w:hAnsi="宋体" w:cs="宋体"/>
                <w:szCs w:val="21"/>
              </w:rPr>
            </w:pPr>
            <w:r>
              <w:rPr>
                <w:rFonts w:ascii="宋体" w:hAnsi="宋体" w:cs="宋体" w:hint="eastAsia"/>
                <w:szCs w:val="21"/>
              </w:rPr>
              <w:t>指派专人监护，并坚守岗位</w:t>
            </w:r>
          </w:p>
        </w:tc>
        <w:tc>
          <w:tcPr>
            <w:tcW w:w="947" w:type="dxa"/>
          </w:tcPr>
          <w:p w14:paraId="60F336AC" w14:textId="77777777" w:rsidR="00070544" w:rsidRDefault="00070544" w:rsidP="008E2676">
            <w:pPr>
              <w:jc w:val="center"/>
              <w:rPr>
                <w:rFonts w:ascii="宋体" w:hAnsi="宋体" w:cs="宋体"/>
                <w:b/>
                <w:szCs w:val="21"/>
              </w:rPr>
            </w:pPr>
          </w:p>
        </w:tc>
      </w:tr>
      <w:tr w:rsidR="00070544" w14:paraId="6BF86238" w14:textId="77777777" w:rsidTr="008E2676">
        <w:trPr>
          <w:jc w:val="center"/>
        </w:trPr>
        <w:tc>
          <w:tcPr>
            <w:tcW w:w="553" w:type="dxa"/>
            <w:vAlign w:val="center"/>
          </w:tcPr>
          <w:p w14:paraId="305DB228" w14:textId="77777777" w:rsidR="00070544" w:rsidRDefault="00070544" w:rsidP="008E2676">
            <w:pPr>
              <w:jc w:val="center"/>
              <w:rPr>
                <w:rFonts w:ascii="宋体" w:hAnsi="宋体" w:cs="宋体"/>
                <w:szCs w:val="21"/>
              </w:rPr>
            </w:pPr>
            <w:r>
              <w:rPr>
                <w:rFonts w:ascii="宋体" w:hAnsi="宋体" w:cs="宋体" w:hint="eastAsia"/>
                <w:szCs w:val="21"/>
              </w:rPr>
              <w:t>5</w:t>
            </w:r>
          </w:p>
        </w:tc>
        <w:tc>
          <w:tcPr>
            <w:tcW w:w="3695" w:type="dxa"/>
            <w:vAlign w:val="center"/>
          </w:tcPr>
          <w:p w14:paraId="15886BBF" w14:textId="77777777" w:rsidR="00070544" w:rsidRDefault="00070544" w:rsidP="008E2676">
            <w:pPr>
              <w:rPr>
                <w:rFonts w:ascii="宋体" w:hAnsi="宋体" w:cs="宋体"/>
                <w:szCs w:val="21"/>
              </w:rPr>
            </w:pPr>
            <w:r>
              <w:rPr>
                <w:rFonts w:ascii="宋体" w:hAnsi="宋体" w:cs="宋体" w:hint="eastAsia"/>
                <w:szCs w:val="21"/>
              </w:rPr>
              <w:t>未佩戴劳动防护用品</w:t>
            </w:r>
          </w:p>
        </w:tc>
        <w:tc>
          <w:tcPr>
            <w:tcW w:w="4680" w:type="dxa"/>
          </w:tcPr>
          <w:p w14:paraId="2D9A2F3E" w14:textId="77777777" w:rsidR="00070544" w:rsidRDefault="00070544" w:rsidP="008E2676">
            <w:pPr>
              <w:rPr>
                <w:rFonts w:ascii="宋体" w:hAnsi="宋体" w:cs="宋体"/>
                <w:szCs w:val="21"/>
              </w:rPr>
            </w:pPr>
            <w:r>
              <w:rPr>
                <w:rFonts w:ascii="宋体" w:hAnsi="宋体" w:cs="宋体" w:hint="eastAsia"/>
                <w:szCs w:val="21"/>
              </w:rPr>
              <w:t>按规定佩戴</w:t>
            </w:r>
          </w:p>
        </w:tc>
        <w:tc>
          <w:tcPr>
            <w:tcW w:w="947" w:type="dxa"/>
          </w:tcPr>
          <w:p w14:paraId="0F13217D" w14:textId="77777777" w:rsidR="00070544" w:rsidRDefault="00070544" w:rsidP="008E2676">
            <w:pPr>
              <w:jc w:val="center"/>
              <w:rPr>
                <w:rFonts w:ascii="宋体" w:hAnsi="宋体" w:cs="宋体"/>
                <w:b/>
                <w:szCs w:val="21"/>
              </w:rPr>
            </w:pPr>
          </w:p>
        </w:tc>
      </w:tr>
      <w:tr w:rsidR="00070544" w14:paraId="40A12381" w14:textId="77777777" w:rsidTr="008E2676">
        <w:trPr>
          <w:jc w:val="center"/>
        </w:trPr>
        <w:tc>
          <w:tcPr>
            <w:tcW w:w="553" w:type="dxa"/>
            <w:vAlign w:val="center"/>
          </w:tcPr>
          <w:p w14:paraId="32DCE5D2" w14:textId="77777777" w:rsidR="00070544" w:rsidRDefault="00070544" w:rsidP="008E2676">
            <w:pPr>
              <w:jc w:val="center"/>
              <w:rPr>
                <w:rFonts w:ascii="宋体" w:hAnsi="宋体" w:cs="宋体"/>
                <w:szCs w:val="21"/>
              </w:rPr>
            </w:pPr>
            <w:r>
              <w:rPr>
                <w:rFonts w:ascii="宋体" w:hAnsi="宋体" w:cs="宋体" w:hint="eastAsia"/>
                <w:szCs w:val="21"/>
              </w:rPr>
              <w:t>6</w:t>
            </w:r>
          </w:p>
        </w:tc>
        <w:tc>
          <w:tcPr>
            <w:tcW w:w="3695" w:type="dxa"/>
            <w:vAlign w:val="center"/>
          </w:tcPr>
          <w:p w14:paraId="5F697D48" w14:textId="77777777" w:rsidR="00070544" w:rsidRDefault="00070544" w:rsidP="008E2676">
            <w:pPr>
              <w:rPr>
                <w:rFonts w:ascii="宋体" w:hAnsi="宋体" w:cs="宋体"/>
                <w:szCs w:val="21"/>
              </w:rPr>
            </w:pPr>
            <w:r>
              <w:rPr>
                <w:rFonts w:ascii="宋体" w:hAnsi="宋体" w:cs="宋体" w:hint="eastAsia"/>
                <w:szCs w:val="21"/>
              </w:rPr>
              <w:t>与生产现场联系不足</w:t>
            </w:r>
          </w:p>
        </w:tc>
        <w:tc>
          <w:tcPr>
            <w:tcW w:w="4680" w:type="dxa"/>
          </w:tcPr>
          <w:p w14:paraId="6CF824BF" w14:textId="77777777" w:rsidR="00070544" w:rsidRDefault="00070544" w:rsidP="008E2676">
            <w:pPr>
              <w:rPr>
                <w:rFonts w:ascii="宋体" w:hAnsi="宋体" w:cs="宋体"/>
                <w:szCs w:val="21"/>
              </w:rPr>
            </w:pPr>
            <w:r>
              <w:rPr>
                <w:rFonts w:ascii="宋体" w:hAnsi="宋体" w:cs="宋体" w:hint="eastAsia"/>
                <w:szCs w:val="21"/>
              </w:rPr>
              <w:t>检修前，检修项目负责人应与当班班长取得联系</w:t>
            </w:r>
          </w:p>
        </w:tc>
        <w:tc>
          <w:tcPr>
            <w:tcW w:w="947" w:type="dxa"/>
          </w:tcPr>
          <w:p w14:paraId="06A69B51" w14:textId="77777777" w:rsidR="00070544" w:rsidRDefault="00070544" w:rsidP="008E2676">
            <w:pPr>
              <w:jc w:val="center"/>
              <w:rPr>
                <w:rFonts w:ascii="宋体" w:hAnsi="宋体" w:cs="宋体"/>
                <w:b/>
                <w:szCs w:val="21"/>
              </w:rPr>
            </w:pPr>
          </w:p>
        </w:tc>
      </w:tr>
      <w:tr w:rsidR="00070544" w14:paraId="69548F00" w14:textId="77777777" w:rsidTr="008E2676">
        <w:trPr>
          <w:jc w:val="center"/>
        </w:trPr>
        <w:tc>
          <w:tcPr>
            <w:tcW w:w="553" w:type="dxa"/>
            <w:vAlign w:val="center"/>
          </w:tcPr>
          <w:p w14:paraId="00DBE4BB" w14:textId="77777777" w:rsidR="00070544" w:rsidRDefault="00070544" w:rsidP="008E2676">
            <w:pPr>
              <w:jc w:val="center"/>
              <w:rPr>
                <w:rFonts w:ascii="宋体" w:hAnsi="宋体" w:cs="宋体"/>
                <w:szCs w:val="21"/>
              </w:rPr>
            </w:pPr>
            <w:r>
              <w:rPr>
                <w:rFonts w:ascii="宋体" w:hAnsi="宋体" w:cs="宋体" w:hint="eastAsia"/>
                <w:szCs w:val="21"/>
              </w:rPr>
              <w:t>7</w:t>
            </w:r>
          </w:p>
        </w:tc>
        <w:tc>
          <w:tcPr>
            <w:tcW w:w="3695" w:type="dxa"/>
            <w:vAlign w:val="center"/>
          </w:tcPr>
          <w:p w14:paraId="0EE29DBF" w14:textId="77777777" w:rsidR="00070544" w:rsidRDefault="00070544" w:rsidP="008E2676">
            <w:pPr>
              <w:rPr>
                <w:rFonts w:ascii="宋体" w:hAnsi="宋体" w:cs="宋体"/>
                <w:szCs w:val="21"/>
              </w:rPr>
            </w:pPr>
            <w:r>
              <w:rPr>
                <w:rFonts w:ascii="宋体" w:hAnsi="宋体" w:cs="宋体" w:hint="eastAsia"/>
                <w:szCs w:val="21"/>
              </w:rPr>
              <w:t>存在运转设备</w:t>
            </w:r>
          </w:p>
        </w:tc>
        <w:tc>
          <w:tcPr>
            <w:tcW w:w="4680" w:type="dxa"/>
          </w:tcPr>
          <w:p w14:paraId="26CA6AA0" w14:textId="77777777" w:rsidR="00070544" w:rsidRDefault="00070544" w:rsidP="008E2676">
            <w:pPr>
              <w:rPr>
                <w:rFonts w:ascii="宋体" w:hAnsi="宋体" w:cs="宋体"/>
                <w:szCs w:val="21"/>
              </w:rPr>
            </w:pPr>
            <w:r>
              <w:rPr>
                <w:rFonts w:ascii="宋体" w:hAnsi="宋体" w:cs="宋体" w:hint="eastAsia"/>
                <w:szCs w:val="21"/>
              </w:rPr>
              <w:t>切断需检修设备的电源，并经启动复查确认无电后，在电源开关处挂上“禁止启动”的安全标志</w:t>
            </w:r>
          </w:p>
        </w:tc>
        <w:tc>
          <w:tcPr>
            <w:tcW w:w="947" w:type="dxa"/>
          </w:tcPr>
          <w:p w14:paraId="3E6950FB" w14:textId="77777777" w:rsidR="00070544" w:rsidRDefault="00070544" w:rsidP="008E2676">
            <w:pPr>
              <w:jc w:val="center"/>
              <w:rPr>
                <w:rFonts w:ascii="宋体" w:hAnsi="宋体" w:cs="宋体"/>
                <w:b/>
                <w:szCs w:val="21"/>
              </w:rPr>
            </w:pPr>
          </w:p>
        </w:tc>
      </w:tr>
      <w:tr w:rsidR="00070544" w14:paraId="495A314D" w14:textId="77777777" w:rsidTr="008E2676">
        <w:trPr>
          <w:jc w:val="center"/>
        </w:trPr>
        <w:tc>
          <w:tcPr>
            <w:tcW w:w="553" w:type="dxa"/>
            <w:vAlign w:val="center"/>
          </w:tcPr>
          <w:p w14:paraId="6BFEE50A" w14:textId="77777777" w:rsidR="00070544" w:rsidRDefault="00070544" w:rsidP="008E2676">
            <w:pPr>
              <w:jc w:val="center"/>
              <w:rPr>
                <w:rFonts w:ascii="宋体" w:hAnsi="宋体" w:cs="宋体"/>
                <w:szCs w:val="21"/>
              </w:rPr>
            </w:pPr>
            <w:r>
              <w:rPr>
                <w:rFonts w:ascii="宋体" w:hAnsi="宋体" w:cs="宋体" w:hint="eastAsia"/>
                <w:szCs w:val="21"/>
              </w:rPr>
              <w:t>8</w:t>
            </w:r>
          </w:p>
        </w:tc>
        <w:tc>
          <w:tcPr>
            <w:tcW w:w="3695" w:type="dxa"/>
            <w:vAlign w:val="center"/>
          </w:tcPr>
          <w:p w14:paraId="2CA59C02" w14:textId="77777777" w:rsidR="00070544" w:rsidRDefault="00070544" w:rsidP="008E2676">
            <w:pPr>
              <w:rPr>
                <w:rFonts w:ascii="宋体" w:hAnsi="宋体" w:cs="宋体"/>
                <w:szCs w:val="21"/>
              </w:rPr>
            </w:pPr>
            <w:r>
              <w:rPr>
                <w:rFonts w:ascii="宋体" w:hAnsi="宋体" w:cs="宋体" w:hint="eastAsia"/>
                <w:szCs w:val="21"/>
              </w:rPr>
              <w:t>检修器材不符合安全要求</w:t>
            </w:r>
          </w:p>
        </w:tc>
        <w:tc>
          <w:tcPr>
            <w:tcW w:w="4680" w:type="dxa"/>
          </w:tcPr>
          <w:p w14:paraId="685EB770" w14:textId="77777777" w:rsidR="00070544" w:rsidRDefault="00070544" w:rsidP="008E2676">
            <w:pPr>
              <w:rPr>
                <w:rFonts w:ascii="宋体" w:hAnsi="宋体" w:cs="宋体"/>
                <w:szCs w:val="21"/>
              </w:rPr>
            </w:pPr>
            <w:r>
              <w:rPr>
                <w:rFonts w:ascii="宋体" w:hAnsi="宋体" w:cs="宋体" w:hint="eastAsia"/>
                <w:szCs w:val="21"/>
              </w:rPr>
              <w:t>检查材料、器具、设备必须安全可靠</w:t>
            </w:r>
          </w:p>
        </w:tc>
        <w:tc>
          <w:tcPr>
            <w:tcW w:w="947" w:type="dxa"/>
          </w:tcPr>
          <w:p w14:paraId="14B0452B" w14:textId="77777777" w:rsidR="00070544" w:rsidRDefault="00070544" w:rsidP="008E2676">
            <w:pPr>
              <w:jc w:val="center"/>
              <w:rPr>
                <w:rFonts w:ascii="宋体" w:hAnsi="宋体" w:cs="宋体"/>
                <w:b/>
                <w:szCs w:val="21"/>
              </w:rPr>
            </w:pPr>
          </w:p>
        </w:tc>
      </w:tr>
      <w:tr w:rsidR="00070544" w14:paraId="0A07AC24" w14:textId="77777777" w:rsidTr="008E2676">
        <w:trPr>
          <w:jc w:val="center"/>
        </w:trPr>
        <w:tc>
          <w:tcPr>
            <w:tcW w:w="553" w:type="dxa"/>
            <w:vAlign w:val="center"/>
          </w:tcPr>
          <w:p w14:paraId="24223708" w14:textId="77777777" w:rsidR="00070544" w:rsidRDefault="00070544" w:rsidP="008E2676">
            <w:pPr>
              <w:jc w:val="center"/>
              <w:rPr>
                <w:rFonts w:ascii="宋体" w:hAnsi="宋体" w:cs="宋体"/>
                <w:szCs w:val="21"/>
              </w:rPr>
            </w:pPr>
            <w:r>
              <w:rPr>
                <w:rFonts w:ascii="宋体" w:hAnsi="宋体" w:cs="宋体" w:hint="eastAsia"/>
                <w:szCs w:val="21"/>
              </w:rPr>
              <w:t>9</w:t>
            </w:r>
          </w:p>
        </w:tc>
        <w:tc>
          <w:tcPr>
            <w:tcW w:w="3695" w:type="dxa"/>
            <w:vAlign w:val="center"/>
          </w:tcPr>
          <w:p w14:paraId="4FA60280" w14:textId="77777777" w:rsidR="00070544" w:rsidRDefault="00070544" w:rsidP="008E2676">
            <w:pPr>
              <w:rPr>
                <w:rFonts w:ascii="宋体" w:hAnsi="宋体" w:cs="宋体"/>
                <w:szCs w:val="21"/>
              </w:rPr>
            </w:pPr>
            <w:r>
              <w:rPr>
                <w:rFonts w:ascii="宋体" w:hAnsi="宋体" w:cs="宋体" w:hint="eastAsia"/>
                <w:szCs w:val="21"/>
              </w:rPr>
              <w:t>其他辅助器材不符合安全要求</w:t>
            </w:r>
          </w:p>
        </w:tc>
        <w:tc>
          <w:tcPr>
            <w:tcW w:w="4680" w:type="dxa"/>
          </w:tcPr>
          <w:p w14:paraId="2EBAC51D" w14:textId="77777777" w:rsidR="00070544" w:rsidRDefault="00070544" w:rsidP="008E2676">
            <w:pPr>
              <w:rPr>
                <w:rFonts w:ascii="宋体" w:hAnsi="宋体" w:cs="宋体"/>
                <w:szCs w:val="21"/>
              </w:rPr>
            </w:pPr>
            <w:r>
              <w:rPr>
                <w:rFonts w:ascii="宋体" w:hAnsi="宋体" w:cs="宋体" w:hint="eastAsia"/>
                <w:szCs w:val="21"/>
              </w:rPr>
              <w:t>对需使用的气体防护器材、消防器材、通信设备、照明设备等进行检查，保证安全可靠，合理放置</w:t>
            </w:r>
          </w:p>
        </w:tc>
        <w:tc>
          <w:tcPr>
            <w:tcW w:w="947" w:type="dxa"/>
          </w:tcPr>
          <w:p w14:paraId="4E28B07E" w14:textId="77777777" w:rsidR="00070544" w:rsidRDefault="00070544" w:rsidP="008E2676">
            <w:pPr>
              <w:jc w:val="center"/>
              <w:rPr>
                <w:rFonts w:ascii="宋体" w:hAnsi="宋体" w:cs="宋体"/>
                <w:b/>
                <w:szCs w:val="21"/>
              </w:rPr>
            </w:pPr>
          </w:p>
        </w:tc>
      </w:tr>
      <w:tr w:rsidR="00070544" w14:paraId="4501D5A5" w14:textId="77777777" w:rsidTr="008E2676">
        <w:trPr>
          <w:jc w:val="center"/>
        </w:trPr>
        <w:tc>
          <w:tcPr>
            <w:tcW w:w="553" w:type="dxa"/>
            <w:vAlign w:val="center"/>
          </w:tcPr>
          <w:p w14:paraId="636396CD" w14:textId="77777777" w:rsidR="00070544" w:rsidRDefault="00070544" w:rsidP="008E2676">
            <w:pPr>
              <w:jc w:val="center"/>
              <w:rPr>
                <w:rFonts w:ascii="宋体" w:hAnsi="宋体" w:cs="宋体"/>
                <w:szCs w:val="21"/>
              </w:rPr>
            </w:pPr>
            <w:r>
              <w:rPr>
                <w:rFonts w:ascii="宋体" w:hAnsi="宋体" w:cs="宋体" w:hint="eastAsia"/>
                <w:szCs w:val="21"/>
              </w:rPr>
              <w:t>10</w:t>
            </w:r>
          </w:p>
        </w:tc>
        <w:tc>
          <w:tcPr>
            <w:tcW w:w="3695" w:type="dxa"/>
            <w:vAlign w:val="center"/>
          </w:tcPr>
          <w:p w14:paraId="7E9D1960" w14:textId="77777777" w:rsidR="00070544" w:rsidRDefault="00070544" w:rsidP="008E2676">
            <w:pPr>
              <w:rPr>
                <w:rFonts w:ascii="宋体" w:hAnsi="宋体" w:cs="宋体"/>
                <w:szCs w:val="21"/>
              </w:rPr>
            </w:pPr>
            <w:r>
              <w:rPr>
                <w:rFonts w:ascii="宋体" w:hAnsi="宋体" w:cs="宋体" w:hint="eastAsia"/>
                <w:szCs w:val="21"/>
              </w:rPr>
              <w:t>行走设施不符合安全要求</w:t>
            </w:r>
          </w:p>
        </w:tc>
        <w:tc>
          <w:tcPr>
            <w:tcW w:w="4680" w:type="dxa"/>
          </w:tcPr>
          <w:p w14:paraId="6BE36F15" w14:textId="77777777" w:rsidR="00070544" w:rsidRDefault="00070544" w:rsidP="008E2676">
            <w:pPr>
              <w:rPr>
                <w:rFonts w:ascii="宋体" w:hAnsi="宋体" w:cs="宋体"/>
                <w:szCs w:val="21"/>
              </w:rPr>
            </w:pPr>
            <w:r>
              <w:rPr>
                <w:rFonts w:ascii="宋体" w:hAnsi="宋体" w:cs="宋体" w:hint="eastAsia"/>
                <w:szCs w:val="21"/>
              </w:rPr>
              <w:t xml:space="preserve">对检修现场的爬梯、栏杆、平台、铁篦子、盖板等进行检查，俣证安全可靠  </w:t>
            </w:r>
          </w:p>
        </w:tc>
        <w:tc>
          <w:tcPr>
            <w:tcW w:w="947" w:type="dxa"/>
          </w:tcPr>
          <w:p w14:paraId="0F297889" w14:textId="77777777" w:rsidR="00070544" w:rsidRDefault="00070544" w:rsidP="008E2676">
            <w:pPr>
              <w:jc w:val="center"/>
              <w:rPr>
                <w:rFonts w:ascii="宋体" w:hAnsi="宋体" w:cs="宋体"/>
                <w:b/>
                <w:szCs w:val="21"/>
              </w:rPr>
            </w:pPr>
          </w:p>
        </w:tc>
      </w:tr>
      <w:tr w:rsidR="00070544" w14:paraId="26127119" w14:textId="77777777" w:rsidTr="008E2676">
        <w:trPr>
          <w:jc w:val="center"/>
        </w:trPr>
        <w:tc>
          <w:tcPr>
            <w:tcW w:w="553" w:type="dxa"/>
            <w:vAlign w:val="center"/>
          </w:tcPr>
          <w:p w14:paraId="726DE56B" w14:textId="77777777" w:rsidR="00070544" w:rsidRDefault="00070544" w:rsidP="008E2676">
            <w:pPr>
              <w:jc w:val="center"/>
              <w:rPr>
                <w:rFonts w:ascii="宋体" w:hAnsi="宋体" w:cs="宋体"/>
                <w:szCs w:val="21"/>
              </w:rPr>
            </w:pPr>
            <w:r>
              <w:rPr>
                <w:rFonts w:ascii="宋体" w:hAnsi="宋体" w:cs="宋体" w:hint="eastAsia"/>
                <w:szCs w:val="21"/>
              </w:rPr>
              <w:t>11</w:t>
            </w:r>
          </w:p>
        </w:tc>
        <w:tc>
          <w:tcPr>
            <w:tcW w:w="3695" w:type="dxa"/>
            <w:vAlign w:val="center"/>
          </w:tcPr>
          <w:p w14:paraId="7D0728D6" w14:textId="77777777" w:rsidR="00070544" w:rsidRDefault="00070544" w:rsidP="008E2676">
            <w:pPr>
              <w:rPr>
                <w:rFonts w:ascii="宋体" w:hAnsi="宋体" w:cs="宋体"/>
                <w:szCs w:val="21"/>
              </w:rPr>
            </w:pPr>
            <w:r>
              <w:rPr>
                <w:rFonts w:ascii="宋体" w:hAnsi="宋体" w:cs="宋体" w:hint="eastAsia"/>
                <w:szCs w:val="21"/>
              </w:rPr>
              <w:t>使用移动式电气工(器)具</w:t>
            </w:r>
          </w:p>
        </w:tc>
        <w:tc>
          <w:tcPr>
            <w:tcW w:w="4680" w:type="dxa"/>
          </w:tcPr>
          <w:p w14:paraId="16B69A66" w14:textId="77777777" w:rsidR="00070544" w:rsidRDefault="00070544" w:rsidP="008E2676">
            <w:pPr>
              <w:rPr>
                <w:rFonts w:ascii="宋体" w:hAnsi="宋体" w:cs="宋体"/>
                <w:szCs w:val="21"/>
              </w:rPr>
            </w:pPr>
            <w:r>
              <w:rPr>
                <w:rFonts w:ascii="宋体" w:hAnsi="宋体" w:cs="宋体" w:hint="eastAsia"/>
                <w:szCs w:val="21"/>
              </w:rPr>
              <w:t xml:space="preserve">配有漏电保护装置  </w:t>
            </w:r>
          </w:p>
        </w:tc>
        <w:tc>
          <w:tcPr>
            <w:tcW w:w="947" w:type="dxa"/>
          </w:tcPr>
          <w:p w14:paraId="764DE9E2" w14:textId="77777777" w:rsidR="00070544" w:rsidRDefault="00070544" w:rsidP="008E2676">
            <w:pPr>
              <w:jc w:val="center"/>
              <w:rPr>
                <w:rFonts w:ascii="宋体" w:hAnsi="宋体" w:cs="宋体"/>
                <w:b/>
                <w:szCs w:val="21"/>
              </w:rPr>
            </w:pPr>
          </w:p>
        </w:tc>
      </w:tr>
      <w:tr w:rsidR="00070544" w14:paraId="08DF49F4" w14:textId="77777777" w:rsidTr="008E2676">
        <w:trPr>
          <w:jc w:val="center"/>
        </w:trPr>
        <w:tc>
          <w:tcPr>
            <w:tcW w:w="553" w:type="dxa"/>
            <w:vAlign w:val="center"/>
          </w:tcPr>
          <w:p w14:paraId="2C89986F" w14:textId="77777777" w:rsidR="00070544" w:rsidRDefault="00070544" w:rsidP="008E2676">
            <w:pPr>
              <w:jc w:val="center"/>
              <w:rPr>
                <w:rFonts w:ascii="宋体" w:hAnsi="宋体" w:cs="宋体"/>
                <w:szCs w:val="21"/>
              </w:rPr>
            </w:pPr>
            <w:r>
              <w:rPr>
                <w:rFonts w:ascii="宋体" w:hAnsi="宋体" w:cs="宋体" w:hint="eastAsia"/>
                <w:szCs w:val="21"/>
              </w:rPr>
              <w:t>12</w:t>
            </w:r>
          </w:p>
        </w:tc>
        <w:tc>
          <w:tcPr>
            <w:tcW w:w="3695" w:type="dxa"/>
            <w:vAlign w:val="center"/>
          </w:tcPr>
          <w:p w14:paraId="35A9B7B0" w14:textId="77777777" w:rsidR="00070544" w:rsidRDefault="00070544" w:rsidP="008E2676">
            <w:pPr>
              <w:rPr>
                <w:rFonts w:ascii="宋体" w:hAnsi="宋体" w:cs="宋体"/>
                <w:szCs w:val="21"/>
              </w:rPr>
            </w:pPr>
            <w:r>
              <w:rPr>
                <w:rFonts w:ascii="宋体" w:hAnsi="宋体" w:cs="宋体" w:hint="eastAsia"/>
                <w:szCs w:val="21"/>
              </w:rPr>
              <w:t>检修场所存在腐蚀性介质</w:t>
            </w:r>
          </w:p>
        </w:tc>
        <w:tc>
          <w:tcPr>
            <w:tcW w:w="4680" w:type="dxa"/>
          </w:tcPr>
          <w:p w14:paraId="4AF89ADA" w14:textId="77777777" w:rsidR="00070544" w:rsidRDefault="00070544" w:rsidP="008E2676">
            <w:pPr>
              <w:rPr>
                <w:rFonts w:ascii="宋体" w:hAnsi="宋体" w:cs="宋体"/>
                <w:szCs w:val="21"/>
              </w:rPr>
            </w:pPr>
            <w:r>
              <w:rPr>
                <w:rFonts w:ascii="宋体" w:hAnsi="宋体" w:cs="宋体" w:hint="eastAsia"/>
                <w:szCs w:val="21"/>
              </w:rPr>
              <w:t>备有冲洗用水源</w:t>
            </w:r>
          </w:p>
        </w:tc>
        <w:tc>
          <w:tcPr>
            <w:tcW w:w="947" w:type="dxa"/>
          </w:tcPr>
          <w:p w14:paraId="3E5974B6" w14:textId="77777777" w:rsidR="00070544" w:rsidRDefault="00070544" w:rsidP="008E2676">
            <w:pPr>
              <w:jc w:val="center"/>
              <w:rPr>
                <w:rFonts w:ascii="宋体" w:hAnsi="宋体" w:cs="宋体"/>
                <w:b/>
                <w:szCs w:val="21"/>
              </w:rPr>
            </w:pPr>
          </w:p>
        </w:tc>
      </w:tr>
      <w:tr w:rsidR="00070544" w14:paraId="7DB71D39" w14:textId="77777777" w:rsidTr="008E2676">
        <w:trPr>
          <w:trHeight w:val="435"/>
          <w:jc w:val="center"/>
        </w:trPr>
        <w:tc>
          <w:tcPr>
            <w:tcW w:w="553" w:type="dxa"/>
            <w:vAlign w:val="center"/>
          </w:tcPr>
          <w:p w14:paraId="7924D554" w14:textId="77777777" w:rsidR="00070544" w:rsidRDefault="00070544" w:rsidP="008E2676">
            <w:pPr>
              <w:jc w:val="center"/>
              <w:rPr>
                <w:rFonts w:ascii="宋体" w:hAnsi="宋体" w:cs="宋体"/>
                <w:szCs w:val="21"/>
              </w:rPr>
            </w:pPr>
            <w:r>
              <w:rPr>
                <w:rFonts w:ascii="宋体" w:hAnsi="宋体" w:cs="宋体" w:hint="eastAsia"/>
                <w:szCs w:val="21"/>
              </w:rPr>
              <w:t>13</w:t>
            </w:r>
          </w:p>
        </w:tc>
        <w:tc>
          <w:tcPr>
            <w:tcW w:w="3695" w:type="dxa"/>
            <w:vAlign w:val="center"/>
          </w:tcPr>
          <w:p w14:paraId="1518E07E" w14:textId="77777777" w:rsidR="00070544" w:rsidRDefault="00070544" w:rsidP="008E2676">
            <w:pPr>
              <w:rPr>
                <w:rFonts w:ascii="宋体" w:hAnsi="宋体" w:cs="宋体"/>
                <w:szCs w:val="21"/>
              </w:rPr>
            </w:pPr>
            <w:r>
              <w:rPr>
                <w:rFonts w:ascii="宋体" w:hAnsi="宋体" w:cs="宋体" w:hint="eastAsia"/>
                <w:szCs w:val="21"/>
              </w:rPr>
              <w:t>检修场所有危险品或其他影响检修安全的杂物</w:t>
            </w:r>
          </w:p>
        </w:tc>
        <w:tc>
          <w:tcPr>
            <w:tcW w:w="4680" w:type="dxa"/>
          </w:tcPr>
          <w:p w14:paraId="766907AE" w14:textId="77777777" w:rsidR="00070544" w:rsidRDefault="00070544" w:rsidP="008E2676">
            <w:pPr>
              <w:rPr>
                <w:rFonts w:ascii="宋体" w:hAnsi="宋体" w:cs="宋体"/>
                <w:szCs w:val="21"/>
              </w:rPr>
            </w:pPr>
            <w:r>
              <w:rPr>
                <w:rFonts w:ascii="宋体" w:hAnsi="宋体" w:cs="宋体" w:hint="eastAsia"/>
                <w:szCs w:val="21"/>
              </w:rPr>
              <w:t>将检修现场的易燃易爆物品、障碍物、油污、冰雪、积水、废弃物等杂物清理干净</w:t>
            </w:r>
          </w:p>
        </w:tc>
        <w:tc>
          <w:tcPr>
            <w:tcW w:w="947" w:type="dxa"/>
          </w:tcPr>
          <w:p w14:paraId="36588A1C" w14:textId="77777777" w:rsidR="00070544" w:rsidRDefault="00070544" w:rsidP="008E2676">
            <w:pPr>
              <w:jc w:val="center"/>
              <w:rPr>
                <w:rFonts w:ascii="宋体" w:hAnsi="宋体" w:cs="宋体"/>
                <w:b/>
                <w:szCs w:val="21"/>
              </w:rPr>
            </w:pPr>
          </w:p>
        </w:tc>
      </w:tr>
      <w:tr w:rsidR="00070544" w14:paraId="6A2A4108" w14:textId="77777777" w:rsidTr="008E2676">
        <w:trPr>
          <w:jc w:val="center"/>
        </w:trPr>
        <w:tc>
          <w:tcPr>
            <w:tcW w:w="553" w:type="dxa"/>
            <w:vAlign w:val="center"/>
          </w:tcPr>
          <w:p w14:paraId="74E917BA" w14:textId="77777777" w:rsidR="00070544" w:rsidRDefault="00070544" w:rsidP="008E2676">
            <w:pPr>
              <w:jc w:val="center"/>
              <w:rPr>
                <w:rFonts w:ascii="宋体" w:hAnsi="宋体" w:cs="宋体"/>
                <w:szCs w:val="21"/>
              </w:rPr>
            </w:pPr>
            <w:r>
              <w:rPr>
                <w:rFonts w:ascii="宋体" w:hAnsi="宋体" w:cs="宋体" w:hint="eastAsia"/>
                <w:szCs w:val="21"/>
              </w:rPr>
              <w:t>14</w:t>
            </w:r>
          </w:p>
        </w:tc>
        <w:tc>
          <w:tcPr>
            <w:tcW w:w="3695" w:type="dxa"/>
            <w:vAlign w:val="center"/>
          </w:tcPr>
          <w:p w14:paraId="2D403CDF" w14:textId="77777777" w:rsidR="00070544" w:rsidRDefault="00070544" w:rsidP="008E2676">
            <w:pPr>
              <w:rPr>
                <w:rFonts w:ascii="宋体" w:hAnsi="宋体" w:cs="宋体"/>
                <w:szCs w:val="21"/>
              </w:rPr>
            </w:pPr>
            <w:r>
              <w:rPr>
                <w:rFonts w:ascii="宋体" w:hAnsi="宋体" w:cs="宋体" w:hint="eastAsia"/>
                <w:szCs w:val="21"/>
              </w:rPr>
              <w:t>检修现场存在坑、井、洼、沟、陡坡等</w:t>
            </w:r>
          </w:p>
        </w:tc>
        <w:tc>
          <w:tcPr>
            <w:tcW w:w="4680" w:type="dxa"/>
          </w:tcPr>
          <w:p w14:paraId="146C0C0F" w14:textId="77777777" w:rsidR="00070544" w:rsidRDefault="00070544" w:rsidP="008E2676">
            <w:pPr>
              <w:rPr>
                <w:rFonts w:ascii="宋体" w:hAnsi="宋体" w:cs="宋体"/>
                <w:szCs w:val="21"/>
              </w:rPr>
            </w:pPr>
            <w:r>
              <w:rPr>
                <w:rFonts w:ascii="宋体" w:hAnsi="宋体" w:cs="宋体" w:hint="eastAsia"/>
                <w:szCs w:val="21"/>
              </w:rPr>
              <w:t>填平或铺设与地面平齐的盖板，也可设置围栏和警告标志，并设夜间警示红灯</w:t>
            </w:r>
          </w:p>
        </w:tc>
        <w:tc>
          <w:tcPr>
            <w:tcW w:w="947" w:type="dxa"/>
          </w:tcPr>
          <w:p w14:paraId="10175526" w14:textId="77777777" w:rsidR="00070544" w:rsidRDefault="00070544" w:rsidP="008E2676">
            <w:pPr>
              <w:jc w:val="center"/>
              <w:rPr>
                <w:rFonts w:ascii="宋体" w:hAnsi="宋体" w:cs="宋体"/>
                <w:b/>
                <w:szCs w:val="21"/>
              </w:rPr>
            </w:pPr>
          </w:p>
        </w:tc>
      </w:tr>
      <w:tr w:rsidR="00070544" w14:paraId="615C0419" w14:textId="77777777" w:rsidTr="008E2676">
        <w:trPr>
          <w:jc w:val="center"/>
        </w:trPr>
        <w:tc>
          <w:tcPr>
            <w:tcW w:w="553" w:type="dxa"/>
            <w:vAlign w:val="center"/>
          </w:tcPr>
          <w:p w14:paraId="720DD2E1" w14:textId="77777777" w:rsidR="00070544" w:rsidRDefault="00070544" w:rsidP="008E2676">
            <w:pPr>
              <w:jc w:val="center"/>
              <w:rPr>
                <w:rFonts w:ascii="宋体" w:hAnsi="宋体" w:cs="宋体"/>
                <w:szCs w:val="21"/>
              </w:rPr>
            </w:pPr>
            <w:r>
              <w:rPr>
                <w:rFonts w:ascii="宋体" w:hAnsi="宋体" w:cs="宋体" w:hint="eastAsia"/>
                <w:szCs w:val="21"/>
              </w:rPr>
              <w:t>15</w:t>
            </w:r>
          </w:p>
        </w:tc>
        <w:tc>
          <w:tcPr>
            <w:tcW w:w="3695" w:type="dxa"/>
            <w:vAlign w:val="center"/>
          </w:tcPr>
          <w:p w14:paraId="175FEF10" w14:textId="77777777" w:rsidR="00070544" w:rsidRDefault="00070544" w:rsidP="008E2676">
            <w:pPr>
              <w:rPr>
                <w:rFonts w:ascii="宋体" w:hAnsi="宋体" w:cs="宋体"/>
                <w:szCs w:val="21"/>
              </w:rPr>
            </w:pPr>
            <w:r>
              <w:rPr>
                <w:rFonts w:ascii="宋体" w:hAnsi="宋体" w:cs="宋体" w:hint="eastAsia"/>
                <w:szCs w:val="21"/>
              </w:rPr>
              <w:t>安全通道受阻</w:t>
            </w:r>
          </w:p>
        </w:tc>
        <w:tc>
          <w:tcPr>
            <w:tcW w:w="4680" w:type="dxa"/>
          </w:tcPr>
          <w:p w14:paraId="5662ECE3" w14:textId="77777777" w:rsidR="00070544" w:rsidRDefault="00070544" w:rsidP="008E2676">
            <w:pPr>
              <w:rPr>
                <w:rFonts w:ascii="宋体" w:hAnsi="宋体" w:cs="宋体"/>
                <w:szCs w:val="21"/>
              </w:rPr>
            </w:pPr>
            <w:r>
              <w:rPr>
                <w:rFonts w:ascii="宋体" w:hAnsi="宋体" w:cs="宋体" w:hint="eastAsia"/>
                <w:szCs w:val="21"/>
              </w:rPr>
              <w:t>应检查、清理检修现场的消防通道、行车通道，保证畅通无阻</w:t>
            </w:r>
          </w:p>
        </w:tc>
        <w:tc>
          <w:tcPr>
            <w:tcW w:w="947" w:type="dxa"/>
          </w:tcPr>
          <w:p w14:paraId="2C26A386" w14:textId="77777777" w:rsidR="00070544" w:rsidRDefault="00070544" w:rsidP="008E2676">
            <w:pPr>
              <w:jc w:val="center"/>
              <w:rPr>
                <w:rFonts w:ascii="宋体" w:hAnsi="宋体" w:cs="宋体"/>
                <w:b/>
                <w:szCs w:val="21"/>
              </w:rPr>
            </w:pPr>
          </w:p>
        </w:tc>
      </w:tr>
      <w:tr w:rsidR="00070544" w14:paraId="4E75CCDC" w14:textId="77777777" w:rsidTr="008E2676">
        <w:trPr>
          <w:jc w:val="center"/>
        </w:trPr>
        <w:tc>
          <w:tcPr>
            <w:tcW w:w="553" w:type="dxa"/>
            <w:vAlign w:val="center"/>
          </w:tcPr>
          <w:p w14:paraId="22162AAB" w14:textId="77777777" w:rsidR="00070544" w:rsidRDefault="00070544" w:rsidP="008E2676">
            <w:pPr>
              <w:jc w:val="center"/>
              <w:rPr>
                <w:rFonts w:ascii="宋体" w:hAnsi="宋体" w:cs="宋体"/>
                <w:szCs w:val="21"/>
              </w:rPr>
            </w:pPr>
            <w:r>
              <w:rPr>
                <w:rFonts w:ascii="宋体" w:hAnsi="宋体" w:cs="宋体" w:hint="eastAsia"/>
                <w:szCs w:val="21"/>
              </w:rPr>
              <w:t>16</w:t>
            </w:r>
          </w:p>
        </w:tc>
        <w:tc>
          <w:tcPr>
            <w:tcW w:w="3695" w:type="dxa"/>
            <w:vAlign w:val="center"/>
          </w:tcPr>
          <w:p w14:paraId="476FB810" w14:textId="77777777" w:rsidR="00070544" w:rsidRDefault="00070544" w:rsidP="008E2676">
            <w:pPr>
              <w:rPr>
                <w:rFonts w:ascii="宋体" w:hAnsi="宋体" w:cs="宋体"/>
                <w:szCs w:val="21"/>
              </w:rPr>
            </w:pPr>
            <w:r>
              <w:rPr>
                <w:rFonts w:ascii="宋体" w:hAnsi="宋体" w:cs="宋体" w:hint="eastAsia"/>
                <w:szCs w:val="21"/>
              </w:rPr>
              <w:t>夜间检修</w:t>
            </w:r>
          </w:p>
        </w:tc>
        <w:tc>
          <w:tcPr>
            <w:tcW w:w="4680" w:type="dxa"/>
          </w:tcPr>
          <w:p w14:paraId="23F524C4" w14:textId="77777777" w:rsidR="00070544" w:rsidRDefault="00070544" w:rsidP="008E2676">
            <w:pPr>
              <w:rPr>
                <w:rFonts w:ascii="宋体" w:hAnsi="宋体" w:cs="宋体"/>
                <w:szCs w:val="21"/>
              </w:rPr>
            </w:pPr>
            <w:r>
              <w:rPr>
                <w:rFonts w:ascii="宋体" w:hAnsi="宋体" w:cs="宋体" w:hint="eastAsia"/>
                <w:szCs w:val="21"/>
              </w:rPr>
              <w:t>作业场所设有足够亮度的照明装置</w:t>
            </w:r>
          </w:p>
        </w:tc>
        <w:tc>
          <w:tcPr>
            <w:tcW w:w="947" w:type="dxa"/>
          </w:tcPr>
          <w:p w14:paraId="0E903CB6" w14:textId="77777777" w:rsidR="00070544" w:rsidRDefault="00070544" w:rsidP="008E2676">
            <w:pPr>
              <w:jc w:val="center"/>
              <w:rPr>
                <w:rFonts w:ascii="宋体" w:hAnsi="宋体" w:cs="宋体"/>
                <w:b/>
                <w:szCs w:val="21"/>
              </w:rPr>
            </w:pPr>
          </w:p>
        </w:tc>
      </w:tr>
      <w:tr w:rsidR="00070544" w14:paraId="518EDCA6" w14:textId="77777777" w:rsidTr="008E2676">
        <w:trPr>
          <w:jc w:val="center"/>
        </w:trPr>
        <w:tc>
          <w:tcPr>
            <w:tcW w:w="553" w:type="dxa"/>
            <w:vAlign w:val="center"/>
          </w:tcPr>
          <w:p w14:paraId="1840FD59" w14:textId="77777777" w:rsidR="00070544" w:rsidRDefault="00070544" w:rsidP="008E2676">
            <w:pPr>
              <w:jc w:val="center"/>
              <w:rPr>
                <w:rFonts w:ascii="宋体" w:hAnsi="宋体" w:cs="宋体"/>
                <w:szCs w:val="21"/>
              </w:rPr>
            </w:pPr>
            <w:r>
              <w:rPr>
                <w:rFonts w:ascii="宋体" w:hAnsi="宋体" w:cs="宋体" w:hint="eastAsia"/>
                <w:szCs w:val="21"/>
              </w:rPr>
              <w:t>17</w:t>
            </w:r>
          </w:p>
        </w:tc>
        <w:tc>
          <w:tcPr>
            <w:tcW w:w="3695" w:type="dxa"/>
            <w:vAlign w:val="center"/>
          </w:tcPr>
          <w:p w14:paraId="1044089D" w14:textId="77777777" w:rsidR="00070544" w:rsidRDefault="00070544" w:rsidP="008E2676">
            <w:pPr>
              <w:rPr>
                <w:rFonts w:ascii="宋体" w:hAnsi="宋体" w:cs="宋体"/>
                <w:szCs w:val="21"/>
              </w:rPr>
            </w:pPr>
            <w:r>
              <w:rPr>
                <w:rFonts w:ascii="宋体" w:hAnsi="宋体" w:cs="宋体" w:hint="eastAsia"/>
                <w:szCs w:val="21"/>
              </w:rPr>
              <w:t>电气设备检修</w:t>
            </w:r>
          </w:p>
        </w:tc>
        <w:tc>
          <w:tcPr>
            <w:tcW w:w="4680" w:type="dxa"/>
          </w:tcPr>
          <w:p w14:paraId="1D0B3B3D" w14:textId="77777777" w:rsidR="00070544" w:rsidRDefault="00070544" w:rsidP="008E2676">
            <w:pPr>
              <w:rPr>
                <w:rFonts w:ascii="宋体" w:hAnsi="宋体" w:cs="宋体"/>
                <w:szCs w:val="21"/>
              </w:rPr>
            </w:pPr>
            <w:r>
              <w:rPr>
                <w:rFonts w:ascii="宋体" w:hAnsi="宋体" w:cs="宋体" w:hint="eastAsia"/>
                <w:szCs w:val="21"/>
              </w:rPr>
              <w:t>遵守电气安全工作规定</w:t>
            </w:r>
          </w:p>
        </w:tc>
        <w:tc>
          <w:tcPr>
            <w:tcW w:w="947" w:type="dxa"/>
          </w:tcPr>
          <w:p w14:paraId="52EC6295" w14:textId="77777777" w:rsidR="00070544" w:rsidRDefault="00070544" w:rsidP="008E2676">
            <w:pPr>
              <w:jc w:val="center"/>
              <w:rPr>
                <w:rFonts w:ascii="宋体" w:hAnsi="宋体" w:cs="宋体"/>
                <w:b/>
                <w:szCs w:val="21"/>
              </w:rPr>
            </w:pPr>
          </w:p>
        </w:tc>
      </w:tr>
      <w:tr w:rsidR="00070544" w14:paraId="187BC1AB" w14:textId="77777777" w:rsidTr="008E2676">
        <w:trPr>
          <w:jc w:val="center"/>
        </w:trPr>
        <w:tc>
          <w:tcPr>
            <w:tcW w:w="553" w:type="dxa"/>
            <w:vAlign w:val="center"/>
          </w:tcPr>
          <w:p w14:paraId="70B3A312" w14:textId="77777777" w:rsidR="00070544" w:rsidRDefault="00070544" w:rsidP="008E2676">
            <w:pPr>
              <w:jc w:val="center"/>
              <w:rPr>
                <w:rFonts w:ascii="宋体" w:hAnsi="宋体" w:cs="宋体"/>
                <w:szCs w:val="21"/>
              </w:rPr>
            </w:pPr>
            <w:r>
              <w:rPr>
                <w:rFonts w:ascii="宋体" w:hAnsi="宋体" w:cs="宋体" w:hint="eastAsia"/>
                <w:szCs w:val="21"/>
              </w:rPr>
              <w:t>18</w:t>
            </w:r>
          </w:p>
        </w:tc>
        <w:tc>
          <w:tcPr>
            <w:tcW w:w="3695" w:type="dxa"/>
            <w:vAlign w:val="center"/>
          </w:tcPr>
          <w:p w14:paraId="3683D06B" w14:textId="77777777" w:rsidR="00070544" w:rsidRDefault="00070544" w:rsidP="008E2676">
            <w:pPr>
              <w:rPr>
                <w:rFonts w:ascii="宋体" w:hAnsi="宋体" w:cs="宋体"/>
                <w:szCs w:val="21"/>
              </w:rPr>
            </w:pPr>
            <w:r>
              <w:rPr>
                <w:rFonts w:ascii="宋体" w:hAnsi="宋体" w:cs="宋体" w:hint="eastAsia"/>
                <w:szCs w:val="21"/>
              </w:rPr>
              <w:t>需进行高处作业、动火、动土、断路、吊装、抽插盲板、进入设备内等作业</w:t>
            </w:r>
          </w:p>
        </w:tc>
        <w:tc>
          <w:tcPr>
            <w:tcW w:w="4680" w:type="dxa"/>
          </w:tcPr>
          <w:p w14:paraId="79DF5B7B" w14:textId="77777777" w:rsidR="00070544" w:rsidRDefault="00070544" w:rsidP="008E2676">
            <w:pPr>
              <w:rPr>
                <w:rFonts w:ascii="宋体" w:hAnsi="宋体" w:cs="宋体"/>
                <w:szCs w:val="21"/>
              </w:rPr>
            </w:pPr>
            <w:r>
              <w:rPr>
                <w:rFonts w:ascii="宋体" w:hAnsi="宋体" w:cs="宋体" w:hint="eastAsia"/>
                <w:szCs w:val="21"/>
              </w:rPr>
              <w:t>按规定办理相应的安全作业证</w:t>
            </w:r>
          </w:p>
        </w:tc>
        <w:tc>
          <w:tcPr>
            <w:tcW w:w="947" w:type="dxa"/>
          </w:tcPr>
          <w:p w14:paraId="08C569E2" w14:textId="77777777" w:rsidR="00070544" w:rsidRDefault="00070544" w:rsidP="008E2676">
            <w:pPr>
              <w:jc w:val="center"/>
              <w:rPr>
                <w:rFonts w:ascii="宋体" w:hAnsi="宋体" w:cs="宋体"/>
                <w:b/>
                <w:szCs w:val="21"/>
              </w:rPr>
            </w:pPr>
          </w:p>
        </w:tc>
      </w:tr>
      <w:tr w:rsidR="00070544" w14:paraId="69AF5A2C" w14:textId="77777777" w:rsidTr="008E2676">
        <w:trPr>
          <w:jc w:val="center"/>
        </w:trPr>
        <w:tc>
          <w:tcPr>
            <w:tcW w:w="553" w:type="dxa"/>
            <w:vAlign w:val="center"/>
          </w:tcPr>
          <w:p w14:paraId="5EC18A4C" w14:textId="77777777" w:rsidR="00070544" w:rsidRDefault="00070544" w:rsidP="008E2676">
            <w:pPr>
              <w:jc w:val="center"/>
              <w:rPr>
                <w:rFonts w:ascii="宋体" w:hAnsi="宋体" w:cs="宋体"/>
                <w:szCs w:val="21"/>
              </w:rPr>
            </w:pPr>
            <w:r>
              <w:rPr>
                <w:rFonts w:ascii="宋体" w:hAnsi="宋体" w:cs="宋体" w:hint="eastAsia"/>
                <w:szCs w:val="21"/>
              </w:rPr>
              <w:t>19</w:t>
            </w:r>
          </w:p>
        </w:tc>
        <w:tc>
          <w:tcPr>
            <w:tcW w:w="3695" w:type="dxa"/>
            <w:vAlign w:val="center"/>
          </w:tcPr>
          <w:p w14:paraId="41E362E5" w14:textId="77777777" w:rsidR="00070544" w:rsidRDefault="00070544" w:rsidP="008E2676">
            <w:pPr>
              <w:rPr>
                <w:rFonts w:ascii="宋体" w:hAnsi="宋体" w:cs="宋体"/>
                <w:szCs w:val="21"/>
              </w:rPr>
            </w:pPr>
            <w:r>
              <w:rPr>
                <w:rFonts w:ascii="宋体" w:hAnsi="宋体" w:cs="宋体" w:hint="eastAsia"/>
                <w:szCs w:val="21"/>
              </w:rPr>
              <w:t>违反本工种安全操作规程</w:t>
            </w:r>
          </w:p>
        </w:tc>
        <w:tc>
          <w:tcPr>
            <w:tcW w:w="4680" w:type="dxa"/>
          </w:tcPr>
          <w:p w14:paraId="4B55CA80" w14:textId="77777777" w:rsidR="00070544" w:rsidRDefault="00070544" w:rsidP="008E2676">
            <w:pPr>
              <w:rPr>
                <w:rFonts w:ascii="宋体" w:hAnsi="宋体" w:cs="宋体"/>
                <w:szCs w:val="21"/>
              </w:rPr>
            </w:pPr>
            <w:r>
              <w:rPr>
                <w:rFonts w:ascii="宋体" w:hAnsi="宋体" w:cs="宋体" w:hint="eastAsia"/>
                <w:szCs w:val="21"/>
              </w:rPr>
              <w:t xml:space="preserve">停止其作业  </w:t>
            </w:r>
          </w:p>
        </w:tc>
        <w:tc>
          <w:tcPr>
            <w:tcW w:w="947" w:type="dxa"/>
          </w:tcPr>
          <w:p w14:paraId="35466C23" w14:textId="77777777" w:rsidR="00070544" w:rsidRDefault="00070544" w:rsidP="008E2676">
            <w:pPr>
              <w:jc w:val="center"/>
              <w:rPr>
                <w:rFonts w:ascii="宋体" w:hAnsi="宋体" w:cs="宋体"/>
                <w:b/>
                <w:szCs w:val="21"/>
              </w:rPr>
            </w:pPr>
          </w:p>
        </w:tc>
      </w:tr>
      <w:tr w:rsidR="00070544" w14:paraId="3341FE52" w14:textId="77777777" w:rsidTr="008E2676">
        <w:trPr>
          <w:jc w:val="center"/>
        </w:trPr>
        <w:tc>
          <w:tcPr>
            <w:tcW w:w="553" w:type="dxa"/>
            <w:vAlign w:val="center"/>
          </w:tcPr>
          <w:p w14:paraId="07233390" w14:textId="77777777" w:rsidR="00070544" w:rsidRDefault="00070544" w:rsidP="008E2676">
            <w:pPr>
              <w:jc w:val="center"/>
              <w:rPr>
                <w:rFonts w:ascii="宋体" w:hAnsi="宋体" w:cs="宋体"/>
                <w:szCs w:val="21"/>
              </w:rPr>
            </w:pPr>
            <w:r>
              <w:rPr>
                <w:rFonts w:ascii="宋体" w:hAnsi="宋体" w:cs="宋体" w:hint="eastAsia"/>
                <w:szCs w:val="21"/>
              </w:rPr>
              <w:t>20</w:t>
            </w:r>
          </w:p>
        </w:tc>
        <w:tc>
          <w:tcPr>
            <w:tcW w:w="3695" w:type="dxa"/>
            <w:vAlign w:val="center"/>
          </w:tcPr>
          <w:p w14:paraId="6C7DCC2A" w14:textId="77777777" w:rsidR="00070544" w:rsidRDefault="00070544" w:rsidP="008E2676">
            <w:pPr>
              <w:rPr>
                <w:rFonts w:ascii="宋体" w:hAnsi="宋体" w:cs="宋体"/>
                <w:szCs w:val="21"/>
              </w:rPr>
            </w:pPr>
            <w:r>
              <w:rPr>
                <w:rFonts w:ascii="宋体" w:hAnsi="宋体" w:cs="宋体" w:hint="eastAsia"/>
                <w:szCs w:val="21"/>
              </w:rPr>
              <w:t>出现危险品泄漏</w:t>
            </w:r>
          </w:p>
        </w:tc>
        <w:tc>
          <w:tcPr>
            <w:tcW w:w="4680" w:type="dxa"/>
          </w:tcPr>
          <w:p w14:paraId="310E5195" w14:textId="77777777" w:rsidR="00070544" w:rsidRDefault="00070544" w:rsidP="008E2676">
            <w:pPr>
              <w:rPr>
                <w:rFonts w:ascii="宋体" w:hAnsi="宋体" w:cs="宋体"/>
                <w:szCs w:val="21"/>
              </w:rPr>
            </w:pPr>
            <w:r>
              <w:rPr>
                <w:rFonts w:ascii="宋体" w:hAnsi="宋体" w:cs="宋体" w:hint="eastAsia"/>
                <w:szCs w:val="21"/>
              </w:rPr>
              <w:t>立即停止作业，撤离人员</w:t>
            </w:r>
          </w:p>
        </w:tc>
        <w:tc>
          <w:tcPr>
            <w:tcW w:w="947" w:type="dxa"/>
          </w:tcPr>
          <w:p w14:paraId="0D5C9161" w14:textId="77777777" w:rsidR="00070544" w:rsidRDefault="00070544" w:rsidP="008E2676">
            <w:pPr>
              <w:jc w:val="center"/>
              <w:rPr>
                <w:rFonts w:ascii="宋体" w:hAnsi="宋体" w:cs="宋体"/>
                <w:b/>
                <w:szCs w:val="21"/>
              </w:rPr>
            </w:pPr>
          </w:p>
        </w:tc>
      </w:tr>
      <w:tr w:rsidR="00070544" w14:paraId="503F96B1" w14:textId="77777777" w:rsidTr="008E2676">
        <w:trPr>
          <w:jc w:val="center"/>
        </w:trPr>
        <w:tc>
          <w:tcPr>
            <w:tcW w:w="553" w:type="dxa"/>
            <w:vAlign w:val="center"/>
          </w:tcPr>
          <w:p w14:paraId="05C65F97" w14:textId="77777777" w:rsidR="00070544" w:rsidRDefault="00070544" w:rsidP="008E2676">
            <w:pPr>
              <w:jc w:val="center"/>
              <w:rPr>
                <w:rFonts w:ascii="宋体" w:hAnsi="宋体" w:cs="宋体"/>
                <w:szCs w:val="21"/>
              </w:rPr>
            </w:pPr>
            <w:r>
              <w:rPr>
                <w:rFonts w:ascii="宋体" w:hAnsi="宋体" w:cs="宋体" w:hint="eastAsia"/>
                <w:szCs w:val="21"/>
              </w:rPr>
              <w:t>21</w:t>
            </w:r>
          </w:p>
        </w:tc>
        <w:tc>
          <w:tcPr>
            <w:tcW w:w="3695" w:type="dxa"/>
            <w:vAlign w:val="center"/>
          </w:tcPr>
          <w:p w14:paraId="264DE87E" w14:textId="77777777" w:rsidR="00070544" w:rsidRDefault="00070544" w:rsidP="008E2676">
            <w:pPr>
              <w:rPr>
                <w:rFonts w:ascii="宋体" w:hAnsi="宋体" w:cs="宋体"/>
                <w:szCs w:val="21"/>
              </w:rPr>
            </w:pPr>
            <w:r>
              <w:rPr>
                <w:rFonts w:ascii="宋体" w:hAnsi="宋体" w:cs="宋体" w:hint="eastAsia"/>
                <w:szCs w:val="21"/>
              </w:rPr>
              <w:t>检修项目有遗漏</w:t>
            </w:r>
          </w:p>
        </w:tc>
        <w:tc>
          <w:tcPr>
            <w:tcW w:w="4680" w:type="dxa"/>
          </w:tcPr>
          <w:p w14:paraId="15DCEBF0" w14:textId="77777777" w:rsidR="00070544" w:rsidRDefault="00070544" w:rsidP="008E2676">
            <w:pPr>
              <w:rPr>
                <w:rFonts w:ascii="宋体" w:hAnsi="宋体" w:cs="宋体"/>
                <w:szCs w:val="21"/>
              </w:rPr>
            </w:pPr>
            <w:r>
              <w:rPr>
                <w:rFonts w:ascii="宋体" w:hAnsi="宋体" w:cs="宋体" w:hint="eastAsia"/>
                <w:szCs w:val="21"/>
              </w:rPr>
              <w:t>会同有关检修人员彻底检查</w:t>
            </w:r>
          </w:p>
        </w:tc>
        <w:tc>
          <w:tcPr>
            <w:tcW w:w="947" w:type="dxa"/>
          </w:tcPr>
          <w:p w14:paraId="57541893" w14:textId="77777777" w:rsidR="00070544" w:rsidRDefault="00070544" w:rsidP="008E2676">
            <w:pPr>
              <w:jc w:val="center"/>
              <w:rPr>
                <w:rFonts w:ascii="宋体" w:hAnsi="宋体" w:cs="宋体"/>
                <w:b/>
                <w:szCs w:val="21"/>
              </w:rPr>
            </w:pPr>
          </w:p>
        </w:tc>
      </w:tr>
      <w:tr w:rsidR="00070544" w14:paraId="1B8DEF4B" w14:textId="77777777" w:rsidTr="008E2676">
        <w:trPr>
          <w:trHeight w:val="1118"/>
          <w:jc w:val="center"/>
        </w:trPr>
        <w:tc>
          <w:tcPr>
            <w:tcW w:w="553" w:type="dxa"/>
            <w:vAlign w:val="center"/>
          </w:tcPr>
          <w:p w14:paraId="3284F598" w14:textId="77777777" w:rsidR="00070544" w:rsidRDefault="00070544" w:rsidP="008E2676">
            <w:pPr>
              <w:jc w:val="center"/>
              <w:rPr>
                <w:rFonts w:ascii="宋体" w:hAnsi="宋体" w:cs="宋体"/>
                <w:szCs w:val="21"/>
              </w:rPr>
            </w:pPr>
            <w:r>
              <w:rPr>
                <w:rFonts w:ascii="宋体" w:hAnsi="宋体" w:cs="宋体" w:hint="eastAsia"/>
                <w:szCs w:val="21"/>
              </w:rPr>
              <w:t>补</w:t>
            </w:r>
          </w:p>
          <w:p w14:paraId="31CE9446" w14:textId="77777777" w:rsidR="00070544" w:rsidRDefault="00070544" w:rsidP="008E2676">
            <w:pPr>
              <w:jc w:val="center"/>
              <w:rPr>
                <w:rFonts w:ascii="宋体" w:hAnsi="宋体" w:cs="宋体"/>
                <w:szCs w:val="21"/>
              </w:rPr>
            </w:pPr>
            <w:r>
              <w:rPr>
                <w:rFonts w:ascii="宋体" w:hAnsi="宋体" w:cs="宋体" w:hint="eastAsia"/>
                <w:szCs w:val="21"/>
              </w:rPr>
              <w:t>充</w:t>
            </w:r>
          </w:p>
          <w:p w14:paraId="5D1B02EA" w14:textId="77777777" w:rsidR="00070544" w:rsidRDefault="00070544" w:rsidP="008E2676">
            <w:pPr>
              <w:jc w:val="center"/>
              <w:rPr>
                <w:rFonts w:ascii="宋体" w:hAnsi="宋体" w:cs="宋体"/>
                <w:szCs w:val="21"/>
              </w:rPr>
            </w:pPr>
            <w:r>
              <w:rPr>
                <w:rFonts w:ascii="宋体" w:hAnsi="宋体" w:cs="宋体" w:hint="eastAsia"/>
                <w:szCs w:val="21"/>
              </w:rPr>
              <w:t>措</w:t>
            </w:r>
          </w:p>
          <w:p w14:paraId="704BC1C4" w14:textId="77777777" w:rsidR="00070544" w:rsidRDefault="00070544" w:rsidP="008E2676">
            <w:pPr>
              <w:jc w:val="center"/>
              <w:rPr>
                <w:rFonts w:ascii="宋体" w:hAnsi="宋体" w:cs="宋体"/>
                <w:szCs w:val="21"/>
              </w:rPr>
            </w:pPr>
            <w:r>
              <w:rPr>
                <w:rFonts w:ascii="宋体" w:hAnsi="宋体" w:cs="宋体" w:hint="eastAsia"/>
                <w:szCs w:val="21"/>
              </w:rPr>
              <w:t>施</w:t>
            </w:r>
          </w:p>
        </w:tc>
        <w:tc>
          <w:tcPr>
            <w:tcW w:w="3695" w:type="dxa"/>
            <w:vAlign w:val="center"/>
          </w:tcPr>
          <w:p w14:paraId="25557896" w14:textId="77777777" w:rsidR="00070544" w:rsidRDefault="00070544" w:rsidP="008E2676">
            <w:pPr>
              <w:rPr>
                <w:rFonts w:ascii="宋体" w:hAnsi="宋体" w:cs="宋体"/>
                <w:szCs w:val="21"/>
              </w:rPr>
            </w:pPr>
          </w:p>
        </w:tc>
        <w:tc>
          <w:tcPr>
            <w:tcW w:w="4680" w:type="dxa"/>
          </w:tcPr>
          <w:p w14:paraId="5AFFDA0C" w14:textId="77777777" w:rsidR="00070544" w:rsidRDefault="00070544" w:rsidP="008E2676">
            <w:pPr>
              <w:rPr>
                <w:rFonts w:ascii="宋体" w:hAnsi="宋体" w:cs="宋体"/>
                <w:szCs w:val="21"/>
              </w:rPr>
            </w:pPr>
          </w:p>
        </w:tc>
        <w:tc>
          <w:tcPr>
            <w:tcW w:w="947" w:type="dxa"/>
          </w:tcPr>
          <w:p w14:paraId="245CEA1C" w14:textId="77777777" w:rsidR="00070544" w:rsidRDefault="00070544" w:rsidP="008E2676">
            <w:pPr>
              <w:jc w:val="center"/>
              <w:rPr>
                <w:rFonts w:ascii="宋体" w:hAnsi="宋体" w:cs="宋体"/>
                <w:b/>
                <w:szCs w:val="21"/>
              </w:rPr>
            </w:pPr>
          </w:p>
        </w:tc>
      </w:tr>
      <w:tr w:rsidR="00070544" w14:paraId="333806DC" w14:textId="77777777" w:rsidTr="008E2676">
        <w:trPr>
          <w:trHeight w:val="852"/>
          <w:jc w:val="center"/>
        </w:trPr>
        <w:tc>
          <w:tcPr>
            <w:tcW w:w="9875" w:type="dxa"/>
            <w:gridSpan w:val="4"/>
            <w:vAlign w:val="center"/>
          </w:tcPr>
          <w:p w14:paraId="2F21CFC9" w14:textId="77777777" w:rsidR="00070544" w:rsidRDefault="00070544" w:rsidP="008E2676">
            <w:pPr>
              <w:rPr>
                <w:rFonts w:ascii="宋体" w:hAnsi="宋体" w:cs="宋体"/>
                <w:sz w:val="24"/>
              </w:rPr>
            </w:pPr>
            <w:r>
              <w:rPr>
                <w:rFonts w:ascii="宋体" w:hAnsi="宋体" w:cs="宋体" w:hint="eastAsia"/>
                <w:sz w:val="24"/>
              </w:rPr>
              <w:t>检维修负责人意见：（是否存在不能实施检维修的安全隐患或风险，可否实施检维修）</w:t>
            </w:r>
          </w:p>
          <w:p w14:paraId="3F2D2D0F" w14:textId="77777777" w:rsidR="00070544" w:rsidRDefault="00070544" w:rsidP="008E2676">
            <w:pPr>
              <w:rPr>
                <w:rFonts w:ascii="宋体" w:hAnsi="宋体" w:cs="宋体"/>
                <w:sz w:val="24"/>
              </w:rPr>
            </w:pPr>
          </w:p>
          <w:p w14:paraId="43266686" w14:textId="77777777" w:rsidR="00070544" w:rsidRDefault="00070544" w:rsidP="008E2676">
            <w:pPr>
              <w:jc w:val="center"/>
              <w:rPr>
                <w:rFonts w:ascii="宋体" w:hAnsi="宋体" w:cs="宋体"/>
                <w:sz w:val="24"/>
              </w:rPr>
            </w:pPr>
            <w:r>
              <w:rPr>
                <w:rFonts w:ascii="宋体" w:hAnsi="宋体" w:cs="宋体" w:hint="eastAsia"/>
                <w:sz w:val="24"/>
              </w:rPr>
              <w:t xml:space="preserve">                       签名：</w:t>
            </w:r>
          </w:p>
        </w:tc>
      </w:tr>
      <w:tr w:rsidR="00070544" w14:paraId="55771333" w14:textId="77777777" w:rsidTr="008E2676">
        <w:trPr>
          <w:trHeight w:val="752"/>
          <w:jc w:val="center"/>
        </w:trPr>
        <w:tc>
          <w:tcPr>
            <w:tcW w:w="9875" w:type="dxa"/>
            <w:gridSpan w:val="4"/>
            <w:vAlign w:val="center"/>
          </w:tcPr>
          <w:p w14:paraId="076BFA25" w14:textId="77777777" w:rsidR="00070544" w:rsidRDefault="00070544" w:rsidP="008E2676">
            <w:pPr>
              <w:rPr>
                <w:rFonts w:ascii="宋体" w:hAnsi="宋体" w:cs="宋体"/>
                <w:sz w:val="24"/>
              </w:rPr>
            </w:pPr>
            <w:r>
              <w:rPr>
                <w:rFonts w:ascii="宋体" w:hAnsi="宋体" w:cs="宋体" w:hint="eastAsia"/>
                <w:sz w:val="24"/>
              </w:rPr>
              <w:t>安全管理负责人意见：（是否存在不能实施检维修的安全隐患或风险，可否实施检维修）</w:t>
            </w:r>
          </w:p>
          <w:p w14:paraId="54681736" w14:textId="77777777" w:rsidR="00070544" w:rsidRDefault="00070544" w:rsidP="008E2676">
            <w:pPr>
              <w:rPr>
                <w:rFonts w:ascii="宋体" w:hAnsi="宋体" w:cs="宋体"/>
                <w:sz w:val="24"/>
              </w:rPr>
            </w:pPr>
          </w:p>
          <w:p w14:paraId="384F4E2E" w14:textId="77777777" w:rsidR="00070544" w:rsidRDefault="00070544" w:rsidP="008E2676">
            <w:pPr>
              <w:jc w:val="center"/>
              <w:rPr>
                <w:rFonts w:ascii="宋体" w:hAnsi="宋体" w:cs="宋体"/>
                <w:b/>
                <w:szCs w:val="21"/>
              </w:rPr>
            </w:pPr>
            <w:r>
              <w:rPr>
                <w:rFonts w:ascii="宋体" w:hAnsi="宋体" w:cs="宋体" w:hint="eastAsia"/>
                <w:sz w:val="24"/>
              </w:rPr>
              <w:t xml:space="preserve">                       签名：</w:t>
            </w:r>
          </w:p>
        </w:tc>
      </w:tr>
      <w:tr w:rsidR="00070544" w14:paraId="5A6826B4" w14:textId="77777777" w:rsidTr="008E2676">
        <w:trPr>
          <w:trHeight w:val="946"/>
          <w:jc w:val="center"/>
        </w:trPr>
        <w:tc>
          <w:tcPr>
            <w:tcW w:w="9875" w:type="dxa"/>
            <w:gridSpan w:val="4"/>
            <w:vAlign w:val="center"/>
          </w:tcPr>
          <w:p w14:paraId="54287939" w14:textId="77777777" w:rsidR="00070544" w:rsidRDefault="00070544" w:rsidP="008E2676">
            <w:pPr>
              <w:rPr>
                <w:rFonts w:ascii="宋体" w:hAnsi="宋体" w:cs="宋体"/>
                <w:sz w:val="24"/>
              </w:rPr>
            </w:pPr>
            <w:r>
              <w:rPr>
                <w:rFonts w:ascii="宋体" w:hAnsi="宋体" w:cs="宋体" w:hint="eastAsia"/>
                <w:sz w:val="24"/>
              </w:rPr>
              <w:lastRenderedPageBreak/>
              <w:t>风险分析结果：</w:t>
            </w:r>
          </w:p>
          <w:p w14:paraId="2FBF568D" w14:textId="77777777" w:rsidR="00070544" w:rsidRDefault="00070544" w:rsidP="008E2676">
            <w:pPr>
              <w:tabs>
                <w:tab w:val="left" w:pos="6120"/>
              </w:tabs>
              <w:ind w:firstLineChars="300" w:firstLine="720"/>
              <w:rPr>
                <w:rFonts w:ascii="宋体" w:hAnsi="宋体" w:cs="宋体"/>
                <w:sz w:val="24"/>
              </w:rPr>
            </w:pPr>
            <w:r>
              <w:rPr>
                <w:rFonts w:ascii="宋体" w:hAnsi="宋体" w:cs="宋体" w:hint="eastAsia"/>
                <w:sz w:val="24"/>
              </w:rPr>
              <w:t>□能  □不能  实施检维修。                    安全副总签名：</w:t>
            </w:r>
          </w:p>
        </w:tc>
      </w:tr>
    </w:tbl>
    <w:p w14:paraId="68A1AC2B" w14:textId="77777777" w:rsidR="00CD53D6" w:rsidRDefault="00CD53D6" w:rsidP="00CD53D6"/>
    <w:p w14:paraId="1D56D33A" w14:textId="77777777" w:rsidR="00CD53D6" w:rsidRDefault="00CD53D6" w:rsidP="00CD53D6"/>
    <w:p w14:paraId="26F2173D" w14:textId="77777777" w:rsidR="00070544" w:rsidRDefault="00070544">
      <w:pPr>
        <w:widowControl/>
        <w:jc w:val="left"/>
        <w:rPr>
          <w:rFonts w:ascii="宋体" w:hAnsi="宋体"/>
          <w:b/>
          <w:bCs/>
          <w:sz w:val="28"/>
          <w:szCs w:val="28"/>
        </w:rPr>
      </w:pPr>
      <w:bookmarkStart w:id="136" w:name="_Toc334616219"/>
      <w:r>
        <w:rPr>
          <w:rFonts w:ascii="宋体" w:hAnsi="宋体"/>
          <w:b/>
          <w:bCs/>
          <w:sz w:val="28"/>
          <w:szCs w:val="28"/>
        </w:rPr>
        <w:br w:type="page"/>
      </w:r>
    </w:p>
    <w:p w14:paraId="3072375C" w14:textId="77777777" w:rsidR="00070544" w:rsidRPr="00BA4232" w:rsidRDefault="002810E3" w:rsidP="00BA4232">
      <w:pPr>
        <w:pStyle w:val="12"/>
        <w:spacing w:before="0" w:after="0" w:line="460" w:lineRule="exact"/>
        <w:ind w:left="2" w:firstLineChars="466" w:firstLine="1310"/>
        <w:outlineLvl w:val="0"/>
        <w:rPr>
          <w:bCs w:val="0"/>
        </w:rPr>
      </w:pPr>
      <w:bookmarkStart w:id="137" w:name="_Toc391046372"/>
      <w:r w:rsidRPr="00BA4232">
        <w:rPr>
          <w:rFonts w:hint="eastAsia"/>
          <w:bCs w:val="0"/>
        </w:rPr>
        <w:lastRenderedPageBreak/>
        <w:t>表6</w:t>
      </w:r>
      <w:r w:rsidR="00070544" w:rsidRPr="00BA4232">
        <w:rPr>
          <w:rFonts w:hint="eastAsia"/>
          <w:bCs w:val="0"/>
        </w:rPr>
        <w:t>.24 设备检维修方案</w:t>
      </w:r>
      <w:bookmarkEnd w:id="136"/>
      <w:bookmarkEnd w:id="137"/>
    </w:p>
    <w:p w14:paraId="28C280BE" w14:textId="77777777" w:rsidR="00070544" w:rsidRDefault="00070544" w:rsidP="009D7577">
      <w:pPr>
        <w:spacing w:afterLines="50" w:after="156"/>
        <w:ind w:leftChars="-428" w:left="1" w:hangingChars="375" w:hanging="900"/>
        <w:jc w:val="center"/>
        <w:rPr>
          <w:sz w:val="24"/>
        </w:rPr>
      </w:pPr>
      <w:r>
        <w:rPr>
          <w:rFonts w:hint="eastAsia"/>
          <w:sz w:val="24"/>
        </w:rPr>
        <w:t>检维修项目：</w:t>
      </w:r>
      <w:r>
        <w:rPr>
          <w:rFonts w:hint="eastAsia"/>
          <w:sz w:val="24"/>
        </w:rPr>
        <w:t xml:space="preserve">                                        </w:t>
      </w:r>
      <w:r>
        <w:rPr>
          <w:rFonts w:hint="eastAsia"/>
          <w:sz w:val="24"/>
        </w:rPr>
        <w:t>项目编号：</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650"/>
        <w:gridCol w:w="2650"/>
        <w:gridCol w:w="2650"/>
      </w:tblGrid>
      <w:tr w:rsidR="00070544" w14:paraId="2CE8B3E5" w14:textId="77777777" w:rsidTr="00070544">
        <w:tc>
          <w:tcPr>
            <w:tcW w:w="2130" w:type="dxa"/>
            <w:vAlign w:val="center"/>
          </w:tcPr>
          <w:p w14:paraId="48D1B4F7" w14:textId="77777777" w:rsidR="00070544" w:rsidRDefault="00070544" w:rsidP="008E2676">
            <w:pPr>
              <w:jc w:val="center"/>
              <w:rPr>
                <w:sz w:val="24"/>
              </w:rPr>
            </w:pPr>
            <w:r>
              <w:rPr>
                <w:rFonts w:hint="eastAsia"/>
                <w:sz w:val="24"/>
              </w:rPr>
              <w:t>检维修负责人</w:t>
            </w:r>
          </w:p>
        </w:tc>
        <w:tc>
          <w:tcPr>
            <w:tcW w:w="2650" w:type="dxa"/>
            <w:vAlign w:val="center"/>
          </w:tcPr>
          <w:p w14:paraId="30184D8F" w14:textId="77777777" w:rsidR="00070544" w:rsidRDefault="00070544" w:rsidP="008E2676">
            <w:pPr>
              <w:jc w:val="center"/>
              <w:rPr>
                <w:sz w:val="24"/>
              </w:rPr>
            </w:pPr>
          </w:p>
        </w:tc>
        <w:tc>
          <w:tcPr>
            <w:tcW w:w="2650" w:type="dxa"/>
            <w:vAlign w:val="center"/>
          </w:tcPr>
          <w:p w14:paraId="2F643B05" w14:textId="77777777" w:rsidR="00070544" w:rsidRDefault="00070544" w:rsidP="008E2676">
            <w:pPr>
              <w:jc w:val="center"/>
              <w:rPr>
                <w:sz w:val="24"/>
              </w:rPr>
            </w:pPr>
            <w:r>
              <w:rPr>
                <w:rFonts w:hint="eastAsia"/>
                <w:sz w:val="24"/>
              </w:rPr>
              <w:t>检维修时间计划</w:t>
            </w:r>
          </w:p>
        </w:tc>
        <w:tc>
          <w:tcPr>
            <w:tcW w:w="2650" w:type="dxa"/>
            <w:vAlign w:val="center"/>
          </w:tcPr>
          <w:p w14:paraId="33390104" w14:textId="77777777" w:rsidR="00070544" w:rsidRDefault="00070544" w:rsidP="008E2676">
            <w:pPr>
              <w:jc w:val="center"/>
              <w:rPr>
                <w:sz w:val="24"/>
              </w:rPr>
            </w:pPr>
          </w:p>
        </w:tc>
      </w:tr>
      <w:tr w:rsidR="00070544" w14:paraId="01A37571" w14:textId="77777777" w:rsidTr="00070544">
        <w:trPr>
          <w:trHeight w:val="640"/>
        </w:trPr>
        <w:tc>
          <w:tcPr>
            <w:tcW w:w="2130" w:type="dxa"/>
            <w:vAlign w:val="center"/>
          </w:tcPr>
          <w:p w14:paraId="764A2FEE" w14:textId="77777777" w:rsidR="00070544" w:rsidRDefault="00070544" w:rsidP="008E2676">
            <w:pPr>
              <w:jc w:val="center"/>
              <w:rPr>
                <w:sz w:val="24"/>
              </w:rPr>
            </w:pPr>
            <w:r>
              <w:rPr>
                <w:rFonts w:hint="eastAsia"/>
                <w:sz w:val="24"/>
              </w:rPr>
              <w:t>检维修人员名单</w:t>
            </w:r>
          </w:p>
        </w:tc>
        <w:tc>
          <w:tcPr>
            <w:tcW w:w="7950" w:type="dxa"/>
            <w:gridSpan w:val="3"/>
          </w:tcPr>
          <w:p w14:paraId="171DB234" w14:textId="77777777" w:rsidR="00070544" w:rsidRDefault="00070544" w:rsidP="008E2676">
            <w:pPr>
              <w:rPr>
                <w:sz w:val="24"/>
              </w:rPr>
            </w:pPr>
          </w:p>
          <w:p w14:paraId="694A285D" w14:textId="77777777" w:rsidR="00070544" w:rsidRDefault="00070544" w:rsidP="008E2676">
            <w:pPr>
              <w:rPr>
                <w:sz w:val="24"/>
              </w:rPr>
            </w:pPr>
          </w:p>
          <w:p w14:paraId="5CFB6FD2" w14:textId="77777777" w:rsidR="00070544" w:rsidRDefault="00070544" w:rsidP="008E2676">
            <w:pPr>
              <w:rPr>
                <w:sz w:val="24"/>
              </w:rPr>
            </w:pPr>
          </w:p>
          <w:p w14:paraId="34FDA4AE" w14:textId="77777777" w:rsidR="00070544" w:rsidRDefault="00070544" w:rsidP="008E2676">
            <w:pPr>
              <w:rPr>
                <w:sz w:val="24"/>
              </w:rPr>
            </w:pPr>
          </w:p>
        </w:tc>
      </w:tr>
      <w:tr w:rsidR="00070544" w14:paraId="78C72AB3" w14:textId="77777777" w:rsidTr="00070544">
        <w:tc>
          <w:tcPr>
            <w:tcW w:w="2130" w:type="dxa"/>
            <w:vAlign w:val="center"/>
          </w:tcPr>
          <w:p w14:paraId="76DD1570" w14:textId="77777777" w:rsidR="00070544" w:rsidRDefault="00070544" w:rsidP="008E2676">
            <w:pPr>
              <w:jc w:val="center"/>
              <w:rPr>
                <w:sz w:val="24"/>
              </w:rPr>
            </w:pPr>
            <w:r>
              <w:rPr>
                <w:rFonts w:hint="eastAsia"/>
                <w:sz w:val="24"/>
              </w:rPr>
              <w:t>检维修质量要求</w:t>
            </w:r>
          </w:p>
        </w:tc>
        <w:tc>
          <w:tcPr>
            <w:tcW w:w="7950" w:type="dxa"/>
            <w:gridSpan w:val="3"/>
          </w:tcPr>
          <w:p w14:paraId="1A8C5C08" w14:textId="77777777" w:rsidR="00070544" w:rsidRDefault="00070544" w:rsidP="008E2676">
            <w:pPr>
              <w:rPr>
                <w:sz w:val="24"/>
              </w:rPr>
            </w:pPr>
          </w:p>
          <w:p w14:paraId="15B364F8" w14:textId="77777777" w:rsidR="00070544" w:rsidRDefault="00070544" w:rsidP="008E2676">
            <w:pPr>
              <w:rPr>
                <w:sz w:val="24"/>
              </w:rPr>
            </w:pPr>
          </w:p>
          <w:p w14:paraId="1E352B34" w14:textId="77777777" w:rsidR="00070544" w:rsidRDefault="00070544" w:rsidP="008E2676">
            <w:pPr>
              <w:rPr>
                <w:sz w:val="24"/>
              </w:rPr>
            </w:pPr>
          </w:p>
        </w:tc>
      </w:tr>
      <w:tr w:rsidR="00070544" w14:paraId="7D64E1EA" w14:textId="77777777" w:rsidTr="00070544">
        <w:tc>
          <w:tcPr>
            <w:tcW w:w="2130" w:type="dxa"/>
            <w:vAlign w:val="center"/>
          </w:tcPr>
          <w:p w14:paraId="0BBE19CE" w14:textId="77777777" w:rsidR="00070544" w:rsidRDefault="00070544" w:rsidP="008E2676">
            <w:pPr>
              <w:jc w:val="center"/>
              <w:rPr>
                <w:sz w:val="24"/>
              </w:rPr>
            </w:pPr>
            <w:r>
              <w:rPr>
                <w:rFonts w:hint="eastAsia"/>
                <w:sz w:val="24"/>
              </w:rPr>
              <w:t>检维修安全作业规则</w:t>
            </w:r>
          </w:p>
        </w:tc>
        <w:tc>
          <w:tcPr>
            <w:tcW w:w="7950" w:type="dxa"/>
            <w:gridSpan w:val="3"/>
          </w:tcPr>
          <w:p w14:paraId="16F0A238" w14:textId="77777777" w:rsidR="00070544" w:rsidRDefault="00070544" w:rsidP="008E2676">
            <w:pPr>
              <w:spacing w:line="360" w:lineRule="auto"/>
              <w:rPr>
                <w:rFonts w:ascii="宋体" w:hAnsi="宋体"/>
                <w:szCs w:val="21"/>
              </w:rPr>
            </w:pPr>
            <w:r>
              <w:rPr>
                <w:rFonts w:ascii="宋体" w:hAnsi="宋体" w:hint="eastAsia"/>
                <w:szCs w:val="21"/>
              </w:rPr>
              <w:t>严格执行《生产设施</w:t>
            </w:r>
            <w:r>
              <w:rPr>
                <w:rFonts w:ascii="宋体" w:hAnsi="宋体"/>
                <w:szCs w:val="21"/>
              </w:rPr>
              <w:t>检</w:t>
            </w:r>
            <w:r>
              <w:rPr>
                <w:rFonts w:ascii="宋体" w:hAnsi="宋体" w:hint="eastAsia"/>
                <w:szCs w:val="21"/>
              </w:rPr>
              <w:t>维</w:t>
            </w:r>
            <w:r>
              <w:rPr>
                <w:rFonts w:ascii="宋体" w:hAnsi="宋体"/>
                <w:szCs w:val="21"/>
              </w:rPr>
              <w:t>修安全管理规定</w:t>
            </w:r>
            <w:r>
              <w:rPr>
                <w:rFonts w:ascii="宋体" w:hAnsi="宋体" w:hint="eastAsia"/>
                <w:szCs w:val="21"/>
              </w:rPr>
              <w:t>》；</w:t>
            </w:r>
          </w:p>
          <w:p w14:paraId="288C0288" w14:textId="77777777" w:rsidR="00070544" w:rsidRDefault="00070544" w:rsidP="008E2676">
            <w:pPr>
              <w:spacing w:line="360" w:lineRule="auto"/>
              <w:rPr>
                <w:rFonts w:ascii="宋体" w:hAnsi="宋体"/>
                <w:szCs w:val="21"/>
              </w:rPr>
            </w:pPr>
            <w:r>
              <w:rPr>
                <w:rFonts w:ascii="宋体" w:hAnsi="宋体" w:hint="eastAsia"/>
                <w:szCs w:val="21"/>
              </w:rPr>
              <w:t>应详细检查检维修使用的工具、设备，保证安全可靠；</w:t>
            </w:r>
          </w:p>
          <w:p w14:paraId="1E49DA20" w14:textId="77777777" w:rsidR="00070544" w:rsidRDefault="00070544" w:rsidP="008E2676">
            <w:pPr>
              <w:spacing w:line="360" w:lineRule="auto"/>
              <w:rPr>
                <w:rFonts w:ascii="宋体" w:hAnsi="宋体" w:cs="宋体"/>
                <w:kern w:val="0"/>
                <w:szCs w:val="21"/>
              </w:rPr>
            </w:pPr>
            <w:r>
              <w:rPr>
                <w:rFonts w:ascii="宋体" w:hAnsi="宋体" w:hint="eastAsia"/>
                <w:szCs w:val="21"/>
              </w:rPr>
              <w:t>检维修传动设备及传动设备上的电气设备，必须切断电源，并经两次启动复查证明无误后，在电源开关处挂上“禁止合闸”牌；</w:t>
            </w:r>
          </w:p>
          <w:p w14:paraId="1241B261" w14:textId="77777777" w:rsidR="00070544" w:rsidRDefault="00070544" w:rsidP="008E2676">
            <w:pPr>
              <w:spacing w:line="360" w:lineRule="auto"/>
              <w:rPr>
                <w:rFonts w:ascii="宋体" w:hAnsi="宋体" w:cs="宋体"/>
                <w:kern w:val="0"/>
                <w:sz w:val="24"/>
              </w:rPr>
            </w:pPr>
            <w:r>
              <w:rPr>
                <w:rFonts w:ascii="宋体" w:hAnsi="宋体" w:hint="eastAsia"/>
                <w:szCs w:val="21"/>
              </w:rPr>
              <w:t>应检查检维修中所需用的防护器具、消防器材准备情况。</w:t>
            </w:r>
          </w:p>
        </w:tc>
      </w:tr>
      <w:tr w:rsidR="00070544" w14:paraId="4974EF4B" w14:textId="77777777" w:rsidTr="00070544">
        <w:trPr>
          <w:trHeight w:val="263"/>
        </w:trPr>
        <w:tc>
          <w:tcPr>
            <w:tcW w:w="2130" w:type="dxa"/>
            <w:vAlign w:val="center"/>
          </w:tcPr>
          <w:p w14:paraId="223BD46E" w14:textId="77777777" w:rsidR="00070544" w:rsidRDefault="00070544" w:rsidP="008E2676">
            <w:pPr>
              <w:jc w:val="center"/>
              <w:rPr>
                <w:sz w:val="24"/>
              </w:rPr>
            </w:pPr>
            <w:r>
              <w:rPr>
                <w:rFonts w:hint="eastAsia"/>
                <w:sz w:val="24"/>
              </w:rPr>
              <w:t>停车方案</w:t>
            </w:r>
          </w:p>
        </w:tc>
        <w:tc>
          <w:tcPr>
            <w:tcW w:w="7950" w:type="dxa"/>
            <w:gridSpan w:val="3"/>
          </w:tcPr>
          <w:p w14:paraId="6C5154B4" w14:textId="77777777" w:rsidR="00070544" w:rsidRDefault="00070544" w:rsidP="008E2676">
            <w:pPr>
              <w:rPr>
                <w:sz w:val="24"/>
              </w:rPr>
            </w:pPr>
          </w:p>
          <w:p w14:paraId="072B67F1" w14:textId="77777777" w:rsidR="00070544" w:rsidRDefault="00070544" w:rsidP="008E2676">
            <w:pPr>
              <w:rPr>
                <w:sz w:val="24"/>
              </w:rPr>
            </w:pPr>
          </w:p>
          <w:p w14:paraId="273F476B" w14:textId="77777777" w:rsidR="00070544" w:rsidRDefault="00070544" w:rsidP="008E2676">
            <w:pPr>
              <w:rPr>
                <w:sz w:val="24"/>
              </w:rPr>
            </w:pPr>
          </w:p>
          <w:p w14:paraId="41A3968F" w14:textId="77777777" w:rsidR="00070544" w:rsidRDefault="00070544" w:rsidP="008E2676">
            <w:pPr>
              <w:rPr>
                <w:sz w:val="24"/>
              </w:rPr>
            </w:pPr>
          </w:p>
          <w:p w14:paraId="3BD3B8C0" w14:textId="77777777" w:rsidR="00070544" w:rsidRDefault="00070544" w:rsidP="008E2676">
            <w:pPr>
              <w:rPr>
                <w:sz w:val="24"/>
              </w:rPr>
            </w:pPr>
          </w:p>
          <w:p w14:paraId="44637E8F" w14:textId="77777777" w:rsidR="00070544" w:rsidRDefault="00070544" w:rsidP="008E2676">
            <w:pPr>
              <w:rPr>
                <w:sz w:val="24"/>
              </w:rPr>
            </w:pPr>
          </w:p>
          <w:p w14:paraId="37FB0180" w14:textId="77777777" w:rsidR="00070544" w:rsidRDefault="00070544" w:rsidP="008E2676">
            <w:pPr>
              <w:rPr>
                <w:sz w:val="24"/>
              </w:rPr>
            </w:pPr>
          </w:p>
          <w:p w14:paraId="33756544" w14:textId="77777777" w:rsidR="00070544" w:rsidRDefault="00070544" w:rsidP="008E2676">
            <w:pPr>
              <w:rPr>
                <w:sz w:val="24"/>
              </w:rPr>
            </w:pPr>
          </w:p>
          <w:p w14:paraId="39BAAC68" w14:textId="77777777" w:rsidR="00070544" w:rsidRDefault="00070544" w:rsidP="008E2676">
            <w:pPr>
              <w:rPr>
                <w:sz w:val="24"/>
              </w:rPr>
            </w:pPr>
          </w:p>
        </w:tc>
      </w:tr>
      <w:tr w:rsidR="00070544" w14:paraId="711A8EE0" w14:textId="77777777" w:rsidTr="00070544">
        <w:tc>
          <w:tcPr>
            <w:tcW w:w="2130" w:type="dxa"/>
            <w:vAlign w:val="center"/>
          </w:tcPr>
          <w:p w14:paraId="260CDE19" w14:textId="77777777" w:rsidR="00070544" w:rsidRDefault="00070544" w:rsidP="008E2676">
            <w:pPr>
              <w:jc w:val="center"/>
              <w:rPr>
                <w:sz w:val="24"/>
              </w:rPr>
            </w:pPr>
            <w:r>
              <w:rPr>
                <w:rFonts w:hint="eastAsia"/>
                <w:sz w:val="24"/>
              </w:rPr>
              <w:t>检修实施细则</w:t>
            </w:r>
          </w:p>
        </w:tc>
        <w:tc>
          <w:tcPr>
            <w:tcW w:w="7950" w:type="dxa"/>
            <w:gridSpan w:val="3"/>
          </w:tcPr>
          <w:p w14:paraId="56B1345B" w14:textId="77777777" w:rsidR="00070544" w:rsidRDefault="00070544" w:rsidP="008E2676">
            <w:pPr>
              <w:rPr>
                <w:sz w:val="24"/>
              </w:rPr>
            </w:pPr>
          </w:p>
          <w:p w14:paraId="673267A4" w14:textId="77777777" w:rsidR="00070544" w:rsidRDefault="00070544" w:rsidP="008E2676">
            <w:pPr>
              <w:rPr>
                <w:sz w:val="24"/>
              </w:rPr>
            </w:pPr>
          </w:p>
          <w:p w14:paraId="13BEDD97" w14:textId="77777777" w:rsidR="00070544" w:rsidRDefault="00070544" w:rsidP="008E2676">
            <w:pPr>
              <w:rPr>
                <w:sz w:val="24"/>
              </w:rPr>
            </w:pPr>
          </w:p>
          <w:p w14:paraId="1C47A99F" w14:textId="77777777" w:rsidR="00070544" w:rsidRDefault="00070544" w:rsidP="008E2676">
            <w:pPr>
              <w:rPr>
                <w:sz w:val="24"/>
              </w:rPr>
            </w:pPr>
          </w:p>
          <w:p w14:paraId="04430258" w14:textId="77777777" w:rsidR="00070544" w:rsidRDefault="00070544" w:rsidP="008E2676">
            <w:pPr>
              <w:rPr>
                <w:sz w:val="24"/>
              </w:rPr>
            </w:pPr>
          </w:p>
          <w:p w14:paraId="19BDABAF" w14:textId="77777777" w:rsidR="00070544" w:rsidRDefault="00070544" w:rsidP="008E2676">
            <w:pPr>
              <w:rPr>
                <w:sz w:val="24"/>
              </w:rPr>
            </w:pPr>
          </w:p>
          <w:p w14:paraId="1C701784" w14:textId="77777777" w:rsidR="00070544" w:rsidRDefault="00070544" w:rsidP="008E2676">
            <w:pPr>
              <w:rPr>
                <w:sz w:val="24"/>
              </w:rPr>
            </w:pPr>
          </w:p>
          <w:p w14:paraId="1342EC9C" w14:textId="77777777" w:rsidR="00070544" w:rsidRDefault="00070544" w:rsidP="008E2676">
            <w:pPr>
              <w:rPr>
                <w:sz w:val="24"/>
              </w:rPr>
            </w:pPr>
          </w:p>
          <w:p w14:paraId="097BE55B" w14:textId="77777777" w:rsidR="00070544" w:rsidRDefault="00070544" w:rsidP="008E2676">
            <w:pPr>
              <w:rPr>
                <w:sz w:val="24"/>
              </w:rPr>
            </w:pPr>
          </w:p>
        </w:tc>
      </w:tr>
      <w:tr w:rsidR="00070544" w14:paraId="7B4691EB" w14:textId="77777777" w:rsidTr="00070544">
        <w:tc>
          <w:tcPr>
            <w:tcW w:w="2130" w:type="dxa"/>
            <w:vAlign w:val="center"/>
          </w:tcPr>
          <w:p w14:paraId="22E817C5" w14:textId="77777777" w:rsidR="00070544" w:rsidRDefault="00070544" w:rsidP="008E2676">
            <w:pPr>
              <w:jc w:val="center"/>
              <w:rPr>
                <w:sz w:val="24"/>
              </w:rPr>
            </w:pPr>
            <w:r>
              <w:rPr>
                <w:rFonts w:hint="eastAsia"/>
                <w:sz w:val="24"/>
              </w:rPr>
              <w:t>开车方案</w:t>
            </w:r>
          </w:p>
        </w:tc>
        <w:tc>
          <w:tcPr>
            <w:tcW w:w="7950" w:type="dxa"/>
            <w:gridSpan w:val="3"/>
          </w:tcPr>
          <w:p w14:paraId="3CE4A5BA" w14:textId="77777777" w:rsidR="00070544" w:rsidRDefault="00070544" w:rsidP="008E2676">
            <w:pPr>
              <w:rPr>
                <w:sz w:val="24"/>
              </w:rPr>
            </w:pPr>
          </w:p>
          <w:p w14:paraId="2AB69D26" w14:textId="77777777" w:rsidR="00070544" w:rsidRDefault="00070544" w:rsidP="008E2676">
            <w:pPr>
              <w:rPr>
                <w:sz w:val="24"/>
              </w:rPr>
            </w:pPr>
          </w:p>
          <w:p w14:paraId="3AB786B5" w14:textId="77777777" w:rsidR="00070544" w:rsidRDefault="00070544" w:rsidP="008E2676">
            <w:pPr>
              <w:rPr>
                <w:sz w:val="24"/>
              </w:rPr>
            </w:pPr>
          </w:p>
          <w:p w14:paraId="2DB7A7AB" w14:textId="77777777" w:rsidR="00070544" w:rsidRDefault="00070544" w:rsidP="008E2676">
            <w:pPr>
              <w:rPr>
                <w:sz w:val="24"/>
              </w:rPr>
            </w:pPr>
          </w:p>
          <w:p w14:paraId="79A823C2" w14:textId="77777777" w:rsidR="00070544" w:rsidRDefault="00070544" w:rsidP="008E2676">
            <w:pPr>
              <w:rPr>
                <w:sz w:val="24"/>
              </w:rPr>
            </w:pPr>
          </w:p>
          <w:p w14:paraId="4270C51C" w14:textId="77777777" w:rsidR="00070544" w:rsidRDefault="00070544" w:rsidP="008E2676">
            <w:pPr>
              <w:rPr>
                <w:sz w:val="24"/>
              </w:rPr>
            </w:pPr>
          </w:p>
        </w:tc>
      </w:tr>
    </w:tbl>
    <w:p w14:paraId="5D58E0E7" w14:textId="77777777" w:rsidR="00070544" w:rsidRDefault="00070544" w:rsidP="008C2D17">
      <w:pPr>
        <w:ind w:left="1" w:firstLineChars="550" w:firstLine="1320"/>
        <w:rPr>
          <w:sz w:val="24"/>
        </w:rPr>
      </w:pPr>
      <w:r>
        <w:rPr>
          <w:rFonts w:hint="eastAsia"/>
          <w:sz w:val="24"/>
        </w:rPr>
        <w:t>编制：</w:t>
      </w:r>
      <w:r>
        <w:rPr>
          <w:rFonts w:hint="eastAsia"/>
          <w:sz w:val="24"/>
        </w:rPr>
        <w:t xml:space="preserve">                    </w:t>
      </w:r>
      <w:r>
        <w:rPr>
          <w:rFonts w:hint="eastAsia"/>
          <w:sz w:val="24"/>
        </w:rPr>
        <w:t>审核：</w:t>
      </w:r>
      <w:r>
        <w:rPr>
          <w:rFonts w:hint="eastAsia"/>
          <w:sz w:val="24"/>
        </w:rPr>
        <w:t xml:space="preserve">                 </w:t>
      </w:r>
      <w:r>
        <w:rPr>
          <w:rFonts w:hint="eastAsia"/>
          <w:sz w:val="24"/>
        </w:rPr>
        <w:t>批准：</w:t>
      </w:r>
    </w:p>
    <w:p w14:paraId="35B8D390" w14:textId="77777777" w:rsidR="00CD53D6" w:rsidRDefault="00CD53D6" w:rsidP="00CD53D6"/>
    <w:p w14:paraId="0E990665" w14:textId="77777777" w:rsidR="008C2D17" w:rsidRPr="00BA4232" w:rsidRDefault="002810E3" w:rsidP="00BA4232">
      <w:pPr>
        <w:pStyle w:val="12"/>
        <w:spacing w:before="0" w:after="0" w:line="460" w:lineRule="exact"/>
        <w:ind w:left="2" w:firstLineChars="466" w:firstLine="1310"/>
        <w:outlineLvl w:val="0"/>
        <w:rPr>
          <w:bCs w:val="0"/>
        </w:rPr>
      </w:pPr>
      <w:bookmarkStart w:id="138" w:name="_Toc334616220"/>
      <w:bookmarkStart w:id="139" w:name="_Toc391046373"/>
      <w:r w:rsidRPr="00BA4232">
        <w:rPr>
          <w:rFonts w:hint="eastAsia"/>
          <w:bCs w:val="0"/>
        </w:rPr>
        <w:lastRenderedPageBreak/>
        <w:t>表6</w:t>
      </w:r>
      <w:r w:rsidR="008C2D17" w:rsidRPr="00BA4232">
        <w:rPr>
          <w:rFonts w:hint="eastAsia"/>
          <w:bCs w:val="0"/>
        </w:rPr>
        <w:t>.25 检维修交付生产手续</w:t>
      </w:r>
      <w:bookmarkEnd w:id="138"/>
      <w:bookmarkEnd w:id="139"/>
    </w:p>
    <w:p w14:paraId="1F970452" w14:textId="77777777" w:rsidR="008C2D17" w:rsidRDefault="008C2D17" w:rsidP="009D7577">
      <w:pPr>
        <w:spacing w:afterLines="50" w:after="156"/>
        <w:ind w:firstLineChars="400" w:firstLine="960"/>
        <w:rPr>
          <w:sz w:val="24"/>
        </w:rPr>
      </w:pPr>
      <w:r>
        <w:rPr>
          <w:rFonts w:hint="eastAsia"/>
          <w:sz w:val="24"/>
        </w:rPr>
        <w:t>检修项目</w:t>
      </w:r>
      <w:r>
        <w:rPr>
          <w:rFonts w:hint="eastAsia"/>
          <w:sz w:val="24"/>
        </w:rPr>
        <w:t>/</w:t>
      </w:r>
      <w:r>
        <w:rPr>
          <w:rFonts w:hint="eastAsia"/>
          <w:sz w:val="24"/>
        </w:rPr>
        <w:t>项目编号：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1"/>
        <w:gridCol w:w="2420"/>
        <w:gridCol w:w="2710"/>
        <w:gridCol w:w="1997"/>
      </w:tblGrid>
      <w:tr w:rsidR="008C2D17" w14:paraId="428A3463" w14:textId="77777777" w:rsidTr="008E2676">
        <w:trPr>
          <w:trHeight w:val="743"/>
          <w:jc w:val="center"/>
        </w:trPr>
        <w:tc>
          <w:tcPr>
            <w:tcW w:w="1941" w:type="dxa"/>
            <w:vAlign w:val="center"/>
          </w:tcPr>
          <w:p w14:paraId="7F8D7708" w14:textId="77777777" w:rsidR="008C2D17" w:rsidRDefault="008C2D17" w:rsidP="008E2676">
            <w:pPr>
              <w:jc w:val="center"/>
              <w:rPr>
                <w:sz w:val="24"/>
              </w:rPr>
            </w:pPr>
            <w:r>
              <w:rPr>
                <w:rFonts w:hint="eastAsia"/>
                <w:sz w:val="24"/>
              </w:rPr>
              <w:t>检维修负责人</w:t>
            </w:r>
          </w:p>
        </w:tc>
        <w:tc>
          <w:tcPr>
            <w:tcW w:w="2420" w:type="dxa"/>
            <w:vAlign w:val="center"/>
          </w:tcPr>
          <w:p w14:paraId="711C656A" w14:textId="77777777" w:rsidR="008C2D17" w:rsidRDefault="008C2D17" w:rsidP="008E2676">
            <w:pPr>
              <w:jc w:val="center"/>
              <w:rPr>
                <w:sz w:val="24"/>
              </w:rPr>
            </w:pPr>
          </w:p>
        </w:tc>
        <w:tc>
          <w:tcPr>
            <w:tcW w:w="2710" w:type="dxa"/>
            <w:vAlign w:val="center"/>
          </w:tcPr>
          <w:p w14:paraId="696B88EB" w14:textId="77777777" w:rsidR="008C2D17" w:rsidRDefault="008C2D17" w:rsidP="008E2676">
            <w:pPr>
              <w:jc w:val="center"/>
              <w:rPr>
                <w:sz w:val="24"/>
              </w:rPr>
            </w:pPr>
            <w:r>
              <w:rPr>
                <w:rFonts w:hint="eastAsia"/>
                <w:sz w:val="24"/>
              </w:rPr>
              <w:t>生产负责人</w:t>
            </w:r>
          </w:p>
        </w:tc>
        <w:tc>
          <w:tcPr>
            <w:tcW w:w="1997" w:type="dxa"/>
            <w:vAlign w:val="center"/>
          </w:tcPr>
          <w:p w14:paraId="5D70917C" w14:textId="77777777" w:rsidR="008C2D17" w:rsidRDefault="008C2D17" w:rsidP="008E2676">
            <w:pPr>
              <w:jc w:val="center"/>
              <w:rPr>
                <w:sz w:val="24"/>
              </w:rPr>
            </w:pPr>
          </w:p>
        </w:tc>
      </w:tr>
      <w:tr w:rsidR="008C2D17" w14:paraId="7A68A3EB" w14:textId="77777777" w:rsidTr="008E2676">
        <w:trPr>
          <w:trHeight w:val="1317"/>
          <w:jc w:val="center"/>
        </w:trPr>
        <w:tc>
          <w:tcPr>
            <w:tcW w:w="1941" w:type="dxa"/>
            <w:vAlign w:val="center"/>
          </w:tcPr>
          <w:p w14:paraId="4B089AD9" w14:textId="77777777" w:rsidR="008C2D17" w:rsidRDefault="008C2D17" w:rsidP="008E2676">
            <w:pPr>
              <w:jc w:val="center"/>
              <w:rPr>
                <w:sz w:val="24"/>
              </w:rPr>
            </w:pPr>
            <w:r>
              <w:rPr>
                <w:rFonts w:hint="eastAsia"/>
                <w:sz w:val="24"/>
              </w:rPr>
              <w:t>检维修项目</w:t>
            </w:r>
          </w:p>
          <w:p w14:paraId="24294B5A" w14:textId="77777777" w:rsidR="008C2D17" w:rsidRDefault="008C2D17" w:rsidP="008E2676">
            <w:pPr>
              <w:jc w:val="center"/>
              <w:rPr>
                <w:sz w:val="24"/>
              </w:rPr>
            </w:pPr>
            <w:r>
              <w:rPr>
                <w:rFonts w:hint="eastAsia"/>
                <w:sz w:val="24"/>
              </w:rPr>
              <w:t>完成情况</w:t>
            </w:r>
          </w:p>
        </w:tc>
        <w:tc>
          <w:tcPr>
            <w:tcW w:w="7127" w:type="dxa"/>
            <w:gridSpan w:val="3"/>
            <w:vAlign w:val="center"/>
          </w:tcPr>
          <w:p w14:paraId="5F3C9156" w14:textId="77777777" w:rsidR="008C2D17" w:rsidRDefault="008C2D17" w:rsidP="008E2676">
            <w:pPr>
              <w:jc w:val="center"/>
              <w:rPr>
                <w:sz w:val="24"/>
              </w:rPr>
            </w:pPr>
          </w:p>
          <w:p w14:paraId="31A081AF" w14:textId="77777777" w:rsidR="008C2D17" w:rsidRDefault="008C2D17" w:rsidP="008E2676">
            <w:pPr>
              <w:jc w:val="center"/>
              <w:rPr>
                <w:sz w:val="24"/>
              </w:rPr>
            </w:pPr>
          </w:p>
          <w:p w14:paraId="759BF08F" w14:textId="77777777" w:rsidR="008C2D17" w:rsidRDefault="008C2D17" w:rsidP="008E2676">
            <w:pPr>
              <w:jc w:val="center"/>
              <w:rPr>
                <w:sz w:val="24"/>
              </w:rPr>
            </w:pPr>
          </w:p>
        </w:tc>
      </w:tr>
      <w:tr w:rsidR="008C2D17" w14:paraId="6AABCD50" w14:textId="77777777" w:rsidTr="008E2676">
        <w:trPr>
          <w:jc w:val="center"/>
        </w:trPr>
        <w:tc>
          <w:tcPr>
            <w:tcW w:w="1941" w:type="dxa"/>
            <w:vAlign w:val="center"/>
          </w:tcPr>
          <w:p w14:paraId="1B6565E2" w14:textId="77777777" w:rsidR="008C2D17" w:rsidRDefault="008C2D17" w:rsidP="008E2676">
            <w:pPr>
              <w:jc w:val="center"/>
              <w:rPr>
                <w:sz w:val="24"/>
              </w:rPr>
            </w:pPr>
            <w:r>
              <w:rPr>
                <w:rFonts w:hint="eastAsia"/>
                <w:sz w:val="24"/>
              </w:rPr>
              <w:t>检维修现场</w:t>
            </w:r>
          </w:p>
          <w:p w14:paraId="1C025E27" w14:textId="77777777" w:rsidR="008C2D17" w:rsidRDefault="008C2D17" w:rsidP="008E2676">
            <w:pPr>
              <w:jc w:val="center"/>
              <w:rPr>
                <w:sz w:val="24"/>
              </w:rPr>
            </w:pPr>
            <w:r>
              <w:rPr>
                <w:rFonts w:hint="eastAsia"/>
                <w:sz w:val="24"/>
              </w:rPr>
              <w:t>处理情况</w:t>
            </w:r>
          </w:p>
        </w:tc>
        <w:tc>
          <w:tcPr>
            <w:tcW w:w="7127" w:type="dxa"/>
            <w:gridSpan w:val="3"/>
            <w:vAlign w:val="center"/>
          </w:tcPr>
          <w:p w14:paraId="21E2C9D9" w14:textId="77777777" w:rsidR="008C2D17" w:rsidRDefault="008C2D17" w:rsidP="008E2676">
            <w:pPr>
              <w:jc w:val="center"/>
              <w:rPr>
                <w:sz w:val="24"/>
              </w:rPr>
            </w:pPr>
          </w:p>
          <w:p w14:paraId="14664ED8" w14:textId="77777777" w:rsidR="008C2D17" w:rsidRDefault="008C2D17" w:rsidP="008E2676">
            <w:pPr>
              <w:jc w:val="center"/>
              <w:rPr>
                <w:sz w:val="24"/>
              </w:rPr>
            </w:pPr>
          </w:p>
          <w:p w14:paraId="33EB731C" w14:textId="77777777" w:rsidR="008C2D17" w:rsidRDefault="008C2D17" w:rsidP="008C2D17">
            <w:pPr>
              <w:jc w:val="center"/>
              <w:rPr>
                <w:sz w:val="24"/>
              </w:rPr>
            </w:pPr>
          </w:p>
        </w:tc>
      </w:tr>
      <w:tr w:rsidR="008C2D17" w14:paraId="7E12A5E4" w14:textId="77777777" w:rsidTr="008E2676">
        <w:trPr>
          <w:jc w:val="center"/>
        </w:trPr>
        <w:tc>
          <w:tcPr>
            <w:tcW w:w="1941" w:type="dxa"/>
            <w:vAlign w:val="center"/>
          </w:tcPr>
          <w:p w14:paraId="5BF07597" w14:textId="77777777" w:rsidR="008C2D17" w:rsidRDefault="008C2D17" w:rsidP="008E2676">
            <w:pPr>
              <w:jc w:val="center"/>
              <w:rPr>
                <w:sz w:val="24"/>
              </w:rPr>
            </w:pPr>
            <w:r>
              <w:rPr>
                <w:rFonts w:hint="eastAsia"/>
                <w:sz w:val="24"/>
              </w:rPr>
              <w:t>电器安全、警示标志情况</w:t>
            </w:r>
          </w:p>
        </w:tc>
        <w:tc>
          <w:tcPr>
            <w:tcW w:w="7127" w:type="dxa"/>
            <w:gridSpan w:val="3"/>
            <w:vAlign w:val="center"/>
          </w:tcPr>
          <w:p w14:paraId="32DC018A" w14:textId="77777777" w:rsidR="008C2D17" w:rsidRDefault="008C2D17" w:rsidP="008E2676">
            <w:pPr>
              <w:jc w:val="center"/>
              <w:rPr>
                <w:sz w:val="24"/>
              </w:rPr>
            </w:pPr>
          </w:p>
          <w:p w14:paraId="3D33E340" w14:textId="77777777" w:rsidR="008C2D17" w:rsidRDefault="008C2D17" w:rsidP="008E2676">
            <w:pPr>
              <w:jc w:val="center"/>
              <w:rPr>
                <w:sz w:val="24"/>
              </w:rPr>
            </w:pPr>
          </w:p>
          <w:p w14:paraId="0AA1D91B" w14:textId="77777777" w:rsidR="008C2D17" w:rsidRDefault="008C2D17" w:rsidP="008C2D17">
            <w:pPr>
              <w:jc w:val="center"/>
              <w:rPr>
                <w:sz w:val="24"/>
              </w:rPr>
            </w:pPr>
          </w:p>
        </w:tc>
      </w:tr>
      <w:tr w:rsidR="008C2D17" w14:paraId="4CBBEEE9" w14:textId="77777777" w:rsidTr="008E2676">
        <w:trPr>
          <w:trHeight w:val="1323"/>
          <w:jc w:val="center"/>
        </w:trPr>
        <w:tc>
          <w:tcPr>
            <w:tcW w:w="1941" w:type="dxa"/>
            <w:vAlign w:val="center"/>
          </w:tcPr>
          <w:p w14:paraId="2C7307CD" w14:textId="77777777" w:rsidR="008C2D17" w:rsidRDefault="008C2D17" w:rsidP="008E2676">
            <w:pPr>
              <w:jc w:val="center"/>
              <w:rPr>
                <w:sz w:val="24"/>
              </w:rPr>
            </w:pPr>
            <w:r>
              <w:rPr>
                <w:rFonts w:hint="eastAsia"/>
                <w:sz w:val="24"/>
              </w:rPr>
              <w:t>交付人意见</w:t>
            </w:r>
          </w:p>
        </w:tc>
        <w:tc>
          <w:tcPr>
            <w:tcW w:w="7127" w:type="dxa"/>
            <w:gridSpan w:val="3"/>
            <w:vAlign w:val="center"/>
          </w:tcPr>
          <w:p w14:paraId="53FF1392" w14:textId="77777777" w:rsidR="008C2D17" w:rsidRDefault="008C2D17" w:rsidP="008E2676">
            <w:pPr>
              <w:jc w:val="center"/>
              <w:rPr>
                <w:sz w:val="24"/>
              </w:rPr>
            </w:pPr>
          </w:p>
          <w:p w14:paraId="7B9EA88B" w14:textId="77777777" w:rsidR="008C2D17" w:rsidRDefault="008C2D17" w:rsidP="008E2676">
            <w:pPr>
              <w:jc w:val="center"/>
              <w:rPr>
                <w:sz w:val="24"/>
              </w:rPr>
            </w:pPr>
          </w:p>
          <w:p w14:paraId="10B4DAE7" w14:textId="77777777" w:rsidR="008C2D17" w:rsidRDefault="008C2D17" w:rsidP="008E2676">
            <w:pPr>
              <w:jc w:val="center"/>
              <w:rPr>
                <w:sz w:val="24"/>
              </w:rPr>
            </w:pPr>
          </w:p>
          <w:p w14:paraId="053E93E2" w14:textId="77777777" w:rsidR="008C2D17" w:rsidRDefault="008C2D17" w:rsidP="008E2676">
            <w:pPr>
              <w:jc w:val="center"/>
              <w:rPr>
                <w:sz w:val="24"/>
              </w:rPr>
            </w:pPr>
            <w:r>
              <w:rPr>
                <w:rFonts w:hint="eastAsia"/>
                <w:sz w:val="24"/>
              </w:rPr>
              <w:t>签字：</w:t>
            </w:r>
          </w:p>
        </w:tc>
      </w:tr>
      <w:tr w:rsidR="008C2D17" w14:paraId="7395BAC5" w14:textId="77777777" w:rsidTr="008E2676">
        <w:trPr>
          <w:trHeight w:val="1413"/>
          <w:jc w:val="center"/>
        </w:trPr>
        <w:tc>
          <w:tcPr>
            <w:tcW w:w="1941" w:type="dxa"/>
            <w:vAlign w:val="center"/>
          </w:tcPr>
          <w:p w14:paraId="60C9481E" w14:textId="77777777" w:rsidR="008C2D17" w:rsidRDefault="008C2D17" w:rsidP="008E2676">
            <w:pPr>
              <w:jc w:val="center"/>
              <w:rPr>
                <w:sz w:val="24"/>
              </w:rPr>
            </w:pPr>
            <w:r>
              <w:rPr>
                <w:rFonts w:hint="eastAsia"/>
                <w:sz w:val="24"/>
              </w:rPr>
              <w:t>接受人意见</w:t>
            </w:r>
          </w:p>
        </w:tc>
        <w:tc>
          <w:tcPr>
            <w:tcW w:w="7127" w:type="dxa"/>
            <w:gridSpan w:val="3"/>
            <w:vAlign w:val="center"/>
          </w:tcPr>
          <w:p w14:paraId="24E0A12F" w14:textId="77777777" w:rsidR="008C2D17" w:rsidRDefault="008C2D17" w:rsidP="008E2676">
            <w:pPr>
              <w:jc w:val="center"/>
              <w:rPr>
                <w:sz w:val="24"/>
              </w:rPr>
            </w:pPr>
          </w:p>
          <w:p w14:paraId="58944C55" w14:textId="77777777" w:rsidR="008C2D17" w:rsidRDefault="008C2D17" w:rsidP="008E2676">
            <w:pPr>
              <w:jc w:val="center"/>
              <w:rPr>
                <w:sz w:val="24"/>
              </w:rPr>
            </w:pPr>
          </w:p>
          <w:p w14:paraId="4C4144ED" w14:textId="77777777" w:rsidR="008C2D17" w:rsidRDefault="008C2D17" w:rsidP="008E2676">
            <w:pPr>
              <w:jc w:val="center"/>
              <w:rPr>
                <w:sz w:val="24"/>
              </w:rPr>
            </w:pPr>
          </w:p>
          <w:p w14:paraId="7EFE0F16" w14:textId="77777777" w:rsidR="008C2D17" w:rsidRDefault="008C2D17" w:rsidP="008E2676">
            <w:pPr>
              <w:jc w:val="center"/>
              <w:rPr>
                <w:sz w:val="24"/>
              </w:rPr>
            </w:pPr>
            <w:r>
              <w:rPr>
                <w:rFonts w:hint="eastAsia"/>
                <w:sz w:val="24"/>
              </w:rPr>
              <w:t>签字：</w:t>
            </w:r>
          </w:p>
        </w:tc>
      </w:tr>
      <w:tr w:rsidR="008C2D17" w14:paraId="769DE262" w14:textId="77777777" w:rsidTr="008E2676">
        <w:trPr>
          <w:trHeight w:val="1503"/>
          <w:jc w:val="center"/>
        </w:trPr>
        <w:tc>
          <w:tcPr>
            <w:tcW w:w="1941" w:type="dxa"/>
            <w:vAlign w:val="center"/>
          </w:tcPr>
          <w:p w14:paraId="522B1A77" w14:textId="77777777" w:rsidR="008C2D17" w:rsidRDefault="008C2D17" w:rsidP="008E2676">
            <w:pPr>
              <w:jc w:val="center"/>
              <w:rPr>
                <w:sz w:val="24"/>
              </w:rPr>
            </w:pPr>
            <w:r>
              <w:rPr>
                <w:rFonts w:hint="eastAsia"/>
                <w:sz w:val="24"/>
              </w:rPr>
              <w:t>工程部意见</w:t>
            </w:r>
          </w:p>
        </w:tc>
        <w:tc>
          <w:tcPr>
            <w:tcW w:w="7127" w:type="dxa"/>
            <w:gridSpan w:val="3"/>
            <w:vAlign w:val="center"/>
          </w:tcPr>
          <w:p w14:paraId="5AA32DA8" w14:textId="77777777" w:rsidR="008C2D17" w:rsidRDefault="008C2D17" w:rsidP="008E2676">
            <w:pPr>
              <w:jc w:val="center"/>
              <w:rPr>
                <w:sz w:val="24"/>
              </w:rPr>
            </w:pPr>
          </w:p>
          <w:p w14:paraId="411B6B7C" w14:textId="77777777" w:rsidR="008C2D17" w:rsidRDefault="008C2D17" w:rsidP="008E2676">
            <w:pPr>
              <w:jc w:val="center"/>
              <w:rPr>
                <w:sz w:val="24"/>
              </w:rPr>
            </w:pPr>
          </w:p>
          <w:p w14:paraId="53F74BA3" w14:textId="77777777" w:rsidR="008C2D17" w:rsidRDefault="008C2D17" w:rsidP="008E2676">
            <w:pPr>
              <w:jc w:val="center"/>
              <w:rPr>
                <w:sz w:val="24"/>
              </w:rPr>
            </w:pPr>
          </w:p>
          <w:p w14:paraId="511D9304" w14:textId="77777777" w:rsidR="008C2D17" w:rsidRDefault="008C2D17" w:rsidP="008E2676">
            <w:pPr>
              <w:jc w:val="center"/>
              <w:rPr>
                <w:sz w:val="24"/>
              </w:rPr>
            </w:pPr>
            <w:r>
              <w:rPr>
                <w:rFonts w:hint="eastAsia"/>
                <w:sz w:val="24"/>
              </w:rPr>
              <w:t>签字：</w:t>
            </w:r>
          </w:p>
        </w:tc>
      </w:tr>
      <w:tr w:rsidR="008C2D17" w14:paraId="299408FE" w14:textId="77777777" w:rsidTr="008E2676">
        <w:trPr>
          <w:trHeight w:val="1479"/>
          <w:jc w:val="center"/>
        </w:trPr>
        <w:tc>
          <w:tcPr>
            <w:tcW w:w="1941" w:type="dxa"/>
            <w:vAlign w:val="center"/>
          </w:tcPr>
          <w:p w14:paraId="2202B2F4" w14:textId="77777777" w:rsidR="008C2D17" w:rsidRDefault="008C2D17" w:rsidP="008E2676">
            <w:pPr>
              <w:jc w:val="center"/>
              <w:rPr>
                <w:sz w:val="24"/>
              </w:rPr>
            </w:pPr>
            <w:r>
              <w:rPr>
                <w:rFonts w:hint="eastAsia"/>
                <w:sz w:val="24"/>
              </w:rPr>
              <w:t>生产技术部意见</w:t>
            </w:r>
          </w:p>
        </w:tc>
        <w:tc>
          <w:tcPr>
            <w:tcW w:w="7127" w:type="dxa"/>
            <w:gridSpan w:val="3"/>
            <w:vAlign w:val="center"/>
          </w:tcPr>
          <w:p w14:paraId="5C97FD1A" w14:textId="77777777" w:rsidR="008C2D17" w:rsidRDefault="008C2D17" w:rsidP="008E2676">
            <w:pPr>
              <w:jc w:val="center"/>
              <w:rPr>
                <w:sz w:val="24"/>
              </w:rPr>
            </w:pPr>
          </w:p>
          <w:p w14:paraId="4DD5ACB4" w14:textId="77777777" w:rsidR="008C2D17" w:rsidRDefault="008C2D17" w:rsidP="008E2676">
            <w:pPr>
              <w:jc w:val="center"/>
              <w:rPr>
                <w:sz w:val="24"/>
              </w:rPr>
            </w:pPr>
          </w:p>
          <w:p w14:paraId="194F6290" w14:textId="77777777" w:rsidR="008C2D17" w:rsidRDefault="008C2D17" w:rsidP="008E2676">
            <w:pPr>
              <w:jc w:val="center"/>
              <w:rPr>
                <w:sz w:val="24"/>
              </w:rPr>
            </w:pPr>
          </w:p>
          <w:p w14:paraId="1584FABE" w14:textId="77777777" w:rsidR="008C2D17" w:rsidRDefault="008C2D17" w:rsidP="008E2676">
            <w:pPr>
              <w:jc w:val="center"/>
              <w:rPr>
                <w:sz w:val="24"/>
              </w:rPr>
            </w:pPr>
            <w:r>
              <w:rPr>
                <w:rFonts w:hint="eastAsia"/>
                <w:sz w:val="24"/>
              </w:rPr>
              <w:t>签字：</w:t>
            </w:r>
          </w:p>
        </w:tc>
      </w:tr>
      <w:tr w:rsidR="008C2D17" w14:paraId="01E7F860" w14:textId="77777777" w:rsidTr="008E2676">
        <w:trPr>
          <w:trHeight w:val="1684"/>
          <w:jc w:val="center"/>
        </w:trPr>
        <w:tc>
          <w:tcPr>
            <w:tcW w:w="1941" w:type="dxa"/>
            <w:vAlign w:val="center"/>
          </w:tcPr>
          <w:p w14:paraId="2F29B411" w14:textId="77777777" w:rsidR="008C2D17" w:rsidRDefault="008C2D17" w:rsidP="008E2676">
            <w:pPr>
              <w:jc w:val="center"/>
              <w:rPr>
                <w:sz w:val="24"/>
              </w:rPr>
            </w:pPr>
            <w:r>
              <w:rPr>
                <w:rFonts w:hint="eastAsia"/>
                <w:sz w:val="24"/>
              </w:rPr>
              <w:t>生产副总意见</w:t>
            </w:r>
          </w:p>
        </w:tc>
        <w:tc>
          <w:tcPr>
            <w:tcW w:w="7127" w:type="dxa"/>
            <w:gridSpan w:val="3"/>
          </w:tcPr>
          <w:p w14:paraId="6DEDC810" w14:textId="77777777" w:rsidR="008C2D17" w:rsidRDefault="008C2D17" w:rsidP="008E2676">
            <w:pPr>
              <w:rPr>
                <w:sz w:val="24"/>
              </w:rPr>
            </w:pPr>
            <w:r>
              <w:rPr>
                <w:rFonts w:hint="eastAsia"/>
                <w:sz w:val="24"/>
              </w:rPr>
              <w:t xml:space="preserve">                                 </w:t>
            </w:r>
          </w:p>
          <w:p w14:paraId="5621107D" w14:textId="77777777" w:rsidR="008C2D17" w:rsidRDefault="008C2D17" w:rsidP="008E2676">
            <w:pPr>
              <w:rPr>
                <w:sz w:val="24"/>
              </w:rPr>
            </w:pPr>
          </w:p>
          <w:p w14:paraId="4D825CDB" w14:textId="77777777" w:rsidR="008C2D17" w:rsidRDefault="008C2D17" w:rsidP="008E2676">
            <w:pPr>
              <w:rPr>
                <w:sz w:val="24"/>
              </w:rPr>
            </w:pPr>
          </w:p>
          <w:p w14:paraId="1D312869" w14:textId="77777777" w:rsidR="008C2D17" w:rsidRDefault="008C2D17" w:rsidP="008E2676">
            <w:pPr>
              <w:jc w:val="center"/>
              <w:rPr>
                <w:sz w:val="24"/>
              </w:rPr>
            </w:pPr>
            <w:r>
              <w:rPr>
                <w:rFonts w:hint="eastAsia"/>
                <w:sz w:val="24"/>
              </w:rPr>
              <w:t>签字：</w:t>
            </w:r>
          </w:p>
        </w:tc>
      </w:tr>
    </w:tbl>
    <w:p w14:paraId="3B301F24" w14:textId="77777777" w:rsidR="00070544" w:rsidRDefault="00070544" w:rsidP="00CD53D6"/>
    <w:p w14:paraId="40277E9F" w14:textId="77777777" w:rsidR="008C2D17" w:rsidRDefault="008C2D17" w:rsidP="00CD53D6"/>
    <w:p w14:paraId="463182BC" w14:textId="77777777" w:rsidR="008C2D17" w:rsidRDefault="008C2D17" w:rsidP="00CD53D6"/>
    <w:p w14:paraId="7471527E" w14:textId="77777777" w:rsidR="008C2D17" w:rsidRDefault="008C2D17" w:rsidP="00CD53D6"/>
    <w:p w14:paraId="3A7690B4" w14:textId="77777777" w:rsidR="008C2D17" w:rsidRDefault="008C2D17" w:rsidP="00CD53D6"/>
    <w:p w14:paraId="719A16A4" w14:textId="77777777" w:rsidR="008C2D17" w:rsidRPr="00BA4232" w:rsidRDefault="002810E3" w:rsidP="00BA4232">
      <w:pPr>
        <w:pStyle w:val="12"/>
        <w:spacing w:before="0" w:after="0" w:line="460" w:lineRule="exact"/>
        <w:ind w:left="2" w:firstLineChars="466" w:firstLine="1310"/>
        <w:outlineLvl w:val="0"/>
        <w:rPr>
          <w:bCs w:val="0"/>
        </w:rPr>
      </w:pPr>
      <w:bookmarkStart w:id="140" w:name="_Toc334616221"/>
      <w:bookmarkStart w:id="141" w:name="_Toc391046374"/>
      <w:r w:rsidRPr="00BA4232">
        <w:rPr>
          <w:rFonts w:hint="eastAsia"/>
          <w:bCs w:val="0"/>
        </w:rPr>
        <w:lastRenderedPageBreak/>
        <w:t>表6</w:t>
      </w:r>
      <w:r w:rsidR="008C2D17" w:rsidRPr="00BA4232">
        <w:rPr>
          <w:rFonts w:hint="eastAsia"/>
          <w:bCs w:val="0"/>
        </w:rPr>
        <w:t>.26 检维修人员安全培训记录</w:t>
      </w:r>
      <w:bookmarkEnd w:id="140"/>
      <w:bookmarkEnd w:id="141"/>
    </w:p>
    <w:p w14:paraId="3F6375D5" w14:textId="77777777" w:rsidR="008C2D17" w:rsidRDefault="008C2D17" w:rsidP="008C2D17">
      <w:pPr>
        <w:tabs>
          <w:tab w:val="left" w:pos="5295"/>
        </w:tabs>
        <w:ind w:leftChars="-350" w:left="-735" w:rightChars="-291" w:right="-611"/>
        <w:rPr>
          <w:rFonts w:ascii="楷体_GB2312" w:eastAsia="楷体_GB2312"/>
          <w:sz w:val="10"/>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2"/>
        <w:gridCol w:w="104"/>
        <w:gridCol w:w="1155"/>
        <w:gridCol w:w="1154"/>
        <w:gridCol w:w="315"/>
        <w:gridCol w:w="1469"/>
        <w:gridCol w:w="1364"/>
        <w:gridCol w:w="1505"/>
      </w:tblGrid>
      <w:tr w:rsidR="008C2D17" w:rsidRPr="008C2D17" w14:paraId="73374CA7" w14:textId="77777777" w:rsidTr="008C2D17">
        <w:tc>
          <w:tcPr>
            <w:tcW w:w="1786" w:type="dxa"/>
            <w:gridSpan w:val="2"/>
            <w:vAlign w:val="center"/>
          </w:tcPr>
          <w:p w14:paraId="65AC47B7" w14:textId="77777777" w:rsidR="008C2D17" w:rsidRPr="008C2D17" w:rsidRDefault="008C2D17" w:rsidP="008E2676">
            <w:pPr>
              <w:jc w:val="center"/>
              <w:rPr>
                <w:rFonts w:asciiTheme="minorEastAsia" w:hAnsiTheme="minorEastAsia"/>
                <w:szCs w:val="21"/>
              </w:rPr>
            </w:pPr>
            <w:bookmarkStart w:id="142" w:name="_Hlt125088135"/>
            <w:bookmarkStart w:id="143" w:name="_Hlt125088136"/>
            <w:bookmarkEnd w:id="142"/>
            <w:bookmarkEnd w:id="143"/>
            <w:r w:rsidRPr="008C2D17">
              <w:rPr>
                <w:rFonts w:asciiTheme="minorEastAsia" w:hAnsiTheme="minorEastAsia" w:hint="eastAsia"/>
                <w:szCs w:val="21"/>
              </w:rPr>
              <w:t>培训内容</w:t>
            </w:r>
          </w:p>
        </w:tc>
        <w:tc>
          <w:tcPr>
            <w:tcW w:w="6962" w:type="dxa"/>
            <w:gridSpan w:val="6"/>
            <w:vAlign w:val="center"/>
          </w:tcPr>
          <w:p w14:paraId="1D48216E" w14:textId="77777777" w:rsidR="008C2D17" w:rsidRPr="008C2D17" w:rsidRDefault="008C2D17" w:rsidP="008E2676">
            <w:pPr>
              <w:jc w:val="center"/>
              <w:rPr>
                <w:rFonts w:asciiTheme="minorEastAsia" w:hAnsiTheme="minorEastAsia"/>
                <w:b/>
                <w:szCs w:val="21"/>
              </w:rPr>
            </w:pPr>
            <w:r w:rsidRPr="008C2D17">
              <w:rPr>
                <w:rFonts w:asciiTheme="minorEastAsia" w:hAnsiTheme="minorEastAsia" w:hint="eastAsia"/>
                <w:b/>
                <w:szCs w:val="21"/>
              </w:rPr>
              <w:t>安全教育培训</w:t>
            </w:r>
          </w:p>
        </w:tc>
      </w:tr>
      <w:tr w:rsidR="008C2D17" w:rsidRPr="008C2D17" w14:paraId="4BF6BA76" w14:textId="77777777" w:rsidTr="008C2D17">
        <w:tc>
          <w:tcPr>
            <w:tcW w:w="1786" w:type="dxa"/>
            <w:gridSpan w:val="2"/>
            <w:vAlign w:val="center"/>
          </w:tcPr>
          <w:p w14:paraId="2B849EC0" w14:textId="77777777" w:rsidR="008C2D17" w:rsidRPr="008C2D17" w:rsidRDefault="008C2D17" w:rsidP="008E2676">
            <w:pPr>
              <w:jc w:val="center"/>
              <w:rPr>
                <w:rFonts w:asciiTheme="minorEastAsia" w:hAnsiTheme="minorEastAsia"/>
                <w:szCs w:val="21"/>
              </w:rPr>
            </w:pPr>
            <w:r w:rsidRPr="008C2D17">
              <w:rPr>
                <w:rFonts w:asciiTheme="minorEastAsia" w:hAnsiTheme="minorEastAsia" w:hint="eastAsia"/>
                <w:szCs w:val="21"/>
              </w:rPr>
              <w:t>地    点</w:t>
            </w:r>
          </w:p>
        </w:tc>
        <w:tc>
          <w:tcPr>
            <w:tcW w:w="2624" w:type="dxa"/>
            <w:gridSpan w:val="3"/>
            <w:vAlign w:val="center"/>
          </w:tcPr>
          <w:p w14:paraId="19CAFDCD" w14:textId="77777777" w:rsidR="008C2D17" w:rsidRPr="008C2D17" w:rsidRDefault="008C2D17" w:rsidP="008E2676">
            <w:pPr>
              <w:jc w:val="center"/>
              <w:rPr>
                <w:rFonts w:asciiTheme="minorEastAsia" w:hAnsiTheme="minorEastAsia"/>
                <w:szCs w:val="21"/>
              </w:rPr>
            </w:pPr>
          </w:p>
        </w:tc>
        <w:tc>
          <w:tcPr>
            <w:tcW w:w="1469" w:type="dxa"/>
            <w:vAlign w:val="center"/>
          </w:tcPr>
          <w:p w14:paraId="1B7750FB" w14:textId="77777777" w:rsidR="008C2D17" w:rsidRPr="008C2D17" w:rsidRDefault="008C2D17" w:rsidP="008E2676">
            <w:pPr>
              <w:jc w:val="center"/>
              <w:rPr>
                <w:rFonts w:asciiTheme="minorEastAsia" w:hAnsiTheme="minorEastAsia"/>
                <w:szCs w:val="21"/>
              </w:rPr>
            </w:pPr>
            <w:r w:rsidRPr="008C2D17">
              <w:rPr>
                <w:rFonts w:asciiTheme="minorEastAsia" w:hAnsiTheme="minorEastAsia" w:hint="eastAsia"/>
                <w:szCs w:val="21"/>
              </w:rPr>
              <w:t>主讲人</w:t>
            </w:r>
          </w:p>
        </w:tc>
        <w:tc>
          <w:tcPr>
            <w:tcW w:w="2869" w:type="dxa"/>
            <w:gridSpan w:val="2"/>
            <w:vAlign w:val="center"/>
          </w:tcPr>
          <w:p w14:paraId="4B6A66CE" w14:textId="77777777" w:rsidR="008C2D17" w:rsidRPr="008C2D17" w:rsidRDefault="008C2D17" w:rsidP="008E2676">
            <w:pPr>
              <w:jc w:val="center"/>
              <w:rPr>
                <w:rFonts w:asciiTheme="minorEastAsia" w:hAnsiTheme="minorEastAsia"/>
                <w:szCs w:val="21"/>
              </w:rPr>
            </w:pPr>
          </w:p>
        </w:tc>
      </w:tr>
      <w:tr w:rsidR="008C2D17" w:rsidRPr="008C2D17" w14:paraId="4832556A" w14:textId="77777777" w:rsidTr="008C2D17">
        <w:tc>
          <w:tcPr>
            <w:tcW w:w="1786" w:type="dxa"/>
            <w:gridSpan w:val="2"/>
            <w:vAlign w:val="center"/>
          </w:tcPr>
          <w:p w14:paraId="535C2199" w14:textId="77777777" w:rsidR="008C2D17" w:rsidRPr="008C2D17" w:rsidRDefault="008C2D17" w:rsidP="008E2676">
            <w:pPr>
              <w:jc w:val="center"/>
              <w:rPr>
                <w:rFonts w:asciiTheme="minorEastAsia" w:hAnsiTheme="minorEastAsia"/>
                <w:szCs w:val="21"/>
              </w:rPr>
            </w:pPr>
            <w:r w:rsidRPr="008C2D17">
              <w:rPr>
                <w:rFonts w:asciiTheme="minorEastAsia" w:hAnsiTheme="minorEastAsia" w:hint="eastAsia"/>
                <w:szCs w:val="21"/>
              </w:rPr>
              <w:t>参加人数</w:t>
            </w:r>
          </w:p>
        </w:tc>
        <w:tc>
          <w:tcPr>
            <w:tcW w:w="2624" w:type="dxa"/>
            <w:gridSpan w:val="3"/>
            <w:vAlign w:val="center"/>
          </w:tcPr>
          <w:p w14:paraId="1081D788" w14:textId="77777777" w:rsidR="008C2D17" w:rsidRPr="008C2D17" w:rsidRDefault="008C2D17" w:rsidP="008E2676">
            <w:pPr>
              <w:jc w:val="center"/>
              <w:rPr>
                <w:rFonts w:asciiTheme="minorEastAsia" w:hAnsiTheme="minorEastAsia"/>
                <w:szCs w:val="21"/>
              </w:rPr>
            </w:pPr>
          </w:p>
        </w:tc>
        <w:tc>
          <w:tcPr>
            <w:tcW w:w="1469" w:type="dxa"/>
            <w:vAlign w:val="center"/>
          </w:tcPr>
          <w:p w14:paraId="603633ED" w14:textId="77777777" w:rsidR="008C2D17" w:rsidRPr="008C2D17" w:rsidRDefault="008C2D17" w:rsidP="008E2676">
            <w:pPr>
              <w:jc w:val="center"/>
              <w:rPr>
                <w:rFonts w:asciiTheme="minorEastAsia" w:hAnsiTheme="minorEastAsia"/>
                <w:szCs w:val="21"/>
              </w:rPr>
            </w:pPr>
            <w:r w:rsidRPr="008C2D17">
              <w:rPr>
                <w:rFonts w:asciiTheme="minorEastAsia" w:hAnsiTheme="minorEastAsia" w:hint="eastAsia"/>
                <w:szCs w:val="21"/>
              </w:rPr>
              <w:t>记录人</w:t>
            </w:r>
          </w:p>
        </w:tc>
        <w:tc>
          <w:tcPr>
            <w:tcW w:w="2869" w:type="dxa"/>
            <w:gridSpan w:val="2"/>
            <w:vAlign w:val="center"/>
          </w:tcPr>
          <w:p w14:paraId="1A72FBCB" w14:textId="77777777" w:rsidR="008C2D17" w:rsidRPr="008C2D17" w:rsidRDefault="008C2D17" w:rsidP="008E2676">
            <w:pPr>
              <w:jc w:val="center"/>
              <w:rPr>
                <w:rFonts w:asciiTheme="minorEastAsia" w:hAnsiTheme="minorEastAsia"/>
                <w:szCs w:val="21"/>
              </w:rPr>
            </w:pPr>
          </w:p>
        </w:tc>
      </w:tr>
      <w:tr w:rsidR="008C2D17" w:rsidRPr="008C2D17" w14:paraId="6F7752DD" w14:textId="77777777" w:rsidTr="008C2D17">
        <w:tc>
          <w:tcPr>
            <w:tcW w:w="1786" w:type="dxa"/>
            <w:gridSpan w:val="2"/>
            <w:vAlign w:val="center"/>
          </w:tcPr>
          <w:p w14:paraId="4E03A5F7" w14:textId="77777777" w:rsidR="008C2D17" w:rsidRPr="008C2D17" w:rsidRDefault="008C2D17" w:rsidP="008E2676">
            <w:pPr>
              <w:jc w:val="center"/>
              <w:rPr>
                <w:rFonts w:asciiTheme="minorEastAsia" w:hAnsiTheme="minorEastAsia"/>
                <w:szCs w:val="21"/>
              </w:rPr>
            </w:pPr>
            <w:r w:rsidRPr="008C2D17">
              <w:rPr>
                <w:rFonts w:asciiTheme="minorEastAsia" w:hAnsiTheme="minorEastAsia" w:hint="eastAsia"/>
                <w:szCs w:val="21"/>
              </w:rPr>
              <w:t>培训时间</w:t>
            </w:r>
          </w:p>
        </w:tc>
        <w:tc>
          <w:tcPr>
            <w:tcW w:w="2624" w:type="dxa"/>
            <w:gridSpan w:val="3"/>
            <w:vAlign w:val="center"/>
          </w:tcPr>
          <w:p w14:paraId="7D02C221" w14:textId="77777777" w:rsidR="008C2D17" w:rsidRPr="008C2D17" w:rsidRDefault="008C2D17" w:rsidP="008E2676">
            <w:pPr>
              <w:jc w:val="center"/>
              <w:rPr>
                <w:rFonts w:asciiTheme="minorEastAsia" w:hAnsiTheme="minorEastAsia"/>
                <w:szCs w:val="21"/>
              </w:rPr>
            </w:pPr>
          </w:p>
        </w:tc>
        <w:tc>
          <w:tcPr>
            <w:tcW w:w="1469" w:type="dxa"/>
            <w:vAlign w:val="center"/>
          </w:tcPr>
          <w:p w14:paraId="6DDE5E2D" w14:textId="77777777" w:rsidR="008C2D17" w:rsidRPr="008C2D17" w:rsidRDefault="008C2D17" w:rsidP="008E2676">
            <w:pPr>
              <w:jc w:val="center"/>
              <w:rPr>
                <w:rFonts w:asciiTheme="minorEastAsia" w:hAnsiTheme="minorEastAsia"/>
                <w:szCs w:val="21"/>
              </w:rPr>
            </w:pPr>
            <w:r w:rsidRPr="008C2D17">
              <w:rPr>
                <w:rFonts w:asciiTheme="minorEastAsia" w:hAnsiTheme="minorEastAsia" w:hint="eastAsia"/>
                <w:szCs w:val="21"/>
              </w:rPr>
              <w:t>参加对象</w:t>
            </w:r>
          </w:p>
        </w:tc>
        <w:tc>
          <w:tcPr>
            <w:tcW w:w="2869" w:type="dxa"/>
            <w:gridSpan w:val="2"/>
            <w:vAlign w:val="center"/>
          </w:tcPr>
          <w:p w14:paraId="06CFDDA9" w14:textId="77777777" w:rsidR="008C2D17" w:rsidRPr="008C2D17" w:rsidRDefault="008C2D17" w:rsidP="008E2676">
            <w:pPr>
              <w:jc w:val="center"/>
              <w:rPr>
                <w:rFonts w:asciiTheme="minorEastAsia" w:hAnsiTheme="minorEastAsia"/>
                <w:szCs w:val="21"/>
              </w:rPr>
            </w:pPr>
          </w:p>
        </w:tc>
      </w:tr>
      <w:tr w:rsidR="008C2D17" w:rsidRPr="008C2D17" w14:paraId="3DAF6FD7" w14:textId="77777777" w:rsidTr="008C2D17">
        <w:trPr>
          <w:trHeight w:val="2585"/>
        </w:trPr>
        <w:tc>
          <w:tcPr>
            <w:tcW w:w="8748" w:type="dxa"/>
            <w:gridSpan w:val="8"/>
          </w:tcPr>
          <w:p w14:paraId="4FB2EA83" w14:textId="77777777" w:rsidR="008C2D17" w:rsidRPr="008C2D17" w:rsidRDefault="008C2D17" w:rsidP="008E2676">
            <w:pPr>
              <w:spacing w:line="440" w:lineRule="exact"/>
              <w:rPr>
                <w:rFonts w:asciiTheme="minorEastAsia" w:hAnsiTheme="minorEastAsia"/>
                <w:szCs w:val="21"/>
              </w:rPr>
            </w:pPr>
            <w:r w:rsidRPr="008C2D17">
              <w:rPr>
                <w:rFonts w:asciiTheme="minorEastAsia" w:hAnsiTheme="minorEastAsia" w:hint="eastAsia"/>
                <w:szCs w:val="21"/>
              </w:rPr>
              <w:t>培训主要内容：</w:t>
            </w:r>
          </w:p>
          <w:p w14:paraId="1DDB71BE" w14:textId="77777777" w:rsidR="008C2D17" w:rsidRPr="008C2D17" w:rsidRDefault="008C2D17" w:rsidP="008E2676">
            <w:pPr>
              <w:spacing w:line="440" w:lineRule="exact"/>
              <w:rPr>
                <w:rFonts w:asciiTheme="minorEastAsia" w:hAnsiTheme="minorEastAsia"/>
                <w:szCs w:val="21"/>
              </w:rPr>
            </w:pPr>
            <w:r w:rsidRPr="008C2D17">
              <w:rPr>
                <w:rFonts w:asciiTheme="minorEastAsia" w:hAnsiTheme="minorEastAsia" w:hint="eastAsia"/>
                <w:szCs w:val="21"/>
              </w:rPr>
              <w:t>1、国家安全生产法律、法规及企业的安全规章制度教育；</w:t>
            </w:r>
          </w:p>
          <w:p w14:paraId="06A74AD0" w14:textId="77777777" w:rsidR="008C2D17" w:rsidRPr="008C2D17" w:rsidRDefault="008C2D17" w:rsidP="008E2676">
            <w:pPr>
              <w:spacing w:line="440" w:lineRule="exact"/>
              <w:rPr>
                <w:rFonts w:asciiTheme="minorEastAsia" w:hAnsiTheme="minorEastAsia"/>
                <w:szCs w:val="21"/>
              </w:rPr>
            </w:pPr>
            <w:r w:rsidRPr="008C2D17">
              <w:rPr>
                <w:rFonts w:asciiTheme="minorEastAsia" w:hAnsiTheme="minorEastAsia" w:hint="eastAsia"/>
                <w:szCs w:val="21"/>
              </w:rPr>
              <w:t>2、工程概况及施工特点，机具设备，施工现场危险源辨识教育；</w:t>
            </w:r>
          </w:p>
          <w:p w14:paraId="5AEDB74C" w14:textId="77777777" w:rsidR="008C2D17" w:rsidRPr="008C2D17" w:rsidRDefault="008C2D17" w:rsidP="008E2676">
            <w:pPr>
              <w:spacing w:line="440" w:lineRule="exact"/>
              <w:rPr>
                <w:rFonts w:asciiTheme="minorEastAsia" w:hAnsiTheme="minorEastAsia"/>
                <w:szCs w:val="21"/>
              </w:rPr>
            </w:pPr>
            <w:r w:rsidRPr="008C2D17">
              <w:rPr>
                <w:rFonts w:asciiTheme="minorEastAsia" w:hAnsiTheme="minorEastAsia" w:hint="eastAsia"/>
                <w:szCs w:val="21"/>
              </w:rPr>
              <w:t>3、施工安全基本常识教育；</w:t>
            </w:r>
          </w:p>
          <w:p w14:paraId="6C9DBF1D" w14:textId="77777777" w:rsidR="008C2D17" w:rsidRPr="008C2D17" w:rsidRDefault="008C2D17" w:rsidP="008E2676">
            <w:pPr>
              <w:spacing w:line="440" w:lineRule="exact"/>
              <w:rPr>
                <w:rFonts w:asciiTheme="minorEastAsia" w:hAnsiTheme="minorEastAsia"/>
                <w:szCs w:val="21"/>
              </w:rPr>
            </w:pPr>
            <w:r w:rsidRPr="008C2D17">
              <w:rPr>
                <w:rFonts w:asciiTheme="minorEastAsia" w:hAnsiTheme="minorEastAsia" w:hint="eastAsia"/>
                <w:szCs w:val="21"/>
              </w:rPr>
              <w:t>4、高处临边作业安全教育；</w:t>
            </w:r>
          </w:p>
          <w:p w14:paraId="7AB9B9F0" w14:textId="77777777" w:rsidR="008C2D17" w:rsidRPr="008C2D17" w:rsidRDefault="008C2D17" w:rsidP="008E2676">
            <w:pPr>
              <w:spacing w:line="440" w:lineRule="exact"/>
              <w:rPr>
                <w:rFonts w:asciiTheme="minorEastAsia" w:hAnsiTheme="minorEastAsia"/>
                <w:szCs w:val="21"/>
              </w:rPr>
            </w:pPr>
            <w:r w:rsidRPr="008C2D17">
              <w:rPr>
                <w:rFonts w:asciiTheme="minorEastAsia" w:hAnsiTheme="minorEastAsia" w:hint="eastAsia"/>
                <w:szCs w:val="21"/>
              </w:rPr>
              <w:t>5、消防防火知识及施工现场临时用电教育；</w:t>
            </w:r>
          </w:p>
          <w:p w14:paraId="421F1683" w14:textId="77777777" w:rsidR="008C2D17" w:rsidRPr="008C2D17" w:rsidRDefault="008C2D17" w:rsidP="008E2676">
            <w:pPr>
              <w:spacing w:line="440" w:lineRule="exact"/>
              <w:rPr>
                <w:rFonts w:asciiTheme="minorEastAsia" w:hAnsiTheme="minorEastAsia"/>
                <w:szCs w:val="21"/>
              </w:rPr>
            </w:pPr>
            <w:r w:rsidRPr="008C2D17">
              <w:rPr>
                <w:rFonts w:asciiTheme="minorEastAsia" w:hAnsiTheme="minorEastAsia" w:hint="eastAsia"/>
                <w:szCs w:val="21"/>
              </w:rPr>
              <w:t>6、文明施工及环境保护教育。</w:t>
            </w:r>
          </w:p>
        </w:tc>
      </w:tr>
      <w:tr w:rsidR="008C2D17" w:rsidRPr="008C2D17" w14:paraId="6D1E283C" w14:textId="77777777" w:rsidTr="008C2D17">
        <w:trPr>
          <w:trHeight w:val="384"/>
        </w:trPr>
        <w:tc>
          <w:tcPr>
            <w:tcW w:w="8748" w:type="dxa"/>
            <w:gridSpan w:val="8"/>
          </w:tcPr>
          <w:p w14:paraId="0E625331" w14:textId="77777777" w:rsidR="008C2D17" w:rsidRPr="008C2D17" w:rsidRDefault="008C2D17" w:rsidP="008C2D17">
            <w:pPr>
              <w:ind w:firstLineChars="900" w:firstLine="1890"/>
              <w:rPr>
                <w:rFonts w:asciiTheme="minorEastAsia" w:hAnsiTheme="minorEastAsia"/>
                <w:szCs w:val="21"/>
              </w:rPr>
            </w:pPr>
            <w:r w:rsidRPr="008C2D17">
              <w:rPr>
                <w:rFonts w:asciiTheme="minorEastAsia" w:hAnsiTheme="minorEastAsia" w:hint="eastAsia"/>
                <w:szCs w:val="21"/>
              </w:rPr>
              <w:t>参 加 培 训 的 人 员 名 单</w:t>
            </w:r>
          </w:p>
        </w:tc>
      </w:tr>
      <w:tr w:rsidR="008C2D17" w:rsidRPr="008C2D17" w14:paraId="5DD812AE" w14:textId="77777777" w:rsidTr="008C2D17">
        <w:tc>
          <w:tcPr>
            <w:tcW w:w="1682" w:type="dxa"/>
            <w:vAlign w:val="center"/>
          </w:tcPr>
          <w:p w14:paraId="38FA70CC" w14:textId="77777777" w:rsidR="008C2D17" w:rsidRPr="008C2D17" w:rsidRDefault="008C2D17" w:rsidP="008E2676">
            <w:pPr>
              <w:jc w:val="center"/>
              <w:rPr>
                <w:rFonts w:asciiTheme="minorEastAsia" w:hAnsiTheme="minorEastAsia"/>
                <w:szCs w:val="21"/>
              </w:rPr>
            </w:pPr>
            <w:r w:rsidRPr="008C2D17">
              <w:rPr>
                <w:rFonts w:asciiTheme="minorEastAsia" w:hAnsiTheme="minorEastAsia" w:hint="eastAsia"/>
                <w:szCs w:val="21"/>
              </w:rPr>
              <w:t>单位（部门）</w:t>
            </w:r>
          </w:p>
        </w:tc>
        <w:tc>
          <w:tcPr>
            <w:tcW w:w="1259" w:type="dxa"/>
            <w:gridSpan w:val="2"/>
            <w:vAlign w:val="center"/>
          </w:tcPr>
          <w:p w14:paraId="7AC60445" w14:textId="77777777" w:rsidR="008C2D17" w:rsidRPr="008C2D17" w:rsidRDefault="008C2D17" w:rsidP="008E2676">
            <w:pPr>
              <w:jc w:val="center"/>
              <w:rPr>
                <w:rFonts w:asciiTheme="minorEastAsia" w:hAnsiTheme="minorEastAsia"/>
                <w:szCs w:val="21"/>
              </w:rPr>
            </w:pPr>
            <w:r w:rsidRPr="008C2D17">
              <w:rPr>
                <w:rFonts w:asciiTheme="minorEastAsia" w:hAnsiTheme="minorEastAsia" w:hint="eastAsia"/>
                <w:szCs w:val="21"/>
              </w:rPr>
              <w:t>姓 名</w:t>
            </w:r>
          </w:p>
        </w:tc>
        <w:tc>
          <w:tcPr>
            <w:tcW w:w="1154" w:type="dxa"/>
            <w:vAlign w:val="center"/>
          </w:tcPr>
          <w:p w14:paraId="199EB3D2" w14:textId="77777777" w:rsidR="008C2D17" w:rsidRPr="008C2D17" w:rsidRDefault="008C2D17" w:rsidP="008E2676">
            <w:pPr>
              <w:jc w:val="center"/>
              <w:rPr>
                <w:rFonts w:asciiTheme="minorEastAsia" w:hAnsiTheme="minorEastAsia"/>
                <w:szCs w:val="21"/>
              </w:rPr>
            </w:pPr>
            <w:r w:rsidRPr="008C2D17">
              <w:rPr>
                <w:rFonts w:asciiTheme="minorEastAsia" w:hAnsiTheme="minorEastAsia" w:hint="eastAsia"/>
                <w:szCs w:val="21"/>
              </w:rPr>
              <w:t>职 务</w:t>
            </w:r>
          </w:p>
        </w:tc>
        <w:tc>
          <w:tcPr>
            <w:tcW w:w="1784" w:type="dxa"/>
            <w:gridSpan w:val="2"/>
            <w:vAlign w:val="center"/>
          </w:tcPr>
          <w:p w14:paraId="7865305D" w14:textId="77777777" w:rsidR="008C2D17" w:rsidRPr="008C2D17" w:rsidRDefault="008C2D17" w:rsidP="008E2676">
            <w:pPr>
              <w:jc w:val="center"/>
              <w:rPr>
                <w:rFonts w:asciiTheme="minorEastAsia" w:hAnsiTheme="minorEastAsia"/>
                <w:szCs w:val="21"/>
              </w:rPr>
            </w:pPr>
            <w:r w:rsidRPr="008C2D17">
              <w:rPr>
                <w:rFonts w:asciiTheme="minorEastAsia" w:hAnsiTheme="minorEastAsia" w:hint="eastAsia"/>
                <w:szCs w:val="21"/>
              </w:rPr>
              <w:t>单位（部门）</w:t>
            </w:r>
          </w:p>
        </w:tc>
        <w:tc>
          <w:tcPr>
            <w:tcW w:w="1364" w:type="dxa"/>
            <w:vAlign w:val="center"/>
          </w:tcPr>
          <w:p w14:paraId="5CFD5F03" w14:textId="77777777" w:rsidR="008C2D17" w:rsidRPr="008C2D17" w:rsidRDefault="008C2D17" w:rsidP="008E2676">
            <w:pPr>
              <w:jc w:val="center"/>
              <w:rPr>
                <w:rFonts w:asciiTheme="minorEastAsia" w:hAnsiTheme="minorEastAsia"/>
                <w:szCs w:val="21"/>
              </w:rPr>
            </w:pPr>
            <w:r w:rsidRPr="008C2D17">
              <w:rPr>
                <w:rFonts w:asciiTheme="minorEastAsia" w:hAnsiTheme="minorEastAsia" w:hint="eastAsia"/>
                <w:szCs w:val="21"/>
              </w:rPr>
              <w:t>姓 名</w:t>
            </w:r>
          </w:p>
        </w:tc>
        <w:tc>
          <w:tcPr>
            <w:tcW w:w="1505" w:type="dxa"/>
            <w:vAlign w:val="center"/>
          </w:tcPr>
          <w:p w14:paraId="7F32E069" w14:textId="77777777" w:rsidR="008C2D17" w:rsidRPr="008C2D17" w:rsidRDefault="008C2D17" w:rsidP="008E2676">
            <w:pPr>
              <w:jc w:val="center"/>
              <w:rPr>
                <w:rFonts w:asciiTheme="minorEastAsia" w:hAnsiTheme="minorEastAsia"/>
                <w:szCs w:val="21"/>
              </w:rPr>
            </w:pPr>
            <w:r w:rsidRPr="008C2D17">
              <w:rPr>
                <w:rFonts w:asciiTheme="minorEastAsia" w:hAnsiTheme="minorEastAsia" w:hint="eastAsia"/>
                <w:szCs w:val="21"/>
              </w:rPr>
              <w:t>职 务</w:t>
            </w:r>
          </w:p>
        </w:tc>
      </w:tr>
      <w:tr w:rsidR="008C2D17" w:rsidRPr="008C2D17" w14:paraId="4E3034CE" w14:textId="77777777" w:rsidTr="008C2D17">
        <w:tc>
          <w:tcPr>
            <w:tcW w:w="1682" w:type="dxa"/>
          </w:tcPr>
          <w:p w14:paraId="455184D6" w14:textId="77777777" w:rsidR="008C2D17" w:rsidRPr="008C2D17" w:rsidRDefault="008C2D17" w:rsidP="008E2676">
            <w:pPr>
              <w:rPr>
                <w:rFonts w:asciiTheme="minorEastAsia" w:hAnsiTheme="minorEastAsia"/>
                <w:szCs w:val="21"/>
              </w:rPr>
            </w:pPr>
          </w:p>
        </w:tc>
        <w:tc>
          <w:tcPr>
            <w:tcW w:w="1259" w:type="dxa"/>
            <w:gridSpan w:val="2"/>
          </w:tcPr>
          <w:p w14:paraId="6361E799" w14:textId="77777777" w:rsidR="008C2D17" w:rsidRPr="008C2D17" w:rsidRDefault="008C2D17" w:rsidP="008E2676">
            <w:pPr>
              <w:rPr>
                <w:rFonts w:asciiTheme="minorEastAsia" w:hAnsiTheme="minorEastAsia"/>
                <w:szCs w:val="21"/>
              </w:rPr>
            </w:pPr>
          </w:p>
        </w:tc>
        <w:tc>
          <w:tcPr>
            <w:tcW w:w="1154" w:type="dxa"/>
          </w:tcPr>
          <w:p w14:paraId="3DFEBAF7" w14:textId="77777777" w:rsidR="008C2D17" w:rsidRPr="008C2D17" w:rsidRDefault="008C2D17" w:rsidP="008E2676">
            <w:pPr>
              <w:rPr>
                <w:rFonts w:asciiTheme="minorEastAsia" w:hAnsiTheme="minorEastAsia"/>
                <w:szCs w:val="21"/>
              </w:rPr>
            </w:pPr>
          </w:p>
        </w:tc>
        <w:tc>
          <w:tcPr>
            <w:tcW w:w="1784" w:type="dxa"/>
            <w:gridSpan w:val="2"/>
          </w:tcPr>
          <w:p w14:paraId="70575C29" w14:textId="77777777" w:rsidR="008C2D17" w:rsidRPr="008C2D17" w:rsidRDefault="008C2D17" w:rsidP="008E2676">
            <w:pPr>
              <w:rPr>
                <w:rFonts w:asciiTheme="minorEastAsia" w:hAnsiTheme="minorEastAsia"/>
                <w:szCs w:val="21"/>
              </w:rPr>
            </w:pPr>
          </w:p>
        </w:tc>
        <w:tc>
          <w:tcPr>
            <w:tcW w:w="1364" w:type="dxa"/>
          </w:tcPr>
          <w:p w14:paraId="62778734" w14:textId="77777777" w:rsidR="008C2D17" w:rsidRPr="008C2D17" w:rsidRDefault="008C2D17" w:rsidP="008E2676">
            <w:pPr>
              <w:rPr>
                <w:rFonts w:asciiTheme="minorEastAsia" w:hAnsiTheme="minorEastAsia"/>
                <w:szCs w:val="21"/>
              </w:rPr>
            </w:pPr>
          </w:p>
        </w:tc>
        <w:tc>
          <w:tcPr>
            <w:tcW w:w="1505" w:type="dxa"/>
          </w:tcPr>
          <w:p w14:paraId="1E8ACEE7" w14:textId="77777777" w:rsidR="008C2D17" w:rsidRPr="008C2D17" w:rsidRDefault="008C2D17" w:rsidP="008E2676">
            <w:pPr>
              <w:rPr>
                <w:rFonts w:asciiTheme="minorEastAsia" w:hAnsiTheme="minorEastAsia"/>
                <w:szCs w:val="21"/>
              </w:rPr>
            </w:pPr>
          </w:p>
        </w:tc>
      </w:tr>
      <w:tr w:rsidR="008C2D17" w:rsidRPr="008C2D17" w14:paraId="580E50B5" w14:textId="77777777" w:rsidTr="008C2D17">
        <w:tc>
          <w:tcPr>
            <w:tcW w:w="1682" w:type="dxa"/>
          </w:tcPr>
          <w:p w14:paraId="2A66A837" w14:textId="77777777" w:rsidR="008C2D17" w:rsidRPr="008C2D17" w:rsidRDefault="008C2D17" w:rsidP="008E2676">
            <w:pPr>
              <w:rPr>
                <w:rFonts w:asciiTheme="minorEastAsia" w:hAnsiTheme="minorEastAsia"/>
                <w:szCs w:val="21"/>
              </w:rPr>
            </w:pPr>
          </w:p>
        </w:tc>
        <w:tc>
          <w:tcPr>
            <w:tcW w:w="1259" w:type="dxa"/>
            <w:gridSpan w:val="2"/>
          </w:tcPr>
          <w:p w14:paraId="3F50169B" w14:textId="77777777" w:rsidR="008C2D17" w:rsidRPr="008C2D17" w:rsidRDefault="008C2D17" w:rsidP="008E2676">
            <w:pPr>
              <w:rPr>
                <w:rFonts w:asciiTheme="minorEastAsia" w:hAnsiTheme="minorEastAsia"/>
                <w:szCs w:val="21"/>
              </w:rPr>
            </w:pPr>
          </w:p>
        </w:tc>
        <w:tc>
          <w:tcPr>
            <w:tcW w:w="1154" w:type="dxa"/>
          </w:tcPr>
          <w:p w14:paraId="7E7FFCDD" w14:textId="77777777" w:rsidR="008C2D17" w:rsidRPr="008C2D17" w:rsidRDefault="008C2D17" w:rsidP="008E2676">
            <w:pPr>
              <w:rPr>
                <w:rFonts w:asciiTheme="minorEastAsia" w:hAnsiTheme="minorEastAsia"/>
                <w:szCs w:val="21"/>
              </w:rPr>
            </w:pPr>
          </w:p>
        </w:tc>
        <w:tc>
          <w:tcPr>
            <w:tcW w:w="1784" w:type="dxa"/>
            <w:gridSpan w:val="2"/>
          </w:tcPr>
          <w:p w14:paraId="0F14B235" w14:textId="77777777" w:rsidR="008C2D17" w:rsidRPr="008C2D17" w:rsidRDefault="008C2D17" w:rsidP="008E2676">
            <w:pPr>
              <w:rPr>
                <w:rFonts w:asciiTheme="minorEastAsia" w:hAnsiTheme="minorEastAsia"/>
                <w:szCs w:val="21"/>
              </w:rPr>
            </w:pPr>
          </w:p>
        </w:tc>
        <w:tc>
          <w:tcPr>
            <w:tcW w:w="1364" w:type="dxa"/>
          </w:tcPr>
          <w:p w14:paraId="280561EA" w14:textId="77777777" w:rsidR="008C2D17" w:rsidRPr="008C2D17" w:rsidRDefault="008C2D17" w:rsidP="008E2676">
            <w:pPr>
              <w:rPr>
                <w:rFonts w:asciiTheme="minorEastAsia" w:hAnsiTheme="minorEastAsia"/>
                <w:szCs w:val="21"/>
              </w:rPr>
            </w:pPr>
          </w:p>
        </w:tc>
        <w:tc>
          <w:tcPr>
            <w:tcW w:w="1505" w:type="dxa"/>
          </w:tcPr>
          <w:p w14:paraId="718A0C7F" w14:textId="77777777" w:rsidR="008C2D17" w:rsidRPr="008C2D17" w:rsidRDefault="008C2D17" w:rsidP="008E2676">
            <w:pPr>
              <w:rPr>
                <w:rFonts w:asciiTheme="minorEastAsia" w:hAnsiTheme="minorEastAsia"/>
                <w:szCs w:val="21"/>
              </w:rPr>
            </w:pPr>
          </w:p>
        </w:tc>
      </w:tr>
      <w:tr w:rsidR="008C2D17" w:rsidRPr="008C2D17" w14:paraId="479F07D8" w14:textId="77777777" w:rsidTr="008C2D17">
        <w:tc>
          <w:tcPr>
            <w:tcW w:w="1682" w:type="dxa"/>
          </w:tcPr>
          <w:p w14:paraId="383B113D" w14:textId="77777777" w:rsidR="008C2D17" w:rsidRPr="008C2D17" w:rsidRDefault="008C2D17" w:rsidP="008E2676">
            <w:pPr>
              <w:rPr>
                <w:rFonts w:asciiTheme="minorEastAsia" w:hAnsiTheme="minorEastAsia"/>
                <w:szCs w:val="21"/>
              </w:rPr>
            </w:pPr>
          </w:p>
        </w:tc>
        <w:tc>
          <w:tcPr>
            <w:tcW w:w="1259" w:type="dxa"/>
            <w:gridSpan w:val="2"/>
          </w:tcPr>
          <w:p w14:paraId="4D1110B3" w14:textId="77777777" w:rsidR="008C2D17" w:rsidRPr="008C2D17" w:rsidRDefault="008C2D17" w:rsidP="008E2676">
            <w:pPr>
              <w:rPr>
                <w:rFonts w:asciiTheme="minorEastAsia" w:hAnsiTheme="minorEastAsia"/>
                <w:szCs w:val="21"/>
              </w:rPr>
            </w:pPr>
          </w:p>
        </w:tc>
        <w:tc>
          <w:tcPr>
            <w:tcW w:w="1154" w:type="dxa"/>
          </w:tcPr>
          <w:p w14:paraId="22BA7E11" w14:textId="77777777" w:rsidR="008C2D17" w:rsidRPr="008C2D17" w:rsidRDefault="008C2D17" w:rsidP="008E2676">
            <w:pPr>
              <w:rPr>
                <w:rFonts w:asciiTheme="minorEastAsia" w:hAnsiTheme="minorEastAsia"/>
                <w:szCs w:val="21"/>
              </w:rPr>
            </w:pPr>
          </w:p>
        </w:tc>
        <w:tc>
          <w:tcPr>
            <w:tcW w:w="1784" w:type="dxa"/>
            <w:gridSpan w:val="2"/>
          </w:tcPr>
          <w:p w14:paraId="67832040" w14:textId="77777777" w:rsidR="008C2D17" w:rsidRPr="008C2D17" w:rsidRDefault="008C2D17" w:rsidP="008E2676">
            <w:pPr>
              <w:rPr>
                <w:rFonts w:asciiTheme="minorEastAsia" w:hAnsiTheme="minorEastAsia"/>
                <w:szCs w:val="21"/>
              </w:rPr>
            </w:pPr>
          </w:p>
        </w:tc>
        <w:tc>
          <w:tcPr>
            <w:tcW w:w="1364" w:type="dxa"/>
          </w:tcPr>
          <w:p w14:paraId="2C791B6E" w14:textId="77777777" w:rsidR="008C2D17" w:rsidRPr="008C2D17" w:rsidRDefault="008C2D17" w:rsidP="008E2676">
            <w:pPr>
              <w:rPr>
                <w:rFonts w:asciiTheme="minorEastAsia" w:hAnsiTheme="minorEastAsia"/>
                <w:szCs w:val="21"/>
              </w:rPr>
            </w:pPr>
          </w:p>
        </w:tc>
        <w:tc>
          <w:tcPr>
            <w:tcW w:w="1505" w:type="dxa"/>
          </w:tcPr>
          <w:p w14:paraId="3D1E1F2E" w14:textId="77777777" w:rsidR="008C2D17" w:rsidRPr="008C2D17" w:rsidRDefault="008C2D17" w:rsidP="008E2676">
            <w:pPr>
              <w:rPr>
                <w:rFonts w:asciiTheme="minorEastAsia" w:hAnsiTheme="minorEastAsia"/>
                <w:szCs w:val="21"/>
              </w:rPr>
            </w:pPr>
          </w:p>
        </w:tc>
      </w:tr>
      <w:tr w:rsidR="008C2D17" w:rsidRPr="008C2D17" w14:paraId="3663D846" w14:textId="77777777" w:rsidTr="008C2D17">
        <w:tc>
          <w:tcPr>
            <w:tcW w:w="1682" w:type="dxa"/>
          </w:tcPr>
          <w:p w14:paraId="3AFCC508" w14:textId="77777777" w:rsidR="008C2D17" w:rsidRPr="008C2D17" w:rsidRDefault="008C2D17" w:rsidP="008E2676">
            <w:pPr>
              <w:rPr>
                <w:rFonts w:asciiTheme="minorEastAsia" w:hAnsiTheme="minorEastAsia"/>
                <w:szCs w:val="21"/>
              </w:rPr>
            </w:pPr>
          </w:p>
        </w:tc>
        <w:tc>
          <w:tcPr>
            <w:tcW w:w="1259" w:type="dxa"/>
            <w:gridSpan w:val="2"/>
          </w:tcPr>
          <w:p w14:paraId="0E1F9C66" w14:textId="77777777" w:rsidR="008C2D17" w:rsidRPr="008C2D17" w:rsidRDefault="008C2D17" w:rsidP="008E2676">
            <w:pPr>
              <w:rPr>
                <w:rFonts w:asciiTheme="minorEastAsia" w:hAnsiTheme="minorEastAsia"/>
                <w:szCs w:val="21"/>
              </w:rPr>
            </w:pPr>
          </w:p>
        </w:tc>
        <w:tc>
          <w:tcPr>
            <w:tcW w:w="1154" w:type="dxa"/>
          </w:tcPr>
          <w:p w14:paraId="6DBFBC62" w14:textId="77777777" w:rsidR="008C2D17" w:rsidRPr="008C2D17" w:rsidRDefault="008C2D17" w:rsidP="008E2676">
            <w:pPr>
              <w:rPr>
                <w:rFonts w:asciiTheme="minorEastAsia" w:hAnsiTheme="minorEastAsia"/>
                <w:szCs w:val="21"/>
              </w:rPr>
            </w:pPr>
          </w:p>
        </w:tc>
        <w:tc>
          <w:tcPr>
            <w:tcW w:w="1784" w:type="dxa"/>
            <w:gridSpan w:val="2"/>
          </w:tcPr>
          <w:p w14:paraId="6FAAF8CE" w14:textId="77777777" w:rsidR="008C2D17" w:rsidRPr="008C2D17" w:rsidRDefault="008C2D17" w:rsidP="008E2676">
            <w:pPr>
              <w:rPr>
                <w:rFonts w:asciiTheme="minorEastAsia" w:hAnsiTheme="minorEastAsia"/>
                <w:szCs w:val="21"/>
              </w:rPr>
            </w:pPr>
          </w:p>
        </w:tc>
        <w:tc>
          <w:tcPr>
            <w:tcW w:w="1364" w:type="dxa"/>
          </w:tcPr>
          <w:p w14:paraId="0D17E4C2" w14:textId="77777777" w:rsidR="008C2D17" w:rsidRPr="008C2D17" w:rsidRDefault="008C2D17" w:rsidP="008E2676">
            <w:pPr>
              <w:rPr>
                <w:rFonts w:asciiTheme="minorEastAsia" w:hAnsiTheme="minorEastAsia"/>
                <w:szCs w:val="21"/>
              </w:rPr>
            </w:pPr>
          </w:p>
        </w:tc>
        <w:tc>
          <w:tcPr>
            <w:tcW w:w="1505" w:type="dxa"/>
          </w:tcPr>
          <w:p w14:paraId="68AFABEF" w14:textId="77777777" w:rsidR="008C2D17" w:rsidRPr="008C2D17" w:rsidRDefault="008C2D17" w:rsidP="008E2676">
            <w:pPr>
              <w:rPr>
                <w:rFonts w:asciiTheme="minorEastAsia" w:hAnsiTheme="minorEastAsia"/>
                <w:szCs w:val="21"/>
              </w:rPr>
            </w:pPr>
          </w:p>
        </w:tc>
      </w:tr>
      <w:tr w:rsidR="008C2D17" w:rsidRPr="008C2D17" w14:paraId="5A98368F" w14:textId="77777777" w:rsidTr="008C2D17">
        <w:tc>
          <w:tcPr>
            <w:tcW w:w="1682" w:type="dxa"/>
          </w:tcPr>
          <w:p w14:paraId="2F6CD736" w14:textId="77777777" w:rsidR="008C2D17" w:rsidRPr="008C2D17" w:rsidRDefault="008C2D17" w:rsidP="008E2676">
            <w:pPr>
              <w:rPr>
                <w:rFonts w:asciiTheme="minorEastAsia" w:hAnsiTheme="minorEastAsia"/>
                <w:szCs w:val="21"/>
              </w:rPr>
            </w:pPr>
          </w:p>
        </w:tc>
        <w:tc>
          <w:tcPr>
            <w:tcW w:w="1259" w:type="dxa"/>
            <w:gridSpan w:val="2"/>
          </w:tcPr>
          <w:p w14:paraId="7D890E07" w14:textId="77777777" w:rsidR="008C2D17" w:rsidRPr="008C2D17" w:rsidRDefault="008C2D17" w:rsidP="008E2676">
            <w:pPr>
              <w:rPr>
                <w:rFonts w:asciiTheme="minorEastAsia" w:hAnsiTheme="minorEastAsia"/>
                <w:szCs w:val="21"/>
              </w:rPr>
            </w:pPr>
          </w:p>
        </w:tc>
        <w:tc>
          <w:tcPr>
            <w:tcW w:w="1154" w:type="dxa"/>
          </w:tcPr>
          <w:p w14:paraId="0DEC1377" w14:textId="77777777" w:rsidR="008C2D17" w:rsidRPr="008C2D17" w:rsidRDefault="008C2D17" w:rsidP="008E2676">
            <w:pPr>
              <w:rPr>
                <w:rFonts w:asciiTheme="minorEastAsia" w:hAnsiTheme="minorEastAsia"/>
                <w:szCs w:val="21"/>
              </w:rPr>
            </w:pPr>
          </w:p>
        </w:tc>
        <w:tc>
          <w:tcPr>
            <w:tcW w:w="1784" w:type="dxa"/>
            <w:gridSpan w:val="2"/>
          </w:tcPr>
          <w:p w14:paraId="34B36584" w14:textId="77777777" w:rsidR="008C2D17" w:rsidRPr="008C2D17" w:rsidRDefault="008C2D17" w:rsidP="008E2676">
            <w:pPr>
              <w:rPr>
                <w:rFonts w:asciiTheme="minorEastAsia" w:hAnsiTheme="minorEastAsia"/>
                <w:szCs w:val="21"/>
              </w:rPr>
            </w:pPr>
          </w:p>
        </w:tc>
        <w:tc>
          <w:tcPr>
            <w:tcW w:w="1364" w:type="dxa"/>
          </w:tcPr>
          <w:p w14:paraId="614A5603" w14:textId="77777777" w:rsidR="008C2D17" w:rsidRPr="008C2D17" w:rsidRDefault="008C2D17" w:rsidP="008E2676">
            <w:pPr>
              <w:rPr>
                <w:rFonts w:asciiTheme="minorEastAsia" w:hAnsiTheme="minorEastAsia"/>
                <w:szCs w:val="21"/>
              </w:rPr>
            </w:pPr>
          </w:p>
        </w:tc>
        <w:tc>
          <w:tcPr>
            <w:tcW w:w="1505" w:type="dxa"/>
          </w:tcPr>
          <w:p w14:paraId="7BD2A1DB" w14:textId="77777777" w:rsidR="008C2D17" w:rsidRPr="008C2D17" w:rsidRDefault="008C2D17" w:rsidP="008E2676">
            <w:pPr>
              <w:rPr>
                <w:rFonts w:asciiTheme="minorEastAsia" w:hAnsiTheme="minorEastAsia"/>
                <w:szCs w:val="21"/>
              </w:rPr>
            </w:pPr>
          </w:p>
        </w:tc>
      </w:tr>
      <w:tr w:rsidR="008C2D17" w:rsidRPr="008C2D17" w14:paraId="3075B93E" w14:textId="77777777" w:rsidTr="008C2D17">
        <w:tc>
          <w:tcPr>
            <w:tcW w:w="1682" w:type="dxa"/>
          </w:tcPr>
          <w:p w14:paraId="1C71EA49" w14:textId="77777777" w:rsidR="008C2D17" w:rsidRPr="008C2D17" w:rsidRDefault="008C2D17" w:rsidP="008E2676">
            <w:pPr>
              <w:rPr>
                <w:rFonts w:asciiTheme="minorEastAsia" w:hAnsiTheme="minorEastAsia"/>
                <w:szCs w:val="21"/>
              </w:rPr>
            </w:pPr>
          </w:p>
        </w:tc>
        <w:tc>
          <w:tcPr>
            <w:tcW w:w="1259" w:type="dxa"/>
            <w:gridSpan w:val="2"/>
          </w:tcPr>
          <w:p w14:paraId="5935C04B" w14:textId="77777777" w:rsidR="008C2D17" w:rsidRPr="008C2D17" w:rsidRDefault="008C2D17" w:rsidP="008E2676">
            <w:pPr>
              <w:rPr>
                <w:rFonts w:asciiTheme="minorEastAsia" w:hAnsiTheme="minorEastAsia"/>
                <w:szCs w:val="21"/>
              </w:rPr>
            </w:pPr>
          </w:p>
        </w:tc>
        <w:tc>
          <w:tcPr>
            <w:tcW w:w="1154" w:type="dxa"/>
          </w:tcPr>
          <w:p w14:paraId="7E1EEBE9" w14:textId="77777777" w:rsidR="008C2D17" w:rsidRPr="008C2D17" w:rsidRDefault="008C2D17" w:rsidP="008E2676">
            <w:pPr>
              <w:rPr>
                <w:rFonts w:asciiTheme="minorEastAsia" w:hAnsiTheme="minorEastAsia"/>
                <w:szCs w:val="21"/>
              </w:rPr>
            </w:pPr>
          </w:p>
        </w:tc>
        <w:tc>
          <w:tcPr>
            <w:tcW w:w="1784" w:type="dxa"/>
            <w:gridSpan w:val="2"/>
          </w:tcPr>
          <w:p w14:paraId="034D54B7" w14:textId="77777777" w:rsidR="008C2D17" w:rsidRPr="008C2D17" w:rsidRDefault="008C2D17" w:rsidP="008E2676">
            <w:pPr>
              <w:rPr>
                <w:rFonts w:asciiTheme="minorEastAsia" w:hAnsiTheme="minorEastAsia"/>
                <w:szCs w:val="21"/>
              </w:rPr>
            </w:pPr>
          </w:p>
        </w:tc>
        <w:tc>
          <w:tcPr>
            <w:tcW w:w="1364" w:type="dxa"/>
          </w:tcPr>
          <w:p w14:paraId="48B7A8C0" w14:textId="77777777" w:rsidR="008C2D17" w:rsidRPr="008C2D17" w:rsidRDefault="008C2D17" w:rsidP="008E2676">
            <w:pPr>
              <w:rPr>
                <w:rFonts w:asciiTheme="minorEastAsia" w:hAnsiTheme="minorEastAsia"/>
                <w:szCs w:val="21"/>
              </w:rPr>
            </w:pPr>
          </w:p>
        </w:tc>
        <w:tc>
          <w:tcPr>
            <w:tcW w:w="1505" w:type="dxa"/>
          </w:tcPr>
          <w:p w14:paraId="48D1B767" w14:textId="77777777" w:rsidR="008C2D17" w:rsidRPr="008C2D17" w:rsidRDefault="008C2D17" w:rsidP="008E2676">
            <w:pPr>
              <w:rPr>
                <w:rFonts w:asciiTheme="minorEastAsia" w:hAnsiTheme="minorEastAsia"/>
                <w:szCs w:val="21"/>
              </w:rPr>
            </w:pPr>
          </w:p>
        </w:tc>
      </w:tr>
      <w:tr w:rsidR="008C2D17" w:rsidRPr="008C2D17" w14:paraId="44295920" w14:textId="77777777" w:rsidTr="008C2D17">
        <w:tc>
          <w:tcPr>
            <w:tcW w:w="1682" w:type="dxa"/>
          </w:tcPr>
          <w:p w14:paraId="2F505CA9" w14:textId="77777777" w:rsidR="008C2D17" w:rsidRPr="008C2D17" w:rsidRDefault="008C2D17" w:rsidP="008E2676">
            <w:pPr>
              <w:rPr>
                <w:rFonts w:asciiTheme="minorEastAsia" w:hAnsiTheme="minorEastAsia"/>
                <w:szCs w:val="21"/>
              </w:rPr>
            </w:pPr>
          </w:p>
        </w:tc>
        <w:tc>
          <w:tcPr>
            <w:tcW w:w="1259" w:type="dxa"/>
            <w:gridSpan w:val="2"/>
          </w:tcPr>
          <w:p w14:paraId="38FF90C4" w14:textId="77777777" w:rsidR="008C2D17" w:rsidRPr="008C2D17" w:rsidRDefault="008C2D17" w:rsidP="008E2676">
            <w:pPr>
              <w:rPr>
                <w:rFonts w:asciiTheme="minorEastAsia" w:hAnsiTheme="minorEastAsia"/>
                <w:szCs w:val="21"/>
              </w:rPr>
            </w:pPr>
          </w:p>
        </w:tc>
        <w:tc>
          <w:tcPr>
            <w:tcW w:w="1154" w:type="dxa"/>
          </w:tcPr>
          <w:p w14:paraId="3F619315" w14:textId="77777777" w:rsidR="008C2D17" w:rsidRPr="008C2D17" w:rsidRDefault="008C2D17" w:rsidP="008E2676">
            <w:pPr>
              <w:rPr>
                <w:rFonts w:asciiTheme="minorEastAsia" w:hAnsiTheme="minorEastAsia"/>
                <w:szCs w:val="21"/>
              </w:rPr>
            </w:pPr>
          </w:p>
        </w:tc>
        <w:tc>
          <w:tcPr>
            <w:tcW w:w="1784" w:type="dxa"/>
            <w:gridSpan w:val="2"/>
          </w:tcPr>
          <w:p w14:paraId="1D546B57" w14:textId="77777777" w:rsidR="008C2D17" w:rsidRPr="008C2D17" w:rsidRDefault="008C2D17" w:rsidP="008E2676">
            <w:pPr>
              <w:rPr>
                <w:rFonts w:asciiTheme="minorEastAsia" w:hAnsiTheme="minorEastAsia"/>
                <w:szCs w:val="21"/>
              </w:rPr>
            </w:pPr>
          </w:p>
        </w:tc>
        <w:tc>
          <w:tcPr>
            <w:tcW w:w="1364" w:type="dxa"/>
          </w:tcPr>
          <w:p w14:paraId="4AA6B2DC" w14:textId="77777777" w:rsidR="008C2D17" w:rsidRPr="008C2D17" w:rsidRDefault="008C2D17" w:rsidP="008E2676">
            <w:pPr>
              <w:rPr>
                <w:rFonts w:asciiTheme="minorEastAsia" w:hAnsiTheme="minorEastAsia"/>
                <w:szCs w:val="21"/>
              </w:rPr>
            </w:pPr>
          </w:p>
        </w:tc>
        <w:tc>
          <w:tcPr>
            <w:tcW w:w="1505" w:type="dxa"/>
          </w:tcPr>
          <w:p w14:paraId="78287BFC" w14:textId="77777777" w:rsidR="008C2D17" w:rsidRPr="008C2D17" w:rsidRDefault="008C2D17" w:rsidP="008E2676">
            <w:pPr>
              <w:rPr>
                <w:rFonts w:asciiTheme="minorEastAsia" w:hAnsiTheme="minorEastAsia"/>
                <w:szCs w:val="21"/>
              </w:rPr>
            </w:pPr>
          </w:p>
        </w:tc>
      </w:tr>
      <w:tr w:rsidR="008C2D17" w:rsidRPr="008C2D17" w14:paraId="0F18231E" w14:textId="77777777" w:rsidTr="008C2D17">
        <w:tc>
          <w:tcPr>
            <w:tcW w:w="1682" w:type="dxa"/>
          </w:tcPr>
          <w:p w14:paraId="014CEDBB" w14:textId="77777777" w:rsidR="008C2D17" w:rsidRPr="008C2D17" w:rsidRDefault="008C2D17" w:rsidP="008E2676">
            <w:pPr>
              <w:rPr>
                <w:rFonts w:asciiTheme="minorEastAsia" w:hAnsiTheme="minorEastAsia"/>
                <w:szCs w:val="21"/>
              </w:rPr>
            </w:pPr>
          </w:p>
        </w:tc>
        <w:tc>
          <w:tcPr>
            <w:tcW w:w="1259" w:type="dxa"/>
            <w:gridSpan w:val="2"/>
          </w:tcPr>
          <w:p w14:paraId="7F48CEE2" w14:textId="77777777" w:rsidR="008C2D17" w:rsidRPr="008C2D17" w:rsidRDefault="008C2D17" w:rsidP="008E2676">
            <w:pPr>
              <w:rPr>
                <w:rFonts w:asciiTheme="minorEastAsia" w:hAnsiTheme="minorEastAsia"/>
                <w:szCs w:val="21"/>
              </w:rPr>
            </w:pPr>
          </w:p>
        </w:tc>
        <w:tc>
          <w:tcPr>
            <w:tcW w:w="1154" w:type="dxa"/>
          </w:tcPr>
          <w:p w14:paraId="2735BDE6" w14:textId="77777777" w:rsidR="008C2D17" w:rsidRPr="008C2D17" w:rsidRDefault="008C2D17" w:rsidP="008E2676">
            <w:pPr>
              <w:rPr>
                <w:rFonts w:asciiTheme="minorEastAsia" w:hAnsiTheme="minorEastAsia"/>
                <w:szCs w:val="21"/>
              </w:rPr>
            </w:pPr>
          </w:p>
        </w:tc>
        <w:tc>
          <w:tcPr>
            <w:tcW w:w="1784" w:type="dxa"/>
            <w:gridSpan w:val="2"/>
          </w:tcPr>
          <w:p w14:paraId="53C2E111" w14:textId="77777777" w:rsidR="008C2D17" w:rsidRPr="008C2D17" w:rsidRDefault="008C2D17" w:rsidP="008E2676">
            <w:pPr>
              <w:rPr>
                <w:rFonts w:asciiTheme="minorEastAsia" w:hAnsiTheme="minorEastAsia"/>
                <w:szCs w:val="21"/>
              </w:rPr>
            </w:pPr>
          </w:p>
        </w:tc>
        <w:tc>
          <w:tcPr>
            <w:tcW w:w="1364" w:type="dxa"/>
          </w:tcPr>
          <w:p w14:paraId="76413213" w14:textId="77777777" w:rsidR="008C2D17" w:rsidRPr="008C2D17" w:rsidRDefault="008C2D17" w:rsidP="008E2676">
            <w:pPr>
              <w:rPr>
                <w:rFonts w:asciiTheme="minorEastAsia" w:hAnsiTheme="minorEastAsia"/>
                <w:szCs w:val="21"/>
              </w:rPr>
            </w:pPr>
          </w:p>
        </w:tc>
        <w:tc>
          <w:tcPr>
            <w:tcW w:w="1505" w:type="dxa"/>
          </w:tcPr>
          <w:p w14:paraId="3E2AE822" w14:textId="77777777" w:rsidR="008C2D17" w:rsidRPr="008C2D17" w:rsidRDefault="008C2D17" w:rsidP="008E2676">
            <w:pPr>
              <w:rPr>
                <w:rFonts w:asciiTheme="minorEastAsia" w:hAnsiTheme="minorEastAsia"/>
                <w:szCs w:val="21"/>
              </w:rPr>
            </w:pPr>
          </w:p>
        </w:tc>
      </w:tr>
      <w:tr w:rsidR="008C2D17" w:rsidRPr="008C2D17" w14:paraId="3386061C" w14:textId="77777777" w:rsidTr="008C2D17">
        <w:tc>
          <w:tcPr>
            <w:tcW w:w="1682" w:type="dxa"/>
          </w:tcPr>
          <w:p w14:paraId="2C07E34E" w14:textId="77777777" w:rsidR="008C2D17" w:rsidRPr="008C2D17" w:rsidRDefault="008C2D17" w:rsidP="008E2676">
            <w:pPr>
              <w:rPr>
                <w:rFonts w:asciiTheme="minorEastAsia" w:hAnsiTheme="minorEastAsia"/>
                <w:szCs w:val="21"/>
              </w:rPr>
            </w:pPr>
          </w:p>
        </w:tc>
        <w:tc>
          <w:tcPr>
            <w:tcW w:w="1259" w:type="dxa"/>
            <w:gridSpan w:val="2"/>
          </w:tcPr>
          <w:p w14:paraId="45A80406" w14:textId="77777777" w:rsidR="008C2D17" w:rsidRPr="008C2D17" w:rsidRDefault="008C2D17" w:rsidP="008E2676">
            <w:pPr>
              <w:rPr>
                <w:rFonts w:asciiTheme="minorEastAsia" w:hAnsiTheme="minorEastAsia"/>
                <w:szCs w:val="21"/>
              </w:rPr>
            </w:pPr>
          </w:p>
        </w:tc>
        <w:tc>
          <w:tcPr>
            <w:tcW w:w="1154" w:type="dxa"/>
          </w:tcPr>
          <w:p w14:paraId="59AF281B" w14:textId="77777777" w:rsidR="008C2D17" w:rsidRPr="008C2D17" w:rsidRDefault="008C2D17" w:rsidP="008E2676">
            <w:pPr>
              <w:rPr>
                <w:rFonts w:asciiTheme="minorEastAsia" w:hAnsiTheme="minorEastAsia"/>
                <w:szCs w:val="21"/>
              </w:rPr>
            </w:pPr>
          </w:p>
        </w:tc>
        <w:tc>
          <w:tcPr>
            <w:tcW w:w="1784" w:type="dxa"/>
            <w:gridSpan w:val="2"/>
          </w:tcPr>
          <w:p w14:paraId="2FA26A0D" w14:textId="77777777" w:rsidR="008C2D17" w:rsidRPr="008C2D17" w:rsidRDefault="008C2D17" w:rsidP="008E2676">
            <w:pPr>
              <w:rPr>
                <w:rFonts w:asciiTheme="minorEastAsia" w:hAnsiTheme="minorEastAsia"/>
                <w:szCs w:val="21"/>
              </w:rPr>
            </w:pPr>
          </w:p>
        </w:tc>
        <w:tc>
          <w:tcPr>
            <w:tcW w:w="1364" w:type="dxa"/>
          </w:tcPr>
          <w:p w14:paraId="04CB5130" w14:textId="77777777" w:rsidR="008C2D17" w:rsidRPr="008C2D17" w:rsidRDefault="008C2D17" w:rsidP="008E2676">
            <w:pPr>
              <w:rPr>
                <w:rFonts w:asciiTheme="minorEastAsia" w:hAnsiTheme="minorEastAsia"/>
                <w:szCs w:val="21"/>
              </w:rPr>
            </w:pPr>
          </w:p>
        </w:tc>
        <w:tc>
          <w:tcPr>
            <w:tcW w:w="1505" w:type="dxa"/>
          </w:tcPr>
          <w:p w14:paraId="06F65776" w14:textId="77777777" w:rsidR="008C2D17" w:rsidRPr="008C2D17" w:rsidRDefault="008C2D17" w:rsidP="008E2676">
            <w:pPr>
              <w:rPr>
                <w:rFonts w:asciiTheme="minorEastAsia" w:hAnsiTheme="minorEastAsia"/>
                <w:szCs w:val="21"/>
              </w:rPr>
            </w:pPr>
          </w:p>
        </w:tc>
      </w:tr>
      <w:tr w:rsidR="008C2D17" w:rsidRPr="008C2D17" w14:paraId="7F4625A0" w14:textId="77777777" w:rsidTr="008C2D17">
        <w:tc>
          <w:tcPr>
            <w:tcW w:w="1682" w:type="dxa"/>
          </w:tcPr>
          <w:p w14:paraId="37A53B83" w14:textId="77777777" w:rsidR="008C2D17" w:rsidRPr="008C2D17" w:rsidRDefault="008C2D17" w:rsidP="008E2676">
            <w:pPr>
              <w:rPr>
                <w:rFonts w:asciiTheme="minorEastAsia" w:hAnsiTheme="minorEastAsia"/>
                <w:szCs w:val="21"/>
              </w:rPr>
            </w:pPr>
          </w:p>
        </w:tc>
        <w:tc>
          <w:tcPr>
            <w:tcW w:w="1259" w:type="dxa"/>
            <w:gridSpan w:val="2"/>
          </w:tcPr>
          <w:p w14:paraId="58E8D42D" w14:textId="77777777" w:rsidR="008C2D17" w:rsidRPr="008C2D17" w:rsidRDefault="008C2D17" w:rsidP="008E2676">
            <w:pPr>
              <w:rPr>
                <w:rFonts w:asciiTheme="minorEastAsia" w:hAnsiTheme="minorEastAsia"/>
                <w:szCs w:val="21"/>
              </w:rPr>
            </w:pPr>
          </w:p>
        </w:tc>
        <w:tc>
          <w:tcPr>
            <w:tcW w:w="1154" w:type="dxa"/>
          </w:tcPr>
          <w:p w14:paraId="7720960A" w14:textId="77777777" w:rsidR="008C2D17" w:rsidRPr="008C2D17" w:rsidRDefault="008C2D17" w:rsidP="008E2676">
            <w:pPr>
              <w:rPr>
                <w:rFonts w:asciiTheme="minorEastAsia" w:hAnsiTheme="minorEastAsia"/>
                <w:szCs w:val="21"/>
              </w:rPr>
            </w:pPr>
          </w:p>
        </w:tc>
        <w:tc>
          <w:tcPr>
            <w:tcW w:w="1784" w:type="dxa"/>
            <w:gridSpan w:val="2"/>
          </w:tcPr>
          <w:p w14:paraId="3828F9B7" w14:textId="77777777" w:rsidR="008C2D17" w:rsidRPr="008C2D17" w:rsidRDefault="008C2D17" w:rsidP="008E2676">
            <w:pPr>
              <w:rPr>
                <w:rFonts w:asciiTheme="minorEastAsia" w:hAnsiTheme="minorEastAsia"/>
                <w:szCs w:val="21"/>
              </w:rPr>
            </w:pPr>
          </w:p>
        </w:tc>
        <w:tc>
          <w:tcPr>
            <w:tcW w:w="1364" w:type="dxa"/>
          </w:tcPr>
          <w:p w14:paraId="1700B388" w14:textId="77777777" w:rsidR="008C2D17" w:rsidRPr="008C2D17" w:rsidRDefault="008C2D17" w:rsidP="008E2676">
            <w:pPr>
              <w:rPr>
                <w:rFonts w:asciiTheme="minorEastAsia" w:hAnsiTheme="minorEastAsia"/>
                <w:szCs w:val="21"/>
              </w:rPr>
            </w:pPr>
          </w:p>
        </w:tc>
        <w:tc>
          <w:tcPr>
            <w:tcW w:w="1505" w:type="dxa"/>
          </w:tcPr>
          <w:p w14:paraId="10F417EA" w14:textId="77777777" w:rsidR="008C2D17" w:rsidRPr="008C2D17" w:rsidRDefault="008C2D17" w:rsidP="008E2676">
            <w:pPr>
              <w:rPr>
                <w:rFonts w:asciiTheme="minorEastAsia" w:hAnsiTheme="minorEastAsia"/>
                <w:szCs w:val="21"/>
              </w:rPr>
            </w:pPr>
          </w:p>
        </w:tc>
      </w:tr>
      <w:tr w:rsidR="008C2D17" w:rsidRPr="008C2D17" w14:paraId="01B3D42B" w14:textId="77777777" w:rsidTr="008C2D17">
        <w:tc>
          <w:tcPr>
            <w:tcW w:w="1682" w:type="dxa"/>
          </w:tcPr>
          <w:p w14:paraId="411E5F1D" w14:textId="77777777" w:rsidR="008C2D17" w:rsidRPr="008C2D17" w:rsidRDefault="008C2D17" w:rsidP="008E2676">
            <w:pPr>
              <w:rPr>
                <w:rFonts w:asciiTheme="minorEastAsia" w:hAnsiTheme="minorEastAsia"/>
                <w:szCs w:val="21"/>
              </w:rPr>
            </w:pPr>
          </w:p>
        </w:tc>
        <w:tc>
          <w:tcPr>
            <w:tcW w:w="1259" w:type="dxa"/>
            <w:gridSpan w:val="2"/>
          </w:tcPr>
          <w:p w14:paraId="4533BC45" w14:textId="77777777" w:rsidR="008C2D17" w:rsidRPr="008C2D17" w:rsidRDefault="008C2D17" w:rsidP="008E2676">
            <w:pPr>
              <w:rPr>
                <w:rFonts w:asciiTheme="minorEastAsia" w:hAnsiTheme="minorEastAsia"/>
                <w:szCs w:val="21"/>
              </w:rPr>
            </w:pPr>
          </w:p>
        </w:tc>
        <w:tc>
          <w:tcPr>
            <w:tcW w:w="1154" w:type="dxa"/>
          </w:tcPr>
          <w:p w14:paraId="6CCA69A5" w14:textId="77777777" w:rsidR="008C2D17" w:rsidRPr="008C2D17" w:rsidRDefault="008C2D17" w:rsidP="008E2676">
            <w:pPr>
              <w:rPr>
                <w:rFonts w:asciiTheme="minorEastAsia" w:hAnsiTheme="minorEastAsia"/>
                <w:szCs w:val="21"/>
              </w:rPr>
            </w:pPr>
          </w:p>
        </w:tc>
        <w:tc>
          <w:tcPr>
            <w:tcW w:w="1784" w:type="dxa"/>
            <w:gridSpan w:val="2"/>
          </w:tcPr>
          <w:p w14:paraId="2C43E331" w14:textId="77777777" w:rsidR="008C2D17" w:rsidRPr="008C2D17" w:rsidRDefault="008C2D17" w:rsidP="008E2676">
            <w:pPr>
              <w:rPr>
                <w:rFonts w:asciiTheme="minorEastAsia" w:hAnsiTheme="minorEastAsia"/>
                <w:szCs w:val="21"/>
              </w:rPr>
            </w:pPr>
          </w:p>
        </w:tc>
        <w:tc>
          <w:tcPr>
            <w:tcW w:w="1364" w:type="dxa"/>
          </w:tcPr>
          <w:p w14:paraId="436F9934" w14:textId="77777777" w:rsidR="008C2D17" w:rsidRPr="008C2D17" w:rsidRDefault="008C2D17" w:rsidP="008E2676">
            <w:pPr>
              <w:rPr>
                <w:rFonts w:asciiTheme="minorEastAsia" w:hAnsiTheme="minorEastAsia"/>
                <w:szCs w:val="21"/>
              </w:rPr>
            </w:pPr>
          </w:p>
        </w:tc>
        <w:tc>
          <w:tcPr>
            <w:tcW w:w="1505" w:type="dxa"/>
          </w:tcPr>
          <w:p w14:paraId="2B5547E5" w14:textId="77777777" w:rsidR="008C2D17" w:rsidRPr="008C2D17" w:rsidRDefault="008C2D17" w:rsidP="008E2676">
            <w:pPr>
              <w:rPr>
                <w:rFonts w:asciiTheme="minorEastAsia" w:hAnsiTheme="minorEastAsia"/>
                <w:szCs w:val="21"/>
              </w:rPr>
            </w:pPr>
          </w:p>
        </w:tc>
      </w:tr>
      <w:tr w:rsidR="008C2D17" w:rsidRPr="008C2D17" w14:paraId="3DD4C91A" w14:textId="77777777" w:rsidTr="008C2D17">
        <w:tc>
          <w:tcPr>
            <w:tcW w:w="1682" w:type="dxa"/>
          </w:tcPr>
          <w:p w14:paraId="6ADF1D08" w14:textId="77777777" w:rsidR="008C2D17" w:rsidRPr="008C2D17" w:rsidRDefault="008C2D17" w:rsidP="008E2676">
            <w:pPr>
              <w:rPr>
                <w:rFonts w:asciiTheme="minorEastAsia" w:hAnsiTheme="minorEastAsia"/>
                <w:szCs w:val="21"/>
              </w:rPr>
            </w:pPr>
          </w:p>
        </w:tc>
        <w:tc>
          <w:tcPr>
            <w:tcW w:w="1259" w:type="dxa"/>
            <w:gridSpan w:val="2"/>
          </w:tcPr>
          <w:p w14:paraId="0C69AA95" w14:textId="77777777" w:rsidR="008C2D17" w:rsidRPr="008C2D17" w:rsidRDefault="008C2D17" w:rsidP="008E2676">
            <w:pPr>
              <w:rPr>
                <w:rFonts w:asciiTheme="minorEastAsia" w:hAnsiTheme="minorEastAsia"/>
                <w:szCs w:val="21"/>
              </w:rPr>
            </w:pPr>
          </w:p>
        </w:tc>
        <w:tc>
          <w:tcPr>
            <w:tcW w:w="1154" w:type="dxa"/>
          </w:tcPr>
          <w:p w14:paraId="4CC1C51C" w14:textId="77777777" w:rsidR="008C2D17" w:rsidRPr="008C2D17" w:rsidRDefault="008C2D17" w:rsidP="008E2676">
            <w:pPr>
              <w:rPr>
                <w:rFonts w:asciiTheme="minorEastAsia" w:hAnsiTheme="minorEastAsia"/>
                <w:szCs w:val="21"/>
              </w:rPr>
            </w:pPr>
          </w:p>
        </w:tc>
        <w:tc>
          <w:tcPr>
            <w:tcW w:w="1784" w:type="dxa"/>
            <w:gridSpan w:val="2"/>
          </w:tcPr>
          <w:p w14:paraId="40B398BE" w14:textId="77777777" w:rsidR="008C2D17" w:rsidRPr="008C2D17" w:rsidRDefault="008C2D17" w:rsidP="008E2676">
            <w:pPr>
              <w:rPr>
                <w:rFonts w:asciiTheme="minorEastAsia" w:hAnsiTheme="minorEastAsia"/>
                <w:szCs w:val="21"/>
              </w:rPr>
            </w:pPr>
          </w:p>
        </w:tc>
        <w:tc>
          <w:tcPr>
            <w:tcW w:w="1364" w:type="dxa"/>
          </w:tcPr>
          <w:p w14:paraId="44F77522" w14:textId="77777777" w:rsidR="008C2D17" w:rsidRPr="008C2D17" w:rsidRDefault="008C2D17" w:rsidP="008E2676">
            <w:pPr>
              <w:rPr>
                <w:rFonts w:asciiTheme="minorEastAsia" w:hAnsiTheme="minorEastAsia"/>
                <w:szCs w:val="21"/>
              </w:rPr>
            </w:pPr>
          </w:p>
        </w:tc>
        <w:tc>
          <w:tcPr>
            <w:tcW w:w="1505" w:type="dxa"/>
          </w:tcPr>
          <w:p w14:paraId="64557776" w14:textId="77777777" w:rsidR="008C2D17" w:rsidRPr="008C2D17" w:rsidRDefault="008C2D17" w:rsidP="008E2676">
            <w:pPr>
              <w:rPr>
                <w:rFonts w:asciiTheme="minorEastAsia" w:hAnsiTheme="minorEastAsia"/>
                <w:szCs w:val="21"/>
              </w:rPr>
            </w:pPr>
          </w:p>
        </w:tc>
      </w:tr>
      <w:tr w:rsidR="008C2D17" w:rsidRPr="008C2D17" w14:paraId="76F8229B" w14:textId="77777777" w:rsidTr="008C2D17">
        <w:tc>
          <w:tcPr>
            <w:tcW w:w="1682" w:type="dxa"/>
          </w:tcPr>
          <w:p w14:paraId="2733BF1E" w14:textId="77777777" w:rsidR="008C2D17" w:rsidRPr="008C2D17" w:rsidRDefault="008C2D17" w:rsidP="008E2676">
            <w:pPr>
              <w:rPr>
                <w:rFonts w:asciiTheme="minorEastAsia" w:hAnsiTheme="minorEastAsia"/>
                <w:szCs w:val="21"/>
              </w:rPr>
            </w:pPr>
          </w:p>
        </w:tc>
        <w:tc>
          <w:tcPr>
            <w:tcW w:w="1259" w:type="dxa"/>
            <w:gridSpan w:val="2"/>
          </w:tcPr>
          <w:p w14:paraId="07379F1E" w14:textId="77777777" w:rsidR="008C2D17" w:rsidRPr="008C2D17" w:rsidRDefault="008C2D17" w:rsidP="008E2676">
            <w:pPr>
              <w:rPr>
                <w:rFonts w:asciiTheme="minorEastAsia" w:hAnsiTheme="minorEastAsia"/>
                <w:szCs w:val="21"/>
              </w:rPr>
            </w:pPr>
          </w:p>
        </w:tc>
        <w:tc>
          <w:tcPr>
            <w:tcW w:w="1154" w:type="dxa"/>
          </w:tcPr>
          <w:p w14:paraId="7BE004BB" w14:textId="77777777" w:rsidR="008C2D17" w:rsidRPr="008C2D17" w:rsidRDefault="008C2D17" w:rsidP="008E2676">
            <w:pPr>
              <w:rPr>
                <w:rFonts w:asciiTheme="minorEastAsia" w:hAnsiTheme="minorEastAsia"/>
                <w:szCs w:val="21"/>
              </w:rPr>
            </w:pPr>
          </w:p>
        </w:tc>
        <w:tc>
          <w:tcPr>
            <w:tcW w:w="1784" w:type="dxa"/>
            <w:gridSpan w:val="2"/>
          </w:tcPr>
          <w:p w14:paraId="5C227B09" w14:textId="77777777" w:rsidR="008C2D17" w:rsidRPr="008C2D17" w:rsidRDefault="008C2D17" w:rsidP="008E2676">
            <w:pPr>
              <w:rPr>
                <w:rFonts w:asciiTheme="minorEastAsia" w:hAnsiTheme="minorEastAsia"/>
                <w:szCs w:val="21"/>
              </w:rPr>
            </w:pPr>
          </w:p>
        </w:tc>
        <w:tc>
          <w:tcPr>
            <w:tcW w:w="1364" w:type="dxa"/>
          </w:tcPr>
          <w:p w14:paraId="31D6E0E9" w14:textId="77777777" w:rsidR="008C2D17" w:rsidRPr="008C2D17" w:rsidRDefault="008C2D17" w:rsidP="008E2676">
            <w:pPr>
              <w:rPr>
                <w:rFonts w:asciiTheme="minorEastAsia" w:hAnsiTheme="minorEastAsia"/>
                <w:szCs w:val="21"/>
              </w:rPr>
            </w:pPr>
          </w:p>
        </w:tc>
        <w:tc>
          <w:tcPr>
            <w:tcW w:w="1505" w:type="dxa"/>
          </w:tcPr>
          <w:p w14:paraId="1B7F1FEA" w14:textId="77777777" w:rsidR="008C2D17" w:rsidRPr="008C2D17" w:rsidRDefault="008C2D17" w:rsidP="008E2676">
            <w:pPr>
              <w:rPr>
                <w:rFonts w:asciiTheme="minorEastAsia" w:hAnsiTheme="minorEastAsia"/>
                <w:szCs w:val="21"/>
              </w:rPr>
            </w:pPr>
          </w:p>
        </w:tc>
      </w:tr>
      <w:tr w:rsidR="008C2D17" w:rsidRPr="008C2D17" w14:paraId="64C294BD" w14:textId="77777777" w:rsidTr="008C2D17">
        <w:tc>
          <w:tcPr>
            <w:tcW w:w="1682" w:type="dxa"/>
          </w:tcPr>
          <w:p w14:paraId="285482E8" w14:textId="77777777" w:rsidR="008C2D17" w:rsidRPr="008C2D17" w:rsidRDefault="008C2D17" w:rsidP="008E2676">
            <w:pPr>
              <w:rPr>
                <w:rFonts w:asciiTheme="minorEastAsia" w:hAnsiTheme="minorEastAsia"/>
                <w:szCs w:val="21"/>
              </w:rPr>
            </w:pPr>
          </w:p>
        </w:tc>
        <w:tc>
          <w:tcPr>
            <w:tcW w:w="1259" w:type="dxa"/>
            <w:gridSpan w:val="2"/>
          </w:tcPr>
          <w:p w14:paraId="4D2EB5A7" w14:textId="77777777" w:rsidR="008C2D17" w:rsidRPr="008C2D17" w:rsidRDefault="008C2D17" w:rsidP="008E2676">
            <w:pPr>
              <w:rPr>
                <w:rFonts w:asciiTheme="minorEastAsia" w:hAnsiTheme="minorEastAsia"/>
                <w:szCs w:val="21"/>
              </w:rPr>
            </w:pPr>
          </w:p>
        </w:tc>
        <w:tc>
          <w:tcPr>
            <w:tcW w:w="1154" w:type="dxa"/>
          </w:tcPr>
          <w:p w14:paraId="13FBAA6D" w14:textId="77777777" w:rsidR="008C2D17" w:rsidRPr="008C2D17" w:rsidRDefault="008C2D17" w:rsidP="008E2676">
            <w:pPr>
              <w:rPr>
                <w:rFonts w:asciiTheme="minorEastAsia" w:hAnsiTheme="minorEastAsia"/>
                <w:szCs w:val="21"/>
              </w:rPr>
            </w:pPr>
          </w:p>
        </w:tc>
        <w:tc>
          <w:tcPr>
            <w:tcW w:w="1784" w:type="dxa"/>
            <w:gridSpan w:val="2"/>
          </w:tcPr>
          <w:p w14:paraId="38C5DA82" w14:textId="77777777" w:rsidR="008C2D17" w:rsidRPr="008C2D17" w:rsidRDefault="008C2D17" w:rsidP="008E2676">
            <w:pPr>
              <w:rPr>
                <w:rFonts w:asciiTheme="minorEastAsia" w:hAnsiTheme="minorEastAsia"/>
                <w:szCs w:val="21"/>
              </w:rPr>
            </w:pPr>
          </w:p>
        </w:tc>
        <w:tc>
          <w:tcPr>
            <w:tcW w:w="1364" w:type="dxa"/>
          </w:tcPr>
          <w:p w14:paraId="195C8EF0" w14:textId="77777777" w:rsidR="008C2D17" w:rsidRPr="008C2D17" w:rsidRDefault="008C2D17" w:rsidP="008E2676">
            <w:pPr>
              <w:rPr>
                <w:rFonts w:asciiTheme="minorEastAsia" w:hAnsiTheme="minorEastAsia"/>
                <w:szCs w:val="21"/>
              </w:rPr>
            </w:pPr>
          </w:p>
        </w:tc>
        <w:tc>
          <w:tcPr>
            <w:tcW w:w="1505" w:type="dxa"/>
          </w:tcPr>
          <w:p w14:paraId="0EE43B46" w14:textId="77777777" w:rsidR="008C2D17" w:rsidRPr="008C2D17" w:rsidRDefault="008C2D17" w:rsidP="008E2676">
            <w:pPr>
              <w:rPr>
                <w:rFonts w:asciiTheme="minorEastAsia" w:hAnsiTheme="minorEastAsia"/>
                <w:szCs w:val="21"/>
              </w:rPr>
            </w:pPr>
          </w:p>
        </w:tc>
      </w:tr>
      <w:tr w:rsidR="008C2D17" w:rsidRPr="008C2D17" w14:paraId="19203DE6" w14:textId="77777777" w:rsidTr="008C2D17">
        <w:tc>
          <w:tcPr>
            <w:tcW w:w="1682" w:type="dxa"/>
          </w:tcPr>
          <w:p w14:paraId="17D10C3A" w14:textId="77777777" w:rsidR="008C2D17" w:rsidRPr="008C2D17" w:rsidRDefault="008C2D17" w:rsidP="008E2676">
            <w:pPr>
              <w:rPr>
                <w:rFonts w:asciiTheme="minorEastAsia" w:hAnsiTheme="minorEastAsia"/>
                <w:szCs w:val="21"/>
              </w:rPr>
            </w:pPr>
          </w:p>
        </w:tc>
        <w:tc>
          <w:tcPr>
            <w:tcW w:w="1259" w:type="dxa"/>
            <w:gridSpan w:val="2"/>
          </w:tcPr>
          <w:p w14:paraId="49CEC052" w14:textId="77777777" w:rsidR="008C2D17" w:rsidRPr="008C2D17" w:rsidRDefault="008C2D17" w:rsidP="008E2676">
            <w:pPr>
              <w:rPr>
                <w:rFonts w:asciiTheme="minorEastAsia" w:hAnsiTheme="minorEastAsia"/>
                <w:szCs w:val="21"/>
              </w:rPr>
            </w:pPr>
          </w:p>
        </w:tc>
        <w:tc>
          <w:tcPr>
            <w:tcW w:w="1154" w:type="dxa"/>
          </w:tcPr>
          <w:p w14:paraId="1BB4ECEC" w14:textId="77777777" w:rsidR="008C2D17" w:rsidRPr="008C2D17" w:rsidRDefault="008C2D17" w:rsidP="008E2676">
            <w:pPr>
              <w:rPr>
                <w:rFonts w:asciiTheme="minorEastAsia" w:hAnsiTheme="minorEastAsia"/>
                <w:szCs w:val="21"/>
              </w:rPr>
            </w:pPr>
          </w:p>
        </w:tc>
        <w:tc>
          <w:tcPr>
            <w:tcW w:w="1784" w:type="dxa"/>
            <w:gridSpan w:val="2"/>
          </w:tcPr>
          <w:p w14:paraId="06F1D921" w14:textId="77777777" w:rsidR="008C2D17" w:rsidRPr="008C2D17" w:rsidRDefault="008C2D17" w:rsidP="008E2676">
            <w:pPr>
              <w:rPr>
                <w:rFonts w:asciiTheme="minorEastAsia" w:hAnsiTheme="minorEastAsia"/>
                <w:szCs w:val="21"/>
              </w:rPr>
            </w:pPr>
          </w:p>
        </w:tc>
        <w:tc>
          <w:tcPr>
            <w:tcW w:w="1364" w:type="dxa"/>
          </w:tcPr>
          <w:p w14:paraId="07236DBB" w14:textId="77777777" w:rsidR="008C2D17" w:rsidRPr="008C2D17" w:rsidRDefault="008C2D17" w:rsidP="008E2676">
            <w:pPr>
              <w:rPr>
                <w:rFonts w:asciiTheme="minorEastAsia" w:hAnsiTheme="minorEastAsia"/>
                <w:szCs w:val="21"/>
              </w:rPr>
            </w:pPr>
          </w:p>
        </w:tc>
        <w:tc>
          <w:tcPr>
            <w:tcW w:w="1505" w:type="dxa"/>
          </w:tcPr>
          <w:p w14:paraId="75354EE3" w14:textId="77777777" w:rsidR="008C2D17" w:rsidRPr="008C2D17" w:rsidRDefault="008C2D17" w:rsidP="008E2676">
            <w:pPr>
              <w:rPr>
                <w:rFonts w:asciiTheme="minorEastAsia" w:hAnsiTheme="minorEastAsia"/>
                <w:szCs w:val="21"/>
              </w:rPr>
            </w:pPr>
          </w:p>
        </w:tc>
      </w:tr>
      <w:tr w:rsidR="008C2D17" w:rsidRPr="008C2D17" w14:paraId="01A69FFE" w14:textId="77777777" w:rsidTr="008C2D17">
        <w:tc>
          <w:tcPr>
            <w:tcW w:w="1682" w:type="dxa"/>
          </w:tcPr>
          <w:p w14:paraId="04F35588" w14:textId="77777777" w:rsidR="008C2D17" w:rsidRPr="008C2D17" w:rsidRDefault="008C2D17" w:rsidP="008E2676">
            <w:pPr>
              <w:rPr>
                <w:rFonts w:asciiTheme="minorEastAsia" w:hAnsiTheme="minorEastAsia"/>
                <w:szCs w:val="21"/>
              </w:rPr>
            </w:pPr>
          </w:p>
        </w:tc>
        <w:tc>
          <w:tcPr>
            <w:tcW w:w="1259" w:type="dxa"/>
            <w:gridSpan w:val="2"/>
          </w:tcPr>
          <w:p w14:paraId="062505FF" w14:textId="77777777" w:rsidR="008C2D17" w:rsidRPr="008C2D17" w:rsidRDefault="008C2D17" w:rsidP="008E2676">
            <w:pPr>
              <w:rPr>
                <w:rFonts w:asciiTheme="minorEastAsia" w:hAnsiTheme="minorEastAsia"/>
                <w:szCs w:val="21"/>
              </w:rPr>
            </w:pPr>
          </w:p>
        </w:tc>
        <w:tc>
          <w:tcPr>
            <w:tcW w:w="1154" w:type="dxa"/>
          </w:tcPr>
          <w:p w14:paraId="5563B4F8" w14:textId="77777777" w:rsidR="008C2D17" w:rsidRPr="008C2D17" w:rsidRDefault="008C2D17" w:rsidP="008E2676">
            <w:pPr>
              <w:rPr>
                <w:rFonts w:asciiTheme="minorEastAsia" w:hAnsiTheme="minorEastAsia"/>
                <w:szCs w:val="21"/>
              </w:rPr>
            </w:pPr>
          </w:p>
        </w:tc>
        <w:tc>
          <w:tcPr>
            <w:tcW w:w="1784" w:type="dxa"/>
            <w:gridSpan w:val="2"/>
          </w:tcPr>
          <w:p w14:paraId="6D2263CF" w14:textId="77777777" w:rsidR="008C2D17" w:rsidRPr="008C2D17" w:rsidRDefault="008C2D17" w:rsidP="008E2676">
            <w:pPr>
              <w:rPr>
                <w:rFonts w:asciiTheme="minorEastAsia" w:hAnsiTheme="minorEastAsia"/>
                <w:szCs w:val="21"/>
              </w:rPr>
            </w:pPr>
          </w:p>
        </w:tc>
        <w:tc>
          <w:tcPr>
            <w:tcW w:w="1364" w:type="dxa"/>
          </w:tcPr>
          <w:p w14:paraId="5B5BF49C" w14:textId="77777777" w:rsidR="008C2D17" w:rsidRPr="008C2D17" w:rsidRDefault="008C2D17" w:rsidP="008E2676">
            <w:pPr>
              <w:rPr>
                <w:rFonts w:asciiTheme="minorEastAsia" w:hAnsiTheme="minorEastAsia"/>
                <w:szCs w:val="21"/>
              </w:rPr>
            </w:pPr>
          </w:p>
        </w:tc>
        <w:tc>
          <w:tcPr>
            <w:tcW w:w="1505" w:type="dxa"/>
          </w:tcPr>
          <w:p w14:paraId="71C3DA9D" w14:textId="77777777" w:rsidR="008C2D17" w:rsidRPr="008C2D17" w:rsidRDefault="008C2D17" w:rsidP="008E2676">
            <w:pPr>
              <w:rPr>
                <w:rFonts w:asciiTheme="minorEastAsia" w:hAnsiTheme="minorEastAsia"/>
                <w:szCs w:val="21"/>
              </w:rPr>
            </w:pPr>
          </w:p>
        </w:tc>
      </w:tr>
      <w:tr w:rsidR="008C2D17" w:rsidRPr="008C2D17" w14:paraId="79DBEEA8" w14:textId="77777777" w:rsidTr="008C2D17">
        <w:tc>
          <w:tcPr>
            <w:tcW w:w="1682" w:type="dxa"/>
          </w:tcPr>
          <w:p w14:paraId="70547690" w14:textId="77777777" w:rsidR="008C2D17" w:rsidRPr="008C2D17" w:rsidRDefault="008C2D17" w:rsidP="008E2676">
            <w:pPr>
              <w:rPr>
                <w:rFonts w:asciiTheme="minorEastAsia" w:hAnsiTheme="minorEastAsia"/>
                <w:szCs w:val="21"/>
              </w:rPr>
            </w:pPr>
          </w:p>
        </w:tc>
        <w:tc>
          <w:tcPr>
            <w:tcW w:w="1259" w:type="dxa"/>
            <w:gridSpan w:val="2"/>
          </w:tcPr>
          <w:p w14:paraId="7355615B" w14:textId="77777777" w:rsidR="008C2D17" w:rsidRPr="008C2D17" w:rsidRDefault="008C2D17" w:rsidP="008E2676">
            <w:pPr>
              <w:rPr>
                <w:rFonts w:asciiTheme="minorEastAsia" w:hAnsiTheme="minorEastAsia"/>
                <w:szCs w:val="21"/>
              </w:rPr>
            </w:pPr>
          </w:p>
        </w:tc>
        <w:tc>
          <w:tcPr>
            <w:tcW w:w="1154" w:type="dxa"/>
          </w:tcPr>
          <w:p w14:paraId="2D84CCC8" w14:textId="77777777" w:rsidR="008C2D17" w:rsidRPr="008C2D17" w:rsidRDefault="008C2D17" w:rsidP="008E2676">
            <w:pPr>
              <w:rPr>
                <w:rFonts w:asciiTheme="minorEastAsia" w:hAnsiTheme="minorEastAsia"/>
                <w:szCs w:val="21"/>
              </w:rPr>
            </w:pPr>
          </w:p>
        </w:tc>
        <w:tc>
          <w:tcPr>
            <w:tcW w:w="1784" w:type="dxa"/>
            <w:gridSpan w:val="2"/>
          </w:tcPr>
          <w:p w14:paraId="5AB0DDB6" w14:textId="77777777" w:rsidR="008C2D17" w:rsidRPr="008C2D17" w:rsidRDefault="008C2D17" w:rsidP="008E2676">
            <w:pPr>
              <w:rPr>
                <w:rFonts w:asciiTheme="minorEastAsia" w:hAnsiTheme="minorEastAsia"/>
                <w:szCs w:val="21"/>
              </w:rPr>
            </w:pPr>
          </w:p>
        </w:tc>
        <w:tc>
          <w:tcPr>
            <w:tcW w:w="1364" w:type="dxa"/>
          </w:tcPr>
          <w:p w14:paraId="4E366CC7" w14:textId="77777777" w:rsidR="008C2D17" w:rsidRPr="008C2D17" w:rsidRDefault="008C2D17" w:rsidP="008E2676">
            <w:pPr>
              <w:rPr>
                <w:rFonts w:asciiTheme="minorEastAsia" w:hAnsiTheme="minorEastAsia"/>
                <w:szCs w:val="21"/>
              </w:rPr>
            </w:pPr>
          </w:p>
        </w:tc>
        <w:tc>
          <w:tcPr>
            <w:tcW w:w="1505" w:type="dxa"/>
          </w:tcPr>
          <w:p w14:paraId="18F7EA15" w14:textId="77777777" w:rsidR="008C2D17" w:rsidRPr="008C2D17" w:rsidRDefault="008C2D17" w:rsidP="008E2676">
            <w:pPr>
              <w:rPr>
                <w:rFonts w:asciiTheme="minorEastAsia" w:hAnsiTheme="minorEastAsia"/>
                <w:szCs w:val="21"/>
              </w:rPr>
            </w:pPr>
          </w:p>
        </w:tc>
      </w:tr>
      <w:tr w:rsidR="008C2D17" w:rsidRPr="008C2D17" w14:paraId="61780B75" w14:textId="77777777" w:rsidTr="008C2D17">
        <w:tc>
          <w:tcPr>
            <w:tcW w:w="1682" w:type="dxa"/>
          </w:tcPr>
          <w:p w14:paraId="055FAABB" w14:textId="77777777" w:rsidR="008C2D17" w:rsidRPr="008C2D17" w:rsidRDefault="008C2D17" w:rsidP="008E2676">
            <w:pPr>
              <w:rPr>
                <w:rFonts w:asciiTheme="minorEastAsia" w:hAnsiTheme="minorEastAsia"/>
                <w:szCs w:val="21"/>
              </w:rPr>
            </w:pPr>
          </w:p>
        </w:tc>
        <w:tc>
          <w:tcPr>
            <w:tcW w:w="1259" w:type="dxa"/>
            <w:gridSpan w:val="2"/>
          </w:tcPr>
          <w:p w14:paraId="4225799C" w14:textId="77777777" w:rsidR="008C2D17" w:rsidRPr="008C2D17" w:rsidRDefault="008C2D17" w:rsidP="008E2676">
            <w:pPr>
              <w:rPr>
                <w:rFonts w:asciiTheme="minorEastAsia" w:hAnsiTheme="minorEastAsia"/>
                <w:szCs w:val="21"/>
              </w:rPr>
            </w:pPr>
          </w:p>
        </w:tc>
        <w:tc>
          <w:tcPr>
            <w:tcW w:w="1154" w:type="dxa"/>
          </w:tcPr>
          <w:p w14:paraId="32B73FEC" w14:textId="77777777" w:rsidR="008C2D17" w:rsidRPr="008C2D17" w:rsidRDefault="008C2D17" w:rsidP="008E2676">
            <w:pPr>
              <w:rPr>
                <w:rFonts w:asciiTheme="minorEastAsia" w:hAnsiTheme="minorEastAsia"/>
                <w:szCs w:val="21"/>
              </w:rPr>
            </w:pPr>
          </w:p>
        </w:tc>
        <w:tc>
          <w:tcPr>
            <w:tcW w:w="1784" w:type="dxa"/>
            <w:gridSpan w:val="2"/>
          </w:tcPr>
          <w:p w14:paraId="3B1C09F1" w14:textId="77777777" w:rsidR="008C2D17" w:rsidRPr="008C2D17" w:rsidRDefault="008C2D17" w:rsidP="008E2676">
            <w:pPr>
              <w:rPr>
                <w:rFonts w:asciiTheme="minorEastAsia" w:hAnsiTheme="minorEastAsia"/>
                <w:szCs w:val="21"/>
              </w:rPr>
            </w:pPr>
          </w:p>
        </w:tc>
        <w:tc>
          <w:tcPr>
            <w:tcW w:w="1364" w:type="dxa"/>
          </w:tcPr>
          <w:p w14:paraId="3DB627C9" w14:textId="77777777" w:rsidR="008C2D17" w:rsidRPr="008C2D17" w:rsidRDefault="008C2D17" w:rsidP="008E2676">
            <w:pPr>
              <w:rPr>
                <w:rFonts w:asciiTheme="minorEastAsia" w:hAnsiTheme="minorEastAsia"/>
                <w:szCs w:val="21"/>
              </w:rPr>
            </w:pPr>
          </w:p>
        </w:tc>
        <w:tc>
          <w:tcPr>
            <w:tcW w:w="1505" w:type="dxa"/>
          </w:tcPr>
          <w:p w14:paraId="10211D91" w14:textId="77777777" w:rsidR="008C2D17" w:rsidRPr="008C2D17" w:rsidRDefault="008C2D17" w:rsidP="008E2676">
            <w:pPr>
              <w:rPr>
                <w:rFonts w:asciiTheme="minorEastAsia" w:hAnsiTheme="minorEastAsia"/>
                <w:szCs w:val="21"/>
              </w:rPr>
            </w:pPr>
          </w:p>
        </w:tc>
      </w:tr>
      <w:tr w:rsidR="008C2D17" w:rsidRPr="008C2D17" w14:paraId="02B15E8D" w14:textId="77777777" w:rsidTr="008C2D17">
        <w:tc>
          <w:tcPr>
            <w:tcW w:w="1682" w:type="dxa"/>
          </w:tcPr>
          <w:p w14:paraId="555C61CB" w14:textId="77777777" w:rsidR="008C2D17" w:rsidRPr="008C2D17" w:rsidRDefault="008C2D17" w:rsidP="008E2676">
            <w:pPr>
              <w:rPr>
                <w:rFonts w:asciiTheme="minorEastAsia" w:hAnsiTheme="minorEastAsia"/>
                <w:szCs w:val="21"/>
              </w:rPr>
            </w:pPr>
          </w:p>
        </w:tc>
        <w:tc>
          <w:tcPr>
            <w:tcW w:w="1259" w:type="dxa"/>
            <w:gridSpan w:val="2"/>
          </w:tcPr>
          <w:p w14:paraId="54207DDD" w14:textId="77777777" w:rsidR="008C2D17" w:rsidRPr="008C2D17" w:rsidRDefault="008C2D17" w:rsidP="008E2676">
            <w:pPr>
              <w:rPr>
                <w:rFonts w:asciiTheme="minorEastAsia" w:hAnsiTheme="minorEastAsia"/>
                <w:szCs w:val="21"/>
              </w:rPr>
            </w:pPr>
          </w:p>
        </w:tc>
        <w:tc>
          <w:tcPr>
            <w:tcW w:w="1154" w:type="dxa"/>
          </w:tcPr>
          <w:p w14:paraId="7D896E4F" w14:textId="77777777" w:rsidR="008C2D17" w:rsidRPr="008C2D17" w:rsidRDefault="008C2D17" w:rsidP="008E2676">
            <w:pPr>
              <w:rPr>
                <w:rFonts w:asciiTheme="minorEastAsia" w:hAnsiTheme="minorEastAsia"/>
                <w:szCs w:val="21"/>
              </w:rPr>
            </w:pPr>
          </w:p>
        </w:tc>
        <w:tc>
          <w:tcPr>
            <w:tcW w:w="1784" w:type="dxa"/>
            <w:gridSpan w:val="2"/>
          </w:tcPr>
          <w:p w14:paraId="1C59C38A" w14:textId="77777777" w:rsidR="008C2D17" w:rsidRPr="008C2D17" w:rsidRDefault="008C2D17" w:rsidP="008E2676">
            <w:pPr>
              <w:rPr>
                <w:rFonts w:asciiTheme="minorEastAsia" w:hAnsiTheme="minorEastAsia"/>
                <w:szCs w:val="21"/>
              </w:rPr>
            </w:pPr>
          </w:p>
        </w:tc>
        <w:tc>
          <w:tcPr>
            <w:tcW w:w="1364" w:type="dxa"/>
          </w:tcPr>
          <w:p w14:paraId="3AAF3BE8" w14:textId="77777777" w:rsidR="008C2D17" w:rsidRPr="008C2D17" w:rsidRDefault="008C2D17" w:rsidP="008E2676">
            <w:pPr>
              <w:rPr>
                <w:rFonts w:asciiTheme="minorEastAsia" w:hAnsiTheme="minorEastAsia"/>
                <w:szCs w:val="21"/>
              </w:rPr>
            </w:pPr>
          </w:p>
        </w:tc>
        <w:tc>
          <w:tcPr>
            <w:tcW w:w="1505" w:type="dxa"/>
          </w:tcPr>
          <w:p w14:paraId="6F9A04A7" w14:textId="77777777" w:rsidR="008C2D17" w:rsidRPr="008C2D17" w:rsidRDefault="008C2D17" w:rsidP="008E2676">
            <w:pPr>
              <w:rPr>
                <w:rFonts w:asciiTheme="minorEastAsia" w:hAnsiTheme="minorEastAsia"/>
                <w:szCs w:val="21"/>
              </w:rPr>
            </w:pPr>
          </w:p>
        </w:tc>
      </w:tr>
    </w:tbl>
    <w:p w14:paraId="6984FFA4" w14:textId="77777777" w:rsidR="008C2D17" w:rsidRDefault="008C2D17" w:rsidP="00CD53D6"/>
    <w:p w14:paraId="2E502E2B" w14:textId="77777777" w:rsidR="008C2D17" w:rsidRDefault="008C2D17" w:rsidP="00CD53D6"/>
    <w:p w14:paraId="5507EE34" w14:textId="77777777" w:rsidR="008C2D17" w:rsidRDefault="008C2D17" w:rsidP="00CD53D6"/>
    <w:p w14:paraId="2C4A1EC7" w14:textId="77777777" w:rsidR="008C2D17" w:rsidRDefault="008C2D17" w:rsidP="00CD53D6">
      <w:pPr>
        <w:sectPr w:rsidR="008C2D17" w:rsidSect="008822D9">
          <w:pgSz w:w="11906" w:h="16838"/>
          <w:pgMar w:top="1440" w:right="567" w:bottom="1440" w:left="567" w:header="567" w:footer="737" w:gutter="0"/>
          <w:cols w:space="425"/>
          <w:docGrid w:type="lines" w:linePitch="312"/>
        </w:sectPr>
      </w:pPr>
    </w:p>
    <w:p w14:paraId="328B829F" w14:textId="77777777" w:rsidR="008C2D17" w:rsidRPr="00BA4232" w:rsidRDefault="002810E3" w:rsidP="00BA4232">
      <w:pPr>
        <w:pStyle w:val="12"/>
        <w:spacing w:before="0" w:after="0" w:line="460" w:lineRule="exact"/>
        <w:ind w:left="2" w:firstLineChars="466" w:firstLine="1310"/>
        <w:outlineLvl w:val="0"/>
        <w:rPr>
          <w:bCs w:val="0"/>
        </w:rPr>
      </w:pPr>
      <w:bookmarkStart w:id="144" w:name="_Toc334616222"/>
      <w:bookmarkStart w:id="145" w:name="_Toc391046375"/>
      <w:r w:rsidRPr="00BA4232">
        <w:rPr>
          <w:rFonts w:hint="eastAsia"/>
          <w:bCs w:val="0"/>
        </w:rPr>
        <w:lastRenderedPageBreak/>
        <w:t>表6</w:t>
      </w:r>
      <w:r w:rsidR="008C2D17" w:rsidRPr="00BA4232">
        <w:rPr>
          <w:rFonts w:hint="eastAsia"/>
          <w:bCs w:val="0"/>
        </w:rPr>
        <w:t>.27 检维修现场安全检查表</w:t>
      </w:r>
      <w:bookmarkEnd w:id="144"/>
      <w:bookmarkEnd w:id="145"/>
    </w:p>
    <w:p w14:paraId="2D1EEECC" w14:textId="77777777" w:rsidR="008C2D17" w:rsidRDefault="008C2D17" w:rsidP="008C2D17">
      <w:pPr>
        <w:spacing w:line="320" w:lineRule="exact"/>
        <w:rPr>
          <w:rFonts w:ascii="宋体" w:hAnsi="宋体"/>
          <w:szCs w:val="21"/>
        </w:rPr>
      </w:pPr>
      <w:r>
        <w:rPr>
          <w:rFonts w:ascii="宋体" w:hAnsi="宋体" w:hint="eastAsia"/>
          <w:szCs w:val="21"/>
        </w:rPr>
        <w:t>检查时间：                                         检查部门：                                             检查人：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260"/>
        <w:gridCol w:w="6120"/>
        <w:gridCol w:w="1080"/>
        <w:gridCol w:w="1440"/>
        <w:gridCol w:w="4058"/>
      </w:tblGrid>
      <w:tr w:rsidR="008C2D17" w14:paraId="35442513" w14:textId="77777777" w:rsidTr="008E2676">
        <w:trPr>
          <w:cantSplit/>
          <w:trHeight w:val="452"/>
          <w:jc w:val="center"/>
        </w:trPr>
        <w:tc>
          <w:tcPr>
            <w:tcW w:w="828" w:type="dxa"/>
            <w:vAlign w:val="center"/>
          </w:tcPr>
          <w:p w14:paraId="16BBC434" w14:textId="77777777" w:rsidR="008C2D17" w:rsidRDefault="008C2D17" w:rsidP="008E2676">
            <w:pPr>
              <w:spacing w:line="320" w:lineRule="exact"/>
              <w:jc w:val="center"/>
              <w:rPr>
                <w:rFonts w:ascii="宋体" w:hAnsi="宋体"/>
                <w:szCs w:val="21"/>
              </w:rPr>
            </w:pPr>
            <w:r>
              <w:rPr>
                <w:rFonts w:ascii="宋体" w:hAnsi="宋体" w:hint="eastAsia"/>
                <w:szCs w:val="21"/>
              </w:rPr>
              <w:t>目的</w:t>
            </w:r>
          </w:p>
        </w:tc>
        <w:tc>
          <w:tcPr>
            <w:tcW w:w="13958" w:type="dxa"/>
            <w:gridSpan w:val="5"/>
          </w:tcPr>
          <w:p w14:paraId="3C62CC4B" w14:textId="77777777" w:rsidR="008C2D17" w:rsidRDefault="008C2D17" w:rsidP="008E2676">
            <w:pPr>
              <w:spacing w:line="320" w:lineRule="exact"/>
              <w:rPr>
                <w:rFonts w:ascii="宋体" w:hAnsi="宋体"/>
                <w:szCs w:val="21"/>
              </w:rPr>
            </w:pPr>
            <w:r>
              <w:rPr>
                <w:rFonts w:ascii="宋体" w:hAnsi="宋体" w:hint="eastAsia"/>
                <w:szCs w:val="21"/>
              </w:rPr>
              <w:t>对检维修现场可能存在的隐患、有害危险因素、缺陷等进行查证，查找不安全因素和不安全行为，以制定整改措施，消除或控制隐患和有害与危险因素，确保生产安全，使企业符合安全生产的要求。</w:t>
            </w:r>
          </w:p>
        </w:tc>
      </w:tr>
      <w:tr w:rsidR="008C2D17" w14:paraId="62CED51C" w14:textId="77777777" w:rsidTr="008E2676">
        <w:trPr>
          <w:cantSplit/>
          <w:trHeight w:val="184"/>
          <w:jc w:val="center"/>
        </w:trPr>
        <w:tc>
          <w:tcPr>
            <w:tcW w:w="828" w:type="dxa"/>
            <w:vAlign w:val="center"/>
          </w:tcPr>
          <w:p w14:paraId="124F1CDA" w14:textId="77777777" w:rsidR="008C2D17" w:rsidRDefault="008C2D17" w:rsidP="008E2676">
            <w:pPr>
              <w:spacing w:line="320" w:lineRule="exact"/>
              <w:jc w:val="center"/>
              <w:rPr>
                <w:rFonts w:ascii="宋体" w:hAnsi="宋体"/>
                <w:szCs w:val="21"/>
              </w:rPr>
            </w:pPr>
            <w:r>
              <w:rPr>
                <w:rFonts w:ascii="宋体" w:hAnsi="宋体" w:hint="eastAsia"/>
                <w:szCs w:val="21"/>
              </w:rPr>
              <w:t>要求</w:t>
            </w:r>
          </w:p>
        </w:tc>
        <w:tc>
          <w:tcPr>
            <w:tcW w:w="13958" w:type="dxa"/>
            <w:gridSpan w:val="5"/>
          </w:tcPr>
          <w:p w14:paraId="00128D99" w14:textId="77777777" w:rsidR="008C2D17" w:rsidRDefault="008C2D17" w:rsidP="008E2676">
            <w:pPr>
              <w:spacing w:line="320" w:lineRule="exact"/>
              <w:rPr>
                <w:rFonts w:ascii="宋体" w:hAnsi="宋体"/>
                <w:szCs w:val="21"/>
              </w:rPr>
            </w:pPr>
            <w:r>
              <w:rPr>
                <w:rFonts w:ascii="宋体" w:hAnsi="宋体" w:hint="eastAsia"/>
                <w:szCs w:val="21"/>
              </w:rPr>
              <w:t>按照现场检维修安全的要求认真检查，查出不符合项。对查出问题及时处理，认真整改，不能整改的需及时上报并采取相应的防范措施。</w:t>
            </w:r>
          </w:p>
        </w:tc>
      </w:tr>
      <w:tr w:rsidR="008C2D17" w14:paraId="754EB0F8" w14:textId="77777777" w:rsidTr="008E2676">
        <w:trPr>
          <w:cantSplit/>
          <w:jc w:val="center"/>
        </w:trPr>
        <w:tc>
          <w:tcPr>
            <w:tcW w:w="828" w:type="dxa"/>
          </w:tcPr>
          <w:p w14:paraId="33D28BA9" w14:textId="77777777" w:rsidR="008C2D17" w:rsidRDefault="008C2D17" w:rsidP="008E2676">
            <w:pPr>
              <w:spacing w:line="320" w:lineRule="exact"/>
              <w:jc w:val="center"/>
              <w:rPr>
                <w:rFonts w:ascii="宋体" w:hAnsi="宋体"/>
                <w:szCs w:val="21"/>
              </w:rPr>
            </w:pPr>
            <w:r>
              <w:rPr>
                <w:rFonts w:ascii="宋体" w:hAnsi="宋体" w:hint="eastAsia"/>
                <w:szCs w:val="21"/>
              </w:rPr>
              <w:t>计划</w:t>
            </w:r>
          </w:p>
        </w:tc>
        <w:tc>
          <w:tcPr>
            <w:tcW w:w="13958" w:type="dxa"/>
            <w:gridSpan w:val="5"/>
          </w:tcPr>
          <w:p w14:paraId="2F449681" w14:textId="77777777" w:rsidR="008C2D17" w:rsidRDefault="008C2D17" w:rsidP="008E2676">
            <w:pPr>
              <w:spacing w:line="320" w:lineRule="exact"/>
              <w:jc w:val="center"/>
              <w:rPr>
                <w:rFonts w:ascii="宋体" w:hAnsi="宋体"/>
                <w:szCs w:val="21"/>
              </w:rPr>
            </w:pPr>
            <w:r>
              <w:rPr>
                <w:rFonts w:ascii="宋体" w:hAnsi="宋体" w:hint="eastAsia"/>
                <w:szCs w:val="21"/>
              </w:rPr>
              <w:t>车间进行检维修时对其检查</w:t>
            </w:r>
          </w:p>
        </w:tc>
      </w:tr>
      <w:tr w:rsidR="008C2D17" w14:paraId="012499C8" w14:textId="77777777" w:rsidTr="008E2676">
        <w:trPr>
          <w:cantSplit/>
          <w:trHeight w:val="227"/>
          <w:jc w:val="center"/>
        </w:trPr>
        <w:tc>
          <w:tcPr>
            <w:tcW w:w="828" w:type="dxa"/>
            <w:vMerge w:val="restart"/>
          </w:tcPr>
          <w:p w14:paraId="66E81FB0" w14:textId="77777777" w:rsidR="008C2D17" w:rsidRDefault="008C2D17" w:rsidP="008E2676">
            <w:pPr>
              <w:spacing w:line="600" w:lineRule="exact"/>
              <w:jc w:val="center"/>
              <w:rPr>
                <w:rFonts w:ascii="宋体" w:hAnsi="宋体"/>
                <w:szCs w:val="21"/>
              </w:rPr>
            </w:pPr>
            <w:r>
              <w:rPr>
                <w:rFonts w:ascii="宋体" w:hAnsi="宋体" w:hint="eastAsia"/>
                <w:szCs w:val="21"/>
              </w:rPr>
              <w:t>序号</w:t>
            </w:r>
          </w:p>
        </w:tc>
        <w:tc>
          <w:tcPr>
            <w:tcW w:w="1260" w:type="dxa"/>
            <w:vMerge w:val="restart"/>
          </w:tcPr>
          <w:p w14:paraId="72149E0B" w14:textId="77777777" w:rsidR="008C2D17" w:rsidRDefault="008C2D17" w:rsidP="008E2676">
            <w:pPr>
              <w:spacing w:line="600" w:lineRule="exact"/>
              <w:jc w:val="center"/>
              <w:rPr>
                <w:rFonts w:ascii="宋体" w:hAnsi="宋体"/>
                <w:szCs w:val="21"/>
              </w:rPr>
            </w:pPr>
            <w:r>
              <w:rPr>
                <w:rFonts w:ascii="宋体" w:hAnsi="宋体" w:hint="eastAsia"/>
                <w:szCs w:val="21"/>
              </w:rPr>
              <w:t>检查项目</w:t>
            </w:r>
          </w:p>
        </w:tc>
        <w:tc>
          <w:tcPr>
            <w:tcW w:w="6120" w:type="dxa"/>
            <w:vMerge w:val="restart"/>
          </w:tcPr>
          <w:p w14:paraId="1BFFF68C" w14:textId="77777777" w:rsidR="008C2D17" w:rsidRDefault="008C2D17" w:rsidP="008E2676">
            <w:pPr>
              <w:spacing w:line="600" w:lineRule="exact"/>
              <w:jc w:val="center"/>
              <w:rPr>
                <w:rFonts w:ascii="宋体" w:hAnsi="宋体"/>
                <w:szCs w:val="21"/>
              </w:rPr>
            </w:pPr>
            <w:r>
              <w:rPr>
                <w:rFonts w:ascii="宋体" w:hAnsi="宋体" w:hint="eastAsia"/>
                <w:szCs w:val="21"/>
              </w:rPr>
              <w:t>检查标准和内容</w:t>
            </w:r>
          </w:p>
        </w:tc>
        <w:tc>
          <w:tcPr>
            <w:tcW w:w="1080" w:type="dxa"/>
            <w:vMerge w:val="restart"/>
            <w:vAlign w:val="center"/>
          </w:tcPr>
          <w:p w14:paraId="45A217B9" w14:textId="77777777" w:rsidR="008C2D17" w:rsidRDefault="008C2D17" w:rsidP="008E2676">
            <w:pPr>
              <w:spacing w:line="320" w:lineRule="exact"/>
              <w:jc w:val="center"/>
              <w:rPr>
                <w:rFonts w:ascii="宋体" w:hAnsi="宋体"/>
                <w:szCs w:val="21"/>
              </w:rPr>
            </w:pPr>
            <w:r>
              <w:rPr>
                <w:rFonts w:ascii="宋体" w:hAnsi="宋体" w:hint="eastAsia"/>
                <w:szCs w:val="21"/>
              </w:rPr>
              <w:t>检查方法</w:t>
            </w:r>
          </w:p>
        </w:tc>
        <w:tc>
          <w:tcPr>
            <w:tcW w:w="5498" w:type="dxa"/>
            <w:gridSpan w:val="2"/>
            <w:vAlign w:val="center"/>
          </w:tcPr>
          <w:p w14:paraId="7674FD41" w14:textId="77777777" w:rsidR="008C2D17" w:rsidRDefault="008C2D17" w:rsidP="008E2676">
            <w:pPr>
              <w:tabs>
                <w:tab w:val="left" w:pos="1800"/>
              </w:tabs>
              <w:spacing w:line="320" w:lineRule="exact"/>
              <w:ind w:firstLineChars="100" w:firstLine="210"/>
              <w:jc w:val="center"/>
              <w:rPr>
                <w:rFonts w:ascii="宋体" w:hAnsi="宋体"/>
                <w:szCs w:val="21"/>
              </w:rPr>
            </w:pPr>
            <w:r>
              <w:rPr>
                <w:rFonts w:ascii="宋体" w:hAnsi="宋体" w:hint="eastAsia"/>
                <w:szCs w:val="21"/>
              </w:rPr>
              <w:t>检查结果</w:t>
            </w:r>
          </w:p>
        </w:tc>
      </w:tr>
      <w:tr w:rsidR="008C2D17" w14:paraId="161B2210" w14:textId="77777777" w:rsidTr="008E2676">
        <w:trPr>
          <w:cantSplit/>
          <w:trHeight w:val="134"/>
          <w:jc w:val="center"/>
        </w:trPr>
        <w:tc>
          <w:tcPr>
            <w:tcW w:w="828" w:type="dxa"/>
            <w:vMerge/>
          </w:tcPr>
          <w:p w14:paraId="742C482C" w14:textId="77777777" w:rsidR="008C2D17" w:rsidRDefault="008C2D17" w:rsidP="008E2676">
            <w:pPr>
              <w:spacing w:line="320" w:lineRule="exact"/>
              <w:jc w:val="center"/>
              <w:rPr>
                <w:rFonts w:ascii="宋体" w:hAnsi="宋体"/>
                <w:szCs w:val="21"/>
              </w:rPr>
            </w:pPr>
          </w:p>
        </w:tc>
        <w:tc>
          <w:tcPr>
            <w:tcW w:w="1260" w:type="dxa"/>
            <w:vMerge/>
          </w:tcPr>
          <w:p w14:paraId="61D9BADE" w14:textId="77777777" w:rsidR="008C2D17" w:rsidRDefault="008C2D17" w:rsidP="008E2676">
            <w:pPr>
              <w:spacing w:line="320" w:lineRule="exact"/>
              <w:jc w:val="center"/>
              <w:rPr>
                <w:rFonts w:ascii="宋体" w:hAnsi="宋体"/>
                <w:szCs w:val="21"/>
              </w:rPr>
            </w:pPr>
          </w:p>
        </w:tc>
        <w:tc>
          <w:tcPr>
            <w:tcW w:w="6120" w:type="dxa"/>
            <w:vMerge/>
          </w:tcPr>
          <w:p w14:paraId="78E2B7D4" w14:textId="77777777" w:rsidR="008C2D17" w:rsidRDefault="008C2D17" w:rsidP="008E2676">
            <w:pPr>
              <w:spacing w:line="320" w:lineRule="exact"/>
              <w:jc w:val="center"/>
              <w:rPr>
                <w:rFonts w:ascii="宋体" w:hAnsi="宋体"/>
                <w:szCs w:val="21"/>
              </w:rPr>
            </w:pPr>
          </w:p>
        </w:tc>
        <w:tc>
          <w:tcPr>
            <w:tcW w:w="1080" w:type="dxa"/>
            <w:vMerge/>
          </w:tcPr>
          <w:p w14:paraId="2CB33069" w14:textId="77777777" w:rsidR="008C2D17" w:rsidRDefault="008C2D17" w:rsidP="008E2676">
            <w:pPr>
              <w:spacing w:line="320" w:lineRule="exact"/>
              <w:jc w:val="center"/>
              <w:rPr>
                <w:rFonts w:ascii="宋体" w:hAnsi="宋体"/>
                <w:szCs w:val="21"/>
              </w:rPr>
            </w:pPr>
          </w:p>
        </w:tc>
        <w:tc>
          <w:tcPr>
            <w:tcW w:w="1440" w:type="dxa"/>
            <w:vAlign w:val="center"/>
          </w:tcPr>
          <w:p w14:paraId="7154F14D" w14:textId="77777777" w:rsidR="008C2D17" w:rsidRDefault="008C2D17" w:rsidP="008E2676">
            <w:pPr>
              <w:tabs>
                <w:tab w:val="left" w:pos="1800"/>
              </w:tabs>
              <w:spacing w:line="320" w:lineRule="exact"/>
              <w:jc w:val="center"/>
              <w:rPr>
                <w:rFonts w:ascii="宋体" w:hAnsi="宋体"/>
                <w:szCs w:val="21"/>
              </w:rPr>
            </w:pPr>
            <w:r>
              <w:rPr>
                <w:rFonts w:ascii="宋体" w:hAnsi="宋体" w:hint="eastAsia"/>
                <w:szCs w:val="21"/>
              </w:rPr>
              <w:t>符合/不符合</w:t>
            </w:r>
          </w:p>
        </w:tc>
        <w:tc>
          <w:tcPr>
            <w:tcW w:w="4058" w:type="dxa"/>
            <w:vAlign w:val="center"/>
          </w:tcPr>
          <w:p w14:paraId="62BA09E9" w14:textId="77777777" w:rsidR="008C2D17" w:rsidRDefault="008C2D17" w:rsidP="008E2676">
            <w:pPr>
              <w:tabs>
                <w:tab w:val="left" w:pos="1800"/>
              </w:tabs>
              <w:spacing w:line="320" w:lineRule="exact"/>
              <w:jc w:val="center"/>
              <w:rPr>
                <w:rFonts w:ascii="宋体" w:hAnsi="宋体"/>
                <w:szCs w:val="21"/>
              </w:rPr>
            </w:pPr>
            <w:r>
              <w:rPr>
                <w:rFonts w:ascii="宋体" w:hAnsi="宋体" w:hint="eastAsia"/>
                <w:szCs w:val="21"/>
              </w:rPr>
              <w:t>整改措施</w:t>
            </w:r>
          </w:p>
        </w:tc>
      </w:tr>
      <w:tr w:rsidR="008C2D17" w14:paraId="19E59229" w14:textId="77777777" w:rsidTr="008E2676">
        <w:trPr>
          <w:trHeight w:val="180"/>
          <w:jc w:val="center"/>
        </w:trPr>
        <w:tc>
          <w:tcPr>
            <w:tcW w:w="828" w:type="dxa"/>
            <w:vAlign w:val="center"/>
          </w:tcPr>
          <w:p w14:paraId="29F6814D" w14:textId="77777777" w:rsidR="008C2D17" w:rsidRDefault="008C2D17" w:rsidP="008E2676">
            <w:pPr>
              <w:spacing w:line="320" w:lineRule="exact"/>
              <w:jc w:val="center"/>
              <w:rPr>
                <w:rFonts w:ascii="宋体" w:hAnsi="宋体"/>
                <w:szCs w:val="21"/>
              </w:rPr>
            </w:pPr>
            <w:r>
              <w:rPr>
                <w:rFonts w:ascii="宋体" w:hAnsi="宋体" w:hint="eastAsia"/>
                <w:szCs w:val="21"/>
              </w:rPr>
              <w:t>一</w:t>
            </w:r>
          </w:p>
        </w:tc>
        <w:tc>
          <w:tcPr>
            <w:tcW w:w="1260" w:type="dxa"/>
            <w:vAlign w:val="center"/>
          </w:tcPr>
          <w:p w14:paraId="70CB375E" w14:textId="77777777" w:rsidR="008C2D17" w:rsidRDefault="008C2D17" w:rsidP="008E2676">
            <w:pPr>
              <w:spacing w:line="280" w:lineRule="exact"/>
              <w:jc w:val="center"/>
              <w:rPr>
                <w:rFonts w:ascii="宋体" w:hAnsi="宋体"/>
                <w:szCs w:val="21"/>
              </w:rPr>
            </w:pPr>
            <w:r>
              <w:rPr>
                <w:rFonts w:ascii="宋体" w:hAnsi="宋体" w:hint="eastAsia"/>
                <w:szCs w:val="21"/>
              </w:rPr>
              <w:t>检维修</w:t>
            </w:r>
          </w:p>
          <w:p w14:paraId="3F180D88" w14:textId="77777777" w:rsidR="008C2D17" w:rsidRDefault="008C2D17" w:rsidP="008E2676">
            <w:pPr>
              <w:spacing w:line="280" w:lineRule="exact"/>
              <w:jc w:val="center"/>
              <w:rPr>
                <w:rFonts w:ascii="宋体" w:hAnsi="宋体"/>
                <w:szCs w:val="21"/>
              </w:rPr>
            </w:pPr>
            <w:r>
              <w:rPr>
                <w:rFonts w:ascii="宋体" w:hAnsi="宋体" w:hint="eastAsia"/>
                <w:szCs w:val="21"/>
              </w:rPr>
              <w:t>制度</w:t>
            </w:r>
          </w:p>
        </w:tc>
        <w:tc>
          <w:tcPr>
            <w:tcW w:w="6120" w:type="dxa"/>
            <w:vAlign w:val="center"/>
          </w:tcPr>
          <w:p w14:paraId="18CBE1F7" w14:textId="77777777" w:rsidR="008C2D17" w:rsidRDefault="008C2D17" w:rsidP="008E2676">
            <w:pPr>
              <w:tabs>
                <w:tab w:val="left" w:pos="1800"/>
              </w:tabs>
              <w:spacing w:line="280" w:lineRule="exact"/>
              <w:rPr>
                <w:rFonts w:ascii="宋体" w:hAnsi="宋体"/>
                <w:b/>
                <w:bCs/>
                <w:szCs w:val="21"/>
              </w:rPr>
            </w:pPr>
            <w:r>
              <w:rPr>
                <w:rFonts w:ascii="宋体" w:hAnsi="宋体" w:hint="eastAsia"/>
                <w:szCs w:val="21"/>
              </w:rPr>
              <w:t>1</w:t>
            </w:r>
            <w:r>
              <w:rPr>
                <w:rFonts w:ascii="宋体" w:hAnsi="宋体"/>
                <w:szCs w:val="21"/>
              </w:rPr>
              <w:t>、</w:t>
            </w:r>
            <w:r>
              <w:rPr>
                <w:rFonts w:ascii="宋体" w:hAnsi="宋体" w:hint="eastAsia"/>
                <w:szCs w:val="21"/>
              </w:rPr>
              <w:t>严格执行</w:t>
            </w:r>
            <w:bookmarkStart w:id="146" w:name="_Toc267548670"/>
            <w:bookmarkStart w:id="147" w:name="_Toc267548816"/>
            <w:bookmarkStart w:id="148" w:name="_Toc267548905"/>
            <w:bookmarkStart w:id="149" w:name="_Toc268436430"/>
            <w:bookmarkStart w:id="150" w:name="_Toc269545073"/>
            <w:r>
              <w:rPr>
                <w:rFonts w:ascii="宋体" w:hAnsi="宋体" w:hint="eastAsia"/>
                <w:bCs/>
                <w:szCs w:val="21"/>
              </w:rPr>
              <w:t>安全检维修管理制度</w:t>
            </w:r>
            <w:bookmarkEnd w:id="146"/>
            <w:bookmarkEnd w:id="147"/>
            <w:bookmarkEnd w:id="148"/>
            <w:bookmarkEnd w:id="149"/>
            <w:bookmarkEnd w:id="150"/>
            <w:r>
              <w:rPr>
                <w:rFonts w:ascii="宋体" w:hAnsi="宋体" w:hint="eastAsia"/>
                <w:bCs/>
                <w:szCs w:val="21"/>
              </w:rPr>
              <w:t>。</w:t>
            </w:r>
          </w:p>
        </w:tc>
        <w:tc>
          <w:tcPr>
            <w:tcW w:w="1080" w:type="dxa"/>
            <w:vAlign w:val="center"/>
          </w:tcPr>
          <w:p w14:paraId="60A8861D" w14:textId="77777777" w:rsidR="008C2D17" w:rsidRDefault="008C2D17" w:rsidP="008E2676">
            <w:pPr>
              <w:tabs>
                <w:tab w:val="left" w:pos="1800"/>
              </w:tabs>
              <w:spacing w:line="280" w:lineRule="exact"/>
              <w:jc w:val="center"/>
              <w:rPr>
                <w:rFonts w:ascii="宋体" w:hAnsi="宋体"/>
                <w:szCs w:val="21"/>
              </w:rPr>
            </w:pPr>
            <w:r>
              <w:rPr>
                <w:rFonts w:ascii="宋体" w:hAnsi="宋体" w:hint="eastAsia"/>
                <w:szCs w:val="21"/>
              </w:rPr>
              <w:t>查现场</w:t>
            </w:r>
          </w:p>
          <w:p w14:paraId="3C2DE804" w14:textId="77777777" w:rsidR="008C2D17" w:rsidRDefault="008C2D17" w:rsidP="008E2676">
            <w:pPr>
              <w:tabs>
                <w:tab w:val="left" w:pos="1800"/>
              </w:tabs>
              <w:spacing w:line="280" w:lineRule="exact"/>
              <w:jc w:val="center"/>
              <w:rPr>
                <w:rFonts w:ascii="宋体" w:hAnsi="宋体"/>
                <w:szCs w:val="21"/>
              </w:rPr>
            </w:pPr>
            <w:r>
              <w:rPr>
                <w:rFonts w:ascii="宋体" w:hAnsi="宋体" w:hint="eastAsia"/>
                <w:szCs w:val="21"/>
              </w:rPr>
              <w:t>查记录</w:t>
            </w:r>
          </w:p>
        </w:tc>
        <w:tc>
          <w:tcPr>
            <w:tcW w:w="1440" w:type="dxa"/>
            <w:vAlign w:val="center"/>
          </w:tcPr>
          <w:p w14:paraId="482AC75B" w14:textId="77777777" w:rsidR="008C2D17" w:rsidRDefault="008C2D17" w:rsidP="008E2676">
            <w:pPr>
              <w:tabs>
                <w:tab w:val="left" w:pos="1800"/>
              </w:tabs>
              <w:spacing w:line="280" w:lineRule="exact"/>
              <w:jc w:val="center"/>
              <w:rPr>
                <w:rFonts w:ascii="宋体" w:hAnsi="宋体"/>
                <w:szCs w:val="21"/>
              </w:rPr>
            </w:pPr>
          </w:p>
        </w:tc>
        <w:tc>
          <w:tcPr>
            <w:tcW w:w="4058" w:type="dxa"/>
            <w:vAlign w:val="center"/>
          </w:tcPr>
          <w:p w14:paraId="2C2EC919" w14:textId="77777777" w:rsidR="008C2D17" w:rsidRDefault="008C2D17" w:rsidP="008E2676">
            <w:pPr>
              <w:tabs>
                <w:tab w:val="left" w:pos="1800"/>
              </w:tabs>
              <w:spacing w:line="320" w:lineRule="exact"/>
              <w:ind w:firstLineChars="100" w:firstLine="210"/>
              <w:jc w:val="center"/>
              <w:rPr>
                <w:rFonts w:ascii="宋体" w:hAnsi="宋体"/>
                <w:szCs w:val="21"/>
              </w:rPr>
            </w:pPr>
          </w:p>
        </w:tc>
      </w:tr>
      <w:tr w:rsidR="008C2D17" w14:paraId="32137E6B" w14:textId="77777777" w:rsidTr="008E2676">
        <w:trPr>
          <w:trHeight w:val="420"/>
          <w:jc w:val="center"/>
        </w:trPr>
        <w:tc>
          <w:tcPr>
            <w:tcW w:w="828" w:type="dxa"/>
            <w:vAlign w:val="center"/>
          </w:tcPr>
          <w:p w14:paraId="1724ECB7" w14:textId="77777777" w:rsidR="008C2D17" w:rsidRDefault="008C2D17" w:rsidP="008E2676">
            <w:pPr>
              <w:tabs>
                <w:tab w:val="left" w:pos="1800"/>
              </w:tabs>
              <w:spacing w:line="320" w:lineRule="exact"/>
              <w:jc w:val="center"/>
              <w:rPr>
                <w:rFonts w:ascii="宋体" w:hAnsi="宋体"/>
                <w:szCs w:val="21"/>
              </w:rPr>
            </w:pPr>
            <w:r>
              <w:rPr>
                <w:rFonts w:ascii="宋体" w:hAnsi="宋体" w:hint="eastAsia"/>
                <w:szCs w:val="21"/>
              </w:rPr>
              <w:t>二</w:t>
            </w:r>
          </w:p>
        </w:tc>
        <w:tc>
          <w:tcPr>
            <w:tcW w:w="1260" w:type="dxa"/>
            <w:vAlign w:val="center"/>
          </w:tcPr>
          <w:p w14:paraId="7E99D655" w14:textId="77777777" w:rsidR="008C2D17" w:rsidRDefault="008C2D17" w:rsidP="008E2676">
            <w:pPr>
              <w:tabs>
                <w:tab w:val="left" w:pos="1800"/>
              </w:tabs>
              <w:spacing w:line="320" w:lineRule="exact"/>
              <w:jc w:val="center"/>
              <w:rPr>
                <w:rFonts w:ascii="宋体" w:hAnsi="宋体"/>
                <w:szCs w:val="21"/>
              </w:rPr>
            </w:pPr>
            <w:r>
              <w:rPr>
                <w:rFonts w:ascii="宋体" w:hAnsi="宋体" w:hint="eastAsia"/>
                <w:szCs w:val="21"/>
              </w:rPr>
              <w:t>检维修</w:t>
            </w:r>
          </w:p>
          <w:p w14:paraId="6EC0815F" w14:textId="77777777" w:rsidR="008C2D17" w:rsidRDefault="008C2D17" w:rsidP="008E2676">
            <w:pPr>
              <w:tabs>
                <w:tab w:val="left" w:pos="1800"/>
              </w:tabs>
              <w:spacing w:line="320" w:lineRule="exact"/>
              <w:jc w:val="center"/>
              <w:rPr>
                <w:rFonts w:ascii="宋体" w:hAnsi="宋体"/>
                <w:szCs w:val="21"/>
              </w:rPr>
            </w:pPr>
            <w:r>
              <w:rPr>
                <w:rFonts w:ascii="宋体" w:hAnsi="宋体" w:hint="eastAsia"/>
                <w:szCs w:val="21"/>
              </w:rPr>
              <w:t>准备情况</w:t>
            </w:r>
          </w:p>
        </w:tc>
        <w:tc>
          <w:tcPr>
            <w:tcW w:w="6120" w:type="dxa"/>
          </w:tcPr>
          <w:p w14:paraId="6A301B83" w14:textId="77777777" w:rsidR="008C2D17" w:rsidRDefault="008C2D17" w:rsidP="008E2676">
            <w:pPr>
              <w:tabs>
                <w:tab w:val="left" w:pos="1800"/>
              </w:tabs>
              <w:spacing w:line="280" w:lineRule="exact"/>
              <w:rPr>
                <w:rFonts w:ascii="宋体" w:hAnsi="宋体"/>
                <w:szCs w:val="21"/>
              </w:rPr>
            </w:pPr>
            <w:r>
              <w:rPr>
                <w:rFonts w:ascii="宋体" w:hAnsi="宋体" w:hint="eastAsia"/>
                <w:szCs w:val="21"/>
              </w:rPr>
              <w:t>1、进行危险源识别；</w:t>
            </w:r>
          </w:p>
          <w:p w14:paraId="529C501F" w14:textId="77777777" w:rsidR="008C2D17" w:rsidRDefault="008C2D17" w:rsidP="008E2676">
            <w:pPr>
              <w:tabs>
                <w:tab w:val="left" w:pos="1800"/>
              </w:tabs>
              <w:spacing w:line="280" w:lineRule="exact"/>
              <w:rPr>
                <w:rFonts w:ascii="宋体" w:hAnsi="宋体"/>
                <w:szCs w:val="21"/>
              </w:rPr>
            </w:pPr>
            <w:r>
              <w:rPr>
                <w:rFonts w:ascii="宋体" w:hAnsi="宋体" w:hint="eastAsia"/>
                <w:szCs w:val="21"/>
              </w:rPr>
              <w:t>2、编制检维修方案；</w:t>
            </w:r>
          </w:p>
          <w:p w14:paraId="51BAA5CE" w14:textId="77777777" w:rsidR="008C2D17" w:rsidRDefault="008C2D17" w:rsidP="008E2676">
            <w:pPr>
              <w:tabs>
                <w:tab w:val="left" w:pos="1800"/>
              </w:tabs>
              <w:spacing w:line="280" w:lineRule="exact"/>
              <w:rPr>
                <w:rFonts w:ascii="宋体" w:hAnsi="宋体"/>
                <w:szCs w:val="21"/>
              </w:rPr>
            </w:pPr>
            <w:r>
              <w:rPr>
                <w:rFonts w:ascii="宋体" w:hAnsi="宋体" w:hint="eastAsia"/>
                <w:szCs w:val="21"/>
              </w:rPr>
              <w:t>3、对检维修人员进行安全培训教育；</w:t>
            </w:r>
          </w:p>
          <w:p w14:paraId="0077A2F0" w14:textId="77777777" w:rsidR="008C2D17" w:rsidRDefault="008C2D17" w:rsidP="008E2676">
            <w:pPr>
              <w:tabs>
                <w:tab w:val="left" w:pos="1800"/>
              </w:tabs>
              <w:spacing w:line="280" w:lineRule="exact"/>
              <w:rPr>
                <w:rFonts w:ascii="宋体" w:hAnsi="宋体"/>
                <w:szCs w:val="21"/>
              </w:rPr>
            </w:pPr>
            <w:r>
              <w:rPr>
                <w:rFonts w:ascii="宋体" w:hAnsi="宋体" w:hint="eastAsia"/>
                <w:szCs w:val="21"/>
              </w:rPr>
              <w:t>4、车间置换记录、车间自查验收合格记录；</w:t>
            </w:r>
          </w:p>
          <w:p w14:paraId="08B26F2A" w14:textId="77777777" w:rsidR="008C2D17" w:rsidRDefault="008C2D17" w:rsidP="008E2676">
            <w:pPr>
              <w:tabs>
                <w:tab w:val="left" w:pos="1800"/>
              </w:tabs>
              <w:spacing w:line="280" w:lineRule="exact"/>
              <w:rPr>
                <w:rFonts w:ascii="宋体" w:hAnsi="宋体"/>
                <w:szCs w:val="21"/>
              </w:rPr>
            </w:pPr>
            <w:r>
              <w:rPr>
                <w:rFonts w:ascii="宋体" w:hAnsi="宋体" w:hint="eastAsia"/>
                <w:szCs w:val="21"/>
              </w:rPr>
              <w:t>5、办理各种安全作业证。</w:t>
            </w:r>
          </w:p>
        </w:tc>
        <w:tc>
          <w:tcPr>
            <w:tcW w:w="1080" w:type="dxa"/>
            <w:vAlign w:val="center"/>
          </w:tcPr>
          <w:p w14:paraId="405F448C" w14:textId="77777777" w:rsidR="008C2D17" w:rsidRDefault="008C2D17" w:rsidP="008E2676">
            <w:pPr>
              <w:tabs>
                <w:tab w:val="left" w:pos="1800"/>
              </w:tabs>
              <w:spacing w:line="320" w:lineRule="exact"/>
              <w:jc w:val="center"/>
              <w:rPr>
                <w:rFonts w:ascii="宋体" w:hAnsi="宋体"/>
                <w:szCs w:val="21"/>
              </w:rPr>
            </w:pPr>
            <w:r>
              <w:rPr>
                <w:rFonts w:ascii="宋体" w:hAnsi="宋体" w:hint="eastAsia"/>
                <w:szCs w:val="21"/>
              </w:rPr>
              <w:t>查现场</w:t>
            </w:r>
          </w:p>
          <w:p w14:paraId="21D58D3C" w14:textId="77777777" w:rsidR="008C2D17" w:rsidRDefault="008C2D17" w:rsidP="008E2676">
            <w:pPr>
              <w:tabs>
                <w:tab w:val="left" w:pos="1800"/>
              </w:tabs>
              <w:spacing w:line="320" w:lineRule="exact"/>
              <w:jc w:val="center"/>
              <w:rPr>
                <w:rFonts w:ascii="宋体" w:hAnsi="宋体"/>
                <w:szCs w:val="21"/>
              </w:rPr>
            </w:pPr>
            <w:r>
              <w:rPr>
                <w:rFonts w:ascii="宋体" w:hAnsi="宋体" w:hint="eastAsia"/>
                <w:szCs w:val="21"/>
              </w:rPr>
              <w:t>查记录</w:t>
            </w:r>
          </w:p>
        </w:tc>
        <w:tc>
          <w:tcPr>
            <w:tcW w:w="1440" w:type="dxa"/>
            <w:vAlign w:val="center"/>
          </w:tcPr>
          <w:p w14:paraId="1897F4D7" w14:textId="77777777" w:rsidR="008C2D17" w:rsidRDefault="008C2D17" w:rsidP="008E2676">
            <w:pPr>
              <w:tabs>
                <w:tab w:val="left" w:pos="1800"/>
              </w:tabs>
              <w:spacing w:line="320" w:lineRule="exact"/>
              <w:jc w:val="center"/>
              <w:rPr>
                <w:rFonts w:ascii="宋体" w:hAnsi="宋体"/>
                <w:szCs w:val="21"/>
              </w:rPr>
            </w:pPr>
          </w:p>
        </w:tc>
        <w:tc>
          <w:tcPr>
            <w:tcW w:w="4058" w:type="dxa"/>
            <w:vAlign w:val="center"/>
          </w:tcPr>
          <w:p w14:paraId="18989EDF" w14:textId="77777777" w:rsidR="008C2D17" w:rsidRDefault="008C2D17" w:rsidP="008E2676">
            <w:pPr>
              <w:tabs>
                <w:tab w:val="left" w:pos="1800"/>
              </w:tabs>
              <w:spacing w:line="320" w:lineRule="exact"/>
              <w:ind w:firstLineChars="100" w:firstLine="210"/>
              <w:jc w:val="center"/>
              <w:rPr>
                <w:rFonts w:ascii="宋体" w:hAnsi="宋体"/>
                <w:szCs w:val="21"/>
              </w:rPr>
            </w:pPr>
          </w:p>
        </w:tc>
      </w:tr>
      <w:tr w:rsidR="008C2D17" w14:paraId="043C67E8" w14:textId="77777777" w:rsidTr="008E2676">
        <w:trPr>
          <w:trHeight w:val="165"/>
          <w:jc w:val="center"/>
        </w:trPr>
        <w:tc>
          <w:tcPr>
            <w:tcW w:w="828" w:type="dxa"/>
            <w:vAlign w:val="center"/>
          </w:tcPr>
          <w:p w14:paraId="30E5AB8F" w14:textId="77777777" w:rsidR="008C2D17" w:rsidRDefault="008C2D17" w:rsidP="008E2676">
            <w:pPr>
              <w:tabs>
                <w:tab w:val="left" w:pos="1800"/>
              </w:tabs>
              <w:spacing w:line="320" w:lineRule="exact"/>
              <w:jc w:val="center"/>
              <w:rPr>
                <w:rFonts w:ascii="宋体" w:hAnsi="宋体"/>
                <w:szCs w:val="21"/>
              </w:rPr>
            </w:pPr>
            <w:r>
              <w:rPr>
                <w:rFonts w:ascii="宋体" w:hAnsi="宋体" w:hint="eastAsia"/>
                <w:szCs w:val="21"/>
              </w:rPr>
              <w:t>三</w:t>
            </w:r>
          </w:p>
        </w:tc>
        <w:tc>
          <w:tcPr>
            <w:tcW w:w="1260" w:type="dxa"/>
            <w:vAlign w:val="center"/>
          </w:tcPr>
          <w:p w14:paraId="75F35ADF" w14:textId="77777777" w:rsidR="008C2D17" w:rsidRDefault="008C2D17" w:rsidP="008E2676">
            <w:pPr>
              <w:tabs>
                <w:tab w:val="left" w:pos="1800"/>
              </w:tabs>
              <w:spacing w:line="320" w:lineRule="exact"/>
              <w:jc w:val="center"/>
              <w:rPr>
                <w:rFonts w:ascii="宋体" w:hAnsi="宋体"/>
                <w:szCs w:val="21"/>
              </w:rPr>
            </w:pPr>
            <w:r>
              <w:rPr>
                <w:rFonts w:ascii="宋体" w:hAnsi="宋体" w:hint="eastAsia"/>
                <w:szCs w:val="21"/>
              </w:rPr>
              <w:t>检维修</w:t>
            </w:r>
          </w:p>
          <w:p w14:paraId="13F2199F" w14:textId="77777777" w:rsidR="008C2D17" w:rsidRDefault="008C2D17" w:rsidP="008E2676">
            <w:pPr>
              <w:tabs>
                <w:tab w:val="left" w:pos="1800"/>
              </w:tabs>
              <w:spacing w:line="320" w:lineRule="exact"/>
              <w:jc w:val="center"/>
              <w:rPr>
                <w:rFonts w:ascii="宋体" w:hAnsi="宋体"/>
                <w:szCs w:val="21"/>
              </w:rPr>
            </w:pPr>
            <w:r>
              <w:rPr>
                <w:rFonts w:ascii="宋体" w:hAnsi="宋体" w:hint="eastAsia"/>
                <w:szCs w:val="21"/>
              </w:rPr>
              <w:t>现场管理</w:t>
            </w:r>
          </w:p>
        </w:tc>
        <w:tc>
          <w:tcPr>
            <w:tcW w:w="6120" w:type="dxa"/>
          </w:tcPr>
          <w:p w14:paraId="49CD9EEF" w14:textId="77777777" w:rsidR="008C2D17" w:rsidRDefault="008C2D17" w:rsidP="008E2676">
            <w:pPr>
              <w:tabs>
                <w:tab w:val="left" w:pos="1800"/>
              </w:tabs>
              <w:spacing w:line="280" w:lineRule="exact"/>
              <w:rPr>
                <w:rFonts w:ascii="宋体" w:hAnsi="宋体"/>
                <w:szCs w:val="21"/>
              </w:rPr>
            </w:pPr>
            <w:r>
              <w:rPr>
                <w:rFonts w:ascii="宋体" w:hAnsi="宋体" w:hint="eastAsia"/>
                <w:szCs w:val="21"/>
              </w:rPr>
              <w:t>1、各种特种作业情况需与办理的安全作业证相符；</w:t>
            </w:r>
          </w:p>
          <w:p w14:paraId="70571D2C" w14:textId="77777777" w:rsidR="008C2D17" w:rsidRDefault="008C2D17" w:rsidP="008E2676">
            <w:pPr>
              <w:tabs>
                <w:tab w:val="left" w:pos="1800"/>
              </w:tabs>
              <w:spacing w:line="280" w:lineRule="exact"/>
              <w:rPr>
                <w:rFonts w:ascii="宋体" w:hAnsi="宋体"/>
                <w:szCs w:val="21"/>
              </w:rPr>
            </w:pPr>
            <w:r>
              <w:rPr>
                <w:rFonts w:ascii="宋体" w:hAnsi="宋体" w:hint="eastAsia"/>
                <w:szCs w:val="21"/>
              </w:rPr>
              <w:t>2、气焊作业时，氧气瓶和乙炔瓶的安全距离保持5米以上，氧气瓶和乙炔瓶与动火点的安全距离保持10米以上；</w:t>
            </w:r>
          </w:p>
          <w:p w14:paraId="590725D5" w14:textId="77777777" w:rsidR="008C2D17" w:rsidRDefault="008C2D17" w:rsidP="008E2676">
            <w:pPr>
              <w:tabs>
                <w:tab w:val="left" w:pos="1800"/>
              </w:tabs>
              <w:spacing w:line="280" w:lineRule="exact"/>
              <w:rPr>
                <w:rFonts w:ascii="宋体" w:hAnsi="宋体"/>
                <w:szCs w:val="21"/>
              </w:rPr>
            </w:pPr>
            <w:r>
              <w:rPr>
                <w:rFonts w:ascii="宋体" w:hAnsi="宋体" w:hint="eastAsia"/>
                <w:szCs w:val="21"/>
              </w:rPr>
              <w:t>3、电焊作业时，电焊机有独立的专用电源开关，有可靠的接地、接零装置，焊钳完好。电缆线、电源线应与电焊机有可靠地接地；</w:t>
            </w:r>
          </w:p>
          <w:p w14:paraId="0243382C" w14:textId="77777777" w:rsidR="008C2D17" w:rsidRDefault="008C2D17" w:rsidP="008E2676">
            <w:pPr>
              <w:tabs>
                <w:tab w:val="left" w:pos="1800"/>
              </w:tabs>
              <w:spacing w:line="280" w:lineRule="exact"/>
              <w:rPr>
                <w:rFonts w:ascii="宋体" w:hAnsi="宋体"/>
                <w:szCs w:val="21"/>
              </w:rPr>
            </w:pPr>
            <w:r>
              <w:rPr>
                <w:rFonts w:ascii="宋体" w:hAnsi="宋体" w:hint="eastAsia"/>
                <w:szCs w:val="21"/>
              </w:rPr>
              <w:t>4、手持式电动工具，须装漏电保护器，电气设备要有可靠地接地、接零装置。手电或危险场所的照明要使用安全电压；</w:t>
            </w:r>
          </w:p>
          <w:p w14:paraId="67CE90A7" w14:textId="77777777" w:rsidR="008C2D17" w:rsidRDefault="008C2D17" w:rsidP="008E2676">
            <w:pPr>
              <w:tabs>
                <w:tab w:val="left" w:pos="1800"/>
              </w:tabs>
              <w:spacing w:line="280" w:lineRule="exact"/>
              <w:rPr>
                <w:rFonts w:ascii="宋体" w:hAnsi="宋体"/>
                <w:szCs w:val="21"/>
              </w:rPr>
            </w:pPr>
            <w:r>
              <w:rPr>
                <w:rFonts w:ascii="宋体" w:hAnsi="宋体" w:hint="eastAsia"/>
                <w:szCs w:val="21"/>
              </w:rPr>
              <w:t>5、检修现场消防、应急疏散通道通畅，安全警示标志摆放、悬挂在醒目位置；</w:t>
            </w:r>
          </w:p>
          <w:p w14:paraId="7A903800" w14:textId="77777777" w:rsidR="008C2D17" w:rsidRDefault="008C2D17" w:rsidP="008E2676">
            <w:pPr>
              <w:tabs>
                <w:tab w:val="left" w:pos="1800"/>
              </w:tabs>
              <w:spacing w:line="280" w:lineRule="exact"/>
              <w:rPr>
                <w:rFonts w:ascii="宋体" w:hAnsi="宋体"/>
                <w:szCs w:val="21"/>
              </w:rPr>
            </w:pPr>
            <w:r>
              <w:rPr>
                <w:rFonts w:ascii="宋体" w:hAnsi="宋体" w:hint="eastAsia"/>
                <w:szCs w:val="21"/>
              </w:rPr>
              <w:t>6、作业现场工具、材料码放整齐，不凌乱；</w:t>
            </w:r>
          </w:p>
          <w:p w14:paraId="09C146F9" w14:textId="77777777" w:rsidR="008C2D17" w:rsidRDefault="008C2D17" w:rsidP="008E2676">
            <w:pPr>
              <w:tabs>
                <w:tab w:val="left" w:pos="1800"/>
              </w:tabs>
              <w:spacing w:line="280" w:lineRule="exact"/>
              <w:rPr>
                <w:rFonts w:ascii="宋体" w:hAnsi="宋体"/>
                <w:szCs w:val="21"/>
              </w:rPr>
            </w:pPr>
            <w:r>
              <w:rPr>
                <w:rFonts w:ascii="宋体" w:hAnsi="宋体" w:hint="eastAsia"/>
                <w:szCs w:val="21"/>
              </w:rPr>
              <w:t>7、现场作业人员佩戴正确、有效的劳动防护用品。</w:t>
            </w:r>
          </w:p>
        </w:tc>
        <w:tc>
          <w:tcPr>
            <w:tcW w:w="1080" w:type="dxa"/>
            <w:vAlign w:val="center"/>
          </w:tcPr>
          <w:p w14:paraId="56CC7262" w14:textId="77777777" w:rsidR="008C2D17" w:rsidRDefault="008C2D17" w:rsidP="008E2676">
            <w:pPr>
              <w:tabs>
                <w:tab w:val="left" w:pos="1800"/>
              </w:tabs>
              <w:spacing w:line="320" w:lineRule="exact"/>
              <w:jc w:val="center"/>
              <w:rPr>
                <w:rFonts w:ascii="宋体" w:hAnsi="宋体"/>
                <w:szCs w:val="21"/>
              </w:rPr>
            </w:pPr>
            <w:r>
              <w:rPr>
                <w:rFonts w:ascii="宋体" w:hAnsi="宋体" w:hint="eastAsia"/>
                <w:szCs w:val="21"/>
              </w:rPr>
              <w:t>查现场</w:t>
            </w:r>
          </w:p>
          <w:p w14:paraId="7C4CEEB7" w14:textId="77777777" w:rsidR="008C2D17" w:rsidRDefault="008C2D17" w:rsidP="008E2676">
            <w:pPr>
              <w:tabs>
                <w:tab w:val="left" w:pos="1800"/>
              </w:tabs>
              <w:spacing w:line="320" w:lineRule="exact"/>
              <w:jc w:val="center"/>
              <w:rPr>
                <w:rFonts w:ascii="宋体" w:hAnsi="宋体"/>
                <w:szCs w:val="21"/>
              </w:rPr>
            </w:pPr>
            <w:r>
              <w:rPr>
                <w:rFonts w:ascii="宋体" w:hAnsi="宋体" w:hint="eastAsia"/>
                <w:szCs w:val="21"/>
              </w:rPr>
              <w:t>查记录</w:t>
            </w:r>
          </w:p>
        </w:tc>
        <w:tc>
          <w:tcPr>
            <w:tcW w:w="1440" w:type="dxa"/>
            <w:vAlign w:val="center"/>
          </w:tcPr>
          <w:p w14:paraId="2E6EEFDF" w14:textId="77777777" w:rsidR="008C2D17" w:rsidRDefault="008C2D17" w:rsidP="008E2676">
            <w:pPr>
              <w:tabs>
                <w:tab w:val="left" w:pos="1800"/>
              </w:tabs>
              <w:spacing w:line="320" w:lineRule="exact"/>
              <w:jc w:val="center"/>
              <w:rPr>
                <w:rFonts w:ascii="宋体" w:hAnsi="宋体"/>
                <w:szCs w:val="21"/>
              </w:rPr>
            </w:pPr>
          </w:p>
        </w:tc>
        <w:tc>
          <w:tcPr>
            <w:tcW w:w="4058" w:type="dxa"/>
            <w:vAlign w:val="center"/>
          </w:tcPr>
          <w:p w14:paraId="70F50E8F" w14:textId="77777777" w:rsidR="008C2D17" w:rsidRDefault="008C2D17" w:rsidP="008E2676">
            <w:pPr>
              <w:tabs>
                <w:tab w:val="left" w:pos="1800"/>
              </w:tabs>
              <w:spacing w:line="320" w:lineRule="exact"/>
              <w:ind w:firstLineChars="100" w:firstLine="210"/>
              <w:jc w:val="center"/>
              <w:rPr>
                <w:rFonts w:ascii="宋体" w:hAnsi="宋体"/>
                <w:szCs w:val="21"/>
              </w:rPr>
            </w:pPr>
          </w:p>
        </w:tc>
      </w:tr>
      <w:tr w:rsidR="008C2D17" w14:paraId="73E9FFB3" w14:textId="77777777" w:rsidTr="008E2676">
        <w:trPr>
          <w:cantSplit/>
          <w:trHeight w:val="663"/>
          <w:jc w:val="center"/>
        </w:trPr>
        <w:tc>
          <w:tcPr>
            <w:tcW w:w="2088" w:type="dxa"/>
            <w:gridSpan w:val="2"/>
            <w:tcBorders>
              <w:bottom w:val="single" w:sz="4" w:space="0" w:color="auto"/>
            </w:tcBorders>
            <w:vAlign w:val="center"/>
          </w:tcPr>
          <w:p w14:paraId="1C6AEEBF" w14:textId="77777777" w:rsidR="008C2D17" w:rsidRDefault="008C2D17" w:rsidP="008E2676">
            <w:pPr>
              <w:tabs>
                <w:tab w:val="left" w:pos="1800"/>
              </w:tabs>
              <w:spacing w:line="320" w:lineRule="exact"/>
              <w:jc w:val="center"/>
              <w:rPr>
                <w:rFonts w:ascii="宋体" w:hAnsi="宋体"/>
                <w:szCs w:val="21"/>
              </w:rPr>
            </w:pPr>
            <w:r>
              <w:rPr>
                <w:rFonts w:ascii="宋体" w:hAnsi="宋体" w:hint="eastAsia"/>
                <w:szCs w:val="21"/>
              </w:rPr>
              <w:t>备注</w:t>
            </w:r>
          </w:p>
        </w:tc>
        <w:tc>
          <w:tcPr>
            <w:tcW w:w="12698" w:type="dxa"/>
            <w:gridSpan w:val="4"/>
          </w:tcPr>
          <w:p w14:paraId="4D55E975" w14:textId="77777777" w:rsidR="008C2D17" w:rsidRDefault="008C2D17" w:rsidP="008E2676">
            <w:pPr>
              <w:tabs>
                <w:tab w:val="left" w:pos="1800"/>
              </w:tabs>
              <w:spacing w:line="320" w:lineRule="exact"/>
              <w:ind w:firstLineChars="100" w:firstLine="210"/>
              <w:jc w:val="center"/>
              <w:rPr>
                <w:rFonts w:ascii="宋体" w:hAnsi="宋体"/>
                <w:szCs w:val="21"/>
              </w:rPr>
            </w:pPr>
          </w:p>
        </w:tc>
      </w:tr>
    </w:tbl>
    <w:p w14:paraId="730359D4" w14:textId="77777777" w:rsidR="008C2D17" w:rsidRDefault="008C2D17" w:rsidP="008C2D17">
      <w:pPr>
        <w:rPr>
          <w:b/>
          <w:sz w:val="32"/>
          <w:szCs w:val="32"/>
          <w:shd w:val="clear" w:color="auto" w:fill="FFFFFF"/>
        </w:rPr>
      </w:pPr>
      <w:r>
        <w:rPr>
          <w:rFonts w:ascii="宋体" w:hAnsi="宋体" w:hint="eastAsia"/>
        </w:rPr>
        <w:t>编制人：                          审核人：                         批准人：                            修订：</w:t>
      </w:r>
    </w:p>
    <w:p w14:paraId="629A181E" w14:textId="77777777" w:rsidR="008C2D17" w:rsidRPr="008C2D17" w:rsidRDefault="008C2D17" w:rsidP="00CD53D6"/>
    <w:p w14:paraId="4C9C2BB6" w14:textId="77777777" w:rsidR="008C2D17" w:rsidRDefault="008C2D17" w:rsidP="00CD53D6"/>
    <w:p w14:paraId="1E45C5C7" w14:textId="77777777" w:rsidR="008C2D17" w:rsidRDefault="008C2D17" w:rsidP="00CD53D6"/>
    <w:p w14:paraId="75C122E7" w14:textId="77777777" w:rsidR="00070544" w:rsidRDefault="00070544" w:rsidP="00CD53D6"/>
    <w:p w14:paraId="0D65004A" w14:textId="77777777" w:rsidR="00070544" w:rsidRDefault="00070544" w:rsidP="00CD53D6"/>
    <w:p w14:paraId="76C8E0D6" w14:textId="77777777" w:rsidR="008C2D17" w:rsidRDefault="008C2D17" w:rsidP="00CD53D6">
      <w:pPr>
        <w:sectPr w:rsidR="008C2D17" w:rsidSect="008C2D17">
          <w:pgSz w:w="16838" w:h="11906" w:orient="landscape"/>
          <w:pgMar w:top="567" w:right="1440" w:bottom="567" w:left="1440" w:header="567" w:footer="737" w:gutter="0"/>
          <w:cols w:space="425"/>
          <w:docGrid w:type="lines" w:linePitch="312"/>
        </w:sectPr>
      </w:pPr>
    </w:p>
    <w:p w14:paraId="1366564D" w14:textId="77777777" w:rsidR="007B1E3D" w:rsidRPr="00BA4232" w:rsidRDefault="002810E3" w:rsidP="00BA4232">
      <w:pPr>
        <w:pStyle w:val="12"/>
        <w:spacing w:before="0" w:after="0" w:line="460" w:lineRule="exact"/>
        <w:ind w:left="2" w:firstLineChars="466" w:firstLine="1310"/>
        <w:outlineLvl w:val="0"/>
        <w:rPr>
          <w:bCs w:val="0"/>
        </w:rPr>
      </w:pPr>
      <w:bookmarkStart w:id="151" w:name="_Toc334616223"/>
      <w:bookmarkStart w:id="152" w:name="_Toc391046376"/>
      <w:r w:rsidRPr="00BA4232">
        <w:rPr>
          <w:rFonts w:hint="eastAsia"/>
          <w:bCs w:val="0"/>
        </w:rPr>
        <w:lastRenderedPageBreak/>
        <w:t>表6</w:t>
      </w:r>
      <w:r w:rsidR="007B1E3D" w:rsidRPr="00BA4232">
        <w:rPr>
          <w:rFonts w:hint="eastAsia"/>
          <w:bCs w:val="0"/>
        </w:rPr>
        <w:t>.28 生产设施拆除和报废审批表</w:t>
      </w:r>
      <w:bookmarkEnd w:id="151"/>
      <w:bookmarkEnd w:id="152"/>
    </w:p>
    <w:tbl>
      <w:tblPr>
        <w:tblW w:w="0" w:type="auto"/>
        <w:jc w:val="center"/>
        <w:tblLayout w:type="fixed"/>
        <w:tblLook w:val="0000" w:firstRow="0" w:lastRow="0" w:firstColumn="0" w:lastColumn="0" w:noHBand="0" w:noVBand="0"/>
      </w:tblPr>
      <w:tblGrid>
        <w:gridCol w:w="1751"/>
        <w:gridCol w:w="854"/>
        <w:gridCol w:w="1412"/>
        <w:gridCol w:w="1174"/>
        <w:gridCol w:w="703"/>
        <w:gridCol w:w="2810"/>
      </w:tblGrid>
      <w:tr w:rsidR="007B1E3D" w14:paraId="6E4CBF96" w14:textId="77777777" w:rsidTr="008E2676">
        <w:trPr>
          <w:trHeight w:val="894"/>
          <w:jc w:val="center"/>
        </w:trPr>
        <w:tc>
          <w:tcPr>
            <w:tcW w:w="1751" w:type="dxa"/>
            <w:tcBorders>
              <w:top w:val="single" w:sz="4" w:space="0" w:color="000000"/>
              <w:left w:val="single" w:sz="4" w:space="0" w:color="000000"/>
              <w:bottom w:val="single" w:sz="4" w:space="0" w:color="000000"/>
              <w:right w:val="single" w:sz="4" w:space="0" w:color="000000"/>
            </w:tcBorders>
            <w:vAlign w:val="center"/>
          </w:tcPr>
          <w:p w14:paraId="58097275" w14:textId="77777777" w:rsidR="007B1E3D" w:rsidRDefault="007B1E3D" w:rsidP="008E2676">
            <w:pPr>
              <w:widowControl/>
              <w:spacing w:line="360" w:lineRule="auto"/>
              <w:jc w:val="center"/>
              <w:rPr>
                <w:rFonts w:ascii="宋体" w:hAnsi="宋体" w:cs="宋体"/>
                <w:kern w:val="0"/>
                <w:sz w:val="24"/>
              </w:rPr>
            </w:pPr>
            <w:r>
              <w:rPr>
                <w:rFonts w:ascii="宋体" w:hAnsi="宋体" w:cs="宋体" w:hint="eastAsia"/>
                <w:kern w:val="0"/>
                <w:sz w:val="24"/>
              </w:rPr>
              <w:t>设备名称</w:t>
            </w:r>
          </w:p>
        </w:tc>
        <w:tc>
          <w:tcPr>
            <w:tcW w:w="2266" w:type="dxa"/>
            <w:gridSpan w:val="2"/>
            <w:tcBorders>
              <w:top w:val="single" w:sz="4" w:space="0" w:color="000000"/>
              <w:left w:val="nil"/>
              <w:bottom w:val="single" w:sz="4" w:space="0" w:color="000000"/>
              <w:right w:val="single" w:sz="4" w:space="0" w:color="000000"/>
            </w:tcBorders>
            <w:vAlign w:val="center"/>
          </w:tcPr>
          <w:p w14:paraId="7D78CBF7" w14:textId="77777777" w:rsidR="007B1E3D" w:rsidRDefault="007B1E3D" w:rsidP="008E2676">
            <w:pPr>
              <w:widowControl/>
              <w:spacing w:line="360" w:lineRule="auto"/>
              <w:jc w:val="left"/>
              <w:rPr>
                <w:rFonts w:ascii="宋体" w:hAnsi="宋体" w:cs="宋体"/>
                <w:kern w:val="0"/>
                <w:sz w:val="24"/>
              </w:rPr>
            </w:pPr>
          </w:p>
          <w:p w14:paraId="1E35BE4A" w14:textId="77777777" w:rsidR="007B1E3D" w:rsidRDefault="007B1E3D" w:rsidP="008E2676">
            <w:pPr>
              <w:widowControl/>
              <w:spacing w:line="360" w:lineRule="auto"/>
              <w:jc w:val="left"/>
              <w:rPr>
                <w:rFonts w:ascii="宋体" w:hAnsi="宋体" w:cs="宋体"/>
                <w:kern w:val="0"/>
                <w:sz w:val="24"/>
              </w:rPr>
            </w:pPr>
          </w:p>
        </w:tc>
        <w:tc>
          <w:tcPr>
            <w:tcW w:w="1877" w:type="dxa"/>
            <w:gridSpan w:val="2"/>
            <w:tcBorders>
              <w:top w:val="single" w:sz="4" w:space="0" w:color="000000"/>
              <w:left w:val="nil"/>
              <w:bottom w:val="single" w:sz="4" w:space="0" w:color="000000"/>
              <w:right w:val="single" w:sz="4" w:space="0" w:color="000000"/>
            </w:tcBorders>
            <w:vAlign w:val="center"/>
          </w:tcPr>
          <w:p w14:paraId="0ED1E498" w14:textId="77777777" w:rsidR="007B1E3D" w:rsidRDefault="007B1E3D" w:rsidP="008E2676">
            <w:pPr>
              <w:widowControl/>
              <w:spacing w:line="360" w:lineRule="auto"/>
              <w:jc w:val="center"/>
              <w:rPr>
                <w:rFonts w:ascii="宋体" w:hAnsi="宋体" w:cs="宋体"/>
                <w:kern w:val="0"/>
                <w:sz w:val="24"/>
              </w:rPr>
            </w:pPr>
            <w:r>
              <w:rPr>
                <w:rFonts w:ascii="宋体" w:hAnsi="宋体" w:cs="宋体" w:hint="eastAsia"/>
                <w:kern w:val="0"/>
                <w:sz w:val="24"/>
              </w:rPr>
              <w:t>购建时间</w:t>
            </w:r>
          </w:p>
        </w:tc>
        <w:tc>
          <w:tcPr>
            <w:tcW w:w="2810" w:type="dxa"/>
            <w:tcBorders>
              <w:top w:val="single" w:sz="4" w:space="0" w:color="000000"/>
              <w:left w:val="nil"/>
              <w:bottom w:val="single" w:sz="4" w:space="0" w:color="000000"/>
              <w:right w:val="single" w:sz="4" w:space="0" w:color="000000"/>
            </w:tcBorders>
            <w:vAlign w:val="center"/>
          </w:tcPr>
          <w:p w14:paraId="253B482D" w14:textId="77777777" w:rsidR="007B1E3D" w:rsidRDefault="007B1E3D" w:rsidP="008E2676">
            <w:pPr>
              <w:widowControl/>
              <w:spacing w:line="360" w:lineRule="auto"/>
              <w:jc w:val="left"/>
              <w:rPr>
                <w:rFonts w:ascii="宋体" w:hAnsi="宋体" w:cs="宋体"/>
                <w:kern w:val="0"/>
                <w:sz w:val="24"/>
              </w:rPr>
            </w:pPr>
          </w:p>
        </w:tc>
      </w:tr>
      <w:tr w:rsidR="007B1E3D" w14:paraId="779159AD" w14:textId="77777777" w:rsidTr="008E2676">
        <w:trPr>
          <w:trHeight w:val="894"/>
          <w:jc w:val="center"/>
        </w:trPr>
        <w:tc>
          <w:tcPr>
            <w:tcW w:w="1751" w:type="dxa"/>
            <w:tcBorders>
              <w:top w:val="single" w:sz="4" w:space="0" w:color="000000"/>
              <w:left w:val="single" w:sz="4" w:space="0" w:color="000000"/>
              <w:bottom w:val="single" w:sz="4" w:space="0" w:color="000000"/>
              <w:right w:val="single" w:sz="4" w:space="0" w:color="000000"/>
            </w:tcBorders>
            <w:vAlign w:val="center"/>
          </w:tcPr>
          <w:p w14:paraId="115EC426" w14:textId="77777777" w:rsidR="007B1E3D" w:rsidRDefault="007B1E3D" w:rsidP="008E2676">
            <w:pPr>
              <w:widowControl/>
              <w:spacing w:line="360" w:lineRule="auto"/>
              <w:jc w:val="center"/>
              <w:rPr>
                <w:rFonts w:ascii="宋体" w:hAnsi="宋体" w:cs="宋体"/>
                <w:kern w:val="0"/>
                <w:sz w:val="24"/>
              </w:rPr>
            </w:pPr>
            <w:r>
              <w:rPr>
                <w:rFonts w:ascii="宋体" w:hAnsi="宋体" w:cs="宋体" w:hint="eastAsia"/>
                <w:kern w:val="0"/>
                <w:sz w:val="24"/>
              </w:rPr>
              <w:t>规格型号</w:t>
            </w:r>
          </w:p>
        </w:tc>
        <w:tc>
          <w:tcPr>
            <w:tcW w:w="2266" w:type="dxa"/>
            <w:gridSpan w:val="2"/>
            <w:tcBorders>
              <w:top w:val="single" w:sz="4" w:space="0" w:color="000000"/>
              <w:left w:val="nil"/>
              <w:bottom w:val="single" w:sz="4" w:space="0" w:color="000000"/>
              <w:right w:val="single" w:sz="4" w:space="0" w:color="000000"/>
            </w:tcBorders>
            <w:vAlign w:val="center"/>
          </w:tcPr>
          <w:p w14:paraId="7B979395" w14:textId="77777777" w:rsidR="007B1E3D" w:rsidRDefault="007B1E3D" w:rsidP="008E2676">
            <w:pPr>
              <w:widowControl/>
              <w:spacing w:line="360" w:lineRule="auto"/>
              <w:jc w:val="left"/>
              <w:rPr>
                <w:rFonts w:ascii="宋体" w:hAnsi="宋体" w:cs="宋体"/>
                <w:kern w:val="0"/>
                <w:sz w:val="24"/>
              </w:rPr>
            </w:pPr>
          </w:p>
          <w:p w14:paraId="0105BAA9" w14:textId="77777777" w:rsidR="007B1E3D" w:rsidRDefault="007B1E3D" w:rsidP="008E2676">
            <w:pPr>
              <w:widowControl/>
              <w:spacing w:line="360" w:lineRule="auto"/>
              <w:jc w:val="left"/>
              <w:rPr>
                <w:rFonts w:ascii="宋体" w:hAnsi="宋体" w:cs="宋体"/>
                <w:kern w:val="0"/>
                <w:sz w:val="24"/>
              </w:rPr>
            </w:pPr>
          </w:p>
        </w:tc>
        <w:tc>
          <w:tcPr>
            <w:tcW w:w="1877" w:type="dxa"/>
            <w:gridSpan w:val="2"/>
            <w:tcBorders>
              <w:top w:val="single" w:sz="4" w:space="0" w:color="000000"/>
              <w:left w:val="nil"/>
              <w:bottom w:val="single" w:sz="4" w:space="0" w:color="000000"/>
              <w:right w:val="single" w:sz="4" w:space="0" w:color="000000"/>
            </w:tcBorders>
            <w:vAlign w:val="center"/>
          </w:tcPr>
          <w:p w14:paraId="53D69EDD" w14:textId="77777777" w:rsidR="007B1E3D" w:rsidRDefault="007B1E3D" w:rsidP="008E2676">
            <w:pPr>
              <w:widowControl/>
              <w:spacing w:line="360" w:lineRule="auto"/>
              <w:jc w:val="center"/>
              <w:rPr>
                <w:rFonts w:ascii="宋体" w:hAnsi="宋体" w:cs="宋体"/>
                <w:kern w:val="0"/>
                <w:sz w:val="24"/>
              </w:rPr>
            </w:pPr>
            <w:r>
              <w:rPr>
                <w:rFonts w:ascii="宋体" w:hAnsi="宋体" w:cs="宋体" w:hint="eastAsia"/>
                <w:kern w:val="0"/>
                <w:sz w:val="24"/>
              </w:rPr>
              <w:t>规定使用年限</w:t>
            </w:r>
          </w:p>
        </w:tc>
        <w:tc>
          <w:tcPr>
            <w:tcW w:w="2810" w:type="dxa"/>
            <w:tcBorders>
              <w:top w:val="single" w:sz="4" w:space="0" w:color="000000"/>
              <w:left w:val="nil"/>
              <w:bottom w:val="single" w:sz="4" w:space="0" w:color="000000"/>
              <w:right w:val="single" w:sz="4" w:space="0" w:color="000000"/>
            </w:tcBorders>
            <w:vAlign w:val="center"/>
          </w:tcPr>
          <w:p w14:paraId="6B996A56" w14:textId="77777777" w:rsidR="007B1E3D" w:rsidRDefault="007B1E3D" w:rsidP="008E2676">
            <w:pPr>
              <w:widowControl/>
              <w:spacing w:line="360" w:lineRule="auto"/>
              <w:jc w:val="left"/>
              <w:rPr>
                <w:rFonts w:ascii="宋体" w:hAnsi="宋体" w:cs="宋体"/>
                <w:kern w:val="0"/>
                <w:sz w:val="24"/>
              </w:rPr>
            </w:pPr>
          </w:p>
        </w:tc>
      </w:tr>
      <w:tr w:rsidR="007B1E3D" w14:paraId="23601550" w14:textId="77777777" w:rsidTr="008E2676">
        <w:trPr>
          <w:trHeight w:val="894"/>
          <w:jc w:val="center"/>
        </w:trPr>
        <w:tc>
          <w:tcPr>
            <w:tcW w:w="1751" w:type="dxa"/>
            <w:tcBorders>
              <w:top w:val="single" w:sz="4" w:space="0" w:color="000000"/>
              <w:left w:val="single" w:sz="4" w:space="0" w:color="000000"/>
              <w:bottom w:val="single" w:sz="4" w:space="0" w:color="000000"/>
              <w:right w:val="single" w:sz="4" w:space="0" w:color="000000"/>
            </w:tcBorders>
            <w:vAlign w:val="center"/>
          </w:tcPr>
          <w:p w14:paraId="1E2A4C8B" w14:textId="77777777" w:rsidR="007B1E3D" w:rsidRDefault="007B1E3D" w:rsidP="008E2676">
            <w:pPr>
              <w:widowControl/>
              <w:spacing w:line="360" w:lineRule="auto"/>
              <w:jc w:val="center"/>
              <w:rPr>
                <w:rFonts w:ascii="宋体" w:hAnsi="宋体" w:cs="宋体"/>
                <w:kern w:val="0"/>
                <w:sz w:val="24"/>
              </w:rPr>
            </w:pPr>
            <w:r>
              <w:rPr>
                <w:rFonts w:ascii="宋体" w:hAnsi="宋体" w:cs="宋体" w:hint="eastAsia"/>
                <w:kern w:val="0"/>
                <w:sz w:val="24"/>
              </w:rPr>
              <w:t>数量</w:t>
            </w:r>
          </w:p>
        </w:tc>
        <w:tc>
          <w:tcPr>
            <w:tcW w:w="2266" w:type="dxa"/>
            <w:gridSpan w:val="2"/>
            <w:tcBorders>
              <w:top w:val="single" w:sz="4" w:space="0" w:color="000000"/>
              <w:left w:val="nil"/>
              <w:bottom w:val="single" w:sz="4" w:space="0" w:color="000000"/>
              <w:right w:val="single" w:sz="4" w:space="0" w:color="000000"/>
            </w:tcBorders>
            <w:vAlign w:val="center"/>
          </w:tcPr>
          <w:p w14:paraId="57C72C5D" w14:textId="77777777" w:rsidR="007B1E3D" w:rsidRDefault="007B1E3D" w:rsidP="008E2676">
            <w:pPr>
              <w:widowControl/>
              <w:spacing w:line="360" w:lineRule="auto"/>
              <w:jc w:val="left"/>
              <w:rPr>
                <w:rFonts w:ascii="宋体" w:hAnsi="宋体" w:cs="宋体"/>
                <w:kern w:val="0"/>
                <w:sz w:val="24"/>
              </w:rPr>
            </w:pPr>
          </w:p>
          <w:p w14:paraId="0EFDCAA6" w14:textId="77777777" w:rsidR="007B1E3D" w:rsidRDefault="007B1E3D" w:rsidP="008E2676">
            <w:pPr>
              <w:widowControl/>
              <w:spacing w:line="360" w:lineRule="auto"/>
              <w:jc w:val="left"/>
              <w:rPr>
                <w:rFonts w:ascii="宋体" w:hAnsi="宋体" w:cs="宋体"/>
                <w:kern w:val="0"/>
                <w:sz w:val="24"/>
              </w:rPr>
            </w:pPr>
          </w:p>
        </w:tc>
        <w:tc>
          <w:tcPr>
            <w:tcW w:w="1877" w:type="dxa"/>
            <w:gridSpan w:val="2"/>
            <w:tcBorders>
              <w:top w:val="single" w:sz="4" w:space="0" w:color="000000"/>
              <w:left w:val="nil"/>
              <w:bottom w:val="single" w:sz="4" w:space="0" w:color="000000"/>
              <w:right w:val="single" w:sz="4" w:space="0" w:color="000000"/>
            </w:tcBorders>
            <w:vAlign w:val="center"/>
          </w:tcPr>
          <w:p w14:paraId="3953F422" w14:textId="77777777" w:rsidR="007B1E3D" w:rsidRDefault="007B1E3D" w:rsidP="008E2676">
            <w:pPr>
              <w:widowControl/>
              <w:spacing w:line="360" w:lineRule="auto"/>
              <w:jc w:val="center"/>
              <w:rPr>
                <w:rFonts w:ascii="宋体" w:hAnsi="宋体" w:cs="宋体"/>
                <w:kern w:val="0"/>
                <w:sz w:val="24"/>
              </w:rPr>
            </w:pPr>
            <w:r>
              <w:rPr>
                <w:rFonts w:ascii="宋体" w:hAnsi="宋体" w:cs="宋体" w:hint="eastAsia"/>
                <w:kern w:val="0"/>
                <w:sz w:val="24"/>
              </w:rPr>
              <w:t>处理形式</w:t>
            </w:r>
          </w:p>
        </w:tc>
        <w:tc>
          <w:tcPr>
            <w:tcW w:w="2810" w:type="dxa"/>
            <w:tcBorders>
              <w:top w:val="single" w:sz="4" w:space="0" w:color="000000"/>
              <w:left w:val="nil"/>
              <w:bottom w:val="single" w:sz="4" w:space="0" w:color="000000"/>
              <w:right w:val="single" w:sz="4" w:space="0" w:color="000000"/>
            </w:tcBorders>
            <w:vAlign w:val="center"/>
          </w:tcPr>
          <w:p w14:paraId="64C98E2C" w14:textId="77777777" w:rsidR="007B1E3D" w:rsidRDefault="007B1E3D" w:rsidP="008E2676">
            <w:pPr>
              <w:widowControl/>
              <w:spacing w:line="360" w:lineRule="auto"/>
              <w:jc w:val="left"/>
              <w:rPr>
                <w:rFonts w:ascii="宋体" w:hAnsi="宋体" w:cs="宋体"/>
                <w:kern w:val="0"/>
                <w:sz w:val="24"/>
              </w:rPr>
            </w:pPr>
          </w:p>
        </w:tc>
      </w:tr>
      <w:tr w:rsidR="007B1E3D" w14:paraId="6A6398AA" w14:textId="77777777" w:rsidTr="008E2676">
        <w:trPr>
          <w:trHeight w:val="5314"/>
          <w:jc w:val="center"/>
        </w:trPr>
        <w:tc>
          <w:tcPr>
            <w:tcW w:w="8704" w:type="dxa"/>
            <w:gridSpan w:val="6"/>
            <w:tcBorders>
              <w:top w:val="single" w:sz="4" w:space="0" w:color="000000"/>
              <w:left w:val="single" w:sz="4" w:space="0" w:color="000000"/>
              <w:bottom w:val="single" w:sz="4" w:space="0" w:color="000000"/>
              <w:right w:val="single" w:sz="4" w:space="0" w:color="000000"/>
            </w:tcBorders>
          </w:tcPr>
          <w:p w14:paraId="381E640C" w14:textId="77777777" w:rsidR="007B1E3D" w:rsidRDefault="007B1E3D" w:rsidP="008E2676">
            <w:pPr>
              <w:widowControl/>
              <w:spacing w:line="360" w:lineRule="auto"/>
              <w:jc w:val="left"/>
              <w:rPr>
                <w:rFonts w:ascii="宋体" w:hAnsi="宋体" w:cs="宋体"/>
                <w:kern w:val="0"/>
                <w:sz w:val="24"/>
              </w:rPr>
            </w:pPr>
            <w:r>
              <w:rPr>
                <w:rFonts w:ascii="宋体" w:hAnsi="宋体" w:cs="宋体" w:hint="eastAsia"/>
                <w:kern w:val="0"/>
                <w:sz w:val="24"/>
              </w:rPr>
              <w:t>申请原因：</w:t>
            </w:r>
          </w:p>
          <w:p w14:paraId="00F0ECDE" w14:textId="77777777" w:rsidR="007B1E3D" w:rsidRDefault="007B1E3D" w:rsidP="008E2676">
            <w:pPr>
              <w:widowControl/>
              <w:spacing w:line="360" w:lineRule="auto"/>
              <w:jc w:val="left"/>
              <w:rPr>
                <w:rFonts w:ascii="宋体" w:hAnsi="宋体" w:cs="宋体"/>
                <w:kern w:val="0"/>
                <w:sz w:val="24"/>
              </w:rPr>
            </w:pPr>
            <w:r>
              <w:rPr>
                <w:rFonts w:ascii="宋体" w:hAnsi="宋体"/>
                <w:kern w:val="0"/>
                <w:sz w:val="24"/>
              </w:rPr>
              <w:t> </w:t>
            </w:r>
          </w:p>
          <w:p w14:paraId="35BB9F38" w14:textId="77777777" w:rsidR="007B1E3D" w:rsidRDefault="007B1E3D" w:rsidP="008E2676">
            <w:pPr>
              <w:widowControl/>
              <w:spacing w:line="360" w:lineRule="auto"/>
              <w:jc w:val="left"/>
              <w:rPr>
                <w:rFonts w:ascii="宋体" w:hAnsi="宋体" w:cs="宋体"/>
                <w:kern w:val="0"/>
                <w:sz w:val="24"/>
              </w:rPr>
            </w:pPr>
            <w:r>
              <w:rPr>
                <w:rFonts w:ascii="宋体" w:hAnsi="宋体"/>
                <w:kern w:val="0"/>
                <w:sz w:val="24"/>
              </w:rPr>
              <w:t> </w:t>
            </w:r>
          </w:p>
          <w:p w14:paraId="79D80560" w14:textId="77777777" w:rsidR="007B1E3D" w:rsidRDefault="007B1E3D" w:rsidP="008E2676">
            <w:pPr>
              <w:widowControl/>
              <w:spacing w:line="360" w:lineRule="auto"/>
              <w:jc w:val="left"/>
              <w:rPr>
                <w:rFonts w:ascii="宋体" w:hAnsi="宋体" w:cs="宋体"/>
                <w:kern w:val="0"/>
                <w:sz w:val="24"/>
              </w:rPr>
            </w:pPr>
            <w:r>
              <w:rPr>
                <w:rFonts w:ascii="宋体" w:hAnsi="宋体"/>
                <w:kern w:val="0"/>
                <w:sz w:val="24"/>
              </w:rPr>
              <w:t> </w:t>
            </w:r>
          </w:p>
          <w:p w14:paraId="6F533DF7" w14:textId="77777777" w:rsidR="007B1E3D" w:rsidRDefault="007B1E3D" w:rsidP="008E2676">
            <w:pPr>
              <w:widowControl/>
              <w:spacing w:line="360" w:lineRule="auto"/>
              <w:jc w:val="left"/>
              <w:rPr>
                <w:rFonts w:ascii="宋体" w:hAnsi="宋体" w:cs="宋体"/>
                <w:kern w:val="0"/>
                <w:sz w:val="24"/>
              </w:rPr>
            </w:pPr>
            <w:r>
              <w:rPr>
                <w:rFonts w:ascii="宋体" w:hAnsi="宋体"/>
                <w:kern w:val="0"/>
                <w:sz w:val="24"/>
              </w:rPr>
              <w:t> </w:t>
            </w:r>
          </w:p>
          <w:p w14:paraId="677D23F0" w14:textId="77777777" w:rsidR="007B1E3D" w:rsidRDefault="007B1E3D" w:rsidP="008E2676">
            <w:pPr>
              <w:widowControl/>
              <w:spacing w:line="360" w:lineRule="auto"/>
              <w:jc w:val="left"/>
              <w:rPr>
                <w:rFonts w:ascii="宋体" w:hAnsi="宋体" w:cs="宋体"/>
                <w:kern w:val="0"/>
                <w:sz w:val="24"/>
              </w:rPr>
            </w:pPr>
            <w:r>
              <w:rPr>
                <w:rFonts w:ascii="宋体" w:hAnsi="宋体" w:cs="宋体"/>
                <w:kern w:val="0"/>
                <w:sz w:val="24"/>
              </w:rPr>
              <w:t> </w:t>
            </w:r>
          </w:p>
          <w:p w14:paraId="46D8AE17" w14:textId="77777777" w:rsidR="007B1E3D" w:rsidRDefault="007B1E3D" w:rsidP="008E2676">
            <w:pPr>
              <w:widowControl/>
              <w:spacing w:line="360" w:lineRule="auto"/>
              <w:jc w:val="left"/>
              <w:rPr>
                <w:rFonts w:ascii="宋体" w:hAnsi="宋体" w:cs="宋体"/>
                <w:kern w:val="0"/>
                <w:sz w:val="24"/>
              </w:rPr>
            </w:pPr>
            <w:r>
              <w:rPr>
                <w:rFonts w:ascii="宋体" w:hAnsi="宋体" w:cs="宋体"/>
                <w:kern w:val="0"/>
                <w:sz w:val="24"/>
              </w:rPr>
              <w:t> </w:t>
            </w:r>
          </w:p>
          <w:p w14:paraId="019B8485" w14:textId="77777777" w:rsidR="007B1E3D" w:rsidRDefault="007B1E3D" w:rsidP="008E2676">
            <w:pPr>
              <w:widowControl/>
              <w:spacing w:line="360" w:lineRule="auto"/>
              <w:jc w:val="left"/>
              <w:rPr>
                <w:rFonts w:ascii="宋体" w:hAnsi="宋体" w:cs="宋体"/>
                <w:kern w:val="0"/>
                <w:sz w:val="24"/>
              </w:rPr>
            </w:pPr>
            <w:r>
              <w:rPr>
                <w:rFonts w:ascii="宋体" w:hAnsi="宋体" w:cs="宋体"/>
                <w:kern w:val="0"/>
                <w:sz w:val="24"/>
              </w:rPr>
              <w:t> </w:t>
            </w:r>
          </w:p>
          <w:p w14:paraId="4637A5D4" w14:textId="77777777" w:rsidR="007B1E3D" w:rsidRDefault="007B1E3D" w:rsidP="008E2676">
            <w:pPr>
              <w:widowControl/>
              <w:spacing w:line="360" w:lineRule="auto"/>
              <w:jc w:val="left"/>
              <w:rPr>
                <w:rFonts w:ascii="宋体" w:hAnsi="宋体" w:cs="宋体"/>
                <w:kern w:val="0"/>
                <w:sz w:val="24"/>
              </w:rPr>
            </w:pPr>
            <w:r>
              <w:rPr>
                <w:rFonts w:ascii="宋体" w:hAnsi="宋体" w:cs="宋体"/>
                <w:kern w:val="0"/>
                <w:sz w:val="24"/>
              </w:rPr>
              <w:t> </w:t>
            </w:r>
          </w:p>
          <w:p w14:paraId="5FE182BE" w14:textId="77777777" w:rsidR="007B1E3D" w:rsidRDefault="007B1E3D" w:rsidP="008E2676">
            <w:pPr>
              <w:widowControl/>
              <w:spacing w:line="360" w:lineRule="auto"/>
              <w:jc w:val="left"/>
              <w:rPr>
                <w:rFonts w:ascii="宋体" w:hAnsi="宋体" w:cs="宋体"/>
                <w:kern w:val="0"/>
                <w:sz w:val="24"/>
              </w:rPr>
            </w:pPr>
            <w:r>
              <w:rPr>
                <w:rFonts w:ascii="宋体" w:hAnsi="宋体" w:cs="宋体"/>
                <w:kern w:val="0"/>
                <w:sz w:val="24"/>
              </w:rPr>
              <w:t> </w:t>
            </w:r>
          </w:p>
          <w:p w14:paraId="69619853" w14:textId="77777777" w:rsidR="007B1E3D" w:rsidRDefault="007B1E3D" w:rsidP="008E2676">
            <w:pPr>
              <w:widowControl/>
              <w:spacing w:line="360" w:lineRule="auto"/>
              <w:jc w:val="left"/>
              <w:rPr>
                <w:rFonts w:ascii="宋体" w:hAnsi="宋体" w:cs="宋体"/>
                <w:kern w:val="0"/>
                <w:sz w:val="24"/>
              </w:rPr>
            </w:pPr>
            <w:r>
              <w:rPr>
                <w:rFonts w:ascii="宋体" w:hAnsi="宋体" w:cs="宋体"/>
                <w:kern w:val="0"/>
                <w:sz w:val="24"/>
              </w:rPr>
              <w:t> </w:t>
            </w:r>
          </w:p>
          <w:p w14:paraId="601D982B" w14:textId="77777777" w:rsidR="007B1E3D" w:rsidRDefault="007B1E3D" w:rsidP="008E2676">
            <w:pPr>
              <w:widowControl/>
              <w:spacing w:line="360" w:lineRule="auto"/>
              <w:jc w:val="left"/>
              <w:rPr>
                <w:rFonts w:ascii="宋体" w:hAnsi="宋体" w:cs="宋体"/>
                <w:kern w:val="0"/>
                <w:sz w:val="24"/>
              </w:rPr>
            </w:pPr>
            <w:r>
              <w:rPr>
                <w:rFonts w:ascii="宋体" w:hAnsi="宋体" w:cs="宋体"/>
                <w:kern w:val="0"/>
                <w:sz w:val="24"/>
              </w:rPr>
              <w:t> </w:t>
            </w:r>
          </w:p>
        </w:tc>
      </w:tr>
      <w:tr w:rsidR="007B1E3D" w14:paraId="704ABDD9" w14:textId="77777777" w:rsidTr="008E2676">
        <w:trPr>
          <w:trHeight w:val="3114"/>
          <w:jc w:val="center"/>
        </w:trPr>
        <w:tc>
          <w:tcPr>
            <w:tcW w:w="2605" w:type="dxa"/>
            <w:gridSpan w:val="2"/>
            <w:tcBorders>
              <w:top w:val="single" w:sz="4" w:space="0" w:color="000000"/>
              <w:left w:val="single" w:sz="4" w:space="0" w:color="000000"/>
              <w:bottom w:val="single" w:sz="4" w:space="0" w:color="000000"/>
              <w:right w:val="single" w:sz="4" w:space="0" w:color="000000"/>
            </w:tcBorders>
          </w:tcPr>
          <w:p w14:paraId="09E492F2" w14:textId="77777777" w:rsidR="007B1E3D" w:rsidRDefault="007B1E3D" w:rsidP="008E2676">
            <w:pPr>
              <w:widowControl/>
              <w:spacing w:line="360" w:lineRule="auto"/>
              <w:jc w:val="left"/>
              <w:rPr>
                <w:rFonts w:ascii="宋体" w:hAnsi="宋体" w:cs="宋体"/>
                <w:kern w:val="0"/>
                <w:sz w:val="24"/>
              </w:rPr>
            </w:pPr>
            <w:r>
              <w:rPr>
                <w:rFonts w:ascii="宋体" w:hAnsi="宋体" w:cs="宋体" w:hint="eastAsia"/>
                <w:kern w:val="0"/>
                <w:sz w:val="24"/>
              </w:rPr>
              <w:t>申报车间：</w:t>
            </w:r>
          </w:p>
          <w:p w14:paraId="20E5F195" w14:textId="77777777" w:rsidR="007B1E3D" w:rsidRDefault="007B1E3D" w:rsidP="008E2676">
            <w:pPr>
              <w:widowControl/>
              <w:spacing w:line="360" w:lineRule="auto"/>
              <w:jc w:val="left"/>
              <w:rPr>
                <w:rFonts w:ascii="宋体" w:hAnsi="宋体" w:cs="宋体"/>
                <w:kern w:val="0"/>
                <w:sz w:val="24"/>
              </w:rPr>
            </w:pPr>
            <w:r>
              <w:rPr>
                <w:rFonts w:ascii="宋体" w:hAnsi="宋体"/>
                <w:kern w:val="0"/>
                <w:sz w:val="24"/>
              </w:rPr>
              <w:t> </w:t>
            </w:r>
          </w:p>
          <w:p w14:paraId="3071A64A" w14:textId="77777777" w:rsidR="007B1E3D" w:rsidRDefault="007B1E3D" w:rsidP="008E2676">
            <w:pPr>
              <w:widowControl/>
              <w:spacing w:line="360" w:lineRule="auto"/>
              <w:jc w:val="left"/>
              <w:rPr>
                <w:rFonts w:ascii="宋体" w:hAnsi="宋体" w:cs="宋体"/>
                <w:kern w:val="0"/>
                <w:sz w:val="24"/>
              </w:rPr>
            </w:pPr>
            <w:r>
              <w:rPr>
                <w:rFonts w:ascii="宋体" w:hAnsi="宋体" w:cs="宋体" w:hint="eastAsia"/>
                <w:kern w:val="0"/>
                <w:sz w:val="24"/>
              </w:rPr>
              <w:t>负责人（签字）：</w:t>
            </w:r>
          </w:p>
        </w:tc>
        <w:tc>
          <w:tcPr>
            <w:tcW w:w="2586" w:type="dxa"/>
            <w:gridSpan w:val="2"/>
            <w:tcBorders>
              <w:top w:val="single" w:sz="4" w:space="0" w:color="000000"/>
              <w:left w:val="nil"/>
              <w:bottom w:val="single" w:sz="4" w:space="0" w:color="000000"/>
              <w:right w:val="single" w:sz="4" w:space="0" w:color="000000"/>
            </w:tcBorders>
          </w:tcPr>
          <w:p w14:paraId="13053176" w14:textId="77777777" w:rsidR="007B1E3D" w:rsidRDefault="007B1E3D" w:rsidP="008E2676">
            <w:pPr>
              <w:widowControl/>
              <w:spacing w:line="360" w:lineRule="auto"/>
              <w:jc w:val="left"/>
              <w:rPr>
                <w:rFonts w:ascii="宋体" w:hAnsi="宋体" w:cs="宋体"/>
                <w:kern w:val="0"/>
                <w:sz w:val="24"/>
              </w:rPr>
            </w:pPr>
            <w:r>
              <w:rPr>
                <w:rFonts w:ascii="宋体" w:hAnsi="宋体"/>
                <w:kern w:val="0"/>
                <w:sz w:val="24"/>
              </w:rPr>
              <w:t> </w:t>
            </w:r>
            <w:r>
              <w:rPr>
                <w:rFonts w:ascii="宋体" w:hAnsi="宋体" w:cs="宋体" w:hint="eastAsia"/>
                <w:kern w:val="0"/>
                <w:sz w:val="24"/>
              </w:rPr>
              <w:t>申报部门：</w:t>
            </w:r>
          </w:p>
          <w:p w14:paraId="494747C5" w14:textId="77777777" w:rsidR="007B1E3D" w:rsidRDefault="007B1E3D" w:rsidP="008E2676">
            <w:pPr>
              <w:widowControl/>
              <w:spacing w:line="360" w:lineRule="auto"/>
              <w:jc w:val="left"/>
              <w:rPr>
                <w:rFonts w:ascii="宋体" w:hAnsi="宋体" w:cs="宋体"/>
                <w:kern w:val="0"/>
                <w:sz w:val="24"/>
              </w:rPr>
            </w:pPr>
            <w:r>
              <w:rPr>
                <w:rFonts w:ascii="宋体" w:hAnsi="宋体"/>
                <w:kern w:val="0"/>
                <w:sz w:val="24"/>
              </w:rPr>
              <w:t> </w:t>
            </w:r>
          </w:p>
          <w:p w14:paraId="4E992A7B" w14:textId="77777777" w:rsidR="007B1E3D" w:rsidRDefault="007B1E3D" w:rsidP="008E2676">
            <w:pPr>
              <w:widowControl/>
              <w:spacing w:line="360" w:lineRule="auto"/>
              <w:jc w:val="left"/>
              <w:rPr>
                <w:rFonts w:ascii="宋体" w:hAnsi="宋体" w:cs="宋体"/>
                <w:kern w:val="0"/>
                <w:sz w:val="24"/>
              </w:rPr>
            </w:pPr>
            <w:r>
              <w:rPr>
                <w:rFonts w:ascii="宋体" w:hAnsi="宋体" w:cs="宋体" w:hint="eastAsia"/>
                <w:kern w:val="0"/>
                <w:sz w:val="24"/>
              </w:rPr>
              <w:t>负责人（签字）：</w:t>
            </w:r>
          </w:p>
          <w:p w14:paraId="64FF8952" w14:textId="77777777" w:rsidR="007B1E3D" w:rsidRDefault="007B1E3D" w:rsidP="008E2676">
            <w:pPr>
              <w:widowControl/>
              <w:spacing w:line="360" w:lineRule="auto"/>
              <w:jc w:val="left"/>
              <w:rPr>
                <w:rFonts w:ascii="宋体" w:hAnsi="宋体" w:cs="宋体"/>
                <w:kern w:val="0"/>
                <w:sz w:val="24"/>
              </w:rPr>
            </w:pPr>
            <w:r>
              <w:rPr>
                <w:rFonts w:ascii="宋体" w:hAnsi="宋体"/>
                <w:kern w:val="0"/>
                <w:sz w:val="24"/>
              </w:rPr>
              <w:t> </w:t>
            </w:r>
          </w:p>
          <w:p w14:paraId="3A440A6C" w14:textId="77777777" w:rsidR="007B1E3D" w:rsidRDefault="007B1E3D" w:rsidP="008E2676">
            <w:pPr>
              <w:widowControl/>
              <w:spacing w:line="360" w:lineRule="auto"/>
              <w:jc w:val="left"/>
              <w:rPr>
                <w:rFonts w:ascii="宋体" w:hAnsi="宋体" w:cs="宋体"/>
                <w:kern w:val="0"/>
                <w:sz w:val="24"/>
              </w:rPr>
            </w:pPr>
            <w:r>
              <w:rPr>
                <w:rFonts w:ascii="宋体" w:hAnsi="宋体"/>
                <w:kern w:val="0"/>
                <w:sz w:val="24"/>
              </w:rPr>
              <w:t> </w:t>
            </w:r>
          </w:p>
          <w:p w14:paraId="5F509FD5" w14:textId="77777777" w:rsidR="007B1E3D" w:rsidRDefault="007B1E3D" w:rsidP="008E2676">
            <w:pPr>
              <w:widowControl/>
              <w:spacing w:line="360" w:lineRule="auto"/>
              <w:jc w:val="left"/>
              <w:rPr>
                <w:rFonts w:ascii="宋体" w:hAnsi="宋体" w:cs="宋体"/>
                <w:kern w:val="0"/>
                <w:sz w:val="24"/>
              </w:rPr>
            </w:pPr>
            <w:r>
              <w:rPr>
                <w:rFonts w:ascii="宋体" w:hAnsi="宋体" w:cs="宋体"/>
                <w:kern w:val="0"/>
                <w:sz w:val="24"/>
              </w:rPr>
              <w:t> </w:t>
            </w:r>
          </w:p>
        </w:tc>
        <w:tc>
          <w:tcPr>
            <w:tcW w:w="3513" w:type="dxa"/>
            <w:gridSpan w:val="2"/>
            <w:tcBorders>
              <w:top w:val="single" w:sz="4" w:space="0" w:color="000000"/>
              <w:left w:val="nil"/>
              <w:bottom w:val="single" w:sz="4" w:space="0" w:color="000000"/>
              <w:right w:val="single" w:sz="4" w:space="0" w:color="000000"/>
            </w:tcBorders>
          </w:tcPr>
          <w:p w14:paraId="33109CF9" w14:textId="77777777" w:rsidR="007B1E3D" w:rsidRDefault="007B1E3D" w:rsidP="008E2676">
            <w:pPr>
              <w:widowControl/>
              <w:spacing w:line="360" w:lineRule="auto"/>
              <w:jc w:val="left"/>
              <w:rPr>
                <w:rFonts w:ascii="宋体" w:hAnsi="宋体" w:cs="宋体"/>
                <w:kern w:val="0"/>
                <w:sz w:val="24"/>
              </w:rPr>
            </w:pPr>
            <w:r>
              <w:rPr>
                <w:rFonts w:ascii="宋体" w:hAnsi="宋体" w:cs="宋体" w:hint="eastAsia"/>
                <w:kern w:val="0"/>
                <w:sz w:val="24"/>
              </w:rPr>
              <w:t>生产副总意见（签字）：</w:t>
            </w:r>
          </w:p>
          <w:p w14:paraId="1F62DA32" w14:textId="77777777" w:rsidR="007B1E3D" w:rsidRDefault="007B1E3D" w:rsidP="008E2676">
            <w:pPr>
              <w:widowControl/>
              <w:spacing w:line="360" w:lineRule="auto"/>
              <w:jc w:val="left"/>
              <w:rPr>
                <w:rFonts w:ascii="宋体" w:hAnsi="宋体" w:cs="宋体"/>
                <w:kern w:val="0"/>
                <w:sz w:val="24"/>
              </w:rPr>
            </w:pPr>
            <w:r>
              <w:rPr>
                <w:rFonts w:ascii="宋体" w:hAnsi="宋体" w:cs="宋体"/>
                <w:kern w:val="0"/>
                <w:sz w:val="24"/>
              </w:rPr>
              <w:t> </w:t>
            </w:r>
          </w:p>
          <w:p w14:paraId="2E596C8F" w14:textId="77777777" w:rsidR="007B1E3D" w:rsidRDefault="007B1E3D" w:rsidP="008E2676">
            <w:pPr>
              <w:widowControl/>
              <w:spacing w:line="360" w:lineRule="auto"/>
              <w:jc w:val="left"/>
              <w:rPr>
                <w:rFonts w:ascii="宋体" w:hAnsi="宋体" w:cs="宋体"/>
                <w:kern w:val="0"/>
                <w:sz w:val="24"/>
              </w:rPr>
            </w:pPr>
            <w:r>
              <w:rPr>
                <w:rFonts w:ascii="宋体" w:hAnsi="宋体"/>
                <w:kern w:val="0"/>
                <w:sz w:val="24"/>
              </w:rPr>
              <w:t> </w:t>
            </w:r>
          </w:p>
          <w:p w14:paraId="37A66CDC" w14:textId="77777777" w:rsidR="007B1E3D" w:rsidRDefault="007B1E3D" w:rsidP="008E2676">
            <w:pPr>
              <w:widowControl/>
              <w:spacing w:line="360" w:lineRule="auto"/>
              <w:jc w:val="left"/>
              <w:rPr>
                <w:rFonts w:ascii="宋体" w:hAnsi="宋体" w:cs="宋体"/>
                <w:kern w:val="0"/>
                <w:sz w:val="24"/>
              </w:rPr>
            </w:pPr>
            <w:r>
              <w:rPr>
                <w:rFonts w:ascii="宋体" w:hAnsi="宋体"/>
                <w:kern w:val="0"/>
                <w:sz w:val="24"/>
              </w:rPr>
              <w:t> </w:t>
            </w:r>
          </w:p>
          <w:p w14:paraId="06AB15A2" w14:textId="77777777" w:rsidR="007B1E3D" w:rsidRDefault="007B1E3D" w:rsidP="008E2676">
            <w:pPr>
              <w:widowControl/>
              <w:spacing w:line="360" w:lineRule="auto"/>
              <w:jc w:val="left"/>
              <w:rPr>
                <w:rFonts w:ascii="宋体" w:hAnsi="宋体" w:cs="宋体"/>
                <w:kern w:val="0"/>
                <w:sz w:val="24"/>
              </w:rPr>
            </w:pPr>
            <w:r>
              <w:rPr>
                <w:rFonts w:ascii="宋体" w:hAnsi="宋体"/>
                <w:kern w:val="0"/>
                <w:sz w:val="24"/>
              </w:rPr>
              <w:t> </w:t>
            </w:r>
          </w:p>
          <w:p w14:paraId="6C6995EE" w14:textId="77777777" w:rsidR="007B1E3D" w:rsidRDefault="007B1E3D" w:rsidP="008E2676">
            <w:pPr>
              <w:widowControl/>
              <w:spacing w:line="360" w:lineRule="auto"/>
              <w:jc w:val="left"/>
              <w:rPr>
                <w:rFonts w:ascii="宋体" w:hAnsi="宋体" w:cs="宋体"/>
                <w:kern w:val="0"/>
                <w:sz w:val="24"/>
              </w:rPr>
            </w:pPr>
            <w:r>
              <w:rPr>
                <w:rFonts w:ascii="宋体" w:hAnsi="宋体"/>
                <w:kern w:val="0"/>
                <w:sz w:val="24"/>
              </w:rPr>
              <w:t> </w:t>
            </w:r>
          </w:p>
          <w:p w14:paraId="29A9C080" w14:textId="77777777" w:rsidR="007B1E3D" w:rsidRDefault="007B1E3D" w:rsidP="008E2676">
            <w:pPr>
              <w:widowControl/>
              <w:spacing w:line="360" w:lineRule="auto"/>
              <w:jc w:val="left"/>
              <w:rPr>
                <w:rFonts w:ascii="宋体" w:hAnsi="宋体" w:cs="宋体"/>
                <w:kern w:val="0"/>
                <w:sz w:val="24"/>
              </w:rPr>
            </w:pPr>
            <w:r>
              <w:rPr>
                <w:rFonts w:ascii="宋体" w:hAnsi="宋体"/>
                <w:kern w:val="0"/>
                <w:sz w:val="24"/>
              </w:rPr>
              <w:t xml:space="preserve">      </w:t>
            </w:r>
            <w:r>
              <w:rPr>
                <w:rFonts w:ascii="宋体" w:hAnsi="宋体" w:cs="宋体" w:hint="eastAsia"/>
                <w:kern w:val="0"/>
                <w:sz w:val="24"/>
              </w:rPr>
              <w:t>年</w:t>
            </w:r>
            <w:r>
              <w:rPr>
                <w:rFonts w:ascii="宋体" w:hAnsi="宋体"/>
                <w:kern w:val="0"/>
                <w:sz w:val="24"/>
              </w:rPr>
              <w:t> </w:t>
            </w:r>
            <w:r>
              <w:rPr>
                <w:rFonts w:ascii="宋体" w:hAnsi="宋体" w:cs="宋体" w:hint="eastAsia"/>
                <w:kern w:val="0"/>
                <w:sz w:val="24"/>
              </w:rPr>
              <w:t> 月 </w:t>
            </w:r>
            <w:r>
              <w:rPr>
                <w:rFonts w:ascii="宋体" w:hAnsi="宋体"/>
                <w:kern w:val="0"/>
                <w:sz w:val="24"/>
              </w:rPr>
              <w:t> </w:t>
            </w:r>
            <w:r>
              <w:rPr>
                <w:rFonts w:ascii="宋体" w:hAnsi="宋体" w:cs="宋体" w:hint="eastAsia"/>
                <w:kern w:val="0"/>
                <w:sz w:val="24"/>
              </w:rPr>
              <w:t>日</w:t>
            </w:r>
          </w:p>
        </w:tc>
      </w:tr>
    </w:tbl>
    <w:p w14:paraId="7E621561" w14:textId="77777777" w:rsidR="007B1E3D" w:rsidRDefault="007B1E3D" w:rsidP="007B1E3D">
      <w:pPr>
        <w:spacing w:line="500" w:lineRule="exact"/>
        <w:ind w:firstLineChars="200" w:firstLine="480"/>
        <w:rPr>
          <w:rFonts w:asciiTheme="minorEastAsia" w:hAnsiTheme="minorEastAsia"/>
          <w:sz w:val="24"/>
        </w:rPr>
      </w:pPr>
    </w:p>
    <w:p w14:paraId="13DB2BA4" w14:textId="77777777" w:rsidR="008C2D17" w:rsidRDefault="008C2D17" w:rsidP="00CD53D6"/>
    <w:p w14:paraId="5A2600BA" w14:textId="77777777" w:rsidR="00C65302" w:rsidRDefault="00C65302" w:rsidP="00CD53D6">
      <w:pPr>
        <w:sectPr w:rsidR="00C65302" w:rsidSect="008822D9">
          <w:pgSz w:w="11906" w:h="16838"/>
          <w:pgMar w:top="1440" w:right="567" w:bottom="1440" w:left="567" w:header="567" w:footer="737" w:gutter="0"/>
          <w:cols w:space="425"/>
          <w:docGrid w:type="lines" w:linePitch="312"/>
        </w:sectPr>
      </w:pPr>
    </w:p>
    <w:p w14:paraId="7EF6CAB7" w14:textId="77777777" w:rsidR="00C65302" w:rsidRPr="00BA4232" w:rsidRDefault="002810E3" w:rsidP="00BA4232">
      <w:pPr>
        <w:pStyle w:val="12"/>
        <w:spacing w:before="0" w:after="0" w:line="460" w:lineRule="exact"/>
        <w:ind w:left="2" w:firstLineChars="466" w:firstLine="1310"/>
        <w:outlineLvl w:val="0"/>
        <w:rPr>
          <w:bCs w:val="0"/>
        </w:rPr>
      </w:pPr>
      <w:bookmarkStart w:id="153" w:name="_Toc334616224"/>
      <w:bookmarkStart w:id="154" w:name="_Toc391046377"/>
      <w:r w:rsidRPr="00BA4232">
        <w:rPr>
          <w:rFonts w:hint="eastAsia"/>
          <w:bCs w:val="0"/>
        </w:rPr>
        <w:lastRenderedPageBreak/>
        <w:t>表6</w:t>
      </w:r>
      <w:r w:rsidR="00C65302" w:rsidRPr="00BA4232">
        <w:rPr>
          <w:bCs w:val="0"/>
        </w:rPr>
        <w:t>.2</w:t>
      </w:r>
      <w:r w:rsidR="00C65302" w:rsidRPr="00BA4232">
        <w:rPr>
          <w:rFonts w:hint="eastAsia"/>
          <w:bCs w:val="0"/>
        </w:rPr>
        <w:t>9 拆除作业危害分析表</w:t>
      </w:r>
      <w:bookmarkEnd w:id="153"/>
      <w:bookmarkEnd w:id="154"/>
    </w:p>
    <w:p w14:paraId="5CCBC4F1" w14:textId="77777777" w:rsidR="00C65302" w:rsidRDefault="00C65302" w:rsidP="00C65302">
      <w:pPr>
        <w:rPr>
          <w:rFonts w:ascii="宋体" w:hAnsi="宋体" w:cs="Arial"/>
          <w:spacing w:val="8"/>
          <w:sz w:val="24"/>
        </w:rPr>
      </w:pPr>
      <w:r>
        <w:rPr>
          <w:rFonts w:ascii="宋体" w:hAnsi="宋体" w:cs="Arial" w:hint="eastAsia"/>
          <w:spacing w:val="8"/>
          <w:sz w:val="24"/>
        </w:rPr>
        <w:t xml:space="preserve"> 分析员：</w:t>
      </w:r>
      <w:r>
        <w:rPr>
          <w:rFonts w:hint="eastAsia"/>
        </w:rPr>
        <w:t xml:space="preserve">                                                                              </w:t>
      </w:r>
      <w:r>
        <w:rPr>
          <w:rFonts w:ascii="宋体" w:hAnsi="宋体" w:cs="Arial" w:hint="eastAsia"/>
          <w:spacing w:val="8"/>
          <w:sz w:val="24"/>
        </w:rPr>
        <w:t xml:space="preserve">日期：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194"/>
        <w:gridCol w:w="1620"/>
        <w:gridCol w:w="1440"/>
        <w:gridCol w:w="900"/>
        <w:gridCol w:w="3960"/>
        <w:gridCol w:w="900"/>
        <w:gridCol w:w="720"/>
        <w:gridCol w:w="420"/>
        <w:gridCol w:w="360"/>
        <w:gridCol w:w="360"/>
        <w:gridCol w:w="900"/>
        <w:gridCol w:w="1020"/>
      </w:tblGrid>
      <w:tr w:rsidR="00C65302" w14:paraId="787C32B9" w14:textId="77777777" w:rsidTr="008E2676">
        <w:trPr>
          <w:jc w:val="center"/>
        </w:trPr>
        <w:tc>
          <w:tcPr>
            <w:tcW w:w="426" w:type="dxa"/>
            <w:vMerge w:val="restart"/>
            <w:vAlign w:val="center"/>
          </w:tcPr>
          <w:p w14:paraId="104F3223" w14:textId="77777777" w:rsidR="00C65302" w:rsidRDefault="00C65302" w:rsidP="008E2676">
            <w:pPr>
              <w:jc w:val="center"/>
              <w:rPr>
                <w:szCs w:val="21"/>
              </w:rPr>
            </w:pPr>
            <w:r>
              <w:rPr>
                <w:rFonts w:hint="eastAsia"/>
                <w:szCs w:val="21"/>
              </w:rPr>
              <w:t>序号</w:t>
            </w:r>
          </w:p>
        </w:tc>
        <w:tc>
          <w:tcPr>
            <w:tcW w:w="1194" w:type="dxa"/>
            <w:vMerge w:val="restart"/>
            <w:vAlign w:val="center"/>
          </w:tcPr>
          <w:p w14:paraId="4943215C" w14:textId="77777777" w:rsidR="00C65302" w:rsidRDefault="00C65302" w:rsidP="008E2676">
            <w:pPr>
              <w:jc w:val="center"/>
              <w:rPr>
                <w:szCs w:val="21"/>
              </w:rPr>
            </w:pPr>
            <w:r>
              <w:rPr>
                <w:rFonts w:hint="eastAsia"/>
                <w:szCs w:val="21"/>
              </w:rPr>
              <w:t>工作步骤</w:t>
            </w:r>
          </w:p>
        </w:tc>
        <w:tc>
          <w:tcPr>
            <w:tcW w:w="1620" w:type="dxa"/>
            <w:vMerge w:val="restart"/>
            <w:vAlign w:val="center"/>
          </w:tcPr>
          <w:p w14:paraId="2F63AC8D" w14:textId="77777777" w:rsidR="00C65302" w:rsidRDefault="00C65302" w:rsidP="008E2676">
            <w:pPr>
              <w:rPr>
                <w:szCs w:val="21"/>
              </w:rPr>
            </w:pPr>
            <w:r>
              <w:rPr>
                <w:rFonts w:ascii="宋体" w:hAnsi="宋体" w:hint="eastAsia"/>
                <w:szCs w:val="21"/>
              </w:rPr>
              <w:t>危害或潜在事件（作业环境\人\物\管理</w:t>
            </w:r>
            <w:r>
              <w:rPr>
                <w:rFonts w:ascii="宋体" w:hAnsi="宋体"/>
                <w:szCs w:val="21"/>
              </w:rPr>
              <w:t>）</w:t>
            </w:r>
          </w:p>
        </w:tc>
        <w:tc>
          <w:tcPr>
            <w:tcW w:w="1440" w:type="dxa"/>
            <w:vMerge w:val="restart"/>
            <w:vAlign w:val="center"/>
          </w:tcPr>
          <w:p w14:paraId="1DDF66CE" w14:textId="77777777" w:rsidR="00C65302" w:rsidRDefault="00C65302" w:rsidP="008E2676">
            <w:pPr>
              <w:jc w:val="center"/>
              <w:rPr>
                <w:szCs w:val="21"/>
              </w:rPr>
            </w:pPr>
            <w:r>
              <w:rPr>
                <w:rFonts w:hint="eastAsia"/>
                <w:szCs w:val="21"/>
              </w:rPr>
              <w:t>潜在危</w:t>
            </w:r>
          </w:p>
          <w:p w14:paraId="1E77AE8D" w14:textId="77777777" w:rsidR="00C65302" w:rsidRDefault="00C65302" w:rsidP="008E2676">
            <w:pPr>
              <w:jc w:val="center"/>
              <w:rPr>
                <w:szCs w:val="21"/>
              </w:rPr>
            </w:pPr>
            <w:r>
              <w:rPr>
                <w:rFonts w:hint="eastAsia"/>
                <w:szCs w:val="21"/>
              </w:rPr>
              <w:t>害</w:t>
            </w:r>
            <w:r>
              <w:rPr>
                <w:rFonts w:hint="eastAsia"/>
                <w:szCs w:val="21"/>
              </w:rPr>
              <w:t>/</w:t>
            </w:r>
            <w:r>
              <w:rPr>
                <w:rFonts w:hint="eastAsia"/>
                <w:szCs w:val="21"/>
              </w:rPr>
              <w:t>事故</w:t>
            </w:r>
          </w:p>
        </w:tc>
        <w:tc>
          <w:tcPr>
            <w:tcW w:w="6480" w:type="dxa"/>
            <w:gridSpan w:val="4"/>
          </w:tcPr>
          <w:p w14:paraId="70701629" w14:textId="77777777" w:rsidR="00C65302" w:rsidRDefault="00C65302" w:rsidP="008E2676">
            <w:pPr>
              <w:jc w:val="center"/>
              <w:rPr>
                <w:rFonts w:ascii="宋体" w:hAnsi="宋体"/>
                <w:szCs w:val="21"/>
              </w:rPr>
            </w:pPr>
            <w:r>
              <w:rPr>
                <w:rFonts w:ascii="宋体" w:hAnsi="宋体" w:hint="eastAsia"/>
                <w:szCs w:val="21"/>
              </w:rPr>
              <w:t>以往发生频率及现有安全控制措施</w:t>
            </w:r>
          </w:p>
        </w:tc>
        <w:tc>
          <w:tcPr>
            <w:tcW w:w="420" w:type="dxa"/>
            <w:vMerge w:val="restart"/>
            <w:vAlign w:val="center"/>
          </w:tcPr>
          <w:p w14:paraId="170F12EA" w14:textId="77777777" w:rsidR="00C65302" w:rsidRDefault="00C65302" w:rsidP="008E2676">
            <w:pPr>
              <w:rPr>
                <w:szCs w:val="21"/>
              </w:rPr>
            </w:pPr>
            <w:r>
              <w:rPr>
                <w:rFonts w:hint="eastAsia"/>
                <w:szCs w:val="21"/>
              </w:rPr>
              <w:t>L</w:t>
            </w:r>
          </w:p>
        </w:tc>
        <w:tc>
          <w:tcPr>
            <w:tcW w:w="360" w:type="dxa"/>
            <w:vMerge w:val="restart"/>
            <w:vAlign w:val="center"/>
          </w:tcPr>
          <w:p w14:paraId="385563C4" w14:textId="77777777" w:rsidR="00C65302" w:rsidRDefault="00C65302" w:rsidP="008E2676">
            <w:pPr>
              <w:rPr>
                <w:szCs w:val="21"/>
              </w:rPr>
            </w:pPr>
            <w:r>
              <w:rPr>
                <w:rFonts w:hint="eastAsia"/>
                <w:szCs w:val="21"/>
              </w:rPr>
              <w:t>S</w:t>
            </w:r>
          </w:p>
        </w:tc>
        <w:tc>
          <w:tcPr>
            <w:tcW w:w="360" w:type="dxa"/>
            <w:vMerge w:val="restart"/>
            <w:vAlign w:val="center"/>
          </w:tcPr>
          <w:p w14:paraId="3EE117FE" w14:textId="77777777" w:rsidR="00C65302" w:rsidRDefault="00C65302" w:rsidP="008E2676">
            <w:pPr>
              <w:rPr>
                <w:szCs w:val="21"/>
              </w:rPr>
            </w:pPr>
            <w:r>
              <w:rPr>
                <w:rFonts w:hint="eastAsia"/>
                <w:szCs w:val="21"/>
              </w:rPr>
              <w:t>R</w:t>
            </w:r>
          </w:p>
        </w:tc>
        <w:tc>
          <w:tcPr>
            <w:tcW w:w="900" w:type="dxa"/>
            <w:vMerge w:val="restart"/>
            <w:vAlign w:val="center"/>
          </w:tcPr>
          <w:p w14:paraId="5C62312E" w14:textId="77777777" w:rsidR="00C65302" w:rsidRDefault="00C65302" w:rsidP="008E2676">
            <w:pPr>
              <w:jc w:val="center"/>
              <w:rPr>
                <w:szCs w:val="21"/>
              </w:rPr>
            </w:pPr>
            <w:r>
              <w:rPr>
                <w:rFonts w:hint="eastAsia"/>
                <w:szCs w:val="21"/>
              </w:rPr>
              <w:t>是否重大风险</w:t>
            </w:r>
          </w:p>
        </w:tc>
        <w:tc>
          <w:tcPr>
            <w:tcW w:w="1020" w:type="dxa"/>
            <w:vMerge w:val="restart"/>
            <w:vAlign w:val="center"/>
          </w:tcPr>
          <w:p w14:paraId="3E059D9C" w14:textId="77777777" w:rsidR="00C65302" w:rsidRDefault="00C65302" w:rsidP="008E2676">
            <w:pPr>
              <w:jc w:val="center"/>
              <w:rPr>
                <w:szCs w:val="21"/>
              </w:rPr>
            </w:pPr>
            <w:r>
              <w:rPr>
                <w:rFonts w:ascii="宋体" w:hAnsi="宋体" w:hint="eastAsia"/>
                <w:szCs w:val="21"/>
              </w:rPr>
              <w:t>建议改 进措施</w:t>
            </w:r>
          </w:p>
        </w:tc>
      </w:tr>
      <w:tr w:rsidR="00C65302" w14:paraId="052BE86B" w14:textId="77777777" w:rsidTr="008E2676">
        <w:trPr>
          <w:jc w:val="center"/>
        </w:trPr>
        <w:tc>
          <w:tcPr>
            <w:tcW w:w="426" w:type="dxa"/>
            <w:vMerge/>
          </w:tcPr>
          <w:p w14:paraId="4FB2E73B" w14:textId="77777777" w:rsidR="00C65302" w:rsidRDefault="00C65302" w:rsidP="008E2676">
            <w:pPr>
              <w:rPr>
                <w:szCs w:val="21"/>
              </w:rPr>
            </w:pPr>
          </w:p>
        </w:tc>
        <w:tc>
          <w:tcPr>
            <w:tcW w:w="1194" w:type="dxa"/>
            <w:vMerge/>
            <w:vAlign w:val="center"/>
          </w:tcPr>
          <w:p w14:paraId="1D5D9E60" w14:textId="77777777" w:rsidR="00C65302" w:rsidRDefault="00C65302" w:rsidP="008E2676">
            <w:pPr>
              <w:jc w:val="center"/>
              <w:rPr>
                <w:szCs w:val="21"/>
              </w:rPr>
            </w:pPr>
          </w:p>
        </w:tc>
        <w:tc>
          <w:tcPr>
            <w:tcW w:w="1620" w:type="dxa"/>
            <w:vMerge/>
            <w:vAlign w:val="center"/>
          </w:tcPr>
          <w:p w14:paraId="2B91777B" w14:textId="77777777" w:rsidR="00C65302" w:rsidRDefault="00C65302" w:rsidP="008E2676">
            <w:pPr>
              <w:rPr>
                <w:szCs w:val="21"/>
              </w:rPr>
            </w:pPr>
          </w:p>
        </w:tc>
        <w:tc>
          <w:tcPr>
            <w:tcW w:w="1440" w:type="dxa"/>
            <w:vMerge/>
          </w:tcPr>
          <w:p w14:paraId="06A182C7" w14:textId="77777777" w:rsidR="00C65302" w:rsidRDefault="00C65302" w:rsidP="008E2676">
            <w:pPr>
              <w:rPr>
                <w:szCs w:val="21"/>
              </w:rPr>
            </w:pPr>
          </w:p>
        </w:tc>
        <w:tc>
          <w:tcPr>
            <w:tcW w:w="900" w:type="dxa"/>
          </w:tcPr>
          <w:p w14:paraId="7D22BEA4" w14:textId="77777777" w:rsidR="00C65302" w:rsidRDefault="00C65302" w:rsidP="008E2676">
            <w:pPr>
              <w:jc w:val="center"/>
              <w:rPr>
                <w:szCs w:val="21"/>
              </w:rPr>
            </w:pPr>
            <w:r>
              <w:rPr>
                <w:rFonts w:hint="eastAsia"/>
                <w:szCs w:val="21"/>
              </w:rPr>
              <w:t>偏差发</w:t>
            </w:r>
          </w:p>
          <w:p w14:paraId="38F89C2E" w14:textId="77777777" w:rsidR="00C65302" w:rsidRDefault="00C65302" w:rsidP="008E2676">
            <w:pPr>
              <w:jc w:val="center"/>
              <w:rPr>
                <w:szCs w:val="21"/>
              </w:rPr>
            </w:pPr>
            <w:r>
              <w:rPr>
                <w:rFonts w:hint="eastAsia"/>
                <w:szCs w:val="21"/>
              </w:rPr>
              <w:t>生频率</w:t>
            </w:r>
          </w:p>
        </w:tc>
        <w:tc>
          <w:tcPr>
            <w:tcW w:w="3960" w:type="dxa"/>
            <w:vAlign w:val="center"/>
          </w:tcPr>
          <w:p w14:paraId="348C5B44" w14:textId="77777777" w:rsidR="00C65302" w:rsidRDefault="00C65302" w:rsidP="008E2676">
            <w:pPr>
              <w:jc w:val="center"/>
              <w:rPr>
                <w:rFonts w:cs="宋体"/>
                <w:szCs w:val="21"/>
              </w:rPr>
            </w:pPr>
            <w:r>
              <w:rPr>
                <w:rFonts w:hint="eastAsia"/>
                <w:szCs w:val="21"/>
              </w:rPr>
              <w:t>管理措施</w:t>
            </w:r>
          </w:p>
        </w:tc>
        <w:tc>
          <w:tcPr>
            <w:tcW w:w="900" w:type="dxa"/>
          </w:tcPr>
          <w:p w14:paraId="07960F48" w14:textId="77777777" w:rsidR="00C65302" w:rsidRDefault="00C65302" w:rsidP="008E2676">
            <w:pPr>
              <w:jc w:val="center"/>
              <w:rPr>
                <w:szCs w:val="21"/>
              </w:rPr>
            </w:pPr>
            <w:r>
              <w:rPr>
                <w:rFonts w:hint="eastAsia"/>
                <w:szCs w:val="21"/>
              </w:rPr>
              <w:t>员工胜</w:t>
            </w:r>
          </w:p>
          <w:p w14:paraId="22D4ECE3" w14:textId="77777777" w:rsidR="00C65302" w:rsidRDefault="00C65302" w:rsidP="008E2676">
            <w:pPr>
              <w:jc w:val="center"/>
              <w:rPr>
                <w:szCs w:val="21"/>
              </w:rPr>
            </w:pPr>
            <w:r>
              <w:rPr>
                <w:rFonts w:hint="eastAsia"/>
                <w:szCs w:val="21"/>
              </w:rPr>
              <w:t>任程度</w:t>
            </w:r>
          </w:p>
        </w:tc>
        <w:tc>
          <w:tcPr>
            <w:tcW w:w="720" w:type="dxa"/>
          </w:tcPr>
          <w:p w14:paraId="5D908EFD" w14:textId="77777777" w:rsidR="00C65302" w:rsidRDefault="00C65302" w:rsidP="008E2676">
            <w:pPr>
              <w:jc w:val="center"/>
              <w:rPr>
                <w:szCs w:val="21"/>
              </w:rPr>
            </w:pPr>
            <w:r>
              <w:rPr>
                <w:rFonts w:hint="eastAsia"/>
                <w:szCs w:val="21"/>
              </w:rPr>
              <w:t>安全</w:t>
            </w:r>
          </w:p>
          <w:p w14:paraId="0DCA678A" w14:textId="77777777" w:rsidR="00C65302" w:rsidRDefault="00C65302" w:rsidP="008E2676">
            <w:pPr>
              <w:jc w:val="center"/>
              <w:rPr>
                <w:szCs w:val="21"/>
              </w:rPr>
            </w:pPr>
            <w:r>
              <w:rPr>
                <w:rFonts w:hint="eastAsia"/>
                <w:szCs w:val="21"/>
              </w:rPr>
              <w:t>设施</w:t>
            </w:r>
          </w:p>
        </w:tc>
        <w:tc>
          <w:tcPr>
            <w:tcW w:w="420" w:type="dxa"/>
            <w:vMerge/>
          </w:tcPr>
          <w:p w14:paraId="28F2D4A1" w14:textId="77777777" w:rsidR="00C65302" w:rsidRDefault="00C65302" w:rsidP="008E2676">
            <w:pPr>
              <w:rPr>
                <w:szCs w:val="21"/>
              </w:rPr>
            </w:pPr>
          </w:p>
        </w:tc>
        <w:tc>
          <w:tcPr>
            <w:tcW w:w="360" w:type="dxa"/>
            <w:vMerge/>
          </w:tcPr>
          <w:p w14:paraId="06D3E082" w14:textId="77777777" w:rsidR="00C65302" w:rsidRDefault="00C65302" w:rsidP="008E2676">
            <w:pPr>
              <w:rPr>
                <w:szCs w:val="21"/>
              </w:rPr>
            </w:pPr>
          </w:p>
        </w:tc>
        <w:tc>
          <w:tcPr>
            <w:tcW w:w="360" w:type="dxa"/>
            <w:vMerge/>
          </w:tcPr>
          <w:p w14:paraId="0958A1AA" w14:textId="77777777" w:rsidR="00C65302" w:rsidRDefault="00C65302" w:rsidP="008E2676">
            <w:pPr>
              <w:rPr>
                <w:szCs w:val="21"/>
              </w:rPr>
            </w:pPr>
          </w:p>
        </w:tc>
        <w:tc>
          <w:tcPr>
            <w:tcW w:w="900" w:type="dxa"/>
            <w:vMerge/>
            <w:vAlign w:val="center"/>
          </w:tcPr>
          <w:p w14:paraId="283EA058" w14:textId="77777777" w:rsidR="00C65302" w:rsidRDefault="00C65302" w:rsidP="008E2676">
            <w:pPr>
              <w:jc w:val="center"/>
              <w:rPr>
                <w:szCs w:val="21"/>
              </w:rPr>
            </w:pPr>
          </w:p>
        </w:tc>
        <w:tc>
          <w:tcPr>
            <w:tcW w:w="1020" w:type="dxa"/>
            <w:vMerge/>
            <w:vAlign w:val="center"/>
          </w:tcPr>
          <w:p w14:paraId="059A228B" w14:textId="77777777" w:rsidR="00C65302" w:rsidRDefault="00C65302" w:rsidP="008E2676">
            <w:pPr>
              <w:jc w:val="center"/>
              <w:rPr>
                <w:szCs w:val="21"/>
              </w:rPr>
            </w:pPr>
          </w:p>
        </w:tc>
      </w:tr>
      <w:tr w:rsidR="00C65302" w14:paraId="28CD2379" w14:textId="77777777" w:rsidTr="008E2676">
        <w:trPr>
          <w:jc w:val="center"/>
        </w:trPr>
        <w:tc>
          <w:tcPr>
            <w:tcW w:w="426" w:type="dxa"/>
            <w:vAlign w:val="center"/>
          </w:tcPr>
          <w:p w14:paraId="00801403" w14:textId="77777777" w:rsidR="00C65302" w:rsidRDefault="00C65302" w:rsidP="008E2676">
            <w:pPr>
              <w:jc w:val="center"/>
              <w:rPr>
                <w:szCs w:val="21"/>
              </w:rPr>
            </w:pPr>
            <w:bookmarkStart w:id="155" w:name="_Hlk270918153"/>
            <w:r>
              <w:rPr>
                <w:rFonts w:hint="eastAsia"/>
                <w:szCs w:val="21"/>
              </w:rPr>
              <w:t>1</w:t>
            </w:r>
          </w:p>
        </w:tc>
        <w:tc>
          <w:tcPr>
            <w:tcW w:w="1194" w:type="dxa"/>
            <w:vAlign w:val="center"/>
          </w:tcPr>
          <w:p w14:paraId="4C8C60F9" w14:textId="77777777" w:rsidR="00C65302" w:rsidRDefault="00C65302" w:rsidP="008E2676">
            <w:pPr>
              <w:jc w:val="center"/>
              <w:rPr>
                <w:szCs w:val="21"/>
              </w:rPr>
            </w:pPr>
            <w:r>
              <w:rPr>
                <w:rFonts w:hint="eastAsia"/>
                <w:szCs w:val="21"/>
              </w:rPr>
              <w:t>拆除设备管线等其它高处设施</w:t>
            </w:r>
          </w:p>
        </w:tc>
        <w:tc>
          <w:tcPr>
            <w:tcW w:w="1620" w:type="dxa"/>
            <w:vAlign w:val="center"/>
          </w:tcPr>
          <w:p w14:paraId="40711EE7" w14:textId="77777777" w:rsidR="00C65302" w:rsidRDefault="00C65302" w:rsidP="008E2676">
            <w:pPr>
              <w:rPr>
                <w:szCs w:val="21"/>
              </w:rPr>
            </w:pPr>
            <w:r>
              <w:rPr>
                <w:rFonts w:hint="eastAsia"/>
                <w:szCs w:val="21"/>
              </w:rPr>
              <w:t>未系安全带</w:t>
            </w:r>
          </w:p>
          <w:p w14:paraId="4EBB5F2E" w14:textId="77777777" w:rsidR="00C65302" w:rsidRDefault="00C65302" w:rsidP="008E2676">
            <w:pPr>
              <w:rPr>
                <w:szCs w:val="21"/>
              </w:rPr>
            </w:pPr>
            <w:r>
              <w:rPr>
                <w:rFonts w:hint="eastAsia"/>
                <w:szCs w:val="21"/>
              </w:rPr>
              <w:t>梯子未紧固</w:t>
            </w:r>
          </w:p>
          <w:p w14:paraId="053F4AB2" w14:textId="77777777" w:rsidR="00C65302" w:rsidRDefault="00C65302" w:rsidP="008E2676">
            <w:pPr>
              <w:rPr>
                <w:szCs w:val="21"/>
              </w:rPr>
            </w:pPr>
          </w:p>
        </w:tc>
        <w:tc>
          <w:tcPr>
            <w:tcW w:w="1440" w:type="dxa"/>
            <w:vAlign w:val="center"/>
          </w:tcPr>
          <w:p w14:paraId="6821401D" w14:textId="77777777" w:rsidR="00C65302" w:rsidRDefault="00C65302" w:rsidP="008E2676">
            <w:pPr>
              <w:rPr>
                <w:szCs w:val="21"/>
              </w:rPr>
            </w:pPr>
            <w:r>
              <w:rPr>
                <w:rFonts w:hint="eastAsia"/>
                <w:szCs w:val="21"/>
              </w:rPr>
              <w:t>高处坠落</w:t>
            </w:r>
          </w:p>
          <w:p w14:paraId="5EA5943D" w14:textId="77777777" w:rsidR="00C65302" w:rsidRDefault="00C65302" w:rsidP="008E2676">
            <w:pPr>
              <w:rPr>
                <w:szCs w:val="21"/>
              </w:rPr>
            </w:pPr>
            <w:r>
              <w:rPr>
                <w:rFonts w:hint="eastAsia"/>
                <w:szCs w:val="21"/>
              </w:rPr>
              <w:t>人员伤亡</w:t>
            </w:r>
          </w:p>
        </w:tc>
        <w:tc>
          <w:tcPr>
            <w:tcW w:w="900" w:type="dxa"/>
            <w:vAlign w:val="center"/>
          </w:tcPr>
          <w:p w14:paraId="1134E418" w14:textId="77777777" w:rsidR="00C65302" w:rsidRDefault="00C65302" w:rsidP="008E2676">
            <w:pPr>
              <w:jc w:val="center"/>
              <w:rPr>
                <w:szCs w:val="21"/>
              </w:rPr>
            </w:pPr>
            <w:r>
              <w:rPr>
                <w:rFonts w:hint="eastAsia"/>
                <w:szCs w:val="21"/>
              </w:rPr>
              <w:t>从未</w:t>
            </w:r>
          </w:p>
          <w:p w14:paraId="351F30D4" w14:textId="77777777" w:rsidR="00C65302" w:rsidRDefault="00C65302" w:rsidP="008E2676">
            <w:pPr>
              <w:jc w:val="center"/>
              <w:rPr>
                <w:szCs w:val="21"/>
              </w:rPr>
            </w:pPr>
            <w:r>
              <w:rPr>
                <w:rFonts w:hint="eastAsia"/>
                <w:szCs w:val="21"/>
              </w:rPr>
              <w:t>发生</w:t>
            </w:r>
          </w:p>
        </w:tc>
        <w:tc>
          <w:tcPr>
            <w:tcW w:w="3960" w:type="dxa"/>
            <w:vAlign w:val="center"/>
          </w:tcPr>
          <w:p w14:paraId="08A11321" w14:textId="77777777" w:rsidR="00C65302" w:rsidRDefault="00C65302" w:rsidP="008E2676">
            <w:pPr>
              <w:rPr>
                <w:szCs w:val="21"/>
              </w:rPr>
            </w:pPr>
            <w:r>
              <w:rPr>
                <w:rFonts w:hint="eastAsia"/>
                <w:szCs w:val="21"/>
              </w:rPr>
              <w:t xml:space="preserve">1 </w:t>
            </w:r>
            <w:r>
              <w:rPr>
                <w:rFonts w:hint="eastAsia"/>
                <w:szCs w:val="21"/>
              </w:rPr>
              <w:t>登高作业办理《高处作业证》</w:t>
            </w:r>
          </w:p>
          <w:p w14:paraId="266791DC" w14:textId="77777777" w:rsidR="00C65302" w:rsidRDefault="00C65302" w:rsidP="008E2676">
            <w:pPr>
              <w:rPr>
                <w:szCs w:val="21"/>
              </w:rPr>
            </w:pPr>
            <w:r>
              <w:rPr>
                <w:rFonts w:hint="eastAsia"/>
                <w:szCs w:val="21"/>
              </w:rPr>
              <w:t xml:space="preserve">2 </w:t>
            </w:r>
            <w:r>
              <w:rPr>
                <w:rFonts w:hint="eastAsia"/>
                <w:szCs w:val="21"/>
              </w:rPr>
              <w:t>确认安全措施落实到位</w:t>
            </w:r>
          </w:p>
          <w:p w14:paraId="6E537997" w14:textId="77777777" w:rsidR="00C65302" w:rsidRDefault="00C65302" w:rsidP="008E2676">
            <w:pPr>
              <w:rPr>
                <w:szCs w:val="21"/>
              </w:rPr>
            </w:pPr>
            <w:r>
              <w:rPr>
                <w:rFonts w:hint="eastAsia"/>
                <w:szCs w:val="21"/>
              </w:rPr>
              <w:t xml:space="preserve">3 </w:t>
            </w:r>
            <w:r>
              <w:rPr>
                <w:rFonts w:hint="eastAsia"/>
                <w:szCs w:val="21"/>
              </w:rPr>
              <w:t>严格执行《安全作业管理制度》</w:t>
            </w:r>
          </w:p>
          <w:p w14:paraId="136C7970" w14:textId="77777777" w:rsidR="00C65302" w:rsidRDefault="00C65302" w:rsidP="008E2676">
            <w:pPr>
              <w:rPr>
                <w:szCs w:val="21"/>
              </w:rPr>
            </w:pPr>
            <w:r>
              <w:rPr>
                <w:rFonts w:hint="eastAsia"/>
                <w:szCs w:val="21"/>
              </w:rPr>
              <w:t xml:space="preserve">4 </w:t>
            </w:r>
            <w:r>
              <w:rPr>
                <w:rFonts w:hint="eastAsia"/>
                <w:szCs w:val="21"/>
              </w:rPr>
              <w:t>监护人员坚守岗位，履行职责</w:t>
            </w:r>
          </w:p>
        </w:tc>
        <w:tc>
          <w:tcPr>
            <w:tcW w:w="900" w:type="dxa"/>
            <w:vAlign w:val="center"/>
          </w:tcPr>
          <w:p w14:paraId="437B8099" w14:textId="77777777" w:rsidR="00C65302" w:rsidRDefault="00C65302" w:rsidP="008E2676">
            <w:pPr>
              <w:jc w:val="center"/>
              <w:rPr>
                <w:szCs w:val="21"/>
              </w:rPr>
            </w:pPr>
            <w:r>
              <w:rPr>
                <w:rFonts w:hint="eastAsia"/>
                <w:szCs w:val="21"/>
              </w:rPr>
              <w:t>胜任</w:t>
            </w:r>
          </w:p>
        </w:tc>
        <w:tc>
          <w:tcPr>
            <w:tcW w:w="720" w:type="dxa"/>
            <w:vAlign w:val="center"/>
          </w:tcPr>
          <w:p w14:paraId="74014F49" w14:textId="77777777" w:rsidR="00C65302" w:rsidRDefault="00C65302" w:rsidP="008E2676">
            <w:pPr>
              <w:rPr>
                <w:szCs w:val="21"/>
              </w:rPr>
            </w:pPr>
            <w:r>
              <w:rPr>
                <w:rFonts w:hint="eastAsia"/>
                <w:szCs w:val="21"/>
              </w:rPr>
              <w:t>安全带</w:t>
            </w:r>
          </w:p>
        </w:tc>
        <w:tc>
          <w:tcPr>
            <w:tcW w:w="420" w:type="dxa"/>
            <w:vAlign w:val="center"/>
          </w:tcPr>
          <w:p w14:paraId="714B9E53" w14:textId="77777777" w:rsidR="00C65302" w:rsidRDefault="00C65302" w:rsidP="008E2676">
            <w:pPr>
              <w:rPr>
                <w:szCs w:val="21"/>
              </w:rPr>
            </w:pPr>
            <w:r>
              <w:rPr>
                <w:rFonts w:hint="eastAsia"/>
                <w:szCs w:val="21"/>
              </w:rPr>
              <w:t>1</w:t>
            </w:r>
          </w:p>
        </w:tc>
        <w:tc>
          <w:tcPr>
            <w:tcW w:w="360" w:type="dxa"/>
            <w:vAlign w:val="center"/>
          </w:tcPr>
          <w:p w14:paraId="7D05CB43" w14:textId="77777777" w:rsidR="00C65302" w:rsidRDefault="00C65302" w:rsidP="008E2676">
            <w:pPr>
              <w:rPr>
                <w:szCs w:val="21"/>
              </w:rPr>
            </w:pPr>
            <w:r>
              <w:rPr>
                <w:rFonts w:hint="eastAsia"/>
                <w:szCs w:val="21"/>
              </w:rPr>
              <w:t>5</w:t>
            </w:r>
          </w:p>
        </w:tc>
        <w:tc>
          <w:tcPr>
            <w:tcW w:w="360" w:type="dxa"/>
            <w:vAlign w:val="center"/>
          </w:tcPr>
          <w:p w14:paraId="6253C5F2" w14:textId="77777777" w:rsidR="00C65302" w:rsidRDefault="00C65302" w:rsidP="008E2676">
            <w:pPr>
              <w:rPr>
                <w:szCs w:val="21"/>
              </w:rPr>
            </w:pPr>
            <w:r>
              <w:rPr>
                <w:rFonts w:hint="eastAsia"/>
                <w:szCs w:val="21"/>
              </w:rPr>
              <w:t>5</w:t>
            </w:r>
          </w:p>
        </w:tc>
        <w:tc>
          <w:tcPr>
            <w:tcW w:w="900" w:type="dxa"/>
            <w:vAlign w:val="center"/>
          </w:tcPr>
          <w:p w14:paraId="42DDB173" w14:textId="77777777" w:rsidR="00C65302" w:rsidRDefault="00C65302" w:rsidP="008E2676">
            <w:pPr>
              <w:jc w:val="center"/>
              <w:rPr>
                <w:szCs w:val="21"/>
              </w:rPr>
            </w:pPr>
            <w:r>
              <w:rPr>
                <w:rFonts w:hint="eastAsia"/>
                <w:szCs w:val="21"/>
              </w:rPr>
              <w:t>否</w:t>
            </w:r>
          </w:p>
        </w:tc>
        <w:tc>
          <w:tcPr>
            <w:tcW w:w="1020" w:type="dxa"/>
            <w:vAlign w:val="center"/>
          </w:tcPr>
          <w:p w14:paraId="4DED6F21" w14:textId="77777777" w:rsidR="00C65302" w:rsidRDefault="00C65302" w:rsidP="008E2676">
            <w:pPr>
              <w:jc w:val="center"/>
              <w:rPr>
                <w:szCs w:val="21"/>
              </w:rPr>
            </w:pPr>
          </w:p>
        </w:tc>
      </w:tr>
      <w:tr w:rsidR="00C65302" w14:paraId="07B4D01F" w14:textId="77777777" w:rsidTr="008E2676">
        <w:trPr>
          <w:jc w:val="center"/>
        </w:trPr>
        <w:tc>
          <w:tcPr>
            <w:tcW w:w="426" w:type="dxa"/>
            <w:vAlign w:val="center"/>
          </w:tcPr>
          <w:p w14:paraId="60D6B4AB" w14:textId="77777777" w:rsidR="00C65302" w:rsidRDefault="00C65302" w:rsidP="008E2676">
            <w:pPr>
              <w:jc w:val="center"/>
              <w:rPr>
                <w:szCs w:val="21"/>
              </w:rPr>
            </w:pPr>
            <w:r>
              <w:rPr>
                <w:rFonts w:hint="eastAsia"/>
                <w:szCs w:val="21"/>
              </w:rPr>
              <w:t>2</w:t>
            </w:r>
          </w:p>
        </w:tc>
        <w:tc>
          <w:tcPr>
            <w:tcW w:w="1194" w:type="dxa"/>
            <w:vAlign w:val="center"/>
          </w:tcPr>
          <w:p w14:paraId="27DDEA8D" w14:textId="77777777" w:rsidR="00C65302" w:rsidRDefault="00C65302" w:rsidP="008E2676">
            <w:pPr>
              <w:jc w:val="center"/>
              <w:rPr>
                <w:szCs w:val="21"/>
              </w:rPr>
            </w:pPr>
            <w:r>
              <w:rPr>
                <w:rFonts w:hint="eastAsia"/>
                <w:szCs w:val="21"/>
              </w:rPr>
              <w:t>拆除设备电源及机电控制部分</w:t>
            </w:r>
          </w:p>
        </w:tc>
        <w:tc>
          <w:tcPr>
            <w:tcW w:w="1620" w:type="dxa"/>
            <w:vAlign w:val="center"/>
          </w:tcPr>
          <w:p w14:paraId="077BE251" w14:textId="77777777" w:rsidR="00C65302" w:rsidRDefault="00C65302" w:rsidP="008E2676">
            <w:pPr>
              <w:rPr>
                <w:szCs w:val="21"/>
              </w:rPr>
            </w:pPr>
            <w:r>
              <w:rPr>
                <w:rFonts w:hint="eastAsia"/>
                <w:szCs w:val="21"/>
              </w:rPr>
              <w:t>未切断电源</w:t>
            </w:r>
          </w:p>
          <w:p w14:paraId="36A5EEA8" w14:textId="77777777" w:rsidR="00C65302" w:rsidRDefault="00C65302" w:rsidP="008E2676">
            <w:pPr>
              <w:rPr>
                <w:szCs w:val="21"/>
              </w:rPr>
            </w:pPr>
            <w:r>
              <w:rPr>
                <w:rFonts w:hint="eastAsia"/>
                <w:szCs w:val="21"/>
              </w:rPr>
              <w:t>未使用绝缘工具</w:t>
            </w:r>
          </w:p>
        </w:tc>
        <w:tc>
          <w:tcPr>
            <w:tcW w:w="1440" w:type="dxa"/>
            <w:vAlign w:val="center"/>
          </w:tcPr>
          <w:p w14:paraId="16C16379" w14:textId="77777777" w:rsidR="00C65302" w:rsidRDefault="00C65302" w:rsidP="008E2676">
            <w:pPr>
              <w:rPr>
                <w:szCs w:val="21"/>
              </w:rPr>
            </w:pPr>
            <w:r>
              <w:rPr>
                <w:rFonts w:hint="eastAsia"/>
                <w:szCs w:val="21"/>
              </w:rPr>
              <w:t>触电</w:t>
            </w:r>
          </w:p>
        </w:tc>
        <w:tc>
          <w:tcPr>
            <w:tcW w:w="900" w:type="dxa"/>
            <w:vAlign w:val="center"/>
          </w:tcPr>
          <w:p w14:paraId="1411D487" w14:textId="77777777" w:rsidR="00C65302" w:rsidRDefault="00C65302" w:rsidP="008E2676">
            <w:pPr>
              <w:jc w:val="center"/>
              <w:rPr>
                <w:szCs w:val="21"/>
              </w:rPr>
            </w:pPr>
            <w:r>
              <w:rPr>
                <w:rFonts w:hint="eastAsia"/>
                <w:szCs w:val="21"/>
              </w:rPr>
              <w:t>从未</w:t>
            </w:r>
          </w:p>
          <w:p w14:paraId="0B130208" w14:textId="77777777" w:rsidR="00C65302" w:rsidRDefault="00C65302" w:rsidP="008E2676">
            <w:pPr>
              <w:jc w:val="center"/>
              <w:rPr>
                <w:szCs w:val="21"/>
              </w:rPr>
            </w:pPr>
            <w:r>
              <w:rPr>
                <w:rFonts w:hint="eastAsia"/>
                <w:szCs w:val="21"/>
              </w:rPr>
              <w:t>发生</w:t>
            </w:r>
          </w:p>
        </w:tc>
        <w:tc>
          <w:tcPr>
            <w:tcW w:w="3960" w:type="dxa"/>
            <w:vAlign w:val="center"/>
          </w:tcPr>
          <w:p w14:paraId="7341AF37" w14:textId="77777777" w:rsidR="00C65302" w:rsidRDefault="00C65302" w:rsidP="008E2676">
            <w:pPr>
              <w:rPr>
                <w:szCs w:val="21"/>
              </w:rPr>
            </w:pPr>
            <w:r>
              <w:rPr>
                <w:rFonts w:hint="eastAsia"/>
                <w:szCs w:val="21"/>
              </w:rPr>
              <w:t xml:space="preserve">1 </w:t>
            </w:r>
            <w:r>
              <w:rPr>
                <w:rFonts w:hint="eastAsia"/>
                <w:szCs w:val="21"/>
              </w:rPr>
              <w:t>由具备电工证专业电工进行拆除作业</w:t>
            </w:r>
          </w:p>
          <w:p w14:paraId="39EBC7AB" w14:textId="77777777" w:rsidR="00C65302" w:rsidRDefault="00C65302" w:rsidP="008E2676">
            <w:pPr>
              <w:rPr>
                <w:szCs w:val="21"/>
              </w:rPr>
            </w:pPr>
            <w:r>
              <w:rPr>
                <w:rFonts w:hint="eastAsia"/>
                <w:szCs w:val="21"/>
              </w:rPr>
              <w:t xml:space="preserve">2 </w:t>
            </w:r>
            <w:r>
              <w:rPr>
                <w:rFonts w:hint="eastAsia"/>
                <w:szCs w:val="21"/>
              </w:rPr>
              <w:t>切断电源并悬挂警示标志牌</w:t>
            </w:r>
          </w:p>
          <w:p w14:paraId="2557BA2C" w14:textId="77777777" w:rsidR="00C65302" w:rsidRDefault="00C65302" w:rsidP="008E2676">
            <w:pPr>
              <w:rPr>
                <w:szCs w:val="21"/>
              </w:rPr>
            </w:pPr>
            <w:r>
              <w:rPr>
                <w:rFonts w:hint="eastAsia"/>
                <w:szCs w:val="21"/>
              </w:rPr>
              <w:t>3</w:t>
            </w:r>
            <w:r>
              <w:rPr>
                <w:rFonts w:hint="eastAsia"/>
                <w:szCs w:val="21"/>
              </w:rPr>
              <w:t>严格执行《安全作业管理制度》</w:t>
            </w:r>
          </w:p>
        </w:tc>
        <w:tc>
          <w:tcPr>
            <w:tcW w:w="900" w:type="dxa"/>
            <w:vAlign w:val="center"/>
          </w:tcPr>
          <w:p w14:paraId="318DF5AA" w14:textId="77777777" w:rsidR="00C65302" w:rsidRDefault="00C65302" w:rsidP="008E2676">
            <w:pPr>
              <w:jc w:val="center"/>
            </w:pPr>
            <w:r>
              <w:rPr>
                <w:rFonts w:hint="eastAsia"/>
                <w:szCs w:val="21"/>
              </w:rPr>
              <w:t>胜任</w:t>
            </w:r>
          </w:p>
        </w:tc>
        <w:tc>
          <w:tcPr>
            <w:tcW w:w="720" w:type="dxa"/>
            <w:vAlign w:val="center"/>
          </w:tcPr>
          <w:p w14:paraId="2E163FC5" w14:textId="77777777" w:rsidR="00C65302" w:rsidRDefault="00C65302" w:rsidP="008E2676">
            <w:pPr>
              <w:rPr>
                <w:szCs w:val="21"/>
              </w:rPr>
            </w:pPr>
          </w:p>
        </w:tc>
        <w:tc>
          <w:tcPr>
            <w:tcW w:w="420" w:type="dxa"/>
            <w:vAlign w:val="center"/>
          </w:tcPr>
          <w:p w14:paraId="26992735" w14:textId="77777777" w:rsidR="00C65302" w:rsidRDefault="00C65302" w:rsidP="008E2676">
            <w:pPr>
              <w:rPr>
                <w:szCs w:val="21"/>
              </w:rPr>
            </w:pPr>
            <w:r>
              <w:rPr>
                <w:rFonts w:hint="eastAsia"/>
                <w:szCs w:val="21"/>
              </w:rPr>
              <w:t>1</w:t>
            </w:r>
          </w:p>
        </w:tc>
        <w:tc>
          <w:tcPr>
            <w:tcW w:w="360" w:type="dxa"/>
            <w:vAlign w:val="center"/>
          </w:tcPr>
          <w:p w14:paraId="5C81F066" w14:textId="77777777" w:rsidR="00C65302" w:rsidRDefault="00C65302" w:rsidP="008E2676">
            <w:pPr>
              <w:rPr>
                <w:szCs w:val="21"/>
              </w:rPr>
            </w:pPr>
            <w:r>
              <w:rPr>
                <w:rFonts w:hint="eastAsia"/>
                <w:szCs w:val="21"/>
              </w:rPr>
              <w:t>2</w:t>
            </w:r>
          </w:p>
        </w:tc>
        <w:tc>
          <w:tcPr>
            <w:tcW w:w="360" w:type="dxa"/>
            <w:vAlign w:val="center"/>
          </w:tcPr>
          <w:p w14:paraId="7FF05237" w14:textId="77777777" w:rsidR="00C65302" w:rsidRDefault="00C65302" w:rsidP="008E2676">
            <w:pPr>
              <w:rPr>
                <w:szCs w:val="21"/>
              </w:rPr>
            </w:pPr>
            <w:r>
              <w:rPr>
                <w:rFonts w:hint="eastAsia"/>
                <w:szCs w:val="21"/>
              </w:rPr>
              <w:t>2</w:t>
            </w:r>
          </w:p>
        </w:tc>
        <w:tc>
          <w:tcPr>
            <w:tcW w:w="900" w:type="dxa"/>
            <w:vAlign w:val="center"/>
          </w:tcPr>
          <w:p w14:paraId="418F0E07" w14:textId="77777777" w:rsidR="00C65302" w:rsidRDefault="00C65302" w:rsidP="008E2676">
            <w:pPr>
              <w:jc w:val="center"/>
              <w:rPr>
                <w:szCs w:val="21"/>
              </w:rPr>
            </w:pPr>
            <w:r>
              <w:rPr>
                <w:rFonts w:hint="eastAsia"/>
                <w:szCs w:val="21"/>
              </w:rPr>
              <w:t>否</w:t>
            </w:r>
          </w:p>
        </w:tc>
        <w:tc>
          <w:tcPr>
            <w:tcW w:w="1020" w:type="dxa"/>
            <w:vAlign w:val="center"/>
          </w:tcPr>
          <w:p w14:paraId="2819FABC" w14:textId="77777777" w:rsidR="00C65302" w:rsidRDefault="00C65302" w:rsidP="008E2676">
            <w:pPr>
              <w:jc w:val="center"/>
              <w:rPr>
                <w:szCs w:val="21"/>
              </w:rPr>
            </w:pPr>
          </w:p>
        </w:tc>
      </w:tr>
      <w:tr w:rsidR="00C65302" w14:paraId="0564EE5C" w14:textId="77777777" w:rsidTr="008E2676">
        <w:trPr>
          <w:trHeight w:val="1064"/>
          <w:jc w:val="center"/>
        </w:trPr>
        <w:tc>
          <w:tcPr>
            <w:tcW w:w="426" w:type="dxa"/>
            <w:vAlign w:val="center"/>
          </w:tcPr>
          <w:p w14:paraId="3EA0F63A" w14:textId="77777777" w:rsidR="00C65302" w:rsidRDefault="00C65302" w:rsidP="008E2676">
            <w:pPr>
              <w:jc w:val="center"/>
              <w:rPr>
                <w:szCs w:val="21"/>
              </w:rPr>
            </w:pPr>
            <w:r>
              <w:rPr>
                <w:rFonts w:hint="eastAsia"/>
                <w:szCs w:val="21"/>
              </w:rPr>
              <w:t>3</w:t>
            </w:r>
          </w:p>
        </w:tc>
        <w:tc>
          <w:tcPr>
            <w:tcW w:w="1194" w:type="dxa"/>
            <w:vAlign w:val="center"/>
          </w:tcPr>
          <w:p w14:paraId="4012D50E" w14:textId="77777777" w:rsidR="00C65302" w:rsidRDefault="00C65302" w:rsidP="008E2676">
            <w:pPr>
              <w:jc w:val="center"/>
              <w:rPr>
                <w:szCs w:val="21"/>
              </w:rPr>
            </w:pPr>
            <w:r>
              <w:rPr>
                <w:rFonts w:hint="eastAsia"/>
                <w:szCs w:val="21"/>
              </w:rPr>
              <w:t>拆除设备设施机械部分</w:t>
            </w:r>
          </w:p>
        </w:tc>
        <w:tc>
          <w:tcPr>
            <w:tcW w:w="1620" w:type="dxa"/>
            <w:vAlign w:val="center"/>
          </w:tcPr>
          <w:p w14:paraId="2D844697" w14:textId="77777777" w:rsidR="00C65302" w:rsidRDefault="00C65302" w:rsidP="008E2676">
            <w:pPr>
              <w:rPr>
                <w:szCs w:val="21"/>
              </w:rPr>
            </w:pPr>
            <w:r>
              <w:rPr>
                <w:rFonts w:hint="eastAsia"/>
                <w:szCs w:val="21"/>
              </w:rPr>
              <w:t>固定不牢</w:t>
            </w:r>
          </w:p>
          <w:p w14:paraId="4694D3CA" w14:textId="77777777" w:rsidR="00C65302" w:rsidRDefault="00C65302" w:rsidP="008E2676">
            <w:pPr>
              <w:rPr>
                <w:szCs w:val="21"/>
              </w:rPr>
            </w:pPr>
            <w:r>
              <w:rPr>
                <w:rFonts w:hint="eastAsia"/>
                <w:szCs w:val="21"/>
              </w:rPr>
              <w:t>防护不周</w:t>
            </w:r>
          </w:p>
        </w:tc>
        <w:tc>
          <w:tcPr>
            <w:tcW w:w="1440" w:type="dxa"/>
            <w:vAlign w:val="center"/>
          </w:tcPr>
          <w:p w14:paraId="568DCA6B" w14:textId="77777777" w:rsidR="00C65302" w:rsidRDefault="00C65302" w:rsidP="008E2676">
            <w:pPr>
              <w:rPr>
                <w:szCs w:val="21"/>
              </w:rPr>
            </w:pPr>
            <w:r>
              <w:rPr>
                <w:rFonts w:hint="eastAsia"/>
                <w:szCs w:val="21"/>
              </w:rPr>
              <w:t>物体打击</w:t>
            </w:r>
          </w:p>
        </w:tc>
        <w:tc>
          <w:tcPr>
            <w:tcW w:w="900" w:type="dxa"/>
            <w:vAlign w:val="center"/>
          </w:tcPr>
          <w:p w14:paraId="189B4324" w14:textId="77777777" w:rsidR="00C65302" w:rsidRDefault="00C65302" w:rsidP="008E2676">
            <w:pPr>
              <w:jc w:val="center"/>
              <w:rPr>
                <w:szCs w:val="21"/>
              </w:rPr>
            </w:pPr>
            <w:r>
              <w:rPr>
                <w:rFonts w:hint="eastAsia"/>
                <w:szCs w:val="21"/>
              </w:rPr>
              <w:t>曾经</w:t>
            </w:r>
            <w:r>
              <w:rPr>
                <w:rFonts w:hint="eastAsia"/>
                <w:szCs w:val="21"/>
              </w:rPr>
              <w:t xml:space="preserve"> </w:t>
            </w:r>
            <w:r>
              <w:rPr>
                <w:rFonts w:hint="eastAsia"/>
                <w:szCs w:val="21"/>
              </w:rPr>
              <w:t>发生</w:t>
            </w:r>
          </w:p>
        </w:tc>
        <w:tc>
          <w:tcPr>
            <w:tcW w:w="3960" w:type="dxa"/>
            <w:vAlign w:val="center"/>
          </w:tcPr>
          <w:p w14:paraId="176B6E82" w14:textId="77777777" w:rsidR="00C65302" w:rsidRDefault="00C65302" w:rsidP="008E2676">
            <w:pPr>
              <w:rPr>
                <w:szCs w:val="21"/>
              </w:rPr>
            </w:pPr>
            <w:r>
              <w:rPr>
                <w:rFonts w:hint="eastAsia"/>
                <w:szCs w:val="21"/>
              </w:rPr>
              <w:t xml:space="preserve">1 </w:t>
            </w:r>
            <w:r>
              <w:rPr>
                <w:rFonts w:hint="eastAsia"/>
                <w:szCs w:val="21"/>
              </w:rPr>
              <w:t>零部件拆卸时做好紧固措施，防止突然摔下伤人</w:t>
            </w:r>
          </w:p>
          <w:p w14:paraId="0F7B2E12" w14:textId="77777777" w:rsidR="00C65302" w:rsidRDefault="00C65302" w:rsidP="008E2676">
            <w:pPr>
              <w:rPr>
                <w:szCs w:val="21"/>
              </w:rPr>
            </w:pPr>
            <w:r>
              <w:rPr>
                <w:rFonts w:hint="eastAsia"/>
                <w:szCs w:val="21"/>
              </w:rPr>
              <w:t xml:space="preserve">2 </w:t>
            </w:r>
            <w:r>
              <w:rPr>
                <w:rFonts w:hint="eastAsia"/>
                <w:szCs w:val="21"/>
              </w:rPr>
              <w:t>作业过程中抛、摔、扔拆卸完的零部件</w:t>
            </w:r>
          </w:p>
        </w:tc>
        <w:tc>
          <w:tcPr>
            <w:tcW w:w="900" w:type="dxa"/>
            <w:vAlign w:val="center"/>
          </w:tcPr>
          <w:p w14:paraId="03A32EE7" w14:textId="77777777" w:rsidR="00C65302" w:rsidRDefault="00C65302" w:rsidP="008E2676">
            <w:pPr>
              <w:jc w:val="center"/>
            </w:pPr>
            <w:r>
              <w:rPr>
                <w:rFonts w:hint="eastAsia"/>
                <w:szCs w:val="21"/>
              </w:rPr>
              <w:t>胜任</w:t>
            </w:r>
          </w:p>
        </w:tc>
        <w:tc>
          <w:tcPr>
            <w:tcW w:w="720" w:type="dxa"/>
            <w:vAlign w:val="center"/>
          </w:tcPr>
          <w:p w14:paraId="264AF689" w14:textId="77777777" w:rsidR="00C65302" w:rsidRDefault="00C65302" w:rsidP="008E2676">
            <w:pPr>
              <w:rPr>
                <w:szCs w:val="21"/>
              </w:rPr>
            </w:pPr>
          </w:p>
        </w:tc>
        <w:tc>
          <w:tcPr>
            <w:tcW w:w="420" w:type="dxa"/>
            <w:vAlign w:val="center"/>
          </w:tcPr>
          <w:p w14:paraId="24E0BC77" w14:textId="77777777" w:rsidR="00C65302" w:rsidRDefault="00C65302" w:rsidP="008E2676">
            <w:pPr>
              <w:rPr>
                <w:szCs w:val="21"/>
              </w:rPr>
            </w:pPr>
            <w:r>
              <w:rPr>
                <w:rFonts w:hint="eastAsia"/>
                <w:szCs w:val="21"/>
              </w:rPr>
              <w:t>2</w:t>
            </w:r>
          </w:p>
        </w:tc>
        <w:tc>
          <w:tcPr>
            <w:tcW w:w="360" w:type="dxa"/>
            <w:vAlign w:val="center"/>
          </w:tcPr>
          <w:p w14:paraId="5CAADAC6" w14:textId="77777777" w:rsidR="00C65302" w:rsidRDefault="00C65302" w:rsidP="008E2676">
            <w:pPr>
              <w:rPr>
                <w:szCs w:val="21"/>
              </w:rPr>
            </w:pPr>
            <w:r>
              <w:rPr>
                <w:rFonts w:hint="eastAsia"/>
                <w:szCs w:val="21"/>
              </w:rPr>
              <w:t>3</w:t>
            </w:r>
          </w:p>
        </w:tc>
        <w:tc>
          <w:tcPr>
            <w:tcW w:w="360" w:type="dxa"/>
            <w:vAlign w:val="center"/>
          </w:tcPr>
          <w:p w14:paraId="2197CAF4" w14:textId="77777777" w:rsidR="00C65302" w:rsidRDefault="00C65302" w:rsidP="008E2676">
            <w:pPr>
              <w:rPr>
                <w:szCs w:val="21"/>
              </w:rPr>
            </w:pPr>
            <w:r>
              <w:rPr>
                <w:rFonts w:hint="eastAsia"/>
                <w:szCs w:val="21"/>
              </w:rPr>
              <w:t>6</w:t>
            </w:r>
          </w:p>
        </w:tc>
        <w:tc>
          <w:tcPr>
            <w:tcW w:w="900" w:type="dxa"/>
            <w:vAlign w:val="center"/>
          </w:tcPr>
          <w:p w14:paraId="5751B121" w14:textId="77777777" w:rsidR="00C65302" w:rsidRDefault="00C65302" w:rsidP="008E2676">
            <w:pPr>
              <w:jc w:val="center"/>
              <w:rPr>
                <w:szCs w:val="21"/>
              </w:rPr>
            </w:pPr>
            <w:r>
              <w:rPr>
                <w:rFonts w:hint="eastAsia"/>
                <w:szCs w:val="21"/>
              </w:rPr>
              <w:t>否</w:t>
            </w:r>
          </w:p>
        </w:tc>
        <w:tc>
          <w:tcPr>
            <w:tcW w:w="1020" w:type="dxa"/>
            <w:vAlign w:val="center"/>
          </w:tcPr>
          <w:p w14:paraId="74052B8E" w14:textId="77777777" w:rsidR="00C65302" w:rsidRDefault="00C65302" w:rsidP="008E2676">
            <w:pPr>
              <w:jc w:val="center"/>
              <w:rPr>
                <w:szCs w:val="21"/>
              </w:rPr>
            </w:pPr>
          </w:p>
        </w:tc>
      </w:tr>
      <w:tr w:rsidR="00C65302" w14:paraId="3A8F76ED" w14:textId="77777777" w:rsidTr="008E2676">
        <w:trPr>
          <w:trHeight w:val="1531"/>
          <w:jc w:val="center"/>
        </w:trPr>
        <w:tc>
          <w:tcPr>
            <w:tcW w:w="426" w:type="dxa"/>
            <w:vAlign w:val="center"/>
          </w:tcPr>
          <w:p w14:paraId="0C18F7FF" w14:textId="77777777" w:rsidR="00C65302" w:rsidRDefault="00C65302" w:rsidP="008E2676">
            <w:pPr>
              <w:jc w:val="center"/>
              <w:rPr>
                <w:szCs w:val="21"/>
              </w:rPr>
            </w:pPr>
            <w:r>
              <w:rPr>
                <w:rFonts w:hint="eastAsia"/>
                <w:szCs w:val="21"/>
              </w:rPr>
              <w:t>4</w:t>
            </w:r>
          </w:p>
        </w:tc>
        <w:tc>
          <w:tcPr>
            <w:tcW w:w="1194" w:type="dxa"/>
            <w:vAlign w:val="center"/>
          </w:tcPr>
          <w:p w14:paraId="34EEAA6F" w14:textId="77777777" w:rsidR="00C65302" w:rsidRDefault="00C65302" w:rsidP="008E2676">
            <w:pPr>
              <w:jc w:val="center"/>
              <w:rPr>
                <w:szCs w:val="21"/>
              </w:rPr>
            </w:pPr>
            <w:r>
              <w:rPr>
                <w:rFonts w:hint="eastAsia"/>
                <w:szCs w:val="21"/>
              </w:rPr>
              <w:t>拆除重量较大零部件</w:t>
            </w:r>
          </w:p>
        </w:tc>
        <w:tc>
          <w:tcPr>
            <w:tcW w:w="1620" w:type="dxa"/>
            <w:vAlign w:val="center"/>
          </w:tcPr>
          <w:p w14:paraId="430D3206" w14:textId="77777777" w:rsidR="00C65302" w:rsidRDefault="00C65302" w:rsidP="008E2676">
            <w:pPr>
              <w:rPr>
                <w:szCs w:val="21"/>
              </w:rPr>
            </w:pPr>
            <w:r>
              <w:rPr>
                <w:rFonts w:hint="eastAsia"/>
                <w:szCs w:val="21"/>
              </w:rPr>
              <w:t>零部件捆扎不牢</w:t>
            </w:r>
          </w:p>
          <w:p w14:paraId="6C44F7E1" w14:textId="77777777" w:rsidR="00C65302" w:rsidRDefault="00C65302" w:rsidP="008E2676">
            <w:pPr>
              <w:rPr>
                <w:szCs w:val="21"/>
              </w:rPr>
            </w:pPr>
            <w:r>
              <w:rPr>
                <w:rFonts w:hint="eastAsia"/>
                <w:szCs w:val="21"/>
              </w:rPr>
              <w:t>起重绳索不牢固</w:t>
            </w:r>
          </w:p>
          <w:p w14:paraId="2CE65B91" w14:textId="77777777" w:rsidR="00C65302" w:rsidRDefault="00C65302" w:rsidP="008E2676">
            <w:pPr>
              <w:rPr>
                <w:szCs w:val="21"/>
              </w:rPr>
            </w:pPr>
            <w:r>
              <w:rPr>
                <w:rFonts w:hint="eastAsia"/>
                <w:szCs w:val="21"/>
              </w:rPr>
              <w:t>违章起重</w:t>
            </w:r>
          </w:p>
        </w:tc>
        <w:tc>
          <w:tcPr>
            <w:tcW w:w="1440" w:type="dxa"/>
            <w:vAlign w:val="center"/>
          </w:tcPr>
          <w:p w14:paraId="1C5381A6" w14:textId="77777777" w:rsidR="00C65302" w:rsidRDefault="00C65302" w:rsidP="008E2676">
            <w:pPr>
              <w:rPr>
                <w:szCs w:val="21"/>
              </w:rPr>
            </w:pPr>
            <w:r>
              <w:rPr>
                <w:rFonts w:hint="eastAsia"/>
                <w:szCs w:val="21"/>
              </w:rPr>
              <w:t>起重伤害</w:t>
            </w:r>
          </w:p>
          <w:p w14:paraId="4AA18B14" w14:textId="77777777" w:rsidR="00C65302" w:rsidRDefault="00C65302" w:rsidP="008E2676">
            <w:pPr>
              <w:rPr>
                <w:szCs w:val="21"/>
              </w:rPr>
            </w:pPr>
            <w:r>
              <w:rPr>
                <w:rFonts w:hint="eastAsia"/>
                <w:szCs w:val="21"/>
              </w:rPr>
              <w:t>财产损失</w:t>
            </w:r>
          </w:p>
        </w:tc>
        <w:tc>
          <w:tcPr>
            <w:tcW w:w="900" w:type="dxa"/>
            <w:vAlign w:val="center"/>
          </w:tcPr>
          <w:p w14:paraId="32616CF0" w14:textId="77777777" w:rsidR="00C65302" w:rsidRDefault="00C65302" w:rsidP="008E2676">
            <w:pPr>
              <w:jc w:val="center"/>
              <w:rPr>
                <w:szCs w:val="21"/>
              </w:rPr>
            </w:pPr>
            <w:r>
              <w:rPr>
                <w:rFonts w:hint="eastAsia"/>
                <w:szCs w:val="21"/>
              </w:rPr>
              <w:t>从未</w:t>
            </w:r>
          </w:p>
          <w:p w14:paraId="5E9CF187" w14:textId="77777777" w:rsidR="00C65302" w:rsidRDefault="00C65302" w:rsidP="008E2676">
            <w:pPr>
              <w:jc w:val="center"/>
              <w:rPr>
                <w:szCs w:val="21"/>
              </w:rPr>
            </w:pPr>
            <w:r>
              <w:rPr>
                <w:rFonts w:hint="eastAsia"/>
                <w:szCs w:val="21"/>
              </w:rPr>
              <w:t>发生</w:t>
            </w:r>
          </w:p>
        </w:tc>
        <w:tc>
          <w:tcPr>
            <w:tcW w:w="3960" w:type="dxa"/>
            <w:vAlign w:val="center"/>
          </w:tcPr>
          <w:p w14:paraId="45EAA6AD" w14:textId="77777777" w:rsidR="00C65302" w:rsidRDefault="00C65302" w:rsidP="008E2676">
            <w:pPr>
              <w:rPr>
                <w:szCs w:val="21"/>
              </w:rPr>
            </w:pPr>
            <w:r>
              <w:rPr>
                <w:rFonts w:hint="eastAsia"/>
                <w:szCs w:val="21"/>
              </w:rPr>
              <w:t xml:space="preserve">1 </w:t>
            </w:r>
            <w:r>
              <w:rPr>
                <w:rFonts w:hint="eastAsia"/>
                <w:szCs w:val="21"/>
              </w:rPr>
              <w:t>捆扎牢固，确认后再作业</w:t>
            </w:r>
          </w:p>
          <w:p w14:paraId="5609247F" w14:textId="77777777" w:rsidR="00C65302" w:rsidRDefault="00C65302" w:rsidP="008E2676">
            <w:pPr>
              <w:rPr>
                <w:szCs w:val="21"/>
              </w:rPr>
            </w:pPr>
            <w:r>
              <w:rPr>
                <w:rFonts w:hint="eastAsia"/>
                <w:szCs w:val="21"/>
              </w:rPr>
              <w:t xml:space="preserve">2 </w:t>
            </w:r>
            <w:r>
              <w:rPr>
                <w:rFonts w:hint="eastAsia"/>
                <w:szCs w:val="21"/>
              </w:rPr>
              <w:t>超重前检查起重绳索确认符合标准</w:t>
            </w:r>
          </w:p>
          <w:p w14:paraId="37C9FA53" w14:textId="77777777" w:rsidR="00C65302" w:rsidRDefault="00C65302" w:rsidP="008E2676">
            <w:pPr>
              <w:rPr>
                <w:szCs w:val="21"/>
              </w:rPr>
            </w:pPr>
            <w:r>
              <w:rPr>
                <w:rFonts w:hint="eastAsia"/>
                <w:szCs w:val="21"/>
              </w:rPr>
              <w:t xml:space="preserve">3 </w:t>
            </w:r>
            <w:r>
              <w:rPr>
                <w:rFonts w:hint="eastAsia"/>
                <w:szCs w:val="21"/>
              </w:rPr>
              <w:t>遵守规程，听从指挥</w:t>
            </w:r>
          </w:p>
        </w:tc>
        <w:tc>
          <w:tcPr>
            <w:tcW w:w="900" w:type="dxa"/>
            <w:vAlign w:val="center"/>
          </w:tcPr>
          <w:p w14:paraId="5A9501FD" w14:textId="77777777" w:rsidR="00C65302" w:rsidRDefault="00C65302" w:rsidP="008E2676">
            <w:pPr>
              <w:jc w:val="center"/>
            </w:pPr>
            <w:r>
              <w:rPr>
                <w:rFonts w:hint="eastAsia"/>
                <w:szCs w:val="21"/>
              </w:rPr>
              <w:t>胜任</w:t>
            </w:r>
          </w:p>
        </w:tc>
        <w:tc>
          <w:tcPr>
            <w:tcW w:w="720" w:type="dxa"/>
            <w:vAlign w:val="center"/>
          </w:tcPr>
          <w:p w14:paraId="217A3DD3" w14:textId="77777777" w:rsidR="00C65302" w:rsidRDefault="00C65302" w:rsidP="008E2676">
            <w:pPr>
              <w:rPr>
                <w:szCs w:val="21"/>
              </w:rPr>
            </w:pPr>
          </w:p>
        </w:tc>
        <w:tc>
          <w:tcPr>
            <w:tcW w:w="420" w:type="dxa"/>
            <w:vAlign w:val="center"/>
          </w:tcPr>
          <w:p w14:paraId="69A2853E" w14:textId="77777777" w:rsidR="00C65302" w:rsidRDefault="00C65302" w:rsidP="008E2676">
            <w:pPr>
              <w:rPr>
                <w:szCs w:val="21"/>
              </w:rPr>
            </w:pPr>
            <w:r>
              <w:rPr>
                <w:rFonts w:hint="eastAsia"/>
                <w:szCs w:val="21"/>
              </w:rPr>
              <w:t>1</w:t>
            </w:r>
          </w:p>
        </w:tc>
        <w:tc>
          <w:tcPr>
            <w:tcW w:w="360" w:type="dxa"/>
            <w:vAlign w:val="center"/>
          </w:tcPr>
          <w:p w14:paraId="1ADE8134" w14:textId="77777777" w:rsidR="00C65302" w:rsidRDefault="00C65302" w:rsidP="008E2676">
            <w:pPr>
              <w:rPr>
                <w:szCs w:val="21"/>
              </w:rPr>
            </w:pPr>
            <w:r>
              <w:rPr>
                <w:rFonts w:hint="eastAsia"/>
                <w:szCs w:val="21"/>
              </w:rPr>
              <w:t>3</w:t>
            </w:r>
          </w:p>
        </w:tc>
        <w:tc>
          <w:tcPr>
            <w:tcW w:w="360" w:type="dxa"/>
            <w:vAlign w:val="center"/>
          </w:tcPr>
          <w:p w14:paraId="650F6E06" w14:textId="77777777" w:rsidR="00C65302" w:rsidRDefault="00C65302" w:rsidP="008E2676">
            <w:pPr>
              <w:rPr>
                <w:szCs w:val="21"/>
              </w:rPr>
            </w:pPr>
            <w:r>
              <w:rPr>
                <w:rFonts w:hint="eastAsia"/>
                <w:szCs w:val="21"/>
              </w:rPr>
              <w:t>3</w:t>
            </w:r>
          </w:p>
        </w:tc>
        <w:tc>
          <w:tcPr>
            <w:tcW w:w="900" w:type="dxa"/>
            <w:vAlign w:val="center"/>
          </w:tcPr>
          <w:p w14:paraId="1BFCB69F" w14:textId="77777777" w:rsidR="00C65302" w:rsidRDefault="00C65302" w:rsidP="008E2676">
            <w:pPr>
              <w:jc w:val="center"/>
              <w:rPr>
                <w:szCs w:val="21"/>
              </w:rPr>
            </w:pPr>
            <w:r>
              <w:rPr>
                <w:rFonts w:hint="eastAsia"/>
                <w:szCs w:val="21"/>
              </w:rPr>
              <w:t>否</w:t>
            </w:r>
          </w:p>
        </w:tc>
        <w:tc>
          <w:tcPr>
            <w:tcW w:w="1020" w:type="dxa"/>
            <w:vAlign w:val="center"/>
          </w:tcPr>
          <w:p w14:paraId="48F6AE74" w14:textId="77777777" w:rsidR="00C65302" w:rsidRDefault="00C65302" w:rsidP="008E2676">
            <w:pPr>
              <w:jc w:val="center"/>
              <w:rPr>
                <w:szCs w:val="21"/>
              </w:rPr>
            </w:pPr>
          </w:p>
        </w:tc>
      </w:tr>
      <w:tr w:rsidR="00C65302" w14:paraId="4C982DDC" w14:textId="77777777" w:rsidTr="008E2676">
        <w:trPr>
          <w:jc w:val="center"/>
        </w:trPr>
        <w:tc>
          <w:tcPr>
            <w:tcW w:w="426" w:type="dxa"/>
            <w:vAlign w:val="center"/>
          </w:tcPr>
          <w:p w14:paraId="2CD23352" w14:textId="77777777" w:rsidR="00C65302" w:rsidRDefault="00C65302" w:rsidP="008E2676">
            <w:pPr>
              <w:jc w:val="center"/>
              <w:rPr>
                <w:szCs w:val="21"/>
              </w:rPr>
            </w:pPr>
            <w:r>
              <w:rPr>
                <w:rFonts w:hint="eastAsia"/>
                <w:szCs w:val="21"/>
              </w:rPr>
              <w:t>5</w:t>
            </w:r>
          </w:p>
        </w:tc>
        <w:tc>
          <w:tcPr>
            <w:tcW w:w="1194" w:type="dxa"/>
            <w:vAlign w:val="center"/>
          </w:tcPr>
          <w:p w14:paraId="1707A6BC" w14:textId="77777777" w:rsidR="00C65302" w:rsidRDefault="00C65302" w:rsidP="008E2676">
            <w:pPr>
              <w:jc w:val="center"/>
              <w:rPr>
                <w:szCs w:val="21"/>
              </w:rPr>
            </w:pPr>
            <w:r>
              <w:rPr>
                <w:rFonts w:hint="eastAsia"/>
                <w:szCs w:val="21"/>
              </w:rPr>
              <w:t>拆除使用易燃易爆物料设备</w:t>
            </w:r>
          </w:p>
        </w:tc>
        <w:tc>
          <w:tcPr>
            <w:tcW w:w="1620" w:type="dxa"/>
            <w:vAlign w:val="center"/>
          </w:tcPr>
          <w:p w14:paraId="1B943AE3" w14:textId="77777777" w:rsidR="00C65302" w:rsidRDefault="00C65302" w:rsidP="008E2676">
            <w:pPr>
              <w:rPr>
                <w:szCs w:val="21"/>
              </w:rPr>
            </w:pPr>
            <w:r>
              <w:rPr>
                <w:rFonts w:hint="eastAsia"/>
                <w:szCs w:val="21"/>
              </w:rPr>
              <w:t>易燃爆物未清理干净或转换不彻底</w:t>
            </w:r>
            <w:r>
              <w:rPr>
                <w:rFonts w:hint="eastAsia"/>
                <w:szCs w:val="21"/>
              </w:rPr>
              <w:t xml:space="preserve"> </w:t>
            </w:r>
          </w:p>
          <w:p w14:paraId="20A3DFF9" w14:textId="77777777" w:rsidR="00C65302" w:rsidRDefault="00C65302" w:rsidP="008E2676">
            <w:pPr>
              <w:rPr>
                <w:szCs w:val="21"/>
              </w:rPr>
            </w:pPr>
            <w:r>
              <w:rPr>
                <w:rFonts w:hint="eastAsia"/>
                <w:szCs w:val="21"/>
              </w:rPr>
              <w:t>作业中隔离措施不到位，易燃物泄漏</w:t>
            </w:r>
          </w:p>
        </w:tc>
        <w:tc>
          <w:tcPr>
            <w:tcW w:w="1440" w:type="dxa"/>
            <w:vAlign w:val="center"/>
          </w:tcPr>
          <w:p w14:paraId="49D40E33" w14:textId="77777777" w:rsidR="00C65302" w:rsidRDefault="00C65302" w:rsidP="008E2676">
            <w:pPr>
              <w:rPr>
                <w:szCs w:val="21"/>
              </w:rPr>
            </w:pPr>
            <w:r>
              <w:rPr>
                <w:rFonts w:hint="eastAsia"/>
                <w:szCs w:val="21"/>
              </w:rPr>
              <w:t>火灾爆炸</w:t>
            </w:r>
          </w:p>
        </w:tc>
        <w:tc>
          <w:tcPr>
            <w:tcW w:w="900" w:type="dxa"/>
            <w:vAlign w:val="center"/>
          </w:tcPr>
          <w:p w14:paraId="6731A3F3" w14:textId="77777777" w:rsidR="00C65302" w:rsidRDefault="00C65302" w:rsidP="008E2676">
            <w:pPr>
              <w:jc w:val="center"/>
              <w:rPr>
                <w:szCs w:val="21"/>
              </w:rPr>
            </w:pPr>
            <w:r>
              <w:rPr>
                <w:rFonts w:hint="eastAsia"/>
                <w:szCs w:val="21"/>
              </w:rPr>
              <w:t>从未</w:t>
            </w:r>
          </w:p>
          <w:p w14:paraId="766B90EB" w14:textId="77777777" w:rsidR="00C65302" w:rsidRDefault="00C65302" w:rsidP="008E2676">
            <w:pPr>
              <w:jc w:val="center"/>
              <w:rPr>
                <w:szCs w:val="21"/>
              </w:rPr>
            </w:pPr>
            <w:r>
              <w:rPr>
                <w:rFonts w:hint="eastAsia"/>
                <w:szCs w:val="21"/>
              </w:rPr>
              <w:t>发生</w:t>
            </w:r>
          </w:p>
        </w:tc>
        <w:tc>
          <w:tcPr>
            <w:tcW w:w="3960" w:type="dxa"/>
            <w:vAlign w:val="center"/>
          </w:tcPr>
          <w:p w14:paraId="17A379F0" w14:textId="77777777" w:rsidR="00C65302" w:rsidRDefault="00C65302" w:rsidP="008E2676">
            <w:pPr>
              <w:rPr>
                <w:szCs w:val="21"/>
              </w:rPr>
            </w:pPr>
            <w:r>
              <w:rPr>
                <w:rFonts w:hint="eastAsia"/>
                <w:szCs w:val="21"/>
              </w:rPr>
              <w:t xml:space="preserve">1 </w:t>
            </w:r>
            <w:r>
              <w:rPr>
                <w:rFonts w:hint="eastAsia"/>
                <w:szCs w:val="21"/>
              </w:rPr>
              <w:t>严格履行设备交出手续，双方确认签名</w:t>
            </w:r>
          </w:p>
          <w:p w14:paraId="7589BBAF" w14:textId="77777777" w:rsidR="00C65302" w:rsidRDefault="00C65302" w:rsidP="008E2676">
            <w:pPr>
              <w:rPr>
                <w:szCs w:val="21"/>
              </w:rPr>
            </w:pPr>
            <w:r>
              <w:rPr>
                <w:rFonts w:hint="eastAsia"/>
                <w:szCs w:val="21"/>
              </w:rPr>
              <w:t>2</w:t>
            </w:r>
            <w:r>
              <w:rPr>
                <w:rFonts w:hint="eastAsia"/>
                <w:szCs w:val="21"/>
              </w:rPr>
              <w:t>严格执行《安全作业管理制度》</w:t>
            </w:r>
          </w:p>
          <w:p w14:paraId="3FF21E10" w14:textId="77777777" w:rsidR="00C65302" w:rsidRDefault="00C65302" w:rsidP="008E2676">
            <w:pPr>
              <w:rPr>
                <w:szCs w:val="21"/>
              </w:rPr>
            </w:pPr>
            <w:r>
              <w:rPr>
                <w:rFonts w:hint="eastAsia"/>
                <w:szCs w:val="21"/>
              </w:rPr>
              <w:t xml:space="preserve">3 </w:t>
            </w:r>
            <w:r>
              <w:rPr>
                <w:rFonts w:hint="eastAsia"/>
                <w:szCs w:val="21"/>
              </w:rPr>
              <w:t>做好易燃气体含量分析监测工作</w:t>
            </w:r>
          </w:p>
          <w:p w14:paraId="46781E75" w14:textId="77777777" w:rsidR="00C65302" w:rsidRDefault="00C65302" w:rsidP="008E2676">
            <w:pPr>
              <w:rPr>
                <w:szCs w:val="21"/>
              </w:rPr>
            </w:pPr>
            <w:r>
              <w:rPr>
                <w:rFonts w:hint="eastAsia"/>
                <w:szCs w:val="21"/>
              </w:rPr>
              <w:t xml:space="preserve">4 </w:t>
            </w:r>
            <w:r>
              <w:rPr>
                <w:rFonts w:hint="eastAsia"/>
                <w:szCs w:val="21"/>
              </w:rPr>
              <w:t>作业中尽量避免敲击产生火花</w:t>
            </w:r>
          </w:p>
        </w:tc>
        <w:tc>
          <w:tcPr>
            <w:tcW w:w="900" w:type="dxa"/>
            <w:vAlign w:val="center"/>
          </w:tcPr>
          <w:p w14:paraId="093555C2" w14:textId="77777777" w:rsidR="00C65302" w:rsidRDefault="00C65302" w:rsidP="008E2676">
            <w:pPr>
              <w:jc w:val="center"/>
            </w:pPr>
            <w:r>
              <w:rPr>
                <w:rFonts w:hint="eastAsia"/>
                <w:szCs w:val="21"/>
              </w:rPr>
              <w:t>胜任</w:t>
            </w:r>
          </w:p>
        </w:tc>
        <w:tc>
          <w:tcPr>
            <w:tcW w:w="720" w:type="dxa"/>
            <w:vAlign w:val="center"/>
          </w:tcPr>
          <w:p w14:paraId="5E27B27D" w14:textId="77777777" w:rsidR="00C65302" w:rsidRDefault="00C65302" w:rsidP="008E2676">
            <w:pPr>
              <w:rPr>
                <w:szCs w:val="21"/>
              </w:rPr>
            </w:pPr>
          </w:p>
        </w:tc>
        <w:tc>
          <w:tcPr>
            <w:tcW w:w="420" w:type="dxa"/>
            <w:vAlign w:val="center"/>
          </w:tcPr>
          <w:p w14:paraId="33F75C66" w14:textId="77777777" w:rsidR="00C65302" w:rsidRDefault="00C65302" w:rsidP="008E2676">
            <w:pPr>
              <w:rPr>
                <w:szCs w:val="21"/>
              </w:rPr>
            </w:pPr>
            <w:r>
              <w:rPr>
                <w:rFonts w:hint="eastAsia"/>
                <w:szCs w:val="21"/>
              </w:rPr>
              <w:t>1</w:t>
            </w:r>
          </w:p>
        </w:tc>
        <w:tc>
          <w:tcPr>
            <w:tcW w:w="360" w:type="dxa"/>
            <w:vAlign w:val="center"/>
          </w:tcPr>
          <w:p w14:paraId="33A0799D" w14:textId="77777777" w:rsidR="00C65302" w:rsidRDefault="00C65302" w:rsidP="008E2676">
            <w:pPr>
              <w:rPr>
                <w:szCs w:val="21"/>
              </w:rPr>
            </w:pPr>
            <w:r>
              <w:rPr>
                <w:rFonts w:hint="eastAsia"/>
                <w:szCs w:val="21"/>
              </w:rPr>
              <w:t>5</w:t>
            </w:r>
          </w:p>
        </w:tc>
        <w:tc>
          <w:tcPr>
            <w:tcW w:w="360" w:type="dxa"/>
            <w:vAlign w:val="center"/>
          </w:tcPr>
          <w:p w14:paraId="2E665D98" w14:textId="77777777" w:rsidR="00C65302" w:rsidRDefault="00C65302" w:rsidP="008E2676">
            <w:pPr>
              <w:rPr>
                <w:szCs w:val="21"/>
              </w:rPr>
            </w:pPr>
            <w:r>
              <w:rPr>
                <w:rFonts w:hint="eastAsia"/>
                <w:szCs w:val="21"/>
              </w:rPr>
              <w:t>5</w:t>
            </w:r>
          </w:p>
        </w:tc>
        <w:tc>
          <w:tcPr>
            <w:tcW w:w="900" w:type="dxa"/>
            <w:vAlign w:val="center"/>
          </w:tcPr>
          <w:p w14:paraId="282156BA" w14:textId="77777777" w:rsidR="00C65302" w:rsidRDefault="00C65302" w:rsidP="008E2676">
            <w:pPr>
              <w:jc w:val="center"/>
              <w:rPr>
                <w:szCs w:val="21"/>
              </w:rPr>
            </w:pPr>
            <w:r>
              <w:rPr>
                <w:rFonts w:hint="eastAsia"/>
                <w:szCs w:val="21"/>
              </w:rPr>
              <w:t>否</w:t>
            </w:r>
          </w:p>
        </w:tc>
        <w:tc>
          <w:tcPr>
            <w:tcW w:w="1020" w:type="dxa"/>
            <w:vAlign w:val="center"/>
          </w:tcPr>
          <w:p w14:paraId="2208F47D" w14:textId="77777777" w:rsidR="00C65302" w:rsidRDefault="00C65302" w:rsidP="008E2676">
            <w:pPr>
              <w:jc w:val="center"/>
              <w:rPr>
                <w:szCs w:val="21"/>
              </w:rPr>
            </w:pPr>
          </w:p>
        </w:tc>
      </w:tr>
      <w:tr w:rsidR="00C65302" w14:paraId="2CCA8634" w14:textId="77777777" w:rsidTr="008E2676">
        <w:trPr>
          <w:jc w:val="center"/>
        </w:trPr>
        <w:tc>
          <w:tcPr>
            <w:tcW w:w="426" w:type="dxa"/>
            <w:vAlign w:val="center"/>
          </w:tcPr>
          <w:p w14:paraId="05243195" w14:textId="77777777" w:rsidR="00C65302" w:rsidRDefault="00C65302" w:rsidP="008E2676">
            <w:pPr>
              <w:jc w:val="center"/>
              <w:rPr>
                <w:szCs w:val="21"/>
              </w:rPr>
            </w:pPr>
            <w:r>
              <w:rPr>
                <w:rFonts w:hint="eastAsia"/>
                <w:szCs w:val="21"/>
              </w:rPr>
              <w:t>6</w:t>
            </w:r>
          </w:p>
        </w:tc>
        <w:tc>
          <w:tcPr>
            <w:tcW w:w="1194" w:type="dxa"/>
            <w:vAlign w:val="center"/>
          </w:tcPr>
          <w:p w14:paraId="588EE0BE" w14:textId="77777777" w:rsidR="00C65302" w:rsidRDefault="00C65302" w:rsidP="008E2676">
            <w:pPr>
              <w:jc w:val="center"/>
              <w:rPr>
                <w:szCs w:val="21"/>
              </w:rPr>
            </w:pPr>
            <w:r>
              <w:rPr>
                <w:rFonts w:hint="eastAsia"/>
                <w:szCs w:val="21"/>
              </w:rPr>
              <w:t>拆除使用有毒有害物料设备</w:t>
            </w:r>
          </w:p>
        </w:tc>
        <w:tc>
          <w:tcPr>
            <w:tcW w:w="1620" w:type="dxa"/>
            <w:vAlign w:val="center"/>
          </w:tcPr>
          <w:p w14:paraId="7C50BB07" w14:textId="77777777" w:rsidR="00C65302" w:rsidRDefault="00C65302" w:rsidP="008E2676">
            <w:pPr>
              <w:rPr>
                <w:szCs w:val="21"/>
              </w:rPr>
            </w:pPr>
            <w:r>
              <w:rPr>
                <w:rFonts w:hint="eastAsia"/>
                <w:szCs w:val="21"/>
              </w:rPr>
              <w:t>有毒有害物料泄漏</w:t>
            </w:r>
          </w:p>
          <w:p w14:paraId="4023EBDC" w14:textId="77777777" w:rsidR="00C65302" w:rsidRDefault="00C65302" w:rsidP="008E2676">
            <w:pPr>
              <w:rPr>
                <w:szCs w:val="21"/>
              </w:rPr>
            </w:pPr>
            <w:r>
              <w:rPr>
                <w:rFonts w:hint="eastAsia"/>
                <w:szCs w:val="21"/>
              </w:rPr>
              <w:t>防护措施未落</w:t>
            </w:r>
            <w:r>
              <w:rPr>
                <w:rFonts w:hint="eastAsia"/>
                <w:szCs w:val="21"/>
              </w:rPr>
              <w:lastRenderedPageBreak/>
              <w:t>实</w:t>
            </w:r>
          </w:p>
        </w:tc>
        <w:tc>
          <w:tcPr>
            <w:tcW w:w="1440" w:type="dxa"/>
            <w:vAlign w:val="center"/>
          </w:tcPr>
          <w:p w14:paraId="3D1C3B8D" w14:textId="77777777" w:rsidR="00C65302" w:rsidRDefault="00C65302" w:rsidP="008E2676">
            <w:pPr>
              <w:rPr>
                <w:szCs w:val="21"/>
              </w:rPr>
            </w:pPr>
            <w:r>
              <w:rPr>
                <w:rFonts w:hint="eastAsia"/>
                <w:szCs w:val="21"/>
              </w:rPr>
              <w:lastRenderedPageBreak/>
              <w:t>中毒窒息</w:t>
            </w:r>
          </w:p>
        </w:tc>
        <w:tc>
          <w:tcPr>
            <w:tcW w:w="900" w:type="dxa"/>
            <w:vAlign w:val="center"/>
          </w:tcPr>
          <w:p w14:paraId="7F2567E3" w14:textId="77777777" w:rsidR="00C65302" w:rsidRDefault="00C65302" w:rsidP="008E2676">
            <w:pPr>
              <w:jc w:val="center"/>
              <w:rPr>
                <w:szCs w:val="21"/>
              </w:rPr>
            </w:pPr>
            <w:r>
              <w:rPr>
                <w:rFonts w:hint="eastAsia"/>
                <w:szCs w:val="21"/>
              </w:rPr>
              <w:t>从未</w:t>
            </w:r>
          </w:p>
          <w:p w14:paraId="590F5D3C" w14:textId="77777777" w:rsidR="00C65302" w:rsidRDefault="00C65302" w:rsidP="008E2676">
            <w:pPr>
              <w:jc w:val="center"/>
              <w:rPr>
                <w:szCs w:val="21"/>
              </w:rPr>
            </w:pPr>
            <w:r>
              <w:rPr>
                <w:rFonts w:hint="eastAsia"/>
                <w:szCs w:val="21"/>
              </w:rPr>
              <w:t>发生</w:t>
            </w:r>
          </w:p>
        </w:tc>
        <w:tc>
          <w:tcPr>
            <w:tcW w:w="3960" w:type="dxa"/>
            <w:vAlign w:val="center"/>
          </w:tcPr>
          <w:p w14:paraId="3D78A4AF" w14:textId="77777777" w:rsidR="00C65302" w:rsidRDefault="00C65302" w:rsidP="008E2676">
            <w:pPr>
              <w:rPr>
                <w:szCs w:val="21"/>
              </w:rPr>
            </w:pPr>
            <w:r>
              <w:rPr>
                <w:rFonts w:hint="eastAsia"/>
                <w:szCs w:val="21"/>
              </w:rPr>
              <w:t xml:space="preserve">1 </w:t>
            </w:r>
            <w:r>
              <w:rPr>
                <w:rFonts w:hint="eastAsia"/>
                <w:szCs w:val="21"/>
              </w:rPr>
              <w:t>严格履行设备交付手续，双方确认签名</w:t>
            </w:r>
          </w:p>
          <w:p w14:paraId="585297E7" w14:textId="77777777" w:rsidR="00C65302" w:rsidRDefault="00C65302" w:rsidP="008E2676">
            <w:pPr>
              <w:rPr>
                <w:szCs w:val="21"/>
              </w:rPr>
            </w:pPr>
            <w:r>
              <w:rPr>
                <w:rFonts w:hint="eastAsia"/>
                <w:szCs w:val="21"/>
              </w:rPr>
              <w:t>2</w:t>
            </w:r>
            <w:r>
              <w:rPr>
                <w:rFonts w:hint="eastAsia"/>
                <w:szCs w:val="21"/>
              </w:rPr>
              <w:t>严格执行《安全作业管理制度》</w:t>
            </w:r>
          </w:p>
          <w:p w14:paraId="739A59F3" w14:textId="77777777" w:rsidR="00C65302" w:rsidRDefault="00C65302" w:rsidP="008E2676">
            <w:pPr>
              <w:rPr>
                <w:szCs w:val="21"/>
              </w:rPr>
            </w:pPr>
            <w:r>
              <w:rPr>
                <w:rFonts w:hint="eastAsia"/>
                <w:szCs w:val="21"/>
              </w:rPr>
              <w:t xml:space="preserve">3 </w:t>
            </w:r>
            <w:r>
              <w:rPr>
                <w:rFonts w:hint="eastAsia"/>
                <w:szCs w:val="21"/>
              </w:rPr>
              <w:t>做好有毒有害气体含量分析监测工作</w:t>
            </w:r>
          </w:p>
          <w:p w14:paraId="0379A1BD" w14:textId="77777777" w:rsidR="00C65302" w:rsidRDefault="00C65302" w:rsidP="008E2676">
            <w:pPr>
              <w:rPr>
                <w:szCs w:val="21"/>
              </w:rPr>
            </w:pPr>
            <w:r>
              <w:rPr>
                <w:rFonts w:hint="eastAsia"/>
                <w:szCs w:val="21"/>
              </w:rPr>
              <w:lastRenderedPageBreak/>
              <w:t xml:space="preserve">4 </w:t>
            </w:r>
            <w:r>
              <w:rPr>
                <w:rFonts w:hint="eastAsia"/>
                <w:szCs w:val="21"/>
              </w:rPr>
              <w:t>穿戴好好劳动防护用品</w:t>
            </w:r>
          </w:p>
        </w:tc>
        <w:tc>
          <w:tcPr>
            <w:tcW w:w="900" w:type="dxa"/>
            <w:vAlign w:val="center"/>
          </w:tcPr>
          <w:p w14:paraId="6C3E76D8" w14:textId="77777777" w:rsidR="00C65302" w:rsidRDefault="00C65302" w:rsidP="008E2676">
            <w:pPr>
              <w:jc w:val="center"/>
            </w:pPr>
            <w:r>
              <w:rPr>
                <w:rFonts w:hint="eastAsia"/>
                <w:szCs w:val="21"/>
              </w:rPr>
              <w:lastRenderedPageBreak/>
              <w:t>胜任</w:t>
            </w:r>
          </w:p>
        </w:tc>
        <w:tc>
          <w:tcPr>
            <w:tcW w:w="720" w:type="dxa"/>
            <w:vAlign w:val="center"/>
          </w:tcPr>
          <w:p w14:paraId="33623C99" w14:textId="77777777" w:rsidR="00C65302" w:rsidRDefault="00C65302" w:rsidP="008E2676">
            <w:pPr>
              <w:rPr>
                <w:szCs w:val="21"/>
              </w:rPr>
            </w:pPr>
          </w:p>
        </w:tc>
        <w:tc>
          <w:tcPr>
            <w:tcW w:w="420" w:type="dxa"/>
            <w:vAlign w:val="center"/>
          </w:tcPr>
          <w:p w14:paraId="5ABB846F" w14:textId="77777777" w:rsidR="00C65302" w:rsidRDefault="00C65302" w:rsidP="008E2676">
            <w:pPr>
              <w:rPr>
                <w:szCs w:val="21"/>
              </w:rPr>
            </w:pPr>
            <w:r>
              <w:rPr>
                <w:rFonts w:hint="eastAsia"/>
                <w:szCs w:val="21"/>
              </w:rPr>
              <w:t>1</w:t>
            </w:r>
          </w:p>
        </w:tc>
        <w:tc>
          <w:tcPr>
            <w:tcW w:w="360" w:type="dxa"/>
            <w:vAlign w:val="center"/>
          </w:tcPr>
          <w:p w14:paraId="66D481C5" w14:textId="77777777" w:rsidR="00C65302" w:rsidRDefault="00C65302" w:rsidP="008E2676">
            <w:pPr>
              <w:rPr>
                <w:szCs w:val="21"/>
              </w:rPr>
            </w:pPr>
            <w:r>
              <w:rPr>
                <w:rFonts w:hint="eastAsia"/>
                <w:szCs w:val="21"/>
              </w:rPr>
              <w:t>5</w:t>
            </w:r>
          </w:p>
        </w:tc>
        <w:tc>
          <w:tcPr>
            <w:tcW w:w="360" w:type="dxa"/>
            <w:vAlign w:val="center"/>
          </w:tcPr>
          <w:p w14:paraId="01834E8B" w14:textId="77777777" w:rsidR="00C65302" w:rsidRDefault="00C65302" w:rsidP="008E2676">
            <w:pPr>
              <w:rPr>
                <w:szCs w:val="21"/>
              </w:rPr>
            </w:pPr>
            <w:r>
              <w:rPr>
                <w:rFonts w:hint="eastAsia"/>
                <w:szCs w:val="21"/>
              </w:rPr>
              <w:t>5</w:t>
            </w:r>
          </w:p>
        </w:tc>
        <w:tc>
          <w:tcPr>
            <w:tcW w:w="900" w:type="dxa"/>
            <w:vAlign w:val="center"/>
          </w:tcPr>
          <w:p w14:paraId="2568D428" w14:textId="77777777" w:rsidR="00C65302" w:rsidRDefault="00C65302" w:rsidP="008E2676">
            <w:pPr>
              <w:jc w:val="center"/>
              <w:rPr>
                <w:szCs w:val="21"/>
              </w:rPr>
            </w:pPr>
            <w:r>
              <w:rPr>
                <w:rFonts w:hint="eastAsia"/>
                <w:szCs w:val="21"/>
              </w:rPr>
              <w:t>否</w:t>
            </w:r>
          </w:p>
        </w:tc>
        <w:tc>
          <w:tcPr>
            <w:tcW w:w="1020" w:type="dxa"/>
            <w:vAlign w:val="center"/>
          </w:tcPr>
          <w:p w14:paraId="419FDC12" w14:textId="77777777" w:rsidR="00C65302" w:rsidRDefault="00C65302" w:rsidP="008E2676">
            <w:pPr>
              <w:jc w:val="center"/>
              <w:rPr>
                <w:szCs w:val="21"/>
              </w:rPr>
            </w:pPr>
          </w:p>
        </w:tc>
      </w:tr>
      <w:tr w:rsidR="00C65302" w14:paraId="32108C7E" w14:textId="77777777" w:rsidTr="008E2676">
        <w:trPr>
          <w:jc w:val="center"/>
        </w:trPr>
        <w:tc>
          <w:tcPr>
            <w:tcW w:w="426" w:type="dxa"/>
            <w:vAlign w:val="center"/>
          </w:tcPr>
          <w:p w14:paraId="708B4B02" w14:textId="77777777" w:rsidR="00C65302" w:rsidRDefault="00C65302" w:rsidP="008E2676">
            <w:pPr>
              <w:jc w:val="center"/>
              <w:rPr>
                <w:szCs w:val="21"/>
              </w:rPr>
            </w:pPr>
            <w:r>
              <w:rPr>
                <w:rFonts w:hint="eastAsia"/>
                <w:szCs w:val="21"/>
              </w:rPr>
              <w:t>7</w:t>
            </w:r>
          </w:p>
        </w:tc>
        <w:tc>
          <w:tcPr>
            <w:tcW w:w="1194" w:type="dxa"/>
            <w:vAlign w:val="center"/>
          </w:tcPr>
          <w:p w14:paraId="2AC98EED" w14:textId="77777777" w:rsidR="00C65302" w:rsidRDefault="00C65302" w:rsidP="008E2676">
            <w:pPr>
              <w:jc w:val="center"/>
              <w:rPr>
                <w:szCs w:val="21"/>
              </w:rPr>
            </w:pPr>
            <w:r>
              <w:rPr>
                <w:rFonts w:hint="eastAsia"/>
                <w:szCs w:val="21"/>
              </w:rPr>
              <w:t>拆除作业中需转动设备零部件</w:t>
            </w:r>
          </w:p>
        </w:tc>
        <w:tc>
          <w:tcPr>
            <w:tcW w:w="1620" w:type="dxa"/>
            <w:vAlign w:val="center"/>
          </w:tcPr>
          <w:p w14:paraId="117CF60A" w14:textId="77777777" w:rsidR="00C65302" w:rsidRDefault="00C65302" w:rsidP="008E2676">
            <w:pPr>
              <w:rPr>
                <w:szCs w:val="21"/>
              </w:rPr>
            </w:pPr>
            <w:r>
              <w:rPr>
                <w:rFonts w:hint="eastAsia"/>
                <w:szCs w:val="21"/>
              </w:rPr>
              <w:t>违章作业</w:t>
            </w:r>
          </w:p>
          <w:p w14:paraId="01F78C3E" w14:textId="77777777" w:rsidR="00C65302" w:rsidRDefault="00C65302" w:rsidP="008E2676">
            <w:pPr>
              <w:rPr>
                <w:szCs w:val="21"/>
              </w:rPr>
            </w:pPr>
            <w:r>
              <w:rPr>
                <w:rFonts w:hint="eastAsia"/>
                <w:szCs w:val="21"/>
              </w:rPr>
              <w:t>指挥混乱</w:t>
            </w:r>
          </w:p>
          <w:p w14:paraId="10CBD941" w14:textId="77777777" w:rsidR="00C65302" w:rsidRDefault="00C65302" w:rsidP="008E2676">
            <w:pPr>
              <w:rPr>
                <w:szCs w:val="21"/>
              </w:rPr>
            </w:pPr>
            <w:r>
              <w:rPr>
                <w:rFonts w:hint="eastAsia"/>
                <w:szCs w:val="21"/>
              </w:rPr>
              <w:t>蛮干乱干</w:t>
            </w:r>
          </w:p>
        </w:tc>
        <w:tc>
          <w:tcPr>
            <w:tcW w:w="1440" w:type="dxa"/>
            <w:vAlign w:val="center"/>
          </w:tcPr>
          <w:p w14:paraId="775A44F7" w14:textId="77777777" w:rsidR="00C65302" w:rsidRDefault="00C65302" w:rsidP="008E2676">
            <w:pPr>
              <w:rPr>
                <w:szCs w:val="21"/>
              </w:rPr>
            </w:pPr>
            <w:r>
              <w:rPr>
                <w:rFonts w:hint="eastAsia"/>
                <w:szCs w:val="21"/>
              </w:rPr>
              <w:t>机械伤害</w:t>
            </w:r>
          </w:p>
        </w:tc>
        <w:tc>
          <w:tcPr>
            <w:tcW w:w="900" w:type="dxa"/>
            <w:vAlign w:val="center"/>
          </w:tcPr>
          <w:p w14:paraId="5D14AAF8" w14:textId="77777777" w:rsidR="00C65302" w:rsidRDefault="00C65302" w:rsidP="008E2676">
            <w:pPr>
              <w:jc w:val="center"/>
              <w:rPr>
                <w:szCs w:val="21"/>
              </w:rPr>
            </w:pPr>
            <w:r>
              <w:rPr>
                <w:rFonts w:hint="eastAsia"/>
                <w:szCs w:val="21"/>
              </w:rPr>
              <w:t>从未</w:t>
            </w:r>
          </w:p>
          <w:p w14:paraId="7CEFD404" w14:textId="77777777" w:rsidR="00C65302" w:rsidRDefault="00C65302" w:rsidP="008E2676">
            <w:pPr>
              <w:jc w:val="center"/>
              <w:rPr>
                <w:szCs w:val="21"/>
              </w:rPr>
            </w:pPr>
            <w:r>
              <w:rPr>
                <w:rFonts w:hint="eastAsia"/>
                <w:szCs w:val="21"/>
              </w:rPr>
              <w:t>发生</w:t>
            </w:r>
          </w:p>
        </w:tc>
        <w:tc>
          <w:tcPr>
            <w:tcW w:w="3960" w:type="dxa"/>
            <w:vAlign w:val="center"/>
          </w:tcPr>
          <w:p w14:paraId="17A59B30" w14:textId="77777777" w:rsidR="00C65302" w:rsidRDefault="00C65302" w:rsidP="008E2676">
            <w:pPr>
              <w:rPr>
                <w:szCs w:val="21"/>
              </w:rPr>
            </w:pPr>
            <w:r>
              <w:rPr>
                <w:rFonts w:hint="eastAsia"/>
                <w:szCs w:val="21"/>
              </w:rPr>
              <w:t>1</w:t>
            </w:r>
            <w:r>
              <w:rPr>
                <w:rFonts w:hint="eastAsia"/>
                <w:szCs w:val="21"/>
              </w:rPr>
              <w:t>严格执行《安全作业管理制度》</w:t>
            </w:r>
          </w:p>
          <w:p w14:paraId="473F2C1F" w14:textId="77777777" w:rsidR="00C65302" w:rsidRDefault="00C65302" w:rsidP="008E2676">
            <w:pPr>
              <w:rPr>
                <w:szCs w:val="21"/>
              </w:rPr>
            </w:pPr>
            <w:r>
              <w:rPr>
                <w:rFonts w:hint="eastAsia"/>
                <w:szCs w:val="21"/>
              </w:rPr>
              <w:t xml:space="preserve">2 </w:t>
            </w:r>
            <w:r>
              <w:rPr>
                <w:rFonts w:hint="eastAsia"/>
                <w:szCs w:val="21"/>
              </w:rPr>
              <w:t>统一指挥，协同作业</w:t>
            </w:r>
          </w:p>
          <w:p w14:paraId="5D8C7721" w14:textId="77777777" w:rsidR="00C65302" w:rsidRDefault="00C65302" w:rsidP="008E2676">
            <w:pPr>
              <w:rPr>
                <w:szCs w:val="21"/>
              </w:rPr>
            </w:pPr>
            <w:r>
              <w:rPr>
                <w:rFonts w:hint="eastAsia"/>
                <w:szCs w:val="21"/>
              </w:rPr>
              <w:t xml:space="preserve">3 </w:t>
            </w:r>
            <w:r>
              <w:rPr>
                <w:rFonts w:hint="eastAsia"/>
                <w:szCs w:val="21"/>
              </w:rPr>
              <w:t>文明作业</w:t>
            </w:r>
          </w:p>
        </w:tc>
        <w:tc>
          <w:tcPr>
            <w:tcW w:w="900" w:type="dxa"/>
            <w:vAlign w:val="center"/>
          </w:tcPr>
          <w:p w14:paraId="70C30CF8" w14:textId="77777777" w:rsidR="00C65302" w:rsidRDefault="00C65302" w:rsidP="008E2676">
            <w:pPr>
              <w:jc w:val="center"/>
            </w:pPr>
            <w:r>
              <w:rPr>
                <w:rFonts w:hint="eastAsia"/>
                <w:szCs w:val="21"/>
              </w:rPr>
              <w:t>胜任</w:t>
            </w:r>
          </w:p>
        </w:tc>
        <w:tc>
          <w:tcPr>
            <w:tcW w:w="720" w:type="dxa"/>
            <w:vAlign w:val="center"/>
          </w:tcPr>
          <w:p w14:paraId="05D57A16" w14:textId="77777777" w:rsidR="00C65302" w:rsidRDefault="00C65302" w:rsidP="008E2676">
            <w:pPr>
              <w:rPr>
                <w:szCs w:val="21"/>
              </w:rPr>
            </w:pPr>
          </w:p>
        </w:tc>
        <w:tc>
          <w:tcPr>
            <w:tcW w:w="420" w:type="dxa"/>
            <w:vAlign w:val="center"/>
          </w:tcPr>
          <w:p w14:paraId="69B9585C" w14:textId="77777777" w:rsidR="00C65302" w:rsidRDefault="00C65302" w:rsidP="008E2676">
            <w:pPr>
              <w:rPr>
                <w:szCs w:val="21"/>
              </w:rPr>
            </w:pPr>
            <w:r>
              <w:rPr>
                <w:rFonts w:hint="eastAsia"/>
                <w:szCs w:val="21"/>
              </w:rPr>
              <w:t>1</w:t>
            </w:r>
          </w:p>
        </w:tc>
        <w:tc>
          <w:tcPr>
            <w:tcW w:w="360" w:type="dxa"/>
            <w:vAlign w:val="center"/>
          </w:tcPr>
          <w:p w14:paraId="067FAE5F" w14:textId="77777777" w:rsidR="00C65302" w:rsidRDefault="00C65302" w:rsidP="008E2676">
            <w:pPr>
              <w:rPr>
                <w:szCs w:val="21"/>
              </w:rPr>
            </w:pPr>
            <w:r>
              <w:rPr>
                <w:rFonts w:hint="eastAsia"/>
                <w:szCs w:val="21"/>
              </w:rPr>
              <w:t>3</w:t>
            </w:r>
          </w:p>
        </w:tc>
        <w:tc>
          <w:tcPr>
            <w:tcW w:w="360" w:type="dxa"/>
            <w:vAlign w:val="center"/>
          </w:tcPr>
          <w:p w14:paraId="6B512A08" w14:textId="77777777" w:rsidR="00C65302" w:rsidRDefault="00C65302" w:rsidP="008E2676">
            <w:pPr>
              <w:rPr>
                <w:szCs w:val="21"/>
              </w:rPr>
            </w:pPr>
            <w:r>
              <w:rPr>
                <w:rFonts w:hint="eastAsia"/>
                <w:szCs w:val="21"/>
              </w:rPr>
              <w:t>3</w:t>
            </w:r>
          </w:p>
        </w:tc>
        <w:tc>
          <w:tcPr>
            <w:tcW w:w="900" w:type="dxa"/>
            <w:vAlign w:val="center"/>
          </w:tcPr>
          <w:p w14:paraId="23C6659A" w14:textId="77777777" w:rsidR="00C65302" w:rsidRDefault="00C65302" w:rsidP="008E2676">
            <w:pPr>
              <w:jc w:val="center"/>
              <w:rPr>
                <w:szCs w:val="21"/>
              </w:rPr>
            </w:pPr>
            <w:r>
              <w:rPr>
                <w:rFonts w:hint="eastAsia"/>
                <w:szCs w:val="21"/>
              </w:rPr>
              <w:t>否</w:t>
            </w:r>
          </w:p>
        </w:tc>
        <w:tc>
          <w:tcPr>
            <w:tcW w:w="1020" w:type="dxa"/>
            <w:vAlign w:val="center"/>
          </w:tcPr>
          <w:p w14:paraId="0D347F9E" w14:textId="77777777" w:rsidR="00C65302" w:rsidRDefault="00C65302" w:rsidP="008E2676">
            <w:pPr>
              <w:jc w:val="center"/>
              <w:rPr>
                <w:szCs w:val="21"/>
              </w:rPr>
            </w:pPr>
          </w:p>
        </w:tc>
      </w:tr>
      <w:tr w:rsidR="00C65302" w14:paraId="2CC45DCD" w14:textId="77777777" w:rsidTr="008E2676">
        <w:trPr>
          <w:jc w:val="center"/>
        </w:trPr>
        <w:tc>
          <w:tcPr>
            <w:tcW w:w="426" w:type="dxa"/>
            <w:vAlign w:val="center"/>
          </w:tcPr>
          <w:p w14:paraId="3FEA8B2D" w14:textId="77777777" w:rsidR="00C65302" w:rsidRDefault="00C65302" w:rsidP="008E2676">
            <w:pPr>
              <w:jc w:val="center"/>
              <w:rPr>
                <w:szCs w:val="21"/>
              </w:rPr>
            </w:pPr>
            <w:r>
              <w:rPr>
                <w:rFonts w:hint="eastAsia"/>
                <w:szCs w:val="21"/>
              </w:rPr>
              <w:t>8</w:t>
            </w:r>
          </w:p>
        </w:tc>
        <w:tc>
          <w:tcPr>
            <w:tcW w:w="1194" w:type="dxa"/>
            <w:vAlign w:val="center"/>
          </w:tcPr>
          <w:p w14:paraId="23EA092D" w14:textId="77777777" w:rsidR="00C65302" w:rsidRDefault="00C65302" w:rsidP="008E2676">
            <w:pPr>
              <w:jc w:val="center"/>
              <w:rPr>
                <w:szCs w:val="21"/>
              </w:rPr>
            </w:pPr>
            <w:r>
              <w:rPr>
                <w:rFonts w:hint="eastAsia"/>
                <w:szCs w:val="21"/>
              </w:rPr>
              <w:t>移除设备或零部件</w:t>
            </w:r>
          </w:p>
        </w:tc>
        <w:tc>
          <w:tcPr>
            <w:tcW w:w="1620" w:type="dxa"/>
            <w:vAlign w:val="center"/>
          </w:tcPr>
          <w:p w14:paraId="646ED64B" w14:textId="77777777" w:rsidR="00C65302" w:rsidRDefault="00C65302" w:rsidP="008E2676">
            <w:pPr>
              <w:rPr>
                <w:szCs w:val="21"/>
              </w:rPr>
            </w:pPr>
            <w:r>
              <w:rPr>
                <w:rFonts w:hint="eastAsia"/>
                <w:szCs w:val="21"/>
              </w:rPr>
              <w:t>转运过程中车辆伤人</w:t>
            </w:r>
          </w:p>
          <w:p w14:paraId="0B1FD803" w14:textId="77777777" w:rsidR="00C65302" w:rsidRDefault="00C65302" w:rsidP="008E2676">
            <w:pPr>
              <w:rPr>
                <w:szCs w:val="21"/>
              </w:rPr>
            </w:pPr>
            <w:r>
              <w:rPr>
                <w:rFonts w:hint="eastAsia"/>
                <w:szCs w:val="21"/>
              </w:rPr>
              <w:t>驾驶员不够资质</w:t>
            </w:r>
          </w:p>
          <w:p w14:paraId="5FAE999E" w14:textId="77777777" w:rsidR="00C65302" w:rsidRDefault="00C65302" w:rsidP="008E2676">
            <w:pPr>
              <w:rPr>
                <w:szCs w:val="21"/>
              </w:rPr>
            </w:pPr>
            <w:r>
              <w:rPr>
                <w:rFonts w:hint="eastAsia"/>
                <w:szCs w:val="21"/>
              </w:rPr>
              <w:t>作业过程注意力不集中</w:t>
            </w:r>
          </w:p>
        </w:tc>
        <w:tc>
          <w:tcPr>
            <w:tcW w:w="1440" w:type="dxa"/>
            <w:vAlign w:val="center"/>
          </w:tcPr>
          <w:p w14:paraId="48483AE2" w14:textId="77777777" w:rsidR="00C65302" w:rsidRDefault="00C65302" w:rsidP="008E2676">
            <w:pPr>
              <w:rPr>
                <w:szCs w:val="21"/>
              </w:rPr>
            </w:pPr>
            <w:r>
              <w:rPr>
                <w:rFonts w:hint="eastAsia"/>
                <w:szCs w:val="21"/>
              </w:rPr>
              <w:t>车辆伤害</w:t>
            </w:r>
          </w:p>
        </w:tc>
        <w:tc>
          <w:tcPr>
            <w:tcW w:w="900" w:type="dxa"/>
            <w:vAlign w:val="center"/>
          </w:tcPr>
          <w:p w14:paraId="1607CCF1" w14:textId="77777777" w:rsidR="00C65302" w:rsidRDefault="00C65302" w:rsidP="008E2676">
            <w:pPr>
              <w:jc w:val="center"/>
              <w:rPr>
                <w:szCs w:val="21"/>
              </w:rPr>
            </w:pPr>
            <w:r>
              <w:rPr>
                <w:rFonts w:hint="eastAsia"/>
                <w:szCs w:val="21"/>
              </w:rPr>
              <w:t>从未</w:t>
            </w:r>
          </w:p>
          <w:p w14:paraId="444DEF0D" w14:textId="77777777" w:rsidR="00C65302" w:rsidRDefault="00C65302" w:rsidP="008E2676">
            <w:pPr>
              <w:jc w:val="center"/>
              <w:rPr>
                <w:szCs w:val="21"/>
              </w:rPr>
            </w:pPr>
            <w:r>
              <w:rPr>
                <w:rFonts w:hint="eastAsia"/>
                <w:szCs w:val="21"/>
              </w:rPr>
              <w:t>发生</w:t>
            </w:r>
          </w:p>
        </w:tc>
        <w:tc>
          <w:tcPr>
            <w:tcW w:w="3960" w:type="dxa"/>
            <w:vAlign w:val="center"/>
          </w:tcPr>
          <w:p w14:paraId="7CD893B8" w14:textId="77777777" w:rsidR="00C65302" w:rsidRDefault="00C65302" w:rsidP="008E2676">
            <w:pPr>
              <w:rPr>
                <w:szCs w:val="21"/>
              </w:rPr>
            </w:pPr>
            <w:r>
              <w:rPr>
                <w:rFonts w:hint="eastAsia"/>
                <w:szCs w:val="21"/>
              </w:rPr>
              <w:t xml:space="preserve">1 </w:t>
            </w:r>
            <w:r>
              <w:rPr>
                <w:rFonts w:hint="eastAsia"/>
                <w:szCs w:val="21"/>
              </w:rPr>
              <w:t>加强指挥，保持安全距离</w:t>
            </w:r>
          </w:p>
          <w:p w14:paraId="1BA7FD6C" w14:textId="77777777" w:rsidR="00C65302" w:rsidRDefault="00C65302" w:rsidP="008E2676">
            <w:pPr>
              <w:rPr>
                <w:szCs w:val="21"/>
              </w:rPr>
            </w:pPr>
            <w:r>
              <w:rPr>
                <w:rFonts w:hint="eastAsia"/>
                <w:szCs w:val="21"/>
              </w:rPr>
              <w:t xml:space="preserve">2 </w:t>
            </w:r>
            <w:r>
              <w:rPr>
                <w:rFonts w:hint="eastAsia"/>
                <w:szCs w:val="21"/>
              </w:rPr>
              <w:t>无资质人员不得驾驶操作车辆</w:t>
            </w:r>
            <w:r>
              <w:rPr>
                <w:rFonts w:hint="eastAsia"/>
                <w:szCs w:val="21"/>
              </w:rPr>
              <w:t xml:space="preserve"> </w:t>
            </w:r>
          </w:p>
          <w:p w14:paraId="16B1CA37" w14:textId="77777777" w:rsidR="00C65302" w:rsidRDefault="00C65302" w:rsidP="008E2676">
            <w:pPr>
              <w:rPr>
                <w:szCs w:val="21"/>
              </w:rPr>
            </w:pPr>
            <w:r>
              <w:rPr>
                <w:rFonts w:hint="eastAsia"/>
                <w:szCs w:val="21"/>
              </w:rPr>
              <w:t xml:space="preserve">3 </w:t>
            </w:r>
            <w:r>
              <w:rPr>
                <w:rFonts w:hint="eastAsia"/>
                <w:szCs w:val="21"/>
              </w:rPr>
              <w:t>作业过程集中精力，随时注意车辆移动方向</w:t>
            </w:r>
          </w:p>
        </w:tc>
        <w:tc>
          <w:tcPr>
            <w:tcW w:w="900" w:type="dxa"/>
            <w:vAlign w:val="center"/>
          </w:tcPr>
          <w:p w14:paraId="3DA75960" w14:textId="77777777" w:rsidR="00C65302" w:rsidRDefault="00C65302" w:rsidP="008E2676">
            <w:pPr>
              <w:jc w:val="center"/>
            </w:pPr>
            <w:r>
              <w:rPr>
                <w:rFonts w:hint="eastAsia"/>
                <w:szCs w:val="21"/>
              </w:rPr>
              <w:t>胜任</w:t>
            </w:r>
          </w:p>
        </w:tc>
        <w:tc>
          <w:tcPr>
            <w:tcW w:w="720" w:type="dxa"/>
            <w:vAlign w:val="center"/>
          </w:tcPr>
          <w:p w14:paraId="581C96F5" w14:textId="77777777" w:rsidR="00C65302" w:rsidRDefault="00C65302" w:rsidP="008E2676">
            <w:pPr>
              <w:rPr>
                <w:szCs w:val="21"/>
              </w:rPr>
            </w:pPr>
          </w:p>
        </w:tc>
        <w:tc>
          <w:tcPr>
            <w:tcW w:w="420" w:type="dxa"/>
            <w:vAlign w:val="center"/>
          </w:tcPr>
          <w:p w14:paraId="5BD82219" w14:textId="77777777" w:rsidR="00C65302" w:rsidRDefault="00C65302" w:rsidP="008E2676">
            <w:pPr>
              <w:rPr>
                <w:szCs w:val="21"/>
              </w:rPr>
            </w:pPr>
            <w:r>
              <w:rPr>
                <w:rFonts w:hint="eastAsia"/>
                <w:szCs w:val="21"/>
              </w:rPr>
              <w:t>1</w:t>
            </w:r>
          </w:p>
        </w:tc>
        <w:tc>
          <w:tcPr>
            <w:tcW w:w="360" w:type="dxa"/>
            <w:vAlign w:val="center"/>
          </w:tcPr>
          <w:p w14:paraId="0DA104E8" w14:textId="77777777" w:rsidR="00C65302" w:rsidRDefault="00C65302" w:rsidP="008E2676">
            <w:pPr>
              <w:rPr>
                <w:szCs w:val="21"/>
              </w:rPr>
            </w:pPr>
            <w:r>
              <w:rPr>
                <w:rFonts w:hint="eastAsia"/>
                <w:szCs w:val="21"/>
              </w:rPr>
              <w:t>3</w:t>
            </w:r>
          </w:p>
        </w:tc>
        <w:tc>
          <w:tcPr>
            <w:tcW w:w="360" w:type="dxa"/>
            <w:vAlign w:val="center"/>
          </w:tcPr>
          <w:p w14:paraId="7545FA5D" w14:textId="77777777" w:rsidR="00C65302" w:rsidRDefault="00C65302" w:rsidP="008E2676">
            <w:pPr>
              <w:rPr>
                <w:szCs w:val="21"/>
              </w:rPr>
            </w:pPr>
            <w:r>
              <w:rPr>
                <w:rFonts w:hint="eastAsia"/>
                <w:szCs w:val="21"/>
              </w:rPr>
              <w:t>3</w:t>
            </w:r>
          </w:p>
        </w:tc>
        <w:tc>
          <w:tcPr>
            <w:tcW w:w="900" w:type="dxa"/>
            <w:vAlign w:val="center"/>
          </w:tcPr>
          <w:p w14:paraId="18A2C9EF" w14:textId="77777777" w:rsidR="00C65302" w:rsidRDefault="00C65302" w:rsidP="008E2676">
            <w:pPr>
              <w:jc w:val="center"/>
              <w:rPr>
                <w:szCs w:val="21"/>
              </w:rPr>
            </w:pPr>
            <w:r>
              <w:rPr>
                <w:rFonts w:hint="eastAsia"/>
                <w:szCs w:val="21"/>
              </w:rPr>
              <w:t>否</w:t>
            </w:r>
          </w:p>
        </w:tc>
        <w:tc>
          <w:tcPr>
            <w:tcW w:w="1020" w:type="dxa"/>
            <w:vAlign w:val="center"/>
          </w:tcPr>
          <w:p w14:paraId="38298AF3" w14:textId="77777777" w:rsidR="00C65302" w:rsidRDefault="00C65302" w:rsidP="008E2676">
            <w:pPr>
              <w:jc w:val="center"/>
              <w:rPr>
                <w:szCs w:val="21"/>
              </w:rPr>
            </w:pPr>
          </w:p>
        </w:tc>
      </w:tr>
      <w:tr w:rsidR="00C65302" w14:paraId="37EAFF91" w14:textId="77777777" w:rsidTr="008E2676">
        <w:trPr>
          <w:jc w:val="center"/>
        </w:trPr>
        <w:tc>
          <w:tcPr>
            <w:tcW w:w="426" w:type="dxa"/>
            <w:vAlign w:val="center"/>
          </w:tcPr>
          <w:p w14:paraId="044F4CEE" w14:textId="77777777" w:rsidR="00C65302" w:rsidRDefault="00C65302" w:rsidP="008E2676">
            <w:pPr>
              <w:jc w:val="center"/>
              <w:rPr>
                <w:szCs w:val="21"/>
              </w:rPr>
            </w:pPr>
            <w:r>
              <w:rPr>
                <w:rFonts w:hint="eastAsia"/>
                <w:szCs w:val="21"/>
              </w:rPr>
              <w:t>9</w:t>
            </w:r>
          </w:p>
        </w:tc>
        <w:tc>
          <w:tcPr>
            <w:tcW w:w="1194" w:type="dxa"/>
            <w:vAlign w:val="center"/>
          </w:tcPr>
          <w:p w14:paraId="7146F690" w14:textId="77777777" w:rsidR="00C65302" w:rsidRDefault="00C65302" w:rsidP="008E2676">
            <w:pPr>
              <w:jc w:val="center"/>
              <w:rPr>
                <w:szCs w:val="21"/>
              </w:rPr>
            </w:pPr>
            <w:r>
              <w:rPr>
                <w:rFonts w:hint="eastAsia"/>
                <w:szCs w:val="21"/>
              </w:rPr>
              <w:t>拆除设备过程</w:t>
            </w:r>
          </w:p>
        </w:tc>
        <w:tc>
          <w:tcPr>
            <w:tcW w:w="1620" w:type="dxa"/>
            <w:vAlign w:val="center"/>
          </w:tcPr>
          <w:p w14:paraId="4A6DE3AE" w14:textId="77777777" w:rsidR="00C65302" w:rsidRDefault="00C65302" w:rsidP="008E2676">
            <w:pPr>
              <w:rPr>
                <w:szCs w:val="21"/>
              </w:rPr>
            </w:pPr>
            <w:r>
              <w:rPr>
                <w:rFonts w:hint="eastAsia"/>
                <w:szCs w:val="21"/>
              </w:rPr>
              <w:t>拆除设备过程中危化品泄漏</w:t>
            </w:r>
          </w:p>
          <w:p w14:paraId="74C45D4E" w14:textId="77777777" w:rsidR="00C65302" w:rsidRDefault="00C65302" w:rsidP="008E2676">
            <w:pPr>
              <w:rPr>
                <w:szCs w:val="21"/>
              </w:rPr>
            </w:pPr>
            <w:r>
              <w:rPr>
                <w:rFonts w:hint="eastAsia"/>
                <w:szCs w:val="21"/>
              </w:rPr>
              <w:t>油污大量流出</w:t>
            </w:r>
          </w:p>
        </w:tc>
        <w:tc>
          <w:tcPr>
            <w:tcW w:w="1440" w:type="dxa"/>
            <w:vAlign w:val="center"/>
          </w:tcPr>
          <w:p w14:paraId="2C3C6409" w14:textId="77777777" w:rsidR="00C65302" w:rsidRDefault="00C65302" w:rsidP="008E2676">
            <w:pPr>
              <w:rPr>
                <w:szCs w:val="21"/>
              </w:rPr>
            </w:pPr>
            <w:r>
              <w:rPr>
                <w:rFonts w:hint="eastAsia"/>
                <w:szCs w:val="21"/>
              </w:rPr>
              <w:t>环境污染</w:t>
            </w:r>
          </w:p>
        </w:tc>
        <w:tc>
          <w:tcPr>
            <w:tcW w:w="900" w:type="dxa"/>
            <w:vAlign w:val="center"/>
          </w:tcPr>
          <w:p w14:paraId="23D679EC" w14:textId="77777777" w:rsidR="00C65302" w:rsidRDefault="00C65302" w:rsidP="008E2676">
            <w:pPr>
              <w:jc w:val="center"/>
              <w:rPr>
                <w:szCs w:val="21"/>
              </w:rPr>
            </w:pPr>
            <w:r>
              <w:rPr>
                <w:rFonts w:hint="eastAsia"/>
                <w:szCs w:val="21"/>
              </w:rPr>
              <w:t>曾经</w:t>
            </w:r>
          </w:p>
          <w:p w14:paraId="7610259A" w14:textId="77777777" w:rsidR="00C65302" w:rsidRDefault="00C65302" w:rsidP="008E2676">
            <w:pPr>
              <w:jc w:val="center"/>
              <w:rPr>
                <w:szCs w:val="21"/>
              </w:rPr>
            </w:pPr>
            <w:r>
              <w:rPr>
                <w:rFonts w:hint="eastAsia"/>
                <w:szCs w:val="21"/>
              </w:rPr>
              <w:t>发生</w:t>
            </w:r>
          </w:p>
        </w:tc>
        <w:tc>
          <w:tcPr>
            <w:tcW w:w="3960" w:type="dxa"/>
            <w:vAlign w:val="center"/>
          </w:tcPr>
          <w:p w14:paraId="647F8119" w14:textId="77777777" w:rsidR="00C65302" w:rsidRDefault="00C65302" w:rsidP="008E2676">
            <w:pPr>
              <w:rPr>
                <w:szCs w:val="21"/>
              </w:rPr>
            </w:pPr>
            <w:r>
              <w:rPr>
                <w:rFonts w:hint="eastAsia"/>
                <w:szCs w:val="21"/>
              </w:rPr>
              <w:t>1</w:t>
            </w:r>
            <w:r>
              <w:rPr>
                <w:rFonts w:hint="eastAsia"/>
                <w:szCs w:val="21"/>
              </w:rPr>
              <w:t>严格履行设备交出手续，双方确认签名</w:t>
            </w:r>
          </w:p>
          <w:p w14:paraId="0A889B8A" w14:textId="77777777" w:rsidR="00C65302" w:rsidRDefault="00C65302" w:rsidP="008E2676">
            <w:pPr>
              <w:rPr>
                <w:szCs w:val="21"/>
              </w:rPr>
            </w:pPr>
            <w:r>
              <w:rPr>
                <w:rFonts w:hint="eastAsia"/>
                <w:szCs w:val="21"/>
              </w:rPr>
              <w:t xml:space="preserve">2 </w:t>
            </w:r>
            <w:r>
              <w:rPr>
                <w:rFonts w:hint="eastAsia"/>
                <w:szCs w:val="21"/>
              </w:rPr>
              <w:t>作业现场准备必要的救险设施</w:t>
            </w:r>
          </w:p>
          <w:p w14:paraId="35C3AF7C" w14:textId="77777777" w:rsidR="00C65302" w:rsidRDefault="00C65302" w:rsidP="008E2676">
            <w:pPr>
              <w:rPr>
                <w:szCs w:val="21"/>
              </w:rPr>
            </w:pPr>
            <w:r>
              <w:rPr>
                <w:rFonts w:hint="eastAsia"/>
                <w:szCs w:val="21"/>
              </w:rPr>
              <w:t xml:space="preserve">3 </w:t>
            </w:r>
            <w:r>
              <w:rPr>
                <w:rFonts w:hint="eastAsia"/>
                <w:szCs w:val="21"/>
              </w:rPr>
              <w:t>立即清理</w:t>
            </w:r>
          </w:p>
        </w:tc>
        <w:tc>
          <w:tcPr>
            <w:tcW w:w="900" w:type="dxa"/>
            <w:vAlign w:val="center"/>
          </w:tcPr>
          <w:p w14:paraId="2F300449" w14:textId="77777777" w:rsidR="00C65302" w:rsidRDefault="00C65302" w:rsidP="008E2676">
            <w:pPr>
              <w:jc w:val="center"/>
            </w:pPr>
            <w:r>
              <w:rPr>
                <w:rFonts w:hint="eastAsia"/>
                <w:szCs w:val="21"/>
              </w:rPr>
              <w:t>胜任</w:t>
            </w:r>
          </w:p>
        </w:tc>
        <w:tc>
          <w:tcPr>
            <w:tcW w:w="720" w:type="dxa"/>
            <w:vAlign w:val="center"/>
          </w:tcPr>
          <w:p w14:paraId="60212EFF" w14:textId="77777777" w:rsidR="00C65302" w:rsidRDefault="00C65302" w:rsidP="008E2676">
            <w:pPr>
              <w:rPr>
                <w:szCs w:val="21"/>
              </w:rPr>
            </w:pPr>
          </w:p>
        </w:tc>
        <w:tc>
          <w:tcPr>
            <w:tcW w:w="420" w:type="dxa"/>
            <w:vAlign w:val="center"/>
          </w:tcPr>
          <w:p w14:paraId="7414DB9A" w14:textId="77777777" w:rsidR="00C65302" w:rsidRDefault="00C65302" w:rsidP="008E2676">
            <w:pPr>
              <w:rPr>
                <w:szCs w:val="21"/>
              </w:rPr>
            </w:pPr>
            <w:r>
              <w:rPr>
                <w:rFonts w:hint="eastAsia"/>
                <w:szCs w:val="21"/>
              </w:rPr>
              <w:t>2</w:t>
            </w:r>
          </w:p>
        </w:tc>
        <w:tc>
          <w:tcPr>
            <w:tcW w:w="360" w:type="dxa"/>
            <w:vAlign w:val="center"/>
          </w:tcPr>
          <w:p w14:paraId="5F39A385" w14:textId="77777777" w:rsidR="00C65302" w:rsidRDefault="00C65302" w:rsidP="008E2676">
            <w:pPr>
              <w:rPr>
                <w:szCs w:val="21"/>
              </w:rPr>
            </w:pPr>
            <w:r>
              <w:rPr>
                <w:rFonts w:hint="eastAsia"/>
                <w:szCs w:val="21"/>
              </w:rPr>
              <w:t>2</w:t>
            </w:r>
          </w:p>
        </w:tc>
        <w:tc>
          <w:tcPr>
            <w:tcW w:w="360" w:type="dxa"/>
            <w:vAlign w:val="center"/>
          </w:tcPr>
          <w:p w14:paraId="414319D5" w14:textId="77777777" w:rsidR="00C65302" w:rsidRDefault="00C65302" w:rsidP="008E2676">
            <w:pPr>
              <w:rPr>
                <w:szCs w:val="21"/>
              </w:rPr>
            </w:pPr>
            <w:r>
              <w:rPr>
                <w:rFonts w:hint="eastAsia"/>
                <w:szCs w:val="21"/>
              </w:rPr>
              <w:t>4</w:t>
            </w:r>
          </w:p>
        </w:tc>
        <w:tc>
          <w:tcPr>
            <w:tcW w:w="900" w:type="dxa"/>
            <w:vAlign w:val="center"/>
          </w:tcPr>
          <w:p w14:paraId="4642C52A" w14:textId="77777777" w:rsidR="00C65302" w:rsidRDefault="00C65302" w:rsidP="008E2676">
            <w:pPr>
              <w:jc w:val="center"/>
              <w:rPr>
                <w:szCs w:val="21"/>
              </w:rPr>
            </w:pPr>
            <w:r>
              <w:rPr>
                <w:rFonts w:hint="eastAsia"/>
                <w:szCs w:val="21"/>
              </w:rPr>
              <w:t>否</w:t>
            </w:r>
          </w:p>
        </w:tc>
        <w:tc>
          <w:tcPr>
            <w:tcW w:w="1020" w:type="dxa"/>
            <w:vAlign w:val="center"/>
          </w:tcPr>
          <w:p w14:paraId="0A92AC5C" w14:textId="77777777" w:rsidR="00C65302" w:rsidRDefault="00C65302" w:rsidP="008E2676">
            <w:pPr>
              <w:jc w:val="center"/>
              <w:rPr>
                <w:szCs w:val="21"/>
              </w:rPr>
            </w:pPr>
          </w:p>
        </w:tc>
      </w:tr>
      <w:bookmarkEnd w:id="155"/>
    </w:tbl>
    <w:p w14:paraId="4D5B35B7" w14:textId="77777777" w:rsidR="00C65302" w:rsidRDefault="00C65302" w:rsidP="00C65302">
      <w:pPr>
        <w:rPr>
          <w:sz w:val="26"/>
          <w:szCs w:val="26"/>
        </w:rPr>
      </w:pPr>
    </w:p>
    <w:p w14:paraId="3F2897BB" w14:textId="77777777" w:rsidR="008C2D17" w:rsidRDefault="008C2D17" w:rsidP="00CD53D6"/>
    <w:p w14:paraId="1351AA24" w14:textId="77777777" w:rsidR="008C2D17" w:rsidRDefault="008C2D17" w:rsidP="00CD53D6"/>
    <w:p w14:paraId="3EF8EC50" w14:textId="77777777" w:rsidR="00CD53D6" w:rsidRDefault="00CD53D6" w:rsidP="00CD53D6"/>
    <w:p w14:paraId="6E8E8C9B" w14:textId="77777777" w:rsidR="00C65302" w:rsidRDefault="00C65302" w:rsidP="00CD53D6"/>
    <w:p w14:paraId="6DB50473" w14:textId="77777777" w:rsidR="00C65302" w:rsidRDefault="00C65302" w:rsidP="00CD53D6"/>
    <w:p w14:paraId="5478B094" w14:textId="77777777" w:rsidR="00C65302" w:rsidRDefault="00C65302" w:rsidP="00CD53D6"/>
    <w:p w14:paraId="351B00E6" w14:textId="77777777" w:rsidR="00C65302" w:rsidRDefault="00C65302" w:rsidP="00CD53D6"/>
    <w:p w14:paraId="67FE36F1" w14:textId="77777777" w:rsidR="00C65302" w:rsidRDefault="00C65302" w:rsidP="00CD53D6"/>
    <w:p w14:paraId="1E8EAF05" w14:textId="77777777" w:rsidR="00C65302" w:rsidRDefault="00C65302" w:rsidP="00CD53D6"/>
    <w:p w14:paraId="62DD02C5" w14:textId="77777777" w:rsidR="00C65302" w:rsidRDefault="00C65302" w:rsidP="00CD53D6"/>
    <w:p w14:paraId="53C022FF" w14:textId="77777777" w:rsidR="00C65302" w:rsidRDefault="00C65302" w:rsidP="00CD53D6"/>
    <w:p w14:paraId="0D0B6BE7" w14:textId="77777777" w:rsidR="00C65302" w:rsidRDefault="00C65302" w:rsidP="00CD53D6"/>
    <w:p w14:paraId="0A37398A" w14:textId="77777777" w:rsidR="00C65302" w:rsidRDefault="00C65302" w:rsidP="00CD53D6"/>
    <w:p w14:paraId="03A71497" w14:textId="77777777" w:rsidR="00C65302" w:rsidRDefault="00C65302" w:rsidP="00CD53D6"/>
    <w:p w14:paraId="3BCD93D6" w14:textId="77777777" w:rsidR="00C65302" w:rsidRDefault="00C65302" w:rsidP="00CD53D6"/>
    <w:p w14:paraId="58AD4E4F" w14:textId="77777777" w:rsidR="00C65302" w:rsidRDefault="00C65302" w:rsidP="00CD53D6"/>
    <w:p w14:paraId="0BA2172D" w14:textId="77777777" w:rsidR="00C65302" w:rsidRDefault="00C65302" w:rsidP="00CD53D6"/>
    <w:p w14:paraId="645FD118" w14:textId="77777777" w:rsidR="00C65302" w:rsidRDefault="00C65302" w:rsidP="00CD53D6">
      <w:pPr>
        <w:sectPr w:rsidR="00C65302" w:rsidSect="00C65302">
          <w:pgSz w:w="16838" w:h="11906" w:orient="landscape"/>
          <w:pgMar w:top="567" w:right="1440" w:bottom="567" w:left="1440" w:header="567" w:footer="737" w:gutter="0"/>
          <w:cols w:space="425"/>
          <w:docGrid w:type="lines" w:linePitch="312"/>
        </w:sectPr>
      </w:pPr>
    </w:p>
    <w:p w14:paraId="4AE564F4" w14:textId="77777777" w:rsidR="00C65302" w:rsidRPr="00BA4232" w:rsidRDefault="002810E3" w:rsidP="00BA4232">
      <w:pPr>
        <w:pStyle w:val="12"/>
        <w:spacing w:before="0" w:after="0" w:line="460" w:lineRule="exact"/>
        <w:ind w:left="2" w:firstLineChars="466" w:firstLine="1310"/>
        <w:outlineLvl w:val="0"/>
        <w:rPr>
          <w:bCs w:val="0"/>
        </w:rPr>
      </w:pPr>
      <w:bookmarkStart w:id="156" w:name="_Toc334616225"/>
      <w:bookmarkStart w:id="157" w:name="_Toc391046378"/>
      <w:r w:rsidRPr="00BA4232">
        <w:rPr>
          <w:rFonts w:hint="eastAsia"/>
          <w:bCs w:val="0"/>
        </w:rPr>
        <w:lastRenderedPageBreak/>
        <w:t>表6</w:t>
      </w:r>
      <w:r w:rsidR="00C65302" w:rsidRPr="00BA4232">
        <w:rPr>
          <w:rFonts w:hint="eastAsia"/>
          <w:bCs w:val="0"/>
        </w:rPr>
        <w:t>.30 拆除设施交接手续</w:t>
      </w:r>
      <w:bookmarkEnd w:id="156"/>
      <w:bookmarkEnd w:id="157"/>
    </w:p>
    <w:p w14:paraId="5D5EB94F" w14:textId="77777777" w:rsidR="00C65302" w:rsidRDefault="00C65302" w:rsidP="009D7577">
      <w:pPr>
        <w:spacing w:beforeLines="50" w:before="120" w:afterLines="50" w:after="120"/>
        <w:ind w:firstLineChars="400" w:firstLine="960"/>
        <w:rPr>
          <w:sz w:val="24"/>
        </w:rPr>
      </w:pPr>
      <w:r>
        <w:rPr>
          <w:rFonts w:hint="eastAsia"/>
          <w:sz w:val="24"/>
        </w:rPr>
        <w:t>待拆除设施名称</w:t>
      </w:r>
      <w:r>
        <w:rPr>
          <w:rFonts w:hint="eastAsia"/>
          <w:sz w:val="24"/>
        </w:rPr>
        <w:t>/</w:t>
      </w:r>
      <w:r>
        <w:rPr>
          <w:rFonts w:hint="eastAsia"/>
          <w:sz w:val="24"/>
        </w:rPr>
        <w:t>编号：</w:t>
      </w:r>
      <w:r>
        <w:rPr>
          <w:rFonts w:hint="eastAsia"/>
          <w:sz w:val="24"/>
        </w:rPr>
        <w:t xml:space="preserve">                      </w:t>
      </w:r>
      <w:r>
        <w:rPr>
          <w:rFonts w:hint="eastAsia"/>
          <w:sz w:val="24"/>
        </w:rPr>
        <w:t>计划拆除日期：</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1"/>
        <w:gridCol w:w="246"/>
        <w:gridCol w:w="630"/>
        <w:gridCol w:w="2551"/>
        <w:gridCol w:w="2354"/>
        <w:gridCol w:w="2334"/>
      </w:tblGrid>
      <w:tr w:rsidR="00C65302" w14:paraId="10FE9856" w14:textId="77777777" w:rsidTr="008E2676">
        <w:trPr>
          <w:trHeight w:val="733"/>
          <w:jc w:val="center"/>
        </w:trPr>
        <w:tc>
          <w:tcPr>
            <w:tcW w:w="2047" w:type="dxa"/>
            <w:gridSpan w:val="3"/>
            <w:vAlign w:val="center"/>
          </w:tcPr>
          <w:p w14:paraId="15F7EF48" w14:textId="77777777" w:rsidR="00C65302" w:rsidRDefault="00C65302" w:rsidP="008E2676">
            <w:pPr>
              <w:jc w:val="center"/>
              <w:rPr>
                <w:sz w:val="24"/>
              </w:rPr>
            </w:pPr>
            <w:r>
              <w:rPr>
                <w:rFonts w:hint="eastAsia"/>
                <w:sz w:val="24"/>
              </w:rPr>
              <w:t>拆除设施负责人</w:t>
            </w:r>
          </w:p>
        </w:tc>
        <w:tc>
          <w:tcPr>
            <w:tcW w:w="2551" w:type="dxa"/>
            <w:vAlign w:val="center"/>
          </w:tcPr>
          <w:p w14:paraId="63A35FFE" w14:textId="77777777" w:rsidR="00C65302" w:rsidRDefault="00C65302" w:rsidP="008E2676">
            <w:pPr>
              <w:jc w:val="center"/>
              <w:rPr>
                <w:sz w:val="24"/>
              </w:rPr>
            </w:pPr>
          </w:p>
        </w:tc>
        <w:tc>
          <w:tcPr>
            <w:tcW w:w="2354" w:type="dxa"/>
            <w:vAlign w:val="center"/>
          </w:tcPr>
          <w:p w14:paraId="0DA66E04" w14:textId="77777777" w:rsidR="00C65302" w:rsidRDefault="00C65302" w:rsidP="008E2676">
            <w:pPr>
              <w:jc w:val="center"/>
              <w:rPr>
                <w:sz w:val="24"/>
              </w:rPr>
            </w:pPr>
            <w:r>
              <w:rPr>
                <w:rFonts w:hint="eastAsia"/>
                <w:sz w:val="24"/>
              </w:rPr>
              <w:t>使用设施负责人</w:t>
            </w:r>
          </w:p>
        </w:tc>
        <w:tc>
          <w:tcPr>
            <w:tcW w:w="2334" w:type="dxa"/>
            <w:vAlign w:val="center"/>
          </w:tcPr>
          <w:p w14:paraId="44D741A8" w14:textId="77777777" w:rsidR="00C65302" w:rsidRDefault="00C65302" w:rsidP="008E2676">
            <w:pPr>
              <w:jc w:val="center"/>
              <w:rPr>
                <w:sz w:val="24"/>
              </w:rPr>
            </w:pPr>
          </w:p>
        </w:tc>
      </w:tr>
      <w:tr w:rsidR="00C65302" w14:paraId="4329452A" w14:textId="77777777" w:rsidTr="008E2676">
        <w:trPr>
          <w:jc w:val="center"/>
        </w:trPr>
        <w:tc>
          <w:tcPr>
            <w:tcW w:w="1417" w:type="dxa"/>
            <w:gridSpan w:val="2"/>
            <w:vAlign w:val="center"/>
          </w:tcPr>
          <w:p w14:paraId="1226C79A" w14:textId="77777777" w:rsidR="00C65302" w:rsidRDefault="00C65302" w:rsidP="008E2676">
            <w:pPr>
              <w:jc w:val="center"/>
              <w:rPr>
                <w:sz w:val="24"/>
              </w:rPr>
            </w:pPr>
            <w:r>
              <w:rPr>
                <w:rFonts w:hint="eastAsia"/>
                <w:sz w:val="24"/>
              </w:rPr>
              <w:t>拆除设施、现场</w:t>
            </w:r>
          </w:p>
          <w:p w14:paraId="74C426CC" w14:textId="77777777" w:rsidR="00C65302" w:rsidRDefault="00C65302" w:rsidP="008E2676">
            <w:pPr>
              <w:jc w:val="center"/>
              <w:rPr>
                <w:sz w:val="24"/>
              </w:rPr>
            </w:pPr>
            <w:r>
              <w:rPr>
                <w:rFonts w:hint="eastAsia"/>
                <w:sz w:val="24"/>
              </w:rPr>
              <w:t>处理情况</w:t>
            </w:r>
          </w:p>
        </w:tc>
        <w:tc>
          <w:tcPr>
            <w:tcW w:w="7869" w:type="dxa"/>
            <w:gridSpan w:val="4"/>
            <w:vAlign w:val="center"/>
          </w:tcPr>
          <w:p w14:paraId="241167BB" w14:textId="77777777" w:rsidR="00C65302" w:rsidRDefault="00C65302" w:rsidP="008E2676">
            <w:pPr>
              <w:jc w:val="center"/>
              <w:rPr>
                <w:sz w:val="24"/>
              </w:rPr>
            </w:pPr>
          </w:p>
          <w:p w14:paraId="4AC54215" w14:textId="77777777" w:rsidR="00C65302" w:rsidRDefault="00C65302" w:rsidP="008E2676">
            <w:pPr>
              <w:jc w:val="center"/>
              <w:rPr>
                <w:sz w:val="24"/>
              </w:rPr>
            </w:pPr>
          </w:p>
          <w:p w14:paraId="0C84EE9B" w14:textId="77777777" w:rsidR="00C65302" w:rsidRDefault="00C65302" w:rsidP="008E2676">
            <w:pPr>
              <w:jc w:val="center"/>
              <w:rPr>
                <w:sz w:val="24"/>
              </w:rPr>
            </w:pPr>
          </w:p>
          <w:p w14:paraId="62C27504" w14:textId="77777777" w:rsidR="00C65302" w:rsidRDefault="00C65302" w:rsidP="008E2676">
            <w:pPr>
              <w:jc w:val="center"/>
              <w:rPr>
                <w:sz w:val="24"/>
              </w:rPr>
            </w:pPr>
          </w:p>
          <w:p w14:paraId="591009F2" w14:textId="77777777" w:rsidR="00C65302" w:rsidRDefault="00C65302" w:rsidP="008E2676">
            <w:pPr>
              <w:jc w:val="center"/>
              <w:rPr>
                <w:sz w:val="24"/>
              </w:rPr>
            </w:pPr>
          </w:p>
          <w:p w14:paraId="575A6D8B" w14:textId="77777777" w:rsidR="00C65302" w:rsidRDefault="00C65302" w:rsidP="008E2676">
            <w:pPr>
              <w:jc w:val="center"/>
              <w:rPr>
                <w:sz w:val="24"/>
              </w:rPr>
            </w:pPr>
          </w:p>
        </w:tc>
      </w:tr>
      <w:tr w:rsidR="00C65302" w14:paraId="56C1B465" w14:textId="77777777" w:rsidTr="008E2676">
        <w:trPr>
          <w:jc w:val="center"/>
        </w:trPr>
        <w:tc>
          <w:tcPr>
            <w:tcW w:w="1417" w:type="dxa"/>
            <w:gridSpan w:val="2"/>
            <w:vAlign w:val="center"/>
          </w:tcPr>
          <w:p w14:paraId="214F23AB" w14:textId="77777777" w:rsidR="00C65302" w:rsidRDefault="00C65302" w:rsidP="008E2676">
            <w:pPr>
              <w:jc w:val="center"/>
              <w:rPr>
                <w:sz w:val="24"/>
              </w:rPr>
            </w:pPr>
            <w:r>
              <w:rPr>
                <w:rFonts w:hint="eastAsia"/>
                <w:sz w:val="24"/>
              </w:rPr>
              <w:t>拆除器具</w:t>
            </w:r>
          </w:p>
          <w:p w14:paraId="74180E91" w14:textId="77777777" w:rsidR="00C65302" w:rsidRDefault="00C65302" w:rsidP="008E2676">
            <w:pPr>
              <w:jc w:val="center"/>
              <w:rPr>
                <w:sz w:val="24"/>
              </w:rPr>
            </w:pPr>
            <w:r>
              <w:rPr>
                <w:rFonts w:hint="eastAsia"/>
                <w:sz w:val="24"/>
              </w:rPr>
              <w:t>检查情况</w:t>
            </w:r>
          </w:p>
        </w:tc>
        <w:tc>
          <w:tcPr>
            <w:tcW w:w="7869" w:type="dxa"/>
            <w:gridSpan w:val="4"/>
            <w:vAlign w:val="center"/>
          </w:tcPr>
          <w:p w14:paraId="59F3BA66" w14:textId="77777777" w:rsidR="00C65302" w:rsidRDefault="00C65302" w:rsidP="008E2676">
            <w:pPr>
              <w:jc w:val="center"/>
              <w:rPr>
                <w:sz w:val="24"/>
              </w:rPr>
            </w:pPr>
          </w:p>
          <w:p w14:paraId="7642C048" w14:textId="77777777" w:rsidR="00C65302" w:rsidRDefault="00C65302" w:rsidP="008E2676">
            <w:pPr>
              <w:jc w:val="center"/>
              <w:rPr>
                <w:sz w:val="24"/>
              </w:rPr>
            </w:pPr>
          </w:p>
          <w:p w14:paraId="79D77334" w14:textId="77777777" w:rsidR="00C65302" w:rsidRDefault="00C65302" w:rsidP="008E2676">
            <w:pPr>
              <w:jc w:val="center"/>
              <w:rPr>
                <w:sz w:val="24"/>
              </w:rPr>
            </w:pPr>
          </w:p>
          <w:p w14:paraId="596B8534" w14:textId="77777777" w:rsidR="00C65302" w:rsidRDefault="00C65302" w:rsidP="008E2676">
            <w:pPr>
              <w:jc w:val="center"/>
              <w:rPr>
                <w:sz w:val="24"/>
              </w:rPr>
            </w:pPr>
          </w:p>
          <w:p w14:paraId="0CE20AB7" w14:textId="77777777" w:rsidR="00C65302" w:rsidRDefault="00C65302" w:rsidP="008E2676">
            <w:pPr>
              <w:jc w:val="center"/>
              <w:rPr>
                <w:sz w:val="24"/>
              </w:rPr>
            </w:pPr>
          </w:p>
        </w:tc>
      </w:tr>
      <w:tr w:rsidR="00C65302" w14:paraId="44AA2213" w14:textId="77777777" w:rsidTr="008E2676">
        <w:trPr>
          <w:jc w:val="center"/>
        </w:trPr>
        <w:tc>
          <w:tcPr>
            <w:tcW w:w="1417" w:type="dxa"/>
            <w:gridSpan w:val="2"/>
            <w:vAlign w:val="center"/>
          </w:tcPr>
          <w:p w14:paraId="60325D15" w14:textId="77777777" w:rsidR="00C65302" w:rsidRDefault="00C65302" w:rsidP="008E2676">
            <w:pPr>
              <w:jc w:val="center"/>
              <w:rPr>
                <w:sz w:val="24"/>
              </w:rPr>
            </w:pPr>
            <w:r>
              <w:rPr>
                <w:rFonts w:hint="eastAsia"/>
                <w:sz w:val="24"/>
              </w:rPr>
              <w:t>电器安全、警示标志情况</w:t>
            </w:r>
          </w:p>
        </w:tc>
        <w:tc>
          <w:tcPr>
            <w:tcW w:w="7869" w:type="dxa"/>
            <w:gridSpan w:val="4"/>
            <w:vAlign w:val="center"/>
          </w:tcPr>
          <w:p w14:paraId="0729D908" w14:textId="77777777" w:rsidR="00C65302" w:rsidRDefault="00C65302" w:rsidP="008E2676">
            <w:pPr>
              <w:jc w:val="center"/>
              <w:rPr>
                <w:sz w:val="24"/>
              </w:rPr>
            </w:pPr>
          </w:p>
          <w:p w14:paraId="6B77B8AF" w14:textId="77777777" w:rsidR="00C65302" w:rsidRDefault="00C65302" w:rsidP="008E2676">
            <w:pPr>
              <w:jc w:val="center"/>
              <w:rPr>
                <w:sz w:val="24"/>
              </w:rPr>
            </w:pPr>
          </w:p>
          <w:p w14:paraId="6AF4F4ED" w14:textId="77777777" w:rsidR="00C65302" w:rsidRDefault="00C65302" w:rsidP="008E2676">
            <w:pPr>
              <w:jc w:val="center"/>
              <w:rPr>
                <w:sz w:val="24"/>
              </w:rPr>
            </w:pPr>
          </w:p>
          <w:p w14:paraId="526522E8" w14:textId="77777777" w:rsidR="00C65302" w:rsidRDefault="00C65302" w:rsidP="008E2676">
            <w:pPr>
              <w:jc w:val="center"/>
              <w:rPr>
                <w:sz w:val="24"/>
              </w:rPr>
            </w:pPr>
          </w:p>
          <w:p w14:paraId="0CF8ED09" w14:textId="77777777" w:rsidR="00C65302" w:rsidRDefault="00C65302" w:rsidP="008E2676">
            <w:pPr>
              <w:jc w:val="center"/>
              <w:rPr>
                <w:sz w:val="24"/>
              </w:rPr>
            </w:pPr>
          </w:p>
        </w:tc>
      </w:tr>
      <w:tr w:rsidR="00C65302" w14:paraId="09CED666" w14:textId="77777777" w:rsidTr="008E2676">
        <w:trPr>
          <w:trHeight w:val="1221"/>
          <w:jc w:val="center"/>
        </w:trPr>
        <w:tc>
          <w:tcPr>
            <w:tcW w:w="9286" w:type="dxa"/>
            <w:gridSpan w:val="6"/>
            <w:vAlign w:val="center"/>
          </w:tcPr>
          <w:p w14:paraId="4DEA0865" w14:textId="77777777" w:rsidR="00C65302" w:rsidRDefault="00C65302" w:rsidP="008E2676">
            <w:pPr>
              <w:rPr>
                <w:sz w:val="24"/>
              </w:rPr>
            </w:pPr>
            <w:r>
              <w:rPr>
                <w:rFonts w:hint="eastAsia"/>
                <w:sz w:val="24"/>
              </w:rPr>
              <w:t>验证是否进行了风险分析、制定了拆除计划及方案、并经安全副总审批。</w:t>
            </w:r>
          </w:p>
          <w:p w14:paraId="2650EE33" w14:textId="77777777" w:rsidR="00C65302" w:rsidRDefault="00C65302" w:rsidP="00C65302">
            <w:pPr>
              <w:rPr>
                <w:sz w:val="24"/>
              </w:rPr>
            </w:pPr>
            <w:r>
              <w:rPr>
                <w:rFonts w:hint="eastAsia"/>
                <w:sz w:val="24"/>
              </w:rPr>
              <w:t>验证是否申请安全环保科</w:t>
            </w:r>
            <w:r>
              <w:rPr>
                <w:rFonts w:ascii="宋体" w:hAnsi="宋体" w:hint="eastAsia"/>
                <w:kern w:val="0"/>
                <w:sz w:val="24"/>
              </w:rPr>
              <w:t>对清洗效果进行分析，并由安全环保科及设备科</w:t>
            </w:r>
            <w:r>
              <w:rPr>
                <w:rFonts w:ascii="宋体" w:hAnsi="宋体"/>
                <w:kern w:val="0"/>
                <w:sz w:val="24"/>
              </w:rPr>
              <w:t>验收合格</w:t>
            </w:r>
            <w:r>
              <w:rPr>
                <w:rFonts w:ascii="宋体" w:hAnsi="宋体" w:hint="eastAsia"/>
                <w:kern w:val="0"/>
                <w:sz w:val="24"/>
              </w:rPr>
              <w:t>，取得《拆除、报废设备清洁合格证》</w:t>
            </w:r>
            <w:r>
              <w:rPr>
                <w:rFonts w:hint="eastAsia"/>
                <w:sz w:val="24"/>
              </w:rPr>
              <w:t>。</w:t>
            </w:r>
            <w:r>
              <w:rPr>
                <w:rFonts w:hint="eastAsia"/>
                <w:sz w:val="24"/>
              </w:rPr>
              <w:t xml:space="preserve"> </w:t>
            </w:r>
            <w:r>
              <w:rPr>
                <w:rFonts w:hint="eastAsia"/>
                <w:sz w:val="24"/>
              </w:rPr>
              <w:t>安全管理负责人签认：</w:t>
            </w:r>
          </w:p>
        </w:tc>
      </w:tr>
      <w:tr w:rsidR="00C65302" w14:paraId="160B1DD8" w14:textId="77777777" w:rsidTr="008E2676">
        <w:trPr>
          <w:trHeight w:val="984"/>
          <w:jc w:val="center"/>
        </w:trPr>
        <w:tc>
          <w:tcPr>
            <w:tcW w:w="1171" w:type="dxa"/>
            <w:vAlign w:val="center"/>
          </w:tcPr>
          <w:p w14:paraId="5F03BF8D" w14:textId="77777777" w:rsidR="00C65302" w:rsidRDefault="00C65302" w:rsidP="008E2676">
            <w:pPr>
              <w:jc w:val="center"/>
              <w:rPr>
                <w:sz w:val="24"/>
              </w:rPr>
            </w:pPr>
            <w:r>
              <w:rPr>
                <w:rFonts w:hint="eastAsia"/>
                <w:sz w:val="24"/>
              </w:rPr>
              <w:t>交付人意见</w:t>
            </w:r>
          </w:p>
        </w:tc>
        <w:tc>
          <w:tcPr>
            <w:tcW w:w="8115" w:type="dxa"/>
            <w:gridSpan w:val="5"/>
            <w:vAlign w:val="center"/>
          </w:tcPr>
          <w:p w14:paraId="2DD85C6A" w14:textId="77777777" w:rsidR="00C65302" w:rsidRDefault="00C65302" w:rsidP="008E2676">
            <w:pPr>
              <w:jc w:val="center"/>
              <w:rPr>
                <w:sz w:val="24"/>
              </w:rPr>
            </w:pPr>
          </w:p>
          <w:p w14:paraId="605E2054" w14:textId="77777777" w:rsidR="00C65302" w:rsidRDefault="00C65302" w:rsidP="008E2676">
            <w:pPr>
              <w:jc w:val="center"/>
              <w:rPr>
                <w:sz w:val="24"/>
              </w:rPr>
            </w:pPr>
            <w:r>
              <w:rPr>
                <w:rFonts w:hint="eastAsia"/>
                <w:sz w:val="24"/>
              </w:rPr>
              <w:t>签字：</w:t>
            </w:r>
          </w:p>
        </w:tc>
      </w:tr>
      <w:tr w:rsidR="00C65302" w14:paraId="7CE8B468" w14:textId="77777777" w:rsidTr="008E2676">
        <w:trPr>
          <w:trHeight w:val="984"/>
          <w:jc w:val="center"/>
        </w:trPr>
        <w:tc>
          <w:tcPr>
            <w:tcW w:w="1171" w:type="dxa"/>
            <w:vAlign w:val="center"/>
          </w:tcPr>
          <w:p w14:paraId="4384AD74" w14:textId="77777777" w:rsidR="00C65302" w:rsidRDefault="00C65302" w:rsidP="008E2676">
            <w:pPr>
              <w:jc w:val="center"/>
              <w:rPr>
                <w:sz w:val="24"/>
              </w:rPr>
            </w:pPr>
            <w:r>
              <w:rPr>
                <w:rFonts w:hint="eastAsia"/>
                <w:sz w:val="24"/>
              </w:rPr>
              <w:t>接受人意见</w:t>
            </w:r>
          </w:p>
        </w:tc>
        <w:tc>
          <w:tcPr>
            <w:tcW w:w="8115" w:type="dxa"/>
            <w:gridSpan w:val="5"/>
            <w:vAlign w:val="center"/>
          </w:tcPr>
          <w:p w14:paraId="53FF07A4" w14:textId="77777777" w:rsidR="00C65302" w:rsidRDefault="00C65302" w:rsidP="008E2676">
            <w:pPr>
              <w:jc w:val="center"/>
              <w:rPr>
                <w:sz w:val="24"/>
              </w:rPr>
            </w:pPr>
          </w:p>
          <w:p w14:paraId="79D509DF" w14:textId="77777777" w:rsidR="00C65302" w:rsidRDefault="00C65302" w:rsidP="008E2676">
            <w:pPr>
              <w:jc w:val="center"/>
              <w:rPr>
                <w:sz w:val="24"/>
              </w:rPr>
            </w:pPr>
            <w:r>
              <w:rPr>
                <w:rFonts w:hint="eastAsia"/>
                <w:sz w:val="24"/>
              </w:rPr>
              <w:t>签字：</w:t>
            </w:r>
          </w:p>
        </w:tc>
      </w:tr>
      <w:tr w:rsidR="00C65302" w14:paraId="6854235B" w14:textId="77777777" w:rsidTr="008E2676">
        <w:trPr>
          <w:trHeight w:val="1126"/>
          <w:jc w:val="center"/>
        </w:trPr>
        <w:tc>
          <w:tcPr>
            <w:tcW w:w="1171" w:type="dxa"/>
            <w:vAlign w:val="center"/>
          </w:tcPr>
          <w:p w14:paraId="065DF87D" w14:textId="77777777" w:rsidR="00C65302" w:rsidRDefault="00C65302" w:rsidP="008E2676">
            <w:pPr>
              <w:jc w:val="center"/>
              <w:rPr>
                <w:sz w:val="24"/>
              </w:rPr>
            </w:pPr>
            <w:r>
              <w:rPr>
                <w:rFonts w:hint="eastAsia"/>
                <w:sz w:val="24"/>
              </w:rPr>
              <w:t>工程部意见</w:t>
            </w:r>
          </w:p>
        </w:tc>
        <w:tc>
          <w:tcPr>
            <w:tcW w:w="8115" w:type="dxa"/>
            <w:gridSpan w:val="5"/>
            <w:vAlign w:val="center"/>
          </w:tcPr>
          <w:p w14:paraId="5E128CE1" w14:textId="77777777" w:rsidR="00C65302" w:rsidRDefault="00C65302" w:rsidP="008E2676">
            <w:pPr>
              <w:jc w:val="center"/>
              <w:rPr>
                <w:sz w:val="24"/>
              </w:rPr>
            </w:pPr>
          </w:p>
          <w:p w14:paraId="08B379CB" w14:textId="77777777" w:rsidR="00C65302" w:rsidRDefault="00C65302" w:rsidP="008E2676">
            <w:pPr>
              <w:jc w:val="center"/>
              <w:rPr>
                <w:sz w:val="24"/>
              </w:rPr>
            </w:pPr>
            <w:r>
              <w:rPr>
                <w:rFonts w:hint="eastAsia"/>
                <w:sz w:val="24"/>
              </w:rPr>
              <w:t>签字：</w:t>
            </w:r>
          </w:p>
        </w:tc>
      </w:tr>
      <w:tr w:rsidR="00C65302" w14:paraId="57A890A4" w14:textId="77777777" w:rsidTr="008E2676">
        <w:trPr>
          <w:trHeight w:val="1128"/>
          <w:jc w:val="center"/>
        </w:trPr>
        <w:tc>
          <w:tcPr>
            <w:tcW w:w="1171" w:type="dxa"/>
            <w:vAlign w:val="center"/>
          </w:tcPr>
          <w:p w14:paraId="7EDD4640" w14:textId="77777777" w:rsidR="00C65302" w:rsidRDefault="00C65302" w:rsidP="008E2676">
            <w:pPr>
              <w:jc w:val="center"/>
              <w:rPr>
                <w:sz w:val="24"/>
              </w:rPr>
            </w:pPr>
            <w:r>
              <w:rPr>
                <w:rFonts w:hint="eastAsia"/>
                <w:sz w:val="24"/>
              </w:rPr>
              <w:t>生产技术部意见</w:t>
            </w:r>
          </w:p>
        </w:tc>
        <w:tc>
          <w:tcPr>
            <w:tcW w:w="8115" w:type="dxa"/>
            <w:gridSpan w:val="5"/>
            <w:vAlign w:val="center"/>
          </w:tcPr>
          <w:p w14:paraId="09DD108C" w14:textId="77777777" w:rsidR="00C65302" w:rsidRDefault="00C65302" w:rsidP="008E2676">
            <w:pPr>
              <w:jc w:val="center"/>
              <w:rPr>
                <w:sz w:val="24"/>
              </w:rPr>
            </w:pPr>
          </w:p>
          <w:p w14:paraId="00D071C0" w14:textId="77777777" w:rsidR="00C65302" w:rsidRDefault="00C65302" w:rsidP="008E2676">
            <w:pPr>
              <w:jc w:val="center"/>
              <w:rPr>
                <w:sz w:val="24"/>
              </w:rPr>
            </w:pPr>
            <w:r>
              <w:rPr>
                <w:rFonts w:hint="eastAsia"/>
                <w:sz w:val="24"/>
              </w:rPr>
              <w:t>签字：</w:t>
            </w:r>
          </w:p>
        </w:tc>
      </w:tr>
      <w:tr w:rsidR="00C65302" w14:paraId="72C77D9B" w14:textId="77777777" w:rsidTr="008E2676">
        <w:trPr>
          <w:trHeight w:val="1165"/>
          <w:jc w:val="center"/>
        </w:trPr>
        <w:tc>
          <w:tcPr>
            <w:tcW w:w="1171" w:type="dxa"/>
            <w:vAlign w:val="center"/>
          </w:tcPr>
          <w:p w14:paraId="78C1BEC4" w14:textId="77777777" w:rsidR="00C65302" w:rsidRDefault="00C65302" w:rsidP="008E2676">
            <w:pPr>
              <w:jc w:val="center"/>
              <w:rPr>
                <w:sz w:val="24"/>
              </w:rPr>
            </w:pPr>
            <w:r>
              <w:rPr>
                <w:rFonts w:hint="eastAsia"/>
                <w:sz w:val="24"/>
              </w:rPr>
              <w:t>领导意见</w:t>
            </w:r>
          </w:p>
        </w:tc>
        <w:tc>
          <w:tcPr>
            <w:tcW w:w="8115" w:type="dxa"/>
            <w:gridSpan w:val="5"/>
          </w:tcPr>
          <w:p w14:paraId="3BC04CAE" w14:textId="77777777" w:rsidR="00C65302" w:rsidRDefault="00C65302" w:rsidP="008E2676">
            <w:pPr>
              <w:rPr>
                <w:sz w:val="24"/>
              </w:rPr>
            </w:pPr>
          </w:p>
          <w:p w14:paraId="5B4A8334" w14:textId="77777777" w:rsidR="00C65302" w:rsidRDefault="00C65302" w:rsidP="008E2676">
            <w:pPr>
              <w:rPr>
                <w:sz w:val="24"/>
              </w:rPr>
            </w:pPr>
          </w:p>
          <w:p w14:paraId="5498537B" w14:textId="77777777" w:rsidR="00C65302" w:rsidRDefault="00C65302" w:rsidP="008E2676">
            <w:pPr>
              <w:jc w:val="center"/>
              <w:rPr>
                <w:sz w:val="24"/>
              </w:rPr>
            </w:pPr>
            <w:r>
              <w:rPr>
                <w:rFonts w:hint="eastAsia"/>
                <w:sz w:val="24"/>
              </w:rPr>
              <w:t>签字：</w:t>
            </w:r>
          </w:p>
        </w:tc>
      </w:tr>
    </w:tbl>
    <w:p w14:paraId="6A2AA109" w14:textId="77777777" w:rsidR="00C65302" w:rsidRDefault="00C65302" w:rsidP="00CD53D6"/>
    <w:p w14:paraId="0070CEAF" w14:textId="77777777" w:rsidR="00EE4B8F" w:rsidRDefault="00EE4B8F" w:rsidP="00CD53D6"/>
    <w:p w14:paraId="02B5BF15" w14:textId="77777777" w:rsidR="00C65302" w:rsidRDefault="002810E3" w:rsidP="00BA4232">
      <w:pPr>
        <w:pStyle w:val="12"/>
        <w:spacing w:before="0" w:after="0" w:line="460" w:lineRule="exact"/>
        <w:ind w:left="2" w:firstLineChars="466" w:firstLine="1310"/>
        <w:outlineLvl w:val="0"/>
        <w:rPr>
          <w:b w:val="0"/>
          <w:bCs w:val="0"/>
        </w:rPr>
      </w:pPr>
      <w:bookmarkStart w:id="158" w:name="_Toc334616226"/>
      <w:bookmarkStart w:id="159" w:name="_Toc391046379"/>
      <w:r w:rsidRPr="00BA4232">
        <w:rPr>
          <w:rFonts w:hint="eastAsia"/>
          <w:bCs w:val="0"/>
        </w:rPr>
        <w:t>表6</w:t>
      </w:r>
      <w:r w:rsidR="00C65302" w:rsidRPr="00BA4232">
        <w:rPr>
          <w:rFonts w:hint="eastAsia"/>
          <w:bCs w:val="0"/>
        </w:rPr>
        <w:t>.31 拆除设施计划及方案</w:t>
      </w:r>
      <w:bookmarkEnd w:id="158"/>
      <w:bookmarkEnd w:id="159"/>
    </w:p>
    <w:p w14:paraId="11704241" w14:textId="77777777" w:rsidR="00C65302" w:rsidRPr="00C65302" w:rsidRDefault="00C65302" w:rsidP="009D7577">
      <w:pPr>
        <w:spacing w:afterLines="50" w:after="120"/>
        <w:ind w:firstLineChars="440" w:firstLine="1060"/>
        <w:rPr>
          <w:b/>
          <w:sz w:val="24"/>
        </w:rPr>
      </w:pPr>
      <w:r w:rsidRPr="00C65302">
        <w:rPr>
          <w:rFonts w:hint="eastAsia"/>
          <w:b/>
          <w:sz w:val="24"/>
        </w:rPr>
        <w:lastRenderedPageBreak/>
        <w:t>拆除部门：</w:t>
      </w:r>
      <w:r w:rsidRPr="00C65302">
        <w:rPr>
          <w:rFonts w:hint="eastAsia"/>
          <w:b/>
          <w:sz w:val="24"/>
        </w:rPr>
        <w:t xml:space="preserve">                             </w:t>
      </w:r>
      <w:r w:rsidRPr="00C65302">
        <w:rPr>
          <w:rFonts w:hint="eastAsia"/>
          <w:b/>
          <w:sz w:val="24"/>
        </w:rPr>
        <w:t>编制计划日期：</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6"/>
        <w:gridCol w:w="460"/>
        <w:gridCol w:w="623"/>
        <w:gridCol w:w="3086"/>
        <w:gridCol w:w="1719"/>
        <w:gridCol w:w="1574"/>
      </w:tblGrid>
      <w:tr w:rsidR="00C65302" w14:paraId="596FD12F" w14:textId="77777777" w:rsidTr="008E2676">
        <w:trPr>
          <w:trHeight w:val="676"/>
          <w:jc w:val="center"/>
        </w:trPr>
        <w:tc>
          <w:tcPr>
            <w:tcW w:w="2536" w:type="dxa"/>
            <w:gridSpan w:val="2"/>
            <w:vAlign w:val="center"/>
          </w:tcPr>
          <w:p w14:paraId="1AAA6A61" w14:textId="77777777" w:rsidR="00C65302" w:rsidRDefault="00C65302" w:rsidP="008E2676">
            <w:pPr>
              <w:jc w:val="center"/>
              <w:rPr>
                <w:sz w:val="24"/>
              </w:rPr>
            </w:pPr>
            <w:r>
              <w:rPr>
                <w:rFonts w:hint="eastAsia"/>
                <w:sz w:val="24"/>
              </w:rPr>
              <w:t>待拆除设施名称</w:t>
            </w:r>
            <w:r>
              <w:rPr>
                <w:rFonts w:hint="eastAsia"/>
                <w:sz w:val="24"/>
              </w:rPr>
              <w:t>/</w:t>
            </w:r>
            <w:r>
              <w:rPr>
                <w:rFonts w:hint="eastAsia"/>
                <w:sz w:val="24"/>
              </w:rPr>
              <w:t>编号</w:t>
            </w:r>
          </w:p>
        </w:tc>
        <w:tc>
          <w:tcPr>
            <w:tcW w:w="3709" w:type="dxa"/>
            <w:gridSpan w:val="2"/>
            <w:vAlign w:val="center"/>
          </w:tcPr>
          <w:p w14:paraId="16BFBD41" w14:textId="77777777" w:rsidR="00C65302" w:rsidRDefault="00C65302" w:rsidP="008E2676">
            <w:pPr>
              <w:jc w:val="center"/>
              <w:rPr>
                <w:sz w:val="24"/>
              </w:rPr>
            </w:pPr>
          </w:p>
        </w:tc>
        <w:tc>
          <w:tcPr>
            <w:tcW w:w="1719" w:type="dxa"/>
            <w:vAlign w:val="center"/>
          </w:tcPr>
          <w:p w14:paraId="54CC36AC" w14:textId="77777777" w:rsidR="00C65302" w:rsidRDefault="00C65302" w:rsidP="008E2676">
            <w:pPr>
              <w:jc w:val="center"/>
              <w:rPr>
                <w:sz w:val="24"/>
              </w:rPr>
            </w:pPr>
            <w:r>
              <w:rPr>
                <w:rFonts w:hint="eastAsia"/>
                <w:sz w:val="24"/>
              </w:rPr>
              <w:t>拆除时间计划</w:t>
            </w:r>
          </w:p>
        </w:tc>
        <w:tc>
          <w:tcPr>
            <w:tcW w:w="1574" w:type="dxa"/>
            <w:vAlign w:val="center"/>
          </w:tcPr>
          <w:p w14:paraId="395A54B1" w14:textId="77777777" w:rsidR="00C65302" w:rsidRDefault="00C65302" w:rsidP="008E2676">
            <w:pPr>
              <w:wordWrap w:val="0"/>
              <w:jc w:val="right"/>
              <w:rPr>
                <w:sz w:val="24"/>
              </w:rPr>
            </w:pPr>
            <w:r>
              <w:rPr>
                <w:rFonts w:ascii="宋体" w:hAnsi="宋体" w:hint="eastAsia"/>
                <w:sz w:val="24"/>
              </w:rPr>
              <w:t xml:space="preserve">  </w:t>
            </w:r>
          </w:p>
        </w:tc>
      </w:tr>
      <w:tr w:rsidR="00C65302" w14:paraId="7CE47B26" w14:textId="77777777" w:rsidTr="008E2676">
        <w:trPr>
          <w:trHeight w:val="703"/>
          <w:jc w:val="center"/>
        </w:trPr>
        <w:tc>
          <w:tcPr>
            <w:tcW w:w="2536" w:type="dxa"/>
            <w:gridSpan w:val="2"/>
            <w:vAlign w:val="center"/>
          </w:tcPr>
          <w:p w14:paraId="31B8CB78" w14:textId="77777777" w:rsidR="00C65302" w:rsidRDefault="00C65302" w:rsidP="008E2676">
            <w:pPr>
              <w:jc w:val="center"/>
              <w:rPr>
                <w:sz w:val="24"/>
              </w:rPr>
            </w:pPr>
            <w:r>
              <w:rPr>
                <w:rFonts w:hint="eastAsia"/>
                <w:sz w:val="24"/>
              </w:rPr>
              <w:t>参加拆除</w:t>
            </w:r>
          </w:p>
          <w:p w14:paraId="19629ACE" w14:textId="77777777" w:rsidR="00C65302" w:rsidRDefault="00C65302" w:rsidP="008E2676">
            <w:pPr>
              <w:jc w:val="center"/>
              <w:rPr>
                <w:sz w:val="24"/>
              </w:rPr>
            </w:pPr>
            <w:r>
              <w:rPr>
                <w:rFonts w:hint="eastAsia"/>
                <w:sz w:val="24"/>
              </w:rPr>
              <w:t>人员名单</w:t>
            </w:r>
          </w:p>
        </w:tc>
        <w:tc>
          <w:tcPr>
            <w:tcW w:w="7002" w:type="dxa"/>
            <w:gridSpan w:val="4"/>
          </w:tcPr>
          <w:p w14:paraId="76D98D00" w14:textId="77777777" w:rsidR="00C65302" w:rsidRDefault="00C65302" w:rsidP="008E2676">
            <w:pPr>
              <w:rPr>
                <w:sz w:val="24"/>
              </w:rPr>
            </w:pPr>
          </w:p>
          <w:p w14:paraId="130333BC" w14:textId="77777777" w:rsidR="00C65302" w:rsidRDefault="00C65302" w:rsidP="008E2676">
            <w:pPr>
              <w:rPr>
                <w:sz w:val="24"/>
              </w:rPr>
            </w:pPr>
          </w:p>
        </w:tc>
      </w:tr>
      <w:tr w:rsidR="00C65302" w14:paraId="2F57887F" w14:textId="77777777" w:rsidTr="008E2676">
        <w:trPr>
          <w:trHeight w:val="505"/>
          <w:jc w:val="center"/>
        </w:trPr>
        <w:tc>
          <w:tcPr>
            <w:tcW w:w="3159" w:type="dxa"/>
            <w:gridSpan w:val="3"/>
            <w:vAlign w:val="center"/>
          </w:tcPr>
          <w:p w14:paraId="6455686C" w14:textId="77777777" w:rsidR="00C65302" w:rsidRDefault="00C65302" w:rsidP="008E2676">
            <w:pPr>
              <w:jc w:val="center"/>
              <w:rPr>
                <w:rFonts w:ascii="宋体" w:hAnsi="宋体" w:cs="宋体"/>
                <w:szCs w:val="21"/>
              </w:rPr>
            </w:pPr>
            <w:r>
              <w:rPr>
                <w:rFonts w:ascii="宋体" w:hAnsi="宋体" w:cs="宋体" w:hint="eastAsia"/>
                <w:szCs w:val="21"/>
              </w:rPr>
              <w:t>风险分析</w:t>
            </w:r>
          </w:p>
        </w:tc>
        <w:tc>
          <w:tcPr>
            <w:tcW w:w="4805" w:type="dxa"/>
            <w:gridSpan w:val="2"/>
            <w:vAlign w:val="center"/>
          </w:tcPr>
          <w:p w14:paraId="3B93EEBF" w14:textId="77777777" w:rsidR="00C65302" w:rsidRDefault="00C65302" w:rsidP="008E2676">
            <w:pPr>
              <w:jc w:val="center"/>
              <w:rPr>
                <w:rFonts w:ascii="宋体" w:hAnsi="宋体" w:cs="宋体"/>
                <w:szCs w:val="21"/>
              </w:rPr>
            </w:pPr>
            <w:r>
              <w:rPr>
                <w:rFonts w:ascii="宋体" w:hAnsi="宋体" w:cs="宋体" w:hint="eastAsia"/>
                <w:szCs w:val="21"/>
              </w:rPr>
              <w:t>安全措施</w:t>
            </w:r>
          </w:p>
        </w:tc>
        <w:tc>
          <w:tcPr>
            <w:tcW w:w="1574" w:type="dxa"/>
            <w:vAlign w:val="center"/>
          </w:tcPr>
          <w:p w14:paraId="353AE45D" w14:textId="77777777" w:rsidR="00C65302" w:rsidRDefault="00C65302" w:rsidP="008E2676">
            <w:pPr>
              <w:jc w:val="center"/>
              <w:rPr>
                <w:rFonts w:ascii="宋体" w:hAnsi="宋体" w:cs="宋体"/>
                <w:szCs w:val="21"/>
              </w:rPr>
            </w:pPr>
            <w:r>
              <w:rPr>
                <w:rFonts w:ascii="宋体" w:hAnsi="宋体" w:cs="宋体" w:hint="eastAsia"/>
                <w:szCs w:val="21"/>
              </w:rPr>
              <w:t>选项合格打√</w:t>
            </w:r>
          </w:p>
        </w:tc>
      </w:tr>
      <w:tr w:rsidR="00C65302" w14:paraId="3E1A206B" w14:textId="77777777" w:rsidTr="008E2676">
        <w:trPr>
          <w:trHeight w:val="421"/>
          <w:jc w:val="center"/>
        </w:trPr>
        <w:tc>
          <w:tcPr>
            <w:tcW w:w="3159" w:type="dxa"/>
            <w:gridSpan w:val="3"/>
            <w:vAlign w:val="center"/>
          </w:tcPr>
          <w:p w14:paraId="4C1C3944" w14:textId="77777777" w:rsidR="00C65302" w:rsidRDefault="00C65302" w:rsidP="008E2676">
            <w:pPr>
              <w:rPr>
                <w:rFonts w:ascii="宋体" w:hAnsi="宋体" w:cs="宋体"/>
                <w:szCs w:val="21"/>
              </w:rPr>
            </w:pPr>
            <w:r>
              <w:rPr>
                <w:rFonts w:ascii="宋体" w:hAnsi="宋体" w:cs="宋体" w:hint="eastAsia"/>
                <w:szCs w:val="21"/>
              </w:rPr>
              <w:t>作业人员不清楚现场危险状况</w:t>
            </w:r>
          </w:p>
        </w:tc>
        <w:tc>
          <w:tcPr>
            <w:tcW w:w="4805" w:type="dxa"/>
            <w:gridSpan w:val="2"/>
            <w:vAlign w:val="center"/>
          </w:tcPr>
          <w:p w14:paraId="71CDCA54" w14:textId="77777777" w:rsidR="00C65302" w:rsidRDefault="00C65302" w:rsidP="008E2676">
            <w:pPr>
              <w:rPr>
                <w:rFonts w:ascii="宋体" w:hAnsi="宋体" w:cs="宋体"/>
                <w:szCs w:val="21"/>
              </w:rPr>
            </w:pPr>
            <w:r>
              <w:rPr>
                <w:rFonts w:ascii="宋体" w:hAnsi="宋体" w:cs="宋体" w:hint="eastAsia"/>
                <w:szCs w:val="21"/>
              </w:rPr>
              <w:t>作业前必须进行安全教育</w:t>
            </w:r>
          </w:p>
        </w:tc>
        <w:tc>
          <w:tcPr>
            <w:tcW w:w="1574" w:type="dxa"/>
            <w:vAlign w:val="center"/>
          </w:tcPr>
          <w:p w14:paraId="7ED7F68B" w14:textId="77777777" w:rsidR="00C65302" w:rsidRDefault="00C65302" w:rsidP="008E2676">
            <w:pPr>
              <w:rPr>
                <w:rFonts w:ascii="宋体" w:hAnsi="宋体" w:cs="宋体"/>
                <w:b/>
                <w:szCs w:val="21"/>
              </w:rPr>
            </w:pPr>
          </w:p>
        </w:tc>
      </w:tr>
      <w:tr w:rsidR="00C65302" w14:paraId="07FCC202" w14:textId="77777777" w:rsidTr="008E2676">
        <w:trPr>
          <w:trHeight w:val="424"/>
          <w:jc w:val="center"/>
        </w:trPr>
        <w:tc>
          <w:tcPr>
            <w:tcW w:w="3159" w:type="dxa"/>
            <w:gridSpan w:val="3"/>
            <w:vAlign w:val="center"/>
          </w:tcPr>
          <w:p w14:paraId="0B5A6E55" w14:textId="77777777" w:rsidR="00C65302" w:rsidRDefault="00C65302" w:rsidP="008E2676">
            <w:pPr>
              <w:rPr>
                <w:rFonts w:ascii="宋体" w:hAnsi="宋体" w:cs="宋体"/>
                <w:szCs w:val="21"/>
              </w:rPr>
            </w:pPr>
            <w:r>
              <w:rPr>
                <w:rFonts w:ascii="宋体" w:hAnsi="宋体" w:cs="宋体" w:hint="eastAsia"/>
                <w:szCs w:val="21"/>
              </w:rPr>
              <w:t>存在危险化学品</w:t>
            </w:r>
          </w:p>
        </w:tc>
        <w:tc>
          <w:tcPr>
            <w:tcW w:w="4805" w:type="dxa"/>
            <w:gridSpan w:val="2"/>
            <w:vAlign w:val="center"/>
          </w:tcPr>
          <w:p w14:paraId="274774F8" w14:textId="77777777" w:rsidR="00C65302" w:rsidRDefault="00C65302" w:rsidP="008E2676">
            <w:pPr>
              <w:rPr>
                <w:rFonts w:ascii="宋体" w:hAnsi="宋体" w:cs="宋体"/>
                <w:szCs w:val="21"/>
              </w:rPr>
            </w:pPr>
            <w:r>
              <w:rPr>
                <w:rFonts w:ascii="宋体" w:hAnsi="宋体" w:cs="宋体" w:hint="eastAsia"/>
                <w:szCs w:val="21"/>
              </w:rPr>
              <w:t>清洗、置换至分析合格</w:t>
            </w:r>
          </w:p>
        </w:tc>
        <w:tc>
          <w:tcPr>
            <w:tcW w:w="1574" w:type="dxa"/>
            <w:vAlign w:val="center"/>
          </w:tcPr>
          <w:p w14:paraId="7B5F0982" w14:textId="77777777" w:rsidR="00C65302" w:rsidRDefault="00C65302" w:rsidP="008E2676">
            <w:pPr>
              <w:rPr>
                <w:rFonts w:ascii="宋体" w:hAnsi="宋体" w:cs="宋体"/>
                <w:b/>
                <w:szCs w:val="21"/>
              </w:rPr>
            </w:pPr>
          </w:p>
        </w:tc>
      </w:tr>
      <w:tr w:rsidR="00C65302" w14:paraId="770B5553" w14:textId="77777777" w:rsidTr="008E2676">
        <w:trPr>
          <w:trHeight w:val="22"/>
          <w:jc w:val="center"/>
        </w:trPr>
        <w:tc>
          <w:tcPr>
            <w:tcW w:w="3159" w:type="dxa"/>
            <w:gridSpan w:val="3"/>
            <w:vAlign w:val="center"/>
          </w:tcPr>
          <w:p w14:paraId="06AB6AEC" w14:textId="77777777" w:rsidR="00C65302" w:rsidRDefault="00C65302" w:rsidP="008E2676">
            <w:pPr>
              <w:rPr>
                <w:rFonts w:ascii="宋体" w:hAnsi="宋体" w:cs="宋体"/>
                <w:szCs w:val="21"/>
              </w:rPr>
            </w:pPr>
            <w:r>
              <w:rPr>
                <w:rFonts w:ascii="宋体" w:hAnsi="宋体" w:cs="宋体" w:hint="eastAsia"/>
                <w:szCs w:val="21"/>
              </w:rPr>
              <w:t>系统未彻底隔绝</w:t>
            </w:r>
          </w:p>
        </w:tc>
        <w:tc>
          <w:tcPr>
            <w:tcW w:w="4805" w:type="dxa"/>
            <w:gridSpan w:val="2"/>
            <w:vAlign w:val="center"/>
          </w:tcPr>
          <w:p w14:paraId="793188F1" w14:textId="77777777" w:rsidR="00C65302" w:rsidRDefault="00C65302" w:rsidP="008E2676">
            <w:pPr>
              <w:rPr>
                <w:rFonts w:ascii="宋体" w:hAnsi="宋体" w:cs="宋体"/>
                <w:szCs w:val="21"/>
              </w:rPr>
            </w:pPr>
            <w:r>
              <w:rPr>
                <w:rFonts w:ascii="宋体" w:hAnsi="宋体" w:cs="宋体" w:hint="eastAsia"/>
                <w:szCs w:val="21"/>
              </w:rPr>
              <w:t>连接的所有阀门关闭，必要时使用盲板或拆除一段管道隔绝</w:t>
            </w:r>
          </w:p>
        </w:tc>
        <w:tc>
          <w:tcPr>
            <w:tcW w:w="1574" w:type="dxa"/>
            <w:vAlign w:val="center"/>
          </w:tcPr>
          <w:p w14:paraId="7C5F8201" w14:textId="77777777" w:rsidR="00C65302" w:rsidRDefault="00C65302" w:rsidP="008E2676">
            <w:pPr>
              <w:rPr>
                <w:rFonts w:ascii="宋体" w:hAnsi="宋体" w:cs="宋体"/>
                <w:szCs w:val="21"/>
              </w:rPr>
            </w:pPr>
          </w:p>
        </w:tc>
      </w:tr>
      <w:tr w:rsidR="00C65302" w14:paraId="666D04D2" w14:textId="77777777" w:rsidTr="008E2676">
        <w:trPr>
          <w:trHeight w:val="437"/>
          <w:jc w:val="center"/>
        </w:trPr>
        <w:tc>
          <w:tcPr>
            <w:tcW w:w="3159" w:type="dxa"/>
            <w:gridSpan w:val="3"/>
            <w:vAlign w:val="center"/>
          </w:tcPr>
          <w:p w14:paraId="08D53FD3" w14:textId="77777777" w:rsidR="00C65302" w:rsidRDefault="00C65302" w:rsidP="008E2676">
            <w:pPr>
              <w:rPr>
                <w:rFonts w:ascii="宋体" w:hAnsi="宋体" w:cs="宋体"/>
                <w:szCs w:val="21"/>
              </w:rPr>
            </w:pPr>
            <w:r>
              <w:rPr>
                <w:rFonts w:ascii="宋体" w:hAnsi="宋体" w:cs="宋体" w:hint="eastAsia"/>
                <w:szCs w:val="21"/>
              </w:rPr>
              <w:t>监护不足</w:t>
            </w:r>
          </w:p>
        </w:tc>
        <w:tc>
          <w:tcPr>
            <w:tcW w:w="4805" w:type="dxa"/>
            <w:gridSpan w:val="2"/>
            <w:vAlign w:val="center"/>
          </w:tcPr>
          <w:p w14:paraId="77FE4011" w14:textId="77777777" w:rsidR="00C65302" w:rsidRDefault="00C65302" w:rsidP="008E2676">
            <w:pPr>
              <w:rPr>
                <w:rFonts w:ascii="宋体" w:hAnsi="宋体" w:cs="宋体"/>
                <w:szCs w:val="21"/>
              </w:rPr>
            </w:pPr>
            <w:r>
              <w:rPr>
                <w:rFonts w:ascii="宋体" w:hAnsi="宋体" w:cs="宋体" w:hint="eastAsia"/>
                <w:szCs w:val="21"/>
              </w:rPr>
              <w:t>指派专人监护，并坚守岗位</w:t>
            </w:r>
          </w:p>
        </w:tc>
        <w:tc>
          <w:tcPr>
            <w:tcW w:w="1574" w:type="dxa"/>
            <w:vAlign w:val="center"/>
          </w:tcPr>
          <w:p w14:paraId="6FECB1C7" w14:textId="77777777" w:rsidR="00C65302" w:rsidRDefault="00C65302" w:rsidP="008E2676">
            <w:pPr>
              <w:rPr>
                <w:rFonts w:ascii="宋体" w:hAnsi="宋体" w:cs="宋体"/>
                <w:szCs w:val="21"/>
              </w:rPr>
            </w:pPr>
          </w:p>
        </w:tc>
      </w:tr>
      <w:tr w:rsidR="00C65302" w14:paraId="0A1DAF0B" w14:textId="77777777" w:rsidTr="008E2676">
        <w:trPr>
          <w:trHeight w:val="22"/>
          <w:jc w:val="center"/>
        </w:trPr>
        <w:tc>
          <w:tcPr>
            <w:tcW w:w="3159" w:type="dxa"/>
            <w:gridSpan w:val="3"/>
            <w:vAlign w:val="center"/>
          </w:tcPr>
          <w:p w14:paraId="7F5ECAEC" w14:textId="77777777" w:rsidR="00C65302" w:rsidRDefault="00C65302" w:rsidP="008E2676">
            <w:pPr>
              <w:rPr>
                <w:rFonts w:ascii="宋体" w:hAnsi="宋体" w:cs="宋体"/>
                <w:szCs w:val="21"/>
              </w:rPr>
            </w:pPr>
            <w:r>
              <w:rPr>
                <w:rFonts w:ascii="宋体" w:hAnsi="宋体" w:cs="宋体" w:hint="eastAsia"/>
                <w:szCs w:val="21"/>
              </w:rPr>
              <w:t>存在运转设备</w:t>
            </w:r>
          </w:p>
        </w:tc>
        <w:tc>
          <w:tcPr>
            <w:tcW w:w="4805" w:type="dxa"/>
            <w:gridSpan w:val="2"/>
            <w:vAlign w:val="center"/>
          </w:tcPr>
          <w:p w14:paraId="729BA961" w14:textId="77777777" w:rsidR="00C65302" w:rsidRDefault="00C65302" w:rsidP="008E2676">
            <w:pPr>
              <w:rPr>
                <w:rFonts w:ascii="宋体" w:hAnsi="宋体" w:cs="宋体"/>
                <w:szCs w:val="21"/>
              </w:rPr>
            </w:pPr>
            <w:r>
              <w:rPr>
                <w:rFonts w:ascii="宋体" w:hAnsi="宋体" w:cs="宋体" w:hint="eastAsia"/>
                <w:szCs w:val="21"/>
              </w:rPr>
              <w:t>切断需设备的电源，并经启动复查确认无电后，在电源开关处挂上“禁止启动”的安全标志</w:t>
            </w:r>
          </w:p>
        </w:tc>
        <w:tc>
          <w:tcPr>
            <w:tcW w:w="1574" w:type="dxa"/>
            <w:vAlign w:val="center"/>
          </w:tcPr>
          <w:p w14:paraId="58BDF2EF" w14:textId="77777777" w:rsidR="00C65302" w:rsidRDefault="00C65302" w:rsidP="008E2676">
            <w:pPr>
              <w:rPr>
                <w:rFonts w:ascii="宋体" w:hAnsi="宋体" w:cs="宋体"/>
                <w:szCs w:val="21"/>
              </w:rPr>
            </w:pPr>
          </w:p>
        </w:tc>
      </w:tr>
      <w:tr w:rsidR="00C65302" w14:paraId="40B33560" w14:textId="77777777" w:rsidTr="008E2676">
        <w:trPr>
          <w:trHeight w:val="22"/>
          <w:jc w:val="center"/>
        </w:trPr>
        <w:tc>
          <w:tcPr>
            <w:tcW w:w="3159" w:type="dxa"/>
            <w:gridSpan w:val="3"/>
            <w:vAlign w:val="center"/>
          </w:tcPr>
          <w:p w14:paraId="2FD0E1E9" w14:textId="77777777" w:rsidR="00C65302" w:rsidRDefault="00C65302" w:rsidP="008E2676">
            <w:pPr>
              <w:rPr>
                <w:rFonts w:ascii="宋体" w:hAnsi="宋体" w:cs="宋体"/>
                <w:szCs w:val="21"/>
              </w:rPr>
            </w:pPr>
            <w:r>
              <w:rPr>
                <w:rFonts w:ascii="宋体" w:hAnsi="宋体" w:cs="宋体" w:hint="eastAsia"/>
                <w:szCs w:val="21"/>
              </w:rPr>
              <w:t>拆除器材不符合安全要求</w:t>
            </w:r>
          </w:p>
        </w:tc>
        <w:tc>
          <w:tcPr>
            <w:tcW w:w="4805" w:type="dxa"/>
            <w:gridSpan w:val="2"/>
            <w:vAlign w:val="center"/>
          </w:tcPr>
          <w:p w14:paraId="7B7761DC" w14:textId="77777777" w:rsidR="00C65302" w:rsidRDefault="00C65302" w:rsidP="008E2676">
            <w:pPr>
              <w:rPr>
                <w:rFonts w:ascii="宋体" w:hAnsi="宋体" w:cs="宋体"/>
                <w:szCs w:val="21"/>
              </w:rPr>
            </w:pPr>
            <w:r>
              <w:rPr>
                <w:rFonts w:ascii="宋体" w:hAnsi="宋体" w:cs="宋体" w:hint="eastAsia"/>
                <w:szCs w:val="21"/>
              </w:rPr>
              <w:t>检查材料、器具、设备必须安全可靠</w:t>
            </w:r>
          </w:p>
        </w:tc>
        <w:tc>
          <w:tcPr>
            <w:tcW w:w="1574" w:type="dxa"/>
            <w:vAlign w:val="center"/>
          </w:tcPr>
          <w:p w14:paraId="2DF23A4C" w14:textId="77777777" w:rsidR="00C65302" w:rsidRDefault="00C65302" w:rsidP="008E2676">
            <w:pPr>
              <w:rPr>
                <w:rFonts w:ascii="宋体" w:hAnsi="宋体" w:cs="宋体"/>
                <w:szCs w:val="21"/>
              </w:rPr>
            </w:pPr>
          </w:p>
        </w:tc>
      </w:tr>
      <w:tr w:rsidR="00C65302" w14:paraId="04EAAC2E" w14:textId="77777777" w:rsidTr="008E2676">
        <w:trPr>
          <w:trHeight w:val="22"/>
          <w:jc w:val="center"/>
        </w:trPr>
        <w:tc>
          <w:tcPr>
            <w:tcW w:w="3159" w:type="dxa"/>
            <w:gridSpan w:val="3"/>
            <w:vAlign w:val="center"/>
          </w:tcPr>
          <w:p w14:paraId="36136D75" w14:textId="77777777" w:rsidR="00C65302" w:rsidRDefault="00C65302" w:rsidP="008E2676">
            <w:pPr>
              <w:rPr>
                <w:rFonts w:ascii="宋体" w:hAnsi="宋体" w:cs="宋体"/>
                <w:szCs w:val="21"/>
              </w:rPr>
            </w:pPr>
            <w:r>
              <w:rPr>
                <w:rFonts w:ascii="宋体" w:hAnsi="宋体" w:cs="宋体" w:hint="eastAsia"/>
                <w:szCs w:val="21"/>
              </w:rPr>
              <w:t>行走设施不符合安全要求</w:t>
            </w:r>
          </w:p>
        </w:tc>
        <w:tc>
          <w:tcPr>
            <w:tcW w:w="4805" w:type="dxa"/>
            <w:gridSpan w:val="2"/>
            <w:vAlign w:val="center"/>
          </w:tcPr>
          <w:p w14:paraId="225AE338" w14:textId="77777777" w:rsidR="00C65302" w:rsidRDefault="00C65302" w:rsidP="008E2676">
            <w:pPr>
              <w:rPr>
                <w:rFonts w:ascii="宋体" w:hAnsi="宋体" w:cs="宋体"/>
                <w:szCs w:val="21"/>
              </w:rPr>
            </w:pPr>
            <w:r>
              <w:rPr>
                <w:rFonts w:ascii="宋体" w:hAnsi="宋体" w:cs="宋体" w:hint="eastAsia"/>
                <w:szCs w:val="21"/>
              </w:rPr>
              <w:t xml:space="preserve">对现场的爬梯、栏杆、平台、盖板等进行检查，俣证安全可靠  </w:t>
            </w:r>
          </w:p>
        </w:tc>
        <w:tc>
          <w:tcPr>
            <w:tcW w:w="1574" w:type="dxa"/>
            <w:vAlign w:val="center"/>
          </w:tcPr>
          <w:p w14:paraId="13CB9A49" w14:textId="77777777" w:rsidR="00C65302" w:rsidRDefault="00C65302" w:rsidP="008E2676">
            <w:pPr>
              <w:rPr>
                <w:rFonts w:ascii="宋体" w:hAnsi="宋体" w:cs="宋体"/>
                <w:szCs w:val="21"/>
              </w:rPr>
            </w:pPr>
          </w:p>
        </w:tc>
      </w:tr>
      <w:tr w:rsidR="00C65302" w14:paraId="578B621A" w14:textId="77777777" w:rsidTr="008E2676">
        <w:trPr>
          <w:trHeight w:val="475"/>
          <w:jc w:val="center"/>
        </w:trPr>
        <w:tc>
          <w:tcPr>
            <w:tcW w:w="3159" w:type="dxa"/>
            <w:gridSpan w:val="3"/>
            <w:vAlign w:val="center"/>
          </w:tcPr>
          <w:p w14:paraId="39DC0307" w14:textId="77777777" w:rsidR="00C65302" w:rsidRDefault="00C65302" w:rsidP="008E2676">
            <w:pPr>
              <w:rPr>
                <w:rFonts w:ascii="宋体" w:hAnsi="宋体" w:cs="宋体"/>
                <w:szCs w:val="21"/>
              </w:rPr>
            </w:pPr>
            <w:r>
              <w:rPr>
                <w:rFonts w:ascii="宋体" w:hAnsi="宋体" w:cs="宋体" w:hint="eastAsia"/>
                <w:szCs w:val="21"/>
              </w:rPr>
              <w:t>使用移动式电气工(器)具</w:t>
            </w:r>
          </w:p>
        </w:tc>
        <w:tc>
          <w:tcPr>
            <w:tcW w:w="4805" w:type="dxa"/>
            <w:gridSpan w:val="2"/>
            <w:vAlign w:val="center"/>
          </w:tcPr>
          <w:p w14:paraId="486D04BA" w14:textId="77777777" w:rsidR="00C65302" w:rsidRDefault="00C65302" w:rsidP="008E2676">
            <w:pPr>
              <w:rPr>
                <w:rFonts w:ascii="宋体" w:hAnsi="宋体" w:cs="宋体"/>
                <w:szCs w:val="21"/>
              </w:rPr>
            </w:pPr>
            <w:r>
              <w:rPr>
                <w:rFonts w:ascii="宋体" w:hAnsi="宋体" w:cs="宋体" w:hint="eastAsia"/>
                <w:szCs w:val="21"/>
              </w:rPr>
              <w:t xml:space="preserve">配有漏电保护装置  </w:t>
            </w:r>
          </w:p>
        </w:tc>
        <w:tc>
          <w:tcPr>
            <w:tcW w:w="1574" w:type="dxa"/>
            <w:vAlign w:val="center"/>
          </w:tcPr>
          <w:p w14:paraId="195B1D9A" w14:textId="77777777" w:rsidR="00C65302" w:rsidRDefault="00C65302" w:rsidP="008E2676">
            <w:pPr>
              <w:rPr>
                <w:rFonts w:ascii="宋体" w:hAnsi="宋体" w:cs="宋体"/>
                <w:szCs w:val="21"/>
              </w:rPr>
            </w:pPr>
          </w:p>
        </w:tc>
      </w:tr>
      <w:tr w:rsidR="00C65302" w14:paraId="2632F5F4" w14:textId="77777777" w:rsidTr="008E2676">
        <w:trPr>
          <w:trHeight w:val="22"/>
          <w:jc w:val="center"/>
        </w:trPr>
        <w:tc>
          <w:tcPr>
            <w:tcW w:w="3159" w:type="dxa"/>
            <w:gridSpan w:val="3"/>
            <w:vAlign w:val="center"/>
          </w:tcPr>
          <w:p w14:paraId="193F7263" w14:textId="77777777" w:rsidR="00C65302" w:rsidRDefault="00C65302" w:rsidP="008E2676">
            <w:pPr>
              <w:rPr>
                <w:rFonts w:ascii="宋体" w:hAnsi="宋体" w:cs="宋体"/>
                <w:szCs w:val="21"/>
              </w:rPr>
            </w:pPr>
            <w:r>
              <w:rPr>
                <w:rFonts w:ascii="宋体" w:hAnsi="宋体" w:cs="宋体" w:hint="eastAsia"/>
                <w:szCs w:val="21"/>
              </w:rPr>
              <w:t>场所有危险品或其他影响安全的杂物</w:t>
            </w:r>
          </w:p>
        </w:tc>
        <w:tc>
          <w:tcPr>
            <w:tcW w:w="4805" w:type="dxa"/>
            <w:gridSpan w:val="2"/>
            <w:vAlign w:val="center"/>
          </w:tcPr>
          <w:p w14:paraId="32140BDE" w14:textId="77777777" w:rsidR="00C65302" w:rsidRDefault="00C65302" w:rsidP="008E2676">
            <w:pPr>
              <w:rPr>
                <w:rFonts w:ascii="宋体" w:hAnsi="宋体" w:cs="宋体"/>
                <w:szCs w:val="21"/>
              </w:rPr>
            </w:pPr>
            <w:r>
              <w:rPr>
                <w:rFonts w:ascii="宋体" w:hAnsi="宋体" w:cs="宋体" w:hint="eastAsia"/>
                <w:szCs w:val="21"/>
              </w:rPr>
              <w:t>将现场的易燃易爆物品、障碍物、油污、冰雪、积水、废弃物等杂物清理干净</w:t>
            </w:r>
          </w:p>
        </w:tc>
        <w:tc>
          <w:tcPr>
            <w:tcW w:w="1574" w:type="dxa"/>
            <w:vAlign w:val="center"/>
          </w:tcPr>
          <w:p w14:paraId="46181D90" w14:textId="77777777" w:rsidR="00C65302" w:rsidRDefault="00C65302" w:rsidP="008E2676">
            <w:pPr>
              <w:rPr>
                <w:rFonts w:ascii="宋体" w:hAnsi="宋体" w:cs="宋体"/>
                <w:szCs w:val="21"/>
              </w:rPr>
            </w:pPr>
          </w:p>
        </w:tc>
      </w:tr>
      <w:tr w:rsidR="00C65302" w14:paraId="07B350A3" w14:textId="77777777" w:rsidTr="008E2676">
        <w:trPr>
          <w:trHeight w:val="22"/>
          <w:jc w:val="center"/>
        </w:trPr>
        <w:tc>
          <w:tcPr>
            <w:tcW w:w="3159" w:type="dxa"/>
            <w:gridSpan w:val="3"/>
            <w:vAlign w:val="center"/>
          </w:tcPr>
          <w:p w14:paraId="0C1266EA" w14:textId="77777777" w:rsidR="00C65302" w:rsidRDefault="00C65302" w:rsidP="008E2676">
            <w:pPr>
              <w:rPr>
                <w:rFonts w:ascii="宋体" w:hAnsi="宋体" w:cs="宋体"/>
                <w:szCs w:val="21"/>
              </w:rPr>
            </w:pPr>
            <w:r>
              <w:rPr>
                <w:rFonts w:ascii="宋体" w:hAnsi="宋体" w:cs="宋体" w:hint="eastAsia"/>
                <w:szCs w:val="21"/>
              </w:rPr>
              <w:t>现场存在坑、井、洼、沟、陡坡等</w:t>
            </w:r>
          </w:p>
        </w:tc>
        <w:tc>
          <w:tcPr>
            <w:tcW w:w="4805" w:type="dxa"/>
            <w:gridSpan w:val="2"/>
            <w:vAlign w:val="center"/>
          </w:tcPr>
          <w:p w14:paraId="3902C73F" w14:textId="77777777" w:rsidR="00C65302" w:rsidRDefault="00C65302" w:rsidP="008E2676">
            <w:pPr>
              <w:rPr>
                <w:rFonts w:ascii="宋体" w:hAnsi="宋体" w:cs="宋体"/>
                <w:szCs w:val="21"/>
              </w:rPr>
            </w:pPr>
            <w:r>
              <w:rPr>
                <w:rFonts w:ascii="宋体" w:hAnsi="宋体" w:cs="宋体" w:hint="eastAsia"/>
                <w:szCs w:val="21"/>
              </w:rPr>
              <w:t>填平或铺设与地面平齐的盖板，也可设置围栏和警告标志，并设夜间警示红灯</w:t>
            </w:r>
          </w:p>
        </w:tc>
        <w:tc>
          <w:tcPr>
            <w:tcW w:w="1574" w:type="dxa"/>
            <w:vAlign w:val="center"/>
          </w:tcPr>
          <w:p w14:paraId="3AA2841E" w14:textId="77777777" w:rsidR="00C65302" w:rsidRDefault="00C65302" w:rsidP="008E2676">
            <w:pPr>
              <w:rPr>
                <w:rFonts w:ascii="宋体" w:hAnsi="宋体" w:cs="宋体"/>
                <w:szCs w:val="21"/>
              </w:rPr>
            </w:pPr>
          </w:p>
        </w:tc>
      </w:tr>
      <w:tr w:rsidR="00C65302" w14:paraId="1461BF30" w14:textId="77777777" w:rsidTr="008E2676">
        <w:trPr>
          <w:trHeight w:val="352"/>
          <w:jc w:val="center"/>
        </w:trPr>
        <w:tc>
          <w:tcPr>
            <w:tcW w:w="3159" w:type="dxa"/>
            <w:gridSpan w:val="3"/>
            <w:vAlign w:val="center"/>
          </w:tcPr>
          <w:p w14:paraId="0529399C" w14:textId="77777777" w:rsidR="00C65302" w:rsidRDefault="00C65302" w:rsidP="008E2676">
            <w:pPr>
              <w:rPr>
                <w:rFonts w:ascii="宋体" w:hAnsi="宋体" w:cs="宋体"/>
                <w:szCs w:val="21"/>
              </w:rPr>
            </w:pPr>
            <w:r>
              <w:rPr>
                <w:rFonts w:ascii="宋体" w:hAnsi="宋体" w:cs="宋体" w:hint="eastAsia"/>
                <w:szCs w:val="21"/>
              </w:rPr>
              <w:t>电气设备</w:t>
            </w:r>
          </w:p>
        </w:tc>
        <w:tc>
          <w:tcPr>
            <w:tcW w:w="4805" w:type="dxa"/>
            <w:gridSpan w:val="2"/>
            <w:vAlign w:val="center"/>
          </w:tcPr>
          <w:p w14:paraId="1993D896" w14:textId="77777777" w:rsidR="00C65302" w:rsidRDefault="00C65302" w:rsidP="008E2676">
            <w:pPr>
              <w:rPr>
                <w:rFonts w:ascii="宋体" w:hAnsi="宋体" w:cs="宋体"/>
                <w:szCs w:val="21"/>
              </w:rPr>
            </w:pPr>
            <w:r>
              <w:rPr>
                <w:rFonts w:ascii="宋体" w:hAnsi="宋体" w:cs="宋体" w:hint="eastAsia"/>
                <w:szCs w:val="21"/>
              </w:rPr>
              <w:t>遵守电气安全工作规定</w:t>
            </w:r>
          </w:p>
        </w:tc>
        <w:tc>
          <w:tcPr>
            <w:tcW w:w="1574" w:type="dxa"/>
            <w:vAlign w:val="center"/>
          </w:tcPr>
          <w:p w14:paraId="57E8ADD6" w14:textId="77777777" w:rsidR="00C65302" w:rsidRDefault="00C65302" w:rsidP="008E2676">
            <w:pPr>
              <w:rPr>
                <w:rFonts w:ascii="宋体" w:hAnsi="宋体" w:cs="宋体"/>
                <w:szCs w:val="21"/>
              </w:rPr>
            </w:pPr>
          </w:p>
        </w:tc>
      </w:tr>
      <w:tr w:rsidR="00C65302" w14:paraId="12212CC7" w14:textId="77777777" w:rsidTr="008E2676">
        <w:trPr>
          <w:trHeight w:val="22"/>
          <w:jc w:val="center"/>
        </w:trPr>
        <w:tc>
          <w:tcPr>
            <w:tcW w:w="3159" w:type="dxa"/>
            <w:gridSpan w:val="3"/>
            <w:vAlign w:val="center"/>
          </w:tcPr>
          <w:p w14:paraId="04F0631E" w14:textId="77777777" w:rsidR="00C65302" w:rsidRDefault="00C65302" w:rsidP="008E2676">
            <w:pPr>
              <w:rPr>
                <w:rFonts w:ascii="宋体" w:hAnsi="宋体" w:cs="宋体"/>
                <w:szCs w:val="21"/>
              </w:rPr>
            </w:pPr>
            <w:r>
              <w:rPr>
                <w:rFonts w:ascii="宋体" w:hAnsi="宋体" w:cs="宋体" w:hint="eastAsia"/>
                <w:szCs w:val="21"/>
              </w:rPr>
              <w:t>需进行高处作业、动火、破土、断路、吊装、进入设备内等作业</w:t>
            </w:r>
          </w:p>
        </w:tc>
        <w:tc>
          <w:tcPr>
            <w:tcW w:w="4805" w:type="dxa"/>
            <w:gridSpan w:val="2"/>
            <w:vAlign w:val="center"/>
          </w:tcPr>
          <w:p w14:paraId="15171EBD" w14:textId="77777777" w:rsidR="00C65302" w:rsidRDefault="00C65302" w:rsidP="008E2676">
            <w:pPr>
              <w:rPr>
                <w:rFonts w:ascii="宋体" w:hAnsi="宋体" w:cs="宋体"/>
                <w:szCs w:val="21"/>
              </w:rPr>
            </w:pPr>
            <w:r>
              <w:rPr>
                <w:rFonts w:ascii="宋体" w:hAnsi="宋体" w:cs="宋体" w:hint="eastAsia"/>
                <w:szCs w:val="21"/>
              </w:rPr>
              <w:t>按规定办理相应的安全作业证</w:t>
            </w:r>
          </w:p>
        </w:tc>
        <w:tc>
          <w:tcPr>
            <w:tcW w:w="1574" w:type="dxa"/>
            <w:vAlign w:val="center"/>
          </w:tcPr>
          <w:p w14:paraId="3302EBEA" w14:textId="77777777" w:rsidR="00C65302" w:rsidRDefault="00C65302" w:rsidP="008E2676">
            <w:pPr>
              <w:rPr>
                <w:rFonts w:ascii="宋体" w:hAnsi="宋体" w:cs="宋体"/>
                <w:szCs w:val="21"/>
              </w:rPr>
            </w:pPr>
          </w:p>
        </w:tc>
      </w:tr>
      <w:tr w:rsidR="00C65302" w14:paraId="71EE0456" w14:textId="77777777" w:rsidTr="008E2676">
        <w:trPr>
          <w:trHeight w:val="3026"/>
          <w:jc w:val="center"/>
        </w:trPr>
        <w:tc>
          <w:tcPr>
            <w:tcW w:w="2076" w:type="dxa"/>
            <w:vAlign w:val="center"/>
          </w:tcPr>
          <w:p w14:paraId="1DBF8DAF" w14:textId="77777777" w:rsidR="00C65302" w:rsidRDefault="00C65302" w:rsidP="008E2676">
            <w:pPr>
              <w:spacing w:line="360" w:lineRule="auto"/>
              <w:jc w:val="center"/>
              <w:rPr>
                <w:rFonts w:ascii="宋体" w:hAnsi="宋体" w:cs="宋体"/>
                <w:sz w:val="24"/>
              </w:rPr>
            </w:pPr>
            <w:r>
              <w:rPr>
                <w:rFonts w:ascii="宋体" w:hAnsi="宋体" w:cs="宋体" w:hint="eastAsia"/>
                <w:sz w:val="24"/>
              </w:rPr>
              <w:t>拆除方案</w:t>
            </w:r>
          </w:p>
        </w:tc>
        <w:tc>
          <w:tcPr>
            <w:tcW w:w="7462" w:type="dxa"/>
            <w:gridSpan w:val="5"/>
            <w:vAlign w:val="center"/>
          </w:tcPr>
          <w:p w14:paraId="58AB3FAD" w14:textId="77777777" w:rsidR="00C65302" w:rsidRDefault="00C65302" w:rsidP="008E2676">
            <w:pPr>
              <w:spacing w:line="360" w:lineRule="auto"/>
              <w:jc w:val="center"/>
              <w:rPr>
                <w:rFonts w:ascii="宋体" w:hAnsi="宋体" w:cs="宋体"/>
                <w:sz w:val="24"/>
              </w:rPr>
            </w:pPr>
          </w:p>
          <w:p w14:paraId="3CB6A62A" w14:textId="77777777" w:rsidR="00C65302" w:rsidRDefault="00C65302" w:rsidP="008E2676">
            <w:pPr>
              <w:spacing w:line="360" w:lineRule="auto"/>
              <w:jc w:val="center"/>
              <w:rPr>
                <w:rFonts w:ascii="宋体" w:hAnsi="宋体" w:cs="宋体"/>
                <w:sz w:val="24"/>
              </w:rPr>
            </w:pPr>
          </w:p>
          <w:p w14:paraId="46117CB0" w14:textId="77777777" w:rsidR="00C65302" w:rsidRDefault="00C65302" w:rsidP="008E2676">
            <w:pPr>
              <w:spacing w:line="360" w:lineRule="auto"/>
              <w:jc w:val="center"/>
              <w:rPr>
                <w:rFonts w:ascii="宋体" w:hAnsi="宋体" w:cs="宋体"/>
                <w:sz w:val="24"/>
              </w:rPr>
            </w:pPr>
          </w:p>
          <w:p w14:paraId="27E94734" w14:textId="77777777" w:rsidR="00C65302" w:rsidRDefault="00C65302" w:rsidP="008E2676">
            <w:pPr>
              <w:spacing w:line="360" w:lineRule="auto"/>
              <w:jc w:val="center"/>
              <w:rPr>
                <w:rFonts w:ascii="宋体" w:hAnsi="宋体" w:cs="宋体"/>
                <w:sz w:val="24"/>
              </w:rPr>
            </w:pPr>
          </w:p>
          <w:p w14:paraId="3B5D5282" w14:textId="77777777" w:rsidR="00C65302" w:rsidRDefault="00C65302" w:rsidP="008E2676">
            <w:pPr>
              <w:spacing w:line="360" w:lineRule="auto"/>
              <w:jc w:val="center"/>
              <w:rPr>
                <w:rFonts w:ascii="宋体" w:hAnsi="宋体" w:cs="宋体"/>
                <w:sz w:val="24"/>
              </w:rPr>
            </w:pPr>
          </w:p>
          <w:p w14:paraId="06331D0C" w14:textId="77777777" w:rsidR="00C65302" w:rsidRDefault="00C65302" w:rsidP="008E2676">
            <w:pPr>
              <w:spacing w:line="360" w:lineRule="auto"/>
              <w:jc w:val="center"/>
              <w:rPr>
                <w:rFonts w:ascii="宋体" w:hAnsi="宋体" w:cs="宋体"/>
                <w:sz w:val="24"/>
              </w:rPr>
            </w:pPr>
          </w:p>
        </w:tc>
      </w:tr>
      <w:tr w:rsidR="00C65302" w14:paraId="113F8B5C" w14:textId="77777777" w:rsidTr="008E2676">
        <w:trPr>
          <w:trHeight w:val="511"/>
          <w:jc w:val="center"/>
        </w:trPr>
        <w:tc>
          <w:tcPr>
            <w:tcW w:w="2076" w:type="dxa"/>
            <w:vAlign w:val="center"/>
          </w:tcPr>
          <w:p w14:paraId="5329532C" w14:textId="77777777" w:rsidR="00C65302" w:rsidRDefault="00C65302" w:rsidP="008E2676">
            <w:pPr>
              <w:spacing w:line="360" w:lineRule="auto"/>
              <w:jc w:val="center"/>
              <w:rPr>
                <w:rFonts w:ascii="宋体" w:hAnsi="宋体" w:cs="宋体"/>
                <w:sz w:val="24"/>
              </w:rPr>
            </w:pPr>
            <w:r>
              <w:rPr>
                <w:rFonts w:ascii="宋体" w:hAnsi="宋体" w:cs="宋体" w:hint="eastAsia"/>
                <w:sz w:val="24"/>
              </w:rPr>
              <w:t>部门意见</w:t>
            </w:r>
          </w:p>
        </w:tc>
        <w:tc>
          <w:tcPr>
            <w:tcW w:w="7462" w:type="dxa"/>
            <w:gridSpan w:val="5"/>
            <w:vAlign w:val="center"/>
          </w:tcPr>
          <w:p w14:paraId="7368A99B" w14:textId="77777777" w:rsidR="00C65302" w:rsidRDefault="00C65302" w:rsidP="008E2676">
            <w:pPr>
              <w:spacing w:line="360" w:lineRule="auto"/>
              <w:jc w:val="center"/>
              <w:rPr>
                <w:rFonts w:ascii="宋体" w:hAnsi="宋体" w:cs="宋体"/>
                <w:sz w:val="24"/>
              </w:rPr>
            </w:pPr>
            <w:r>
              <w:rPr>
                <w:rFonts w:ascii="宋体" w:hAnsi="宋体" w:cs="宋体" w:hint="eastAsia"/>
                <w:sz w:val="24"/>
              </w:rPr>
              <w:t xml:space="preserve">                             签名：</w:t>
            </w:r>
          </w:p>
        </w:tc>
      </w:tr>
      <w:tr w:rsidR="00C65302" w14:paraId="635F3E65" w14:textId="77777777" w:rsidTr="008E2676">
        <w:trPr>
          <w:trHeight w:val="511"/>
          <w:jc w:val="center"/>
        </w:trPr>
        <w:tc>
          <w:tcPr>
            <w:tcW w:w="2076" w:type="dxa"/>
            <w:vAlign w:val="center"/>
          </w:tcPr>
          <w:p w14:paraId="4DD1F933" w14:textId="77777777" w:rsidR="00C65302" w:rsidRDefault="00C65302" w:rsidP="008E2676">
            <w:pPr>
              <w:spacing w:line="360" w:lineRule="auto"/>
              <w:jc w:val="center"/>
              <w:rPr>
                <w:rFonts w:ascii="宋体" w:hAnsi="宋体" w:cs="宋体"/>
                <w:sz w:val="24"/>
              </w:rPr>
            </w:pPr>
            <w:r>
              <w:rPr>
                <w:rFonts w:ascii="宋体" w:hAnsi="宋体" w:cs="宋体" w:hint="eastAsia"/>
                <w:sz w:val="24"/>
              </w:rPr>
              <w:t>生产部意见</w:t>
            </w:r>
          </w:p>
        </w:tc>
        <w:tc>
          <w:tcPr>
            <w:tcW w:w="7462" w:type="dxa"/>
            <w:gridSpan w:val="5"/>
            <w:vAlign w:val="center"/>
          </w:tcPr>
          <w:p w14:paraId="0B51FCE3" w14:textId="77777777" w:rsidR="00C65302" w:rsidRDefault="00C65302" w:rsidP="008E2676">
            <w:pPr>
              <w:spacing w:line="360" w:lineRule="auto"/>
              <w:jc w:val="center"/>
              <w:rPr>
                <w:rFonts w:ascii="宋体" w:hAnsi="宋体" w:cs="宋体"/>
                <w:sz w:val="24"/>
              </w:rPr>
            </w:pPr>
            <w:r>
              <w:rPr>
                <w:rFonts w:ascii="宋体" w:hAnsi="宋体" w:cs="宋体" w:hint="eastAsia"/>
                <w:sz w:val="24"/>
              </w:rPr>
              <w:t xml:space="preserve">                             签名：</w:t>
            </w:r>
          </w:p>
        </w:tc>
      </w:tr>
      <w:tr w:rsidR="00C65302" w14:paraId="0BB1A84E" w14:textId="77777777" w:rsidTr="008E2676">
        <w:trPr>
          <w:trHeight w:val="528"/>
          <w:jc w:val="center"/>
        </w:trPr>
        <w:tc>
          <w:tcPr>
            <w:tcW w:w="2076" w:type="dxa"/>
            <w:vAlign w:val="center"/>
          </w:tcPr>
          <w:p w14:paraId="57E98FCB" w14:textId="77777777" w:rsidR="00C65302" w:rsidRDefault="00C65302" w:rsidP="008E2676">
            <w:pPr>
              <w:spacing w:line="360" w:lineRule="auto"/>
              <w:jc w:val="center"/>
              <w:rPr>
                <w:rFonts w:ascii="宋体" w:hAnsi="宋体" w:cs="宋体"/>
                <w:sz w:val="24"/>
              </w:rPr>
            </w:pPr>
            <w:r>
              <w:rPr>
                <w:rFonts w:ascii="宋体" w:hAnsi="宋体" w:cs="宋体" w:hint="eastAsia"/>
                <w:sz w:val="24"/>
              </w:rPr>
              <w:t>安全副总意见</w:t>
            </w:r>
          </w:p>
        </w:tc>
        <w:tc>
          <w:tcPr>
            <w:tcW w:w="7462" w:type="dxa"/>
            <w:gridSpan w:val="5"/>
            <w:vAlign w:val="center"/>
          </w:tcPr>
          <w:p w14:paraId="363E3630" w14:textId="77777777" w:rsidR="00C65302" w:rsidRDefault="00C65302" w:rsidP="008E2676">
            <w:pPr>
              <w:spacing w:line="360" w:lineRule="auto"/>
              <w:jc w:val="center"/>
              <w:rPr>
                <w:rFonts w:ascii="宋体" w:hAnsi="宋体" w:cs="宋体"/>
                <w:sz w:val="24"/>
              </w:rPr>
            </w:pPr>
            <w:r>
              <w:rPr>
                <w:rFonts w:ascii="宋体" w:hAnsi="宋体" w:cs="宋体" w:hint="eastAsia"/>
                <w:sz w:val="24"/>
              </w:rPr>
              <w:t xml:space="preserve">                             签名：</w:t>
            </w:r>
          </w:p>
        </w:tc>
      </w:tr>
    </w:tbl>
    <w:p w14:paraId="39927C26" w14:textId="77777777" w:rsidR="00C65302" w:rsidRDefault="00C65302" w:rsidP="00CD53D6"/>
    <w:p w14:paraId="43B1800B" w14:textId="77777777" w:rsidR="00C65302" w:rsidRDefault="00C65302" w:rsidP="00CD53D6"/>
    <w:p w14:paraId="0B89EF5B" w14:textId="77777777" w:rsidR="00EE4B8F" w:rsidRDefault="00EE4B8F" w:rsidP="00CD53D6"/>
    <w:p w14:paraId="45B022DE" w14:textId="77777777" w:rsidR="00BA4232" w:rsidRDefault="00BA4232">
      <w:pPr>
        <w:widowControl/>
        <w:jc w:val="left"/>
      </w:pPr>
      <w:r>
        <w:br w:type="page"/>
      </w:r>
    </w:p>
    <w:p w14:paraId="113669F4" w14:textId="77777777" w:rsidR="00EE4B8F" w:rsidRDefault="00EE4B8F" w:rsidP="00CD53D6"/>
    <w:p w14:paraId="6F8B7E2B" w14:textId="77777777" w:rsidR="00EE4B8F" w:rsidRPr="00BA4232" w:rsidRDefault="002810E3" w:rsidP="00BA4232">
      <w:pPr>
        <w:pStyle w:val="12"/>
        <w:spacing w:before="0" w:after="0" w:line="460" w:lineRule="exact"/>
        <w:ind w:left="2" w:firstLineChars="466" w:firstLine="1310"/>
        <w:outlineLvl w:val="0"/>
        <w:rPr>
          <w:bCs w:val="0"/>
        </w:rPr>
      </w:pPr>
      <w:bookmarkStart w:id="160" w:name="_Toc391046380"/>
      <w:r w:rsidRPr="00BA4232">
        <w:rPr>
          <w:rFonts w:hint="eastAsia"/>
          <w:bCs w:val="0"/>
        </w:rPr>
        <w:t>表</w:t>
      </w:r>
      <w:r w:rsidR="00EE4B8F" w:rsidRPr="00BA4232">
        <w:rPr>
          <w:rFonts w:hint="eastAsia"/>
          <w:bCs w:val="0"/>
        </w:rPr>
        <w:t>7.1 作业许可证</w:t>
      </w:r>
      <w:bookmarkEnd w:id="160"/>
    </w:p>
    <w:p w14:paraId="5574313B" w14:textId="77777777" w:rsidR="00EE4B8F" w:rsidRDefault="00EE4B8F" w:rsidP="00CD53D6"/>
    <w:p w14:paraId="659176C7" w14:textId="77777777" w:rsidR="00EE4B8F" w:rsidRDefault="00EE4B8F" w:rsidP="00EE4B8F">
      <w:pPr>
        <w:keepNext/>
        <w:keepLines/>
        <w:jc w:val="center"/>
        <w:outlineLvl w:val="3"/>
        <w:rPr>
          <w:rFonts w:ascii="宋体" w:hAnsi="宋体"/>
          <w:b/>
          <w:bCs/>
          <w:sz w:val="28"/>
          <w:szCs w:val="28"/>
        </w:rPr>
      </w:pPr>
      <w:bookmarkStart w:id="161" w:name="_Toc334616232"/>
      <w:r>
        <w:rPr>
          <w:rFonts w:ascii="宋体" w:hAnsi="宋体" w:hint="eastAsia"/>
          <w:b/>
          <w:bCs/>
          <w:sz w:val="28"/>
          <w:szCs w:val="28"/>
        </w:rPr>
        <w:t>动土安全作业证（正面）</w:t>
      </w:r>
      <w:bookmarkEnd w:id="1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5"/>
        <w:gridCol w:w="1280"/>
        <w:gridCol w:w="70"/>
        <w:gridCol w:w="711"/>
        <w:gridCol w:w="462"/>
        <w:gridCol w:w="1261"/>
        <w:gridCol w:w="1560"/>
        <w:gridCol w:w="2674"/>
      </w:tblGrid>
      <w:tr w:rsidR="00EE4B8F" w14:paraId="157B3779" w14:textId="77777777" w:rsidTr="008E2676">
        <w:trPr>
          <w:jc w:val="center"/>
        </w:trPr>
        <w:tc>
          <w:tcPr>
            <w:tcW w:w="1685" w:type="dxa"/>
            <w:tcBorders>
              <w:top w:val="single" w:sz="4" w:space="0" w:color="auto"/>
              <w:left w:val="single" w:sz="4" w:space="0" w:color="auto"/>
              <w:bottom w:val="single" w:sz="4" w:space="0" w:color="auto"/>
              <w:right w:val="single" w:sz="4" w:space="0" w:color="auto"/>
            </w:tcBorders>
            <w:vAlign w:val="center"/>
          </w:tcPr>
          <w:p w14:paraId="1886A209" w14:textId="77777777" w:rsidR="00EE4B8F" w:rsidRDefault="00EE4B8F" w:rsidP="008E2676">
            <w:pPr>
              <w:widowControl/>
              <w:ind w:firstLine="200"/>
              <w:jc w:val="center"/>
              <w:rPr>
                <w:rFonts w:ascii="宋体" w:hAnsi="宋体" w:cs="宋体"/>
                <w:bCs/>
                <w:kern w:val="0"/>
                <w:sz w:val="24"/>
              </w:rPr>
            </w:pPr>
            <w:r>
              <w:rPr>
                <w:rFonts w:ascii="宋体" w:hAnsi="宋体" w:cs="宋体" w:hint="eastAsia"/>
                <w:bCs/>
                <w:kern w:val="0"/>
                <w:sz w:val="24"/>
              </w:rPr>
              <w:t>编号</w:t>
            </w:r>
          </w:p>
        </w:tc>
        <w:tc>
          <w:tcPr>
            <w:tcW w:w="1280" w:type="dxa"/>
            <w:tcBorders>
              <w:top w:val="single" w:sz="4" w:space="0" w:color="auto"/>
              <w:left w:val="single" w:sz="4" w:space="0" w:color="auto"/>
              <w:bottom w:val="single" w:sz="4" w:space="0" w:color="auto"/>
              <w:right w:val="single" w:sz="4" w:space="0" w:color="auto"/>
            </w:tcBorders>
          </w:tcPr>
          <w:p w14:paraId="000302C6" w14:textId="77777777" w:rsidR="00EE4B8F" w:rsidRDefault="00EE4B8F" w:rsidP="008E2676">
            <w:pPr>
              <w:widowControl/>
              <w:ind w:firstLine="200"/>
              <w:jc w:val="left"/>
              <w:rPr>
                <w:rFonts w:ascii="宋体" w:hAnsi="宋体" w:cs="宋体"/>
                <w:bCs/>
                <w:kern w:val="0"/>
                <w:sz w:val="24"/>
              </w:rPr>
            </w:pPr>
          </w:p>
        </w:tc>
        <w:tc>
          <w:tcPr>
            <w:tcW w:w="781" w:type="dxa"/>
            <w:gridSpan w:val="2"/>
            <w:tcBorders>
              <w:top w:val="single" w:sz="4" w:space="0" w:color="auto"/>
              <w:left w:val="single" w:sz="4" w:space="0" w:color="auto"/>
              <w:bottom w:val="single" w:sz="4" w:space="0" w:color="auto"/>
              <w:right w:val="single" w:sz="4" w:space="0" w:color="auto"/>
            </w:tcBorders>
          </w:tcPr>
          <w:p w14:paraId="0E8E0EB2" w14:textId="77777777" w:rsidR="00EE4B8F" w:rsidRDefault="00EE4B8F" w:rsidP="008E2676">
            <w:pPr>
              <w:widowControl/>
              <w:ind w:leftChars="-11" w:left="-23"/>
              <w:jc w:val="left"/>
              <w:rPr>
                <w:rFonts w:ascii="宋体" w:hAnsi="宋体" w:cs="宋体"/>
                <w:bCs/>
                <w:kern w:val="0"/>
                <w:sz w:val="24"/>
              </w:rPr>
            </w:pPr>
            <w:r>
              <w:rPr>
                <w:rFonts w:ascii="宋体" w:hAnsi="宋体" w:cs="宋体" w:hint="eastAsia"/>
                <w:bCs/>
                <w:kern w:val="0"/>
                <w:sz w:val="24"/>
              </w:rPr>
              <w:t>申请单位</w:t>
            </w:r>
          </w:p>
        </w:tc>
        <w:tc>
          <w:tcPr>
            <w:tcW w:w="1723" w:type="dxa"/>
            <w:gridSpan w:val="2"/>
            <w:tcBorders>
              <w:top w:val="single" w:sz="4" w:space="0" w:color="auto"/>
              <w:left w:val="single" w:sz="4" w:space="0" w:color="auto"/>
              <w:bottom w:val="single" w:sz="4" w:space="0" w:color="auto"/>
              <w:right w:val="single" w:sz="4" w:space="0" w:color="auto"/>
            </w:tcBorders>
          </w:tcPr>
          <w:p w14:paraId="7AD66EF2" w14:textId="77777777" w:rsidR="00EE4B8F" w:rsidRDefault="00EE4B8F" w:rsidP="008E2676">
            <w:pPr>
              <w:widowControl/>
              <w:ind w:firstLine="200"/>
              <w:jc w:val="left"/>
              <w:rPr>
                <w:rFonts w:ascii="宋体" w:hAnsi="宋体" w:cs="宋体"/>
                <w:bCs/>
                <w:kern w:val="0"/>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0F6B2EFE" w14:textId="77777777" w:rsidR="00EE4B8F" w:rsidRDefault="00EE4B8F" w:rsidP="008E2676">
            <w:pPr>
              <w:widowControl/>
              <w:ind w:firstLine="200"/>
              <w:jc w:val="center"/>
              <w:rPr>
                <w:rFonts w:ascii="宋体" w:hAnsi="宋体" w:cs="宋体"/>
                <w:bCs/>
                <w:kern w:val="0"/>
                <w:sz w:val="24"/>
              </w:rPr>
            </w:pPr>
            <w:r>
              <w:rPr>
                <w:rFonts w:ascii="宋体" w:hAnsi="宋体" w:cs="宋体" w:hint="eastAsia"/>
                <w:bCs/>
                <w:kern w:val="0"/>
                <w:sz w:val="24"/>
              </w:rPr>
              <w:t>申请人</w:t>
            </w:r>
          </w:p>
        </w:tc>
        <w:tc>
          <w:tcPr>
            <w:tcW w:w="2674" w:type="dxa"/>
            <w:tcBorders>
              <w:top w:val="single" w:sz="4" w:space="0" w:color="auto"/>
              <w:left w:val="single" w:sz="4" w:space="0" w:color="auto"/>
              <w:bottom w:val="single" w:sz="4" w:space="0" w:color="auto"/>
              <w:right w:val="single" w:sz="4" w:space="0" w:color="auto"/>
            </w:tcBorders>
          </w:tcPr>
          <w:p w14:paraId="1DF685E4" w14:textId="77777777" w:rsidR="00EE4B8F" w:rsidRDefault="00EE4B8F" w:rsidP="008E2676">
            <w:pPr>
              <w:widowControl/>
              <w:ind w:firstLine="200"/>
              <w:jc w:val="left"/>
              <w:rPr>
                <w:rFonts w:ascii="宋体" w:hAnsi="宋体" w:cs="宋体"/>
                <w:bCs/>
                <w:kern w:val="0"/>
                <w:sz w:val="24"/>
              </w:rPr>
            </w:pPr>
          </w:p>
        </w:tc>
      </w:tr>
      <w:tr w:rsidR="00EE4B8F" w14:paraId="7EA5D7C5" w14:textId="77777777" w:rsidTr="008E2676">
        <w:trPr>
          <w:trHeight w:val="489"/>
          <w:jc w:val="center"/>
        </w:trPr>
        <w:tc>
          <w:tcPr>
            <w:tcW w:w="1685" w:type="dxa"/>
            <w:tcBorders>
              <w:top w:val="single" w:sz="4" w:space="0" w:color="auto"/>
              <w:left w:val="single" w:sz="4" w:space="0" w:color="auto"/>
              <w:bottom w:val="single" w:sz="4" w:space="0" w:color="auto"/>
              <w:right w:val="single" w:sz="4" w:space="0" w:color="auto"/>
            </w:tcBorders>
            <w:vAlign w:val="center"/>
          </w:tcPr>
          <w:p w14:paraId="330BE6EA" w14:textId="77777777" w:rsidR="00EE4B8F" w:rsidRDefault="00EE4B8F" w:rsidP="008E2676">
            <w:pPr>
              <w:widowControl/>
              <w:ind w:firstLine="200"/>
              <w:jc w:val="center"/>
              <w:rPr>
                <w:rFonts w:ascii="宋体" w:hAnsi="宋体" w:cs="宋体"/>
                <w:bCs/>
                <w:kern w:val="0"/>
                <w:sz w:val="24"/>
              </w:rPr>
            </w:pPr>
            <w:r>
              <w:rPr>
                <w:rFonts w:ascii="宋体" w:hAnsi="宋体" w:cs="宋体" w:hint="eastAsia"/>
                <w:bCs/>
                <w:kern w:val="0"/>
                <w:sz w:val="24"/>
              </w:rPr>
              <w:t>作业</w:t>
            </w:r>
          </w:p>
          <w:p w14:paraId="6AA65D32" w14:textId="77777777" w:rsidR="00EE4B8F" w:rsidRDefault="00EE4B8F" w:rsidP="008E2676">
            <w:pPr>
              <w:widowControl/>
              <w:ind w:firstLine="200"/>
              <w:jc w:val="center"/>
              <w:rPr>
                <w:rFonts w:ascii="宋体" w:hAnsi="宋体" w:cs="宋体"/>
                <w:bCs/>
                <w:kern w:val="0"/>
                <w:sz w:val="24"/>
              </w:rPr>
            </w:pPr>
            <w:r>
              <w:rPr>
                <w:rFonts w:ascii="宋体" w:hAnsi="宋体" w:cs="宋体" w:hint="eastAsia"/>
                <w:bCs/>
                <w:kern w:val="0"/>
                <w:sz w:val="24"/>
              </w:rPr>
              <w:t>单位</w:t>
            </w:r>
          </w:p>
        </w:tc>
        <w:tc>
          <w:tcPr>
            <w:tcW w:w="3784" w:type="dxa"/>
            <w:gridSpan w:val="5"/>
            <w:tcBorders>
              <w:top w:val="single" w:sz="4" w:space="0" w:color="auto"/>
              <w:left w:val="single" w:sz="4" w:space="0" w:color="auto"/>
              <w:bottom w:val="single" w:sz="4" w:space="0" w:color="auto"/>
              <w:right w:val="single" w:sz="4" w:space="0" w:color="auto"/>
            </w:tcBorders>
          </w:tcPr>
          <w:p w14:paraId="0B523E3B" w14:textId="77777777" w:rsidR="00EE4B8F" w:rsidRDefault="00EE4B8F" w:rsidP="008E2676">
            <w:pPr>
              <w:widowControl/>
              <w:ind w:firstLine="200"/>
              <w:jc w:val="left"/>
              <w:rPr>
                <w:rFonts w:ascii="宋体" w:hAnsi="宋体" w:cs="宋体"/>
                <w:bCs/>
                <w:kern w:val="0"/>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6D2A0298" w14:textId="77777777" w:rsidR="00EE4B8F" w:rsidRDefault="00EE4B8F" w:rsidP="008E2676">
            <w:pPr>
              <w:widowControl/>
              <w:ind w:firstLine="200"/>
              <w:jc w:val="center"/>
              <w:rPr>
                <w:rFonts w:ascii="宋体" w:hAnsi="宋体" w:cs="宋体"/>
                <w:bCs/>
                <w:kern w:val="0"/>
                <w:sz w:val="24"/>
              </w:rPr>
            </w:pPr>
            <w:r>
              <w:rPr>
                <w:rFonts w:ascii="宋体" w:hAnsi="宋体" w:cs="宋体" w:hint="eastAsia"/>
                <w:bCs/>
                <w:kern w:val="0"/>
                <w:sz w:val="24"/>
              </w:rPr>
              <w:t>作业地点</w:t>
            </w:r>
          </w:p>
        </w:tc>
        <w:tc>
          <w:tcPr>
            <w:tcW w:w="2674" w:type="dxa"/>
            <w:tcBorders>
              <w:top w:val="single" w:sz="4" w:space="0" w:color="auto"/>
              <w:left w:val="single" w:sz="4" w:space="0" w:color="auto"/>
              <w:bottom w:val="single" w:sz="4" w:space="0" w:color="auto"/>
              <w:right w:val="single" w:sz="4" w:space="0" w:color="auto"/>
            </w:tcBorders>
          </w:tcPr>
          <w:p w14:paraId="7FB28504" w14:textId="77777777" w:rsidR="00EE4B8F" w:rsidRDefault="00EE4B8F" w:rsidP="008E2676">
            <w:pPr>
              <w:widowControl/>
              <w:ind w:firstLine="200"/>
              <w:jc w:val="left"/>
              <w:rPr>
                <w:rFonts w:ascii="宋体" w:hAnsi="宋体" w:cs="宋体"/>
                <w:bCs/>
                <w:kern w:val="0"/>
                <w:sz w:val="24"/>
              </w:rPr>
            </w:pPr>
          </w:p>
        </w:tc>
      </w:tr>
      <w:tr w:rsidR="00EE4B8F" w14:paraId="0D030FA1" w14:textId="77777777" w:rsidTr="008E2676">
        <w:trPr>
          <w:trHeight w:val="568"/>
          <w:jc w:val="center"/>
        </w:trPr>
        <w:tc>
          <w:tcPr>
            <w:tcW w:w="1685" w:type="dxa"/>
            <w:tcBorders>
              <w:top w:val="single" w:sz="4" w:space="0" w:color="auto"/>
              <w:left w:val="single" w:sz="4" w:space="0" w:color="auto"/>
              <w:bottom w:val="single" w:sz="4" w:space="0" w:color="auto"/>
              <w:right w:val="single" w:sz="4" w:space="0" w:color="auto"/>
            </w:tcBorders>
            <w:vAlign w:val="center"/>
          </w:tcPr>
          <w:p w14:paraId="3B53A15E" w14:textId="77777777" w:rsidR="00EE4B8F" w:rsidRDefault="00EE4B8F" w:rsidP="008E2676">
            <w:pPr>
              <w:widowControl/>
              <w:ind w:firstLine="200"/>
              <w:jc w:val="center"/>
              <w:rPr>
                <w:rFonts w:ascii="宋体" w:hAnsi="宋体" w:cs="宋体"/>
                <w:bCs/>
                <w:kern w:val="0"/>
                <w:sz w:val="24"/>
              </w:rPr>
            </w:pPr>
            <w:r>
              <w:rPr>
                <w:rFonts w:ascii="宋体" w:hAnsi="宋体" w:cs="宋体" w:hint="eastAsia"/>
                <w:bCs/>
                <w:kern w:val="0"/>
                <w:sz w:val="24"/>
              </w:rPr>
              <w:t>电源接入点</w:t>
            </w:r>
          </w:p>
        </w:tc>
        <w:tc>
          <w:tcPr>
            <w:tcW w:w="1350" w:type="dxa"/>
            <w:gridSpan w:val="2"/>
            <w:tcBorders>
              <w:top w:val="single" w:sz="4" w:space="0" w:color="auto"/>
              <w:left w:val="single" w:sz="4" w:space="0" w:color="auto"/>
              <w:bottom w:val="single" w:sz="4" w:space="0" w:color="auto"/>
              <w:right w:val="single" w:sz="4" w:space="0" w:color="auto"/>
            </w:tcBorders>
          </w:tcPr>
          <w:p w14:paraId="12627648" w14:textId="77777777" w:rsidR="00EE4B8F" w:rsidRDefault="00EE4B8F" w:rsidP="008E2676">
            <w:pPr>
              <w:widowControl/>
              <w:ind w:firstLine="200"/>
              <w:jc w:val="left"/>
              <w:rPr>
                <w:rFonts w:ascii="宋体" w:hAnsi="宋体" w:cs="宋体"/>
                <w:bCs/>
                <w:kern w:val="0"/>
                <w:sz w:val="24"/>
              </w:rPr>
            </w:pP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660678B" w14:textId="77777777" w:rsidR="00EE4B8F" w:rsidRDefault="00EE4B8F" w:rsidP="008E2676">
            <w:pPr>
              <w:widowControl/>
              <w:ind w:firstLine="200"/>
              <w:jc w:val="center"/>
              <w:rPr>
                <w:rFonts w:ascii="宋体" w:hAnsi="宋体" w:cs="宋体"/>
                <w:bCs/>
                <w:kern w:val="0"/>
                <w:sz w:val="24"/>
              </w:rPr>
            </w:pPr>
            <w:r>
              <w:rPr>
                <w:rFonts w:ascii="宋体" w:hAnsi="宋体" w:cs="宋体" w:hint="eastAsia"/>
                <w:bCs/>
                <w:kern w:val="0"/>
                <w:sz w:val="24"/>
              </w:rPr>
              <w:t>电  压</w:t>
            </w:r>
          </w:p>
        </w:tc>
        <w:tc>
          <w:tcPr>
            <w:tcW w:w="1261" w:type="dxa"/>
            <w:tcBorders>
              <w:top w:val="single" w:sz="4" w:space="0" w:color="auto"/>
              <w:left w:val="single" w:sz="4" w:space="0" w:color="auto"/>
              <w:bottom w:val="single" w:sz="4" w:space="0" w:color="auto"/>
              <w:right w:val="single" w:sz="4" w:space="0" w:color="auto"/>
            </w:tcBorders>
          </w:tcPr>
          <w:p w14:paraId="1B7132F7" w14:textId="77777777" w:rsidR="00EE4B8F" w:rsidRDefault="00EE4B8F" w:rsidP="008E2676">
            <w:pPr>
              <w:widowControl/>
              <w:ind w:firstLine="200"/>
              <w:jc w:val="left"/>
              <w:rPr>
                <w:rFonts w:ascii="宋体" w:hAnsi="宋体" w:cs="宋体"/>
                <w:bCs/>
                <w:kern w:val="0"/>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60BCDDAF" w14:textId="77777777" w:rsidR="00EE4B8F" w:rsidRDefault="00EE4B8F" w:rsidP="008E2676">
            <w:pPr>
              <w:widowControl/>
              <w:ind w:firstLine="200"/>
              <w:jc w:val="center"/>
              <w:rPr>
                <w:rFonts w:ascii="宋体" w:hAnsi="宋体" w:cs="宋体"/>
                <w:bCs/>
                <w:kern w:val="0"/>
                <w:sz w:val="24"/>
              </w:rPr>
            </w:pPr>
            <w:r>
              <w:rPr>
                <w:rFonts w:ascii="宋体" w:hAnsi="宋体" w:cs="宋体" w:hint="eastAsia"/>
                <w:bCs/>
                <w:kern w:val="0"/>
                <w:sz w:val="24"/>
              </w:rPr>
              <w:t>填 写 人</w:t>
            </w:r>
          </w:p>
        </w:tc>
        <w:tc>
          <w:tcPr>
            <w:tcW w:w="2674" w:type="dxa"/>
            <w:tcBorders>
              <w:top w:val="single" w:sz="4" w:space="0" w:color="auto"/>
              <w:left w:val="single" w:sz="4" w:space="0" w:color="auto"/>
              <w:bottom w:val="single" w:sz="4" w:space="0" w:color="auto"/>
              <w:right w:val="single" w:sz="4" w:space="0" w:color="auto"/>
            </w:tcBorders>
          </w:tcPr>
          <w:p w14:paraId="48916601" w14:textId="77777777" w:rsidR="00EE4B8F" w:rsidRDefault="00EE4B8F" w:rsidP="008E2676">
            <w:pPr>
              <w:widowControl/>
              <w:ind w:firstLine="200"/>
              <w:jc w:val="left"/>
              <w:rPr>
                <w:rFonts w:ascii="宋体" w:hAnsi="宋体" w:cs="宋体"/>
                <w:bCs/>
                <w:kern w:val="0"/>
                <w:sz w:val="24"/>
              </w:rPr>
            </w:pPr>
          </w:p>
        </w:tc>
      </w:tr>
      <w:tr w:rsidR="00EE4B8F" w14:paraId="5DDB1678" w14:textId="77777777" w:rsidTr="008E2676">
        <w:trPr>
          <w:cantSplit/>
          <w:jc w:val="center"/>
        </w:trPr>
        <w:tc>
          <w:tcPr>
            <w:tcW w:w="1685" w:type="dxa"/>
            <w:tcBorders>
              <w:top w:val="single" w:sz="4" w:space="0" w:color="auto"/>
              <w:left w:val="single" w:sz="4" w:space="0" w:color="auto"/>
              <w:bottom w:val="single" w:sz="4" w:space="0" w:color="auto"/>
              <w:right w:val="single" w:sz="4" w:space="0" w:color="auto"/>
            </w:tcBorders>
            <w:vAlign w:val="center"/>
          </w:tcPr>
          <w:p w14:paraId="497B501B" w14:textId="77777777" w:rsidR="00EE4B8F" w:rsidRDefault="00EE4B8F" w:rsidP="008E2676">
            <w:pPr>
              <w:widowControl/>
              <w:ind w:firstLine="200"/>
              <w:jc w:val="center"/>
              <w:rPr>
                <w:rFonts w:ascii="宋体" w:hAnsi="宋体" w:cs="宋体"/>
                <w:bCs/>
                <w:kern w:val="0"/>
                <w:sz w:val="24"/>
              </w:rPr>
            </w:pPr>
            <w:r>
              <w:rPr>
                <w:rFonts w:ascii="宋体" w:hAnsi="宋体" w:cs="宋体" w:hint="eastAsia"/>
                <w:bCs/>
                <w:kern w:val="0"/>
                <w:sz w:val="24"/>
              </w:rPr>
              <w:t>作业时间</w:t>
            </w:r>
          </w:p>
        </w:tc>
        <w:tc>
          <w:tcPr>
            <w:tcW w:w="8018" w:type="dxa"/>
            <w:gridSpan w:val="7"/>
            <w:tcBorders>
              <w:top w:val="single" w:sz="4" w:space="0" w:color="auto"/>
              <w:left w:val="single" w:sz="4" w:space="0" w:color="auto"/>
              <w:bottom w:val="single" w:sz="4" w:space="0" w:color="auto"/>
              <w:right w:val="single" w:sz="4" w:space="0" w:color="auto"/>
            </w:tcBorders>
          </w:tcPr>
          <w:p w14:paraId="1ABCF3A1" w14:textId="77777777" w:rsidR="00EE4B8F" w:rsidRDefault="00EE4B8F" w:rsidP="008E2676">
            <w:pPr>
              <w:widowControl/>
              <w:ind w:firstLine="200"/>
              <w:jc w:val="left"/>
              <w:rPr>
                <w:rFonts w:ascii="宋体" w:hAnsi="宋体" w:cs="宋体"/>
                <w:bCs/>
                <w:kern w:val="0"/>
                <w:sz w:val="24"/>
              </w:rPr>
            </w:pPr>
            <w:r>
              <w:rPr>
                <w:rFonts w:ascii="宋体" w:hAnsi="宋体" w:cs="宋体" w:hint="eastAsia"/>
                <w:bCs/>
                <w:kern w:val="0"/>
                <w:sz w:val="24"/>
              </w:rPr>
              <w:t>自     年    月    日   时   分至     年    月    日   时   分止</w:t>
            </w:r>
          </w:p>
        </w:tc>
      </w:tr>
      <w:tr w:rsidR="00EE4B8F" w14:paraId="59975119" w14:textId="77777777" w:rsidTr="008E2676">
        <w:trPr>
          <w:cantSplit/>
          <w:trHeight w:val="1823"/>
          <w:jc w:val="center"/>
        </w:trPr>
        <w:tc>
          <w:tcPr>
            <w:tcW w:w="9703" w:type="dxa"/>
            <w:gridSpan w:val="8"/>
            <w:tcBorders>
              <w:top w:val="single" w:sz="4" w:space="0" w:color="auto"/>
              <w:left w:val="single" w:sz="4" w:space="0" w:color="auto"/>
              <w:bottom w:val="single" w:sz="4" w:space="0" w:color="auto"/>
              <w:right w:val="single" w:sz="4" w:space="0" w:color="auto"/>
            </w:tcBorders>
          </w:tcPr>
          <w:p w14:paraId="38F9CF2A" w14:textId="77777777" w:rsidR="00EE4B8F" w:rsidRDefault="00EE4B8F" w:rsidP="008E2676">
            <w:pPr>
              <w:widowControl/>
              <w:ind w:firstLine="200"/>
              <w:jc w:val="left"/>
              <w:rPr>
                <w:rFonts w:ascii="宋体" w:hAnsi="宋体" w:cs="宋体"/>
                <w:bCs/>
                <w:kern w:val="0"/>
                <w:sz w:val="24"/>
              </w:rPr>
            </w:pPr>
            <w:r>
              <w:rPr>
                <w:rFonts w:ascii="宋体" w:hAnsi="宋体" w:cs="宋体" w:hint="eastAsia"/>
                <w:bCs/>
                <w:kern w:val="0"/>
                <w:sz w:val="24"/>
              </w:rPr>
              <w:t>动土作业范围、内容、方式(包括深度、面积，并附简图)：</w:t>
            </w:r>
          </w:p>
          <w:p w14:paraId="628D425E" w14:textId="77777777" w:rsidR="00EE4B8F" w:rsidRDefault="00EE4B8F" w:rsidP="008E2676">
            <w:pPr>
              <w:widowControl/>
              <w:ind w:firstLine="200"/>
              <w:jc w:val="left"/>
              <w:rPr>
                <w:rFonts w:ascii="宋体" w:hAnsi="宋体" w:cs="宋体"/>
                <w:bCs/>
                <w:kern w:val="0"/>
                <w:sz w:val="24"/>
              </w:rPr>
            </w:pPr>
          </w:p>
          <w:p w14:paraId="6037EE42" w14:textId="77777777" w:rsidR="00EE4B8F" w:rsidRDefault="00EE4B8F" w:rsidP="008E2676">
            <w:pPr>
              <w:widowControl/>
              <w:ind w:firstLine="200"/>
              <w:jc w:val="left"/>
              <w:rPr>
                <w:rFonts w:ascii="宋体" w:hAnsi="宋体" w:cs="宋体"/>
                <w:bCs/>
                <w:kern w:val="0"/>
                <w:sz w:val="24"/>
              </w:rPr>
            </w:pPr>
          </w:p>
          <w:p w14:paraId="5CBC3936" w14:textId="77777777" w:rsidR="00EE4B8F" w:rsidRDefault="00EE4B8F" w:rsidP="008E2676">
            <w:pPr>
              <w:widowControl/>
              <w:ind w:firstLine="200"/>
              <w:jc w:val="left"/>
              <w:rPr>
                <w:rFonts w:ascii="宋体" w:hAnsi="宋体" w:cs="宋体"/>
                <w:bCs/>
                <w:kern w:val="0"/>
                <w:sz w:val="24"/>
              </w:rPr>
            </w:pPr>
          </w:p>
          <w:p w14:paraId="3BEBA149" w14:textId="77777777" w:rsidR="00EE4B8F" w:rsidRDefault="00EE4B8F" w:rsidP="008E2676">
            <w:pPr>
              <w:widowControl/>
              <w:ind w:firstLineChars="1332" w:firstLine="3197"/>
              <w:jc w:val="left"/>
              <w:rPr>
                <w:rFonts w:ascii="宋体" w:hAnsi="宋体" w:cs="宋体"/>
                <w:bCs/>
                <w:kern w:val="0"/>
                <w:sz w:val="24"/>
              </w:rPr>
            </w:pPr>
            <w:r>
              <w:rPr>
                <w:rFonts w:ascii="宋体" w:hAnsi="宋体" w:cs="宋体" w:hint="eastAsia"/>
                <w:bCs/>
                <w:kern w:val="0"/>
                <w:sz w:val="24"/>
              </w:rPr>
              <w:t>项目负责人：         年   月   日   时    分</w:t>
            </w:r>
          </w:p>
        </w:tc>
      </w:tr>
      <w:tr w:rsidR="00EE4B8F" w14:paraId="07468F05" w14:textId="77777777" w:rsidTr="008E2676">
        <w:trPr>
          <w:cantSplit/>
          <w:jc w:val="center"/>
        </w:trPr>
        <w:tc>
          <w:tcPr>
            <w:tcW w:w="9703" w:type="dxa"/>
            <w:gridSpan w:val="8"/>
            <w:tcBorders>
              <w:top w:val="single" w:sz="4" w:space="0" w:color="auto"/>
              <w:left w:val="single" w:sz="4" w:space="0" w:color="auto"/>
              <w:bottom w:val="single" w:sz="4" w:space="0" w:color="auto"/>
              <w:right w:val="single" w:sz="4" w:space="0" w:color="auto"/>
            </w:tcBorders>
          </w:tcPr>
          <w:p w14:paraId="1D0F1549" w14:textId="77777777" w:rsidR="00EE4B8F" w:rsidRDefault="00EE4B8F" w:rsidP="008E2676">
            <w:pPr>
              <w:widowControl/>
              <w:ind w:firstLine="200"/>
              <w:jc w:val="left"/>
              <w:rPr>
                <w:rFonts w:ascii="宋体" w:hAnsi="宋体" w:cs="宋体"/>
                <w:bCs/>
                <w:kern w:val="0"/>
                <w:sz w:val="24"/>
              </w:rPr>
            </w:pPr>
            <w:r>
              <w:rPr>
                <w:rFonts w:ascii="宋体" w:hAnsi="宋体" w:cs="宋体" w:hint="eastAsia"/>
                <w:bCs/>
                <w:kern w:val="0"/>
                <w:sz w:val="24"/>
              </w:rPr>
              <w:t>危害辨识：</w:t>
            </w:r>
          </w:p>
          <w:p w14:paraId="66B045E4" w14:textId="77777777" w:rsidR="00EE4B8F" w:rsidRDefault="00EE4B8F" w:rsidP="008E2676">
            <w:pPr>
              <w:widowControl/>
              <w:ind w:firstLine="200"/>
              <w:jc w:val="center"/>
              <w:rPr>
                <w:rFonts w:ascii="宋体" w:hAnsi="宋体" w:cs="宋体"/>
                <w:bCs/>
                <w:kern w:val="0"/>
                <w:sz w:val="24"/>
              </w:rPr>
            </w:pPr>
          </w:p>
          <w:p w14:paraId="13763AC2" w14:textId="77777777" w:rsidR="00EE4B8F" w:rsidRDefault="00EE4B8F" w:rsidP="008E2676">
            <w:pPr>
              <w:widowControl/>
              <w:ind w:firstLine="200"/>
              <w:jc w:val="center"/>
              <w:rPr>
                <w:rFonts w:ascii="宋体" w:hAnsi="宋体" w:cs="宋体"/>
                <w:bCs/>
                <w:kern w:val="0"/>
                <w:sz w:val="24"/>
              </w:rPr>
            </w:pPr>
          </w:p>
          <w:p w14:paraId="39B8F2C7" w14:textId="77777777" w:rsidR="00EE4B8F" w:rsidRDefault="00EE4B8F" w:rsidP="008E2676">
            <w:pPr>
              <w:widowControl/>
              <w:ind w:firstLine="200"/>
              <w:jc w:val="center"/>
              <w:rPr>
                <w:rFonts w:ascii="宋体" w:hAnsi="宋体" w:cs="宋体"/>
                <w:bCs/>
                <w:kern w:val="0"/>
                <w:sz w:val="24"/>
              </w:rPr>
            </w:pPr>
          </w:p>
        </w:tc>
      </w:tr>
      <w:tr w:rsidR="00EE4B8F" w14:paraId="26AA02E5" w14:textId="77777777" w:rsidTr="008E2676">
        <w:trPr>
          <w:cantSplit/>
          <w:trHeight w:val="1793"/>
          <w:jc w:val="center"/>
        </w:trPr>
        <w:tc>
          <w:tcPr>
            <w:tcW w:w="9703" w:type="dxa"/>
            <w:gridSpan w:val="8"/>
            <w:tcBorders>
              <w:top w:val="single" w:sz="4" w:space="0" w:color="auto"/>
              <w:left w:val="single" w:sz="4" w:space="0" w:color="auto"/>
              <w:bottom w:val="single" w:sz="4" w:space="0" w:color="auto"/>
              <w:right w:val="single" w:sz="4" w:space="0" w:color="auto"/>
            </w:tcBorders>
            <w:vAlign w:val="center"/>
          </w:tcPr>
          <w:p w14:paraId="38E9544F" w14:textId="77777777" w:rsidR="00EE4B8F" w:rsidRDefault="00EE4B8F" w:rsidP="008E2676">
            <w:pPr>
              <w:widowControl/>
              <w:ind w:firstLine="200"/>
              <w:jc w:val="left"/>
              <w:rPr>
                <w:rFonts w:ascii="宋体" w:hAnsi="宋体" w:cs="宋体"/>
                <w:bCs/>
                <w:kern w:val="0"/>
                <w:sz w:val="24"/>
              </w:rPr>
            </w:pPr>
            <w:r>
              <w:rPr>
                <w:rFonts w:ascii="宋体" w:hAnsi="宋体" w:cs="宋体" w:hint="eastAsia"/>
                <w:bCs/>
                <w:kern w:val="0"/>
                <w:sz w:val="24"/>
              </w:rPr>
              <w:t>动土安全措施（执行背面）：</w:t>
            </w:r>
          </w:p>
          <w:p w14:paraId="6A543BF4" w14:textId="77777777" w:rsidR="00EE4B8F" w:rsidRDefault="00EE4B8F" w:rsidP="008E2676">
            <w:pPr>
              <w:widowControl/>
              <w:ind w:firstLine="200"/>
              <w:jc w:val="left"/>
              <w:rPr>
                <w:rFonts w:ascii="宋体" w:hAnsi="宋体" w:cs="宋体"/>
                <w:bCs/>
                <w:kern w:val="0"/>
                <w:sz w:val="24"/>
              </w:rPr>
            </w:pPr>
          </w:p>
          <w:p w14:paraId="3C8CF700" w14:textId="77777777" w:rsidR="00EE4B8F" w:rsidRDefault="00EE4B8F" w:rsidP="008E2676">
            <w:pPr>
              <w:widowControl/>
              <w:ind w:firstLine="200"/>
              <w:jc w:val="left"/>
              <w:rPr>
                <w:rFonts w:ascii="宋体" w:hAnsi="宋体" w:cs="宋体"/>
                <w:bCs/>
                <w:kern w:val="0"/>
                <w:sz w:val="24"/>
              </w:rPr>
            </w:pPr>
          </w:p>
          <w:p w14:paraId="06ECA268" w14:textId="77777777" w:rsidR="00EE4B8F" w:rsidRDefault="00EE4B8F" w:rsidP="008E2676">
            <w:pPr>
              <w:widowControl/>
              <w:ind w:firstLine="200"/>
              <w:jc w:val="left"/>
              <w:rPr>
                <w:rFonts w:ascii="宋体" w:hAnsi="宋体" w:cs="宋体"/>
                <w:bCs/>
                <w:kern w:val="0"/>
                <w:sz w:val="24"/>
              </w:rPr>
            </w:pPr>
          </w:p>
          <w:p w14:paraId="3F1F165F" w14:textId="77777777" w:rsidR="00EE4B8F" w:rsidRDefault="00EE4B8F" w:rsidP="008E2676">
            <w:pPr>
              <w:widowControl/>
              <w:ind w:firstLineChars="1300" w:firstLine="3120"/>
              <w:jc w:val="left"/>
              <w:rPr>
                <w:rFonts w:ascii="宋体" w:hAnsi="宋体" w:cs="宋体"/>
                <w:bCs/>
                <w:kern w:val="0"/>
                <w:sz w:val="24"/>
              </w:rPr>
            </w:pPr>
            <w:r>
              <w:rPr>
                <w:rFonts w:ascii="宋体" w:hAnsi="宋体" w:cs="宋体" w:hint="eastAsia"/>
                <w:bCs/>
                <w:kern w:val="0"/>
                <w:sz w:val="24"/>
              </w:rPr>
              <w:t>作业负责人：         年   月   日   时    分</w:t>
            </w:r>
          </w:p>
        </w:tc>
      </w:tr>
      <w:tr w:rsidR="00EE4B8F" w14:paraId="59DBFF46" w14:textId="77777777" w:rsidTr="008E2676">
        <w:trPr>
          <w:cantSplit/>
          <w:trHeight w:val="1361"/>
          <w:jc w:val="center"/>
        </w:trPr>
        <w:tc>
          <w:tcPr>
            <w:tcW w:w="1685" w:type="dxa"/>
            <w:tcBorders>
              <w:top w:val="single" w:sz="4" w:space="0" w:color="auto"/>
              <w:left w:val="single" w:sz="4" w:space="0" w:color="auto"/>
              <w:bottom w:val="single" w:sz="4" w:space="0" w:color="auto"/>
              <w:right w:val="single" w:sz="4" w:space="0" w:color="auto"/>
            </w:tcBorders>
            <w:vAlign w:val="center"/>
          </w:tcPr>
          <w:p w14:paraId="633DD080" w14:textId="77777777" w:rsidR="00EE4B8F" w:rsidRDefault="00EE4B8F" w:rsidP="008E2676">
            <w:pPr>
              <w:widowControl/>
              <w:jc w:val="left"/>
              <w:rPr>
                <w:rFonts w:ascii="宋体" w:hAnsi="宋体" w:cs="宋体"/>
                <w:bCs/>
                <w:kern w:val="0"/>
                <w:sz w:val="24"/>
              </w:rPr>
            </w:pPr>
            <w:r>
              <w:rPr>
                <w:rFonts w:ascii="宋体" w:hAnsi="宋体" w:cs="宋体" w:hint="eastAsia"/>
                <w:bCs/>
                <w:kern w:val="0"/>
                <w:sz w:val="24"/>
              </w:rPr>
              <w:t>作业地段负责人意见</w:t>
            </w:r>
          </w:p>
        </w:tc>
        <w:tc>
          <w:tcPr>
            <w:tcW w:w="8018" w:type="dxa"/>
            <w:gridSpan w:val="7"/>
            <w:tcBorders>
              <w:top w:val="single" w:sz="4" w:space="0" w:color="auto"/>
              <w:left w:val="single" w:sz="4" w:space="0" w:color="auto"/>
              <w:bottom w:val="single" w:sz="4" w:space="0" w:color="auto"/>
              <w:right w:val="single" w:sz="4" w:space="0" w:color="auto"/>
            </w:tcBorders>
          </w:tcPr>
          <w:p w14:paraId="55749903" w14:textId="77777777" w:rsidR="00EE4B8F" w:rsidRDefault="00EE4B8F" w:rsidP="008E2676">
            <w:pPr>
              <w:widowControl/>
              <w:ind w:firstLine="200"/>
              <w:jc w:val="left"/>
              <w:rPr>
                <w:rFonts w:ascii="宋体" w:hAnsi="宋体" w:cs="宋体"/>
                <w:bCs/>
                <w:kern w:val="0"/>
                <w:sz w:val="24"/>
              </w:rPr>
            </w:pPr>
          </w:p>
          <w:p w14:paraId="751EF21C" w14:textId="77777777" w:rsidR="00EE4B8F" w:rsidRDefault="00EE4B8F" w:rsidP="008E2676">
            <w:pPr>
              <w:widowControl/>
              <w:ind w:firstLine="200"/>
              <w:jc w:val="left"/>
              <w:rPr>
                <w:rFonts w:ascii="宋体" w:hAnsi="宋体" w:cs="宋体"/>
                <w:bCs/>
                <w:kern w:val="0"/>
                <w:sz w:val="24"/>
              </w:rPr>
            </w:pPr>
          </w:p>
          <w:p w14:paraId="3F3B1D33" w14:textId="77777777" w:rsidR="00EE4B8F" w:rsidRDefault="00EE4B8F" w:rsidP="008E2676">
            <w:pPr>
              <w:widowControl/>
              <w:ind w:firstLineChars="650" w:firstLine="1560"/>
              <w:jc w:val="left"/>
              <w:rPr>
                <w:rFonts w:ascii="宋体" w:hAnsi="宋体" w:cs="宋体"/>
                <w:bCs/>
                <w:kern w:val="0"/>
                <w:sz w:val="24"/>
              </w:rPr>
            </w:pPr>
            <w:r>
              <w:rPr>
                <w:rFonts w:ascii="宋体" w:hAnsi="宋体" w:cs="宋体" w:hint="eastAsia"/>
                <w:bCs/>
                <w:kern w:val="0"/>
                <w:sz w:val="24"/>
              </w:rPr>
              <w:t>负责人：             年   月   日   时   分</w:t>
            </w:r>
          </w:p>
        </w:tc>
      </w:tr>
      <w:tr w:rsidR="00EE4B8F" w14:paraId="4603E41F" w14:textId="77777777" w:rsidTr="008E2676">
        <w:trPr>
          <w:cantSplit/>
          <w:trHeight w:val="2697"/>
          <w:jc w:val="center"/>
        </w:trPr>
        <w:tc>
          <w:tcPr>
            <w:tcW w:w="9703" w:type="dxa"/>
            <w:gridSpan w:val="8"/>
            <w:tcBorders>
              <w:top w:val="single" w:sz="4" w:space="0" w:color="auto"/>
              <w:left w:val="single" w:sz="4" w:space="0" w:color="auto"/>
              <w:bottom w:val="single" w:sz="4" w:space="0" w:color="auto"/>
              <w:right w:val="single" w:sz="4" w:space="0" w:color="auto"/>
            </w:tcBorders>
          </w:tcPr>
          <w:p w14:paraId="67DD00C9" w14:textId="77777777" w:rsidR="00EE4B8F" w:rsidRDefault="00EE4B8F" w:rsidP="008E2676">
            <w:pPr>
              <w:widowControl/>
              <w:ind w:firstLine="200"/>
              <w:rPr>
                <w:rFonts w:ascii="宋体" w:hAnsi="宋体" w:cs="宋体"/>
                <w:bCs/>
                <w:kern w:val="0"/>
                <w:sz w:val="24"/>
              </w:rPr>
            </w:pPr>
            <w:r>
              <w:rPr>
                <w:rFonts w:ascii="宋体" w:hAnsi="宋体" w:cs="宋体" w:hint="eastAsia"/>
                <w:bCs/>
                <w:kern w:val="0"/>
                <w:sz w:val="24"/>
              </w:rPr>
              <w:t>有关水、电、汽、工艺、设备、消防、安全等部门会签意见：</w:t>
            </w:r>
          </w:p>
          <w:p w14:paraId="24740F7D" w14:textId="77777777" w:rsidR="00EE4B8F" w:rsidRDefault="00EE4B8F" w:rsidP="008E2676">
            <w:pPr>
              <w:widowControl/>
              <w:ind w:firstLine="200"/>
              <w:rPr>
                <w:rFonts w:ascii="宋体" w:hAnsi="宋体" w:cs="宋体"/>
                <w:bCs/>
                <w:kern w:val="0"/>
                <w:sz w:val="24"/>
              </w:rPr>
            </w:pPr>
          </w:p>
          <w:p w14:paraId="1382FA8A" w14:textId="77777777" w:rsidR="00EE4B8F" w:rsidRDefault="00EE4B8F" w:rsidP="008E2676">
            <w:pPr>
              <w:widowControl/>
              <w:ind w:firstLine="200"/>
              <w:rPr>
                <w:rFonts w:ascii="宋体" w:hAnsi="宋体" w:cs="宋体"/>
                <w:bCs/>
                <w:kern w:val="0"/>
                <w:sz w:val="24"/>
              </w:rPr>
            </w:pPr>
          </w:p>
          <w:p w14:paraId="22D24897" w14:textId="77777777" w:rsidR="00EE4B8F" w:rsidRDefault="00EE4B8F" w:rsidP="008E2676">
            <w:pPr>
              <w:widowControl/>
              <w:ind w:firstLine="200"/>
              <w:rPr>
                <w:rFonts w:ascii="宋体" w:hAnsi="宋体" w:cs="宋体"/>
                <w:bCs/>
                <w:kern w:val="0"/>
                <w:sz w:val="24"/>
              </w:rPr>
            </w:pPr>
          </w:p>
          <w:p w14:paraId="78379521" w14:textId="77777777" w:rsidR="00EE4B8F" w:rsidRDefault="00EE4B8F" w:rsidP="008E2676">
            <w:pPr>
              <w:widowControl/>
              <w:ind w:firstLine="200"/>
              <w:rPr>
                <w:rFonts w:ascii="宋体" w:hAnsi="宋体" w:cs="宋体"/>
                <w:bCs/>
                <w:kern w:val="0"/>
                <w:sz w:val="24"/>
              </w:rPr>
            </w:pPr>
          </w:p>
          <w:p w14:paraId="07610FBF" w14:textId="77777777" w:rsidR="00EE4B8F" w:rsidRDefault="00EE4B8F" w:rsidP="008E2676">
            <w:pPr>
              <w:widowControl/>
              <w:ind w:firstLine="200"/>
              <w:rPr>
                <w:rFonts w:ascii="宋体" w:hAnsi="宋体" w:cs="宋体"/>
                <w:bCs/>
                <w:kern w:val="0"/>
                <w:sz w:val="24"/>
              </w:rPr>
            </w:pPr>
          </w:p>
          <w:p w14:paraId="31A5D67F" w14:textId="77777777" w:rsidR="00EE4B8F" w:rsidRDefault="00EE4B8F" w:rsidP="008E2676">
            <w:pPr>
              <w:widowControl/>
              <w:ind w:firstLine="200"/>
              <w:rPr>
                <w:rFonts w:ascii="宋体" w:hAnsi="宋体" w:cs="宋体"/>
                <w:bCs/>
                <w:kern w:val="0"/>
                <w:sz w:val="24"/>
              </w:rPr>
            </w:pPr>
            <w:r>
              <w:rPr>
                <w:rFonts w:ascii="宋体" w:hAnsi="宋体" w:cs="宋体" w:hint="eastAsia"/>
                <w:bCs/>
                <w:kern w:val="0"/>
                <w:sz w:val="24"/>
              </w:rPr>
              <w:t>总图负责人意见：</w:t>
            </w:r>
          </w:p>
          <w:p w14:paraId="4222A43F" w14:textId="77777777" w:rsidR="00EE4B8F" w:rsidRDefault="00EE4B8F" w:rsidP="008E2676">
            <w:pPr>
              <w:widowControl/>
              <w:ind w:firstLineChars="2287" w:firstLine="5489"/>
              <w:rPr>
                <w:rFonts w:ascii="宋体" w:hAnsi="宋体" w:cs="宋体"/>
                <w:bCs/>
                <w:kern w:val="0"/>
                <w:sz w:val="24"/>
              </w:rPr>
            </w:pPr>
            <w:r>
              <w:rPr>
                <w:rFonts w:ascii="宋体" w:hAnsi="宋体" w:cs="宋体" w:hint="eastAsia"/>
                <w:bCs/>
                <w:kern w:val="0"/>
                <w:sz w:val="24"/>
              </w:rPr>
              <w:t xml:space="preserve">  年   月   日   时   分</w:t>
            </w:r>
          </w:p>
        </w:tc>
      </w:tr>
      <w:tr w:rsidR="00EE4B8F" w14:paraId="33A5D367" w14:textId="77777777" w:rsidTr="008E2676">
        <w:trPr>
          <w:trHeight w:val="1613"/>
          <w:jc w:val="center"/>
        </w:trPr>
        <w:tc>
          <w:tcPr>
            <w:tcW w:w="1685" w:type="dxa"/>
            <w:tcBorders>
              <w:top w:val="single" w:sz="4" w:space="0" w:color="auto"/>
              <w:left w:val="single" w:sz="4" w:space="0" w:color="auto"/>
              <w:bottom w:val="single" w:sz="4" w:space="0" w:color="auto"/>
              <w:right w:val="single" w:sz="4" w:space="0" w:color="auto"/>
            </w:tcBorders>
            <w:vAlign w:val="center"/>
          </w:tcPr>
          <w:p w14:paraId="1E534DEF" w14:textId="77777777" w:rsidR="00EE4B8F" w:rsidRDefault="00EE4B8F" w:rsidP="008E2676">
            <w:pPr>
              <w:widowControl/>
              <w:jc w:val="left"/>
              <w:rPr>
                <w:rFonts w:ascii="宋体" w:hAnsi="宋体" w:cs="宋体"/>
                <w:bCs/>
                <w:kern w:val="0"/>
                <w:sz w:val="24"/>
              </w:rPr>
            </w:pPr>
            <w:r>
              <w:rPr>
                <w:rFonts w:ascii="宋体" w:hAnsi="宋体" w:cs="宋体" w:hint="eastAsia"/>
                <w:bCs/>
                <w:kern w:val="0"/>
                <w:sz w:val="24"/>
              </w:rPr>
              <w:lastRenderedPageBreak/>
              <w:t>完工验收检查</w:t>
            </w:r>
          </w:p>
        </w:tc>
        <w:tc>
          <w:tcPr>
            <w:tcW w:w="8018" w:type="dxa"/>
            <w:gridSpan w:val="7"/>
            <w:tcBorders>
              <w:top w:val="single" w:sz="4" w:space="0" w:color="auto"/>
              <w:left w:val="single" w:sz="4" w:space="0" w:color="auto"/>
              <w:bottom w:val="single" w:sz="4" w:space="0" w:color="auto"/>
              <w:right w:val="single" w:sz="4" w:space="0" w:color="auto"/>
            </w:tcBorders>
          </w:tcPr>
          <w:p w14:paraId="7CE1870A" w14:textId="77777777" w:rsidR="00EE4B8F" w:rsidRDefault="00EE4B8F" w:rsidP="008E2676">
            <w:pPr>
              <w:widowControl/>
              <w:ind w:firstLine="200"/>
              <w:jc w:val="left"/>
              <w:rPr>
                <w:rFonts w:ascii="宋体" w:hAnsi="宋体" w:cs="宋体"/>
                <w:bCs/>
                <w:kern w:val="0"/>
                <w:sz w:val="24"/>
              </w:rPr>
            </w:pPr>
          </w:p>
          <w:p w14:paraId="730673D4" w14:textId="77777777" w:rsidR="00EE4B8F" w:rsidRDefault="00EE4B8F" w:rsidP="008E2676">
            <w:pPr>
              <w:widowControl/>
              <w:ind w:firstLine="200"/>
              <w:jc w:val="left"/>
              <w:rPr>
                <w:rFonts w:ascii="宋体" w:hAnsi="宋体" w:cs="宋体"/>
                <w:bCs/>
                <w:kern w:val="0"/>
                <w:sz w:val="24"/>
              </w:rPr>
            </w:pPr>
          </w:p>
          <w:p w14:paraId="59968D1E" w14:textId="77777777" w:rsidR="00EE4B8F" w:rsidRDefault="00EE4B8F" w:rsidP="008E2676">
            <w:pPr>
              <w:widowControl/>
              <w:ind w:firstLineChars="3000" w:firstLine="7200"/>
              <w:jc w:val="left"/>
              <w:rPr>
                <w:rFonts w:ascii="宋体" w:hAnsi="宋体" w:cs="宋体"/>
                <w:bCs/>
                <w:kern w:val="0"/>
                <w:sz w:val="24"/>
              </w:rPr>
            </w:pPr>
          </w:p>
          <w:p w14:paraId="7FB09089" w14:textId="77777777" w:rsidR="00EE4B8F" w:rsidRDefault="00EE4B8F" w:rsidP="008E2676">
            <w:pPr>
              <w:widowControl/>
              <w:ind w:firstLineChars="850" w:firstLine="2040"/>
              <w:jc w:val="left"/>
              <w:rPr>
                <w:rFonts w:ascii="宋体" w:hAnsi="宋体" w:cs="宋体"/>
                <w:bCs/>
                <w:kern w:val="0"/>
                <w:sz w:val="24"/>
              </w:rPr>
            </w:pPr>
            <w:r>
              <w:rPr>
                <w:rFonts w:ascii="宋体" w:hAnsi="宋体" w:cs="宋体" w:hint="eastAsia"/>
                <w:bCs/>
                <w:kern w:val="0"/>
                <w:sz w:val="24"/>
              </w:rPr>
              <w:t>签字：            年   月   日   时   分</w:t>
            </w:r>
          </w:p>
        </w:tc>
      </w:tr>
    </w:tbl>
    <w:p w14:paraId="7BABE52A" w14:textId="77777777" w:rsidR="00EE4B8F" w:rsidRDefault="00EE4B8F" w:rsidP="00EE4B8F">
      <w:pPr>
        <w:keepNext/>
        <w:keepLines/>
        <w:jc w:val="center"/>
        <w:outlineLvl w:val="3"/>
        <w:rPr>
          <w:rFonts w:ascii="宋体" w:hAnsi="宋体"/>
          <w:b/>
          <w:bCs/>
          <w:sz w:val="28"/>
          <w:szCs w:val="28"/>
        </w:rPr>
      </w:pPr>
      <w:r>
        <w:rPr>
          <w:rFonts w:ascii="黑体" w:eastAsia="黑体" w:hAnsi="宋体" w:hint="eastAsia"/>
          <w:sz w:val="24"/>
        </w:rPr>
        <w:br w:type="page"/>
      </w:r>
      <w:bookmarkStart w:id="162" w:name="_Toc334616233"/>
      <w:r>
        <w:rPr>
          <w:rFonts w:ascii="宋体" w:hAnsi="宋体" w:hint="eastAsia"/>
          <w:b/>
          <w:bCs/>
          <w:sz w:val="28"/>
          <w:szCs w:val="28"/>
        </w:rPr>
        <w:lastRenderedPageBreak/>
        <w:t>动土安全作业证 (背面)</w:t>
      </w:r>
      <w:bookmarkEnd w:id="162"/>
    </w:p>
    <w:p w14:paraId="0C8378CB" w14:textId="77777777" w:rsidR="00EE4B8F" w:rsidRDefault="00EE4B8F" w:rsidP="009D7577">
      <w:pPr>
        <w:widowControl/>
        <w:spacing w:beforeLines="50" w:before="120" w:afterLines="100" w:after="240" w:line="560" w:lineRule="exact"/>
        <w:ind w:firstLine="198"/>
        <w:jc w:val="center"/>
        <w:rPr>
          <w:rFonts w:ascii="Tahoma" w:hAnsi="宋体" w:cs="Tahoma"/>
          <w:b/>
          <w:kern w:val="0"/>
          <w:sz w:val="24"/>
        </w:rPr>
      </w:pPr>
      <w:r>
        <w:rPr>
          <w:rFonts w:ascii="Tahoma" w:hAnsi="宋体" w:cs="Tahoma"/>
          <w:b/>
          <w:kern w:val="0"/>
          <w:sz w:val="24"/>
        </w:rPr>
        <w:t>安全措施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6945"/>
        <w:gridCol w:w="947"/>
      </w:tblGrid>
      <w:tr w:rsidR="00EE4B8F" w14:paraId="5A4FCC5B" w14:textId="77777777" w:rsidTr="008E2676">
        <w:trPr>
          <w:trHeight w:val="494"/>
          <w:jc w:val="center"/>
        </w:trPr>
        <w:tc>
          <w:tcPr>
            <w:tcW w:w="808" w:type="dxa"/>
            <w:tcBorders>
              <w:top w:val="single" w:sz="4" w:space="0" w:color="auto"/>
              <w:left w:val="single" w:sz="4" w:space="0" w:color="auto"/>
              <w:bottom w:val="single" w:sz="4" w:space="0" w:color="auto"/>
              <w:right w:val="single" w:sz="4" w:space="0" w:color="auto"/>
            </w:tcBorders>
            <w:vAlign w:val="center"/>
          </w:tcPr>
          <w:p w14:paraId="2ABDB307" w14:textId="77777777" w:rsidR="00EE4B8F" w:rsidRDefault="00EE4B8F" w:rsidP="008E2676">
            <w:pPr>
              <w:widowControl/>
              <w:jc w:val="center"/>
              <w:rPr>
                <w:rFonts w:ascii="宋体" w:hAnsi="宋体" w:cs="宋体"/>
                <w:bCs/>
                <w:kern w:val="0"/>
                <w:sz w:val="24"/>
              </w:rPr>
            </w:pPr>
            <w:r>
              <w:rPr>
                <w:rFonts w:ascii="宋体" w:hAnsi="宋体" w:cs="宋体" w:hint="eastAsia"/>
                <w:bCs/>
                <w:kern w:val="0"/>
                <w:sz w:val="24"/>
              </w:rPr>
              <w:t>序号</w:t>
            </w:r>
          </w:p>
        </w:tc>
        <w:tc>
          <w:tcPr>
            <w:tcW w:w="6945" w:type="dxa"/>
            <w:tcBorders>
              <w:top w:val="single" w:sz="4" w:space="0" w:color="auto"/>
              <w:left w:val="single" w:sz="4" w:space="0" w:color="auto"/>
              <w:bottom w:val="single" w:sz="4" w:space="0" w:color="auto"/>
              <w:right w:val="single" w:sz="4" w:space="0" w:color="auto"/>
            </w:tcBorders>
          </w:tcPr>
          <w:p w14:paraId="4A89DE9F" w14:textId="77777777" w:rsidR="00EE4B8F" w:rsidRDefault="00EE4B8F" w:rsidP="008E2676">
            <w:pPr>
              <w:widowControl/>
              <w:tabs>
                <w:tab w:val="left" w:pos="0"/>
              </w:tabs>
              <w:ind w:firstLine="200"/>
              <w:jc w:val="center"/>
              <w:rPr>
                <w:rFonts w:ascii="宋体" w:hAnsi="宋体" w:cs="宋体"/>
                <w:bCs/>
                <w:kern w:val="0"/>
                <w:sz w:val="24"/>
              </w:rPr>
            </w:pPr>
            <w:r>
              <w:rPr>
                <w:rFonts w:ascii="宋体" w:hAnsi="宋体" w:cs="宋体" w:hint="eastAsia"/>
                <w:bCs/>
                <w:kern w:val="0"/>
                <w:sz w:val="24"/>
              </w:rPr>
              <w:t xml:space="preserve"> 安  全  措  施</w:t>
            </w:r>
          </w:p>
        </w:tc>
        <w:tc>
          <w:tcPr>
            <w:tcW w:w="947" w:type="dxa"/>
            <w:tcBorders>
              <w:top w:val="single" w:sz="4" w:space="0" w:color="auto"/>
              <w:left w:val="single" w:sz="4" w:space="0" w:color="auto"/>
              <w:bottom w:val="single" w:sz="4" w:space="0" w:color="auto"/>
              <w:right w:val="single" w:sz="4" w:space="0" w:color="auto"/>
            </w:tcBorders>
            <w:vAlign w:val="center"/>
          </w:tcPr>
          <w:p w14:paraId="262E53C1" w14:textId="77777777" w:rsidR="00EE4B8F" w:rsidRDefault="00EE4B8F" w:rsidP="008E2676">
            <w:pPr>
              <w:widowControl/>
              <w:tabs>
                <w:tab w:val="left" w:pos="234"/>
              </w:tabs>
              <w:ind w:firstLineChars="14" w:firstLine="34"/>
              <w:jc w:val="center"/>
              <w:rPr>
                <w:rFonts w:ascii="宋体" w:hAnsi="宋体" w:cs="宋体"/>
                <w:bCs/>
                <w:kern w:val="0"/>
                <w:sz w:val="24"/>
              </w:rPr>
            </w:pPr>
            <w:r>
              <w:rPr>
                <w:rFonts w:ascii="宋体" w:hAnsi="宋体" w:cs="宋体" w:hint="eastAsia"/>
                <w:bCs/>
                <w:kern w:val="0"/>
                <w:sz w:val="24"/>
              </w:rPr>
              <w:t>打√</w:t>
            </w:r>
          </w:p>
        </w:tc>
      </w:tr>
      <w:tr w:rsidR="00EE4B8F" w14:paraId="391CF877" w14:textId="77777777" w:rsidTr="008E2676">
        <w:trPr>
          <w:trHeight w:val="490"/>
          <w:jc w:val="center"/>
        </w:trPr>
        <w:tc>
          <w:tcPr>
            <w:tcW w:w="808" w:type="dxa"/>
            <w:tcBorders>
              <w:top w:val="single" w:sz="4" w:space="0" w:color="auto"/>
              <w:left w:val="single" w:sz="4" w:space="0" w:color="auto"/>
              <w:bottom w:val="single" w:sz="4" w:space="0" w:color="auto"/>
              <w:right w:val="single" w:sz="4" w:space="0" w:color="auto"/>
            </w:tcBorders>
            <w:vAlign w:val="center"/>
          </w:tcPr>
          <w:p w14:paraId="425FB692" w14:textId="77777777" w:rsidR="00EE4B8F" w:rsidRDefault="00EE4B8F" w:rsidP="008E2676">
            <w:pPr>
              <w:widowControl/>
              <w:jc w:val="center"/>
              <w:rPr>
                <w:rFonts w:ascii="宋体" w:hAnsi="宋体" w:cs="宋体"/>
                <w:bCs/>
                <w:kern w:val="0"/>
                <w:sz w:val="24"/>
              </w:rPr>
            </w:pPr>
            <w:r>
              <w:rPr>
                <w:rFonts w:ascii="宋体" w:hAnsi="宋体" w:cs="宋体" w:hint="eastAsia"/>
                <w:bCs/>
                <w:kern w:val="0"/>
                <w:sz w:val="24"/>
              </w:rPr>
              <w:t>1</w:t>
            </w:r>
          </w:p>
        </w:tc>
        <w:tc>
          <w:tcPr>
            <w:tcW w:w="6945" w:type="dxa"/>
            <w:tcBorders>
              <w:top w:val="single" w:sz="4" w:space="0" w:color="auto"/>
              <w:left w:val="single" w:sz="4" w:space="0" w:color="auto"/>
              <w:bottom w:val="single" w:sz="4" w:space="0" w:color="auto"/>
              <w:right w:val="single" w:sz="4" w:space="0" w:color="auto"/>
            </w:tcBorders>
            <w:vAlign w:val="center"/>
          </w:tcPr>
          <w:p w14:paraId="6CEBCE03"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作业人员作业前已进行了安全教育</w:t>
            </w:r>
          </w:p>
        </w:tc>
        <w:tc>
          <w:tcPr>
            <w:tcW w:w="947" w:type="dxa"/>
            <w:tcBorders>
              <w:top w:val="single" w:sz="4" w:space="0" w:color="auto"/>
              <w:left w:val="single" w:sz="4" w:space="0" w:color="auto"/>
              <w:bottom w:val="single" w:sz="4" w:space="0" w:color="auto"/>
              <w:right w:val="single" w:sz="4" w:space="0" w:color="auto"/>
            </w:tcBorders>
            <w:vAlign w:val="center"/>
          </w:tcPr>
          <w:p w14:paraId="2D4B342A" w14:textId="77777777" w:rsidR="00EE4B8F" w:rsidRDefault="00EE4B8F" w:rsidP="008E2676">
            <w:pPr>
              <w:widowControl/>
              <w:tabs>
                <w:tab w:val="left" w:pos="0"/>
                <w:tab w:val="left" w:pos="234"/>
              </w:tabs>
              <w:ind w:firstLineChars="14" w:firstLine="34"/>
              <w:jc w:val="center"/>
              <w:rPr>
                <w:rFonts w:ascii="宋体" w:hAnsi="宋体" w:cs="宋体"/>
                <w:bCs/>
                <w:kern w:val="0"/>
                <w:sz w:val="24"/>
              </w:rPr>
            </w:pPr>
          </w:p>
        </w:tc>
      </w:tr>
      <w:tr w:rsidR="00EE4B8F" w14:paraId="37D70731" w14:textId="77777777" w:rsidTr="008E2676">
        <w:trPr>
          <w:trHeight w:val="620"/>
          <w:jc w:val="center"/>
        </w:trPr>
        <w:tc>
          <w:tcPr>
            <w:tcW w:w="808" w:type="dxa"/>
            <w:tcBorders>
              <w:top w:val="single" w:sz="4" w:space="0" w:color="auto"/>
              <w:left w:val="single" w:sz="4" w:space="0" w:color="auto"/>
              <w:bottom w:val="single" w:sz="4" w:space="0" w:color="auto"/>
              <w:right w:val="single" w:sz="4" w:space="0" w:color="auto"/>
            </w:tcBorders>
            <w:vAlign w:val="center"/>
          </w:tcPr>
          <w:p w14:paraId="2774B277" w14:textId="77777777" w:rsidR="00EE4B8F" w:rsidRDefault="00EE4B8F" w:rsidP="008E2676">
            <w:pPr>
              <w:widowControl/>
              <w:jc w:val="center"/>
              <w:rPr>
                <w:rFonts w:ascii="宋体" w:hAnsi="宋体" w:cs="宋体"/>
                <w:bCs/>
                <w:kern w:val="0"/>
                <w:sz w:val="24"/>
              </w:rPr>
            </w:pPr>
            <w:r>
              <w:rPr>
                <w:rFonts w:ascii="宋体" w:hAnsi="宋体" w:cs="宋体" w:hint="eastAsia"/>
                <w:bCs/>
                <w:kern w:val="0"/>
                <w:sz w:val="24"/>
              </w:rPr>
              <w:t>2</w:t>
            </w:r>
          </w:p>
        </w:tc>
        <w:tc>
          <w:tcPr>
            <w:tcW w:w="6945" w:type="dxa"/>
            <w:tcBorders>
              <w:top w:val="single" w:sz="4" w:space="0" w:color="auto"/>
              <w:left w:val="single" w:sz="4" w:space="0" w:color="auto"/>
              <w:bottom w:val="single" w:sz="4" w:space="0" w:color="auto"/>
              <w:right w:val="single" w:sz="4" w:space="0" w:color="auto"/>
            </w:tcBorders>
            <w:vAlign w:val="center"/>
          </w:tcPr>
          <w:p w14:paraId="42EF52C7"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作业地点处于易燃易爆场所，需要动火时是否办理了动火证</w:t>
            </w:r>
          </w:p>
        </w:tc>
        <w:tc>
          <w:tcPr>
            <w:tcW w:w="947" w:type="dxa"/>
            <w:tcBorders>
              <w:top w:val="single" w:sz="4" w:space="0" w:color="auto"/>
              <w:left w:val="single" w:sz="4" w:space="0" w:color="auto"/>
              <w:bottom w:val="single" w:sz="4" w:space="0" w:color="auto"/>
              <w:right w:val="single" w:sz="4" w:space="0" w:color="auto"/>
            </w:tcBorders>
            <w:vAlign w:val="center"/>
          </w:tcPr>
          <w:p w14:paraId="72476412" w14:textId="77777777" w:rsidR="00EE4B8F" w:rsidRDefault="00EE4B8F" w:rsidP="008E2676">
            <w:pPr>
              <w:widowControl/>
              <w:tabs>
                <w:tab w:val="left" w:pos="0"/>
                <w:tab w:val="left" w:pos="234"/>
              </w:tabs>
              <w:ind w:firstLineChars="14" w:firstLine="34"/>
              <w:jc w:val="center"/>
              <w:rPr>
                <w:rFonts w:ascii="宋体" w:hAnsi="宋体" w:cs="宋体"/>
                <w:bCs/>
                <w:kern w:val="0"/>
                <w:sz w:val="24"/>
              </w:rPr>
            </w:pPr>
          </w:p>
        </w:tc>
      </w:tr>
      <w:tr w:rsidR="00EE4B8F" w14:paraId="6C689E3B" w14:textId="77777777" w:rsidTr="008E2676">
        <w:trPr>
          <w:trHeight w:val="542"/>
          <w:jc w:val="center"/>
        </w:trPr>
        <w:tc>
          <w:tcPr>
            <w:tcW w:w="808" w:type="dxa"/>
            <w:tcBorders>
              <w:top w:val="single" w:sz="4" w:space="0" w:color="auto"/>
              <w:left w:val="single" w:sz="4" w:space="0" w:color="auto"/>
              <w:bottom w:val="single" w:sz="4" w:space="0" w:color="auto"/>
              <w:right w:val="single" w:sz="4" w:space="0" w:color="auto"/>
            </w:tcBorders>
            <w:vAlign w:val="center"/>
          </w:tcPr>
          <w:p w14:paraId="4F3BB7FE" w14:textId="77777777" w:rsidR="00EE4B8F" w:rsidRDefault="00EE4B8F" w:rsidP="008E2676">
            <w:pPr>
              <w:widowControl/>
              <w:jc w:val="center"/>
              <w:rPr>
                <w:rFonts w:ascii="宋体" w:hAnsi="宋体" w:cs="宋体"/>
                <w:bCs/>
                <w:kern w:val="0"/>
                <w:sz w:val="24"/>
              </w:rPr>
            </w:pPr>
            <w:r>
              <w:rPr>
                <w:rFonts w:ascii="宋体" w:hAnsi="宋体" w:cs="宋体" w:hint="eastAsia"/>
                <w:bCs/>
                <w:kern w:val="0"/>
                <w:sz w:val="24"/>
              </w:rPr>
              <w:t>3</w:t>
            </w:r>
          </w:p>
        </w:tc>
        <w:tc>
          <w:tcPr>
            <w:tcW w:w="6945" w:type="dxa"/>
            <w:tcBorders>
              <w:top w:val="single" w:sz="4" w:space="0" w:color="auto"/>
              <w:left w:val="single" w:sz="4" w:space="0" w:color="auto"/>
              <w:bottom w:val="single" w:sz="4" w:space="0" w:color="auto"/>
              <w:right w:val="single" w:sz="4" w:space="0" w:color="auto"/>
            </w:tcBorders>
            <w:vAlign w:val="center"/>
          </w:tcPr>
          <w:p w14:paraId="410E7945"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地下电力电缆已确认保护措施已落实</w:t>
            </w:r>
          </w:p>
        </w:tc>
        <w:tc>
          <w:tcPr>
            <w:tcW w:w="947" w:type="dxa"/>
            <w:tcBorders>
              <w:top w:val="single" w:sz="4" w:space="0" w:color="auto"/>
              <w:left w:val="single" w:sz="4" w:space="0" w:color="auto"/>
              <w:bottom w:val="single" w:sz="4" w:space="0" w:color="auto"/>
              <w:right w:val="single" w:sz="4" w:space="0" w:color="auto"/>
            </w:tcBorders>
            <w:vAlign w:val="center"/>
          </w:tcPr>
          <w:p w14:paraId="634F186B" w14:textId="77777777" w:rsidR="00EE4B8F" w:rsidRDefault="00EE4B8F" w:rsidP="008E2676">
            <w:pPr>
              <w:widowControl/>
              <w:tabs>
                <w:tab w:val="left" w:pos="0"/>
                <w:tab w:val="left" w:pos="234"/>
              </w:tabs>
              <w:ind w:firstLineChars="14" w:firstLine="34"/>
              <w:jc w:val="center"/>
              <w:rPr>
                <w:rFonts w:ascii="宋体" w:hAnsi="宋体" w:cs="宋体"/>
                <w:bCs/>
                <w:kern w:val="0"/>
                <w:sz w:val="24"/>
              </w:rPr>
            </w:pPr>
          </w:p>
        </w:tc>
      </w:tr>
      <w:tr w:rsidR="00EE4B8F" w14:paraId="1F87CB85" w14:textId="77777777" w:rsidTr="008E2676">
        <w:trPr>
          <w:trHeight w:val="706"/>
          <w:jc w:val="center"/>
        </w:trPr>
        <w:tc>
          <w:tcPr>
            <w:tcW w:w="808" w:type="dxa"/>
            <w:tcBorders>
              <w:top w:val="single" w:sz="4" w:space="0" w:color="auto"/>
              <w:left w:val="single" w:sz="4" w:space="0" w:color="auto"/>
              <w:bottom w:val="single" w:sz="4" w:space="0" w:color="auto"/>
              <w:right w:val="single" w:sz="4" w:space="0" w:color="auto"/>
            </w:tcBorders>
            <w:vAlign w:val="center"/>
          </w:tcPr>
          <w:p w14:paraId="048B23B7" w14:textId="77777777" w:rsidR="00EE4B8F" w:rsidRDefault="00EE4B8F" w:rsidP="008E2676">
            <w:pPr>
              <w:widowControl/>
              <w:jc w:val="center"/>
              <w:rPr>
                <w:rFonts w:ascii="宋体" w:hAnsi="宋体" w:cs="宋体"/>
                <w:bCs/>
                <w:kern w:val="0"/>
                <w:sz w:val="24"/>
              </w:rPr>
            </w:pPr>
            <w:r>
              <w:rPr>
                <w:rFonts w:ascii="宋体" w:hAnsi="宋体" w:cs="宋体" w:hint="eastAsia"/>
                <w:bCs/>
                <w:kern w:val="0"/>
                <w:sz w:val="24"/>
              </w:rPr>
              <w:t>4</w:t>
            </w:r>
          </w:p>
        </w:tc>
        <w:tc>
          <w:tcPr>
            <w:tcW w:w="6945" w:type="dxa"/>
            <w:tcBorders>
              <w:top w:val="single" w:sz="4" w:space="0" w:color="auto"/>
              <w:left w:val="single" w:sz="4" w:space="0" w:color="auto"/>
              <w:bottom w:val="single" w:sz="4" w:space="0" w:color="auto"/>
              <w:right w:val="single" w:sz="4" w:space="0" w:color="auto"/>
            </w:tcBorders>
            <w:vAlign w:val="center"/>
          </w:tcPr>
          <w:p w14:paraId="68E5D4B5"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地下通讯电（光）缆、局域网络电（光）缆已确认保护措施已落实</w:t>
            </w:r>
          </w:p>
        </w:tc>
        <w:tc>
          <w:tcPr>
            <w:tcW w:w="947" w:type="dxa"/>
            <w:tcBorders>
              <w:top w:val="single" w:sz="4" w:space="0" w:color="auto"/>
              <w:left w:val="single" w:sz="4" w:space="0" w:color="auto"/>
              <w:bottom w:val="single" w:sz="4" w:space="0" w:color="auto"/>
              <w:right w:val="single" w:sz="4" w:space="0" w:color="auto"/>
            </w:tcBorders>
            <w:vAlign w:val="center"/>
          </w:tcPr>
          <w:p w14:paraId="541E0A8E" w14:textId="77777777" w:rsidR="00EE4B8F" w:rsidRDefault="00EE4B8F" w:rsidP="008E2676">
            <w:pPr>
              <w:widowControl/>
              <w:tabs>
                <w:tab w:val="left" w:pos="0"/>
                <w:tab w:val="left" w:pos="234"/>
              </w:tabs>
              <w:ind w:firstLineChars="14" w:firstLine="34"/>
              <w:jc w:val="center"/>
              <w:rPr>
                <w:rFonts w:ascii="宋体" w:hAnsi="宋体" w:cs="宋体"/>
                <w:bCs/>
                <w:kern w:val="0"/>
                <w:sz w:val="24"/>
              </w:rPr>
            </w:pPr>
          </w:p>
        </w:tc>
      </w:tr>
      <w:tr w:rsidR="00EE4B8F" w14:paraId="25C6918A" w14:textId="77777777" w:rsidTr="008E2676">
        <w:trPr>
          <w:trHeight w:val="549"/>
          <w:jc w:val="center"/>
        </w:trPr>
        <w:tc>
          <w:tcPr>
            <w:tcW w:w="808" w:type="dxa"/>
            <w:tcBorders>
              <w:top w:val="single" w:sz="4" w:space="0" w:color="auto"/>
              <w:left w:val="single" w:sz="4" w:space="0" w:color="auto"/>
              <w:bottom w:val="single" w:sz="4" w:space="0" w:color="auto"/>
              <w:right w:val="single" w:sz="4" w:space="0" w:color="auto"/>
            </w:tcBorders>
            <w:vAlign w:val="center"/>
          </w:tcPr>
          <w:p w14:paraId="3797704E" w14:textId="77777777" w:rsidR="00EE4B8F" w:rsidRDefault="00EE4B8F" w:rsidP="008E2676">
            <w:pPr>
              <w:widowControl/>
              <w:jc w:val="center"/>
              <w:rPr>
                <w:rFonts w:ascii="宋体" w:hAnsi="宋体" w:cs="宋体"/>
                <w:bCs/>
                <w:kern w:val="0"/>
                <w:sz w:val="24"/>
              </w:rPr>
            </w:pPr>
            <w:r>
              <w:rPr>
                <w:rFonts w:ascii="宋体" w:hAnsi="宋体" w:cs="宋体" w:hint="eastAsia"/>
                <w:bCs/>
                <w:kern w:val="0"/>
                <w:sz w:val="24"/>
              </w:rPr>
              <w:t>5</w:t>
            </w:r>
          </w:p>
        </w:tc>
        <w:tc>
          <w:tcPr>
            <w:tcW w:w="6945" w:type="dxa"/>
            <w:tcBorders>
              <w:top w:val="single" w:sz="4" w:space="0" w:color="auto"/>
              <w:left w:val="single" w:sz="4" w:space="0" w:color="auto"/>
              <w:bottom w:val="single" w:sz="4" w:space="0" w:color="auto"/>
              <w:right w:val="single" w:sz="4" w:space="0" w:color="auto"/>
            </w:tcBorders>
            <w:vAlign w:val="center"/>
          </w:tcPr>
          <w:p w14:paraId="47BC22A6"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地下供排水、消防管线、工艺管线已确认保护措施已落实</w:t>
            </w:r>
          </w:p>
        </w:tc>
        <w:tc>
          <w:tcPr>
            <w:tcW w:w="947" w:type="dxa"/>
            <w:tcBorders>
              <w:top w:val="single" w:sz="4" w:space="0" w:color="auto"/>
              <w:left w:val="single" w:sz="4" w:space="0" w:color="auto"/>
              <w:bottom w:val="single" w:sz="4" w:space="0" w:color="auto"/>
              <w:right w:val="single" w:sz="4" w:space="0" w:color="auto"/>
            </w:tcBorders>
            <w:vAlign w:val="center"/>
          </w:tcPr>
          <w:p w14:paraId="178A0AA1" w14:textId="77777777" w:rsidR="00EE4B8F" w:rsidRDefault="00EE4B8F" w:rsidP="008E2676">
            <w:pPr>
              <w:widowControl/>
              <w:tabs>
                <w:tab w:val="left" w:pos="0"/>
                <w:tab w:val="left" w:pos="234"/>
              </w:tabs>
              <w:ind w:firstLineChars="14" w:firstLine="34"/>
              <w:jc w:val="center"/>
              <w:rPr>
                <w:rFonts w:ascii="宋体" w:hAnsi="宋体" w:cs="宋体"/>
                <w:bCs/>
                <w:kern w:val="0"/>
                <w:sz w:val="24"/>
              </w:rPr>
            </w:pPr>
          </w:p>
        </w:tc>
      </w:tr>
      <w:tr w:rsidR="00EE4B8F" w14:paraId="3A669624" w14:textId="77777777" w:rsidTr="008E2676">
        <w:trPr>
          <w:trHeight w:val="557"/>
          <w:jc w:val="center"/>
        </w:trPr>
        <w:tc>
          <w:tcPr>
            <w:tcW w:w="808" w:type="dxa"/>
            <w:tcBorders>
              <w:top w:val="single" w:sz="4" w:space="0" w:color="auto"/>
              <w:left w:val="single" w:sz="4" w:space="0" w:color="auto"/>
              <w:bottom w:val="single" w:sz="4" w:space="0" w:color="auto"/>
              <w:right w:val="single" w:sz="4" w:space="0" w:color="auto"/>
            </w:tcBorders>
            <w:vAlign w:val="center"/>
          </w:tcPr>
          <w:p w14:paraId="4DCA26CF" w14:textId="77777777" w:rsidR="00EE4B8F" w:rsidRDefault="00EE4B8F" w:rsidP="008E2676">
            <w:pPr>
              <w:widowControl/>
              <w:jc w:val="center"/>
              <w:rPr>
                <w:rFonts w:ascii="宋体" w:hAnsi="宋体" w:cs="宋体"/>
                <w:bCs/>
                <w:kern w:val="0"/>
                <w:sz w:val="24"/>
              </w:rPr>
            </w:pPr>
            <w:r>
              <w:rPr>
                <w:rFonts w:ascii="宋体" w:hAnsi="宋体" w:cs="宋体" w:hint="eastAsia"/>
                <w:bCs/>
                <w:kern w:val="0"/>
                <w:sz w:val="24"/>
              </w:rPr>
              <w:t>6</w:t>
            </w:r>
          </w:p>
        </w:tc>
        <w:tc>
          <w:tcPr>
            <w:tcW w:w="6945" w:type="dxa"/>
            <w:tcBorders>
              <w:top w:val="single" w:sz="4" w:space="0" w:color="auto"/>
              <w:left w:val="single" w:sz="4" w:space="0" w:color="auto"/>
              <w:bottom w:val="single" w:sz="4" w:space="0" w:color="auto"/>
              <w:right w:val="single" w:sz="4" w:space="0" w:color="auto"/>
            </w:tcBorders>
            <w:vAlign w:val="center"/>
          </w:tcPr>
          <w:p w14:paraId="5F3FBE92"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已按作业方案图划线和立桩</w:t>
            </w:r>
          </w:p>
        </w:tc>
        <w:tc>
          <w:tcPr>
            <w:tcW w:w="947" w:type="dxa"/>
            <w:tcBorders>
              <w:top w:val="single" w:sz="4" w:space="0" w:color="auto"/>
              <w:left w:val="single" w:sz="4" w:space="0" w:color="auto"/>
              <w:bottom w:val="single" w:sz="4" w:space="0" w:color="auto"/>
              <w:right w:val="single" w:sz="4" w:space="0" w:color="auto"/>
            </w:tcBorders>
            <w:vAlign w:val="center"/>
          </w:tcPr>
          <w:p w14:paraId="2B7ECC0B" w14:textId="77777777" w:rsidR="00EE4B8F" w:rsidRDefault="00EE4B8F" w:rsidP="008E2676">
            <w:pPr>
              <w:widowControl/>
              <w:tabs>
                <w:tab w:val="left" w:pos="0"/>
                <w:tab w:val="left" w:pos="234"/>
              </w:tabs>
              <w:ind w:firstLineChars="14" w:firstLine="34"/>
              <w:jc w:val="center"/>
              <w:rPr>
                <w:rFonts w:ascii="宋体" w:hAnsi="宋体" w:cs="宋体"/>
                <w:bCs/>
                <w:kern w:val="0"/>
                <w:sz w:val="24"/>
              </w:rPr>
            </w:pPr>
          </w:p>
        </w:tc>
      </w:tr>
      <w:tr w:rsidR="00EE4B8F" w14:paraId="14CCB25E" w14:textId="77777777" w:rsidTr="008E2676">
        <w:trPr>
          <w:trHeight w:val="1051"/>
          <w:jc w:val="center"/>
        </w:trPr>
        <w:tc>
          <w:tcPr>
            <w:tcW w:w="808" w:type="dxa"/>
            <w:tcBorders>
              <w:top w:val="single" w:sz="4" w:space="0" w:color="auto"/>
              <w:left w:val="single" w:sz="4" w:space="0" w:color="auto"/>
              <w:bottom w:val="single" w:sz="4" w:space="0" w:color="auto"/>
              <w:right w:val="single" w:sz="4" w:space="0" w:color="auto"/>
            </w:tcBorders>
            <w:vAlign w:val="center"/>
          </w:tcPr>
          <w:p w14:paraId="0C9ABC3F" w14:textId="77777777" w:rsidR="00EE4B8F" w:rsidRDefault="00EE4B8F" w:rsidP="008E2676">
            <w:pPr>
              <w:widowControl/>
              <w:jc w:val="center"/>
              <w:rPr>
                <w:rFonts w:ascii="宋体" w:hAnsi="宋体" w:cs="宋体"/>
                <w:bCs/>
                <w:kern w:val="0"/>
                <w:sz w:val="24"/>
              </w:rPr>
            </w:pPr>
            <w:r>
              <w:rPr>
                <w:rFonts w:ascii="宋体" w:hAnsi="宋体" w:cs="宋体" w:hint="eastAsia"/>
                <w:bCs/>
                <w:kern w:val="0"/>
                <w:sz w:val="24"/>
              </w:rPr>
              <w:t>7</w:t>
            </w:r>
          </w:p>
        </w:tc>
        <w:tc>
          <w:tcPr>
            <w:tcW w:w="6945" w:type="dxa"/>
            <w:tcBorders>
              <w:top w:val="single" w:sz="4" w:space="0" w:color="auto"/>
              <w:left w:val="single" w:sz="4" w:space="0" w:color="auto"/>
              <w:bottom w:val="single" w:sz="4" w:space="0" w:color="auto"/>
              <w:right w:val="single" w:sz="4" w:space="0" w:color="auto"/>
            </w:tcBorders>
            <w:vAlign w:val="center"/>
          </w:tcPr>
          <w:p w14:paraId="27347635"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动土地点有电线、管道等地下设施，应向作业单位交待并派人监护；作业时轻挖，禁止使用铁棒、铁镐或抓斗等机械工具</w:t>
            </w:r>
          </w:p>
        </w:tc>
        <w:tc>
          <w:tcPr>
            <w:tcW w:w="947" w:type="dxa"/>
            <w:tcBorders>
              <w:top w:val="single" w:sz="4" w:space="0" w:color="auto"/>
              <w:left w:val="single" w:sz="4" w:space="0" w:color="auto"/>
              <w:bottom w:val="single" w:sz="4" w:space="0" w:color="auto"/>
              <w:right w:val="single" w:sz="4" w:space="0" w:color="auto"/>
            </w:tcBorders>
            <w:vAlign w:val="center"/>
          </w:tcPr>
          <w:p w14:paraId="22A7A75F" w14:textId="77777777" w:rsidR="00EE4B8F" w:rsidRDefault="00EE4B8F" w:rsidP="008E2676">
            <w:pPr>
              <w:widowControl/>
              <w:tabs>
                <w:tab w:val="left" w:pos="0"/>
                <w:tab w:val="left" w:pos="234"/>
              </w:tabs>
              <w:ind w:firstLineChars="14" w:firstLine="34"/>
              <w:jc w:val="center"/>
              <w:rPr>
                <w:rFonts w:ascii="宋体" w:hAnsi="宋体" w:cs="宋体"/>
                <w:bCs/>
                <w:kern w:val="0"/>
                <w:sz w:val="24"/>
              </w:rPr>
            </w:pPr>
          </w:p>
        </w:tc>
      </w:tr>
      <w:tr w:rsidR="00EE4B8F" w14:paraId="17E11D61" w14:textId="77777777" w:rsidTr="008E2676">
        <w:trPr>
          <w:trHeight w:val="576"/>
          <w:jc w:val="center"/>
        </w:trPr>
        <w:tc>
          <w:tcPr>
            <w:tcW w:w="808" w:type="dxa"/>
            <w:tcBorders>
              <w:top w:val="single" w:sz="4" w:space="0" w:color="auto"/>
              <w:left w:val="single" w:sz="4" w:space="0" w:color="auto"/>
              <w:bottom w:val="single" w:sz="4" w:space="0" w:color="auto"/>
              <w:right w:val="single" w:sz="4" w:space="0" w:color="auto"/>
            </w:tcBorders>
            <w:vAlign w:val="center"/>
          </w:tcPr>
          <w:p w14:paraId="0BE3853C" w14:textId="77777777" w:rsidR="00EE4B8F" w:rsidRDefault="00EE4B8F" w:rsidP="008E2676">
            <w:pPr>
              <w:widowControl/>
              <w:jc w:val="center"/>
              <w:rPr>
                <w:rFonts w:ascii="宋体" w:hAnsi="宋体" w:cs="宋体"/>
                <w:bCs/>
                <w:kern w:val="0"/>
                <w:sz w:val="24"/>
              </w:rPr>
            </w:pPr>
            <w:r>
              <w:rPr>
                <w:rFonts w:ascii="宋体" w:hAnsi="宋体" w:cs="宋体" w:hint="eastAsia"/>
                <w:bCs/>
                <w:kern w:val="0"/>
                <w:sz w:val="24"/>
              </w:rPr>
              <w:t>8</w:t>
            </w:r>
          </w:p>
        </w:tc>
        <w:tc>
          <w:tcPr>
            <w:tcW w:w="6945" w:type="dxa"/>
            <w:tcBorders>
              <w:top w:val="single" w:sz="4" w:space="0" w:color="auto"/>
              <w:left w:val="single" w:sz="4" w:space="0" w:color="auto"/>
              <w:bottom w:val="single" w:sz="4" w:space="0" w:color="auto"/>
              <w:right w:val="single" w:sz="4" w:space="0" w:color="auto"/>
            </w:tcBorders>
            <w:vAlign w:val="center"/>
          </w:tcPr>
          <w:p w14:paraId="327B1468"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作业现场围栏、警戒线、警告牌夜间警示灯已按要求设置</w:t>
            </w:r>
          </w:p>
        </w:tc>
        <w:tc>
          <w:tcPr>
            <w:tcW w:w="947" w:type="dxa"/>
            <w:tcBorders>
              <w:top w:val="single" w:sz="4" w:space="0" w:color="auto"/>
              <w:left w:val="single" w:sz="4" w:space="0" w:color="auto"/>
              <w:bottom w:val="single" w:sz="4" w:space="0" w:color="auto"/>
              <w:right w:val="single" w:sz="4" w:space="0" w:color="auto"/>
            </w:tcBorders>
            <w:vAlign w:val="center"/>
          </w:tcPr>
          <w:p w14:paraId="36CAA9CE" w14:textId="77777777" w:rsidR="00EE4B8F" w:rsidRDefault="00EE4B8F" w:rsidP="008E2676">
            <w:pPr>
              <w:widowControl/>
              <w:tabs>
                <w:tab w:val="left" w:pos="0"/>
                <w:tab w:val="left" w:pos="234"/>
              </w:tabs>
              <w:ind w:firstLineChars="14" w:firstLine="34"/>
              <w:jc w:val="center"/>
              <w:rPr>
                <w:rFonts w:ascii="宋体" w:hAnsi="宋体" w:cs="宋体"/>
                <w:bCs/>
                <w:kern w:val="0"/>
                <w:sz w:val="24"/>
              </w:rPr>
            </w:pPr>
          </w:p>
        </w:tc>
      </w:tr>
      <w:tr w:rsidR="00EE4B8F" w14:paraId="5BAAC675" w14:textId="77777777" w:rsidTr="008E2676">
        <w:trPr>
          <w:trHeight w:val="569"/>
          <w:jc w:val="center"/>
        </w:trPr>
        <w:tc>
          <w:tcPr>
            <w:tcW w:w="808" w:type="dxa"/>
            <w:tcBorders>
              <w:top w:val="single" w:sz="4" w:space="0" w:color="auto"/>
              <w:left w:val="single" w:sz="4" w:space="0" w:color="auto"/>
              <w:bottom w:val="single" w:sz="4" w:space="0" w:color="auto"/>
              <w:right w:val="single" w:sz="4" w:space="0" w:color="auto"/>
            </w:tcBorders>
            <w:vAlign w:val="center"/>
          </w:tcPr>
          <w:p w14:paraId="3230C80A" w14:textId="77777777" w:rsidR="00EE4B8F" w:rsidRDefault="00EE4B8F" w:rsidP="008E2676">
            <w:pPr>
              <w:widowControl/>
              <w:jc w:val="center"/>
              <w:rPr>
                <w:rFonts w:ascii="宋体" w:hAnsi="宋体" w:cs="宋体"/>
                <w:bCs/>
                <w:kern w:val="0"/>
                <w:sz w:val="24"/>
              </w:rPr>
            </w:pPr>
            <w:r>
              <w:rPr>
                <w:rFonts w:ascii="宋体" w:hAnsi="宋体" w:cs="宋体" w:hint="eastAsia"/>
                <w:bCs/>
                <w:kern w:val="0"/>
                <w:sz w:val="24"/>
              </w:rPr>
              <w:t>9</w:t>
            </w:r>
          </w:p>
        </w:tc>
        <w:tc>
          <w:tcPr>
            <w:tcW w:w="6945" w:type="dxa"/>
            <w:tcBorders>
              <w:top w:val="single" w:sz="4" w:space="0" w:color="auto"/>
              <w:left w:val="single" w:sz="4" w:space="0" w:color="auto"/>
              <w:bottom w:val="single" w:sz="4" w:space="0" w:color="auto"/>
              <w:right w:val="single" w:sz="4" w:space="0" w:color="auto"/>
            </w:tcBorders>
            <w:vAlign w:val="center"/>
          </w:tcPr>
          <w:p w14:paraId="1476EB25"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已进行放坡处理和固壁支撑</w:t>
            </w:r>
          </w:p>
        </w:tc>
        <w:tc>
          <w:tcPr>
            <w:tcW w:w="947" w:type="dxa"/>
            <w:tcBorders>
              <w:top w:val="single" w:sz="4" w:space="0" w:color="auto"/>
              <w:left w:val="single" w:sz="4" w:space="0" w:color="auto"/>
              <w:bottom w:val="single" w:sz="4" w:space="0" w:color="auto"/>
              <w:right w:val="single" w:sz="4" w:space="0" w:color="auto"/>
            </w:tcBorders>
            <w:vAlign w:val="center"/>
          </w:tcPr>
          <w:p w14:paraId="3127B72B" w14:textId="77777777" w:rsidR="00EE4B8F" w:rsidRDefault="00EE4B8F" w:rsidP="008E2676">
            <w:pPr>
              <w:widowControl/>
              <w:tabs>
                <w:tab w:val="left" w:pos="0"/>
                <w:tab w:val="left" w:pos="234"/>
              </w:tabs>
              <w:ind w:firstLineChars="14" w:firstLine="34"/>
              <w:jc w:val="center"/>
              <w:rPr>
                <w:rFonts w:ascii="宋体" w:hAnsi="宋体" w:cs="宋体"/>
                <w:bCs/>
                <w:kern w:val="0"/>
                <w:sz w:val="24"/>
              </w:rPr>
            </w:pPr>
          </w:p>
        </w:tc>
      </w:tr>
      <w:tr w:rsidR="00EE4B8F" w14:paraId="4659CF09" w14:textId="77777777" w:rsidTr="008E2676">
        <w:trPr>
          <w:trHeight w:val="561"/>
          <w:jc w:val="center"/>
        </w:trPr>
        <w:tc>
          <w:tcPr>
            <w:tcW w:w="808" w:type="dxa"/>
            <w:tcBorders>
              <w:top w:val="single" w:sz="4" w:space="0" w:color="auto"/>
              <w:left w:val="single" w:sz="4" w:space="0" w:color="auto"/>
              <w:bottom w:val="single" w:sz="4" w:space="0" w:color="auto"/>
              <w:right w:val="single" w:sz="4" w:space="0" w:color="auto"/>
            </w:tcBorders>
            <w:vAlign w:val="center"/>
          </w:tcPr>
          <w:p w14:paraId="418C6E8A" w14:textId="77777777" w:rsidR="00EE4B8F" w:rsidRDefault="00EE4B8F" w:rsidP="008E2676">
            <w:pPr>
              <w:widowControl/>
              <w:jc w:val="center"/>
              <w:rPr>
                <w:rFonts w:ascii="宋体" w:hAnsi="宋体" w:cs="宋体"/>
                <w:bCs/>
                <w:kern w:val="0"/>
                <w:sz w:val="24"/>
              </w:rPr>
            </w:pPr>
            <w:r>
              <w:rPr>
                <w:rFonts w:ascii="宋体" w:hAnsi="宋体" w:cs="宋体" w:hint="eastAsia"/>
                <w:bCs/>
                <w:kern w:val="0"/>
                <w:sz w:val="24"/>
              </w:rPr>
              <w:t>10</w:t>
            </w:r>
          </w:p>
        </w:tc>
        <w:tc>
          <w:tcPr>
            <w:tcW w:w="6945" w:type="dxa"/>
            <w:tcBorders>
              <w:top w:val="single" w:sz="4" w:space="0" w:color="auto"/>
              <w:left w:val="single" w:sz="4" w:space="0" w:color="auto"/>
              <w:bottom w:val="single" w:sz="4" w:space="0" w:color="auto"/>
              <w:right w:val="single" w:sz="4" w:space="0" w:color="auto"/>
            </w:tcBorders>
            <w:vAlign w:val="center"/>
          </w:tcPr>
          <w:p w14:paraId="43797D86"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人员出入口和撤离安全措施已落实：A.梯子；B.修坡道</w:t>
            </w:r>
          </w:p>
        </w:tc>
        <w:tc>
          <w:tcPr>
            <w:tcW w:w="947" w:type="dxa"/>
            <w:tcBorders>
              <w:top w:val="single" w:sz="4" w:space="0" w:color="auto"/>
              <w:left w:val="single" w:sz="4" w:space="0" w:color="auto"/>
              <w:bottom w:val="single" w:sz="4" w:space="0" w:color="auto"/>
              <w:right w:val="single" w:sz="4" w:space="0" w:color="auto"/>
            </w:tcBorders>
            <w:vAlign w:val="center"/>
          </w:tcPr>
          <w:p w14:paraId="26D14BE8" w14:textId="77777777" w:rsidR="00EE4B8F" w:rsidRDefault="00EE4B8F" w:rsidP="008E2676">
            <w:pPr>
              <w:widowControl/>
              <w:tabs>
                <w:tab w:val="left" w:pos="0"/>
                <w:tab w:val="left" w:pos="234"/>
              </w:tabs>
              <w:ind w:firstLineChars="14" w:firstLine="34"/>
              <w:jc w:val="center"/>
              <w:rPr>
                <w:rFonts w:ascii="宋体" w:hAnsi="宋体" w:cs="宋体"/>
                <w:bCs/>
                <w:kern w:val="0"/>
                <w:sz w:val="24"/>
              </w:rPr>
            </w:pPr>
          </w:p>
        </w:tc>
      </w:tr>
      <w:tr w:rsidR="00EE4B8F" w14:paraId="74EE0481" w14:textId="77777777" w:rsidTr="008E2676">
        <w:trPr>
          <w:trHeight w:val="530"/>
          <w:jc w:val="center"/>
        </w:trPr>
        <w:tc>
          <w:tcPr>
            <w:tcW w:w="808" w:type="dxa"/>
            <w:tcBorders>
              <w:top w:val="single" w:sz="4" w:space="0" w:color="auto"/>
              <w:left w:val="single" w:sz="4" w:space="0" w:color="auto"/>
              <w:bottom w:val="single" w:sz="4" w:space="0" w:color="auto"/>
              <w:right w:val="single" w:sz="4" w:space="0" w:color="auto"/>
            </w:tcBorders>
            <w:vAlign w:val="center"/>
          </w:tcPr>
          <w:p w14:paraId="7E68583E" w14:textId="77777777" w:rsidR="00EE4B8F" w:rsidRDefault="00EE4B8F" w:rsidP="008E2676">
            <w:pPr>
              <w:widowControl/>
              <w:jc w:val="center"/>
              <w:rPr>
                <w:rFonts w:ascii="宋体" w:hAnsi="宋体" w:cs="宋体"/>
                <w:bCs/>
                <w:kern w:val="0"/>
                <w:sz w:val="24"/>
              </w:rPr>
            </w:pPr>
            <w:r>
              <w:rPr>
                <w:rFonts w:ascii="宋体" w:hAnsi="宋体" w:cs="宋体" w:hint="eastAsia"/>
                <w:bCs/>
                <w:kern w:val="0"/>
                <w:sz w:val="24"/>
              </w:rPr>
              <w:t>11</w:t>
            </w:r>
          </w:p>
        </w:tc>
        <w:tc>
          <w:tcPr>
            <w:tcW w:w="6945" w:type="dxa"/>
            <w:tcBorders>
              <w:top w:val="single" w:sz="4" w:space="0" w:color="auto"/>
              <w:left w:val="single" w:sz="4" w:space="0" w:color="auto"/>
              <w:bottom w:val="single" w:sz="4" w:space="0" w:color="auto"/>
              <w:right w:val="single" w:sz="4" w:space="0" w:color="auto"/>
            </w:tcBorders>
            <w:vAlign w:val="center"/>
          </w:tcPr>
          <w:p w14:paraId="040E49C6"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道路施工作业已报：交通、消防、安全监督部门、应急中心</w:t>
            </w:r>
          </w:p>
        </w:tc>
        <w:tc>
          <w:tcPr>
            <w:tcW w:w="947" w:type="dxa"/>
            <w:tcBorders>
              <w:top w:val="single" w:sz="4" w:space="0" w:color="auto"/>
              <w:left w:val="single" w:sz="4" w:space="0" w:color="auto"/>
              <w:bottom w:val="single" w:sz="4" w:space="0" w:color="auto"/>
              <w:right w:val="single" w:sz="4" w:space="0" w:color="auto"/>
            </w:tcBorders>
            <w:vAlign w:val="center"/>
          </w:tcPr>
          <w:p w14:paraId="3330DF29" w14:textId="77777777" w:rsidR="00EE4B8F" w:rsidRDefault="00EE4B8F" w:rsidP="008E2676">
            <w:pPr>
              <w:widowControl/>
              <w:tabs>
                <w:tab w:val="left" w:pos="0"/>
                <w:tab w:val="left" w:pos="234"/>
              </w:tabs>
              <w:ind w:firstLineChars="14" w:firstLine="34"/>
              <w:jc w:val="center"/>
              <w:rPr>
                <w:rFonts w:ascii="宋体" w:hAnsi="宋体" w:cs="宋体"/>
                <w:bCs/>
                <w:kern w:val="0"/>
                <w:sz w:val="24"/>
              </w:rPr>
            </w:pPr>
          </w:p>
        </w:tc>
      </w:tr>
      <w:tr w:rsidR="00EE4B8F" w14:paraId="725BE7B9" w14:textId="77777777" w:rsidTr="008E2676">
        <w:trPr>
          <w:trHeight w:val="552"/>
          <w:jc w:val="center"/>
        </w:trPr>
        <w:tc>
          <w:tcPr>
            <w:tcW w:w="808" w:type="dxa"/>
            <w:tcBorders>
              <w:top w:val="single" w:sz="4" w:space="0" w:color="auto"/>
              <w:left w:val="single" w:sz="4" w:space="0" w:color="auto"/>
              <w:bottom w:val="single" w:sz="4" w:space="0" w:color="auto"/>
              <w:right w:val="single" w:sz="4" w:space="0" w:color="auto"/>
            </w:tcBorders>
            <w:vAlign w:val="center"/>
          </w:tcPr>
          <w:p w14:paraId="6A2FB62E" w14:textId="77777777" w:rsidR="00EE4B8F" w:rsidRDefault="00EE4B8F" w:rsidP="008E2676">
            <w:pPr>
              <w:widowControl/>
              <w:jc w:val="center"/>
              <w:rPr>
                <w:rFonts w:ascii="宋体" w:hAnsi="宋体" w:cs="宋体"/>
                <w:bCs/>
                <w:kern w:val="0"/>
                <w:sz w:val="24"/>
              </w:rPr>
            </w:pPr>
            <w:r>
              <w:rPr>
                <w:rFonts w:ascii="宋体" w:hAnsi="宋体" w:cs="宋体" w:hint="eastAsia"/>
                <w:bCs/>
                <w:kern w:val="0"/>
                <w:sz w:val="24"/>
              </w:rPr>
              <w:t>12</w:t>
            </w:r>
          </w:p>
        </w:tc>
        <w:tc>
          <w:tcPr>
            <w:tcW w:w="6945" w:type="dxa"/>
            <w:tcBorders>
              <w:top w:val="single" w:sz="4" w:space="0" w:color="auto"/>
              <w:left w:val="single" w:sz="4" w:space="0" w:color="auto"/>
              <w:bottom w:val="single" w:sz="4" w:space="0" w:color="auto"/>
              <w:right w:val="single" w:sz="4" w:space="0" w:color="auto"/>
            </w:tcBorders>
            <w:vAlign w:val="center"/>
          </w:tcPr>
          <w:p w14:paraId="436D0383"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备有可燃气体检测仪、有毒介质检测仪</w:t>
            </w:r>
          </w:p>
        </w:tc>
        <w:tc>
          <w:tcPr>
            <w:tcW w:w="947" w:type="dxa"/>
            <w:tcBorders>
              <w:top w:val="single" w:sz="4" w:space="0" w:color="auto"/>
              <w:left w:val="single" w:sz="4" w:space="0" w:color="auto"/>
              <w:bottom w:val="single" w:sz="4" w:space="0" w:color="auto"/>
              <w:right w:val="single" w:sz="4" w:space="0" w:color="auto"/>
            </w:tcBorders>
            <w:vAlign w:val="center"/>
          </w:tcPr>
          <w:p w14:paraId="482C9BA5" w14:textId="77777777" w:rsidR="00EE4B8F" w:rsidRDefault="00EE4B8F" w:rsidP="008E2676">
            <w:pPr>
              <w:widowControl/>
              <w:tabs>
                <w:tab w:val="left" w:pos="0"/>
                <w:tab w:val="left" w:pos="234"/>
              </w:tabs>
              <w:ind w:firstLineChars="14" w:firstLine="34"/>
              <w:jc w:val="center"/>
              <w:rPr>
                <w:rFonts w:ascii="宋体" w:hAnsi="宋体" w:cs="宋体"/>
                <w:bCs/>
                <w:kern w:val="0"/>
                <w:sz w:val="24"/>
              </w:rPr>
            </w:pPr>
          </w:p>
        </w:tc>
      </w:tr>
      <w:tr w:rsidR="00EE4B8F" w14:paraId="48DFEB9F" w14:textId="77777777" w:rsidTr="008E2676">
        <w:trPr>
          <w:trHeight w:val="1125"/>
          <w:jc w:val="center"/>
        </w:trPr>
        <w:tc>
          <w:tcPr>
            <w:tcW w:w="808" w:type="dxa"/>
            <w:tcBorders>
              <w:top w:val="single" w:sz="4" w:space="0" w:color="auto"/>
              <w:left w:val="single" w:sz="4" w:space="0" w:color="auto"/>
              <w:bottom w:val="single" w:sz="4" w:space="0" w:color="auto"/>
              <w:right w:val="single" w:sz="4" w:space="0" w:color="auto"/>
            </w:tcBorders>
            <w:vAlign w:val="center"/>
          </w:tcPr>
          <w:p w14:paraId="4AD59BCB" w14:textId="77777777" w:rsidR="00EE4B8F" w:rsidRDefault="00EE4B8F" w:rsidP="008E2676">
            <w:pPr>
              <w:widowControl/>
              <w:jc w:val="center"/>
              <w:rPr>
                <w:rFonts w:ascii="宋体" w:hAnsi="宋体" w:cs="宋体"/>
                <w:bCs/>
                <w:kern w:val="0"/>
                <w:sz w:val="24"/>
              </w:rPr>
            </w:pPr>
            <w:r>
              <w:rPr>
                <w:rFonts w:ascii="宋体" w:hAnsi="宋体" w:cs="宋体" w:hint="eastAsia"/>
                <w:bCs/>
                <w:kern w:val="0"/>
                <w:sz w:val="24"/>
              </w:rPr>
              <w:t>13</w:t>
            </w:r>
          </w:p>
        </w:tc>
        <w:tc>
          <w:tcPr>
            <w:tcW w:w="6945" w:type="dxa"/>
            <w:tcBorders>
              <w:top w:val="single" w:sz="4" w:space="0" w:color="auto"/>
              <w:left w:val="single" w:sz="4" w:space="0" w:color="auto"/>
              <w:bottom w:val="single" w:sz="4" w:space="0" w:color="auto"/>
              <w:right w:val="single" w:sz="4" w:space="0" w:color="auto"/>
            </w:tcBorders>
            <w:vAlign w:val="center"/>
          </w:tcPr>
          <w:p w14:paraId="7FC690AF"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现场夜间有充足照明：</w:t>
            </w:r>
          </w:p>
          <w:p w14:paraId="7FA996E3"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A.36V、24V、12V防水型灯</w:t>
            </w:r>
          </w:p>
          <w:p w14:paraId="280E727C"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B. 36V、24V、12V防爆型灯</w:t>
            </w:r>
          </w:p>
        </w:tc>
        <w:tc>
          <w:tcPr>
            <w:tcW w:w="947" w:type="dxa"/>
            <w:tcBorders>
              <w:top w:val="single" w:sz="4" w:space="0" w:color="auto"/>
              <w:left w:val="single" w:sz="4" w:space="0" w:color="auto"/>
              <w:bottom w:val="single" w:sz="4" w:space="0" w:color="auto"/>
              <w:right w:val="single" w:sz="4" w:space="0" w:color="auto"/>
            </w:tcBorders>
            <w:vAlign w:val="center"/>
          </w:tcPr>
          <w:p w14:paraId="4D4AC7CD" w14:textId="77777777" w:rsidR="00EE4B8F" w:rsidRDefault="00EE4B8F" w:rsidP="008E2676">
            <w:pPr>
              <w:widowControl/>
              <w:tabs>
                <w:tab w:val="left" w:pos="0"/>
                <w:tab w:val="left" w:pos="234"/>
              </w:tabs>
              <w:ind w:firstLineChars="14" w:firstLine="34"/>
              <w:jc w:val="center"/>
              <w:rPr>
                <w:rFonts w:ascii="宋体" w:hAnsi="宋体" w:cs="宋体"/>
                <w:bCs/>
                <w:kern w:val="0"/>
                <w:sz w:val="24"/>
              </w:rPr>
            </w:pPr>
          </w:p>
        </w:tc>
      </w:tr>
      <w:tr w:rsidR="00EE4B8F" w14:paraId="7523DC7C" w14:textId="77777777" w:rsidTr="008E2676">
        <w:trPr>
          <w:trHeight w:val="562"/>
          <w:jc w:val="center"/>
        </w:trPr>
        <w:tc>
          <w:tcPr>
            <w:tcW w:w="808" w:type="dxa"/>
            <w:tcBorders>
              <w:top w:val="single" w:sz="4" w:space="0" w:color="auto"/>
              <w:left w:val="single" w:sz="4" w:space="0" w:color="auto"/>
              <w:bottom w:val="single" w:sz="4" w:space="0" w:color="auto"/>
              <w:right w:val="single" w:sz="4" w:space="0" w:color="auto"/>
            </w:tcBorders>
            <w:vAlign w:val="center"/>
          </w:tcPr>
          <w:p w14:paraId="515F1F08" w14:textId="77777777" w:rsidR="00EE4B8F" w:rsidRDefault="00EE4B8F" w:rsidP="008E2676">
            <w:pPr>
              <w:widowControl/>
              <w:jc w:val="center"/>
              <w:rPr>
                <w:rFonts w:ascii="宋体" w:hAnsi="宋体" w:cs="宋体"/>
                <w:bCs/>
                <w:kern w:val="0"/>
                <w:sz w:val="24"/>
              </w:rPr>
            </w:pPr>
            <w:r>
              <w:rPr>
                <w:rFonts w:ascii="宋体" w:hAnsi="宋体" w:cs="宋体" w:hint="eastAsia"/>
                <w:bCs/>
                <w:kern w:val="0"/>
                <w:sz w:val="24"/>
              </w:rPr>
              <w:t>14</w:t>
            </w:r>
          </w:p>
        </w:tc>
        <w:tc>
          <w:tcPr>
            <w:tcW w:w="6945" w:type="dxa"/>
            <w:tcBorders>
              <w:top w:val="single" w:sz="4" w:space="0" w:color="auto"/>
              <w:left w:val="single" w:sz="4" w:space="0" w:color="auto"/>
              <w:bottom w:val="single" w:sz="4" w:space="0" w:color="auto"/>
              <w:right w:val="single" w:sz="4" w:space="0" w:color="auto"/>
            </w:tcBorders>
            <w:vAlign w:val="center"/>
          </w:tcPr>
          <w:p w14:paraId="493661CE"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作业人员已佩戴安全帽等防护器具。</w:t>
            </w:r>
          </w:p>
        </w:tc>
        <w:tc>
          <w:tcPr>
            <w:tcW w:w="947" w:type="dxa"/>
            <w:tcBorders>
              <w:top w:val="single" w:sz="4" w:space="0" w:color="auto"/>
              <w:left w:val="single" w:sz="4" w:space="0" w:color="auto"/>
              <w:bottom w:val="single" w:sz="4" w:space="0" w:color="auto"/>
              <w:right w:val="single" w:sz="4" w:space="0" w:color="auto"/>
            </w:tcBorders>
            <w:vAlign w:val="center"/>
          </w:tcPr>
          <w:p w14:paraId="4652E4E4" w14:textId="77777777" w:rsidR="00EE4B8F" w:rsidRDefault="00EE4B8F" w:rsidP="008E2676">
            <w:pPr>
              <w:widowControl/>
              <w:tabs>
                <w:tab w:val="left" w:pos="0"/>
                <w:tab w:val="left" w:pos="234"/>
              </w:tabs>
              <w:ind w:firstLineChars="14" w:firstLine="34"/>
              <w:jc w:val="center"/>
              <w:rPr>
                <w:rFonts w:ascii="宋体" w:hAnsi="宋体" w:cs="宋体"/>
                <w:bCs/>
                <w:kern w:val="0"/>
                <w:sz w:val="24"/>
              </w:rPr>
            </w:pPr>
          </w:p>
        </w:tc>
      </w:tr>
      <w:tr w:rsidR="00EE4B8F" w14:paraId="2FD52DA3" w14:textId="77777777" w:rsidTr="008E2676">
        <w:trPr>
          <w:trHeight w:val="981"/>
          <w:jc w:val="center"/>
        </w:trPr>
        <w:tc>
          <w:tcPr>
            <w:tcW w:w="808" w:type="dxa"/>
            <w:tcBorders>
              <w:top w:val="single" w:sz="4" w:space="0" w:color="auto"/>
              <w:left w:val="single" w:sz="4" w:space="0" w:color="auto"/>
              <w:bottom w:val="single" w:sz="4" w:space="0" w:color="auto"/>
              <w:right w:val="single" w:sz="4" w:space="0" w:color="auto"/>
            </w:tcBorders>
            <w:vAlign w:val="center"/>
          </w:tcPr>
          <w:p w14:paraId="7BCE8332" w14:textId="77777777" w:rsidR="00EE4B8F" w:rsidRDefault="00EE4B8F" w:rsidP="008E2676">
            <w:pPr>
              <w:widowControl/>
              <w:jc w:val="center"/>
              <w:rPr>
                <w:rFonts w:ascii="宋体" w:hAnsi="宋体" w:cs="宋体"/>
                <w:bCs/>
                <w:kern w:val="0"/>
                <w:sz w:val="24"/>
              </w:rPr>
            </w:pPr>
            <w:r>
              <w:rPr>
                <w:rFonts w:ascii="宋体" w:hAnsi="宋体" w:cs="宋体" w:hint="eastAsia"/>
                <w:bCs/>
                <w:kern w:val="0"/>
                <w:sz w:val="24"/>
              </w:rPr>
              <w:t>15</w:t>
            </w:r>
          </w:p>
        </w:tc>
        <w:tc>
          <w:tcPr>
            <w:tcW w:w="6945" w:type="dxa"/>
            <w:tcBorders>
              <w:top w:val="single" w:sz="4" w:space="0" w:color="auto"/>
              <w:left w:val="single" w:sz="4" w:space="0" w:color="auto"/>
              <w:bottom w:val="single" w:sz="4" w:space="0" w:color="auto"/>
              <w:right w:val="single" w:sz="4" w:space="0" w:color="auto"/>
            </w:tcBorders>
            <w:vAlign w:val="center"/>
          </w:tcPr>
          <w:p w14:paraId="3C8C02A3"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动土范围（包括深度、面积、并附简图）无障碍物，</w:t>
            </w:r>
          </w:p>
          <w:p w14:paraId="624DE93A"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已在总图上做标记</w:t>
            </w:r>
          </w:p>
        </w:tc>
        <w:tc>
          <w:tcPr>
            <w:tcW w:w="947" w:type="dxa"/>
            <w:tcBorders>
              <w:top w:val="single" w:sz="4" w:space="0" w:color="auto"/>
              <w:left w:val="single" w:sz="4" w:space="0" w:color="auto"/>
              <w:bottom w:val="single" w:sz="4" w:space="0" w:color="auto"/>
              <w:right w:val="single" w:sz="4" w:space="0" w:color="auto"/>
            </w:tcBorders>
            <w:vAlign w:val="center"/>
          </w:tcPr>
          <w:p w14:paraId="61F930E2" w14:textId="77777777" w:rsidR="00EE4B8F" w:rsidRDefault="00EE4B8F" w:rsidP="008E2676">
            <w:pPr>
              <w:widowControl/>
              <w:tabs>
                <w:tab w:val="left" w:pos="0"/>
                <w:tab w:val="left" w:pos="234"/>
              </w:tabs>
              <w:ind w:firstLineChars="14" w:firstLine="34"/>
              <w:jc w:val="center"/>
              <w:rPr>
                <w:rFonts w:ascii="宋体" w:hAnsi="宋体" w:cs="宋体"/>
                <w:bCs/>
                <w:kern w:val="0"/>
                <w:sz w:val="24"/>
              </w:rPr>
            </w:pPr>
          </w:p>
        </w:tc>
      </w:tr>
    </w:tbl>
    <w:p w14:paraId="20449065" w14:textId="77777777" w:rsidR="00EE4B8F" w:rsidRDefault="00EE4B8F" w:rsidP="00EE4B8F">
      <w:pPr>
        <w:widowControl/>
        <w:wordWrap w:val="0"/>
        <w:spacing w:line="560" w:lineRule="exact"/>
        <w:ind w:firstLine="200"/>
        <w:jc w:val="left"/>
        <w:rPr>
          <w:rFonts w:ascii="Tahoma" w:hAnsi="宋体" w:cs="Tahoma"/>
          <w:kern w:val="0"/>
          <w:sz w:val="24"/>
          <w:u w:val="single"/>
        </w:rPr>
      </w:pPr>
    </w:p>
    <w:p w14:paraId="016445CB" w14:textId="77777777" w:rsidR="00EE4B8F" w:rsidRDefault="00EE4B8F" w:rsidP="00EE4B8F">
      <w:pPr>
        <w:widowControl/>
        <w:wordWrap w:val="0"/>
        <w:spacing w:line="560" w:lineRule="exact"/>
        <w:ind w:firstLine="200"/>
        <w:jc w:val="left"/>
        <w:rPr>
          <w:rFonts w:ascii="宋体" w:hAnsi="宋体" w:cs="宋体"/>
          <w:kern w:val="0"/>
          <w:sz w:val="24"/>
        </w:rPr>
      </w:pPr>
    </w:p>
    <w:p w14:paraId="7ED61AB7" w14:textId="77777777" w:rsidR="00EE4B8F" w:rsidRDefault="00EE4B8F" w:rsidP="00EE4B8F">
      <w:pPr>
        <w:widowControl/>
        <w:wordWrap w:val="0"/>
        <w:spacing w:line="560" w:lineRule="exact"/>
        <w:ind w:firstLine="200"/>
        <w:jc w:val="left"/>
        <w:rPr>
          <w:rFonts w:ascii="宋体" w:hAnsi="宋体" w:cs="宋体"/>
          <w:kern w:val="0"/>
          <w:sz w:val="24"/>
        </w:rPr>
      </w:pPr>
    </w:p>
    <w:p w14:paraId="76CBD17E" w14:textId="77777777" w:rsidR="00EE4B8F" w:rsidRDefault="00EE4B8F" w:rsidP="00EE4B8F">
      <w:pPr>
        <w:widowControl/>
        <w:wordWrap w:val="0"/>
        <w:spacing w:line="560" w:lineRule="exact"/>
        <w:ind w:firstLine="200"/>
        <w:jc w:val="left"/>
        <w:rPr>
          <w:rFonts w:ascii="宋体" w:hAnsi="宋体" w:cs="宋体"/>
          <w:kern w:val="0"/>
          <w:sz w:val="24"/>
        </w:rPr>
      </w:pPr>
    </w:p>
    <w:p w14:paraId="0430D3A0" w14:textId="77777777" w:rsidR="00EE4B8F" w:rsidRDefault="00EE4B8F" w:rsidP="00EE4B8F">
      <w:pPr>
        <w:widowControl/>
        <w:wordWrap w:val="0"/>
        <w:spacing w:line="560" w:lineRule="exact"/>
        <w:ind w:firstLine="200"/>
        <w:jc w:val="center"/>
        <w:rPr>
          <w:rFonts w:ascii="黑体" w:eastAsia="黑体" w:hAnsi="黑体" w:cs="宋体"/>
          <w:b/>
          <w:kern w:val="0"/>
          <w:sz w:val="28"/>
          <w:szCs w:val="28"/>
        </w:rPr>
        <w:sectPr w:rsidR="00EE4B8F" w:rsidSect="00EE4B8F">
          <w:pgSz w:w="11906" w:h="16838"/>
          <w:pgMar w:top="1418" w:right="1134" w:bottom="1134" w:left="1134" w:header="851" w:footer="737" w:gutter="284"/>
          <w:paperSrc w:first="7" w:other="7"/>
          <w:cols w:space="720"/>
          <w:docGrid w:linePitch="312"/>
        </w:sectPr>
      </w:pPr>
    </w:p>
    <w:p w14:paraId="6033568C" w14:textId="77777777" w:rsidR="00EE4B8F" w:rsidRDefault="00EE4B8F" w:rsidP="00EE4B8F">
      <w:pPr>
        <w:widowControl/>
        <w:wordWrap w:val="0"/>
        <w:spacing w:line="560" w:lineRule="exact"/>
        <w:ind w:firstLine="200"/>
        <w:jc w:val="center"/>
        <w:rPr>
          <w:rFonts w:ascii="黑体" w:eastAsia="黑体" w:hAnsi="黑体" w:cs="宋体"/>
          <w:b/>
          <w:kern w:val="0"/>
          <w:sz w:val="32"/>
          <w:szCs w:val="32"/>
        </w:rPr>
      </w:pPr>
      <w:r>
        <w:rPr>
          <w:rFonts w:ascii="黑体" w:eastAsia="黑体" w:hAnsi="黑体" w:cs="宋体" w:hint="eastAsia"/>
          <w:b/>
          <w:kern w:val="0"/>
          <w:sz w:val="32"/>
          <w:szCs w:val="32"/>
        </w:rPr>
        <w:lastRenderedPageBreak/>
        <w:t>断 路 安 全 作 业 证</w:t>
      </w:r>
    </w:p>
    <w:p w14:paraId="2C8C2642" w14:textId="77777777" w:rsidR="00EE4B8F" w:rsidRDefault="00EE4B8F" w:rsidP="009D7577">
      <w:pPr>
        <w:widowControl/>
        <w:spacing w:afterLines="50" w:after="120" w:line="560" w:lineRule="exact"/>
        <w:ind w:firstLine="198"/>
        <w:jc w:val="left"/>
        <w:rPr>
          <w:rFonts w:ascii="Tahoma" w:hAnsi="宋体" w:cs="Tahoma"/>
          <w:kern w:val="0"/>
          <w:sz w:val="24"/>
        </w:rPr>
      </w:pPr>
      <w:r>
        <w:rPr>
          <w:rFonts w:ascii="Tahoma" w:hAnsi="宋体" w:cs="Tahoma"/>
          <w:kern w:val="0"/>
          <w:sz w:val="24"/>
        </w:rPr>
        <w:t>编号</w:t>
      </w:r>
      <w:r>
        <w:rPr>
          <w:rFonts w:ascii="Tahoma" w:hAnsi="宋体" w:cs="Tahoma"/>
          <w:kern w:val="0"/>
          <w:sz w:val="24"/>
        </w:rPr>
        <w:t xml:space="preserve">                                             </w:t>
      </w:r>
      <w:r>
        <w:rPr>
          <w:rFonts w:ascii="Tahoma" w:hAnsi="宋体" w:cs="Tahoma" w:hint="eastAsia"/>
          <w:kern w:val="0"/>
          <w:sz w:val="24"/>
        </w:rPr>
        <w:t xml:space="preserve">              </w:t>
      </w:r>
      <w:r>
        <w:rPr>
          <w:rFonts w:ascii="Tahoma" w:hAnsi="宋体" w:cs="Tahoma"/>
          <w:kern w:val="0"/>
          <w:sz w:val="24"/>
        </w:rPr>
        <w:t xml:space="preserve">  </w:t>
      </w:r>
      <w:r>
        <w:rPr>
          <w:rFonts w:ascii="Tahoma" w:hAnsi="宋体" w:cs="Tahoma"/>
          <w:kern w:val="0"/>
          <w:sz w:val="24"/>
        </w:rPr>
        <w:t>第</w:t>
      </w:r>
      <w:r>
        <w:rPr>
          <w:rFonts w:ascii="Tahoma" w:hAnsi="宋体" w:cs="Tahoma"/>
          <w:kern w:val="0"/>
          <w:sz w:val="24"/>
        </w:rPr>
        <w:t xml:space="preserve">    </w:t>
      </w:r>
      <w:r>
        <w:rPr>
          <w:rFonts w:ascii="Tahoma" w:hAnsi="宋体" w:cs="Tahoma"/>
          <w:kern w:val="0"/>
          <w:sz w:val="24"/>
        </w:rPr>
        <w:t>联</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2578"/>
        <w:gridCol w:w="1418"/>
        <w:gridCol w:w="3685"/>
      </w:tblGrid>
      <w:tr w:rsidR="00EE4B8F" w14:paraId="71B0EF4C" w14:textId="77777777" w:rsidTr="008E2676">
        <w:trPr>
          <w:trHeight w:val="582"/>
          <w:jc w:val="center"/>
        </w:trPr>
        <w:tc>
          <w:tcPr>
            <w:tcW w:w="1499" w:type="dxa"/>
            <w:tcBorders>
              <w:top w:val="single" w:sz="4" w:space="0" w:color="auto"/>
              <w:left w:val="single" w:sz="4" w:space="0" w:color="auto"/>
              <w:bottom w:val="single" w:sz="4" w:space="0" w:color="auto"/>
              <w:right w:val="single" w:sz="4" w:space="0" w:color="auto"/>
            </w:tcBorders>
            <w:vAlign w:val="center"/>
          </w:tcPr>
          <w:p w14:paraId="17A46CF3" w14:textId="77777777" w:rsidR="00EE4B8F" w:rsidRDefault="00EE4B8F" w:rsidP="008E2676">
            <w:pPr>
              <w:widowControl/>
              <w:jc w:val="center"/>
              <w:rPr>
                <w:rFonts w:ascii="Tahoma" w:hAnsi="宋体" w:cs="Tahoma"/>
                <w:kern w:val="0"/>
                <w:sz w:val="24"/>
              </w:rPr>
            </w:pPr>
            <w:r>
              <w:rPr>
                <w:rFonts w:ascii="Tahoma" w:hAnsi="宋体" w:cs="Tahoma"/>
                <w:kern w:val="0"/>
                <w:sz w:val="24"/>
              </w:rPr>
              <w:t>申请单位</w:t>
            </w:r>
          </w:p>
        </w:tc>
        <w:tc>
          <w:tcPr>
            <w:tcW w:w="2578" w:type="dxa"/>
            <w:tcBorders>
              <w:top w:val="single" w:sz="4" w:space="0" w:color="auto"/>
              <w:left w:val="single" w:sz="4" w:space="0" w:color="auto"/>
              <w:bottom w:val="single" w:sz="4" w:space="0" w:color="auto"/>
              <w:right w:val="single" w:sz="4" w:space="0" w:color="auto"/>
            </w:tcBorders>
            <w:vAlign w:val="center"/>
          </w:tcPr>
          <w:p w14:paraId="19F457E2" w14:textId="77777777" w:rsidR="00EE4B8F" w:rsidRDefault="00EE4B8F" w:rsidP="008E2676">
            <w:pPr>
              <w:widowControl/>
              <w:ind w:firstLine="200"/>
              <w:jc w:val="center"/>
              <w:rPr>
                <w:rFonts w:ascii="Tahoma" w:hAnsi="宋体" w:cs="Tahoma"/>
                <w:kern w:val="0"/>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4DDC3605" w14:textId="77777777" w:rsidR="00EE4B8F" w:rsidRDefault="00EE4B8F" w:rsidP="008E2676">
            <w:pPr>
              <w:widowControl/>
              <w:ind w:firstLine="34"/>
              <w:jc w:val="center"/>
              <w:rPr>
                <w:rFonts w:ascii="Tahoma" w:hAnsi="宋体" w:cs="Tahoma"/>
                <w:kern w:val="0"/>
                <w:sz w:val="24"/>
              </w:rPr>
            </w:pPr>
            <w:r>
              <w:rPr>
                <w:rFonts w:ascii="Tahoma" w:hAnsi="宋体" w:cs="Tahoma"/>
                <w:kern w:val="0"/>
                <w:sz w:val="24"/>
              </w:rPr>
              <w:t>作业单位</w:t>
            </w:r>
          </w:p>
        </w:tc>
        <w:tc>
          <w:tcPr>
            <w:tcW w:w="3685" w:type="dxa"/>
            <w:tcBorders>
              <w:top w:val="single" w:sz="4" w:space="0" w:color="auto"/>
              <w:left w:val="single" w:sz="4" w:space="0" w:color="auto"/>
              <w:bottom w:val="single" w:sz="4" w:space="0" w:color="auto"/>
              <w:right w:val="single" w:sz="4" w:space="0" w:color="auto"/>
            </w:tcBorders>
            <w:vAlign w:val="center"/>
          </w:tcPr>
          <w:p w14:paraId="14112B25" w14:textId="77777777" w:rsidR="00EE4B8F" w:rsidRDefault="00EE4B8F" w:rsidP="008E2676">
            <w:pPr>
              <w:widowControl/>
              <w:jc w:val="center"/>
              <w:rPr>
                <w:rFonts w:ascii="Tahoma" w:hAnsi="宋体" w:cs="Tahoma"/>
                <w:kern w:val="0"/>
                <w:sz w:val="24"/>
              </w:rPr>
            </w:pPr>
          </w:p>
        </w:tc>
      </w:tr>
      <w:tr w:rsidR="00EE4B8F" w14:paraId="25E097FA" w14:textId="77777777" w:rsidTr="008E2676">
        <w:trPr>
          <w:trHeight w:val="546"/>
          <w:jc w:val="center"/>
        </w:trPr>
        <w:tc>
          <w:tcPr>
            <w:tcW w:w="1499" w:type="dxa"/>
            <w:tcBorders>
              <w:top w:val="single" w:sz="4" w:space="0" w:color="auto"/>
              <w:left w:val="single" w:sz="4" w:space="0" w:color="auto"/>
              <w:bottom w:val="single" w:sz="4" w:space="0" w:color="auto"/>
              <w:right w:val="single" w:sz="4" w:space="0" w:color="auto"/>
            </w:tcBorders>
          </w:tcPr>
          <w:p w14:paraId="2BD9340A" w14:textId="77777777" w:rsidR="00EE4B8F" w:rsidRDefault="00EE4B8F" w:rsidP="009D7577">
            <w:pPr>
              <w:widowControl/>
              <w:wordWrap w:val="0"/>
              <w:spacing w:beforeLines="50" w:before="120"/>
              <w:ind w:firstLine="200"/>
              <w:jc w:val="left"/>
              <w:rPr>
                <w:rFonts w:ascii="Tahoma" w:hAnsi="宋体" w:cs="Tahoma"/>
                <w:kern w:val="0"/>
                <w:sz w:val="24"/>
              </w:rPr>
            </w:pPr>
            <w:r>
              <w:rPr>
                <w:rFonts w:ascii="Tahoma" w:hAnsi="宋体" w:cs="Tahoma"/>
                <w:kern w:val="0"/>
                <w:sz w:val="24"/>
              </w:rPr>
              <w:t>断路时间</w:t>
            </w:r>
          </w:p>
        </w:tc>
        <w:tc>
          <w:tcPr>
            <w:tcW w:w="7681" w:type="dxa"/>
            <w:gridSpan w:val="3"/>
            <w:tcBorders>
              <w:top w:val="single" w:sz="4" w:space="0" w:color="auto"/>
              <w:left w:val="single" w:sz="4" w:space="0" w:color="auto"/>
              <w:bottom w:val="single" w:sz="4" w:space="0" w:color="auto"/>
              <w:right w:val="single" w:sz="4" w:space="0" w:color="auto"/>
            </w:tcBorders>
          </w:tcPr>
          <w:p w14:paraId="46AE402B" w14:textId="77777777" w:rsidR="00EE4B8F" w:rsidRDefault="00EE4B8F" w:rsidP="009D7577">
            <w:pPr>
              <w:widowControl/>
              <w:wordWrap w:val="0"/>
              <w:spacing w:beforeLines="50" w:before="120"/>
              <w:ind w:firstLineChars="400" w:firstLine="960"/>
              <w:jc w:val="left"/>
              <w:rPr>
                <w:rFonts w:ascii="Tahoma" w:hAnsi="宋体" w:cs="Tahoma"/>
                <w:kern w:val="0"/>
                <w:sz w:val="24"/>
              </w:rPr>
            </w:pPr>
            <w:r>
              <w:rPr>
                <w:rFonts w:ascii="Tahoma" w:hAnsi="宋体" w:cs="Tahoma"/>
                <w:kern w:val="0"/>
                <w:sz w:val="24"/>
              </w:rPr>
              <w:t>年</w:t>
            </w:r>
            <w:r>
              <w:rPr>
                <w:rFonts w:ascii="Tahoma" w:hAnsi="宋体" w:cs="Tahoma"/>
                <w:kern w:val="0"/>
                <w:sz w:val="24"/>
              </w:rPr>
              <w:t xml:space="preserve">    </w:t>
            </w:r>
            <w:r>
              <w:rPr>
                <w:rFonts w:ascii="Tahoma" w:hAnsi="宋体" w:cs="Tahoma"/>
                <w:kern w:val="0"/>
                <w:sz w:val="24"/>
              </w:rPr>
              <w:t>月</w:t>
            </w:r>
            <w:r>
              <w:rPr>
                <w:rFonts w:ascii="Tahoma" w:hAnsi="宋体" w:cs="Tahoma"/>
                <w:kern w:val="0"/>
                <w:sz w:val="24"/>
              </w:rPr>
              <w:t xml:space="preserve">    </w:t>
            </w:r>
            <w:r>
              <w:rPr>
                <w:rFonts w:ascii="Tahoma" w:hAnsi="宋体" w:cs="Tahoma"/>
                <w:kern w:val="0"/>
                <w:sz w:val="24"/>
              </w:rPr>
              <w:t>日</w:t>
            </w:r>
            <w:r>
              <w:rPr>
                <w:rFonts w:ascii="Tahoma" w:hAnsi="宋体" w:cs="Tahoma"/>
                <w:kern w:val="0"/>
                <w:sz w:val="24"/>
              </w:rPr>
              <w:t xml:space="preserve">    </w:t>
            </w:r>
            <w:r>
              <w:rPr>
                <w:rFonts w:ascii="Tahoma" w:hAnsi="宋体" w:cs="Tahoma"/>
                <w:kern w:val="0"/>
                <w:sz w:val="24"/>
              </w:rPr>
              <w:t>时至</w:t>
            </w:r>
            <w:r>
              <w:rPr>
                <w:rFonts w:ascii="Tahoma" w:hAnsi="宋体" w:cs="Tahoma"/>
                <w:kern w:val="0"/>
                <w:sz w:val="24"/>
              </w:rPr>
              <w:t xml:space="preserve">    </w:t>
            </w:r>
            <w:r>
              <w:rPr>
                <w:rFonts w:ascii="Tahoma" w:hAnsi="宋体" w:cs="Tahoma"/>
                <w:kern w:val="0"/>
                <w:sz w:val="24"/>
              </w:rPr>
              <w:t>年</w:t>
            </w:r>
            <w:r>
              <w:rPr>
                <w:rFonts w:ascii="Tahoma" w:hAnsi="宋体" w:cs="Tahoma"/>
                <w:kern w:val="0"/>
                <w:sz w:val="24"/>
              </w:rPr>
              <w:t xml:space="preserve">    </w:t>
            </w:r>
            <w:r>
              <w:rPr>
                <w:rFonts w:ascii="Tahoma" w:hAnsi="宋体" w:cs="Tahoma"/>
                <w:kern w:val="0"/>
                <w:sz w:val="24"/>
              </w:rPr>
              <w:t>月</w:t>
            </w:r>
            <w:r>
              <w:rPr>
                <w:rFonts w:ascii="Tahoma" w:hAnsi="宋体" w:cs="Tahoma"/>
                <w:kern w:val="0"/>
                <w:sz w:val="24"/>
              </w:rPr>
              <w:t xml:space="preserve">    </w:t>
            </w:r>
            <w:r>
              <w:rPr>
                <w:rFonts w:ascii="Tahoma" w:hAnsi="宋体" w:cs="Tahoma"/>
                <w:kern w:val="0"/>
                <w:sz w:val="24"/>
              </w:rPr>
              <w:t>日</w:t>
            </w:r>
            <w:r>
              <w:rPr>
                <w:rFonts w:ascii="Tahoma" w:hAnsi="宋体" w:cs="Tahoma"/>
                <w:kern w:val="0"/>
                <w:sz w:val="24"/>
              </w:rPr>
              <w:t xml:space="preserve">    </w:t>
            </w:r>
            <w:r>
              <w:rPr>
                <w:rFonts w:ascii="Tahoma" w:hAnsi="宋体" w:cs="Tahoma"/>
                <w:kern w:val="0"/>
                <w:sz w:val="24"/>
              </w:rPr>
              <w:t>时</w:t>
            </w:r>
          </w:p>
        </w:tc>
      </w:tr>
      <w:tr w:rsidR="00EE4B8F" w14:paraId="218E76C5" w14:textId="77777777" w:rsidTr="008E2676">
        <w:trPr>
          <w:trHeight w:val="555"/>
          <w:jc w:val="center"/>
        </w:trPr>
        <w:tc>
          <w:tcPr>
            <w:tcW w:w="1499" w:type="dxa"/>
            <w:tcBorders>
              <w:top w:val="single" w:sz="4" w:space="0" w:color="auto"/>
              <w:left w:val="single" w:sz="4" w:space="0" w:color="auto"/>
              <w:bottom w:val="single" w:sz="4" w:space="0" w:color="auto"/>
              <w:right w:val="single" w:sz="4" w:space="0" w:color="auto"/>
            </w:tcBorders>
          </w:tcPr>
          <w:p w14:paraId="343309F1" w14:textId="77777777" w:rsidR="00EE4B8F" w:rsidRDefault="00EE4B8F" w:rsidP="009D7577">
            <w:pPr>
              <w:widowControl/>
              <w:wordWrap w:val="0"/>
              <w:spacing w:beforeLines="50" w:before="120"/>
              <w:ind w:firstLine="200"/>
              <w:jc w:val="left"/>
              <w:rPr>
                <w:rFonts w:ascii="Tahoma" w:hAnsi="宋体" w:cs="Tahoma"/>
                <w:kern w:val="0"/>
                <w:sz w:val="24"/>
              </w:rPr>
            </w:pPr>
            <w:r>
              <w:rPr>
                <w:rFonts w:ascii="Tahoma" w:hAnsi="宋体" w:cs="Tahoma"/>
                <w:kern w:val="0"/>
                <w:sz w:val="24"/>
              </w:rPr>
              <w:t>断路原因</w:t>
            </w:r>
          </w:p>
        </w:tc>
        <w:tc>
          <w:tcPr>
            <w:tcW w:w="7681" w:type="dxa"/>
            <w:gridSpan w:val="3"/>
            <w:tcBorders>
              <w:top w:val="single" w:sz="4" w:space="0" w:color="auto"/>
              <w:left w:val="single" w:sz="4" w:space="0" w:color="auto"/>
              <w:bottom w:val="single" w:sz="4" w:space="0" w:color="auto"/>
              <w:right w:val="single" w:sz="4" w:space="0" w:color="auto"/>
            </w:tcBorders>
          </w:tcPr>
          <w:p w14:paraId="25113E44" w14:textId="77777777" w:rsidR="00EE4B8F" w:rsidRDefault="00EE4B8F" w:rsidP="009D7577">
            <w:pPr>
              <w:widowControl/>
              <w:wordWrap w:val="0"/>
              <w:spacing w:beforeLines="50" w:before="120"/>
              <w:ind w:firstLineChars="400" w:firstLine="960"/>
              <w:jc w:val="left"/>
              <w:rPr>
                <w:rFonts w:ascii="Tahoma" w:hAnsi="宋体" w:cs="Tahoma"/>
                <w:kern w:val="0"/>
                <w:sz w:val="24"/>
              </w:rPr>
            </w:pPr>
          </w:p>
        </w:tc>
      </w:tr>
      <w:tr w:rsidR="00EE4B8F" w14:paraId="28C4D32F" w14:textId="77777777" w:rsidTr="008E2676">
        <w:trPr>
          <w:trHeight w:val="2974"/>
          <w:jc w:val="center"/>
        </w:trPr>
        <w:tc>
          <w:tcPr>
            <w:tcW w:w="9180" w:type="dxa"/>
            <w:gridSpan w:val="4"/>
            <w:tcBorders>
              <w:top w:val="single" w:sz="4" w:space="0" w:color="auto"/>
              <w:left w:val="single" w:sz="4" w:space="0" w:color="auto"/>
              <w:bottom w:val="single" w:sz="4" w:space="0" w:color="auto"/>
              <w:right w:val="single" w:sz="4" w:space="0" w:color="auto"/>
            </w:tcBorders>
          </w:tcPr>
          <w:p w14:paraId="716F22A7" w14:textId="77777777" w:rsidR="00EE4B8F" w:rsidRDefault="00EE4B8F" w:rsidP="009D7577">
            <w:pPr>
              <w:widowControl/>
              <w:wordWrap w:val="0"/>
              <w:spacing w:beforeLines="50" w:before="120"/>
              <w:ind w:firstLine="200"/>
              <w:jc w:val="left"/>
              <w:rPr>
                <w:rFonts w:ascii="Tahoma" w:hAnsi="宋体" w:cs="Tahoma"/>
                <w:kern w:val="0"/>
                <w:sz w:val="24"/>
              </w:rPr>
            </w:pPr>
            <w:r>
              <w:rPr>
                <w:rFonts w:ascii="Tahoma" w:hAnsi="宋体" w:cs="Tahoma"/>
                <w:kern w:val="0"/>
                <w:sz w:val="24"/>
              </w:rPr>
              <w:t>断路地段示意图：</w:t>
            </w:r>
          </w:p>
          <w:p w14:paraId="4F915E9F" w14:textId="77777777" w:rsidR="00EE4B8F" w:rsidRDefault="00EE4B8F" w:rsidP="009D7577">
            <w:pPr>
              <w:widowControl/>
              <w:wordWrap w:val="0"/>
              <w:spacing w:beforeLines="50" w:before="120"/>
              <w:ind w:firstLine="200"/>
              <w:jc w:val="left"/>
              <w:rPr>
                <w:rFonts w:ascii="Tahoma" w:hAnsi="宋体" w:cs="Tahoma"/>
                <w:kern w:val="0"/>
                <w:sz w:val="24"/>
              </w:rPr>
            </w:pPr>
          </w:p>
          <w:p w14:paraId="16E7E0A4" w14:textId="77777777" w:rsidR="00EE4B8F" w:rsidRDefault="00EE4B8F" w:rsidP="009D7577">
            <w:pPr>
              <w:widowControl/>
              <w:wordWrap w:val="0"/>
              <w:spacing w:beforeLines="50" w:before="120"/>
              <w:ind w:firstLine="200"/>
              <w:jc w:val="left"/>
              <w:rPr>
                <w:rFonts w:ascii="Tahoma" w:hAnsi="宋体" w:cs="Tahoma"/>
                <w:kern w:val="0"/>
                <w:sz w:val="24"/>
              </w:rPr>
            </w:pPr>
          </w:p>
          <w:p w14:paraId="58A1B61D" w14:textId="77777777" w:rsidR="00EE4B8F" w:rsidRDefault="00EE4B8F" w:rsidP="009D7577">
            <w:pPr>
              <w:widowControl/>
              <w:wordWrap w:val="0"/>
              <w:spacing w:beforeLines="50" w:before="120"/>
              <w:ind w:firstLine="200"/>
              <w:jc w:val="left"/>
              <w:rPr>
                <w:rFonts w:ascii="Tahoma" w:hAnsi="宋体" w:cs="Tahoma"/>
                <w:kern w:val="0"/>
                <w:sz w:val="24"/>
              </w:rPr>
            </w:pPr>
          </w:p>
          <w:p w14:paraId="4ED45BC3" w14:textId="77777777" w:rsidR="00EE4B8F" w:rsidRDefault="00EE4B8F" w:rsidP="009D7577">
            <w:pPr>
              <w:widowControl/>
              <w:wordWrap w:val="0"/>
              <w:spacing w:beforeLines="50" w:before="120"/>
              <w:ind w:firstLine="200"/>
              <w:jc w:val="left"/>
              <w:rPr>
                <w:rFonts w:ascii="Tahoma" w:hAnsi="宋体" w:cs="Tahoma"/>
                <w:kern w:val="0"/>
                <w:sz w:val="24"/>
              </w:rPr>
            </w:pPr>
          </w:p>
          <w:p w14:paraId="43D130E4" w14:textId="77777777" w:rsidR="00EE4B8F" w:rsidRDefault="00EE4B8F" w:rsidP="009D7577">
            <w:pPr>
              <w:widowControl/>
              <w:wordWrap w:val="0"/>
              <w:spacing w:beforeLines="50" w:before="120"/>
              <w:ind w:firstLine="200"/>
              <w:jc w:val="left"/>
              <w:rPr>
                <w:rFonts w:ascii="Tahoma" w:hAnsi="宋体" w:cs="Tahoma"/>
                <w:kern w:val="0"/>
                <w:sz w:val="24"/>
              </w:rPr>
            </w:pPr>
          </w:p>
          <w:p w14:paraId="4B4D67A1" w14:textId="77777777" w:rsidR="00EE4B8F" w:rsidRDefault="00EE4B8F" w:rsidP="009D7577">
            <w:pPr>
              <w:widowControl/>
              <w:wordWrap w:val="0"/>
              <w:spacing w:beforeLines="50" w:before="120"/>
              <w:ind w:firstLine="200"/>
              <w:jc w:val="left"/>
              <w:rPr>
                <w:rFonts w:ascii="Tahoma" w:hAnsi="宋体" w:cs="Tahoma"/>
                <w:kern w:val="0"/>
                <w:sz w:val="24"/>
              </w:rPr>
            </w:pPr>
          </w:p>
          <w:p w14:paraId="738D6C4B" w14:textId="77777777" w:rsidR="00EE4B8F" w:rsidRDefault="00EE4B8F" w:rsidP="009D7577">
            <w:pPr>
              <w:widowControl/>
              <w:wordWrap w:val="0"/>
              <w:spacing w:beforeLines="50" w:before="120"/>
              <w:ind w:firstLine="200"/>
              <w:jc w:val="left"/>
              <w:rPr>
                <w:rFonts w:ascii="Tahoma" w:hAnsi="宋体" w:cs="Tahoma"/>
                <w:kern w:val="0"/>
                <w:sz w:val="24"/>
              </w:rPr>
            </w:pPr>
            <w:r>
              <w:rPr>
                <w:rFonts w:ascii="Tahoma" w:hAnsi="宋体" w:cs="Tahoma"/>
                <w:kern w:val="0"/>
                <w:sz w:val="24"/>
              </w:rPr>
              <w:t>断路申请单位应采取的安全措施：</w:t>
            </w:r>
          </w:p>
          <w:p w14:paraId="13806D2A" w14:textId="77777777" w:rsidR="00EE4B8F" w:rsidRDefault="00EE4B8F" w:rsidP="009D7577">
            <w:pPr>
              <w:widowControl/>
              <w:wordWrap w:val="0"/>
              <w:spacing w:beforeLines="50" w:before="120"/>
              <w:ind w:firstLine="200"/>
              <w:jc w:val="left"/>
              <w:rPr>
                <w:rFonts w:ascii="Tahoma" w:hAnsi="宋体" w:cs="Tahoma"/>
                <w:kern w:val="0"/>
                <w:sz w:val="24"/>
              </w:rPr>
            </w:pPr>
          </w:p>
          <w:p w14:paraId="40E897BC" w14:textId="77777777" w:rsidR="00EE4B8F" w:rsidRDefault="00EE4B8F" w:rsidP="009D7577">
            <w:pPr>
              <w:widowControl/>
              <w:wordWrap w:val="0"/>
              <w:spacing w:beforeLines="50" w:before="120"/>
              <w:ind w:firstLine="200"/>
              <w:jc w:val="left"/>
              <w:rPr>
                <w:rFonts w:ascii="Tahoma" w:hAnsi="宋体" w:cs="Tahoma"/>
                <w:kern w:val="0"/>
                <w:sz w:val="24"/>
              </w:rPr>
            </w:pPr>
          </w:p>
          <w:p w14:paraId="3611D8F8" w14:textId="77777777" w:rsidR="00EE4B8F" w:rsidRDefault="00EE4B8F" w:rsidP="009D7577">
            <w:pPr>
              <w:widowControl/>
              <w:wordWrap w:val="0"/>
              <w:spacing w:beforeLines="50" w:before="120"/>
              <w:ind w:firstLine="200"/>
              <w:jc w:val="left"/>
              <w:rPr>
                <w:rFonts w:ascii="Tahoma" w:hAnsi="宋体" w:cs="Tahoma"/>
                <w:kern w:val="0"/>
                <w:sz w:val="24"/>
              </w:rPr>
            </w:pPr>
          </w:p>
          <w:p w14:paraId="65BD7B7B" w14:textId="77777777" w:rsidR="00EE4B8F" w:rsidRDefault="00EE4B8F" w:rsidP="009D7577">
            <w:pPr>
              <w:widowControl/>
              <w:wordWrap w:val="0"/>
              <w:spacing w:beforeLines="50" w:before="120"/>
              <w:ind w:firstLineChars="100" w:firstLine="240"/>
              <w:jc w:val="left"/>
              <w:rPr>
                <w:rFonts w:ascii="Tahoma" w:hAnsi="宋体" w:cs="Tahoma"/>
                <w:kern w:val="0"/>
                <w:sz w:val="24"/>
              </w:rPr>
            </w:pPr>
            <w:r>
              <w:rPr>
                <w:rFonts w:ascii="Tahoma" w:hAnsi="宋体" w:cs="Tahoma"/>
                <w:kern w:val="0"/>
                <w:sz w:val="24"/>
              </w:rPr>
              <w:t>断路申请单位负责人（签字）：</w:t>
            </w:r>
          </w:p>
          <w:p w14:paraId="31371246" w14:textId="77777777" w:rsidR="00EE4B8F" w:rsidRDefault="00EE4B8F" w:rsidP="009D7577">
            <w:pPr>
              <w:widowControl/>
              <w:wordWrap w:val="0"/>
              <w:spacing w:beforeLines="50" w:before="120"/>
              <w:jc w:val="left"/>
              <w:rPr>
                <w:rFonts w:ascii="Tahoma" w:hAnsi="宋体" w:cs="Tahoma"/>
                <w:kern w:val="0"/>
                <w:sz w:val="24"/>
              </w:rPr>
            </w:pPr>
          </w:p>
        </w:tc>
      </w:tr>
      <w:tr w:rsidR="00EE4B8F" w14:paraId="27DC0B8D" w14:textId="77777777" w:rsidTr="008E2676">
        <w:trPr>
          <w:trHeight w:val="1864"/>
          <w:jc w:val="center"/>
        </w:trPr>
        <w:tc>
          <w:tcPr>
            <w:tcW w:w="9180" w:type="dxa"/>
            <w:gridSpan w:val="4"/>
            <w:tcBorders>
              <w:top w:val="single" w:sz="4" w:space="0" w:color="auto"/>
              <w:left w:val="single" w:sz="4" w:space="0" w:color="auto"/>
              <w:bottom w:val="single" w:sz="4" w:space="0" w:color="auto"/>
              <w:right w:val="single" w:sz="4" w:space="0" w:color="auto"/>
            </w:tcBorders>
          </w:tcPr>
          <w:p w14:paraId="21E67E0E" w14:textId="77777777" w:rsidR="00EE4B8F" w:rsidRDefault="00EE4B8F" w:rsidP="009D7577">
            <w:pPr>
              <w:widowControl/>
              <w:wordWrap w:val="0"/>
              <w:spacing w:beforeLines="50" w:before="120"/>
              <w:ind w:firstLine="200"/>
              <w:jc w:val="left"/>
              <w:rPr>
                <w:rFonts w:ascii="Tahoma" w:hAnsi="宋体" w:cs="Tahoma"/>
                <w:kern w:val="0"/>
                <w:sz w:val="24"/>
              </w:rPr>
            </w:pPr>
            <w:r>
              <w:rPr>
                <w:rFonts w:ascii="Tahoma" w:hAnsi="宋体" w:cs="Tahoma"/>
                <w:kern w:val="0"/>
                <w:sz w:val="24"/>
              </w:rPr>
              <w:t>断路作业单位应采取的安全措施：</w:t>
            </w:r>
          </w:p>
          <w:p w14:paraId="227E999B" w14:textId="77777777" w:rsidR="00EE4B8F" w:rsidRDefault="00EE4B8F" w:rsidP="009D7577">
            <w:pPr>
              <w:widowControl/>
              <w:wordWrap w:val="0"/>
              <w:spacing w:beforeLines="50" w:before="120"/>
              <w:ind w:firstLine="200"/>
              <w:jc w:val="left"/>
              <w:rPr>
                <w:rFonts w:ascii="Tahoma" w:hAnsi="宋体" w:cs="Tahoma"/>
                <w:kern w:val="0"/>
                <w:sz w:val="24"/>
              </w:rPr>
            </w:pPr>
          </w:p>
          <w:p w14:paraId="6DD7A3D3" w14:textId="77777777" w:rsidR="00EE4B8F" w:rsidRDefault="00EE4B8F" w:rsidP="009D7577">
            <w:pPr>
              <w:widowControl/>
              <w:wordWrap w:val="0"/>
              <w:spacing w:beforeLines="50" w:before="120"/>
              <w:ind w:firstLine="200"/>
              <w:jc w:val="center"/>
              <w:rPr>
                <w:rFonts w:ascii="Tahoma" w:hAnsi="宋体" w:cs="Tahoma"/>
                <w:kern w:val="0"/>
                <w:sz w:val="24"/>
              </w:rPr>
            </w:pPr>
          </w:p>
          <w:p w14:paraId="04B4D1AA" w14:textId="77777777" w:rsidR="00EE4B8F" w:rsidRDefault="00EE4B8F" w:rsidP="009D7577">
            <w:pPr>
              <w:widowControl/>
              <w:wordWrap w:val="0"/>
              <w:spacing w:beforeLines="50" w:before="120"/>
              <w:ind w:firstLine="200"/>
              <w:jc w:val="center"/>
              <w:rPr>
                <w:rFonts w:ascii="Tahoma" w:hAnsi="宋体" w:cs="Tahoma"/>
                <w:kern w:val="0"/>
                <w:sz w:val="24"/>
              </w:rPr>
            </w:pPr>
            <w:r>
              <w:rPr>
                <w:rFonts w:ascii="Tahoma" w:hAnsi="宋体" w:cs="Tahoma"/>
                <w:kern w:val="0"/>
                <w:sz w:val="24"/>
              </w:rPr>
              <w:t xml:space="preserve">                      </w:t>
            </w:r>
            <w:r>
              <w:rPr>
                <w:rFonts w:ascii="Tahoma" w:hAnsi="宋体" w:cs="Tahoma"/>
                <w:kern w:val="0"/>
                <w:sz w:val="24"/>
              </w:rPr>
              <w:t>断路作业单位负责人（签字）：</w:t>
            </w:r>
            <w:r>
              <w:rPr>
                <w:rFonts w:ascii="Tahoma" w:hAnsi="宋体" w:cs="Tahoma"/>
                <w:kern w:val="0"/>
                <w:sz w:val="24"/>
              </w:rPr>
              <w:t xml:space="preserve">                </w:t>
            </w:r>
          </w:p>
        </w:tc>
      </w:tr>
      <w:tr w:rsidR="00EE4B8F" w14:paraId="2BEEF95C" w14:textId="77777777" w:rsidTr="008E2676">
        <w:trPr>
          <w:trHeight w:val="1565"/>
          <w:jc w:val="center"/>
        </w:trPr>
        <w:tc>
          <w:tcPr>
            <w:tcW w:w="9180" w:type="dxa"/>
            <w:gridSpan w:val="4"/>
            <w:tcBorders>
              <w:top w:val="single" w:sz="4" w:space="0" w:color="auto"/>
              <w:left w:val="single" w:sz="4" w:space="0" w:color="auto"/>
              <w:bottom w:val="single" w:sz="4" w:space="0" w:color="auto"/>
              <w:right w:val="single" w:sz="4" w:space="0" w:color="auto"/>
            </w:tcBorders>
          </w:tcPr>
          <w:p w14:paraId="3FB3DAD1" w14:textId="77777777" w:rsidR="00EE4B8F" w:rsidRDefault="00EE4B8F" w:rsidP="009D7577">
            <w:pPr>
              <w:widowControl/>
              <w:wordWrap w:val="0"/>
              <w:spacing w:beforeLines="50" w:before="120"/>
              <w:ind w:firstLine="200"/>
              <w:jc w:val="left"/>
              <w:rPr>
                <w:rFonts w:ascii="Tahoma" w:hAnsi="宋体" w:cs="Tahoma"/>
                <w:kern w:val="0"/>
                <w:sz w:val="24"/>
              </w:rPr>
            </w:pPr>
            <w:r>
              <w:rPr>
                <w:rFonts w:ascii="Tahoma" w:hAnsi="宋体" w:cs="Tahoma"/>
                <w:kern w:val="0"/>
                <w:sz w:val="24"/>
              </w:rPr>
              <w:t>审批部门意见：</w:t>
            </w:r>
          </w:p>
          <w:p w14:paraId="71DE5F69" w14:textId="77777777" w:rsidR="00EE4B8F" w:rsidRDefault="00EE4B8F" w:rsidP="009D7577">
            <w:pPr>
              <w:widowControl/>
              <w:wordWrap w:val="0"/>
              <w:spacing w:beforeLines="50" w:before="120"/>
              <w:ind w:firstLine="200"/>
              <w:jc w:val="left"/>
              <w:rPr>
                <w:rFonts w:ascii="Tahoma" w:hAnsi="宋体" w:cs="Tahoma"/>
                <w:kern w:val="0"/>
                <w:sz w:val="24"/>
              </w:rPr>
            </w:pPr>
          </w:p>
          <w:p w14:paraId="7AFF3707" w14:textId="77777777" w:rsidR="00EE4B8F" w:rsidRDefault="00EE4B8F" w:rsidP="009D7577">
            <w:pPr>
              <w:widowControl/>
              <w:wordWrap w:val="0"/>
              <w:spacing w:beforeLines="50" w:before="120"/>
              <w:ind w:firstLine="200"/>
              <w:jc w:val="center"/>
              <w:rPr>
                <w:rFonts w:ascii="Tahoma" w:hAnsi="宋体" w:cs="Tahoma"/>
                <w:kern w:val="0"/>
                <w:sz w:val="24"/>
              </w:rPr>
            </w:pPr>
            <w:r>
              <w:rPr>
                <w:rFonts w:ascii="Tahoma" w:hAnsi="宋体" w:cs="Tahoma"/>
                <w:kern w:val="0"/>
                <w:sz w:val="24"/>
              </w:rPr>
              <w:t xml:space="preserve">                                 </w:t>
            </w:r>
            <w:r>
              <w:rPr>
                <w:rFonts w:ascii="Tahoma" w:hAnsi="宋体" w:cs="Tahoma"/>
                <w:kern w:val="0"/>
                <w:sz w:val="24"/>
              </w:rPr>
              <w:t>审批部门负责人（签字）：</w:t>
            </w:r>
          </w:p>
        </w:tc>
      </w:tr>
      <w:tr w:rsidR="00EE4B8F" w14:paraId="10170E2A" w14:textId="77777777" w:rsidTr="008E2676">
        <w:trPr>
          <w:trHeight w:val="2112"/>
          <w:jc w:val="center"/>
        </w:trPr>
        <w:tc>
          <w:tcPr>
            <w:tcW w:w="9180" w:type="dxa"/>
            <w:gridSpan w:val="4"/>
            <w:tcBorders>
              <w:top w:val="single" w:sz="4" w:space="0" w:color="auto"/>
              <w:left w:val="single" w:sz="4" w:space="0" w:color="auto"/>
              <w:bottom w:val="single" w:sz="4" w:space="0" w:color="auto"/>
              <w:right w:val="single" w:sz="4" w:space="0" w:color="auto"/>
            </w:tcBorders>
          </w:tcPr>
          <w:p w14:paraId="09E114F8" w14:textId="77777777" w:rsidR="00EE4B8F" w:rsidRDefault="00EE4B8F" w:rsidP="009D7577">
            <w:pPr>
              <w:widowControl/>
              <w:wordWrap w:val="0"/>
              <w:spacing w:beforeLines="50" w:before="120"/>
              <w:ind w:firstLine="200"/>
              <w:jc w:val="left"/>
              <w:rPr>
                <w:rFonts w:ascii="Tahoma" w:hAnsi="宋体" w:cs="Tahoma"/>
                <w:kern w:val="0"/>
                <w:sz w:val="24"/>
              </w:rPr>
            </w:pPr>
            <w:r>
              <w:rPr>
                <w:rFonts w:ascii="Tahoma" w:hAnsi="宋体" w:cs="Tahoma"/>
                <w:kern w:val="0"/>
                <w:sz w:val="24"/>
              </w:rPr>
              <w:t>完工验收：</w:t>
            </w:r>
          </w:p>
          <w:p w14:paraId="1AEE19B4" w14:textId="77777777" w:rsidR="00EE4B8F" w:rsidRDefault="00EE4B8F" w:rsidP="009D7577">
            <w:pPr>
              <w:widowControl/>
              <w:wordWrap w:val="0"/>
              <w:spacing w:beforeLines="50" w:before="120"/>
              <w:ind w:firstLine="200"/>
              <w:jc w:val="left"/>
              <w:rPr>
                <w:rFonts w:ascii="Tahoma" w:hAnsi="宋体" w:cs="Tahoma"/>
                <w:kern w:val="0"/>
                <w:sz w:val="24"/>
              </w:rPr>
            </w:pPr>
          </w:p>
          <w:p w14:paraId="3B5CDD4A" w14:textId="77777777" w:rsidR="00EE4B8F" w:rsidRDefault="00EE4B8F" w:rsidP="009D7577">
            <w:pPr>
              <w:widowControl/>
              <w:wordWrap w:val="0"/>
              <w:spacing w:beforeLines="50" w:before="120"/>
              <w:ind w:firstLine="200"/>
              <w:jc w:val="left"/>
              <w:rPr>
                <w:rFonts w:ascii="Tahoma" w:hAnsi="宋体" w:cs="Tahoma"/>
                <w:kern w:val="0"/>
                <w:sz w:val="24"/>
              </w:rPr>
            </w:pPr>
          </w:p>
          <w:p w14:paraId="74A243FC" w14:textId="77777777" w:rsidR="00EE4B8F" w:rsidRDefault="00EE4B8F" w:rsidP="009D7577">
            <w:pPr>
              <w:widowControl/>
              <w:wordWrap w:val="0"/>
              <w:spacing w:beforeLines="50" w:before="120"/>
              <w:ind w:firstLine="200"/>
              <w:jc w:val="center"/>
              <w:rPr>
                <w:rFonts w:ascii="Tahoma" w:hAnsi="宋体" w:cs="Tahoma"/>
                <w:kern w:val="0"/>
                <w:sz w:val="24"/>
              </w:rPr>
            </w:pPr>
            <w:r>
              <w:rPr>
                <w:rFonts w:ascii="Tahoma" w:hAnsi="宋体" w:cs="Tahoma"/>
                <w:kern w:val="0"/>
                <w:sz w:val="24"/>
              </w:rPr>
              <w:t>断路申请单位负责人（签字）：</w:t>
            </w:r>
            <w:r>
              <w:rPr>
                <w:rFonts w:ascii="Tahoma" w:hAnsi="宋体" w:cs="Tahoma"/>
                <w:kern w:val="0"/>
                <w:sz w:val="24"/>
              </w:rPr>
              <w:t xml:space="preserve">           </w:t>
            </w:r>
            <w:r>
              <w:rPr>
                <w:rFonts w:ascii="Tahoma" w:hAnsi="宋体" w:cs="Tahoma"/>
                <w:kern w:val="0"/>
                <w:sz w:val="24"/>
              </w:rPr>
              <w:t>审批部门负责人（签字）：</w:t>
            </w:r>
            <w:r>
              <w:rPr>
                <w:rFonts w:ascii="Tahoma" w:hAnsi="宋体" w:cs="Tahoma"/>
                <w:kern w:val="0"/>
                <w:sz w:val="24"/>
              </w:rPr>
              <w:t xml:space="preserve">     </w:t>
            </w:r>
          </w:p>
        </w:tc>
      </w:tr>
    </w:tbl>
    <w:p w14:paraId="5F871F39" w14:textId="77777777" w:rsidR="00EE4B8F" w:rsidRDefault="00EE4B8F" w:rsidP="00EE4B8F">
      <w:pPr>
        <w:jc w:val="center"/>
        <w:outlineLvl w:val="0"/>
        <w:rPr>
          <w:rFonts w:ascii="宋体" w:hAnsi="宋体" w:cs="宋体"/>
          <w:b/>
          <w:sz w:val="30"/>
          <w:szCs w:val="30"/>
        </w:rPr>
        <w:sectPr w:rsidR="00EE4B8F">
          <w:type w:val="nextColumn"/>
          <w:pgSz w:w="11906" w:h="16838"/>
          <w:pgMar w:top="1418" w:right="1134" w:bottom="1134" w:left="1134" w:header="851" w:footer="737" w:gutter="284"/>
          <w:paperSrc w:first="7" w:other="7"/>
          <w:cols w:space="720"/>
          <w:docGrid w:linePitch="312"/>
        </w:sectPr>
      </w:pPr>
    </w:p>
    <w:p w14:paraId="5DC5AFDD" w14:textId="77777777" w:rsidR="00EE4B8F" w:rsidRDefault="00EE4B8F" w:rsidP="00EE4B8F">
      <w:pPr>
        <w:keepNext/>
        <w:keepLines/>
        <w:jc w:val="center"/>
        <w:outlineLvl w:val="3"/>
        <w:rPr>
          <w:rFonts w:ascii="宋体" w:hAnsi="宋体"/>
          <w:b/>
          <w:bCs/>
          <w:sz w:val="28"/>
          <w:szCs w:val="28"/>
        </w:rPr>
      </w:pPr>
      <w:bookmarkStart w:id="163" w:name="_Toc334616234"/>
      <w:r>
        <w:rPr>
          <w:rFonts w:ascii="宋体" w:hAnsi="宋体" w:hint="eastAsia"/>
          <w:b/>
          <w:bCs/>
          <w:sz w:val="28"/>
          <w:szCs w:val="28"/>
        </w:rPr>
        <w:lastRenderedPageBreak/>
        <w:t>断路作业证（背面）</w:t>
      </w:r>
      <w:bookmarkEnd w:id="163"/>
    </w:p>
    <w:p w14:paraId="03F8892E" w14:textId="77777777" w:rsidR="00EE4B8F" w:rsidRDefault="00EE4B8F" w:rsidP="009D7577">
      <w:pPr>
        <w:spacing w:beforeLines="50" w:before="120" w:afterLines="50" w:after="120"/>
        <w:jc w:val="center"/>
        <w:rPr>
          <w:rFonts w:ascii="微软雅黑" w:eastAsia="微软雅黑" w:hAnsi="微软雅黑" w:cs="宋体"/>
          <w:sz w:val="24"/>
        </w:rPr>
      </w:pPr>
      <w:r>
        <w:rPr>
          <w:rFonts w:ascii="微软雅黑" w:eastAsia="微软雅黑" w:hAnsi="微软雅黑" w:cs="宋体" w:hint="eastAsia"/>
          <w:sz w:val="24"/>
        </w:rPr>
        <w:t>风险分析及安全措施</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6095"/>
        <w:gridCol w:w="1418"/>
      </w:tblGrid>
      <w:tr w:rsidR="00EE4B8F" w14:paraId="5443E01A" w14:textId="77777777" w:rsidTr="008E2676">
        <w:trPr>
          <w:trHeight w:val="526"/>
        </w:trPr>
        <w:tc>
          <w:tcPr>
            <w:tcW w:w="568" w:type="dxa"/>
            <w:vAlign w:val="center"/>
          </w:tcPr>
          <w:p w14:paraId="70B35FA8" w14:textId="77777777" w:rsidR="00EE4B8F" w:rsidRDefault="00EE4B8F" w:rsidP="008E2676">
            <w:pPr>
              <w:jc w:val="center"/>
              <w:rPr>
                <w:spacing w:val="-20"/>
                <w:sz w:val="24"/>
              </w:rPr>
            </w:pPr>
            <w:r>
              <w:rPr>
                <w:rFonts w:hint="eastAsia"/>
                <w:spacing w:val="-20"/>
                <w:kern w:val="0"/>
                <w:sz w:val="24"/>
              </w:rPr>
              <w:t>序号</w:t>
            </w:r>
          </w:p>
        </w:tc>
        <w:tc>
          <w:tcPr>
            <w:tcW w:w="1559" w:type="dxa"/>
            <w:vAlign w:val="center"/>
          </w:tcPr>
          <w:p w14:paraId="2C69A7D8" w14:textId="77777777" w:rsidR="00EE4B8F" w:rsidRDefault="00EE4B8F" w:rsidP="008E2676">
            <w:pPr>
              <w:jc w:val="center"/>
              <w:rPr>
                <w:sz w:val="24"/>
              </w:rPr>
            </w:pPr>
            <w:r>
              <w:rPr>
                <w:rFonts w:hint="eastAsia"/>
                <w:sz w:val="24"/>
              </w:rPr>
              <w:t>风险分析</w:t>
            </w:r>
          </w:p>
        </w:tc>
        <w:tc>
          <w:tcPr>
            <w:tcW w:w="6095" w:type="dxa"/>
            <w:vAlign w:val="center"/>
          </w:tcPr>
          <w:p w14:paraId="6C58CE07" w14:textId="77777777" w:rsidR="00EE4B8F" w:rsidRDefault="00EE4B8F" w:rsidP="008E2676">
            <w:pPr>
              <w:jc w:val="center"/>
              <w:rPr>
                <w:sz w:val="24"/>
              </w:rPr>
            </w:pPr>
            <w:r>
              <w:rPr>
                <w:rFonts w:hint="eastAsia"/>
                <w:sz w:val="24"/>
              </w:rPr>
              <w:t>安全措施</w:t>
            </w:r>
          </w:p>
        </w:tc>
        <w:tc>
          <w:tcPr>
            <w:tcW w:w="1418" w:type="dxa"/>
            <w:vAlign w:val="center"/>
          </w:tcPr>
          <w:p w14:paraId="25E4C41A" w14:textId="77777777" w:rsidR="00EE4B8F" w:rsidRDefault="00EE4B8F" w:rsidP="008E2676">
            <w:pPr>
              <w:jc w:val="center"/>
              <w:rPr>
                <w:spacing w:val="-20"/>
                <w:sz w:val="24"/>
              </w:rPr>
            </w:pPr>
            <w:r>
              <w:rPr>
                <w:rFonts w:hint="eastAsia"/>
                <w:spacing w:val="-20"/>
                <w:sz w:val="24"/>
              </w:rPr>
              <w:t>确认人</w:t>
            </w:r>
          </w:p>
        </w:tc>
      </w:tr>
      <w:tr w:rsidR="00EE4B8F" w14:paraId="4548E38A" w14:textId="77777777" w:rsidTr="008E2676">
        <w:trPr>
          <w:trHeight w:hRule="exact" w:val="833"/>
        </w:trPr>
        <w:tc>
          <w:tcPr>
            <w:tcW w:w="568" w:type="dxa"/>
            <w:vMerge w:val="restart"/>
            <w:vAlign w:val="center"/>
          </w:tcPr>
          <w:p w14:paraId="4AF92A4C" w14:textId="77777777" w:rsidR="00EE4B8F" w:rsidRDefault="00EE4B8F" w:rsidP="008E2676">
            <w:pPr>
              <w:jc w:val="center"/>
              <w:rPr>
                <w:spacing w:val="-20"/>
                <w:kern w:val="0"/>
                <w:sz w:val="24"/>
              </w:rPr>
            </w:pPr>
            <w:r>
              <w:rPr>
                <w:rFonts w:hint="eastAsia"/>
                <w:spacing w:val="-20"/>
                <w:kern w:val="0"/>
                <w:sz w:val="24"/>
              </w:rPr>
              <w:t>1</w:t>
            </w:r>
          </w:p>
        </w:tc>
        <w:tc>
          <w:tcPr>
            <w:tcW w:w="1559" w:type="dxa"/>
            <w:vMerge w:val="restart"/>
            <w:vAlign w:val="center"/>
          </w:tcPr>
          <w:p w14:paraId="53D8922E" w14:textId="77777777" w:rsidR="00EE4B8F" w:rsidRDefault="00EE4B8F" w:rsidP="008E2676">
            <w:pPr>
              <w:rPr>
                <w:rFonts w:ascii="宋体" w:hAnsi="宋体"/>
                <w:sz w:val="24"/>
              </w:rPr>
            </w:pPr>
            <w:r>
              <w:rPr>
                <w:rFonts w:ascii="宋体" w:hAnsi="宋体" w:hint="eastAsia"/>
                <w:sz w:val="24"/>
              </w:rPr>
              <w:t>标识不明，信息沟通不畅，影响交通，引发事故</w:t>
            </w:r>
          </w:p>
        </w:tc>
        <w:tc>
          <w:tcPr>
            <w:tcW w:w="6095" w:type="dxa"/>
            <w:vAlign w:val="center"/>
          </w:tcPr>
          <w:p w14:paraId="366CD01E" w14:textId="77777777" w:rsidR="00EE4B8F" w:rsidRDefault="00EE4B8F" w:rsidP="008E2676">
            <w:pPr>
              <w:rPr>
                <w:rFonts w:ascii="宋体" w:hAnsi="宋体"/>
                <w:sz w:val="24"/>
              </w:rPr>
            </w:pPr>
            <w:r>
              <w:rPr>
                <w:rFonts w:ascii="宋体" w:hAnsi="宋体" w:hint="eastAsia"/>
                <w:sz w:val="24"/>
              </w:rPr>
              <w:t>①作业前，施工单位在断路路口设置交通档杆、断路标识，为来往的车辆提示绕行线路</w:t>
            </w:r>
          </w:p>
        </w:tc>
        <w:tc>
          <w:tcPr>
            <w:tcW w:w="1418" w:type="dxa"/>
            <w:vAlign w:val="center"/>
          </w:tcPr>
          <w:p w14:paraId="0778EDD6" w14:textId="77777777" w:rsidR="00EE4B8F" w:rsidRDefault="00EE4B8F" w:rsidP="008E2676">
            <w:pPr>
              <w:jc w:val="center"/>
              <w:rPr>
                <w:spacing w:val="-20"/>
                <w:sz w:val="24"/>
              </w:rPr>
            </w:pPr>
          </w:p>
        </w:tc>
      </w:tr>
      <w:tr w:rsidR="00EE4B8F" w14:paraId="5B6F68AB" w14:textId="77777777" w:rsidTr="008E2676">
        <w:trPr>
          <w:trHeight w:hRule="exact" w:val="920"/>
        </w:trPr>
        <w:tc>
          <w:tcPr>
            <w:tcW w:w="568" w:type="dxa"/>
            <w:vMerge/>
            <w:vAlign w:val="center"/>
          </w:tcPr>
          <w:p w14:paraId="184DF2D6" w14:textId="77777777" w:rsidR="00EE4B8F" w:rsidRDefault="00EE4B8F" w:rsidP="008E2676">
            <w:pPr>
              <w:jc w:val="center"/>
              <w:rPr>
                <w:spacing w:val="-20"/>
                <w:kern w:val="0"/>
                <w:sz w:val="24"/>
              </w:rPr>
            </w:pPr>
          </w:p>
        </w:tc>
        <w:tc>
          <w:tcPr>
            <w:tcW w:w="1559" w:type="dxa"/>
            <w:vMerge/>
            <w:vAlign w:val="center"/>
          </w:tcPr>
          <w:p w14:paraId="0169BD15" w14:textId="77777777" w:rsidR="00EE4B8F" w:rsidRDefault="00EE4B8F" w:rsidP="008E2676">
            <w:pPr>
              <w:rPr>
                <w:rFonts w:ascii="宋体" w:hAnsi="宋体"/>
                <w:sz w:val="24"/>
              </w:rPr>
            </w:pPr>
          </w:p>
        </w:tc>
        <w:tc>
          <w:tcPr>
            <w:tcW w:w="6095" w:type="dxa"/>
            <w:vAlign w:val="center"/>
          </w:tcPr>
          <w:p w14:paraId="50879117" w14:textId="77777777" w:rsidR="00EE4B8F" w:rsidRDefault="00EE4B8F" w:rsidP="008E2676">
            <w:pPr>
              <w:rPr>
                <w:rFonts w:ascii="宋体" w:hAnsi="宋体"/>
                <w:sz w:val="24"/>
              </w:rPr>
            </w:pPr>
            <w:r>
              <w:rPr>
                <w:rFonts w:ascii="宋体" w:hAnsi="宋体" w:hint="eastAsia"/>
                <w:sz w:val="24"/>
              </w:rPr>
              <w:t>②交管部门审批《断路作业证》后，立即通知调度等有关部门。</w:t>
            </w:r>
          </w:p>
        </w:tc>
        <w:tc>
          <w:tcPr>
            <w:tcW w:w="1418" w:type="dxa"/>
            <w:vAlign w:val="center"/>
          </w:tcPr>
          <w:p w14:paraId="7BD5FD9D" w14:textId="77777777" w:rsidR="00EE4B8F" w:rsidRDefault="00EE4B8F" w:rsidP="008E2676">
            <w:pPr>
              <w:jc w:val="center"/>
              <w:rPr>
                <w:spacing w:val="-20"/>
                <w:sz w:val="24"/>
              </w:rPr>
            </w:pPr>
          </w:p>
        </w:tc>
      </w:tr>
      <w:tr w:rsidR="00EE4B8F" w14:paraId="1D52F2AB" w14:textId="77777777" w:rsidTr="008E2676">
        <w:trPr>
          <w:trHeight w:hRule="exact" w:val="1057"/>
        </w:trPr>
        <w:tc>
          <w:tcPr>
            <w:tcW w:w="568" w:type="dxa"/>
            <w:vMerge w:val="restart"/>
            <w:vAlign w:val="center"/>
          </w:tcPr>
          <w:p w14:paraId="5C0F530B" w14:textId="77777777" w:rsidR="00EE4B8F" w:rsidRDefault="00EE4B8F" w:rsidP="008E2676">
            <w:pPr>
              <w:jc w:val="center"/>
              <w:rPr>
                <w:spacing w:val="-20"/>
                <w:kern w:val="0"/>
                <w:sz w:val="24"/>
              </w:rPr>
            </w:pPr>
            <w:r>
              <w:rPr>
                <w:rFonts w:hint="eastAsia"/>
                <w:spacing w:val="-20"/>
                <w:kern w:val="0"/>
                <w:sz w:val="24"/>
              </w:rPr>
              <w:t>2</w:t>
            </w:r>
          </w:p>
        </w:tc>
        <w:tc>
          <w:tcPr>
            <w:tcW w:w="1559" w:type="dxa"/>
            <w:vMerge w:val="restart"/>
            <w:vAlign w:val="center"/>
          </w:tcPr>
          <w:p w14:paraId="52F1AE8D" w14:textId="77777777" w:rsidR="00EE4B8F" w:rsidRDefault="00EE4B8F" w:rsidP="008E2676">
            <w:pPr>
              <w:rPr>
                <w:rFonts w:ascii="宋体" w:hAnsi="宋体"/>
                <w:sz w:val="24"/>
              </w:rPr>
            </w:pPr>
            <w:r>
              <w:rPr>
                <w:rFonts w:ascii="宋体" w:hAnsi="宋体" w:hint="eastAsia"/>
                <w:sz w:val="24"/>
              </w:rPr>
              <w:t>作业期间，无适当安全措施或不到位，引发交通事故或人员伤害事故</w:t>
            </w:r>
          </w:p>
        </w:tc>
        <w:tc>
          <w:tcPr>
            <w:tcW w:w="6095" w:type="dxa"/>
            <w:vAlign w:val="center"/>
          </w:tcPr>
          <w:p w14:paraId="1CC24419" w14:textId="77777777" w:rsidR="00EE4B8F" w:rsidRDefault="00EE4B8F" w:rsidP="008E2676">
            <w:pPr>
              <w:rPr>
                <w:rFonts w:ascii="宋体" w:hAnsi="宋体"/>
                <w:sz w:val="24"/>
              </w:rPr>
            </w:pPr>
            <w:r>
              <w:rPr>
                <w:rFonts w:ascii="宋体" w:hAnsi="宋体" w:hint="eastAsia"/>
                <w:sz w:val="24"/>
              </w:rPr>
              <w:t>①断路作业过程中，施工单位应负责在施工现场设置围栏、交通警告牌，夜间应悬挂警示红灯</w:t>
            </w:r>
          </w:p>
        </w:tc>
        <w:tc>
          <w:tcPr>
            <w:tcW w:w="1418" w:type="dxa"/>
            <w:vAlign w:val="center"/>
          </w:tcPr>
          <w:p w14:paraId="63BB23A2" w14:textId="77777777" w:rsidR="00EE4B8F" w:rsidRDefault="00EE4B8F" w:rsidP="008E2676">
            <w:pPr>
              <w:jc w:val="center"/>
              <w:rPr>
                <w:spacing w:val="-20"/>
                <w:sz w:val="24"/>
              </w:rPr>
            </w:pPr>
          </w:p>
        </w:tc>
      </w:tr>
      <w:tr w:rsidR="00EE4B8F" w14:paraId="348FB630" w14:textId="77777777" w:rsidTr="008E2676">
        <w:trPr>
          <w:trHeight w:hRule="exact" w:val="860"/>
        </w:trPr>
        <w:tc>
          <w:tcPr>
            <w:tcW w:w="568" w:type="dxa"/>
            <w:vMerge/>
            <w:vAlign w:val="center"/>
          </w:tcPr>
          <w:p w14:paraId="1234446B" w14:textId="77777777" w:rsidR="00EE4B8F" w:rsidRDefault="00EE4B8F" w:rsidP="008E2676">
            <w:pPr>
              <w:jc w:val="center"/>
              <w:rPr>
                <w:spacing w:val="-20"/>
                <w:kern w:val="0"/>
                <w:sz w:val="24"/>
              </w:rPr>
            </w:pPr>
          </w:p>
        </w:tc>
        <w:tc>
          <w:tcPr>
            <w:tcW w:w="1559" w:type="dxa"/>
            <w:vMerge/>
            <w:vAlign w:val="center"/>
          </w:tcPr>
          <w:p w14:paraId="7A317C7B" w14:textId="77777777" w:rsidR="00EE4B8F" w:rsidRDefault="00EE4B8F" w:rsidP="008E2676">
            <w:pPr>
              <w:rPr>
                <w:rFonts w:ascii="宋体" w:hAnsi="宋体"/>
                <w:sz w:val="24"/>
              </w:rPr>
            </w:pPr>
          </w:p>
        </w:tc>
        <w:tc>
          <w:tcPr>
            <w:tcW w:w="6095" w:type="dxa"/>
            <w:vAlign w:val="center"/>
          </w:tcPr>
          <w:p w14:paraId="5781830D" w14:textId="77777777" w:rsidR="00EE4B8F" w:rsidRDefault="00EE4B8F" w:rsidP="008E2676">
            <w:pPr>
              <w:rPr>
                <w:rFonts w:ascii="宋体" w:hAnsi="宋体"/>
                <w:sz w:val="24"/>
              </w:rPr>
            </w:pPr>
            <w:r>
              <w:rPr>
                <w:rFonts w:ascii="宋体" w:hAnsi="宋体" w:hint="eastAsia"/>
                <w:sz w:val="24"/>
              </w:rPr>
              <w:t>②在断路施工作业时，施工单位应设置安全巡检员，保证在应急情况下公路的随时畅通。</w:t>
            </w:r>
          </w:p>
        </w:tc>
        <w:tc>
          <w:tcPr>
            <w:tcW w:w="1418" w:type="dxa"/>
            <w:vAlign w:val="center"/>
          </w:tcPr>
          <w:p w14:paraId="1E8D7A0B" w14:textId="77777777" w:rsidR="00EE4B8F" w:rsidRDefault="00EE4B8F" w:rsidP="008E2676">
            <w:pPr>
              <w:jc w:val="center"/>
              <w:rPr>
                <w:spacing w:val="-20"/>
                <w:sz w:val="24"/>
              </w:rPr>
            </w:pPr>
          </w:p>
        </w:tc>
      </w:tr>
      <w:tr w:rsidR="00EE4B8F" w14:paraId="3EA7EFCC" w14:textId="77777777" w:rsidTr="008E2676">
        <w:trPr>
          <w:trHeight w:hRule="exact" w:val="657"/>
        </w:trPr>
        <w:tc>
          <w:tcPr>
            <w:tcW w:w="568" w:type="dxa"/>
            <w:vMerge/>
            <w:vAlign w:val="center"/>
          </w:tcPr>
          <w:p w14:paraId="084D2024" w14:textId="77777777" w:rsidR="00EE4B8F" w:rsidRDefault="00EE4B8F" w:rsidP="008E2676">
            <w:pPr>
              <w:jc w:val="center"/>
              <w:rPr>
                <w:spacing w:val="-20"/>
                <w:kern w:val="0"/>
                <w:sz w:val="24"/>
              </w:rPr>
            </w:pPr>
          </w:p>
        </w:tc>
        <w:tc>
          <w:tcPr>
            <w:tcW w:w="1559" w:type="dxa"/>
            <w:vMerge/>
            <w:vAlign w:val="center"/>
          </w:tcPr>
          <w:p w14:paraId="11D6AA3F" w14:textId="77777777" w:rsidR="00EE4B8F" w:rsidRDefault="00EE4B8F" w:rsidP="008E2676">
            <w:pPr>
              <w:rPr>
                <w:rFonts w:ascii="宋体" w:hAnsi="宋体"/>
                <w:sz w:val="24"/>
              </w:rPr>
            </w:pPr>
          </w:p>
        </w:tc>
        <w:tc>
          <w:tcPr>
            <w:tcW w:w="6095" w:type="dxa"/>
            <w:vAlign w:val="center"/>
          </w:tcPr>
          <w:p w14:paraId="734DE9F5" w14:textId="77777777" w:rsidR="00EE4B8F" w:rsidRDefault="00EE4B8F" w:rsidP="008E2676">
            <w:pPr>
              <w:rPr>
                <w:rFonts w:ascii="宋体" w:hAnsi="宋体"/>
                <w:sz w:val="24"/>
              </w:rPr>
            </w:pPr>
            <w:r>
              <w:rPr>
                <w:rFonts w:ascii="宋体" w:hAnsi="宋体" w:hint="eastAsia"/>
                <w:sz w:val="24"/>
              </w:rPr>
              <w:t>③在断路施工作业期间，施工单位不得随意乱堆施工材料。</w:t>
            </w:r>
          </w:p>
        </w:tc>
        <w:tc>
          <w:tcPr>
            <w:tcW w:w="1418" w:type="dxa"/>
            <w:vAlign w:val="center"/>
          </w:tcPr>
          <w:p w14:paraId="0F154941" w14:textId="77777777" w:rsidR="00EE4B8F" w:rsidRDefault="00EE4B8F" w:rsidP="008E2676">
            <w:pPr>
              <w:jc w:val="center"/>
              <w:rPr>
                <w:spacing w:val="-20"/>
                <w:sz w:val="24"/>
              </w:rPr>
            </w:pPr>
          </w:p>
        </w:tc>
      </w:tr>
      <w:tr w:rsidR="00EE4B8F" w14:paraId="10A7B829" w14:textId="77777777" w:rsidTr="008E2676">
        <w:trPr>
          <w:trHeight w:hRule="exact" w:val="1164"/>
        </w:trPr>
        <w:tc>
          <w:tcPr>
            <w:tcW w:w="568" w:type="dxa"/>
            <w:vMerge w:val="restart"/>
            <w:vAlign w:val="center"/>
          </w:tcPr>
          <w:p w14:paraId="4BA72CE4" w14:textId="77777777" w:rsidR="00EE4B8F" w:rsidRDefault="00EE4B8F" w:rsidP="008E2676">
            <w:pPr>
              <w:jc w:val="center"/>
              <w:rPr>
                <w:spacing w:val="-20"/>
                <w:kern w:val="0"/>
                <w:sz w:val="24"/>
              </w:rPr>
            </w:pPr>
            <w:r>
              <w:rPr>
                <w:rFonts w:hint="eastAsia"/>
                <w:spacing w:val="-20"/>
                <w:kern w:val="0"/>
                <w:sz w:val="24"/>
              </w:rPr>
              <w:t>3</w:t>
            </w:r>
          </w:p>
        </w:tc>
        <w:tc>
          <w:tcPr>
            <w:tcW w:w="1559" w:type="dxa"/>
            <w:vMerge w:val="restart"/>
            <w:vAlign w:val="center"/>
          </w:tcPr>
          <w:p w14:paraId="6772011D" w14:textId="77777777" w:rsidR="00EE4B8F" w:rsidRDefault="00EE4B8F" w:rsidP="008E2676">
            <w:pPr>
              <w:rPr>
                <w:rFonts w:ascii="宋体" w:hAnsi="宋体"/>
                <w:sz w:val="24"/>
              </w:rPr>
            </w:pPr>
            <w:r>
              <w:rPr>
                <w:rFonts w:ascii="宋体" w:hAnsi="宋体" w:hint="eastAsia"/>
                <w:sz w:val="24"/>
              </w:rPr>
              <w:t>作业结束后，现场清理不彻底，阻碍交通，能上能引发事故</w:t>
            </w:r>
          </w:p>
        </w:tc>
        <w:tc>
          <w:tcPr>
            <w:tcW w:w="6095" w:type="dxa"/>
            <w:vAlign w:val="center"/>
          </w:tcPr>
          <w:p w14:paraId="1BA1B105" w14:textId="77777777" w:rsidR="00EE4B8F" w:rsidRDefault="00EE4B8F" w:rsidP="008E2676">
            <w:pPr>
              <w:rPr>
                <w:rFonts w:ascii="宋体" w:hAnsi="宋体"/>
                <w:sz w:val="24"/>
              </w:rPr>
            </w:pPr>
            <w:r>
              <w:rPr>
                <w:rFonts w:ascii="宋体" w:hAnsi="宋体" w:hint="eastAsia"/>
                <w:sz w:val="24"/>
              </w:rPr>
              <w:t>①断路作业结束后，施工单位应负责清理现场，撤除现场和路口设置的挡杆、断路标志、围栏、警告牌、警示红灯，报交管部门。</w:t>
            </w:r>
          </w:p>
        </w:tc>
        <w:tc>
          <w:tcPr>
            <w:tcW w:w="1418" w:type="dxa"/>
            <w:vAlign w:val="center"/>
          </w:tcPr>
          <w:p w14:paraId="2510CD7B" w14:textId="77777777" w:rsidR="00EE4B8F" w:rsidRDefault="00EE4B8F" w:rsidP="008E2676">
            <w:pPr>
              <w:jc w:val="center"/>
              <w:rPr>
                <w:spacing w:val="-20"/>
                <w:sz w:val="24"/>
              </w:rPr>
            </w:pPr>
          </w:p>
        </w:tc>
      </w:tr>
      <w:tr w:rsidR="00EE4B8F" w14:paraId="2FF0BAA0" w14:textId="77777777" w:rsidTr="008E2676">
        <w:trPr>
          <w:trHeight w:hRule="exact" w:val="910"/>
        </w:trPr>
        <w:tc>
          <w:tcPr>
            <w:tcW w:w="568" w:type="dxa"/>
            <w:vMerge/>
            <w:vAlign w:val="center"/>
          </w:tcPr>
          <w:p w14:paraId="0D50B385" w14:textId="77777777" w:rsidR="00EE4B8F" w:rsidRDefault="00EE4B8F" w:rsidP="008E2676">
            <w:pPr>
              <w:jc w:val="center"/>
              <w:rPr>
                <w:spacing w:val="-20"/>
                <w:kern w:val="0"/>
                <w:sz w:val="24"/>
              </w:rPr>
            </w:pPr>
          </w:p>
        </w:tc>
        <w:tc>
          <w:tcPr>
            <w:tcW w:w="1559" w:type="dxa"/>
            <w:vMerge/>
            <w:vAlign w:val="center"/>
          </w:tcPr>
          <w:p w14:paraId="6C03B8C0" w14:textId="77777777" w:rsidR="00EE4B8F" w:rsidRDefault="00EE4B8F" w:rsidP="008E2676">
            <w:pPr>
              <w:rPr>
                <w:rFonts w:ascii="宋体" w:hAnsi="宋体"/>
                <w:sz w:val="24"/>
              </w:rPr>
            </w:pPr>
          </w:p>
        </w:tc>
        <w:tc>
          <w:tcPr>
            <w:tcW w:w="6095" w:type="dxa"/>
            <w:vAlign w:val="center"/>
          </w:tcPr>
          <w:p w14:paraId="65D389DF" w14:textId="77777777" w:rsidR="00EE4B8F" w:rsidRDefault="00EE4B8F" w:rsidP="008E2676">
            <w:pPr>
              <w:rPr>
                <w:rFonts w:ascii="宋体" w:hAnsi="宋体"/>
                <w:sz w:val="24"/>
              </w:rPr>
            </w:pPr>
            <w:r>
              <w:rPr>
                <w:rFonts w:ascii="宋体" w:hAnsi="宋体" w:hint="eastAsia"/>
                <w:sz w:val="24"/>
              </w:rPr>
              <w:t>②交管部门到现场检查核实后，通知各有关单位断路工作结束，恢复交通</w:t>
            </w:r>
          </w:p>
        </w:tc>
        <w:tc>
          <w:tcPr>
            <w:tcW w:w="1418" w:type="dxa"/>
            <w:vAlign w:val="center"/>
          </w:tcPr>
          <w:p w14:paraId="7F5D0E0B" w14:textId="77777777" w:rsidR="00EE4B8F" w:rsidRDefault="00EE4B8F" w:rsidP="008E2676">
            <w:pPr>
              <w:jc w:val="center"/>
              <w:rPr>
                <w:spacing w:val="-20"/>
                <w:sz w:val="24"/>
              </w:rPr>
            </w:pPr>
          </w:p>
        </w:tc>
      </w:tr>
      <w:tr w:rsidR="00EE4B8F" w14:paraId="03F7D5ED" w14:textId="77777777" w:rsidTr="008E2676">
        <w:trPr>
          <w:trHeight w:hRule="exact" w:val="1147"/>
        </w:trPr>
        <w:tc>
          <w:tcPr>
            <w:tcW w:w="568" w:type="dxa"/>
            <w:vMerge w:val="restart"/>
            <w:vAlign w:val="center"/>
          </w:tcPr>
          <w:p w14:paraId="41346511" w14:textId="77777777" w:rsidR="00EE4B8F" w:rsidRDefault="00EE4B8F" w:rsidP="008E2676">
            <w:pPr>
              <w:jc w:val="center"/>
              <w:rPr>
                <w:spacing w:val="-20"/>
                <w:kern w:val="0"/>
                <w:sz w:val="24"/>
              </w:rPr>
            </w:pPr>
            <w:r>
              <w:rPr>
                <w:rFonts w:hint="eastAsia"/>
                <w:spacing w:val="-20"/>
                <w:kern w:val="0"/>
                <w:sz w:val="24"/>
              </w:rPr>
              <w:t>4</w:t>
            </w:r>
          </w:p>
        </w:tc>
        <w:tc>
          <w:tcPr>
            <w:tcW w:w="1559" w:type="dxa"/>
            <w:vMerge w:val="restart"/>
            <w:vAlign w:val="center"/>
          </w:tcPr>
          <w:p w14:paraId="121607F5" w14:textId="77777777" w:rsidR="00EE4B8F" w:rsidRDefault="00EE4B8F" w:rsidP="008E2676">
            <w:pPr>
              <w:rPr>
                <w:rFonts w:ascii="宋体" w:hAnsi="宋体"/>
                <w:sz w:val="24"/>
              </w:rPr>
            </w:pPr>
            <w:r>
              <w:rPr>
                <w:rFonts w:ascii="宋体" w:hAnsi="宋体" w:hint="eastAsia"/>
                <w:sz w:val="24"/>
              </w:rPr>
              <w:t>变更未经审批，引发事故</w:t>
            </w:r>
          </w:p>
        </w:tc>
        <w:tc>
          <w:tcPr>
            <w:tcW w:w="6095" w:type="dxa"/>
            <w:vAlign w:val="center"/>
          </w:tcPr>
          <w:p w14:paraId="723C001E" w14:textId="77777777" w:rsidR="00EE4B8F" w:rsidRDefault="00EE4B8F" w:rsidP="008E2676">
            <w:pPr>
              <w:rPr>
                <w:rFonts w:ascii="宋体" w:hAnsi="宋体"/>
                <w:sz w:val="24"/>
              </w:rPr>
            </w:pPr>
            <w:r>
              <w:rPr>
                <w:rFonts w:ascii="宋体" w:hAnsi="宋体" w:hint="eastAsia"/>
                <w:sz w:val="24"/>
              </w:rPr>
              <w:t>①断路作业应按《断路作业证》的内容进行，严禁涂改、转借《断路作业证》，严禁擅自变更作业内容、扩大作业范围或转移作业部位。</w:t>
            </w:r>
          </w:p>
        </w:tc>
        <w:tc>
          <w:tcPr>
            <w:tcW w:w="1418" w:type="dxa"/>
            <w:vAlign w:val="center"/>
          </w:tcPr>
          <w:p w14:paraId="02DD6EFF" w14:textId="77777777" w:rsidR="00EE4B8F" w:rsidRDefault="00EE4B8F" w:rsidP="008E2676">
            <w:pPr>
              <w:jc w:val="center"/>
              <w:rPr>
                <w:spacing w:val="-20"/>
                <w:sz w:val="24"/>
              </w:rPr>
            </w:pPr>
          </w:p>
        </w:tc>
      </w:tr>
      <w:tr w:rsidR="00EE4B8F" w14:paraId="478E6D17" w14:textId="77777777" w:rsidTr="008E2676">
        <w:trPr>
          <w:trHeight w:hRule="exact" w:val="1048"/>
        </w:trPr>
        <w:tc>
          <w:tcPr>
            <w:tcW w:w="568" w:type="dxa"/>
            <w:vMerge/>
            <w:vAlign w:val="center"/>
          </w:tcPr>
          <w:p w14:paraId="55D69BCC" w14:textId="77777777" w:rsidR="00EE4B8F" w:rsidRDefault="00EE4B8F" w:rsidP="008E2676">
            <w:pPr>
              <w:jc w:val="center"/>
              <w:rPr>
                <w:spacing w:val="-20"/>
                <w:kern w:val="0"/>
                <w:sz w:val="24"/>
              </w:rPr>
            </w:pPr>
          </w:p>
        </w:tc>
        <w:tc>
          <w:tcPr>
            <w:tcW w:w="1559" w:type="dxa"/>
            <w:vMerge/>
            <w:vAlign w:val="center"/>
          </w:tcPr>
          <w:p w14:paraId="2523C282" w14:textId="77777777" w:rsidR="00EE4B8F" w:rsidRDefault="00EE4B8F" w:rsidP="008E2676">
            <w:pPr>
              <w:rPr>
                <w:rFonts w:ascii="宋体" w:hAnsi="宋体"/>
                <w:sz w:val="24"/>
              </w:rPr>
            </w:pPr>
          </w:p>
        </w:tc>
        <w:tc>
          <w:tcPr>
            <w:tcW w:w="6095" w:type="dxa"/>
            <w:vAlign w:val="center"/>
          </w:tcPr>
          <w:p w14:paraId="67E9C4E0" w14:textId="77777777" w:rsidR="00EE4B8F" w:rsidRDefault="00EE4B8F" w:rsidP="008E2676">
            <w:pPr>
              <w:rPr>
                <w:rFonts w:ascii="宋体" w:hAnsi="宋体"/>
                <w:sz w:val="24"/>
              </w:rPr>
            </w:pPr>
            <w:r>
              <w:rPr>
                <w:rFonts w:ascii="宋体" w:hAnsi="宋体" w:hint="eastAsia"/>
                <w:sz w:val="24"/>
              </w:rPr>
              <w:t>②在《断路作业证》规定的时间内未完成断路作业时，由断路申请单位重新办理。</w:t>
            </w:r>
          </w:p>
        </w:tc>
        <w:tc>
          <w:tcPr>
            <w:tcW w:w="1418" w:type="dxa"/>
            <w:vAlign w:val="center"/>
          </w:tcPr>
          <w:p w14:paraId="0E32A270" w14:textId="77777777" w:rsidR="00EE4B8F" w:rsidRDefault="00EE4B8F" w:rsidP="008E2676">
            <w:pPr>
              <w:jc w:val="center"/>
              <w:rPr>
                <w:spacing w:val="-20"/>
                <w:sz w:val="24"/>
              </w:rPr>
            </w:pPr>
          </w:p>
        </w:tc>
      </w:tr>
      <w:tr w:rsidR="00EE4B8F" w14:paraId="68308B42" w14:textId="77777777" w:rsidTr="008E2676">
        <w:trPr>
          <w:trHeight w:hRule="exact" w:val="924"/>
        </w:trPr>
        <w:tc>
          <w:tcPr>
            <w:tcW w:w="568" w:type="dxa"/>
            <w:vAlign w:val="center"/>
          </w:tcPr>
          <w:p w14:paraId="3DFBF35B" w14:textId="77777777" w:rsidR="00EE4B8F" w:rsidRDefault="00EE4B8F" w:rsidP="008E2676">
            <w:pPr>
              <w:jc w:val="center"/>
              <w:rPr>
                <w:spacing w:val="-20"/>
                <w:kern w:val="0"/>
                <w:sz w:val="24"/>
              </w:rPr>
            </w:pPr>
            <w:r>
              <w:rPr>
                <w:rFonts w:hint="eastAsia"/>
                <w:spacing w:val="-20"/>
                <w:kern w:val="0"/>
                <w:sz w:val="24"/>
              </w:rPr>
              <w:t>5</w:t>
            </w:r>
          </w:p>
        </w:tc>
        <w:tc>
          <w:tcPr>
            <w:tcW w:w="1559" w:type="dxa"/>
            <w:vAlign w:val="center"/>
          </w:tcPr>
          <w:p w14:paraId="05B3C866" w14:textId="77777777" w:rsidR="00EE4B8F" w:rsidRDefault="00EE4B8F" w:rsidP="008E2676">
            <w:pPr>
              <w:rPr>
                <w:rFonts w:ascii="宋体" w:hAnsi="宋体"/>
                <w:sz w:val="24"/>
              </w:rPr>
            </w:pPr>
            <w:r>
              <w:rPr>
                <w:rFonts w:ascii="宋体" w:hAnsi="宋体" w:hint="eastAsia"/>
                <w:sz w:val="24"/>
              </w:rPr>
              <w:t>涉及危险作业组合，未落实相应措施</w:t>
            </w:r>
          </w:p>
        </w:tc>
        <w:tc>
          <w:tcPr>
            <w:tcW w:w="6095" w:type="dxa"/>
            <w:vAlign w:val="center"/>
          </w:tcPr>
          <w:p w14:paraId="5D1B9877" w14:textId="77777777" w:rsidR="00EE4B8F" w:rsidRDefault="00EE4B8F" w:rsidP="008E2676">
            <w:pPr>
              <w:rPr>
                <w:rFonts w:ascii="宋体" w:hAnsi="宋体"/>
                <w:sz w:val="24"/>
              </w:rPr>
            </w:pPr>
            <w:r>
              <w:rPr>
                <w:rFonts w:ascii="宋体" w:hAnsi="宋体" w:hint="eastAsia"/>
                <w:sz w:val="24"/>
              </w:rPr>
              <w:t>若涉及高处、动土等危险作业时，应同时办理相关作业许可证。</w:t>
            </w:r>
          </w:p>
        </w:tc>
        <w:tc>
          <w:tcPr>
            <w:tcW w:w="1418" w:type="dxa"/>
            <w:vAlign w:val="center"/>
          </w:tcPr>
          <w:p w14:paraId="06B4FBE7" w14:textId="77777777" w:rsidR="00EE4B8F" w:rsidRDefault="00EE4B8F" w:rsidP="008E2676">
            <w:pPr>
              <w:jc w:val="center"/>
              <w:rPr>
                <w:spacing w:val="-20"/>
                <w:sz w:val="24"/>
              </w:rPr>
            </w:pPr>
          </w:p>
        </w:tc>
      </w:tr>
      <w:tr w:rsidR="00EE4B8F" w14:paraId="5C1EE3F1" w14:textId="77777777" w:rsidTr="008E2676">
        <w:trPr>
          <w:trHeight w:hRule="exact" w:val="976"/>
        </w:trPr>
        <w:tc>
          <w:tcPr>
            <w:tcW w:w="568" w:type="dxa"/>
            <w:vAlign w:val="center"/>
          </w:tcPr>
          <w:p w14:paraId="295B419D" w14:textId="77777777" w:rsidR="00EE4B8F" w:rsidRDefault="00EE4B8F" w:rsidP="008E2676">
            <w:pPr>
              <w:jc w:val="center"/>
              <w:rPr>
                <w:spacing w:val="-20"/>
                <w:kern w:val="0"/>
                <w:sz w:val="24"/>
              </w:rPr>
            </w:pPr>
            <w:r>
              <w:rPr>
                <w:rFonts w:hint="eastAsia"/>
                <w:spacing w:val="-20"/>
                <w:kern w:val="0"/>
                <w:sz w:val="24"/>
              </w:rPr>
              <w:t>6</w:t>
            </w:r>
          </w:p>
        </w:tc>
        <w:tc>
          <w:tcPr>
            <w:tcW w:w="1559" w:type="dxa"/>
            <w:vAlign w:val="center"/>
          </w:tcPr>
          <w:p w14:paraId="2CF0E752" w14:textId="77777777" w:rsidR="00EE4B8F" w:rsidRDefault="00EE4B8F" w:rsidP="008E2676">
            <w:pPr>
              <w:rPr>
                <w:rFonts w:ascii="宋体" w:hAnsi="宋体"/>
                <w:sz w:val="24"/>
              </w:rPr>
            </w:pPr>
            <w:r>
              <w:rPr>
                <w:rFonts w:ascii="宋体" w:hAnsi="宋体" w:hint="eastAsia"/>
                <w:sz w:val="24"/>
              </w:rPr>
              <w:t>施工条件发生重大变化</w:t>
            </w:r>
          </w:p>
        </w:tc>
        <w:tc>
          <w:tcPr>
            <w:tcW w:w="6095" w:type="dxa"/>
            <w:vAlign w:val="center"/>
          </w:tcPr>
          <w:p w14:paraId="30E712FA" w14:textId="77777777" w:rsidR="00EE4B8F" w:rsidRDefault="00EE4B8F" w:rsidP="008E2676">
            <w:pPr>
              <w:rPr>
                <w:rFonts w:ascii="宋体" w:hAnsi="宋体"/>
                <w:sz w:val="24"/>
              </w:rPr>
            </w:pPr>
            <w:r>
              <w:rPr>
                <w:rFonts w:ascii="宋体" w:hAnsi="宋体" w:hint="eastAsia"/>
                <w:sz w:val="24"/>
              </w:rPr>
              <w:t>若施工条件发生重大变化，应重新办理《断路作业证》。</w:t>
            </w:r>
          </w:p>
        </w:tc>
        <w:tc>
          <w:tcPr>
            <w:tcW w:w="1418" w:type="dxa"/>
            <w:vAlign w:val="center"/>
          </w:tcPr>
          <w:p w14:paraId="2BCFC0A9" w14:textId="77777777" w:rsidR="00EE4B8F" w:rsidRDefault="00EE4B8F" w:rsidP="008E2676">
            <w:pPr>
              <w:jc w:val="center"/>
              <w:rPr>
                <w:spacing w:val="-20"/>
                <w:sz w:val="24"/>
              </w:rPr>
            </w:pPr>
          </w:p>
        </w:tc>
      </w:tr>
    </w:tbl>
    <w:p w14:paraId="281B7882" w14:textId="77777777" w:rsidR="00EE4B8F" w:rsidRDefault="00EE4B8F" w:rsidP="00EE4B8F"/>
    <w:p w14:paraId="40EAD28B" w14:textId="77777777" w:rsidR="00EE4B8F" w:rsidRDefault="00EE4B8F" w:rsidP="00EE4B8F">
      <w:pPr>
        <w:widowControl/>
        <w:wordWrap w:val="0"/>
        <w:spacing w:line="560" w:lineRule="exact"/>
        <w:ind w:firstLine="200"/>
        <w:jc w:val="center"/>
        <w:rPr>
          <w:rFonts w:ascii="黑体" w:eastAsia="黑体" w:hAnsi="黑体" w:cs="宋体"/>
          <w:b/>
          <w:kern w:val="0"/>
          <w:sz w:val="32"/>
          <w:szCs w:val="32"/>
        </w:rPr>
        <w:sectPr w:rsidR="00EE4B8F">
          <w:type w:val="nextColumn"/>
          <w:pgSz w:w="11906" w:h="16838"/>
          <w:pgMar w:top="1418" w:right="1134" w:bottom="1134" w:left="1134" w:header="851" w:footer="737" w:gutter="284"/>
          <w:paperSrc w:first="7" w:other="7"/>
          <w:cols w:space="720"/>
          <w:docGrid w:linePitch="312"/>
        </w:sectPr>
      </w:pPr>
    </w:p>
    <w:p w14:paraId="0B9BE4A2" w14:textId="77777777" w:rsidR="00EE4B8F" w:rsidRDefault="00EE4B8F" w:rsidP="00EE4B8F">
      <w:pPr>
        <w:widowControl/>
        <w:wordWrap w:val="0"/>
        <w:spacing w:line="560" w:lineRule="exact"/>
        <w:ind w:firstLine="200"/>
        <w:jc w:val="center"/>
        <w:rPr>
          <w:rFonts w:ascii="宋体" w:hAnsi="宋体" w:cs="宋体"/>
          <w:b/>
          <w:kern w:val="0"/>
          <w:sz w:val="32"/>
          <w:szCs w:val="32"/>
        </w:rPr>
      </w:pPr>
      <w:r>
        <w:rPr>
          <w:rFonts w:ascii="黑体" w:eastAsia="黑体" w:hAnsi="黑体" w:cs="宋体" w:hint="eastAsia"/>
          <w:b/>
          <w:kern w:val="0"/>
          <w:sz w:val="32"/>
          <w:szCs w:val="32"/>
        </w:rPr>
        <w:lastRenderedPageBreak/>
        <w:t>断路作业通知单</w:t>
      </w:r>
    </w:p>
    <w:p w14:paraId="769ECEEC" w14:textId="77777777" w:rsidR="00EE4B8F" w:rsidRDefault="00EE4B8F" w:rsidP="00EE4B8F">
      <w:pPr>
        <w:widowControl/>
        <w:wordWrap w:val="0"/>
        <w:spacing w:line="560" w:lineRule="exact"/>
        <w:ind w:firstLine="200"/>
        <w:jc w:val="left"/>
        <w:rPr>
          <w:rFonts w:ascii="Tahoma" w:hAnsi="宋体" w:cs="Tahoma"/>
          <w:kern w:val="0"/>
          <w:sz w:val="24"/>
        </w:rPr>
      </w:pPr>
      <w:r>
        <w:rPr>
          <w:rFonts w:ascii="Tahoma" w:hAnsi="宋体" w:cs="Tahoma"/>
          <w:kern w:val="0"/>
          <w:sz w:val="24"/>
        </w:rPr>
        <w:t>编号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818"/>
        <w:gridCol w:w="2103"/>
        <w:gridCol w:w="2875"/>
      </w:tblGrid>
      <w:tr w:rsidR="00EE4B8F" w14:paraId="28C9606E" w14:textId="77777777" w:rsidTr="008E2676">
        <w:trPr>
          <w:trHeight w:val="612"/>
          <w:jc w:val="center"/>
        </w:trPr>
        <w:tc>
          <w:tcPr>
            <w:tcW w:w="1384" w:type="dxa"/>
            <w:tcBorders>
              <w:top w:val="single" w:sz="4" w:space="0" w:color="auto"/>
              <w:left w:val="single" w:sz="4" w:space="0" w:color="auto"/>
              <w:bottom w:val="single" w:sz="4" w:space="0" w:color="auto"/>
              <w:right w:val="single" w:sz="4" w:space="0" w:color="auto"/>
            </w:tcBorders>
            <w:vAlign w:val="center"/>
          </w:tcPr>
          <w:p w14:paraId="45753D27" w14:textId="77777777" w:rsidR="00EE4B8F" w:rsidRDefault="00EE4B8F" w:rsidP="009D7577">
            <w:pPr>
              <w:widowControl/>
              <w:spacing w:beforeLines="50" w:before="120"/>
              <w:jc w:val="center"/>
              <w:rPr>
                <w:rFonts w:ascii="Tahoma" w:hAnsi="宋体" w:cs="Tahoma"/>
                <w:kern w:val="0"/>
                <w:sz w:val="24"/>
              </w:rPr>
            </w:pPr>
            <w:r>
              <w:rPr>
                <w:rFonts w:ascii="Tahoma" w:hAnsi="宋体" w:cs="Tahoma"/>
                <w:kern w:val="0"/>
                <w:sz w:val="24"/>
              </w:rPr>
              <w:t>申请单位</w:t>
            </w:r>
          </w:p>
        </w:tc>
        <w:tc>
          <w:tcPr>
            <w:tcW w:w="2818" w:type="dxa"/>
            <w:tcBorders>
              <w:top w:val="single" w:sz="4" w:space="0" w:color="auto"/>
              <w:left w:val="single" w:sz="4" w:space="0" w:color="auto"/>
              <w:bottom w:val="single" w:sz="4" w:space="0" w:color="auto"/>
              <w:right w:val="single" w:sz="4" w:space="0" w:color="auto"/>
            </w:tcBorders>
            <w:vAlign w:val="center"/>
          </w:tcPr>
          <w:p w14:paraId="3DB7E01A" w14:textId="77777777" w:rsidR="00EE4B8F" w:rsidRDefault="00EE4B8F" w:rsidP="009D7577">
            <w:pPr>
              <w:widowControl/>
              <w:wordWrap w:val="0"/>
              <w:spacing w:beforeLines="50" w:before="120"/>
              <w:ind w:firstLine="200"/>
              <w:jc w:val="center"/>
              <w:rPr>
                <w:rFonts w:ascii="Tahoma" w:hAnsi="宋体" w:cs="Tahoma"/>
                <w:kern w:val="0"/>
                <w:sz w:val="24"/>
              </w:rPr>
            </w:pPr>
          </w:p>
        </w:tc>
        <w:tc>
          <w:tcPr>
            <w:tcW w:w="2103" w:type="dxa"/>
            <w:tcBorders>
              <w:top w:val="single" w:sz="4" w:space="0" w:color="auto"/>
              <w:left w:val="single" w:sz="4" w:space="0" w:color="auto"/>
              <w:bottom w:val="single" w:sz="4" w:space="0" w:color="auto"/>
              <w:right w:val="single" w:sz="4" w:space="0" w:color="auto"/>
            </w:tcBorders>
            <w:vAlign w:val="center"/>
          </w:tcPr>
          <w:p w14:paraId="521D249A" w14:textId="77777777" w:rsidR="00EE4B8F" w:rsidRDefault="00EE4B8F" w:rsidP="009D7577">
            <w:pPr>
              <w:widowControl/>
              <w:wordWrap w:val="0"/>
              <w:spacing w:beforeLines="50" w:before="120"/>
              <w:jc w:val="center"/>
              <w:rPr>
                <w:rFonts w:ascii="Tahoma" w:hAnsi="宋体" w:cs="Tahoma"/>
                <w:kern w:val="0"/>
                <w:sz w:val="24"/>
              </w:rPr>
            </w:pPr>
            <w:r>
              <w:rPr>
                <w:rFonts w:ascii="Tahoma" w:hAnsi="宋体" w:cs="Tahoma"/>
                <w:kern w:val="0"/>
                <w:sz w:val="24"/>
              </w:rPr>
              <w:t>作业单位</w:t>
            </w:r>
          </w:p>
        </w:tc>
        <w:tc>
          <w:tcPr>
            <w:tcW w:w="2875" w:type="dxa"/>
            <w:tcBorders>
              <w:top w:val="single" w:sz="4" w:space="0" w:color="auto"/>
              <w:left w:val="single" w:sz="4" w:space="0" w:color="auto"/>
              <w:bottom w:val="single" w:sz="4" w:space="0" w:color="auto"/>
              <w:right w:val="single" w:sz="4" w:space="0" w:color="auto"/>
            </w:tcBorders>
            <w:vAlign w:val="center"/>
          </w:tcPr>
          <w:p w14:paraId="43121C02" w14:textId="77777777" w:rsidR="00EE4B8F" w:rsidRDefault="00EE4B8F" w:rsidP="009D7577">
            <w:pPr>
              <w:widowControl/>
              <w:wordWrap w:val="0"/>
              <w:spacing w:beforeLines="50" w:before="120"/>
              <w:ind w:firstLine="200"/>
              <w:jc w:val="center"/>
              <w:rPr>
                <w:rFonts w:ascii="Tahoma" w:hAnsi="宋体" w:cs="Tahoma"/>
                <w:kern w:val="0"/>
                <w:sz w:val="24"/>
              </w:rPr>
            </w:pPr>
          </w:p>
        </w:tc>
      </w:tr>
      <w:tr w:rsidR="00EE4B8F" w14:paraId="264615F2" w14:textId="77777777" w:rsidTr="008E2676">
        <w:trPr>
          <w:trHeight w:val="787"/>
          <w:jc w:val="center"/>
        </w:trPr>
        <w:tc>
          <w:tcPr>
            <w:tcW w:w="1384" w:type="dxa"/>
            <w:tcBorders>
              <w:top w:val="single" w:sz="4" w:space="0" w:color="auto"/>
              <w:left w:val="single" w:sz="4" w:space="0" w:color="auto"/>
              <w:bottom w:val="single" w:sz="4" w:space="0" w:color="auto"/>
              <w:right w:val="single" w:sz="4" w:space="0" w:color="auto"/>
            </w:tcBorders>
            <w:vAlign w:val="center"/>
          </w:tcPr>
          <w:p w14:paraId="50851E6C" w14:textId="77777777" w:rsidR="00EE4B8F" w:rsidRDefault="00EE4B8F" w:rsidP="009D7577">
            <w:pPr>
              <w:widowControl/>
              <w:wordWrap w:val="0"/>
              <w:spacing w:beforeLines="50" w:before="120"/>
              <w:jc w:val="center"/>
              <w:rPr>
                <w:rFonts w:ascii="Tahoma" w:hAnsi="宋体" w:cs="Tahoma"/>
                <w:kern w:val="0"/>
                <w:sz w:val="24"/>
              </w:rPr>
            </w:pPr>
            <w:r>
              <w:rPr>
                <w:rFonts w:ascii="Tahoma" w:hAnsi="宋体" w:cs="Tahoma"/>
                <w:kern w:val="0"/>
                <w:sz w:val="24"/>
              </w:rPr>
              <w:t>断路时间</w:t>
            </w:r>
          </w:p>
        </w:tc>
        <w:tc>
          <w:tcPr>
            <w:tcW w:w="7796" w:type="dxa"/>
            <w:gridSpan w:val="3"/>
            <w:tcBorders>
              <w:top w:val="single" w:sz="4" w:space="0" w:color="auto"/>
              <w:left w:val="single" w:sz="4" w:space="0" w:color="auto"/>
              <w:bottom w:val="single" w:sz="4" w:space="0" w:color="auto"/>
              <w:right w:val="single" w:sz="4" w:space="0" w:color="auto"/>
            </w:tcBorders>
            <w:vAlign w:val="center"/>
          </w:tcPr>
          <w:p w14:paraId="1DECF37F" w14:textId="77777777" w:rsidR="00EE4B8F" w:rsidRDefault="00EE4B8F" w:rsidP="009D7577">
            <w:pPr>
              <w:widowControl/>
              <w:wordWrap w:val="0"/>
              <w:spacing w:beforeLines="50" w:before="120"/>
              <w:ind w:firstLineChars="400" w:firstLine="960"/>
              <w:jc w:val="center"/>
              <w:rPr>
                <w:rFonts w:ascii="Tahoma" w:hAnsi="宋体" w:cs="Tahoma"/>
                <w:kern w:val="0"/>
                <w:sz w:val="24"/>
              </w:rPr>
            </w:pPr>
            <w:r>
              <w:rPr>
                <w:rFonts w:ascii="Tahoma" w:hAnsi="宋体" w:cs="Tahoma"/>
                <w:kern w:val="0"/>
                <w:sz w:val="24"/>
              </w:rPr>
              <w:t>年</w:t>
            </w:r>
            <w:r>
              <w:rPr>
                <w:rFonts w:ascii="Tahoma" w:hAnsi="宋体" w:cs="Tahoma"/>
                <w:kern w:val="0"/>
                <w:sz w:val="24"/>
              </w:rPr>
              <w:t xml:space="preserve">    </w:t>
            </w:r>
            <w:r>
              <w:rPr>
                <w:rFonts w:ascii="Tahoma" w:hAnsi="宋体" w:cs="Tahoma"/>
                <w:kern w:val="0"/>
                <w:sz w:val="24"/>
              </w:rPr>
              <w:t>月</w:t>
            </w:r>
            <w:r>
              <w:rPr>
                <w:rFonts w:ascii="Tahoma" w:hAnsi="宋体" w:cs="Tahoma"/>
                <w:kern w:val="0"/>
                <w:sz w:val="24"/>
              </w:rPr>
              <w:t xml:space="preserve">    </w:t>
            </w:r>
            <w:r>
              <w:rPr>
                <w:rFonts w:ascii="Tahoma" w:hAnsi="宋体" w:cs="Tahoma"/>
                <w:kern w:val="0"/>
                <w:sz w:val="24"/>
              </w:rPr>
              <w:t>日</w:t>
            </w:r>
            <w:r>
              <w:rPr>
                <w:rFonts w:ascii="Tahoma" w:hAnsi="宋体" w:cs="Tahoma"/>
                <w:kern w:val="0"/>
                <w:sz w:val="24"/>
              </w:rPr>
              <w:t xml:space="preserve">    </w:t>
            </w:r>
            <w:r>
              <w:rPr>
                <w:rFonts w:ascii="Tahoma" w:hAnsi="宋体" w:cs="Tahoma"/>
                <w:kern w:val="0"/>
                <w:sz w:val="24"/>
              </w:rPr>
              <w:t>时至</w:t>
            </w:r>
            <w:r>
              <w:rPr>
                <w:rFonts w:ascii="Tahoma" w:hAnsi="宋体" w:cs="Tahoma"/>
                <w:kern w:val="0"/>
                <w:sz w:val="24"/>
              </w:rPr>
              <w:t xml:space="preserve">    </w:t>
            </w:r>
            <w:r>
              <w:rPr>
                <w:rFonts w:ascii="Tahoma" w:hAnsi="宋体" w:cs="Tahoma"/>
                <w:kern w:val="0"/>
                <w:sz w:val="24"/>
              </w:rPr>
              <w:t>年</w:t>
            </w:r>
            <w:r>
              <w:rPr>
                <w:rFonts w:ascii="Tahoma" w:hAnsi="宋体" w:cs="Tahoma"/>
                <w:kern w:val="0"/>
                <w:sz w:val="24"/>
              </w:rPr>
              <w:t xml:space="preserve">    </w:t>
            </w:r>
            <w:r>
              <w:rPr>
                <w:rFonts w:ascii="Tahoma" w:hAnsi="宋体" w:cs="Tahoma"/>
                <w:kern w:val="0"/>
                <w:sz w:val="24"/>
              </w:rPr>
              <w:t>月</w:t>
            </w:r>
            <w:r>
              <w:rPr>
                <w:rFonts w:ascii="Tahoma" w:hAnsi="宋体" w:cs="Tahoma"/>
                <w:kern w:val="0"/>
                <w:sz w:val="24"/>
              </w:rPr>
              <w:t xml:space="preserve">    </w:t>
            </w:r>
            <w:r>
              <w:rPr>
                <w:rFonts w:ascii="Tahoma" w:hAnsi="宋体" w:cs="Tahoma"/>
                <w:kern w:val="0"/>
                <w:sz w:val="24"/>
              </w:rPr>
              <w:t>日</w:t>
            </w:r>
            <w:r>
              <w:rPr>
                <w:rFonts w:ascii="Tahoma" w:hAnsi="宋体" w:cs="Tahoma"/>
                <w:kern w:val="0"/>
                <w:sz w:val="24"/>
              </w:rPr>
              <w:t xml:space="preserve">    </w:t>
            </w:r>
            <w:r>
              <w:rPr>
                <w:rFonts w:ascii="Tahoma" w:hAnsi="宋体" w:cs="Tahoma"/>
                <w:kern w:val="0"/>
                <w:sz w:val="24"/>
              </w:rPr>
              <w:t>时</w:t>
            </w:r>
          </w:p>
        </w:tc>
      </w:tr>
      <w:tr w:rsidR="00EE4B8F" w14:paraId="1DE5C4FC" w14:textId="77777777" w:rsidTr="008E2676">
        <w:trPr>
          <w:trHeight w:val="820"/>
          <w:jc w:val="center"/>
        </w:trPr>
        <w:tc>
          <w:tcPr>
            <w:tcW w:w="1384" w:type="dxa"/>
            <w:tcBorders>
              <w:top w:val="single" w:sz="4" w:space="0" w:color="auto"/>
              <w:left w:val="single" w:sz="4" w:space="0" w:color="auto"/>
              <w:bottom w:val="single" w:sz="4" w:space="0" w:color="auto"/>
              <w:right w:val="single" w:sz="4" w:space="0" w:color="auto"/>
            </w:tcBorders>
            <w:vAlign w:val="center"/>
          </w:tcPr>
          <w:p w14:paraId="69C4B157" w14:textId="77777777" w:rsidR="00EE4B8F" w:rsidRDefault="00EE4B8F" w:rsidP="009D7577">
            <w:pPr>
              <w:widowControl/>
              <w:wordWrap w:val="0"/>
              <w:spacing w:beforeLines="50" w:before="120"/>
              <w:jc w:val="center"/>
              <w:rPr>
                <w:rFonts w:ascii="Tahoma" w:hAnsi="宋体" w:cs="Tahoma"/>
                <w:kern w:val="0"/>
                <w:sz w:val="24"/>
              </w:rPr>
            </w:pPr>
            <w:r>
              <w:rPr>
                <w:rFonts w:ascii="Tahoma" w:hAnsi="宋体" w:cs="Tahoma"/>
                <w:kern w:val="0"/>
                <w:sz w:val="24"/>
              </w:rPr>
              <w:t>断路原因</w:t>
            </w:r>
          </w:p>
        </w:tc>
        <w:tc>
          <w:tcPr>
            <w:tcW w:w="7796" w:type="dxa"/>
            <w:gridSpan w:val="3"/>
            <w:tcBorders>
              <w:top w:val="single" w:sz="4" w:space="0" w:color="auto"/>
              <w:left w:val="single" w:sz="4" w:space="0" w:color="auto"/>
              <w:bottom w:val="single" w:sz="4" w:space="0" w:color="auto"/>
              <w:right w:val="single" w:sz="4" w:space="0" w:color="auto"/>
            </w:tcBorders>
          </w:tcPr>
          <w:p w14:paraId="39D43AEF" w14:textId="77777777" w:rsidR="00EE4B8F" w:rsidRDefault="00EE4B8F" w:rsidP="009D7577">
            <w:pPr>
              <w:widowControl/>
              <w:wordWrap w:val="0"/>
              <w:spacing w:beforeLines="50" w:before="120"/>
              <w:ind w:firstLine="200"/>
              <w:jc w:val="center"/>
              <w:rPr>
                <w:rFonts w:ascii="Tahoma" w:hAnsi="宋体" w:cs="Tahoma"/>
                <w:kern w:val="0"/>
                <w:sz w:val="24"/>
              </w:rPr>
            </w:pPr>
          </w:p>
        </w:tc>
      </w:tr>
      <w:tr w:rsidR="00EE4B8F" w14:paraId="4DCD17D1" w14:textId="77777777" w:rsidTr="008E2676">
        <w:trPr>
          <w:trHeight w:val="4567"/>
          <w:jc w:val="center"/>
        </w:trPr>
        <w:tc>
          <w:tcPr>
            <w:tcW w:w="9180" w:type="dxa"/>
            <w:gridSpan w:val="4"/>
            <w:tcBorders>
              <w:top w:val="single" w:sz="4" w:space="0" w:color="auto"/>
              <w:left w:val="single" w:sz="4" w:space="0" w:color="auto"/>
              <w:bottom w:val="single" w:sz="4" w:space="0" w:color="auto"/>
              <w:right w:val="single" w:sz="4" w:space="0" w:color="auto"/>
            </w:tcBorders>
          </w:tcPr>
          <w:p w14:paraId="12C2A914" w14:textId="77777777" w:rsidR="00EE4B8F" w:rsidRDefault="00EE4B8F" w:rsidP="009D7577">
            <w:pPr>
              <w:widowControl/>
              <w:wordWrap w:val="0"/>
              <w:spacing w:beforeLines="50" w:before="120" w:line="560" w:lineRule="exact"/>
              <w:ind w:firstLine="200"/>
              <w:jc w:val="left"/>
              <w:rPr>
                <w:rFonts w:ascii="Tahoma" w:hAnsi="宋体" w:cs="Tahoma"/>
                <w:kern w:val="0"/>
                <w:sz w:val="24"/>
              </w:rPr>
            </w:pPr>
            <w:r>
              <w:rPr>
                <w:rFonts w:ascii="Tahoma" w:hAnsi="宋体" w:cs="Tahoma"/>
                <w:kern w:val="0"/>
                <w:sz w:val="24"/>
              </w:rPr>
              <w:t>断路地段示意图：</w:t>
            </w:r>
          </w:p>
          <w:p w14:paraId="50DD1A37" w14:textId="77777777" w:rsidR="00EE4B8F" w:rsidRDefault="00EE4B8F" w:rsidP="009D7577">
            <w:pPr>
              <w:widowControl/>
              <w:wordWrap w:val="0"/>
              <w:spacing w:beforeLines="50" w:before="120" w:line="560" w:lineRule="exact"/>
              <w:ind w:firstLine="200"/>
              <w:jc w:val="left"/>
              <w:rPr>
                <w:rFonts w:ascii="Tahoma" w:hAnsi="宋体" w:cs="Tahoma"/>
                <w:kern w:val="0"/>
                <w:sz w:val="24"/>
              </w:rPr>
            </w:pPr>
          </w:p>
          <w:p w14:paraId="4D43816D" w14:textId="77777777" w:rsidR="00EE4B8F" w:rsidRDefault="00EE4B8F" w:rsidP="009D7577">
            <w:pPr>
              <w:widowControl/>
              <w:wordWrap w:val="0"/>
              <w:spacing w:beforeLines="50" w:before="120" w:line="560" w:lineRule="exact"/>
              <w:ind w:firstLine="200"/>
              <w:jc w:val="left"/>
              <w:rPr>
                <w:rFonts w:ascii="Tahoma" w:hAnsi="宋体" w:cs="Tahoma"/>
                <w:kern w:val="0"/>
                <w:sz w:val="24"/>
              </w:rPr>
            </w:pPr>
          </w:p>
          <w:p w14:paraId="31C91D72" w14:textId="77777777" w:rsidR="00EE4B8F" w:rsidRDefault="00EE4B8F" w:rsidP="009D7577">
            <w:pPr>
              <w:widowControl/>
              <w:wordWrap w:val="0"/>
              <w:spacing w:beforeLines="50" w:before="120" w:line="560" w:lineRule="exact"/>
              <w:ind w:firstLine="200"/>
              <w:jc w:val="left"/>
              <w:rPr>
                <w:rFonts w:ascii="Tahoma" w:hAnsi="宋体" w:cs="Tahoma"/>
                <w:kern w:val="0"/>
                <w:sz w:val="24"/>
              </w:rPr>
            </w:pPr>
          </w:p>
          <w:p w14:paraId="0B7B7902" w14:textId="77777777" w:rsidR="00EE4B8F" w:rsidRDefault="00EE4B8F" w:rsidP="009D7577">
            <w:pPr>
              <w:widowControl/>
              <w:wordWrap w:val="0"/>
              <w:spacing w:beforeLines="50" w:before="120" w:line="560" w:lineRule="exact"/>
              <w:ind w:firstLine="200"/>
              <w:jc w:val="left"/>
              <w:rPr>
                <w:rFonts w:ascii="Tahoma" w:hAnsi="宋体" w:cs="Tahoma"/>
                <w:kern w:val="0"/>
                <w:sz w:val="24"/>
              </w:rPr>
            </w:pPr>
          </w:p>
          <w:p w14:paraId="1ADDE5FF" w14:textId="77777777" w:rsidR="00EE4B8F" w:rsidRDefault="00EE4B8F" w:rsidP="009D7577">
            <w:pPr>
              <w:widowControl/>
              <w:wordWrap w:val="0"/>
              <w:spacing w:beforeLines="50" w:before="120" w:line="560" w:lineRule="exact"/>
              <w:ind w:firstLine="200"/>
              <w:jc w:val="left"/>
              <w:rPr>
                <w:rFonts w:ascii="Tahoma" w:hAnsi="宋体" w:cs="Tahoma"/>
                <w:kern w:val="0"/>
                <w:sz w:val="24"/>
              </w:rPr>
            </w:pPr>
          </w:p>
        </w:tc>
      </w:tr>
      <w:tr w:rsidR="00EE4B8F" w14:paraId="5D49DAF8" w14:textId="77777777" w:rsidTr="008E2676">
        <w:trPr>
          <w:trHeight w:val="1545"/>
          <w:jc w:val="center"/>
        </w:trPr>
        <w:tc>
          <w:tcPr>
            <w:tcW w:w="9180" w:type="dxa"/>
            <w:gridSpan w:val="4"/>
            <w:tcBorders>
              <w:top w:val="single" w:sz="4" w:space="0" w:color="auto"/>
              <w:left w:val="single" w:sz="4" w:space="0" w:color="auto"/>
              <w:bottom w:val="single" w:sz="4" w:space="0" w:color="auto"/>
              <w:right w:val="single" w:sz="4" w:space="0" w:color="auto"/>
            </w:tcBorders>
          </w:tcPr>
          <w:p w14:paraId="50177EE6" w14:textId="77777777" w:rsidR="00EE4B8F" w:rsidRDefault="00EE4B8F" w:rsidP="009D7577">
            <w:pPr>
              <w:widowControl/>
              <w:wordWrap w:val="0"/>
              <w:spacing w:beforeLines="50" w:before="120" w:line="560" w:lineRule="exact"/>
              <w:ind w:firstLine="200"/>
              <w:jc w:val="left"/>
              <w:rPr>
                <w:rFonts w:ascii="Tahoma" w:hAnsi="宋体" w:cs="Tahoma"/>
                <w:kern w:val="0"/>
                <w:sz w:val="24"/>
              </w:rPr>
            </w:pPr>
            <w:r>
              <w:rPr>
                <w:rFonts w:ascii="Tahoma" w:hAnsi="宋体" w:cs="Tahoma"/>
                <w:kern w:val="0"/>
                <w:sz w:val="24"/>
              </w:rPr>
              <w:t>审批部门负责人（签字）：</w:t>
            </w:r>
          </w:p>
          <w:p w14:paraId="306C0C75" w14:textId="77777777" w:rsidR="00EE4B8F" w:rsidRDefault="00EE4B8F" w:rsidP="009D7577">
            <w:pPr>
              <w:widowControl/>
              <w:wordWrap w:val="0"/>
              <w:spacing w:beforeLines="50" w:before="120" w:line="560" w:lineRule="exact"/>
              <w:ind w:firstLine="200"/>
              <w:jc w:val="left"/>
              <w:rPr>
                <w:rFonts w:ascii="Tahoma" w:hAnsi="宋体" w:cs="Tahoma"/>
                <w:kern w:val="0"/>
                <w:sz w:val="24"/>
              </w:rPr>
            </w:pPr>
          </w:p>
          <w:p w14:paraId="3C26A23F" w14:textId="77777777" w:rsidR="00EE4B8F" w:rsidRDefault="00EE4B8F" w:rsidP="009D7577">
            <w:pPr>
              <w:widowControl/>
              <w:wordWrap w:val="0"/>
              <w:spacing w:beforeLines="50" w:before="120" w:line="560" w:lineRule="exact"/>
              <w:ind w:firstLine="200"/>
              <w:jc w:val="left"/>
              <w:rPr>
                <w:rFonts w:ascii="Tahoma" w:hAnsi="宋体" w:cs="Tahoma"/>
                <w:kern w:val="0"/>
                <w:sz w:val="24"/>
              </w:rPr>
            </w:pPr>
          </w:p>
          <w:p w14:paraId="312B1824" w14:textId="77777777" w:rsidR="00EE4B8F" w:rsidRDefault="00EE4B8F" w:rsidP="009D7577">
            <w:pPr>
              <w:widowControl/>
              <w:wordWrap w:val="0"/>
              <w:spacing w:beforeLines="50" w:before="120" w:line="560" w:lineRule="exact"/>
              <w:ind w:firstLine="200"/>
              <w:jc w:val="center"/>
              <w:rPr>
                <w:rFonts w:ascii="Tahoma" w:hAnsi="宋体" w:cs="Tahoma"/>
                <w:kern w:val="0"/>
                <w:sz w:val="24"/>
              </w:rPr>
            </w:pPr>
            <w:r>
              <w:rPr>
                <w:rFonts w:ascii="Tahoma" w:hAnsi="宋体" w:cs="Tahoma"/>
                <w:kern w:val="0"/>
                <w:sz w:val="24"/>
              </w:rPr>
              <w:t xml:space="preserve">                                  </w:t>
            </w:r>
            <w:r>
              <w:rPr>
                <w:rFonts w:ascii="Tahoma" w:hAnsi="宋体" w:cs="Tahoma"/>
                <w:kern w:val="0"/>
                <w:sz w:val="24"/>
              </w:rPr>
              <w:t>年</w:t>
            </w:r>
            <w:r>
              <w:rPr>
                <w:rFonts w:ascii="Tahoma" w:hAnsi="宋体" w:cs="Tahoma"/>
                <w:kern w:val="0"/>
                <w:sz w:val="24"/>
              </w:rPr>
              <w:t xml:space="preserve"> </w:t>
            </w:r>
            <w:r>
              <w:rPr>
                <w:rFonts w:ascii="Tahoma" w:hAnsi="宋体" w:cs="Tahoma" w:hint="eastAsia"/>
                <w:kern w:val="0"/>
                <w:sz w:val="24"/>
              </w:rPr>
              <w:t xml:space="preserve"> </w:t>
            </w:r>
            <w:r>
              <w:rPr>
                <w:rFonts w:ascii="Tahoma" w:hAnsi="宋体" w:cs="Tahoma"/>
                <w:kern w:val="0"/>
                <w:sz w:val="24"/>
              </w:rPr>
              <w:t xml:space="preserve">  </w:t>
            </w:r>
            <w:r>
              <w:rPr>
                <w:rFonts w:ascii="Tahoma" w:hAnsi="宋体" w:cs="Tahoma"/>
                <w:kern w:val="0"/>
                <w:sz w:val="24"/>
              </w:rPr>
              <w:t>月</w:t>
            </w:r>
            <w:r>
              <w:rPr>
                <w:rFonts w:ascii="Tahoma" w:hAnsi="宋体" w:cs="Tahoma"/>
                <w:kern w:val="0"/>
                <w:sz w:val="24"/>
              </w:rPr>
              <w:t xml:space="preserve">  </w:t>
            </w:r>
            <w:r>
              <w:rPr>
                <w:rFonts w:ascii="Tahoma" w:hAnsi="宋体" w:cs="Tahoma" w:hint="eastAsia"/>
                <w:kern w:val="0"/>
                <w:sz w:val="24"/>
              </w:rPr>
              <w:t xml:space="preserve"> </w:t>
            </w:r>
            <w:r>
              <w:rPr>
                <w:rFonts w:ascii="Tahoma" w:hAnsi="宋体" w:cs="Tahoma"/>
                <w:kern w:val="0"/>
                <w:sz w:val="24"/>
              </w:rPr>
              <w:t xml:space="preserve"> </w:t>
            </w:r>
            <w:r>
              <w:rPr>
                <w:rFonts w:ascii="Tahoma" w:hAnsi="宋体" w:cs="Tahoma"/>
                <w:kern w:val="0"/>
                <w:sz w:val="24"/>
              </w:rPr>
              <w:t>日</w:t>
            </w:r>
          </w:p>
        </w:tc>
      </w:tr>
      <w:tr w:rsidR="00EE4B8F" w14:paraId="2B06CA8F" w14:textId="77777777" w:rsidTr="008E2676">
        <w:trPr>
          <w:trHeight w:val="1780"/>
          <w:jc w:val="center"/>
        </w:trPr>
        <w:tc>
          <w:tcPr>
            <w:tcW w:w="9180" w:type="dxa"/>
            <w:gridSpan w:val="4"/>
            <w:tcBorders>
              <w:top w:val="single" w:sz="4" w:space="0" w:color="auto"/>
              <w:left w:val="single" w:sz="4" w:space="0" w:color="auto"/>
              <w:bottom w:val="single" w:sz="4" w:space="0" w:color="auto"/>
              <w:right w:val="single" w:sz="4" w:space="0" w:color="auto"/>
            </w:tcBorders>
          </w:tcPr>
          <w:p w14:paraId="75623747" w14:textId="77777777" w:rsidR="00EE4B8F" w:rsidRDefault="00EE4B8F" w:rsidP="009D7577">
            <w:pPr>
              <w:widowControl/>
              <w:wordWrap w:val="0"/>
              <w:spacing w:beforeLines="50" w:before="120" w:line="560" w:lineRule="exact"/>
              <w:ind w:firstLine="200"/>
              <w:jc w:val="left"/>
              <w:rPr>
                <w:rFonts w:ascii="Tahoma" w:hAnsi="宋体" w:cs="Tahoma"/>
                <w:kern w:val="0"/>
                <w:sz w:val="24"/>
              </w:rPr>
            </w:pPr>
            <w:r>
              <w:rPr>
                <w:rFonts w:ascii="Tahoma" w:hAnsi="宋体" w:cs="Tahoma"/>
                <w:kern w:val="0"/>
                <w:sz w:val="24"/>
              </w:rPr>
              <w:t>接收单位负责人（签字）：</w:t>
            </w:r>
          </w:p>
          <w:p w14:paraId="53EFA12B" w14:textId="77777777" w:rsidR="00EE4B8F" w:rsidRDefault="00EE4B8F" w:rsidP="009D7577">
            <w:pPr>
              <w:widowControl/>
              <w:wordWrap w:val="0"/>
              <w:spacing w:beforeLines="50" w:before="120" w:line="560" w:lineRule="exact"/>
              <w:ind w:firstLineChars="2650" w:firstLine="6360"/>
              <w:jc w:val="left"/>
              <w:rPr>
                <w:rFonts w:ascii="Tahoma" w:hAnsi="宋体" w:cs="Tahoma"/>
                <w:kern w:val="0"/>
                <w:sz w:val="24"/>
              </w:rPr>
            </w:pPr>
            <w:r>
              <w:rPr>
                <w:rFonts w:ascii="Tahoma" w:hAnsi="宋体" w:cs="Tahoma" w:hint="eastAsia"/>
                <w:kern w:val="0"/>
                <w:sz w:val="24"/>
              </w:rPr>
              <w:t>年</w:t>
            </w:r>
            <w:r>
              <w:rPr>
                <w:rFonts w:ascii="Tahoma" w:hAnsi="宋体" w:cs="Tahoma" w:hint="eastAsia"/>
                <w:kern w:val="0"/>
                <w:sz w:val="24"/>
              </w:rPr>
              <w:t xml:space="preserve">   </w:t>
            </w:r>
            <w:r>
              <w:rPr>
                <w:rFonts w:ascii="Tahoma" w:hAnsi="宋体" w:cs="Tahoma" w:hint="eastAsia"/>
                <w:kern w:val="0"/>
                <w:sz w:val="24"/>
              </w:rPr>
              <w:t>月</w:t>
            </w:r>
            <w:r>
              <w:rPr>
                <w:rFonts w:ascii="Tahoma" w:hAnsi="宋体" w:cs="Tahoma"/>
                <w:kern w:val="0"/>
                <w:sz w:val="24"/>
              </w:rPr>
              <w:t xml:space="preserve">    </w:t>
            </w:r>
            <w:r>
              <w:rPr>
                <w:rFonts w:ascii="Tahoma" w:hAnsi="宋体" w:cs="Tahoma"/>
                <w:kern w:val="0"/>
                <w:sz w:val="24"/>
              </w:rPr>
              <w:t>日</w:t>
            </w:r>
          </w:p>
        </w:tc>
      </w:tr>
    </w:tbl>
    <w:p w14:paraId="3E95A4EB" w14:textId="77777777" w:rsidR="00EE4B8F" w:rsidRDefault="00EE4B8F" w:rsidP="00EE4B8F">
      <w:pPr>
        <w:widowControl/>
        <w:wordWrap w:val="0"/>
        <w:spacing w:line="560" w:lineRule="exact"/>
        <w:jc w:val="left"/>
        <w:rPr>
          <w:rFonts w:ascii="宋体" w:hAnsi="宋体" w:cs="宋体"/>
          <w:kern w:val="0"/>
          <w:sz w:val="24"/>
        </w:rPr>
      </w:pPr>
    </w:p>
    <w:p w14:paraId="0DE4A477" w14:textId="77777777" w:rsidR="00EE4B8F" w:rsidRDefault="00EE4B8F" w:rsidP="00EE4B8F">
      <w:pPr>
        <w:widowControl/>
        <w:wordWrap w:val="0"/>
        <w:spacing w:line="560" w:lineRule="exact"/>
        <w:jc w:val="left"/>
        <w:rPr>
          <w:rFonts w:ascii="宋体" w:hAnsi="宋体" w:cs="宋体"/>
          <w:kern w:val="0"/>
          <w:sz w:val="24"/>
        </w:rPr>
      </w:pPr>
    </w:p>
    <w:p w14:paraId="17861B96" w14:textId="77777777" w:rsidR="00EE4B8F" w:rsidRDefault="00EE4B8F" w:rsidP="00EE4B8F"/>
    <w:p w14:paraId="0EDCFF5E" w14:textId="77777777" w:rsidR="00EE4B8F" w:rsidRDefault="00EE4B8F" w:rsidP="00EE4B8F"/>
    <w:p w14:paraId="4F3D83A0" w14:textId="77777777" w:rsidR="00EE4B8F" w:rsidRDefault="00EE4B8F" w:rsidP="009D7577">
      <w:pPr>
        <w:spacing w:afterLines="100" w:after="240"/>
        <w:jc w:val="center"/>
        <w:outlineLvl w:val="0"/>
        <w:rPr>
          <w:b/>
          <w:sz w:val="32"/>
          <w:szCs w:val="32"/>
        </w:rPr>
        <w:sectPr w:rsidR="00EE4B8F">
          <w:type w:val="nextColumn"/>
          <w:pgSz w:w="11906" w:h="16838"/>
          <w:pgMar w:top="1418" w:right="1134" w:bottom="1134" w:left="1134" w:header="851" w:footer="737" w:gutter="284"/>
          <w:paperSrc w:first="7" w:other="7"/>
          <w:cols w:space="720"/>
          <w:docGrid w:linePitch="312"/>
        </w:sectPr>
      </w:pPr>
    </w:p>
    <w:p w14:paraId="05EF8019" w14:textId="77777777" w:rsidR="00EE4B8F" w:rsidRDefault="00EE4B8F" w:rsidP="00EE4B8F">
      <w:pPr>
        <w:keepNext/>
        <w:keepLines/>
        <w:jc w:val="center"/>
        <w:outlineLvl w:val="3"/>
        <w:rPr>
          <w:rFonts w:ascii="宋体" w:hAnsi="宋体"/>
          <w:b/>
          <w:bCs/>
          <w:sz w:val="28"/>
          <w:szCs w:val="28"/>
        </w:rPr>
      </w:pPr>
      <w:bookmarkStart w:id="164" w:name="_Toc334616235"/>
      <w:r>
        <w:rPr>
          <w:rFonts w:ascii="宋体" w:hAnsi="宋体" w:hint="eastAsia"/>
          <w:b/>
          <w:bCs/>
          <w:sz w:val="28"/>
          <w:szCs w:val="28"/>
        </w:rPr>
        <w:lastRenderedPageBreak/>
        <w:t>高处安全作业证（正面）</w:t>
      </w:r>
      <w:bookmarkEnd w:id="1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9"/>
        <w:gridCol w:w="6"/>
        <w:gridCol w:w="1758"/>
        <w:gridCol w:w="711"/>
        <w:gridCol w:w="683"/>
        <w:gridCol w:w="15"/>
        <w:gridCol w:w="1520"/>
        <w:gridCol w:w="323"/>
        <w:gridCol w:w="1295"/>
        <w:gridCol w:w="1578"/>
      </w:tblGrid>
      <w:tr w:rsidR="00EE4B8F" w14:paraId="725AA8FB" w14:textId="77777777" w:rsidTr="008E2676">
        <w:trPr>
          <w:trHeight w:val="597"/>
          <w:jc w:val="center"/>
        </w:trPr>
        <w:tc>
          <w:tcPr>
            <w:tcW w:w="1835" w:type="dxa"/>
            <w:gridSpan w:val="2"/>
            <w:tcBorders>
              <w:top w:val="single" w:sz="12" w:space="0" w:color="auto"/>
              <w:left w:val="single" w:sz="12" w:space="0" w:color="auto"/>
              <w:right w:val="single" w:sz="4" w:space="0" w:color="auto"/>
            </w:tcBorders>
            <w:vAlign w:val="center"/>
          </w:tcPr>
          <w:p w14:paraId="5011F2EF" w14:textId="77777777" w:rsidR="00EE4B8F" w:rsidRDefault="00EE4B8F" w:rsidP="008E2676">
            <w:pPr>
              <w:jc w:val="center"/>
              <w:rPr>
                <w:rFonts w:ascii="宋体" w:hAnsi="宋体"/>
                <w:sz w:val="24"/>
              </w:rPr>
            </w:pPr>
            <w:r>
              <w:rPr>
                <w:rFonts w:ascii="宋体" w:hAnsi="宋体" w:hint="eastAsia"/>
                <w:sz w:val="24"/>
              </w:rPr>
              <w:t>编号</w:t>
            </w:r>
          </w:p>
        </w:tc>
        <w:tc>
          <w:tcPr>
            <w:tcW w:w="1758" w:type="dxa"/>
            <w:tcBorders>
              <w:top w:val="single" w:sz="12" w:space="0" w:color="auto"/>
              <w:left w:val="single" w:sz="4" w:space="0" w:color="auto"/>
              <w:right w:val="single" w:sz="4" w:space="0" w:color="auto"/>
            </w:tcBorders>
            <w:vAlign w:val="center"/>
          </w:tcPr>
          <w:p w14:paraId="5BA188F9" w14:textId="77777777" w:rsidR="00EE4B8F" w:rsidRDefault="00EE4B8F" w:rsidP="008E2676">
            <w:pPr>
              <w:jc w:val="center"/>
              <w:rPr>
                <w:rFonts w:ascii="宋体" w:hAnsi="宋体"/>
                <w:sz w:val="24"/>
              </w:rPr>
            </w:pPr>
          </w:p>
        </w:tc>
        <w:tc>
          <w:tcPr>
            <w:tcW w:w="1394" w:type="dxa"/>
            <w:gridSpan w:val="2"/>
            <w:tcBorders>
              <w:top w:val="single" w:sz="12" w:space="0" w:color="auto"/>
              <w:left w:val="single" w:sz="4" w:space="0" w:color="auto"/>
              <w:right w:val="single" w:sz="4" w:space="0" w:color="auto"/>
            </w:tcBorders>
            <w:vAlign w:val="center"/>
          </w:tcPr>
          <w:p w14:paraId="5F10A39A" w14:textId="77777777" w:rsidR="00EE4B8F" w:rsidRDefault="00EE4B8F" w:rsidP="008E2676">
            <w:pPr>
              <w:jc w:val="center"/>
              <w:rPr>
                <w:rFonts w:ascii="宋体" w:hAnsi="宋体"/>
                <w:sz w:val="24"/>
              </w:rPr>
            </w:pPr>
            <w:r>
              <w:rPr>
                <w:rFonts w:ascii="宋体" w:hAnsi="宋体" w:hint="eastAsia"/>
                <w:sz w:val="24"/>
              </w:rPr>
              <w:t>申请单位</w:t>
            </w:r>
          </w:p>
        </w:tc>
        <w:tc>
          <w:tcPr>
            <w:tcW w:w="1858" w:type="dxa"/>
            <w:gridSpan w:val="3"/>
            <w:tcBorders>
              <w:top w:val="single" w:sz="12" w:space="0" w:color="auto"/>
              <w:left w:val="single" w:sz="4" w:space="0" w:color="auto"/>
              <w:right w:val="single" w:sz="4" w:space="0" w:color="auto"/>
            </w:tcBorders>
            <w:vAlign w:val="center"/>
          </w:tcPr>
          <w:p w14:paraId="1C614169" w14:textId="77777777" w:rsidR="00EE4B8F" w:rsidRDefault="00EE4B8F" w:rsidP="008E2676">
            <w:pPr>
              <w:jc w:val="center"/>
              <w:rPr>
                <w:rFonts w:ascii="宋体" w:hAnsi="宋体"/>
                <w:sz w:val="24"/>
              </w:rPr>
            </w:pPr>
          </w:p>
        </w:tc>
        <w:tc>
          <w:tcPr>
            <w:tcW w:w="1295" w:type="dxa"/>
            <w:tcBorders>
              <w:top w:val="single" w:sz="12" w:space="0" w:color="auto"/>
              <w:left w:val="single" w:sz="4" w:space="0" w:color="auto"/>
              <w:right w:val="single" w:sz="4" w:space="0" w:color="auto"/>
            </w:tcBorders>
            <w:vAlign w:val="center"/>
          </w:tcPr>
          <w:p w14:paraId="5A17134A" w14:textId="77777777" w:rsidR="00EE4B8F" w:rsidRDefault="00EE4B8F" w:rsidP="008E2676">
            <w:pPr>
              <w:jc w:val="center"/>
              <w:rPr>
                <w:rFonts w:ascii="宋体" w:hAnsi="宋体"/>
                <w:sz w:val="24"/>
              </w:rPr>
            </w:pPr>
            <w:r>
              <w:rPr>
                <w:rFonts w:ascii="宋体" w:hAnsi="宋体" w:hint="eastAsia"/>
                <w:sz w:val="24"/>
              </w:rPr>
              <w:t>申请人</w:t>
            </w:r>
          </w:p>
        </w:tc>
        <w:tc>
          <w:tcPr>
            <w:tcW w:w="1578" w:type="dxa"/>
            <w:tcBorders>
              <w:top w:val="single" w:sz="12" w:space="0" w:color="auto"/>
              <w:left w:val="single" w:sz="4" w:space="0" w:color="auto"/>
              <w:right w:val="single" w:sz="12" w:space="0" w:color="auto"/>
            </w:tcBorders>
            <w:vAlign w:val="center"/>
          </w:tcPr>
          <w:p w14:paraId="424BD5EC" w14:textId="77777777" w:rsidR="00EE4B8F" w:rsidRDefault="00EE4B8F" w:rsidP="008E2676">
            <w:pPr>
              <w:jc w:val="center"/>
              <w:rPr>
                <w:rFonts w:ascii="宋体" w:hAnsi="宋体"/>
                <w:sz w:val="24"/>
              </w:rPr>
            </w:pPr>
          </w:p>
        </w:tc>
      </w:tr>
      <w:tr w:rsidR="00EE4B8F" w14:paraId="50998ABF" w14:textId="77777777" w:rsidTr="008E2676">
        <w:trPr>
          <w:trHeight w:val="647"/>
          <w:jc w:val="center"/>
        </w:trPr>
        <w:tc>
          <w:tcPr>
            <w:tcW w:w="1835" w:type="dxa"/>
            <w:gridSpan w:val="2"/>
            <w:tcBorders>
              <w:top w:val="single" w:sz="4" w:space="0" w:color="auto"/>
              <w:left w:val="single" w:sz="12" w:space="0" w:color="auto"/>
              <w:right w:val="single" w:sz="4" w:space="0" w:color="auto"/>
            </w:tcBorders>
            <w:vAlign w:val="center"/>
          </w:tcPr>
          <w:p w14:paraId="1B1194C1" w14:textId="77777777" w:rsidR="00EE4B8F" w:rsidRDefault="00EE4B8F" w:rsidP="008E2676">
            <w:pPr>
              <w:jc w:val="center"/>
              <w:rPr>
                <w:rFonts w:ascii="宋体" w:hAnsi="宋体"/>
                <w:sz w:val="24"/>
              </w:rPr>
            </w:pPr>
            <w:r>
              <w:rPr>
                <w:rFonts w:ascii="宋体" w:hAnsi="宋体" w:hint="eastAsia"/>
                <w:sz w:val="24"/>
              </w:rPr>
              <w:t>作业时间</w:t>
            </w:r>
          </w:p>
        </w:tc>
        <w:tc>
          <w:tcPr>
            <w:tcW w:w="7883" w:type="dxa"/>
            <w:gridSpan w:val="8"/>
            <w:tcBorders>
              <w:top w:val="single" w:sz="4" w:space="0" w:color="auto"/>
              <w:left w:val="single" w:sz="4" w:space="0" w:color="auto"/>
              <w:right w:val="single" w:sz="12" w:space="0" w:color="auto"/>
            </w:tcBorders>
            <w:vAlign w:val="center"/>
          </w:tcPr>
          <w:p w14:paraId="0C84756D" w14:textId="77777777" w:rsidR="00EE4B8F" w:rsidRDefault="00EE4B8F" w:rsidP="008E2676">
            <w:pPr>
              <w:jc w:val="center"/>
              <w:rPr>
                <w:rFonts w:ascii="宋体" w:hAnsi="宋体"/>
                <w:sz w:val="24"/>
              </w:rPr>
            </w:pPr>
            <w:r>
              <w:rPr>
                <w:rFonts w:ascii="宋体" w:hAnsi="宋体" w:hint="eastAsia"/>
                <w:sz w:val="24"/>
              </w:rPr>
              <w:t>自     年   月    日   时   分至     年    月   日   时   分止</w:t>
            </w:r>
          </w:p>
        </w:tc>
      </w:tr>
      <w:tr w:rsidR="00EE4B8F" w14:paraId="2C6397CC" w14:textId="77777777" w:rsidTr="008E2676">
        <w:trPr>
          <w:trHeight w:val="647"/>
          <w:jc w:val="center"/>
        </w:trPr>
        <w:tc>
          <w:tcPr>
            <w:tcW w:w="1835" w:type="dxa"/>
            <w:gridSpan w:val="2"/>
            <w:tcBorders>
              <w:top w:val="single" w:sz="4" w:space="0" w:color="auto"/>
              <w:left w:val="single" w:sz="12" w:space="0" w:color="auto"/>
              <w:right w:val="single" w:sz="4" w:space="0" w:color="auto"/>
            </w:tcBorders>
            <w:vAlign w:val="center"/>
          </w:tcPr>
          <w:p w14:paraId="2D6CAB69" w14:textId="77777777" w:rsidR="00EE4B8F" w:rsidRDefault="00EE4B8F" w:rsidP="008E2676">
            <w:pPr>
              <w:jc w:val="center"/>
              <w:rPr>
                <w:rFonts w:ascii="宋体" w:hAnsi="宋体"/>
                <w:sz w:val="24"/>
              </w:rPr>
            </w:pPr>
            <w:r>
              <w:rPr>
                <w:rFonts w:ascii="宋体" w:hAnsi="宋体" w:hint="eastAsia"/>
                <w:sz w:val="24"/>
              </w:rPr>
              <w:t>作业地点</w:t>
            </w:r>
          </w:p>
        </w:tc>
        <w:tc>
          <w:tcPr>
            <w:tcW w:w="7883" w:type="dxa"/>
            <w:gridSpan w:val="8"/>
            <w:tcBorders>
              <w:top w:val="single" w:sz="4" w:space="0" w:color="auto"/>
              <w:left w:val="single" w:sz="4" w:space="0" w:color="auto"/>
              <w:right w:val="single" w:sz="12" w:space="0" w:color="auto"/>
            </w:tcBorders>
            <w:vAlign w:val="center"/>
          </w:tcPr>
          <w:p w14:paraId="3CF8B5CF" w14:textId="77777777" w:rsidR="00EE4B8F" w:rsidRDefault="00EE4B8F" w:rsidP="008E2676">
            <w:pPr>
              <w:jc w:val="center"/>
              <w:rPr>
                <w:rFonts w:ascii="宋体" w:hAnsi="宋体"/>
                <w:sz w:val="24"/>
              </w:rPr>
            </w:pPr>
          </w:p>
        </w:tc>
      </w:tr>
      <w:tr w:rsidR="00EE4B8F" w14:paraId="7E9AB57D" w14:textId="77777777" w:rsidTr="008E2676">
        <w:trPr>
          <w:trHeight w:val="647"/>
          <w:jc w:val="center"/>
        </w:trPr>
        <w:tc>
          <w:tcPr>
            <w:tcW w:w="1835" w:type="dxa"/>
            <w:gridSpan w:val="2"/>
            <w:tcBorders>
              <w:top w:val="single" w:sz="4" w:space="0" w:color="auto"/>
              <w:left w:val="single" w:sz="12" w:space="0" w:color="auto"/>
              <w:right w:val="single" w:sz="4" w:space="0" w:color="auto"/>
            </w:tcBorders>
            <w:vAlign w:val="center"/>
          </w:tcPr>
          <w:p w14:paraId="03C33F89" w14:textId="77777777" w:rsidR="00EE4B8F" w:rsidRDefault="00EE4B8F" w:rsidP="008E2676">
            <w:pPr>
              <w:jc w:val="center"/>
              <w:rPr>
                <w:rFonts w:ascii="宋体" w:hAnsi="宋体"/>
                <w:sz w:val="24"/>
              </w:rPr>
            </w:pPr>
            <w:r>
              <w:rPr>
                <w:rFonts w:ascii="宋体" w:hAnsi="宋体" w:hint="eastAsia"/>
                <w:sz w:val="24"/>
              </w:rPr>
              <w:t>作业内容</w:t>
            </w:r>
          </w:p>
        </w:tc>
        <w:tc>
          <w:tcPr>
            <w:tcW w:w="7883" w:type="dxa"/>
            <w:gridSpan w:val="8"/>
            <w:tcBorders>
              <w:top w:val="single" w:sz="4" w:space="0" w:color="auto"/>
              <w:left w:val="single" w:sz="4" w:space="0" w:color="auto"/>
              <w:right w:val="single" w:sz="12" w:space="0" w:color="auto"/>
            </w:tcBorders>
            <w:vAlign w:val="center"/>
          </w:tcPr>
          <w:p w14:paraId="746916C0" w14:textId="77777777" w:rsidR="00EE4B8F" w:rsidRDefault="00EE4B8F" w:rsidP="008E2676">
            <w:pPr>
              <w:jc w:val="center"/>
              <w:rPr>
                <w:rFonts w:ascii="宋体" w:hAnsi="宋体"/>
                <w:sz w:val="24"/>
              </w:rPr>
            </w:pPr>
          </w:p>
        </w:tc>
      </w:tr>
      <w:tr w:rsidR="00EE4B8F" w14:paraId="59D81BE4" w14:textId="77777777" w:rsidTr="008E2676">
        <w:trPr>
          <w:trHeight w:val="647"/>
          <w:jc w:val="center"/>
        </w:trPr>
        <w:tc>
          <w:tcPr>
            <w:tcW w:w="1835" w:type="dxa"/>
            <w:gridSpan w:val="2"/>
            <w:tcBorders>
              <w:top w:val="single" w:sz="4" w:space="0" w:color="auto"/>
              <w:left w:val="single" w:sz="12" w:space="0" w:color="auto"/>
              <w:right w:val="single" w:sz="4" w:space="0" w:color="auto"/>
            </w:tcBorders>
            <w:vAlign w:val="center"/>
          </w:tcPr>
          <w:p w14:paraId="1031726D" w14:textId="77777777" w:rsidR="00EE4B8F" w:rsidRDefault="00EE4B8F" w:rsidP="008E2676">
            <w:pPr>
              <w:jc w:val="center"/>
              <w:rPr>
                <w:rFonts w:ascii="宋体" w:hAnsi="宋体"/>
                <w:sz w:val="24"/>
              </w:rPr>
            </w:pPr>
            <w:r>
              <w:rPr>
                <w:rFonts w:ascii="宋体" w:hAnsi="宋体" w:hint="eastAsia"/>
                <w:sz w:val="24"/>
              </w:rPr>
              <w:t>作业高度</w:t>
            </w:r>
          </w:p>
        </w:tc>
        <w:tc>
          <w:tcPr>
            <w:tcW w:w="3167" w:type="dxa"/>
            <w:gridSpan w:val="4"/>
            <w:tcBorders>
              <w:top w:val="single" w:sz="4" w:space="0" w:color="auto"/>
              <w:left w:val="single" w:sz="4" w:space="0" w:color="auto"/>
              <w:right w:val="single" w:sz="4" w:space="0" w:color="auto"/>
            </w:tcBorders>
            <w:vAlign w:val="center"/>
          </w:tcPr>
          <w:p w14:paraId="53FF765F" w14:textId="77777777" w:rsidR="00EE4B8F" w:rsidRDefault="00EE4B8F" w:rsidP="008E2676">
            <w:pPr>
              <w:jc w:val="center"/>
              <w:rPr>
                <w:rFonts w:ascii="宋体" w:hAnsi="宋体"/>
                <w:sz w:val="24"/>
              </w:rPr>
            </w:pPr>
          </w:p>
        </w:tc>
        <w:tc>
          <w:tcPr>
            <w:tcW w:w="1843" w:type="dxa"/>
            <w:gridSpan w:val="2"/>
            <w:tcBorders>
              <w:left w:val="single" w:sz="4" w:space="0" w:color="auto"/>
              <w:right w:val="single" w:sz="4" w:space="0" w:color="auto"/>
            </w:tcBorders>
            <w:vAlign w:val="center"/>
          </w:tcPr>
          <w:p w14:paraId="0A6CEBE3" w14:textId="77777777" w:rsidR="00EE4B8F" w:rsidRDefault="00EE4B8F" w:rsidP="008E2676">
            <w:pPr>
              <w:jc w:val="center"/>
              <w:rPr>
                <w:rFonts w:ascii="宋体" w:hAnsi="宋体"/>
                <w:sz w:val="24"/>
              </w:rPr>
            </w:pPr>
            <w:r>
              <w:rPr>
                <w:rFonts w:ascii="宋体" w:hAnsi="宋体" w:hint="eastAsia"/>
                <w:sz w:val="24"/>
              </w:rPr>
              <w:t>作业类别</w:t>
            </w:r>
          </w:p>
        </w:tc>
        <w:tc>
          <w:tcPr>
            <w:tcW w:w="2873" w:type="dxa"/>
            <w:gridSpan w:val="2"/>
            <w:tcBorders>
              <w:left w:val="single" w:sz="4" w:space="0" w:color="auto"/>
              <w:right w:val="single" w:sz="12" w:space="0" w:color="auto"/>
            </w:tcBorders>
            <w:vAlign w:val="center"/>
          </w:tcPr>
          <w:p w14:paraId="0FA220FC" w14:textId="77777777" w:rsidR="00EE4B8F" w:rsidRDefault="00EE4B8F" w:rsidP="008E2676">
            <w:pPr>
              <w:jc w:val="center"/>
              <w:rPr>
                <w:rFonts w:ascii="宋体" w:hAnsi="宋体"/>
                <w:sz w:val="24"/>
              </w:rPr>
            </w:pPr>
          </w:p>
        </w:tc>
      </w:tr>
      <w:tr w:rsidR="00EE4B8F" w14:paraId="495CAA7B" w14:textId="77777777" w:rsidTr="008E2676">
        <w:trPr>
          <w:trHeight w:val="647"/>
          <w:jc w:val="center"/>
        </w:trPr>
        <w:tc>
          <w:tcPr>
            <w:tcW w:w="1835" w:type="dxa"/>
            <w:gridSpan w:val="2"/>
            <w:tcBorders>
              <w:top w:val="single" w:sz="4" w:space="0" w:color="auto"/>
              <w:left w:val="single" w:sz="12" w:space="0" w:color="auto"/>
              <w:right w:val="single" w:sz="4" w:space="0" w:color="auto"/>
            </w:tcBorders>
            <w:vAlign w:val="center"/>
          </w:tcPr>
          <w:p w14:paraId="52B2EA72" w14:textId="77777777" w:rsidR="00EE4B8F" w:rsidRDefault="00EE4B8F" w:rsidP="008E2676">
            <w:pPr>
              <w:jc w:val="center"/>
              <w:rPr>
                <w:rFonts w:ascii="宋体" w:hAnsi="宋体"/>
                <w:sz w:val="24"/>
              </w:rPr>
            </w:pPr>
            <w:r>
              <w:rPr>
                <w:rFonts w:ascii="宋体" w:hAnsi="宋体" w:hint="eastAsia"/>
                <w:sz w:val="24"/>
              </w:rPr>
              <w:t>作业单位</w:t>
            </w:r>
          </w:p>
        </w:tc>
        <w:tc>
          <w:tcPr>
            <w:tcW w:w="3167" w:type="dxa"/>
            <w:gridSpan w:val="4"/>
            <w:tcBorders>
              <w:top w:val="single" w:sz="4" w:space="0" w:color="auto"/>
              <w:left w:val="single" w:sz="4" w:space="0" w:color="auto"/>
              <w:right w:val="single" w:sz="4" w:space="0" w:color="auto"/>
            </w:tcBorders>
            <w:vAlign w:val="center"/>
          </w:tcPr>
          <w:p w14:paraId="34D8F17B" w14:textId="77777777" w:rsidR="00EE4B8F" w:rsidRDefault="00EE4B8F" w:rsidP="008E2676">
            <w:pPr>
              <w:jc w:val="center"/>
              <w:rPr>
                <w:rFonts w:ascii="宋体" w:hAnsi="宋体"/>
                <w:sz w:val="24"/>
              </w:rPr>
            </w:pPr>
          </w:p>
        </w:tc>
        <w:tc>
          <w:tcPr>
            <w:tcW w:w="1843" w:type="dxa"/>
            <w:gridSpan w:val="2"/>
            <w:tcBorders>
              <w:top w:val="single" w:sz="4" w:space="0" w:color="auto"/>
              <w:left w:val="single" w:sz="4" w:space="0" w:color="auto"/>
              <w:right w:val="single" w:sz="4" w:space="0" w:color="auto"/>
            </w:tcBorders>
            <w:vAlign w:val="center"/>
          </w:tcPr>
          <w:p w14:paraId="01B4BBE7" w14:textId="77777777" w:rsidR="00EE4B8F" w:rsidRDefault="00EE4B8F" w:rsidP="008E2676">
            <w:pPr>
              <w:jc w:val="center"/>
              <w:rPr>
                <w:rFonts w:ascii="宋体" w:hAnsi="宋体"/>
                <w:sz w:val="24"/>
              </w:rPr>
            </w:pPr>
            <w:r>
              <w:rPr>
                <w:rFonts w:ascii="宋体" w:hAnsi="宋体" w:hint="eastAsia"/>
                <w:sz w:val="24"/>
              </w:rPr>
              <w:t>作业人</w:t>
            </w:r>
          </w:p>
        </w:tc>
        <w:tc>
          <w:tcPr>
            <w:tcW w:w="2873" w:type="dxa"/>
            <w:gridSpan w:val="2"/>
            <w:tcBorders>
              <w:top w:val="single" w:sz="4" w:space="0" w:color="auto"/>
              <w:left w:val="single" w:sz="4" w:space="0" w:color="auto"/>
              <w:right w:val="single" w:sz="12" w:space="0" w:color="auto"/>
            </w:tcBorders>
            <w:vAlign w:val="center"/>
          </w:tcPr>
          <w:p w14:paraId="0D993396" w14:textId="77777777" w:rsidR="00EE4B8F" w:rsidRDefault="00EE4B8F" w:rsidP="008E2676">
            <w:pPr>
              <w:jc w:val="center"/>
              <w:rPr>
                <w:rFonts w:ascii="宋体" w:hAnsi="宋体"/>
                <w:sz w:val="24"/>
              </w:rPr>
            </w:pPr>
          </w:p>
        </w:tc>
      </w:tr>
      <w:tr w:rsidR="00EE4B8F" w14:paraId="0F7F376D" w14:textId="77777777" w:rsidTr="008E2676">
        <w:trPr>
          <w:trHeight w:val="647"/>
          <w:jc w:val="center"/>
        </w:trPr>
        <w:tc>
          <w:tcPr>
            <w:tcW w:w="9718" w:type="dxa"/>
            <w:gridSpan w:val="10"/>
            <w:tcBorders>
              <w:top w:val="single" w:sz="4" w:space="0" w:color="auto"/>
              <w:left w:val="single" w:sz="12" w:space="0" w:color="auto"/>
              <w:right w:val="single" w:sz="12" w:space="0" w:color="auto"/>
            </w:tcBorders>
            <w:vAlign w:val="center"/>
          </w:tcPr>
          <w:p w14:paraId="030508E1" w14:textId="77777777" w:rsidR="00EE4B8F" w:rsidRDefault="00EE4B8F" w:rsidP="008E2676">
            <w:pPr>
              <w:rPr>
                <w:rFonts w:ascii="宋体" w:hAnsi="宋体"/>
                <w:sz w:val="24"/>
              </w:rPr>
            </w:pPr>
            <w:r>
              <w:rPr>
                <w:rFonts w:ascii="宋体" w:hAnsi="宋体" w:hint="eastAsia"/>
                <w:sz w:val="24"/>
              </w:rPr>
              <w:t>危害辨识：</w:t>
            </w:r>
          </w:p>
          <w:p w14:paraId="73324B32" w14:textId="77777777" w:rsidR="00EE4B8F" w:rsidRDefault="00EE4B8F" w:rsidP="008E2676">
            <w:pPr>
              <w:rPr>
                <w:rFonts w:ascii="宋体" w:hAnsi="宋体"/>
                <w:sz w:val="24"/>
              </w:rPr>
            </w:pPr>
          </w:p>
          <w:p w14:paraId="6B7BA47D" w14:textId="77777777" w:rsidR="00EE4B8F" w:rsidRDefault="00EE4B8F" w:rsidP="008E2676">
            <w:pPr>
              <w:rPr>
                <w:rFonts w:ascii="宋体" w:hAnsi="宋体"/>
                <w:sz w:val="24"/>
              </w:rPr>
            </w:pPr>
          </w:p>
          <w:p w14:paraId="016252C3" w14:textId="77777777" w:rsidR="00EE4B8F" w:rsidRDefault="00EE4B8F" w:rsidP="008E2676">
            <w:pPr>
              <w:jc w:val="right"/>
              <w:rPr>
                <w:rFonts w:ascii="宋体" w:hAnsi="宋体"/>
                <w:sz w:val="24"/>
              </w:rPr>
            </w:pPr>
          </w:p>
          <w:p w14:paraId="340DC65A" w14:textId="77777777" w:rsidR="00EE4B8F" w:rsidRDefault="00EE4B8F" w:rsidP="008E2676">
            <w:pPr>
              <w:wordWrap w:val="0"/>
              <w:jc w:val="right"/>
              <w:rPr>
                <w:rFonts w:ascii="宋体" w:hAnsi="宋体"/>
                <w:sz w:val="24"/>
              </w:rPr>
            </w:pPr>
          </w:p>
        </w:tc>
      </w:tr>
      <w:tr w:rsidR="00EE4B8F" w14:paraId="062BDA4A" w14:textId="77777777" w:rsidTr="008E2676">
        <w:trPr>
          <w:trHeight w:val="647"/>
          <w:jc w:val="center"/>
        </w:trPr>
        <w:tc>
          <w:tcPr>
            <w:tcW w:w="9718" w:type="dxa"/>
            <w:gridSpan w:val="10"/>
            <w:tcBorders>
              <w:top w:val="single" w:sz="4" w:space="0" w:color="auto"/>
              <w:left w:val="single" w:sz="12" w:space="0" w:color="auto"/>
              <w:right w:val="single" w:sz="12" w:space="0" w:color="auto"/>
            </w:tcBorders>
            <w:vAlign w:val="center"/>
          </w:tcPr>
          <w:p w14:paraId="1E7E0F94" w14:textId="77777777" w:rsidR="00EE4B8F" w:rsidRDefault="00EE4B8F" w:rsidP="008E2676">
            <w:pPr>
              <w:rPr>
                <w:rFonts w:ascii="宋体" w:hAnsi="宋体"/>
                <w:sz w:val="24"/>
              </w:rPr>
            </w:pPr>
            <w:r>
              <w:rPr>
                <w:rFonts w:ascii="宋体" w:hAnsi="宋体" w:hint="eastAsia"/>
                <w:sz w:val="24"/>
              </w:rPr>
              <w:t>安全措施（执行背面）：</w:t>
            </w:r>
          </w:p>
          <w:p w14:paraId="65285AB9" w14:textId="77777777" w:rsidR="00EE4B8F" w:rsidRDefault="00EE4B8F" w:rsidP="008E2676">
            <w:pPr>
              <w:jc w:val="right"/>
              <w:rPr>
                <w:rFonts w:ascii="宋体" w:hAnsi="宋体"/>
                <w:sz w:val="24"/>
              </w:rPr>
            </w:pPr>
          </w:p>
          <w:p w14:paraId="582D4502" w14:textId="77777777" w:rsidR="00EE4B8F" w:rsidRDefault="00EE4B8F" w:rsidP="008E2676">
            <w:pPr>
              <w:wordWrap w:val="0"/>
              <w:ind w:right="420"/>
              <w:jc w:val="center"/>
              <w:rPr>
                <w:rFonts w:ascii="宋体" w:hAnsi="宋体"/>
                <w:sz w:val="24"/>
              </w:rPr>
            </w:pPr>
            <w:r>
              <w:rPr>
                <w:rFonts w:ascii="宋体" w:hAnsi="宋体" w:hint="eastAsia"/>
                <w:sz w:val="24"/>
              </w:rPr>
              <w:t xml:space="preserve">                                       作业单位现场负责人： </w:t>
            </w:r>
          </w:p>
          <w:p w14:paraId="5BBD3F22" w14:textId="77777777" w:rsidR="00EE4B8F" w:rsidRDefault="00EE4B8F" w:rsidP="008E2676">
            <w:pPr>
              <w:jc w:val="right"/>
              <w:rPr>
                <w:rFonts w:ascii="宋体" w:hAnsi="宋体"/>
                <w:sz w:val="24"/>
              </w:rPr>
            </w:pPr>
          </w:p>
        </w:tc>
      </w:tr>
      <w:tr w:rsidR="00EE4B8F" w14:paraId="43FCB832" w14:textId="77777777" w:rsidTr="008E2676">
        <w:trPr>
          <w:trHeight w:val="1109"/>
          <w:jc w:val="center"/>
        </w:trPr>
        <w:tc>
          <w:tcPr>
            <w:tcW w:w="1829" w:type="dxa"/>
            <w:tcBorders>
              <w:top w:val="single" w:sz="4" w:space="0" w:color="auto"/>
              <w:left w:val="single" w:sz="12" w:space="0" w:color="auto"/>
              <w:right w:val="single" w:sz="4" w:space="0" w:color="auto"/>
            </w:tcBorders>
            <w:vAlign w:val="center"/>
          </w:tcPr>
          <w:p w14:paraId="5B6201AD" w14:textId="77777777" w:rsidR="00EE4B8F" w:rsidRDefault="00EE4B8F" w:rsidP="008E2676">
            <w:pPr>
              <w:jc w:val="center"/>
              <w:rPr>
                <w:rFonts w:ascii="宋体" w:hAnsi="宋体"/>
                <w:sz w:val="24"/>
              </w:rPr>
            </w:pPr>
            <w:r>
              <w:rPr>
                <w:rFonts w:ascii="宋体" w:hAnsi="宋体" w:hint="eastAsia"/>
                <w:sz w:val="24"/>
              </w:rPr>
              <w:t>监护人职责</w:t>
            </w:r>
          </w:p>
        </w:tc>
        <w:tc>
          <w:tcPr>
            <w:tcW w:w="2475" w:type="dxa"/>
            <w:gridSpan w:val="3"/>
            <w:tcBorders>
              <w:top w:val="single" w:sz="4" w:space="0" w:color="auto"/>
              <w:left w:val="single" w:sz="4" w:space="0" w:color="auto"/>
              <w:right w:val="single" w:sz="4" w:space="0" w:color="auto"/>
            </w:tcBorders>
            <w:vAlign w:val="center"/>
          </w:tcPr>
          <w:p w14:paraId="59E73DE9" w14:textId="77777777" w:rsidR="00EE4B8F" w:rsidRDefault="00EE4B8F" w:rsidP="008E2676">
            <w:pPr>
              <w:rPr>
                <w:rFonts w:ascii="宋体" w:hAnsi="宋体"/>
                <w:sz w:val="24"/>
              </w:rPr>
            </w:pPr>
            <w:r>
              <w:rPr>
                <w:rFonts w:ascii="宋体" w:hAnsi="宋体" w:hint="eastAsia"/>
                <w:sz w:val="24"/>
              </w:rPr>
              <w:t>检查安全措施是否安全落实到位，并做好监护</w:t>
            </w:r>
          </w:p>
        </w:tc>
        <w:tc>
          <w:tcPr>
            <w:tcW w:w="2218" w:type="dxa"/>
            <w:gridSpan w:val="3"/>
            <w:tcBorders>
              <w:top w:val="single" w:sz="4" w:space="0" w:color="auto"/>
              <w:left w:val="single" w:sz="4" w:space="0" w:color="auto"/>
              <w:right w:val="single" w:sz="4" w:space="0" w:color="auto"/>
            </w:tcBorders>
            <w:vAlign w:val="center"/>
          </w:tcPr>
          <w:p w14:paraId="173EFB59" w14:textId="77777777" w:rsidR="00EE4B8F" w:rsidRDefault="00EE4B8F" w:rsidP="008E2676">
            <w:pPr>
              <w:jc w:val="center"/>
              <w:rPr>
                <w:rFonts w:ascii="宋体" w:hAnsi="宋体"/>
                <w:sz w:val="24"/>
              </w:rPr>
            </w:pPr>
            <w:r>
              <w:rPr>
                <w:rFonts w:ascii="宋体" w:hAnsi="宋体" w:hint="eastAsia"/>
                <w:sz w:val="24"/>
              </w:rPr>
              <w:t>监护人</w:t>
            </w:r>
          </w:p>
        </w:tc>
        <w:tc>
          <w:tcPr>
            <w:tcW w:w="3196" w:type="dxa"/>
            <w:gridSpan w:val="3"/>
            <w:tcBorders>
              <w:top w:val="single" w:sz="4" w:space="0" w:color="auto"/>
              <w:left w:val="single" w:sz="4" w:space="0" w:color="auto"/>
              <w:right w:val="single" w:sz="12" w:space="0" w:color="auto"/>
            </w:tcBorders>
            <w:vAlign w:val="center"/>
          </w:tcPr>
          <w:p w14:paraId="663D47CB" w14:textId="77777777" w:rsidR="00EE4B8F" w:rsidRDefault="00EE4B8F" w:rsidP="008E2676">
            <w:pPr>
              <w:rPr>
                <w:rFonts w:ascii="宋体" w:hAnsi="宋体"/>
                <w:sz w:val="24"/>
              </w:rPr>
            </w:pPr>
            <w:r>
              <w:rPr>
                <w:rFonts w:ascii="宋体" w:hAnsi="宋体" w:hint="eastAsia"/>
                <w:sz w:val="24"/>
              </w:rPr>
              <w:t>签字：</w:t>
            </w:r>
          </w:p>
          <w:p w14:paraId="57F81501" w14:textId="77777777" w:rsidR="00EE4B8F" w:rsidRDefault="00EE4B8F" w:rsidP="008E2676">
            <w:pPr>
              <w:rPr>
                <w:rFonts w:ascii="宋体" w:hAnsi="宋体"/>
                <w:sz w:val="24"/>
              </w:rPr>
            </w:pPr>
          </w:p>
          <w:p w14:paraId="634AB488" w14:textId="77777777" w:rsidR="00EE4B8F" w:rsidRDefault="00EE4B8F" w:rsidP="008E2676">
            <w:pPr>
              <w:rPr>
                <w:rFonts w:ascii="宋体" w:hAnsi="宋体"/>
                <w:sz w:val="24"/>
              </w:rPr>
            </w:pPr>
            <w:r>
              <w:rPr>
                <w:rFonts w:ascii="宋体" w:hAnsi="宋体" w:hint="eastAsia"/>
                <w:sz w:val="24"/>
              </w:rPr>
              <w:t xml:space="preserve">     年   月   日   时   分</w:t>
            </w:r>
          </w:p>
        </w:tc>
      </w:tr>
      <w:tr w:rsidR="00EE4B8F" w14:paraId="1A9AB8D6" w14:textId="77777777" w:rsidTr="008E2676">
        <w:trPr>
          <w:trHeight w:val="647"/>
          <w:jc w:val="center"/>
        </w:trPr>
        <w:tc>
          <w:tcPr>
            <w:tcW w:w="1829" w:type="dxa"/>
            <w:tcBorders>
              <w:top w:val="single" w:sz="4" w:space="0" w:color="auto"/>
              <w:left w:val="single" w:sz="12" w:space="0" w:color="auto"/>
              <w:right w:val="single" w:sz="4" w:space="0" w:color="auto"/>
            </w:tcBorders>
            <w:vAlign w:val="center"/>
          </w:tcPr>
          <w:p w14:paraId="51333A7E" w14:textId="77777777" w:rsidR="00EE4B8F" w:rsidRDefault="00EE4B8F" w:rsidP="008E2676">
            <w:pPr>
              <w:jc w:val="center"/>
              <w:rPr>
                <w:rFonts w:ascii="宋体" w:hAnsi="宋体"/>
                <w:sz w:val="24"/>
              </w:rPr>
            </w:pPr>
            <w:r>
              <w:rPr>
                <w:rFonts w:ascii="宋体" w:hAnsi="宋体" w:hint="eastAsia"/>
                <w:sz w:val="24"/>
              </w:rPr>
              <w:t>作业单位负责人意见</w:t>
            </w:r>
          </w:p>
        </w:tc>
        <w:tc>
          <w:tcPr>
            <w:tcW w:w="7889" w:type="dxa"/>
            <w:gridSpan w:val="9"/>
            <w:tcBorders>
              <w:top w:val="single" w:sz="4" w:space="0" w:color="auto"/>
              <w:left w:val="single" w:sz="4" w:space="0" w:color="auto"/>
              <w:right w:val="single" w:sz="12" w:space="0" w:color="auto"/>
            </w:tcBorders>
            <w:vAlign w:val="center"/>
          </w:tcPr>
          <w:p w14:paraId="3557D5EE" w14:textId="77777777" w:rsidR="00EE4B8F" w:rsidRDefault="00EE4B8F" w:rsidP="008E2676">
            <w:pPr>
              <w:rPr>
                <w:rFonts w:ascii="宋体" w:hAnsi="宋体"/>
                <w:sz w:val="24"/>
              </w:rPr>
            </w:pPr>
            <w:r>
              <w:rPr>
                <w:rFonts w:ascii="宋体" w:hAnsi="宋体" w:hint="eastAsia"/>
                <w:sz w:val="24"/>
              </w:rPr>
              <w:t>签字：</w:t>
            </w:r>
          </w:p>
          <w:p w14:paraId="05B6E35B" w14:textId="77777777" w:rsidR="00EE4B8F" w:rsidRDefault="00EE4B8F" w:rsidP="008E2676">
            <w:pPr>
              <w:rPr>
                <w:rFonts w:ascii="宋体" w:hAnsi="宋体"/>
                <w:sz w:val="24"/>
              </w:rPr>
            </w:pPr>
          </w:p>
          <w:p w14:paraId="543CD002" w14:textId="77777777" w:rsidR="00EE4B8F" w:rsidRDefault="00EE4B8F" w:rsidP="008E2676">
            <w:pPr>
              <w:rPr>
                <w:rFonts w:ascii="宋体" w:hAnsi="宋体"/>
                <w:sz w:val="24"/>
              </w:rPr>
            </w:pPr>
            <w:r>
              <w:rPr>
                <w:rFonts w:ascii="宋体" w:hAnsi="宋体" w:hint="eastAsia"/>
                <w:sz w:val="24"/>
              </w:rPr>
              <w:t xml:space="preserve">                                                 年   月   日   时   分</w:t>
            </w:r>
          </w:p>
          <w:p w14:paraId="3C04AE2D" w14:textId="77777777" w:rsidR="00EE4B8F" w:rsidRDefault="00EE4B8F" w:rsidP="008E2676">
            <w:pPr>
              <w:rPr>
                <w:rFonts w:ascii="宋体" w:hAnsi="宋体"/>
                <w:sz w:val="24"/>
              </w:rPr>
            </w:pPr>
          </w:p>
        </w:tc>
      </w:tr>
      <w:tr w:rsidR="00EE4B8F" w14:paraId="26A31C3C" w14:textId="77777777" w:rsidTr="008E2676">
        <w:trPr>
          <w:trHeight w:val="1315"/>
          <w:jc w:val="center"/>
        </w:trPr>
        <w:tc>
          <w:tcPr>
            <w:tcW w:w="1829" w:type="dxa"/>
            <w:tcBorders>
              <w:top w:val="single" w:sz="4" w:space="0" w:color="auto"/>
              <w:left w:val="single" w:sz="12" w:space="0" w:color="auto"/>
              <w:right w:val="single" w:sz="4" w:space="0" w:color="auto"/>
            </w:tcBorders>
            <w:vAlign w:val="center"/>
          </w:tcPr>
          <w:p w14:paraId="3CB19DF8" w14:textId="77777777" w:rsidR="00EE4B8F" w:rsidRDefault="00EE4B8F" w:rsidP="008E2676">
            <w:pPr>
              <w:jc w:val="center"/>
              <w:rPr>
                <w:rFonts w:ascii="宋体" w:hAnsi="宋体"/>
                <w:sz w:val="24"/>
              </w:rPr>
            </w:pPr>
            <w:r>
              <w:rPr>
                <w:rFonts w:ascii="宋体" w:hAnsi="宋体" w:hint="eastAsia"/>
                <w:sz w:val="24"/>
              </w:rPr>
              <w:t>审核部门意见</w:t>
            </w:r>
          </w:p>
        </w:tc>
        <w:tc>
          <w:tcPr>
            <w:tcW w:w="2475" w:type="dxa"/>
            <w:gridSpan w:val="3"/>
            <w:tcBorders>
              <w:top w:val="single" w:sz="4" w:space="0" w:color="auto"/>
              <w:left w:val="single" w:sz="4" w:space="0" w:color="auto"/>
              <w:right w:val="single" w:sz="4" w:space="0" w:color="auto"/>
            </w:tcBorders>
            <w:vAlign w:val="center"/>
          </w:tcPr>
          <w:p w14:paraId="0505FDBA" w14:textId="77777777" w:rsidR="00EE4B8F" w:rsidRDefault="00EE4B8F" w:rsidP="008E2676">
            <w:pPr>
              <w:rPr>
                <w:rFonts w:ascii="宋体" w:hAnsi="宋体"/>
                <w:sz w:val="24"/>
              </w:rPr>
            </w:pPr>
          </w:p>
          <w:p w14:paraId="51E378C0" w14:textId="77777777" w:rsidR="00EE4B8F" w:rsidRDefault="00EE4B8F" w:rsidP="008E2676">
            <w:pPr>
              <w:rPr>
                <w:rFonts w:ascii="宋体" w:hAnsi="宋体"/>
                <w:sz w:val="24"/>
              </w:rPr>
            </w:pPr>
            <w:r>
              <w:rPr>
                <w:rFonts w:ascii="宋体" w:hAnsi="宋体" w:hint="eastAsia"/>
                <w:sz w:val="24"/>
              </w:rPr>
              <w:t>签字：</w:t>
            </w:r>
          </w:p>
        </w:tc>
        <w:tc>
          <w:tcPr>
            <w:tcW w:w="2218" w:type="dxa"/>
            <w:gridSpan w:val="3"/>
            <w:tcBorders>
              <w:top w:val="single" w:sz="4" w:space="0" w:color="auto"/>
              <w:left w:val="single" w:sz="4" w:space="0" w:color="auto"/>
              <w:right w:val="single" w:sz="4" w:space="0" w:color="auto"/>
            </w:tcBorders>
            <w:vAlign w:val="center"/>
          </w:tcPr>
          <w:p w14:paraId="1E9C2FB9" w14:textId="77777777" w:rsidR="00EE4B8F" w:rsidRDefault="00EE4B8F" w:rsidP="008E2676">
            <w:pPr>
              <w:rPr>
                <w:rFonts w:ascii="宋体" w:hAnsi="宋体"/>
                <w:sz w:val="24"/>
              </w:rPr>
            </w:pPr>
          </w:p>
          <w:p w14:paraId="68DF9B1B" w14:textId="77777777" w:rsidR="00EE4B8F" w:rsidRDefault="00EE4B8F" w:rsidP="008E2676">
            <w:pPr>
              <w:rPr>
                <w:rFonts w:ascii="宋体" w:hAnsi="宋体"/>
                <w:sz w:val="24"/>
              </w:rPr>
            </w:pPr>
            <w:r>
              <w:rPr>
                <w:rFonts w:ascii="宋体" w:hAnsi="宋体" w:hint="eastAsia"/>
                <w:sz w:val="24"/>
              </w:rPr>
              <w:t>签字：</w:t>
            </w:r>
          </w:p>
        </w:tc>
        <w:tc>
          <w:tcPr>
            <w:tcW w:w="3196" w:type="dxa"/>
            <w:gridSpan w:val="3"/>
            <w:tcBorders>
              <w:top w:val="single" w:sz="4" w:space="0" w:color="auto"/>
              <w:left w:val="single" w:sz="4" w:space="0" w:color="auto"/>
              <w:right w:val="single" w:sz="12" w:space="0" w:color="auto"/>
            </w:tcBorders>
            <w:vAlign w:val="center"/>
          </w:tcPr>
          <w:p w14:paraId="654E3EE9" w14:textId="77777777" w:rsidR="00EE4B8F" w:rsidRDefault="00EE4B8F" w:rsidP="008E2676">
            <w:pPr>
              <w:rPr>
                <w:rFonts w:ascii="宋体" w:hAnsi="宋体"/>
                <w:sz w:val="24"/>
              </w:rPr>
            </w:pPr>
          </w:p>
          <w:p w14:paraId="05D06443" w14:textId="77777777" w:rsidR="00EE4B8F" w:rsidRDefault="00EE4B8F" w:rsidP="008E2676">
            <w:pPr>
              <w:rPr>
                <w:rFonts w:ascii="宋体" w:hAnsi="宋体"/>
                <w:sz w:val="24"/>
              </w:rPr>
            </w:pPr>
            <w:r>
              <w:rPr>
                <w:rFonts w:ascii="宋体" w:hAnsi="宋体" w:hint="eastAsia"/>
                <w:sz w:val="24"/>
              </w:rPr>
              <w:t>签字：</w:t>
            </w:r>
          </w:p>
        </w:tc>
      </w:tr>
      <w:tr w:rsidR="00EE4B8F" w14:paraId="0CBB16C4" w14:textId="77777777" w:rsidTr="008E2676">
        <w:trPr>
          <w:trHeight w:val="1391"/>
          <w:jc w:val="center"/>
        </w:trPr>
        <w:tc>
          <w:tcPr>
            <w:tcW w:w="1829" w:type="dxa"/>
            <w:tcBorders>
              <w:top w:val="single" w:sz="4" w:space="0" w:color="auto"/>
              <w:left w:val="single" w:sz="12" w:space="0" w:color="auto"/>
              <w:right w:val="single" w:sz="4" w:space="0" w:color="auto"/>
            </w:tcBorders>
            <w:vAlign w:val="center"/>
          </w:tcPr>
          <w:p w14:paraId="5A7EDE9F" w14:textId="77777777" w:rsidR="00EE4B8F" w:rsidRDefault="00EE4B8F" w:rsidP="008E2676">
            <w:pPr>
              <w:jc w:val="center"/>
              <w:rPr>
                <w:rFonts w:ascii="宋体" w:hAnsi="宋体"/>
                <w:sz w:val="24"/>
              </w:rPr>
            </w:pPr>
            <w:r>
              <w:rPr>
                <w:rFonts w:ascii="宋体" w:hAnsi="宋体" w:hint="eastAsia"/>
                <w:sz w:val="24"/>
              </w:rPr>
              <w:t>审核部门意见</w:t>
            </w:r>
          </w:p>
        </w:tc>
        <w:tc>
          <w:tcPr>
            <w:tcW w:w="2475" w:type="dxa"/>
            <w:gridSpan w:val="3"/>
            <w:tcBorders>
              <w:top w:val="single" w:sz="4" w:space="0" w:color="auto"/>
              <w:left w:val="single" w:sz="4" w:space="0" w:color="auto"/>
              <w:right w:val="single" w:sz="4" w:space="0" w:color="auto"/>
            </w:tcBorders>
            <w:vAlign w:val="center"/>
          </w:tcPr>
          <w:p w14:paraId="502F55C6" w14:textId="77777777" w:rsidR="00EE4B8F" w:rsidRDefault="00EE4B8F" w:rsidP="008E2676">
            <w:pPr>
              <w:rPr>
                <w:rFonts w:ascii="宋体" w:hAnsi="宋体"/>
                <w:sz w:val="24"/>
              </w:rPr>
            </w:pPr>
          </w:p>
          <w:p w14:paraId="42FA68DE" w14:textId="77777777" w:rsidR="00EE4B8F" w:rsidRDefault="00EE4B8F" w:rsidP="008E2676">
            <w:pPr>
              <w:rPr>
                <w:rFonts w:ascii="宋体" w:hAnsi="宋体"/>
                <w:sz w:val="24"/>
              </w:rPr>
            </w:pPr>
            <w:r>
              <w:rPr>
                <w:rFonts w:ascii="宋体" w:hAnsi="宋体" w:hint="eastAsia"/>
                <w:sz w:val="24"/>
              </w:rPr>
              <w:t>签字：</w:t>
            </w:r>
          </w:p>
        </w:tc>
        <w:tc>
          <w:tcPr>
            <w:tcW w:w="2218" w:type="dxa"/>
            <w:gridSpan w:val="3"/>
            <w:tcBorders>
              <w:top w:val="single" w:sz="4" w:space="0" w:color="auto"/>
              <w:left w:val="single" w:sz="4" w:space="0" w:color="auto"/>
              <w:right w:val="single" w:sz="4" w:space="0" w:color="auto"/>
            </w:tcBorders>
            <w:vAlign w:val="center"/>
          </w:tcPr>
          <w:p w14:paraId="1B95E19F" w14:textId="77777777" w:rsidR="00EE4B8F" w:rsidRDefault="00EE4B8F" w:rsidP="008E2676">
            <w:pPr>
              <w:rPr>
                <w:rFonts w:ascii="宋体" w:hAnsi="宋体"/>
                <w:sz w:val="24"/>
              </w:rPr>
            </w:pPr>
          </w:p>
          <w:p w14:paraId="5FFD437D" w14:textId="77777777" w:rsidR="00EE4B8F" w:rsidRDefault="00EE4B8F" w:rsidP="008E2676">
            <w:pPr>
              <w:rPr>
                <w:rFonts w:ascii="宋体" w:hAnsi="宋体"/>
                <w:sz w:val="24"/>
              </w:rPr>
            </w:pPr>
            <w:r>
              <w:rPr>
                <w:rFonts w:ascii="宋体" w:hAnsi="宋体" w:hint="eastAsia"/>
                <w:sz w:val="24"/>
              </w:rPr>
              <w:t>签字：</w:t>
            </w:r>
          </w:p>
        </w:tc>
        <w:tc>
          <w:tcPr>
            <w:tcW w:w="3196" w:type="dxa"/>
            <w:gridSpan w:val="3"/>
            <w:tcBorders>
              <w:top w:val="single" w:sz="4" w:space="0" w:color="auto"/>
              <w:left w:val="single" w:sz="4" w:space="0" w:color="auto"/>
              <w:right w:val="single" w:sz="12" w:space="0" w:color="auto"/>
            </w:tcBorders>
            <w:vAlign w:val="center"/>
          </w:tcPr>
          <w:p w14:paraId="1212EB21" w14:textId="77777777" w:rsidR="00EE4B8F" w:rsidRDefault="00EE4B8F" w:rsidP="008E2676">
            <w:pPr>
              <w:rPr>
                <w:rFonts w:ascii="宋体" w:hAnsi="宋体"/>
                <w:sz w:val="24"/>
              </w:rPr>
            </w:pPr>
          </w:p>
          <w:p w14:paraId="7AD306DC" w14:textId="77777777" w:rsidR="00EE4B8F" w:rsidRDefault="00EE4B8F" w:rsidP="008E2676">
            <w:pPr>
              <w:rPr>
                <w:rFonts w:ascii="宋体" w:hAnsi="宋体"/>
                <w:sz w:val="24"/>
              </w:rPr>
            </w:pPr>
            <w:r>
              <w:rPr>
                <w:rFonts w:ascii="宋体" w:hAnsi="宋体" w:hint="eastAsia"/>
                <w:sz w:val="24"/>
              </w:rPr>
              <w:t>签字：</w:t>
            </w:r>
          </w:p>
        </w:tc>
      </w:tr>
      <w:tr w:rsidR="00EE4B8F" w14:paraId="7DB1D286" w14:textId="77777777" w:rsidTr="008E2676">
        <w:trPr>
          <w:trHeight w:val="647"/>
          <w:jc w:val="center"/>
        </w:trPr>
        <w:tc>
          <w:tcPr>
            <w:tcW w:w="1835" w:type="dxa"/>
            <w:gridSpan w:val="2"/>
            <w:tcBorders>
              <w:left w:val="single" w:sz="12" w:space="0" w:color="auto"/>
              <w:bottom w:val="single" w:sz="12" w:space="0" w:color="auto"/>
              <w:right w:val="single" w:sz="4" w:space="0" w:color="auto"/>
            </w:tcBorders>
            <w:vAlign w:val="center"/>
          </w:tcPr>
          <w:p w14:paraId="006525F6" w14:textId="77777777" w:rsidR="00EE4B8F" w:rsidRDefault="00EE4B8F" w:rsidP="008E2676">
            <w:pPr>
              <w:jc w:val="center"/>
              <w:rPr>
                <w:rFonts w:ascii="宋体" w:hAnsi="宋体"/>
                <w:sz w:val="24"/>
              </w:rPr>
            </w:pPr>
            <w:r>
              <w:rPr>
                <w:rFonts w:ascii="宋体" w:hAnsi="宋体" w:hint="eastAsia"/>
                <w:sz w:val="24"/>
              </w:rPr>
              <w:t>完工验收人</w:t>
            </w:r>
          </w:p>
        </w:tc>
        <w:tc>
          <w:tcPr>
            <w:tcW w:w="7883" w:type="dxa"/>
            <w:gridSpan w:val="8"/>
            <w:tcBorders>
              <w:left w:val="single" w:sz="4" w:space="0" w:color="auto"/>
              <w:bottom w:val="single" w:sz="12" w:space="0" w:color="auto"/>
              <w:right w:val="single" w:sz="12" w:space="0" w:color="auto"/>
            </w:tcBorders>
            <w:vAlign w:val="center"/>
          </w:tcPr>
          <w:p w14:paraId="436E1028" w14:textId="77777777" w:rsidR="00EE4B8F" w:rsidRDefault="00EE4B8F" w:rsidP="008E2676">
            <w:pPr>
              <w:jc w:val="center"/>
              <w:rPr>
                <w:rFonts w:ascii="宋体" w:hAnsi="宋体"/>
                <w:sz w:val="24"/>
              </w:rPr>
            </w:pPr>
          </w:p>
          <w:p w14:paraId="706E9470" w14:textId="77777777" w:rsidR="00EE4B8F" w:rsidRDefault="00EE4B8F" w:rsidP="008E2676">
            <w:pPr>
              <w:jc w:val="center"/>
              <w:rPr>
                <w:rFonts w:ascii="宋体" w:hAnsi="宋体"/>
                <w:sz w:val="24"/>
              </w:rPr>
            </w:pPr>
            <w:r>
              <w:rPr>
                <w:rFonts w:ascii="宋体" w:hAnsi="宋体" w:hint="eastAsia"/>
                <w:sz w:val="24"/>
              </w:rPr>
              <w:t>签字：</w:t>
            </w:r>
          </w:p>
          <w:p w14:paraId="5D4186F8" w14:textId="77777777" w:rsidR="00EE4B8F" w:rsidRDefault="00EE4B8F" w:rsidP="008E2676">
            <w:pPr>
              <w:jc w:val="center"/>
              <w:rPr>
                <w:rFonts w:ascii="宋体" w:hAnsi="宋体"/>
                <w:sz w:val="24"/>
              </w:rPr>
            </w:pPr>
            <w:r>
              <w:rPr>
                <w:rFonts w:ascii="宋体" w:hAnsi="宋体" w:hint="eastAsia"/>
                <w:sz w:val="24"/>
              </w:rPr>
              <w:t xml:space="preserve">                                    </w:t>
            </w:r>
          </w:p>
          <w:p w14:paraId="35E3C2B8" w14:textId="77777777" w:rsidR="00EE4B8F" w:rsidRDefault="00EE4B8F" w:rsidP="008E2676">
            <w:pPr>
              <w:jc w:val="center"/>
              <w:rPr>
                <w:rFonts w:ascii="宋体" w:hAnsi="宋体"/>
                <w:sz w:val="24"/>
              </w:rPr>
            </w:pPr>
            <w:r>
              <w:rPr>
                <w:rFonts w:ascii="宋体" w:hAnsi="宋体" w:hint="eastAsia"/>
                <w:sz w:val="24"/>
              </w:rPr>
              <w:t xml:space="preserve">                                       年    月   日   时    分</w:t>
            </w:r>
          </w:p>
        </w:tc>
      </w:tr>
    </w:tbl>
    <w:p w14:paraId="29E65C09" w14:textId="77777777" w:rsidR="00EE4B8F" w:rsidRDefault="00EE4B8F" w:rsidP="00EE4B8F">
      <w:pPr>
        <w:pStyle w:val="1"/>
        <w:spacing w:line="240" w:lineRule="auto"/>
        <w:jc w:val="center"/>
        <w:rPr>
          <w:sz w:val="28"/>
          <w:szCs w:val="28"/>
        </w:rPr>
        <w:sectPr w:rsidR="00EE4B8F">
          <w:type w:val="nextColumn"/>
          <w:pgSz w:w="11906" w:h="16838"/>
          <w:pgMar w:top="1418" w:right="1134" w:bottom="1134" w:left="1134" w:header="851" w:footer="737" w:gutter="284"/>
          <w:paperSrc w:first="7" w:other="7"/>
          <w:cols w:space="720"/>
          <w:docGrid w:linePitch="312"/>
        </w:sectPr>
      </w:pPr>
      <w:bookmarkStart w:id="165" w:name="_Toc299719350"/>
      <w:bookmarkStart w:id="166" w:name="_Toc299719499"/>
    </w:p>
    <w:p w14:paraId="05659AC4" w14:textId="77777777" w:rsidR="00EE4B8F" w:rsidRDefault="00EE4B8F" w:rsidP="00EE4B8F">
      <w:pPr>
        <w:keepNext/>
        <w:keepLines/>
        <w:jc w:val="center"/>
        <w:outlineLvl w:val="3"/>
        <w:rPr>
          <w:rFonts w:ascii="宋体" w:hAnsi="宋体"/>
          <w:b/>
          <w:bCs/>
          <w:sz w:val="28"/>
          <w:szCs w:val="28"/>
        </w:rPr>
      </w:pPr>
      <w:bookmarkStart w:id="167" w:name="_Toc334616236"/>
      <w:r>
        <w:rPr>
          <w:rFonts w:ascii="宋体" w:hAnsi="宋体" w:hint="eastAsia"/>
          <w:b/>
          <w:bCs/>
          <w:sz w:val="28"/>
          <w:szCs w:val="28"/>
        </w:rPr>
        <w:lastRenderedPageBreak/>
        <w:t>高处安全作业证（背面）</w:t>
      </w:r>
      <w:bookmarkEnd w:id="165"/>
      <w:bookmarkEnd w:id="166"/>
      <w:bookmarkEnd w:id="1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0"/>
        <w:gridCol w:w="7594"/>
        <w:gridCol w:w="1190"/>
      </w:tblGrid>
      <w:tr w:rsidR="00EE4B8F" w14:paraId="7C5EAD27" w14:textId="77777777" w:rsidTr="008E2676">
        <w:trPr>
          <w:trHeight w:val="746"/>
          <w:jc w:val="center"/>
        </w:trPr>
        <w:tc>
          <w:tcPr>
            <w:tcW w:w="770" w:type="dxa"/>
            <w:tcBorders>
              <w:top w:val="single" w:sz="12" w:space="0" w:color="auto"/>
              <w:left w:val="single" w:sz="12" w:space="0" w:color="auto"/>
              <w:right w:val="single" w:sz="4" w:space="0" w:color="auto"/>
            </w:tcBorders>
            <w:vAlign w:val="center"/>
          </w:tcPr>
          <w:p w14:paraId="25EF0E59" w14:textId="77777777" w:rsidR="00EE4B8F" w:rsidRDefault="00EE4B8F" w:rsidP="008E2676">
            <w:pPr>
              <w:jc w:val="center"/>
              <w:rPr>
                <w:rFonts w:ascii="宋体" w:hAnsi="宋体"/>
                <w:sz w:val="24"/>
              </w:rPr>
            </w:pPr>
            <w:r>
              <w:rPr>
                <w:rFonts w:ascii="宋体" w:hAnsi="宋体" w:hint="eastAsia"/>
                <w:sz w:val="24"/>
              </w:rPr>
              <w:t>序号</w:t>
            </w:r>
          </w:p>
        </w:tc>
        <w:tc>
          <w:tcPr>
            <w:tcW w:w="7594" w:type="dxa"/>
            <w:tcBorders>
              <w:top w:val="single" w:sz="12" w:space="0" w:color="auto"/>
              <w:left w:val="single" w:sz="4" w:space="0" w:color="auto"/>
              <w:right w:val="single" w:sz="4" w:space="0" w:color="auto"/>
            </w:tcBorders>
            <w:vAlign w:val="center"/>
          </w:tcPr>
          <w:p w14:paraId="5F062833" w14:textId="77777777" w:rsidR="00EE4B8F" w:rsidRDefault="00EE4B8F" w:rsidP="008E2676">
            <w:pPr>
              <w:jc w:val="center"/>
              <w:rPr>
                <w:rFonts w:ascii="宋体" w:hAnsi="宋体"/>
                <w:sz w:val="24"/>
              </w:rPr>
            </w:pPr>
            <w:r>
              <w:rPr>
                <w:rFonts w:ascii="宋体" w:hAnsi="宋体" w:hint="eastAsia"/>
                <w:sz w:val="24"/>
              </w:rPr>
              <w:t>安全措施</w:t>
            </w:r>
          </w:p>
        </w:tc>
        <w:tc>
          <w:tcPr>
            <w:tcW w:w="1190" w:type="dxa"/>
            <w:tcBorders>
              <w:top w:val="single" w:sz="12" w:space="0" w:color="auto"/>
              <w:left w:val="single" w:sz="4" w:space="0" w:color="auto"/>
              <w:right w:val="single" w:sz="12" w:space="0" w:color="auto"/>
            </w:tcBorders>
            <w:vAlign w:val="center"/>
          </w:tcPr>
          <w:p w14:paraId="0A410B64" w14:textId="77777777" w:rsidR="00EE4B8F" w:rsidRDefault="00EE4B8F" w:rsidP="008E2676">
            <w:pPr>
              <w:jc w:val="center"/>
              <w:rPr>
                <w:rFonts w:ascii="宋体" w:hAnsi="宋体"/>
                <w:sz w:val="24"/>
              </w:rPr>
            </w:pPr>
            <w:r>
              <w:rPr>
                <w:rFonts w:ascii="宋体" w:hAnsi="宋体" w:hint="eastAsia"/>
                <w:sz w:val="24"/>
              </w:rPr>
              <w:t>打√</w:t>
            </w:r>
          </w:p>
        </w:tc>
      </w:tr>
      <w:tr w:rsidR="00EE4B8F" w14:paraId="40E364C3" w14:textId="77777777" w:rsidTr="008E2676">
        <w:trPr>
          <w:trHeight w:val="746"/>
          <w:jc w:val="center"/>
        </w:trPr>
        <w:tc>
          <w:tcPr>
            <w:tcW w:w="770" w:type="dxa"/>
            <w:tcBorders>
              <w:left w:val="single" w:sz="12" w:space="0" w:color="auto"/>
              <w:right w:val="single" w:sz="4" w:space="0" w:color="auto"/>
            </w:tcBorders>
            <w:vAlign w:val="center"/>
          </w:tcPr>
          <w:p w14:paraId="5725A95A" w14:textId="77777777" w:rsidR="00EE4B8F" w:rsidRDefault="00EE4B8F" w:rsidP="008E2676">
            <w:pPr>
              <w:jc w:val="center"/>
              <w:rPr>
                <w:rFonts w:ascii="宋体" w:hAnsi="宋体"/>
                <w:sz w:val="24"/>
              </w:rPr>
            </w:pPr>
            <w:r>
              <w:rPr>
                <w:rFonts w:ascii="宋体" w:hAnsi="宋体" w:hint="eastAsia"/>
                <w:sz w:val="24"/>
              </w:rPr>
              <w:t>1</w:t>
            </w:r>
          </w:p>
        </w:tc>
        <w:tc>
          <w:tcPr>
            <w:tcW w:w="7594" w:type="dxa"/>
            <w:tcBorders>
              <w:left w:val="single" w:sz="4" w:space="0" w:color="auto"/>
              <w:right w:val="single" w:sz="4" w:space="0" w:color="auto"/>
            </w:tcBorders>
            <w:vAlign w:val="center"/>
          </w:tcPr>
          <w:p w14:paraId="5ADEC905" w14:textId="77777777" w:rsidR="00EE4B8F" w:rsidRDefault="00EE4B8F" w:rsidP="008E2676">
            <w:pPr>
              <w:rPr>
                <w:rFonts w:ascii="宋体" w:hAnsi="宋体"/>
                <w:sz w:val="24"/>
              </w:rPr>
            </w:pPr>
            <w:r>
              <w:rPr>
                <w:rFonts w:ascii="宋体" w:hAnsi="宋体" w:hint="eastAsia"/>
                <w:sz w:val="24"/>
              </w:rPr>
              <w:t>作业人员身体条件符合要求</w:t>
            </w:r>
          </w:p>
        </w:tc>
        <w:tc>
          <w:tcPr>
            <w:tcW w:w="1190" w:type="dxa"/>
            <w:tcBorders>
              <w:left w:val="single" w:sz="4" w:space="0" w:color="auto"/>
              <w:right w:val="single" w:sz="12" w:space="0" w:color="auto"/>
            </w:tcBorders>
            <w:vAlign w:val="center"/>
          </w:tcPr>
          <w:p w14:paraId="2FD2B12A" w14:textId="77777777" w:rsidR="00EE4B8F" w:rsidRDefault="00EE4B8F" w:rsidP="008E2676">
            <w:pPr>
              <w:jc w:val="center"/>
              <w:rPr>
                <w:rFonts w:ascii="宋体" w:hAnsi="宋体"/>
                <w:sz w:val="24"/>
              </w:rPr>
            </w:pPr>
          </w:p>
        </w:tc>
      </w:tr>
      <w:tr w:rsidR="00EE4B8F" w14:paraId="28B9A44D" w14:textId="77777777" w:rsidTr="008E2676">
        <w:trPr>
          <w:trHeight w:val="746"/>
          <w:jc w:val="center"/>
        </w:trPr>
        <w:tc>
          <w:tcPr>
            <w:tcW w:w="770" w:type="dxa"/>
            <w:tcBorders>
              <w:left w:val="single" w:sz="12" w:space="0" w:color="auto"/>
              <w:right w:val="single" w:sz="4" w:space="0" w:color="auto"/>
            </w:tcBorders>
            <w:vAlign w:val="center"/>
          </w:tcPr>
          <w:p w14:paraId="6E9D51C5" w14:textId="77777777" w:rsidR="00EE4B8F" w:rsidRDefault="00EE4B8F" w:rsidP="008E2676">
            <w:pPr>
              <w:jc w:val="center"/>
              <w:rPr>
                <w:rFonts w:ascii="宋体" w:hAnsi="宋体"/>
                <w:sz w:val="24"/>
              </w:rPr>
            </w:pPr>
            <w:r>
              <w:rPr>
                <w:rFonts w:ascii="宋体" w:hAnsi="宋体" w:hint="eastAsia"/>
                <w:sz w:val="24"/>
              </w:rPr>
              <w:t>2</w:t>
            </w:r>
          </w:p>
        </w:tc>
        <w:tc>
          <w:tcPr>
            <w:tcW w:w="7594" w:type="dxa"/>
            <w:tcBorders>
              <w:left w:val="single" w:sz="4" w:space="0" w:color="auto"/>
              <w:right w:val="single" w:sz="4" w:space="0" w:color="auto"/>
            </w:tcBorders>
            <w:vAlign w:val="center"/>
          </w:tcPr>
          <w:p w14:paraId="2456F6F7" w14:textId="77777777" w:rsidR="00EE4B8F" w:rsidRDefault="00EE4B8F" w:rsidP="008E2676">
            <w:pPr>
              <w:rPr>
                <w:rFonts w:ascii="宋体" w:hAnsi="宋体"/>
                <w:sz w:val="24"/>
              </w:rPr>
            </w:pPr>
            <w:r>
              <w:rPr>
                <w:rFonts w:ascii="宋体" w:hAnsi="宋体" w:hint="eastAsia"/>
                <w:sz w:val="24"/>
              </w:rPr>
              <w:t>作业人员着装符合工作要求</w:t>
            </w:r>
          </w:p>
        </w:tc>
        <w:tc>
          <w:tcPr>
            <w:tcW w:w="1190" w:type="dxa"/>
            <w:tcBorders>
              <w:left w:val="single" w:sz="4" w:space="0" w:color="auto"/>
              <w:right w:val="single" w:sz="12" w:space="0" w:color="auto"/>
            </w:tcBorders>
            <w:vAlign w:val="center"/>
          </w:tcPr>
          <w:p w14:paraId="374D3A12" w14:textId="77777777" w:rsidR="00EE4B8F" w:rsidRDefault="00EE4B8F" w:rsidP="008E2676">
            <w:pPr>
              <w:jc w:val="center"/>
              <w:rPr>
                <w:rFonts w:ascii="宋体" w:hAnsi="宋体"/>
                <w:sz w:val="24"/>
              </w:rPr>
            </w:pPr>
          </w:p>
        </w:tc>
      </w:tr>
      <w:tr w:rsidR="00EE4B8F" w14:paraId="2EDA191E" w14:textId="77777777" w:rsidTr="008E2676">
        <w:trPr>
          <w:trHeight w:val="746"/>
          <w:jc w:val="center"/>
        </w:trPr>
        <w:tc>
          <w:tcPr>
            <w:tcW w:w="770" w:type="dxa"/>
            <w:tcBorders>
              <w:left w:val="single" w:sz="12" w:space="0" w:color="auto"/>
              <w:right w:val="single" w:sz="4" w:space="0" w:color="auto"/>
            </w:tcBorders>
            <w:vAlign w:val="center"/>
          </w:tcPr>
          <w:p w14:paraId="74E0D6B1" w14:textId="77777777" w:rsidR="00EE4B8F" w:rsidRDefault="00EE4B8F" w:rsidP="008E2676">
            <w:pPr>
              <w:jc w:val="center"/>
              <w:rPr>
                <w:rFonts w:ascii="宋体" w:hAnsi="宋体"/>
                <w:sz w:val="24"/>
              </w:rPr>
            </w:pPr>
            <w:r>
              <w:rPr>
                <w:rFonts w:ascii="宋体" w:hAnsi="宋体" w:hint="eastAsia"/>
                <w:sz w:val="24"/>
              </w:rPr>
              <w:t>3</w:t>
            </w:r>
          </w:p>
        </w:tc>
        <w:tc>
          <w:tcPr>
            <w:tcW w:w="7594" w:type="dxa"/>
            <w:tcBorders>
              <w:left w:val="single" w:sz="4" w:space="0" w:color="auto"/>
              <w:right w:val="single" w:sz="4" w:space="0" w:color="auto"/>
            </w:tcBorders>
            <w:vAlign w:val="center"/>
          </w:tcPr>
          <w:p w14:paraId="70993165" w14:textId="77777777" w:rsidR="00EE4B8F" w:rsidRDefault="00EE4B8F" w:rsidP="008E2676">
            <w:pPr>
              <w:rPr>
                <w:rFonts w:ascii="宋体" w:hAnsi="宋体"/>
                <w:sz w:val="24"/>
              </w:rPr>
            </w:pPr>
            <w:r>
              <w:rPr>
                <w:rFonts w:ascii="宋体" w:hAnsi="宋体" w:hint="eastAsia"/>
                <w:sz w:val="24"/>
              </w:rPr>
              <w:t>作业人员佩戴合格的安全帽</w:t>
            </w:r>
          </w:p>
        </w:tc>
        <w:tc>
          <w:tcPr>
            <w:tcW w:w="1190" w:type="dxa"/>
            <w:tcBorders>
              <w:left w:val="single" w:sz="4" w:space="0" w:color="auto"/>
              <w:right w:val="single" w:sz="12" w:space="0" w:color="auto"/>
            </w:tcBorders>
            <w:vAlign w:val="center"/>
          </w:tcPr>
          <w:p w14:paraId="4008DB83" w14:textId="77777777" w:rsidR="00EE4B8F" w:rsidRDefault="00EE4B8F" w:rsidP="008E2676">
            <w:pPr>
              <w:jc w:val="center"/>
              <w:rPr>
                <w:rFonts w:ascii="宋体" w:hAnsi="宋体"/>
                <w:sz w:val="24"/>
              </w:rPr>
            </w:pPr>
          </w:p>
        </w:tc>
      </w:tr>
      <w:tr w:rsidR="00EE4B8F" w14:paraId="026E06C4" w14:textId="77777777" w:rsidTr="008E2676">
        <w:trPr>
          <w:trHeight w:val="746"/>
          <w:jc w:val="center"/>
        </w:trPr>
        <w:tc>
          <w:tcPr>
            <w:tcW w:w="770" w:type="dxa"/>
            <w:tcBorders>
              <w:left w:val="single" w:sz="12" w:space="0" w:color="auto"/>
              <w:right w:val="single" w:sz="4" w:space="0" w:color="auto"/>
            </w:tcBorders>
            <w:vAlign w:val="center"/>
          </w:tcPr>
          <w:p w14:paraId="0002564A" w14:textId="77777777" w:rsidR="00EE4B8F" w:rsidRDefault="00EE4B8F" w:rsidP="008E2676">
            <w:pPr>
              <w:jc w:val="center"/>
              <w:rPr>
                <w:rFonts w:ascii="宋体" w:hAnsi="宋体"/>
                <w:sz w:val="24"/>
              </w:rPr>
            </w:pPr>
            <w:r>
              <w:rPr>
                <w:rFonts w:ascii="宋体" w:hAnsi="宋体" w:hint="eastAsia"/>
                <w:sz w:val="24"/>
              </w:rPr>
              <w:t>4</w:t>
            </w:r>
          </w:p>
        </w:tc>
        <w:tc>
          <w:tcPr>
            <w:tcW w:w="7594" w:type="dxa"/>
            <w:tcBorders>
              <w:left w:val="single" w:sz="4" w:space="0" w:color="auto"/>
              <w:right w:val="single" w:sz="4" w:space="0" w:color="auto"/>
            </w:tcBorders>
            <w:vAlign w:val="center"/>
          </w:tcPr>
          <w:p w14:paraId="74B505CF" w14:textId="77777777" w:rsidR="00EE4B8F" w:rsidRDefault="00EE4B8F" w:rsidP="008E2676">
            <w:pPr>
              <w:rPr>
                <w:rFonts w:ascii="宋体" w:hAnsi="宋体"/>
                <w:sz w:val="24"/>
              </w:rPr>
            </w:pPr>
            <w:r>
              <w:rPr>
                <w:rFonts w:ascii="宋体" w:hAnsi="宋体" w:hint="eastAsia"/>
                <w:sz w:val="24"/>
              </w:rPr>
              <w:t>作业人员佩戴安全带，安全带要高挂低用</w:t>
            </w:r>
          </w:p>
        </w:tc>
        <w:tc>
          <w:tcPr>
            <w:tcW w:w="1190" w:type="dxa"/>
            <w:tcBorders>
              <w:left w:val="single" w:sz="4" w:space="0" w:color="auto"/>
              <w:right w:val="single" w:sz="12" w:space="0" w:color="auto"/>
            </w:tcBorders>
            <w:vAlign w:val="center"/>
          </w:tcPr>
          <w:p w14:paraId="5FACC77E" w14:textId="77777777" w:rsidR="00EE4B8F" w:rsidRDefault="00EE4B8F" w:rsidP="008E2676">
            <w:pPr>
              <w:jc w:val="center"/>
              <w:rPr>
                <w:rFonts w:ascii="宋体" w:hAnsi="宋体"/>
                <w:sz w:val="24"/>
              </w:rPr>
            </w:pPr>
          </w:p>
        </w:tc>
      </w:tr>
      <w:tr w:rsidR="00EE4B8F" w14:paraId="4BA506E8" w14:textId="77777777" w:rsidTr="008E2676">
        <w:trPr>
          <w:trHeight w:val="746"/>
          <w:jc w:val="center"/>
        </w:trPr>
        <w:tc>
          <w:tcPr>
            <w:tcW w:w="770" w:type="dxa"/>
            <w:tcBorders>
              <w:left w:val="single" w:sz="12" w:space="0" w:color="auto"/>
              <w:right w:val="single" w:sz="4" w:space="0" w:color="auto"/>
            </w:tcBorders>
            <w:vAlign w:val="center"/>
          </w:tcPr>
          <w:p w14:paraId="52064673" w14:textId="77777777" w:rsidR="00EE4B8F" w:rsidRDefault="00EE4B8F" w:rsidP="008E2676">
            <w:pPr>
              <w:jc w:val="center"/>
              <w:rPr>
                <w:rFonts w:ascii="宋体" w:hAnsi="宋体"/>
                <w:sz w:val="24"/>
              </w:rPr>
            </w:pPr>
            <w:r>
              <w:rPr>
                <w:rFonts w:ascii="宋体" w:hAnsi="宋体" w:hint="eastAsia"/>
                <w:sz w:val="24"/>
              </w:rPr>
              <w:t>5</w:t>
            </w:r>
          </w:p>
        </w:tc>
        <w:tc>
          <w:tcPr>
            <w:tcW w:w="7594" w:type="dxa"/>
            <w:tcBorders>
              <w:left w:val="single" w:sz="4" w:space="0" w:color="auto"/>
              <w:right w:val="single" w:sz="4" w:space="0" w:color="auto"/>
            </w:tcBorders>
            <w:vAlign w:val="center"/>
          </w:tcPr>
          <w:p w14:paraId="55C97AED" w14:textId="77777777" w:rsidR="00EE4B8F" w:rsidRDefault="00EE4B8F" w:rsidP="008E2676">
            <w:pPr>
              <w:rPr>
                <w:rFonts w:ascii="宋体" w:hAnsi="宋体"/>
                <w:sz w:val="24"/>
              </w:rPr>
            </w:pPr>
            <w:r>
              <w:rPr>
                <w:rFonts w:ascii="宋体" w:hAnsi="宋体" w:hint="eastAsia"/>
                <w:sz w:val="24"/>
              </w:rPr>
              <w:t>作业人员携带有工具袋</w:t>
            </w:r>
          </w:p>
        </w:tc>
        <w:tc>
          <w:tcPr>
            <w:tcW w:w="1190" w:type="dxa"/>
            <w:tcBorders>
              <w:left w:val="single" w:sz="4" w:space="0" w:color="auto"/>
              <w:right w:val="single" w:sz="12" w:space="0" w:color="auto"/>
            </w:tcBorders>
            <w:vAlign w:val="center"/>
          </w:tcPr>
          <w:p w14:paraId="2D7DBC14" w14:textId="77777777" w:rsidR="00EE4B8F" w:rsidRDefault="00EE4B8F" w:rsidP="008E2676">
            <w:pPr>
              <w:jc w:val="center"/>
              <w:rPr>
                <w:rFonts w:ascii="宋体" w:hAnsi="宋体"/>
                <w:sz w:val="24"/>
              </w:rPr>
            </w:pPr>
          </w:p>
        </w:tc>
      </w:tr>
      <w:tr w:rsidR="00EE4B8F" w14:paraId="1DC26D0A" w14:textId="77777777" w:rsidTr="008E2676">
        <w:trPr>
          <w:trHeight w:val="746"/>
          <w:jc w:val="center"/>
        </w:trPr>
        <w:tc>
          <w:tcPr>
            <w:tcW w:w="770" w:type="dxa"/>
            <w:tcBorders>
              <w:left w:val="single" w:sz="12" w:space="0" w:color="auto"/>
              <w:right w:val="single" w:sz="4" w:space="0" w:color="auto"/>
            </w:tcBorders>
            <w:vAlign w:val="center"/>
          </w:tcPr>
          <w:p w14:paraId="1506E29A" w14:textId="77777777" w:rsidR="00EE4B8F" w:rsidRDefault="00EE4B8F" w:rsidP="008E2676">
            <w:pPr>
              <w:jc w:val="center"/>
              <w:rPr>
                <w:rFonts w:ascii="宋体" w:hAnsi="宋体"/>
                <w:sz w:val="24"/>
              </w:rPr>
            </w:pPr>
            <w:r>
              <w:rPr>
                <w:rFonts w:ascii="宋体" w:hAnsi="宋体" w:hint="eastAsia"/>
                <w:sz w:val="24"/>
              </w:rPr>
              <w:t>6</w:t>
            </w:r>
          </w:p>
        </w:tc>
        <w:tc>
          <w:tcPr>
            <w:tcW w:w="7594" w:type="dxa"/>
            <w:tcBorders>
              <w:left w:val="single" w:sz="4" w:space="0" w:color="auto"/>
              <w:right w:val="single" w:sz="4" w:space="0" w:color="auto"/>
            </w:tcBorders>
            <w:vAlign w:val="center"/>
          </w:tcPr>
          <w:p w14:paraId="442FEC23" w14:textId="77777777" w:rsidR="00EE4B8F" w:rsidRDefault="00EE4B8F" w:rsidP="008E2676">
            <w:pPr>
              <w:rPr>
                <w:rFonts w:ascii="宋体" w:hAnsi="宋体"/>
                <w:sz w:val="24"/>
              </w:rPr>
            </w:pPr>
            <w:r>
              <w:rPr>
                <w:rFonts w:ascii="宋体" w:hAnsi="宋体" w:hint="eastAsia"/>
                <w:sz w:val="24"/>
              </w:rPr>
              <w:t>作业人员佩戴：A、过滤式防毒面面或口罩；B、空气呼吸器</w:t>
            </w:r>
          </w:p>
        </w:tc>
        <w:tc>
          <w:tcPr>
            <w:tcW w:w="1190" w:type="dxa"/>
            <w:tcBorders>
              <w:left w:val="single" w:sz="4" w:space="0" w:color="auto"/>
              <w:right w:val="single" w:sz="12" w:space="0" w:color="auto"/>
            </w:tcBorders>
            <w:vAlign w:val="center"/>
          </w:tcPr>
          <w:p w14:paraId="7D82CB69" w14:textId="77777777" w:rsidR="00EE4B8F" w:rsidRDefault="00EE4B8F" w:rsidP="008E2676">
            <w:pPr>
              <w:jc w:val="center"/>
              <w:rPr>
                <w:rFonts w:ascii="宋体" w:hAnsi="宋体"/>
                <w:sz w:val="24"/>
              </w:rPr>
            </w:pPr>
          </w:p>
        </w:tc>
      </w:tr>
      <w:tr w:rsidR="00EE4B8F" w14:paraId="295B21E2" w14:textId="77777777" w:rsidTr="008E2676">
        <w:trPr>
          <w:trHeight w:val="746"/>
          <w:jc w:val="center"/>
        </w:trPr>
        <w:tc>
          <w:tcPr>
            <w:tcW w:w="770" w:type="dxa"/>
            <w:tcBorders>
              <w:left w:val="single" w:sz="12" w:space="0" w:color="auto"/>
              <w:right w:val="single" w:sz="4" w:space="0" w:color="auto"/>
            </w:tcBorders>
            <w:vAlign w:val="center"/>
          </w:tcPr>
          <w:p w14:paraId="46DDCFB4" w14:textId="77777777" w:rsidR="00EE4B8F" w:rsidRDefault="00EE4B8F" w:rsidP="008E2676">
            <w:pPr>
              <w:jc w:val="center"/>
              <w:rPr>
                <w:rFonts w:ascii="宋体" w:hAnsi="宋体"/>
                <w:sz w:val="24"/>
              </w:rPr>
            </w:pPr>
            <w:r>
              <w:rPr>
                <w:rFonts w:ascii="宋体" w:hAnsi="宋体" w:hint="eastAsia"/>
                <w:sz w:val="24"/>
              </w:rPr>
              <w:t>7</w:t>
            </w:r>
          </w:p>
        </w:tc>
        <w:tc>
          <w:tcPr>
            <w:tcW w:w="7594" w:type="dxa"/>
            <w:tcBorders>
              <w:left w:val="single" w:sz="4" w:space="0" w:color="auto"/>
              <w:right w:val="single" w:sz="4" w:space="0" w:color="auto"/>
            </w:tcBorders>
            <w:vAlign w:val="center"/>
          </w:tcPr>
          <w:p w14:paraId="467619A3" w14:textId="77777777" w:rsidR="00EE4B8F" w:rsidRDefault="00EE4B8F" w:rsidP="008E2676">
            <w:pPr>
              <w:rPr>
                <w:rFonts w:ascii="宋体" w:hAnsi="宋体"/>
                <w:sz w:val="24"/>
              </w:rPr>
            </w:pPr>
            <w:r>
              <w:rPr>
                <w:rFonts w:ascii="宋体" w:hAnsi="宋体" w:hint="eastAsia"/>
                <w:sz w:val="24"/>
              </w:rPr>
              <w:t>现场搭设的脚手架、防护网、围栏符合安全规定</w:t>
            </w:r>
          </w:p>
        </w:tc>
        <w:tc>
          <w:tcPr>
            <w:tcW w:w="1190" w:type="dxa"/>
            <w:tcBorders>
              <w:left w:val="single" w:sz="4" w:space="0" w:color="auto"/>
              <w:right w:val="single" w:sz="12" w:space="0" w:color="auto"/>
            </w:tcBorders>
            <w:vAlign w:val="center"/>
          </w:tcPr>
          <w:p w14:paraId="3BC2559C" w14:textId="77777777" w:rsidR="00EE4B8F" w:rsidRDefault="00EE4B8F" w:rsidP="008E2676">
            <w:pPr>
              <w:jc w:val="center"/>
              <w:rPr>
                <w:rFonts w:ascii="宋体" w:hAnsi="宋体"/>
                <w:sz w:val="24"/>
              </w:rPr>
            </w:pPr>
          </w:p>
        </w:tc>
      </w:tr>
      <w:tr w:rsidR="00EE4B8F" w14:paraId="390EFC03" w14:textId="77777777" w:rsidTr="008E2676">
        <w:trPr>
          <w:trHeight w:val="746"/>
          <w:jc w:val="center"/>
        </w:trPr>
        <w:tc>
          <w:tcPr>
            <w:tcW w:w="770" w:type="dxa"/>
            <w:tcBorders>
              <w:left w:val="single" w:sz="12" w:space="0" w:color="auto"/>
              <w:right w:val="single" w:sz="4" w:space="0" w:color="auto"/>
            </w:tcBorders>
            <w:vAlign w:val="center"/>
          </w:tcPr>
          <w:p w14:paraId="282F9745" w14:textId="77777777" w:rsidR="00EE4B8F" w:rsidRDefault="00EE4B8F" w:rsidP="008E2676">
            <w:pPr>
              <w:jc w:val="center"/>
              <w:rPr>
                <w:rFonts w:ascii="宋体" w:hAnsi="宋体"/>
                <w:sz w:val="24"/>
              </w:rPr>
            </w:pPr>
            <w:r>
              <w:rPr>
                <w:rFonts w:ascii="宋体" w:hAnsi="宋体" w:hint="eastAsia"/>
                <w:sz w:val="24"/>
              </w:rPr>
              <w:t>8</w:t>
            </w:r>
          </w:p>
        </w:tc>
        <w:tc>
          <w:tcPr>
            <w:tcW w:w="7594" w:type="dxa"/>
            <w:tcBorders>
              <w:left w:val="single" w:sz="4" w:space="0" w:color="auto"/>
              <w:right w:val="single" w:sz="4" w:space="0" w:color="auto"/>
            </w:tcBorders>
            <w:vAlign w:val="center"/>
          </w:tcPr>
          <w:p w14:paraId="44CB0670" w14:textId="77777777" w:rsidR="00EE4B8F" w:rsidRDefault="00EE4B8F" w:rsidP="008E2676">
            <w:pPr>
              <w:rPr>
                <w:rFonts w:ascii="宋体" w:hAnsi="宋体"/>
                <w:sz w:val="24"/>
              </w:rPr>
            </w:pPr>
            <w:r>
              <w:rPr>
                <w:rFonts w:ascii="宋体" w:hAnsi="宋体" w:hint="eastAsia"/>
                <w:sz w:val="24"/>
              </w:rPr>
              <w:t>垂直分层作业中间有隔离设施</w:t>
            </w:r>
          </w:p>
        </w:tc>
        <w:tc>
          <w:tcPr>
            <w:tcW w:w="1190" w:type="dxa"/>
            <w:tcBorders>
              <w:left w:val="single" w:sz="4" w:space="0" w:color="auto"/>
              <w:right w:val="single" w:sz="12" w:space="0" w:color="auto"/>
            </w:tcBorders>
            <w:vAlign w:val="center"/>
          </w:tcPr>
          <w:p w14:paraId="3BC2BE65" w14:textId="77777777" w:rsidR="00EE4B8F" w:rsidRDefault="00EE4B8F" w:rsidP="008E2676">
            <w:pPr>
              <w:jc w:val="center"/>
              <w:rPr>
                <w:rFonts w:ascii="宋体" w:hAnsi="宋体"/>
                <w:sz w:val="24"/>
              </w:rPr>
            </w:pPr>
          </w:p>
        </w:tc>
      </w:tr>
      <w:tr w:rsidR="00EE4B8F" w14:paraId="53F0E6A0" w14:textId="77777777" w:rsidTr="008E2676">
        <w:trPr>
          <w:trHeight w:val="746"/>
          <w:jc w:val="center"/>
        </w:trPr>
        <w:tc>
          <w:tcPr>
            <w:tcW w:w="770" w:type="dxa"/>
            <w:tcBorders>
              <w:left w:val="single" w:sz="12" w:space="0" w:color="auto"/>
              <w:right w:val="single" w:sz="4" w:space="0" w:color="auto"/>
            </w:tcBorders>
            <w:vAlign w:val="center"/>
          </w:tcPr>
          <w:p w14:paraId="0EE6D855" w14:textId="77777777" w:rsidR="00EE4B8F" w:rsidRDefault="00EE4B8F" w:rsidP="008E2676">
            <w:pPr>
              <w:jc w:val="center"/>
              <w:rPr>
                <w:rFonts w:ascii="宋体" w:hAnsi="宋体"/>
                <w:sz w:val="24"/>
              </w:rPr>
            </w:pPr>
            <w:r>
              <w:rPr>
                <w:rFonts w:ascii="宋体" w:hAnsi="宋体" w:hint="eastAsia"/>
                <w:sz w:val="24"/>
              </w:rPr>
              <w:t>9</w:t>
            </w:r>
          </w:p>
        </w:tc>
        <w:tc>
          <w:tcPr>
            <w:tcW w:w="7594" w:type="dxa"/>
            <w:tcBorders>
              <w:left w:val="single" w:sz="4" w:space="0" w:color="auto"/>
              <w:right w:val="single" w:sz="4" w:space="0" w:color="auto"/>
            </w:tcBorders>
            <w:vAlign w:val="center"/>
          </w:tcPr>
          <w:p w14:paraId="4905F52B" w14:textId="77777777" w:rsidR="00EE4B8F" w:rsidRDefault="00EE4B8F" w:rsidP="008E2676">
            <w:pPr>
              <w:rPr>
                <w:rFonts w:ascii="宋体" w:hAnsi="宋体"/>
                <w:sz w:val="24"/>
              </w:rPr>
            </w:pPr>
            <w:r>
              <w:rPr>
                <w:rFonts w:ascii="宋体" w:hAnsi="宋体" w:hint="eastAsia"/>
                <w:sz w:val="24"/>
              </w:rPr>
              <w:t>梯子、绳子符合安全规定</w:t>
            </w:r>
          </w:p>
        </w:tc>
        <w:tc>
          <w:tcPr>
            <w:tcW w:w="1190" w:type="dxa"/>
            <w:tcBorders>
              <w:left w:val="single" w:sz="4" w:space="0" w:color="auto"/>
              <w:right w:val="single" w:sz="12" w:space="0" w:color="auto"/>
            </w:tcBorders>
            <w:vAlign w:val="center"/>
          </w:tcPr>
          <w:p w14:paraId="049B469F" w14:textId="77777777" w:rsidR="00EE4B8F" w:rsidRDefault="00EE4B8F" w:rsidP="008E2676">
            <w:pPr>
              <w:jc w:val="center"/>
              <w:rPr>
                <w:rFonts w:ascii="宋体" w:hAnsi="宋体"/>
                <w:sz w:val="24"/>
              </w:rPr>
            </w:pPr>
          </w:p>
        </w:tc>
      </w:tr>
      <w:tr w:rsidR="00EE4B8F" w14:paraId="0C54038C" w14:textId="77777777" w:rsidTr="008E2676">
        <w:trPr>
          <w:trHeight w:val="746"/>
          <w:jc w:val="center"/>
        </w:trPr>
        <w:tc>
          <w:tcPr>
            <w:tcW w:w="770" w:type="dxa"/>
            <w:tcBorders>
              <w:left w:val="single" w:sz="12" w:space="0" w:color="auto"/>
              <w:right w:val="single" w:sz="4" w:space="0" w:color="auto"/>
            </w:tcBorders>
            <w:vAlign w:val="center"/>
          </w:tcPr>
          <w:p w14:paraId="5BCC700D" w14:textId="77777777" w:rsidR="00EE4B8F" w:rsidRDefault="00EE4B8F" w:rsidP="008E2676">
            <w:pPr>
              <w:jc w:val="center"/>
              <w:rPr>
                <w:rFonts w:ascii="宋体" w:hAnsi="宋体"/>
                <w:sz w:val="24"/>
              </w:rPr>
            </w:pPr>
            <w:r>
              <w:rPr>
                <w:rFonts w:ascii="宋体" w:hAnsi="宋体" w:hint="eastAsia"/>
                <w:sz w:val="24"/>
              </w:rPr>
              <w:t>10</w:t>
            </w:r>
          </w:p>
        </w:tc>
        <w:tc>
          <w:tcPr>
            <w:tcW w:w="7594" w:type="dxa"/>
            <w:tcBorders>
              <w:left w:val="single" w:sz="4" w:space="0" w:color="auto"/>
              <w:right w:val="single" w:sz="4" w:space="0" w:color="auto"/>
            </w:tcBorders>
            <w:vAlign w:val="center"/>
          </w:tcPr>
          <w:p w14:paraId="4CF37A17" w14:textId="77777777" w:rsidR="00EE4B8F" w:rsidRDefault="00EE4B8F" w:rsidP="008E2676">
            <w:pPr>
              <w:rPr>
                <w:rFonts w:ascii="宋体" w:hAnsi="宋体"/>
                <w:sz w:val="24"/>
              </w:rPr>
            </w:pPr>
            <w:r>
              <w:rPr>
                <w:rFonts w:ascii="宋体" w:hAnsi="宋体" w:hint="eastAsia"/>
                <w:sz w:val="24"/>
              </w:rPr>
              <w:t>石棉瓦等轻型棚的承重物作业所搭设的承重板稳定牢固</w:t>
            </w:r>
          </w:p>
        </w:tc>
        <w:tc>
          <w:tcPr>
            <w:tcW w:w="1190" w:type="dxa"/>
            <w:tcBorders>
              <w:left w:val="single" w:sz="4" w:space="0" w:color="auto"/>
              <w:right w:val="single" w:sz="12" w:space="0" w:color="auto"/>
            </w:tcBorders>
            <w:vAlign w:val="center"/>
          </w:tcPr>
          <w:p w14:paraId="339F9641" w14:textId="77777777" w:rsidR="00EE4B8F" w:rsidRDefault="00EE4B8F" w:rsidP="008E2676">
            <w:pPr>
              <w:jc w:val="center"/>
              <w:rPr>
                <w:rFonts w:ascii="宋体" w:hAnsi="宋体"/>
                <w:sz w:val="24"/>
              </w:rPr>
            </w:pPr>
          </w:p>
        </w:tc>
      </w:tr>
      <w:tr w:rsidR="00EE4B8F" w14:paraId="1DF26D37" w14:textId="77777777" w:rsidTr="008E2676">
        <w:trPr>
          <w:trHeight w:val="746"/>
          <w:jc w:val="center"/>
        </w:trPr>
        <w:tc>
          <w:tcPr>
            <w:tcW w:w="770" w:type="dxa"/>
            <w:tcBorders>
              <w:left w:val="single" w:sz="12" w:space="0" w:color="auto"/>
              <w:right w:val="single" w:sz="4" w:space="0" w:color="auto"/>
            </w:tcBorders>
            <w:vAlign w:val="center"/>
          </w:tcPr>
          <w:p w14:paraId="0E18D3BA" w14:textId="77777777" w:rsidR="00EE4B8F" w:rsidRDefault="00EE4B8F" w:rsidP="008E2676">
            <w:pPr>
              <w:jc w:val="center"/>
              <w:rPr>
                <w:rFonts w:ascii="宋体" w:hAnsi="宋体"/>
                <w:sz w:val="24"/>
              </w:rPr>
            </w:pPr>
            <w:r>
              <w:rPr>
                <w:rFonts w:ascii="宋体" w:hAnsi="宋体" w:hint="eastAsia"/>
                <w:sz w:val="24"/>
              </w:rPr>
              <w:t>11</w:t>
            </w:r>
          </w:p>
        </w:tc>
        <w:tc>
          <w:tcPr>
            <w:tcW w:w="7594" w:type="dxa"/>
            <w:tcBorders>
              <w:left w:val="single" w:sz="4" w:space="0" w:color="auto"/>
              <w:right w:val="single" w:sz="4" w:space="0" w:color="auto"/>
            </w:tcBorders>
            <w:vAlign w:val="center"/>
          </w:tcPr>
          <w:p w14:paraId="697F2D15" w14:textId="77777777" w:rsidR="00EE4B8F" w:rsidRDefault="00EE4B8F" w:rsidP="008E2676">
            <w:pPr>
              <w:rPr>
                <w:rFonts w:ascii="宋体" w:hAnsi="宋体"/>
                <w:sz w:val="24"/>
              </w:rPr>
            </w:pPr>
            <w:r>
              <w:rPr>
                <w:rFonts w:ascii="宋体" w:hAnsi="宋体" w:hint="eastAsia"/>
                <w:sz w:val="24"/>
              </w:rPr>
              <w:t>作业人员在石棉瓦等不承重物作业所搭设的承重板稳定牢固</w:t>
            </w:r>
          </w:p>
        </w:tc>
        <w:tc>
          <w:tcPr>
            <w:tcW w:w="1190" w:type="dxa"/>
            <w:tcBorders>
              <w:left w:val="single" w:sz="4" w:space="0" w:color="auto"/>
              <w:right w:val="single" w:sz="12" w:space="0" w:color="auto"/>
            </w:tcBorders>
            <w:vAlign w:val="center"/>
          </w:tcPr>
          <w:p w14:paraId="4EF16667" w14:textId="77777777" w:rsidR="00EE4B8F" w:rsidRDefault="00EE4B8F" w:rsidP="008E2676">
            <w:pPr>
              <w:jc w:val="center"/>
              <w:rPr>
                <w:rFonts w:ascii="宋体" w:hAnsi="宋体"/>
                <w:sz w:val="24"/>
              </w:rPr>
            </w:pPr>
          </w:p>
        </w:tc>
      </w:tr>
      <w:tr w:rsidR="00EE4B8F" w14:paraId="63A55870" w14:textId="77777777" w:rsidTr="008E2676">
        <w:trPr>
          <w:trHeight w:val="746"/>
          <w:jc w:val="center"/>
        </w:trPr>
        <w:tc>
          <w:tcPr>
            <w:tcW w:w="770" w:type="dxa"/>
            <w:tcBorders>
              <w:left w:val="single" w:sz="12" w:space="0" w:color="auto"/>
              <w:right w:val="single" w:sz="4" w:space="0" w:color="auto"/>
            </w:tcBorders>
            <w:vAlign w:val="center"/>
          </w:tcPr>
          <w:p w14:paraId="78548AC1" w14:textId="77777777" w:rsidR="00EE4B8F" w:rsidRDefault="00EE4B8F" w:rsidP="008E2676">
            <w:pPr>
              <w:jc w:val="center"/>
              <w:rPr>
                <w:rFonts w:ascii="宋体" w:hAnsi="宋体"/>
                <w:sz w:val="24"/>
              </w:rPr>
            </w:pPr>
            <w:r>
              <w:rPr>
                <w:rFonts w:ascii="宋体" w:hAnsi="宋体" w:hint="eastAsia"/>
                <w:sz w:val="24"/>
              </w:rPr>
              <w:t>12</w:t>
            </w:r>
          </w:p>
        </w:tc>
        <w:tc>
          <w:tcPr>
            <w:tcW w:w="7594" w:type="dxa"/>
            <w:tcBorders>
              <w:left w:val="single" w:sz="4" w:space="0" w:color="auto"/>
              <w:right w:val="single" w:sz="4" w:space="0" w:color="auto"/>
            </w:tcBorders>
            <w:vAlign w:val="center"/>
          </w:tcPr>
          <w:p w14:paraId="5E5BFBA8" w14:textId="77777777" w:rsidR="00EE4B8F" w:rsidRDefault="00EE4B8F" w:rsidP="008E2676">
            <w:pPr>
              <w:rPr>
                <w:rFonts w:ascii="宋体" w:hAnsi="宋体"/>
                <w:sz w:val="24"/>
              </w:rPr>
            </w:pPr>
            <w:r>
              <w:rPr>
                <w:rFonts w:ascii="宋体" w:hAnsi="宋体" w:hint="eastAsia"/>
                <w:sz w:val="24"/>
              </w:rPr>
              <w:t>采光不足、夜间作业有充足的照明、安装临时灯、防爆灯</w:t>
            </w:r>
          </w:p>
        </w:tc>
        <w:tc>
          <w:tcPr>
            <w:tcW w:w="1190" w:type="dxa"/>
            <w:tcBorders>
              <w:left w:val="single" w:sz="4" w:space="0" w:color="auto"/>
              <w:right w:val="single" w:sz="12" w:space="0" w:color="auto"/>
            </w:tcBorders>
            <w:vAlign w:val="center"/>
          </w:tcPr>
          <w:p w14:paraId="09D24B74" w14:textId="77777777" w:rsidR="00EE4B8F" w:rsidRDefault="00EE4B8F" w:rsidP="008E2676">
            <w:pPr>
              <w:jc w:val="center"/>
              <w:rPr>
                <w:rFonts w:ascii="宋体" w:hAnsi="宋体"/>
                <w:sz w:val="24"/>
              </w:rPr>
            </w:pPr>
          </w:p>
        </w:tc>
      </w:tr>
      <w:tr w:rsidR="00EE4B8F" w14:paraId="0424DD83" w14:textId="77777777" w:rsidTr="008E2676">
        <w:trPr>
          <w:trHeight w:val="746"/>
          <w:jc w:val="center"/>
        </w:trPr>
        <w:tc>
          <w:tcPr>
            <w:tcW w:w="770" w:type="dxa"/>
            <w:tcBorders>
              <w:left w:val="single" w:sz="12" w:space="0" w:color="auto"/>
              <w:right w:val="single" w:sz="4" w:space="0" w:color="auto"/>
            </w:tcBorders>
            <w:vAlign w:val="center"/>
          </w:tcPr>
          <w:p w14:paraId="593E9C79" w14:textId="77777777" w:rsidR="00EE4B8F" w:rsidRDefault="00EE4B8F" w:rsidP="008E2676">
            <w:pPr>
              <w:jc w:val="center"/>
              <w:rPr>
                <w:rFonts w:ascii="宋体" w:hAnsi="宋体"/>
                <w:sz w:val="24"/>
              </w:rPr>
            </w:pPr>
            <w:r>
              <w:rPr>
                <w:rFonts w:ascii="宋体" w:hAnsi="宋体" w:hint="eastAsia"/>
                <w:sz w:val="24"/>
              </w:rPr>
              <w:t>13</w:t>
            </w:r>
          </w:p>
        </w:tc>
        <w:tc>
          <w:tcPr>
            <w:tcW w:w="7594" w:type="dxa"/>
            <w:tcBorders>
              <w:left w:val="single" w:sz="4" w:space="0" w:color="auto"/>
              <w:right w:val="single" w:sz="4" w:space="0" w:color="auto"/>
            </w:tcBorders>
            <w:vAlign w:val="center"/>
          </w:tcPr>
          <w:p w14:paraId="5205BB5A" w14:textId="77777777" w:rsidR="00EE4B8F" w:rsidRDefault="00EE4B8F" w:rsidP="008E2676">
            <w:pPr>
              <w:rPr>
                <w:rFonts w:ascii="宋体" w:hAnsi="宋体"/>
                <w:sz w:val="24"/>
              </w:rPr>
            </w:pPr>
            <w:r>
              <w:rPr>
                <w:rFonts w:ascii="宋体" w:hAnsi="宋体" w:hint="eastAsia"/>
                <w:sz w:val="24"/>
              </w:rPr>
              <w:t>30m以上高处作业配备通讯、联络工具</w:t>
            </w:r>
          </w:p>
        </w:tc>
        <w:tc>
          <w:tcPr>
            <w:tcW w:w="1190" w:type="dxa"/>
            <w:tcBorders>
              <w:left w:val="single" w:sz="4" w:space="0" w:color="auto"/>
              <w:right w:val="single" w:sz="12" w:space="0" w:color="auto"/>
            </w:tcBorders>
            <w:vAlign w:val="center"/>
          </w:tcPr>
          <w:p w14:paraId="40F14D07" w14:textId="77777777" w:rsidR="00EE4B8F" w:rsidRDefault="00EE4B8F" w:rsidP="008E2676">
            <w:pPr>
              <w:jc w:val="center"/>
              <w:rPr>
                <w:rFonts w:ascii="宋体" w:hAnsi="宋体"/>
                <w:sz w:val="24"/>
              </w:rPr>
            </w:pPr>
          </w:p>
        </w:tc>
      </w:tr>
      <w:tr w:rsidR="00EE4B8F" w14:paraId="7FDA137A" w14:textId="77777777" w:rsidTr="008E2676">
        <w:trPr>
          <w:trHeight w:val="746"/>
          <w:jc w:val="center"/>
        </w:trPr>
        <w:tc>
          <w:tcPr>
            <w:tcW w:w="770" w:type="dxa"/>
            <w:tcBorders>
              <w:left w:val="single" w:sz="12" w:space="0" w:color="auto"/>
              <w:right w:val="single" w:sz="4" w:space="0" w:color="auto"/>
            </w:tcBorders>
            <w:vAlign w:val="center"/>
          </w:tcPr>
          <w:p w14:paraId="1552A782" w14:textId="77777777" w:rsidR="00EE4B8F" w:rsidRDefault="00EE4B8F" w:rsidP="008E2676">
            <w:pPr>
              <w:jc w:val="center"/>
              <w:rPr>
                <w:rFonts w:ascii="宋体" w:hAnsi="宋体"/>
                <w:sz w:val="24"/>
              </w:rPr>
            </w:pPr>
            <w:r>
              <w:rPr>
                <w:rFonts w:ascii="宋体" w:hAnsi="宋体" w:hint="eastAsia"/>
                <w:sz w:val="24"/>
              </w:rPr>
              <w:t>14</w:t>
            </w:r>
          </w:p>
        </w:tc>
        <w:tc>
          <w:tcPr>
            <w:tcW w:w="7594" w:type="dxa"/>
            <w:tcBorders>
              <w:left w:val="single" w:sz="4" w:space="0" w:color="auto"/>
              <w:right w:val="single" w:sz="4" w:space="0" w:color="auto"/>
            </w:tcBorders>
            <w:vAlign w:val="center"/>
          </w:tcPr>
          <w:p w14:paraId="1EF0F38E" w14:textId="77777777" w:rsidR="00EE4B8F" w:rsidRDefault="00EE4B8F" w:rsidP="008E2676">
            <w:pPr>
              <w:rPr>
                <w:rFonts w:ascii="宋体" w:hAnsi="宋体"/>
                <w:sz w:val="24"/>
              </w:rPr>
            </w:pPr>
            <w:r>
              <w:rPr>
                <w:rFonts w:ascii="宋体" w:hAnsi="宋体" w:hint="eastAsia"/>
                <w:sz w:val="24"/>
              </w:rPr>
              <w:t>补充措施</w:t>
            </w:r>
          </w:p>
        </w:tc>
        <w:tc>
          <w:tcPr>
            <w:tcW w:w="1190" w:type="dxa"/>
            <w:tcBorders>
              <w:left w:val="single" w:sz="4" w:space="0" w:color="auto"/>
              <w:right w:val="single" w:sz="12" w:space="0" w:color="auto"/>
            </w:tcBorders>
            <w:vAlign w:val="center"/>
          </w:tcPr>
          <w:p w14:paraId="1CBC5373" w14:textId="77777777" w:rsidR="00EE4B8F" w:rsidRDefault="00EE4B8F" w:rsidP="008E2676">
            <w:pPr>
              <w:jc w:val="center"/>
              <w:rPr>
                <w:rFonts w:ascii="宋体" w:hAnsi="宋体"/>
                <w:sz w:val="24"/>
              </w:rPr>
            </w:pPr>
          </w:p>
        </w:tc>
      </w:tr>
      <w:tr w:rsidR="00EE4B8F" w14:paraId="39FEC9E0" w14:textId="77777777" w:rsidTr="008E2676">
        <w:trPr>
          <w:trHeight w:val="1017"/>
          <w:jc w:val="center"/>
        </w:trPr>
        <w:tc>
          <w:tcPr>
            <w:tcW w:w="770" w:type="dxa"/>
            <w:tcBorders>
              <w:left w:val="single" w:sz="12" w:space="0" w:color="auto"/>
              <w:bottom w:val="single" w:sz="12" w:space="0" w:color="auto"/>
              <w:right w:val="single" w:sz="4" w:space="0" w:color="auto"/>
            </w:tcBorders>
            <w:vAlign w:val="center"/>
          </w:tcPr>
          <w:p w14:paraId="6C2A3211" w14:textId="77777777" w:rsidR="00EE4B8F" w:rsidRDefault="00EE4B8F" w:rsidP="008E2676">
            <w:pPr>
              <w:jc w:val="center"/>
              <w:rPr>
                <w:rFonts w:ascii="宋体" w:hAnsi="宋体"/>
                <w:sz w:val="24"/>
              </w:rPr>
            </w:pPr>
            <w:r>
              <w:rPr>
                <w:rFonts w:ascii="宋体" w:hAnsi="宋体" w:hint="eastAsia"/>
                <w:sz w:val="24"/>
              </w:rPr>
              <w:t>15</w:t>
            </w:r>
          </w:p>
        </w:tc>
        <w:tc>
          <w:tcPr>
            <w:tcW w:w="7594" w:type="dxa"/>
            <w:tcBorders>
              <w:left w:val="single" w:sz="4" w:space="0" w:color="auto"/>
              <w:bottom w:val="single" w:sz="12" w:space="0" w:color="auto"/>
              <w:right w:val="single" w:sz="4" w:space="0" w:color="auto"/>
            </w:tcBorders>
            <w:vAlign w:val="center"/>
          </w:tcPr>
          <w:p w14:paraId="29CFB508" w14:textId="77777777" w:rsidR="00EE4B8F" w:rsidRDefault="00EE4B8F" w:rsidP="008E2676">
            <w:pPr>
              <w:rPr>
                <w:rFonts w:ascii="宋体" w:hAnsi="宋体"/>
                <w:sz w:val="24"/>
              </w:rPr>
            </w:pPr>
            <w:r>
              <w:rPr>
                <w:rFonts w:ascii="宋体" w:hAnsi="宋体" w:hint="eastAsia"/>
                <w:sz w:val="24"/>
              </w:rPr>
              <w:t>其他</w:t>
            </w:r>
          </w:p>
        </w:tc>
        <w:tc>
          <w:tcPr>
            <w:tcW w:w="1190" w:type="dxa"/>
            <w:tcBorders>
              <w:left w:val="single" w:sz="4" w:space="0" w:color="auto"/>
              <w:bottom w:val="single" w:sz="12" w:space="0" w:color="auto"/>
              <w:right w:val="single" w:sz="12" w:space="0" w:color="auto"/>
            </w:tcBorders>
            <w:vAlign w:val="center"/>
          </w:tcPr>
          <w:p w14:paraId="2060BB51" w14:textId="77777777" w:rsidR="00EE4B8F" w:rsidRDefault="00EE4B8F" w:rsidP="008E2676">
            <w:pPr>
              <w:jc w:val="center"/>
              <w:rPr>
                <w:rFonts w:ascii="宋体" w:hAnsi="宋体"/>
                <w:sz w:val="24"/>
              </w:rPr>
            </w:pPr>
          </w:p>
        </w:tc>
      </w:tr>
    </w:tbl>
    <w:p w14:paraId="7E9359BB" w14:textId="77777777" w:rsidR="00EE4B8F" w:rsidRDefault="00EE4B8F" w:rsidP="00EE4B8F">
      <w:pPr>
        <w:jc w:val="center"/>
        <w:rPr>
          <w:rFonts w:ascii="Calibri" w:hAnsi="Calibri"/>
          <w:b/>
          <w:sz w:val="44"/>
          <w:szCs w:val="44"/>
        </w:rPr>
      </w:pPr>
      <w:bookmarkStart w:id="168" w:name="_Toc299719351"/>
      <w:bookmarkStart w:id="169" w:name="_Toc299719500"/>
    </w:p>
    <w:p w14:paraId="75E66672" w14:textId="77777777" w:rsidR="00EE4B8F" w:rsidRDefault="00EE4B8F" w:rsidP="00EE4B8F">
      <w:pPr>
        <w:jc w:val="center"/>
        <w:outlineLvl w:val="0"/>
        <w:rPr>
          <w:rFonts w:ascii="Calibri" w:hAnsi="Calibri"/>
          <w:b/>
          <w:sz w:val="32"/>
          <w:szCs w:val="32"/>
        </w:rPr>
        <w:sectPr w:rsidR="00EE4B8F">
          <w:type w:val="nextColumn"/>
          <w:pgSz w:w="11906" w:h="16838"/>
          <w:pgMar w:top="1418" w:right="1134" w:bottom="1134" w:left="1134" w:header="851" w:footer="737" w:gutter="284"/>
          <w:paperSrc w:first="7" w:other="7"/>
          <w:cols w:space="720"/>
          <w:docGrid w:linePitch="312"/>
        </w:sectPr>
      </w:pPr>
    </w:p>
    <w:p w14:paraId="22F52C03" w14:textId="77777777" w:rsidR="00EE4B8F" w:rsidRDefault="00EE4B8F" w:rsidP="00EE4B8F">
      <w:pPr>
        <w:keepNext/>
        <w:keepLines/>
        <w:jc w:val="center"/>
        <w:outlineLvl w:val="3"/>
        <w:rPr>
          <w:rFonts w:ascii="宋体" w:hAnsi="宋体"/>
          <w:b/>
          <w:bCs/>
          <w:sz w:val="28"/>
          <w:szCs w:val="28"/>
        </w:rPr>
      </w:pPr>
      <w:bookmarkStart w:id="170" w:name="_Toc334616237"/>
      <w:r>
        <w:rPr>
          <w:rFonts w:ascii="宋体" w:hAnsi="宋体" w:hint="eastAsia"/>
          <w:b/>
          <w:bCs/>
          <w:sz w:val="28"/>
          <w:szCs w:val="28"/>
        </w:rPr>
        <w:lastRenderedPageBreak/>
        <w:t>设备检修作业安全许可证</w:t>
      </w:r>
      <w:bookmarkEnd w:id="170"/>
    </w:p>
    <w:p w14:paraId="32A627A9" w14:textId="77777777" w:rsidR="00EE4B8F" w:rsidRDefault="00EE4B8F" w:rsidP="009D7577">
      <w:pPr>
        <w:spacing w:afterLines="50" w:after="120"/>
        <w:rPr>
          <w:rFonts w:ascii="Calibri" w:hAnsi="Calibri"/>
        </w:rPr>
      </w:pPr>
      <w:r>
        <w:rPr>
          <w:rFonts w:ascii="Calibri" w:hAnsi="Calibri" w:hint="eastAsia"/>
        </w:rPr>
        <w:t xml:space="preserve">                                                                   </w:t>
      </w:r>
      <w:r>
        <w:rPr>
          <w:rFonts w:ascii="Calibri" w:hAnsi="Calibri" w:hint="eastAsia"/>
        </w:rPr>
        <w:t>编号：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851"/>
        <w:gridCol w:w="2040"/>
        <w:gridCol w:w="1504"/>
        <w:gridCol w:w="3402"/>
      </w:tblGrid>
      <w:tr w:rsidR="00EE4B8F" w14:paraId="4D4436E1" w14:textId="77777777" w:rsidTr="008E2676">
        <w:trPr>
          <w:trHeight w:val="567"/>
        </w:trPr>
        <w:tc>
          <w:tcPr>
            <w:tcW w:w="1809" w:type="dxa"/>
            <w:vAlign w:val="center"/>
          </w:tcPr>
          <w:p w14:paraId="2B4C5D8E" w14:textId="77777777" w:rsidR="00EE4B8F" w:rsidRDefault="00EE4B8F" w:rsidP="008E2676">
            <w:pPr>
              <w:jc w:val="center"/>
              <w:rPr>
                <w:rFonts w:ascii="Calibri" w:hAnsi="Calibri"/>
                <w:sz w:val="24"/>
              </w:rPr>
            </w:pPr>
            <w:r>
              <w:rPr>
                <w:rFonts w:ascii="Calibri" w:hAnsi="Calibri" w:hint="eastAsia"/>
                <w:sz w:val="24"/>
              </w:rPr>
              <w:t>设备名称</w:t>
            </w:r>
          </w:p>
        </w:tc>
        <w:tc>
          <w:tcPr>
            <w:tcW w:w="2891" w:type="dxa"/>
            <w:gridSpan w:val="2"/>
            <w:vAlign w:val="center"/>
          </w:tcPr>
          <w:p w14:paraId="2BADDE4A" w14:textId="77777777" w:rsidR="00EE4B8F" w:rsidRDefault="00EE4B8F" w:rsidP="008E2676">
            <w:pPr>
              <w:jc w:val="center"/>
              <w:rPr>
                <w:rFonts w:ascii="Calibri" w:hAnsi="Calibri"/>
                <w:sz w:val="24"/>
              </w:rPr>
            </w:pPr>
          </w:p>
        </w:tc>
        <w:tc>
          <w:tcPr>
            <w:tcW w:w="1504" w:type="dxa"/>
            <w:vAlign w:val="center"/>
          </w:tcPr>
          <w:p w14:paraId="48357E38" w14:textId="77777777" w:rsidR="00EE4B8F" w:rsidRDefault="00EE4B8F" w:rsidP="008E2676">
            <w:pPr>
              <w:jc w:val="center"/>
              <w:rPr>
                <w:rFonts w:ascii="Calibri" w:hAnsi="Calibri"/>
                <w:sz w:val="24"/>
              </w:rPr>
            </w:pPr>
            <w:r>
              <w:rPr>
                <w:rFonts w:ascii="Calibri" w:hAnsi="Calibri" w:hint="eastAsia"/>
                <w:sz w:val="24"/>
              </w:rPr>
              <w:t>所属单位</w:t>
            </w:r>
          </w:p>
        </w:tc>
        <w:tc>
          <w:tcPr>
            <w:tcW w:w="3402" w:type="dxa"/>
            <w:vAlign w:val="center"/>
          </w:tcPr>
          <w:p w14:paraId="4738132B" w14:textId="77777777" w:rsidR="00EE4B8F" w:rsidRDefault="00EE4B8F" w:rsidP="008E2676">
            <w:pPr>
              <w:jc w:val="center"/>
              <w:rPr>
                <w:rFonts w:ascii="Calibri" w:hAnsi="Calibri"/>
                <w:sz w:val="24"/>
              </w:rPr>
            </w:pPr>
          </w:p>
        </w:tc>
      </w:tr>
      <w:tr w:rsidR="00EE4B8F" w14:paraId="6C52BFBA" w14:textId="77777777" w:rsidTr="008E2676">
        <w:trPr>
          <w:trHeight w:val="567"/>
        </w:trPr>
        <w:tc>
          <w:tcPr>
            <w:tcW w:w="1809" w:type="dxa"/>
            <w:vAlign w:val="center"/>
          </w:tcPr>
          <w:p w14:paraId="4CFA42E9" w14:textId="77777777" w:rsidR="00EE4B8F" w:rsidRDefault="00EE4B8F" w:rsidP="008E2676">
            <w:pPr>
              <w:jc w:val="center"/>
              <w:rPr>
                <w:rFonts w:ascii="Calibri" w:hAnsi="Calibri"/>
                <w:sz w:val="24"/>
              </w:rPr>
            </w:pPr>
            <w:r>
              <w:rPr>
                <w:rFonts w:ascii="Calibri" w:hAnsi="Calibri" w:hint="eastAsia"/>
                <w:sz w:val="24"/>
              </w:rPr>
              <w:t>检修地点</w:t>
            </w:r>
          </w:p>
        </w:tc>
        <w:tc>
          <w:tcPr>
            <w:tcW w:w="2891" w:type="dxa"/>
            <w:gridSpan w:val="2"/>
            <w:vAlign w:val="center"/>
          </w:tcPr>
          <w:p w14:paraId="37E5B112" w14:textId="77777777" w:rsidR="00EE4B8F" w:rsidRDefault="00EE4B8F" w:rsidP="008E2676">
            <w:pPr>
              <w:jc w:val="center"/>
              <w:rPr>
                <w:rFonts w:ascii="Calibri" w:hAnsi="Calibri"/>
                <w:sz w:val="24"/>
              </w:rPr>
            </w:pPr>
          </w:p>
        </w:tc>
        <w:tc>
          <w:tcPr>
            <w:tcW w:w="1504" w:type="dxa"/>
            <w:vAlign w:val="center"/>
          </w:tcPr>
          <w:p w14:paraId="01C6E3DF" w14:textId="77777777" w:rsidR="00EE4B8F" w:rsidRDefault="00EE4B8F" w:rsidP="008E2676">
            <w:pPr>
              <w:jc w:val="center"/>
              <w:rPr>
                <w:rFonts w:ascii="Calibri" w:hAnsi="Calibri"/>
                <w:sz w:val="24"/>
              </w:rPr>
            </w:pPr>
            <w:r>
              <w:rPr>
                <w:rFonts w:ascii="Calibri" w:hAnsi="Calibri" w:hint="eastAsia"/>
                <w:sz w:val="24"/>
              </w:rPr>
              <w:t>检修单位</w:t>
            </w:r>
          </w:p>
        </w:tc>
        <w:tc>
          <w:tcPr>
            <w:tcW w:w="3402" w:type="dxa"/>
            <w:vAlign w:val="center"/>
          </w:tcPr>
          <w:p w14:paraId="46209DCE" w14:textId="77777777" w:rsidR="00EE4B8F" w:rsidRDefault="00EE4B8F" w:rsidP="008E2676">
            <w:pPr>
              <w:jc w:val="center"/>
              <w:rPr>
                <w:rFonts w:ascii="Calibri" w:hAnsi="Calibri"/>
                <w:sz w:val="24"/>
              </w:rPr>
            </w:pPr>
          </w:p>
        </w:tc>
      </w:tr>
      <w:tr w:rsidR="00EE4B8F" w14:paraId="18961916" w14:textId="77777777" w:rsidTr="008E2676">
        <w:trPr>
          <w:trHeight w:val="567"/>
        </w:trPr>
        <w:tc>
          <w:tcPr>
            <w:tcW w:w="1809" w:type="dxa"/>
            <w:vAlign w:val="center"/>
          </w:tcPr>
          <w:p w14:paraId="3D9235E3" w14:textId="77777777" w:rsidR="00EE4B8F" w:rsidRDefault="00EE4B8F" w:rsidP="008E2676">
            <w:pPr>
              <w:jc w:val="center"/>
              <w:rPr>
                <w:rFonts w:ascii="Calibri" w:hAnsi="Calibri"/>
                <w:sz w:val="24"/>
              </w:rPr>
            </w:pPr>
            <w:r>
              <w:rPr>
                <w:rFonts w:ascii="Calibri" w:hAnsi="Calibri" w:hint="eastAsia"/>
                <w:sz w:val="24"/>
              </w:rPr>
              <w:t>检修负责人</w:t>
            </w:r>
          </w:p>
        </w:tc>
        <w:tc>
          <w:tcPr>
            <w:tcW w:w="2891" w:type="dxa"/>
            <w:gridSpan w:val="2"/>
            <w:vAlign w:val="center"/>
          </w:tcPr>
          <w:p w14:paraId="2D2A0DEC" w14:textId="77777777" w:rsidR="00EE4B8F" w:rsidRDefault="00EE4B8F" w:rsidP="008E2676">
            <w:pPr>
              <w:jc w:val="center"/>
              <w:rPr>
                <w:rFonts w:ascii="Calibri" w:hAnsi="Calibri"/>
                <w:sz w:val="24"/>
              </w:rPr>
            </w:pPr>
          </w:p>
        </w:tc>
        <w:tc>
          <w:tcPr>
            <w:tcW w:w="1504" w:type="dxa"/>
            <w:vAlign w:val="center"/>
          </w:tcPr>
          <w:p w14:paraId="4164E303" w14:textId="77777777" w:rsidR="00EE4B8F" w:rsidRDefault="00EE4B8F" w:rsidP="008E2676">
            <w:pPr>
              <w:jc w:val="center"/>
              <w:rPr>
                <w:rFonts w:ascii="Calibri" w:hAnsi="Calibri"/>
                <w:sz w:val="24"/>
              </w:rPr>
            </w:pPr>
            <w:r>
              <w:rPr>
                <w:rFonts w:ascii="Calibri" w:hAnsi="Calibri" w:hint="eastAsia"/>
                <w:sz w:val="24"/>
              </w:rPr>
              <w:t>参加检修人</w:t>
            </w:r>
          </w:p>
        </w:tc>
        <w:tc>
          <w:tcPr>
            <w:tcW w:w="3402" w:type="dxa"/>
            <w:vAlign w:val="center"/>
          </w:tcPr>
          <w:p w14:paraId="5665C07B" w14:textId="77777777" w:rsidR="00EE4B8F" w:rsidRDefault="00EE4B8F" w:rsidP="008E2676">
            <w:pPr>
              <w:jc w:val="center"/>
              <w:rPr>
                <w:rFonts w:ascii="Calibri" w:hAnsi="Calibri"/>
                <w:sz w:val="24"/>
              </w:rPr>
            </w:pPr>
          </w:p>
        </w:tc>
      </w:tr>
      <w:tr w:rsidR="00EE4B8F" w14:paraId="2F175308" w14:textId="77777777" w:rsidTr="008E2676">
        <w:trPr>
          <w:trHeight w:val="567"/>
        </w:trPr>
        <w:tc>
          <w:tcPr>
            <w:tcW w:w="1809" w:type="dxa"/>
            <w:vAlign w:val="center"/>
          </w:tcPr>
          <w:p w14:paraId="514D11C5" w14:textId="77777777" w:rsidR="00EE4B8F" w:rsidRDefault="00EE4B8F" w:rsidP="008E2676">
            <w:pPr>
              <w:jc w:val="center"/>
              <w:rPr>
                <w:rFonts w:ascii="Calibri" w:hAnsi="Calibri"/>
                <w:sz w:val="24"/>
              </w:rPr>
            </w:pPr>
            <w:r>
              <w:rPr>
                <w:rFonts w:ascii="Calibri" w:hAnsi="Calibri" w:hint="eastAsia"/>
                <w:sz w:val="24"/>
              </w:rPr>
              <w:t>检修起止时间</w:t>
            </w:r>
          </w:p>
        </w:tc>
        <w:tc>
          <w:tcPr>
            <w:tcW w:w="7797" w:type="dxa"/>
            <w:gridSpan w:val="4"/>
            <w:vAlign w:val="center"/>
          </w:tcPr>
          <w:p w14:paraId="14AF95ED" w14:textId="77777777" w:rsidR="00EE4B8F" w:rsidRDefault="00EE4B8F" w:rsidP="008E2676">
            <w:pPr>
              <w:jc w:val="center"/>
              <w:rPr>
                <w:rFonts w:ascii="Calibri" w:hAnsi="Calibri"/>
                <w:sz w:val="24"/>
              </w:rPr>
            </w:pPr>
            <w:r>
              <w:rPr>
                <w:rFonts w:ascii="Calibri" w:hAnsi="Calibri" w:hint="eastAsia"/>
                <w:sz w:val="24"/>
              </w:rPr>
              <w:t xml:space="preserve">    </w:t>
            </w:r>
            <w:r>
              <w:rPr>
                <w:rFonts w:ascii="Calibri" w:hAnsi="Calibri" w:hint="eastAsia"/>
                <w:sz w:val="24"/>
              </w:rPr>
              <w:t>年</w:t>
            </w:r>
            <w:r>
              <w:rPr>
                <w:rFonts w:ascii="Calibri" w:hAnsi="Calibri" w:hint="eastAsia"/>
                <w:sz w:val="24"/>
              </w:rPr>
              <w:t xml:space="preserve">   </w:t>
            </w:r>
            <w:r>
              <w:rPr>
                <w:rFonts w:ascii="Calibri" w:hAnsi="Calibri" w:hint="eastAsia"/>
                <w:sz w:val="24"/>
              </w:rPr>
              <w:t>月</w:t>
            </w:r>
            <w:r>
              <w:rPr>
                <w:rFonts w:ascii="Calibri" w:hAnsi="Calibri" w:hint="eastAsia"/>
                <w:sz w:val="24"/>
              </w:rPr>
              <w:t xml:space="preserve">   </w:t>
            </w:r>
            <w:r>
              <w:rPr>
                <w:rFonts w:ascii="Calibri" w:hAnsi="Calibri" w:hint="eastAsia"/>
                <w:sz w:val="24"/>
              </w:rPr>
              <w:t>日</w:t>
            </w:r>
            <w:r>
              <w:rPr>
                <w:rFonts w:ascii="Calibri" w:hAnsi="Calibri" w:hint="eastAsia"/>
                <w:sz w:val="24"/>
              </w:rPr>
              <w:t xml:space="preserve">   </w:t>
            </w:r>
            <w:r>
              <w:rPr>
                <w:rFonts w:ascii="Calibri" w:hAnsi="Calibri" w:hint="eastAsia"/>
                <w:sz w:val="24"/>
              </w:rPr>
              <w:t>时</w:t>
            </w:r>
            <w:r>
              <w:rPr>
                <w:rFonts w:ascii="Calibri" w:hAnsi="Calibri" w:hint="eastAsia"/>
                <w:sz w:val="24"/>
              </w:rPr>
              <w:t xml:space="preserve">   </w:t>
            </w:r>
            <w:r>
              <w:rPr>
                <w:rFonts w:ascii="Calibri" w:hAnsi="Calibri" w:hint="eastAsia"/>
                <w:sz w:val="24"/>
              </w:rPr>
              <w:t>分至</w:t>
            </w:r>
            <w:r>
              <w:rPr>
                <w:rFonts w:ascii="Calibri" w:hAnsi="Calibri" w:hint="eastAsia"/>
                <w:sz w:val="24"/>
              </w:rPr>
              <w:t xml:space="preserve">       </w:t>
            </w:r>
            <w:r>
              <w:rPr>
                <w:rFonts w:ascii="Calibri" w:hAnsi="Calibri" w:hint="eastAsia"/>
                <w:sz w:val="24"/>
              </w:rPr>
              <w:t>年</w:t>
            </w:r>
            <w:r>
              <w:rPr>
                <w:rFonts w:ascii="Calibri" w:hAnsi="Calibri" w:hint="eastAsia"/>
                <w:sz w:val="24"/>
              </w:rPr>
              <w:t xml:space="preserve">   </w:t>
            </w:r>
            <w:r>
              <w:rPr>
                <w:rFonts w:ascii="Calibri" w:hAnsi="Calibri" w:hint="eastAsia"/>
                <w:sz w:val="24"/>
              </w:rPr>
              <w:t>月</w:t>
            </w:r>
            <w:r>
              <w:rPr>
                <w:rFonts w:ascii="Calibri" w:hAnsi="Calibri" w:hint="eastAsia"/>
                <w:sz w:val="24"/>
              </w:rPr>
              <w:t xml:space="preserve">   </w:t>
            </w:r>
            <w:r>
              <w:rPr>
                <w:rFonts w:ascii="Calibri" w:hAnsi="Calibri" w:hint="eastAsia"/>
                <w:sz w:val="24"/>
              </w:rPr>
              <w:t>日</w:t>
            </w:r>
            <w:r>
              <w:rPr>
                <w:rFonts w:ascii="Calibri" w:hAnsi="Calibri" w:hint="eastAsia"/>
                <w:sz w:val="24"/>
              </w:rPr>
              <w:t xml:space="preserve">   </w:t>
            </w:r>
            <w:r>
              <w:rPr>
                <w:rFonts w:ascii="Calibri" w:hAnsi="Calibri" w:hint="eastAsia"/>
                <w:sz w:val="24"/>
              </w:rPr>
              <w:t>时</w:t>
            </w:r>
            <w:r>
              <w:rPr>
                <w:rFonts w:ascii="Calibri" w:hAnsi="Calibri" w:hint="eastAsia"/>
                <w:sz w:val="24"/>
              </w:rPr>
              <w:t xml:space="preserve">   </w:t>
            </w:r>
            <w:r>
              <w:rPr>
                <w:rFonts w:ascii="Calibri" w:hAnsi="Calibri" w:hint="eastAsia"/>
                <w:sz w:val="24"/>
              </w:rPr>
              <w:t>分</w:t>
            </w:r>
          </w:p>
        </w:tc>
      </w:tr>
      <w:tr w:rsidR="00EE4B8F" w14:paraId="5174730B" w14:textId="77777777" w:rsidTr="008E2676">
        <w:tc>
          <w:tcPr>
            <w:tcW w:w="9606" w:type="dxa"/>
            <w:gridSpan w:val="5"/>
          </w:tcPr>
          <w:p w14:paraId="2CD91AA5" w14:textId="77777777" w:rsidR="00EE4B8F" w:rsidRDefault="00EE4B8F" w:rsidP="008E2676">
            <w:pPr>
              <w:rPr>
                <w:rFonts w:ascii="Calibri" w:hAnsi="Calibri"/>
                <w:sz w:val="24"/>
              </w:rPr>
            </w:pPr>
            <w:r>
              <w:rPr>
                <w:rFonts w:ascii="Calibri" w:hAnsi="Calibri" w:hint="eastAsia"/>
                <w:sz w:val="24"/>
              </w:rPr>
              <w:t>检修内容：</w:t>
            </w:r>
          </w:p>
          <w:p w14:paraId="1FE00363" w14:textId="77777777" w:rsidR="00EE4B8F" w:rsidRDefault="00EE4B8F" w:rsidP="008E2676">
            <w:pPr>
              <w:rPr>
                <w:rFonts w:ascii="Calibri" w:hAnsi="Calibri"/>
                <w:sz w:val="24"/>
              </w:rPr>
            </w:pPr>
          </w:p>
          <w:p w14:paraId="6FEE9F77" w14:textId="77777777" w:rsidR="00EE4B8F" w:rsidRDefault="00EE4B8F" w:rsidP="008E2676">
            <w:pPr>
              <w:rPr>
                <w:rFonts w:ascii="Calibri" w:hAnsi="Calibri"/>
                <w:sz w:val="24"/>
              </w:rPr>
            </w:pPr>
          </w:p>
          <w:p w14:paraId="30688268" w14:textId="77777777" w:rsidR="00EE4B8F" w:rsidRDefault="00EE4B8F" w:rsidP="008E2676">
            <w:pPr>
              <w:rPr>
                <w:rFonts w:ascii="Calibri" w:hAnsi="Calibri"/>
                <w:sz w:val="24"/>
              </w:rPr>
            </w:pPr>
          </w:p>
          <w:p w14:paraId="345F9218" w14:textId="77777777" w:rsidR="00EE4B8F" w:rsidRDefault="00EE4B8F" w:rsidP="008E2676">
            <w:pPr>
              <w:rPr>
                <w:rFonts w:ascii="Calibri" w:hAnsi="Calibri"/>
                <w:sz w:val="24"/>
              </w:rPr>
            </w:pPr>
            <w:r>
              <w:rPr>
                <w:rFonts w:ascii="Calibri" w:hAnsi="Calibri" w:hint="eastAsia"/>
                <w:sz w:val="24"/>
              </w:rPr>
              <w:t xml:space="preserve">                                                                </w:t>
            </w:r>
            <w:r>
              <w:rPr>
                <w:rFonts w:ascii="Calibri" w:hAnsi="Calibri" w:hint="eastAsia"/>
                <w:sz w:val="24"/>
              </w:rPr>
              <w:t>年</w:t>
            </w:r>
            <w:r>
              <w:rPr>
                <w:rFonts w:ascii="Calibri" w:hAnsi="Calibri" w:hint="eastAsia"/>
                <w:sz w:val="24"/>
              </w:rPr>
              <w:t xml:space="preserve">   </w:t>
            </w:r>
            <w:r>
              <w:rPr>
                <w:rFonts w:ascii="Calibri" w:hAnsi="Calibri" w:hint="eastAsia"/>
                <w:sz w:val="24"/>
              </w:rPr>
              <w:t>月</w:t>
            </w:r>
            <w:r>
              <w:rPr>
                <w:rFonts w:ascii="Calibri" w:hAnsi="Calibri" w:hint="eastAsia"/>
                <w:sz w:val="24"/>
              </w:rPr>
              <w:t xml:space="preserve">   </w:t>
            </w:r>
            <w:r>
              <w:rPr>
                <w:rFonts w:ascii="Calibri" w:hAnsi="Calibri" w:hint="eastAsia"/>
                <w:sz w:val="24"/>
              </w:rPr>
              <w:t>日</w:t>
            </w:r>
          </w:p>
        </w:tc>
      </w:tr>
      <w:tr w:rsidR="00EE4B8F" w14:paraId="79EC4B82" w14:textId="77777777" w:rsidTr="008E2676">
        <w:tc>
          <w:tcPr>
            <w:tcW w:w="9606" w:type="dxa"/>
            <w:gridSpan w:val="5"/>
          </w:tcPr>
          <w:p w14:paraId="7B6E3C0B" w14:textId="77777777" w:rsidR="00EE4B8F" w:rsidRDefault="00EE4B8F" w:rsidP="008E2676">
            <w:pPr>
              <w:rPr>
                <w:rFonts w:ascii="Calibri" w:hAnsi="Calibri"/>
                <w:sz w:val="24"/>
              </w:rPr>
            </w:pPr>
            <w:r>
              <w:rPr>
                <w:rFonts w:ascii="Calibri" w:hAnsi="Calibri" w:hint="eastAsia"/>
                <w:sz w:val="24"/>
              </w:rPr>
              <w:t>风险分析和安全措施：</w:t>
            </w:r>
          </w:p>
          <w:p w14:paraId="4F026409" w14:textId="77777777" w:rsidR="00EE4B8F" w:rsidRDefault="00EE4B8F" w:rsidP="008E2676">
            <w:pPr>
              <w:rPr>
                <w:rFonts w:ascii="Calibri" w:hAnsi="Calibri"/>
                <w:sz w:val="24"/>
              </w:rPr>
            </w:pPr>
          </w:p>
          <w:p w14:paraId="29C498CB" w14:textId="77777777" w:rsidR="00EE4B8F" w:rsidRDefault="00EE4B8F" w:rsidP="008E2676">
            <w:pPr>
              <w:rPr>
                <w:rFonts w:ascii="Calibri" w:hAnsi="Calibri"/>
                <w:sz w:val="24"/>
              </w:rPr>
            </w:pPr>
          </w:p>
          <w:p w14:paraId="76267052" w14:textId="77777777" w:rsidR="00EE4B8F" w:rsidRDefault="00EE4B8F" w:rsidP="008E2676">
            <w:pPr>
              <w:rPr>
                <w:rFonts w:ascii="Calibri" w:hAnsi="Calibri"/>
                <w:sz w:val="24"/>
              </w:rPr>
            </w:pPr>
          </w:p>
          <w:p w14:paraId="3BAFEC0E" w14:textId="77777777" w:rsidR="00EE4B8F" w:rsidRDefault="00EE4B8F" w:rsidP="008E2676">
            <w:pPr>
              <w:rPr>
                <w:rFonts w:ascii="Calibri" w:hAnsi="Calibri"/>
                <w:sz w:val="24"/>
              </w:rPr>
            </w:pPr>
          </w:p>
          <w:p w14:paraId="66FFAF13" w14:textId="77777777" w:rsidR="00EE4B8F" w:rsidRDefault="00EE4B8F" w:rsidP="008E2676">
            <w:pPr>
              <w:rPr>
                <w:rFonts w:ascii="Calibri" w:hAnsi="Calibri"/>
                <w:sz w:val="24"/>
              </w:rPr>
            </w:pPr>
            <w:r>
              <w:rPr>
                <w:rFonts w:ascii="Calibri" w:hAnsi="Calibri" w:hint="eastAsia"/>
                <w:sz w:val="24"/>
              </w:rPr>
              <w:t>设备交出负责人：</w:t>
            </w:r>
            <w:r>
              <w:rPr>
                <w:rFonts w:ascii="Calibri" w:hAnsi="Calibri" w:hint="eastAsia"/>
                <w:sz w:val="24"/>
              </w:rPr>
              <w:t xml:space="preserve">                          </w:t>
            </w:r>
            <w:r>
              <w:rPr>
                <w:rFonts w:ascii="Calibri" w:hAnsi="Calibri" w:hint="eastAsia"/>
                <w:sz w:val="24"/>
              </w:rPr>
              <w:t>检修项目负责人：</w:t>
            </w:r>
          </w:p>
        </w:tc>
      </w:tr>
      <w:tr w:rsidR="00EE4B8F" w14:paraId="2FD807DF" w14:textId="77777777" w:rsidTr="008E2676">
        <w:trPr>
          <w:trHeight w:val="567"/>
        </w:trPr>
        <w:tc>
          <w:tcPr>
            <w:tcW w:w="2660" w:type="dxa"/>
            <w:gridSpan w:val="2"/>
            <w:vAlign w:val="center"/>
          </w:tcPr>
          <w:p w14:paraId="7919B1BC" w14:textId="77777777" w:rsidR="00EE4B8F" w:rsidRDefault="00EE4B8F" w:rsidP="008E2676">
            <w:pPr>
              <w:jc w:val="center"/>
              <w:rPr>
                <w:rFonts w:ascii="Calibri" w:hAnsi="Calibri"/>
                <w:sz w:val="24"/>
              </w:rPr>
            </w:pPr>
            <w:r>
              <w:rPr>
                <w:rFonts w:ascii="Calibri" w:hAnsi="Calibri" w:hint="eastAsia"/>
                <w:sz w:val="24"/>
              </w:rPr>
              <w:t>设备所在单位审查意见</w:t>
            </w:r>
          </w:p>
        </w:tc>
        <w:tc>
          <w:tcPr>
            <w:tcW w:w="6946" w:type="dxa"/>
            <w:gridSpan w:val="3"/>
            <w:vAlign w:val="center"/>
          </w:tcPr>
          <w:p w14:paraId="69C46EB5" w14:textId="77777777" w:rsidR="00EE4B8F" w:rsidRDefault="00EE4B8F" w:rsidP="008E2676">
            <w:pPr>
              <w:jc w:val="center"/>
              <w:rPr>
                <w:rFonts w:ascii="Calibri" w:hAnsi="Calibri"/>
                <w:sz w:val="24"/>
              </w:rPr>
            </w:pPr>
            <w:r>
              <w:rPr>
                <w:rFonts w:ascii="Calibri" w:hAnsi="Calibri" w:hint="eastAsia"/>
                <w:sz w:val="24"/>
              </w:rPr>
              <w:t xml:space="preserve">                                          </w:t>
            </w:r>
            <w:r>
              <w:rPr>
                <w:rFonts w:ascii="Calibri" w:hAnsi="Calibri" w:hint="eastAsia"/>
                <w:sz w:val="24"/>
              </w:rPr>
              <w:t>年</w:t>
            </w:r>
            <w:r>
              <w:rPr>
                <w:rFonts w:ascii="Calibri" w:hAnsi="Calibri" w:hint="eastAsia"/>
                <w:sz w:val="24"/>
              </w:rPr>
              <w:t xml:space="preserve">   </w:t>
            </w:r>
            <w:r>
              <w:rPr>
                <w:rFonts w:ascii="Calibri" w:hAnsi="Calibri" w:hint="eastAsia"/>
                <w:sz w:val="24"/>
              </w:rPr>
              <w:t>月</w:t>
            </w:r>
            <w:r>
              <w:rPr>
                <w:rFonts w:ascii="Calibri" w:hAnsi="Calibri" w:hint="eastAsia"/>
                <w:sz w:val="24"/>
              </w:rPr>
              <w:t xml:space="preserve">   </w:t>
            </w:r>
            <w:r>
              <w:rPr>
                <w:rFonts w:ascii="Calibri" w:hAnsi="Calibri" w:hint="eastAsia"/>
                <w:sz w:val="24"/>
              </w:rPr>
              <w:t>日</w:t>
            </w:r>
          </w:p>
        </w:tc>
      </w:tr>
      <w:tr w:rsidR="00EE4B8F" w14:paraId="3F712B44" w14:textId="77777777" w:rsidTr="008E2676">
        <w:trPr>
          <w:trHeight w:val="567"/>
        </w:trPr>
        <w:tc>
          <w:tcPr>
            <w:tcW w:w="2660" w:type="dxa"/>
            <w:gridSpan w:val="2"/>
            <w:vAlign w:val="center"/>
          </w:tcPr>
          <w:p w14:paraId="0DB2C1FE" w14:textId="77777777" w:rsidR="00EE4B8F" w:rsidRDefault="00EE4B8F" w:rsidP="008E2676">
            <w:pPr>
              <w:jc w:val="center"/>
              <w:rPr>
                <w:rFonts w:ascii="Calibri" w:hAnsi="Calibri"/>
                <w:sz w:val="24"/>
              </w:rPr>
            </w:pPr>
            <w:r>
              <w:rPr>
                <w:rFonts w:ascii="Calibri" w:hAnsi="Calibri" w:hint="eastAsia"/>
                <w:sz w:val="24"/>
              </w:rPr>
              <w:t>检修单位审查意见</w:t>
            </w:r>
          </w:p>
        </w:tc>
        <w:tc>
          <w:tcPr>
            <w:tcW w:w="6946" w:type="dxa"/>
            <w:gridSpan w:val="3"/>
            <w:vAlign w:val="center"/>
          </w:tcPr>
          <w:p w14:paraId="1DC8E7CB" w14:textId="77777777" w:rsidR="00EE4B8F" w:rsidRDefault="00EE4B8F" w:rsidP="008E2676">
            <w:pPr>
              <w:jc w:val="center"/>
              <w:rPr>
                <w:rFonts w:ascii="Calibri" w:hAnsi="Calibri"/>
                <w:sz w:val="24"/>
              </w:rPr>
            </w:pPr>
            <w:r>
              <w:rPr>
                <w:rFonts w:ascii="Calibri" w:hAnsi="Calibri" w:hint="eastAsia"/>
                <w:sz w:val="24"/>
              </w:rPr>
              <w:t xml:space="preserve">                                          </w:t>
            </w:r>
            <w:r>
              <w:rPr>
                <w:rFonts w:ascii="Calibri" w:hAnsi="Calibri" w:hint="eastAsia"/>
                <w:sz w:val="24"/>
              </w:rPr>
              <w:t>年</w:t>
            </w:r>
            <w:r>
              <w:rPr>
                <w:rFonts w:ascii="Calibri" w:hAnsi="Calibri" w:hint="eastAsia"/>
                <w:sz w:val="24"/>
              </w:rPr>
              <w:t xml:space="preserve">   </w:t>
            </w:r>
            <w:r>
              <w:rPr>
                <w:rFonts w:ascii="Calibri" w:hAnsi="Calibri" w:hint="eastAsia"/>
                <w:sz w:val="24"/>
              </w:rPr>
              <w:t>月</w:t>
            </w:r>
            <w:r>
              <w:rPr>
                <w:rFonts w:ascii="Calibri" w:hAnsi="Calibri" w:hint="eastAsia"/>
                <w:sz w:val="24"/>
              </w:rPr>
              <w:t xml:space="preserve">   </w:t>
            </w:r>
            <w:r>
              <w:rPr>
                <w:rFonts w:ascii="Calibri" w:hAnsi="Calibri" w:hint="eastAsia"/>
                <w:sz w:val="24"/>
              </w:rPr>
              <w:t>日</w:t>
            </w:r>
          </w:p>
        </w:tc>
      </w:tr>
      <w:tr w:rsidR="00EE4B8F" w14:paraId="2AD02049" w14:textId="77777777" w:rsidTr="008E2676">
        <w:trPr>
          <w:trHeight w:val="567"/>
        </w:trPr>
        <w:tc>
          <w:tcPr>
            <w:tcW w:w="2660" w:type="dxa"/>
            <w:gridSpan w:val="2"/>
            <w:vAlign w:val="center"/>
          </w:tcPr>
          <w:p w14:paraId="7395A558" w14:textId="77777777" w:rsidR="00EE4B8F" w:rsidRDefault="00EE4B8F" w:rsidP="008E2676">
            <w:pPr>
              <w:jc w:val="center"/>
              <w:rPr>
                <w:rFonts w:ascii="Calibri" w:hAnsi="Calibri"/>
                <w:sz w:val="24"/>
              </w:rPr>
            </w:pPr>
            <w:r>
              <w:rPr>
                <w:rFonts w:ascii="Calibri" w:hAnsi="Calibri" w:hint="eastAsia"/>
                <w:sz w:val="24"/>
              </w:rPr>
              <w:t>工程管理部门意见</w:t>
            </w:r>
          </w:p>
        </w:tc>
        <w:tc>
          <w:tcPr>
            <w:tcW w:w="6946" w:type="dxa"/>
            <w:gridSpan w:val="3"/>
            <w:vAlign w:val="center"/>
          </w:tcPr>
          <w:p w14:paraId="4EF51269" w14:textId="77777777" w:rsidR="00EE4B8F" w:rsidRDefault="00EE4B8F" w:rsidP="008E2676">
            <w:pPr>
              <w:jc w:val="center"/>
              <w:rPr>
                <w:rFonts w:ascii="Calibri" w:hAnsi="Calibri"/>
                <w:sz w:val="24"/>
              </w:rPr>
            </w:pPr>
            <w:r>
              <w:rPr>
                <w:rFonts w:ascii="Calibri" w:hAnsi="Calibri" w:hint="eastAsia"/>
                <w:sz w:val="24"/>
              </w:rPr>
              <w:t xml:space="preserve">                                          </w:t>
            </w:r>
            <w:r>
              <w:rPr>
                <w:rFonts w:ascii="Calibri" w:hAnsi="Calibri" w:hint="eastAsia"/>
                <w:sz w:val="24"/>
              </w:rPr>
              <w:t>年</w:t>
            </w:r>
            <w:r>
              <w:rPr>
                <w:rFonts w:ascii="Calibri" w:hAnsi="Calibri" w:hint="eastAsia"/>
                <w:sz w:val="24"/>
              </w:rPr>
              <w:t xml:space="preserve">   </w:t>
            </w:r>
            <w:r>
              <w:rPr>
                <w:rFonts w:ascii="Calibri" w:hAnsi="Calibri" w:hint="eastAsia"/>
                <w:sz w:val="24"/>
              </w:rPr>
              <w:t>月</w:t>
            </w:r>
            <w:r>
              <w:rPr>
                <w:rFonts w:ascii="Calibri" w:hAnsi="Calibri" w:hint="eastAsia"/>
                <w:sz w:val="24"/>
              </w:rPr>
              <w:t xml:space="preserve">   </w:t>
            </w:r>
            <w:r>
              <w:rPr>
                <w:rFonts w:ascii="Calibri" w:hAnsi="Calibri" w:hint="eastAsia"/>
                <w:sz w:val="24"/>
              </w:rPr>
              <w:t>日</w:t>
            </w:r>
          </w:p>
        </w:tc>
      </w:tr>
    </w:tbl>
    <w:p w14:paraId="0D7357B4" w14:textId="77777777" w:rsidR="00EE4B8F" w:rsidRDefault="00EE4B8F" w:rsidP="00EE4B8F">
      <w:pPr>
        <w:spacing w:line="380" w:lineRule="exact"/>
        <w:rPr>
          <w:rFonts w:ascii="Calibri" w:hAnsi="Calibri"/>
          <w:b/>
        </w:rPr>
      </w:pPr>
      <w:r>
        <w:rPr>
          <w:rFonts w:ascii="Calibri" w:hAnsi="Calibri" w:hint="eastAsia"/>
          <w:b/>
        </w:rPr>
        <w:t>注：</w:t>
      </w:r>
    </w:p>
    <w:p w14:paraId="1CF85D4C" w14:textId="77777777" w:rsidR="00EE4B8F" w:rsidRDefault="00EE4B8F" w:rsidP="00EE4B8F">
      <w:pPr>
        <w:numPr>
          <w:ilvl w:val="0"/>
          <w:numId w:val="9"/>
        </w:numPr>
        <w:spacing w:line="340" w:lineRule="exact"/>
        <w:ind w:left="357" w:hangingChars="170" w:hanging="357"/>
        <w:rPr>
          <w:rFonts w:ascii="Calibri" w:hAnsi="Calibri"/>
        </w:rPr>
      </w:pPr>
      <w:r>
        <w:rPr>
          <w:rFonts w:ascii="Calibri" w:hAnsi="Calibri" w:hint="eastAsia"/>
        </w:rPr>
        <w:t>本作业证适合用于化工生产区域的设备大、中修与抢修作业。设备检修作业前应办理本证，设备所属单位内部人员检修不必工程管理部门审批。</w:t>
      </w:r>
    </w:p>
    <w:p w14:paraId="7F1FFC54" w14:textId="77777777" w:rsidR="00EE4B8F" w:rsidRDefault="00EE4B8F" w:rsidP="00EE4B8F">
      <w:pPr>
        <w:numPr>
          <w:ilvl w:val="0"/>
          <w:numId w:val="9"/>
        </w:numPr>
        <w:spacing w:line="340" w:lineRule="exact"/>
        <w:ind w:left="357" w:hangingChars="170" w:hanging="357"/>
        <w:rPr>
          <w:rFonts w:ascii="Calibri" w:hAnsi="Calibri"/>
        </w:rPr>
      </w:pPr>
      <w:r>
        <w:rPr>
          <w:rFonts w:ascii="Calibri" w:hAnsi="Calibri" w:hint="eastAsia"/>
        </w:rPr>
        <w:t>根据设备检修项目要求，应制定设备检修方案，落实检修人员、检修组织和安全措施。</w:t>
      </w:r>
    </w:p>
    <w:p w14:paraId="09202CE9" w14:textId="77777777" w:rsidR="00EE4B8F" w:rsidRDefault="00EE4B8F" w:rsidP="00EE4B8F">
      <w:pPr>
        <w:numPr>
          <w:ilvl w:val="0"/>
          <w:numId w:val="9"/>
        </w:numPr>
        <w:spacing w:line="340" w:lineRule="exact"/>
        <w:ind w:left="357" w:hangingChars="170" w:hanging="357"/>
        <w:rPr>
          <w:rFonts w:ascii="Calibri" w:hAnsi="Calibri"/>
        </w:rPr>
      </w:pPr>
      <w:r>
        <w:rPr>
          <w:rFonts w:ascii="Calibri" w:hAnsi="Calibri" w:hint="eastAsia"/>
        </w:rPr>
        <w:t>检修项目负责人须按检修方案的要求，组织检修任务人员到检修现场，交代清楚检修项目、任务、检修方案，并落实检修安全措施。</w:t>
      </w:r>
    </w:p>
    <w:p w14:paraId="3267AD01" w14:textId="77777777" w:rsidR="00EE4B8F" w:rsidRDefault="00EE4B8F" w:rsidP="00EE4B8F">
      <w:pPr>
        <w:numPr>
          <w:ilvl w:val="0"/>
          <w:numId w:val="9"/>
        </w:numPr>
        <w:spacing w:line="340" w:lineRule="exact"/>
        <w:ind w:left="357" w:hangingChars="170" w:hanging="357"/>
        <w:rPr>
          <w:rFonts w:ascii="Calibri" w:hAnsi="Calibri"/>
        </w:rPr>
      </w:pPr>
      <w:r>
        <w:rPr>
          <w:rFonts w:ascii="Calibri" w:hAnsi="Calibri" w:hint="eastAsia"/>
        </w:rPr>
        <w:t>检修项目负责人对检修安全工作负全面责任，并指定专人负责整个检修作业过程的安全工作。</w:t>
      </w:r>
    </w:p>
    <w:p w14:paraId="4E64C858" w14:textId="77777777" w:rsidR="00EE4B8F" w:rsidRDefault="00EE4B8F" w:rsidP="00EE4B8F">
      <w:pPr>
        <w:numPr>
          <w:ilvl w:val="0"/>
          <w:numId w:val="9"/>
        </w:numPr>
        <w:spacing w:line="340" w:lineRule="exact"/>
        <w:ind w:left="357" w:hangingChars="170" w:hanging="357"/>
        <w:rPr>
          <w:rFonts w:ascii="Calibri" w:hAnsi="Calibri"/>
        </w:rPr>
      </w:pPr>
      <w:r>
        <w:rPr>
          <w:rFonts w:ascii="Calibri" w:hAnsi="Calibri" w:hint="eastAsia"/>
        </w:rPr>
        <w:t>设备检修如需高处作业、动火、动土、断路、吊装、抽堵盲板、进入设备内作业等，须按规定办理相应的安全作业证。</w:t>
      </w:r>
    </w:p>
    <w:p w14:paraId="0B66AEAA" w14:textId="77777777" w:rsidR="00EE4B8F" w:rsidRDefault="00EE4B8F" w:rsidP="00EE4B8F">
      <w:pPr>
        <w:numPr>
          <w:ilvl w:val="0"/>
          <w:numId w:val="9"/>
        </w:numPr>
        <w:spacing w:line="340" w:lineRule="exact"/>
        <w:ind w:left="357" w:hangingChars="170" w:hanging="357"/>
        <w:rPr>
          <w:rFonts w:ascii="Calibri" w:hAnsi="Calibri"/>
        </w:rPr>
      </w:pPr>
      <w:r>
        <w:rPr>
          <w:rFonts w:ascii="Calibri" w:hAnsi="Calibri" w:hint="eastAsia"/>
        </w:rPr>
        <w:t>设备的清洗、置换、交出由设备所在单位负责，设备清洗、置换后应有分析报告。检修项目负责人应会同设备技术人员、工艺技术人员检查并确认设备、工艺处理及抽堵盲板等符合检修安全要求。</w:t>
      </w:r>
    </w:p>
    <w:p w14:paraId="7D47694D" w14:textId="77777777" w:rsidR="00EE4B8F" w:rsidRDefault="00EE4B8F" w:rsidP="00EE4B8F">
      <w:pPr>
        <w:numPr>
          <w:ilvl w:val="0"/>
          <w:numId w:val="9"/>
        </w:numPr>
        <w:spacing w:line="340" w:lineRule="exact"/>
        <w:ind w:left="357" w:hangingChars="170" w:hanging="357"/>
        <w:rPr>
          <w:rFonts w:ascii="Calibri" w:hAnsi="Calibri"/>
        </w:rPr>
      </w:pPr>
      <w:r>
        <w:rPr>
          <w:rFonts w:ascii="Calibri" w:hAnsi="Calibri" w:hint="eastAsia"/>
        </w:rPr>
        <w:t>检修前，必须对参加检修作业的人员进行安全教育。</w:t>
      </w:r>
    </w:p>
    <w:p w14:paraId="379F9BFF" w14:textId="77777777" w:rsidR="00EE4B8F" w:rsidRDefault="00EE4B8F" w:rsidP="00EE4B8F">
      <w:pPr>
        <w:numPr>
          <w:ilvl w:val="0"/>
          <w:numId w:val="9"/>
        </w:numPr>
        <w:spacing w:line="340" w:lineRule="exact"/>
        <w:ind w:left="357" w:hangingChars="170" w:hanging="357"/>
        <w:rPr>
          <w:rFonts w:ascii="Calibri" w:hAnsi="Calibri"/>
        </w:rPr>
      </w:pPr>
      <w:r>
        <w:rPr>
          <w:rFonts w:ascii="Calibri" w:hAnsi="Calibri" w:hint="eastAsia"/>
        </w:rPr>
        <w:t>变更作业内容，扩大作业范围或转移作业地点，应重新办理许可证。</w:t>
      </w:r>
    </w:p>
    <w:p w14:paraId="01304435" w14:textId="77777777" w:rsidR="00EE4B8F" w:rsidRDefault="00EE4B8F" w:rsidP="00EE4B8F">
      <w:pPr>
        <w:numPr>
          <w:ilvl w:val="0"/>
          <w:numId w:val="9"/>
        </w:numPr>
        <w:spacing w:line="340" w:lineRule="exact"/>
        <w:ind w:left="357" w:hangingChars="170" w:hanging="357"/>
        <w:rPr>
          <w:rFonts w:ascii="Calibri" w:hAnsi="Calibri"/>
        </w:rPr>
      </w:pPr>
      <w:r>
        <w:rPr>
          <w:rFonts w:ascii="Calibri" w:hAnsi="Calibri" w:hint="eastAsia"/>
        </w:rPr>
        <w:t>对审批手续不全、安全措施不落实、作业环境不符合安全要求的，作业人员有权拒绝作业。</w:t>
      </w:r>
    </w:p>
    <w:p w14:paraId="33B54C11" w14:textId="77777777" w:rsidR="00EE4B8F" w:rsidRDefault="00EE4B8F" w:rsidP="00EE4B8F">
      <w:pPr>
        <w:numPr>
          <w:ilvl w:val="0"/>
          <w:numId w:val="9"/>
        </w:numPr>
        <w:spacing w:line="340" w:lineRule="exact"/>
        <w:ind w:left="357" w:hangingChars="170" w:hanging="357"/>
        <w:rPr>
          <w:rFonts w:ascii="Calibri" w:hAnsi="Calibri"/>
        </w:rPr>
      </w:pPr>
      <w:r>
        <w:rPr>
          <w:rFonts w:ascii="Calibri" w:hAnsi="Calibri" w:hint="eastAsia"/>
        </w:rPr>
        <w:t>其他选项经《设备检修作业风险分析和安全措施》（附后）。</w:t>
      </w:r>
    </w:p>
    <w:p w14:paraId="4D340576" w14:textId="77777777" w:rsidR="00EE4B8F" w:rsidRDefault="00EE4B8F" w:rsidP="00EE4B8F">
      <w:pPr>
        <w:numPr>
          <w:ilvl w:val="0"/>
          <w:numId w:val="9"/>
        </w:numPr>
        <w:spacing w:line="380" w:lineRule="exact"/>
        <w:rPr>
          <w:rFonts w:ascii="Calibri" w:hAnsi="Calibri"/>
        </w:rPr>
      </w:pPr>
      <w:r>
        <w:rPr>
          <w:rFonts w:ascii="Calibri" w:hAnsi="Calibri" w:hint="eastAsia"/>
        </w:rPr>
        <w:t>本证一式两份，施工单位一份，工程（机动）管理部门留存一份。</w:t>
      </w:r>
    </w:p>
    <w:p w14:paraId="5FC26AAD" w14:textId="77777777" w:rsidR="00EE4B8F" w:rsidRDefault="00EE4B8F" w:rsidP="00EE4B8F">
      <w:pPr>
        <w:pStyle w:val="1"/>
        <w:spacing w:line="240" w:lineRule="auto"/>
        <w:jc w:val="center"/>
        <w:rPr>
          <w:sz w:val="28"/>
          <w:szCs w:val="28"/>
        </w:rPr>
        <w:sectPr w:rsidR="00EE4B8F">
          <w:type w:val="nextColumn"/>
          <w:pgSz w:w="11906" w:h="16838"/>
          <w:pgMar w:top="1418" w:right="1134" w:bottom="1134" w:left="1134" w:header="851" w:footer="737" w:gutter="284"/>
          <w:paperSrc w:first="7" w:other="7"/>
          <w:cols w:space="720"/>
          <w:docGrid w:linePitch="312"/>
        </w:sectPr>
      </w:pPr>
    </w:p>
    <w:p w14:paraId="40835919" w14:textId="77777777" w:rsidR="00EE4B8F" w:rsidRDefault="00EE4B8F" w:rsidP="00EE4B8F">
      <w:pPr>
        <w:keepNext/>
        <w:keepLines/>
        <w:jc w:val="center"/>
        <w:outlineLvl w:val="3"/>
        <w:rPr>
          <w:sz w:val="28"/>
          <w:szCs w:val="28"/>
        </w:rPr>
      </w:pPr>
      <w:bookmarkStart w:id="171" w:name="_Toc334616238"/>
      <w:r>
        <w:rPr>
          <w:rFonts w:ascii="宋体" w:hAnsi="宋体" w:hint="eastAsia"/>
          <w:b/>
          <w:bCs/>
          <w:sz w:val="28"/>
          <w:szCs w:val="28"/>
        </w:rPr>
        <w:lastRenderedPageBreak/>
        <w:t>盲板抽堵安全作业证</w:t>
      </w:r>
      <w:bookmarkEnd w:id="168"/>
      <w:bookmarkEnd w:id="169"/>
      <w:bookmarkEnd w:id="171"/>
    </w:p>
    <w:p w14:paraId="09FDDD4A" w14:textId="77777777" w:rsidR="00EE4B8F" w:rsidRDefault="00EE4B8F" w:rsidP="009D7577">
      <w:pPr>
        <w:spacing w:afterLines="50" w:after="120"/>
        <w:rPr>
          <w:szCs w:val="21"/>
        </w:rPr>
      </w:pPr>
      <w:r>
        <w:rPr>
          <w:rFonts w:hint="eastAsia"/>
          <w:szCs w:val="21"/>
        </w:rPr>
        <w:t>生产车间（分厂）：</w:t>
      </w:r>
      <w:r>
        <w:rPr>
          <w:rFonts w:hint="eastAsia"/>
          <w:szCs w:val="21"/>
        </w:rPr>
        <w:t xml:space="preserve">                                                </w:t>
      </w:r>
      <w:r>
        <w:rPr>
          <w:rFonts w:hint="eastAsia"/>
          <w:szCs w:val="21"/>
        </w:rPr>
        <w:t>编号：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7"/>
        <w:gridCol w:w="643"/>
        <w:gridCol w:w="644"/>
        <w:gridCol w:w="644"/>
        <w:gridCol w:w="644"/>
        <w:gridCol w:w="644"/>
        <w:gridCol w:w="646"/>
        <w:gridCol w:w="643"/>
        <w:gridCol w:w="646"/>
        <w:gridCol w:w="644"/>
        <w:gridCol w:w="646"/>
        <w:gridCol w:w="644"/>
        <w:gridCol w:w="649"/>
      </w:tblGrid>
      <w:tr w:rsidR="00EE4B8F" w14:paraId="6CFD0F85" w14:textId="77777777" w:rsidTr="008E2676">
        <w:trPr>
          <w:trHeight w:val="702"/>
          <w:jc w:val="center"/>
        </w:trPr>
        <w:tc>
          <w:tcPr>
            <w:tcW w:w="1667" w:type="dxa"/>
            <w:vMerge w:val="restart"/>
            <w:tcBorders>
              <w:top w:val="single" w:sz="12" w:space="0" w:color="auto"/>
              <w:left w:val="single" w:sz="12" w:space="0" w:color="auto"/>
              <w:right w:val="single" w:sz="4" w:space="0" w:color="auto"/>
            </w:tcBorders>
            <w:vAlign w:val="center"/>
          </w:tcPr>
          <w:p w14:paraId="6B1F251D" w14:textId="77777777" w:rsidR="00EE4B8F" w:rsidRDefault="00EE4B8F" w:rsidP="008E2676">
            <w:pPr>
              <w:jc w:val="center"/>
              <w:rPr>
                <w:rFonts w:ascii="宋体" w:hAnsi="宋体"/>
                <w:szCs w:val="21"/>
              </w:rPr>
            </w:pPr>
            <w:r>
              <w:rPr>
                <w:rFonts w:ascii="宋体" w:hAnsi="宋体" w:hint="eastAsia"/>
                <w:szCs w:val="21"/>
              </w:rPr>
              <w:t>设备管道名称</w:t>
            </w:r>
          </w:p>
        </w:tc>
        <w:tc>
          <w:tcPr>
            <w:tcW w:w="643" w:type="dxa"/>
            <w:vMerge w:val="restart"/>
            <w:tcBorders>
              <w:top w:val="single" w:sz="12" w:space="0" w:color="auto"/>
              <w:left w:val="single" w:sz="4" w:space="0" w:color="auto"/>
              <w:right w:val="single" w:sz="4" w:space="0" w:color="auto"/>
            </w:tcBorders>
            <w:vAlign w:val="center"/>
          </w:tcPr>
          <w:p w14:paraId="24DFC372" w14:textId="77777777" w:rsidR="00EE4B8F" w:rsidRDefault="00EE4B8F" w:rsidP="008E2676">
            <w:pPr>
              <w:jc w:val="center"/>
              <w:rPr>
                <w:rFonts w:ascii="宋体" w:hAnsi="宋体"/>
                <w:szCs w:val="21"/>
              </w:rPr>
            </w:pPr>
            <w:r>
              <w:rPr>
                <w:rFonts w:ascii="宋体" w:hAnsi="宋体" w:hint="eastAsia"/>
                <w:szCs w:val="21"/>
              </w:rPr>
              <w:t>介质</w:t>
            </w:r>
          </w:p>
        </w:tc>
        <w:tc>
          <w:tcPr>
            <w:tcW w:w="644" w:type="dxa"/>
            <w:vMerge w:val="restart"/>
            <w:tcBorders>
              <w:top w:val="single" w:sz="12" w:space="0" w:color="auto"/>
              <w:left w:val="single" w:sz="4" w:space="0" w:color="auto"/>
              <w:right w:val="single" w:sz="4" w:space="0" w:color="auto"/>
            </w:tcBorders>
            <w:vAlign w:val="center"/>
          </w:tcPr>
          <w:p w14:paraId="3759B445" w14:textId="77777777" w:rsidR="00EE4B8F" w:rsidRDefault="00EE4B8F" w:rsidP="008E2676">
            <w:pPr>
              <w:jc w:val="center"/>
              <w:rPr>
                <w:rFonts w:ascii="宋体" w:hAnsi="宋体"/>
                <w:szCs w:val="21"/>
              </w:rPr>
            </w:pPr>
            <w:r>
              <w:rPr>
                <w:rFonts w:ascii="宋体" w:hAnsi="宋体" w:hint="eastAsia"/>
                <w:szCs w:val="21"/>
              </w:rPr>
              <w:t>温度</w:t>
            </w:r>
          </w:p>
        </w:tc>
        <w:tc>
          <w:tcPr>
            <w:tcW w:w="644" w:type="dxa"/>
            <w:vMerge w:val="restart"/>
            <w:tcBorders>
              <w:top w:val="single" w:sz="12" w:space="0" w:color="auto"/>
              <w:left w:val="single" w:sz="4" w:space="0" w:color="auto"/>
              <w:right w:val="single" w:sz="4" w:space="0" w:color="auto"/>
            </w:tcBorders>
            <w:vAlign w:val="center"/>
          </w:tcPr>
          <w:p w14:paraId="07659C54" w14:textId="77777777" w:rsidR="00EE4B8F" w:rsidRDefault="00EE4B8F" w:rsidP="008E2676">
            <w:pPr>
              <w:jc w:val="center"/>
              <w:rPr>
                <w:rFonts w:ascii="宋体" w:hAnsi="宋体"/>
                <w:szCs w:val="21"/>
              </w:rPr>
            </w:pPr>
            <w:r>
              <w:rPr>
                <w:rFonts w:ascii="宋体" w:hAnsi="宋体" w:hint="eastAsia"/>
                <w:szCs w:val="21"/>
              </w:rPr>
              <w:t>压力</w:t>
            </w:r>
          </w:p>
        </w:tc>
        <w:tc>
          <w:tcPr>
            <w:tcW w:w="1934" w:type="dxa"/>
            <w:gridSpan w:val="3"/>
            <w:tcBorders>
              <w:top w:val="single" w:sz="12" w:space="0" w:color="auto"/>
              <w:left w:val="single" w:sz="4" w:space="0" w:color="auto"/>
              <w:right w:val="single" w:sz="4" w:space="0" w:color="auto"/>
            </w:tcBorders>
            <w:vAlign w:val="center"/>
          </w:tcPr>
          <w:p w14:paraId="602AED26" w14:textId="77777777" w:rsidR="00EE4B8F" w:rsidRDefault="00EE4B8F" w:rsidP="008E2676">
            <w:pPr>
              <w:jc w:val="center"/>
              <w:rPr>
                <w:rFonts w:ascii="宋体" w:hAnsi="宋体"/>
                <w:szCs w:val="21"/>
              </w:rPr>
            </w:pPr>
            <w:r>
              <w:rPr>
                <w:rFonts w:ascii="宋体" w:hAnsi="宋体" w:hint="eastAsia"/>
                <w:szCs w:val="21"/>
              </w:rPr>
              <w:t>盲板</w:t>
            </w:r>
          </w:p>
        </w:tc>
        <w:tc>
          <w:tcPr>
            <w:tcW w:w="1289" w:type="dxa"/>
            <w:gridSpan w:val="2"/>
            <w:tcBorders>
              <w:top w:val="single" w:sz="12" w:space="0" w:color="auto"/>
              <w:left w:val="single" w:sz="4" w:space="0" w:color="auto"/>
              <w:right w:val="single" w:sz="4" w:space="0" w:color="auto"/>
            </w:tcBorders>
            <w:vAlign w:val="center"/>
          </w:tcPr>
          <w:p w14:paraId="69D8B234" w14:textId="77777777" w:rsidR="00EE4B8F" w:rsidRDefault="00EE4B8F" w:rsidP="008E2676">
            <w:pPr>
              <w:jc w:val="center"/>
              <w:rPr>
                <w:rFonts w:ascii="宋体" w:hAnsi="宋体"/>
                <w:szCs w:val="21"/>
              </w:rPr>
            </w:pPr>
            <w:r>
              <w:rPr>
                <w:rFonts w:ascii="宋体" w:hAnsi="宋体" w:hint="eastAsia"/>
                <w:szCs w:val="21"/>
              </w:rPr>
              <w:t>实施时间</w:t>
            </w:r>
          </w:p>
        </w:tc>
        <w:tc>
          <w:tcPr>
            <w:tcW w:w="1290" w:type="dxa"/>
            <w:gridSpan w:val="2"/>
            <w:tcBorders>
              <w:top w:val="single" w:sz="12" w:space="0" w:color="auto"/>
              <w:left w:val="single" w:sz="4" w:space="0" w:color="auto"/>
              <w:right w:val="single" w:sz="4" w:space="0" w:color="auto"/>
            </w:tcBorders>
            <w:vAlign w:val="center"/>
          </w:tcPr>
          <w:p w14:paraId="39396835" w14:textId="77777777" w:rsidR="00EE4B8F" w:rsidRDefault="00EE4B8F" w:rsidP="008E2676">
            <w:pPr>
              <w:jc w:val="center"/>
              <w:rPr>
                <w:rFonts w:ascii="宋体" w:hAnsi="宋体"/>
                <w:szCs w:val="21"/>
              </w:rPr>
            </w:pPr>
            <w:r>
              <w:rPr>
                <w:rFonts w:ascii="宋体" w:hAnsi="宋体" w:hint="eastAsia"/>
                <w:szCs w:val="21"/>
              </w:rPr>
              <w:t>作业人</w:t>
            </w:r>
          </w:p>
        </w:tc>
        <w:tc>
          <w:tcPr>
            <w:tcW w:w="1293" w:type="dxa"/>
            <w:gridSpan w:val="2"/>
            <w:tcBorders>
              <w:top w:val="single" w:sz="12" w:space="0" w:color="auto"/>
              <w:left w:val="single" w:sz="4" w:space="0" w:color="auto"/>
              <w:right w:val="single" w:sz="12" w:space="0" w:color="auto"/>
            </w:tcBorders>
            <w:vAlign w:val="center"/>
          </w:tcPr>
          <w:p w14:paraId="6A5F81A2" w14:textId="77777777" w:rsidR="00EE4B8F" w:rsidRDefault="00EE4B8F" w:rsidP="008E2676">
            <w:pPr>
              <w:jc w:val="center"/>
              <w:rPr>
                <w:rFonts w:ascii="宋体" w:hAnsi="宋体"/>
                <w:szCs w:val="21"/>
              </w:rPr>
            </w:pPr>
            <w:r>
              <w:rPr>
                <w:rFonts w:ascii="宋体" w:hAnsi="宋体" w:hint="eastAsia"/>
                <w:szCs w:val="21"/>
              </w:rPr>
              <w:t>监护人</w:t>
            </w:r>
          </w:p>
        </w:tc>
      </w:tr>
      <w:tr w:rsidR="00EE4B8F" w14:paraId="30B64FC0" w14:textId="77777777" w:rsidTr="008E2676">
        <w:trPr>
          <w:trHeight w:val="702"/>
          <w:jc w:val="center"/>
        </w:trPr>
        <w:tc>
          <w:tcPr>
            <w:tcW w:w="1667" w:type="dxa"/>
            <w:vMerge/>
            <w:tcBorders>
              <w:left w:val="single" w:sz="12" w:space="0" w:color="auto"/>
              <w:right w:val="single" w:sz="4" w:space="0" w:color="auto"/>
            </w:tcBorders>
            <w:vAlign w:val="center"/>
          </w:tcPr>
          <w:p w14:paraId="43496231" w14:textId="77777777" w:rsidR="00EE4B8F" w:rsidRDefault="00EE4B8F" w:rsidP="008E2676">
            <w:pPr>
              <w:jc w:val="center"/>
              <w:rPr>
                <w:rFonts w:ascii="宋体" w:hAnsi="宋体"/>
                <w:szCs w:val="21"/>
              </w:rPr>
            </w:pPr>
          </w:p>
        </w:tc>
        <w:tc>
          <w:tcPr>
            <w:tcW w:w="643" w:type="dxa"/>
            <w:vMerge/>
            <w:tcBorders>
              <w:left w:val="single" w:sz="4" w:space="0" w:color="auto"/>
              <w:right w:val="single" w:sz="4" w:space="0" w:color="auto"/>
            </w:tcBorders>
            <w:vAlign w:val="center"/>
          </w:tcPr>
          <w:p w14:paraId="7148DBD2" w14:textId="77777777" w:rsidR="00EE4B8F" w:rsidRDefault="00EE4B8F" w:rsidP="008E2676">
            <w:pPr>
              <w:jc w:val="center"/>
              <w:rPr>
                <w:rFonts w:ascii="宋体" w:hAnsi="宋体"/>
                <w:szCs w:val="21"/>
              </w:rPr>
            </w:pPr>
          </w:p>
        </w:tc>
        <w:tc>
          <w:tcPr>
            <w:tcW w:w="644" w:type="dxa"/>
            <w:vMerge/>
            <w:tcBorders>
              <w:left w:val="single" w:sz="4" w:space="0" w:color="auto"/>
              <w:right w:val="single" w:sz="4" w:space="0" w:color="auto"/>
            </w:tcBorders>
            <w:vAlign w:val="center"/>
          </w:tcPr>
          <w:p w14:paraId="13260852" w14:textId="77777777" w:rsidR="00EE4B8F" w:rsidRDefault="00EE4B8F" w:rsidP="008E2676">
            <w:pPr>
              <w:jc w:val="center"/>
              <w:rPr>
                <w:rFonts w:ascii="宋体" w:hAnsi="宋体"/>
                <w:szCs w:val="21"/>
              </w:rPr>
            </w:pPr>
          </w:p>
        </w:tc>
        <w:tc>
          <w:tcPr>
            <w:tcW w:w="644" w:type="dxa"/>
            <w:vMerge/>
            <w:tcBorders>
              <w:left w:val="single" w:sz="4" w:space="0" w:color="auto"/>
              <w:right w:val="single" w:sz="4" w:space="0" w:color="auto"/>
            </w:tcBorders>
            <w:vAlign w:val="center"/>
          </w:tcPr>
          <w:p w14:paraId="3519DD2C" w14:textId="77777777" w:rsidR="00EE4B8F" w:rsidRDefault="00EE4B8F" w:rsidP="008E2676">
            <w:pPr>
              <w:jc w:val="center"/>
              <w:rPr>
                <w:rFonts w:ascii="宋体" w:hAnsi="宋体"/>
                <w:szCs w:val="21"/>
              </w:rPr>
            </w:pPr>
          </w:p>
        </w:tc>
        <w:tc>
          <w:tcPr>
            <w:tcW w:w="644" w:type="dxa"/>
            <w:tcBorders>
              <w:top w:val="single" w:sz="4" w:space="0" w:color="auto"/>
              <w:left w:val="single" w:sz="4" w:space="0" w:color="auto"/>
              <w:right w:val="single" w:sz="4" w:space="0" w:color="auto"/>
            </w:tcBorders>
            <w:vAlign w:val="center"/>
          </w:tcPr>
          <w:p w14:paraId="3C46C158" w14:textId="77777777" w:rsidR="00EE4B8F" w:rsidRDefault="00EE4B8F" w:rsidP="008E2676">
            <w:pPr>
              <w:jc w:val="center"/>
              <w:rPr>
                <w:rFonts w:ascii="宋体" w:hAnsi="宋体"/>
                <w:szCs w:val="21"/>
              </w:rPr>
            </w:pPr>
            <w:r>
              <w:rPr>
                <w:rFonts w:ascii="宋体" w:hAnsi="宋体" w:hint="eastAsia"/>
                <w:szCs w:val="21"/>
              </w:rPr>
              <w:t>材质</w:t>
            </w:r>
          </w:p>
        </w:tc>
        <w:tc>
          <w:tcPr>
            <w:tcW w:w="644" w:type="dxa"/>
            <w:tcBorders>
              <w:top w:val="single" w:sz="4" w:space="0" w:color="auto"/>
              <w:left w:val="single" w:sz="4" w:space="0" w:color="auto"/>
              <w:right w:val="single" w:sz="4" w:space="0" w:color="auto"/>
            </w:tcBorders>
            <w:vAlign w:val="center"/>
          </w:tcPr>
          <w:p w14:paraId="01741714" w14:textId="77777777" w:rsidR="00EE4B8F" w:rsidRDefault="00EE4B8F" w:rsidP="008E2676">
            <w:pPr>
              <w:jc w:val="center"/>
              <w:rPr>
                <w:rFonts w:ascii="宋体" w:hAnsi="宋体"/>
                <w:szCs w:val="21"/>
              </w:rPr>
            </w:pPr>
            <w:r>
              <w:rPr>
                <w:rFonts w:ascii="宋体" w:hAnsi="宋体" w:hint="eastAsia"/>
                <w:szCs w:val="21"/>
              </w:rPr>
              <w:t>规格</w:t>
            </w:r>
          </w:p>
        </w:tc>
        <w:tc>
          <w:tcPr>
            <w:tcW w:w="646" w:type="dxa"/>
            <w:tcBorders>
              <w:top w:val="single" w:sz="4" w:space="0" w:color="auto"/>
              <w:left w:val="single" w:sz="4" w:space="0" w:color="auto"/>
              <w:right w:val="single" w:sz="4" w:space="0" w:color="auto"/>
            </w:tcBorders>
            <w:vAlign w:val="center"/>
          </w:tcPr>
          <w:p w14:paraId="5DA60007" w14:textId="77777777" w:rsidR="00EE4B8F" w:rsidRDefault="00EE4B8F" w:rsidP="008E2676">
            <w:pPr>
              <w:jc w:val="center"/>
              <w:rPr>
                <w:rFonts w:ascii="宋体" w:hAnsi="宋体"/>
                <w:szCs w:val="21"/>
              </w:rPr>
            </w:pPr>
            <w:r>
              <w:rPr>
                <w:rFonts w:ascii="宋体" w:hAnsi="宋体" w:hint="eastAsia"/>
                <w:szCs w:val="21"/>
              </w:rPr>
              <w:t>编号</w:t>
            </w:r>
          </w:p>
        </w:tc>
        <w:tc>
          <w:tcPr>
            <w:tcW w:w="643" w:type="dxa"/>
            <w:tcBorders>
              <w:top w:val="single" w:sz="4" w:space="0" w:color="auto"/>
              <w:left w:val="single" w:sz="4" w:space="0" w:color="auto"/>
              <w:right w:val="single" w:sz="4" w:space="0" w:color="auto"/>
            </w:tcBorders>
            <w:vAlign w:val="center"/>
          </w:tcPr>
          <w:p w14:paraId="445BFB5D" w14:textId="77777777" w:rsidR="00EE4B8F" w:rsidRDefault="00EE4B8F" w:rsidP="008E2676">
            <w:pPr>
              <w:jc w:val="center"/>
              <w:rPr>
                <w:rFonts w:ascii="宋体" w:hAnsi="宋体"/>
                <w:szCs w:val="21"/>
              </w:rPr>
            </w:pPr>
            <w:r>
              <w:rPr>
                <w:rFonts w:ascii="宋体" w:hAnsi="宋体" w:hint="eastAsia"/>
                <w:szCs w:val="21"/>
              </w:rPr>
              <w:t>堵</w:t>
            </w:r>
          </w:p>
        </w:tc>
        <w:tc>
          <w:tcPr>
            <w:tcW w:w="646" w:type="dxa"/>
            <w:tcBorders>
              <w:top w:val="single" w:sz="4" w:space="0" w:color="auto"/>
              <w:left w:val="single" w:sz="4" w:space="0" w:color="auto"/>
              <w:right w:val="single" w:sz="4" w:space="0" w:color="auto"/>
            </w:tcBorders>
            <w:vAlign w:val="center"/>
          </w:tcPr>
          <w:p w14:paraId="17C6F687" w14:textId="77777777" w:rsidR="00EE4B8F" w:rsidRDefault="00EE4B8F" w:rsidP="008E2676">
            <w:pPr>
              <w:jc w:val="center"/>
              <w:rPr>
                <w:rFonts w:ascii="宋体" w:hAnsi="宋体"/>
                <w:szCs w:val="21"/>
              </w:rPr>
            </w:pPr>
            <w:r>
              <w:rPr>
                <w:rFonts w:ascii="宋体" w:hAnsi="宋体" w:hint="eastAsia"/>
                <w:szCs w:val="21"/>
              </w:rPr>
              <w:t>抽</w:t>
            </w:r>
          </w:p>
        </w:tc>
        <w:tc>
          <w:tcPr>
            <w:tcW w:w="644" w:type="dxa"/>
            <w:tcBorders>
              <w:top w:val="single" w:sz="4" w:space="0" w:color="auto"/>
              <w:left w:val="single" w:sz="4" w:space="0" w:color="auto"/>
              <w:right w:val="single" w:sz="4" w:space="0" w:color="auto"/>
            </w:tcBorders>
            <w:vAlign w:val="center"/>
          </w:tcPr>
          <w:p w14:paraId="46EC676B" w14:textId="77777777" w:rsidR="00EE4B8F" w:rsidRDefault="00EE4B8F" w:rsidP="008E2676">
            <w:pPr>
              <w:jc w:val="center"/>
              <w:rPr>
                <w:rFonts w:ascii="宋体" w:hAnsi="宋体"/>
                <w:szCs w:val="21"/>
              </w:rPr>
            </w:pPr>
            <w:r>
              <w:rPr>
                <w:rFonts w:ascii="宋体" w:hAnsi="宋体" w:hint="eastAsia"/>
                <w:szCs w:val="21"/>
              </w:rPr>
              <w:t>堵</w:t>
            </w:r>
          </w:p>
        </w:tc>
        <w:tc>
          <w:tcPr>
            <w:tcW w:w="646" w:type="dxa"/>
            <w:tcBorders>
              <w:top w:val="single" w:sz="4" w:space="0" w:color="auto"/>
              <w:left w:val="single" w:sz="4" w:space="0" w:color="auto"/>
              <w:right w:val="single" w:sz="4" w:space="0" w:color="auto"/>
            </w:tcBorders>
            <w:vAlign w:val="center"/>
          </w:tcPr>
          <w:p w14:paraId="76484D8F" w14:textId="77777777" w:rsidR="00EE4B8F" w:rsidRDefault="00EE4B8F" w:rsidP="008E2676">
            <w:pPr>
              <w:jc w:val="center"/>
              <w:rPr>
                <w:rFonts w:ascii="宋体" w:hAnsi="宋体"/>
                <w:szCs w:val="21"/>
              </w:rPr>
            </w:pPr>
            <w:r>
              <w:rPr>
                <w:rFonts w:ascii="宋体" w:hAnsi="宋体" w:hint="eastAsia"/>
                <w:szCs w:val="21"/>
              </w:rPr>
              <w:t>抽</w:t>
            </w:r>
          </w:p>
        </w:tc>
        <w:tc>
          <w:tcPr>
            <w:tcW w:w="644" w:type="dxa"/>
            <w:tcBorders>
              <w:top w:val="single" w:sz="4" w:space="0" w:color="auto"/>
              <w:left w:val="single" w:sz="4" w:space="0" w:color="auto"/>
              <w:right w:val="single" w:sz="4" w:space="0" w:color="auto"/>
            </w:tcBorders>
            <w:vAlign w:val="center"/>
          </w:tcPr>
          <w:p w14:paraId="4ED4510C" w14:textId="77777777" w:rsidR="00EE4B8F" w:rsidRDefault="00EE4B8F" w:rsidP="008E2676">
            <w:pPr>
              <w:jc w:val="center"/>
              <w:rPr>
                <w:rFonts w:ascii="宋体" w:hAnsi="宋体"/>
                <w:szCs w:val="21"/>
              </w:rPr>
            </w:pPr>
            <w:r>
              <w:rPr>
                <w:rFonts w:ascii="宋体" w:hAnsi="宋体" w:hint="eastAsia"/>
                <w:szCs w:val="21"/>
              </w:rPr>
              <w:t>堵</w:t>
            </w:r>
          </w:p>
        </w:tc>
        <w:tc>
          <w:tcPr>
            <w:tcW w:w="649" w:type="dxa"/>
            <w:tcBorders>
              <w:top w:val="single" w:sz="4" w:space="0" w:color="auto"/>
              <w:left w:val="single" w:sz="4" w:space="0" w:color="auto"/>
              <w:right w:val="single" w:sz="12" w:space="0" w:color="auto"/>
            </w:tcBorders>
            <w:vAlign w:val="center"/>
          </w:tcPr>
          <w:p w14:paraId="42361AFE" w14:textId="77777777" w:rsidR="00EE4B8F" w:rsidRDefault="00EE4B8F" w:rsidP="008E2676">
            <w:pPr>
              <w:jc w:val="center"/>
              <w:rPr>
                <w:rFonts w:ascii="宋体" w:hAnsi="宋体"/>
                <w:szCs w:val="21"/>
              </w:rPr>
            </w:pPr>
            <w:r>
              <w:rPr>
                <w:rFonts w:ascii="宋体" w:hAnsi="宋体" w:hint="eastAsia"/>
                <w:szCs w:val="21"/>
              </w:rPr>
              <w:t>抽</w:t>
            </w:r>
          </w:p>
        </w:tc>
      </w:tr>
      <w:tr w:rsidR="00EE4B8F" w14:paraId="6E45FD8A" w14:textId="77777777" w:rsidTr="008E2676">
        <w:trPr>
          <w:trHeight w:val="698"/>
          <w:jc w:val="center"/>
        </w:trPr>
        <w:tc>
          <w:tcPr>
            <w:tcW w:w="1667" w:type="dxa"/>
            <w:tcBorders>
              <w:left w:val="single" w:sz="12" w:space="0" w:color="auto"/>
              <w:right w:val="single" w:sz="4" w:space="0" w:color="auto"/>
            </w:tcBorders>
            <w:vAlign w:val="center"/>
          </w:tcPr>
          <w:p w14:paraId="5D1E4B8B" w14:textId="77777777" w:rsidR="00EE4B8F" w:rsidRDefault="00EE4B8F" w:rsidP="008E2676">
            <w:pPr>
              <w:jc w:val="center"/>
              <w:rPr>
                <w:rFonts w:ascii="宋体" w:hAnsi="宋体"/>
                <w:szCs w:val="21"/>
              </w:rPr>
            </w:pPr>
          </w:p>
        </w:tc>
        <w:tc>
          <w:tcPr>
            <w:tcW w:w="643" w:type="dxa"/>
            <w:tcBorders>
              <w:left w:val="single" w:sz="4" w:space="0" w:color="auto"/>
              <w:right w:val="single" w:sz="4" w:space="0" w:color="auto"/>
            </w:tcBorders>
            <w:vAlign w:val="center"/>
          </w:tcPr>
          <w:p w14:paraId="6E4508AE" w14:textId="77777777" w:rsidR="00EE4B8F" w:rsidRDefault="00EE4B8F" w:rsidP="008E2676">
            <w:pPr>
              <w:jc w:val="center"/>
              <w:rPr>
                <w:rFonts w:ascii="宋体" w:hAnsi="宋体"/>
                <w:szCs w:val="21"/>
              </w:rPr>
            </w:pPr>
          </w:p>
        </w:tc>
        <w:tc>
          <w:tcPr>
            <w:tcW w:w="644" w:type="dxa"/>
            <w:tcBorders>
              <w:left w:val="single" w:sz="4" w:space="0" w:color="auto"/>
              <w:right w:val="single" w:sz="4" w:space="0" w:color="auto"/>
            </w:tcBorders>
            <w:vAlign w:val="center"/>
          </w:tcPr>
          <w:p w14:paraId="696AFEB5" w14:textId="77777777" w:rsidR="00EE4B8F" w:rsidRDefault="00EE4B8F" w:rsidP="008E2676">
            <w:pPr>
              <w:jc w:val="center"/>
              <w:rPr>
                <w:rFonts w:ascii="宋体" w:hAnsi="宋体"/>
                <w:szCs w:val="21"/>
              </w:rPr>
            </w:pPr>
          </w:p>
        </w:tc>
        <w:tc>
          <w:tcPr>
            <w:tcW w:w="644" w:type="dxa"/>
            <w:tcBorders>
              <w:left w:val="single" w:sz="4" w:space="0" w:color="auto"/>
              <w:right w:val="single" w:sz="4" w:space="0" w:color="auto"/>
            </w:tcBorders>
            <w:vAlign w:val="center"/>
          </w:tcPr>
          <w:p w14:paraId="48BA5D90" w14:textId="77777777" w:rsidR="00EE4B8F" w:rsidRDefault="00EE4B8F" w:rsidP="008E2676">
            <w:pPr>
              <w:jc w:val="center"/>
              <w:rPr>
                <w:rFonts w:ascii="宋体" w:hAnsi="宋体"/>
                <w:szCs w:val="21"/>
              </w:rPr>
            </w:pPr>
          </w:p>
        </w:tc>
        <w:tc>
          <w:tcPr>
            <w:tcW w:w="644" w:type="dxa"/>
            <w:tcBorders>
              <w:top w:val="single" w:sz="4" w:space="0" w:color="auto"/>
              <w:left w:val="single" w:sz="4" w:space="0" w:color="auto"/>
              <w:right w:val="single" w:sz="4" w:space="0" w:color="auto"/>
            </w:tcBorders>
            <w:vAlign w:val="center"/>
          </w:tcPr>
          <w:p w14:paraId="30A44829" w14:textId="77777777" w:rsidR="00EE4B8F" w:rsidRDefault="00EE4B8F" w:rsidP="008E2676">
            <w:pPr>
              <w:jc w:val="center"/>
              <w:rPr>
                <w:rFonts w:ascii="宋体" w:hAnsi="宋体"/>
                <w:szCs w:val="21"/>
              </w:rPr>
            </w:pPr>
          </w:p>
        </w:tc>
        <w:tc>
          <w:tcPr>
            <w:tcW w:w="644" w:type="dxa"/>
            <w:tcBorders>
              <w:top w:val="single" w:sz="4" w:space="0" w:color="auto"/>
              <w:left w:val="single" w:sz="4" w:space="0" w:color="auto"/>
              <w:right w:val="single" w:sz="4" w:space="0" w:color="auto"/>
            </w:tcBorders>
            <w:vAlign w:val="center"/>
          </w:tcPr>
          <w:p w14:paraId="2971277C" w14:textId="77777777" w:rsidR="00EE4B8F" w:rsidRDefault="00EE4B8F" w:rsidP="008E2676">
            <w:pPr>
              <w:jc w:val="center"/>
              <w:rPr>
                <w:rFonts w:ascii="宋体" w:hAnsi="宋体"/>
                <w:szCs w:val="21"/>
              </w:rPr>
            </w:pPr>
          </w:p>
        </w:tc>
        <w:tc>
          <w:tcPr>
            <w:tcW w:w="646" w:type="dxa"/>
            <w:tcBorders>
              <w:top w:val="single" w:sz="4" w:space="0" w:color="auto"/>
              <w:left w:val="single" w:sz="4" w:space="0" w:color="auto"/>
              <w:right w:val="single" w:sz="4" w:space="0" w:color="auto"/>
            </w:tcBorders>
            <w:vAlign w:val="center"/>
          </w:tcPr>
          <w:p w14:paraId="75048AAC" w14:textId="77777777" w:rsidR="00EE4B8F" w:rsidRDefault="00EE4B8F" w:rsidP="008E2676">
            <w:pPr>
              <w:jc w:val="center"/>
              <w:rPr>
                <w:rFonts w:ascii="宋体" w:hAnsi="宋体"/>
                <w:szCs w:val="21"/>
              </w:rPr>
            </w:pPr>
          </w:p>
        </w:tc>
        <w:tc>
          <w:tcPr>
            <w:tcW w:w="643" w:type="dxa"/>
            <w:tcBorders>
              <w:top w:val="single" w:sz="4" w:space="0" w:color="auto"/>
              <w:left w:val="single" w:sz="4" w:space="0" w:color="auto"/>
              <w:right w:val="single" w:sz="4" w:space="0" w:color="auto"/>
            </w:tcBorders>
            <w:vAlign w:val="center"/>
          </w:tcPr>
          <w:p w14:paraId="4A48E564" w14:textId="77777777" w:rsidR="00EE4B8F" w:rsidRDefault="00EE4B8F" w:rsidP="008E2676">
            <w:pPr>
              <w:jc w:val="center"/>
              <w:rPr>
                <w:rFonts w:ascii="宋体" w:hAnsi="宋体"/>
                <w:szCs w:val="21"/>
              </w:rPr>
            </w:pPr>
          </w:p>
        </w:tc>
        <w:tc>
          <w:tcPr>
            <w:tcW w:w="646" w:type="dxa"/>
            <w:tcBorders>
              <w:top w:val="single" w:sz="4" w:space="0" w:color="auto"/>
              <w:left w:val="single" w:sz="4" w:space="0" w:color="auto"/>
              <w:right w:val="single" w:sz="4" w:space="0" w:color="auto"/>
            </w:tcBorders>
            <w:vAlign w:val="center"/>
          </w:tcPr>
          <w:p w14:paraId="6994FF5F" w14:textId="77777777" w:rsidR="00EE4B8F" w:rsidRDefault="00EE4B8F" w:rsidP="008E2676">
            <w:pPr>
              <w:jc w:val="center"/>
              <w:rPr>
                <w:rFonts w:ascii="宋体" w:hAnsi="宋体"/>
                <w:szCs w:val="21"/>
              </w:rPr>
            </w:pPr>
          </w:p>
        </w:tc>
        <w:tc>
          <w:tcPr>
            <w:tcW w:w="644" w:type="dxa"/>
            <w:tcBorders>
              <w:top w:val="single" w:sz="4" w:space="0" w:color="auto"/>
              <w:left w:val="single" w:sz="4" w:space="0" w:color="auto"/>
              <w:right w:val="single" w:sz="4" w:space="0" w:color="auto"/>
            </w:tcBorders>
            <w:vAlign w:val="center"/>
          </w:tcPr>
          <w:p w14:paraId="1415DBBF" w14:textId="77777777" w:rsidR="00EE4B8F" w:rsidRDefault="00EE4B8F" w:rsidP="008E2676">
            <w:pPr>
              <w:jc w:val="center"/>
              <w:rPr>
                <w:rFonts w:ascii="宋体" w:hAnsi="宋体"/>
                <w:szCs w:val="21"/>
              </w:rPr>
            </w:pPr>
          </w:p>
        </w:tc>
        <w:tc>
          <w:tcPr>
            <w:tcW w:w="646" w:type="dxa"/>
            <w:tcBorders>
              <w:top w:val="single" w:sz="4" w:space="0" w:color="auto"/>
              <w:left w:val="single" w:sz="4" w:space="0" w:color="auto"/>
              <w:right w:val="single" w:sz="4" w:space="0" w:color="auto"/>
            </w:tcBorders>
            <w:vAlign w:val="center"/>
          </w:tcPr>
          <w:p w14:paraId="259BE802" w14:textId="77777777" w:rsidR="00EE4B8F" w:rsidRDefault="00EE4B8F" w:rsidP="008E2676">
            <w:pPr>
              <w:jc w:val="center"/>
              <w:rPr>
                <w:rFonts w:ascii="宋体" w:hAnsi="宋体"/>
                <w:szCs w:val="21"/>
              </w:rPr>
            </w:pPr>
          </w:p>
        </w:tc>
        <w:tc>
          <w:tcPr>
            <w:tcW w:w="644" w:type="dxa"/>
            <w:tcBorders>
              <w:top w:val="single" w:sz="4" w:space="0" w:color="auto"/>
              <w:left w:val="single" w:sz="4" w:space="0" w:color="auto"/>
              <w:right w:val="single" w:sz="4" w:space="0" w:color="auto"/>
            </w:tcBorders>
            <w:vAlign w:val="center"/>
          </w:tcPr>
          <w:p w14:paraId="6920625A" w14:textId="77777777" w:rsidR="00EE4B8F" w:rsidRDefault="00EE4B8F" w:rsidP="008E2676">
            <w:pPr>
              <w:jc w:val="center"/>
              <w:rPr>
                <w:rFonts w:ascii="宋体" w:hAnsi="宋体"/>
                <w:szCs w:val="21"/>
              </w:rPr>
            </w:pPr>
          </w:p>
        </w:tc>
        <w:tc>
          <w:tcPr>
            <w:tcW w:w="649" w:type="dxa"/>
            <w:tcBorders>
              <w:top w:val="single" w:sz="4" w:space="0" w:color="auto"/>
              <w:left w:val="single" w:sz="4" w:space="0" w:color="auto"/>
              <w:right w:val="single" w:sz="12" w:space="0" w:color="auto"/>
            </w:tcBorders>
            <w:vAlign w:val="center"/>
          </w:tcPr>
          <w:p w14:paraId="1A69F76E" w14:textId="77777777" w:rsidR="00EE4B8F" w:rsidRDefault="00EE4B8F" w:rsidP="008E2676">
            <w:pPr>
              <w:jc w:val="center"/>
              <w:rPr>
                <w:rFonts w:ascii="宋体" w:hAnsi="宋体"/>
                <w:szCs w:val="21"/>
              </w:rPr>
            </w:pPr>
          </w:p>
        </w:tc>
      </w:tr>
      <w:tr w:rsidR="00EE4B8F" w14:paraId="1B1EB4EC" w14:textId="77777777" w:rsidTr="008E2676">
        <w:trPr>
          <w:trHeight w:val="2493"/>
          <w:jc w:val="center"/>
        </w:trPr>
        <w:tc>
          <w:tcPr>
            <w:tcW w:w="9404" w:type="dxa"/>
            <w:gridSpan w:val="13"/>
            <w:tcBorders>
              <w:top w:val="single" w:sz="4" w:space="0" w:color="auto"/>
              <w:left w:val="single" w:sz="12" w:space="0" w:color="auto"/>
              <w:right w:val="single" w:sz="12" w:space="0" w:color="auto"/>
            </w:tcBorders>
            <w:vAlign w:val="center"/>
          </w:tcPr>
          <w:p w14:paraId="0E1C9B62" w14:textId="77777777" w:rsidR="00EE4B8F" w:rsidRDefault="00EE4B8F" w:rsidP="008E2676">
            <w:pPr>
              <w:rPr>
                <w:rFonts w:ascii="宋体" w:hAnsi="宋体"/>
                <w:szCs w:val="21"/>
              </w:rPr>
            </w:pPr>
            <w:r>
              <w:rPr>
                <w:rFonts w:ascii="宋体" w:hAnsi="宋体" w:hint="eastAsia"/>
                <w:szCs w:val="21"/>
              </w:rPr>
              <w:t>盲板位置图：</w:t>
            </w:r>
          </w:p>
          <w:p w14:paraId="7A81C901" w14:textId="77777777" w:rsidR="00EE4B8F" w:rsidRDefault="00EE4B8F" w:rsidP="008E2676">
            <w:pPr>
              <w:rPr>
                <w:rFonts w:ascii="宋体" w:hAnsi="宋体"/>
                <w:szCs w:val="21"/>
              </w:rPr>
            </w:pPr>
          </w:p>
          <w:p w14:paraId="6009135D" w14:textId="77777777" w:rsidR="00EE4B8F" w:rsidRDefault="00EE4B8F" w:rsidP="008E2676">
            <w:pPr>
              <w:rPr>
                <w:rFonts w:ascii="宋体" w:hAnsi="宋体"/>
                <w:szCs w:val="21"/>
              </w:rPr>
            </w:pPr>
          </w:p>
          <w:p w14:paraId="5738B51E" w14:textId="77777777" w:rsidR="00EE4B8F" w:rsidRDefault="00EE4B8F" w:rsidP="008E2676">
            <w:pPr>
              <w:rPr>
                <w:rFonts w:ascii="宋体" w:hAnsi="宋体"/>
                <w:szCs w:val="21"/>
              </w:rPr>
            </w:pPr>
          </w:p>
          <w:p w14:paraId="3589340A" w14:textId="77777777" w:rsidR="00EE4B8F" w:rsidRDefault="00EE4B8F" w:rsidP="008E2676">
            <w:pPr>
              <w:rPr>
                <w:rFonts w:ascii="宋体" w:hAnsi="宋体"/>
                <w:szCs w:val="21"/>
              </w:rPr>
            </w:pPr>
          </w:p>
          <w:p w14:paraId="6B9E2BF0" w14:textId="77777777" w:rsidR="00EE4B8F" w:rsidRDefault="00EE4B8F" w:rsidP="008E2676">
            <w:pPr>
              <w:rPr>
                <w:rFonts w:ascii="宋体" w:hAnsi="宋体"/>
                <w:szCs w:val="21"/>
              </w:rPr>
            </w:pPr>
          </w:p>
          <w:p w14:paraId="2E087AE4" w14:textId="77777777" w:rsidR="00EE4B8F" w:rsidRDefault="00EE4B8F" w:rsidP="008E2676">
            <w:pPr>
              <w:rPr>
                <w:rFonts w:ascii="宋体" w:hAnsi="宋体"/>
                <w:szCs w:val="21"/>
              </w:rPr>
            </w:pPr>
          </w:p>
          <w:p w14:paraId="165F5B77" w14:textId="77777777" w:rsidR="00EE4B8F" w:rsidRDefault="00EE4B8F" w:rsidP="008E2676">
            <w:pPr>
              <w:ind w:right="420"/>
              <w:jc w:val="center"/>
              <w:rPr>
                <w:rFonts w:ascii="宋体" w:hAnsi="宋体"/>
                <w:szCs w:val="21"/>
              </w:rPr>
            </w:pPr>
            <w:r>
              <w:rPr>
                <w:rFonts w:ascii="宋体" w:hAnsi="宋体" w:hint="eastAsia"/>
                <w:szCs w:val="21"/>
              </w:rPr>
              <w:t xml:space="preserve">                                                 编制人：</w:t>
            </w:r>
          </w:p>
          <w:p w14:paraId="6344A784" w14:textId="77777777" w:rsidR="00EE4B8F" w:rsidRDefault="00EE4B8F" w:rsidP="008E2676">
            <w:pPr>
              <w:ind w:right="420"/>
              <w:jc w:val="center"/>
              <w:rPr>
                <w:rFonts w:ascii="宋体" w:hAnsi="宋体"/>
                <w:szCs w:val="21"/>
              </w:rPr>
            </w:pPr>
          </w:p>
          <w:p w14:paraId="5BDB5123" w14:textId="77777777" w:rsidR="00EE4B8F" w:rsidRDefault="00EE4B8F" w:rsidP="008E2676">
            <w:pPr>
              <w:ind w:right="420"/>
              <w:jc w:val="center"/>
              <w:rPr>
                <w:rFonts w:ascii="宋体" w:hAnsi="宋体"/>
                <w:szCs w:val="21"/>
              </w:rPr>
            </w:pPr>
            <w:r>
              <w:rPr>
                <w:rFonts w:ascii="宋体" w:hAnsi="宋体" w:hint="eastAsia"/>
                <w:szCs w:val="21"/>
              </w:rPr>
              <w:t xml:space="preserve">                                                           年   月   日</w:t>
            </w:r>
          </w:p>
          <w:p w14:paraId="07C491EC" w14:textId="77777777" w:rsidR="00EE4B8F" w:rsidRDefault="00EE4B8F" w:rsidP="008E2676">
            <w:pPr>
              <w:wordWrap w:val="0"/>
              <w:jc w:val="right"/>
              <w:rPr>
                <w:rFonts w:ascii="宋体" w:hAnsi="宋体"/>
                <w:szCs w:val="21"/>
              </w:rPr>
            </w:pPr>
          </w:p>
        </w:tc>
      </w:tr>
      <w:tr w:rsidR="00EE4B8F" w14:paraId="18016730" w14:textId="77777777" w:rsidTr="008E2676">
        <w:trPr>
          <w:trHeight w:val="1002"/>
          <w:jc w:val="center"/>
        </w:trPr>
        <w:tc>
          <w:tcPr>
            <w:tcW w:w="9404" w:type="dxa"/>
            <w:gridSpan w:val="13"/>
            <w:tcBorders>
              <w:top w:val="single" w:sz="4" w:space="0" w:color="auto"/>
              <w:left w:val="single" w:sz="12" w:space="0" w:color="auto"/>
              <w:right w:val="single" w:sz="12" w:space="0" w:color="auto"/>
            </w:tcBorders>
            <w:vAlign w:val="center"/>
          </w:tcPr>
          <w:p w14:paraId="040F7F54" w14:textId="77777777" w:rsidR="00EE4B8F" w:rsidRDefault="00EE4B8F" w:rsidP="008E2676">
            <w:pPr>
              <w:rPr>
                <w:rFonts w:ascii="宋体" w:hAnsi="宋体"/>
                <w:szCs w:val="21"/>
              </w:rPr>
            </w:pPr>
            <w:r>
              <w:rPr>
                <w:rFonts w:ascii="宋体" w:hAnsi="宋体" w:hint="eastAsia"/>
                <w:szCs w:val="21"/>
              </w:rPr>
              <w:t>安全措施：</w:t>
            </w:r>
          </w:p>
          <w:p w14:paraId="619478D4" w14:textId="77777777" w:rsidR="00EE4B8F" w:rsidRDefault="00EE4B8F" w:rsidP="008E2676">
            <w:pPr>
              <w:rPr>
                <w:rFonts w:ascii="宋体" w:hAnsi="宋体"/>
                <w:szCs w:val="21"/>
              </w:rPr>
            </w:pPr>
          </w:p>
          <w:p w14:paraId="17EC4984" w14:textId="77777777" w:rsidR="00EE4B8F" w:rsidRDefault="00EE4B8F" w:rsidP="008E2676">
            <w:pPr>
              <w:rPr>
                <w:rFonts w:ascii="宋体" w:hAnsi="宋体"/>
                <w:szCs w:val="21"/>
              </w:rPr>
            </w:pPr>
          </w:p>
          <w:p w14:paraId="5ECD0107" w14:textId="77777777" w:rsidR="00EE4B8F" w:rsidRDefault="00EE4B8F" w:rsidP="008E2676">
            <w:pPr>
              <w:rPr>
                <w:rFonts w:ascii="宋体" w:hAnsi="宋体"/>
                <w:szCs w:val="21"/>
              </w:rPr>
            </w:pPr>
          </w:p>
          <w:p w14:paraId="79AD4C98" w14:textId="77777777" w:rsidR="00EE4B8F" w:rsidRDefault="00EE4B8F" w:rsidP="008E2676">
            <w:pPr>
              <w:rPr>
                <w:rFonts w:ascii="宋体" w:hAnsi="宋体"/>
                <w:szCs w:val="21"/>
              </w:rPr>
            </w:pPr>
          </w:p>
          <w:p w14:paraId="0860685F" w14:textId="77777777" w:rsidR="00EE4B8F" w:rsidRDefault="00EE4B8F" w:rsidP="008E2676">
            <w:pPr>
              <w:jc w:val="right"/>
              <w:rPr>
                <w:rFonts w:ascii="宋体" w:hAnsi="宋体"/>
                <w:szCs w:val="21"/>
              </w:rPr>
            </w:pPr>
          </w:p>
          <w:p w14:paraId="7590AF71" w14:textId="77777777" w:rsidR="00EE4B8F" w:rsidRDefault="00EE4B8F" w:rsidP="008E2676">
            <w:pPr>
              <w:wordWrap w:val="0"/>
              <w:ind w:right="420"/>
              <w:jc w:val="center"/>
              <w:rPr>
                <w:rFonts w:ascii="宋体" w:hAnsi="宋体"/>
                <w:szCs w:val="21"/>
              </w:rPr>
            </w:pPr>
            <w:r>
              <w:rPr>
                <w:rFonts w:ascii="宋体" w:hAnsi="宋体" w:hint="eastAsia"/>
                <w:szCs w:val="21"/>
              </w:rPr>
              <w:t xml:space="preserve">                                      生产车间（分厂）负责人：</w:t>
            </w:r>
          </w:p>
          <w:p w14:paraId="4AA78553" w14:textId="77777777" w:rsidR="00EE4B8F" w:rsidRDefault="00EE4B8F" w:rsidP="008E2676">
            <w:pPr>
              <w:wordWrap w:val="0"/>
              <w:ind w:right="420"/>
              <w:jc w:val="center"/>
              <w:rPr>
                <w:rFonts w:ascii="宋体" w:hAnsi="宋体"/>
                <w:szCs w:val="21"/>
              </w:rPr>
            </w:pPr>
          </w:p>
          <w:p w14:paraId="17B2A3FC" w14:textId="77777777" w:rsidR="00EE4B8F" w:rsidRDefault="00EE4B8F" w:rsidP="008E2676">
            <w:pPr>
              <w:wordWrap w:val="0"/>
              <w:ind w:right="420"/>
              <w:jc w:val="center"/>
              <w:rPr>
                <w:rFonts w:ascii="宋体" w:hAnsi="宋体"/>
                <w:szCs w:val="21"/>
              </w:rPr>
            </w:pPr>
            <w:r>
              <w:rPr>
                <w:rFonts w:ascii="宋体" w:hAnsi="宋体" w:hint="eastAsia"/>
                <w:szCs w:val="21"/>
              </w:rPr>
              <w:t xml:space="preserve">                                                       年   月   日</w:t>
            </w:r>
          </w:p>
          <w:p w14:paraId="3B49C46D" w14:textId="77777777" w:rsidR="00EE4B8F" w:rsidRDefault="00EE4B8F" w:rsidP="008E2676">
            <w:pPr>
              <w:jc w:val="right"/>
              <w:rPr>
                <w:rFonts w:ascii="宋体" w:hAnsi="宋体"/>
                <w:szCs w:val="21"/>
              </w:rPr>
            </w:pPr>
          </w:p>
        </w:tc>
      </w:tr>
      <w:tr w:rsidR="00EE4B8F" w14:paraId="491FC615" w14:textId="77777777" w:rsidTr="008E2676">
        <w:trPr>
          <w:trHeight w:val="1002"/>
          <w:jc w:val="center"/>
        </w:trPr>
        <w:tc>
          <w:tcPr>
            <w:tcW w:w="9404" w:type="dxa"/>
            <w:gridSpan w:val="13"/>
            <w:tcBorders>
              <w:top w:val="single" w:sz="4" w:space="0" w:color="auto"/>
              <w:left w:val="single" w:sz="12" w:space="0" w:color="auto"/>
              <w:right w:val="single" w:sz="12" w:space="0" w:color="auto"/>
            </w:tcBorders>
            <w:vAlign w:val="center"/>
          </w:tcPr>
          <w:p w14:paraId="08E04AE6" w14:textId="77777777" w:rsidR="00EE4B8F" w:rsidRDefault="00EE4B8F" w:rsidP="008E2676">
            <w:pPr>
              <w:rPr>
                <w:rFonts w:ascii="宋体" w:hAnsi="宋体"/>
                <w:szCs w:val="21"/>
              </w:rPr>
            </w:pPr>
            <w:r>
              <w:rPr>
                <w:rFonts w:ascii="宋体" w:hAnsi="宋体" w:hint="eastAsia"/>
                <w:szCs w:val="21"/>
              </w:rPr>
              <w:t>盲板抽堵作业单位确认意见：</w:t>
            </w:r>
          </w:p>
          <w:p w14:paraId="1FA5FE59" w14:textId="77777777" w:rsidR="00EE4B8F" w:rsidRDefault="00EE4B8F" w:rsidP="008E2676">
            <w:pPr>
              <w:rPr>
                <w:rFonts w:ascii="宋体" w:hAnsi="宋体"/>
                <w:szCs w:val="21"/>
              </w:rPr>
            </w:pPr>
          </w:p>
          <w:p w14:paraId="3E1B56ED" w14:textId="77777777" w:rsidR="00EE4B8F" w:rsidRDefault="00EE4B8F" w:rsidP="008E2676">
            <w:pPr>
              <w:rPr>
                <w:rFonts w:ascii="宋体" w:hAnsi="宋体"/>
                <w:szCs w:val="21"/>
              </w:rPr>
            </w:pPr>
          </w:p>
          <w:p w14:paraId="39E29D96" w14:textId="77777777" w:rsidR="00EE4B8F" w:rsidRDefault="00EE4B8F" w:rsidP="008E2676">
            <w:pPr>
              <w:rPr>
                <w:rFonts w:ascii="宋体" w:hAnsi="宋体"/>
                <w:szCs w:val="21"/>
              </w:rPr>
            </w:pPr>
          </w:p>
          <w:p w14:paraId="45C45504" w14:textId="77777777" w:rsidR="00EE4B8F" w:rsidRDefault="00EE4B8F" w:rsidP="008E2676">
            <w:pPr>
              <w:jc w:val="right"/>
              <w:rPr>
                <w:rFonts w:ascii="宋体" w:hAnsi="宋体"/>
                <w:szCs w:val="21"/>
              </w:rPr>
            </w:pPr>
          </w:p>
          <w:p w14:paraId="17FE45E9" w14:textId="77777777" w:rsidR="00EE4B8F" w:rsidRDefault="00EE4B8F" w:rsidP="008E2676">
            <w:pPr>
              <w:wordWrap w:val="0"/>
              <w:ind w:right="420"/>
              <w:jc w:val="center"/>
              <w:rPr>
                <w:rFonts w:ascii="宋体" w:hAnsi="宋体"/>
                <w:szCs w:val="21"/>
              </w:rPr>
            </w:pPr>
            <w:r>
              <w:rPr>
                <w:rFonts w:ascii="宋体" w:hAnsi="宋体" w:hint="eastAsia"/>
                <w:szCs w:val="21"/>
              </w:rPr>
              <w:t xml:space="preserve">                                      作业单位负责人：</w:t>
            </w:r>
          </w:p>
          <w:p w14:paraId="10CCABC0" w14:textId="77777777" w:rsidR="00EE4B8F" w:rsidRDefault="00EE4B8F" w:rsidP="008E2676">
            <w:pPr>
              <w:wordWrap w:val="0"/>
              <w:ind w:right="420"/>
              <w:jc w:val="center"/>
              <w:rPr>
                <w:rFonts w:ascii="宋体" w:hAnsi="宋体"/>
                <w:szCs w:val="21"/>
              </w:rPr>
            </w:pPr>
          </w:p>
          <w:p w14:paraId="16E5AFC2" w14:textId="77777777" w:rsidR="00EE4B8F" w:rsidRDefault="00EE4B8F" w:rsidP="008E2676">
            <w:pPr>
              <w:wordWrap w:val="0"/>
              <w:ind w:right="420"/>
              <w:jc w:val="center"/>
              <w:rPr>
                <w:rFonts w:ascii="宋体" w:hAnsi="宋体"/>
                <w:szCs w:val="21"/>
              </w:rPr>
            </w:pPr>
            <w:r>
              <w:rPr>
                <w:rFonts w:ascii="宋体" w:hAnsi="宋体" w:hint="eastAsia"/>
                <w:szCs w:val="21"/>
              </w:rPr>
              <w:t xml:space="preserve">                                                       年   月   日</w:t>
            </w:r>
          </w:p>
          <w:p w14:paraId="04945223" w14:textId="77777777" w:rsidR="00EE4B8F" w:rsidRDefault="00EE4B8F" w:rsidP="008E2676">
            <w:pPr>
              <w:rPr>
                <w:rFonts w:ascii="宋体" w:hAnsi="宋体"/>
                <w:szCs w:val="21"/>
              </w:rPr>
            </w:pPr>
          </w:p>
        </w:tc>
      </w:tr>
      <w:tr w:rsidR="00EE4B8F" w14:paraId="5B8ABF5B" w14:textId="77777777" w:rsidTr="008E2676">
        <w:trPr>
          <w:trHeight w:val="2445"/>
          <w:jc w:val="center"/>
        </w:trPr>
        <w:tc>
          <w:tcPr>
            <w:tcW w:w="9404" w:type="dxa"/>
            <w:gridSpan w:val="13"/>
            <w:tcBorders>
              <w:top w:val="single" w:sz="4" w:space="0" w:color="auto"/>
              <w:left w:val="single" w:sz="12" w:space="0" w:color="auto"/>
              <w:bottom w:val="single" w:sz="12" w:space="0" w:color="auto"/>
              <w:right w:val="single" w:sz="12" w:space="0" w:color="auto"/>
            </w:tcBorders>
            <w:vAlign w:val="center"/>
          </w:tcPr>
          <w:p w14:paraId="62FEE466" w14:textId="77777777" w:rsidR="00EE4B8F" w:rsidRDefault="00EE4B8F" w:rsidP="008E2676">
            <w:pPr>
              <w:rPr>
                <w:rFonts w:ascii="宋体" w:hAnsi="宋体"/>
                <w:szCs w:val="21"/>
              </w:rPr>
            </w:pPr>
            <w:r>
              <w:rPr>
                <w:rFonts w:ascii="宋体" w:hAnsi="宋体" w:hint="eastAsia"/>
                <w:szCs w:val="21"/>
              </w:rPr>
              <w:t>审批意见：</w:t>
            </w:r>
          </w:p>
          <w:p w14:paraId="678D15E9" w14:textId="77777777" w:rsidR="00EE4B8F" w:rsidRDefault="00EE4B8F" w:rsidP="008E2676">
            <w:pPr>
              <w:rPr>
                <w:rFonts w:ascii="宋体" w:hAnsi="宋体"/>
                <w:szCs w:val="21"/>
              </w:rPr>
            </w:pPr>
          </w:p>
          <w:p w14:paraId="2A8E8B53" w14:textId="77777777" w:rsidR="00EE4B8F" w:rsidRDefault="00EE4B8F" w:rsidP="008E2676">
            <w:pPr>
              <w:rPr>
                <w:rFonts w:ascii="宋体" w:hAnsi="宋体"/>
                <w:szCs w:val="21"/>
              </w:rPr>
            </w:pPr>
          </w:p>
          <w:p w14:paraId="3983B669" w14:textId="77777777" w:rsidR="00EE4B8F" w:rsidRDefault="00EE4B8F" w:rsidP="008E2676">
            <w:pPr>
              <w:rPr>
                <w:rFonts w:ascii="宋体" w:hAnsi="宋体"/>
                <w:szCs w:val="21"/>
              </w:rPr>
            </w:pPr>
          </w:p>
          <w:p w14:paraId="0CF9AA06" w14:textId="77777777" w:rsidR="00EE4B8F" w:rsidRDefault="00EE4B8F" w:rsidP="008E2676">
            <w:pPr>
              <w:wordWrap w:val="0"/>
              <w:ind w:right="420"/>
              <w:jc w:val="center"/>
              <w:rPr>
                <w:rFonts w:ascii="宋体" w:hAnsi="宋体"/>
                <w:szCs w:val="21"/>
              </w:rPr>
            </w:pPr>
            <w:r>
              <w:rPr>
                <w:rFonts w:ascii="宋体" w:hAnsi="宋体" w:hint="eastAsia"/>
                <w:szCs w:val="21"/>
              </w:rPr>
              <w:t xml:space="preserve">                                        批准人：</w:t>
            </w:r>
          </w:p>
          <w:p w14:paraId="60FC4D6B" w14:textId="77777777" w:rsidR="00EE4B8F" w:rsidRDefault="00EE4B8F" w:rsidP="008E2676">
            <w:pPr>
              <w:wordWrap w:val="0"/>
              <w:ind w:right="420"/>
              <w:jc w:val="center"/>
              <w:rPr>
                <w:rFonts w:ascii="宋体" w:hAnsi="宋体"/>
                <w:szCs w:val="21"/>
              </w:rPr>
            </w:pPr>
          </w:p>
          <w:p w14:paraId="4A32E646" w14:textId="77777777" w:rsidR="00EE4B8F" w:rsidRDefault="00EE4B8F" w:rsidP="008E2676">
            <w:pPr>
              <w:wordWrap w:val="0"/>
              <w:ind w:right="420"/>
              <w:jc w:val="center"/>
              <w:rPr>
                <w:rFonts w:ascii="宋体" w:hAnsi="宋体"/>
                <w:szCs w:val="21"/>
              </w:rPr>
            </w:pPr>
            <w:r>
              <w:rPr>
                <w:rFonts w:ascii="宋体" w:hAnsi="宋体" w:hint="eastAsia"/>
                <w:szCs w:val="21"/>
              </w:rPr>
              <w:t xml:space="preserve">                                                       年   月   日</w:t>
            </w:r>
          </w:p>
          <w:p w14:paraId="1DB8F48E" w14:textId="77777777" w:rsidR="00EE4B8F" w:rsidRDefault="00EE4B8F" w:rsidP="008E2676">
            <w:pPr>
              <w:rPr>
                <w:rFonts w:ascii="宋体" w:hAnsi="宋体"/>
                <w:szCs w:val="21"/>
              </w:rPr>
            </w:pPr>
          </w:p>
        </w:tc>
      </w:tr>
    </w:tbl>
    <w:p w14:paraId="74DBE2BE" w14:textId="77777777" w:rsidR="00EE4B8F" w:rsidRDefault="00EE4B8F" w:rsidP="00EE4B8F">
      <w:pPr>
        <w:pStyle w:val="1"/>
        <w:spacing w:line="240" w:lineRule="auto"/>
        <w:jc w:val="center"/>
        <w:rPr>
          <w:sz w:val="28"/>
          <w:szCs w:val="28"/>
        </w:rPr>
        <w:sectPr w:rsidR="00EE4B8F">
          <w:type w:val="nextColumn"/>
          <w:pgSz w:w="11906" w:h="16838"/>
          <w:pgMar w:top="1418" w:right="1134" w:bottom="1134" w:left="1134" w:header="851" w:footer="737" w:gutter="284"/>
          <w:paperSrc w:first="7" w:other="7"/>
          <w:cols w:space="720"/>
          <w:docGrid w:linePitch="312"/>
        </w:sectPr>
      </w:pPr>
      <w:bookmarkStart w:id="172" w:name="_Toc299719352"/>
      <w:bookmarkStart w:id="173" w:name="_Toc299719501"/>
    </w:p>
    <w:p w14:paraId="32968750" w14:textId="77777777" w:rsidR="00EE4B8F" w:rsidRDefault="00EE4B8F" w:rsidP="00EE4B8F">
      <w:pPr>
        <w:keepNext/>
        <w:keepLines/>
        <w:jc w:val="center"/>
        <w:outlineLvl w:val="3"/>
        <w:rPr>
          <w:sz w:val="28"/>
          <w:szCs w:val="28"/>
        </w:rPr>
      </w:pPr>
      <w:bookmarkStart w:id="174" w:name="_Toc334616239"/>
      <w:r>
        <w:rPr>
          <w:rFonts w:ascii="宋体" w:hAnsi="宋体" w:hint="eastAsia"/>
          <w:b/>
          <w:bCs/>
          <w:sz w:val="28"/>
          <w:szCs w:val="28"/>
        </w:rPr>
        <w:lastRenderedPageBreak/>
        <w:t>受限空间安全作业证</w:t>
      </w:r>
      <w:bookmarkEnd w:id="172"/>
      <w:bookmarkEnd w:id="173"/>
      <w:bookmarkEnd w:id="174"/>
    </w:p>
    <w:p w14:paraId="53D1DE4E" w14:textId="77777777" w:rsidR="00EE4B8F" w:rsidRDefault="00EE4B8F" w:rsidP="009D7577">
      <w:pPr>
        <w:spacing w:afterLines="50" w:after="120"/>
        <w:ind w:firstLineChars="450" w:firstLine="945"/>
        <w:rPr>
          <w:szCs w:val="21"/>
        </w:rPr>
      </w:pPr>
      <w:r>
        <w:rPr>
          <w:rFonts w:hint="eastAsia"/>
          <w:szCs w:val="21"/>
        </w:rPr>
        <w:t>生产车间（分厂）：</w:t>
      </w:r>
      <w:r>
        <w:rPr>
          <w:rFonts w:hint="eastAsia"/>
          <w:szCs w:val="21"/>
        </w:rPr>
        <w:t xml:space="preserve">                                                </w:t>
      </w:r>
      <w:r>
        <w:rPr>
          <w:rFonts w:hint="eastAsia"/>
          <w:szCs w:val="21"/>
        </w:rPr>
        <w:t>编号：</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6"/>
        <w:gridCol w:w="1103"/>
        <w:gridCol w:w="1654"/>
        <w:gridCol w:w="1261"/>
        <w:gridCol w:w="1262"/>
        <w:gridCol w:w="1261"/>
        <w:gridCol w:w="1262"/>
        <w:gridCol w:w="1262"/>
      </w:tblGrid>
      <w:tr w:rsidR="00EE4B8F" w14:paraId="75A81E95" w14:textId="77777777" w:rsidTr="008E2676">
        <w:trPr>
          <w:trHeight w:val="536"/>
          <w:jc w:val="center"/>
        </w:trPr>
        <w:tc>
          <w:tcPr>
            <w:tcW w:w="616" w:type="dxa"/>
            <w:vMerge w:val="restart"/>
            <w:tcBorders>
              <w:top w:val="single" w:sz="12" w:space="0" w:color="auto"/>
              <w:left w:val="single" w:sz="12" w:space="0" w:color="auto"/>
              <w:right w:val="single" w:sz="4" w:space="0" w:color="auto"/>
            </w:tcBorders>
            <w:vAlign w:val="center"/>
          </w:tcPr>
          <w:p w14:paraId="354A32CC" w14:textId="77777777" w:rsidR="00EE4B8F" w:rsidRDefault="00EE4B8F" w:rsidP="008E2676">
            <w:pPr>
              <w:jc w:val="center"/>
              <w:rPr>
                <w:rFonts w:ascii="宋体" w:hAnsi="宋体"/>
                <w:szCs w:val="21"/>
              </w:rPr>
            </w:pPr>
            <w:r>
              <w:rPr>
                <w:rFonts w:ascii="宋体" w:hAnsi="宋体" w:hint="eastAsia"/>
                <w:szCs w:val="21"/>
              </w:rPr>
              <w:t>受</w:t>
            </w:r>
          </w:p>
          <w:p w14:paraId="7A8B9B7D" w14:textId="77777777" w:rsidR="00EE4B8F" w:rsidRDefault="00EE4B8F" w:rsidP="008E2676">
            <w:pPr>
              <w:jc w:val="center"/>
              <w:rPr>
                <w:rFonts w:ascii="宋体" w:hAnsi="宋体"/>
                <w:szCs w:val="21"/>
              </w:rPr>
            </w:pPr>
            <w:r>
              <w:rPr>
                <w:rFonts w:ascii="宋体" w:hAnsi="宋体" w:hint="eastAsia"/>
                <w:szCs w:val="21"/>
              </w:rPr>
              <w:t>限</w:t>
            </w:r>
          </w:p>
          <w:p w14:paraId="58D91361" w14:textId="77777777" w:rsidR="00EE4B8F" w:rsidRDefault="00EE4B8F" w:rsidP="008E2676">
            <w:pPr>
              <w:jc w:val="center"/>
              <w:rPr>
                <w:rFonts w:ascii="宋体" w:hAnsi="宋体"/>
                <w:szCs w:val="21"/>
              </w:rPr>
            </w:pPr>
            <w:r>
              <w:rPr>
                <w:rFonts w:ascii="宋体" w:hAnsi="宋体" w:hint="eastAsia"/>
                <w:szCs w:val="21"/>
              </w:rPr>
              <w:t>空</w:t>
            </w:r>
          </w:p>
          <w:p w14:paraId="1AC94B94" w14:textId="77777777" w:rsidR="00EE4B8F" w:rsidRDefault="00EE4B8F" w:rsidP="008E2676">
            <w:pPr>
              <w:jc w:val="center"/>
              <w:rPr>
                <w:rFonts w:ascii="宋体" w:hAnsi="宋体"/>
                <w:szCs w:val="21"/>
              </w:rPr>
            </w:pPr>
            <w:r>
              <w:rPr>
                <w:rFonts w:ascii="宋体" w:hAnsi="宋体" w:hint="eastAsia"/>
                <w:szCs w:val="21"/>
              </w:rPr>
              <w:t>间</w:t>
            </w:r>
          </w:p>
          <w:p w14:paraId="3765305A" w14:textId="77777777" w:rsidR="00EE4B8F" w:rsidRDefault="00EE4B8F" w:rsidP="008E2676">
            <w:pPr>
              <w:jc w:val="center"/>
              <w:rPr>
                <w:rFonts w:ascii="宋体" w:hAnsi="宋体"/>
                <w:szCs w:val="21"/>
              </w:rPr>
            </w:pPr>
            <w:r>
              <w:rPr>
                <w:rFonts w:ascii="宋体" w:hAnsi="宋体" w:hint="eastAsia"/>
                <w:szCs w:val="21"/>
              </w:rPr>
              <w:t>所</w:t>
            </w:r>
          </w:p>
          <w:p w14:paraId="3FFCC064" w14:textId="77777777" w:rsidR="00EE4B8F" w:rsidRDefault="00EE4B8F" w:rsidP="008E2676">
            <w:pPr>
              <w:jc w:val="center"/>
              <w:rPr>
                <w:rFonts w:ascii="宋体" w:hAnsi="宋体"/>
                <w:szCs w:val="21"/>
              </w:rPr>
            </w:pPr>
            <w:r>
              <w:rPr>
                <w:rFonts w:ascii="宋体" w:hAnsi="宋体" w:hint="eastAsia"/>
                <w:szCs w:val="21"/>
              </w:rPr>
              <w:t>在</w:t>
            </w:r>
          </w:p>
          <w:p w14:paraId="5E6D920B" w14:textId="77777777" w:rsidR="00EE4B8F" w:rsidRDefault="00EE4B8F" w:rsidP="008E2676">
            <w:pPr>
              <w:jc w:val="center"/>
              <w:rPr>
                <w:rFonts w:ascii="宋体" w:hAnsi="宋体"/>
                <w:szCs w:val="21"/>
              </w:rPr>
            </w:pPr>
            <w:r>
              <w:rPr>
                <w:rFonts w:ascii="宋体" w:hAnsi="宋体" w:hint="eastAsia"/>
                <w:szCs w:val="21"/>
              </w:rPr>
              <w:t>单</w:t>
            </w:r>
          </w:p>
          <w:p w14:paraId="2C88A868" w14:textId="77777777" w:rsidR="00EE4B8F" w:rsidRDefault="00EE4B8F" w:rsidP="008E2676">
            <w:pPr>
              <w:jc w:val="center"/>
              <w:rPr>
                <w:rFonts w:ascii="宋体" w:hAnsi="宋体"/>
                <w:szCs w:val="21"/>
              </w:rPr>
            </w:pPr>
            <w:r>
              <w:rPr>
                <w:rFonts w:ascii="宋体" w:hAnsi="宋体" w:hint="eastAsia"/>
                <w:szCs w:val="21"/>
              </w:rPr>
              <w:t>位</w:t>
            </w:r>
          </w:p>
          <w:p w14:paraId="11B173A7" w14:textId="77777777" w:rsidR="00EE4B8F" w:rsidRDefault="00EE4B8F" w:rsidP="008E2676">
            <w:pPr>
              <w:jc w:val="center"/>
              <w:rPr>
                <w:rFonts w:ascii="宋体" w:hAnsi="宋体"/>
                <w:szCs w:val="21"/>
              </w:rPr>
            </w:pPr>
            <w:r>
              <w:rPr>
                <w:rFonts w:ascii="宋体" w:hAnsi="宋体" w:hint="eastAsia"/>
                <w:szCs w:val="21"/>
              </w:rPr>
              <w:t>负</w:t>
            </w:r>
          </w:p>
          <w:p w14:paraId="5FAE8749" w14:textId="77777777" w:rsidR="00EE4B8F" w:rsidRDefault="00EE4B8F" w:rsidP="008E2676">
            <w:pPr>
              <w:jc w:val="center"/>
              <w:rPr>
                <w:rFonts w:ascii="宋体" w:hAnsi="宋体"/>
                <w:szCs w:val="21"/>
              </w:rPr>
            </w:pPr>
            <w:r>
              <w:rPr>
                <w:rFonts w:ascii="宋体" w:hAnsi="宋体" w:hint="eastAsia"/>
                <w:szCs w:val="21"/>
              </w:rPr>
              <w:t>责</w:t>
            </w:r>
          </w:p>
          <w:p w14:paraId="4588EF82" w14:textId="77777777" w:rsidR="00EE4B8F" w:rsidRDefault="00EE4B8F" w:rsidP="008E2676">
            <w:pPr>
              <w:jc w:val="center"/>
              <w:rPr>
                <w:rFonts w:ascii="宋体" w:hAnsi="宋体"/>
                <w:szCs w:val="21"/>
              </w:rPr>
            </w:pPr>
            <w:r>
              <w:rPr>
                <w:rFonts w:ascii="宋体" w:hAnsi="宋体" w:hint="eastAsia"/>
                <w:szCs w:val="21"/>
              </w:rPr>
              <w:t>项</w:t>
            </w:r>
          </w:p>
          <w:p w14:paraId="31592EF6" w14:textId="77777777" w:rsidR="00EE4B8F" w:rsidRDefault="00EE4B8F" w:rsidP="008E2676">
            <w:pPr>
              <w:jc w:val="center"/>
              <w:rPr>
                <w:rFonts w:ascii="宋体" w:hAnsi="宋体"/>
                <w:szCs w:val="21"/>
              </w:rPr>
            </w:pPr>
            <w:r>
              <w:rPr>
                <w:rFonts w:ascii="宋体" w:hAnsi="宋体" w:hint="eastAsia"/>
                <w:szCs w:val="21"/>
              </w:rPr>
              <w:t>目</w:t>
            </w:r>
          </w:p>
          <w:p w14:paraId="456B59F3" w14:textId="77777777" w:rsidR="00EE4B8F" w:rsidRDefault="00EE4B8F" w:rsidP="008E2676">
            <w:pPr>
              <w:jc w:val="center"/>
              <w:rPr>
                <w:rFonts w:ascii="宋体" w:hAnsi="宋体"/>
                <w:szCs w:val="21"/>
              </w:rPr>
            </w:pPr>
            <w:r>
              <w:rPr>
                <w:rFonts w:ascii="宋体" w:hAnsi="宋体" w:hint="eastAsia"/>
                <w:szCs w:val="21"/>
              </w:rPr>
              <w:t>栏</w:t>
            </w:r>
          </w:p>
        </w:tc>
        <w:tc>
          <w:tcPr>
            <w:tcW w:w="9065" w:type="dxa"/>
            <w:gridSpan w:val="7"/>
            <w:tcBorders>
              <w:top w:val="single" w:sz="12" w:space="0" w:color="auto"/>
              <w:left w:val="single" w:sz="4" w:space="0" w:color="auto"/>
              <w:right w:val="single" w:sz="12" w:space="0" w:color="auto"/>
            </w:tcBorders>
            <w:vAlign w:val="center"/>
          </w:tcPr>
          <w:p w14:paraId="42669D2A" w14:textId="77777777" w:rsidR="00EE4B8F" w:rsidRDefault="00EE4B8F" w:rsidP="008E2676">
            <w:pPr>
              <w:rPr>
                <w:rFonts w:ascii="宋体" w:hAnsi="宋体"/>
                <w:szCs w:val="21"/>
              </w:rPr>
            </w:pPr>
            <w:r>
              <w:rPr>
                <w:rFonts w:ascii="宋体" w:hAnsi="宋体" w:hint="eastAsia"/>
                <w:szCs w:val="21"/>
              </w:rPr>
              <w:t>受限空间所在单位：</w:t>
            </w:r>
          </w:p>
        </w:tc>
      </w:tr>
      <w:tr w:rsidR="00EE4B8F" w14:paraId="0662AFFE" w14:textId="77777777" w:rsidTr="008E2676">
        <w:trPr>
          <w:trHeight w:val="536"/>
          <w:jc w:val="center"/>
        </w:trPr>
        <w:tc>
          <w:tcPr>
            <w:tcW w:w="616" w:type="dxa"/>
            <w:vMerge/>
            <w:tcBorders>
              <w:left w:val="single" w:sz="12" w:space="0" w:color="auto"/>
              <w:right w:val="single" w:sz="4" w:space="0" w:color="auto"/>
            </w:tcBorders>
            <w:vAlign w:val="center"/>
          </w:tcPr>
          <w:p w14:paraId="4DAA4186" w14:textId="77777777" w:rsidR="00EE4B8F" w:rsidRDefault="00EE4B8F" w:rsidP="008E2676">
            <w:pPr>
              <w:jc w:val="center"/>
              <w:rPr>
                <w:rFonts w:ascii="宋体" w:hAnsi="宋体"/>
                <w:szCs w:val="21"/>
              </w:rPr>
            </w:pPr>
          </w:p>
        </w:tc>
        <w:tc>
          <w:tcPr>
            <w:tcW w:w="9065" w:type="dxa"/>
            <w:gridSpan w:val="7"/>
            <w:tcBorders>
              <w:left w:val="single" w:sz="4" w:space="0" w:color="auto"/>
              <w:right w:val="single" w:sz="12" w:space="0" w:color="auto"/>
            </w:tcBorders>
            <w:vAlign w:val="center"/>
          </w:tcPr>
          <w:p w14:paraId="17A09437" w14:textId="77777777" w:rsidR="00EE4B8F" w:rsidRDefault="00EE4B8F" w:rsidP="008E2676">
            <w:pPr>
              <w:rPr>
                <w:rFonts w:ascii="宋体" w:hAnsi="宋体"/>
                <w:szCs w:val="21"/>
              </w:rPr>
            </w:pPr>
            <w:r>
              <w:rPr>
                <w:rFonts w:ascii="宋体" w:hAnsi="宋体" w:hint="eastAsia"/>
                <w:szCs w:val="21"/>
              </w:rPr>
              <w:t>受限空间名称：</w:t>
            </w:r>
          </w:p>
        </w:tc>
      </w:tr>
      <w:tr w:rsidR="00EE4B8F" w14:paraId="2E8A5016" w14:textId="77777777" w:rsidTr="008E2676">
        <w:trPr>
          <w:trHeight w:val="536"/>
          <w:jc w:val="center"/>
        </w:trPr>
        <w:tc>
          <w:tcPr>
            <w:tcW w:w="616" w:type="dxa"/>
            <w:vMerge/>
            <w:tcBorders>
              <w:left w:val="single" w:sz="12" w:space="0" w:color="auto"/>
              <w:right w:val="single" w:sz="4" w:space="0" w:color="auto"/>
            </w:tcBorders>
            <w:vAlign w:val="center"/>
          </w:tcPr>
          <w:p w14:paraId="1306449F" w14:textId="77777777" w:rsidR="00EE4B8F" w:rsidRDefault="00EE4B8F" w:rsidP="008E2676">
            <w:pPr>
              <w:jc w:val="center"/>
              <w:rPr>
                <w:rFonts w:ascii="宋体" w:hAnsi="宋体"/>
                <w:szCs w:val="21"/>
              </w:rPr>
            </w:pPr>
          </w:p>
        </w:tc>
        <w:tc>
          <w:tcPr>
            <w:tcW w:w="9065" w:type="dxa"/>
            <w:gridSpan w:val="7"/>
            <w:tcBorders>
              <w:left w:val="single" w:sz="4" w:space="0" w:color="auto"/>
              <w:right w:val="single" w:sz="12" w:space="0" w:color="auto"/>
            </w:tcBorders>
            <w:vAlign w:val="center"/>
          </w:tcPr>
          <w:p w14:paraId="728334B7" w14:textId="77777777" w:rsidR="00EE4B8F" w:rsidRDefault="00EE4B8F" w:rsidP="008E2676">
            <w:pPr>
              <w:rPr>
                <w:rFonts w:ascii="宋体" w:hAnsi="宋体"/>
                <w:szCs w:val="21"/>
              </w:rPr>
            </w:pPr>
            <w:r>
              <w:rPr>
                <w:rFonts w:ascii="宋体" w:hAnsi="宋体" w:hint="eastAsia"/>
                <w:szCs w:val="21"/>
              </w:rPr>
              <w:t>检修作业内容：</w:t>
            </w:r>
          </w:p>
        </w:tc>
      </w:tr>
      <w:tr w:rsidR="00EE4B8F" w14:paraId="560A6F49" w14:textId="77777777" w:rsidTr="008E2676">
        <w:trPr>
          <w:trHeight w:val="536"/>
          <w:jc w:val="center"/>
        </w:trPr>
        <w:tc>
          <w:tcPr>
            <w:tcW w:w="616" w:type="dxa"/>
            <w:vMerge/>
            <w:tcBorders>
              <w:left w:val="single" w:sz="12" w:space="0" w:color="auto"/>
              <w:right w:val="single" w:sz="4" w:space="0" w:color="auto"/>
            </w:tcBorders>
            <w:vAlign w:val="center"/>
          </w:tcPr>
          <w:p w14:paraId="0B2F1C5C" w14:textId="77777777" w:rsidR="00EE4B8F" w:rsidRDefault="00EE4B8F" w:rsidP="008E2676">
            <w:pPr>
              <w:jc w:val="center"/>
              <w:rPr>
                <w:rFonts w:ascii="宋体" w:hAnsi="宋体"/>
                <w:szCs w:val="21"/>
              </w:rPr>
            </w:pPr>
          </w:p>
        </w:tc>
        <w:tc>
          <w:tcPr>
            <w:tcW w:w="9065" w:type="dxa"/>
            <w:gridSpan w:val="7"/>
            <w:tcBorders>
              <w:left w:val="single" w:sz="4" w:space="0" w:color="auto"/>
              <w:right w:val="single" w:sz="12" w:space="0" w:color="auto"/>
            </w:tcBorders>
            <w:vAlign w:val="center"/>
          </w:tcPr>
          <w:p w14:paraId="295FAA06" w14:textId="77777777" w:rsidR="00EE4B8F" w:rsidRDefault="00EE4B8F" w:rsidP="008E2676">
            <w:pPr>
              <w:rPr>
                <w:rFonts w:ascii="宋体" w:hAnsi="宋体"/>
                <w:szCs w:val="21"/>
              </w:rPr>
            </w:pPr>
            <w:r>
              <w:rPr>
                <w:rFonts w:ascii="宋体" w:hAnsi="宋体" w:hint="eastAsia"/>
                <w:szCs w:val="21"/>
              </w:rPr>
              <w:t>受限空间主要介质：</w:t>
            </w:r>
          </w:p>
        </w:tc>
      </w:tr>
      <w:tr w:rsidR="00EE4B8F" w14:paraId="678E5B01" w14:textId="77777777" w:rsidTr="008E2676">
        <w:trPr>
          <w:trHeight w:val="536"/>
          <w:jc w:val="center"/>
        </w:trPr>
        <w:tc>
          <w:tcPr>
            <w:tcW w:w="616" w:type="dxa"/>
            <w:vMerge/>
            <w:tcBorders>
              <w:left w:val="single" w:sz="12" w:space="0" w:color="auto"/>
              <w:right w:val="single" w:sz="4" w:space="0" w:color="auto"/>
            </w:tcBorders>
            <w:vAlign w:val="center"/>
          </w:tcPr>
          <w:p w14:paraId="695C2BD1" w14:textId="77777777" w:rsidR="00EE4B8F" w:rsidRDefault="00EE4B8F" w:rsidP="008E2676">
            <w:pPr>
              <w:jc w:val="center"/>
              <w:rPr>
                <w:rFonts w:ascii="宋体" w:hAnsi="宋体"/>
                <w:szCs w:val="21"/>
              </w:rPr>
            </w:pPr>
          </w:p>
        </w:tc>
        <w:tc>
          <w:tcPr>
            <w:tcW w:w="9065" w:type="dxa"/>
            <w:gridSpan w:val="7"/>
            <w:tcBorders>
              <w:left w:val="single" w:sz="4" w:space="0" w:color="auto"/>
              <w:right w:val="single" w:sz="12" w:space="0" w:color="auto"/>
            </w:tcBorders>
            <w:vAlign w:val="center"/>
          </w:tcPr>
          <w:p w14:paraId="1009EB23" w14:textId="77777777" w:rsidR="00EE4B8F" w:rsidRDefault="00EE4B8F" w:rsidP="008E2676">
            <w:pPr>
              <w:rPr>
                <w:rFonts w:ascii="宋体" w:hAnsi="宋体"/>
                <w:szCs w:val="21"/>
              </w:rPr>
            </w:pPr>
            <w:r>
              <w:rPr>
                <w:rFonts w:ascii="宋体" w:hAnsi="宋体" w:hint="eastAsia"/>
                <w:szCs w:val="21"/>
              </w:rPr>
              <w:t>作业时间：           年   月   日   时起至        年   月   日   时止</w:t>
            </w:r>
          </w:p>
        </w:tc>
      </w:tr>
      <w:tr w:rsidR="00EE4B8F" w14:paraId="20C9DA02" w14:textId="77777777" w:rsidTr="008E2676">
        <w:trPr>
          <w:trHeight w:val="536"/>
          <w:jc w:val="center"/>
        </w:trPr>
        <w:tc>
          <w:tcPr>
            <w:tcW w:w="616" w:type="dxa"/>
            <w:vMerge/>
            <w:tcBorders>
              <w:left w:val="single" w:sz="12" w:space="0" w:color="auto"/>
              <w:right w:val="single" w:sz="4" w:space="0" w:color="auto"/>
            </w:tcBorders>
            <w:vAlign w:val="center"/>
          </w:tcPr>
          <w:p w14:paraId="5B462588" w14:textId="77777777" w:rsidR="00EE4B8F" w:rsidRDefault="00EE4B8F" w:rsidP="008E2676">
            <w:pPr>
              <w:jc w:val="center"/>
              <w:rPr>
                <w:rFonts w:ascii="宋体" w:hAnsi="宋体"/>
                <w:szCs w:val="21"/>
              </w:rPr>
            </w:pPr>
          </w:p>
        </w:tc>
        <w:tc>
          <w:tcPr>
            <w:tcW w:w="9065" w:type="dxa"/>
            <w:gridSpan w:val="7"/>
            <w:tcBorders>
              <w:left w:val="single" w:sz="4" w:space="0" w:color="auto"/>
              <w:right w:val="single" w:sz="12" w:space="0" w:color="auto"/>
            </w:tcBorders>
            <w:vAlign w:val="center"/>
          </w:tcPr>
          <w:p w14:paraId="2D1AA906" w14:textId="77777777" w:rsidR="00EE4B8F" w:rsidRDefault="00EE4B8F" w:rsidP="008E2676">
            <w:pPr>
              <w:rPr>
                <w:rFonts w:ascii="宋体" w:hAnsi="宋体"/>
                <w:szCs w:val="21"/>
              </w:rPr>
            </w:pPr>
            <w:r>
              <w:rPr>
                <w:rFonts w:ascii="宋体" w:hAnsi="宋体" w:hint="eastAsia"/>
                <w:szCs w:val="21"/>
              </w:rPr>
              <w:t>隔绝安全措施：</w:t>
            </w:r>
          </w:p>
          <w:p w14:paraId="72D3241E" w14:textId="77777777" w:rsidR="00EE4B8F" w:rsidRDefault="00EE4B8F" w:rsidP="008E2676">
            <w:pPr>
              <w:rPr>
                <w:rFonts w:ascii="宋体" w:hAnsi="宋体"/>
                <w:szCs w:val="21"/>
              </w:rPr>
            </w:pPr>
          </w:p>
          <w:p w14:paraId="291D840B" w14:textId="77777777" w:rsidR="00EE4B8F" w:rsidRDefault="00EE4B8F" w:rsidP="008E2676">
            <w:pPr>
              <w:rPr>
                <w:rFonts w:ascii="宋体" w:hAnsi="宋体"/>
                <w:szCs w:val="21"/>
              </w:rPr>
            </w:pPr>
          </w:p>
          <w:p w14:paraId="6C5F5842" w14:textId="77777777" w:rsidR="00EE4B8F" w:rsidRDefault="00EE4B8F" w:rsidP="008E2676">
            <w:pPr>
              <w:ind w:firstLineChars="2750" w:firstLine="5775"/>
              <w:rPr>
                <w:rFonts w:ascii="宋体" w:hAnsi="宋体"/>
                <w:szCs w:val="21"/>
              </w:rPr>
            </w:pPr>
            <w:r>
              <w:rPr>
                <w:rFonts w:ascii="宋体" w:hAnsi="宋体" w:hint="eastAsia"/>
                <w:szCs w:val="21"/>
              </w:rPr>
              <w:t>确认人签字：</w:t>
            </w:r>
          </w:p>
        </w:tc>
      </w:tr>
      <w:tr w:rsidR="00EE4B8F" w14:paraId="4CF4368D" w14:textId="77777777" w:rsidTr="008E2676">
        <w:trPr>
          <w:trHeight w:val="536"/>
          <w:jc w:val="center"/>
        </w:trPr>
        <w:tc>
          <w:tcPr>
            <w:tcW w:w="616" w:type="dxa"/>
            <w:vMerge/>
            <w:tcBorders>
              <w:left w:val="single" w:sz="12" w:space="0" w:color="auto"/>
              <w:right w:val="single" w:sz="4" w:space="0" w:color="auto"/>
            </w:tcBorders>
            <w:vAlign w:val="center"/>
          </w:tcPr>
          <w:p w14:paraId="7ABD4648" w14:textId="77777777" w:rsidR="00EE4B8F" w:rsidRDefault="00EE4B8F" w:rsidP="008E2676">
            <w:pPr>
              <w:jc w:val="center"/>
              <w:rPr>
                <w:rFonts w:ascii="宋体" w:hAnsi="宋体"/>
                <w:szCs w:val="21"/>
              </w:rPr>
            </w:pPr>
          </w:p>
        </w:tc>
        <w:tc>
          <w:tcPr>
            <w:tcW w:w="9065" w:type="dxa"/>
            <w:gridSpan w:val="7"/>
            <w:tcBorders>
              <w:left w:val="single" w:sz="4" w:space="0" w:color="auto"/>
              <w:right w:val="single" w:sz="12" w:space="0" w:color="auto"/>
            </w:tcBorders>
            <w:vAlign w:val="center"/>
          </w:tcPr>
          <w:p w14:paraId="4A3E23E7" w14:textId="77777777" w:rsidR="00EE4B8F" w:rsidRDefault="00EE4B8F" w:rsidP="008E2676">
            <w:pPr>
              <w:rPr>
                <w:rFonts w:ascii="宋体" w:hAnsi="宋体"/>
                <w:szCs w:val="21"/>
              </w:rPr>
            </w:pPr>
            <w:r>
              <w:rPr>
                <w:rFonts w:ascii="宋体" w:hAnsi="宋体" w:hint="eastAsia"/>
                <w:szCs w:val="21"/>
              </w:rPr>
              <w:t>负责人：                                               年   月   日</w:t>
            </w:r>
          </w:p>
        </w:tc>
      </w:tr>
      <w:tr w:rsidR="00EE4B8F" w14:paraId="14604A7B" w14:textId="77777777" w:rsidTr="008E2676">
        <w:trPr>
          <w:trHeight w:val="536"/>
          <w:jc w:val="center"/>
        </w:trPr>
        <w:tc>
          <w:tcPr>
            <w:tcW w:w="616" w:type="dxa"/>
            <w:vMerge w:val="restart"/>
            <w:tcBorders>
              <w:left w:val="single" w:sz="12" w:space="0" w:color="auto"/>
              <w:right w:val="single" w:sz="4" w:space="0" w:color="auto"/>
            </w:tcBorders>
            <w:vAlign w:val="center"/>
          </w:tcPr>
          <w:p w14:paraId="4FDD8CB3" w14:textId="77777777" w:rsidR="00EE4B8F" w:rsidRDefault="00EE4B8F" w:rsidP="008E2676">
            <w:pPr>
              <w:jc w:val="center"/>
              <w:rPr>
                <w:rFonts w:ascii="宋体" w:hAnsi="宋体"/>
                <w:szCs w:val="21"/>
              </w:rPr>
            </w:pPr>
            <w:r>
              <w:rPr>
                <w:rFonts w:ascii="宋体" w:hAnsi="宋体" w:hint="eastAsia"/>
                <w:szCs w:val="21"/>
              </w:rPr>
              <w:t>作业单位负责项目栏</w:t>
            </w:r>
          </w:p>
        </w:tc>
        <w:tc>
          <w:tcPr>
            <w:tcW w:w="9065" w:type="dxa"/>
            <w:gridSpan w:val="7"/>
            <w:tcBorders>
              <w:left w:val="single" w:sz="4" w:space="0" w:color="auto"/>
              <w:right w:val="single" w:sz="12" w:space="0" w:color="auto"/>
            </w:tcBorders>
            <w:vAlign w:val="center"/>
          </w:tcPr>
          <w:p w14:paraId="016B81D4" w14:textId="77777777" w:rsidR="00EE4B8F" w:rsidRDefault="00EE4B8F" w:rsidP="008E2676">
            <w:pPr>
              <w:rPr>
                <w:rFonts w:ascii="宋体" w:hAnsi="宋体"/>
                <w:szCs w:val="21"/>
              </w:rPr>
            </w:pPr>
            <w:r>
              <w:rPr>
                <w:rFonts w:ascii="宋体" w:hAnsi="宋体" w:hint="eastAsia"/>
                <w:szCs w:val="21"/>
              </w:rPr>
              <w:t>作业单位：</w:t>
            </w:r>
          </w:p>
        </w:tc>
      </w:tr>
      <w:tr w:rsidR="00EE4B8F" w14:paraId="7A9A855D" w14:textId="77777777" w:rsidTr="008E2676">
        <w:trPr>
          <w:trHeight w:val="536"/>
          <w:jc w:val="center"/>
        </w:trPr>
        <w:tc>
          <w:tcPr>
            <w:tcW w:w="616" w:type="dxa"/>
            <w:vMerge/>
            <w:tcBorders>
              <w:left w:val="single" w:sz="12" w:space="0" w:color="auto"/>
              <w:right w:val="single" w:sz="4" w:space="0" w:color="auto"/>
            </w:tcBorders>
            <w:vAlign w:val="center"/>
          </w:tcPr>
          <w:p w14:paraId="4D160775" w14:textId="77777777" w:rsidR="00EE4B8F" w:rsidRDefault="00EE4B8F" w:rsidP="008E2676">
            <w:pPr>
              <w:jc w:val="center"/>
              <w:rPr>
                <w:rFonts w:ascii="宋体" w:hAnsi="宋体"/>
                <w:szCs w:val="21"/>
              </w:rPr>
            </w:pPr>
          </w:p>
        </w:tc>
        <w:tc>
          <w:tcPr>
            <w:tcW w:w="9065" w:type="dxa"/>
            <w:gridSpan w:val="7"/>
            <w:tcBorders>
              <w:left w:val="single" w:sz="4" w:space="0" w:color="auto"/>
              <w:right w:val="single" w:sz="12" w:space="0" w:color="auto"/>
            </w:tcBorders>
            <w:vAlign w:val="center"/>
          </w:tcPr>
          <w:p w14:paraId="6128F060" w14:textId="77777777" w:rsidR="00EE4B8F" w:rsidRDefault="00EE4B8F" w:rsidP="008E2676">
            <w:pPr>
              <w:rPr>
                <w:rFonts w:ascii="宋体" w:hAnsi="宋体"/>
                <w:szCs w:val="21"/>
              </w:rPr>
            </w:pPr>
            <w:r>
              <w:rPr>
                <w:rFonts w:ascii="宋体" w:hAnsi="宋体" w:hint="eastAsia"/>
                <w:szCs w:val="21"/>
              </w:rPr>
              <w:t>作业负责人：</w:t>
            </w:r>
          </w:p>
        </w:tc>
      </w:tr>
      <w:tr w:rsidR="00EE4B8F" w14:paraId="4C0B45C1" w14:textId="77777777" w:rsidTr="008E2676">
        <w:trPr>
          <w:trHeight w:val="536"/>
          <w:jc w:val="center"/>
        </w:trPr>
        <w:tc>
          <w:tcPr>
            <w:tcW w:w="616" w:type="dxa"/>
            <w:vMerge/>
            <w:tcBorders>
              <w:left w:val="single" w:sz="12" w:space="0" w:color="auto"/>
              <w:right w:val="single" w:sz="4" w:space="0" w:color="auto"/>
            </w:tcBorders>
            <w:vAlign w:val="center"/>
          </w:tcPr>
          <w:p w14:paraId="14FB2F9B" w14:textId="77777777" w:rsidR="00EE4B8F" w:rsidRDefault="00EE4B8F" w:rsidP="008E2676">
            <w:pPr>
              <w:jc w:val="center"/>
              <w:rPr>
                <w:rFonts w:ascii="宋体" w:hAnsi="宋体"/>
                <w:szCs w:val="21"/>
              </w:rPr>
            </w:pPr>
          </w:p>
        </w:tc>
        <w:tc>
          <w:tcPr>
            <w:tcW w:w="9065" w:type="dxa"/>
            <w:gridSpan w:val="7"/>
            <w:tcBorders>
              <w:left w:val="single" w:sz="4" w:space="0" w:color="auto"/>
              <w:right w:val="single" w:sz="12" w:space="0" w:color="auto"/>
            </w:tcBorders>
            <w:vAlign w:val="center"/>
          </w:tcPr>
          <w:p w14:paraId="035E19AA" w14:textId="77777777" w:rsidR="00EE4B8F" w:rsidRDefault="00EE4B8F" w:rsidP="008E2676">
            <w:pPr>
              <w:rPr>
                <w:rFonts w:ascii="宋体" w:hAnsi="宋体"/>
                <w:szCs w:val="21"/>
              </w:rPr>
            </w:pPr>
            <w:r>
              <w:rPr>
                <w:rFonts w:ascii="宋体" w:hAnsi="宋体" w:hint="eastAsia"/>
                <w:szCs w:val="21"/>
              </w:rPr>
              <w:t>作业监护人：</w:t>
            </w:r>
          </w:p>
        </w:tc>
      </w:tr>
      <w:tr w:rsidR="00EE4B8F" w14:paraId="209B204E" w14:textId="77777777" w:rsidTr="008E2676">
        <w:trPr>
          <w:trHeight w:val="536"/>
          <w:jc w:val="center"/>
        </w:trPr>
        <w:tc>
          <w:tcPr>
            <w:tcW w:w="616" w:type="dxa"/>
            <w:vMerge/>
            <w:tcBorders>
              <w:left w:val="single" w:sz="12" w:space="0" w:color="auto"/>
              <w:right w:val="single" w:sz="4" w:space="0" w:color="auto"/>
            </w:tcBorders>
            <w:vAlign w:val="center"/>
          </w:tcPr>
          <w:p w14:paraId="677FE363" w14:textId="77777777" w:rsidR="00EE4B8F" w:rsidRDefault="00EE4B8F" w:rsidP="008E2676">
            <w:pPr>
              <w:jc w:val="center"/>
              <w:rPr>
                <w:rFonts w:ascii="宋体" w:hAnsi="宋体"/>
                <w:szCs w:val="21"/>
              </w:rPr>
            </w:pPr>
          </w:p>
        </w:tc>
        <w:tc>
          <w:tcPr>
            <w:tcW w:w="9065" w:type="dxa"/>
            <w:gridSpan w:val="7"/>
            <w:tcBorders>
              <w:left w:val="single" w:sz="4" w:space="0" w:color="auto"/>
              <w:right w:val="single" w:sz="12" w:space="0" w:color="auto"/>
            </w:tcBorders>
            <w:vAlign w:val="center"/>
          </w:tcPr>
          <w:p w14:paraId="30434AD8" w14:textId="77777777" w:rsidR="00EE4B8F" w:rsidRDefault="00EE4B8F" w:rsidP="008E2676">
            <w:pPr>
              <w:rPr>
                <w:rFonts w:ascii="宋体" w:hAnsi="宋体"/>
                <w:szCs w:val="21"/>
              </w:rPr>
            </w:pPr>
            <w:r>
              <w:rPr>
                <w:rFonts w:ascii="宋体" w:hAnsi="宋体" w:hint="eastAsia"/>
                <w:szCs w:val="21"/>
              </w:rPr>
              <w:t>作业中可能产生的有害物质：</w:t>
            </w:r>
          </w:p>
        </w:tc>
      </w:tr>
      <w:tr w:rsidR="00EE4B8F" w14:paraId="10B88771" w14:textId="77777777" w:rsidTr="008E2676">
        <w:trPr>
          <w:trHeight w:val="536"/>
          <w:jc w:val="center"/>
        </w:trPr>
        <w:tc>
          <w:tcPr>
            <w:tcW w:w="616" w:type="dxa"/>
            <w:vMerge/>
            <w:tcBorders>
              <w:left w:val="single" w:sz="12" w:space="0" w:color="auto"/>
              <w:right w:val="single" w:sz="4" w:space="0" w:color="auto"/>
            </w:tcBorders>
            <w:vAlign w:val="center"/>
          </w:tcPr>
          <w:p w14:paraId="7A331006" w14:textId="77777777" w:rsidR="00EE4B8F" w:rsidRDefault="00EE4B8F" w:rsidP="008E2676">
            <w:pPr>
              <w:jc w:val="center"/>
              <w:rPr>
                <w:rFonts w:ascii="宋体" w:hAnsi="宋体"/>
                <w:szCs w:val="21"/>
              </w:rPr>
            </w:pPr>
          </w:p>
        </w:tc>
        <w:tc>
          <w:tcPr>
            <w:tcW w:w="9065" w:type="dxa"/>
            <w:gridSpan w:val="7"/>
            <w:tcBorders>
              <w:left w:val="single" w:sz="4" w:space="0" w:color="auto"/>
              <w:right w:val="single" w:sz="12" w:space="0" w:color="auto"/>
            </w:tcBorders>
            <w:vAlign w:val="center"/>
          </w:tcPr>
          <w:p w14:paraId="13FA9F28" w14:textId="77777777" w:rsidR="00EE4B8F" w:rsidRDefault="00EE4B8F" w:rsidP="008E2676">
            <w:pPr>
              <w:rPr>
                <w:rFonts w:ascii="宋体" w:hAnsi="宋体"/>
                <w:szCs w:val="21"/>
              </w:rPr>
            </w:pPr>
            <w:r>
              <w:rPr>
                <w:rFonts w:ascii="宋体" w:hAnsi="宋体" w:hint="eastAsia"/>
                <w:szCs w:val="21"/>
              </w:rPr>
              <w:t>作业安全措施（包括抢救后备措施）：</w:t>
            </w:r>
          </w:p>
        </w:tc>
      </w:tr>
      <w:tr w:rsidR="00EE4B8F" w14:paraId="792C2684" w14:textId="77777777" w:rsidTr="008E2676">
        <w:trPr>
          <w:trHeight w:val="536"/>
          <w:jc w:val="center"/>
        </w:trPr>
        <w:tc>
          <w:tcPr>
            <w:tcW w:w="616" w:type="dxa"/>
            <w:vMerge/>
            <w:tcBorders>
              <w:left w:val="single" w:sz="12" w:space="0" w:color="auto"/>
              <w:right w:val="single" w:sz="4" w:space="0" w:color="auto"/>
            </w:tcBorders>
            <w:vAlign w:val="center"/>
          </w:tcPr>
          <w:p w14:paraId="1230BF96" w14:textId="77777777" w:rsidR="00EE4B8F" w:rsidRDefault="00EE4B8F" w:rsidP="008E2676">
            <w:pPr>
              <w:jc w:val="center"/>
              <w:rPr>
                <w:rFonts w:ascii="宋体" w:hAnsi="宋体"/>
                <w:szCs w:val="21"/>
              </w:rPr>
            </w:pPr>
          </w:p>
        </w:tc>
        <w:tc>
          <w:tcPr>
            <w:tcW w:w="9065" w:type="dxa"/>
            <w:gridSpan w:val="7"/>
            <w:tcBorders>
              <w:left w:val="single" w:sz="4" w:space="0" w:color="auto"/>
              <w:right w:val="single" w:sz="12" w:space="0" w:color="auto"/>
            </w:tcBorders>
            <w:vAlign w:val="center"/>
          </w:tcPr>
          <w:p w14:paraId="7332A68B" w14:textId="77777777" w:rsidR="00EE4B8F" w:rsidRDefault="00EE4B8F" w:rsidP="008E2676">
            <w:pPr>
              <w:rPr>
                <w:rFonts w:ascii="宋体" w:hAnsi="宋体"/>
                <w:szCs w:val="21"/>
              </w:rPr>
            </w:pPr>
            <w:r>
              <w:rPr>
                <w:rFonts w:ascii="宋体" w:hAnsi="宋体" w:hint="eastAsia"/>
                <w:szCs w:val="21"/>
              </w:rPr>
              <w:t>负责人：                                                年   月   日</w:t>
            </w:r>
          </w:p>
        </w:tc>
      </w:tr>
      <w:tr w:rsidR="00EE4B8F" w14:paraId="7B102CBB" w14:textId="77777777" w:rsidTr="008E2676">
        <w:trPr>
          <w:trHeight w:val="536"/>
          <w:jc w:val="center"/>
        </w:trPr>
        <w:tc>
          <w:tcPr>
            <w:tcW w:w="616" w:type="dxa"/>
            <w:vMerge w:val="restart"/>
            <w:tcBorders>
              <w:left w:val="single" w:sz="12" w:space="0" w:color="auto"/>
              <w:right w:val="single" w:sz="4" w:space="0" w:color="auto"/>
            </w:tcBorders>
            <w:vAlign w:val="center"/>
          </w:tcPr>
          <w:p w14:paraId="2DCE9841" w14:textId="77777777" w:rsidR="00EE4B8F" w:rsidRDefault="00EE4B8F" w:rsidP="008E2676">
            <w:pPr>
              <w:jc w:val="center"/>
              <w:rPr>
                <w:rFonts w:ascii="宋体" w:hAnsi="宋体"/>
                <w:szCs w:val="21"/>
              </w:rPr>
            </w:pPr>
            <w:r>
              <w:rPr>
                <w:rFonts w:ascii="宋体" w:hAnsi="宋体" w:hint="eastAsia"/>
                <w:szCs w:val="21"/>
              </w:rPr>
              <w:t>采样分析</w:t>
            </w:r>
          </w:p>
        </w:tc>
        <w:tc>
          <w:tcPr>
            <w:tcW w:w="1103" w:type="dxa"/>
            <w:tcBorders>
              <w:left w:val="single" w:sz="4" w:space="0" w:color="auto"/>
              <w:right w:val="single" w:sz="4" w:space="0" w:color="auto"/>
            </w:tcBorders>
            <w:vAlign w:val="center"/>
          </w:tcPr>
          <w:p w14:paraId="69B3CAA8" w14:textId="77777777" w:rsidR="00EE4B8F" w:rsidRDefault="00EE4B8F" w:rsidP="008E2676">
            <w:pPr>
              <w:jc w:val="center"/>
              <w:rPr>
                <w:rFonts w:ascii="宋体" w:hAnsi="宋体"/>
                <w:szCs w:val="21"/>
              </w:rPr>
            </w:pPr>
            <w:r>
              <w:rPr>
                <w:rFonts w:ascii="宋体" w:hAnsi="宋体" w:hint="eastAsia"/>
                <w:szCs w:val="21"/>
              </w:rPr>
              <w:t>分析项目</w:t>
            </w:r>
          </w:p>
        </w:tc>
        <w:tc>
          <w:tcPr>
            <w:tcW w:w="1654" w:type="dxa"/>
            <w:tcBorders>
              <w:left w:val="single" w:sz="4" w:space="0" w:color="auto"/>
              <w:right w:val="single" w:sz="4" w:space="0" w:color="auto"/>
            </w:tcBorders>
            <w:vAlign w:val="center"/>
          </w:tcPr>
          <w:p w14:paraId="31726F17" w14:textId="77777777" w:rsidR="00EE4B8F" w:rsidRDefault="00EE4B8F" w:rsidP="008E2676">
            <w:pPr>
              <w:jc w:val="center"/>
              <w:rPr>
                <w:rFonts w:ascii="宋体" w:hAnsi="宋体"/>
                <w:szCs w:val="21"/>
              </w:rPr>
            </w:pPr>
            <w:r>
              <w:rPr>
                <w:rFonts w:ascii="宋体" w:hAnsi="宋体" w:hint="eastAsia"/>
                <w:szCs w:val="21"/>
              </w:rPr>
              <w:t>有毒有害介质</w:t>
            </w:r>
          </w:p>
        </w:tc>
        <w:tc>
          <w:tcPr>
            <w:tcW w:w="1261" w:type="dxa"/>
            <w:tcBorders>
              <w:left w:val="single" w:sz="4" w:space="0" w:color="auto"/>
              <w:right w:val="single" w:sz="4" w:space="0" w:color="auto"/>
            </w:tcBorders>
            <w:vAlign w:val="center"/>
          </w:tcPr>
          <w:p w14:paraId="0E1C99F4" w14:textId="77777777" w:rsidR="00EE4B8F" w:rsidRDefault="00EE4B8F" w:rsidP="008E2676">
            <w:pPr>
              <w:jc w:val="center"/>
              <w:rPr>
                <w:rFonts w:ascii="宋体" w:hAnsi="宋体"/>
                <w:szCs w:val="21"/>
              </w:rPr>
            </w:pPr>
            <w:r>
              <w:rPr>
                <w:rFonts w:ascii="宋体" w:hAnsi="宋体" w:hint="eastAsia"/>
                <w:szCs w:val="21"/>
              </w:rPr>
              <w:t>可燃气</w:t>
            </w:r>
          </w:p>
        </w:tc>
        <w:tc>
          <w:tcPr>
            <w:tcW w:w="1262" w:type="dxa"/>
            <w:tcBorders>
              <w:left w:val="single" w:sz="4" w:space="0" w:color="auto"/>
              <w:right w:val="single" w:sz="4" w:space="0" w:color="auto"/>
            </w:tcBorders>
            <w:vAlign w:val="center"/>
          </w:tcPr>
          <w:p w14:paraId="7A4ADBE3" w14:textId="77777777" w:rsidR="00EE4B8F" w:rsidRDefault="00EE4B8F" w:rsidP="008E2676">
            <w:pPr>
              <w:jc w:val="center"/>
              <w:rPr>
                <w:rFonts w:ascii="宋体" w:hAnsi="宋体"/>
                <w:szCs w:val="21"/>
              </w:rPr>
            </w:pPr>
            <w:r>
              <w:rPr>
                <w:rFonts w:ascii="宋体" w:hAnsi="宋体" w:hint="eastAsia"/>
                <w:szCs w:val="21"/>
              </w:rPr>
              <w:t>氧含量</w:t>
            </w:r>
          </w:p>
        </w:tc>
        <w:tc>
          <w:tcPr>
            <w:tcW w:w="1261" w:type="dxa"/>
            <w:vMerge w:val="restart"/>
            <w:tcBorders>
              <w:left w:val="single" w:sz="4" w:space="0" w:color="auto"/>
              <w:right w:val="single" w:sz="4" w:space="0" w:color="auto"/>
            </w:tcBorders>
            <w:vAlign w:val="center"/>
          </w:tcPr>
          <w:p w14:paraId="24E280CA" w14:textId="77777777" w:rsidR="00EE4B8F" w:rsidRDefault="00EE4B8F" w:rsidP="008E2676">
            <w:pPr>
              <w:jc w:val="center"/>
              <w:rPr>
                <w:rFonts w:ascii="宋体" w:hAnsi="宋体"/>
                <w:szCs w:val="21"/>
              </w:rPr>
            </w:pPr>
            <w:r>
              <w:rPr>
                <w:rFonts w:ascii="宋体" w:hAnsi="宋体" w:hint="eastAsia"/>
                <w:szCs w:val="21"/>
              </w:rPr>
              <w:t>取样时间</w:t>
            </w:r>
          </w:p>
        </w:tc>
        <w:tc>
          <w:tcPr>
            <w:tcW w:w="1262" w:type="dxa"/>
            <w:vMerge w:val="restart"/>
            <w:tcBorders>
              <w:left w:val="single" w:sz="4" w:space="0" w:color="auto"/>
              <w:right w:val="single" w:sz="4" w:space="0" w:color="auto"/>
            </w:tcBorders>
            <w:vAlign w:val="center"/>
          </w:tcPr>
          <w:p w14:paraId="20737976" w14:textId="77777777" w:rsidR="00EE4B8F" w:rsidRDefault="00EE4B8F" w:rsidP="008E2676">
            <w:pPr>
              <w:jc w:val="center"/>
              <w:rPr>
                <w:rFonts w:ascii="宋体" w:hAnsi="宋体"/>
                <w:szCs w:val="21"/>
              </w:rPr>
            </w:pPr>
            <w:r>
              <w:rPr>
                <w:rFonts w:ascii="宋体" w:hAnsi="宋体" w:hint="eastAsia"/>
                <w:szCs w:val="21"/>
              </w:rPr>
              <w:t>取样部位</w:t>
            </w:r>
          </w:p>
        </w:tc>
        <w:tc>
          <w:tcPr>
            <w:tcW w:w="1262" w:type="dxa"/>
            <w:vMerge w:val="restart"/>
            <w:tcBorders>
              <w:left w:val="single" w:sz="4" w:space="0" w:color="auto"/>
              <w:right w:val="single" w:sz="12" w:space="0" w:color="auto"/>
            </w:tcBorders>
            <w:vAlign w:val="center"/>
          </w:tcPr>
          <w:p w14:paraId="09076090" w14:textId="77777777" w:rsidR="00EE4B8F" w:rsidRDefault="00EE4B8F" w:rsidP="008E2676">
            <w:pPr>
              <w:jc w:val="center"/>
              <w:rPr>
                <w:rFonts w:ascii="宋体" w:hAnsi="宋体"/>
                <w:szCs w:val="21"/>
              </w:rPr>
            </w:pPr>
            <w:r>
              <w:rPr>
                <w:rFonts w:ascii="宋体" w:hAnsi="宋体" w:hint="eastAsia"/>
                <w:szCs w:val="21"/>
              </w:rPr>
              <w:t>分析人</w:t>
            </w:r>
          </w:p>
        </w:tc>
      </w:tr>
      <w:tr w:rsidR="00EE4B8F" w14:paraId="39E7C6DE" w14:textId="77777777" w:rsidTr="008E2676">
        <w:trPr>
          <w:trHeight w:val="536"/>
          <w:jc w:val="center"/>
        </w:trPr>
        <w:tc>
          <w:tcPr>
            <w:tcW w:w="616" w:type="dxa"/>
            <w:vMerge/>
            <w:tcBorders>
              <w:left w:val="single" w:sz="12" w:space="0" w:color="auto"/>
              <w:right w:val="single" w:sz="4" w:space="0" w:color="auto"/>
            </w:tcBorders>
            <w:vAlign w:val="center"/>
          </w:tcPr>
          <w:p w14:paraId="3690F985" w14:textId="77777777" w:rsidR="00EE4B8F" w:rsidRDefault="00EE4B8F" w:rsidP="008E2676">
            <w:pPr>
              <w:jc w:val="center"/>
              <w:rPr>
                <w:rFonts w:ascii="宋体" w:hAnsi="宋体"/>
                <w:szCs w:val="21"/>
              </w:rPr>
            </w:pPr>
          </w:p>
        </w:tc>
        <w:tc>
          <w:tcPr>
            <w:tcW w:w="1103" w:type="dxa"/>
            <w:tcBorders>
              <w:left w:val="single" w:sz="4" w:space="0" w:color="auto"/>
              <w:right w:val="single" w:sz="4" w:space="0" w:color="auto"/>
            </w:tcBorders>
            <w:vAlign w:val="center"/>
          </w:tcPr>
          <w:p w14:paraId="72C13942" w14:textId="77777777" w:rsidR="00EE4B8F" w:rsidRDefault="00EE4B8F" w:rsidP="008E2676">
            <w:pPr>
              <w:jc w:val="center"/>
              <w:rPr>
                <w:rFonts w:ascii="宋体" w:hAnsi="宋体"/>
                <w:szCs w:val="21"/>
              </w:rPr>
            </w:pPr>
            <w:r>
              <w:rPr>
                <w:rFonts w:ascii="宋体" w:hAnsi="宋体" w:hint="eastAsia"/>
                <w:szCs w:val="21"/>
              </w:rPr>
              <w:t>分析标准</w:t>
            </w:r>
          </w:p>
        </w:tc>
        <w:tc>
          <w:tcPr>
            <w:tcW w:w="1654" w:type="dxa"/>
            <w:tcBorders>
              <w:left w:val="single" w:sz="4" w:space="0" w:color="auto"/>
              <w:right w:val="single" w:sz="4" w:space="0" w:color="auto"/>
            </w:tcBorders>
            <w:vAlign w:val="center"/>
          </w:tcPr>
          <w:p w14:paraId="79BE7FED" w14:textId="77777777" w:rsidR="00EE4B8F" w:rsidRDefault="00EE4B8F" w:rsidP="008E2676">
            <w:pPr>
              <w:jc w:val="center"/>
              <w:rPr>
                <w:rFonts w:ascii="宋体" w:hAnsi="宋体"/>
                <w:szCs w:val="21"/>
              </w:rPr>
            </w:pPr>
          </w:p>
        </w:tc>
        <w:tc>
          <w:tcPr>
            <w:tcW w:w="1261" w:type="dxa"/>
            <w:tcBorders>
              <w:left w:val="single" w:sz="4" w:space="0" w:color="auto"/>
              <w:right w:val="single" w:sz="4" w:space="0" w:color="auto"/>
            </w:tcBorders>
            <w:vAlign w:val="center"/>
          </w:tcPr>
          <w:p w14:paraId="1C3E971E" w14:textId="77777777" w:rsidR="00EE4B8F" w:rsidRDefault="00EE4B8F" w:rsidP="008E2676">
            <w:pPr>
              <w:jc w:val="center"/>
              <w:rPr>
                <w:rFonts w:ascii="宋体" w:hAnsi="宋体"/>
                <w:szCs w:val="21"/>
              </w:rPr>
            </w:pPr>
          </w:p>
        </w:tc>
        <w:tc>
          <w:tcPr>
            <w:tcW w:w="1262" w:type="dxa"/>
            <w:tcBorders>
              <w:left w:val="single" w:sz="4" w:space="0" w:color="auto"/>
              <w:right w:val="single" w:sz="4" w:space="0" w:color="auto"/>
            </w:tcBorders>
            <w:vAlign w:val="center"/>
          </w:tcPr>
          <w:p w14:paraId="283822A8" w14:textId="77777777" w:rsidR="00EE4B8F" w:rsidRDefault="00EE4B8F" w:rsidP="008E2676">
            <w:pPr>
              <w:jc w:val="center"/>
              <w:rPr>
                <w:rFonts w:ascii="宋体" w:hAnsi="宋体"/>
                <w:szCs w:val="21"/>
              </w:rPr>
            </w:pPr>
          </w:p>
        </w:tc>
        <w:tc>
          <w:tcPr>
            <w:tcW w:w="1261" w:type="dxa"/>
            <w:vMerge/>
            <w:tcBorders>
              <w:left w:val="single" w:sz="4" w:space="0" w:color="auto"/>
              <w:right w:val="single" w:sz="4" w:space="0" w:color="auto"/>
            </w:tcBorders>
            <w:vAlign w:val="center"/>
          </w:tcPr>
          <w:p w14:paraId="0C9648D2" w14:textId="77777777" w:rsidR="00EE4B8F" w:rsidRDefault="00EE4B8F" w:rsidP="008E2676">
            <w:pPr>
              <w:jc w:val="center"/>
              <w:rPr>
                <w:rFonts w:ascii="宋体" w:hAnsi="宋体"/>
                <w:szCs w:val="21"/>
              </w:rPr>
            </w:pPr>
          </w:p>
        </w:tc>
        <w:tc>
          <w:tcPr>
            <w:tcW w:w="1262" w:type="dxa"/>
            <w:vMerge/>
            <w:tcBorders>
              <w:left w:val="single" w:sz="4" w:space="0" w:color="auto"/>
              <w:right w:val="single" w:sz="4" w:space="0" w:color="auto"/>
            </w:tcBorders>
            <w:vAlign w:val="center"/>
          </w:tcPr>
          <w:p w14:paraId="7C746632" w14:textId="77777777" w:rsidR="00EE4B8F" w:rsidRDefault="00EE4B8F" w:rsidP="008E2676">
            <w:pPr>
              <w:jc w:val="center"/>
              <w:rPr>
                <w:rFonts w:ascii="宋体" w:hAnsi="宋体"/>
                <w:szCs w:val="21"/>
              </w:rPr>
            </w:pPr>
          </w:p>
        </w:tc>
        <w:tc>
          <w:tcPr>
            <w:tcW w:w="1262" w:type="dxa"/>
            <w:vMerge/>
            <w:tcBorders>
              <w:left w:val="single" w:sz="4" w:space="0" w:color="auto"/>
              <w:right w:val="single" w:sz="12" w:space="0" w:color="auto"/>
            </w:tcBorders>
            <w:vAlign w:val="center"/>
          </w:tcPr>
          <w:p w14:paraId="18817810" w14:textId="77777777" w:rsidR="00EE4B8F" w:rsidRDefault="00EE4B8F" w:rsidP="008E2676">
            <w:pPr>
              <w:jc w:val="center"/>
              <w:rPr>
                <w:rFonts w:ascii="宋体" w:hAnsi="宋体"/>
                <w:szCs w:val="21"/>
              </w:rPr>
            </w:pPr>
          </w:p>
        </w:tc>
      </w:tr>
      <w:tr w:rsidR="00EE4B8F" w14:paraId="6C77DEB9" w14:textId="77777777" w:rsidTr="008E2676">
        <w:trPr>
          <w:trHeight w:val="536"/>
          <w:jc w:val="center"/>
        </w:trPr>
        <w:tc>
          <w:tcPr>
            <w:tcW w:w="616" w:type="dxa"/>
            <w:vMerge/>
            <w:tcBorders>
              <w:left w:val="single" w:sz="12" w:space="0" w:color="auto"/>
              <w:right w:val="single" w:sz="4" w:space="0" w:color="auto"/>
            </w:tcBorders>
            <w:vAlign w:val="center"/>
          </w:tcPr>
          <w:p w14:paraId="0BC51050" w14:textId="77777777" w:rsidR="00EE4B8F" w:rsidRDefault="00EE4B8F" w:rsidP="008E2676">
            <w:pPr>
              <w:jc w:val="center"/>
              <w:rPr>
                <w:rFonts w:ascii="宋体" w:hAnsi="宋体"/>
                <w:szCs w:val="21"/>
              </w:rPr>
            </w:pPr>
          </w:p>
        </w:tc>
        <w:tc>
          <w:tcPr>
            <w:tcW w:w="1103" w:type="dxa"/>
            <w:vMerge w:val="restart"/>
            <w:tcBorders>
              <w:left w:val="single" w:sz="4" w:space="0" w:color="auto"/>
              <w:right w:val="single" w:sz="4" w:space="0" w:color="auto"/>
            </w:tcBorders>
            <w:vAlign w:val="center"/>
          </w:tcPr>
          <w:p w14:paraId="220F827D" w14:textId="77777777" w:rsidR="00EE4B8F" w:rsidRDefault="00EE4B8F" w:rsidP="008E2676">
            <w:pPr>
              <w:jc w:val="center"/>
              <w:rPr>
                <w:rFonts w:ascii="宋体" w:hAnsi="宋体"/>
                <w:szCs w:val="21"/>
              </w:rPr>
            </w:pPr>
            <w:r>
              <w:rPr>
                <w:rFonts w:ascii="宋体" w:hAnsi="宋体" w:hint="eastAsia"/>
                <w:szCs w:val="21"/>
              </w:rPr>
              <w:t>分析数据</w:t>
            </w:r>
          </w:p>
        </w:tc>
        <w:tc>
          <w:tcPr>
            <w:tcW w:w="1654" w:type="dxa"/>
            <w:tcBorders>
              <w:left w:val="single" w:sz="4" w:space="0" w:color="auto"/>
              <w:right w:val="single" w:sz="4" w:space="0" w:color="auto"/>
            </w:tcBorders>
            <w:vAlign w:val="center"/>
          </w:tcPr>
          <w:p w14:paraId="480DBC71" w14:textId="77777777" w:rsidR="00EE4B8F" w:rsidRDefault="00EE4B8F" w:rsidP="008E2676">
            <w:pPr>
              <w:jc w:val="center"/>
              <w:rPr>
                <w:rFonts w:ascii="宋体" w:hAnsi="宋体"/>
                <w:szCs w:val="21"/>
              </w:rPr>
            </w:pPr>
          </w:p>
        </w:tc>
        <w:tc>
          <w:tcPr>
            <w:tcW w:w="1261" w:type="dxa"/>
            <w:tcBorders>
              <w:left w:val="single" w:sz="4" w:space="0" w:color="auto"/>
              <w:right w:val="single" w:sz="4" w:space="0" w:color="auto"/>
            </w:tcBorders>
            <w:vAlign w:val="center"/>
          </w:tcPr>
          <w:p w14:paraId="52031C62" w14:textId="77777777" w:rsidR="00EE4B8F" w:rsidRDefault="00EE4B8F" w:rsidP="008E2676">
            <w:pPr>
              <w:jc w:val="center"/>
              <w:rPr>
                <w:rFonts w:ascii="宋体" w:hAnsi="宋体"/>
                <w:szCs w:val="21"/>
              </w:rPr>
            </w:pPr>
          </w:p>
        </w:tc>
        <w:tc>
          <w:tcPr>
            <w:tcW w:w="1262" w:type="dxa"/>
            <w:tcBorders>
              <w:left w:val="single" w:sz="4" w:space="0" w:color="auto"/>
              <w:right w:val="single" w:sz="4" w:space="0" w:color="auto"/>
            </w:tcBorders>
            <w:vAlign w:val="center"/>
          </w:tcPr>
          <w:p w14:paraId="5C64B391" w14:textId="77777777" w:rsidR="00EE4B8F" w:rsidRDefault="00EE4B8F" w:rsidP="008E2676">
            <w:pPr>
              <w:jc w:val="center"/>
              <w:rPr>
                <w:rFonts w:ascii="宋体" w:hAnsi="宋体"/>
                <w:szCs w:val="21"/>
              </w:rPr>
            </w:pPr>
          </w:p>
        </w:tc>
        <w:tc>
          <w:tcPr>
            <w:tcW w:w="1261" w:type="dxa"/>
            <w:tcBorders>
              <w:left w:val="single" w:sz="4" w:space="0" w:color="auto"/>
              <w:right w:val="single" w:sz="4" w:space="0" w:color="auto"/>
            </w:tcBorders>
            <w:vAlign w:val="center"/>
          </w:tcPr>
          <w:p w14:paraId="1E49A4F5" w14:textId="77777777" w:rsidR="00EE4B8F" w:rsidRDefault="00EE4B8F" w:rsidP="008E2676">
            <w:pPr>
              <w:jc w:val="center"/>
              <w:rPr>
                <w:rFonts w:ascii="宋体" w:hAnsi="宋体"/>
                <w:szCs w:val="21"/>
              </w:rPr>
            </w:pPr>
          </w:p>
        </w:tc>
        <w:tc>
          <w:tcPr>
            <w:tcW w:w="1262" w:type="dxa"/>
            <w:tcBorders>
              <w:left w:val="single" w:sz="4" w:space="0" w:color="auto"/>
              <w:right w:val="single" w:sz="4" w:space="0" w:color="auto"/>
            </w:tcBorders>
            <w:vAlign w:val="center"/>
          </w:tcPr>
          <w:p w14:paraId="0A4A1855" w14:textId="77777777" w:rsidR="00EE4B8F" w:rsidRDefault="00EE4B8F" w:rsidP="008E2676">
            <w:pPr>
              <w:jc w:val="center"/>
              <w:rPr>
                <w:rFonts w:ascii="宋体" w:hAnsi="宋体"/>
                <w:szCs w:val="21"/>
              </w:rPr>
            </w:pPr>
          </w:p>
        </w:tc>
        <w:tc>
          <w:tcPr>
            <w:tcW w:w="1262" w:type="dxa"/>
            <w:tcBorders>
              <w:left w:val="single" w:sz="4" w:space="0" w:color="auto"/>
              <w:right w:val="single" w:sz="12" w:space="0" w:color="auto"/>
            </w:tcBorders>
            <w:vAlign w:val="center"/>
          </w:tcPr>
          <w:p w14:paraId="579439BD" w14:textId="77777777" w:rsidR="00EE4B8F" w:rsidRDefault="00EE4B8F" w:rsidP="008E2676">
            <w:pPr>
              <w:jc w:val="center"/>
              <w:rPr>
                <w:rFonts w:ascii="宋体" w:hAnsi="宋体"/>
                <w:szCs w:val="21"/>
              </w:rPr>
            </w:pPr>
          </w:p>
        </w:tc>
      </w:tr>
      <w:tr w:rsidR="00EE4B8F" w14:paraId="45F766E1" w14:textId="77777777" w:rsidTr="008E2676">
        <w:trPr>
          <w:trHeight w:val="536"/>
          <w:jc w:val="center"/>
        </w:trPr>
        <w:tc>
          <w:tcPr>
            <w:tcW w:w="616" w:type="dxa"/>
            <w:vMerge/>
            <w:tcBorders>
              <w:left w:val="single" w:sz="12" w:space="0" w:color="auto"/>
              <w:right w:val="single" w:sz="4" w:space="0" w:color="auto"/>
            </w:tcBorders>
            <w:vAlign w:val="center"/>
          </w:tcPr>
          <w:p w14:paraId="4DA861F5" w14:textId="77777777" w:rsidR="00EE4B8F" w:rsidRDefault="00EE4B8F" w:rsidP="008E2676">
            <w:pPr>
              <w:jc w:val="center"/>
              <w:rPr>
                <w:rFonts w:ascii="宋体" w:hAnsi="宋体"/>
                <w:szCs w:val="21"/>
              </w:rPr>
            </w:pPr>
          </w:p>
        </w:tc>
        <w:tc>
          <w:tcPr>
            <w:tcW w:w="1103" w:type="dxa"/>
            <w:vMerge/>
            <w:tcBorders>
              <w:left w:val="single" w:sz="4" w:space="0" w:color="auto"/>
              <w:right w:val="single" w:sz="4" w:space="0" w:color="auto"/>
            </w:tcBorders>
            <w:vAlign w:val="center"/>
          </w:tcPr>
          <w:p w14:paraId="4FC2CC7E" w14:textId="77777777" w:rsidR="00EE4B8F" w:rsidRDefault="00EE4B8F" w:rsidP="008E2676">
            <w:pPr>
              <w:jc w:val="center"/>
              <w:rPr>
                <w:rFonts w:ascii="宋体" w:hAnsi="宋体"/>
                <w:szCs w:val="21"/>
              </w:rPr>
            </w:pPr>
          </w:p>
        </w:tc>
        <w:tc>
          <w:tcPr>
            <w:tcW w:w="1654" w:type="dxa"/>
            <w:tcBorders>
              <w:left w:val="single" w:sz="4" w:space="0" w:color="auto"/>
              <w:right w:val="single" w:sz="4" w:space="0" w:color="auto"/>
            </w:tcBorders>
            <w:vAlign w:val="center"/>
          </w:tcPr>
          <w:p w14:paraId="7F2BEB77" w14:textId="77777777" w:rsidR="00EE4B8F" w:rsidRDefault="00EE4B8F" w:rsidP="008E2676">
            <w:pPr>
              <w:jc w:val="center"/>
              <w:rPr>
                <w:rFonts w:ascii="宋体" w:hAnsi="宋体"/>
                <w:szCs w:val="21"/>
              </w:rPr>
            </w:pPr>
          </w:p>
        </w:tc>
        <w:tc>
          <w:tcPr>
            <w:tcW w:w="1261" w:type="dxa"/>
            <w:tcBorders>
              <w:left w:val="single" w:sz="4" w:space="0" w:color="auto"/>
              <w:right w:val="single" w:sz="4" w:space="0" w:color="auto"/>
            </w:tcBorders>
            <w:vAlign w:val="center"/>
          </w:tcPr>
          <w:p w14:paraId="52F5316F" w14:textId="77777777" w:rsidR="00EE4B8F" w:rsidRDefault="00EE4B8F" w:rsidP="008E2676">
            <w:pPr>
              <w:jc w:val="center"/>
              <w:rPr>
                <w:rFonts w:ascii="宋体" w:hAnsi="宋体"/>
                <w:szCs w:val="21"/>
              </w:rPr>
            </w:pPr>
          </w:p>
        </w:tc>
        <w:tc>
          <w:tcPr>
            <w:tcW w:w="1262" w:type="dxa"/>
            <w:tcBorders>
              <w:left w:val="single" w:sz="4" w:space="0" w:color="auto"/>
              <w:right w:val="single" w:sz="4" w:space="0" w:color="auto"/>
            </w:tcBorders>
            <w:vAlign w:val="center"/>
          </w:tcPr>
          <w:p w14:paraId="23765D3F" w14:textId="77777777" w:rsidR="00EE4B8F" w:rsidRDefault="00EE4B8F" w:rsidP="008E2676">
            <w:pPr>
              <w:jc w:val="center"/>
              <w:rPr>
                <w:rFonts w:ascii="宋体" w:hAnsi="宋体"/>
                <w:szCs w:val="21"/>
              </w:rPr>
            </w:pPr>
          </w:p>
        </w:tc>
        <w:tc>
          <w:tcPr>
            <w:tcW w:w="1261" w:type="dxa"/>
            <w:tcBorders>
              <w:left w:val="single" w:sz="4" w:space="0" w:color="auto"/>
              <w:right w:val="single" w:sz="4" w:space="0" w:color="auto"/>
            </w:tcBorders>
            <w:vAlign w:val="center"/>
          </w:tcPr>
          <w:p w14:paraId="0EE3FF46" w14:textId="77777777" w:rsidR="00EE4B8F" w:rsidRDefault="00EE4B8F" w:rsidP="008E2676">
            <w:pPr>
              <w:jc w:val="center"/>
              <w:rPr>
                <w:rFonts w:ascii="宋体" w:hAnsi="宋体"/>
                <w:szCs w:val="21"/>
              </w:rPr>
            </w:pPr>
          </w:p>
        </w:tc>
        <w:tc>
          <w:tcPr>
            <w:tcW w:w="1262" w:type="dxa"/>
            <w:tcBorders>
              <w:left w:val="single" w:sz="4" w:space="0" w:color="auto"/>
              <w:right w:val="single" w:sz="4" w:space="0" w:color="auto"/>
            </w:tcBorders>
            <w:vAlign w:val="center"/>
          </w:tcPr>
          <w:p w14:paraId="5BC4DB8C" w14:textId="77777777" w:rsidR="00EE4B8F" w:rsidRDefault="00EE4B8F" w:rsidP="008E2676">
            <w:pPr>
              <w:jc w:val="center"/>
              <w:rPr>
                <w:rFonts w:ascii="宋体" w:hAnsi="宋体"/>
                <w:szCs w:val="21"/>
              </w:rPr>
            </w:pPr>
          </w:p>
        </w:tc>
        <w:tc>
          <w:tcPr>
            <w:tcW w:w="1262" w:type="dxa"/>
            <w:tcBorders>
              <w:left w:val="single" w:sz="4" w:space="0" w:color="auto"/>
              <w:right w:val="single" w:sz="12" w:space="0" w:color="auto"/>
            </w:tcBorders>
            <w:vAlign w:val="center"/>
          </w:tcPr>
          <w:p w14:paraId="2A276FC3" w14:textId="77777777" w:rsidR="00EE4B8F" w:rsidRDefault="00EE4B8F" w:rsidP="008E2676">
            <w:pPr>
              <w:jc w:val="center"/>
              <w:rPr>
                <w:rFonts w:ascii="宋体" w:hAnsi="宋体"/>
                <w:szCs w:val="21"/>
              </w:rPr>
            </w:pPr>
          </w:p>
        </w:tc>
      </w:tr>
      <w:tr w:rsidR="00EE4B8F" w14:paraId="5901123E" w14:textId="77777777" w:rsidTr="008E2676">
        <w:trPr>
          <w:trHeight w:val="536"/>
          <w:jc w:val="center"/>
        </w:trPr>
        <w:tc>
          <w:tcPr>
            <w:tcW w:w="616" w:type="dxa"/>
            <w:vMerge/>
            <w:tcBorders>
              <w:left w:val="single" w:sz="12" w:space="0" w:color="auto"/>
              <w:right w:val="single" w:sz="4" w:space="0" w:color="auto"/>
            </w:tcBorders>
            <w:vAlign w:val="center"/>
          </w:tcPr>
          <w:p w14:paraId="3F3293D0" w14:textId="77777777" w:rsidR="00EE4B8F" w:rsidRDefault="00EE4B8F" w:rsidP="008E2676">
            <w:pPr>
              <w:jc w:val="center"/>
              <w:rPr>
                <w:rFonts w:ascii="宋体" w:hAnsi="宋体"/>
                <w:szCs w:val="21"/>
              </w:rPr>
            </w:pPr>
          </w:p>
        </w:tc>
        <w:tc>
          <w:tcPr>
            <w:tcW w:w="1103" w:type="dxa"/>
            <w:vMerge/>
            <w:tcBorders>
              <w:left w:val="single" w:sz="4" w:space="0" w:color="auto"/>
              <w:right w:val="single" w:sz="4" w:space="0" w:color="auto"/>
            </w:tcBorders>
            <w:vAlign w:val="center"/>
          </w:tcPr>
          <w:p w14:paraId="125D76BF" w14:textId="77777777" w:rsidR="00EE4B8F" w:rsidRDefault="00EE4B8F" w:rsidP="008E2676">
            <w:pPr>
              <w:jc w:val="center"/>
              <w:rPr>
                <w:rFonts w:ascii="宋体" w:hAnsi="宋体"/>
                <w:szCs w:val="21"/>
              </w:rPr>
            </w:pPr>
          </w:p>
        </w:tc>
        <w:tc>
          <w:tcPr>
            <w:tcW w:w="1654" w:type="dxa"/>
            <w:tcBorders>
              <w:left w:val="single" w:sz="4" w:space="0" w:color="auto"/>
              <w:right w:val="single" w:sz="4" w:space="0" w:color="auto"/>
            </w:tcBorders>
            <w:vAlign w:val="center"/>
          </w:tcPr>
          <w:p w14:paraId="26A12B3F" w14:textId="77777777" w:rsidR="00EE4B8F" w:rsidRDefault="00EE4B8F" w:rsidP="008E2676">
            <w:pPr>
              <w:jc w:val="center"/>
              <w:rPr>
                <w:rFonts w:ascii="宋体" w:hAnsi="宋体"/>
                <w:szCs w:val="21"/>
              </w:rPr>
            </w:pPr>
          </w:p>
        </w:tc>
        <w:tc>
          <w:tcPr>
            <w:tcW w:w="1261" w:type="dxa"/>
            <w:tcBorders>
              <w:left w:val="single" w:sz="4" w:space="0" w:color="auto"/>
              <w:right w:val="single" w:sz="4" w:space="0" w:color="auto"/>
            </w:tcBorders>
            <w:vAlign w:val="center"/>
          </w:tcPr>
          <w:p w14:paraId="1004C9A9" w14:textId="77777777" w:rsidR="00EE4B8F" w:rsidRDefault="00EE4B8F" w:rsidP="008E2676">
            <w:pPr>
              <w:jc w:val="center"/>
              <w:rPr>
                <w:rFonts w:ascii="宋体" w:hAnsi="宋体"/>
                <w:szCs w:val="21"/>
              </w:rPr>
            </w:pPr>
          </w:p>
        </w:tc>
        <w:tc>
          <w:tcPr>
            <w:tcW w:w="1262" w:type="dxa"/>
            <w:tcBorders>
              <w:left w:val="single" w:sz="4" w:space="0" w:color="auto"/>
              <w:right w:val="single" w:sz="4" w:space="0" w:color="auto"/>
            </w:tcBorders>
            <w:vAlign w:val="center"/>
          </w:tcPr>
          <w:p w14:paraId="22B90D99" w14:textId="77777777" w:rsidR="00EE4B8F" w:rsidRDefault="00EE4B8F" w:rsidP="008E2676">
            <w:pPr>
              <w:jc w:val="center"/>
              <w:rPr>
                <w:rFonts w:ascii="宋体" w:hAnsi="宋体"/>
                <w:szCs w:val="21"/>
              </w:rPr>
            </w:pPr>
          </w:p>
        </w:tc>
        <w:tc>
          <w:tcPr>
            <w:tcW w:w="1261" w:type="dxa"/>
            <w:tcBorders>
              <w:left w:val="single" w:sz="4" w:space="0" w:color="auto"/>
              <w:right w:val="single" w:sz="4" w:space="0" w:color="auto"/>
            </w:tcBorders>
            <w:vAlign w:val="center"/>
          </w:tcPr>
          <w:p w14:paraId="304B58B6" w14:textId="77777777" w:rsidR="00EE4B8F" w:rsidRDefault="00EE4B8F" w:rsidP="008E2676">
            <w:pPr>
              <w:jc w:val="center"/>
              <w:rPr>
                <w:rFonts w:ascii="宋体" w:hAnsi="宋体"/>
                <w:szCs w:val="21"/>
              </w:rPr>
            </w:pPr>
          </w:p>
        </w:tc>
        <w:tc>
          <w:tcPr>
            <w:tcW w:w="1262" w:type="dxa"/>
            <w:tcBorders>
              <w:left w:val="single" w:sz="4" w:space="0" w:color="auto"/>
              <w:right w:val="single" w:sz="4" w:space="0" w:color="auto"/>
            </w:tcBorders>
            <w:vAlign w:val="center"/>
          </w:tcPr>
          <w:p w14:paraId="55970573" w14:textId="77777777" w:rsidR="00EE4B8F" w:rsidRDefault="00EE4B8F" w:rsidP="008E2676">
            <w:pPr>
              <w:jc w:val="center"/>
              <w:rPr>
                <w:rFonts w:ascii="宋体" w:hAnsi="宋体"/>
                <w:szCs w:val="21"/>
              </w:rPr>
            </w:pPr>
          </w:p>
        </w:tc>
        <w:tc>
          <w:tcPr>
            <w:tcW w:w="1262" w:type="dxa"/>
            <w:tcBorders>
              <w:left w:val="single" w:sz="4" w:space="0" w:color="auto"/>
              <w:right w:val="single" w:sz="12" w:space="0" w:color="auto"/>
            </w:tcBorders>
            <w:vAlign w:val="center"/>
          </w:tcPr>
          <w:p w14:paraId="1DB8E39F" w14:textId="77777777" w:rsidR="00EE4B8F" w:rsidRDefault="00EE4B8F" w:rsidP="008E2676">
            <w:pPr>
              <w:jc w:val="center"/>
              <w:rPr>
                <w:rFonts w:ascii="宋体" w:hAnsi="宋体"/>
                <w:szCs w:val="21"/>
              </w:rPr>
            </w:pPr>
          </w:p>
        </w:tc>
      </w:tr>
      <w:tr w:rsidR="00EE4B8F" w14:paraId="502BF365" w14:textId="77777777" w:rsidTr="008E2676">
        <w:trPr>
          <w:trHeight w:val="536"/>
          <w:jc w:val="center"/>
        </w:trPr>
        <w:tc>
          <w:tcPr>
            <w:tcW w:w="616" w:type="dxa"/>
            <w:vMerge/>
            <w:tcBorders>
              <w:left w:val="single" w:sz="12" w:space="0" w:color="auto"/>
              <w:right w:val="single" w:sz="4" w:space="0" w:color="auto"/>
            </w:tcBorders>
            <w:vAlign w:val="center"/>
          </w:tcPr>
          <w:p w14:paraId="1925B94E" w14:textId="77777777" w:rsidR="00EE4B8F" w:rsidRDefault="00EE4B8F" w:rsidP="008E2676">
            <w:pPr>
              <w:jc w:val="center"/>
              <w:rPr>
                <w:rFonts w:ascii="宋体" w:hAnsi="宋体"/>
                <w:szCs w:val="21"/>
              </w:rPr>
            </w:pPr>
          </w:p>
        </w:tc>
        <w:tc>
          <w:tcPr>
            <w:tcW w:w="1103" w:type="dxa"/>
            <w:vMerge/>
            <w:tcBorders>
              <w:left w:val="single" w:sz="4" w:space="0" w:color="auto"/>
              <w:right w:val="single" w:sz="4" w:space="0" w:color="auto"/>
            </w:tcBorders>
            <w:vAlign w:val="center"/>
          </w:tcPr>
          <w:p w14:paraId="5742A493" w14:textId="77777777" w:rsidR="00EE4B8F" w:rsidRDefault="00EE4B8F" w:rsidP="008E2676">
            <w:pPr>
              <w:jc w:val="center"/>
              <w:rPr>
                <w:rFonts w:ascii="宋体" w:hAnsi="宋体"/>
                <w:szCs w:val="21"/>
              </w:rPr>
            </w:pPr>
          </w:p>
        </w:tc>
        <w:tc>
          <w:tcPr>
            <w:tcW w:w="1654" w:type="dxa"/>
            <w:tcBorders>
              <w:left w:val="single" w:sz="4" w:space="0" w:color="auto"/>
              <w:right w:val="single" w:sz="4" w:space="0" w:color="auto"/>
            </w:tcBorders>
            <w:vAlign w:val="center"/>
          </w:tcPr>
          <w:p w14:paraId="32B080EE" w14:textId="77777777" w:rsidR="00EE4B8F" w:rsidRDefault="00EE4B8F" w:rsidP="008E2676">
            <w:pPr>
              <w:jc w:val="center"/>
              <w:rPr>
                <w:rFonts w:ascii="宋体" w:hAnsi="宋体"/>
                <w:szCs w:val="21"/>
              </w:rPr>
            </w:pPr>
          </w:p>
        </w:tc>
        <w:tc>
          <w:tcPr>
            <w:tcW w:w="1261" w:type="dxa"/>
            <w:tcBorders>
              <w:left w:val="single" w:sz="4" w:space="0" w:color="auto"/>
              <w:right w:val="single" w:sz="4" w:space="0" w:color="auto"/>
            </w:tcBorders>
            <w:vAlign w:val="center"/>
          </w:tcPr>
          <w:p w14:paraId="384F0905" w14:textId="77777777" w:rsidR="00EE4B8F" w:rsidRDefault="00EE4B8F" w:rsidP="008E2676">
            <w:pPr>
              <w:jc w:val="center"/>
              <w:rPr>
                <w:rFonts w:ascii="宋体" w:hAnsi="宋体"/>
                <w:szCs w:val="21"/>
              </w:rPr>
            </w:pPr>
          </w:p>
        </w:tc>
        <w:tc>
          <w:tcPr>
            <w:tcW w:w="1262" w:type="dxa"/>
            <w:tcBorders>
              <w:left w:val="single" w:sz="4" w:space="0" w:color="auto"/>
              <w:right w:val="single" w:sz="4" w:space="0" w:color="auto"/>
            </w:tcBorders>
            <w:vAlign w:val="center"/>
          </w:tcPr>
          <w:p w14:paraId="4B19E77F" w14:textId="77777777" w:rsidR="00EE4B8F" w:rsidRDefault="00EE4B8F" w:rsidP="008E2676">
            <w:pPr>
              <w:jc w:val="center"/>
              <w:rPr>
                <w:rFonts w:ascii="宋体" w:hAnsi="宋体"/>
                <w:szCs w:val="21"/>
              </w:rPr>
            </w:pPr>
          </w:p>
        </w:tc>
        <w:tc>
          <w:tcPr>
            <w:tcW w:w="1261" w:type="dxa"/>
            <w:tcBorders>
              <w:left w:val="single" w:sz="4" w:space="0" w:color="auto"/>
              <w:right w:val="single" w:sz="4" w:space="0" w:color="auto"/>
            </w:tcBorders>
            <w:vAlign w:val="center"/>
          </w:tcPr>
          <w:p w14:paraId="3BD2D571" w14:textId="77777777" w:rsidR="00EE4B8F" w:rsidRDefault="00EE4B8F" w:rsidP="008E2676">
            <w:pPr>
              <w:jc w:val="center"/>
              <w:rPr>
                <w:rFonts w:ascii="宋体" w:hAnsi="宋体"/>
                <w:szCs w:val="21"/>
              </w:rPr>
            </w:pPr>
          </w:p>
        </w:tc>
        <w:tc>
          <w:tcPr>
            <w:tcW w:w="1262" w:type="dxa"/>
            <w:tcBorders>
              <w:left w:val="single" w:sz="4" w:space="0" w:color="auto"/>
              <w:right w:val="single" w:sz="4" w:space="0" w:color="auto"/>
            </w:tcBorders>
            <w:vAlign w:val="center"/>
          </w:tcPr>
          <w:p w14:paraId="225335E1" w14:textId="77777777" w:rsidR="00EE4B8F" w:rsidRDefault="00EE4B8F" w:rsidP="008E2676">
            <w:pPr>
              <w:jc w:val="center"/>
              <w:rPr>
                <w:rFonts w:ascii="宋体" w:hAnsi="宋体"/>
                <w:szCs w:val="21"/>
              </w:rPr>
            </w:pPr>
          </w:p>
        </w:tc>
        <w:tc>
          <w:tcPr>
            <w:tcW w:w="1262" w:type="dxa"/>
            <w:tcBorders>
              <w:left w:val="single" w:sz="4" w:space="0" w:color="auto"/>
              <w:right w:val="single" w:sz="12" w:space="0" w:color="auto"/>
            </w:tcBorders>
            <w:vAlign w:val="center"/>
          </w:tcPr>
          <w:p w14:paraId="6D46CCCE" w14:textId="77777777" w:rsidR="00EE4B8F" w:rsidRDefault="00EE4B8F" w:rsidP="008E2676">
            <w:pPr>
              <w:jc w:val="center"/>
              <w:rPr>
                <w:rFonts w:ascii="宋体" w:hAnsi="宋体"/>
                <w:szCs w:val="21"/>
              </w:rPr>
            </w:pPr>
          </w:p>
        </w:tc>
      </w:tr>
      <w:tr w:rsidR="00EE4B8F" w14:paraId="3B1CE42D" w14:textId="77777777" w:rsidTr="008E2676">
        <w:trPr>
          <w:trHeight w:val="536"/>
          <w:jc w:val="center"/>
        </w:trPr>
        <w:tc>
          <w:tcPr>
            <w:tcW w:w="9681" w:type="dxa"/>
            <w:gridSpan w:val="8"/>
            <w:tcBorders>
              <w:top w:val="single" w:sz="4" w:space="0" w:color="auto"/>
              <w:left w:val="single" w:sz="12" w:space="0" w:color="auto"/>
              <w:bottom w:val="single" w:sz="12" w:space="0" w:color="auto"/>
              <w:right w:val="single" w:sz="12" w:space="0" w:color="auto"/>
            </w:tcBorders>
            <w:vAlign w:val="center"/>
          </w:tcPr>
          <w:p w14:paraId="41254D92" w14:textId="77777777" w:rsidR="00EE4B8F" w:rsidRDefault="00EE4B8F" w:rsidP="008E2676">
            <w:pPr>
              <w:ind w:right="420"/>
              <w:rPr>
                <w:rFonts w:ascii="宋体" w:hAnsi="宋体"/>
                <w:szCs w:val="21"/>
              </w:rPr>
            </w:pPr>
            <w:r>
              <w:rPr>
                <w:rFonts w:ascii="宋体" w:hAnsi="宋体" w:hint="eastAsia"/>
                <w:szCs w:val="21"/>
              </w:rPr>
              <w:t>审批意见：</w:t>
            </w:r>
          </w:p>
          <w:p w14:paraId="4F1DB8BF" w14:textId="77777777" w:rsidR="00EE4B8F" w:rsidRDefault="00EE4B8F" w:rsidP="008E2676">
            <w:pPr>
              <w:ind w:right="420"/>
              <w:rPr>
                <w:rFonts w:ascii="宋体" w:hAnsi="宋体"/>
                <w:szCs w:val="21"/>
              </w:rPr>
            </w:pPr>
          </w:p>
          <w:p w14:paraId="42456801" w14:textId="77777777" w:rsidR="00EE4B8F" w:rsidRDefault="00EE4B8F" w:rsidP="008E2676">
            <w:pPr>
              <w:ind w:right="420" w:firstLineChars="2700" w:firstLine="5670"/>
              <w:rPr>
                <w:rFonts w:ascii="宋体" w:hAnsi="宋体"/>
                <w:szCs w:val="21"/>
              </w:rPr>
            </w:pPr>
            <w:r>
              <w:rPr>
                <w:rFonts w:ascii="宋体" w:hAnsi="宋体" w:hint="eastAsia"/>
                <w:szCs w:val="21"/>
              </w:rPr>
              <w:t>批准人：           年   月   日</w:t>
            </w:r>
          </w:p>
          <w:p w14:paraId="7BB3C86C" w14:textId="77777777" w:rsidR="00EE4B8F" w:rsidRDefault="00EE4B8F" w:rsidP="008E2676">
            <w:pPr>
              <w:ind w:right="420" w:firstLineChars="2700" w:firstLine="5670"/>
              <w:rPr>
                <w:rFonts w:ascii="宋体" w:hAnsi="宋体"/>
                <w:szCs w:val="21"/>
              </w:rPr>
            </w:pPr>
          </w:p>
        </w:tc>
      </w:tr>
    </w:tbl>
    <w:p w14:paraId="5E6A5F73" w14:textId="77777777" w:rsidR="00C65302" w:rsidRDefault="00C65302" w:rsidP="00CD53D6"/>
    <w:p w14:paraId="31DC9519" w14:textId="77777777" w:rsidR="00BA4232" w:rsidRDefault="00BA4232">
      <w:pPr>
        <w:widowControl/>
        <w:jc w:val="left"/>
        <w:rPr>
          <w:rFonts w:ascii="宋体" w:hAnsi="宋体"/>
          <w:b/>
          <w:sz w:val="28"/>
          <w:szCs w:val="28"/>
        </w:rPr>
      </w:pPr>
      <w:r>
        <w:rPr>
          <w:bCs/>
        </w:rPr>
        <w:br w:type="page"/>
      </w:r>
    </w:p>
    <w:p w14:paraId="76509D25" w14:textId="77777777" w:rsidR="009014D6" w:rsidRPr="00BA4232" w:rsidRDefault="002810E3" w:rsidP="00BA4232">
      <w:pPr>
        <w:pStyle w:val="12"/>
        <w:spacing w:before="0" w:after="0" w:line="460" w:lineRule="exact"/>
        <w:ind w:left="2" w:firstLineChars="466" w:firstLine="1310"/>
        <w:outlineLvl w:val="0"/>
        <w:rPr>
          <w:bCs w:val="0"/>
        </w:rPr>
      </w:pPr>
      <w:bookmarkStart w:id="175" w:name="_Toc391046381"/>
      <w:r w:rsidRPr="00BA4232">
        <w:rPr>
          <w:rFonts w:hint="eastAsia"/>
          <w:bCs w:val="0"/>
        </w:rPr>
        <w:lastRenderedPageBreak/>
        <w:t>表</w:t>
      </w:r>
      <w:r w:rsidR="009014D6" w:rsidRPr="00BA4232">
        <w:rPr>
          <w:rFonts w:hint="eastAsia"/>
          <w:bCs w:val="0"/>
        </w:rPr>
        <w:t>7.2 机动车辆进入生产装置区、仓库区、罐区手续</w:t>
      </w:r>
      <w:r w:rsidR="00A43012" w:rsidRPr="00BA4232">
        <w:rPr>
          <w:rFonts w:hint="eastAsia"/>
          <w:bCs w:val="0"/>
        </w:rPr>
        <w:t>有关</w:t>
      </w:r>
      <w:r w:rsidR="009014D6" w:rsidRPr="00BA4232">
        <w:rPr>
          <w:rFonts w:hint="eastAsia"/>
          <w:bCs w:val="0"/>
        </w:rPr>
        <w:t>记录</w:t>
      </w:r>
      <w:bookmarkEnd w:id="175"/>
    </w:p>
    <w:p w14:paraId="0DA99612" w14:textId="77777777" w:rsidR="009014D6" w:rsidRPr="009014D6" w:rsidRDefault="009014D6" w:rsidP="002810E3">
      <w:pPr>
        <w:keepNext/>
        <w:keepLines/>
        <w:spacing w:line="500" w:lineRule="exact"/>
        <w:jc w:val="center"/>
        <w:rPr>
          <w:rFonts w:ascii="宋体" w:hAnsi="宋体"/>
          <w:b/>
          <w:bCs/>
          <w:sz w:val="28"/>
          <w:szCs w:val="28"/>
        </w:rPr>
      </w:pPr>
      <w:r w:rsidRPr="009014D6">
        <w:rPr>
          <w:rFonts w:ascii="宋体" w:hAnsi="宋体" w:hint="eastAsia"/>
          <w:b/>
          <w:bCs/>
          <w:sz w:val="28"/>
          <w:szCs w:val="28"/>
        </w:rPr>
        <w:t>机动车辆进入生产装置区、仓库区、罐区手续记录表</w:t>
      </w:r>
    </w:p>
    <w:p w14:paraId="3DEEED4E" w14:textId="77777777" w:rsidR="009014D6" w:rsidRDefault="009014D6" w:rsidP="002810E3">
      <w:pPr>
        <w:spacing w:line="340" w:lineRule="exact"/>
        <w:rPr>
          <w:rFonts w:hAnsi="宋体"/>
          <w:sz w:val="28"/>
          <w:szCs w:val="28"/>
        </w:rPr>
      </w:pPr>
    </w:p>
    <w:tbl>
      <w:tblPr>
        <w:tblStyle w:val="aa"/>
        <w:tblW w:w="0" w:type="auto"/>
        <w:tblInd w:w="392" w:type="dxa"/>
        <w:tblLook w:val="01E0" w:firstRow="1" w:lastRow="1" w:firstColumn="1" w:lastColumn="1" w:noHBand="0" w:noVBand="0"/>
      </w:tblPr>
      <w:tblGrid>
        <w:gridCol w:w="902"/>
        <w:gridCol w:w="1543"/>
        <w:gridCol w:w="2271"/>
        <w:gridCol w:w="1543"/>
        <w:gridCol w:w="1200"/>
        <w:gridCol w:w="1492"/>
      </w:tblGrid>
      <w:tr w:rsidR="009014D6" w14:paraId="287DE033" w14:textId="77777777" w:rsidTr="00A54B8F">
        <w:trPr>
          <w:trHeight w:val="624"/>
        </w:trPr>
        <w:tc>
          <w:tcPr>
            <w:tcW w:w="902" w:type="dxa"/>
            <w:vAlign w:val="center"/>
          </w:tcPr>
          <w:p w14:paraId="1212AF17" w14:textId="77777777" w:rsidR="009014D6" w:rsidRPr="00D07FD6" w:rsidRDefault="009014D6" w:rsidP="002810E3">
            <w:pPr>
              <w:spacing w:line="340" w:lineRule="exact"/>
              <w:jc w:val="center"/>
              <w:rPr>
                <w:rFonts w:cs="宋体"/>
                <w:bCs/>
                <w:sz w:val="24"/>
              </w:rPr>
            </w:pPr>
            <w:r w:rsidRPr="00D07FD6">
              <w:rPr>
                <w:rFonts w:cs="宋体" w:hint="eastAsia"/>
                <w:bCs/>
                <w:sz w:val="24"/>
              </w:rPr>
              <w:t>时间</w:t>
            </w:r>
          </w:p>
        </w:tc>
        <w:tc>
          <w:tcPr>
            <w:tcW w:w="1543" w:type="dxa"/>
            <w:vAlign w:val="center"/>
          </w:tcPr>
          <w:p w14:paraId="71D3D274" w14:textId="77777777" w:rsidR="009014D6" w:rsidRPr="00D07FD6" w:rsidRDefault="009014D6" w:rsidP="002810E3">
            <w:pPr>
              <w:spacing w:line="340" w:lineRule="exact"/>
              <w:jc w:val="center"/>
              <w:rPr>
                <w:rFonts w:cs="宋体"/>
                <w:bCs/>
                <w:sz w:val="24"/>
              </w:rPr>
            </w:pPr>
            <w:r w:rsidRPr="00D07FD6">
              <w:rPr>
                <w:rFonts w:cs="宋体" w:hint="eastAsia"/>
                <w:bCs/>
                <w:sz w:val="24"/>
              </w:rPr>
              <w:t>车辆牌照</w:t>
            </w:r>
          </w:p>
        </w:tc>
        <w:tc>
          <w:tcPr>
            <w:tcW w:w="2271" w:type="dxa"/>
            <w:vAlign w:val="center"/>
          </w:tcPr>
          <w:p w14:paraId="663DA8D2" w14:textId="77777777" w:rsidR="009014D6" w:rsidRPr="00D07FD6" w:rsidRDefault="009014D6" w:rsidP="002810E3">
            <w:pPr>
              <w:spacing w:line="340" w:lineRule="exact"/>
              <w:jc w:val="center"/>
              <w:rPr>
                <w:rFonts w:cs="宋体"/>
                <w:bCs/>
                <w:sz w:val="24"/>
              </w:rPr>
            </w:pPr>
            <w:r w:rsidRPr="00D07FD6">
              <w:rPr>
                <w:rFonts w:cs="宋体" w:hint="eastAsia"/>
                <w:bCs/>
                <w:sz w:val="24"/>
              </w:rPr>
              <w:t>驾驶证号码</w:t>
            </w:r>
          </w:p>
        </w:tc>
        <w:tc>
          <w:tcPr>
            <w:tcW w:w="1543" w:type="dxa"/>
            <w:vAlign w:val="center"/>
          </w:tcPr>
          <w:p w14:paraId="668263B8" w14:textId="77777777" w:rsidR="009014D6" w:rsidRPr="00D07FD6" w:rsidRDefault="009014D6" w:rsidP="002810E3">
            <w:pPr>
              <w:spacing w:line="340" w:lineRule="exact"/>
              <w:jc w:val="center"/>
              <w:rPr>
                <w:rFonts w:cs="宋体"/>
                <w:bCs/>
                <w:sz w:val="24"/>
              </w:rPr>
            </w:pPr>
            <w:r w:rsidRPr="00D07FD6">
              <w:rPr>
                <w:rFonts w:cs="宋体" w:hint="eastAsia"/>
                <w:bCs/>
                <w:sz w:val="24"/>
              </w:rPr>
              <w:t>押运员姓名</w:t>
            </w:r>
          </w:p>
        </w:tc>
        <w:tc>
          <w:tcPr>
            <w:tcW w:w="1200" w:type="dxa"/>
            <w:vAlign w:val="center"/>
          </w:tcPr>
          <w:p w14:paraId="3338651C" w14:textId="77777777" w:rsidR="009014D6" w:rsidRPr="00D07FD6" w:rsidRDefault="009014D6" w:rsidP="002810E3">
            <w:pPr>
              <w:spacing w:line="340" w:lineRule="exact"/>
              <w:jc w:val="center"/>
              <w:rPr>
                <w:rFonts w:cs="宋体"/>
                <w:bCs/>
                <w:sz w:val="24"/>
              </w:rPr>
            </w:pPr>
            <w:r w:rsidRPr="00D07FD6">
              <w:rPr>
                <w:rFonts w:cs="宋体" w:hint="eastAsia"/>
                <w:bCs/>
                <w:sz w:val="24"/>
              </w:rPr>
              <w:t>是否安装阻火器</w:t>
            </w:r>
          </w:p>
        </w:tc>
        <w:tc>
          <w:tcPr>
            <w:tcW w:w="1492" w:type="dxa"/>
            <w:vAlign w:val="center"/>
          </w:tcPr>
          <w:p w14:paraId="158B9FCB" w14:textId="77777777" w:rsidR="009014D6" w:rsidRPr="00D07FD6" w:rsidRDefault="009014D6" w:rsidP="002810E3">
            <w:pPr>
              <w:spacing w:line="340" w:lineRule="exact"/>
              <w:jc w:val="center"/>
              <w:rPr>
                <w:rFonts w:cs="宋体"/>
                <w:bCs/>
                <w:sz w:val="24"/>
              </w:rPr>
            </w:pPr>
            <w:r w:rsidRPr="00D07FD6">
              <w:rPr>
                <w:rFonts w:cs="宋体" w:hint="eastAsia"/>
                <w:bCs/>
                <w:sz w:val="24"/>
              </w:rPr>
              <w:t>保卫签字</w:t>
            </w:r>
          </w:p>
        </w:tc>
      </w:tr>
      <w:tr w:rsidR="009014D6" w14:paraId="302D1B10" w14:textId="77777777" w:rsidTr="00A54B8F">
        <w:trPr>
          <w:trHeight w:val="624"/>
        </w:trPr>
        <w:tc>
          <w:tcPr>
            <w:tcW w:w="902" w:type="dxa"/>
          </w:tcPr>
          <w:p w14:paraId="000ED9E0" w14:textId="77777777" w:rsidR="009014D6" w:rsidRDefault="009014D6" w:rsidP="002810E3">
            <w:pPr>
              <w:spacing w:line="340" w:lineRule="exact"/>
              <w:rPr>
                <w:rFonts w:cs="宋体"/>
                <w:b/>
                <w:bCs/>
                <w:sz w:val="32"/>
                <w:szCs w:val="32"/>
              </w:rPr>
            </w:pPr>
          </w:p>
        </w:tc>
        <w:tc>
          <w:tcPr>
            <w:tcW w:w="1543" w:type="dxa"/>
          </w:tcPr>
          <w:p w14:paraId="54C91594" w14:textId="77777777" w:rsidR="009014D6" w:rsidRDefault="009014D6" w:rsidP="002810E3">
            <w:pPr>
              <w:spacing w:line="340" w:lineRule="exact"/>
              <w:rPr>
                <w:rFonts w:cs="宋体"/>
                <w:b/>
                <w:bCs/>
                <w:sz w:val="32"/>
                <w:szCs w:val="32"/>
              </w:rPr>
            </w:pPr>
          </w:p>
        </w:tc>
        <w:tc>
          <w:tcPr>
            <w:tcW w:w="2271" w:type="dxa"/>
          </w:tcPr>
          <w:p w14:paraId="414DB93E" w14:textId="77777777" w:rsidR="009014D6" w:rsidRDefault="009014D6" w:rsidP="002810E3">
            <w:pPr>
              <w:spacing w:line="340" w:lineRule="exact"/>
              <w:rPr>
                <w:rFonts w:cs="宋体"/>
                <w:b/>
                <w:bCs/>
                <w:sz w:val="32"/>
                <w:szCs w:val="32"/>
              </w:rPr>
            </w:pPr>
          </w:p>
        </w:tc>
        <w:tc>
          <w:tcPr>
            <w:tcW w:w="1543" w:type="dxa"/>
          </w:tcPr>
          <w:p w14:paraId="5DC844E8" w14:textId="77777777" w:rsidR="009014D6" w:rsidRDefault="009014D6" w:rsidP="002810E3">
            <w:pPr>
              <w:spacing w:line="340" w:lineRule="exact"/>
              <w:rPr>
                <w:rFonts w:cs="宋体"/>
                <w:b/>
                <w:bCs/>
                <w:sz w:val="32"/>
                <w:szCs w:val="32"/>
              </w:rPr>
            </w:pPr>
          </w:p>
        </w:tc>
        <w:tc>
          <w:tcPr>
            <w:tcW w:w="1200" w:type="dxa"/>
          </w:tcPr>
          <w:p w14:paraId="670859C3" w14:textId="77777777" w:rsidR="009014D6" w:rsidRDefault="009014D6" w:rsidP="002810E3">
            <w:pPr>
              <w:spacing w:line="340" w:lineRule="exact"/>
              <w:rPr>
                <w:rFonts w:cs="宋体"/>
                <w:b/>
                <w:bCs/>
                <w:sz w:val="32"/>
                <w:szCs w:val="32"/>
              </w:rPr>
            </w:pPr>
          </w:p>
        </w:tc>
        <w:tc>
          <w:tcPr>
            <w:tcW w:w="1492" w:type="dxa"/>
          </w:tcPr>
          <w:p w14:paraId="466873BE" w14:textId="77777777" w:rsidR="009014D6" w:rsidRDefault="009014D6" w:rsidP="002810E3">
            <w:pPr>
              <w:spacing w:line="340" w:lineRule="exact"/>
              <w:rPr>
                <w:rFonts w:cs="宋体"/>
                <w:b/>
                <w:bCs/>
                <w:sz w:val="32"/>
                <w:szCs w:val="32"/>
              </w:rPr>
            </w:pPr>
          </w:p>
        </w:tc>
      </w:tr>
      <w:tr w:rsidR="009014D6" w14:paraId="3D194E4E" w14:textId="77777777" w:rsidTr="00A54B8F">
        <w:trPr>
          <w:trHeight w:val="624"/>
        </w:trPr>
        <w:tc>
          <w:tcPr>
            <w:tcW w:w="902" w:type="dxa"/>
          </w:tcPr>
          <w:p w14:paraId="4D7402E3" w14:textId="77777777" w:rsidR="009014D6" w:rsidRDefault="009014D6" w:rsidP="002810E3">
            <w:pPr>
              <w:spacing w:line="340" w:lineRule="exact"/>
              <w:rPr>
                <w:rFonts w:cs="宋体"/>
                <w:b/>
                <w:bCs/>
                <w:sz w:val="32"/>
                <w:szCs w:val="32"/>
              </w:rPr>
            </w:pPr>
          </w:p>
        </w:tc>
        <w:tc>
          <w:tcPr>
            <w:tcW w:w="1543" w:type="dxa"/>
          </w:tcPr>
          <w:p w14:paraId="769FA2A4" w14:textId="77777777" w:rsidR="009014D6" w:rsidRDefault="009014D6" w:rsidP="002810E3">
            <w:pPr>
              <w:spacing w:line="340" w:lineRule="exact"/>
              <w:rPr>
                <w:rFonts w:cs="宋体"/>
                <w:b/>
                <w:bCs/>
                <w:sz w:val="32"/>
                <w:szCs w:val="32"/>
              </w:rPr>
            </w:pPr>
          </w:p>
        </w:tc>
        <w:tc>
          <w:tcPr>
            <w:tcW w:w="2271" w:type="dxa"/>
          </w:tcPr>
          <w:p w14:paraId="652F6829" w14:textId="77777777" w:rsidR="009014D6" w:rsidRDefault="009014D6" w:rsidP="002810E3">
            <w:pPr>
              <w:spacing w:line="340" w:lineRule="exact"/>
              <w:rPr>
                <w:rFonts w:cs="宋体"/>
                <w:b/>
                <w:bCs/>
                <w:sz w:val="32"/>
                <w:szCs w:val="32"/>
              </w:rPr>
            </w:pPr>
          </w:p>
        </w:tc>
        <w:tc>
          <w:tcPr>
            <w:tcW w:w="1543" w:type="dxa"/>
          </w:tcPr>
          <w:p w14:paraId="66BBCD07" w14:textId="77777777" w:rsidR="009014D6" w:rsidRDefault="009014D6" w:rsidP="002810E3">
            <w:pPr>
              <w:spacing w:line="340" w:lineRule="exact"/>
              <w:rPr>
                <w:rFonts w:cs="宋体"/>
                <w:b/>
                <w:bCs/>
                <w:sz w:val="32"/>
                <w:szCs w:val="32"/>
              </w:rPr>
            </w:pPr>
          </w:p>
        </w:tc>
        <w:tc>
          <w:tcPr>
            <w:tcW w:w="1200" w:type="dxa"/>
          </w:tcPr>
          <w:p w14:paraId="4DB5611B" w14:textId="77777777" w:rsidR="009014D6" w:rsidRDefault="009014D6" w:rsidP="002810E3">
            <w:pPr>
              <w:spacing w:line="340" w:lineRule="exact"/>
              <w:rPr>
                <w:rFonts w:cs="宋体"/>
                <w:b/>
                <w:bCs/>
                <w:sz w:val="32"/>
                <w:szCs w:val="32"/>
              </w:rPr>
            </w:pPr>
          </w:p>
        </w:tc>
        <w:tc>
          <w:tcPr>
            <w:tcW w:w="1492" w:type="dxa"/>
          </w:tcPr>
          <w:p w14:paraId="425B214D" w14:textId="77777777" w:rsidR="009014D6" w:rsidRDefault="009014D6" w:rsidP="002810E3">
            <w:pPr>
              <w:spacing w:line="340" w:lineRule="exact"/>
              <w:rPr>
                <w:rFonts w:cs="宋体"/>
                <w:b/>
                <w:bCs/>
                <w:sz w:val="32"/>
                <w:szCs w:val="32"/>
              </w:rPr>
            </w:pPr>
          </w:p>
        </w:tc>
      </w:tr>
      <w:tr w:rsidR="009014D6" w14:paraId="0111C6AB" w14:textId="77777777" w:rsidTr="00A54B8F">
        <w:trPr>
          <w:trHeight w:val="624"/>
        </w:trPr>
        <w:tc>
          <w:tcPr>
            <w:tcW w:w="902" w:type="dxa"/>
          </w:tcPr>
          <w:p w14:paraId="0EDDDD2E" w14:textId="77777777" w:rsidR="009014D6" w:rsidRDefault="009014D6" w:rsidP="002810E3">
            <w:pPr>
              <w:spacing w:line="340" w:lineRule="exact"/>
              <w:rPr>
                <w:rFonts w:cs="宋体"/>
                <w:b/>
                <w:bCs/>
                <w:sz w:val="32"/>
                <w:szCs w:val="32"/>
              </w:rPr>
            </w:pPr>
          </w:p>
        </w:tc>
        <w:tc>
          <w:tcPr>
            <w:tcW w:w="1543" w:type="dxa"/>
          </w:tcPr>
          <w:p w14:paraId="707AF531" w14:textId="77777777" w:rsidR="009014D6" w:rsidRDefault="009014D6" w:rsidP="002810E3">
            <w:pPr>
              <w:spacing w:line="340" w:lineRule="exact"/>
              <w:rPr>
                <w:rFonts w:cs="宋体"/>
                <w:b/>
                <w:bCs/>
                <w:sz w:val="32"/>
                <w:szCs w:val="32"/>
              </w:rPr>
            </w:pPr>
          </w:p>
        </w:tc>
        <w:tc>
          <w:tcPr>
            <w:tcW w:w="2271" w:type="dxa"/>
          </w:tcPr>
          <w:p w14:paraId="381D3D95" w14:textId="77777777" w:rsidR="009014D6" w:rsidRDefault="009014D6" w:rsidP="002810E3">
            <w:pPr>
              <w:spacing w:line="340" w:lineRule="exact"/>
              <w:rPr>
                <w:rFonts w:cs="宋体"/>
                <w:b/>
                <w:bCs/>
                <w:sz w:val="32"/>
                <w:szCs w:val="32"/>
              </w:rPr>
            </w:pPr>
          </w:p>
        </w:tc>
        <w:tc>
          <w:tcPr>
            <w:tcW w:w="1543" w:type="dxa"/>
          </w:tcPr>
          <w:p w14:paraId="54D03C71" w14:textId="77777777" w:rsidR="009014D6" w:rsidRDefault="009014D6" w:rsidP="002810E3">
            <w:pPr>
              <w:spacing w:line="340" w:lineRule="exact"/>
              <w:rPr>
                <w:rFonts w:cs="宋体"/>
                <w:b/>
                <w:bCs/>
                <w:sz w:val="32"/>
                <w:szCs w:val="32"/>
              </w:rPr>
            </w:pPr>
          </w:p>
        </w:tc>
        <w:tc>
          <w:tcPr>
            <w:tcW w:w="1200" w:type="dxa"/>
          </w:tcPr>
          <w:p w14:paraId="53ABA78C" w14:textId="77777777" w:rsidR="009014D6" w:rsidRDefault="009014D6" w:rsidP="002810E3">
            <w:pPr>
              <w:spacing w:line="340" w:lineRule="exact"/>
              <w:rPr>
                <w:rFonts w:cs="宋体"/>
                <w:b/>
                <w:bCs/>
                <w:sz w:val="32"/>
                <w:szCs w:val="32"/>
              </w:rPr>
            </w:pPr>
          </w:p>
        </w:tc>
        <w:tc>
          <w:tcPr>
            <w:tcW w:w="1492" w:type="dxa"/>
          </w:tcPr>
          <w:p w14:paraId="7B47804B" w14:textId="77777777" w:rsidR="009014D6" w:rsidRDefault="009014D6" w:rsidP="002810E3">
            <w:pPr>
              <w:spacing w:line="340" w:lineRule="exact"/>
              <w:rPr>
                <w:rFonts w:cs="宋体"/>
                <w:b/>
                <w:bCs/>
                <w:sz w:val="32"/>
                <w:szCs w:val="32"/>
              </w:rPr>
            </w:pPr>
          </w:p>
        </w:tc>
      </w:tr>
      <w:tr w:rsidR="009014D6" w14:paraId="502415EE" w14:textId="77777777" w:rsidTr="00A54B8F">
        <w:trPr>
          <w:trHeight w:val="624"/>
        </w:trPr>
        <w:tc>
          <w:tcPr>
            <w:tcW w:w="902" w:type="dxa"/>
          </w:tcPr>
          <w:p w14:paraId="21FF46B2" w14:textId="77777777" w:rsidR="009014D6" w:rsidRDefault="009014D6" w:rsidP="002810E3">
            <w:pPr>
              <w:spacing w:line="340" w:lineRule="exact"/>
              <w:rPr>
                <w:rFonts w:cs="宋体"/>
                <w:b/>
                <w:bCs/>
                <w:sz w:val="32"/>
                <w:szCs w:val="32"/>
              </w:rPr>
            </w:pPr>
          </w:p>
        </w:tc>
        <w:tc>
          <w:tcPr>
            <w:tcW w:w="1543" w:type="dxa"/>
          </w:tcPr>
          <w:p w14:paraId="5947D376" w14:textId="77777777" w:rsidR="009014D6" w:rsidRDefault="009014D6" w:rsidP="002810E3">
            <w:pPr>
              <w:spacing w:line="340" w:lineRule="exact"/>
              <w:rPr>
                <w:rFonts w:cs="宋体"/>
                <w:b/>
                <w:bCs/>
                <w:sz w:val="32"/>
                <w:szCs w:val="32"/>
              </w:rPr>
            </w:pPr>
          </w:p>
        </w:tc>
        <w:tc>
          <w:tcPr>
            <w:tcW w:w="2271" w:type="dxa"/>
          </w:tcPr>
          <w:p w14:paraId="33882F12" w14:textId="77777777" w:rsidR="009014D6" w:rsidRDefault="009014D6" w:rsidP="002810E3">
            <w:pPr>
              <w:spacing w:line="340" w:lineRule="exact"/>
              <w:rPr>
                <w:rFonts w:cs="宋体"/>
                <w:b/>
                <w:bCs/>
                <w:sz w:val="32"/>
                <w:szCs w:val="32"/>
              </w:rPr>
            </w:pPr>
          </w:p>
        </w:tc>
        <w:tc>
          <w:tcPr>
            <w:tcW w:w="1543" w:type="dxa"/>
          </w:tcPr>
          <w:p w14:paraId="0A829591" w14:textId="77777777" w:rsidR="009014D6" w:rsidRDefault="009014D6" w:rsidP="002810E3">
            <w:pPr>
              <w:spacing w:line="340" w:lineRule="exact"/>
              <w:rPr>
                <w:rFonts w:cs="宋体"/>
                <w:b/>
                <w:bCs/>
                <w:sz w:val="32"/>
                <w:szCs w:val="32"/>
              </w:rPr>
            </w:pPr>
          </w:p>
        </w:tc>
        <w:tc>
          <w:tcPr>
            <w:tcW w:w="1200" w:type="dxa"/>
          </w:tcPr>
          <w:p w14:paraId="4EB08EDA" w14:textId="77777777" w:rsidR="009014D6" w:rsidRDefault="009014D6" w:rsidP="002810E3">
            <w:pPr>
              <w:spacing w:line="340" w:lineRule="exact"/>
              <w:rPr>
                <w:rFonts w:cs="宋体"/>
                <w:b/>
                <w:bCs/>
                <w:sz w:val="32"/>
                <w:szCs w:val="32"/>
              </w:rPr>
            </w:pPr>
          </w:p>
        </w:tc>
        <w:tc>
          <w:tcPr>
            <w:tcW w:w="1492" w:type="dxa"/>
          </w:tcPr>
          <w:p w14:paraId="66651D5B" w14:textId="77777777" w:rsidR="009014D6" w:rsidRDefault="009014D6" w:rsidP="002810E3">
            <w:pPr>
              <w:spacing w:line="340" w:lineRule="exact"/>
              <w:rPr>
                <w:rFonts w:cs="宋体"/>
                <w:b/>
                <w:bCs/>
                <w:sz w:val="32"/>
                <w:szCs w:val="32"/>
              </w:rPr>
            </w:pPr>
          </w:p>
        </w:tc>
      </w:tr>
      <w:tr w:rsidR="009014D6" w14:paraId="07B03B44" w14:textId="77777777" w:rsidTr="00A54B8F">
        <w:trPr>
          <w:trHeight w:val="624"/>
        </w:trPr>
        <w:tc>
          <w:tcPr>
            <w:tcW w:w="902" w:type="dxa"/>
          </w:tcPr>
          <w:p w14:paraId="136A3E8E" w14:textId="77777777" w:rsidR="009014D6" w:rsidRDefault="009014D6" w:rsidP="002810E3">
            <w:pPr>
              <w:spacing w:line="340" w:lineRule="exact"/>
              <w:rPr>
                <w:rFonts w:cs="宋体"/>
                <w:b/>
                <w:bCs/>
                <w:sz w:val="32"/>
                <w:szCs w:val="32"/>
              </w:rPr>
            </w:pPr>
          </w:p>
        </w:tc>
        <w:tc>
          <w:tcPr>
            <w:tcW w:w="1543" w:type="dxa"/>
          </w:tcPr>
          <w:p w14:paraId="6DEE810F" w14:textId="77777777" w:rsidR="009014D6" w:rsidRDefault="009014D6" w:rsidP="002810E3">
            <w:pPr>
              <w:spacing w:line="340" w:lineRule="exact"/>
              <w:rPr>
                <w:rFonts w:cs="宋体"/>
                <w:b/>
                <w:bCs/>
                <w:sz w:val="32"/>
                <w:szCs w:val="32"/>
              </w:rPr>
            </w:pPr>
          </w:p>
        </w:tc>
        <w:tc>
          <w:tcPr>
            <w:tcW w:w="2271" w:type="dxa"/>
          </w:tcPr>
          <w:p w14:paraId="71DA147B" w14:textId="77777777" w:rsidR="009014D6" w:rsidRDefault="009014D6" w:rsidP="002810E3">
            <w:pPr>
              <w:spacing w:line="340" w:lineRule="exact"/>
              <w:rPr>
                <w:rFonts w:cs="宋体"/>
                <w:b/>
                <w:bCs/>
                <w:sz w:val="32"/>
                <w:szCs w:val="32"/>
              </w:rPr>
            </w:pPr>
          </w:p>
        </w:tc>
        <w:tc>
          <w:tcPr>
            <w:tcW w:w="1543" w:type="dxa"/>
          </w:tcPr>
          <w:p w14:paraId="5650B296" w14:textId="77777777" w:rsidR="009014D6" w:rsidRDefault="009014D6" w:rsidP="002810E3">
            <w:pPr>
              <w:spacing w:line="340" w:lineRule="exact"/>
              <w:rPr>
                <w:rFonts w:cs="宋体"/>
                <w:b/>
                <w:bCs/>
                <w:sz w:val="32"/>
                <w:szCs w:val="32"/>
              </w:rPr>
            </w:pPr>
          </w:p>
        </w:tc>
        <w:tc>
          <w:tcPr>
            <w:tcW w:w="1200" w:type="dxa"/>
          </w:tcPr>
          <w:p w14:paraId="70E000BA" w14:textId="77777777" w:rsidR="009014D6" w:rsidRDefault="009014D6" w:rsidP="002810E3">
            <w:pPr>
              <w:spacing w:line="340" w:lineRule="exact"/>
              <w:rPr>
                <w:rFonts w:cs="宋体"/>
                <w:b/>
                <w:bCs/>
                <w:sz w:val="32"/>
                <w:szCs w:val="32"/>
              </w:rPr>
            </w:pPr>
          </w:p>
        </w:tc>
        <w:tc>
          <w:tcPr>
            <w:tcW w:w="1492" w:type="dxa"/>
          </w:tcPr>
          <w:p w14:paraId="5C88D069" w14:textId="77777777" w:rsidR="009014D6" w:rsidRDefault="009014D6" w:rsidP="002810E3">
            <w:pPr>
              <w:spacing w:line="340" w:lineRule="exact"/>
              <w:rPr>
                <w:rFonts w:cs="宋体"/>
                <w:b/>
                <w:bCs/>
                <w:sz w:val="32"/>
                <w:szCs w:val="32"/>
              </w:rPr>
            </w:pPr>
          </w:p>
        </w:tc>
      </w:tr>
      <w:tr w:rsidR="009014D6" w14:paraId="7685A50D" w14:textId="77777777" w:rsidTr="00A54B8F">
        <w:trPr>
          <w:trHeight w:val="624"/>
        </w:trPr>
        <w:tc>
          <w:tcPr>
            <w:tcW w:w="902" w:type="dxa"/>
          </w:tcPr>
          <w:p w14:paraId="0EDE617E" w14:textId="77777777" w:rsidR="009014D6" w:rsidRDefault="009014D6" w:rsidP="002810E3">
            <w:pPr>
              <w:spacing w:line="340" w:lineRule="exact"/>
              <w:rPr>
                <w:rFonts w:cs="宋体"/>
                <w:b/>
                <w:bCs/>
                <w:sz w:val="32"/>
                <w:szCs w:val="32"/>
              </w:rPr>
            </w:pPr>
          </w:p>
        </w:tc>
        <w:tc>
          <w:tcPr>
            <w:tcW w:w="1543" w:type="dxa"/>
          </w:tcPr>
          <w:p w14:paraId="044EE4AF" w14:textId="77777777" w:rsidR="009014D6" w:rsidRDefault="009014D6" w:rsidP="002810E3">
            <w:pPr>
              <w:spacing w:line="340" w:lineRule="exact"/>
              <w:rPr>
                <w:rFonts w:cs="宋体"/>
                <w:b/>
                <w:bCs/>
                <w:sz w:val="32"/>
                <w:szCs w:val="32"/>
              </w:rPr>
            </w:pPr>
          </w:p>
        </w:tc>
        <w:tc>
          <w:tcPr>
            <w:tcW w:w="2271" w:type="dxa"/>
          </w:tcPr>
          <w:p w14:paraId="61A7D31B" w14:textId="77777777" w:rsidR="009014D6" w:rsidRDefault="009014D6" w:rsidP="002810E3">
            <w:pPr>
              <w:spacing w:line="340" w:lineRule="exact"/>
              <w:rPr>
                <w:rFonts w:cs="宋体"/>
                <w:b/>
                <w:bCs/>
                <w:sz w:val="32"/>
                <w:szCs w:val="32"/>
              </w:rPr>
            </w:pPr>
          </w:p>
        </w:tc>
        <w:tc>
          <w:tcPr>
            <w:tcW w:w="1543" w:type="dxa"/>
          </w:tcPr>
          <w:p w14:paraId="7E5AA239" w14:textId="77777777" w:rsidR="009014D6" w:rsidRDefault="009014D6" w:rsidP="002810E3">
            <w:pPr>
              <w:spacing w:line="340" w:lineRule="exact"/>
              <w:rPr>
                <w:rFonts w:cs="宋体"/>
                <w:b/>
                <w:bCs/>
                <w:sz w:val="32"/>
                <w:szCs w:val="32"/>
              </w:rPr>
            </w:pPr>
          </w:p>
        </w:tc>
        <w:tc>
          <w:tcPr>
            <w:tcW w:w="1200" w:type="dxa"/>
          </w:tcPr>
          <w:p w14:paraId="760E68BA" w14:textId="77777777" w:rsidR="009014D6" w:rsidRDefault="009014D6" w:rsidP="002810E3">
            <w:pPr>
              <w:spacing w:line="340" w:lineRule="exact"/>
              <w:rPr>
                <w:rFonts w:cs="宋体"/>
                <w:b/>
                <w:bCs/>
                <w:sz w:val="32"/>
                <w:szCs w:val="32"/>
              </w:rPr>
            </w:pPr>
          </w:p>
        </w:tc>
        <w:tc>
          <w:tcPr>
            <w:tcW w:w="1492" w:type="dxa"/>
          </w:tcPr>
          <w:p w14:paraId="21D4A9DF" w14:textId="77777777" w:rsidR="009014D6" w:rsidRDefault="009014D6" w:rsidP="002810E3">
            <w:pPr>
              <w:spacing w:line="340" w:lineRule="exact"/>
              <w:rPr>
                <w:rFonts w:cs="宋体"/>
                <w:b/>
                <w:bCs/>
                <w:sz w:val="32"/>
                <w:szCs w:val="32"/>
              </w:rPr>
            </w:pPr>
          </w:p>
        </w:tc>
      </w:tr>
      <w:tr w:rsidR="009014D6" w14:paraId="43559C2B" w14:textId="77777777" w:rsidTr="00A54B8F">
        <w:trPr>
          <w:trHeight w:val="624"/>
        </w:trPr>
        <w:tc>
          <w:tcPr>
            <w:tcW w:w="902" w:type="dxa"/>
          </w:tcPr>
          <w:p w14:paraId="0019EA26" w14:textId="77777777" w:rsidR="009014D6" w:rsidRDefault="009014D6" w:rsidP="002810E3">
            <w:pPr>
              <w:spacing w:line="340" w:lineRule="exact"/>
              <w:rPr>
                <w:rFonts w:cs="宋体"/>
                <w:b/>
                <w:bCs/>
                <w:sz w:val="32"/>
                <w:szCs w:val="32"/>
              </w:rPr>
            </w:pPr>
          </w:p>
        </w:tc>
        <w:tc>
          <w:tcPr>
            <w:tcW w:w="1543" w:type="dxa"/>
          </w:tcPr>
          <w:p w14:paraId="7D38622F" w14:textId="77777777" w:rsidR="009014D6" w:rsidRDefault="009014D6" w:rsidP="002810E3">
            <w:pPr>
              <w:spacing w:line="340" w:lineRule="exact"/>
              <w:rPr>
                <w:rFonts w:cs="宋体"/>
                <w:b/>
                <w:bCs/>
                <w:sz w:val="32"/>
                <w:szCs w:val="32"/>
              </w:rPr>
            </w:pPr>
          </w:p>
        </w:tc>
        <w:tc>
          <w:tcPr>
            <w:tcW w:w="2271" w:type="dxa"/>
          </w:tcPr>
          <w:p w14:paraId="771B8F9F" w14:textId="77777777" w:rsidR="009014D6" w:rsidRDefault="009014D6" w:rsidP="002810E3">
            <w:pPr>
              <w:spacing w:line="340" w:lineRule="exact"/>
              <w:rPr>
                <w:rFonts w:cs="宋体"/>
                <w:b/>
                <w:bCs/>
                <w:sz w:val="32"/>
                <w:szCs w:val="32"/>
              </w:rPr>
            </w:pPr>
          </w:p>
        </w:tc>
        <w:tc>
          <w:tcPr>
            <w:tcW w:w="1543" w:type="dxa"/>
          </w:tcPr>
          <w:p w14:paraId="7761B9A0" w14:textId="77777777" w:rsidR="009014D6" w:rsidRDefault="009014D6" w:rsidP="002810E3">
            <w:pPr>
              <w:spacing w:line="340" w:lineRule="exact"/>
              <w:rPr>
                <w:rFonts w:cs="宋体"/>
                <w:b/>
                <w:bCs/>
                <w:sz w:val="32"/>
                <w:szCs w:val="32"/>
              </w:rPr>
            </w:pPr>
          </w:p>
        </w:tc>
        <w:tc>
          <w:tcPr>
            <w:tcW w:w="1200" w:type="dxa"/>
          </w:tcPr>
          <w:p w14:paraId="7B1B1A7E" w14:textId="77777777" w:rsidR="009014D6" w:rsidRDefault="009014D6" w:rsidP="002810E3">
            <w:pPr>
              <w:spacing w:line="340" w:lineRule="exact"/>
              <w:rPr>
                <w:rFonts w:cs="宋体"/>
                <w:b/>
                <w:bCs/>
                <w:sz w:val="32"/>
                <w:szCs w:val="32"/>
              </w:rPr>
            </w:pPr>
          </w:p>
        </w:tc>
        <w:tc>
          <w:tcPr>
            <w:tcW w:w="1492" w:type="dxa"/>
          </w:tcPr>
          <w:p w14:paraId="59D45F37" w14:textId="77777777" w:rsidR="009014D6" w:rsidRDefault="009014D6" w:rsidP="002810E3">
            <w:pPr>
              <w:spacing w:line="340" w:lineRule="exact"/>
              <w:rPr>
                <w:rFonts w:cs="宋体"/>
                <w:b/>
                <w:bCs/>
                <w:sz w:val="32"/>
                <w:szCs w:val="32"/>
              </w:rPr>
            </w:pPr>
          </w:p>
        </w:tc>
      </w:tr>
      <w:tr w:rsidR="009014D6" w14:paraId="1CD6D740" w14:textId="77777777" w:rsidTr="00A54B8F">
        <w:trPr>
          <w:trHeight w:val="624"/>
        </w:trPr>
        <w:tc>
          <w:tcPr>
            <w:tcW w:w="902" w:type="dxa"/>
          </w:tcPr>
          <w:p w14:paraId="4654F9A2" w14:textId="77777777" w:rsidR="009014D6" w:rsidRDefault="009014D6" w:rsidP="002810E3">
            <w:pPr>
              <w:spacing w:line="340" w:lineRule="exact"/>
              <w:rPr>
                <w:rFonts w:cs="宋体"/>
                <w:b/>
                <w:bCs/>
                <w:sz w:val="32"/>
                <w:szCs w:val="32"/>
              </w:rPr>
            </w:pPr>
          </w:p>
        </w:tc>
        <w:tc>
          <w:tcPr>
            <w:tcW w:w="1543" w:type="dxa"/>
          </w:tcPr>
          <w:p w14:paraId="44F997CA" w14:textId="77777777" w:rsidR="009014D6" w:rsidRDefault="009014D6" w:rsidP="002810E3">
            <w:pPr>
              <w:spacing w:line="340" w:lineRule="exact"/>
              <w:rPr>
                <w:rFonts w:cs="宋体"/>
                <w:b/>
                <w:bCs/>
                <w:sz w:val="32"/>
                <w:szCs w:val="32"/>
              </w:rPr>
            </w:pPr>
          </w:p>
        </w:tc>
        <w:tc>
          <w:tcPr>
            <w:tcW w:w="2271" w:type="dxa"/>
          </w:tcPr>
          <w:p w14:paraId="3640F55A" w14:textId="77777777" w:rsidR="009014D6" w:rsidRDefault="009014D6" w:rsidP="002810E3">
            <w:pPr>
              <w:spacing w:line="340" w:lineRule="exact"/>
              <w:rPr>
                <w:rFonts w:cs="宋体"/>
                <w:b/>
                <w:bCs/>
                <w:sz w:val="32"/>
                <w:szCs w:val="32"/>
              </w:rPr>
            </w:pPr>
          </w:p>
        </w:tc>
        <w:tc>
          <w:tcPr>
            <w:tcW w:w="1543" w:type="dxa"/>
          </w:tcPr>
          <w:p w14:paraId="751156C8" w14:textId="77777777" w:rsidR="009014D6" w:rsidRDefault="009014D6" w:rsidP="002810E3">
            <w:pPr>
              <w:spacing w:line="340" w:lineRule="exact"/>
              <w:rPr>
                <w:rFonts w:cs="宋体"/>
                <w:b/>
                <w:bCs/>
                <w:sz w:val="32"/>
                <w:szCs w:val="32"/>
              </w:rPr>
            </w:pPr>
          </w:p>
        </w:tc>
        <w:tc>
          <w:tcPr>
            <w:tcW w:w="1200" w:type="dxa"/>
          </w:tcPr>
          <w:p w14:paraId="353B35BC" w14:textId="77777777" w:rsidR="009014D6" w:rsidRDefault="009014D6" w:rsidP="002810E3">
            <w:pPr>
              <w:spacing w:line="340" w:lineRule="exact"/>
              <w:rPr>
                <w:rFonts w:cs="宋体"/>
                <w:b/>
                <w:bCs/>
                <w:sz w:val="32"/>
                <w:szCs w:val="32"/>
              </w:rPr>
            </w:pPr>
          </w:p>
        </w:tc>
        <w:tc>
          <w:tcPr>
            <w:tcW w:w="1492" w:type="dxa"/>
          </w:tcPr>
          <w:p w14:paraId="3B894989" w14:textId="77777777" w:rsidR="009014D6" w:rsidRDefault="009014D6" w:rsidP="002810E3">
            <w:pPr>
              <w:spacing w:line="340" w:lineRule="exact"/>
              <w:rPr>
                <w:rFonts w:cs="宋体"/>
                <w:b/>
                <w:bCs/>
                <w:sz w:val="32"/>
                <w:szCs w:val="32"/>
              </w:rPr>
            </w:pPr>
          </w:p>
        </w:tc>
      </w:tr>
      <w:tr w:rsidR="009014D6" w14:paraId="3A7A132C" w14:textId="77777777" w:rsidTr="00A54B8F">
        <w:trPr>
          <w:trHeight w:val="624"/>
        </w:trPr>
        <w:tc>
          <w:tcPr>
            <w:tcW w:w="902" w:type="dxa"/>
          </w:tcPr>
          <w:p w14:paraId="790C7ADA" w14:textId="77777777" w:rsidR="009014D6" w:rsidRDefault="009014D6" w:rsidP="002810E3">
            <w:pPr>
              <w:spacing w:line="340" w:lineRule="exact"/>
              <w:rPr>
                <w:rFonts w:cs="宋体"/>
                <w:b/>
                <w:bCs/>
                <w:sz w:val="32"/>
                <w:szCs w:val="32"/>
              </w:rPr>
            </w:pPr>
          </w:p>
        </w:tc>
        <w:tc>
          <w:tcPr>
            <w:tcW w:w="1543" w:type="dxa"/>
          </w:tcPr>
          <w:p w14:paraId="6ED1FDC5" w14:textId="77777777" w:rsidR="009014D6" w:rsidRDefault="009014D6" w:rsidP="002810E3">
            <w:pPr>
              <w:spacing w:line="340" w:lineRule="exact"/>
              <w:rPr>
                <w:rFonts w:cs="宋体"/>
                <w:b/>
                <w:bCs/>
                <w:sz w:val="32"/>
                <w:szCs w:val="32"/>
              </w:rPr>
            </w:pPr>
          </w:p>
        </w:tc>
        <w:tc>
          <w:tcPr>
            <w:tcW w:w="2271" w:type="dxa"/>
          </w:tcPr>
          <w:p w14:paraId="09016315" w14:textId="77777777" w:rsidR="009014D6" w:rsidRDefault="009014D6" w:rsidP="002810E3">
            <w:pPr>
              <w:spacing w:line="340" w:lineRule="exact"/>
              <w:rPr>
                <w:rFonts w:cs="宋体"/>
                <w:b/>
                <w:bCs/>
                <w:sz w:val="32"/>
                <w:szCs w:val="32"/>
              </w:rPr>
            </w:pPr>
          </w:p>
        </w:tc>
        <w:tc>
          <w:tcPr>
            <w:tcW w:w="1543" w:type="dxa"/>
          </w:tcPr>
          <w:p w14:paraId="1542E17E" w14:textId="77777777" w:rsidR="009014D6" w:rsidRDefault="009014D6" w:rsidP="002810E3">
            <w:pPr>
              <w:spacing w:line="340" w:lineRule="exact"/>
              <w:rPr>
                <w:rFonts w:cs="宋体"/>
                <w:b/>
                <w:bCs/>
                <w:sz w:val="32"/>
                <w:szCs w:val="32"/>
              </w:rPr>
            </w:pPr>
          </w:p>
        </w:tc>
        <w:tc>
          <w:tcPr>
            <w:tcW w:w="1200" w:type="dxa"/>
          </w:tcPr>
          <w:p w14:paraId="41D14F7A" w14:textId="77777777" w:rsidR="009014D6" w:rsidRDefault="009014D6" w:rsidP="002810E3">
            <w:pPr>
              <w:spacing w:line="340" w:lineRule="exact"/>
              <w:rPr>
                <w:rFonts w:cs="宋体"/>
                <w:b/>
                <w:bCs/>
                <w:sz w:val="32"/>
                <w:szCs w:val="32"/>
              </w:rPr>
            </w:pPr>
          </w:p>
        </w:tc>
        <w:tc>
          <w:tcPr>
            <w:tcW w:w="1492" w:type="dxa"/>
          </w:tcPr>
          <w:p w14:paraId="15E2D7B6" w14:textId="77777777" w:rsidR="009014D6" w:rsidRDefault="009014D6" w:rsidP="002810E3">
            <w:pPr>
              <w:spacing w:line="340" w:lineRule="exact"/>
              <w:rPr>
                <w:rFonts w:cs="宋体"/>
                <w:b/>
                <w:bCs/>
                <w:sz w:val="32"/>
                <w:szCs w:val="32"/>
              </w:rPr>
            </w:pPr>
          </w:p>
        </w:tc>
      </w:tr>
      <w:tr w:rsidR="009014D6" w14:paraId="71669F12" w14:textId="77777777" w:rsidTr="00A54B8F">
        <w:trPr>
          <w:trHeight w:val="624"/>
        </w:trPr>
        <w:tc>
          <w:tcPr>
            <w:tcW w:w="902" w:type="dxa"/>
          </w:tcPr>
          <w:p w14:paraId="783E3F58" w14:textId="77777777" w:rsidR="009014D6" w:rsidRDefault="009014D6" w:rsidP="002810E3">
            <w:pPr>
              <w:spacing w:line="340" w:lineRule="exact"/>
              <w:rPr>
                <w:rFonts w:cs="宋体"/>
                <w:b/>
                <w:bCs/>
                <w:sz w:val="32"/>
                <w:szCs w:val="32"/>
              </w:rPr>
            </w:pPr>
          </w:p>
        </w:tc>
        <w:tc>
          <w:tcPr>
            <w:tcW w:w="1543" w:type="dxa"/>
          </w:tcPr>
          <w:p w14:paraId="0711144C" w14:textId="77777777" w:rsidR="009014D6" w:rsidRDefault="009014D6" w:rsidP="002810E3">
            <w:pPr>
              <w:spacing w:line="340" w:lineRule="exact"/>
              <w:rPr>
                <w:rFonts w:cs="宋体"/>
                <w:b/>
                <w:bCs/>
                <w:sz w:val="32"/>
                <w:szCs w:val="32"/>
              </w:rPr>
            </w:pPr>
          </w:p>
        </w:tc>
        <w:tc>
          <w:tcPr>
            <w:tcW w:w="2271" w:type="dxa"/>
          </w:tcPr>
          <w:p w14:paraId="35446EDE" w14:textId="77777777" w:rsidR="009014D6" w:rsidRDefault="009014D6" w:rsidP="002810E3">
            <w:pPr>
              <w:spacing w:line="340" w:lineRule="exact"/>
              <w:rPr>
                <w:rFonts w:cs="宋体"/>
                <w:b/>
                <w:bCs/>
                <w:sz w:val="32"/>
                <w:szCs w:val="32"/>
              </w:rPr>
            </w:pPr>
          </w:p>
        </w:tc>
        <w:tc>
          <w:tcPr>
            <w:tcW w:w="1543" w:type="dxa"/>
          </w:tcPr>
          <w:p w14:paraId="1D5E0A86" w14:textId="77777777" w:rsidR="009014D6" w:rsidRDefault="009014D6" w:rsidP="002810E3">
            <w:pPr>
              <w:spacing w:line="340" w:lineRule="exact"/>
              <w:rPr>
                <w:rFonts w:cs="宋体"/>
                <w:b/>
                <w:bCs/>
                <w:sz w:val="32"/>
                <w:szCs w:val="32"/>
              </w:rPr>
            </w:pPr>
          </w:p>
        </w:tc>
        <w:tc>
          <w:tcPr>
            <w:tcW w:w="1200" w:type="dxa"/>
          </w:tcPr>
          <w:p w14:paraId="3BC68248" w14:textId="77777777" w:rsidR="009014D6" w:rsidRDefault="009014D6" w:rsidP="002810E3">
            <w:pPr>
              <w:spacing w:line="340" w:lineRule="exact"/>
              <w:rPr>
                <w:rFonts w:cs="宋体"/>
                <w:b/>
                <w:bCs/>
                <w:sz w:val="32"/>
                <w:szCs w:val="32"/>
              </w:rPr>
            </w:pPr>
          </w:p>
        </w:tc>
        <w:tc>
          <w:tcPr>
            <w:tcW w:w="1492" w:type="dxa"/>
          </w:tcPr>
          <w:p w14:paraId="4980E88F" w14:textId="77777777" w:rsidR="009014D6" w:rsidRDefault="009014D6" w:rsidP="002810E3">
            <w:pPr>
              <w:spacing w:line="340" w:lineRule="exact"/>
              <w:rPr>
                <w:rFonts w:cs="宋体"/>
                <w:b/>
                <w:bCs/>
                <w:sz w:val="32"/>
                <w:szCs w:val="32"/>
              </w:rPr>
            </w:pPr>
          </w:p>
        </w:tc>
      </w:tr>
      <w:tr w:rsidR="009014D6" w14:paraId="6E03A11A" w14:textId="77777777" w:rsidTr="00A54B8F">
        <w:trPr>
          <w:trHeight w:val="624"/>
        </w:trPr>
        <w:tc>
          <w:tcPr>
            <w:tcW w:w="902" w:type="dxa"/>
          </w:tcPr>
          <w:p w14:paraId="08F16FAD" w14:textId="77777777" w:rsidR="009014D6" w:rsidRDefault="009014D6" w:rsidP="002810E3">
            <w:pPr>
              <w:spacing w:line="340" w:lineRule="exact"/>
              <w:rPr>
                <w:rFonts w:cs="宋体"/>
                <w:b/>
                <w:bCs/>
                <w:sz w:val="32"/>
                <w:szCs w:val="32"/>
              </w:rPr>
            </w:pPr>
          </w:p>
        </w:tc>
        <w:tc>
          <w:tcPr>
            <w:tcW w:w="1543" w:type="dxa"/>
          </w:tcPr>
          <w:p w14:paraId="3155F652" w14:textId="77777777" w:rsidR="009014D6" w:rsidRDefault="009014D6" w:rsidP="002810E3">
            <w:pPr>
              <w:spacing w:line="340" w:lineRule="exact"/>
              <w:rPr>
                <w:rFonts w:cs="宋体"/>
                <w:b/>
                <w:bCs/>
                <w:sz w:val="32"/>
                <w:szCs w:val="32"/>
              </w:rPr>
            </w:pPr>
          </w:p>
        </w:tc>
        <w:tc>
          <w:tcPr>
            <w:tcW w:w="2271" w:type="dxa"/>
          </w:tcPr>
          <w:p w14:paraId="49D783A7" w14:textId="77777777" w:rsidR="009014D6" w:rsidRDefault="009014D6" w:rsidP="002810E3">
            <w:pPr>
              <w:spacing w:line="340" w:lineRule="exact"/>
              <w:rPr>
                <w:rFonts w:cs="宋体"/>
                <w:b/>
                <w:bCs/>
                <w:sz w:val="32"/>
                <w:szCs w:val="32"/>
              </w:rPr>
            </w:pPr>
          </w:p>
        </w:tc>
        <w:tc>
          <w:tcPr>
            <w:tcW w:w="1543" w:type="dxa"/>
          </w:tcPr>
          <w:p w14:paraId="6BE26BAA" w14:textId="77777777" w:rsidR="009014D6" w:rsidRDefault="009014D6" w:rsidP="002810E3">
            <w:pPr>
              <w:spacing w:line="340" w:lineRule="exact"/>
              <w:rPr>
                <w:rFonts w:cs="宋体"/>
                <w:b/>
                <w:bCs/>
                <w:sz w:val="32"/>
                <w:szCs w:val="32"/>
              </w:rPr>
            </w:pPr>
          </w:p>
        </w:tc>
        <w:tc>
          <w:tcPr>
            <w:tcW w:w="1200" w:type="dxa"/>
          </w:tcPr>
          <w:p w14:paraId="68495C54" w14:textId="77777777" w:rsidR="009014D6" w:rsidRDefault="009014D6" w:rsidP="002810E3">
            <w:pPr>
              <w:spacing w:line="340" w:lineRule="exact"/>
              <w:rPr>
                <w:rFonts w:cs="宋体"/>
                <w:b/>
                <w:bCs/>
                <w:sz w:val="32"/>
                <w:szCs w:val="32"/>
              </w:rPr>
            </w:pPr>
          </w:p>
        </w:tc>
        <w:tc>
          <w:tcPr>
            <w:tcW w:w="1492" w:type="dxa"/>
          </w:tcPr>
          <w:p w14:paraId="61680138" w14:textId="77777777" w:rsidR="009014D6" w:rsidRDefault="009014D6" w:rsidP="002810E3">
            <w:pPr>
              <w:spacing w:line="340" w:lineRule="exact"/>
              <w:rPr>
                <w:rFonts w:cs="宋体"/>
                <w:b/>
                <w:bCs/>
                <w:sz w:val="32"/>
                <w:szCs w:val="32"/>
              </w:rPr>
            </w:pPr>
          </w:p>
        </w:tc>
      </w:tr>
      <w:tr w:rsidR="009014D6" w14:paraId="7C2272FB" w14:textId="77777777" w:rsidTr="00A54B8F">
        <w:trPr>
          <w:trHeight w:val="624"/>
        </w:trPr>
        <w:tc>
          <w:tcPr>
            <w:tcW w:w="902" w:type="dxa"/>
          </w:tcPr>
          <w:p w14:paraId="1C484188" w14:textId="77777777" w:rsidR="009014D6" w:rsidRDefault="009014D6" w:rsidP="002810E3">
            <w:pPr>
              <w:spacing w:line="340" w:lineRule="exact"/>
              <w:rPr>
                <w:rFonts w:cs="宋体"/>
                <w:b/>
                <w:bCs/>
                <w:sz w:val="32"/>
                <w:szCs w:val="32"/>
              </w:rPr>
            </w:pPr>
          </w:p>
        </w:tc>
        <w:tc>
          <w:tcPr>
            <w:tcW w:w="1543" w:type="dxa"/>
          </w:tcPr>
          <w:p w14:paraId="1B06C537" w14:textId="77777777" w:rsidR="009014D6" w:rsidRDefault="009014D6" w:rsidP="002810E3">
            <w:pPr>
              <w:spacing w:line="340" w:lineRule="exact"/>
              <w:rPr>
                <w:rFonts w:cs="宋体"/>
                <w:b/>
                <w:bCs/>
                <w:sz w:val="32"/>
                <w:szCs w:val="32"/>
              </w:rPr>
            </w:pPr>
          </w:p>
        </w:tc>
        <w:tc>
          <w:tcPr>
            <w:tcW w:w="2271" w:type="dxa"/>
          </w:tcPr>
          <w:p w14:paraId="6DC89B68" w14:textId="77777777" w:rsidR="009014D6" w:rsidRDefault="009014D6" w:rsidP="002810E3">
            <w:pPr>
              <w:spacing w:line="340" w:lineRule="exact"/>
              <w:rPr>
                <w:rFonts w:cs="宋体"/>
                <w:b/>
                <w:bCs/>
                <w:sz w:val="32"/>
                <w:szCs w:val="32"/>
              </w:rPr>
            </w:pPr>
          </w:p>
        </w:tc>
        <w:tc>
          <w:tcPr>
            <w:tcW w:w="1543" w:type="dxa"/>
          </w:tcPr>
          <w:p w14:paraId="43FEC91C" w14:textId="77777777" w:rsidR="009014D6" w:rsidRDefault="009014D6" w:rsidP="002810E3">
            <w:pPr>
              <w:spacing w:line="340" w:lineRule="exact"/>
              <w:rPr>
                <w:rFonts w:cs="宋体"/>
                <w:b/>
                <w:bCs/>
                <w:sz w:val="32"/>
                <w:szCs w:val="32"/>
              </w:rPr>
            </w:pPr>
          </w:p>
        </w:tc>
        <w:tc>
          <w:tcPr>
            <w:tcW w:w="1200" w:type="dxa"/>
          </w:tcPr>
          <w:p w14:paraId="20761968" w14:textId="77777777" w:rsidR="009014D6" w:rsidRDefault="009014D6" w:rsidP="002810E3">
            <w:pPr>
              <w:spacing w:line="340" w:lineRule="exact"/>
              <w:rPr>
                <w:rFonts w:cs="宋体"/>
                <w:b/>
                <w:bCs/>
                <w:sz w:val="32"/>
                <w:szCs w:val="32"/>
              </w:rPr>
            </w:pPr>
          </w:p>
        </w:tc>
        <w:tc>
          <w:tcPr>
            <w:tcW w:w="1492" w:type="dxa"/>
          </w:tcPr>
          <w:p w14:paraId="6DB96346" w14:textId="77777777" w:rsidR="009014D6" w:rsidRDefault="009014D6" w:rsidP="002810E3">
            <w:pPr>
              <w:spacing w:line="340" w:lineRule="exact"/>
              <w:rPr>
                <w:rFonts w:cs="宋体"/>
                <w:b/>
                <w:bCs/>
                <w:sz w:val="32"/>
                <w:szCs w:val="32"/>
              </w:rPr>
            </w:pPr>
          </w:p>
        </w:tc>
      </w:tr>
      <w:tr w:rsidR="009014D6" w14:paraId="3DE3E373" w14:textId="77777777" w:rsidTr="00A54B8F">
        <w:trPr>
          <w:trHeight w:val="624"/>
        </w:trPr>
        <w:tc>
          <w:tcPr>
            <w:tcW w:w="902" w:type="dxa"/>
          </w:tcPr>
          <w:p w14:paraId="50A1FF71" w14:textId="77777777" w:rsidR="009014D6" w:rsidRDefault="009014D6" w:rsidP="002810E3">
            <w:pPr>
              <w:spacing w:line="340" w:lineRule="exact"/>
              <w:rPr>
                <w:rFonts w:cs="宋体"/>
                <w:b/>
                <w:bCs/>
                <w:sz w:val="32"/>
                <w:szCs w:val="32"/>
              </w:rPr>
            </w:pPr>
          </w:p>
        </w:tc>
        <w:tc>
          <w:tcPr>
            <w:tcW w:w="1543" w:type="dxa"/>
          </w:tcPr>
          <w:p w14:paraId="71D1806B" w14:textId="77777777" w:rsidR="009014D6" w:rsidRDefault="009014D6" w:rsidP="002810E3">
            <w:pPr>
              <w:spacing w:line="340" w:lineRule="exact"/>
              <w:rPr>
                <w:rFonts w:cs="宋体"/>
                <w:b/>
                <w:bCs/>
                <w:sz w:val="32"/>
                <w:szCs w:val="32"/>
              </w:rPr>
            </w:pPr>
          </w:p>
        </w:tc>
        <w:tc>
          <w:tcPr>
            <w:tcW w:w="2271" w:type="dxa"/>
          </w:tcPr>
          <w:p w14:paraId="0D387811" w14:textId="77777777" w:rsidR="009014D6" w:rsidRDefault="009014D6" w:rsidP="002810E3">
            <w:pPr>
              <w:spacing w:line="340" w:lineRule="exact"/>
              <w:rPr>
                <w:rFonts w:cs="宋体"/>
                <w:b/>
                <w:bCs/>
                <w:sz w:val="32"/>
                <w:szCs w:val="32"/>
              </w:rPr>
            </w:pPr>
          </w:p>
        </w:tc>
        <w:tc>
          <w:tcPr>
            <w:tcW w:w="1543" w:type="dxa"/>
          </w:tcPr>
          <w:p w14:paraId="4A62ECEE" w14:textId="77777777" w:rsidR="009014D6" w:rsidRDefault="009014D6" w:rsidP="002810E3">
            <w:pPr>
              <w:spacing w:line="340" w:lineRule="exact"/>
              <w:rPr>
                <w:rFonts w:cs="宋体"/>
                <w:b/>
                <w:bCs/>
                <w:sz w:val="32"/>
                <w:szCs w:val="32"/>
              </w:rPr>
            </w:pPr>
          </w:p>
        </w:tc>
        <w:tc>
          <w:tcPr>
            <w:tcW w:w="1200" w:type="dxa"/>
          </w:tcPr>
          <w:p w14:paraId="50284E9C" w14:textId="77777777" w:rsidR="009014D6" w:rsidRDefault="009014D6" w:rsidP="002810E3">
            <w:pPr>
              <w:spacing w:line="340" w:lineRule="exact"/>
              <w:rPr>
                <w:rFonts w:cs="宋体"/>
                <w:b/>
                <w:bCs/>
                <w:sz w:val="32"/>
                <w:szCs w:val="32"/>
              </w:rPr>
            </w:pPr>
          </w:p>
        </w:tc>
        <w:tc>
          <w:tcPr>
            <w:tcW w:w="1492" w:type="dxa"/>
          </w:tcPr>
          <w:p w14:paraId="355CA2F2" w14:textId="77777777" w:rsidR="009014D6" w:rsidRDefault="009014D6" w:rsidP="002810E3">
            <w:pPr>
              <w:spacing w:line="340" w:lineRule="exact"/>
              <w:rPr>
                <w:rFonts w:cs="宋体"/>
                <w:b/>
                <w:bCs/>
                <w:sz w:val="32"/>
                <w:szCs w:val="32"/>
              </w:rPr>
            </w:pPr>
          </w:p>
        </w:tc>
      </w:tr>
      <w:tr w:rsidR="009014D6" w14:paraId="1B000114" w14:textId="77777777" w:rsidTr="00A54B8F">
        <w:trPr>
          <w:trHeight w:val="624"/>
        </w:trPr>
        <w:tc>
          <w:tcPr>
            <w:tcW w:w="902" w:type="dxa"/>
          </w:tcPr>
          <w:p w14:paraId="6A997BD5" w14:textId="77777777" w:rsidR="009014D6" w:rsidRDefault="009014D6" w:rsidP="002810E3">
            <w:pPr>
              <w:spacing w:line="340" w:lineRule="exact"/>
              <w:rPr>
                <w:rFonts w:cs="宋体"/>
                <w:b/>
                <w:bCs/>
                <w:sz w:val="32"/>
                <w:szCs w:val="32"/>
              </w:rPr>
            </w:pPr>
          </w:p>
        </w:tc>
        <w:tc>
          <w:tcPr>
            <w:tcW w:w="1543" w:type="dxa"/>
          </w:tcPr>
          <w:p w14:paraId="1D30780B" w14:textId="77777777" w:rsidR="009014D6" w:rsidRDefault="009014D6" w:rsidP="002810E3">
            <w:pPr>
              <w:spacing w:line="340" w:lineRule="exact"/>
              <w:rPr>
                <w:rFonts w:cs="宋体"/>
                <w:b/>
                <w:bCs/>
                <w:sz w:val="32"/>
                <w:szCs w:val="32"/>
              </w:rPr>
            </w:pPr>
          </w:p>
        </w:tc>
        <w:tc>
          <w:tcPr>
            <w:tcW w:w="2271" w:type="dxa"/>
          </w:tcPr>
          <w:p w14:paraId="6779F36B" w14:textId="77777777" w:rsidR="009014D6" w:rsidRDefault="009014D6" w:rsidP="002810E3">
            <w:pPr>
              <w:spacing w:line="340" w:lineRule="exact"/>
              <w:rPr>
                <w:rFonts w:cs="宋体"/>
                <w:b/>
                <w:bCs/>
                <w:sz w:val="32"/>
                <w:szCs w:val="32"/>
              </w:rPr>
            </w:pPr>
          </w:p>
        </w:tc>
        <w:tc>
          <w:tcPr>
            <w:tcW w:w="1543" w:type="dxa"/>
          </w:tcPr>
          <w:p w14:paraId="4C7C3D44" w14:textId="77777777" w:rsidR="009014D6" w:rsidRDefault="009014D6" w:rsidP="002810E3">
            <w:pPr>
              <w:spacing w:line="340" w:lineRule="exact"/>
              <w:rPr>
                <w:rFonts w:cs="宋体"/>
                <w:b/>
                <w:bCs/>
                <w:sz w:val="32"/>
                <w:szCs w:val="32"/>
              </w:rPr>
            </w:pPr>
          </w:p>
        </w:tc>
        <w:tc>
          <w:tcPr>
            <w:tcW w:w="1200" w:type="dxa"/>
          </w:tcPr>
          <w:p w14:paraId="55473B09" w14:textId="77777777" w:rsidR="009014D6" w:rsidRDefault="009014D6" w:rsidP="002810E3">
            <w:pPr>
              <w:spacing w:line="340" w:lineRule="exact"/>
              <w:rPr>
                <w:rFonts w:cs="宋体"/>
                <w:b/>
                <w:bCs/>
                <w:sz w:val="32"/>
                <w:szCs w:val="32"/>
              </w:rPr>
            </w:pPr>
          </w:p>
        </w:tc>
        <w:tc>
          <w:tcPr>
            <w:tcW w:w="1492" w:type="dxa"/>
          </w:tcPr>
          <w:p w14:paraId="28B0A03D" w14:textId="77777777" w:rsidR="009014D6" w:rsidRDefault="009014D6" w:rsidP="002810E3">
            <w:pPr>
              <w:spacing w:line="340" w:lineRule="exact"/>
              <w:rPr>
                <w:rFonts w:cs="宋体"/>
                <w:b/>
                <w:bCs/>
                <w:sz w:val="32"/>
                <w:szCs w:val="32"/>
              </w:rPr>
            </w:pPr>
          </w:p>
        </w:tc>
      </w:tr>
      <w:tr w:rsidR="009014D6" w14:paraId="6C91E716" w14:textId="77777777" w:rsidTr="00A54B8F">
        <w:trPr>
          <w:trHeight w:val="624"/>
        </w:trPr>
        <w:tc>
          <w:tcPr>
            <w:tcW w:w="902" w:type="dxa"/>
          </w:tcPr>
          <w:p w14:paraId="6A362997" w14:textId="77777777" w:rsidR="009014D6" w:rsidRDefault="009014D6" w:rsidP="002810E3">
            <w:pPr>
              <w:spacing w:line="340" w:lineRule="exact"/>
              <w:rPr>
                <w:rFonts w:cs="宋体"/>
                <w:b/>
                <w:bCs/>
                <w:sz w:val="32"/>
                <w:szCs w:val="32"/>
              </w:rPr>
            </w:pPr>
          </w:p>
        </w:tc>
        <w:tc>
          <w:tcPr>
            <w:tcW w:w="1543" w:type="dxa"/>
          </w:tcPr>
          <w:p w14:paraId="3AE67114" w14:textId="77777777" w:rsidR="009014D6" w:rsidRDefault="009014D6" w:rsidP="002810E3">
            <w:pPr>
              <w:spacing w:line="340" w:lineRule="exact"/>
              <w:rPr>
                <w:rFonts w:cs="宋体"/>
                <w:b/>
                <w:bCs/>
                <w:sz w:val="32"/>
                <w:szCs w:val="32"/>
              </w:rPr>
            </w:pPr>
          </w:p>
        </w:tc>
        <w:tc>
          <w:tcPr>
            <w:tcW w:w="2271" w:type="dxa"/>
          </w:tcPr>
          <w:p w14:paraId="358CE355" w14:textId="77777777" w:rsidR="009014D6" w:rsidRDefault="009014D6" w:rsidP="002810E3">
            <w:pPr>
              <w:spacing w:line="340" w:lineRule="exact"/>
              <w:rPr>
                <w:rFonts w:cs="宋体"/>
                <w:b/>
                <w:bCs/>
                <w:sz w:val="32"/>
                <w:szCs w:val="32"/>
              </w:rPr>
            </w:pPr>
          </w:p>
        </w:tc>
        <w:tc>
          <w:tcPr>
            <w:tcW w:w="1543" w:type="dxa"/>
          </w:tcPr>
          <w:p w14:paraId="78FA1043" w14:textId="77777777" w:rsidR="009014D6" w:rsidRDefault="009014D6" w:rsidP="002810E3">
            <w:pPr>
              <w:spacing w:line="340" w:lineRule="exact"/>
              <w:rPr>
                <w:rFonts w:cs="宋体"/>
                <w:b/>
                <w:bCs/>
                <w:sz w:val="32"/>
                <w:szCs w:val="32"/>
              </w:rPr>
            </w:pPr>
          </w:p>
        </w:tc>
        <w:tc>
          <w:tcPr>
            <w:tcW w:w="1200" w:type="dxa"/>
          </w:tcPr>
          <w:p w14:paraId="2C4ED91F" w14:textId="77777777" w:rsidR="009014D6" w:rsidRDefault="009014D6" w:rsidP="002810E3">
            <w:pPr>
              <w:spacing w:line="340" w:lineRule="exact"/>
              <w:rPr>
                <w:rFonts w:cs="宋体"/>
                <w:b/>
                <w:bCs/>
                <w:sz w:val="32"/>
                <w:szCs w:val="32"/>
              </w:rPr>
            </w:pPr>
          </w:p>
        </w:tc>
        <w:tc>
          <w:tcPr>
            <w:tcW w:w="1492" w:type="dxa"/>
          </w:tcPr>
          <w:p w14:paraId="67EC3A9F" w14:textId="77777777" w:rsidR="009014D6" w:rsidRDefault="009014D6" w:rsidP="002810E3">
            <w:pPr>
              <w:spacing w:line="340" w:lineRule="exact"/>
              <w:rPr>
                <w:rFonts w:cs="宋体"/>
                <w:b/>
                <w:bCs/>
                <w:sz w:val="32"/>
                <w:szCs w:val="32"/>
              </w:rPr>
            </w:pPr>
          </w:p>
        </w:tc>
      </w:tr>
      <w:tr w:rsidR="009014D6" w14:paraId="00B0A86D" w14:textId="77777777" w:rsidTr="00A54B8F">
        <w:trPr>
          <w:trHeight w:val="624"/>
        </w:trPr>
        <w:tc>
          <w:tcPr>
            <w:tcW w:w="902" w:type="dxa"/>
          </w:tcPr>
          <w:p w14:paraId="345B2477" w14:textId="77777777" w:rsidR="009014D6" w:rsidRDefault="009014D6" w:rsidP="002810E3">
            <w:pPr>
              <w:spacing w:line="340" w:lineRule="exact"/>
              <w:rPr>
                <w:rFonts w:cs="宋体"/>
                <w:b/>
                <w:bCs/>
                <w:sz w:val="32"/>
                <w:szCs w:val="32"/>
              </w:rPr>
            </w:pPr>
          </w:p>
        </w:tc>
        <w:tc>
          <w:tcPr>
            <w:tcW w:w="1543" w:type="dxa"/>
          </w:tcPr>
          <w:p w14:paraId="2792AB3E" w14:textId="77777777" w:rsidR="009014D6" w:rsidRDefault="009014D6" w:rsidP="002810E3">
            <w:pPr>
              <w:spacing w:line="340" w:lineRule="exact"/>
              <w:rPr>
                <w:rFonts w:cs="宋体"/>
                <w:b/>
                <w:bCs/>
                <w:sz w:val="32"/>
                <w:szCs w:val="32"/>
              </w:rPr>
            </w:pPr>
          </w:p>
        </w:tc>
        <w:tc>
          <w:tcPr>
            <w:tcW w:w="2271" w:type="dxa"/>
          </w:tcPr>
          <w:p w14:paraId="40C04456" w14:textId="77777777" w:rsidR="009014D6" w:rsidRDefault="009014D6" w:rsidP="002810E3">
            <w:pPr>
              <w:spacing w:line="340" w:lineRule="exact"/>
              <w:rPr>
                <w:rFonts w:cs="宋体"/>
                <w:b/>
                <w:bCs/>
                <w:sz w:val="32"/>
                <w:szCs w:val="32"/>
              </w:rPr>
            </w:pPr>
          </w:p>
        </w:tc>
        <w:tc>
          <w:tcPr>
            <w:tcW w:w="1543" w:type="dxa"/>
          </w:tcPr>
          <w:p w14:paraId="2B0A76C7" w14:textId="77777777" w:rsidR="009014D6" w:rsidRDefault="009014D6" w:rsidP="002810E3">
            <w:pPr>
              <w:spacing w:line="340" w:lineRule="exact"/>
              <w:rPr>
                <w:rFonts w:cs="宋体"/>
                <w:b/>
                <w:bCs/>
                <w:sz w:val="32"/>
                <w:szCs w:val="32"/>
              </w:rPr>
            </w:pPr>
          </w:p>
        </w:tc>
        <w:tc>
          <w:tcPr>
            <w:tcW w:w="1200" w:type="dxa"/>
          </w:tcPr>
          <w:p w14:paraId="4B7B7A79" w14:textId="77777777" w:rsidR="009014D6" w:rsidRDefault="009014D6" w:rsidP="002810E3">
            <w:pPr>
              <w:spacing w:line="340" w:lineRule="exact"/>
              <w:rPr>
                <w:rFonts w:cs="宋体"/>
                <w:b/>
                <w:bCs/>
                <w:sz w:val="32"/>
                <w:szCs w:val="32"/>
              </w:rPr>
            </w:pPr>
          </w:p>
        </w:tc>
        <w:tc>
          <w:tcPr>
            <w:tcW w:w="1492" w:type="dxa"/>
          </w:tcPr>
          <w:p w14:paraId="5B16470D" w14:textId="77777777" w:rsidR="009014D6" w:rsidRDefault="009014D6" w:rsidP="002810E3">
            <w:pPr>
              <w:spacing w:line="340" w:lineRule="exact"/>
              <w:rPr>
                <w:rFonts w:cs="宋体"/>
                <w:b/>
                <w:bCs/>
                <w:sz w:val="32"/>
                <w:szCs w:val="32"/>
              </w:rPr>
            </w:pPr>
          </w:p>
        </w:tc>
      </w:tr>
      <w:tr w:rsidR="009014D6" w14:paraId="7A46F61C" w14:textId="77777777" w:rsidTr="00A54B8F">
        <w:trPr>
          <w:trHeight w:val="624"/>
        </w:trPr>
        <w:tc>
          <w:tcPr>
            <w:tcW w:w="902" w:type="dxa"/>
          </w:tcPr>
          <w:p w14:paraId="143A03E4" w14:textId="77777777" w:rsidR="009014D6" w:rsidRDefault="009014D6" w:rsidP="002810E3">
            <w:pPr>
              <w:spacing w:line="340" w:lineRule="exact"/>
              <w:rPr>
                <w:rFonts w:cs="宋体"/>
                <w:b/>
                <w:bCs/>
                <w:sz w:val="32"/>
                <w:szCs w:val="32"/>
              </w:rPr>
            </w:pPr>
          </w:p>
        </w:tc>
        <w:tc>
          <w:tcPr>
            <w:tcW w:w="1543" w:type="dxa"/>
          </w:tcPr>
          <w:p w14:paraId="10B3EE57" w14:textId="77777777" w:rsidR="009014D6" w:rsidRDefault="009014D6" w:rsidP="002810E3">
            <w:pPr>
              <w:spacing w:line="340" w:lineRule="exact"/>
              <w:rPr>
                <w:rFonts w:cs="宋体"/>
                <w:b/>
                <w:bCs/>
                <w:sz w:val="32"/>
                <w:szCs w:val="32"/>
              </w:rPr>
            </w:pPr>
          </w:p>
        </w:tc>
        <w:tc>
          <w:tcPr>
            <w:tcW w:w="2271" w:type="dxa"/>
          </w:tcPr>
          <w:p w14:paraId="61CB3A89" w14:textId="77777777" w:rsidR="009014D6" w:rsidRDefault="009014D6" w:rsidP="002810E3">
            <w:pPr>
              <w:spacing w:line="340" w:lineRule="exact"/>
              <w:rPr>
                <w:rFonts w:cs="宋体"/>
                <w:b/>
                <w:bCs/>
                <w:sz w:val="32"/>
                <w:szCs w:val="32"/>
              </w:rPr>
            </w:pPr>
          </w:p>
        </w:tc>
        <w:tc>
          <w:tcPr>
            <w:tcW w:w="1543" w:type="dxa"/>
          </w:tcPr>
          <w:p w14:paraId="4C91816F" w14:textId="77777777" w:rsidR="009014D6" w:rsidRDefault="009014D6" w:rsidP="002810E3">
            <w:pPr>
              <w:spacing w:line="340" w:lineRule="exact"/>
              <w:rPr>
                <w:rFonts w:cs="宋体"/>
                <w:b/>
                <w:bCs/>
                <w:sz w:val="32"/>
                <w:szCs w:val="32"/>
              </w:rPr>
            </w:pPr>
          </w:p>
        </w:tc>
        <w:tc>
          <w:tcPr>
            <w:tcW w:w="1200" w:type="dxa"/>
          </w:tcPr>
          <w:p w14:paraId="051F5173" w14:textId="77777777" w:rsidR="009014D6" w:rsidRDefault="009014D6" w:rsidP="002810E3">
            <w:pPr>
              <w:spacing w:line="340" w:lineRule="exact"/>
              <w:rPr>
                <w:rFonts w:cs="宋体"/>
                <w:b/>
                <w:bCs/>
                <w:sz w:val="32"/>
                <w:szCs w:val="32"/>
              </w:rPr>
            </w:pPr>
          </w:p>
        </w:tc>
        <w:tc>
          <w:tcPr>
            <w:tcW w:w="1492" w:type="dxa"/>
          </w:tcPr>
          <w:p w14:paraId="1D845F41" w14:textId="77777777" w:rsidR="009014D6" w:rsidRDefault="009014D6" w:rsidP="002810E3">
            <w:pPr>
              <w:spacing w:line="340" w:lineRule="exact"/>
              <w:rPr>
                <w:rFonts w:cs="宋体"/>
                <w:b/>
                <w:bCs/>
                <w:sz w:val="32"/>
                <w:szCs w:val="32"/>
              </w:rPr>
            </w:pPr>
          </w:p>
        </w:tc>
      </w:tr>
    </w:tbl>
    <w:p w14:paraId="0F5C848A" w14:textId="77777777" w:rsidR="009014D6" w:rsidRDefault="009014D6" w:rsidP="002810E3">
      <w:pPr>
        <w:spacing w:line="340" w:lineRule="exact"/>
        <w:rPr>
          <w:rFonts w:cs="宋体"/>
          <w:b/>
          <w:bCs/>
          <w:sz w:val="32"/>
          <w:szCs w:val="32"/>
        </w:rPr>
      </w:pPr>
    </w:p>
    <w:p w14:paraId="6B55590E" w14:textId="77777777" w:rsidR="009014D6" w:rsidRDefault="009014D6" w:rsidP="002810E3">
      <w:pPr>
        <w:pStyle w:val="ab"/>
        <w:spacing w:line="360" w:lineRule="auto"/>
        <w:ind w:firstLineChars="196" w:firstLine="630"/>
        <w:rPr>
          <w:rFonts w:hAnsi="宋体"/>
          <w:b/>
          <w:sz w:val="32"/>
          <w:szCs w:val="32"/>
        </w:rPr>
      </w:pPr>
    </w:p>
    <w:p w14:paraId="44464D65" w14:textId="77777777" w:rsidR="009014D6" w:rsidRPr="008F173A" w:rsidRDefault="009014D6" w:rsidP="002810E3">
      <w:pPr>
        <w:pStyle w:val="ab"/>
        <w:spacing w:line="360" w:lineRule="auto"/>
        <w:ind w:firstLineChars="196" w:firstLine="630"/>
        <w:rPr>
          <w:rFonts w:hAnsi="宋体"/>
          <w:b/>
          <w:sz w:val="32"/>
          <w:szCs w:val="32"/>
        </w:rPr>
      </w:pPr>
      <w:r w:rsidRPr="008E1F0D">
        <w:rPr>
          <w:rFonts w:hAnsi="宋体" w:hint="eastAsia"/>
          <w:b/>
          <w:sz w:val="32"/>
          <w:szCs w:val="32"/>
        </w:rPr>
        <w:lastRenderedPageBreak/>
        <w:t>机动车辆进入生产装置区、</w:t>
      </w:r>
      <w:r>
        <w:rPr>
          <w:rFonts w:hAnsi="宋体" w:hint="eastAsia"/>
          <w:b/>
          <w:sz w:val="32"/>
          <w:szCs w:val="32"/>
        </w:rPr>
        <w:t>仓库区、</w:t>
      </w:r>
      <w:r w:rsidRPr="008E1F0D">
        <w:rPr>
          <w:rFonts w:hAnsi="宋体" w:hint="eastAsia"/>
          <w:b/>
          <w:sz w:val="32"/>
          <w:szCs w:val="32"/>
        </w:rPr>
        <w:t>罐区通行证</w:t>
      </w:r>
      <w:r>
        <w:rPr>
          <w:rFonts w:hAnsi="宋体" w:hint="eastAsia"/>
          <w:b/>
          <w:sz w:val="32"/>
          <w:szCs w:val="32"/>
        </w:rPr>
        <w:t>（存根联）</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668"/>
        <w:gridCol w:w="314"/>
        <w:gridCol w:w="1128"/>
        <w:gridCol w:w="579"/>
        <w:gridCol w:w="2561"/>
      </w:tblGrid>
      <w:tr w:rsidR="009014D6" w:rsidRPr="008E1F0D" w14:paraId="647DAB95" w14:textId="77777777" w:rsidTr="00A54B8F">
        <w:tc>
          <w:tcPr>
            <w:tcW w:w="1276" w:type="dxa"/>
            <w:vAlign w:val="center"/>
          </w:tcPr>
          <w:p w14:paraId="5813F754" w14:textId="77777777" w:rsidR="009014D6" w:rsidRPr="008E1F0D" w:rsidRDefault="009014D6" w:rsidP="002810E3">
            <w:pPr>
              <w:pStyle w:val="ab"/>
              <w:spacing w:line="360" w:lineRule="auto"/>
              <w:rPr>
                <w:rFonts w:hAnsi="宋体"/>
              </w:rPr>
            </w:pPr>
            <w:r w:rsidRPr="008E1F0D">
              <w:rPr>
                <w:rFonts w:hAnsi="宋体" w:hint="eastAsia"/>
              </w:rPr>
              <w:t>司机姓名</w:t>
            </w:r>
          </w:p>
        </w:tc>
        <w:tc>
          <w:tcPr>
            <w:tcW w:w="2668" w:type="dxa"/>
            <w:vAlign w:val="center"/>
          </w:tcPr>
          <w:p w14:paraId="110430FA" w14:textId="77777777" w:rsidR="009014D6" w:rsidRPr="008E1F0D" w:rsidRDefault="009014D6" w:rsidP="002810E3">
            <w:pPr>
              <w:pStyle w:val="ab"/>
              <w:spacing w:line="360" w:lineRule="auto"/>
              <w:rPr>
                <w:rFonts w:hAnsi="宋体"/>
              </w:rPr>
            </w:pPr>
          </w:p>
        </w:tc>
        <w:tc>
          <w:tcPr>
            <w:tcW w:w="1442" w:type="dxa"/>
            <w:gridSpan w:val="2"/>
            <w:vAlign w:val="center"/>
          </w:tcPr>
          <w:p w14:paraId="68D7AA07" w14:textId="77777777" w:rsidR="009014D6" w:rsidRPr="008E1F0D" w:rsidRDefault="009014D6" w:rsidP="002810E3">
            <w:pPr>
              <w:pStyle w:val="ab"/>
              <w:spacing w:line="360" w:lineRule="auto"/>
              <w:ind w:firstLineChars="50" w:firstLine="105"/>
              <w:rPr>
                <w:rFonts w:hAnsi="宋体"/>
              </w:rPr>
            </w:pPr>
            <w:r>
              <w:rPr>
                <w:rFonts w:hAnsi="宋体" w:hint="eastAsia"/>
              </w:rPr>
              <w:t>保卫签字</w:t>
            </w:r>
          </w:p>
        </w:tc>
        <w:tc>
          <w:tcPr>
            <w:tcW w:w="3140" w:type="dxa"/>
            <w:gridSpan w:val="2"/>
            <w:vAlign w:val="center"/>
          </w:tcPr>
          <w:p w14:paraId="34A2CC20" w14:textId="77777777" w:rsidR="009014D6" w:rsidRPr="008E1F0D" w:rsidRDefault="009014D6" w:rsidP="002810E3">
            <w:pPr>
              <w:pStyle w:val="ab"/>
              <w:spacing w:line="360" w:lineRule="auto"/>
              <w:rPr>
                <w:rFonts w:hAnsi="宋体"/>
              </w:rPr>
            </w:pPr>
          </w:p>
        </w:tc>
      </w:tr>
      <w:tr w:rsidR="009014D6" w:rsidRPr="008E1F0D" w14:paraId="51D07FB7" w14:textId="77777777" w:rsidTr="00A54B8F">
        <w:tc>
          <w:tcPr>
            <w:tcW w:w="1276" w:type="dxa"/>
            <w:vAlign w:val="center"/>
          </w:tcPr>
          <w:p w14:paraId="442C69AA" w14:textId="77777777" w:rsidR="009014D6" w:rsidRPr="008E1F0D" w:rsidRDefault="009014D6" w:rsidP="002810E3">
            <w:pPr>
              <w:pStyle w:val="ab"/>
              <w:spacing w:line="360" w:lineRule="auto"/>
              <w:rPr>
                <w:rFonts w:hAnsi="宋体"/>
              </w:rPr>
            </w:pPr>
            <w:r w:rsidRPr="008E1F0D">
              <w:rPr>
                <w:rFonts w:hAnsi="宋体" w:hint="eastAsia"/>
              </w:rPr>
              <w:t>行车时间</w:t>
            </w:r>
          </w:p>
        </w:tc>
        <w:tc>
          <w:tcPr>
            <w:tcW w:w="7250" w:type="dxa"/>
            <w:gridSpan w:val="5"/>
            <w:vAlign w:val="center"/>
          </w:tcPr>
          <w:p w14:paraId="76DE863B" w14:textId="77777777" w:rsidR="009014D6" w:rsidRPr="008E1F0D" w:rsidRDefault="009014D6" w:rsidP="002810E3">
            <w:pPr>
              <w:pStyle w:val="ab"/>
              <w:spacing w:line="360" w:lineRule="auto"/>
              <w:ind w:firstLineChars="600" w:firstLine="1260"/>
              <w:rPr>
                <w:rFonts w:hAnsi="宋体"/>
              </w:rPr>
            </w:pPr>
            <w:r w:rsidRPr="008E1F0D">
              <w:rPr>
                <w:rFonts w:hAnsi="宋体" w:hint="eastAsia"/>
              </w:rPr>
              <w:t>年</w:t>
            </w:r>
            <w:r w:rsidRPr="008E1F0D">
              <w:rPr>
                <w:rFonts w:hAnsi="宋体"/>
              </w:rPr>
              <w:t xml:space="preserve">    </w:t>
            </w:r>
            <w:r w:rsidRPr="008E1F0D">
              <w:rPr>
                <w:rFonts w:hAnsi="宋体" w:hint="eastAsia"/>
              </w:rPr>
              <w:t xml:space="preserve">月  </w:t>
            </w:r>
            <w:r w:rsidRPr="008E1F0D">
              <w:rPr>
                <w:rFonts w:hAnsi="宋体"/>
              </w:rPr>
              <w:t xml:space="preserve">   </w:t>
            </w:r>
            <w:r w:rsidRPr="008E1F0D">
              <w:rPr>
                <w:rFonts w:hAnsi="宋体" w:hint="eastAsia"/>
              </w:rPr>
              <w:t>日</w:t>
            </w:r>
            <w:r w:rsidRPr="008E1F0D">
              <w:rPr>
                <w:rFonts w:hAnsi="宋体"/>
              </w:rPr>
              <w:t xml:space="preserve">   </w:t>
            </w:r>
            <w:r w:rsidRPr="008E1F0D">
              <w:rPr>
                <w:rFonts w:hAnsi="宋体" w:hint="eastAsia"/>
              </w:rPr>
              <w:t xml:space="preserve"> 时至</w:t>
            </w:r>
            <w:r w:rsidRPr="008E1F0D">
              <w:rPr>
                <w:rFonts w:hAnsi="宋体"/>
              </w:rPr>
              <w:t xml:space="preserve">   </w:t>
            </w:r>
            <w:r w:rsidRPr="008E1F0D">
              <w:rPr>
                <w:rFonts w:hAnsi="宋体" w:hint="eastAsia"/>
              </w:rPr>
              <w:t xml:space="preserve">      </w:t>
            </w:r>
            <w:r w:rsidRPr="008E1F0D">
              <w:rPr>
                <w:rFonts w:hAnsi="宋体"/>
              </w:rPr>
              <w:t xml:space="preserve">    </w:t>
            </w:r>
            <w:r w:rsidRPr="008E1F0D">
              <w:rPr>
                <w:rFonts w:hAnsi="宋体" w:hint="eastAsia"/>
              </w:rPr>
              <w:t>年</w:t>
            </w:r>
            <w:r w:rsidRPr="008E1F0D">
              <w:rPr>
                <w:rFonts w:hAnsi="宋体"/>
              </w:rPr>
              <w:t xml:space="preserve">   </w:t>
            </w:r>
            <w:r w:rsidRPr="008E1F0D">
              <w:rPr>
                <w:rFonts w:hAnsi="宋体" w:hint="eastAsia"/>
              </w:rPr>
              <w:t>月</w:t>
            </w:r>
            <w:r w:rsidRPr="008E1F0D">
              <w:rPr>
                <w:rFonts w:hAnsi="宋体"/>
              </w:rPr>
              <w:t xml:space="preserve">  </w:t>
            </w:r>
            <w:r w:rsidRPr="008E1F0D">
              <w:rPr>
                <w:rFonts w:hAnsi="宋体" w:hint="eastAsia"/>
              </w:rPr>
              <w:t xml:space="preserve"> </w:t>
            </w:r>
            <w:r w:rsidRPr="008E1F0D">
              <w:rPr>
                <w:rFonts w:hAnsi="宋体"/>
              </w:rPr>
              <w:t xml:space="preserve"> </w:t>
            </w:r>
            <w:r w:rsidRPr="008E1F0D">
              <w:rPr>
                <w:rFonts w:hAnsi="宋体" w:hint="eastAsia"/>
              </w:rPr>
              <w:t>日</w:t>
            </w:r>
            <w:r w:rsidRPr="008E1F0D">
              <w:rPr>
                <w:rFonts w:hAnsi="宋体"/>
              </w:rPr>
              <w:t xml:space="preserve">  </w:t>
            </w:r>
            <w:r w:rsidRPr="008E1F0D">
              <w:rPr>
                <w:rFonts w:hAnsi="宋体" w:hint="eastAsia"/>
              </w:rPr>
              <w:t xml:space="preserve"> </w:t>
            </w:r>
            <w:r w:rsidRPr="008E1F0D">
              <w:rPr>
                <w:rFonts w:hAnsi="宋体"/>
              </w:rPr>
              <w:t xml:space="preserve"> </w:t>
            </w:r>
            <w:r w:rsidRPr="008E1F0D">
              <w:rPr>
                <w:rFonts w:hAnsi="宋体" w:hint="eastAsia"/>
              </w:rPr>
              <w:t>时</w:t>
            </w:r>
          </w:p>
        </w:tc>
      </w:tr>
      <w:tr w:rsidR="009014D6" w:rsidRPr="008E1F0D" w14:paraId="2BC33CCA" w14:textId="77777777" w:rsidTr="00A54B8F">
        <w:tc>
          <w:tcPr>
            <w:tcW w:w="1276" w:type="dxa"/>
            <w:vAlign w:val="center"/>
          </w:tcPr>
          <w:p w14:paraId="46C07A1A" w14:textId="77777777" w:rsidR="009014D6" w:rsidRPr="008E1F0D" w:rsidRDefault="009014D6" w:rsidP="002810E3">
            <w:pPr>
              <w:pStyle w:val="ab"/>
              <w:spacing w:line="360" w:lineRule="auto"/>
              <w:jc w:val="center"/>
              <w:rPr>
                <w:rFonts w:hAnsi="宋体"/>
              </w:rPr>
            </w:pPr>
            <w:r w:rsidRPr="008E1F0D">
              <w:rPr>
                <w:rFonts w:hAnsi="宋体" w:hint="eastAsia"/>
              </w:rPr>
              <w:t>行</w:t>
            </w:r>
          </w:p>
          <w:p w14:paraId="6119237D" w14:textId="77777777" w:rsidR="009014D6" w:rsidRPr="008E1F0D" w:rsidRDefault="009014D6" w:rsidP="002810E3">
            <w:pPr>
              <w:pStyle w:val="ab"/>
              <w:spacing w:line="360" w:lineRule="auto"/>
              <w:jc w:val="center"/>
              <w:rPr>
                <w:rFonts w:hAnsi="宋体"/>
              </w:rPr>
            </w:pPr>
            <w:r w:rsidRPr="008E1F0D">
              <w:rPr>
                <w:rFonts w:hAnsi="宋体" w:hint="eastAsia"/>
              </w:rPr>
              <w:t>车</w:t>
            </w:r>
          </w:p>
          <w:p w14:paraId="1C736FC5" w14:textId="77777777" w:rsidR="009014D6" w:rsidRPr="008E1F0D" w:rsidRDefault="009014D6" w:rsidP="002810E3">
            <w:pPr>
              <w:pStyle w:val="ab"/>
              <w:spacing w:line="360" w:lineRule="auto"/>
              <w:jc w:val="center"/>
              <w:rPr>
                <w:rFonts w:hAnsi="宋体"/>
              </w:rPr>
            </w:pPr>
            <w:r w:rsidRPr="008E1F0D">
              <w:rPr>
                <w:rFonts w:hAnsi="宋体" w:hint="eastAsia"/>
              </w:rPr>
              <w:t>安</w:t>
            </w:r>
          </w:p>
          <w:p w14:paraId="139387A0" w14:textId="77777777" w:rsidR="009014D6" w:rsidRPr="008E1F0D" w:rsidRDefault="009014D6" w:rsidP="002810E3">
            <w:pPr>
              <w:pStyle w:val="ab"/>
              <w:spacing w:line="360" w:lineRule="auto"/>
              <w:jc w:val="center"/>
              <w:rPr>
                <w:rFonts w:hAnsi="宋体"/>
              </w:rPr>
            </w:pPr>
            <w:r w:rsidRPr="008E1F0D">
              <w:rPr>
                <w:rFonts w:hAnsi="宋体" w:hint="eastAsia"/>
              </w:rPr>
              <w:t>全</w:t>
            </w:r>
          </w:p>
          <w:p w14:paraId="1DC6BB4D" w14:textId="77777777" w:rsidR="009014D6" w:rsidRPr="008E1F0D" w:rsidRDefault="009014D6" w:rsidP="002810E3">
            <w:pPr>
              <w:pStyle w:val="ab"/>
              <w:spacing w:line="360" w:lineRule="auto"/>
              <w:jc w:val="center"/>
              <w:rPr>
                <w:rFonts w:hAnsi="宋体"/>
              </w:rPr>
            </w:pPr>
            <w:r w:rsidRPr="008E1F0D">
              <w:rPr>
                <w:rFonts w:hAnsi="宋体" w:hint="eastAsia"/>
              </w:rPr>
              <w:t>措</w:t>
            </w:r>
          </w:p>
          <w:p w14:paraId="6C0C38F6" w14:textId="77777777" w:rsidR="009014D6" w:rsidRPr="008E1F0D" w:rsidRDefault="009014D6" w:rsidP="002810E3">
            <w:pPr>
              <w:pStyle w:val="ab"/>
              <w:spacing w:line="360" w:lineRule="auto"/>
              <w:jc w:val="center"/>
              <w:rPr>
                <w:rFonts w:hAnsi="宋体"/>
              </w:rPr>
            </w:pPr>
            <w:r w:rsidRPr="008E1F0D">
              <w:rPr>
                <w:rFonts w:hAnsi="宋体" w:hint="eastAsia"/>
              </w:rPr>
              <w:t>施</w:t>
            </w:r>
          </w:p>
        </w:tc>
        <w:tc>
          <w:tcPr>
            <w:tcW w:w="7250" w:type="dxa"/>
            <w:gridSpan w:val="5"/>
            <w:vAlign w:val="center"/>
          </w:tcPr>
          <w:p w14:paraId="2BF213DA" w14:textId="77777777" w:rsidR="009014D6" w:rsidRPr="008E1F0D" w:rsidRDefault="009014D6" w:rsidP="002810E3">
            <w:pPr>
              <w:pStyle w:val="ab"/>
              <w:spacing w:line="360" w:lineRule="auto"/>
              <w:ind w:firstLineChars="200" w:firstLine="420"/>
              <w:rPr>
                <w:rFonts w:hAnsi="宋体"/>
              </w:rPr>
            </w:pPr>
            <w:r w:rsidRPr="008E1F0D">
              <w:rPr>
                <w:rFonts w:hAnsi="宋体" w:hint="eastAsia"/>
              </w:rPr>
              <w:t>1.凡进入生产装置区、罐区的机动车辆，必须佩带标准阻火器，办理“机动车辆进入生产装置区、罐区通行证”(消防车、救护车、气防车除外)，经门卫值班人员检查确认、登记后，方可进入。</w:t>
            </w:r>
          </w:p>
          <w:p w14:paraId="00F06DFD" w14:textId="77777777" w:rsidR="009014D6" w:rsidRPr="008E1F0D" w:rsidRDefault="009014D6" w:rsidP="002810E3">
            <w:pPr>
              <w:pStyle w:val="ab"/>
              <w:spacing w:line="360" w:lineRule="auto"/>
              <w:ind w:firstLineChars="200" w:firstLine="420"/>
              <w:rPr>
                <w:rFonts w:hAnsi="宋体"/>
              </w:rPr>
            </w:pPr>
            <w:r w:rsidRPr="008E1F0D">
              <w:rPr>
                <w:rFonts w:hAnsi="宋体" w:hint="eastAsia"/>
              </w:rPr>
              <w:t>2.机动车辆进入生产装置区、罐区后，必须按指定路线行驶，不得随意改变行驶路线。</w:t>
            </w:r>
          </w:p>
          <w:p w14:paraId="22B82395" w14:textId="77777777" w:rsidR="009014D6" w:rsidRPr="008E1F0D" w:rsidRDefault="009014D6" w:rsidP="002810E3">
            <w:pPr>
              <w:pStyle w:val="ab"/>
              <w:spacing w:line="360" w:lineRule="auto"/>
              <w:ind w:firstLineChars="200" w:firstLine="420"/>
              <w:rPr>
                <w:rFonts w:hAnsi="宋体"/>
              </w:rPr>
            </w:pPr>
            <w:r w:rsidRPr="008E1F0D">
              <w:rPr>
                <w:rFonts w:hAnsi="宋体" w:hint="eastAsia"/>
              </w:rPr>
              <w:t>3.进入生产装置区、罐区后，如果生产装置区、罐区出现火灾、爆炸或泄漏等事故，必须立即停车熄火，听从有关人员的指挥。</w:t>
            </w:r>
          </w:p>
          <w:p w14:paraId="0D39C61A" w14:textId="77777777" w:rsidR="009014D6" w:rsidRPr="008E1F0D" w:rsidRDefault="009014D6" w:rsidP="002810E3">
            <w:pPr>
              <w:pStyle w:val="ab"/>
              <w:spacing w:line="360" w:lineRule="auto"/>
              <w:ind w:firstLineChars="200" w:firstLine="420"/>
              <w:rPr>
                <w:rFonts w:hAnsi="宋体"/>
              </w:rPr>
            </w:pPr>
            <w:r w:rsidRPr="008E1F0D">
              <w:rPr>
                <w:rFonts w:hAnsi="宋体" w:hint="eastAsia"/>
              </w:rPr>
              <w:t>4.在生产装置开停工期间，禁止一切机动车辆进入生产装置区、罐区。</w:t>
            </w:r>
          </w:p>
          <w:p w14:paraId="7C71908C" w14:textId="77777777" w:rsidR="009014D6" w:rsidRPr="008E1F0D" w:rsidRDefault="009014D6" w:rsidP="002810E3">
            <w:pPr>
              <w:pStyle w:val="ab"/>
              <w:spacing w:line="360" w:lineRule="auto"/>
              <w:ind w:firstLineChars="200" w:firstLine="420"/>
              <w:rPr>
                <w:rFonts w:hAnsi="宋体"/>
              </w:rPr>
            </w:pPr>
            <w:r w:rsidRPr="008E1F0D">
              <w:rPr>
                <w:rFonts w:hAnsi="宋体" w:hint="eastAsia"/>
              </w:rPr>
              <w:t>5.非防爆电瓶车、机动三轮车、拖拉机、翻斗车等不准进入正在生产的装置区、罐区。</w:t>
            </w:r>
          </w:p>
        </w:tc>
      </w:tr>
      <w:tr w:rsidR="009014D6" w:rsidRPr="008E1F0D" w14:paraId="678D7FF9" w14:textId="77777777" w:rsidTr="00A54B8F">
        <w:trPr>
          <w:trHeight w:val="605"/>
        </w:trPr>
        <w:tc>
          <w:tcPr>
            <w:tcW w:w="1276" w:type="dxa"/>
            <w:vAlign w:val="center"/>
          </w:tcPr>
          <w:p w14:paraId="7BFFDF3B" w14:textId="77777777" w:rsidR="009014D6" w:rsidRPr="008E1F0D" w:rsidRDefault="009014D6" w:rsidP="002810E3">
            <w:pPr>
              <w:pStyle w:val="ab"/>
              <w:spacing w:line="360" w:lineRule="auto"/>
              <w:jc w:val="center"/>
              <w:rPr>
                <w:rFonts w:hAnsi="宋体"/>
              </w:rPr>
            </w:pPr>
            <w:r>
              <w:rPr>
                <w:rFonts w:hAnsi="宋体" w:hint="eastAsia"/>
              </w:rPr>
              <w:t>公司名称</w:t>
            </w:r>
          </w:p>
        </w:tc>
        <w:tc>
          <w:tcPr>
            <w:tcW w:w="2982" w:type="dxa"/>
            <w:gridSpan w:val="2"/>
            <w:vAlign w:val="center"/>
          </w:tcPr>
          <w:p w14:paraId="2223D013" w14:textId="77777777" w:rsidR="009014D6" w:rsidRPr="008F173A" w:rsidRDefault="009014D6" w:rsidP="002810E3">
            <w:pPr>
              <w:pStyle w:val="ab"/>
              <w:spacing w:line="360" w:lineRule="auto"/>
              <w:rPr>
                <w:rFonts w:hAnsi="宋体"/>
                <w:b/>
                <w:sz w:val="28"/>
                <w:szCs w:val="28"/>
              </w:rPr>
            </w:pPr>
            <w:r w:rsidRPr="008F173A">
              <w:rPr>
                <w:rFonts w:hAnsi="宋体" w:hint="eastAsia"/>
                <w:b/>
                <w:sz w:val="28"/>
                <w:szCs w:val="28"/>
              </w:rPr>
              <w:t>宜兴市迈克化工有限公司</w:t>
            </w:r>
          </w:p>
        </w:tc>
        <w:tc>
          <w:tcPr>
            <w:tcW w:w="1707" w:type="dxa"/>
            <w:gridSpan w:val="2"/>
            <w:vAlign w:val="center"/>
          </w:tcPr>
          <w:p w14:paraId="52F22345" w14:textId="77777777" w:rsidR="009014D6" w:rsidRPr="00E60558" w:rsidRDefault="009014D6" w:rsidP="002810E3">
            <w:pPr>
              <w:pStyle w:val="ab"/>
              <w:spacing w:line="360" w:lineRule="auto"/>
              <w:ind w:firstLineChars="300" w:firstLine="630"/>
              <w:rPr>
                <w:rFonts w:hAnsi="宋体"/>
              </w:rPr>
            </w:pPr>
            <w:r>
              <w:rPr>
                <w:rFonts w:hAnsi="宋体" w:hint="eastAsia"/>
              </w:rPr>
              <w:t>审批人</w:t>
            </w:r>
          </w:p>
        </w:tc>
        <w:tc>
          <w:tcPr>
            <w:tcW w:w="2561" w:type="dxa"/>
            <w:vAlign w:val="center"/>
          </w:tcPr>
          <w:p w14:paraId="2E3FFB03" w14:textId="77777777" w:rsidR="009014D6" w:rsidRPr="008F173A" w:rsidRDefault="009014D6" w:rsidP="002810E3">
            <w:pPr>
              <w:pStyle w:val="ab"/>
              <w:spacing w:line="360" w:lineRule="auto"/>
              <w:rPr>
                <w:rFonts w:hAnsi="宋体"/>
                <w:b/>
                <w:sz w:val="28"/>
                <w:szCs w:val="28"/>
              </w:rPr>
            </w:pPr>
          </w:p>
        </w:tc>
      </w:tr>
    </w:tbl>
    <w:p w14:paraId="3A736426" w14:textId="77777777" w:rsidR="009014D6" w:rsidRPr="008F173A" w:rsidRDefault="009014D6" w:rsidP="002810E3">
      <w:pPr>
        <w:pStyle w:val="ab"/>
        <w:spacing w:line="360" w:lineRule="auto"/>
        <w:ind w:firstLineChars="196" w:firstLine="630"/>
        <w:rPr>
          <w:rFonts w:hAnsi="宋体"/>
          <w:b/>
          <w:sz w:val="32"/>
          <w:szCs w:val="32"/>
        </w:rPr>
      </w:pPr>
      <w:r w:rsidRPr="008E1F0D">
        <w:rPr>
          <w:rFonts w:hAnsi="宋体" w:hint="eastAsia"/>
          <w:b/>
          <w:sz w:val="32"/>
          <w:szCs w:val="32"/>
        </w:rPr>
        <w:t>机动车辆进入生产装置区、</w:t>
      </w:r>
      <w:r>
        <w:rPr>
          <w:rFonts w:hAnsi="宋体" w:hint="eastAsia"/>
          <w:b/>
          <w:sz w:val="32"/>
          <w:szCs w:val="32"/>
        </w:rPr>
        <w:t>仓库区、</w:t>
      </w:r>
      <w:r w:rsidRPr="008E1F0D">
        <w:rPr>
          <w:rFonts w:hAnsi="宋体" w:hint="eastAsia"/>
          <w:b/>
          <w:sz w:val="32"/>
          <w:szCs w:val="32"/>
        </w:rPr>
        <w:t>罐区通行证</w:t>
      </w:r>
      <w:r>
        <w:rPr>
          <w:rFonts w:hAnsi="宋体" w:hint="eastAsia"/>
          <w:b/>
          <w:sz w:val="32"/>
          <w:szCs w:val="32"/>
        </w:rPr>
        <w:t>（随车联）</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
        <w:gridCol w:w="2931"/>
        <w:gridCol w:w="316"/>
        <w:gridCol w:w="816"/>
        <w:gridCol w:w="920"/>
        <w:gridCol w:w="2615"/>
      </w:tblGrid>
      <w:tr w:rsidR="009014D6" w:rsidRPr="008E1F0D" w14:paraId="1AE8DE9D" w14:textId="77777777" w:rsidTr="00A54B8F">
        <w:tc>
          <w:tcPr>
            <w:tcW w:w="1070" w:type="dxa"/>
            <w:vAlign w:val="center"/>
          </w:tcPr>
          <w:p w14:paraId="77D5E6D5" w14:textId="77777777" w:rsidR="009014D6" w:rsidRPr="008E1F0D" w:rsidRDefault="009014D6" w:rsidP="002810E3">
            <w:pPr>
              <w:pStyle w:val="ab"/>
              <w:spacing w:line="360" w:lineRule="auto"/>
              <w:rPr>
                <w:rFonts w:hAnsi="宋体"/>
              </w:rPr>
            </w:pPr>
            <w:r w:rsidRPr="008E1F0D">
              <w:rPr>
                <w:rFonts w:hAnsi="宋体" w:hint="eastAsia"/>
              </w:rPr>
              <w:t>司机姓名</w:t>
            </w:r>
          </w:p>
        </w:tc>
        <w:tc>
          <w:tcPr>
            <w:tcW w:w="2931" w:type="dxa"/>
            <w:vAlign w:val="center"/>
          </w:tcPr>
          <w:p w14:paraId="64058232" w14:textId="77777777" w:rsidR="009014D6" w:rsidRPr="008E1F0D" w:rsidRDefault="009014D6" w:rsidP="002810E3">
            <w:pPr>
              <w:pStyle w:val="ab"/>
              <w:spacing w:line="360" w:lineRule="auto"/>
              <w:rPr>
                <w:rFonts w:hAnsi="宋体"/>
              </w:rPr>
            </w:pPr>
          </w:p>
        </w:tc>
        <w:tc>
          <w:tcPr>
            <w:tcW w:w="1132" w:type="dxa"/>
            <w:gridSpan w:val="2"/>
            <w:vAlign w:val="center"/>
          </w:tcPr>
          <w:p w14:paraId="4260AC14" w14:textId="77777777" w:rsidR="009014D6" w:rsidRPr="008E1F0D" w:rsidRDefault="009014D6" w:rsidP="002810E3">
            <w:pPr>
              <w:pStyle w:val="ab"/>
              <w:spacing w:line="360" w:lineRule="auto"/>
              <w:ind w:firstLineChars="50" w:firstLine="105"/>
              <w:rPr>
                <w:rFonts w:hAnsi="宋体"/>
              </w:rPr>
            </w:pPr>
            <w:r>
              <w:rPr>
                <w:rFonts w:hAnsi="宋体" w:hint="eastAsia"/>
              </w:rPr>
              <w:t>保卫签字</w:t>
            </w:r>
          </w:p>
        </w:tc>
        <w:tc>
          <w:tcPr>
            <w:tcW w:w="3535" w:type="dxa"/>
            <w:gridSpan w:val="2"/>
            <w:vAlign w:val="center"/>
          </w:tcPr>
          <w:p w14:paraId="11B65508" w14:textId="77777777" w:rsidR="009014D6" w:rsidRPr="008E1F0D" w:rsidRDefault="009014D6" w:rsidP="002810E3">
            <w:pPr>
              <w:pStyle w:val="ab"/>
              <w:spacing w:line="360" w:lineRule="auto"/>
              <w:rPr>
                <w:rFonts w:hAnsi="宋体"/>
              </w:rPr>
            </w:pPr>
          </w:p>
        </w:tc>
      </w:tr>
      <w:tr w:rsidR="009014D6" w:rsidRPr="008E1F0D" w14:paraId="24ACCF73" w14:textId="77777777" w:rsidTr="00A54B8F">
        <w:tc>
          <w:tcPr>
            <w:tcW w:w="1070" w:type="dxa"/>
            <w:vAlign w:val="center"/>
          </w:tcPr>
          <w:p w14:paraId="72B0E42E" w14:textId="77777777" w:rsidR="009014D6" w:rsidRPr="008E1F0D" w:rsidRDefault="009014D6" w:rsidP="002810E3">
            <w:pPr>
              <w:pStyle w:val="ab"/>
              <w:spacing w:line="360" w:lineRule="auto"/>
              <w:rPr>
                <w:rFonts w:hAnsi="宋体"/>
              </w:rPr>
            </w:pPr>
            <w:r w:rsidRPr="008E1F0D">
              <w:rPr>
                <w:rFonts w:hAnsi="宋体" w:hint="eastAsia"/>
              </w:rPr>
              <w:t>行车时间</w:t>
            </w:r>
          </w:p>
        </w:tc>
        <w:tc>
          <w:tcPr>
            <w:tcW w:w="7598" w:type="dxa"/>
            <w:gridSpan w:val="5"/>
            <w:vAlign w:val="center"/>
          </w:tcPr>
          <w:p w14:paraId="072EACEE" w14:textId="77777777" w:rsidR="009014D6" w:rsidRPr="008E1F0D" w:rsidRDefault="009014D6" w:rsidP="002810E3">
            <w:pPr>
              <w:pStyle w:val="ab"/>
              <w:spacing w:line="360" w:lineRule="auto"/>
              <w:ind w:firstLineChars="600" w:firstLine="1260"/>
              <w:rPr>
                <w:rFonts w:hAnsi="宋体"/>
              </w:rPr>
            </w:pPr>
            <w:r w:rsidRPr="008E1F0D">
              <w:rPr>
                <w:rFonts w:hAnsi="宋体" w:hint="eastAsia"/>
              </w:rPr>
              <w:t>年</w:t>
            </w:r>
            <w:r w:rsidRPr="008E1F0D">
              <w:rPr>
                <w:rFonts w:hAnsi="宋体"/>
              </w:rPr>
              <w:t xml:space="preserve">    </w:t>
            </w:r>
            <w:r w:rsidRPr="008E1F0D">
              <w:rPr>
                <w:rFonts w:hAnsi="宋体" w:hint="eastAsia"/>
              </w:rPr>
              <w:t xml:space="preserve">月  </w:t>
            </w:r>
            <w:r w:rsidRPr="008E1F0D">
              <w:rPr>
                <w:rFonts w:hAnsi="宋体"/>
              </w:rPr>
              <w:t xml:space="preserve">   </w:t>
            </w:r>
            <w:r w:rsidRPr="008E1F0D">
              <w:rPr>
                <w:rFonts w:hAnsi="宋体" w:hint="eastAsia"/>
              </w:rPr>
              <w:t>日</w:t>
            </w:r>
            <w:r w:rsidRPr="008E1F0D">
              <w:rPr>
                <w:rFonts w:hAnsi="宋体"/>
              </w:rPr>
              <w:t xml:space="preserve">   </w:t>
            </w:r>
            <w:r w:rsidRPr="008E1F0D">
              <w:rPr>
                <w:rFonts w:hAnsi="宋体" w:hint="eastAsia"/>
              </w:rPr>
              <w:t xml:space="preserve"> 时至</w:t>
            </w:r>
            <w:r w:rsidRPr="008E1F0D">
              <w:rPr>
                <w:rFonts w:hAnsi="宋体"/>
              </w:rPr>
              <w:t xml:space="preserve">   </w:t>
            </w:r>
            <w:r w:rsidRPr="008E1F0D">
              <w:rPr>
                <w:rFonts w:hAnsi="宋体" w:hint="eastAsia"/>
              </w:rPr>
              <w:t xml:space="preserve">      </w:t>
            </w:r>
            <w:r w:rsidRPr="008E1F0D">
              <w:rPr>
                <w:rFonts w:hAnsi="宋体"/>
              </w:rPr>
              <w:t xml:space="preserve">    </w:t>
            </w:r>
            <w:r w:rsidRPr="008E1F0D">
              <w:rPr>
                <w:rFonts w:hAnsi="宋体" w:hint="eastAsia"/>
              </w:rPr>
              <w:t>年</w:t>
            </w:r>
            <w:r w:rsidRPr="008E1F0D">
              <w:rPr>
                <w:rFonts w:hAnsi="宋体"/>
              </w:rPr>
              <w:t xml:space="preserve">   </w:t>
            </w:r>
            <w:r w:rsidRPr="008E1F0D">
              <w:rPr>
                <w:rFonts w:hAnsi="宋体" w:hint="eastAsia"/>
              </w:rPr>
              <w:t>月</w:t>
            </w:r>
            <w:r w:rsidRPr="008E1F0D">
              <w:rPr>
                <w:rFonts w:hAnsi="宋体"/>
              </w:rPr>
              <w:t xml:space="preserve">  </w:t>
            </w:r>
            <w:r w:rsidRPr="008E1F0D">
              <w:rPr>
                <w:rFonts w:hAnsi="宋体" w:hint="eastAsia"/>
              </w:rPr>
              <w:t xml:space="preserve"> </w:t>
            </w:r>
            <w:r w:rsidRPr="008E1F0D">
              <w:rPr>
                <w:rFonts w:hAnsi="宋体"/>
              </w:rPr>
              <w:t xml:space="preserve"> </w:t>
            </w:r>
            <w:r w:rsidRPr="008E1F0D">
              <w:rPr>
                <w:rFonts w:hAnsi="宋体" w:hint="eastAsia"/>
              </w:rPr>
              <w:t>日</w:t>
            </w:r>
            <w:r w:rsidRPr="008E1F0D">
              <w:rPr>
                <w:rFonts w:hAnsi="宋体"/>
              </w:rPr>
              <w:t xml:space="preserve">  </w:t>
            </w:r>
            <w:r w:rsidRPr="008E1F0D">
              <w:rPr>
                <w:rFonts w:hAnsi="宋体" w:hint="eastAsia"/>
              </w:rPr>
              <w:t xml:space="preserve"> </w:t>
            </w:r>
            <w:r w:rsidRPr="008E1F0D">
              <w:rPr>
                <w:rFonts w:hAnsi="宋体"/>
              </w:rPr>
              <w:t xml:space="preserve"> </w:t>
            </w:r>
            <w:r w:rsidRPr="008E1F0D">
              <w:rPr>
                <w:rFonts w:hAnsi="宋体" w:hint="eastAsia"/>
              </w:rPr>
              <w:t>时</w:t>
            </w:r>
          </w:p>
        </w:tc>
      </w:tr>
      <w:tr w:rsidR="009014D6" w:rsidRPr="008E1F0D" w14:paraId="71766ACE" w14:textId="77777777" w:rsidTr="00A54B8F">
        <w:tc>
          <w:tcPr>
            <w:tcW w:w="1070" w:type="dxa"/>
            <w:vAlign w:val="center"/>
          </w:tcPr>
          <w:p w14:paraId="149F2FF8" w14:textId="77777777" w:rsidR="009014D6" w:rsidRPr="008E1F0D" w:rsidRDefault="009014D6" w:rsidP="002810E3">
            <w:pPr>
              <w:pStyle w:val="ab"/>
              <w:spacing w:line="360" w:lineRule="auto"/>
              <w:jc w:val="center"/>
              <w:rPr>
                <w:rFonts w:hAnsi="宋体"/>
              </w:rPr>
            </w:pPr>
            <w:r w:rsidRPr="008E1F0D">
              <w:rPr>
                <w:rFonts w:hAnsi="宋体" w:hint="eastAsia"/>
              </w:rPr>
              <w:t>行</w:t>
            </w:r>
          </w:p>
          <w:p w14:paraId="39FFF19F" w14:textId="77777777" w:rsidR="009014D6" w:rsidRPr="008E1F0D" w:rsidRDefault="009014D6" w:rsidP="002810E3">
            <w:pPr>
              <w:pStyle w:val="ab"/>
              <w:spacing w:line="360" w:lineRule="auto"/>
              <w:jc w:val="center"/>
              <w:rPr>
                <w:rFonts w:hAnsi="宋体"/>
              </w:rPr>
            </w:pPr>
            <w:r w:rsidRPr="008E1F0D">
              <w:rPr>
                <w:rFonts w:hAnsi="宋体" w:hint="eastAsia"/>
              </w:rPr>
              <w:t>车</w:t>
            </w:r>
          </w:p>
          <w:p w14:paraId="2AE520E7" w14:textId="77777777" w:rsidR="009014D6" w:rsidRPr="008E1F0D" w:rsidRDefault="009014D6" w:rsidP="002810E3">
            <w:pPr>
              <w:pStyle w:val="ab"/>
              <w:spacing w:line="360" w:lineRule="auto"/>
              <w:jc w:val="center"/>
              <w:rPr>
                <w:rFonts w:hAnsi="宋体"/>
              </w:rPr>
            </w:pPr>
            <w:r w:rsidRPr="008E1F0D">
              <w:rPr>
                <w:rFonts w:hAnsi="宋体" w:hint="eastAsia"/>
              </w:rPr>
              <w:t>安</w:t>
            </w:r>
          </w:p>
          <w:p w14:paraId="332C03FA" w14:textId="77777777" w:rsidR="009014D6" w:rsidRPr="008E1F0D" w:rsidRDefault="009014D6" w:rsidP="002810E3">
            <w:pPr>
              <w:pStyle w:val="ab"/>
              <w:spacing w:line="360" w:lineRule="auto"/>
              <w:jc w:val="center"/>
              <w:rPr>
                <w:rFonts w:hAnsi="宋体"/>
              </w:rPr>
            </w:pPr>
            <w:r w:rsidRPr="008E1F0D">
              <w:rPr>
                <w:rFonts w:hAnsi="宋体" w:hint="eastAsia"/>
              </w:rPr>
              <w:t>全</w:t>
            </w:r>
          </w:p>
          <w:p w14:paraId="3AA1614B" w14:textId="77777777" w:rsidR="009014D6" w:rsidRPr="008E1F0D" w:rsidRDefault="009014D6" w:rsidP="002810E3">
            <w:pPr>
              <w:pStyle w:val="ab"/>
              <w:spacing w:line="360" w:lineRule="auto"/>
              <w:jc w:val="center"/>
              <w:rPr>
                <w:rFonts w:hAnsi="宋体"/>
              </w:rPr>
            </w:pPr>
            <w:r w:rsidRPr="008E1F0D">
              <w:rPr>
                <w:rFonts w:hAnsi="宋体" w:hint="eastAsia"/>
              </w:rPr>
              <w:t>措</w:t>
            </w:r>
          </w:p>
          <w:p w14:paraId="5C1E3B0F" w14:textId="77777777" w:rsidR="009014D6" w:rsidRPr="008E1F0D" w:rsidRDefault="009014D6" w:rsidP="002810E3">
            <w:pPr>
              <w:pStyle w:val="ab"/>
              <w:spacing w:line="360" w:lineRule="auto"/>
              <w:jc w:val="center"/>
              <w:rPr>
                <w:rFonts w:hAnsi="宋体"/>
              </w:rPr>
            </w:pPr>
            <w:r w:rsidRPr="008E1F0D">
              <w:rPr>
                <w:rFonts w:hAnsi="宋体" w:hint="eastAsia"/>
              </w:rPr>
              <w:t>施</w:t>
            </w:r>
          </w:p>
        </w:tc>
        <w:tc>
          <w:tcPr>
            <w:tcW w:w="7598" w:type="dxa"/>
            <w:gridSpan w:val="5"/>
            <w:vAlign w:val="center"/>
          </w:tcPr>
          <w:p w14:paraId="0ECC8CDD" w14:textId="77777777" w:rsidR="009014D6" w:rsidRPr="008E1F0D" w:rsidRDefault="009014D6" w:rsidP="002810E3">
            <w:pPr>
              <w:pStyle w:val="ab"/>
              <w:spacing w:line="360" w:lineRule="auto"/>
              <w:ind w:firstLineChars="200" w:firstLine="420"/>
              <w:rPr>
                <w:rFonts w:hAnsi="宋体"/>
              </w:rPr>
            </w:pPr>
            <w:r w:rsidRPr="008E1F0D">
              <w:rPr>
                <w:rFonts w:hAnsi="宋体" w:hint="eastAsia"/>
              </w:rPr>
              <w:t>1.凡进入生产装置区、罐区的机动车辆，必须佩带标准阻火器，办理“机动车辆进入生产装置区、罐区通行证”(消防车、救护车、气防车除外)，经门卫值班人员检查确认、登记后，方可进入。</w:t>
            </w:r>
          </w:p>
          <w:p w14:paraId="5844A8AA" w14:textId="77777777" w:rsidR="009014D6" w:rsidRPr="008E1F0D" w:rsidRDefault="009014D6" w:rsidP="002810E3">
            <w:pPr>
              <w:pStyle w:val="ab"/>
              <w:spacing w:line="360" w:lineRule="auto"/>
              <w:ind w:firstLineChars="200" w:firstLine="420"/>
              <w:rPr>
                <w:rFonts w:hAnsi="宋体"/>
              </w:rPr>
            </w:pPr>
            <w:r w:rsidRPr="008E1F0D">
              <w:rPr>
                <w:rFonts w:hAnsi="宋体" w:hint="eastAsia"/>
              </w:rPr>
              <w:t>2.机动车辆进入生产装置区、罐区后，必须按指定路线行驶，不得随意改变行驶路线。</w:t>
            </w:r>
          </w:p>
          <w:p w14:paraId="5D076C4E" w14:textId="77777777" w:rsidR="009014D6" w:rsidRPr="008E1F0D" w:rsidRDefault="009014D6" w:rsidP="002810E3">
            <w:pPr>
              <w:pStyle w:val="ab"/>
              <w:spacing w:line="360" w:lineRule="auto"/>
              <w:ind w:firstLineChars="200" w:firstLine="420"/>
              <w:rPr>
                <w:rFonts w:hAnsi="宋体"/>
              </w:rPr>
            </w:pPr>
            <w:r w:rsidRPr="008E1F0D">
              <w:rPr>
                <w:rFonts w:hAnsi="宋体" w:hint="eastAsia"/>
              </w:rPr>
              <w:t>3.进入生产装置区、罐区后，如果生产装置区、罐区出现火灾、爆炸或泄漏等事故，必须立即停车熄火，听从有关人员的指挥。</w:t>
            </w:r>
          </w:p>
          <w:p w14:paraId="00D2D16B" w14:textId="77777777" w:rsidR="009014D6" w:rsidRPr="008E1F0D" w:rsidRDefault="009014D6" w:rsidP="002810E3">
            <w:pPr>
              <w:pStyle w:val="ab"/>
              <w:spacing w:line="360" w:lineRule="auto"/>
              <w:ind w:firstLineChars="200" w:firstLine="420"/>
              <w:rPr>
                <w:rFonts w:hAnsi="宋体"/>
              </w:rPr>
            </w:pPr>
            <w:r w:rsidRPr="008E1F0D">
              <w:rPr>
                <w:rFonts w:hAnsi="宋体" w:hint="eastAsia"/>
              </w:rPr>
              <w:t>4.在生产装置开停工期间，禁止一切机动车辆进入生产装置区、罐区。</w:t>
            </w:r>
          </w:p>
          <w:p w14:paraId="32B8AA9F" w14:textId="77777777" w:rsidR="009014D6" w:rsidRPr="008E1F0D" w:rsidRDefault="009014D6" w:rsidP="002810E3">
            <w:pPr>
              <w:pStyle w:val="ab"/>
              <w:spacing w:line="360" w:lineRule="auto"/>
              <w:ind w:firstLineChars="200" w:firstLine="420"/>
              <w:rPr>
                <w:rFonts w:hAnsi="宋体"/>
              </w:rPr>
            </w:pPr>
            <w:r w:rsidRPr="008E1F0D">
              <w:rPr>
                <w:rFonts w:hAnsi="宋体" w:hint="eastAsia"/>
              </w:rPr>
              <w:t>5.非防爆电瓶车、机动三轮车、拖拉机、翻斗车等不准进入正在生产的装置区、罐区。</w:t>
            </w:r>
          </w:p>
        </w:tc>
      </w:tr>
      <w:tr w:rsidR="009014D6" w:rsidRPr="008E1F0D" w14:paraId="7828EFCD" w14:textId="77777777" w:rsidTr="00A54B8F">
        <w:trPr>
          <w:trHeight w:val="605"/>
        </w:trPr>
        <w:tc>
          <w:tcPr>
            <w:tcW w:w="1070" w:type="dxa"/>
            <w:vAlign w:val="center"/>
          </w:tcPr>
          <w:p w14:paraId="66EC4C65" w14:textId="77777777" w:rsidR="009014D6" w:rsidRPr="008E1F0D" w:rsidRDefault="009014D6" w:rsidP="002810E3">
            <w:pPr>
              <w:pStyle w:val="ab"/>
              <w:spacing w:line="360" w:lineRule="auto"/>
              <w:jc w:val="center"/>
              <w:rPr>
                <w:rFonts w:hAnsi="宋体"/>
              </w:rPr>
            </w:pPr>
            <w:r>
              <w:rPr>
                <w:rFonts w:hAnsi="宋体" w:hint="eastAsia"/>
              </w:rPr>
              <w:t>公司名称</w:t>
            </w:r>
          </w:p>
        </w:tc>
        <w:tc>
          <w:tcPr>
            <w:tcW w:w="3247" w:type="dxa"/>
            <w:gridSpan w:val="2"/>
            <w:vAlign w:val="center"/>
          </w:tcPr>
          <w:p w14:paraId="123BA1F9" w14:textId="77777777" w:rsidR="009014D6" w:rsidRPr="008F173A" w:rsidRDefault="009014D6" w:rsidP="002810E3">
            <w:pPr>
              <w:pStyle w:val="ab"/>
              <w:spacing w:line="360" w:lineRule="auto"/>
              <w:rPr>
                <w:rFonts w:hAnsi="宋体"/>
                <w:b/>
                <w:sz w:val="28"/>
                <w:szCs w:val="28"/>
              </w:rPr>
            </w:pPr>
          </w:p>
        </w:tc>
        <w:tc>
          <w:tcPr>
            <w:tcW w:w="1736" w:type="dxa"/>
            <w:gridSpan w:val="2"/>
            <w:vAlign w:val="center"/>
          </w:tcPr>
          <w:p w14:paraId="14C19AC9" w14:textId="77777777" w:rsidR="009014D6" w:rsidRPr="00E60558" w:rsidRDefault="009014D6" w:rsidP="002810E3">
            <w:pPr>
              <w:pStyle w:val="ab"/>
              <w:spacing w:line="360" w:lineRule="auto"/>
              <w:ind w:firstLineChars="300" w:firstLine="630"/>
              <w:rPr>
                <w:rFonts w:hAnsi="宋体"/>
              </w:rPr>
            </w:pPr>
            <w:r>
              <w:rPr>
                <w:rFonts w:hAnsi="宋体" w:hint="eastAsia"/>
              </w:rPr>
              <w:t>审批人</w:t>
            </w:r>
          </w:p>
        </w:tc>
        <w:tc>
          <w:tcPr>
            <w:tcW w:w="2615" w:type="dxa"/>
            <w:vAlign w:val="center"/>
          </w:tcPr>
          <w:p w14:paraId="625BD5E0" w14:textId="77777777" w:rsidR="009014D6" w:rsidRPr="008F173A" w:rsidRDefault="009014D6" w:rsidP="002810E3">
            <w:pPr>
              <w:pStyle w:val="ab"/>
              <w:spacing w:line="360" w:lineRule="auto"/>
              <w:rPr>
                <w:rFonts w:hAnsi="宋体"/>
                <w:b/>
                <w:sz w:val="28"/>
                <w:szCs w:val="28"/>
              </w:rPr>
            </w:pPr>
          </w:p>
        </w:tc>
      </w:tr>
    </w:tbl>
    <w:p w14:paraId="55848E39" w14:textId="77777777" w:rsidR="009014D6" w:rsidRPr="002810E3" w:rsidRDefault="009014D6" w:rsidP="002810E3"/>
    <w:p w14:paraId="5950F932" w14:textId="77777777" w:rsidR="00EE4B8F" w:rsidRPr="002810E3" w:rsidRDefault="00EE4B8F" w:rsidP="002810E3"/>
    <w:p w14:paraId="1274E0DD" w14:textId="77777777" w:rsidR="00A43012" w:rsidRPr="00BA4232" w:rsidRDefault="002810E3" w:rsidP="00BA4232">
      <w:pPr>
        <w:pStyle w:val="12"/>
        <w:spacing w:before="0" w:after="0" w:line="460" w:lineRule="exact"/>
        <w:ind w:left="2" w:firstLineChars="466" w:firstLine="1310"/>
        <w:outlineLvl w:val="0"/>
        <w:rPr>
          <w:bCs w:val="0"/>
        </w:rPr>
      </w:pPr>
      <w:bookmarkStart w:id="176" w:name="_Toc299719322"/>
      <w:bookmarkStart w:id="177" w:name="_Toc299719471"/>
      <w:bookmarkStart w:id="178" w:name="_Toc334616242"/>
      <w:bookmarkStart w:id="179" w:name="_Toc391046382"/>
      <w:r w:rsidRPr="00BA4232">
        <w:rPr>
          <w:rFonts w:hint="eastAsia"/>
          <w:bCs w:val="0"/>
        </w:rPr>
        <w:t>表</w:t>
      </w:r>
      <w:r w:rsidR="00A43012" w:rsidRPr="00BA4232">
        <w:rPr>
          <w:rFonts w:hint="eastAsia"/>
          <w:bCs w:val="0"/>
        </w:rPr>
        <w:t>7.3 合格承包商档案</w:t>
      </w:r>
      <w:bookmarkEnd w:id="176"/>
      <w:bookmarkEnd w:id="177"/>
      <w:bookmarkEnd w:id="178"/>
      <w:bookmarkEnd w:id="179"/>
    </w:p>
    <w:tbl>
      <w:tblPr>
        <w:tblW w:w="94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4"/>
        <w:gridCol w:w="1366"/>
        <w:gridCol w:w="1169"/>
        <w:gridCol w:w="1169"/>
        <w:gridCol w:w="1462"/>
        <w:gridCol w:w="1267"/>
        <w:gridCol w:w="1415"/>
        <w:gridCol w:w="1030"/>
      </w:tblGrid>
      <w:tr w:rsidR="00A43012" w14:paraId="7230B025" w14:textId="77777777" w:rsidTr="00BA4232">
        <w:trPr>
          <w:trHeight w:val="570"/>
        </w:trPr>
        <w:tc>
          <w:tcPr>
            <w:tcW w:w="584" w:type="dxa"/>
            <w:vAlign w:val="center"/>
          </w:tcPr>
          <w:p w14:paraId="28E32EC4" w14:textId="77777777" w:rsidR="00A43012" w:rsidRDefault="00A43012" w:rsidP="008E2676">
            <w:pPr>
              <w:jc w:val="center"/>
              <w:rPr>
                <w:rFonts w:ascii="宋体" w:hAnsi="宋体"/>
                <w:szCs w:val="21"/>
              </w:rPr>
            </w:pPr>
            <w:r>
              <w:rPr>
                <w:rFonts w:ascii="宋体" w:hAnsi="宋体" w:hint="eastAsia"/>
                <w:szCs w:val="21"/>
              </w:rPr>
              <w:t>序号</w:t>
            </w:r>
          </w:p>
        </w:tc>
        <w:tc>
          <w:tcPr>
            <w:tcW w:w="1366" w:type="dxa"/>
            <w:vAlign w:val="center"/>
          </w:tcPr>
          <w:p w14:paraId="2E85DCB0" w14:textId="77777777" w:rsidR="00A43012" w:rsidRDefault="00A43012" w:rsidP="008E2676">
            <w:pPr>
              <w:jc w:val="center"/>
              <w:rPr>
                <w:rFonts w:ascii="宋体" w:hAnsi="宋体"/>
                <w:szCs w:val="21"/>
              </w:rPr>
            </w:pPr>
            <w:r>
              <w:rPr>
                <w:rFonts w:ascii="宋体" w:hAnsi="宋体" w:hint="eastAsia"/>
                <w:szCs w:val="21"/>
              </w:rPr>
              <w:t>承包单位</w:t>
            </w:r>
          </w:p>
        </w:tc>
        <w:tc>
          <w:tcPr>
            <w:tcW w:w="1169" w:type="dxa"/>
            <w:vAlign w:val="center"/>
          </w:tcPr>
          <w:p w14:paraId="60700A5A" w14:textId="77777777" w:rsidR="00A43012" w:rsidRDefault="00A43012" w:rsidP="008E2676">
            <w:pPr>
              <w:jc w:val="center"/>
              <w:rPr>
                <w:rFonts w:ascii="宋体" w:hAnsi="宋体"/>
                <w:szCs w:val="21"/>
              </w:rPr>
            </w:pPr>
            <w:r>
              <w:rPr>
                <w:rFonts w:ascii="宋体" w:hAnsi="宋体" w:hint="eastAsia"/>
                <w:szCs w:val="21"/>
              </w:rPr>
              <w:t>供应产品类别</w:t>
            </w:r>
          </w:p>
        </w:tc>
        <w:tc>
          <w:tcPr>
            <w:tcW w:w="1169" w:type="dxa"/>
            <w:vAlign w:val="center"/>
          </w:tcPr>
          <w:p w14:paraId="454A044C" w14:textId="77777777" w:rsidR="00A43012" w:rsidRDefault="00A43012" w:rsidP="008E2676">
            <w:pPr>
              <w:jc w:val="center"/>
              <w:rPr>
                <w:rFonts w:ascii="宋体" w:hAnsi="宋体"/>
                <w:szCs w:val="21"/>
              </w:rPr>
            </w:pPr>
            <w:r>
              <w:rPr>
                <w:rFonts w:ascii="宋体" w:hAnsi="宋体" w:hint="eastAsia"/>
                <w:szCs w:val="21"/>
              </w:rPr>
              <w:t>预审资料</w:t>
            </w:r>
          </w:p>
        </w:tc>
        <w:tc>
          <w:tcPr>
            <w:tcW w:w="1462" w:type="dxa"/>
            <w:vAlign w:val="center"/>
          </w:tcPr>
          <w:p w14:paraId="4393BD23" w14:textId="77777777" w:rsidR="00A43012" w:rsidRDefault="00A43012" w:rsidP="008E2676">
            <w:pPr>
              <w:jc w:val="center"/>
              <w:rPr>
                <w:rFonts w:ascii="宋体" w:hAnsi="宋体"/>
                <w:szCs w:val="21"/>
              </w:rPr>
            </w:pPr>
            <w:r>
              <w:rPr>
                <w:rFonts w:ascii="宋体" w:hAnsi="宋体" w:hint="eastAsia"/>
                <w:szCs w:val="21"/>
              </w:rPr>
              <w:t>通讯地址</w:t>
            </w:r>
          </w:p>
        </w:tc>
        <w:tc>
          <w:tcPr>
            <w:tcW w:w="1267" w:type="dxa"/>
            <w:vAlign w:val="center"/>
          </w:tcPr>
          <w:p w14:paraId="15CBC647" w14:textId="77777777" w:rsidR="00A43012" w:rsidRDefault="00A43012" w:rsidP="008E2676">
            <w:pPr>
              <w:jc w:val="center"/>
              <w:rPr>
                <w:rFonts w:ascii="宋体" w:hAnsi="宋体"/>
                <w:szCs w:val="21"/>
              </w:rPr>
            </w:pPr>
            <w:r>
              <w:rPr>
                <w:rFonts w:ascii="宋体" w:hAnsi="宋体" w:hint="eastAsia"/>
                <w:szCs w:val="21"/>
              </w:rPr>
              <w:t>联系电话</w:t>
            </w:r>
          </w:p>
        </w:tc>
        <w:tc>
          <w:tcPr>
            <w:tcW w:w="1415" w:type="dxa"/>
            <w:vAlign w:val="center"/>
          </w:tcPr>
          <w:p w14:paraId="45824E1C" w14:textId="77777777" w:rsidR="00A43012" w:rsidRDefault="00A43012" w:rsidP="008E2676">
            <w:pPr>
              <w:jc w:val="center"/>
              <w:rPr>
                <w:rFonts w:ascii="宋体" w:hAnsi="宋体"/>
                <w:szCs w:val="21"/>
              </w:rPr>
            </w:pPr>
            <w:r>
              <w:rPr>
                <w:rFonts w:ascii="宋体" w:hAnsi="宋体" w:hint="eastAsia"/>
                <w:szCs w:val="21"/>
              </w:rPr>
              <w:t>表现评价</w:t>
            </w:r>
          </w:p>
        </w:tc>
        <w:tc>
          <w:tcPr>
            <w:tcW w:w="1030" w:type="dxa"/>
            <w:vAlign w:val="center"/>
          </w:tcPr>
          <w:p w14:paraId="32FB6A7B" w14:textId="77777777" w:rsidR="00A43012" w:rsidRDefault="00A43012" w:rsidP="008E2676">
            <w:pPr>
              <w:jc w:val="center"/>
              <w:rPr>
                <w:rFonts w:ascii="宋体" w:hAnsi="宋体"/>
                <w:szCs w:val="21"/>
              </w:rPr>
            </w:pPr>
            <w:r>
              <w:rPr>
                <w:rFonts w:ascii="宋体" w:hAnsi="宋体" w:hint="eastAsia"/>
                <w:szCs w:val="21"/>
              </w:rPr>
              <w:t>备注</w:t>
            </w:r>
          </w:p>
        </w:tc>
      </w:tr>
      <w:tr w:rsidR="00A43012" w14:paraId="1E58FA9C" w14:textId="77777777" w:rsidTr="00BA4232">
        <w:trPr>
          <w:trHeight w:val="570"/>
        </w:trPr>
        <w:tc>
          <w:tcPr>
            <w:tcW w:w="584" w:type="dxa"/>
            <w:vAlign w:val="center"/>
          </w:tcPr>
          <w:p w14:paraId="50E275E0" w14:textId="77777777" w:rsidR="00A43012" w:rsidRDefault="00A43012" w:rsidP="008E2676">
            <w:pPr>
              <w:jc w:val="center"/>
              <w:rPr>
                <w:rFonts w:ascii="宋体" w:hAnsi="宋体"/>
                <w:sz w:val="24"/>
              </w:rPr>
            </w:pPr>
          </w:p>
        </w:tc>
        <w:tc>
          <w:tcPr>
            <w:tcW w:w="1366" w:type="dxa"/>
            <w:vAlign w:val="center"/>
          </w:tcPr>
          <w:p w14:paraId="1AD0E4B9" w14:textId="77777777" w:rsidR="00A43012" w:rsidRDefault="00A43012" w:rsidP="008E2676">
            <w:pPr>
              <w:jc w:val="center"/>
              <w:rPr>
                <w:rFonts w:ascii="宋体" w:hAnsi="宋体"/>
                <w:sz w:val="24"/>
              </w:rPr>
            </w:pPr>
          </w:p>
        </w:tc>
        <w:tc>
          <w:tcPr>
            <w:tcW w:w="1169" w:type="dxa"/>
            <w:vAlign w:val="center"/>
          </w:tcPr>
          <w:p w14:paraId="5AE35895" w14:textId="77777777" w:rsidR="00A43012" w:rsidRDefault="00A43012" w:rsidP="008E2676">
            <w:pPr>
              <w:autoSpaceDE w:val="0"/>
              <w:autoSpaceDN w:val="0"/>
              <w:adjustRightInd w:val="0"/>
              <w:jc w:val="center"/>
              <w:rPr>
                <w:rFonts w:ascii="宋体" w:cs="宋体"/>
                <w:kern w:val="0"/>
                <w:sz w:val="24"/>
              </w:rPr>
            </w:pPr>
          </w:p>
        </w:tc>
        <w:tc>
          <w:tcPr>
            <w:tcW w:w="1169" w:type="dxa"/>
            <w:vAlign w:val="center"/>
          </w:tcPr>
          <w:p w14:paraId="5ECA41FD" w14:textId="77777777" w:rsidR="00A43012" w:rsidRDefault="00A43012" w:rsidP="008E2676">
            <w:pPr>
              <w:autoSpaceDE w:val="0"/>
              <w:autoSpaceDN w:val="0"/>
              <w:adjustRightInd w:val="0"/>
              <w:jc w:val="center"/>
              <w:rPr>
                <w:rFonts w:ascii="宋体" w:cs="宋体"/>
                <w:kern w:val="0"/>
                <w:sz w:val="24"/>
              </w:rPr>
            </w:pPr>
          </w:p>
        </w:tc>
        <w:tc>
          <w:tcPr>
            <w:tcW w:w="1462" w:type="dxa"/>
            <w:vAlign w:val="center"/>
          </w:tcPr>
          <w:p w14:paraId="10527C67" w14:textId="77777777" w:rsidR="00A43012" w:rsidRDefault="00A43012" w:rsidP="008E2676">
            <w:pPr>
              <w:jc w:val="center"/>
              <w:rPr>
                <w:rFonts w:ascii="宋体" w:hAnsi="宋体"/>
                <w:sz w:val="24"/>
              </w:rPr>
            </w:pPr>
          </w:p>
        </w:tc>
        <w:tc>
          <w:tcPr>
            <w:tcW w:w="1267" w:type="dxa"/>
            <w:vAlign w:val="center"/>
          </w:tcPr>
          <w:p w14:paraId="477B27B3" w14:textId="77777777" w:rsidR="00A43012" w:rsidRDefault="00A43012" w:rsidP="008E2676">
            <w:pPr>
              <w:jc w:val="center"/>
              <w:rPr>
                <w:rFonts w:ascii="宋体" w:hAnsi="宋体"/>
                <w:sz w:val="24"/>
              </w:rPr>
            </w:pPr>
          </w:p>
        </w:tc>
        <w:tc>
          <w:tcPr>
            <w:tcW w:w="1415" w:type="dxa"/>
            <w:vAlign w:val="center"/>
          </w:tcPr>
          <w:p w14:paraId="5AAEE547" w14:textId="77777777" w:rsidR="00A43012" w:rsidRDefault="00A43012" w:rsidP="008E2676">
            <w:pPr>
              <w:jc w:val="center"/>
              <w:rPr>
                <w:rFonts w:ascii="宋体" w:hAnsi="宋体"/>
                <w:sz w:val="24"/>
              </w:rPr>
            </w:pPr>
          </w:p>
        </w:tc>
        <w:tc>
          <w:tcPr>
            <w:tcW w:w="1030" w:type="dxa"/>
            <w:vAlign w:val="center"/>
          </w:tcPr>
          <w:p w14:paraId="029EBA2D" w14:textId="77777777" w:rsidR="00A43012" w:rsidRDefault="00A43012" w:rsidP="008E2676">
            <w:pPr>
              <w:jc w:val="center"/>
              <w:rPr>
                <w:rFonts w:ascii="宋体" w:hAnsi="宋体"/>
                <w:sz w:val="24"/>
              </w:rPr>
            </w:pPr>
          </w:p>
        </w:tc>
      </w:tr>
      <w:tr w:rsidR="00A43012" w14:paraId="3049C332" w14:textId="77777777" w:rsidTr="00BA4232">
        <w:trPr>
          <w:trHeight w:val="570"/>
        </w:trPr>
        <w:tc>
          <w:tcPr>
            <w:tcW w:w="584" w:type="dxa"/>
            <w:vAlign w:val="center"/>
          </w:tcPr>
          <w:p w14:paraId="5692F73C" w14:textId="77777777" w:rsidR="00A43012" w:rsidRDefault="00A43012" w:rsidP="008E2676">
            <w:pPr>
              <w:jc w:val="center"/>
              <w:rPr>
                <w:rFonts w:ascii="宋体" w:hAnsi="宋体"/>
                <w:sz w:val="24"/>
              </w:rPr>
            </w:pPr>
          </w:p>
        </w:tc>
        <w:tc>
          <w:tcPr>
            <w:tcW w:w="1366" w:type="dxa"/>
            <w:vAlign w:val="center"/>
          </w:tcPr>
          <w:p w14:paraId="5F238AFE" w14:textId="77777777" w:rsidR="00A43012" w:rsidRDefault="00A43012" w:rsidP="008E2676">
            <w:pPr>
              <w:jc w:val="center"/>
              <w:rPr>
                <w:rFonts w:ascii="宋体" w:hAnsi="宋体"/>
                <w:sz w:val="24"/>
              </w:rPr>
            </w:pPr>
          </w:p>
        </w:tc>
        <w:tc>
          <w:tcPr>
            <w:tcW w:w="1169" w:type="dxa"/>
            <w:vAlign w:val="center"/>
          </w:tcPr>
          <w:p w14:paraId="71981613" w14:textId="77777777" w:rsidR="00A43012" w:rsidRDefault="00A43012" w:rsidP="008E2676">
            <w:pPr>
              <w:autoSpaceDE w:val="0"/>
              <w:autoSpaceDN w:val="0"/>
              <w:adjustRightInd w:val="0"/>
              <w:jc w:val="center"/>
              <w:rPr>
                <w:rFonts w:ascii="宋体" w:cs="宋体"/>
                <w:kern w:val="0"/>
                <w:sz w:val="24"/>
              </w:rPr>
            </w:pPr>
          </w:p>
        </w:tc>
        <w:tc>
          <w:tcPr>
            <w:tcW w:w="1169" w:type="dxa"/>
            <w:vAlign w:val="center"/>
          </w:tcPr>
          <w:p w14:paraId="7293D501" w14:textId="77777777" w:rsidR="00A43012" w:rsidRDefault="00A43012" w:rsidP="008E2676">
            <w:pPr>
              <w:autoSpaceDE w:val="0"/>
              <w:autoSpaceDN w:val="0"/>
              <w:adjustRightInd w:val="0"/>
              <w:jc w:val="center"/>
              <w:rPr>
                <w:rFonts w:ascii="宋体" w:cs="宋体"/>
                <w:kern w:val="0"/>
                <w:sz w:val="24"/>
              </w:rPr>
            </w:pPr>
          </w:p>
        </w:tc>
        <w:tc>
          <w:tcPr>
            <w:tcW w:w="1462" w:type="dxa"/>
            <w:vAlign w:val="center"/>
          </w:tcPr>
          <w:p w14:paraId="2C5F7C2E" w14:textId="77777777" w:rsidR="00A43012" w:rsidRDefault="00A43012" w:rsidP="008E2676">
            <w:pPr>
              <w:jc w:val="center"/>
              <w:rPr>
                <w:rFonts w:ascii="宋体" w:hAnsi="宋体"/>
                <w:sz w:val="24"/>
              </w:rPr>
            </w:pPr>
          </w:p>
        </w:tc>
        <w:tc>
          <w:tcPr>
            <w:tcW w:w="1267" w:type="dxa"/>
            <w:vAlign w:val="center"/>
          </w:tcPr>
          <w:p w14:paraId="662BAB14" w14:textId="77777777" w:rsidR="00A43012" w:rsidRDefault="00A43012" w:rsidP="008E2676">
            <w:pPr>
              <w:jc w:val="center"/>
              <w:rPr>
                <w:rFonts w:ascii="宋体" w:hAnsi="宋体"/>
                <w:sz w:val="24"/>
              </w:rPr>
            </w:pPr>
          </w:p>
        </w:tc>
        <w:tc>
          <w:tcPr>
            <w:tcW w:w="1415" w:type="dxa"/>
            <w:vAlign w:val="center"/>
          </w:tcPr>
          <w:p w14:paraId="344F0B36" w14:textId="77777777" w:rsidR="00A43012" w:rsidRDefault="00A43012" w:rsidP="008E2676">
            <w:pPr>
              <w:jc w:val="center"/>
              <w:rPr>
                <w:rFonts w:ascii="宋体" w:hAnsi="宋体"/>
                <w:sz w:val="24"/>
              </w:rPr>
            </w:pPr>
          </w:p>
        </w:tc>
        <w:tc>
          <w:tcPr>
            <w:tcW w:w="1030" w:type="dxa"/>
            <w:vAlign w:val="center"/>
          </w:tcPr>
          <w:p w14:paraId="576DF480" w14:textId="77777777" w:rsidR="00A43012" w:rsidRDefault="00A43012" w:rsidP="008E2676">
            <w:pPr>
              <w:jc w:val="center"/>
              <w:rPr>
                <w:rFonts w:ascii="宋体" w:hAnsi="宋体"/>
                <w:sz w:val="24"/>
              </w:rPr>
            </w:pPr>
          </w:p>
        </w:tc>
      </w:tr>
      <w:tr w:rsidR="00A43012" w14:paraId="4493105C" w14:textId="77777777" w:rsidTr="00BA4232">
        <w:trPr>
          <w:trHeight w:val="570"/>
        </w:trPr>
        <w:tc>
          <w:tcPr>
            <w:tcW w:w="584" w:type="dxa"/>
            <w:vAlign w:val="center"/>
          </w:tcPr>
          <w:p w14:paraId="18D20FD6" w14:textId="77777777" w:rsidR="00A43012" w:rsidRDefault="00A43012" w:rsidP="008E2676">
            <w:pPr>
              <w:autoSpaceDE w:val="0"/>
              <w:autoSpaceDN w:val="0"/>
              <w:adjustRightInd w:val="0"/>
              <w:jc w:val="center"/>
              <w:rPr>
                <w:rFonts w:ascii="宋体" w:hAnsi="宋体" w:cs="宋体"/>
                <w:kern w:val="0"/>
                <w:sz w:val="24"/>
              </w:rPr>
            </w:pPr>
          </w:p>
        </w:tc>
        <w:tc>
          <w:tcPr>
            <w:tcW w:w="1366" w:type="dxa"/>
            <w:vAlign w:val="center"/>
          </w:tcPr>
          <w:p w14:paraId="4DB640D6" w14:textId="77777777" w:rsidR="00A43012" w:rsidRDefault="00A43012" w:rsidP="008E2676">
            <w:pPr>
              <w:jc w:val="center"/>
              <w:rPr>
                <w:rFonts w:ascii="宋体" w:hAnsi="宋体"/>
                <w:sz w:val="24"/>
              </w:rPr>
            </w:pPr>
          </w:p>
        </w:tc>
        <w:tc>
          <w:tcPr>
            <w:tcW w:w="1169" w:type="dxa"/>
            <w:vAlign w:val="center"/>
          </w:tcPr>
          <w:p w14:paraId="63E21F24" w14:textId="77777777" w:rsidR="00A43012" w:rsidRDefault="00A43012" w:rsidP="008E2676">
            <w:pPr>
              <w:autoSpaceDE w:val="0"/>
              <w:autoSpaceDN w:val="0"/>
              <w:adjustRightInd w:val="0"/>
              <w:jc w:val="center"/>
              <w:rPr>
                <w:rFonts w:ascii="宋体" w:cs="宋体"/>
                <w:kern w:val="0"/>
                <w:sz w:val="24"/>
              </w:rPr>
            </w:pPr>
          </w:p>
        </w:tc>
        <w:tc>
          <w:tcPr>
            <w:tcW w:w="1169" w:type="dxa"/>
            <w:vAlign w:val="center"/>
          </w:tcPr>
          <w:p w14:paraId="74D19A44" w14:textId="77777777" w:rsidR="00A43012" w:rsidRDefault="00A43012" w:rsidP="008E2676">
            <w:pPr>
              <w:autoSpaceDE w:val="0"/>
              <w:autoSpaceDN w:val="0"/>
              <w:adjustRightInd w:val="0"/>
              <w:jc w:val="center"/>
              <w:rPr>
                <w:rFonts w:ascii="宋体" w:cs="宋体"/>
                <w:kern w:val="0"/>
                <w:sz w:val="24"/>
              </w:rPr>
            </w:pPr>
          </w:p>
        </w:tc>
        <w:tc>
          <w:tcPr>
            <w:tcW w:w="1462" w:type="dxa"/>
            <w:vAlign w:val="center"/>
          </w:tcPr>
          <w:p w14:paraId="28181C04" w14:textId="77777777" w:rsidR="00A43012" w:rsidRDefault="00A43012" w:rsidP="008E2676">
            <w:pPr>
              <w:jc w:val="center"/>
              <w:rPr>
                <w:rFonts w:ascii="宋体" w:hAnsi="宋体"/>
                <w:sz w:val="24"/>
              </w:rPr>
            </w:pPr>
          </w:p>
        </w:tc>
        <w:tc>
          <w:tcPr>
            <w:tcW w:w="1267" w:type="dxa"/>
            <w:vAlign w:val="center"/>
          </w:tcPr>
          <w:p w14:paraId="3FF77BED" w14:textId="77777777" w:rsidR="00A43012" w:rsidRDefault="00A43012" w:rsidP="008E2676">
            <w:pPr>
              <w:jc w:val="center"/>
              <w:rPr>
                <w:rFonts w:ascii="宋体" w:hAnsi="宋体"/>
                <w:sz w:val="24"/>
              </w:rPr>
            </w:pPr>
          </w:p>
        </w:tc>
        <w:tc>
          <w:tcPr>
            <w:tcW w:w="1415" w:type="dxa"/>
            <w:vAlign w:val="center"/>
          </w:tcPr>
          <w:p w14:paraId="145A0EF6" w14:textId="77777777" w:rsidR="00A43012" w:rsidRDefault="00A43012" w:rsidP="008E2676">
            <w:pPr>
              <w:jc w:val="center"/>
              <w:rPr>
                <w:rFonts w:ascii="宋体" w:hAnsi="宋体"/>
                <w:sz w:val="24"/>
              </w:rPr>
            </w:pPr>
          </w:p>
        </w:tc>
        <w:tc>
          <w:tcPr>
            <w:tcW w:w="1030" w:type="dxa"/>
            <w:vAlign w:val="center"/>
          </w:tcPr>
          <w:p w14:paraId="5DFCC15E" w14:textId="77777777" w:rsidR="00A43012" w:rsidRDefault="00A43012" w:rsidP="008E2676">
            <w:pPr>
              <w:jc w:val="center"/>
              <w:rPr>
                <w:rFonts w:ascii="宋体" w:hAnsi="宋体"/>
                <w:sz w:val="24"/>
              </w:rPr>
            </w:pPr>
          </w:p>
        </w:tc>
      </w:tr>
      <w:tr w:rsidR="00A43012" w14:paraId="68E3D59A" w14:textId="77777777" w:rsidTr="00BA4232">
        <w:trPr>
          <w:trHeight w:val="570"/>
        </w:trPr>
        <w:tc>
          <w:tcPr>
            <w:tcW w:w="584" w:type="dxa"/>
            <w:vAlign w:val="center"/>
          </w:tcPr>
          <w:p w14:paraId="58E771C3" w14:textId="77777777" w:rsidR="00A43012" w:rsidRDefault="00A43012" w:rsidP="008E2676">
            <w:pPr>
              <w:jc w:val="center"/>
              <w:rPr>
                <w:rFonts w:ascii="宋体" w:hAnsi="宋体"/>
                <w:sz w:val="24"/>
              </w:rPr>
            </w:pPr>
          </w:p>
        </w:tc>
        <w:tc>
          <w:tcPr>
            <w:tcW w:w="1366" w:type="dxa"/>
            <w:vAlign w:val="center"/>
          </w:tcPr>
          <w:p w14:paraId="42042599" w14:textId="77777777" w:rsidR="00A43012" w:rsidRDefault="00A43012" w:rsidP="008E2676">
            <w:pPr>
              <w:jc w:val="center"/>
              <w:rPr>
                <w:rFonts w:ascii="宋体" w:hAnsi="宋体"/>
                <w:sz w:val="24"/>
              </w:rPr>
            </w:pPr>
          </w:p>
        </w:tc>
        <w:tc>
          <w:tcPr>
            <w:tcW w:w="1169" w:type="dxa"/>
            <w:vAlign w:val="center"/>
          </w:tcPr>
          <w:p w14:paraId="34233DAB" w14:textId="77777777" w:rsidR="00A43012" w:rsidRDefault="00A43012" w:rsidP="008E2676">
            <w:pPr>
              <w:autoSpaceDE w:val="0"/>
              <w:autoSpaceDN w:val="0"/>
              <w:adjustRightInd w:val="0"/>
              <w:jc w:val="center"/>
              <w:rPr>
                <w:rFonts w:ascii="宋体" w:cs="宋体"/>
                <w:kern w:val="0"/>
                <w:sz w:val="24"/>
              </w:rPr>
            </w:pPr>
          </w:p>
        </w:tc>
        <w:tc>
          <w:tcPr>
            <w:tcW w:w="1169" w:type="dxa"/>
            <w:vAlign w:val="center"/>
          </w:tcPr>
          <w:p w14:paraId="47018FDA" w14:textId="77777777" w:rsidR="00A43012" w:rsidRDefault="00A43012" w:rsidP="008E2676">
            <w:pPr>
              <w:autoSpaceDE w:val="0"/>
              <w:autoSpaceDN w:val="0"/>
              <w:adjustRightInd w:val="0"/>
              <w:jc w:val="center"/>
              <w:rPr>
                <w:rFonts w:ascii="宋体" w:cs="宋体"/>
                <w:kern w:val="0"/>
                <w:sz w:val="24"/>
              </w:rPr>
            </w:pPr>
          </w:p>
        </w:tc>
        <w:tc>
          <w:tcPr>
            <w:tcW w:w="1462" w:type="dxa"/>
            <w:vAlign w:val="center"/>
          </w:tcPr>
          <w:p w14:paraId="21F88A05" w14:textId="77777777" w:rsidR="00A43012" w:rsidRDefault="00A43012" w:rsidP="008E2676">
            <w:pPr>
              <w:jc w:val="center"/>
              <w:rPr>
                <w:rFonts w:ascii="宋体" w:hAnsi="宋体"/>
                <w:sz w:val="24"/>
              </w:rPr>
            </w:pPr>
          </w:p>
        </w:tc>
        <w:tc>
          <w:tcPr>
            <w:tcW w:w="1267" w:type="dxa"/>
            <w:vAlign w:val="center"/>
          </w:tcPr>
          <w:p w14:paraId="56D3A3E7" w14:textId="77777777" w:rsidR="00A43012" w:rsidRDefault="00A43012" w:rsidP="008E2676">
            <w:pPr>
              <w:jc w:val="center"/>
              <w:rPr>
                <w:rFonts w:ascii="宋体" w:hAnsi="宋体"/>
                <w:sz w:val="24"/>
              </w:rPr>
            </w:pPr>
          </w:p>
        </w:tc>
        <w:tc>
          <w:tcPr>
            <w:tcW w:w="1415" w:type="dxa"/>
            <w:vAlign w:val="center"/>
          </w:tcPr>
          <w:p w14:paraId="1043B6B4" w14:textId="77777777" w:rsidR="00A43012" w:rsidRDefault="00A43012" w:rsidP="008E2676">
            <w:pPr>
              <w:jc w:val="center"/>
              <w:rPr>
                <w:rFonts w:ascii="宋体" w:hAnsi="宋体"/>
                <w:sz w:val="24"/>
              </w:rPr>
            </w:pPr>
          </w:p>
        </w:tc>
        <w:tc>
          <w:tcPr>
            <w:tcW w:w="1030" w:type="dxa"/>
            <w:vAlign w:val="center"/>
          </w:tcPr>
          <w:p w14:paraId="10C4CC71" w14:textId="77777777" w:rsidR="00A43012" w:rsidRDefault="00A43012" w:rsidP="008E2676">
            <w:pPr>
              <w:jc w:val="center"/>
              <w:rPr>
                <w:rFonts w:ascii="宋体" w:hAnsi="宋体"/>
                <w:sz w:val="24"/>
              </w:rPr>
            </w:pPr>
          </w:p>
        </w:tc>
      </w:tr>
      <w:tr w:rsidR="00A43012" w14:paraId="66F18718" w14:textId="77777777" w:rsidTr="00BA4232">
        <w:trPr>
          <w:trHeight w:val="570"/>
        </w:trPr>
        <w:tc>
          <w:tcPr>
            <w:tcW w:w="584" w:type="dxa"/>
            <w:vAlign w:val="center"/>
          </w:tcPr>
          <w:p w14:paraId="07866AE3" w14:textId="77777777" w:rsidR="00A43012" w:rsidRDefault="00A43012" w:rsidP="008E2676">
            <w:pPr>
              <w:jc w:val="center"/>
              <w:rPr>
                <w:rFonts w:ascii="宋体" w:hAnsi="宋体"/>
                <w:sz w:val="24"/>
              </w:rPr>
            </w:pPr>
          </w:p>
        </w:tc>
        <w:tc>
          <w:tcPr>
            <w:tcW w:w="1366" w:type="dxa"/>
            <w:vAlign w:val="center"/>
          </w:tcPr>
          <w:p w14:paraId="4ABF3632" w14:textId="77777777" w:rsidR="00A43012" w:rsidRDefault="00A43012" w:rsidP="008E2676">
            <w:pPr>
              <w:jc w:val="center"/>
              <w:rPr>
                <w:rFonts w:ascii="宋体" w:hAnsi="宋体"/>
                <w:sz w:val="24"/>
              </w:rPr>
            </w:pPr>
          </w:p>
        </w:tc>
        <w:tc>
          <w:tcPr>
            <w:tcW w:w="1169" w:type="dxa"/>
            <w:vAlign w:val="center"/>
          </w:tcPr>
          <w:p w14:paraId="248EEAB1" w14:textId="77777777" w:rsidR="00A43012" w:rsidRDefault="00A43012" w:rsidP="008E2676">
            <w:pPr>
              <w:autoSpaceDE w:val="0"/>
              <w:autoSpaceDN w:val="0"/>
              <w:adjustRightInd w:val="0"/>
              <w:jc w:val="center"/>
              <w:rPr>
                <w:rFonts w:ascii="宋体" w:cs="宋体"/>
                <w:kern w:val="0"/>
                <w:sz w:val="24"/>
              </w:rPr>
            </w:pPr>
          </w:p>
        </w:tc>
        <w:tc>
          <w:tcPr>
            <w:tcW w:w="1169" w:type="dxa"/>
            <w:vAlign w:val="center"/>
          </w:tcPr>
          <w:p w14:paraId="19CE4991" w14:textId="77777777" w:rsidR="00A43012" w:rsidRDefault="00A43012" w:rsidP="008E2676">
            <w:pPr>
              <w:autoSpaceDE w:val="0"/>
              <w:autoSpaceDN w:val="0"/>
              <w:adjustRightInd w:val="0"/>
              <w:jc w:val="center"/>
              <w:rPr>
                <w:rFonts w:ascii="宋体" w:cs="宋体"/>
                <w:kern w:val="0"/>
                <w:sz w:val="24"/>
              </w:rPr>
            </w:pPr>
          </w:p>
        </w:tc>
        <w:tc>
          <w:tcPr>
            <w:tcW w:w="1462" w:type="dxa"/>
            <w:vAlign w:val="center"/>
          </w:tcPr>
          <w:p w14:paraId="19E8FB2C" w14:textId="77777777" w:rsidR="00A43012" w:rsidRDefault="00A43012" w:rsidP="008E2676">
            <w:pPr>
              <w:jc w:val="center"/>
              <w:rPr>
                <w:rFonts w:ascii="宋体" w:hAnsi="宋体"/>
                <w:sz w:val="24"/>
              </w:rPr>
            </w:pPr>
          </w:p>
        </w:tc>
        <w:tc>
          <w:tcPr>
            <w:tcW w:w="1267" w:type="dxa"/>
            <w:vAlign w:val="center"/>
          </w:tcPr>
          <w:p w14:paraId="19F88301" w14:textId="77777777" w:rsidR="00A43012" w:rsidRDefault="00A43012" w:rsidP="008E2676">
            <w:pPr>
              <w:jc w:val="center"/>
              <w:rPr>
                <w:rFonts w:ascii="宋体" w:hAnsi="宋体"/>
                <w:sz w:val="24"/>
              </w:rPr>
            </w:pPr>
          </w:p>
        </w:tc>
        <w:tc>
          <w:tcPr>
            <w:tcW w:w="1415" w:type="dxa"/>
            <w:vAlign w:val="center"/>
          </w:tcPr>
          <w:p w14:paraId="6DC683CB" w14:textId="77777777" w:rsidR="00A43012" w:rsidRDefault="00A43012" w:rsidP="008E2676">
            <w:pPr>
              <w:jc w:val="center"/>
              <w:rPr>
                <w:rFonts w:ascii="宋体" w:hAnsi="宋体"/>
                <w:sz w:val="24"/>
              </w:rPr>
            </w:pPr>
          </w:p>
        </w:tc>
        <w:tc>
          <w:tcPr>
            <w:tcW w:w="1030" w:type="dxa"/>
            <w:vAlign w:val="center"/>
          </w:tcPr>
          <w:p w14:paraId="73BAF90E" w14:textId="77777777" w:rsidR="00A43012" w:rsidRDefault="00A43012" w:rsidP="008E2676">
            <w:pPr>
              <w:jc w:val="center"/>
              <w:rPr>
                <w:rFonts w:ascii="宋体" w:hAnsi="宋体"/>
                <w:sz w:val="24"/>
              </w:rPr>
            </w:pPr>
          </w:p>
        </w:tc>
      </w:tr>
      <w:tr w:rsidR="00A43012" w14:paraId="3A0D66E2" w14:textId="77777777" w:rsidTr="00BA4232">
        <w:trPr>
          <w:trHeight w:val="570"/>
        </w:trPr>
        <w:tc>
          <w:tcPr>
            <w:tcW w:w="584" w:type="dxa"/>
            <w:vAlign w:val="center"/>
          </w:tcPr>
          <w:p w14:paraId="5AD88B0B" w14:textId="77777777" w:rsidR="00A43012" w:rsidRDefault="00A43012" w:rsidP="008E2676">
            <w:pPr>
              <w:jc w:val="center"/>
              <w:rPr>
                <w:rFonts w:ascii="宋体" w:hAnsi="宋体"/>
                <w:sz w:val="24"/>
              </w:rPr>
            </w:pPr>
          </w:p>
        </w:tc>
        <w:tc>
          <w:tcPr>
            <w:tcW w:w="1366" w:type="dxa"/>
            <w:vAlign w:val="center"/>
          </w:tcPr>
          <w:p w14:paraId="405B1158" w14:textId="77777777" w:rsidR="00A43012" w:rsidRDefault="00A43012" w:rsidP="008E2676">
            <w:pPr>
              <w:jc w:val="center"/>
              <w:rPr>
                <w:rFonts w:ascii="宋体" w:hAnsi="宋体"/>
                <w:sz w:val="24"/>
              </w:rPr>
            </w:pPr>
          </w:p>
        </w:tc>
        <w:tc>
          <w:tcPr>
            <w:tcW w:w="1169" w:type="dxa"/>
            <w:vAlign w:val="center"/>
          </w:tcPr>
          <w:p w14:paraId="00B5297A" w14:textId="77777777" w:rsidR="00A43012" w:rsidRDefault="00A43012" w:rsidP="008E2676">
            <w:pPr>
              <w:autoSpaceDE w:val="0"/>
              <w:autoSpaceDN w:val="0"/>
              <w:adjustRightInd w:val="0"/>
              <w:jc w:val="center"/>
              <w:rPr>
                <w:rFonts w:ascii="宋体" w:cs="宋体"/>
                <w:kern w:val="0"/>
                <w:sz w:val="24"/>
              </w:rPr>
            </w:pPr>
          </w:p>
        </w:tc>
        <w:tc>
          <w:tcPr>
            <w:tcW w:w="1169" w:type="dxa"/>
            <w:vAlign w:val="center"/>
          </w:tcPr>
          <w:p w14:paraId="4104CBE4" w14:textId="77777777" w:rsidR="00A43012" w:rsidRDefault="00A43012" w:rsidP="008E2676">
            <w:pPr>
              <w:autoSpaceDE w:val="0"/>
              <w:autoSpaceDN w:val="0"/>
              <w:adjustRightInd w:val="0"/>
              <w:jc w:val="center"/>
              <w:rPr>
                <w:rFonts w:ascii="宋体" w:cs="宋体"/>
                <w:kern w:val="0"/>
                <w:sz w:val="24"/>
              </w:rPr>
            </w:pPr>
          </w:p>
        </w:tc>
        <w:tc>
          <w:tcPr>
            <w:tcW w:w="1462" w:type="dxa"/>
            <w:vAlign w:val="center"/>
          </w:tcPr>
          <w:p w14:paraId="700EC7DD" w14:textId="77777777" w:rsidR="00A43012" w:rsidRDefault="00A43012" w:rsidP="008E2676">
            <w:pPr>
              <w:jc w:val="center"/>
              <w:rPr>
                <w:rFonts w:ascii="宋体" w:hAnsi="宋体"/>
                <w:sz w:val="24"/>
              </w:rPr>
            </w:pPr>
          </w:p>
        </w:tc>
        <w:tc>
          <w:tcPr>
            <w:tcW w:w="1267" w:type="dxa"/>
            <w:vAlign w:val="center"/>
          </w:tcPr>
          <w:p w14:paraId="02164D05" w14:textId="77777777" w:rsidR="00A43012" w:rsidRDefault="00A43012" w:rsidP="008E2676">
            <w:pPr>
              <w:jc w:val="center"/>
              <w:rPr>
                <w:rFonts w:ascii="宋体" w:hAnsi="宋体"/>
                <w:sz w:val="24"/>
              </w:rPr>
            </w:pPr>
          </w:p>
        </w:tc>
        <w:tc>
          <w:tcPr>
            <w:tcW w:w="1415" w:type="dxa"/>
            <w:vAlign w:val="center"/>
          </w:tcPr>
          <w:p w14:paraId="2C95634D" w14:textId="77777777" w:rsidR="00A43012" w:rsidRDefault="00A43012" w:rsidP="008E2676">
            <w:pPr>
              <w:jc w:val="center"/>
              <w:rPr>
                <w:rFonts w:ascii="宋体" w:hAnsi="宋体"/>
                <w:sz w:val="24"/>
              </w:rPr>
            </w:pPr>
          </w:p>
        </w:tc>
        <w:tc>
          <w:tcPr>
            <w:tcW w:w="1030" w:type="dxa"/>
            <w:vAlign w:val="center"/>
          </w:tcPr>
          <w:p w14:paraId="7A0F5A70" w14:textId="77777777" w:rsidR="00A43012" w:rsidRDefault="00A43012" w:rsidP="008E2676">
            <w:pPr>
              <w:jc w:val="center"/>
              <w:rPr>
                <w:rFonts w:ascii="宋体" w:hAnsi="宋体"/>
                <w:sz w:val="24"/>
              </w:rPr>
            </w:pPr>
          </w:p>
        </w:tc>
      </w:tr>
      <w:tr w:rsidR="00A43012" w14:paraId="209EB60E" w14:textId="77777777" w:rsidTr="00BA4232">
        <w:trPr>
          <w:trHeight w:val="570"/>
        </w:trPr>
        <w:tc>
          <w:tcPr>
            <w:tcW w:w="584" w:type="dxa"/>
            <w:vAlign w:val="center"/>
          </w:tcPr>
          <w:p w14:paraId="2F30D108" w14:textId="77777777" w:rsidR="00A43012" w:rsidRDefault="00A43012" w:rsidP="008E2676">
            <w:pPr>
              <w:jc w:val="center"/>
              <w:rPr>
                <w:rFonts w:ascii="宋体" w:hAnsi="宋体"/>
                <w:sz w:val="24"/>
              </w:rPr>
            </w:pPr>
          </w:p>
        </w:tc>
        <w:tc>
          <w:tcPr>
            <w:tcW w:w="1366" w:type="dxa"/>
            <w:vAlign w:val="center"/>
          </w:tcPr>
          <w:p w14:paraId="7ECFED14" w14:textId="77777777" w:rsidR="00A43012" w:rsidRDefault="00A43012" w:rsidP="008E2676">
            <w:pPr>
              <w:jc w:val="center"/>
              <w:rPr>
                <w:rFonts w:ascii="宋体" w:hAnsi="宋体"/>
                <w:sz w:val="24"/>
              </w:rPr>
            </w:pPr>
          </w:p>
        </w:tc>
        <w:tc>
          <w:tcPr>
            <w:tcW w:w="1169" w:type="dxa"/>
            <w:vAlign w:val="center"/>
          </w:tcPr>
          <w:p w14:paraId="09C71BEB" w14:textId="77777777" w:rsidR="00A43012" w:rsidRDefault="00A43012" w:rsidP="008E2676">
            <w:pPr>
              <w:autoSpaceDE w:val="0"/>
              <w:autoSpaceDN w:val="0"/>
              <w:adjustRightInd w:val="0"/>
              <w:jc w:val="center"/>
              <w:rPr>
                <w:rFonts w:ascii="宋体" w:cs="宋体"/>
                <w:kern w:val="0"/>
                <w:sz w:val="24"/>
              </w:rPr>
            </w:pPr>
          </w:p>
        </w:tc>
        <w:tc>
          <w:tcPr>
            <w:tcW w:w="1169" w:type="dxa"/>
            <w:vAlign w:val="center"/>
          </w:tcPr>
          <w:p w14:paraId="3686BF64" w14:textId="77777777" w:rsidR="00A43012" w:rsidRDefault="00A43012" w:rsidP="008E2676">
            <w:pPr>
              <w:autoSpaceDE w:val="0"/>
              <w:autoSpaceDN w:val="0"/>
              <w:adjustRightInd w:val="0"/>
              <w:jc w:val="center"/>
              <w:rPr>
                <w:rFonts w:ascii="宋体" w:cs="宋体"/>
                <w:kern w:val="0"/>
                <w:sz w:val="24"/>
              </w:rPr>
            </w:pPr>
          </w:p>
        </w:tc>
        <w:tc>
          <w:tcPr>
            <w:tcW w:w="1462" w:type="dxa"/>
            <w:vAlign w:val="center"/>
          </w:tcPr>
          <w:p w14:paraId="6A6941EE" w14:textId="77777777" w:rsidR="00A43012" w:rsidRDefault="00A43012" w:rsidP="008E2676">
            <w:pPr>
              <w:jc w:val="center"/>
              <w:rPr>
                <w:rFonts w:ascii="宋体" w:hAnsi="宋体"/>
                <w:sz w:val="24"/>
              </w:rPr>
            </w:pPr>
          </w:p>
        </w:tc>
        <w:tc>
          <w:tcPr>
            <w:tcW w:w="1267" w:type="dxa"/>
            <w:vAlign w:val="center"/>
          </w:tcPr>
          <w:p w14:paraId="63134929" w14:textId="77777777" w:rsidR="00A43012" w:rsidRDefault="00A43012" w:rsidP="008E2676">
            <w:pPr>
              <w:jc w:val="center"/>
              <w:rPr>
                <w:rFonts w:ascii="宋体" w:hAnsi="宋体"/>
                <w:sz w:val="24"/>
              </w:rPr>
            </w:pPr>
          </w:p>
        </w:tc>
        <w:tc>
          <w:tcPr>
            <w:tcW w:w="1415" w:type="dxa"/>
            <w:vAlign w:val="center"/>
          </w:tcPr>
          <w:p w14:paraId="75EA93D7" w14:textId="77777777" w:rsidR="00A43012" w:rsidRDefault="00A43012" w:rsidP="008E2676">
            <w:pPr>
              <w:jc w:val="center"/>
              <w:rPr>
                <w:rFonts w:ascii="宋体" w:hAnsi="宋体"/>
                <w:sz w:val="24"/>
              </w:rPr>
            </w:pPr>
          </w:p>
        </w:tc>
        <w:tc>
          <w:tcPr>
            <w:tcW w:w="1030" w:type="dxa"/>
            <w:vAlign w:val="center"/>
          </w:tcPr>
          <w:p w14:paraId="4336992A" w14:textId="77777777" w:rsidR="00A43012" w:rsidRDefault="00A43012" w:rsidP="008E2676">
            <w:pPr>
              <w:jc w:val="center"/>
              <w:rPr>
                <w:rFonts w:ascii="宋体" w:hAnsi="宋体"/>
                <w:sz w:val="24"/>
              </w:rPr>
            </w:pPr>
          </w:p>
        </w:tc>
      </w:tr>
      <w:tr w:rsidR="00A43012" w14:paraId="6C99A8F3" w14:textId="77777777" w:rsidTr="00BA4232">
        <w:trPr>
          <w:trHeight w:val="570"/>
        </w:trPr>
        <w:tc>
          <w:tcPr>
            <w:tcW w:w="584" w:type="dxa"/>
            <w:vAlign w:val="center"/>
          </w:tcPr>
          <w:p w14:paraId="03BAE9BE" w14:textId="77777777" w:rsidR="00A43012" w:rsidRDefault="00A43012" w:rsidP="008E2676">
            <w:pPr>
              <w:jc w:val="center"/>
              <w:rPr>
                <w:rFonts w:ascii="宋体" w:hAnsi="宋体"/>
                <w:sz w:val="24"/>
              </w:rPr>
            </w:pPr>
          </w:p>
        </w:tc>
        <w:tc>
          <w:tcPr>
            <w:tcW w:w="1366" w:type="dxa"/>
            <w:vAlign w:val="center"/>
          </w:tcPr>
          <w:p w14:paraId="34A5C968" w14:textId="77777777" w:rsidR="00A43012" w:rsidRDefault="00A43012" w:rsidP="008E2676">
            <w:pPr>
              <w:jc w:val="center"/>
              <w:rPr>
                <w:rFonts w:ascii="宋体" w:hAnsi="宋体"/>
                <w:sz w:val="24"/>
              </w:rPr>
            </w:pPr>
          </w:p>
        </w:tc>
        <w:tc>
          <w:tcPr>
            <w:tcW w:w="1169" w:type="dxa"/>
            <w:vAlign w:val="center"/>
          </w:tcPr>
          <w:p w14:paraId="572C7B23" w14:textId="77777777" w:rsidR="00A43012" w:rsidRDefault="00A43012" w:rsidP="008E2676">
            <w:pPr>
              <w:autoSpaceDE w:val="0"/>
              <w:autoSpaceDN w:val="0"/>
              <w:adjustRightInd w:val="0"/>
              <w:jc w:val="center"/>
              <w:rPr>
                <w:rFonts w:ascii="宋体" w:cs="宋体"/>
                <w:kern w:val="0"/>
                <w:sz w:val="24"/>
              </w:rPr>
            </w:pPr>
          </w:p>
        </w:tc>
        <w:tc>
          <w:tcPr>
            <w:tcW w:w="1169" w:type="dxa"/>
            <w:vAlign w:val="center"/>
          </w:tcPr>
          <w:p w14:paraId="607CDE2E" w14:textId="77777777" w:rsidR="00A43012" w:rsidRDefault="00A43012" w:rsidP="008E2676">
            <w:pPr>
              <w:autoSpaceDE w:val="0"/>
              <w:autoSpaceDN w:val="0"/>
              <w:adjustRightInd w:val="0"/>
              <w:jc w:val="center"/>
              <w:rPr>
                <w:rFonts w:ascii="宋体" w:cs="宋体"/>
                <w:kern w:val="0"/>
                <w:sz w:val="24"/>
              </w:rPr>
            </w:pPr>
          </w:p>
        </w:tc>
        <w:tc>
          <w:tcPr>
            <w:tcW w:w="1462" w:type="dxa"/>
            <w:vAlign w:val="center"/>
          </w:tcPr>
          <w:p w14:paraId="31647D34" w14:textId="77777777" w:rsidR="00A43012" w:rsidRDefault="00A43012" w:rsidP="008E2676">
            <w:pPr>
              <w:jc w:val="center"/>
              <w:rPr>
                <w:rFonts w:ascii="宋体" w:hAnsi="宋体"/>
                <w:sz w:val="24"/>
              </w:rPr>
            </w:pPr>
          </w:p>
        </w:tc>
        <w:tc>
          <w:tcPr>
            <w:tcW w:w="1267" w:type="dxa"/>
            <w:vAlign w:val="center"/>
          </w:tcPr>
          <w:p w14:paraId="7723FC58" w14:textId="77777777" w:rsidR="00A43012" w:rsidRDefault="00A43012" w:rsidP="008E2676">
            <w:pPr>
              <w:jc w:val="center"/>
              <w:rPr>
                <w:rFonts w:ascii="宋体" w:hAnsi="宋体"/>
                <w:sz w:val="24"/>
              </w:rPr>
            </w:pPr>
          </w:p>
        </w:tc>
        <w:tc>
          <w:tcPr>
            <w:tcW w:w="1415" w:type="dxa"/>
            <w:vAlign w:val="center"/>
          </w:tcPr>
          <w:p w14:paraId="3A94AE9C" w14:textId="77777777" w:rsidR="00A43012" w:rsidRDefault="00A43012" w:rsidP="008E2676">
            <w:pPr>
              <w:jc w:val="center"/>
              <w:rPr>
                <w:rFonts w:ascii="宋体" w:hAnsi="宋体"/>
                <w:sz w:val="24"/>
              </w:rPr>
            </w:pPr>
          </w:p>
        </w:tc>
        <w:tc>
          <w:tcPr>
            <w:tcW w:w="1030" w:type="dxa"/>
            <w:vAlign w:val="center"/>
          </w:tcPr>
          <w:p w14:paraId="74FB6D36" w14:textId="77777777" w:rsidR="00A43012" w:rsidRDefault="00A43012" w:rsidP="008E2676">
            <w:pPr>
              <w:jc w:val="center"/>
              <w:rPr>
                <w:rFonts w:ascii="宋体" w:hAnsi="宋体"/>
                <w:sz w:val="24"/>
              </w:rPr>
            </w:pPr>
          </w:p>
        </w:tc>
      </w:tr>
      <w:tr w:rsidR="00A43012" w14:paraId="3554B58F" w14:textId="77777777" w:rsidTr="00BA4232">
        <w:trPr>
          <w:trHeight w:val="570"/>
        </w:trPr>
        <w:tc>
          <w:tcPr>
            <w:tcW w:w="584" w:type="dxa"/>
            <w:vAlign w:val="center"/>
          </w:tcPr>
          <w:p w14:paraId="5DF367B0" w14:textId="77777777" w:rsidR="00A43012" w:rsidRDefault="00A43012" w:rsidP="008E2676">
            <w:pPr>
              <w:jc w:val="center"/>
              <w:rPr>
                <w:rFonts w:ascii="宋体" w:hAnsi="宋体"/>
                <w:sz w:val="24"/>
              </w:rPr>
            </w:pPr>
          </w:p>
        </w:tc>
        <w:tc>
          <w:tcPr>
            <w:tcW w:w="1366" w:type="dxa"/>
            <w:vAlign w:val="center"/>
          </w:tcPr>
          <w:p w14:paraId="5DDDBD0D" w14:textId="77777777" w:rsidR="00A43012" w:rsidRDefault="00A43012" w:rsidP="008E2676">
            <w:pPr>
              <w:jc w:val="center"/>
              <w:rPr>
                <w:rFonts w:ascii="宋体" w:hAnsi="宋体"/>
                <w:sz w:val="24"/>
              </w:rPr>
            </w:pPr>
          </w:p>
        </w:tc>
        <w:tc>
          <w:tcPr>
            <w:tcW w:w="1169" w:type="dxa"/>
            <w:vAlign w:val="center"/>
          </w:tcPr>
          <w:p w14:paraId="1EAA8E11" w14:textId="77777777" w:rsidR="00A43012" w:rsidRDefault="00A43012" w:rsidP="008E2676">
            <w:pPr>
              <w:autoSpaceDE w:val="0"/>
              <w:autoSpaceDN w:val="0"/>
              <w:adjustRightInd w:val="0"/>
              <w:jc w:val="center"/>
              <w:rPr>
                <w:rFonts w:ascii="宋体" w:cs="宋体"/>
                <w:kern w:val="0"/>
                <w:sz w:val="24"/>
              </w:rPr>
            </w:pPr>
          </w:p>
        </w:tc>
        <w:tc>
          <w:tcPr>
            <w:tcW w:w="1169" w:type="dxa"/>
            <w:vAlign w:val="center"/>
          </w:tcPr>
          <w:p w14:paraId="1018DCB3" w14:textId="77777777" w:rsidR="00A43012" w:rsidRDefault="00A43012" w:rsidP="008E2676">
            <w:pPr>
              <w:autoSpaceDE w:val="0"/>
              <w:autoSpaceDN w:val="0"/>
              <w:adjustRightInd w:val="0"/>
              <w:jc w:val="center"/>
              <w:rPr>
                <w:rFonts w:ascii="宋体" w:cs="宋体"/>
                <w:kern w:val="0"/>
                <w:sz w:val="24"/>
              </w:rPr>
            </w:pPr>
          </w:p>
        </w:tc>
        <w:tc>
          <w:tcPr>
            <w:tcW w:w="1462" w:type="dxa"/>
            <w:vAlign w:val="center"/>
          </w:tcPr>
          <w:p w14:paraId="24D76D2F" w14:textId="77777777" w:rsidR="00A43012" w:rsidRDefault="00A43012" w:rsidP="008E2676">
            <w:pPr>
              <w:jc w:val="center"/>
              <w:rPr>
                <w:rFonts w:ascii="宋体" w:hAnsi="宋体"/>
                <w:sz w:val="24"/>
              </w:rPr>
            </w:pPr>
          </w:p>
        </w:tc>
        <w:tc>
          <w:tcPr>
            <w:tcW w:w="1267" w:type="dxa"/>
            <w:vAlign w:val="center"/>
          </w:tcPr>
          <w:p w14:paraId="778479B7" w14:textId="77777777" w:rsidR="00A43012" w:rsidRDefault="00A43012" w:rsidP="008E2676">
            <w:pPr>
              <w:jc w:val="center"/>
              <w:rPr>
                <w:rFonts w:ascii="宋体" w:hAnsi="宋体"/>
                <w:sz w:val="24"/>
              </w:rPr>
            </w:pPr>
          </w:p>
        </w:tc>
        <w:tc>
          <w:tcPr>
            <w:tcW w:w="1415" w:type="dxa"/>
            <w:vAlign w:val="center"/>
          </w:tcPr>
          <w:p w14:paraId="303E52EC" w14:textId="77777777" w:rsidR="00A43012" w:rsidRDefault="00A43012" w:rsidP="008E2676">
            <w:pPr>
              <w:jc w:val="center"/>
              <w:rPr>
                <w:rFonts w:ascii="宋体" w:hAnsi="宋体"/>
                <w:sz w:val="24"/>
              </w:rPr>
            </w:pPr>
          </w:p>
        </w:tc>
        <w:tc>
          <w:tcPr>
            <w:tcW w:w="1030" w:type="dxa"/>
            <w:vAlign w:val="center"/>
          </w:tcPr>
          <w:p w14:paraId="620001DF" w14:textId="77777777" w:rsidR="00A43012" w:rsidRDefault="00A43012" w:rsidP="008E2676">
            <w:pPr>
              <w:jc w:val="center"/>
              <w:rPr>
                <w:rFonts w:ascii="宋体" w:hAnsi="宋体"/>
                <w:sz w:val="24"/>
              </w:rPr>
            </w:pPr>
          </w:p>
        </w:tc>
      </w:tr>
      <w:tr w:rsidR="00A43012" w14:paraId="33DEC740" w14:textId="77777777" w:rsidTr="00BA4232">
        <w:trPr>
          <w:trHeight w:val="570"/>
        </w:trPr>
        <w:tc>
          <w:tcPr>
            <w:tcW w:w="584" w:type="dxa"/>
            <w:vAlign w:val="center"/>
          </w:tcPr>
          <w:p w14:paraId="0DC5F7DC" w14:textId="77777777" w:rsidR="00A43012" w:rsidRDefault="00A43012" w:rsidP="008E2676">
            <w:pPr>
              <w:jc w:val="center"/>
              <w:rPr>
                <w:rFonts w:ascii="宋体" w:hAnsi="宋体"/>
                <w:sz w:val="24"/>
              </w:rPr>
            </w:pPr>
          </w:p>
        </w:tc>
        <w:tc>
          <w:tcPr>
            <w:tcW w:w="1366" w:type="dxa"/>
            <w:vAlign w:val="center"/>
          </w:tcPr>
          <w:p w14:paraId="7EC25C47" w14:textId="77777777" w:rsidR="00A43012" w:rsidRDefault="00A43012" w:rsidP="008E2676">
            <w:pPr>
              <w:jc w:val="center"/>
              <w:rPr>
                <w:rFonts w:ascii="宋体" w:hAnsi="宋体"/>
                <w:sz w:val="24"/>
              </w:rPr>
            </w:pPr>
          </w:p>
        </w:tc>
        <w:tc>
          <w:tcPr>
            <w:tcW w:w="1169" w:type="dxa"/>
            <w:vAlign w:val="center"/>
          </w:tcPr>
          <w:p w14:paraId="015B1A31" w14:textId="77777777" w:rsidR="00A43012" w:rsidRDefault="00A43012" w:rsidP="008E2676">
            <w:pPr>
              <w:autoSpaceDE w:val="0"/>
              <w:autoSpaceDN w:val="0"/>
              <w:adjustRightInd w:val="0"/>
              <w:jc w:val="center"/>
              <w:rPr>
                <w:rFonts w:ascii="宋体" w:cs="宋体"/>
                <w:kern w:val="0"/>
                <w:sz w:val="24"/>
              </w:rPr>
            </w:pPr>
          </w:p>
        </w:tc>
        <w:tc>
          <w:tcPr>
            <w:tcW w:w="1169" w:type="dxa"/>
            <w:vAlign w:val="center"/>
          </w:tcPr>
          <w:p w14:paraId="1F0869CC" w14:textId="77777777" w:rsidR="00A43012" w:rsidRDefault="00A43012" w:rsidP="008E2676">
            <w:pPr>
              <w:autoSpaceDE w:val="0"/>
              <w:autoSpaceDN w:val="0"/>
              <w:adjustRightInd w:val="0"/>
              <w:jc w:val="center"/>
              <w:rPr>
                <w:rFonts w:ascii="宋体" w:cs="宋体"/>
                <w:kern w:val="0"/>
                <w:sz w:val="24"/>
              </w:rPr>
            </w:pPr>
          </w:p>
        </w:tc>
        <w:tc>
          <w:tcPr>
            <w:tcW w:w="1462" w:type="dxa"/>
            <w:vAlign w:val="center"/>
          </w:tcPr>
          <w:p w14:paraId="20CF8018" w14:textId="77777777" w:rsidR="00A43012" w:rsidRDefault="00A43012" w:rsidP="008E2676">
            <w:pPr>
              <w:jc w:val="center"/>
              <w:rPr>
                <w:rFonts w:ascii="宋体" w:hAnsi="宋体"/>
                <w:sz w:val="24"/>
              </w:rPr>
            </w:pPr>
          </w:p>
        </w:tc>
        <w:tc>
          <w:tcPr>
            <w:tcW w:w="1267" w:type="dxa"/>
            <w:vAlign w:val="center"/>
          </w:tcPr>
          <w:p w14:paraId="5371D48C" w14:textId="77777777" w:rsidR="00A43012" w:rsidRDefault="00A43012" w:rsidP="008E2676">
            <w:pPr>
              <w:jc w:val="center"/>
              <w:rPr>
                <w:rFonts w:ascii="宋体" w:hAnsi="宋体"/>
                <w:sz w:val="24"/>
              </w:rPr>
            </w:pPr>
          </w:p>
        </w:tc>
        <w:tc>
          <w:tcPr>
            <w:tcW w:w="1415" w:type="dxa"/>
            <w:vAlign w:val="center"/>
          </w:tcPr>
          <w:p w14:paraId="50F3ED6A" w14:textId="77777777" w:rsidR="00A43012" w:rsidRDefault="00A43012" w:rsidP="008E2676">
            <w:pPr>
              <w:jc w:val="center"/>
              <w:rPr>
                <w:rFonts w:ascii="宋体" w:hAnsi="宋体"/>
                <w:sz w:val="24"/>
              </w:rPr>
            </w:pPr>
          </w:p>
        </w:tc>
        <w:tc>
          <w:tcPr>
            <w:tcW w:w="1030" w:type="dxa"/>
            <w:vAlign w:val="center"/>
          </w:tcPr>
          <w:p w14:paraId="38E7E8E7" w14:textId="77777777" w:rsidR="00A43012" w:rsidRDefault="00A43012" w:rsidP="008E2676">
            <w:pPr>
              <w:jc w:val="center"/>
              <w:rPr>
                <w:rFonts w:ascii="宋体" w:hAnsi="宋体"/>
                <w:sz w:val="24"/>
              </w:rPr>
            </w:pPr>
          </w:p>
        </w:tc>
      </w:tr>
      <w:tr w:rsidR="00A43012" w14:paraId="066F05F2" w14:textId="77777777" w:rsidTr="00BA4232">
        <w:trPr>
          <w:trHeight w:val="570"/>
        </w:trPr>
        <w:tc>
          <w:tcPr>
            <w:tcW w:w="584" w:type="dxa"/>
            <w:vAlign w:val="center"/>
          </w:tcPr>
          <w:p w14:paraId="048EBA38" w14:textId="77777777" w:rsidR="00A43012" w:rsidRDefault="00A43012" w:rsidP="008E2676">
            <w:pPr>
              <w:jc w:val="center"/>
              <w:rPr>
                <w:rFonts w:ascii="宋体" w:hAnsi="宋体"/>
                <w:sz w:val="24"/>
              </w:rPr>
            </w:pPr>
          </w:p>
        </w:tc>
        <w:tc>
          <w:tcPr>
            <w:tcW w:w="1366" w:type="dxa"/>
            <w:vAlign w:val="center"/>
          </w:tcPr>
          <w:p w14:paraId="728AB342" w14:textId="77777777" w:rsidR="00A43012" w:rsidRDefault="00A43012" w:rsidP="008E2676">
            <w:pPr>
              <w:jc w:val="center"/>
              <w:rPr>
                <w:rFonts w:ascii="宋体" w:hAnsi="宋体"/>
                <w:sz w:val="24"/>
              </w:rPr>
            </w:pPr>
          </w:p>
        </w:tc>
        <w:tc>
          <w:tcPr>
            <w:tcW w:w="1169" w:type="dxa"/>
            <w:vAlign w:val="center"/>
          </w:tcPr>
          <w:p w14:paraId="4E0BDEAA" w14:textId="77777777" w:rsidR="00A43012" w:rsidRDefault="00A43012" w:rsidP="008E2676">
            <w:pPr>
              <w:autoSpaceDE w:val="0"/>
              <w:autoSpaceDN w:val="0"/>
              <w:adjustRightInd w:val="0"/>
              <w:jc w:val="center"/>
              <w:rPr>
                <w:rFonts w:ascii="宋体" w:cs="宋体"/>
                <w:kern w:val="0"/>
                <w:sz w:val="24"/>
              </w:rPr>
            </w:pPr>
          </w:p>
        </w:tc>
        <w:tc>
          <w:tcPr>
            <w:tcW w:w="1169" w:type="dxa"/>
            <w:vAlign w:val="center"/>
          </w:tcPr>
          <w:p w14:paraId="386A0AFB" w14:textId="77777777" w:rsidR="00A43012" w:rsidRDefault="00A43012" w:rsidP="008E2676">
            <w:pPr>
              <w:autoSpaceDE w:val="0"/>
              <w:autoSpaceDN w:val="0"/>
              <w:adjustRightInd w:val="0"/>
              <w:jc w:val="center"/>
              <w:rPr>
                <w:rFonts w:ascii="宋体" w:cs="宋体"/>
                <w:kern w:val="0"/>
                <w:sz w:val="24"/>
              </w:rPr>
            </w:pPr>
          </w:p>
        </w:tc>
        <w:tc>
          <w:tcPr>
            <w:tcW w:w="1462" w:type="dxa"/>
            <w:vAlign w:val="center"/>
          </w:tcPr>
          <w:p w14:paraId="57341640" w14:textId="77777777" w:rsidR="00A43012" w:rsidRDefault="00A43012" w:rsidP="008E2676">
            <w:pPr>
              <w:jc w:val="center"/>
              <w:rPr>
                <w:rFonts w:ascii="宋体" w:hAnsi="宋体"/>
                <w:sz w:val="24"/>
              </w:rPr>
            </w:pPr>
          </w:p>
        </w:tc>
        <w:tc>
          <w:tcPr>
            <w:tcW w:w="1267" w:type="dxa"/>
            <w:vAlign w:val="center"/>
          </w:tcPr>
          <w:p w14:paraId="044671A4" w14:textId="77777777" w:rsidR="00A43012" w:rsidRDefault="00A43012" w:rsidP="008E2676">
            <w:pPr>
              <w:jc w:val="center"/>
              <w:rPr>
                <w:rFonts w:ascii="宋体" w:hAnsi="宋体"/>
                <w:sz w:val="24"/>
              </w:rPr>
            </w:pPr>
          </w:p>
        </w:tc>
        <w:tc>
          <w:tcPr>
            <w:tcW w:w="1415" w:type="dxa"/>
            <w:vAlign w:val="center"/>
          </w:tcPr>
          <w:p w14:paraId="1D8252A2" w14:textId="77777777" w:rsidR="00A43012" w:rsidRDefault="00A43012" w:rsidP="008E2676">
            <w:pPr>
              <w:jc w:val="center"/>
              <w:rPr>
                <w:rFonts w:ascii="宋体" w:hAnsi="宋体"/>
                <w:sz w:val="24"/>
              </w:rPr>
            </w:pPr>
          </w:p>
        </w:tc>
        <w:tc>
          <w:tcPr>
            <w:tcW w:w="1030" w:type="dxa"/>
            <w:vAlign w:val="center"/>
          </w:tcPr>
          <w:p w14:paraId="2BA8D137" w14:textId="77777777" w:rsidR="00A43012" w:rsidRDefault="00A43012" w:rsidP="008E2676">
            <w:pPr>
              <w:jc w:val="center"/>
              <w:rPr>
                <w:rFonts w:ascii="宋体" w:hAnsi="宋体"/>
                <w:sz w:val="24"/>
              </w:rPr>
            </w:pPr>
          </w:p>
        </w:tc>
      </w:tr>
      <w:tr w:rsidR="00A43012" w14:paraId="5E79A0A0" w14:textId="77777777" w:rsidTr="00BA4232">
        <w:trPr>
          <w:trHeight w:val="570"/>
        </w:trPr>
        <w:tc>
          <w:tcPr>
            <w:tcW w:w="584" w:type="dxa"/>
            <w:vAlign w:val="center"/>
          </w:tcPr>
          <w:p w14:paraId="6C43DC05" w14:textId="77777777" w:rsidR="00A43012" w:rsidRDefault="00A43012" w:rsidP="008E2676">
            <w:pPr>
              <w:jc w:val="center"/>
              <w:rPr>
                <w:rFonts w:ascii="宋体" w:hAnsi="宋体"/>
                <w:sz w:val="24"/>
              </w:rPr>
            </w:pPr>
          </w:p>
        </w:tc>
        <w:tc>
          <w:tcPr>
            <w:tcW w:w="1366" w:type="dxa"/>
            <w:vAlign w:val="center"/>
          </w:tcPr>
          <w:p w14:paraId="025C941F" w14:textId="77777777" w:rsidR="00A43012" w:rsidRDefault="00A43012" w:rsidP="008E2676">
            <w:pPr>
              <w:jc w:val="center"/>
              <w:rPr>
                <w:rFonts w:ascii="宋体" w:hAnsi="宋体"/>
                <w:sz w:val="24"/>
              </w:rPr>
            </w:pPr>
          </w:p>
        </w:tc>
        <w:tc>
          <w:tcPr>
            <w:tcW w:w="1169" w:type="dxa"/>
            <w:vAlign w:val="center"/>
          </w:tcPr>
          <w:p w14:paraId="34AB16BF" w14:textId="77777777" w:rsidR="00A43012" w:rsidRDefault="00A43012" w:rsidP="008E2676">
            <w:pPr>
              <w:autoSpaceDE w:val="0"/>
              <w:autoSpaceDN w:val="0"/>
              <w:adjustRightInd w:val="0"/>
              <w:jc w:val="center"/>
              <w:rPr>
                <w:rFonts w:ascii="宋体" w:cs="宋体"/>
                <w:kern w:val="0"/>
                <w:sz w:val="24"/>
              </w:rPr>
            </w:pPr>
          </w:p>
        </w:tc>
        <w:tc>
          <w:tcPr>
            <w:tcW w:w="1169" w:type="dxa"/>
            <w:vAlign w:val="center"/>
          </w:tcPr>
          <w:p w14:paraId="22945AAF" w14:textId="77777777" w:rsidR="00A43012" w:rsidRDefault="00A43012" w:rsidP="008E2676">
            <w:pPr>
              <w:autoSpaceDE w:val="0"/>
              <w:autoSpaceDN w:val="0"/>
              <w:adjustRightInd w:val="0"/>
              <w:jc w:val="center"/>
              <w:rPr>
                <w:rFonts w:ascii="宋体" w:cs="宋体"/>
                <w:kern w:val="0"/>
                <w:sz w:val="24"/>
              </w:rPr>
            </w:pPr>
          </w:p>
        </w:tc>
        <w:tc>
          <w:tcPr>
            <w:tcW w:w="1462" w:type="dxa"/>
            <w:vAlign w:val="center"/>
          </w:tcPr>
          <w:p w14:paraId="3067A605" w14:textId="77777777" w:rsidR="00A43012" w:rsidRDefault="00A43012" w:rsidP="008E2676">
            <w:pPr>
              <w:jc w:val="center"/>
              <w:rPr>
                <w:rFonts w:ascii="宋体" w:hAnsi="宋体"/>
                <w:sz w:val="24"/>
              </w:rPr>
            </w:pPr>
          </w:p>
        </w:tc>
        <w:tc>
          <w:tcPr>
            <w:tcW w:w="1267" w:type="dxa"/>
            <w:vAlign w:val="center"/>
          </w:tcPr>
          <w:p w14:paraId="1358DB5F" w14:textId="77777777" w:rsidR="00A43012" w:rsidRDefault="00A43012" w:rsidP="008E2676">
            <w:pPr>
              <w:jc w:val="center"/>
              <w:rPr>
                <w:rFonts w:ascii="宋体" w:hAnsi="宋体"/>
                <w:sz w:val="24"/>
              </w:rPr>
            </w:pPr>
          </w:p>
        </w:tc>
        <w:tc>
          <w:tcPr>
            <w:tcW w:w="1415" w:type="dxa"/>
            <w:vAlign w:val="center"/>
          </w:tcPr>
          <w:p w14:paraId="52E47EE9" w14:textId="77777777" w:rsidR="00A43012" w:rsidRDefault="00A43012" w:rsidP="008E2676">
            <w:pPr>
              <w:jc w:val="center"/>
              <w:rPr>
                <w:rFonts w:ascii="宋体" w:hAnsi="宋体"/>
                <w:sz w:val="24"/>
              </w:rPr>
            </w:pPr>
          </w:p>
        </w:tc>
        <w:tc>
          <w:tcPr>
            <w:tcW w:w="1030" w:type="dxa"/>
            <w:vAlign w:val="center"/>
          </w:tcPr>
          <w:p w14:paraId="22E5A1B7" w14:textId="77777777" w:rsidR="00A43012" w:rsidRDefault="00A43012" w:rsidP="008E2676">
            <w:pPr>
              <w:jc w:val="center"/>
              <w:rPr>
                <w:rFonts w:ascii="宋体" w:hAnsi="宋体"/>
                <w:sz w:val="24"/>
              </w:rPr>
            </w:pPr>
          </w:p>
        </w:tc>
      </w:tr>
      <w:tr w:rsidR="00A43012" w14:paraId="5B3413E8" w14:textId="77777777" w:rsidTr="00BA4232">
        <w:trPr>
          <w:trHeight w:val="570"/>
        </w:trPr>
        <w:tc>
          <w:tcPr>
            <w:tcW w:w="584" w:type="dxa"/>
            <w:vAlign w:val="center"/>
          </w:tcPr>
          <w:p w14:paraId="7B140E56" w14:textId="77777777" w:rsidR="00A43012" w:rsidRDefault="00A43012" w:rsidP="008E2676">
            <w:pPr>
              <w:jc w:val="center"/>
              <w:rPr>
                <w:rFonts w:ascii="宋体" w:hAnsi="宋体"/>
                <w:sz w:val="24"/>
              </w:rPr>
            </w:pPr>
          </w:p>
        </w:tc>
        <w:tc>
          <w:tcPr>
            <w:tcW w:w="1366" w:type="dxa"/>
            <w:vAlign w:val="center"/>
          </w:tcPr>
          <w:p w14:paraId="4B76EEE1" w14:textId="77777777" w:rsidR="00A43012" w:rsidRDefault="00A43012" w:rsidP="008E2676">
            <w:pPr>
              <w:jc w:val="center"/>
              <w:rPr>
                <w:rFonts w:ascii="宋体" w:hAnsi="宋体"/>
                <w:sz w:val="24"/>
              </w:rPr>
            </w:pPr>
          </w:p>
        </w:tc>
        <w:tc>
          <w:tcPr>
            <w:tcW w:w="1169" w:type="dxa"/>
            <w:vAlign w:val="center"/>
          </w:tcPr>
          <w:p w14:paraId="2CB70E79" w14:textId="77777777" w:rsidR="00A43012" w:rsidRDefault="00A43012" w:rsidP="008E2676">
            <w:pPr>
              <w:autoSpaceDE w:val="0"/>
              <w:autoSpaceDN w:val="0"/>
              <w:adjustRightInd w:val="0"/>
              <w:jc w:val="center"/>
              <w:rPr>
                <w:rFonts w:ascii="宋体" w:cs="宋体"/>
                <w:kern w:val="0"/>
                <w:sz w:val="24"/>
              </w:rPr>
            </w:pPr>
          </w:p>
        </w:tc>
        <w:tc>
          <w:tcPr>
            <w:tcW w:w="1169" w:type="dxa"/>
            <w:vAlign w:val="center"/>
          </w:tcPr>
          <w:p w14:paraId="05B2FE8B" w14:textId="77777777" w:rsidR="00A43012" w:rsidRDefault="00A43012" w:rsidP="008E2676">
            <w:pPr>
              <w:autoSpaceDE w:val="0"/>
              <w:autoSpaceDN w:val="0"/>
              <w:adjustRightInd w:val="0"/>
              <w:jc w:val="center"/>
              <w:rPr>
                <w:rFonts w:ascii="宋体" w:cs="宋体"/>
                <w:kern w:val="0"/>
                <w:sz w:val="24"/>
              </w:rPr>
            </w:pPr>
          </w:p>
        </w:tc>
        <w:tc>
          <w:tcPr>
            <w:tcW w:w="1462" w:type="dxa"/>
            <w:vAlign w:val="center"/>
          </w:tcPr>
          <w:p w14:paraId="3EDBD205" w14:textId="77777777" w:rsidR="00A43012" w:rsidRDefault="00A43012" w:rsidP="008E2676">
            <w:pPr>
              <w:jc w:val="center"/>
              <w:rPr>
                <w:rFonts w:ascii="宋体" w:hAnsi="宋体"/>
                <w:sz w:val="24"/>
              </w:rPr>
            </w:pPr>
          </w:p>
        </w:tc>
        <w:tc>
          <w:tcPr>
            <w:tcW w:w="1267" w:type="dxa"/>
            <w:vAlign w:val="center"/>
          </w:tcPr>
          <w:p w14:paraId="1214D426" w14:textId="77777777" w:rsidR="00A43012" w:rsidRDefault="00A43012" w:rsidP="008E2676">
            <w:pPr>
              <w:jc w:val="center"/>
              <w:rPr>
                <w:rFonts w:ascii="宋体" w:hAnsi="宋体"/>
                <w:sz w:val="24"/>
              </w:rPr>
            </w:pPr>
          </w:p>
        </w:tc>
        <w:tc>
          <w:tcPr>
            <w:tcW w:w="1415" w:type="dxa"/>
            <w:vAlign w:val="center"/>
          </w:tcPr>
          <w:p w14:paraId="441B7079" w14:textId="77777777" w:rsidR="00A43012" w:rsidRDefault="00A43012" w:rsidP="008E2676">
            <w:pPr>
              <w:jc w:val="center"/>
              <w:rPr>
                <w:rFonts w:ascii="宋体" w:hAnsi="宋体"/>
                <w:sz w:val="24"/>
              </w:rPr>
            </w:pPr>
          </w:p>
        </w:tc>
        <w:tc>
          <w:tcPr>
            <w:tcW w:w="1030" w:type="dxa"/>
            <w:vAlign w:val="center"/>
          </w:tcPr>
          <w:p w14:paraId="6BB6B469" w14:textId="77777777" w:rsidR="00A43012" w:rsidRDefault="00A43012" w:rsidP="008E2676">
            <w:pPr>
              <w:jc w:val="center"/>
              <w:rPr>
                <w:rFonts w:ascii="宋体" w:hAnsi="宋体"/>
                <w:sz w:val="24"/>
              </w:rPr>
            </w:pPr>
          </w:p>
        </w:tc>
      </w:tr>
      <w:tr w:rsidR="00A43012" w14:paraId="0671F5C1" w14:textId="77777777" w:rsidTr="00BA4232">
        <w:trPr>
          <w:trHeight w:val="570"/>
        </w:trPr>
        <w:tc>
          <w:tcPr>
            <w:tcW w:w="584" w:type="dxa"/>
            <w:vAlign w:val="center"/>
          </w:tcPr>
          <w:p w14:paraId="77EC9D8B" w14:textId="77777777" w:rsidR="00A43012" w:rsidRDefault="00A43012" w:rsidP="008E2676">
            <w:pPr>
              <w:jc w:val="center"/>
              <w:rPr>
                <w:rFonts w:ascii="宋体" w:hAnsi="宋体"/>
                <w:sz w:val="24"/>
              </w:rPr>
            </w:pPr>
          </w:p>
        </w:tc>
        <w:tc>
          <w:tcPr>
            <w:tcW w:w="1366" w:type="dxa"/>
            <w:vAlign w:val="center"/>
          </w:tcPr>
          <w:p w14:paraId="4B64DDC6" w14:textId="77777777" w:rsidR="00A43012" w:rsidRDefault="00A43012" w:rsidP="008E2676">
            <w:pPr>
              <w:jc w:val="center"/>
              <w:rPr>
                <w:rFonts w:ascii="宋体" w:hAnsi="宋体"/>
                <w:sz w:val="24"/>
              </w:rPr>
            </w:pPr>
          </w:p>
        </w:tc>
        <w:tc>
          <w:tcPr>
            <w:tcW w:w="1169" w:type="dxa"/>
            <w:vAlign w:val="center"/>
          </w:tcPr>
          <w:p w14:paraId="779CCD91" w14:textId="77777777" w:rsidR="00A43012" w:rsidRDefault="00A43012" w:rsidP="008E2676">
            <w:pPr>
              <w:autoSpaceDE w:val="0"/>
              <w:autoSpaceDN w:val="0"/>
              <w:adjustRightInd w:val="0"/>
              <w:jc w:val="center"/>
              <w:rPr>
                <w:rFonts w:ascii="宋体" w:cs="宋体"/>
                <w:kern w:val="0"/>
                <w:sz w:val="24"/>
              </w:rPr>
            </w:pPr>
          </w:p>
        </w:tc>
        <w:tc>
          <w:tcPr>
            <w:tcW w:w="1169" w:type="dxa"/>
            <w:vAlign w:val="center"/>
          </w:tcPr>
          <w:p w14:paraId="55872F4E" w14:textId="77777777" w:rsidR="00A43012" w:rsidRDefault="00A43012" w:rsidP="008E2676">
            <w:pPr>
              <w:autoSpaceDE w:val="0"/>
              <w:autoSpaceDN w:val="0"/>
              <w:adjustRightInd w:val="0"/>
              <w:jc w:val="center"/>
              <w:rPr>
                <w:rFonts w:ascii="宋体" w:cs="宋体"/>
                <w:kern w:val="0"/>
                <w:sz w:val="24"/>
              </w:rPr>
            </w:pPr>
          </w:p>
        </w:tc>
        <w:tc>
          <w:tcPr>
            <w:tcW w:w="1462" w:type="dxa"/>
            <w:vAlign w:val="center"/>
          </w:tcPr>
          <w:p w14:paraId="3E2EB873" w14:textId="77777777" w:rsidR="00A43012" w:rsidRDefault="00A43012" w:rsidP="008E2676">
            <w:pPr>
              <w:jc w:val="center"/>
              <w:rPr>
                <w:rFonts w:ascii="宋体" w:hAnsi="宋体"/>
                <w:sz w:val="24"/>
              </w:rPr>
            </w:pPr>
          </w:p>
        </w:tc>
        <w:tc>
          <w:tcPr>
            <w:tcW w:w="1267" w:type="dxa"/>
            <w:vAlign w:val="center"/>
          </w:tcPr>
          <w:p w14:paraId="2166E9F2" w14:textId="77777777" w:rsidR="00A43012" w:rsidRDefault="00A43012" w:rsidP="008E2676">
            <w:pPr>
              <w:jc w:val="center"/>
              <w:rPr>
                <w:rFonts w:ascii="宋体" w:hAnsi="宋体"/>
                <w:sz w:val="24"/>
              </w:rPr>
            </w:pPr>
          </w:p>
        </w:tc>
        <w:tc>
          <w:tcPr>
            <w:tcW w:w="1415" w:type="dxa"/>
            <w:vAlign w:val="center"/>
          </w:tcPr>
          <w:p w14:paraId="0429BE69" w14:textId="77777777" w:rsidR="00A43012" w:rsidRDefault="00A43012" w:rsidP="008E2676">
            <w:pPr>
              <w:jc w:val="center"/>
              <w:rPr>
                <w:rFonts w:ascii="宋体" w:hAnsi="宋体"/>
                <w:sz w:val="24"/>
              </w:rPr>
            </w:pPr>
          </w:p>
        </w:tc>
        <w:tc>
          <w:tcPr>
            <w:tcW w:w="1030" w:type="dxa"/>
            <w:vAlign w:val="center"/>
          </w:tcPr>
          <w:p w14:paraId="507A7F49" w14:textId="77777777" w:rsidR="00A43012" w:rsidRDefault="00A43012" w:rsidP="008E2676">
            <w:pPr>
              <w:jc w:val="center"/>
              <w:rPr>
                <w:rFonts w:ascii="宋体" w:hAnsi="宋体"/>
                <w:sz w:val="24"/>
              </w:rPr>
            </w:pPr>
          </w:p>
        </w:tc>
      </w:tr>
    </w:tbl>
    <w:p w14:paraId="5CEDA59C" w14:textId="77777777" w:rsidR="00EE4B8F" w:rsidRDefault="00EE4B8F" w:rsidP="00CD53D6"/>
    <w:p w14:paraId="23F729DD" w14:textId="77777777" w:rsidR="00C65302" w:rsidRDefault="00C65302" w:rsidP="00CD53D6"/>
    <w:p w14:paraId="5C0DD51B" w14:textId="77777777" w:rsidR="005D2098" w:rsidRDefault="005D2098">
      <w:pPr>
        <w:widowControl/>
        <w:jc w:val="left"/>
      </w:pPr>
      <w:r>
        <w:br w:type="page"/>
      </w:r>
    </w:p>
    <w:p w14:paraId="19B55423" w14:textId="77777777" w:rsidR="00A43012" w:rsidRDefault="00A43012" w:rsidP="00CD53D6"/>
    <w:p w14:paraId="5C6988B2" w14:textId="77777777" w:rsidR="005D2098" w:rsidRPr="00A54B8F" w:rsidRDefault="002810E3" w:rsidP="00A54B8F">
      <w:pPr>
        <w:pStyle w:val="12"/>
        <w:spacing w:before="0" w:after="0" w:line="460" w:lineRule="exact"/>
        <w:ind w:left="2" w:firstLineChars="466" w:firstLine="1310"/>
        <w:outlineLvl w:val="0"/>
        <w:rPr>
          <w:bCs w:val="0"/>
        </w:rPr>
      </w:pPr>
      <w:bookmarkStart w:id="180" w:name="_Toc334616243"/>
      <w:bookmarkStart w:id="181" w:name="_Toc391046383"/>
      <w:r w:rsidRPr="00A54B8F">
        <w:rPr>
          <w:rFonts w:hint="eastAsia"/>
          <w:bCs w:val="0"/>
        </w:rPr>
        <w:t>表</w:t>
      </w:r>
      <w:r w:rsidR="005D2098" w:rsidRPr="00A54B8F">
        <w:rPr>
          <w:rFonts w:hint="eastAsia"/>
          <w:bCs w:val="0"/>
        </w:rPr>
        <w:t>7.4 承包商作业现场检查记录</w:t>
      </w:r>
      <w:bookmarkEnd w:id="180"/>
      <w:bookmarkEnd w:id="181"/>
    </w:p>
    <w:p w14:paraId="57AE0787" w14:textId="77777777" w:rsidR="005D2098" w:rsidRDefault="005D2098" w:rsidP="005D2098">
      <w:pPr>
        <w:widowControl/>
        <w:jc w:val="center"/>
        <w:rPr>
          <w:rFonts w:ascii="宋体" w:hAnsi="宋体"/>
          <w:kern w:val="0"/>
          <w:sz w:val="24"/>
          <w:szCs w:val="20"/>
        </w:rPr>
      </w:pPr>
      <w:r>
        <w:rPr>
          <w:rFonts w:hint="eastAsia"/>
          <w:kern w:val="0"/>
          <w:sz w:val="24"/>
          <w:szCs w:val="20"/>
        </w:rPr>
        <w:t xml:space="preserve">                                           </w:t>
      </w:r>
      <w:r>
        <w:rPr>
          <w:rFonts w:ascii="宋体" w:hAnsi="宋体" w:hint="eastAsia"/>
          <w:kern w:val="0"/>
          <w:sz w:val="24"/>
          <w:szCs w:val="20"/>
        </w:rPr>
        <w:t>编号：</w:t>
      </w:r>
    </w:p>
    <w:tbl>
      <w:tblPr>
        <w:tblW w:w="93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5"/>
        <w:gridCol w:w="4200"/>
        <w:gridCol w:w="2520"/>
        <w:gridCol w:w="1260"/>
        <w:gridCol w:w="840"/>
      </w:tblGrid>
      <w:tr w:rsidR="005D2098" w14:paraId="5CCB4FD8" w14:textId="77777777" w:rsidTr="00A54B8F">
        <w:trPr>
          <w:cantSplit/>
          <w:trHeight w:val="496"/>
        </w:trPr>
        <w:tc>
          <w:tcPr>
            <w:tcW w:w="4725" w:type="dxa"/>
            <w:gridSpan w:val="2"/>
            <w:vAlign w:val="center"/>
          </w:tcPr>
          <w:p w14:paraId="4A63B157" w14:textId="77777777" w:rsidR="005D2098" w:rsidRDefault="005D2098" w:rsidP="008E2676">
            <w:pPr>
              <w:rPr>
                <w:rFonts w:ascii="宋体"/>
                <w:b/>
                <w:sz w:val="24"/>
                <w:szCs w:val="20"/>
              </w:rPr>
            </w:pPr>
            <w:r>
              <w:rPr>
                <w:rFonts w:ascii="宋体" w:hAnsi="宋体" w:hint="eastAsia"/>
                <w:sz w:val="24"/>
                <w:szCs w:val="20"/>
              </w:rPr>
              <w:t>承包商：</w:t>
            </w:r>
          </w:p>
        </w:tc>
        <w:tc>
          <w:tcPr>
            <w:tcW w:w="4620" w:type="dxa"/>
            <w:gridSpan w:val="3"/>
            <w:vAlign w:val="center"/>
          </w:tcPr>
          <w:p w14:paraId="6D9734A3" w14:textId="77777777" w:rsidR="005D2098" w:rsidRDefault="005D2098" w:rsidP="008E2676">
            <w:pPr>
              <w:rPr>
                <w:rFonts w:ascii="宋体"/>
                <w:b/>
                <w:sz w:val="24"/>
                <w:szCs w:val="20"/>
              </w:rPr>
            </w:pPr>
            <w:r>
              <w:rPr>
                <w:rFonts w:ascii="宋体" w:hAnsi="宋体" w:hint="eastAsia"/>
                <w:sz w:val="24"/>
                <w:szCs w:val="20"/>
              </w:rPr>
              <w:t>工作地点：</w:t>
            </w:r>
          </w:p>
        </w:tc>
      </w:tr>
      <w:tr w:rsidR="005D2098" w14:paraId="343CAA5D" w14:textId="77777777" w:rsidTr="00A54B8F">
        <w:trPr>
          <w:cantSplit/>
          <w:trHeight w:val="559"/>
        </w:trPr>
        <w:tc>
          <w:tcPr>
            <w:tcW w:w="4725" w:type="dxa"/>
            <w:gridSpan w:val="2"/>
            <w:vAlign w:val="center"/>
          </w:tcPr>
          <w:p w14:paraId="7EC2EA68" w14:textId="77777777" w:rsidR="005D2098" w:rsidRDefault="005D2098" w:rsidP="008E2676">
            <w:pPr>
              <w:rPr>
                <w:rFonts w:ascii="宋体"/>
                <w:b/>
                <w:sz w:val="24"/>
                <w:szCs w:val="20"/>
              </w:rPr>
            </w:pPr>
            <w:r>
              <w:rPr>
                <w:rFonts w:ascii="宋体" w:hAnsi="宋体" w:hint="eastAsia"/>
                <w:sz w:val="24"/>
                <w:szCs w:val="20"/>
              </w:rPr>
              <w:t>检查人：</w:t>
            </w:r>
          </w:p>
        </w:tc>
        <w:tc>
          <w:tcPr>
            <w:tcW w:w="4620" w:type="dxa"/>
            <w:gridSpan w:val="3"/>
            <w:vAlign w:val="center"/>
          </w:tcPr>
          <w:p w14:paraId="16A788ED" w14:textId="77777777" w:rsidR="005D2098" w:rsidRDefault="005D2098" w:rsidP="008E2676">
            <w:pPr>
              <w:rPr>
                <w:rFonts w:ascii="宋体"/>
                <w:b/>
                <w:sz w:val="24"/>
                <w:szCs w:val="20"/>
              </w:rPr>
            </w:pPr>
            <w:r>
              <w:rPr>
                <w:rFonts w:ascii="宋体" w:hAnsi="宋体" w:hint="eastAsia"/>
                <w:sz w:val="24"/>
                <w:szCs w:val="20"/>
              </w:rPr>
              <w:t>日</w:t>
            </w:r>
            <w:r>
              <w:rPr>
                <w:rFonts w:ascii="宋体" w:hAnsi="宋体"/>
                <w:sz w:val="24"/>
                <w:szCs w:val="20"/>
              </w:rPr>
              <w:t xml:space="preserve">    </w:t>
            </w:r>
            <w:r>
              <w:rPr>
                <w:rFonts w:ascii="宋体" w:hAnsi="宋体" w:hint="eastAsia"/>
                <w:sz w:val="24"/>
                <w:szCs w:val="20"/>
              </w:rPr>
              <w:t>期：</w:t>
            </w:r>
          </w:p>
        </w:tc>
      </w:tr>
      <w:tr w:rsidR="005D2098" w14:paraId="53BF5048" w14:textId="77777777" w:rsidTr="00A54B8F">
        <w:trPr>
          <w:trHeight w:val="836"/>
        </w:trPr>
        <w:tc>
          <w:tcPr>
            <w:tcW w:w="525" w:type="dxa"/>
            <w:vAlign w:val="center"/>
          </w:tcPr>
          <w:p w14:paraId="16608974" w14:textId="77777777" w:rsidR="005D2098" w:rsidRDefault="005D2098" w:rsidP="008E2676">
            <w:pPr>
              <w:rPr>
                <w:sz w:val="24"/>
                <w:szCs w:val="20"/>
              </w:rPr>
            </w:pPr>
            <w:r>
              <w:rPr>
                <w:rFonts w:ascii="宋体" w:hAnsi="宋体" w:hint="eastAsia"/>
                <w:sz w:val="24"/>
                <w:szCs w:val="20"/>
              </w:rPr>
              <w:t>序</w:t>
            </w:r>
          </w:p>
          <w:p w14:paraId="1085EE8D" w14:textId="77777777" w:rsidR="005D2098" w:rsidRDefault="005D2098" w:rsidP="008E2676">
            <w:pPr>
              <w:rPr>
                <w:sz w:val="24"/>
                <w:szCs w:val="20"/>
              </w:rPr>
            </w:pPr>
            <w:r>
              <w:rPr>
                <w:rFonts w:ascii="宋体" w:hAnsi="宋体" w:hint="eastAsia"/>
                <w:sz w:val="24"/>
                <w:szCs w:val="20"/>
              </w:rPr>
              <w:t>号</w:t>
            </w:r>
          </w:p>
        </w:tc>
        <w:tc>
          <w:tcPr>
            <w:tcW w:w="4200" w:type="dxa"/>
            <w:vAlign w:val="center"/>
          </w:tcPr>
          <w:p w14:paraId="7D1D4EAB" w14:textId="77777777" w:rsidR="005D2098" w:rsidRDefault="005D2098" w:rsidP="008E2676">
            <w:pPr>
              <w:rPr>
                <w:sz w:val="24"/>
                <w:szCs w:val="20"/>
              </w:rPr>
            </w:pPr>
            <w:r>
              <w:rPr>
                <w:rFonts w:ascii="宋体" w:hAnsi="宋体" w:hint="eastAsia"/>
                <w:sz w:val="24"/>
                <w:szCs w:val="20"/>
              </w:rPr>
              <w:t>现场检查内容</w:t>
            </w:r>
          </w:p>
        </w:tc>
        <w:tc>
          <w:tcPr>
            <w:tcW w:w="2520" w:type="dxa"/>
            <w:vAlign w:val="center"/>
          </w:tcPr>
          <w:p w14:paraId="685FDFD8" w14:textId="77777777" w:rsidR="005D2098" w:rsidRDefault="005D2098" w:rsidP="008E2676">
            <w:pPr>
              <w:rPr>
                <w:sz w:val="24"/>
                <w:szCs w:val="20"/>
              </w:rPr>
            </w:pPr>
            <w:r>
              <w:rPr>
                <w:rFonts w:ascii="宋体" w:hAnsi="宋体" w:hint="eastAsia"/>
                <w:sz w:val="24"/>
                <w:szCs w:val="20"/>
              </w:rPr>
              <w:t>不符合、欠缺或需要改进的方面（描述）</w:t>
            </w:r>
          </w:p>
        </w:tc>
        <w:tc>
          <w:tcPr>
            <w:tcW w:w="1260" w:type="dxa"/>
            <w:vAlign w:val="center"/>
          </w:tcPr>
          <w:p w14:paraId="411B46B2" w14:textId="77777777" w:rsidR="005D2098" w:rsidRDefault="005D2098" w:rsidP="008E2676">
            <w:pPr>
              <w:rPr>
                <w:sz w:val="24"/>
                <w:szCs w:val="20"/>
              </w:rPr>
            </w:pPr>
            <w:r>
              <w:rPr>
                <w:rFonts w:ascii="宋体" w:hAnsi="宋体" w:hint="eastAsia"/>
                <w:sz w:val="24"/>
                <w:szCs w:val="20"/>
              </w:rPr>
              <w:t>整改措施负责人</w:t>
            </w:r>
          </w:p>
        </w:tc>
        <w:tc>
          <w:tcPr>
            <w:tcW w:w="840" w:type="dxa"/>
            <w:vAlign w:val="center"/>
          </w:tcPr>
          <w:p w14:paraId="4E7403B7" w14:textId="77777777" w:rsidR="005D2098" w:rsidRDefault="005D2098" w:rsidP="008E2676">
            <w:pPr>
              <w:rPr>
                <w:sz w:val="24"/>
                <w:szCs w:val="20"/>
              </w:rPr>
            </w:pPr>
            <w:r>
              <w:rPr>
                <w:rFonts w:ascii="宋体" w:hAnsi="宋体" w:hint="eastAsia"/>
                <w:sz w:val="24"/>
                <w:szCs w:val="20"/>
              </w:rPr>
              <w:t>完成日期</w:t>
            </w:r>
          </w:p>
        </w:tc>
      </w:tr>
      <w:tr w:rsidR="005D2098" w14:paraId="04273A54" w14:textId="77777777" w:rsidTr="00A54B8F">
        <w:trPr>
          <w:trHeight w:val="1153"/>
        </w:trPr>
        <w:tc>
          <w:tcPr>
            <w:tcW w:w="525" w:type="dxa"/>
            <w:vAlign w:val="center"/>
          </w:tcPr>
          <w:p w14:paraId="6D77BAF6" w14:textId="77777777" w:rsidR="005D2098" w:rsidRDefault="005D2098" w:rsidP="008E2676">
            <w:pPr>
              <w:jc w:val="center"/>
              <w:rPr>
                <w:rFonts w:ascii="宋体" w:hAnsi="宋体"/>
                <w:spacing w:val="10"/>
                <w:sz w:val="24"/>
                <w:szCs w:val="20"/>
              </w:rPr>
            </w:pPr>
            <w:r>
              <w:rPr>
                <w:rFonts w:ascii="宋体" w:hAnsi="宋体"/>
                <w:spacing w:val="10"/>
                <w:sz w:val="24"/>
                <w:szCs w:val="20"/>
              </w:rPr>
              <w:t>1</w:t>
            </w:r>
          </w:p>
        </w:tc>
        <w:tc>
          <w:tcPr>
            <w:tcW w:w="4200" w:type="dxa"/>
            <w:vAlign w:val="center"/>
          </w:tcPr>
          <w:p w14:paraId="254C6349" w14:textId="77777777" w:rsidR="005D2098" w:rsidRDefault="005D2098" w:rsidP="008E2676">
            <w:pPr>
              <w:jc w:val="center"/>
              <w:rPr>
                <w:sz w:val="24"/>
                <w:szCs w:val="20"/>
              </w:rPr>
            </w:pPr>
            <w:r>
              <w:rPr>
                <w:rFonts w:ascii="宋体" w:hAnsi="宋体" w:hint="eastAsia"/>
                <w:sz w:val="24"/>
                <w:szCs w:val="20"/>
              </w:rPr>
              <w:t>现场整体情况（</w:t>
            </w:r>
            <w:r>
              <w:rPr>
                <w:rFonts w:ascii="宋体" w:hAnsi="宋体"/>
                <w:sz w:val="24"/>
                <w:szCs w:val="20"/>
              </w:rPr>
              <w:t>HSE</w:t>
            </w:r>
            <w:r>
              <w:rPr>
                <w:rFonts w:ascii="宋体" w:hAnsi="宋体" w:hint="eastAsia"/>
                <w:sz w:val="24"/>
                <w:szCs w:val="20"/>
              </w:rPr>
              <w:t>意识、工作卫生条件、材料工具存放等）</w:t>
            </w:r>
          </w:p>
        </w:tc>
        <w:tc>
          <w:tcPr>
            <w:tcW w:w="2520" w:type="dxa"/>
          </w:tcPr>
          <w:p w14:paraId="7E899AFE" w14:textId="77777777" w:rsidR="005D2098" w:rsidRDefault="005D2098" w:rsidP="008E2676">
            <w:pPr>
              <w:rPr>
                <w:spacing w:val="10"/>
                <w:sz w:val="24"/>
                <w:szCs w:val="20"/>
              </w:rPr>
            </w:pPr>
          </w:p>
        </w:tc>
        <w:tc>
          <w:tcPr>
            <w:tcW w:w="1260" w:type="dxa"/>
          </w:tcPr>
          <w:p w14:paraId="000BFA50" w14:textId="77777777" w:rsidR="005D2098" w:rsidRDefault="005D2098" w:rsidP="008E2676">
            <w:pPr>
              <w:rPr>
                <w:spacing w:val="10"/>
                <w:sz w:val="24"/>
                <w:szCs w:val="20"/>
              </w:rPr>
            </w:pPr>
          </w:p>
        </w:tc>
        <w:tc>
          <w:tcPr>
            <w:tcW w:w="840" w:type="dxa"/>
          </w:tcPr>
          <w:p w14:paraId="668E823D" w14:textId="77777777" w:rsidR="005D2098" w:rsidRDefault="005D2098" w:rsidP="008E2676">
            <w:pPr>
              <w:rPr>
                <w:spacing w:val="10"/>
                <w:sz w:val="24"/>
                <w:szCs w:val="20"/>
              </w:rPr>
            </w:pPr>
          </w:p>
        </w:tc>
      </w:tr>
      <w:tr w:rsidR="005D2098" w14:paraId="6FF70D69" w14:textId="77777777" w:rsidTr="00A54B8F">
        <w:trPr>
          <w:trHeight w:val="822"/>
        </w:trPr>
        <w:tc>
          <w:tcPr>
            <w:tcW w:w="525" w:type="dxa"/>
            <w:vAlign w:val="center"/>
          </w:tcPr>
          <w:p w14:paraId="6FF5534C" w14:textId="77777777" w:rsidR="005D2098" w:rsidRDefault="005D2098" w:rsidP="008E2676">
            <w:pPr>
              <w:jc w:val="center"/>
              <w:rPr>
                <w:rFonts w:ascii="宋体" w:hAnsi="宋体"/>
                <w:spacing w:val="10"/>
                <w:sz w:val="24"/>
                <w:szCs w:val="20"/>
              </w:rPr>
            </w:pPr>
            <w:r>
              <w:rPr>
                <w:rFonts w:ascii="宋体" w:hAnsi="宋体"/>
                <w:spacing w:val="10"/>
                <w:sz w:val="24"/>
                <w:szCs w:val="20"/>
              </w:rPr>
              <w:t>2</w:t>
            </w:r>
          </w:p>
        </w:tc>
        <w:tc>
          <w:tcPr>
            <w:tcW w:w="4200" w:type="dxa"/>
            <w:vAlign w:val="center"/>
          </w:tcPr>
          <w:p w14:paraId="31897FF3" w14:textId="77777777" w:rsidR="005D2098" w:rsidRDefault="005D2098" w:rsidP="008E2676">
            <w:pPr>
              <w:jc w:val="center"/>
              <w:rPr>
                <w:sz w:val="24"/>
                <w:szCs w:val="20"/>
              </w:rPr>
            </w:pPr>
            <w:r>
              <w:rPr>
                <w:rFonts w:ascii="宋体" w:hAnsi="宋体" w:hint="eastAsia"/>
                <w:sz w:val="24"/>
                <w:szCs w:val="20"/>
              </w:rPr>
              <w:t>动火、火灾预防和防护</w:t>
            </w:r>
          </w:p>
        </w:tc>
        <w:tc>
          <w:tcPr>
            <w:tcW w:w="2520" w:type="dxa"/>
          </w:tcPr>
          <w:p w14:paraId="02FE5224" w14:textId="77777777" w:rsidR="005D2098" w:rsidRDefault="005D2098" w:rsidP="008E2676">
            <w:pPr>
              <w:rPr>
                <w:spacing w:val="10"/>
                <w:sz w:val="24"/>
                <w:szCs w:val="20"/>
              </w:rPr>
            </w:pPr>
          </w:p>
        </w:tc>
        <w:tc>
          <w:tcPr>
            <w:tcW w:w="1260" w:type="dxa"/>
          </w:tcPr>
          <w:p w14:paraId="71A1DFC7" w14:textId="77777777" w:rsidR="005D2098" w:rsidRDefault="005D2098" w:rsidP="008E2676">
            <w:pPr>
              <w:rPr>
                <w:spacing w:val="10"/>
                <w:sz w:val="24"/>
                <w:szCs w:val="20"/>
              </w:rPr>
            </w:pPr>
          </w:p>
        </w:tc>
        <w:tc>
          <w:tcPr>
            <w:tcW w:w="840" w:type="dxa"/>
          </w:tcPr>
          <w:p w14:paraId="6A12D80B" w14:textId="77777777" w:rsidR="005D2098" w:rsidRDefault="005D2098" w:rsidP="008E2676">
            <w:pPr>
              <w:rPr>
                <w:spacing w:val="10"/>
                <w:sz w:val="24"/>
                <w:szCs w:val="20"/>
              </w:rPr>
            </w:pPr>
          </w:p>
        </w:tc>
      </w:tr>
      <w:tr w:rsidR="005D2098" w14:paraId="16690750" w14:textId="77777777" w:rsidTr="00A54B8F">
        <w:trPr>
          <w:trHeight w:val="834"/>
        </w:trPr>
        <w:tc>
          <w:tcPr>
            <w:tcW w:w="525" w:type="dxa"/>
            <w:vAlign w:val="center"/>
          </w:tcPr>
          <w:p w14:paraId="73CA792A" w14:textId="77777777" w:rsidR="005D2098" w:rsidRDefault="005D2098" w:rsidP="008E2676">
            <w:pPr>
              <w:jc w:val="center"/>
              <w:rPr>
                <w:rFonts w:ascii="宋体" w:hAnsi="宋体"/>
                <w:spacing w:val="10"/>
                <w:sz w:val="24"/>
                <w:szCs w:val="20"/>
              </w:rPr>
            </w:pPr>
            <w:r>
              <w:rPr>
                <w:rFonts w:ascii="宋体" w:hAnsi="宋体"/>
                <w:spacing w:val="10"/>
                <w:sz w:val="24"/>
                <w:szCs w:val="20"/>
              </w:rPr>
              <w:t>3</w:t>
            </w:r>
          </w:p>
        </w:tc>
        <w:tc>
          <w:tcPr>
            <w:tcW w:w="4200" w:type="dxa"/>
            <w:vAlign w:val="center"/>
          </w:tcPr>
          <w:p w14:paraId="3997428F" w14:textId="77777777" w:rsidR="005D2098" w:rsidRDefault="005D2098" w:rsidP="008E2676">
            <w:pPr>
              <w:jc w:val="center"/>
              <w:rPr>
                <w:sz w:val="24"/>
                <w:szCs w:val="20"/>
              </w:rPr>
            </w:pPr>
            <w:r>
              <w:rPr>
                <w:rFonts w:ascii="宋体" w:hAnsi="宋体" w:hint="eastAsia"/>
                <w:sz w:val="24"/>
                <w:szCs w:val="20"/>
              </w:rPr>
              <w:t>个人防护用品及职业卫生、环境</w:t>
            </w:r>
          </w:p>
        </w:tc>
        <w:tc>
          <w:tcPr>
            <w:tcW w:w="2520" w:type="dxa"/>
          </w:tcPr>
          <w:p w14:paraId="7AE13CFD" w14:textId="77777777" w:rsidR="005D2098" w:rsidRDefault="005D2098" w:rsidP="008E2676">
            <w:pPr>
              <w:rPr>
                <w:spacing w:val="10"/>
                <w:sz w:val="24"/>
                <w:szCs w:val="20"/>
              </w:rPr>
            </w:pPr>
          </w:p>
        </w:tc>
        <w:tc>
          <w:tcPr>
            <w:tcW w:w="1260" w:type="dxa"/>
          </w:tcPr>
          <w:p w14:paraId="2DEDBC55" w14:textId="77777777" w:rsidR="005D2098" w:rsidRDefault="005D2098" w:rsidP="008E2676">
            <w:pPr>
              <w:rPr>
                <w:spacing w:val="10"/>
                <w:sz w:val="24"/>
                <w:szCs w:val="20"/>
              </w:rPr>
            </w:pPr>
          </w:p>
        </w:tc>
        <w:tc>
          <w:tcPr>
            <w:tcW w:w="840" w:type="dxa"/>
          </w:tcPr>
          <w:p w14:paraId="145EDDA0" w14:textId="77777777" w:rsidR="005D2098" w:rsidRDefault="005D2098" w:rsidP="008E2676">
            <w:pPr>
              <w:rPr>
                <w:spacing w:val="10"/>
                <w:sz w:val="24"/>
                <w:szCs w:val="20"/>
              </w:rPr>
            </w:pPr>
          </w:p>
        </w:tc>
      </w:tr>
      <w:tr w:rsidR="005D2098" w14:paraId="1FCC09C5" w14:textId="77777777" w:rsidTr="00A54B8F">
        <w:trPr>
          <w:trHeight w:val="1077"/>
        </w:trPr>
        <w:tc>
          <w:tcPr>
            <w:tcW w:w="525" w:type="dxa"/>
            <w:vAlign w:val="center"/>
          </w:tcPr>
          <w:p w14:paraId="564A46C7" w14:textId="77777777" w:rsidR="005D2098" w:rsidRDefault="005D2098" w:rsidP="008E2676">
            <w:pPr>
              <w:jc w:val="center"/>
              <w:rPr>
                <w:rFonts w:ascii="宋体" w:hAnsi="宋体"/>
                <w:spacing w:val="10"/>
                <w:sz w:val="24"/>
                <w:szCs w:val="20"/>
              </w:rPr>
            </w:pPr>
            <w:r>
              <w:rPr>
                <w:rFonts w:ascii="宋体" w:hAnsi="宋体"/>
                <w:spacing w:val="10"/>
                <w:sz w:val="24"/>
                <w:szCs w:val="20"/>
              </w:rPr>
              <w:t>4</w:t>
            </w:r>
          </w:p>
        </w:tc>
        <w:tc>
          <w:tcPr>
            <w:tcW w:w="4200" w:type="dxa"/>
            <w:vAlign w:val="center"/>
          </w:tcPr>
          <w:p w14:paraId="7A8A1B67" w14:textId="77777777" w:rsidR="005D2098" w:rsidRDefault="005D2098" w:rsidP="008E2676">
            <w:pPr>
              <w:jc w:val="center"/>
              <w:rPr>
                <w:sz w:val="24"/>
                <w:szCs w:val="20"/>
              </w:rPr>
            </w:pPr>
            <w:r>
              <w:rPr>
                <w:rFonts w:ascii="宋体" w:hAnsi="宋体" w:hint="eastAsia"/>
                <w:sz w:val="24"/>
                <w:szCs w:val="20"/>
              </w:rPr>
              <w:t>手动和机械工具、升降机、设备、机器、吊装设备、车辆</w:t>
            </w:r>
          </w:p>
        </w:tc>
        <w:tc>
          <w:tcPr>
            <w:tcW w:w="2520" w:type="dxa"/>
          </w:tcPr>
          <w:p w14:paraId="1F4A39D4" w14:textId="77777777" w:rsidR="005D2098" w:rsidRDefault="005D2098" w:rsidP="008E2676">
            <w:pPr>
              <w:rPr>
                <w:spacing w:val="10"/>
                <w:sz w:val="24"/>
                <w:szCs w:val="20"/>
              </w:rPr>
            </w:pPr>
          </w:p>
        </w:tc>
        <w:tc>
          <w:tcPr>
            <w:tcW w:w="1260" w:type="dxa"/>
          </w:tcPr>
          <w:p w14:paraId="7D9933C8" w14:textId="77777777" w:rsidR="005D2098" w:rsidRDefault="005D2098" w:rsidP="008E2676">
            <w:pPr>
              <w:rPr>
                <w:spacing w:val="10"/>
                <w:sz w:val="24"/>
                <w:szCs w:val="20"/>
              </w:rPr>
            </w:pPr>
          </w:p>
        </w:tc>
        <w:tc>
          <w:tcPr>
            <w:tcW w:w="840" w:type="dxa"/>
          </w:tcPr>
          <w:p w14:paraId="79648194" w14:textId="77777777" w:rsidR="005D2098" w:rsidRDefault="005D2098" w:rsidP="008E2676">
            <w:pPr>
              <w:rPr>
                <w:spacing w:val="10"/>
                <w:sz w:val="24"/>
                <w:szCs w:val="20"/>
              </w:rPr>
            </w:pPr>
          </w:p>
        </w:tc>
      </w:tr>
      <w:tr w:rsidR="005D2098" w14:paraId="00347B4F" w14:textId="77777777" w:rsidTr="00A54B8F">
        <w:trPr>
          <w:trHeight w:val="1032"/>
        </w:trPr>
        <w:tc>
          <w:tcPr>
            <w:tcW w:w="525" w:type="dxa"/>
            <w:vAlign w:val="center"/>
          </w:tcPr>
          <w:p w14:paraId="719F9FE8" w14:textId="77777777" w:rsidR="005D2098" w:rsidRDefault="005D2098" w:rsidP="008E2676">
            <w:pPr>
              <w:jc w:val="center"/>
              <w:rPr>
                <w:rFonts w:ascii="宋体" w:hAnsi="宋体"/>
                <w:spacing w:val="10"/>
                <w:sz w:val="24"/>
                <w:szCs w:val="20"/>
              </w:rPr>
            </w:pPr>
            <w:r>
              <w:rPr>
                <w:rFonts w:ascii="宋体" w:hAnsi="宋体"/>
                <w:spacing w:val="10"/>
                <w:sz w:val="24"/>
                <w:szCs w:val="20"/>
              </w:rPr>
              <w:t>5</w:t>
            </w:r>
          </w:p>
        </w:tc>
        <w:tc>
          <w:tcPr>
            <w:tcW w:w="4200" w:type="dxa"/>
            <w:vAlign w:val="center"/>
          </w:tcPr>
          <w:p w14:paraId="13C68337" w14:textId="77777777" w:rsidR="005D2098" w:rsidRDefault="005D2098" w:rsidP="008E2676">
            <w:pPr>
              <w:jc w:val="center"/>
              <w:rPr>
                <w:sz w:val="24"/>
                <w:szCs w:val="20"/>
              </w:rPr>
            </w:pPr>
            <w:r>
              <w:rPr>
                <w:rFonts w:ascii="宋体" w:hAnsi="宋体" w:hint="eastAsia"/>
                <w:sz w:val="24"/>
                <w:szCs w:val="20"/>
              </w:rPr>
              <w:t>挖掘、动土、开沟</w:t>
            </w:r>
          </w:p>
        </w:tc>
        <w:tc>
          <w:tcPr>
            <w:tcW w:w="2520" w:type="dxa"/>
          </w:tcPr>
          <w:p w14:paraId="41A4993E" w14:textId="77777777" w:rsidR="005D2098" w:rsidRDefault="005D2098" w:rsidP="008E2676">
            <w:pPr>
              <w:rPr>
                <w:spacing w:val="10"/>
                <w:sz w:val="24"/>
                <w:szCs w:val="20"/>
              </w:rPr>
            </w:pPr>
          </w:p>
        </w:tc>
        <w:tc>
          <w:tcPr>
            <w:tcW w:w="1260" w:type="dxa"/>
          </w:tcPr>
          <w:p w14:paraId="6297A534" w14:textId="77777777" w:rsidR="005D2098" w:rsidRDefault="005D2098" w:rsidP="008E2676">
            <w:pPr>
              <w:rPr>
                <w:spacing w:val="10"/>
                <w:sz w:val="24"/>
                <w:szCs w:val="20"/>
              </w:rPr>
            </w:pPr>
          </w:p>
        </w:tc>
        <w:tc>
          <w:tcPr>
            <w:tcW w:w="840" w:type="dxa"/>
          </w:tcPr>
          <w:p w14:paraId="6EA9B93E" w14:textId="77777777" w:rsidR="005D2098" w:rsidRDefault="005D2098" w:rsidP="008E2676">
            <w:pPr>
              <w:rPr>
                <w:spacing w:val="10"/>
                <w:sz w:val="24"/>
                <w:szCs w:val="20"/>
              </w:rPr>
            </w:pPr>
          </w:p>
        </w:tc>
      </w:tr>
      <w:tr w:rsidR="005D2098" w14:paraId="07D07F3B" w14:textId="77777777" w:rsidTr="00A54B8F">
        <w:trPr>
          <w:trHeight w:val="1032"/>
        </w:trPr>
        <w:tc>
          <w:tcPr>
            <w:tcW w:w="525" w:type="dxa"/>
            <w:vAlign w:val="center"/>
          </w:tcPr>
          <w:p w14:paraId="786B3BDF" w14:textId="77777777" w:rsidR="005D2098" w:rsidRDefault="005D2098" w:rsidP="008E2676">
            <w:pPr>
              <w:jc w:val="center"/>
              <w:rPr>
                <w:rFonts w:ascii="宋体" w:hAnsi="宋体"/>
                <w:spacing w:val="10"/>
                <w:sz w:val="24"/>
                <w:szCs w:val="20"/>
              </w:rPr>
            </w:pPr>
            <w:r>
              <w:rPr>
                <w:rFonts w:ascii="宋体" w:hAnsi="宋体"/>
                <w:spacing w:val="10"/>
                <w:sz w:val="24"/>
                <w:szCs w:val="20"/>
              </w:rPr>
              <w:t>6</w:t>
            </w:r>
          </w:p>
        </w:tc>
        <w:tc>
          <w:tcPr>
            <w:tcW w:w="4200" w:type="dxa"/>
            <w:vAlign w:val="center"/>
          </w:tcPr>
          <w:p w14:paraId="44E4C05E" w14:textId="77777777" w:rsidR="005D2098" w:rsidRDefault="005D2098" w:rsidP="008E2676">
            <w:pPr>
              <w:jc w:val="center"/>
              <w:rPr>
                <w:sz w:val="24"/>
                <w:szCs w:val="20"/>
              </w:rPr>
            </w:pPr>
            <w:r>
              <w:rPr>
                <w:rFonts w:ascii="宋体" w:hAnsi="宋体" w:hint="eastAsia"/>
                <w:sz w:val="24"/>
                <w:szCs w:val="20"/>
              </w:rPr>
              <w:t>用电（电线</w:t>
            </w:r>
            <w:r>
              <w:rPr>
                <w:rFonts w:ascii="宋体" w:hAnsi="宋体"/>
                <w:sz w:val="24"/>
                <w:szCs w:val="20"/>
              </w:rPr>
              <w:t xml:space="preserve"> </w:t>
            </w:r>
            <w:r>
              <w:rPr>
                <w:rFonts w:ascii="宋体" w:hAnsi="宋体" w:hint="eastAsia"/>
                <w:sz w:val="24"/>
                <w:szCs w:val="20"/>
              </w:rPr>
              <w:t>、电缆等）</w:t>
            </w:r>
          </w:p>
        </w:tc>
        <w:tc>
          <w:tcPr>
            <w:tcW w:w="2520" w:type="dxa"/>
          </w:tcPr>
          <w:p w14:paraId="16B49CA9" w14:textId="77777777" w:rsidR="005D2098" w:rsidRDefault="005D2098" w:rsidP="008E2676">
            <w:pPr>
              <w:rPr>
                <w:spacing w:val="10"/>
                <w:sz w:val="24"/>
                <w:szCs w:val="20"/>
              </w:rPr>
            </w:pPr>
          </w:p>
        </w:tc>
        <w:tc>
          <w:tcPr>
            <w:tcW w:w="1260" w:type="dxa"/>
          </w:tcPr>
          <w:p w14:paraId="29EAAFF3" w14:textId="77777777" w:rsidR="005D2098" w:rsidRDefault="005D2098" w:rsidP="008E2676">
            <w:pPr>
              <w:rPr>
                <w:spacing w:val="10"/>
                <w:sz w:val="24"/>
                <w:szCs w:val="20"/>
              </w:rPr>
            </w:pPr>
          </w:p>
        </w:tc>
        <w:tc>
          <w:tcPr>
            <w:tcW w:w="840" w:type="dxa"/>
          </w:tcPr>
          <w:p w14:paraId="2B6CCBBB" w14:textId="77777777" w:rsidR="005D2098" w:rsidRDefault="005D2098" w:rsidP="008E2676">
            <w:pPr>
              <w:rPr>
                <w:spacing w:val="10"/>
                <w:sz w:val="24"/>
                <w:szCs w:val="20"/>
              </w:rPr>
            </w:pPr>
          </w:p>
        </w:tc>
      </w:tr>
      <w:tr w:rsidR="005D2098" w14:paraId="3A37D272" w14:textId="77777777" w:rsidTr="00A54B8F">
        <w:trPr>
          <w:trHeight w:val="1206"/>
        </w:trPr>
        <w:tc>
          <w:tcPr>
            <w:tcW w:w="525" w:type="dxa"/>
            <w:vAlign w:val="center"/>
          </w:tcPr>
          <w:p w14:paraId="64ADBA0C" w14:textId="77777777" w:rsidR="005D2098" w:rsidRDefault="005D2098" w:rsidP="008E2676">
            <w:pPr>
              <w:jc w:val="center"/>
              <w:rPr>
                <w:rFonts w:ascii="宋体" w:hAnsi="宋体"/>
                <w:spacing w:val="10"/>
                <w:sz w:val="24"/>
                <w:szCs w:val="20"/>
              </w:rPr>
            </w:pPr>
            <w:r>
              <w:rPr>
                <w:rFonts w:ascii="宋体" w:hAnsi="宋体"/>
                <w:spacing w:val="10"/>
                <w:sz w:val="24"/>
                <w:szCs w:val="20"/>
              </w:rPr>
              <w:t>7</w:t>
            </w:r>
          </w:p>
        </w:tc>
        <w:tc>
          <w:tcPr>
            <w:tcW w:w="4200" w:type="dxa"/>
            <w:vAlign w:val="center"/>
          </w:tcPr>
          <w:p w14:paraId="77C7405D" w14:textId="77777777" w:rsidR="005D2098" w:rsidRDefault="005D2098" w:rsidP="008E2676">
            <w:pPr>
              <w:jc w:val="center"/>
              <w:rPr>
                <w:sz w:val="24"/>
                <w:szCs w:val="20"/>
              </w:rPr>
            </w:pPr>
            <w:r>
              <w:rPr>
                <w:rFonts w:ascii="宋体" w:hAnsi="宋体" w:hint="eastAsia"/>
                <w:sz w:val="24"/>
                <w:szCs w:val="20"/>
              </w:rPr>
              <w:t>脚手架、梯子、支撑加固、坠落防护</w:t>
            </w:r>
          </w:p>
        </w:tc>
        <w:tc>
          <w:tcPr>
            <w:tcW w:w="2520" w:type="dxa"/>
          </w:tcPr>
          <w:p w14:paraId="31FD201B" w14:textId="77777777" w:rsidR="005D2098" w:rsidRDefault="005D2098" w:rsidP="008E2676">
            <w:pPr>
              <w:rPr>
                <w:spacing w:val="10"/>
                <w:sz w:val="24"/>
                <w:szCs w:val="20"/>
              </w:rPr>
            </w:pPr>
          </w:p>
        </w:tc>
        <w:tc>
          <w:tcPr>
            <w:tcW w:w="1260" w:type="dxa"/>
          </w:tcPr>
          <w:p w14:paraId="56C56A13" w14:textId="77777777" w:rsidR="005D2098" w:rsidRDefault="005D2098" w:rsidP="008E2676">
            <w:pPr>
              <w:rPr>
                <w:spacing w:val="10"/>
                <w:sz w:val="24"/>
                <w:szCs w:val="20"/>
              </w:rPr>
            </w:pPr>
          </w:p>
        </w:tc>
        <w:tc>
          <w:tcPr>
            <w:tcW w:w="840" w:type="dxa"/>
          </w:tcPr>
          <w:p w14:paraId="6E833291" w14:textId="77777777" w:rsidR="005D2098" w:rsidRDefault="005D2098" w:rsidP="008E2676">
            <w:pPr>
              <w:rPr>
                <w:spacing w:val="10"/>
                <w:sz w:val="24"/>
                <w:szCs w:val="20"/>
              </w:rPr>
            </w:pPr>
          </w:p>
        </w:tc>
      </w:tr>
      <w:tr w:rsidR="005D2098" w14:paraId="7E530B63" w14:textId="77777777" w:rsidTr="00A54B8F">
        <w:trPr>
          <w:trHeight w:val="1079"/>
        </w:trPr>
        <w:tc>
          <w:tcPr>
            <w:tcW w:w="525" w:type="dxa"/>
            <w:vAlign w:val="center"/>
          </w:tcPr>
          <w:p w14:paraId="0A913D4E" w14:textId="77777777" w:rsidR="005D2098" w:rsidRDefault="005D2098" w:rsidP="008E2676">
            <w:pPr>
              <w:jc w:val="center"/>
              <w:rPr>
                <w:rFonts w:ascii="宋体" w:hAnsi="宋体"/>
                <w:spacing w:val="10"/>
                <w:sz w:val="24"/>
                <w:szCs w:val="20"/>
              </w:rPr>
            </w:pPr>
            <w:r>
              <w:rPr>
                <w:rFonts w:ascii="宋体" w:hAnsi="宋体"/>
                <w:spacing w:val="10"/>
                <w:sz w:val="24"/>
                <w:szCs w:val="20"/>
              </w:rPr>
              <w:t>8</w:t>
            </w:r>
          </w:p>
        </w:tc>
        <w:tc>
          <w:tcPr>
            <w:tcW w:w="4200" w:type="dxa"/>
            <w:vAlign w:val="center"/>
          </w:tcPr>
          <w:p w14:paraId="00E97D4E" w14:textId="77777777" w:rsidR="005D2098" w:rsidRDefault="005D2098" w:rsidP="008E2676">
            <w:pPr>
              <w:jc w:val="center"/>
              <w:rPr>
                <w:sz w:val="24"/>
                <w:szCs w:val="20"/>
              </w:rPr>
            </w:pPr>
            <w:r>
              <w:rPr>
                <w:rFonts w:ascii="宋体" w:hAnsi="宋体" w:hint="eastAsia"/>
                <w:sz w:val="24"/>
                <w:szCs w:val="20"/>
              </w:rPr>
              <w:t>有害作业程序（如进入受限空间）以及作业票、许可证</w:t>
            </w:r>
          </w:p>
        </w:tc>
        <w:tc>
          <w:tcPr>
            <w:tcW w:w="2520" w:type="dxa"/>
          </w:tcPr>
          <w:p w14:paraId="1878D402" w14:textId="77777777" w:rsidR="005D2098" w:rsidRDefault="005D2098" w:rsidP="008E2676">
            <w:pPr>
              <w:rPr>
                <w:spacing w:val="10"/>
                <w:sz w:val="24"/>
                <w:szCs w:val="20"/>
              </w:rPr>
            </w:pPr>
          </w:p>
        </w:tc>
        <w:tc>
          <w:tcPr>
            <w:tcW w:w="1260" w:type="dxa"/>
          </w:tcPr>
          <w:p w14:paraId="6E6A0CD1" w14:textId="77777777" w:rsidR="005D2098" w:rsidRDefault="005D2098" w:rsidP="008E2676">
            <w:pPr>
              <w:rPr>
                <w:spacing w:val="10"/>
                <w:sz w:val="24"/>
                <w:szCs w:val="20"/>
              </w:rPr>
            </w:pPr>
          </w:p>
        </w:tc>
        <w:tc>
          <w:tcPr>
            <w:tcW w:w="840" w:type="dxa"/>
          </w:tcPr>
          <w:p w14:paraId="757AAD30" w14:textId="77777777" w:rsidR="005D2098" w:rsidRDefault="005D2098" w:rsidP="008E2676">
            <w:pPr>
              <w:rPr>
                <w:spacing w:val="10"/>
                <w:sz w:val="24"/>
                <w:szCs w:val="20"/>
              </w:rPr>
            </w:pPr>
          </w:p>
        </w:tc>
      </w:tr>
      <w:tr w:rsidR="005D2098" w14:paraId="4F9EEE15" w14:textId="77777777" w:rsidTr="00A54B8F">
        <w:trPr>
          <w:trHeight w:val="917"/>
        </w:trPr>
        <w:tc>
          <w:tcPr>
            <w:tcW w:w="525" w:type="dxa"/>
            <w:vAlign w:val="center"/>
          </w:tcPr>
          <w:p w14:paraId="52E8C608" w14:textId="77777777" w:rsidR="005D2098" w:rsidRDefault="005D2098" w:rsidP="008E2676">
            <w:pPr>
              <w:jc w:val="center"/>
              <w:rPr>
                <w:rFonts w:ascii="宋体" w:hAnsi="宋体"/>
                <w:spacing w:val="10"/>
                <w:sz w:val="24"/>
                <w:szCs w:val="20"/>
              </w:rPr>
            </w:pPr>
            <w:r>
              <w:rPr>
                <w:rFonts w:ascii="宋体" w:hAnsi="宋体"/>
                <w:spacing w:val="10"/>
                <w:sz w:val="24"/>
                <w:szCs w:val="20"/>
              </w:rPr>
              <w:t>9</w:t>
            </w:r>
          </w:p>
        </w:tc>
        <w:tc>
          <w:tcPr>
            <w:tcW w:w="4200" w:type="dxa"/>
            <w:vAlign w:val="center"/>
          </w:tcPr>
          <w:p w14:paraId="4701FE7E" w14:textId="77777777" w:rsidR="005D2098" w:rsidRDefault="005D2098" w:rsidP="008E2676">
            <w:pPr>
              <w:jc w:val="center"/>
              <w:rPr>
                <w:sz w:val="24"/>
                <w:szCs w:val="20"/>
              </w:rPr>
            </w:pPr>
            <w:r>
              <w:rPr>
                <w:rFonts w:ascii="宋体" w:hAnsi="宋体"/>
                <w:sz w:val="24"/>
                <w:szCs w:val="20"/>
              </w:rPr>
              <w:t>HSE</w:t>
            </w:r>
            <w:r>
              <w:rPr>
                <w:rFonts w:ascii="宋体" w:hAnsi="宋体" w:hint="eastAsia"/>
                <w:sz w:val="24"/>
                <w:szCs w:val="20"/>
              </w:rPr>
              <w:t>标识、标志、警告牌、信号等</w:t>
            </w:r>
          </w:p>
        </w:tc>
        <w:tc>
          <w:tcPr>
            <w:tcW w:w="2520" w:type="dxa"/>
          </w:tcPr>
          <w:p w14:paraId="328CFC98" w14:textId="77777777" w:rsidR="005D2098" w:rsidRDefault="005D2098" w:rsidP="008E2676">
            <w:pPr>
              <w:rPr>
                <w:spacing w:val="10"/>
                <w:sz w:val="24"/>
                <w:szCs w:val="20"/>
              </w:rPr>
            </w:pPr>
          </w:p>
        </w:tc>
        <w:tc>
          <w:tcPr>
            <w:tcW w:w="1260" w:type="dxa"/>
          </w:tcPr>
          <w:p w14:paraId="65C31E5F" w14:textId="77777777" w:rsidR="005D2098" w:rsidRDefault="005D2098" w:rsidP="008E2676">
            <w:pPr>
              <w:rPr>
                <w:spacing w:val="10"/>
                <w:sz w:val="24"/>
                <w:szCs w:val="20"/>
              </w:rPr>
            </w:pPr>
          </w:p>
        </w:tc>
        <w:tc>
          <w:tcPr>
            <w:tcW w:w="840" w:type="dxa"/>
          </w:tcPr>
          <w:p w14:paraId="09710379" w14:textId="77777777" w:rsidR="005D2098" w:rsidRDefault="005D2098" w:rsidP="008E2676">
            <w:pPr>
              <w:rPr>
                <w:spacing w:val="10"/>
                <w:sz w:val="24"/>
                <w:szCs w:val="20"/>
              </w:rPr>
            </w:pPr>
          </w:p>
        </w:tc>
      </w:tr>
      <w:tr w:rsidR="005D2098" w14:paraId="6FE5D27B" w14:textId="77777777" w:rsidTr="00A54B8F">
        <w:trPr>
          <w:trHeight w:val="1096"/>
        </w:trPr>
        <w:tc>
          <w:tcPr>
            <w:tcW w:w="525" w:type="dxa"/>
            <w:vAlign w:val="center"/>
          </w:tcPr>
          <w:p w14:paraId="1F206D27" w14:textId="77777777" w:rsidR="005D2098" w:rsidRDefault="005D2098" w:rsidP="008E2676">
            <w:pPr>
              <w:jc w:val="center"/>
              <w:rPr>
                <w:rFonts w:ascii="宋体" w:hAnsi="宋体"/>
                <w:spacing w:val="10"/>
                <w:sz w:val="24"/>
                <w:szCs w:val="20"/>
              </w:rPr>
            </w:pPr>
            <w:r>
              <w:rPr>
                <w:rFonts w:ascii="宋体" w:hAnsi="宋体"/>
                <w:spacing w:val="10"/>
                <w:sz w:val="24"/>
                <w:szCs w:val="20"/>
              </w:rPr>
              <w:t>10</w:t>
            </w:r>
          </w:p>
        </w:tc>
        <w:tc>
          <w:tcPr>
            <w:tcW w:w="4200" w:type="dxa"/>
            <w:vAlign w:val="center"/>
          </w:tcPr>
          <w:p w14:paraId="3A083C9F" w14:textId="77777777" w:rsidR="005D2098" w:rsidRDefault="005D2098" w:rsidP="008E2676">
            <w:pPr>
              <w:jc w:val="center"/>
              <w:rPr>
                <w:sz w:val="24"/>
                <w:szCs w:val="20"/>
              </w:rPr>
            </w:pPr>
            <w:r>
              <w:rPr>
                <w:rFonts w:ascii="宋体" w:hAnsi="宋体" w:hint="eastAsia"/>
                <w:sz w:val="24"/>
                <w:szCs w:val="20"/>
              </w:rPr>
              <w:t>其他（班组</w:t>
            </w:r>
            <w:r>
              <w:rPr>
                <w:rFonts w:ascii="宋体" w:hAnsi="宋体"/>
                <w:sz w:val="24"/>
                <w:szCs w:val="20"/>
              </w:rPr>
              <w:t>HSE</w:t>
            </w:r>
            <w:r>
              <w:rPr>
                <w:rFonts w:ascii="宋体" w:hAnsi="宋体" w:hint="eastAsia"/>
                <w:sz w:val="24"/>
                <w:szCs w:val="20"/>
              </w:rPr>
              <w:t>会议、伤病记录及其他</w:t>
            </w:r>
            <w:r>
              <w:rPr>
                <w:rFonts w:ascii="宋体" w:hAnsi="宋体"/>
                <w:sz w:val="24"/>
                <w:szCs w:val="20"/>
              </w:rPr>
              <w:t>HSE</w:t>
            </w:r>
            <w:r>
              <w:rPr>
                <w:rFonts w:ascii="宋体" w:hAnsi="宋体" w:hint="eastAsia"/>
                <w:sz w:val="24"/>
                <w:szCs w:val="20"/>
              </w:rPr>
              <w:t>记录情况）</w:t>
            </w:r>
          </w:p>
        </w:tc>
        <w:tc>
          <w:tcPr>
            <w:tcW w:w="2520" w:type="dxa"/>
          </w:tcPr>
          <w:p w14:paraId="690A763A" w14:textId="77777777" w:rsidR="005D2098" w:rsidRDefault="005D2098" w:rsidP="008E2676">
            <w:pPr>
              <w:rPr>
                <w:spacing w:val="10"/>
                <w:sz w:val="24"/>
                <w:szCs w:val="20"/>
              </w:rPr>
            </w:pPr>
          </w:p>
        </w:tc>
        <w:tc>
          <w:tcPr>
            <w:tcW w:w="1260" w:type="dxa"/>
          </w:tcPr>
          <w:p w14:paraId="51668070" w14:textId="77777777" w:rsidR="005D2098" w:rsidRDefault="005D2098" w:rsidP="008E2676">
            <w:pPr>
              <w:rPr>
                <w:spacing w:val="10"/>
                <w:sz w:val="24"/>
                <w:szCs w:val="20"/>
              </w:rPr>
            </w:pPr>
          </w:p>
        </w:tc>
        <w:tc>
          <w:tcPr>
            <w:tcW w:w="840" w:type="dxa"/>
          </w:tcPr>
          <w:p w14:paraId="645A1BB5" w14:textId="77777777" w:rsidR="005D2098" w:rsidRDefault="005D2098" w:rsidP="008E2676">
            <w:pPr>
              <w:rPr>
                <w:spacing w:val="10"/>
                <w:sz w:val="24"/>
                <w:szCs w:val="20"/>
              </w:rPr>
            </w:pPr>
          </w:p>
        </w:tc>
      </w:tr>
    </w:tbl>
    <w:p w14:paraId="5EC8AFD1" w14:textId="77777777" w:rsidR="00A54B8F" w:rsidRDefault="00A54B8F">
      <w:pPr>
        <w:widowControl/>
        <w:jc w:val="left"/>
        <w:rPr>
          <w:rFonts w:ascii="宋体" w:hAnsi="宋体"/>
          <w:b/>
          <w:sz w:val="28"/>
          <w:szCs w:val="28"/>
        </w:rPr>
      </w:pPr>
      <w:bookmarkStart w:id="182" w:name="_Toc51681243"/>
      <w:bookmarkStart w:id="183" w:name="_Toc51681708"/>
      <w:bookmarkStart w:id="184" w:name="_Toc51726713"/>
      <w:bookmarkStart w:id="185" w:name="_Toc52004317"/>
      <w:bookmarkStart w:id="186" w:name="_Toc123034831"/>
      <w:bookmarkStart w:id="187" w:name="_Toc334616244"/>
      <w:r>
        <w:rPr>
          <w:bCs/>
        </w:rPr>
        <w:br w:type="page"/>
      </w:r>
    </w:p>
    <w:p w14:paraId="540DDDEF" w14:textId="77777777" w:rsidR="005D2098" w:rsidRPr="00A54B8F" w:rsidRDefault="002810E3" w:rsidP="00A54B8F">
      <w:pPr>
        <w:pStyle w:val="12"/>
        <w:spacing w:before="0" w:after="0" w:line="460" w:lineRule="exact"/>
        <w:ind w:left="2" w:firstLineChars="466" w:firstLine="1310"/>
        <w:outlineLvl w:val="0"/>
        <w:rPr>
          <w:bCs w:val="0"/>
        </w:rPr>
      </w:pPr>
      <w:bookmarkStart w:id="188" w:name="_Toc391046384"/>
      <w:r w:rsidRPr="00A54B8F">
        <w:rPr>
          <w:rFonts w:hint="eastAsia"/>
          <w:bCs w:val="0"/>
        </w:rPr>
        <w:lastRenderedPageBreak/>
        <w:t>表</w:t>
      </w:r>
      <w:r w:rsidR="005D2098" w:rsidRPr="00A54B8F">
        <w:rPr>
          <w:rFonts w:hint="eastAsia"/>
          <w:bCs w:val="0"/>
        </w:rPr>
        <w:t>7.5</w:t>
      </w:r>
      <w:r w:rsidR="00A54B8F">
        <w:rPr>
          <w:rFonts w:hint="eastAsia"/>
          <w:bCs w:val="0"/>
        </w:rPr>
        <w:t xml:space="preserve"> </w:t>
      </w:r>
      <w:r w:rsidR="005D2098" w:rsidRPr="00A54B8F">
        <w:rPr>
          <w:rFonts w:hint="eastAsia"/>
          <w:bCs w:val="0"/>
        </w:rPr>
        <w:t>承包商表现评价记录</w:t>
      </w:r>
      <w:bookmarkEnd w:id="182"/>
      <w:bookmarkEnd w:id="183"/>
      <w:bookmarkEnd w:id="184"/>
      <w:bookmarkEnd w:id="185"/>
      <w:bookmarkEnd w:id="186"/>
      <w:bookmarkEnd w:id="187"/>
      <w:bookmarkEnd w:id="188"/>
    </w:p>
    <w:p w14:paraId="33080114" w14:textId="77777777" w:rsidR="005D2098" w:rsidRDefault="005D2098" w:rsidP="005D2098">
      <w:pPr>
        <w:widowControl/>
        <w:jc w:val="center"/>
        <w:rPr>
          <w:rFonts w:ascii="宋体" w:hAnsi="宋体"/>
          <w:kern w:val="0"/>
          <w:sz w:val="24"/>
          <w:szCs w:val="20"/>
        </w:rPr>
      </w:pPr>
      <w:r>
        <w:rPr>
          <w:rFonts w:hint="eastAsia"/>
          <w:kern w:val="0"/>
          <w:sz w:val="24"/>
          <w:szCs w:val="20"/>
        </w:rPr>
        <w:t xml:space="preserve">                                              </w:t>
      </w:r>
      <w:r>
        <w:rPr>
          <w:rFonts w:ascii="宋体" w:hAnsi="宋体" w:hint="eastAsia"/>
          <w:kern w:val="0"/>
          <w:sz w:val="24"/>
          <w:szCs w:val="20"/>
        </w:rPr>
        <w:t>编号：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4410"/>
        <w:gridCol w:w="1365"/>
        <w:gridCol w:w="1365"/>
        <w:gridCol w:w="1470"/>
      </w:tblGrid>
      <w:tr w:rsidR="005D2098" w14:paraId="7F0969C7" w14:textId="77777777" w:rsidTr="00A54B8F">
        <w:trPr>
          <w:cantSplit/>
        </w:trPr>
        <w:tc>
          <w:tcPr>
            <w:tcW w:w="9345" w:type="dxa"/>
            <w:gridSpan w:val="5"/>
            <w:tcBorders>
              <w:top w:val="single" w:sz="6" w:space="0" w:color="auto"/>
              <w:left w:val="single" w:sz="12" w:space="0" w:color="auto"/>
              <w:bottom w:val="single" w:sz="6" w:space="0" w:color="auto"/>
              <w:right w:val="single" w:sz="12" w:space="0" w:color="auto"/>
            </w:tcBorders>
          </w:tcPr>
          <w:p w14:paraId="551E1B48" w14:textId="77777777" w:rsidR="005D2098" w:rsidRDefault="005D2098" w:rsidP="008E2676">
            <w:pPr>
              <w:spacing w:line="460" w:lineRule="exact"/>
              <w:rPr>
                <w:rFonts w:ascii="宋体"/>
                <w:sz w:val="24"/>
                <w:szCs w:val="20"/>
              </w:rPr>
            </w:pPr>
            <w:r>
              <w:rPr>
                <w:rFonts w:ascii="宋体" w:hint="eastAsia"/>
                <w:sz w:val="24"/>
                <w:szCs w:val="20"/>
              </w:rPr>
              <w:t>承包商：</w:t>
            </w:r>
          </w:p>
        </w:tc>
      </w:tr>
      <w:tr w:rsidR="005D2098" w14:paraId="59B90983" w14:textId="77777777" w:rsidTr="00A54B8F">
        <w:trPr>
          <w:cantSplit/>
        </w:trPr>
        <w:tc>
          <w:tcPr>
            <w:tcW w:w="5145" w:type="dxa"/>
            <w:gridSpan w:val="2"/>
            <w:vMerge w:val="restart"/>
            <w:tcBorders>
              <w:top w:val="single" w:sz="6" w:space="0" w:color="auto"/>
              <w:left w:val="single" w:sz="12" w:space="0" w:color="auto"/>
              <w:bottom w:val="single" w:sz="6" w:space="0" w:color="auto"/>
              <w:right w:val="single" w:sz="6" w:space="0" w:color="auto"/>
            </w:tcBorders>
            <w:vAlign w:val="center"/>
          </w:tcPr>
          <w:p w14:paraId="272BE238" w14:textId="77777777" w:rsidR="005D2098" w:rsidRDefault="005D2098" w:rsidP="008E2676">
            <w:pPr>
              <w:spacing w:line="460" w:lineRule="exact"/>
              <w:jc w:val="center"/>
              <w:rPr>
                <w:rFonts w:ascii="宋体"/>
                <w:sz w:val="24"/>
                <w:szCs w:val="20"/>
              </w:rPr>
            </w:pPr>
            <w:r>
              <w:rPr>
                <w:rFonts w:ascii="宋体" w:hint="eastAsia"/>
                <w:sz w:val="24"/>
                <w:szCs w:val="20"/>
              </w:rPr>
              <w:t>评</w:t>
            </w:r>
            <w:r>
              <w:rPr>
                <w:rFonts w:ascii="宋体"/>
                <w:sz w:val="24"/>
                <w:szCs w:val="20"/>
              </w:rPr>
              <w:t xml:space="preserve">  </w:t>
            </w:r>
            <w:r>
              <w:rPr>
                <w:rFonts w:ascii="宋体" w:hint="eastAsia"/>
                <w:sz w:val="24"/>
                <w:szCs w:val="20"/>
              </w:rPr>
              <w:t>审</w:t>
            </w:r>
            <w:r>
              <w:rPr>
                <w:rFonts w:ascii="宋体"/>
                <w:sz w:val="24"/>
                <w:szCs w:val="20"/>
              </w:rPr>
              <w:t xml:space="preserve">  </w:t>
            </w:r>
            <w:r>
              <w:rPr>
                <w:rFonts w:ascii="宋体" w:hint="eastAsia"/>
                <w:sz w:val="24"/>
                <w:szCs w:val="20"/>
              </w:rPr>
              <w:t>内</w:t>
            </w:r>
            <w:r>
              <w:rPr>
                <w:rFonts w:ascii="宋体"/>
                <w:sz w:val="24"/>
                <w:szCs w:val="20"/>
              </w:rPr>
              <w:t xml:space="preserve">  </w:t>
            </w:r>
            <w:r>
              <w:rPr>
                <w:rFonts w:ascii="宋体" w:hint="eastAsia"/>
                <w:sz w:val="24"/>
                <w:szCs w:val="20"/>
              </w:rPr>
              <w:t>容</w:t>
            </w:r>
          </w:p>
        </w:tc>
        <w:tc>
          <w:tcPr>
            <w:tcW w:w="4200" w:type="dxa"/>
            <w:gridSpan w:val="3"/>
            <w:tcBorders>
              <w:top w:val="single" w:sz="6" w:space="0" w:color="auto"/>
              <w:left w:val="single" w:sz="6" w:space="0" w:color="auto"/>
              <w:bottom w:val="single" w:sz="6" w:space="0" w:color="auto"/>
              <w:right w:val="single" w:sz="12" w:space="0" w:color="auto"/>
            </w:tcBorders>
            <w:vAlign w:val="center"/>
          </w:tcPr>
          <w:p w14:paraId="5992399C" w14:textId="77777777" w:rsidR="005D2098" w:rsidRDefault="005D2098" w:rsidP="008E2676">
            <w:pPr>
              <w:jc w:val="center"/>
              <w:rPr>
                <w:rFonts w:ascii="宋体"/>
                <w:sz w:val="24"/>
                <w:szCs w:val="20"/>
              </w:rPr>
            </w:pPr>
            <w:r>
              <w:rPr>
                <w:rFonts w:ascii="宋体" w:hint="eastAsia"/>
                <w:sz w:val="24"/>
                <w:szCs w:val="20"/>
              </w:rPr>
              <w:t>表</w:t>
            </w:r>
            <w:r>
              <w:rPr>
                <w:rFonts w:ascii="宋体"/>
                <w:sz w:val="24"/>
                <w:szCs w:val="20"/>
              </w:rPr>
              <w:t xml:space="preserve">  </w:t>
            </w:r>
            <w:r>
              <w:rPr>
                <w:rFonts w:ascii="宋体" w:hint="eastAsia"/>
                <w:sz w:val="24"/>
                <w:szCs w:val="20"/>
              </w:rPr>
              <w:t>现</w:t>
            </w:r>
            <w:r>
              <w:rPr>
                <w:rFonts w:ascii="宋体"/>
                <w:sz w:val="24"/>
                <w:szCs w:val="20"/>
              </w:rPr>
              <w:t xml:space="preserve">  </w:t>
            </w:r>
            <w:r>
              <w:rPr>
                <w:rFonts w:ascii="宋体" w:hint="eastAsia"/>
                <w:sz w:val="24"/>
                <w:szCs w:val="20"/>
              </w:rPr>
              <w:t>评</w:t>
            </w:r>
            <w:r>
              <w:rPr>
                <w:rFonts w:ascii="宋体"/>
                <w:sz w:val="24"/>
                <w:szCs w:val="20"/>
              </w:rPr>
              <w:t xml:space="preserve">  </w:t>
            </w:r>
            <w:r>
              <w:rPr>
                <w:rFonts w:ascii="宋体" w:hint="eastAsia"/>
                <w:sz w:val="24"/>
                <w:szCs w:val="20"/>
              </w:rPr>
              <w:t>价</w:t>
            </w:r>
          </w:p>
        </w:tc>
      </w:tr>
      <w:tr w:rsidR="005D2098" w14:paraId="6E1C95D0" w14:textId="77777777" w:rsidTr="00A54B8F">
        <w:trPr>
          <w:cantSplit/>
        </w:trPr>
        <w:tc>
          <w:tcPr>
            <w:tcW w:w="5145" w:type="dxa"/>
            <w:gridSpan w:val="2"/>
            <w:vMerge/>
            <w:tcBorders>
              <w:top w:val="single" w:sz="6" w:space="0" w:color="auto"/>
              <w:left w:val="single" w:sz="12" w:space="0" w:color="auto"/>
              <w:bottom w:val="single" w:sz="6" w:space="0" w:color="auto"/>
              <w:right w:val="single" w:sz="6" w:space="0" w:color="auto"/>
            </w:tcBorders>
            <w:vAlign w:val="center"/>
          </w:tcPr>
          <w:p w14:paraId="2AAEB963" w14:textId="77777777" w:rsidR="005D2098" w:rsidRDefault="005D2098" w:rsidP="008E2676">
            <w:pPr>
              <w:spacing w:line="460" w:lineRule="exact"/>
              <w:jc w:val="center"/>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vAlign w:val="center"/>
          </w:tcPr>
          <w:p w14:paraId="0C0AD9CB" w14:textId="77777777" w:rsidR="005D2098" w:rsidRDefault="005D2098" w:rsidP="008E2676">
            <w:pPr>
              <w:spacing w:line="460" w:lineRule="exact"/>
              <w:rPr>
                <w:rFonts w:ascii="宋体"/>
                <w:sz w:val="24"/>
                <w:szCs w:val="20"/>
              </w:rPr>
            </w:pPr>
            <w:r>
              <w:rPr>
                <w:rFonts w:ascii="宋体" w:hint="eastAsia"/>
                <w:sz w:val="24"/>
                <w:szCs w:val="20"/>
              </w:rPr>
              <w:t>可</w:t>
            </w:r>
            <w:r>
              <w:rPr>
                <w:rFonts w:ascii="宋体"/>
                <w:sz w:val="24"/>
                <w:szCs w:val="20"/>
              </w:rPr>
              <w:t xml:space="preserve"> </w:t>
            </w:r>
            <w:r>
              <w:rPr>
                <w:rFonts w:ascii="宋体" w:hint="eastAsia"/>
                <w:sz w:val="24"/>
                <w:szCs w:val="20"/>
              </w:rPr>
              <w:t>接</w:t>
            </w:r>
            <w:r>
              <w:rPr>
                <w:rFonts w:ascii="宋体"/>
                <w:sz w:val="24"/>
                <w:szCs w:val="20"/>
              </w:rPr>
              <w:t xml:space="preserve"> </w:t>
            </w:r>
            <w:r>
              <w:rPr>
                <w:rFonts w:ascii="宋体" w:hint="eastAsia"/>
                <w:sz w:val="24"/>
                <w:szCs w:val="20"/>
              </w:rPr>
              <w:t>受</w:t>
            </w:r>
          </w:p>
        </w:tc>
        <w:tc>
          <w:tcPr>
            <w:tcW w:w="1365" w:type="dxa"/>
            <w:tcBorders>
              <w:top w:val="single" w:sz="6" w:space="0" w:color="auto"/>
              <w:left w:val="single" w:sz="6" w:space="0" w:color="auto"/>
              <w:bottom w:val="single" w:sz="6" w:space="0" w:color="auto"/>
              <w:right w:val="single" w:sz="6" w:space="0" w:color="auto"/>
            </w:tcBorders>
            <w:vAlign w:val="center"/>
          </w:tcPr>
          <w:p w14:paraId="1751F786" w14:textId="77777777" w:rsidR="005D2098" w:rsidRDefault="005D2098" w:rsidP="008E2676">
            <w:pPr>
              <w:jc w:val="center"/>
              <w:rPr>
                <w:rFonts w:ascii="宋体"/>
                <w:sz w:val="24"/>
                <w:szCs w:val="20"/>
              </w:rPr>
            </w:pPr>
            <w:r>
              <w:rPr>
                <w:rFonts w:ascii="宋体" w:hint="eastAsia"/>
                <w:sz w:val="24"/>
                <w:szCs w:val="20"/>
              </w:rPr>
              <w:t>需要改进</w:t>
            </w:r>
          </w:p>
        </w:tc>
        <w:tc>
          <w:tcPr>
            <w:tcW w:w="1470" w:type="dxa"/>
            <w:tcBorders>
              <w:top w:val="single" w:sz="6" w:space="0" w:color="auto"/>
              <w:left w:val="single" w:sz="6" w:space="0" w:color="auto"/>
              <w:bottom w:val="single" w:sz="6" w:space="0" w:color="auto"/>
              <w:right w:val="single" w:sz="12" w:space="0" w:color="auto"/>
            </w:tcBorders>
            <w:vAlign w:val="center"/>
          </w:tcPr>
          <w:p w14:paraId="3E917AB0" w14:textId="77777777" w:rsidR="005D2098" w:rsidRDefault="005D2098" w:rsidP="008E2676">
            <w:pPr>
              <w:jc w:val="center"/>
              <w:rPr>
                <w:rFonts w:ascii="宋体"/>
                <w:sz w:val="24"/>
                <w:szCs w:val="20"/>
              </w:rPr>
            </w:pPr>
            <w:r>
              <w:rPr>
                <w:rFonts w:ascii="宋体" w:hint="eastAsia"/>
                <w:sz w:val="24"/>
                <w:szCs w:val="20"/>
              </w:rPr>
              <w:t>不</w:t>
            </w:r>
            <w:r>
              <w:rPr>
                <w:rFonts w:ascii="宋体"/>
                <w:sz w:val="24"/>
                <w:szCs w:val="20"/>
              </w:rPr>
              <w:t xml:space="preserve"> </w:t>
            </w:r>
            <w:r>
              <w:rPr>
                <w:rFonts w:ascii="宋体" w:hint="eastAsia"/>
                <w:sz w:val="24"/>
                <w:szCs w:val="20"/>
              </w:rPr>
              <w:t>适</w:t>
            </w:r>
            <w:r>
              <w:rPr>
                <w:rFonts w:ascii="宋体"/>
                <w:sz w:val="24"/>
                <w:szCs w:val="20"/>
              </w:rPr>
              <w:t xml:space="preserve"> </w:t>
            </w:r>
            <w:r>
              <w:rPr>
                <w:rFonts w:ascii="宋体" w:hint="eastAsia"/>
                <w:sz w:val="24"/>
                <w:szCs w:val="20"/>
              </w:rPr>
              <w:t>用</w:t>
            </w:r>
          </w:p>
        </w:tc>
      </w:tr>
      <w:tr w:rsidR="005D2098" w14:paraId="4FE6C48C" w14:textId="77777777" w:rsidTr="00A54B8F">
        <w:trPr>
          <w:cantSplit/>
        </w:trPr>
        <w:tc>
          <w:tcPr>
            <w:tcW w:w="735" w:type="dxa"/>
            <w:vMerge w:val="restart"/>
            <w:tcBorders>
              <w:top w:val="single" w:sz="6" w:space="0" w:color="auto"/>
              <w:left w:val="single" w:sz="12" w:space="0" w:color="auto"/>
              <w:bottom w:val="single" w:sz="6" w:space="0" w:color="auto"/>
              <w:right w:val="single" w:sz="6" w:space="0" w:color="auto"/>
            </w:tcBorders>
            <w:vAlign w:val="center"/>
          </w:tcPr>
          <w:p w14:paraId="59AC51A2" w14:textId="77777777" w:rsidR="005D2098" w:rsidRDefault="005D2098" w:rsidP="008E2676">
            <w:pPr>
              <w:spacing w:line="460" w:lineRule="exact"/>
              <w:jc w:val="center"/>
              <w:rPr>
                <w:rFonts w:ascii="宋体"/>
                <w:sz w:val="24"/>
                <w:szCs w:val="20"/>
              </w:rPr>
            </w:pPr>
            <w:r>
              <w:rPr>
                <w:rFonts w:ascii="宋体" w:hint="eastAsia"/>
                <w:sz w:val="24"/>
                <w:szCs w:val="20"/>
              </w:rPr>
              <w:t>危</w:t>
            </w:r>
          </w:p>
          <w:p w14:paraId="42C4A478" w14:textId="77777777" w:rsidR="005D2098" w:rsidRDefault="005D2098" w:rsidP="008E2676">
            <w:pPr>
              <w:spacing w:line="460" w:lineRule="exact"/>
              <w:jc w:val="center"/>
              <w:rPr>
                <w:rFonts w:ascii="宋体"/>
                <w:sz w:val="24"/>
                <w:szCs w:val="20"/>
              </w:rPr>
            </w:pPr>
            <w:r>
              <w:rPr>
                <w:rFonts w:ascii="宋体" w:hint="eastAsia"/>
                <w:sz w:val="24"/>
                <w:szCs w:val="20"/>
              </w:rPr>
              <w:t>险</w:t>
            </w:r>
          </w:p>
          <w:p w14:paraId="0CE669A9" w14:textId="77777777" w:rsidR="005D2098" w:rsidRDefault="005D2098" w:rsidP="008E2676">
            <w:pPr>
              <w:spacing w:line="460" w:lineRule="exact"/>
              <w:jc w:val="center"/>
              <w:rPr>
                <w:rFonts w:ascii="宋体"/>
                <w:sz w:val="24"/>
                <w:szCs w:val="20"/>
              </w:rPr>
            </w:pPr>
            <w:r>
              <w:rPr>
                <w:rFonts w:ascii="宋体" w:hint="eastAsia"/>
                <w:sz w:val="24"/>
                <w:szCs w:val="20"/>
              </w:rPr>
              <w:t>控</w:t>
            </w:r>
          </w:p>
          <w:p w14:paraId="7E70389B" w14:textId="77777777" w:rsidR="005D2098" w:rsidRDefault="005D2098" w:rsidP="008E2676">
            <w:pPr>
              <w:spacing w:line="460" w:lineRule="exact"/>
              <w:jc w:val="center"/>
              <w:rPr>
                <w:rFonts w:ascii="宋体"/>
                <w:sz w:val="24"/>
                <w:szCs w:val="20"/>
              </w:rPr>
            </w:pPr>
            <w:r>
              <w:rPr>
                <w:rFonts w:ascii="宋体" w:hint="eastAsia"/>
                <w:sz w:val="24"/>
                <w:szCs w:val="20"/>
              </w:rPr>
              <w:t>制</w:t>
            </w:r>
          </w:p>
        </w:tc>
        <w:tc>
          <w:tcPr>
            <w:tcW w:w="4410" w:type="dxa"/>
            <w:tcBorders>
              <w:top w:val="single" w:sz="6" w:space="0" w:color="auto"/>
              <w:left w:val="single" w:sz="6" w:space="0" w:color="auto"/>
              <w:bottom w:val="single" w:sz="6" w:space="0" w:color="auto"/>
              <w:right w:val="single" w:sz="6" w:space="0" w:color="auto"/>
            </w:tcBorders>
          </w:tcPr>
          <w:p w14:paraId="323885B3" w14:textId="77777777" w:rsidR="005D2098" w:rsidRDefault="005D2098" w:rsidP="008E2676">
            <w:pPr>
              <w:rPr>
                <w:rFonts w:ascii="宋体"/>
                <w:sz w:val="24"/>
                <w:szCs w:val="20"/>
              </w:rPr>
            </w:pPr>
            <w:r>
              <w:rPr>
                <w:rFonts w:ascii="宋体"/>
                <w:sz w:val="24"/>
                <w:szCs w:val="20"/>
              </w:rPr>
              <w:t>1.</w:t>
            </w:r>
            <w:r>
              <w:rPr>
                <w:rFonts w:ascii="宋体" w:hint="eastAsia"/>
                <w:sz w:val="24"/>
                <w:szCs w:val="20"/>
              </w:rPr>
              <w:t>现场管理</w:t>
            </w:r>
          </w:p>
        </w:tc>
        <w:tc>
          <w:tcPr>
            <w:tcW w:w="1365" w:type="dxa"/>
            <w:tcBorders>
              <w:top w:val="single" w:sz="6" w:space="0" w:color="auto"/>
              <w:left w:val="single" w:sz="6" w:space="0" w:color="auto"/>
              <w:bottom w:val="single" w:sz="6" w:space="0" w:color="auto"/>
              <w:right w:val="single" w:sz="6" w:space="0" w:color="auto"/>
            </w:tcBorders>
          </w:tcPr>
          <w:p w14:paraId="3D6DF360"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3E1E916D"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35BDDD7D" w14:textId="77777777" w:rsidR="005D2098" w:rsidRDefault="005D2098" w:rsidP="008E2676">
            <w:pPr>
              <w:spacing w:line="460" w:lineRule="exact"/>
              <w:rPr>
                <w:rFonts w:ascii="宋体"/>
                <w:sz w:val="24"/>
                <w:szCs w:val="20"/>
              </w:rPr>
            </w:pPr>
          </w:p>
        </w:tc>
      </w:tr>
      <w:tr w:rsidR="005D2098" w14:paraId="1C654785" w14:textId="77777777" w:rsidTr="00A54B8F">
        <w:trPr>
          <w:cantSplit/>
        </w:trPr>
        <w:tc>
          <w:tcPr>
            <w:tcW w:w="735" w:type="dxa"/>
            <w:vMerge/>
            <w:tcBorders>
              <w:top w:val="single" w:sz="6" w:space="0" w:color="auto"/>
              <w:left w:val="single" w:sz="12" w:space="0" w:color="auto"/>
              <w:bottom w:val="single" w:sz="6" w:space="0" w:color="auto"/>
              <w:right w:val="single" w:sz="6" w:space="0" w:color="auto"/>
            </w:tcBorders>
          </w:tcPr>
          <w:p w14:paraId="630F1B47"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55966CA0" w14:textId="77777777" w:rsidR="005D2098" w:rsidRDefault="005D2098" w:rsidP="008E2676">
            <w:pPr>
              <w:rPr>
                <w:rFonts w:ascii="宋体"/>
                <w:sz w:val="24"/>
                <w:szCs w:val="20"/>
              </w:rPr>
            </w:pPr>
            <w:r>
              <w:rPr>
                <w:rFonts w:ascii="宋体"/>
                <w:sz w:val="24"/>
                <w:szCs w:val="20"/>
              </w:rPr>
              <w:t>2.</w:t>
            </w:r>
            <w:r>
              <w:rPr>
                <w:rFonts w:ascii="宋体" w:hint="eastAsia"/>
                <w:sz w:val="24"/>
                <w:szCs w:val="20"/>
              </w:rPr>
              <w:t>机器防护</w:t>
            </w:r>
          </w:p>
        </w:tc>
        <w:tc>
          <w:tcPr>
            <w:tcW w:w="1365" w:type="dxa"/>
            <w:tcBorders>
              <w:top w:val="single" w:sz="6" w:space="0" w:color="auto"/>
              <w:left w:val="single" w:sz="6" w:space="0" w:color="auto"/>
              <w:bottom w:val="single" w:sz="6" w:space="0" w:color="auto"/>
              <w:right w:val="single" w:sz="6" w:space="0" w:color="auto"/>
            </w:tcBorders>
          </w:tcPr>
          <w:p w14:paraId="06D21D4E"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45BAF162"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2FCB1159" w14:textId="77777777" w:rsidR="005D2098" w:rsidRDefault="005D2098" w:rsidP="008E2676">
            <w:pPr>
              <w:spacing w:line="460" w:lineRule="exact"/>
              <w:rPr>
                <w:rFonts w:ascii="宋体"/>
                <w:sz w:val="24"/>
                <w:szCs w:val="20"/>
              </w:rPr>
            </w:pPr>
          </w:p>
        </w:tc>
      </w:tr>
      <w:tr w:rsidR="005D2098" w14:paraId="52DBF4FA" w14:textId="77777777" w:rsidTr="00A54B8F">
        <w:trPr>
          <w:cantSplit/>
        </w:trPr>
        <w:tc>
          <w:tcPr>
            <w:tcW w:w="735" w:type="dxa"/>
            <w:vMerge/>
            <w:tcBorders>
              <w:top w:val="single" w:sz="6" w:space="0" w:color="auto"/>
              <w:left w:val="single" w:sz="12" w:space="0" w:color="auto"/>
              <w:bottom w:val="single" w:sz="6" w:space="0" w:color="auto"/>
              <w:right w:val="single" w:sz="6" w:space="0" w:color="auto"/>
            </w:tcBorders>
          </w:tcPr>
          <w:p w14:paraId="74757807"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598AA605" w14:textId="77777777" w:rsidR="005D2098" w:rsidRDefault="005D2098" w:rsidP="008E2676">
            <w:pPr>
              <w:rPr>
                <w:rFonts w:ascii="宋体"/>
                <w:sz w:val="24"/>
                <w:szCs w:val="20"/>
              </w:rPr>
            </w:pPr>
            <w:r>
              <w:rPr>
                <w:rFonts w:ascii="宋体"/>
                <w:sz w:val="24"/>
                <w:szCs w:val="20"/>
              </w:rPr>
              <w:t>3.</w:t>
            </w:r>
            <w:r>
              <w:rPr>
                <w:rFonts w:ascii="宋体" w:hint="eastAsia"/>
                <w:sz w:val="24"/>
                <w:szCs w:val="20"/>
              </w:rPr>
              <w:t>一般危险</w:t>
            </w:r>
          </w:p>
        </w:tc>
        <w:tc>
          <w:tcPr>
            <w:tcW w:w="1365" w:type="dxa"/>
            <w:tcBorders>
              <w:top w:val="single" w:sz="6" w:space="0" w:color="auto"/>
              <w:left w:val="single" w:sz="6" w:space="0" w:color="auto"/>
              <w:bottom w:val="single" w:sz="6" w:space="0" w:color="auto"/>
              <w:right w:val="single" w:sz="6" w:space="0" w:color="auto"/>
            </w:tcBorders>
          </w:tcPr>
          <w:p w14:paraId="370FE2DC"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777EF1FA"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5C15FEC7" w14:textId="77777777" w:rsidR="005D2098" w:rsidRDefault="005D2098" w:rsidP="008E2676">
            <w:pPr>
              <w:spacing w:line="460" w:lineRule="exact"/>
              <w:rPr>
                <w:rFonts w:ascii="宋体"/>
                <w:sz w:val="24"/>
                <w:szCs w:val="20"/>
              </w:rPr>
            </w:pPr>
          </w:p>
        </w:tc>
      </w:tr>
      <w:tr w:rsidR="005D2098" w14:paraId="7D578715" w14:textId="77777777" w:rsidTr="00A54B8F">
        <w:trPr>
          <w:cantSplit/>
        </w:trPr>
        <w:tc>
          <w:tcPr>
            <w:tcW w:w="735" w:type="dxa"/>
            <w:vMerge/>
            <w:tcBorders>
              <w:top w:val="single" w:sz="6" w:space="0" w:color="auto"/>
              <w:left w:val="single" w:sz="12" w:space="0" w:color="auto"/>
              <w:bottom w:val="single" w:sz="6" w:space="0" w:color="auto"/>
              <w:right w:val="single" w:sz="6" w:space="0" w:color="auto"/>
            </w:tcBorders>
          </w:tcPr>
          <w:p w14:paraId="5B520F1C"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761A7B69" w14:textId="77777777" w:rsidR="005D2098" w:rsidRDefault="005D2098" w:rsidP="008E2676">
            <w:pPr>
              <w:rPr>
                <w:rFonts w:ascii="宋体"/>
                <w:sz w:val="24"/>
                <w:szCs w:val="20"/>
              </w:rPr>
            </w:pPr>
            <w:r>
              <w:rPr>
                <w:rFonts w:ascii="宋体"/>
                <w:sz w:val="24"/>
                <w:szCs w:val="20"/>
              </w:rPr>
              <w:t>4.</w:t>
            </w:r>
            <w:r>
              <w:rPr>
                <w:rFonts w:ascii="宋体" w:hint="eastAsia"/>
                <w:sz w:val="24"/>
                <w:szCs w:val="20"/>
              </w:rPr>
              <w:t>设备、防护用品、工具等的维护</w:t>
            </w:r>
          </w:p>
        </w:tc>
        <w:tc>
          <w:tcPr>
            <w:tcW w:w="1365" w:type="dxa"/>
            <w:tcBorders>
              <w:top w:val="single" w:sz="6" w:space="0" w:color="auto"/>
              <w:left w:val="single" w:sz="6" w:space="0" w:color="auto"/>
              <w:bottom w:val="single" w:sz="6" w:space="0" w:color="auto"/>
              <w:right w:val="single" w:sz="6" w:space="0" w:color="auto"/>
            </w:tcBorders>
          </w:tcPr>
          <w:p w14:paraId="70FD6DF7"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4570A2A1"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0D1BC4BF" w14:textId="77777777" w:rsidR="005D2098" w:rsidRDefault="005D2098" w:rsidP="008E2676">
            <w:pPr>
              <w:spacing w:line="460" w:lineRule="exact"/>
              <w:rPr>
                <w:rFonts w:ascii="宋体"/>
                <w:sz w:val="24"/>
                <w:szCs w:val="20"/>
              </w:rPr>
            </w:pPr>
          </w:p>
        </w:tc>
      </w:tr>
      <w:tr w:rsidR="005D2098" w14:paraId="2BA2DBA9" w14:textId="77777777" w:rsidTr="00A54B8F">
        <w:trPr>
          <w:cantSplit/>
        </w:trPr>
        <w:tc>
          <w:tcPr>
            <w:tcW w:w="735" w:type="dxa"/>
            <w:vMerge/>
            <w:tcBorders>
              <w:top w:val="single" w:sz="6" w:space="0" w:color="auto"/>
              <w:left w:val="single" w:sz="12" w:space="0" w:color="auto"/>
              <w:bottom w:val="single" w:sz="6" w:space="0" w:color="auto"/>
              <w:right w:val="single" w:sz="6" w:space="0" w:color="auto"/>
            </w:tcBorders>
          </w:tcPr>
          <w:p w14:paraId="21E63D92"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18D4D725" w14:textId="77777777" w:rsidR="005D2098" w:rsidRDefault="005D2098" w:rsidP="008E2676">
            <w:pPr>
              <w:rPr>
                <w:rFonts w:ascii="宋体"/>
                <w:sz w:val="24"/>
                <w:szCs w:val="20"/>
              </w:rPr>
            </w:pPr>
            <w:r>
              <w:rPr>
                <w:rFonts w:ascii="宋体"/>
                <w:sz w:val="24"/>
                <w:szCs w:val="20"/>
              </w:rPr>
              <w:t>5.</w:t>
            </w:r>
            <w:r>
              <w:rPr>
                <w:rFonts w:ascii="宋体" w:hint="eastAsia"/>
                <w:sz w:val="24"/>
                <w:szCs w:val="20"/>
              </w:rPr>
              <w:t>作业许可制度</w:t>
            </w:r>
          </w:p>
        </w:tc>
        <w:tc>
          <w:tcPr>
            <w:tcW w:w="1365" w:type="dxa"/>
            <w:tcBorders>
              <w:top w:val="single" w:sz="6" w:space="0" w:color="auto"/>
              <w:left w:val="single" w:sz="6" w:space="0" w:color="auto"/>
              <w:bottom w:val="single" w:sz="6" w:space="0" w:color="auto"/>
              <w:right w:val="single" w:sz="6" w:space="0" w:color="auto"/>
            </w:tcBorders>
          </w:tcPr>
          <w:p w14:paraId="384E5665"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3055441F"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52233486" w14:textId="77777777" w:rsidR="005D2098" w:rsidRDefault="005D2098" w:rsidP="008E2676">
            <w:pPr>
              <w:spacing w:line="460" w:lineRule="exact"/>
              <w:rPr>
                <w:rFonts w:ascii="宋体"/>
                <w:sz w:val="24"/>
                <w:szCs w:val="20"/>
              </w:rPr>
            </w:pPr>
          </w:p>
        </w:tc>
      </w:tr>
      <w:tr w:rsidR="005D2098" w14:paraId="3CC23A14" w14:textId="77777777" w:rsidTr="00A54B8F">
        <w:trPr>
          <w:cantSplit/>
        </w:trPr>
        <w:tc>
          <w:tcPr>
            <w:tcW w:w="735" w:type="dxa"/>
            <w:vMerge/>
            <w:tcBorders>
              <w:top w:val="single" w:sz="6" w:space="0" w:color="auto"/>
              <w:left w:val="single" w:sz="12" w:space="0" w:color="auto"/>
              <w:bottom w:val="single" w:sz="6" w:space="0" w:color="auto"/>
              <w:right w:val="single" w:sz="6" w:space="0" w:color="auto"/>
            </w:tcBorders>
          </w:tcPr>
          <w:p w14:paraId="21D1BA36"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05E17EF7" w14:textId="77777777" w:rsidR="005D2098" w:rsidRDefault="005D2098" w:rsidP="008E2676">
            <w:pPr>
              <w:rPr>
                <w:rFonts w:ascii="宋体"/>
                <w:sz w:val="24"/>
                <w:szCs w:val="20"/>
              </w:rPr>
            </w:pPr>
            <w:r>
              <w:rPr>
                <w:rFonts w:ascii="宋体"/>
                <w:sz w:val="24"/>
                <w:szCs w:val="20"/>
              </w:rPr>
              <w:t>6.</w:t>
            </w:r>
            <w:r>
              <w:rPr>
                <w:rFonts w:ascii="宋体" w:hint="eastAsia"/>
                <w:sz w:val="24"/>
                <w:szCs w:val="20"/>
              </w:rPr>
              <w:t>个人防护用品</w:t>
            </w:r>
          </w:p>
        </w:tc>
        <w:tc>
          <w:tcPr>
            <w:tcW w:w="1365" w:type="dxa"/>
            <w:tcBorders>
              <w:top w:val="single" w:sz="6" w:space="0" w:color="auto"/>
              <w:left w:val="single" w:sz="6" w:space="0" w:color="auto"/>
              <w:bottom w:val="single" w:sz="6" w:space="0" w:color="auto"/>
              <w:right w:val="single" w:sz="6" w:space="0" w:color="auto"/>
            </w:tcBorders>
          </w:tcPr>
          <w:p w14:paraId="36D078F0"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76BC534B"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31D468B8" w14:textId="77777777" w:rsidR="005D2098" w:rsidRDefault="005D2098" w:rsidP="008E2676">
            <w:pPr>
              <w:spacing w:line="460" w:lineRule="exact"/>
              <w:rPr>
                <w:rFonts w:ascii="宋体"/>
                <w:sz w:val="24"/>
                <w:szCs w:val="20"/>
              </w:rPr>
            </w:pPr>
          </w:p>
        </w:tc>
      </w:tr>
      <w:tr w:rsidR="005D2098" w14:paraId="21887B7A" w14:textId="77777777" w:rsidTr="00A54B8F">
        <w:trPr>
          <w:cantSplit/>
          <w:trHeight w:val="413"/>
        </w:trPr>
        <w:tc>
          <w:tcPr>
            <w:tcW w:w="735" w:type="dxa"/>
            <w:vMerge w:val="restart"/>
            <w:tcBorders>
              <w:top w:val="single" w:sz="6" w:space="0" w:color="auto"/>
              <w:left w:val="single" w:sz="12" w:space="0" w:color="auto"/>
              <w:bottom w:val="single" w:sz="6" w:space="0" w:color="auto"/>
              <w:right w:val="single" w:sz="6" w:space="0" w:color="auto"/>
            </w:tcBorders>
            <w:vAlign w:val="center"/>
          </w:tcPr>
          <w:p w14:paraId="023AE5F0" w14:textId="77777777" w:rsidR="005D2098" w:rsidRDefault="005D2098" w:rsidP="008E2676">
            <w:pPr>
              <w:jc w:val="center"/>
              <w:rPr>
                <w:rFonts w:ascii="宋体"/>
                <w:sz w:val="24"/>
                <w:szCs w:val="20"/>
              </w:rPr>
            </w:pPr>
            <w:r>
              <w:rPr>
                <w:rFonts w:ascii="宋体" w:hint="eastAsia"/>
                <w:sz w:val="24"/>
                <w:szCs w:val="20"/>
              </w:rPr>
              <w:t>火工</w:t>
            </w:r>
          </w:p>
          <w:p w14:paraId="2893E568" w14:textId="77777777" w:rsidR="005D2098" w:rsidRDefault="005D2098" w:rsidP="008E2676">
            <w:pPr>
              <w:jc w:val="center"/>
              <w:rPr>
                <w:rFonts w:ascii="宋体"/>
                <w:sz w:val="24"/>
                <w:szCs w:val="20"/>
              </w:rPr>
            </w:pPr>
            <w:r>
              <w:rPr>
                <w:rFonts w:ascii="宋体" w:hint="eastAsia"/>
                <w:sz w:val="24"/>
                <w:szCs w:val="20"/>
              </w:rPr>
              <w:t>灾业</w:t>
            </w:r>
          </w:p>
          <w:p w14:paraId="4CD4899F" w14:textId="77777777" w:rsidR="005D2098" w:rsidRDefault="005D2098" w:rsidP="008E2676">
            <w:pPr>
              <w:jc w:val="center"/>
              <w:rPr>
                <w:rFonts w:ascii="宋体"/>
                <w:sz w:val="24"/>
                <w:szCs w:val="20"/>
              </w:rPr>
            </w:pPr>
            <w:r>
              <w:rPr>
                <w:rFonts w:ascii="宋体" w:hint="eastAsia"/>
                <w:sz w:val="24"/>
                <w:szCs w:val="20"/>
              </w:rPr>
              <w:t>控卫</w:t>
            </w:r>
          </w:p>
          <w:p w14:paraId="10B06425" w14:textId="77777777" w:rsidR="005D2098" w:rsidRDefault="005D2098" w:rsidP="008E2676">
            <w:pPr>
              <w:jc w:val="center"/>
              <w:rPr>
                <w:rFonts w:ascii="宋体"/>
                <w:sz w:val="24"/>
                <w:szCs w:val="20"/>
              </w:rPr>
            </w:pPr>
            <w:r>
              <w:rPr>
                <w:rFonts w:ascii="宋体" w:hint="eastAsia"/>
                <w:sz w:val="24"/>
                <w:szCs w:val="20"/>
              </w:rPr>
              <w:t>制生</w:t>
            </w:r>
          </w:p>
          <w:p w14:paraId="59FE8893" w14:textId="77777777" w:rsidR="005D2098" w:rsidRDefault="005D2098" w:rsidP="008E2676">
            <w:pPr>
              <w:jc w:val="center"/>
              <w:rPr>
                <w:rFonts w:ascii="宋体"/>
                <w:sz w:val="24"/>
                <w:szCs w:val="20"/>
              </w:rPr>
            </w:pPr>
            <w:r>
              <w:rPr>
                <w:rFonts w:ascii="宋体" w:hint="eastAsia"/>
                <w:sz w:val="24"/>
                <w:szCs w:val="20"/>
              </w:rPr>
              <w:t>和</w:t>
            </w:r>
          </w:p>
        </w:tc>
        <w:tc>
          <w:tcPr>
            <w:tcW w:w="4410" w:type="dxa"/>
            <w:tcBorders>
              <w:top w:val="single" w:sz="6" w:space="0" w:color="auto"/>
              <w:left w:val="single" w:sz="6" w:space="0" w:color="auto"/>
              <w:bottom w:val="single" w:sz="6" w:space="0" w:color="auto"/>
              <w:right w:val="single" w:sz="6" w:space="0" w:color="auto"/>
            </w:tcBorders>
          </w:tcPr>
          <w:p w14:paraId="14CA64E5" w14:textId="77777777" w:rsidR="005D2098" w:rsidRDefault="005D2098" w:rsidP="005D2098">
            <w:pPr>
              <w:numPr>
                <w:ilvl w:val="0"/>
                <w:numId w:val="10"/>
              </w:numPr>
              <w:rPr>
                <w:rFonts w:ascii="宋体"/>
                <w:sz w:val="24"/>
                <w:szCs w:val="20"/>
              </w:rPr>
            </w:pPr>
            <w:r>
              <w:rPr>
                <w:rFonts w:ascii="宋体" w:hint="eastAsia"/>
                <w:sz w:val="24"/>
                <w:szCs w:val="20"/>
              </w:rPr>
              <w:t>化学品危害控制</w:t>
            </w:r>
          </w:p>
        </w:tc>
        <w:tc>
          <w:tcPr>
            <w:tcW w:w="1365" w:type="dxa"/>
            <w:tcBorders>
              <w:top w:val="single" w:sz="6" w:space="0" w:color="auto"/>
              <w:left w:val="single" w:sz="6" w:space="0" w:color="auto"/>
              <w:bottom w:val="single" w:sz="6" w:space="0" w:color="auto"/>
              <w:right w:val="single" w:sz="6" w:space="0" w:color="auto"/>
            </w:tcBorders>
          </w:tcPr>
          <w:p w14:paraId="338D517A"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4F7B7635"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4E72B4A2" w14:textId="77777777" w:rsidR="005D2098" w:rsidRDefault="005D2098" w:rsidP="008E2676">
            <w:pPr>
              <w:spacing w:line="460" w:lineRule="exact"/>
              <w:rPr>
                <w:rFonts w:ascii="宋体"/>
                <w:sz w:val="24"/>
                <w:szCs w:val="20"/>
              </w:rPr>
            </w:pPr>
          </w:p>
        </w:tc>
      </w:tr>
      <w:tr w:rsidR="005D2098" w14:paraId="253AE46D" w14:textId="77777777" w:rsidTr="00A54B8F">
        <w:trPr>
          <w:cantSplit/>
          <w:trHeight w:val="392"/>
        </w:trPr>
        <w:tc>
          <w:tcPr>
            <w:tcW w:w="735" w:type="dxa"/>
            <w:vMerge/>
            <w:tcBorders>
              <w:top w:val="single" w:sz="6" w:space="0" w:color="auto"/>
              <w:left w:val="single" w:sz="12" w:space="0" w:color="auto"/>
              <w:bottom w:val="single" w:sz="6" w:space="0" w:color="auto"/>
              <w:right w:val="single" w:sz="6" w:space="0" w:color="auto"/>
            </w:tcBorders>
          </w:tcPr>
          <w:p w14:paraId="0BF5BBE2"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6D35884B" w14:textId="77777777" w:rsidR="005D2098" w:rsidRDefault="005D2098" w:rsidP="008E2676">
            <w:pPr>
              <w:rPr>
                <w:rFonts w:ascii="宋体"/>
                <w:sz w:val="24"/>
                <w:szCs w:val="20"/>
              </w:rPr>
            </w:pPr>
            <w:r>
              <w:rPr>
                <w:rFonts w:ascii="宋体"/>
                <w:sz w:val="24"/>
                <w:szCs w:val="20"/>
              </w:rPr>
              <w:t>2.</w:t>
            </w:r>
            <w:r>
              <w:rPr>
                <w:rFonts w:ascii="宋体" w:hint="eastAsia"/>
                <w:sz w:val="24"/>
                <w:szCs w:val="20"/>
              </w:rPr>
              <w:t>易燃和易爆材料控制</w:t>
            </w:r>
          </w:p>
        </w:tc>
        <w:tc>
          <w:tcPr>
            <w:tcW w:w="1365" w:type="dxa"/>
            <w:tcBorders>
              <w:top w:val="single" w:sz="6" w:space="0" w:color="auto"/>
              <w:left w:val="single" w:sz="6" w:space="0" w:color="auto"/>
              <w:bottom w:val="single" w:sz="6" w:space="0" w:color="auto"/>
              <w:right w:val="single" w:sz="6" w:space="0" w:color="auto"/>
            </w:tcBorders>
          </w:tcPr>
          <w:p w14:paraId="39BA921E"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45845FE4"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025F8340" w14:textId="77777777" w:rsidR="005D2098" w:rsidRDefault="005D2098" w:rsidP="008E2676">
            <w:pPr>
              <w:spacing w:line="460" w:lineRule="exact"/>
              <w:rPr>
                <w:rFonts w:ascii="宋体"/>
                <w:sz w:val="24"/>
                <w:szCs w:val="20"/>
              </w:rPr>
            </w:pPr>
          </w:p>
        </w:tc>
      </w:tr>
      <w:tr w:rsidR="005D2098" w14:paraId="65697F40" w14:textId="77777777" w:rsidTr="00A54B8F">
        <w:trPr>
          <w:cantSplit/>
          <w:trHeight w:val="384"/>
        </w:trPr>
        <w:tc>
          <w:tcPr>
            <w:tcW w:w="735" w:type="dxa"/>
            <w:vMerge/>
            <w:tcBorders>
              <w:top w:val="single" w:sz="6" w:space="0" w:color="auto"/>
              <w:left w:val="single" w:sz="12" w:space="0" w:color="auto"/>
              <w:bottom w:val="single" w:sz="6" w:space="0" w:color="auto"/>
              <w:right w:val="single" w:sz="6" w:space="0" w:color="auto"/>
            </w:tcBorders>
          </w:tcPr>
          <w:p w14:paraId="5F59E996"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176314FC" w14:textId="77777777" w:rsidR="005D2098" w:rsidRDefault="005D2098" w:rsidP="008E2676">
            <w:pPr>
              <w:rPr>
                <w:rFonts w:ascii="宋体"/>
                <w:sz w:val="24"/>
                <w:szCs w:val="20"/>
              </w:rPr>
            </w:pPr>
            <w:r>
              <w:rPr>
                <w:rFonts w:ascii="宋体"/>
                <w:sz w:val="24"/>
                <w:szCs w:val="20"/>
              </w:rPr>
              <w:t>3.</w:t>
            </w:r>
            <w:r>
              <w:rPr>
                <w:rFonts w:ascii="宋体" w:hint="eastAsia"/>
                <w:sz w:val="24"/>
                <w:szCs w:val="20"/>
              </w:rPr>
              <w:t>火灾控制手段</w:t>
            </w:r>
          </w:p>
        </w:tc>
        <w:tc>
          <w:tcPr>
            <w:tcW w:w="1365" w:type="dxa"/>
            <w:tcBorders>
              <w:top w:val="single" w:sz="6" w:space="0" w:color="auto"/>
              <w:left w:val="single" w:sz="6" w:space="0" w:color="auto"/>
              <w:bottom w:val="single" w:sz="6" w:space="0" w:color="auto"/>
              <w:right w:val="single" w:sz="6" w:space="0" w:color="auto"/>
            </w:tcBorders>
          </w:tcPr>
          <w:p w14:paraId="4F28B3D4"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6787B344"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5BF51D14" w14:textId="77777777" w:rsidR="005D2098" w:rsidRDefault="005D2098" w:rsidP="008E2676">
            <w:pPr>
              <w:spacing w:line="460" w:lineRule="exact"/>
              <w:rPr>
                <w:rFonts w:ascii="宋体"/>
                <w:sz w:val="24"/>
                <w:szCs w:val="20"/>
              </w:rPr>
            </w:pPr>
          </w:p>
        </w:tc>
      </w:tr>
      <w:tr w:rsidR="005D2098" w14:paraId="356288F8" w14:textId="77777777" w:rsidTr="00A54B8F">
        <w:trPr>
          <w:cantSplit/>
          <w:trHeight w:val="389"/>
        </w:trPr>
        <w:tc>
          <w:tcPr>
            <w:tcW w:w="735" w:type="dxa"/>
            <w:vMerge/>
            <w:tcBorders>
              <w:top w:val="single" w:sz="6" w:space="0" w:color="auto"/>
              <w:left w:val="single" w:sz="12" w:space="0" w:color="auto"/>
              <w:bottom w:val="single" w:sz="6" w:space="0" w:color="auto"/>
              <w:right w:val="single" w:sz="6" w:space="0" w:color="auto"/>
            </w:tcBorders>
          </w:tcPr>
          <w:p w14:paraId="1B43A52D"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0D246A8B" w14:textId="77777777" w:rsidR="005D2098" w:rsidRDefault="005D2098" w:rsidP="008E2676">
            <w:pPr>
              <w:rPr>
                <w:rFonts w:ascii="宋体"/>
                <w:sz w:val="24"/>
                <w:szCs w:val="20"/>
              </w:rPr>
            </w:pPr>
            <w:r>
              <w:rPr>
                <w:rFonts w:ascii="宋体"/>
                <w:sz w:val="24"/>
                <w:szCs w:val="20"/>
              </w:rPr>
              <w:t>4.</w:t>
            </w:r>
            <w:r>
              <w:rPr>
                <w:rFonts w:ascii="宋体" w:hint="eastAsia"/>
                <w:sz w:val="24"/>
                <w:szCs w:val="20"/>
              </w:rPr>
              <w:t>废物和垃圾收集</w:t>
            </w:r>
          </w:p>
        </w:tc>
        <w:tc>
          <w:tcPr>
            <w:tcW w:w="1365" w:type="dxa"/>
            <w:tcBorders>
              <w:top w:val="single" w:sz="6" w:space="0" w:color="auto"/>
              <w:left w:val="single" w:sz="6" w:space="0" w:color="auto"/>
              <w:bottom w:val="single" w:sz="6" w:space="0" w:color="auto"/>
              <w:right w:val="single" w:sz="6" w:space="0" w:color="auto"/>
            </w:tcBorders>
          </w:tcPr>
          <w:p w14:paraId="49181D01"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3D1D8648"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30B5469C" w14:textId="77777777" w:rsidR="005D2098" w:rsidRDefault="005D2098" w:rsidP="008E2676">
            <w:pPr>
              <w:spacing w:line="460" w:lineRule="exact"/>
              <w:rPr>
                <w:rFonts w:ascii="宋体"/>
                <w:sz w:val="24"/>
                <w:szCs w:val="20"/>
              </w:rPr>
            </w:pPr>
          </w:p>
        </w:tc>
      </w:tr>
      <w:tr w:rsidR="005D2098" w14:paraId="25C220A5" w14:textId="77777777" w:rsidTr="00A54B8F">
        <w:trPr>
          <w:cantSplit/>
        </w:trPr>
        <w:tc>
          <w:tcPr>
            <w:tcW w:w="735" w:type="dxa"/>
            <w:vMerge w:val="restart"/>
            <w:tcBorders>
              <w:top w:val="single" w:sz="6" w:space="0" w:color="auto"/>
              <w:left w:val="single" w:sz="12" w:space="0" w:color="auto"/>
              <w:bottom w:val="single" w:sz="6" w:space="0" w:color="auto"/>
              <w:right w:val="single" w:sz="6" w:space="0" w:color="auto"/>
            </w:tcBorders>
            <w:vAlign w:val="center"/>
          </w:tcPr>
          <w:p w14:paraId="202D51B6" w14:textId="77777777" w:rsidR="005D2098" w:rsidRDefault="005D2098" w:rsidP="008E2676">
            <w:pPr>
              <w:spacing w:line="460" w:lineRule="exact"/>
              <w:jc w:val="center"/>
              <w:rPr>
                <w:rFonts w:ascii="宋体"/>
                <w:sz w:val="24"/>
                <w:szCs w:val="20"/>
              </w:rPr>
            </w:pPr>
            <w:r>
              <w:rPr>
                <w:rFonts w:ascii="宋体" w:hint="eastAsia"/>
                <w:sz w:val="24"/>
                <w:szCs w:val="20"/>
              </w:rPr>
              <w:t>安</w:t>
            </w:r>
          </w:p>
          <w:p w14:paraId="05A46EC4" w14:textId="77777777" w:rsidR="005D2098" w:rsidRDefault="005D2098" w:rsidP="008E2676">
            <w:pPr>
              <w:spacing w:line="460" w:lineRule="exact"/>
              <w:jc w:val="center"/>
              <w:rPr>
                <w:rFonts w:ascii="宋体"/>
                <w:sz w:val="24"/>
                <w:szCs w:val="20"/>
              </w:rPr>
            </w:pPr>
            <w:r>
              <w:rPr>
                <w:rFonts w:ascii="宋体" w:hint="eastAsia"/>
                <w:sz w:val="24"/>
                <w:szCs w:val="20"/>
              </w:rPr>
              <w:t>全</w:t>
            </w:r>
          </w:p>
          <w:p w14:paraId="1039F8CC" w14:textId="77777777" w:rsidR="005D2098" w:rsidRDefault="005D2098" w:rsidP="008E2676">
            <w:pPr>
              <w:spacing w:line="460" w:lineRule="exact"/>
              <w:jc w:val="center"/>
              <w:rPr>
                <w:rFonts w:ascii="宋体"/>
                <w:sz w:val="24"/>
                <w:szCs w:val="20"/>
              </w:rPr>
            </w:pPr>
            <w:r>
              <w:rPr>
                <w:rFonts w:ascii="宋体" w:hint="eastAsia"/>
                <w:sz w:val="24"/>
                <w:szCs w:val="20"/>
              </w:rPr>
              <w:t>计</w:t>
            </w:r>
          </w:p>
          <w:p w14:paraId="1B0A684D" w14:textId="77777777" w:rsidR="005D2098" w:rsidRDefault="005D2098" w:rsidP="008E2676">
            <w:pPr>
              <w:spacing w:line="460" w:lineRule="exact"/>
              <w:jc w:val="center"/>
              <w:rPr>
                <w:rFonts w:ascii="宋体"/>
                <w:sz w:val="24"/>
                <w:szCs w:val="20"/>
              </w:rPr>
            </w:pPr>
            <w:r>
              <w:rPr>
                <w:rFonts w:ascii="宋体" w:hint="eastAsia"/>
                <w:sz w:val="24"/>
                <w:szCs w:val="20"/>
              </w:rPr>
              <w:t>划</w:t>
            </w:r>
          </w:p>
        </w:tc>
        <w:tc>
          <w:tcPr>
            <w:tcW w:w="4410" w:type="dxa"/>
            <w:tcBorders>
              <w:top w:val="single" w:sz="6" w:space="0" w:color="auto"/>
              <w:left w:val="single" w:sz="6" w:space="0" w:color="auto"/>
              <w:bottom w:val="single" w:sz="6" w:space="0" w:color="auto"/>
              <w:right w:val="single" w:sz="6" w:space="0" w:color="auto"/>
            </w:tcBorders>
          </w:tcPr>
          <w:p w14:paraId="795022AB" w14:textId="77777777" w:rsidR="005D2098" w:rsidRDefault="005D2098" w:rsidP="008E2676">
            <w:pPr>
              <w:spacing w:line="460" w:lineRule="exact"/>
              <w:rPr>
                <w:rFonts w:ascii="宋体"/>
                <w:sz w:val="24"/>
                <w:szCs w:val="20"/>
              </w:rPr>
            </w:pPr>
            <w:r>
              <w:rPr>
                <w:rFonts w:ascii="宋体"/>
                <w:sz w:val="24"/>
                <w:szCs w:val="20"/>
              </w:rPr>
              <w:t>1.</w:t>
            </w:r>
            <w:r>
              <w:rPr>
                <w:rFonts w:ascii="宋体" w:hint="eastAsia"/>
                <w:sz w:val="24"/>
                <w:szCs w:val="20"/>
              </w:rPr>
              <w:t>监察人员的安全训练</w:t>
            </w:r>
          </w:p>
        </w:tc>
        <w:tc>
          <w:tcPr>
            <w:tcW w:w="1365" w:type="dxa"/>
            <w:tcBorders>
              <w:top w:val="single" w:sz="6" w:space="0" w:color="auto"/>
              <w:left w:val="single" w:sz="6" w:space="0" w:color="auto"/>
              <w:bottom w:val="single" w:sz="6" w:space="0" w:color="auto"/>
              <w:right w:val="single" w:sz="6" w:space="0" w:color="auto"/>
            </w:tcBorders>
          </w:tcPr>
          <w:p w14:paraId="124EEC04"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78C10C86"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210A5DED" w14:textId="77777777" w:rsidR="005D2098" w:rsidRDefault="005D2098" w:rsidP="008E2676">
            <w:pPr>
              <w:spacing w:line="460" w:lineRule="exact"/>
              <w:rPr>
                <w:rFonts w:ascii="宋体"/>
                <w:sz w:val="24"/>
                <w:szCs w:val="20"/>
              </w:rPr>
            </w:pPr>
          </w:p>
        </w:tc>
      </w:tr>
      <w:tr w:rsidR="005D2098" w14:paraId="334CC8B6" w14:textId="77777777" w:rsidTr="00A54B8F">
        <w:trPr>
          <w:cantSplit/>
        </w:trPr>
        <w:tc>
          <w:tcPr>
            <w:tcW w:w="735" w:type="dxa"/>
            <w:vMerge/>
            <w:tcBorders>
              <w:top w:val="single" w:sz="6" w:space="0" w:color="auto"/>
              <w:left w:val="single" w:sz="12" w:space="0" w:color="auto"/>
              <w:bottom w:val="single" w:sz="6" w:space="0" w:color="auto"/>
              <w:right w:val="single" w:sz="6" w:space="0" w:color="auto"/>
            </w:tcBorders>
          </w:tcPr>
          <w:p w14:paraId="236B21BA"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5FF9907E" w14:textId="77777777" w:rsidR="005D2098" w:rsidRDefault="005D2098" w:rsidP="008E2676">
            <w:pPr>
              <w:spacing w:line="460" w:lineRule="exact"/>
              <w:rPr>
                <w:rFonts w:ascii="宋体"/>
                <w:sz w:val="24"/>
                <w:szCs w:val="20"/>
              </w:rPr>
            </w:pPr>
            <w:r>
              <w:rPr>
                <w:rFonts w:ascii="宋体"/>
                <w:sz w:val="24"/>
                <w:szCs w:val="20"/>
              </w:rPr>
              <w:t>2.</w:t>
            </w:r>
            <w:r>
              <w:rPr>
                <w:rFonts w:ascii="宋体" w:hint="eastAsia"/>
                <w:sz w:val="24"/>
                <w:szCs w:val="20"/>
              </w:rPr>
              <w:t>新雇员的教育</w:t>
            </w:r>
          </w:p>
        </w:tc>
        <w:tc>
          <w:tcPr>
            <w:tcW w:w="1365" w:type="dxa"/>
            <w:tcBorders>
              <w:top w:val="single" w:sz="6" w:space="0" w:color="auto"/>
              <w:left w:val="single" w:sz="6" w:space="0" w:color="auto"/>
              <w:bottom w:val="single" w:sz="6" w:space="0" w:color="auto"/>
              <w:right w:val="single" w:sz="6" w:space="0" w:color="auto"/>
            </w:tcBorders>
          </w:tcPr>
          <w:p w14:paraId="04292D42"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3AB9FDA4"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0C444D0E" w14:textId="77777777" w:rsidR="005D2098" w:rsidRDefault="005D2098" w:rsidP="008E2676">
            <w:pPr>
              <w:spacing w:line="460" w:lineRule="exact"/>
              <w:rPr>
                <w:rFonts w:ascii="宋体"/>
                <w:sz w:val="24"/>
                <w:szCs w:val="20"/>
              </w:rPr>
            </w:pPr>
          </w:p>
        </w:tc>
      </w:tr>
      <w:tr w:rsidR="005D2098" w14:paraId="2411B9BE" w14:textId="77777777" w:rsidTr="00A54B8F">
        <w:trPr>
          <w:cantSplit/>
        </w:trPr>
        <w:tc>
          <w:tcPr>
            <w:tcW w:w="735" w:type="dxa"/>
            <w:vMerge/>
            <w:tcBorders>
              <w:top w:val="single" w:sz="6" w:space="0" w:color="auto"/>
              <w:left w:val="single" w:sz="12" w:space="0" w:color="auto"/>
              <w:bottom w:val="single" w:sz="6" w:space="0" w:color="auto"/>
              <w:right w:val="single" w:sz="6" w:space="0" w:color="auto"/>
            </w:tcBorders>
          </w:tcPr>
          <w:p w14:paraId="23BCB18E"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18F45A59" w14:textId="77777777" w:rsidR="005D2098" w:rsidRDefault="005D2098" w:rsidP="008E2676">
            <w:pPr>
              <w:spacing w:line="460" w:lineRule="exact"/>
              <w:rPr>
                <w:rFonts w:ascii="宋体"/>
                <w:sz w:val="24"/>
                <w:szCs w:val="20"/>
              </w:rPr>
            </w:pPr>
            <w:r>
              <w:rPr>
                <w:rFonts w:ascii="宋体"/>
                <w:sz w:val="24"/>
                <w:szCs w:val="20"/>
              </w:rPr>
              <w:t>3.</w:t>
            </w:r>
            <w:r>
              <w:rPr>
                <w:rFonts w:ascii="宋体" w:hint="eastAsia"/>
                <w:sz w:val="24"/>
                <w:szCs w:val="20"/>
              </w:rPr>
              <w:t>安全会议</w:t>
            </w:r>
          </w:p>
        </w:tc>
        <w:tc>
          <w:tcPr>
            <w:tcW w:w="1365" w:type="dxa"/>
            <w:tcBorders>
              <w:top w:val="single" w:sz="6" w:space="0" w:color="auto"/>
              <w:left w:val="single" w:sz="6" w:space="0" w:color="auto"/>
              <w:bottom w:val="single" w:sz="6" w:space="0" w:color="auto"/>
              <w:right w:val="single" w:sz="6" w:space="0" w:color="auto"/>
            </w:tcBorders>
          </w:tcPr>
          <w:p w14:paraId="713ABFED"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75E1DEC1"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752B9576" w14:textId="77777777" w:rsidR="005D2098" w:rsidRDefault="005D2098" w:rsidP="008E2676">
            <w:pPr>
              <w:spacing w:line="460" w:lineRule="exact"/>
              <w:rPr>
                <w:rFonts w:ascii="宋体"/>
                <w:sz w:val="24"/>
                <w:szCs w:val="20"/>
              </w:rPr>
            </w:pPr>
          </w:p>
        </w:tc>
      </w:tr>
      <w:tr w:rsidR="005D2098" w14:paraId="1E378EE2" w14:textId="77777777" w:rsidTr="00A54B8F">
        <w:trPr>
          <w:cantSplit/>
        </w:trPr>
        <w:tc>
          <w:tcPr>
            <w:tcW w:w="735" w:type="dxa"/>
            <w:vMerge/>
            <w:tcBorders>
              <w:top w:val="single" w:sz="6" w:space="0" w:color="auto"/>
              <w:left w:val="single" w:sz="12" w:space="0" w:color="auto"/>
              <w:bottom w:val="single" w:sz="6" w:space="0" w:color="auto"/>
              <w:right w:val="single" w:sz="6" w:space="0" w:color="auto"/>
            </w:tcBorders>
          </w:tcPr>
          <w:p w14:paraId="570F7AD3"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07E7D177" w14:textId="77777777" w:rsidR="005D2098" w:rsidRDefault="005D2098" w:rsidP="008E2676">
            <w:pPr>
              <w:spacing w:line="460" w:lineRule="exact"/>
              <w:rPr>
                <w:rFonts w:ascii="宋体"/>
                <w:sz w:val="24"/>
                <w:szCs w:val="20"/>
              </w:rPr>
            </w:pPr>
            <w:r>
              <w:rPr>
                <w:rFonts w:ascii="宋体"/>
                <w:sz w:val="24"/>
                <w:szCs w:val="20"/>
              </w:rPr>
              <w:t>4.</w:t>
            </w:r>
            <w:r>
              <w:rPr>
                <w:rFonts w:ascii="宋体" w:hint="eastAsia"/>
                <w:sz w:val="24"/>
                <w:szCs w:val="20"/>
              </w:rPr>
              <w:t>安全检查</w:t>
            </w:r>
          </w:p>
        </w:tc>
        <w:tc>
          <w:tcPr>
            <w:tcW w:w="1365" w:type="dxa"/>
            <w:tcBorders>
              <w:top w:val="single" w:sz="6" w:space="0" w:color="auto"/>
              <w:left w:val="single" w:sz="6" w:space="0" w:color="auto"/>
              <w:bottom w:val="single" w:sz="6" w:space="0" w:color="auto"/>
              <w:right w:val="single" w:sz="6" w:space="0" w:color="auto"/>
            </w:tcBorders>
          </w:tcPr>
          <w:p w14:paraId="635B696B"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44E807A3"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1479C2EC" w14:textId="77777777" w:rsidR="005D2098" w:rsidRDefault="005D2098" w:rsidP="008E2676">
            <w:pPr>
              <w:spacing w:line="460" w:lineRule="exact"/>
              <w:rPr>
                <w:rFonts w:ascii="宋体"/>
                <w:sz w:val="24"/>
                <w:szCs w:val="20"/>
              </w:rPr>
            </w:pPr>
          </w:p>
        </w:tc>
      </w:tr>
      <w:tr w:rsidR="005D2098" w14:paraId="2A62482A" w14:textId="77777777" w:rsidTr="00A54B8F">
        <w:trPr>
          <w:cantSplit/>
        </w:trPr>
        <w:tc>
          <w:tcPr>
            <w:tcW w:w="735" w:type="dxa"/>
            <w:vMerge/>
            <w:tcBorders>
              <w:top w:val="single" w:sz="6" w:space="0" w:color="auto"/>
              <w:left w:val="single" w:sz="12" w:space="0" w:color="auto"/>
              <w:bottom w:val="single" w:sz="6" w:space="0" w:color="auto"/>
              <w:right w:val="single" w:sz="6" w:space="0" w:color="auto"/>
            </w:tcBorders>
          </w:tcPr>
          <w:p w14:paraId="547141F3"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17FBFCEB" w14:textId="77777777" w:rsidR="005D2098" w:rsidRDefault="005D2098" w:rsidP="008E2676">
            <w:pPr>
              <w:spacing w:line="460" w:lineRule="exact"/>
              <w:rPr>
                <w:rFonts w:ascii="宋体"/>
                <w:sz w:val="24"/>
                <w:szCs w:val="20"/>
              </w:rPr>
            </w:pPr>
            <w:r>
              <w:rPr>
                <w:rFonts w:ascii="宋体"/>
                <w:sz w:val="24"/>
                <w:szCs w:val="20"/>
              </w:rPr>
              <w:t>5.</w:t>
            </w:r>
            <w:r>
              <w:rPr>
                <w:rFonts w:ascii="宋体" w:hint="eastAsia"/>
                <w:sz w:val="24"/>
                <w:szCs w:val="20"/>
              </w:rPr>
              <w:t>安全促进</w:t>
            </w:r>
          </w:p>
        </w:tc>
        <w:tc>
          <w:tcPr>
            <w:tcW w:w="1365" w:type="dxa"/>
            <w:tcBorders>
              <w:top w:val="single" w:sz="6" w:space="0" w:color="auto"/>
              <w:left w:val="single" w:sz="6" w:space="0" w:color="auto"/>
              <w:bottom w:val="single" w:sz="6" w:space="0" w:color="auto"/>
              <w:right w:val="single" w:sz="6" w:space="0" w:color="auto"/>
            </w:tcBorders>
          </w:tcPr>
          <w:p w14:paraId="39227D97"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7B38E8DC"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514A4C69" w14:textId="77777777" w:rsidR="005D2098" w:rsidRDefault="005D2098" w:rsidP="008E2676">
            <w:pPr>
              <w:spacing w:line="460" w:lineRule="exact"/>
              <w:rPr>
                <w:rFonts w:ascii="宋体"/>
                <w:sz w:val="24"/>
                <w:szCs w:val="20"/>
              </w:rPr>
            </w:pPr>
          </w:p>
        </w:tc>
      </w:tr>
      <w:tr w:rsidR="005D2098" w14:paraId="2FF0D793" w14:textId="77777777" w:rsidTr="00A54B8F">
        <w:trPr>
          <w:cantSplit/>
        </w:trPr>
        <w:tc>
          <w:tcPr>
            <w:tcW w:w="735" w:type="dxa"/>
            <w:vMerge/>
            <w:tcBorders>
              <w:top w:val="single" w:sz="6" w:space="0" w:color="auto"/>
              <w:left w:val="single" w:sz="12" w:space="0" w:color="auto"/>
              <w:bottom w:val="single" w:sz="6" w:space="0" w:color="auto"/>
              <w:right w:val="single" w:sz="6" w:space="0" w:color="auto"/>
            </w:tcBorders>
          </w:tcPr>
          <w:p w14:paraId="17773BF1"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5443475E" w14:textId="77777777" w:rsidR="005D2098" w:rsidRDefault="005D2098" w:rsidP="008E2676">
            <w:pPr>
              <w:spacing w:line="460" w:lineRule="exact"/>
              <w:rPr>
                <w:rFonts w:ascii="宋体"/>
                <w:sz w:val="24"/>
                <w:szCs w:val="20"/>
              </w:rPr>
            </w:pPr>
            <w:r>
              <w:rPr>
                <w:rFonts w:ascii="宋体"/>
                <w:sz w:val="24"/>
                <w:szCs w:val="20"/>
              </w:rPr>
              <w:t>6.</w:t>
            </w:r>
            <w:r>
              <w:rPr>
                <w:rFonts w:ascii="宋体" w:hint="eastAsia"/>
                <w:sz w:val="24"/>
                <w:szCs w:val="20"/>
              </w:rPr>
              <w:t>监察人员与雇员的安全交流</w:t>
            </w:r>
          </w:p>
        </w:tc>
        <w:tc>
          <w:tcPr>
            <w:tcW w:w="1365" w:type="dxa"/>
            <w:tcBorders>
              <w:top w:val="single" w:sz="6" w:space="0" w:color="auto"/>
              <w:left w:val="single" w:sz="6" w:space="0" w:color="auto"/>
              <w:bottom w:val="single" w:sz="6" w:space="0" w:color="auto"/>
              <w:right w:val="single" w:sz="6" w:space="0" w:color="auto"/>
            </w:tcBorders>
          </w:tcPr>
          <w:p w14:paraId="3415D18B"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441486A8"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627EA79B" w14:textId="77777777" w:rsidR="005D2098" w:rsidRDefault="005D2098" w:rsidP="008E2676">
            <w:pPr>
              <w:spacing w:line="460" w:lineRule="exact"/>
              <w:rPr>
                <w:rFonts w:ascii="宋体"/>
                <w:sz w:val="24"/>
                <w:szCs w:val="20"/>
              </w:rPr>
            </w:pPr>
          </w:p>
        </w:tc>
      </w:tr>
      <w:tr w:rsidR="005D2098" w14:paraId="255C1918" w14:textId="77777777" w:rsidTr="00A54B8F">
        <w:trPr>
          <w:cantSplit/>
        </w:trPr>
        <w:tc>
          <w:tcPr>
            <w:tcW w:w="735" w:type="dxa"/>
            <w:vMerge/>
            <w:tcBorders>
              <w:top w:val="single" w:sz="6" w:space="0" w:color="auto"/>
              <w:left w:val="single" w:sz="12" w:space="0" w:color="auto"/>
              <w:bottom w:val="single" w:sz="6" w:space="0" w:color="auto"/>
              <w:right w:val="single" w:sz="6" w:space="0" w:color="auto"/>
            </w:tcBorders>
          </w:tcPr>
          <w:p w14:paraId="458AFC51"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7FFE8810" w14:textId="77777777" w:rsidR="005D2098" w:rsidRDefault="005D2098" w:rsidP="008E2676">
            <w:pPr>
              <w:spacing w:line="460" w:lineRule="exact"/>
              <w:rPr>
                <w:rFonts w:ascii="宋体"/>
                <w:sz w:val="24"/>
                <w:szCs w:val="20"/>
              </w:rPr>
            </w:pPr>
            <w:r>
              <w:rPr>
                <w:rFonts w:ascii="宋体"/>
                <w:sz w:val="24"/>
                <w:szCs w:val="20"/>
              </w:rPr>
              <w:t>7.</w:t>
            </w:r>
            <w:r>
              <w:rPr>
                <w:rFonts w:ascii="宋体" w:hint="eastAsia"/>
                <w:sz w:val="24"/>
                <w:szCs w:val="20"/>
              </w:rPr>
              <w:t>应急演习</w:t>
            </w:r>
          </w:p>
        </w:tc>
        <w:tc>
          <w:tcPr>
            <w:tcW w:w="1365" w:type="dxa"/>
            <w:tcBorders>
              <w:top w:val="single" w:sz="6" w:space="0" w:color="auto"/>
              <w:left w:val="single" w:sz="6" w:space="0" w:color="auto"/>
              <w:bottom w:val="single" w:sz="6" w:space="0" w:color="auto"/>
              <w:right w:val="single" w:sz="6" w:space="0" w:color="auto"/>
            </w:tcBorders>
          </w:tcPr>
          <w:p w14:paraId="62B6C971"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195AE92B"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4FAFC66D" w14:textId="77777777" w:rsidR="005D2098" w:rsidRDefault="005D2098" w:rsidP="008E2676">
            <w:pPr>
              <w:spacing w:line="460" w:lineRule="exact"/>
              <w:rPr>
                <w:rFonts w:ascii="宋体"/>
                <w:sz w:val="24"/>
                <w:szCs w:val="20"/>
              </w:rPr>
            </w:pPr>
          </w:p>
        </w:tc>
      </w:tr>
      <w:tr w:rsidR="005D2098" w14:paraId="52395F39" w14:textId="77777777" w:rsidTr="00A54B8F">
        <w:trPr>
          <w:cantSplit/>
        </w:trPr>
        <w:tc>
          <w:tcPr>
            <w:tcW w:w="735" w:type="dxa"/>
            <w:vMerge/>
            <w:tcBorders>
              <w:top w:val="single" w:sz="6" w:space="0" w:color="auto"/>
              <w:left w:val="single" w:sz="12" w:space="0" w:color="auto"/>
              <w:bottom w:val="single" w:sz="6" w:space="0" w:color="auto"/>
              <w:right w:val="single" w:sz="6" w:space="0" w:color="auto"/>
            </w:tcBorders>
          </w:tcPr>
          <w:p w14:paraId="593B6ADC"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577F5C27" w14:textId="77777777" w:rsidR="005D2098" w:rsidRDefault="005D2098" w:rsidP="008E2676">
            <w:pPr>
              <w:spacing w:line="460" w:lineRule="exact"/>
              <w:rPr>
                <w:rFonts w:ascii="宋体"/>
                <w:sz w:val="24"/>
                <w:szCs w:val="20"/>
              </w:rPr>
            </w:pPr>
            <w:r>
              <w:rPr>
                <w:rFonts w:ascii="宋体"/>
                <w:sz w:val="24"/>
                <w:szCs w:val="20"/>
              </w:rPr>
              <w:t>8.</w:t>
            </w:r>
            <w:r>
              <w:rPr>
                <w:rFonts w:ascii="宋体" w:hint="eastAsia"/>
                <w:sz w:val="24"/>
                <w:szCs w:val="20"/>
              </w:rPr>
              <w:t>事故调查和报告</w:t>
            </w:r>
          </w:p>
        </w:tc>
        <w:tc>
          <w:tcPr>
            <w:tcW w:w="1365" w:type="dxa"/>
            <w:tcBorders>
              <w:top w:val="single" w:sz="6" w:space="0" w:color="auto"/>
              <w:left w:val="single" w:sz="6" w:space="0" w:color="auto"/>
              <w:bottom w:val="single" w:sz="6" w:space="0" w:color="auto"/>
              <w:right w:val="single" w:sz="6" w:space="0" w:color="auto"/>
            </w:tcBorders>
          </w:tcPr>
          <w:p w14:paraId="4BFF2307"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15EF9BBD"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24364D1F" w14:textId="77777777" w:rsidR="005D2098" w:rsidRDefault="005D2098" w:rsidP="008E2676">
            <w:pPr>
              <w:spacing w:line="460" w:lineRule="exact"/>
              <w:rPr>
                <w:rFonts w:ascii="宋体"/>
                <w:sz w:val="24"/>
                <w:szCs w:val="20"/>
              </w:rPr>
            </w:pPr>
          </w:p>
        </w:tc>
      </w:tr>
      <w:tr w:rsidR="005D2098" w14:paraId="3D4FF2B7" w14:textId="77777777" w:rsidTr="00A54B8F">
        <w:trPr>
          <w:cantSplit/>
        </w:trPr>
        <w:tc>
          <w:tcPr>
            <w:tcW w:w="735" w:type="dxa"/>
            <w:vMerge w:val="restart"/>
            <w:tcBorders>
              <w:top w:val="single" w:sz="6" w:space="0" w:color="auto"/>
              <w:left w:val="single" w:sz="12" w:space="0" w:color="auto"/>
              <w:bottom w:val="single" w:sz="6" w:space="0" w:color="auto"/>
              <w:right w:val="single" w:sz="6" w:space="0" w:color="auto"/>
            </w:tcBorders>
            <w:vAlign w:val="center"/>
          </w:tcPr>
          <w:p w14:paraId="7E06FA0D" w14:textId="77777777" w:rsidR="005D2098" w:rsidRDefault="005D2098" w:rsidP="008E2676">
            <w:pPr>
              <w:spacing w:line="460" w:lineRule="exact"/>
              <w:jc w:val="center"/>
              <w:rPr>
                <w:rFonts w:ascii="宋体"/>
                <w:sz w:val="24"/>
                <w:szCs w:val="20"/>
              </w:rPr>
            </w:pPr>
            <w:r>
              <w:rPr>
                <w:rFonts w:ascii="宋体" w:hint="eastAsia"/>
                <w:sz w:val="24"/>
                <w:szCs w:val="20"/>
              </w:rPr>
              <w:t>安</w:t>
            </w:r>
          </w:p>
          <w:p w14:paraId="6CB3B796" w14:textId="77777777" w:rsidR="005D2098" w:rsidRDefault="005D2098" w:rsidP="008E2676">
            <w:pPr>
              <w:spacing w:line="460" w:lineRule="exact"/>
              <w:jc w:val="center"/>
              <w:rPr>
                <w:rFonts w:ascii="宋体"/>
                <w:sz w:val="24"/>
                <w:szCs w:val="20"/>
              </w:rPr>
            </w:pPr>
            <w:r>
              <w:rPr>
                <w:rFonts w:ascii="宋体" w:hint="eastAsia"/>
                <w:sz w:val="24"/>
                <w:szCs w:val="20"/>
              </w:rPr>
              <w:t>全</w:t>
            </w:r>
          </w:p>
          <w:p w14:paraId="4596E0DD" w14:textId="77777777" w:rsidR="005D2098" w:rsidRDefault="005D2098" w:rsidP="008E2676">
            <w:pPr>
              <w:spacing w:line="460" w:lineRule="exact"/>
              <w:jc w:val="center"/>
              <w:rPr>
                <w:rFonts w:ascii="宋体"/>
                <w:sz w:val="24"/>
                <w:szCs w:val="20"/>
              </w:rPr>
            </w:pPr>
            <w:r>
              <w:rPr>
                <w:rFonts w:ascii="宋体" w:hint="eastAsia"/>
                <w:sz w:val="24"/>
                <w:szCs w:val="20"/>
              </w:rPr>
              <w:t>表</w:t>
            </w:r>
          </w:p>
          <w:p w14:paraId="483D635D" w14:textId="77777777" w:rsidR="005D2098" w:rsidRDefault="005D2098" w:rsidP="008E2676">
            <w:pPr>
              <w:spacing w:line="460" w:lineRule="exact"/>
              <w:jc w:val="center"/>
              <w:rPr>
                <w:rFonts w:ascii="宋体"/>
                <w:sz w:val="24"/>
                <w:szCs w:val="20"/>
              </w:rPr>
            </w:pPr>
            <w:r>
              <w:rPr>
                <w:rFonts w:ascii="宋体" w:hint="eastAsia"/>
                <w:sz w:val="24"/>
                <w:szCs w:val="20"/>
              </w:rPr>
              <w:t>现</w:t>
            </w:r>
          </w:p>
        </w:tc>
        <w:tc>
          <w:tcPr>
            <w:tcW w:w="4410" w:type="dxa"/>
            <w:tcBorders>
              <w:top w:val="single" w:sz="6" w:space="0" w:color="auto"/>
              <w:left w:val="single" w:sz="6" w:space="0" w:color="auto"/>
              <w:bottom w:val="single" w:sz="6" w:space="0" w:color="auto"/>
              <w:right w:val="single" w:sz="6" w:space="0" w:color="auto"/>
            </w:tcBorders>
          </w:tcPr>
          <w:p w14:paraId="7619C1E5" w14:textId="77777777" w:rsidR="005D2098" w:rsidRDefault="005D2098" w:rsidP="008E2676">
            <w:pPr>
              <w:spacing w:line="460" w:lineRule="exact"/>
              <w:rPr>
                <w:rFonts w:ascii="宋体"/>
                <w:sz w:val="24"/>
                <w:szCs w:val="20"/>
              </w:rPr>
            </w:pPr>
            <w:r>
              <w:rPr>
                <w:rFonts w:ascii="宋体"/>
                <w:sz w:val="24"/>
                <w:szCs w:val="20"/>
              </w:rPr>
              <w:t>1.</w:t>
            </w:r>
            <w:r>
              <w:rPr>
                <w:rFonts w:ascii="宋体" w:hint="eastAsia"/>
                <w:sz w:val="24"/>
                <w:szCs w:val="20"/>
              </w:rPr>
              <w:t>现场医务护理的伤病数量</w:t>
            </w:r>
          </w:p>
        </w:tc>
        <w:tc>
          <w:tcPr>
            <w:tcW w:w="4200" w:type="dxa"/>
            <w:gridSpan w:val="3"/>
            <w:vMerge w:val="restart"/>
            <w:tcBorders>
              <w:top w:val="single" w:sz="6" w:space="0" w:color="auto"/>
              <w:left w:val="single" w:sz="6" w:space="0" w:color="auto"/>
              <w:bottom w:val="single" w:sz="6" w:space="0" w:color="auto"/>
              <w:right w:val="single" w:sz="12" w:space="0" w:color="auto"/>
            </w:tcBorders>
          </w:tcPr>
          <w:p w14:paraId="55306999" w14:textId="77777777" w:rsidR="005D2098" w:rsidRDefault="005D2098" w:rsidP="008E2676">
            <w:pPr>
              <w:spacing w:line="460" w:lineRule="exact"/>
              <w:rPr>
                <w:rFonts w:ascii="宋体"/>
                <w:sz w:val="24"/>
                <w:szCs w:val="20"/>
              </w:rPr>
            </w:pPr>
          </w:p>
        </w:tc>
      </w:tr>
      <w:tr w:rsidR="005D2098" w14:paraId="66FA71DD" w14:textId="77777777" w:rsidTr="00A54B8F">
        <w:trPr>
          <w:cantSplit/>
        </w:trPr>
        <w:tc>
          <w:tcPr>
            <w:tcW w:w="735" w:type="dxa"/>
            <w:vMerge/>
            <w:tcBorders>
              <w:top w:val="single" w:sz="6" w:space="0" w:color="auto"/>
              <w:left w:val="single" w:sz="12" w:space="0" w:color="auto"/>
              <w:bottom w:val="single" w:sz="6" w:space="0" w:color="auto"/>
              <w:right w:val="single" w:sz="6" w:space="0" w:color="auto"/>
            </w:tcBorders>
          </w:tcPr>
          <w:p w14:paraId="3F1F320B"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2ACFA87D" w14:textId="77777777" w:rsidR="005D2098" w:rsidRDefault="005D2098" w:rsidP="008E2676">
            <w:pPr>
              <w:spacing w:line="460" w:lineRule="exact"/>
              <w:rPr>
                <w:rFonts w:ascii="宋体"/>
                <w:sz w:val="24"/>
                <w:szCs w:val="20"/>
              </w:rPr>
            </w:pPr>
            <w:r>
              <w:rPr>
                <w:rFonts w:ascii="宋体"/>
                <w:sz w:val="24"/>
                <w:szCs w:val="20"/>
              </w:rPr>
              <w:t>2.</w:t>
            </w:r>
            <w:r>
              <w:rPr>
                <w:rFonts w:ascii="宋体" w:hint="eastAsia"/>
                <w:sz w:val="24"/>
                <w:szCs w:val="20"/>
              </w:rPr>
              <w:t>可记录伤病的数量</w:t>
            </w:r>
          </w:p>
        </w:tc>
        <w:tc>
          <w:tcPr>
            <w:tcW w:w="4200" w:type="dxa"/>
            <w:gridSpan w:val="3"/>
            <w:vMerge/>
            <w:tcBorders>
              <w:top w:val="single" w:sz="6" w:space="0" w:color="auto"/>
              <w:left w:val="single" w:sz="6" w:space="0" w:color="auto"/>
              <w:bottom w:val="single" w:sz="6" w:space="0" w:color="auto"/>
              <w:right w:val="single" w:sz="12" w:space="0" w:color="auto"/>
            </w:tcBorders>
          </w:tcPr>
          <w:p w14:paraId="7B7F8ABD" w14:textId="77777777" w:rsidR="005D2098" w:rsidRDefault="005D2098" w:rsidP="008E2676">
            <w:pPr>
              <w:spacing w:line="460" w:lineRule="exact"/>
              <w:rPr>
                <w:rFonts w:ascii="宋体"/>
                <w:sz w:val="24"/>
                <w:szCs w:val="20"/>
              </w:rPr>
            </w:pPr>
          </w:p>
        </w:tc>
      </w:tr>
      <w:tr w:rsidR="005D2098" w14:paraId="341D4B91" w14:textId="77777777" w:rsidTr="00A54B8F">
        <w:trPr>
          <w:cantSplit/>
        </w:trPr>
        <w:tc>
          <w:tcPr>
            <w:tcW w:w="735" w:type="dxa"/>
            <w:vMerge/>
            <w:tcBorders>
              <w:top w:val="single" w:sz="6" w:space="0" w:color="auto"/>
              <w:left w:val="single" w:sz="12" w:space="0" w:color="auto"/>
              <w:bottom w:val="single" w:sz="6" w:space="0" w:color="auto"/>
              <w:right w:val="single" w:sz="6" w:space="0" w:color="auto"/>
            </w:tcBorders>
          </w:tcPr>
          <w:p w14:paraId="30EF1935"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5FA6CBA3" w14:textId="77777777" w:rsidR="005D2098" w:rsidRDefault="005D2098" w:rsidP="008E2676">
            <w:pPr>
              <w:spacing w:line="460" w:lineRule="exact"/>
              <w:rPr>
                <w:rFonts w:ascii="宋体"/>
                <w:sz w:val="24"/>
                <w:szCs w:val="20"/>
              </w:rPr>
            </w:pPr>
            <w:r>
              <w:rPr>
                <w:rFonts w:ascii="宋体"/>
                <w:sz w:val="24"/>
                <w:szCs w:val="20"/>
              </w:rPr>
              <w:t>3.</w:t>
            </w:r>
            <w:r>
              <w:rPr>
                <w:rFonts w:ascii="宋体" w:hint="eastAsia"/>
                <w:sz w:val="24"/>
                <w:szCs w:val="20"/>
              </w:rPr>
              <w:t>损失工作日事故的数量</w:t>
            </w:r>
          </w:p>
        </w:tc>
        <w:tc>
          <w:tcPr>
            <w:tcW w:w="4200" w:type="dxa"/>
            <w:gridSpan w:val="3"/>
            <w:vMerge/>
            <w:tcBorders>
              <w:top w:val="single" w:sz="6" w:space="0" w:color="auto"/>
              <w:left w:val="single" w:sz="6" w:space="0" w:color="auto"/>
              <w:bottom w:val="single" w:sz="6" w:space="0" w:color="auto"/>
              <w:right w:val="single" w:sz="12" w:space="0" w:color="auto"/>
            </w:tcBorders>
          </w:tcPr>
          <w:p w14:paraId="1CDF0DB3" w14:textId="77777777" w:rsidR="005D2098" w:rsidRDefault="005D2098" w:rsidP="008E2676">
            <w:pPr>
              <w:spacing w:line="460" w:lineRule="exact"/>
              <w:rPr>
                <w:rFonts w:ascii="宋体"/>
                <w:sz w:val="24"/>
                <w:szCs w:val="20"/>
              </w:rPr>
            </w:pPr>
          </w:p>
        </w:tc>
      </w:tr>
      <w:tr w:rsidR="005D2098" w14:paraId="6489806C" w14:textId="77777777" w:rsidTr="00A54B8F">
        <w:trPr>
          <w:cantSplit/>
        </w:trPr>
        <w:tc>
          <w:tcPr>
            <w:tcW w:w="735" w:type="dxa"/>
            <w:vMerge/>
            <w:tcBorders>
              <w:top w:val="single" w:sz="6" w:space="0" w:color="auto"/>
              <w:left w:val="single" w:sz="12" w:space="0" w:color="auto"/>
              <w:bottom w:val="single" w:sz="6" w:space="0" w:color="auto"/>
              <w:right w:val="single" w:sz="6" w:space="0" w:color="auto"/>
            </w:tcBorders>
          </w:tcPr>
          <w:p w14:paraId="62E8D4B6"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19353E8F" w14:textId="77777777" w:rsidR="005D2098" w:rsidRDefault="005D2098" w:rsidP="008E2676">
            <w:pPr>
              <w:spacing w:line="460" w:lineRule="exact"/>
              <w:rPr>
                <w:rFonts w:ascii="宋体"/>
                <w:sz w:val="24"/>
                <w:szCs w:val="20"/>
              </w:rPr>
            </w:pPr>
            <w:r>
              <w:rPr>
                <w:rFonts w:ascii="宋体"/>
                <w:sz w:val="24"/>
                <w:szCs w:val="20"/>
              </w:rPr>
              <w:t>4.</w:t>
            </w:r>
            <w:r>
              <w:rPr>
                <w:rFonts w:ascii="宋体" w:hint="eastAsia"/>
                <w:sz w:val="24"/>
                <w:szCs w:val="20"/>
              </w:rPr>
              <w:t>设备损坏事故的数量</w:t>
            </w:r>
          </w:p>
        </w:tc>
        <w:tc>
          <w:tcPr>
            <w:tcW w:w="4200" w:type="dxa"/>
            <w:gridSpan w:val="3"/>
            <w:vMerge/>
            <w:tcBorders>
              <w:top w:val="single" w:sz="6" w:space="0" w:color="auto"/>
              <w:left w:val="single" w:sz="6" w:space="0" w:color="auto"/>
              <w:bottom w:val="single" w:sz="6" w:space="0" w:color="auto"/>
              <w:right w:val="single" w:sz="12" w:space="0" w:color="auto"/>
            </w:tcBorders>
          </w:tcPr>
          <w:p w14:paraId="2AADB1C4" w14:textId="77777777" w:rsidR="005D2098" w:rsidRDefault="005D2098" w:rsidP="008E2676">
            <w:pPr>
              <w:spacing w:line="460" w:lineRule="exact"/>
              <w:rPr>
                <w:rFonts w:ascii="宋体"/>
                <w:sz w:val="24"/>
                <w:szCs w:val="20"/>
              </w:rPr>
            </w:pPr>
          </w:p>
        </w:tc>
      </w:tr>
      <w:tr w:rsidR="005D2098" w14:paraId="674A1200" w14:textId="77777777" w:rsidTr="00A54B8F">
        <w:trPr>
          <w:cantSplit/>
        </w:trPr>
        <w:tc>
          <w:tcPr>
            <w:tcW w:w="735" w:type="dxa"/>
            <w:vMerge/>
            <w:tcBorders>
              <w:top w:val="single" w:sz="6" w:space="0" w:color="auto"/>
              <w:left w:val="single" w:sz="12" w:space="0" w:color="auto"/>
              <w:bottom w:val="single" w:sz="6" w:space="0" w:color="auto"/>
              <w:right w:val="single" w:sz="6" w:space="0" w:color="auto"/>
            </w:tcBorders>
          </w:tcPr>
          <w:p w14:paraId="0A108F5F"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3858E4B6" w14:textId="77777777" w:rsidR="005D2098" w:rsidRDefault="005D2098" w:rsidP="008E2676">
            <w:pPr>
              <w:spacing w:line="460" w:lineRule="exact"/>
              <w:rPr>
                <w:rFonts w:ascii="宋体"/>
                <w:sz w:val="24"/>
                <w:szCs w:val="20"/>
              </w:rPr>
            </w:pPr>
            <w:r>
              <w:rPr>
                <w:rFonts w:ascii="宋体"/>
                <w:sz w:val="24"/>
                <w:szCs w:val="20"/>
              </w:rPr>
              <w:t>5.</w:t>
            </w:r>
            <w:r>
              <w:rPr>
                <w:rFonts w:ascii="宋体" w:hint="eastAsia"/>
                <w:sz w:val="24"/>
                <w:szCs w:val="20"/>
              </w:rPr>
              <w:t>违章事故的数量</w:t>
            </w:r>
          </w:p>
        </w:tc>
        <w:tc>
          <w:tcPr>
            <w:tcW w:w="4200" w:type="dxa"/>
            <w:gridSpan w:val="3"/>
            <w:vMerge/>
            <w:tcBorders>
              <w:top w:val="single" w:sz="6" w:space="0" w:color="auto"/>
              <w:left w:val="single" w:sz="6" w:space="0" w:color="auto"/>
              <w:bottom w:val="single" w:sz="6" w:space="0" w:color="auto"/>
              <w:right w:val="single" w:sz="12" w:space="0" w:color="auto"/>
            </w:tcBorders>
          </w:tcPr>
          <w:p w14:paraId="454AF29C" w14:textId="77777777" w:rsidR="005D2098" w:rsidRDefault="005D2098" w:rsidP="008E2676">
            <w:pPr>
              <w:spacing w:line="460" w:lineRule="exact"/>
              <w:rPr>
                <w:rFonts w:ascii="宋体"/>
                <w:sz w:val="24"/>
                <w:szCs w:val="20"/>
              </w:rPr>
            </w:pPr>
          </w:p>
        </w:tc>
      </w:tr>
    </w:tbl>
    <w:p w14:paraId="1FA18735" w14:textId="77777777" w:rsidR="00A43012" w:rsidRDefault="005D2098" w:rsidP="00CD53D6">
      <w:r>
        <w:rPr>
          <w:rFonts w:ascii="宋体" w:hAnsi="宋体" w:hint="eastAsia"/>
          <w:szCs w:val="20"/>
        </w:rPr>
        <w:t>评审部门</w:t>
      </w:r>
      <w:r>
        <w:rPr>
          <w:rFonts w:ascii="宋体" w:hAnsi="宋体"/>
          <w:szCs w:val="20"/>
        </w:rPr>
        <w:t xml:space="preserve">:                        </w:t>
      </w:r>
      <w:r>
        <w:rPr>
          <w:rFonts w:ascii="宋体" w:hAnsi="宋体" w:hint="eastAsia"/>
          <w:szCs w:val="20"/>
        </w:rPr>
        <w:t>记录人</w:t>
      </w:r>
      <w:r>
        <w:rPr>
          <w:rFonts w:ascii="宋体" w:hAnsi="宋体"/>
          <w:szCs w:val="20"/>
        </w:rPr>
        <w:t xml:space="preserve">:                  </w:t>
      </w:r>
      <w:r>
        <w:rPr>
          <w:rFonts w:ascii="宋体" w:hAnsi="宋体" w:hint="eastAsia"/>
          <w:szCs w:val="20"/>
        </w:rPr>
        <w:t>年</w:t>
      </w:r>
      <w:r>
        <w:rPr>
          <w:rFonts w:ascii="宋体" w:hAnsi="宋体"/>
          <w:szCs w:val="20"/>
        </w:rPr>
        <w:t xml:space="preserve">    </w:t>
      </w:r>
      <w:r>
        <w:rPr>
          <w:rFonts w:ascii="宋体" w:hAnsi="宋体" w:hint="eastAsia"/>
          <w:szCs w:val="20"/>
        </w:rPr>
        <w:t>月</w:t>
      </w:r>
      <w:r>
        <w:rPr>
          <w:rFonts w:ascii="宋体" w:hAnsi="宋体"/>
          <w:szCs w:val="20"/>
        </w:rPr>
        <w:t xml:space="preserve">    </w:t>
      </w:r>
      <w:r>
        <w:rPr>
          <w:rFonts w:ascii="宋体" w:hAnsi="宋体" w:hint="eastAsia"/>
          <w:szCs w:val="20"/>
        </w:rPr>
        <w:t>日</w:t>
      </w:r>
    </w:p>
    <w:p w14:paraId="12CCC3BD" w14:textId="77777777" w:rsidR="00A43012" w:rsidRDefault="00A43012" w:rsidP="00CD53D6"/>
    <w:p w14:paraId="547DE813" w14:textId="77777777" w:rsidR="00A43012" w:rsidRDefault="00A43012" w:rsidP="00CD53D6"/>
    <w:p w14:paraId="7D3D0680" w14:textId="77777777" w:rsidR="00A43012" w:rsidRDefault="00A43012" w:rsidP="00CD53D6"/>
    <w:p w14:paraId="292F6865" w14:textId="77777777" w:rsidR="00530237" w:rsidRPr="00A54B8F" w:rsidRDefault="002810E3" w:rsidP="00A54B8F">
      <w:pPr>
        <w:pStyle w:val="12"/>
        <w:spacing w:before="0" w:after="0" w:line="460" w:lineRule="exact"/>
        <w:ind w:left="2" w:firstLineChars="466" w:firstLine="1310"/>
        <w:outlineLvl w:val="0"/>
        <w:rPr>
          <w:bCs w:val="0"/>
        </w:rPr>
      </w:pPr>
      <w:bookmarkStart w:id="189" w:name="_Toc334616248"/>
      <w:bookmarkStart w:id="190" w:name="_Toc391046385"/>
      <w:r w:rsidRPr="00A54B8F">
        <w:rPr>
          <w:rFonts w:hint="eastAsia"/>
          <w:bCs w:val="0"/>
        </w:rPr>
        <w:t>表</w:t>
      </w:r>
      <w:r w:rsidR="00530237" w:rsidRPr="00A54B8F">
        <w:rPr>
          <w:rFonts w:hint="eastAsia"/>
          <w:bCs w:val="0"/>
        </w:rPr>
        <w:t>8.1 职业危害因素识别记录</w:t>
      </w:r>
      <w:bookmarkEnd w:id="189"/>
      <w:bookmarkEnd w:id="1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4"/>
        <w:gridCol w:w="2245"/>
        <w:gridCol w:w="1971"/>
        <w:gridCol w:w="1809"/>
        <w:gridCol w:w="1735"/>
      </w:tblGrid>
      <w:tr w:rsidR="00530237" w14:paraId="0F54B0D4" w14:textId="77777777" w:rsidTr="008E2676">
        <w:trPr>
          <w:trHeight w:val="495"/>
          <w:jc w:val="center"/>
        </w:trPr>
        <w:tc>
          <w:tcPr>
            <w:tcW w:w="1704" w:type="dxa"/>
            <w:vAlign w:val="center"/>
          </w:tcPr>
          <w:p w14:paraId="1AC4A2F7" w14:textId="77777777" w:rsidR="00530237" w:rsidRDefault="00530237" w:rsidP="008E2676">
            <w:pPr>
              <w:jc w:val="center"/>
              <w:rPr>
                <w:rFonts w:ascii="宋体" w:hAnsi="宋体"/>
                <w:sz w:val="24"/>
              </w:rPr>
            </w:pPr>
            <w:r>
              <w:rPr>
                <w:rFonts w:ascii="宋体" w:hAnsi="宋体" w:hint="eastAsia"/>
                <w:sz w:val="24"/>
              </w:rPr>
              <w:t>职业危害场所</w:t>
            </w:r>
          </w:p>
        </w:tc>
        <w:tc>
          <w:tcPr>
            <w:tcW w:w="2245" w:type="dxa"/>
            <w:vAlign w:val="center"/>
          </w:tcPr>
          <w:p w14:paraId="04ACA105" w14:textId="77777777" w:rsidR="00530237" w:rsidRDefault="00530237" w:rsidP="008E2676">
            <w:pPr>
              <w:jc w:val="center"/>
              <w:rPr>
                <w:rFonts w:ascii="宋体" w:hAnsi="宋体"/>
                <w:sz w:val="24"/>
              </w:rPr>
            </w:pPr>
            <w:r>
              <w:rPr>
                <w:rFonts w:ascii="宋体" w:hAnsi="宋体" w:hint="eastAsia"/>
                <w:sz w:val="24"/>
              </w:rPr>
              <w:t>职业危害因素名称</w:t>
            </w:r>
          </w:p>
        </w:tc>
        <w:tc>
          <w:tcPr>
            <w:tcW w:w="1971" w:type="dxa"/>
            <w:vAlign w:val="center"/>
          </w:tcPr>
          <w:p w14:paraId="6DA9F4A3" w14:textId="77777777" w:rsidR="00530237" w:rsidRDefault="00530237" w:rsidP="008E2676">
            <w:pPr>
              <w:jc w:val="center"/>
              <w:rPr>
                <w:rFonts w:ascii="宋体" w:hAnsi="宋体"/>
                <w:sz w:val="24"/>
              </w:rPr>
            </w:pPr>
            <w:r>
              <w:rPr>
                <w:rFonts w:ascii="宋体" w:hAnsi="宋体" w:hint="eastAsia"/>
                <w:sz w:val="24"/>
              </w:rPr>
              <w:t>职业危害来源</w:t>
            </w:r>
          </w:p>
        </w:tc>
        <w:tc>
          <w:tcPr>
            <w:tcW w:w="1809" w:type="dxa"/>
            <w:vAlign w:val="center"/>
          </w:tcPr>
          <w:p w14:paraId="2C1AF76B" w14:textId="77777777" w:rsidR="00530237" w:rsidRDefault="00530237" w:rsidP="008E2676">
            <w:pPr>
              <w:jc w:val="center"/>
              <w:rPr>
                <w:rFonts w:ascii="宋体" w:hAnsi="宋体"/>
                <w:sz w:val="24"/>
              </w:rPr>
            </w:pPr>
            <w:r>
              <w:rPr>
                <w:rFonts w:ascii="宋体" w:hAnsi="宋体" w:hint="eastAsia"/>
                <w:sz w:val="24"/>
              </w:rPr>
              <w:t>接触职业危害人数</w:t>
            </w:r>
          </w:p>
        </w:tc>
        <w:tc>
          <w:tcPr>
            <w:tcW w:w="1735" w:type="dxa"/>
            <w:vAlign w:val="center"/>
          </w:tcPr>
          <w:p w14:paraId="2192946C" w14:textId="77777777" w:rsidR="00530237" w:rsidRDefault="00530237" w:rsidP="008E2676">
            <w:pPr>
              <w:jc w:val="center"/>
              <w:rPr>
                <w:rFonts w:ascii="宋体" w:hAnsi="宋体"/>
                <w:sz w:val="24"/>
              </w:rPr>
            </w:pPr>
            <w:r>
              <w:rPr>
                <w:rFonts w:ascii="宋体" w:hAnsi="宋体" w:hint="eastAsia"/>
                <w:sz w:val="24"/>
              </w:rPr>
              <w:t>检测日期</w:t>
            </w:r>
          </w:p>
        </w:tc>
      </w:tr>
      <w:tr w:rsidR="00530237" w14:paraId="6D53CEB4" w14:textId="77777777" w:rsidTr="008E2676">
        <w:trPr>
          <w:trHeight w:val="567"/>
          <w:jc w:val="center"/>
        </w:trPr>
        <w:tc>
          <w:tcPr>
            <w:tcW w:w="1704" w:type="dxa"/>
            <w:vAlign w:val="center"/>
          </w:tcPr>
          <w:p w14:paraId="3F107455" w14:textId="77777777" w:rsidR="00530237" w:rsidRDefault="00530237" w:rsidP="008E2676">
            <w:pPr>
              <w:jc w:val="center"/>
              <w:rPr>
                <w:rFonts w:ascii="仿宋_GB2312" w:eastAsia="仿宋_GB2312"/>
                <w:sz w:val="24"/>
              </w:rPr>
            </w:pPr>
          </w:p>
        </w:tc>
        <w:tc>
          <w:tcPr>
            <w:tcW w:w="2245" w:type="dxa"/>
            <w:vAlign w:val="center"/>
          </w:tcPr>
          <w:p w14:paraId="754BA702" w14:textId="77777777" w:rsidR="00530237" w:rsidRDefault="00530237" w:rsidP="008E2676">
            <w:pPr>
              <w:jc w:val="center"/>
              <w:rPr>
                <w:rFonts w:ascii="仿宋_GB2312" w:eastAsia="仿宋_GB2312"/>
                <w:sz w:val="24"/>
              </w:rPr>
            </w:pPr>
          </w:p>
        </w:tc>
        <w:tc>
          <w:tcPr>
            <w:tcW w:w="1971" w:type="dxa"/>
            <w:vAlign w:val="center"/>
          </w:tcPr>
          <w:p w14:paraId="7252F887" w14:textId="77777777" w:rsidR="00530237" w:rsidRDefault="00530237" w:rsidP="008E2676">
            <w:pPr>
              <w:jc w:val="center"/>
              <w:rPr>
                <w:rFonts w:ascii="仿宋_GB2312" w:eastAsia="仿宋_GB2312"/>
                <w:sz w:val="24"/>
              </w:rPr>
            </w:pPr>
          </w:p>
        </w:tc>
        <w:tc>
          <w:tcPr>
            <w:tcW w:w="1809" w:type="dxa"/>
            <w:vAlign w:val="center"/>
          </w:tcPr>
          <w:p w14:paraId="7415362C" w14:textId="77777777" w:rsidR="00530237" w:rsidRDefault="00530237" w:rsidP="008E2676">
            <w:pPr>
              <w:jc w:val="center"/>
              <w:rPr>
                <w:rFonts w:ascii="仿宋_GB2312" w:eastAsia="仿宋_GB2312"/>
                <w:sz w:val="24"/>
              </w:rPr>
            </w:pPr>
          </w:p>
        </w:tc>
        <w:tc>
          <w:tcPr>
            <w:tcW w:w="1735" w:type="dxa"/>
            <w:vAlign w:val="center"/>
          </w:tcPr>
          <w:p w14:paraId="6CCC1BCF" w14:textId="77777777" w:rsidR="00530237" w:rsidRDefault="00530237" w:rsidP="008E2676">
            <w:pPr>
              <w:jc w:val="center"/>
              <w:rPr>
                <w:rFonts w:ascii="仿宋_GB2312" w:eastAsia="仿宋_GB2312"/>
                <w:sz w:val="24"/>
              </w:rPr>
            </w:pPr>
          </w:p>
        </w:tc>
      </w:tr>
      <w:tr w:rsidR="00530237" w14:paraId="27F784D8" w14:textId="77777777" w:rsidTr="008E2676">
        <w:trPr>
          <w:trHeight w:val="567"/>
          <w:jc w:val="center"/>
        </w:trPr>
        <w:tc>
          <w:tcPr>
            <w:tcW w:w="1704" w:type="dxa"/>
            <w:vAlign w:val="center"/>
          </w:tcPr>
          <w:p w14:paraId="432DCEFE" w14:textId="77777777" w:rsidR="00530237" w:rsidRDefault="00530237" w:rsidP="008E2676">
            <w:pPr>
              <w:jc w:val="center"/>
              <w:rPr>
                <w:rFonts w:ascii="仿宋_GB2312" w:eastAsia="仿宋_GB2312"/>
                <w:sz w:val="24"/>
              </w:rPr>
            </w:pPr>
          </w:p>
        </w:tc>
        <w:tc>
          <w:tcPr>
            <w:tcW w:w="2245" w:type="dxa"/>
            <w:vAlign w:val="center"/>
          </w:tcPr>
          <w:p w14:paraId="4F6ACD00" w14:textId="77777777" w:rsidR="00530237" w:rsidRDefault="00530237" w:rsidP="008E2676">
            <w:pPr>
              <w:jc w:val="center"/>
              <w:rPr>
                <w:rFonts w:ascii="仿宋_GB2312" w:eastAsia="仿宋_GB2312"/>
                <w:sz w:val="24"/>
              </w:rPr>
            </w:pPr>
          </w:p>
        </w:tc>
        <w:tc>
          <w:tcPr>
            <w:tcW w:w="1971" w:type="dxa"/>
            <w:vAlign w:val="center"/>
          </w:tcPr>
          <w:p w14:paraId="4F4753F6" w14:textId="77777777" w:rsidR="00530237" w:rsidRDefault="00530237" w:rsidP="008E2676">
            <w:pPr>
              <w:jc w:val="center"/>
              <w:rPr>
                <w:rFonts w:ascii="仿宋_GB2312" w:eastAsia="仿宋_GB2312"/>
                <w:sz w:val="24"/>
              </w:rPr>
            </w:pPr>
          </w:p>
        </w:tc>
        <w:tc>
          <w:tcPr>
            <w:tcW w:w="1809" w:type="dxa"/>
            <w:vAlign w:val="center"/>
          </w:tcPr>
          <w:p w14:paraId="7E6CF1D5" w14:textId="77777777" w:rsidR="00530237" w:rsidRDefault="00530237" w:rsidP="008E2676">
            <w:pPr>
              <w:jc w:val="center"/>
              <w:rPr>
                <w:rFonts w:ascii="仿宋_GB2312" w:eastAsia="仿宋_GB2312"/>
                <w:sz w:val="24"/>
              </w:rPr>
            </w:pPr>
          </w:p>
        </w:tc>
        <w:tc>
          <w:tcPr>
            <w:tcW w:w="1735" w:type="dxa"/>
            <w:vAlign w:val="center"/>
          </w:tcPr>
          <w:p w14:paraId="3486870B" w14:textId="77777777" w:rsidR="00530237" w:rsidRDefault="00530237" w:rsidP="008E2676">
            <w:pPr>
              <w:jc w:val="center"/>
              <w:rPr>
                <w:rFonts w:ascii="仿宋_GB2312" w:eastAsia="仿宋_GB2312"/>
                <w:sz w:val="24"/>
              </w:rPr>
            </w:pPr>
          </w:p>
        </w:tc>
      </w:tr>
      <w:tr w:rsidR="00530237" w14:paraId="66824AA8" w14:textId="77777777" w:rsidTr="008E2676">
        <w:trPr>
          <w:trHeight w:val="567"/>
          <w:jc w:val="center"/>
        </w:trPr>
        <w:tc>
          <w:tcPr>
            <w:tcW w:w="1704" w:type="dxa"/>
            <w:vAlign w:val="center"/>
          </w:tcPr>
          <w:p w14:paraId="5DB00FC2" w14:textId="77777777" w:rsidR="00530237" w:rsidRDefault="00530237" w:rsidP="008E2676">
            <w:pPr>
              <w:jc w:val="center"/>
              <w:rPr>
                <w:rFonts w:ascii="仿宋_GB2312" w:eastAsia="仿宋_GB2312"/>
                <w:sz w:val="24"/>
              </w:rPr>
            </w:pPr>
          </w:p>
        </w:tc>
        <w:tc>
          <w:tcPr>
            <w:tcW w:w="2245" w:type="dxa"/>
            <w:vAlign w:val="center"/>
          </w:tcPr>
          <w:p w14:paraId="465975A5" w14:textId="77777777" w:rsidR="00530237" w:rsidRDefault="00530237" w:rsidP="008E2676">
            <w:pPr>
              <w:jc w:val="center"/>
              <w:rPr>
                <w:rFonts w:ascii="仿宋_GB2312" w:eastAsia="仿宋_GB2312"/>
                <w:sz w:val="24"/>
              </w:rPr>
            </w:pPr>
          </w:p>
        </w:tc>
        <w:tc>
          <w:tcPr>
            <w:tcW w:w="1971" w:type="dxa"/>
            <w:vAlign w:val="center"/>
          </w:tcPr>
          <w:p w14:paraId="7103118E" w14:textId="77777777" w:rsidR="00530237" w:rsidRDefault="00530237" w:rsidP="008E2676">
            <w:pPr>
              <w:jc w:val="center"/>
              <w:rPr>
                <w:rFonts w:ascii="仿宋_GB2312" w:eastAsia="仿宋_GB2312"/>
                <w:sz w:val="24"/>
              </w:rPr>
            </w:pPr>
          </w:p>
        </w:tc>
        <w:tc>
          <w:tcPr>
            <w:tcW w:w="1809" w:type="dxa"/>
            <w:vAlign w:val="center"/>
          </w:tcPr>
          <w:p w14:paraId="1DC573E4" w14:textId="77777777" w:rsidR="00530237" w:rsidRDefault="00530237" w:rsidP="008E2676">
            <w:pPr>
              <w:jc w:val="center"/>
              <w:rPr>
                <w:rFonts w:ascii="仿宋_GB2312" w:eastAsia="仿宋_GB2312"/>
                <w:sz w:val="24"/>
              </w:rPr>
            </w:pPr>
          </w:p>
        </w:tc>
        <w:tc>
          <w:tcPr>
            <w:tcW w:w="1735" w:type="dxa"/>
            <w:vAlign w:val="center"/>
          </w:tcPr>
          <w:p w14:paraId="3AFBBCAF" w14:textId="77777777" w:rsidR="00530237" w:rsidRDefault="00530237" w:rsidP="008E2676">
            <w:pPr>
              <w:jc w:val="center"/>
              <w:rPr>
                <w:rFonts w:ascii="仿宋_GB2312" w:eastAsia="仿宋_GB2312"/>
                <w:sz w:val="24"/>
              </w:rPr>
            </w:pPr>
          </w:p>
        </w:tc>
      </w:tr>
      <w:tr w:rsidR="00530237" w14:paraId="7C25071B" w14:textId="77777777" w:rsidTr="008E2676">
        <w:trPr>
          <w:trHeight w:val="567"/>
          <w:jc w:val="center"/>
        </w:trPr>
        <w:tc>
          <w:tcPr>
            <w:tcW w:w="1704" w:type="dxa"/>
            <w:vAlign w:val="center"/>
          </w:tcPr>
          <w:p w14:paraId="2F76FB01" w14:textId="77777777" w:rsidR="00530237" w:rsidRDefault="00530237" w:rsidP="008E2676">
            <w:pPr>
              <w:jc w:val="center"/>
              <w:rPr>
                <w:rFonts w:ascii="仿宋_GB2312" w:eastAsia="仿宋_GB2312"/>
                <w:sz w:val="24"/>
              </w:rPr>
            </w:pPr>
          </w:p>
        </w:tc>
        <w:tc>
          <w:tcPr>
            <w:tcW w:w="2245" w:type="dxa"/>
            <w:vAlign w:val="center"/>
          </w:tcPr>
          <w:p w14:paraId="02882564" w14:textId="77777777" w:rsidR="00530237" w:rsidRDefault="00530237" w:rsidP="008E2676">
            <w:pPr>
              <w:jc w:val="center"/>
              <w:rPr>
                <w:rFonts w:ascii="仿宋_GB2312" w:eastAsia="仿宋_GB2312"/>
                <w:sz w:val="24"/>
              </w:rPr>
            </w:pPr>
          </w:p>
        </w:tc>
        <w:tc>
          <w:tcPr>
            <w:tcW w:w="1971" w:type="dxa"/>
            <w:vAlign w:val="center"/>
          </w:tcPr>
          <w:p w14:paraId="3C0F2081" w14:textId="77777777" w:rsidR="00530237" w:rsidRDefault="00530237" w:rsidP="008E2676">
            <w:pPr>
              <w:jc w:val="center"/>
              <w:rPr>
                <w:rFonts w:ascii="仿宋_GB2312" w:eastAsia="仿宋_GB2312"/>
                <w:sz w:val="24"/>
              </w:rPr>
            </w:pPr>
          </w:p>
        </w:tc>
        <w:tc>
          <w:tcPr>
            <w:tcW w:w="1809" w:type="dxa"/>
            <w:vAlign w:val="center"/>
          </w:tcPr>
          <w:p w14:paraId="2B5ED107" w14:textId="77777777" w:rsidR="00530237" w:rsidRDefault="00530237" w:rsidP="008E2676">
            <w:pPr>
              <w:jc w:val="center"/>
              <w:rPr>
                <w:rFonts w:ascii="仿宋_GB2312" w:eastAsia="仿宋_GB2312"/>
                <w:sz w:val="24"/>
              </w:rPr>
            </w:pPr>
          </w:p>
        </w:tc>
        <w:tc>
          <w:tcPr>
            <w:tcW w:w="1735" w:type="dxa"/>
            <w:vAlign w:val="center"/>
          </w:tcPr>
          <w:p w14:paraId="6F85D40E" w14:textId="77777777" w:rsidR="00530237" w:rsidRDefault="00530237" w:rsidP="008E2676">
            <w:pPr>
              <w:jc w:val="center"/>
              <w:rPr>
                <w:rFonts w:ascii="仿宋_GB2312" w:eastAsia="仿宋_GB2312"/>
                <w:sz w:val="24"/>
              </w:rPr>
            </w:pPr>
          </w:p>
        </w:tc>
      </w:tr>
      <w:tr w:rsidR="00530237" w14:paraId="23E4B825" w14:textId="77777777" w:rsidTr="008E2676">
        <w:trPr>
          <w:trHeight w:val="567"/>
          <w:jc w:val="center"/>
        </w:trPr>
        <w:tc>
          <w:tcPr>
            <w:tcW w:w="1704" w:type="dxa"/>
            <w:vAlign w:val="center"/>
          </w:tcPr>
          <w:p w14:paraId="338E97E9" w14:textId="77777777" w:rsidR="00530237" w:rsidRDefault="00530237" w:rsidP="008E2676">
            <w:pPr>
              <w:jc w:val="center"/>
              <w:rPr>
                <w:rFonts w:ascii="仿宋_GB2312" w:eastAsia="仿宋_GB2312"/>
                <w:sz w:val="24"/>
              </w:rPr>
            </w:pPr>
          </w:p>
        </w:tc>
        <w:tc>
          <w:tcPr>
            <w:tcW w:w="2245" w:type="dxa"/>
            <w:vAlign w:val="center"/>
          </w:tcPr>
          <w:p w14:paraId="00669E4A" w14:textId="77777777" w:rsidR="00530237" w:rsidRDefault="00530237" w:rsidP="008E2676">
            <w:pPr>
              <w:jc w:val="center"/>
              <w:rPr>
                <w:rFonts w:ascii="仿宋_GB2312" w:eastAsia="仿宋_GB2312"/>
                <w:sz w:val="24"/>
              </w:rPr>
            </w:pPr>
          </w:p>
        </w:tc>
        <w:tc>
          <w:tcPr>
            <w:tcW w:w="1971" w:type="dxa"/>
            <w:vAlign w:val="center"/>
          </w:tcPr>
          <w:p w14:paraId="7BD32BC9" w14:textId="77777777" w:rsidR="00530237" w:rsidRDefault="00530237" w:rsidP="008E2676">
            <w:pPr>
              <w:jc w:val="center"/>
              <w:rPr>
                <w:rFonts w:ascii="仿宋_GB2312" w:eastAsia="仿宋_GB2312"/>
                <w:sz w:val="24"/>
              </w:rPr>
            </w:pPr>
          </w:p>
        </w:tc>
        <w:tc>
          <w:tcPr>
            <w:tcW w:w="1809" w:type="dxa"/>
            <w:vAlign w:val="center"/>
          </w:tcPr>
          <w:p w14:paraId="6F43B2FB" w14:textId="77777777" w:rsidR="00530237" w:rsidRDefault="00530237" w:rsidP="008E2676">
            <w:pPr>
              <w:jc w:val="center"/>
              <w:rPr>
                <w:rFonts w:ascii="仿宋_GB2312" w:eastAsia="仿宋_GB2312"/>
                <w:sz w:val="24"/>
              </w:rPr>
            </w:pPr>
          </w:p>
        </w:tc>
        <w:tc>
          <w:tcPr>
            <w:tcW w:w="1735" w:type="dxa"/>
            <w:vAlign w:val="center"/>
          </w:tcPr>
          <w:p w14:paraId="1336443E" w14:textId="77777777" w:rsidR="00530237" w:rsidRDefault="00530237" w:rsidP="008E2676">
            <w:pPr>
              <w:jc w:val="center"/>
              <w:rPr>
                <w:rFonts w:ascii="仿宋_GB2312" w:eastAsia="仿宋_GB2312"/>
                <w:sz w:val="24"/>
              </w:rPr>
            </w:pPr>
          </w:p>
        </w:tc>
      </w:tr>
      <w:tr w:rsidR="00530237" w14:paraId="40FDAA90" w14:textId="77777777" w:rsidTr="008E2676">
        <w:trPr>
          <w:trHeight w:val="567"/>
          <w:jc w:val="center"/>
        </w:trPr>
        <w:tc>
          <w:tcPr>
            <w:tcW w:w="1704" w:type="dxa"/>
            <w:vAlign w:val="center"/>
          </w:tcPr>
          <w:p w14:paraId="18793112" w14:textId="77777777" w:rsidR="00530237" w:rsidRDefault="00530237" w:rsidP="008E2676">
            <w:pPr>
              <w:jc w:val="center"/>
              <w:rPr>
                <w:rFonts w:ascii="仿宋_GB2312" w:eastAsia="仿宋_GB2312"/>
                <w:sz w:val="24"/>
              </w:rPr>
            </w:pPr>
          </w:p>
        </w:tc>
        <w:tc>
          <w:tcPr>
            <w:tcW w:w="2245" w:type="dxa"/>
            <w:vAlign w:val="center"/>
          </w:tcPr>
          <w:p w14:paraId="7C5C39E8" w14:textId="77777777" w:rsidR="00530237" w:rsidRDefault="00530237" w:rsidP="008E2676">
            <w:pPr>
              <w:jc w:val="center"/>
              <w:rPr>
                <w:rFonts w:ascii="仿宋_GB2312" w:eastAsia="仿宋_GB2312"/>
                <w:sz w:val="24"/>
              </w:rPr>
            </w:pPr>
          </w:p>
        </w:tc>
        <w:tc>
          <w:tcPr>
            <w:tcW w:w="1971" w:type="dxa"/>
            <w:vAlign w:val="center"/>
          </w:tcPr>
          <w:p w14:paraId="79266639" w14:textId="77777777" w:rsidR="00530237" w:rsidRDefault="00530237" w:rsidP="008E2676">
            <w:pPr>
              <w:jc w:val="center"/>
              <w:rPr>
                <w:rFonts w:ascii="仿宋_GB2312" w:eastAsia="仿宋_GB2312"/>
                <w:sz w:val="24"/>
              </w:rPr>
            </w:pPr>
          </w:p>
        </w:tc>
        <w:tc>
          <w:tcPr>
            <w:tcW w:w="1809" w:type="dxa"/>
            <w:vAlign w:val="center"/>
          </w:tcPr>
          <w:p w14:paraId="512C9D1B" w14:textId="77777777" w:rsidR="00530237" w:rsidRDefault="00530237" w:rsidP="008E2676">
            <w:pPr>
              <w:jc w:val="center"/>
              <w:rPr>
                <w:rFonts w:ascii="仿宋_GB2312" w:eastAsia="仿宋_GB2312"/>
                <w:sz w:val="24"/>
              </w:rPr>
            </w:pPr>
          </w:p>
        </w:tc>
        <w:tc>
          <w:tcPr>
            <w:tcW w:w="1735" w:type="dxa"/>
            <w:vAlign w:val="center"/>
          </w:tcPr>
          <w:p w14:paraId="3793ED26" w14:textId="77777777" w:rsidR="00530237" w:rsidRDefault="00530237" w:rsidP="008E2676">
            <w:pPr>
              <w:jc w:val="center"/>
              <w:rPr>
                <w:rFonts w:ascii="仿宋_GB2312" w:eastAsia="仿宋_GB2312"/>
                <w:sz w:val="24"/>
              </w:rPr>
            </w:pPr>
          </w:p>
        </w:tc>
      </w:tr>
      <w:tr w:rsidR="00530237" w14:paraId="1B7E7890" w14:textId="77777777" w:rsidTr="008E2676">
        <w:trPr>
          <w:trHeight w:val="567"/>
          <w:jc w:val="center"/>
        </w:trPr>
        <w:tc>
          <w:tcPr>
            <w:tcW w:w="1704" w:type="dxa"/>
            <w:vAlign w:val="center"/>
          </w:tcPr>
          <w:p w14:paraId="5E853565" w14:textId="77777777" w:rsidR="00530237" w:rsidRDefault="00530237" w:rsidP="008E2676">
            <w:pPr>
              <w:jc w:val="center"/>
              <w:rPr>
                <w:rFonts w:ascii="仿宋_GB2312" w:eastAsia="仿宋_GB2312"/>
                <w:sz w:val="24"/>
              </w:rPr>
            </w:pPr>
          </w:p>
        </w:tc>
        <w:tc>
          <w:tcPr>
            <w:tcW w:w="2245" w:type="dxa"/>
            <w:vAlign w:val="center"/>
          </w:tcPr>
          <w:p w14:paraId="375E50CA" w14:textId="77777777" w:rsidR="00530237" w:rsidRDefault="00530237" w:rsidP="008E2676">
            <w:pPr>
              <w:jc w:val="center"/>
              <w:rPr>
                <w:rFonts w:ascii="仿宋_GB2312" w:eastAsia="仿宋_GB2312"/>
                <w:sz w:val="24"/>
              </w:rPr>
            </w:pPr>
          </w:p>
        </w:tc>
        <w:tc>
          <w:tcPr>
            <w:tcW w:w="1971" w:type="dxa"/>
            <w:vAlign w:val="center"/>
          </w:tcPr>
          <w:p w14:paraId="384E1AD8" w14:textId="77777777" w:rsidR="00530237" w:rsidRDefault="00530237" w:rsidP="008E2676">
            <w:pPr>
              <w:jc w:val="center"/>
              <w:rPr>
                <w:rFonts w:ascii="仿宋_GB2312" w:eastAsia="仿宋_GB2312"/>
                <w:sz w:val="24"/>
              </w:rPr>
            </w:pPr>
          </w:p>
        </w:tc>
        <w:tc>
          <w:tcPr>
            <w:tcW w:w="1809" w:type="dxa"/>
            <w:vAlign w:val="center"/>
          </w:tcPr>
          <w:p w14:paraId="2768928F" w14:textId="77777777" w:rsidR="00530237" w:rsidRDefault="00530237" w:rsidP="008E2676">
            <w:pPr>
              <w:jc w:val="center"/>
              <w:rPr>
                <w:rFonts w:ascii="仿宋_GB2312" w:eastAsia="仿宋_GB2312"/>
                <w:sz w:val="24"/>
              </w:rPr>
            </w:pPr>
          </w:p>
        </w:tc>
        <w:tc>
          <w:tcPr>
            <w:tcW w:w="1735" w:type="dxa"/>
            <w:vAlign w:val="center"/>
          </w:tcPr>
          <w:p w14:paraId="71CB335D" w14:textId="77777777" w:rsidR="00530237" w:rsidRDefault="00530237" w:rsidP="008E2676">
            <w:pPr>
              <w:jc w:val="center"/>
              <w:rPr>
                <w:rFonts w:ascii="仿宋_GB2312" w:eastAsia="仿宋_GB2312"/>
                <w:sz w:val="24"/>
              </w:rPr>
            </w:pPr>
          </w:p>
        </w:tc>
      </w:tr>
      <w:tr w:rsidR="00530237" w14:paraId="21FEFA33" w14:textId="77777777" w:rsidTr="008E2676">
        <w:trPr>
          <w:trHeight w:val="567"/>
          <w:jc w:val="center"/>
        </w:trPr>
        <w:tc>
          <w:tcPr>
            <w:tcW w:w="1704" w:type="dxa"/>
            <w:vAlign w:val="center"/>
          </w:tcPr>
          <w:p w14:paraId="5DE3F6DD" w14:textId="77777777" w:rsidR="00530237" w:rsidRDefault="00530237" w:rsidP="008E2676">
            <w:pPr>
              <w:jc w:val="center"/>
              <w:rPr>
                <w:rFonts w:ascii="仿宋_GB2312" w:eastAsia="仿宋_GB2312"/>
                <w:sz w:val="24"/>
              </w:rPr>
            </w:pPr>
          </w:p>
        </w:tc>
        <w:tc>
          <w:tcPr>
            <w:tcW w:w="2245" w:type="dxa"/>
            <w:vAlign w:val="center"/>
          </w:tcPr>
          <w:p w14:paraId="0D82723A" w14:textId="77777777" w:rsidR="00530237" w:rsidRDefault="00530237" w:rsidP="008E2676">
            <w:pPr>
              <w:jc w:val="center"/>
              <w:rPr>
                <w:rFonts w:ascii="仿宋_GB2312" w:eastAsia="仿宋_GB2312"/>
                <w:sz w:val="24"/>
              </w:rPr>
            </w:pPr>
          </w:p>
        </w:tc>
        <w:tc>
          <w:tcPr>
            <w:tcW w:w="1971" w:type="dxa"/>
            <w:vAlign w:val="center"/>
          </w:tcPr>
          <w:p w14:paraId="6064CACC" w14:textId="77777777" w:rsidR="00530237" w:rsidRDefault="00530237" w:rsidP="008E2676">
            <w:pPr>
              <w:jc w:val="center"/>
              <w:rPr>
                <w:rFonts w:ascii="仿宋_GB2312" w:eastAsia="仿宋_GB2312"/>
                <w:sz w:val="24"/>
              </w:rPr>
            </w:pPr>
          </w:p>
        </w:tc>
        <w:tc>
          <w:tcPr>
            <w:tcW w:w="1809" w:type="dxa"/>
            <w:vAlign w:val="center"/>
          </w:tcPr>
          <w:p w14:paraId="15C4E900" w14:textId="77777777" w:rsidR="00530237" w:rsidRDefault="00530237" w:rsidP="008E2676">
            <w:pPr>
              <w:jc w:val="center"/>
              <w:rPr>
                <w:rFonts w:ascii="仿宋_GB2312" w:eastAsia="仿宋_GB2312"/>
                <w:sz w:val="24"/>
              </w:rPr>
            </w:pPr>
          </w:p>
        </w:tc>
        <w:tc>
          <w:tcPr>
            <w:tcW w:w="1735" w:type="dxa"/>
            <w:vAlign w:val="center"/>
          </w:tcPr>
          <w:p w14:paraId="3E2B6643" w14:textId="77777777" w:rsidR="00530237" w:rsidRDefault="00530237" w:rsidP="008E2676">
            <w:pPr>
              <w:jc w:val="center"/>
              <w:rPr>
                <w:rFonts w:ascii="仿宋_GB2312" w:eastAsia="仿宋_GB2312"/>
                <w:sz w:val="24"/>
              </w:rPr>
            </w:pPr>
          </w:p>
        </w:tc>
      </w:tr>
      <w:tr w:rsidR="00530237" w14:paraId="7C56C927" w14:textId="77777777" w:rsidTr="008E2676">
        <w:trPr>
          <w:trHeight w:val="567"/>
          <w:jc w:val="center"/>
        </w:trPr>
        <w:tc>
          <w:tcPr>
            <w:tcW w:w="1704" w:type="dxa"/>
            <w:vAlign w:val="center"/>
          </w:tcPr>
          <w:p w14:paraId="4DD1328B" w14:textId="77777777" w:rsidR="00530237" w:rsidRDefault="00530237" w:rsidP="008E2676">
            <w:pPr>
              <w:jc w:val="center"/>
              <w:rPr>
                <w:rFonts w:ascii="仿宋_GB2312" w:eastAsia="仿宋_GB2312"/>
                <w:sz w:val="24"/>
              </w:rPr>
            </w:pPr>
          </w:p>
        </w:tc>
        <w:tc>
          <w:tcPr>
            <w:tcW w:w="2245" w:type="dxa"/>
            <w:vAlign w:val="center"/>
          </w:tcPr>
          <w:p w14:paraId="6D8CEB4A" w14:textId="77777777" w:rsidR="00530237" w:rsidRDefault="00530237" w:rsidP="008E2676">
            <w:pPr>
              <w:jc w:val="center"/>
              <w:rPr>
                <w:rFonts w:ascii="仿宋_GB2312" w:eastAsia="仿宋_GB2312"/>
                <w:sz w:val="24"/>
              </w:rPr>
            </w:pPr>
          </w:p>
        </w:tc>
        <w:tc>
          <w:tcPr>
            <w:tcW w:w="1971" w:type="dxa"/>
            <w:vAlign w:val="center"/>
          </w:tcPr>
          <w:p w14:paraId="522B6C32" w14:textId="77777777" w:rsidR="00530237" w:rsidRDefault="00530237" w:rsidP="008E2676">
            <w:pPr>
              <w:jc w:val="center"/>
              <w:rPr>
                <w:rFonts w:ascii="仿宋_GB2312" w:eastAsia="仿宋_GB2312"/>
                <w:sz w:val="24"/>
              </w:rPr>
            </w:pPr>
          </w:p>
        </w:tc>
        <w:tc>
          <w:tcPr>
            <w:tcW w:w="1809" w:type="dxa"/>
            <w:vAlign w:val="center"/>
          </w:tcPr>
          <w:p w14:paraId="66E28CCF" w14:textId="77777777" w:rsidR="00530237" w:rsidRDefault="00530237" w:rsidP="008E2676">
            <w:pPr>
              <w:jc w:val="center"/>
              <w:rPr>
                <w:rFonts w:ascii="仿宋_GB2312" w:eastAsia="仿宋_GB2312"/>
                <w:sz w:val="24"/>
              </w:rPr>
            </w:pPr>
          </w:p>
        </w:tc>
        <w:tc>
          <w:tcPr>
            <w:tcW w:w="1735" w:type="dxa"/>
            <w:vAlign w:val="center"/>
          </w:tcPr>
          <w:p w14:paraId="1C40C874" w14:textId="77777777" w:rsidR="00530237" w:rsidRDefault="00530237" w:rsidP="008E2676">
            <w:pPr>
              <w:jc w:val="center"/>
              <w:rPr>
                <w:rFonts w:ascii="仿宋_GB2312" w:eastAsia="仿宋_GB2312"/>
                <w:sz w:val="24"/>
              </w:rPr>
            </w:pPr>
          </w:p>
        </w:tc>
      </w:tr>
      <w:tr w:rsidR="00530237" w14:paraId="3FED8476" w14:textId="77777777" w:rsidTr="008E2676">
        <w:trPr>
          <w:trHeight w:val="567"/>
          <w:jc w:val="center"/>
        </w:trPr>
        <w:tc>
          <w:tcPr>
            <w:tcW w:w="1704" w:type="dxa"/>
            <w:vAlign w:val="center"/>
          </w:tcPr>
          <w:p w14:paraId="286FD428" w14:textId="77777777" w:rsidR="00530237" w:rsidRDefault="00530237" w:rsidP="008E2676">
            <w:pPr>
              <w:jc w:val="center"/>
              <w:rPr>
                <w:rFonts w:ascii="仿宋_GB2312" w:eastAsia="仿宋_GB2312"/>
                <w:sz w:val="24"/>
              </w:rPr>
            </w:pPr>
          </w:p>
        </w:tc>
        <w:tc>
          <w:tcPr>
            <w:tcW w:w="2245" w:type="dxa"/>
            <w:vAlign w:val="center"/>
          </w:tcPr>
          <w:p w14:paraId="652AC717" w14:textId="77777777" w:rsidR="00530237" w:rsidRDefault="00530237" w:rsidP="008E2676">
            <w:pPr>
              <w:jc w:val="center"/>
              <w:rPr>
                <w:rFonts w:ascii="仿宋_GB2312" w:eastAsia="仿宋_GB2312"/>
                <w:sz w:val="24"/>
              </w:rPr>
            </w:pPr>
          </w:p>
        </w:tc>
        <w:tc>
          <w:tcPr>
            <w:tcW w:w="1971" w:type="dxa"/>
            <w:vAlign w:val="center"/>
          </w:tcPr>
          <w:p w14:paraId="35249EEA" w14:textId="77777777" w:rsidR="00530237" w:rsidRDefault="00530237" w:rsidP="008E2676">
            <w:pPr>
              <w:jc w:val="center"/>
              <w:rPr>
                <w:rFonts w:ascii="仿宋_GB2312" w:eastAsia="仿宋_GB2312"/>
                <w:sz w:val="24"/>
              </w:rPr>
            </w:pPr>
          </w:p>
        </w:tc>
        <w:tc>
          <w:tcPr>
            <w:tcW w:w="1809" w:type="dxa"/>
            <w:vAlign w:val="center"/>
          </w:tcPr>
          <w:p w14:paraId="58F13D84" w14:textId="77777777" w:rsidR="00530237" w:rsidRDefault="00530237" w:rsidP="008E2676">
            <w:pPr>
              <w:jc w:val="center"/>
              <w:rPr>
                <w:rFonts w:ascii="仿宋_GB2312" w:eastAsia="仿宋_GB2312"/>
                <w:sz w:val="24"/>
              </w:rPr>
            </w:pPr>
          </w:p>
        </w:tc>
        <w:tc>
          <w:tcPr>
            <w:tcW w:w="1735" w:type="dxa"/>
            <w:vAlign w:val="center"/>
          </w:tcPr>
          <w:p w14:paraId="39D1C7DF" w14:textId="77777777" w:rsidR="00530237" w:rsidRDefault="00530237" w:rsidP="008E2676">
            <w:pPr>
              <w:jc w:val="center"/>
              <w:rPr>
                <w:rFonts w:ascii="仿宋_GB2312" w:eastAsia="仿宋_GB2312"/>
                <w:sz w:val="24"/>
              </w:rPr>
            </w:pPr>
          </w:p>
        </w:tc>
      </w:tr>
      <w:tr w:rsidR="00530237" w14:paraId="4ED72885" w14:textId="77777777" w:rsidTr="008E2676">
        <w:trPr>
          <w:trHeight w:val="567"/>
          <w:jc w:val="center"/>
        </w:trPr>
        <w:tc>
          <w:tcPr>
            <w:tcW w:w="1704" w:type="dxa"/>
            <w:vAlign w:val="center"/>
          </w:tcPr>
          <w:p w14:paraId="15FF8387" w14:textId="77777777" w:rsidR="00530237" w:rsidRDefault="00530237" w:rsidP="008E2676">
            <w:pPr>
              <w:jc w:val="center"/>
              <w:rPr>
                <w:rFonts w:ascii="仿宋_GB2312" w:eastAsia="仿宋_GB2312"/>
                <w:sz w:val="24"/>
              </w:rPr>
            </w:pPr>
          </w:p>
        </w:tc>
        <w:tc>
          <w:tcPr>
            <w:tcW w:w="2245" w:type="dxa"/>
            <w:vAlign w:val="center"/>
          </w:tcPr>
          <w:p w14:paraId="066591A9" w14:textId="77777777" w:rsidR="00530237" w:rsidRDefault="00530237" w:rsidP="008E2676">
            <w:pPr>
              <w:jc w:val="center"/>
              <w:rPr>
                <w:rFonts w:ascii="仿宋_GB2312" w:eastAsia="仿宋_GB2312"/>
                <w:sz w:val="24"/>
              </w:rPr>
            </w:pPr>
          </w:p>
        </w:tc>
        <w:tc>
          <w:tcPr>
            <w:tcW w:w="1971" w:type="dxa"/>
            <w:vAlign w:val="center"/>
          </w:tcPr>
          <w:p w14:paraId="0191BC0B" w14:textId="77777777" w:rsidR="00530237" w:rsidRDefault="00530237" w:rsidP="008E2676">
            <w:pPr>
              <w:jc w:val="center"/>
              <w:rPr>
                <w:rFonts w:ascii="仿宋_GB2312" w:eastAsia="仿宋_GB2312"/>
                <w:sz w:val="24"/>
              </w:rPr>
            </w:pPr>
          </w:p>
        </w:tc>
        <w:tc>
          <w:tcPr>
            <w:tcW w:w="1809" w:type="dxa"/>
            <w:vAlign w:val="center"/>
          </w:tcPr>
          <w:p w14:paraId="4EE79596" w14:textId="77777777" w:rsidR="00530237" w:rsidRDefault="00530237" w:rsidP="008E2676">
            <w:pPr>
              <w:jc w:val="center"/>
              <w:rPr>
                <w:rFonts w:ascii="仿宋_GB2312" w:eastAsia="仿宋_GB2312"/>
                <w:sz w:val="24"/>
              </w:rPr>
            </w:pPr>
          </w:p>
        </w:tc>
        <w:tc>
          <w:tcPr>
            <w:tcW w:w="1735" w:type="dxa"/>
            <w:vAlign w:val="center"/>
          </w:tcPr>
          <w:p w14:paraId="2562800D" w14:textId="77777777" w:rsidR="00530237" w:rsidRDefault="00530237" w:rsidP="008E2676">
            <w:pPr>
              <w:jc w:val="center"/>
              <w:rPr>
                <w:rFonts w:ascii="仿宋_GB2312" w:eastAsia="仿宋_GB2312"/>
                <w:sz w:val="24"/>
              </w:rPr>
            </w:pPr>
          </w:p>
        </w:tc>
      </w:tr>
      <w:tr w:rsidR="00530237" w14:paraId="0027E1E9" w14:textId="77777777" w:rsidTr="008E2676">
        <w:trPr>
          <w:trHeight w:val="567"/>
          <w:jc w:val="center"/>
        </w:trPr>
        <w:tc>
          <w:tcPr>
            <w:tcW w:w="1704" w:type="dxa"/>
            <w:vAlign w:val="center"/>
          </w:tcPr>
          <w:p w14:paraId="2F3A6031" w14:textId="77777777" w:rsidR="00530237" w:rsidRDefault="00530237" w:rsidP="008E2676">
            <w:pPr>
              <w:jc w:val="center"/>
              <w:rPr>
                <w:rFonts w:ascii="仿宋_GB2312" w:eastAsia="仿宋_GB2312"/>
                <w:sz w:val="24"/>
              </w:rPr>
            </w:pPr>
          </w:p>
        </w:tc>
        <w:tc>
          <w:tcPr>
            <w:tcW w:w="2245" w:type="dxa"/>
            <w:vAlign w:val="center"/>
          </w:tcPr>
          <w:p w14:paraId="6D890486" w14:textId="77777777" w:rsidR="00530237" w:rsidRDefault="00530237" w:rsidP="008E2676">
            <w:pPr>
              <w:jc w:val="center"/>
              <w:rPr>
                <w:rFonts w:ascii="仿宋_GB2312" w:eastAsia="仿宋_GB2312"/>
                <w:sz w:val="24"/>
              </w:rPr>
            </w:pPr>
          </w:p>
        </w:tc>
        <w:tc>
          <w:tcPr>
            <w:tcW w:w="1971" w:type="dxa"/>
            <w:vAlign w:val="center"/>
          </w:tcPr>
          <w:p w14:paraId="3C7F88E2" w14:textId="77777777" w:rsidR="00530237" w:rsidRDefault="00530237" w:rsidP="008E2676">
            <w:pPr>
              <w:jc w:val="center"/>
              <w:rPr>
                <w:rFonts w:ascii="仿宋_GB2312" w:eastAsia="仿宋_GB2312"/>
                <w:sz w:val="24"/>
              </w:rPr>
            </w:pPr>
          </w:p>
        </w:tc>
        <w:tc>
          <w:tcPr>
            <w:tcW w:w="1809" w:type="dxa"/>
            <w:vAlign w:val="center"/>
          </w:tcPr>
          <w:p w14:paraId="03B317DA" w14:textId="77777777" w:rsidR="00530237" w:rsidRDefault="00530237" w:rsidP="008E2676">
            <w:pPr>
              <w:jc w:val="center"/>
              <w:rPr>
                <w:rFonts w:ascii="仿宋_GB2312" w:eastAsia="仿宋_GB2312"/>
                <w:sz w:val="24"/>
              </w:rPr>
            </w:pPr>
          </w:p>
        </w:tc>
        <w:tc>
          <w:tcPr>
            <w:tcW w:w="1735" w:type="dxa"/>
            <w:vAlign w:val="center"/>
          </w:tcPr>
          <w:p w14:paraId="08A6C032" w14:textId="77777777" w:rsidR="00530237" w:rsidRDefault="00530237" w:rsidP="008E2676">
            <w:pPr>
              <w:jc w:val="center"/>
              <w:rPr>
                <w:rFonts w:ascii="仿宋_GB2312" w:eastAsia="仿宋_GB2312"/>
                <w:sz w:val="24"/>
              </w:rPr>
            </w:pPr>
          </w:p>
        </w:tc>
      </w:tr>
      <w:tr w:rsidR="00530237" w14:paraId="497E5812" w14:textId="77777777" w:rsidTr="008E2676">
        <w:trPr>
          <w:trHeight w:val="567"/>
          <w:jc w:val="center"/>
        </w:trPr>
        <w:tc>
          <w:tcPr>
            <w:tcW w:w="1704" w:type="dxa"/>
            <w:vAlign w:val="center"/>
          </w:tcPr>
          <w:p w14:paraId="15124D69" w14:textId="77777777" w:rsidR="00530237" w:rsidRDefault="00530237" w:rsidP="008E2676">
            <w:pPr>
              <w:jc w:val="center"/>
              <w:rPr>
                <w:rFonts w:ascii="仿宋_GB2312" w:eastAsia="仿宋_GB2312"/>
                <w:sz w:val="24"/>
              </w:rPr>
            </w:pPr>
          </w:p>
        </w:tc>
        <w:tc>
          <w:tcPr>
            <w:tcW w:w="2245" w:type="dxa"/>
            <w:vAlign w:val="center"/>
          </w:tcPr>
          <w:p w14:paraId="7A307D99" w14:textId="77777777" w:rsidR="00530237" w:rsidRDefault="00530237" w:rsidP="008E2676">
            <w:pPr>
              <w:jc w:val="center"/>
              <w:rPr>
                <w:rFonts w:ascii="仿宋_GB2312" w:eastAsia="仿宋_GB2312"/>
                <w:sz w:val="24"/>
              </w:rPr>
            </w:pPr>
          </w:p>
        </w:tc>
        <w:tc>
          <w:tcPr>
            <w:tcW w:w="1971" w:type="dxa"/>
            <w:vAlign w:val="center"/>
          </w:tcPr>
          <w:p w14:paraId="314F5797" w14:textId="77777777" w:rsidR="00530237" w:rsidRDefault="00530237" w:rsidP="008E2676">
            <w:pPr>
              <w:jc w:val="center"/>
              <w:rPr>
                <w:rFonts w:ascii="仿宋_GB2312" w:eastAsia="仿宋_GB2312"/>
                <w:sz w:val="24"/>
              </w:rPr>
            </w:pPr>
          </w:p>
        </w:tc>
        <w:tc>
          <w:tcPr>
            <w:tcW w:w="1809" w:type="dxa"/>
            <w:vAlign w:val="center"/>
          </w:tcPr>
          <w:p w14:paraId="4BE01565" w14:textId="77777777" w:rsidR="00530237" w:rsidRDefault="00530237" w:rsidP="008E2676">
            <w:pPr>
              <w:jc w:val="center"/>
              <w:rPr>
                <w:rFonts w:ascii="仿宋_GB2312" w:eastAsia="仿宋_GB2312"/>
                <w:sz w:val="24"/>
              </w:rPr>
            </w:pPr>
          </w:p>
        </w:tc>
        <w:tc>
          <w:tcPr>
            <w:tcW w:w="1735" w:type="dxa"/>
            <w:vAlign w:val="center"/>
          </w:tcPr>
          <w:p w14:paraId="6EA19FDA" w14:textId="77777777" w:rsidR="00530237" w:rsidRDefault="00530237" w:rsidP="008E2676">
            <w:pPr>
              <w:jc w:val="center"/>
              <w:rPr>
                <w:rFonts w:ascii="仿宋_GB2312" w:eastAsia="仿宋_GB2312"/>
                <w:sz w:val="24"/>
              </w:rPr>
            </w:pPr>
          </w:p>
        </w:tc>
      </w:tr>
      <w:tr w:rsidR="00530237" w14:paraId="381B4516" w14:textId="77777777" w:rsidTr="008E2676">
        <w:trPr>
          <w:trHeight w:val="567"/>
          <w:jc w:val="center"/>
        </w:trPr>
        <w:tc>
          <w:tcPr>
            <w:tcW w:w="1704" w:type="dxa"/>
            <w:vAlign w:val="center"/>
          </w:tcPr>
          <w:p w14:paraId="0F057758" w14:textId="77777777" w:rsidR="00530237" w:rsidRDefault="00530237" w:rsidP="008E2676">
            <w:pPr>
              <w:jc w:val="center"/>
              <w:rPr>
                <w:rFonts w:ascii="仿宋_GB2312" w:eastAsia="仿宋_GB2312"/>
                <w:sz w:val="24"/>
              </w:rPr>
            </w:pPr>
          </w:p>
        </w:tc>
        <w:tc>
          <w:tcPr>
            <w:tcW w:w="2245" w:type="dxa"/>
            <w:vAlign w:val="center"/>
          </w:tcPr>
          <w:p w14:paraId="5FC02569" w14:textId="77777777" w:rsidR="00530237" w:rsidRDefault="00530237" w:rsidP="008E2676">
            <w:pPr>
              <w:jc w:val="center"/>
              <w:rPr>
                <w:rFonts w:ascii="仿宋_GB2312" w:eastAsia="仿宋_GB2312"/>
                <w:sz w:val="24"/>
              </w:rPr>
            </w:pPr>
          </w:p>
        </w:tc>
        <w:tc>
          <w:tcPr>
            <w:tcW w:w="1971" w:type="dxa"/>
            <w:vAlign w:val="center"/>
          </w:tcPr>
          <w:p w14:paraId="6968210E" w14:textId="77777777" w:rsidR="00530237" w:rsidRDefault="00530237" w:rsidP="008E2676">
            <w:pPr>
              <w:jc w:val="center"/>
              <w:rPr>
                <w:rFonts w:ascii="仿宋_GB2312" w:eastAsia="仿宋_GB2312"/>
                <w:sz w:val="24"/>
              </w:rPr>
            </w:pPr>
          </w:p>
        </w:tc>
        <w:tc>
          <w:tcPr>
            <w:tcW w:w="1809" w:type="dxa"/>
            <w:vAlign w:val="center"/>
          </w:tcPr>
          <w:p w14:paraId="5AC91636" w14:textId="77777777" w:rsidR="00530237" w:rsidRDefault="00530237" w:rsidP="008E2676">
            <w:pPr>
              <w:jc w:val="center"/>
              <w:rPr>
                <w:rFonts w:ascii="仿宋_GB2312" w:eastAsia="仿宋_GB2312"/>
                <w:sz w:val="24"/>
              </w:rPr>
            </w:pPr>
          </w:p>
        </w:tc>
        <w:tc>
          <w:tcPr>
            <w:tcW w:w="1735" w:type="dxa"/>
            <w:vAlign w:val="center"/>
          </w:tcPr>
          <w:p w14:paraId="6F6606AE" w14:textId="77777777" w:rsidR="00530237" w:rsidRDefault="00530237" w:rsidP="008E2676">
            <w:pPr>
              <w:jc w:val="center"/>
              <w:rPr>
                <w:rFonts w:ascii="仿宋_GB2312" w:eastAsia="仿宋_GB2312"/>
                <w:sz w:val="24"/>
              </w:rPr>
            </w:pPr>
          </w:p>
        </w:tc>
      </w:tr>
      <w:tr w:rsidR="00530237" w14:paraId="3CF3BD0F" w14:textId="77777777" w:rsidTr="008E2676">
        <w:trPr>
          <w:trHeight w:val="567"/>
          <w:jc w:val="center"/>
        </w:trPr>
        <w:tc>
          <w:tcPr>
            <w:tcW w:w="1704" w:type="dxa"/>
            <w:vAlign w:val="center"/>
          </w:tcPr>
          <w:p w14:paraId="09362AD9" w14:textId="77777777" w:rsidR="00530237" w:rsidRDefault="00530237" w:rsidP="008E2676">
            <w:pPr>
              <w:jc w:val="center"/>
              <w:rPr>
                <w:rFonts w:ascii="仿宋_GB2312" w:eastAsia="仿宋_GB2312"/>
                <w:sz w:val="24"/>
              </w:rPr>
            </w:pPr>
          </w:p>
        </w:tc>
        <w:tc>
          <w:tcPr>
            <w:tcW w:w="2245" w:type="dxa"/>
            <w:vAlign w:val="center"/>
          </w:tcPr>
          <w:p w14:paraId="7E166FBD" w14:textId="77777777" w:rsidR="00530237" w:rsidRDefault="00530237" w:rsidP="008E2676">
            <w:pPr>
              <w:jc w:val="center"/>
              <w:rPr>
                <w:rFonts w:ascii="仿宋_GB2312" w:eastAsia="仿宋_GB2312"/>
                <w:sz w:val="24"/>
              </w:rPr>
            </w:pPr>
          </w:p>
        </w:tc>
        <w:tc>
          <w:tcPr>
            <w:tcW w:w="1971" w:type="dxa"/>
            <w:vAlign w:val="center"/>
          </w:tcPr>
          <w:p w14:paraId="3DC9AC9B" w14:textId="77777777" w:rsidR="00530237" w:rsidRDefault="00530237" w:rsidP="008E2676">
            <w:pPr>
              <w:jc w:val="center"/>
              <w:rPr>
                <w:rFonts w:ascii="仿宋_GB2312" w:eastAsia="仿宋_GB2312"/>
                <w:sz w:val="24"/>
              </w:rPr>
            </w:pPr>
          </w:p>
        </w:tc>
        <w:tc>
          <w:tcPr>
            <w:tcW w:w="1809" w:type="dxa"/>
            <w:vAlign w:val="center"/>
          </w:tcPr>
          <w:p w14:paraId="7CEF9564" w14:textId="77777777" w:rsidR="00530237" w:rsidRDefault="00530237" w:rsidP="008E2676">
            <w:pPr>
              <w:jc w:val="center"/>
              <w:rPr>
                <w:rFonts w:ascii="仿宋_GB2312" w:eastAsia="仿宋_GB2312"/>
                <w:sz w:val="24"/>
              </w:rPr>
            </w:pPr>
          </w:p>
        </w:tc>
        <w:tc>
          <w:tcPr>
            <w:tcW w:w="1735" w:type="dxa"/>
            <w:vAlign w:val="center"/>
          </w:tcPr>
          <w:p w14:paraId="0E430A6D" w14:textId="77777777" w:rsidR="00530237" w:rsidRDefault="00530237" w:rsidP="008E2676">
            <w:pPr>
              <w:jc w:val="center"/>
              <w:rPr>
                <w:rFonts w:ascii="仿宋_GB2312" w:eastAsia="仿宋_GB2312"/>
                <w:sz w:val="24"/>
              </w:rPr>
            </w:pPr>
          </w:p>
        </w:tc>
      </w:tr>
      <w:tr w:rsidR="00530237" w14:paraId="74840C43" w14:textId="77777777" w:rsidTr="008E2676">
        <w:trPr>
          <w:trHeight w:val="567"/>
          <w:jc w:val="center"/>
        </w:trPr>
        <w:tc>
          <w:tcPr>
            <w:tcW w:w="1704" w:type="dxa"/>
            <w:vAlign w:val="center"/>
          </w:tcPr>
          <w:p w14:paraId="6DA8AA89" w14:textId="77777777" w:rsidR="00530237" w:rsidRDefault="00530237" w:rsidP="008E2676">
            <w:pPr>
              <w:jc w:val="center"/>
              <w:rPr>
                <w:rFonts w:ascii="仿宋_GB2312" w:eastAsia="仿宋_GB2312"/>
                <w:sz w:val="24"/>
              </w:rPr>
            </w:pPr>
          </w:p>
        </w:tc>
        <w:tc>
          <w:tcPr>
            <w:tcW w:w="2245" w:type="dxa"/>
            <w:vAlign w:val="center"/>
          </w:tcPr>
          <w:p w14:paraId="7AA32B8C" w14:textId="77777777" w:rsidR="00530237" w:rsidRDefault="00530237" w:rsidP="008E2676">
            <w:pPr>
              <w:jc w:val="center"/>
              <w:rPr>
                <w:rFonts w:ascii="仿宋_GB2312" w:eastAsia="仿宋_GB2312"/>
                <w:sz w:val="24"/>
              </w:rPr>
            </w:pPr>
          </w:p>
        </w:tc>
        <w:tc>
          <w:tcPr>
            <w:tcW w:w="1971" w:type="dxa"/>
            <w:vAlign w:val="center"/>
          </w:tcPr>
          <w:p w14:paraId="60CA9BB5" w14:textId="77777777" w:rsidR="00530237" w:rsidRDefault="00530237" w:rsidP="008E2676">
            <w:pPr>
              <w:jc w:val="center"/>
              <w:rPr>
                <w:rFonts w:ascii="仿宋_GB2312" w:eastAsia="仿宋_GB2312"/>
                <w:sz w:val="24"/>
              </w:rPr>
            </w:pPr>
          </w:p>
        </w:tc>
        <w:tc>
          <w:tcPr>
            <w:tcW w:w="1809" w:type="dxa"/>
            <w:vAlign w:val="center"/>
          </w:tcPr>
          <w:p w14:paraId="57C466B7" w14:textId="77777777" w:rsidR="00530237" w:rsidRDefault="00530237" w:rsidP="008E2676">
            <w:pPr>
              <w:jc w:val="center"/>
              <w:rPr>
                <w:rFonts w:ascii="仿宋_GB2312" w:eastAsia="仿宋_GB2312"/>
                <w:sz w:val="24"/>
              </w:rPr>
            </w:pPr>
          </w:p>
        </w:tc>
        <w:tc>
          <w:tcPr>
            <w:tcW w:w="1735" w:type="dxa"/>
            <w:vAlign w:val="center"/>
          </w:tcPr>
          <w:p w14:paraId="24A54CE7" w14:textId="77777777" w:rsidR="00530237" w:rsidRDefault="00530237" w:rsidP="008E2676">
            <w:pPr>
              <w:jc w:val="center"/>
              <w:rPr>
                <w:rFonts w:ascii="仿宋_GB2312" w:eastAsia="仿宋_GB2312"/>
                <w:sz w:val="24"/>
              </w:rPr>
            </w:pPr>
          </w:p>
        </w:tc>
      </w:tr>
      <w:tr w:rsidR="00530237" w14:paraId="31B7357C" w14:textId="77777777" w:rsidTr="008E2676">
        <w:trPr>
          <w:trHeight w:val="567"/>
          <w:jc w:val="center"/>
        </w:trPr>
        <w:tc>
          <w:tcPr>
            <w:tcW w:w="1704" w:type="dxa"/>
            <w:vAlign w:val="center"/>
          </w:tcPr>
          <w:p w14:paraId="08D75816" w14:textId="77777777" w:rsidR="00530237" w:rsidRDefault="00530237" w:rsidP="008E2676">
            <w:pPr>
              <w:jc w:val="center"/>
              <w:rPr>
                <w:rFonts w:ascii="仿宋_GB2312" w:eastAsia="仿宋_GB2312"/>
                <w:sz w:val="24"/>
              </w:rPr>
            </w:pPr>
          </w:p>
        </w:tc>
        <w:tc>
          <w:tcPr>
            <w:tcW w:w="2245" w:type="dxa"/>
            <w:vAlign w:val="center"/>
          </w:tcPr>
          <w:p w14:paraId="485AED47" w14:textId="77777777" w:rsidR="00530237" w:rsidRDefault="00530237" w:rsidP="008E2676">
            <w:pPr>
              <w:jc w:val="center"/>
              <w:rPr>
                <w:rFonts w:ascii="仿宋_GB2312" w:eastAsia="仿宋_GB2312"/>
                <w:sz w:val="24"/>
              </w:rPr>
            </w:pPr>
          </w:p>
        </w:tc>
        <w:tc>
          <w:tcPr>
            <w:tcW w:w="1971" w:type="dxa"/>
            <w:vAlign w:val="center"/>
          </w:tcPr>
          <w:p w14:paraId="634D99DA" w14:textId="77777777" w:rsidR="00530237" w:rsidRDefault="00530237" w:rsidP="008E2676">
            <w:pPr>
              <w:jc w:val="center"/>
              <w:rPr>
                <w:rFonts w:ascii="仿宋_GB2312" w:eastAsia="仿宋_GB2312"/>
                <w:sz w:val="24"/>
              </w:rPr>
            </w:pPr>
          </w:p>
        </w:tc>
        <w:tc>
          <w:tcPr>
            <w:tcW w:w="1809" w:type="dxa"/>
            <w:vAlign w:val="center"/>
          </w:tcPr>
          <w:p w14:paraId="331430F7" w14:textId="77777777" w:rsidR="00530237" w:rsidRDefault="00530237" w:rsidP="008E2676">
            <w:pPr>
              <w:jc w:val="center"/>
              <w:rPr>
                <w:rFonts w:ascii="仿宋_GB2312" w:eastAsia="仿宋_GB2312"/>
                <w:sz w:val="24"/>
              </w:rPr>
            </w:pPr>
          </w:p>
        </w:tc>
        <w:tc>
          <w:tcPr>
            <w:tcW w:w="1735" w:type="dxa"/>
            <w:vAlign w:val="center"/>
          </w:tcPr>
          <w:p w14:paraId="28A7355F" w14:textId="77777777" w:rsidR="00530237" w:rsidRDefault="00530237" w:rsidP="008E2676">
            <w:pPr>
              <w:jc w:val="center"/>
              <w:rPr>
                <w:rFonts w:ascii="仿宋_GB2312" w:eastAsia="仿宋_GB2312"/>
                <w:sz w:val="24"/>
              </w:rPr>
            </w:pPr>
          </w:p>
        </w:tc>
      </w:tr>
      <w:tr w:rsidR="00530237" w14:paraId="46D54A17" w14:textId="77777777" w:rsidTr="008E2676">
        <w:trPr>
          <w:trHeight w:val="567"/>
          <w:jc w:val="center"/>
        </w:trPr>
        <w:tc>
          <w:tcPr>
            <w:tcW w:w="1704" w:type="dxa"/>
            <w:vAlign w:val="center"/>
          </w:tcPr>
          <w:p w14:paraId="5C8BA3D2" w14:textId="77777777" w:rsidR="00530237" w:rsidRDefault="00530237" w:rsidP="008E2676">
            <w:pPr>
              <w:jc w:val="center"/>
              <w:rPr>
                <w:rFonts w:ascii="仿宋_GB2312" w:eastAsia="仿宋_GB2312"/>
                <w:sz w:val="24"/>
              </w:rPr>
            </w:pPr>
          </w:p>
        </w:tc>
        <w:tc>
          <w:tcPr>
            <w:tcW w:w="2245" w:type="dxa"/>
            <w:vAlign w:val="center"/>
          </w:tcPr>
          <w:p w14:paraId="74189DF5" w14:textId="77777777" w:rsidR="00530237" w:rsidRDefault="00530237" w:rsidP="008E2676">
            <w:pPr>
              <w:jc w:val="center"/>
              <w:rPr>
                <w:rFonts w:ascii="仿宋_GB2312" w:eastAsia="仿宋_GB2312"/>
                <w:sz w:val="24"/>
              </w:rPr>
            </w:pPr>
          </w:p>
        </w:tc>
        <w:tc>
          <w:tcPr>
            <w:tcW w:w="1971" w:type="dxa"/>
            <w:vAlign w:val="center"/>
          </w:tcPr>
          <w:p w14:paraId="6F70A4B4" w14:textId="77777777" w:rsidR="00530237" w:rsidRDefault="00530237" w:rsidP="008E2676">
            <w:pPr>
              <w:jc w:val="center"/>
              <w:rPr>
                <w:rFonts w:ascii="仿宋_GB2312" w:eastAsia="仿宋_GB2312"/>
                <w:sz w:val="24"/>
              </w:rPr>
            </w:pPr>
          </w:p>
        </w:tc>
        <w:tc>
          <w:tcPr>
            <w:tcW w:w="1809" w:type="dxa"/>
            <w:vAlign w:val="center"/>
          </w:tcPr>
          <w:p w14:paraId="4F6B9263" w14:textId="77777777" w:rsidR="00530237" w:rsidRDefault="00530237" w:rsidP="008E2676">
            <w:pPr>
              <w:jc w:val="center"/>
              <w:rPr>
                <w:rFonts w:ascii="仿宋_GB2312" w:eastAsia="仿宋_GB2312"/>
                <w:sz w:val="24"/>
              </w:rPr>
            </w:pPr>
          </w:p>
        </w:tc>
        <w:tc>
          <w:tcPr>
            <w:tcW w:w="1735" w:type="dxa"/>
            <w:vAlign w:val="center"/>
          </w:tcPr>
          <w:p w14:paraId="6CDBC9B0" w14:textId="77777777" w:rsidR="00530237" w:rsidRDefault="00530237" w:rsidP="008E2676">
            <w:pPr>
              <w:jc w:val="center"/>
              <w:rPr>
                <w:rFonts w:ascii="仿宋_GB2312" w:eastAsia="仿宋_GB2312"/>
                <w:sz w:val="24"/>
              </w:rPr>
            </w:pPr>
          </w:p>
        </w:tc>
      </w:tr>
      <w:tr w:rsidR="00530237" w14:paraId="3BAD5739" w14:textId="77777777" w:rsidTr="008E2676">
        <w:trPr>
          <w:trHeight w:val="567"/>
          <w:jc w:val="center"/>
        </w:trPr>
        <w:tc>
          <w:tcPr>
            <w:tcW w:w="1704" w:type="dxa"/>
            <w:vAlign w:val="center"/>
          </w:tcPr>
          <w:p w14:paraId="7F883695" w14:textId="77777777" w:rsidR="00530237" w:rsidRDefault="00530237" w:rsidP="008E2676">
            <w:pPr>
              <w:jc w:val="center"/>
              <w:rPr>
                <w:rFonts w:ascii="仿宋_GB2312" w:eastAsia="仿宋_GB2312"/>
                <w:sz w:val="24"/>
              </w:rPr>
            </w:pPr>
          </w:p>
        </w:tc>
        <w:tc>
          <w:tcPr>
            <w:tcW w:w="2245" w:type="dxa"/>
            <w:vAlign w:val="center"/>
          </w:tcPr>
          <w:p w14:paraId="27A2F75A" w14:textId="77777777" w:rsidR="00530237" w:rsidRDefault="00530237" w:rsidP="008E2676">
            <w:pPr>
              <w:jc w:val="center"/>
              <w:rPr>
                <w:rFonts w:ascii="仿宋_GB2312" w:eastAsia="仿宋_GB2312"/>
                <w:sz w:val="24"/>
              </w:rPr>
            </w:pPr>
          </w:p>
        </w:tc>
        <w:tc>
          <w:tcPr>
            <w:tcW w:w="1971" w:type="dxa"/>
            <w:vAlign w:val="center"/>
          </w:tcPr>
          <w:p w14:paraId="31F81009" w14:textId="77777777" w:rsidR="00530237" w:rsidRDefault="00530237" w:rsidP="008E2676">
            <w:pPr>
              <w:jc w:val="center"/>
              <w:rPr>
                <w:rFonts w:ascii="仿宋_GB2312" w:eastAsia="仿宋_GB2312"/>
                <w:sz w:val="24"/>
              </w:rPr>
            </w:pPr>
          </w:p>
        </w:tc>
        <w:tc>
          <w:tcPr>
            <w:tcW w:w="1809" w:type="dxa"/>
            <w:vAlign w:val="center"/>
          </w:tcPr>
          <w:p w14:paraId="148C0908" w14:textId="77777777" w:rsidR="00530237" w:rsidRDefault="00530237" w:rsidP="008E2676">
            <w:pPr>
              <w:jc w:val="center"/>
              <w:rPr>
                <w:rFonts w:ascii="仿宋_GB2312" w:eastAsia="仿宋_GB2312"/>
                <w:sz w:val="24"/>
              </w:rPr>
            </w:pPr>
          </w:p>
        </w:tc>
        <w:tc>
          <w:tcPr>
            <w:tcW w:w="1735" w:type="dxa"/>
            <w:vAlign w:val="center"/>
          </w:tcPr>
          <w:p w14:paraId="5B4330A0" w14:textId="77777777" w:rsidR="00530237" w:rsidRDefault="00530237" w:rsidP="008E2676">
            <w:pPr>
              <w:jc w:val="center"/>
              <w:rPr>
                <w:rFonts w:ascii="仿宋_GB2312" w:eastAsia="仿宋_GB2312"/>
                <w:sz w:val="24"/>
              </w:rPr>
            </w:pPr>
          </w:p>
        </w:tc>
      </w:tr>
      <w:tr w:rsidR="00530237" w14:paraId="7A1F430F" w14:textId="77777777" w:rsidTr="008E2676">
        <w:trPr>
          <w:trHeight w:val="567"/>
          <w:jc w:val="center"/>
        </w:trPr>
        <w:tc>
          <w:tcPr>
            <w:tcW w:w="1704" w:type="dxa"/>
            <w:vAlign w:val="center"/>
          </w:tcPr>
          <w:p w14:paraId="03F7EB2B" w14:textId="77777777" w:rsidR="00530237" w:rsidRDefault="00530237" w:rsidP="008E2676">
            <w:pPr>
              <w:jc w:val="center"/>
              <w:rPr>
                <w:rFonts w:ascii="仿宋_GB2312" w:eastAsia="仿宋_GB2312"/>
                <w:sz w:val="24"/>
              </w:rPr>
            </w:pPr>
          </w:p>
        </w:tc>
        <w:tc>
          <w:tcPr>
            <w:tcW w:w="2245" w:type="dxa"/>
            <w:vAlign w:val="center"/>
          </w:tcPr>
          <w:p w14:paraId="590592B5" w14:textId="77777777" w:rsidR="00530237" w:rsidRDefault="00530237" w:rsidP="008E2676">
            <w:pPr>
              <w:jc w:val="center"/>
              <w:rPr>
                <w:rFonts w:ascii="仿宋_GB2312" w:eastAsia="仿宋_GB2312"/>
                <w:sz w:val="24"/>
              </w:rPr>
            </w:pPr>
          </w:p>
        </w:tc>
        <w:tc>
          <w:tcPr>
            <w:tcW w:w="1971" w:type="dxa"/>
            <w:vAlign w:val="center"/>
          </w:tcPr>
          <w:p w14:paraId="45DA0B89" w14:textId="77777777" w:rsidR="00530237" w:rsidRDefault="00530237" w:rsidP="008E2676">
            <w:pPr>
              <w:jc w:val="center"/>
              <w:rPr>
                <w:rFonts w:ascii="仿宋_GB2312" w:eastAsia="仿宋_GB2312"/>
                <w:sz w:val="24"/>
              </w:rPr>
            </w:pPr>
          </w:p>
        </w:tc>
        <w:tc>
          <w:tcPr>
            <w:tcW w:w="1809" w:type="dxa"/>
            <w:vAlign w:val="center"/>
          </w:tcPr>
          <w:p w14:paraId="58F9622E" w14:textId="77777777" w:rsidR="00530237" w:rsidRDefault="00530237" w:rsidP="008E2676">
            <w:pPr>
              <w:jc w:val="center"/>
              <w:rPr>
                <w:rFonts w:ascii="仿宋_GB2312" w:eastAsia="仿宋_GB2312"/>
                <w:sz w:val="24"/>
              </w:rPr>
            </w:pPr>
          </w:p>
        </w:tc>
        <w:tc>
          <w:tcPr>
            <w:tcW w:w="1735" w:type="dxa"/>
            <w:vAlign w:val="center"/>
          </w:tcPr>
          <w:p w14:paraId="72386FA0" w14:textId="77777777" w:rsidR="00530237" w:rsidRDefault="00530237" w:rsidP="008E2676">
            <w:pPr>
              <w:jc w:val="center"/>
              <w:rPr>
                <w:rFonts w:ascii="仿宋_GB2312" w:eastAsia="仿宋_GB2312"/>
                <w:sz w:val="24"/>
              </w:rPr>
            </w:pPr>
          </w:p>
        </w:tc>
      </w:tr>
      <w:tr w:rsidR="00530237" w14:paraId="5DAF3D57" w14:textId="77777777" w:rsidTr="008E2676">
        <w:trPr>
          <w:trHeight w:val="567"/>
          <w:jc w:val="center"/>
        </w:trPr>
        <w:tc>
          <w:tcPr>
            <w:tcW w:w="1704" w:type="dxa"/>
            <w:vAlign w:val="center"/>
          </w:tcPr>
          <w:p w14:paraId="1C5C930F" w14:textId="77777777" w:rsidR="00530237" w:rsidRDefault="00530237" w:rsidP="008E2676">
            <w:pPr>
              <w:jc w:val="center"/>
              <w:rPr>
                <w:rFonts w:ascii="仿宋_GB2312" w:eastAsia="仿宋_GB2312"/>
                <w:sz w:val="24"/>
              </w:rPr>
            </w:pPr>
          </w:p>
        </w:tc>
        <w:tc>
          <w:tcPr>
            <w:tcW w:w="2245" w:type="dxa"/>
            <w:vAlign w:val="center"/>
          </w:tcPr>
          <w:p w14:paraId="26825CA0" w14:textId="77777777" w:rsidR="00530237" w:rsidRDefault="00530237" w:rsidP="008E2676">
            <w:pPr>
              <w:jc w:val="center"/>
              <w:rPr>
                <w:rFonts w:ascii="仿宋_GB2312" w:eastAsia="仿宋_GB2312"/>
                <w:sz w:val="24"/>
              </w:rPr>
            </w:pPr>
          </w:p>
        </w:tc>
        <w:tc>
          <w:tcPr>
            <w:tcW w:w="1971" w:type="dxa"/>
            <w:vAlign w:val="center"/>
          </w:tcPr>
          <w:p w14:paraId="7228261C" w14:textId="77777777" w:rsidR="00530237" w:rsidRDefault="00530237" w:rsidP="008E2676">
            <w:pPr>
              <w:jc w:val="center"/>
              <w:rPr>
                <w:rFonts w:ascii="仿宋_GB2312" w:eastAsia="仿宋_GB2312"/>
                <w:sz w:val="24"/>
              </w:rPr>
            </w:pPr>
          </w:p>
        </w:tc>
        <w:tc>
          <w:tcPr>
            <w:tcW w:w="1809" w:type="dxa"/>
            <w:vAlign w:val="center"/>
          </w:tcPr>
          <w:p w14:paraId="094B0506" w14:textId="77777777" w:rsidR="00530237" w:rsidRDefault="00530237" w:rsidP="008E2676">
            <w:pPr>
              <w:jc w:val="center"/>
              <w:rPr>
                <w:rFonts w:ascii="仿宋_GB2312" w:eastAsia="仿宋_GB2312"/>
                <w:sz w:val="24"/>
              </w:rPr>
            </w:pPr>
          </w:p>
        </w:tc>
        <w:tc>
          <w:tcPr>
            <w:tcW w:w="1735" w:type="dxa"/>
            <w:vAlign w:val="center"/>
          </w:tcPr>
          <w:p w14:paraId="1E0C6C9B" w14:textId="77777777" w:rsidR="00530237" w:rsidRDefault="00530237" w:rsidP="008E2676">
            <w:pPr>
              <w:jc w:val="center"/>
              <w:rPr>
                <w:rFonts w:ascii="仿宋_GB2312" w:eastAsia="仿宋_GB2312"/>
                <w:sz w:val="24"/>
              </w:rPr>
            </w:pPr>
          </w:p>
        </w:tc>
      </w:tr>
    </w:tbl>
    <w:p w14:paraId="26D113F0" w14:textId="77777777" w:rsidR="00530237" w:rsidRDefault="00530237" w:rsidP="00530237">
      <w:pPr>
        <w:rPr>
          <w:sz w:val="24"/>
        </w:rPr>
      </w:pPr>
    </w:p>
    <w:p w14:paraId="3DF6B627" w14:textId="77777777" w:rsidR="00530237" w:rsidRPr="00A54B8F" w:rsidRDefault="002810E3" w:rsidP="00A54B8F">
      <w:pPr>
        <w:pStyle w:val="12"/>
        <w:spacing w:before="0" w:after="0" w:line="460" w:lineRule="exact"/>
        <w:ind w:left="2" w:firstLineChars="466" w:firstLine="1310"/>
        <w:outlineLvl w:val="0"/>
        <w:rPr>
          <w:bCs w:val="0"/>
        </w:rPr>
      </w:pPr>
      <w:bookmarkStart w:id="191" w:name="_Toc391046386"/>
      <w:r w:rsidRPr="00A54B8F">
        <w:rPr>
          <w:rFonts w:hint="eastAsia"/>
          <w:bCs w:val="0"/>
        </w:rPr>
        <w:lastRenderedPageBreak/>
        <w:t>表</w:t>
      </w:r>
      <w:r w:rsidR="00530237" w:rsidRPr="00A54B8F">
        <w:rPr>
          <w:rFonts w:hint="eastAsia"/>
          <w:bCs w:val="0"/>
        </w:rPr>
        <w:t>8.2 职业病危害因素申报表</w:t>
      </w:r>
      <w:bookmarkEnd w:id="191"/>
    </w:p>
    <w:p w14:paraId="3CB6D973" w14:textId="77777777" w:rsidR="00530237" w:rsidRDefault="00530237" w:rsidP="009D7577">
      <w:pPr>
        <w:widowControl/>
        <w:spacing w:afterLines="100" w:after="240" w:line="560" w:lineRule="exact"/>
        <w:ind w:firstLineChars="200" w:firstLine="881"/>
        <w:jc w:val="center"/>
        <w:rPr>
          <w:rFonts w:ascii="华文中宋" w:eastAsia="华文中宋" w:hAnsi="华文中宋" w:cs="Batang"/>
          <w:b/>
          <w:bCs/>
          <w:sz w:val="44"/>
          <w:szCs w:val="44"/>
        </w:rPr>
      </w:pPr>
      <w:r>
        <w:rPr>
          <w:rFonts w:ascii="华文中宋" w:eastAsia="华文中宋" w:hAnsi="华文中宋" w:cs="宋体" w:hint="eastAsia"/>
          <w:b/>
          <w:bCs/>
          <w:sz w:val="44"/>
          <w:szCs w:val="44"/>
        </w:rPr>
        <w:t>职业病</w:t>
      </w:r>
      <w:r>
        <w:rPr>
          <w:rFonts w:ascii="华文中宋" w:eastAsia="华文中宋" w:hAnsi="华文中宋" w:cs="Batang" w:hint="eastAsia"/>
          <w:b/>
          <w:bCs/>
          <w:sz w:val="44"/>
          <w:szCs w:val="44"/>
        </w:rPr>
        <w:t>危害项目申</w:t>
      </w:r>
      <w:r>
        <w:rPr>
          <w:rFonts w:ascii="华文中宋" w:eastAsia="华文中宋" w:hAnsi="华文中宋" w:cs="宋体" w:hint="eastAsia"/>
          <w:b/>
          <w:bCs/>
          <w:sz w:val="44"/>
          <w:szCs w:val="44"/>
        </w:rPr>
        <w:t>报</w:t>
      </w:r>
      <w:r>
        <w:rPr>
          <w:rFonts w:ascii="华文中宋" w:eastAsia="华文中宋" w:hAnsi="华文中宋" w:cs="Batang" w:hint="eastAsia"/>
          <w:b/>
          <w:bCs/>
          <w:sz w:val="44"/>
          <w:szCs w:val="44"/>
        </w:rPr>
        <w:t>表</w:t>
      </w:r>
    </w:p>
    <w:p w14:paraId="4DC0DE1A" w14:textId="77777777" w:rsidR="00530237" w:rsidRDefault="00530237" w:rsidP="00530237">
      <w:pPr>
        <w:ind w:firstLineChars="650" w:firstLine="1560"/>
        <w:rPr>
          <w:rFonts w:ascii="仿宋_GB2312" w:eastAsia="仿宋_GB2312" w:hAnsi="宋体" w:cs="Times New Roman"/>
          <w:sz w:val="24"/>
        </w:rPr>
      </w:pPr>
      <w:r>
        <w:rPr>
          <w:rFonts w:ascii="仿宋_GB2312" w:eastAsia="仿宋_GB2312" w:hAnsi="宋体" w:cs="Times New Roman" w:hint="eastAsia"/>
          <w:sz w:val="24"/>
        </w:rPr>
        <w:t>单位：（盖章）          　　　主要负责人：（签字）  　　　日期：</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0"/>
        <w:gridCol w:w="1218"/>
        <w:gridCol w:w="1805"/>
        <w:gridCol w:w="1580"/>
        <w:gridCol w:w="2142"/>
        <w:gridCol w:w="963"/>
        <w:gridCol w:w="378"/>
      </w:tblGrid>
      <w:tr w:rsidR="00530237" w14:paraId="3C7C6B30" w14:textId="77777777">
        <w:trPr>
          <w:trHeight w:hRule="exact" w:val="644"/>
          <w:jc w:val="center"/>
        </w:trPr>
        <w:tc>
          <w:tcPr>
            <w:tcW w:w="2078" w:type="dxa"/>
            <w:gridSpan w:val="2"/>
            <w:vAlign w:val="center"/>
          </w:tcPr>
          <w:p w14:paraId="7B1576AA"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申报类别</w:t>
            </w:r>
          </w:p>
        </w:tc>
        <w:tc>
          <w:tcPr>
            <w:tcW w:w="3385" w:type="dxa"/>
            <w:gridSpan w:val="2"/>
            <w:vAlign w:val="center"/>
          </w:tcPr>
          <w:p w14:paraId="01765531"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初次申报○  变更申报○</w:t>
            </w:r>
          </w:p>
        </w:tc>
        <w:tc>
          <w:tcPr>
            <w:tcW w:w="2142" w:type="dxa"/>
            <w:vAlign w:val="center"/>
          </w:tcPr>
          <w:p w14:paraId="33AEEEFA" w14:textId="77777777" w:rsidR="00530237" w:rsidRDefault="00530237">
            <w:pPr>
              <w:ind w:firstLineChars="100" w:firstLine="240"/>
              <w:jc w:val="center"/>
              <w:rPr>
                <w:rFonts w:ascii="楷体_GB2312" w:eastAsia="楷体_GB2312" w:hAnsi="Calibri" w:cs="Times New Roman"/>
                <w:sz w:val="24"/>
              </w:rPr>
            </w:pPr>
            <w:r>
              <w:rPr>
                <w:rFonts w:ascii="楷体_GB2312" w:eastAsia="楷体_GB2312" w:hAnsi="Calibri" w:cs="Times New Roman" w:hint="eastAsia"/>
                <w:sz w:val="24"/>
              </w:rPr>
              <w:t>变更原因</w:t>
            </w:r>
          </w:p>
        </w:tc>
        <w:tc>
          <w:tcPr>
            <w:tcW w:w="1341" w:type="dxa"/>
            <w:gridSpan w:val="2"/>
            <w:vAlign w:val="center"/>
          </w:tcPr>
          <w:p w14:paraId="5912ACCF" w14:textId="77777777" w:rsidR="00530237" w:rsidRDefault="00530237">
            <w:pPr>
              <w:rPr>
                <w:rFonts w:ascii="楷体_GB2312" w:eastAsia="楷体_GB2312" w:hAnsi="Calibri" w:cs="Times New Roman"/>
                <w:sz w:val="24"/>
              </w:rPr>
            </w:pPr>
          </w:p>
        </w:tc>
      </w:tr>
      <w:tr w:rsidR="00530237" w14:paraId="0F89535D" w14:textId="77777777">
        <w:trPr>
          <w:trHeight w:hRule="exact" w:val="470"/>
          <w:jc w:val="center"/>
        </w:trPr>
        <w:tc>
          <w:tcPr>
            <w:tcW w:w="2078" w:type="dxa"/>
            <w:gridSpan w:val="2"/>
            <w:vAlign w:val="center"/>
          </w:tcPr>
          <w:p w14:paraId="0C28D47A"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单位注册地址</w:t>
            </w:r>
          </w:p>
        </w:tc>
        <w:tc>
          <w:tcPr>
            <w:tcW w:w="3385" w:type="dxa"/>
            <w:gridSpan w:val="2"/>
            <w:vAlign w:val="center"/>
          </w:tcPr>
          <w:p w14:paraId="156BFD1A" w14:textId="77777777" w:rsidR="00530237" w:rsidRDefault="00530237">
            <w:pPr>
              <w:ind w:firstLineChars="1316" w:firstLine="3158"/>
              <w:jc w:val="center"/>
              <w:rPr>
                <w:rFonts w:ascii="楷体_GB2312" w:eastAsia="楷体_GB2312" w:hAnsi="Calibri" w:cs="Times New Roman"/>
                <w:sz w:val="24"/>
              </w:rPr>
            </w:pPr>
            <w:r>
              <w:rPr>
                <w:rFonts w:ascii="楷体_GB2312" w:eastAsia="楷体_GB2312" w:hAnsi="Calibri" w:cs="Times New Roman" w:hint="eastAsia"/>
                <w:sz w:val="24"/>
              </w:rPr>
              <w:t xml:space="preserve">    </w:t>
            </w:r>
          </w:p>
        </w:tc>
        <w:tc>
          <w:tcPr>
            <w:tcW w:w="2142" w:type="dxa"/>
            <w:vAlign w:val="center"/>
          </w:tcPr>
          <w:p w14:paraId="6AD98B6F"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工作场所地址</w:t>
            </w:r>
          </w:p>
        </w:tc>
        <w:tc>
          <w:tcPr>
            <w:tcW w:w="1341" w:type="dxa"/>
            <w:gridSpan w:val="2"/>
            <w:vAlign w:val="center"/>
          </w:tcPr>
          <w:p w14:paraId="36C71BFC" w14:textId="77777777" w:rsidR="00530237" w:rsidRDefault="00530237">
            <w:pPr>
              <w:rPr>
                <w:rFonts w:ascii="楷体_GB2312" w:eastAsia="楷体_GB2312" w:hAnsi="Calibri" w:cs="Times New Roman"/>
                <w:sz w:val="24"/>
              </w:rPr>
            </w:pPr>
          </w:p>
        </w:tc>
      </w:tr>
      <w:tr w:rsidR="00530237" w14:paraId="040CB5E9" w14:textId="77777777">
        <w:trPr>
          <w:trHeight w:hRule="exact" w:val="345"/>
          <w:jc w:val="center"/>
        </w:trPr>
        <w:tc>
          <w:tcPr>
            <w:tcW w:w="2078" w:type="dxa"/>
            <w:gridSpan w:val="2"/>
            <w:vMerge w:val="restart"/>
            <w:vAlign w:val="center"/>
          </w:tcPr>
          <w:p w14:paraId="224FCED5"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企业规模</w:t>
            </w:r>
          </w:p>
        </w:tc>
        <w:tc>
          <w:tcPr>
            <w:tcW w:w="3385" w:type="dxa"/>
            <w:gridSpan w:val="2"/>
            <w:vMerge w:val="restart"/>
            <w:vAlign w:val="center"/>
          </w:tcPr>
          <w:p w14:paraId="6ABE961F"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大○　中○ 小○　微 ○</w:t>
            </w:r>
          </w:p>
        </w:tc>
        <w:tc>
          <w:tcPr>
            <w:tcW w:w="2142" w:type="dxa"/>
            <w:vAlign w:val="center"/>
          </w:tcPr>
          <w:p w14:paraId="2C920DD0"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行业分类</w:t>
            </w:r>
          </w:p>
        </w:tc>
        <w:tc>
          <w:tcPr>
            <w:tcW w:w="1341" w:type="dxa"/>
            <w:gridSpan w:val="2"/>
            <w:vAlign w:val="center"/>
          </w:tcPr>
          <w:p w14:paraId="7A28A346" w14:textId="77777777" w:rsidR="00530237" w:rsidRDefault="00530237">
            <w:pPr>
              <w:jc w:val="center"/>
              <w:rPr>
                <w:rFonts w:ascii="楷体_GB2312" w:eastAsia="楷体_GB2312" w:hAnsi="Calibri" w:cs="Times New Roman"/>
                <w:sz w:val="24"/>
              </w:rPr>
            </w:pPr>
          </w:p>
        </w:tc>
      </w:tr>
      <w:tr w:rsidR="00530237" w14:paraId="05396C2D" w14:textId="77777777">
        <w:trPr>
          <w:trHeight w:hRule="exact" w:val="322"/>
          <w:jc w:val="center"/>
        </w:trPr>
        <w:tc>
          <w:tcPr>
            <w:tcW w:w="2078" w:type="dxa"/>
            <w:gridSpan w:val="2"/>
            <w:vMerge/>
            <w:vAlign w:val="center"/>
          </w:tcPr>
          <w:p w14:paraId="76AB5A52" w14:textId="77777777" w:rsidR="00530237" w:rsidRDefault="00530237">
            <w:pPr>
              <w:jc w:val="center"/>
              <w:rPr>
                <w:rFonts w:ascii="楷体_GB2312" w:eastAsia="楷体_GB2312" w:hAnsi="Calibri" w:cs="Times New Roman"/>
                <w:sz w:val="24"/>
              </w:rPr>
            </w:pPr>
          </w:p>
        </w:tc>
        <w:tc>
          <w:tcPr>
            <w:tcW w:w="3385" w:type="dxa"/>
            <w:gridSpan w:val="2"/>
            <w:vMerge/>
            <w:vAlign w:val="center"/>
          </w:tcPr>
          <w:p w14:paraId="26B50236" w14:textId="77777777" w:rsidR="00530237" w:rsidRDefault="00530237">
            <w:pPr>
              <w:jc w:val="center"/>
              <w:rPr>
                <w:rFonts w:ascii="楷体_GB2312" w:eastAsia="楷体_GB2312" w:hAnsi="Calibri" w:cs="Times New Roman"/>
                <w:sz w:val="24"/>
              </w:rPr>
            </w:pPr>
          </w:p>
        </w:tc>
        <w:tc>
          <w:tcPr>
            <w:tcW w:w="2142" w:type="dxa"/>
            <w:vAlign w:val="center"/>
          </w:tcPr>
          <w:p w14:paraId="0922A65D"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注册类型</w:t>
            </w:r>
          </w:p>
        </w:tc>
        <w:tc>
          <w:tcPr>
            <w:tcW w:w="1341" w:type="dxa"/>
            <w:gridSpan w:val="2"/>
            <w:vAlign w:val="center"/>
          </w:tcPr>
          <w:p w14:paraId="115501F9" w14:textId="77777777" w:rsidR="00530237" w:rsidRDefault="00530237">
            <w:pPr>
              <w:jc w:val="center"/>
              <w:rPr>
                <w:rFonts w:ascii="楷体_GB2312" w:eastAsia="楷体_GB2312" w:hAnsi="Calibri" w:cs="Times New Roman"/>
                <w:sz w:val="24"/>
              </w:rPr>
            </w:pPr>
          </w:p>
        </w:tc>
      </w:tr>
      <w:tr w:rsidR="00530237" w14:paraId="54076A3B" w14:textId="77777777">
        <w:trPr>
          <w:trHeight w:hRule="exact" w:val="470"/>
          <w:jc w:val="center"/>
        </w:trPr>
        <w:tc>
          <w:tcPr>
            <w:tcW w:w="2078" w:type="dxa"/>
            <w:gridSpan w:val="2"/>
            <w:tcBorders>
              <w:right w:val="single" w:sz="6" w:space="0" w:color="auto"/>
            </w:tcBorders>
            <w:vAlign w:val="center"/>
          </w:tcPr>
          <w:p w14:paraId="06F7AF1A"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法定代表人</w:t>
            </w:r>
          </w:p>
        </w:tc>
        <w:tc>
          <w:tcPr>
            <w:tcW w:w="3385" w:type="dxa"/>
            <w:gridSpan w:val="2"/>
            <w:tcBorders>
              <w:left w:val="single" w:sz="6" w:space="0" w:color="auto"/>
            </w:tcBorders>
            <w:vAlign w:val="center"/>
          </w:tcPr>
          <w:p w14:paraId="67052720" w14:textId="77777777" w:rsidR="00530237" w:rsidRDefault="00530237">
            <w:pPr>
              <w:jc w:val="center"/>
              <w:rPr>
                <w:rFonts w:ascii="楷体_GB2312" w:eastAsia="楷体_GB2312" w:hAnsi="Calibri" w:cs="Times New Roman"/>
                <w:sz w:val="24"/>
              </w:rPr>
            </w:pPr>
          </w:p>
        </w:tc>
        <w:tc>
          <w:tcPr>
            <w:tcW w:w="2142" w:type="dxa"/>
            <w:vAlign w:val="center"/>
          </w:tcPr>
          <w:p w14:paraId="4BBAD6AF"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联系电话</w:t>
            </w:r>
          </w:p>
        </w:tc>
        <w:tc>
          <w:tcPr>
            <w:tcW w:w="1341" w:type="dxa"/>
            <w:gridSpan w:val="2"/>
            <w:vAlign w:val="center"/>
          </w:tcPr>
          <w:p w14:paraId="59CACC2B" w14:textId="77777777" w:rsidR="00530237" w:rsidRDefault="00530237">
            <w:pPr>
              <w:jc w:val="center"/>
              <w:rPr>
                <w:rFonts w:ascii="楷体_GB2312" w:eastAsia="楷体_GB2312" w:hAnsi="Calibri" w:cs="Times New Roman"/>
                <w:sz w:val="24"/>
              </w:rPr>
            </w:pPr>
          </w:p>
        </w:tc>
      </w:tr>
      <w:tr w:rsidR="00530237" w14:paraId="4D719C3B" w14:textId="77777777">
        <w:trPr>
          <w:trHeight w:hRule="exact" w:val="453"/>
          <w:jc w:val="center"/>
        </w:trPr>
        <w:tc>
          <w:tcPr>
            <w:tcW w:w="2078" w:type="dxa"/>
            <w:gridSpan w:val="2"/>
            <w:vMerge w:val="restart"/>
            <w:vAlign w:val="center"/>
          </w:tcPr>
          <w:p w14:paraId="3B8346C1"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职业卫生管理</w:t>
            </w:r>
          </w:p>
          <w:p w14:paraId="363E347A"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机构</w:t>
            </w:r>
          </w:p>
        </w:tc>
        <w:tc>
          <w:tcPr>
            <w:tcW w:w="3385" w:type="dxa"/>
            <w:gridSpan w:val="2"/>
            <w:vMerge w:val="restart"/>
            <w:vAlign w:val="center"/>
          </w:tcPr>
          <w:p w14:paraId="0B700869"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有○  无○</w:t>
            </w:r>
          </w:p>
        </w:tc>
        <w:tc>
          <w:tcPr>
            <w:tcW w:w="2142" w:type="dxa"/>
            <w:vMerge w:val="restart"/>
            <w:vAlign w:val="center"/>
          </w:tcPr>
          <w:p w14:paraId="63FF60AF" w14:textId="77777777" w:rsidR="00530237" w:rsidRDefault="00530237">
            <w:pPr>
              <w:spacing w:line="400" w:lineRule="exact"/>
              <w:jc w:val="center"/>
              <w:rPr>
                <w:rFonts w:ascii="楷体_GB2312" w:eastAsia="楷体_GB2312" w:hAnsi="Tahoma" w:cs="Tahoma"/>
                <w:kern w:val="0"/>
                <w:sz w:val="24"/>
              </w:rPr>
            </w:pPr>
            <w:r>
              <w:rPr>
                <w:rFonts w:ascii="楷体_GB2312" w:eastAsia="楷体_GB2312" w:hAnsi="Tahoma" w:cs="Tahoma" w:hint="eastAsia"/>
                <w:kern w:val="0"/>
                <w:sz w:val="24"/>
              </w:rPr>
              <w:t>职业卫生管理</w:t>
            </w:r>
          </w:p>
          <w:p w14:paraId="572D10C9" w14:textId="77777777" w:rsidR="00530237" w:rsidRDefault="00530237">
            <w:pPr>
              <w:spacing w:line="400" w:lineRule="exact"/>
              <w:jc w:val="center"/>
              <w:rPr>
                <w:rFonts w:ascii="楷体_GB2312" w:eastAsia="楷体_GB2312" w:hAnsi="Calibri" w:cs="Times New Roman"/>
                <w:sz w:val="24"/>
              </w:rPr>
            </w:pPr>
            <w:r>
              <w:rPr>
                <w:rFonts w:ascii="楷体_GB2312" w:eastAsia="楷体_GB2312" w:hAnsi="Tahoma" w:cs="Tahoma" w:hint="eastAsia"/>
                <w:kern w:val="0"/>
                <w:sz w:val="24"/>
              </w:rPr>
              <w:t>人员数</w:t>
            </w:r>
          </w:p>
        </w:tc>
        <w:tc>
          <w:tcPr>
            <w:tcW w:w="963" w:type="dxa"/>
            <w:vAlign w:val="center"/>
          </w:tcPr>
          <w:p w14:paraId="76E9C87B" w14:textId="77777777" w:rsidR="00530237" w:rsidRDefault="00530237">
            <w:pPr>
              <w:ind w:left="102"/>
              <w:jc w:val="center"/>
              <w:rPr>
                <w:rFonts w:ascii="楷体_GB2312" w:eastAsia="楷体_GB2312" w:hAnsi="Calibri" w:cs="Times New Roman"/>
                <w:sz w:val="24"/>
              </w:rPr>
            </w:pPr>
            <w:r>
              <w:rPr>
                <w:rFonts w:ascii="楷体_GB2312" w:eastAsia="楷体_GB2312" w:hAnsi="Calibri" w:cs="Times New Roman" w:hint="eastAsia"/>
                <w:sz w:val="24"/>
              </w:rPr>
              <w:t>专职</w:t>
            </w:r>
          </w:p>
        </w:tc>
        <w:tc>
          <w:tcPr>
            <w:tcW w:w="378" w:type="dxa"/>
            <w:vAlign w:val="center"/>
          </w:tcPr>
          <w:p w14:paraId="01BD123F" w14:textId="77777777" w:rsidR="00530237" w:rsidRDefault="00530237">
            <w:pPr>
              <w:ind w:left="102"/>
              <w:jc w:val="center"/>
              <w:rPr>
                <w:rFonts w:ascii="楷体_GB2312" w:eastAsia="楷体_GB2312" w:hAnsi="Calibri" w:cs="Times New Roman"/>
                <w:sz w:val="24"/>
              </w:rPr>
            </w:pPr>
          </w:p>
        </w:tc>
      </w:tr>
      <w:tr w:rsidR="00530237" w14:paraId="652E403B" w14:textId="77777777">
        <w:trPr>
          <w:trHeight w:hRule="exact" w:val="474"/>
          <w:jc w:val="center"/>
        </w:trPr>
        <w:tc>
          <w:tcPr>
            <w:tcW w:w="2078" w:type="dxa"/>
            <w:gridSpan w:val="2"/>
            <w:vMerge/>
            <w:tcBorders>
              <w:bottom w:val="single" w:sz="2" w:space="0" w:color="auto"/>
            </w:tcBorders>
            <w:vAlign w:val="center"/>
          </w:tcPr>
          <w:p w14:paraId="1A8356C2" w14:textId="77777777" w:rsidR="00530237" w:rsidRDefault="00530237">
            <w:pPr>
              <w:jc w:val="center"/>
              <w:rPr>
                <w:rFonts w:ascii="楷体_GB2312" w:eastAsia="楷体_GB2312" w:hAnsi="Calibri" w:cs="Times New Roman"/>
                <w:sz w:val="24"/>
              </w:rPr>
            </w:pPr>
          </w:p>
        </w:tc>
        <w:tc>
          <w:tcPr>
            <w:tcW w:w="3385" w:type="dxa"/>
            <w:gridSpan w:val="2"/>
            <w:vMerge/>
            <w:tcBorders>
              <w:bottom w:val="single" w:sz="2" w:space="0" w:color="auto"/>
            </w:tcBorders>
            <w:vAlign w:val="center"/>
          </w:tcPr>
          <w:p w14:paraId="3BA41A5B" w14:textId="77777777" w:rsidR="00530237" w:rsidRDefault="00530237">
            <w:pPr>
              <w:jc w:val="center"/>
              <w:rPr>
                <w:rFonts w:ascii="楷体_GB2312" w:eastAsia="楷体_GB2312" w:hAnsi="Calibri" w:cs="Times New Roman"/>
                <w:sz w:val="24"/>
              </w:rPr>
            </w:pPr>
          </w:p>
        </w:tc>
        <w:tc>
          <w:tcPr>
            <w:tcW w:w="2142" w:type="dxa"/>
            <w:vMerge/>
            <w:tcBorders>
              <w:bottom w:val="single" w:sz="2" w:space="0" w:color="auto"/>
            </w:tcBorders>
            <w:vAlign w:val="center"/>
          </w:tcPr>
          <w:p w14:paraId="2193F2A5" w14:textId="77777777" w:rsidR="00530237" w:rsidRDefault="00530237">
            <w:pPr>
              <w:jc w:val="center"/>
              <w:rPr>
                <w:rFonts w:ascii="楷体_GB2312" w:eastAsia="楷体_GB2312" w:hAnsi="Calibri" w:cs="Times New Roman"/>
                <w:sz w:val="24"/>
              </w:rPr>
            </w:pPr>
          </w:p>
        </w:tc>
        <w:tc>
          <w:tcPr>
            <w:tcW w:w="963" w:type="dxa"/>
            <w:tcBorders>
              <w:bottom w:val="single" w:sz="2" w:space="0" w:color="auto"/>
            </w:tcBorders>
            <w:vAlign w:val="center"/>
          </w:tcPr>
          <w:p w14:paraId="43D078C3" w14:textId="77777777" w:rsidR="00530237" w:rsidRDefault="00530237">
            <w:pPr>
              <w:ind w:left="102"/>
              <w:jc w:val="center"/>
              <w:rPr>
                <w:rFonts w:ascii="楷体_GB2312" w:eastAsia="楷体_GB2312" w:hAnsi="Calibri" w:cs="Times New Roman"/>
                <w:sz w:val="24"/>
              </w:rPr>
            </w:pPr>
            <w:r>
              <w:rPr>
                <w:rFonts w:ascii="楷体_GB2312" w:eastAsia="楷体_GB2312" w:hAnsi="Calibri" w:cs="Times New Roman" w:hint="eastAsia"/>
                <w:sz w:val="24"/>
              </w:rPr>
              <w:t>兼职</w:t>
            </w:r>
          </w:p>
        </w:tc>
        <w:tc>
          <w:tcPr>
            <w:tcW w:w="378" w:type="dxa"/>
            <w:tcBorders>
              <w:bottom w:val="single" w:sz="2" w:space="0" w:color="auto"/>
            </w:tcBorders>
            <w:vAlign w:val="center"/>
          </w:tcPr>
          <w:p w14:paraId="2FB59BFF" w14:textId="77777777" w:rsidR="00530237" w:rsidRDefault="00530237">
            <w:pPr>
              <w:ind w:left="102"/>
              <w:jc w:val="center"/>
              <w:rPr>
                <w:rFonts w:ascii="楷体_GB2312" w:eastAsia="楷体_GB2312" w:hAnsi="Calibri" w:cs="Times New Roman"/>
                <w:sz w:val="24"/>
              </w:rPr>
            </w:pPr>
          </w:p>
        </w:tc>
      </w:tr>
      <w:tr w:rsidR="00530237" w14:paraId="07C10078" w14:textId="77777777">
        <w:trPr>
          <w:trHeight w:hRule="exact" w:val="460"/>
          <w:jc w:val="center"/>
        </w:trPr>
        <w:tc>
          <w:tcPr>
            <w:tcW w:w="2078" w:type="dxa"/>
            <w:gridSpan w:val="2"/>
            <w:tcBorders>
              <w:top w:val="single" w:sz="2" w:space="0" w:color="auto"/>
              <w:left w:val="single" w:sz="2" w:space="0" w:color="auto"/>
              <w:bottom w:val="single" w:sz="12" w:space="0" w:color="auto"/>
              <w:right w:val="single" w:sz="2" w:space="0" w:color="auto"/>
            </w:tcBorders>
            <w:vAlign w:val="center"/>
          </w:tcPr>
          <w:p w14:paraId="3A62F2EC"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劳动者总人数</w:t>
            </w:r>
          </w:p>
        </w:tc>
        <w:tc>
          <w:tcPr>
            <w:tcW w:w="3385" w:type="dxa"/>
            <w:gridSpan w:val="2"/>
            <w:tcBorders>
              <w:top w:val="single" w:sz="2" w:space="0" w:color="auto"/>
              <w:left w:val="single" w:sz="2" w:space="0" w:color="auto"/>
              <w:bottom w:val="single" w:sz="12" w:space="0" w:color="auto"/>
              <w:right w:val="single" w:sz="2" w:space="0" w:color="auto"/>
            </w:tcBorders>
            <w:vAlign w:val="center"/>
          </w:tcPr>
          <w:p w14:paraId="010E1943" w14:textId="77777777" w:rsidR="00530237" w:rsidRDefault="00530237">
            <w:pPr>
              <w:jc w:val="center"/>
              <w:rPr>
                <w:rFonts w:ascii="楷体_GB2312" w:eastAsia="楷体_GB2312" w:hAnsi="Calibri" w:cs="Times New Roman"/>
                <w:sz w:val="24"/>
              </w:rPr>
            </w:pPr>
          </w:p>
        </w:tc>
        <w:tc>
          <w:tcPr>
            <w:tcW w:w="2142" w:type="dxa"/>
            <w:tcBorders>
              <w:top w:val="single" w:sz="2" w:space="0" w:color="auto"/>
              <w:left w:val="single" w:sz="2" w:space="0" w:color="auto"/>
              <w:bottom w:val="single" w:sz="12" w:space="0" w:color="auto"/>
              <w:right w:val="single" w:sz="2" w:space="0" w:color="auto"/>
            </w:tcBorders>
            <w:vAlign w:val="center"/>
          </w:tcPr>
          <w:p w14:paraId="14EBC46F" w14:textId="77777777" w:rsidR="00530237" w:rsidRDefault="00530237">
            <w:pPr>
              <w:rPr>
                <w:rFonts w:ascii="楷体_GB2312" w:eastAsia="楷体_GB2312" w:hAnsi="Calibri" w:cs="Times New Roman"/>
                <w:sz w:val="24"/>
              </w:rPr>
            </w:pPr>
            <w:r>
              <w:rPr>
                <w:rFonts w:ascii="楷体_GB2312" w:eastAsia="楷体_GB2312" w:hAnsi="Calibri" w:cs="Times New Roman" w:hint="eastAsia"/>
                <w:sz w:val="24"/>
              </w:rPr>
              <w:t>职业病累计人数</w:t>
            </w:r>
          </w:p>
        </w:tc>
        <w:tc>
          <w:tcPr>
            <w:tcW w:w="1341" w:type="dxa"/>
            <w:gridSpan w:val="2"/>
            <w:tcBorders>
              <w:top w:val="single" w:sz="2" w:space="0" w:color="auto"/>
              <w:left w:val="single" w:sz="2" w:space="0" w:color="auto"/>
              <w:bottom w:val="single" w:sz="12" w:space="0" w:color="auto"/>
              <w:right w:val="single" w:sz="2" w:space="0" w:color="auto"/>
            </w:tcBorders>
            <w:vAlign w:val="center"/>
          </w:tcPr>
          <w:p w14:paraId="33DB866E" w14:textId="77777777" w:rsidR="00530237" w:rsidRDefault="00530237">
            <w:pPr>
              <w:jc w:val="center"/>
              <w:rPr>
                <w:rFonts w:ascii="楷体_GB2312" w:eastAsia="楷体_GB2312" w:hAnsi="Calibri" w:cs="Times New Roman"/>
                <w:sz w:val="24"/>
              </w:rPr>
            </w:pPr>
          </w:p>
        </w:tc>
      </w:tr>
      <w:tr w:rsidR="00530237" w14:paraId="31289065" w14:textId="77777777">
        <w:trPr>
          <w:trHeight w:hRule="exact" w:val="474"/>
          <w:jc w:val="center"/>
        </w:trPr>
        <w:tc>
          <w:tcPr>
            <w:tcW w:w="860" w:type="dxa"/>
            <w:vMerge w:val="restart"/>
            <w:tcBorders>
              <w:top w:val="single" w:sz="12" w:space="0" w:color="auto"/>
              <w:left w:val="single" w:sz="12" w:space="0" w:color="auto"/>
            </w:tcBorders>
            <w:textDirection w:val="tbRlV"/>
            <w:vAlign w:val="center"/>
          </w:tcPr>
          <w:p w14:paraId="123BB6E7" w14:textId="77777777" w:rsidR="00530237" w:rsidRDefault="00530237">
            <w:pPr>
              <w:ind w:left="113" w:right="113"/>
              <w:jc w:val="center"/>
              <w:rPr>
                <w:rFonts w:ascii="楷体_GB2312" w:eastAsia="楷体_GB2312" w:hAnsi="Calibri" w:cs="Times New Roman"/>
                <w:sz w:val="24"/>
              </w:rPr>
            </w:pPr>
            <w:r>
              <w:rPr>
                <w:rFonts w:ascii="楷体_GB2312" w:eastAsia="楷体_GB2312" w:hAnsi="Calibri" w:cs="Times New Roman" w:hint="eastAsia"/>
                <w:spacing w:val="3"/>
                <w:w w:val="88"/>
                <w:kern w:val="0"/>
                <w:sz w:val="24"/>
              </w:rPr>
              <w:t>职业病危害因素种</w:t>
            </w:r>
            <w:r>
              <w:rPr>
                <w:rFonts w:ascii="楷体_GB2312" w:eastAsia="楷体_GB2312" w:hAnsi="Calibri" w:cs="Times New Roman" w:hint="eastAsia"/>
                <w:spacing w:val="-8"/>
                <w:w w:val="88"/>
                <w:kern w:val="0"/>
                <w:sz w:val="24"/>
              </w:rPr>
              <w:t>类</w:t>
            </w:r>
          </w:p>
        </w:tc>
        <w:tc>
          <w:tcPr>
            <w:tcW w:w="3023" w:type="dxa"/>
            <w:gridSpan w:val="2"/>
            <w:tcBorders>
              <w:top w:val="single" w:sz="12" w:space="0" w:color="auto"/>
            </w:tcBorders>
            <w:vAlign w:val="center"/>
          </w:tcPr>
          <w:p w14:paraId="17E479B3" w14:textId="77777777" w:rsidR="00530237" w:rsidRDefault="00530237">
            <w:pPr>
              <w:rPr>
                <w:rFonts w:ascii="楷体_GB2312" w:eastAsia="楷体_GB2312" w:hAnsi="Calibri" w:cs="Times New Roman"/>
                <w:sz w:val="24"/>
              </w:rPr>
            </w:pPr>
            <w:r>
              <w:rPr>
                <w:rFonts w:ascii="楷体_GB2312" w:eastAsia="楷体_GB2312" w:hAnsi="Calibri" w:cs="Times New Roman" w:hint="eastAsia"/>
                <w:sz w:val="24"/>
              </w:rPr>
              <w:t>粉尘类       有○  无○</w:t>
            </w:r>
          </w:p>
        </w:tc>
        <w:tc>
          <w:tcPr>
            <w:tcW w:w="1580" w:type="dxa"/>
            <w:tcBorders>
              <w:top w:val="single" w:sz="12" w:space="0" w:color="auto"/>
            </w:tcBorders>
            <w:vAlign w:val="center"/>
          </w:tcPr>
          <w:p w14:paraId="331D8595"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接触人数</w:t>
            </w:r>
          </w:p>
        </w:tc>
        <w:tc>
          <w:tcPr>
            <w:tcW w:w="2142" w:type="dxa"/>
            <w:tcBorders>
              <w:top w:val="single" w:sz="12" w:space="0" w:color="auto"/>
            </w:tcBorders>
            <w:vAlign w:val="center"/>
          </w:tcPr>
          <w:p w14:paraId="0E9A7425" w14:textId="77777777" w:rsidR="00530237" w:rsidRDefault="00530237">
            <w:pPr>
              <w:jc w:val="center"/>
              <w:rPr>
                <w:rFonts w:ascii="楷体_GB2312" w:eastAsia="楷体_GB2312" w:hAnsi="Calibri" w:cs="Times New Roman"/>
                <w:sz w:val="24"/>
              </w:rPr>
            </w:pPr>
          </w:p>
        </w:tc>
        <w:tc>
          <w:tcPr>
            <w:tcW w:w="1341" w:type="dxa"/>
            <w:gridSpan w:val="2"/>
            <w:vMerge w:val="restart"/>
            <w:tcBorders>
              <w:top w:val="single" w:sz="12" w:space="0" w:color="auto"/>
              <w:right w:val="single" w:sz="12" w:space="0" w:color="auto"/>
            </w:tcBorders>
            <w:vAlign w:val="center"/>
          </w:tcPr>
          <w:p w14:paraId="56666474"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接触职业病危害总人数：</w:t>
            </w:r>
          </w:p>
        </w:tc>
      </w:tr>
      <w:tr w:rsidR="00530237" w14:paraId="0B9D9A57" w14:textId="77777777">
        <w:trPr>
          <w:trHeight w:hRule="exact" w:val="468"/>
          <w:jc w:val="center"/>
        </w:trPr>
        <w:tc>
          <w:tcPr>
            <w:tcW w:w="860" w:type="dxa"/>
            <w:vMerge/>
            <w:tcBorders>
              <w:left w:val="single" w:sz="12" w:space="0" w:color="auto"/>
            </w:tcBorders>
            <w:vAlign w:val="center"/>
          </w:tcPr>
          <w:p w14:paraId="7C38312E" w14:textId="77777777" w:rsidR="00530237" w:rsidRDefault="00530237">
            <w:pPr>
              <w:jc w:val="center"/>
              <w:rPr>
                <w:rFonts w:ascii="楷体_GB2312" w:eastAsia="楷体_GB2312" w:hAnsi="Calibri" w:cs="Times New Roman"/>
                <w:sz w:val="24"/>
              </w:rPr>
            </w:pPr>
          </w:p>
        </w:tc>
        <w:tc>
          <w:tcPr>
            <w:tcW w:w="3023" w:type="dxa"/>
            <w:gridSpan w:val="2"/>
            <w:vAlign w:val="center"/>
          </w:tcPr>
          <w:p w14:paraId="12C39E49" w14:textId="77777777" w:rsidR="00530237" w:rsidRDefault="00530237">
            <w:pPr>
              <w:rPr>
                <w:rFonts w:ascii="楷体_GB2312" w:eastAsia="楷体_GB2312" w:hAnsi="Calibri" w:cs="Times New Roman"/>
                <w:sz w:val="24"/>
              </w:rPr>
            </w:pPr>
            <w:r>
              <w:rPr>
                <w:rFonts w:ascii="楷体_GB2312" w:eastAsia="楷体_GB2312" w:hAnsi="Calibri" w:cs="Times New Roman" w:hint="eastAsia"/>
                <w:sz w:val="24"/>
              </w:rPr>
              <w:t>化学物质类   有○  无○</w:t>
            </w:r>
          </w:p>
        </w:tc>
        <w:tc>
          <w:tcPr>
            <w:tcW w:w="1580" w:type="dxa"/>
            <w:vAlign w:val="center"/>
          </w:tcPr>
          <w:p w14:paraId="759C11A3" w14:textId="77777777" w:rsidR="00530237" w:rsidRDefault="00530237">
            <w:pPr>
              <w:ind w:left="42"/>
              <w:jc w:val="center"/>
              <w:rPr>
                <w:rFonts w:ascii="楷体_GB2312" w:eastAsia="楷体_GB2312" w:hAnsi="Calibri" w:cs="Times New Roman"/>
                <w:sz w:val="24"/>
              </w:rPr>
            </w:pPr>
            <w:r>
              <w:rPr>
                <w:rFonts w:ascii="楷体_GB2312" w:eastAsia="楷体_GB2312" w:hAnsi="Calibri" w:cs="Times New Roman" w:hint="eastAsia"/>
                <w:sz w:val="24"/>
              </w:rPr>
              <w:t>接触人数</w:t>
            </w:r>
          </w:p>
        </w:tc>
        <w:tc>
          <w:tcPr>
            <w:tcW w:w="2142" w:type="dxa"/>
            <w:vAlign w:val="center"/>
          </w:tcPr>
          <w:p w14:paraId="7F5D801D" w14:textId="77777777" w:rsidR="00530237" w:rsidRDefault="00530237">
            <w:pPr>
              <w:ind w:left="42"/>
              <w:jc w:val="center"/>
              <w:rPr>
                <w:rFonts w:ascii="楷体_GB2312" w:eastAsia="楷体_GB2312" w:hAnsi="Calibri" w:cs="Times New Roman"/>
                <w:sz w:val="24"/>
              </w:rPr>
            </w:pPr>
          </w:p>
        </w:tc>
        <w:tc>
          <w:tcPr>
            <w:tcW w:w="1341" w:type="dxa"/>
            <w:gridSpan w:val="2"/>
            <w:vMerge/>
            <w:tcBorders>
              <w:right w:val="single" w:sz="12" w:space="0" w:color="auto"/>
            </w:tcBorders>
            <w:vAlign w:val="center"/>
          </w:tcPr>
          <w:p w14:paraId="4108D9F0" w14:textId="77777777" w:rsidR="00530237" w:rsidRDefault="00530237">
            <w:pPr>
              <w:jc w:val="center"/>
              <w:rPr>
                <w:rFonts w:ascii="楷体_GB2312" w:eastAsia="楷体_GB2312" w:hAnsi="Calibri" w:cs="Times New Roman"/>
                <w:sz w:val="24"/>
              </w:rPr>
            </w:pPr>
          </w:p>
        </w:tc>
      </w:tr>
      <w:tr w:rsidR="00530237" w14:paraId="3A1BD6FC" w14:textId="77777777">
        <w:trPr>
          <w:trHeight w:hRule="exact" w:val="476"/>
          <w:jc w:val="center"/>
        </w:trPr>
        <w:tc>
          <w:tcPr>
            <w:tcW w:w="860" w:type="dxa"/>
            <w:vMerge/>
            <w:tcBorders>
              <w:left w:val="single" w:sz="12" w:space="0" w:color="auto"/>
            </w:tcBorders>
            <w:vAlign w:val="center"/>
          </w:tcPr>
          <w:p w14:paraId="3836C064" w14:textId="77777777" w:rsidR="00530237" w:rsidRDefault="00530237">
            <w:pPr>
              <w:jc w:val="center"/>
              <w:rPr>
                <w:rFonts w:ascii="楷体_GB2312" w:eastAsia="楷体_GB2312" w:hAnsi="Calibri" w:cs="Times New Roman"/>
                <w:sz w:val="24"/>
              </w:rPr>
            </w:pPr>
          </w:p>
        </w:tc>
        <w:tc>
          <w:tcPr>
            <w:tcW w:w="3023" w:type="dxa"/>
            <w:gridSpan w:val="2"/>
            <w:vAlign w:val="center"/>
          </w:tcPr>
          <w:p w14:paraId="277F8C6E" w14:textId="77777777" w:rsidR="00530237" w:rsidRDefault="00530237">
            <w:pPr>
              <w:rPr>
                <w:rFonts w:ascii="楷体_GB2312" w:eastAsia="楷体_GB2312" w:hAnsi="Calibri" w:cs="Times New Roman"/>
                <w:sz w:val="24"/>
              </w:rPr>
            </w:pPr>
            <w:r>
              <w:rPr>
                <w:rFonts w:ascii="楷体_GB2312" w:eastAsia="楷体_GB2312" w:hAnsi="Calibri" w:cs="Times New Roman" w:hint="eastAsia"/>
                <w:sz w:val="24"/>
              </w:rPr>
              <w:t>物理因素类   有○  无○</w:t>
            </w:r>
          </w:p>
        </w:tc>
        <w:tc>
          <w:tcPr>
            <w:tcW w:w="1580" w:type="dxa"/>
            <w:vAlign w:val="center"/>
          </w:tcPr>
          <w:p w14:paraId="633B121A" w14:textId="77777777" w:rsidR="00530237" w:rsidRDefault="00530237">
            <w:pPr>
              <w:ind w:left="42"/>
              <w:jc w:val="center"/>
              <w:rPr>
                <w:rFonts w:ascii="楷体_GB2312" w:eastAsia="楷体_GB2312" w:hAnsi="Calibri" w:cs="Times New Roman"/>
                <w:sz w:val="24"/>
              </w:rPr>
            </w:pPr>
            <w:r>
              <w:rPr>
                <w:rFonts w:ascii="楷体_GB2312" w:eastAsia="楷体_GB2312" w:hAnsi="Calibri" w:cs="Times New Roman" w:hint="eastAsia"/>
                <w:sz w:val="24"/>
              </w:rPr>
              <w:t>接触人数</w:t>
            </w:r>
          </w:p>
        </w:tc>
        <w:tc>
          <w:tcPr>
            <w:tcW w:w="2142" w:type="dxa"/>
            <w:vAlign w:val="center"/>
          </w:tcPr>
          <w:p w14:paraId="6C326DD9" w14:textId="77777777" w:rsidR="00530237" w:rsidRDefault="00530237">
            <w:pPr>
              <w:ind w:left="42"/>
              <w:jc w:val="center"/>
              <w:rPr>
                <w:rFonts w:ascii="楷体_GB2312" w:eastAsia="楷体_GB2312" w:hAnsi="Calibri" w:cs="Times New Roman"/>
                <w:sz w:val="24"/>
              </w:rPr>
            </w:pPr>
          </w:p>
        </w:tc>
        <w:tc>
          <w:tcPr>
            <w:tcW w:w="1341" w:type="dxa"/>
            <w:gridSpan w:val="2"/>
            <w:vMerge/>
            <w:tcBorders>
              <w:right w:val="single" w:sz="12" w:space="0" w:color="auto"/>
            </w:tcBorders>
            <w:vAlign w:val="center"/>
          </w:tcPr>
          <w:p w14:paraId="65AD0814" w14:textId="77777777" w:rsidR="00530237" w:rsidRDefault="00530237">
            <w:pPr>
              <w:jc w:val="center"/>
              <w:rPr>
                <w:rFonts w:ascii="楷体_GB2312" w:eastAsia="楷体_GB2312" w:hAnsi="Calibri" w:cs="Times New Roman"/>
                <w:sz w:val="24"/>
              </w:rPr>
            </w:pPr>
          </w:p>
        </w:tc>
      </w:tr>
      <w:tr w:rsidR="00530237" w14:paraId="202100FC" w14:textId="77777777">
        <w:trPr>
          <w:trHeight w:hRule="exact" w:val="469"/>
          <w:jc w:val="center"/>
        </w:trPr>
        <w:tc>
          <w:tcPr>
            <w:tcW w:w="860" w:type="dxa"/>
            <w:vMerge/>
            <w:tcBorders>
              <w:left w:val="single" w:sz="12" w:space="0" w:color="auto"/>
            </w:tcBorders>
            <w:vAlign w:val="center"/>
          </w:tcPr>
          <w:p w14:paraId="591354B7" w14:textId="77777777" w:rsidR="00530237" w:rsidRDefault="00530237">
            <w:pPr>
              <w:jc w:val="center"/>
              <w:rPr>
                <w:rFonts w:ascii="楷体_GB2312" w:eastAsia="楷体_GB2312" w:hAnsi="Calibri" w:cs="Times New Roman"/>
                <w:sz w:val="24"/>
              </w:rPr>
            </w:pPr>
          </w:p>
        </w:tc>
        <w:tc>
          <w:tcPr>
            <w:tcW w:w="3023" w:type="dxa"/>
            <w:gridSpan w:val="2"/>
            <w:vAlign w:val="center"/>
          </w:tcPr>
          <w:p w14:paraId="55A5E225" w14:textId="77777777" w:rsidR="00530237" w:rsidRDefault="00530237">
            <w:pPr>
              <w:rPr>
                <w:rFonts w:ascii="楷体_GB2312" w:eastAsia="楷体_GB2312" w:hAnsi="Calibri" w:cs="Times New Roman"/>
                <w:sz w:val="24"/>
              </w:rPr>
            </w:pPr>
            <w:r>
              <w:rPr>
                <w:rFonts w:ascii="楷体_GB2312" w:eastAsia="楷体_GB2312" w:hAnsi="Calibri" w:cs="Times New Roman" w:hint="eastAsia"/>
                <w:sz w:val="24"/>
              </w:rPr>
              <w:t>放射性物质类 有○  无○</w:t>
            </w:r>
          </w:p>
        </w:tc>
        <w:tc>
          <w:tcPr>
            <w:tcW w:w="1580" w:type="dxa"/>
            <w:vAlign w:val="center"/>
          </w:tcPr>
          <w:p w14:paraId="57E19456"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接触人数</w:t>
            </w:r>
          </w:p>
        </w:tc>
        <w:tc>
          <w:tcPr>
            <w:tcW w:w="2142" w:type="dxa"/>
            <w:vAlign w:val="center"/>
          </w:tcPr>
          <w:p w14:paraId="04047A7E" w14:textId="77777777" w:rsidR="00530237" w:rsidRDefault="00530237">
            <w:pPr>
              <w:jc w:val="center"/>
              <w:rPr>
                <w:rFonts w:ascii="楷体_GB2312" w:eastAsia="楷体_GB2312" w:hAnsi="Calibri" w:cs="Times New Roman"/>
                <w:sz w:val="24"/>
              </w:rPr>
            </w:pPr>
          </w:p>
        </w:tc>
        <w:tc>
          <w:tcPr>
            <w:tcW w:w="1341" w:type="dxa"/>
            <w:gridSpan w:val="2"/>
            <w:vMerge/>
            <w:tcBorders>
              <w:right w:val="single" w:sz="12" w:space="0" w:color="auto"/>
            </w:tcBorders>
            <w:vAlign w:val="center"/>
          </w:tcPr>
          <w:p w14:paraId="3ADBDFAF" w14:textId="77777777" w:rsidR="00530237" w:rsidRDefault="00530237">
            <w:pPr>
              <w:jc w:val="center"/>
              <w:rPr>
                <w:rFonts w:ascii="楷体_GB2312" w:eastAsia="楷体_GB2312" w:hAnsi="Calibri" w:cs="Times New Roman"/>
                <w:sz w:val="24"/>
              </w:rPr>
            </w:pPr>
          </w:p>
        </w:tc>
      </w:tr>
      <w:tr w:rsidR="00530237" w14:paraId="4D27AC6C" w14:textId="77777777">
        <w:trPr>
          <w:trHeight w:hRule="exact" w:val="436"/>
          <w:jc w:val="center"/>
        </w:trPr>
        <w:tc>
          <w:tcPr>
            <w:tcW w:w="860" w:type="dxa"/>
            <w:vMerge/>
            <w:tcBorders>
              <w:left w:val="single" w:sz="12" w:space="0" w:color="auto"/>
              <w:bottom w:val="single" w:sz="12" w:space="0" w:color="auto"/>
            </w:tcBorders>
            <w:vAlign w:val="center"/>
          </w:tcPr>
          <w:p w14:paraId="2D2F972B" w14:textId="77777777" w:rsidR="00530237" w:rsidRDefault="00530237">
            <w:pPr>
              <w:jc w:val="center"/>
              <w:rPr>
                <w:rFonts w:ascii="楷体_GB2312" w:eastAsia="楷体_GB2312" w:hAnsi="Calibri" w:cs="Times New Roman"/>
                <w:sz w:val="24"/>
              </w:rPr>
            </w:pPr>
          </w:p>
        </w:tc>
        <w:tc>
          <w:tcPr>
            <w:tcW w:w="3023" w:type="dxa"/>
            <w:gridSpan w:val="2"/>
            <w:tcBorders>
              <w:bottom w:val="single" w:sz="12" w:space="0" w:color="auto"/>
            </w:tcBorders>
            <w:vAlign w:val="center"/>
          </w:tcPr>
          <w:p w14:paraId="15C71B60" w14:textId="77777777" w:rsidR="00530237" w:rsidRDefault="00530237">
            <w:pPr>
              <w:rPr>
                <w:rFonts w:ascii="楷体_GB2312" w:eastAsia="楷体_GB2312" w:hAnsi="Calibri" w:cs="Times New Roman"/>
                <w:sz w:val="24"/>
              </w:rPr>
            </w:pPr>
            <w:r>
              <w:rPr>
                <w:rFonts w:ascii="楷体_GB2312" w:eastAsia="楷体_GB2312" w:hAnsi="Calibri" w:cs="Times New Roman" w:hint="eastAsia"/>
                <w:sz w:val="24"/>
              </w:rPr>
              <w:t>其他         有○  无○</w:t>
            </w:r>
          </w:p>
        </w:tc>
        <w:tc>
          <w:tcPr>
            <w:tcW w:w="1580" w:type="dxa"/>
            <w:tcBorders>
              <w:bottom w:val="single" w:sz="12" w:space="0" w:color="auto"/>
            </w:tcBorders>
            <w:vAlign w:val="center"/>
          </w:tcPr>
          <w:p w14:paraId="1271E1AF"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接触人数</w:t>
            </w:r>
          </w:p>
        </w:tc>
        <w:tc>
          <w:tcPr>
            <w:tcW w:w="2142" w:type="dxa"/>
            <w:tcBorders>
              <w:bottom w:val="single" w:sz="12" w:space="0" w:color="auto"/>
            </w:tcBorders>
            <w:vAlign w:val="center"/>
          </w:tcPr>
          <w:p w14:paraId="35EBA5B4" w14:textId="77777777" w:rsidR="00530237" w:rsidRDefault="00530237">
            <w:pPr>
              <w:jc w:val="center"/>
              <w:rPr>
                <w:rFonts w:ascii="楷体_GB2312" w:eastAsia="楷体_GB2312" w:hAnsi="Calibri" w:cs="Times New Roman"/>
                <w:sz w:val="24"/>
              </w:rPr>
            </w:pPr>
          </w:p>
        </w:tc>
        <w:tc>
          <w:tcPr>
            <w:tcW w:w="1341" w:type="dxa"/>
            <w:gridSpan w:val="2"/>
            <w:vMerge/>
            <w:tcBorders>
              <w:bottom w:val="single" w:sz="12" w:space="0" w:color="auto"/>
              <w:right w:val="single" w:sz="12" w:space="0" w:color="auto"/>
            </w:tcBorders>
            <w:vAlign w:val="center"/>
          </w:tcPr>
          <w:p w14:paraId="2C40CDE6" w14:textId="77777777" w:rsidR="00530237" w:rsidRDefault="00530237">
            <w:pPr>
              <w:jc w:val="center"/>
              <w:rPr>
                <w:rFonts w:ascii="楷体_GB2312" w:eastAsia="楷体_GB2312" w:hAnsi="Calibri" w:cs="Times New Roman"/>
                <w:sz w:val="24"/>
              </w:rPr>
            </w:pPr>
          </w:p>
        </w:tc>
      </w:tr>
      <w:tr w:rsidR="00530237" w14:paraId="5B349E53" w14:textId="77777777">
        <w:trPr>
          <w:trHeight w:hRule="exact" w:val="869"/>
          <w:jc w:val="center"/>
        </w:trPr>
        <w:tc>
          <w:tcPr>
            <w:tcW w:w="860" w:type="dxa"/>
            <w:vMerge w:val="restart"/>
            <w:tcBorders>
              <w:top w:val="single" w:sz="12" w:space="0" w:color="auto"/>
            </w:tcBorders>
            <w:vAlign w:val="center"/>
          </w:tcPr>
          <w:p w14:paraId="060E8A19" w14:textId="77777777" w:rsidR="00530237" w:rsidRDefault="00530237">
            <w:pPr>
              <w:spacing w:line="400" w:lineRule="exact"/>
              <w:jc w:val="center"/>
              <w:rPr>
                <w:rFonts w:ascii="仿宋_GB2312" w:eastAsia="仿宋_GB2312" w:hAnsi="Tahoma" w:cs="Tahoma"/>
                <w:kern w:val="0"/>
                <w:sz w:val="24"/>
              </w:rPr>
            </w:pPr>
            <w:r>
              <w:rPr>
                <w:rFonts w:ascii="仿宋_GB2312" w:eastAsia="仿宋_GB2312" w:hAnsi="Tahoma" w:cs="Tahoma" w:hint="eastAsia"/>
                <w:kern w:val="0"/>
                <w:sz w:val="24"/>
              </w:rPr>
              <w:t>职业病危害因素分布情况</w:t>
            </w:r>
          </w:p>
        </w:tc>
        <w:tc>
          <w:tcPr>
            <w:tcW w:w="1218" w:type="dxa"/>
            <w:tcBorders>
              <w:top w:val="single" w:sz="12" w:space="0" w:color="auto"/>
              <w:bottom w:val="single" w:sz="4" w:space="0" w:color="auto"/>
            </w:tcBorders>
            <w:vAlign w:val="center"/>
          </w:tcPr>
          <w:p w14:paraId="76D492E8"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作业场所名称</w:t>
            </w:r>
          </w:p>
        </w:tc>
        <w:tc>
          <w:tcPr>
            <w:tcW w:w="3385" w:type="dxa"/>
            <w:gridSpan w:val="2"/>
            <w:tcBorders>
              <w:top w:val="single" w:sz="12" w:space="0" w:color="auto"/>
              <w:bottom w:val="single" w:sz="4" w:space="0" w:color="auto"/>
            </w:tcBorders>
            <w:vAlign w:val="center"/>
          </w:tcPr>
          <w:p w14:paraId="5414C677"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职业病危害因素名称</w:t>
            </w:r>
          </w:p>
        </w:tc>
        <w:tc>
          <w:tcPr>
            <w:tcW w:w="2142" w:type="dxa"/>
            <w:tcBorders>
              <w:top w:val="single" w:sz="12" w:space="0" w:color="auto"/>
              <w:bottom w:val="single" w:sz="4" w:space="0" w:color="auto"/>
              <w:right w:val="single" w:sz="4" w:space="0" w:color="auto"/>
            </w:tcBorders>
            <w:vAlign w:val="center"/>
          </w:tcPr>
          <w:p w14:paraId="3C0EAA8F" w14:textId="77777777" w:rsidR="00530237" w:rsidRDefault="00530237">
            <w:pPr>
              <w:spacing w:line="400" w:lineRule="exact"/>
              <w:rPr>
                <w:rFonts w:ascii="仿宋_GB2312" w:eastAsia="仿宋_GB2312" w:hAnsi="Tahoma" w:cs="Tahoma"/>
                <w:kern w:val="0"/>
                <w:sz w:val="24"/>
              </w:rPr>
            </w:pPr>
            <w:r>
              <w:rPr>
                <w:rFonts w:ascii="仿宋_GB2312" w:eastAsia="仿宋_GB2312" w:hAnsi="Tahoma" w:cs="Tahoma" w:hint="eastAsia"/>
                <w:kern w:val="0"/>
                <w:sz w:val="24"/>
              </w:rPr>
              <w:t>接触人数(可重复)</w:t>
            </w:r>
          </w:p>
        </w:tc>
        <w:tc>
          <w:tcPr>
            <w:tcW w:w="1341" w:type="dxa"/>
            <w:gridSpan w:val="2"/>
            <w:tcBorders>
              <w:top w:val="single" w:sz="12" w:space="0" w:color="auto"/>
              <w:left w:val="single" w:sz="4" w:space="0" w:color="auto"/>
              <w:bottom w:val="single" w:sz="4" w:space="0" w:color="auto"/>
            </w:tcBorders>
            <w:vAlign w:val="center"/>
          </w:tcPr>
          <w:p w14:paraId="19B1F5EF"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接触人数（不重复）</w:t>
            </w:r>
          </w:p>
        </w:tc>
      </w:tr>
      <w:tr w:rsidR="00530237" w14:paraId="629BE5ED" w14:textId="77777777">
        <w:trPr>
          <w:trHeight w:hRule="exact" w:val="480"/>
          <w:jc w:val="center"/>
        </w:trPr>
        <w:tc>
          <w:tcPr>
            <w:tcW w:w="860" w:type="dxa"/>
            <w:vMerge/>
            <w:vAlign w:val="center"/>
          </w:tcPr>
          <w:p w14:paraId="0CAAC174" w14:textId="77777777" w:rsidR="00530237" w:rsidRDefault="00530237">
            <w:pPr>
              <w:jc w:val="center"/>
              <w:rPr>
                <w:rFonts w:ascii="楷体_GB2312" w:eastAsia="楷体_GB2312" w:hAnsi="Calibri" w:cs="Times New Roman"/>
                <w:sz w:val="24"/>
              </w:rPr>
            </w:pPr>
          </w:p>
        </w:tc>
        <w:tc>
          <w:tcPr>
            <w:tcW w:w="1218" w:type="dxa"/>
            <w:vMerge w:val="restart"/>
            <w:vAlign w:val="center"/>
          </w:tcPr>
          <w:p w14:paraId="0DCC36D1"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（作业场所1）</w:t>
            </w:r>
          </w:p>
          <w:p w14:paraId="6E5FA1D3" w14:textId="77777777" w:rsidR="00530237" w:rsidRDefault="00530237">
            <w:pPr>
              <w:jc w:val="center"/>
              <w:rPr>
                <w:rFonts w:ascii="楷体_GB2312" w:eastAsia="楷体_GB2312" w:hAnsi="Calibri" w:cs="Times New Roman"/>
                <w:sz w:val="24"/>
              </w:rPr>
            </w:pPr>
          </w:p>
        </w:tc>
        <w:tc>
          <w:tcPr>
            <w:tcW w:w="3385" w:type="dxa"/>
            <w:gridSpan w:val="2"/>
            <w:tcBorders>
              <w:bottom w:val="single" w:sz="4" w:space="0" w:color="auto"/>
            </w:tcBorders>
            <w:vAlign w:val="center"/>
          </w:tcPr>
          <w:p w14:paraId="65D01ACE" w14:textId="77777777" w:rsidR="00530237" w:rsidRDefault="00530237">
            <w:pPr>
              <w:jc w:val="center"/>
              <w:rPr>
                <w:rFonts w:ascii="楷体_GB2312" w:eastAsia="楷体_GB2312" w:hAnsi="Calibri" w:cs="Times New Roman"/>
                <w:sz w:val="24"/>
              </w:rPr>
            </w:pPr>
          </w:p>
        </w:tc>
        <w:tc>
          <w:tcPr>
            <w:tcW w:w="2142" w:type="dxa"/>
            <w:tcBorders>
              <w:bottom w:val="single" w:sz="4" w:space="0" w:color="auto"/>
              <w:right w:val="single" w:sz="4" w:space="0" w:color="auto"/>
            </w:tcBorders>
            <w:vAlign w:val="center"/>
          </w:tcPr>
          <w:p w14:paraId="7BA1341D" w14:textId="77777777" w:rsidR="00530237" w:rsidRDefault="00530237">
            <w:pPr>
              <w:jc w:val="center"/>
              <w:rPr>
                <w:rFonts w:ascii="楷体_GB2312" w:eastAsia="楷体_GB2312" w:hAnsi="Calibri" w:cs="Times New Roman"/>
                <w:sz w:val="24"/>
              </w:rPr>
            </w:pPr>
          </w:p>
        </w:tc>
        <w:tc>
          <w:tcPr>
            <w:tcW w:w="1341" w:type="dxa"/>
            <w:gridSpan w:val="2"/>
            <w:vMerge w:val="restart"/>
            <w:tcBorders>
              <w:left w:val="single" w:sz="4" w:space="0" w:color="auto"/>
            </w:tcBorders>
            <w:vAlign w:val="center"/>
          </w:tcPr>
          <w:p w14:paraId="72593039" w14:textId="77777777" w:rsidR="00530237" w:rsidRDefault="00530237">
            <w:pPr>
              <w:jc w:val="center"/>
              <w:rPr>
                <w:rFonts w:ascii="楷体_GB2312" w:eastAsia="楷体_GB2312" w:hAnsi="Calibri" w:cs="Times New Roman"/>
                <w:sz w:val="24"/>
              </w:rPr>
            </w:pPr>
          </w:p>
        </w:tc>
      </w:tr>
      <w:tr w:rsidR="00530237" w14:paraId="39ACF0A9" w14:textId="77777777">
        <w:trPr>
          <w:trHeight w:hRule="exact" w:val="465"/>
          <w:jc w:val="center"/>
        </w:trPr>
        <w:tc>
          <w:tcPr>
            <w:tcW w:w="860" w:type="dxa"/>
            <w:vMerge/>
            <w:vAlign w:val="center"/>
          </w:tcPr>
          <w:p w14:paraId="11D0B29B" w14:textId="77777777" w:rsidR="00530237" w:rsidRDefault="00530237">
            <w:pPr>
              <w:jc w:val="center"/>
              <w:rPr>
                <w:rFonts w:ascii="楷体_GB2312" w:eastAsia="楷体_GB2312" w:hAnsi="Calibri" w:cs="Times New Roman"/>
                <w:sz w:val="24"/>
              </w:rPr>
            </w:pPr>
          </w:p>
        </w:tc>
        <w:tc>
          <w:tcPr>
            <w:tcW w:w="1218" w:type="dxa"/>
            <w:vMerge/>
            <w:vAlign w:val="center"/>
          </w:tcPr>
          <w:p w14:paraId="0E60A14E" w14:textId="77777777" w:rsidR="00530237" w:rsidRDefault="00530237">
            <w:pPr>
              <w:jc w:val="center"/>
              <w:rPr>
                <w:rFonts w:ascii="楷体_GB2312" w:eastAsia="楷体_GB2312" w:hAnsi="Calibri" w:cs="Times New Roman"/>
                <w:sz w:val="24"/>
              </w:rPr>
            </w:pPr>
          </w:p>
        </w:tc>
        <w:tc>
          <w:tcPr>
            <w:tcW w:w="3385" w:type="dxa"/>
            <w:gridSpan w:val="2"/>
            <w:tcBorders>
              <w:top w:val="single" w:sz="4" w:space="0" w:color="auto"/>
              <w:bottom w:val="single" w:sz="4" w:space="0" w:color="auto"/>
            </w:tcBorders>
            <w:vAlign w:val="center"/>
          </w:tcPr>
          <w:p w14:paraId="2C18DB45" w14:textId="77777777" w:rsidR="00530237" w:rsidRDefault="00530237">
            <w:pPr>
              <w:jc w:val="center"/>
              <w:rPr>
                <w:rFonts w:ascii="楷体_GB2312" w:eastAsia="楷体_GB2312" w:hAnsi="Calibri" w:cs="Times New Roman"/>
                <w:sz w:val="24"/>
              </w:rPr>
            </w:pPr>
          </w:p>
        </w:tc>
        <w:tc>
          <w:tcPr>
            <w:tcW w:w="2142" w:type="dxa"/>
            <w:tcBorders>
              <w:top w:val="single" w:sz="4" w:space="0" w:color="auto"/>
              <w:bottom w:val="single" w:sz="4" w:space="0" w:color="auto"/>
              <w:right w:val="single" w:sz="4" w:space="0" w:color="auto"/>
            </w:tcBorders>
            <w:vAlign w:val="center"/>
          </w:tcPr>
          <w:p w14:paraId="50A0A6CE" w14:textId="77777777" w:rsidR="00530237" w:rsidRDefault="00530237">
            <w:pPr>
              <w:jc w:val="center"/>
              <w:rPr>
                <w:rFonts w:ascii="楷体_GB2312" w:eastAsia="楷体_GB2312" w:hAnsi="Calibri" w:cs="Times New Roman"/>
                <w:sz w:val="24"/>
              </w:rPr>
            </w:pPr>
          </w:p>
        </w:tc>
        <w:tc>
          <w:tcPr>
            <w:tcW w:w="1341" w:type="dxa"/>
            <w:gridSpan w:val="2"/>
            <w:vMerge/>
            <w:tcBorders>
              <w:left w:val="single" w:sz="4" w:space="0" w:color="auto"/>
            </w:tcBorders>
            <w:vAlign w:val="center"/>
          </w:tcPr>
          <w:p w14:paraId="3E2C0447" w14:textId="77777777" w:rsidR="00530237" w:rsidRDefault="00530237">
            <w:pPr>
              <w:jc w:val="center"/>
              <w:rPr>
                <w:rFonts w:ascii="楷体_GB2312" w:eastAsia="楷体_GB2312" w:hAnsi="Calibri" w:cs="Times New Roman"/>
                <w:sz w:val="24"/>
              </w:rPr>
            </w:pPr>
          </w:p>
        </w:tc>
      </w:tr>
      <w:tr w:rsidR="00530237" w14:paraId="66E535B1" w14:textId="77777777">
        <w:trPr>
          <w:trHeight w:hRule="exact" w:val="465"/>
          <w:jc w:val="center"/>
        </w:trPr>
        <w:tc>
          <w:tcPr>
            <w:tcW w:w="860" w:type="dxa"/>
            <w:vMerge/>
            <w:vAlign w:val="center"/>
          </w:tcPr>
          <w:p w14:paraId="3A994735" w14:textId="77777777" w:rsidR="00530237" w:rsidRDefault="00530237">
            <w:pPr>
              <w:jc w:val="center"/>
              <w:rPr>
                <w:rFonts w:ascii="楷体_GB2312" w:eastAsia="楷体_GB2312" w:hAnsi="Calibri" w:cs="Times New Roman"/>
                <w:sz w:val="24"/>
              </w:rPr>
            </w:pPr>
          </w:p>
        </w:tc>
        <w:tc>
          <w:tcPr>
            <w:tcW w:w="1218" w:type="dxa"/>
            <w:vMerge/>
            <w:vAlign w:val="center"/>
          </w:tcPr>
          <w:p w14:paraId="254D7E7E" w14:textId="77777777" w:rsidR="00530237" w:rsidRDefault="00530237">
            <w:pPr>
              <w:jc w:val="center"/>
              <w:rPr>
                <w:rFonts w:ascii="楷体_GB2312" w:eastAsia="楷体_GB2312" w:hAnsi="Calibri" w:cs="Times New Roman"/>
                <w:sz w:val="24"/>
              </w:rPr>
            </w:pPr>
          </w:p>
        </w:tc>
        <w:tc>
          <w:tcPr>
            <w:tcW w:w="3385" w:type="dxa"/>
            <w:gridSpan w:val="2"/>
            <w:tcBorders>
              <w:top w:val="single" w:sz="4" w:space="0" w:color="auto"/>
              <w:bottom w:val="single" w:sz="4" w:space="0" w:color="auto"/>
            </w:tcBorders>
            <w:vAlign w:val="center"/>
          </w:tcPr>
          <w:p w14:paraId="28FA7121"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w:t>
            </w:r>
          </w:p>
          <w:p w14:paraId="2AD2D229" w14:textId="77777777" w:rsidR="00530237" w:rsidRDefault="00530237">
            <w:pPr>
              <w:jc w:val="center"/>
              <w:rPr>
                <w:rFonts w:ascii="楷体_GB2312" w:eastAsia="楷体_GB2312" w:hAnsi="Calibri" w:cs="Times New Roman"/>
                <w:sz w:val="24"/>
              </w:rPr>
            </w:pPr>
          </w:p>
        </w:tc>
        <w:tc>
          <w:tcPr>
            <w:tcW w:w="2142" w:type="dxa"/>
            <w:tcBorders>
              <w:top w:val="single" w:sz="4" w:space="0" w:color="auto"/>
              <w:bottom w:val="single" w:sz="4" w:space="0" w:color="auto"/>
              <w:right w:val="single" w:sz="4" w:space="0" w:color="auto"/>
            </w:tcBorders>
            <w:vAlign w:val="center"/>
          </w:tcPr>
          <w:p w14:paraId="74D53A32" w14:textId="77777777" w:rsidR="00530237" w:rsidRDefault="00530237">
            <w:pPr>
              <w:jc w:val="center"/>
              <w:rPr>
                <w:rFonts w:ascii="楷体_GB2312" w:eastAsia="楷体_GB2312" w:hAnsi="Calibri" w:cs="Times New Roman"/>
                <w:sz w:val="24"/>
              </w:rPr>
            </w:pPr>
          </w:p>
        </w:tc>
        <w:tc>
          <w:tcPr>
            <w:tcW w:w="1341" w:type="dxa"/>
            <w:gridSpan w:val="2"/>
            <w:vMerge/>
            <w:tcBorders>
              <w:left w:val="single" w:sz="4" w:space="0" w:color="auto"/>
            </w:tcBorders>
            <w:vAlign w:val="center"/>
          </w:tcPr>
          <w:p w14:paraId="33267F0F" w14:textId="77777777" w:rsidR="00530237" w:rsidRDefault="00530237">
            <w:pPr>
              <w:jc w:val="center"/>
              <w:rPr>
                <w:rFonts w:ascii="楷体_GB2312" w:eastAsia="楷体_GB2312" w:hAnsi="Calibri" w:cs="Times New Roman"/>
                <w:sz w:val="24"/>
              </w:rPr>
            </w:pPr>
          </w:p>
        </w:tc>
      </w:tr>
      <w:tr w:rsidR="00530237" w14:paraId="0B068647" w14:textId="77777777">
        <w:trPr>
          <w:trHeight w:hRule="exact" w:val="480"/>
          <w:jc w:val="center"/>
        </w:trPr>
        <w:tc>
          <w:tcPr>
            <w:tcW w:w="860" w:type="dxa"/>
            <w:vMerge/>
            <w:vAlign w:val="center"/>
          </w:tcPr>
          <w:p w14:paraId="0249BFF0" w14:textId="77777777" w:rsidR="00530237" w:rsidRDefault="00530237">
            <w:pPr>
              <w:jc w:val="center"/>
              <w:rPr>
                <w:rFonts w:ascii="楷体_GB2312" w:eastAsia="楷体_GB2312" w:hAnsi="Calibri" w:cs="Times New Roman"/>
                <w:sz w:val="24"/>
              </w:rPr>
            </w:pPr>
          </w:p>
        </w:tc>
        <w:tc>
          <w:tcPr>
            <w:tcW w:w="1218" w:type="dxa"/>
            <w:vMerge w:val="restart"/>
            <w:vAlign w:val="center"/>
          </w:tcPr>
          <w:p w14:paraId="62551E98"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（作业场所2）</w:t>
            </w:r>
          </w:p>
          <w:p w14:paraId="7683A734" w14:textId="77777777" w:rsidR="00530237" w:rsidRDefault="00530237">
            <w:pPr>
              <w:jc w:val="center"/>
              <w:rPr>
                <w:rFonts w:ascii="楷体_GB2312" w:eastAsia="楷体_GB2312" w:hAnsi="Calibri" w:cs="Times New Roman"/>
                <w:sz w:val="24"/>
              </w:rPr>
            </w:pPr>
          </w:p>
        </w:tc>
        <w:tc>
          <w:tcPr>
            <w:tcW w:w="3385" w:type="dxa"/>
            <w:gridSpan w:val="2"/>
            <w:tcBorders>
              <w:bottom w:val="single" w:sz="4" w:space="0" w:color="auto"/>
            </w:tcBorders>
            <w:vAlign w:val="center"/>
          </w:tcPr>
          <w:p w14:paraId="33B25BA5" w14:textId="77777777" w:rsidR="00530237" w:rsidRDefault="00530237">
            <w:pPr>
              <w:jc w:val="center"/>
              <w:rPr>
                <w:rFonts w:ascii="楷体_GB2312" w:eastAsia="楷体_GB2312" w:hAnsi="Calibri" w:cs="Times New Roman"/>
                <w:sz w:val="24"/>
              </w:rPr>
            </w:pPr>
          </w:p>
        </w:tc>
        <w:tc>
          <w:tcPr>
            <w:tcW w:w="2142" w:type="dxa"/>
            <w:tcBorders>
              <w:bottom w:val="single" w:sz="4" w:space="0" w:color="auto"/>
              <w:right w:val="single" w:sz="4" w:space="0" w:color="auto"/>
            </w:tcBorders>
            <w:vAlign w:val="center"/>
          </w:tcPr>
          <w:p w14:paraId="5C729631" w14:textId="77777777" w:rsidR="00530237" w:rsidRDefault="00530237">
            <w:pPr>
              <w:jc w:val="center"/>
              <w:rPr>
                <w:rFonts w:ascii="楷体_GB2312" w:eastAsia="楷体_GB2312" w:hAnsi="Calibri" w:cs="Times New Roman"/>
                <w:sz w:val="24"/>
              </w:rPr>
            </w:pPr>
          </w:p>
        </w:tc>
        <w:tc>
          <w:tcPr>
            <w:tcW w:w="1341" w:type="dxa"/>
            <w:gridSpan w:val="2"/>
            <w:vMerge w:val="restart"/>
            <w:tcBorders>
              <w:left w:val="single" w:sz="4" w:space="0" w:color="auto"/>
            </w:tcBorders>
            <w:vAlign w:val="center"/>
          </w:tcPr>
          <w:p w14:paraId="32F8BA0E" w14:textId="77777777" w:rsidR="00530237" w:rsidRDefault="00530237">
            <w:pPr>
              <w:jc w:val="center"/>
              <w:rPr>
                <w:rFonts w:ascii="楷体_GB2312" w:eastAsia="楷体_GB2312" w:hAnsi="Calibri" w:cs="Times New Roman"/>
                <w:sz w:val="24"/>
              </w:rPr>
            </w:pPr>
          </w:p>
        </w:tc>
      </w:tr>
      <w:tr w:rsidR="00530237" w14:paraId="1E0D162C" w14:textId="77777777">
        <w:trPr>
          <w:trHeight w:hRule="exact" w:val="465"/>
          <w:jc w:val="center"/>
        </w:trPr>
        <w:tc>
          <w:tcPr>
            <w:tcW w:w="860" w:type="dxa"/>
            <w:vMerge/>
            <w:vAlign w:val="center"/>
          </w:tcPr>
          <w:p w14:paraId="145A0772" w14:textId="77777777" w:rsidR="00530237" w:rsidRDefault="00530237">
            <w:pPr>
              <w:jc w:val="center"/>
              <w:rPr>
                <w:rFonts w:ascii="楷体_GB2312" w:eastAsia="楷体_GB2312" w:hAnsi="Calibri" w:cs="Times New Roman"/>
                <w:sz w:val="24"/>
              </w:rPr>
            </w:pPr>
          </w:p>
        </w:tc>
        <w:tc>
          <w:tcPr>
            <w:tcW w:w="1218" w:type="dxa"/>
            <w:vMerge/>
            <w:vAlign w:val="center"/>
          </w:tcPr>
          <w:p w14:paraId="5CDC55FD" w14:textId="77777777" w:rsidR="00530237" w:rsidRDefault="00530237">
            <w:pPr>
              <w:jc w:val="center"/>
              <w:rPr>
                <w:rFonts w:ascii="楷体_GB2312" w:eastAsia="楷体_GB2312" w:hAnsi="Calibri" w:cs="Times New Roman"/>
                <w:sz w:val="24"/>
              </w:rPr>
            </w:pPr>
          </w:p>
        </w:tc>
        <w:tc>
          <w:tcPr>
            <w:tcW w:w="3385" w:type="dxa"/>
            <w:gridSpan w:val="2"/>
            <w:tcBorders>
              <w:top w:val="single" w:sz="4" w:space="0" w:color="auto"/>
              <w:bottom w:val="single" w:sz="4" w:space="0" w:color="auto"/>
            </w:tcBorders>
            <w:vAlign w:val="center"/>
          </w:tcPr>
          <w:p w14:paraId="0BDB9FE2" w14:textId="77777777" w:rsidR="00530237" w:rsidRDefault="00530237">
            <w:pPr>
              <w:jc w:val="center"/>
              <w:rPr>
                <w:rFonts w:ascii="楷体_GB2312" w:eastAsia="楷体_GB2312" w:hAnsi="Calibri" w:cs="Times New Roman"/>
                <w:sz w:val="24"/>
              </w:rPr>
            </w:pPr>
          </w:p>
        </w:tc>
        <w:tc>
          <w:tcPr>
            <w:tcW w:w="2142" w:type="dxa"/>
            <w:tcBorders>
              <w:top w:val="single" w:sz="4" w:space="0" w:color="auto"/>
              <w:bottom w:val="single" w:sz="4" w:space="0" w:color="auto"/>
              <w:right w:val="single" w:sz="4" w:space="0" w:color="auto"/>
            </w:tcBorders>
            <w:vAlign w:val="center"/>
          </w:tcPr>
          <w:p w14:paraId="039153D5" w14:textId="77777777" w:rsidR="00530237" w:rsidRDefault="00530237">
            <w:pPr>
              <w:jc w:val="center"/>
              <w:rPr>
                <w:rFonts w:ascii="楷体_GB2312" w:eastAsia="楷体_GB2312" w:hAnsi="Calibri" w:cs="Times New Roman"/>
                <w:sz w:val="24"/>
              </w:rPr>
            </w:pPr>
          </w:p>
        </w:tc>
        <w:tc>
          <w:tcPr>
            <w:tcW w:w="1341" w:type="dxa"/>
            <w:gridSpan w:val="2"/>
            <w:vMerge/>
            <w:tcBorders>
              <w:left w:val="single" w:sz="4" w:space="0" w:color="auto"/>
            </w:tcBorders>
            <w:vAlign w:val="center"/>
          </w:tcPr>
          <w:p w14:paraId="7949C4BA" w14:textId="77777777" w:rsidR="00530237" w:rsidRDefault="00530237">
            <w:pPr>
              <w:jc w:val="center"/>
              <w:rPr>
                <w:rFonts w:ascii="楷体_GB2312" w:eastAsia="楷体_GB2312" w:hAnsi="Calibri" w:cs="Times New Roman"/>
                <w:sz w:val="24"/>
              </w:rPr>
            </w:pPr>
          </w:p>
        </w:tc>
      </w:tr>
      <w:tr w:rsidR="00530237" w14:paraId="60B5435B" w14:textId="77777777">
        <w:trPr>
          <w:trHeight w:hRule="exact" w:val="465"/>
          <w:jc w:val="center"/>
        </w:trPr>
        <w:tc>
          <w:tcPr>
            <w:tcW w:w="860" w:type="dxa"/>
            <w:vMerge/>
            <w:vAlign w:val="center"/>
          </w:tcPr>
          <w:p w14:paraId="77186089" w14:textId="77777777" w:rsidR="00530237" w:rsidRDefault="00530237">
            <w:pPr>
              <w:jc w:val="center"/>
              <w:rPr>
                <w:rFonts w:ascii="楷体_GB2312" w:eastAsia="楷体_GB2312" w:hAnsi="Calibri" w:cs="Times New Roman"/>
                <w:sz w:val="24"/>
              </w:rPr>
            </w:pPr>
          </w:p>
        </w:tc>
        <w:tc>
          <w:tcPr>
            <w:tcW w:w="1218" w:type="dxa"/>
            <w:vMerge/>
            <w:vAlign w:val="center"/>
          </w:tcPr>
          <w:p w14:paraId="7D3C5DB4" w14:textId="77777777" w:rsidR="00530237" w:rsidRDefault="00530237">
            <w:pPr>
              <w:jc w:val="center"/>
              <w:rPr>
                <w:rFonts w:ascii="楷体_GB2312" w:eastAsia="楷体_GB2312" w:hAnsi="Calibri" w:cs="Times New Roman"/>
                <w:sz w:val="24"/>
              </w:rPr>
            </w:pPr>
          </w:p>
        </w:tc>
        <w:tc>
          <w:tcPr>
            <w:tcW w:w="3385" w:type="dxa"/>
            <w:gridSpan w:val="2"/>
            <w:tcBorders>
              <w:top w:val="single" w:sz="4" w:space="0" w:color="auto"/>
            </w:tcBorders>
            <w:vAlign w:val="center"/>
          </w:tcPr>
          <w:p w14:paraId="0FE3BF00"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w:t>
            </w:r>
          </w:p>
          <w:p w14:paraId="2F23192D" w14:textId="77777777" w:rsidR="00530237" w:rsidRDefault="00530237">
            <w:pPr>
              <w:jc w:val="center"/>
              <w:rPr>
                <w:rFonts w:ascii="楷体_GB2312" w:eastAsia="楷体_GB2312" w:hAnsi="Calibri" w:cs="Times New Roman"/>
                <w:sz w:val="24"/>
              </w:rPr>
            </w:pPr>
          </w:p>
        </w:tc>
        <w:tc>
          <w:tcPr>
            <w:tcW w:w="2142" w:type="dxa"/>
            <w:tcBorders>
              <w:top w:val="single" w:sz="4" w:space="0" w:color="auto"/>
              <w:right w:val="single" w:sz="4" w:space="0" w:color="auto"/>
            </w:tcBorders>
            <w:vAlign w:val="center"/>
          </w:tcPr>
          <w:p w14:paraId="70899355" w14:textId="77777777" w:rsidR="00530237" w:rsidRDefault="00530237">
            <w:pPr>
              <w:jc w:val="center"/>
              <w:rPr>
                <w:rFonts w:ascii="楷体_GB2312" w:eastAsia="楷体_GB2312" w:hAnsi="Calibri" w:cs="Times New Roman"/>
                <w:sz w:val="24"/>
              </w:rPr>
            </w:pPr>
          </w:p>
        </w:tc>
        <w:tc>
          <w:tcPr>
            <w:tcW w:w="1341" w:type="dxa"/>
            <w:gridSpan w:val="2"/>
            <w:vMerge/>
            <w:tcBorders>
              <w:left w:val="single" w:sz="4" w:space="0" w:color="auto"/>
            </w:tcBorders>
            <w:vAlign w:val="center"/>
          </w:tcPr>
          <w:p w14:paraId="68E628B9" w14:textId="77777777" w:rsidR="00530237" w:rsidRDefault="00530237">
            <w:pPr>
              <w:jc w:val="center"/>
              <w:rPr>
                <w:rFonts w:ascii="楷体_GB2312" w:eastAsia="楷体_GB2312" w:hAnsi="Calibri" w:cs="Times New Roman"/>
                <w:sz w:val="24"/>
              </w:rPr>
            </w:pPr>
          </w:p>
        </w:tc>
      </w:tr>
      <w:tr w:rsidR="00530237" w14:paraId="5F3D6943" w14:textId="77777777">
        <w:trPr>
          <w:trHeight w:hRule="exact" w:val="480"/>
          <w:jc w:val="center"/>
        </w:trPr>
        <w:tc>
          <w:tcPr>
            <w:tcW w:w="860" w:type="dxa"/>
            <w:vMerge/>
            <w:vAlign w:val="center"/>
          </w:tcPr>
          <w:p w14:paraId="24E5E775" w14:textId="77777777" w:rsidR="00530237" w:rsidRDefault="00530237">
            <w:pPr>
              <w:jc w:val="center"/>
              <w:rPr>
                <w:rFonts w:ascii="楷体_GB2312" w:eastAsia="楷体_GB2312" w:hAnsi="Calibri" w:cs="Times New Roman"/>
                <w:sz w:val="24"/>
              </w:rPr>
            </w:pPr>
          </w:p>
        </w:tc>
        <w:tc>
          <w:tcPr>
            <w:tcW w:w="1218" w:type="dxa"/>
            <w:vMerge w:val="restart"/>
            <w:vAlign w:val="center"/>
          </w:tcPr>
          <w:p w14:paraId="22ED2E79"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w:t>
            </w:r>
          </w:p>
          <w:p w14:paraId="001CAFED" w14:textId="77777777" w:rsidR="00530237" w:rsidRDefault="00530237">
            <w:pPr>
              <w:jc w:val="center"/>
              <w:rPr>
                <w:rFonts w:ascii="楷体_GB2312" w:eastAsia="楷体_GB2312" w:hAnsi="Calibri" w:cs="Times New Roman"/>
                <w:sz w:val="24"/>
              </w:rPr>
            </w:pPr>
          </w:p>
        </w:tc>
        <w:tc>
          <w:tcPr>
            <w:tcW w:w="3385" w:type="dxa"/>
            <w:gridSpan w:val="2"/>
            <w:tcBorders>
              <w:bottom w:val="single" w:sz="4" w:space="0" w:color="auto"/>
            </w:tcBorders>
            <w:vAlign w:val="center"/>
          </w:tcPr>
          <w:p w14:paraId="6795D403" w14:textId="77777777" w:rsidR="00530237" w:rsidRDefault="00530237">
            <w:pPr>
              <w:jc w:val="center"/>
              <w:rPr>
                <w:rFonts w:ascii="楷体_GB2312" w:eastAsia="楷体_GB2312" w:hAnsi="Calibri" w:cs="Times New Roman"/>
                <w:sz w:val="24"/>
              </w:rPr>
            </w:pPr>
          </w:p>
        </w:tc>
        <w:tc>
          <w:tcPr>
            <w:tcW w:w="2142" w:type="dxa"/>
            <w:tcBorders>
              <w:bottom w:val="single" w:sz="4" w:space="0" w:color="auto"/>
              <w:right w:val="single" w:sz="4" w:space="0" w:color="auto"/>
            </w:tcBorders>
            <w:vAlign w:val="center"/>
          </w:tcPr>
          <w:p w14:paraId="79F36AC7" w14:textId="77777777" w:rsidR="00530237" w:rsidRDefault="00530237">
            <w:pPr>
              <w:jc w:val="center"/>
              <w:rPr>
                <w:rFonts w:ascii="楷体_GB2312" w:eastAsia="楷体_GB2312" w:hAnsi="Calibri" w:cs="Times New Roman"/>
                <w:sz w:val="24"/>
              </w:rPr>
            </w:pPr>
          </w:p>
        </w:tc>
        <w:tc>
          <w:tcPr>
            <w:tcW w:w="1341" w:type="dxa"/>
            <w:gridSpan w:val="2"/>
            <w:vMerge w:val="restart"/>
            <w:tcBorders>
              <w:left w:val="single" w:sz="4" w:space="0" w:color="auto"/>
            </w:tcBorders>
            <w:vAlign w:val="center"/>
          </w:tcPr>
          <w:p w14:paraId="0A544DE8" w14:textId="77777777" w:rsidR="00530237" w:rsidRDefault="00530237">
            <w:pPr>
              <w:jc w:val="center"/>
              <w:rPr>
                <w:rFonts w:ascii="楷体_GB2312" w:eastAsia="楷体_GB2312" w:hAnsi="Calibri" w:cs="Times New Roman"/>
                <w:sz w:val="24"/>
              </w:rPr>
            </w:pPr>
          </w:p>
        </w:tc>
      </w:tr>
      <w:tr w:rsidR="00530237" w14:paraId="7D227B9D" w14:textId="77777777">
        <w:trPr>
          <w:trHeight w:hRule="exact" w:val="465"/>
          <w:jc w:val="center"/>
        </w:trPr>
        <w:tc>
          <w:tcPr>
            <w:tcW w:w="860" w:type="dxa"/>
            <w:vMerge/>
            <w:vAlign w:val="center"/>
          </w:tcPr>
          <w:p w14:paraId="51FC2115" w14:textId="77777777" w:rsidR="00530237" w:rsidRDefault="00530237">
            <w:pPr>
              <w:jc w:val="center"/>
              <w:rPr>
                <w:rFonts w:ascii="楷体_GB2312" w:eastAsia="楷体_GB2312" w:hAnsi="Calibri" w:cs="Times New Roman"/>
                <w:sz w:val="24"/>
              </w:rPr>
            </w:pPr>
          </w:p>
        </w:tc>
        <w:tc>
          <w:tcPr>
            <w:tcW w:w="1218" w:type="dxa"/>
            <w:vMerge/>
            <w:vAlign w:val="center"/>
          </w:tcPr>
          <w:p w14:paraId="508DF221" w14:textId="77777777" w:rsidR="00530237" w:rsidRDefault="00530237">
            <w:pPr>
              <w:jc w:val="center"/>
              <w:rPr>
                <w:rFonts w:ascii="楷体_GB2312" w:eastAsia="楷体_GB2312" w:hAnsi="Calibri" w:cs="Times New Roman"/>
                <w:sz w:val="24"/>
              </w:rPr>
            </w:pPr>
          </w:p>
        </w:tc>
        <w:tc>
          <w:tcPr>
            <w:tcW w:w="3385" w:type="dxa"/>
            <w:gridSpan w:val="2"/>
            <w:tcBorders>
              <w:top w:val="single" w:sz="4" w:space="0" w:color="auto"/>
              <w:bottom w:val="single" w:sz="4" w:space="0" w:color="auto"/>
            </w:tcBorders>
            <w:vAlign w:val="center"/>
          </w:tcPr>
          <w:p w14:paraId="708EAB1C" w14:textId="77777777" w:rsidR="00530237" w:rsidRDefault="00530237">
            <w:pPr>
              <w:jc w:val="center"/>
              <w:rPr>
                <w:rFonts w:ascii="楷体_GB2312" w:eastAsia="楷体_GB2312" w:hAnsi="Calibri" w:cs="Times New Roman"/>
                <w:sz w:val="24"/>
              </w:rPr>
            </w:pPr>
          </w:p>
        </w:tc>
        <w:tc>
          <w:tcPr>
            <w:tcW w:w="2142" w:type="dxa"/>
            <w:tcBorders>
              <w:top w:val="single" w:sz="4" w:space="0" w:color="auto"/>
              <w:bottom w:val="single" w:sz="4" w:space="0" w:color="auto"/>
              <w:right w:val="single" w:sz="4" w:space="0" w:color="auto"/>
            </w:tcBorders>
            <w:vAlign w:val="center"/>
          </w:tcPr>
          <w:p w14:paraId="2C474A2F" w14:textId="77777777" w:rsidR="00530237" w:rsidRDefault="00530237">
            <w:pPr>
              <w:jc w:val="center"/>
              <w:rPr>
                <w:rFonts w:ascii="楷体_GB2312" w:eastAsia="楷体_GB2312" w:hAnsi="Calibri" w:cs="Times New Roman"/>
                <w:sz w:val="24"/>
              </w:rPr>
            </w:pPr>
          </w:p>
        </w:tc>
        <w:tc>
          <w:tcPr>
            <w:tcW w:w="1341" w:type="dxa"/>
            <w:gridSpan w:val="2"/>
            <w:vMerge/>
            <w:tcBorders>
              <w:left w:val="single" w:sz="4" w:space="0" w:color="auto"/>
            </w:tcBorders>
            <w:vAlign w:val="center"/>
          </w:tcPr>
          <w:p w14:paraId="45F5AE09" w14:textId="77777777" w:rsidR="00530237" w:rsidRDefault="00530237">
            <w:pPr>
              <w:jc w:val="center"/>
              <w:rPr>
                <w:rFonts w:ascii="楷体_GB2312" w:eastAsia="楷体_GB2312" w:hAnsi="Calibri" w:cs="Times New Roman"/>
                <w:sz w:val="24"/>
              </w:rPr>
            </w:pPr>
          </w:p>
        </w:tc>
      </w:tr>
      <w:tr w:rsidR="00530237" w14:paraId="7AB88B9D" w14:textId="77777777">
        <w:trPr>
          <w:trHeight w:hRule="exact" w:val="465"/>
          <w:jc w:val="center"/>
        </w:trPr>
        <w:tc>
          <w:tcPr>
            <w:tcW w:w="860" w:type="dxa"/>
            <w:vMerge/>
            <w:vAlign w:val="center"/>
          </w:tcPr>
          <w:p w14:paraId="2EED28E7" w14:textId="77777777" w:rsidR="00530237" w:rsidRDefault="00530237">
            <w:pPr>
              <w:jc w:val="center"/>
              <w:rPr>
                <w:rFonts w:ascii="楷体_GB2312" w:eastAsia="楷体_GB2312" w:hAnsi="Calibri" w:cs="Times New Roman"/>
                <w:sz w:val="24"/>
              </w:rPr>
            </w:pPr>
          </w:p>
        </w:tc>
        <w:tc>
          <w:tcPr>
            <w:tcW w:w="1218" w:type="dxa"/>
            <w:vMerge/>
            <w:vAlign w:val="center"/>
          </w:tcPr>
          <w:p w14:paraId="5B46EAED" w14:textId="77777777" w:rsidR="00530237" w:rsidRDefault="00530237">
            <w:pPr>
              <w:jc w:val="center"/>
              <w:rPr>
                <w:rFonts w:ascii="楷体_GB2312" w:eastAsia="楷体_GB2312" w:hAnsi="Calibri" w:cs="Times New Roman"/>
                <w:sz w:val="24"/>
              </w:rPr>
            </w:pPr>
          </w:p>
        </w:tc>
        <w:tc>
          <w:tcPr>
            <w:tcW w:w="3385" w:type="dxa"/>
            <w:gridSpan w:val="2"/>
            <w:tcBorders>
              <w:top w:val="single" w:sz="4" w:space="0" w:color="auto"/>
            </w:tcBorders>
            <w:vAlign w:val="center"/>
          </w:tcPr>
          <w:p w14:paraId="4AAF6B1A"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w:t>
            </w:r>
          </w:p>
          <w:p w14:paraId="46AC9897" w14:textId="77777777" w:rsidR="00530237" w:rsidRDefault="00530237">
            <w:pPr>
              <w:jc w:val="center"/>
              <w:rPr>
                <w:rFonts w:ascii="楷体_GB2312" w:eastAsia="楷体_GB2312" w:hAnsi="Calibri" w:cs="Times New Roman"/>
                <w:sz w:val="24"/>
              </w:rPr>
            </w:pPr>
          </w:p>
        </w:tc>
        <w:tc>
          <w:tcPr>
            <w:tcW w:w="2142" w:type="dxa"/>
            <w:tcBorders>
              <w:top w:val="single" w:sz="4" w:space="0" w:color="auto"/>
              <w:right w:val="single" w:sz="4" w:space="0" w:color="auto"/>
            </w:tcBorders>
            <w:vAlign w:val="center"/>
          </w:tcPr>
          <w:p w14:paraId="6666B205" w14:textId="77777777" w:rsidR="00530237" w:rsidRDefault="00530237">
            <w:pPr>
              <w:jc w:val="center"/>
              <w:rPr>
                <w:rFonts w:ascii="楷体_GB2312" w:eastAsia="楷体_GB2312" w:hAnsi="Calibri" w:cs="Times New Roman"/>
                <w:sz w:val="24"/>
              </w:rPr>
            </w:pPr>
          </w:p>
        </w:tc>
        <w:tc>
          <w:tcPr>
            <w:tcW w:w="1341" w:type="dxa"/>
            <w:gridSpan w:val="2"/>
            <w:vMerge/>
            <w:tcBorders>
              <w:left w:val="single" w:sz="4" w:space="0" w:color="auto"/>
            </w:tcBorders>
            <w:vAlign w:val="center"/>
          </w:tcPr>
          <w:p w14:paraId="0CC84981" w14:textId="77777777" w:rsidR="00530237" w:rsidRDefault="00530237">
            <w:pPr>
              <w:jc w:val="center"/>
              <w:rPr>
                <w:rFonts w:ascii="楷体_GB2312" w:eastAsia="楷体_GB2312" w:hAnsi="Calibri" w:cs="Times New Roman"/>
                <w:sz w:val="24"/>
              </w:rPr>
            </w:pPr>
          </w:p>
        </w:tc>
      </w:tr>
      <w:tr w:rsidR="00530237" w14:paraId="6610C420" w14:textId="77777777">
        <w:trPr>
          <w:trHeight w:hRule="exact" w:val="465"/>
          <w:jc w:val="center"/>
        </w:trPr>
        <w:tc>
          <w:tcPr>
            <w:tcW w:w="860" w:type="dxa"/>
            <w:vMerge/>
            <w:vAlign w:val="center"/>
          </w:tcPr>
          <w:p w14:paraId="14D0F741" w14:textId="77777777" w:rsidR="00530237" w:rsidRDefault="00530237">
            <w:pPr>
              <w:rPr>
                <w:rFonts w:ascii="楷体_GB2312" w:eastAsia="楷体_GB2312" w:hAnsi="Calibri" w:cs="Times New Roman"/>
                <w:b/>
                <w:sz w:val="24"/>
              </w:rPr>
            </w:pPr>
          </w:p>
        </w:tc>
        <w:tc>
          <w:tcPr>
            <w:tcW w:w="6745" w:type="dxa"/>
            <w:gridSpan w:val="4"/>
            <w:tcBorders>
              <w:right w:val="single" w:sz="4" w:space="0" w:color="auto"/>
            </w:tcBorders>
            <w:vAlign w:val="center"/>
          </w:tcPr>
          <w:p w14:paraId="2FAA3DC6"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b/>
                <w:sz w:val="24"/>
              </w:rPr>
              <w:t>合计</w:t>
            </w:r>
          </w:p>
        </w:tc>
        <w:tc>
          <w:tcPr>
            <w:tcW w:w="1341" w:type="dxa"/>
            <w:gridSpan w:val="2"/>
            <w:tcBorders>
              <w:left w:val="single" w:sz="4" w:space="0" w:color="auto"/>
            </w:tcBorders>
            <w:vAlign w:val="center"/>
          </w:tcPr>
          <w:p w14:paraId="3110A182" w14:textId="77777777" w:rsidR="00530237" w:rsidRDefault="00530237">
            <w:pPr>
              <w:jc w:val="center"/>
              <w:rPr>
                <w:rFonts w:ascii="楷体_GB2312" w:eastAsia="楷体_GB2312" w:hAnsi="Calibri" w:cs="Times New Roman"/>
                <w:sz w:val="24"/>
              </w:rPr>
            </w:pPr>
          </w:p>
        </w:tc>
      </w:tr>
    </w:tbl>
    <w:p w14:paraId="2C40FFE7" w14:textId="77777777" w:rsidR="00530237" w:rsidRDefault="00530237" w:rsidP="009D7577">
      <w:pPr>
        <w:spacing w:afterLines="50" w:after="120" w:line="540" w:lineRule="exact"/>
        <w:ind w:firstLineChars="550" w:firstLine="1320"/>
        <w:rPr>
          <w:rFonts w:ascii="仿宋_GB2312" w:eastAsia="仿宋_GB2312" w:hAnsi="宋体" w:cs="Times New Roman"/>
          <w:sz w:val="24"/>
        </w:rPr>
      </w:pPr>
      <w:r>
        <w:rPr>
          <w:rFonts w:ascii="仿宋_GB2312" w:eastAsia="仿宋_GB2312" w:hAnsi="宋体" w:cs="Times New Roman" w:hint="eastAsia"/>
          <w:sz w:val="24"/>
        </w:rPr>
        <w:t>填报人：　　　　　　　　　　　　　　　　　　联系电话：</w:t>
      </w:r>
    </w:p>
    <w:p w14:paraId="54A6198F" w14:textId="77777777" w:rsidR="00530237" w:rsidRDefault="00530237" w:rsidP="009D7577">
      <w:pPr>
        <w:spacing w:afterLines="50" w:after="120" w:line="540" w:lineRule="exact"/>
        <w:jc w:val="center"/>
        <w:rPr>
          <w:rFonts w:ascii="华文中宋" w:eastAsia="华文中宋" w:hAnsi="华文中宋" w:cs="Times New Roman"/>
          <w:b/>
          <w:bCs/>
          <w:sz w:val="44"/>
          <w:szCs w:val="44"/>
        </w:rPr>
      </w:pPr>
      <w:r>
        <w:rPr>
          <w:rFonts w:ascii="华文中宋" w:eastAsia="华文中宋" w:hAnsi="华文中宋" w:cs="Times New Roman" w:hint="eastAsia"/>
          <w:b/>
          <w:bCs/>
          <w:sz w:val="44"/>
          <w:szCs w:val="44"/>
        </w:rPr>
        <w:lastRenderedPageBreak/>
        <w:t>填表说明</w:t>
      </w:r>
    </w:p>
    <w:p w14:paraId="032F5839" w14:textId="77777777" w:rsidR="00530237" w:rsidRPr="00530237" w:rsidRDefault="00530237">
      <w:pPr>
        <w:widowControl/>
        <w:spacing w:line="540" w:lineRule="exact"/>
        <w:rPr>
          <w:rFonts w:asciiTheme="minorEastAsia" w:hAnsiTheme="minorEastAsia" w:cs="Times New Roman"/>
          <w:sz w:val="24"/>
          <w:szCs w:val="24"/>
        </w:rPr>
      </w:pPr>
      <w:r w:rsidRPr="00530237">
        <w:rPr>
          <w:rFonts w:asciiTheme="minorEastAsia" w:hAnsiTheme="minorEastAsia" w:cs="Times New Roman" w:hint="eastAsia"/>
          <w:sz w:val="24"/>
          <w:szCs w:val="24"/>
        </w:rPr>
        <w:t>1.【申报类别】是指第一次申报还是变更申报。如是变更申报，需要填写【变更原因】。</w:t>
      </w:r>
    </w:p>
    <w:p w14:paraId="4A582AF1" w14:textId="77777777" w:rsidR="00530237" w:rsidRPr="00530237" w:rsidRDefault="00530237">
      <w:pPr>
        <w:widowControl/>
        <w:spacing w:line="540" w:lineRule="exact"/>
        <w:rPr>
          <w:rFonts w:asciiTheme="minorEastAsia" w:hAnsiTheme="minorEastAsia" w:cs="Times New Roman"/>
          <w:sz w:val="24"/>
          <w:szCs w:val="24"/>
        </w:rPr>
      </w:pPr>
      <w:r w:rsidRPr="00530237">
        <w:rPr>
          <w:rFonts w:asciiTheme="minorEastAsia" w:hAnsiTheme="minorEastAsia" w:cs="Times New Roman" w:hint="eastAsia"/>
          <w:sz w:val="24"/>
          <w:szCs w:val="24"/>
        </w:rPr>
        <w:t>2.【变更原因】按《职业病危害项目申报办法》第八条的内容简要填写。</w:t>
      </w:r>
    </w:p>
    <w:p w14:paraId="33744E26" w14:textId="77777777" w:rsidR="00530237" w:rsidRPr="00530237" w:rsidRDefault="00530237">
      <w:pPr>
        <w:widowControl/>
        <w:spacing w:line="540" w:lineRule="exact"/>
        <w:rPr>
          <w:rFonts w:asciiTheme="minorEastAsia" w:hAnsiTheme="minorEastAsia" w:cs="Times New Roman"/>
          <w:sz w:val="24"/>
          <w:szCs w:val="24"/>
        </w:rPr>
      </w:pPr>
      <w:r w:rsidRPr="00530237">
        <w:rPr>
          <w:rFonts w:asciiTheme="minorEastAsia" w:hAnsiTheme="minorEastAsia" w:cs="Times New Roman" w:hint="eastAsia"/>
          <w:sz w:val="24"/>
          <w:szCs w:val="24"/>
        </w:rPr>
        <w:t>3.【单位注册地址】指单位工商注册的地址。</w:t>
      </w:r>
    </w:p>
    <w:p w14:paraId="0FE6D62F" w14:textId="77777777" w:rsidR="00530237" w:rsidRPr="00530237" w:rsidRDefault="00530237">
      <w:pPr>
        <w:widowControl/>
        <w:spacing w:line="540" w:lineRule="exact"/>
        <w:rPr>
          <w:rFonts w:asciiTheme="minorEastAsia" w:hAnsiTheme="minorEastAsia" w:cs="Times New Roman"/>
          <w:sz w:val="24"/>
          <w:szCs w:val="24"/>
        </w:rPr>
      </w:pPr>
      <w:r w:rsidRPr="00530237">
        <w:rPr>
          <w:rFonts w:asciiTheme="minorEastAsia" w:hAnsiTheme="minorEastAsia" w:cs="Times New Roman" w:hint="eastAsia"/>
          <w:sz w:val="24"/>
          <w:szCs w:val="24"/>
        </w:rPr>
        <w:t>4.【工作场所地址】指用人单位从事职业活动的地点。</w:t>
      </w:r>
    </w:p>
    <w:p w14:paraId="25B37C67" w14:textId="77777777" w:rsidR="00530237" w:rsidRPr="00530237" w:rsidRDefault="00530237">
      <w:pPr>
        <w:widowControl/>
        <w:spacing w:line="540" w:lineRule="exact"/>
        <w:rPr>
          <w:rFonts w:asciiTheme="minorEastAsia" w:hAnsiTheme="minorEastAsia" w:cs="Times New Roman"/>
          <w:sz w:val="24"/>
          <w:szCs w:val="24"/>
        </w:rPr>
      </w:pPr>
      <w:r w:rsidRPr="00530237">
        <w:rPr>
          <w:rFonts w:asciiTheme="minorEastAsia" w:hAnsiTheme="minorEastAsia" w:cs="Times New Roman" w:hint="eastAsia"/>
          <w:sz w:val="24"/>
          <w:szCs w:val="24"/>
        </w:rPr>
        <w:t>5.【法定代表人】指用人单位的法定代表人；不具备法人资格的企业、个体经济组织等用人单位，填写单位负责人。</w:t>
      </w:r>
    </w:p>
    <w:p w14:paraId="71B83F27" w14:textId="77777777" w:rsidR="00530237" w:rsidRPr="00530237" w:rsidRDefault="00530237">
      <w:pPr>
        <w:widowControl/>
        <w:spacing w:line="540" w:lineRule="exact"/>
        <w:rPr>
          <w:rFonts w:asciiTheme="minorEastAsia" w:hAnsiTheme="minorEastAsia" w:cs="Times New Roman"/>
          <w:sz w:val="24"/>
          <w:szCs w:val="24"/>
        </w:rPr>
      </w:pPr>
      <w:r w:rsidRPr="00530237">
        <w:rPr>
          <w:rFonts w:asciiTheme="minorEastAsia" w:hAnsiTheme="minorEastAsia" w:cs="Times New Roman" w:hint="eastAsia"/>
          <w:sz w:val="24"/>
          <w:szCs w:val="24"/>
        </w:rPr>
        <w:t>6.【企业规模】按</w:t>
      </w:r>
      <w:r w:rsidRPr="00530237">
        <w:rPr>
          <w:rFonts w:asciiTheme="minorEastAsia" w:hAnsiTheme="minorEastAsia" w:cs="宋体" w:hint="eastAsia"/>
          <w:kern w:val="0"/>
          <w:sz w:val="24"/>
          <w:szCs w:val="24"/>
        </w:rPr>
        <w:t>国家统计局《关于印发统计上大中小微型企业划分办法的通知》</w:t>
      </w:r>
      <w:r w:rsidRPr="00530237">
        <w:rPr>
          <w:rFonts w:asciiTheme="minorEastAsia" w:hAnsiTheme="minorEastAsia" w:cs="宋体" w:hint="eastAsia"/>
          <w:b/>
          <w:kern w:val="0"/>
          <w:sz w:val="24"/>
          <w:szCs w:val="24"/>
        </w:rPr>
        <w:t>（</w:t>
      </w:r>
      <w:r w:rsidRPr="00530237">
        <w:rPr>
          <w:rFonts w:asciiTheme="minorEastAsia" w:hAnsiTheme="minorEastAsia" w:cs="宋体" w:hint="eastAsia"/>
          <w:kern w:val="0"/>
          <w:sz w:val="24"/>
          <w:szCs w:val="24"/>
        </w:rPr>
        <w:t>国统〔</w:t>
      </w:r>
      <w:r w:rsidRPr="00530237">
        <w:rPr>
          <w:rFonts w:asciiTheme="minorEastAsia" w:hAnsiTheme="minorEastAsia" w:cs="Times New Roman" w:hint="eastAsia"/>
          <w:kern w:val="0"/>
          <w:sz w:val="24"/>
          <w:szCs w:val="24"/>
        </w:rPr>
        <w:t>2011</w:t>
      </w:r>
      <w:r w:rsidRPr="00530237">
        <w:rPr>
          <w:rFonts w:asciiTheme="minorEastAsia" w:hAnsiTheme="minorEastAsia" w:cs="宋体" w:hint="eastAsia"/>
          <w:kern w:val="0"/>
          <w:sz w:val="24"/>
          <w:szCs w:val="24"/>
        </w:rPr>
        <w:t>〕</w:t>
      </w:r>
      <w:r w:rsidRPr="00530237">
        <w:rPr>
          <w:rFonts w:asciiTheme="minorEastAsia" w:hAnsiTheme="minorEastAsia" w:cs="Times New Roman" w:hint="eastAsia"/>
          <w:kern w:val="0"/>
          <w:sz w:val="24"/>
          <w:szCs w:val="24"/>
        </w:rPr>
        <w:t>75</w:t>
      </w:r>
      <w:r w:rsidRPr="00530237">
        <w:rPr>
          <w:rFonts w:asciiTheme="minorEastAsia" w:hAnsiTheme="minorEastAsia" w:cs="宋体" w:hint="eastAsia"/>
          <w:kern w:val="0"/>
          <w:sz w:val="24"/>
          <w:szCs w:val="24"/>
        </w:rPr>
        <w:t>号）的要求，填写大、中、小、微。</w:t>
      </w:r>
    </w:p>
    <w:p w14:paraId="445B9CCD" w14:textId="77777777" w:rsidR="00530237" w:rsidRPr="00530237" w:rsidRDefault="00530237">
      <w:pPr>
        <w:widowControl/>
        <w:spacing w:line="540" w:lineRule="exact"/>
        <w:rPr>
          <w:rFonts w:asciiTheme="minorEastAsia" w:hAnsiTheme="minorEastAsia" w:cs="Times New Roman"/>
          <w:sz w:val="24"/>
          <w:szCs w:val="24"/>
        </w:rPr>
      </w:pPr>
      <w:r w:rsidRPr="00530237">
        <w:rPr>
          <w:rFonts w:asciiTheme="minorEastAsia" w:hAnsiTheme="minorEastAsia" w:cs="Times New Roman" w:hint="eastAsia"/>
          <w:sz w:val="24"/>
          <w:szCs w:val="24"/>
        </w:rPr>
        <w:t>7.【行业分类】按《国民经济行业分类和代码》（GB/T4754－2002）填报。</w:t>
      </w:r>
    </w:p>
    <w:p w14:paraId="099B3207" w14:textId="77777777" w:rsidR="00530237" w:rsidRPr="00530237" w:rsidRDefault="00530237">
      <w:pPr>
        <w:widowControl/>
        <w:spacing w:line="540" w:lineRule="exact"/>
        <w:rPr>
          <w:rFonts w:asciiTheme="minorEastAsia" w:hAnsiTheme="minorEastAsia" w:cs="Times New Roman"/>
          <w:sz w:val="24"/>
          <w:szCs w:val="24"/>
        </w:rPr>
      </w:pPr>
      <w:r w:rsidRPr="00530237">
        <w:rPr>
          <w:rFonts w:asciiTheme="minorEastAsia" w:hAnsiTheme="minorEastAsia" w:cs="Times New Roman" w:hint="eastAsia"/>
          <w:sz w:val="24"/>
          <w:szCs w:val="24"/>
        </w:rPr>
        <w:t>8.【</w:t>
      </w:r>
      <w:r w:rsidRPr="00530237">
        <w:rPr>
          <w:rFonts w:asciiTheme="minorEastAsia" w:hAnsiTheme="minorEastAsia" w:cs="Times New Roman"/>
          <w:sz w:val="24"/>
          <w:szCs w:val="24"/>
        </w:rPr>
        <w:t>注册类型</w:t>
      </w:r>
      <w:r w:rsidRPr="00530237">
        <w:rPr>
          <w:rFonts w:asciiTheme="minorEastAsia" w:hAnsiTheme="minorEastAsia" w:cs="Times New Roman" w:hint="eastAsia"/>
          <w:sz w:val="24"/>
          <w:szCs w:val="24"/>
        </w:rPr>
        <w:t>】</w:t>
      </w:r>
      <w:r w:rsidRPr="00530237">
        <w:rPr>
          <w:rFonts w:asciiTheme="minorEastAsia" w:hAnsiTheme="minorEastAsia" w:cs="Times New Roman"/>
          <w:sz w:val="24"/>
          <w:szCs w:val="24"/>
        </w:rPr>
        <w:t>按工商局注册的类型，</w:t>
      </w:r>
      <w:r w:rsidRPr="00530237">
        <w:rPr>
          <w:rFonts w:asciiTheme="minorEastAsia" w:hAnsiTheme="minorEastAsia" w:cs="Times New Roman" w:hint="eastAsia"/>
          <w:sz w:val="24"/>
          <w:szCs w:val="24"/>
        </w:rPr>
        <w:t>填写国有企业、集体企业、股份合作企业、联营企业、有限责任公司、股份有限公司、私营企业、港澳台商投资企业、外商投资企业、其他企业</w:t>
      </w:r>
      <w:r w:rsidRPr="00530237">
        <w:rPr>
          <w:rFonts w:asciiTheme="minorEastAsia" w:hAnsiTheme="minorEastAsia" w:cs="Times New Roman"/>
          <w:sz w:val="24"/>
          <w:szCs w:val="24"/>
        </w:rPr>
        <w:t>。</w:t>
      </w:r>
    </w:p>
    <w:p w14:paraId="21DAE9F2" w14:textId="77777777" w:rsidR="00530237" w:rsidRPr="00530237" w:rsidRDefault="00530237">
      <w:pPr>
        <w:widowControl/>
        <w:spacing w:line="540" w:lineRule="exact"/>
        <w:rPr>
          <w:rFonts w:asciiTheme="minorEastAsia" w:hAnsiTheme="minorEastAsia" w:cs="Times New Roman"/>
          <w:sz w:val="24"/>
          <w:szCs w:val="24"/>
        </w:rPr>
      </w:pPr>
      <w:r w:rsidRPr="00530237">
        <w:rPr>
          <w:rFonts w:asciiTheme="minorEastAsia" w:hAnsiTheme="minorEastAsia" w:cs="Times New Roman" w:hint="eastAsia"/>
          <w:sz w:val="24"/>
          <w:szCs w:val="24"/>
        </w:rPr>
        <w:t>9.【劳动者总人数】【职业病累计数】等需要填写数字的栏目，数据统计范围为截至目前。</w:t>
      </w:r>
    </w:p>
    <w:p w14:paraId="664DB39E" w14:textId="77777777" w:rsidR="00530237" w:rsidRPr="00530237" w:rsidRDefault="00530237">
      <w:pPr>
        <w:widowControl/>
        <w:spacing w:line="540" w:lineRule="exact"/>
        <w:rPr>
          <w:rFonts w:asciiTheme="minorEastAsia" w:hAnsiTheme="minorEastAsia" w:cs="Times New Roman"/>
          <w:sz w:val="24"/>
          <w:szCs w:val="24"/>
        </w:rPr>
      </w:pPr>
      <w:r w:rsidRPr="00530237">
        <w:rPr>
          <w:rFonts w:asciiTheme="minorEastAsia" w:hAnsiTheme="minorEastAsia" w:cs="Times New Roman" w:hint="eastAsia"/>
          <w:sz w:val="24"/>
          <w:szCs w:val="24"/>
        </w:rPr>
        <w:t>10.【职业病危害因素种类】接触人数按粉尘类、化学物质类、物理因素类、放射性物质类、其他五类分别填写。此栏目由计算机自动生成，网上申报可以不填。如仅纸质申报，应分类填写。</w:t>
      </w:r>
    </w:p>
    <w:p w14:paraId="4DF091E9" w14:textId="77777777" w:rsidR="00530237" w:rsidRPr="00530237" w:rsidRDefault="00530237">
      <w:pPr>
        <w:widowControl/>
        <w:spacing w:line="540" w:lineRule="exact"/>
        <w:rPr>
          <w:rFonts w:asciiTheme="minorEastAsia" w:hAnsiTheme="minorEastAsia" w:cs="Times New Roman"/>
          <w:sz w:val="24"/>
          <w:szCs w:val="24"/>
        </w:rPr>
      </w:pPr>
      <w:r w:rsidRPr="00530237">
        <w:rPr>
          <w:rFonts w:asciiTheme="minorEastAsia" w:hAnsiTheme="minorEastAsia" w:cs="Times New Roman" w:hint="eastAsia"/>
          <w:sz w:val="24"/>
          <w:szCs w:val="24"/>
        </w:rPr>
        <w:t>11.【接触职业病危害总人数】指目前接触各种职业危害的人数。由计算机自动生成，网上申报不填。如仅纸质申报，应填写。</w:t>
      </w:r>
    </w:p>
    <w:p w14:paraId="211A657F" w14:textId="77777777" w:rsidR="00530237" w:rsidRPr="00530237" w:rsidRDefault="00530237">
      <w:pPr>
        <w:widowControl/>
        <w:spacing w:line="540" w:lineRule="exact"/>
        <w:rPr>
          <w:rFonts w:asciiTheme="minorEastAsia" w:hAnsiTheme="minorEastAsia" w:cs="Times New Roman"/>
          <w:sz w:val="24"/>
          <w:szCs w:val="24"/>
        </w:rPr>
      </w:pPr>
      <w:r w:rsidRPr="00530237">
        <w:rPr>
          <w:rFonts w:asciiTheme="minorEastAsia" w:hAnsiTheme="minorEastAsia" w:cs="Times New Roman" w:hint="eastAsia"/>
          <w:sz w:val="24"/>
          <w:szCs w:val="24"/>
        </w:rPr>
        <w:t>12.【职业病危害因素分布情况】按作业场所分别填报，【危害因素】依据《职业病危害因素分类目录》规定填写，【接触人数】（可重复）指实际接触该职业病危害因素的人数。</w:t>
      </w:r>
    </w:p>
    <w:p w14:paraId="0CB4886A" w14:textId="77777777" w:rsidR="00530237" w:rsidRPr="00530237" w:rsidRDefault="00530237">
      <w:pPr>
        <w:widowControl/>
        <w:spacing w:line="540" w:lineRule="exact"/>
        <w:rPr>
          <w:rFonts w:asciiTheme="minorEastAsia" w:hAnsiTheme="minorEastAsia" w:cs="Times New Roman"/>
          <w:sz w:val="24"/>
          <w:szCs w:val="24"/>
        </w:rPr>
      </w:pPr>
      <w:r w:rsidRPr="00530237">
        <w:rPr>
          <w:rFonts w:asciiTheme="minorEastAsia" w:hAnsiTheme="minorEastAsia" w:cs="Times New Roman" w:hint="eastAsia"/>
          <w:sz w:val="24"/>
          <w:szCs w:val="24"/>
        </w:rPr>
        <w:t>13.【接触职业病危害人数】（不重复）指该作业场所实际接触所有职业病危害因素的人数，由于一个人可能接触多种职业病危害因素，不能按职业病危害因素简单相加，为方便起见，可采用工作场所内在岗职工人数减去不接触职业危害人数的简单计算方式填报。</w:t>
      </w:r>
    </w:p>
    <w:p w14:paraId="04E204BB" w14:textId="77777777" w:rsidR="00530237" w:rsidRDefault="00530237">
      <w:pPr>
        <w:widowControl/>
        <w:spacing w:line="540" w:lineRule="exact"/>
        <w:jc w:val="center"/>
        <w:rPr>
          <w:rFonts w:ascii="Calibri" w:eastAsia="宋体" w:hAnsi="宋体" w:cs="Times New Roman"/>
          <w:b/>
          <w:sz w:val="32"/>
        </w:rPr>
      </w:pPr>
    </w:p>
    <w:p w14:paraId="6DDC3294" w14:textId="77777777" w:rsidR="008E2676" w:rsidRPr="00A54B8F" w:rsidRDefault="002810E3" w:rsidP="00A54B8F">
      <w:pPr>
        <w:pStyle w:val="12"/>
        <w:spacing w:before="0" w:after="0" w:line="460" w:lineRule="exact"/>
        <w:ind w:left="2" w:firstLineChars="466" w:firstLine="1310"/>
        <w:outlineLvl w:val="0"/>
        <w:rPr>
          <w:bCs w:val="0"/>
        </w:rPr>
      </w:pPr>
      <w:bookmarkStart w:id="192" w:name="_Toc299719330"/>
      <w:bookmarkStart w:id="193" w:name="_Toc299719479"/>
      <w:bookmarkStart w:id="194" w:name="_Toc334616249"/>
      <w:bookmarkStart w:id="195" w:name="_Toc391046387"/>
      <w:r w:rsidRPr="00A54B8F">
        <w:rPr>
          <w:rFonts w:hint="eastAsia"/>
          <w:bCs w:val="0"/>
        </w:rPr>
        <w:lastRenderedPageBreak/>
        <w:t>表</w:t>
      </w:r>
      <w:r w:rsidR="008E2676" w:rsidRPr="00A54B8F">
        <w:rPr>
          <w:rFonts w:hint="eastAsia"/>
          <w:bCs w:val="0"/>
        </w:rPr>
        <w:t>8.3 职业危害防护设备设施维护、检查、定期校验和维护记录</w:t>
      </w:r>
      <w:bookmarkEnd w:id="192"/>
      <w:bookmarkEnd w:id="193"/>
      <w:bookmarkEnd w:id="194"/>
      <w:bookmarkEnd w:id="195"/>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0"/>
        <w:gridCol w:w="1486"/>
        <w:gridCol w:w="1486"/>
        <w:gridCol w:w="1300"/>
        <w:gridCol w:w="1417"/>
        <w:gridCol w:w="1418"/>
        <w:gridCol w:w="1619"/>
        <w:gridCol w:w="932"/>
      </w:tblGrid>
      <w:tr w:rsidR="008E2676" w14:paraId="6627A2AB" w14:textId="77777777" w:rsidTr="00407928">
        <w:trPr>
          <w:trHeight w:val="359"/>
        </w:trPr>
        <w:tc>
          <w:tcPr>
            <w:tcW w:w="690" w:type="dxa"/>
            <w:vMerge w:val="restart"/>
            <w:vAlign w:val="center"/>
          </w:tcPr>
          <w:p w14:paraId="338D3DE5" w14:textId="77777777" w:rsidR="008E2676" w:rsidRDefault="008E2676" w:rsidP="008E2676">
            <w:pPr>
              <w:jc w:val="center"/>
              <w:rPr>
                <w:rFonts w:ascii="宋体" w:hAnsi="宋体"/>
                <w:szCs w:val="21"/>
              </w:rPr>
            </w:pPr>
            <w:r>
              <w:rPr>
                <w:rFonts w:ascii="宋体" w:hAnsi="宋体" w:hint="eastAsia"/>
                <w:szCs w:val="21"/>
              </w:rPr>
              <w:t>序号</w:t>
            </w:r>
          </w:p>
        </w:tc>
        <w:tc>
          <w:tcPr>
            <w:tcW w:w="1486" w:type="dxa"/>
            <w:vMerge w:val="restart"/>
            <w:vAlign w:val="center"/>
          </w:tcPr>
          <w:p w14:paraId="4C8C43D8" w14:textId="77777777" w:rsidR="008E2676" w:rsidRDefault="008E2676" w:rsidP="008E2676">
            <w:pPr>
              <w:jc w:val="center"/>
              <w:rPr>
                <w:rFonts w:ascii="宋体" w:hAnsi="宋体"/>
                <w:szCs w:val="21"/>
              </w:rPr>
            </w:pPr>
            <w:r>
              <w:rPr>
                <w:rFonts w:ascii="宋体" w:hAnsi="宋体" w:hint="eastAsia"/>
                <w:szCs w:val="21"/>
              </w:rPr>
              <w:t>名称</w:t>
            </w:r>
          </w:p>
        </w:tc>
        <w:tc>
          <w:tcPr>
            <w:tcW w:w="1486" w:type="dxa"/>
            <w:vMerge w:val="restart"/>
            <w:vAlign w:val="center"/>
          </w:tcPr>
          <w:p w14:paraId="3C13A483" w14:textId="77777777" w:rsidR="008E2676" w:rsidRDefault="008E2676" w:rsidP="008E2676">
            <w:pPr>
              <w:jc w:val="center"/>
              <w:rPr>
                <w:rFonts w:ascii="宋体" w:hAnsi="宋体"/>
                <w:szCs w:val="21"/>
              </w:rPr>
            </w:pPr>
            <w:r>
              <w:rPr>
                <w:rFonts w:ascii="宋体" w:hAnsi="宋体" w:hint="eastAsia"/>
                <w:szCs w:val="21"/>
              </w:rPr>
              <w:t>规格型号</w:t>
            </w:r>
          </w:p>
        </w:tc>
        <w:tc>
          <w:tcPr>
            <w:tcW w:w="1300" w:type="dxa"/>
            <w:vMerge w:val="restart"/>
            <w:vAlign w:val="center"/>
          </w:tcPr>
          <w:p w14:paraId="589B16C5" w14:textId="77777777" w:rsidR="008E2676" w:rsidRDefault="00961EBB" w:rsidP="008E2676">
            <w:pPr>
              <w:jc w:val="center"/>
              <w:rPr>
                <w:rFonts w:ascii="宋体" w:hAnsi="宋体"/>
                <w:szCs w:val="21"/>
              </w:rPr>
            </w:pPr>
            <w:r>
              <w:rPr>
                <w:rFonts w:ascii="宋体" w:hAnsi="宋体" w:hint="eastAsia"/>
                <w:szCs w:val="21"/>
              </w:rPr>
              <w:t>安装位置</w:t>
            </w:r>
          </w:p>
        </w:tc>
        <w:tc>
          <w:tcPr>
            <w:tcW w:w="1417" w:type="dxa"/>
            <w:vMerge w:val="restart"/>
            <w:vAlign w:val="center"/>
          </w:tcPr>
          <w:p w14:paraId="50C573F5" w14:textId="77777777" w:rsidR="008E2676" w:rsidRDefault="00961EBB" w:rsidP="008E2676">
            <w:pPr>
              <w:jc w:val="center"/>
              <w:rPr>
                <w:rFonts w:ascii="宋体" w:hAnsi="宋体"/>
                <w:szCs w:val="21"/>
              </w:rPr>
            </w:pPr>
            <w:r>
              <w:rPr>
                <w:rFonts w:ascii="宋体" w:hAnsi="宋体" w:hint="eastAsia"/>
                <w:szCs w:val="21"/>
              </w:rPr>
              <w:t>目前检查状态</w:t>
            </w:r>
          </w:p>
        </w:tc>
        <w:tc>
          <w:tcPr>
            <w:tcW w:w="1418" w:type="dxa"/>
            <w:vMerge w:val="restart"/>
            <w:vAlign w:val="center"/>
          </w:tcPr>
          <w:p w14:paraId="41FE6987" w14:textId="77777777" w:rsidR="008E2676" w:rsidRDefault="00961EBB" w:rsidP="008E2676">
            <w:pPr>
              <w:jc w:val="center"/>
              <w:rPr>
                <w:rFonts w:ascii="宋体" w:hAnsi="宋体"/>
                <w:szCs w:val="21"/>
              </w:rPr>
            </w:pPr>
            <w:r>
              <w:rPr>
                <w:rFonts w:ascii="宋体" w:hAnsi="宋体" w:hint="eastAsia"/>
                <w:szCs w:val="21"/>
              </w:rPr>
              <w:t>上次维护/检查/校验日期</w:t>
            </w:r>
          </w:p>
        </w:tc>
        <w:tc>
          <w:tcPr>
            <w:tcW w:w="1619" w:type="dxa"/>
            <w:vMerge w:val="restart"/>
            <w:vAlign w:val="center"/>
          </w:tcPr>
          <w:p w14:paraId="58232C9E" w14:textId="77777777" w:rsidR="008E2676" w:rsidRDefault="00961EBB" w:rsidP="008E2676">
            <w:pPr>
              <w:jc w:val="center"/>
              <w:rPr>
                <w:rFonts w:ascii="宋体" w:hAnsi="宋体"/>
                <w:szCs w:val="21"/>
              </w:rPr>
            </w:pPr>
            <w:r>
              <w:rPr>
                <w:rFonts w:ascii="宋体" w:hAnsi="宋体" w:hint="eastAsia"/>
                <w:szCs w:val="21"/>
              </w:rPr>
              <w:t>下次维护/检查/校验日期</w:t>
            </w:r>
          </w:p>
        </w:tc>
        <w:tc>
          <w:tcPr>
            <w:tcW w:w="932" w:type="dxa"/>
            <w:vMerge w:val="restart"/>
            <w:vAlign w:val="center"/>
          </w:tcPr>
          <w:p w14:paraId="58739BAA" w14:textId="77777777" w:rsidR="008E2676" w:rsidRDefault="008E2676" w:rsidP="008E2676">
            <w:pPr>
              <w:jc w:val="center"/>
              <w:rPr>
                <w:rFonts w:ascii="宋体" w:hAnsi="宋体"/>
                <w:szCs w:val="21"/>
              </w:rPr>
            </w:pPr>
            <w:r>
              <w:rPr>
                <w:rFonts w:ascii="宋体" w:hAnsi="宋体" w:hint="eastAsia"/>
                <w:szCs w:val="21"/>
              </w:rPr>
              <w:t>备注</w:t>
            </w:r>
          </w:p>
        </w:tc>
      </w:tr>
      <w:tr w:rsidR="008E2676" w14:paraId="3F7EAE10" w14:textId="77777777" w:rsidTr="00407928">
        <w:trPr>
          <w:trHeight w:val="341"/>
        </w:trPr>
        <w:tc>
          <w:tcPr>
            <w:tcW w:w="690" w:type="dxa"/>
            <w:vMerge/>
            <w:vAlign w:val="center"/>
          </w:tcPr>
          <w:p w14:paraId="19987921" w14:textId="77777777" w:rsidR="008E2676" w:rsidRDefault="008E2676" w:rsidP="008E2676">
            <w:pPr>
              <w:jc w:val="center"/>
              <w:rPr>
                <w:rFonts w:ascii="宋体" w:hAnsi="宋体"/>
                <w:szCs w:val="21"/>
              </w:rPr>
            </w:pPr>
          </w:p>
        </w:tc>
        <w:tc>
          <w:tcPr>
            <w:tcW w:w="1486" w:type="dxa"/>
            <w:vMerge/>
            <w:vAlign w:val="center"/>
          </w:tcPr>
          <w:p w14:paraId="096B95E6" w14:textId="77777777" w:rsidR="008E2676" w:rsidRDefault="008E2676" w:rsidP="008E2676">
            <w:pPr>
              <w:jc w:val="center"/>
              <w:rPr>
                <w:rFonts w:ascii="宋体" w:hAnsi="宋体"/>
                <w:szCs w:val="21"/>
              </w:rPr>
            </w:pPr>
          </w:p>
        </w:tc>
        <w:tc>
          <w:tcPr>
            <w:tcW w:w="1486" w:type="dxa"/>
            <w:vMerge/>
            <w:vAlign w:val="center"/>
          </w:tcPr>
          <w:p w14:paraId="7F6240CA" w14:textId="77777777" w:rsidR="008E2676" w:rsidRDefault="008E2676" w:rsidP="008E2676">
            <w:pPr>
              <w:jc w:val="center"/>
              <w:rPr>
                <w:rFonts w:ascii="宋体" w:hAnsi="宋体"/>
                <w:szCs w:val="21"/>
              </w:rPr>
            </w:pPr>
          </w:p>
        </w:tc>
        <w:tc>
          <w:tcPr>
            <w:tcW w:w="1300" w:type="dxa"/>
            <w:vMerge/>
            <w:vAlign w:val="center"/>
          </w:tcPr>
          <w:p w14:paraId="775C73F9" w14:textId="77777777" w:rsidR="008E2676" w:rsidRDefault="008E2676" w:rsidP="008E2676">
            <w:pPr>
              <w:jc w:val="center"/>
              <w:rPr>
                <w:rFonts w:ascii="宋体" w:hAnsi="宋体"/>
                <w:szCs w:val="21"/>
              </w:rPr>
            </w:pPr>
          </w:p>
        </w:tc>
        <w:tc>
          <w:tcPr>
            <w:tcW w:w="1417" w:type="dxa"/>
            <w:vMerge/>
            <w:vAlign w:val="center"/>
          </w:tcPr>
          <w:p w14:paraId="30DA1B8F" w14:textId="77777777" w:rsidR="008E2676" w:rsidRDefault="008E2676" w:rsidP="008E2676">
            <w:pPr>
              <w:jc w:val="center"/>
              <w:rPr>
                <w:rFonts w:ascii="宋体" w:hAnsi="宋体"/>
                <w:szCs w:val="21"/>
              </w:rPr>
            </w:pPr>
          </w:p>
        </w:tc>
        <w:tc>
          <w:tcPr>
            <w:tcW w:w="1418" w:type="dxa"/>
            <w:vMerge/>
            <w:vAlign w:val="center"/>
          </w:tcPr>
          <w:p w14:paraId="3A5FF96B" w14:textId="77777777" w:rsidR="008E2676" w:rsidRDefault="008E2676" w:rsidP="008E2676">
            <w:pPr>
              <w:jc w:val="center"/>
              <w:rPr>
                <w:rFonts w:ascii="宋体" w:hAnsi="宋体"/>
                <w:szCs w:val="21"/>
              </w:rPr>
            </w:pPr>
          </w:p>
        </w:tc>
        <w:tc>
          <w:tcPr>
            <w:tcW w:w="1619" w:type="dxa"/>
            <w:vMerge/>
            <w:vAlign w:val="center"/>
          </w:tcPr>
          <w:p w14:paraId="0EF047C1" w14:textId="77777777" w:rsidR="008E2676" w:rsidRDefault="008E2676" w:rsidP="008E2676">
            <w:pPr>
              <w:jc w:val="center"/>
              <w:rPr>
                <w:rFonts w:ascii="宋体" w:hAnsi="宋体"/>
                <w:szCs w:val="21"/>
              </w:rPr>
            </w:pPr>
          </w:p>
        </w:tc>
        <w:tc>
          <w:tcPr>
            <w:tcW w:w="932" w:type="dxa"/>
            <w:vMerge/>
            <w:vAlign w:val="center"/>
          </w:tcPr>
          <w:p w14:paraId="32FD6E56" w14:textId="77777777" w:rsidR="008E2676" w:rsidRDefault="008E2676" w:rsidP="008E2676">
            <w:pPr>
              <w:jc w:val="center"/>
              <w:rPr>
                <w:rFonts w:ascii="宋体" w:hAnsi="宋体"/>
                <w:szCs w:val="21"/>
              </w:rPr>
            </w:pPr>
          </w:p>
        </w:tc>
      </w:tr>
      <w:tr w:rsidR="008E2676" w14:paraId="2B9A3A8A" w14:textId="77777777" w:rsidTr="00407928">
        <w:trPr>
          <w:trHeight w:val="509"/>
        </w:trPr>
        <w:tc>
          <w:tcPr>
            <w:tcW w:w="690" w:type="dxa"/>
            <w:vAlign w:val="center"/>
          </w:tcPr>
          <w:p w14:paraId="79E866F6" w14:textId="77777777" w:rsidR="008E2676" w:rsidRDefault="008E2676" w:rsidP="008E2676">
            <w:pPr>
              <w:jc w:val="center"/>
              <w:rPr>
                <w:rFonts w:ascii="宋体" w:hAnsi="宋体"/>
                <w:szCs w:val="21"/>
              </w:rPr>
            </w:pPr>
          </w:p>
        </w:tc>
        <w:tc>
          <w:tcPr>
            <w:tcW w:w="1486" w:type="dxa"/>
            <w:vAlign w:val="center"/>
          </w:tcPr>
          <w:p w14:paraId="63C2F2B0" w14:textId="77777777" w:rsidR="008E2676" w:rsidRDefault="008E2676" w:rsidP="008E2676">
            <w:pPr>
              <w:jc w:val="center"/>
              <w:rPr>
                <w:rFonts w:ascii="宋体" w:hAnsi="宋体"/>
                <w:szCs w:val="21"/>
              </w:rPr>
            </w:pPr>
          </w:p>
        </w:tc>
        <w:tc>
          <w:tcPr>
            <w:tcW w:w="1486" w:type="dxa"/>
            <w:vAlign w:val="center"/>
          </w:tcPr>
          <w:p w14:paraId="48E52593" w14:textId="77777777" w:rsidR="008E2676" w:rsidRDefault="008E2676" w:rsidP="008E2676">
            <w:pPr>
              <w:jc w:val="center"/>
              <w:rPr>
                <w:rFonts w:ascii="宋体" w:hAnsi="宋体"/>
                <w:szCs w:val="21"/>
              </w:rPr>
            </w:pPr>
          </w:p>
        </w:tc>
        <w:tc>
          <w:tcPr>
            <w:tcW w:w="1300" w:type="dxa"/>
            <w:vAlign w:val="center"/>
          </w:tcPr>
          <w:p w14:paraId="19DF57DD" w14:textId="77777777" w:rsidR="008E2676" w:rsidRDefault="008E2676" w:rsidP="008E2676">
            <w:pPr>
              <w:jc w:val="center"/>
              <w:rPr>
                <w:rFonts w:ascii="宋体" w:hAnsi="宋体"/>
                <w:szCs w:val="21"/>
              </w:rPr>
            </w:pPr>
          </w:p>
        </w:tc>
        <w:tc>
          <w:tcPr>
            <w:tcW w:w="1417" w:type="dxa"/>
            <w:vAlign w:val="center"/>
          </w:tcPr>
          <w:p w14:paraId="283A7C7F" w14:textId="77777777" w:rsidR="008E2676" w:rsidRDefault="008E2676" w:rsidP="008E2676">
            <w:pPr>
              <w:jc w:val="center"/>
              <w:rPr>
                <w:rFonts w:ascii="宋体" w:hAnsi="宋体"/>
                <w:szCs w:val="21"/>
              </w:rPr>
            </w:pPr>
          </w:p>
        </w:tc>
        <w:tc>
          <w:tcPr>
            <w:tcW w:w="1418" w:type="dxa"/>
            <w:vAlign w:val="center"/>
          </w:tcPr>
          <w:p w14:paraId="66C6EB5A" w14:textId="77777777" w:rsidR="008E2676" w:rsidRDefault="008E2676" w:rsidP="008E2676">
            <w:pPr>
              <w:jc w:val="center"/>
              <w:rPr>
                <w:rFonts w:ascii="宋体" w:hAnsi="宋体"/>
                <w:szCs w:val="21"/>
              </w:rPr>
            </w:pPr>
          </w:p>
        </w:tc>
        <w:tc>
          <w:tcPr>
            <w:tcW w:w="1619" w:type="dxa"/>
            <w:vAlign w:val="center"/>
          </w:tcPr>
          <w:p w14:paraId="783FC604" w14:textId="77777777" w:rsidR="008E2676" w:rsidRDefault="008E2676" w:rsidP="008E2676">
            <w:pPr>
              <w:jc w:val="center"/>
              <w:rPr>
                <w:rFonts w:ascii="宋体" w:hAnsi="宋体"/>
                <w:szCs w:val="21"/>
              </w:rPr>
            </w:pPr>
          </w:p>
        </w:tc>
        <w:tc>
          <w:tcPr>
            <w:tcW w:w="932" w:type="dxa"/>
            <w:vAlign w:val="center"/>
          </w:tcPr>
          <w:p w14:paraId="419C7DFD" w14:textId="77777777" w:rsidR="008E2676" w:rsidRDefault="008E2676" w:rsidP="008E2676">
            <w:pPr>
              <w:jc w:val="center"/>
              <w:rPr>
                <w:rFonts w:ascii="宋体" w:hAnsi="宋体"/>
                <w:szCs w:val="21"/>
              </w:rPr>
            </w:pPr>
          </w:p>
        </w:tc>
      </w:tr>
      <w:tr w:rsidR="008E2676" w14:paraId="0BCBC64F" w14:textId="77777777" w:rsidTr="00407928">
        <w:trPr>
          <w:trHeight w:val="547"/>
        </w:trPr>
        <w:tc>
          <w:tcPr>
            <w:tcW w:w="690" w:type="dxa"/>
            <w:vAlign w:val="center"/>
          </w:tcPr>
          <w:p w14:paraId="56C47BA0" w14:textId="77777777" w:rsidR="008E2676" w:rsidRDefault="008E2676" w:rsidP="008E2676">
            <w:pPr>
              <w:jc w:val="center"/>
              <w:rPr>
                <w:rFonts w:ascii="宋体" w:hAnsi="宋体"/>
                <w:szCs w:val="21"/>
              </w:rPr>
            </w:pPr>
          </w:p>
        </w:tc>
        <w:tc>
          <w:tcPr>
            <w:tcW w:w="1486" w:type="dxa"/>
            <w:vAlign w:val="center"/>
          </w:tcPr>
          <w:p w14:paraId="4AC78B81" w14:textId="77777777" w:rsidR="008E2676" w:rsidRDefault="008E2676" w:rsidP="008E2676">
            <w:pPr>
              <w:jc w:val="center"/>
              <w:rPr>
                <w:rFonts w:ascii="宋体" w:hAnsi="宋体"/>
                <w:szCs w:val="21"/>
              </w:rPr>
            </w:pPr>
          </w:p>
        </w:tc>
        <w:tc>
          <w:tcPr>
            <w:tcW w:w="1486" w:type="dxa"/>
            <w:vAlign w:val="center"/>
          </w:tcPr>
          <w:p w14:paraId="643FC0A8" w14:textId="77777777" w:rsidR="008E2676" w:rsidRDefault="008E2676" w:rsidP="008E2676">
            <w:pPr>
              <w:jc w:val="center"/>
              <w:rPr>
                <w:rFonts w:ascii="宋体" w:hAnsi="宋体"/>
                <w:szCs w:val="21"/>
              </w:rPr>
            </w:pPr>
          </w:p>
        </w:tc>
        <w:tc>
          <w:tcPr>
            <w:tcW w:w="1300" w:type="dxa"/>
            <w:vAlign w:val="center"/>
          </w:tcPr>
          <w:p w14:paraId="7CCEE357" w14:textId="77777777" w:rsidR="008E2676" w:rsidRDefault="008E2676" w:rsidP="008E2676">
            <w:pPr>
              <w:jc w:val="center"/>
              <w:rPr>
                <w:rFonts w:ascii="宋体" w:hAnsi="宋体"/>
                <w:szCs w:val="21"/>
              </w:rPr>
            </w:pPr>
          </w:p>
        </w:tc>
        <w:tc>
          <w:tcPr>
            <w:tcW w:w="1417" w:type="dxa"/>
            <w:vAlign w:val="center"/>
          </w:tcPr>
          <w:p w14:paraId="27F4798B" w14:textId="77777777" w:rsidR="008E2676" w:rsidRDefault="008E2676" w:rsidP="008E2676">
            <w:pPr>
              <w:jc w:val="center"/>
              <w:rPr>
                <w:rFonts w:ascii="宋体" w:hAnsi="宋体"/>
                <w:szCs w:val="21"/>
              </w:rPr>
            </w:pPr>
          </w:p>
        </w:tc>
        <w:tc>
          <w:tcPr>
            <w:tcW w:w="1418" w:type="dxa"/>
            <w:vAlign w:val="center"/>
          </w:tcPr>
          <w:p w14:paraId="68E78390" w14:textId="77777777" w:rsidR="008E2676" w:rsidRDefault="008E2676" w:rsidP="008E2676">
            <w:pPr>
              <w:jc w:val="center"/>
              <w:rPr>
                <w:rFonts w:ascii="宋体" w:hAnsi="宋体"/>
                <w:szCs w:val="21"/>
              </w:rPr>
            </w:pPr>
          </w:p>
        </w:tc>
        <w:tc>
          <w:tcPr>
            <w:tcW w:w="1619" w:type="dxa"/>
            <w:vAlign w:val="center"/>
          </w:tcPr>
          <w:p w14:paraId="14AF22C0" w14:textId="77777777" w:rsidR="008E2676" w:rsidRDefault="008E2676" w:rsidP="008E2676">
            <w:pPr>
              <w:jc w:val="center"/>
              <w:rPr>
                <w:rFonts w:ascii="宋体" w:hAnsi="宋体"/>
                <w:szCs w:val="21"/>
              </w:rPr>
            </w:pPr>
          </w:p>
        </w:tc>
        <w:tc>
          <w:tcPr>
            <w:tcW w:w="932" w:type="dxa"/>
            <w:vAlign w:val="center"/>
          </w:tcPr>
          <w:p w14:paraId="1DD4E7C2" w14:textId="77777777" w:rsidR="008E2676" w:rsidRDefault="008E2676" w:rsidP="008E2676">
            <w:pPr>
              <w:jc w:val="center"/>
              <w:rPr>
                <w:rFonts w:ascii="宋体" w:hAnsi="宋体"/>
                <w:szCs w:val="21"/>
              </w:rPr>
            </w:pPr>
          </w:p>
        </w:tc>
      </w:tr>
      <w:tr w:rsidR="008E2676" w14:paraId="72D33F4E" w14:textId="77777777" w:rsidTr="00407928">
        <w:trPr>
          <w:trHeight w:val="571"/>
        </w:trPr>
        <w:tc>
          <w:tcPr>
            <w:tcW w:w="690" w:type="dxa"/>
            <w:vAlign w:val="center"/>
          </w:tcPr>
          <w:p w14:paraId="23838D75" w14:textId="77777777" w:rsidR="008E2676" w:rsidRDefault="008E2676" w:rsidP="008E2676">
            <w:pPr>
              <w:jc w:val="center"/>
              <w:rPr>
                <w:rFonts w:ascii="宋体" w:hAnsi="宋体"/>
                <w:szCs w:val="21"/>
              </w:rPr>
            </w:pPr>
          </w:p>
        </w:tc>
        <w:tc>
          <w:tcPr>
            <w:tcW w:w="1486" w:type="dxa"/>
            <w:vAlign w:val="center"/>
          </w:tcPr>
          <w:p w14:paraId="08D6834B" w14:textId="77777777" w:rsidR="008E2676" w:rsidRDefault="008E2676" w:rsidP="008E2676">
            <w:pPr>
              <w:jc w:val="center"/>
              <w:rPr>
                <w:rFonts w:ascii="宋体" w:hAnsi="宋体"/>
                <w:szCs w:val="21"/>
              </w:rPr>
            </w:pPr>
          </w:p>
        </w:tc>
        <w:tc>
          <w:tcPr>
            <w:tcW w:w="1486" w:type="dxa"/>
            <w:vAlign w:val="center"/>
          </w:tcPr>
          <w:p w14:paraId="28779A28" w14:textId="77777777" w:rsidR="008E2676" w:rsidRDefault="008E2676" w:rsidP="008E2676">
            <w:pPr>
              <w:jc w:val="center"/>
              <w:rPr>
                <w:rFonts w:ascii="宋体" w:hAnsi="宋体"/>
                <w:szCs w:val="21"/>
              </w:rPr>
            </w:pPr>
          </w:p>
        </w:tc>
        <w:tc>
          <w:tcPr>
            <w:tcW w:w="1300" w:type="dxa"/>
            <w:vAlign w:val="center"/>
          </w:tcPr>
          <w:p w14:paraId="0F61B611" w14:textId="77777777" w:rsidR="008E2676" w:rsidRDefault="008E2676" w:rsidP="008E2676">
            <w:pPr>
              <w:jc w:val="center"/>
              <w:rPr>
                <w:rFonts w:ascii="宋体" w:hAnsi="宋体"/>
                <w:szCs w:val="21"/>
              </w:rPr>
            </w:pPr>
          </w:p>
        </w:tc>
        <w:tc>
          <w:tcPr>
            <w:tcW w:w="1417" w:type="dxa"/>
            <w:vAlign w:val="center"/>
          </w:tcPr>
          <w:p w14:paraId="3292733B" w14:textId="77777777" w:rsidR="008E2676" w:rsidRDefault="008E2676" w:rsidP="008E2676">
            <w:pPr>
              <w:jc w:val="center"/>
              <w:rPr>
                <w:rFonts w:ascii="宋体" w:hAnsi="宋体"/>
                <w:szCs w:val="21"/>
              </w:rPr>
            </w:pPr>
          </w:p>
        </w:tc>
        <w:tc>
          <w:tcPr>
            <w:tcW w:w="1418" w:type="dxa"/>
            <w:vAlign w:val="center"/>
          </w:tcPr>
          <w:p w14:paraId="375B7C18" w14:textId="77777777" w:rsidR="008E2676" w:rsidRDefault="008E2676" w:rsidP="008E2676">
            <w:pPr>
              <w:jc w:val="center"/>
              <w:rPr>
                <w:rFonts w:ascii="宋体" w:hAnsi="宋体"/>
                <w:szCs w:val="21"/>
              </w:rPr>
            </w:pPr>
          </w:p>
        </w:tc>
        <w:tc>
          <w:tcPr>
            <w:tcW w:w="1619" w:type="dxa"/>
            <w:vAlign w:val="center"/>
          </w:tcPr>
          <w:p w14:paraId="4BB48081" w14:textId="77777777" w:rsidR="008E2676" w:rsidRDefault="008E2676" w:rsidP="008E2676">
            <w:pPr>
              <w:jc w:val="center"/>
              <w:rPr>
                <w:rFonts w:ascii="宋体" w:hAnsi="宋体"/>
                <w:szCs w:val="21"/>
              </w:rPr>
            </w:pPr>
          </w:p>
        </w:tc>
        <w:tc>
          <w:tcPr>
            <w:tcW w:w="932" w:type="dxa"/>
            <w:vAlign w:val="center"/>
          </w:tcPr>
          <w:p w14:paraId="66B2C242" w14:textId="77777777" w:rsidR="008E2676" w:rsidRDefault="008E2676" w:rsidP="008E2676">
            <w:pPr>
              <w:jc w:val="center"/>
              <w:rPr>
                <w:rFonts w:ascii="宋体" w:hAnsi="宋体"/>
                <w:szCs w:val="21"/>
              </w:rPr>
            </w:pPr>
          </w:p>
        </w:tc>
      </w:tr>
      <w:tr w:rsidR="008E2676" w14:paraId="0C1AE71E" w14:textId="77777777" w:rsidTr="00407928">
        <w:trPr>
          <w:trHeight w:val="553"/>
        </w:trPr>
        <w:tc>
          <w:tcPr>
            <w:tcW w:w="690" w:type="dxa"/>
            <w:vAlign w:val="center"/>
          </w:tcPr>
          <w:p w14:paraId="2D3091AB" w14:textId="77777777" w:rsidR="008E2676" w:rsidRDefault="008E2676" w:rsidP="008E2676">
            <w:pPr>
              <w:jc w:val="center"/>
              <w:rPr>
                <w:rFonts w:ascii="宋体" w:hAnsi="宋体"/>
                <w:szCs w:val="21"/>
              </w:rPr>
            </w:pPr>
          </w:p>
        </w:tc>
        <w:tc>
          <w:tcPr>
            <w:tcW w:w="1486" w:type="dxa"/>
            <w:vAlign w:val="center"/>
          </w:tcPr>
          <w:p w14:paraId="3B510A30" w14:textId="77777777" w:rsidR="008E2676" w:rsidRDefault="008E2676" w:rsidP="008E2676">
            <w:pPr>
              <w:jc w:val="center"/>
              <w:rPr>
                <w:rFonts w:ascii="宋体" w:hAnsi="宋体"/>
                <w:szCs w:val="21"/>
              </w:rPr>
            </w:pPr>
          </w:p>
        </w:tc>
        <w:tc>
          <w:tcPr>
            <w:tcW w:w="1486" w:type="dxa"/>
            <w:vAlign w:val="center"/>
          </w:tcPr>
          <w:p w14:paraId="2F00AEB4" w14:textId="77777777" w:rsidR="008E2676" w:rsidRDefault="008E2676" w:rsidP="008E2676">
            <w:pPr>
              <w:jc w:val="center"/>
              <w:rPr>
                <w:rFonts w:ascii="宋体" w:hAnsi="宋体"/>
                <w:szCs w:val="21"/>
              </w:rPr>
            </w:pPr>
          </w:p>
        </w:tc>
        <w:tc>
          <w:tcPr>
            <w:tcW w:w="1300" w:type="dxa"/>
            <w:vAlign w:val="center"/>
          </w:tcPr>
          <w:p w14:paraId="483AEC02" w14:textId="77777777" w:rsidR="008E2676" w:rsidRDefault="008E2676" w:rsidP="008E2676">
            <w:pPr>
              <w:jc w:val="center"/>
              <w:rPr>
                <w:rFonts w:ascii="宋体" w:hAnsi="宋体"/>
                <w:szCs w:val="21"/>
              </w:rPr>
            </w:pPr>
          </w:p>
        </w:tc>
        <w:tc>
          <w:tcPr>
            <w:tcW w:w="1417" w:type="dxa"/>
            <w:vAlign w:val="center"/>
          </w:tcPr>
          <w:p w14:paraId="177CE08C" w14:textId="77777777" w:rsidR="008E2676" w:rsidRDefault="008E2676" w:rsidP="008E2676">
            <w:pPr>
              <w:jc w:val="center"/>
              <w:rPr>
                <w:rFonts w:ascii="宋体" w:hAnsi="宋体"/>
                <w:szCs w:val="21"/>
              </w:rPr>
            </w:pPr>
          </w:p>
        </w:tc>
        <w:tc>
          <w:tcPr>
            <w:tcW w:w="1418" w:type="dxa"/>
            <w:vAlign w:val="center"/>
          </w:tcPr>
          <w:p w14:paraId="2CBF09D7" w14:textId="77777777" w:rsidR="008E2676" w:rsidRDefault="008E2676" w:rsidP="008E2676">
            <w:pPr>
              <w:jc w:val="center"/>
              <w:rPr>
                <w:rFonts w:ascii="宋体" w:hAnsi="宋体"/>
                <w:szCs w:val="21"/>
              </w:rPr>
            </w:pPr>
          </w:p>
        </w:tc>
        <w:tc>
          <w:tcPr>
            <w:tcW w:w="1619" w:type="dxa"/>
            <w:vAlign w:val="center"/>
          </w:tcPr>
          <w:p w14:paraId="37E952AD" w14:textId="77777777" w:rsidR="008E2676" w:rsidRDefault="008E2676" w:rsidP="008E2676">
            <w:pPr>
              <w:jc w:val="center"/>
              <w:rPr>
                <w:rFonts w:ascii="宋体" w:hAnsi="宋体"/>
                <w:szCs w:val="21"/>
              </w:rPr>
            </w:pPr>
          </w:p>
        </w:tc>
        <w:tc>
          <w:tcPr>
            <w:tcW w:w="932" w:type="dxa"/>
            <w:vAlign w:val="center"/>
          </w:tcPr>
          <w:p w14:paraId="0D157AF6" w14:textId="77777777" w:rsidR="008E2676" w:rsidRDefault="008E2676" w:rsidP="008E2676">
            <w:pPr>
              <w:jc w:val="center"/>
              <w:rPr>
                <w:rFonts w:ascii="宋体" w:hAnsi="宋体"/>
                <w:szCs w:val="21"/>
              </w:rPr>
            </w:pPr>
          </w:p>
        </w:tc>
      </w:tr>
      <w:tr w:rsidR="008E2676" w14:paraId="79515FB3" w14:textId="77777777" w:rsidTr="00407928">
        <w:trPr>
          <w:trHeight w:val="563"/>
        </w:trPr>
        <w:tc>
          <w:tcPr>
            <w:tcW w:w="690" w:type="dxa"/>
            <w:vAlign w:val="center"/>
          </w:tcPr>
          <w:p w14:paraId="7F2122C4" w14:textId="77777777" w:rsidR="008E2676" w:rsidRDefault="008E2676" w:rsidP="008E2676">
            <w:pPr>
              <w:jc w:val="center"/>
              <w:rPr>
                <w:rFonts w:ascii="宋体" w:hAnsi="宋体"/>
                <w:szCs w:val="21"/>
              </w:rPr>
            </w:pPr>
          </w:p>
        </w:tc>
        <w:tc>
          <w:tcPr>
            <w:tcW w:w="1486" w:type="dxa"/>
            <w:vAlign w:val="center"/>
          </w:tcPr>
          <w:p w14:paraId="353FB43D" w14:textId="77777777" w:rsidR="008E2676" w:rsidRDefault="008E2676" w:rsidP="008E2676">
            <w:pPr>
              <w:jc w:val="center"/>
              <w:rPr>
                <w:rFonts w:ascii="宋体" w:hAnsi="宋体"/>
                <w:szCs w:val="21"/>
              </w:rPr>
            </w:pPr>
          </w:p>
        </w:tc>
        <w:tc>
          <w:tcPr>
            <w:tcW w:w="1486" w:type="dxa"/>
            <w:vAlign w:val="center"/>
          </w:tcPr>
          <w:p w14:paraId="67F24586" w14:textId="77777777" w:rsidR="008E2676" w:rsidRDefault="008E2676" w:rsidP="008E2676">
            <w:pPr>
              <w:jc w:val="center"/>
              <w:rPr>
                <w:rFonts w:ascii="宋体" w:hAnsi="宋体"/>
                <w:szCs w:val="21"/>
              </w:rPr>
            </w:pPr>
          </w:p>
        </w:tc>
        <w:tc>
          <w:tcPr>
            <w:tcW w:w="1300" w:type="dxa"/>
            <w:vAlign w:val="center"/>
          </w:tcPr>
          <w:p w14:paraId="54621CD1" w14:textId="77777777" w:rsidR="008E2676" w:rsidRDefault="008E2676" w:rsidP="008E2676">
            <w:pPr>
              <w:jc w:val="center"/>
              <w:rPr>
                <w:rFonts w:ascii="宋体" w:hAnsi="宋体"/>
                <w:szCs w:val="21"/>
              </w:rPr>
            </w:pPr>
          </w:p>
        </w:tc>
        <w:tc>
          <w:tcPr>
            <w:tcW w:w="1417" w:type="dxa"/>
            <w:vAlign w:val="center"/>
          </w:tcPr>
          <w:p w14:paraId="52F8506C" w14:textId="77777777" w:rsidR="008E2676" w:rsidRDefault="008E2676" w:rsidP="008E2676">
            <w:pPr>
              <w:jc w:val="center"/>
              <w:rPr>
                <w:rFonts w:ascii="宋体" w:hAnsi="宋体"/>
                <w:szCs w:val="21"/>
              </w:rPr>
            </w:pPr>
          </w:p>
        </w:tc>
        <w:tc>
          <w:tcPr>
            <w:tcW w:w="1418" w:type="dxa"/>
            <w:vAlign w:val="center"/>
          </w:tcPr>
          <w:p w14:paraId="1B32188D" w14:textId="77777777" w:rsidR="008E2676" w:rsidRDefault="008E2676" w:rsidP="008E2676">
            <w:pPr>
              <w:jc w:val="center"/>
              <w:rPr>
                <w:rFonts w:ascii="宋体" w:hAnsi="宋体"/>
                <w:szCs w:val="21"/>
              </w:rPr>
            </w:pPr>
          </w:p>
        </w:tc>
        <w:tc>
          <w:tcPr>
            <w:tcW w:w="1619" w:type="dxa"/>
            <w:vAlign w:val="center"/>
          </w:tcPr>
          <w:p w14:paraId="6BE4A07A" w14:textId="77777777" w:rsidR="008E2676" w:rsidRDefault="008E2676" w:rsidP="008E2676">
            <w:pPr>
              <w:jc w:val="center"/>
              <w:rPr>
                <w:rFonts w:ascii="宋体" w:hAnsi="宋体"/>
                <w:szCs w:val="21"/>
              </w:rPr>
            </w:pPr>
          </w:p>
        </w:tc>
        <w:tc>
          <w:tcPr>
            <w:tcW w:w="932" w:type="dxa"/>
            <w:vAlign w:val="center"/>
          </w:tcPr>
          <w:p w14:paraId="3CED5E8F" w14:textId="77777777" w:rsidR="008E2676" w:rsidRDefault="008E2676" w:rsidP="008E2676">
            <w:pPr>
              <w:jc w:val="center"/>
              <w:rPr>
                <w:rFonts w:ascii="宋体" w:hAnsi="宋体"/>
                <w:szCs w:val="21"/>
              </w:rPr>
            </w:pPr>
          </w:p>
        </w:tc>
      </w:tr>
      <w:tr w:rsidR="008E2676" w14:paraId="0DF410C8" w14:textId="77777777" w:rsidTr="00407928">
        <w:trPr>
          <w:trHeight w:val="677"/>
        </w:trPr>
        <w:tc>
          <w:tcPr>
            <w:tcW w:w="690" w:type="dxa"/>
            <w:vAlign w:val="center"/>
          </w:tcPr>
          <w:p w14:paraId="41D1485E" w14:textId="77777777" w:rsidR="008E2676" w:rsidRDefault="008E2676" w:rsidP="008E2676">
            <w:pPr>
              <w:jc w:val="center"/>
              <w:rPr>
                <w:rFonts w:ascii="宋体" w:hAnsi="宋体"/>
                <w:szCs w:val="21"/>
              </w:rPr>
            </w:pPr>
          </w:p>
        </w:tc>
        <w:tc>
          <w:tcPr>
            <w:tcW w:w="1486" w:type="dxa"/>
            <w:vAlign w:val="center"/>
          </w:tcPr>
          <w:p w14:paraId="14D21F2F" w14:textId="77777777" w:rsidR="008E2676" w:rsidRDefault="008E2676" w:rsidP="008E2676">
            <w:pPr>
              <w:jc w:val="center"/>
              <w:rPr>
                <w:rFonts w:ascii="宋体" w:hAnsi="宋体"/>
                <w:szCs w:val="21"/>
              </w:rPr>
            </w:pPr>
          </w:p>
        </w:tc>
        <w:tc>
          <w:tcPr>
            <w:tcW w:w="1486" w:type="dxa"/>
            <w:vAlign w:val="center"/>
          </w:tcPr>
          <w:p w14:paraId="5C030A2A" w14:textId="77777777" w:rsidR="008E2676" w:rsidRDefault="008E2676" w:rsidP="008E2676">
            <w:pPr>
              <w:jc w:val="center"/>
              <w:rPr>
                <w:rFonts w:ascii="宋体" w:hAnsi="宋体"/>
                <w:szCs w:val="21"/>
              </w:rPr>
            </w:pPr>
          </w:p>
        </w:tc>
        <w:tc>
          <w:tcPr>
            <w:tcW w:w="1300" w:type="dxa"/>
            <w:vAlign w:val="center"/>
          </w:tcPr>
          <w:p w14:paraId="7BA9E105" w14:textId="77777777" w:rsidR="008E2676" w:rsidRDefault="008E2676" w:rsidP="008E2676">
            <w:pPr>
              <w:jc w:val="center"/>
              <w:rPr>
                <w:rFonts w:ascii="宋体" w:hAnsi="宋体"/>
                <w:szCs w:val="21"/>
              </w:rPr>
            </w:pPr>
          </w:p>
        </w:tc>
        <w:tc>
          <w:tcPr>
            <w:tcW w:w="1417" w:type="dxa"/>
            <w:vAlign w:val="center"/>
          </w:tcPr>
          <w:p w14:paraId="3F2A6F02" w14:textId="77777777" w:rsidR="008E2676" w:rsidRDefault="008E2676" w:rsidP="008E2676">
            <w:pPr>
              <w:jc w:val="center"/>
              <w:rPr>
                <w:rFonts w:ascii="宋体" w:hAnsi="宋体"/>
                <w:szCs w:val="21"/>
              </w:rPr>
            </w:pPr>
          </w:p>
        </w:tc>
        <w:tc>
          <w:tcPr>
            <w:tcW w:w="1418" w:type="dxa"/>
            <w:vAlign w:val="center"/>
          </w:tcPr>
          <w:p w14:paraId="59F172AC" w14:textId="77777777" w:rsidR="008E2676" w:rsidRDefault="008E2676" w:rsidP="008E2676">
            <w:pPr>
              <w:jc w:val="center"/>
              <w:rPr>
                <w:rFonts w:ascii="宋体" w:hAnsi="宋体"/>
                <w:szCs w:val="21"/>
              </w:rPr>
            </w:pPr>
          </w:p>
        </w:tc>
        <w:tc>
          <w:tcPr>
            <w:tcW w:w="1619" w:type="dxa"/>
            <w:vAlign w:val="center"/>
          </w:tcPr>
          <w:p w14:paraId="1EC90D3F" w14:textId="77777777" w:rsidR="008E2676" w:rsidRDefault="008E2676" w:rsidP="008E2676">
            <w:pPr>
              <w:jc w:val="center"/>
              <w:rPr>
                <w:rFonts w:ascii="宋体" w:hAnsi="宋体"/>
                <w:szCs w:val="21"/>
              </w:rPr>
            </w:pPr>
          </w:p>
        </w:tc>
        <w:tc>
          <w:tcPr>
            <w:tcW w:w="932" w:type="dxa"/>
            <w:vAlign w:val="center"/>
          </w:tcPr>
          <w:p w14:paraId="220DFEC8" w14:textId="77777777" w:rsidR="008E2676" w:rsidRDefault="008E2676" w:rsidP="008E2676">
            <w:pPr>
              <w:jc w:val="center"/>
              <w:rPr>
                <w:rFonts w:ascii="宋体" w:hAnsi="宋体"/>
                <w:szCs w:val="21"/>
              </w:rPr>
            </w:pPr>
          </w:p>
        </w:tc>
      </w:tr>
      <w:tr w:rsidR="008E2676" w14:paraId="331F6DB9" w14:textId="77777777" w:rsidTr="00407928">
        <w:trPr>
          <w:trHeight w:val="645"/>
        </w:trPr>
        <w:tc>
          <w:tcPr>
            <w:tcW w:w="690" w:type="dxa"/>
            <w:vAlign w:val="center"/>
          </w:tcPr>
          <w:p w14:paraId="67347F21" w14:textId="77777777" w:rsidR="008E2676" w:rsidRDefault="008E2676" w:rsidP="008E2676">
            <w:pPr>
              <w:jc w:val="center"/>
              <w:rPr>
                <w:rFonts w:ascii="宋体" w:hAnsi="宋体"/>
                <w:szCs w:val="21"/>
              </w:rPr>
            </w:pPr>
          </w:p>
        </w:tc>
        <w:tc>
          <w:tcPr>
            <w:tcW w:w="1486" w:type="dxa"/>
            <w:vAlign w:val="center"/>
          </w:tcPr>
          <w:p w14:paraId="63FDF0D9" w14:textId="77777777" w:rsidR="008E2676" w:rsidRDefault="008E2676" w:rsidP="008E2676">
            <w:pPr>
              <w:jc w:val="center"/>
              <w:rPr>
                <w:rFonts w:ascii="宋体" w:hAnsi="宋体"/>
                <w:szCs w:val="21"/>
              </w:rPr>
            </w:pPr>
          </w:p>
        </w:tc>
        <w:tc>
          <w:tcPr>
            <w:tcW w:w="1486" w:type="dxa"/>
            <w:vAlign w:val="center"/>
          </w:tcPr>
          <w:p w14:paraId="200DA933" w14:textId="77777777" w:rsidR="008E2676" w:rsidRDefault="008E2676" w:rsidP="008E2676">
            <w:pPr>
              <w:jc w:val="center"/>
              <w:rPr>
                <w:rFonts w:ascii="宋体" w:hAnsi="宋体"/>
                <w:szCs w:val="21"/>
              </w:rPr>
            </w:pPr>
          </w:p>
        </w:tc>
        <w:tc>
          <w:tcPr>
            <w:tcW w:w="1300" w:type="dxa"/>
            <w:vAlign w:val="center"/>
          </w:tcPr>
          <w:p w14:paraId="4720C060" w14:textId="77777777" w:rsidR="008E2676" w:rsidRDefault="008E2676" w:rsidP="008E2676">
            <w:pPr>
              <w:jc w:val="center"/>
              <w:rPr>
                <w:rFonts w:ascii="宋体" w:hAnsi="宋体"/>
                <w:szCs w:val="21"/>
              </w:rPr>
            </w:pPr>
          </w:p>
        </w:tc>
        <w:tc>
          <w:tcPr>
            <w:tcW w:w="1417" w:type="dxa"/>
            <w:vAlign w:val="center"/>
          </w:tcPr>
          <w:p w14:paraId="4E80FB37" w14:textId="77777777" w:rsidR="008E2676" w:rsidRDefault="008E2676" w:rsidP="008E2676">
            <w:pPr>
              <w:jc w:val="center"/>
              <w:rPr>
                <w:rFonts w:ascii="宋体" w:hAnsi="宋体"/>
                <w:szCs w:val="21"/>
              </w:rPr>
            </w:pPr>
          </w:p>
        </w:tc>
        <w:tc>
          <w:tcPr>
            <w:tcW w:w="1418" w:type="dxa"/>
            <w:vAlign w:val="center"/>
          </w:tcPr>
          <w:p w14:paraId="45324CBD" w14:textId="77777777" w:rsidR="008E2676" w:rsidRDefault="008E2676" w:rsidP="008E2676">
            <w:pPr>
              <w:jc w:val="center"/>
              <w:rPr>
                <w:rFonts w:ascii="宋体" w:hAnsi="宋体"/>
                <w:szCs w:val="21"/>
              </w:rPr>
            </w:pPr>
          </w:p>
        </w:tc>
        <w:tc>
          <w:tcPr>
            <w:tcW w:w="1619" w:type="dxa"/>
            <w:vAlign w:val="center"/>
          </w:tcPr>
          <w:p w14:paraId="35B6CDBF" w14:textId="77777777" w:rsidR="008E2676" w:rsidRDefault="008E2676" w:rsidP="008E2676">
            <w:pPr>
              <w:jc w:val="center"/>
              <w:rPr>
                <w:rFonts w:ascii="宋体" w:hAnsi="宋体"/>
                <w:szCs w:val="21"/>
              </w:rPr>
            </w:pPr>
          </w:p>
        </w:tc>
        <w:tc>
          <w:tcPr>
            <w:tcW w:w="932" w:type="dxa"/>
            <w:vAlign w:val="center"/>
          </w:tcPr>
          <w:p w14:paraId="40FFDF1F" w14:textId="77777777" w:rsidR="008E2676" w:rsidRDefault="008E2676" w:rsidP="008E2676">
            <w:pPr>
              <w:jc w:val="center"/>
              <w:rPr>
                <w:rFonts w:ascii="宋体" w:hAnsi="宋体"/>
                <w:szCs w:val="21"/>
              </w:rPr>
            </w:pPr>
          </w:p>
        </w:tc>
      </w:tr>
      <w:tr w:rsidR="008E2676" w14:paraId="231B73F4" w14:textId="77777777" w:rsidTr="00407928">
        <w:trPr>
          <w:trHeight w:val="625"/>
        </w:trPr>
        <w:tc>
          <w:tcPr>
            <w:tcW w:w="690" w:type="dxa"/>
            <w:vAlign w:val="center"/>
          </w:tcPr>
          <w:p w14:paraId="57C1144B" w14:textId="77777777" w:rsidR="008E2676" w:rsidRDefault="008E2676" w:rsidP="008E2676">
            <w:pPr>
              <w:jc w:val="center"/>
              <w:rPr>
                <w:rFonts w:ascii="宋体" w:hAnsi="宋体"/>
                <w:szCs w:val="21"/>
              </w:rPr>
            </w:pPr>
          </w:p>
        </w:tc>
        <w:tc>
          <w:tcPr>
            <w:tcW w:w="1486" w:type="dxa"/>
            <w:vAlign w:val="center"/>
          </w:tcPr>
          <w:p w14:paraId="25346308" w14:textId="77777777" w:rsidR="008E2676" w:rsidRDefault="008E2676" w:rsidP="008E2676">
            <w:pPr>
              <w:jc w:val="center"/>
              <w:rPr>
                <w:rFonts w:ascii="宋体" w:hAnsi="宋体"/>
                <w:szCs w:val="21"/>
              </w:rPr>
            </w:pPr>
          </w:p>
        </w:tc>
        <w:tc>
          <w:tcPr>
            <w:tcW w:w="1486" w:type="dxa"/>
            <w:vAlign w:val="center"/>
          </w:tcPr>
          <w:p w14:paraId="65C7DEF4" w14:textId="77777777" w:rsidR="008E2676" w:rsidRDefault="008E2676" w:rsidP="008E2676">
            <w:pPr>
              <w:jc w:val="center"/>
              <w:rPr>
                <w:rFonts w:ascii="宋体" w:hAnsi="宋体"/>
                <w:szCs w:val="21"/>
              </w:rPr>
            </w:pPr>
          </w:p>
        </w:tc>
        <w:tc>
          <w:tcPr>
            <w:tcW w:w="1300" w:type="dxa"/>
            <w:vAlign w:val="center"/>
          </w:tcPr>
          <w:p w14:paraId="3FC1278F" w14:textId="77777777" w:rsidR="008E2676" w:rsidRDefault="008E2676" w:rsidP="008E2676">
            <w:pPr>
              <w:jc w:val="center"/>
              <w:rPr>
                <w:rFonts w:ascii="宋体" w:hAnsi="宋体"/>
                <w:szCs w:val="21"/>
              </w:rPr>
            </w:pPr>
          </w:p>
        </w:tc>
        <w:tc>
          <w:tcPr>
            <w:tcW w:w="1417" w:type="dxa"/>
            <w:vAlign w:val="center"/>
          </w:tcPr>
          <w:p w14:paraId="70176885" w14:textId="77777777" w:rsidR="008E2676" w:rsidRDefault="008E2676" w:rsidP="008E2676">
            <w:pPr>
              <w:jc w:val="center"/>
              <w:rPr>
                <w:rFonts w:ascii="宋体" w:hAnsi="宋体"/>
                <w:szCs w:val="21"/>
              </w:rPr>
            </w:pPr>
          </w:p>
        </w:tc>
        <w:tc>
          <w:tcPr>
            <w:tcW w:w="1418" w:type="dxa"/>
            <w:vAlign w:val="center"/>
          </w:tcPr>
          <w:p w14:paraId="4D11B2C6" w14:textId="77777777" w:rsidR="008E2676" w:rsidRDefault="008E2676" w:rsidP="008E2676">
            <w:pPr>
              <w:jc w:val="center"/>
              <w:rPr>
                <w:rFonts w:ascii="宋体" w:hAnsi="宋体"/>
                <w:szCs w:val="21"/>
              </w:rPr>
            </w:pPr>
          </w:p>
        </w:tc>
        <w:tc>
          <w:tcPr>
            <w:tcW w:w="1619" w:type="dxa"/>
            <w:vAlign w:val="center"/>
          </w:tcPr>
          <w:p w14:paraId="3B042488" w14:textId="77777777" w:rsidR="008E2676" w:rsidRDefault="008E2676" w:rsidP="008E2676">
            <w:pPr>
              <w:jc w:val="center"/>
              <w:rPr>
                <w:rFonts w:ascii="宋体" w:hAnsi="宋体"/>
                <w:szCs w:val="21"/>
              </w:rPr>
            </w:pPr>
          </w:p>
        </w:tc>
        <w:tc>
          <w:tcPr>
            <w:tcW w:w="932" w:type="dxa"/>
            <w:vAlign w:val="center"/>
          </w:tcPr>
          <w:p w14:paraId="28FA3DA4" w14:textId="77777777" w:rsidR="008E2676" w:rsidRDefault="008E2676" w:rsidP="008E2676">
            <w:pPr>
              <w:jc w:val="center"/>
              <w:rPr>
                <w:rFonts w:ascii="宋体" w:hAnsi="宋体"/>
                <w:szCs w:val="21"/>
              </w:rPr>
            </w:pPr>
          </w:p>
        </w:tc>
      </w:tr>
      <w:tr w:rsidR="008E2676" w14:paraId="2246E74C" w14:textId="77777777" w:rsidTr="00407928">
        <w:trPr>
          <w:trHeight w:val="705"/>
        </w:trPr>
        <w:tc>
          <w:tcPr>
            <w:tcW w:w="690" w:type="dxa"/>
            <w:vAlign w:val="center"/>
          </w:tcPr>
          <w:p w14:paraId="6F3C1408" w14:textId="77777777" w:rsidR="008E2676" w:rsidRDefault="008E2676" w:rsidP="008E2676">
            <w:pPr>
              <w:jc w:val="center"/>
              <w:rPr>
                <w:rFonts w:ascii="宋体" w:hAnsi="宋体"/>
                <w:szCs w:val="21"/>
              </w:rPr>
            </w:pPr>
          </w:p>
        </w:tc>
        <w:tc>
          <w:tcPr>
            <w:tcW w:w="1486" w:type="dxa"/>
            <w:vAlign w:val="center"/>
          </w:tcPr>
          <w:p w14:paraId="6ED9602E" w14:textId="77777777" w:rsidR="008E2676" w:rsidRDefault="008E2676" w:rsidP="008E2676">
            <w:pPr>
              <w:jc w:val="center"/>
              <w:rPr>
                <w:rFonts w:ascii="宋体" w:hAnsi="宋体"/>
                <w:szCs w:val="21"/>
              </w:rPr>
            </w:pPr>
          </w:p>
        </w:tc>
        <w:tc>
          <w:tcPr>
            <w:tcW w:w="1486" w:type="dxa"/>
            <w:vAlign w:val="center"/>
          </w:tcPr>
          <w:p w14:paraId="244BA67F" w14:textId="77777777" w:rsidR="008E2676" w:rsidRDefault="008E2676" w:rsidP="008E2676">
            <w:pPr>
              <w:jc w:val="center"/>
              <w:rPr>
                <w:rFonts w:ascii="宋体" w:hAnsi="宋体"/>
                <w:szCs w:val="21"/>
              </w:rPr>
            </w:pPr>
          </w:p>
        </w:tc>
        <w:tc>
          <w:tcPr>
            <w:tcW w:w="1300" w:type="dxa"/>
            <w:vAlign w:val="center"/>
          </w:tcPr>
          <w:p w14:paraId="053F0B44" w14:textId="77777777" w:rsidR="008E2676" w:rsidRDefault="008E2676" w:rsidP="008E2676">
            <w:pPr>
              <w:jc w:val="center"/>
              <w:rPr>
                <w:rFonts w:ascii="宋体" w:hAnsi="宋体"/>
                <w:szCs w:val="21"/>
              </w:rPr>
            </w:pPr>
          </w:p>
        </w:tc>
        <w:tc>
          <w:tcPr>
            <w:tcW w:w="1417" w:type="dxa"/>
            <w:vAlign w:val="center"/>
          </w:tcPr>
          <w:p w14:paraId="5E9FDADC" w14:textId="77777777" w:rsidR="008E2676" w:rsidRDefault="008E2676" w:rsidP="008E2676">
            <w:pPr>
              <w:jc w:val="center"/>
              <w:rPr>
                <w:rFonts w:ascii="宋体" w:hAnsi="宋体"/>
                <w:szCs w:val="21"/>
              </w:rPr>
            </w:pPr>
          </w:p>
        </w:tc>
        <w:tc>
          <w:tcPr>
            <w:tcW w:w="1418" w:type="dxa"/>
            <w:vAlign w:val="center"/>
          </w:tcPr>
          <w:p w14:paraId="359C1BBD" w14:textId="77777777" w:rsidR="008E2676" w:rsidRDefault="008E2676" w:rsidP="008E2676">
            <w:pPr>
              <w:jc w:val="center"/>
              <w:rPr>
                <w:rFonts w:ascii="宋体" w:hAnsi="宋体"/>
                <w:szCs w:val="21"/>
              </w:rPr>
            </w:pPr>
          </w:p>
        </w:tc>
        <w:tc>
          <w:tcPr>
            <w:tcW w:w="1619" w:type="dxa"/>
            <w:vAlign w:val="center"/>
          </w:tcPr>
          <w:p w14:paraId="40E0F821" w14:textId="77777777" w:rsidR="008E2676" w:rsidRDefault="008E2676" w:rsidP="008E2676">
            <w:pPr>
              <w:jc w:val="center"/>
              <w:rPr>
                <w:rFonts w:ascii="宋体" w:hAnsi="宋体"/>
                <w:szCs w:val="21"/>
              </w:rPr>
            </w:pPr>
          </w:p>
        </w:tc>
        <w:tc>
          <w:tcPr>
            <w:tcW w:w="932" w:type="dxa"/>
            <w:vAlign w:val="center"/>
          </w:tcPr>
          <w:p w14:paraId="119BD4FF" w14:textId="77777777" w:rsidR="008E2676" w:rsidRDefault="008E2676" w:rsidP="008E2676">
            <w:pPr>
              <w:jc w:val="center"/>
              <w:rPr>
                <w:rFonts w:ascii="宋体" w:hAnsi="宋体"/>
                <w:szCs w:val="21"/>
              </w:rPr>
            </w:pPr>
          </w:p>
        </w:tc>
      </w:tr>
      <w:tr w:rsidR="008E2676" w14:paraId="0EFF2194" w14:textId="77777777" w:rsidTr="00407928">
        <w:trPr>
          <w:trHeight w:val="687"/>
        </w:trPr>
        <w:tc>
          <w:tcPr>
            <w:tcW w:w="690" w:type="dxa"/>
            <w:vAlign w:val="center"/>
          </w:tcPr>
          <w:p w14:paraId="15240BFB" w14:textId="77777777" w:rsidR="008E2676" w:rsidRDefault="008E2676" w:rsidP="008E2676">
            <w:pPr>
              <w:jc w:val="center"/>
              <w:rPr>
                <w:rFonts w:ascii="宋体" w:hAnsi="宋体"/>
                <w:szCs w:val="21"/>
              </w:rPr>
            </w:pPr>
          </w:p>
        </w:tc>
        <w:tc>
          <w:tcPr>
            <w:tcW w:w="1486" w:type="dxa"/>
            <w:vAlign w:val="center"/>
          </w:tcPr>
          <w:p w14:paraId="22EC4698" w14:textId="77777777" w:rsidR="008E2676" w:rsidRDefault="008E2676" w:rsidP="008E2676">
            <w:pPr>
              <w:jc w:val="center"/>
              <w:rPr>
                <w:rFonts w:ascii="宋体" w:hAnsi="宋体"/>
                <w:szCs w:val="21"/>
              </w:rPr>
            </w:pPr>
          </w:p>
        </w:tc>
        <w:tc>
          <w:tcPr>
            <w:tcW w:w="1486" w:type="dxa"/>
            <w:vAlign w:val="center"/>
          </w:tcPr>
          <w:p w14:paraId="5D5D07B7" w14:textId="77777777" w:rsidR="008E2676" w:rsidRDefault="008E2676" w:rsidP="008E2676">
            <w:pPr>
              <w:jc w:val="center"/>
              <w:rPr>
                <w:rFonts w:ascii="宋体" w:hAnsi="宋体"/>
                <w:szCs w:val="21"/>
              </w:rPr>
            </w:pPr>
          </w:p>
        </w:tc>
        <w:tc>
          <w:tcPr>
            <w:tcW w:w="1300" w:type="dxa"/>
            <w:vAlign w:val="center"/>
          </w:tcPr>
          <w:p w14:paraId="54FDD0CB" w14:textId="77777777" w:rsidR="008E2676" w:rsidRDefault="008E2676" w:rsidP="008E2676">
            <w:pPr>
              <w:jc w:val="center"/>
              <w:rPr>
                <w:rFonts w:ascii="宋体" w:hAnsi="宋体"/>
                <w:szCs w:val="21"/>
              </w:rPr>
            </w:pPr>
          </w:p>
        </w:tc>
        <w:tc>
          <w:tcPr>
            <w:tcW w:w="1417" w:type="dxa"/>
            <w:vAlign w:val="center"/>
          </w:tcPr>
          <w:p w14:paraId="283FE95E" w14:textId="77777777" w:rsidR="008E2676" w:rsidRDefault="008E2676" w:rsidP="008E2676">
            <w:pPr>
              <w:jc w:val="center"/>
              <w:rPr>
                <w:rFonts w:ascii="宋体" w:hAnsi="宋体"/>
                <w:szCs w:val="21"/>
              </w:rPr>
            </w:pPr>
          </w:p>
        </w:tc>
        <w:tc>
          <w:tcPr>
            <w:tcW w:w="1418" w:type="dxa"/>
            <w:vAlign w:val="center"/>
          </w:tcPr>
          <w:p w14:paraId="36E88B06" w14:textId="77777777" w:rsidR="008E2676" w:rsidRDefault="008E2676" w:rsidP="008E2676">
            <w:pPr>
              <w:jc w:val="center"/>
              <w:rPr>
                <w:rFonts w:ascii="宋体" w:hAnsi="宋体"/>
                <w:szCs w:val="21"/>
              </w:rPr>
            </w:pPr>
          </w:p>
        </w:tc>
        <w:tc>
          <w:tcPr>
            <w:tcW w:w="1619" w:type="dxa"/>
            <w:vAlign w:val="center"/>
          </w:tcPr>
          <w:p w14:paraId="122A30C9" w14:textId="77777777" w:rsidR="008E2676" w:rsidRDefault="008E2676" w:rsidP="008E2676">
            <w:pPr>
              <w:jc w:val="center"/>
              <w:rPr>
                <w:rFonts w:ascii="宋体" w:hAnsi="宋体"/>
                <w:szCs w:val="21"/>
              </w:rPr>
            </w:pPr>
          </w:p>
        </w:tc>
        <w:tc>
          <w:tcPr>
            <w:tcW w:w="932" w:type="dxa"/>
            <w:vAlign w:val="center"/>
          </w:tcPr>
          <w:p w14:paraId="779E4D0F" w14:textId="77777777" w:rsidR="008E2676" w:rsidRDefault="008E2676" w:rsidP="008E2676">
            <w:pPr>
              <w:jc w:val="center"/>
              <w:rPr>
                <w:rFonts w:ascii="宋体" w:hAnsi="宋体"/>
                <w:szCs w:val="21"/>
              </w:rPr>
            </w:pPr>
          </w:p>
        </w:tc>
      </w:tr>
      <w:tr w:rsidR="008E2676" w14:paraId="13006C15" w14:textId="77777777" w:rsidTr="00407928">
        <w:trPr>
          <w:trHeight w:val="687"/>
        </w:trPr>
        <w:tc>
          <w:tcPr>
            <w:tcW w:w="690" w:type="dxa"/>
            <w:vAlign w:val="center"/>
          </w:tcPr>
          <w:p w14:paraId="6CB7D83F" w14:textId="77777777" w:rsidR="008E2676" w:rsidRDefault="008E2676" w:rsidP="008E2676">
            <w:pPr>
              <w:jc w:val="center"/>
              <w:rPr>
                <w:rFonts w:ascii="宋体" w:hAnsi="宋体"/>
                <w:szCs w:val="21"/>
              </w:rPr>
            </w:pPr>
          </w:p>
        </w:tc>
        <w:tc>
          <w:tcPr>
            <w:tcW w:w="1486" w:type="dxa"/>
            <w:vAlign w:val="center"/>
          </w:tcPr>
          <w:p w14:paraId="63EFCC8A" w14:textId="77777777" w:rsidR="008E2676" w:rsidRDefault="008E2676" w:rsidP="008E2676">
            <w:pPr>
              <w:jc w:val="center"/>
              <w:rPr>
                <w:rFonts w:ascii="宋体" w:hAnsi="宋体"/>
                <w:szCs w:val="21"/>
              </w:rPr>
            </w:pPr>
          </w:p>
        </w:tc>
        <w:tc>
          <w:tcPr>
            <w:tcW w:w="1486" w:type="dxa"/>
            <w:vAlign w:val="center"/>
          </w:tcPr>
          <w:p w14:paraId="0186BA74" w14:textId="77777777" w:rsidR="008E2676" w:rsidRDefault="008E2676" w:rsidP="008E2676">
            <w:pPr>
              <w:jc w:val="center"/>
              <w:rPr>
                <w:rFonts w:ascii="宋体" w:hAnsi="宋体"/>
                <w:szCs w:val="21"/>
              </w:rPr>
            </w:pPr>
          </w:p>
        </w:tc>
        <w:tc>
          <w:tcPr>
            <w:tcW w:w="1300" w:type="dxa"/>
            <w:vAlign w:val="center"/>
          </w:tcPr>
          <w:p w14:paraId="28ABB255" w14:textId="77777777" w:rsidR="008E2676" w:rsidRDefault="008E2676" w:rsidP="008E2676">
            <w:pPr>
              <w:jc w:val="center"/>
              <w:rPr>
                <w:rFonts w:ascii="宋体" w:hAnsi="宋体"/>
                <w:szCs w:val="21"/>
              </w:rPr>
            </w:pPr>
          </w:p>
        </w:tc>
        <w:tc>
          <w:tcPr>
            <w:tcW w:w="1417" w:type="dxa"/>
            <w:vAlign w:val="center"/>
          </w:tcPr>
          <w:p w14:paraId="5DE53794" w14:textId="77777777" w:rsidR="008E2676" w:rsidRDefault="008E2676" w:rsidP="008E2676">
            <w:pPr>
              <w:jc w:val="center"/>
              <w:rPr>
                <w:rFonts w:ascii="宋体" w:hAnsi="宋体"/>
                <w:szCs w:val="21"/>
              </w:rPr>
            </w:pPr>
          </w:p>
        </w:tc>
        <w:tc>
          <w:tcPr>
            <w:tcW w:w="1418" w:type="dxa"/>
            <w:vAlign w:val="center"/>
          </w:tcPr>
          <w:p w14:paraId="3D91FFCC" w14:textId="77777777" w:rsidR="008E2676" w:rsidRDefault="008E2676" w:rsidP="008E2676">
            <w:pPr>
              <w:jc w:val="center"/>
              <w:rPr>
                <w:rFonts w:ascii="宋体" w:hAnsi="宋体"/>
                <w:szCs w:val="21"/>
              </w:rPr>
            </w:pPr>
          </w:p>
        </w:tc>
        <w:tc>
          <w:tcPr>
            <w:tcW w:w="1619" w:type="dxa"/>
            <w:vAlign w:val="center"/>
          </w:tcPr>
          <w:p w14:paraId="250EFACB" w14:textId="77777777" w:rsidR="008E2676" w:rsidRDefault="008E2676" w:rsidP="008E2676">
            <w:pPr>
              <w:jc w:val="center"/>
              <w:rPr>
                <w:rFonts w:ascii="宋体" w:hAnsi="宋体"/>
                <w:szCs w:val="21"/>
              </w:rPr>
            </w:pPr>
          </w:p>
        </w:tc>
        <w:tc>
          <w:tcPr>
            <w:tcW w:w="932" w:type="dxa"/>
            <w:vAlign w:val="center"/>
          </w:tcPr>
          <w:p w14:paraId="4AB814BD" w14:textId="77777777" w:rsidR="008E2676" w:rsidRDefault="008E2676" w:rsidP="008E2676">
            <w:pPr>
              <w:jc w:val="center"/>
              <w:rPr>
                <w:rFonts w:ascii="宋体" w:hAnsi="宋体"/>
                <w:szCs w:val="21"/>
              </w:rPr>
            </w:pPr>
          </w:p>
        </w:tc>
      </w:tr>
    </w:tbl>
    <w:p w14:paraId="123F17CE" w14:textId="77777777" w:rsidR="00407928" w:rsidRDefault="00407928">
      <w:pPr>
        <w:widowControl/>
        <w:jc w:val="left"/>
        <w:rPr>
          <w:rFonts w:eastAsia="方正小标宋简体"/>
          <w:color w:val="000000"/>
          <w:sz w:val="44"/>
        </w:rPr>
      </w:pPr>
      <w:r>
        <w:rPr>
          <w:rFonts w:eastAsia="方正小标宋简体"/>
          <w:color w:val="000000"/>
          <w:sz w:val="44"/>
        </w:rPr>
        <w:br w:type="page"/>
      </w:r>
    </w:p>
    <w:p w14:paraId="1980F9D4" w14:textId="77777777" w:rsidR="00407928" w:rsidRPr="00A54B8F" w:rsidRDefault="002810E3" w:rsidP="00A54B8F">
      <w:pPr>
        <w:pStyle w:val="12"/>
        <w:spacing w:before="0" w:after="0" w:line="460" w:lineRule="exact"/>
        <w:ind w:left="2" w:firstLineChars="466" w:firstLine="1310"/>
        <w:outlineLvl w:val="0"/>
        <w:rPr>
          <w:bCs w:val="0"/>
        </w:rPr>
      </w:pPr>
      <w:bookmarkStart w:id="196" w:name="_Toc391046388"/>
      <w:r w:rsidRPr="00A54B8F">
        <w:rPr>
          <w:rFonts w:hint="eastAsia"/>
          <w:bCs w:val="0"/>
        </w:rPr>
        <w:lastRenderedPageBreak/>
        <w:t>表</w:t>
      </w:r>
      <w:r w:rsidR="00407928" w:rsidRPr="00A54B8F">
        <w:rPr>
          <w:rFonts w:hint="eastAsia"/>
          <w:bCs w:val="0"/>
        </w:rPr>
        <w:t>8.4 劳动防护用品发放台账</w:t>
      </w:r>
      <w:bookmarkEnd w:id="1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0"/>
        <w:gridCol w:w="1271"/>
        <w:gridCol w:w="2011"/>
        <w:gridCol w:w="1365"/>
        <w:gridCol w:w="1365"/>
        <w:gridCol w:w="1365"/>
        <w:gridCol w:w="1365"/>
      </w:tblGrid>
      <w:tr w:rsidR="00407928" w14:paraId="440EB5BC" w14:textId="77777777" w:rsidTr="00FE0EC5">
        <w:trPr>
          <w:trHeight w:val="755"/>
        </w:trPr>
        <w:tc>
          <w:tcPr>
            <w:tcW w:w="730" w:type="dxa"/>
            <w:vAlign w:val="center"/>
          </w:tcPr>
          <w:p w14:paraId="03FCF224" w14:textId="77777777" w:rsidR="00407928" w:rsidRDefault="00407928" w:rsidP="00FE0EC5">
            <w:pPr>
              <w:jc w:val="center"/>
              <w:rPr>
                <w:rFonts w:ascii="宋体" w:hAnsi="宋体"/>
                <w:szCs w:val="21"/>
              </w:rPr>
            </w:pPr>
            <w:r>
              <w:rPr>
                <w:rFonts w:ascii="宋体" w:hAnsi="宋体" w:hint="eastAsia"/>
                <w:szCs w:val="21"/>
              </w:rPr>
              <w:t>序号</w:t>
            </w:r>
          </w:p>
        </w:tc>
        <w:tc>
          <w:tcPr>
            <w:tcW w:w="1271" w:type="dxa"/>
            <w:vAlign w:val="center"/>
          </w:tcPr>
          <w:p w14:paraId="19E2046E" w14:textId="77777777" w:rsidR="00407928" w:rsidRDefault="00407928" w:rsidP="00FE0EC5">
            <w:pPr>
              <w:jc w:val="center"/>
              <w:rPr>
                <w:rFonts w:ascii="宋体" w:hAnsi="宋体"/>
                <w:szCs w:val="21"/>
              </w:rPr>
            </w:pPr>
            <w:r>
              <w:rPr>
                <w:rFonts w:ascii="宋体" w:hAnsi="宋体" w:hint="eastAsia"/>
                <w:szCs w:val="21"/>
              </w:rPr>
              <w:t>日期</w:t>
            </w:r>
          </w:p>
        </w:tc>
        <w:tc>
          <w:tcPr>
            <w:tcW w:w="2011" w:type="dxa"/>
            <w:vAlign w:val="center"/>
          </w:tcPr>
          <w:p w14:paraId="0ED0B007" w14:textId="77777777" w:rsidR="00407928" w:rsidRDefault="00407928" w:rsidP="00FE0EC5">
            <w:pPr>
              <w:jc w:val="center"/>
              <w:rPr>
                <w:rFonts w:ascii="宋体" w:hAnsi="宋体"/>
                <w:szCs w:val="21"/>
              </w:rPr>
            </w:pPr>
            <w:r>
              <w:rPr>
                <w:rFonts w:ascii="宋体" w:hAnsi="宋体" w:hint="eastAsia"/>
                <w:szCs w:val="21"/>
              </w:rPr>
              <w:t>防护用品名称</w:t>
            </w:r>
          </w:p>
        </w:tc>
        <w:tc>
          <w:tcPr>
            <w:tcW w:w="1365" w:type="dxa"/>
            <w:vAlign w:val="center"/>
          </w:tcPr>
          <w:p w14:paraId="76FDBBA1" w14:textId="77777777" w:rsidR="00407928" w:rsidRDefault="00407928" w:rsidP="00FE0EC5">
            <w:pPr>
              <w:jc w:val="center"/>
              <w:rPr>
                <w:rFonts w:ascii="宋体" w:hAnsi="宋体"/>
                <w:szCs w:val="21"/>
              </w:rPr>
            </w:pPr>
            <w:r>
              <w:rPr>
                <w:rFonts w:ascii="宋体" w:hAnsi="宋体" w:hint="eastAsia"/>
                <w:szCs w:val="21"/>
              </w:rPr>
              <w:t>数量</w:t>
            </w:r>
          </w:p>
        </w:tc>
        <w:tc>
          <w:tcPr>
            <w:tcW w:w="1365" w:type="dxa"/>
            <w:vAlign w:val="center"/>
          </w:tcPr>
          <w:p w14:paraId="7F140D70" w14:textId="77777777" w:rsidR="00407928" w:rsidRDefault="00407928" w:rsidP="00FE0EC5">
            <w:pPr>
              <w:jc w:val="center"/>
              <w:rPr>
                <w:rFonts w:ascii="宋体" w:hAnsi="宋体"/>
                <w:szCs w:val="21"/>
              </w:rPr>
            </w:pPr>
            <w:r>
              <w:rPr>
                <w:rFonts w:ascii="宋体" w:hAnsi="宋体" w:hint="eastAsia"/>
                <w:szCs w:val="21"/>
              </w:rPr>
              <w:t>领用人</w:t>
            </w:r>
          </w:p>
        </w:tc>
        <w:tc>
          <w:tcPr>
            <w:tcW w:w="1365" w:type="dxa"/>
            <w:vAlign w:val="center"/>
          </w:tcPr>
          <w:p w14:paraId="3F548EED" w14:textId="77777777" w:rsidR="00407928" w:rsidRDefault="00407928" w:rsidP="00FE0EC5">
            <w:pPr>
              <w:jc w:val="center"/>
              <w:rPr>
                <w:rFonts w:ascii="宋体" w:hAnsi="宋体"/>
                <w:szCs w:val="21"/>
              </w:rPr>
            </w:pPr>
            <w:r>
              <w:rPr>
                <w:rFonts w:ascii="宋体" w:hAnsi="宋体" w:hint="eastAsia"/>
                <w:szCs w:val="21"/>
              </w:rPr>
              <w:t>发放人</w:t>
            </w:r>
          </w:p>
        </w:tc>
        <w:tc>
          <w:tcPr>
            <w:tcW w:w="1365" w:type="dxa"/>
            <w:vAlign w:val="center"/>
          </w:tcPr>
          <w:p w14:paraId="29FC0313" w14:textId="77777777" w:rsidR="00407928" w:rsidRDefault="00407928" w:rsidP="00FE0EC5">
            <w:pPr>
              <w:jc w:val="center"/>
              <w:rPr>
                <w:rFonts w:ascii="宋体" w:hAnsi="宋体"/>
                <w:szCs w:val="21"/>
              </w:rPr>
            </w:pPr>
            <w:r>
              <w:rPr>
                <w:rFonts w:ascii="宋体" w:hAnsi="宋体" w:hint="eastAsia"/>
                <w:szCs w:val="21"/>
              </w:rPr>
              <w:t>备注</w:t>
            </w:r>
          </w:p>
        </w:tc>
      </w:tr>
      <w:tr w:rsidR="00407928" w14:paraId="71BA48E5" w14:textId="77777777" w:rsidTr="00FE0EC5">
        <w:trPr>
          <w:trHeight w:val="619"/>
        </w:trPr>
        <w:tc>
          <w:tcPr>
            <w:tcW w:w="730" w:type="dxa"/>
            <w:vAlign w:val="center"/>
          </w:tcPr>
          <w:p w14:paraId="035ED23B" w14:textId="77777777" w:rsidR="00407928" w:rsidRDefault="00407928" w:rsidP="00FE0EC5">
            <w:pPr>
              <w:jc w:val="center"/>
              <w:rPr>
                <w:rFonts w:ascii="宋体" w:hAnsi="宋体"/>
                <w:sz w:val="24"/>
              </w:rPr>
            </w:pPr>
          </w:p>
        </w:tc>
        <w:tc>
          <w:tcPr>
            <w:tcW w:w="1271" w:type="dxa"/>
            <w:vAlign w:val="center"/>
          </w:tcPr>
          <w:p w14:paraId="67B3C83F" w14:textId="77777777" w:rsidR="00407928" w:rsidRDefault="00407928" w:rsidP="00FE0EC5">
            <w:pPr>
              <w:jc w:val="center"/>
              <w:rPr>
                <w:rFonts w:ascii="宋体" w:hAnsi="宋体"/>
                <w:sz w:val="24"/>
              </w:rPr>
            </w:pPr>
          </w:p>
        </w:tc>
        <w:tc>
          <w:tcPr>
            <w:tcW w:w="2011" w:type="dxa"/>
            <w:vAlign w:val="center"/>
          </w:tcPr>
          <w:p w14:paraId="7715F62B" w14:textId="77777777" w:rsidR="00407928" w:rsidRDefault="00407928" w:rsidP="00FE0EC5">
            <w:pPr>
              <w:jc w:val="center"/>
              <w:rPr>
                <w:rFonts w:ascii="宋体" w:hAnsi="宋体"/>
                <w:sz w:val="24"/>
              </w:rPr>
            </w:pPr>
          </w:p>
        </w:tc>
        <w:tc>
          <w:tcPr>
            <w:tcW w:w="1365" w:type="dxa"/>
            <w:vAlign w:val="center"/>
          </w:tcPr>
          <w:p w14:paraId="2091D54C" w14:textId="77777777" w:rsidR="00407928" w:rsidRDefault="00407928" w:rsidP="00FE0EC5">
            <w:pPr>
              <w:jc w:val="center"/>
              <w:rPr>
                <w:rFonts w:ascii="宋体" w:hAnsi="宋体"/>
                <w:sz w:val="24"/>
              </w:rPr>
            </w:pPr>
          </w:p>
        </w:tc>
        <w:tc>
          <w:tcPr>
            <w:tcW w:w="1365" w:type="dxa"/>
            <w:vAlign w:val="center"/>
          </w:tcPr>
          <w:p w14:paraId="15B079E3" w14:textId="77777777" w:rsidR="00407928" w:rsidRDefault="00407928" w:rsidP="00FE0EC5">
            <w:pPr>
              <w:jc w:val="center"/>
              <w:rPr>
                <w:rFonts w:ascii="宋体" w:hAnsi="宋体"/>
                <w:sz w:val="24"/>
              </w:rPr>
            </w:pPr>
          </w:p>
        </w:tc>
        <w:tc>
          <w:tcPr>
            <w:tcW w:w="1365" w:type="dxa"/>
            <w:vAlign w:val="center"/>
          </w:tcPr>
          <w:p w14:paraId="2E40B290" w14:textId="77777777" w:rsidR="00407928" w:rsidRDefault="00407928" w:rsidP="00FE0EC5">
            <w:pPr>
              <w:jc w:val="center"/>
              <w:rPr>
                <w:rFonts w:ascii="宋体" w:hAnsi="宋体"/>
                <w:sz w:val="24"/>
              </w:rPr>
            </w:pPr>
          </w:p>
        </w:tc>
        <w:tc>
          <w:tcPr>
            <w:tcW w:w="1365" w:type="dxa"/>
            <w:vAlign w:val="center"/>
          </w:tcPr>
          <w:p w14:paraId="030F0187" w14:textId="77777777" w:rsidR="00407928" w:rsidRDefault="00407928" w:rsidP="00FE0EC5">
            <w:pPr>
              <w:jc w:val="center"/>
              <w:rPr>
                <w:rFonts w:ascii="宋体" w:hAnsi="宋体"/>
                <w:sz w:val="24"/>
              </w:rPr>
            </w:pPr>
          </w:p>
        </w:tc>
      </w:tr>
      <w:tr w:rsidR="00407928" w14:paraId="21E5537F" w14:textId="77777777" w:rsidTr="00FE0EC5">
        <w:trPr>
          <w:trHeight w:val="650"/>
        </w:trPr>
        <w:tc>
          <w:tcPr>
            <w:tcW w:w="730" w:type="dxa"/>
            <w:vAlign w:val="center"/>
          </w:tcPr>
          <w:p w14:paraId="128B6385" w14:textId="77777777" w:rsidR="00407928" w:rsidRDefault="00407928" w:rsidP="00FE0EC5">
            <w:pPr>
              <w:jc w:val="center"/>
              <w:rPr>
                <w:rFonts w:ascii="宋体" w:hAnsi="宋体"/>
                <w:sz w:val="24"/>
              </w:rPr>
            </w:pPr>
          </w:p>
        </w:tc>
        <w:tc>
          <w:tcPr>
            <w:tcW w:w="1271" w:type="dxa"/>
            <w:vAlign w:val="center"/>
          </w:tcPr>
          <w:p w14:paraId="0875A622" w14:textId="77777777" w:rsidR="00407928" w:rsidRDefault="00407928" w:rsidP="00FE0EC5">
            <w:pPr>
              <w:jc w:val="center"/>
              <w:rPr>
                <w:rFonts w:ascii="宋体" w:hAnsi="宋体"/>
                <w:sz w:val="24"/>
              </w:rPr>
            </w:pPr>
          </w:p>
        </w:tc>
        <w:tc>
          <w:tcPr>
            <w:tcW w:w="2011" w:type="dxa"/>
            <w:vAlign w:val="center"/>
          </w:tcPr>
          <w:p w14:paraId="24731E66" w14:textId="77777777" w:rsidR="00407928" w:rsidRDefault="00407928" w:rsidP="00FE0EC5">
            <w:pPr>
              <w:jc w:val="center"/>
              <w:rPr>
                <w:rFonts w:ascii="宋体" w:hAnsi="宋体"/>
                <w:sz w:val="24"/>
              </w:rPr>
            </w:pPr>
          </w:p>
        </w:tc>
        <w:tc>
          <w:tcPr>
            <w:tcW w:w="1365" w:type="dxa"/>
            <w:vAlign w:val="center"/>
          </w:tcPr>
          <w:p w14:paraId="6F6203CC" w14:textId="77777777" w:rsidR="00407928" w:rsidRDefault="00407928" w:rsidP="00FE0EC5">
            <w:pPr>
              <w:jc w:val="center"/>
              <w:rPr>
                <w:rFonts w:ascii="宋体" w:hAnsi="宋体"/>
                <w:sz w:val="24"/>
              </w:rPr>
            </w:pPr>
          </w:p>
        </w:tc>
        <w:tc>
          <w:tcPr>
            <w:tcW w:w="1365" w:type="dxa"/>
            <w:vAlign w:val="center"/>
          </w:tcPr>
          <w:p w14:paraId="1E3893A9" w14:textId="77777777" w:rsidR="00407928" w:rsidRDefault="00407928" w:rsidP="00FE0EC5">
            <w:pPr>
              <w:jc w:val="center"/>
              <w:rPr>
                <w:rFonts w:ascii="宋体" w:hAnsi="宋体"/>
                <w:sz w:val="24"/>
              </w:rPr>
            </w:pPr>
          </w:p>
        </w:tc>
        <w:tc>
          <w:tcPr>
            <w:tcW w:w="1365" w:type="dxa"/>
            <w:vAlign w:val="center"/>
          </w:tcPr>
          <w:p w14:paraId="7B857942" w14:textId="77777777" w:rsidR="00407928" w:rsidRDefault="00407928" w:rsidP="00FE0EC5">
            <w:pPr>
              <w:jc w:val="center"/>
              <w:rPr>
                <w:rFonts w:ascii="宋体" w:hAnsi="宋体"/>
                <w:sz w:val="24"/>
              </w:rPr>
            </w:pPr>
          </w:p>
        </w:tc>
        <w:tc>
          <w:tcPr>
            <w:tcW w:w="1365" w:type="dxa"/>
            <w:vAlign w:val="center"/>
          </w:tcPr>
          <w:p w14:paraId="4A89C207" w14:textId="77777777" w:rsidR="00407928" w:rsidRDefault="00407928" w:rsidP="00FE0EC5">
            <w:pPr>
              <w:jc w:val="center"/>
              <w:rPr>
                <w:rFonts w:ascii="宋体" w:hAnsi="宋体"/>
                <w:sz w:val="24"/>
              </w:rPr>
            </w:pPr>
          </w:p>
        </w:tc>
      </w:tr>
      <w:tr w:rsidR="00407928" w14:paraId="12ACEFBD" w14:textId="77777777" w:rsidTr="00FE0EC5">
        <w:trPr>
          <w:trHeight w:val="619"/>
        </w:trPr>
        <w:tc>
          <w:tcPr>
            <w:tcW w:w="730" w:type="dxa"/>
            <w:vAlign w:val="center"/>
          </w:tcPr>
          <w:p w14:paraId="75C0F784" w14:textId="77777777" w:rsidR="00407928" w:rsidRDefault="00407928" w:rsidP="00FE0EC5">
            <w:pPr>
              <w:jc w:val="center"/>
              <w:rPr>
                <w:rFonts w:ascii="宋体" w:hAnsi="宋体"/>
                <w:sz w:val="24"/>
              </w:rPr>
            </w:pPr>
          </w:p>
        </w:tc>
        <w:tc>
          <w:tcPr>
            <w:tcW w:w="1271" w:type="dxa"/>
            <w:vAlign w:val="center"/>
          </w:tcPr>
          <w:p w14:paraId="06E46EA1" w14:textId="77777777" w:rsidR="00407928" w:rsidRDefault="00407928" w:rsidP="00FE0EC5">
            <w:pPr>
              <w:jc w:val="center"/>
              <w:rPr>
                <w:rFonts w:ascii="宋体" w:hAnsi="宋体"/>
                <w:sz w:val="24"/>
              </w:rPr>
            </w:pPr>
          </w:p>
        </w:tc>
        <w:tc>
          <w:tcPr>
            <w:tcW w:w="2011" w:type="dxa"/>
            <w:vAlign w:val="center"/>
          </w:tcPr>
          <w:p w14:paraId="0474CAB8" w14:textId="77777777" w:rsidR="00407928" w:rsidRDefault="00407928" w:rsidP="00FE0EC5">
            <w:pPr>
              <w:jc w:val="center"/>
              <w:rPr>
                <w:rFonts w:ascii="宋体" w:hAnsi="宋体"/>
                <w:sz w:val="24"/>
              </w:rPr>
            </w:pPr>
          </w:p>
        </w:tc>
        <w:tc>
          <w:tcPr>
            <w:tcW w:w="1365" w:type="dxa"/>
            <w:vAlign w:val="center"/>
          </w:tcPr>
          <w:p w14:paraId="0F91991D" w14:textId="77777777" w:rsidR="00407928" w:rsidRDefault="00407928" w:rsidP="00FE0EC5">
            <w:pPr>
              <w:jc w:val="center"/>
              <w:rPr>
                <w:rFonts w:ascii="宋体" w:hAnsi="宋体"/>
                <w:sz w:val="24"/>
              </w:rPr>
            </w:pPr>
          </w:p>
        </w:tc>
        <w:tc>
          <w:tcPr>
            <w:tcW w:w="1365" w:type="dxa"/>
            <w:vAlign w:val="center"/>
          </w:tcPr>
          <w:p w14:paraId="5FAB9DB6" w14:textId="77777777" w:rsidR="00407928" w:rsidRDefault="00407928" w:rsidP="00FE0EC5">
            <w:pPr>
              <w:jc w:val="center"/>
              <w:rPr>
                <w:rFonts w:ascii="宋体" w:hAnsi="宋体"/>
                <w:sz w:val="24"/>
              </w:rPr>
            </w:pPr>
          </w:p>
        </w:tc>
        <w:tc>
          <w:tcPr>
            <w:tcW w:w="1365" w:type="dxa"/>
            <w:vAlign w:val="center"/>
          </w:tcPr>
          <w:p w14:paraId="55CE4773" w14:textId="77777777" w:rsidR="00407928" w:rsidRDefault="00407928" w:rsidP="00FE0EC5">
            <w:pPr>
              <w:jc w:val="center"/>
              <w:rPr>
                <w:rFonts w:ascii="宋体" w:hAnsi="宋体"/>
                <w:sz w:val="24"/>
              </w:rPr>
            </w:pPr>
          </w:p>
        </w:tc>
        <w:tc>
          <w:tcPr>
            <w:tcW w:w="1365" w:type="dxa"/>
            <w:vAlign w:val="center"/>
          </w:tcPr>
          <w:p w14:paraId="6597FC0A" w14:textId="77777777" w:rsidR="00407928" w:rsidRDefault="00407928" w:rsidP="00FE0EC5">
            <w:pPr>
              <w:jc w:val="center"/>
              <w:rPr>
                <w:rFonts w:ascii="宋体" w:hAnsi="宋体"/>
                <w:sz w:val="24"/>
              </w:rPr>
            </w:pPr>
          </w:p>
        </w:tc>
      </w:tr>
      <w:tr w:rsidR="00407928" w14:paraId="062D27E7" w14:textId="77777777" w:rsidTr="00FE0EC5">
        <w:trPr>
          <w:trHeight w:val="650"/>
        </w:trPr>
        <w:tc>
          <w:tcPr>
            <w:tcW w:w="730" w:type="dxa"/>
            <w:vAlign w:val="center"/>
          </w:tcPr>
          <w:p w14:paraId="0F75F2EA" w14:textId="77777777" w:rsidR="00407928" w:rsidRDefault="00407928" w:rsidP="00FE0EC5">
            <w:pPr>
              <w:jc w:val="center"/>
              <w:rPr>
                <w:rFonts w:ascii="宋体" w:hAnsi="宋体"/>
                <w:sz w:val="24"/>
              </w:rPr>
            </w:pPr>
          </w:p>
        </w:tc>
        <w:tc>
          <w:tcPr>
            <w:tcW w:w="1271" w:type="dxa"/>
            <w:vAlign w:val="center"/>
          </w:tcPr>
          <w:p w14:paraId="3AF4B8E6" w14:textId="77777777" w:rsidR="00407928" w:rsidRDefault="00407928" w:rsidP="00FE0EC5">
            <w:pPr>
              <w:jc w:val="center"/>
              <w:rPr>
                <w:rFonts w:ascii="宋体" w:hAnsi="宋体"/>
                <w:sz w:val="24"/>
              </w:rPr>
            </w:pPr>
          </w:p>
        </w:tc>
        <w:tc>
          <w:tcPr>
            <w:tcW w:w="2011" w:type="dxa"/>
            <w:vAlign w:val="center"/>
          </w:tcPr>
          <w:p w14:paraId="59662ABE" w14:textId="77777777" w:rsidR="00407928" w:rsidRDefault="00407928" w:rsidP="00FE0EC5">
            <w:pPr>
              <w:jc w:val="center"/>
              <w:rPr>
                <w:rFonts w:ascii="宋体" w:hAnsi="宋体"/>
                <w:sz w:val="24"/>
              </w:rPr>
            </w:pPr>
          </w:p>
        </w:tc>
        <w:tc>
          <w:tcPr>
            <w:tcW w:w="1365" w:type="dxa"/>
            <w:vAlign w:val="center"/>
          </w:tcPr>
          <w:p w14:paraId="3F829709" w14:textId="77777777" w:rsidR="00407928" w:rsidRDefault="00407928" w:rsidP="00FE0EC5">
            <w:pPr>
              <w:jc w:val="center"/>
              <w:rPr>
                <w:rFonts w:ascii="宋体" w:hAnsi="宋体"/>
                <w:sz w:val="24"/>
              </w:rPr>
            </w:pPr>
          </w:p>
        </w:tc>
        <w:tc>
          <w:tcPr>
            <w:tcW w:w="1365" w:type="dxa"/>
            <w:vAlign w:val="center"/>
          </w:tcPr>
          <w:p w14:paraId="0FE91036" w14:textId="77777777" w:rsidR="00407928" w:rsidRDefault="00407928" w:rsidP="00FE0EC5">
            <w:pPr>
              <w:jc w:val="center"/>
              <w:rPr>
                <w:rFonts w:ascii="宋体" w:hAnsi="宋体"/>
                <w:sz w:val="24"/>
              </w:rPr>
            </w:pPr>
          </w:p>
        </w:tc>
        <w:tc>
          <w:tcPr>
            <w:tcW w:w="1365" w:type="dxa"/>
            <w:vAlign w:val="center"/>
          </w:tcPr>
          <w:p w14:paraId="7B1F9638" w14:textId="77777777" w:rsidR="00407928" w:rsidRDefault="00407928" w:rsidP="00FE0EC5">
            <w:pPr>
              <w:jc w:val="center"/>
              <w:rPr>
                <w:rFonts w:ascii="宋体" w:hAnsi="宋体"/>
                <w:sz w:val="24"/>
              </w:rPr>
            </w:pPr>
          </w:p>
        </w:tc>
        <w:tc>
          <w:tcPr>
            <w:tcW w:w="1365" w:type="dxa"/>
            <w:vAlign w:val="center"/>
          </w:tcPr>
          <w:p w14:paraId="05D2E1CD" w14:textId="77777777" w:rsidR="00407928" w:rsidRDefault="00407928" w:rsidP="00FE0EC5">
            <w:pPr>
              <w:jc w:val="center"/>
              <w:rPr>
                <w:rFonts w:ascii="宋体" w:hAnsi="宋体"/>
                <w:sz w:val="24"/>
              </w:rPr>
            </w:pPr>
          </w:p>
        </w:tc>
      </w:tr>
      <w:tr w:rsidR="00407928" w14:paraId="3F64FC14" w14:textId="77777777" w:rsidTr="00FE0EC5">
        <w:trPr>
          <w:trHeight w:val="619"/>
        </w:trPr>
        <w:tc>
          <w:tcPr>
            <w:tcW w:w="730" w:type="dxa"/>
            <w:vAlign w:val="center"/>
          </w:tcPr>
          <w:p w14:paraId="0D6085C3" w14:textId="77777777" w:rsidR="00407928" w:rsidRDefault="00407928" w:rsidP="00FE0EC5">
            <w:pPr>
              <w:jc w:val="center"/>
              <w:rPr>
                <w:rFonts w:ascii="宋体" w:hAnsi="宋体"/>
                <w:sz w:val="24"/>
              </w:rPr>
            </w:pPr>
          </w:p>
        </w:tc>
        <w:tc>
          <w:tcPr>
            <w:tcW w:w="1271" w:type="dxa"/>
            <w:vAlign w:val="center"/>
          </w:tcPr>
          <w:p w14:paraId="4AF85032" w14:textId="77777777" w:rsidR="00407928" w:rsidRDefault="00407928" w:rsidP="00FE0EC5">
            <w:pPr>
              <w:jc w:val="center"/>
              <w:rPr>
                <w:rFonts w:ascii="宋体" w:hAnsi="宋体"/>
                <w:sz w:val="24"/>
              </w:rPr>
            </w:pPr>
          </w:p>
        </w:tc>
        <w:tc>
          <w:tcPr>
            <w:tcW w:w="2011" w:type="dxa"/>
            <w:vAlign w:val="center"/>
          </w:tcPr>
          <w:p w14:paraId="33297D82" w14:textId="77777777" w:rsidR="00407928" w:rsidRDefault="00407928" w:rsidP="00FE0EC5">
            <w:pPr>
              <w:jc w:val="center"/>
              <w:rPr>
                <w:rFonts w:ascii="宋体" w:hAnsi="宋体"/>
                <w:sz w:val="24"/>
              </w:rPr>
            </w:pPr>
          </w:p>
        </w:tc>
        <w:tc>
          <w:tcPr>
            <w:tcW w:w="1365" w:type="dxa"/>
            <w:vAlign w:val="center"/>
          </w:tcPr>
          <w:p w14:paraId="59C0BAEB" w14:textId="77777777" w:rsidR="00407928" w:rsidRDefault="00407928" w:rsidP="00FE0EC5">
            <w:pPr>
              <w:jc w:val="center"/>
              <w:rPr>
                <w:rFonts w:ascii="宋体" w:hAnsi="宋体"/>
                <w:sz w:val="24"/>
              </w:rPr>
            </w:pPr>
          </w:p>
        </w:tc>
        <w:tc>
          <w:tcPr>
            <w:tcW w:w="1365" w:type="dxa"/>
            <w:vAlign w:val="center"/>
          </w:tcPr>
          <w:p w14:paraId="51CFA947" w14:textId="77777777" w:rsidR="00407928" w:rsidRDefault="00407928" w:rsidP="00FE0EC5">
            <w:pPr>
              <w:jc w:val="center"/>
              <w:rPr>
                <w:rFonts w:ascii="宋体" w:hAnsi="宋体"/>
                <w:sz w:val="24"/>
              </w:rPr>
            </w:pPr>
          </w:p>
        </w:tc>
        <w:tc>
          <w:tcPr>
            <w:tcW w:w="1365" w:type="dxa"/>
            <w:vAlign w:val="center"/>
          </w:tcPr>
          <w:p w14:paraId="269DF5D1" w14:textId="77777777" w:rsidR="00407928" w:rsidRDefault="00407928" w:rsidP="00FE0EC5">
            <w:pPr>
              <w:jc w:val="center"/>
              <w:rPr>
                <w:rFonts w:ascii="宋体" w:hAnsi="宋体"/>
                <w:sz w:val="24"/>
              </w:rPr>
            </w:pPr>
          </w:p>
        </w:tc>
        <w:tc>
          <w:tcPr>
            <w:tcW w:w="1365" w:type="dxa"/>
            <w:vAlign w:val="center"/>
          </w:tcPr>
          <w:p w14:paraId="14EC116B" w14:textId="77777777" w:rsidR="00407928" w:rsidRDefault="00407928" w:rsidP="00FE0EC5">
            <w:pPr>
              <w:jc w:val="center"/>
              <w:rPr>
                <w:rFonts w:ascii="宋体" w:hAnsi="宋体"/>
                <w:sz w:val="24"/>
              </w:rPr>
            </w:pPr>
          </w:p>
        </w:tc>
      </w:tr>
      <w:tr w:rsidR="00407928" w14:paraId="230E06DB" w14:textId="77777777" w:rsidTr="00FE0EC5">
        <w:trPr>
          <w:trHeight w:val="650"/>
        </w:trPr>
        <w:tc>
          <w:tcPr>
            <w:tcW w:w="730" w:type="dxa"/>
            <w:vAlign w:val="center"/>
          </w:tcPr>
          <w:p w14:paraId="20276CAD" w14:textId="77777777" w:rsidR="00407928" w:rsidRDefault="00407928" w:rsidP="00FE0EC5">
            <w:pPr>
              <w:jc w:val="center"/>
              <w:rPr>
                <w:rFonts w:ascii="宋体" w:hAnsi="宋体"/>
                <w:sz w:val="24"/>
              </w:rPr>
            </w:pPr>
          </w:p>
        </w:tc>
        <w:tc>
          <w:tcPr>
            <w:tcW w:w="1271" w:type="dxa"/>
            <w:vAlign w:val="center"/>
          </w:tcPr>
          <w:p w14:paraId="2380E16C" w14:textId="77777777" w:rsidR="00407928" w:rsidRDefault="00407928" w:rsidP="00FE0EC5">
            <w:pPr>
              <w:jc w:val="center"/>
              <w:rPr>
                <w:rFonts w:ascii="宋体" w:hAnsi="宋体"/>
                <w:sz w:val="24"/>
              </w:rPr>
            </w:pPr>
          </w:p>
        </w:tc>
        <w:tc>
          <w:tcPr>
            <w:tcW w:w="2011" w:type="dxa"/>
            <w:vAlign w:val="center"/>
          </w:tcPr>
          <w:p w14:paraId="2254A508" w14:textId="77777777" w:rsidR="00407928" w:rsidRDefault="00407928" w:rsidP="00FE0EC5">
            <w:pPr>
              <w:jc w:val="center"/>
              <w:rPr>
                <w:rFonts w:ascii="宋体" w:hAnsi="宋体"/>
                <w:sz w:val="24"/>
              </w:rPr>
            </w:pPr>
          </w:p>
        </w:tc>
        <w:tc>
          <w:tcPr>
            <w:tcW w:w="1365" w:type="dxa"/>
            <w:vAlign w:val="center"/>
          </w:tcPr>
          <w:p w14:paraId="244BF19C" w14:textId="77777777" w:rsidR="00407928" w:rsidRDefault="00407928" w:rsidP="00FE0EC5">
            <w:pPr>
              <w:jc w:val="center"/>
              <w:rPr>
                <w:rFonts w:ascii="宋体" w:hAnsi="宋体"/>
                <w:sz w:val="24"/>
              </w:rPr>
            </w:pPr>
          </w:p>
        </w:tc>
        <w:tc>
          <w:tcPr>
            <w:tcW w:w="1365" w:type="dxa"/>
            <w:vAlign w:val="center"/>
          </w:tcPr>
          <w:p w14:paraId="1080AF03" w14:textId="77777777" w:rsidR="00407928" w:rsidRDefault="00407928" w:rsidP="00FE0EC5">
            <w:pPr>
              <w:jc w:val="center"/>
              <w:rPr>
                <w:rFonts w:ascii="宋体" w:hAnsi="宋体"/>
                <w:sz w:val="24"/>
              </w:rPr>
            </w:pPr>
          </w:p>
        </w:tc>
        <w:tc>
          <w:tcPr>
            <w:tcW w:w="1365" w:type="dxa"/>
            <w:vAlign w:val="center"/>
          </w:tcPr>
          <w:p w14:paraId="33C6C88D" w14:textId="77777777" w:rsidR="00407928" w:rsidRDefault="00407928" w:rsidP="00FE0EC5">
            <w:pPr>
              <w:jc w:val="center"/>
              <w:rPr>
                <w:rFonts w:ascii="宋体" w:hAnsi="宋体"/>
                <w:sz w:val="24"/>
              </w:rPr>
            </w:pPr>
          </w:p>
        </w:tc>
        <w:tc>
          <w:tcPr>
            <w:tcW w:w="1365" w:type="dxa"/>
            <w:vAlign w:val="center"/>
          </w:tcPr>
          <w:p w14:paraId="6C08A77B" w14:textId="77777777" w:rsidR="00407928" w:rsidRDefault="00407928" w:rsidP="00FE0EC5">
            <w:pPr>
              <w:jc w:val="center"/>
              <w:rPr>
                <w:rFonts w:ascii="宋体" w:hAnsi="宋体"/>
                <w:sz w:val="24"/>
              </w:rPr>
            </w:pPr>
          </w:p>
        </w:tc>
      </w:tr>
      <w:tr w:rsidR="00407928" w14:paraId="7B8F4075" w14:textId="77777777" w:rsidTr="00FE0EC5">
        <w:trPr>
          <w:trHeight w:val="619"/>
        </w:trPr>
        <w:tc>
          <w:tcPr>
            <w:tcW w:w="730" w:type="dxa"/>
            <w:vAlign w:val="center"/>
          </w:tcPr>
          <w:p w14:paraId="6C29CC0F" w14:textId="77777777" w:rsidR="00407928" w:rsidRDefault="00407928" w:rsidP="00FE0EC5">
            <w:pPr>
              <w:jc w:val="center"/>
              <w:rPr>
                <w:rFonts w:ascii="宋体" w:hAnsi="宋体"/>
                <w:sz w:val="24"/>
              </w:rPr>
            </w:pPr>
          </w:p>
        </w:tc>
        <w:tc>
          <w:tcPr>
            <w:tcW w:w="1271" w:type="dxa"/>
            <w:vAlign w:val="center"/>
          </w:tcPr>
          <w:p w14:paraId="1A8646C0" w14:textId="77777777" w:rsidR="00407928" w:rsidRDefault="00407928" w:rsidP="00FE0EC5">
            <w:pPr>
              <w:jc w:val="center"/>
              <w:rPr>
                <w:rFonts w:ascii="宋体" w:hAnsi="宋体"/>
                <w:sz w:val="24"/>
              </w:rPr>
            </w:pPr>
          </w:p>
        </w:tc>
        <w:tc>
          <w:tcPr>
            <w:tcW w:w="2011" w:type="dxa"/>
            <w:vAlign w:val="center"/>
          </w:tcPr>
          <w:p w14:paraId="2C54EB6C" w14:textId="77777777" w:rsidR="00407928" w:rsidRDefault="00407928" w:rsidP="00FE0EC5">
            <w:pPr>
              <w:jc w:val="center"/>
              <w:rPr>
                <w:rFonts w:ascii="宋体" w:hAnsi="宋体"/>
                <w:sz w:val="24"/>
              </w:rPr>
            </w:pPr>
          </w:p>
        </w:tc>
        <w:tc>
          <w:tcPr>
            <w:tcW w:w="1365" w:type="dxa"/>
            <w:vAlign w:val="center"/>
          </w:tcPr>
          <w:p w14:paraId="50D86680" w14:textId="77777777" w:rsidR="00407928" w:rsidRDefault="00407928" w:rsidP="00FE0EC5">
            <w:pPr>
              <w:jc w:val="center"/>
              <w:rPr>
                <w:rFonts w:ascii="宋体" w:hAnsi="宋体"/>
                <w:sz w:val="24"/>
              </w:rPr>
            </w:pPr>
          </w:p>
        </w:tc>
        <w:tc>
          <w:tcPr>
            <w:tcW w:w="1365" w:type="dxa"/>
            <w:vAlign w:val="center"/>
          </w:tcPr>
          <w:p w14:paraId="18E1154B" w14:textId="77777777" w:rsidR="00407928" w:rsidRDefault="00407928" w:rsidP="00FE0EC5">
            <w:pPr>
              <w:jc w:val="center"/>
              <w:rPr>
                <w:rFonts w:ascii="宋体" w:hAnsi="宋体"/>
                <w:sz w:val="24"/>
              </w:rPr>
            </w:pPr>
          </w:p>
        </w:tc>
        <w:tc>
          <w:tcPr>
            <w:tcW w:w="1365" w:type="dxa"/>
            <w:vAlign w:val="center"/>
          </w:tcPr>
          <w:p w14:paraId="0DFA9B17" w14:textId="77777777" w:rsidR="00407928" w:rsidRDefault="00407928" w:rsidP="00FE0EC5">
            <w:pPr>
              <w:jc w:val="center"/>
              <w:rPr>
                <w:rFonts w:ascii="宋体" w:hAnsi="宋体"/>
                <w:sz w:val="24"/>
              </w:rPr>
            </w:pPr>
          </w:p>
        </w:tc>
        <w:tc>
          <w:tcPr>
            <w:tcW w:w="1365" w:type="dxa"/>
            <w:vAlign w:val="center"/>
          </w:tcPr>
          <w:p w14:paraId="621C87B6" w14:textId="77777777" w:rsidR="00407928" w:rsidRDefault="00407928" w:rsidP="00FE0EC5">
            <w:pPr>
              <w:jc w:val="center"/>
              <w:rPr>
                <w:rFonts w:ascii="宋体" w:hAnsi="宋体"/>
                <w:sz w:val="24"/>
              </w:rPr>
            </w:pPr>
          </w:p>
        </w:tc>
      </w:tr>
      <w:tr w:rsidR="00407928" w14:paraId="493F0EE3" w14:textId="77777777" w:rsidTr="00FE0EC5">
        <w:trPr>
          <w:trHeight w:val="650"/>
        </w:trPr>
        <w:tc>
          <w:tcPr>
            <w:tcW w:w="730" w:type="dxa"/>
            <w:vAlign w:val="center"/>
          </w:tcPr>
          <w:p w14:paraId="41A8C58F" w14:textId="77777777" w:rsidR="00407928" w:rsidRDefault="00407928" w:rsidP="00FE0EC5">
            <w:pPr>
              <w:jc w:val="center"/>
              <w:rPr>
                <w:rFonts w:ascii="宋体" w:hAnsi="宋体"/>
                <w:sz w:val="24"/>
              </w:rPr>
            </w:pPr>
          </w:p>
        </w:tc>
        <w:tc>
          <w:tcPr>
            <w:tcW w:w="1271" w:type="dxa"/>
            <w:vAlign w:val="center"/>
          </w:tcPr>
          <w:p w14:paraId="02AFDEF0" w14:textId="77777777" w:rsidR="00407928" w:rsidRDefault="00407928" w:rsidP="00FE0EC5">
            <w:pPr>
              <w:jc w:val="center"/>
              <w:rPr>
                <w:rFonts w:ascii="宋体" w:hAnsi="宋体"/>
                <w:sz w:val="24"/>
              </w:rPr>
            </w:pPr>
          </w:p>
        </w:tc>
        <w:tc>
          <w:tcPr>
            <w:tcW w:w="2011" w:type="dxa"/>
            <w:vAlign w:val="center"/>
          </w:tcPr>
          <w:p w14:paraId="30084474" w14:textId="77777777" w:rsidR="00407928" w:rsidRDefault="00407928" w:rsidP="00FE0EC5">
            <w:pPr>
              <w:jc w:val="center"/>
              <w:rPr>
                <w:rFonts w:ascii="宋体" w:hAnsi="宋体"/>
                <w:sz w:val="24"/>
              </w:rPr>
            </w:pPr>
          </w:p>
        </w:tc>
        <w:tc>
          <w:tcPr>
            <w:tcW w:w="1365" w:type="dxa"/>
            <w:vAlign w:val="center"/>
          </w:tcPr>
          <w:p w14:paraId="4836D083" w14:textId="77777777" w:rsidR="00407928" w:rsidRDefault="00407928" w:rsidP="00FE0EC5">
            <w:pPr>
              <w:jc w:val="center"/>
              <w:rPr>
                <w:rFonts w:ascii="宋体" w:hAnsi="宋体"/>
                <w:sz w:val="24"/>
              </w:rPr>
            </w:pPr>
          </w:p>
        </w:tc>
        <w:tc>
          <w:tcPr>
            <w:tcW w:w="1365" w:type="dxa"/>
            <w:vAlign w:val="center"/>
          </w:tcPr>
          <w:p w14:paraId="79EA0F2C" w14:textId="77777777" w:rsidR="00407928" w:rsidRDefault="00407928" w:rsidP="00FE0EC5">
            <w:pPr>
              <w:jc w:val="center"/>
              <w:rPr>
                <w:rFonts w:ascii="宋体" w:hAnsi="宋体"/>
                <w:sz w:val="24"/>
              </w:rPr>
            </w:pPr>
          </w:p>
        </w:tc>
        <w:tc>
          <w:tcPr>
            <w:tcW w:w="1365" w:type="dxa"/>
            <w:vAlign w:val="center"/>
          </w:tcPr>
          <w:p w14:paraId="2355062B" w14:textId="77777777" w:rsidR="00407928" w:rsidRDefault="00407928" w:rsidP="00FE0EC5">
            <w:pPr>
              <w:jc w:val="center"/>
              <w:rPr>
                <w:rFonts w:ascii="宋体" w:hAnsi="宋体"/>
                <w:sz w:val="24"/>
              </w:rPr>
            </w:pPr>
          </w:p>
        </w:tc>
        <w:tc>
          <w:tcPr>
            <w:tcW w:w="1365" w:type="dxa"/>
            <w:vAlign w:val="center"/>
          </w:tcPr>
          <w:p w14:paraId="0FDA6AC7" w14:textId="77777777" w:rsidR="00407928" w:rsidRDefault="00407928" w:rsidP="00FE0EC5">
            <w:pPr>
              <w:jc w:val="center"/>
              <w:rPr>
                <w:rFonts w:ascii="宋体" w:hAnsi="宋体"/>
                <w:sz w:val="24"/>
              </w:rPr>
            </w:pPr>
          </w:p>
        </w:tc>
      </w:tr>
      <w:tr w:rsidR="00407928" w14:paraId="4CD3FD7B" w14:textId="77777777" w:rsidTr="00FE0EC5">
        <w:trPr>
          <w:trHeight w:val="619"/>
        </w:trPr>
        <w:tc>
          <w:tcPr>
            <w:tcW w:w="730" w:type="dxa"/>
            <w:vAlign w:val="center"/>
          </w:tcPr>
          <w:p w14:paraId="132AF5F5" w14:textId="77777777" w:rsidR="00407928" w:rsidRDefault="00407928" w:rsidP="00FE0EC5">
            <w:pPr>
              <w:jc w:val="center"/>
              <w:rPr>
                <w:rFonts w:ascii="宋体" w:hAnsi="宋体"/>
                <w:sz w:val="24"/>
              </w:rPr>
            </w:pPr>
          </w:p>
        </w:tc>
        <w:tc>
          <w:tcPr>
            <w:tcW w:w="1271" w:type="dxa"/>
            <w:vAlign w:val="center"/>
          </w:tcPr>
          <w:p w14:paraId="722A6329" w14:textId="77777777" w:rsidR="00407928" w:rsidRDefault="00407928" w:rsidP="00FE0EC5">
            <w:pPr>
              <w:jc w:val="center"/>
              <w:rPr>
                <w:rFonts w:ascii="宋体" w:hAnsi="宋体"/>
                <w:sz w:val="24"/>
              </w:rPr>
            </w:pPr>
          </w:p>
        </w:tc>
        <w:tc>
          <w:tcPr>
            <w:tcW w:w="2011" w:type="dxa"/>
            <w:vAlign w:val="center"/>
          </w:tcPr>
          <w:p w14:paraId="5F2B0DB6" w14:textId="77777777" w:rsidR="00407928" w:rsidRDefault="00407928" w:rsidP="00FE0EC5">
            <w:pPr>
              <w:jc w:val="center"/>
              <w:rPr>
                <w:rFonts w:ascii="宋体" w:hAnsi="宋体"/>
                <w:sz w:val="24"/>
              </w:rPr>
            </w:pPr>
          </w:p>
        </w:tc>
        <w:tc>
          <w:tcPr>
            <w:tcW w:w="1365" w:type="dxa"/>
            <w:vAlign w:val="center"/>
          </w:tcPr>
          <w:p w14:paraId="11B9D5AA" w14:textId="77777777" w:rsidR="00407928" w:rsidRDefault="00407928" w:rsidP="00FE0EC5">
            <w:pPr>
              <w:jc w:val="center"/>
              <w:rPr>
                <w:rFonts w:ascii="宋体" w:hAnsi="宋体"/>
                <w:sz w:val="24"/>
              </w:rPr>
            </w:pPr>
          </w:p>
        </w:tc>
        <w:tc>
          <w:tcPr>
            <w:tcW w:w="1365" w:type="dxa"/>
            <w:vAlign w:val="center"/>
          </w:tcPr>
          <w:p w14:paraId="2146865E" w14:textId="77777777" w:rsidR="00407928" w:rsidRDefault="00407928" w:rsidP="00FE0EC5">
            <w:pPr>
              <w:jc w:val="center"/>
              <w:rPr>
                <w:rFonts w:ascii="宋体" w:hAnsi="宋体"/>
                <w:sz w:val="24"/>
              </w:rPr>
            </w:pPr>
          </w:p>
        </w:tc>
        <w:tc>
          <w:tcPr>
            <w:tcW w:w="1365" w:type="dxa"/>
            <w:vAlign w:val="center"/>
          </w:tcPr>
          <w:p w14:paraId="299D930D" w14:textId="77777777" w:rsidR="00407928" w:rsidRDefault="00407928" w:rsidP="00FE0EC5">
            <w:pPr>
              <w:jc w:val="center"/>
              <w:rPr>
                <w:rFonts w:ascii="宋体" w:hAnsi="宋体"/>
                <w:sz w:val="24"/>
              </w:rPr>
            </w:pPr>
          </w:p>
        </w:tc>
        <w:tc>
          <w:tcPr>
            <w:tcW w:w="1365" w:type="dxa"/>
            <w:vAlign w:val="center"/>
          </w:tcPr>
          <w:p w14:paraId="1D1F1777" w14:textId="77777777" w:rsidR="00407928" w:rsidRDefault="00407928" w:rsidP="00FE0EC5">
            <w:pPr>
              <w:jc w:val="center"/>
              <w:rPr>
                <w:rFonts w:ascii="宋体" w:hAnsi="宋体"/>
                <w:sz w:val="24"/>
              </w:rPr>
            </w:pPr>
          </w:p>
        </w:tc>
      </w:tr>
      <w:tr w:rsidR="00407928" w14:paraId="2195BE9E" w14:textId="77777777" w:rsidTr="00FE0EC5">
        <w:trPr>
          <w:trHeight w:val="650"/>
        </w:trPr>
        <w:tc>
          <w:tcPr>
            <w:tcW w:w="730" w:type="dxa"/>
            <w:vAlign w:val="center"/>
          </w:tcPr>
          <w:p w14:paraId="7BB03BEF" w14:textId="77777777" w:rsidR="00407928" w:rsidRDefault="00407928" w:rsidP="00FE0EC5">
            <w:pPr>
              <w:jc w:val="center"/>
              <w:rPr>
                <w:rFonts w:ascii="宋体" w:hAnsi="宋体"/>
                <w:sz w:val="24"/>
              </w:rPr>
            </w:pPr>
          </w:p>
        </w:tc>
        <w:tc>
          <w:tcPr>
            <w:tcW w:w="1271" w:type="dxa"/>
            <w:vAlign w:val="center"/>
          </w:tcPr>
          <w:p w14:paraId="32F84160" w14:textId="77777777" w:rsidR="00407928" w:rsidRDefault="00407928" w:rsidP="00FE0EC5">
            <w:pPr>
              <w:jc w:val="center"/>
              <w:rPr>
                <w:rFonts w:ascii="宋体" w:hAnsi="宋体"/>
                <w:sz w:val="24"/>
              </w:rPr>
            </w:pPr>
          </w:p>
        </w:tc>
        <w:tc>
          <w:tcPr>
            <w:tcW w:w="2011" w:type="dxa"/>
            <w:vAlign w:val="center"/>
          </w:tcPr>
          <w:p w14:paraId="78F0DBF5" w14:textId="77777777" w:rsidR="00407928" w:rsidRDefault="00407928" w:rsidP="00FE0EC5">
            <w:pPr>
              <w:jc w:val="center"/>
              <w:rPr>
                <w:rFonts w:ascii="宋体" w:hAnsi="宋体"/>
                <w:sz w:val="24"/>
              </w:rPr>
            </w:pPr>
          </w:p>
        </w:tc>
        <w:tc>
          <w:tcPr>
            <w:tcW w:w="1365" w:type="dxa"/>
            <w:vAlign w:val="center"/>
          </w:tcPr>
          <w:p w14:paraId="4B334F46" w14:textId="77777777" w:rsidR="00407928" w:rsidRDefault="00407928" w:rsidP="00FE0EC5">
            <w:pPr>
              <w:jc w:val="center"/>
              <w:rPr>
                <w:rFonts w:ascii="宋体" w:hAnsi="宋体"/>
                <w:sz w:val="24"/>
              </w:rPr>
            </w:pPr>
          </w:p>
        </w:tc>
        <w:tc>
          <w:tcPr>
            <w:tcW w:w="1365" w:type="dxa"/>
            <w:vAlign w:val="center"/>
          </w:tcPr>
          <w:p w14:paraId="0A750148" w14:textId="77777777" w:rsidR="00407928" w:rsidRDefault="00407928" w:rsidP="00FE0EC5">
            <w:pPr>
              <w:jc w:val="center"/>
              <w:rPr>
                <w:rFonts w:ascii="宋体" w:hAnsi="宋体"/>
                <w:sz w:val="24"/>
              </w:rPr>
            </w:pPr>
          </w:p>
        </w:tc>
        <w:tc>
          <w:tcPr>
            <w:tcW w:w="1365" w:type="dxa"/>
            <w:vAlign w:val="center"/>
          </w:tcPr>
          <w:p w14:paraId="45BEDA42" w14:textId="77777777" w:rsidR="00407928" w:rsidRDefault="00407928" w:rsidP="00FE0EC5">
            <w:pPr>
              <w:jc w:val="center"/>
              <w:rPr>
                <w:rFonts w:ascii="宋体" w:hAnsi="宋体"/>
                <w:sz w:val="24"/>
              </w:rPr>
            </w:pPr>
          </w:p>
        </w:tc>
        <w:tc>
          <w:tcPr>
            <w:tcW w:w="1365" w:type="dxa"/>
            <w:vAlign w:val="center"/>
          </w:tcPr>
          <w:p w14:paraId="45C7EB2C" w14:textId="77777777" w:rsidR="00407928" w:rsidRDefault="00407928" w:rsidP="00FE0EC5">
            <w:pPr>
              <w:jc w:val="center"/>
              <w:rPr>
                <w:rFonts w:ascii="宋体" w:hAnsi="宋体"/>
                <w:sz w:val="24"/>
              </w:rPr>
            </w:pPr>
          </w:p>
        </w:tc>
      </w:tr>
      <w:tr w:rsidR="00407928" w14:paraId="7BA20053" w14:textId="77777777" w:rsidTr="00FE0EC5">
        <w:trPr>
          <w:trHeight w:val="619"/>
        </w:trPr>
        <w:tc>
          <w:tcPr>
            <w:tcW w:w="730" w:type="dxa"/>
            <w:vAlign w:val="center"/>
          </w:tcPr>
          <w:p w14:paraId="08BE7FC1" w14:textId="77777777" w:rsidR="00407928" w:rsidRDefault="00407928" w:rsidP="00FE0EC5">
            <w:pPr>
              <w:jc w:val="center"/>
              <w:rPr>
                <w:rFonts w:ascii="宋体" w:hAnsi="宋体"/>
                <w:sz w:val="24"/>
              </w:rPr>
            </w:pPr>
          </w:p>
        </w:tc>
        <w:tc>
          <w:tcPr>
            <w:tcW w:w="1271" w:type="dxa"/>
            <w:vAlign w:val="center"/>
          </w:tcPr>
          <w:p w14:paraId="0F37C61D" w14:textId="77777777" w:rsidR="00407928" w:rsidRDefault="00407928" w:rsidP="00FE0EC5">
            <w:pPr>
              <w:jc w:val="center"/>
              <w:rPr>
                <w:rFonts w:ascii="宋体" w:hAnsi="宋体"/>
                <w:sz w:val="24"/>
              </w:rPr>
            </w:pPr>
          </w:p>
        </w:tc>
        <w:tc>
          <w:tcPr>
            <w:tcW w:w="2011" w:type="dxa"/>
            <w:vAlign w:val="center"/>
          </w:tcPr>
          <w:p w14:paraId="69B80672" w14:textId="77777777" w:rsidR="00407928" w:rsidRDefault="00407928" w:rsidP="00FE0EC5">
            <w:pPr>
              <w:jc w:val="center"/>
              <w:rPr>
                <w:rFonts w:ascii="宋体" w:hAnsi="宋体"/>
                <w:sz w:val="24"/>
              </w:rPr>
            </w:pPr>
          </w:p>
        </w:tc>
        <w:tc>
          <w:tcPr>
            <w:tcW w:w="1365" w:type="dxa"/>
            <w:vAlign w:val="center"/>
          </w:tcPr>
          <w:p w14:paraId="53DC414B" w14:textId="77777777" w:rsidR="00407928" w:rsidRDefault="00407928" w:rsidP="00FE0EC5">
            <w:pPr>
              <w:jc w:val="center"/>
              <w:rPr>
                <w:rFonts w:ascii="宋体" w:hAnsi="宋体"/>
                <w:sz w:val="24"/>
              </w:rPr>
            </w:pPr>
          </w:p>
        </w:tc>
        <w:tc>
          <w:tcPr>
            <w:tcW w:w="1365" w:type="dxa"/>
            <w:vAlign w:val="center"/>
          </w:tcPr>
          <w:p w14:paraId="43C1BA14" w14:textId="77777777" w:rsidR="00407928" w:rsidRDefault="00407928" w:rsidP="00FE0EC5">
            <w:pPr>
              <w:jc w:val="center"/>
              <w:rPr>
                <w:rFonts w:ascii="宋体" w:hAnsi="宋体"/>
                <w:sz w:val="24"/>
              </w:rPr>
            </w:pPr>
          </w:p>
        </w:tc>
        <w:tc>
          <w:tcPr>
            <w:tcW w:w="1365" w:type="dxa"/>
            <w:vAlign w:val="center"/>
          </w:tcPr>
          <w:p w14:paraId="7A0C7751" w14:textId="77777777" w:rsidR="00407928" w:rsidRDefault="00407928" w:rsidP="00FE0EC5">
            <w:pPr>
              <w:jc w:val="center"/>
              <w:rPr>
                <w:rFonts w:ascii="宋体" w:hAnsi="宋体"/>
                <w:sz w:val="24"/>
              </w:rPr>
            </w:pPr>
          </w:p>
        </w:tc>
        <w:tc>
          <w:tcPr>
            <w:tcW w:w="1365" w:type="dxa"/>
            <w:vAlign w:val="center"/>
          </w:tcPr>
          <w:p w14:paraId="4B4A4766" w14:textId="77777777" w:rsidR="00407928" w:rsidRDefault="00407928" w:rsidP="00FE0EC5">
            <w:pPr>
              <w:jc w:val="center"/>
              <w:rPr>
                <w:rFonts w:ascii="宋体" w:hAnsi="宋体"/>
                <w:sz w:val="24"/>
              </w:rPr>
            </w:pPr>
          </w:p>
        </w:tc>
      </w:tr>
      <w:tr w:rsidR="00407928" w14:paraId="287C6BB6" w14:textId="77777777" w:rsidTr="00FE0EC5">
        <w:trPr>
          <w:trHeight w:val="650"/>
        </w:trPr>
        <w:tc>
          <w:tcPr>
            <w:tcW w:w="730" w:type="dxa"/>
            <w:vAlign w:val="center"/>
          </w:tcPr>
          <w:p w14:paraId="10F35C0D" w14:textId="77777777" w:rsidR="00407928" w:rsidRDefault="00407928" w:rsidP="00FE0EC5">
            <w:pPr>
              <w:jc w:val="center"/>
              <w:rPr>
                <w:rFonts w:ascii="宋体" w:hAnsi="宋体"/>
                <w:sz w:val="24"/>
              </w:rPr>
            </w:pPr>
          </w:p>
        </w:tc>
        <w:tc>
          <w:tcPr>
            <w:tcW w:w="1271" w:type="dxa"/>
            <w:vAlign w:val="center"/>
          </w:tcPr>
          <w:p w14:paraId="631F27C7" w14:textId="77777777" w:rsidR="00407928" w:rsidRDefault="00407928" w:rsidP="00FE0EC5">
            <w:pPr>
              <w:jc w:val="center"/>
              <w:rPr>
                <w:rFonts w:ascii="宋体" w:hAnsi="宋体"/>
                <w:sz w:val="24"/>
              </w:rPr>
            </w:pPr>
          </w:p>
        </w:tc>
        <w:tc>
          <w:tcPr>
            <w:tcW w:w="2011" w:type="dxa"/>
            <w:vAlign w:val="center"/>
          </w:tcPr>
          <w:p w14:paraId="3D45DAF4" w14:textId="77777777" w:rsidR="00407928" w:rsidRDefault="00407928" w:rsidP="00FE0EC5">
            <w:pPr>
              <w:jc w:val="center"/>
              <w:rPr>
                <w:rFonts w:ascii="宋体" w:hAnsi="宋体"/>
                <w:sz w:val="24"/>
              </w:rPr>
            </w:pPr>
          </w:p>
        </w:tc>
        <w:tc>
          <w:tcPr>
            <w:tcW w:w="1365" w:type="dxa"/>
            <w:vAlign w:val="center"/>
          </w:tcPr>
          <w:p w14:paraId="3BED9E6E" w14:textId="77777777" w:rsidR="00407928" w:rsidRDefault="00407928" w:rsidP="00FE0EC5">
            <w:pPr>
              <w:jc w:val="center"/>
              <w:rPr>
                <w:rFonts w:ascii="宋体" w:hAnsi="宋体"/>
                <w:sz w:val="24"/>
              </w:rPr>
            </w:pPr>
          </w:p>
        </w:tc>
        <w:tc>
          <w:tcPr>
            <w:tcW w:w="1365" w:type="dxa"/>
            <w:vAlign w:val="center"/>
          </w:tcPr>
          <w:p w14:paraId="25E3A8FF" w14:textId="77777777" w:rsidR="00407928" w:rsidRDefault="00407928" w:rsidP="00FE0EC5">
            <w:pPr>
              <w:jc w:val="center"/>
              <w:rPr>
                <w:rFonts w:ascii="宋体" w:hAnsi="宋体"/>
                <w:sz w:val="24"/>
              </w:rPr>
            </w:pPr>
          </w:p>
        </w:tc>
        <w:tc>
          <w:tcPr>
            <w:tcW w:w="1365" w:type="dxa"/>
            <w:vAlign w:val="center"/>
          </w:tcPr>
          <w:p w14:paraId="29D6F99B" w14:textId="77777777" w:rsidR="00407928" w:rsidRDefault="00407928" w:rsidP="00FE0EC5">
            <w:pPr>
              <w:jc w:val="center"/>
              <w:rPr>
                <w:rFonts w:ascii="宋体" w:hAnsi="宋体"/>
                <w:sz w:val="24"/>
              </w:rPr>
            </w:pPr>
          </w:p>
        </w:tc>
        <w:tc>
          <w:tcPr>
            <w:tcW w:w="1365" w:type="dxa"/>
            <w:vAlign w:val="center"/>
          </w:tcPr>
          <w:p w14:paraId="37328746" w14:textId="77777777" w:rsidR="00407928" w:rsidRDefault="00407928" w:rsidP="00FE0EC5">
            <w:pPr>
              <w:jc w:val="center"/>
              <w:rPr>
                <w:rFonts w:ascii="宋体" w:hAnsi="宋体"/>
                <w:sz w:val="24"/>
              </w:rPr>
            </w:pPr>
          </w:p>
        </w:tc>
      </w:tr>
      <w:tr w:rsidR="00407928" w14:paraId="59E4E458" w14:textId="77777777" w:rsidTr="00FE0EC5">
        <w:trPr>
          <w:trHeight w:val="619"/>
        </w:trPr>
        <w:tc>
          <w:tcPr>
            <w:tcW w:w="730" w:type="dxa"/>
            <w:vAlign w:val="center"/>
          </w:tcPr>
          <w:p w14:paraId="483CF271" w14:textId="77777777" w:rsidR="00407928" w:rsidRDefault="00407928" w:rsidP="00FE0EC5">
            <w:pPr>
              <w:jc w:val="center"/>
              <w:rPr>
                <w:rFonts w:ascii="宋体" w:hAnsi="宋体"/>
                <w:sz w:val="24"/>
              </w:rPr>
            </w:pPr>
          </w:p>
        </w:tc>
        <w:tc>
          <w:tcPr>
            <w:tcW w:w="1271" w:type="dxa"/>
            <w:vAlign w:val="center"/>
          </w:tcPr>
          <w:p w14:paraId="652DC445" w14:textId="77777777" w:rsidR="00407928" w:rsidRDefault="00407928" w:rsidP="00FE0EC5">
            <w:pPr>
              <w:jc w:val="center"/>
              <w:rPr>
                <w:rFonts w:ascii="宋体" w:hAnsi="宋体"/>
                <w:sz w:val="24"/>
              </w:rPr>
            </w:pPr>
          </w:p>
        </w:tc>
        <w:tc>
          <w:tcPr>
            <w:tcW w:w="2011" w:type="dxa"/>
            <w:vAlign w:val="center"/>
          </w:tcPr>
          <w:p w14:paraId="27CF8880" w14:textId="77777777" w:rsidR="00407928" w:rsidRDefault="00407928" w:rsidP="00FE0EC5">
            <w:pPr>
              <w:jc w:val="center"/>
              <w:rPr>
                <w:rFonts w:ascii="宋体" w:hAnsi="宋体"/>
                <w:sz w:val="24"/>
              </w:rPr>
            </w:pPr>
          </w:p>
        </w:tc>
        <w:tc>
          <w:tcPr>
            <w:tcW w:w="1365" w:type="dxa"/>
            <w:vAlign w:val="center"/>
          </w:tcPr>
          <w:p w14:paraId="5FB44C86" w14:textId="77777777" w:rsidR="00407928" w:rsidRDefault="00407928" w:rsidP="00FE0EC5">
            <w:pPr>
              <w:jc w:val="center"/>
              <w:rPr>
                <w:rFonts w:ascii="宋体" w:hAnsi="宋体"/>
                <w:sz w:val="24"/>
              </w:rPr>
            </w:pPr>
          </w:p>
        </w:tc>
        <w:tc>
          <w:tcPr>
            <w:tcW w:w="1365" w:type="dxa"/>
            <w:vAlign w:val="center"/>
          </w:tcPr>
          <w:p w14:paraId="22E88919" w14:textId="77777777" w:rsidR="00407928" w:rsidRDefault="00407928" w:rsidP="00FE0EC5">
            <w:pPr>
              <w:jc w:val="center"/>
              <w:rPr>
                <w:rFonts w:ascii="宋体" w:hAnsi="宋体"/>
                <w:sz w:val="24"/>
              </w:rPr>
            </w:pPr>
          </w:p>
        </w:tc>
        <w:tc>
          <w:tcPr>
            <w:tcW w:w="1365" w:type="dxa"/>
            <w:vAlign w:val="center"/>
          </w:tcPr>
          <w:p w14:paraId="4DE04472" w14:textId="77777777" w:rsidR="00407928" w:rsidRDefault="00407928" w:rsidP="00FE0EC5">
            <w:pPr>
              <w:jc w:val="center"/>
              <w:rPr>
                <w:rFonts w:ascii="宋体" w:hAnsi="宋体"/>
                <w:sz w:val="24"/>
              </w:rPr>
            </w:pPr>
          </w:p>
        </w:tc>
        <w:tc>
          <w:tcPr>
            <w:tcW w:w="1365" w:type="dxa"/>
            <w:vAlign w:val="center"/>
          </w:tcPr>
          <w:p w14:paraId="2FAEA461" w14:textId="77777777" w:rsidR="00407928" w:rsidRDefault="00407928" w:rsidP="00FE0EC5">
            <w:pPr>
              <w:jc w:val="center"/>
              <w:rPr>
                <w:rFonts w:ascii="宋体" w:hAnsi="宋体"/>
                <w:sz w:val="24"/>
              </w:rPr>
            </w:pPr>
          </w:p>
        </w:tc>
      </w:tr>
      <w:tr w:rsidR="00407928" w14:paraId="27FAC57A" w14:textId="77777777" w:rsidTr="00FE0EC5">
        <w:trPr>
          <w:trHeight w:val="650"/>
        </w:trPr>
        <w:tc>
          <w:tcPr>
            <w:tcW w:w="730" w:type="dxa"/>
            <w:vAlign w:val="center"/>
          </w:tcPr>
          <w:p w14:paraId="3D18EC45" w14:textId="77777777" w:rsidR="00407928" w:rsidRDefault="00407928" w:rsidP="00FE0EC5">
            <w:pPr>
              <w:jc w:val="center"/>
              <w:rPr>
                <w:rFonts w:ascii="宋体" w:hAnsi="宋体"/>
                <w:sz w:val="24"/>
              </w:rPr>
            </w:pPr>
          </w:p>
        </w:tc>
        <w:tc>
          <w:tcPr>
            <w:tcW w:w="1271" w:type="dxa"/>
            <w:vAlign w:val="center"/>
          </w:tcPr>
          <w:p w14:paraId="002CE6EA" w14:textId="77777777" w:rsidR="00407928" w:rsidRDefault="00407928" w:rsidP="00FE0EC5">
            <w:pPr>
              <w:jc w:val="center"/>
              <w:rPr>
                <w:rFonts w:ascii="宋体" w:hAnsi="宋体"/>
                <w:sz w:val="24"/>
              </w:rPr>
            </w:pPr>
          </w:p>
        </w:tc>
        <w:tc>
          <w:tcPr>
            <w:tcW w:w="2011" w:type="dxa"/>
            <w:vAlign w:val="center"/>
          </w:tcPr>
          <w:p w14:paraId="55A35C4C" w14:textId="77777777" w:rsidR="00407928" w:rsidRDefault="00407928" w:rsidP="00FE0EC5">
            <w:pPr>
              <w:jc w:val="center"/>
              <w:rPr>
                <w:rFonts w:ascii="宋体" w:hAnsi="宋体"/>
                <w:sz w:val="24"/>
              </w:rPr>
            </w:pPr>
          </w:p>
        </w:tc>
        <w:tc>
          <w:tcPr>
            <w:tcW w:w="1365" w:type="dxa"/>
            <w:vAlign w:val="center"/>
          </w:tcPr>
          <w:p w14:paraId="7718BFC7" w14:textId="77777777" w:rsidR="00407928" w:rsidRDefault="00407928" w:rsidP="00FE0EC5">
            <w:pPr>
              <w:jc w:val="center"/>
              <w:rPr>
                <w:rFonts w:ascii="宋体" w:hAnsi="宋体"/>
                <w:sz w:val="24"/>
              </w:rPr>
            </w:pPr>
          </w:p>
        </w:tc>
        <w:tc>
          <w:tcPr>
            <w:tcW w:w="1365" w:type="dxa"/>
            <w:vAlign w:val="center"/>
          </w:tcPr>
          <w:p w14:paraId="0B821A4D" w14:textId="77777777" w:rsidR="00407928" w:rsidRDefault="00407928" w:rsidP="00FE0EC5">
            <w:pPr>
              <w:jc w:val="center"/>
              <w:rPr>
                <w:rFonts w:ascii="宋体" w:hAnsi="宋体"/>
                <w:sz w:val="24"/>
              </w:rPr>
            </w:pPr>
          </w:p>
        </w:tc>
        <w:tc>
          <w:tcPr>
            <w:tcW w:w="1365" w:type="dxa"/>
            <w:vAlign w:val="center"/>
          </w:tcPr>
          <w:p w14:paraId="1937A9C2" w14:textId="77777777" w:rsidR="00407928" w:rsidRDefault="00407928" w:rsidP="00FE0EC5">
            <w:pPr>
              <w:jc w:val="center"/>
              <w:rPr>
                <w:rFonts w:ascii="宋体" w:hAnsi="宋体"/>
                <w:sz w:val="24"/>
              </w:rPr>
            </w:pPr>
          </w:p>
        </w:tc>
        <w:tc>
          <w:tcPr>
            <w:tcW w:w="1365" w:type="dxa"/>
            <w:vAlign w:val="center"/>
          </w:tcPr>
          <w:p w14:paraId="07782A48" w14:textId="77777777" w:rsidR="00407928" w:rsidRDefault="00407928" w:rsidP="00FE0EC5">
            <w:pPr>
              <w:jc w:val="center"/>
              <w:rPr>
                <w:rFonts w:ascii="宋体" w:hAnsi="宋体"/>
                <w:sz w:val="24"/>
              </w:rPr>
            </w:pPr>
          </w:p>
        </w:tc>
      </w:tr>
      <w:tr w:rsidR="00407928" w14:paraId="4E10DD7C" w14:textId="77777777" w:rsidTr="00FE0EC5">
        <w:trPr>
          <w:trHeight w:val="650"/>
        </w:trPr>
        <w:tc>
          <w:tcPr>
            <w:tcW w:w="730" w:type="dxa"/>
            <w:vAlign w:val="center"/>
          </w:tcPr>
          <w:p w14:paraId="5A76B16F" w14:textId="77777777" w:rsidR="00407928" w:rsidRDefault="00407928" w:rsidP="00FE0EC5">
            <w:pPr>
              <w:jc w:val="center"/>
              <w:rPr>
                <w:rFonts w:ascii="宋体" w:hAnsi="宋体"/>
                <w:sz w:val="24"/>
              </w:rPr>
            </w:pPr>
          </w:p>
        </w:tc>
        <w:tc>
          <w:tcPr>
            <w:tcW w:w="1271" w:type="dxa"/>
            <w:vAlign w:val="center"/>
          </w:tcPr>
          <w:p w14:paraId="1681E08B" w14:textId="77777777" w:rsidR="00407928" w:rsidRDefault="00407928" w:rsidP="00FE0EC5">
            <w:pPr>
              <w:jc w:val="center"/>
              <w:rPr>
                <w:rFonts w:ascii="宋体" w:hAnsi="宋体"/>
                <w:sz w:val="24"/>
              </w:rPr>
            </w:pPr>
          </w:p>
        </w:tc>
        <w:tc>
          <w:tcPr>
            <w:tcW w:w="2011" w:type="dxa"/>
            <w:vAlign w:val="center"/>
          </w:tcPr>
          <w:p w14:paraId="0F8FF995" w14:textId="77777777" w:rsidR="00407928" w:rsidRDefault="00407928" w:rsidP="00FE0EC5">
            <w:pPr>
              <w:jc w:val="center"/>
              <w:rPr>
                <w:rFonts w:ascii="宋体" w:hAnsi="宋体"/>
                <w:sz w:val="24"/>
              </w:rPr>
            </w:pPr>
          </w:p>
        </w:tc>
        <w:tc>
          <w:tcPr>
            <w:tcW w:w="1365" w:type="dxa"/>
            <w:vAlign w:val="center"/>
          </w:tcPr>
          <w:p w14:paraId="21668EBD" w14:textId="77777777" w:rsidR="00407928" w:rsidRDefault="00407928" w:rsidP="00FE0EC5">
            <w:pPr>
              <w:jc w:val="center"/>
              <w:rPr>
                <w:rFonts w:ascii="宋体" w:hAnsi="宋体"/>
                <w:sz w:val="24"/>
              </w:rPr>
            </w:pPr>
          </w:p>
        </w:tc>
        <w:tc>
          <w:tcPr>
            <w:tcW w:w="1365" w:type="dxa"/>
            <w:vAlign w:val="center"/>
          </w:tcPr>
          <w:p w14:paraId="767EB8AE" w14:textId="77777777" w:rsidR="00407928" w:rsidRDefault="00407928" w:rsidP="00FE0EC5">
            <w:pPr>
              <w:jc w:val="center"/>
              <w:rPr>
                <w:rFonts w:ascii="宋体" w:hAnsi="宋体"/>
                <w:sz w:val="24"/>
              </w:rPr>
            </w:pPr>
          </w:p>
        </w:tc>
        <w:tc>
          <w:tcPr>
            <w:tcW w:w="1365" w:type="dxa"/>
            <w:vAlign w:val="center"/>
          </w:tcPr>
          <w:p w14:paraId="767FEB1C" w14:textId="77777777" w:rsidR="00407928" w:rsidRDefault="00407928" w:rsidP="00FE0EC5">
            <w:pPr>
              <w:jc w:val="center"/>
              <w:rPr>
                <w:rFonts w:ascii="宋体" w:hAnsi="宋体"/>
                <w:sz w:val="24"/>
              </w:rPr>
            </w:pPr>
          </w:p>
        </w:tc>
        <w:tc>
          <w:tcPr>
            <w:tcW w:w="1365" w:type="dxa"/>
            <w:vAlign w:val="center"/>
          </w:tcPr>
          <w:p w14:paraId="246B93C6" w14:textId="77777777" w:rsidR="00407928" w:rsidRDefault="00407928" w:rsidP="00FE0EC5">
            <w:pPr>
              <w:jc w:val="center"/>
              <w:rPr>
                <w:rFonts w:ascii="宋体" w:hAnsi="宋体"/>
                <w:sz w:val="24"/>
              </w:rPr>
            </w:pPr>
          </w:p>
        </w:tc>
      </w:tr>
      <w:tr w:rsidR="00407928" w14:paraId="5852088B" w14:textId="77777777" w:rsidTr="00FE0EC5">
        <w:trPr>
          <w:trHeight w:val="650"/>
        </w:trPr>
        <w:tc>
          <w:tcPr>
            <w:tcW w:w="730" w:type="dxa"/>
            <w:vAlign w:val="center"/>
          </w:tcPr>
          <w:p w14:paraId="780DAD9E" w14:textId="77777777" w:rsidR="00407928" w:rsidRDefault="00407928" w:rsidP="00FE0EC5">
            <w:pPr>
              <w:jc w:val="center"/>
              <w:rPr>
                <w:rFonts w:ascii="宋体" w:hAnsi="宋体"/>
                <w:sz w:val="24"/>
              </w:rPr>
            </w:pPr>
          </w:p>
        </w:tc>
        <w:tc>
          <w:tcPr>
            <w:tcW w:w="1271" w:type="dxa"/>
            <w:vAlign w:val="center"/>
          </w:tcPr>
          <w:p w14:paraId="3FCA82DB" w14:textId="77777777" w:rsidR="00407928" w:rsidRDefault="00407928" w:rsidP="00FE0EC5">
            <w:pPr>
              <w:jc w:val="center"/>
              <w:rPr>
                <w:rFonts w:ascii="宋体" w:hAnsi="宋体"/>
                <w:sz w:val="24"/>
              </w:rPr>
            </w:pPr>
          </w:p>
        </w:tc>
        <w:tc>
          <w:tcPr>
            <w:tcW w:w="2011" w:type="dxa"/>
            <w:vAlign w:val="center"/>
          </w:tcPr>
          <w:p w14:paraId="570ADA28" w14:textId="77777777" w:rsidR="00407928" w:rsidRDefault="00407928" w:rsidP="00FE0EC5">
            <w:pPr>
              <w:jc w:val="center"/>
              <w:rPr>
                <w:rFonts w:ascii="宋体" w:hAnsi="宋体"/>
                <w:sz w:val="24"/>
              </w:rPr>
            </w:pPr>
          </w:p>
        </w:tc>
        <w:tc>
          <w:tcPr>
            <w:tcW w:w="1365" w:type="dxa"/>
            <w:vAlign w:val="center"/>
          </w:tcPr>
          <w:p w14:paraId="56601F20" w14:textId="77777777" w:rsidR="00407928" w:rsidRDefault="00407928" w:rsidP="00FE0EC5">
            <w:pPr>
              <w:jc w:val="center"/>
              <w:rPr>
                <w:rFonts w:ascii="宋体" w:hAnsi="宋体"/>
                <w:sz w:val="24"/>
              </w:rPr>
            </w:pPr>
          </w:p>
        </w:tc>
        <w:tc>
          <w:tcPr>
            <w:tcW w:w="1365" w:type="dxa"/>
            <w:vAlign w:val="center"/>
          </w:tcPr>
          <w:p w14:paraId="4096EC5C" w14:textId="77777777" w:rsidR="00407928" w:rsidRDefault="00407928" w:rsidP="00FE0EC5">
            <w:pPr>
              <w:jc w:val="center"/>
              <w:rPr>
                <w:rFonts w:ascii="宋体" w:hAnsi="宋体"/>
                <w:sz w:val="24"/>
              </w:rPr>
            </w:pPr>
          </w:p>
        </w:tc>
        <w:tc>
          <w:tcPr>
            <w:tcW w:w="1365" w:type="dxa"/>
            <w:vAlign w:val="center"/>
          </w:tcPr>
          <w:p w14:paraId="78F6682D" w14:textId="77777777" w:rsidR="00407928" w:rsidRDefault="00407928" w:rsidP="00FE0EC5">
            <w:pPr>
              <w:jc w:val="center"/>
              <w:rPr>
                <w:rFonts w:ascii="宋体" w:hAnsi="宋体"/>
                <w:sz w:val="24"/>
              </w:rPr>
            </w:pPr>
          </w:p>
        </w:tc>
        <w:tc>
          <w:tcPr>
            <w:tcW w:w="1365" w:type="dxa"/>
            <w:vAlign w:val="center"/>
          </w:tcPr>
          <w:p w14:paraId="20076FA0" w14:textId="77777777" w:rsidR="00407928" w:rsidRDefault="00407928" w:rsidP="00FE0EC5">
            <w:pPr>
              <w:jc w:val="center"/>
              <w:rPr>
                <w:rFonts w:ascii="宋体" w:hAnsi="宋体"/>
                <w:sz w:val="24"/>
              </w:rPr>
            </w:pPr>
          </w:p>
        </w:tc>
      </w:tr>
      <w:tr w:rsidR="00407928" w14:paraId="1C203C00" w14:textId="77777777" w:rsidTr="00FE0EC5">
        <w:trPr>
          <w:trHeight w:val="650"/>
        </w:trPr>
        <w:tc>
          <w:tcPr>
            <w:tcW w:w="730" w:type="dxa"/>
            <w:vAlign w:val="center"/>
          </w:tcPr>
          <w:p w14:paraId="5E1E97E8" w14:textId="77777777" w:rsidR="00407928" w:rsidRDefault="00407928" w:rsidP="00FE0EC5">
            <w:pPr>
              <w:jc w:val="center"/>
              <w:rPr>
                <w:rFonts w:ascii="宋体" w:hAnsi="宋体"/>
                <w:sz w:val="24"/>
              </w:rPr>
            </w:pPr>
          </w:p>
        </w:tc>
        <w:tc>
          <w:tcPr>
            <w:tcW w:w="1271" w:type="dxa"/>
            <w:vAlign w:val="center"/>
          </w:tcPr>
          <w:p w14:paraId="56B69032" w14:textId="77777777" w:rsidR="00407928" w:rsidRDefault="00407928" w:rsidP="00FE0EC5">
            <w:pPr>
              <w:jc w:val="center"/>
              <w:rPr>
                <w:rFonts w:ascii="宋体" w:hAnsi="宋体"/>
                <w:sz w:val="24"/>
              </w:rPr>
            </w:pPr>
          </w:p>
        </w:tc>
        <w:tc>
          <w:tcPr>
            <w:tcW w:w="2011" w:type="dxa"/>
            <w:vAlign w:val="center"/>
          </w:tcPr>
          <w:p w14:paraId="34C6C41A" w14:textId="77777777" w:rsidR="00407928" w:rsidRDefault="00407928" w:rsidP="00FE0EC5">
            <w:pPr>
              <w:jc w:val="center"/>
              <w:rPr>
                <w:rFonts w:ascii="宋体" w:hAnsi="宋体"/>
                <w:sz w:val="24"/>
              </w:rPr>
            </w:pPr>
          </w:p>
        </w:tc>
        <w:tc>
          <w:tcPr>
            <w:tcW w:w="1365" w:type="dxa"/>
            <w:vAlign w:val="center"/>
          </w:tcPr>
          <w:p w14:paraId="485DEF8A" w14:textId="77777777" w:rsidR="00407928" w:rsidRDefault="00407928" w:rsidP="00FE0EC5">
            <w:pPr>
              <w:jc w:val="center"/>
              <w:rPr>
                <w:rFonts w:ascii="宋体" w:hAnsi="宋体"/>
                <w:sz w:val="24"/>
              </w:rPr>
            </w:pPr>
          </w:p>
        </w:tc>
        <w:tc>
          <w:tcPr>
            <w:tcW w:w="1365" w:type="dxa"/>
            <w:vAlign w:val="center"/>
          </w:tcPr>
          <w:p w14:paraId="56BB4FA8" w14:textId="77777777" w:rsidR="00407928" w:rsidRDefault="00407928" w:rsidP="00FE0EC5">
            <w:pPr>
              <w:jc w:val="center"/>
              <w:rPr>
                <w:rFonts w:ascii="宋体" w:hAnsi="宋体"/>
                <w:sz w:val="24"/>
              </w:rPr>
            </w:pPr>
          </w:p>
        </w:tc>
        <w:tc>
          <w:tcPr>
            <w:tcW w:w="1365" w:type="dxa"/>
            <w:vAlign w:val="center"/>
          </w:tcPr>
          <w:p w14:paraId="6AEBC7A8" w14:textId="77777777" w:rsidR="00407928" w:rsidRDefault="00407928" w:rsidP="00FE0EC5">
            <w:pPr>
              <w:jc w:val="center"/>
              <w:rPr>
                <w:rFonts w:ascii="宋体" w:hAnsi="宋体"/>
                <w:sz w:val="24"/>
              </w:rPr>
            </w:pPr>
          </w:p>
        </w:tc>
        <w:tc>
          <w:tcPr>
            <w:tcW w:w="1365" w:type="dxa"/>
            <w:vAlign w:val="center"/>
          </w:tcPr>
          <w:p w14:paraId="725759E3" w14:textId="77777777" w:rsidR="00407928" w:rsidRDefault="00407928" w:rsidP="00FE0EC5">
            <w:pPr>
              <w:jc w:val="center"/>
              <w:rPr>
                <w:rFonts w:ascii="宋体" w:hAnsi="宋体"/>
                <w:sz w:val="24"/>
              </w:rPr>
            </w:pPr>
          </w:p>
        </w:tc>
      </w:tr>
      <w:tr w:rsidR="00407928" w14:paraId="6D7B7D51" w14:textId="77777777" w:rsidTr="00FE0EC5">
        <w:trPr>
          <w:trHeight w:val="650"/>
        </w:trPr>
        <w:tc>
          <w:tcPr>
            <w:tcW w:w="730" w:type="dxa"/>
            <w:vAlign w:val="center"/>
          </w:tcPr>
          <w:p w14:paraId="1BAA7A15" w14:textId="77777777" w:rsidR="00407928" w:rsidRDefault="00407928" w:rsidP="00FE0EC5">
            <w:pPr>
              <w:jc w:val="center"/>
              <w:rPr>
                <w:rFonts w:ascii="宋体" w:hAnsi="宋体"/>
                <w:sz w:val="24"/>
              </w:rPr>
            </w:pPr>
          </w:p>
        </w:tc>
        <w:tc>
          <w:tcPr>
            <w:tcW w:w="1271" w:type="dxa"/>
            <w:vAlign w:val="center"/>
          </w:tcPr>
          <w:p w14:paraId="761A464D" w14:textId="77777777" w:rsidR="00407928" w:rsidRDefault="00407928" w:rsidP="00FE0EC5">
            <w:pPr>
              <w:jc w:val="center"/>
              <w:rPr>
                <w:rFonts w:ascii="宋体" w:hAnsi="宋体"/>
                <w:sz w:val="24"/>
              </w:rPr>
            </w:pPr>
          </w:p>
        </w:tc>
        <w:tc>
          <w:tcPr>
            <w:tcW w:w="2011" w:type="dxa"/>
            <w:vAlign w:val="center"/>
          </w:tcPr>
          <w:p w14:paraId="6907ED88" w14:textId="77777777" w:rsidR="00407928" w:rsidRDefault="00407928" w:rsidP="00FE0EC5">
            <w:pPr>
              <w:jc w:val="center"/>
              <w:rPr>
                <w:rFonts w:ascii="宋体" w:hAnsi="宋体"/>
                <w:sz w:val="24"/>
              </w:rPr>
            </w:pPr>
          </w:p>
        </w:tc>
        <w:tc>
          <w:tcPr>
            <w:tcW w:w="1365" w:type="dxa"/>
            <w:vAlign w:val="center"/>
          </w:tcPr>
          <w:p w14:paraId="70307A75" w14:textId="77777777" w:rsidR="00407928" w:rsidRDefault="00407928" w:rsidP="00FE0EC5">
            <w:pPr>
              <w:jc w:val="center"/>
              <w:rPr>
                <w:rFonts w:ascii="宋体" w:hAnsi="宋体"/>
                <w:sz w:val="24"/>
              </w:rPr>
            </w:pPr>
          </w:p>
        </w:tc>
        <w:tc>
          <w:tcPr>
            <w:tcW w:w="1365" w:type="dxa"/>
            <w:vAlign w:val="center"/>
          </w:tcPr>
          <w:p w14:paraId="0ED6C49B" w14:textId="77777777" w:rsidR="00407928" w:rsidRDefault="00407928" w:rsidP="00FE0EC5">
            <w:pPr>
              <w:jc w:val="center"/>
              <w:rPr>
                <w:rFonts w:ascii="宋体" w:hAnsi="宋体"/>
                <w:sz w:val="24"/>
              </w:rPr>
            </w:pPr>
          </w:p>
        </w:tc>
        <w:tc>
          <w:tcPr>
            <w:tcW w:w="1365" w:type="dxa"/>
            <w:vAlign w:val="center"/>
          </w:tcPr>
          <w:p w14:paraId="60412993" w14:textId="77777777" w:rsidR="00407928" w:rsidRDefault="00407928" w:rsidP="00FE0EC5">
            <w:pPr>
              <w:jc w:val="center"/>
              <w:rPr>
                <w:rFonts w:ascii="宋体" w:hAnsi="宋体"/>
                <w:sz w:val="24"/>
              </w:rPr>
            </w:pPr>
          </w:p>
        </w:tc>
        <w:tc>
          <w:tcPr>
            <w:tcW w:w="1365" w:type="dxa"/>
            <w:vAlign w:val="center"/>
          </w:tcPr>
          <w:p w14:paraId="3EE4E03E" w14:textId="77777777" w:rsidR="00407928" w:rsidRDefault="00407928" w:rsidP="00FE0EC5">
            <w:pPr>
              <w:jc w:val="center"/>
              <w:rPr>
                <w:rFonts w:ascii="宋体" w:hAnsi="宋体"/>
                <w:sz w:val="24"/>
              </w:rPr>
            </w:pPr>
          </w:p>
        </w:tc>
      </w:tr>
    </w:tbl>
    <w:p w14:paraId="3583819D" w14:textId="77777777" w:rsidR="00407928" w:rsidRDefault="00407928" w:rsidP="00407928">
      <w:pPr>
        <w:pStyle w:val="1"/>
        <w:spacing w:line="240" w:lineRule="auto"/>
        <w:jc w:val="center"/>
        <w:rPr>
          <w:sz w:val="32"/>
          <w:szCs w:val="32"/>
        </w:rPr>
        <w:sectPr w:rsidR="00407928" w:rsidSect="00407928">
          <w:pgSz w:w="11906" w:h="16838"/>
          <w:pgMar w:top="1440" w:right="1191" w:bottom="1440" w:left="1588" w:header="851" w:footer="737" w:gutter="0"/>
          <w:paperSrc w:first="7" w:other="7"/>
          <w:cols w:space="720"/>
          <w:docGrid w:linePitch="312"/>
        </w:sectPr>
      </w:pPr>
    </w:p>
    <w:p w14:paraId="1110412D" w14:textId="77777777" w:rsidR="00BE47DB" w:rsidRPr="00A54B8F" w:rsidRDefault="002810E3" w:rsidP="00A54B8F">
      <w:pPr>
        <w:pStyle w:val="12"/>
        <w:spacing w:before="0" w:after="0" w:line="460" w:lineRule="exact"/>
        <w:ind w:left="2" w:firstLineChars="466" w:firstLine="1310"/>
        <w:outlineLvl w:val="0"/>
        <w:rPr>
          <w:bCs w:val="0"/>
        </w:rPr>
      </w:pPr>
      <w:bookmarkStart w:id="197" w:name="_Toc334616247"/>
      <w:bookmarkStart w:id="198" w:name="_Toc391046389"/>
      <w:r w:rsidRPr="00A54B8F">
        <w:rPr>
          <w:rFonts w:hint="eastAsia"/>
          <w:bCs w:val="0"/>
        </w:rPr>
        <w:lastRenderedPageBreak/>
        <w:t>表</w:t>
      </w:r>
      <w:r w:rsidR="00BE47DB" w:rsidRPr="00A54B8F">
        <w:rPr>
          <w:rFonts w:hint="eastAsia"/>
          <w:bCs w:val="0"/>
        </w:rPr>
        <w:t>8.5 职业卫生防护设施台账</w:t>
      </w:r>
      <w:bookmarkEnd w:id="197"/>
      <w:bookmarkEnd w:id="1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7"/>
        <w:gridCol w:w="1775"/>
        <w:gridCol w:w="1583"/>
        <w:gridCol w:w="1213"/>
        <w:gridCol w:w="1398"/>
        <w:gridCol w:w="1398"/>
        <w:gridCol w:w="1399"/>
      </w:tblGrid>
      <w:tr w:rsidR="00BE47DB" w14:paraId="33A03D59" w14:textId="77777777" w:rsidTr="00FE0EC5">
        <w:trPr>
          <w:trHeight w:val="756"/>
          <w:jc w:val="center"/>
        </w:trPr>
        <w:tc>
          <w:tcPr>
            <w:tcW w:w="887" w:type="dxa"/>
            <w:vAlign w:val="center"/>
          </w:tcPr>
          <w:p w14:paraId="37A1065B" w14:textId="77777777" w:rsidR="00BE47DB" w:rsidRDefault="00BE47DB" w:rsidP="00FE0EC5">
            <w:pPr>
              <w:jc w:val="center"/>
              <w:rPr>
                <w:rFonts w:ascii="宋体" w:hAnsi="宋体"/>
                <w:szCs w:val="21"/>
              </w:rPr>
            </w:pPr>
            <w:r>
              <w:rPr>
                <w:rFonts w:ascii="宋体" w:hAnsi="宋体" w:hint="eastAsia"/>
                <w:szCs w:val="21"/>
              </w:rPr>
              <w:t>种类</w:t>
            </w:r>
          </w:p>
        </w:tc>
        <w:tc>
          <w:tcPr>
            <w:tcW w:w="1775" w:type="dxa"/>
            <w:vAlign w:val="center"/>
          </w:tcPr>
          <w:p w14:paraId="377DB4F0" w14:textId="77777777" w:rsidR="00BE47DB" w:rsidRDefault="00BE47DB" w:rsidP="00FE0EC5">
            <w:pPr>
              <w:jc w:val="center"/>
              <w:rPr>
                <w:rFonts w:ascii="宋体" w:hAnsi="宋体"/>
                <w:szCs w:val="21"/>
              </w:rPr>
            </w:pPr>
            <w:r>
              <w:rPr>
                <w:rFonts w:ascii="宋体" w:hAnsi="宋体" w:hint="eastAsia"/>
                <w:szCs w:val="21"/>
              </w:rPr>
              <w:t>名称</w:t>
            </w:r>
          </w:p>
        </w:tc>
        <w:tc>
          <w:tcPr>
            <w:tcW w:w="1583" w:type="dxa"/>
            <w:vAlign w:val="center"/>
          </w:tcPr>
          <w:p w14:paraId="6C9339E5" w14:textId="77777777" w:rsidR="00BE47DB" w:rsidRDefault="00BE47DB" w:rsidP="00FE0EC5">
            <w:pPr>
              <w:jc w:val="center"/>
              <w:rPr>
                <w:rFonts w:ascii="宋体" w:hAnsi="宋体"/>
                <w:sz w:val="24"/>
              </w:rPr>
            </w:pPr>
            <w:r>
              <w:rPr>
                <w:rFonts w:ascii="宋体" w:hAnsi="宋体" w:hint="eastAsia"/>
                <w:sz w:val="24"/>
              </w:rPr>
              <w:t>位置</w:t>
            </w:r>
          </w:p>
        </w:tc>
        <w:tc>
          <w:tcPr>
            <w:tcW w:w="1213" w:type="dxa"/>
            <w:vAlign w:val="center"/>
          </w:tcPr>
          <w:p w14:paraId="6720F6CE" w14:textId="77777777" w:rsidR="00BE47DB" w:rsidRDefault="00BE47DB" w:rsidP="00FE0EC5">
            <w:pPr>
              <w:jc w:val="center"/>
              <w:rPr>
                <w:rFonts w:ascii="宋体" w:hAnsi="宋体"/>
                <w:sz w:val="24"/>
              </w:rPr>
            </w:pPr>
            <w:r>
              <w:rPr>
                <w:rFonts w:ascii="宋体" w:hAnsi="宋体" w:hint="eastAsia"/>
                <w:sz w:val="24"/>
              </w:rPr>
              <w:t>校验</w:t>
            </w:r>
          </w:p>
        </w:tc>
        <w:tc>
          <w:tcPr>
            <w:tcW w:w="1398" w:type="dxa"/>
            <w:vAlign w:val="center"/>
          </w:tcPr>
          <w:p w14:paraId="76A93D56" w14:textId="77777777" w:rsidR="00BE47DB" w:rsidRDefault="00BE47DB" w:rsidP="00FE0EC5">
            <w:pPr>
              <w:jc w:val="center"/>
              <w:rPr>
                <w:rFonts w:ascii="宋体" w:hAnsi="宋体"/>
                <w:sz w:val="24"/>
              </w:rPr>
            </w:pPr>
            <w:r>
              <w:rPr>
                <w:rFonts w:ascii="宋体" w:hAnsi="宋体" w:hint="eastAsia"/>
                <w:sz w:val="24"/>
              </w:rPr>
              <w:t>维护日期</w:t>
            </w:r>
          </w:p>
        </w:tc>
        <w:tc>
          <w:tcPr>
            <w:tcW w:w="1398" w:type="dxa"/>
            <w:vAlign w:val="center"/>
          </w:tcPr>
          <w:p w14:paraId="55A2F9C9" w14:textId="77777777" w:rsidR="00BE47DB" w:rsidRDefault="00BE47DB" w:rsidP="00FE0EC5">
            <w:pPr>
              <w:jc w:val="center"/>
              <w:rPr>
                <w:rFonts w:ascii="宋体" w:hAnsi="宋体"/>
                <w:sz w:val="24"/>
              </w:rPr>
            </w:pPr>
            <w:r>
              <w:rPr>
                <w:rFonts w:ascii="宋体" w:hAnsi="宋体" w:hint="eastAsia"/>
                <w:sz w:val="24"/>
              </w:rPr>
              <w:t>更新情况</w:t>
            </w:r>
          </w:p>
        </w:tc>
        <w:tc>
          <w:tcPr>
            <w:tcW w:w="1399" w:type="dxa"/>
            <w:vAlign w:val="center"/>
          </w:tcPr>
          <w:p w14:paraId="68558370" w14:textId="77777777" w:rsidR="00BE47DB" w:rsidRDefault="00BE47DB" w:rsidP="00FE0EC5">
            <w:pPr>
              <w:jc w:val="center"/>
              <w:rPr>
                <w:rFonts w:ascii="宋体" w:hAnsi="宋体"/>
                <w:sz w:val="24"/>
              </w:rPr>
            </w:pPr>
            <w:r>
              <w:rPr>
                <w:rFonts w:ascii="宋体" w:hAnsi="宋体" w:hint="eastAsia"/>
                <w:sz w:val="24"/>
              </w:rPr>
              <w:t>责任人</w:t>
            </w:r>
          </w:p>
        </w:tc>
      </w:tr>
      <w:tr w:rsidR="00BE47DB" w14:paraId="649AFE93" w14:textId="77777777" w:rsidTr="00FE0EC5">
        <w:trPr>
          <w:trHeight w:val="978"/>
          <w:jc w:val="center"/>
        </w:trPr>
        <w:tc>
          <w:tcPr>
            <w:tcW w:w="887" w:type="dxa"/>
            <w:vMerge w:val="restart"/>
            <w:vAlign w:val="center"/>
          </w:tcPr>
          <w:p w14:paraId="255E5B1F" w14:textId="77777777" w:rsidR="00BE47DB" w:rsidRDefault="00BE47DB" w:rsidP="00FE0EC5">
            <w:pPr>
              <w:jc w:val="center"/>
              <w:rPr>
                <w:rFonts w:ascii="宋体" w:hAnsi="宋体"/>
                <w:szCs w:val="21"/>
              </w:rPr>
            </w:pPr>
            <w:r>
              <w:rPr>
                <w:rFonts w:ascii="宋体" w:hAnsi="宋体" w:hint="eastAsia"/>
                <w:szCs w:val="21"/>
              </w:rPr>
              <w:t>防尘</w:t>
            </w:r>
          </w:p>
          <w:p w14:paraId="2FDA7B4C" w14:textId="77777777" w:rsidR="00BE47DB" w:rsidRDefault="00BE47DB" w:rsidP="00FE0EC5">
            <w:pPr>
              <w:jc w:val="center"/>
              <w:rPr>
                <w:rFonts w:ascii="宋体" w:hAnsi="宋体"/>
                <w:szCs w:val="21"/>
              </w:rPr>
            </w:pPr>
            <w:r>
              <w:rPr>
                <w:rFonts w:ascii="宋体" w:hAnsi="宋体" w:hint="eastAsia"/>
                <w:szCs w:val="21"/>
              </w:rPr>
              <w:t>设施</w:t>
            </w:r>
          </w:p>
        </w:tc>
        <w:tc>
          <w:tcPr>
            <w:tcW w:w="1775" w:type="dxa"/>
            <w:vAlign w:val="center"/>
          </w:tcPr>
          <w:p w14:paraId="6BB8CD93" w14:textId="77777777" w:rsidR="00BE47DB" w:rsidRDefault="00BE47DB" w:rsidP="00FE0EC5">
            <w:pPr>
              <w:jc w:val="center"/>
              <w:rPr>
                <w:rFonts w:ascii="宋体" w:hAnsi="宋体"/>
                <w:szCs w:val="21"/>
              </w:rPr>
            </w:pPr>
          </w:p>
        </w:tc>
        <w:tc>
          <w:tcPr>
            <w:tcW w:w="1583" w:type="dxa"/>
            <w:vAlign w:val="center"/>
          </w:tcPr>
          <w:p w14:paraId="2BB37EBC" w14:textId="77777777" w:rsidR="00BE47DB" w:rsidRDefault="00BE47DB" w:rsidP="00FE0EC5">
            <w:pPr>
              <w:jc w:val="center"/>
              <w:rPr>
                <w:rFonts w:ascii="宋体" w:hAnsi="宋体"/>
                <w:sz w:val="24"/>
              </w:rPr>
            </w:pPr>
          </w:p>
        </w:tc>
        <w:tc>
          <w:tcPr>
            <w:tcW w:w="1213" w:type="dxa"/>
            <w:vAlign w:val="center"/>
          </w:tcPr>
          <w:p w14:paraId="2011AF5E" w14:textId="77777777" w:rsidR="00BE47DB" w:rsidRDefault="00BE47DB" w:rsidP="00FE0EC5">
            <w:pPr>
              <w:jc w:val="center"/>
              <w:rPr>
                <w:rFonts w:ascii="宋体" w:hAnsi="宋体"/>
                <w:sz w:val="24"/>
              </w:rPr>
            </w:pPr>
          </w:p>
        </w:tc>
        <w:tc>
          <w:tcPr>
            <w:tcW w:w="1398" w:type="dxa"/>
            <w:vAlign w:val="center"/>
          </w:tcPr>
          <w:p w14:paraId="61815E0C" w14:textId="77777777" w:rsidR="00BE47DB" w:rsidRDefault="00BE47DB" w:rsidP="00FE0EC5">
            <w:pPr>
              <w:jc w:val="center"/>
              <w:rPr>
                <w:rFonts w:ascii="宋体" w:hAnsi="宋体"/>
                <w:sz w:val="24"/>
              </w:rPr>
            </w:pPr>
          </w:p>
        </w:tc>
        <w:tc>
          <w:tcPr>
            <w:tcW w:w="1398" w:type="dxa"/>
            <w:vAlign w:val="center"/>
          </w:tcPr>
          <w:p w14:paraId="3B01D557" w14:textId="77777777" w:rsidR="00BE47DB" w:rsidRDefault="00BE47DB" w:rsidP="00FE0EC5">
            <w:pPr>
              <w:jc w:val="center"/>
              <w:rPr>
                <w:rFonts w:ascii="宋体" w:hAnsi="宋体"/>
                <w:sz w:val="24"/>
              </w:rPr>
            </w:pPr>
          </w:p>
        </w:tc>
        <w:tc>
          <w:tcPr>
            <w:tcW w:w="1399" w:type="dxa"/>
            <w:vAlign w:val="center"/>
          </w:tcPr>
          <w:p w14:paraId="5062426C" w14:textId="77777777" w:rsidR="00BE47DB" w:rsidRDefault="00BE47DB" w:rsidP="00FE0EC5">
            <w:pPr>
              <w:jc w:val="center"/>
              <w:rPr>
                <w:rFonts w:ascii="宋体" w:hAnsi="宋体"/>
                <w:sz w:val="24"/>
              </w:rPr>
            </w:pPr>
          </w:p>
        </w:tc>
      </w:tr>
      <w:tr w:rsidR="00BE47DB" w14:paraId="26F4DF81" w14:textId="77777777" w:rsidTr="00FE0EC5">
        <w:trPr>
          <w:trHeight w:val="978"/>
          <w:jc w:val="center"/>
        </w:trPr>
        <w:tc>
          <w:tcPr>
            <w:tcW w:w="887" w:type="dxa"/>
            <w:vMerge/>
            <w:vAlign w:val="center"/>
          </w:tcPr>
          <w:p w14:paraId="29254956" w14:textId="77777777" w:rsidR="00BE47DB" w:rsidRDefault="00BE47DB" w:rsidP="00FE0EC5">
            <w:pPr>
              <w:jc w:val="center"/>
              <w:rPr>
                <w:rFonts w:ascii="宋体" w:hAnsi="宋体"/>
                <w:szCs w:val="21"/>
              </w:rPr>
            </w:pPr>
          </w:p>
        </w:tc>
        <w:tc>
          <w:tcPr>
            <w:tcW w:w="1775" w:type="dxa"/>
            <w:vAlign w:val="center"/>
          </w:tcPr>
          <w:p w14:paraId="167B2C5B" w14:textId="77777777" w:rsidR="00BE47DB" w:rsidRDefault="00BE47DB" w:rsidP="00FE0EC5">
            <w:pPr>
              <w:jc w:val="center"/>
              <w:rPr>
                <w:rFonts w:ascii="宋体" w:hAnsi="宋体"/>
                <w:szCs w:val="21"/>
              </w:rPr>
            </w:pPr>
          </w:p>
        </w:tc>
        <w:tc>
          <w:tcPr>
            <w:tcW w:w="1583" w:type="dxa"/>
            <w:vAlign w:val="center"/>
          </w:tcPr>
          <w:p w14:paraId="0E6156CF" w14:textId="77777777" w:rsidR="00BE47DB" w:rsidRDefault="00BE47DB" w:rsidP="00FE0EC5">
            <w:pPr>
              <w:jc w:val="center"/>
              <w:rPr>
                <w:rFonts w:ascii="宋体" w:hAnsi="宋体"/>
                <w:sz w:val="24"/>
              </w:rPr>
            </w:pPr>
          </w:p>
        </w:tc>
        <w:tc>
          <w:tcPr>
            <w:tcW w:w="1213" w:type="dxa"/>
            <w:vAlign w:val="center"/>
          </w:tcPr>
          <w:p w14:paraId="474BFC12" w14:textId="77777777" w:rsidR="00BE47DB" w:rsidRDefault="00BE47DB" w:rsidP="00FE0EC5">
            <w:pPr>
              <w:jc w:val="center"/>
              <w:rPr>
                <w:rFonts w:ascii="宋体" w:hAnsi="宋体"/>
                <w:sz w:val="24"/>
              </w:rPr>
            </w:pPr>
          </w:p>
        </w:tc>
        <w:tc>
          <w:tcPr>
            <w:tcW w:w="1398" w:type="dxa"/>
            <w:vAlign w:val="center"/>
          </w:tcPr>
          <w:p w14:paraId="49121335" w14:textId="77777777" w:rsidR="00BE47DB" w:rsidRDefault="00BE47DB" w:rsidP="00FE0EC5">
            <w:pPr>
              <w:jc w:val="center"/>
              <w:rPr>
                <w:rFonts w:ascii="宋体" w:hAnsi="宋体"/>
                <w:sz w:val="24"/>
              </w:rPr>
            </w:pPr>
          </w:p>
        </w:tc>
        <w:tc>
          <w:tcPr>
            <w:tcW w:w="1398" w:type="dxa"/>
            <w:vAlign w:val="center"/>
          </w:tcPr>
          <w:p w14:paraId="5577BBD5" w14:textId="77777777" w:rsidR="00BE47DB" w:rsidRDefault="00BE47DB" w:rsidP="00FE0EC5">
            <w:pPr>
              <w:jc w:val="center"/>
              <w:rPr>
                <w:rFonts w:ascii="宋体" w:hAnsi="宋体"/>
                <w:sz w:val="24"/>
              </w:rPr>
            </w:pPr>
          </w:p>
        </w:tc>
        <w:tc>
          <w:tcPr>
            <w:tcW w:w="1399" w:type="dxa"/>
            <w:vAlign w:val="center"/>
          </w:tcPr>
          <w:p w14:paraId="6D6DC393" w14:textId="77777777" w:rsidR="00BE47DB" w:rsidRDefault="00BE47DB" w:rsidP="00FE0EC5">
            <w:pPr>
              <w:jc w:val="center"/>
              <w:rPr>
                <w:rFonts w:ascii="宋体" w:hAnsi="宋体"/>
                <w:sz w:val="24"/>
              </w:rPr>
            </w:pPr>
          </w:p>
        </w:tc>
      </w:tr>
      <w:tr w:rsidR="00BE47DB" w14:paraId="28CBD5C6" w14:textId="77777777" w:rsidTr="00FE0EC5">
        <w:trPr>
          <w:trHeight w:val="978"/>
          <w:jc w:val="center"/>
        </w:trPr>
        <w:tc>
          <w:tcPr>
            <w:tcW w:w="887" w:type="dxa"/>
            <w:vMerge/>
            <w:vAlign w:val="center"/>
          </w:tcPr>
          <w:p w14:paraId="1B2F3082" w14:textId="77777777" w:rsidR="00BE47DB" w:rsidRDefault="00BE47DB" w:rsidP="00FE0EC5">
            <w:pPr>
              <w:jc w:val="center"/>
              <w:rPr>
                <w:rFonts w:ascii="宋体" w:hAnsi="宋体"/>
                <w:szCs w:val="21"/>
              </w:rPr>
            </w:pPr>
          </w:p>
        </w:tc>
        <w:tc>
          <w:tcPr>
            <w:tcW w:w="1775" w:type="dxa"/>
            <w:vAlign w:val="center"/>
          </w:tcPr>
          <w:p w14:paraId="7C649A21" w14:textId="77777777" w:rsidR="00BE47DB" w:rsidRDefault="00BE47DB" w:rsidP="00FE0EC5">
            <w:pPr>
              <w:jc w:val="center"/>
              <w:rPr>
                <w:rFonts w:ascii="宋体" w:hAnsi="宋体"/>
                <w:szCs w:val="21"/>
              </w:rPr>
            </w:pPr>
          </w:p>
        </w:tc>
        <w:tc>
          <w:tcPr>
            <w:tcW w:w="1583" w:type="dxa"/>
            <w:vAlign w:val="center"/>
          </w:tcPr>
          <w:p w14:paraId="3A79D8F4" w14:textId="77777777" w:rsidR="00BE47DB" w:rsidRDefault="00BE47DB" w:rsidP="00FE0EC5">
            <w:pPr>
              <w:jc w:val="center"/>
              <w:rPr>
                <w:rFonts w:ascii="宋体" w:hAnsi="宋体"/>
                <w:sz w:val="24"/>
              </w:rPr>
            </w:pPr>
          </w:p>
        </w:tc>
        <w:tc>
          <w:tcPr>
            <w:tcW w:w="1213" w:type="dxa"/>
            <w:vAlign w:val="center"/>
          </w:tcPr>
          <w:p w14:paraId="6F84D0F2" w14:textId="77777777" w:rsidR="00BE47DB" w:rsidRDefault="00BE47DB" w:rsidP="00FE0EC5">
            <w:pPr>
              <w:jc w:val="center"/>
              <w:rPr>
                <w:rFonts w:ascii="宋体" w:hAnsi="宋体"/>
                <w:sz w:val="24"/>
              </w:rPr>
            </w:pPr>
          </w:p>
        </w:tc>
        <w:tc>
          <w:tcPr>
            <w:tcW w:w="1398" w:type="dxa"/>
            <w:vAlign w:val="center"/>
          </w:tcPr>
          <w:p w14:paraId="5550B89E" w14:textId="77777777" w:rsidR="00BE47DB" w:rsidRDefault="00BE47DB" w:rsidP="00FE0EC5">
            <w:pPr>
              <w:jc w:val="center"/>
              <w:rPr>
                <w:rFonts w:ascii="宋体" w:hAnsi="宋体"/>
                <w:sz w:val="24"/>
              </w:rPr>
            </w:pPr>
          </w:p>
        </w:tc>
        <w:tc>
          <w:tcPr>
            <w:tcW w:w="1398" w:type="dxa"/>
            <w:vAlign w:val="center"/>
          </w:tcPr>
          <w:p w14:paraId="14C76409" w14:textId="77777777" w:rsidR="00BE47DB" w:rsidRDefault="00BE47DB" w:rsidP="00FE0EC5">
            <w:pPr>
              <w:jc w:val="center"/>
              <w:rPr>
                <w:rFonts w:ascii="宋体" w:hAnsi="宋体"/>
                <w:sz w:val="24"/>
              </w:rPr>
            </w:pPr>
          </w:p>
        </w:tc>
        <w:tc>
          <w:tcPr>
            <w:tcW w:w="1399" w:type="dxa"/>
            <w:vAlign w:val="center"/>
          </w:tcPr>
          <w:p w14:paraId="4055708E" w14:textId="77777777" w:rsidR="00BE47DB" w:rsidRDefault="00BE47DB" w:rsidP="00FE0EC5">
            <w:pPr>
              <w:jc w:val="center"/>
              <w:rPr>
                <w:rFonts w:ascii="宋体" w:hAnsi="宋体"/>
                <w:sz w:val="24"/>
              </w:rPr>
            </w:pPr>
          </w:p>
        </w:tc>
      </w:tr>
      <w:tr w:rsidR="00BE47DB" w14:paraId="15DE8241" w14:textId="77777777" w:rsidTr="00FE0EC5">
        <w:trPr>
          <w:trHeight w:val="978"/>
          <w:jc w:val="center"/>
        </w:trPr>
        <w:tc>
          <w:tcPr>
            <w:tcW w:w="887" w:type="dxa"/>
            <w:vMerge/>
            <w:vAlign w:val="center"/>
          </w:tcPr>
          <w:p w14:paraId="2ED4CCC5" w14:textId="77777777" w:rsidR="00BE47DB" w:rsidRDefault="00BE47DB" w:rsidP="00FE0EC5">
            <w:pPr>
              <w:jc w:val="center"/>
              <w:rPr>
                <w:rFonts w:ascii="宋体" w:hAnsi="宋体"/>
                <w:szCs w:val="21"/>
              </w:rPr>
            </w:pPr>
          </w:p>
        </w:tc>
        <w:tc>
          <w:tcPr>
            <w:tcW w:w="1775" w:type="dxa"/>
            <w:vAlign w:val="center"/>
          </w:tcPr>
          <w:p w14:paraId="34C0721E" w14:textId="77777777" w:rsidR="00BE47DB" w:rsidRDefault="00BE47DB" w:rsidP="00FE0EC5">
            <w:pPr>
              <w:jc w:val="center"/>
              <w:rPr>
                <w:rFonts w:ascii="宋体" w:hAnsi="宋体"/>
                <w:szCs w:val="21"/>
              </w:rPr>
            </w:pPr>
          </w:p>
        </w:tc>
        <w:tc>
          <w:tcPr>
            <w:tcW w:w="1583" w:type="dxa"/>
            <w:vAlign w:val="center"/>
          </w:tcPr>
          <w:p w14:paraId="55E6A67D" w14:textId="77777777" w:rsidR="00BE47DB" w:rsidRDefault="00BE47DB" w:rsidP="00FE0EC5">
            <w:pPr>
              <w:jc w:val="center"/>
              <w:rPr>
                <w:rFonts w:ascii="宋体" w:hAnsi="宋体"/>
                <w:sz w:val="24"/>
              </w:rPr>
            </w:pPr>
          </w:p>
        </w:tc>
        <w:tc>
          <w:tcPr>
            <w:tcW w:w="1213" w:type="dxa"/>
            <w:vAlign w:val="center"/>
          </w:tcPr>
          <w:p w14:paraId="0C8DEF17" w14:textId="77777777" w:rsidR="00BE47DB" w:rsidRDefault="00BE47DB" w:rsidP="00FE0EC5">
            <w:pPr>
              <w:jc w:val="center"/>
              <w:rPr>
                <w:rFonts w:ascii="宋体" w:hAnsi="宋体"/>
                <w:sz w:val="24"/>
              </w:rPr>
            </w:pPr>
          </w:p>
        </w:tc>
        <w:tc>
          <w:tcPr>
            <w:tcW w:w="1398" w:type="dxa"/>
            <w:vAlign w:val="center"/>
          </w:tcPr>
          <w:p w14:paraId="3C1A0B7D" w14:textId="77777777" w:rsidR="00BE47DB" w:rsidRDefault="00BE47DB" w:rsidP="00FE0EC5">
            <w:pPr>
              <w:jc w:val="center"/>
              <w:rPr>
                <w:rFonts w:ascii="宋体" w:hAnsi="宋体"/>
                <w:sz w:val="24"/>
              </w:rPr>
            </w:pPr>
          </w:p>
        </w:tc>
        <w:tc>
          <w:tcPr>
            <w:tcW w:w="1398" w:type="dxa"/>
            <w:vAlign w:val="center"/>
          </w:tcPr>
          <w:p w14:paraId="4E3794D9" w14:textId="77777777" w:rsidR="00BE47DB" w:rsidRDefault="00BE47DB" w:rsidP="00FE0EC5">
            <w:pPr>
              <w:jc w:val="center"/>
              <w:rPr>
                <w:rFonts w:ascii="宋体" w:hAnsi="宋体"/>
                <w:sz w:val="24"/>
              </w:rPr>
            </w:pPr>
          </w:p>
        </w:tc>
        <w:tc>
          <w:tcPr>
            <w:tcW w:w="1399" w:type="dxa"/>
            <w:vAlign w:val="center"/>
          </w:tcPr>
          <w:p w14:paraId="45562BE3" w14:textId="77777777" w:rsidR="00BE47DB" w:rsidRDefault="00BE47DB" w:rsidP="00FE0EC5">
            <w:pPr>
              <w:jc w:val="center"/>
              <w:rPr>
                <w:rFonts w:ascii="宋体" w:hAnsi="宋体"/>
                <w:sz w:val="24"/>
              </w:rPr>
            </w:pPr>
          </w:p>
        </w:tc>
      </w:tr>
      <w:tr w:rsidR="00BE47DB" w14:paraId="6FAC8B23" w14:textId="77777777" w:rsidTr="00FE0EC5">
        <w:trPr>
          <w:trHeight w:val="978"/>
          <w:jc w:val="center"/>
        </w:trPr>
        <w:tc>
          <w:tcPr>
            <w:tcW w:w="887" w:type="dxa"/>
            <w:vMerge w:val="restart"/>
            <w:vAlign w:val="center"/>
          </w:tcPr>
          <w:p w14:paraId="1437A27A" w14:textId="77777777" w:rsidR="00BE47DB" w:rsidRDefault="00BE47DB" w:rsidP="00FE0EC5">
            <w:pPr>
              <w:jc w:val="center"/>
              <w:rPr>
                <w:rFonts w:ascii="宋体" w:hAnsi="宋体"/>
                <w:szCs w:val="21"/>
              </w:rPr>
            </w:pPr>
            <w:r>
              <w:rPr>
                <w:rFonts w:ascii="宋体" w:hAnsi="宋体" w:hint="eastAsia"/>
                <w:szCs w:val="21"/>
              </w:rPr>
              <w:t>防毒</w:t>
            </w:r>
          </w:p>
          <w:p w14:paraId="3560D1E7" w14:textId="77777777" w:rsidR="00BE47DB" w:rsidRDefault="00BE47DB" w:rsidP="00FE0EC5">
            <w:pPr>
              <w:jc w:val="center"/>
              <w:rPr>
                <w:rFonts w:ascii="宋体" w:hAnsi="宋体"/>
                <w:szCs w:val="21"/>
              </w:rPr>
            </w:pPr>
            <w:r>
              <w:rPr>
                <w:rFonts w:ascii="宋体" w:hAnsi="宋体" w:hint="eastAsia"/>
                <w:szCs w:val="21"/>
              </w:rPr>
              <w:t>设施</w:t>
            </w:r>
          </w:p>
        </w:tc>
        <w:tc>
          <w:tcPr>
            <w:tcW w:w="1775" w:type="dxa"/>
            <w:vAlign w:val="center"/>
          </w:tcPr>
          <w:p w14:paraId="5E614B81" w14:textId="77777777" w:rsidR="00BE47DB" w:rsidRDefault="00BE47DB" w:rsidP="00FE0EC5">
            <w:pPr>
              <w:jc w:val="center"/>
              <w:rPr>
                <w:rFonts w:ascii="宋体" w:hAnsi="宋体"/>
                <w:szCs w:val="21"/>
              </w:rPr>
            </w:pPr>
          </w:p>
        </w:tc>
        <w:tc>
          <w:tcPr>
            <w:tcW w:w="1583" w:type="dxa"/>
            <w:vAlign w:val="center"/>
          </w:tcPr>
          <w:p w14:paraId="559A83BB" w14:textId="77777777" w:rsidR="00BE47DB" w:rsidRDefault="00BE47DB" w:rsidP="00FE0EC5">
            <w:pPr>
              <w:jc w:val="center"/>
              <w:rPr>
                <w:rFonts w:ascii="宋体" w:hAnsi="宋体"/>
                <w:sz w:val="24"/>
              </w:rPr>
            </w:pPr>
          </w:p>
        </w:tc>
        <w:tc>
          <w:tcPr>
            <w:tcW w:w="1213" w:type="dxa"/>
            <w:vAlign w:val="center"/>
          </w:tcPr>
          <w:p w14:paraId="23BC7E0B" w14:textId="77777777" w:rsidR="00BE47DB" w:rsidRDefault="00BE47DB" w:rsidP="00FE0EC5">
            <w:pPr>
              <w:jc w:val="center"/>
              <w:rPr>
                <w:rFonts w:ascii="宋体" w:hAnsi="宋体"/>
                <w:sz w:val="24"/>
              </w:rPr>
            </w:pPr>
          </w:p>
        </w:tc>
        <w:tc>
          <w:tcPr>
            <w:tcW w:w="1398" w:type="dxa"/>
            <w:vAlign w:val="center"/>
          </w:tcPr>
          <w:p w14:paraId="113C2F0F" w14:textId="77777777" w:rsidR="00BE47DB" w:rsidRDefault="00BE47DB" w:rsidP="00FE0EC5">
            <w:pPr>
              <w:jc w:val="center"/>
              <w:rPr>
                <w:rFonts w:ascii="宋体" w:hAnsi="宋体"/>
                <w:sz w:val="24"/>
              </w:rPr>
            </w:pPr>
          </w:p>
        </w:tc>
        <w:tc>
          <w:tcPr>
            <w:tcW w:w="1398" w:type="dxa"/>
            <w:vAlign w:val="center"/>
          </w:tcPr>
          <w:p w14:paraId="4CE61BBB" w14:textId="77777777" w:rsidR="00BE47DB" w:rsidRDefault="00BE47DB" w:rsidP="00FE0EC5">
            <w:pPr>
              <w:jc w:val="center"/>
              <w:rPr>
                <w:rFonts w:ascii="宋体" w:hAnsi="宋体"/>
                <w:sz w:val="24"/>
              </w:rPr>
            </w:pPr>
          </w:p>
        </w:tc>
        <w:tc>
          <w:tcPr>
            <w:tcW w:w="1399" w:type="dxa"/>
            <w:vAlign w:val="center"/>
          </w:tcPr>
          <w:p w14:paraId="32C2A123" w14:textId="77777777" w:rsidR="00BE47DB" w:rsidRDefault="00BE47DB" w:rsidP="00FE0EC5">
            <w:pPr>
              <w:jc w:val="center"/>
              <w:rPr>
                <w:rFonts w:ascii="宋体" w:hAnsi="宋体"/>
                <w:sz w:val="24"/>
              </w:rPr>
            </w:pPr>
          </w:p>
        </w:tc>
      </w:tr>
      <w:tr w:rsidR="00BE47DB" w14:paraId="3C12ED30" w14:textId="77777777" w:rsidTr="00FE0EC5">
        <w:trPr>
          <w:trHeight w:val="978"/>
          <w:jc w:val="center"/>
        </w:trPr>
        <w:tc>
          <w:tcPr>
            <w:tcW w:w="887" w:type="dxa"/>
            <w:vMerge/>
            <w:vAlign w:val="center"/>
          </w:tcPr>
          <w:p w14:paraId="4962AC3C" w14:textId="77777777" w:rsidR="00BE47DB" w:rsidRDefault="00BE47DB" w:rsidP="00FE0EC5">
            <w:pPr>
              <w:jc w:val="center"/>
              <w:rPr>
                <w:rFonts w:ascii="宋体" w:hAnsi="宋体"/>
                <w:szCs w:val="21"/>
              </w:rPr>
            </w:pPr>
          </w:p>
        </w:tc>
        <w:tc>
          <w:tcPr>
            <w:tcW w:w="1775" w:type="dxa"/>
            <w:vAlign w:val="center"/>
          </w:tcPr>
          <w:p w14:paraId="697650A3" w14:textId="77777777" w:rsidR="00BE47DB" w:rsidRDefault="00BE47DB" w:rsidP="00FE0EC5">
            <w:pPr>
              <w:jc w:val="center"/>
              <w:rPr>
                <w:rFonts w:ascii="宋体" w:hAnsi="宋体"/>
                <w:szCs w:val="21"/>
              </w:rPr>
            </w:pPr>
          </w:p>
        </w:tc>
        <w:tc>
          <w:tcPr>
            <w:tcW w:w="1583" w:type="dxa"/>
            <w:vAlign w:val="center"/>
          </w:tcPr>
          <w:p w14:paraId="7B006B0E" w14:textId="77777777" w:rsidR="00BE47DB" w:rsidRDefault="00BE47DB" w:rsidP="00FE0EC5">
            <w:pPr>
              <w:jc w:val="center"/>
              <w:rPr>
                <w:rFonts w:ascii="宋体" w:hAnsi="宋体"/>
                <w:sz w:val="24"/>
              </w:rPr>
            </w:pPr>
          </w:p>
        </w:tc>
        <w:tc>
          <w:tcPr>
            <w:tcW w:w="1213" w:type="dxa"/>
            <w:vAlign w:val="center"/>
          </w:tcPr>
          <w:p w14:paraId="5A18033A" w14:textId="77777777" w:rsidR="00BE47DB" w:rsidRDefault="00BE47DB" w:rsidP="00FE0EC5">
            <w:pPr>
              <w:jc w:val="center"/>
              <w:rPr>
                <w:rFonts w:ascii="宋体" w:hAnsi="宋体"/>
                <w:sz w:val="24"/>
              </w:rPr>
            </w:pPr>
          </w:p>
        </w:tc>
        <w:tc>
          <w:tcPr>
            <w:tcW w:w="1398" w:type="dxa"/>
            <w:vAlign w:val="center"/>
          </w:tcPr>
          <w:p w14:paraId="6640ADBF" w14:textId="77777777" w:rsidR="00BE47DB" w:rsidRDefault="00BE47DB" w:rsidP="00FE0EC5">
            <w:pPr>
              <w:jc w:val="center"/>
              <w:rPr>
                <w:rFonts w:ascii="宋体" w:hAnsi="宋体"/>
                <w:sz w:val="24"/>
              </w:rPr>
            </w:pPr>
          </w:p>
        </w:tc>
        <w:tc>
          <w:tcPr>
            <w:tcW w:w="1398" w:type="dxa"/>
            <w:vAlign w:val="center"/>
          </w:tcPr>
          <w:p w14:paraId="5A5664E2" w14:textId="77777777" w:rsidR="00BE47DB" w:rsidRDefault="00BE47DB" w:rsidP="00FE0EC5">
            <w:pPr>
              <w:jc w:val="center"/>
              <w:rPr>
                <w:rFonts w:ascii="宋体" w:hAnsi="宋体"/>
                <w:sz w:val="24"/>
              </w:rPr>
            </w:pPr>
          </w:p>
        </w:tc>
        <w:tc>
          <w:tcPr>
            <w:tcW w:w="1399" w:type="dxa"/>
            <w:vAlign w:val="center"/>
          </w:tcPr>
          <w:p w14:paraId="3F690C8A" w14:textId="77777777" w:rsidR="00BE47DB" w:rsidRDefault="00BE47DB" w:rsidP="00FE0EC5">
            <w:pPr>
              <w:jc w:val="center"/>
              <w:rPr>
                <w:rFonts w:ascii="宋体" w:hAnsi="宋体"/>
                <w:sz w:val="24"/>
              </w:rPr>
            </w:pPr>
          </w:p>
        </w:tc>
      </w:tr>
      <w:tr w:rsidR="00BE47DB" w14:paraId="4A12458F" w14:textId="77777777" w:rsidTr="00FE0EC5">
        <w:trPr>
          <w:trHeight w:val="978"/>
          <w:jc w:val="center"/>
        </w:trPr>
        <w:tc>
          <w:tcPr>
            <w:tcW w:w="887" w:type="dxa"/>
            <w:vMerge/>
            <w:vAlign w:val="center"/>
          </w:tcPr>
          <w:p w14:paraId="3D222939" w14:textId="77777777" w:rsidR="00BE47DB" w:rsidRDefault="00BE47DB" w:rsidP="00FE0EC5">
            <w:pPr>
              <w:jc w:val="center"/>
              <w:rPr>
                <w:rFonts w:ascii="宋体" w:hAnsi="宋体"/>
                <w:szCs w:val="21"/>
              </w:rPr>
            </w:pPr>
          </w:p>
        </w:tc>
        <w:tc>
          <w:tcPr>
            <w:tcW w:w="1775" w:type="dxa"/>
            <w:vAlign w:val="center"/>
          </w:tcPr>
          <w:p w14:paraId="629440ED" w14:textId="77777777" w:rsidR="00BE47DB" w:rsidRDefault="00BE47DB" w:rsidP="00FE0EC5">
            <w:pPr>
              <w:jc w:val="center"/>
              <w:rPr>
                <w:rFonts w:ascii="宋体" w:hAnsi="宋体"/>
                <w:szCs w:val="21"/>
              </w:rPr>
            </w:pPr>
          </w:p>
        </w:tc>
        <w:tc>
          <w:tcPr>
            <w:tcW w:w="1583" w:type="dxa"/>
            <w:vAlign w:val="center"/>
          </w:tcPr>
          <w:p w14:paraId="6C8BC067" w14:textId="77777777" w:rsidR="00BE47DB" w:rsidRDefault="00BE47DB" w:rsidP="00FE0EC5">
            <w:pPr>
              <w:jc w:val="center"/>
              <w:rPr>
                <w:rFonts w:ascii="宋体" w:hAnsi="宋体"/>
                <w:sz w:val="24"/>
              </w:rPr>
            </w:pPr>
          </w:p>
        </w:tc>
        <w:tc>
          <w:tcPr>
            <w:tcW w:w="1213" w:type="dxa"/>
            <w:vAlign w:val="center"/>
          </w:tcPr>
          <w:p w14:paraId="4861165F" w14:textId="77777777" w:rsidR="00BE47DB" w:rsidRDefault="00BE47DB" w:rsidP="00FE0EC5">
            <w:pPr>
              <w:jc w:val="center"/>
              <w:rPr>
                <w:rFonts w:ascii="宋体" w:hAnsi="宋体"/>
                <w:sz w:val="24"/>
              </w:rPr>
            </w:pPr>
          </w:p>
        </w:tc>
        <w:tc>
          <w:tcPr>
            <w:tcW w:w="1398" w:type="dxa"/>
            <w:vAlign w:val="center"/>
          </w:tcPr>
          <w:p w14:paraId="4FA4042A" w14:textId="77777777" w:rsidR="00BE47DB" w:rsidRDefault="00BE47DB" w:rsidP="00FE0EC5">
            <w:pPr>
              <w:jc w:val="center"/>
              <w:rPr>
                <w:rFonts w:ascii="宋体" w:hAnsi="宋体"/>
                <w:sz w:val="24"/>
              </w:rPr>
            </w:pPr>
          </w:p>
        </w:tc>
        <w:tc>
          <w:tcPr>
            <w:tcW w:w="1398" w:type="dxa"/>
            <w:vAlign w:val="center"/>
          </w:tcPr>
          <w:p w14:paraId="6240AE4D" w14:textId="77777777" w:rsidR="00BE47DB" w:rsidRDefault="00BE47DB" w:rsidP="00FE0EC5">
            <w:pPr>
              <w:jc w:val="center"/>
              <w:rPr>
                <w:rFonts w:ascii="宋体" w:hAnsi="宋体"/>
                <w:sz w:val="24"/>
              </w:rPr>
            </w:pPr>
          </w:p>
        </w:tc>
        <w:tc>
          <w:tcPr>
            <w:tcW w:w="1399" w:type="dxa"/>
            <w:vAlign w:val="center"/>
          </w:tcPr>
          <w:p w14:paraId="666BA127" w14:textId="77777777" w:rsidR="00BE47DB" w:rsidRDefault="00BE47DB" w:rsidP="00FE0EC5">
            <w:pPr>
              <w:jc w:val="center"/>
              <w:rPr>
                <w:rFonts w:ascii="宋体" w:hAnsi="宋体"/>
                <w:sz w:val="24"/>
              </w:rPr>
            </w:pPr>
          </w:p>
        </w:tc>
      </w:tr>
      <w:tr w:rsidR="00BE47DB" w14:paraId="161035D5" w14:textId="77777777" w:rsidTr="00FE0EC5">
        <w:trPr>
          <w:trHeight w:val="978"/>
          <w:jc w:val="center"/>
        </w:trPr>
        <w:tc>
          <w:tcPr>
            <w:tcW w:w="887" w:type="dxa"/>
            <w:vMerge/>
            <w:vAlign w:val="center"/>
          </w:tcPr>
          <w:p w14:paraId="3A036A79" w14:textId="77777777" w:rsidR="00BE47DB" w:rsidRDefault="00BE47DB" w:rsidP="00FE0EC5">
            <w:pPr>
              <w:jc w:val="center"/>
              <w:rPr>
                <w:rFonts w:ascii="宋体" w:hAnsi="宋体"/>
                <w:szCs w:val="21"/>
              </w:rPr>
            </w:pPr>
          </w:p>
        </w:tc>
        <w:tc>
          <w:tcPr>
            <w:tcW w:w="1775" w:type="dxa"/>
            <w:vAlign w:val="center"/>
          </w:tcPr>
          <w:p w14:paraId="30187089" w14:textId="77777777" w:rsidR="00BE47DB" w:rsidRDefault="00BE47DB" w:rsidP="00FE0EC5">
            <w:pPr>
              <w:jc w:val="center"/>
              <w:rPr>
                <w:rFonts w:ascii="宋体" w:hAnsi="宋体"/>
                <w:szCs w:val="21"/>
              </w:rPr>
            </w:pPr>
          </w:p>
        </w:tc>
        <w:tc>
          <w:tcPr>
            <w:tcW w:w="1583" w:type="dxa"/>
            <w:vAlign w:val="center"/>
          </w:tcPr>
          <w:p w14:paraId="34A203AC" w14:textId="77777777" w:rsidR="00BE47DB" w:rsidRDefault="00BE47DB" w:rsidP="00FE0EC5">
            <w:pPr>
              <w:jc w:val="center"/>
              <w:rPr>
                <w:rFonts w:ascii="宋体" w:hAnsi="宋体"/>
                <w:sz w:val="24"/>
              </w:rPr>
            </w:pPr>
          </w:p>
        </w:tc>
        <w:tc>
          <w:tcPr>
            <w:tcW w:w="1213" w:type="dxa"/>
            <w:vAlign w:val="center"/>
          </w:tcPr>
          <w:p w14:paraId="4673B766" w14:textId="77777777" w:rsidR="00BE47DB" w:rsidRDefault="00BE47DB" w:rsidP="00FE0EC5">
            <w:pPr>
              <w:jc w:val="center"/>
              <w:rPr>
                <w:rFonts w:ascii="宋体" w:hAnsi="宋体"/>
                <w:sz w:val="24"/>
              </w:rPr>
            </w:pPr>
          </w:p>
        </w:tc>
        <w:tc>
          <w:tcPr>
            <w:tcW w:w="1398" w:type="dxa"/>
            <w:vAlign w:val="center"/>
          </w:tcPr>
          <w:p w14:paraId="604F9CB1" w14:textId="77777777" w:rsidR="00BE47DB" w:rsidRDefault="00BE47DB" w:rsidP="00FE0EC5">
            <w:pPr>
              <w:jc w:val="center"/>
              <w:rPr>
                <w:rFonts w:ascii="宋体" w:hAnsi="宋体"/>
                <w:sz w:val="24"/>
              </w:rPr>
            </w:pPr>
          </w:p>
        </w:tc>
        <w:tc>
          <w:tcPr>
            <w:tcW w:w="1398" w:type="dxa"/>
            <w:vAlign w:val="center"/>
          </w:tcPr>
          <w:p w14:paraId="693B2DEE" w14:textId="77777777" w:rsidR="00BE47DB" w:rsidRDefault="00BE47DB" w:rsidP="00FE0EC5">
            <w:pPr>
              <w:jc w:val="center"/>
              <w:rPr>
                <w:rFonts w:ascii="宋体" w:hAnsi="宋体"/>
                <w:sz w:val="24"/>
              </w:rPr>
            </w:pPr>
          </w:p>
        </w:tc>
        <w:tc>
          <w:tcPr>
            <w:tcW w:w="1399" w:type="dxa"/>
            <w:vAlign w:val="center"/>
          </w:tcPr>
          <w:p w14:paraId="1E5DF86D" w14:textId="77777777" w:rsidR="00BE47DB" w:rsidRDefault="00BE47DB" w:rsidP="00FE0EC5">
            <w:pPr>
              <w:jc w:val="center"/>
              <w:rPr>
                <w:rFonts w:ascii="宋体" w:hAnsi="宋体"/>
                <w:sz w:val="24"/>
              </w:rPr>
            </w:pPr>
          </w:p>
        </w:tc>
      </w:tr>
      <w:tr w:rsidR="00BE47DB" w14:paraId="11ED45A0" w14:textId="77777777" w:rsidTr="00FE0EC5">
        <w:trPr>
          <w:trHeight w:val="978"/>
          <w:jc w:val="center"/>
        </w:trPr>
        <w:tc>
          <w:tcPr>
            <w:tcW w:w="887" w:type="dxa"/>
            <w:vMerge w:val="restart"/>
            <w:vAlign w:val="center"/>
          </w:tcPr>
          <w:p w14:paraId="06EDE3C1" w14:textId="77777777" w:rsidR="00BE47DB" w:rsidRDefault="00BE47DB" w:rsidP="00FE0EC5">
            <w:pPr>
              <w:jc w:val="center"/>
              <w:rPr>
                <w:rFonts w:ascii="宋体" w:hAnsi="宋体"/>
                <w:szCs w:val="21"/>
              </w:rPr>
            </w:pPr>
            <w:r>
              <w:rPr>
                <w:rFonts w:ascii="宋体" w:hAnsi="宋体" w:hint="eastAsia"/>
                <w:szCs w:val="21"/>
              </w:rPr>
              <w:t>其他</w:t>
            </w:r>
          </w:p>
          <w:p w14:paraId="6F471F81" w14:textId="77777777" w:rsidR="00BE47DB" w:rsidRDefault="00BE47DB" w:rsidP="00FE0EC5">
            <w:pPr>
              <w:jc w:val="center"/>
              <w:rPr>
                <w:rFonts w:ascii="宋体" w:hAnsi="宋体"/>
                <w:szCs w:val="21"/>
              </w:rPr>
            </w:pPr>
            <w:r>
              <w:rPr>
                <w:rFonts w:ascii="宋体" w:hAnsi="宋体" w:hint="eastAsia"/>
                <w:szCs w:val="21"/>
              </w:rPr>
              <w:t>设施</w:t>
            </w:r>
          </w:p>
        </w:tc>
        <w:tc>
          <w:tcPr>
            <w:tcW w:w="1775" w:type="dxa"/>
            <w:vAlign w:val="center"/>
          </w:tcPr>
          <w:p w14:paraId="16908124" w14:textId="77777777" w:rsidR="00BE47DB" w:rsidRDefault="00BE47DB" w:rsidP="00FE0EC5">
            <w:pPr>
              <w:jc w:val="center"/>
              <w:rPr>
                <w:rFonts w:ascii="宋体" w:hAnsi="宋体"/>
                <w:szCs w:val="21"/>
              </w:rPr>
            </w:pPr>
          </w:p>
        </w:tc>
        <w:tc>
          <w:tcPr>
            <w:tcW w:w="1583" w:type="dxa"/>
            <w:vAlign w:val="center"/>
          </w:tcPr>
          <w:p w14:paraId="40B6FD7F" w14:textId="77777777" w:rsidR="00BE47DB" w:rsidRDefault="00BE47DB" w:rsidP="00FE0EC5">
            <w:pPr>
              <w:jc w:val="center"/>
              <w:rPr>
                <w:rFonts w:ascii="宋体" w:hAnsi="宋体"/>
                <w:sz w:val="24"/>
              </w:rPr>
            </w:pPr>
          </w:p>
        </w:tc>
        <w:tc>
          <w:tcPr>
            <w:tcW w:w="1213" w:type="dxa"/>
            <w:vAlign w:val="center"/>
          </w:tcPr>
          <w:p w14:paraId="4727CC8D" w14:textId="77777777" w:rsidR="00BE47DB" w:rsidRDefault="00BE47DB" w:rsidP="00FE0EC5">
            <w:pPr>
              <w:jc w:val="center"/>
              <w:rPr>
                <w:rFonts w:ascii="宋体" w:hAnsi="宋体"/>
                <w:sz w:val="24"/>
              </w:rPr>
            </w:pPr>
          </w:p>
        </w:tc>
        <w:tc>
          <w:tcPr>
            <w:tcW w:w="1398" w:type="dxa"/>
            <w:vAlign w:val="center"/>
          </w:tcPr>
          <w:p w14:paraId="5CDF07C6" w14:textId="77777777" w:rsidR="00BE47DB" w:rsidRDefault="00BE47DB" w:rsidP="00FE0EC5">
            <w:pPr>
              <w:jc w:val="center"/>
              <w:rPr>
                <w:rFonts w:ascii="宋体" w:hAnsi="宋体"/>
                <w:sz w:val="24"/>
              </w:rPr>
            </w:pPr>
          </w:p>
        </w:tc>
        <w:tc>
          <w:tcPr>
            <w:tcW w:w="1398" w:type="dxa"/>
            <w:vAlign w:val="center"/>
          </w:tcPr>
          <w:p w14:paraId="733A2CDD" w14:textId="77777777" w:rsidR="00BE47DB" w:rsidRDefault="00BE47DB" w:rsidP="00FE0EC5">
            <w:pPr>
              <w:jc w:val="center"/>
              <w:rPr>
                <w:rFonts w:ascii="宋体" w:hAnsi="宋体"/>
                <w:sz w:val="24"/>
              </w:rPr>
            </w:pPr>
          </w:p>
        </w:tc>
        <w:tc>
          <w:tcPr>
            <w:tcW w:w="1399" w:type="dxa"/>
            <w:vAlign w:val="center"/>
          </w:tcPr>
          <w:p w14:paraId="19D816BE" w14:textId="77777777" w:rsidR="00BE47DB" w:rsidRDefault="00BE47DB" w:rsidP="00FE0EC5">
            <w:pPr>
              <w:jc w:val="center"/>
              <w:rPr>
                <w:rFonts w:ascii="宋体" w:hAnsi="宋体"/>
                <w:sz w:val="24"/>
              </w:rPr>
            </w:pPr>
          </w:p>
        </w:tc>
      </w:tr>
      <w:tr w:rsidR="00BE47DB" w14:paraId="09EB71BE" w14:textId="77777777" w:rsidTr="00FE0EC5">
        <w:trPr>
          <w:trHeight w:val="978"/>
          <w:jc w:val="center"/>
        </w:trPr>
        <w:tc>
          <w:tcPr>
            <w:tcW w:w="887" w:type="dxa"/>
            <w:vMerge/>
            <w:vAlign w:val="center"/>
          </w:tcPr>
          <w:p w14:paraId="5694D35B" w14:textId="77777777" w:rsidR="00BE47DB" w:rsidRDefault="00BE47DB" w:rsidP="00FE0EC5">
            <w:pPr>
              <w:jc w:val="center"/>
              <w:rPr>
                <w:rFonts w:ascii="宋体" w:hAnsi="宋体"/>
                <w:szCs w:val="21"/>
              </w:rPr>
            </w:pPr>
          </w:p>
        </w:tc>
        <w:tc>
          <w:tcPr>
            <w:tcW w:w="1775" w:type="dxa"/>
            <w:vAlign w:val="center"/>
          </w:tcPr>
          <w:p w14:paraId="267D27CC" w14:textId="77777777" w:rsidR="00BE47DB" w:rsidRDefault="00BE47DB" w:rsidP="00FE0EC5">
            <w:pPr>
              <w:jc w:val="center"/>
              <w:rPr>
                <w:rFonts w:ascii="宋体" w:hAnsi="宋体"/>
                <w:szCs w:val="21"/>
              </w:rPr>
            </w:pPr>
          </w:p>
        </w:tc>
        <w:tc>
          <w:tcPr>
            <w:tcW w:w="1583" w:type="dxa"/>
            <w:vAlign w:val="center"/>
          </w:tcPr>
          <w:p w14:paraId="2A6C7981" w14:textId="77777777" w:rsidR="00BE47DB" w:rsidRDefault="00BE47DB" w:rsidP="00FE0EC5">
            <w:pPr>
              <w:jc w:val="center"/>
              <w:rPr>
                <w:rFonts w:ascii="宋体" w:hAnsi="宋体"/>
                <w:sz w:val="24"/>
              </w:rPr>
            </w:pPr>
          </w:p>
        </w:tc>
        <w:tc>
          <w:tcPr>
            <w:tcW w:w="1213" w:type="dxa"/>
            <w:vAlign w:val="center"/>
          </w:tcPr>
          <w:p w14:paraId="1E7E0CC7" w14:textId="77777777" w:rsidR="00BE47DB" w:rsidRDefault="00BE47DB" w:rsidP="00FE0EC5">
            <w:pPr>
              <w:jc w:val="center"/>
              <w:rPr>
                <w:rFonts w:ascii="宋体" w:hAnsi="宋体"/>
                <w:sz w:val="24"/>
              </w:rPr>
            </w:pPr>
          </w:p>
        </w:tc>
        <w:tc>
          <w:tcPr>
            <w:tcW w:w="1398" w:type="dxa"/>
            <w:vAlign w:val="center"/>
          </w:tcPr>
          <w:p w14:paraId="64BCE9A2" w14:textId="77777777" w:rsidR="00BE47DB" w:rsidRDefault="00BE47DB" w:rsidP="00FE0EC5">
            <w:pPr>
              <w:jc w:val="center"/>
              <w:rPr>
                <w:rFonts w:ascii="宋体" w:hAnsi="宋体"/>
                <w:sz w:val="24"/>
              </w:rPr>
            </w:pPr>
          </w:p>
        </w:tc>
        <w:tc>
          <w:tcPr>
            <w:tcW w:w="1398" w:type="dxa"/>
            <w:vAlign w:val="center"/>
          </w:tcPr>
          <w:p w14:paraId="3E5BE6A9" w14:textId="77777777" w:rsidR="00BE47DB" w:rsidRDefault="00BE47DB" w:rsidP="00FE0EC5">
            <w:pPr>
              <w:jc w:val="center"/>
              <w:rPr>
                <w:rFonts w:ascii="宋体" w:hAnsi="宋体"/>
                <w:sz w:val="24"/>
              </w:rPr>
            </w:pPr>
          </w:p>
        </w:tc>
        <w:tc>
          <w:tcPr>
            <w:tcW w:w="1399" w:type="dxa"/>
            <w:vAlign w:val="center"/>
          </w:tcPr>
          <w:p w14:paraId="66ACB011" w14:textId="77777777" w:rsidR="00BE47DB" w:rsidRDefault="00BE47DB" w:rsidP="00FE0EC5">
            <w:pPr>
              <w:jc w:val="center"/>
              <w:rPr>
                <w:rFonts w:ascii="宋体" w:hAnsi="宋体"/>
                <w:sz w:val="24"/>
              </w:rPr>
            </w:pPr>
          </w:p>
        </w:tc>
      </w:tr>
      <w:tr w:rsidR="00BE47DB" w14:paraId="4DE34D29" w14:textId="77777777" w:rsidTr="00FE0EC5">
        <w:trPr>
          <w:trHeight w:val="978"/>
          <w:jc w:val="center"/>
        </w:trPr>
        <w:tc>
          <w:tcPr>
            <w:tcW w:w="887" w:type="dxa"/>
            <w:vMerge/>
            <w:vAlign w:val="center"/>
          </w:tcPr>
          <w:p w14:paraId="28773947" w14:textId="77777777" w:rsidR="00BE47DB" w:rsidRDefault="00BE47DB" w:rsidP="00FE0EC5">
            <w:pPr>
              <w:jc w:val="center"/>
              <w:rPr>
                <w:rFonts w:ascii="宋体" w:hAnsi="宋体"/>
                <w:szCs w:val="21"/>
              </w:rPr>
            </w:pPr>
          </w:p>
        </w:tc>
        <w:tc>
          <w:tcPr>
            <w:tcW w:w="1775" w:type="dxa"/>
            <w:vAlign w:val="center"/>
          </w:tcPr>
          <w:p w14:paraId="00DD1590" w14:textId="77777777" w:rsidR="00BE47DB" w:rsidRDefault="00BE47DB" w:rsidP="00FE0EC5">
            <w:pPr>
              <w:jc w:val="center"/>
              <w:rPr>
                <w:rFonts w:ascii="宋体" w:hAnsi="宋体"/>
                <w:szCs w:val="21"/>
              </w:rPr>
            </w:pPr>
          </w:p>
        </w:tc>
        <w:tc>
          <w:tcPr>
            <w:tcW w:w="1583" w:type="dxa"/>
            <w:vAlign w:val="center"/>
          </w:tcPr>
          <w:p w14:paraId="3C90F4B4" w14:textId="77777777" w:rsidR="00BE47DB" w:rsidRDefault="00BE47DB" w:rsidP="00FE0EC5">
            <w:pPr>
              <w:jc w:val="center"/>
              <w:rPr>
                <w:rFonts w:ascii="宋体" w:hAnsi="宋体"/>
                <w:sz w:val="24"/>
              </w:rPr>
            </w:pPr>
          </w:p>
        </w:tc>
        <w:tc>
          <w:tcPr>
            <w:tcW w:w="1213" w:type="dxa"/>
            <w:vAlign w:val="center"/>
          </w:tcPr>
          <w:p w14:paraId="20086A7F" w14:textId="77777777" w:rsidR="00BE47DB" w:rsidRDefault="00BE47DB" w:rsidP="00FE0EC5">
            <w:pPr>
              <w:jc w:val="center"/>
              <w:rPr>
                <w:rFonts w:ascii="宋体" w:hAnsi="宋体"/>
                <w:sz w:val="24"/>
              </w:rPr>
            </w:pPr>
          </w:p>
        </w:tc>
        <w:tc>
          <w:tcPr>
            <w:tcW w:w="1398" w:type="dxa"/>
            <w:vAlign w:val="center"/>
          </w:tcPr>
          <w:p w14:paraId="7DEA458D" w14:textId="77777777" w:rsidR="00BE47DB" w:rsidRDefault="00BE47DB" w:rsidP="00FE0EC5">
            <w:pPr>
              <w:jc w:val="center"/>
              <w:rPr>
                <w:rFonts w:ascii="宋体" w:hAnsi="宋体"/>
                <w:sz w:val="24"/>
              </w:rPr>
            </w:pPr>
          </w:p>
        </w:tc>
        <w:tc>
          <w:tcPr>
            <w:tcW w:w="1398" w:type="dxa"/>
            <w:vAlign w:val="center"/>
          </w:tcPr>
          <w:p w14:paraId="1F7B3400" w14:textId="77777777" w:rsidR="00BE47DB" w:rsidRDefault="00BE47DB" w:rsidP="00FE0EC5">
            <w:pPr>
              <w:jc w:val="center"/>
              <w:rPr>
                <w:rFonts w:ascii="宋体" w:hAnsi="宋体"/>
                <w:sz w:val="24"/>
              </w:rPr>
            </w:pPr>
          </w:p>
        </w:tc>
        <w:tc>
          <w:tcPr>
            <w:tcW w:w="1399" w:type="dxa"/>
            <w:vAlign w:val="center"/>
          </w:tcPr>
          <w:p w14:paraId="5486AE8D" w14:textId="77777777" w:rsidR="00BE47DB" w:rsidRDefault="00BE47DB" w:rsidP="00FE0EC5">
            <w:pPr>
              <w:jc w:val="center"/>
              <w:rPr>
                <w:rFonts w:ascii="宋体" w:hAnsi="宋体"/>
                <w:sz w:val="24"/>
              </w:rPr>
            </w:pPr>
          </w:p>
        </w:tc>
      </w:tr>
      <w:tr w:rsidR="00BE47DB" w14:paraId="383D2790" w14:textId="77777777" w:rsidTr="00FE0EC5">
        <w:trPr>
          <w:trHeight w:val="978"/>
          <w:jc w:val="center"/>
        </w:trPr>
        <w:tc>
          <w:tcPr>
            <w:tcW w:w="887" w:type="dxa"/>
            <w:vMerge/>
            <w:vAlign w:val="center"/>
          </w:tcPr>
          <w:p w14:paraId="2413F3FD" w14:textId="77777777" w:rsidR="00BE47DB" w:rsidRDefault="00BE47DB" w:rsidP="00FE0EC5">
            <w:pPr>
              <w:jc w:val="center"/>
              <w:rPr>
                <w:rFonts w:ascii="宋体" w:hAnsi="宋体"/>
                <w:szCs w:val="21"/>
              </w:rPr>
            </w:pPr>
          </w:p>
        </w:tc>
        <w:tc>
          <w:tcPr>
            <w:tcW w:w="1775" w:type="dxa"/>
            <w:vAlign w:val="center"/>
          </w:tcPr>
          <w:p w14:paraId="2C83FF70" w14:textId="77777777" w:rsidR="00BE47DB" w:rsidRDefault="00BE47DB" w:rsidP="00FE0EC5">
            <w:pPr>
              <w:jc w:val="center"/>
              <w:rPr>
                <w:rFonts w:ascii="宋体" w:hAnsi="宋体"/>
                <w:szCs w:val="21"/>
              </w:rPr>
            </w:pPr>
          </w:p>
        </w:tc>
        <w:tc>
          <w:tcPr>
            <w:tcW w:w="1583" w:type="dxa"/>
            <w:vAlign w:val="center"/>
          </w:tcPr>
          <w:p w14:paraId="5EEB2CF3" w14:textId="77777777" w:rsidR="00BE47DB" w:rsidRDefault="00BE47DB" w:rsidP="00FE0EC5">
            <w:pPr>
              <w:jc w:val="center"/>
              <w:rPr>
                <w:rFonts w:ascii="宋体" w:hAnsi="宋体"/>
                <w:sz w:val="24"/>
              </w:rPr>
            </w:pPr>
          </w:p>
        </w:tc>
        <w:tc>
          <w:tcPr>
            <w:tcW w:w="1213" w:type="dxa"/>
            <w:vAlign w:val="center"/>
          </w:tcPr>
          <w:p w14:paraId="7F284821" w14:textId="77777777" w:rsidR="00BE47DB" w:rsidRDefault="00BE47DB" w:rsidP="00FE0EC5">
            <w:pPr>
              <w:jc w:val="center"/>
              <w:rPr>
                <w:rFonts w:ascii="宋体" w:hAnsi="宋体"/>
                <w:sz w:val="24"/>
              </w:rPr>
            </w:pPr>
          </w:p>
        </w:tc>
        <w:tc>
          <w:tcPr>
            <w:tcW w:w="1398" w:type="dxa"/>
            <w:vAlign w:val="center"/>
          </w:tcPr>
          <w:p w14:paraId="476422BB" w14:textId="77777777" w:rsidR="00BE47DB" w:rsidRDefault="00BE47DB" w:rsidP="00FE0EC5">
            <w:pPr>
              <w:jc w:val="center"/>
              <w:rPr>
                <w:rFonts w:ascii="宋体" w:hAnsi="宋体"/>
                <w:sz w:val="24"/>
              </w:rPr>
            </w:pPr>
          </w:p>
        </w:tc>
        <w:tc>
          <w:tcPr>
            <w:tcW w:w="1398" w:type="dxa"/>
            <w:vAlign w:val="center"/>
          </w:tcPr>
          <w:p w14:paraId="67954CCD" w14:textId="77777777" w:rsidR="00BE47DB" w:rsidRDefault="00BE47DB" w:rsidP="00FE0EC5">
            <w:pPr>
              <w:jc w:val="center"/>
              <w:rPr>
                <w:rFonts w:ascii="宋体" w:hAnsi="宋体"/>
                <w:sz w:val="24"/>
              </w:rPr>
            </w:pPr>
          </w:p>
        </w:tc>
        <w:tc>
          <w:tcPr>
            <w:tcW w:w="1399" w:type="dxa"/>
            <w:vAlign w:val="center"/>
          </w:tcPr>
          <w:p w14:paraId="65B051C0" w14:textId="77777777" w:rsidR="00BE47DB" w:rsidRDefault="00BE47DB" w:rsidP="00FE0EC5">
            <w:pPr>
              <w:jc w:val="center"/>
              <w:rPr>
                <w:rFonts w:ascii="宋体" w:hAnsi="宋体"/>
                <w:sz w:val="24"/>
              </w:rPr>
            </w:pPr>
          </w:p>
        </w:tc>
      </w:tr>
    </w:tbl>
    <w:p w14:paraId="1D239FF9" w14:textId="77777777" w:rsidR="00BE47DB" w:rsidRDefault="00BE47DB" w:rsidP="00BE47DB">
      <w:pPr>
        <w:jc w:val="center"/>
        <w:outlineLvl w:val="0"/>
        <w:rPr>
          <w:rFonts w:ascii="宋体" w:hAnsi="宋体"/>
          <w:b/>
          <w:sz w:val="36"/>
          <w:szCs w:val="36"/>
        </w:rPr>
        <w:sectPr w:rsidR="00BE47DB" w:rsidSect="00BE47DB">
          <w:pgSz w:w="11906" w:h="16838"/>
          <w:pgMar w:top="1440" w:right="1191" w:bottom="1440" w:left="1588" w:header="851" w:footer="737" w:gutter="0"/>
          <w:paperSrc w:first="7" w:other="7"/>
          <w:cols w:space="720"/>
          <w:docGrid w:linePitch="312"/>
        </w:sectPr>
      </w:pPr>
    </w:p>
    <w:p w14:paraId="7ABCD311" w14:textId="77777777" w:rsidR="004A118C" w:rsidRPr="00A54B8F" w:rsidRDefault="002810E3" w:rsidP="00A54B8F">
      <w:pPr>
        <w:pStyle w:val="12"/>
        <w:spacing w:before="0" w:after="0" w:line="460" w:lineRule="exact"/>
        <w:ind w:left="2" w:firstLineChars="466" w:firstLine="1310"/>
        <w:outlineLvl w:val="0"/>
        <w:rPr>
          <w:bCs w:val="0"/>
        </w:rPr>
      </w:pPr>
      <w:bookmarkStart w:id="199" w:name="_Toc391046390"/>
      <w:r w:rsidRPr="00A54B8F">
        <w:rPr>
          <w:rFonts w:hint="eastAsia"/>
          <w:bCs w:val="0"/>
        </w:rPr>
        <w:lastRenderedPageBreak/>
        <w:t>表</w:t>
      </w:r>
      <w:r w:rsidR="004A118C" w:rsidRPr="00A54B8F">
        <w:rPr>
          <w:rFonts w:hint="eastAsia"/>
          <w:bCs w:val="0"/>
        </w:rPr>
        <w:t>8.6 个人防护用品台账</w:t>
      </w:r>
      <w:bookmarkEnd w:id="199"/>
    </w:p>
    <w:p w14:paraId="38FA3B8C" w14:textId="77777777" w:rsidR="004A118C" w:rsidRPr="000C48DE" w:rsidRDefault="004A118C" w:rsidP="004A118C">
      <w:pPr>
        <w:ind w:firstLineChars="490" w:firstLine="1377"/>
        <w:rPr>
          <w:rFonts w:ascii="Calibri" w:eastAsia="宋体" w:hAnsi="Calibri" w:cs="Times New Roman"/>
          <w:b/>
          <w:sz w:val="28"/>
          <w:szCs w:val="28"/>
        </w:rPr>
      </w:pPr>
      <w:r w:rsidRPr="000C48DE">
        <w:rPr>
          <w:rFonts w:ascii="Calibri" w:eastAsia="宋体" w:hAnsi="Calibri" w:cs="Times New Roman" w:hint="eastAsia"/>
          <w:b/>
          <w:sz w:val="28"/>
          <w:szCs w:val="28"/>
        </w:rPr>
        <w:t>姓名：</w:t>
      </w:r>
      <w:r w:rsidRPr="000C48DE">
        <w:rPr>
          <w:rFonts w:ascii="Calibri" w:eastAsia="宋体" w:hAnsi="Calibri" w:cs="Times New Roman" w:hint="eastAsia"/>
          <w:b/>
          <w:sz w:val="28"/>
          <w:szCs w:val="28"/>
        </w:rPr>
        <w:t xml:space="preserve">   </w:t>
      </w:r>
      <w:r>
        <w:rPr>
          <w:rFonts w:ascii="Calibri" w:eastAsia="宋体" w:hAnsi="Calibri" w:cs="Times New Roman" w:hint="eastAsia"/>
          <w:b/>
          <w:sz w:val="28"/>
          <w:szCs w:val="28"/>
        </w:rPr>
        <w:t xml:space="preserve">      </w:t>
      </w:r>
      <w:r w:rsidRPr="000C48DE">
        <w:rPr>
          <w:rFonts w:ascii="Calibri" w:eastAsia="宋体" w:hAnsi="Calibri" w:cs="Times New Roman" w:hint="eastAsia"/>
          <w:b/>
          <w:sz w:val="28"/>
          <w:szCs w:val="28"/>
        </w:rPr>
        <w:t xml:space="preserve">   </w:t>
      </w:r>
      <w:r w:rsidRPr="000C48DE">
        <w:rPr>
          <w:rFonts w:ascii="Calibri" w:eastAsia="宋体" w:hAnsi="Calibri" w:cs="Times New Roman" w:hint="eastAsia"/>
          <w:b/>
          <w:sz w:val="28"/>
          <w:szCs w:val="28"/>
        </w:rPr>
        <w:t>工号：</w:t>
      </w:r>
      <w:r w:rsidRPr="000C48DE">
        <w:rPr>
          <w:rFonts w:ascii="Calibri" w:eastAsia="宋体" w:hAnsi="Calibri" w:cs="Times New Roman" w:hint="eastAsia"/>
          <w:b/>
          <w:sz w:val="28"/>
          <w:szCs w:val="28"/>
        </w:rPr>
        <w:t xml:space="preserve">    </w:t>
      </w:r>
      <w:r>
        <w:rPr>
          <w:rFonts w:ascii="Calibri" w:eastAsia="宋体" w:hAnsi="Calibri" w:cs="Times New Roman" w:hint="eastAsia"/>
          <w:b/>
          <w:sz w:val="28"/>
          <w:szCs w:val="28"/>
        </w:rPr>
        <w:t xml:space="preserve">    </w:t>
      </w:r>
      <w:r w:rsidRPr="000C48DE">
        <w:rPr>
          <w:rFonts w:ascii="Calibri" w:eastAsia="宋体" w:hAnsi="Calibri" w:cs="Times New Roman" w:hint="eastAsia"/>
          <w:b/>
          <w:sz w:val="28"/>
          <w:szCs w:val="28"/>
        </w:rPr>
        <w:t xml:space="preserve">   </w:t>
      </w:r>
      <w:r w:rsidRPr="000C48DE">
        <w:rPr>
          <w:rFonts w:ascii="Calibri" w:eastAsia="宋体" w:hAnsi="Calibri" w:cs="Times New Roman" w:hint="eastAsia"/>
          <w:b/>
          <w:sz w:val="28"/>
          <w:szCs w:val="28"/>
        </w:rPr>
        <w:t>工种：</w:t>
      </w:r>
    </w:p>
    <w:tbl>
      <w:tblPr>
        <w:tblW w:w="417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157"/>
        <w:gridCol w:w="752"/>
        <w:gridCol w:w="791"/>
        <w:gridCol w:w="803"/>
        <w:gridCol w:w="806"/>
        <w:gridCol w:w="815"/>
        <w:gridCol w:w="861"/>
        <w:gridCol w:w="904"/>
        <w:gridCol w:w="865"/>
        <w:gridCol w:w="860"/>
        <w:gridCol w:w="865"/>
        <w:gridCol w:w="882"/>
        <w:gridCol w:w="860"/>
        <w:gridCol w:w="897"/>
      </w:tblGrid>
      <w:tr w:rsidR="004A118C" w:rsidRPr="00F36205" w14:paraId="35FFB86B" w14:textId="77777777">
        <w:trPr>
          <w:trHeight w:val="466"/>
          <w:jc w:val="center"/>
        </w:trPr>
        <w:tc>
          <w:tcPr>
            <w:tcW w:w="477" w:type="pct"/>
            <w:vMerge w:val="restart"/>
            <w:shd w:val="clear" w:color="auto" w:fill="auto"/>
            <w:vAlign w:val="center"/>
          </w:tcPr>
          <w:p w14:paraId="72CB33D0"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名称</w:t>
            </w:r>
          </w:p>
        </w:tc>
        <w:tc>
          <w:tcPr>
            <w:tcW w:w="310" w:type="pct"/>
            <w:vMerge w:val="restart"/>
            <w:shd w:val="clear" w:color="auto" w:fill="auto"/>
            <w:vAlign w:val="center"/>
          </w:tcPr>
          <w:p w14:paraId="788F971D"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发放周期</w:t>
            </w:r>
          </w:p>
        </w:tc>
        <w:tc>
          <w:tcPr>
            <w:tcW w:w="326" w:type="pct"/>
            <w:shd w:val="clear" w:color="auto" w:fill="auto"/>
            <w:vAlign w:val="center"/>
          </w:tcPr>
          <w:p w14:paraId="37A52ABF"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1月</w:t>
            </w:r>
          </w:p>
        </w:tc>
        <w:tc>
          <w:tcPr>
            <w:tcW w:w="331" w:type="pct"/>
            <w:shd w:val="clear" w:color="auto" w:fill="auto"/>
            <w:vAlign w:val="center"/>
          </w:tcPr>
          <w:p w14:paraId="5665BAED"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2月</w:t>
            </w:r>
          </w:p>
        </w:tc>
        <w:tc>
          <w:tcPr>
            <w:tcW w:w="332" w:type="pct"/>
            <w:shd w:val="clear" w:color="auto" w:fill="auto"/>
            <w:vAlign w:val="center"/>
          </w:tcPr>
          <w:p w14:paraId="17C0F243"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3月</w:t>
            </w:r>
          </w:p>
        </w:tc>
        <w:tc>
          <w:tcPr>
            <w:tcW w:w="336" w:type="pct"/>
            <w:shd w:val="clear" w:color="auto" w:fill="auto"/>
            <w:vAlign w:val="center"/>
          </w:tcPr>
          <w:p w14:paraId="601AB7D9"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4月</w:t>
            </w:r>
          </w:p>
        </w:tc>
        <w:tc>
          <w:tcPr>
            <w:tcW w:w="355" w:type="pct"/>
            <w:shd w:val="clear" w:color="auto" w:fill="auto"/>
            <w:vAlign w:val="center"/>
          </w:tcPr>
          <w:p w14:paraId="7C0BF2EB"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5月</w:t>
            </w:r>
          </w:p>
        </w:tc>
        <w:tc>
          <w:tcPr>
            <w:tcW w:w="373" w:type="pct"/>
            <w:shd w:val="clear" w:color="auto" w:fill="auto"/>
            <w:vAlign w:val="center"/>
          </w:tcPr>
          <w:p w14:paraId="71732192"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6月</w:t>
            </w:r>
          </w:p>
        </w:tc>
        <w:tc>
          <w:tcPr>
            <w:tcW w:w="357" w:type="pct"/>
            <w:shd w:val="clear" w:color="auto" w:fill="auto"/>
            <w:vAlign w:val="center"/>
          </w:tcPr>
          <w:p w14:paraId="68DBD626"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7月</w:t>
            </w:r>
          </w:p>
        </w:tc>
        <w:tc>
          <w:tcPr>
            <w:tcW w:w="355" w:type="pct"/>
            <w:shd w:val="clear" w:color="auto" w:fill="auto"/>
            <w:vAlign w:val="center"/>
          </w:tcPr>
          <w:p w14:paraId="54B3503D"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8月</w:t>
            </w:r>
          </w:p>
        </w:tc>
        <w:tc>
          <w:tcPr>
            <w:tcW w:w="357" w:type="pct"/>
            <w:shd w:val="clear" w:color="auto" w:fill="auto"/>
            <w:vAlign w:val="center"/>
          </w:tcPr>
          <w:p w14:paraId="7E1A053B"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9月</w:t>
            </w:r>
          </w:p>
        </w:tc>
        <w:tc>
          <w:tcPr>
            <w:tcW w:w="364" w:type="pct"/>
            <w:shd w:val="clear" w:color="auto" w:fill="auto"/>
            <w:vAlign w:val="center"/>
          </w:tcPr>
          <w:p w14:paraId="474796CE"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10月</w:t>
            </w:r>
          </w:p>
        </w:tc>
        <w:tc>
          <w:tcPr>
            <w:tcW w:w="355" w:type="pct"/>
            <w:shd w:val="clear" w:color="auto" w:fill="auto"/>
            <w:vAlign w:val="center"/>
          </w:tcPr>
          <w:p w14:paraId="207125BE"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11月</w:t>
            </w:r>
          </w:p>
        </w:tc>
        <w:tc>
          <w:tcPr>
            <w:tcW w:w="370" w:type="pct"/>
            <w:shd w:val="clear" w:color="auto" w:fill="auto"/>
            <w:vAlign w:val="center"/>
          </w:tcPr>
          <w:p w14:paraId="2FC1B9C0"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12月</w:t>
            </w:r>
          </w:p>
        </w:tc>
      </w:tr>
      <w:tr w:rsidR="004A118C" w:rsidRPr="00F36205" w14:paraId="7905AFF0" w14:textId="77777777">
        <w:trPr>
          <w:trHeight w:val="1379"/>
          <w:jc w:val="center"/>
        </w:trPr>
        <w:tc>
          <w:tcPr>
            <w:tcW w:w="477" w:type="pct"/>
            <w:vMerge/>
            <w:shd w:val="clear" w:color="auto" w:fill="auto"/>
            <w:vAlign w:val="center"/>
          </w:tcPr>
          <w:p w14:paraId="2E52A728" w14:textId="77777777" w:rsidR="004A118C" w:rsidRPr="00F36205" w:rsidRDefault="004A118C" w:rsidP="00FE0EC5">
            <w:pPr>
              <w:widowControl/>
              <w:jc w:val="center"/>
              <w:rPr>
                <w:rFonts w:ascii="宋体" w:eastAsia="宋体" w:hAnsi="宋体" w:cs="宋体"/>
                <w:b/>
                <w:bCs/>
                <w:kern w:val="0"/>
                <w:sz w:val="22"/>
              </w:rPr>
            </w:pPr>
          </w:p>
        </w:tc>
        <w:tc>
          <w:tcPr>
            <w:tcW w:w="310" w:type="pct"/>
            <w:vMerge/>
            <w:shd w:val="clear" w:color="auto" w:fill="auto"/>
            <w:vAlign w:val="center"/>
          </w:tcPr>
          <w:p w14:paraId="33E36B8B" w14:textId="77777777" w:rsidR="004A118C" w:rsidRPr="00F36205" w:rsidRDefault="004A118C" w:rsidP="00FE0EC5">
            <w:pPr>
              <w:widowControl/>
              <w:jc w:val="center"/>
              <w:rPr>
                <w:rFonts w:ascii="宋体" w:eastAsia="宋体" w:hAnsi="宋体" w:cs="宋体"/>
                <w:b/>
                <w:bCs/>
                <w:kern w:val="0"/>
                <w:sz w:val="22"/>
              </w:rPr>
            </w:pPr>
          </w:p>
        </w:tc>
        <w:tc>
          <w:tcPr>
            <w:tcW w:w="326" w:type="pct"/>
            <w:shd w:val="clear" w:color="auto" w:fill="auto"/>
            <w:vAlign w:val="center"/>
          </w:tcPr>
          <w:p w14:paraId="36A18E4F"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31" w:type="pct"/>
            <w:shd w:val="clear" w:color="auto" w:fill="auto"/>
            <w:vAlign w:val="center"/>
          </w:tcPr>
          <w:p w14:paraId="6EDD4C3B"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32" w:type="pct"/>
            <w:shd w:val="clear" w:color="auto" w:fill="auto"/>
            <w:vAlign w:val="center"/>
          </w:tcPr>
          <w:p w14:paraId="3AC263FA"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36" w:type="pct"/>
            <w:shd w:val="clear" w:color="auto" w:fill="auto"/>
            <w:vAlign w:val="center"/>
          </w:tcPr>
          <w:p w14:paraId="4E824111"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55" w:type="pct"/>
            <w:shd w:val="clear" w:color="auto" w:fill="auto"/>
            <w:vAlign w:val="center"/>
          </w:tcPr>
          <w:p w14:paraId="7606FB72"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73" w:type="pct"/>
            <w:shd w:val="clear" w:color="auto" w:fill="auto"/>
            <w:vAlign w:val="center"/>
          </w:tcPr>
          <w:p w14:paraId="04E92F31"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57" w:type="pct"/>
            <w:shd w:val="clear" w:color="auto" w:fill="auto"/>
            <w:vAlign w:val="center"/>
          </w:tcPr>
          <w:p w14:paraId="00C41823"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55" w:type="pct"/>
            <w:shd w:val="clear" w:color="auto" w:fill="auto"/>
            <w:vAlign w:val="center"/>
          </w:tcPr>
          <w:p w14:paraId="7DDEA611"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57" w:type="pct"/>
            <w:shd w:val="clear" w:color="auto" w:fill="auto"/>
            <w:vAlign w:val="center"/>
          </w:tcPr>
          <w:p w14:paraId="6195D296"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64" w:type="pct"/>
            <w:shd w:val="clear" w:color="auto" w:fill="auto"/>
            <w:vAlign w:val="center"/>
          </w:tcPr>
          <w:p w14:paraId="4BBCA5F9"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55" w:type="pct"/>
            <w:shd w:val="clear" w:color="auto" w:fill="auto"/>
            <w:vAlign w:val="center"/>
          </w:tcPr>
          <w:p w14:paraId="1F38275D"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70" w:type="pct"/>
            <w:shd w:val="clear" w:color="auto" w:fill="auto"/>
            <w:vAlign w:val="center"/>
          </w:tcPr>
          <w:p w14:paraId="484ACF76"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r>
      <w:tr w:rsidR="004A118C" w:rsidRPr="00F36205" w14:paraId="0072B3B3" w14:textId="77777777">
        <w:trPr>
          <w:trHeight w:val="461"/>
          <w:jc w:val="center"/>
        </w:trPr>
        <w:tc>
          <w:tcPr>
            <w:tcW w:w="477" w:type="pct"/>
            <w:shd w:val="clear" w:color="auto" w:fill="auto"/>
            <w:vAlign w:val="center"/>
          </w:tcPr>
          <w:p w14:paraId="6A3B94BA"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毛巾</w:t>
            </w:r>
            <w:r w:rsidRPr="00F36205">
              <w:rPr>
                <w:rFonts w:ascii="Calibri" w:eastAsia="宋体" w:hAnsi="Calibri" w:cs="Times New Roman"/>
                <w:kern w:val="0"/>
                <w:sz w:val="22"/>
              </w:rPr>
              <w:t xml:space="preserve"> </w:t>
            </w:r>
          </w:p>
        </w:tc>
        <w:tc>
          <w:tcPr>
            <w:tcW w:w="310" w:type="pct"/>
            <w:shd w:val="clear" w:color="auto" w:fill="auto"/>
            <w:vAlign w:val="center"/>
          </w:tcPr>
          <w:p w14:paraId="0AC59E3B"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5A53FE2C"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634AB56D"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441EEF76"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71D56C0A"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239EA43C"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180F5B28"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2028BA57"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558166E8"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6055C12C"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54E0AE98"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4A96CF7D"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16A2D930"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7FC3A6B3" w14:textId="77777777">
        <w:trPr>
          <w:trHeight w:val="467"/>
          <w:jc w:val="center"/>
        </w:trPr>
        <w:tc>
          <w:tcPr>
            <w:tcW w:w="477" w:type="pct"/>
            <w:shd w:val="clear" w:color="auto" w:fill="auto"/>
            <w:vAlign w:val="center"/>
          </w:tcPr>
          <w:p w14:paraId="4B64826A"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肥皂</w:t>
            </w:r>
          </w:p>
        </w:tc>
        <w:tc>
          <w:tcPr>
            <w:tcW w:w="310" w:type="pct"/>
            <w:shd w:val="clear" w:color="auto" w:fill="auto"/>
            <w:vAlign w:val="center"/>
          </w:tcPr>
          <w:p w14:paraId="69EBF2AD"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1BC9B7CF"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249D3553"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3E1382AD"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0D88F24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59C44A70"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5A689C0D"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7A37981A"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41D3278A"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5CA0A9FB"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1AA5DBA7"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67E8447F"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5498AA21"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0F3025ED" w14:textId="77777777">
        <w:trPr>
          <w:trHeight w:val="445"/>
          <w:jc w:val="center"/>
        </w:trPr>
        <w:tc>
          <w:tcPr>
            <w:tcW w:w="477" w:type="pct"/>
            <w:shd w:val="clear" w:color="auto" w:fill="auto"/>
            <w:vAlign w:val="center"/>
          </w:tcPr>
          <w:p w14:paraId="0FDF24C1"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香皂</w:t>
            </w:r>
          </w:p>
        </w:tc>
        <w:tc>
          <w:tcPr>
            <w:tcW w:w="310" w:type="pct"/>
            <w:shd w:val="clear" w:color="auto" w:fill="auto"/>
            <w:vAlign w:val="center"/>
          </w:tcPr>
          <w:p w14:paraId="7E91C02C"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388663CD"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16AF8737"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66E3175A"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3103D7C0"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7B78A47B"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5E4B0AAD"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7FE582C2"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22D64C9B"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1245A12A"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14448D58"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24EF2E94"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06DAB3CB"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36319F47" w14:textId="77777777">
        <w:trPr>
          <w:trHeight w:val="464"/>
          <w:jc w:val="center"/>
        </w:trPr>
        <w:tc>
          <w:tcPr>
            <w:tcW w:w="477" w:type="pct"/>
            <w:shd w:val="clear" w:color="auto" w:fill="auto"/>
            <w:vAlign w:val="center"/>
          </w:tcPr>
          <w:p w14:paraId="452BAAE5"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洗发液</w:t>
            </w:r>
          </w:p>
        </w:tc>
        <w:tc>
          <w:tcPr>
            <w:tcW w:w="310" w:type="pct"/>
            <w:shd w:val="clear" w:color="auto" w:fill="auto"/>
            <w:vAlign w:val="center"/>
          </w:tcPr>
          <w:p w14:paraId="3747FD11"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5FC441E7"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072114C3"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1B262827"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21DF1332"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05F03365"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6AF04F14"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2016A49C"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1FB5AF58"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18147F10"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655B5636"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7C0747C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3E5AA325"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33EF409A" w14:textId="77777777">
        <w:trPr>
          <w:trHeight w:val="456"/>
          <w:jc w:val="center"/>
        </w:trPr>
        <w:tc>
          <w:tcPr>
            <w:tcW w:w="477" w:type="pct"/>
            <w:shd w:val="clear" w:color="auto" w:fill="auto"/>
            <w:vAlign w:val="center"/>
          </w:tcPr>
          <w:p w14:paraId="28B842A8"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安全帽</w:t>
            </w:r>
          </w:p>
        </w:tc>
        <w:tc>
          <w:tcPr>
            <w:tcW w:w="310" w:type="pct"/>
            <w:shd w:val="clear" w:color="auto" w:fill="auto"/>
            <w:vAlign w:val="center"/>
          </w:tcPr>
          <w:p w14:paraId="3FE1F508"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5A82111E"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4AD7843D"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48F8F7EB"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124BD175"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01AF3C3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3AA6B59F"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289256DA"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111ABB9F"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499C6EBF"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115160C5"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79FA0EB3"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0912DE85"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649E0E4B" w14:textId="77777777">
        <w:trPr>
          <w:trHeight w:val="540"/>
          <w:jc w:val="center"/>
        </w:trPr>
        <w:tc>
          <w:tcPr>
            <w:tcW w:w="477" w:type="pct"/>
            <w:shd w:val="clear" w:color="auto" w:fill="auto"/>
            <w:vAlign w:val="center"/>
          </w:tcPr>
          <w:p w14:paraId="7C8E14D4"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工作帽、女工帽</w:t>
            </w:r>
          </w:p>
        </w:tc>
        <w:tc>
          <w:tcPr>
            <w:tcW w:w="310" w:type="pct"/>
            <w:shd w:val="clear" w:color="auto" w:fill="auto"/>
            <w:vAlign w:val="center"/>
          </w:tcPr>
          <w:p w14:paraId="71C214C1"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3DA3272D"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3722B4F3"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4984B2AE"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02C7A657"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40450503"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32DE20C8"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0E9C573A"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1ECAF2E3"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6AD4A563"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7AD9A645"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0ACCA712"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683216B5"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4AE79DCD" w14:textId="77777777">
        <w:trPr>
          <w:trHeight w:val="442"/>
          <w:jc w:val="center"/>
        </w:trPr>
        <w:tc>
          <w:tcPr>
            <w:tcW w:w="477" w:type="pct"/>
            <w:shd w:val="clear" w:color="auto" w:fill="auto"/>
            <w:vAlign w:val="center"/>
          </w:tcPr>
          <w:p w14:paraId="1E974CB5"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胶灯带 </w:t>
            </w:r>
          </w:p>
        </w:tc>
        <w:tc>
          <w:tcPr>
            <w:tcW w:w="310" w:type="pct"/>
            <w:shd w:val="clear" w:color="auto" w:fill="auto"/>
            <w:vAlign w:val="center"/>
          </w:tcPr>
          <w:p w14:paraId="2D668017"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504CBF02"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2B488299"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17C6FD61"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47F324E4"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55DB1093"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5017B7C2"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38F17DF2"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2379790B"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06256375"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6365256A"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3A595044"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0F6904B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4B01A302" w14:textId="77777777">
        <w:trPr>
          <w:trHeight w:val="431"/>
          <w:jc w:val="center"/>
        </w:trPr>
        <w:tc>
          <w:tcPr>
            <w:tcW w:w="477" w:type="pct"/>
            <w:shd w:val="clear" w:color="auto" w:fill="auto"/>
            <w:vAlign w:val="center"/>
          </w:tcPr>
          <w:p w14:paraId="329DA4D4"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草帽 </w:t>
            </w:r>
          </w:p>
        </w:tc>
        <w:tc>
          <w:tcPr>
            <w:tcW w:w="310" w:type="pct"/>
            <w:shd w:val="clear" w:color="auto" w:fill="auto"/>
            <w:vAlign w:val="center"/>
          </w:tcPr>
          <w:p w14:paraId="64C92D4F"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14DC16CE"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5A638DEA"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384822E0"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426EAF2F"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2B4386AD"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58926434"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031AF211"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3BC51B1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13AE166F"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189F6436"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35D434D3"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28FB47E3"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79A8065D" w14:textId="77777777">
        <w:trPr>
          <w:trHeight w:val="592"/>
          <w:jc w:val="center"/>
        </w:trPr>
        <w:tc>
          <w:tcPr>
            <w:tcW w:w="477" w:type="pct"/>
            <w:shd w:val="clear" w:color="auto" w:fill="auto"/>
            <w:vAlign w:val="center"/>
          </w:tcPr>
          <w:p w14:paraId="18D771E0"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布口罩 </w:t>
            </w:r>
          </w:p>
        </w:tc>
        <w:tc>
          <w:tcPr>
            <w:tcW w:w="310" w:type="pct"/>
            <w:shd w:val="clear" w:color="auto" w:fill="auto"/>
            <w:vAlign w:val="center"/>
          </w:tcPr>
          <w:p w14:paraId="1C38524E"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37BA2918"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7BC73E61"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25B10614"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1342E40B"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08332502"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2D1F7B3F"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2BC7D83C"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2CBF400D"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40090CC9"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363C6199"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4578F79C"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4CBFEB05"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19F30FDC" w14:textId="77777777">
        <w:trPr>
          <w:trHeight w:val="458"/>
          <w:jc w:val="center"/>
        </w:trPr>
        <w:tc>
          <w:tcPr>
            <w:tcW w:w="477" w:type="pct"/>
            <w:shd w:val="clear" w:color="auto" w:fill="auto"/>
            <w:vAlign w:val="center"/>
          </w:tcPr>
          <w:p w14:paraId="3E091F09"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防尘口罩</w:t>
            </w:r>
          </w:p>
        </w:tc>
        <w:tc>
          <w:tcPr>
            <w:tcW w:w="310" w:type="pct"/>
            <w:shd w:val="clear" w:color="auto" w:fill="auto"/>
            <w:vAlign w:val="center"/>
          </w:tcPr>
          <w:p w14:paraId="7EF882D8"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1EC08BDC"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5BC24645"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470EAC9E"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1901044A"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570E4B05"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5A60EB3D"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532D56A1"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0D6145AB"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67BA692A"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75616B5D"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3560B956"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5AB2D71B"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376C3075" w14:textId="77777777">
        <w:trPr>
          <w:trHeight w:val="464"/>
          <w:jc w:val="center"/>
        </w:trPr>
        <w:tc>
          <w:tcPr>
            <w:tcW w:w="477" w:type="pct"/>
            <w:shd w:val="clear" w:color="auto" w:fill="auto"/>
            <w:vAlign w:val="center"/>
          </w:tcPr>
          <w:p w14:paraId="1CB437BA"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口罩滤布 </w:t>
            </w:r>
          </w:p>
        </w:tc>
        <w:tc>
          <w:tcPr>
            <w:tcW w:w="310" w:type="pct"/>
            <w:shd w:val="clear" w:color="auto" w:fill="auto"/>
            <w:vAlign w:val="center"/>
          </w:tcPr>
          <w:p w14:paraId="48CA9504"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1EC38802"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4E456820"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57B884B1"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5CC757CF"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66809469"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6DCA75C8"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0B155A3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4D33B53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53BCF89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139AB139"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308D99CC"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4351E287"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1C60B622" w14:textId="77777777">
        <w:trPr>
          <w:trHeight w:val="612"/>
          <w:jc w:val="center"/>
        </w:trPr>
        <w:tc>
          <w:tcPr>
            <w:tcW w:w="477" w:type="pct"/>
            <w:shd w:val="clear" w:color="auto" w:fill="auto"/>
            <w:vAlign w:val="center"/>
          </w:tcPr>
          <w:p w14:paraId="4C8BC30F"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口罩滤纸 </w:t>
            </w:r>
          </w:p>
        </w:tc>
        <w:tc>
          <w:tcPr>
            <w:tcW w:w="310" w:type="pct"/>
            <w:shd w:val="clear" w:color="auto" w:fill="auto"/>
            <w:vAlign w:val="center"/>
          </w:tcPr>
          <w:p w14:paraId="28C6E606"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71734A45"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6EF52DF4"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4EF0D144"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0798FFA3"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1393D334"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291A3434"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6D517F36"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6A8A3007"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52616EA8"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7EDF155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4F43BE65"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74EBFD48"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58E1F856" w14:textId="77777777">
        <w:trPr>
          <w:trHeight w:val="810"/>
          <w:jc w:val="center"/>
        </w:trPr>
        <w:tc>
          <w:tcPr>
            <w:tcW w:w="477" w:type="pct"/>
            <w:shd w:val="clear" w:color="auto" w:fill="auto"/>
            <w:vAlign w:val="center"/>
          </w:tcPr>
          <w:p w14:paraId="4537FD4F"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lastRenderedPageBreak/>
              <w:t>防冲击眼镜、眼罩和面罩</w:t>
            </w:r>
          </w:p>
        </w:tc>
        <w:tc>
          <w:tcPr>
            <w:tcW w:w="310" w:type="pct"/>
            <w:shd w:val="clear" w:color="auto" w:fill="auto"/>
            <w:vAlign w:val="center"/>
          </w:tcPr>
          <w:p w14:paraId="0FFD9A11"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0F0C33E7"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622FE175"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61E93CB7"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4BCB11F2"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487C461B"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629A67CD"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588D1630"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37990CCD"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058CD464"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06BCB17C"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0FF19B85"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42E7FD01"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52E6CD11" w14:textId="77777777">
        <w:trPr>
          <w:trHeight w:val="810"/>
          <w:jc w:val="center"/>
        </w:trPr>
        <w:tc>
          <w:tcPr>
            <w:tcW w:w="477" w:type="pct"/>
            <w:vMerge w:val="restart"/>
            <w:shd w:val="clear" w:color="auto" w:fill="auto"/>
            <w:vAlign w:val="center"/>
          </w:tcPr>
          <w:p w14:paraId="7000E770" w14:textId="77777777" w:rsidR="004A118C" w:rsidRPr="00541626" w:rsidRDefault="004A118C" w:rsidP="00FE0EC5">
            <w:pPr>
              <w:widowControl/>
              <w:jc w:val="center"/>
              <w:rPr>
                <w:rFonts w:ascii="宋体" w:eastAsia="宋体" w:hAnsi="宋体" w:cs="宋体"/>
                <w:b/>
                <w:kern w:val="0"/>
                <w:sz w:val="22"/>
              </w:rPr>
            </w:pPr>
            <w:r w:rsidRPr="00541626">
              <w:rPr>
                <w:rFonts w:ascii="宋体" w:eastAsia="宋体" w:hAnsi="宋体" w:cs="宋体" w:hint="eastAsia"/>
                <w:b/>
                <w:kern w:val="0"/>
                <w:sz w:val="22"/>
              </w:rPr>
              <w:t>名称</w:t>
            </w:r>
          </w:p>
        </w:tc>
        <w:tc>
          <w:tcPr>
            <w:tcW w:w="310" w:type="pct"/>
            <w:vMerge w:val="restart"/>
            <w:shd w:val="clear" w:color="auto" w:fill="auto"/>
            <w:vAlign w:val="center"/>
          </w:tcPr>
          <w:p w14:paraId="6DBB989D" w14:textId="77777777" w:rsidR="004A118C" w:rsidRPr="00541626" w:rsidRDefault="004A118C" w:rsidP="00FE0EC5">
            <w:pPr>
              <w:widowControl/>
              <w:jc w:val="center"/>
              <w:rPr>
                <w:rFonts w:ascii="宋体" w:eastAsia="宋体" w:hAnsi="宋体" w:cs="宋体"/>
                <w:b/>
                <w:kern w:val="0"/>
                <w:sz w:val="22"/>
              </w:rPr>
            </w:pPr>
            <w:r w:rsidRPr="00541626">
              <w:rPr>
                <w:rFonts w:ascii="宋体" w:eastAsia="宋体" w:hAnsi="宋体" w:cs="宋体" w:hint="eastAsia"/>
                <w:b/>
                <w:kern w:val="0"/>
                <w:sz w:val="22"/>
              </w:rPr>
              <w:t>发放周期</w:t>
            </w:r>
          </w:p>
        </w:tc>
        <w:tc>
          <w:tcPr>
            <w:tcW w:w="326" w:type="pct"/>
            <w:shd w:val="clear" w:color="auto" w:fill="auto"/>
            <w:vAlign w:val="center"/>
          </w:tcPr>
          <w:p w14:paraId="50DAB2A6"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1月</w:t>
            </w:r>
          </w:p>
        </w:tc>
        <w:tc>
          <w:tcPr>
            <w:tcW w:w="331" w:type="pct"/>
            <w:shd w:val="clear" w:color="auto" w:fill="auto"/>
            <w:vAlign w:val="center"/>
          </w:tcPr>
          <w:p w14:paraId="71046EA2"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2月</w:t>
            </w:r>
          </w:p>
        </w:tc>
        <w:tc>
          <w:tcPr>
            <w:tcW w:w="332" w:type="pct"/>
            <w:shd w:val="clear" w:color="auto" w:fill="auto"/>
            <w:vAlign w:val="center"/>
          </w:tcPr>
          <w:p w14:paraId="52151F02"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3月</w:t>
            </w:r>
          </w:p>
        </w:tc>
        <w:tc>
          <w:tcPr>
            <w:tcW w:w="336" w:type="pct"/>
            <w:shd w:val="clear" w:color="auto" w:fill="auto"/>
            <w:noWrap/>
            <w:vAlign w:val="center"/>
          </w:tcPr>
          <w:p w14:paraId="0F5367C5"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4月</w:t>
            </w:r>
          </w:p>
        </w:tc>
        <w:tc>
          <w:tcPr>
            <w:tcW w:w="355" w:type="pct"/>
            <w:shd w:val="clear" w:color="auto" w:fill="auto"/>
            <w:noWrap/>
            <w:vAlign w:val="center"/>
          </w:tcPr>
          <w:p w14:paraId="0DC0B474"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5月</w:t>
            </w:r>
          </w:p>
        </w:tc>
        <w:tc>
          <w:tcPr>
            <w:tcW w:w="373" w:type="pct"/>
            <w:shd w:val="clear" w:color="auto" w:fill="auto"/>
            <w:noWrap/>
            <w:vAlign w:val="center"/>
          </w:tcPr>
          <w:p w14:paraId="34D78F59"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6月</w:t>
            </w:r>
          </w:p>
        </w:tc>
        <w:tc>
          <w:tcPr>
            <w:tcW w:w="357" w:type="pct"/>
            <w:shd w:val="clear" w:color="auto" w:fill="auto"/>
            <w:noWrap/>
            <w:vAlign w:val="center"/>
          </w:tcPr>
          <w:p w14:paraId="4CA30E91"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7月</w:t>
            </w:r>
          </w:p>
        </w:tc>
        <w:tc>
          <w:tcPr>
            <w:tcW w:w="355" w:type="pct"/>
            <w:shd w:val="clear" w:color="auto" w:fill="auto"/>
            <w:noWrap/>
            <w:vAlign w:val="center"/>
          </w:tcPr>
          <w:p w14:paraId="2672A439"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8月</w:t>
            </w:r>
          </w:p>
        </w:tc>
        <w:tc>
          <w:tcPr>
            <w:tcW w:w="357" w:type="pct"/>
            <w:shd w:val="clear" w:color="auto" w:fill="auto"/>
            <w:noWrap/>
            <w:vAlign w:val="center"/>
          </w:tcPr>
          <w:p w14:paraId="1712E67E"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9月</w:t>
            </w:r>
          </w:p>
        </w:tc>
        <w:tc>
          <w:tcPr>
            <w:tcW w:w="364" w:type="pct"/>
            <w:shd w:val="clear" w:color="auto" w:fill="auto"/>
            <w:noWrap/>
            <w:vAlign w:val="center"/>
          </w:tcPr>
          <w:p w14:paraId="4B2123B3"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10月</w:t>
            </w:r>
          </w:p>
        </w:tc>
        <w:tc>
          <w:tcPr>
            <w:tcW w:w="355" w:type="pct"/>
            <w:shd w:val="clear" w:color="auto" w:fill="auto"/>
            <w:noWrap/>
            <w:vAlign w:val="center"/>
          </w:tcPr>
          <w:p w14:paraId="51635F25"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11月</w:t>
            </w:r>
          </w:p>
        </w:tc>
        <w:tc>
          <w:tcPr>
            <w:tcW w:w="370" w:type="pct"/>
            <w:shd w:val="clear" w:color="auto" w:fill="auto"/>
            <w:noWrap/>
            <w:vAlign w:val="center"/>
          </w:tcPr>
          <w:p w14:paraId="6C45F577"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12月</w:t>
            </w:r>
          </w:p>
        </w:tc>
      </w:tr>
      <w:tr w:rsidR="004A118C" w:rsidRPr="00F36205" w14:paraId="4C725B13" w14:textId="77777777">
        <w:trPr>
          <w:trHeight w:val="810"/>
          <w:jc w:val="center"/>
        </w:trPr>
        <w:tc>
          <w:tcPr>
            <w:tcW w:w="477" w:type="pct"/>
            <w:vMerge/>
            <w:shd w:val="clear" w:color="auto" w:fill="auto"/>
            <w:vAlign w:val="center"/>
          </w:tcPr>
          <w:p w14:paraId="7B55E24F" w14:textId="77777777" w:rsidR="004A118C" w:rsidRPr="00F36205" w:rsidRDefault="004A118C" w:rsidP="00FE0EC5">
            <w:pPr>
              <w:widowControl/>
              <w:jc w:val="center"/>
              <w:rPr>
                <w:rFonts w:ascii="宋体" w:eastAsia="宋体" w:hAnsi="宋体" w:cs="宋体"/>
                <w:kern w:val="0"/>
                <w:sz w:val="22"/>
              </w:rPr>
            </w:pPr>
          </w:p>
        </w:tc>
        <w:tc>
          <w:tcPr>
            <w:tcW w:w="310" w:type="pct"/>
            <w:vMerge/>
            <w:shd w:val="clear" w:color="auto" w:fill="auto"/>
            <w:vAlign w:val="center"/>
          </w:tcPr>
          <w:p w14:paraId="28D7E870" w14:textId="77777777" w:rsidR="004A118C" w:rsidRPr="00F36205" w:rsidRDefault="004A118C" w:rsidP="00FE0EC5">
            <w:pPr>
              <w:widowControl/>
              <w:jc w:val="center"/>
              <w:rPr>
                <w:rFonts w:ascii="宋体" w:eastAsia="宋体" w:hAnsi="宋体" w:cs="宋体"/>
                <w:kern w:val="0"/>
                <w:sz w:val="22"/>
              </w:rPr>
            </w:pPr>
          </w:p>
        </w:tc>
        <w:tc>
          <w:tcPr>
            <w:tcW w:w="326" w:type="pct"/>
            <w:shd w:val="clear" w:color="auto" w:fill="auto"/>
            <w:vAlign w:val="center"/>
          </w:tcPr>
          <w:p w14:paraId="7DFCCE5A"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31" w:type="pct"/>
            <w:shd w:val="clear" w:color="auto" w:fill="auto"/>
            <w:vAlign w:val="center"/>
          </w:tcPr>
          <w:p w14:paraId="66853F57"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32" w:type="pct"/>
            <w:shd w:val="clear" w:color="auto" w:fill="auto"/>
            <w:vAlign w:val="center"/>
          </w:tcPr>
          <w:p w14:paraId="20DBD522"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36" w:type="pct"/>
            <w:shd w:val="clear" w:color="auto" w:fill="auto"/>
            <w:noWrap/>
            <w:vAlign w:val="center"/>
          </w:tcPr>
          <w:p w14:paraId="2C8C3BBD"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55" w:type="pct"/>
            <w:shd w:val="clear" w:color="auto" w:fill="auto"/>
            <w:noWrap/>
            <w:vAlign w:val="center"/>
          </w:tcPr>
          <w:p w14:paraId="1ADC98F4"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73" w:type="pct"/>
            <w:shd w:val="clear" w:color="auto" w:fill="auto"/>
            <w:noWrap/>
            <w:vAlign w:val="center"/>
          </w:tcPr>
          <w:p w14:paraId="1BE49392"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57" w:type="pct"/>
            <w:shd w:val="clear" w:color="auto" w:fill="auto"/>
            <w:noWrap/>
            <w:vAlign w:val="center"/>
          </w:tcPr>
          <w:p w14:paraId="2AFE1418"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55" w:type="pct"/>
            <w:shd w:val="clear" w:color="auto" w:fill="auto"/>
            <w:noWrap/>
            <w:vAlign w:val="center"/>
          </w:tcPr>
          <w:p w14:paraId="70559E34"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57" w:type="pct"/>
            <w:shd w:val="clear" w:color="auto" w:fill="auto"/>
            <w:noWrap/>
            <w:vAlign w:val="center"/>
          </w:tcPr>
          <w:p w14:paraId="1FA327A7"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64" w:type="pct"/>
            <w:shd w:val="clear" w:color="auto" w:fill="auto"/>
            <w:noWrap/>
            <w:vAlign w:val="center"/>
          </w:tcPr>
          <w:p w14:paraId="513507C3"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55" w:type="pct"/>
            <w:shd w:val="clear" w:color="auto" w:fill="auto"/>
            <w:noWrap/>
            <w:vAlign w:val="center"/>
          </w:tcPr>
          <w:p w14:paraId="7A77925D"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70" w:type="pct"/>
            <w:shd w:val="clear" w:color="auto" w:fill="auto"/>
            <w:noWrap/>
            <w:vAlign w:val="center"/>
          </w:tcPr>
          <w:p w14:paraId="5836E169"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r>
      <w:tr w:rsidR="004A118C" w:rsidRPr="00F36205" w14:paraId="6E859D4D" w14:textId="77777777">
        <w:trPr>
          <w:trHeight w:val="540"/>
          <w:jc w:val="center"/>
        </w:trPr>
        <w:tc>
          <w:tcPr>
            <w:tcW w:w="477" w:type="pct"/>
            <w:shd w:val="clear" w:color="auto" w:fill="auto"/>
            <w:vAlign w:val="center"/>
          </w:tcPr>
          <w:p w14:paraId="5A1CD140"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焊接护目镜、焊接面罩</w:t>
            </w:r>
          </w:p>
        </w:tc>
        <w:tc>
          <w:tcPr>
            <w:tcW w:w="310" w:type="pct"/>
            <w:shd w:val="clear" w:color="auto" w:fill="auto"/>
            <w:vAlign w:val="center"/>
          </w:tcPr>
          <w:p w14:paraId="1E946CED"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3F23906C"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52684E48"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06901233"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6016F389"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6B89B3C5"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1CC28714"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6DC4BD24"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2F98F4BB"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19F17E15"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607E9E6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7490C1A4"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7061AF0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4CB88D39" w14:textId="77777777">
        <w:trPr>
          <w:trHeight w:val="285"/>
          <w:jc w:val="center"/>
        </w:trPr>
        <w:tc>
          <w:tcPr>
            <w:tcW w:w="477" w:type="pct"/>
            <w:shd w:val="clear" w:color="auto" w:fill="auto"/>
            <w:vAlign w:val="center"/>
          </w:tcPr>
          <w:p w14:paraId="16F07E7F"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化学护目镜</w:t>
            </w:r>
          </w:p>
        </w:tc>
        <w:tc>
          <w:tcPr>
            <w:tcW w:w="310" w:type="pct"/>
            <w:shd w:val="clear" w:color="auto" w:fill="auto"/>
            <w:vAlign w:val="center"/>
          </w:tcPr>
          <w:p w14:paraId="23319ACA"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410C0A41"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05F23569"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37F7AFCC"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341FF6DB"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494E0FEB"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52C57479"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7C123872"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620C5C3B"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0F3B3627"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6D992D2A"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28668A89"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00DD815D"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16C46072" w14:textId="77777777">
        <w:trPr>
          <w:trHeight w:val="451"/>
          <w:jc w:val="center"/>
        </w:trPr>
        <w:tc>
          <w:tcPr>
            <w:tcW w:w="477" w:type="pct"/>
            <w:shd w:val="clear" w:color="auto" w:fill="auto"/>
            <w:vAlign w:val="center"/>
          </w:tcPr>
          <w:p w14:paraId="5F0EA5A3"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帆布手套</w:t>
            </w:r>
          </w:p>
        </w:tc>
        <w:tc>
          <w:tcPr>
            <w:tcW w:w="310" w:type="pct"/>
            <w:shd w:val="clear" w:color="auto" w:fill="auto"/>
            <w:vAlign w:val="center"/>
          </w:tcPr>
          <w:p w14:paraId="4FF55307"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117F1434"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5336CE81"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789D0CDE"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3C0390F7"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6FDD385B"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14C7F917"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56ABAEE9"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13620C65"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338239D0"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25F0A01B"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1B3AE07C"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3CC2C31F"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0B370B06" w14:textId="77777777">
        <w:trPr>
          <w:trHeight w:val="613"/>
          <w:jc w:val="center"/>
        </w:trPr>
        <w:tc>
          <w:tcPr>
            <w:tcW w:w="477" w:type="pct"/>
            <w:shd w:val="clear" w:color="auto" w:fill="auto"/>
            <w:vAlign w:val="center"/>
          </w:tcPr>
          <w:p w14:paraId="06B4A346"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线手套</w:t>
            </w:r>
          </w:p>
        </w:tc>
        <w:tc>
          <w:tcPr>
            <w:tcW w:w="310" w:type="pct"/>
            <w:shd w:val="clear" w:color="auto" w:fill="auto"/>
            <w:vAlign w:val="center"/>
          </w:tcPr>
          <w:p w14:paraId="5AE86E33"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21D87618"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083728D9"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4726D42A"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37A6261A"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7C107AEC"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1F48BAE1"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4436090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68062437"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4EA852C8"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2A7CA5B7"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0AEE15E8"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6ACB1023"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2AC464F4" w14:textId="77777777">
        <w:trPr>
          <w:trHeight w:val="451"/>
          <w:jc w:val="center"/>
        </w:trPr>
        <w:tc>
          <w:tcPr>
            <w:tcW w:w="477" w:type="pct"/>
            <w:shd w:val="clear" w:color="auto" w:fill="auto"/>
            <w:vAlign w:val="center"/>
          </w:tcPr>
          <w:p w14:paraId="59AEA5D7"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浸胶手套</w:t>
            </w:r>
          </w:p>
        </w:tc>
        <w:tc>
          <w:tcPr>
            <w:tcW w:w="310" w:type="pct"/>
            <w:shd w:val="clear" w:color="auto" w:fill="auto"/>
            <w:vAlign w:val="center"/>
          </w:tcPr>
          <w:p w14:paraId="1C1D1FF2"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245F3D8A"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74C89A91"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4EDE98CC"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4C98A825"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17776BB6"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5B6BD78B"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5338D2B3"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45F809C0"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579AD3BB"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69B983A0"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0CFB7109"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252C2CE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40A20904" w14:textId="77777777">
        <w:trPr>
          <w:trHeight w:val="457"/>
          <w:jc w:val="center"/>
        </w:trPr>
        <w:tc>
          <w:tcPr>
            <w:tcW w:w="477" w:type="pct"/>
            <w:shd w:val="clear" w:color="auto" w:fill="auto"/>
            <w:vAlign w:val="center"/>
          </w:tcPr>
          <w:p w14:paraId="4B61AAD9"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防振手套</w:t>
            </w:r>
          </w:p>
        </w:tc>
        <w:tc>
          <w:tcPr>
            <w:tcW w:w="310" w:type="pct"/>
            <w:shd w:val="clear" w:color="auto" w:fill="auto"/>
            <w:vAlign w:val="center"/>
          </w:tcPr>
          <w:p w14:paraId="7CE4283C"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57E88B18"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0F2CF6F5"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4B0AC34F"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76F39147"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791939FD"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57D2A003"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46516BBB"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3C9EBA34"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305A2B7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0E434902"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46548919"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341C66D7"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1906FF2A" w14:textId="77777777">
        <w:trPr>
          <w:trHeight w:val="435"/>
          <w:jc w:val="center"/>
        </w:trPr>
        <w:tc>
          <w:tcPr>
            <w:tcW w:w="477" w:type="pct"/>
            <w:shd w:val="clear" w:color="auto" w:fill="auto"/>
            <w:vAlign w:val="center"/>
          </w:tcPr>
          <w:p w14:paraId="2340C029"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绝缘手套</w:t>
            </w:r>
          </w:p>
        </w:tc>
        <w:tc>
          <w:tcPr>
            <w:tcW w:w="310" w:type="pct"/>
            <w:shd w:val="clear" w:color="auto" w:fill="auto"/>
            <w:vAlign w:val="center"/>
          </w:tcPr>
          <w:p w14:paraId="0618B958"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7D8B0D47"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5A89525B"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612946BF"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078BF77D"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1FA231A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2C58ADB0"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610C0BBB"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262AFA20"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59CA5465"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42149E6D"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2C0E9F7B"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4808EA08"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4A97A0AA" w14:textId="77777777">
        <w:trPr>
          <w:trHeight w:val="596"/>
          <w:jc w:val="center"/>
        </w:trPr>
        <w:tc>
          <w:tcPr>
            <w:tcW w:w="477" w:type="pct"/>
            <w:shd w:val="clear" w:color="auto" w:fill="auto"/>
            <w:vAlign w:val="center"/>
          </w:tcPr>
          <w:p w14:paraId="3C77A1F5"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电焊手套</w:t>
            </w:r>
          </w:p>
        </w:tc>
        <w:tc>
          <w:tcPr>
            <w:tcW w:w="310" w:type="pct"/>
            <w:shd w:val="clear" w:color="auto" w:fill="auto"/>
            <w:vAlign w:val="center"/>
          </w:tcPr>
          <w:p w14:paraId="548D1A94"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44419328"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22B734E2"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69748349"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35DD88C6"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0ED4D412"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15D87C9A"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2D30CD0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443752E6"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19741FF8"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16FB1B7A"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3A59DB81"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2446C8F2"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08906DCC" w14:textId="77777777">
        <w:trPr>
          <w:trHeight w:val="633"/>
          <w:jc w:val="center"/>
        </w:trPr>
        <w:tc>
          <w:tcPr>
            <w:tcW w:w="477" w:type="pct"/>
            <w:shd w:val="clear" w:color="auto" w:fill="auto"/>
            <w:vAlign w:val="center"/>
          </w:tcPr>
          <w:p w14:paraId="35FB6ECD"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胶片手套 </w:t>
            </w:r>
          </w:p>
        </w:tc>
        <w:tc>
          <w:tcPr>
            <w:tcW w:w="310" w:type="pct"/>
            <w:shd w:val="clear" w:color="auto" w:fill="auto"/>
            <w:vAlign w:val="center"/>
          </w:tcPr>
          <w:p w14:paraId="09D68E89"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0726CC01"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766CF89C"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4D8A65FE"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51779BB6"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749D782B"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58180EC4"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2DFB6CDD"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218C3733"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1B2E5BFF"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5C8C0F84"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043C188B"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10863AF4"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6E4BA904" w14:textId="77777777">
        <w:trPr>
          <w:trHeight w:val="540"/>
          <w:jc w:val="center"/>
        </w:trPr>
        <w:tc>
          <w:tcPr>
            <w:tcW w:w="477" w:type="pct"/>
            <w:shd w:val="clear" w:color="auto" w:fill="auto"/>
            <w:vAlign w:val="center"/>
          </w:tcPr>
          <w:p w14:paraId="27D0E5B5"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胶面防砸安全靴</w:t>
            </w:r>
          </w:p>
        </w:tc>
        <w:tc>
          <w:tcPr>
            <w:tcW w:w="310" w:type="pct"/>
            <w:shd w:val="clear" w:color="auto" w:fill="auto"/>
            <w:vAlign w:val="center"/>
          </w:tcPr>
          <w:p w14:paraId="140905E2"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39335A43"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021A87CC"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4ED84D36"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5B1701FC"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1CB40A93"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42065DB4"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094593F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4D4B2355"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56974639"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046DEA74"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07C80D48"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20B22BEB"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481E6E72" w14:textId="77777777">
        <w:trPr>
          <w:trHeight w:val="593"/>
          <w:jc w:val="center"/>
        </w:trPr>
        <w:tc>
          <w:tcPr>
            <w:tcW w:w="477" w:type="pct"/>
            <w:shd w:val="clear" w:color="auto" w:fill="auto"/>
            <w:vAlign w:val="center"/>
          </w:tcPr>
          <w:p w14:paraId="679FE5B4"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工矿靴</w:t>
            </w:r>
          </w:p>
        </w:tc>
        <w:tc>
          <w:tcPr>
            <w:tcW w:w="310" w:type="pct"/>
            <w:shd w:val="clear" w:color="auto" w:fill="auto"/>
            <w:vAlign w:val="center"/>
          </w:tcPr>
          <w:p w14:paraId="7C3C0FEA"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273B88EF"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3200F54B"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69CF0820"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46779136"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740A996F"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55AD28D7"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6F04A123"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1FA69E2C"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560ECB89"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10A32089"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5D23F279"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4719E978"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bl>
    <w:p w14:paraId="527FDAB0" w14:textId="77777777" w:rsidR="004A118C" w:rsidRDefault="004A118C">
      <w:pPr>
        <w:rPr>
          <w:rFonts w:ascii="Calibri" w:eastAsia="宋体" w:hAnsi="Calibri" w:cs="Times New Roman"/>
        </w:rPr>
      </w:pPr>
    </w:p>
    <w:p w14:paraId="0DF57286" w14:textId="77777777" w:rsidR="004A118C" w:rsidRDefault="004A118C">
      <w:pPr>
        <w:rPr>
          <w:rFonts w:ascii="Calibri" w:eastAsia="宋体" w:hAnsi="Calibri" w:cs="Times New Roman"/>
        </w:rPr>
      </w:pPr>
    </w:p>
    <w:p w14:paraId="1C373754" w14:textId="77777777" w:rsidR="004A118C" w:rsidRPr="00A54B8F" w:rsidRDefault="002810E3" w:rsidP="00A54B8F">
      <w:pPr>
        <w:pStyle w:val="12"/>
        <w:spacing w:before="0" w:after="0" w:line="460" w:lineRule="exact"/>
        <w:ind w:left="2" w:firstLineChars="466" w:firstLine="1310"/>
        <w:outlineLvl w:val="0"/>
        <w:rPr>
          <w:bCs w:val="0"/>
        </w:rPr>
      </w:pPr>
      <w:bookmarkStart w:id="200" w:name="_Toc334616250"/>
      <w:bookmarkStart w:id="201" w:name="_Toc391046391"/>
      <w:bookmarkStart w:id="202" w:name="_Toc299719328"/>
      <w:bookmarkStart w:id="203" w:name="_Toc299719477"/>
      <w:r w:rsidRPr="00A54B8F">
        <w:rPr>
          <w:rFonts w:hint="eastAsia"/>
          <w:bCs w:val="0"/>
        </w:rPr>
        <w:t>表</w:t>
      </w:r>
      <w:r w:rsidR="004A118C" w:rsidRPr="00A54B8F">
        <w:rPr>
          <w:rFonts w:hint="eastAsia"/>
          <w:bCs w:val="0"/>
        </w:rPr>
        <w:t>9.1 危险化学品普查登记表</w:t>
      </w:r>
      <w:bookmarkEnd w:id="200"/>
      <w:bookmarkEnd w:id="201"/>
    </w:p>
    <w:p w14:paraId="0D525148" w14:textId="77777777" w:rsidR="004A118C" w:rsidRDefault="004A118C" w:rsidP="009D7577">
      <w:pPr>
        <w:tabs>
          <w:tab w:val="left" w:pos="5220"/>
        </w:tabs>
        <w:spacing w:beforeLines="100" w:before="240" w:after="120" w:line="400" w:lineRule="exact"/>
        <w:jc w:val="center"/>
        <w:rPr>
          <w:rFonts w:ascii="黑体" w:eastAsia="黑体" w:hAnsi="宋体"/>
          <w:b/>
          <w:sz w:val="28"/>
          <w:szCs w:val="28"/>
        </w:rPr>
      </w:pPr>
      <w:r>
        <w:rPr>
          <w:rFonts w:ascii="黑体" w:eastAsia="黑体" w:hAnsi="宋体" w:hint="eastAsia"/>
          <w:b/>
          <w:sz w:val="28"/>
          <w:szCs w:val="28"/>
        </w:rPr>
        <w:t>产  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8"/>
        <w:gridCol w:w="1559"/>
        <w:gridCol w:w="1701"/>
        <w:gridCol w:w="1985"/>
        <w:gridCol w:w="1276"/>
        <w:gridCol w:w="1275"/>
        <w:gridCol w:w="1276"/>
        <w:gridCol w:w="1294"/>
        <w:gridCol w:w="1701"/>
        <w:gridCol w:w="1559"/>
      </w:tblGrid>
      <w:tr w:rsidR="004A118C" w14:paraId="12CFAF03" w14:textId="77777777" w:rsidTr="00FE0EC5">
        <w:trPr>
          <w:cantSplit/>
          <w:trHeight w:val="448"/>
          <w:jc w:val="center"/>
        </w:trPr>
        <w:tc>
          <w:tcPr>
            <w:tcW w:w="758" w:type="dxa"/>
            <w:vAlign w:val="center"/>
          </w:tcPr>
          <w:p w14:paraId="2A0500BD" w14:textId="77777777" w:rsidR="004A118C" w:rsidRDefault="004A118C" w:rsidP="00FE0EC5">
            <w:pPr>
              <w:spacing w:line="320" w:lineRule="exact"/>
              <w:jc w:val="center"/>
              <w:rPr>
                <w:rFonts w:ascii="宋体" w:hAnsi="宋体"/>
                <w:spacing w:val="-20"/>
                <w:sz w:val="24"/>
              </w:rPr>
            </w:pPr>
            <w:r>
              <w:rPr>
                <w:rFonts w:ascii="宋体" w:hAnsi="宋体" w:hint="eastAsia"/>
                <w:spacing w:val="-20"/>
                <w:sz w:val="24"/>
              </w:rPr>
              <w:t>栏号</w:t>
            </w:r>
          </w:p>
        </w:tc>
        <w:tc>
          <w:tcPr>
            <w:tcW w:w="5245" w:type="dxa"/>
            <w:gridSpan w:val="3"/>
            <w:vAlign w:val="center"/>
          </w:tcPr>
          <w:p w14:paraId="1CFA1460" w14:textId="77777777" w:rsidR="004A118C" w:rsidRDefault="004A118C" w:rsidP="00FE0EC5">
            <w:pPr>
              <w:spacing w:line="320" w:lineRule="exact"/>
              <w:jc w:val="center"/>
              <w:rPr>
                <w:rFonts w:ascii="宋体" w:hAnsi="宋体"/>
                <w:sz w:val="24"/>
              </w:rPr>
            </w:pPr>
            <w:r>
              <w:rPr>
                <w:rFonts w:ascii="宋体" w:hAnsi="宋体" w:hint="eastAsia"/>
                <w:sz w:val="24"/>
              </w:rPr>
              <w:t>1</w:t>
            </w:r>
          </w:p>
        </w:tc>
        <w:tc>
          <w:tcPr>
            <w:tcW w:w="2551" w:type="dxa"/>
            <w:gridSpan w:val="2"/>
            <w:vAlign w:val="center"/>
          </w:tcPr>
          <w:p w14:paraId="40EC65D1" w14:textId="77777777" w:rsidR="004A118C" w:rsidRDefault="004A118C" w:rsidP="00FE0EC5">
            <w:pPr>
              <w:spacing w:line="320" w:lineRule="exact"/>
              <w:jc w:val="center"/>
              <w:rPr>
                <w:rFonts w:ascii="宋体" w:hAnsi="宋体"/>
                <w:sz w:val="24"/>
              </w:rPr>
            </w:pPr>
            <w:r>
              <w:rPr>
                <w:rFonts w:ascii="宋体" w:hAnsi="宋体" w:hint="eastAsia"/>
                <w:sz w:val="24"/>
              </w:rPr>
              <w:t>2</w:t>
            </w:r>
          </w:p>
        </w:tc>
        <w:tc>
          <w:tcPr>
            <w:tcW w:w="1276" w:type="dxa"/>
            <w:tcBorders>
              <w:bottom w:val="nil"/>
            </w:tcBorders>
            <w:vAlign w:val="center"/>
          </w:tcPr>
          <w:p w14:paraId="480ACC95" w14:textId="77777777" w:rsidR="004A118C" w:rsidRDefault="004A118C" w:rsidP="00FE0EC5">
            <w:pPr>
              <w:spacing w:line="320" w:lineRule="exact"/>
              <w:jc w:val="center"/>
              <w:rPr>
                <w:rFonts w:ascii="宋体" w:hAnsi="宋体"/>
                <w:sz w:val="24"/>
              </w:rPr>
            </w:pPr>
            <w:r>
              <w:rPr>
                <w:rFonts w:ascii="宋体" w:hAnsi="宋体" w:hint="eastAsia"/>
                <w:sz w:val="24"/>
              </w:rPr>
              <w:t>3</w:t>
            </w:r>
          </w:p>
        </w:tc>
        <w:tc>
          <w:tcPr>
            <w:tcW w:w="1294" w:type="dxa"/>
            <w:vAlign w:val="center"/>
          </w:tcPr>
          <w:p w14:paraId="615738CF" w14:textId="77777777" w:rsidR="004A118C" w:rsidRDefault="004A118C" w:rsidP="00FE0EC5">
            <w:pPr>
              <w:snapToGrid w:val="0"/>
              <w:spacing w:line="320" w:lineRule="exact"/>
              <w:jc w:val="center"/>
              <w:rPr>
                <w:rFonts w:ascii="宋体" w:hAnsi="宋体"/>
                <w:sz w:val="24"/>
              </w:rPr>
            </w:pPr>
            <w:r>
              <w:rPr>
                <w:rFonts w:ascii="宋体" w:hAnsi="宋体" w:hint="eastAsia"/>
                <w:sz w:val="24"/>
              </w:rPr>
              <w:t>4</w:t>
            </w:r>
          </w:p>
        </w:tc>
        <w:tc>
          <w:tcPr>
            <w:tcW w:w="1701" w:type="dxa"/>
            <w:vAlign w:val="center"/>
          </w:tcPr>
          <w:p w14:paraId="6A2B3E61" w14:textId="77777777" w:rsidR="004A118C" w:rsidRDefault="004A118C" w:rsidP="00FE0EC5">
            <w:pPr>
              <w:spacing w:line="320" w:lineRule="exact"/>
              <w:jc w:val="center"/>
              <w:rPr>
                <w:rFonts w:ascii="宋体" w:hAnsi="宋体"/>
                <w:sz w:val="24"/>
              </w:rPr>
            </w:pPr>
            <w:r>
              <w:rPr>
                <w:rFonts w:ascii="宋体" w:hAnsi="宋体" w:hint="eastAsia"/>
                <w:sz w:val="24"/>
              </w:rPr>
              <w:t>5</w:t>
            </w:r>
          </w:p>
        </w:tc>
        <w:tc>
          <w:tcPr>
            <w:tcW w:w="1559" w:type="dxa"/>
            <w:vAlign w:val="center"/>
          </w:tcPr>
          <w:p w14:paraId="1804FFA2" w14:textId="77777777" w:rsidR="004A118C" w:rsidRDefault="004A118C" w:rsidP="00FE0EC5">
            <w:pPr>
              <w:spacing w:line="320" w:lineRule="exact"/>
              <w:jc w:val="center"/>
              <w:rPr>
                <w:rFonts w:ascii="宋体" w:hAnsi="宋体"/>
                <w:sz w:val="24"/>
              </w:rPr>
            </w:pPr>
            <w:r>
              <w:rPr>
                <w:rFonts w:ascii="宋体" w:hAnsi="宋体" w:hint="eastAsia"/>
                <w:sz w:val="24"/>
              </w:rPr>
              <w:t>6</w:t>
            </w:r>
          </w:p>
        </w:tc>
      </w:tr>
      <w:tr w:rsidR="004A118C" w14:paraId="272486E4" w14:textId="77777777" w:rsidTr="00FE0EC5">
        <w:trPr>
          <w:cantSplit/>
          <w:trHeight w:val="371"/>
          <w:jc w:val="center"/>
        </w:trPr>
        <w:tc>
          <w:tcPr>
            <w:tcW w:w="758" w:type="dxa"/>
            <w:vMerge w:val="restart"/>
            <w:vAlign w:val="center"/>
          </w:tcPr>
          <w:p w14:paraId="4479D2AB" w14:textId="77777777" w:rsidR="004A118C" w:rsidRDefault="004A118C" w:rsidP="00FE0EC5">
            <w:pPr>
              <w:spacing w:line="320" w:lineRule="exact"/>
              <w:jc w:val="center"/>
              <w:rPr>
                <w:rFonts w:ascii="宋体" w:hAnsi="宋体"/>
                <w:sz w:val="24"/>
              </w:rPr>
            </w:pPr>
            <w:r>
              <w:rPr>
                <w:rFonts w:ascii="宋体" w:hAnsi="宋体" w:hint="eastAsia"/>
                <w:spacing w:val="-20"/>
                <w:sz w:val="24"/>
              </w:rPr>
              <w:t>序号</w:t>
            </w:r>
          </w:p>
        </w:tc>
        <w:tc>
          <w:tcPr>
            <w:tcW w:w="5245" w:type="dxa"/>
            <w:gridSpan w:val="3"/>
            <w:vAlign w:val="center"/>
          </w:tcPr>
          <w:p w14:paraId="1093B607" w14:textId="77777777" w:rsidR="004A118C" w:rsidRDefault="004A118C" w:rsidP="00FE0EC5">
            <w:pPr>
              <w:spacing w:line="320" w:lineRule="exact"/>
              <w:jc w:val="center"/>
              <w:rPr>
                <w:rFonts w:ascii="宋体" w:hAnsi="宋体"/>
                <w:sz w:val="24"/>
              </w:rPr>
            </w:pPr>
            <w:r>
              <w:rPr>
                <w:rFonts w:ascii="宋体" w:hAnsi="宋体" w:hint="eastAsia"/>
                <w:sz w:val="24"/>
              </w:rPr>
              <w:t>化学品名称</w:t>
            </w:r>
          </w:p>
        </w:tc>
        <w:tc>
          <w:tcPr>
            <w:tcW w:w="2551" w:type="dxa"/>
            <w:gridSpan w:val="2"/>
            <w:vAlign w:val="center"/>
          </w:tcPr>
          <w:p w14:paraId="0DBADE19" w14:textId="77777777" w:rsidR="004A118C" w:rsidRDefault="004A118C" w:rsidP="00FE0EC5">
            <w:pPr>
              <w:spacing w:line="320" w:lineRule="exact"/>
              <w:jc w:val="center"/>
              <w:rPr>
                <w:rFonts w:ascii="宋体" w:hAnsi="宋体"/>
                <w:sz w:val="24"/>
              </w:rPr>
            </w:pPr>
            <w:r>
              <w:rPr>
                <w:rFonts w:ascii="宋体" w:hAnsi="宋体" w:hint="eastAsia"/>
                <w:sz w:val="24"/>
              </w:rPr>
              <w:t>危险性类别</w:t>
            </w:r>
          </w:p>
        </w:tc>
        <w:tc>
          <w:tcPr>
            <w:tcW w:w="1276" w:type="dxa"/>
            <w:vMerge w:val="restart"/>
            <w:vAlign w:val="center"/>
          </w:tcPr>
          <w:p w14:paraId="54E7175C" w14:textId="77777777" w:rsidR="004A118C" w:rsidRDefault="004A118C" w:rsidP="00FE0EC5">
            <w:pPr>
              <w:spacing w:line="320" w:lineRule="exact"/>
              <w:jc w:val="center"/>
              <w:rPr>
                <w:rFonts w:ascii="宋体" w:hAnsi="宋体"/>
                <w:sz w:val="24"/>
              </w:rPr>
            </w:pPr>
            <w:r>
              <w:rPr>
                <w:rFonts w:ascii="宋体" w:hAnsi="宋体" w:hint="eastAsia"/>
                <w:sz w:val="24"/>
              </w:rPr>
              <w:t>生产地点</w:t>
            </w:r>
          </w:p>
        </w:tc>
        <w:tc>
          <w:tcPr>
            <w:tcW w:w="1294" w:type="dxa"/>
            <w:vMerge w:val="restart"/>
            <w:vAlign w:val="center"/>
          </w:tcPr>
          <w:p w14:paraId="4077F9B1" w14:textId="77777777" w:rsidR="004A118C" w:rsidRDefault="004A118C" w:rsidP="00FE0EC5">
            <w:pPr>
              <w:snapToGrid w:val="0"/>
              <w:spacing w:line="320" w:lineRule="exact"/>
              <w:jc w:val="center"/>
              <w:rPr>
                <w:rFonts w:ascii="宋体" w:hAnsi="宋体"/>
                <w:sz w:val="24"/>
              </w:rPr>
            </w:pPr>
            <w:r>
              <w:rPr>
                <w:rFonts w:ascii="宋体" w:hAnsi="宋体" w:hint="eastAsia"/>
                <w:sz w:val="24"/>
              </w:rPr>
              <w:t>储存地点</w:t>
            </w:r>
          </w:p>
        </w:tc>
        <w:tc>
          <w:tcPr>
            <w:tcW w:w="1701" w:type="dxa"/>
            <w:vMerge w:val="restart"/>
            <w:vAlign w:val="center"/>
          </w:tcPr>
          <w:p w14:paraId="55B2C9E6" w14:textId="77777777" w:rsidR="004A118C" w:rsidRDefault="004A118C" w:rsidP="00FE0EC5">
            <w:pPr>
              <w:spacing w:line="320" w:lineRule="exact"/>
              <w:jc w:val="center"/>
              <w:rPr>
                <w:rFonts w:ascii="宋体" w:hAnsi="宋体"/>
                <w:sz w:val="24"/>
              </w:rPr>
            </w:pPr>
            <w:r>
              <w:rPr>
                <w:rFonts w:ascii="宋体" w:hAnsi="宋体" w:hint="eastAsia"/>
                <w:sz w:val="24"/>
              </w:rPr>
              <w:t>最大储量</w:t>
            </w:r>
          </w:p>
          <w:p w14:paraId="46F86B26" w14:textId="77777777" w:rsidR="004A118C" w:rsidRDefault="004A118C" w:rsidP="00FE0EC5">
            <w:pPr>
              <w:spacing w:line="320" w:lineRule="exact"/>
              <w:jc w:val="center"/>
              <w:rPr>
                <w:rFonts w:ascii="宋体" w:hAnsi="宋体"/>
                <w:sz w:val="24"/>
              </w:rPr>
            </w:pPr>
            <w:r>
              <w:rPr>
                <w:rFonts w:ascii="宋体" w:hAnsi="宋体" w:hint="eastAsia"/>
                <w:sz w:val="24"/>
              </w:rPr>
              <w:t>（吨）</w:t>
            </w:r>
          </w:p>
        </w:tc>
        <w:tc>
          <w:tcPr>
            <w:tcW w:w="1559" w:type="dxa"/>
            <w:vMerge w:val="restart"/>
            <w:tcBorders>
              <w:top w:val="nil"/>
            </w:tcBorders>
            <w:vAlign w:val="center"/>
          </w:tcPr>
          <w:p w14:paraId="43336E8A" w14:textId="77777777" w:rsidR="004A118C" w:rsidRDefault="004A118C" w:rsidP="00FE0EC5">
            <w:pPr>
              <w:snapToGrid w:val="0"/>
              <w:spacing w:line="320" w:lineRule="exact"/>
              <w:jc w:val="center"/>
              <w:rPr>
                <w:rFonts w:ascii="宋体" w:hAnsi="宋体"/>
                <w:sz w:val="24"/>
              </w:rPr>
            </w:pPr>
            <w:r>
              <w:rPr>
                <w:rFonts w:ascii="宋体" w:hAnsi="宋体" w:hint="eastAsia"/>
                <w:sz w:val="24"/>
              </w:rPr>
              <w:t>登记号</w:t>
            </w:r>
          </w:p>
        </w:tc>
      </w:tr>
      <w:tr w:rsidR="004A118C" w14:paraId="55C1C313" w14:textId="77777777" w:rsidTr="00FE0EC5">
        <w:trPr>
          <w:cantSplit/>
          <w:trHeight w:val="422"/>
          <w:jc w:val="center"/>
        </w:trPr>
        <w:tc>
          <w:tcPr>
            <w:tcW w:w="758" w:type="dxa"/>
            <w:vMerge/>
            <w:vAlign w:val="center"/>
          </w:tcPr>
          <w:p w14:paraId="3F579BBD" w14:textId="77777777" w:rsidR="004A118C" w:rsidRDefault="004A118C" w:rsidP="00FE0EC5">
            <w:pPr>
              <w:spacing w:line="320" w:lineRule="exact"/>
              <w:jc w:val="center"/>
              <w:rPr>
                <w:rFonts w:ascii="仿宋_GB2312" w:eastAsia="仿宋_GB2312"/>
                <w:sz w:val="24"/>
              </w:rPr>
            </w:pPr>
          </w:p>
        </w:tc>
        <w:tc>
          <w:tcPr>
            <w:tcW w:w="1559" w:type="dxa"/>
            <w:vAlign w:val="center"/>
          </w:tcPr>
          <w:p w14:paraId="1EFE835E" w14:textId="77777777" w:rsidR="004A118C" w:rsidRDefault="004A118C" w:rsidP="00FE0EC5">
            <w:pPr>
              <w:spacing w:line="320" w:lineRule="exact"/>
              <w:jc w:val="center"/>
              <w:rPr>
                <w:rFonts w:ascii="宋体" w:hAnsi="宋体"/>
                <w:sz w:val="24"/>
              </w:rPr>
            </w:pPr>
            <w:r>
              <w:rPr>
                <w:rFonts w:ascii="宋体" w:hAnsi="宋体" w:hint="eastAsia"/>
                <w:sz w:val="24"/>
              </w:rPr>
              <w:t>商品名</w:t>
            </w:r>
          </w:p>
        </w:tc>
        <w:tc>
          <w:tcPr>
            <w:tcW w:w="1701" w:type="dxa"/>
            <w:vAlign w:val="center"/>
          </w:tcPr>
          <w:p w14:paraId="25028198" w14:textId="77777777" w:rsidR="004A118C" w:rsidRDefault="004A118C" w:rsidP="00FE0EC5">
            <w:pPr>
              <w:spacing w:line="320" w:lineRule="exact"/>
              <w:jc w:val="center"/>
              <w:rPr>
                <w:rFonts w:ascii="宋体" w:hAnsi="宋体"/>
                <w:sz w:val="24"/>
              </w:rPr>
            </w:pPr>
            <w:r>
              <w:rPr>
                <w:rFonts w:ascii="宋体" w:hAnsi="宋体" w:hint="eastAsia"/>
                <w:sz w:val="24"/>
              </w:rPr>
              <w:t>化学名</w:t>
            </w:r>
          </w:p>
        </w:tc>
        <w:tc>
          <w:tcPr>
            <w:tcW w:w="1985" w:type="dxa"/>
            <w:vAlign w:val="center"/>
          </w:tcPr>
          <w:p w14:paraId="6C3272E4" w14:textId="77777777" w:rsidR="004A118C" w:rsidRDefault="004A118C" w:rsidP="00FE0EC5">
            <w:pPr>
              <w:spacing w:line="320" w:lineRule="exact"/>
              <w:jc w:val="center"/>
              <w:rPr>
                <w:rFonts w:ascii="宋体" w:hAnsi="宋体"/>
                <w:sz w:val="24"/>
              </w:rPr>
            </w:pPr>
            <w:r>
              <w:rPr>
                <w:rFonts w:ascii="宋体" w:hAnsi="宋体" w:hint="eastAsia"/>
                <w:sz w:val="24"/>
              </w:rPr>
              <w:t>英文名</w:t>
            </w:r>
          </w:p>
        </w:tc>
        <w:tc>
          <w:tcPr>
            <w:tcW w:w="1276" w:type="dxa"/>
            <w:vAlign w:val="center"/>
          </w:tcPr>
          <w:p w14:paraId="666E8A63" w14:textId="77777777" w:rsidR="004A118C" w:rsidRDefault="004A118C" w:rsidP="00FE0EC5">
            <w:pPr>
              <w:spacing w:line="320" w:lineRule="exact"/>
              <w:jc w:val="center"/>
              <w:rPr>
                <w:rFonts w:ascii="宋体" w:hAnsi="宋体"/>
                <w:sz w:val="24"/>
              </w:rPr>
            </w:pPr>
            <w:r>
              <w:rPr>
                <w:rFonts w:ascii="宋体" w:hAnsi="宋体" w:hint="eastAsia"/>
                <w:sz w:val="24"/>
              </w:rPr>
              <w:t>类别</w:t>
            </w:r>
          </w:p>
        </w:tc>
        <w:tc>
          <w:tcPr>
            <w:tcW w:w="1275" w:type="dxa"/>
            <w:vAlign w:val="center"/>
          </w:tcPr>
          <w:p w14:paraId="39BFF805" w14:textId="77777777" w:rsidR="004A118C" w:rsidRDefault="004A118C" w:rsidP="00FE0EC5">
            <w:pPr>
              <w:spacing w:line="320" w:lineRule="exact"/>
              <w:jc w:val="center"/>
              <w:rPr>
                <w:rFonts w:ascii="宋体" w:hAnsi="宋体"/>
                <w:sz w:val="24"/>
              </w:rPr>
            </w:pPr>
            <w:r>
              <w:rPr>
                <w:rFonts w:ascii="宋体" w:hAnsi="宋体" w:hint="eastAsia"/>
                <w:sz w:val="24"/>
              </w:rPr>
              <w:t>是否剧毒</w:t>
            </w:r>
          </w:p>
        </w:tc>
        <w:tc>
          <w:tcPr>
            <w:tcW w:w="1276" w:type="dxa"/>
            <w:vMerge/>
            <w:vAlign w:val="center"/>
          </w:tcPr>
          <w:p w14:paraId="149A9B8E" w14:textId="77777777" w:rsidR="004A118C" w:rsidRDefault="004A118C" w:rsidP="00FE0EC5">
            <w:pPr>
              <w:spacing w:line="320" w:lineRule="exact"/>
              <w:jc w:val="center"/>
              <w:rPr>
                <w:rFonts w:ascii="宋体" w:hAnsi="宋体"/>
                <w:sz w:val="24"/>
              </w:rPr>
            </w:pPr>
          </w:p>
        </w:tc>
        <w:tc>
          <w:tcPr>
            <w:tcW w:w="1294" w:type="dxa"/>
            <w:vMerge/>
            <w:vAlign w:val="center"/>
          </w:tcPr>
          <w:p w14:paraId="0A4E51DC" w14:textId="77777777" w:rsidR="004A118C" w:rsidRDefault="004A118C" w:rsidP="00FE0EC5">
            <w:pPr>
              <w:snapToGrid w:val="0"/>
              <w:spacing w:line="320" w:lineRule="exact"/>
              <w:jc w:val="center"/>
              <w:rPr>
                <w:rFonts w:ascii="仿宋_GB2312" w:eastAsia="仿宋_GB2312"/>
                <w:sz w:val="24"/>
              </w:rPr>
            </w:pPr>
          </w:p>
        </w:tc>
        <w:tc>
          <w:tcPr>
            <w:tcW w:w="1701" w:type="dxa"/>
            <w:vMerge/>
            <w:vAlign w:val="center"/>
          </w:tcPr>
          <w:p w14:paraId="79A70C08" w14:textId="77777777" w:rsidR="004A118C" w:rsidRDefault="004A118C" w:rsidP="00FE0EC5">
            <w:pPr>
              <w:snapToGrid w:val="0"/>
              <w:spacing w:line="320" w:lineRule="exact"/>
              <w:jc w:val="center"/>
              <w:rPr>
                <w:rFonts w:ascii="仿宋_GB2312" w:eastAsia="仿宋_GB2312"/>
                <w:sz w:val="24"/>
              </w:rPr>
            </w:pPr>
          </w:p>
        </w:tc>
        <w:tc>
          <w:tcPr>
            <w:tcW w:w="1559" w:type="dxa"/>
            <w:vMerge/>
            <w:tcBorders>
              <w:bottom w:val="single" w:sz="4" w:space="0" w:color="auto"/>
            </w:tcBorders>
            <w:vAlign w:val="center"/>
          </w:tcPr>
          <w:p w14:paraId="18858811" w14:textId="77777777" w:rsidR="004A118C" w:rsidRDefault="004A118C" w:rsidP="00FE0EC5">
            <w:pPr>
              <w:spacing w:line="320" w:lineRule="exact"/>
              <w:jc w:val="center"/>
              <w:rPr>
                <w:rFonts w:ascii="仿宋_GB2312" w:eastAsia="仿宋_GB2312"/>
                <w:sz w:val="24"/>
              </w:rPr>
            </w:pPr>
          </w:p>
        </w:tc>
      </w:tr>
      <w:tr w:rsidR="004A118C" w14:paraId="0A52C5B0" w14:textId="77777777" w:rsidTr="00FE0EC5">
        <w:trPr>
          <w:cantSplit/>
          <w:trHeight w:hRule="exact" w:val="600"/>
          <w:jc w:val="center"/>
        </w:trPr>
        <w:tc>
          <w:tcPr>
            <w:tcW w:w="758" w:type="dxa"/>
            <w:vAlign w:val="center"/>
          </w:tcPr>
          <w:p w14:paraId="05659403" w14:textId="77777777" w:rsidR="004A118C" w:rsidRDefault="004A118C" w:rsidP="00FE0EC5">
            <w:pPr>
              <w:spacing w:line="320" w:lineRule="exact"/>
              <w:jc w:val="center"/>
              <w:rPr>
                <w:rFonts w:ascii="仿宋_GB2312" w:eastAsia="仿宋_GB2312"/>
                <w:sz w:val="24"/>
              </w:rPr>
            </w:pPr>
          </w:p>
        </w:tc>
        <w:tc>
          <w:tcPr>
            <w:tcW w:w="1559" w:type="dxa"/>
            <w:vAlign w:val="center"/>
          </w:tcPr>
          <w:p w14:paraId="24EBDDFB" w14:textId="77777777" w:rsidR="004A118C" w:rsidRDefault="004A118C" w:rsidP="00FE0EC5">
            <w:pPr>
              <w:spacing w:line="320" w:lineRule="exact"/>
              <w:jc w:val="center"/>
              <w:rPr>
                <w:rFonts w:ascii="仿宋_GB2312" w:eastAsia="仿宋_GB2312"/>
                <w:sz w:val="24"/>
              </w:rPr>
            </w:pPr>
            <w:r>
              <w:rPr>
                <w:rFonts w:ascii="宋体" w:hAnsi="宋体" w:hint="eastAsia"/>
              </w:rPr>
              <w:t>乙醇钠乙醇溶液</w:t>
            </w:r>
          </w:p>
        </w:tc>
        <w:tc>
          <w:tcPr>
            <w:tcW w:w="1701" w:type="dxa"/>
            <w:vAlign w:val="center"/>
          </w:tcPr>
          <w:p w14:paraId="07AFA414" w14:textId="77777777" w:rsidR="004A118C" w:rsidRDefault="004A118C" w:rsidP="00FE0EC5">
            <w:pPr>
              <w:spacing w:line="320" w:lineRule="exact"/>
              <w:jc w:val="center"/>
              <w:rPr>
                <w:rFonts w:ascii="仿宋_GB2312" w:eastAsia="仿宋_GB2312"/>
                <w:sz w:val="24"/>
              </w:rPr>
            </w:pPr>
          </w:p>
        </w:tc>
        <w:tc>
          <w:tcPr>
            <w:tcW w:w="1985" w:type="dxa"/>
            <w:vAlign w:val="center"/>
          </w:tcPr>
          <w:p w14:paraId="78364816" w14:textId="77777777" w:rsidR="004A118C" w:rsidRDefault="004A118C" w:rsidP="00FE0EC5">
            <w:pPr>
              <w:spacing w:line="320" w:lineRule="exact"/>
              <w:jc w:val="center"/>
              <w:rPr>
                <w:rFonts w:ascii="仿宋_GB2312" w:eastAsia="仿宋_GB2312"/>
                <w:sz w:val="24"/>
              </w:rPr>
            </w:pPr>
          </w:p>
        </w:tc>
        <w:tc>
          <w:tcPr>
            <w:tcW w:w="1276" w:type="dxa"/>
            <w:vAlign w:val="center"/>
          </w:tcPr>
          <w:p w14:paraId="5578765E" w14:textId="77777777" w:rsidR="004A118C" w:rsidRDefault="004A118C" w:rsidP="00FE0EC5">
            <w:pPr>
              <w:spacing w:line="320" w:lineRule="exact"/>
              <w:jc w:val="center"/>
              <w:rPr>
                <w:rFonts w:ascii="仿宋_GB2312" w:eastAsia="仿宋_GB2312"/>
                <w:sz w:val="24"/>
              </w:rPr>
            </w:pPr>
            <w:r>
              <w:rPr>
                <w:rFonts w:ascii="宋体" w:hAnsi="宋体" w:hint="eastAsia"/>
              </w:rPr>
              <w:t>第3.2类中闪点液体</w:t>
            </w:r>
          </w:p>
        </w:tc>
        <w:tc>
          <w:tcPr>
            <w:tcW w:w="1275" w:type="dxa"/>
            <w:vAlign w:val="center"/>
          </w:tcPr>
          <w:p w14:paraId="0961D017" w14:textId="77777777" w:rsidR="004A118C" w:rsidRDefault="004A118C" w:rsidP="00FE0EC5">
            <w:pPr>
              <w:spacing w:line="320" w:lineRule="exact"/>
              <w:jc w:val="center"/>
              <w:rPr>
                <w:rFonts w:ascii="仿宋_GB2312" w:eastAsia="仿宋_GB2312"/>
                <w:sz w:val="24"/>
              </w:rPr>
            </w:pPr>
          </w:p>
        </w:tc>
        <w:tc>
          <w:tcPr>
            <w:tcW w:w="1276" w:type="dxa"/>
            <w:vAlign w:val="center"/>
          </w:tcPr>
          <w:p w14:paraId="0878B0F7" w14:textId="77777777" w:rsidR="004A118C" w:rsidRDefault="004A118C" w:rsidP="00FE0EC5">
            <w:pPr>
              <w:spacing w:line="320" w:lineRule="exact"/>
              <w:jc w:val="center"/>
              <w:rPr>
                <w:rFonts w:ascii="仿宋_GB2312" w:eastAsia="仿宋_GB2312"/>
                <w:sz w:val="24"/>
              </w:rPr>
            </w:pPr>
          </w:p>
        </w:tc>
        <w:tc>
          <w:tcPr>
            <w:tcW w:w="1294" w:type="dxa"/>
            <w:vAlign w:val="center"/>
          </w:tcPr>
          <w:p w14:paraId="1929A676" w14:textId="77777777" w:rsidR="004A118C" w:rsidRDefault="004A118C" w:rsidP="00FE0EC5">
            <w:pPr>
              <w:spacing w:line="320" w:lineRule="exact"/>
              <w:jc w:val="center"/>
              <w:rPr>
                <w:rFonts w:ascii="仿宋_GB2312" w:eastAsia="仿宋_GB2312"/>
                <w:sz w:val="24"/>
              </w:rPr>
            </w:pPr>
          </w:p>
        </w:tc>
        <w:tc>
          <w:tcPr>
            <w:tcW w:w="1701" w:type="dxa"/>
            <w:vAlign w:val="center"/>
          </w:tcPr>
          <w:p w14:paraId="6DE3AF37" w14:textId="77777777" w:rsidR="004A118C" w:rsidRDefault="004A118C" w:rsidP="00FE0EC5">
            <w:pPr>
              <w:spacing w:line="320" w:lineRule="exact"/>
              <w:jc w:val="center"/>
              <w:rPr>
                <w:rFonts w:ascii="仿宋_GB2312" w:eastAsia="仿宋_GB2312"/>
                <w:sz w:val="24"/>
              </w:rPr>
            </w:pPr>
          </w:p>
        </w:tc>
        <w:tc>
          <w:tcPr>
            <w:tcW w:w="1559" w:type="dxa"/>
            <w:vAlign w:val="center"/>
          </w:tcPr>
          <w:p w14:paraId="52C5D394" w14:textId="77777777" w:rsidR="004A118C" w:rsidRDefault="004A118C" w:rsidP="00FE0EC5">
            <w:pPr>
              <w:spacing w:line="320" w:lineRule="exact"/>
              <w:jc w:val="center"/>
              <w:rPr>
                <w:rFonts w:ascii="仿宋_GB2312" w:eastAsia="仿宋_GB2312"/>
                <w:sz w:val="24"/>
              </w:rPr>
            </w:pPr>
          </w:p>
        </w:tc>
      </w:tr>
      <w:tr w:rsidR="004A118C" w14:paraId="6A9F3C5B" w14:textId="77777777" w:rsidTr="00FE0EC5">
        <w:trPr>
          <w:cantSplit/>
          <w:trHeight w:hRule="exact" w:val="600"/>
          <w:jc w:val="center"/>
        </w:trPr>
        <w:tc>
          <w:tcPr>
            <w:tcW w:w="758" w:type="dxa"/>
            <w:vAlign w:val="center"/>
          </w:tcPr>
          <w:p w14:paraId="24769A26" w14:textId="77777777" w:rsidR="004A118C" w:rsidRDefault="004A118C" w:rsidP="00FE0EC5">
            <w:pPr>
              <w:spacing w:line="320" w:lineRule="exact"/>
              <w:jc w:val="center"/>
              <w:rPr>
                <w:rFonts w:ascii="仿宋_GB2312" w:eastAsia="仿宋_GB2312"/>
                <w:sz w:val="24"/>
              </w:rPr>
            </w:pPr>
          </w:p>
        </w:tc>
        <w:tc>
          <w:tcPr>
            <w:tcW w:w="1559" w:type="dxa"/>
            <w:vAlign w:val="center"/>
          </w:tcPr>
          <w:p w14:paraId="750479E5" w14:textId="77777777" w:rsidR="004A118C" w:rsidRDefault="004A118C" w:rsidP="00FE0EC5">
            <w:pPr>
              <w:spacing w:line="320" w:lineRule="exact"/>
              <w:jc w:val="center"/>
              <w:rPr>
                <w:rFonts w:ascii="仿宋_GB2312" w:eastAsia="仿宋_GB2312"/>
                <w:sz w:val="24"/>
              </w:rPr>
            </w:pPr>
            <w:r>
              <w:rPr>
                <w:rFonts w:ascii="仿宋_GB2312" w:eastAsia="仿宋_GB2312" w:hint="eastAsia"/>
                <w:sz w:val="24"/>
              </w:rPr>
              <w:t>溴丙烷</w:t>
            </w:r>
          </w:p>
        </w:tc>
        <w:tc>
          <w:tcPr>
            <w:tcW w:w="1701" w:type="dxa"/>
            <w:vAlign w:val="center"/>
          </w:tcPr>
          <w:p w14:paraId="47C53B14" w14:textId="77777777" w:rsidR="004A118C" w:rsidRDefault="004A118C" w:rsidP="00FE0EC5">
            <w:pPr>
              <w:spacing w:line="320" w:lineRule="exact"/>
              <w:jc w:val="center"/>
              <w:rPr>
                <w:rFonts w:ascii="仿宋_GB2312" w:eastAsia="仿宋_GB2312"/>
                <w:sz w:val="24"/>
              </w:rPr>
            </w:pPr>
          </w:p>
        </w:tc>
        <w:tc>
          <w:tcPr>
            <w:tcW w:w="1985" w:type="dxa"/>
            <w:vAlign w:val="center"/>
          </w:tcPr>
          <w:p w14:paraId="747855E3" w14:textId="77777777" w:rsidR="004A118C" w:rsidRDefault="004A118C" w:rsidP="00FE0EC5">
            <w:pPr>
              <w:spacing w:line="320" w:lineRule="exact"/>
              <w:jc w:val="center"/>
              <w:rPr>
                <w:rFonts w:ascii="仿宋_GB2312" w:eastAsia="仿宋_GB2312"/>
                <w:sz w:val="24"/>
              </w:rPr>
            </w:pPr>
          </w:p>
        </w:tc>
        <w:tc>
          <w:tcPr>
            <w:tcW w:w="1276" w:type="dxa"/>
            <w:vAlign w:val="center"/>
          </w:tcPr>
          <w:p w14:paraId="4783EDAF" w14:textId="77777777" w:rsidR="004A118C" w:rsidRDefault="004A118C" w:rsidP="00FE0EC5">
            <w:pPr>
              <w:spacing w:line="320" w:lineRule="exact"/>
              <w:jc w:val="center"/>
              <w:rPr>
                <w:rFonts w:ascii="仿宋_GB2312" w:eastAsia="仿宋_GB2312"/>
                <w:sz w:val="24"/>
              </w:rPr>
            </w:pPr>
            <w:r>
              <w:rPr>
                <w:rFonts w:ascii="宋体" w:hAnsi="宋体" w:hint="eastAsia"/>
              </w:rPr>
              <w:t>第3.3类高闪点液体</w:t>
            </w:r>
          </w:p>
        </w:tc>
        <w:tc>
          <w:tcPr>
            <w:tcW w:w="1275" w:type="dxa"/>
            <w:vAlign w:val="center"/>
          </w:tcPr>
          <w:p w14:paraId="2B42351B" w14:textId="77777777" w:rsidR="004A118C" w:rsidRDefault="004A118C" w:rsidP="00FE0EC5">
            <w:pPr>
              <w:spacing w:line="320" w:lineRule="exact"/>
              <w:jc w:val="center"/>
              <w:rPr>
                <w:rFonts w:ascii="仿宋_GB2312" w:eastAsia="仿宋_GB2312"/>
                <w:sz w:val="24"/>
              </w:rPr>
            </w:pPr>
          </w:p>
        </w:tc>
        <w:tc>
          <w:tcPr>
            <w:tcW w:w="1276" w:type="dxa"/>
            <w:vAlign w:val="center"/>
          </w:tcPr>
          <w:p w14:paraId="25FC212E" w14:textId="77777777" w:rsidR="004A118C" w:rsidRDefault="004A118C" w:rsidP="00FE0EC5">
            <w:pPr>
              <w:spacing w:line="320" w:lineRule="exact"/>
              <w:jc w:val="center"/>
              <w:rPr>
                <w:rFonts w:ascii="仿宋_GB2312" w:eastAsia="仿宋_GB2312"/>
                <w:sz w:val="24"/>
              </w:rPr>
            </w:pPr>
          </w:p>
        </w:tc>
        <w:tc>
          <w:tcPr>
            <w:tcW w:w="1294" w:type="dxa"/>
            <w:vAlign w:val="center"/>
          </w:tcPr>
          <w:p w14:paraId="5491A96B" w14:textId="77777777" w:rsidR="004A118C" w:rsidRDefault="004A118C" w:rsidP="00FE0EC5">
            <w:pPr>
              <w:spacing w:line="320" w:lineRule="exact"/>
              <w:jc w:val="center"/>
              <w:rPr>
                <w:rFonts w:ascii="仿宋_GB2312" w:eastAsia="仿宋_GB2312"/>
                <w:sz w:val="24"/>
              </w:rPr>
            </w:pPr>
          </w:p>
        </w:tc>
        <w:tc>
          <w:tcPr>
            <w:tcW w:w="1701" w:type="dxa"/>
            <w:vAlign w:val="center"/>
          </w:tcPr>
          <w:p w14:paraId="731D4130" w14:textId="77777777" w:rsidR="004A118C" w:rsidRDefault="004A118C" w:rsidP="00FE0EC5">
            <w:pPr>
              <w:spacing w:line="320" w:lineRule="exact"/>
              <w:jc w:val="center"/>
              <w:rPr>
                <w:rFonts w:ascii="仿宋_GB2312" w:eastAsia="仿宋_GB2312"/>
                <w:sz w:val="24"/>
              </w:rPr>
            </w:pPr>
          </w:p>
        </w:tc>
        <w:tc>
          <w:tcPr>
            <w:tcW w:w="1559" w:type="dxa"/>
            <w:vAlign w:val="center"/>
          </w:tcPr>
          <w:p w14:paraId="445ACE0A" w14:textId="77777777" w:rsidR="004A118C" w:rsidRDefault="004A118C" w:rsidP="00FE0EC5">
            <w:pPr>
              <w:spacing w:line="320" w:lineRule="exact"/>
              <w:jc w:val="center"/>
              <w:rPr>
                <w:rFonts w:ascii="仿宋_GB2312" w:eastAsia="仿宋_GB2312"/>
                <w:sz w:val="24"/>
              </w:rPr>
            </w:pPr>
          </w:p>
        </w:tc>
      </w:tr>
      <w:tr w:rsidR="004A118C" w14:paraId="46775021" w14:textId="77777777" w:rsidTr="00FE0EC5">
        <w:trPr>
          <w:cantSplit/>
          <w:trHeight w:hRule="exact" w:val="600"/>
          <w:jc w:val="center"/>
        </w:trPr>
        <w:tc>
          <w:tcPr>
            <w:tcW w:w="758" w:type="dxa"/>
            <w:vAlign w:val="center"/>
          </w:tcPr>
          <w:p w14:paraId="79DB7062" w14:textId="77777777" w:rsidR="004A118C" w:rsidRDefault="004A118C" w:rsidP="00FE0EC5">
            <w:pPr>
              <w:spacing w:line="320" w:lineRule="exact"/>
              <w:jc w:val="center"/>
              <w:rPr>
                <w:rFonts w:ascii="仿宋_GB2312" w:eastAsia="仿宋_GB2312"/>
                <w:sz w:val="24"/>
              </w:rPr>
            </w:pPr>
          </w:p>
        </w:tc>
        <w:tc>
          <w:tcPr>
            <w:tcW w:w="1559" w:type="dxa"/>
            <w:vAlign w:val="center"/>
          </w:tcPr>
          <w:p w14:paraId="72734D12" w14:textId="77777777" w:rsidR="004A118C" w:rsidRDefault="004A118C" w:rsidP="00FE0EC5">
            <w:pPr>
              <w:spacing w:line="320" w:lineRule="exact"/>
              <w:jc w:val="center"/>
              <w:rPr>
                <w:rFonts w:ascii="仿宋_GB2312" w:eastAsia="仿宋_GB2312"/>
                <w:sz w:val="24"/>
              </w:rPr>
            </w:pPr>
          </w:p>
        </w:tc>
        <w:tc>
          <w:tcPr>
            <w:tcW w:w="1701" w:type="dxa"/>
            <w:vAlign w:val="center"/>
          </w:tcPr>
          <w:p w14:paraId="4C6093EA" w14:textId="77777777" w:rsidR="004A118C" w:rsidRDefault="004A118C" w:rsidP="00FE0EC5">
            <w:pPr>
              <w:spacing w:line="320" w:lineRule="exact"/>
              <w:jc w:val="center"/>
              <w:rPr>
                <w:rFonts w:ascii="仿宋_GB2312" w:eastAsia="仿宋_GB2312"/>
                <w:sz w:val="24"/>
              </w:rPr>
            </w:pPr>
          </w:p>
        </w:tc>
        <w:tc>
          <w:tcPr>
            <w:tcW w:w="1985" w:type="dxa"/>
            <w:vAlign w:val="center"/>
          </w:tcPr>
          <w:p w14:paraId="301752E6" w14:textId="77777777" w:rsidR="004A118C" w:rsidRDefault="004A118C" w:rsidP="00FE0EC5">
            <w:pPr>
              <w:spacing w:line="320" w:lineRule="exact"/>
              <w:jc w:val="center"/>
              <w:rPr>
                <w:rFonts w:ascii="仿宋_GB2312" w:eastAsia="仿宋_GB2312"/>
                <w:sz w:val="24"/>
              </w:rPr>
            </w:pPr>
          </w:p>
        </w:tc>
        <w:tc>
          <w:tcPr>
            <w:tcW w:w="1276" w:type="dxa"/>
            <w:vAlign w:val="center"/>
          </w:tcPr>
          <w:p w14:paraId="09D401B2" w14:textId="77777777" w:rsidR="004A118C" w:rsidRDefault="004A118C" w:rsidP="00FE0EC5">
            <w:pPr>
              <w:spacing w:line="320" w:lineRule="exact"/>
              <w:jc w:val="center"/>
              <w:rPr>
                <w:rFonts w:ascii="仿宋_GB2312" w:eastAsia="仿宋_GB2312"/>
                <w:sz w:val="24"/>
              </w:rPr>
            </w:pPr>
          </w:p>
        </w:tc>
        <w:tc>
          <w:tcPr>
            <w:tcW w:w="1275" w:type="dxa"/>
            <w:vAlign w:val="center"/>
          </w:tcPr>
          <w:p w14:paraId="2551CFB9" w14:textId="77777777" w:rsidR="004A118C" w:rsidRDefault="004A118C" w:rsidP="00FE0EC5">
            <w:pPr>
              <w:spacing w:line="320" w:lineRule="exact"/>
              <w:jc w:val="center"/>
              <w:rPr>
                <w:rFonts w:ascii="仿宋_GB2312" w:eastAsia="仿宋_GB2312"/>
                <w:sz w:val="24"/>
              </w:rPr>
            </w:pPr>
          </w:p>
        </w:tc>
        <w:tc>
          <w:tcPr>
            <w:tcW w:w="1276" w:type="dxa"/>
            <w:vAlign w:val="center"/>
          </w:tcPr>
          <w:p w14:paraId="4E9ABFAD" w14:textId="77777777" w:rsidR="004A118C" w:rsidRDefault="004A118C" w:rsidP="00FE0EC5">
            <w:pPr>
              <w:spacing w:line="320" w:lineRule="exact"/>
              <w:jc w:val="center"/>
              <w:rPr>
                <w:rFonts w:ascii="仿宋_GB2312" w:eastAsia="仿宋_GB2312"/>
                <w:sz w:val="24"/>
              </w:rPr>
            </w:pPr>
          </w:p>
        </w:tc>
        <w:tc>
          <w:tcPr>
            <w:tcW w:w="1294" w:type="dxa"/>
            <w:vAlign w:val="center"/>
          </w:tcPr>
          <w:p w14:paraId="21B83707" w14:textId="77777777" w:rsidR="004A118C" w:rsidRDefault="004A118C" w:rsidP="00FE0EC5">
            <w:pPr>
              <w:spacing w:line="320" w:lineRule="exact"/>
              <w:jc w:val="center"/>
              <w:rPr>
                <w:rFonts w:ascii="仿宋_GB2312" w:eastAsia="仿宋_GB2312"/>
                <w:sz w:val="24"/>
              </w:rPr>
            </w:pPr>
          </w:p>
        </w:tc>
        <w:tc>
          <w:tcPr>
            <w:tcW w:w="1701" w:type="dxa"/>
            <w:vAlign w:val="center"/>
          </w:tcPr>
          <w:p w14:paraId="3323BF97" w14:textId="77777777" w:rsidR="004A118C" w:rsidRDefault="004A118C" w:rsidP="00FE0EC5">
            <w:pPr>
              <w:spacing w:line="320" w:lineRule="exact"/>
              <w:jc w:val="center"/>
              <w:rPr>
                <w:rFonts w:ascii="仿宋_GB2312" w:eastAsia="仿宋_GB2312"/>
                <w:sz w:val="24"/>
              </w:rPr>
            </w:pPr>
          </w:p>
        </w:tc>
        <w:tc>
          <w:tcPr>
            <w:tcW w:w="1559" w:type="dxa"/>
            <w:vAlign w:val="center"/>
          </w:tcPr>
          <w:p w14:paraId="7D79D899" w14:textId="77777777" w:rsidR="004A118C" w:rsidRDefault="004A118C" w:rsidP="00FE0EC5">
            <w:pPr>
              <w:spacing w:line="320" w:lineRule="exact"/>
              <w:jc w:val="center"/>
              <w:rPr>
                <w:rFonts w:ascii="仿宋_GB2312" w:eastAsia="仿宋_GB2312"/>
                <w:sz w:val="24"/>
              </w:rPr>
            </w:pPr>
          </w:p>
        </w:tc>
      </w:tr>
      <w:tr w:rsidR="004A118C" w14:paraId="68F589B9" w14:textId="77777777" w:rsidTr="00FE0EC5">
        <w:trPr>
          <w:cantSplit/>
          <w:trHeight w:hRule="exact" w:val="600"/>
          <w:jc w:val="center"/>
        </w:trPr>
        <w:tc>
          <w:tcPr>
            <w:tcW w:w="758" w:type="dxa"/>
            <w:vAlign w:val="center"/>
          </w:tcPr>
          <w:p w14:paraId="6A49E737" w14:textId="77777777" w:rsidR="004A118C" w:rsidRDefault="004A118C" w:rsidP="00FE0EC5">
            <w:pPr>
              <w:spacing w:line="320" w:lineRule="exact"/>
              <w:jc w:val="center"/>
              <w:rPr>
                <w:rFonts w:ascii="仿宋_GB2312" w:eastAsia="仿宋_GB2312"/>
                <w:sz w:val="24"/>
              </w:rPr>
            </w:pPr>
          </w:p>
        </w:tc>
        <w:tc>
          <w:tcPr>
            <w:tcW w:w="1559" w:type="dxa"/>
            <w:vAlign w:val="center"/>
          </w:tcPr>
          <w:p w14:paraId="30381208" w14:textId="77777777" w:rsidR="004A118C" w:rsidRDefault="004A118C" w:rsidP="00FE0EC5">
            <w:pPr>
              <w:spacing w:line="320" w:lineRule="exact"/>
              <w:jc w:val="center"/>
              <w:rPr>
                <w:rFonts w:ascii="仿宋_GB2312" w:eastAsia="仿宋_GB2312"/>
                <w:sz w:val="24"/>
              </w:rPr>
            </w:pPr>
          </w:p>
        </w:tc>
        <w:tc>
          <w:tcPr>
            <w:tcW w:w="1701" w:type="dxa"/>
            <w:vAlign w:val="center"/>
          </w:tcPr>
          <w:p w14:paraId="721889B4" w14:textId="77777777" w:rsidR="004A118C" w:rsidRDefault="004A118C" w:rsidP="00FE0EC5">
            <w:pPr>
              <w:spacing w:line="320" w:lineRule="exact"/>
              <w:jc w:val="center"/>
              <w:rPr>
                <w:rFonts w:ascii="仿宋_GB2312" w:eastAsia="仿宋_GB2312"/>
                <w:sz w:val="24"/>
              </w:rPr>
            </w:pPr>
          </w:p>
        </w:tc>
        <w:tc>
          <w:tcPr>
            <w:tcW w:w="1985" w:type="dxa"/>
            <w:vAlign w:val="center"/>
          </w:tcPr>
          <w:p w14:paraId="3267C590" w14:textId="77777777" w:rsidR="004A118C" w:rsidRDefault="004A118C" w:rsidP="00FE0EC5">
            <w:pPr>
              <w:spacing w:line="320" w:lineRule="exact"/>
              <w:jc w:val="center"/>
              <w:rPr>
                <w:rFonts w:ascii="仿宋_GB2312" w:eastAsia="仿宋_GB2312"/>
                <w:sz w:val="24"/>
              </w:rPr>
            </w:pPr>
          </w:p>
        </w:tc>
        <w:tc>
          <w:tcPr>
            <w:tcW w:w="1276" w:type="dxa"/>
            <w:vAlign w:val="center"/>
          </w:tcPr>
          <w:p w14:paraId="5212F2DD" w14:textId="77777777" w:rsidR="004A118C" w:rsidRDefault="004A118C" w:rsidP="00FE0EC5">
            <w:pPr>
              <w:spacing w:line="320" w:lineRule="exact"/>
              <w:jc w:val="center"/>
              <w:rPr>
                <w:rFonts w:ascii="仿宋_GB2312" w:eastAsia="仿宋_GB2312"/>
                <w:sz w:val="24"/>
              </w:rPr>
            </w:pPr>
          </w:p>
        </w:tc>
        <w:tc>
          <w:tcPr>
            <w:tcW w:w="1275" w:type="dxa"/>
            <w:vAlign w:val="center"/>
          </w:tcPr>
          <w:p w14:paraId="3BFBE20D" w14:textId="77777777" w:rsidR="004A118C" w:rsidRDefault="004A118C" w:rsidP="00FE0EC5">
            <w:pPr>
              <w:spacing w:line="320" w:lineRule="exact"/>
              <w:jc w:val="center"/>
              <w:rPr>
                <w:rFonts w:ascii="仿宋_GB2312" w:eastAsia="仿宋_GB2312"/>
                <w:sz w:val="24"/>
              </w:rPr>
            </w:pPr>
          </w:p>
        </w:tc>
        <w:tc>
          <w:tcPr>
            <w:tcW w:w="1276" w:type="dxa"/>
            <w:vAlign w:val="center"/>
          </w:tcPr>
          <w:p w14:paraId="491BD76D" w14:textId="77777777" w:rsidR="004A118C" w:rsidRDefault="004A118C" w:rsidP="00FE0EC5">
            <w:pPr>
              <w:spacing w:line="320" w:lineRule="exact"/>
              <w:jc w:val="center"/>
              <w:rPr>
                <w:rFonts w:ascii="仿宋_GB2312" w:eastAsia="仿宋_GB2312"/>
                <w:sz w:val="24"/>
              </w:rPr>
            </w:pPr>
          </w:p>
        </w:tc>
        <w:tc>
          <w:tcPr>
            <w:tcW w:w="1294" w:type="dxa"/>
            <w:vAlign w:val="center"/>
          </w:tcPr>
          <w:p w14:paraId="4C244E1C" w14:textId="77777777" w:rsidR="004A118C" w:rsidRDefault="004A118C" w:rsidP="00FE0EC5">
            <w:pPr>
              <w:spacing w:line="320" w:lineRule="exact"/>
              <w:jc w:val="center"/>
              <w:rPr>
                <w:rFonts w:ascii="仿宋_GB2312" w:eastAsia="仿宋_GB2312"/>
                <w:sz w:val="24"/>
              </w:rPr>
            </w:pPr>
          </w:p>
        </w:tc>
        <w:tc>
          <w:tcPr>
            <w:tcW w:w="1701" w:type="dxa"/>
            <w:vAlign w:val="center"/>
          </w:tcPr>
          <w:p w14:paraId="27D55606" w14:textId="77777777" w:rsidR="004A118C" w:rsidRDefault="004A118C" w:rsidP="00FE0EC5">
            <w:pPr>
              <w:spacing w:line="320" w:lineRule="exact"/>
              <w:jc w:val="center"/>
              <w:rPr>
                <w:rFonts w:ascii="仿宋_GB2312" w:eastAsia="仿宋_GB2312"/>
                <w:sz w:val="24"/>
              </w:rPr>
            </w:pPr>
          </w:p>
        </w:tc>
        <w:tc>
          <w:tcPr>
            <w:tcW w:w="1559" w:type="dxa"/>
            <w:vAlign w:val="center"/>
          </w:tcPr>
          <w:p w14:paraId="3E51F374" w14:textId="77777777" w:rsidR="004A118C" w:rsidRDefault="004A118C" w:rsidP="00FE0EC5">
            <w:pPr>
              <w:spacing w:line="320" w:lineRule="exact"/>
              <w:jc w:val="center"/>
              <w:rPr>
                <w:rFonts w:ascii="仿宋_GB2312" w:eastAsia="仿宋_GB2312"/>
                <w:sz w:val="24"/>
              </w:rPr>
            </w:pPr>
          </w:p>
        </w:tc>
      </w:tr>
      <w:tr w:rsidR="004A118C" w14:paraId="45EAC92F" w14:textId="77777777" w:rsidTr="00FE0EC5">
        <w:trPr>
          <w:cantSplit/>
          <w:trHeight w:hRule="exact" w:val="600"/>
          <w:jc w:val="center"/>
        </w:trPr>
        <w:tc>
          <w:tcPr>
            <w:tcW w:w="758" w:type="dxa"/>
            <w:vAlign w:val="center"/>
          </w:tcPr>
          <w:p w14:paraId="2EB15D38" w14:textId="77777777" w:rsidR="004A118C" w:rsidRDefault="004A118C" w:rsidP="00FE0EC5">
            <w:pPr>
              <w:spacing w:line="320" w:lineRule="exact"/>
              <w:jc w:val="center"/>
              <w:rPr>
                <w:rFonts w:ascii="仿宋_GB2312" w:eastAsia="仿宋_GB2312"/>
                <w:sz w:val="24"/>
              </w:rPr>
            </w:pPr>
          </w:p>
        </w:tc>
        <w:tc>
          <w:tcPr>
            <w:tcW w:w="1559" w:type="dxa"/>
            <w:vAlign w:val="center"/>
          </w:tcPr>
          <w:p w14:paraId="6551ED1B" w14:textId="77777777" w:rsidR="004A118C" w:rsidRDefault="004A118C" w:rsidP="00FE0EC5">
            <w:pPr>
              <w:spacing w:line="320" w:lineRule="exact"/>
              <w:jc w:val="center"/>
              <w:rPr>
                <w:rFonts w:ascii="仿宋_GB2312" w:eastAsia="仿宋_GB2312"/>
                <w:sz w:val="24"/>
              </w:rPr>
            </w:pPr>
          </w:p>
        </w:tc>
        <w:tc>
          <w:tcPr>
            <w:tcW w:w="1701" w:type="dxa"/>
            <w:vAlign w:val="center"/>
          </w:tcPr>
          <w:p w14:paraId="130214C1" w14:textId="77777777" w:rsidR="004A118C" w:rsidRDefault="004A118C" w:rsidP="00FE0EC5">
            <w:pPr>
              <w:spacing w:line="320" w:lineRule="exact"/>
              <w:jc w:val="center"/>
              <w:rPr>
                <w:rFonts w:ascii="仿宋_GB2312" w:eastAsia="仿宋_GB2312"/>
                <w:sz w:val="24"/>
              </w:rPr>
            </w:pPr>
          </w:p>
        </w:tc>
        <w:tc>
          <w:tcPr>
            <w:tcW w:w="1985" w:type="dxa"/>
            <w:vAlign w:val="center"/>
          </w:tcPr>
          <w:p w14:paraId="51E2F1D3" w14:textId="77777777" w:rsidR="004A118C" w:rsidRDefault="004A118C" w:rsidP="00FE0EC5">
            <w:pPr>
              <w:spacing w:line="320" w:lineRule="exact"/>
              <w:jc w:val="center"/>
              <w:rPr>
                <w:rFonts w:ascii="仿宋_GB2312" w:eastAsia="仿宋_GB2312"/>
                <w:sz w:val="24"/>
              </w:rPr>
            </w:pPr>
          </w:p>
        </w:tc>
        <w:tc>
          <w:tcPr>
            <w:tcW w:w="1276" w:type="dxa"/>
            <w:vAlign w:val="center"/>
          </w:tcPr>
          <w:p w14:paraId="0A6410F6" w14:textId="77777777" w:rsidR="004A118C" w:rsidRDefault="004A118C" w:rsidP="00FE0EC5">
            <w:pPr>
              <w:spacing w:line="320" w:lineRule="exact"/>
              <w:jc w:val="center"/>
              <w:rPr>
                <w:rFonts w:ascii="仿宋_GB2312" w:eastAsia="仿宋_GB2312"/>
                <w:sz w:val="24"/>
              </w:rPr>
            </w:pPr>
          </w:p>
        </w:tc>
        <w:tc>
          <w:tcPr>
            <w:tcW w:w="1275" w:type="dxa"/>
            <w:vAlign w:val="center"/>
          </w:tcPr>
          <w:p w14:paraId="3BEB50A9" w14:textId="77777777" w:rsidR="004A118C" w:rsidRDefault="004A118C" w:rsidP="00FE0EC5">
            <w:pPr>
              <w:spacing w:line="320" w:lineRule="exact"/>
              <w:jc w:val="center"/>
              <w:rPr>
                <w:rFonts w:ascii="仿宋_GB2312" w:eastAsia="仿宋_GB2312"/>
                <w:sz w:val="24"/>
              </w:rPr>
            </w:pPr>
          </w:p>
        </w:tc>
        <w:tc>
          <w:tcPr>
            <w:tcW w:w="1276" w:type="dxa"/>
            <w:vAlign w:val="center"/>
          </w:tcPr>
          <w:p w14:paraId="4D822C13" w14:textId="77777777" w:rsidR="004A118C" w:rsidRDefault="004A118C" w:rsidP="00FE0EC5">
            <w:pPr>
              <w:spacing w:line="320" w:lineRule="exact"/>
              <w:jc w:val="center"/>
              <w:rPr>
                <w:rFonts w:ascii="仿宋_GB2312" w:eastAsia="仿宋_GB2312"/>
                <w:sz w:val="24"/>
              </w:rPr>
            </w:pPr>
          </w:p>
        </w:tc>
        <w:tc>
          <w:tcPr>
            <w:tcW w:w="1294" w:type="dxa"/>
            <w:vAlign w:val="center"/>
          </w:tcPr>
          <w:p w14:paraId="15E1B616" w14:textId="77777777" w:rsidR="004A118C" w:rsidRDefault="004A118C" w:rsidP="00FE0EC5">
            <w:pPr>
              <w:spacing w:line="320" w:lineRule="exact"/>
              <w:jc w:val="center"/>
              <w:rPr>
                <w:rFonts w:ascii="仿宋_GB2312" w:eastAsia="仿宋_GB2312"/>
                <w:sz w:val="24"/>
              </w:rPr>
            </w:pPr>
          </w:p>
        </w:tc>
        <w:tc>
          <w:tcPr>
            <w:tcW w:w="1701" w:type="dxa"/>
            <w:vAlign w:val="center"/>
          </w:tcPr>
          <w:p w14:paraId="0F133406" w14:textId="77777777" w:rsidR="004A118C" w:rsidRDefault="004A118C" w:rsidP="00FE0EC5">
            <w:pPr>
              <w:spacing w:line="320" w:lineRule="exact"/>
              <w:jc w:val="center"/>
              <w:rPr>
                <w:rFonts w:ascii="仿宋_GB2312" w:eastAsia="仿宋_GB2312"/>
                <w:sz w:val="24"/>
              </w:rPr>
            </w:pPr>
          </w:p>
        </w:tc>
        <w:tc>
          <w:tcPr>
            <w:tcW w:w="1559" w:type="dxa"/>
            <w:vAlign w:val="center"/>
          </w:tcPr>
          <w:p w14:paraId="6EBF8F56" w14:textId="77777777" w:rsidR="004A118C" w:rsidRDefault="004A118C" w:rsidP="00FE0EC5">
            <w:pPr>
              <w:spacing w:line="320" w:lineRule="exact"/>
              <w:jc w:val="center"/>
              <w:rPr>
                <w:rFonts w:ascii="仿宋_GB2312" w:eastAsia="仿宋_GB2312"/>
                <w:sz w:val="24"/>
              </w:rPr>
            </w:pPr>
          </w:p>
        </w:tc>
      </w:tr>
      <w:tr w:rsidR="004A118C" w14:paraId="7B6860AE" w14:textId="77777777" w:rsidTr="00FE0EC5">
        <w:trPr>
          <w:cantSplit/>
          <w:trHeight w:hRule="exact" w:val="600"/>
          <w:jc w:val="center"/>
        </w:trPr>
        <w:tc>
          <w:tcPr>
            <w:tcW w:w="758" w:type="dxa"/>
            <w:vAlign w:val="center"/>
          </w:tcPr>
          <w:p w14:paraId="5B34DC20" w14:textId="77777777" w:rsidR="004A118C" w:rsidRDefault="004A118C" w:rsidP="00FE0EC5">
            <w:pPr>
              <w:spacing w:line="320" w:lineRule="exact"/>
              <w:jc w:val="center"/>
              <w:rPr>
                <w:rFonts w:ascii="仿宋_GB2312" w:eastAsia="仿宋_GB2312"/>
                <w:sz w:val="24"/>
              </w:rPr>
            </w:pPr>
          </w:p>
        </w:tc>
        <w:tc>
          <w:tcPr>
            <w:tcW w:w="1559" w:type="dxa"/>
            <w:vAlign w:val="center"/>
          </w:tcPr>
          <w:p w14:paraId="15ED9F7A" w14:textId="77777777" w:rsidR="004A118C" w:rsidRDefault="004A118C" w:rsidP="00FE0EC5">
            <w:pPr>
              <w:spacing w:line="320" w:lineRule="exact"/>
              <w:jc w:val="center"/>
              <w:rPr>
                <w:rFonts w:ascii="仿宋_GB2312" w:eastAsia="仿宋_GB2312"/>
                <w:sz w:val="24"/>
              </w:rPr>
            </w:pPr>
          </w:p>
        </w:tc>
        <w:tc>
          <w:tcPr>
            <w:tcW w:w="1701" w:type="dxa"/>
            <w:vAlign w:val="center"/>
          </w:tcPr>
          <w:p w14:paraId="580BDBB8" w14:textId="77777777" w:rsidR="004A118C" w:rsidRDefault="004A118C" w:rsidP="00FE0EC5">
            <w:pPr>
              <w:spacing w:line="320" w:lineRule="exact"/>
              <w:jc w:val="center"/>
              <w:rPr>
                <w:rFonts w:ascii="仿宋_GB2312" w:eastAsia="仿宋_GB2312"/>
                <w:sz w:val="24"/>
              </w:rPr>
            </w:pPr>
          </w:p>
        </w:tc>
        <w:tc>
          <w:tcPr>
            <w:tcW w:w="1985" w:type="dxa"/>
            <w:vAlign w:val="center"/>
          </w:tcPr>
          <w:p w14:paraId="59F8F7DC" w14:textId="77777777" w:rsidR="004A118C" w:rsidRDefault="004A118C" w:rsidP="00FE0EC5">
            <w:pPr>
              <w:spacing w:line="320" w:lineRule="exact"/>
              <w:jc w:val="center"/>
              <w:rPr>
                <w:rFonts w:ascii="仿宋_GB2312" w:eastAsia="仿宋_GB2312"/>
                <w:sz w:val="24"/>
              </w:rPr>
            </w:pPr>
          </w:p>
        </w:tc>
        <w:tc>
          <w:tcPr>
            <w:tcW w:w="1276" w:type="dxa"/>
            <w:vAlign w:val="center"/>
          </w:tcPr>
          <w:p w14:paraId="3F49A0D8" w14:textId="77777777" w:rsidR="004A118C" w:rsidRDefault="004A118C" w:rsidP="00FE0EC5">
            <w:pPr>
              <w:spacing w:line="320" w:lineRule="exact"/>
              <w:jc w:val="center"/>
              <w:rPr>
                <w:rFonts w:ascii="仿宋_GB2312" w:eastAsia="仿宋_GB2312"/>
                <w:sz w:val="24"/>
              </w:rPr>
            </w:pPr>
          </w:p>
        </w:tc>
        <w:tc>
          <w:tcPr>
            <w:tcW w:w="1275" w:type="dxa"/>
            <w:vAlign w:val="center"/>
          </w:tcPr>
          <w:p w14:paraId="06AC43DB" w14:textId="77777777" w:rsidR="004A118C" w:rsidRDefault="004A118C" w:rsidP="00FE0EC5">
            <w:pPr>
              <w:spacing w:line="320" w:lineRule="exact"/>
              <w:jc w:val="center"/>
              <w:rPr>
                <w:rFonts w:ascii="仿宋_GB2312" w:eastAsia="仿宋_GB2312"/>
                <w:sz w:val="24"/>
              </w:rPr>
            </w:pPr>
          </w:p>
        </w:tc>
        <w:tc>
          <w:tcPr>
            <w:tcW w:w="1276" w:type="dxa"/>
            <w:vAlign w:val="center"/>
          </w:tcPr>
          <w:p w14:paraId="19B3E3AE" w14:textId="77777777" w:rsidR="004A118C" w:rsidRDefault="004A118C" w:rsidP="00FE0EC5">
            <w:pPr>
              <w:spacing w:line="320" w:lineRule="exact"/>
              <w:jc w:val="center"/>
              <w:rPr>
                <w:rFonts w:ascii="仿宋_GB2312" w:eastAsia="仿宋_GB2312"/>
                <w:sz w:val="24"/>
              </w:rPr>
            </w:pPr>
          </w:p>
        </w:tc>
        <w:tc>
          <w:tcPr>
            <w:tcW w:w="1294" w:type="dxa"/>
            <w:vAlign w:val="center"/>
          </w:tcPr>
          <w:p w14:paraId="253249C1" w14:textId="77777777" w:rsidR="004A118C" w:rsidRDefault="004A118C" w:rsidP="00FE0EC5">
            <w:pPr>
              <w:spacing w:line="320" w:lineRule="exact"/>
              <w:jc w:val="center"/>
              <w:rPr>
                <w:rFonts w:ascii="仿宋_GB2312" w:eastAsia="仿宋_GB2312"/>
                <w:sz w:val="24"/>
              </w:rPr>
            </w:pPr>
          </w:p>
        </w:tc>
        <w:tc>
          <w:tcPr>
            <w:tcW w:w="1701" w:type="dxa"/>
            <w:vAlign w:val="center"/>
          </w:tcPr>
          <w:p w14:paraId="154425CA" w14:textId="77777777" w:rsidR="004A118C" w:rsidRDefault="004A118C" w:rsidP="00FE0EC5">
            <w:pPr>
              <w:spacing w:line="320" w:lineRule="exact"/>
              <w:jc w:val="center"/>
              <w:rPr>
                <w:rFonts w:ascii="仿宋_GB2312" w:eastAsia="仿宋_GB2312"/>
                <w:sz w:val="24"/>
              </w:rPr>
            </w:pPr>
          </w:p>
        </w:tc>
        <w:tc>
          <w:tcPr>
            <w:tcW w:w="1559" w:type="dxa"/>
            <w:vAlign w:val="center"/>
          </w:tcPr>
          <w:p w14:paraId="726A8475" w14:textId="77777777" w:rsidR="004A118C" w:rsidRDefault="004A118C" w:rsidP="00FE0EC5">
            <w:pPr>
              <w:spacing w:line="320" w:lineRule="exact"/>
              <w:jc w:val="center"/>
              <w:rPr>
                <w:rFonts w:ascii="仿宋_GB2312" w:eastAsia="仿宋_GB2312"/>
                <w:sz w:val="24"/>
              </w:rPr>
            </w:pPr>
          </w:p>
        </w:tc>
      </w:tr>
      <w:tr w:rsidR="004A118C" w14:paraId="1AA19701" w14:textId="77777777" w:rsidTr="00FE0EC5">
        <w:trPr>
          <w:cantSplit/>
          <w:trHeight w:hRule="exact" w:val="600"/>
          <w:jc w:val="center"/>
        </w:trPr>
        <w:tc>
          <w:tcPr>
            <w:tcW w:w="758" w:type="dxa"/>
            <w:vAlign w:val="center"/>
          </w:tcPr>
          <w:p w14:paraId="6E51EDDE" w14:textId="77777777" w:rsidR="004A118C" w:rsidRDefault="004A118C" w:rsidP="00FE0EC5">
            <w:pPr>
              <w:spacing w:line="320" w:lineRule="exact"/>
              <w:jc w:val="center"/>
              <w:rPr>
                <w:rFonts w:ascii="仿宋_GB2312" w:eastAsia="仿宋_GB2312"/>
                <w:sz w:val="24"/>
              </w:rPr>
            </w:pPr>
          </w:p>
        </w:tc>
        <w:tc>
          <w:tcPr>
            <w:tcW w:w="1559" w:type="dxa"/>
            <w:vAlign w:val="center"/>
          </w:tcPr>
          <w:p w14:paraId="581F44D3" w14:textId="77777777" w:rsidR="004A118C" w:rsidRDefault="004A118C" w:rsidP="00FE0EC5">
            <w:pPr>
              <w:spacing w:line="320" w:lineRule="exact"/>
              <w:jc w:val="center"/>
              <w:rPr>
                <w:rFonts w:ascii="仿宋_GB2312" w:eastAsia="仿宋_GB2312"/>
                <w:sz w:val="24"/>
              </w:rPr>
            </w:pPr>
          </w:p>
        </w:tc>
        <w:tc>
          <w:tcPr>
            <w:tcW w:w="1701" w:type="dxa"/>
            <w:vAlign w:val="center"/>
          </w:tcPr>
          <w:p w14:paraId="42A03123" w14:textId="77777777" w:rsidR="004A118C" w:rsidRDefault="004A118C" w:rsidP="00FE0EC5">
            <w:pPr>
              <w:spacing w:line="320" w:lineRule="exact"/>
              <w:jc w:val="center"/>
              <w:rPr>
                <w:rFonts w:ascii="仿宋_GB2312" w:eastAsia="仿宋_GB2312"/>
                <w:sz w:val="24"/>
              </w:rPr>
            </w:pPr>
          </w:p>
        </w:tc>
        <w:tc>
          <w:tcPr>
            <w:tcW w:w="1985" w:type="dxa"/>
            <w:vAlign w:val="center"/>
          </w:tcPr>
          <w:p w14:paraId="1689E76E" w14:textId="77777777" w:rsidR="004A118C" w:rsidRDefault="004A118C" w:rsidP="00FE0EC5">
            <w:pPr>
              <w:spacing w:line="320" w:lineRule="exact"/>
              <w:jc w:val="center"/>
              <w:rPr>
                <w:rFonts w:ascii="仿宋_GB2312" w:eastAsia="仿宋_GB2312"/>
                <w:sz w:val="24"/>
              </w:rPr>
            </w:pPr>
          </w:p>
        </w:tc>
        <w:tc>
          <w:tcPr>
            <w:tcW w:w="1276" w:type="dxa"/>
            <w:vAlign w:val="center"/>
          </w:tcPr>
          <w:p w14:paraId="43802706" w14:textId="77777777" w:rsidR="004A118C" w:rsidRDefault="004A118C" w:rsidP="00FE0EC5">
            <w:pPr>
              <w:spacing w:line="320" w:lineRule="exact"/>
              <w:jc w:val="center"/>
              <w:rPr>
                <w:rFonts w:ascii="仿宋_GB2312" w:eastAsia="仿宋_GB2312"/>
                <w:sz w:val="24"/>
              </w:rPr>
            </w:pPr>
          </w:p>
        </w:tc>
        <w:tc>
          <w:tcPr>
            <w:tcW w:w="1275" w:type="dxa"/>
            <w:vAlign w:val="center"/>
          </w:tcPr>
          <w:p w14:paraId="2665F6A2" w14:textId="77777777" w:rsidR="004A118C" w:rsidRDefault="004A118C" w:rsidP="00FE0EC5">
            <w:pPr>
              <w:spacing w:line="320" w:lineRule="exact"/>
              <w:jc w:val="center"/>
              <w:rPr>
                <w:rFonts w:ascii="仿宋_GB2312" w:eastAsia="仿宋_GB2312"/>
                <w:sz w:val="24"/>
              </w:rPr>
            </w:pPr>
          </w:p>
        </w:tc>
        <w:tc>
          <w:tcPr>
            <w:tcW w:w="1276" w:type="dxa"/>
            <w:vAlign w:val="center"/>
          </w:tcPr>
          <w:p w14:paraId="30B37C72" w14:textId="77777777" w:rsidR="004A118C" w:rsidRDefault="004A118C" w:rsidP="00FE0EC5">
            <w:pPr>
              <w:spacing w:line="320" w:lineRule="exact"/>
              <w:jc w:val="center"/>
              <w:rPr>
                <w:rFonts w:ascii="仿宋_GB2312" w:eastAsia="仿宋_GB2312"/>
                <w:sz w:val="24"/>
              </w:rPr>
            </w:pPr>
          </w:p>
        </w:tc>
        <w:tc>
          <w:tcPr>
            <w:tcW w:w="1294" w:type="dxa"/>
            <w:vAlign w:val="center"/>
          </w:tcPr>
          <w:p w14:paraId="70B9E1DA" w14:textId="77777777" w:rsidR="004A118C" w:rsidRDefault="004A118C" w:rsidP="00FE0EC5">
            <w:pPr>
              <w:spacing w:line="320" w:lineRule="exact"/>
              <w:jc w:val="center"/>
              <w:rPr>
                <w:rFonts w:ascii="仿宋_GB2312" w:eastAsia="仿宋_GB2312"/>
                <w:sz w:val="24"/>
              </w:rPr>
            </w:pPr>
          </w:p>
        </w:tc>
        <w:tc>
          <w:tcPr>
            <w:tcW w:w="1701" w:type="dxa"/>
            <w:vAlign w:val="center"/>
          </w:tcPr>
          <w:p w14:paraId="261A4A21" w14:textId="77777777" w:rsidR="004A118C" w:rsidRDefault="004A118C" w:rsidP="00FE0EC5">
            <w:pPr>
              <w:spacing w:line="320" w:lineRule="exact"/>
              <w:jc w:val="center"/>
              <w:rPr>
                <w:rFonts w:ascii="仿宋_GB2312" w:eastAsia="仿宋_GB2312"/>
                <w:sz w:val="24"/>
              </w:rPr>
            </w:pPr>
          </w:p>
        </w:tc>
        <w:tc>
          <w:tcPr>
            <w:tcW w:w="1559" w:type="dxa"/>
            <w:vAlign w:val="center"/>
          </w:tcPr>
          <w:p w14:paraId="599A970C" w14:textId="77777777" w:rsidR="004A118C" w:rsidRDefault="004A118C" w:rsidP="00FE0EC5">
            <w:pPr>
              <w:spacing w:line="320" w:lineRule="exact"/>
              <w:jc w:val="center"/>
              <w:rPr>
                <w:rFonts w:ascii="仿宋_GB2312" w:eastAsia="仿宋_GB2312"/>
                <w:sz w:val="24"/>
              </w:rPr>
            </w:pPr>
          </w:p>
        </w:tc>
      </w:tr>
      <w:tr w:rsidR="004A118C" w14:paraId="51351BD4" w14:textId="77777777" w:rsidTr="00FE0EC5">
        <w:trPr>
          <w:cantSplit/>
          <w:trHeight w:hRule="exact" w:val="600"/>
          <w:jc w:val="center"/>
        </w:trPr>
        <w:tc>
          <w:tcPr>
            <w:tcW w:w="758" w:type="dxa"/>
            <w:vAlign w:val="center"/>
          </w:tcPr>
          <w:p w14:paraId="442ACD91" w14:textId="77777777" w:rsidR="004A118C" w:rsidRDefault="004A118C" w:rsidP="00FE0EC5">
            <w:pPr>
              <w:spacing w:line="320" w:lineRule="exact"/>
              <w:jc w:val="center"/>
              <w:rPr>
                <w:rFonts w:ascii="仿宋_GB2312" w:eastAsia="仿宋_GB2312"/>
                <w:sz w:val="24"/>
              </w:rPr>
            </w:pPr>
          </w:p>
        </w:tc>
        <w:tc>
          <w:tcPr>
            <w:tcW w:w="1559" w:type="dxa"/>
            <w:vAlign w:val="center"/>
          </w:tcPr>
          <w:p w14:paraId="391D031A" w14:textId="77777777" w:rsidR="004A118C" w:rsidRDefault="004A118C" w:rsidP="00FE0EC5">
            <w:pPr>
              <w:spacing w:line="320" w:lineRule="exact"/>
              <w:jc w:val="center"/>
              <w:rPr>
                <w:rFonts w:ascii="仿宋_GB2312" w:eastAsia="仿宋_GB2312"/>
                <w:sz w:val="24"/>
              </w:rPr>
            </w:pPr>
          </w:p>
        </w:tc>
        <w:tc>
          <w:tcPr>
            <w:tcW w:w="1701" w:type="dxa"/>
            <w:vAlign w:val="center"/>
          </w:tcPr>
          <w:p w14:paraId="290CC49A" w14:textId="77777777" w:rsidR="004A118C" w:rsidRDefault="004A118C" w:rsidP="00FE0EC5">
            <w:pPr>
              <w:spacing w:line="320" w:lineRule="exact"/>
              <w:jc w:val="center"/>
              <w:rPr>
                <w:rFonts w:ascii="仿宋_GB2312" w:eastAsia="仿宋_GB2312"/>
                <w:sz w:val="24"/>
              </w:rPr>
            </w:pPr>
          </w:p>
        </w:tc>
        <w:tc>
          <w:tcPr>
            <w:tcW w:w="1985" w:type="dxa"/>
            <w:vAlign w:val="center"/>
          </w:tcPr>
          <w:p w14:paraId="69DF1EB6" w14:textId="77777777" w:rsidR="004A118C" w:rsidRDefault="004A118C" w:rsidP="00FE0EC5">
            <w:pPr>
              <w:spacing w:line="320" w:lineRule="exact"/>
              <w:jc w:val="center"/>
              <w:rPr>
                <w:rFonts w:ascii="仿宋_GB2312" w:eastAsia="仿宋_GB2312"/>
                <w:sz w:val="24"/>
              </w:rPr>
            </w:pPr>
          </w:p>
        </w:tc>
        <w:tc>
          <w:tcPr>
            <w:tcW w:w="1276" w:type="dxa"/>
            <w:vAlign w:val="center"/>
          </w:tcPr>
          <w:p w14:paraId="2FAA12FF" w14:textId="77777777" w:rsidR="004A118C" w:rsidRDefault="004A118C" w:rsidP="00FE0EC5">
            <w:pPr>
              <w:spacing w:line="320" w:lineRule="exact"/>
              <w:jc w:val="center"/>
              <w:rPr>
                <w:rFonts w:ascii="仿宋_GB2312" w:eastAsia="仿宋_GB2312"/>
                <w:sz w:val="24"/>
              </w:rPr>
            </w:pPr>
          </w:p>
        </w:tc>
        <w:tc>
          <w:tcPr>
            <w:tcW w:w="1275" w:type="dxa"/>
            <w:vAlign w:val="center"/>
          </w:tcPr>
          <w:p w14:paraId="2AA7832D" w14:textId="77777777" w:rsidR="004A118C" w:rsidRDefault="004A118C" w:rsidP="00FE0EC5">
            <w:pPr>
              <w:spacing w:line="320" w:lineRule="exact"/>
              <w:jc w:val="center"/>
              <w:rPr>
                <w:rFonts w:ascii="仿宋_GB2312" w:eastAsia="仿宋_GB2312"/>
                <w:sz w:val="24"/>
              </w:rPr>
            </w:pPr>
          </w:p>
        </w:tc>
        <w:tc>
          <w:tcPr>
            <w:tcW w:w="1276" w:type="dxa"/>
            <w:vAlign w:val="center"/>
          </w:tcPr>
          <w:p w14:paraId="77601436" w14:textId="77777777" w:rsidR="004A118C" w:rsidRDefault="004A118C" w:rsidP="00FE0EC5">
            <w:pPr>
              <w:spacing w:line="320" w:lineRule="exact"/>
              <w:jc w:val="center"/>
              <w:rPr>
                <w:rFonts w:ascii="仿宋_GB2312" w:eastAsia="仿宋_GB2312"/>
                <w:sz w:val="24"/>
              </w:rPr>
            </w:pPr>
          </w:p>
        </w:tc>
        <w:tc>
          <w:tcPr>
            <w:tcW w:w="1294" w:type="dxa"/>
            <w:vAlign w:val="center"/>
          </w:tcPr>
          <w:p w14:paraId="3BF444AB" w14:textId="77777777" w:rsidR="004A118C" w:rsidRDefault="004A118C" w:rsidP="00FE0EC5">
            <w:pPr>
              <w:spacing w:line="320" w:lineRule="exact"/>
              <w:jc w:val="center"/>
              <w:rPr>
                <w:rFonts w:ascii="仿宋_GB2312" w:eastAsia="仿宋_GB2312"/>
                <w:sz w:val="24"/>
              </w:rPr>
            </w:pPr>
          </w:p>
        </w:tc>
        <w:tc>
          <w:tcPr>
            <w:tcW w:w="1701" w:type="dxa"/>
            <w:vAlign w:val="center"/>
          </w:tcPr>
          <w:p w14:paraId="24FB2113" w14:textId="77777777" w:rsidR="004A118C" w:rsidRDefault="004A118C" w:rsidP="00FE0EC5">
            <w:pPr>
              <w:spacing w:line="320" w:lineRule="exact"/>
              <w:jc w:val="center"/>
              <w:rPr>
                <w:rFonts w:ascii="仿宋_GB2312" w:eastAsia="仿宋_GB2312"/>
                <w:sz w:val="24"/>
              </w:rPr>
            </w:pPr>
          </w:p>
        </w:tc>
        <w:tc>
          <w:tcPr>
            <w:tcW w:w="1559" w:type="dxa"/>
            <w:vAlign w:val="center"/>
          </w:tcPr>
          <w:p w14:paraId="51309E48" w14:textId="77777777" w:rsidR="004A118C" w:rsidRDefault="004A118C" w:rsidP="00FE0EC5">
            <w:pPr>
              <w:spacing w:line="320" w:lineRule="exact"/>
              <w:jc w:val="center"/>
              <w:rPr>
                <w:rFonts w:ascii="仿宋_GB2312" w:eastAsia="仿宋_GB2312"/>
                <w:sz w:val="24"/>
              </w:rPr>
            </w:pPr>
          </w:p>
        </w:tc>
      </w:tr>
      <w:tr w:rsidR="004A118C" w14:paraId="56EB4183" w14:textId="77777777" w:rsidTr="00FE0EC5">
        <w:trPr>
          <w:cantSplit/>
          <w:trHeight w:hRule="exact" w:val="600"/>
          <w:jc w:val="center"/>
        </w:trPr>
        <w:tc>
          <w:tcPr>
            <w:tcW w:w="758" w:type="dxa"/>
            <w:vAlign w:val="center"/>
          </w:tcPr>
          <w:p w14:paraId="7D796E87" w14:textId="77777777" w:rsidR="004A118C" w:rsidRDefault="004A118C" w:rsidP="00FE0EC5">
            <w:pPr>
              <w:spacing w:line="320" w:lineRule="exact"/>
              <w:jc w:val="center"/>
              <w:rPr>
                <w:rFonts w:ascii="仿宋_GB2312" w:eastAsia="仿宋_GB2312"/>
                <w:sz w:val="24"/>
              </w:rPr>
            </w:pPr>
          </w:p>
        </w:tc>
        <w:tc>
          <w:tcPr>
            <w:tcW w:w="1559" w:type="dxa"/>
            <w:vAlign w:val="center"/>
          </w:tcPr>
          <w:p w14:paraId="36921B11" w14:textId="77777777" w:rsidR="004A118C" w:rsidRDefault="004A118C" w:rsidP="00FE0EC5">
            <w:pPr>
              <w:spacing w:line="320" w:lineRule="exact"/>
              <w:jc w:val="center"/>
              <w:rPr>
                <w:rFonts w:ascii="仿宋_GB2312" w:eastAsia="仿宋_GB2312"/>
                <w:sz w:val="24"/>
              </w:rPr>
            </w:pPr>
          </w:p>
        </w:tc>
        <w:tc>
          <w:tcPr>
            <w:tcW w:w="1701" w:type="dxa"/>
            <w:vAlign w:val="center"/>
          </w:tcPr>
          <w:p w14:paraId="1E2535EB" w14:textId="77777777" w:rsidR="004A118C" w:rsidRDefault="004A118C" w:rsidP="00FE0EC5">
            <w:pPr>
              <w:spacing w:line="320" w:lineRule="exact"/>
              <w:jc w:val="center"/>
              <w:rPr>
                <w:rFonts w:ascii="仿宋_GB2312" w:eastAsia="仿宋_GB2312"/>
                <w:sz w:val="24"/>
              </w:rPr>
            </w:pPr>
          </w:p>
        </w:tc>
        <w:tc>
          <w:tcPr>
            <w:tcW w:w="1985" w:type="dxa"/>
            <w:vAlign w:val="center"/>
          </w:tcPr>
          <w:p w14:paraId="14922A93" w14:textId="77777777" w:rsidR="004A118C" w:rsidRDefault="004A118C" w:rsidP="00FE0EC5">
            <w:pPr>
              <w:spacing w:line="320" w:lineRule="exact"/>
              <w:jc w:val="center"/>
              <w:rPr>
                <w:rFonts w:ascii="仿宋_GB2312" w:eastAsia="仿宋_GB2312"/>
                <w:sz w:val="24"/>
              </w:rPr>
            </w:pPr>
          </w:p>
        </w:tc>
        <w:tc>
          <w:tcPr>
            <w:tcW w:w="1276" w:type="dxa"/>
            <w:vAlign w:val="center"/>
          </w:tcPr>
          <w:p w14:paraId="467817B4" w14:textId="77777777" w:rsidR="004A118C" w:rsidRDefault="004A118C" w:rsidP="00FE0EC5">
            <w:pPr>
              <w:spacing w:line="320" w:lineRule="exact"/>
              <w:jc w:val="center"/>
              <w:rPr>
                <w:rFonts w:ascii="仿宋_GB2312" w:eastAsia="仿宋_GB2312"/>
                <w:sz w:val="24"/>
              </w:rPr>
            </w:pPr>
          </w:p>
        </w:tc>
        <w:tc>
          <w:tcPr>
            <w:tcW w:w="1275" w:type="dxa"/>
            <w:vAlign w:val="center"/>
          </w:tcPr>
          <w:p w14:paraId="0832271D" w14:textId="77777777" w:rsidR="004A118C" w:rsidRDefault="004A118C" w:rsidP="00FE0EC5">
            <w:pPr>
              <w:spacing w:line="320" w:lineRule="exact"/>
              <w:jc w:val="center"/>
              <w:rPr>
                <w:rFonts w:ascii="仿宋_GB2312" w:eastAsia="仿宋_GB2312"/>
                <w:sz w:val="24"/>
              </w:rPr>
            </w:pPr>
          </w:p>
        </w:tc>
        <w:tc>
          <w:tcPr>
            <w:tcW w:w="1276" w:type="dxa"/>
            <w:vAlign w:val="center"/>
          </w:tcPr>
          <w:p w14:paraId="07134B65" w14:textId="77777777" w:rsidR="004A118C" w:rsidRDefault="004A118C" w:rsidP="00FE0EC5">
            <w:pPr>
              <w:spacing w:line="320" w:lineRule="exact"/>
              <w:jc w:val="center"/>
              <w:rPr>
                <w:rFonts w:ascii="仿宋_GB2312" w:eastAsia="仿宋_GB2312"/>
                <w:sz w:val="24"/>
              </w:rPr>
            </w:pPr>
          </w:p>
        </w:tc>
        <w:tc>
          <w:tcPr>
            <w:tcW w:w="1294" w:type="dxa"/>
            <w:vAlign w:val="center"/>
          </w:tcPr>
          <w:p w14:paraId="0A401C97" w14:textId="77777777" w:rsidR="004A118C" w:rsidRDefault="004A118C" w:rsidP="00FE0EC5">
            <w:pPr>
              <w:spacing w:line="320" w:lineRule="exact"/>
              <w:jc w:val="center"/>
              <w:rPr>
                <w:rFonts w:ascii="仿宋_GB2312" w:eastAsia="仿宋_GB2312"/>
                <w:sz w:val="24"/>
              </w:rPr>
            </w:pPr>
          </w:p>
        </w:tc>
        <w:tc>
          <w:tcPr>
            <w:tcW w:w="1701" w:type="dxa"/>
            <w:vAlign w:val="center"/>
          </w:tcPr>
          <w:p w14:paraId="5895777D" w14:textId="77777777" w:rsidR="004A118C" w:rsidRDefault="004A118C" w:rsidP="00FE0EC5">
            <w:pPr>
              <w:spacing w:line="320" w:lineRule="exact"/>
              <w:jc w:val="center"/>
              <w:rPr>
                <w:rFonts w:ascii="仿宋_GB2312" w:eastAsia="仿宋_GB2312"/>
                <w:sz w:val="24"/>
              </w:rPr>
            </w:pPr>
          </w:p>
        </w:tc>
        <w:tc>
          <w:tcPr>
            <w:tcW w:w="1559" w:type="dxa"/>
            <w:vAlign w:val="center"/>
          </w:tcPr>
          <w:p w14:paraId="7915DDCF" w14:textId="77777777" w:rsidR="004A118C" w:rsidRDefault="004A118C" w:rsidP="00FE0EC5">
            <w:pPr>
              <w:spacing w:line="320" w:lineRule="exact"/>
              <w:jc w:val="center"/>
              <w:rPr>
                <w:rFonts w:ascii="仿宋_GB2312" w:eastAsia="仿宋_GB2312"/>
                <w:sz w:val="24"/>
              </w:rPr>
            </w:pPr>
          </w:p>
        </w:tc>
      </w:tr>
      <w:tr w:rsidR="004A118C" w14:paraId="70632DF2" w14:textId="77777777" w:rsidTr="00FE0EC5">
        <w:trPr>
          <w:cantSplit/>
          <w:trHeight w:hRule="exact" w:val="600"/>
          <w:jc w:val="center"/>
        </w:trPr>
        <w:tc>
          <w:tcPr>
            <w:tcW w:w="758" w:type="dxa"/>
            <w:vAlign w:val="center"/>
          </w:tcPr>
          <w:p w14:paraId="1A3D2D69" w14:textId="77777777" w:rsidR="004A118C" w:rsidRDefault="004A118C" w:rsidP="00FE0EC5">
            <w:pPr>
              <w:spacing w:line="320" w:lineRule="exact"/>
              <w:jc w:val="center"/>
              <w:rPr>
                <w:rFonts w:ascii="仿宋_GB2312" w:eastAsia="仿宋_GB2312"/>
                <w:sz w:val="24"/>
              </w:rPr>
            </w:pPr>
          </w:p>
        </w:tc>
        <w:tc>
          <w:tcPr>
            <w:tcW w:w="1559" w:type="dxa"/>
            <w:vAlign w:val="center"/>
          </w:tcPr>
          <w:p w14:paraId="3803E16C" w14:textId="77777777" w:rsidR="004A118C" w:rsidRDefault="004A118C" w:rsidP="00FE0EC5">
            <w:pPr>
              <w:spacing w:line="320" w:lineRule="exact"/>
              <w:jc w:val="center"/>
              <w:rPr>
                <w:rFonts w:ascii="仿宋_GB2312" w:eastAsia="仿宋_GB2312"/>
                <w:sz w:val="24"/>
              </w:rPr>
            </w:pPr>
          </w:p>
        </w:tc>
        <w:tc>
          <w:tcPr>
            <w:tcW w:w="1701" w:type="dxa"/>
            <w:vAlign w:val="center"/>
          </w:tcPr>
          <w:p w14:paraId="07EBC2A1" w14:textId="77777777" w:rsidR="004A118C" w:rsidRDefault="004A118C" w:rsidP="00FE0EC5">
            <w:pPr>
              <w:spacing w:line="320" w:lineRule="exact"/>
              <w:jc w:val="center"/>
              <w:rPr>
                <w:rFonts w:ascii="仿宋_GB2312" w:eastAsia="仿宋_GB2312"/>
                <w:sz w:val="24"/>
              </w:rPr>
            </w:pPr>
          </w:p>
        </w:tc>
        <w:tc>
          <w:tcPr>
            <w:tcW w:w="1985" w:type="dxa"/>
            <w:vAlign w:val="center"/>
          </w:tcPr>
          <w:p w14:paraId="7A965E85" w14:textId="77777777" w:rsidR="004A118C" w:rsidRDefault="004A118C" w:rsidP="00FE0EC5">
            <w:pPr>
              <w:spacing w:line="320" w:lineRule="exact"/>
              <w:jc w:val="center"/>
              <w:rPr>
                <w:rFonts w:ascii="仿宋_GB2312" w:eastAsia="仿宋_GB2312"/>
                <w:sz w:val="24"/>
              </w:rPr>
            </w:pPr>
          </w:p>
        </w:tc>
        <w:tc>
          <w:tcPr>
            <w:tcW w:w="1276" w:type="dxa"/>
            <w:vAlign w:val="center"/>
          </w:tcPr>
          <w:p w14:paraId="75B511D1" w14:textId="77777777" w:rsidR="004A118C" w:rsidRDefault="004A118C" w:rsidP="00FE0EC5">
            <w:pPr>
              <w:spacing w:line="320" w:lineRule="exact"/>
              <w:jc w:val="center"/>
              <w:rPr>
                <w:rFonts w:ascii="仿宋_GB2312" w:eastAsia="仿宋_GB2312"/>
                <w:sz w:val="24"/>
              </w:rPr>
            </w:pPr>
          </w:p>
        </w:tc>
        <w:tc>
          <w:tcPr>
            <w:tcW w:w="1275" w:type="dxa"/>
            <w:vAlign w:val="center"/>
          </w:tcPr>
          <w:p w14:paraId="3E7988B8" w14:textId="77777777" w:rsidR="004A118C" w:rsidRDefault="004A118C" w:rsidP="00FE0EC5">
            <w:pPr>
              <w:spacing w:line="320" w:lineRule="exact"/>
              <w:jc w:val="center"/>
              <w:rPr>
                <w:rFonts w:ascii="仿宋_GB2312" w:eastAsia="仿宋_GB2312"/>
                <w:sz w:val="24"/>
              </w:rPr>
            </w:pPr>
          </w:p>
        </w:tc>
        <w:tc>
          <w:tcPr>
            <w:tcW w:w="1276" w:type="dxa"/>
            <w:vAlign w:val="center"/>
          </w:tcPr>
          <w:p w14:paraId="577ED62E" w14:textId="77777777" w:rsidR="004A118C" w:rsidRDefault="004A118C" w:rsidP="00FE0EC5">
            <w:pPr>
              <w:spacing w:line="320" w:lineRule="exact"/>
              <w:jc w:val="center"/>
              <w:rPr>
                <w:rFonts w:ascii="仿宋_GB2312" w:eastAsia="仿宋_GB2312"/>
                <w:sz w:val="24"/>
              </w:rPr>
            </w:pPr>
          </w:p>
        </w:tc>
        <w:tc>
          <w:tcPr>
            <w:tcW w:w="1294" w:type="dxa"/>
            <w:vAlign w:val="center"/>
          </w:tcPr>
          <w:p w14:paraId="37EB8CA9" w14:textId="77777777" w:rsidR="004A118C" w:rsidRDefault="004A118C" w:rsidP="00FE0EC5">
            <w:pPr>
              <w:spacing w:line="320" w:lineRule="exact"/>
              <w:jc w:val="center"/>
              <w:rPr>
                <w:rFonts w:ascii="仿宋_GB2312" w:eastAsia="仿宋_GB2312"/>
                <w:sz w:val="24"/>
              </w:rPr>
            </w:pPr>
          </w:p>
        </w:tc>
        <w:tc>
          <w:tcPr>
            <w:tcW w:w="1701" w:type="dxa"/>
            <w:vAlign w:val="center"/>
          </w:tcPr>
          <w:p w14:paraId="62800316" w14:textId="77777777" w:rsidR="004A118C" w:rsidRDefault="004A118C" w:rsidP="00FE0EC5">
            <w:pPr>
              <w:spacing w:line="320" w:lineRule="exact"/>
              <w:jc w:val="center"/>
              <w:rPr>
                <w:rFonts w:ascii="仿宋_GB2312" w:eastAsia="仿宋_GB2312"/>
                <w:sz w:val="24"/>
              </w:rPr>
            </w:pPr>
          </w:p>
        </w:tc>
        <w:tc>
          <w:tcPr>
            <w:tcW w:w="1559" w:type="dxa"/>
            <w:vAlign w:val="center"/>
          </w:tcPr>
          <w:p w14:paraId="64035F12" w14:textId="77777777" w:rsidR="004A118C" w:rsidRDefault="004A118C" w:rsidP="00FE0EC5">
            <w:pPr>
              <w:spacing w:line="320" w:lineRule="exact"/>
              <w:jc w:val="center"/>
              <w:rPr>
                <w:rFonts w:ascii="仿宋_GB2312" w:eastAsia="仿宋_GB2312"/>
                <w:sz w:val="24"/>
              </w:rPr>
            </w:pPr>
          </w:p>
        </w:tc>
      </w:tr>
    </w:tbl>
    <w:p w14:paraId="27E69926" w14:textId="77777777" w:rsidR="004A118C" w:rsidRDefault="004A118C" w:rsidP="004A118C">
      <w:pPr>
        <w:tabs>
          <w:tab w:val="left" w:pos="11445"/>
        </w:tabs>
        <w:spacing w:after="120" w:line="400" w:lineRule="exact"/>
        <w:ind w:firstLineChars="200" w:firstLine="480"/>
        <w:rPr>
          <w:rFonts w:ascii="宋体" w:hAnsi="宋体"/>
          <w:sz w:val="24"/>
        </w:rPr>
      </w:pPr>
      <w:r>
        <w:rPr>
          <w:rFonts w:ascii="宋体" w:hAnsi="宋体" w:hint="eastAsia"/>
          <w:sz w:val="24"/>
        </w:rPr>
        <w:t xml:space="preserve">普查人：                        普查日期：                      审核：  </w:t>
      </w:r>
    </w:p>
    <w:p w14:paraId="548E0093" w14:textId="77777777" w:rsidR="004A118C" w:rsidRDefault="004A118C" w:rsidP="004A118C">
      <w:pPr>
        <w:tabs>
          <w:tab w:val="left" w:pos="11445"/>
        </w:tabs>
        <w:spacing w:after="120" w:line="400" w:lineRule="exact"/>
        <w:jc w:val="center"/>
        <w:rPr>
          <w:rFonts w:ascii="宋体" w:hAnsi="宋体"/>
          <w:b/>
          <w:sz w:val="32"/>
          <w:szCs w:val="32"/>
        </w:rPr>
        <w:sectPr w:rsidR="004A118C" w:rsidSect="004A118C">
          <w:headerReference w:type="even" r:id="rId11"/>
          <w:headerReference w:type="default" r:id="rId12"/>
          <w:footerReference w:type="even" r:id="rId13"/>
          <w:headerReference w:type="first" r:id="rId14"/>
          <w:footerReference w:type="first" r:id="rId15"/>
          <w:pgSz w:w="16838" w:h="11906" w:orient="landscape"/>
          <w:pgMar w:top="1134" w:right="1418" w:bottom="1134" w:left="1134" w:header="851" w:footer="737" w:gutter="284"/>
          <w:paperSrc w:first="7" w:other="7"/>
          <w:cols w:space="720"/>
          <w:docGrid w:linePitch="312"/>
        </w:sectPr>
      </w:pPr>
    </w:p>
    <w:p w14:paraId="66B8E2F6" w14:textId="77777777" w:rsidR="004A118C" w:rsidRDefault="004A118C" w:rsidP="004A118C">
      <w:pPr>
        <w:tabs>
          <w:tab w:val="left" w:pos="11445"/>
        </w:tabs>
        <w:spacing w:after="120" w:line="400" w:lineRule="exact"/>
        <w:jc w:val="center"/>
        <w:rPr>
          <w:rFonts w:ascii="宋体" w:hAnsi="宋体"/>
          <w:b/>
          <w:sz w:val="32"/>
          <w:szCs w:val="32"/>
        </w:rPr>
      </w:pPr>
      <w:r>
        <w:rPr>
          <w:rFonts w:ascii="宋体" w:hAnsi="宋体" w:hint="eastAsia"/>
          <w:b/>
          <w:sz w:val="32"/>
          <w:szCs w:val="32"/>
        </w:rPr>
        <w:lastRenderedPageBreak/>
        <w:t>中间产品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559"/>
        <w:gridCol w:w="1701"/>
        <w:gridCol w:w="1985"/>
        <w:gridCol w:w="1276"/>
        <w:gridCol w:w="1275"/>
        <w:gridCol w:w="1276"/>
        <w:gridCol w:w="1418"/>
        <w:gridCol w:w="1701"/>
        <w:gridCol w:w="1559"/>
      </w:tblGrid>
      <w:tr w:rsidR="004A118C" w14:paraId="074361C5" w14:textId="77777777" w:rsidTr="00FE0EC5">
        <w:trPr>
          <w:cantSplit/>
          <w:trHeight w:val="445"/>
        </w:trPr>
        <w:tc>
          <w:tcPr>
            <w:tcW w:w="709" w:type="dxa"/>
            <w:vAlign w:val="center"/>
          </w:tcPr>
          <w:p w14:paraId="5DE7F638" w14:textId="77777777" w:rsidR="004A118C" w:rsidRDefault="004A118C" w:rsidP="00FE0EC5">
            <w:pPr>
              <w:spacing w:line="320" w:lineRule="exact"/>
              <w:jc w:val="center"/>
              <w:rPr>
                <w:rFonts w:ascii="宋体" w:hAnsi="宋体"/>
                <w:spacing w:val="-20"/>
                <w:sz w:val="24"/>
              </w:rPr>
            </w:pPr>
            <w:r>
              <w:rPr>
                <w:rFonts w:ascii="宋体" w:hAnsi="宋体" w:hint="eastAsia"/>
                <w:spacing w:val="-20"/>
                <w:sz w:val="24"/>
              </w:rPr>
              <w:t xml:space="preserve">栏号 </w:t>
            </w:r>
          </w:p>
        </w:tc>
        <w:tc>
          <w:tcPr>
            <w:tcW w:w="5245" w:type="dxa"/>
            <w:gridSpan w:val="3"/>
            <w:vAlign w:val="center"/>
          </w:tcPr>
          <w:p w14:paraId="26DDB00A" w14:textId="77777777" w:rsidR="004A118C" w:rsidRDefault="004A118C" w:rsidP="00FE0EC5">
            <w:pPr>
              <w:spacing w:line="320" w:lineRule="exact"/>
              <w:jc w:val="center"/>
              <w:rPr>
                <w:rFonts w:ascii="宋体" w:hAnsi="宋体"/>
                <w:sz w:val="24"/>
              </w:rPr>
            </w:pPr>
            <w:r>
              <w:rPr>
                <w:rFonts w:ascii="宋体" w:hAnsi="宋体" w:hint="eastAsia"/>
                <w:sz w:val="24"/>
              </w:rPr>
              <w:t>1</w:t>
            </w:r>
          </w:p>
        </w:tc>
        <w:tc>
          <w:tcPr>
            <w:tcW w:w="2551" w:type="dxa"/>
            <w:gridSpan w:val="2"/>
            <w:vAlign w:val="center"/>
          </w:tcPr>
          <w:p w14:paraId="21B7467A" w14:textId="77777777" w:rsidR="004A118C" w:rsidRDefault="004A118C" w:rsidP="00FE0EC5">
            <w:pPr>
              <w:snapToGrid w:val="0"/>
              <w:spacing w:line="320" w:lineRule="exact"/>
              <w:jc w:val="center"/>
              <w:rPr>
                <w:rFonts w:ascii="宋体" w:hAnsi="宋体"/>
                <w:sz w:val="24"/>
              </w:rPr>
            </w:pPr>
            <w:r>
              <w:rPr>
                <w:rFonts w:ascii="宋体" w:hAnsi="宋体" w:hint="eastAsia"/>
                <w:sz w:val="24"/>
              </w:rPr>
              <w:t>2</w:t>
            </w:r>
          </w:p>
        </w:tc>
        <w:tc>
          <w:tcPr>
            <w:tcW w:w="1276" w:type="dxa"/>
            <w:vAlign w:val="center"/>
          </w:tcPr>
          <w:p w14:paraId="0F177DCE" w14:textId="77777777" w:rsidR="004A118C" w:rsidRDefault="004A118C" w:rsidP="00FE0EC5">
            <w:pPr>
              <w:spacing w:line="320" w:lineRule="exact"/>
              <w:jc w:val="center"/>
              <w:rPr>
                <w:rFonts w:ascii="宋体" w:hAnsi="宋体"/>
                <w:sz w:val="24"/>
              </w:rPr>
            </w:pPr>
            <w:r>
              <w:rPr>
                <w:rFonts w:ascii="宋体" w:hAnsi="宋体" w:hint="eastAsia"/>
                <w:sz w:val="24"/>
              </w:rPr>
              <w:t>3</w:t>
            </w:r>
          </w:p>
        </w:tc>
        <w:tc>
          <w:tcPr>
            <w:tcW w:w="1418" w:type="dxa"/>
            <w:vAlign w:val="center"/>
          </w:tcPr>
          <w:p w14:paraId="13420641" w14:textId="77777777" w:rsidR="004A118C" w:rsidRDefault="004A118C" w:rsidP="00FE0EC5">
            <w:pPr>
              <w:snapToGrid w:val="0"/>
              <w:spacing w:line="320" w:lineRule="exact"/>
              <w:jc w:val="center"/>
              <w:rPr>
                <w:rFonts w:ascii="宋体" w:hAnsi="宋体"/>
                <w:sz w:val="24"/>
              </w:rPr>
            </w:pPr>
            <w:r>
              <w:rPr>
                <w:rFonts w:ascii="宋体" w:hAnsi="宋体" w:hint="eastAsia"/>
                <w:sz w:val="24"/>
              </w:rPr>
              <w:t>4</w:t>
            </w:r>
          </w:p>
        </w:tc>
        <w:tc>
          <w:tcPr>
            <w:tcW w:w="1701" w:type="dxa"/>
            <w:vAlign w:val="center"/>
          </w:tcPr>
          <w:p w14:paraId="66F6AADA" w14:textId="77777777" w:rsidR="004A118C" w:rsidRDefault="004A118C" w:rsidP="00FE0EC5">
            <w:pPr>
              <w:spacing w:line="320" w:lineRule="exact"/>
              <w:jc w:val="center"/>
              <w:rPr>
                <w:rFonts w:ascii="宋体" w:hAnsi="宋体"/>
                <w:sz w:val="24"/>
              </w:rPr>
            </w:pPr>
            <w:r>
              <w:rPr>
                <w:rFonts w:ascii="宋体" w:hAnsi="宋体" w:hint="eastAsia"/>
                <w:sz w:val="24"/>
              </w:rPr>
              <w:t>5</w:t>
            </w:r>
          </w:p>
        </w:tc>
        <w:tc>
          <w:tcPr>
            <w:tcW w:w="1559" w:type="dxa"/>
            <w:vAlign w:val="center"/>
          </w:tcPr>
          <w:p w14:paraId="200552BA" w14:textId="77777777" w:rsidR="004A118C" w:rsidRDefault="004A118C" w:rsidP="00FE0EC5">
            <w:pPr>
              <w:spacing w:line="320" w:lineRule="exact"/>
              <w:jc w:val="center"/>
              <w:rPr>
                <w:rFonts w:ascii="宋体" w:hAnsi="宋体"/>
                <w:sz w:val="24"/>
              </w:rPr>
            </w:pPr>
            <w:r>
              <w:rPr>
                <w:rFonts w:ascii="宋体" w:hAnsi="宋体" w:hint="eastAsia"/>
                <w:sz w:val="24"/>
              </w:rPr>
              <w:t>6</w:t>
            </w:r>
          </w:p>
        </w:tc>
      </w:tr>
      <w:tr w:rsidR="004A118C" w14:paraId="00DD357D" w14:textId="77777777" w:rsidTr="00FE0EC5">
        <w:trPr>
          <w:cantSplit/>
          <w:trHeight w:val="359"/>
        </w:trPr>
        <w:tc>
          <w:tcPr>
            <w:tcW w:w="709" w:type="dxa"/>
            <w:vMerge w:val="restart"/>
            <w:vAlign w:val="center"/>
          </w:tcPr>
          <w:p w14:paraId="3F0A7EE2" w14:textId="77777777" w:rsidR="004A118C" w:rsidRDefault="004A118C" w:rsidP="00FE0EC5">
            <w:pPr>
              <w:spacing w:line="320" w:lineRule="exact"/>
              <w:jc w:val="center"/>
              <w:rPr>
                <w:rFonts w:ascii="宋体" w:hAnsi="宋体"/>
                <w:sz w:val="24"/>
              </w:rPr>
            </w:pPr>
            <w:r>
              <w:rPr>
                <w:rFonts w:ascii="宋体" w:hAnsi="宋体" w:hint="eastAsia"/>
                <w:spacing w:val="-20"/>
                <w:sz w:val="24"/>
              </w:rPr>
              <w:t>序号</w:t>
            </w:r>
          </w:p>
        </w:tc>
        <w:tc>
          <w:tcPr>
            <w:tcW w:w="5245" w:type="dxa"/>
            <w:gridSpan w:val="3"/>
            <w:vAlign w:val="center"/>
          </w:tcPr>
          <w:p w14:paraId="10B28669" w14:textId="77777777" w:rsidR="004A118C" w:rsidRDefault="004A118C" w:rsidP="00FE0EC5">
            <w:pPr>
              <w:spacing w:line="320" w:lineRule="exact"/>
              <w:jc w:val="center"/>
              <w:rPr>
                <w:rFonts w:ascii="宋体" w:hAnsi="宋体"/>
                <w:sz w:val="24"/>
              </w:rPr>
            </w:pPr>
            <w:r>
              <w:rPr>
                <w:rFonts w:ascii="宋体" w:hAnsi="宋体" w:hint="eastAsia"/>
                <w:sz w:val="24"/>
              </w:rPr>
              <w:t>化学品名</w:t>
            </w:r>
          </w:p>
        </w:tc>
        <w:tc>
          <w:tcPr>
            <w:tcW w:w="2551" w:type="dxa"/>
            <w:gridSpan w:val="2"/>
            <w:vAlign w:val="center"/>
          </w:tcPr>
          <w:p w14:paraId="2BDB299C" w14:textId="77777777" w:rsidR="004A118C" w:rsidRDefault="004A118C" w:rsidP="00FE0EC5">
            <w:pPr>
              <w:snapToGrid w:val="0"/>
              <w:spacing w:line="320" w:lineRule="exact"/>
              <w:jc w:val="center"/>
              <w:rPr>
                <w:rFonts w:ascii="宋体" w:hAnsi="宋体"/>
                <w:sz w:val="24"/>
              </w:rPr>
            </w:pPr>
            <w:r>
              <w:rPr>
                <w:rFonts w:ascii="宋体" w:hAnsi="宋体" w:hint="eastAsia"/>
                <w:sz w:val="24"/>
              </w:rPr>
              <w:t>危险性类别</w:t>
            </w:r>
          </w:p>
        </w:tc>
        <w:tc>
          <w:tcPr>
            <w:tcW w:w="1276" w:type="dxa"/>
            <w:vMerge w:val="restart"/>
            <w:vAlign w:val="center"/>
          </w:tcPr>
          <w:p w14:paraId="11D819BF" w14:textId="77777777" w:rsidR="004A118C" w:rsidRDefault="004A118C" w:rsidP="00FE0EC5">
            <w:pPr>
              <w:spacing w:line="320" w:lineRule="exact"/>
              <w:jc w:val="center"/>
              <w:rPr>
                <w:rFonts w:ascii="宋体" w:hAnsi="宋体"/>
                <w:sz w:val="24"/>
              </w:rPr>
            </w:pPr>
            <w:r>
              <w:rPr>
                <w:rFonts w:ascii="宋体" w:hAnsi="宋体" w:hint="eastAsia"/>
                <w:sz w:val="24"/>
              </w:rPr>
              <w:t>使用地点</w:t>
            </w:r>
          </w:p>
        </w:tc>
        <w:tc>
          <w:tcPr>
            <w:tcW w:w="1418" w:type="dxa"/>
            <w:vMerge w:val="restart"/>
            <w:vAlign w:val="center"/>
          </w:tcPr>
          <w:p w14:paraId="2A606039" w14:textId="77777777" w:rsidR="004A118C" w:rsidRDefault="004A118C" w:rsidP="00FE0EC5">
            <w:pPr>
              <w:snapToGrid w:val="0"/>
              <w:spacing w:line="320" w:lineRule="exact"/>
              <w:jc w:val="center"/>
              <w:rPr>
                <w:rFonts w:ascii="宋体" w:hAnsi="宋体"/>
                <w:sz w:val="24"/>
              </w:rPr>
            </w:pPr>
            <w:r>
              <w:rPr>
                <w:rFonts w:ascii="宋体" w:hAnsi="宋体" w:hint="eastAsia"/>
                <w:sz w:val="24"/>
              </w:rPr>
              <w:t>储存地点</w:t>
            </w:r>
          </w:p>
        </w:tc>
        <w:tc>
          <w:tcPr>
            <w:tcW w:w="1701" w:type="dxa"/>
            <w:vMerge w:val="restart"/>
            <w:vAlign w:val="center"/>
          </w:tcPr>
          <w:p w14:paraId="4E582826" w14:textId="77777777" w:rsidR="004A118C" w:rsidRDefault="004A118C" w:rsidP="00FE0EC5">
            <w:pPr>
              <w:spacing w:line="320" w:lineRule="exact"/>
              <w:jc w:val="center"/>
              <w:rPr>
                <w:rFonts w:ascii="宋体" w:hAnsi="宋体"/>
                <w:sz w:val="24"/>
              </w:rPr>
            </w:pPr>
            <w:r>
              <w:rPr>
                <w:rFonts w:ascii="宋体" w:hAnsi="宋体" w:hint="eastAsia"/>
                <w:sz w:val="24"/>
              </w:rPr>
              <w:t>最大储量</w:t>
            </w:r>
          </w:p>
          <w:p w14:paraId="2709118C" w14:textId="77777777" w:rsidR="004A118C" w:rsidRDefault="004A118C" w:rsidP="00FE0EC5">
            <w:pPr>
              <w:spacing w:line="320" w:lineRule="exact"/>
              <w:jc w:val="center"/>
              <w:rPr>
                <w:rFonts w:ascii="宋体" w:hAnsi="宋体"/>
                <w:sz w:val="24"/>
              </w:rPr>
            </w:pPr>
            <w:r>
              <w:rPr>
                <w:rFonts w:ascii="宋体" w:hAnsi="宋体" w:hint="eastAsia"/>
                <w:sz w:val="24"/>
              </w:rPr>
              <w:t>（吨）</w:t>
            </w:r>
          </w:p>
        </w:tc>
        <w:tc>
          <w:tcPr>
            <w:tcW w:w="1559" w:type="dxa"/>
            <w:vMerge w:val="restart"/>
            <w:vAlign w:val="center"/>
          </w:tcPr>
          <w:p w14:paraId="21F2F63D" w14:textId="77777777" w:rsidR="004A118C" w:rsidRDefault="004A118C" w:rsidP="00FE0EC5">
            <w:pPr>
              <w:spacing w:line="320" w:lineRule="exact"/>
              <w:jc w:val="center"/>
              <w:rPr>
                <w:rFonts w:ascii="宋体" w:hAnsi="宋体"/>
                <w:sz w:val="24"/>
              </w:rPr>
            </w:pPr>
            <w:r>
              <w:rPr>
                <w:rFonts w:ascii="宋体" w:hAnsi="宋体" w:hint="eastAsia"/>
                <w:sz w:val="24"/>
              </w:rPr>
              <w:t>登记号</w:t>
            </w:r>
          </w:p>
        </w:tc>
      </w:tr>
      <w:tr w:rsidR="004A118C" w14:paraId="405E31A7" w14:textId="77777777" w:rsidTr="00FE0EC5">
        <w:trPr>
          <w:cantSplit/>
          <w:trHeight w:val="407"/>
        </w:trPr>
        <w:tc>
          <w:tcPr>
            <w:tcW w:w="709" w:type="dxa"/>
            <w:vMerge/>
            <w:vAlign w:val="center"/>
          </w:tcPr>
          <w:p w14:paraId="4159C025" w14:textId="77777777" w:rsidR="004A118C" w:rsidRDefault="004A118C" w:rsidP="00FE0EC5">
            <w:pPr>
              <w:spacing w:line="320" w:lineRule="exact"/>
              <w:jc w:val="center"/>
              <w:rPr>
                <w:rFonts w:ascii="宋体" w:hAnsi="宋体"/>
                <w:sz w:val="24"/>
              </w:rPr>
            </w:pPr>
          </w:p>
        </w:tc>
        <w:tc>
          <w:tcPr>
            <w:tcW w:w="1559" w:type="dxa"/>
            <w:vAlign w:val="center"/>
          </w:tcPr>
          <w:p w14:paraId="2B2D2D13" w14:textId="77777777" w:rsidR="004A118C" w:rsidRDefault="004A118C" w:rsidP="00FE0EC5">
            <w:pPr>
              <w:spacing w:line="320" w:lineRule="exact"/>
              <w:jc w:val="center"/>
              <w:rPr>
                <w:rFonts w:ascii="宋体" w:hAnsi="宋体"/>
                <w:sz w:val="24"/>
              </w:rPr>
            </w:pPr>
            <w:r>
              <w:rPr>
                <w:rFonts w:ascii="宋体" w:hAnsi="宋体" w:hint="eastAsia"/>
                <w:sz w:val="24"/>
              </w:rPr>
              <w:t>商品名</w:t>
            </w:r>
          </w:p>
        </w:tc>
        <w:tc>
          <w:tcPr>
            <w:tcW w:w="1701" w:type="dxa"/>
            <w:vAlign w:val="center"/>
          </w:tcPr>
          <w:p w14:paraId="7F270AD7" w14:textId="77777777" w:rsidR="004A118C" w:rsidRDefault="004A118C" w:rsidP="00FE0EC5">
            <w:pPr>
              <w:spacing w:line="320" w:lineRule="exact"/>
              <w:jc w:val="center"/>
              <w:rPr>
                <w:rFonts w:ascii="宋体" w:hAnsi="宋体"/>
                <w:sz w:val="24"/>
              </w:rPr>
            </w:pPr>
            <w:r>
              <w:rPr>
                <w:rFonts w:ascii="宋体" w:hAnsi="宋体" w:hint="eastAsia"/>
                <w:sz w:val="24"/>
              </w:rPr>
              <w:t>化学名</w:t>
            </w:r>
          </w:p>
        </w:tc>
        <w:tc>
          <w:tcPr>
            <w:tcW w:w="1985" w:type="dxa"/>
            <w:vAlign w:val="center"/>
          </w:tcPr>
          <w:p w14:paraId="17D7CB40" w14:textId="77777777" w:rsidR="004A118C" w:rsidRDefault="004A118C" w:rsidP="00FE0EC5">
            <w:pPr>
              <w:spacing w:line="320" w:lineRule="exact"/>
              <w:jc w:val="center"/>
              <w:rPr>
                <w:rFonts w:ascii="宋体" w:hAnsi="宋体"/>
                <w:sz w:val="24"/>
              </w:rPr>
            </w:pPr>
            <w:r>
              <w:rPr>
                <w:rFonts w:ascii="宋体" w:hAnsi="宋体" w:hint="eastAsia"/>
                <w:sz w:val="24"/>
              </w:rPr>
              <w:t>俗名</w:t>
            </w:r>
          </w:p>
        </w:tc>
        <w:tc>
          <w:tcPr>
            <w:tcW w:w="1276" w:type="dxa"/>
            <w:vAlign w:val="center"/>
          </w:tcPr>
          <w:p w14:paraId="4C9D1484" w14:textId="77777777" w:rsidR="004A118C" w:rsidRDefault="004A118C" w:rsidP="00FE0EC5">
            <w:pPr>
              <w:snapToGrid w:val="0"/>
              <w:spacing w:line="320" w:lineRule="exact"/>
              <w:jc w:val="center"/>
              <w:rPr>
                <w:rFonts w:ascii="宋体" w:hAnsi="宋体"/>
                <w:sz w:val="24"/>
              </w:rPr>
            </w:pPr>
            <w:r>
              <w:rPr>
                <w:rFonts w:ascii="宋体" w:hAnsi="宋体" w:hint="eastAsia"/>
                <w:sz w:val="24"/>
              </w:rPr>
              <w:t>类别</w:t>
            </w:r>
          </w:p>
        </w:tc>
        <w:tc>
          <w:tcPr>
            <w:tcW w:w="1275" w:type="dxa"/>
            <w:vAlign w:val="center"/>
          </w:tcPr>
          <w:p w14:paraId="4128E39F" w14:textId="77777777" w:rsidR="004A118C" w:rsidRDefault="004A118C" w:rsidP="00FE0EC5">
            <w:pPr>
              <w:snapToGrid w:val="0"/>
              <w:spacing w:line="320" w:lineRule="exact"/>
              <w:jc w:val="center"/>
              <w:rPr>
                <w:rFonts w:ascii="宋体" w:hAnsi="宋体"/>
                <w:sz w:val="24"/>
              </w:rPr>
            </w:pPr>
            <w:r>
              <w:rPr>
                <w:rFonts w:ascii="宋体" w:hAnsi="宋体" w:hint="eastAsia"/>
                <w:sz w:val="24"/>
              </w:rPr>
              <w:t>是否剧毒</w:t>
            </w:r>
          </w:p>
        </w:tc>
        <w:tc>
          <w:tcPr>
            <w:tcW w:w="1276" w:type="dxa"/>
            <w:vMerge/>
            <w:tcBorders>
              <w:bottom w:val="single" w:sz="4" w:space="0" w:color="auto"/>
            </w:tcBorders>
            <w:vAlign w:val="center"/>
          </w:tcPr>
          <w:p w14:paraId="58B1122B" w14:textId="77777777" w:rsidR="004A118C" w:rsidRDefault="004A118C" w:rsidP="00FE0EC5">
            <w:pPr>
              <w:spacing w:line="320" w:lineRule="exact"/>
              <w:jc w:val="center"/>
              <w:rPr>
                <w:rFonts w:ascii="宋体" w:hAnsi="宋体"/>
                <w:sz w:val="24"/>
              </w:rPr>
            </w:pPr>
          </w:p>
        </w:tc>
        <w:tc>
          <w:tcPr>
            <w:tcW w:w="1418" w:type="dxa"/>
            <w:vMerge/>
            <w:vAlign w:val="center"/>
          </w:tcPr>
          <w:p w14:paraId="1C12D96F" w14:textId="77777777" w:rsidR="004A118C" w:rsidRDefault="004A118C" w:rsidP="00FE0EC5">
            <w:pPr>
              <w:snapToGrid w:val="0"/>
              <w:spacing w:line="320" w:lineRule="exact"/>
              <w:jc w:val="center"/>
              <w:rPr>
                <w:rFonts w:ascii="宋体" w:hAnsi="宋体"/>
                <w:sz w:val="24"/>
              </w:rPr>
            </w:pPr>
          </w:p>
        </w:tc>
        <w:tc>
          <w:tcPr>
            <w:tcW w:w="1701" w:type="dxa"/>
            <w:vMerge/>
            <w:vAlign w:val="center"/>
          </w:tcPr>
          <w:p w14:paraId="1A2C3AB0" w14:textId="77777777" w:rsidR="004A118C" w:rsidRDefault="004A118C" w:rsidP="00FE0EC5">
            <w:pPr>
              <w:spacing w:line="320" w:lineRule="exact"/>
              <w:jc w:val="center"/>
              <w:rPr>
                <w:rFonts w:ascii="宋体" w:hAnsi="宋体"/>
                <w:sz w:val="24"/>
              </w:rPr>
            </w:pPr>
          </w:p>
        </w:tc>
        <w:tc>
          <w:tcPr>
            <w:tcW w:w="1559" w:type="dxa"/>
            <w:vMerge/>
            <w:vAlign w:val="center"/>
          </w:tcPr>
          <w:p w14:paraId="2DD430BB" w14:textId="77777777" w:rsidR="004A118C" w:rsidRDefault="004A118C" w:rsidP="00FE0EC5">
            <w:pPr>
              <w:spacing w:line="320" w:lineRule="exact"/>
              <w:jc w:val="center"/>
              <w:rPr>
                <w:rFonts w:ascii="宋体" w:hAnsi="宋体"/>
                <w:sz w:val="24"/>
              </w:rPr>
            </w:pPr>
          </w:p>
        </w:tc>
      </w:tr>
      <w:tr w:rsidR="004A118C" w14:paraId="64B33501" w14:textId="77777777" w:rsidTr="00FE0EC5">
        <w:trPr>
          <w:cantSplit/>
          <w:trHeight w:hRule="exact" w:val="600"/>
        </w:trPr>
        <w:tc>
          <w:tcPr>
            <w:tcW w:w="709" w:type="dxa"/>
            <w:vAlign w:val="center"/>
          </w:tcPr>
          <w:p w14:paraId="78A3A496" w14:textId="77777777" w:rsidR="004A118C" w:rsidRDefault="004A118C" w:rsidP="00FE0EC5">
            <w:pPr>
              <w:spacing w:line="320" w:lineRule="exact"/>
              <w:jc w:val="center"/>
              <w:rPr>
                <w:rFonts w:ascii="仿宋_GB2312" w:eastAsia="仿宋_GB2312"/>
                <w:sz w:val="24"/>
              </w:rPr>
            </w:pPr>
          </w:p>
        </w:tc>
        <w:tc>
          <w:tcPr>
            <w:tcW w:w="1559" w:type="dxa"/>
          </w:tcPr>
          <w:p w14:paraId="38EE154A" w14:textId="77777777" w:rsidR="004A118C" w:rsidRDefault="004A118C" w:rsidP="00FE0EC5">
            <w:pPr>
              <w:spacing w:line="320" w:lineRule="exact"/>
              <w:rPr>
                <w:rFonts w:ascii="仿宋_GB2312" w:eastAsia="仿宋_GB2312"/>
                <w:sz w:val="24"/>
              </w:rPr>
            </w:pPr>
          </w:p>
        </w:tc>
        <w:tc>
          <w:tcPr>
            <w:tcW w:w="1701" w:type="dxa"/>
          </w:tcPr>
          <w:p w14:paraId="20B38908" w14:textId="77777777" w:rsidR="004A118C" w:rsidRDefault="004A118C" w:rsidP="00FE0EC5">
            <w:pPr>
              <w:spacing w:line="320" w:lineRule="exact"/>
              <w:rPr>
                <w:rFonts w:ascii="仿宋_GB2312" w:eastAsia="仿宋_GB2312"/>
                <w:sz w:val="24"/>
              </w:rPr>
            </w:pPr>
          </w:p>
        </w:tc>
        <w:tc>
          <w:tcPr>
            <w:tcW w:w="1985" w:type="dxa"/>
          </w:tcPr>
          <w:p w14:paraId="229CC6E2" w14:textId="77777777" w:rsidR="004A118C" w:rsidRDefault="004A118C" w:rsidP="00FE0EC5">
            <w:pPr>
              <w:spacing w:line="320" w:lineRule="exact"/>
              <w:rPr>
                <w:rFonts w:ascii="仿宋_GB2312" w:eastAsia="仿宋_GB2312"/>
                <w:sz w:val="24"/>
              </w:rPr>
            </w:pPr>
          </w:p>
        </w:tc>
        <w:tc>
          <w:tcPr>
            <w:tcW w:w="1276" w:type="dxa"/>
          </w:tcPr>
          <w:p w14:paraId="738690CF" w14:textId="77777777" w:rsidR="004A118C" w:rsidRDefault="004A118C" w:rsidP="00FE0EC5">
            <w:pPr>
              <w:spacing w:line="320" w:lineRule="exact"/>
              <w:rPr>
                <w:rFonts w:ascii="仿宋_GB2312" w:eastAsia="仿宋_GB2312"/>
                <w:sz w:val="24"/>
              </w:rPr>
            </w:pPr>
          </w:p>
        </w:tc>
        <w:tc>
          <w:tcPr>
            <w:tcW w:w="1275" w:type="dxa"/>
          </w:tcPr>
          <w:p w14:paraId="0C6E44B2" w14:textId="77777777" w:rsidR="004A118C" w:rsidRDefault="004A118C" w:rsidP="00FE0EC5">
            <w:pPr>
              <w:spacing w:line="320" w:lineRule="exact"/>
              <w:rPr>
                <w:rFonts w:ascii="仿宋_GB2312" w:eastAsia="仿宋_GB2312"/>
                <w:sz w:val="24"/>
              </w:rPr>
            </w:pPr>
          </w:p>
        </w:tc>
        <w:tc>
          <w:tcPr>
            <w:tcW w:w="1276" w:type="dxa"/>
          </w:tcPr>
          <w:p w14:paraId="7D4E1EED" w14:textId="77777777" w:rsidR="004A118C" w:rsidRDefault="004A118C" w:rsidP="00FE0EC5">
            <w:pPr>
              <w:spacing w:line="320" w:lineRule="exact"/>
              <w:rPr>
                <w:rFonts w:ascii="仿宋_GB2312" w:eastAsia="仿宋_GB2312"/>
                <w:sz w:val="24"/>
              </w:rPr>
            </w:pPr>
          </w:p>
        </w:tc>
        <w:tc>
          <w:tcPr>
            <w:tcW w:w="1418" w:type="dxa"/>
          </w:tcPr>
          <w:p w14:paraId="39056821" w14:textId="77777777" w:rsidR="004A118C" w:rsidRDefault="004A118C" w:rsidP="00FE0EC5">
            <w:pPr>
              <w:spacing w:line="320" w:lineRule="exact"/>
              <w:jc w:val="center"/>
              <w:rPr>
                <w:rFonts w:ascii="仿宋_GB2312" w:eastAsia="仿宋_GB2312"/>
                <w:sz w:val="24"/>
              </w:rPr>
            </w:pPr>
          </w:p>
        </w:tc>
        <w:tc>
          <w:tcPr>
            <w:tcW w:w="1701" w:type="dxa"/>
          </w:tcPr>
          <w:p w14:paraId="1F78818C" w14:textId="77777777" w:rsidR="004A118C" w:rsidRDefault="004A118C" w:rsidP="00FE0EC5">
            <w:pPr>
              <w:spacing w:line="320" w:lineRule="exact"/>
              <w:jc w:val="center"/>
              <w:rPr>
                <w:rFonts w:ascii="仿宋_GB2312" w:eastAsia="仿宋_GB2312"/>
                <w:sz w:val="24"/>
              </w:rPr>
            </w:pPr>
          </w:p>
        </w:tc>
        <w:tc>
          <w:tcPr>
            <w:tcW w:w="1559" w:type="dxa"/>
          </w:tcPr>
          <w:p w14:paraId="6D0E9D3E" w14:textId="77777777" w:rsidR="004A118C" w:rsidRDefault="004A118C" w:rsidP="00FE0EC5">
            <w:pPr>
              <w:spacing w:line="320" w:lineRule="exact"/>
              <w:jc w:val="center"/>
              <w:rPr>
                <w:rFonts w:ascii="仿宋_GB2312" w:eastAsia="仿宋_GB2312"/>
                <w:sz w:val="24"/>
              </w:rPr>
            </w:pPr>
          </w:p>
        </w:tc>
      </w:tr>
      <w:tr w:rsidR="004A118C" w14:paraId="67109807" w14:textId="77777777" w:rsidTr="00FE0EC5">
        <w:trPr>
          <w:cantSplit/>
          <w:trHeight w:hRule="exact" w:val="600"/>
        </w:trPr>
        <w:tc>
          <w:tcPr>
            <w:tcW w:w="709" w:type="dxa"/>
            <w:vAlign w:val="center"/>
          </w:tcPr>
          <w:p w14:paraId="4A054D57" w14:textId="77777777" w:rsidR="004A118C" w:rsidRDefault="004A118C" w:rsidP="00FE0EC5">
            <w:pPr>
              <w:spacing w:line="320" w:lineRule="exact"/>
              <w:jc w:val="center"/>
              <w:rPr>
                <w:rFonts w:ascii="仿宋_GB2312" w:eastAsia="仿宋_GB2312"/>
                <w:sz w:val="24"/>
              </w:rPr>
            </w:pPr>
          </w:p>
        </w:tc>
        <w:tc>
          <w:tcPr>
            <w:tcW w:w="1559" w:type="dxa"/>
          </w:tcPr>
          <w:p w14:paraId="4874E49D" w14:textId="77777777" w:rsidR="004A118C" w:rsidRDefault="004A118C" w:rsidP="00FE0EC5">
            <w:pPr>
              <w:spacing w:line="320" w:lineRule="exact"/>
              <w:rPr>
                <w:rFonts w:ascii="仿宋_GB2312" w:eastAsia="仿宋_GB2312"/>
                <w:sz w:val="24"/>
              </w:rPr>
            </w:pPr>
          </w:p>
        </w:tc>
        <w:tc>
          <w:tcPr>
            <w:tcW w:w="1701" w:type="dxa"/>
          </w:tcPr>
          <w:p w14:paraId="477324FD" w14:textId="77777777" w:rsidR="004A118C" w:rsidRDefault="004A118C" w:rsidP="00FE0EC5">
            <w:pPr>
              <w:spacing w:line="320" w:lineRule="exact"/>
              <w:rPr>
                <w:rFonts w:ascii="仿宋_GB2312" w:eastAsia="仿宋_GB2312"/>
                <w:sz w:val="24"/>
              </w:rPr>
            </w:pPr>
          </w:p>
        </w:tc>
        <w:tc>
          <w:tcPr>
            <w:tcW w:w="1985" w:type="dxa"/>
          </w:tcPr>
          <w:p w14:paraId="275EE277" w14:textId="77777777" w:rsidR="004A118C" w:rsidRDefault="004A118C" w:rsidP="00FE0EC5">
            <w:pPr>
              <w:spacing w:line="320" w:lineRule="exact"/>
              <w:rPr>
                <w:rFonts w:ascii="仿宋_GB2312" w:eastAsia="仿宋_GB2312"/>
                <w:sz w:val="24"/>
              </w:rPr>
            </w:pPr>
          </w:p>
        </w:tc>
        <w:tc>
          <w:tcPr>
            <w:tcW w:w="1276" w:type="dxa"/>
          </w:tcPr>
          <w:p w14:paraId="7E22BFED" w14:textId="77777777" w:rsidR="004A118C" w:rsidRDefault="004A118C" w:rsidP="00FE0EC5">
            <w:pPr>
              <w:spacing w:line="320" w:lineRule="exact"/>
              <w:rPr>
                <w:rFonts w:ascii="仿宋_GB2312" w:eastAsia="仿宋_GB2312"/>
                <w:sz w:val="24"/>
              </w:rPr>
            </w:pPr>
          </w:p>
        </w:tc>
        <w:tc>
          <w:tcPr>
            <w:tcW w:w="1275" w:type="dxa"/>
          </w:tcPr>
          <w:p w14:paraId="1629D8FE" w14:textId="77777777" w:rsidR="004A118C" w:rsidRDefault="004A118C" w:rsidP="00FE0EC5">
            <w:pPr>
              <w:spacing w:line="320" w:lineRule="exact"/>
              <w:rPr>
                <w:rFonts w:ascii="仿宋_GB2312" w:eastAsia="仿宋_GB2312"/>
                <w:sz w:val="24"/>
              </w:rPr>
            </w:pPr>
          </w:p>
        </w:tc>
        <w:tc>
          <w:tcPr>
            <w:tcW w:w="1276" w:type="dxa"/>
          </w:tcPr>
          <w:p w14:paraId="5E763F58" w14:textId="77777777" w:rsidR="004A118C" w:rsidRDefault="004A118C" w:rsidP="00FE0EC5">
            <w:pPr>
              <w:adjustRightInd w:val="0"/>
              <w:spacing w:before="120" w:line="420" w:lineRule="exact"/>
              <w:textAlignment w:val="baseline"/>
              <w:rPr>
                <w:rFonts w:ascii="仿宋_GB2312" w:eastAsia="仿宋_GB2312"/>
                <w:kern w:val="0"/>
                <w:sz w:val="24"/>
              </w:rPr>
            </w:pPr>
          </w:p>
        </w:tc>
        <w:tc>
          <w:tcPr>
            <w:tcW w:w="1418" w:type="dxa"/>
          </w:tcPr>
          <w:p w14:paraId="79690036" w14:textId="77777777" w:rsidR="004A118C" w:rsidRDefault="004A118C" w:rsidP="00FE0EC5">
            <w:pPr>
              <w:spacing w:line="320" w:lineRule="exact"/>
              <w:jc w:val="center"/>
              <w:rPr>
                <w:rFonts w:ascii="仿宋_GB2312" w:eastAsia="仿宋_GB2312"/>
                <w:sz w:val="24"/>
              </w:rPr>
            </w:pPr>
          </w:p>
        </w:tc>
        <w:tc>
          <w:tcPr>
            <w:tcW w:w="1701" w:type="dxa"/>
          </w:tcPr>
          <w:p w14:paraId="4C3A1160" w14:textId="77777777" w:rsidR="004A118C" w:rsidRDefault="004A118C" w:rsidP="00FE0EC5">
            <w:pPr>
              <w:spacing w:line="320" w:lineRule="exact"/>
              <w:jc w:val="center"/>
              <w:rPr>
                <w:rFonts w:ascii="仿宋_GB2312" w:eastAsia="仿宋_GB2312"/>
                <w:sz w:val="24"/>
              </w:rPr>
            </w:pPr>
          </w:p>
        </w:tc>
        <w:tc>
          <w:tcPr>
            <w:tcW w:w="1559" w:type="dxa"/>
          </w:tcPr>
          <w:p w14:paraId="6AB97028" w14:textId="77777777" w:rsidR="004A118C" w:rsidRDefault="004A118C" w:rsidP="00FE0EC5">
            <w:pPr>
              <w:spacing w:line="320" w:lineRule="exact"/>
              <w:jc w:val="center"/>
              <w:rPr>
                <w:rFonts w:ascii="仿宋_GB2312" w:eastAsia="仿宋_GB2312"/>
                <w:sz w:val="24"/>
              </w:rPr>
            </w:pPr>
          </w:p>
        </w:tc>
      </w:tr>
      <w:tr w:rsidR="004A118C" w14:paraId="2E9ACF01" w14:textId="77777777" w:rsidTr="00FE0EC5">
        <w:trPr>
          <w:cantSplit/>
          <w:trHeight w:hRule="exact" w:val="600"/>
        </w:trPr>
        <w:tc>
          <w:tcPr>
            <w:tcW w:w="709" w:type="dxa"/>
            <w:vAlign w:val="center"/>
          </w:tcPr>
          <w:p w14:paraId="02A53B29" w14:textId="77777777" w:rsidR="004A118C" w:rsidRDefault="004A118C" w:rsidP="00FE0EC5">
            <w:pPr>
              <w:spacing w:line="320" w:lineRule="exact"/>
              <w:jc w:val="center"/>
              <w:rPr>
                <w:rFonts w:ascii="仿宋_GB2312" w:eastAsia="仿宋_GB2312"/>
                <w:sz w:val="24"/>
              </w:rPr>
            </w:pPr>
          </w:p>
        </w:tc>
        <w:tc>
          <w:tcPr>
            <w:tcW w:w="1559" w:type="dxa"/>
          </w:tcPr>
          <w:p w14:paraId="17DB359D" w14:textId="77777777" w:rsidR="004A118C" w:rsidRDefault="004A118C" w:rsidP="00FE0EC5">
            <w:pPr>
              <w:spacing w:line="320" w:lineRule="exact"/>
              <w:rPr>
                <w:rFonts w:ascii="仿宋_GB2312" w:eastAsia="仿宋_GB2312"/>
                <w:sz w:val="24"/>
              </w:rPr>
            </w:pPr>
          </w:p>
        </w:tc>
        <w:tc>
          <w:tcPr>
            <w:tcW w:w="1701" w:type="dxa"/>
          </w:tcPr>
          <w:p w14:paraId="4FA497D6" w14:textId="77777777" w:rsidR="004A118C" w:rsidRDefault="004A118C" w:rsidP="00FE0EC5">
            <w:pPr>
              <w:spacing w:line="320" w:lineRule="exact"/>
              <w:rPr>
                <w:rFonts w:ascii="仿宋_GB2312" w:eastAsia="仿宋_GB2312"/>
                <w:sz w:val="24"/>
              </w:rPr>
            </w:pPr>
          </w:p>
        </w:tc>
        <w:tc>
          <w:tcPr>
            <w:tcW w:w="1985" w:type="dxa"/>
          </w:tcPr>
          <w:p w14:paraId="7861C860" w14:textId="77777777" w:rsidR="004A118C" w:rsidRDefault="004A118C" w:rsidP="00FE0EC5">
            <w:pPr>
              <w:spacing w:line="320" w:lineRule="exact"/>
              <w:rPr>
                <w:rFonts w:ascii="仿宋_GB2312" w:eastAsia="仿宋_GB2312"/>
                <w:sz w:val="24"/>
              </w:rPr>
            </w:pPr>
          </w:p>
        </w:tc>
        <w:tc>
          <w:tcPr>
            <w:tcW w:w="1276" w:type="dxa"/>
          </w:tcPr>
          <w:p w14:paraId="5A5110B2" w14:textId="77777777" w:rsidR="004A118C" w:rsidRDefault="004A118C" w:rsidP="00FE0EC5">
            <w:pPr>
              <w:spacing w:line="320" w:lineRule="exact"/>
              <w:rPr>
                <w:rFonts w:ascii="仿宋_GB2312" w:eastAsia="仿宋_GB2312"/>
                <w:sz w:val="24"/>
              </w:rPr>
            </w:pPr>
          </w:p>
        </w:tc>
        <w:tc>
          <w:tcPr>
            <w:tcW w:w="1275" w:type="dxa"/>
          </w:tcPr>
          <w:p w14:paraId="72FA6663" w14:textId="77777777" w:rsidR="004A118C" w:rsidRDefault="004A118C" w:rsidP="00FE0EC5">
            <w:pPr>
              <w:spacing w:line="320" w:lineRule="exact"/>
              <w:rPr>
                <w:rFonts w:ascii="仿宋_GB2312" w:eastAsia="仿宋_GB2312"/>
                <w:sz w:val="24"/>
              </w:rPr>
            </w:pPr>
          </w:p>
        </w:tc>
        <w:tc>
          <w:tcPr>
            <w:tcW w:w="1276" w:type="dxa"/>
          </w:tcPr>
          <w:p w14:paraId="0B36C91F" w14:textId="77777777" w:rsidR="004A118C" w:rsidRDefault="004A118C" w:rsidP="00FE0EC5">
            <w:pPr>
              <w:spacing w:line="320" w:lineRule="exact"/>
              <w:rPr>
                <w:rFonts w:ascii="仿宋_GB2312" w:eastAsia="仿宋_GB2312"/>
                <w:sz w:val="24"/>
              </w:rPr>
            </w:pPr>
          </w:p>
        </w:tc>
        <w:tc>
          <w:tcPr>
            <w:tcW w:w="1418" w:type="dxa"/>
          </w:tcPr>
          <w:p w14:paraId="4FCE6621" w14:textId="77777777" w:rsidR="004A118C" w:rsidRDefault="004A118C" w:rsidP="00FE0EC5">
            <w:pPr>
              <w:spacing w:line="320" w:lineRule="exact"/>
              <w:jc w:val="center"/>
              <w:rPr>
                <w:rFonts w:ascii="仿宋_GB2312" w:eastAsia="仿宋_GB2312"/>
                <w:sz w:val="24"/>
              </w:rPr>
            </w:pPr>
          </w:p>
        </w:tc>
        <w:tc>
          <w:tcPr>
            <w:tcW w:w="1701" w:type="dxa"/>
          </w:tcPr>
          <w:p w14:paraId="3C30DED9" w14:textId="77777777" w:rsidR="004A118C" w:rsidRDefault="004A118C" w:rsidP="00FE0EC5">
            <w:pPr>
              <w:spacing w:line="320" w:lineRule="exact"/>
              <w:jc w:val="center"/>
              <w:rPr>
                <w:rFonts w:ascii="仿宋_GB2312" w:eastAsia="仿宋_GB2312"/>
                <w:sz w:val="24"/>
              </w:rPr>
            </w:pPr>
          </w:p>
        </w:tc>
        <w:tc>
          <w:tcPr>
            <w:tcW w:w="1559" w:type="dxa"/>
          </w:tcPr>
          <w:p w14:paraId="39E20306" w14:textId="77777777" w:rsidR="004A118C" w:rsidRDefault="004A118C" w:rsidP="00FE0EC5">
            <w:pPr>
              <w:spacing w:line="320" w:lineRule="exact"/>
              <w:jc w:val="center"/>
              <w:rPr>
                <w:rFonts w:ascii="仿宋_GB2312" w:eastAsia="仿宋_GB2312"/>
                <w:sz w:val="24"/>
              </w:rPr>
            </w:pPr>
          </w:p>
        </w:tc>
      </w:tr>
      <w:tr w:rsidR="004A118C" w14:paraId="3B3F3921" w14:textId="77777777" w:rsidTr="00FE0EC5">
        <w:trPr>
          <w:cantSplit/>
          <w:trHeight w:hRule="exact" w:val="600"/>
        </w:trPr>
        <w:tc>
          <w:tcPr>
            <w:tcW w:w="709" w:type="dxa"/>
            <w:vAlign w:val="center"/>
          </w:tcPr>
          <w:p w14:paraId="04041A55" w14:textId="77777777" w:rsidR="004A118C" w:rsidRDefault="004A118C" w:rsidP="00FE0EC5">
            <w:pPr>
              <w:spacing w:line="320" w:lineRule="exact"/>
              <w:jc w:val="center"/>
              <w:rPr>
                <w:rFonts w:ascii="仿宋_GB2312" w:eastAsia="仿宋_GB2312"/>
                <w:sz w:val="24"/>
              </w:rPr>
            </w:pPr>
          </w:p>
        </w:tc>
        <w:tc>
          <w:tcPr>
            <w:tcW w:w="1559" w:type="dxa"/>
          </w:tcPr>
          <w:p w14:paraId="2C72CE80" w14:textId="77777777" w:rsidR="004A118C" w:rsidRDefault="004A118C" w:rsidP="00FE0EC5">
            <w:pPr>
              <w:spacing w:line="320" w:lineRule="exact"/>
              <w:rPr>
                <w:rFonts w:ascii="仿宋_GB2312" w:eastAsia="仿宋_GB2312"/>
                <w:sz w:val="24"/>
              </w:rPr>
            </w:pPr>
          </w:p>
        </w:tc>
        <w:tc>
          <w:tcPr>
            <w:tcW w:w="1701" w:type="dxa"/>
          </w:tcPr>
          <w:p w14:paraId="4B68D100" w14:textId="77777777" w:rsidR="004A118C" w:rsidRDefault="004A118C" w:rsidP="00FE0EC5">
            <w:pPr>
              <w:spacing w:line="320" w:lineRule="exact"/>
              <w:rPr>
                <w:rFonts w:ascii="仿宋_GB2312" w:eastAsia="仿宋_GB2312"/>
                <w:sz w:val="24"/>
              </w:rPr>
            </w:pPr>
          </w:p>
        </w:tc>
        <w:tc>
          <w:tcPr>
            <w:tcW w:w="1985" w:type="dxa"/>
          </w:tcPr>
          <w:p w14:paraId="0F26D84D" w14:textId="77777777" w:rsidR="004A118C" w:rsidRDefault="004A118C" w:rsidP="00FE0EC5">
            <w:pPr>
              <w:spacing w:line="320" w:lineRule="exact"/>
              <w:rPr>
                <w:rFonts w:ascii="仿宋_GB2312" w:eastAsia="仿宋_GB2312"/>
                <w:sz w:val="24"/>
              </w:rPr>
            </w:pPr>
          </w:p>
        </w:tc>
        <w:tc>
          <w:tcPr>
            <w:tcW w:w="1276" w:type="dxa"/>
          </w:tcPr>
          <w:p w14:paraId="6044B9A5" w14:textId="77777777" w:rsidR="004A118C" w:rsidRDefault="004A118C" w:rsidP="00FE0EC5">
            <w:pPr>
              <w:spacing w:line="320" w:lineRule="exact"/>
              <w:rPr>
                <w:rFonts w:ascii="仿宋_GB2312" w:eastAsia="仿宋_GB2312"/>
                <w:sz w:val="24"/>
              </w:rPr>
            </w:pPr>
          </w:p>
        </w:tc>
        <w:tc>
          <w:tcPr>
            <w:tcW w:w="1275" w:type="dxa"/>
          </w:tcPr>
          <w:p w14:paraId="4792C735" w14:textId="77777777" w:rsidR="004A118C" w:rsidRDefault="004A118C" w:rsidP="00FE0EC5">
            <w:pPr>
              <w:spacing w:line="320" w:lineRule="exact"/>
              <w:rPr>
                <w:rFonts w:ascii="仿宋_GB2312" w:eastAsia="仿宋_GB2312"/>
                <w:sz w:val="24"/>
              </w:rPr>
            </w:pPr>
          </w:p>
        </w:tc>
        <w:tc>
          <w:tcPr>
            <w:tcW w:w="1276" w:type="dxa"/>
          </w:tcPr>
          <w:p w14:paraId="64F1150B" w14:textId="77777777" w:rsidR="004A118C" w:rsidRDefault="004A118C" w:rsidP="00FE0EC5">
            <w:pPr>
              <w:spacing w:line="320" w:lineRule="exact"/>
              <w:rPr>
                <w:rFonts w:ascii="仿宋_GB2312" w:eastAsia="仿宋_GB2312"/>
                <w:sz w:val="24"/>
              </w:rPr>
            </w:pPr>
          </w:p>
        </w:tc>
        <w:tc>
          <w:tcPr>
            <w:tcW w:w="1418" w:type="dxa"/>
          </w:tcPr>
          <w:p w14:paraId="0FC12A34" w14:textId="77777777" w:rsidR="004A118C" w:rsidRDefault="004A118C" w:rsidP="00FE0EC5">
            <w:pPr>
              <w:spacing w:line="320" w:lineRule="exact"/>
              <w:jc w:val="center"/>
              <w:rPr>
                <w:rFonts w:ascii="仿宋_GB2312" w:eastAsia="仿宋_GB2312"/>
                <w:sz w:val="24"/>
              </w:rPr>
            </w:pPr>
          </w:p>
        </w:tc>
        <w:tc>
          <w:tcPr>
            <w:tcW w:w="1701" w:type="dxa"/>
          </w:tcPr>
          <w:p w14:paraId="007CD341" w14:textId="77777777" w:rsidR="004A118C" w:rsidRDefault="004A118C" w:rsidP="00FE0EC5">
            <w:pPr>
              <w:spacing w:line="320" w:lineRule="exact"/>
              <w:jc w:val="center"/>
              <w:rPr>
                <w:rFonts w:ascii="仿宋_GB2312" w:eastAsia="仿宋_GB2312"/>
                <w:sz w:val="24"/>
              </w:rPr>
            </w:pPr>
          </w:p>
        </w:tc>
        <w:tc>
          <w:tcPr>
            <w:tcW w:w="1559" w:type="dxa"/>
          </w:tcPr>
          <w:p w14:paraId="4FC1073B" w14:textId="77777777" w:rsidR="004A118C" w:rsidRDefault="004A118C" w:rsidP="00FE0EC5">
            <w:pPr>
              <w:spacing w:line="320" w:lineRule="exact"/>
              <w:jc w:val="center"/>
              <w:rPr>
                <w:rFonts w:ascii="仿宋_GB2312" w:eastAsia="仿宋_GB2312"/>
                <w:sz w:val="24"/>
              </w:rPr>
            </w:pPr>
          </w:p>
        </w:tc>
      </w:tr>
      <w:tr w:rsidR="004A118C" w14:paraId="09C6B285" w14:textId="77777777" w:rsidTr="00FE0EC5">
        <w:trPr>
          <w:cantSplit/>
          <w:trHeight w:hRule="exact" w:val="600"/>
        </w:trPr>
        <w:tc>
          <w:tcPr>
            <w:tcW w:w="709" w:type="dxa"/>
            <w:vAlign w:val="center"/>
          </w:tcPr>
          <w:p w14:paraId="037F6C00" w14:textId="77777777" w:rsidR="004A118C" w:rsidRDefault="004A118C" w:rsidP="00FE0EC5">
            <w:pPr>
              <w:spacing w:line="320" w:lineRule="exact"/>
              <w:jc w:val="center"/>
              <w:rPr>
                <w:rFonts w:ascii="仿宋_GB2312" w:eastAsia="仿宋_GB2312"/>
                <w:sz w:val="24"/>
              </w:rPr>
            </w:pPr>
          </w:p>
        </w:tc>
        <w:tc>
          <w:tcPr>
            <w:tcW w:w="1559" w:type="dxa"/>
          </w:tcPr>
          <w:p w14:paraId="4A5EFAA4" w14:textId="77777777" w:rsidR="004A118C" w:rsidRDefault="004A118C" w:rsidP="00FE0EC5">
            <w:pPr>
              <w:spacing w:line="320" w:lineRule="exact"/>
              <w:rPr>
                <w:rFonts w:ascii="仿宋_GB2312" w:eastAsia="仿宋_GB2312"/>
                <w:sz w:val="24"/>
              </w:rPr>
            </w:pPr>
          </w:p>
        </w:tc>
        <w:tc>
          <w:tcPr>
            <w:tcW w:w="1701" w:type="dxa"/>
          </w:tcPr>
          <w:p w14:paraId="38C239B9" w14:textId="77777777" w:rsidR="004A118C" w:rsidRDefault="004A118C" w:rsidP="00FE0EC5">
            <w:pPr>
              <w:spacing w:line="320" w:lineRule="exact"/>
              <w:rPr>
                <w:rFonts w:ascii="仿宋_GB2312" w:eastAsia="仿宋_GB2312"/>
                <w:sz w:val="24"/>
              </w:rPr>
            </w:pPr>
          </w:p>
        </w:tc>
        <w:tc>
          <w:tcPr>
            <w:tcW w:w="1985" w:type="dxa"/>
          </w:tcPr>
          <w:p w14:paraId="0E2D4760" w14:textId="77777777" w:rsidR="004A118C" w:rsidRDefault="004A118C" w:rsidP="00FE0EC5">
            <w:pPr>
              <w:spacing w:line="320" w:lineRule="exact"/>
              <w:rPr>
                <w:rFonts w:ascii="仿宋_GB2312" w:eastAsia="仿宋_GB2312"/>
                <w:sz w:val="24"/>
              </w:rPr>
            </w:pPr>
          </w:p>
        </w:tc>
        <w:tc>
          <w:tcPr>
            <w:tcW w:w="1276" w:type="dxa"/>
          </w:tcPr>
          <w:p w14:paraId="7A17E731" w14:textId="77777777" w:rsidR="004A118C" w:rsidRDefault="004A118C" w:rsidP="00FE0EC5">
            <w:pPr>
              <w:spacing w:line="320" w:lineRule="exact"/>
              <w:rPr>
                <w:rFonts w:ascii="仿宋_GB2312" w:eastAsia="仿宋_GB2312"/>
                <w:sz w:val="24"/>
              </w:rPr>
            </w:pPr>
          </w:p>
        </w:tc>
        <w:tc>
          <w:tcPr>
            <w:tcW w:w="1275" w:type="dxa"/>
          </w:tcPr>
          <w:p w14:paraId="020D4149" w14:textId="77777777" w:rsidR="004A118C" w:rsidRDefault="004A118C" w:rsidP="00FE0EC5">
            <w:pPr>
              <w:spacing w:line="320" w:lineRule="exact"/>
              <w:rPr>
                <w:rFonts w:ascii="仿宋_GB2312" w:eastAsia="仿宋_GB2312"/>
                <w:sz w:val="24"/>
              </w:rPr>
            </w:pPr>
          </w:p>
        </w:tc>
        <w:tc>
          <w:tcPr>
            <w:tcW w:w="1276" w:type="dxa"/>
          </w:tcPr>
          <w:p w14:paraId="518E3202" w14:textId="77777777" w:rsidR="004A118C" w:rsidRDefault="004A118C" w:rsidP="00FE0EC5">
            <w:pPr>
              <w:spacing w:line="320" w:lineRule="exact"/>
              <w:rPr>
                <w:rFonts w:ascii="仿宋_GB2312" w:eastAsia="仿宋_GB2312"/>
                <w:sz w:val="24"/>
              </w:rPr>
            </w:pPr>
          </w:p>
        </w:tc>
        <w:tc>
          <w:tcPr>
            <w:tcW w:w="1418" w:type="dxa"/>
          </w:tcPr>
          <w:p w14:paraId="5721622D" w14:textId="77777777" w:rsidR="004A118C" w:rsidRDefault="004A118C" w:rsidP="00FE0EC5">
            <w:pPr>
              <w:spacing w:line="320" w:lineRule="exact"/>
              <w:jc w:val="center"/>
              <w:rPr>
                <w:rFonts w:ascii="仿宋_GB2312" w:eastAsia="仿宋_GB2312"/>
                <w:sz w:val="24"/>
              </w:rPr>
            </w:pPr>
          </w:p>
        </w:tc>
        <w:tc>
          <w:tcPr>
            <w:tcW w:w="1701" w:type="dxa"/>
          </w:tcPr>
          <w:p w14:paraId="36C034F6" w14:textId="77777777" w:rsidR="004A118C" w:rsidRDefault="004A118C" w:rsidP="00FE0EC5">
            <w:pPr>
              <w:spacing w:line="320" w:lineRule="exact"/>
              <w:jc w:val="center"/>
              <w:rPr>
                <w:rFonts w:ascii="仿宋_GB2312" w:eastAsia="仿宋_GB2312"/>
                <w:sz w:val="24"/>
              </w:rPr>
            </w:pPr>
          </w:p>
        </w:tc>
        <w:tc>
          <w:tcPr>
            <w:tcW w:w="1559" w:type="dxa"/>
          </w:tcPr>
          <w:p w14:paraId="06BC8854" w14:textId="77777777" w:rsidR="004A118C" w:rsidRDefault="004A118C" w:rsidP="00FE0EC5">
            <w:pPr>
              <w:spacing w:line="320" w:lineRule="exact"/>
              <w:jc w:val="center"/>
              <w:rPr>
                <w:rFonts w:ascii="仿宋_GB2312" w:eastAsia="仿宋_GB2312"/>
                <w:sz w:val="24"/>
              </w:rPr>
            </w:pPr>
          </w:p>
        </w:tc>
      </w:tr>
      <w:tr w:rsidR="004A118C" w14:paraId="0417ED5D" w14:textId="77777777" w:rsidTr="00FE0EC5">
        <w:trPr>
          <w:cantSplit/>
          <w:trHeight w:hRule="exact" w:val="600"/>
        </w:trPr>
        <w:tc>
          <w:tcPr>
            <w:tcW w:w="709" w:type="dxa"/>
            <w:vAlign w:val="center"/>
          </w:tcPr>
          <w:p w14:paraId="26BB4E0B" w14:textId="77777777" w:rsidR="004A118C" w:rsidRDefault="004A118C" w:rsidP="00FE0EC5">
            <w:pPr>
              <w:spacing w:line="320" w:lineRule="exact"/>
              <w:jc w:val="center"/>
              <w:rPr>
                <w:rFonts w:ascii="仿宋_GB2312" w:eastAsia="仿宋_GB2312"/>
                <w:sz w:val="24"/>
              </w:rPr>
            </w:pPr>
          </w:p>
        </w:tc>
        <w:tc>
          <w:tcPr>
            <w:tcW w:w="1559" w:type="dxa"/>
          </w:tcPr>
          <w:p w14:paraId="7AADB889" w14:textId="77777777" w:rsidR="004A118C" w:rsidRDefault="004A118C" w:rsidP="00FE0EC5">
            <w:pPr>
              <w:spacing w:line="320" w:lineRule="exact"/>
              <w:rPr>
                <w:rFonts w:ascii="仿宋_GB2312" w:eastAsia="仿宋_GB2312"/>
                <w:sz w:val="24"/>
              </w:rPr>
            </w:pPr>
          </w:p>
        </w:tc>
        <w:tc>
          <w:tcPr>
            <w:tcW w:w="1701" w:type="dxa"/>
          </w:tcPr>
          <w:p w14:paraId="758D56FA" w14:textId="77777777" w:rsidR="004A118C" w:rsidRDefault="004A118C" w:rsidP="00FE0EC5">
            <w:pPr>
              <w:spacing w:line="320" w:lineRule="exact"/>
              <w:rPr>
                <w:rFonts w:ascii="仿宋_GB2312" w:eastAsia="仿宋_GB2312"/>
                <w:sz w:val="24"/>
              </w:rPr>
            </w:pPr>
          </w:p>
        </w:tc>
        <w:tc>
          <w:tcPr>
            <w:tcW w:w="1985" w:type="dxa"/>
          </w:tcPr>
          <w:p w14:paraId="4A4EB4B9" w14:textId="77777777" w:rsidR="004A118C" w:rsidRDefault="004A118C" w:rsidP="00FE0EC5">
            <w:pPr>
              <w:spacing w:line="320" w:lineRule="exact"/>
              <w:rPr>
                <w:rFonts w:ascii="仿宋_GB2312" w:eastAsia="仿宋_GB2312"/>
                <w:sz w:val="24"/>
              </w:rPr>
            </w:pPr>
          </w:p>
        </w:tc>
        <w:tc>
          <w:tcPr>
            <w:tcW w:w="1276" w:type="dxa"/>
          </w:tcPr>
          <w:p w14:paraId="4877F972" w14:textId="77777777" w:rsidR="004A118C" w:rsidRDefault="004A118C" w:rsidP="00FE0EC5">
            <w:pPr>
              <w:spacing w:line="320" w:lineRule="exact"/>
              <w:rPr>
                <w:rFonts w:ascii="仿宋_GB2312" w:eastAsia="仿宋_GB2312"/>
                <w:sz w:val="24"/>
              </w:rPr>
            </w:pPr>
          </w:p>
        </w:tc>
        <w:tc>
          <w:tcPr>
            <w:tcW w:w="1275" w:type="dxa"/>
          </w:tcPr>
          <w:p w14:paraId="3DA954E5" w14:textId="77777777" w:rsidR="004A118C" w:rsidRDefault="004A118C" w:rsidP="00FE0EC5">
            <w:pPr>
              <w:spacing w:line="320" w:lineRule="exact"/>
              <w:rPr>
                <w:rFonts w:ascii="仿宋_GB2312" w:eastAsia="仿宋_GB2312"/>
                <w:sz w:val="24"/>
              </w:rPr>
            </w:pPr>
          </w:p>
        </w:tc>
        <w:tc>
          <w:tcPr>
            <w:tcW w:w="1276" w:type="dxa"/>
          </w:tcPr>
          <w:p w14:paraId="242A9DCD" w14:textId="77777777" w:rsidR="004A118C" w:rsidRDefault="004A118C" w:rsidP="00FE0EC5">
            <w:pPr>
              <w:spacing w:line="320" w:lineRule="exact"/>
              <w:rPr>
                <w:rFonts w:ascii="仿宋_GB2312" w:eastAsia="仿宋_GB2312"/>
                <w:sz w:val="24"/>
              </w:rPr>
            </w:pPr>
          </w:p>
        </w:tc>
        <w:tc>
          <w:tcPr>
            <w:tcW w:w="1418" w:type="dxa"/>
          </w:tcPr>
          <w:p w14:paraId="11F47554" w14:textId="77777777" w:rsidR="004A118C" w:rsidRDefault="004A118C" w:rsidP="00FE0EC5">
            <w:pPr>
              <w:spacing w:line="320" w:lineRule="exact"/>
              <w:jc w:val="center"/>
              <w:rPr>
                <w:rFonts w:ascii="仿宋_GB2312" w:eastAsia="仿宋_GB2312"/>
                <w:sz w:val="24"/>
              </w:rPr>
            </w:pPr>
          </w:p>
        </w:tc>
        <w:tc>
          <w:tcPr>
            <w:tcW w:w="1701" w:type="dxa"/>
          </w:tcPr>
          <w:p w14:paraId="6A45BF4D" w14:textId="77777777" w:rsidR="004A118C" w:rsidRDefault="004A118C" w:rsidP="00FE0EC5">
            <w:pPr>
              <w:spacing w:line="320" w:lineRule="exact"/>
              <w:jc w:val="center"/>
              <w:rPr>
                <w:rFonts w:ascii="仿宋_GB2312" w:eastAsia="仿宋_GB2312"/>
                <w:sz w:val="24"/>
              </w:rPr>
            </w:pPr>
          </w:p>
        </w:tc>
        <w:tc>
          <w:tcPr>
            <w:tcW w:w="1559" w:type="dxa"/>
          </w:tcPr>
          <w:p w14:paraId="10C8D820" w14:textId="77777777" w:rsidR="004A118C" w:rsidRDefault="004A118C" w:rsidP="00FE0EC5">
            <w:pPr>
              <w:spacing w:line="320" w:lineRule="exact"/>
              <w:jc w:val="center"/>
              <w:rPr>
                <w:rFonts w:ascii="仿宋_GB2312" w:eastAsia="仿宋_GB2312"/>
                <w:sz w:val="24"/>
              </w:rPr>
            </w:pPr>
          </w:p>
        </w:tc>
      </w:tr>
      <w:tr w:rsidR="004A118C" w14:paraId="62670CF0" w14:textId="77777777" w:rsidTr="00FE0EC5">
        <w:trPr>
          <w:cantSplit/>
          <w:trHeight w:hRule="exact" w:val="600"/>
        </w:trPr>
        <w:tc>
          <w:tcPr>
            <w:tcW w:w="709" w:type="dxa"/>
            <w:vAlign w:val="center"/>
          </w:tcPr>
          <w:p w14:paraId="24F9C2EE" w14:textId="77777777" w:rsidR="004A118C" w:rsidRDefault="004A118C" w:rsidP="00FE0EC5">
            <w:pPr>
              <w:spacing w:line="320" w:lineRule="exact"/>
              <w:jc w:val="center"/>
              <w:rPr>
                <w:rFonts w:ascii="仿宋_GB2312" w:eastAsia="仿宋_GB2312"/>
                <w:sz w:val="24"/>
              </w:rPr>
            </w:pPr>
          </w:p>
        </w:tc>
        <w:tc>
          <w:tcPr>
            <w:tcW w:w="1559" w:type="dxa"/>
          </w:tcPr>
          <w:p w14:paraId="1CB7FC81" w14:textId="77777777" w:rsidR="004A118C" w:rsidRDefault="004A118C" w:rsidP="00FE0EC5">
            <w:pPr>
              <w:spacing w:line="320" w:lineRule="exact"/>
              <w:rPr>
                <w:rFonts w:ascii="仿宋_GB2312" w:eastAsia="仿宋_GB2312"/>
                <w:sz w:val="24"/>
              </w:rPr>
            </w:pPr>
          </w:p>
        </w:tc>
        <w:tc>
          <w:tcPr>
            <w:tcW w:w="1701" w:type="dxa"/>
          </w:tcPr>
          <w:p w14:paraId="595EA4BF" w14:textId="77777777" w:rsidR="004A118C" w:rsidRDefault="004A118C" w:rsidP="00FE0EC5">
            <w:pPr>
              <w:spacing w:line="320" w:lineRule="exact"/>
              <w:rPr>
                <w:rFonts w:ascii="仿宋_GB2312" w:eastAsia="仿宋_GB2312"/>
                <w:sz w:val="24"/>
              </w:rPr>
            </w:pPr>
          </w:p>
        </w:tc>
        <w:tc>
          <w:tcPr>
            <w:tcW w:w="1985" w:type="dxa"/>
          </w:tcPr>
          <w:p w14:paraId="1EE322F5" w14:textId="77777777" w:rsidR="004A118C" w:rsidRDefault="004A118C" w:rsidP="00FE0EC5">
            <w:pPr>
              <w:spacing w:line="320" w:lineRule="exact"/>
              <w:rPr>
                <w:rFonts w:ascii="仿宋_GB2312" w:eastAsia="仿宋_GB2312"/>
                <w:sz w:val="24"/>
              </w:rPr>
            </w:pPr>
          </w:p>
        </w:tc>
        <w:tc>
          <w:tcPr>
            <w:tcW w:w="1276" w:type="dxa"/>
          </w:tcPr>
          <w:p w14:paraId="0AC0D63E" w14:textId="77777777" w:rsidR="004A118C" w:rsidRDefault="004A118C" w:rsidP="00FE0EC5">
            <w:pPr>
              <w:spacing w:line="320" w:lineRule="exact"/>
              <w:rPr>
                <w:rFonts w:ascii="仿宋_GB2312" w:eastAsia="仿宋_GB2312"/>
                <w:sz w:val="24"/>
              </w:rPr>
            </w:pPr>
          </w:p>
        </w:tc>
        <w:tc>
          <w:tcPr>
            <w:tcW w:w="1275" w:type="dxa"/>
          </w:tcPr>
          <w:p w14:paraId="22E7B5B5" w14:textId="77777777" w:rsidR="004A118C" w:rsidRDefault="004A118C" w:rsidP="00FE0EC5">
            <w:pPr>
              <w:spacing w:line="320" w:lineRule="exact"/>
              <w:rPr>
                <w:rFonts w:ascii="仿宋_GB2312" w:eastAsia="仿宋_GB2312"/>
                <w:sz w:val="24"/>
              </w:rPr>
            </w:pPr>
          </w:p>
        </w:tc>
        <w:tc>
          <w:tcPr>
            <w:tcW w:w="1276" w:type="dxa"/>
          </w:tcPr>
          <w:p w14:paraId="2E32A889" w14:textId="77777777" w:rsidR="004A118C" w:rsidRDefault="004A118C" w:rsidP="00FE0EC5">
            <w:pPr>
              <w:spacing w:line="320" w:lineRule="exact"/>
              <w:rPr>
                <w:rFonts w:ascii="仿宋_GB2312" w:eastAsia="仿宋_GB2312"/>
                <w:sz w:val="24"/>
              </w:rPr>
            </w:pPr>
          </w:p>
        </w:tc>
        <w:tc>
          <w:tcPr>
            <w:tcW w:w="1418" w:type="dxa"/>
          </w:tcPr>
          <w:p w14:paraId="68786A0E" w14:textId="77777777" w:rsidR="004A118C" w:rsidRDefault="004A118C" w:rsidP="00FE0EC5">
            <w:pPr>
              <w:spacing w:line="320" w:lineRule="exact"/>
              <w:jc w:val="center"/>
              <w:rPr>
                <w:rFonts w:ascii="仿宋_GB2312" w:eastAsia="仿宋_GB2312"/>
                <w:sz w:val="24"/>
              </w:rPr>
            </w:pPr>
          </w:p>
        </w:tc>
        <w:tc>
          <w:tcPr>
            <w:tcW w:w="1701" w:type="dxa"/>
          </w:tcPr>
          <w:p w14:paraId="6E899691" w14:textId="77777777" w:rsidR="004A118C" w:rsidRDefault="004A118C" w:rsidP="00FE0EC5">
            <w:pPr>
              <w:spacing w:line="320" w:lineRule="exact"/>
              <w:jc w:val="center"/>
              <w:rPr>
                <w:rFonts w:ascii="仿宋_GB2312" w:eastAsia="仿宋_GB2312"/>
                <w:sz w:val="24"/>
              </w:rPr>
            </w:pPr>
          </w:p>
        </w:tc>
        <w:tc>
          <w:tcPr>
            <w:tcW w:w="1559" w:type="dxa"/>
          </w:tcPr>
          <w:p w14:paraId="2F621FB4" w14:textId="77777777" w:rsidR="004A118C" w:rsidRDefault="004A118C" w:rsidP="00FE0EC5">
            <w:pPr>
              <w:spacing w:line="320" w:lineRule="exact"/>
              <w:jc w:val="center"/>
              <w:rPr>
                <w:rFonts w:ascii="仿宋_GB2312" w:eastAsia="仿宋_GB2312"/>
                <w:sz w:val="24"/>
              </w:rPr>
            </w:pPr>
          </w:p>
        </w:tc>
      </w:tr>
      <w:tr w:rsidR="004A118C" w14:paraId="579DC16D" w14:textId="77777777" w:rsidTr="00FE0EC5">
        <w:trPr>
          <w:cantSplit/>
          <w:trHeight w:hRule="exact" w:val="600"/>
        </w:trPr>
        <w:tc>
          <w:tcPr>
            <w:tcW w:w="709" w:type="dxa"/>
            <w:vAlign w:val="center"/>
          </w:tcPr>
          <w:p w14:paraId="26683725" w14:textId="77777777" w:rsidR="004A118C" w:rsidRDefault="004A118C" w:rsidP="00FE0EC5">
            <w:pPr>
              <w:spacing w:line="320" w:lineRule="exact"/>
              <w:jc w:val="center"/>
              <w:rPr>
                <w:rFonts w:ascii="仿宋_GB2312" w:eastAsia="仿宋_GB2312"/>
                <w:sz w:val="24"/>
              </w:rPr>
            </w:pPr>
          </w:p>
        </w:tc>
        <w:tc>
          <w:tcPr>
            <w:tcW w:w="1559" w:type="dxa"/>
          </w:tcPr>
          <w:p w14:paraId="071845C2" w14:textId="77777777" w:rsidR="004A118C" w:rsidRDefault="004A118C" w:rsidP="00FE0EC5">
            <w:pPr>
              <w:spacing w:line="320" w:lineRule="exact"/>
              <w:rPr>
                <w:rFonts w:ascii="仿宋_GB2312" w:eastAsia="仿宋_GB2312"/>
                <w:sz w:val="24"/>
              </w:rPr>
            </w:pPr>
          </w:p>
        </w:tc>
        <w:tc>
          <w:tcPr>
            <w:tcW w:w="1701" w:type="dxa"/>
          </w:tcPr>
          <w:p w14:paraId="4938E99C" w14:textId="77777777" w:rsidR="004A118C" w:rsidRDefault="004A118C" w:rsidP="00FE0EC5">
            <w:pPr>
              <w:spacing w:line="320" w:lineRule="exact"/>
              <w:rPr>
                <w:rFonts w:ascii="仿宋_GB2312" w:eastAsia="仿宋_GB2312"/>
                <w:sz w:val="24"/>
              </w:rPr>
            </w:pPr>
          </w:p>
        </w:tc>
        <w:tc>
          <w:tcPr>
            <w:tcW w:w="1985" w:type="dxa"/>
          </w:tcPr>
          <w:p w14:paraId="2766E01D" w14:textId="77777777" w:rsidR="004A118C" w:rsidRDefault="004A118C" w:rsidP="00FE0EC5">
            <w:pPr>
              <w:spacing w:line="320" w:lineRule="exact"/>
              <w:rPr>
                <w:rFonts w:ascii="仿宋_GB2312" w:eastAsia="仿宋_GB2312"/>
                <w:sz w:val="24"/>
              </w:rPr>
            </w:pPr>
          </w:p>
        </w:tc>
        <w:tc>
          <w:tcPr>
            <w:tcW w:w="1276" w:type="dxa"/>
          </w:tcPr>
          <w:p w14:paraId="30B0753A" w14:textId="77777777" w:rsidR="004A118C" w:rsidRDefault="004A118C" w:rsidP="00FE0EC5">
            <w:pPr>
              <w:spacing w:line="320" w:lineRule="exact"/>
              <w:rPr>
                <w:rFonts w:ascii="仿宋_GB2312" w:eastAsia="仿宋_GB2312"/>
                <w:sz w:val="24"/>
              </w:rPr>
            </w:pPr>
          </w:p>
        </w:tc>
        <w:tc>
          <w:tcPr>
            <w:tcW w:w="1275" w:type="dxa"/>
          </w:tcPr>
          <w:p w14:paraId="7C8E10DA" w14:textId="77777777" w:rsidR="004A118C" w:rsidRDefault="004A118C" w:rsidP="00FE0EC5">
            <w:pPr>
              <w:spacing w:line="320" w:lineRule="exact"/>
              <w:rPr>
                <w:rFonts w:ascii="仿宋_GB2312" w:eastAsia="仿宋_GB2312"/>
                <w:sz w:val="24"/>
              </w:rPr>
            </w:pPr>
          </w:p>
        </w:tc>
        <w:tc>
          <w:tcPr>
            <w:tcW w:w="1276" w:type="dxa"/>
          </w:tcPr>
          <w:p w14:paraId="712972C7" w14:textId="77777777" w:rsidR="004A118C" w:rsidRDefault="004A118C" w:rsidP="00FE0EC5">
            <w:pPr>
              <w:spacing w:line="320" w:lineRule="exact"/>
              <w:rPr>
                <w:rFonts w:ascii="仿宋_GB2312" w:eastAsia="仿宋_GB2312"/>
                <w:sz w:val="24"/>
              </w:rPr>
            </w:pPr>
          </w:p>
        </w:tc>
        <w:tc>
          <w:tcPr>
            <w:tcW w:w="1418" w:type="dxa"/>
          </w:tcPr>
          <w:p w14:paraId="5E253899" w14:textId="77777777" w:rsidR="004A118C" w:rsidRDefault="004A118C" w:rsidP="00FE0EC5">
            <w:pPr>
              <w:spacing w:line="320" w:lineRule="exact"/>
              <w:jc w:val="center"/>
              <w:rPr>
                <w:rFonts w:ascii="仿宋_GB2312" w:eastAsia="仿宋_GB2312"/>
                <w:sz w:val="24"/>
              </w:rPr>
            </w:pPr>
          </w:p>
        </w:tc>
        <w:tc>
          <w:tcPr>
            <w:tcW w:w="1701" w:type="dxa"/>
          </w:tcPr>
          <w:p w14:paraId="54F92C9C" w14:textId="77777777" w:rsidR="004A118C" w:rsidRDefault="004A118C" w:rsidP="00FE0EC5">
            <w:pPr>
              <w:spacing w:line="320" w:lineRule="exact"/>
              <w:jc w:val="center"/>
              <w:rPr>
                <w:rFonts w:ascii="仿宋_GB2312" w:eastAsia="仿宋_GB2312"/>
                <w:sz w:val="24"/>
              </w:rPr>
            </w:pPr>
          </w:p>
        </w:tc>
        <w:tc>
          <w:tcPr>
            <w:tcW w:w="1559" w:type="dxa"/>
          </w:tcPr>
          <w:p w14:paraId="76312D24" w14:textId="77777777" w:rsidR="004A118C" w:rsidRDefault="004A118C" w:rsidP="00FE0EC5">
            <w:pPr>
              <w:spacing w:line="320" w:lineRule="exact"/>
              <w:jc w:val="center"/>
              <w:rPr>
                <w:rFonts w:ascii="仿宋_GB2312" w:eastAsia="仿宋_GB2312"/>
                <w:sz w:val="24"/>
              </w:rPr>
            </w:pPr>
          </w:p>
        </w:tc>
      </w:tr>
      <w:tr w:rsidR="004A118C" w14:paraId="5A48DC65" w14:textId="77777777" w:rsidTr="00FE0EC5">
        <w:trPr>
          <w:cantSplit/>
          <w:trHeight w:hRule="exact" w:val="600"/>
        </w:trPr>
        <w:tc>
          <w:tcPr>
            <w:tcW w:w="709" w:type="dxa"/>
            <w:vAlign w:val="center"/>
          </w:tcPr>
          <w:p w14:paraId="5A125C78" w14:textId="77777777" w:rsidR="004A118C" w:rsidRDefault="004A118C" w:rsidP="00FE0EC5">
            <w:pPr>
              <w:spacing w:line="320" w:lineRule="exact"/>
              <w:jc w:val="center"/>
              <w:rPr>
                <w:rFonts w:ascii="仿宋_GB2312" w:eastAsia="仿宋_GB2312"/>
                <w:sz w:val="24"/>
              </w:rPr>
            </w:pPr>
          </w:p>
        </w:tc>
        <w:tc>
          <w:tcPr>
            <w:tcW w:w="1559" w:type="dxa"/>
          </w:tcPr>
          <w:p w14:paraId="0D725AB0" w14:textId="77777777" w:rsidR="004A118C" w:rsidRDefault="004A118C" w:rsidP="00FE0EC5">
            <w:pPr>
              <w:spacing w:line="320" w:lineRule="exact"/>
              <w:rPr>
                <w:rFonts w:ascii="仿宋_GB2312" w:eastAsia="仿宋_GB2312"/>
                <w:sz w:val="24"/>
              </w:rPr>
            </w:pPr>
          </w:p>
        </w:tc>
        <w:tc>
          <w:tcPr>
            <w:tcW w:w="1701" w:type="dxa"/>
          </w:tcPr>
          <w:p w14:paraId="770DC569" w14:textId="77777777" w:rsidR="004A118C" w:rsidRDefault="004A118C" w:rsidP="00FE0EC5">
            <w:pPr>
              <w:spacing w:line="320" w:lineRule="exact"/>
              <w:rPr>
                <w:rFonts w:ascii="仿宋_GB2312" w:eastAsia="仿宋_GB2312"/>
                <w:sz w:val="24"/>
              </w:rPr>
            </w:pPr>
          </w:p>
        </w:tc>
        <w:tc>
          <w:tcPr>
            <w:tcW w:w="1985" w:type="dxa"/>
          </w:tcPr>
          <w:p w14:paraId="665B452D" w14:textId="77777777" w:rsidR="004A118C" w:rsidRDefault="004A118C" w:rsidP="00FE0EC5">
            <w:pPr>
              <w:spacing w:line="320" w:lineRule="exact"/>
              <w:rPr>
                <w:rFonts w:ascii="仿宋_GB2312" w:eastAsia="仿宋_GB2312"/>
                <w:sz w:val="24"/>
              </w:rPr>
            </w:pPr>
          </w:p>
        </w:tc>
        <w:tc>
          <w:tcPr>
            <w:tcW w:w="1276" w:type="dxa"/>
          </w:tcPr>
          <w:p w14:paraId="5679CF40" w14:textId="77777777" w:rsidR="004A118C" w:rsidRDefault="004A118C" w:rsidP="00FE0EC5">
            <w:pPr>
              <w:spacing w:line="320" w:lineRule="exact"/>
              <w:rPr>
                <w:rFonts w:ascii="仿宋_GB2312" w:eastAsia="仿宋_GB2312"/>
                <w:sz w:val="24"/>
              </w:rPr>
            </w:pPr>
          </w:p>
        </w:tc>
        <w:tc>
          <w:tcPr>
            <w:tcW w:w="1275" w:type="dxa"/>
          </w:tcPr>
          <w:p w14:paraId="1A10A66A" w14:textId="77777777" w:rsidR="004A118C" w:rsidRDefault="004A118C" w:rsidP="00FE0EC5">
            <w:pPr>
              <w:spacing w:line="320" w:lineRule="exact"/>
              <w:rPr>
                <w:rFonts w:ascii="仿宋_GB2312" w:eastAsia="仿宋_GB2312"/>
                <w:sz w:val="24"/>
              </w:rPr>
            </w:pPr>
          </w:p>
        </w:tc>
        <w:tc>
          <w:tcPr>
            <w:tcW w:w="1276" w:type="dxa"/>
          </w:tcPr>
          <w:p w14:paraId="0BCCF406" w14:textId="77777777" w:rsidR="004A118C" w:rsidRDefault="004A118C" w:rsidP="00FE0EC5">
            <w:pPr>
              <w:spacing w:line="320" w:lineRule="exact"/>
              <w:rPr>
                <w:rFonts w:ascii="仿宋_GB2312" w:eastAsia="仿宋_GB2312"/>
                <w:sz w:val="24"/>
              </w:rPr>
            </w:pPr>
          </w:p>
        </w:tc>
        <w:tc>
          <w:tcPr>
            <w:tcW w:w="1418" w:type="dxa"/>
          </w:tcPr>
          <w:p w14:paraId="50BA308B" w14:textId="77777777" w:rsidR="004A118C" w:rsidRDefault="004A118C" w:rsidP="00FE0EC5">
            <w:pPr>
              <w:spacing w:line="320" w:lineRule="exact"/>
              <w:jc w:val="center"/>
              <w:rPr>
                <w:rFonts w:ascii="仿宋_GB2312" w:eastAsia="仿宋_GB2312"/>
                <w:sz w:val="24"/>
              </w:rPr>
            </w:pPr>
          </w:p>
        </w:tc>
        <w:tc>
          <w:tcPr>
            <w:tcW w:w="1701" w:type="dxa"/>
          </w:tcPr>
          <w:p w14:paraId="11E51E57" w14:textId="77777777" w:rsidR="004A118C" w:rsidRDefault="004A118C" w:rsidP="00FE0EC5">
            <w:pPr>
              <w:spacing w:line="320" w:lineRule="exact"/>
              <w:jc w:val="center"/>
              <w:rPr>
                <w:rFonts w:ascii="仿宋_GB2312" w:eastAsia="仿宋_GB2312"/>
                <w:sz w:val="24"/>
              </w:rPr>
            </w:pPr>
          </w:p>
        </w:tc>
        <w:tc>
          <w:tcPr>
            <w:tcW w:w="1559" w:type="dxa"/>
          </w:tcPr>
          <w:p w14:paraId="1DC99AEB" w14:textId="77777777" w:rsidR="004A118C" w:rsidRDefault="004A118C" w:rsidP="00FE0EC5">
            <w:pPr>
              <w:spacing w:line="320" w:lineRule="exact"/>
              <w:jc w:val="center"/>
              <w:rPr>
                <w:rFonts w:ascii="仿宋_GB2312" w:eastAsia="仿宋_GB2312"/>
                <w:sz w:val="24"/>
              </w:rPr>
            </w:pPr>
          </w:p>
        </w:tc>
      </w:tr>
      <w:tr w:rsidR="004A118C" w14:paraId="5B0A1306" w14:textId="77777777" w:rsidTr="00FE0EC5">
        <w:trPr>
          <w:cantSplit/>
          <w:trHeight w:hRule="exact" w:val="600"/>
        </w:trPr>
        <w:tc>
          <w:tcPr>
            <w:tcW w:w="709" w:type="dxa"/>
            <w:vAlign w:val="center"/>
          </w:tcPr>
          <w:p w14:paraId="383C0348" w14:textId="77777777" w:rsidR="004A118C" w:rsidRDefault="004A118C" w:rsidP="00FE0EC5">
            <w:pPr>
              <w:spacing w:line="320" w:lineRule="exact"/>
              <w:jc w:val="center"/>
              <w:rPr>
                <w:rFonts w:ascii="仿宋_GB2312" w:eastAsia="仿宋_GB2312"/>
                <w:sz w:val="24"/>
              </w:rPr>
            </w:pPr>
          </w:p>
        </w:tc>
        <w:tc>
          <w:tcPr>
            <w:tcW w:w="1559" w:type="dxa"/>
          </w:tcPr>
          <w:p w14:paraId="7156ACE8" w14:textId="77777777" w:rsidR="004A118C" w:rsidRDefault="004A118C" w:rsidP="00FE0EC5">
            <w:pPr>
              <w:spacing w:line="320" w:lineRule="exact"/>
              <w:rPr>
                <w:rFonts w:ascii="仿宋_GB2312" w:eastAsia="仿宋_GB2312"/>
                <w:sz w:val="24"/>
              </w:rPr>
            </w:pPr>
          </w:p>
        </w:tc>
        <w:tc>
          <w:tcPr>
            <w:tcW w:w="1701" w:type="dxa"/>
          </w:tcPr>
          <w:p w14:paraId="253432A0" w14:textId="77777777" w:rsidR="004A118C" w:rsidRDefault="004A118C" w:rsidP="00FE0EC5">
            <w:pPr>
              <w:spacing w:line="320" w:lineRule="exact"/>
              <w:rPr>
                <w:rFonts w:ascii="仿宋_GB2312" w:eastAsia="仿宋_GB2312"/>
                <w:sz w:val="24"/>
              </w:rPr>
            </w:pPr>
          </w:p>
        </w:tc>
        <w:tc>
          <w:tcPr>
            <w:tcW w:w="1985" w:type="dxa"/>
          </w:tcPr>
          <w:p w14:paraId="5E86DECB" w14:textId="77777777" w:rsidR="004A118C" w:rsidRDefault="004A118C" w:rsidP="00FE0EC5">
            <w:pPr>
              <w:spacing w:line="320" w:lineRule="exact"/>
              <w:rPr>
                <w:rFonts w:ascii="仿宋_GB2312" w:eastAsia="仿宋_GB2312"/>
                <w:sz w:val="24"/>
              </w:rPr>
            </w:pPr>
          </w:p>
        </w:tc>
        <w:tc>
          <w:tcPr>
            <w:tcW w:w="1276" w:type="dxa"/>
          </w:tcPr>
          <w:p w14:paraId="771DF433" w14:textId="77777777" w:rsidR="004A118C" w:rsidRDefault="004A118C" w:rsidP="00FE0EC5">
            <w:pPr>
              <w:spacing w:line="320" w:lineRule="exact"/>
              <w:rPr>
                <w:rFonts w:ascii="仿宋_GB2312" w:eastAsia="仿宋_GB2312"/>
                <w:sz w:val="24"/>
              </w:rPr>
            </w:pPr>
          </w:p>
        </w:tc>
        <w:tc>
          <w:tcPr>
            <w:tcW w:w="1275" w:type="dxa"/>
          </w:tcPr>
          <w:p w14:paraId="532E3C4A" w14:textId="77777777" w:rsidR="004A118C" w:rsidRDefault="004A118C" w:rsidP="00FE0EC5">
            <w:pPr>
              <w:spacing w:line="320" w:lineRule="exact"/>
              <w:rPr>
                <w:rFonts w:ascii="仿宋_GB2312" w:eastAsia="仿宋_GB2312"/>
                <w:sz w:val="24"/>
              </w:rPr>
            </w:pPr>
          </w:p>
        </w:tc>
        <w:tc>
          <w:tcPr>
            <w:tcW w:w="1276" w:type="dxa"/>
          </w:tcPr>
          <w:p w14:paraId="2FCBD526" w14:textId="77777777" w:rsidR="004A118C" w:rsidRDefault="004A118C" w:rsidP="00FE0EC5">
            <w:pPr>
              <w:spacing w:line="320" w:lineRule="exact"/>
              <w:rPr>
                <w:rFonts w:ascii="仿宋_GB2312" w:eastAsia="仿宋_GB2312"/>
                <w:sz w:val="24"/>
              </w:rPr>
            </w:pPr>
          </w:p>
        </w:tc>
        <w:tc>
          <w:tcPr>
            <w:tcW w:w="1418" w:type="dxa"/>
          </w:tcPr>
          <w:p w14:paraId="39BCECB8" w14:textId="77777777" w:rsidR="004A118C" w:rsidRDefault="004A118C" w:rsidP="00FE0EC5">
            <w:pPr>
              <w:spacing w:line="320" w:lineRule="exact"/>
              <w:jc w:val="center"/>
              <w:rPr>
                <w:rFonts w:ascii="仿宋_GB2312" w:eastAsia="仿宋_GB2312"/>
                <w:sz w:val="24"/>
              </w:rPr>
            </w:pPr>
          </w:p>
        </w:tc>
        <w:tc>
          <w:tcPr>
            <w:tcW w:w="1701" w:type="dxa"/>
          </w:tcPr>
          <w:p w14:paraId="1FD2277C" w14:textId="77777777" w:rsidR="004A118C" w:rsidRDefault="004A118C" w:rsidP="00FE0EC5">
            <w:pPr>
              <w:spacing w:line="320" w:lineRule="exact"/>
              <w:jc w:val="center"/>
              <w:rPr>
                <w:rFonts w:ascii="仿宋_GB2312" w:eastAsia="仿宋_GB2312"/>
                <w:sz w:val="24"/>
              </w:rPr>
            </w:pPr>
          </w:p>
        </w:tc>
        <w:tc>
          <w:tcPr>
            <w:tcW w:w="1559" w:type="dxa"/>
          </w:tcPr>
          <w:p w14:paraId="5C419550" w14:textId="77777777" w:rsidR="004A118C" w:rsidRDefault="004A118C" w:rsidP="00FE0EC5">
            <w:pPr>
              <w:spacing w:line="320" w:lineRule="exact"/>
              <w:jc w:val="center"/>
              <w:rPr>
                <w:rFonts w:ascii="仿宋_GB2312" w:eastAsia="仿宋_GB2312"/>
                <w:sz w:val="24"/>
              </w:rPr>
            </w:pPr>
          </w:p>
        </w:tc>
      </w:tr>
      <w:tr w:rsidR="004A118C" w14:paraId="62EE84BD" w14:textId="77777777" w:rsidTr="00FE0EC5">
        <w:trPr>
          <w:cantSplit/>
          <w:trHeight w:hRule="exact" w:val="600"/>
        </w:trPr>
        <w:tc>
          <w:tcPr>
            <w:tcW w:w="709" w:type="dxa"/>
            <w:vAlign w:val="center"/>
          </w:tcPr>
          <w:p w14:paraId="2C88BBC6" w14:textId="77777777" w:rsidR="004A118C" w:rsidRDefault="004A118C" w:rsidP="00FE0EC5">
            <w:pPr>
              <w:spacing w:line="320" w:lineRule="exact"/>
              <w:jc w:val="center"/>
              <w:rPr>
                <w:rFonts w:ascii="仿宋_GB2312" w:eastAsia="仿宋_GB2312"/>
                <w:sz w:val="24"/>
              </w:rPr>
            </w:pPr>
          </w:p>
        </w:tc>
        <w:tc>
          <w:tcPr>
            <w:tcW w:w="1559" w:type="dxa"/>
          </w:tcPr>
          <w:p w14:paraId="149878AB" w14:textId="77777777" w:rsidR="004A118C" w:rsidRDefault="004A118C" w:rsidP="00FE0EC5">
            <w:pPr>
              <w:spacing w:line="320" w:lineRule="exact"/>
              <w:rPr>
                <w:rFonts w:ascii="仿宋_GB2312" w:eastAsia="仿宋_GB2312"/>
                <w:sz w:val="24"/>
              </w:rPr>
            </w:pPr>
          </w:p>
        </w:tc>
        <w:tc>
          <w:tcPr>
            <w:tcW w:w="1701" w:type="dxa"/>
          </w:tcPr>
          <w:p w14:paraId="3859F484" w14:textId="77777777" w:rsidR="004A118C" w:rsidRDefault="004A118C" w:rsidP="00FE0EC5">
            <w:pPr>
              <w:spacing w:line="320" w:lineRule="exact"/>
              <w:rPr>
                <w:rFonts w:ascii="仿宋_GB2312" w:eastAsia="仿宋_GB2312"/>
                <w:sz w:val="24"/>
              </w:rPr>
            </w:pPr>
          </w:p>
        </w:tc>
        <w:tc>
          <w:tcPr>
            <w:tcW w:w="1985" w:type="dxa"/>
          </w:tcPr>
          <w:p w14:paraId="6E062EDD" w14:textId="77777777" w:rsidR="004A118C" w:rsidRDefault="004A118C" w:rsidP="00FE0EC5">
            <w:pPr>
              <w:spacing w:line="320" w:lineRule="exact"/>
              <w:rPr>
                <w:rFonts w:ascii="仿宋_GB2312" w:eastAsia="仿宋_GB2312"/>
                <w:sz w:val="24"/>
              </w:rPr>
            </w:pPr>
          </w:p>
        </w:tc>
        <w:tc>
          <w:tcPr>
            <w:tcW w:w="1276" w:type="dxa"/>
          </w:tcPr>
          <w:p w14:paraId="7E40B5FD" w14:textId="77777777" w:rsidR="004A118C" w:rsidRDefault="004A118C" w:rsidP="00FE0EC5">
            <w:pPr>
              <w:spacing w:line="320" w:lineRule="exact"/>
              <w:rPr>
                <w:rFonts w:ascii="仿宋_GB2312" w:eastAsia="仿宋_GB2312"/>
                <w:sz w:val="24"/>
              </w:rPr>
            </w:pPr>
          </w:p>
        </w:tc>
        <w:tc>
          <w:tcPr>
            <w:tcW w:w="1275" w:type="dxa"/>
          </w:tcPr>
          <w:p w14:paraId="1392A5B8" w14:textId="77777777" w:rsidR="004A118C" w:rsidRDefault="004A118C" w:rsidP="00FE0EC5">
            <w:pPr>
              <w:spacing w:line="320" w:lineRule="exact"/>
              <w:rPr>
                <w:rFonts w:ascii="仿宋_GB2312" w:eastAsia="仿宋_GB2312"/>
                <w:sz w:val="24"/>
              </w:rPr>
            </w:pPr>
          </w:p>
        </w:tc>
        <w:tc>
          <w:tcPr>
            <w:tcW w:w="1276" w:type="dxa"/>
          </w:tcPr>
          <w:p w14:paraId="7BEC5297" w14:textId="77777777" w:rsidR="004A118C" w:rsidRDefault="004A118C" w:rsidP="00FE0EC5">
            <w:pPr>
              <w:spacing w:line="320" w:lineRule="exact"/>
              <w:rPr>
                <w:rFonts w:ascii="仿宋_GB2312" w:eastAsia="仿宋_GB2312"/>
                <w:sz w:val="24"/>
              </w:rPr>
            </w:pPr>
          </w:p>
        </w:tc>
        <w:tc>
          <w:tcPr>
            <w:tcW w:w="1418" w:type="dxa"/>
          </w:tcPr>
          <w:p w14:paraId="34296763" w14:textId="77777777" w:rsidR="004A118C" w:rsidRDefault="004A118C" w:rsidP="00FE0EC5">
            <w:pPr>
              <w:spacing w:line="320" w:lineRule="exact"/>
              <w:jc w:val="center"/>
              <w:rPr>
                <w:rFonts w:ascii="仿宋_GB2312" w:eastAsia="仿宋_GB2312"/>
                <w:sz w:val="24"/>
              </w:rPr>
            </w:pPr>
          </w:p>
        </w:tc>
        <w:tc>
          <w:tcPr>
            <w:tcW w:w="1701" w:type="dxa"/>
          </w:tcPr>
          <w:p w14:paraId="3370169C" w14:textId="77777777" w:rsidR="004A118C" w:rsidRDefault="004A118C" w:rsidP="00FE0EC5">
            <w:pPr>
              <w:spacing w:line="320" w:lineRule="exact"/>
              <w:jc w:val="center"/>
              <w:rPr>
                <w:rFonts w:ascii="仿宋_GB2312" w:eastAsia="仿宋_GB2312"/>
                <w:sz w:val="24"/>
              </w:rPr>
            </w:pPr>
          </w:p>
        </w:tc>
        <w:tc>
          <w:tcPr>
            <w:tcW w:w="1559" w:type="dxa"/>
          </w:tcPr>
          <w:p w14:paraId="6E2029BF" w14:textId="77777777" w:rsidR="004A118C" w:rsidRDefault="004A118C" w:rsidP="00FE0EC5">
            <w:pPr>
              <w:spacing w:line="320" w:lineRule="exact"/>
              <w:jc w:val="center"/>
              <w:rPr>
                <w:rFonts w:ascii="仿宋_GB2312" w:eastAsia="仿宋_GB2312"/>
                <w:sz w:val="24"/>
              </w:rPr>
            </w:pPr>
          </w:p>
        </w:tc>
      </w:tr>
    </w:tbl>
    <w:p w14:paraId="73672657" w14:textId="77777777" w:rsidR="004A118C" w:rsidRDefault="004A118C" w:rsidP="004A118C">
      <w:pPr>
        <w:tabs>
          <w:tab w:val="left" w:pos="11445"/>
        </w:tabs>
        <w:spacing w:after="120" w:line="400" w:lineRule="exact"/>
        <w:jc w:val="center"/>
        <w:rPr>
          <w:rFonts w:ascii="宋体" w:hAnsi="宋体"/>
          <w:b/>
          <w:sz w:val="32"/>
          <w:szCs w:val="32"/>
        </w:rPr>
      </w:pPr>
    </w:p>
    <w:p w14:paraId="5736D615" w14:textId="77777777" w:rsidR="004A118C" w:rsidRDefault="004A118C" w:rsidP="004A118C">
      <w:pPr>
        <w:tabs>
          <w:tab w:val="left" w:pos="11445"/>
        </w:tabs>
        <w:spacing w:after="120" w:line="400" w:lineRule="exact"/>
        <w:jc w:val="center"/>
        <w:rPr>
          <w:rFonts w:ascii="宋体" w:hAnsi="宋体"/>
          <w:b/>
          <w:sz w:val="32"/>
          <w:szCs w:val="32"/>
        </w:rPr>
      </w:pPr>
    </w:p>
    <w:p w14:paraId="6DBFD4D8" w14:textId="77777777" w:rsidR="004A118C" w:rsidRDefault="004A118C" w:rsidP="004A118C">
      <w:pPr>
        <w:tabs>
          <w:tab w:val="left" w:pos="11445"/>
        </w:tabs>
        <w:spacing w:after="120" w:line="400" w:lineRule="exact"/>
        <w:jc w:val="center"/>
        <w:rPr>
          <w:rFonts w:ascii="宋体" w:hAnsi="宋体"/>
          <w:b/>
          <w:sz w:val="32"/>
          <w:szCs w:val="32"/>
        </w:rPr>
        <w:sectPr w:rsidR="004A118C">
          <w:type w:val="nextColumn"/>
          <w:pgSz w:w="16838" w:h="11906" w:orient="landscape"/>
          <w:pgMar w:top="1134" w:right="1418" w:bottom="1134" w:left="1134" w:header="851" w:footer="737" w:gutter="284"/>
          <w:paperSrc w:first="7" w:other="7"/>
          <w:cols w:space="720"/>
          <w:docGrid w:linePitch="312"/>
        </w:sectPr>
      </w:pPr>
    </w:p>
    <w:p w14:paraId="73554DEA" w14:textId="77777777" w:rsidR="004A118C" w:rsidRDefault="004A118C" w:rsidP="004A118C">
      <w:pPr>
        <w:tabs>
          <w:tab w:val="left" w:pos="11445"/>
        </w:tabs>
        <w:spacing w:after="120" w:line="400" w:lineRule="exact"/>
        <w:jc w:val="center"/>
        <w:rPr>
          <w:rFonts w:ascii="宋体" w:hAnsi="宋体"/>
          <w:b/>
          <w:sz w:val="32"/>
          <w:szCs w:val="32"/>
        </w:rPr>
      </w:pPr>
      <w:r>
        <w:rPr>
          <w:rFonts w:ascii="宋体" w:hAnsi="宋体" w:hint="eastAsia"/>
          <w:b/>
          <w:sz w:val="32"/>
          <w:szCs w:val="32"/>
        </w:rPr>
        <w:lastRenderedPageBreak/>
        <w:t>生产原料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559"/>
        <w:gridCol w:w="1701"/>
        <w:gridCol w:w="1985"/>
        <w:gridCol w:w="1701"/>
        <w:gridCol w:w="850"/>
        <w:gridCol w:w="1276"/>
        <w:gridCol w:w="1418"/>
        <w:gridCol w:w="1701"/>
        <w:gridCol w:w="1559"/>
      </w:tblGrid>
      <w:tr w:rsidR="004A118C" w14:paraId="5BC6B6CD" w14:textId="77777777" w:rsidTr="00FE0EC5">
        <w:trPr>
          <w:cantSplit/>
          <w:trHeight w:val="382"/>
        </w:trPr>
        <w:tc>
          <w:tcPr>
            <w:tcW w:w="709" w:type="dxa"/>
            <w:vAlign w:val="center"/>
          </w:tcPr>
          <w:p w14:paraId="2A9AF622" w14:textId="77777777" w:rsidR="004A118C" w:rsidRDefault="004A118C" w:rsidP="00FE0EC5">
            <w:pPr>
              <w:spacing w:line="320" w:lineRule="exact"/>
              <w:jc w:val="center"/>
              <w:rPr>
                <w:rFonts w:ascii="宋体" w:hAnsi="宋体"/>
                <w:spacing w:val="-20"/>
                <w:sz w:val="24"/>
              </w:rPr>
            </w:pPr>
            <w:r>
              <w:rPr>
                <w:rFonts w:ascii="宋体" w:hAnsi="宋体" w:hint="eastAsia"/>
                <w:spacing w:val="-20"/>
                <w:sz w:val="24"/>
              </w:rPr>
              <w:t>栏号</w:t>
            </w:r>
          </w:p>
        </w:tc>
        <w:tc>
          <w:tcPr>
            <w:tcW w:w="5245" w:type="dxa"/>
            <w:gridSpan w:val="3"/>
            <w:vAlign w:val="center"/>
          </w:tcPr>
          <w:p w14:paraId="15E12E07" w14:textId="77777777" w:rsidR="004A118C" w:rsidRDefault="004A118C" w:rsidP="00FE0EC5">
            <w:pPr>
              <w:spacing w:line="320" w:lineRule="exact"/>
              <w:jc w:val="center"/>
              <w:rPr>
                <w:rFonts w:ascii="宋体" w:hAnsi="宋体"/>
                <w:sz w:val="24"/>
              </w:rPr>
            </w:pPr>
            <w:r>
              <w:rPr>
                <w:rFonts w:ascii="宋体" w:hAnsi="宋体" w:hint="eastAsia"/>
                <w:sz w:val="24"/>
              </w:rPr>
              <w:t>1</w:t>
            </w:r>
          </w:p>
        </w:tc>
        <w:tc>
          <w:tcPr>
            <w:tcW w:w="2551" w:type="dxa"/>
            <w:gridSpan w:val="2"/>
            <w:vAlign w:val="center"/>
          </w:tcPr>
          <w:p w14:paraId="7AAF7471" w14:textId="77777777" w:rsidR="004A118C" w:rsidRDefault="004A118C" w:rsidP="00FE0EC5">
            <w:pPr>
              <w:snapToGrid w:val="0"/>
              <w:spacing w:line="320" w:lineRule="exact"/>
              <w:jc w:val="center"/>
              <w:rPr>
                <w:rFonts w:ascii="宋体" w:hAnsi="宋体"/>
                <w:sz w:val="24"/>
              </w:rPr>
            </w:pPr>
            <w:r>
              <w:rPr>
                <w:rFonts w:ascii="宋体" w:hAnsi="宋体" w:hint="eastAsia"/>
                <w:sz w:val="24"/>
              </w:rPr>
              <w:t>2</w:t>
            </w:r>
          </w:p>
        </w:tc>
        <w:tc>
          <w:tcPr>
            <w:tcW w:w="1276" w:type="dxa"/>
            <w:vAlign w:val="center"/>
          </w:tcPr>
          <w:p w14:paraId="38131234" w14:textId="77777777" w:rsidR="004A118C" w:rsidRDefault="004A118C" w:rsidP="00FE0EC5">
            <w:pPr>
              <w:spacing w:line="320" w:lineRule="exact"/>
              <w:jc w:val="center"/>
              <w:rPr>
                <w:rFonts w:ascii="宋体" w:hAnsi="宋体"/>
                <w:sz w:val="24"/>
              </w:rPr>
            </w:pPr>
            <w:r>
              <w:rPr>
                <w:rFonts w:ascii="宋体" w:hAnsi="宋体" w:hint="eastAsia"/>
                <w:sz w:val="24"/>
              </w:rPr>
              <w:t>3</w:t>
            </w:r>
          </w:p>
        </w:tc>
        <w:tc>
          <w:tcPr>
            <w:tcW w:w="1418" w:type="dxa"/>
            <w:vAlign w:val="center"/>
          </w:tcPr>
          <w:p w14:paraId="4EAE382C" w14:textId="77777777" w:rsidR="004A118C" w:rsidRDefault="004A118C" w:rsidP="00FE0EC5">
            <w:pPr>
              <w:snapToGrid w:val="0"/>
              <w:spacing w:line="320" w:lineRule="exact"/>
              <w:jc w:val="center"/>
              <w:rPr>
                <w:rFonts w:ascii="宋体" w:hAnsi="宋体"/>
                <w:sz w:val="24"/>
              </w:rPr>
            </w:pPr>
            <w:r>
              <w:rPr>
                <w:rFonts w:ascii="宋体" w:hAnsi="宋体" w:hint="eastAsia"/>
                <w:sz w:val="24"/>
              </w:rPr>
              <w:t>4</w:t>
            </w:r>
          </w:p>
        </w:tc>
        <w:tc>
          <w:tcPr>
            <w:tcW w:w="1701" w:type="dxa"/>
            <w:vAlign w:val="center"/>
          </w:tcPr>
          <w:p w14:paraId="0CADBD50" w14:textId="77777777" w:rsidR="004A118C" w:rsidRDefault="004A118C" w:rsidP="00FE0EC5">
            <w:pPr>
              <w:spacing w:line="320" w:lineRule="exact"/>
              <w:jc w:val="center"/>
              <w:rPr>
                <w:rFonts w:ascii="宋体" w:hAnsi="宋体"/>
                <w:sz w:val="24"/>
              </w:rPr>
            </w:pPr>
            <w:r>
              <w:rPr>
                <w:rFonts w:ascii="宋体" w:hAnsi="宋体" w:hint="eastAsia"/>
                <w:sz w:val="24"/>
              </w:rPr>
              <w:t>5</w:t>
            </w:r>
          </w:p>
        </w:tc>
        <w:tc>
          <w:tcPr>
            <w:tcW w:w="1559" w:type="dxa"/>
            <w:vAlign w:val="center"/>
          </w:tcPr>
          <w:p w14:paraId="00446AED" w14:textId="77777777" w:rsidR="004A118C" w:rsidRDefault="004A118C" w:rsidP="00FE0EC5">
            <w:pPr>
              <w:spacing w:line="320" w:lineRule="exact"/>
              <w:jc w:val="center"/>
              <w:rPr>
                <w:rFonts w:ascii="宋体" w:hAnsi="宋体"/>
                <w:sz w:val="24"/>
              </w:rPr>
            </w:pPr>
            <w:r>
              <w:rPr>
                <w:rFonts w:ascii="宋体" w:hAnsi="宋体" w:hint="eastAsia"/>
                <w:sz w:val="24"/>
              </w:rPr>
              <w:t>6</w:t>
            </w:r>
          </w:p>
        </w:tc>
      </w:tr>
      <w:tr w:rsidR="004A118C" w14:paraId="444AA015" w14:textId="77777777" w:rsidTr="00FE0EC5">
        <w:trPr>
          <w:cantSplit/>
          <w:trHeight w:val="498"/>
        </w:trPr>
        <w:tc>
          <w:tcPr>
            <w:tcW w:w="709" w:type="dxa"/>
            <w:vMerge w:val="restart"/>
            <w:vAlign w:val="center"/>
          </w:tcPr>
          <w:p w14:paraId="715FB2DC" w14:textId="77777777" w:rsidR="004A118C" w:rsidRDefault="004A118C" w:rsidP="00FE0EC5">
            <w:pPr>
              <w:spacing w:line="320" w:lineRule="exact"/>
              <w:jc w:val="center"/>
              <w:rPr>
                <w:rFonts w:ascii="宋体" w:hAnsi="宋体"/>
                <w:sz w:val="24"/>
              </w:rPr>
            </w:pPr>
            <w:r>
              <w:rPr>
                <w:rFonts w:ascii="宋体" w:hAnsi="宋体" w:hint="eastAsia"/>
                <w:spacing w:val="-20"/>
                <w:sz w:val="24"/>
              </w:rPr>
              <w:t>序号</w:t>
            </w:r>
          </w:p>
        </w:tc>
        <w:tc>
          <w:tcPr>
            <w:tcW w:w="5245" w:type="dxa"/>
            <w:gridSpan w:val="3"/>
            <w:vAlign w:val="center"/>
          </w:tcPr>
          <w:p w14:paraId="7F5D88B8" w14:textId="77777777" w:rsidR="004A118C" w:rsidRDefault="004A118C" w:rsidP="00FE0EC5">
            <w:pPr>
              <w:spacing w:line="320" w:lineRule="exact"/>
              <w:jc w:val="center"/>
              <w:rPr>
                <w:rFonts w:ascii="宋体" w:hAnsi="宋体"/>
                <w:sz w:val="24"/>
              </w:rPr>
            </w:pPr>
            <w:r>
              <w:rPr>
                <w:rFonts w:ascii="宋体" w:hAnsi="宋体" w:hint="eastAsia"/>
                <w:sz w:val="24"/>
              </w:rPr>
              <w:t>化学品名</w:t>
            </w:r>
          </w:p>
        </w:tc>
        <w:tc>
          <w:tcPr>
            <w:tcW w:w="2551" w:type="dxa"/>
            <w:gridSpan w:val="2"/>
            <w:vAlign w:val="center"/>
          </w:tcPr>
          <w:p w14:paraId="42530323" w14:textId="77777777" w:rsidR="004A118C" w:rsidRDefault="004A118C" w:rsidP="00FE0EC5">
            <w:pPr>
              <w:snapToGrid w:val="0"/>
              <w:spacing w:line="320" w:lineRule="exact"/>
              <w:jc w:val="center"/>
              <w:rPr>
                <w:rFonts w:ascii="宋体" w:hAnsi="宋体"/>
                <w:sz w:val="24"/>
              </w:rPr>
            </w:pPr>
            <w:r>
              <w:rPr>
                <w:rFonts w:ascii="宋体" w:hAnsi="宋体" w:hint="eastAsia"/>
                <w:sz w:val="24"/>
              </w:rPr>
              <w:t>危险性类别</w:t>
            </w:r>
          </w:p>
        </w:tc>
        <w:tc>
          <w:tcPr>
            <w:tcW w:w="1276" w:type="dxa"/>
            <w:vMerge w:val="restart"/>
            <w:vAlign w:val="center"/>
          </w:tcPr>
          <w:p w14:paraId="05AC3F25" w14:textId="77777777" w:rsidR="004A118C" w:rsidRDefault="004A118C" w:rsidP="00FE0EC5">
            <w:pPr>
              <w:spacing w:line="320" w:lineRule="exact"/>
              <w:jc w:val="center"/>
              <w:rPr>
                <w:rFonts w:ascii="宋体" w:hAnsi="宋体"/>
                <w:sz w:val="24"/>
              </w:rPr>
            </w:pPr>
            <w:r>
              <w:rPr>
                <w:rFonts w:ascii="宋体" w:hAnsi="宋体" w:hint="eastAsia"/>
                <w:sz w:val="24"/>
              </w:rPr>
              <w:t>使用地点</w:t>
            </w:r>
          </w:p>
        </w:tc>
        <w:tc>
          <w:tcPr>
            <w:tcW w:w="1418" w:type="dxa"/>
            <w:vMerge w:val="restart"/>
            <w:vAlign w:val="center"/>
          </w:tcPr>
          <w:p w14:paraId="3BFF115C" w14:textId="77777777" w:rsidR="004A118C" w:rsidRDefault="004A118C" w:rsidP="00FE0EC5">
            <w:pPr>
              <w:snapToGrid w:val="0"/>
              <w:spacing w:line="320" w:lineRule="exact"/>
              <w:jc w:val="center"/>
              <w:rPr>
                <w:rFonts w:ascii="宋体" w:hAnsi="宋体"/>
                <w:sz w:val="24"/>
              </w:rPr>
            </w:pPr>
            <w:r>
              <w:rPr>
                <w:rFonts w:ascii="宋体" w:hAnsi="宋体" w:hint="eastAsia"/>
                <w:sz w:val="24"/>
              </w:rPr>
              <w:t>储存地点</w:t>
            </w:r>
          </w:p>
        </w:tc>
        <w:tc>
          <w:tcPr>
            <w:tcW w:w="1701" w:type="dxa"/>
            <w:vMerge w:val="restart"/>
            <w:vAlign w:val="center"/>
          </w:tcPr>
          <w:p w14:paraId="4349C2A0" w14:textId="77777777" w:rsidR="004A118C" w:rsidRDefault="004A118C" w:rsidP="00FE0EC5">
            <w:pPr>
              <w:spacing w:line="320" w:lineRule="exact"/>
              <w:jc w:val="center"/>
              <w:rPr>
                <w:rFonts w:ascii="宋体" w:hAnsi="宋体"/>
                <w:sz w:val="24"/>
              </w:rPr>
            </w:pPr>
            <w:r>
              <w:rPr>
                <w:rFonts w:ascii="宋体" w:hAnsi="宋体" w:hint="eastAsia"/>
                <w:sz w:val="24"/>
              </w:rPr>
              <w:t>最大储量</w:t>
            </w:r>
          </w:p>
          <w:p w14:paraId="7FBC438C" w14:textId="77777777" w:rsidR="004A118C" w:rsidRDefault="004A118C" w:rsidP="00FE0EC5">
            <w:pPr>
              <w:spacing w:line="320" w:lineRule="exact"/>
              <w:jc w:val="center"/>
              <w:rPr>
                <w:rFonts w:ascii="宋体" w:hAnsi="宋体"/>
                <w:sz w:val="24"/>
              </w:rPr>
            </w:pPr>
            <w:r>
              <w:rPr>
                <w:rFonts w:ascii="宋体" w:hAnsi="宋体" w:hint="eastAsia"/>
                <w:sz w:val="24"/>
              </w:rPr>
              <w:t>（吨）</w:t>
            </w:r>
          </w:p>
        </w:tc>
        <w:tc>
          <w:tcPr>
            <w:tcW w:w="1559" w:type="dxa"/>
            <w:vMerge w:val="restart"/>
            <w:vAlign w:val="center"/>
          </w:tcPr>
          <w:p w14:paraId="74784060" w14:textId="77777777" w:rsidR="004A118C" w:rsidRDefault="004A118C" w:rsidP="00FE0EC5">
            <w:pPr>
              <w:spacing w:line="320" w:lineRule="exact"/>
              <w:jc w:val="center"/>
              <w:rPr>
                <w:rFonts w:ascii="宋体" w:hAnsi="宋体"/>
                <w:sz w:val="24"/>
              </w:rPr>
            </w:pPr>
            <w:r>
              <w:rPr>
                <w:rFonts w:ascii="宋体" w:hAnsi="宋体" w:hint="eastAsia"/>
                <w:sz w:val="24"/>
              </w:rPr>
              <w:t>登记号</w:t>
            </w:r>
          </w:p>
        </w:tc>
      </w:tr>
      <w:tr w:rsidR="004A118C" w14:paraId="6F641126" w14:textId="77777777" w:rsidTr="00FE0EC5">
        <w:trPr>
          <w:cantSplit/>
          <w:trHeight w:val="407"/>
        </w:trPr>
        <w:tc>
          <w:tcPr>
            <w:tcW w:w="709" w:type="dxa"/>
            <w:vMerge/>
            <w:vAlign w:val="center"/>
          </w:tcPr>
          <w:p w14:paraId="7DEC0D2F" w14:textId="77777777" w:rsidR="004A118C" w:rsidRDefault="004A118C" w:rsidP="00FE0EC5">
            <w:pPr>
              <w:spacing w:line="320" w:lineRule="exact"/>
              <w:jc w:val="center"/>
              <w:rPr>
                <w:rFonts w:ascii="宋体" w:hAnsi="宋体"/>
                <w:sz w:val="24"/>
              </w:rPr>
            </w:pPr>
          </w:p>
        </w:tc>
        <w:tc>
          <w:tcPr>
            <w:tcW w:w="1559" w:type="dxa"/>
            <w:vAlign w:val="center"/>
          </w:tcPr>
          <w:p w14:paraId="63C2AFD2" w14:textId="77777777" w:rsidR="004A118C" w:rsidRDefault="004A118C" w:rsidP="00FE0EC5">
            <w:pPr>
              <w:spacing w:line="320" w:lineRule="exact"/>
              <w:jc w:val="center"/>
              <w:rPr>
                <w:rFonts w:ascii="宋体" w:hAnsi="宋体"/>
                <w:sz w:val="24"/>
              </w:rPr>
            </w:pPr>
            <w:r>
              <w:rPr>
                <w:rFonts w:ascii="宋体" w:hAnsi="宋体" w:hint="eastAsia"/>
                <w:sz w:val="24"/>
              </w:rPr>
              <w:t>商品名</w:t>
            </w:r>
          </w:p>
        </w:tc>
        <w:tc>
          <w:tcPr>
            <w:tcW w:w="1701" w:type="dxa"/>
            <w:vAlign w:val="center"/>
          </w:tcPr>
          <w:p w14:paraId="3EDFECEC" w14:textId="77777777" w:rsidR="004A118C" w:rsidRDefault="004A118C" w:rsidP="00FE0EC5">
            <w:pPr>
              <w:spacing w:line="320" w:lineRule="exact"/>
              <w:jc w:val="center"/>
              <w:rPr>
                <w:rFonts w:ascii="宋体" w:hAnsi="宋体"/>
                <w:sz w:val="24"/>
              </w:rPr>
            </w:pPr>
            <w:r>
              <w:rPr>
                <w:rFonts w:ascii="宋体" w:hAnsi="宋体" w:hint="eastAsia"/>
                <w:sz w:val="24"/>
              </w:rPr>
              <w:t>化学名</w:t>
            </w:r>
          </w:p>
        </w:tc>
        <w:tc>
          <w:tcPr>
            <w:tcW w:w="1985" w:type="dxa"/>
            <w:vAlign w:val="center"/>
          </w:tcPr>
          <w:p w14:paraId="2F90E736" w14:textId="77777777" w:rsidR="004A118C" w:rsidRDefault="004A118C" w:rsidP="00FE0EC5">
            <w:pPr>
              <w:spacing w:line="320" w:lineRule="exact"/>
              <w:jc w:val="center"/>
              <w:rPr>
                <w:rFonts w:ascii="宋体" w:hAnsi="宋体"/>
                <w:sz w:val="24"/>
              </w:rPr>
            </w:pPr>
            <w:r>
              <w:rPr>
                <w:rFonts w:ascii="宋体" w:hAnsi="宋体" w:hint="eastAsia"/>
                <w:sz w:val="24"/>
              </w:rPr>
              <w:t>俗名</w:t>
            </w:r>
          </w:p>
        </w:tc>
        <w:tc>
          <w:tcPr>
            <w:tcW w:w="1701" w:type="dxa"/>
            <w:vAlign w:val="center"/>
          </w:tcPr>
          <w:p w14:paraId="6502D569" w14:textId="77777777" w:rsidR="004A118C" w:rsidRDefault="004A118C" w:rsidP="00FE0EC5">
            <w:pPr>
              <w:snapToGrid w:val="0"/>
              <w:spacing w:line="320" w:lineRule="exact"/>
              <w:jc w:val="center"/>
              <w:rPr>
                <w:rFonts w:ascii="宋体" w:hAnsi="宋体"/>
                <w:sz w:val="24"/>
              </w:rPr>
            </w:pPr>
            <w:r>
              <w:rPr>
                <w:rFonts w:ascii="宋体" w:hAnsi="宋体" w:hint="eastAsia"/>
                <w:sz w:val="24"/>
              </w:rPr>
              <w:t>类别</w:t>
            </w:r>
          </w:p>
        </w:tc>
        <w:tc>
          <w:tcPr>
            <w:tcW w:w="850" w:type="dxa"/>
            <w:vAlign w:val="center"/>
          </w:tcPr>
          <w:p w14:paraId="38C21255" w14:textId="77777777" w:rsidR="004A118C" w:rsidRDefault="004A118C" w:rsidP="00FE0EC5">
            <w:pPr>
              <w:snapToGrid w:val="0"/>
              <w:spacing w:line="320" w:lineRule="exact"/>
              <w:jc w:val="center"/>
              <w:rPr>
                <w:rFonts w:ascii="宋体" w:hAnsi="宋体"/>
                <w:sz w:val="24"/>
              </w:rPr>
            </w:pPr>
            <w:r>
              <w:rPr>
                <w:rFonts w:ascii="宋体" w:hAnsi="宋体" w:hint="eastAsia"/>
                <w:sz w:val="24"/>
              </w:rPr>
              <w:t>是否剧毒</w:t>
            </w:r>
          </w:p>
        </w:tc>
        <w:tc>
          <w:tcPr>
            <w:tcW w:w="1276" w:type="dxa"/>
            <w:vMerge/>
            <w:tcBorders>
              <w:bottom w:val="single" w:sz="4" w:space="0" w:color="auto"/>
            </w:tcBorders>
            <w:vAlign w:val="center"/>
          </w:tcPr>
          <w:p w14:paraId="08462405" w14:textId="77777777" w:rsidR="004A118C" w:rsidRDefault="004A118C" w:rsidP="00FE0EC5">
            <w:pPr>
              <w:spacing w:line="320" w:lineRule="exact"/>
              <w:jc w:val="center"/>
              <w:rPr>
                <w:rFonts w:ascii="宋体" w:hAnsi="宋体"/>
                <w:sz w:val="24"/>
              </w:rPr>
            </w:pPr>
          </w:p>
        </w:tc>
        <w:tc>
          <w:tcPr>
            <w:tcW w:w="1418" w:type="dxa"/>
            <w:vMerge/>
            <w:vAlign w:val="center"/>
          </w:tcPr>
          <w:p w14:paraId="05E07ED4" w14:textId="77777777" w:rsidR="004A118C" w:rsidRDefault="004A118C" w:rsidP="00FE0EC5">
            <w:pPr>
              <w:snapToGrid w:val="0"/>
              <w:spacing w:line="320" w:lineRule="exact"/>
              <w:jc w:val="center"/>
              <w:rPr>
                <w:rFonts w:ascii="宋体" w:hAnsi="宋体"/>
                <w:sz w:val="24"/>
              </w:rPr>
            </w:pPr>
          </w:p>
        </w:tc>
        <w:tc>
          <w:tcPr>
            <w:tcW w:w="1701" w:type="dxa"/>
            <w:vMerge/>
            <w:vAlign w:val="center"/>
          </w:tcPr>
          <w:p w14:paraId="106E4889" w14:textId="77777777" w:rsidR="004A118C" w:rsidRDefault="004A118C" w:rsidP="00FE0EC5">
            <w:pPr>
              <w:spacing w:line="320" w:lineRule="exact"/>
              <w:jc w:val="center"/>
              <w:rPr>
                <w:rFonts w:ascii="宋体" w:hAnsi="宋体"/>
                <w:sz w:val="24"/>
              </w:rPr>
            </w:pPr>
          </w:p>
        </w:tc>
        <w:tc>
          <w:tcPr>
            <w:tcW w:w="1559" w:type="dxa"/>
            <w:vMerge/>
            <w:vAlign w:val="center"/>
          </w:tcPr>
          <w:p w14:paraId="71E1681D" w14:textId="77777777" w:rsidR="004A118C" w:rsidRDefault="004A118C" w:rsidP="00FE0EC5">
            <w:pPr>
              <w:spacing w:line="320" w:lineRule="exact"/>
              <w:jc w:val="center"/>
              <w:rPr>
                <w:rFonts w:ascii="宋体" w:hAnsi="宋体"/>
                <w:sz w:val="24"/>
              </w:rPr>
            </w:pPr>
          </w:p>
        </w:tc>
      </w:tr>
      <w:tr w:rsidR="004A118C" w14:paraId="46289ED3" w14:textId="77777777" w:rsidTr="00FE0EC5">
        <w:trPr>
          <w:cantSplit/>
          <w:trHeight w:hRule="exact" w:val="773"/>
        </w:trPr>
        <w:tc>
          <w:tcPr>
            <w:tcW w:w="709" w:type="dxa"/>
            <w:vAlign w:val="center"/>
          </w:tcPr>
          <w:p w14:paraId="6CF2DF4E" w14:textId="77777777" w:rsidR="004A118C" w:rsidRDefault="004A118C" w:rsidP="00FE0EC5">
            <w:pPr>
              <w:spacing w:line="320" w:lineRule="exact"/>
              <w:jc w:val="center"/>
              <w:rPr>
                <w:rFonts w:ascii="宋体" w:hAnsi="宋体"/>
                <w:sz w:val="24"/>
              </w:rPr>
            </w:pPr>
          </w:p>
        </w:tc>
        <w:tc>
          <w:tcPr>
            <w:tcW w:w="1559" w:type="dxa"/>
            <w:vAlign w:val="center"/>
          </w:tcPr>
          <w:p w14:paraId="3C6DA0F5" w14:textId="77777777" w:rsidR="004A118C" w:rsidRDefault="004A118C" w:rsidP="00FE0EC5">
            <w:pPr>
              <w:spacing w:line="320" w:lineRule="exact"/>
              <w:jc w:val="center"/>
              <w:rPr>
                <w:rFonts w:ascii="宋体" w:hAnsi="宋体"/>
                <w:sz w:val="24"/>
              </w:rPr>
            </w:pPr>
          </w:p>
        </w:tc>
        <w:tc>
          <w:tcPr>
            <w:tcW w:w="1701" w:type="dxa"/>
            <w:vAlign w:val="center"/>
          </w:tcPr>
          <w:p w14:paraId="54C4A6F4" w14:textId="77777777" w:rsidR="004A118C" w:rsidRDefault="004A118C" w:rsidP="00FE0EC5">
            <w:pPr>
              <w:spacing w:line="320" w:lineRule="exact"/>
              <w:jc w:val="center"/>
              <w:rPr>
                <w:rFonts w:ascii="宋体" w:hAnsi="宋体"/>
                <w:sz w:val="24"/>
              </w:rPr>
            </w:pPr>
          </w:p>
        </w:tc>
        <w:tc>
          <w:tcPr>
            <w:tcW w:w="1985" w:type="dxa"/>
            <w:vAlign w:val="center"/>
          </w:tcPr>
          <w:p w14:paraId="1745B137" w14:textId="77777777" w:rsidR="004A118C" w:rsidRDefault="004A118C" w:rsidP="00FE0EC5">
            <w:pPr>
              <w:spacing w:line="320" w:lineRule="exact"/>
              <w:jc w:val="center"/>
              <w:rPr>
                <w:rFonts w:ascii="宋体" w:hAnsi="宋体"/>
                <w:sz w:val="24"/>
              </w:rPr>
            </w:pPr>
          </w:p>
        </w:tc>
        <w:tc>
          <w:tcPr>
            <w:tcW w:w="1701" w:type="dxa"/>
            <w:vAlign w:val="center"/>
          </w:tcPr>
          <w:p w14:paraId="67AC44E6" w14:textId="77777777" w:rsidR="004A118C" w:rsidRDefault="004A118C" w:rsidP="00FE0EC5">
            <w:pPr>
              <w:spacing w:line="320" w:lineRule="exact"/>
              <w:jc w:val="center"/>
              <w:rPr>
                <w:rFonts w:ascii="宋体" w:hAnsi="宋体"/>
                <w:sz w:val="24"/>
              </w:rPr>
            </w:pPr>
          </w:p>
        </w:tc>
        <w:tc>
          <w:tcPr>
            <w:tcW w:w="850" w:type="dxa"/>
            <w:vAlign w:val="center"/>
          </w:tcPr>
          <w:p w14:paraId="56DC150D" w14:textId="77777777" w:rsidR="004A118C" w:rsidRDefault="004A118C" w:rsidP="00FE0EC5">
            <w:pPr>
              <w:spacing w:line="320" w:lineRule="exact"/>
              <w:jc w:val="center"/>
              <w:rPr>
                <w:rFonts w:ascii="宋体" w:hAnsi="宋体"/>
                <w:sz w:val="24"/>
              </w:rPr>
            </w:pPr>
          </w:p>
        </w:tc>
        <w:tc>
          <w:tcPr>
            <w:tcW w:w="1276" w:type="dxa"/>
            <w:vAlign w:val="center"/>
          </w:tcPr>
          <w:p w14:paraId="54208A55" w14:textId="77777777" w:rsidR="004A118C" w:rsidRDefault="004A118C" w:rsidP="00FE0EC5">
            <w:pPr>
              <w:spacing w:line="320" w:lineRule="exact"/>
              <w:jc w:val="center"/>
              <w:rPr>
                <w:rFonts w:ascii="宋体" w:hAnsi="宋体"/>
                <w:sz w:val="24"/>
              </w:rPr>
            </w:pPr>
          </w:p>
        </w:tc>
        <w:tc>
          <w:tcPr>
            <w:tcW w:w="1418" w:type="dxa"/>
            <w:vAlign w:val="center"/>
          </w:tcPr>
          <w:p w14:paraId="7F67CD52" w14:textId="77777777" w:rsidR="004A118C" w:rsidRDefault="004A118C" w:rsidP="00FE0EC5">
            <w:pPr>
              <w:spacing w:line="320" w:lineRule="exact"/>
              <w:jc w:val="center"/>
              <w:rPr>
                <w:rFonts w:ascii="宋体" w:hAnsi="宋体"/>
                <w:sz w:val="24"/>
              </w:rPr>
            </w:pPr>
          </w:p>
        </w:tc>
        <w:tc>
          <w:tcPr>
            <w:tcW w:w="1701" w:type="dxa"/>
            <w:vAlign w:val="center"/>
          </w:tcPr>
          <w:p w14:paraId="4C3CB8F3" w14:textId="77777777" w:rsidR="004A118C" w:rsidRDefault="004A118C" w:rsidP="00FE0EC5">
            <w:pPr>
              <w:spacing w:line="320" w:lineRule="exact"/>
              <w:jc w:val="center"/>
              <w:rPr>
                <w:rFonts w:ascii="宋体" w:hAnsi="宋体"/>
                <w:sz w:val="24"/>
              </w:rPr>
            </w:pPr>
          </w:p>
        </w:tc>
        <w:tc>
          <w:tcPr>
            <w:tcW w:w="1559" w:type="dxa"/>
            <w:vAlign w:val="center"/>
          </w:tcPr>
          <w:p w14:paraId="50902D59" w14:textId="77777777" w:rsidR="004A118C" w:rsidRDefault="004A118C" w:rsidP="00FE0EC5">
            <w:pPr>
              <w:spacing w:line="320" w:lineRule="exact"/>
              <w:jc w:val="center"/>
              <w:rPr>
                <w:rFonts w:ascii="宋体" w:hAnsi="宋体"/>
                <w:sz w:val="24"/>
              </w:rPr>
            </w:pPr>
          </w:p>
        </w:tc>
      </w:tr>
      <w:tr w:rsidR="004A118C" w14:paraId="5BAB3766" w14:textId="77777777" w:rsidTr="00FE0EC5">
        <w:trPr>
          <w:cantSplit/>
          <w:trHeight w:hRule="exact" w:val="698"/>
        </w:trPr>
        <w:tc>
          <w:tcPr>
            <w:tcW w:w="709" w:type="dxa"/>
            <w:vAlign w:val="center"/>
          </w:tcPr>
          <w:p w14:paraId="1F61E949" w14:textId="77777777" w:rsidR="004A118C" w:rsidRDefault="004A118C" w:rsidP="00FE0EC5">
            <w:pPr>
              <w:spacing w:line="320" w:lineRule="exact"/>
              <w:jc w:val="center"/>
              <w:rPr>
                <w:rFonts w:ascii="宋体" w:hAnsi="宋体"/>
                <w:sz w:val="24"/>
              </w:rPr>
            </w:pPr>
          </w:p>
        </w:tc>
        <w:tc>
          <w:tcPr>
            <w:tcW w:w="1559" w:type="dxa"/>
            <w:vAlign w:val="center"/>
          </w:tcPr>
          <w:p w14:paraId="0A3F46D3" w14:textId="77777777" w:rsidR="004A118C" w:rsidRDefault="004A118C" w:rsidP="00FE0EC5">
            <w:pPr>
              <w:spacing w:line="320" w:lineRule="exact"/>
              <w:jc w:val="center"/>
              <w:rPr>
                <w:rFonts w:ascii="宋体" w:hAnsi="宋体"/>
                <w:sz w:val="24"/>
              </w:rPr>
            </w:pPr>
          </w:p>
        </w:tc>
        <w:tc>
          <w:tcPr>
            <w:tcW w:w="1701" w:type="dxa"/>
            <w:vAlign w:val="center"/>
          </w:tcPr>
          <w:p w14:paraId="388CD40F" w14:textId="77777777" w:rsidR="004A118C" w:rsidRDefault="004A118C" w:rsidP="00FE0EC5">
            <w:pPr>
              <w:spacing w:line="320" w:lineRule="exact"/>
              <w:jc w:val="center"/>
              <w:rPr>
                <w:rFonts w:ascii="宋体" w:hAnsi="宋体"/>
                <w:sz w:val="24"/>
              </w:rPr>
            </w:pPr>
          </w:p>
        </w:tc>
        <w:tc>
          <w:tcPr>
            <w:tcW w:w="1985" w:type="dxa"/>
            <w:vAlign w:val="center"/>
          </w:tcPr>
          <w:p w14:paraId="0DB02143" w14:textId="77777777" w:rsidR="004A118C" w:rsidRDefault="004A118C" w:rsidP="00FE0EC5">
            <w:pPr>
              <w:spacing w:line="320" w:lineRule="exact"/>
              <w:jc w:val="center"/>
              <w:rPr>
                <w:rFonts w:ascii="宋体" w:hAnsi="宋体"/>
                <w:sz w:val="24"/>
              </w:rPr>
            </w:pPr>
          </w:p>
        </w:tc>
        <w:tc>
          <w:tcPr>
            <w:tcW w:w="1701" w:type="dxa"/>
            <w:vAlign w:val="center"/>
          </w:tcPr>
          <w:p w14:paraId="38F8CAB3" w14:textId="77777777" w:rsidR="004A118C" w:rsidRDefault="004A118C" w:rsidP="00FE0EC5">
            <w:pPr>
              <w:spacing w:line="320" w:lineRule="exact"/>
              <w:jc w:val="center"/>
              <w:rPr>
                <w:rFonts w:ascii="宋体" w:hAnsi="宋体"/>
                <w:sz w:val="24"/>
              </w:rPr>
            </w:pPr>
          </w:p>
        </w:tc>
        <w:tc>
          <w:tcPr>
            <w:tcW w:w="850" w:type="dxa"/>
            <w:vAlign w:val="center"/>
          </w:tcPr>
          <w:p w14:paraId="3B851A2E" w14:textId="77777777" w:rsidR="004A118C" w:rsidRDefault="004A118C" w:rsidP="00FE0EC5">
            <w:pPr>
              <w:spacing w:line="320" w:lineRule="exact"/>
              <w:jc w:val="center"/>
              <w:rPr>
                <w:rFonts w:ascii="宋体" w:hAnsi="宋体"/>
                <w:sz w:val="24"/>
              </w:rPr>
            </w:pPr>
          </w:p>
        </w:tc>
        <w:tc>
          <w:tcPr>
            <w:tcW w:w="1276" w:type="dxa"/>
            <w:vAlign w:val="center"/>
          </w:tcPr>
          <w:p w14:paraId="7C4A38CA" w14:textId="77777777" w:rsidR="004A118C" w:rsidRDefault="004A118C" w:rsidP="00FE0EC5">
            <w:pPr>
              <w:adjustRightInd w:val="0"/>
              <w:spacing w:before="120" w:line="420" w:lineRule="exact"/>
              <w:jc w:val="center"/>
              <w:textAlignment w:val="baseline"/>
              <w:rPr>
                <w:rFonts w:ascii="宋体" w:hAnsi="宋体"/>
                <w:kern w:val="0"/>
                <w:sz w:val="24"/>
              </w:rPr>
            </w:pPr>
          </w:p>
        </w:tc>
        <w:tc>
          <w:tcPr>
            <w:tcW w:w="1418" w:type="dxa"/>
            <w:vAlign w:val="center"/>
          </w:tcPr>
          <w:p w14:paraId="467194AB" w14:textId="77777777" w:rsidR="004A118C" w:rsidRDefault="004A118C" w:rsidP="00FE0EC5">
            <w:pPr>
              <w:spacing w:line="320" w:lineRule="exact"/>
              <w:jc w:val="center"/>
              <w:rPr>
                <w:rFonts w:ascii="宋体" w:hAnsi="宋体"/>
                <w:sz w:val="24"/>
              </w:rPr>
            </w:pPr>
          </w:p>
        </w:tc>
        <w:tc>
          <w:tcPr>
            <w:tcW w:w="1701" w:type="dxa"/>
            <w:vAlign w:val="center"/>
          </w:tcPr>
          <w:p w14:paraId="0E61448F" w14:textId="77777777" w:rsidR="004A118C" w:rsidRDefault="004A118C" w:rsidP="00FE0EC5">
            <w:pPr>
              <w:spacing w:line="320" w:lineRule="exact"/>
              <w:jc w:val="center"/>
              <w:rPr>
                <w:rFonts w:ascii="宋体" w:hAnsi="宋体"/>
                <w:sz w:val="24"/>
              </w:rPr>
            </w:pPr>
          </w:p>
        </w:tc>
        <w:tc>
          <w:tcPr>
            <w:tcW w:w="1559" w:type="dxa"/>
            <w:vAlign w:val="center"/>
          </w:tcPr>
          <w:p w14:paraId="448FCCA9" w14:textId="77777777" w:rsidR="004A118C" w:rsidRDefault="004A118C" w:rsidP="00FE0EC5">
            <w:pPr>
              <w:spacing w:line="320" w:lineRule="exact"/>
              <w:jc w:val="center"/>
              <w:rPr>
                <w:rFonts w:ascii="宋体" w:hAnsi="宋体"/>
                <w:sz w:val="24"/>
              </w:rPr>
            </w:pPr>
          </w:p>
        </w:tc>
      </w:tr>
      <w:tr w:rsidR="004A118C" w14:paraId="3ED30383" w14:textId="77777777" w:rsidTr="00FE0EC5">
        <w:trPr>
          <w:cantSplit/>
          <w:trHeight w:hRule="exact" w:val="709"/>
        </w:trPr>
        <w:tc>
          <w:tcPr>
            <w:tcW w:w="709" w:type="dxa"/>
            <w:vAlign w:val="center"/>
          </w:tcPr>
          <w:p w14:paraId="5279333F" w14:textId="77777777" w:rsidR="004A118C" w:rsidRDefault="004A118C" w:rsidP="00FE0EC5">
            <w:pPr>
              <w:spacing w:line="320" w:lineRule="exact"/>
              <w:jc w:val="center"/>
              <w:rPr>
                <w:rFonts w:ascii="宋体" w:hAnsi="宋体"/>
                <w:sz w:val="24"/>
              </w:rPr>
            </w:pPr>
          </w:p>
        </w:tc>
        <w:tc>
          <w:tcPr>
            <w:tcW w:w="1559" w:type="dxa"/>
            <w:vAlign w:val="center"/>
          </w:tcPr>
          <w:p w14:paraId="0EAFE702" w14:textId="77777777" w:rsidR="004A118C" w:rsidRDefault="004A118C" w:rsidP="00FE0EC5">
            <w:pPr>
              <w:spacing w:line="320" w:lineRule="exact"/>
              <w:jc w:val="center"/>
              <w:rPr>
                <w:rFonts w:ascii="宋体" w:hAnsi="宋体"/>
                <w:sz w:val="24"/>
              </w:rPr>
            </w:pPr>
          </w:p>
        </w:tc>
        <w:tc>
          <w:tcPr>
            <w:tcW w:w="1701" w:type="dxa"/>
            <w:vAlign w:val="center"/>
          </w:tcPr>
          <w:p w14:paraId="0D3DF984" w14:textId="77777777" w:rsidR="004A118C" w:rsidRDefault="004A118C" w:rsidP="00FE0EC5">
            <w:pPr>
              <w:spacing w:line="320" w:lineRule="exact"/>
              <w:jc w:val="center"/>
              <w:rPr>
                <w:rFonts w:ascii="宋体" w:hAnsi="宋体"/>
                <w:sz w:val="24"/>
              </w:rPr>
            </w:pPr>
          </w:p>
        </w:tc>
        <w:tc>
          <w:tcPr>
            <w:tcW w:w="1985" w:type="dxa"/>
            <w:vAlign w:val="center"/>
          </w:tcPr>
          <w:p w14:paraId="1D9A02DD" w14:textId="77777777" w:rsidR="004A118C" w:rsidRDefault="004A118C" w:rsidP="00FE0EC5">
            <w:pPr>
              <w:spacing w:line="320" w:lineRule="exact"/>
              <w:jc w:val="center"/>
              <w:rPr>
                <w:rFonts w:ascii="宋体" w:hAnsi="宋体"/>
                <w:sz w:val="24"/>
              </w:rPr>
            </w:pPr>
          </w:p>
        </w:tc>
        <w:tc>
          <w:tcPr>
            <w:tcW w:w="1701" w:type="dxa"/>
            <w:vAlign w:val="center"/>
          </w:tcPr>
          <w:p w14:paraId="386C9DD2" w14:textId="77777777" w:rsidR="004A118C" w:rsidRDefault="004A118C" w:rsidP="00FE0EC5">
            <w:pPr>
              <w:spacing w:line="320" w:lineRule="exact"/>
              <w:jc w:val="center"/>
              <w:rPr>
                <w:rFonts w:ascii="宋体" w:hAnsi="宋体"/>
                <w:sz w:val="24"/>
              </w:rPr>
            </w:pPr>
          </w:p>
        </w:tc>
        <w:tc>
          <w:tcPr>
            <w:tcW w:w="850" w:type="dxa"/>
            <w:vAlign w:val="center"/>
          </w:tcPr>
          <w:p w14:paraId="39EF4A58" w14:textId="77777777" w:rsidR="004A118C" w:rsidRDefault="004A118C" w:rsidP="00FE0EC5">
            <w:pPr>
              <w:spacing w:line="320" w:lineRule="exact"/>
              <w:jc w:val="center"/>
              <w:rPr>
                <w:rFonts w:ascii="宋体" w:hAnsi="宋体"/>
                <w:sz w:val="24"/>
              </w:rPr>
            </w:pPr>
          </w:p>
        </w:tc>
        <w:tc>
          <w:tcPr>
            <w:tcW w:w="1276" w:type="dxa"/>
            <w:vAlign w:val="center"/>
          </w:tcPr>
          <w:p w14:paraId="2C03EFA1" w14:textId="77777777" w:rsidR="004A118C" w:rsidRDefault="004A118C" w:rsidP="00FE0EC5">
            <w:pPr>
              <w:spacing w:line="320" w:lineRule="exact"/>
              <w:jc w:val="center"/>
              <w:rPr>
                <w:rFonts w:ascii="宋体" w:hAnsi="宋体"/>
                <w:sz w:val="24"/>
              </w:rPr>
            </w:pPr>
          </w:p>
        </w:tc>
        <w:tc>
          <w:tcPr>
            <w:tcW w:w="1418" w:type="dxa"/>
            <w:vAlign w:val="center"/>
          </w:tcPr>
          <w:p w14:paraId="2E0CCF47" w14:textId="77777777" w:rsidR="004A118C" w:rsidRDefault="004A118C" w:rsidP="00FE0EC5">
            <w:pPr>
              <w:spacing w:line="320" w:lineRule="exact"/>
              <w:jc w:val="center"/>
              <w:rPr>
                <w:rFonts w:ascii="宋体" w:hAnsi="宋体"/>
                <w:sz w:val="24"/>
              </w:rPr>
            </w:pPr>
          </w:p>
        </w:tc>
        <w:tc>
          <w:tcPr>
            <w:tcW w:w="1701" w:type="dxa"/>
            <w:vAlign w:val="center"/>
          </w:tcPr>
          <w:p w14:paraId="3C789DD3" w14:textId="77777777" w:rsidR="004A118C" w:rsidRDefault="004A118C" w:rsidP="00FE0EC5">
            <w:pPr>
              <w:spacing w:line="320" w:lineRule="exact"/>
              <w:jc w:val="center"/>
              <w:rPr>
                <w:rFonts w:ascii="宋体" w:hAnsi="宋体"/>
                <w:sz w:val="24"/>
              </w:rPr>
            </w:pPr>
          </w:p>
        </w:tc>
        <w:tc>
          <w:tcPr>
            <w:tcW w:w="1559" w:type="dxa"/>
            <w:vAlign w:val="center"/>
          </w:tcPr>
          <w:p w14:paraId="7A4B88FB" w14:textId="77777777" w:rsidR="004A118C" w:rsidRDefault="004A118C" w:rsidP="00FE0EC5">
            <w:pPr>
              <w:spacing w:line="320" w:lineRule="exact"/>
              <w:jc w:val="center"/>
              <w:rPr>
                <w:rFonts w:ascii="宋体" w:hAnsi="宋体"/>
                <w:sz w:val="24"/>
              </w:rPr>
            </w:pPr>
          </w:p>
        </w:tc>
      </w:tr>
      <w:tr w:rsidR="004A118C" w14:paraId="7DF094F0" w14:textId="77777777" w:rsidTr="00FE0EC5">
        <w:trPr>
          <w:cantSplit/>
          <w:trHeight w:hRule="exact" w:val="705"/>
        </w:trPr>
        <w:tc>
          <w:tcPr>
            <w:tcW w:w="709" w:type="dxa"/>
            <w:vAlign w:val="center"/>
          </w:tcPr>
          <w:p w14:paraId="403A9C05" w14:textId="77777777" w:rsidR="004A118C" w:rsidRDefault="004A118C" w:rsidP="00FE0EC5">
            <w:pPr>
              <w:spacing w:line="320" w:lineRule="exact"/>
              <w:jc w:val="center"/>
              <w:rPr>
                <w:rFonts w:ascii="宋体" w:hAnsi="宋体"/>
                <w:sz w:val="24"/>
              </w:rPr>
            </w:pPr>
          </w:p>
        </w:tc>
        <w:tc>
          <w:tcPr>
            <w:tcW w:w="1559" w:type="dxa"/>
            <w:vAlign w:val="center"/>
          </w:tcPr>
          <w:p w14:paraId="23804715" w14:textId="77777777" w:rsidR="004A118C" w:rsidRDefault="004A118C" w:rsidP="00FE0EC5">
            <w:pPr>
              <w:spacing w:line="320" w:lineRule="exact"/>
              <w:jc w:val="center"/>
              <w:rPr>
                <w:rFonts w:ascii="宋体" w:hAnsi="宋体"/>
                <w:sz w:val="24"/>
              </w:rPr>
            </w:pPr>
          </w:p>
        </w:tc>
        <w:tc>
          <w:tcPr>
            <w:tcW w:w="1701" w:type="dxa"/>
            <w:vAlign w:val="center"/>
          </w:tcPr>
          <w:p w14:paraId="0B33AD40" w14:textId="77777777" w:rsidR="004A118C" w:rsidRDefault="004A118C" w:rsidP="00FE0EC5">
            <w:pPr>
              <w:spacing w:line="320" w:lineRule="exact"/>
              <w:jc w:val="center"/>
              <w:rPr>
                <w:rFonts w:ascii="宋体" w:hAnsi="宋体"/>
                <w:sz w:val="24"/>
              </w:rPr>
            </w:pPr>
          </w:p>
        </w:tc>
        <w:tc>
          <w:tcPr>
            <w:tcW w:w="1985" w:type="dxa"/>
            <w:vAlign w:val="center"/>
          </w:tcPr>
          <w:p w14:paraId="588A21B4" w14:textId="77777777" w:rsidR="004A118C" w:rsidRDefault="004A118C" w:rsidP="00FE0EC5">
            <w:pPr>
              <w:spacing w:line="320" w:lineRule="exact"/>
              <w:jc w:val="center"/>
              <w:rPr>
                <w:rFonts w:ascii="宋体" w:hAnsi="宋体"/>
                <w:sz w:val="24"/>
              </w:rPr>
            </w:pPr>
          </w:p>
        </w:tc>
        <w:tc>
          <w:tcPr>
            <w:tcW w:w="1701" w:type="dxa"/>
            <w:vAlign w:val="center"/>
          </w:tcPr>
          <w:p w14:paraId="463BCBBC" w14:textId="77777777" w:rsidR="004A118C" w:rsidRDefault="004A118C" w:rsidP="00FE0EC5">
            <w:pPr>
              <w:spacing w:line="320" w:lineRule="exact"/>
              <w:jc w:val="center"/>
              <w:rPr>
                <w:rFonts w:ascii="宋体" w:hAnsi="宋体"/>
                <w:sz w:val="24"/>
              </w:rPr>
            </w:pPr>
          </w:p>
        </w:tc>
        <w:tc>
          <w:tcPr>
            <w:tcW w:w="850" w:type="dxa"/>
            <w:vAlign w:val="center"/>
          </w:tcPr>
          <w:p w14:paraId="7F03C0DD" w14:textId="77777777" w:rsidR="004A118C" w:rsidRDefault="004A118C" w:rsidP="00FE0EC5">
            <w:pPr>
              <w:spacing w:line="320" w:lineRule="exact"/>
              <w:jc w:val="center"/>
              <w:rPr>
                <w:rFonts w:ascii="宋体" w:hAnsi="宋体"/>
                <w:sz w:val="24"/>
              </w:rPr>
            </w:pPr>
          </w:p>
        </w:tc>
        <w:tc>
          <w:tcPr>
            <w:tcW w:w="1276" w:type="dxa"/>
            <w:vAlign w:val="center"/>
          </w:tcPr>
          <w:p w14:paraId="4E0AC8C2" w14:textId="77777777" w:rsidR="004A118C" w:rsidRDefault="004A118C" w:rsidP="00FE0EC5">
            <w:pPr>
              <w:spacing w:line="320" w:lineRule="exact"/>
              <w:jc w:val="center"/>
              <w:rPr>
                <w:rFonts w:ascii="宋体" w:hAnsi="宋体"/>
                <w:sz w:val="24"/>
              </w:rPr>
            </w:pPr>
          </w:p>
        </w:tc>
        <w:tc>
          <w:tcPr>
            <w:tcW w:w="1418" w:type="dxa"/>
            <w:vAlign w:val="center"/>
          </w:tcPr>
          <w:p w14:paraId="0EC498AA" w14:textId="77777777" w:rsidR="004A118C" w:rsidRDefault="004A118C" w:rsidP="00FE0EC5">
            <w:pPr>
              <w:spacing w:line="320" w:lineRule="exact"/>
              <w:jc w:val="center"/>
              <w:rPr>
                <w:rFonts w:ascii="宋体" w:hAnsi="宋体"/>
                <w:sz w:val="24"/>
              </w:rPr>
            </w:pPr>
          </w:p>
        </w:tc>
        <w:tc>
          <w:tcPr>
            <w:tcW w:w="1701" w:type="dxa"/>
            <w:vAlign w:val="center"/>
          </w:tcPr>
          <w:p w14:paraId="27217199" w14:textId="77777777" w:rsidR="004A118C" w:rsidRDefault="004A118C" w:rsidP="00FE0EC5">
            <w:pPr>
              <w:spacing w:line="320" w:lineRule="exact"/>
              <w:jc w:val="center"/>
              <w:rPr>
                <w:rFonts w:ascii="宋体" w:hAnsi="宋体"/>
                <w:sz w:val="24"/>
              </w:rPr>
            </w:pPr>
          </w:p>
        </w:tc>
        <w:tc>
          <w:tcPr>
            <w:tcW w:w="1559" w:type="dxa"/>
            <w:vAlign w:val="center"/>
          </w:tcPr>
          <w:p w14:paraId="490FCB21" w14:textId="77777777" w:rsidR="004A118C" w:rsidRDefault="004A118C" w:rsidP="00FE0EC5">
            <w:pPr>
              <w:spacing w:line="320" w:lineRule="exact"/>
              <w:jc w:val="center"/>
              <w:rPr>
                <w:rFonts w:ascii="宋体" w:hAnsi="宋体"/>
                <w:sz w:val="24"/>
              </w:rPr>
            </w:pPr>
          </w:p>
        </w:tc>
      </w:tr>
      <w:tr w:rsidR="004A118C" w14:paraId="279BA5D2" w14:textId="77777777" w:rsidTr="00FE0EC5">
        <w:trPr>
          <w:cantSplit/>
          <w:trHeight w:hRule="exact" w:val="715"/>
        </w:trPr>
        <w:tc>
          <w:tcPr>
            <w:tcW w:w="709" w:type="dxa"/>
            <w:vAlign w:val="center"/>
          </w:tcPr>
          <w:p w14:paraId="118EC73B" w14:textId="77777777" w:rsidR="004A118C" w:rsidRDefault="004A118C" w:rsidP="00FE0EC5">
            <w:pPr>
              <w:spacing w:line="320" w:lineRule="exact"/>
              <w:jc w:val="center"/>
              <w:rPr>
                <w:rFonts w:ascii="宋体" w:hAnsi="宋体"/>
                <w:sz w:val="24"/>
              </w:rPr>
            </w:pPr>
          </w:p>
        </w:tc>
        <w:tc>
          <w:tcPr>
            <w:tcW w:w="1559" w:type="dxa"/>
            <w:vAlign w:val="center"/>
          </w:tcPr>
          <w:p w14:paraId="2D7DE8A5" w14:textId="77777777" w:rsidR="004A118C" w:rsidRDefault="004A118C" w:rsidP="00FE0EC5">
            <w:pPr>
              <w:spacing w:line="320" w:lineRule="exact"/>
              <w:jc w:val="center"/>
              <w:rPr>
                <w:rFonts w:ascii="宋体" w:hAnsi="宋体"/>
                <w:sz w:val="24"/>
              </w:rPr>
            </w:pPr>
          </w:p>
        </w:tc>
        <w:tc>
          <w:tcPr>
            <w:tcW w:w="1701" w:type="dxa"/>
            <w:vAlign w:val="center"/>
          </w:tcPr>
          <w:p w14:paraId="5252BCFC" w14:textId="77777777" w:rsidR="004A118C" w:rsidRDefault="004A118C" w:rsidP="00FE0EC5">
            <w:pPr>
              <w:spacing w:line="320" w:lineRule="exact"/>
              <w:jc w:val="center"/>
              <w:rPr>
                <w:rFonts w:ascii="宋体" w:hAnsi="宋体"/>
                <w:sz w:val="24"/>
              </w:rPr>
            </w:pPr>
          </w:p>
        </w:tc>
        <w:tc>
          <w:tcPr>
            <w:tcW w:w="1985" w:type="dxa"/>
            <w:vAlign w:val="center"/>
          </w:tcPr>
          <w:p w14:paraId="4B28EE7B" w14:textId="77777777" w:rsidR="004A118C" w:rsidRDefault="004A118C" w:rsidP="00FE0EC5">
            <w:pPr>
              <w:spacing w:line="320" w:lineRule="exact"/>
              <w:jc w:val="center"/>
              <w:rPr>
                <w:rFonts w:ascii="宋体" w:hAnsi="宋体"/>
                <w:sz w:val="24"/>
              </w:rPr>
            </w:pPr>
          </w:p>
        </w:tc>
        <w:tc>
          <w:tcPr>
            <w:tcW w:w="1701" w:type="dxa"/>
            <w:vAlign w:val="center"/>
          </w:tcPr>
          <w:p w14:paraId="7C51C3D7" w14:textId="77777777" w:rsidR="004A118C" w:rsidRDefault="004A118C" w:rsidP="00FE0EC5">
            <w:pPr>
              <w:spacing w:line="320" w:lineRule="exact"/>
              <w:jc w:val="center"/>
              <w:rPr>
                <w:rFonts w:ascii="宋体" w:hAnsi="宋体"/>
                <w:sz w:val="24"/>
              </w:rPr>
            </w:pPr>
          </w:p>
        </w:tc>
        <w:tc>
          <w:tcPr>
            <w:tcW w:w="850" w:type="dxa"/>
            <w:vAlign w:val="center"/>
          </w:tcPr>
          <w:p w14:paraId="67D3032B" w14:textId="77777777" w:rsidR="004A118C" w:rsidRDefault="004A118C" w:rsidP="00FE0EC5">
            <w:pPr>
              <w:spacing w:line="320" w:lineRule="exact"/>
              <w:jc w:val="center"/>
              <w:rPr>
                <w:rFonts w:ascii="宋体" w:hAnsi="宋体"/>
                <w:sz w:val="24"/>
              </w:rPr>
            </w:pPr>
          </w:p>
        </w:tc>
        <w:tc>
          <w:tcPr>
            <w:tcW w:w="1276" w:type="dxa"/>
            <w:vAlign w:val="center"/>
          </w:tcPr>
          <w:p w14:paraId="252D7066" w14:textId="77777777" w:rsidR="004A118C" w:rsidRDefault="004A118C" w:rsidP="00FE0EC5">
            <w:pPr>
              <w:spacing w:line="320" w:lineRule="exact"/>
              <w:jc w:val="center"/>
              <w:rPr>
                <w:rFonts w:ascii="宋体" w:hAnsi="宋体"/>
                <w:sz w:val="24"/>
              </w:rPr>
            </w:pPr>
          </w:p>
        </w:tc>
        <w:tc>
          <w:tcPr>
            <w:tcW w:w="1418" w:type="dxa"/>
            <w:vAlign w:val="center"/>
          </w:tcPr>
          <w:p w14:paraId="5B3DC27C" w14:textId="77777777" w:rsidR="004A118C" w:rsidRDefault="004A118C" w:rsidP="00FE0EC5">
            <w:pPr>
              <w:spacing w:line="320" w:lineRule="exact"/>
              <w:jc w:val="center"/>
              <w:rPr>
                <w:rFonts w:ascii="宋体" w:hAnsi="宋体"/>
                <w:sz w:val="24"/>
              </w:rPr>
            </w:pPr>
          </w:p>
        </w:tc>
        <w:tc>
          <w:tcPr>
            <w:tcW w:w="1701" w:type="dxa"/>
            <w:vAlign w:val="center"/>
          </w:tcPr>
          <w:p w14:paraId="6B5AE92F" w14:textId="77777777" w:rsidR="004A118C" w:rsidRDefault="004A118C" w:rsidP="00FE0EC5">
            <w:pPr>
              <w:spacing w:line="320" w:lineRule="exact"/>
              <w:jc w:val="center"/>
              <w:rPr>
                <w:rFonts w:ascii="宋体" w:hAnsi="宋体"/>
                <w:sz w:val="24"/>
              </w:rPr>
            </w:pPr>
          </w:p>
        </w:tc>
        <w:tc>
          <w:tcPr>
            <w:tcW w:w="1559" w:type="dxa"/>
            <w:vAlign w:val="center"/>
          </w:tcPr>
          <w:p w14:paraId="19B09D9F" w14:textId="77777777" w:rsidR="004A118C" w:rsidRDefault="004A118C" w:rsidP="00FE0EC5">
            <w:pPr>
              <w:spacing w:line="320" w:lineRule="exact"/>
              <w:jc w:val="center"/>
              <w:rPr>
                <w:rFonts w:ascii="宋体" w:hAnsi="宋体"/>
                <w:sz w:val="24"/>
              </w:rPr>
            </w:pPr>
          </w:p>
        </w:tc>
      </w:tr>
      <w:tr w:rsidR="004A118C" w14:paraId="0B9B486F" w14:textId="77777777" w:rsidTr="00FE0EC5">
        <w:trPr>
          <w:cantSplit/>
          <w:trHeight w:hRule="exact" w:val="600"/>
        </w:trPr>
        <w:tc>
          <w:tcPr>
            <w:tcW w:w="709" w:type="dxa"/>
            <w:vAlign w:val="center"/>
          </w:tcPr>
          <w:p w14:paraId="19352097" w14:textId="77777777" w:rsidR="004A118C" w:rsidRDefault="004A118C" w:rsidP="00FE0EC5">
            <w:pPr>
              <w:spacing w:line="320" w:lineRule="exact"/>
              <w:jc w:val="center"/>
              <w:rPr>
                <w:rFonts w:ascii="宋体" w:hAnsi="宋体"/>
                <w:sz w:val="24"/>
              </w:rPr>
            </w:pPr>
          </w:p>
        </w:tc>
        <w:tc>
          <w:tcPr>
            <w:tcW w:w="1559" w:type="dxa"/>
            <w:vAlign w:val="center"/>
          </w:tcPr>
          <w:p w14:paraId="262FF648" w14:textId="77777777" w:rsidR="004A118C" w:rsidRDefault="004A118C" w:rsidP="00FE0EC5">
            <w:pPr>
              <w:spacing w:line="320" w:lineRule="exact"/>
              <w:jc w:val="center"/>
              <w:rPr>
                <w:rFonts w:ascii="宋体" w:hAnsi="宋体"/>
                <w:sz w:val="24"/>
              </w:rPr>
            </w:pPr>
          </w:p>
        </w:tc>
        <w:tc>
          <w:tcPr>
            <w:tcW w:w="1701" w:type="dxa"/>
            <w:vAlign w:val="center"/>
          </w:tcPr>
          <w:p w14:paraId="1907EF31" w14:textId="77777777" w:rsidR="004A118C" w:rsidRDefault="004A118C" w:rsidP="00FE0EC5">
            <w:pPr>
              <w:spacing w:line="320" w:lineRule="exact"/>
              <w:jc w:val="center"/>
              <w:rPr>
                <w:rFonts w:ascii="宋体" w:hAnsi="宋体"/>
                <w:sz w:val="24"/>
              </w:rPr>
            </w:pPr>
          </w:p>
        </w:tc>
        <w:tc>
          <w:tcPr>
            <w:tcW w:w="1985" w:type="dxa"/>
            <w:vAlign w:val="center"/>
          </w:tcPr>
          <w:p w14:paraId="606FE5C5" w14:textId="77777777" w:rsidR="004A118C" w:rsidRDefault="004A118C" w:rsidP="00FE0EC5">
            <w:pPr>
              <w:spacing w:line="320" w:lineRule="exact"/>
              <w:jc w:val="center"/>
              <w:rPr>
                <w:rFonts w:ascii="宋体" w:hAnsi="宋体"/>
                <w:sz w:val="24"/>
              </w:rPr>
            </w:pPr>
          </w:p>
        </w:tc>
        <w:tc>
          <w:tcPr>
            <w:tcW w:w="1701" w:type="dxa"/>
            <w:vAlign w:val="center"/>
          </w:tcPr>
          <w:p w14:paraId="3FCE8E88" w14:textId="77777777" w:rsidR="004A118C" w:rsidRDefault="004A118C" w:rsidP="00FE0EC5">
            <w:pPr>
              <w:spacing w:line="320" w:lineRule="exact"/>
              <w:jc w:val="center"/>
              <w:rPr>
                <w:rFonts w:ascii="宋体" w:hAnsi="宋体"/>
                <w:sz w:val="24"/>
              </w:rPr>
            </w:pPr>
          </w:p>
        </w:tc>
        <w:tc>
          <w:tcPr>
            <w:tcW w:w="850" w:type="dxa"/>
            <w:vAlign w:val="center"/>
          </w:tcPr>
          <w:p w14:paraId="723EDAAF" w14:textId="77777777" w:rsidR="004A118C" w:rsidRDefault="004A118C" w:rsidP="00FE0EC5">
            <w:pPr>
              <w:spacing w:line="320" w:lineRule="exact"/>
              <w:jc w:val="center"/>
              <w:rPr>
                <w:rFonts w:ascii="宋体" w:hAnsi="宋体"/>
                <w:sz w:val="24"/>
              </w:rPr>
            </w:pPr>
          </w:p>
        </w:tc>
        <w:tc>
          <w:tcPr>
            <w:tcW w:w="1276" w:type="dxa"/>
            <w:vAlign w:val="center"/>
          </w:tcPr>
          <w:p w14:paraId="70585F43" w14:textId="77777777" w:rsidR="004A118C" w:rsidRDefault="004A118C" w:rsidP="00FE0EC5">
            <w:pPr>
              <w:spacing w:line="320" w:lineRule="exact"/>
              <w:jc w:val="center"/>
              <w:rPr>
                <w:rFonts w:ascii="宋体" w:hAnsi="宋体"/>
                <w:sz w:val="24"/>
              </w:rPr>
            </w:pPr>
          </w:p>
        </w:tc>
        <w:tc>
          <w:tcPr>
            <w:tcW w:w="1418" w:type="dxa"/>
            <w:vAlign w:val="center"/>
          </w:tcPr>
          <w:p w14:paraId="094B7891" w14:textId="77777777" w:rsidR="004A118C" w:rsidRDefault="004A118C" w:rsidP="00FE0EC5">
            <w:pPr>
              <w:spacing w:line="320" w:lineRule="exact"/>
              <w:jc w:val="center"/>
              <w:rPr>
                <w:rFonts w:ascii="宋体" w:hAnsi="宋体"/>
                <w:sz w:val="24"/>
              </w:rPr>
            </w:pPr>
          </w:p>
        </w:tc>
        <w:tc>
          <w:tcPr>
            <w:tcW w:w="1701" w:type="dxa"/>
            <w:vAlign w:val="center"/>
          </w:tcPr>
          <w:p w14:paraId="2F5D0375" w14:textId="77777777" w:rsidR="004A118C" w:rsidRDefault="004A118C" w:rsidP="00FE0EC5">
            <w:pPr>
              <w:spacing w:line="320" w:lineRule="exact"/>
              <w:jc w:val="center"/>
              <w:rPr>
                <w:rFonts w:ascii="宋体" w:hAnsi="宋体"/>
                <w:sz w:val="24"/>
              </w:rPr>
            </w:pPr>
          </w:p>
        </w:tc>
        <w:tc>
          <w:tcPr>
            <w:tcW w:w="1559" w:type="dxa"/>
            <w:vAlign w:val="center"/>
          </w:tcPr>
          <w:p w14:paraId="1E5A5C7F" w14:textId="77777777" w:rsidR="004A118C" w:rsidRDefault="004A118C" w:rsidP="00FE0EC5">
            <w:pPr>
              <w:spacing w:line="320" w:lineRule="exact"/>
              <w:jc w:val="center"/>
              <w:rPr>
                <w:rFonts w:ascii="宋体" w:hAnsi="宋体"/>
                <w:sz w:val="24"/>
              </w:rPr>
            </w:pPr>
          </w:p>
        </w:tc>
      </w:tr>
      <w:tr w:rsidR="004A118C" w14:paraId="524098F1" w14:textId="77777777" w:rsidTr="00FE0EC5">
        <w:trPr>
          <w:cantSplit/>
          <w:trHeight w:hRule="exact" w:val="600"/>
        </w:trPr>
        <w:tc>
          <w:tcPr>
            <w:tcW w:w="709" w:type="dxa"/>
            <w:vAlign w:val="center"/>
          </w:tcPr>
          <w:p w14:paraId="5F368B10" w14:textId="77777777" w:rsidR="004A118C" w:rsidRDefault="004A118C" w:rsidP="00FE0EC5">
            <w:pPr>
              <w:spacing w:line="320" w:lineRule="exact"/>
              <w:jc w:val="center"/>
              <w:rPr>
                <w:rFonts w:ascii="宋体" w:hAnsi="宋体"/>
                <w:sz w:val="24"/>
              </w:rPr>
            </w:pPr>
          </w:p>
        </w:tc>
        <w:tc>
          <w:tcPr>
            <w:tcW w:w="1559" w:type="dxa"/>
            <w:vAlign w:val="center"/>
          </w:tcPr>
          <w:p w14:paraId="4A81BC41" w14:textId="77777777" w:rsidR="004A118C" w:rsidRDefault="004A118C" w:rsidP="00FE0EC5">
            <w:pPr>
              <w:spacing w:line="320" w:lineRule="exact"/>
              <w:jc w:val="center"/>
              <w:rPr>
                <w:rFonts w:ascii="宋体" w:hAnsi="宋体"/>
                <w:sz w:val="24"/>
              </w:rPr>
            </w:pPr>
          </w:p>
        </w:tc>
        <w:tc>
          <w:tcPr>
            <w:tcW w:w="1701" w:type="dxa"/>
            <w:vAlign w:val="center"/>
          </w:tcPr>
          <w:p w14:paraId="6E1FE27A" w14:textId="77777777" w:rsidR="004A118C" w:rsidRDefault="004A118C" w:rsidP="00FE0EC5">
            <w:pPr>
              <w:spacing w:line="320" w:lineRule="exact"/>
              <w:jc w:val="center"/>
              <w:rPr>
                <w:rFonts w:ascii="宋体" w:hAnsi="宋体"/>
                <w:sz w:val="24"/>
              </w:rPr>
            </w:pPr>
          </w:p>
        </w:tc>
        <w:tc>
          <w:tcPr>
            <w:tcW w:w="1985" w:type="dxa"/>
            <w:vAlign w:val="center"/>
          </w:tcPr>
          <w:p w14:paraId="58404C7E" w14:textId="77777777" w:rsidR="004A118C" w:rsidRDefault="004A118C" w:rsidP="00FE0EC5">
            <w:pPr>
              <w:spacing w:line="320" w:lineRule="exact"/>
              <w:jc w:val="center"/>
              <w:rPr>
                <w:rFonts w:ascii="宋体" w:hAnsi="宋体"/>
                <w:sz w:val="24"/>
              </w:rPr>
            </w:pPr>
          </w:p>
        </w:tc>
        <w:tc>
          <w:tcPr>
            <w:tcW w:w="1701" w:type="dxa"/>
            <w:vAlign w:val="center"/>
          </w:tcPr>
          <w:p w14:paraId="35C36673" w14:textId="77777777" w:rsidR="004A118C" w:rsidRDefault="004A118C" w:rsidP="00FE0EC5">
            <w:pPr>
              <w:spacing w:line="320" w:lineRule="exact"/>
              <w:jc w:val="center"/>
              <w:rPr>
                <w:rFonts w:ascii="宋体" w:hAnsi="宋体"/>
                <w:sz w:val="24"/>
              </w:rPr>
            </w:pPr>
          </w:p>
        </w:tc>
        <w:tc>
          <w:tcPr>
            <w:tcW w:w="850" w:type="dxa"/>
            <w:vAlign w:val="center"/>
          </w:tcPr>
          <w:p w14:paraId="243E1A1A" w14:textId="77777777" w:rsidR="004A118C" w:rsidRDefault="004A118C" w:rsidP="00FE0EC5">
            <w:pPr>
              <w:spacing w:line="320" w:lineRule="exact"/>
              <w:jc w:val="center"/>
              <w:rPr>
                <w:rFonts w:ascii="宋体" w:hAnsi="宋体"/>
                <w:sz w:val="24"/>
              </w:rPr>
            </w:pPr>
          </w:p>
        </w:tc>
        <w:tc>
          <w:tcPr>
            <w:tcW w:w="1276" w:type="dxa"/>
            <w:vAlign w:val="center"/>
          </w:tcPr>
          <w:p w14:paraId="7D7C267E" w14:textId="77777777" w:rsidR="004A118C" w:rsidRDefault="004A118C" w:rsidP="00FE0EC5">
            <w:pPr>
              <w:spacing w:line="320" w:lineRule="exact"/>
              <w:jc w:val="center"/>
              <w:rPr>
                <w:rFonts w:ascii="宋体" w:hAnsi="宋体"/>
                <w:sz w:val="24"/>
              </w:rPr>
            </w:pPr>
          </w:p>
        </w:tc>
        <w:tc>
          <w:tcPr>
            <w:tcW w:w="1418" w:type="dxa"/>
            <w:vAlign w:val="center"/>
          </w:tcPr>
          <w:p w14:paraId="1EDDA1D1" w14:textId="77777777" w:rsidR="004A118C" w:rsidRDefault="004A118C" w:rsidP="00FE0EC5">
            <w:pPr>
              <w:spacing w:line="320" w:lineRule="exact"/>
              <w:jc w:val="center"/>
              <w:rPr>
                <w:rFonts w:ascii="宋体" w:hAnsi="宋体"/>
                <w:sz w:val="24"/>
              </w:rPr>
            </w:pPr>
          </w:p>
        </w:tc>
        <w:tc>
          <w:tcPr>
            <w:tcW w:w="1701" w:type="dxa"/>
            <w:vAlign w:val="center"/>
          </w:tcPr>
          <w:p w14:paraId="37959416" w14:textId="77777777" w:rsidR="004A118C" w:rsidRDefault="004A118C" w:rsidP="00FE0EC5">
            <w:pPr>
              <w:spacing w:line="320" w:lineRule="exact"/>
              <w:jc w:val="center"/>
              <w:rPr>
                <w:rFonts w:ascii="宋体" w:hAnsi="宋体"/>
                <w:sz w:val="24"/>
              </w:rPr>
            </w:pPr>
          </w:p>
        </w:tc>
        <w:tc>
          <w:tcPr>
            <w:tcW w:w="1559" w:type="dxa"/>
            <w:vAlign w:val="center"/>
          </w:tcPr>
          <w:p w14:paraId="005EDC93" w14:textId="77777777" w:rsidR="004A118C" w:rsidRDefault="004A118C" w:rsidP="00FE0EC5">
            <w:pPr>
              <w:spacing w:line="320" w:lineRule="exact"/>
              <w:jc w:val="center"/>
              <w:rPr>
                <w:rFonts w:ascii="宋体" w:hAnsi="宋体"/>
                <w:sz w:val="24"/>
              </w:rPr>
            </w:pPr>
          </w:p>
        </w:tc>
      </w:tr>
      <w:tr w:rsidR="004A118C" w14:paraId="5536B50F" w14:textId="77777777" w:rsidTr="00FE0EC5">
        <w:trPr>
          <w:cantSplit/>
          <w:trHeight w:hRule="exact" w:val="600"/>
        </w:trPr>
        <w:tc>
          <w:tcPr>
            <w:tcW w:w="709" w:type="dxa"/>
            <w:vAlign w:val="center"/>
          </w:tcPr>
          <w:p w14:paraId="13382F78" w14:textId="77777777" w:rsidR="004A118C" w:rsidRDefault="004A118C" w:rsidP="00FE0EC5">
            <w:pPr>
              <w:spacing w:line="320" w:lineRule="exact"/>
              <w:jc w:val="center"/>
              <w:rPr>
                <w:rFonts w:ascii="宋体" w:hAnsi="宋体"/>
                <w:sz w:val="24"/>
              </w:rPr>
            </w:pPr>
          </w:p>
        </w:tc>
        <w:tc>
          <w:tcPr>
            <w:tcW w:w="1559" w:type="dxa"/>
            <w:vAlign w:val="center"/>
          </w:tcPr>
          <w:p w14:paraId="6D81CF41" w14:textId="77777777" w:rsidR="004A118C" w:rsidRDefault="004A118C" w:rsidP="00FE0EC5">
            <w:pPr>
              <w:spacing w:line="320" w:lineRule="exact"/>
              <w:jc w:val="center"/>
              <w:rPr>
                <w:rFonts w:ascii="宋体" w:hAnsi="宋体"/>
                <w:sz w:val="24"/>
              </w:rPr>
            </w:pPr>
          </w:p>
        </w:tc>
        <w:tc>
          <w:tcPr>
            <w:tcW w:w="1701" w:type="dxa"/>
            <w:vAlign w:val="center"/>
          </w:tcPr>
          <w:p w14:paraId="27F8E774" w14:textId="77777777" w:rsidR="004A118C" w:rsidRDefault="004A118C" w:rsidP="00FE0EC5">
            <w:pPr>
              <w:spacing w:line="320" w:lineRule="exact"/>
              <w:jc w:val="center"/>
              <w:rPr>
                <w:rFonts w:ascii="宋体" w:hAnsi="宋体"/>
                <w:sz w:val="24"/>
              </w:rPr>
            </w:pPr>
          </w:p>
        </w:tc>
        <w:tc>
          <w:tcPr>
            <w:tcW w:w="1985" w:type="dxa"/>
            <w:vAlign w:val="center"/>
          </w:tcPr>
          <w:p w14:paraId="12D403EB" w14:textId="77777777" w:rsidR="004A118C" w:rsidRDefault="004A118C" w:rsidP="00FE0EC5">
            <w:pPr>
              <w:spacing w:line="320" w:lineRule="exact"/>
              <w:jc w:val="center"/>
              <w:rPr>
                <w:rFonts w:ascii="宋体" w:hAnsi="宋体"/>
                <w:sz w:val="24"/>
              </w:rPr>
            </w:pPr>
          </w:p>
        </w:tc>
        <w:tc>
          <w:tcPr>
            <w:tcW w:w="1701" w:type="dxa"/>
            <w:vAlign w:val="center"/>
          </w:tcPr>
          <w:p w14:paraId="6AA6F961" w14:textId="77777777" w:rsidR="004A118C" w:rsidRDefault="004A118C" w:rsidP="00FE0EC5">
            <w:pPr>
              <w:spacing w:line="320" w:lineRule="exact"/>
              <w:jc w:val="center"/>
              <w:rPr>
                <w:rFonts w:ascii="宋体" w:hAnsi="宋体"/>
                <w:sz w:val="24"/>
              </w:rPr>
            </w:pPr>
          </w:p>
        </w:tc>
        <w:tc>
          <w:tcPr>
            <w:tcW w:w="850" w:type="dxa"/>
            <w:vAlign w:val="center"/>
          </w:tcPr>
          <w:p w14:paraId="22B9E21F" w14:textId="77777777" w:rsidR="004A118C" w:rsidRDefault="004A118C" w:rsidP="00FE0EC5">
            <w:pPr>
              <w:spacing w:line="320" w:lineRule="exact"/>
              <w:jc w:val="center"/>
              <w:rPr>
                <w:rFonts w:ascii="宋体" w:hAnsi="宋体"/>
                <w:sz w:val="24"/>
              </w:rPr>
            </w:pPr>
          </w:p>
        </w:tc>
        <w:tc>
          <w:tcPr>
            <w:tcW w:w="1276" w:type="dxa"/>
            <w:vAlign w:val="center"/>
          </w:tcPr>
          <w:p w14:paraId="5024779B" w14:textId="77777777" w:rsidR="004A118C" w:rsidRDefault="004A118C" w:rsidP="00FE0EC5">
            <w:pPr>
              <w:spacing w:line="320" w:lineRule="exact"/>
              <w:jc w:val="center"/>
              <w:rPr>
                <w:rFonts w:ascii="宋体" w:hAnsi="宋体"/>
                <w:sz w:val="24"/>
              </w:rPr>
            </w:pPr>
          </w:p>
        </w:tc>
        <w:tc>
          <w:tcPr>
            <w:tcW w:w="1418" w:type="dxa"/>
            <w:vAlign w:val="center"/>
          </w:tcPr>
          <w:p w14:paraId="220D65EE" w14:textId="77777777" w:rsidR="004A118C" w:rsidRDefault="004A118C" w:rsidP="00FE0EC5">
            <w:pPr>
              <w:spacing w:line="320" w:lineRule="exact"/>
              <w:jc w:val="center"/>
              <w:rPr>
                <w:rFonts w:ascii="宋体" w:hAnsi="宋体"/>
                <w:sz w:val="24"/>
              </w:rPr>
            </w:pPr>
          </w:p>
        </w:tc>
        <w:tc>
          <w:tcPr>
            <w:tcW w:w="1701" w:type="dxa"/>
            <w:vAlign w:val="center"/>
          </w:tcPr>
          <w:p w14:paraId="770C0F29" w14:textId="77777777" w:rsidR="004A118C" w:rsidRDefault="004A118C" w:rsidP="00FE0EC5">
            <w:pPr>
              <w:spacing w:line="320" w:lineRule="exact"/>
              <w:jc w:val="center"/>
              <w:rPr>
                <w:rFonts w:ascii="宋体" w:hAnsi="宋体"/>
                <w:sz w:val="24"/>
              </w:rPr>
            </w:pPr>
          </w:p>
        </w:tc>
        <w:tc>
          <w:tcPr>
            <w:tcW w:w="1559" w:type="dxa"/>
            <w:vAlign w:val="center"/>
          </w:tcPr>
          <w:p w14:paraId="24AE7E79" w14:textId="77777777" w:rsidR="004A118C" w:rsidRDefault="004A118C" w:rsidP="00FE0EC5">
            <w:pPr>
              <w:spacing w:line="320" w:lineRule="exact"/>
              <w:jc w:val="center"/>
              <w:rPr>
                <w:rFonts w:ascii="宋体" w:hAnsi="宋体"/>
                <w:sz w:val="24"/>
              </w:rPr>
            </w:pPr>
          </w:p>
        </w:tc>
      </w:tr>
      <w:tr w:rsidR="004A118C" w14:paraId="463EC432" w14:textId="77777777" w:rsidTr="00FE0EC5">
        <w:trPr>
          <w:cantSplit/>
          <w:trHeight w:hRule="exact" w:val="600"/>
        </w:trPr>
        <w:tc>
          <w:tcPr>
            <w:tcW w:w="709" w:type="dxa"/>
            <w:vAlign w:val="center"/>
          </w:tcPr>
          <w:p w14:paraId="2ECCD6C5" w14:textId="77777777" w:rsidR="004A118C" w:rsidRDefault="004A118C" w:rsidP="00FE0EC5">
            <w:pPr>
              <w:spacing w:line="320" w:lineRule="exact"/>
              <w:jc w:val="center"/>
              <w:rPr>
                <w:rFonts w:ascii="宋体" w:hAnsi="宋体"/>
                <w:sz w:val="24"/>
              </w:rPr>
            </w:pPr>
          </w:p>
        </w:tc>
        <w:tc>
          <w:tcPr>
            <w:tcW w:w="1559" w:type="dxa"/>
            <w:vAlign w:val="center"/>
          </w:tcPr>
          <w:p w14:paraId="035800A3" w14:textId="77777777" w:rsidR="004A118C" w:rsidRDefault="004A118C" w:rsidP="00FE0EC5">
            <w:pPr>
              <w:spacing w:line="320" w:lineRule="exact"/>
              <w:jc w:val="center"/>
              <w:rPr>
                <w:rFonts w:ascii="宋体" w:hAnsi="宋体"/>
                <w:sz w:val="24"/>
              </w:rPr>
            </w:pPr>
          </w:p>
        </w:tc>
        <w:tc>
          <w:tcPr>
            <w:tcW w:w="1701" w:type="dxa"/>
            <w:vAlign w:val="center"/>
          </w:tcPr>
          <w:p w14:paraId="621D221D" w14:textId="77777777" w:rsidR="004A118C" w:rsidRDefault="004A118C" w:rsidP="00FE0EC5">
            <w:pPr>
              <w:spacing w:line="320" w:lineRule="exact"/>
              <w:jc w:val="center"/>
              <w:rPr>
                <w:rFonts w:ascii="宋体" w:hAnsi="宋体"/>
                <w:sz w:val="24"/>
              </w:rPr>
            </w:pPr>
          </w:p>
        </w:tc>
        <w:tc>
          <w:tcPr>
            <w:tcW w:w="1985" w:type="dxa"/>
            <w:vAlign w:val="center"/>
          </w:tcPr>
          <w:p w14:paraId="12B29585" w14:textId="77777777" w:rsidR="004A118C" w:rsidRDefault="004A118C" w:rsidP="00FE0EC5">
            <w:pPr>
              <w:spacing w:line="320" w:lineRule="exact"/>
              <w:jc w:val="center"/>
              <w:rPr>
                <w:rFonts w:ascii="宋体" w:hAnsi="宋体"/>
                <w:sz w:val="24"/>
              </w:rPr>
            </w:pPr>
          </w:p>
        </w:tc>
        <w:tc>
          <w:tcPr>
            <w:tcW w:w="1701" w:type="dxa"/>
            <w:vAlign w:val="center"/>
          </w:tcPr>
          <w:p w14:paraId="681EC0C4" w14:textId="77777777" w:rsidR="004A118C" w:rsidRDefault="004A118C" w:rsidP="00FE0EC5">
            <w:pPr>
              <w:spacing w:line="320" w:lineRule="exact"/>
              <w:jc w:val="center"/>
              <w:rPr>
                <w:rFonts w:ascii="宋体" w:hAnsi="宋体"/>
                <w:sz w:val="24"/>
              </w:rPr>
            </w:pPr>
          </w:p>
        </w:tc>
        <w:tc>
          <w:tcPr>
            <w:tcW w:w="850" w:type="dxa"/>
            <w:vAlign w:val="center"/>
          </w:tcPr>
          <w:p w14:paraId="7ED61AE8" w14:textId="77777777" w:rsidR="004A118C" w:rsidRDefault="004A118C" w:rsidP="00FE0EC5">
            <w:pPr>
              <w:spacing w:line="320" w:lineRule="exact"/>
              <w:jc w:val="center"/>
              <w:rPr>
                <w:rFonts w:ascii="宋体" w:hAnsi="宋体"/>
                <w:sz w:val="24"/>
              </w:rPr>
            </w:pPr>
          </w:p>
        </w:tc>
        <w:tc>
          <w:tcPr>
            <w:tcW w:w="1276" w:type="dxa"/>
            <w:vAlign w:val="center"/>
          </w:tcPr>
          <w:p w14:paraId="76D33236" w14:textId="77777777" w:rsidR="004A118C" w:rsidRDefault="004A118C" w:rsidP="00FE0EC5">
            <w:pPr>
              <w:spacing w:line="320" w:lineRule="exact"/>
              <w:jc w:val="center"/>
              <w:rPr>
                <w:rFonts w:ascii="宋体" w:hAnsi="宋体"/>
                <w:sz w:val="24"/>
              </w:rPr>
            </w:pPr>
          </w:p>
        </w:tc>
        <w:tc>
          <w:tcPr>
            <w:tcW w:w="1418" w:type="dxa"/>
            <w:vAlign w:val="center"/>
          </w:tcPr>
          <w:p w14:paraId="1F3A2C3E" w14:textId="77777777" w:rsidR="004A118C" w:rsidRDefault="004A118C" w:rsidP="00FE0EC5">
            <w:pPr>
              <w:spacing w:line="320" w:lineRule="exact"/>
              <w:jc w:val="center"/>
              <w:rPr>
                <w:rFonts w:ascii="宋体" w:hAnsi="宋体"/>
                <w:sz w:val="24"/>
              </w:rPr>
            </w:pPr>
          </w:p>
        </w:tc>
        <w:tc>
          <w:tcPr>
            <w:tcW w:w="1701" w:type="dxa"/>
            <w:vAlign w:val="center"/>
          </w:tcPr>
          <w:p w14:paraId="15C00C49" w14:textId="77777777" w:rsidR="004A118C" w:rsidRDefault="004A118C" w:rsidP="00FE0EC5">
            <w:pPr>
              <w:spacing w:line="320" w:lineRule="exact"/>
              <w:jc w:val="center"/>
              <w:rPr>
                <w:rFonts w:ascii="宋体" w:hAnsi="宋体"/>
                <w:sz w:val="24"/>
              </w:rPr>
            </w:pPr>
          </w:p>
        </w:tc>
        <w:tc>
          <w:tcPr>
            <w:tcW w:w="1559" w:type="dxa"/>
            <w:vAlign w:val="center"/>
          </w:tcPr>
          <w:p w14:paraId="03A4041F" w14:textId="77777777" w:rsidR="004A118C" w:rsidRDefault="004A118C" w:rsidP="00FE0EC5">
            <w:pPr>
              <w:spacing w:line="320" w:lineRule="exact"/>
              <w:jc w:val="center"/>
              <w:rPr>
                <w:rFonts w:ascii="宋体" w:hAnsi="宋体"/>
                <w:sz w:val="24"/>
              </w:rPr>
            </w:pPr>
          </w:p>
        </w:tc>
      </w:tr>
      <w:tr w:rsidR="004A118C" w14:paraId="12771435" w14:textId="77777777" w:rsidTr="00FE0EC5">
        <w:trPr>
          <w:cantSplit/>
          <w:trHeight w:hRule="exact" w:val="600"/>
        </w:trPr>
        <w:tc>
          <w:tcPr>
            <w:tcW w:w="709" w:type="dxa"/>
            <w:vAlign w:val="center"/>
          </w:tcPr>
          <w:p w14:paraId="70F98F13" w14:textId="77777777" w:rsidR="004A118C" w:rsidRDefault="004A118C" w:rsidP="00FE0EC5">
            <w:pPr>
              <w:spacing w:line="320" w:lineRule="exact"/>
              <w:jc w:val="center"/>
              <w:rPr>
                <w:rFonts w:ascii="宋体" w:hAnsi="宋体"/>
                <w:sz w:val="24"/>
              </w:rPr>
            </w:pPr>
          </w:p>
        </w:tc>
        <w:tc>
          <w:tcPr>
            <w:tcW w:w="1559" w:type="dxa"/>
            <w:vAlign w:val="center"/>
          </w:tcPr>
          <w:p w14:paraId="30F2AEBC" w14:textId="77777777" w:rsidR="004A118C" w:rsidRDefault="004A118C" w:rsidP="00FE0EC5">
            <w:pPr>
              <w:spacing w:line="320" w:lineRule="exact"/>
              <w:jc w:val="center"/>
              <w:rPr>
                <w:rFonts w:ascii="宋体" w:hAnsi="宋体"/>
                <w:sz w:val="24"/>
              </w:rPr>
            </w:pPr>
          </w:p>
        </w:tc>
        <w:tc>
          <w:tcPr>
            <w:tcW w:w="1701" w:type="dxa"/>
            <w:vAlign w:val="center"/>
          </w:tcPr>
          <w:p w14:paraId="69262C40" w14:textId="77777777" w:rsidR="004A118C" w:rsidRDefault="004A118C" w:rsidP="00FE0EC5">
            <w:pPr>
              <w:spacing w:line="320" w:lineRule="exact"/>
              <w:jc w:val="center"/>
              <w:rPr>
                <w:rFonts w:ascii="宋体" w:hAnsi="宋体"/>
                <w:sz w:val="24"/>
              </w:rPr>
            </w:pPr>
          </w:p>
        </w:tc>
        <w:tc>
          <w:tcPr>
            <w:tcW w:w="1985" w:type="dxa"/>
            <w:vAlign w:val="center"/>
          </w:tcPr>
          <w:p w14:paraId="787C77CD" w14:textId="77777777" w:rsidR="004A118C" w:rsidRDefault="004A118C" w:rsidP="00FE0EC5">
            <w:pPr>
              <w:spacing w:line="320" w:lineRule="exact"/>
              <w:jc w:val="center"/>
              <w:rPr>
                <w:rFonts w:ascii="宋体" w:hAnsi="宋体"/>
                <w:sz w:val="24"/>
              </w:rPr>
            </w:pPr>
          </w:p>
        </w:tc>
        <w:tc>
          <w:tcPr>
            <w:tcW w:w="1701" w:type="dxa"/>
            <w:vAlign w:val="center"/>
          </w:tcPr>
          <w:p w14:paraId="5A0CEA88" w14:textId="77777777" w:rsidR="004A118C" w:rsidRDefault="004A118C" w:rsidP="00FE0EC5">
            <w:pPr>
              <w:spacing w:line="320" w:lineRule="exact"/>
              <w:jc w:val="center"/>
              <w:rPr>
                <w:rFonts w:ascii="宋体" w:hAnsi="宋体"/>
                <w:sz w:val="24"/>
              </w:rPr>
            </w:pPr>
          </w:p>
        </w:tc>
        <w:tc>
          <w:tcPr>
            <w:tcW w:w="850" w:type="dxa"/>
            <w:vAlign w:val="center"/>
          </w:tcPr>
          <w:p w14:paraId="3C8E555F" w14:textId="77777777" w:rsidR="004A118C" w:rsidRDefault="004A118C" w:rsidP="00FE0EC5">
            <w:pPr>
              <w:spacing w:line="320" w:lineRule="exact"/>
              <w:jc w:val="center"/>
              <w:rPr>
                <w:rFonts w:ascii="宋体" w:hAnsi="宋体"/>
                <w:sz w:val="24"/>
              </w:rPr>
            </w:pPr>
          </w:p>
        </w:tc>
        <w:tc>
          <w:tcPr>
            <w:tcW w:w="1276" w:type="dxa"/>
            <w:vAlign w:val="center"/>
          </w:tcPr>
          <w:p w14:paraId="3B6E01EB" w14:textId="77777777" w:rsidR="004A118C" w:rsidRDefault="004A118C" w:rsidP="00FE0EC5">
            <w:pPr>
              <w:spacing w:line="320" w:lineRule="exact"/>
              <w:jc w:val="center"/>
              <w:rPr>
                <w:rFonts w:ascii="宋体" w:hAnsi="宋体"/>
                <w:sz w:val="24"/>
              </w:rPr>
            </w:pPr>
          </w:p>
        </w:tc>
        <w:tc>
          <w:tcPr>
            <w:tcW w:w="1418" w:type="dxa"/>
            <w:vAlign w:val="center"/>
          </w:tcPr>
          <w:p w14:paraId="064C5723" w14:textId="77777777" w:rsidR="004A118C" w:rsidRDefault="004A118C" w:rsidP="00FE0EC5">
            <w:pPr>
              <w:spacing w:line="320" w:lineRule="exact"/>
              <w:jc w:val="center"/>
              <w:rPr>
                <w:rFonts w:ascii="宋体" w:hAnsi="宋体"/>
                <w:sz w:val="24"/>
              </w:rPr>
            </w:pPr>
          </w:p>
        </w:tc>
        <w:tc>
          <w:tcPr>
            <w:tcW w:w="1701" w:type="dxa"/>
            <w:vAlign w:val="center"/>
          </w:tcPr>
          <w:p w14:paraId="39B7871F" w14:textId="77777777" w:rsidR="004A118C" w:rsidRDefault="004A118C" w:rsidP="00FE0EC5">
            <w:pPr>
              <w:spacing w:line="320" w:lineRule="exact"/>
              <w:jc w:val="center"/>
              <w:rPr>
                <w:rFonts w:ascii="宋体" w:hAnsi="宋体"/>
                <w:sz w:val="24"/>
              </w:rPr>
            </w:pPr>
          </w:p>
        </w:tc>
        <w:tc>
          <w:tcPr>
            <w:tcW w:w="1559" w:type="dxa"/>
            <w:vAlign w:val="center"/>
          </w:tcPr>
          <w:p w14:paraId="50C78CF3" w14:textId="77777777" w:rsidR="004A118C" w:rsidRDefault="004A118C" w:rsidP="00FE0EC5">
            <w:pPr>
              <w:spacing w:line="320" w:lineRule="exact"/>
              <w:jc w:val="center"/>
              <w:rPr>
                <w:rFonts w:ascii="宋体" w:hAnsi="宋体"/>
                <w:sz w:val="24"/>
              </w:rPr>
            </w:pPr>
          </w:p>
        </w:tc>
      </w:tr>
    </w:tbl>
    <w:p w14:paraId="7D4EE521" w14:textId="77777777" w:rsidR="004A118C" w:rsidRDefault="004A118C" w:rsidP="004A118C">
      <w:pPr>
        <w:tabs>
          <w:tab w:val="left" w:pos="11445"/>
        </w:tabs>
        <w:spacing w:after="120" w:line="400" w:lineRule="exact"/>
        <w:jc w:val="left"/>
        <w:rPr>
          <w:rFonts w:ascii="宋体" w:hAnsi="宋体"/>
          <w:b/>
          <w:sz w:val="32"/>
          <w:szCs w:val="32"/>
        </w:rPr>
      </w:pPr>
    </w:p>
    <w:p w14:paraId="56B925D0" w14:textId="77777777" w:rsidR="004A118C" w:rsidRDefault="004A118C" w:rsidP="004A118C">
      <w:pPr>
        <w:tabs>
          <w:tab w:val="left" w:pos="11445"/>
        </w:tabs>
        <w:spacing w:after="120" w:line="400" w:lineRule="exact"/>
        <w:jc w:val="center"/>
        <w:rPr>
          <w:rFonts w:ascii="宋体" w:hAnsi="宋体"/>
          <w:b/>
          <w:sz w:val="32"/>
          <w:szCs w:val="32"/>
        </w:rPr>
        <w:sectPr w:rsidR="004A118C">
          <w:type w:val="nextColumn"/>
          <w:pgSz w:w="16838" w:h="11906" w:orient="landscape"/>
          <w:pgMar w:top="1134" w:right="1418" w:bottom="1134" w:left="1134" w:header="851" w:footer="737" w:gutter="284"/>
          <w:paperSrc w:first="7" w:other="7"/>
          <w:cols w:space="720"/>
          <w:docGrid w:linePitch="312"/>
        </w:sectPr>
      </w:pPr>
    </w:p>
    <w:p w14:paraId="17EC7C19" w14:textId="77777777" w:rsidR="004A118C" w:rsidRDefault="004A118C" w:rsidP="004A118C">
      <w:pPr>
        <w:tabs>
          <w:tab w:val="left" w:pos="11445"/>
        </w:tabs>
        <w:spacing w:after="120" w:line="400" w:lineRule="exact"/>
        <w:jc w:val="center"/>
        <w:rPr>
          <w:rFonts w:ascii="宋体" w:hAnsi="宋体"/>
          <w:b/>
          <w:sz w:val="32"/>
          <w:szCs w:val="32"/>
        </w:rPr>
      </w:pPr>
      <w:r>
        <w:rPr>
          <w:rFonts w:ascii="宋体" w:hAnsi="宋体" w:hint="eastAsia"/>
          <w:b/>
          <w:sz w:val="32"/>
          <w:szCs w:val="32"/>
        </w:rPr>
        <w:lastRenderedPageBreak/>
        <w:t>储存的危险化学品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559"/>
        <w:gridCol w:w="1701"/>
        <w:gridCol w:w="1985"/>
        <w:gridCol w:w="992"/>
        <w:gridCol w:w="1559"/>
        <w:gridCol w:w="1276"/>
        <w:gridCol w:w="1418"/>
        <w:gridCol w:w="1701"/>
        <w:gridCol w:w="1559"/>
      </w:tblGrid>
      <w:tr w:rsidR="004A118C" w14:paraId="44BC28AC" w14:textId="77777777" w:rsidTr="00FE0EC5">
        <w:trPr>
          <w:cantSplit/>
          <w:trHeight w:val="396"/>
        </w:trPr>
        <w:tc>
          <w:tcPr>
            <w:tcW w:w="709" w:type="dxa"/>
            <w:vAlign w:val="center"/>
          </w:tcPr>
          <w:p w14:paraId="66619542" w14:textId="77777777" w:rsidR="004A118C" w:rsidRDefault="004A118C" w:rsidP="00FE0EC5">
            <w:pPr>
              <w:spacing w:line="320" w:lineRule="exact"/>
              <w:jc w:val="center"/>
              <w:rPr>
                <w:rFonts w:ascii="宋体" w:hAnsi="宋体"/>
                <w:spacing w:val="-20"/>
                <w:sz w:val="24"/>
              </w:rPr>
            </w:pPr>
            <w:r>
              <w:rPr>
                <w:rFonts w:ascii="宋体" w:hAnsi="宋体" w:hint="eastAsia"/>
                <w:spacing w:val="-20"/>
                <w:sz w:val="24"/>
              </w:rPr>
              <w:t xml:space="preserve">栏号 </w:t>
            </w:r>
          </w:p>
        </w:tc>
        <w:tc>
          <w:tcPr>
            <w:tcW w:w="5245" w:type="dxa"/>
            <w:gridSpan w:val="3"/>
            <w:vAlign w:val="center"/>
          </w:tcPr>
          <w:p w14:paraId="48A7FE6F" w14:textId="77777777" w:rsidR="004A118C" w:rsidRDefault="004A118C" w:rsidP="00FE0EC5">
            <w:pPr>
              <w:spacing w:line="320" w:lineRule="exact"/>
              <w:jc w:val="center"/>
              <w:rPr>
                <w:rFonts w:ascii="宋体" w:hAnsi="宋体"/>
                <w:sz w:val="24"/>
              </w:rPr>
            </w:pPr>
            <w:r>
              <w:rPr>
                <w:rFonts w:ascii="宋体" w:hAnsi="宋体" w:hint="eastAsia"/>
                <w:sz w:val="24"/>
              </w:rPr>
              <w:t>1</w:t>
            </w:r>
          </w:p>
        </w:tc>
        <w:tc>
          <w:tcPr>
            <w:tcW w:w="992" w:type="dxa"/>
            <w:vAlign w:val="center"/>
          </w:tcPr>
          <w:p w14:paraId="6FD8D305" w14:textId="77777777" w:rsidR="004A118C" w:rsidRDefault="004A118C" w:rsidP="00FE0EC5">
            <w:pPr>
              <w:snapToGrid w:val="0"/>
              <w:spacing w:line="320" w:lineRule="exact"/>
              <w:jc w:val="center"/>
              <w:rPr>
                <w:rFonts w:ascii="宋体" w:hAnsi="宋体"/>
                <w:sz w:val="24"/>
              </w:rPr>
            </w:pPr>
            <w:r>
              <w:rPr>
                <w:rFonts w:ascii="宋体" w:hAnsi="宋体" w:hint="eastAsia"/>
                <w:sz w:val="24"/>
              </w:rPr>
              <w:t>2</w:t>
            </w:r>
          </w:p>
        </w:tc>
        <w:tc>
          <w:tcPr>
            <w:tcW w:w="1559" w:type="dxa"/>
            <w:vAlign w:val="center"/>
          </w:tcPr>
          <w:p w14:paraId="6C2459D4" w14:textId="77777777" w:rsidR="004A118C" w:rsidRDefault="004A118C" w:rsidP="00FE0EC5">
            <w:pPr>
              <w:spacing w:line="320" w:lineRule="exact"/>
              <w:jc w:val="center"/>
              <w:rPr>
                <w:rFonts w:ascii="宋体" w:hAnsi="宋体"/>
                <w:sz w:val="24"/>
              </w:rPr>
            </w:pPr>
            <w:r>
              <w:rPr>
                <w:rFonts w:ascii="宋体" w:hAnsi="宋体" w:hint="eastAsia"/>
                <w:sz w:val="24"/>
              </w:rPr>
              <w:t>3</w:t>
            </w:r>
          </w:p>
        </w:tc>
        <w:tc>
          <w:tcPr>
            <w:tcW w:w="1276" w:type="dxa"/>
            <w:vAlign w:val="center"/>
          </w:tcPr>
          <w:p w14:paraId="49971353" w14:textId="77777777" w:rsidR="004A118C" w:rsidRDefault="004A118C" w:rsidP="00FE0EC5">
            <w:pPr>
              <w:spacing w:line="320" w:lineRule="exact"/>
              <w:jc w:val="center"/>
              <w:rPr>
                <w:rFonts w:ascii="宋体" w:hAnsi="宋体"/>
                <w:sz w:val="24"/>
              </w:rPr>
            </w:pPr>
            <w:r>
              <w:rPr>
                <w:rFonts w:ascii="宋体" w:hAnsi="宋体" w:hint="eastAsia"/>
                <w:sz w:val="24"/>
              </w:rPr>
              <w:t>4</w:t>
            </w:r>
          </w:p>
        </w:tc>
        <w:tc>
          <w:tcPr>
            <w:tcW w:w="1418" w:type="dxa"/>
            <w:vAlign w:val="center"/>
          </w:tcPr>
          <w:p w14:paraId="43CD33FD" w14:textId="77777777" w:rsidR="004A118C" w:rsidRDefault="004A118C" w:rsidP="00FE0EC5">
            <w:pPr>
              <w:spacing w:line="320" w:lineRule="exact"/>
              <w:jc w:val="center"/>
              <w:rPr>
                <w:rFonts w:ascii="宋体" w:hAnsi="宋体"/>
                <w:sz w:val="24"/>
              </w:rPr>
            </w:pPr>
            <w:r>
              <w:rPr>
                <w:rFonts w:ascii="宋体" w:hAnsi="宋体" w:hint="eastAsia"/>
                <w:sz w:val="24"/>
              </w:rPr>
              <w:t>5</w:t>
            </w:r>
          </w:p>
        </w:tc>
        <w:tc>
          <w:tcPr>
            <w:tcW w:w="1701" w:type="dxa"/>
            <w:vAlign w:val="center"/>
          </w:tcPr>
          <w:p w14:paraId="32504CC6" w14:textId="77777777" w:rsidR="004A118C" w:rsidRDefault="004A118C" w:rsidP="00FE0EC5">
            <w:pPr>
              <w:spacing w:line="320" w:lineRule="exact"/>
              <w:jc w:val="center"/>
              <w:rPr>
                <w:rFonts w:ascii="宋体" w:hAnsi="宋体"/>
                <w:sz w:val="24"/>
              </w:rPr>
            </w:pPr>
            <w:r>
              <w:rPr>
                <w:rFonts w:ascii="宋体" w:hAnsi="宋体" w:hint="eastAsia"/>
                <w:sz w:val="24"/>
              </w:rPr>
              <w:t>6</w:t>
            </w:r>
          </w:p>
        </w:tc>
        <w:tc>
          <w:tcPr>
            <w:tcW w:w="1559" w:type="dxa"/>
            <w:vAlign w:val="center"/>
          </w:tcPr>
          <w:p w14:paraId="4D9E15EE" w14:textId="77777777" w:rsidR="004A118C" w:rsidRDefault="004A118C" w:rsidP="00FE0EC5">
            <w:pPr>
              <w:spacing w:line="320" w:lineRule="exact"/>
              <w:jc w:val="center"/>
              <w:rPr>
                <w:rFonts w:ascii="宋体" w:hAnsi="宋体"/>
                <w:sz w:val="24"/>
              </w:rPr>
            </w:pPr>
            <w:r>
              <w:rPr>
                <w:rFonts w:ascii="宋体" w:hAnsi="宋体" w:hint="eastAsia"/>
                <w:sz w:val="24"/>
              </w:rPr>
              <w:t>7</w:t>
            </w:r>
          </w:p>
        </w:tc>
      </w:tr>
      <w:tr w:rsidR="004A118C" w14:paraId="7F813C71" w14:textId="77777777" w:rsidTr="00FE0EC5">
        <w:trPr>
          <w:cantSplit/>
          <w:trHeight w:val="401"/>
        </w:trPr>
        <w:tc>
          <w:tcPr>
            <w:tcW w:w="709" w:type="dxa"/>
            <w:vMerge w:val="restart"/>
            <w:vAlign w:val="center"/>
          </w:tcPr>
          <w:p w14:paraId="017126D4" w14:textId="77777777" w:rsidR="004A118C" w:rsidRDefault="004A118C" w:rsidP="00FE0EC5">
            <w:pPr>
              <w:spacing w:line="320" w:lineRule="exact"/>
              <w:jc w:val="center"/>
              <w:rPr>
                <w:rFonts w:ascii="宋体" w:hAnsi="宋体"/>
                <w:sz w:val="24"/>
              </w:rPr>
            </w:pPr>
            <w:r>
              <w:rPr>
                <w:rFonts w:ascii="宋体" w:hAnsi="宋体" w:hint="eastAsia"/>
                <w:spacing w:val="-20"/>
                <w:sz w:val="24"/>
              </w:rPr>
              <w:t>序号</w:t>
            </w:r>
          </w:p>
        </w:tc>
        <w:tc>
          <w:tcPr>
            <w:tcW w:w="5245" w:type="dxa"/>
            <w:gridSpan w:val="3"/>
            <w:vAlign w:val="center"/>
          </w:tcPr>
          <w:p w14:paraId="6CEB4C69" w14:textId="77777777" w:rsidR="004A118C" w:rsidRDefault="004A118C" w:rsidP="00FE0EC5">
            <w:pPr>
              <w:spacing w:line="320" w:lineRule="exact"/>
              <w:jc w:val="center"/>
              <w:rPr>
                <w:rFonts w:ascii="宋体" w:hAnsi="宋体"/>
                <w:sz w:val="24"/>
              </w:rPr>
            </w:pPr>
            <w:r>
              <w:rPr>
                <w:rFonts w:ascii="宋体" w:hAnsi="宋体" w:hint="eastAsia"/>
                <w:sz w:val="24"/>
              </w:rPr>
              <w:t>化学品名称</w:t>
            </w:r>
          </w:p>
        </w:tc>
        <w:tc>
          <w:tcPr>
            <w:tcW w:w="992" w:type="dxa"/>
            <w:vMerge w:val="restart"/>
            <w:tcBorders>
              <w:right w:val="single" w:sz="4" w:space="0" w:color="auto"/>
            </w:tcBorders>
            <w:vAlign w:val="center"/>
          </w:tcPr>
          <w:p w14:paraId="19DF373B" w14:textId="77777777" w:rsidR="004A118C" w:rsidRDefault="004A118C" w:rsidP="00FE0EC5">
            <w:pPr>
              <w:snapToGrid w:val="0"/>
              <w:spacing w:line="320" w:lineRule="exact"/>
              <w:jc w:val="center"/>
              <w:rPr>
                <w:rFonts w:ascii="宋体" w:hAnsi="宋体"/>
                <w:sz w:val="24"/>
              </w:rPr>
            </w:pPr>
            <w:r>
              <w:rPr>
                <w:rFonts w:ascii="宋体" w:hAnsi="宋体" w:hint="eastAsia"/>
                <w:sz w:val="24"/>
              </w:rPr>
              <w:t>是否</w:t>
            </w:r>
          </w:p>
          <w:p w14:paraId="2356A4C8" w14:textId="77777777" w:rsidR="004A118C" w:rsidRDefault="004A118C" w:rsidP="00FE0EC5">
            <w:pPr>
              <w:snapToGrid w:val="0"/>
              <w:spacing w:line="320" w:lineRule="exact"/>
              <w:jc w:val="center"/>
              <w:rPr>
                <w:rFonts w:ascii="宋体" w:hAnsi="宋体"/>
                <w:sz w:val="24"/>
              </w:rPr>
            </w:pPr>
            <w:r>
              <w:rPr>
                <w:rFonts w:ascii="宋体" w:hAnsi="宋体" w:hint="eastAsia"/>
                <w:sz w:val="24"/>
              </w:rPr>
              <w:t>剧毒</w:t>
            </w:r>
          </w:p>
        </w:tc>
        <w:tc>
          <w:tcPr>
            <w:tcW w:w="1559" w:type="dxa"/>
            <w:vMerge w:val="restart"/>
            <w:tcBorders>
              <w:left w:val="single" w:sz="4" w:space="0" w:color="auto"/>
            </w:tcBorders>
            <w:vAlign w:val="center"/>
          </w:tcPr>
          <w:p w14:paraId="4DFC5809" w14:textId="77777777" w:rsidR="004A118C" w:rsidRDefault="004A118C" w:rsidP="00FE0EC5">
            <w:pPr>
              <w:spacing w:line="320" w:lineRule="exact"/>
              <w:jc w:val="center"/>
              <w:rPr>
                <w:rFonts w:ascii="宋体" w:hAnsi="宋体"/>
                <w:sz w:val="24"/>
              </w:rPr>
            </w:pPr>
            <w:r>
              <w:rPr>
                <w:rFonts w:ascii="宋体" w:hAnsi="宋体" w:hint="eastAsia"/>
                <w:sz w:val="24"/>
              </w:rPr>
              <w:t>危险性</w:t>
            </w:r>
          </w:p>
          <w:p w14:paraId="64CA20C4" w14:textId="77777777" w:rsidR="004A118C" w:rsidRDefault="004A118C" w:rsidP="00FE0EC5">
            <w:pPr>
              <w:spacing w:line="320" w:lineRule="exact"/>
              <w:jc w:val="center"/>
              <w:rPr>
                <w:rFonts w:ascii="宋体" w:hAnsi="宋体"/>
                <w:sz w:val="24"/>
              </w:rPr>
            </w:pPr>
            <w:r>
              <w:rPr>
                <w:rFonts w:ascii="宋体" w:hAnsi="宋体" w:hint="eastAsia"/>
                <w:sz w:val="24"/>
              </w:rPr>
              <w:t>类别</w:t>
            </w:r>
          </w:p>
        </w:tc>
        <w:tc>
          <w:tcPr>
            <w:tcW w:w="1276" w:type="dxa"/>
            <w:vMerge w:val="restart"/>
            <w:vAlign w:val="center"/>
          </w:tcPr>
          <w:p w14:paraId="3957F4B1" w14:textId="77777777" w:rsidR="004A118C" w:rsidRDefault="004A118C" w:rsidP="00FE0EC5">
            <w:pPr>
              <w:spacing w:line="320" w:lineRule="exact"/>
              <w:jc w:val="center"/>
              <w:rPr>
                <w:rFonts w:ascii="宋体" w:hAnsi="宋体"/>
                <w:sz w:val="24"/>
              </w:rPr>
            </w:pPr>
            <w:r>
              <w:rPr>
                <w:rFonts w:ascii="宋体" w:hAnsi="宋体" w:hint="eastAsia"/>
                <w:sz w:val="24"/>
              </w:rPr>
              <w:t>最大储量（吨）</w:t>
            </w:r>
          </w:p>
        </w:tc>
        <w:tc>
          <w:tcPr>
            <w:tcW w:w="1418" w:type="dxa"/>
            <w:vMerge w:val="restart"/>
            <w:vAlign w:val="center"/>
          </w:tcPr>
          <w:p w14:paraId="7E52FCF1" w14:textId="77777777" w:rsidR="004A118C" w:rsidRDefault="004A118C" w:rsidP="00FE0EC5">
            <w:pPr>
              <w:spacing w:line="320" w:lineRule="exact"/>
              <w:jc w:val="center"/>
              <w:rPr>
                <w:rFonts w:ascii="宋体" w:hAnsi="宋体"/>
                <w:sz w:val="24"/>
              </w:rPr>
            </w:pPr>
            <w:r>
              <w:rPr>
                <w:rFonts w:ascii="宋体" w:hAnsi="宋体" w:hint="eastAsia"/>
                <w:sz w:val="24"/>
              </w:rPr>
              <w:t>储存、包</w:t>
            </w:r>
          </w:p>
          <w:p w14:paraId="50BEB72A" w14:textId="77777777" w:rsidR="004A118C" w:rsidRDefault="004A118C" w:rsidP="00FE0EC5">
            <w:pPr>
              <w:spacing w:line="320" w:lineRule="exact"/>
              <w:jc w:val="center"/>
              <w:rPr>
                <w:rFonts w:ascii="宋体" w:hAnsi="宋体"/>
                <w:sz w:val="24"/>
              </w:rPr>
            </w:pPr>
            <w:r>
              <w:rPr>
                <w:rFonts w:ascii="宋体" w:hAnsi="宋体" w:hint="eastAsia"/>
                <w:sz w:val="24"/>
              </w:rPr>
              <w:t>装方式</w:t>
            </w:r>
          </w:p>
        </w:tc>
        <w:tc>
          <w:tcPr>
            <w:tcW w:w="1701" w:type="dxa"/>
            <w:vMerge w:val="restart"/>
            <w:vAlign w:val="center"/>
          </w:tcPr>
          <w:p w14:paraId="3F85ABC9" w14:textId="77777777" w:rsidR="004A118C" w:rsidRDefault="004A118C" w:rsidP="00FE0EC5">
            <w:pPr>
              <w:spacing w:line="320" w:lineRule="exact"/>
              <w:jc w:val="center"/>
              <w:rPr>
                <w:rFonts w:ascii="宋体" w:hAnsi="宋体"/>
                <w:sz w:val="24"/>
              </w:rPr>
            </w:pPr>
            <w:r>
              <w:rPr>
                <w:rFonts w:ascii="宋体" w:hAnsi="宋体" w:hint="eastAsia"/>
                <w:sz w:val="24"/>
              </w:rPr>
              <w:t>储存地点</w:t>
            </w:r>
          </w:p>
        </w:tc>
        <w:tc>
          <w:tcPr>
            <w:tcW w:w="1559" w:type="dxa"/>
            <w:vMerge w:val="restart"/>
            <w:vAlign w:val="center"/>
          </w:tcPr>
          <w:p w14:paraId="061C1C95" w14:textId="77777777" w:rsidR="004A118C" w:rsidRDefault="004A118C" w:rsidP="00FE0EC5">
            <w:pPr>
              <w:spacing w:line="320" w:lineRule="exact"/>
              <w:jc w:val="center"/>
              <w:rPr>
                <w:rFonts w:ascii="宋体" w:hAnsi="宋体"/>
                <w:sz w:val="24"/>
              </w:rPr>
            </w:pPr>
            <w:r>
              <w:rPr>
                <w:rFonts w:ascii="宋体" w:hAnsi="宋体" w:hint="eastAsia"/>
                <w:sz w:val="24"/>
              </w:rPr>
              <w:t>登记号</w:t>
            </w:r>
          </w:p>
        </w:tc>
      </w:tr>
      <w:tr w:rsidR="004A118C" w14:paraId="62A91530" w14:textId="77777777" w:rsidTr="00FE0EC5">
        <w:trPr>
          <w:cantSplit/>
          <w:trHeight w:val="503"/>
        </w:trPr>
        <w:tc>
          <w:tcPr>
            <w:tcW w:w="709" w:type="dxa"/>
            <w:vMerge/>
            <w:vAlign w:val="center"/>
          </w:tcPr>
          <w:p w14:paraId="1BF8C3B9" w14:textId="77777777" w:rsidR="004A118C" w:rsidRDefault="004A118C" w:rsidP="00FE0EC5">
            <w:pPr>
              <w:spacing w:line="320" w:lineRule="exact"/>
              <w:jc w:val="center"/>
              <w:rPr>
                <w:rFonts w:ascii="宋体" w:hAnsi="宋体"/>
                <w:sz w:val="24"/>
              </w:rPr>
            </w:pPr>
          </w:p>
        </w:tc>
        <w:tc>
          <w:tcPr>
            <w:tcW w:w="1559" w:type="dxa"/>
            <w:vAlign w:val="center"/>
          </w:tcPr>
          <w:p w14:paraId="31794FAC" w14:textId="77777777" w:rsidR="004A118C" w:rsidRDefault="004A118C" w:rsidP="00FE0EC5">
            <w:pPr>
              <w:spacing w:line="320" w:lineRule="exact"/>
              <w:jc w:val="center"/>
              <w:rPr>
                <w:rFonts w:ascii="宋体" w:hAnsi="宋体"/>
                <w:sz w:val="24"/>
              </w:rPr>
            </w:pPr>
            <w:r>
              <w:rPr>
                <w:rFonts w:ascii="宋体" w:hAnsi="宋体" w:hint="eastAsia"/>
                <w:sz w:val="24"/>
              </w:rPr>
              <w:t>商品名</w:t>
            </w:r>
          </w:p>
        </w:tc>
        <w:tc>
          <w:tcPr>
            <w:tcW w:w="1701" w:type="dxa"/>
            <w:vAlign w:val="center"/>
          </w:tcPr>
          <w:p w14:paraId="15F24D8F" w14:textId="77777777" w:rsidR="004A118C" w:rsidRDefault="004A118C" w:rsidP="00FE0EC5">
            <w:pPr>
              <w:spacing w:line="320" w:lineRule="exact"/>
              <w:jc w:val="center"/>
              <w:rPr>
                <w:rFonts w:ascii="宋体" w:hAnsi="宋体"/>
                <w:sz w:val="24"/>
              </w:rPr>
            </w:pPr>
            <w:r>
              <w:rPr>
                <w:rFonts w:ascii="宋体" w:hAnsi="宋体" w:hint="eastAsia"/>
                <w:sz w:val="24"/>
              </w:rPr>
              <w:t>化学名</w:t>
            </w:r>
          </w:p>
        </w:tc>
        <w:tc>
          <w:tcPr>
            <w:tcW w:w="1985" w:type="dxa"/>
            <w:vAlign w:val="center"/>
          </w:tcPr>
          <w:p w14:paraId="0B9612C9" w14:textId="77777777" w:rsidR="004A118C" w:rsidRDefault="004A118C" w:rsidP="00FE0EC5">
            <w:pPr>
              <w:spacing w:line="320" w:lineRule="exact"/>
              <w:jc w:val="center"/>
              <w:rPr>
                <w:rFonts w:ascii="宋体" w:hAnsi="宋体"/>
                <w:sz w:val="24"/>
              </w:rPr>
            </w:pPr>
            <w:r>
              <w:rPr>
                <w:rFonts w:ascii="宋体" w:hAnsi="宋体" w:hint="eastAsia"/>
                <w:sz w:val="24"/>
              </w:rPr>
              <w:t>俗  名</w:t>
            </w:r>
          </w:p>
        </w:tc>
        <w:tc>
          <w:tcPr>
            <w:tcW w:w="992" w:type="dxa"/>
            <w:vMerge/>
            <w:tcBorders>
              <w:right w:val="single" w:sz="4" w:space="0" w:color="auto"/>
            </w:tcBorders>
            <w:vAlign w:val="center"/>
          </w:tcPr>
          <w:p w14:paraId="175B6677" w14:textId="77777777" w:rsidR="004A118C" w:rsidRDefault="004A118C" w:rsidP="00FE0EC5">
            <w:pPr>
              <w:snapToGrid w:val="0"/>
              <w:spacing w:line="320" w:lineRule="exact"/>
              <w:jc w:val="center"/>
              <w:rPr>
                <w:rFonts w:ascii="宋体" w:hAnsi="宋体"/>
                <w:sz w:val="24"/>
              </w:rPr>
            </w:pPr>
          </w:p>
        </w:tc>
        <w:tc>
          <w:tcPr>
            <w:tcW w:w="1559" w:type="dxa"/>
            <w:vMerge/>
            <w:tcBorders>
              <w:left w:val="single" w:sz="4" w:space="0" w:color="auto"/>
              <w:bottom w:val="single" w:sz="4" w:space="0" w:color="auto"/>
            </w:tcBorders>
            <w:vAlign w:val="center"/>
          </w:tcPr>
          <w:p w14:paraId="2876949C" w14:textId="77777777" w:rsidR="004A118C" w:rsidRDefault="004A118C" w:rsidP="00FE0EC5">
            <w:pPr>
              <w:spacing w:line="320" w:lineRule="exact"/>
              <w:jc w:val="center"/>
              <w:rPr>
                <w:rFonts w:ascii="宋体" w:hAnsi="宋体"/>
                <w:sz w:val="24"/>
              </w:rPr>
            </w:pPr>
          </w:p>
        </w:tc>
        <w:tc>
          <w:tcPr>
            <w:tcW w:w="1276" w:type="dxa"/>
            <w:vMerge/>
            <w:vAlign w:val="center"/>
          </w:tcPr>
          <w:p w14:paraId="682FF30B" w14:textId="77777777" w:rsidR="004A118C" w:rsidRDefault="004A118C" w:rsidP="00FE0EC5">
            <w:pPr>
              <w:spacing w:line="320" w:lineRule="exact"/>
              <w:jc w:val="center"/>
              <w:rPr>
                <w:rFonts w:ascii="宋体" w:hAnsi="宋体"/>
                <w:sz w:val="24"/>
              </w:rPr>
            </w:pPr>
          </w:p>
        </w:tc>
        <w:tc>
          <w:tcPr>
            <w:tcW w:w="1418" w:type="dxa"/>
            <w:vMerge/>
            <w:vAlign w:val="center"/>
          </w:tcPr>
          <w:p w14:paraId="128BED0D" w14:textId="77777777" w:rsidR="004A118C" w:rsidRDefault="004A118C" w:rsidP="00FE0EC5">
            <w:pPr>
              <w:spacing w:line="320" w:lineRule="exact"/>
              <w:jc w:val="center"/>
              <w:rPr>
                <w:rFonts w:ascii="宋体" w:hAnsi="宋体"/>
                <w:sz w:val="24"/>
              </w:rPr>
            </w:pPr>
          </w:p>
        </w:tc>
        <w:tc>
          <w:tcPr>
            <w:tcW w:w="1701" w:type="dxa"/>
            <w:vMerge/>
            <w:vAlign w:val="center"/>
          </w:tcPr>
          <w:p w14:paraId="1D11CF76" w14:textId="77777777" w:rsidR="004A118C" w:rsidRDefault="004A118C" w:rsidP="00FE0EC5">
            <w:pPr>
              <w:spacing w:line="320" w:lineRule="exact"/>
              <w:jc w:val="center"/>
              <w:rPr>
                <w:rFonts w:ascii="宋体" w:hAnsi="宋体"/>
                <w:sz w:val="24"/>
              </w:rPr>
            </w:pPr>
          </w:p>
        </w:tc>
        <w:tc>
          <w:tcPr>
            <w:tcW w:w="1559" w:type="dxa"/>
            <w:vMerge/>
            <w:vAlign w:val="center"/>
          </w:tcPr>
          <w:p w14:paraId="4F509D23" w14:textId="77777777" w:rsidR="004A118C" w:rsidRDefault="004A118C" w:rsidP="00FE0EC5">
            <w:pPr>
              <w:spacing w:line="320" w:lineRule="exact"/>
              <w:jc w:val="center"/>
              <w:rPr>
                <w:rFonts w:ascii="宋体" w:hAnsi="宋体"/>
                <w:sz w:val="24"/>
              </w:rPr>
            </w:pPr>
          </w:p>
        </w:tc>
      </w:tr>
      <w:tr w:rsidR="004A118C" w14:paraId="4E8AFDBA" w14:textId="77777777" w:rsidTr="00FE0EC5">
        <w:trPr>
          <w:cantSplit/>
          <w:trHeight w:hRule="exact" w:val="600"/>
        </w:trPr>
        <w:tc>
          <w:tcPr>
            <w:tcW w:w="709" w:type="dxa"/>
            <w:vAlign w:val="center"/>
          </w:tcPr>
          <w:p w14:paraId="0B9ECB9A" w14:textId="77777777" w:rsidR="004A118C" w:rsidRDefault="004A118C" w:rsidP="00FE0EC5">
            <w:pPr>
              <w:spacing w:line="320" w:lineRule="exact"/>
              <w:jc w:val="center"/>
              <w:rPr>
                <w:rFonts w:ascii="宋体" w:hAnsi="宋体"/>
                <w:sz w:val="24"/>
              </w:rPr>
            </w:pPr>
          </w:p>
        </w:tc>
        <w:tc>
          <w:tcPr>
            <w:tcW w:w="1559" w:type="dxa"/>
          </w:tcPr>
          <w:p w14:paraId="65F57B68" w14:textId="77777777" w:rsidR="004A118C" w:rsidRDefault="004A118C" w:rsidP="00FE0EC5">
            <w:pPr>
              <w:spacing w:line="320" w:lineRule="exact"/>
              <w:rPr>
                <w:rFonts w:ascii="宋体" w:hAnsi="宋体"/>
                <w:sz w:val="24"/>
              </w:rPr>
            </w:pPr>
          </w:p>
        </w:tc>
        <w:tc>
          <w:tcPr>
            <w:tcW w:w="1701" w:type="dxa"/>
          </w:tcPr>
          <w:p w14:paraId="158C21EC" w14:textId="77777777" w:rsidR="004A118C" w:rsidRDefault="004A118C" w:rsidP="00FE0EC5">
            <w:pPr>
              <w:spacing w:line="320" w:lineRule="exact"/>
              <w:rPr>
                <w:rFonts w:ascii="宋体" w:hAnsi="宋体"/>
                <w:sz w:val="24"/>
              </w:rPr>
            </w:pPr>
          </w:p>
        </w:tc>
        <w:tc>
          <w:tcPr>
            <w:tcW w:w="1985" w:type="dxa"/>
          </w:tcPr>
          <w:p w14:paraId="3BFE05BE" w14:textId="77777777" w:rsidR="004A118C" w:rsidRDefault="004A118C" w:rsidP="00FE0EC5">
            <w:pPr>
              <w:spacing w:line="320" w:lineRule="exact"/>
              <w:rPr>
                <w:rFonts w:ascii="宋体" w:hAnsi="宋体"/>
                <w:sz w:val="24"/>
              </w:rPr>
            </w:pPr>
          </w:p>
        </w:tc>
        <w:tc>
          <w:tcPr>
            <w:tcW w:w="992" w:type="dxa"/>
          </w:tcPr>
          <w:p w14:paraId="1B2F2DE8" w14:textId="77777777" w:rsidR="004A118C" w:rsidRDefault="004A118C" w:rsidP="00FE0EC5">
            <w:pPr>
              <w:spacing w:line="320" w:lineRule="exact"/>
              <w:rPr>
                <w:rFonts w:ascii="宋体" w:hAnsi="宋体"/>
                <w:sz w:val="24"/>
              </w:rPr>
            </w:pPr>
          </w:p>
        </w:tc>
        <w:tc>
          <w:tcPr>
            <w:tcW w:w="1559" w:type="dxa"/>
          </w:tcPr>
          <w:p w14:paraId="7C00D5A0" w14:textId="77777777" w:rsidR="004A118C" w:rsidRDefault="004A118C" w:rsidP="00FE0EC5">
            <w:pPr>
              <w:spacing w:line="320" w:lineRule="exact"/>
              <w:rPr>
                <w:rFonts w:ascii="宋体" w:hAnsi="宋体"/>
                <w:sz w:val="24"/>
              </w:rPr>
            </w:pPr>
          </w:p>
        </w:tc>
        <w:tc>
          <w:tcPr>
            <w:tcW w:w="1276" w:type="dxa"/>
          </w:tcPr>
          <w:p w14:paraId="47104BBE" w14:textId="77777777" w:rsidR="004A118C" w:rsidRDefault="004A118C" w:rsidP="00FE0EC5">
            <w:pPr>
              <w:spacing w:line="320" w:lineRule="exact"/>
              <w:jc w:val="center"/>
              <w:rPr>
                <w:rFonts w:ascii="宋体" w:hAnsi="宋体"/>
                <w:sz w:val="24"/>
              </w:rPr>
            </w:pPr>
          </w:p>
        </w:tc>
        <w:tc>
          <w:tcPr>
            <w:tcW w:w="1418" w:type="dxa"/>
          </w:tcPr>
          <w:p w14:paraId="57369229" w14:textId="77777777" w:rsidR="004A118C" w:rsidRDefault="004A118C" w:rsidP="00FE0EC5">
            <w:pPr>
              <w:spacing w:line="320" w:lineRule="exact"/>
              <w:jc w:val="center"/>
              <w:rPr>
                <w:rFonts w:ascii="宋体" w:hAnsi="宋体"/>
                <w:sz w:val="24"/>
              </w:rPr>
            </w:pPr>
          </w:p>
        </w:tc>
        <w:tc>
          <w:tcPr>
            <w:tcW w:w="1701" w:type="dxa"/>
          </w:tcPr>
          <w:p w14:paraId="63921C70" w14:textId="77777777" w:rsidR="004A118C" w:rsidRDefault="004A118C" w:rsidP="00FE0EC5">
            <w:pPr>
              <w:spacing w:line="320" w:lineRule="exact"/>
              <w:jc w:val="center"/>
              <w:rPr>
                <w:rFonts w:ascii="宋体" w:hAnsi="宋体"/>
                <w:sz w:val="24"/>
              </w:rPr>
            </w:pPr>
          </w:p>
        </w:tc>
        <w:tc>
          <w:tcPr>
            <w:tcW w:w="1559" w:type="dxa"/>
          </w:tcPr>
          <w:p w14:paraId="7759E3F4" w14:textId="77777777" w:rsidR="004A118C" w:rsidRDefault="004A118C" w:rsidP="00FE0EC5">
            <w:pPr>
              <w:spacing w:line="320" w:lineRule="exact"/>
              <w:jc w:val="center"/>
              <w:rPr>
                <w:rFonts w:ascii="宋体" w:hAnsi="宋体"/>
                <w:sz w:val="24"/>
              </w:rPr>
            </w:pPr>
          </w:p>
        </w:tc>
      </w:tr>
      <w:tr w:rsidR="004A118C" w14:paraId="0602DBE4" w14:textId="77777777" w:rsidTr="00FE0EC5">
        <w:trPr>
          <w:cantSplit/>
          <w:trHeight w:hRule="exact" w:val="600"/>
        </w:trPr>
        <w:tc>
          <w:tcPr>
            <w:tcW w:w="709" w:type="dxa"/>
            <w:vAlign w:val="center"/>
          </w:tcPr>
          <w:p w14:paraId="4534AC99" w14:textId="77777777" w:rsidR="004A118C" w:rsidRDefault="004A118C" w:rsidP="00FE0EC5">
            <w:pPr>
              <w:spacing w:line="320" w:lineRule="exact"/>
              <w:jc w:val="center"/>
              <w:rPr>
                <w:rFonts w:ascii="宋体" w:hAnsi="宋体"/>
                <w:sz w:val="24"/>
              </w:rPr>
            </w:pPr>
          </w:p>
        </w:tc>
        <w:tc>
          <w:tcPr>
            <w:tcW w:w="1559" w:type="dxa"/>
          </w:tcPr>
          <w:p w14:paraId="10CE563B" w14:textId="77777777" w:rsidR="004A118C" w:rsidRDefault="004A118C" w:rsidP="00FE0EC5">
            <w:pPr>
              <w:spacing w:line="320" w:lineRule="exact"/>
              <w:rPr>
                <w:rFonts w:ascii="宋体" w:hAnsi="宋体"/>
                <w:sz w:val="24"/>
              </w:rPr>
            </w:pPr>
          </w:p>
        </w:tc>
        <w:tc>
          <w:tcPr>
            <w:tcW w:w="1701" w:type="dxa"/>
          </w:tcPr>
          <w:p w14:paraId="56CED772" w14:textId="77777777" w:rsidR="004A118C" w:rsidRDefault="004A118C" w:rsidP="00FE0EC5">
            <w:pPr>
              <w:spacing w:line="320" w:lineRule="exact"/>
              <w:rPr>
                <w:rFonts w:ascii="宋体" w:hAnsi="宋体"/>
                <w:sz w:val="24"/>
              </w:rPr>
            </w:pPr>
          </w:p>
        </w:tc>
        <w:tc>
          <w:tcPr>
            <w:tcW w:w="1985" w:type="dxa"/>
          </w:tcPr>
          <w:p w14:paraId="582C0B3A" w14:textId="77777777" w:rsidR="004A118C" w:rsidRDefault="004A118C" w:rsidP="00FE0EC5">
            <w:pPr>
              <w:spacing w:line="320" w:lineRule="exact"/>
              <w:rPr>
                <w:rFonts w:ascii="宋体" w:hAnsi="宋体"/>
                <w:sz w:val="24"/>
              </w:rPr>
            </w:pPr>
          </w:p>
        </w:tc>
        <w:tc>
          <w:tcPr>
            <w:tcW w:w="992" w:type="dxa"/>
          </w:tcPr>
          <w:p w14:paraId="2CB78F9B" w14:textId="77777777" w:rsidR="004A118C" w:rsidRDefault="004A118C" w:rsidP="00FE0EC5">
            <w:pPr>
              <w:spacing w:line="320" w:lineRule="exact"/>
              <w:rPr>
                <w:rFonts w:ascii="宋体" w:hAnsi="宋体"/>
                <w:sz w:val="24"/>
              </w:rPr>
            </w:pPr>
          </w:p>
        </w:tc>
        <w:tc>
          <w:tcPr>
            <w:tcW w:w="1559" w:type="dxa"/>
          </w:tcPr>
          <w:p w14:paraId="190CF77E" w14:textId="77777777" w:rsidR="004A118C" w:rsidRDefault="004A118C" w:rsidP="00FE0EC5">
            <w:pPr>
              <w:spacing w:line="320" w:lineRule="exact"/>
              <w:rPr>
                <w:rFonts w:ascii="宋体" w:hAnsi="宋体"/>
                <w:sz w:val="24"/>
              </w:rPr>
            </w:pPr>
          </w:p>
        </w:tc>
        <w:tc>
          <w:tcPr>
            <w:tcW w:w="1276" w:type="dxa"/>
          </w:tcPr>
          <w:p w14:paraId="217F4982" w14:textId="77777777" w:rsidR="004A118C" w:rsidRDefault="004A118C" w:rsidP="00FE0EC5">
            <w:pPr>
              <w:spacing w:line="320" w:lineRule="exact"/>
              <w:jc w:val="center"/>
              <w:rPr>
                <w:rFonts w:ascii="宋体" w:hAnsi="宋体"/>
                <w:sz w:val="24"/>
              </w:rPr>
            </w:pPr>
          </w:p>
        </w:tc>
        <w:tc>
          <w:tcPr>
            <w:tcW w:w="1418" w:type="dxa"/>
          </w:tcPr>
          <w:p w14:paraId="2B33C490" w14:textId="77777777" w:rsidR="004A118C" w:rsidRDefault="004A118C" w:rsidP="00FE0EC5">
            <w:pPr>
              <w:spacing w:line="320" w:lineRule="exact"/>
              <w:jc w:val="center"/>
              <w:rPr>
                <w:rFonts w:ascii="宋体" w:hAnsi="宋体"/>
                <w:sz w:val="24"/>
              </w:rPr>
            </w:pPr>
          </w:p>
        </w:tc>
        <w:tc>
          <w:tcPr>
            <w:tcW w:w="1701" w:type="dxa"/>
          </w:tcPr>
          <w:p w14:paraId="7C0894F6" w14:textId="77777777" w:rsidR="004A118C" w:rsidRDefault="004A118C" w:rsidP="00FE0EC5">
            <w:pPr>
              <w:spacing w:line="320" w:lineRule="exact"/>
              <w:jc w:val="center"/>
              <w:rPr>
                <w:rFonts w:ascii="宋体" w:hAnsi="宋体"/>
                <w:sz w:val="24"/>
              </w:rPr>
            </w:pPr>
          </w:p>
        </w:tc>
        <w:tc>
          <w:tcPr>
            <w:tcW w:w="1559" w:type="dxa"/>
          </w:tcPr>
          <w:p w14:paraId="70479A99" w14:textId="77777777" w:rsidR="004A118C" w:rsidRDefault="004A118C" w:rsidP="00FE0EC5">
            <w:pPr>
              <w:spacing w:line="320" w:lineRule="exact"/>
              <w:jc w:val="center"/>
              <w:rPr>
                <w:rFonts w:ascii="宋体" w:hAnsi="宋体"/>
                <w:sz w:val="24"/>
              </w:rPr>
            </w:pPr>
          </w:p>
        </w:tc>
      </w:tr>
      <w:tr w:rsidR="004A118C" w14:paraId="6DBA09A5" w14:textId="77777777" w:rsidTr="00FE0EC5">
        <w:trPr>
          <w:cantSplit/>
          <w:trHeight w:hRule="exact" w:val="600"/>
        </w:trPr>
        <w:tc>
          <w:tcPr>
            <w:tcW w:w="709" w:type="dxa"/>
            <w:vAlign w:val="center"/>
          </w:tcPr>
          <w:p w14:paraId="36BA7A7E" w14:textId="77777777" w:rsidR="004A118C" w:rsidRDefault="004A118C" w:rsidP="00FE0EC5">
            <w:pPr>
              <w:spacing w:line="320" w:lineRule="exact"/>
              <w:jc w:val="center"/>
              <w:rPr>
                <w:rFonts w:ascii="宋体" w:hAnsi="宋体"/>
                <w:sz w:val="24"/>
              </w:rPr>
            </w:pPr>
          </w:p>
        </w:tc>
        <w:tc>
          <w:tcPr>
            <w:tcW w:w="1559" w:type="dxa"/>
          </w:tcPr>
          <w:p w14:paraId="2AFA043F" w14:textId="77777777" w:rsidR="004A118C" w:rsidRDefault="004A118C" w:rsidP="00FE0EC5">
            <w:pPr>
              <w:spacing w:line="320" w:lineRule="exact"/>
              <w:rPr>
                <w:rFonts w:ascii="宋体" w:hAnsi="宋体"/>
                <w:sz w:val="24"/>
              </w:rPr>
            </w:pPr>
          </w:p>
        </w:tc>
        <w:tc>
          <w:tcPr>
            <w:tcW w:w="1701" w:type="dxa"/>
          </w:tcPr>
          <w:p w14:paraId="5481C1DF" w14:textId="77777777" w:rsidR="004A118C" w:rsidRDefault="004A118C" w:rsidP="00FE0EC5">
            <w:pPr>
              <w:spacing w:line="320" w:lineRule="exact"/>
              <w:rPr>
                <w:rFonts w:ascii="宋体" w:hAnsi="宋体"/>
                <w:sz w:val="24"/>
              </w:rPr>
            </w:pPr>
          </w:p>
        </w:tc>
        <w:tc>
          <w:tcPr>
            <w:tcW w:w="1985" w:type="dxa"/>
          </w:tcPr>
          <w:p w14:paraId="10F771D0" w14:textId="77777777" w:rsidR="004A118C" w:rsidRDefault="004A118C" w:rsidP="00FE0EC5">
            <w:pPr>
              <w:spacing w:line="320" w:lineRule="exact"/>
              <w:rPr>
                <w:rFonts w:ascii="宋体" w:hAnsi="宋体"/>
                <w:sz w:val="24"/>
              </w:rPr>
            </w:pPr>
          </w:p>
        </w:tc>
        <w:tc>
          <w:tcPr>
            <w:tcW w:w="992" w:type="dxa"/>
          </w:tcPr>
          <w:p w14:paraId="7FD5FE51" w14:textId="77777777" w:rsidR="004A118C" w:rsidRDefault="004A118C" w:rsidP="00FE0EC5">
            <w:pPr>
              <w:spacing w:line="320" w:lineRule="exact"/>
              <w:rPr>
                <w:rFonts w:ascii="宋体" w:hAnsi="宋体"/>
                <w:sz w:val="24"/>
              </w:rPr>
            </w:pPr>
          </w:p>
        </w:tc>
        <w:tc>
          <w:tcPr>
            <w:tcW w:w="1559" w:type="dxa"/>
          </w:tcPr>
          <w:p w14:paraId="4F8A6DC0" w14:textId="77777777" w:rsidR="004A118C" w:rsidRDefault="004A118C" w:rsidP="00FE0EC5">
            <w:pPr>
              <w:spacing w:line="320" w:lineRule="exact"/>
              <w:rPr>
                <w:rFonts w:ascii="宋体" w:hAnsi="宋体"/>
                <w:sz w:val="24"/>
              </w:rPr>
            </w:pPr>
          </w:p>
        </w:tc>
        <w:tc>
          <w:tcPr>
            <w:tcW w:w="1276" w:type="dxa"/>
          </w:tcPr>
          <w:p w14:paraId="0CA13033" w14:textId="77777777" w:rsidR="004A118C" w:rsidRDefault="004A118C" w:rsidP="00FE0EC5">
            <w:pPr>
              <w:spacing w:line="320" w:lineRule="exact"/>
              <w:jc w:val="center"/>
              <w:rPr>
                <w:rFonts w:ascii="宋体" w:hAnsi="宋体"/>
                <w:sz w:val="24"/>
              </w:rPr>
            </w:pPr>
          </w:p>
        </w:tc>
        <w:tc>
          <w:tcPr>
            <w:tcW w:w="1418" w:type="dxa"/>
          </w:tcPr>
          <w:p w14:paraId="1EC2D904" w14:textId="77777777" w:rsidR="004A118C" w:rsidRDefault="004A118C" w:rsidP="00FE0EC5">
            <w:pPr>
              <w:spacing w:line="320" w:lineRule="exact"/>
              <w:jc w:val="center"/>
              <w:rPr>
                <w:rFonts w:ascii="宋体" w:hAnsi="宋体"/>
                <w:sz w:val="24"/>
              </w:rPr>
            </w:pPr>
          </w:p>
        </w:tc>
        <w:tc>
          <w:tcPr>
            <w:tcW w:w="1701" w:type="dxa"/>
          </w:tcPr>
          <w:p w14:paraId="340C22AE" w14:textId="77777777" w:rsidR="004A118C" w:rsidRDefault="004A118C" w:rsidP="00FE0EC5">
            <w:pPr>
              <w:spacing w:line="320" w:lineRule="exact"/>
              <w:jc w:val="center"/>
              <w:rPr>
                <w:rFonts w:ascii="宋体" w:hAnsi="宋体"/>
                <w:sz w:val="24"/>
              </w:rPr>
            </w:pPr>
          </w:p>
        </w:tc>
        <w:tc>
          <w:tcPr>
            <w:tcW w:w="1559" w:type="dxa"/>
          </w:tcPr>
          <w:p w14:paraId="509B37D7" w14:textId="77777777" w:rsidR="004A118C" w:rsidRDefault="004A118C" w:rsidP="00FE0EC5">
            <w:pPr>
              <w:spacing w:line="320" w:lineRule="exact"/>
              <w:jc w:val="center"/>
              <w:rPr>
                <w:rFonts w:ascii="宋体" w:hAnsi="宋体"/>
                <w:sz w:val="24"/>
              </w:rPr>
            </w:pPr>
          </w:p>
        </w:tc>
      </w:tr>
      <w:tr w:rsidR="004A118C" w14:paraId="476C2751" w14:textId="77777777" w:rsidTr="00FE0EC5">
        <w:trPr>
          <w:cantSplit/>
          <w:trHeight w:hRule="exact" w:val="600"/>
        </w:trPr>
        <w:tc>
          <w:tcPr>
            <w:tcW w:w="709" w:type="dxa"/>
            <w:vAlign w:val="center"/>
          </w:tcPr>
          <w:p w14:paraId="1510F747" w14:textId="77777777" w:rsidR="004A118C" w:rsidRDefault="004A118C" w:rsidP="00FE0EC5">
            <w:pPr>
              <w:spacing w:line="320" w:lineRule="exact"/>
              <w:jc w:val="center"/>
              <w:rPr>
                <w:rFonts w:ascii="宋体" w:hAnsi="宋体"/>
                <w:sz w:val="24"/>
              </w:rPr>
            </w:pPr>
          </w:p>
        </w:tc>
        <w:tc>
          <w:tcPr>
            <w:tcW w:w="1559" w:type="dxa"/>
          </w:tcPr>
          <w:p w14:paraId="46EB2DD8" w14:textId="77777777" w:rsidR="004A118C" w:rsidRDefault="004A118C" w:rsidP="00FE0EC5">
            <w:pPr>
              <w:spacing w:line="320" w:lineRule="exact"/>
              <w:rPr>
                <w:rFonts w:ascii="宋体" w:hAnsi="宋体"/>
                <w:sz w:val="24"/>
              </w:rPr>
            </w:pPr>
          </w:p>
        </w:tc>
        <w:tc>
          <w:tcPr>
            <w:tcW w:w="1701" w:type="dxa"/>
          </w:tcPr>
          <w:p w14:paraId="474A8325" w14:textId="77777777" w:rsidR="004A118C" w:rsidRDefault="004A118C" w:rsidP="00FE0EC5">
            <w:pPr>
              <w:spacing w:line="320" w:lineRule="exact"/>
              <w:rPr>
                <w:rFonts w:ascii="宋体" w:hAnsi="宋体"/>
                <w:sz w:val="24"/>
              </w:rPr>
            </w:pPr>
          </w:p>
        </w:tc>
        <w:tc>
          <w:tcPr>
            <w:tcW w:w="1985" w:type="dxa"/>
          </w:tcPr>
          <w:p w14:paraId="10960DD1" w14:textId="77777777" w:rsidR="004A118C" w:rsidRDefault="004A118C" w:rsidP="00FE0EC5">
            <w:pPr>
              <w:spacing w:line="320" w:lineRule="exact"/>
              <w:rPr>
                <w:rFonts w:ascii="宋体" w:hAnsi="宋体"/>
                <w:sz w:val="24"/>
              </w:rPr>
            </w:pPr>
          </w:p>
        </w:tc>
        <w:tc>
          <w:tcPr>
            <w:tcW w:w="992" w:type="dxa"/>
          </w:tcPr>
          <w:p w14:paraId="679CC990" w14:textId="77777777" w:rsidR="004A118C" w:rsidRDefault="004A118C" w:rsidP="00FE0EC5">
            <w:pPr>
              <w:spacing w:line="320" w:lineRule="exact"/>
              <w:rPr>
                <w:rFonts w:ascii="宋体" w:hAnsi="宋体"/>
                <w:sz w:val="24"/>
              </w:rPr>
            </w:pPr>
          </w:p>
        </w:tc>
        <w:tc>
          <w:tcPr>
            <w:tcW w:w="1559" w:type="dxa"/>
          </w:tcPr>
          <w:p w14:paraId="04ED93D3" w14:textId="77777777" w:rsidR="004A118C" w:rsidRDefault="004A118C" w:rsidP="00FE0EC5">
            <w:pPr>
              <w:spacing w:line="320" w:lineRule="exact"/>
              <w:rPr>
                <w:rFonts w:ascii="宋体" w:hAnsi="宋体"/>
                <w:sz w:val="24"/>
              </w:rPr>
            </w:pPr>
          </w:p>
        </w:tc>
        <w:tc>
          <w:tcPr>
            <w:tcW w:w="1276" w:type="dxa"/>
          </w:tcPr>
          <w:p w14:paraId="294CB875" w14:textId="77777777" w:rsidR="004A118C" w:rsidRDefault="004A118C" w:rsidP="00FE0EC5">
            <w:pPr>
              <w:spacing w:line="320" w:lineRule="exact"/>
              <w:jc w:val="center"/>
              <w:rPr>
                <w:rFonts w:ascii="宋体" w:hAnsi="宋体"/>
                <w:sz w:val="24"/>
              </w:rPr>
            </w:pPr>
          </w:p>
        </w:tc>
        <w:tc>
          <w:tcPr>
            <w:tcW w:w="1418" w:type="dxa"/>
          </w:tcPr>
          <w:p w14:paraId="7F4D19D2" w14:textId="77777777" w:rsidR="004A118C" w:rsidRDefault="004A118C" w:rsidP="00FE0EC5">
            <w:pPr>
              <w:spacing w:line="320" w:lineRule="exact"/>
              <w:jc w:val="center"/>
              <w:rPr>
                <w:rFonts w:ascii="宋体" w:hAnsi="宋体"/>
                <w:sz w:val="24"/>
              </w:rPr>
            </w:pPr>
          </w:p>
        </w:tc>
        <w:tc>
          <w:tcPr>
            <w:tcW w:w="1701" w:type="dxa"/>
          </w:tcPr>
          <w:p w14:paraId="4BE48BC5" w14:textId="77777777" w:rsidR="004A118C" w:rsidRDefault="004A118C" w:rsidP="00FE0EC5">
            <w:pPr>
              <w:spacing w:line="320" w:lineRule="exact"/>
              <w:jc w:val="center"/>
              <w:rPr>
                <w:rFonts w:ascii="宋体" w:hAnsi="宋体"/>
                <w:sz w:val="24"/>
              </w:rPr>
            </w:pPr>
          </w:p>
        </w:tc>
        <w:tc>
          <w:tcPr>
            <w:tcW w:w="1559" w:type="dxa"/>
          </w:tcPr>
          <w:p w14:paraId="19D2CF6C" w14:textId="77777777" w:rsidR="004A118C" w:rsidRDefault="004A118C" w:rsidP="00FE0EC5">
            <w:pPr>
              <w:spacing w:line="320" w:lineRule="exact"/>
              <w:jc w:val="center"/>
              <w:rPr>
                <w:rFonts w:ascii="宋体" w:hAnsi="宋体"/>
                <w:sz w:val="24"/>
              </w:rPr>
            </w:pPr>
          </w:p>
        </w:tc>
      </w:tr>
      <w:tr w:rsidR="004A118C" w14:paraId="4EDB31DD" w14:textId="77777777" w:rsidTr="00FE0EC5">
        <w:trPr>
          <w:cantSplit/>
          <w:trHeight w:hRule="exact" w:val="600"/>
        </w:trPr>
        <w:tc>
          <w:tcPr>
            <w:tcW w:w="709" w:type="dxa"/>
            <w:vAlign w:val="center"/>
          </w:tcPr>
          <w:p w14:paraId="1B2D3A66" w14:textId="77777777" w:rsidR="004A118C" w:rsidRDefault="004A118C" w:rsidP="00FE0EC5">
            <w:pPr>
              <w:spacing w:line="320" w:lineRule="exact"/>
              <w:jc w:val="center"/>
              <w:rPr>
                <w:rFonts w:ascii="宋体" w:hAnsi="宋体"/>
                <w:sz w:val="24"/>
              </w:rPr>
            </w:pPr>
          </w:p>
        </w:tc>
        <w:tc>
          <w:tcPr>
            <w:tcW w:w="1559" w:type="dxa"/>
          </w:tcPr>
          <w:p w14:paraId="31262B14" w14:textId="77777777" w:rsidR="004A118C" w:rsidRDefault="004A118C" w:rsidP="00FE0EC5">
            <w:pPr>
              <w:spacing w:line="320" w:lineRule="exact"/>
              <w:rPr>
                <w:rFonts w:ascii="宋体" w:hAnsi="宋体"/>
                <w:sz w:val="24"/>
              </w:rPr>
            </w:pPr>
          </w:p>
        </w:tc>
        <w:tc>
          <w:tcPr>
            <w:tcW w:w="1701" w:type="dxa"/>
          </w:tcPr>
          <w:p w14:paraId="204F77CF" w14:textId="77777777" w:rsidR="004A118C" w:rsidRDefault="004A118C" w:rsidP="00FE0EC5">
            <w:pPr>
              <w:spacing w:line="320" w:lineRule="exact"/>
              <w:rPr>
                <w:rFonts w:ascii="宋体" w:hAnsi="宋体"/>
                <w:sz w:val="24"/>
              </w:rPr>
            </w:pPr>
          </w:p>
        </w:tc>
        <w:tc>
          <w:tcPr>
            <w:tcW w:w="1985" w:type="dxa"/>
          </w:tcPr>
          <w:p w14:paraId="23B3F600" w14:textId="77777777" w:rsidR="004A118C" w:rsidRDefault="004A118C" w:rsidP="00FE0EC5">
            <w:pPr>
              <w:spacing w:line="320" w:lineRule="exact"/>
              <w:rPr>
                <w:rFonts w:ascii="宋体" w:hAnsi="宋体"/>
                <w:sz w:val="24"/>
              </w:rPr>
            </w:pPr>
          </w:p>
        </w:tc>
        <w:tc>
          <w:tcPr>
            <w:tcW w:w="992" w:type="dxa"/>
          </w:tcPr>
          <w:p w14:paraId="49F12183" w14:textId="77777777" w:rsidR="004A118C" w:rsidRDefault="004A118C" w:rsidP="00FE0EC5">
            <w:pPr>
              <w:spacing w:line="320" w:lineRule="exact"/>
              <w:rPr>
                <w:rFonts w:ascii="宋体" w:hAnsi="宋体"/>
                <w:sz w:val="24"/>
              </w:rPr>
            </w:pPr>
          </w:p>
        </w:tc>
        <w:tc>
          <w:tcPr>
            <w:tcW w:w="1559" w:type="dxa"/>
          </w:tcPr>
          <w:p w14:paraId="429F6B51" w14:textId="77777777" w:rsidR="004A118C" w:rsidRDefault="004A118C" w:rsidP="00FE0EC5">
            <w:pPr>
              <w:spacing w:line="320" w:lineRule="exact"/>
              <w:rPr>
                <w:rFonts w:ascii="宋体" w:hAnsi="宋体"/>
                <w:sz w:val="24"/>
              </w:rPr>
            </w:pPr>
          </w:p>
        </w:tc>
        <w:tc>
          <w:tcPr>
            <w:tcW w:w="1276" w:type="dxa"/>
          </w:tcPr>
          <w:p w14:paraId="78E4DC43" w14:textId="77777777" w:rsidR="004A118C" w:rsidRDefault="004A118C" w:rsidP="00FE0EC5">
            <w:pPr>
              <w:spacing w:line="320" w:lineRule="exact"/>
              <w:jc w:val="center"/>
              <w:rPr>
                <w:rFonts w:ascii="宋体" w:hAnsi="宋体"/>
                <w:sz w:val="24"/>
              </w:rPr>
            </w:pPr>
          </w:p>
        </w:tc>
        <w:tc>
          <w:tcPr>
            <w:tcW w:w="1418" w:type="dxa"/>
          </w:tcPr>
          <w:p w14:paraId="7EE2EE5F" w14:textId="77777777" w:rsidR="004A118C" w:rsidRDefault="004A118C" w:rsidP="00FE0EC5">
            <w:pPr>
              <w:spacing w:line="320" w:lineRule="exact"/>
              <w:jc w:val="center"/>
              <w:rPr>
                <w:rFonts w:ascii="宋体" w:hAnsi="宋体"/>
                <w:sz w:val="24"/>
              </w:rPr>
            </w:pPr>
          </w:p>
        </w:tc>
        <w:tc>
          <w:tcPr>
            <w:tcW w:w="1701" w:type="dxa"/>
          </w:tcPr>
          <w:p w14:paraId="62DFB26A" w14:textId="77777777" w:rsidR="004A118C" w:rsidRDefault="004A118C" w:rsidP="00FE0EC5">
            <w:pPr>
              <w:spacing w:line="320" w:lineRule="exact"/>
              <w:jc w:val="center"/>
              <w:rPr>
                <w:rFonts w:ascii="宋体" w:hAnsi="宋体"/>
                <w:sz w:val="24"/>
              </w:rPr>
            </w:pPr>
          </w:p>
        </w:tc>
        <w:tc>
          <w:tcPr>
            <w:tcW w:w="1559" w:type="dxa"/>
          </w:tcPr>
          <w:p w14:paraId="3ACC68BF" w14:textId="77777777" w:rsidR="004A118C" w:rsidRDefault="004A118C" w:rsidP="00FE0EC5">
            <w:pPr>
              <w:spacing w:line="320" w:lineRule="exact"/>
              <w:jc w:val="center"/>
              <w:rPr>
                <w:rFonts w:ascii="宋体" w:hAnsi="宋体"/>
                <w:sz w:val="24"/>
              </w:rPr>
            </w:pPr>
          </w:p>
        </w:tc>
      </w:tr>
      <w:tr w:rsidR="004A118C" w14:paraId="691B8435" w14:textId="77777777" w:rsidTr="00FE0EC5">
        <w:trPr>
          <w:cantSplit/>
          <w:trHeight w:hRule="exact" w:val="600"/>
        </w:trPr>
        <w:tc>
          <w:tcPr>
            <w:tcW w:w="709" w:type="dxa"/>
            <w:vAlign w:val="center"/>
          </w:tcPr>
          <w:p w14:paraId="4A14DA41" w14:textId="77777777" w:rsidR="004A118C" w:rsidRDefault="004A118C" w:rsidP="00FE0EC5">
            <w:pPr>
              <w:spacing w:line="320" w:lineRule="exact"/>
              <w:jc w:val="center"/>
              <w:rPr>
                <w:rFonts w:ascii="宋体" w:hAnsi="宋体"/>
                <w:sz w:val="24"/>
              </w:rPr>
            </w:pPr>
          </w:p>
        </w:tc>
        <w:tc>
          <w:tcPr>
            <w:tcW w:w="1559" w:type="dxa"/>
          </w:tcPr>
          <w:p w14:paraId="1D05C9D4" w14:textId="77777777" w:rsidR="004A118C" w:rsidRDefault="004A118C" w:rsidP="00FE0EC5">
            <w:pPr>
              <w:spacing w:line="320" w:lineRule="exact"/>
              <w:rPr>
                <w:rFonts w:ascii="宋体" w:hAnsi="宋体"/>
                <w:sz w:val="24"/>
              </w:rPr>
            </w:pPr>
          </w:p>
        </w:tc>
        <w:tc>
          <w:tcPr>
            <w:tcW w:w="1701" w:type="dxa"/>
          </w:tcPr>
          <w:p w14:paraId="021C982C" w14:textId="77777777" w:rsidR="004A118C" w:rsidRDefault="004A118C" w:rsidP="00FE0EC5">
            <w:pPr>
              <w:spacing w:line="320" w:lineRule="exact"/>
              <w:rPr>
                <w:rFonts w:ascii="宋体" w:hAnsi="宋体"/>
                <w:sz w:val="24"/>
              </w:rPr>
            </w:pPr>
          </w:p>
        </w:tc>
        <w:tc>
          <w:tcPr>
            <w:tcW w:w="1985" w:type="dxa"/>
          </w:tcPr>
          <w:p w14:paraId="1E066E68" w14:textId="77777777" w:rsidR="004A118C" w:rsidRDefault="004A118C" w:rsidP="00FE0EC5">
            <w:pPr>
              <w:spacing w:line="320" w:lineRule="exact"/>
              <w:rPr>
                <w:rFonts w:ascii="宋体" w:hAnsi="宋体"/>
                <w:sz w:val="24"/>
              </w:rPr>
            </w:pPr>
          </w:p>
        </w:tc>
        <w:tc>
          <w:tcPr>
            <w:tcW w:w="992" w:type="dxa"/>
          </w:tcPr>
          <w:p w14:paraId="77C65BE1" w14:textId="77777777" w:rsidR="004A118C" w:rsidRDefault="004A118C" w:rsidP="00FE0EC5">
            <w:pPr>
              <w:spacing w:line="320" w:lineRule="exact"/>
              <w:rPr>
                <w:rFonts w:ascii="宋体" w:hAnsi="宋体"/>
                <w:sz w:val="24"/>
              </w:rPr>
            </w:pPr>
          </w:p>
        </w:tc>
        <w:tc>
          <w:tcPr>
            <w:tcW w:w="1559" w:type="dxa"/>
          </w:tcPr>
          <w:p w14:paraId="0FBFBE41" w14:textId="77777777" w:rsidR="004A118C" w:rsidRDefault="004A118C" w:rsidP="00FE0EC5">
            <w:pPr>
              <w:spacing w:line="320" w:lineRule="exact"/>
              <w:rPr>
                <w:rFonts w:ascii="宋体" w:hAnsi="宋体"/>
                <w:sz w:val="24"/>
              </w:rPr>
            </w:pPr>
          </w:p>
        </w:tc>
        <w:tc>
          <w:tcPr>
            <w:tcW w:w="1276" w:type="dxa"/>
          </w:tcPr>
          <w:p w14:paraId="49F26C4D" w14:textId="77777777" w:rsidR="004A118C" w:rsidRDefault="004A118C" w:rsidP="00FE0EC5">
            <w:pPr>
              <w:spacing w:line="320" w:lineRule="exact"/>
              <w:jc w:val="center"/>
              <w:rPr>
                <w:rFonts w:ascii="宋体" w:hAnsi="宋体"/>
                <w:sz w:val="24"/>
              </w:rPr>
            </w:pPr>
          </w:p>
        </w:tc>
        <w:tc>
          <w:tcPr>
            <w:tcW w:w="1418" w:type="dxa"/>
          </w:tcPr>
          <w:p w14:paraId="743191A6" w14:textId="77777777" w:rsidR="004A118C" w:rsidRDefault="004A118C" w:rsidP="00FE0EC5">
            <w:pPr>
              <w:spacing w:line="320" w:lineRule="exact"/>
              <w:jc w:val="center"/>
              <w:rPr>
                <w:rFonts w:ascii="宋体" w:hAnsi="宋体"/>
                <w:sz w:val="24"/>
              </w:rPr>
            </w:pPr>
          </w:p>
        </w:tc>
        <w:tc>
          <w:tcPr>
            <w:tcW w:w="1701" w:type="dxa"/>
          </w:tcPr>
          <w:p w14:paraId="2CAD78AE" w14:textId="77777777" w:rsidR="004A118C" w:rsidRDefault="004A118C" w:rsidP="00FE0EC5">
            <w:pPr>
              <w:spacing w:line="320" w:lineRule="exact"/>
              <w:jc w:val="center"/>
              <w:rPr>
                <w:rFonts w:ascii="宋体" w:hAnsi="宋体"/>
                <w:sz w:val="24"/>
              </w:rPr>
            </w:pPr>
          </w:p>
        </w:tc>
        <w:tc>
          <w:tcPr>
            <w:tcW w:w="1559" w:type="dxa"/>
          </w:tcPr>
          <w:p w14:paraId="15FB69EE" w14:textId="77777777" w:rsidR="004A118C" w:rsidRDefault="004A118C" w:rsidP="00FE0EC5">
            <w:pPr>
              <w:spacing w:line="320" w:lineRule="exact"/>
              <w:jc w:val="center"/>
              <w:rPr>
                <w:rFonts w:ascii="宋体" w:hAnsi="宋体"/>
                <w:sz w:val="24"/>
              </w:rPr>
            </w:pPr>
          </w:p>
        </w:tc>
      </w:tr>
      <w:tr w:rsidR="004A118C" w14:paraId="58971660" w14:textId="77777777" w:rsidTr="00FE0EC5">
        <w:trPr>
          <w:cantSplit/>
          <w:trHeight w:hRule="exact" w:val="600"/>
        </w:trPr>
        <w:tc>
          <w:tcPr>
            <w:tcW w:w="709" w:type="dxa"/>
            <w:vAlign w:val="center"/>
          </w:tcPr>
          <w:p w14:paraId="5FABE0A9" w14:textId="77777777" w:rsidR="004A118C" w:rsidRDefault="004A118C" w:rsidP="00FE0EC5">
            <w:pPr>
              <w:spacing w:line="320" w:lineRule="exact"/>
              <w:jc w:val="center"/>
              <w:rPr>
                <w:rFonts w:ascii="宋体" w:hAnsi="宋体"/>
                <w:sz w:val="24"/>
              </w:rPr>
            </w:pPr>
          </w:p>
        </w:tc>
        <w:tc>
          <w:tcPr>
            <w:tcW w:w="1559" w:type="dxa"/>
          </w:tcPr>
          <w:p w14:paraId="5FD69373" w14:textId="77777777" w:rsidR="004A118C" w:rsidRDefault="004A118C" w:rsidP="00FE0EC5">
            <w:pPr>
              <w:spacing w:line="320" w:lineRule="exact"/>
              <w:rPr>
                <w:rFonts w:ascii="宋体" w:hAnsi="宋体"/>
                <w:sz w:val="24"/>
              </w:rPr>
            </w:pPr>
          </w:p>
        </w:tc>
        <w:tc>
          <w:tcPr>
            <w:tcW w:w="1701" w:type="dxa"/>
          </w:tcPr>
          <w:p w14:paraId="45E39DBC" w14:textId="77777777" w:rsidR="004A118C" w:rsidRDefault="004A118C" w:rsidP="00FE0EC5">
            <w:pPr>
              <w:spacing w:line="320" w:lineRule="exact"/>
              <w:rPr>
                <w:rFonts w:ascii="宋体" w:hAnsi="宋体"/>
                <w:sz w:val="24"/>
              </w:rPr>
            </w:pPr>
          </w:p>
        </w:tc>
        <w:tc>
          <w:tcPr>
            <w:tcW w:w="1985" w:type="dxa"/>
          </w:tcPr>
          <w:p w14:paraId="482711E8" w14:textId="77777777" w:rsidR="004A118C" w:rsidRDefault="004A118C" w:rsidP="00FE0EC5">
            <w:pPr>
              <w:spacing w:line="320" w:lineRule="exact"/>
              <w:rPr>
                <w:rFonts w:ascii="宋体" w:hAnsi="宋体"/>
                <w:sz w:val="24"/>
              </w:rPr>
            </w:pPr>
          </w:p>
        </w:tc>
        <w:tc>
          <w:tcPr>
            <w:tcW w:w="992" w:type="dxa"/>
          </w:tcPr>
          <w:p w14:paraId="1DE6DE9B" w14:textId="77777777" w:rsidR="004A118C" w:rsidRDefault="004A118C" w:rsidP="00FE0EC5">
            <w:pPr>
              <w:spacing w:line="320" w:lineRule="exact"/>
              <w:rPr>
                <w:rFonts w:ascii="宋体" w:hAnsi="宋体"/>
                <w:sz w:val="24"/>
              </w:rPr>
            </w:pPr>
          </w:p>
        </w:tc>
        <w:tc>
          <w:tcPr>
            <w:tcW w:w="1559" w:type="dxa"/>
          </w:tcPr>
          <w:p w14:paraId="3CF6944F" w14:textId="77777777" w:rsidR="004A118C" w:rsidRDefault="004A118C" w:rsidP="00FE0EC5">
            <w:pPr>
              <w:spacing w:line="320" w:lineRule="exact"/>
              <w:rPr>
                <w:rFonts w:ascii="宋体" w:hAnsi="宋体"/>
                <w:sz w:val="24"/>
              </w:rPr>
            </w:pPr>
          </w:p>
        </w:tc>
        <w:tc>
          <w:tcPr>
            <w:tcW w:w="1276" w:type="dxa"/>
          </w:tcPr>
          <w:p w14:paraId="5AA476C9" w14:textId="77777777" w:rsidR="004A118C" w:rsidRDefault="004A118C" w:rsidP="00FE0EC5">
            <w:pPr>
              <w:spacing w:line="320" w:lineRule="exact"/>
              <w:jc w:val="center"/>
              <w:rPr>
                <w:rFonts w:ascii="宋体" w:hAnsi="宋体"/>
                <w:sz w:val="24"/>
              </w:rPr>
            </w:pPr>
          </w:p>
        </w:tc>
        <w:tc>
          <w:tcPr>
            <w:tcW w:w="1418" w:type="dxa"/>
          </w:tcPr>
          <w:p w14:paraId="726DDFEC" w14:textId="77777777" w:rsidR="004A118C" w:rsidRDefault="004A118C" w:rsidP="00FE0EC5">
            <w:pPr>
              <w:spacing w:line="320" w:lineRule="exact"/>
              <w:jc w:val="center"/>
              <w:rPr>
                <w:rFonts w:ascii="宋体" w:hAnsi="宋体"/>
                <w:sz w:val="24"/>
              </w:rPr>
            </w:pPr>
          </w:p>
        </w:tc>
        <w:tc>
          <w:tcPr>
            <w:tcW w:w="1701" w:type="dxa"/>
          </w:tcPr>
          <w:p w14:paraId="7C3457F1" w14:textId="77777777" w:rsidR="004A118C" w:rsidRDefault="004A118C" w:rsidP="00FE0EC5">
            <w:pPr>
              <w:spacing w:line="320" w:lineRule="exact"/>
              <w:jc w:val="center"/>
              <w:rPr>
                <w:rFonts w:ascii="宋体" w:hAnsi="宋体"/>
                <w:sz w:val="24"/>
              </w:rPr>
            </w:pPr>
          </w:p>
        </w:tc>
        <w:tc>
          <w:tcPr>
            <w:tcW w:w="1559" w:type="dxa"/>
          </w:tcPr>
          <w:p w14:paraId="7F1EB873" w14:textId="77777777" w:rsidR="004A118C" w:rsidRDefault="004A118C" w:rsidP="00FE0EC5">
            <w:pPr>
              <w:spacing w:line="320" w:lineRule="exact"/>
              <w:jc w:val="center"/>
              <w:rPr>
                <w:rFonts w:ascii="宋体" w:hAnsi="宋体"/>
                <w:sz w:val="24"/>
              </w:rPr>
            </w:pPr>
          </w:p>
        </w:tc>
      </w:tr>
      <w:tr w:rsidR="004A118C" w14:paraId="3BF82AF0" w14:textId="77777777" w:rsidTr="00FE0EC5">
        <w:trPr>
          <w:cantSplit/>
          <w:trHeight w:hRule="exact" w:val="600"/>
        </w:trPr>
        <w:tc>
          <w:tcPr>
            <w:tcW w:w="709" w:type="dxa"/>
            <w:vAlign w:val="center"/>
          </w:tcPr>
          <w:p w14:paraId="374251CB" w14:textId="77777777" w:rsidR="004A118C" w:rsidRDefault="004A118C" w:rsidP="00FE0EC5">
            <w:pPr>
              <w:spacing w:line="320" w:lineRule="exact"/>
              <w:jc w:val="center"/>
              <w:rPr>
                <w:rFonts w:ascii="宋体" w:hAnsi="宋体"/>
                <w:sz w:val="24"/>
              </w:rPr>
            </w:pPr>
          </w:p>
        </w:tc>
        <w:tc>
          <w:tcPr>
            <w:tcW w:w="1559" w:type="dxa"/>
          </w:tcPr>
          <w:p w14:paraId="0648A853" w14:textId="77777777" w:rsidR="004A118C" w:rsidRDefault="004A118C" w:rsidP="00FE0EC5">
            <w:pPr>
              <w:spacing w:line="320" w:lineRule="exact"/>
              <w:rPr>
                <w:rFonts w:ascii="宋体" w:hAnsi="宋体"/>
                <w:sz w:val="24"/>
              </w:rPr>
            </w:pPr>
          </w:p>
        </w:tc>
        <w:tc>
          <w:tcPr>
            <w:tcW w:w="1701" w:type="dxa"/>
          </w:tcPr>
          <w:p w14:paraId="2C6E27E2" w14:textId="77777777" w:rsidR="004A118C" w:rsidRDefault="004A118C" w:rsidP="00FE0EC5">
            <w:pPr>
              <w:spacing w:line="320" w:lineRule="exact"/>
              <w:rPr>
                <w:rFonts w:ascii="宋体" w:hAnsi="宋体"/>
                <w:sz w:val="24"/>
              </w:rPr>
            </w:pPr>
          </w:p>
        </w:tc>
        <w:tc>
          <w:tcPr>
            <w:tcW w:w="1985" w:type="dxa"/>
          </w:tcPr>
          <w:p w14:paraId="18FCD7A1" w14:textId="77777777" w:rsidR="004A118C" w:rsidRDefault="004A118C" w:rsidP="00FE0EC5">
            <w:pPr>
              <w:spacing w:line="320" w:lineRule="exact"/>
              <w:rPr>
                <w:rFonts w:ascii="宋体" w:hAnsi="宋体"/>
                <w:sz w:val="24"/>
              </w:rPr>
            </w:pPr>
          </w:p>
        </w:tc>
        <w:tc>
          <w:tcPr>
            <w:tcW w:w="992" w:type="dxa"/>
          </w:tcPr>
          <w:p w14:paraId="36E8FCC0" w14:textId="77777777" w:rsidR="004A118C" w:rsidRDefault="004A118C" w:rsidP="00FE0EC5">
            <w:pPr>
              <w:spacing w:line="320" w:lineRule="exact"/>
              <w:rPr>
                <w:rFonts w:ascii="宋体" w:hAnsi="宋体"/>
                <w:sz w:val="24"/>
              </w:rPr>
            </w:pPr>
          </w:p>
        </w:tc>
        <w:tc>
          <w:tcPr>
            <w:tcW w:w="1559" w:type="dxa"/>
          </w:tcPr>
          <w:p w14:paraId="2335339C" w14:textId="77777777" w:rsidR="004A118C" w:rsidRDefault="004A118C" w:rsidP="00FE0EC5">
            <w:pPr>
              <w:spacing w:line="320" w:lineRule="exact"/>
              <w:rPr>
                <w:rFonts w:ascii="宋体" w:hAnsi="宋体"/>
                <w:sz w:val="24"/>
              </w:rPr>
            </w:pPr>
          </w:p>
        </w:tc>
        <w:tc>
          <w:tcPr>
            <w:tcW w:w="1276" w:type="dxa"/>
          </w:tcPr>
          <w:p w14:paraId="4B09A3B0" w14:textId="77777777" w:rsidR="004A118C" w:rsidRDefault="004A118C" w:rsidP="00FE0EC5">
            <w:pPr>
              <w:spacing w:line="320" w:lineRule="exact"/>
              <w:jc w:val="center"/>
              <w:rPr>
                <w:rFonts w:ascii="宋体" w:hAnsi="宋体"/>
                <w:sz w:val="24"/>
              </w:rPr>
            </w:pPr>
          </w:p>
        </w:tc>
        <w:tc>
          <w:tcPr>
            <w:tcW w:w="1418" w:type="dxa"/>
          </w:tcPr>
          <w:p w14:paraId="4BD983BC" w14:textId="77777777" w:rsidR="004A118C" w:rsidRDefault="004A118C" w:rsidP="00FE0EC5">
            <w:pPr>
              <w:spacing w:line="320" w:lineRule="exact"/>
              <w:jc w:val="center"/>
              <w:rPr>
                <w:rFonts w:ascii="宋体" w:hAnsi="宋体"/>
                <w:sz w:val="24"/>
              </w:rPr>
            </w:pPr>
          </w:p>
        </w:tc>
        <w:tc>
          <w:tcPr>
            <w:tcW w:w="1701" w:type="dxa"/>
          </w:tcPr>
          <w:p w14:paraId="729F933E" w14:textId="77777777" w:rsidR="004A118C" w:rsidRDefault="004A118C" w:rsidP="00FE0EC5">
            <w:pPr>
              <w:spacing w:line="320" w:lineRule="exact"/>
              <w:jc w:val="center"/>
              <w:rPr>
                <w:rFonts w:ascii="宋体" w:hAnsi="宋体"/>
                <w:sz w:val="24"/>
              </w:rPr>
            </w:pPr>
          </w:p>
        </w:tc>
        <w:tc>
          <w:tcPr>
            <w:tcW w:w="1559" w:type="dxa"/>
          </w:tcPr>
          <w:p w14:paraId="6EE0AA75" w14:textId="77777777" w:rsidR="004A118C" w:rsidRDefault="004A118C" w:rsidP="00FE0EC5">
            <w:pPr>
              <w:spacing w:line="320" w:lineRule="exact"/>
              <w:jc w:val="center"/>
              <w:rPr>
                <w:rFonts w:ascii="宋体" w:hAnsi="宋体"/>
                <w:sz w:val="24"/>
              </w:rPr>
            </w:pPr>
          </w:p>
        </w:tc>
      </w:tr>
      <w:tr w:rsidR="004A118C" w14:paraId="7B5548DD" w14:textId="77777777" w:rsidTr="00FE0EC5">
        <w:trPr>
          <w:cantSplit/>
          <w:trHeight w:hRule="exact" w:val="600"/>
        </w:trPr>
        <w:tc>
          <w:tcPr>
            <w:tcW w:w="709" w:type="dxa"/>
            <w:vAlign w:val="center"/>
          </w:tcPr>
          <w:p w14:paraId="3A940A56" w14:textId="77777777" w:rsidR="004A118C" w:rsidRDefault="004A118C" w:rsidP="00FE0EC5">
            <w:pPr>
              <w:spacing w:line="320" w:lineRule="exact"/>
              <w:jc w:val="center"/>
              <w:rPr>
                <w:rFonts w:ascii="宋体" w:hAnsi="宋体"/>
                <w:sz w:val="24"/>
              </w:rPr>
            </w:pPr>
          </w:p>
        </w:tc>
        <w:tc>
          <w:tcPr>
            <w:tcW w:w="1559" w:type="dxa"/>
          </w:tcPr>
          <w:p w14:paraId="5C5D5437" w14:textId="77777777" w:rsidR="004A118C" w:rsidRDefault="004A118C" w:rsidP="00FE0EC5">
            <w:pPr>
              <w:spacing w:line="320" w:lineRule="exact"/>
              <w:rPr>
                <w:rFonts w:ascii="宋体" w:hAnsi="宋体"/>
                <w:sz w:val="24"/>
              </w:rPr>
            </w:pPr>
          </w:p>
        </w:tc>
        <w:tc>
          <w:tcPr>
            <w:tcW w:w="1701" w:type="dxa"/>
          </w:tcPr>
          <w:p w14:paraId="0374AD0F" w14:textId="77777777" w:rsidR="004A118C" w:rsidRDefault="004A118C" w:rsidP="00FE0EC5">
            <w:pPr>
              <w:spacing w:line="320" w:lineRule="exact"/>
              <w:rPr>
                <w:rFonts w:ascii="宋体" w:hAnsi="宋体"/>
                <w:sz w:val="24"/>
              </w:rPr>
            </w:pPr>
          </w:p>
        </w:tc>
        <w:tc>
          <w:tcPr>
            <w:tcW w:w="1985" w:type="dxa"/>
          </w:tcPr>
          <w:p w14:paraId="2E1FBB38" w14:textId="77777777" w:rsidR="004A118C" w:rsidRDefault="004A118C" w:rsidP="00FE0EC5">
            <w:pPr>
              <w:spacing w:line="320" w:lineRule="exact"/>
              <w:rPr>
                <w:rFonts w:ascii="宋体" w:hAnsi="宋体"/>
                <w:sz w:val="24"/>
              </w:rPr>
            </w:pPr>
          </w:p>
        </w:tc>
        <w:tc>
          <w:tcPr>
            <w:tcW w:w="992" w:type="dxa"/>
          </w:tcPr>
          <w:p w14:paraId="125E119D" w14:textId="77777777" w:rsidR="004A118C" w:rsidRDefault="004A118C" w:rsidP="00FE0EC5">
            <w:pPr>
              <w:spacing w:line="320" w:lineRule="exact"/>
              <w:rPr>
                <w:rFonts w:ascii="宋体" w:hAnsi="宋体"/>
                <w:sz w:val="24"/>
              </w:rPr>
            </w:pPr>
          </w:p>
        </w:tc>
        <w:tc>
          <w:tcPr>
            <w:tcW w:w="1559" w:type="dxa"/>
          </w:tcPr>
          <w:p w14:paraId="3DD66557" w14:textId="77777777" w:rsidR="004A118C" w:rsidRDefault="004A118C" w:rsidP="00FE0EC5">
            <w:pPr>
              <w:spacing w:line="320" w:lineRule="exact"/>
              <w:rPr>
                <w:rFonts w:ascii="宋体" w:hAnsi="宋体"/>
                <w:sz w:val="24"/>
              </w:rPr>
            </w:pPr>
          </w:p>
        </w:tc>
        <w:tc>
          <w:tcPr>
            <w:tcW w:w="1276" w:type="dxa"/>
          </w:tcPr>
          <w:p w14:paraId="64FA8203" w14:textId="77777777" w:rsidR="004A118C" w:rsidRDefault="004A118C" w:rsidP="00FE0EC5">
            <w:pPr>
              <w:spacing w:line="320" w:lineRule="exact"/>
              <w:jc w:val="center"/>
              <w:rPr>
                <w:rFonts w:ascii="宋体" w:hAnsi="宋体"/>
                <w:sz w:val="24"/>
              </w:rPr>
            </w:pPr>
          </w:p>
        </w:tc>
        <w:tc>
          <w:tcPr>
            <w:tcW w:w="1418" w:type="dxa"/>
          </w:tcPr>
          <w:p w14:paraId="795A8AE6" w14:textId="77777777" w:rsidR="004A118C" w:rsidRDefault="004A118C" w:rsidP="00FE0EC5">
            <w:pPr>
              <w:spacing w:line="320" w:lineRule="exact"/>
              <w:jc w:val="center"/>
              <w:rPr>
                <w:rFonts w:ascii="宋体" w:hAnsi="宋体"/>
                <w:sz w:val="24"/>
              </w:rPr>
            </w:pPr>
          </w:p>
        </w:tc>
        <w:tc>
          <w:tcPr>
            <w:tcW w:w="1701" w:type="dxa"/>
          </w:tcPr>
          <w:p w14:paraId="218F8348" w14:textId="77777777" w:rsidR="004A118C" w:rsidRDefault="004A118C" w:rsidP="00FE0EC5">
            <w:pPr>
              <w:spacing w:line="320" w:lineRule="exact"/>
              <w:jc w:val="center"/>
              <w:rPr>
                <w:rFonts w:ascii="宋体" w:hAnsi="宋体"/>
                <w:sz w:val="24"/>
              </w:rPr>
            </w:pPr>
          </w:p>
        </w:tc>
        <w:tc>
          <w:tcPr>
            <w:tcW w:w="1559" w:type="dxa"/>
          </w:tcPr>
          <w:p w14:paraId="19AC2006" w14:textId="77777777" w:rsidR="004A118C" w:rsidRDefault="004A118C" w:rsidP="00FE0EC5">
            <w:pPr>
              <w:spacing w:line="320" w:lineRule="exact"/>
              <w:jc w:val="center"/>
              <w:rPr>
                <w:rFonts w:ascii="宋体" w:hAnsi="宋体"/>
                <w:sz w:val="24"/>
              </w:rPr>
            </w:pPr>
          </w:p>
        </w:tc>
      </w:tr>
      <w:tr w:rsidR="004A118C" w14:paraId="20D72884" w14:textId="77777777" w:rsidTr="00FE0EC5">
        <w:trPr>
          <w:cantSplit/>
          <w:trHeight w:hRule="exact" w:val="600"/>
        </w:trPr>
        <w:tc>
          <w:tcPr>
            <w:tcW w:w="709" w:type="dxa"/>
            <w:vAlign w:val="center"/>
          </w:tcPr>
          <w:p w14:paraId="11D93974" w14:textId="77777777" w:rsidR="004A118C" w:rsidRDefault="004A118C" w:rsidP="00FE0EC5">
            <w:pPr>
              <w:spacing w:line="320" w:lineRule="exact"/>
              <w:jc w:val="center"/>
              <w:rPr>
                <w:rFonts w:ascii="宋体" w:hAnsi="宋体"/>
                <w:sz w:val="24"/>
              </w:rPr>
            </w:pPr>
          </w:p>
        </w:tc>
        <w:tc>
          <w:tcPr>
            <w:tcW w:w="1559" w:type="dxa"/>
          </w:tcPr>
          <w:p w14:paraId="557DD1A9" w14:textId="77777777" w:rsidR="004A118C" w:rsidRDefault="004A118C" w:rsidP="00FE0EC5">
            <w:pPr>
              <w:spacing w:line="320" w:lineRule="exact"/>
              <w:rPr>
                <w:rFonts w:ascii="宋体" w:hAnsi="宋体"/>
                <w:sz w:val="24"/>
              </w:rPr>
            </w:pPr>
          </w:p>
        </w:tc>
        <w:tc>
          <w:tcPr>
            <w:tcW w:w="1701" w:type="dxa"/>
          </w:tcPr>
          <w:p w14:paraId="56E114EA" w14:textId="77777777" w:rsidR="004A118C" w:rsidRDefault="004A118C" w:rsidP="00FE0EC5">
            <w:pPr>
              <w:spacing w:line="320" w:lineRule="exact"/>
              <w:rPr>
                <w:rFonts w:ascii="宋体" w:hAnsi="宋体"/>
                <w:sz w:val="24"/>
              </w:rPr>
            </w:pPr>
          </w:p>
        </w:tc>
        <w:tc>
          <w:tcPr>
            <w:tcW w:w="1985" w:type="dxa"/>
          </w:tcPr>
          <w:p w14:paraId="13EC2AA7" w14:textId="77777777" w:rsidR="004A118C" w:rsidRDefault="004A118C" w:rsidP="00FE0EC5">
            <w:pPr>
              <w:spacing w:line="320" w:lineRule="exact"/>
              <w:rPr>
                <w:rFonts w:ascii="宋体" w:hAnsi="宋体"/>
                <w:sz w:val="24"/>
              </w:rPr>
            </w:pPr>
          </w:p>
        </w:tc>
        <w:tc>
          <w:tcPr>
            <w:tcW w:w="992" w:type="dxa"/>
          </w:tcPr>
          <w:p w14:paraId="662D13BE" w14:textId="77777777" w:rsidR="004A118C" w:rsidRDefault="004A118C" w:rsidP="00FE0EC5">
            <w:pPr>
              <w:spacing w:line="320" w:lineRule="exact"/>
              <w:rPr>
                <w:rFonts w:ascii="宋体" w:hAnsi="宋体"/>
                <w:sz w:val="24"/>
              </w:rPr>
            </w:pPr>
          </w:p>
        </w:tc>
        <w:tc>
          <w:tcPr>
            <w:tcW w:w="1559" w:type="dxa"/>
          </w:tcPr>
          <w:p w14:paraId="6A5B6060" w14:textId="77777777" w:rsidR="004A118C" w:rsidRDefault="004A118C" w:rsidP="00FE0EC5">
            <w:pPr>
              <w:spacing w:line="320" w:lineRule="exact"/>
              <w:rPr>
                <w:rFonts w:ascii="宋体" w:hAnsi="宋体"/>
                <w:sz w:val="24"/>
              </w:rPr>
            </w:pPr>
          </w:p>
        </w:tc>
        <w:tc>
          <w:tcPr>
            <w:tcW w:w="1276" w:type="dxa"/>
          </w:tcPr>
          <w:p w14:paraId="4E8D227C" w14:textId="77777777" w:rsidR="004A118C" w:rsidRDefault="004A118C" w:rsidP="00FE0EC5">
            <w:pPr>
              <w:spacing w:line="320" w:lineRule="exact"/>
              <w:jc w:val="center"/>
              <w:rPr>
                <w:rFonts w:ascii="宋体" w:hAnsi="宋体"/>
                <w:sz w:val="24"/>
              </w:rPr>
            </w:pPr>
          </w:p>
        </w:tc>
        <w:tc>
          <w:tcPr>
            <w:tcW w:w="1418" w:type="dxa"/>
          </w:tcPr>
          <w:p w14:paraId="1770C032" w14:textId="77777777" w:rsidR="004A118C" w:rsidRDefault="004A118C" w:rsidP="00FE0EC5">
            <w:pPr>
              <w:spacing w:line="320" w:lineRule="exact"/>
              <w:jc w:val="center"/>
              <w:rPr>
                <w:rFonts w:ascii="宋体" w:hAnsi="宋体"/>
                <w:sz w:val="24"/>
              </w:rPr>
            </w:pPr>
          </w:p>
        </w:tc>
        <w:tc>
          <w:tcPr>
            <w:tcW w:w="1701" w:type="dxa"/>
          </w:tcPr>
          <w:p w14:paraId="5B8A0D23" w14:textId="77777777" w:rsidR="004A118C" w:rsidRDefault="004A118C" w:rsidP="00FE0EC5">
            <w:pPr>
              <w:spacing w:line="320" w:lineRule="exact"/>
              <w:jc w:val="center"/>
              <w:rPr>
                <w:rFonts w:ascii="宋体" w:hAnsi="宋体"/>
                <w:sz w:val="24"/>
              </w:rPr>
            </w:pPr>
          </w:p>
        </w:tc>
        <w:tc>
          <w:tcPr>
            <w:tcW w:w="1559" w:type="dxa"/>
          </w:tcPr>
          <w:p w14:paraId="5A26E2C9" w14:textId="77777777" w:rsidR="004A118C" w:rsidRDefault="004A118C" w:rsidP="00FE0EC5">
            <w:pPr>
              <w:spacing w:line="320" w:lineRule="exact"/>
              <w:jc w:val="center"/>
              <w:rPr>
                <w:rFonts w:ascii="宋体" w:hAnsi="宋体"/>
                <w:sz w:val="24"/>
              </w:rPr>
            </w:pPr>
          </w:p>
        </w:tc>
      </w:tr>
      <w:tr w:rsidR="004A118C" w14:paraId="0F9BF970" w14:textId="77777777" w:rsidTr="00FE0EC5">
        <w:trPr>
          <w:cantSplit/>
          <w:trHeight w:hRule="exact" w:val="600"/>
        </w:trPr>
        <w:tc>
          <w:tcPr>
            <w:tcW w:w="709" w:type="dxa"/>
            <w:vAlign w:val="center"/>
          </w:tcPr>
          <w:p w14:paraId="793A0E37" w14:textId="77777777" w:rsidR="004A118C" w:rsidRDefault="004A118C" w:rsidP="00FE0EC5">
            <w:pPr>
              <w:spacing w:line="320" w:lineRule="exact"/>
              <w:jc w:val="center"/>
              <w:rPr>
                <w:rFonts w:ascii="宋体" w:hAnsi="宋体"/>
                <w:sz w:val="24"/>
              </w:rPr>
            </w:pPr>
          </w:p>
        </w:tc>
        <w:tc>
          <w:tcPr>
            <w:tcW w:w="1559" w:type="dxa"/>
          </w:tcPr>
          <w:p w14:paraId="43405203" w14:textId="77777777" w:rsidR="004A118C" w:rsidRDefault="004A118C" w:rsidP="00FE0EC5">
            <w:pPr>
              <w:spacing w:line="320" w:lineRule="exact"/>
              <w:rPr>
                <w:rFonts w:ascii="宋体" w:hAnsi="宋体"/>
                <w:sz w:val="24"/>
              </w:rPr>
            </w:pPr>
          </w:p>
        </w:tc>
        <w:tc>
          <w:tcPr>
            <w:tcW w:w="1701" w:type="dxa"/>
          </w:tcPr>
          <w:p w14:paraId="159704A6" w14:textId="77777777" w:rsidR="004A118C" w:rsidRDefault="004A118C" w:rsidP="00FE0EC5">
            <w:pPr>
              <w:spacing w:line="320" w:lineRule="exact"/>
              <w:rPr>
                <w:rFonts w:ascii="宋体" w:hAnsi="宋体"/>
                <w:sz w:val="24"/>
              </w:rPr>
            </w:pPr>
          </w:p>
        </w:tc>
        <w:tc>
          <w:tcPr>
            <w:tcW w:w="1985" w:type="dxa"/>
          </w:tcPr>
          <w:p w14:paraId="5D9A19B0" w14:textId="77777777" w:rsidR="004A118C" w:rsidRDefault="004A118C" w:rsidP="00FE0EC5">
            <w:pPr>
              <w:spacing w:line="320" w:lineRule="exact"/>
              <w:rPr>
                <w:rFonts w:ascii="宋体" w:hAnsi="宋体"/>
                <w:sz w:val="24"/>
              </w:rPr>
            </w:pPr>
          </w:p>
        </w:tc>
        <w:tc>
          <w:tcPr>
            <w:tcW w:w="992" w:type="dxa"/>
          </w:tcPr>
          <w:p w14:paraId="7BD8566A" w14:textId="77777777" w:rsidR="004A118C" w:rsidRDefault="004A118C" w:rsidP="00FE0EC5">
            <w:pPr>
              <w:spacing w:line="320" w:lineRule="exact"/>
              <w:rPr>
                <w:rFonts w:ascii="宋体" w:hAnsi="宋体"/>
                <w:sz w:val="24"/>
              </w:rPr>
            </w:pPr>
          </w:p>
        </w:tc>
        <w:tc>
          <w:tcPr>
            <w:tcW w:w="1559" w:type="dxa"/>
          </w:tcPr>
          <w:p w14:paraId="35782CC6" w14:textId="77777777" w:rsidR="004A118C" w:rsidRDefault="004A118C" w:rsidP="00FE0EC5">
            <w:pPr>
              <w:spacing w:line="320" w:lineRule="exact"/>
              <w:rPr>
                <w:rFonts w:ascii="宋体" w:hAnsi="宋体"/>
                <w:sz w:val="24"/>
              </w:rPr>
            </w:pPr>
          </w:p>
        </w:tc>
        <w:tc>
          <w:tcPr>
            <w:tcW w:w="1276" w:type="dxa"/>
          </w:tcPr>
          <w:p w14:paraId="5E5A82F7" w14:textId="77777777" w:rsidR="004A118C" w:rsidRDefault="004A118C" w:rsidP="00FE0EC5">
            <w:pPr>
              <w:spacing w:line="320" w:lineRule="exact"/>
              <w:jc w:val="center"/>
              <w:rPr>
                <w:rFonts w:ascii="宋体" w:hAnsi="宋体"/>
                <w:sz w:val="24"/>
              </w:rPr>
            </w:pPr>
          </w:p>
        </w:tc>
        <w:tc>
          <w:tcPr>
            <w:tcW w:w="1418" w:type="dxa"/>
          </w:tcPr>
          <w:p w14:paraId="515F322B" w14:textId="77777777" w:rsidR="004A118C" w:rsidRDefault="004A118C" w:rsidP="00FE0EC5">
            <w:pPr>
              <w:spacing w:line="320" w:lineRule="exact"/>
              <w:jc w:val="center"/>
              <w:rPr>
                <w:rFonts w:ascii="宋体" w:hAnsi="宋体"/>
                <w:sz w:val="24"/>
              </w:rPr>
            </w:pPr>
          </w:p>
        </w:tc>
        <w:tc>
          <w:tcPr>
            <w:tcW w:w="1701" w:type="dxa"/>
          </w:tcPr>
          <w:p w14:paraId="4C147FCD" w14:textId="77777777" w:rsidR="004A118C" w:rsidRDefault="004A118C" w:rsidP="00FE0EC5">
            <w:pPr>
              <w:spacing w:line="320" w:lineRule="exact"/>
              <w:jc w:val="center"/>
              <w:rPr>
                <w:rFonts w:ascii="宋体" w:hAnsi="宋体"/>
                <w:sz w:val="24"/>
              </w:rPr>
            </w:pPr>
          </w:p>
        </w:tc>
        <w:tc>
          <w:tcPr>
            <w:tcW w:w="1559" w:type="dxa"/>
          </w:tcPr>
          <w:p w14:paraId="4977AFB1" w14:textId="77777777" w:rsidR="004A118C" w:rsidRDefault="004A118C" w:rsidP="00FE0EC5">
            <w:pPr>
              <w:spacing w:line="320" w:lineRule="exact"/>
              <w:jc w:val="center"/>
              <w:rPr>
                <w:rFonts w:ascii="宋体" w:hAnsi="宋体"/>
                <w:sz w:val="24"/>
              </w:rPr>
            </w:pPr>
          </w:p>
        </w:tc>
      </w:tr>
      <w:tr w:rsidR="004A118C" w14:paraId="1A3B869D" w14:textId="77777777" w:rsidTr="00FE0EC5">
        <w:trPr>
          <w:cantSplit/>
          <w:trHeight w:hRule="exact" w:val="600"/>
        </w:trPr>
        <w:tc>
          <w:tcPr>
            <w:tcW w:w="709" w:type="dxa"/>
            <w:vAlign w:val="center"/>
          </w:tcPr>
          <w:p w14:paraId="6DBCF2E2" w14:textId="77777777" w:rsidR="004A118C" w:rsidRDefault="004A118C" w:rsidP="00FE0EC5">
            <w:pPr>
              <w:spacing w:line="320" w:lineRule="exact"/>
              <w:jc w:val="center"/>
              <w:rPr>
                <w:rFonts w:ascii="宋体" w:hAnsi="宋体"/>
                <w:sz w:val="24"/>
              </w:rPr>
            </w:pPr>
          </w:p>
        </w:tc>
        <w:tc>
          <w:tcPr>
            <w:tcW w:w="1559" w:type="dxa"/>
          </w:tcPr>
          <w:p w14:paraId="04BEC6F6" w14:textId="77777777" w:rsidR="004A118C" w:rsidRDefault="004A118C" w:rsidP="00FE0EC5">
            <w:pPr>
              <w:spacing w:line="320" w:lineRule="exact"/>
              <w:rPr>
                <w:rFonts w:ascii="宋体" w:hAnsi="宋体"/>
                <w:sz w:val="24"/>
              </w:rPr>
            </w:pPr>
          </w:p>
        </w:tc>
        <w:tc>
          <w:tcPr>
            <w:tcW w:w="1701" w:type="dxa"/>
          </w:tcPr>
          <w:p w14:paraId="25E36C6A" w14:textId="77777777" w:rsidR="004A118C" w:rsidRDefault="004A118C" w:rsidP="00FE0EC5">
            <w:pPr>
              <w:spacing w:line="320" w:lineRule="exact"/>
              <w:rPr>
                <w:rFonts w:ascii="宋体" w:hAnsi="宋体"/>
                <w:sz w:val="24"/>
              </w:rPr>
            </w:pPr>
          </w:p>
        </w:tc>
        <w:tc>
          <w:tcPr>
            <w:tcW w:w="1985" w:type="dxa"/>
          </w:tcPr>
          <w:p w14:paraId="20C2D5F5" w14:textId="77777777" w:rsidR="004A118C" w:rsidRDefault="004A118C" w:rsidP="00FE0EC5">
            <w:pPr>
              <w:spacing w:line="320" w:lineRule="exact"/>
              <w:rPr>
                <w:rFonts w:ascii="宋体" w:hAnsi="宋体"/>
                <w:sz w:val="24"/>
              </w:rPr>
            </w:pPr>
          </w:p>
        </w:tc>
        <w:tc>
          <w:tcPr>
            <w:tcW w:w="992" w:type="dxa"/>
          </w:tcPr>
          <w:p w14:paraId="6D96DB5D" w14:textId="77777777" w:rsidR="004A118C" w:rsidRDefault="004A118C" w:rsidP="00FE0EC5">
            <w:pPr>
              <w:spacing w:line="320" w:lineRule="exact"/>
              <w:rPr>
                <w:rFonts w:ascii="宋体" w:hAnsi="宋体"/>
                <w:sz w:val="24"/>
              </w:rPr>
            </w:pPr>
          </w:p>
        </w:tc>
        <w:tc>
          <w:tcPr>
            <w:tcW w:w="1559" w:type="dxa"/>
          </w:tcPr>
          <w:p w14:paraId="4F6A63F0" w14:textId="77777777" w:rsidR="004A118C" w:rsidRDefault="004A118C" w:rsidP="00FE0EC5">
            <w:pPr>
              <w:spacing w:line="320" w:lineRule="exact"/>
              <w:rPr>
                <w:rFonts w:ascii="宋体" w:hAnsi="宋体"/>
                <w:sz w:val="24"/>
              </w:rPr>
            </w:pPr>
          </w:p>
        </w:tc>
        <w:tc>
          <w:tcPr>
            <w:tcW w:w="1276" w:type="dxa"/>
          </w:tcPr>
          <w:p w14:paraId="3F88D06B" w14:textId="77777777" w:rsidR="004A118C" w:rsidRDefault="004A118C" w:rsidP="00FE0EC5">
            <w:pPr>
              <w:spacing w:line="320" w:lineRule="exact"/>
              <w:jc w:val="center"/>
              <w:rPr>
                <w:rFonts w:ascii="宋体" w:hAnsi="宋体"/>
                <w:sz w:val="24"/>
              </w:rPr>
            </w:pPr>
          </w:p>
        </w:tc>
        <w:tc>
          <w:tcPr>
            <w:tcW w:w="1418" w:type="dxa"/>
          </w:tcPr>
          <w:p w14:paraId="7EB077BA" w14:textId="77777777" w:rsidR="004A118C" w:rsidRDefault="004A118C" w:rsidP="00FE0EC5">
            <w:pPr>
              <w:spacing w:line="320" w:lineRule="exact"/>
              <w:jc w:val="center"/>
              <w:rPr>
                <w:rFonts w:ascii="宋体" w:hAnsi="宋体"/>
                <w:sz w:val="24"/>
              </w:rPr>
            </w:pPr>
          </w:p>
        </w:tc>
        <w:tc>
          <w:tcPr>
            <w:tcW w:w="1701" w:type="dxa"/>
          </w:tcPr>
          <w:p w14:paraId="52EE1920" w14:textId="77777777" w:rsidR="004A118C" w:rsidRDefault="004A118C" w:rsidP="00FE0EC5">
            <w:pPr>
              <w:spacing w:line="320" w:lineRule="exact"/>
              <w:jc w:val="center"/>
              <w:rPr>
                <w:rFonts w:ascii="宋体" w:hAnsi="宋体"/>
                <w:sz w:val="24"/>
              </w:rPr>
            </w:pPr>
          </w:p>
        </w:tc>
        <w:tc>
          <w:tcPr>
            <w:tcW w:w="1559" w:type="dxa"/>
          </w:tcPr>
          <w:p w14:paraId="1346B286" w14:textId="77777777" w:rsidR="004A118C" w:rsidRDefault="004A118C" w:rsidP="00FE0EC5">
            <w:pPr>
              <w:spacing w:line="320" w:lineRule="exact"/>
              <w:jc w:val="center"/>
              <w:rPr>
                <w:rFonts w:ascii="宋体" w:hAnsi="宋体"/>
                <w:sz w:val="24"/>
              </w:rPr>
            </w:pPr>
          </w:p>
        </w:tc>
      </w:tr>
    </w:tbl>
    <w:p w14:paraId="78A7F6E5" w14:textId="77777777" w:rsidR="004A118C" w:rsidRDefault="004A118C" w:rsidP="004A118C">
      <w:pPr>
        <w:rPr>
          <w:szCs w:val="20"/>
        </w:rPr>
      </w:pPr>
    </w:p>
    <w:p w14:paraId="5EB7A26E" w14:textId="77777777" w:rsidR="004A118C" w:rsidRDefault="004A118C" w:rsidP="004A118C">
      <w:pPr>
        <w:pStyle w:val="1"/>
        <w:spacing w:line="240" w:lineRule="auto"/>
        <w:jc w:val="center"/>
        <w:rPr>
          <w:sz w:val="32"/>
          <w:szCs w:val="32"/>
        </w:rPr>
        <w:sectPr w:rsidR="004A118C">
          <w:type w:val="nextColumn"/>
          <w:pgSz w:w="16838" w:h="11906" w:orient="landscape"/>
          <w:pgMar w:top="1134" w:right="1418" w:bottom="1134" w:left="1134" w:header="851" w:footer="737" w:gutter="284"/>
          <w:paperSrc w:first="7" w:other="7"/>
          <w:cols w:space="720"/>
          <w:docGrid w:linePitch="312"/>
        </w:sectPr>
      </w:pPr>
    </w:p>
    <w:p w14:paraId="45DF3DE3" w14:textId="77777777" w:rsidR="004A118C" w:rsidRPr="00A54B8F" w:rsidRDefault="002810E3" w:rsidP="00A54B8F">
      <w:pPr>
        <w:pStyle w:val="12"/>
        <w:spacing w:before="0" w:after="0" w:line="460" w:lineRule="exact"/>
        <w:ind w:left="2" w:firstLineChars="466" w:firstLine="1310"/>
        <w:outlineLvl w:val="0"/>
        <w:rPr>
          <w:bCs w:val="0"/>
        </w:rPr>
      </w:pPr>
      <w:bookmarkStart w:id="204" w:name="_Toc334616251"/>
      <w:bookmarkStart w:id="205" w:name="_Toc391046392"/>
      <w:r w:rsidRPr="00A54B8F">
        <w:rPr>
          <w:rFonts w:hint="eastAsia"/>
          <w:bCs w:val="0"/>
        </w:rPr>
        <w:lastRenderedPageBreak/>
        <w:t>表</w:t>
      </w:r>
      <w:r w:rsidR="004A118C" w:rsidRPr="00A54B8F">
        <w:rPr>
          <w:rFonts w:hint="eastAsia"/>
          <w:bCs w:val="0"/>
        </w:rPr>
        <w:t>9.2 危险化学品档案</w:t>
      </w:r>
      <w:bookmarkEnd w:id="202"/>
      <w:bookmarkEnd w:id="203"/>
      <w:bookmarkEnd w:id="204"/>
      <w:bookmarkEnd w:id="2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1280"/>
        <w:gridCol w:w="1049"/>
        <w:gridCol w:w="1049"/>
        <w:gridCol w:w="1049"/>
        <w:gridCol w:w="1049"/>
        <w:gridCol w:w="1049"/>
        <w:gridCol w:w="1049"/>
        <w:gridCol w:w="1049"/>
        <w:gridCol w:w="1049"/>
        <w:gridCol w:w="1049"/>
        <w:gridCol w:w="1049"/>
        <w:gridCol w:w="1049"/>
        <w:gridCol w:w="1234"/>
      </w:tblGrid>
      <w:tr w:rsidR="004A118C" w14:paraId="3C0EE302" w14:textId="77777777" w:rsidTr="00FE0EC5">
        <w:trPr>
          <w:trHeight w:val="524"/>
          <w:jc w:val="center"/>
        </w:trPr>
        <w:tc>
          <w:tcPr>
            <w:tcW w:w="656" w:type="dxa"/>
            <w:vMerge w:val="restart"/>
            <w:vAlign w:val="center"/>
          </w:tcPr>
          <w:p w14:paraId="205604D5" w14:textId="77777777" w:rsidR="004A118C" w:rsidRDefault="004A118C" w:rsidP="00FE0EC5">
            <w:pPr>
              <w:jc w:val="center"/>
              <w:rPr>
                <w:rFonts w:ascii="宋体" w:hAnsi="宋体"/>
                <w:szCs w:val="21"/>
              </w:rPr>
            </w:pPr>
            <w:r>
              <w:rPr>
                <w:rFonts w:ascii="宋体" w:hAnsi="宋体" w:hint="eastAsia"/>
                <w:szCs w:val="21"/>
              </w:rPr>
              <w:t>序号</w:t>
            </w:r>
          </w:p>
        </w:tc>
        <w:tc>
          <w:tcPr>
            <w:tcW w:w="3378" w:type="dxa"/>
            <w:gridSpan w:val="3"/>
            <w:vAlign w:val="center"/>
          </w:tcPr>
          <w:p w14:paraId="1F043147" w14:textId="77777777" w:rsidR="004A118C" w:rsidRDefault="004A118C" w:rsidP="00FE0EC5">
            <w:pPr>
              <w:jc w:val="center"/>
              <w:rPr>
                <w:rFonts w:ascii="宋体" w:hAnsi="宋体"/>
                <w:szCs w:val="21"/>
              </w:rPr>
            </w:pPr>
            <w:r>
              <w:rPr>
                <w:rFonts w:ascii="宋体" w:hAnsi="宋体" w:hint="eastAsia"/>
                <w:szCs w:val="21"/>
              </w:rPr>
              <w:t>化学品</w:t>
            </w:r>
          </w:p>
        </w:tc>
        <w:tc>
          <w:tcPr>
            <w:tcW w:w="1049" w:type="dxa"/>
            <w:vMerge w:val="restart"/>
            <w:vAlign w:val="center"/>
          </w:tcPr>
          <w:p w14:paraId="7EE338B8" w14:textId="77777777" w:rsidR="004A118C" w:rsidRDefault="004A118C" w:rsidP="00FE0EC5">
            <w:pPr>
              <w:jc w:val="center"/>
              <w:rPr>
                <w:rFonts w:ascii="宋体" w:hAnsi="宋体"/>
                <w:szCs w:val="21"/>
              </w:rPr>
            </w:pPr>
            <w:r>
              <w:rPr>
                <w:rFonts w:ascii="宋体" w:hAnsi="宋体" w:hint="eastAsia"/>
                <w:szCs w:val="21"/>
              </w:rPr>
              <w:t>CAS号</w:t>
            </w:r>
          </w:p>
        </w:tc>
        <w:tc>
          <w:tcPr>
            <w:tcW w:w="1049" w:type="dxa"/>
            <w:vMerge w:val="restart"/>
            <w:vAlign w:val="center"/>
          </w:tcPr>
          <w:p w14:paraId="6E03F96E" w14:textId="77777777" w:rsidR="004A118C" w:rsidRDefault="004A118C" w:rsidP="00FE0EC5">
            <w:pPr>
              <w:jc w:val="center"/>
              <w:rPr>
                <w:rFonts w:ascii="宋体" w:hAnsi="宋体"/>
                <w:szCs w:val="21"/>
              </w:rPr>
            </w:pPr>
            <w:r>
              <w:rPr>
                <w:rFonts w:ascii="宋体" w:hAnsi="宋体" w:hint="eastAsia"/>
                <w:szCs w:val="21"/>
              </w:rPr>
              <w:t>UN号</w:t>
            </w:r>
          </w:p>
        </w:tc>
        <w:tc>
          <w:tcPr>
            <w:tcW w:w="1049" w:type="dxa"/>
            <w:vMerge w:val="restart"/>
            <w:vAlign w:val="center"/>
          </w:tcPr>
          <w:p w14:paraId="2984E447" w14:textId="77777777" w:rsidR="004A118C" w:rsidRDefault="004A118C" w:rsidP="00FE0EC5">
            <w:pPr>
              <w:jc w:val="center"/>
              <w:rPr>
                <w:rFonts w:ascii="宋体" w:hAnsi="宋体"/>
                <w:szCs w:val="21"/>
              </w:rPr>
            </w:pPr>
            <w:r>
              <w:rPr>
                <w:rFonts w:ascii="宋体" w:hAnsi="宋体" w:hint="eastAsia"/>
                <w:szCs w:val="21"/>
              </w:rPr>
              <w:t>危规号</w:t>
            </w:r>
          </w:p>
        </w:tc>
        <w:tc>
          <w:tcPr>
            <w:tcW w:w="1049" w:type="dxa"/>
            <w:vMerge w:val="restart"/>
            <w:vAlign w:val="center"/>
          </w:tcPr>
          <w:p w14:paraId="6A36403F" w14:textId="77777777" w:rsidR="004A118C" w:rsidRDefault="004A118C" w:rsidP="00FE0EC5">
            <w:pPr>
              <w:jc w:val="center"/>
              <w:rPr>
                <w:rFonts w:ascii="宋体" w:hAnsi="宋体"/>
                <w:szCs w:val="21"/>
              </w:rPr>
            </w:pPr>
            <w:r>
              <w:rPr>
                <w:rFonts w:ascii="宋体" w:hAnsi="宋体" w:hint="eastAsia"/>
                <w:szCs w:val="21"/>
              </w:rPr>
              <w:t>是否</w:t>
            </w:r>
          </w:p>
          <w:p w14:paraId="3E4BA387" w14:textId="77777777" w:rsidR="004A118C" w:rsidRDefault="004A118C" w:rsidP="00FE0EC5">
            <w:pPr>
              <w:jc w:val="center"/>
              <w:rPr>
                <w:rFonts w:ascii="宋体" w:hAnsi="宋体"/>
                <w:szCs w:val="21"/>
              </w:rPr>
            </w:pPr>
            <w:r>
              <w:rPr>
                <w:rFonts w:ascii="宋体" w:hAnsi="宋体" w:hint="eastAsia"/>
                <w:szCs w:val="21"/>
              </w:rPr>
              <w:t>剧毒化学品</w:t>
            </w:r>
          </w:p>
        </w:tc>
        <w:tc>
          <w:tcPr>
            <w:tcW w:w="1049" w:type="dxa"/>
            <w:vMerge w:val="restart"/>
            <w:vAlign w:val="center"/>
          </w:tcPr>
          <w:p w14:paraId="76CD486F" w14:textId="77777777" w:rsidR="004A118C" w:rsidRDefault="004A118C" w:rsidP="00FE0EC5">
            <w:pPr>
              <w:jc w:val="center"/>
              <w:rPr>
                <w:rFonts w:ascii="宋体" w:hAnsi="宋体"/>
                <w:szCs w:val="21"/>
              </w:rPr>
            </w:pPr>
            <w:r>
              <w:rPr>
                <w:rFonts w:ascii="宋体" w:hAnsi="宋体" w:hint="eastAsia"/>
                <w:szCs w:val="21"/>
              </w:rPr>
              <w:t>是否构成重大危险源</w:t>
            </w:r>
          </w:p>
        </w:tc>
        <w:tc>
          <w:tcPr>
            <w:tcW w:w="1049" w:type="dxa"/>
            <w:vMerge w:val="restart"/>
            <w:vAlign w:val="center"/>
          </w:tcPr>
          <w:p w14:paraId="3C60B4B9" w14:textId="77777777" w:rsidR="004A118C" w:rsidRDefault="004A118C" w:rsidP="00FE0EC5">
            <w:pPr>
              <w:jc w:val="center"/>
              <w:rPr>
                <w:rFonts w:ascii="宋体" w:hAnsi="宋体"/>
                <w:szCs w:val="21"/>
              </w:rPr>
            </w:pPr>
            <w:r>
              <w:rPr>
                <w:rFonts w:ascii="宋体" w:hAnsi="宋体" w:hint="eastAsia"/>
                <w:szCs w:val="21"/>
              </w:rPr>
              <w:t>需要量</w:t>
            </w:r>
          </w:p>
          <w:p w14:paraId="6501F459" w14:textId="77777777" w:rsidR="004A118C" w:rsidRDefault="004A118C" w:rsidP="00FE0EC5">
            <w:pPr>
              <w:jc w:val="center"/>
              <w:rPr>
                <w:rFonts w:ascii="宋体" w:hAnsi="宋体"/>
                <w:szCs w:val="21"/>
              </w:rPr>
            </w:pPr>
            <w:r>
              <w:rPr>
                <w:rFonts w:ascii="宋体" w:hAnsi="宋体" w:hint="eastAsia"/>
                <w:szCs w:val="21"/>
              </w:rPr>
              <w:t>（吨/年）</w:t>
            </w:r>
          </w:p>
        </w:tc>
        <w:tc>
          <w:tcPr>
            <w:tcW w:w="1049" w:type="dxa"/>
            <w:vMerge w:val="restart"/>
            <w:vAlign w:val="center"/>
          </w:tcPr>
          <w:p w14:paraId="1707DDB1" w14:textId="77777777" w:rsidR="004A118C" w:rsidRDefault="004A118C" w:rsidP="00FE0EC5">
            <w:pPr>
              <w:jc w:val="center"/>
              <w:rPr>
                <w:rFonts w:ascii="宋体" w:hAnsi="宋体"/>
                <w:szCs w:val="21"/>
              </w:rPr>
            </w:pPr>
            <w:r>
              <w:rPr>
                <w:rFonts w:ascii="宋体" w:hAnsi="宋体" w:hint="eastAsia"/>
                <w:szCs w:val="21"/>
              </w:rPr>
              <w:t>最大生产能力（吨/年）</w:t>
            </w:r>
          </w:p>
        </w:tc>
        <w:tc>
          <w:tcPr>
            <w:tcW w:w="1049" w:type="dxa"/>
            <w:vMerge w:val="restart"/>
            <w:vAlign w:val="center"/>
          </w:tcPr>
          <w:p w14:paraId="23D07D3C" w14:textId="77777777" w:rsidR="004A118C" w:rsidRDefault="004A118C" w:rsidP="00FE0EC5">
            <w:pPr>
              <w:jc w:val="center"/>
              <w:rPr>
                <w:rFonts w:ascii="宋体" w:hAnsi="宋体"/>
                <w:szCs w:val="21"/>
              </w:rPr>
            </w:pPr>
            <w:r>
              <w:rPr>
                <w:rFonts w:ascii="宋体" w:hAnsi="宋体" w:hint="eastAsia"/>
                <w:szCs w:val="21"/>
              </w:rPr>
              <w:t>最大</w:t>
            </w:r>
          </w:p>
          <w:p w14:paraId="1061278A" w14:textId="77777777" w:rsidR="004A118C" w:rsidRDefault="004A118C" w:rsidP="00FE0EC5">
            <w:pPr>
              <w:jc w:val="center"/>
              <w:rPr>
                <w:rFonts w:ascii="宋体" w:hAnsi="宋体"/>
                <w:szCs w:val="21"/>
              </w:rPr>
            </w:pPr>
            <w:r>
              <w:rPr>
                <w:rFonts w:ascii="宋体" w:hAnsi="宋体" w:hint="eastAsia"/>
                <w:szCs w:val="21"/>
              </w:rPr>
              <w:t>储量</w:t>
            </w:r>
          </w:p>
        </w:tc>
        <w:tc>
          <w:tcPr>
            <w:tcW w:w="1049" w:type="dxa"/>
            <w:vMerge w:val="restart"/>
            <w:vAlign w:val="center"/>
          </w:tcPr>
          <w:p w14:paraId="7A368A35" w14:textId="77777777" w:rsidR="004A118C" w:rsidRDefault="004A118C" w:rsidP="00FE0EC5">
            <w:pPr>
              <w:jc w:val="center"/>
              <w:rPr>
                <w:rFonts w:ascii="宋体" w:hAnsi="宋体"/>
                <w:szCs w:val="21"/>
              </w:rPr>
            </w:pPr>
            <w:r>
              <w:rPr>
                <w:rFonts w:ascii="宋体" w:hAnsi="宋体" w:hint="eastAsia"/>
                <w:szCs w:val="21"/>
              </w:rPr>
              <w:t>登记号</w:t>
            </w:r>
          </w:p>
        </w:tc>
        <w:tc>
          <w:tcPr>
            <w:tcW w:w="1234" w:type="dxa"/>
            <w:vMerge w:val="restart"/>
            <w:vAlign w:val="center"/>
          </w:tcPr>
          <w:p w14:paraId="1961127C" w14:textId="77777777" w:rsidR="004A118C" w:rsidRDefault="004A118C" w:rsidP="00FE0EC5">
            <w:pPr>
              <w:jc w:val="center"/>
              <w:rPr>
                <w:rFonts w:ascii="宋体" w:hAnsi="宋体"/>
                <w:szCs w:val="21"/>
              </w:rPr>
            </w:pPr>
            <w:r>
              <w:rPr>
                <w:rFonts w:ascii="宋体" w:hAnsi="宋体" w:hint="eastAsia"/>
                <w:szCs w:val="21"/>
              </w:rPr>
              <w:t>用途</w:t>
            </w:r>
          </w:p>
        </w:tc>
      </w:tr>
      <w:tr w:rsidR="004A118C" w14:paraId="33D7B547" w14:textId="77777777" w:rsidTr="00FE0EC5">
        <w:trPr>
          <w:trHeight w:val="573"/>
          <w:jc w:val="center"/>
        </w:trPr>
        <w:tc>
          <w:tcPr>
            <w:tcW w:w="656" w:type="dxa"/>
            <w:vMerge/>
            <w:vAlign w:val="center"/>
          </w:tcPr>
          <w:p w14:paraId="222793E7" w14:textId="77777777" w:rsidR="004A118C" w:rsidRDefault="004A118C" w:rsidP="00FE0EC5">
            <w:pPr>
              <w:jc w:val="center"/>
              <w:rPr>
                <w:rFonts w:ascii="宋体" w:hAnsi="宋体"/>
                <w:szCs w:val="21"/>
              </w:rPr>
            </w:pPr>
          </w:p>
        </w:tc>
        <w:tc>
          <w:tcPr>
            <w:tcW w:w="1280" w:type="dxa"/>
            <w:vAlign w:val="center"/>
          </w:tcPr>
          <w:p w14:paraId="6361C607" w14:textId="77777777" w:rsidR="004A118C" w:rsidRDefault="004A118C" w:rsidP="00FE0EC5">
            <w:pPr>
              <w:jc w:val="center"/>
              <w:rPr>
                <w:rFonts w:ascii="宋体" w:hAnsi="宋体"/>
                <w:szCs w:val="21"/>
              </w:rPr>
            </w:pPr>
            <w:r>
              <w:rPr>
                <w:rFonts w:ascii="宋体" w:hAnsi="宋体" w:hint="eastAsia"/>
                <w:szCs w:val="21"/>
              </w:rPr>
              <w:t>商品名</w:t>
            </w:r>
          </w:p>
        </w:tc>
        <w:tc>
          <w:tcPr>
            <w:tcW w:w="1049" w:type="dxa"/>
            <w:vAlign w:val="center"/>
          </w:tcPr>
          <w:p w14:paraId="38F6F4D4" w14:textId="77777777" w:rsidR="004A118C" w:rsidRDefault="004A118C" w:rsidP="00FE0EC5">
            <w:pPr>
              <w:jc w:val="center"/>
              <w:rPr>
                <w:rFonts w:ascii="宋体" w:hAnsi="宋体"/>
                <w:szCs w:val="21"/>
              </w:rPr>
            </w:pPr>
            <w:r>
              <w:rPr>
                <w:rFonts w:ascii="宋体" w:hAnsi="宋体" w:hint="eastAsia"/>
                <w:szCs w:val="21"/>
              </w:rPr>
              <w:t>化学名</w:t>
            </w:r>
          </w:p>
        </w:tc>
        <w:tc>
          <w:tcPr>
            <w:tcW w:w="1049" w:type="dxa"/>
            <w:vAlign w:val="center"/>
          </w:tcPr>
          <w:p w14:paraId="751B2D46" w14:textId="77777777" w:rsidR="004A118C" w:rsidRDefault="004A118C" w:rsidP="00FE0EC5">
            <w:pPr>
              <w:jc w:val="center"/>
              <w:rPr>
                <w:rFonts w:ascii="宋体" w:hAnsi="宋体"/>
                <w:szCs w:val="21"/>
              </w:rPr>
            </w:pPr>
            <w:r>
              <w:rPr>
                <w:rFonts w:ascii="宋体" w:hAnsi="宋体" w:hint="eastAsia"/>
                <w:szCs w:val="21"/>
              </w:rPr>
              <w:t>存放、生产地点</w:t>
            </w:r>
          </w:p>
        </w:tc>
        <w:tc>
          <w:tcPr>
            <w:tcW w:w="1049" w:type="dxa"/>
            <w:vMerge/>
            <w:vAlign w:val="center"/>
          </w:tcPr>
          <w:p w14:paraId="2EA4C27A" w14:textId="77777777" w:rsidR="004A118C" w:rsidRDefault="004A118C" w:rsidP="00FE0EC5">
            <w:pPr>
              <w:jc w:val="center"/>
              <w:rPr>
                <w:rFonts w:ascii="宋体" w:hAnsi="宋体"/>
                <w:szCs w:val="21"/>
              </w:rPr>
            </w:pPr>
          </w:p>
        </w:tc>
        <w:tc>
          <w:tcPr>
            <w:tcW w:w="1049" w:type="dxa"/>
            <w:vMerge/>
            <w:vAlign w:val="center"/>
          </w:tcPr>
          <w:p w14:paraId="01C59977" w14:textId="77777777" w:rsidR="004A118C" w:rsidRDefault="004A118C" w:rsidP="00FE0EC5">
            <w:pPr>
              <w:jc w:val="center"/>
              <w:rPr>
                <w:rFonts w:ascii="宋体" w:hAnsi="宋体"/>
                <w:szCs w:val="21"/>
              </w:rPr>
            </w:pPr>
          </w:p>
        </w:tc>
        <w:tc>
          <w:tcPr>
            <w:tcW w:w="1049" w:type="dxa"/>
            <w:vMerge/>
            <w:vAlign w:val="center"/>
          </w:tcPr>
          <w:p w14:paraId="149D273A" w14:textId="77777777" w:rsidR="004A118C" w:rsidRDefault="004A118C" w:rsidP="00FE0EC5">
            <w:pPr>
              <w:jc w:val="center"/>
              <w:rPr>
                <w:rFonts w:ascii="宋体" w:hAnsi="宋体"/>
                <w:szCs w:val="21"/>
              </w:rPr>
            </w:pPr>
          </w:p>
        </w:tc>
        <w:tc>
          <w:tcPr>
            <w:tcW w:w="1049" w:type="dxa"/>
            <w:vMerge/>
            <w:vAlign w:val="center"/>
          </w:tcPr>
          <w:p w14:paraId="6BF68A00" w14:textId="77777777" w:rsidR="004A118C" w:rsidRDefault="004A118C" w:rsidP="00FE0EC5">
            <w:pPr>
              <w:jc w:val="center"/>
              <w:rPr>
                <w:rFonts w:ascii="宋体" w:hAnsi="宋体"/>
                <w:szCs w:val="21"/>
              </w:rPr>
            </w:pPr>
          </w:p>
        </w:tc>
        <w:tc>
          <w:tcPr>
            <w:tcW w:w="1049" w:type="dxa"/>
            <w:vMerge/>
            <w:vAlign w:val="center"/>
          </w:tcPr>
          <w:p w14:paraId="6C19201A" w14:textId="77777777" w:rsidR="004A118C" w:rsidRDefault="004A118C" w:rsidP="00FE0EC5">
            <w:pPr>
              <w:jc w:val="center"/>
              <w:rPr>
                <w:rFonts w:ascii="宋体" w:hAnsi="宋体"/>
                <w:szCs w:val="21"/>
              </w:rPr>
            </w:pPr>
          </w:p>
        </w:tc>
        <w:tc>
          <w:tcPr>
            <w:tcW w:w="1049" w:type="dxa"/>
            <w:vMerge/>
            <w:vAlign w:val="center"/>
          </w:tcPr>
          <w:p w14:paraId="1AF17A43" w14:textId="77777777" w:rsidR="004A118C" w:rsidRDefault="004A118C" w:rsidP="00FE0EC5">
            <w:pPr>
              <w:jc w:val="center"/>
              <w:rPr>
                <w:rFonts w:ascii="宋体" w:hAnsi="宋体"/>
                <w:szCs w:val="21"/>
              </w:rPr>
            </w:pPr>
          </w:p>
        </w:tc>
        <w:tc>
          <w:tcPr>
            <w:tcW w:w="1049" w:type="dxa"/>
            <w:vMerge/>
            <w:vAlign w:val="center"/>
          </w:tcPr>
          <w:p w14:paraId="3CEC16B6" w14:textId="77777777" w:rsidR="004A118C" w:rsidRDefault="004A118C" w:rsidP="00FE0EC5">
            <w:pPr>
              <w:jc w:val="center"/>
              <w:rPr>
                <w:rFonts w:ascii="宋体" w:hAnsi="宋体"/>
                <w:szCs w:val="21"/>
              </w:rPr>
            </w:pPr>
          </w:p>
        </w:tc>
        <w:tc>
          <w:tcPr>
            <w:tcW w:w="1049" w:type="dxa"/>
            <w:vMerge/>
            <w:vAlign w:val="center"/>
          </w:tcPr>
          <w:p w14:paraId="48300AB3" w14:textId="77777777" w:rsidR="004A118C" w:rsidRDefault="004A118C" w:rsidP="00FE0EC5">
            <w:pPr>
              <w:jc w:val="center"/>
              <w:rPr>
                <w:rFonts w:ascii="宋体" w:hAnsi="宋体"/>
                <w:szCs w:val="21"/>
              </w:rPr>
            </w:pPr>
          </w:p>
        </w:tc>
        <w:tc>
          <w:tcPr>
            <w:tcW w:w="1049" w:type="dxa"/>
            <w:vMerge/>
            <w:vAlign w:val="center"/>
          </w:tcPr>
          <w:p w14:paraId="761752E9" w14:textId="77777777" w:rsidR="004A118C" w:rsidRDefault="004A118C" w:rsidP="00FE0EC5">
            <w:pPr>
              <w:jc w:val="center"/>
              <w:rPr>
                <w:rFonts w:ascii="宋体" w:hAnsi="宋体"/>
                <w:szCs w:val="21"/>
              </w:rPr>
            </w:pPr>
          </w:p>
        </w:tc>
        <w:tc>
          <w:tcPr>
            <w:tcW w:w="1234" w:type="dxa"/>
            <w:vMerge/>
            <w:vAlign w:val="center"/>
          </w:tcPr>
          <w:p w14:paraId="77D4A555" w14:textId="77777777" w:rsidR="004A118C" w:rsidRDefault="004A118C" w:rsidP="00FE0EC5">
            <w:pPr>
              <w:jc w:val="center"/>
              <w:rPr>
                <w:rFonts w:ascii="宋体" w:hAnsi="宋体"/>
                <w:szCs w:val="21"/>
              </w:rPr>
            </w:pPr>
          </w:p>
        </w:tc>
      </w:tr>
      <w:tr w:rsidR="004A118C" w14:paraId="3AD34CE6" w14:textId="77777777" w:rsidTr="00FE0EC5">
        <w:trPr>
          <w:trHeight w:val="681"/>
          <w:jc w:val="center"/>
        </w:trPr>
        <w:tc>
          <w:tcPr>
            <w:tcW w:w="656" w:type="dxa"/>
            <w:vAlign w:val="center"/>
          </w:tcPr>
          <w:p w14:paraId="755220F5" w14:textId="77777777" w:rsidR="004A118C" w:rsidRDefault="004A118C" w:rsidP="00FE0EC5">
            <w:pPr>
              <w:jc w:val="center"/>
              <w:rPr>
                <w:rFonts w:ascii="宋体" w:hAnsi="宋体"/>
                <w:szCs w:val="21"/>
              </w:rPr>
            </w:pPr>
            <w:r>
              <w:rPr>
                <w:rFonts w:ascii="宋体" w:hAnsi="宋体" w:hint="eastAsia"/>
                <w:szCs w:val="21"/>
              </w:rPr>
              <w:t>1</w:t>
            </w:r>
          </w:p>
        </w:tc>
        <w:tc>
          <w:tcPr>
            <w:tcW w:w="1280" w:type="dxa"/>
            <w:vAlign w:val="center"/>
          </w:tcPr>
          <w:p w14:paraId="6AC751BC" w14:textId="77777777" w:rsidR="004A118C" w:rsidRDefault="004A118C" w:rsidP="00FE0EC5">
            <w:pPr>
              <w:jc w:val="center"/>
              <w:rPr>
                <w:rFonts w:ascii="宋体" w:hAnsi="宋体"/>
                <w:szCs w:val="21"/>
              </w:rPr>
            </w:pPr>
          </w:p>
        </w:tc>
        <w:tc>
          <w:tcPr>
            <w:tcW w:w="1049" w:type="dxa"/>
            <w:vAlign w:val="center"/>
          </w:tcPr>
          <w:p w14:paraId="7B978783" w14:textId="77777777" w:rsidR="004A118C" w:rsidRDefault="004A118C" w:rsidP="00FE0EC5">
            <w:pPr>
              <w:jc w:val="center"/>
              <w:rPr>
                <w:rFonts w:ascii="宋体" w:hAnsi="宋体"/>
                <w:szCs w:val="21"/>
              </w:rPr>
            </w:pPr>
          </w:p>
        </w:tc>
        <w:tc>
          <w:tcPr>
            <w:tcW w:w="1049" w:type="dxa"/>
            <w:vAlign w:val="center"/>
          </w:tcPr>
          <w:p w14:paraId="7F36B448" w14:textId="77777777" w:rsidR="004A118C" w:rsidRDefault="004A118C" w:rsidP="00FE0EC5">
            <w:pPr>
              <w:jc w:val="center"/>
              <w:rPr>
                <w:rFonts w:ascii="宋体" w:hAnsi="宋体"/>
                <w:szCs w:val="21"/>
              </w:rPr>
            </w:pPr>
          </w:p>
        </w:tc>
        <w:tc>
          <w:tcPr>
            <w:tcW w:w="1049" w:type="dxa"/>
            <w:vAlign w:val="center"/>
          </w:tcPr>
          <w:p w14:paraId="70AF2C8F" w14:textId="77777777" w:rsidR="004A118C" w:rsidRDefault="004A118C" w:rsidP="00FE0EC5">
            <w:pPr>
              <w:jc w:val="center"/>
              <w:rPr>
                <w:rFonts w:ascii="宋体" w:hAnsi="宋体"/>
                <w:szCs w:val="21"/>
              </w:rPr>
            </w:pPr>
          </w:p>
        </w:tc>
        <w:tc>
          <w:tcPr>
            <w:tcW w:w="1049" w:type="dxa"/>
            <w:vAlign w:val="center"/>
          </w:tcPr>
          <w:p w14:paraId="0B4D5447" w14:textId="77777777" w:rsidR="004A118C" w:rsidRDefault="004A118C" w:rsidP="00FE0EC5">
            <w:pPr>
              <w:jc w:val="center"/>
              <w:rPr>
                <w:rFonts w:ascii="宋体" w:hAnsi="宋体"/>
                <w:szCs w:val="21"/>
              </w:rPr>
            </w:pPr>
          </w:p>
        </w:tc>
        <w:tc>
          <w:tcPr>
            <w:tcW w:w="1049" w:type="dxa"/>
            <w:vAlign w:val="center"/>
          </w:tcPr>
          <w:p w14:paraId="30A6D1AE" w14:textId="77777777" w:rsidR="004A118C" w:rsidRDefault="004A118C" w:rsidP="00FE0EC5">
            <w:pPr>
              <w:jc w:val="center"/>
              <w:rPr>
                <w:rFonts w:ascii="宋体" w:hAnsi="宋体"/>
                <w:szCs w:val="21"/>
              </w:rPr>
            </w:pPr>
          </w:p>
        </w:tc>
        <w:tc>
          <w:tcPr>
            <w:tcW w:w="1049" w:type="dxa"/>
            <w:vAlign w:val="center"/>
          </w:tcPr>
          <w:p w14:paraId="0AC6C84C" w14:textId="77777777" w:rsidR="004A118C" w:rsidRDefault="004A118C" w:rsidP="00FE0EC5">
            <w:pPr>
              <w:jc w:val="center"/>
              <w:rPr>
                <w:rFonts w:ascii="宋体" w:hAnsi="宋体"/>
                <w:szCs w:val="21"/>
              </w:rPr>
            </w:pPr>
          </w:p>
        </w:tc>
        <w:tc>
          <w:tcPr>
            <w:tcW w:w="1049" w:type="dxa"/>
            <w:vAlign w:val="center"/>
          </w:tcPr>
          <w:p w14:paraId="06FEB50C" w14:textId="77777777" w:rsidR="004A118C" w:rsidRDefault="004A118C" w:rsidP="00FE0EC5">
            <w:pPr>
              <w:jc w:val="center"/>
              <w:rPr>
                <w:rFonts w:ascii="宋体" w:hAnsi="宋体"/>
                <w:szCs w:val="21"/>
              </w:rPr>
            </w:pPr>
          </w:p>
        </w:tc>
        <w:tc>
          <w:tcPr>
            <w:tcW w:w="1049" w:type="dxa"/>
            <w:vAlign w:val="center"/>
          </w:tcPr>
          <w:p w14:paraId="747451FE" w14:textId="77777777" w:rsidR="004A118C" w:rsidRDefault="004A118C" w:rsidP="00FE0EC5">
            <w:pPr>
              <w:jc w:val="center"/>
              <w:rPr>
                <w:rFonts w:ascii="宋体" w:hAnsi="宋体"/>
                <w:szCs w:val="21"/>
              </w:rPr>
            </w:pPr>
          </w:p>
        </w:tc>
        <w:tc>
          <w:tcPr>
            <w:tcW w:w="1049" w:type="dxa"/>
            <w:vAlign w:val="center"/>
          </w:tcPr>
          <w:p w14:paraId="2D7A65CD" w14:textId="77777777" w:rsidR="004A118C" w:rsidRDefault="004A118C" w:rsidP="00FE0EC5">
            <w:pPr>
              <w:jc w:val="center"/>
              <w:rPr>
                <w:rFonts w:ascii="宋体" w:hAnsi="宋体"/>
                <w:szCs w:val="21"/>
              </w:rPr>
            </w:pPr>
          </w:p>
        </w:tc>
        <w:tc>
          <w:tcPr>
            <w:tcW w:w="1049" w:type="dxa"/>
            <w:vAlign w:val="center"/>
          </w:tcPr>
          <w:p w14:paraId="4BA02BEF" w14:textId="77777777" w:rsidR="004A118C" w:rsidRDefault="004A118C" w:rsidP="00FE0EC5">
            <w:pPr>
              <w:jc w:val="center"/>
              <w:rPr>
                <w:rFonts w:ascii="宋体" w:hAnsi="宋体"/>
                <w:szCs w:val="21"/>
              </w:rPr>
            </w:pPr>
          </w:p>
        </w:tc>
        <w:tc>
          <w:tcPr>
            <w:tcW w:w="1049" w:type="dxa"/>
            <w:vAlign w:val="center"/>
          </w:tcPr>
          <w:p w14:paraId="5AC24E15" w14:textId="77777777" w:rsidR="004A118C" w:rsidRDefault="004A118C" w:rsidP="00FE0EC5">
            <w:pPr>
              <w:jc w:val="center"/>
              <w:rPr>
                <w:rFonts w:ascii="宋体" w:hAnsi="宋体"/>
                <w:szCs w:val="21"/>
              </w:rPr>
            </w:pPr>
          </w:p>
        </w:tc>
        <w:tc>
          <w:tcPr>
            <w:tcW w:w="1234" w:type="dxa"/>
            <w:vAlign w:val="center"/>
          </w:tcPr>
          <w:p w14:paraId="6B3A68CC" w14:textId="77777777" w:rsidR="004A118C" w:rsidRDefault="004A118C" w:rsidP="00FE0EC5">
            <w:pPr>
              <w:jc w:val="center"/>
              <w:rPr>
                <w:rFonts w:ascii="宋体" w:hAnsi="宋体"/>
                <w:szCs w:val="21"/>
              </w:rPr>
            </w:pPr>
          </w:p>
        </w:tc>
      </w:tr>
      <w:tr w:rsidR="004A118C" w14:paraId="27CF6E41" w14:textId="77777777" w:rsidTr="00FE0EC5">
        <w:trPr>
          <w:trHeight w:val="713"/>
          <w:jc w:val="center"/>
        </w:trPr>
        <w:tc>
          <w:tcPr>
            <w:tcW w:w="656" w:type="dxa"/>
            <w:vAlign w:val="center"/>
          </w:tcPr>
          <w:p w14:paraId="5739F7E2" w14:textId="77777777" w:rsidR="004A118C" w:rsidRDefault="004A118C" w:rsidP="00FE0EC5">
            <w:pPr>
              <w:jc w:val="center"/>
              <w:rPr>
                <w:rFonts w:ascii="宋体" w:hAnsi="宋体"/>
                <w:sz w:val="24"/>
              </w:rPr>
            </w:pPr>
            <w:r>
              <w:rPr>
                <w:rFonts w:ascii="宋体" w:hAnsi="宋体" w:hint="eastAsia"/>
                <w:sz w:val="24"/>
              </w:rPr>
              <w:t>2</w:t>
            </w:r>
          </w:p>
        </w:tc>
        <w:tc>
          <w:tcPr>
            <w:tcW w:w="1280" w:type="dxa"/>
            <w:vAlign w:val="center"/>
          </w:tcPr>
          <w:p w14:paraId="65E77B41" w14:textId="77777777" w:rsidR="004A118C" w:rsidRDefault="004A118C" w:rsidP="00FE0EC5">
            <w:pPr>
              <w:jc w:val="center"/>
              <w:rPr>
                <w:rFonts w:ascii="宋体" w:hAnsi="宋体"/>
                <w:sz w:val="24"/>
              </w:rPr>
            </w:pPr>
          </w:p>
        </w:tc>
        <w:tc>
          <w:tcPr>
            <w:tcW w:w="1049" w:type="dxa"/>
            <w:vAlign w:val="center"/>
          </w:tcPr>
          <w:p w14:paraId="7C706ADD" w14:textId="77777777" w:rsidR="004A118C" w:rsidRDefault="004A118C" w:rsidP="00FE0EC5">
            <w:pPr>
              <w:jc w:val="center"/>
              <w:rPr>
                <w:rFonts w:ascii="宋体" w:hAnsi="宋体"/>
                <w:sz w:val="24"/>
              </w:rPr>
            </w:pPr>
          </w:p>
        </w:tc>
        <w:tc>
          <w:tcPr>
            <w:tcW w:w="1049" w:type="dxa"/>
            <w:vAlign w:val="center"/>
          </w:tcPr>
          <w:p w14:paraId="7FC0A2F5" w14:textId="77777777" w:rsidR="004A118C" w:rsidRDefault="004A118C" w:rsidP="00FE0EC5">
            <w:pPr>
              <w:jc w:val="center"/>
              <w:rPr>
                <w:rFonts w:ascii="宋体" w:hAnsi="宋体"/>
                <w:sz w:val="24"/>
              </w:rPr>
            </w:pPr>
          </w:p>
        </w:tc>
        <w:tc>
          <w:tcPr>
            <w:tcW w:w="1049" w:type="dxa"/>
            <w:vAlign w:val="center"/>
          </w:tcPr>
          <w:p w14:paraId="1C3888D1" w14:textId="77777777" w:rsidR="004A118C" w:rsidRDefault="004A118C" w:rsidP="00FE0EC5">
            <w:pPr>
              <w:jc w:val="center"/>
              <w:rPr>
                <w:rFonts w:ascii="宋体" w:hAnsi="宋体"/>
                <w:sz w:val="24"/>
              </w:rPr>
            </w:pPr>
          </w:p>
        </w:tc>
        <w:tc>
          <w:tcPr>
            <w:tcW w:w="1049" w:type="dxa"/>
            <w:vAlign w:val="center"/>
          </w:tcPr>
          <w:p w14:paraId="3FE57E7C" w14:textId="77777777" w:rsidR="004A118C" w:rsidRDefault="004A118C" w:rsidP="00FE0EC5">
            <w:pPr>
              <w:jc w:val="center"/>
              <w:rPr>
                <w:rFonts w:ascii="宋体" w:hAnsi="宋体"/>
                <w:sz w:val="24"/>
              </w:rPr>
            </w:pPr>
          </w:p>
        </w:tc>
        <w:tc>
          <w:tcPr>
            <w:tcW w:w="1049" w:type="dxa"/>
            <w:vAlign w:val="center"/>
          </w:tcPr>
          <w:p w14:paraId="62323C9A" w14:textId="77777777" w:rsidR="004A118C" w:rsidRDefault="004A118C" w:rsidP="00FE0EC5">
            <w:pPr>
              <w:jc w:val="center"/>
              <w:rPr>
                <w:rFonts w:ascii="宋体" w:hAnsi="宋体"/>
                <w:sz w:val="24"/>
              </w:rPr>
            </w:pPr>
          </w:p>
        </w:tc>
        <w:tc>
          <w:tcPr>
            <w:tcW w:w="1049" w:type="dxa"/>
            <w:vAlign w:val="center"/>
          </w:tcPr>
          <w:p w14:paraId="3C4BCCD1" w14:textId="77777777" w:rsidR="004A118C" w:rsidRDefault="004A118C" w:rsidP="00FE0EC5">
            <w:pPr>
              <w:jc w:val="center"/>
              <w:rPr>
                <w:rFonts w:ascii="宋体" w:hAnsi="宋体"/>
                <w:sz w:val="24"/>
              </w:rPr>
            </w:pPr>
          </w:p>
        </w:tc>
        <w:tc>
          <w:tcPr>
            <w:tcW w:w="1049" w:type="dxa"/>
            <w:vAlign w:val="center"/>
          </w:tcPr>
          <w:p w14:paraId="42FD44D8" w14:textId="77777777" w:rsidR="004A118C" w:rsidRDefault="004A118C" w:rsidP="00FE0EC5">
            <w:pPr>
              <w:jc w:val="center"/>
              <w:rPr>
                <w:rFonts w:ascii="宋体" w:hAnsi="宋体"/>
                <w:sz w:val="24"/>
              </w:rPr>
            </w:pPr>
          </w:p>
        </w:tc>
        <w:tc>
          <w:tcPr>
            <w:tcW w:w="1049" w:type="dxa"/>
            <w:vAlign w:val="center"/>
          </w:tcPr>
          <w:p w14:paraId="0946E0EC" w14:textId="77777777" w:rsidR="004A118C" w:rsidRDefault="004A118C" w:rsidP="00FE0EC5">
            <w:pPr>
              <w:jc w:val="center"/>
              <w:rPr>
                <w:rFonts w:ascii="宋体" w:hAnsi="宋体"/>
                <w:sz w:val="24"/>
              </w:rPr>
            </w:pPr>
          </w:p>
        </w:tc>
        <w:tc>
          <w:tcPr>
            <w:tcW w:w="1049" w:type="dxa"/>
            <w:vAlign w:val="center"/>
          </w:tcPr>
          <w:p w14:paraId="7F2F7806" w14:textId="77777777" w:rsidR="004A118C" w:rsidRDefault="004A118C" w:rsidP="00FE0EC5">
            <w:pPr>
              <w:jc w:val="center"/>
              <w:rPr>
                <w:rFonts w:ascii="宋体" w:hAnsi="宋体"/>
                <w:sz w:val="24"/>
              </w:rPr>
            </w:pPr>
          </w:p>
        </w:tc>
        <w:tc>
          <w:tcPr>
            <w:tcW w:w="1049" w:type="dxa"/>
            <w:vAlign w:val="center"/>
          </w:tcPr>
          <w:p w14:paraId="5B1C8A85" w14:textId="77777777" w:rsidR="004A118C" w:rsidRDefault="004A118C" w:rsidP="00FE0EC5">
            <w:pPr>
              <w:jc w:val="center"/>
              <w:rPr>
                <w:rFonts w:ascii="宋体" w:hAnsi="宋体"/>
                <w:sz w:val="24"/>
              </w:rPr>
            </w:pPr>
          </w:p>
        </w:tc>
        <w:tc>
          <w:tcPr>
            <w:tcW w:w="1049" w:type="dxa"/>
            <w:vAlign w:val="center"/>
          </w:tcPr>
          <w:p w14:paraId="70FAF265" w14:textId="77777777" w:rsidR="004A118C" w:rsidRDefault="004A118C" w:rsidP="00FE0EC5">
            <w:pPr>
              <w:jc w:val="center"/>
              <w:rPr>
                <w:rFonts w:ascii="宋体" w:hAnsi="宋体"/>
                <w:sz w:val="24"/>
              </w:rPr>
            </w:pPr>
          </w:p>
        </w:tc>
        <w:tc>
          <w:tcPr>
            <w:tcW w:w="1234" w:type="dxa"/>
            <w:vAlign w:val="center"/>
          </w:tcPr>
          <w:p w14:paraId="663203FA" w14:textId="77777777" w:rsidR="004A118C" w:rsidRDefault="004A118C" w:rsidP="00FE0EC5">
            <w:pPr>
              <w:jc w:val="center"/>
              <w:rPr>
                <w:rFonts w:ascii="宋体" w:hAnsi="宋体"/>
                <w:sz w:val="24"/>
              </w:rPr>
            </w:pPr>
          </w:p>
        </w:tc>
      </w:tr>
      <w:tr w:rsidR="004A118C" w14:paraId="3B7B05EB" w14:textId="77777777" w:rsidTr="00FE0EC5">
        <w:trPr>
          <w:trHeight w:val="681"/>
          <w:jc w:val="center"/>
        </w:trPr>
        <w:tc>
          <w:tcPr>
            <w:tcW w:w="656" w:type="dxa"/>
            <w:vAlign w:val="center"/>
          </w:tcPr>
          <w:p w14:paraId="5BC584AF" w14:textId="77777777" w:rsidR="004A118C" w:rsidRDefault="004A118C" w:rsidP="00FE0EC5">
            <w:pPr>
              <w:jc w:val="center"/>
              <w:rPr>
                <w:rFonts w:ascii="宋体" w:hAnsi="宋体"/>
                <w:sz w:val="24"/>
              </w:rPr>
            </w:pPr>
            <w:r>
              <w:rPr>
                <w:rFonts w:ascii="宋体" w:hAnsi="宋体" w:hint="eastAsia"/>
                <w:sz w:val="24"/>
              </w:rPr>
              <w:t>3</w:t>
            </w:r>
          </w:p>
        </w:tc>
        <w:tc>
          <w:tcPr>
            <w:tcW w:w="1280" w:type="dxa"/>
            <w:vAlign w:val="center"/>
          </w:tcPr>
          <w:p w14:paraId="43801BF2" w14:textId="77777777" w:rsidR="004A118C" w:rsidRDefault="004A118C" w:rsidP="00FE0EC5">
            <w:pPr>
              <w:jc w:val="center"/>
              <w:rPr>
                <w:rFonts w:ascii="宋体" w:hAnsi="宋体"/>
                <w:sz w:val="24"/>
              </w:rPr>
            </w:pPr>
          </w:p>
        </w:tc>
        <w:tc>
          <w:tcPr>
            <w:tcW w:w="1049" w:type="dxa"/>
            <w:vAlign w:val="center"/>
          </w:tcPr>
          <w:p w14:paraId="24BCDBBF" w14:textId="77777777" w:rsidR="004A118C" w:rsidRDefault="004A118C" w:rsidP="00FE0EC5">
            <w:pPr>
              <w:jc w:val="center"/>
              <w:rPr>
                <w:rFonts w:ascii="宋体" w:hAnsi="宋体"/>
                <w:sz w:val="24"/>
              </w:rPr>
            </w:pPr>
          </w:p>
        </w:tc>
        <w:tc>
          <w:tcPr>
            <w:tcW w:w="1049" w:type="dxa"/>
            <w:vAlign w:val="center"/>
          </w:tcPr>
          <w:p w14:paraId="7C46F724" w14:textId="77777777" w:rsidR="004A118C" w:rsidRDefault="004A118C" w:rsidP="00FE0EC5">
            <w:pPr>
              <w:jc w:val="center"/>
              <w:rPr>
                <w:rFonts w:ascii="宋体" w:hAnsi="宋体"/>
                <w:sz w:val="24"/>
              </w:rPr>
            </w:pPr>
          </w:p>
        </w:tc>
        <w:tc>
          <w:tcPr>
            <w:tcW w:w="1049" w:type="dxa"/>
            <w:vAlign w:val="center"/>
          </w:tcPr>
          <w:p w14:paraId="4984083A" w14:textId="77777777" w:rsidR="004A118C" w:rsidRDefault="004A118C" w:rsidP="00FE0EC5">
            <w:pPr>
              <w:jc w:val="center"/>
              <w:rPr>
                <w:rFonts w:ascii="宋体" w:hAnsi="宋体"/>
                <w:sz w:val="24"/>
              </w:rPr>
            </w:pPr>
          </w:p>
        </w:tc>
        <w:tc>
          <w:tcPr>
            <w:tcW w:w="1049" w:type="dxa"/>
            <w:vAlign w:val="center"/>
          </w:tcPr>
          <w:p w14:paraId="693C857D" w14:textId="77777777" w:rsidR="004A118C" w:rsidRDefault="004A118C" w:rsidP="00FE0EC5">
            <w:pPr>
              <w:jc w:val="center"/>
              <w:rPr>
                <w:rFonts w:ascii="宋体" w:hAnsi="宋体"/>
                <w:sz w:val="24"/>
              </w:rPr>
            </w:pPr>
          </w:p>
        </w:tc>
        <w:tc>
          <w:tcPr>
            <w:tcW w:w="1049" w:type="dxa"/>
            <w:vAlign w:val="center"/>
          </w:tcPr>
          <w:p w14:paraId="51DA063E" w14:textId="77777777" w:rsidR="004A118C" w:rsidRDefault="004A118C" w:rsidP="00FE0EC5">
            <w:pPr>
              <w:jc w:val="center"/>
              <w:rPr>
                <w:rFonts w:ascii="宋体" w:hAnsi="宋体"/>
                <w:sz w:val="24"/>
              </w:rPr>
            </w:pPr>
          </w:p>
        </w:tc>
        <w:tc>
          <w:tcPr>
            <w:tcW w:w="1049" w:type="dxa"/>
            <w:vAlign w:val="center"/>
          </w:tcPr>
          <w:p w14:paraId="342E5FB3" w14:textId="77777777" w:rsidR="004A118C" w:rsidRDefault="004A118C" w:rsidP="00FE0EC5">
            <w:pPr>
              <w:jc w:val="center"/>
              <w:rPr>
                <w:rFonts w:ascii="宋体" w:hAnsi="宋体"/>
                <w:sz w:val="24"/>
              </w:rPr>
            </w:pPr>
          </w:p>
        </w:tc>
        <w:tc>
          <w:tcPr>
            <w:tcW w:w="1049" w:type="dxa"/>
            <w:vAlign w:val="center"/>
          </w:tcPr>
          <w:p w14:paraId="721A346F" w14:textId="77777777" w:rsidR="004A118C" w:rsidRDefault="004A118C" w:rsidP="00FE0EC5">
            <w:pPr>
              <w:jc w:val="center"/>
              <w:rPr>
                <w:rFonts w:ascii="宋体" w:hAnsi="宋体"/>
                <w:sz w:val="24"/>
              </w:rPr>
            </w:pPr>
          </w:p>
        </w:tc>
        <w:tc>
          <w:tcPr>
            <w:tcW w:w="1049" w:type="dxa"/>
            <w:vAlign w:val="center"/>
          </w:tcPr>
          <w:p w14:paraId="725A816E" w14:textId="77777777" w:rsidR="004A118C" w:rsidRDefault="004A118C" w:rsidP="00FE0EC5">
            <w:pPr>
              <w:jc w:val="center"/>
              <w:rPr>
                <w:rFonts w:ascii="宋体" w:hAnsi="宋体"/>
                <w:sz w:val="24"/>
              </w:rPr>
            </w:pPr>
          </w:p>
        </w:tc>
        <w:tc>
          <w:tcPr>
            <w:tcW w:w="1049" w:type="dxa"/>
            <w:vAlign w:val="center"/>
          </w:tcPr>
          <w:p w14:paraId="15244396" w14:textId="77777777" w:rsidR="004A118C" w:rsidRDefault="004A118C" w:rsidP="00FE0EC5">
            <w:pPr>
              <w:jc w:val="center"/>
              <w:rPr>
                <w:rFonts w:ascii="宋体" w:hAnsi="宋体"/>
                <w:sz w:val="24"/>
              </w:rPr>
            </w:pPr>
          </w:p>
        </w:tc>
        <w:tc>
          <w:tcPr>
            <w:tcW w:w="1049" w:type="dxa"/>
            <w:vAlign w:val="center"/>
          </w:tcPr>
          <w:p w14:paraId="2B419741" w14:textId="77777777" w:rsidR="004A118C" w:rsidRDefault="004A118C" w:rsidP="00FE0EC5">
            <w:pPr>
              <w:jc w:val="center"/>
              <w:rPr>
                <w:rFonts w:ascii="宋体" w:hAnsi="宋体"/>
                <w:sz w:val="24"/>
              </w:rPr>
            </w:pPr>
          </w:p>
        </w:tc>
        <w:tc>
          <w:tcPr>
            <w:tcW w:w="1049" w:type="dxa"/>
            <w:vAlign w:val="center"/>
          </w:tcPr>
          <w:p w14:paraId="0E545037" w14:textId="77777777" w:rsidR="004A118C" w:rsidRDefault="004A118C" w:rsidP="00FE0EC5">
            <w:pPr>
              <w:jc w:val="center"/>
              <w:rPr>
                <w:rFonts w:ascii="宋体" w:hAnsi="宋体"/>
                <w:sz w:val="24"/>
              </w:rPr>
            </w:pPr>
          </w:p>
        </w:tc>
        <w:tc>
          <w:tcPr>
            <w:tcW w:w="1234" w:type="dxa"/>
            <w:vAlign w:val="center"/>
          </w:tcPr>
          <w:p w14:paraId="5395F8EA" w14:textId="77777777" w:rsidR="004A118C" w:rsidRDefault="004A118C" w:rsidP="00FE0EC5">
            <w:pPr>
              <w:jc w:val="center"/>
              <w:rPr>
                <w:rFonts w:ascii="宋体" w:hAnsi="宋体"/>
                <w:sz w:val="24"/>
              </w:rPr>
            </w:pPr>
          </w:p>
        </w:tc>
      </w:tr>
      <w:tr w:rsidR="004A118C" w14:paraId="3524C77A" w14:textId="77777777" w:rsidTr="00FE0EC5">
        <w:trPr>
          <w:trHeight w:val="713"/>
          <w:jc w:val="center"/>
        </w:trPr>
        <w:tc>
          <w:tcPr>
            <w:tcW w:w="656" w:type="dxa"/>
            <w:vAlign w:val="center"/>
          </w:tcPr>
          <w:p w14:paraId="799EEB33" w14:textId="77777777" w:rsidR="004A118C" w:rsidRDefault="004A118C" w:rsidP="00FE0EC5">
            <w:pPr>
              <w:jc w:val="center"/>
              <w:rPr>
                <w:rFonts w:ascii="宋体" w:hAnsi="宋体"/>
                <w:sz w:val="24"/>
              </w:rPr>
            </w:pPr>
            <w:r>
              <w:rPr>
                <w:rFonts w:ascii="宋体" w:hAnsi="宋体" w:hint="eastAsia"/>
                <w:sz w:val="24"/>
              </w:rPr>
              <w:t>4</w:t>
            </w:r>
          </w:p>
        </w:tc>
        <w:tc>
          <w:tcPr>
            <w:tcW w:w="1280" w:type="dxa"/>
            <w:vAlign w:val="center"/>
          </w:tcPr>
          <w:p w14:paraId="60B1F3C5" w14:textId="77777777" w:rsidR="004A118C" w:rsidRDefault="004A118C" w:rsidP="00FE0EC5">
            <w:pPr>
              <w:jc w:val="center"/>
              <w:rPr>
                <w:rFonts w:ascii="宋体" w:hAnsi="宋体"/>
                <w:sz w:val="24"/>
              </w:rPr>
            </w:pPr>
          </w:p>
        </w:tc>
        <w:tc>
          <w:tcPr>
            <w:tcW w:w="1049" w:type="dxa"/>
            <w:vAlign w:val="center"/>
          </w:tcPr>
          <w:p w14:paraId="25E1AA4E" w14:textId="77777777" w:rsidR="004A118C" w:rsidRDefault="004A118C" w:rsidP="00FE0EC5">
            <w:pPr>
              <w:jc w:val="center"/>
              <w:rPr>
                <w:rFonts w:ascii="宋体" w:hAnsi="宋体"/>
                <w:sz w:val="24"/>
              </w:rPr>
            </w:pPr>
          </w:p>
        </w:tc>
        <w:tc>
          <w:tcPr>
            <w:tcW w:w="1049" w:type="dxa"/>
            <w:vAlign w:val="center"/>
          </w:tcPr>
          <w:p w14:paraId="5D4F2EBA" w14:textId="77777777" w:rsidR="004A118C" w:rsidRDefault="004A118C" w:rsidP="00FE0EC5">
            <w:pPr>
              <w:jc w:val="center"/>
              <w:rPr>
                <w:rFonts w:ascii="宋体" w:hAnsi="宋体"/>
                <w:sz w:val="24"/>
              </w:rPr>
            </w:pPr>
          </w:p>
        </w:tc>
        <w:tc>
          <w:tcPr>
            <w:tcW w:w="1049" w:type="dxa"/>
            <w:vAlign w:val="center"/>
          </w:tcPr>
          <w:p w14:paraId="41C07ED8" w14:textId="77777777" w:rsidR="004A118C" w:rsidRDefault="004A118C" w:rsidP="00FE0EC5">
            <w:pPr>
              <w:jc w:val="center"/>
              <w:rPr>
                <w:rFonts w:ascii="宋体" w:hAnsi="宋体"/>
                <w:sz w:val="24"/>
              </w:rPr>
            </w:pPr>
          </w:p>
        </w:tc>
        <w:tc>
          <w:tcPr>
            <w:tcW w:w="1049" w:type="dxa"/>
            <w:vAlign w:val="center"/>
          </w:tcPr>
          <w:p w14:paraId="10CF062E" w14:textId="77777777" w:rsidR="004A118C" w:rsidRDefault="004A118C" w:rsidP="00FE0EC5">
            <w:pPr>
              <w:jc w:val="center"/>
              <w:rPr>
                <w:rFonts w:ascii="宋体" w:hAnsi="宋体"/>
                <w:sz w:val="24"/>
              </w:rPr>
            </w:pPr>
          </w:p>
        </w:tc>
        <w:tc>
          <w:tcPr>
            <w:tcW w:w="1049" w:type="dxa"/>
            <w:vAlign w:val="center"/>
          </w:tcPr>
          <w:p w14:paraId="712CC0CA" w14:textId="77777777" w:rsidR="004A118C" w:rsidRDefault="004A118C" w:rsidP="00FE0EC5">
            <w:pPr>
              <w:jc w:val="center"/>
              <w:rPr>
                <w:rFonts w:ascii="宋体" w:hAnsi="宋体"/>
                <w:sz w:val="24"/>
              </w:rPr>
            </w:pPr>
          </w:p>
        </w:tc>
        <w:tc>
          <w:tcPr>
            <w:tcW w:w="1049" w:type="dxa"/>
            <w:vAlign w:val="center"/>
          </w:tcPr>
          <w:p w14:paraId="5CECFA6B" w14:textId="77777777" w:rsidR="004A118C" w:rsidRDefault="004A118C" w:rsidP="00FE0EC5">
            <w:pPr>
              <w:jc w:val="center"/>
              <w:rPr>
                <w:rFonts w:ascii="宋体" w:hAnsi="宋体"/>
                <w:sz w:val="24"/>
              </w:rPr>
            </w:pPr>
          </w:p>
        </w:tc>
        <w:tc>
          <w:tcPr>
            <w:tcW w:w="1049" w:type="dxa"/>
            <w:vAlign w:val="center"/>
          </w:tcPr>
          <w:p w14:paraId="0A4FD096" w14:textId="77777777" w:rsidR="004A118C" w:rsidRDefault="004A118C" w:rsidP="00FE0EC5">
            <w:pPr>
              <w:jc w:val="center"/>
              <w:rPr>
                <w:rFonts w:ascii="宋体" w:hAnsi="宋体"/>
                <w:sz w:val="24"/>
              </w:rPr>
            </w:pPr>
          </w:p>
        </w:tc>
        <w:tc>
          <w:tcPr>
            <w:tcW w:w="1049" w:type="dxa"/>
            <w:vAlign w:val="center"/>
          </w:tcPr>
          <w:p w14:paraId="3301CBAE" w14:textId="77777777" w:rsidR="004A118C" w:rsidRDefault="004A118C" w:rsidP="00FE0EC5">
            <w:pPr>
              <w:jc w:val="center"/>
              <w:rPr>
                <w:rFonts w:ascii="宋体" w:hAnsi="宋体"/>
                <w:sz w:val="24"/>
              </w:rPr>
            </w:pPr>
          </w:p>
        </w:tc>
        <w:tc>
          <w:tcPr>
            <w:tcW w:w="1049" w:type="dxa"/>
            <w:vAlign w:val="center"/>
          </w:tcPr>
          <w:p w14:paraId="66EFAD19" w14:textId="77777777" w:rsidR="004A118C" w:rsidRDefault="004A118C" w:rsidP="00FE0EC5">
            <w:pPr>
              <w:jc w:val="center"/>
              <w:rPr>
                <w:rFonts w:ascii="宋体" w:hAnsi="宋体"/>
                <w:sz w:val="24"/>
              </w:rPr>
            </w:pPr>
          </w:p>
        </w:tc>
        <w:tc>
          <w:tcPr>
            <w:tcW w:w="1049" w:type="dxa"/>
            <w:vAlign w:val="center"/>
          </w:tcPr>
          <w:p w14:paraId="13D07E96" w14:textId="77777777" w:rsidR="004A118C" w:rsidRDefault="004A118C" w:rsidP="00FE0EC5">
            <w:pPr>
              <w:jc w:val="center"/>
              <w:rPr>
                <w:rFonts w:ascii="宋体" w:hAnsi="宋体"/>
                <w:sz w:val="24"/>
              </w:rPr>
            </w:pPr>
          </w:p>
        </w:tc>
        <w:tc>
          <w:tcPr>
            <w:tcW w:w="1049" w:type="dxa"/>
            <w:vAlign w:val="center"/>
          </w:tcPr>
          <w:p w14:paraId="4095068D" w14:textId="77777777" w:rsidR="004A118C" w:rsidRDefault="004A118C" w:rsidP="00FE0EC5">
            <w:pPr>
              <w:jc w:val="center"/>
              <w:rPr>
                <w:rFonts w:ascii="宋体" w:hAnsi="宋体"/>
                <w:sz w:val="24"/>
              </w:rPr>
            </w:pPr>
          </w:p>
        </w:tc>
        <w:tc>
          <w:tcPr>
            <w:tcW w:w="1234" w:type="dxa"/>
            <w:vAlign w:val="center"/>
          </w:tcPr>
          <w:p w14:paraId="302922B2" w14:textId="77777777" w:rsidR="004A118C" w:rsidRDefault="004A118C" w:rsidP="00FE0EC5">
            <w:pPr>
              <w:jc w:val="center"/>
              <w:rPr>
                <w:rFonts w:ascii="宋体" w:hAnsi="宋体"/>
                <w:sz w:val="24"/>
              </w:rPr>
            </w:pPr>
          </w:p>
        </w:tc>
      </w:tr>
      <w:tr w:rsidR="004A118C" w14:paraId="6C997125" w14:textId="77777777" w:rsidTr="00FE0EC5">
        <w:trPr>
          <w:trHeight w:val="681"/>
          <w:jc w:val="center"/>
        </w:trPr>
        <w:tc>
          <w:tcPr>
            <w:tcW w:w="656" w:type="dxa"/>
            <w:vAlign w:val="center"/>
          </w:tcPr>
          <w:p w14:paraId="5F0571BA" w14:textId="77777777" w:rsidR="004A118C" w:rsidRDefault="004A118C" w:rsidP="00FE0EC5">
            <w:pPr>
              <w:jc w:val="center"/>
              <w:rPr>
                <w:rFonts w:ascii="宋体" w:hAnsi="宋体"/>
                <w:sz w:val="24"/>
              </w:rPr>
            </w:pPr>
            <w:r>
              <w:rPr>
                <w:rFonts w:ascii="宋体" w:hAnsi="宋体" w:hint="eastAsia"/>
                <w:sz w:val="24"/>
              </w:rPr>
              <w:t>5</w:t>
            </w:r>
          </w:p>
        </w:tc>
        <w:tc>
          <w:tcPr>
            <w:tcW w:w="1280" w:type="dxa"/>
            <w:vAlign w:val="center"/>
          </w:tcPr>
          <w:p w14:paraId="6EE8E7AD" w14:textId="77777777" w:rsidR="004A118C" w:rsidRDefault="004A118C" w:rsidP="00FE0EC5">
            <w:pPr>
              <w:jc w:val="center"/>
              <w:rPr>
                <w:rFonts w:ascii="宋体" w:hAnsi="宋体"/>
                <w:sz w:val="24"/>
              </w:rPr>
            </w:pPr>
          </w:p>
        </w:tc>
        <w:tc>
          <w:tcPr>
            <w:tcW w:w="1049" w:type="dxa"/>
            <w:vAlign w:val="center"/>
          </w:tcPr>
          <w:p w14:paraId="780CC265" w14:textId="77777777" w:rsidR="004A118C" w:rsidRDefault="004A118C" w:rsidP="00FE0EC5">
            <w:pPr>
              <w:jc w:val="center"/>
              <w:rPr>
                <w:rFonts w:ascii="宋体" w:hAnsi="宋体"/>
                <w:sz w:val="24"/>
              </w:rPr>
            </w:pPr>
          </w:p>
        </w:tc>
        <w:tc>
          <w:tcPr>
            <w:tcW w:w="1049" w:type="dxa"/>
            <w:vAlign w:val="center"/>
          </w:tcPr>
          <w:p w14:paraId="1C8A81EC" w14:textId="77777777" w:rsidR="004A118C" w:rsidRDefault="004A118C" w:rsidP="00FE0EC5">
            <w:pPr>
              <w:jc w:val="center"/>
              <w:rPr>
                <w:rFonts w:ascii="宋体" w:hAnsi="宋体"/>
                <w:sz w:val="24"/>
              </w:rPr>
            </w:pPr>
          </w:p>
        </w:tc>
        <w:tc>
          <w:tcPr>
            <w:tcW w:w="1049" w:type="dxa"/>
            <w:vAlign w:val="center"/>
          </w:tcPr>
          <w:p w14:paraId="08A6FD80" w14:textId="77777777" w:rsidR="004A118C" w:rsidRDefault="004A118C" w:rsidP="00FE0EC5">
            <w:pPr>
              <w:jc w:val="center"/>
              <w:rPr>
                <w:rFonts w:ascii="宋体" w:hAnsi="宋体"/>
                <w:sz w:val="24"/>
              </w:rPr>
            </w:pPr>
          </w:p>
        </w:tc>
        <w:tc>
          <w:tcPr>
            <w:tcW w:w="1049" w:type="dxa"/>
            <w:vAlign w:val="center"/>
          </w:tcPr>
          <w:p w14:paraId="0957C4E9" w14:textId="77777777" w:rsidR="004A118C" w:rsidRDefault="004A118C" w:rsidP="00FE0EC5">
            <w:pPr>
              <w:jc w:val="center"/>
              <w:rPr>
                <w:rFonts w:ascii="宋体" w:hAnsi="宋体"/>
                <w:sz w:val="24"/>
              </w:rPr>
            </w:pPr>
          </w:p>
        </w:tc>
        <w:tc>
          <w:tcPr>
            <w:tcW w:w="1049" w:type="dxa"/>
            <w:vAlign w:val="center"/>
          </w:tcPr>
          <w:p w14:paraId="0729D4F9" w14:textId="77777777" w:rsidR="004A118C" w:rsidRDefault="004A118C" w:rsidP="00FE0EC5">
            <w:pPr>
              <w:jc w:val="center"/>
              <w:rPr>
                <w:rFonts w:ascii="宋体" w:hAnsi="宋体"/>
                <w:sz w:val="24"/>
              </w:rPr>
            </w:pPr>
          </w:p>
        </w:tc>
        <w:tc>
          <w:tcPr>
            <w:tcW w:w="1049" w:type="dxa"/>
            <w:vAlign w:val="center"/>
          </w:tcPr>
          <w:p w14:paraId="6ADBFC04" w14:textId="77777777" w:rsidR="004A118C" w:rsidRDefault="004A118C" w:rsidP="00FE0EC5">
            <w:pPr>
              <w:jc w:val="center"/>
              <w:rPr>
                <w:rFonts w:ascii="宋体" w:hAnsi="宋体"/>
                <w:sz w:val="24"/>
              </w:rPr>
            </w:pPr>
          </w:p>
        </w:tc>
        <w:tc>
          <w:tcPr>
            <w:tcW w:w="1049" w:type="dxa"/>
            <w:vAlign w:val="center"/>
          </w:tcPr>
          <w:p w14:paraId="14602210" w14:textId="77777777" w:rsidR="004A118C" w:rsidRDefault="004A118C" w:rsidP="00FE0EC5">
            <w:pPr>
              <w:jc w:val="center"/>
              <w:rPr>
                <w:rFonts w:ascii="宋体" w:hAnsi="宋体"/>
                <w:sz w:val="24"/>
              </w:rPr>
            </w:pPr>
          </w:p>
        </w:tc>
        <w:tc>
          <w:tcPr>
            <w:tcW w:w="1049" w:type="dxa"/>
            <w:vAlign w:val="center"/>
          </w:tcPr>
          <w:p w14:paraId="470775FC" w14:textId="77777777" w:rsidR="004A118C" w:rsidRDefault="004A118C" w:rsidP="00FE0EC5">
            <w:pPr>
              <w:jc w:val="center"/>
              <w:rPr>
                <w:rFonts w:ascii="宋体" w:hAnsi="宋体"/>
                <w:sz w:val="24"/>
              </w:rPr>
            </w:pPr>
          </w:p>
        </w:tc>
        <w:tc>
          <w:tcPr>
            <w:tcW w:w="1049" w:type="dxa"/>
            <w:vAlign w:val="center"/>
          </w:tcPr>
          <w:p w14:paraId="04462AE7" w14:textId="77777777" w:rsidR="004A118C" w:rsidRDefault="004A118C" w:rsidP="00FE0EC5">
            <w:pPr>
              <w:jc w:val="center"/>
              <w:rPr>
                <w:rFonts w:ascii="宋体" w:hAnsi="宋体"/>
                <w:sz w:val="24"/>
              </w:rPr>
            </w:pPr>
          </w:p>
        </w:tc>
        <w:tc>
          <w:tcPr>
            <w:tcW w:w="1049" w:type="dxa"/>
            <w:vAlign w:val="center"/>
          </w:tcPr>
          <w:p w14:paraId="12E8980B" w14:textId="77777777" w:rsidR="004A118C" w:rsidRDefault="004A118C" w:rsidP="00FE0EC5">
            <w:pPr>
              <w:jc w:val="center"/>
              <w:rPr>
                <w:rFonts w:ascii="宋体" w:hAnsi="宋体"/>
                <w:sz w:val="24"/>
              </w:rPr>
            </w:pPr>
          </w:p>
        </w:tc>
        <w:tc>
          <w:tcPr>
            <w:tcW w:w="1049" w:type="dxa"/>
            <w:vAlign w:val="center"/>
          </w:tcPr>
          <w:p w14:paraId="001D9359" w14:textId="77777777" w:rsidR="004A118C" w:rsidRDefault="004A118C" w:rsidP="00FE0EC5">
            <w:pPr>
              <w:jc w:val="center"/>
              <w:rPr>
                <w:rFonts w:ascii="宋体" w:hAnsi="宋体"/>
                <w:sz w:val="24"/>
              </w:rPr>
            </w:pPr>
          </w:p>
        </w:tc>
        <w:tc>
          <w:tcPr>
            <w:tcW w:w="1234" w:type="dxa"/>
            <w:vAlign w:val="center"/>
          </w:tcPr>
          <w:p w14:paraId="09AA7D66" w14:textId="77777777" w:rsidR="004A118C" w:rsidRDefault="004A118C" w:rsidP="00FE0EC5">
            <w:pPr>
              <w:jc w:val="center"/>
              <w:rPr>
                <w:rFonts w:ascii="宋体" w:hAnsi="宋体"/>
                <w:sz w:val="24"/>
              </w:rPr>
            </w:pPr>
          </w:p>
        </w:tc>
      </w:tr>
      <w:tr w:rsidR="004A118C" w14:paraId="4F3E5EB6" w14:textId="77777777" w:rsidTr="00FE0EC5">
        <w:trPr>
          <w:trHeight w:val="681"/>
          <w:jc w:val="center"/>
        </w:trPr>
        <w:tc>
          <w:tcPr>
            <w:tcW w:w="656" w:type="dxa"/>
            <w:vAlign w:val="center"/>
          </w:tcPr>
          <w:p w14:paraId="55967E69" w14:textId="77777777" w:rsidR="004A118C" w:rsidRDefault="004A118C" w:rsidP="00FE0EC5">
            <w:pPr>
              <w:jc w:val="center"/>
              <w:rPr>
                <w:rFonts w:ascii="宋体" w:hAnsi="宋体"/>
                <w:sz w:val="24"/>
              </w:rPr>
            </w:pPr>
            <w:r>
              <w:rPr>
                <w:rFonts w:ascii="宋体" w:hAnsi="宋体" w:hint="eastAsia"/>
                <w:sz w:val="24"/>
              </w:rPr>
              <w:t>6</w:t>
            </w:r>
          </w:p>
        </w:tc>
        <w:tc>
          <w:tcPr>
            <w:tcW w:w="1280" w:type="dxa"/>
            <w:vAlign w:val="center"/>
          </w:tcPr>
          <w:p w14:paraId="097C54F2" w14:textId="77777777" w:rsidR="004A118C" w:rsidRDefault="004A118C" w:rsidP="00FE0EC5">
            <w:pPr>
              <w:jc w:val="center"/>
              <w:rPr>
                <w:rFonts w:ascii="宋体" w:hAnsi="宋体"/>
                <w:sz w:val="24"/>
              </w:rPr>
            </w:pPr>
          </w:p>
        </w:tc>
        <w:tc>
          <w:tcPr>
            <w:tcW w:w="1049" w:type="dxa"/>
            <w:vAlign w:val="center"/>
          </w:tcPr>
          <w:p w14:paraId="01D37061" w14:textId="77777777" w:rsidR="004A118C" w:rsidRDefault="004A118C" w:rsidP="00FE0EC5">
            <w:pPr>
              <w:jc w:val="center"/>
              <w:rPr>
                <w:rFonts w:ascii="宋体" w:hAnsi="宋体"/>
                <w:sz w:val="24"/>
              </w:rPr>
            </w:pPr>
          </w:p>
        </w:tc>
        <w:tc>
          <w:tcPr>
            <w:tcW w:w="1049" w:type="dxa"/>
            <w:vAlign w:val="center"/>
          </w:tcPr>
          <w:p w14:paraId="278AF003" w14:textId="77777777" w:rsidR="004A118C" w:rsidRDefault="004A118C" w:rsidP="00FE0EC5">
            <w:pPr>
              <w:jc w:val="center"/>
              <w:rPr>
                <w:rFonts w:ascii="宋体" w:hAnsi="宋体"/>
                <w:sz w:val="24"/>
              </w:rPr>
            </w:pPr>
          </w:p>
        </w:tc>
        <w:tc>
          <w:tcPr>
            <w:tcW w:w="1049" w:type="dxa"/>
            <w:vAlign w:val="center"/>
          </w:tcPr>
          <w:p w14:paraId="18267478" w14:textId="77777777" w:rsidR="004A118C" w:rsidRDefault="004A118C" w:rsidP="00FE0EC5">
            <w:pPr>
              <w:jc w:val="center"/>
              <w:rPr>
                <w:rFonts w:ascii="宋体" w:hAnsi="宋体"/>
                <w:sz w:val="24"/>
              </w:rPr>
            </w:pPr>
          </w:p>
        </w:tc>
        <w:tc>
          <w:tcPr>
            <w:tcW w:w="1049" w:type="dxa"/>
            <w:vAlign w:val="center"/>
          </w:tcPr>
          <w:p w14:paraId="164ECDC1" w14:textId="77777777" w:rsidR="004A118C" w:rsidRDefault="004A118C" w:rsidP="00FE0EC5">
            <w:pPr>
              <w:jc w:val="center"/>
              <w:rPr>
                <w:rFonts w:ascii="宋体" w:hAnsi="宋体"/>
                <w:sz w:val="24"/>
              </w:rPr>
            </w:pPr>
          </w:p>
        </w:tc>
        <w:tc>
          <w:tcPr>
            <w:tcW w:w="1049" w:type="dxa"/>
            <w:vAlign w:val="center"/>
          </w:tcPr>
          <w:p w14:paraId="68381464" w14:textId="77777777" w:rsidR="004A118C" w:rsidRDefault="004A118C" w:rsidP="00FE0EC5">
            <w:pPr>
              <w:jc w:val="center"/>
              <w:rPr>
                <w:rFonts w:ascii="宋体" w:hAnsi="宋体"/>
                <w:sz w:val="24"/>
              </w:rPr>
            </w:pPr>
          </w:p>
        </w:tc>
        <w:tc>
          <w:tcPr>
            <w:tcW w:w="1049" w:type="dxa"/>
            <w:vAlign w:val="center"/>
          </w:tcPr>
          <w:p w14:paraId="4A7331C5" w14:textId="77777777" w:rsidR="004A118C" w:rsidRDefault="004A118C" w:rsidP="00FE0EC5">
            <w:pPr>
              <w:jc w:val="center"/>
              <w:rPr>
                <w:rFonts w:ascii="宋体" w:hAnsi="宋体"/>
                <w:sz w:val="24"/>
              </w:rPr>
            </w:pPr>
          </w:p>
        </w:tc>
        <w:tc>
          <w:tcPr>
            <w:tcW w:w="1049" w:type="dxa"/>
            <w:vAlign w:val="center"/>
          </w:tcPr>
          <w:p w14:paraId="40492C8E" w14:textId="77777777" w:rsidR="004A118C" w:rsidRDefault="004A118C" w:rsidP="00FE0EC5">
            <w:pPr>
              <w:jc w:val="center"/>
              <w:rPr>
                <w:rFonts w:ascii="宋体" w:hAnsi="宋体"/>
                <w:sz w:val="24"/>
              </w:rPr>
            </w:pPr>
          </w:p>
        </w:tc>
        <w:tc>
          <w:tcPr>
            <w:tcW w:w="1049" w:type="dxa"/>
            <w:vAlign w:val="center"/>
          </w:tcPr>
          <w:p w14:paraId="523F2332" w14:textId="77777777" w:rsidR="004A118C" w:rsidRDefault="004A118C" w:rsidP="00FE0EC5">
            <w:pPr>
              <w:jc w:val="center"/>
              <w:rPr>
                <w:rFonts w:ascii="宋体" w:hAnsi="宋体"/>
                <w:sz w:val="24"/>
              </w:rPr>
            </w:pPr>
          </w:p>
        </w:tc>
        <w:tc>
          <w:tcPr>
            <w:tcW w:w="1049" w:type="dxa"/>
            <w:vAlign w:val="center"/>
          </w:tcPr>
          <w:p w14:paraId="5B36064F" w14:textId="77777777" w:rsidR="004A118C" w:rsidRDefault="004A118C" w:rsidP="00FE0EC5">
            <w:pPr>
              <w:jc w:val="center"/>
              <w:rPr>
                <w:rFonts w:ascii="宋体" w:hAnsi="宋体"/>
                <w:sz w:val="24"/>
              </w:rPr>
            </w:pPr>
          </w:p>
        </w:tc>
        <w:tc>
          <w:tcPr>
            <w:tcW w:w="1049" w:type="dxa"/>
            <w:vAlign w:val="center"/>
          </w:tcPr>
          <w:p w14:paraId="429CFA09" w14:textId="77777777" w:rsidR="004A118C" w:rsidRDefault="004A118C" w:rsidP="00FE0EC5">
            <w:pPr>
              <w:jc w:val="center"/>
              <w:rPr>
                <w:rFonts w:ascii="宋体" w:hAnsi="宋体"/>
                <w:sz w:val="24"/>
              </w:rPr>
            </w:pPr>
          </w:p>
        </w:tc>
        <w:tc>
          <w:tcPr>
            <w:tcW w:w="1049" w:type="dxa"/>
            <w:vAlign w:val="center"/>
          </w:tcPr>
          <w:p w14:paraId="1B311658" w14:textId="77777777" w:rsidR="004A118C" w:rsidRDefault="004A118C" w:rsidP="00FE0EC5">
            <w:pPr>
              <w:jc w:val="center"/>
              <w:rPr>
                <w:rFonts w:ascii="宋体" w:hAnsi="宋体"/>
                <w:sz w:val="24"/>
              </w:rPr>
            </w:pPr>
          </w:p>
        </w:tc>
        <w:tc>
          <w:tcPr>
            <w:tcW w:w="1234" w:type="dxa"/>
            <w:vAlign w:val="center"/>
          </w:tcPr>
          <w:p w14:paraId="4532F719" w14:textId="77777777" w:rsidR="004A118C" w:rsidRDefault="004A118C" w:rsidP="00FE0EC5">
            <w:pPr>
              <w:jc w:val="center"/>
              <w:rPr>
                <w:rFonts w:ascii="宋体" w:hAnsi="宋体"/>
                <w:sz w:val="24"/>
              </w:rPr>
            </w:pPr>
          </w:p>
        </w:tc>
      </w:tr>
      <w:tr w:rsidR="004A118C" w14:paraId="5356C597" w14:textId="77777777" w:rsidTr="00FE0EC5">
        <w:trPr>
          <w:trHeight w:val="713"/>
          <w:jc w:val="center"/>
        </w:trPr>
        <w:tc>
          <w:tcPr>
            <w:tcW w:w="656" w:type="dxa"/>
            <w:vAlign w:val="center"/>
          </w:tcPr>
          <w:p w14:paraId="26C443C9" w14:textId="77777777" w:rsidR="004A118C" w:rsidRDefault="004A118C" w:rsidP="00FE0EC5">
            <w:pPr>
              <w:jc w:val="center"/>
              <w:rPr>
                <w:rFonts w:ascii="宋体" w:hAnsi="宋体"/>
                <w:sz w:val="24"/>
              </w:rPr>
            </w:pPr>
            <w:r>
              <w:rPr>
                <w:rFonts w:ascii="宋体" w:hAnsi="宋体" w:hint="eastAsia"/>
                <w:sz w:val="24"/>
              </w:rPr>
              <w:t>7</w:t>
            </w:r>
          </w:p>
        </w:tc>
        <w:tc>
          <w:tcPr>
            <w:tcW w:w="1280" w:type="dxa"/>
            <w:vAlign w:val="center"/>
          </w:tcPr>
          <w:p w14:paraId="52693D6D" w14:textId="77777777" w:rsidR="004A118C" w:rsidRDefault="004A118C" w:rsidP="00FE0EC5">
            <w:pPr>
              <w:jc w:val="center"/>
              <w:rPr>
                <w:rFonts w:ascii="宋体" w:hAnsi="宋体"/>
                <w:sz w:val="24"/>
              </w:rPr>
            </w:pPr>
          </w:p>
        </w:tc>
        <w:tc>
          <w:tcPr>
            <w:tcW w:w="1049" w:type="dxa"/>
            <w:vAlign w:val="center"/>
          </w:tcPr>
          <w:p w14:paraId="2A665C69" w14:textId="77777777" w:rsidR="004A118C" w:rsidRDefault="004A118C" w:rsidP="00FE0EC5">
            <w:pPr>
              <w:jc w:val="center"/>
              <w:rPr>
                <w:rFonts w:ascii="宋体" w:hAnsi="宋体"/>
                <w:sz w:val="24"/>
              </w:rPr>
            </w:pPr>
          </w:p>
        </w:tc>
        <w:tc>
          <w:tcPr>
            <w:tcW w:w="1049" w:type="dxa"/>
            <w:vAlign w:val="center"/>
          </w:tcPr>
          <w:p w14:paraId="33F3EB82" w14:textId="77777777" w:rsidR="004A118C" w:rsidRDefault="004A118C" w:rsidP="00FE0EC5">
            <w:pPr>
              <w:jc w:val="center"/>
              <w:rPr>
                <w:rFonts w:ascii="宋体" w:hAnsi="宋体"/>
                <w:sz w:val="24"/>
              </w:rPr>
            </w:pPr>
          </w:p>
        </w:tc>
        <w:tc>
          <w:tcPr>
            <w:tcW w:w="1049" w:type="dxa"/>
            <w:vAlign w:val="center"/>
          </w:tcPr>
          <w:p w14:paraId="2F9E9905" w14:textId="77777777" w:rsidR="004A118C" w:rsidRDefault="004A118C" w:rsidP="00FE0EC5">
            <w:pPr>
              <w:jc w:val="center"/>
              <w:rPr>
                <w:rFonts w:ascii="宋体" w:hAnsi="宋体"/>
                <w:sz w:val="24"/>
              </w:rPr>
            </w:pPr>
          </w:p>
        </w:tc>
        <w:tc>
          <w:tcPr>
            <w:tcW w:w="1049" w:type="dxa"/>
            <w:vAlign w:val="center"/>
          </w:tcPr>
          <w:p w14:paraId="72611088" w14:textId="77777777" w:rsidR="004A118C" w:rsidRDefault="004A118C" w:rsidP="00FE0EC5">
            <w:pPr>
              <w:jc w:val="center"/>
              <w:rPr>
                <w:rFonts w:ascii="宋体" w:hAnsi="宋体"/>
                <w:sz w:val="24"/>
              </w:rPr>
            </w:pPr>
          </w:p>
        </w:tc>
        <w:tc>
          <w:tcPr>
            <w:tcW w:w="1049" w:type="dxa"/>
            <w:vAlign w:val="center"/>
          </w:tcPr>
          <w:p w14:paraId="10C428B2" w14:textId="77777777" w:rsidR="004A118C" w:rsidRDefault="004A118C" w:rsidP="00FE0EC5">
            <w:pPr>
              <w:jc w:val="center"/>
              <w:rPr>
                <w:rFonts w:ascii="宋体" w:hAnsi="宋体"/>
                <w:sz w:val="24"/>
              </w:rPr>
            </w:pPr>
          </w:p>
        </w:tc>
        <w:tc>
          <w:tcPr>
            <w:tcW w:w="1049" w:type="dxa"/>
            <w:vAlign w:val="center"/>
          </w:tcPr>
          <w:p w14:paraId="5059EEBC" w14:textId="77777777" w:rsidR="004A118C" w:rsidRDefault="004A118C" w:rsidP="00FE0EC5">
            <w:pPr>
              <w:jc w:val="center"/>
              <w:rPr>
                <w:rFonts w:ascii="宋体" w:hAnsi="宋体"/>
                <w:sz w:val="24"/>
              </w:rPr>
            </w:pPr>
          </w:p>
        </w:tc>
        <w:tc>
          <w:tcPr>
            <w:tcW w:w="1049" w:type="dxa"/>
            <w:vAlign w:val="center"/>
          </w:tcPr>
          <w:p w14:paraId="2528735F" w14:textId="77777777" w:rsidR="004A118C" w:rsidRDefault="004A118C" w:rsidP="00FE0EC5">
            <w:pPr>
              <w:jc w:val="center"/>
              <w:rPr>
                <w:rFonts w:ascii="宋体" w:hAnsi="宋体"/>
                <w:sz w:val="24"/>
              </w:rPr>
            </w:pPr>
          </w:p>
        </w:tc>
        <w:tc>
          <w:tcPr>
            <w:tcW w:w="1049" w:type="dxa"/>
            <w:vAlign w:val="center"/>
          </w:tcPr>
          <w:p w14:paraId="1BDECB85" w14:textId="77777777" w:rsidR="004A118C" w:rsidRDefault="004A118C" w:rsidP="00FE0EC5">
            <w:pPr>
              <w:jc w:val="center"/>
              <w:rPr>
                <w:rFonts w:ascii="宋体" w:hAnsi="宋体"/>
                <w:sz w:val="24"/>
              </w:rPr>
            </w:pPr>
          </w:p>
        </w:tc>
        <w:tc>
          <w:tcPr>
            <w:tcW w:w="1049" w:type="dxa"/>
            <w:vAlign w:val="center"/>
          </w:tcPr>
          <w:p w14:paraId="4D327625" w14:textId="77777777" w:rsidR="004A118C" w:rsidRDefault="004A118C" w:rsidP="00FE0EC5">
            <w:pPr>
              <w:jc w:val="center"/>
              <w:rPr>
                <w:rFonts w:ascii="宋体" w:hAnsi="宋体"/>
                <w:sz w:val="24"/>
              </w:rPr>
            </w:pPr>
          </w:p>
        </w:tc>
        <w:tc>
          <w:tcPr>
            <w:tcW w:w="1049" w:type="dxa"/>
            <w:vAlign w:val="center"/>
          </w:tcPr>
          <w:p w14:paraId="23EB5890" w14:textId="77777777" w:rsidR="004A118C" w:rsidRDefault="004A118C" w:rsidP="00FE0EC5">
            <w:pPr>
              <w:jc w:val="center"/>
              <w:rPr>
                <w:rFonts w:ascii="宋体" w:hAnsi="宋体"/>
                <w:sz w:val="24"/>
              </w:rPr>
            </w:pPr>
          </w:p>
        </w:tc>
        <w:tc>
          <w:tcPr>
            <w:tcW w:w="1049" w:type="dxa"/>
            <w:vAlign w:val="center"/>
          </w:tcPr>
          <w:p w14:paraId="16B14E1A" w14:textId="77777777" w:rsidR="004A118C" w:rsidRDefault="004A118C" w:rsidP="00FE0EC5">
            <w:pPr>
              <w:jc w:val="center"/>
              <w:rPr>
                <w:rFonts w:ascii="宋体" w:hAnsi="宋体"/>
                <w:sz w:val="24"/>
              </w:rPr>
            </w:pPr>
          </w:p>
        </w:tc>
        <w:tc>
          <w:tcPr>
            <w:tcW w:w="1234" w:type="dxa"/>
            <w:vAlign w:val="center"/>
          </w:tcPr>
          <w:p w14:paraId="2B0E015B" w14:textId="77777777" w:rsidR="004A118C" w:rsidRDefault="004A118C" w:rsidP="00FE0EC5">
            <w:pPr>
              <w:jc w:val="center"/>
              <w:rPr>
                <w:rFonts w:ascii="宋体" w:hAnsi="宋体"/>
                <w:sz w:val="24"/>
              </w:rPr>
            </w:pPr>
          </w:p>
        </w:tc>
      </w:tr>
      <w:tr w:rsidR="004A118C" w14:paraId="263BD466" w14:textId="77777777" w:rsidTr="00FE0EC5">
        <w:trPr>
          <w:trHeight w:val="713"/>
          <w:jc w:val="center"/>
        </w:trPr>
        <w:tc>
          <w:tcPr>
            <w:tcW w:w="656" w:type="dxa"/>
            <w:vAlign w:val="center"/>
          </w:tcPr>
          <w:p w14:paraId="42E72146" w14:textId="77777777" w:rsidR="004A118C" w:rsidRDefault="004A118C" w:rsidP="00FE0EC5">
            <w:pPr>
              <w:jc w:val="center"/>
              <w:rPr>
                <w:rFonts w:ascii="宋体" w:hAnsi="宋体"/>
                <w:sz w:val="24"/>
              </w:rPr>
            </w:pPr>
            <w:r>
              <w:rPr>
                <w:rFonts w:ascii="宋体" w:hAnsi="宋体" w:hint="eastAsia"/>
                <w:sz w:val="24"/>
              </w:rPr>
              <w:t>8</w:t>
            </w:r>
          </w:p>
        </w:tc>
        <w:tc>
          <w:tcPr>
            <w:tcW w:w="1280" w:type="dxa"/>
            <w:vAlign w:val="center"/>
          </w:tcPr>
          <w:p w14:paraId="37F45817" w14:textId="77777777" w:rsidR="004A118C" w:rsidRDefault="004A118C" w:rsidP="00FE0EC5">
            <w:pPr>
              <w:jc w:val="center"/>
              <w:rPr>
                <w:rFonts w:ascii="宋体" w:hAnsi="宋体"/>
                <w:sz w:val="24"/>
              </w:rPr>
            </w:pPr>
          </w:p>
        </w:tc>
        <w:tc>
          <w:tcPr>
            <w:tcW w:w="1049" w:type="dxa"/>
            <w:vAlign w:val="center"/>
          </w:tcPr>
          <w:p w14:paraId="33E44625" w14:textId="77777777" w:rsidR="004A118C" w:rsidRDefault="004A118C" w:rsidP="00FE0EC5">
            <w:pPr>
              <w:jc w:val="center"/>
              <w:rPr>
                <w:rFonts w:ascii="宋体" w:hAnsi="宋体"/>
                <w:sz w:val="24"/>
              </w:rPr>
            </w:pPr>
          </w:p>
        </w:tc>
        <w:tc>
          <w:tcPr>
            <w:tcW w:w="1049" w:type="dxa"/>
            <w:vAlign w:val="center"/>
          </w:tcPr>
          <w:p w14:paraId="5763C079" w14:textId="77777777" w:rsidR="004A118C" w:rsidRDefault="004A118C" w:rsidP="00FE0EC5">
            <w:pPr>
              <w:jc w:val="center"/>
              <w:rPr>
                <w:rFonts w:ascii="宋体" w:hAnsi="宋体"/>
                <w:sz w:val="24"/>
              </w:rPr>
            </w:pPr>
          </w:p>
        </w:tc>
        <w:tc>
          <w:tcPr>
            <w:tcW w:w="1049" w:type="dxa"/>
            <w:vAlign w:val="center"/>
          </w:tcPr>
          <w:p w14:paraId="28DBC34A" w14:textId="77777777" w:rsidR="004A118C" w:rsidRDefault="004A118C" w:rsidP="00FE0EC5">
            <w:pPr>
              <w:jc w:val="center"/>
              <w:rPr>
                <w:rFonts w:ascii="宋体" w:hAnsi="宋体"/>
                <w:sz w:val="24"/>
              </w:rPr>
            </w:pPr>
          </w:p>
        </w:tc>
        <w:tc>
          <w:tcPr>
            <w:tcW w:w="1049" w:type="dxa"/>
            <w:vAlign w:val="center"/>
          </w:tcPr>
          <w:p w14:paraId="11DFC5DA" w14:textId="77777777" w:rsidR="004A118C" w:rsidRDefault="004A118C" w:rsidP="00FE0EC5">
            <w:pPr>
              <w:jc w:val="center"/>
              <w:rPr>
                <w:rFonts w:ascii="宋体" w:hAnsi="宋体"/>
                <w:sz w:val="24"/>
              </w:rPr>
            </w:pPr>
          </w:p>
        </w:tc>
        <w:tc>
          <w:tcPr>
            <w:tcW w:w="1049" w:type="dxa"/>
            <w:vAlign w:val="center"/>
          </w:tcPr>
          <w:p w14:paraId="50B5F91C" w14:textId="77777777" w:rsidR="004A118C" w:rsidRDefault="004A118C" w:rsidP="00FE0EC5">
            <w:pPr>
              <w:jc w:val="center"/>
              <w:rPr>
                <w:rFonts w:ascii="宋体" w:hAnsi="宋体"/>
                <w:sz w:val="24"/>
              </w:rPr>
            </w:pPr>
          </w:p>
        </w:tc>
        <w:tc>
          <w:tcPr>
            <w:tcW w:w="1049" w:type="dxa"/>
            <w:vAlign w:val="center"/>
          </w:tcPr>
          <w:p w14:paraId="70229ADC" w14:textId="77777777" w:rsidR="004A118C" w:rsidRDefault="004A118C" w:rsidP="00FE0EC5">
            <w:pPr>
              <w:jc w:val="center"/>
              <w:rPr>
                <w:rFonts w:ascii="宋体" w:hAnsi="宋体"/>
                <w:sz w:val="24"/>
              </w:rPr>
            </w:pPr>
          </w:p>
        </w:tc>
        <w:tc>
          <w:tcPr>
            <w:tcW w:w="1049" w:type="dxa"/>
            <w:vAlign w:val="center"/>
          </w:tcPr>
          <w:p w14:paraId="7A9BD524" w14:textId="77777777" w:rsidR="004A118C" w:rsidRDefault="004A118C" w:rsidP="00FE0EC5">
            <w:pPr>
              <w:jc w:val="center"/>
              <w:rPr>
                <w:rFonts w:ascii="宋体" w:hAnsi="宋体"/>
                <w:sz w:val="24"/>
              </w:rPr>
            </w:pPr>
          </w:p>
        </w:tc>
        <w:tc>
          <w:tcPr>
            <w:tcW w:w="1049" w:type="dxa"/>
            <w:vAlign w:val="center"/>
          </w:tcPr>
          <w:p w14:paraId="474CC395" w14:textId="77777777" w:rsidR="004A118C" w:rsidRDefault="004A118C" w:rsidP="00FE0EC5">
            <w:pPr>
              <w:jc w:val="center"/>
              <w:rPr>
                <w:rFonts w:ascii="宋体" w:hAnsi="宋体"/>
                <w:sz w:val="24"/>
              </w:rPr>
            </w:pPr>
          </w:p>
        </w:tc>
        <w:tc>
          <w:tcPr>
            <w:tcW w:w="1049" w:type="dxa"/>
            <w:vAlign w:val="center"/>
          </w:tcPr>
          <w:p w14:paraId="66F80E8F" w14:textId="77777777" w:rsidR="004A118C" w:rsidRDefault="004A118C" w:rsidP="00FE0EC5">
            <w:pPr>
              <w:jc w:val="center"/>
              <w:rPr>
                <w:rFonts w:ascii="宋体" w:hAnsi="宋体"/>
                <w:sz w:val="24"/>
              </w:rPr>
            </w:pPr>
          </w:p>
        </w:tc>
        <w:tc>
          <w:tcPr>
            <w:tcW w:w="1049" w:type="dxa"/>
            <w:vAlign w:val="center"/>
          </w:tcPr>
          <w:p w14:paraId="55535F36" w14:textId="77777777" w:rsidR="004A118C" w:rsidRDefault="004A118C" w:rsidP="00FE0EC5">
            <w:pPr>
              <w:jc w:val="center"/>
              <w:rPr>
                <w:rFonts w:ascii="宋体" w:hAnsi="宋体"/>
                <w:sz w:val="24"/>
              </w:rPr>
            </w:pPr>
          </w:p>
        </w:tc>
        <w:tc>
          <w:tcPr>
            <w:tcW w:w="1049" w:type="dxa"/>
            <w:vAlign w:val="center"/>
          </w:tcPr>
          <w:p w14:paraId="7A787D98" w14:textId="77777777" w:rsidR="004A118C" w:rsidRDefault="004A118C" w:rsidP="00FE0EC5">
            <w:pPr>
              <w:jc w:val="center"/>
              <w:rPr>
                <w:rFonts w:ascii="宋体" w:hAnsi="宋体"/>
                <w:sz w:val="24"/>
              </w:rPr>
            </w:pPr>
          </w:p>
        </w:tc>
        <w:tc>
          <w:tcPr>
            <w:tcW w:w="1234" w:type="dxa"/>
            <w:vAlign w:val="center"/>
          </w:tcPr>
          <w:p w14:paraId="7B772E65" w14:textId="77777777" w:rsidR="004A118C" w:rsidRDefault="004A118C" w:rsidP="00FE0EC5">
            <w:pPr>
              <w:jc w:val="center"/>
              <w:rPr>
                <w:rFonts w:ascii="宋体" w:hAnsi="宋体"/>
                <w:sz w:val="24"/>
              </w:rPr>
            </w:pPr>
          </w:p>
        </w:tc>
      </w:tr>
      <w:tr w:rsidR="004A118C" w14:paraId="4B646701" w14:textId="77777777" w:rsidTr="00FE0EC5">
        <w:trPr>
          <w:trHeight w:val="713"/>
          <w:jc w:val="center"/>
        </w:trPr>
        <w:tc>
          <w:tcPr>
            <w:tcW w:w="656" w:type="dxa"/>
            <w:vAlign w:val="center"/>
          </w:tcPr>
          <w:p w14:paraId="605022B2" w14:textId="77777777" w:rsidR="004A118C" w:rsidRDefault="004A118C" w:rsidP="00FE0EC5">
            <w:pPr>
              <w:jc w:val="center"/>
              <w:rPr>
                <w:rFonts w:ascii="宋体" w:hAnsi="宋体"/>
                <w:sz w:val="24"/>
              </w:rPr>
            </w:pPr>
            <w:r>
              <w:rPr>
                <w:rFonts w:ascii="宋体" w:hAnsi="宋体" w:hint="eastAsia"/>
                <w:sz w:val="24"/>
              </w:rPr>
              <w:t>9</w:t>
            </w:r>
          </w:p>
        </w:tc>
        <w:tc>
          <w:tcPr>
            <w:tcW w:w="1280" w:type="dxa"/>
            <w:vAlign w:val="center"/>
          </w:tcPr>
          <w:p w14:paraId="7D4FF81A" w14:textId="77777777" w:rsidR="004A118C" w:rsidRDefault="004A118C" w:rsidP="00FE0EC5">
            <w:pPr>
              <w:jc w:val="center"/>
              <w:rPr>
                <w:rFonts w:ascii="宋体" w:hAnsi="宋体"/>
                <w:sz w:val="24"/>
              </w:rPr>
            </w:pPr>
          </w:p>
        </w:tc>
        <w:tc>
          <w:tcPr>
            <w:tcW w:w="1049" w:type="dxa"/>
            <w:vAlign w:val="center"/>
          </w:tcPr>
          <w:p w14:paraId="7FEDFDCB" w14:textId="77777777" w:rsidR="004A118C" w:rsidRDefault="004A118C" w:rsidP="00FE0EC5">
            <w:pPr>
              <w:jc w:val="center"/>
              <w:rPr>
                <w:rFonts w:ascii="宋体" w:hAnsi="宋体"/>
                <w:sz w:val="24"/>
              </w:rPr>
            </w:pPr>
          </w:p>
        </w:tc>
        <w:tc>
          <w:tcPr>
            <w:tcW w:w="1049" w:type="dxa"/>
            <w:vAlign w:val="center"/>
          </w:tcPr>
          <w:p w14:paraId="682E5ACA" w14:textId="77777777" w:rsidR="004A118C" w:rsidRDefault="004A118C" w:rsidP="00FE0EC5">
            <w:pPr>
              <w:jc w:val="center"/>
              <w:rPr>
                <w:rFonts w:ascii="宋体" w:hAnsi="宋体"/>
                <w:sz w:val="24"/>
              </w:rPr>
            </w:pPr>
          </w:p>
        </w:tc>
        <w:tc>
          <w:tcPr>
            <w:tcW w:w="1049" w:type="dxa"/>
            <w:vAlign w:val="center"/>
          </w:tcPr>
          <w:p w14:paraId="555DF5F0" w14:textId="77777777" w:rsidR="004A118C" w:rsidRDefault="004A118C" w:rsidP="00FE0EC5">
            <w:pPr>
              <w:jc w:val="center"/>
              <w:rPr>
                <w:rFonts w:ascii="宋体" w:hAnsi="宋体"/>
                <w:sz w:val="24"/>
              </w:rPr>
            </w:pPr>
          </w:p>
        </w:tc>
        <w:tc>
          <w:tcPr>
            <w:tcW w:w="1049" w:type="dxa"/>
            <w:vAlign w:val="center"/>
          </w:tcPr>
          <w:p w14:paraId="10B0CA03" w14:textId="77777777" w:rsidR="004A118C" w:rsidRDefault="004A118C" w:rsidP="00FE0EC5">
            <w:pPr>
              <w:jc w:val="center"/>
              <w:rPr>
                <w:rFonts w:ascii="宋体" w:hAnsi="宋体"/>
                <w:sz w:val="24"/>
              </w:rPr>
            </w:pPr>
          </w:p>
        </w:tc>
        <w:tc>
          <w:tcPr>
            <w:tcW w:w="1049" w:type="dxa"/>
            <w:vAlign w:val="center"/>
          </w:tcPr>
          <w:p w14:paraId="6942960D" w14:textId="77777777" w:rsidR="004A118C" w:rsidRDefault="004A118C" w:rsidP="00FE0EC5">
            <w:pPr>
              <w:jc w:val="center"/>
              <w:rPr>
                <w:rFonts w:ascii="宋体" w:hAnsi="宋体"/>
                <w:sz w:val="24"/>
              </w:rPr>
            </w:pPr>
          </w:p>
        </w:tc>
        <w:tc>
          <w:tcPr>
            <w:tcW w:w="1049" w:type="dxa"/>
            <w:vAlign w:val="center"/>
          </w:tcPr>
          <w:p w14:paraId="3A835D12" w14:textId="77777777" w:rsidR="004A118C" w:rsidRDefault="004A118C" w:rsidP="00FE0EC5">
            <w:pPr>
              <w:jc w:val="center"/>
              <w:rPr>
                <w:rFonts w:ascii="宋体" w:hAnsi="宋体"/>
                <w:sz w:val="24"/>
              </w:rPr>
            </w:pPr>
          </w:p>
        </w:tc>
        <w:tc>
          <w:tcPr>
            <w:tcW w:w="1049" w:type="dxa"/>
            <w:vAlign w:val="center"/>
          </w:tcPr>
          <w:p w14:paraId="5C96480A" w14:textId="77777777" w:rsidR="004A118C" w:rsidRDefault="004A118C" w:rsidP="00FE0EC5">
            <w:pPr>
              <w:jc w:val="center"/>
              <w:rPr>
                <w:rFonts w:ascii="宋体" w:hAnsi="宋体"/>
                <w:sz w:val="24"/>
              </w:rPr>
            </w:pPr>
          </w:p>
        </w:tc>
        <w:tc>
          <w:tcPr>
            <w:tcW w:w="1049" w:type="dxa"/>
            <w:vAlign w:val="center"/>
          </w:tcPr>
          <w:p w14:paraId="0C5692EF" w14:textId="77777777" w:rsidR="004A118C" w:rsidRDefault="004A118C" w:rsidP="00FE0EC5">
            <w:pPr>
              <w:jc w:val="center"/>
              <w:rPr>
                <w:rFonts w:ascii="宋体" w:hAnsi="宋体"/>
                <w:sz w:val="24"/>
              </w:rPr>
            </w:pPr>
          </w:p>
        </w:tc>
        <w:tc>
          <w:tcPr>
            <w:tcW w:w="1049" w:type="dxa"/>
            <w:vAlign w:val="center"/>
          </w:tcPr>
          <w:p w14:paraId="704F927E" w14:textId="77777777" w:rsidR="004A118C" w:rsidRDefault="004A118C" w:rsidP="00FE0EC5">
            <w:pPr>
              <w:jc w:val="center"/>
              <w:rPr>
                <w:rFonts w:ascii="宋体" w:hAnsi="宋体"/>
                <w:sz w:val="24"/>
              </w:rPr>
            </w:pPr>
          </w:p>
        </w:tc>
        <w:tc>
          <w:tcPr>
            <w:tcW w:w="1049" w:type="dxa"/>
            <w:vAlign w:val="center"/>
          </w:tcPr>
          <w:p w14:paraId="37B3EA67" w14:textId="77777777" w:rsidR="004A118C" w:rsidRDefault="004A118C" w:rsidP="00FE0EC5">
            <w:pPr>
              <w:jc w:val="center"/>
              <w:rPr>
                <w:rFonts w:ascii="宋体" w:hAnsi="宋体"/>
                <w:sz w:val="24"/>
              </w:rPr>
            </w:pPr>
          </w:p>
        </w:tc>
        <w:tc>
          <w:tcPr>
            <w:tcW w:w="1049" w:type="dxa"/>
            <w:vAlign w:val="center"/>
          </w:tcPr>
          <w:p w14:paraId="0C344A5D" w14:textId="77777777" w:rsidR="004A118C" w:rsidRDefault="004A118C" w:rsidP="00FE0EC5">
            <w:pPr>
              <w:jc w:val="center"/>
              <w:rPr>
                <w:rFonts w:ascii="宋体" w:hAnsi="宋体"/>
                <w:sz w:val="24"/>
              </w:rPr>
            </w:pPr>
          </w:p>
        </w:tc>
        <w:tc>
          <w:tcPr>
            <w:tcW w:w="1234" w:type="dxa"/>
            <w:vAlign w:val="center"/>
          </w:tcPr>
          <w:p w14:paraId="4D157633" w14:textId="77777777" w:rsidR="004A118C" w:rsidRDefault="004A118C" w:rsidP="00FE0EC5">
            <w:pPr>
              <w:jc w:val="center"/>
              <w:rPr>
                <w:rFonts w:ascii="宋体" w:hAnsi="宋体"/>
                <w:sz w:val="24"/>
              </w:rPr>
            </w:pPr>
          </w:p>
        </w:tc>
      </w:tr>
      <w:tr w:rsidR="004A118C" w14:paraId="23A4EB1D" w14:textId="77777777" w:rsidTr="00FE0EC5">
        <w:trPr>
          <w:trHeight w:val="713"/>
          <w:jc w:val="center"/>
        </w:trPr>
        <w:tc>
          <w:tcPr>
            <w:tcW w:w="656" w:type="dxa"/>
            <w:vAlign w:val="center"/>
          </w:tcPr>
          <w:p w14:paraId="65D08174" w14:textId="77777777" w:rsidR="004A118C" w:rsidRDefault="004A118C" w:rsidP="00FE0EC5">
            <w:pPr>
              <w:jc w:val="center"/>
              <w:rPr>
                <w:rFonts w:ascii="宋体" w:hAnsi="宋体"/>
                <w:sz w:val="24"/>
              </w:rPr>
            </w:pPr>
            <w:r>
              <w:rPr>
                <w:rFonts w:ascii="宋体" w:hAnsi="宋体" w:hint="eastAsia"/>
                <w:sz w:val="24"/>
              </w:rPr>
              <w:t>10</w:t>
            </w:r>
          </w:p>
        </w:tc>
        <w:tc>
          <w:tcPr>
            <w:tcW w:w="1280" w:type="dxa"/>
            <w:vAlign w:val="center"/>
          </w:tcPr>
          <w:p w14:paraId="0B033528" w14:textId="77777777" w:rsidR="004A118C" w:rsidRDefault="004A118C" w:rsidP="00FE0EC5">
            <w:pPr>
              <w:jc w:val="center"/>
              <w:rPr>
                <w:rFonts w:ascii="宋体" w:hAnsi="宋体"/>
                <w:sz w:val="24"/>
              </w:rPr>
            </w:pPr>
          </w:p>
        </w:tc>
        <w:tc>
          <w:tcPr>
            <w:tcW w:w="1049" w:type="dxa"/>
            <w:vAlign w:val="center"/>
          </w:tcPr>
          <w:p w14:paraId="151AF63B" w14:textId="77777777" w:rsidR="004A118C" w:rsidRDefault="004A118C" w:rsidP="00FE0EC5">
            <w:pPr>
              <w:jc w:val="center"/>
              <w:rPr>
                <w:rFonts w:ascii="宋体" w:hAnsi="宋体"/>
                <w:sz w:val="24"/>
              </w:rPr>
            </w:pPr>
          </w:p>
        </w:tc>
        <w:tc>
          <w:tcPr>
            <w:tcW w:w="1049" w:type="dxa"/>
            <w:vAlign w:val="center"/>
          </w:tcPr>
          <w:p w14:paraId="4664FFD6" w14:textId="77777777" w:rsidR="004A118C" w:rsidRDefault="004A118C" w:rsidP="00FE0EC5">
            <w:pPr>
              <w:jc w:val="center"/>
              <w:rPr>
                <w:rFonts w:ascii="宋体" w:hAnsi="宋体"/>
                <w:sz w:val="24"/>
              </w:rPr>
            </w:pPr>
          </w:p>
        </w:tc>
        <w:tc>
          <w:tcPr>
            <w:tcW w:w="1049" w:type="dxa"/>
            <w:vAlign w:val="center"/>
          </w:tcPr>
          <w:p w14:paraId="2BB79CBF" w14:textId="77777777" w:rsidR="004A118C" w:rsidRDefault="004A118C" w:rsidP="00FE0EC5">
            <w:pPr>
              <w:jc w:val="center"/>
              <w:rPr>
                <w:rFonts w:ascii="宋体" w:hAnsi="宋体"/>
                <w:sz w:val="24"/>
              </w:rPr>
            </w:pPr>
          </w:p>
        </w:tc>
        <w:tc>
          <w:tcPr>
            <w:tcW w:w="1049" w:type="dxa"/>
            <w:vAlign w:val="center"/>
          </w:tcPr>
          <w:p w14:paraId="3E05035C" w14:textId="77777777" w:rsidR="004A118C" w:rsidRDefault="004A118C" w:rsidP="00FE0EC5">
            <w:pPr>
              <w:jc w:val="center"/>
              <w:rPr>
                <w:rFonts w:ascii="宋体" w:hAnsi="宋体"/>
                <w:sz w:val="24"/>
              </w:rPr>
            </w:pPr>
          </w:p>
        </w:tc>
        <w:tc>
          <w:tcPr>
            <w:tcW w:w="1049" w:type="dxa"/>
            <w:vAlign w:val="center"/>
          </w:tcPr>
          <w:p w14:paraId="615EAE32" w14:textId="77777777" w:rsidR="004A118C" w:rsidRDefault="004A118C" w:rsidP="00FE0EC5">
            <w:pPr>
              <w:jc w:val="center"/>
              <w:rPr>
                <w:rFonts w:ascii="宋体" w:hAnsi="宋体"/>
                <w:sz w:val="24"/>
              </w:rPr>
            </w:pPr>
          </w:p>
        </w:tc>
        <w:tc>
          <w:tcPr>
            <w:tcW w:w="1049" w:type="dxa"/>
            <w:vAlign w:val="center"/>
          </w:tcPr>
          <w:p w14:paraId="084DA2D6" w14:textId="77777777" w:rsidR="004A118C" w:rsidRDefault="004A118C" w:rsidP="00FE0EC5">
            <w:pPr>
              <w:jc w:val="center"/>
              <w:rPr>
                <w:rFonts w:ascii="宋体" w:hAnsi="宋体"/>
                <w:sz w:val="24"/>
              </w:rPr>
            </w:pPr>
          </w:p>
        </w:tc>
        <w:tc>
          <w:tcPr>
            <w:tcW w:w="1049" w:type="dxa"/>
            <w:vAlign w:val="center"/>
          </w:tcPr>
          <w:p w14:paraId="256CAA16" w14:textId="77777777" w:rsidR="004A118C" w:rsidRDefault="004A118C" w:rsidP="00FE0EC5">
            <w:pPr>
              <w:jc w:val="center"/>
              <w:rPr>
                <w:rFonts w:ascii="宋体" w:hAnsi="宋体"/>
                <w:sz w:val="24"/>
              </w:rPr>
            </w:pPr>
          </w:p>
        </w:tc>
        <w:tc>
          <w:tcPr>
            <w:tcW w:w="1049" w:type="dxa"/>
            <w:vAlign w:val="center"/>
          </w:tcPr>
          <w:p w14:paraId="54C5C643" w14:textId="77777777" w:rsidR="004A118C" w:rsidRDefault="004A118C" w:rsidP="00FE0EC5">
            <w:pPr>
              <w:jc w:val="center"/>
              <w:rPr>
                <w:rFonts w:ascii="宋体" w:hAnsi="宋体"/>
                <w:sz w:val="24"/>
              </w:rPr>
            </w:pPr>
          </w:p>
        </w:tc>
        <w:tc>
          <w:tcPr>
            <w:tcW w:w="1049" w:type="dxa"/>
            <w:vAlign w:val="center"/>
          </w:tcPr>
          <w:p w14:paraId="4253E1FD" w14:textId="77777777" w:rsidR="004A118C" w:rsidRDefault="004A118C" w:rsidP="00FE0EC5">
            <w:pPr>
              <w:jc w:val="center"/>
              <w:rPr>
                <w:rFonts w:ascii="宋体" w:hAnsi="宋体"/>
                <w:sz w:val="24"/>
              </w:rPr>
            </w:pPr>
          </w:p>
        </w:tc>
        <w:tc>
          <w:tcPr>
            <w:tcW w:w="1049" w:type="dxa"/>
            <w:vAlign w:val="center"/>
          </w:tcPr>
          <w:p w14:paraId="27118519" w14:textId="77777777" w:rsidR="004A118C" w:rsidRDefault="004A118C" w:rsidP="00FE0EC5">
            <w:pPr>
              <w:jc w:val="center"/>
              <w:rPr>
                <w:rFonts w:ascii="宋体" w:hAnsi="宋体"/>
                <w:sz w:val="24"/>
              </w:rPr>
            </w:pPr>
          </w:p>
        </w:tc>
        <w:tc>
          <w:tcPr>
            <w:tcW w:w="1049" w:type="dxa"/>
            <w:vAlign w:val="center"/>
          </w:tcPr>
          <w:p w14:paraId="662BCFEB" w14:textId="77777777" w:rsidR="004A118C" w:rsidRDefault="004A118C" w:rsidP="00FE0EC5">
            <w:pPr>
              <w:jc w:val="center"/>
              <w:rPr>
                <w:rFonts w:ascii="宋体" w:hAnsi="宋体"/>
                <w:sz w:val="24"/>
              </w:rPr>
            </w:pPr>
          </w:p>
        </w:tc>
        <w:tc>
          <w:tcPr>
            <w:tcW w:w="1234" w:type="dxa"/>
            <w:vAlign w:val="center"/>
          </w:tcPr>
          <w:p w14:paraId="39D46148" w14:textId="77777777" w:rsidR="004A118C" w:rsidRDefault="004A118C" w:rsidP="00FE0EC5">
            <w:pPr>
              <w:jc w:val="center"/>
              <w:rPr>
                <w:rFonts w:ascii="宋体" w:hAnsi="宋体"/>
                <w:sz w:val="24"/>
              </w:rPr>
            </w:pPr>
          </w:p>
        </w:tc>
      </w:tr>
    </w:tbl>
    <w:p w14:paraId="08DC76DA" w14:textId="77777777" w:rsidR="004A118C" w:rsidRDefault="004A118C">
      <w:pPr>
        <w:rPr>
          <w:rFonts w:ascii="Calibri" w:eastAsia="宋体" w:hAnsi="Calibri" w:cs="Times New Roman"/>
        </w:rPr>
      </w:pPr>
    </w:p>
    <w:p w14:paraId="0CC84F55" w14:textId="77777777" w:rsidR="004A118C" w:rsidRDefault="004A118C">
      <w:pPr>
        <w:rPr>
          <w:rFonts w:ascii="Calibri" w:eastAsia="宋体" w:hAnsi="Calibri" w:cs="Times New Roman"/>
        </w:rPr>
      </w:pPr>
    </w:p>
    <w:p w14:paraId="7B9823F3" w14:textId="77777777" w:rsidR="004A118C" w:rsidRPr="00A54B8F" w:rsidRDefault="002810E3" w:rsidP="00A54B8F">
      <w:pPr>
        <w:pStyle w:val="12"/>
        <w:spacing w:before="0" w:after="0" w:line="460" w:lineRule="exact"/>
        <w:ind w:left="2" w:firstLineChars="466" w:firstLine="1310"/>
        <w:outlineLvl w:val="0"/>
        <w:rPr>
          <w:bCs w:val="0"/>
        </w:rPr>
      </w:pPr>
      <w:bookmarkStart w:id="206" w:name="_Toc334616252"/>
      <w:bookmarkStart w:id="207" w:name="_Toc391046393"/>
      <w:r w:rsidRPr="00A54B8F">
        <w:rPr>
          <w:rFonts w:hint="eastAsia"/>
          <w:bCs w:val="0"/>
        </w:rPr>
        <w:lastRenderedPageBreak/>
        <w:t>表</w:t>
      </w:r>
      <w:r w:rsidR="004A118C" w:rsidRPr="00A54B8F">
        <w:rPr>
          <w:rFonts w:hint="eastAsia"/>
          <w:bCs w:val="0"/>
        </w:rPr>
        <w:t>9.3 化验室化学试剂分类清单</w:t>
      </w:r>
      <w:bookmarkEnd w:id="206"/>
      <w:bookmarkEnd w:id="2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1984"/>
        <w:gridCol w:w="1440"/>
        <w:gridCol w:w="1620"/>
        <w:gridCol w:w="720"/>
        <w:gridCol w:w="1980"/>
        <w:gridCol w:w="924"/>
        <w:gridCol w:w="925"/>
        <w:gridCol w:w="910"/>
        <w:gridCol w:w="1201"/>
        <w:gridCol w:w="1158"/>
        <w:gridCol w:w="1080"/>
      </w:tblGrid>
      <w:tr w:rsidR="004A118C" w14:paraId="70421001" w14:textId="77777777" w:rsidTr="00FE0EC5">
        <w:trPr>
          <w:trHeight w:val="450"/>
        </w:trPr>
        <w:tc>
          <w:tcPr>
            <w:tcW w:w="468" w:type="dxa"/>
            <w:vAlign w:val="center"/>
          </w:tcPr>
          <w:p w14:paraId="16A82AB3" w14:textId="77777777" w:rsidR="004A118C" w:rsidRDefault="004A118C" w:rsidP="00FE0EC5">
            <w:pPr>
              <w:jc w:val="center"/>
              <w:rPr>
                <w:rFonts w:ascii="宋体" w:hAnsi="宋体"/>
                <w:sz w:val="24"/>
              </w:rPr>
            </w:pPr>
            <w:r>
              <w:rPr>
                <w:rFonts w:ascii="宋体" w:hAnsi="宋体" w:hint="eastAsia"/>
                <w:sz w:val="24"/>
              </w:rPr>
              <w:t>栏号</w:t>
            </w:r>
          </w:p>
        </w:tc>
        <w:tc>
          <w:tcPr>
            <w:tcW w:w="5044" w:type="dxa"/>
            <w:gridSpan w:val="3"/>
            <w:vAlign w:val="center"/>
          </w:tcPr>
          <w:p w14:paraId="4C7ACD99" w14:textId="77777777" w:rsidR="004A118C" w:rsidRDefault="004A118C" w:rsidP="00FE0EC5">
            <w:pPr>
              <w:jc w:val="center"/>
              <w:rPr>
                <w:rFonts w:ascii="宋体" w:hAnsi="宋体"/>
                <w:sz w:val="24"/>
              </w:rPr>
            </w:pPr>
            <w:r>
              <w:rPr>
                <w:rFonts w:ascii="宋体" w:hAnsi="宋体" w:hint="eastAsia"/>
                <w:sz w:val="24"/>
              </w:rPr>
              <w:t>1</w:t>
            </w:r>
          </w:p>
        </w:tc>
        <w:tc>
          <w:tcPr>
            <w:tcW w:w="2700" w:type="dxa"/>
            <w:gridSpan w:val="2"/>
            <w:vAlign w:val="center"/>
          </w:tcPr>
          <w:p w14:paraId="1E2E45BE" w14:textId="77777777" w:rsidR="004A118C" w:rsidRDefault="004A118C" w:rsidP="00FE0EC5">
            <w:pPr>
              <w:jc w:val="center"/>
              <w:rPr>
                <w:rFonts w:ascii="宋体" w:hAnsi="宋体"/>
                <w:sz w:val="24"/>
              </w:rPr>
            </w:pPr>
            <w:r>
              <w:rPr>
                <w:rFonts w:ascii="宋体" w:hAnsi="宋体" w:hint="eastAsia"/>
                <w:sz w:val="24"/>
              </w:rPr>
              <w:t>2</w:t>
            </w:r>
          </w:p>
        </w:tc>
        <w:tc>
          <w:tcPr>
            <w:tcW w:w="924" w:type="dxa"/>
            <w:vAlign w:val="center"/>
          </w:tcPr>
          <w:p w14:paraId="703657B9" w14:textId="77777777" w:rsidR="004A118C" w:rsidRDefault="004A118C" w:rsidP="00FE0EC5">
            <w:pPr>
              <w:jc w:val="center"/>
              <w:rPr>
                <w:rFonts w:ascii="宋体" w:hAnsi="宋体"/>
                <w:sz w:val="24"/>
              </w:rPr>
            </w:pPr>
            <w:r>
              <w:rPr>
                <w:rFonts w:ascii="宋体" w:hAnsi="宋体" w:hint="eastAsia"/>
                <w:sz w:val="24"/>
              </w:rPr>
              <w:t>3</w:t>
            </w:r>
          </w:p>
        </w:tc>
        <w:tc>
          <w:tcPr>
            <w:tcW w:w="925" w:type="dxa"/>
            <w:vAlign w:val="center"/>
          </w:tcPr>
          <w:p w14:paraId="6FD03BE8" w14:textId="77777777" w:rsidR="004A118C" w:rsidRDefault="004A118C" w:rsidP="00FE0EC5">
            <w:pPr>
              <w:jc w:val="center"/>
              <w:rPr>
                <w:rFonts w:ascii="宋体" w:hAnsi="宋体"/>
                <w:sz w:val="24"/>
              </w:rPr>
            </w:pPr>
            <w:r>
              <w:rPr>
                <w:rFonts w:ascii="宋体" w:hAnsi="宋体" w:hint="eastAsia"/>
                <w:sz w:val="24"/>
              </w:rPr>
              <w:t>4</w:t>
            </w:r>
          </w:p>
        </w:tc>
        <w:tc>
          <w:tcPr>
            <w:tcW w:w="910" w:type="dxa"/>
            <w:vAlign w:val="center"/>
          </w:tcPr>
          <w:p w14:paraId="22971C1C" w14:textId="77777777" w:rsidR="004A118C" w:rsidRDefault="004A118C" w:rsidP="00FE0EC5">
            <w:pPr>
              <w:jc w:val="center"/>
              <w:rPr>
                <w:rFonts w:ascii="宋体" w:hAnsi="宋体"/>
                <w:sz w:val="24"/>
              </w:rPr>
            </w:pPr>
            <w:r>
              <w:rPr>
                <w:rFonts w:ascii="宋体" w:hAnsi="宋体" w:hint="eastAsia"/>
                <w:sz w:val="24"/>
              </w:rPr>
              <w:t>5</w:t>
            </w:r>
          </w:p>
        </w:tc>
        <w:tc>
          <w:tcPr>
            <w:tcW w:w="1201" w:type="dxa"/>
            <w:vAlign w:val="center"/>
          </w:tcPr>
          <w:p w14:paraId="1A1E1625" w14:textId="77777777" w:rsidR="004A118C" w:rsidRDefault="004A118C" w:rsidP="00FE0EC5">
            <w:pPr>
              <w:jc w:val="center"/>
              <w:rPr>
                <w:rFonts w:ascii="宋体" w:hAnsi="宋体"/>
                <w:sz w:val="24"/>
              </w:rPr>
            </w:pPr>
            <w:r>
              <w:rPr>
                <w:rFonts w:ascii="宋体" w:hAnsi="宋体" w:hint="eastAsia"/>
                <w:sz w:val="24"/>
              </w:rPr>
              <w:t>6</w:t>
            </w:r>
          </w:p>
        </w:tc>
        <w:tc>
          <w:tcPr>
            <w:tcW w:w="1158" w:type="dxa"/>
            <w:vAlign w:val="center"/>
          </w:tcPr>
          <w:p w14:paraId="0F445738" w14:textId="77777777" w:rsidR="004A118C" w:rsidRDefault="004A118C" w:rsidP="00FE0EC5">
            <w:pPr>
              <w:jc w:val="center"/>
              <w:rPr>
                <w:rFonts w:ascii="宋体" w:hAnsi="宋体"/>
                <w:sz w:val="24"/>
              </w:rPr>
            </w:pPr>
            <w:r>
              <w:rPr>
                <w:rFonts w:ascii="宋体" w:hAnsi="宋体" w:hint="eastAsia"/>
                <w:sz w:val="24"/>
              </w:rPr>
              <w:t>7</w:t>
            </w:r>
          </w:p>
        </w:tc>
        <w:tc>
          <w:tcPr>
            <w:tcW w:w="1080" w:type="dxa"/>
            <w:vAlign w:val="center"/>
          </w:tcPr>
          <w:p w14:paraId="4BD2C7A6" w14:textId="77777777" w:rsidR="004A118C" w:rsidRDefault="004A118C" w:rsidP="00FE0EC5">
            <w:pPr>
              <w:jc w:val="center"/>
              <w:rPr>
                <w:rFonts w:ascii="宋体" w:hAnsi="宋体"/>
                <w:sz w:val="24"/>
              </w:rPr>
            </w:pPr>
            <w:r>
              <w:rPr>
                <w:rFonts w:ascii="宋体" w:hAnsi="宋体" w:hint="eastAsia"/>
                <w:sz w:val="24"/>
              </w:rPr>
              <w:t>8</w:t>
            </w:r>
          </w:p>
        </w:tc>
      </w:tr>
      <w:tr w:rsidR="004A118C" w14:paraId="4B97838B" w14:textId="77777777" w:rsidTr="00FE0EC5">
        <w:trPr>
          <w:trHeight w:val="530"/>
        </w:trPr>
        <w:tc>
          <w:tcPr>
            <w:tcW w:w="468" w:type="dxa"/>
            <w:vMerge w:val="restart"/>
            <w:vAlign w:val="center"/>
          </w:tcPr>
          <w:p w14:paraId="316CFB5D" w14:textId="77777777" w:rsidR="004A118C" w:rsidRDefault="004A118C" w:rsidP="00FE0EC5">
            <w:pPr>
              <w:jc w:val="center"/>
              <w:rPr>
                <w:rFonts w:ascii="宋体" w:hAnsi="宋体"/>
                <w:sz w:val="24"/>
              </w:rPr>
            </w:pPr>
            <w:r>
              <w:rPr>
                <w:rFonts w:ascii="宋体" w:hAnsi="宋体" w:hint="eastAsia"/>
                <w:sz w:val="24"/>
              </w:rPr>
              <w:t>序号</w:t>
            </w:r>
          </w:p>
        </w:tc>
        <w:tc>
          <w:tcPr>
            <w:tcW w:w="5044" w:type="dxa"/>
            <w:gridSpan w:val="3"/>
            <w:vAlign w:val="center"/>
          </w:tcPr>
          <w:p w14:paraId="3CF3E225" w14:textId="77777777" w:rsidR="004A118C" w:rsidRDefault="004A118C" w:rsidP="00FE0EC5">
            <w:pPr>
              <w:jc w:val="center"/>
              <w:rPr>
                <w:rFonts w:ascii="宋体" w:hAnsi="宋体"/>
                <w:sz w:val="24"/>
              </w:rPr>
            </w:pPr>
            <w:r>
              <w:rPr>
                <w:rFonts w:ascii="宋体" w:hAnsi="宋体" w:hint="eastAsia"/>
                <w:sz w:val="24"/>
              </w:rPr>
              <w:t>化学品</w:t>
            </w:r>
          </w:p>
        </w:tc>
        <w:tc>
          <w:tcPr>
            <w:tcW w:w="2700" w:type="dxa"/>
            <w:gridSpan w:val="2"/>
            <w:vAlign w:val="center"/>
          </w:tcPr>
          <w:p w14:paraId="73378A98" w14:textId="77777777" w:rsidR="004A118C" w:rsidRDefault="004A118C" w:rsidP="00FE0EC5">
            <w:pPr>
              <w:jc w:val="center"/>
              <w:rPr>
                <w:rFonts w:ascii="宋体" w:hAnsi="宋体"/>
                <w:sz w:val="24"/>
              </w:rPr>
            </w:pPr>
            <w:r>
              <w:rPr>
                <w:rFonts w:ascii="宋体" w:hAnsi="宋体" w:hint="eastAsia"/>
                <w:sz w:val="24"/>
              </w:rPr>
              <w:t>危险性类别</w:t>
            </w:r>
          </w:p>
        </w:tc>
        <w:tc>
          <w:tcPr>
            <w:tcW w:w="924" w:type="dxa"/>
            <w:vMerge w:val="restart"/>
            <w:vAlign w:val="center"/>
          </w:tcPr>
          <w:p w14:paraId="34CCCB4D" w14:textId="77777777" w:rsidR="004A118C" w:rsidRDefault="004A118C" w:rsidP="00FE0EC5">
            <w:pPr>
              <w:jc w:val="center"/>
              <w:rPr>
                <w:rFonts w:ascii="宋体" w:hAnsi="宋体"/>
                <w:sz w:val="24"/>
              </w:rPr>
            </w:pPr>
            <w:r>
              <w:rPr>
                <w:rFonts w:ascii="宋体" w:hAnsi="宋体" w:hint="eastAsia"/>
                <w:sz w:val="24"/>
              </w:rPr>
              <w:t>危规号</w:t>
            </w:r>
          </w:p>
        </w:tc>
        <w:tc>
          <w:tcPr>
            <w:tcW w:w="925" w:type="dxa"/>
            <w:vMerge w:val="restart"/>
            <w:vAlign w:val="center"/>
          </w:tcPr>
          <w:p w14:paraId="2FA019F9" w14:textId="77777777" w:rsidR="004A118C" w:rsidRDefault="004A118C" w:rsidP="00FE0EC5">
            <w:pPr>
              <w:jc w:val="center"/>
              <w:rPr>
                <w:rFonts w:ascii="宋体" w:hAnsi="宋体"/>
                <w:sz w:val="24"/>
              </w:rPr>
            </w:pPr>
            <w:r>
              <w:rPr>
                <w:rFonts w:ascii="宋体" w:hAnsi="宋体" w:hint="eastAsia"/>
                <w:sz w:val="24"/>
              </w:rPr>
              <w:t>规格</w:t>
            </w:r>
          </w:p>
        </w:tc>
        <w:tc>
          <w:tcPr>
            <w:tcW w:w="910" w:type="dxa"/>
            <w:vMerge w:val="restart"/>
            <w:vAlign w:val="center"/>
          </w:tcPr>
          <w:p w14:paraId="2C11267F" w14:textId="77777777" w:rsidR="004A118C" w:rsidRDefault="004A118C" w:rsidP="00FE0EC5">
            <w:pPr>
              <w:jc w:val="center"/>
              <w:rPr>
                <w:rFonts w:ascii="宋体" w:hAnsi="宋体"/>
                <w:sz w:val="24"/>
              </w:rPr>
            </w:pPr>
            <w:r>
              <w:rPr>
                <w:rFonts w:ascii="宋体" w:hAnsi="宋体" w:hint="eastAsia"/>
                <w:sz w:val="24"/>
              </w:rPr>
              <w:t>数量</w:t>
            </w:r>
          </w:p>
        </w:tc>
        <w:tc>
          <w:tcPr>
            <w:tcW w:w="1201" w:type="dxa"/>
            <w:vMerge w:val="restart"/>
            <w:vAlign w:val="center"/>
          </w:tcPr>
          <w:p w14:paraId="28FEA317" w14:textId="77777777" w:rsidR="004A118C" w:rsidRDefault="004A118C" w:rsidP="00FE0EC5">
            <w:pPr>
              <w:jc w:val="center"/>
              <w:rPr>
                <w:rFonts w:ascii="宋体" w:hAnsi="宋体"/>
                <w:sz w:val="24"/>
              </w:rPr>
            </w:pPr>
            <w:r>
              <w:rPr>
                <w:rFonts w:ascii="宋体" w:hAnsi="宋体" w:hint="eastAsia"/>
                <w:sz w:val="24"/>
              </w:rPr>
              <w:t>包装类别</w:t>
            </w:r>
          </w:p>
        </w:tc>
        <w:tc>
          <w:tcPr>
            <w:tcW w:w="1158" w:type="dxa"/>
            <w:vMerge w:val="restart"/>
            <w:vAlign w:val="center"/>
          </w:tcPr>
          <w:p w14:paraId="4BC371BC" w14:textId="77777777" w:rsidR="004A118C" w:rsidRDefault="004A118C" w:rsidP="00FE0EC5">
            <w:pPr>
              <w:jc w:val="center"/>
              <w:rPr>
                <w:rFonts w:ascii="宋体" w:hAnsi="宋体"/>
                <w:sz w:val="24"/>
              </w:rPr>
            </w:pPr>
            <w:r>
              <w:rPr>
                <w:rFonts w:ascii="宋体" w:hAnsi="宋体" w:hint="eastAsia"/>
                <w:sz w:val="24"/>
              </w:rPr>
              <w:t>使用</w:t>
            </w:r>
          </w:p>
          <w:p w14:paraId="23EF24F9" w14:textId="77777777" w:rsidR="004A118C" w:rsidRDefault="004A118C" w:rsidP="00FE0EC5">
            <w:pPr>
              <w:jc w:val="center"/>
              <w:rPr>
                <w:rFonts w:ascii="宋体" w:hAnsi="宋体"/>
                <w:sz w:val="24"/>
              </w:rPr>
            </w:pPr>
            <w:r>
              <w:rPr>
                <w:rFonts w:ascii="宋体" w:hAnsi="宋体" w:hint="eastAsia"/>
                <w:sz w:val="24"/>
              </w:rPr>
              <w:t>地点</w:t>
            </w:r>
          </w:p>
        </w:tc>
        <w:tc>
          <w:tcPr>
            <w:tcW w:w="1080" w:type="dxa"/>
            <w:vMerge w:val="restart"/>
            <w:vAlign w:val="center"/>
          </w:tcPr>
          <w:p w14:paraId="286A189C" w14:textId="77777777" w:rsidR="004A118C" w:rsidRDefault="004A118C" w:rsidP="00FE0EC5">
            <w:pPr>
              <w:jc w:val="center"/>
              <w:rPr>
                <w:rFonts w:ascii="宋体" w:hAnsi="宋体"/>
                <w:sz w:val="24"/>
              </w:rPr>
            </w:pPr>
            <w:r>
              <w:rPr>
                <w:rFonts w:ascii="宋体" w:hAnsi="宋体" w:hint="eastAsia"/>
                <w:sz w:val="24"/>
              </w:rPr>
              <w:t>储存</w:t>
            </w:r>
          </w:p>
          <w:p w14:paraId="093EDC56" w14:textId="77777777" w:rsidR="004A118C" w:rsidRDefault="004A118C" w:rsidP="00FE0EC5">
            <w:pPr>
              <w:jc w:val="center"/>
              <w:rPr>
                <w:rFonts w:ascii="宋体" w:hAnsi="宋体"/>
                <w:sz w:val="24"/>
              </w:rPr>
            </w:pPr>
            <w:r>
              <w:rPr>
                <w:rFonts w:ascii="宋体" w:hAnsi="宋体" w:hint="eastAsia"/>
                <w:sz w:val="24"/>
              </w:rPr>
              <w:t>地点</w:t>
            </w:r>
          </w:p>
        </w:tc>
      </w:tr>
      <w:tr w:rsidR="004A118C" w14:paraId="4ACB0C84" w14:textId="77777777" w:rsidTr="00FE0EC5">
        <w:trPr>
          <w:trHeight w:val="300"/>
        </w:trPr>
        <w:tc>
          <w:tcPr>
            <w:tcW w:w="468" w:type="dxa"/>
            <w:vMerge/>
            <w:vAlign w:val="center"/>
          </w:tcPr>
          <w:p w14:paraId="0E9E3D19" w14:textId="77777777" w:rsidR="004A118C" w:rsidRDefault="004A118C" w:rsidP="00FE0EC5">
            <w:pPr>
              <w:jc w:val="center"/>
              <w:rPr>
                <w:rFonts w:ascii="宋体" w:hAnsi="宋体"/>
                <w:b/>
                <w:sz w:val="24"/>
              </w:rPr>
            </w:pPr>
          </w:p>
        </w:tc>
        <w:tc>
          <w:tcPr>
            <w:tcW w:w="1984" w:type="dxa"/>
            <w:vAlign w:val="center"/>
          </w:tcPr>
          <w:p w14:paraId="679A9423" w14:textId="77777777" w:rsidR="004A118C" w:rsidRDefault="004A118C" w:rsidP="00FE0EC5">
            <w:pPr>
              <w:jc w:val="center"/>
              <w:rPr>
                <w:rFonts w:ascii="宋体" w:hAnsi="宋体"/>
                <w:sz w:val="24"/>
              </w:rPr>
            </w:pPr>
            <w:r>
              <w:rPr>
                <w:rFonts w:ascii="宋体" w:hAnsi="宋体" w:hint="eastAsia"/>
                <w:sz w:val="24"/>
              </w:rPr>
              <w:t>商品名</w:t>
            </w:r>
          </w:p>
        </w:tc>
        <w:tc>
          <w:tcPr>
            <w:tcW w:w="1440" w:type="dxa"/>
            <w:vAlign w:val="center"/>
          </w:tcPr>
          <w:p w14:paraId="3031FB6D" w14:textId="77777777" w:rsidR="004A118C" w:rsidRDefault="004A118C" w:rsidP="00FE0EC5">
            <w:pPr>
              <w:jc w:val="center"/>
              <w:rPr>
                <w:rFonts w:ascii="宋体" w:hAnsi="宋体"/>
                <w:sz w:val="24"/>
              </w:rPr>
            </w:pPr>
            <w:r>
              <w:rPr>
                <w:rFonts w:ascii="宋体" w:hAnsi="宋体" w:hint="eastAsia"/>
                <w:sz w:val="24"/>
              </w:rPr>
              <w:t>化学名</w:t>
            </w:r>
          </w:p>
        </w:tc>
        <w:tc>
          <w:tcPr>
            <w:tcW w:w="1620" w:type="dxa"/>
            <w:vAlign w:val="center"/>
          </w:tcPr>
          <w:p w14:paraId="08874FFB" w14:textId="77777777" w:rsidR="004A118C" w:rsidRDefault="004A118C" w:rsidP="00FE0EC5">
            <w:pPr>
              <w:jc w:val="center"/>
              <w:rPr>
                <w:rFonts w:ascii="宋体" w:hAnsi="宋体"/>
                <w:sz w:val="24"/>
              </w:rPr>
            </w:pPr>
            <w:r>
              <w:rPr>
                <w:rFonts w:ascii="宋体" w:hAnsi="宋体" w:hint="eastAsia"/>
                <w:sz w:val="24"/>
              </w:rPr>
              <w:t>俗名</w:t>
            </w:r>
          </w:p>
        </w:tc>
        <w:tc>
          <w:tcPr>
            <w:tcW w:w="720" w:type="dxa"/>
            <w:vAlign w:val="center"/>
          </w:tcPr>
          <w:p w14:paraId="4A13F952" w14:textId="77777777" w:rsidR="004A118C" w:rsidRDefault="004A118C" w:rsidP="00FE0EC5">
            <w:pPr>
              <w:jc w:val="center"/>
              <w:rPr>
                <w:rFonts w:ascii="宋体" w:hAnsi="宋体"/>
                <w:sz w:val="24"/>
              </w:rPr>
            </w:pPr>
            <w:r>
              <w:rPr>
                <w:rFonts w:ascii="宋体" w:hAnsi="宋体" w:hint="eastAsia"/>
                <w:sz w:val="24"/>
              </w:rPr>
              <w:t>类别</w:t>
            </w:r>
          </w:p>
        </w:tc>
        <w:tc>
          <w:tcPr>
            <w:tcW w:w="1980" w:type="dxa"/>
            <w:vAlign w:val="center"/>
          </w:tcPr>
          <w:p w14:paraId="7B508DE9" w14:textId="77777777" w:rsidR="004A118C" w:rsidRDefault="004A118C" w:rsidP="00FE0EC5">
            <w:pPr>
              <w:jc w:val="center"/>
              <w:rPr>
                <w:rFonts w:ascii="宋体" w:hAnsi="宋体"/>
                <w:sz w:val="24"/>
              </w:rPr>
            </w:pPr>
            <w:r>
              <w:rPr>
                <w:rFonts w:ascii="宋体" w:hAnsi="宋体" w:hint="eastAsia"/>
                <w:sz w:val="24"/>
              </w:rPr>
              <w:t>是否剧毒/易制毒品/腐蚀品</w:t>
            </w:r>
          </w:p>
        </w:tc>
        <w:tc>
          <w:tcPr>
            <w:tcW w:w="924" w:type="dxa"/>
            <w:vMerge/>
            <w:vAlign w:val="center"/>
          </w:tcPr>
          <w:p w14:paraId="5C611CA7" w14:textId="77777777" w:rsidR="004A118C" w:rsidRDefault="004A118C" w:rsidP="00FE0EC5">
            <w:pPr>
              <w:jc w:val="center"/>
              <w:rPr>
                <w:rFonts w:ascii="宋体" w:hAnsi="宋体"/>
                <w:b/>
                <w:sz w:val="24"/>
              </w:rPr>
            </w:pPr>
          </w:p>
        </w:tc>
        <w:tc>
          <w:tcPr>
            <w:tcW w:w="925" w:type="dxa"/>
            <w:vMerge/>
            <w:vAlign w:val="center"/>
          </w:tcPr>
          <w:p w14:paraId="149519FF" w14:textId="77777777" w:rsidR="004A118C" w:rsidRDefault="004A118C" w:rsidP="00FE0EC5">
            <w:pPr>
              <w:jc w:val="center"/>
              <w:rPr>
                <w:rFonts w:ascii="宋体" w:hAnsi="宋体"/>
                <w:b/>
                <w:sz w:val="24"/>
              </w:rPr>
            </w:pPr>
          </w:p>
        </w:tc>
        <w:tc>
          <w:tcPr>
            <w:tcW w:w="910" w:type="dxa"/>
            <w:vMerge/>
            <w:vAlign w:val="center"/>
          </w:tcPr>
          <w:p w14:paraId="3713119F" w14:textId="77777777" w:rsidR="004A118C" w:rsidRDefault="004A118C" w:rsidP="00FE0EC5">
            <w:pPr>
              <w:jc w:val="center"/>
              <w:rPr>
                <w:rFonts w:ascii="宋体" w:hAnsi="宋体"/>
                <w:b/>
                <w:sz w:val="24"/>
              </w:rPr>
            </w:pPr>
          </w:p>
        </w:tc>
        <w:tc>
          <w:tcPr>
            <w:tcW w:w="1201" w:type="dxa"/>
            <w:vMerge/>
            <w:vAlign w:val="center"/>
          </w:tcPr>
          <w:p w14:paraId="7197CD43" w14:textId="77777777" w:rsidR="004A118C" w:rsidRDefault="004A118C" w:rsidP="00FE0EC5">
            <w:pPr>
              <w:jc w:val="center"/>
              <w:rPr>
                <w:rFonts w:ascii="宋体" w:hAnsi="宋体"/>
                <w:b/>
                <w:sz w:val="24"/>
              </w:rPr>
            </w:pPr>
          </w:p>
        </w:tc>
        <w:tc>
          <w:tcPr>
            <w:tcW w:w="1158" w:type="dxa"/>
            <w:vMerge/>
            <w:vAlign w:val="center"/>
          </w:tcPr>
          <w:p w14:paraId="67AA6EA3" w14:textId="77777777" w:rsidR="004A118C" w:rsidRDefault="004A118C" w:rsidP="00FE0EC5">
            <w:pPr>
              <w:jc w:val="center"/>
              <w:rPr>
                <w:rFonts w:ascii="宋体" w:hAnsi="宋体"/>
                <w:b/>
                <w:sz w:val="24"/>
              </w:rPr>
            </w:pPr>
          </w:p>
        </w:tc>
        <w:tc>
          <w:tcPr>
            <w:tcW w:w="1080" w:type="dxa"/>
            <w:vMerge/>
            <w:vAlign w:val="center"/>
          </w:tcPr>
          <w:p w14:paraId="10634141" w14:textId="77777777" w:rsidR="004A118C" w:rsidRDefault="004A118C" w:rsidP="00FE0EC5">
            <w:pPr>
              <w:jc w:val="center"/>
              <w:rPr>
                <w:rFonts w:ascii="宋体" w:hAnsi="宋体"/>
                <w:b/>
                <w:sz w:val="24"/>
              </w:rPr>
            </w:pPr>
          </w:p>
        </w:tc>
      </w:tr>
      <w:tr w:rsidR="004A118C" w14:paraId="428ADB3C" w14:textId="77777777" w:rsidTr="00FE0EC5">
        <w:tc>
          <w:tcPr>
            <w:tcW w:w="468" w:type="dxa"/>
            <w:vAlign w:val="center"/>
          </w:tcPr>
          <w:p w14:paraId="6AABFCBE" w14:textId="77777777" w:rsidR="004A118C" w:rsidRDefault="004A118C" w:rsidP="00FE0EC5">
            <w:pPr>
              <w:jc w:val="center"/>
              <w:rPr>
                <w:rFonts w:ascii="宋体" w:hAnsi="宋体"/>
                <w:sz w:val="24"/>
              </w:rPr>
            </w:pPr>
            <w:r>
              <w:rPr>
                <w:rFonts w:ascii="宋体" w:hAnsi="宋体" w:hint="eastAsia"/>
                <w:sz w:val="24"/>
              </w:rPr>
              <w:t>1</w:t>
            </w:r>
          </w:p>
        </w:tc>
        <w:tc>
          <w:tcPr>
            <w:tcW w:w="1984" w:type="dxa"/>
            <w:vAlign w:val="center"/>
          </w:tcPr>
          <w:p w14:paraId="630BE83A" w14:textId="77777777" w:rsidR="004A118C" w:rsidRDefault="004A118C" w:rsidP="00FE0EC5">
            <w:pPr>
              <w:jc w:val="center"/>
              <w:rPr>
                <w:rFonts w:ascii="宋体" w:hAnsi="宋体"/>
                <w:sz w:val="24"/>
              </w:rPr>
            </w:pPr>
            <w:r>
              <w:rPr>
                <w:rFonts w:ascii="宋体" w:hAnsi="宋体" w:hint="eastAsia"/>
                <w:sz w:val="24"/>
              </w:rPr>
              <w:t>盐酸</w:t>
            </w:r>
          </w:p>
        </w:tc>
        <w:tc>
          <w:tcPr>
            <w:tcW w:w="1440" w:type="dxa"/>
            <w:vAlign w:val="center"/>
          </w:tcPr>
          <w:p w14:paraId="5AD8E5CA" w14:textId="77777777" w:rsidR="004A118C" w:rsidRDefault="004A118C" w:rsidP="00FE0EC5">
            <w:pPr>
              <w:jc w:val="center"/>
              <w:rPr>
                <w:rFonts w:ascii="宋体" w:hAnsi="宋体"/>
                <w:sz w:val="24"/>
              </w:rPr>
            </w:pPr>
            <w:r>
              <w:rPr>
                <w:rFonts w:ascii="宋体" w:hAnsi="宋体" w:hint="eastAsia"/>
                <w:sz w:val="24"/>
              </w:rPr>
              <w:t>HCl</w:t>
            </w:r>
          </w:p>
        </w:tc>
        <w:tc>
          <w:tcPr>
            <w:tcW w:w="1620" w:type="dxa"/>
            <w:vAlign w:val="center"/>
          </w:tcPr>
          <w:p w14:paraId="4DF465BA" w14:textId="77777777" w:rsidR="004A118C" w:rsidRDefault="004A118C" w:rsidP="00FE0EC5">
            <w:pPr>
              <w:jc w:val="center"/>
              <w:rPr>
                <w:rFonts w:ascii="宋体" w:hAnsi="宋体"/>
                <w:sz w:val="24"/>
              </w:rPr>
            </w:pPr>
            <w:r>
              <w:rPr>
                <w:rFonts w:ascii="宋体" w:hAnsi="宋体" w:hint="eastAsia"/>
                <w:sz w:val="24"/>
              </w:rPr>
              <w:t>氢氯酸</w:t>
            </w:r>
          </w:p>
        </w:tc>
        <w:tc>
          <w:tcPr>
            <w:tcW w:w="720" w:type="dxa"/>
            <w:vAlign w:val="center"/>
          </w:tcPr>
          <w:p w14:paraId="33EF6743" w14:textId="77777777" w:rsidR="004A118C" w:rsidRDefault="004A118C" w:rsidP="00FE0EC5">
            <w:pPr>
              <w:jc w:val="center"/>
              <w:rPr>
                <w:rFonts w:ascii="宋体" w:hAnsi="宋体"/>
                <w:sz w:val="24"/>
              </w:rPr>
            </w:pPr>
            <w:r>
              <w:rPr>
                <w:rFonts w:ascii="宋体" w:hAnsi="宋体" w:hint="eastAsia"/>
                <w:sz w:val="24"/>
              </w:rPr>
              <w:t>8.1</w:t>
            </w:r>
          </w:p>
        </w:tc>
        <w:tc>
          <w:tcPr>
            <w:tcW w:w="1980" w:type="dxa"/>
            <w:vAlign w:val="center"/>
          </w:tcPr>
          <w:p w14:paraId="02595541" w14:textId="77777777" w:rsidR="004A118C" w:rsidRDefault="004A118C" w:rsidP="00FE0EC5">
            <w:pPr>
              <w:jc w:val="center"/>
              <w:rPr>
                <w:rFonts w:ascii="宋体" w:hAnsi="宋体"/>
                <w:sz w:val="24"/>
              </w:rPr>
            </w:pPr>
            <w:r>
              <w:rPr>
                <w:rFonts w:ascii="宋体" w:hAnsi="宋体" w:hint="eastAsia"/>
                <w:sz w:val="24"/>
              </w:rPr>
              <w:t>腐蚀品</w:t>
            </w:r>
          </w:p>
        </w:tc>
        <w:tc>
          <w:tcPr>
            <w:tcW w:w="924" w:type="dxa"/>
            <w:vAlign w:val="center"/>
          </w:tcPr>
          <w:p w14:paraId="38283EE8" w14:textId="77777777" w:rsidR="004A118C" w:rsidRDefault="004A118C" w:rsidP="00FE0EC5">
            <w:pPr>
              <w:jc w:val="center"/>
              <w:rPr>
                <w:rFonts w:ascii="宋体" w:hAnsi="宋体"/>
                <w:sz w:val="24"/>
              </w:rPr>
            </w:pPr>
            <w:r>
              <w:rPr>
                <w:rFonts w:ascii="宋体" w:hAnsi="宋体" w:hint="eastAsia"/>
                <w:sz w:val="24"/>
              </w:rPr>
              <w:t>81013</w:t>
            </w:r>
          </w:p>
        </w:tc>
        <w:tc>
          <w:tcPr>
            <w:tcW w:w="925" w:type="dxa"/>
            <w:vAlign w:val="center"/>
          </w:tcPr>
          <w:p w14:paraId="7B022F22" w14:textId="77777777" w:rsidR="004A118C" w:rsidRDefault="004A118C" w:rsidP="00FE0EC5">
            <w:pPr>
              <w:jc w:val="center"/>
              <w:rPr>
                <w:rFonts w:ascii="宋体" w:hAnsi="宋体"/>
                <w:sz w:val="24"/>
              </w:rPr>
            </w:pPr>
            <w:r>
              <w:rPr>
                <w:rFonts w:ascii="宋体" w:hAnsi="宋体" w:hint="eastAsia"/>
                <w:sz w:val="24"/>
              </w:rPr>
              <w:t>500ml</w:t>
            </w:r>
          </w:p>
        </w:tc>
        <w:tc>
          <w:tcPr>
            <w:tcW w:w="910" w:type="dxa"/>
            <w:vAlign w:val="center"/>
          </w:tcPr>
          <w:p w14:paraId="1DD72EEE" w14:textId="77777777" w:rsidR="004A118C" w:rsidRDefault="004A118C" w:rsidP="00FE0EC5">
            <w:pPr>
              <w:jc w:val="center"/>
              <w:rPr>
                <w:rFonts w:ascii="宋体" w:hAnsi="宋体"/>
                <w:sz w:val="24"/>
              </w:rPr>
            </w:pPr>
            <w:r>
              <w:rPr>
                <w:rFonts w:ascii="宋体" w:hAnsi="宋体" w:hint="eastAsia"/>
                <w:sz w:val="24"/>
              </w:rPr>
              <w:t>6瓶</w:t>
            </w:r>
          </w:p>
        </w:tc>
        <w:tc>
          <w:tcPr>
            <w:tcW w:w="1201" w:type="dxa"/>
            <w:vAlign w:val="center"/>
          </w:tcPr>
          <w:p w14:paraId="63301270" w14:textId="77777777" w:rsidR="004A118C" w:rsidRDefault="004A118C" w:rsidP="00FE0EC5">
            <w:pPr>
              <w:jc w:val="center"/>
              <w:rPr>
                <w:rFonts w:ascii="宋体" w:hAnsi="宋体"/>
                <w:sz w:val="24"/>
              </w:rPr>
            </w:pPr>
            <w:r>
              <w:rPr>
                <w:rFonts w:ascii="宋体" w:hAnsi="宋体" w:hint="eastAsia"/>
                <w:sz w:val="24"/>
              </w:rPr>
              <w:t>Ⅰ</w:t>
            </w:r>
          </w:p>
        </w:tc>
        <w:tc>
          <w:tcPr>
            <w:tcW w:w="1158" w:type="dxa"/>
            <w:vMerge w:val="restart"/>
            <w:vAlign w:val="center"/>
          </w:tcPr>
          <w:p w14:paraId="46403272" w14:textId="77777777" w:rsidR="004A118C" w:rsidRDefault="004A118C" w:rsidP="00FE0EC5">
            <w:pPr>
              <w:jc w:val="center"/>
              <w:rPr>
                <w:rFonts w:ascii="宋体" w:hAnsi="宋体"/>
                <w:sz w:val="24"/>
              </w:rPr>
            </w:pPr>
            <w:r>
              <w:rPr>
                <w:rFonts w:ascii="宋体" w:hAnsi="宋体" w:hint="eastAsia"/>
                <w:sz w:val="24"/>
              </w:rPr>
              <w:t>化学分析室</w:t>
            </w:r>
          </w:p>
        </w:tc>
        <w:tc>
          <w:tcPr>
            <w:tcW w:w="1080" w:type="dxa"/>
            <w:vMerge w:val="restart"/>
            <w:vAlign w:val="center"/>
          </w:tcPr>
          <w:p w14:paraId="27DC1E80" w14:textId="77777777" w:rsidR="004A118C" w:rsidRDefault="004A118C" w:rsidP="00FE0EC5">
            <w:pPr>
              <w:jc w:val="center"/>
              <w:rPr>
                <w:rFonts w:ascii="宋体" w:hAnsi="宋体"/>
                <w:sz w:val="24"/>
              </w:rPr>
            </w:pPr>
            <w:r>
              <w:rPr>
                <w:rFonts w:ascii="宋体" w:hAnsi="宋体" w:hint="eastAsia"/>
                <w:sz w:val="24"/>
              </w:rPr>
              <w:t>药品储存室</w:t>
            </w:r>
          </w:p>
        </w:tc>
      </w:tr>
      <w:tr w:rsidR="004A118C" w14:paraId="591D764B" w14:textId="77777777" w:rsidTr="00FE0EC5">
        <w:tc>
          <w:tcPr>
            <w:tcW w:w="468" w:type="dxa"/>
            <w:vAlign w:val="center"/>
          </w:tcPr>
          <w:p w14:paraId="64095241" w14:textId="77777777" w:rsidR="004A118C" w:rsidRDefault="004A118C" w:rsidP="00FE0EC5">
            <w:pPr>
              <w:jc w:val="center"/>
              <w:rPr>
                <w:rFonts w:ascii="宋体" w:hAnsi="宋体"/>
                <w:sz w:val="24"/>
              </w:rPr>
            </w:pPr>
            <w:r>
              <w:rPr>
                <w:rFonts w:ascii="宋体" w:hAnsi="宋体" w:hint="eastAsia"/>
                <w:sz w:val="24"/>
              </w:rPr>
              <w:t>2</w:t>
            </w:r>
          </w:p>
        </w:tc>
        <w:tc>
          <w:tcPr>
            <w:tcW w:w="1984" w:type="dxa"/>
            <w:vAlign w:val="center"/>
          </w:tcPr>
          <w:p w14:paraId="54A57010" w14:textId="77777777" w:rsidR="004A118C" w:rsidRDefault="004A118C" w:rsidP="00FE0EC5">
            <w:pPr>
              <w:jc w:val="center"/>
              <w:rPr>
                <w:rFonts w:ascii="宋体" w:hAnsi="宋体"/>
                <w:sz w:val="24"/>
              </w:rPr>
            </w:pPr>
            <w:r>
              <w:rPr>
                <w:rFonts w:ascii="宋体" w:hAnsi="宋体" w:hint="eastAsia"/>
                <w:sz w:val="24"/>
              </w:rPr>
              <w:t>硫酸</w:t>
            </w:r>
          </w:p>
        </w:tc>
        <w:tc>
          <w:tcPr>
            <w:tcW w:w="1440" w:type="dxa"/>
            <w:vAlign w:val="center"/>
          </w:tcPr>
          <w:p w14:paraId="69C8F797" w14:textId="77777777" w:rsidR="004A118C" w:rsidRDefault="004A118C" w:rsidP="00FE0EC5">
            <w:pPr>
              <w:jc w:val="center"/>
              <w:rPr>
                <w:rFonts w:ascii="宋体" w:hAnsi="宋体"/>
                <w:sz w:val="24"/>
              </w:rPr>
            </w:pPr>
            <w:r>
              <w:rPr>
                <w:rFonts w:ascii="宋体" w:hAnsi="宋体" w:hint="eastAsia"/>
                <w:sz w:val="24"/>
              </w:rPr>
              <w:t>H2SO4</w:t>
            </w:r>
          </w:p>
        </w:tc>
        <w:tc>
          <w:tcPr>
            <w:tcW w:w="1620" w:type="dxa"/>
            <w:vAlign w:val="center"/>
          </w:tcPr>
          <w:p w14:paraId="5DCF5DA1" w14:textId="77777777" w:rsidR="004A118C" w:rsidRDefault="004A118C" w:rsidP="00FE0EC5">
            <w:pPr>
              <w:jc w:val="center"/>
              <w:rPr>
                <w:rFonts w:ascii="宋体" w:hAnsi="宋体"/>
                <w:sz w:val="24"/>
              </w:rPr>
            </w:pPr>
          </w:p>
        </w:tc>
        <w:tc>
          <w:tcPr>
            <w:tcW w:w="720" w:type="dxa"/>
            <w:vAlign w:val="center"/>
          </w:tcPr>
          <w:p w14:paraId="7747DA67" w14:textId="77777777" w:rsidR="004A118C" w:rsidRDefault="004A118C" w:rsidP="00FE0EC5">
            <w:pPr>
              <w:jc w:val="center"/>
              <w:rPr>
                <w:rFonts w:ascii="宋体" w:hAnsi="宋体"/>
                <w:sz w:val="24"/>
              </w:rPr>
            </w:pPr>
            <w:r>
              <w:rPr>
                <w:rFonts w:ascii="宋体" w:hAnsi="宋体" w:hint="eastAsia"/>
                <w:sz w:val="24"/>
              </w:rPr>
              <w:t>8.1</w:t>
            </w:r>
          </w:p>
        </w:tc>
        <w:tc>
          <w:tcPr>
            <w:tcW w:w="1980" w:type="dxa"/>
            <w:vAlign w:val="center"/>
          </w:tcPr>
          <w:p w14:paraId="1A92975C" w14:textId="77777777" w:rsidR="004A118C" w:rsidRDefault="004A118C" w:rsidP="00FE0EC5">
            <w:pPr>
              <w:jc w:val="center"/>
              <w:rPr>
                <w:rFonts w:ascii="宋体" w:hAnsi="宋体"/>
                <w:sz w:val="24"/>
              </w:rPr>
            </w:pPr>
            <w:r>
              <w:rPr>
                <w:rFonts w:ascii="宋体" w:hAnsi="宋体" w:hint="eastAsia"/>
                <w:sz w:val="24"/>
              </w:rPr>
              <w:t>腐蚀品</w:t>
            </w:r>
          </w:p>
        </w:tc>
        <w:tc>
          <w:tcPr>
            <w:tcW w:w="924" w:type="dxa"/>
            <w:vAlign w:val="center"/>
          </w:tcPr>
          <w:p w14:paraId="04C5544E" w14:textId="77777777" w:rsidR="004A118C" w:rsidRDefault="004A118C" w:rsidP="00FE0EC5">
            <w:pPr>
              <w:jc w:val="center"/>
              <w:rPr>
                <w:rFonts w:ascii="宋体" w:hAnsi="宋体"/>
                <w:sz w:val="24"/>
              </w:rPr>
            </w:pPr>
            <w:r>
              <w:rPr>
                <w:rFonts w:ascii="宋体" w:hAnsi="宋体" w:hint="eastAsia"/>
                <w:sz w:val="24"/>
              </w:rPr>
              <w:t>81007</w:t>
            </w:r>
          </w:p>
        </w:tc>
        <w:tc>
          <w:tcPr>
            <w:tcW w:w="925" w:type="dxa"/>
            <w:vAlign w:val="center"/>
          </w:tcPr>
          <w:p w14:paraId="213FEA70" w14:textId="77777777" w:rsidR="004A118C" w:rsidRDefault="004A118C" w:rsidP="00FE0EC5">
            <w:pPr>
              <w:jc w:val="center"/>
              <w:rPr>
                <w:rFonts w:ascii="宋体" w:hAnsi="宋体"/>
                <w:sz w:val="24"/>
              </w:rPr>
            </w:pPr>
            <w:r>
              <w:rPr>
                <w:rFonts w:ascii="宋体" w:hAnsi="宋体" w:hint="eastAsia"/>
                <w:sz w:val="24"/>
              </w:rPr>
              <w:t>500ml</w:t>
            </w:r>
          </w:p>
        </w:tc>
        <w:tc>
          <w:tcPr>
            <w:tcW w:w="910" w:type="dxa"/>
            <w:vAlign w:val="center"/>
          </w:tcPr>
          <w:p w14:paraId="2C1183B6" w14:textId="77777777" w:rsidR="004A118C" w:rsidRDefault="004A118C" w:rsidP="00FE0EC5">
            <w:pPr>
              <w:jc w:val="center"/>
              <w:rPr>
                <w:rFonts w:ascii="宋体" w:hAnsi="宋体"/>
                <w:sz w:val="24"/>
              </w:rPr>
            </w:pPr>
            <w:r>
              <w:rPr>
                <w:rFonts w:ascii="宋体" w:hAnsi="宋体" w:hint="eastAsia"/>
                <w:sz w:val="24"/>
              </w:rPr>
              <w:t>2瓶</w:t>
            </w:r>
          </w:p>
        </w:tc>
        <w:tc>
          <w:tcPr>
            <w:tcW w:w="1201" w:type="dxa"/>
            <w:vAlign w:val="center"/>
          </w:tcPr>
          <w:p w14:paraId="36F6995C" w14:textId="77777777" w:rsidR="004A118C" w:rsidRDefault="004A118C" w:rsidP="00FE0EC5">
            <w:pPr>
              <w:jc w:val="center"/>
              <w:rPr>
                <w:rFonts w:ascii="宋体" w:hAnsi="宋体"/>
                <w:sz w:val="24"/>
              </w:rPr>
            </w:pPr>
            <w:r>
              <w:rPr>
                <w:rFonts w:ascii="宋体" w:hAnsi="宋体" w:hint="eastAsia"/>
                <w:sz w:val="24"/>
              </w:rPr>
              <w:t>Ⅰ</w:t>
            </w:r>
          </w:p>
        </w:tc>
        <w:tc>
          <w:tcPr>
            <w:tcW w:w="1158" w:type="dxa"/>
            <w:vMerge/>
          </w:tcPr>
          <w:p w14:paraId="2D6639C3" w14:textId="77777777" w:rsidR="004A118C" w:rsidRDefault="004A118C" w:rsidP="00FE0EC5">
            <w:pPr>
              <w:jc w:val="center"/>
              <w:rPr>
                <w:rFonts w:ascii="宋体" w:hAnsi="宋体"/>
                <w:sz w:val="24"/>
              </w:rPr>
            </w:pPr>
          </w:p>
        </w:tc>
        <w:tc>
          <w:tcPr>
            <w:tcW w:w="1080" w:type="dxa"/>
            <w:vMerge/>
            <w:vAlign w:val="center"/>
          </w:tcPr>
          <w:p w14:paraId="45C2B16D" w14:textId="77777777" w:rsidR="004A118C" w:rsidRDefault="004A118C" w:rsidP="00FE0EC5">
            <w:pPr>
              <w:jc w:val="center"/>
              <w:rPr>
                <w:rFonts w:ascii="宋体" w:hAnsi="宋体"/>
                <w:sz w:val="24"/>
              </w:rPr>
            </w:pPr>
          </w:p>
        </w:tc>
      </w:tr>
      <w:tr w:rsidR="004A118C" w14:paraId="57F27675" w14:textId="77777777" w:rsidTr="00FE0EC5">
        <w:tc>
          <w:tcPr>
            <w:tcW w:w="468" w:type="dxa"/>
            <w:vAlign w:val="center"/>
          </w:tcPr>
          <w:p w14:paraId="5A4FF0F6" w14:textId="77777777" w:rsidR="004A118C" w:rsidRDefault="004A118C" w:rsidP="00FE0EC5">
            <w:pPr>
              <w:jc w:val="center"/>
              <w:rPr>
                <w:rFonts w:ascii="宋体" w:hAnsi="宋体"/>
                <w:sz w:val="24"/>
              </w:rPr>
            </w:pPr>
            <w:r>
              <w:rPr>
                <w:rFonts w:ascii="宋体" w:hAnsi="宋体" w:hint="eastAsia"/>
                <w:sz w:val="24"/>
              </w:rPr>
              <w:t>3</w:t>
            </w:r>
          </w:p>
        </w:tc>
        <w:tc>
          <w:tcPr>
            <w:tcW w:w="1984" w:type="dxa"/>
            <w:vAlign w:val="center"/>
          </w:tcPr>
          <w:p w14:paraId="47DC05C7" w14:textId="77777777" w:rsidR="004A118C" w:rsidRDefault="004A118C" w:rsidP="00FE0EC5">
            <w:pPr>
              <w:jc w:val="center"/>
              <w:rPr>
                <w:rFonts w:ascii="宋体" w:hAnsi="宋体"/>
                <w:sz w:val="24"/>
              </w:rPr>
            </w:pPr>
            <w:r>
              <w:rPr>
                <w:rFonts w:ascii="宋体" w:hAnsi="宋体" w:hint="eastAsia"/>
                <w:sz w:val="24"/>
              </w:rPr>
              <w:t>冰乙酸</w:t>
            </w:r>
          </w:p>
        </w:tc>
        <w:tc>
          <w:tcPr>
            <w:tcW w:w="1440" w:type="dxa"/>
            <w:vAlign w:val="center"/>
          </w:tcPr>
          <w:p w14:paraId="5ED67929" w14:textId="77777777" w:rsidR="004A118C" w:rsidRDefault="004A118C" w:rsidP="00FE0EC5">
            <w:pPr>
              <w:jc w:val="center"/>
              <w:rPr>
                <w:rFonts w:ascii="宋体" w:hAnsi="宋体"/>
                <w:sz w:val="24"/>
              </w:rPr>
            </w:pPr>
            <w:r>
              <w:rPr>
                <w:rFonts w:ascii="宋体" w:hAnsi="宋体" w:hint="eastAsia"/>
                <w:spacing w:val="10"/>
                <w:sz w:val="24"/>
              </w:rPr>
              <w:t>CH3COOH</w:t>
            </w:r>
          </w:p>
        </w:tc>
        <w:tc>
          <w:tcPr>
            <w:tcW w:w="1620" w:type="dxa"/>
            <w:vAlign w:val="center"/>
          </w:tcPr>
          <w:p w14:paraId="64F2F9E0" w14:textId="77777777" w:rsidR="004A118C" w:rsidRDefault="004A118C" w:rsidP="00FE0EC5">
            <w:pPr>
              <w:jc w:val="center"/>
              <w:rPr>
                <w:rFonts w:ascii="宋体" w:hAnsi="宋体"/>
                <w:sz w:val="24"/>
              </w:rPr>
            </w:pPr>
            <w:r>
              <w:rPr>
                <w:rFonts w:ascii="宋体" w:hAnsi="宋体"/>
                <w:sz w:val="24"/>
              </w:rPr>
              <w:t>无水乙酸</w:t>
            </w:r>
          </w:p>
        </w:tc>
        <w:tc>
          <w:tcPr>
            <w:tcW w:w="720" w:type="dxa"/>
            <w:vAlign w:val="center"/>
          </w:tcPr>
          <w:p w14:paraId="5868FA5D" w14:textId="77777777" w:rsidR="004A118C" w:rsidRDefault="004A118C" w:rsidP="00FE0EC5">
            <w:pPr>
              <w:jc w:val="center"/>
              <w:rPr>
                <w:rFonts w:ascii="宋体" w:hAnsi="宋体"/>
                <w:sz w:val="24"/>
              </w:rPr>
            </w:pPr>
            <w:r>
              <w:rPr>
                <w:rFonts w:ascii="宋体" w:hAnsi="宋体" w:hint="eastAsia"/>
                <w:sz w:val="24"/>
              </w:rPr>
              <w:t>8.1</w:t>
            </w:r>
          </w:p>
        </w:tc>
        <w:tc>
          <w:tcPr>
            <w:tcW w:w="1980" w:type="dxa"/>
            <w:vAlign w:val="center"/>
          </w:tcPr>
          <w:p w14:paraId="4E59A284" w14:textId="77777777" w:rsidR="004A118C" w:rsidRDefault="004A118C" w:rsidP="00FE0EC5">
            <w:pPr>
              <w:jc w:val="center"/>
              <w:rPr>
                <w:rFonts w:ascii="宋体" w:hAnsi="宋体"/>
                <w:sz w:val="24"/>
              </w:rPr>
            </w:pPr>
            <w:r>
              <w:rPr>
                <w:rFonts w:ascii="宋体" w:hAnsi="宋体" w:hint="eastAsia"/>
                <w:sz w:val="24"/>
              </w:rPr>
              <w:t>腐蚀品</w:t>
            </w:r>
          </w:p>
        </w:tc>
        <w:tc>
          <w:tcPr>
            <w:tcW w:w="924" w:type="dxa"/>
            <w:vAlign w:val="center"/>
          </w:tcPr>
          <w:p w14:paraId="5FBC8EE6" w14:textId="77777777" w:rsidR="004A118C" w:rsidRDefault="004A118C" w:rsidP="00FE0EC5">
            <w:pPr>
              <w:jc w:val="center"/>
              <w:rPr>
                <w:rFonts w:ascii="宋体" w:hAnsi="宋体"/>
                <w:sz w:val="24"/>
              </w:rPr>
            </w:pPr>
            <w:r>
              <w:rPr>
                <w:rFonts w:ascii="宋体" w:hAnsi="宋体" w:hint="eastAsia"/>
                <w:sz w:val="24"/>
              </w:rPr>
              <w:t>81601</w:t>
            </w:r>
          </w:p>
        </w:tc>
        <w:tc>
          <w:tcPr>
            <w:tcW w:w="925" w:type="dxa"/>
            <w:vAlign w:val="center"/>
          </w:tcPr>
          <w:p w14:paraId="5FC2EB70" w14:textId="77777777" w:rsidR="004A118C" w:rsidRDefault="004A118C" w:rsidP="00FE0EC5">
            <w:pPr>
              <w:jc w:val="center"/>
              <w:rPr>
                <w:rFonts w:ascii="宋体" w:hAnsi="宋体"/>
                <w:sz w:val="24"/>
              </w:rPr>
            </w:pPr>
            <w:r>
              <w:rPr>
                <w:rFonts w:ascii="宋体" w:hAnsi="宋体" w:hint="eastAsia"/>
                <w:sz w:val="24"/>
              </w:rPr>
              <w:t>500ml</w:t>
            </w:r>
          </w:p>
        </w:tc>
        <w:tc>
          <w:tcPr>
            <w:tcW w:w="910" w:type="dxa"/>
            <w:vAlign w:val="center"/>
          </w:tcPr>
          <w:p w14:paraId="53CF1861" w14:textId="77777777" w:rsidR="004A118C" w:rsidRDefault="004A118C" w:rsidP="00FE0EC5">
            <w:pPr>
              <w:jc w:val="center"/>
              <w:rPr>
                <w:rFonts w:ascii="宋体" w:hAnsi="宋体"/>
                <w:sz w:val="24"/>
              </w:rPr>
            </w:pPr>
            <w:r>
              <w:rPr>
                <w:rFonts w:ascii="宋体" w:hAnsi="宋体" w:hint="eastAsia"/>
                <w:sz w:val="24"/>
              </w:rPr>
              <w:t>5瓶</w:t>
            </w:r>
          </w:p>
        </w:tc>
        <w:tc>
          <w:tcPr>
            <w:tcW w:w="1201" w:type="dxa"/>
            <w:vAlign w:val="center"/>
          </w:tcPr>
          <w:p w14:paraId="4AE72245" w14:textId="77777777" w:rsidR="004A118C" w:rsidRDefault="004A118C" w:rsidP="00FE0EC5">
            <w:pPr>
              <w:jc w:val="center"/>
              <w:rPr>
                <w:rFonts w:ascii="宋体" w:hAnsi="宋体"/>
                <w:sz w:val="24"/>
              </w:rPr>
            </w:pPr>
            <w:r>
              <w:rPr>
                <w:rFonts w:ascii="宋体" w:hAnsi="宋体" w:hint="eastAsia"/>
                <w:sz w:val="24"/>
              </w:rPr>
              <w:t>Ⅲ</w:t>
            </w:r>
          </w:p>
        </w:tc>
        <w:tc>
          <w:tcPr>
            <w:tcW w:w="1158" w:type="dxa"/>
            <w:vMerge/>
          </w:tcPr>
          <w:p w14:paraId="201A9386" w14:textId="77777777" w:rsidR="004A118C" w:rsidRDefault="004A118C" w:rsidP="00FE0EC5">
            <w:pPr>
              <w:jc w:val="center"/>
              <w:rPr>
                <w:rFonts w:ascii="宋体" w:hAnsi="宋体"/>
                <w:sz w:val="24"/>
              </w:rPr>
            </w:pPr>
          </w:p>
        </w:tc>
        <w:tc>
          <w:tcPr>
            <w:tcW w:w="1080" w:type="dxa"/>
            <w:vMerge/>
            <w:vAlign w:val="center"/>
          </w:tcPr>
          <w:p w14:paraId="369A4915" w14:textId="77777777" w:rsidR="004A118C" w:rsidRDefault="004A118C" w:rsidP="00FE0EC5">
            <w:pPr>
              <w:jc w:val="center"/>
              <w:rPr>
                <w:rFonts w:ascii="宋体" w:hAnsi="宋体"/>
                <w:sz w:val="24"/>
              </w:rPr>
            </w:pPr>
          </w:p>
        </w:tc>
      </w:tr>
      <w:tr w:rsidR="004A118C" w14:paraId="5BC2163F" w14:textId="77777777" w:rsidTr="00FE0EC5">
        <w:tc>
          <w:tcPr>
            <w:tcW w:w="468" w:type="dxa"/>
            <w:vAlign w:val="center"/>
          </w:tcPr>
          <w:p w14:paraId="0BB73974" w14:textId="77777777" w:rsidR="004A118C" w:rsidRDefault="004A118C" w:rsidP="00FE0EC5">
            <w:pPr>
              <w:jc w:val="center"/>
              <w:rPr>
                <w:rFonts w:ascii="宋体" w:hAnsi="宋体"/>
                <w:sz w:val="24"/>
              </w:rPr>
            </w:pPr>
            <w:r>
              <w:rPr>
                <w:rFonts w:ascii="宋体" w:hAnsi="宋体" w:hint="eastAsia"/>
                <w:sz w:val="24"/>
              </w:rPr>
              <w:t>4</w:t>
            </w:r>
          </w:p>
        </w:tc>
        <w:tc>
          <w:tcPr>
            <w:tcW w:w="1984" w:type="dxa"/>
            <w:vAlign w:val="center"/>
          </w:tcPr>
          <w:p w14:paraId="0F23CD8B" w14:textId="77777777" w:rsidR="004A118C" w:rsidRDefault="004A118C" w:rsidP="00FE0EC5">
            <w:pPr>
              <w:jc w:val="center"/>
              <w:rPr>
                <w:rFonts w:ascii="宋体" w:hAnsi="宋体"/>
                <w:sz w:val="24"/>
              </w:rPr>
            </w:pPr>
            <w:r>
              <w:rPr>
                <w:rFonts w:ascii="宋体" w:hAnsi="宋体" w:hint="eastAsia"/>
                <w:sz w:val="24"/>
              </w:rPr>
              <w:t>甲酸</w:t>
            </w:r>
          </w:p>
        </w:tc>
        <w:tc>
          <w:tcPr>
            <w:tcW w:w="1440" w:type="dxa"/>
            <w:vAlign w:val="center"/>
          </w:tcPr>
          <w:p w14:paraId="6B90FC06" w14:textId="77777777" w:rsidR="004A118C" w:rsidRDefault="004A118C" w:rsidP="00FE0EC5">
            <w:pPr>
              <w:jc w:val="center"/>
              <w:rPr>
                <w:rFonts w:ascii="宋体" w:hAnsi="宋体"/>
                <w:sz w:val="24"/>
              </w:rPr>
            </w:pPr>
            <w:r>
              <w:rPr>
                <w:rFonts w:ascii="宋体" w:hAnsi="宋体" w:hint="eastAsia"/>
                <w:spacing w:val="10"/>
                <w:sz w:val="24"/>
              </w:rPr>
              <w:t>HCOOH</w:t>
            </w:r>
          </w:p>
        </w:tc>
        <w:tc>
          <w:tcPr>
            <w:tcW w:w="1620" w:type="dxa"/>
            <w:vAlign w:val="center"/>
          </w:tcPr>
          <w:p w14:paraId="34216AAA" w14:textId="77777777" w:rsidR="004A118C" w:rsidRDefault="004A118C" w:rsidP="00FE0EC5">
            <w:pPr>
              <w:jc w:val="center"/>
              <w:rPr>
                <w:rFonts w:ascii="宋体" w:hAnsi="宋体"/>
                <w:sz w:val="24"/>
              </w:rPr>
            </w:pPr>
            <w:r>
              <w:rPr>
                <w:rFonts w:ascii="宋体" w:hAnsi="宋体"/>
                <w:sz w:val="24"/>
              </w:rPr>
              <w:t>蚁酸</w:t>
            </w:r>
          </w:p>
        </w:tc>
        <w:tc>
          <w:tcPr>
            <w:tcW w:w="720" w:type="dxa"/>
            <w:vAlign w:val="center"/>
          </w:tcPr>
          <w:p w14:paraId="0105D899" w14:textId="77777777" w:rsidR="004A118C" w:rsidRDefault="004A118C" w:rsidP="00FE0EC5">
            <w:pPr>
              <w:jc w:val="center"/>
              <w:rPr>
                <w:rFonts w:ascii="宋体" w:hAnsi="宋体"/>
                <w:sz w:val="24"/>
              </w:rPr>
            </w:pPr>
            <w:r>
              <w:rPr>
                <w:rFonts w:ascii="宋体" w:hAnsi="宋体" w:hint="eastAsia"/>
                <w:sz w:val="24"/>
              </w:rPr>
              <w:t>8.1</w:t>
            </w:r>
          </w:p>
        </w:tc>
        <w:tc>
          <w:tcPr>
            <w:tcW w:w="1980" w:type="dxa"/>
            <w:vAlign w:val="center"/>
          </w:tcPr>
          <w:p w14:paraId="58531B14" w14:textId="77777777" w:rsidR="004A118C" w:rsidRDefault="004A118C" w:rsidP="00FE0EC5">
            <w:pPr>
              <w:jc w:val="center"/>
              <w:rPr>
                <w:rFonts w:ascii="宋体" w:hAnsi="宋体"/>
                <w:sz w:val="24"/>
              </w:rPr>
            </w:pPr>
            <w:r>
              <w:rPr>
                <w:rFonts w:ascii="宋体" w:hAnsi="宋体" w:hint="eastAsia"/>
                <w:sz w:val="24"/>
              </w:rPr>
              <w:t>腐蚀品</w:t>
            </w:r>
          </w:p>
        </w:tc>
        <w:tc>
          <w:tcPr>
            <w:tcW w:w="924" w:type="dxa"/>
            <w:vAlign w:val="center"/>
          </w:tcPr>
          <w:p w14:paraId="0742C2A2" w14:textId="77777777" w:rsidR="004A118C" w:rsidRDefault="004A118C" w:rsidP="00FE0EC5">
            <w:pPr>
              <w:jc w:val="center"/>
              <w:rPr>
                <w:rFonts w:ascii="宋体" w:hAnsi="宋体"/>
                <w:sz w:val="24"/>
              </w:rPr>
            </w:pPr>
            <w:r>
              <w:rPr>
                <w:rFonts w:ascii="宋体" w:hAnsi="宋体" w:hint="eastAsia"/>
                <w:sz w:val="24"/>
              </w:rPr>
              <w:t>81101</w:t>
            </w:r>
          </w:p>
        </w:tc>
        <w:tc>
          <w:tcPr>
            <w:tcW w:w="925" w:type="dxa"/>
            <w:vAlign w:val="center"/>
          </w:tcPr>
          <w:p w14:paraId="2731832A" w14:textId="77777777" w:rsidR="004A118C" w:rsidRDefault="004A118C" w:rsidP="00FE0EC5">
            <w:pPr>
              <w:jc w:val="center"/>
              <w:rPr>
                <w:rFonts w:ascii="宋体" w:hAnsi="宋体"/>
                <w:sz w:val="24"/>
              </w:rPr>
            </w:pPr>
            <w:r>
              <w:rPr>
                <w:rFonts w:ascii="宋体" w:hAnsi="宋体" w:hint="eastAsia"/>
                <w:sz w:val="24"/>
              </w:rPr>
              <w:t>500ml</w:t>
            </w:r>
          </w:p>
        </w:tc>
        <w:tc>
          <w:tcPr>
            <w:tcW w:w="910" w:type="dxa"/>
            <w:vAlign w:val="center"/>
          </w:tcPr>
          <w:p w14:paraId="3181B295" w14:textId="77777777" w:rsidR="004A118C" w:rsidRDefault="004A118C" w:rsidP="00FE0EC5">
            <w:pPr>
              <w:jc w:val="center"/>
              <w:rPr>
                <w:rFonts w:ascii="宋体" w:hAnsi="宋体"/>
                <w:sz w:val="24"/>
              </w:rPr>
            </w:pPr>
            <w:r>
              <w:rPr>
                <w:rFonts w:ascii="宋体" w:hAnsi="宋体" w:hint="eastAsia"/>
                <w:sz w:val="24"/>
              </w:rPr>
              <w:t>1瓶</w:t>
            </w:r>
          </w:p>
        </w:tc>
        <w:tc>
          <w:tcPr>
            <w:tcW w:w="1201" w:type="dxa"/>
            <w:vAlign w:val="center"/>
          </w:tcPr>
          <w:p w14:paraId="57ACCD2D" w14:textId="77777777" w:rsidR="004A118C" w:rsidRDefault="004A118C" w:rsidP="00FE0EC5">
            <w:pPr>
              <w:jc w:val="center"/>
              <w:rPr>
                <w:rFonts w:ascii="宋体" w:hAnsi="宋体"/>
                <w:sz w:val="24"/>
              </w:rPr>
            </w:pPr>
            <w:r>
              <w:rPr>
                <w:rFonts w:ascii="宋体" w:hAnsi="宋体" w:hint="eastAsia"/>
                <w:sz w:val="24"/>
              </w:rPr>
              <w:t>Ⅱ</w:t>
            </w:r>
          </w:p>
        </w:tc>
        <w:tc>
          <w:tcPr>
            <w:tcW w:w="1158" w:type="dxa"/>
            <w:vMerge/>
          </w:tcPr>
          <w:p w14:paraId="1B482964" w14:textId="77777777" w:rsidR="004A118C" w:rsidRDefault="004A118C" w:rsidP="00FE0EC5">
            <w:pPr>
              <w:jc w:val="center"/>
              <w:rPr>
                <w:rFonts w:ascii="宋体" w:hAnsi="宋体"/>
                <w:sz w:val="24"/>
              </w:rPr>
            </w:pPr>
          </w:p>
        </w:tc>
        <w:tc>
          <w:tcPr>
            <w:tcW w:w="1080" w:type="dxa"/>
            <w:vMerge/>
            <w:vAlign w:val="center"/>
          </w:tcPr>
          <w:p w14:paraId="3A68A656" w14:textId="77777777" w:rsidR="004A118C" w:rsidRDefault="004A118C" w:rsidP="00FE0EC5">
            <w:pPr>
              <w:jc w:val="center"/>
              <w:rPr>
                <w:rFonts w:ascii="宋体" w:hAnsi="宋体"/>
                <w:sz w:val="24"/>
              </w:rPr>
            </w:pPr>
          </w:p>
        </w:tc>
      </w:tr>
      <w:tr w:rsidR="004A118C" w14:paraId="6A3AF582" w14:textId="77777777" w:rsidTr="00FE0EC5">
        <w:tc>
          <w:tcPr>
            <w:tcW w:w="468" w:type="dxa"/>
            <w:vAlign w:val="center"/>
          </w:tcPr>
          <w:p w14:paraId="3FDC4308" w14:textId="77777777" w:rsidR="004A118C" w:rsidRDefault="004A118C" w:rsidP="00FE0EC5">
            <w:pPr>
              <w:jc w:val="center"/>
              <w:rPr>
                <w:rFonts w:ascii="宋体" w:hAnsi="宋体"/>
                <w:sz w:val="24"/>
              </w:rPr>
            </w:pPr>
            <w:r>
              <w:rPr>
                <w:rFonts w:ascii="宋体" w:hAnsi="宋体" w:hint="eastAsia"/>
                <w:sz w:val="24"/>
              </w:rPr>
              <w:t>5</w:t>
            </w:r>
          </w:p>
        </w:tc>
        <w:tc>
          <w:tcPr>
            <w:tcW w:w="1984" w:type="dxa"/>
            <w:vAlign w:val="center"/>
          </w:tcPr>
          <w:p w14:paraId="00046313" w14:textId="77777777" w:rsidR="004A118C" w:rsidRDefault="004A118C" w:rsidP="00FE0EC5">
            <w:pPr>
              <w:jc w:val="center"/>
              <w:rPr>
                <w:rFonts w:ascii="宋体" w:hAnsi="宋体"/>
                <w:sz w:val="24"/>
              </w:rPr>
            </w:pPr>
            <w:r>
              <w:rPr>
                <w:rFonts w:ascii="宋体" w:hAnsi="宋体" w:hint="eastAsia"/>
                <w:sz w:val="24"/>
              </w:rPr>
              <w:t>硝酸</w:t>
            </w:r>
          </w:p>
        </w:tc>
        <w:tc>
          <w:tcPr>
            <w:tcW w:w="1440" w:type="dxa"/>
            <w:vAlign w:val="center"/>
          </w:tcPr>
          <w:p w14:paraId="43598939" w14:textId="77777777" w:rsidR="004A118C" w:rsidRDefault="004A118C" w:rsidP="00FE0EC5">
            <w:pPr>
              <w:jc w:val="center"/>
              <w:rPr>
                <w:rFonts w:ascii="宋体" w:hAnsi="宋体"/>
                <w:sz w:val="24"/>
              </w:rPr>
            </w:pPr>
            <w:r>
              <w:rPr>
                <w:rFonts w:ascii="宋体" w:hAnsi="宋体" w:hint="eastAsia"/>
                <w:sz w:val="24"/>
              </w:rPr>
              <w:t>HNO3</w:t>
            </w:r>
          </w:p>
        </w:tc>
        <w:tc>
          <w:tcPr>
            <w:tcW w:w="1620" w:type="dxa"/>
            <w:vAlign w:val="center"/>
          </w:tcPr>
          <w:p w14:paraId="5CF227D3" w14:textId="77777777" w:rsidR="004A118C" w:rsidRDefault="004A118C" w:rsidP="00FE0EC5">
            <w:pPr>
              <w:jc w:val="center"/>
              <w:rPr>
                <w:rFonts w:ascii="宋体" w:hAnsi="宋体"/>
                <w:sz w:val="24"/>
              </w:rPr>
            </w:pPr>
            <w:r>
              <w:rPr>
                <w:rFonts w:ascii="宋体" w:hAnsi="宋体" w:hint="eastAsia"/>
                <w:sz w:val="24"/>
              </w:rPr>
              <w:t>硝镪水</w:t>
            </w:r>
          </w:p>
        </w:tc>
        <w:tc>
          <w:tcPr>
            <w:tcW w:w="720" w:type="dxa"/>
            <w:vAlign w:val="center"/>
          </w:tcPr>
          <w:p w14:paraId="50EEA25E" w14:textId="77777777" w:rsidR="004A118C" w:rsidRDefault="004A118C" w:rsidP="00FE0EC5">
            <w:pPr>
              <w:jc w:val="center"/>
              <w:rPr>
                <w:rFonts w:ascii="宋体" w:hAnsi="宋体"/>
                <w:sz w:val="24"/>
              </w:rPr>
            </w:pPr>
            <w:r>
              <w:rPr>
                <w:rFonts w:ascii="宋体" w:hAnsi="宋体" w:hint="eastAsia"/>
                <w:sz w:val="24"/>
              </w:rPr>
              <w:t>8.1</w:t>
            </w:r>
          </w:p>
        </w:tc>
        <w:tc>
          <w:tcPr>
            <w:tcW w:w="1980" w:type="dxa"/>
            <w:vAlign w:val="center"/>
          </w:tcPr>
          <w:p w14:paraId="6DD7CC62" w14:textId="77777777" w:rsidR="004A118C" w:rsidRDefault="004A118C" w:rsidP="00FE0EC5">
            <w:pPr>
              <w:jc w:val="center"/>
              <w:rPr>
                <w:rFonts w:ascii="宋体" w:hAnsi="宋体"/>
                <w:sz w:val="24"/>
              </w:rPr>
            </w:pPr>
            <w:r>
              <w:rPr>
                <w:rFonts w:ascii="宋体" w:hAnsi="宋体" w:hint="eastAsia"/>
                <w:sz w:val="24"/>
              </w:rPr>
              <w:t>腐蚀品</w:t>
            </w:r>
          </w:p>
        </w:tc>
        <w:tc>
          <w:tcPr>
            <w:tcW w:w="924" w:type="dxa"/>
            <w:vAlign w:val="center"/>
          </w:tcPr>
          <w:p w14:paraId="0AC8BC72" w14:textId="77777777" w:rsidR="004A118C" w:rsidRDefault="004A118C" w:rsidP="00FE0EC5">
            <w:pPr>
              <w:jc w:val="center"/>
              <w:rPr>
                <w:rFonts w:ascii="宋体" w:hAnsi="宋体"/>
                <w:sz w:val="24"/>
              </w:rPr>
            </w:pPr>
            <w:r>
              <w:rPr>
                <w:rFonts w:ascii="宋体" w:hAnsi="宋体" w:hint="eastAsia"/>
                <w:sz w:val="24"/>
              </w:rPr>
              <w:t>81002</w:t>
            </w:r>
          </w:p>
        </w:tc>
        <w:tc>
          <w:tcPr>
            <w:tcW w:w="925" w:type="dxa"/>
            <w:vAlign w:val="center"/>
          </w:tcPr>
          <w:p w14:paraId="51F22A2B" w14:textId="77777777" w:rsidR="004A118C" w:rsidRDefault="004A118C" w:rsidP="00FE0EC5">
            <w:pPr>
              <w:jc w:val="center"/>
              <w:rPr>
                <w:rFonts w:ascii="宋体" w:hAnsi="宋体"/>
                <w:sz w:val="24"/>
              </w:rPr>
            </w:pPr>
            <w:r>
              <w:rPr>
                <w:rFonts w:ascii="宋体" w:hAnsi="宋体" w:hint="eastAsia"/>
                <w:sz w:val="24"/>
              </w:rPr>
              <w:t>500ml</w:t>
            </w:r>
          </w:p>
        </w:tc>
        <w:tc>
          <w:tcPr>
            <w:tcW w:w="910" w:type="dxa"/>
            <w:vAlign w:val="center"/>
          </w:tcPr>
          <w:p w14:paraId="52489BC5" w14:textId="77777777" w:rsidR="004A118C" w:rsidRDefault="004A118C" w:rsidP="00FE0EC5">
            <w:pPr>
              <w:jc w:val="center"/>
              <w:rPr>
                <w:rFonts w:ascii="宋体" w:hAnsi="宋体"/>
                <w:sz w:val="24"/>
              </w:rPr>
            </w:pPr>
            <w:r>
              <w:rPr>
                <w:rFonts w:ascii="宋体" w:hAnsi="宋体" w:hint="eastAsia"/>
                <w:sz w:val="24"/>
              </w:rPr>
              <w:t>5瓶</w:t>
            </w:r>
          </w:p>
        </w:tc>
        <w:tc>
          <w:tcPr>
            <w:tcW w:w="1201" w:type="dxa"/>
            <w:vAlign w:val="center"/>
          </w:tcPr>
          <w:p w14:paraId="468CC0D6" w14:textId="77777777" w:rsidR="004A118C" w:rsidRDefault="004A118C" w:rsidP="00FE0EC5">
            <w:pPr>
              <w:jc w:val="center"/>
              <w:rPr>
                <w:rFonts w:ascii="宋体" w:hAnsi="宋体"/>
                <w:sz w:val="24"/>
              </w:rPr>
            </w:pPr>
            <w:r>
              <w:rPr>
                <w:rFonts w:ascii="宋体" w:hAnsi="宋体" w:hint="eastAsia"/>
                <w:sz w:val="24"/>
              </w:rPr>
              <w:t>Ⅰ</w:t>
            </w:r>
          </w:p>
        </w:tc>
        <w:tc>
          <w:tcPr>
            <w:tcW w:w="1158" w:type="dxa"/>
            <w:vMerge/>
          </w:tcPr>
          <w:p w14:paraId="20CEBDA4" w14:textId="77777777" w:rsidR="004A118C" w:rsidRDefault="004A118C" w:rsidP="00FE0EC5">
            <w:pPr>
              <w:jc w:val="center"/>
              <w:rPr>
                <w:rFonts w:ascii="宋体" w:hAnsi="宋体"/>
                <w:sz w:val="24"/>
              </w:rPr>
            </w:pPr>
          </w:p>
        </w:tc>
        <w:tc>
          <w:tcPr>
            <w:tcW w:w="1080" w:type="dxa"/>
            <w:vMerge/>
            <w:vAlign w:val="center"/>
          </w:tcPr>
          <w:p w14:paraId="364E05A2" w14:textId="77777777" w:rsidR="004A118C" w:rsidRDefault="004A118C" w:rsidP="00FE0EC5">
            <w:pPr>
              <w:jc w:val="center"/>
              <w:rPr>
                <w:rFonts w:ascii="宋体" w:hAnsi="宋体"/>
                <w:sz w:val="24"/>
              </w:rPr>
            </w:pPr>
          </w:p>
        </w:tc>
      </w:tr>
      <w:tr w:rsidR="004A118C" w14:paraId="7978188A" w14:textId="77777777" w:rsidTr="00FE0EC5">
        <w:tc>
          <w:tcPr>
            <w:tcW w:w="468" w:type="dxa"/>
            <w:vAlign w:val="center"/>
          </w:tcPr>
          <w:p w14:paraId="72E97E60" w14:textId="77777777" w:rsidR="004A118C" w:rsidRDefault="004A118C" w:rsidP="00FE0EC5">
            <w:pPr>
              <w:jc w:val="center"/>
              <w:rPr>
                <w:rFonts w:ascii="宋体" w:hAnsi="宋体"/>
                <w:sz w:val="24"/>
              </w:rPr>
            </w:pPr>
            <w:r>
              <w:rPr>
                <w:rFonts w:ascii="宋体" w:hAnsi="宋体" w:hint="eastAsia"/>
                <w:sz w:val="24"/>
              </w:rPr>
              <w:t>6</w:t>
            </w:r>
          </w:p>
        </w:tc>
        <w:tc>
          <w:tcPr>
            <w:tcW w:w="1984" w:type="dxa"/>
            <w:vAlign w:val="center"/>
          </w:tcPr>
          <w:p w14:paraId="02A21646" w14:textId="77777777" w:rsidR="004A118C" w:rsidRDefault="004A118C" w:rsidP="00FE0EC5">
            <w:pPr>
              <w:jc w:val="center"/>
              <w:rPr>
                <w:rFonts w:ascii="宋体" w:hAnsi="宋体"/>
                <w:sz w:val="24"/>
              </w:rPr>
            </w:pPr>
            <w:r>
              <w:rPr>
                <w:rFonts w:ascii="宋体" w:hAnsi="宋体" w:hint="eastAsia"/>
                <w:sz w:val="24"/>
              </w:rPr>
              <w:t>无水乙醇</w:t>
            </w:r>
          </w:p>
        </w:tc>
        <w:tc>
          <w:tcPr>
            <w:tcW w:w="1440" w:type="dxa"/>
            <w:vAlign w:val="center"/>
          </w:tcPr>
          <w:p w14:paraId="1F3D3667" w14:textId="77777777" w:rsidR="004A118C" w:rsidRDefault="004A118C" w:rsidP="00FE0EC5">
            <w:pPr>
              <w:jc w:val="center"/>
              <w:rPr>
                <w:rFonts w:ascii="宋体" w:hAnsi="宋体"/>
                <w:sz w:val="24"/>
              </w:rPr>
            </w:pPr>
            <w:r>
              <w:rPr>
                <w:rFonts w:ascii="宋体" w:hAnsi="宋体" w:hint="eastAsia"/>
                <w:sz w:val="24"/>
              </w:rPr>
              <w:t>CH3CH2OH</w:t>
            </w:r>
          </w:p>
        </w:tc>
        <w:tc>
          <w:tcPr>
            <w:tcW w:w="1620" w:type="dxa"/>
            <w:vAlign w:val="center"/>
          </w:tcPr>
          <w:p w14:paraId="0A5CBF07" w14:textId="77777777" w:rsidR="004A118C" w:rsidRDefault="004A118C" w:rsidP="00FE0EC5">
            <w:pPr>
              <w:jc w:val="center"/>
              <w:rPr>
                <w:rFonts w:ascii="宋体" w:hAnsi="宋体"/>
                <w:sz w:val="24"/>
              </w:rPr>
            </w:pPr>
            <w:r>
              <w:rPr>
                <w:rFonts w:ascii="宋体" w:hAnsi="宋体" w:hint="eastAsia"/>
                <w:sz w:val="24"/>
              </w:rPr>
              <w:t>无水酒精</w:t>
            </w:r>
          </w:p>
        </w:tc>
        <w:tc>
          <w:tcPr>
            <w:tcW w:w="720" w:type="dxa"/>
            <w:vAlign w:val="center"/>
          </w:tcPr>
          <w:p w14:paraId="23191D1A" w14:textId="77777777" w:rsidR="004A118C" w:rsidRDefault="004A118C" w:rsidP="00FE0EC5">
            <w:pPr>
              <w:jc w:val="center"/>
              <w:rPr>
                <w:rFonts w:ascii="宋体" w:hAnsi="宋体"/>
                <w:sz w:val="24"/>
              </w:rPr>
            </w:pPr>
            <w:r>
              <w:rPr>
                <w:rFonts w:ascii="宋体" w:hAnsi="宋体" w:hint="eastAsia"/>
                <w:sz w:val="24"/>
              </w:rPr>
              <w:t>3.1</w:t>
            </w:r>
          </w:p>
        </w:tc>
        <w:tc>
          <w:tcPr>
            <w:tcW w:w="1980" w:type="dxa"/>
            <w:vAlign w:val="center"/>
          </w:tcPr>
          <w:p w14:paraId="157E32B5" w14:textId="77777777" w:rsidR="004A118C" w:rsidRDefault="004A118C" w:rsidP="00FE0EC5">
            <w:pPr>
              <w:jc w:val="center"/>
              <w:rPr>
                <w:rFonts w:ascii="宋体" w:hAnsi="宋体"/>
                <w:sz w:val="24"/>
              </w:rPr>
            </w:pPr>
            <w:r>
              <w:rPr>
                <w:rFonts w:ascii="宋体" w:hAnsi="宋体" w:hint="eastAsia"/>
                <w:sz w:val="24"/>
              </w:rPr>
              <w:t>易制爆</w:t>
            </w:r>
          </w:p>
        </w:tc>
        <w:tc>
          <w:tcPr>
            <w:tcW w:w="924" w:type="dxa"/>
            <w:vAlign w:val="center"/>
          </w:tcPr>
          <w:p w14:paraId="256C0F70" w14:textId="77777777" w:rsidR="004A118C" w:rsidRDefault="004A118C" w:rsidP="00FE0EC5">
            <w:pPr>
              <w:jc w:val="center"/>
              <w:rPr>
                <w:rFonts w:ascii="宋体" w:hAnsi="宋体"/>
                <w:sz w:val="24"/>
              </w:rPr>
            </w:pPr>
            <w:r>
              <w:rPr>
                <w:rFonts w:ascii="宋体" w:hAnsi="宋体" w:hint="eastAsia"/>
                <w:sz w:val="24"/>
              </w:rPr>
              <w:t>32061</w:t>
            </w:r>
          </w:p>
        </w:tc>
        <w:tc>
          <w:tcPr>
            <w:tcW w:w="925" w:type="dxa"/>
            <w:vAlign w:val="center"/>
          </w:tcPr>
          <w:p w14:paraId="3D9912AE" w14:textId="77777777" w:rsidR="004A118C" w:rsidRDefault="004A118C" w:rsidP="00FE0EC5">
            <w:pPr>
              <w:jc w:val="center"/>
              <w:rPr>
                <w:rFonts w:ascii="宋体" w:hAnsi="宋体"/>
                <w:sz w:val="24"/>
              </w:rPr>
            </w:pPr>
            <w:r>
              <w:rPr>
                <w:rFonts w:ascii="宋体" w:hAnsi="宋体" w:hint="eastAsia"/>
                <w:sz w:val="24"/>
              </w:rPr>
              <w:t>500ml</w:t>
            </w:r>
          </w:p>
        </w:tc>
        <w:tc>
          <w:tcPr>
            <w:tcW w:w="910" w:type="dxa"/>
            <w:vAlign w:val="center"/>
          </w:tcPr>
          <w:p w14:paraId="346E72A1" w14:textId="77777777" w:rsidR="004A118C" w:rsidRDefault="004A118C" w:rsidP="00FE0EC5">
            <w:pPr>
              <w:jc w:val="center"/>
              <w:rPr>
                <w:rFonts w:ascii="宋体" w:hAnsi="宋体"/>
                <w:sz w:val="24"/>
              </w:rPr>
            </w:pPr>
            <w:r>
              <w:rPr>
                <w:rFonts w:ascii="宋体" w:hAnsi="宋体" w:hint="eastAsia"/>
                <w:sz w:val="24"/>
              </w:rPr>
              <w:t>4瓶</w:t>
            </w:r>
          </w:p>
        </w:tc>
        <w:tc>
          <w:tcPr>
            <w:tcW w:w="1201" w:type="dxa"/>
            <w:vAlign w:val="center"/>
          </w:tcPr>
          <w:p w14:paraId="0C306707" w14:textId="77777777" w:rsidR="004A118C" w:rsidRDefault="004A118C" w:rsidP="00FE0EC5">
            <w:pPr>
              <w:jc w:val="center"/>
              <w:rPr>
                <w:rFonts w:ascii="宋体" w:hAnsi="宋体"/>
                <w:sz w:val="24"/>
              </w:rPr>
            </w:pPr>
            <w:r>
              <w:rPr>
                <w:rFonts w:ascii="宋体" w:hAnsi="宋体" w:hint="eastAsia"/>
                <w:sz w:val="24"/>
              </w:rPr>
              <w:t>Ⅲ</w:t>
            </w:r>
          </w:p>
        </w:tc>
        <w:tc>
          <w:tcPr>
            <w:tcW w:w="1158" w:type="dxa"/>
            <w:vMerge/>
          </w:tcPr>
          <w:p w14:paraId="37ED3788" w14:textId="77777777" w:rsidR="004A118C" w:rsidRDefault="004A118C" w:rsidP="00FE0EC5">
            <w:pPr>
              <w:jc w:val="center"/>
              <w:rPr>
                <w:rFonts w:ascii="宋体" w:hAnsi="宋体"/>
                <w:sz w:val="24"/>
              </w:rPr>
            </w:pPr>
          </w:p>
        </w:tc>
        <w:tc>
          <w:tcPr>
            <w:tcW w:w="1080" w:type="dxa"/>
            <w:vMerge/>
            <w:vAlign w:val="center"/>
          </w:tcPr>
          <w:p w14:paraId="22783AE5" w14:textId="77777777" w:rsidR="004A118C" w:rsidRDefault="004A118C" w:rsidP="00FE0EC5">
            <w:pPr>
              <w:jc w:val="center"/>
              <w:rPr>
                <w:rFonts w:ascii="宋体" w:hAnsi="宋体"/>
                <w:sz w:val="24"/>
              </w:rPr>
            </w:pPr>
          </w:p>
        </w:tc>
      </w:tr>
      <w:tr w:rsidR="004A118C" w14:paraId="3F2AAB0A" w14:textId="77777777" w:rsidTr="00FE0EC5">
        <w:tc>
          <w:tcPr>
            <w:tcW w:w="468" w:type="dxa"/>
            <w:vAlign w:val="center"/>
          </w:tcPr>
          <w:p w14:paraId="0F524C90" w14:textId="77777777" w:rsidR="004A118C" w:rsidRDefault="004A118C" w:rsidP="00FE0EC5">
            <w:pPr>
              <w:jc w:val="center"/>
              <w:rPr>
                <w:rFonts w:ascii="宋体" w:hAnsi="宋体"/>
                <w:sz w:val="24"/>
              </w:rPr>
            </w:pPr>
            <w:r>
              <w:rPr>
                <w:rFonts w:ascii="宋体" w:hAnsi="宋体" w:hint="eastAsia"/>
                <w:sz w:val="24"/>
              </w:rPr>
              <w:t>7</w:t>
            </w:r>
          </w:p>
        </w:tc>
        <w:tc>
          <w:tcPr>
            <w:tcW w:w="1984" w:type="dxa"/>
            <w:vAlign w:val="center"/>
          </w:tcPr>
          <w:p w14:paraId="634FEF7A" w14:textId="77777777" w:rsidR="004A118C" w:rsidRDefault="004A118C" w:rsidP="00FE0EC5">
            <w:pPr>
              <w:jc w:val="center"/>
              <w:rPr>
                <w:rFonts w:ascii="宋体" w:hAnsi="宋体"/>
                <w:sz w:val="24"/>
              </w:rPr>
            </w:pPr>
            <w:r>
              <w:rPr>
                <w:rFonts w:ascii="宋体" w:hAnsi="宋体" w:hint="eastAsia"/>
                <w:sz w:val="24"/>
              </w:rPr>
              <w:t>苯</w:t>
            </w:r>
          </w:p>
        </w:tc>
        <w:tc>
          <w:tcPr>
            <w:tcW w:w="1440" w:type="dxa"/>
            <w:vAlign w:val="center"/>
          </w:tcPr>
          <w:p w14:paraId="0CA2F9E2" w14:textId="77777777" w:rsidR="004A118C" w:rsidRDefault="004A118C" w:rsidP="00FE0EC5">
            <w:pPr>
              <w:jc w:val="center"/>
              <w:rPr>
                <w:rFonts w:ascii="宋体" w:hAnsi="宋体"/>
                <w:sz w:val="24"/>
              </w:rPr>
            </w:pPr>
            <w:r>
              <w:rPr>
                <w:rFonts w:ascii="宋体" w:hAnsi="宋体" w:hint="eastAsia"/>
                <w:sz w:val="24"/>
              </w:rPr>
              <w:t>C6H6</w:t>
            </w:r>
          </w:p>
        </w:tc>
        <w:tc>
          <w:tcPr>
            <w:tcW w:w="1620" w:type="dxa"/>
            <w:vAlign w:val="center"/>
          </w:tcPr>
          <w:p w14:paraId="63590F6B" w14:textId="77777777" w:rsidR="004A118C" w:rsidRDefault="004A118C" w:rsidP="00FE0EC5">
            <w:pPr>
              <w:jc w:val="center"/>
              <w:rPr>
                <w:rFonts w:ascii="宋体" w:hAnsi="宋体"/>
                <w:sz w:val="24"/>
              </w:rPr>
            </w:pPr>
          </w:p>
        </w:tc>
        <w:tc>
          <w:tcPr>
            <w:tcW w:w="720" w:type="dxa"/>
            <w:vAlign w:val="center"/>
          </w:tcPr>
          <w:p w14:paraId="6AB15E2D" w14:textId="77777777" w:rsidR="004A118C" w:rsidRDefault="004A118C" w:rsidP="00FE0EC5">
            <w:pPr>
              <w:jc w:val="center"/>
              <w:rPr>
                <w:rFonts w:ascii="宋体" w:hAnsi="宋体"/>
                <w:sz w:val="24"/>
              </w:rPr>
            </w:pPr>
            <w:r>
              <w:rPr>
                <w:rFonts w:ascii="宋体" w:hAnsi="宋体" w:hint="eastAsia"/>
                <w:sz w:val="24"/>
              </w:rPr>
              <w:t>6.1</w:t>
            </w:r>
          </w:p>
        </w:tc>
        <w:tc>
          <w:tcPr>
            <w:tcW w:w="1980" w:type="dxa"/>
            <w:vAlign w:val="center"/>
          </w:tcPr>
          <w:p w14:paraId="3176CA2D" w14:textId="77777777" w:rsidR="004A118C" w:rsidRDefault="004A118C" w:rsidP="00FE0EC5">
            <w:pPr>
              <w:jc w:val="center"/>
              <w:rPr>
                <w:rFonts w:ascii="宋体" w:hAnsi="宋体"/>
                <w:sz w:val="24"/>
              </w:rPr>
            </w:pPr>
            <w:r>
              <w:rPr>
                <w:rFonts w:ascii="宋体" w:hAnsi="宋体" w:hint="eastAsia"/>
                <w:sz w:val="24"/>
              </w:rPr>
              <w:t>可燃/有毒</w:t>
            </w:r>
          </w:p>
        </w:tc>
        <w:tc>
          <w:tcPr>
            <w:tcW w:w="924" w:type="dxa"/>
            <w:vAlign w:val="center"/>
          </w:tcPr>
          <w:p w14:paraId="3536F46B" w14:textId="77777777" w:rsidR="004A118C" w:rsidRDefault="004A118C" w:rsidP="00FE0EC5">
            <w:pPr>
              <w:jc w:val="center"/>
              <w:rPr>
                <w:rFonts w:ascii="宋体" w:hAnsi="宋体"/>
                <w:sz w:val="24"/>
              </w:rPr>
            </w:pPr>
            <w:r>
              <w:rPr>
                <w:rFonts w:ascii="宋体" w:hAnsi="宋体" w:hint="eastAsia"/>
                <w:sz w:val="24"/>
              </w:rPr>
              <w:t>32050</w:t>
            </w:r>
          </w:p>
        </w:tc>
        <w:tc>
          <w:tcPr>
            <w:tcW w:w="925" w:type="dxa"/>
            <w:vAlign w:val="center"/>
          </w:tcPr>
          <w:p w14:paraId="184B7F12" w14:textId="77777777" w:rsidR="004A118C" w:rsidRDefault="004A118C" w:rsidP="00FE0EC5">
            <w:pPr>
              <w:jc w:val="center"/>
              <w:rPr>
                <w:rFonts w:ascii="宋体" w:hAnsi="宋体"/>
                <w:sz w:val="24"/>
              </w:rPr>
            </w:pPr>
            <w:r>
              <w:rPr>
                <w:rFonts w:ascii="宋体" w:hAnsi="宋体" w:hint="eastAsia"/>
                <w:sz w:val="24"/>
              </w:rPr>
              <w:t>500ml</w:t>
            </w:r>
          </w:p>
        </w:tc>
        <w:tc>
          <w:tcPr>
            <w:tcW w:w="910" w:type="dxa"/>
            <w:vAlign w:val="center"/>
          </w:tcPr>
          <w:p w14:paraId="235692FB" w14:textId="77777777" w:rsidR="004A118C" w:rsidRDefault="004A118C" w:rsidP="00FE0EC5">
            <w:pPr>
              <w:jc w:val="center"/>
              <w:rPr>
                <w:rFonts w:ascii="宋体" w:hAnsi="宋体"/>
                <w:sz w:val="24"/>
              </w:rPr>
            </w:pPr>
            <w:r>
              <w:rPr>
                <w:rFonts w:ascii="宋体" w:hAnsi="宋体" w:hint="eastAsia"/>
                <w:sz w:val="24"/>
              </w:rPr>
              <w:t>2瓶</w:t>
            </w:r>
          </w:p>
        </w:tc>
        <w:tc>
          <w:tcPr>
            <w:tcW w:w="1201" w:type="dxa"/>
            <w:vAlign w:val="center"/>
          </w:tcPr>
          <w:p w14:paraId="4B517EED" w14:textId="77777777" w:rsidR="004A118C" w:rsidRDefault="004A118C" w:rsidP="00FE0EC5">
            <w:pPr>
              <w:jc w:val="center"/>
              <w:rPr>
                <w:rFonts w:ascii="宋体" w:hAnsi="宋体"/>
                <w:sz w:val="24"/>
              </w:rPr>
            </w:pPr>
            <w:r>
              <w:rPr>
                <w:rFonts w:ascii="宋体" w:hAnsi="宋体" w:hint="eastAsia"/>
                <w:sz w:val="24"/>
              </w:rPr>
              <w:t>Ⅰ</w:t>
            </w:r>
          </w:p>
        </w:tc>
        <w:tc>
          <w:tcPr>
            <w:tcW w:w="1158" w:type="dxa"/>
            <w:vMerge/>
          </w:tcPr>
          <w:p w14:paraId="107F187A" w14:textId="77777777" w:rsidR="004A118C" w:rsidRDefault="004A118C" w:rsidP="00FE0EC5">
            <w:pPr>
              <w:jc w:val="center"/>
              <w:rPr>
                <w:rFonts w:ascii="宋体" w:hAnsi="宋体"/>
                <w:sz w:val="24"/>
              </w:rPr>
            </w:pPr>
          </w:p>
        </w:tc>
        <w:tc>
          <w:tcPr>
            <w:tcW w:w="1080" w:type="dxa"/>
            <w:vMerge/>
            <w:vAlign w:val="center"/>
          </w:tcPr>
          <w:p w14:paraId="76DAB3A5" w14:textId="77777777" w:rsidR="004A118C" w:rsidRDefault="004A118C" w:rsidP="00FE0EC5">
            <w:pPr>
              <w:jc w:val="center"/>
              <w:rPr>
                <w:rFonts w:ascii="宋体" w:hAnsi="宋体"/>
                <w:sz w:val="24"/>
              </w:rPr>
            </w:pPr>
          </w:p>
        </w:tc>
      </w:tr>
      <w:tr w:rsidR="004A118C" w14:paraId="2E133E52" w14:textId="77777777" w:rsidTr="00FE0EC5">
        <w:tc>
          <w:tcPr>
            <w:tcW w:w="468" w:type="dxa"/>
            <w:vAlign w:val="center"/>
          </w:tcPr>
          <w:p w14:paraId="62F08043" w14:textId="77777777" w:rsidR="004A118C" w:rsidRDefault="004A118C" w:rsidP="00FE0EC5">
            <w:pPr>
              <w:jc w:val="center"/>
              <w:rPr>
                <w:rFonts w:ascii="宋体" w:hAnsi="宋体"/>
                <w:sz w:val="24"/>
              </w:rPr>
            </w:pPr>
            <w:r>
              <w:rPr>
                <w:rFonts w:ascii="宋体" w:hAnsi="宋体" w:hint="eastAsia"/>
                <w:sz w:val="24"/>
              </w:rPr>
              <w:t>8</w:t>
            </w:r>
          </w:p>
        </w:tc>
        <w:tc>
          <w:tcPr>
            <w:tcW w:w="1984" w:type="dxa"/>
            <w:vAlign w:val="center"/>
          </w:tcPr>
          <w:p w14:paraId="3F757E2E" w14:textId="77777777" w:rsidR="004A118C" w:rsidRDefault="004A118C" w:rsidP="00FE0EC5">
            <w:pPr>
              <w:jc w:val="center"/>
              <w:rPr>
                <w:rFonts w:ascii="宋体" w:hAnsi="宋体"/>
                <w:sz w:val="24"/>
              </w:rPr>
            </w:pPr>
            <w:r>
              <w:rPr>
                <w:rFonts w:ascii="宋体" w:hAnsi="宋体" w:hint="eastAsia"/>
                <w:sz w:val="24"/>
              </w:rPr>
              <w:t>氢氧化钠</w:t>
            </w:r>
          </w:p>
        </w:tc>
        <w:tc>
          <w:tcPr>
            <w:tcW w:w="1440" w:type="dxa"/>
            <w:vAlign w:val="center"/>
          </w:tcPr>
          <w:p w14:paraId="19767D82" w14:textId="77777777" w:rsidR="004A118C" w:rsidRDefault="004A118C" w:rsidP="00FE0EC5">
            <w:pPr>
              <w:jc w:val="center"/>
              <w:rPr>
                <w:rFonts w:ascii="宋体" w:hAnsi="宋体"/>
                <w:sz w:val="24"/>
              </w:rPr>
            </w:pPr>
            <w:r>
              <w:rPr>
                <w:rFonts w:ascii="宋体" w:hAnsi="宋体" w:hint="eastAsia"/>
                <w:sz w:val="24"/>
              </w:rPr>
              <w:t>NaOH</w:t>
            </w:r>
          </w:p>
        </w:tc>
        <w:tc>
          <w:tcPr>
            <w:tcW w:w="1620" w:type="dxa"/>
            <w:vAlign w:val="center"/>
          </w:tcPr>
          <w:p w14:paraId="71B9B30C" w14:textId="77777777" w:rsidR="004A118C" w:rsidRDefault="004A118C" w:rsidP="00FE0EC5">
            <w:pPr>
              <w:jc w:val="center"/>
              <w:rPr>
                <w:rFonts w:ascii="宋体" w:hAnsi="宋体"/>
                <w:sz w:val="24"/>
              </w:rPr>
            </w:pPr>
            <w:r>
              <w:rPr>
                <w:rFonts w:ascii="宋体" w:hAnsi="宋体" w:hint="eastAsia"/>
                <w:sz w:val="24"/>
              </w:rPr>
              <w:t>烧碱</w:t>
            </w:r>
          </w:p>
        </w:tc>
        <w:tc>
          <w:tcPr>
            <w:tcW w:w="720" w:type="dxa"/>
            <w:vAlign w:val="center"/>
          </w:tcPr>
          <w:p w14:paraId="7C16D6DB" w14:textId="77777777" w:rsidR="004A118C" w:rsidRDefault="004A118C" w:rsidP="00FE0EC5">
            <w:pPr>
              <w:jc w:val="center"/>
              <w:rPr>
                <w:rFonts w:ascii="宋体" w:hAnsi="宋体"/>
                <w:sz w:val="24"/>
              </w:rPr>
            </w:pPr>
            <w:r>
              <w:rPr>
                <w:rFonts w:ascii="宋体" w:hAnsi="宋体" w:hint="eastAsia"/>
                <w:sz w:val="24"/>
              </w:rPr>
              <w:t>8.2</w:t>
            </w:r>
          </w:p>
        </w:tc>
        <w:tc>
          <w:tcPr>
            <w:tcW w:w="1980" w:type="dxa"/>
            <w:vAlign w:val="center"/>
          </w:tcPr>
          <w:p w14:paraId="133D875F" w14:textId="77777777" w:rsidR="004A118C" w:rsidRDefault="004A118C" w:rsidP="00FE0EC5">
            <w:pPr>
              <w:jc w:val="center"/>
              <w:rPr>
                <w:rFonts w:ascii="宋体" w:hAnsi="宋体"/>
                <w:sz w:val="24"/>
              </w:rPr>
            </w:pPr>
            <w:r>
              <w:rPr>
                <w:rFonts w:ascii="宋体" w:hAnsi="宋体" w:hint="eastAsia"/>
                <w:sz w:val="24"/>
              </w:rPr>
              <w:t>腐蚀品</w:t>
            </w:r>
          </w:p>
        </w:tc>
        <w:tc>
          <w:tcPr>
            <w:tcW w:w="924" w:type="dxa"/>
            <w:vAlign w:val="center"/>
          </w:tcPr>
          <w:p w14:paraId="3A7F0C12" w14:textId="77777777" w:rsidR="004A118C" w:rsidRDefault="004A118C" w:rsidP="00FE0EC5">
            <w:pPr>
              <w:jc w:val="center"/>
              <w:rPr>
                <w:rFonts w:ascii="宋体" w:hAnsi="宋体"/>
                <w:sz w:val="24"/>
              </w:rPr>
            </w:pPr>
            <w:r>
              <w:rPr>
                <w:rFonts w:ascii="宋体" w:hAnsi="宋体" w:hint="eastAsia"/>
                <w:sz w:val="24"/>
              </w:rPr>
              <w:t>95001</w:t>
            </w:r>
          </w:p>
        </w:tc>
        <w:tc>
          <w:tcPr>
            <w:tcW w:w="925" w:type="dxa"/>
            <w:vAlign w:val="center"/>
          </w:tcPr>
          <w:p w14:paraId="36FEF019" w14:textId="77777777" w:rsidR="004A118C" w:rsidRDefault="004A118C" w:rsidP="00FE0EC5">
            <w:pPr>
              <w:jc w:val="center"/>
              <w:rPr>
                <w:rFonts w:ascii="宋体" w:hAnsi="宋体"/>
                <w:sz w:val="24"/>
              </w:rPr>
            </w:pPr>
            <w:r>
              <w:rPr>
                <w:rFonts w:ascii="宋体" w:hAnsi="宋体" w:hint="eastAsia"/>
                <w:sz w:val="24"/>
              </w:rPr>
              <w:t>500g</w:t>
            </w:r>
          </w:p>
        </w:tc>
        <w:tc>
          <w:tcPr>
            <w:tcW w:w="910" w:type="dxa"/>
            <w:vAlign w:val="center"/>
          </w:tcPr>
          <w:p w14:paraId="6D4DB596" w14:textId="77777777" w:rsidR="004A118C" w:rsidRDefault="004A118C" w:rsidP="00FE0EC5">
            <w:pPr>
              <w:jc w:val="center"/>
              <w:rPr>
                <w:rFonts w:ascii="宋体" w:hAnsi="宋体"/>
                <w:sz w:val="24"/>
              </w:rPr>
            </w:pPr>
            <w:r>
              <w:rPr>
                <w:rFonts w:ascii="宋体" w:hAnsi="宋体" w:hint="eastAsia"/>
                <w:sz w:val="24"/>
              </w:rPr>
              <w:t>11瓶</w:t>
            </w:r>
          </w:p>
        </w:tc>
        <w:tc>
          <w:tcPr>
            <w:tcW w:w="1201" w:type="dxa"/>
            <w:vAlign w:val="center"/>
          </w:tcPr>
          <w:p w14:paraId="593C38C5" w14:textId="77777777" w:rsidR="004A118C" w:rsidRDefault="004A118C" w:rsidP="00FE0EC5">
            <w:pPr>
              <w:jc w:val="center"/>
              <w:rPr>
                <w:rFonts w:ascii="宋体" w:hAnsi="宋体"/>
                <w:sz w:val="24"/>
              </w:rPr>
            </w:pPr>
            <w:r>
              <w:rPr>
                <w:rFonts w:ascii="宋体" w:hAnsi="宋体" w:hint="eastAsia"/>
                <w:sz w:val="24"/>
              </w:rPr>
              <w:t>Ⅰ</w:t>
            </w:r>
          </w:p>
        </w:tc>
        <w:tc>
          <w:tcPr>
            <w:tcW w:w="1158" w:type="dxa"/>
            <w:vMerge/>
          </w:tcPr>
          <w:p w14:paraId="765AD260" w14:textId="77777777" w:rsidR="004A118C" w:rsidRDefault="004A118C" w:rsidP="00FE0EC5">
            <w:pPr>
              <w:jc w:val="center"/>
              <w:rPr>
                <w:rFonts w:ascii="宋体" w:hAnsi="宋体"/>
                <w:sz w:val="24"/>
              </w:rPr>
            </w:pPr>
          </w:p>
        </w:tc>
        <w:tc>
          <w:tcPr>
            <w:tcW w:w="1080" w:type="dxa"/>
            <w:vMerge/>
            <w:vAlign w:val="center"/>
          </w:tcPr>
          <w:p w14:paraId="1545B3E6" w14:textId="77777777" w:rsidR="004A118C" w:rsidRDefault="004A118C" w:rsidP="00FE0EC5">
            <w:pPr>
              <w:jc w:val="center"/>
              <w:rPr>
                <w:rFonts w:ascii="宋体" w:hAnsi="宋体"/>
                <w:sz w:val="24"/>
              </w:rPr>
            </w:pPr>
          </w:p>
        </w:tc>
      </w:tr>
      <w:tr w:rsidR="004A118C" w14:paraId="5F0E05E7" w14:textId="77777777" w:rsidTr="00FE0EC5">
        <w:tc>
          <w:tcPr>
            <w:tcW w:w="468" w:type="dxa"/>
            <w:vAlign w:val="center"/>
          </w:tcPr>
          <w:p w14:paraId="334A995F" w14:textId="77777777" w:rsidR="004A118C" w:rsidRDefault="004A118C" w:rsidP="00FE0EC5">
            <w:pPr>
              <w:jc w:val="center"/>
              <w:rPr>
                <w:rFonts w:ascii="宋体" w:hAnsi="宋体"/>
                <w:sz w:val="24"/>
              </w:rPr>
            </w:pPr>
            <w:r>
              <w:rPr>
                <w:rFonts w:ascii="宋体" w:hAnsi="宋体" w:hint="eastAsia"/>
                <w:sz w:val="24"/>
              </w:rPr>
              <w:t>9</w:t>
            </w:r>
          </w:p>
        </w:tc>
        <w:tc>
          <w:tcPr>
            <w:tcW w:w="1984" w:type="dxa"/>
            <w:vAlign w:val="center"/>
          </w:tcPr>
          <w:p w14:paraId="4FEA9339" w14:textId="77777777" w:rsidR="004A118C" w:rsidRDefault="004A118C" w:rsidP="00FE0EC5">
            <w:pPr>
              <w:jc w:val="center"/>
              <w:rPr>
                <w:rFonts w:ascii="宋体" w:hAnsi="宋体"/>
                <w:sz w:val="24"/>
              </w:rPr>
            </w:pPr>
            <w:r>
              <w:rPr>
                <w:rFonts w:ascii="宋体" w:hAnsi="宋体" w:hint="eastAsia"/>
                <w:sz w:val="24"/>
              </w:rPr>
              <w:t>氯化钠</w:t>
            </w:r>
          </w:p>
        </w:tc>
        <w:tc>
          <w:tcPr>
            <w:tcW w:w="1440" w:type="dxa"/>
            <w:vAlign w:val="center"/>
          </w:tcPr>
          <w:p w14:paraId="751ED702" w14:textId="77777777" w:rsidR="004A118C" w:rsidRDefault="004A118C" w:rsidP="00FE0EC5">
            <w:pPr>
              <w:jc w:val="center"/>
              <w:rPr>
                <w:rFonts w:ascii="宋体" w:hAnsi="宋体"/>
                <w:sz w:val="24"/>
              </w:rPr>
            </w:pPr>
            <w:proofErr w:type="spellStart"/>
            <w:r>
              <w:rPr>
                <w:rFonts w:ascii="宋体" w:hAnsi="宋体" w:hint="eastAsia"/>
                <w:sz w:val="24"/>
              </w:rPr>
              <w:t>NaCL</w:t>
            </w:r>
            <w:proofErr w:type="spellEnd"/>
          </w:p>
        </w:tc>
        <w:tc>
          <w:tcPr>
            <w:tcW w:w="1620" w:type="dxa"/>
            <w:vAlign w:val="center"/>
          </w:tcPr>
          <w:p w14:paraId="3B2B57BF" w14:textId="77777777" w:rsidR="004A118C" w:rsidRDefault="004A118C" w:rsidP="00FE0EC5">
            <w:pPr>
              <w:jc w:val="center"/>
              <w:rPr>
                <w:rFonts w:ascii="宋体" w:hAnsi="宋体"/>
                <w:sz w:val="24"/>
              </w:rPr>
            </w:pPr>
            <w:r>
              <w:rPr>
                <w:rFonts w:ascii="宋体" w:hAnsi="宋体" w:hint="eastAsia"/>
                <w:sz w:val="24"/>
              </w:rPr>
              <w:t>食盐</w:t>
            </w:r>
          </w:p>
        </w:tc>
        <w:tc>
          <w:tcPr>
            <w:tcW w:w="720" w:type="dxa"/>
            <w:vAlign w:val="center"/>
          </w:tcPr>
          <w:p w14:paraId="08D20325" w14:textId="77777777" w:rsidR="004A118C" w:rsidRDefault="004A118C" w:rsidP="00FE0EC5">
            <w:pPr>
              <w:jc w:val="center"/>
              <w:rPr>
                <w:rFonts w:ascii="宋体" w:hAnsi="宋体"/>
                <w:sz w:val="24"/>
              </w:rPr>
            </w:pPr>
          </w:p>
        </w:tc>
        <w:tc>
          <w:tcPr>
            <w:tcW w:w="1980" w:type="dxa"/>
            <w:vAlign w:val="center"/>
          </w:tcPr>
          <w:p w14:paraId="7BCF643A" w14:textId="77777777" w:rsidR="004A118C" w:rsidRDefault="004A118C" w:rsidP="00FE0EC5">
            <w:pPr>
              <w:jc w:val="center"/>
              <w:rPr>
                <w:rFonts w:ascii="宋体" w:hAnsi="宋体"/>
                <w:sz w:val="24"/>
              </w:rPr>
            </w:pPr>
            <w:r>
              <w:rPr>
                <w:rFonts w:ascii="宋体" w:hAnsi="宋体" w:hint="eastAsia"/>
                <w:sz w:val="24"/>
              </w:rPr>
              <w:t>否</w:t>
            </w:r>
          </w:p>
        </w:tc>
        <w:tc>
          <w:tcPr>
            <w:tcW w:w="924" w:type="dxa"/>
            <w:vAlign w:val="center"/>
          </w:tcPr>
          <w:p w14:paraId="5E44F157" w14:textId="77777777" w:rsidR="004A118C" w:rsidRDefault="004A118C" w:rsidP="00FE0EC5">
            <w:pPr>
              <w:jc w:val="center"/>
              <w:rPr>
                <w:rFonts w:ascii="宋体" w:hAnsi="宋体"/>
                <w:sz w:val="24"/>
              </w:rPr>
            </w:pPr>
            <w:r>
              <w:rPr>
                <w:rFonts w:ascii="宋体" w:hAnsi="宋体" w:hint="eastAsia"/>
                <w:sz w:val="24"/>
              </w:rPr>
              <w:t>null</w:t>
            </w:r>
          </w:p>
        </w:tc>
        <w:tc>
          <w:tcPr>
            <w:tcW w:w="925" w:type="dxa"/>
            <w:vAlign w:val="center"/>
          </w:tcPr>
          <w:p w14:paraId="15EB8294" w14:textId="77777777" w:rsidR="004A118C" w:rsidRDefault="004A118C" w:rsidP="00FE0EC5">
            <w:pPr>
              <w:jc w:val="center"/>
              <w:rPr>
                <w:rFonts w:ascii="宋体" w:hAnsi="宋体"/>
                <w:sz w:val="24"/>
              </w:rPr>
            </w:pPr>
            <w:r>
              <w:rPr>
                <w:rFonts w:ascii="宋体" w:hAnsi="宋体" w:hint="eastAsia"/>
                <w:sz w:val="24"/>
              </w:rPr>
              <w:t>500g</w:t>
            </w:r>
          </w:p>
        </w:tc>
        <w:tc>
          <w:tcPr>
            <w:tcW w:w="910" w:type="dxa"/>
            <w:vAlign w:val="center"/>
          </w:tcPr>
          <w:p w14:paraId="06FD37CB" w14:textId="77777777" w:rsidR="004A118C" w:rsidRDefault="004A118C" w:rsidP="00FE0EC5">
            <w:pPr>
              <w:jc w:val="center"/>
              <w:rPr>
                <w:rFonts w:ascii="宋体" w:hAnsi="宋体"/>
                <w:sz w:val="24"/>
              </w:rPr>
            </w:pPr>
            <w:r>
              <w:rPr>
                <w:rFonts w:ascii="宋体" w:hAnsi="宋体" w:hint="eastAsia"/>
                <w:sz w:val="24"/>
              </w:rPr>
              <w:t>2瓶</w:t>
            </w:r>
          </w:p>
        </w:tc>
        <w:tc>
          <w:tcPr>
            <w:tcW w:w="1201" w:type="dxa"/>
            <w:vAlign w:val="center"/>
          </w:tcPr>
          <w:p w14:paraId="3B5219EC" w14:textId="77777777" w:rsidR="004A118C" w:rsidRDefault="004A118C" w:rsidP="00FE0EC5">
            <w:pPr>
              <w:jc w:val="center"/>
              <w:rPr>
                <w:rFonts w:ascii="宋体" w:hAnsi="宋体"/>
                <w:sz w:val="24"/>
              </w:rPr>
            </w:pPr>
            <w:r>
              <w:rPr>
                <w:rFonts w:ascii="宋体" w:hAnsi="宋体" w:hint="eastAsia"/>
                <w:sz w:val="24"/>
              </w:rPr>
              <w:t>Ⅲ</w:t>
            </w:r>
          </w:p>
        </w:tc>
        <w:tc>
          <w:tcPr>
            <w:tcW w:w="1158" w:type="dxa"/>
            <w:vMerge/>
          </w:tcPr>
          <w:p w14:paraId="57B94EE5" w14:textId="77777777" w:rsidR="004A118C" w:rsidRDefault="004A118C" w:rsidP="00FE0EC5">
            <w:pPr>
              <w:jc w:val="center"/>
              <w:rPr>
                <w:rFonts w:ascii="宋体" w:hAnsi="宋体"/>
                <w:sz w:val="24"/>
              </w:rPr>
            </w:pPr>
          </w:p>
        </w:tc>
        <w:tc>
          <w:tcPr>
            <w:tcW w:w="1080" w:type="dxa"/>
            <w:vMerge/>
            <w:vAlign w:val="center"/>
          </w:tcPr>
          <w:p w14:paraId="7B149110" w14:textId="77777777" w:rsidR="004A118C" w:rsidRDefault="004A118C" w:rsidP="00FE0EC5">
            <w:pPr>
              <w:jc w:val="center"/>
              <w:rPr>
                <w:rFonts w:ascii="宋体" w:hAnsi="宋体"/>
                <w:sz w:val="24"/>
              </w:rPr>
            </w:pPr>
          </w:p>
        </w:tc>
      </w:tr>
      <w:tr w:rsidR="004A118C" w14:paraId="182ED67A" w14:textId="77777777" w:rsidTr="00FE0EC5">
        <w:tc>
          <w:tcPr>
            <w:tcW w:w="468" w:type="dxa"/>
            <w:vAlign w:val="center"/>
          </w:tcPr>
          <w:p w14:paraId="380548C2" w14:textId="77777777" w:rsidR="004A118C" w:rsidRDefault="004A118C" w:rsidP="00FE0EC5">
            <w:pPr>
              <w:jc w:val="center"/>
              <w:rPr>
                <w:rFonts w:ascii="宋体" w:hAnsi="宋体"/>
                <w:sz w:val="24"/>
              </w:rPr>
            </w:pPr>
            <w:r>
              <w:rPr>
                <w:rFonts w:ascii="宋体" w:hAnsi="宋体" w:hint="eastAsia"/>
                <w:sz w:val="24"/>
              </w:rPr>
              <w:t>10</w:t>
            </w:r>
          </w:p>
        </w:tc>
        <w:tc>
          <w:tcPr>
            <w:tcW w:w="1984" w:type="dxa"/>
            <w:vAlign w:val="center"/>
          </w:tcPr>
          <w:p w14:paraId="3DC50C26" w14:textId="77777777" w:rsidR="004A118C" w:rsidRDefault="004A118C" w:rsidP="00FE0EC5">
            <w:pPr>
              <w:jc w:val="center"/>
              <w:rPr>
                <w:rFonts w:ascii="宋体" w:hAnsi="宋体"/>
                <w:sz w:val="24"/>
              </w:rPr>
            </w:pPr>
            <w:r>
              <w:rPr>
                <w:rFonts w:ascii="宋体" w:hAnsi="宋体" w:hint="eastAsia"/>
                <w:sz w:val="24"/>
              </w:rPr>
              <w:t>水合肼</w:t>
            </w:r>
          </w:p>
        </w:tc>
        <w:tc>
          <w:tcPr>
            <w:tcW w:w="1440" w:type="dxa"/>
            <w:vAlign w:val="center"/>
          </w:tcPr>
          <w:p w14:paraId="4B6FE732" w14:textId="77777777" w:rsidR="004A118C" w:rsidRDefault="004A118C" w:rsidP="00FE0EC5">
            <w:pPr>
              <w:jc w:val="center"/>
              <w:rPr>
                <w:rFonts w:ascii="宋体" w:hAnsi="宋体"/>
                <w:sz w:val="24"/>
              </w:rPr>
            </w:pPr>
            <w:r>
              <w:rPr>
                <w:rFonts w:ascii="宋体" w:hAnsi="宋体"/>
                <w:spacing w:val="10"/>
                <w:sz w:val="24"/>
              </w:rPr>
              <w:t>N2H4·H2O</w:t>
            </w:r>
          </w:p>
        </w:tc>
        <w:tc>
          <w:tcPr>
            <w:tcW w:w="1620" w:type="dxa"/>
            <w:vAlign w:val="center"/>
          </w:tcPr>
          <w:p w14:paraId="1F053764" w14:textId="77777777" w:rsidR="004A118C" w:rsidRDefault="00000000" w:rsidP="00FE0EC5">
            <w:pPr>
              <w:jc w:val="center"/>
              <w:rPr>
                <w:rFonts w:ascii="宋体" w:hAnsi="宋体"/>
                <w:sz w:val="24"/>
              </w:rPr>
            </w:pPr>
            <w:hyperlink r:id="rId16" w:tgtFrame="_blank" w:history="1">
              <w:r w:rsidR="004A118C">
                <w:rPr>
                  <w:rFonts w:ascii="宋体" w:hAnsi="宋体"/>
                  <w:sz w:val="24"/>
                </w:rPr>
                <w:t>水合联氨</w:t>
              </w:r>
            </w:hyperlink>
          </w:p>
        </w:tc>
        <w:tc>
          <w:tcPr>
            <w:tcW w:w="720" w:type="dxa"/>
            <w:vAlign w:val="center"/>
          </w:tcPr>
          <w:p w14:paraId="262AC315" w14:textId="77777777" w:rsidR="004A118C" w:rsidRDefault="004A118C" w:rsidP="00FE0EC5">
            <w:pPr>
              <w:jc w:val="center"/>
              <w:rPr>
                <w:rFonts w:ascii="宋体" w:hAnsi="宋体"/>
                <w:sz w:val="24"/>
              </w:rPr>
            </w:pPr>
            <w:r>
              <w:rPr>
                <w:rFonts w:ascii="宋体" w:hAnsi="宋体" w:hint="eastAsia"/>
                <w:sz w:val="24"/>
              </w:rPr>
              <w:t>8.2</w:t>
            </w:r>
          </w:p>
        </w:tc>
        <w:tc>
          <w:tcPr>
            <w:tcW w:w="1980" w:type="dxa"/>
            <w:vAlign w:val="center"/>
          </w:tcPr>
          <w:p w14:paraId="518AC89B" w14:textId="77777777" w:rsidR="004A118C" w:rsidRDefault="004A118C" w:rsidP="00FE0EC5">
            <w:pPr>
              <w:jc w:val="center"/>
              <w:rPr>
                <w:rFonts w:ascii="宋体" w:hAnsi="宋体"/>
                <w:sz w:val="24"/>
              </w:rPr>
            </w:pPr>
            <w:r>
              <w:rPr>
                <w:rFonts w:ascii="宋体" w:hAnsi="宋体"/>
                <w:spacing w:val="8"/>
                <w:sz w:val="24"/>
              </w:rPr>
              <w:t>腐蚀品</w:t>
            </w:r>
          </w:p>
        </w:tc>
        <w:tc>
          <w:tcPr>
            <w:tcW w:w="924" w:type="dxa"/>
            <w:vAlign w:val="center"/>
          </w:tcPr>
          <w:p w14:paraId="543EC331" w14:textId="77777777" w:rsidR="004A118C" w:rsidRDefault="004A118C" w:rsidP="00FE0EC5">
            <w:pPr>
              <w:jc w:val="center"/>
              <w:rPr>
                <w:rFonts w:ascii="宋体" w:hAnsi="宋体"/>
                <w:sz w:val="24"/>
              </w:rPr>
            </w:pPr>
            <w:r>
              <w:rPr>
                <w:rFonts w:ascii="宋体" w:hAnsi="宋体" w:hint="eastAsia"/>
                <w:sz w:val="24"/>
              </w:rPr>
              <w:t>95011</w:t>
            </w:r>
          </w:p>
        </w:tc>
        <w:tc>
          <w:tcPr>
            <w:tcW w:w="925" w:type="dxa"/>
            <w:vAlign w:val="center"/>
          </w:tcPr>
          <w:p w14:paraId="06D30353" w14:textId="77777777" w:rsidR="004A118C" w:rsidRDefault="004A118C" w:rsidP="00FE0EC5">
            <w:pPr>
              <w:jc w:val="center"/>
              <w:rPr>
                <w:rFonts w:ascii="宋体" w:hAnsi="宋体"/>
                <w:sz w:val="24"/>
              </w:rPr>
            </w:pPr>
            <w:r>
              <w:rPr>
                <w:rFonts w:ascii="宋体" w:hAnsi="宋体" w:hint="eastAsia"/>
                <w:sz w:val="24"/>
              </w:rPr>
              <w:t>500ml</w:t>
            </w:r>
          </w:p>
        </w:tc>
        <w:tc>
          <w:tcPr>
            <w:tcW w:w="910" w:type="dxa"/>
            <w:vAlign w:val="center"/>
          </w:tcPr>
          <w:p w14:paraId="6833366E" w14:textId="77777777" w:rsidR="004A118C" w:rsidRDefault="004A118C" w:rsidP="00FE0EC5">
            <w:pPr>
              <w:jc w:val="center"/>
              <w:rPr>
                <w:rFonts w:ascii="宋体" w:hAnsi="宋体"/>
                <w:sz w:val="24"/>
              </w:rPr>
            </w:pPr>
            <w:r>
              <w:rPr>
                <w:rFonts w:ascii="宋体" w:hAnsi="宋体" w:hint="eastAsia"/>
                <w:sz w:val="24"/>
              </w:rPr>
              <w:t>1瓶</w:t>
            </w:r>
          </w:p>
        </w:tc>
        <w:tc>
          <w:tcPr>
            <w:tcW w:w="1201" w:type="dxa"/>
            <w:vAlign w:val="center"/>
          </w:tcPr>
          <w:p w14:paraId="0FBC0B68" w14:textId="77777777" w:rsidR="004A118C" w:rsidRDefault="004A118C" w:rsidP="00FE0EC5">
            <w:pPr>
              <w:jc w:val="center"/>
              <w:rPr>
                <w:rFonts w:ascii="宋体" w:hAnsi="宋体"/>
                <w:sz w:val="24"/>
              </w:rPr>
            </w:pPr>
            <w:r>
              <w:rPr>
                <w:rFonts w:ascii="宋体" w:hAnsi="宋体" w:hint="eastAsia"/>
                <w:sz w:val="24"/>
              </w:rPr>
              <w:t>Ⅰ</w:t>
            </w:r>
          </w:p>
        </w:tc>
        <w:tc>
          <w:tcPr>
            <w:tcW w:w="1158" w:type="dxa"/>
            <w:vMerge/>
          </w:tcPr>
          <w:p w14:paraId="3C0E4868" w14:textId="77777777" w:rsidR="004A118C" w:rsidRDefault="004A118C" w:rsidP="00FE0EC5">
            <w:pPr>
              <w:jc w:val="center"/>
              <w:rPr>
                <w:rFonts w:ascii="宋体" w:hAnsi="宋体"/>
                <w:sz w:val="24"/>
              </w:rPr>
            </w:pPr>
          </w:p>
        </w:tc>
        <w:tc>
          <w:tcPr>
            <w:tcW w:w="1080" w:type="dxa"/>
            <w:vMerge/>
            <w:vAlign w:val="center"/>
          </w:tcPr>
          <w:p w14:paraId="0AFC9D65" w14:textId="77777777" w:rsidR="004A118C" w:rsidRDefault="004A118C" w:rsidP="00FE0EC5">
            <w:pPr>
              <w:jc w:val="center"/>
              <w:rPr>
                <w:rFonts w:ascii="宋体" w:hAnsi="宋体"/>
                <w:sz w:val="24"/>
              </w:rPr>
            </w:pPr>
          </w:p>
        </w:tc>
      </w:tr>
      <w:tr w:rsidR="004A118C" w14:paraId="1AA70FDD" w14:textId="77777777" w:rsidTr="00FE0EC5">
        <w:tc>
          <w:tcPr>
            <w:tcW w:w="468" w:type="dxa"/>
            <w:vAlign w:val="center"/>
          </w:tcPr>
          <w:p w14:paraId="57E6D54B" w14:textId="77777777" w:rsidR="004A118C" w:rsidRDefault="004A118C" w:rsidP="00FE0EC5">
            <w:pPr>
              <w:jc w:val="center"/>
              <w:rPr>
                <w:rFonts w:ascii="宋体" w:hAnsi="宋体"/>
                <w:sz w:val="24"/>
              </w:rPr>
            </w:pPr>
            <w:r>
              <w:rPr>
                <w:rFonts w:ascii="宋体" w:hAnsi="宋体" w:hint="eastAsia"/>
                <w:sz w:val="24"/>
              </w:rPr>
              <w:t>11</w:t>
            </w:r>
          </w:p>
        </w:tc>
        <w:tc>
          <w:tcPr>
            <w:tcW w:w="1984" w:type="dxa"/>
            <w:vAlign w:val="center"/>
          </w:tcPr>
          <w:p w14:paraId="4D918951" w14:textId="77777777" w:rsidR="004A118C" w:rsidRDefault="004A118C" w:rsidP="00FE0EC5">
            <w:pPr>
              <w:jc w:val="center"/>
              <w:rPr>
                <w:rFonts w:ascii="宋体" w:hAnsi="宋体"/>
                <w:sz w:val="24"/>
              </w:rPr>
            </w:pPr>
            <w:r>
              <w:rPr>
                <w:rFonts w:ascii="宋体" w:hAnsi="宋体" w:hint="eastAsia"/>
                <w:sz w:val="24"/>
              </w:rPr>
              <w:t>过氧化氢</w:t>
            </w:r>
          </w:p>
        </w:tc>
        <w:tc>
          <w:tcPr>
            <w:tcW w:w="1440" w:type="dxa"/>
            <w:vAlign w:val="center"/>
          </w:tcPr>
          <w:p w14:paraId="634DD7EB" w14:textId="77777777" w:rsidR="004A118C" w:rsidRDefault="004A118C" w:rsidP="00FE0EC5">
            <w:pPr>
              <w:jc w:val="center"/>
              <w:rPr>
                <w:rFonts w:ascii="宋体" w:hAnsi="宋体"/>
                <w:sz w:val="24"/>
              </w:rPr>
            </w:pPr>
            <w:r>
              <w:rPr>
                <w:rFonts w:ascii="宋体" w:hAnsi="宋体" w:hint="eastAsia"/>
                <w:sz w:val="24"/>
              </w:rPr>
              <w:t>H2O2</w:t>
            </w:r>
          </w:p>
        </w:tc>
        <w:tc>
          <w:tcPr>
            <w:tcW w:w="1620" w:type="dxa"/>
            <w:vAlign w:val="center"/>
          </w:tcPr>
          <w:p w14:paraId="3C613700" w14:textId="77777777" w:rsidR="004A118C" w:rsidRDefault="004A118C" w:rsidP="00FE0EC5">
            <w:pPr>
              <w:jc w:val="center"/>
              <w:rPr>
                <w:rFonts w:ascii="宋体" w:hAnsi="宋体"/>
                <w:sz w:val="24"/>
              </w:rPr>
            </w:pPr>
            <w:r>
              <w:rPr>
                <w:rFonts w:ascii="宋体" w:hAnsi="宋体" w:hint="eastAsia"/>
                <w:sz w:val="24"/>
              </w:rPr>
              <w:t>双氧水</w:t>
            </w:r>
          </w:p>
        </w:tc>
        <w:tc>
          <w:tcPr>
            <w:tcW w:w="720" w:type="dxa"/>
            <w:vAlign w:val="center"/>
          </w:tcPr>
          <w:p w14:paraId="7887D2AA" w14:textId="77777777" w:rsidR="004A118C" w:rsidRDefault="004A118C" w:rsidP="00FE0EC5">
            <w:pPr>
              <w:jc w:val="center"/>
              <w:rPr>
                <w:rFonts w:ascii="宋体" w:hAnsi="宋体"/>
                <w:sz w:val="24"/>
              </w:rPr>
            </w:pPr>
            <w:r>
              <w:rPr>
                <w:rFonts w:ascii="宋体" w:hAnsi="宋体" w:hint="eastAsia"/>
                <w:sz w:val="24"/>
              </w:rPr>
              <w:t>5.2</w:t>
            </w:r>
          </w:p>
        </w:tc>
        <w:tc>
          <w:tcPr>
            <w:tcW w:w="1980" w:type="dxa"/>
            <w:vAlign w:val="center"/>
          </w:tcPr>
          <w:p w14:paraId="0DA9B188" w14:textId="77777777" w:rsidR="004A118C" w:rsidRDefault="004A118C" w:rsidP="00FE0EC5">
            <w:pPr>
              <w:jc w:val="center"/>
              <w:rPr>
                <w:rFonts w:ascii="宋体" w:hAnsi="宋体"/>
                <w:sz w:val="24"/>
              </w:rPr>
            </w:pPr>
            <w:r>
              <w:rPr>
                <w:rFonts w:ascii="宋体" w:hAnsi="宋体"/>
                <w:sz w:val="24"/>
              </w:rPr>
              <w:t>易制爆</w:t>
            </w:r>
          </w:p>
        </w:tc>
        <w:tc>
          <w:tcPr>
            <w:tcW w:w="924" w:type="dxa"/>
            <w:vAlign w:val="center"/>
          </w:tcPr>
          <w:p w14:paraId="420C65EE" w14:textId="77777777" w:rsidR="004A118C" w:rsidRDefault="004A118C" w:rsidP="00FE0EC5">
            <w:pPr>
              <w:jc w:val="center"/>
              <w:rPr>
                <w:rFonts w:ascii="宋体" w:hAnsi="宋体"/>
                <w:sz w:val="24"/>
              </w:rPr>
            </w:pPr>
            <w:r>
              <w:rPr>
                <w:rFonts w:ascii="宋体" w:hAnsi="宋体" w:hint="eastAsia"/>
                <w:sz w:val="24"/>
              </w:rPr>
              <w:t>81067</w:t>
            </w:r>
          </w:p>
        </w:tc>
        <w:tc>
          <w:tcPr>
            <w:tcW w:w="925" w:type="dxa"/>
            <w:vAlign w:val="center"/>
          </w:tcPr>
          <w:p w14:paraId="70AF25CA" w14:textId="77777777" w:rsidR="004A118C" w:rsidRDefault="004A118C" w:rsidP="00FE0EC5">
            <w:pPr>
              <w:jc w:val="center"/>
              <w:rPr>
                <w:rFonts w:ascii="宋体" w:hAnsi="宋体"/>
                <w:sz w:val="24"/>
              </w:rPr>
            </w:pPr>
            <w:r>
              <w:rPr>
                <w:rFonts w:ascii="宋体" w:hAnsi="宋体" w:hint="eastAsia"/>
                <w:sz w:val="24"/>
              </w:rPr>
              <w:t>500ml</w:t>
            </w:r>
          </w:p>
        </w:tc>
        <w:tc>
          <w:tcPr>
            <w:tcW w:w="910" w:type="dxa"/>
            <w:vAlign w:val="center"/>
          </w:tcPr>
          <w:p w14:paraId="0A49976B" w14:textId="77777777" w:rsidR="004A118C" w:rsidRDefault="004A118C" w:rsidP="00FE0EC5">
            <w:pPr>
              <w:jc w:val="center"/>
              <w:rPr>
                <w:rFonts w:ascii="宋体" w:hAnsi="宋体"/>
                <w:sz w:val="24"/>
              </w:rPr>
            </w:pPr>
            <w:r>
              <w:rPr>
                <w:rFonts w:ascii="宋体" w:hAnsi="宋体" w:hint="eastAsia"/>
                <w:sz w:val="24"/>
              </w:rPr>
              <w:t>5瓶</w:t>
            </w:r>
          </w:p>
        </w:tc>
        <w:tc>
          <w:tcPr>
            <w:tcW w:w="1201" w:type="dxa"/>
            <w:vAlign w:val="center"/>
          </w:tcPr>
          <w:p w14:paraId="4442A00A" w14:textId="77777777" w:rsidR="004A118C" w:rsidRDefault="004A118C" w:rsidP="00FE0EC5">
            <w:pPr>
              <w:jc w:val="center"/>
              <w:rPr>
                <w:rFonts w:ascii="宋体" w:hAnsi="宋体"/>
                <w:sz w:val="24"/>
              </w:rPr>
            </w:pPr>
            <w:r>
              <w:rPr>
                <w:rFonts w:ascii="宋体" w:hAnsi="宋体" w:hint="eastAsia"/>
                <w:sz w:val="24"/>
              </w:rPr>
              <w:t>Ⅱ</w:t>
            </w:r>
          </w:p>
        </w:tc>
        <w:tc>
          <w:tcPr>
            <w:tcW w:w="1158" w:type="dxa"/>
            <w:vMerge/>
          </w:tcPr>
          <w:p w14:paraId="4B027400" w14:textId="77777777" w:rsidR="004A118C" w:rsidRDefault="004A118C" w:rsidP="00FE0EC5">
            <w:pPr>
              <w:jc w:val="center"/>
              <w:rPr>
                <w:rFonts w:ascii="宋体" w:hAnsi="宋体"/>
                <w:sz w:val="24"/>
              </w:rPr>
            </w:pPr>
          </w:p>
        </w:tc>
        <w:tc>
          <w:tcPr>
            <w:tcW w:w="1080" w:type="dxa"/>
            <w:vMerge/>
            <w:vAlign w:val="center"/>
          </w:tcPr>
          <w:p w14:paraId="38291212" w14:textId="77777777" w:rsidR="004A118C" w:rsidRDefault="004A118C" w:rsidP="00FE0EC5">
            <w:pPr>
              <w:jc w:val="center"/>
              <w:rPr>
                <w:rFonts w:ascii="宋体" w:hAnsi="宋体"/>
                <w:sz w:val="24"/>
              </w:rPr>
            </w:pPr>
          </w:p>
        </w:tc>
      </w:tr>
      <w:tr w:rsidR="004A118C" w14:paraId="1C882712" w14:textId="77777777" w:rsidTr="00FE0EC5">
        <w:tc>
          <w:tcPr>
            <w:tcW w:w="468" w:type="dxa"/>
            <w:vAlign w:val="center"/>
          </w:tcPr>
          <w:p w14:paraId="1618442A" w14:textId="77777777" w:rsidR="004A118C" w:rsidRDefault="004A118C" w:rsidP="00FE0EC5">
            <w:pPr>
              <w:jc w:val="center"/>
              <w:rPr>
                <w:rFonts w:ascii="宋体" w:hAnsi="宋体"/>
                <w:sz w:val="24"/>
              </w:rPr>
            </w:pPr>
            <w:r>
              <w:rPr>
                <w:rFonts w:ascii="宋体" w:hAnsi="宋体" w:hint="eastAsia"/>
                <w:sz w:val="24"/>
              </w:rPr>
              <w:t>12</w:t>
            </w:r>
          </w:p>
        </w:tc>
        <w:tc>
          <w:tcPr>
            <w:tcW w:w="1984" w:type="dxa"/>
            <w:vAlign w:val="center"/>
          </w:tcPr>
          <w:p w14:paraId="3BFBBF8C" w14:textId="77777777" w:rsidR="004A118C" w:rsidRDefault="004A118C" w:rsidP="00FE0EC5">
            <w:pPr>
              <w:jc w:val="center"/>
              <w:rPr>
                <w:rFonts w:ascii="宋体" w:hAnsi="宋体"/>
                <w:sz w:val="24"/>
              </w:rPr>
            </w:pPr>
            <w:r>
              <w:rPr>
                <w:rFonts w:ascii="宋体" w:hAnsi="宋体" w:hint="eastAsia"/>
                <w:sz w:val="24"/>
              </w:rPr>
              <w:t>高锰酸钾</w:t>
            </w:r>
          </w:p>
        </w:tc>
        <w:tc>
          <w:tcPr>
            <w:tcW w:w="1440" w:type="dxa"/>
            <w:vAlign w:val="center"/>
          </w:tcPr>
          <w:p w14:paraId="43F031DB" w14:textId="77777777" w:rsidR="004A118C" w:rsidRDefault="004A118C" w:rsidP="00FE0EC5">
            <w:pPr>
              <w:jc w:val="center"/>
              <w:rPr>
                <w:rFonts w:ascii="宋体" w:hAnsi="宋体"/>
                <w:sz w:val="24"/>
              </w:rPr>
            </w:pPr>
            <w:r>
              <w:rPr>
                <w:rFonts w:ascii="宋体" w:hAnsi="宋体" w:hint="eastAsia"/>
                <w:sz w:val="24"/>
              </w:rPr>
              <w:t>KMnO4</w:t>
            </w:r>
          </w:p>
        </w:tc>
        <w:tc>
          <w:tcPr>
            <w:tcW w:w="1620" w:type="dxa"/>
            <w:vAlign w:val="center"/>
          </w:tcPr>
          <w:p w14:paraId="70B569C9" w14:textId="77777777" w:rsidR="004A118C" w:rsidRDefault="004A118C" w:rsidP="00FE0EC5">
            <w:pPr>
              <w:jc w:val="center"/>
              <w:rPr>
                <w:rFonts w:ascii="宋体" w:hAnsi="宋体"/>
                <w:sz w:val="24"/>
              </w:rPr>
            </w:pPr>
            <w:r>
              <w:rPr>
                <w:rFonts w:ascii="宋体" w:hAnsi="宋体"/>
                <w:sz w:val="24"/>
              </w:rPr>
              <w:t>过锰酸钾</w:t>
            </w:r>
          </w:p>
        </w:tc>
        <w:tc>
          <w:tcPr>
            <w:tcW w:w="720" w:type="dxa"/>
            <w:vAlign w:val="center"/>
          </w:tcPr>
          <w:p w14:paraId="7AA82BF1" w14:textId="77777777" w:rsidR="004A118C" w:rsidRDefault="004A118C" w:rsidP="00FE0EC5">
            <w:pPr>
              <w:jc w:val="center"/>
              <w:rPr>
                <w:rFonts w:ascii="宋体" w:hAnsi="宋体"/>
                <w:sz w:val="24"/>
              </w:rPr>
            </w:pPr>
            <w:r>
              <w:rPr>
                <w:rFonts w:ascii="宋体" w:hAnsi="宋体" w:hint="eastAsia"/>
                <w:sz w:val="24"/>
              </w:rPr>
              <w:t>4.1</w:t>
            </w:r>
          </w:p>
        </w:tc>
        <w:tc>
          <w:tcPr>
            <w:tcW w:w="1980" w:type="dxa"/>
            <w:vAlign w:val="center"/>
          </w:tcPr>
          <w:p w14:paraId="20AABA5C" w14:textId="77777777" w:rsidR="004A118C" w:rsidRDefault="004A118C" w:rsidP="00FE0EC5">
            <w:pPr>
              <w:jc w:val="center"/>
              <w:rPr>
                <w:rFonts w:ascii="宋体" w:hAnsi="宋体"/>
                <w:sz w:val="24"/>
              </w:rPr>
            </w:pPr>
            <w:r>
              <w:rPr>
                <w:rFonts w:ascii="宋体" w:hAnsi="宋体"/>
                <w:sz w:val="24"/>
              </w:rPr>
              <w:t>易制毒</w:t>
            </w:r>
            <w:r>
              <w:rPr>
                <w:rFonts w:ascii="宋体" w:hAnsi="宋体" w:hint="eastAsia"/>
                <w:sz w:val="24"/>
              </w:rPr>
              <w:t>/</w:t>
            </w:r>
            <w:r>
              <w:rPr>
                <w:rFonts w:ascii="宋体" w:hAnsi="宋体"/>
                <w:sz w:val="24"/>
              </w:rPr>
              <w:t>易制爆</w:t>
            </w:r>
          </w:p>
        </w:tc>
        <w:tc>
          <w:tcPr>
            <w:tcW w:w="924" w:type="dxa"/>
            <w:vAlign w:val="center"/>
          </w:tcPr>
          <w:p w14:paraId="50BC0DFF" w14:textId="77777777" w:rsidR="004A118C" w:rsidRDefault="004A118C" w:rsidP="00FE0EC5">
            <w:pPr>
              <w:jc w:val="center"/>
              <w:rPr>
                <w:rFonts w:ascii="宋体" w:hAnsi="宋体"/>
                <w:sz w:val="24"/>
              </w:rPr>
            </w:pPr>
            <w:r>
              <w:rPr>
                <w:rFonts w:ascii="宋体" w:hAnsi="宋体" w:hint="eastAsia"/>
                <w:sz w:val="24"/>
              </w:rPr>
              <w:t>51048</w:t>
            </w:r>
          </w:p>
        </w:tc>
        <w:tc>
          <w:tcPr>
            <w:tcW w:w="925" w:type="dxa"/>
            <w:vAlign w:val="center"/>
          </w:tcPr>
          <w:p w14:paraId="5971E0C7" w14:textId="77777777" w:rsidR="004A118C" w:rsidRDefault="004A118C" w:rsidP="00FE0EC5">
            <w:pPr>
              <w:jc w:val="center"/>
              <w:rPr>
                <w:rFonts w:ascii="宋体" w:hAnsi="宋体"/>
                <w:sz w:val="24"/>
              </w:rPr>
            </w:pPr>
            <w:r>
              <w:rPr>
                <w:rFonts w:ascii="宋体" w:hAnsi="宋体" w:hint="eastAsia"/>
                <w:sz w:val="24"/>
              </w:rPr>
              <w:t>500g</w:t>
            </w:r>
          </w:p>
        </w:tc>
        <w:tc>
          <w:tcPr>
            <w:tcW w:w="910" w:type="dxa"/>
            <w:vAlign w:val="center"/>
          </w:tcPr>
          <w:p w14:paraId="00C916C7" w14:textId="77777777" w:rsidR="004A118C" w:rsidRDefault="004A118C" w:rsidP="00FE0EC5">
            <w:pPr>
              <w:jc w:val="center"/>
              <w:rPr>
                <w:rFonts w:ascii="宋体" w:hAnsi="宋体"/>
                <w:sz w:val="24"/>
              </w:rPr>
            </w:pPr>
            <w:r>
              <w:rPr>
                <w:rFonts w:ascii="宋体" w:hAnsi="宋体" w:hint="eastAsia"/>
                <w:sz w:val="24"/>
              </w:rPr>
              <w:t>1瓶</w:t>
            </w:r>
          </w:p>
        </w:tc>
        <w:tc>
          <w:tcPr>
            <w:tcW w:w="1201" w:type="dxa"/>
            <w:vAlign w:val="center"/>
          </w:tcPr>
          <w:p w14:paraId="3D7B73A9" w14:textId="77777777" w:rsidR="004A118C" w:rsidRDefault="004A118C" w:rsidP="00FE0EC5">
            <w:pPr>
              <w:jc w:val="center"/>
              <w:rPr>
                <w:rFonts w:ascii="宋体" w:hAnsi="宋体"/>
                <w:sz w:val="24"/>
              </w:rPr>
            </w:pPr>
            <w:r>
              <w:rPr>
                <w:rFonts w:ascii="宋体" w:hAnsi="宋体" w:hint="eastAsia"/>
                <w:sz w:val="24"/>
              </w:rPr>
              <w:t>Ⅱ</w:t>
            </w:r>
          </w:p>
        </w:tc>
        <w:tc>
          <w:tcPr>
            <w:tcW w:w="1158" w:type="dxa"/>
            <w:vMerge/>
          </w:tcPr>
          <w:p w14:paraId="4410EA0B" w14:textId="77777777" w:rsidR="004A118C" w:rsidRDefault="004A118C" w:rsidP="00FE0EC5">
            <w:pPr>
              <w:jc w:val="center"/>
              <w:rPr>
                <w:rFonts w:ascii="宋体" w:hAnsi="宋体"/>
                <w:sz w:val="24"/>
              </w:rPr>
            </w:pPr>
          </w:p>
        </w:tc>
        <w:tc>
          <w:tcPr>
            <w:tcW w:w="1080" w:type="dxa"/>
            <w:vMerge/>
            <w:vAlign w:val="center"/>
          </w:tcPr>
          <w:p w14:paraId="57EF9085" w14:textId="77777777" w:rsidR="004A118C" w:rsidRDefault="004A118C" w:rsidP="00FE0EC5">
            <w:pPr>
              <w:jc w:val="center"/>
              <w:rPr>
                <w:rFonts w:ascii="宋体" w:hAnsi="宋体"/>
                <w:sz w:val="24"/>
              </w:rPr>
            </w:pPr>
          </w:p>
        </w:tc>
      </w:tr>
      <w:tr w:rsidR="004A118C" w14:paraId="5D5BB141" w14:textId="77777777" w:rsidTr="00FE0EC5">
        <w:tc>
          <w:tcPr>
            <w:tcW w:w="468" w:type="dxa"/>
            <w:vAlign w:val="center"/>
          </w:tcPr>
          <w:p w14:paraId="2E4F8E78" w14:textId="77777777" w:rsidR="004A118C" w:rsidRDefault="004A118C" w:rsidP="00FE0EC5">
            <w:pPr>
              <w:jc w:val="center"/>
              <w:rPr>
                <w:rFonts w:ascii="宋体" w:hAnsi="宋体"/>
                <w:sz w:val="24"/>
              </w:rPr>
            </w:pPr>
            <w:r>
              <w:rPr>
                <w:rFonts w:ascii="宋体" w:hAnsi="宋体" w:hint="eastAsia"/>
                <w:sz w:val="24"/>
              </w:rPr>
              <w:t>13</w:t>
            </w:r>
          </w:p>
        </w:tc>
        <w:tc>
          <w:tcPr>
            <w:tcW w:w="1984" w:type="dxa"/>
            <w:vAlign w:val="center"/>
          </w:tcPr>
          <w:p w14:paraId="3D195C86" w14:textId="77777777" w:rsidR="004A118C" w:rsidRDefault="004A118C" w:rsidP="00FE0EC5">
            <w:pPr>
              <w:jc w:val="center"/>
              <w:rPr>
                <w:rFonts w:ascii="宋体" w:hAnsi="宋体"/>
                <w:sz w:val="24"/>
              </w:rPr>
            </w:pPr>
            <w:r>
              <w:rPr>
                <w:rFonts w:ascii="宋体" w:hAnsi="宋体" w:hint="eastAsia"/>
                <w:sz w:val="24"/>
              </w:rPr>
              <w:t>二水合氯化亚锡</w:t>
            </w:r>
          </w:p>
        </w:tc>
        <w:tc>
          <w:tcPr>
            <w:tcW w:w="1440" w:type="dxa"/>
            <w:vAlign w:val="center"/>
          </w:tcPr>
          <w:p w14:paraId="10FF4CBC" w14:textId="77777777" w:rsidR="004A118C" w:rsidRDefault="004A118C" w:rsidP="00FE0EC5">
            <w:pPr>
              <w:jc w:val="center"/>
              <w:rPr>
                <w:rFonts w:ascii="宋体" w:hAnsi="宋体"/>
                <w:sz w:val="24"/>
              </w:rPr>
            </w:pPr>
            <w:r>
              <w:rPr>
                <w:rFonts w:ascii="宋体" w:hAnsi="宋体" w:hint="eastAsia"/>
                <w:sz w:val="24"/>
              </w:rPr>
              <w:t>SnCl2</w:t>
            </w:r>
            <w:r>
              <w:rPr>
                <w:rFonts w:ascii="宋体" w:hAnsi="宋体"/>
                <w:spacing w:val="10"/>
                <w:sz w:val="24"/>
              </w:rPr>
              <w:t>·</w:t>
            </w:r>
            <w:r>
              <w:rPr>
                <w:rFonts w:ascii="宋体" w:hAnsi="宋体" w:hint="eastAsia"/>
                <w:spacing w:val="10"/>
                <w:sz w:val="24"/>
              </w:rPr>
              <w:t>2H2O</w:t>
            </w:r>
          </w:p>
        </w:tc>
        <w:tc>
          <w:tcPr>
            <w:tcW w:w="1620" w:type="dxa"/>
            <w:vAlign w:val="center"/>
          </w:tcPr>
          <w:p w14:paraId="2D2F89C9" w14:textId="77777777" w:rsidR="004A118C" w:rsidRDefault="004A118C" w:rsidP="00FE0EC5">
            <w:pPr>
              <w:jc w:val="center"/>
              <w:rPr>
                <w:rFonts w:ascii="宋体" w:hAnsi="宋体"/>
                <w:sz w:val="24"/>
              </w:rPr>
            </w:pPr>
          </w:p>
        </w:tc>
        <w:tc>
          <w:tcPr>
            <w:tcW w:w="720" w:type="dxa"/>
            <w:vAlign w:val="center"/>
          </w:tcPr>
          <w:p w14:paraId="13C5B46C" w14:textId="77777777" w:rsidR="004A118C" w:rsidRDefault="004A118C" w:rsidP="00FE0EC5">
            <w:pPr>
              <w:jc w:val="center"/>
              <w:rPr>
                <w:rFonts w:ascii="宋体" w:hAnsi="宋体"/>
                <w:sz w:val="24"/>
              </w:rPr>
            </w:pPr>
            <w:r>
              <w:rPr>
                <w:rFonts w:ascii="宋体" w:hAnsi="宋体" w:hint="eastAsia"/>
                <w:sz w:val="24"/>
              </w:rPr>
              <w:t>6.1</w:t>
            </w:r>
          </w:p>
        </w:tc>
        <w:tc>
          <w:tcPr>
            <w:tcW w:w="1980" w:type="dxa"/>
            <w:vAlign w:val="center"/>
          </w:tcPr>
          <w:p w14:paraId="22A742E4" w14:textId="77777777" w:rsidR="004A118C" w:rsidRDefault="004A118C" w:rsidP="00FE0EC5">
            <w:pPr>
              <w:jc w:val="center"/>
              <w:rPr>
                <w:rFonts w:ascii="宋体" w:hAnsi="宋体"/>
                <w:sz w:val="24"/>
              </w:rPr>
            </w:pPr>
            <w:r>
              <w:rPr>
                <w:rFonts w:ascii="宋体" w:hAnsi="宋体" w:hint="eastAsia"/>
                <w:sz w:val="24"/>
              </w:rPr>
              <w:t>有毒/腐蚀品</w:t>
            </w:r>
          </w:p>
        </w:tc>
        <w:tc>
          <w:tcPr>
            <w:tcW w:w="924" w:type="dxa"/>
            <w:vAlign w:val="center"/>
          </w:tcPr>
          <w:p w14:paraId="05BDEC63" w14:textId="77777777" w:rsidR="004A118C" w:rsidRDefault="004A118C" w:rsidP="00FE0EC5">
            <w:pPr>
              <w:jc w:val="center"/>
              <w:rPr>
                <w:rFonts w:ascii="宋体" w:hAnsi="宋体"/>
                <w:sz w:val="24"/>
              </w:rPr>
            </w:pPr>
            <w:r>
              <w:rPr>
                <w:rFonts w:ascii="宋体" w:hAnsi="宋体" w:hint="eastAsia"/>
                <w:sz w:val="24"/>
              </w:rPr>
              <w:t>null</w:t>
            </w:r>
          </w:p>
        </w:tc>
        <w:tc>
          <w:tcPr>
            <w:tcW w:w="925" w:type="dxa"/>
            <w:vAlign w:val="center"/>
          </w:tcPr>
          <w:p w14:paraId="62225759" w14:textId="77777777" w:rsidR="004A118C" w:rsidRDefault="004A118C" w:rsidP="00FE0EC5">
            <w:pPr>
              <w:jc w:val="center"/>
              <w:rPr>
                <w:rFonts w:ascii="宋体" w:hAnsi="宋体"/>
                <w:sz w:val="24"/>
              </w:rPr>
            </w:pPr>
            <w:r>
              <w:rPr>
                <w:rFonts w:ascii="宋体" w:hAnsi="宋体" w:hint="eastAsia"/>
                <w:sz w:val="24"/>
              </w:rPr>
              <w:t>500g</w:t>
            </w:r>
          </w:p>
        </w:tc>
        <w:tc>
          <w:tcPr>
            <w:tcW w:w="910" w:type="dxa"/>
            <w:vAlign w:val="center"/>
          </w:tcPr>
          <w:p w14:paraId="5A7DD2D0" w14:textId="77777777" w:rsidR="004A118C" w:rsidRDefault="004A118C" w:rsidP="00FE0EC5">
            <w:pPr>
              <w:jc w:val="center"/>
              <w:rPr>
                <w:rFonts w:ascii="宋体" w:hAnsi="宋体"/>
                <w:sz w:val="24"/>
              </w:rPr>
            </w:pPr>
            <w:r>
              <w:rPr>
                <w:rFonts w:ascii="宋体" w:hAnsi="宋体" w:hint="eastAsia"/>
                <w:sz w:val="24"/>
              </w:rPr>
              <w:t>1瓶</w:t>
            </w:r>
          </w:p>
        </w:tc>
        <w:tc>
          <w:tcPr>
            <w:tcW w:w="1201" w:type="dxa"/>
            <w:vAlign w:val="center"/>
          </w:tcPr>
          <w:p w14:paraId="280D5B77" w14:textId="77777777" w:rsidR="004A118C" w:rsidRDefault="004A118C" w:rsidP="00FE0EC5">
            <w:pPr>
              <w:jc w:val="center"/>
              <w:rPr>
                <w:rFonts w:ascii="宋体" w:hAnsi="宋体"/>
                <w:sz w:val="24"/>
              </w:rPr>
            </w:pPr>
            <w:r>
              <w:rPr>
                <w:rFonts w:ascii="宋体" w:hAnsi="宋体" w:hint="eastAsia"/>
                <w:sz w:val="24"/>
              </w:rPr>
              <w:t>Ⅰ</w:t>
            </w:r>
          </w:p>
        </w:tc>
        <w:tc>
          <w:tcPr>
            <w:tcW w:w="1158" w:type="dxa"/>
            <w:vMerge/>
          </w:tcPr>
          <w:p w14:paraId="237ABF45" w14:textId="77777777" w:rsidR="004A118C" w:rsidRDefault="004A118C" w:rsidP="00FE0EC5">
            <w:pPr>
              <w:jc w:val="center"/>
              <w:rPr>
                <w:rFonts w:ascii="宋体" w:hAnsi="宋体"/>
                <w:sz w:val="24"/>
              </w:rPr>
            </w:pPr>
          </w:p>
        </w:tc>
        <w:tc>
          <w:tcPr>
            <w:tcW w:w="1080" w:type="dxa"/>
            <w:vMerge/>
            <w:vAlign w:val="center"/>
          </w:tcPr>
          <w:p w14:paraId="37088824" w14:textId="77777777" w:rsidR="004A118C" w:rsidRDefault="004A118C" w:rsidP="00FE0EC5">
            <w:pPr>
              <w:jc w:val="center"/>
              <w:rPr>
                <w:rFonts w:ascii="宋体" w:hAnsi="宋体"/>
                <w:sz w:val="24"/>
              </w:rPr>
            </w:pPr>
          </w:p>
        </w:tc>
      </w:tr>
      <w:tr w:rsidR="004A118C" w14:paraId="17F17226" w14:textId="77777777" w:rsidTr="00FE0EC5">
        <w:tc>
          <w:tcPr>
            <w:tcW w:w="468" w:type="dxa"/>
            <w:vAlign w:val="center"/>
          </w:tcPr>
          <w:p w14:paraId="21AC0533" w14:textId="77777777" w:rsidR="004A118C" w:rsidRDefault="004A118C" w:rsidP="00FE0EC5">
            <w:pPr>
              <w:jc w:val="center"/>
              <w:rPr>
                <w:rFonts w:ascii="宋体" w:hAnsi="宋体"/>
                <w:sz w:val="24"/>
              </w:rPr>
            </w:pPr>
            <w:r>
              <w:rPr>
                <w:rFonts w:ascii="宋体" w:hAnsi="宋体" w:hint="eastAsia"/>
                <w:sz w:val="24"/>
              </w:rPr>
              <w:t>14</w:t>
            </w:r>
          </w:p>
        </w:tc>
        <w:tc>
          <w:tcPr>
            <w:tcW w:w="1984" w:type="dxa"/>
            <w:vAlign w:val="center"/>
          </w:tcPr>
          <w:p w14:paraId="5F502F4C" w14:textId="77777777" w:rsidR="004A118C" w:rsidRDefault="004A118C" w:rsidP="00FE0EC5">
            <w:pPr>
              <w:jc w:val="center"/>
              <w:rPr>
                <w:rFonts w:ascii="宋体" w:hAnsi="宋体"/>
                <w:sz w:val="24"/>
              </w:rPr>
            </w:pPr>
            <w:r>
              <w:rPr>
                <w:rFonts w:ascii="宋体" w:hAnsi="宋体" w:hint="eastAsia"/>
                <w:sz w:val="24"/>
              </w:rPr>
              <w:t>碘</w:t>
            </w:r>
          </w:p>
        </w:tc>
        <w:tc>
          <w:tcPr>
            <w:tcW w:w="1440" w:type="dxa"/>
            <w:vAlign w:val="center"/>
          </w:tcPr>
          <w:p w14:paraId="2233522D" w14:textId="77777777" w:rsidR="004A118C" w:rsidRDefault="004A118C" w:rsidP="00FE0EC5">
            <w:pPr>
              <w:jc w:val="center"/>
              <w:rPr>
                <w:rFonts w:ascii="宋体" w:hAnsi="宋体"/>
                <w:sz w:val="24"/>
              </w:rPr>
            </w:pPr>
            <w:r>
              <w:rPr>
                <w:rFonts w:ascii="宋体" w:hAnsi="宋体" w:hint="eastAsia"/>
                <w:sz w:val="24"/>
              </w:rPr>
              <w:t>I2</w:t>
            </w:r>
          </w:p>
        </w:tc>
        <w:tc>
          <w:tcPr>
            <w:tcW w:w="1620" w:type="dxa"/>
            <w:vAlign w:val="center"/>
          </w:tcPr>
          <w:p w14:paraId="25E43A7A" w14:textId="77777777" w:rsidR="004A118C" w:rsidRDefault="004A118C" w:rsidP="00FE0EC5">
            <w:pPr>
              <w:jc w:val="center"/>
              <w:rPr>
                <w:rFonts w:ascii="宋体" w:hAnsi="宋体"/>
                <w:sz w:val="24"/>
              </w:rPr>
            </w:pPr>
          </w:p>
        </w:tc>
        <w:tc>
          <w:tcPr>
            <w:tcW w:w="720" w:type="dxa"/>
            <w:vAlign w:val="center"/>
          </w:tcPr>
          <w:p w14:paraId="3FA421A7" w14:textId="77777777" w:rsidR="004A118C" w:rsidRDefault="004A118C" w:rsidP="00FE0EC5">
            <w:pPr>
              <w:jc w:val="center"/>
              <w:rPr>
                <w:rFonts w:ascii="宋体" w:hAnsi="宋体"/>
                <w:sz w:val="24"/>
              </w:rPr>
            </w:pPr>
            <w:r>
              <w:rPr>
                <w:rFonts w:ascii="宋体" w:hAnsi="宋体" w:hint="eastAsia"/>
                <w:sz w:val="24"/>
              </w:rPr>
              <w:t>8.3</w:t>
            </w:r>
          </w:p>
        </w:tc>
        <w:tc>
          <w:tcPr>
            <w:tcW w:w="1980" w:type="dxa"/>
            <w:vAlign w:val="center"/>
          </w:tcPr>
          <w:p w14:paraId="16ABDA83" w14:textId="77777777" w:rsidR="004A118C" w:rsidRDefault="004A118C" w:rsidP="00FE0EC5">
            <w:pPr>
              <w:jc w:val="center"/>
              <w:rPr>
                <w:rFonts w:ascii="宋体" w:hAnsi="宋体"/>
                <w:sz w:val="24"/>
              </w:rPr>
            </w:pPr>
            <w:r>
              <w:rPr>
                <w:rFonts w:ascii="宋体" w:hAnsi="宋体" w:hint="eastAsia"/>
                <w:sz w:val="24"/>
              </w:rPr>
              <w:t>低毒/腐蚀品</w:t>
            </w:r>
          </w:p>
        </w:tc>
        <w:tc>
          <w:tcPr>
            <w:tcW w:w="924" w:type="dxa"/>
            <w:vAlign w:val="center"/>
          </w:tcPr>
          <w:p w14:paraId="59EA9B12" w14:textId="77777777" w:rsidR="004A118C" w:rsidRDefault="004A118C" w:rsidP="00FE0EC5">
            <w:pPr>
              <w:jc w:val="center"/>
              <w:rPr>
                <w:rFonts w:ascii="宋体" w:hAnsi="宋体"/>
                <w:sz w:val="24"/>
              </w:rPr>
            </w:pPr>
            <w:r>
              <w:rPr>
                <w:rFonts w:ascii="宋体" w:hAnsi="宋体" w:hint="eastAsia"/>
                <w:sz w:val="24"/>
              </w:rPr>
              <w:t>21005</w:t>
            </w:r>
          </w:p>
        </w:tc>
        <w:tc>
          <w:tcPr>
            <w:tcW w:w="925" w:type="dxa"/>
            <w:vAlign w:val="center"/>
          </w:tcPr>
          <w:p w14:paraId="184BE652" w14:textId="77777777" w:rsidR="004A118C" w:rsidRDefault="004A118C" w:rsidP="00FE0EC5">
            <w:pPr>
              <w:jc w:val="center"/>
              <w:rPr>
                <w:rFonts w:ascii="宋体" w:hAnsi="宋体"/>
                <w:sz w:val="24"/>
              </w:rPr>
            </w:pPr>
            <w:r>
              <w:rPr>
                <w:rFonts w:ascii="宋体" w:hAnsi="宋体" w:hint="eastAsia"/>
                <w:sz w:val="24"/>
              </w:rPr>
              <w:t>250g</w:t>
            </w:r>
          </w:p>
        </w:tc>
        <w:tc>
          <w:tcPr>
            <w:tcW w:w="910" w:type="dxa"/>
            <w:vAlign w:val="center"/>
          </w:tcPr>
          <w:p w14:paraId="32CF9708" w14:textId="77777777" w:rsidR="004A118C" w:rsidRDefault="004A118C" w:rsidP="00FE0EC5">
            <w:pPr>
              <w:jc w:val="center"/>
              <w:rPr>
                <w:rFonts w:ascii="宋体" w:hAnsi="宋体"/>
                <w:sz w:val="24"/>
              </w:rPr>
            </w:pPr>
            <w:r>
              <w:rPr>
                <w:rFonts w:ascii="宋体" w:hAnsi="宋体" w:hint="eastAsia"/>
                <w:sz w:val="24"/>
              </w:rPr>
              <w:t>3瓶</w:t>
            </w:r>
          </w:p>
        </w:tc>
        <w:tc>
          <w:tcPr>
            <w:tcW w:w="1201" w:type="dxa"/>
            <w:vAlign w:val="center"/>
          </w:tcPr>
          <w:p w14:paraId="60E1CD12" w14:textId="77777777" w:rsidR="004A118C" w:rsidRDefault="004A118C" w:rsidP="00FE0EC5">
            <w:pPr>
              <w:jc w:val="center"/>
              <w:rPr>
                <w:rFonts w:ascii="宋体" w:hAnsi="宋体"/>
                <w:sz w:val="24"/>
              </w:rPr>
            </w:pPr>
            <w:r>
              <w:rPr>
                <w:rFonts w:ascii="宋体" w:hAnsi="宋体" w:hint="eastAsia"/>
                <w:sz w:val="24"/>
              </w:rPr>
              <w:t>Ⅱ</w:t>
            </w:r>
          </w:p>
        </w:tc>
        <w:tc>
          <w:tcPr>
            <w:tcW w:w="1158" w:type="dxa"/>
            <w:vMerge/>
          </w:tcPr>
          <w:p w14:paraId="51850A19" w14:textId="77777777" w:rsidR="004A118C" w:rsidRDefault="004A118C" w:rsidP="00FE0EC5">
            <w:pPr>
              <w:jc w:val="center"/>
              <w:rPr>
                <w:rFonts w:ascii="宋体" w:hAnsi="宋体"/>
                <w:sz w:val="24"/>
              </w:rPr>
            </w:pPr>
          </w:p>
        </w:tc>
        <w:tc>
          <w:tcPr>
            <w:tcW w:w="1080" w:type="dxa"/>
            <w:vMerge/>
            <w:vAlign w:val="center"/>
          </w:tcPr>
          <w:p w14:paraId="77E143C2" w14:textId="77777777" w:rsidR="004A118C" w:rsidRDefault="004A118C" w:rsidP="00FE0EC5">
            <w:pPr>
              <w:jc w:val="center"/>
              <w:rPr>
                <w:rFonts w:ascii="宋体" w:hAnsi="宋体"/>
                <w:sz w:val="24"/>
              </w:rPr>
            </w:pPr>
          </w:p>
        </w:tc>
      </w:tr>
      <w:tr w:rsidR="004A118C" w14:paraId="6E7D9273" w14:textId="77777777" w:rsidTr="00FE0EC5">
        <w:tc>
          <w:tcPr>
            <w:tcW w:w="468" w:type="dxa"/>
            <w:vAlign w:val="center"/>
          </w:tcPr>
          <w:p w14:paraId="24B4DB45" w14:textId="77777777" w:rsidR="004A118C" w:rsidRDefault="004A118C" w:rsidP="00FE0EC5">
            <w:pPr>
              <w:jc w:val="center"/>
              <w:rPr>
                <w:rFonts w:ascii="宋体" w:hAnsi="宋体"/>
                <w:sz w:val="24"/>
              </w:rPr>
            </w:pPr>
            <w:r>
              <w:rPr>
                <w:rFonts w:ascii="宋体" w:hAnsi="宋体" w:hint="eastAsia"/>
                <w:sz w:val="24"/>
              </w:rPr>
              <w:t>15</w:t>
            </w:r>
          </w:p>
        </w:tc>
        <w:tc>
          <w:tcPr>
            <w:tcW w:w="1984" w:type="dxa"/>
            <w:vAlign w:val="center"/>
          </w:tcPr>
          <w:p w14:paraId="494CBA23" w14:textId="77777777" w:rsidR="004A118C" w:rsidRDefault="004A118C" w:rsidP="00FE0EC5">
            <w:pPr>
              <w:jc w:val="center"/>
              <w:rPr>
                <w:rFonts w:ascii="宋体" w:hAnsi="宋体"/>
                <w:sz w:val="24"/>
              </w:rPr>
            </w:pPr>
            <w:r>
              <w:rPr>
                <w:rFonts w:ascii="宋体" w:hAnsi="宋体" w:hint="eastAsia"/>
                <w:sz w:val="24"/>
              </w:rPr>
              <w:t>碘化钾</w:t>
            </w:r>
          </w:p>
        </w:tc>
        <w:tc>
          <w:tcPr>
            <w:tcW w:w="1440" w:type="dxa"/>
            <w:vAlign w:val="center"/>
          </w:tcPr>
          <w:p w14:paraId="1F8DA2EA" w14:textId="77777777" w:rsidR="004A118C" w:rsidRDefault="004A118C" w:rsidP="00FE0EC5">
            <w:pPr>
              <w:jc w:val="center"/>
              <w:rPr>
                <w:rFonts w:ascii="宋体" w:hAnsi="宋体"/>
                <w:sz w:val="24"/>
              </w:rPr>
            </w:pPr>
            <w:r>
              <w:rPr>
                <w:rFonts w:ascii="宋体" w:hAnsi="宋体" w:hint="eastAsia"/>
                <w:sz w:val="24"/>
              </w:rPr>
              <w:t>KI</w:t>
            </w:r>
          </w:p>
        </w:tc>
        <w:tc>
          <w:tcPr>
            <w:tcW w:w="1620" w:type="dxa"/>
            <w:vAlign w:val="center"/>
          </w:tcPr>
          <w:p w14:paraId="17AFA874" w14:textId="77777777" w:rsidR="004A118C" w:rsidRDefault="004A118C" w:rsidP="00FE0EC5">
            <w:pPr>
              <w:jc w:val="center"/>
              <w:rPr>
                <w:rFonts w:ascii="宋体" w:hAnsi="宋体"/>
                <w:sz w:val="24"/>
              </w:rPr>
            </w:pPr>
          </w:p>
        </w:tc>
        <w:tc>
          <w:tcPr>
            <w:tcW w:w="720" w:type="dxa"/>
            <w:vAlign w:val="center"/>
          </w:tcPr>
          <w:p w14:paraId="48DE1B85" w14:textId="77777777" w:rsidR="004A118C" w:rsidRDefault="004A118C" w:rsidP="00FE0EC5">
            <w:pPr>
              <w:jc w:val="center"/>
              <w:rPr>
                <w:rFonts w:ascii="宋体" w:hAnsi="宋体"/>
                <w:sz w:val="24"/>
              </w:rPr>
            </w:pPr>
            <w:r>
              <w:rPr>
                <w:rFonts w:ascii="宋体" w:hAnsi="宋体" w:hint="eastAsia"/>
                <w:sz w:val="24"/>
              </w:rPr>
              <w:t>8.2</w:t>
            </w:r>
          </w:p>
        </w:tc>
        <w:tc>
          <w:tcPr>
            <w:tcW w:w="1980" w:type="dxa"/>
            <w:vAlign w:val="center"/>
          </w:tcPr>
          <w:p w14:paraId="0BD28BB2" w14:textId="77777777" w:rsidR="004A118C" w:rsidRDefault="004A118C" w:rsidP="00FE0EC5">
            <w:pPr>
              <w:jc w:val="center"/>
              <w:rPr>
                <w:rFonts w:ascii="宋体" w:hAnsi="宋体"/>
                <w:sz w:val="24"/>
              </w:rPr>
            </w:pPr>
            <w:r>
              <w:rPr>
                <w:rFonts w:ascii="宋体" w:hAnsi="宋体" w:hint="eastAsia"/>
                <w:sz w:val="24"/>
              </w:rPr>
              <w:t>否</w:t>
            </w:r>
          </w:p>
        </w:tc>
        <w:tc>
          <w:tcPr>
            <w:tcW w:w="924" w:type="dxa"/>
            <w:vAlign w:val="center"/>
          </w:tcPr>
          <w:p w14:paraId="2745DEFE" w14:textId="77777777" w:rsidR="004A118C" w:rsidRDefault="004A118C" w:rsidP="00FE0EC5">
            <w:pPr>
              <w:jc w:val="center"/>
              <w:rPr>
                <w:rFonts w:ascii="宋体" w:hAnsi="宋体"/>
                <w:sz w:val="24"/>
              </w:rPr>
            </w:pPr>
            <w:r>
              <w:rPr>
                <w:rFonts w:ascii="宋体" w:hAnsi="宋体" w:hint="eastAsia"/>
                <w:sz w:val="24"/>
              </w:rPr>
              <w:t>82002</w:t>
            </w:r>
          </w:p>
        </w:tc>
        <w:tc>
          <w:tcPr>
            <w:tcW w:w="925" w:type="dxa"/>
            <w:vAlign w:val="center"/>
          </w:tcPr>
          <w:p w14:paraId="3E887A02" w14:textId="77777777" w:rsidR="004A118C" w:rsidRDefault="004A118C" w:rsidP="00FE0EC5">
            <w:pPr>
              <w:jc w:val="center"/>
              <w:rPr>
                <w:rFonts w:ascii="宋体" w:hAnsi="宋体"/>
                <w:sz w:val="24"/>
              </w:rPr>
            </w:pPr>
            <w:r>
              <w:rPr>
                <w:rFonts w:ascii="宋体" w:hAnsi="宋体" w:hint="eastAsia"/>
                <w:sz w:val="24"/>
              </w:rPr>
              <w:t>500ml</w:t>
            </w:r>
          </w:p>
        </w:tc>
        <w:tc>
          <w:tcPr>
            <w:tcW w:w="910" w:type="dxa"/>
            <w:vAlign w:val="center"/>
          </w:tcPr>
          <w:p w14:paraId="14BD805C" w14:textId="77777777" w:rsidR="004A118C" w:rsidRDefault="004A118C" w:rsidP="00FE0EC5">
            <w:pPr>
              <w:jc w:val="center"/>
              <w:rPr>
                <w:rFonts w:ascii="宋体" w:hAnsi="宋体"/>
                <w:sz w:val="24"/>
              </w:rPr>
            </w:pPr>
            <w:r>
              <w:rPr>
                <w:rFonts w:ascii="宋体" w:hAnsi="宋体" w:hint="eastAsia"/>
                <w:sz w:val="24"/>
              </w:rPr>
              <w:t>2瓶</w:t>
            </w:r>
          </w:p>
        </w:tc>
        <w:tc>
          <w:tcPr>
            <w:tcW w:w="1201" w:type="dxa"/>
            <w:vAlign w:val="center"/>
          </w:tcPr>
          <w:p w14:paraId="44F216E6" w14:textId="77777777" w:rsidR="004A118C" w:rsidRDefault="004A118C" w:rsidP="00FE0EC5">
            <w:pPr>
              <w:jc w:val="center"/>
              <w:rPr>
                <w:rFonts w:ascii="宋体" w:hAnsi="宋体"/>
                <w:sz w:val="24"/>
              </w:rPr>
            </w:pPr>
            <w:r>
              <w:rPr>
                <w:rFonts w:ascii="宋体" w:hAnsi="宋体" w:hint="eastAsia"/>
                <w:sz w:val="24"/>
              </w:rPr>
              <w:t>Ⅱ</w:t>
            </w:r>
          </w:p>
        </w:tc>
        <w:tc>
          <w:tcPr>
            <w:tcW w:w="1158" w:type="dxa"/>
            <w:vMerge/>
          </w:tcPr>
          <w:p w14:paraId="1665485A" w14:textId="77777777" w:rsidR="004A118C" w:rsidRDefault="004A118C" w:rsidP="00FE0EC5">
            <w:pPr>
              <w:jc w:val="center"/>
              <w:rPr>
                <w:rFonts w:ascii="宋体" w:hAnsi="宋体"/>
                <w:sz w:val="24"/>
              </w:rPr>
            </w:pPr>
          </w:p>
        </w:tc>
        <w:tc>
          <w:tcPr>
            <w:tcW w:w="1080" w:type="dxa"/>
            <w:vMerge/>
            <w:vAlign w:val="center"/>
          </w:tcPr>
          <w:p w14:paraId="46957385" w14:textId="77777777" w:rsidR="004A118C" w:rsidRDefault="004A118C" w:rsidP="00FE0EC5">
            <w:pPr>
              <w:jc w:val="center"/>
              <w:rPr>
                <w:rFonts w:ascii="宋体" w:hAnsi="宋体"/>
                <w:sz w:val="24"/>
              </w:rPr>
            </w:pPr>
          </w:p>
        </w:tc>
      </w:tr>
      <w:tr w:rsidR="004A118C" w14:paraId="5A399A36" w14:textId="77777777" w:rsidTr="00FE0EC5">
        <w:tc>
          <w:tcPr>
            <w:tcW w:w="468" w:type="dxa"/>
            <w:vAlign w:val="center"/>
          </w:tcPr>
          <w:p w14:paraId="62683D83" w14:textId="77777777" w:rsidR="004A118C" w:rsidRDefault="004A118C" w:rsidP="00FE0EC5">
            <w:pPr>
              <w:jc w:val="center"/>
              <w:rPr>
                <w:rFonts w:ascii="宋体" w:hAnsi="宋体"/>
                <w:sz w:val="24"/>
              </w:rPr>
            </w:pPr>
            <w:r>
              <w:rPr>
                <w:rFonts w:ascii="宋体" w:hAnsi="宋体" w:hint="eastAsia"/>
                <w:sz w:val="24"/>
              </w:rPr>
              <w:t>16</w:t>
            </w:r>
          </w:p>
        </w:tc>
        <w:tc>
          <w:tcPr>
            <w:tcW w:w="1984" w:type="dxa"/>
            <w:vAlign w:val="center"/>
          </w:tcPr>
          <w:p w14:paraId="540CAE9E" w14:textId="77777777" w:rsidR="004A118C" w:rsidRDefault="004A118C" w:rsidP="00FE0EC5">
            <w:pPr>
              <w:jc w:val="center"/>
              <w:rPr>
                <w:rFonts w:ascii="宋体" w:hAnsi="宋体"/>
                <w:sz w:val="24"/>
              </w:rPr>
            </w:pPr>
            <w:r>
              <w:rPr>
                <w:rFonts w:ascii="宋体" w:hAnsi="宋体" w:hint="eastAsia"/>
                <w:sz w:val="24"/>
              </w:rPr>
              <w:t>正丁醇</w:t>
            </w:r>
          </w:p>
        </w:tc>
        <w:tc>
          <w:tcPr>
            <w:tcW w:w="1440" w:type="dxa"/>
            <w:vAlign w:val="center"/>
          </w:tcPr>
          <w:p w14:paraId="0593D00C" w14:textId="77777777" w:rsidR="004A118C" w:rsidRDefault="004A118C" w:rsidP="00FE0EC5">
            <w:pPr>
              <w:jc w:val="center"/>
              <w:rPr>
                <w:rFonts w:ascii="宋体" w:hAnsi="宋体"/>
                <w:sz w:val="24"/>
              </w:rPr>
            </w:pPr>
            <w:r>
              <w:rPr>
                <w:rFonts w:ascii="宋体" w:hAnsi="宋体" w:cs="Arial"/>
                <w:sz w:val="24"/>
              </w:rPr>
              <w:t>CH3CH2CH2CH2OH</w:t>
            </w:r>
          </w:p>
        </w:tc>
        <w:tc>
          <w:tcPr>
            <w:tcW w:w="1620" w:type="dxa"/>
            <w:vAlign w:val="center"/>
          </w:tcPr>
          <w:p w14:paraId="12A11E60" w14:textId="77777777" w:rsidR="004A118C" w:rsidRDefault="004A118C" w:rsidP="00FE0EC5">
            <w:pPr>
              <w:jc w:val="center"/>
              <w:rPr>
                <w:rFonts w:ascii="宋体" w:hAnsi="宋体"/>
                <w:sz w:val="24"/>
              </w:rPr>
            </w:pPr>
            <w:r>
              <w:rPr>
                <w:rFonts w:ascii="宋体" w:hAnsi="宋体"/>
                <w:spacing w:val="8"/>
                <w:sz w:val="24"/>
              </w:rPr>
              <w:t>丁醇</w:t>
            </w:r>
          </w:p>
        </w:tc>
        <w:tc>
          <w:tcPr>
            <w:tcW w:w="720" w:type="dxa"/>
            <w:vAlign w:val="center"/>
          </w:tcPr>
          <w:p w14:paraId="4A16FD53" w14:textId="77777777" w:rsidR="004A118C" w:rsidRDefault="004A118C" w:rsidP="00FE0EC5">
            <w:pPr>
              <w:jc w:val="center"/>
              <w:rPr>
                <w:rFonts w:ascii="宋体" w:hAnsi="宋体"/>
                <w:sz w:val="24"/>
              </w:rPr>
            </w:pPr>
            <w:r>
              <w:rPr>
                <w:rFonts w:ascii="宋体" w:hAnsi="宋体" w:hint="eastAsia"/>
                <w:sz w:val="24"/>
              </w:rPr>
              <w:t>3.1</w:t>
            </w:r>
          </w:p>
        </w:tc>
        <w:tc>
          <w:tcPr>
            <w:tcW w:w="1980" w:type="dxa"/>
            <w:vAlign w:val="center"/>
          </w:tcPr>
          <w:p w14:paraId="6F0138AF" w14:textId="77777777" w:rsidR="004A118C" w:rsidRDefault="00000000" w:rsidP="00FE0EC5">
            <w:pPr>
              <w:jc w:val="center"/>
              <w:rPr>
                <w:rFonts w:ascii="宋体" w:hAnsi="宋体"/>
                <w:sz w:val="24"/>
              </w:rPr>
            </w:pPr>
            <w:hyperlink r:id="rId17" w:tgtFrame="_blank" w:history="1">
              <w:r w:rsidR="004A118C">
                <w:rPr>
                  <w:rFonts w:ascii="宋体" w:hAnsi="宋体"/>
                  <w:sz w:val="24"/>
                </w:rPr>
                <w:t>易燃液体</w:t>
              </w:r>
            </w:hyperlink>
          </w:p>
        </w:tc>
        <w:tc>
          <w:tcPr>
            <w:tcW w:w="924" w:type="dxa"/>
            <w:vAlign w:val="center"/>
          </w:tcPr>
          <w:p w14:paraId="1CE8821E" w14:textId="77777777" w:rsidR="004A118C" w:rsidRDefault="004A118C" w:rsidP="00FE0EC5">
            <w:pPr>
              <w:jc w:val="center"/>
              <w:rPr>
                <w:rFonts w:ascii="宋体" w:hAnsi="宋体"/>
                <w:sz w:val="24"/>
              </w:rPr>
            </w:pPr>
            <w:r>
              <w:rPr>
                <w:rFonts w:ascii="宋体" w:hAnsi="宋体" w:hint="eastAsia"/>
                <w:sz w:val="24"/>
              </w:rPr>
              <w:t>33552</w:t>
            </w:r>
          </w:p>
        </w:tc>
        <w:tc>
          <w:tcPr>
            <w:tcW w:w="925" w:type="dxa"/>
            <w:vAlign w:val="center"/>
          </w:tcPr>
          <w:p w14:paraId="1ED48C25" w14:textId="77777777" w:rsidR="004A118C" w:rsidRDefault="004A118C" w:rsidP="00FE0EC5">
            <w:pPr>
              <w:jc w:val="center"/>
              <w:rPr>
                <w:rFonts w:ascii="宋体" w:hAnsi="宋体"/>
                <w:sz w:val="24"/>
              </w:rPr>
            </w:pPr>
            <w:r>
              <w:rPr>
                <w:rFonts w:ascii="宋体" w:hAnsi="宋体" w:hint="eastAsia"/>
                <w:sz w:val="24"/>
              </w:rPr>
              <w:t>500ml</w:t>
            </w:r>
          </w:p>
        </w:tc>
        <w:tc>
          <w:tcPr>
            <w:tcW w:w="910" w:type="dxa"/>
            <w:vAlign w:val="center"/>
          </w:tcPr>
          <w:p w14:paraId="5B1139B6" w14:textId="77777777" w:rsidR="004A118C" w:rsidRDefault="004A118C" w:rsidP="00FE0EC5">
            <w:pPr>
              <w:jc w:val="center"/>
              <w:rPr>
                <w:rFonts w:ascii="宋体" w:hAnsi="宋体"/>
                <w:sz w:val="24"/>
              </w:rPr>
            </w:pPr>
            <w:r>
              <w:rPr>
                <w:rFonts w:ascii="宋体" w:hAnsi="宋体" w:hint="eastAsia"/>
                <w:sz w:val="24"/>
              </w:rPr>
              <w:t>3瓶</w:t>
            </w:r>
          </w:p>
        </w:tc>
        <w:tc>
          <w:tcPr>
            <w:tcW w:w="1201" w:type="dxa"/>
            <w:vAlign w:val="center"/>
          </w:tcPr>
          <w:p w14:paraId="3EDFE5E4" w14:textId="77777777" w:rsidR="004A118C" w:rsidRDefault="004A118C" w:rsidP="00FE0EC5">
            <w:pPr>
              <w:jc w:val="center"/>
              <w:rPr>
                <w:rFonts w:ascii="宋体" w:hAnsi="宋体"/>
                <w:sz w:val="24"/>
              </w:rPr>
            </w:pPr>
            <w:r>
              <w:rPr>
                <w:rFonts w:ascii="宋体" w:hAnsi="宋体" w:hint="eastAsia"/>
                <w:sz w:val="24"/>
              </w:rPr>
              <w:t>Ⅱ</w:t>
            </w:r>
          </w:p>
        </w:tc>
        <w:tc>
          <w:tcPr>
            <w:tcW w:w="1158" w:type="dxa"/>
            <w:vMerge/>
          </w:tcPr>
          <w:p w14:paraId="2E832F73" w14:textId="77777777" w:rsidR="004A118C" w:rsidRDefault="004A118C" w:rsidP="00FE0EC5">
            <w:pPr>
              <w:jc w:val="center"/>
              <w:rPr>
                <w:rFonts w:ascii="宋体" w:hAnsi="宋体"/>
                <w:sz w:val="24"/>
              </w:rPr>
            </w:pPr>
          </w:p>
        </w:tc>
        <w:tc>
          <w:tcPr>
            <w:tcW w:w="1080" w:type="dxa"/>
            <w:vMerge/>
            <w:vAlign w:val="center"/>
          </w:tcPr>
          <w:p w14:paraId="79C01D86" w14:textId="77777777" w:rsidR="004A118C" w:rsidRDefault="004A118C" w:rsidP="00FE0EC5">
            <w:pPr>
              <w:jc w:val="center"/>
              <w:rPr>
                <w:rFonts w:ascii="宋体" w:hAnsi="宋体"/>
                <w:sz w:val="24"/>
              </w:rPr>
            </w:pPr>
          </w:p>
        </w:tc>
      </w:tr>
      <w:tr w:rsidR="004A118C" w14:paraId="3FCBE86B" w14:textId="77777777" w:rsidTr="00FE0EC5">
        <w:tc>
          <w:tcPr>
            <w:tcW w:w="468" w:type="dxa"/>
            <w:vAlign w:val="center"/>
          </w:tcPr>
          <w:p w14:paraId="6EDDDF42" w14:textId="77777777" w:rsidR="004A118C" w:rsidRDefault="004A118C" w:rsidP="00FE0EC5">
            <w:pPr>
              <w:jc w:val="center"/>
              <w:rPr>
                <w:rFonts w:ascii="宋体" w:hAnsi="宋体"/>
                <w:sz w:val="24"/>
              </w:rPr>
            </w:pPr>
            <w:r>
              <w:rPr>
                <w:rFonts w:ascii="宋体" w:hAnsi="宋体" w:hint="eastAsia"/>
                <w:sz w:val="24"/>
              </w:rPr>
              <w:t>17</w:t>
            </w:r>
          </w:p>
        </w:tc>
        <w:tc>
          <w:tcPr>
            <w:tcW w:w="1984" w:type="dxa"/>
            <w:vAlign w:val="center"/>
          </w:tcPr>
          <w:p w14:paraId="50CAD86B" w14:textId="77777777" w:rsidR="004A118C" w:rsidRDefault="004A118C" w:rsidP="00FE0EC5">
            <w:pPr>
              <w:jc w:val="center"/>
              <w:rPr>
                <w:rFonts w:ascii="宋体" w:hAnsi="宋体"/>
                <w:sz w:val="24"/>
              </w:rPr>
            </w:pPr>
            <w:r>
              <w:rPr>
                <w:rFonts w:ascii="宋体" w:hAnsi="宋体" w:hint="eastAsia"/>
                <w:sz w:val="24"/>
              </w:rPr>
              <w:t>三水合乙酸铅</w:t>
            </w:r>
          </w:p>
        </w:tc>
        <w:tc>
          <w:tcPr>
            <w:tcW w:w="1440" w:type="dxa"/>
            <w:vAlign w:val="center"/>
          </w:tcPr>
          <w:p w14:paraId="10DD5B03" w14:textId="77777777" w:rsidR="004A118C" w:rsidRDefault="004A118C" w:rsidP="00FE0EC5">
            <w:pPr>
              <w:jc w:val="center"/>
              <w:rPr>
                <w:rFonts w:ascii="宋体" w:hAnsi="宋体"/>
                <w:sz w:val="24"/>
              </w:rPr>
            </w:pPr>
            <w:r>
              <w:rPr>
                <w:rFonts w:ascii="宋体" w:hAnsi="宋体" w:hint="eastAsia"/>
                <w:sz w:val="24"/>
              </w:rPr>
              <w:t>Pb(CH3COO)2</w:t>
            </w:r>
            <w:r>
              <w:rPr>
                <w:rFonts w:ascii="宋体" w:hAnsi="宋体"/>
                <w:spacing w:val="10"/>
                <w:sz w:val="24"/>
              </w:rPr>
              <w:t>·</w:t>
            </w:r>
            <w:r>
              <w:rPr>
                <w:rFonts w:ascii="宋体" w:hAnsi="宋体" w:hint="eastAsia"/>
                <w:spacing w:val="10"/>
                <w:sz w:val="24"/>
              </w:rPr>
              <w:t>3</w:t>
            </w:r>
            <w:r>
              <w:rPr>
                <w:rFonts w:ascii="宋体" w:hAnsi="宋体"/>
                <w:spacing w:val="10"/>
                <w:sz w:val="24"/>
              </w:rPr>
              <w:t>H2O</w:t>
            </w:r>
          </w:p>
        </w:tc>
        <w:tc>
          <w:tcPr>
            <w:tcW w:w="1620" w:type="dxa"/>
            <w:vAlign w:val="center"/>
          </w:tcPr>
          <w:p w14:paraId="16F94946" w14:textId="77777777" w:rsidR="004A118C" w:rsidRDefault="004A118C" w:rsidP="00FE0EC5">
            <w:pPr>
              <w:jc w:val="center"/>
              <w:rPr>
                <w:rFonts w:ascii="宋体" w:hAnsi="宋体"/>
                <w:sz w:val="24"/>
              </w:rPr>
            </w:pPr>
            <w:r>
              <w:rPr>
                <w:rFonts w:ascii="宋体" w:hAnsi="宋体" w:cs="Arial"/>
                <w:sz w:val="24"/>
              </w:rPr>
              <w:t>三水合醋酸铅</w:t>
            </w:r>
          </w:p>
        </w:tc>
        <w:tc>
          <w:tcPr>
            <w:tcW w:w="720" w:type="dxa"/>
            <w:vAlign w:val="center"/>
          </w:tcPr>
          <w:p w14:paraId="747CCB55" w14:textId="77777777" w:rsidR="004A118C" w:rsidRDefault="004A118C" w:rsidP="00FE0EC5">
            <w:pPr>
              <w:jc w:val="center"/>
              <w:rPr>
                <w:rFonts w:ascii="宋体" w:hAnsi="宋体"/>
                <w:sz w:val="24"/>
              </w:rPr>
            </w:pPr>
            <w:r>
              <w:rPr>
                <w:rFonts w:ascii="宋体" w:hAnsi="宋体" w:hint="eastAsia"/>
                <w:sz w:val="24"/>
              </w:rPr>
              <w:t>6.1</w:t>
            </w:r>
          </w:p>
        </w:tc>
        <w:tc>
          <w:tcPr>
            <w:tcW w:w="1980" w:type="dxa"/>
            <w:vAlign w:val="center"/>
          </w:tcPr>
          <w:p w14:paraId="729171F7" w14:textId="77777777" w:rsidR="004A118C" w:rsidRDefault="004A118C" w:rsidP="00FE0EC5">
            <w:pPr>
              <w:jc w:val="center"/>
              <w:rPr>
                <w:rFonts w:ascii="宋体" w:hAnsi="宋体"/>
                <w:sz w:val="24"/>
              </w:rPr>
            </w:pPr>
            <w:r>
              <w:rPr>
                <w:rFonts w:ascii="宋体" w:hAnsi="宋体" w:hint="eastAsia"/>
                <w:sz w:val="24"/>
              </w:rPr>
              <w:t>有毒品</w:t>
            </w:r>
          </w:p>
        </w:tc>
        <w:tc>
          <w:tcPr>
            <w:tcW w:w="924" w:type="dxa"/>
            <w:vAlign w:val="center"/>
          </w:tcPr>
          <w:p w14:paraId="50CDF4C2" w14:textId="77777777" w:rsidR="004A118C" w:rsidRDefault="004A118C" w:rsidP="00FE0EC5">
            <w:pPr>
              <w:jc w:val="center"/>
              <w:rPr>
                <w:rFonts w:ascii="宋体" w:hAnsi="宋体"/>
                <w:sz w:val="24"/>
              </w:rPr>
            </w:pPr>
            <w:r>
              <w:rPr>
                <w:rFonts w:ascii="宋体" w:hAnsi="宋体" w:hint="eastAsia"/>
                <w:sz w:val="24"/>
              </w:rPr>
              <w:t>61853</w:t>
            </w:r>
          </w:p>
        </w:tc>
        <w:tc>
          <w:tcPr>
            <w:tcW w:w="925" w:type="dxa"/>
            <w:vAlign w:val="center"/>
          </w:tcPr>
          <w:p w14:paraId="0833A334" w14:textId="77777777" w:rsidR="004A118C" w:rsidRDefault="004A118C" w:rsidP="00FE0EC5">
            <w:pPr>
              <w:jc w:val="center"/>
              <w:rPr>
                <w:rFonts w:ascii="宋体" w:hAnsi="宋体"/>
                <w:sz w:val="24"/>
              </w:rPr>
            </w:pPr>
            <w:r>
              <w:rPr>
                <w:rFonts w:ascii="宋体" w:hAnsi="宋体" w:hint="eastAsia"/>
                <w:sz w:val="24"/>
              </w:rPr>
              <w:t>500g</w:t>
            </w:r>
          </w:p>
        </w:tc>
        <w:tc>
          <w:tcPr>
            <w:tcW w:w="910" w:type="dxa"/>
            <w:vAlign w:val="center"/>
          </w:tcPr>
          <w:p w14:paraId="4008A482" w14:textId="77777777" w:rsidR="004A118C" w:rsidRDefault="004A118C" w:rsidP="00FE0EC5">
            <w:pPr>
              <w:jc w:val="center"/>
              <w:rPr>
                <w:rFonts w:ascii="宋体" w:hAnsi="宋体"/>
                <w:sz w:val="24"/>
              </w:rPr>
            </w:pPr>
            <w:r>
              <w:rPr>
                <w:rFonts w:ascii="宋体" w:hAnsi="宋体" w:hint="eastAsia"/>
                <w:sz w:val="24"/>
              </w:rPr>
              <w:t>1瓶</w:t>
            </w:r>
          </w:p>
        </w:tc>
        <w:tc>
          <w:tcPr>
            <w:tcW w:w="1201" w:type="dxa"/>
            <w:vAlign w:val="center"/>
          </w:tcPr>
          <w:p w14:paraId="269BE5EC" w14:textId="77777777" w:rsidR="004A118C" w:rsidRDefault="004A118C" w:rsidP="00FE0EC5">
            <w:pPr>
              <w:jc w:val="center"/>
              <w:rPr>
                <w:rFonts w:ascii="宋体" w:hAnsi="宋体"/>
                <w:sz w:val="24"/>
              </w:rPr>
            </w:pPr>
            <w:r>
              <w:rPr>
                <w:rFonts w:ascii="宋体" w:hAnsi="宋体" w:hint="eastAsia"/>
                <w:sz w:val="24"/>
              </w:rPr>
              <w:t>Ⅱ</w:t>
            </w:r>
          </w:p>
        </w:tc>
        <w:tc>
          <w:tcPr>
            <w:tcW w:w="1158" w:type="dxa"/>
            <w:vMerge/>
          </w:tcPr>
          <w:p w14:paraId="45D04847" w14:textId="77777777" w:rsidR="004A118C" w:rsidRDefault="004A118C" w:rsidP="00FE0EC5">
            <w:pPr>
              <w:jc w:val="center"/>
              <w:rPr>
                <w:rFonts w:ascii="宋体" w:hAnsi="宋体"/>
                <w:sz w:val="24"/>
              </w:rPr>
            </w:pPr>
          </w:p>
        </w:tc>
        <w:tc>
          <w:tcPr>
            <w:tcW w:w="1080" w:type="dxa"/>
            <w:vMerge/>
            <w:vAlign w:val="center"/>
          </w:tcPr>
          <w:p w14:paraId="6271B8D0" w14:textId="77777777" w:rsidR="004A118C" w:rsidRDefault="004A118C" w:rsidP="00FE0EC5">
            <w:pPr>
              <w:jc w:val="center"/>
              <w:rPr>
                <w:rFonts w:ascii="宋体" w:hAnsi="宋体"/>
                <w:sz w:val="24"/>
              </w:rPr>
            </w:pPr>
          </w:p>
        </w:tc>
      </w:tr>
    </w:tbl>
    <w:p w14:paraId="0CA01715" w14:textId="77777777" w:rsidR="004A118C" w:rsidRDefault="004A118C" w:rsidP="004A118C">
      <w:pPr>
        <w:jc w:val="center"/>
        <w:rPr>
          <w:rFonts w:ascii="宋体" w:hAnsi="宋体"/>
          <w:b/>
          <w:bCs/>
          <w:sz w:val="32"/>
          <w:szCs w:val="32"/>
        </w:rPr>
      </w:pPr>
    </w:p>
    <w:p w14:paraId="74A23BAB" w14:textId="77777777" w:rsidR="004A118C" w:rsidRDefault="004A118C" w:rsidP="004A118C">
      <w:pPr>
        <w:jc w:val="center"/>
        <w:rPr>
          <w:rFonts w:ascii="宋体" w:hAnsi="宋体"/>
          <w:b/>
          <w:bCs/>
          <w:sz w:val="32"/>
          <w:szCs w:val="32"/>
        </w:rPr>
        <w:sectPr w:rsidR="004A118C" w:rsidSect="004A118C">
          <w:pgSz w:w="16838" w:h="11906" w:orient="landscape"/>
          <w:pgMar w:top="1134" w:right="1418" w:bottom="1134" w:left="1134" w:header="851" w:footer="737" w:gutter="284"/>
          <w:paperSrc w:first="7" w:other="7"/>
          <w:cols w:space="720"/>
          <w:docGrid w:linePitch="312"/>
        </w:sectPr>
      </w:pPr>
    </w:p>
    <w:p w14:paraId="0ED8146C" w14:textId="77777777" w:rsidR="004A118C" w:rsidRDefault="004A118C" w:rsidP="004A118C">
      <w:pPr>
        <w:jc w:val="center"/>
        <w:rPr>
          <w:rFonts w:ascii="宋体" w:hAnsi="宋体"/>
          <w:b/>
          <w:bCs/>
          <w:sz w:val="32"/>
          <w:szCs w:val="32"/>
        </w:rPr>
      </w:pPr>
      <w:r>
        <w:rPr>
          <w:rFonts w:ascii="宋体" w:hAnsi="宋体" w:hint="eastAsia"/>
          <w:b/>
          <w:bCs/>
          <w:sz w:val="32"/>
          <w:szCs w:val="32"/>
        </w:rPr>
        <w:lastRenderedPageBreak/>
        <w:t>化验室化学试剂分类清单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1980"/>
        <w:gridCol w:w="1440"/>
        <w:gridCol w:w="1620"/>
        <w:gridCol w:w="720"/>
        <w:gridCol w:w="1980"/>
        <w:gridCol w:w="900"/>
        <w:gridCol w:w="1080"/>
        <w:gridCol w:w="900"/>
        <w:gridCol w:w="1260"/>
        <w:gridCol w:w="1080"/>
        <w:gridCol w:w="1080"/>
      </w:tblGrid>
      <w:tr w:rsidR="004A118C" w14:paraId="0594CDC7" w14:textId="77777777" w:rsidTr="00FE0EC5">
        <w:trPr>
          <w:trHeight w:val="363"/>
        </w:trPr>
        <w:tc>
          <w:tcPr>
            <w:tcW w:w="468" w:type="dxa"/>
            <w:vAlign w:val="center"/>
          </w:tcPr>
          <w:p w14:paraId="12942C1C" w14:textId="77777777" w:rsidR="004A118C" w:rsidRDefault="004A118C" w:rsidP="00FE0EC5">
            <w:pPr>
              <w:jc w:val="center"/>
              <w:rPr>
                <w:rFonts w:ascii="宋体" w:hAnsi="宋体"/>
                <w:sz w:val="24"/>
              </w:rPr>
            </w:pPr>
            <w:r>
              <w:rPr>
                <w:rFonts w:ascii="宋体" w:hAnsi="宋体" w:hint="eastAsia"/>
                <w:sz w:val="24"/>
              </w:rPr>
              <w:t>栏号</w:t>
            </w:r>
          </w:p>
        </w:tc>
        <w:tc>
          <w:tcPr>
            <w:tcW w:w="5040" w:type="dxa"/>
            <w:gridSpan w:val="3"/>
            <w:vAlign w:val="center"/>
          </w:tcPr>
          <w:p w14:paraId="596CDC7A" w14:textId="77777777" w:rsidR="004A118C" w:rsidRDefault="004A118C" w:rsidP="00FE0EC5">
            <w:pPr>
              <w:jc w:val="center"/>
              <w:rPr>
                <w:rFonts w:ascii="宋体" w:hAnsi="宋体"/>
                <w:sz w:val="24"/>
              </w:rPr>
            </w:pPr>
            <w:r>
              <w:rPr>
                <w:rFonts w:ascii="宋体" w:hAnsi="宋体" w:hint="eastAsia"/>
                <w:sz w:val="24"/>
              </w:rPr>
              <w:t>1</w:t>
            </w:r>
          </w:p>
        </w:tc>
        <w:tc>
          <w:tcPr>
            <w:tcW w:w="2700" w:type="dxa"/>
            <w:gridSpan w:val="2"/>
            <w:vAlign w:val="center"/>
          </w:tcPr>
          <w:p w14:paraId="405317E6" w14:textId="77777777" w:rsidR="004A118C" w:rsidRDefault="004A118C" w:rsidP="00FE0EC5">
            <w:pPr>
              <w:jc w:val="center"/>
              <w:rPr>
                <w:rFonts w:ascii="宋体" w:hAnsi="宋体"/>
                <w:sz w:val="24"/>
              </w:rPr>
            </w:pPr>
            <w:r>
              <w:rPr>
                <w:rFonts w:ascii="宋体" w:hAnsi="宋体" w:hint="eastAsia"/>
                <w:sz w:val="24"/>
              </w:rPr>
              <w:t>2</w:t>
            </w:r>
          </w:p>
        </w:tc>
        <w:tc>
          <w:tcPr>
            <w:tcW w:w="900" w:type="dxa"/>
            <w:vAlign w:val="center"/>
          </w:tcPr>
          <w:p w14:paraId="4EC8BBC1" w14:textId="77777777" w:rsidR="004A118C" w:rsidRDefault="004A118C" w:rsidP="00FE0EC5">
            <w:pPr>
              <w:jc w:val="center"/>
              <w:rPr>
                <w:rFonts w:ascii="宋体" w:hAnsi="宋体"/>
                <w:sz w:val="24"/>
              </w:rPr>
            </w:pPr>
            <w:r>
              <w:rPr>
                <w:rFonts w:ascii="宋体" w:hAnsi="宋体" w:hint="eastAsia"/>
                <w:sz w:val="24"/>
              </w:rPr>
              <w:t>3</w:t>
            </w:r>
          </w:p>
        </w:tc>
        <w:tc>
          <w:tcPr>
            <w:tcW w:w="1080" w:type="dxa"/>
            <w:vAlign w:val="center"/>
          </w:tcPr>
          <w:p w14:paraId="05D7B5DB" w14:textId="77777777" w:rsidR="004A118C" w:rsidRDefault="004A118C" w:rsidP="00FE0EC5">
            <w:pPr>
              <w:jc w:val="center"/>
              <w:rPr>
                <w:rFonts w:ascii="宋体" w:hAnsi="宋体"/>
                <w:sz w:val="24"/>
              </w:rPr>
            </w:pPr>
            <w:r>
              <w:rPr>
                <w:rFonts w:ascii="宋体" w:hAnsi="宋体" w:hint="eastAsia"/>
                <w:sz w:val="24"/>
              </w:rPr>
              <w:t>4</w:t>
            </w:r>
          </w:p>
        </w:tc>
        <w:tc>
          <w:tcPr>
            <w:tcW w:w="900" w:type="dxa"/>
            <w:vAlign w:val="center"/>
          </w:tcPr>
          <w:p w14:paraId="3F6844C3" w14:textId="77777777" w:rsidR="004A118C" w:rsidRDefault="004A118C" w:rsidP="00FE0EC5">
            <w:pPr>
              <w:jc w:val="center"/>
              <w:rPr>
                <w:rFonts w:ascii="宋体" w:hAnsi="宋体"/>
                <w:sz w:val="24"/>
              </w:rPr>
            </w:pPr>
            <w:r>
              <w:rPr>
                <w:rFonts w:ascii="宋体" w:hAnsi="宋体" w:hint="eastAsia"/>
                <w:sz w:val="24"/>
              </w:rPr>
              <w:t>5</w:t>
            </w:r>
          </w:p>
        </w:tc>
        <w:tc>
          <w:tcPr>
            <w:tcW w:w="1260" w:type="dxa"/>
            <w:vAlign w:val="center"/>
          </w:tcPr>
          <w:p w14:paraId="1E22BB24" w14:textId="77777777" w:rsidR="004A118C" w:rsidRDefault="004A118C" w:rsidP="00FE0EC5">
            <w:pPr>
              <w:jc w:val="center"/>
              <w:rPr>
                <w:rFonts w:ascii="宋体" w:hAnsi="宋体"/>
                <w:sz w:val="24"/>
              </w:rPr>
            </w:pPr>
            <w:r>
              <w:rPr>
                <w:rFonts w:ascii="宋体" w:hAnsi="宋体" w:hint="eastAsia"/>
                <w:sz w:val="24"/>
              </w:rPr>
              <w:t>6</w:t>
            </w:r>
          </w:p>
        </w:tc>
        <w:tc>
          <w:tcPr>
            <w:tcW w:w="1080" w:type="dxa"/>
            <w:vAlign w:val="center"/>
          </w:tcPr>
          <w:p w14:paraId="357226CD" w14:textId="77777777" w:rsidR="004A118C" w:rsidRDefault="004A118C" w:rsidP="00FE0EC5">
            <w:pPr>
              <w:jc w:val="center"/>
              <w:rPr>
                <w:rFonts w:ascii="宋体" w:hAnsi="宋体"/>
                <w:sz w:val="24"/>
              </w:rPr>
            </w:pPr>
            <w:r>
              <w:rPr>
                <w:rFonts w:ascii="宋体" w:hAnsi="宋体" w:hint="eastAsia"/>
                <w:sz w:val="24"/>
              </w:rPr>
              <w:t>7</w:t>
            </w:r>
          </w:p>
        </w:tc>
        <w:tc>
          <w:tcPr>
            <w:tcW w:w="1080" w:type="dxa"/>
            <w:vAlign w:val="center"/>
          </w:tcPr>
          <w:p w14:paraId="77474E53" w14:textId="77777777" w:rsidR="004A118C" w:rsidRDefault="004A118C" w:rsidP="00FE0EC5">
            <w:pPr>
              <w:jc w:val="center"/>
              <w:rPr>
                <w:rFonts w:ascii="宋体" w:hAnsi="宋体"/>
                <w:sz w:val="24"/>
              </w:rPr>
            </w:pPr>
            <w:r>
              <w:rPr>
                <w:rFonts w:ascii="宋体" w:hAnsi="宋体" w:hint="eastAsia"/>
                <w:sz w:val="24"/>
              </w:rPr>
              <w:t>8</w:t>
            </w:r>
          </w:p>
        </w:tc>
      </w:tr>
      <w:tr w:rsidR="004A118C" w14:paraId="3D1DBBE9" w14:textId="77777777" w:rsidTr="00FE0EC5">
        <w:trPr>
          <w:trHeight w:val="285"/>
        </w:trPr>
        <w:tc>
          <w:tcPr>
            <w:tcW w:w="468" w:type="dxa"/>
            <w:vMerge w:val="restart"/>
            <w:vAlign w:val="center"/>
          </w:tcPr>
          <w:p w14:paraId="38A6F614" w14:textId="77777777" w:rsidR="004A118C" w:rsidRDefault="004A118C" w:rsidP="00FE0EC5">
            <w:pPr>
              <w:jc w:val="center"/>
              <w:rPr>
                <w:rFonts w:ascii="宋体" w:hAnsi="宋体"/>
                <w:sz w:val="24"/>
              </w:rPr>
            </w:pPr>
            <w:r>
              <w:rPr>
                <w:rFonts w:ascii="宋体" w:hAnsi="宋体" w:hint="eastAsia"/>
                <w:sz w:val="24"/>
              </w:rPr>
              <w:t>序号</w:t>
            </w:r>
          </w:p>
        </w:tc>
        <w:tc>
          <w:tcPr>
            <w:tcW w:w="5040" w:type="dxa"/>
            <w:gridSpan w:val="3"/>
            <w:vAlign w:val="center"/>
          </w:tcPr>
          <w:p w14:paraId="783B2C3D" w14:textId="77777777" w:rsidR="004A118C" w:rsidRDefault="004A118C" w:rsidP="00FE0EC5">
            <w:pPr>
              <w:jc w:val="center"/>
              <w:rPr>
                <w:rFonts w:ascii="宋体" w:hAnsi="宋体"/>
                <w:sz w:val="24"/>
              </w:rPr>
            </w:pPr>
            <w:r>
              <w:rPr>
                <w:rFonts w:ascii="宋体" w:hAnsi="宋体" w:hint="eastAsia"/>
                <w:sz w:val="24"/>
              </w:rPr>
              <w:t>化学品</w:t>
            </w:r>
          </w:p>
        </w:tc>
        <w:tc>
          <w:tcPr>
            <w:tcW w:w="2700" w:type="dxa"/>
            <w:gridSpan w:val="2"/>
            <w:vAlign w:val="center"/>
          </w:tcPr>
          <w:p w14:paraId="111D0B3C" w14:textId="77777777" w:rsidR="004A118C" w:rsidRDefault="004A118C" w:rsidP="00FE0EC5">
            <w:pPr>
              <w:jc w:val="center"/>
              <w:rPr>
                <w:rFonts w:ascii="宋体" w:hAnsi="宋体"/>
                <w:sz w:val="24"/>
              </w:rPr>
            </w:pPr>
            <w:r>
              <w:rPr>
                <w:rFonts w:ascii="宋体" w:hAnsi="宋体" w:hint="eastAsia"/>
                <w:sz w:val="24"/>
              </w:rPr>
              <w:t>危险性类别</w:t>
            </w:r>
          </w:p>
        </w:tc>
        <w:tc>
          <w:tcPr>
            <w:tcW w:w="900" w:type="dxa"/>
            <w:vMerge w:val="restart"/>
            <w:vAlign w:val="center"/>
          </w:tcPr>
          <w:p w14:paraId="2244C601" w14:textId="77777777" w:rsidR="004A118C" w:rsidRDefault="004A118C" w:rsidP="00FE0EC5">
            <w:pPr>
              <w:jc w:val="center"/>
              <w:rPr>
                <w:rFonts w:ascii="宋体" w:hAnsi="宋体"/>
                <w:sz w:val="24"/>
              </w:rPr>
            </w:pPr>
            <w:r>
              <w:rPr>
                <w:rFonts w:ascii="宋体" w:hAnsi="宋体" w:hint="eastAsia"/>
                <w:sz w:val="24"/>
              </w:rPr>
              <w:t>危规号</w:t>
            </w:r>
          </w:p>
        </w:tc>
        <w:tc>
          <w:tcPr>
            <w:tcW w:w="1080" w:type="dxa"/>
            <w:vMerge w:val="restart"/>
            <w:vAlign w:val="center"/>
          </w:tcPr>
          <w:p w14:paraId="436CD999" w14:textId="77777777" w:rsidR="004A118C" w:rsidRDefault="004A118C" w:rsidP="00FE0EC5">
            <w:pPr>
              <w:jc w:val="center"/>
              <w:rPr>
                <w:rFonts w:ascii="宋体" w:hAnsi="宋体"/>
                <w:sz w:val="24"/>
              </w:rPr>
            </w:pPr>
            <w:r>
              <w:rPr>
                <w:rFonts w:ascii="宋体" w:hAnsi="宋体" w:hint="eastAsia"/>
                <w:sz w:val="24"/>
              </w:rPr>
              <w:t>规格</w:t>
            </w:r>
          </w:p>
        </w:tc>
        <w:tc>
          <w:tcPr>
            <w:tcW w:w="900" w:type="dxa"/>
            <w:vMerge w:val="restart"/>
            <w:vAlign w:val="center"/>
          </w:tcPr>
          <w:p w14:paraId="41E49621" w14:textId="77777777" w:rsidR="004A118C" w:rsidRDefault="004A118C" w:rsidP="00FE0EC5">
            <w:pPr>
              <w:jc w:val="center"/>
              <w:rPr>
                <w:rFonts w:ascii="宋体" w:hAnsi="宋体"/>
                <w:sz w:val="24"/>
              </w:rPr>
            </w:pPr>
            <w:r>
              <w:rPr>
                <w:rFonts w:ascii="宋体" w:hAnsi="宋体" w:hint="eastAsia"/>
                <w:sz w:val="24"/>
              </w:rPr>
              <w:t>数量</w:t>
            </w:r>
          </w:p>
        </w:tc>
        <w:tc>
          <w:tcPr>
            <w:tcW w:w="1260" w:type="dxa"/>
            <w:vMerge w:val="restart"/>
            <w:vAlign w:val="center"/>
          </w:tcPr>
          <w:p w14:paraId="796037C4" w14:textId="77777777" w:rsidR="004A118C" w:rsidRDefault="004A118C" w:rsidP="00FE0EC5">
            <w:pPr>
              <w:jc w:val="center"/>
              <w:rPr>
                <w:rFonts w:ascii="宋体" w:hAnsi="宋体"/>
                <w:sz w:val="24"/>
              </w:rPr>
            </w:pPr>
            <w:r>
              <w:rPr>
                <w:rFonts w:ascii="宋体" w:hAnsi="宋体" w:hint="eastAsia"/>
                <w:sz w:val="24"/>
              </w:rPr>
              <w:t>包装类别</w:t>
            </w:r>
          </w:p>
        </w:tc>
        <w:tc>
          <w:tcPr>
            <w:tcW w:w="1080" w:type="dxa"/>
            <w:vMerge w:val="restart"/>
            <w:vAlign w:val="center"/>
          </w:tcPr>
          <w:p w14:paraId="7B485ADA" w14:textId="77777777" w:rsidR="004A118C" w:rsidRDefault="004A118C" w:rsidP="00FE0EC5">
            <w:pPr>
              <w:jc w:val="center"/>
              <w:rPr>
                <w:rFonts w:ascii="宋体" w:hAnsi="宋体"/>
                <w:sz w:val="24"/>
              </w:rPr>
            </w:pPr>
            <w:r>
              <w:rPr>
                <w:rFonts w:ascii="宋体" w:hAnsi="宋体" w:hint="eastAsia"/>
                <w:sz w:val="24"/>
              </w:rPr>
              <w:t>使用</w:t>
            </w:r>
          </w:p>
          <w:p w14:paraId="21D258C1" w14:textId="77777777" w:rsidR="004A118C" w:rsidRDefault="004A118C" w:rsidP="00FE0EC5">
            <w:pPr>
              <w:jc w:val="center"/>
              <w:rPr>
                <w:rFonts w:ascii="宋体" w:hAnsi="宋体"/>
                <w:sz w:val="24"/>
              </w:rPr>
            </w:pPr>
            <w:r>
              <w:rPr>
                <w:rFonts w:ascii="宋体" w:hAnsi="宋体" w:hint="eastAsia"/>
                <w:sz w:val="24"/>
              </w:rPr>
              <w:t>地点</w:t>
            </w:r>
          </w:p>
        </w:tc>
        <w:tc>
          <w:tcPr>
            <w:tcW w:w="1080" w:type="dxa"/>
            <w:vMerge w:val="restart"/>
            <w:vAlign w:val="center"/>
          </w:tcPr>
          <w:p w14:paraId="1DA3ABD2" w14:textId="77777777" w:rsidR="004A118C" w:rsidRDefault="004A118C" w:rsidP="00FE0EC5">
            <w:pPr>
              <w:jc w:val="center"/>
              <w:rPr>
                <w:rFonts w:ascii="宋体" w:hAnsi="宋体"/>
                <w:sz w:val="24"/>
              </w:rPr>
            </w:pPr>
            <w:r>
              <w:rPr>
                <w:rFonts w:ascii="宋体" w:hAnsi="宋体" w:hint="eastAsia"/>
                <w:sz w:val="24"/>
              </w:rPr>
              <w:t>储存</w:t>
            </w:r>
          </w:p>
          <w:p w14:paraId="2B036A9C" w14:textId="77777777" w:rsidR="004A118C" w:rsidRDefault="004A118C" w:rsidP="00FE0EC5">
            <w:pPr>
              <w:jc w:val="center"/>
              <w:rPr>
                <w:rFonts w:ascii="宋体" w:hAnsi="宋体"/>
                <w:sz w:val="24"/>
              </w:rPr>
            </w:pPr>
            <w:r>
              <w:rPr>
                <w:rFonts w:ascii="宋体" w:hAnsi="宋体" w:hint="eastAsia"/>
                <w:sz w:val="24"/>
              </w:rPr>
              <w:t>地点</w:t>
            </w:r>
          </w:p>
        </w:tc>
      </w:tr>
      <w:tr w:rsidR="004A118C" w14:paraId="08A373F8" w14:textId="77777777" w:rsidTr="00FE0EC5">
        <w:trPr>
          <w:trHeight w:val="431"/>
        </w:trPr>
        <w:tc>
          <w:tcPr>
            <w:tcW w:w="468" w:type="dxa"/>
            <w:vMerge/>
            <w:vAlign w:val="center"/>
          </w:tcPr>
          <w:p w14:paraId="38BEC04C" w14:textId="77777777" w:rsidR="004A118C" w:rsidRDefault="004A118C" w:rsidP="00FE0EC5">
            <w:pPr>
              <w:jc w:val="center"/>
              <w:rPr>
                <w:rFonts w:ascii="宋体" w:hAnsi="宋体"/>
                <w:b/>
                <w:sz w:val="24"/>
              </w:rPr>
            </w:pPr>
          </w:p>
        </w:tc>
        <w:tc>
          <w:tcPr>
            <w:tcW w:w="1980" w:type="dxa"/>
            <w:vAlign w:val="center"/>
          </w:tcPr>
          <w:p w14:paraId="08E3F79C" w14:textId="77777777" w:rsidR="004A118C" w:rsidRDefault="004A118C" w:rsidP="00FE0EC5">
            <w:pPr>
              <w:jc w:val="center"/>
              <w:rPr>
                <w:rFonts w:ascii="宋体" w:hAnsi="宋体"/>
                <w:sz w:val="24"/>
              </w:rPr>
            </w:pPr>
            <w:r>
              <w:rPr>
                <w:rFonts w:ascii="宋体" w:hAnsi="宋体" w:hint="eastAsia"/>
                <w:sz w:val="24"/>
              </w:rPr>
              <w:t>商品名</w:t>
            </w:r>
          </w:p>
        </w:tc>
        <w:tc>
          <w:tcPr>
            <w:tcW w:w="1440" w:type="dxa"/>
            <w:vAlign w:val="center"/>
          </w:tcPr>
          <w:p w14:paraId="2C9EC08A" w14:textId="77777777" w:rsidR="004A118C" w:rsidRDefault="004A118C" w:rsidP="00FE0EC5">
            <w:pPr>
              <w:jc w:val="center"/>
              <w:rPr>
                <w:rFonts w:ascii="宋体" w:hAnsi="宋体"/>
                <w:sz w:val="24"/>
              </w:rPr>
            </w:pPr>
            <w:r>
              <w:rPr>
                <w:rFonts w:ascii="宋体" w:hAnsi="宋体" w:hint="eastAsia"/>
                <w:sz w:val="24"/>
              </w:rPr>
              <w:t>化学名</w:t>
            </w:r>
          </w:p>
        </w:tc>
        <w:tc>
          <w:tcPr>
            <w:tcW w:w="1620" w:type="dxa"/>
            <w:vAlign w:val="center"/>
          </w:tcPr>
          <w:p w14:paraId="614D2FB2" w14:textId="77777777" w:rsidR="004A118C" w:rsidRDefault="004A118C" w:rsidP="00FE0EC5">
            <w:pPr>
              <w:jc w:val="center"/>
              <w:rPr>
                <w:rFonts w:ascii="宋体" w:hAnsi="宋体"/>
                <w:sz w:val="24"/>
              </w:rPr>
            </w:pPr>
            <w:r>
              <w:rPr>
                <w:rFonts w:ascii="宋体" w:hAnsi="宋体" w:hint="eastAsia"/>
                <w:sz w:val="24"/>
              </w:rPr>
              <w:t>俗名</w:t>
            </w:r>
          </w:p>
        </w:tc>
        <w:tc>
          <w:tcPr>
            <w:tcW w:w="720" w:type="dxa"/>
            <w:vAlign w:val="center"/>
          </w:tcPr>
          <w:p w14:paraId="692B9707" w14:textId="77777777" w:rsidR="004A118C" w:rsidRDefault="004A118C" w:rsidP="00FE0EC5">
            <w:pPr>
              <w:jc w:val="center"/>
              <w:rPr>
                <w:rFonts w:ascii="宋体" w:hAnsi="宋体"/>
                <w:sz w:val="24"/>
              </w:rPr>
            </w:pPr>
            <w:r>
              <w:rPr>
                <w:rFonts w:ascii="宋体" w:hAnsi="宋体" w:hint="eastAsia"/>
                <w:sz w:val="24"/>
              </w:rPr>
              <w:t>类别</w:t>
            </w:r>
          </w:p>
        </w:tc>
        <w:tc>
          <w:tcPr>
            <w:tcW w:w="1980" w:type="dxa"/>
            <w:vAlign w:val="center"/>
          </w:tcPr>
          <w:p w14:paraId="484DDFCD" w14:textId="77777777" w:rsidR="004A118C" w:rsidRDefault="004A118C" w:rsidP="00FE0EC5">
            <w:pPr>
              <w:jc w:val="center"/>
              <w:rPr>
                <w:rFonts w:ascii="宋体" w:hAnsi="宋体"/>
                <w:sz w:val="24"/>
              </w:rPr>
            </w:pPr>
            <w:r>
              <w:rPr>
                <w:rFonts w:ascii="宋体" w:hAnsi="宋体" w:hint="eastAsia"/>
                <w:sz w:val="24"/>
              </w:rPr>
              <w:t>是否剧毒/易制</w:t>
            </w:r>
          </w:p>
          <w:p w14:paraId="6E8FA9C4" w14:textId="77777777" w:rsidR="004A118C" w:rsidRDefault="004A118C" w:rsidP="00FE0EC5">
            <w:pPr>
              <w:jc w:val="center"/>
              <w:rPr>
                <w:rFonts w:ascii="宋体" w:hAnsi="宋体"/>
                <w:sz w:val="24"/>
              </w:rPr>
            </w:pPr>
            <w:r>
              <w:rPr>
                <w:rFonts w:ascii="宋体" w:hAnsi="宋体" w:hint="eastAsia"/>
                <w:sz w:val="24"/>
              </w:rPr>
              <w:t>毒品/腐蚀品</w:t>
            </w:r>
          </w:p>
        </w:tc>
        <w:tc>
          <w:tcPr>
            <w:tcW w:w="900" w:type="dxa"/>
            <w:vMerge/>
            <w:vAlign w:val="center"/>
          </w:tcPr>
          <w:p w14:paraId="1870AC6E" w14:textId="77777777" w:rsidR="004A118C" w:rsidRDefault="004A118C" w:rsidP="00FE0EC5">
            <w:pPr>
              <w:jc w:val="center"/>
              <w:rPr>
                <w:rFonts w:ascii="宋体" w:hAnsi="宋体"/>
                <w:b/>
                <w:sz w:val="24"/>
              </w:rPr>
            </w:pPr>
          </w:p>
        </w:tc>
        <w:tc>
          <w:tcPr>
            <w:tcW w:w="1080" w:type="dxa"/>
            <w:vMerge/>
            <w:vAlign w:val="center"/>
          </w:tcPr>
          <w:p w14:paraId="3593C4EA" w14:textId="77777777" w:rsidR="004A118C" w:rsidRDefault="004A118C" w:rsidP="00FE0EC5">
            <w:pPr>
              <w:jc w:val="center"/>
              <w:rPr>
                <w:rFonts w:ascii="宋体" w:hAnsi="宋体"/>
                <w:b/>
                <w:sz w:val="24"/>
              </w:rPr>
            </w:pPr>
          </w:p>
        </w:tc>
        <w:tc>
          <w:tcPr>
            <w:tcW w:w="900" w:type="dxa"/>
            <w:vMerge/>
            <w:vAlign w:val="center"/>
          </w:tcPr>
          <w:p w14:paraId="00F60D65" w14:textId="77777777" w:rsidR="004A118C" w:rsidRDefault="004A118C" w:rsidP="00FE0EC5">
            <w:pPr>
              <w:jc w:val="center"/>
              <w:rPr>
                <w:rFonts w:ascii="宋体" w:hAnsi="宋体"/>
                <w:b/>
                <w:sz w:val="24"/>
              </w:rPr>
            </w:pPr>
          </w:p>
        </w:tc>
        <w:tc>
          <w:tcPr>
            <w:tcW w:w="1260" w:type="dxa"/>
            <w:vMerge/>
            <w:vAlign w:val="center"/>
          </w:tcPr>
          <w:p w14:paraId="7A6C7AA2" w14:textId="77777777" w:rsidR="004A118C" w:rsidRDefault="004A118C" w:rsidP="00FE0EC5">
            <w:pPr>
              <w:jc w:val="center"/>
              <w:rPr>
                <w:rFonts w:ascii="宋体" w:hAnsi="宋体"/>
                <w:b/>
                <w:sz w:val="24"/>
              </w:rPr>
            </w:pPr>
          </w:p>
        </w:tc>
        <w:tc>
          <w:tcPr>
            <w:tcW w:w="1080" w:type="dxa"/>
            <w:vMerge/>
            <w:vAlign w:val="center"/>
          </w:tcPr>
          <w:p w14:paraId="2EA999BB" w14:textId="77777777" w:rsidR="004A118C" w:rsidRDefault="004A118C" w:rsidP="00FE0EC5">
            <w:pPr>
              <w:jc w:val="center"/>
              <w:rPr>
                <w:rFonts w:ascii="宋体" w:hAnsi="宋体"/>
                <w:b/>
                <w:sz w:val="24"/>
              </w:rPr>
            </w:pPr>
          </w:p>
        </w:tc>
        <w:tc>
          <w:tcPr>
            <w:tcW w:w="1080" w:type="dxa"/>
            <w:vMerge/>
            <w:vAlign w:val="center"/>
          </w:tcPr>
          <w:p w14:paraId="3B7B6A22" w14:textId="77777777" w:rsidR="004A118C" w:rsidRDefault="004A118C" w:rsidP="00FE0EC5">
            <w:pPr>
              <w:jc w:val="center"/>
              <w:rPr>
                <w:rFonts w:ascii="宋体" w:hAnsi="宋体"/>
                <w:b/>
                <w:sz w:val="24"/>
              </w:rPr>
            </w:pPr>
          </w:p>
        </w:tc>
      </w:tr>
      <w:tr w:rsidR="004A118C" w14:paraId="481E7436" w14:textId="77777777" w:rsidTr="00FE0EC5">
        <w:tc>
          <w:tcPr>
            <w:tcW w:w="468" w:type="dxa"/>
            <w:vAlign w:val="center"/>
          </w:tcPr>
          <w:p w14:paraId="01A4ADDD" w14:textId="77777777" w:rsidR="004A118C" w:rsidRDefault="004A118C" w:rsidP="00FE0EC5">
            <w:pPr>
              <w:jc w:val="center"/>
              <w:rPr>
                <w:rFonts w:ascii="宋体" w:hAnsi="宋体"/>
                <w:sz w:val="24"/>
              </w:rPr>
            </w:pPr>
            <w:r>
              <w:rPr>
                <w:rFonts w:ascii="宋体" w:hAnsi="宋体" w:hint="eastAsia"/>
                <w:sz w:val="24"/>
              </w:rPr>
              <w:t>18</w:t>
            </w:r>
          </w:p>
        </w:tc>
        <w:tc>
          <w:tcPr>
            <w:tcW w:w="1980" w:type="dxa"/>
            <w:vAlign w:val="center"/>
          </w:tcPr>
          <w:p w14:paraId="25AEB6AD" w14:textId="77777777" w:rsidR="004A118C" w:rsidRDefault="004A118C" w:rsidP="00FE0EC5">
            <w:pPr>
              <w:jc w:val="center"/>
              <w:rPr>
                <w:rFonts w:ascii="宋体" w:hAnsi="宋体"/>
                <w:sz w:val="24"/>
              </w:rPr>
            </w:pPr>
            <w:r>
              <w:rPr>
                <w:rFonts w:ascii="宋体" w:hAnsi="宋体" w:hint="eastAsia"/>
                <w:sz w:val="24"/>
              </w:rPr>
              <w:t>硼酸</w:t>
            </w:r>
          </w:p>
        </w:tc>
        <w:tc>
          <w:tcPr>
            <w:tcW w:w="1440" w:type="dxa"/>
            <w:vAlign w:val="center"/>
          </w:tcPr>
          <w:p w14:paraId="3AA2D7F3" w14:textId="77777777" w:rsidR="004A118C" w:rsidRDefault="004A118C" w:rsidP="00FE0EC5">
            <w:pPr>
              <w:jc w:val="center"/>
              <w:rPr>
                <w:rFonts w:ascii="宋体" w:hAnsi="宋体"/>
                <w:sz w:val="24"/>
              </w:rPr>
            </w:pPr>
            <w:r>
              <w:rPr>
                <w:rFonts w:ascii="宋体" w:hAnsi="宋体"/>
                <w:spacing w:val="10"/>
                <w:sz w:val="24"/>
              </w:rPr>
              <w:t>H3BO3</w:t>
            </w:r>
          </w:p>
        </w:tc>
        <w:tc>
          <w:tcPr>
            <w:tcW w:w="1620" w:type="dxa"/>
            <w:vAlign w:val="center"/>
          </w:tcPr>
          <w:p w14:paraId="14436719" w14:textId="77777777" w:rsidR="004A118C" w:rsidRDefault="004A118C" w:rsidP="00FE0EC5">
            <w:pPr>
              <w:jc w:val="center"/>
              <w:rPr>
                <w:rFonts w:ascii="宋体" w:hAnsi="宋体"/>
                <w:sz w:val="24"/>
              </w:rPr>
            </w:pPr>
          </w:p>
        </w:tc>
        <w:tc>
          <w:tcPr>
            <w:tcW w:w="720" w:type="dxa"/>
            <w:vAlign w:val="center"/>
          </w:tcPr>
          <w:p w14:paraId="78D6F5C2" w14:textId="77777777" w:rsidR="004A118C" w:rsidRDefault="004A118C" w:rsidP="00FE0EC5">
            <w:pPr>
              <w:jc w:val="center"/>
              <w:rPr>
                <w:rFonts w:ascii="宋体" w:hAnsi="宋体"/>
                <w:sz w:val="24"/>
              </w:rPr>
            </w:pPr>
            <w:r>
              <w:rPr>
                <w:rFonts w:ascii="宋体" w:hAnsi="宋体" w:hint="eastAsia"/>
                <w:sz w:val="24"/>
              </w:rPr>
              <w:t>6.1</w:t>
            </w:r>
          </w:p>
        </w:tc>
        <w:tc>
          <w:tcPr>
            <w:tcW w:w="1980" w:type="dxa"/>
            <w:vAlign w:val="center"/>
          </w:tcPr>
          <w:p w14:paraId="699EFED9" w14:textId="77777777" w:rsidR="004A118C" w:rsidRDefault="004A118C" w:rsidP="00FE0EC5">
            <w:pPr>
              <w:jc w:val="center"/>
              <w:rPr>
                <w:rFonts w:ascii="宋体" w:hAnsi="宋体"/>
                <w:sz w:val="24"/>
              </w:rPr>
            </w:pPr>
            <w:r>
              <w:rPr>
                <w:rFonts w:ascii="宋体" w:hAnsi="宋体"/>
                <w:spacing w:val="10"/>
                <w:sz w:val="24"/>
              </w:rPr>
              <w:t>有毒</w:t>
            </w:r>
            <w:r>
              <w:rPr>
                <w:rFonts w:ascii="宋体" w:hAnsi="宋体" w:hint="eastAsia"/>
                <w:spacing w:val="10"/>
                <w:sz w:val="24"/>
              </w:rPr>
              <w:t>/弱酸性</w:t>
            </w:r>
          </w:p>
        </w:tc>
        <w:tc>
          <w:tcPr>
            <w:tcW w:w="900" w:type="dxa"/>
            <w:vAlign w:val="center"/>
          </w:tcPr>
          <w:p w14:paraId="13A3AFEA" w14:textId="77777777" w:rsidR="004A118C" w:rsidRDefault="004A118C" w:rsidP="00FE0EC5">
            <w:pPr>
              <w:jc w:val="center"/>
              <w:rPr>
                <w:rFonts w:ascii="宋体" w:hAnsi="宋体"/>
                <w:sz w:val="24"/>
              </w:rPr>
            </w:pPr>
            <w:r>
              <w:rPr>
                <w:rFonts w:ascii="宋体" w:hAnsi="宋体" w:hint="eastAsia"/>
                <w:sz w:val="24"/>
              </w:rPr>
              <w:t>null</w:t>
            </w:r>
          </w:p>
        </w:tc>
        <w:tc>
          <w:tcPr>
            <w:tcW w:w="1080" w:type="dxa"/>
            <w:vAlign w:val="center"/>
          </w:tcPr>
          <w:p w14:paraId="09A058C3" w14:textId="77777777" w:rsidR="004A118C" w:rsidRDefault="004A118C" w:rsidP="00FE0EC5">
            <w:pPr>
              <w:jc w:val="center"/>
              <w:rPr>
                <w:rFonts w:ascii="宋体" w:hAnsi="宋体"/>
                <w:sz w:val="24"/>
              </w:rPr>
            </w:pPr>
            <w:r>
              <w:rPr>
                <w:rFonts w:ascii="宋体" w:hAnsi="宋体" w:hint="eastAsia"/>
                <w:sz w:val="24"/>
              </w:rPr>
              <w:t>500g</w:t>
            </w:r>
          </w:p>
        </w:tc>
        <w:tc>
          <w:tcPr>
            <w:tcW w:w="900" w:type="dxa"/>
            <w:vAlign w:val="center"/>
          </w:tcPr>
          <w:p w14:paraId="6779DF85" w14:textId="77777777" w:rsidR="004A118C" w:rsidRDefault="004A118C" w:rsidP="00FE0EC5">
            <w:pPr>
              <w:jc w:val="center"/>
              <w:rPr>
                <w:rFonts w:ascii="宋体" w:hAnsi="宋体"/>
                <w:sz w:val="24"/>
              </w:rPr>
            </w:pPr>
            <w:r>
              <w:rPr>
                <w:rFonts w:ascii="宋体" w:hAnsi="宋体" w:hint="eastAsia"/>
                <w:sz w:val="24"/>
              </w:rPr>
              <w:t>4瓶</w:t>
            </w:r>
          </w:p>
        </w:tc>
        <w:tc>
          <w:tcPr>
            <w:tcW w:w="1260" w:type="dxa"/>
            <w:vAlign w:val="center"/>
          </w:tcPr>
          <w:p w14:paraId="4980D160" w14:textId="77777777" w:rsidR="004A118C" w:rsidRDefault="004A118C" w:rsidP="00FE0EC5">
            <w:pPr>
              <w:jc w:val="center"/>
              <w:rPr>
                <w:rFonts w:ascii="宋体" w:hAnsi="宋体"/>
                <w:sz w:val="24"/>
              </w:rPr>
            </w:pPr>
            <w:r>
              <w:rPr>
                <w:rFonts w:ascii="宋体" w:hAnsi="宋体" w:hint="eastAsia"/>
                <w:sz w:val="24"/>
              </w:rPr>
              <w:t>Ⅲ</w:t>
            </w:r>
          </w:p>
        </w:tc>
        <w:tc>
          <w:tcPr>
            <w:tcW w:w="1080" w:type="dxa"/>
            <w:vMerge w:val="restart"/>
            <w:vAlign w:val="center"/>
          </w:tcPr>
          <w:p w14:paraId="6DED2477" w14:textId="77777777" w:rsidR="004A118C" w:rsidRDefault="004A118C" w:rsidP="00FE0EC5">
            <w:pPr>
              <w:jc w:val="center"/>
              <w:rPr>
                <w:rFonts w:ascii="宋体" w:hAnsi="宋体"/>
                <w:sz w:val="24"/>
              </w:rPr>
            </w:pPr>
            <w:r>
              <w:rPr>
                <w:rFonts w:ascii="宋体" w:hAnsi="宋体" w:hint="eastAsia"/>
                <w:sz w:val="24"/>
              </w:rPr>
              <w:t>化学分析室</w:t>
            </w:r>
          </w:p>
        </w:tc>
        <w:tc>
          <w:tcPr>
            <w:tcW w:w="1080" w:type="dxa"/>
            <w:vMerge w:val="restart"/>
            <w:vAlign w:val="center"/>
          </w:tcPr>
          <w:p w14:paraId="3D9CEC35" w14:textId="77777777" w:rsidR="004A118C" w:rsidRDefault="004A118C" w:rsidP="00FE0EC5">
            <w:pPr>
              <w:jc w:val="center"/>
              <w:rPr>
                <w:rFonts w:ascii="宋体" w:hAnsi="宋体"/>
                <w:sz w:val="24"/>
              </w:rPr>
            </w:pPr>
            <w:r>
              <w:rPr>
                <w:rFonts w:ascii="宋体" w:hAnsi="宋体" w:hint="eastAsia"/>
                <w:sz w:val="24"/>
              </w:rPr>
              <w:t>药品储存室</w:t>
            </w:r>
          </w:p>
        </w:tc>
      </w:tr>
      <w:tr w:rsidR="004A118C" w14:paraId="20CDBFA9" w14:textId="77777777" w:rsidTr="00FE0EC5">
        <w:tc>
          <w:tcPr>
            <w:tcW w:w="468" w:type="dxa"/>
            <w:vAlign w:val="center"/>
          </w:tcPr>
          <w:p w14:paraId="535D15FB" w14:textId="77777777" w:rsidR="004A118C" w:rsidRDefault="004A118C" w:rsidP="00FE0EC5">
            <w:pPr>
              <w:jc w:val="center"/>
              <w:rPr>
                <w:rFonts w:ascii="宋体" w:hAnsi="宋体"/>
                <w:sz w:val="24"/>
              </w:rPr>
            </w:pPr>
            <w:r>
              <w:rPr>
                <w:rFonts w:ascii="宋体" w:hAnsi="宋体" w:hint="eastAsia"/>
                <w:sz w:val="24"/>
              </w:rPr>
              <w:t>19</w:t>
            </w:r>
          </w:p>
        </w:tc>
        <w:tc>
          <w:tcPr>
            <w:tcW w:w="1980" w:type="dxa"/>
            <w:vAlign w:val="center"/>
          </w:tcPr>
          <w:p w14:paraId="35211A45" w14:textId="77777777" w:rsidR="004A118C" w:rsidRDefault="004A118C" w:rsidP="00FE0EC5">
            <w:pPr>
              <w:jc w:val="center"/>
              <w:rPr>
                <w:rFonts w:ascii="宋体" w:hAnsi="宋体"/>
                <w:sz w:val="24"/>
              </w:rPr>
            </w:pPr>
            <w:r>
              <w:rPr>
                <w:rFonts w:ascii="宋体" w:hAnsi="宋体" w:hint="eastAsia"/>
                <w:sz w:val="24"/>
              </w:rPr>
              <w:t>凡士林</w:t>
            </w:r>
          </w:p>
        </w:tc>
        <w:tc>
          <w:tcPr>
            <w:tcW w:w="1440" w:type="dxa"/>
            <w:vAlign w:val="center"/>
          </w:tcPr>
          <w:p w14:paraId="51F9ABF9" w14:textId="77777777" w:rsidR="004A118C" w:rsidRDefault="004A118C" w:rsidP="00FE0EC5">
            <w:pPr>
              <w:jc w:val="center"/>
              <w:rPr>
                <w:rFonts w:ascii="宋体" w:hAnsi="宋体"/>
                <w:sz w:val="24"/>
              </w:rPr>
            </w:pPr>
          </w:p>
        </w:tc>
        <w:tc>
          <w:tcPr>
            <w:tcW w:w="1620" w:type="dxa"/>
            <w:vAlign w:val="center"/>
          </w:tcPr>
          <w:p w14:paraId="7247404D" w14:textId="77777777" w:rsidR="004A118C" w:rsidRDefault="004A118C" w:rsidP="00FE0EC5">
            <w:pPr>
              <w:jc w:val="center"/>
              <w:rPr>
                <w:rFonts w:ascii="宋体" w:hAnsi="宋体"/>
                <w:sz w:val="24"/>
              </w:rPr>
            </w:pPr>
            <w:r>
              <w:rPr>
                <w:rFonts w:ascii="宋体" w:hAnsi="宋体" w:hint="eastAsia"/>
                <w:sz w:val="24"/>
              </w:rPr>
              <w:t>石油脂</w:t>
            </w:r>
          </w:p>
        </w:tc>
        <w:tc>
          <w:tcPr>
            <w:tcW w:w="720" w:type="dxa"/>
            <w:vAlign w:val="center"/>
          </w:tcPr>
          <w:p w14:paraId="327AC9CD" w14:textId="77777777" w:rsidR="004A118C" w:rsidRDefault="004A118C" w:rsidP="00FE0EC5">
            <w:pPr>
              <w:jc w:val="center"/>
              <w:rPr>
                <w:rFonts w:ascii="宋体" w:hAnsi="宋体"/>
                <w:sz w:val="24"/>
              </w:rPr>
            </w:pPr>
          </w:p>
        </w:tc>
        <w:tc>
          <w:tcPr>
            <w:tcW w:w="1980" w:type="dxa"/>
            <w:vAlign w:val="center"/>
          </w:tcPr>
          <w:p w14:paraId="2B9C92D1"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30B9317F" w14:textId="77777777" w:rsidR="004A118C" w:rsidRDefault="004A118C" w:rsidP="00FE0EC5">
            <w:pPr>
              <w:jc w:val="center"/>
              <w:rPr>
                <w:rFonts w:ascii="宋体" w:hAnsi="宋体"/>
                <w:sz w:val="24"/>
              </w:rPr>
            </w:pPr>
          </w:p>
        </w:tc>
        <w:tc>
          <w:tcPr>
            <w:tcW w:w="1080" w:type="dxa"/>
            <w:vAlign w:val="center"/>
          </w:tcPr>
          <w:p w14:paraId="4BAC993F" w14:textId="77777777" w:rsidR="004A118C" w:rsidRDefault="004A118C" w:rsidP="00FE0EC5">
            <w:pPr>
              <w:jc w:val="center"/>
              <w:rPr>
                <w:rFonts w:ascii="宋体" w:hAnsi="宋体"/>
                <w:sz w:val="24"/>
              </w:rPr>
            </w:pPr>
            <w:r>
              <w:rPr>
                <w:rFonts w:ascii="宋体" w:hAnsi="宋体" w:hint="eastAsia"/>
                <w:sz w:val="24"/>
              </w:rPr>
              <w:t>500g</w:t>
            </w:r>
          </w:p>
        </w:tc>
        <w:tc>
          <w:tcPr>
            <w:tcW w:w="900" w:type="dxa"/>
            <w:vAlign w:val="center"/>
          </w:tcPr>
          <w:p w14:paraId="377FE3FF" w14:textId="77777777" w:rsidR="004A118C" w:rsidRDefault="004A118C" w:rsidP="00FE0EC5">
            <w:pPr>
              <w:jc w:val="center"/>
              <w:rPr>
                <w:rFonts w:ascii="宋体" w:hAnsi="宋体"/>
                <w:sz w:val="24"/>
              </w:rPr>
            </w:pPr>
            <w:r>
              <w:rPr>
                <w:rFonts w:ascii="宋体" w:hAnsi="宋体" w:hint="eastAsia"/>
                <w:sz w:val="24"/>
              </w:rPr>
              <w:t>2瓶</w:t>
            </w:r>
          </w:p>
        </w:tc>
        <w:tc>
          <w:tcPr>
            <w:tcW w:w="1260" w:type="dxa"/>
            <w:vAlign w:val="center"/>
          </w:tcPr>
          <w:p w14:paraId="405A8CDF" w14:textId="77777777" w:rsidR="004A118C" w:rsidRDefault="004A118C" w:rsidP="00FE0EC5">
            <w:pPr>
              <w:jc w:val="center"/>
              <w:rPr>
                <w:rFonts w:ascii="宋体" w:hAnsi="宋体"/>
                <w:sz w:val="24"/>
              </w:rPr>
            </w:pPr>
            <w:r>
              <w:rPr>
                <w:rFonts w:ascii="宋体" w:hAnsi="宋体" w:hint="eastAsia"/>
                <w:sz w:val="24"/>
              </w:rPr>
              <w:t>Ⅲ</w:t>
            </w:r>
          </w:p>
        </w:tc>
        <w:tc>
          <w:tcPr>
            <w:tcW w:w="1080" w:type="dxa"/>
            <w:vMerge/>
            <w:vAlign w:val="center"/>
          </w:tcPr>
          <w:p w14:paraId="6CDB1BAE" w14:textId="77777777" w:rsidR="004A118C" w:rsidRDefault="004A118C" w:rsidP="00FE0EC5">
            <w:pPr>
              <w:jc w:val="center"/>
              <w:rPr>
                <w:rFonts w:ascii="宋体" w:hAnsi="宋体"/>
                <w:sz w:val="24"/>
              </w:rPr>
            </w:pPr>
          </w:p>
        </w:tc>
        <w:tc>
          <w:tcPr>
            <w:tcW w:w="1080" w:type="dxa"/>
            <w:vMerge/>
            <w:vAlign w:val="center"/>
          </w:tcPr>
          <w:p w14:paraId="2CC1C5CB" w14:textId="77777777" w:rsidR="004A118C" w:rsidRDefault="004A118C" w:rsidP="00FE0EC5">
            <w:pPr>
              <w:jc w:val="center"/>
              <w:rPr>
                <w:rFonts w:ascii="宋体" w:hAnsi="宋体"/>
                <w:sz w:val="24"/>
              </w:rPr>
            </w:pPr>
          </w:p>
        </w:tc>
      </w:tr>
      <w:tr w:rsidR="004A118C" w14:paraId="6BBA83BF" w14:textId="77777777" w:rsidTr="00FE0EC5">
        <w:tc>
          <w:tcPr>
            <w:tcW w:w="468" w:type="dxa"/>
            <w:vAlign w:val="center"/>
          </w:tcPr>
          <w:p w14:paraId="103E71BE" w14:textId="77777777" w:rsidR="004A118C" w:rsidRDefault="004A118C" w:rsidP="00FE0EC5">
            <w:pPr>
              <w:jc w:val="center"/>
              <w:rPr>
                <w:rFonts w:ascii="宋体" w:hAnsi="宋体"/>
                <w:sz w:val="24"/>
              </w:rPr>
            </w:pPr>
            <w:r>
              <w:rPr>
                <w:rFonts w:ascii="宋体" w:hAnsi="宋体" w:hint="eastAsia"/>
                <w:sz w:val="24"/>
              </w:rPr>
              <w:t>20</w:t>
            </w:r>
          </w:p>
        </w:tc>
        <w:tc>
          <w:tcPr>
            <w:tcW w:w="1980" w:type="dxa"/>
            <w:vAlign w:val="center"/>
          </w:tcPr>
          <w:p w14:paraId="469E341B" w14:textId="77777777" w:rsidR="004A118C" w:rsidRDefault="004A118C" w:rsidP="00FE0EC5">
            <w:pPr>
              <w:jc w:val="center"/>
              <w:rPr>
                <w:rFonts w:ascii="宋体" w:hAnsi="宋体"/>
                <w:sz w:val="24"/>
              </w:rPr>
            </w:pPr>
            <w:r>
              <w:rPr>
                <w:rFonts w:ascii="宋体" w:hAnsi="宋体" w:hint="eastAsia"/>
                <w:sz w:val="24"/>
              </w:rPr>
              <w:t>硫酸钾</w:t>
            </w:r>
          </w:p>
        </w:tc>
        <w:tc>
          <w:tcPr>
            <w:tcW w:w="1440" w:type="dxa"/>
            <w:vAlign w:val="center"/>
          </w:tcPr>
          <w:p w14:paraId="3E41BE7C" w14:textId="77777777" w:rsidR="004A118C" w:rsidRDefault="004A118C" w:rsidP="00FE0EC5">
            <w:pPr>
              <w:jc w:val="center"/>
              <w:rPr>
                <w:rFonts w:ascii="宋体" w:hAnsi="宋体"/>
                <w:sz w:val="24"/>
              </w:rPr>
            </w:pPr>
            <w:r>
              <w:rPr>
                <w:rFonts w:ascii="宋体" w:hAnsi="宋体"/>
                <w:sz w:val="24"/>
              </w:rPr>
              <w:t>K2SO4</w:t>
            </w:r>
          </w:p>
        </w:tc>
        <w:tc>
          <w:tcPr>
            <w:tcW w:w="1620" w:type="dxa"/>
            <w:vAlign w:val="center"/>
          </w:tcPr>
          <w:p w14:paraId="7B356A3E" w14:textId="77777777" w:rsidR="004A118C" w:rsidRDefault="004A118C" w:rsidP="00FE0EC5">
            <w:pPr>
              <w:jc w:val="center"/>
              <w:rPr>
                <w:rFonts w:ascii="宋体" w:hAnsi="宋体"/>
                <w:sz w:val="24"/>
              </w:rPr>
            </w:pPr>
          </w:p>
        </w:tc>
        <w:tc>
          <w:tcPr>
            <w:tcW w:w="720" w:type="dxa"/>
            <w:vAlign w:val="center"/>
          </w:tcPr>
          <w:p w14:paraId="4B39CC80" w14:textId="77777777" w:rsidR="004A118C" w:rsidRDefault="004A118C" w:rsidP="00FE0EC5">
            <w:pPr>
              <w:jc w:val="center"/>
              <w:rPr>
                <w:rFonts w:ascii="宋体" w:hAnsi="宋体"/>
                <w:sz w:val="24"/>
              </w:rPr>
            </w:pPr>
          </w:p>
        </w:tc>
        <w:tc>
          <w:tcPr>
            <w:tcW w:w="1980" w:type="dxa"/>
            <w:vAlign w:val="center"/>
          </w:tcPr>
          <w:p w14:paraId="03672DA2"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284E5F3E" w14:textId="77777777" w:rsidR="004A118C" w:rsidRDefault="004A118C" w:rsidP="00FE0EC5">
            <w:pPr>
              <w:jc w:val="center"/>
              <w:rPr>
                <w:rFonts w:ascii="宋体" w:hAnsi="宋体"/>
                <w:sz w:val="24"/>
              </w:rPr>
            </w:pPr>
            <w:r>
              <w:rPr>
                <w:rFonts w:ascii="宋体" w:hAnsi="宋体" w:hint="eastAsia"/>
                <w:sz w:val="24"/>
              </w:rPr>
              <w:t>61519</w:t>
            </w:r>
          </w:p>
        </w:tc>
        <w:tc>
          <w:tcPr>
            <w:tcW w:w="1080" w:type="dxa"/>
            <w:vAlign w:val="center"/>
          </w:tcPr>
          <w:p w14:paraId="61A89A9F" w14:textId="77777777" w:rsidR="004A118C" w:rsidRDefault="004A118C" w:rsidP="00FE0EC5">
            <w:pPr>
              <w:jc w:val="center"/>
              <w:rPr>
                <w:rFonts w:ascii="宋体" w:hAnsi="宋体"/>
                <w:sz w:val="24"/>
              </w:rPr>
            </w:pPr>
            <w:r>
              <w:rPr>
                <w:rFonts w:ascii="宋体" w:hAnsi="宋体" w:hint="eastAsia"/>
                <w:sz w:val="24"/>
              </w:rPr>
              <w:t>500g</w:t>
            </w:r>
          </w:p>
        </w:tc>
        <w:tc>
          <w:tcPr>
            <w:tcW w:w="900" w:type="dxa"/>
            <w:vAlign w:val="center"/>
          </w:tcPr>
          <w:p w14:paraId="1C40C272" w14:textId="77777777" w:rsidR="004A118C" w:rsidRDefault="004A118C" w:rsidP="00FE0EC5">
            <w:pPr>
              <w:jc w:val="center"/>
              <w:rPr>
                <w:rFonts w:ascii="宋体" w:hAnsi="宋体"/>
                <w:sz w:val="24"/>
              </w:rPr>
            </w:pPr>
            <w:r>
              <w:rPr>
                <w:rFonts w:ascii="宋体" w:hAnsi="宋体" w:hint="eastAsia"/>
                <w:sz w:val="24"/>
              </w:rPr>
              <w:t>1瓶</w:t>
            </w:r>
          </w:p>
        </w:tc>
        <w:tc>
          <w:tcPr>
            <w:tcW w:w="1260" w:type="dxa"/>
            <w:vAlign w:val="center"/>
          </w:tcPr>
          <w:p w14:paraId="7B704C7A" w14:textId="77777777" w:rsidR="004A118C" w:rsidRDefault="004A118C" w:rsidP="00FE0EC5">
            <w:pPr>
              <w:jc w:val="center"/>
              <w:rPr>
                <w:rFonts w:ascii="宋体" w:hAnsi="宋体"/>
                <w:sz w:val="24"/>
              </w:rPr>
            </w:pPr>
            <w:r>
              <w:rPr>
                <w:rFonts w:ascii="宋体" w:hAnsi="宋体" w:hint="eastAsia"/>
                <w:sz w:val="24"/>
              </w:rPr>
              <w:t>Ⅲ</w:t>
            </w:r>
          </w:p>
        </w:tc>
        <w:tc>
          <w:tcPr>
            <w:tcW w:w="1080" w:type="dxa"/>
            <w:vMerge/>
          </w:tcPr>
          <w:p w14:paraId="1E32E5F3" w14:textId="77777777" w:rsidR="004A118C" w:rsidRDefault="004A118C" w:rsidP="00FE0EC5">
            <w:pPr>
              <w:jc w:val="center"/>
              <w:rPr>
                <w:rFonts w:ascii="宋体" w:hAnsi="宋体"/>
                <w:sz w:val="24"/>
              </w:rPr>
            </w:pPr>
          </w:p>
        </w:tc>
        <w:tc>
          <w:tcPr>
            <w:tcW w:w="1080" w:type="dxa"/>
            <w:vMerge/>
            <w:vAlign w:val="center"/>
          </w:tcPr>
          <w:p w14:paraId="21AC580C" w14:textId="77777777" w:rsidR="004A118C" w:rsidRDefault="004A118C" w:rsidP="00FE0EC5">
            <w:pPr>
              <w:jc w:val="center"/>
              <w:rPr>
                <w:rFonts w:ascii="宋体" w:hAnsi="宋体"/>
                <w:sz w:val="24"/>
              </w:rPr>
            </w:pPr>
          </w:p>
        </w:tc>
      </w:tr>
      <w:tr w:rsidR="004A118C" w14:paraId="77BAC0F7" w14:textId="77777777" w:rsidTr="00FE0EC5">
        <w:tc>
          <w:tcPr>
            <w:tcW w:w="468" w:type="dxa"/>
            <w:vAlign w:val="center"/>
          </w:tcPr>
          <w:p w14:paraId="6D5D29D9" w14:textId="77777777" w:rsidR="004A118C" w:rsidRDefault="004A118C" w:rsidP="00FE0EC5">
            <w:pPr>
              <w:jc w:val="center"/>
              <w:rPr>
                <w:rFonts w:ascii="宋体" w:hAnsi="宋体"/>
                <w:sz w:val="24"/>
              </w:rPr>
            </w:pPr>
            <w:r>
              <w:rPr>
                <w:rFonts w:ascii="宋体" w:hAnsi="宋体" w:hint="eastAsia"/>
                <w:sz w:val="24"/>
              </w:rPr>
              <w:t>21</w:t>
            </w:r>
          </w:p>
        </w:tc>
        <w:tc>
          <w:tcPr>
            <w:tcW w:w="1980" w:type="dxa"/>
            <w:vAlign w:val="center"/>
          </w:tcPr>
          <w:p w14:paraId="2A1B6697" w14:textId="77777777" w:rsidR="004A118C" w:rsidRDefault="004A118C" w:rsidP="00FE0EC5">
            <w:pPr>
              <w:jc w:val="center"/>
              <w:rPr>
                <w:rFonts w:ascii="宋体" w:hAnsi="宋体"/>
                <w:sz w:val="24"/>
              </w:rPr>
            </w:pPr>
            <w:r>
              <w:rPr>
                <w:rFonts w:ascii="宋体" w:hAnsi="宋体" w:hint="eastAsia"/>
                <w:sz w:val="24"/>
              </w:rPr>
              <w:t>磷酸二氢钾</w:t>
            </w:r>
          </w:p>
        </w:tc>
        <w:tc>
          <w:tcPr>
            <w:tcW w:w="1440" w:type="dxa"/>
            <w:vAlign w:val="center"/>
          </w:tcPr>
          <w:p w14:paraId="783B72F6" w14:textId="77777777" w:rsidR="004A118C" w:rsidRDefault="004A118C" w:rsidP="00FE0EC5">
            <w:pPr>
              <w:jc w:val="center"/>
              <w:rPr>
                <w:rFonts w:ascii="宋体" w:hAnsi="宋体"/>
                <w:sz w:val="24"/>
              </w:rPr>
            </w:pPr>
            <w:r>
              <w:rPr>
                <w:rFonts w:ascii="宋体" w:hAnsi="宋体"/>
                <w:sz w:val="24"/>
              </w:rPr>
              <w:t>KH2PO4</w:t>
            </w:r>
          </w:p>
        </w:tc>
        <w:tc>
          <w:tcPr>
            <w:tcW w:w="1620" w:type="dxa"/>
            <w:vAlign w:val="center"/>
          </w:tcPr>
          <w:p w14:paraId="1BB64BD8" w14:textId="77777777" w:rsidR="004A118C" w:rsidRDefault="004A118C" w:rsidP="00FE0EC5">
            <w:pPr>
              <w:jc w:val="center"/>
              <w:rPr>
                <w:rFonts w:ascii="宋体" w:hAnsi="宋体"/>
                <w:sz w:val="24"/>
              </w:rPr>
            </w:pPr>
            <w:r>
              <w:rPr>
                <w:sz w:val="24"/>
              </w:rPr>
              <w:t>磷酸一钾</w:t>
            </w:r>
          </w:p>
        </w:tc>
        <w:tc>
          <w:tcPr>
            <w:tcW w:w="720" w:type="dxa"/>
            <w:vAlign w:val="center"/>
          </w:tcPr>
          <w:p w14:paraId="3B885657" w14:textId="77777777" w:rsidR="004A118C" w:rsidRDefault="004A118C" w:rsidP="00FE0EC5">
            <w:pPr>
              <w:jc w:val="center"/>
              <w:rPr>
                <w:rFonts w:ascii="宋体" w:hAnsi="宋体"/>
                <w:sz w:val="24"/>
              </w:rPr>
            </w:pPr>
          </w:p>
        </w:tc>
        <w:tc>
          <w:tcPr>
            <w:tcW w:w="1980" w:type="dxa"/>
            <w:vAlign w:val="center"/>
          </w:tcPr>
          <w:p w14:paraId="78651C45"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59FA8D02" w14:textId="77777777" w:rsidR="004A118C" w:rsidRDefault="004A118C" w:rsidP="00FE0EC5">
            <w:pPr>
              <w:jc w:val="center"/>
              <w:rPr>
                <w:rFonts w:ascii="宋体" w:hAnsi="宋体"/>
                <w:sz w:val="24"/>
              </w:rPr>
            </w:pPr>
            <w:r>
              <w:rPr>
                <w:rFonts w:ascii="宋体" w:hAnsi="宋体" w:hint="eastAsia"/>
                <w:sz w:val="24"/>
              </w:rPr>
              <w:t>93002</w:t>
            </w:r>
          </w:p>
        </w:tc>
        <w:tc>
          <w:tcPr>
            <w:tcW w:w="1080" w:type="dxa"/>
            <w:vAlign w:val="center"/>
          </w:tcPr>
          <w:p w14:paraId="7C006EFF" w14:textId="77777777" w:rsidR="004A118C" w:rsidRDefault="004A118C" w:rsidP="00FE0EC5">
            <w:pPr>
              <w:jc w:val="center"/>
              <w:rPr>
                <w:rFonts w:ascii="宋体" w:hAnsi="宋体"/>
                <w:sz w:val="24"/>
              </w:rPr>
            </w:pPr>
            <w:r>
              <w:rPr>
                <w:rFonts w:ascii="宋体" w:hAnsi="宋体" w:hint="eastAsia"/>
                <w:sz w:val="24"/>
              </w:rPr>
              <w:t>500g</w:t>
            </w:r>
          </w:p>
        </w:tc>
        <w:tc>
          <w:tcPr>
            <w:tcW w:w="900" w:type="dxa"/>
            <w:vAlign w:val="center"/>
          </w:tcPr>
          <w:p w14:paraId="37AF34B5" w14:textId="77777777" w:rsidR="004A118C" w:rsidRDefault="004A118C" w:rsidP="00FE0EC5">
            <w:pPr>
              <w:jc w:val="center"/>
              <w:rPr>
                <w:rFonts w:ascii="宋体" w:hAnsi="宋体"/>
                <w:sz w:val="24"/>
              </w:rPr>
            </w:pPr>
            <w:r>
              <w:rPr>
                <w:rFonts w:ascii="宋体" w:hAnsi="宋体" w:hint="eastAsia"/>
                <w:sz w:val="24"/>
              </w:rPr>
              <w:t>1瓶</w:t>
            </w:r>
          </w:p>
        </w:tc>
        <w:tc>
          <w:tcPr>
            <w:tcW w:w="1260" w:type="dxa"/>
            <w:vAlign w:val="center"/>
          </w:tcPr>
          <w:p w14:paraId="5785D832" w14:textId="77777777" w:rsidR="004A118C" w:rsidRDefault="004A118C" w:rsidP="00FE0EC5">
            <w:pPr>
              <w:jc w:val="center"/>
              <w:rPr>
                <w:rFonts w:ascii="宋体" w:hAnsi="宋体"/>
                <w:sz w:val="24"/>
              </w:rPr>
            </w:pPr>
            <w:r>
              <w:rPr>
                <w:rFonts w:ascii="宋体" w:hAnsi="宋体" w:hint="eastAsia"/>
                <w:sz w:val="24"/>
              </w:rPr>
              <w:t>Ⅲ</w:t>
            </w:r>
          </w:p>
        </w:tc>
        <w:tc>
          <w:tcPr>
            <w:tcW w:w="1080" w:type="dxa"/>
            <w:vMerge/>
          </w:tcPr>
          <w:p w14:paraId="44C3EB34" w14:textId="77777777" w:rsidR="004A118C" w:rsidRDefault="004A118C" w:rsidP="00FE0EC5">
            <w:pPr>
              <w:jc w:val="center"/>
              <w:rPr>
                <w:rFonts w:ascii="宋体" w:hAnsi="宋体"/>
                <w:sz w:val="24"/>
              </w:rPr>
            </w:pPr>
          </w:p>
        </w:tc>
        <w:tc>
          <w:tcPr>
            <w:tcW w:w="1080" w:type="dxa"/>
            <w:vMerge/>
            <w:vAlign w:val="center"/>
          </w:tcPr>
          <w:p w14:paraId="2B22F917" w14:textId="77777777" w:rsidR="004A118C" w:rsidRDefault="004A118C" w:rsidP="00FE0EC5">
            <w:pPr>
              <w:jc w:val="center"/>
              <w:rPr>
                <w:rFonts w:ascii="宋体" w:hAnsi="宋体"/>
                <w:sz w:val="24"/>
              </w:rPr>
            </w:pPr>
          </w:p>
        </w:tc>
      </w:tr>
      <w:tr w:rsidR="004A118C" w14:paraId="42204F59" w14:textId="77777777" w:rsidTr="00FE0EC5">
        <w:tc>
          <w:tcPr>
            <w:tcW w:w="468" w:type="dxa"/>
            <w:vAlign w:val="center"/>
          </w:tcPr>
          <w:p w14:paraId="5289CD39" w14:textId="77777777" w:rsidR="004A118C" w:rsidRDefault="004A118C" w:rsidP="00FE0EC5">
            <w:pPr>
              <w:jc w:val="center"/>
              <w:rPr>
                <w:rFonts w:ascii="宋体" w:hAnsi="宋体"/>
                <w:sz w:val="24"/>
              </w:rPr>
            </w:pPr>
            <w:r>
              <w:rPr>
                <w:rFonts w:ascii="宋体" w:hAnsi="宋体" w:hint="eastAsia"/>
                <w:sz w:val="24"/>
              </w:rPr>
              <w:t>22</w:t>
            </w:r>
          </w:p>
        </w:tc>
        <w:tc>
          <w:tcPr>
            <w:tcW w:w="1980" w:type="dxa"/>
            <w:vAlign w:val="center"/>
          </w:tcPr>
          <w:p w14:paraId="0B92E98A" w14:textId="77777777" w:rsidR="004A118C" w:rsidRDefault="004A118C" w:rsidP="00FE0EC5">
            <w:pPr>
              <w:jc w:val="center"/>
              <w:rPr>
                <w:rFonts w:ascii="宋体" w:hAnsi="宋体"/>
                <w:sz w:val="24"/>
              </w:rPr>
            </w:pPr>
            <w:r>
              <w:rPr>
                <w:rFonts w:ascii="宋体" w:hAnsi="宋体" w:hint="eastAsia"/>
                <w:sz w:val="24"/>
              </w:rPr>
              <w:t>氯化钡</w:t>
            </w:r>
          </w:p>
        </w:tc>
        <w:tc>
          <w:tcPr>
            <w:tcW w:w="1440" w:type="dxa"/>
            <w:vAlign w:val="center"/>
          </w:tcPr>
          <w:p w14:paraId="1E1600D7" w14:textId="77777777" w:rsidR="004A118C" w:rsidRDefault="004A118C" w:rsidP="00FE0EC5">
            <w:pPr>
              <w:jc w:val="center"/>
              <w:rPr>
                <w:rFonts w:ascii="宋体" w:hAnsi="宋体"/>
                <w:sz w:val="24"/>
              </w:rPr>
            </w:pPr>
            <w:r>
              <w:rPr>
                <w:rFonts w:ascii="宋体" w:hAnsi="宋体" w:hint="eastAsia"/>
                <w:sz w:val="24"/>
              </w:rPr>
              <w:t>BaCl2</w:t>
            </w:r>
          </w:p>
        </w:tc>
        <w:tc>
          <w:tcPr>
            <w:tcW w:w="1620" w:type="dxa"/>
            <w:vAlign w:val="center"/>
          </w:tcPr>
          <w:p w14:paraId="4D2B0A4D" w14:textId="77777777" w:rsidR="004A118C" w:rsidRDefault="004A118C" w:rsidP="00FE0EC5">
            <w:pPr>
              <w:jc w:val="center"/>
              <w:rPr>
                <w:rFonts w:ascii="宋体" w:hAnsi="宋体"/>
                <w:sz w:val="24"/>
              </w:rPr>
            </w:pPr>
          </w:p>
        </w:tc>
        <w:tc>
          <w:tcPr>
            <w:tcW w:w="720" w:type="dxa"/>
            <w:vAlign w:val="center"/>
          </w:tcPr>
          <w:p w14:paraId="07370FC8" w14:textId="77777777" w:rsidR="004A118C" w:rsidRDefault="004A118C" w:rsidP="00FE0EC5">
            <w:pPr>
              <w:jc w:val="center"/>
              <w:rPr>
                <w:rFonts w:ascii="宋体" w:hAnsi="宋体"/>
                <w:sz w:val="24"/>
              </w:rPr>
            </w:pPr>
            <w:r>
              <w:rPr>
                <w:rFonts w:ascii="宋体" w:hAnsi="宋体" w:hint="eastAsia"/>
                <w:sz w:val="24"/>
              </w:rPr>
              <w:t>6.1</w:t>
            </w:r>
          </w:p>
        </w:tc>
        <w:tc>
          <w:tcPr>
            <w:tcW w:w="1980" w:type="dxa"/>
            <w:vAlign w:val="center"/>
          </w:tcPr>
          <w:p w14:paraId="66651D08" w14:textId="77777777" w:rsidR="004A118C" w:rsidRDefault="004A118C" w:rsidP="00FE0EC5">
            <w:pPr>
              <w:jc w:val="center"/>
              <w:rPr>
                <w:rFonts w:ascii="宋体" w:hAnsi="宋体"/>
                <w:sz w:val="24"/>
              </w:rPr>
            </w:pPr>
            <w:r>
              <w:rPr>
                <w:rFonts w:ascii="宋体" w:hAnsi="宋体" w:hint="eastAsia"/>
                <w:sz w:val="24"/>
              </w:rPr>
              <w:t>剧毒品</w:t>
            </w:r>
          </w:p>
        </w:tc>
        <w:tc>
          <w:tcPr>
            <w:tcW w:w="900" w:type="dxa"/>
            <w:vAlign w:val="center"/>
          </w:tcPr>
          <w:p w14:paraId="5017B0A5" w14:textId="77777777" w:rsidR="004A118C" w:rsidRDefault="004A118C" w:rsidP="00FE0EC5">
            <w:pPr>
              <w:jc w:val="center"/>
              <w:rPr>
                <w:rFonts w:ascii="宋体" w:hAnsi="宋体"/>
                <w:sz w:val="24"/>
              </w:rPr>
            </w:pPr>
            <w:r>
              <w:rPr>
                <w:rFonts w:ascii="宋体" w:hAnsi="宋体" w:hint="eastAsia"/>
                <w:sz w:val="24"/>
              </w:rPr>
              <w:t>61021</w:t>
            </w:r>
          </w:p>
        </w:tc>
        <w:tc>
          <w:tcPr>
            <w:tcW w:w="1080" w:type="dxa"/>
            <w:vAlign w:val="center"/>
          </w:tcPr>
          <w:p w14:paraId="37E083A2" w14:textId="77777777" w:rsidR="004A118C" w:rsidRDefault="004A118C" w:rsidP="00FE0EC5">
            <w:pPr>
              <w:jc w:val="center"/>
              <w:rPr>
                <w:rFonts w:ascii="宋体" w:hAnsi="宋体"/>
                <w:sz w:val="24"/>
              </w:rPr>
            </w:pPr>
            <w:r>
              <w:rPr>
                <w:rFonts w:ascii="宋体" w:hAnsi="宋体" w:hint="eastAsia"/>
                <w:sz w:val="24"/>
              </w:rPr>
              <w:t>500g</w:t>
            </w:r>
          </w:p>
        </w:tc>
        <w:tc>
          <w:tcPr>
            <w:tcW w:w="900" w:type="dxa"/>
            <w:vAlign w:val="center"/>
          </w:tcPr>
          <w:p w14:paraId="3B26A196" w14:textId="77777777" w:rsidR="004A118C" w:rsidRDefault="004A118C" w:rsidP="00FE0EC5">
            <w:pPr>
              <w:jc w:val="center"/>
              <w:rPr>
                <w:rFonts w:ascii="宋体" w:hAnsi="宋体"/>
                <w:sz w:val="24"/>
              </w:rPr>
            </w:pPr>
            <w:r>
              <w:rPr>
                <w:rFonts w:ascii="宋体" w:hAnsi="宋体" w:hint="eastAsia"/>
                <w:sz w:val="24"/>
              </w:rPr>
              <w:t>1瓶</w:t>
            </w:r>
          </w:p>
        </w:tc>
        <w:tc>
          <w:tcPr>
            <w:tcW w:w="1260" w:type="dxa"/>
            <w:vAlign w:val="center"/>
          </w:tcPr>
          <w:p w14:paraId="5411D91F" w14:textId="77777777" w:rsidR="004A118C" w:rsidRDefault="004A118C" w:rsidP="00FE0EC5">
            <w:pPr>
              <w:jc w:val="center"/>
              <w:rPr>
                <w:rFonts w:ascii="宋体" w:hAnsi="宋体"/>
                <w:sz w:val="24"/>
              </w:rPr>
            </w:pPr>
            <w:r>
              <w:rPr>
                <w:rFonts w:ascii="宋体" w:hAnsi="宋体" w:hint="eastAsia"/>
                <w:sz w:val="24"/>
              </w:rPr>
              <w:t>Ⅰ</w:t>
            </w:r>
          </w:p>
        </w:tc>
        <w:tc>
          <w:tcPr>
            <w:tcW w:w="1080" w:type="dxa"/>
            <w:vMerge/>
          </w:tcPr>
          <w:p w14:paraId="4BC36E1A" w14:textId="77777777" w:rsidR="004A118C" w:rsidRDefault="004A118C" w:rsidP="00FE0EC5">
            <w:pPr>
              <w:jc w:val="center"/>
              <w:rPr>
                <w:rFonts w:ascii="宋体" w:hAnsi="宋体"/>
                <w:sz w:val="24"/>
              </w:rPr>
            </w:pPr>
          </w:p>
        </w:tc>
        <w:tc>
          <w:tcPr>
            <w:tcW w:w="1080" w:type="dxa"/>
            <w:vMerge/>
            <w:vAlign w:val="center"/>
          </w:tcPr>
          <w:p w14:paraId="2363AE3E" w14:textId="77777777" w:rsidR="004A118C" w:rsidRDefault="004A118C" w:rsidP="00FE0EC5">
            <w:pPr>
              <w:jc w:val="center"/>
              <w:rPr>
                <w:rFonts w:ascii="宋体" w:hAnsi="宋体"/>
                <w:sz w:val="24"/>
              </w:rPr>
            </w:pPr>
          </w:p>
        </w:tc>
      </w:tr>
      <w:tr w:rsidR="004A118C" w14:paraId="62B90C8E" w14:textId="77777777" w:rsidTr="00FE0EC5">
        <w:tc>
          <w:tcPr>
            <w:tcW w:w="468" w:type="dxa"/>
            <w:vAlign w:val="center"/>
          </w:tcPr>
          <w:p w14:paraId="6C90E677" w14:textId="77777777" w:rsidR="004A118C" w:rsidRDefault="004A118C" w:rsidP="00FE0EC5">
            <w:pPr>
              <w:jc w:val="center"/>
              <w:rPr>
                <w:rFonts w:ascii="宋体" w:hAnsi="宋体"/>
                <w:sz w:val="24"/>
              </w:rPr>
            </w:pPr>
            <w:r>
              <w:rPr>
                <w:rFonts w:ascii="宋体" w:hAnsi="宋体" w:hint="eastAsia"/>
                <w:sz w:val="24"/>
              </w:rPr>
              <w:t>23</w:t>
            </w:r>
          </w:p>
        </w:tc>
        <w:tc>
          <w:tcPr>
            <w:tcW w:w="1980" w:type="dxa"/>
            <w:vAlign w:val="center"/>
          </w:tcPr>
          <w:p w14:paraId="0DE65AF8" w14:textId="77777777" w:rsidR="004A118C" w:rsidRDefault="004A118C" w:rsidP="00FE0EC5">
            <w:pPr>
              <w:jc w:val="center"/>
              <w:rPr>
                <w:rFonts w:ascii="宋体" w:hAnsi="宋体"/>
                <w:sz w:val="24"/>
              </w:rPr>
            </w:pPr>
            <w:r>
              <w:rPr>
                <w:rFonts w:ascii="宋体" w:hAnsi="宋体" w:hint="eastAsia"/>
                <w:sz w:val="24"/>
              </w:rPr>
              <w:t>三水合醋酸钠</w:t>
            </w:r>
          </w:p>
        </w:tc>
        <w:tc>
          <w:tcPr>
            <w:tcW w:w="1440" w:type="dxa"/>
            <w:vAlign w:val="center"/>
          </w:tcPr>
          <w:p w14:paraId="593C99C2" w14:textId="77777777" w:rsidR="004A118C" w:rsidRDefault="004A118C" w:rsidP="00FE0EC5">
            <w:pPr>
              <w:jc w:val="center"/>
              <w:rPr>
                <w:rFonts w:ascii="宋体" w:hAnsi="宋体"/>
                <w:sz w:val="24"/>
              </w:rPr>
            </w:pPr>
            <w:r>
              <w:rPr>
                <w:rFonts w:ascii="宋体" w:hAnsi="宋体"/>
                <w:spacing w:val="10"/>
                <w:sz w:val="24"/>
              </w:rPr>
              <w:t>C2H3N</w:t>
            </w:r>
            <w:r>
              <w:rPr>
                <w:rFonts w:ascii="宋体" w:hAnsi="宋体" w:hint="eastAsia"/>
                <w:spacing w:val="10"/>
                <w:sz w:val="24"/>
              </w:rPr>
              <w:t>a</w:t>
            </w:r>
            <w:r>
              <w:rPr>
                <w:rFonts w:ascii="宋体" w:hAnsi="宋体"/>
                <w:spacing w:val="10"/>
                <w:sz w:val="24"/>
              </w:rPr>
              <w:t>O2.3(H2O)</w:t>
            </w:r>
          </w:p>
        </w:tc>
        <w:tc>
          <w:tcPr>
            <w:tcW w:w="1620" w:type="dxa"/>
            <w:vAlign w:val="center"/>
          </w:tcPr>
          <w:p w14:paraId="04E39420" w14:textId="77777777" w:rsidR="004A118C" w:rsidRDefault="004A118C" w:rsidP="00FE0EC5">
            <w:pPr>
              <w:jc w:val="center"/>
              <w:rPr>
                <w:rFonts w:ascii="宋体" w:hAnsi="宋体"/>
                <w:sz w:val="24"/>
              </w:rPr>
            </w:pPr>
            <w:r>
              <w:rPr>
                <w:rFonts w:ascii="宋体" w:hAnsi="宋体" w:hint="eastAsia"/>
                <w:sz w:val="24"/>
              </w:rPr>
              <w:t>三水合乙酸钠</w:t>
            </w:r>
          </w:p>
        </w:tc>
        <w:tc>
          <w:tcPr>
            <w:tcW w:w="720" w:type="dxa"/>
            <w:vAlign w:val="center"/>
          </w:tcPr>
          <w:p w14:paraId="29B651A3" w14:textId="77777777" w:rsidR="004A118C" w:rsidRDefault="004A118C" w:rsidP="00FE0EC5">
            <w:pPr>
              <w:jc w:val="center"/>
              <w:rPr>
                <w:rFonts w:ascii="宋体" w:hAnsi="宋体"/>
                <w:sz w:val="24"/>
              </w:rPr>
            </w:pPr>
          </w:p>
        </w:tc>
        <w:tc>
          <w:tcPr>
            <w:tcW w:w="1980" w:type="dxa"/>
            <w:vAlign w:val="center"/>
          </w:tcPr>
          <w:p w14:paraId="5266B507"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493BAD14" w14:textId="77777777" w:rsidR="004A118C" w:rsidRDefault="004A118C" w:rsidP="00FE0EC5">
            <w:pPr>
              <w:jc w:val="center"/>
              <w:rPr>
                <w:rFonts w:ascii="宋体" w:hAnsi="宋体"/>
                <w:sz w:val="24"/>
              </w:rPr>
            </w:pPr>
            <w:r>
              <w:rPr>
                <w:rFonts w:ascii="宋体" w:hAnsi="宋体" w:hint="eastAsia"/>
                <w:sz w:val="24"/>
              </w:rPr>
              <w:t>null</w:t>
            </w:r>
          </w:p>
        </w:tc>
        <w:tc>
          <w:tcPr>
            <w:tcW w:w="1080" w:type="dxa"/>
            <w:vAlign w:val="center"/>
          </w:tcPr>
          <w:p w14:paraId="116BA273" w14:textId="77777777" w:rsidR="004A118C" w:rsidRDefault="004A118C" w:rsidP="00FE0EC5">
            <w:pPr>
              <w:jc w:val="center"/>
              <w:rPr>
                <w:rFonts w:ascii="宋体" w:hAnsi="宋体"/>
                <w:sz w:val="24"/>
              </w:rPr>
            </w:pPr>
            <w:r>
              <w:rPr>
                <w:rFonts w:ascii="宋体" w:hAnsi="宋体" w:hint="eastAsia"/>
                <w:sz w:val="24"/>
              </w:rPr>
              <w:t>500g</w:t>
            </w:r>
          </w:p>
        </w:tc>
        <w:tc>
          <w:tcPr>
            <w:tcW w:w="900" w:type="dxa"/>
            <w:vAlign w:val="center"/>
          </w:tcPr>
          <w:p w14:paraId="6943C282" w14:textId="77777777" w:rsidR="004A118C" w:rsidRDefault="004A118C" w:rsidP="00FE0EC5">
            <w:pPr>
              <w:jc w:val="center"/>
              <w:rPr>
                <w:rFonts w:ascii="宋体" w:hAnsi="宋体"/>
                <w:sz w:val="24"/>
              </w:rPr>
            </w:pPr>
            <w:r>
              <w:rPr>
                <w:rFonts w:ascii="宋体" w:hAnsi="宋体" w:hint="eastAsia"/>
                <w:sz w:val="24"/>
              </w:rPr>
              <w:t>2瓶</w:t>
            </w:r>
          </w:p>
        </w:tc>
        <w:tc>
          <w:tcPr>
            <w:tcW w:w="1260" w:type="dxa"/>
            <w:vAlign w:val="center"/>
          </w:tcPr>
          <w:p w14:paraId="6789DFEC" w14:textId="77777777" w:rsidR="004A118C" w:rsidRDefault="004A118C" w:rsidP="00FE0EC5">
            <w:pPr>
              <w:jc w:val="center"/>
              <w:rPr>
                <w:rFonts w:ascii="宋体" w:hAnsi="宋体"/>
                <w:sz w:val="24"/>
              </w:rPr>
            </w:pPr>
            <w:r>
              <w:rPr>
                <w:rFonts w:ascii="宋体" w:hAnsi="宋体" w:hint="eastAsia"/>
                <w:sz w:val="24"/>
              </w:rPr>
              <w:t>Ⅲ</w:t>
            </w:r>
          </w:p>
        </w:tc>
        <w:tc>
          <w:tcPr>
            <w:tcW w:w="1080" w:type="dxa"/>
            <w:vMerge/>
          </w:tcPr>
          <w:p w14:paraId="2F6053C0" w14:textId="77777777" w:rsidR="004A118C" w:rsidRDefault="004A118C" w:rsidP="00FE0EC5">
            <w:pPr>
              <w:jc w:val="center"/>
              <w:rPr>
                <w:rFonts w:ascii="宋体" w:hAnsi="宋体"/>
                <w:sz w:val="24"/>
              </w:rPr>
            </w:pPr>
          </w:p>
        </w:tc>
        <w:tc>
          <w:tcPr>
            <w:tcW w:w="1080" w:type="dxa"/>
            <w:vMerge/>
            <w:vAlign w:val="center"/>
          </w:tcPr>
          <w:p w14:paraId="1D79BFA0" w14:textId="77777777" w:rsidR="004A118C" w:rsidRDefault="004A118C" w:rsidP="00FE0EC5">
            <w:pPr>
              <w:jc w:val="center"/>
              <w:rPr>
                <w:rFonts w:ascii="宋体" w:hAnsi="宋体"/>
                <w:sz w:val="24"/>
              </w:rPr>
            </w:pPr>
          </w:p>
        </w:tc>
      </w:tr>
      <w:tr w:rsidR="004A118C" w14:paraId="29163304" w14:textId="77777777" w:rsidTr="00FE0EC5">
        <w:trPr>
          <w:trHeight w:val="772"/>
        </w:trPr>
        <w:tc>
          <w:tcPr>
            <w:tcW w:w="468" w:type="dxa"/>
            <w:vAlign w:val="center"/>
          </w:tcPr>
          <w:p w14:paraId="70237C99" w14:textId="77777777" w:rsidR="004A118C" w:rsidRDefault="004A118C" w:rsidP="00FE0EC5">
            <w:pPr>
              <w:jc w:val="center"/>
              <w:rPr>
                <w:rFonts w:ascii="宋体" w:hAnsi="宋体"/>
                <w:sz w:val="24"/>
              </w:rPr>
            </w:pPr>
            <w:r>
              <w:rPr>
                <w:rFonts w:ascii="宋体" w:hAnsi="宋体" w:hint="eastAsia"/>
                <w:sz w:val="24"/>
              </w:rPr>
              <w:t>24</w:t>
            </w:r>
          </w:p>
        </w:tc>
        <w:tc>
          <w:tcPr>
            <w:tcW w:w="1980" w:type="dxa"/>
            <w:vAlign w:val="center"/>
          </w:tcPr>
          <w:p w14:paraId="1C6FF1B2" w14:textId="77777777" w:rsidR="004A118C" w:rsidRDefault="004A118C" w:rsidP="00FE0EC5">
            <w:pPr>
              <w:jc w:val="center"/>
              <w:rPr>
                <w:rFonts w:ascii="宋体" w:hAnsi="宋体"/>
                <w:sz w:val="24"/>
              </w:rPr>
            </w:pPr>
            <w:r>
              <w:rPr>
                <w:rFonts w:ascii="宋体" w:hAnsi="宋体" w:hint="eastAsia"/>
                <w:sz w:val="24"/>
              </w:rPr>
              <w:t>EDTA-二钠</w:t>
            </w:r>
          </w:p>
        </w:tc>
        <w:tc>
          <w:tcPr>
            <w:tcW w:w="1440" w:type="dxa"/>
            <w:vAlign w:val="center"/>
          </w:tcPr>
          <w:p w14:paraId="0D97F3BD" w14:textId="77777777" w:rsidR="004A118C" w:rsidRDefault="004A118C" w:rsidP="00FE0EC5">
            <w:pPr>
              <w:jc w:val="center"/>
              <w:rPr>
                <w:rFonts w:ascii="宋体" w:hAnsi="宋体"/>
                <w:sz w:val="24"/>
              </w:rPr>
            </w:pPr>
            <w:r>
              <w:rPr>
                <w:rFonts w:ascii="宋体" w:hAnsi="宋体"/>
                <w:spacing w:val="10"/>
                <w:sz w:val="24"/>
              </w:rPr>
              <w:t>C10H14N2Na2O8·2H2O</w:t>
            </w:r>
          </w:p>
        </w:tc>
        <w:tc>
          <w:tcPr>
            <w:tcW w:w="1620" w:type="dxa"/>
            <w:vAlign w:val="center"/>
          </w:tcPr>
          <w:p w14:paraId="196E445F" w14:textId="77777777" w:rsidR="004A118C" w:rsidRDefault="004A118C" w:rsidP="00FE0EC5">
            <w:pPr>
              <w:jc w:val="center"/>
              <w:rPr>
                <w:rFonts w:ascii="宋体" w:hAnsi="宋体"/>
                <w:sz w:val="24"/>
              </w:rPr>
            </w:pPr>
            <w:r>
              <w:rPr>
                <w:rFonts w:ascii="宋体" w:hAnsi="宋体"/>
                <w:spacing w:val="10"/>
                <w:sz w:val="24"/>
              </w:rPr>
              <w:t>乙二胺四乙酸二钠</w:t>
            </w:r>
          </w:p>
        </w:tc>
        <w:tc>
          <w:tcPr>
            <w:tcW w:w="720" w:type="dxa"/>
            <w:vAlign w:val="center"/>
          </w:tcPr>
          <w:p w14:paraId="3641B885" w14:textId="77777777" w:rsidR="004A118C" w:rsidRDefault="004A118C" w:rsidP="00FE0EC5">
            <w:pPr>
              <w:jc w:val="center"/>
              <w:rPr>
                <w:rFonts w:ascii="宋体" w:hAnsi="宋体"/>
                <w:sz w:val="24"/>
              </w:rPr>
            </w:pPr>
            <w:r>
              <w:rPr>
                <w:rFonts w:ascii="宋体" w:hAnsi="宋体" w:hint="eastAsia"/>
                <w:sz w:val="24"/>
              </w:rPr>
              <w:t>8.2</w:t>
            </w:r>
          </w:p>
        </w:tc>
        <w:tc>
          <w:tcPr>
            <w:tcW w:w="1980" w:type="dxa"/>
            <w:vAlign w:val="center"/>
          </w:tcPr>
          <w:p w14:paraId="12508F26"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37906D90" w14:textId="77777777" w:rsidR="004A118C" w:rsidRDefault="004A118C" w:rsidP="00FE0EC5">
            <w:pPr>
              <w:jc w:val="center"/>
              <w:rPr>
                <w:rFonts w:ascii="宋体" w:hAnsi="宋体"/>
                <w:sz w:val="24"/>
              </w:rPr>
            </w:pPr>
            <w:r>
              <w:rPr>
                <w:rFonts w:ascii="宋体" w:hAnsi="宋体" w:hint="eastAsia"/>
                <w:sz w:val="24"/>
              </w:rPr>
              <w:t>null</w:t>
            </w:r>
          </w:p>
        </w:tc>
        <w:tc>
          <w:tcPr>
            <w:tcW w:w="1080" w:type="dxa"/>
            <w:vAlign w:val="center"/>
          </w:tcPr>
          <w:p w14:paraId="3AC7EF1A" w14:textId="77777777" w:rsidR="004A118C" w:rsidRDefault="004A118C" w:rsidP="00FE0EC5">
            <w:pPr>
              <w:jc w:val="center"/>
              <w:rPr>
                <w:rFonts w:ascii="宋体" w:hAnsi="宋体"/>
                <w:sz w:val="24"/>
              </w:rPr>
            </w:pPr>
            <w:r>
              <w:rPr>
                <w:rFonts w:ascii="宋体" w:hAnsi="宋体" w:hint="eastAsia"/>
                <w:sz w:val="24"/>
              </w:rPr>
              <w:t>250g</w:t>
            </w:r>
          </w:p>
        </w:tc>
        <w:tc>
          <w:tcPr>
            <w:tcW w:w="900" w:type="dxa"/>
            <w:vAlign w:val="center"/>
          </w:tcPr>
          <w:p w14:paraId="232C7E5B" w14:textId="77777777" w:rsidR="004A118C" w:rsidRDefault="004A118C" w:rsidP="00FE0EC5">
            <w:pPr>
              <w:jc w:val="center"/>
              <w:rPr>
                <w:rFonts w:ascii="宋体" w:hAnsi="宋体"/>
                <w:sz w:val="24"/>
              </w:rPr>
            </w:pPr>
            <w:r>
              <w:rPr>
                <w:rFonts w:ascii="宋体" w:hAnsi="宋体" w:hint="eastAsia"/>
                <w:sz w:val="24"/>
              </w:rPr>
              <w:t>4瓶</w:t>
            </w:r>
          </w:p>
        </w:tc>
        <w:tc>
          <w:tcPr>
            <w:tcW w:w="1260" w:type="dxa"/>
            <w:vAlign w:val="center"/>
          </w:tcPr>
          <w:p w14:paraId="7CF82E97" w14:textId="77777777" w:rsidR="004A118C" w:rsidRDefault="004A118C" w:rsidP="00FE0EC5">
            <w:pPr>
              <w:jc w:val="center"/>
              <w:rPr>
                <w:rFonts w:ascii="宋体" w:hAnsi="宋体"/>
                <w:sz w:val="24"/>
              </w:rPr>
            </w:pPr>
            <w:r>
              <w:rPr>
                <w:rFonts w:ascii="宋体" w:hAnsi="宋体" w:hint="eastAsia"/>
                <w:sz w:val="24"/>
              </w:rPr>
              <w:t>Ⅲ</w:t>
            </w:r>
          </w:p>
        </w:tc>
        <w:tc>
          <w:tcPr>
            <w:tcW w:w="1080" w:type="dxa"/>
            <w:vMerge/>
          </w:tcPr>
          <w:p w14:paraId="58204646" w14:textId="77777777" w:rsidR="004A118C" w:rsidRDefault="004A118C" w:rsidP="00FE0EC5">
            <w:pPr>
              <w:jc w:val="center"/>
              <w:rPr>
                <w:rFonts w:ascii="宋体" w:hAnsi="宋体"/>
                <w:sz w:val="24"/>
              </w:rPr>
            </w:pPr>
          </w:p>
        </w:tc>
        <w:tc>
          <w:tcPr>
            <w:tcW w:w="1080" w:type="dxa"/>
            <w:vMerge/>
            <w:vAlign w:val="center"/>
          </w:tcPr>
          <w:p w14:paraId="6934C92A" w14:textId="77777777" w:rsidR="004A118C" w:rsidRDefault="004A118C" w:rsidP="00FE0EC5">
            <w:pPr>
              <w:jc w:val="center"/>
              <w:rPr>
                <w:rFonts w:ascii="宋体" w:hAnsi="宋体"/>
                <w:sz w:val="24"/>
              </w:rPr>
            </w:pPr>
          </w:p>
        </w:tc>
      </w:tr>
      <w:tr w:rsidR="004A118C" w14:paraId="26553438" w14:textId="77777777" w:rsidTr="00FE0EC5">
        <w:tc>
          <w:tcPr>
            <w:tcW w:w="468" w:type="dxa"/>
            <w:vAlign w:val="center"/>
          </w:tcPr>
          <w:p w14:paraId="53AFE35D" w14:textId="77777777" w:rsidR="004A118C" w:rsidRDefault="004A118C" w:rsidP="00FE0EC5">
            <w:pPr>
              <w:jc w:val="center"/>
              <w:rPr>
                <w:rFonts w:ascii="宋体" w:hAnsi="宋体"/>
                <w:sz w:val="24"/>
              </w:rPr>
            </w:pPr>
            <w:r>
              <w:rPr>
                <w:rFonts w:ascii="宋体" w:hAnsi="宋体" w:hint="eastAsia"/>
                <w:sz w:val="24"/>
              </w:rPr>
              <w:t>25</w:t>
            </w:r>
          </w:p>
        </w:tc>
        <w:tc>
          <w:tcPr>
            <w:tcW w:w="1980" w:type="dxa"/>
            <w:vAlign w:val="center"/>
          </w:tcPr>
          <w:p w14:paraId="1DB2487E" w14:textId="77777777" w:rsidR="004A118C" w:rsidRDefault="004A118C" w:rsidP="00FE0EC5">
            <w:pPr>
              <w:jc w:val="center"/>
              <w:rPr>
                <w:rFonts w:ascii="宋体" w:hAnsi="宋体"/>
                <w:sz w:val="24"/>
              </w:rPr>
            </w:pPr>
            <w:r>
              <w:rPr>
                <w:rFonts w:ascii="宋体" w:hAnsi="宋体" w:hint="eastAsia"/>
                <w:sz w:val="24"/>
              </w:rPr>
              <w:t>邻菲罗啉</w:t>
            </w:r>
          </w:p>
        </w:tc>
        <w:tc>
          <w:tcPr>
            <w:tcW w:w="1440" w:type="dxa"/>
            <w:vAlign w:val="center"/>
          </w:tcPr>
          <w:p w14:paraId="5B93DE37" w14:textId="77777777" w:rsidR="004A118C" w:rsidRDefault="004A118C" w:rsidP="00FE0EC5">
            <w:pPr>
              <w:jc w:val="center"/>
              <w:rPr>
                <w:rFonts w:ascii="宋体" w:hAnsi="宋体"/>
                <w:sz w:val="24"/>
              </w:rPr>
            </w:pPr>
            <w:r>
              <w:rPr>
                <w:rFonts w:ascii="宋体" w:hAnsi="宋体"/>
                <w:spacing w:val="10"/>
                <w:sz w:val="24"/>
              </w:rPr>
              <w:t>C12H8N2.H2O</w:t>
            </w:r>
          </w:p>
        </w:tc>
        <w:tc>
          <w:tcPr>
            <w:tcW w:w="1620" w:type="dxa"/>
            <w:vAlign w:val="center"/>
          </w:tcPr>
          <w:p w14:paraId="52C0D905" w14:textId="77777777" w:rsidR="004A118C" w:rsidRDefault="004A118C" w:rsidP="00FE0EC5">
            <w:pPr>
              <w:jc w:val="center"/>
              <w:rPr>
                <w:rFonts w:ascii="宋体" w:hAnsi="宋体"/>
                <w:sz w:val="24"/>
              </w:rPr>
            </w:pPr>
            <w:r>
              <w:rPr>
                <w:rFonts w:ascii="宋体" w:hAnsi="宋体"/>
                <w:spacing w:val="10"/>
                <w:sz w:val="24"/>
              </w:rPr>
              <w:t>1,10-菲罗啉</w:t>
            </w:r>
          </w:p>
        </w:tc>
        <w:tc>
          <w:tcPr>
            <w:tcW w:w="720" w:type="dxa"/>
            <w:vAlign w:val="center"/>
          </w:tcPr>
          <w:p w14:paraId="4B526404" w14:textId="77777777" w:rsidR="004A118C" w:rsidRDefault="004A118C" w:rsidP="00FE0EC5">
            <w:pPr>
              <w:jc w:val="center"/>
              <w:rPr>
                <w:rFonts w:ascii="宋体" w:hAnsi="宋体"/>
                <w:sz w:val="24"/>
              </w:rPr>
            </w:pPr>
          </w:p>
        </w:tc>
        <w:tc>
          <w:tcPr>
            <w:tcW w:w="1980" w:type="dxa"/>
            <w:vAlign w:val="center"/>
          </w:tcPr>
          <w:p w14:paraId="32D3C712"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0188BA4F" w14:textId="77777777" w:rsidR="004A118C" w:rsidRDefault="004A118C" w:rsidP="00FE0EC5">
            <w:pPr>
              <w:jc w:val="center"/>
              <w:rPr>
                <w:rFonts w:ascii="宋体" w:hAnsi="宋体"/>
                <w:sz w:val="24"/>
              </w:rPr>
            </w:pPr>
            <w:r>
              <w:rPr>
                <w:rFonts w:ascii="宋体" w:hAnsi="宋体" w:hint="eastAsia"/>
                <w:sz w:val="24"/>
              </w:rPr>
              <w:t>null</w:t>
            </w:r>
          </w:p>
        </w:tc>
        <w:tc>
          <w:tcPr>
            <w:tcW w:w="1080" w:type="dxa"/>
            <w:vAlign w:val="center"/>
          </w:tcPr>
          <w:p w14:paraId="75602816" w14:textId="77777777" w:rsidR="004A118C" w:rsidRDefault="004A118C" w:rsidP="00FE0EC5">
            <w:pPr>
              <w:jc w:val="center"/>
              <w:rPr>
                <w:rFonts w:ascii="宋体" w:hAnsi="宋体"/>
                <w:sz w:val="24"/>
              </w:rPr>
            </w:pPr>
            <w:r>
              <w:rPr>
                <w:rFonts w:ascii="宋体" w:hAnsi="宋体" w:hint="eastAsia"/>
                <w:sz w:val="24"/>
              </w:rPr>
              <w:t>5g</w:t>
            </w:r>
          </w:p>
        </w:tc>
        <w:tc>
          <w:tcPr>
            <w:tcW w:w="900" w:type="dxa"/>
            <w:vAlign w:val="center"/>
          </w:tcPr>
          <w:p w14:paraId="04EEC776" w14:textId="77777777" w:rsidR="004A118C" w:rsidRDefault="004A118C" w:rsidP="00FE0EC5">
            <w:pPr>
              <w:jc w:val="center"/>
              <w:rPr>
                <w:rFonts w:ascii="宋体" w:hAnsi="宋体"/>
                <w:sz w:val="24"/>
              </w:rPr>
            </w:pPr>
            <w:r>
              <w:rPr>
                <w:rFonts w:ascii="宋体" w:hAnsi="宋体" w:hint="eastAsia"/>
                <w:sz w:val="24"/>
              </w:rPr>
              <w:t>3瓶</w:t>
            </w:r>
          </w:p>
        </w:tc>
        <w:tc>
          <w:tcPr>
            <w:tcW w:w="1260" w:type="dxa"/>
            <w:vAlign w:val="center"/>
          </w:tcPr>
          <w:p w14:paraId="5766B56F" w14:textId="77777777" w:rsidR="004A118C" w:rsidRDefault="004A118C" w:rsidP="00FE0EC5">
            <w:pPr>
              <w:jc w:val="center"/>
              <w:rPr>
                <w:rFonts w:ascii="宋体" w:hAnsi="宋体"/>
                <w:sz w:val="24"/>
              </w:rPr>
            </w:pPr>
            <w:r>
              <w:rPr>
                <w:rFonts w:ascii="宋体" w:hAnsi="宋体" w:hint="eastAsia"/>
                <w:sz w:val="24"/>
              </w:rPr>
              <w:t>Ⅲ</w:t>
            </w:r>
          </w:p>
        </w:tc>
        <w:tc>
          <w:tcPr>
            <w:tcW w:w="1080" w:type="dxa"/>
            <w:vMerge/>
          </w:tcPr>
          <w:p w14:paraId="1A4B4CAD" w14:textId="77777777" w:rsidR="004A118C" w:rsidRDefault="004A118C" w:rsidP="00FE0EC5">
            <w:pPr>
              <w:jc w:val="center"/>
              <w:rPr>
                <w:rFonts w:ascii="宋体" w:hAnsi="宋体"/>
                <w:sz w:val="24"/>
              </w:rPr>
            </w:pPr>
          </w:p>
        </w:tc>
        <w:tc>
          <w:tcPr>
            <w:tcW w:w="1080" w:type="dxa"/>
            <w:vMerge/>
            <w:vAlign w:val="center"/>
          </w:tcPr>
          <w:p w14:paraId="55C94B28" w14:textId="77777777" w:rsidR="004A118C" w:rsidRDefault="004A118C" w:rsidP="00FE0EC5">
            <w:pPr>
              <w:jc w:val="center"/>
              <w:rPr>
                <w:rFonts w:ascii="宋体" w:hAnsi="宋体"/>
                <w:sz w:val="24"/>
              </w:rPr>
            </w:pPr>
          </w:p>
        </w:tc>
      </w:tr>
      <w:tr w:rsidR="004A118C" w14:paraId="2EA70BF3" w14:textId="77777777" w:rsidTr="00FE0EC5">
        <w:tc>
          <w:tcPr>
            <w:tcW w:w="468" w:type="dxa"/>
            <w:vAlign w:val="center"/>
          </w:tcPr>
          <w:p w14:paraId="2DC11765" w14:textId="77777777" w:rsidR="004A118C" w:rsidRDefault="004A118C" w:rsidP="00FE0EC5">
            <w:pPr>
              <w:jc w:val="center"/>
              <w:rPr>
                <w:rFonts w:ascii="宋体" w:hAnsi="宋体"/>
                <w:sz w:val="24"/>
              </w:rPr>
            </w:pPr>
            <w:r>
              <w:rPr>
                <w:rFonts w:ascii="宋体" w:hAnsi="宋体" w:hint="eastAsia"/>
                <w:sz w:val="24"/>
              </w:rPr>
              <w:t>26</w:t>
            </w:r>
          </w:p>
        </w:tc>
        <w:tc>
          <w:tcPr>
            <w:tcW w:w="1980" w:type="dxa"/>
            <w:vAlign w:val="center"/>
          </w:tcPr>
          <w:p w14:paraId="63AB495E" w14:textId="77777777" w:rsidR="004A118C" w:rsidRDefault="004A118C" w:rsidP="00FE0EC5">
            <w:pPr>
              <w:jc w:val="center"/>
              <w:rPr>
                <w:rFonts w:ascii="宋体" w:hAnsi="宋体"/>
                <w:sz w:val="24"/>
              </w:rPr>
            </w:pPr>
            <w:r>
              <w:rPr>
                <w:rFonts w:ascii="宋体" w:hAnsi="宋体" w:hint="eastAsia"/>
                <w:sz w:val="24"/>
              </w:rPr>
              <w:t>抗坏血酸</w:t>
            </w:r>
          </w:p>
        </w:tc>
        <w:tc>
          <w:tcPr>
            <w:tcW w:w="1440" w:type="dxa"/>
            <w:vAlign w:val="center"/>
          </w:tcPr>
          <w:p w14:paraId="3D2A8685" w14:textId="77777777" w:rsidR="004A118C" w:rsidRDefault="004A118C" w:rsidP="00FE0EC5">
            <w:pPr>
              <w:jc w:val="center"/>
              <w:rPr>
                <w:rFonts w:ascii="宋体" w:hAnsi="宋体"/>
                <w:sz w:val="24"/>
              </w:rPr>
            </w:pPr>
            <w:r>
              <w:rPr>
                <w:rFonts w:ascii="宋体" w:hAnsi="宋体"/>
                <w:spacing w:val="10"/>
                <w:sz w:val="24"/>
              </w:rPr>
              <w:t>C6H8O6</w:t>
            </w:r>
          </w:p>
        </w:tc>
        <w:tc>
          <w:tcPr>
            <w:tcW w:w="1620" w:type="dxa"/>
            <w:vAlign w:val="center"/>
          </w:tcPr>
          <w:p w14:paraId="23778152" w14:textId="77777777" w:rsidR="004A118C" w:rsidRDefault="004A118C" w:rsidP="00FE0EC5">
            <w:pPr>
              <w:jc w:val="center"/>
              <w:rPr>
                <w:rFonts w:ascii="宋体" w:hAnsi="宋体"/>
                <w:sz w:val="24"/>
              </w:rPr>
            </w:pPr>
            <w:r>
              <w:rPr>
                <w:rFonts w:ascii="宋体" w:hAnsi="宋体" w:hint="eastAsia"/>
                <w:sz w:val="24"/>
              </w:rPr>
              <w:t>维生素C</w:t>
            </w:r>
          </w:p>
        </w:tc>
        <w:tc>
          <w:tcPr>
            <w:tcW w:w="720" w:type="dxa"/>
            <w:vAlign w:val="center"/>
          </w:tcPr>
          <w:p w14:paraId="3AA8FAEF" w14:textId="77777777" w:rsidR="004A118C" w:rsidRDefault="004A118C" w:rsidP="00FE0EC5">
            <w:pPr>
              <w:jc w:val="center"/>
              <w:rPr>
                <w:rFonts w:ascii="宋体" w:hAnsi="宋体"/>
                <w:sz w:val="24"/>
              </w:rPr>
            </w:pPr>
          </w:p>
        </w:tc>
        <w:tc>
          <w:tcPr>
            <w:tcW w:w="1980" w:type="dxa"/>
            <w:vAlign w:val="center"/>
          </w:tcPr>
          <w:p w14:paraId="7FAF7BFC"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0A347899" w14:textId="77777777" w:rsidR="004A118C" w:rsidRDefault="004A118C" w:rsidP="00FE0EC5">
            <w:pPr>
              <w:jc w:val="center"/>
              <w:rPr>
                <w:rFonts w:ascii="宋体" w:hAnsi="宋体"/>
                <w:sz w:val="24"/>
              </w:rPr>
            </w:pPr>
            <w:r>
              <w:rPr>
                <w:rFonts w:ascii="宋体" w:hAnsi="宋体" w:hint="eastAsia"/>
                <w:sz w:val="24"/>
              </w:rPr>
              <w:t>null</w:t>
            </w:r>
          </w:p>
        </w:tc>
        <w:tc>
          <w:tcPr>
            <w:tcW w:w="1080" w:type="dxa"/>
            <w:vAlign w:val="center"/>
          </w:tcPr>
          <w:p w14:paraId="1A033769" w14:textId="77777777" w:rsidR="004A118C" w:rsidRDefault="004A118C" w:rsidP="00FE0EC5">
            <w:pPr>
              <w:jc w:val="center"/>
              <w:rPr>
                <w:rFonts w:ascii="宋体" w:hAnsi="宋体"/>
                <w:sz w:val="24"/>
              </w:rPr>
            </w:pPr>
            <w:r>
              <w:rPr>
                <w:rFonts w:ascii="宋体" w:hAnsi="宋体" w:hint="eastAsia"/>
                <w:sz w:val="24"/>
              </w:rPr>
              <w:t>25g</w:t>
            </w:r>
          </w:p>
        </w:tc>
        <w:tc>
          <w:tcPr>
            <w:tcW w:w="900" w:type="dxa"/>
            <w:vAlign w:val="center"/>
          </w:tcPr>
          <w:p w14:paraId="087188F8" w14:textId="77777777" w:rsidR="004A118C" w:rsidRDefault="004A118C" w:rsidP="00FE0EC5">
            <w:pPr>
              <w:jc w:val="center"/>
              <w:rPr>
                <w:rFonts w:ascii="宋体" w:hAnsi="宋体"/>
                <w:sz w:val="24"/>
              </w:rPr>
            </w:pPr>
            <w:r>
              <w:rPr>
                <w:rFonts w:ascii="宋体" w:hAnsi="宋体" w:hint="eastAsia"/>
                <w:sz w:val="24"/>
              </w:rPr>
              <w:t>3瓶</w:t>
            </w:r>
          </w:p>
        </w:tc>
        <w:tc>
          <w:tcPr>
            <w:tcW w:w="1260" w:type="dxa"/>
            <w:vAlign w:val="center"/>
          </w:tcPr>
          <w:p w14:paraId="06A0530F" w14:textId="77777777" w:rsidR="004A118C" w:rsidRDefault="004A118C" w:rsidP="00FE0EC5">
            <w:pPr>
              <w:jc w:val="center"/>
              <w:rPr>
                <w:rFonts w:ascii="宋体" w:hAnsi="宋体"/>
                <w:sz w:val="24"/>
              </w:rPr>
            </w:pPr>
            <w:r>
              <w:rPr>
                <w:rFonts w:ascii="宋体" w:hAnsi="宋体" w:hint="eastAsia"/>
                <w:sz w:val="24"/>
              </w:rPr>
              <w:t>Ⅲ</w:t>
            </w:r>
          </w:p>
        </w:tc>
        <w:tc>
          <w:tcPr>
            <w:tcW w:w="1080" w:type="dxa"/>
            <w:vMerge/>
          </w:tcPr>
          <w:p w14:paraId="4F9F2C6E" w14:textId="77777777" w:rsidR="004A118C" w:rsidRDefault="004A118C" w:rsidP="00FE0EC5">
            <w:pPr>
              <w:jc w:val="center"/>
              <w:rPr>
                <w:rFonts w:ascii="宋体" w:hAnsi="宋体"/>
                <w:sz w:val="24"/>
              </w:rPr>
            </w:pPr>
          </w:p>
        </w:tc>
        <w:tc>
          <w:tcPr>
            <w:tcW w:w="1080" w:type="dxa"/>
            <w:vMerge/>
            <w:vAlign w:val="center"/>
          </w:tcPr>
          <w:p w14:paraId="28786AD4" w14:textId="77777777" w:rsidR="004A118C" w:rsidRDefault="004A118C" w:rsidP="00FE0EC5">
            <w:pPr>
              <w:jc w:val="center"/>
              <w:rPr>
                <w:rFonts w:ascii="宋体" w:hAnsi="宋体"/>
                <w:sz w:val="24"/>
              </w:rPr>
            </w:pPr>
          </w:p>
        </w:tc>
      </w:tr>
      <w:tr w:rsidR="004A118C" w14:paraId="18F686CB" w14:textId="77777777" w:rsidTr="00FE0EC5">
        <w:tc>
          <w:tcPr>
            <w:tcW w:w="468" w:type="dxa"/>
            <w:vAlign w:val="center"/>
          </w:tcPr>
          <w:p w14:paraId="59824750" w14:textId="77777777" w:rsidR="004A118C" w:rsidRDefault="004A118C" w:rsidP="00FE0EC5">
            <w:pPr>
              <w:jc w:val="center"/>
              <w:rPr>
                <w:rFonts w:ascii="宋体" w:hAnsi="宋体"/>
                <w:sz w:val="24"/>
              </w:rPr>
            </w:pPr>
            <w:r>
              <w:rPr>
                <w:rFonts w:ascii="宋体" w:hAnsi="宋体" w:hint="eastAsia"/>
                <w:sz w:val="24"/>
              </w:rPr>
              <w:t>27</w:t>
            </w:r>
          </w:p>
        </w:tc>
        <w:tc>
          <w:tcPr>
            <w:tcW w:w="1980" w:type="dxa"/>
            <w:vAlign w:val="center"/>
          </w:tcPr>
          <w:p w14:paraId="75F6A053" w14:textId="77777777" w:rsidR="004A118C" w:rsidRDefault="004A118C" w:rsidP="00FE0EC5">
            <w:pPr>
              <w:jc w:val="center"/>
              <w:rPr>
                <w:rFonts w:ascii="宋体" w:hAnsi="宋体"/>
                <w:sz w:val="24"/>
              </w:rPr>
            </w:pPr>
            <w:r>
              <w:rPr>
                <w:rFonts w:ascii="宋体" w:hAnsi="宋体" w:hint="eastAsia"/>
                <w:sz w:val="24"/>
              </w:rPr>
              <w:t>变色硅胶</w:t>
            </w:r>
          </w:p>
        </w:tc>
        <w:tc>
          <w:tcPr>
            <w:tcW w:w="1440" w:type="dxa"/>
            <w:vAlign w:val="center"/>
          </w:tcPr>
          <w:p w14:paraId="11718F4F" w14:textId="77777777" w:rsidR="004A118C" w:rsidRDefault="004A118C" w:rsidP="00FE0EC5">
            <w:pPr>
              <w:jc w:val="center"/>
              <w:rPr>
                <w:rFonts w:ascii="宋体" w:hAnsi="宋体"/>
                <w:sz w:val="24"/>
              </w:rPr>
            </w:pPr>
          </w:p>
        </w:tc>
        <w:tc>
          <w:tcPr>
            <w:tcW w:w="1620" w:type="dxa"/>
            <w:vAlign w:val="center"/>
          </w:tcPr>
          <w:p w14:paraId="4C93869E" w14:textId="77777777" w:rsidR="004A118C" w:rsidRDefault="004A118C" w:rsidP="00FE0EC5">
            <w:pPr>
              <w:jc w:val="center"/>
              <w:rPr>
                <w:rFonts w:ascii="宋体" w:hAnsi="宋体"/>
                <w:sz w:val="24"/>
              </w:rPr>
            </w:pPr>
          </w:p>
        </w:tc>
        <w:tc>
          <w:tcPr>
            <w:tcW w:w="720" w:type="dxa"/>
            <w:vAlign w:val="center"/>
          </w:tcPr>
          <w:p w14:paraId="52A028B9" w14:textId="77777777" w:rsidR="004A118C" w:rsidRDefault="004A118C" w:rsidP="00FE0EC5">
            <w:pPr>
              <w:jc w:val="center"/>
              <w:rPr>
                <w:rFonts w:ascii="宋体" w:hAnsi="宋体"/>
                <w:sz w:val="24"/>
              </w:rPr>
            </w:pPr>
          </w:p>
        </w:tc>
        <w:tc>
          <w:tcPr>
            <w:tcW w:w="1980" w:type="dxa"/>
            <w:vAlign w:val="center"/>
          </w:tcPr>
          <w:p w14:paraId="65472C6D"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76804F06" w14:textId="77777777" w:rsidR="004A118C" w:rsidRDefault="004A118C" w:rsidP="00FE0EC5">
            <w:pPr>
              <w:jc w:val="center"/>
              <w:rPr>
                <w:rFonts w:ascii="宋体" w:hAnsi="宋体"/>
                <w:sz w:val="24"/>
              </w:rPr>
            </w:pPr>
            <w:r>
              <w:rPr>
                <w:rFonts w:ascii="宋体" w:hAnsi="宋体" w:hint="eastAsia"/>
                <w:sz w:val="24"/>
              </w:rPr>
              <w:t>null</w:t>
            </w:r>
          </w:p>
        </w:tc>
        <w:tc>
          <w:tcPr>
            <w:tcW w:w="1080" w:type="dxa"/>
            <w:vAlign w:val="center"/>
          </w:tcPr>
          <w:p w14:paraId="33649BEE" w14:textId="77777777" w:rsidR="004A118C" w:rsidRDefault="004A118C" w:rsidP="00FE0EC5">
            <w:pPr>
              <w:jc w:val="center"/>
              <w:rPr>
                <w:rFonts w:ascii="宋体" w:hAnsi="宋体"/>
                <w:sz w:val="24"/>
              </w:rPr>
            </w:pPr>
          </w:p>
        </w:tc>
        <w:tc>
          <w:tcPr>
            <w:tcW w:w="900" w:type="dxa"/>
            <w:vAlign w:val="center"/>
          </w:tcPr>
          <w:p w14:paraId="35BED1F4" w14:textId="77777777" w:rsidR="004A118C" w:rsidRDefault="004A118C" w:rsidP="00FE0EC5">
            <w:pPr>
              <w:jc w:val="center"/>
              <w:rPr>
                <w:rFonts w:ascii="宋体" w:hAnsi="宋体"/>
                <w:sz w:val="24"/>
              </w:rPr>
            </w:pPr>
            <w:r>
              <w:rPr>
                <w:rFonts w:ascii="宋体" w:hAnsi="宋体" w:hint="eastAsia"/>
                <w:sz w:val="24"/>
              </w:rPr>
              <w:t>4瓶</w:t>
            </w:r>
          </w:p>
        </w:tc>
        <w:tc>
          <w:tcPr>
            <w:tcW w:w="1260" w:type="dxa"/>
            <w:vAlign w:val="center"/>
          </w:tcPr>
          <w:p w14:paraId="748944F8" w14:textId="77777777" w:rsidR="004A118C" w:rsidRDefault="004A118C" w:rsidP="00FE0EC5">
            <w:pPr>
              <w:jc w:val="center"/>
              <w:rPr>
                <w:rFonts w:ascii="宋体" w:hAnsi="宋体"/>
                <w:sz w:val="24"/>
              </w:rPr>
            </w:pPr>
            <w:r>
              <w:rPr>
                <w:rFonts w:ascii="宋体" w:hAnsi="宋体" w:hint="eastAsia"/>
                <w:sz w:val="24"/>
              </w:rPr>
              <w:t>Ⅲ</w:t>
            </w:r>
          </w:p>
        </w:tc>
        <w:tc>
          <w:tcPr>
            <w:tcW w:w="1080" w:type="dxa"/>
            <w:vMerge/>
          </w:tcPr>
          <w:p w14:paraId="5127DB4C" w14:textId="77777777" w:rsidR="004A118C" w:rsidRDefault="004A118C" w:rsidP="00FE0EC5">
            <w:pPr>
              <w:jc w:val="center"/>
              <w:rPr>
                <w:rFonts w:ascii="宋体" w:hAnsi="宋体"/>
                <w:sz w:val="24"/>
              </w:rPr>
            </w:pPr>
          </w:p>
        </w:tc>
        <w:tc>
          <w:tcPr>
            <w:tcW w:w="1080" w:type="dxa"/>
            <w:vMerge/>
            <w:vAlign w:val="center"/>
          </w:tcPr>
          <w:p w14:paraId="0114E089" w14:textId="77777777" w:rsidR="004A118C" w:rsidRDefault="004A118C" w:rsidP="00FE0EC5">
            <w:pPr>
              <w:jc w:val="center"/>
              <w:rPr>
                <w:rFonts w:ascii="宋体" w:hAnsi="宋体"/>
                <w:sz w:val="24"/>
              </w:rPr>
            </w:pPr>
          </w:p>
        </w:tc>
      </w:tr>
      <w:tr w:rsidR="004A118C" w14:paraId="196B96B5" w14:textId="77777777" w:rsidTr="00FE0EC5">
        <w:tc>
          <w:tcPr>
            <w:tcW w:w="468" w:type="dxa"/>
            <w:vAlign w:val="center"/>
          </w:tcPr>
          <w:p w14:paraId="449DD4DE" w14:textId="77777777" w:rsidR="004A118C" w:rsidRDefault="004A118C" w:rsidP="00FE0EC5">
            <w:pPr>
              <w:jc w:val="center"/>
              <w:rPr>
                <w:rFonts w:ascii="宋体" w:hAnsi="宋体"/>
                <w:sz w:val="24"/>
              </w:rPr>
            </w:pPr>
            <w:r>
              <w:rPr>
                <w:rFonts w:ascii="宋体" w:hAnsi="宋体" w:hint="eastAsia"/>
                <w:sz w:val="24"/>
              </w:rPr>
              <w:t>28</w:t>
            </w:r>
          </w:p>
        </w:tc>
        <w:tc>
          <w:tcPr>
            <w:tcW w:w="1980" w:type="dxa"/>
            <w:vAlign w:val="center"/>
          </w:tcPr>
          <w:p w14:paraId="75FC13B0" w14:textId="77777777" w:rsidR="004A118C" w:rsidRDefault="004A118C" w:rsidP="00FE0EC5">
            <w:pPr>
              <w:jc w:val="center"/>
              <w:rPr>
                <w:rFonts w:ascii="宋体" w:hAnsi="宋体"/>
                <w:sz w:val="24"/>
              </w:rPr>
            </w:pPr>
            <w:r>
              <w:rPr>
                <w:rFonts w:ascii="宋体" w:hAnsi="宋体" w:hint="eastAsia"/>
                <w:sz w:val="24"/>
              </w:rPr>
              <w:t>淀粉</w:t>
            </w:r>
          </w:p>
        </w:tc>
        <w:tc>
          <w:tcPr>
            <w:tcW w:w="1440" w:type="dxa"/>
            <w:vAlign w:val="center"/>
          </w:tcPr>
          <w:p w14:paraId="628C3096" w14:textId="77777777" w:rsidR="004A118C" w:rsidRDefault="004A118C" w:rsidP="00FE0EC5">
            <w:pPr>
              <w:jc w:val="center"/>
              <w:rPr>
                <w:rFonts w:ascii="宋体" w:hAnsi="宋体"/>
                <w:sz w:val="24"/>
              </w:rPr>
            </w:pPr>
            <w:r>
              <w:rPr>
                <w:rFonts w:ascii="宋体" w:hAnsi="宋体" w:cs="Arial"/>
                <w:sz w:val="24"/>
              </w:rPr>
              <w:t>(C6H10O5)n</w:t>
            </w:r>
          </w:p>
        </w:tc>
        <w:tc>
          <w:tcPr>
            <w:tcW w:w="1620" w:type="dxa"/>
            <w:vAlign w:val="center"/>
          </w:tcPr>
          <w:p w14:paraId="3730C8D4" w14:textId="77777777" w:rsidR="004A118C" w:rsidRDefault="004A118C" w:rsidP="00FE0EC5">
            <w:pPr>
              <w:jc w:val="center"/>
              <w:rPr>
                <w:rFonts w:ascii="宋体" w:hAnsi="宋体"/>
                <w:sz w:val="24"/>
              </w:rPr>
            </w:pPr>
            <w:r>
              <w:rPr>
                <w:rFonts w:ascii="宋体" w:hAnsi="宋体" w:cs="Arial"/>
                <w:sz w:val="24"/>
              </w:rPr>
              <w:t>芡粉</w:t>
            </w:r>
          </w:p>
        </w:tc>
        <w:tc>
          <w:tcPr>
            <w:tcW w:w="720" w:type="dxa"/>
            <w:vAlign w:val="center"/>
          </w:tcPr>
          <w:p w14:paraId="65953ACA" w14:textId="77777777" w:rsidR="004A118C" w:rsidRDefault="004A118C" w:rsidP="00FE0EC5">
            <w:pPr>
              <w:jc w:val="center"/>
              <w:rPr>
                <w:rFonts w:ascii="宋体" w:hAnsi="宋体"/>
                <w:sz w:val="24"/>
              </w:rPr>
            </w:pPr>
          </w:p>
        </w:tc>
        <w:tc>
          <w:tcPr>
            <w:tcW w:w="1980" w:type="dxa"/>
            <w:vAlign w:val="center"/>
          </w:tcPr>
          <w:p w14:paraId="28FD460E"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1775456E" w14:textId="77777777" w:rsidR="004A118C" w:rsidRDefault="004A118C" w:rsidP="00FE0EC5">
            <w:pPr>
              <w:jc w:val="center"/>
              <w:rPr>
                <w:rFonts w:ascii="宋体" w:hAnsi="宋体"/>
                <w:sz w:val="24"/>
              </w:rPr>
            </w:pPr>
            <w:r>
              <w:rPr>
                <w:rFonts w:ascii="宋体" w:hAnsi="宋体" w:hint="eastAsia"/>
                <w:sz w:val="24"/>
              </w:rPr>
              <w:t>null</w:t>
            </w:r>
          </w:p>
        </w:tc>
        <w:tc>
          <w:tcPr>
            <w:tcW w:w="1080" w:type="dxa"/>
            <w:vAlign w:val="center"/>
          </w:tcPr>
          <w:p w14:paraId="08F5453C" w14:textId="77777777" w:rsidR="004A118C" w:rsidRDefault="004A118C" w:rsidP="00FE0EC5">
            <w:pPr>
              <w:jc w:val="center"/>
              <w:rPr>
                <w:rFonts w:ascii="宋体" w:hAnsi="宋体"/>
                <w:sz w:val="24"/>
              </w:rPr>
            </w:pPr>
            <w:r>
              <w:rPr>
                <w:rFonts w:ascii="宋体" w:hAnsi="宋体" w:hint="eastAsia"/>
                <w:sz w:val="24"/>
              </w:rPr>
              <w:t>500g</w:t>
            </w:r>
          </w:p>
        </w:tc>
        <w:tc>
          <w:tcPr>
            <w:tcW w:w="900" w:type="dxa"/>
            <w:vAlign w:val="center"/>
          </w:tcPr>
          <w:p w14:paraId="446DD215" w14:textId="77777777" w:rsidR="004A118C" w:rsidRDefault="004A118C" w:rsidP="00FE0EC5">
            <w:pPr>
              <w:jc w:val="center"/>
              <w:rPr>
                <w:rFonts w:ascii="宋体" w:hAnsi="宋体"/>
                <w:sz w:val="24"/>
              </w:rPr>
            </w:pPr>
            <w:r>
              <w:rPr>
                <w:rFonts w:ascii="宋体" w:hAnsi="宋体" w:hint="eastAsia"/>
                <w:sz w:val="24"/>
              </w:rPr>
              <w:t>2瓶</w:t>
            </w:r>
          </w:p>
        </w:tc>
        <w:tc>
          <w:tcPr>
            <w:tcW w:w="1260" w:type="dxa"/>
            <w:vAlign w:val="center"/>
          </w:tcPr>
          <w:p w14:paraId="44214DD0" w14:textId="77777777" w:rsidR="004A118C" w:rsidRDefault="004A118C" w:rsidP="00FE0EC5">
            <w:pPr>
              <w:jc w:val="center"/>
              <w:rPr>
                <w:rFonts w:ascii="宋体" w:hAnsi="宋体"/>
                <w:sz w:val="24"/>
              </w:rPr>
            </w:pPr>
            <w:r>
              <w:rPr>
                <w:rFonts w:ascii="宋体" w:hAnsi="宋体" w:hint="eastAsia"/>
                <w:sz w:val="24"/>
              </w:rPr>
              <w:t>Ⅲ</w:t>
            </w:r>
          </w:p>
        </w:tc>
        <w:tc>
          <w:tcPr>
            <w:tcW w:w="1080" w:type="dxa"/>
            <w:vMerge/>
          </w:tcPr>
          <w:p w14:paraId="4CB30AC4" w14:textId="77777777" w:rsidR="004A118C" w:rsidRDefault="004A118C" w:rsidP="00FE0EC5">
            <w:pPr>
              <w:jc w:val="center"/>
              <w:rPr>
                <w:rFonts w:ascii="宋体" w:hAnsi="宋体"/>
                <w:sz w:val="24"/>
              </w:rPr>
            </w:pPr>
          </w:p>
        </w:tc>
        <w:tc>
          <w:tcPr>
            <w:tcW w:w="1080" w:type="dxa"/>
            <w:vMerge/>
            <w:vAlign w:val="center"/>
          </w:tcPr>
          <w:p w14:paraId="0BB0D1C1" w14:textId="77777777" w:rsidR="004A118C" w:rsidRDefault="004A118C" w:rsidP="00FE0EC5">
            <w:pPr>
              <w:jc w:val="center"/>
              <w:rPr>
                <w:rFonts w:ascii="宋体" w:hAnsi="宋体"/>
                <w:sz w:val="24"/>
              </w:rPr>
            </w:pPr>
          </w:p>
        </w:tc>
      </w:tr>
      <w:tr w:rsidR="004A118C" w14:paraId="4027E2CD" w14:textId="77777777" w:rsidTr="00FE0EC5">
        <w:tc>
          <w:tcPr>
            <w:tcW w:w="468" w:type="dxa"/>
            <w:vAlign w:val="center"/>
          </w:tcPr>
          <w:p w14:paraId="4F815D11" w14:textId="77777777" w:rsidR="004A118C" w:rsidRDefault="004A118C" w:rsidP="00FE0EC5">
            <w:pPr>
              <w:jc w:val="center"/>
              <w:rPr>
                <w:rFonts w:ascii="宋体" w:hAnsi="宋体"/>
                <w:sz w:val="24"/>
              </w:rPr>
            </w:pPr>
            <w:r>
              <w:rPr>
                <w:rFonts w:ascii="宋体" w:hAnsi="宋体" w:hint="eastAsia"/>
                <w:sz w:val="24"/>
              </w:rPr>
              <w:t>29</w:t>
            </w:r>
          </w:p>
        </w:tc>
        <w:tc>
          <w:tcPr>
            <w:tcW w:w="1980" w:type="dxa"/>
            <w:vAlign w:val="center"/>
          </w:tcPr>
          <w:p w14:paraId="30DC41AC" w14:textId="77777777" w:rsidR="004A118C" w:rsidRDefault="004A118C" w:rsidP="00FE0EC5">
            <w:pPr>
              <w:jc w:val="center"/>
              <w:rPr>
                <w:rFonts w:ascii="宋体" w:hAnsi="宋体"/>
                <w:sz w:val="24"/>
              </w:rPr>
            </w:pPr>
            <w:r>
              <w:rPr>
                <w:rFonts w:ascii="宋体" w:hAnsi="宋体" w:hint="eastAsia"/>
                <w:sz w:val="24"/>
              </w:rPr>
              <w:t>邻苯二甲酸氢钾</w:t>
            </w:r>
          </w:p>
        </w:tc>
        <w:tc>
          <w:tcPr>
            <w:tcW w:w="1440" w:type="dxa"/>
            <w:vAlign w:val="center"/>
          </w:tcPr>
          <w:p w14:paraId="0CD03DED" w14:textId="77777777" w:rsidR="004A118C" w:rsidRDefault="004A118C" w:rsidP="00FE0EC5">
            <w:pPr>
              <w:jc w:val="center"/>
              <w:rPr>
                <w:rFonts w:ascii="宋体" w:hAnsi="宋体"/>
                <w:sz w:val="24"/>
              </w:rPr>
            </w:pPr>
            <w:r>
              <w:rPr>
                <w:rFonts w:ascii="宋体" w:hAnsi="宋体"/>
                <w:spacing w:val="10"/>
                <w:sz w:val="24"/>
              </w:rPr>
              <w:t>HOOCC6H4COOK</w:t>
            </w:r>
          </w:p>
        </w:tc>
        <w:tc>
          <w:tcPr>
            <w:tcW w:w="1620" w:type="dxa"/>
            <w:vAlign w:val="center"/>
          </w:tcPr>
          <w:p w14:paraId="2BE469CB" w14:textId="77777777" w:rsidR="004A118C" w:rsidRDefault="004A118C" w:rsidP="00FE0EC5">
            <w:pPr>
              <w:jc w:val="center"/>
              <w:rPr>
                <w:rFonts w:ascii="宋体" w:hAnsi="宋体"/>
                <w:sz w:val="24"/>
              </w:rPr>
            </w:pPr>
            <w:r>
              <w:rPr>
                <w:rFonts w:ascii="宋体" w:hAnsi="宋体" w:hint="eastAsia"/>
                <w:sz w:val="24"/>
              </w:rPr>
              <w:t>苯二钾酸氢钾</w:t>
            </w:r>
          </w:p>
        </w:tc>
        <w:tc>
          <w:tcPr>
            <w:tcW w:w="720" w:type="dxa"/>
            <w:vAlign w:val="center"/>
          </w:tcPr>
          <w:p w14:paraId="74BB492A" w14:textId="77777777" w:rsidR="004A118C" w:rsidRDefault="004A118C" w:rsidP="00FE0EC5">
            <w:pPr>
              <w:jc w:val="center"/>
              <w:rPr>
                <w:rFonts w:ascii="宋体" w:hAnsi="宋体"/>
                <w:sz w:val="24"/>
              </w:rPr>
            </w:pPr>
            <w:r>
              <w:rPr>
                <w:rFonts w:ascii="宋体" w:hAnsi="宋体" w:hint="eastAsia"/>
                <w:sz w:val="24"/>
              </w:rPr>
              <w:t>8.2</w:t>
            </w:r>
          </w:p>
        </w:tc>
        <w:tc>
          <w:tcPr>
            <w:tcW w:w="1980" w:type="dxa"/>
            <w:vAlign w:val="center"/>
          </w:tcPr>
          <w:p w14:paraId="4FF2C7D8" w14:textId="77777777" w:rsidR="004A118C" w:rsidRDefault="004A118C" w:rsidP="00FE0EC5">
            <w:pPr>
              <w:jc w:val="center"/>
              <w:rPr>
                <w:rFonts w:ascii="宋体" w:hAnsi="宋体"/>
                <w:sz w:val="24"/>
              </w:rPr>
            </w:pPr>
            <w:r>
              <w:rPr>
                <w:rFonts w:ascii="宋体" w:hAnsi="宋体" w:hint="eastAsia"/>
                <w:sz w:val="24"/>
              </w:rPr>
              <w:t>腐蚀品</w:t>
            </w:r>
          </w:p>
        </w:tc>
        <w:tc>
          <w:tcPr>
            <w:tcW w:w="900" w:type="dxa"/>
            <w:vAlign w:val="center"/>
          </w:tcPr>
          <w:p w14:paraId="2FE97F6A" w14:textId="77777777" w:rsidR="004A118C" w:rsidRDefault="004A118C" w:rsidP="00FE0EC5">
            <w:pPr>
              <w:jc w:val="center"/>
              <w:rPr>
                <w:rFonts w:ascii="宋体" w:hAnsi="宋体"/>
                <w:sz w:val="24"/>
              </w:rPr>
            </w:pPr>
            <w:r>
              <w:rPr>
                <w:rFonts w:ascii="宋体" w:hAnsi="宋体" w:hint="eastAsia"/>
                <w:sz w:val="24"/>
              </w:rPr>
              <w:t>82002</w:t>
            </w:r>
          </w:p>
        </w:tc>
        <w:tc>
          <w:tcPr>
            <w:tcW w:w="1080" w:type="dxa"/>
            <w:vAlign w:val="center"/>
          </w:tcPr>
          <w:p w14:paraId="2BC9C619" w14:textId="77777777" w:rsidR="004A118C" w:rsidRDefault="004A118C" w:rsidP="00FE0EC5">
            <w:pPr>
              <w:jc w:val="center"/>
              <w:rPr>
                <w:rFonts w:ascii="宋体" w:hAnsi="宋体"/>
                <w:sz w:val="24"/>
              </w:rPr>
            </w:pPr>
            <w:r>
              <w:rPr>
                <w:rFonts w:ascii="宋体" w:hAnsi="宋体" w:hint="eastAsia"/>
                <w:sz w:val="24"/>
              </w:rPr>
              <w:t>100g</w:t>
            </w:r>
          </w:p>
        </w:tc>
        <w:tc>
          <w:tcPr>
            <w:tcW w:w="900" w:type="dxa"/>
            <w:vAlign w:val="center"/>
          </w:tcPr>
          <w:p w14:paraId="76C17695" w14:textId="77777777" w:rsidR="004A118C" w:rsidRDefault="004A118C" w:rsidP="00FE0EC5">
            <w:pPr>
              <w:jc w:val="center"/>
              <w:rPr>
                <w:rFonts w:ascii="宋体" w:hAnsi="宋体"/>
                <w:sz w:val="24"/>
              </w:rPr>
            </w:pPr>
            <w:r>
              <w:rPr>
                <w:rFonts w:ascii="宋体" w:hAnsi="宋体" w:hint="eastAsia"/>
                <w:sz w:val="24"/>
              </w:rPr>
              <w:t>4瓶</w:t>
            </w:r>
          </w:p>
        </w:tc>
        <w:tc>
          <w:tcPr>
            <w:tcW w:w="1260" w:type="dxa"/>
            <w:vAlign w:val="center"/>
          </w:tcPr>
          <w:p w14:paraId="76EF3999" w14:textId="77777777" w:rsidR="004A118C" w:rsidRDefault="004A118C" w:rsidP="00FE0EC5">
            <w:pPr>
              <w:jc w:val="center"/>
              <w:rPr>
                <w:rFonts w:ascii="宋体" w:hAnsi="宋体"/>
                <w:sz w:val="24"/>
              </w:rPr>
            </w:pPr>
            <w:r>
              <w:rPr>
                <w:rFonts w:ascii="宋体" w:hAnsi="宋体" w:hint="eastAsia"/>
                <w:sz w:val="24"/>
              </w:rPr>
              <w:t>Ⅱ</w:t>
            </w:r>
          </w:p>
        </w:tc>
        <w:tc>
          <w:tcPr>
            <w:tcW w:w="1080" w:type="dxa"/>
            <w:vMerge/>
          </w:tcPr>
          <w:p w14:paraId="52818C01" w14:textId="77777777" w:rsidR="004A118C" w:rsidRDefault="004A118C" w:rsidP="00FE0EC5">
            <w:pPr>
              <w:jc w:val="center"/>
              <w:rPr>
                <w:rFonts w:ascii="宋体" w:hAnsi="宋体"/>
                <w:sz w:val="24"/>
              </w:rPr>
            </w:pPr>
          </w:p>
        </w:tc>
        <w:tc>
          <w:tcPr>
            <w:tcW w:w="1080" w:type="dxa"/>
            <w:vMerge/>
            <w:vAlign w:val="center"/>
          </w:tcPr>
          <w:p w14:paraId="4EE4F215" w14:textId="77777777" w:rsidR="004A118C" w:rsidRDefault="004A118C" w:rsidP="00FE0EC5">
            <w:pPr>
              <w:jc w:val="center"/>
              <w:rPr>
                <w:rFonts w:ascii="宋体" w:hAnsi="宋体"/>
                <w:sz w:val="24"/>
              </w:rPr>
            </w:pPr>
          </w:p>
        </w:tc>
      </w:tr>
      <w:tr w:rsidR="004A118C" w14:paraId="6902F3E6" w14:textId="77777777" w:rsidTr="00FE0EC5">
        <w:tc>
          <w:tcPr>
            <w:tcW w:w="468" w:type="dxa"/>
            <w:vAlign w:val="center"/>
          </w:tcPr>
          <w:p w14:paraId="55349DC6" w14:textId="77777777" w:rsidR="004A118C" w:rsidRDefault="004A118C" w:rsidP="00FE0EC5">
            <w:pPr>
              <w:jc w:val="center"/>
              <w:rPr>
                <w:rFonts w:ascii="宋体" w:hAnsi="宋体"/>
                <w:sz w:val="24"/>
              </w:rPr>
            </w:pPr>
            <w:r>
              <w:rPr>
                <w:rFonts w:ascii="宋体" w:hAnsi="宋体" w:hint="eastAsia"/>
                <w:sz w:val="24"/>
              </w:rPr>
              <w:t>30</w:t>
            </w:r>
          </w:p>
        </w:tc>
        <w:tc>
          <w:tcPr>
            <w:tcW w:w="1980" w:type="dxa"/>
            <w:vAlign w:val="center"/>
          </w:tcPr>
          <w:p w14:paraId="5E95A3D2" w14:textId="77777777" w:rsidR="004A118C" w:rsidRDefault="004A118C" w:rsidP="00FE0EC5">
            <w:pPr>
              <w:jc w:val="center"/>
              <w:rPr>
                <w:rFonts w:ascii="宋体" w:hAnsi="宋体"/>
                <w:sz w:val="24"/>
              </w:rPr>
            </w:pPr>
            <w:r>
              <w:rPr>
                <w:rFonts w:ascii="宋体" w:hAnsi="宋体" w:hint="eastAsia"/>
                <w:sz w:val="24"/>
              </w:rPr>
              <w:t>硝酸银</w:t>
            </w:r>
          </w:p>
        </w:tc>
        <w:tc>
          <w:tcPr>
            <w:tcW w:w="1440" w:type="dxa"/>
            <w:vAlign w:val="center"/>
          </w:tcPr>
          <w:p w14:paraId="2DBAA8E6" w14:textId="77777777" w:rsidR="004A118C" w:rsidRDefault="004A118C" w:rsidP="00FE0EC5">
            <w:pPr>
              <w:jc w:val="center"/>
              <w:rPr>
                <w:rFonts w:ascii="宋体" w:hAnsi="宋体"/>
                <w:sz w:val="24"/>
              </w:rPr>
            </w:pPr>
            <w:r>
              <w:rPr>
                <w:rFonts w:ascii="宋体" w:hAnsi="宋体" w:hint="eastAsia"/>
                <w:sz w:val="24"/>
              </w:rPr>
              <w:t>AgNO3</w:t>
            </w:r>
          </w:p>
        </w:tc>
        <w:tc>
          <w:tcPr>
            <w:tcW w:w="1620" w:type="dxa"/>
            <w:vAlign w:val="center"/>
          </w:tcPr>
          <w:p w14:paraId="6CEE51D3" w14:textId="77777777" w:rsidR="004A118C" w:rsidRDefault="004A118C" w:rsidP="00FE0EC5">
            <w:pPr>
              <w:jc w:val="center"/>
              <w:rPr>
                <w:rFonts w:ascii="宋体" w:hAnsi="宋体"/>
                <w:sz w:val="24"/>
              </w:rPr>
            </w:pPr>
          </w:p>
        </w:tc>
        <w:tc>
          <w:tcPr>
            <w:tcW w:w="720" w:type="dxa"/>
            <w:vAlign w:val="center"/>
          </w:tcPr>
          <w:p w14:paraId="0DC5F66E" w14:textId="77777777" w:rsidR="004A118C" w:rsidRDefault="004A118C" w:rsidP="00FE0EC5">
            <w:pPr>
              <w:jc w:val="center"/>
              <w:rPr>
                <w:rFonts w:ascii="宋体" w:hAnsi="宋体"/>
                <w:sz w:val="24"/>
              </w:rPr>
            </w:pPr>
            <w:r>
              <w:rPr>
                <w:rFonts w:ascii="宋体" w:hAnsi="宋体" w:hint="eastAsia"/>
                <w:sz w:val="24"/>
              </w:rPr>
              <w:t>5.1</w:t>
            </w:r>
          </w:p>
        </w:tc>
        <w:tc>
          <w:tcPr>
            <w:tcW w:w="1980" w:type="dxa"/>
            <w:vAlign w:val="center"/>
          </w:tcPr>
          <w:p w14:paraId="7E8B874A" w14:textId="77777777" w:rsidR="004A118C" w:rsidRDefault="004A118C" w:rsidP="00FE0EC5">
            <w:pPr>
              <w:jc w:val="center"/>
              <w:rPr>
                <w:rFonts w:ascii="宋体" w:hAnsi="宋体"/>
                <w:sz w:val="24"/>
              </w:rPr>
            </w:pPr>
            <w:r>
              <w:rPr>
                <w:rFonts w:ascii="宋体" w:hAnsi="宋体" w:hint="eastAsia"/>
                <w:sz w:val="24"/>
              </w:rPr>
              <w:t>易制爆</w:t>
            </w:r>
          </w:p>
        </w:tc>
        <w:tc>
          <w:tcPr>
            <w:tcW w:w="900" w:type="dxa"/>
            <w:vAlign w:val="center"/>
          </w:tcPr>
          <w:p w14:paraId="49D21DF7" w14:textId="77777777" w:rsidR="004A118C" w:rsidRDefault="004A118C" w:rsidP="00FE0EC5">
            <w:pPr>
              <w:jc w:val="center"/>
              <w:rPr>
                <w:rFonts w:ascii="宋体" w:hAnsi="宋体"/>
                <w:sz w:val="24"/>
              </w:rPr>
            </w:pPr>
            <w:r>
              <w:rPr>
                <w:rFonts w:ascii="宋体" w:hAnsi="宋体" w:hint="eastAsia"/>
                <w:sz w:val="24"/>
              </w:rPr>
              <w:t>51063</w:t>
            </w:r>
          </w:p>
        </w:tc>
        <w:tc>
          <w:tcPr>
            <w:tcW w:w="1080" w:type="dxa"/>
            <w:vAlign w:val="center"/>
          </w:tcPr>
          <w:p w14:paraId="1CD45EC8" w14:textId="77777777" w:rsidR="004A118C" w:rsidRDefault="004A118C" w:rsidP="00FE0EC5">
            <w:pPr>
              <w:jc w:val="center"/>
              <w:rPr>
                <w:rFonts w:ascii="宋体" w:hAnsi="宋体"/>
                <w:sz w:val="24"/>
              </w:rPr>
            </w:pPr>
            <w:r>
              <w:rPr>
                <w:rFonts w:ascii="宋体" w:hAnsi="宋体" w:hint="eastAsia"/>
                <w:sz w:val="24"/>
              </w:rPr>
              <w:t>100g</w:t>
            </w:r>
          </w:p>
        </w:tc>
        <w:tc>
          <w:tcPr>
            <w:tcW w:w="900" w:type="dxa"/>
            <w:vAlign w:val="center"/>
          </w:tcPr>
          <w:p w14:paraId="1A44CE2A" w14:textId="77777777" w:rsidR="004A118C" w:rsidRDefault="004A118C" w:rsidP="00FE0EC5">
            <w:pPr>
              <w:jc w:val="center"/>
              <w:rPr>
                <w:rFonts w:ascii="宋体" w:hAnsi="宋体"/>
                <w:sz w:val="24"/>
              </w:rPr>
            </w:pPr>
            <w:r>
              <w:rPr>
                <w:rFonts w:ascii="宋体" w:hAnsi="宋体" w:hint="eastAsia"/>
                <w:sz w:val="24"/>
              </w:rPr>
              <w:t>1瓶</w:t>
            </w:r>
          </w:p>
        </w:tc>
        <w:tc>
          <w:tcPr>
            <w:tcW w:w="1260" w:type="dxa"/>
            <w:vAlign w:val="center"/>
          </w:tcPr>
          <w:p w14:paraId="5CA5DAE0" w14:textId="77777777" w:rsidR="004A118C" w:rsidRDefault="004A118C" w:rsidP="00FE0EC5">
            <w:pPr>
              <w:jc w:val="center"/>
              <w:rPr>
                <w:rFonts w:ascii="宋体" w:hAnsi="宋体"/>
                <w:sz w:val="24"/>
              </w:rPr>
            </w:pPr>
            <w:r>
              <w:rPr>
                <w:rFonts w:ascii="宋体" w:hAnsi="宋体" w:hint="eastAsia"/>
                <w:sz w:val="24"/>
              </w:rPr>
              <w:t>Ⅰ</w:t>
            </w:r>
          </w:p>
        </w:tc>
        <w:tc>
          <w:tcPr>
            <w:tcW w:w="1080" w:type="dxa"/>
            <w:vMerge/>
          </w:tcPr>
          <w:p w14:paraId="61CAB75D" w14:textId="77777777" w:rsidR="004A118C" w:rsidRDefault="004A118C" w:rsidP="00FE0EC5">
            <w:pPr>
              <w:jc w:val="center"/>
              <w:rPr>
                <w:rFonts w:ascii="宋体" w:hAnsi="宋体"/>
                <w:sz w:val="24"/>
              </w:rPr>
            </w:pPr>
          </w:p>
        </w:tc>
        <w:tc>
          <w:tcPr>
            <w:tcW w:w="1080" w:type="dxa"/>
            <w:vMerge/>
            <w:vAlign w:val="center"/>
          </w:tcPr>
          <w:p w14:paraId="38E94B85" w14:textId="77777777" w:rsidR="004A118C" w:rsidRDefault="004A118C" w:rsidP="00FE0EC5">
            <w:pPr>
              <w:jc w:val="center"/>
              <w:rPr>
                <w:rFonts w:ascii="宋体" w:hAnsi="宋体"/>
                <w:sz w:val="24"/>
              </w:rPr>
            </w:pPr>
          </w:p>
        </w:tc>
      </w:tr>
      <w:tr w:rsidR="004A118C" w14:paraId="44975083" w14:textId="77777777" w:rsidTr="00FE0EC5">
        <w:tc>
          <w:tcPr>
            <w:tcW w:w="468" w:type="dxa"/>
            <w:vAlign w:val="center"/>
          </w:tcPr>
          <w:p w14:paraId="31539C71" w14:textId="77777777" w:rsidR="004A118C" w:rsidRDefault="004A118C" w:rsidP="00FE0EC5">
            <w:pPr>
              <w:jc w:val="center"/>
              <w:rPr>
                <w:rFonts w:ascii="宋体" w:hAnsi="宋体"/>
                <w:sz w:val="24"/>
              </w:rPr>
            </w:pPr>
            <w:r>
              <w:rPr>
                <w:rFonts w:ascii="宋体" w:hAnsi="宋体" w:hint="eastAsia"/>
                <w:sz w:val="24"/>
              </w:rPr>
              <w:t>31</w:t>
            </w:r>
          </w:p>
        </w:tc>
        <w:tc>
          <w:tcPr>
            <w:tcW w:w="1980" w:type="dxa"/>
            <w:vAlign w:val="center"/>
          </w:tcPr>
          <w:p w14:paraId="6FA56561" w14:textId="77777777" w:rsidR="004A118C" w:rsidRDefault="004A118C" w:rsidP="00FE0EC5">
            <w:pPr>
              <w:jc w:val="center"/>
              <w:rPr>
                <w:rFonts w:ascii="宋体" w:hAnsi="宋体"/>
                <w:sz w:val="24"/>
              </w:rPr>
            </w:pPr>
            <w:r>
              <w:rPr>
                <w:rFonts w:ascii="宋体" w:hAnsi="宋体" w:hint="eastAsia"/>
                <w:sz w:val="24"/>
              </w:rPr>
              <w:t>硝酸汞</w:t>
            </w:r>
          </w:p>
        </w:tc>
        <w:tc>
          <w:tcPr>
            <w:tcW w:w="1440" w:type="dxa"/>
            <w:vAlign w:val="center"/>
          </w:tcPr>
          <w:p w14:paraId="372F1B45" w14:textId="77777777" w:rsidR="004A118C" w:rsidRDefault="004A118C" w:rsidP="00FE0EC5">
            <w:pPr>
              <w:jc w:val="center"/>
              <w:rPr>
                <w:rFonts w:ascii="宋体" w:hAnsi="宋体"/>
                <w:sz w:val="24"/>
              </w:rPr>
            </w:pPr>
            <w:r>
              <w:rPr>
                <w:rFonts w:ascii="宋体" w:hAnsi="宋体" w:cs="Arial"/>
                <w:spacing w:val="10"/>
                <w:sz w:val="24"/>
              </w:rPr>
              <w:t>Hg(NO3)2·H2O</w:t>
            </w:r>
          </w:p>
        </w:tc>
        <w:tc>
          <w:tcPr>
            <w:tcW w:w="1620" w:type="dxa"/>
            <w:vAlign w:val="center"/>
          </w:tcPr>
          <w:p w14:paraId="25360899" w14:textId="77777777" w:rsidR="004A118C" w:rsidRDefault="004A118C" w:rsidP="00FE0EC5">
            <w:pPr>
              <w:jc w:val="center"/>
              <w:rPr>
                <w:rFonts w:ascii="宋体" w:hAnsi="宋体"/>
                <w:sz w:val="24"/>
              </w:rPr>
            </w:pPr>
            <w:r>
              <w:rPr>
                <w:rFonts w:ascii="宋体" w:hAnsi="宋体" w:hint="eastAsia"/>
                <w:sz w:val="24"/>
              </w:rPr>
              <w:t>硝酸高汞</w:t>
            </w:r>
          </w:p>
        </w:tc>
        <w:tc>
          <w:tcPr>
            <w:tcW w:w="720" w:type="dxa"/>
            <w:vAlign w:val="center"/>
          </w:tcPr>
          <w:p w14:paraId="24F4A9F4" w14:textId="77777777" w:rsidR="004A118C" w:rsidRDefault="004A118C" w:rsidP="00FE0EC5">
            <w:pPr>
              <w:jc w:val="center"/>
              <w:rPr>
                <w:rFonts w:ascii="宋体" w:hAnsi="宋体"/>
                <w:sz w:val="24"/>
              </w:rPr>
            </w:pPr>
            <w:r>
              <w:rPr>
                <w:rFonts w:ascii="宋体" w:hAnsi="宋体" w:hint="eastAsia"/>
                <w:sz w:val="24"/>
              </w:rPr>
              <w:t>6.1</w:t>
            </w:r>
          </w:p>
        </w:tc>
        <w:tc>
          <w:tcPr>
            <w:tcW w:w="1980" w:type="dxa"/>
            <w:vAlign w:val="center"/>
          </w:tcPr>
          <w:p w14:paraId="5928BD59" w14:textId="77777777" w:rsidR="004A118C" w:rsidRDefault="004A118C" w:rsidP="00FE0EC5">
            <w:pPr>
              <w:jc w:val="center"/>
              <w:rPr>
                <w:rFonts w:ascii="宋体" w:hAnsi="宋体"/>
                <w:sz w:val="24"/>
              </w:rPr>
            </w:pPr>
            <w:r>
              <w:rPr>
                <w:rFonts w:ascii="宋体" w:hAnsi="宋体" w:hint="eastAsia"/>
                <w:sz w:val="24"/>
              </w:rPr>
              <w:t>助燃/剧毒</w:t>
            </w:r>
          </w:p>
        </w:tc>
        <w:tc>
          <w:tcPr>
            <w:tcW w:w="900" w:type="dxa"/>
            <w:vAlign w:val="center"/>
          </w:tcPr>
          <w:p w14:paraId="0AF4D2A8" w14:textId="77777777" w:rsidR="004A118C" w:rsidRDefault="004A118C" w:rsidP="00FE0EC5">
            <w:pPr>
              <w:jc w:val="center"/>
              <w:rPr>
                <w:rFonts w:ascii="宋体" w:hAnsi="宋体"/>
                <w:sz w:val="24"/>
              </w:rPr>
            </w:pPr>
            <w:r>
              <w:rPr>
                <w:rFonts w:ascii="宋体" w:hAnsi="宋体" w:hint="eastAsia"/>
                <w:sz w:val="24"/>
              </w:rPr>
              <w:t>61030</w:t>
            </w:r>
          </w:p>
        </w:tc>
        <w:tc>
          <w:tcPr>
            <w:tcW w:w="1080" w:type="dxa"/>
            <w:vAlign w:val="center"/>
          </w:tcPr>
          <w:p w14:paraId="6D4229E8" w14:textId="77777777" w:rsidR="004A118C" w:rsidRDefault="004A118C" w:rsidP="00FE0EC5">
            <w:pPr>
              <w:jc w:val="center"/>
              <w:rPr>
                <w:rFonts w:ascii="宋体" w:hAnsi="宋体"/>
                <w:sz w:val="24"/>
              </w:rPr>
            </w:pPr>
            <w:r>
              <w:rPr>
                <w:rFonts w:ascii="宋体" w:hAnsi="宋体" w:hint="eastAsia"/>
                <w:sz w:val="24"/>
              </w:rPr>
              <w:t>100g</w:t>
            </w:r>
          </w:p>
        </w:tc>
        <w:tc>
          <w:tcPr>
            <w:tcW w:w="900" w:type="dxa"/>
            <w:vAlign w:val="center"/>
          </w:tcPr>
          <w:p w14:paraId="1E4E8FEF" w14:textId="77777777" w:rsidR="004A118C" w:rsidRDefault="004A118C" w:rsidP="00FE0EC5">
            <w:pPr>
              <w:ind w:leftChars="-51" w:left="-107" w:rightChars="-158" w:right="-332"/>
              <w:jc w:val="center"/>
              <w:rPr>
                <w:rFonts w:ascii="宋体" w:hAnsi="宋体"/>
                <w:sz w:val="24"/>
              </w:rPr>
            </w:pPr>
            <w:r>
              <w:rPr>
                <w:rFonts w:ascii="宋体" w:hAnsi="宋体" w:hint="eastAsia"/>
                <w:sz w:val="24"/>
              </w:rPr>
              <w:t>1瓶</w:t>
            </w:r>
          </w:p>
        </w:tc>
        <w:tc>
          <w:tcPr>
            <w:tcW w:w="1260" w:type="dxa"/>
            <w:vAlign w:val="center"/>
          </w:tcPr>
          <w:p w14:paraId="46F497F8" w14:textId="77777777" w:rsidR="004A118C" w:rsidRDefault="004A118C" w:rsidP="00FE0EC5">
            <w:pPr>
              <w:jc w:val="center"/>
              <w:rPr>
                <w:rFonts w:ascii="宋体" w:hAnsi="宋体"/>
                <w:sz w:val="24"/>
              </w:rPr>
            </w:pPr>
            <w:r>
              <w:rPr>
                <w:rFonts w:ascii="宋体" w:hAnsi="宋体" w:hint="eastAsia"/>
                <w:sz w:val="24"/>
              </w:rPr>
              <w:t>Ⅰ</w:t>
            </w:r>
          </w:p>
        </w:tc>
        <w:tc>
          <w:tcPr>
            <w:tcW w:w="1080" w:type="dxa"/>
            <w:vMerge/>
          </w:tcPr>
          <w:p w14:paraId="3076DE42" w14:textId="77777777" w:rsidR="004A118C" w:rsidRDefault="004A118C" w:rsidP="00FE0EC5">
            <w:pPr>
              <w:jc w:val="center"/>
              <w:rPr>
                <w:rFonts w:ascii="宋体" w:hAnsi="宋体"/>
                <w:sz w:val="24"/>
              </w:rPr>
            </w:pPr>
          </w:p>
        </w:tc>
        <w:tc>
          <w:tcPr>
            <w:tcW w:w="1080" w:type="dxa"/>
            <w:vMerge/>
            <w:vAlign w:val="center"/>
          </w:tcPr>
          <w:p w14:paraId="5B3969A9" w14:textId="77777777" w:rsidR="004A118C" w:rsidRDefault="004A118C" w:rsidP="00FE0EC5">
            <w:pPr>
              <w:jc w:val="center"/>
              <w:rPr>
                <w:rFonts w:ascii="宋体" w:hAnsi="宋体"/>
                <w:sz w:val="24"/>
              </w:rPr>
            </w:pPr>
          </w:p>
        </w:tc>
      </w:tr>
      <w:tr w:rsidR="004A118C" w14:paraId="0DC4A8E7" w14:textId="77777777" w:rsidTr="00FE0EC5">
        <w:tc>
          <w:tcPr>
            <w:tcW w:w="468" w:type="dxa"/>
            <w:vAlign w:val="center"/>
          </w:tcPr>
          <w:p w14:paraId="7BF87C71" w14:textId="77777777" w:rsidR="004A118C" w:rsidRDefault="004A118C" w:rsidP="00FE0EC5">
            <w:pPr>
              <w:jc w:val="center"/>
              <w:rPr>
                <w:rFonts w:ascii="宋体" w:hAnsi="宋体"/>
                <w:sz w:val="24"/>
              </w:rPr>
            </w:pPr>
            <w:r>
              <w:rPr>
                <w:rFonts w:ascii="宋体" w:hAnsi="宋体" w:hint="eastAsia"/>
                <w:sz w:val="24"/>
              </w:rPr>
              <w:t>32</w:t>
            </w:r>
          </w:p>
        </w:tc>
        <w:tc>
          <w:tcPr>
            <w:tcW w:w="1980" w:type="dxa"/>
            <w:vAlign w:val="center"/>
          </w:tcPr>
          <w:p w14:paraId="06CAE680" w14:textId="77777777" w:rsidR="004A118C" w:rsidRDefault="004A118C" w:rsidP="00FE0EC5">
            <w:pPr>
              <w:jc w:val="center"/>
              <w:rPr>
                <w:rFonts w:ascii="宋体" w:hAnsi="宋体"/>
                <w:sz w:val="24"/>
              </w:rPr>
            </w:pPr>
            <w:r>
              <w:rPr>
                <w:rFonts w:ascii="宋体" w:hAnsi="宋体" w:hint="eastAsia"/>
                <w:sz w:val="24"/>
              </w:rPr>
              <w:t>氯化钠（基准）</w:t>
            </w:r>
          </w:p>
        </w:tc>
        <w:tc>
          <w:tcPr>
            <w:tcW w:w="1440" w:type="dxa"/>
            <w:vAlign w:val="center"/>
          </w:tcPr>
          <w:p w14:paraId="30F98242" w14:textId="77777777" w:rsidR="004A118C" w:rsidRDefault="004A118C" w:rsidP="00FE0EC5">
            <w:pPr>
              <w:jc w:val="center"/>
              <w:rPr>
                <w:rFonts w:ascii="宋体" w:hAnsi="宋体"/>
                <w:sz w:val="24"/>
              </w:rPr>
            </w:pPr>
            <w:r>
              <w:rPr>
                <w:rFonts w:ascii="宋体" w:hAnsi="宋体" w:hint="eastAsia"/>
                <w:sz w:val="24"/>
              </w:rPr>
              <w:t>NaCl</w:t>
            </w:r>
          </w:p>
        </w:tc>
        <w:tc>
          <w:tcPr>
            <w:tcW w:w="1620" w:type="dxa"/>
            <w:vAlign w:val="center"/>
          </w:tcPr>
          <w:p w14:paraId="6F06FBEF" w14:textId="77777777" w:rsidR="004A118C" w:rsidRDefault="004A118C" w:rsidP="00FE0EC5">
            <w:pPr>
              <w:jc w:val="center"/>
              <w:rPr>
                <w:rFonts w:ascii="宋体" w:hAnsi="宋体"/>
                <w:sz w:val="24"/>
              </w:rPr>
            </w:pPr>
            <w:r>
              <w:rPr>
                <w:rFonts w:ascii="宋体" w:hAnsi="宋体" w:hint="eastAsia"/>
                <w:sz w:val="24"/>
              </w:rPr>
              <w:t>食盐</w:t>
            </w:r>
          </w:p>
        </w:tc>
        <w:tc>
          <w:tcPr>
            <w:tcW w:w="720" w:type="dxa"/>
            <w:vAlign w:val="center"/>
          </w:tcPr>
          <w:p w14:paraId="79FBF77B" w14:textId="77777777" w:rsidR="004A118C" w:rsidRDefault="004A118C" w:rsidP="00FE0EC5">
            <w:pPr>
              <w:jc w:val="center"/>
              <w:rPr>
                <w:rFonts w:ascii="宋体" w:hAnsi="宋体"/>
                <w:sz w:val="24"/>
              </w:rPr>
            </w:pPr>
          </w:p>
        </w:tc>
        <w:tc>
          <w:tcPr>
            <w:tcW w:w="1980" w:type="dxa"/>
            <w:vAlign w:val="center"/>
          </w:tcPr>
          <w:p w14:paraId="52522D08"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359675C8" w14:textId="77777777" w:rsidR="004A118C" w:rsidRDefault="004A118C" w:rsidP="00FE0EC5">
            <w:pPr>
              <w:jc w:val="center"/>
              <w:rPr>
                <w:rFonts w:ascii="宋体" w:hAnsi="宋体"/>
                <w:sz w:val="24"/>
              </w:rPr>
            </w:pPr>
            <w:r>
              <w:rPr>
                <w:rFonts w:ascii="宋体" w:hAnsi="宋体" w:hint="eastAsia"/>
                <w:sz w:val="24"/>
              </w:rPr>
              <w:t>null</w:t>
            </w:r>
          </w:p>
        </w:tc>
        <w:tc>
          <w:tcPr>
            <w:tcW w:w="1080" w:type="dxa"/>
            <w:vAlign w:val="center"/>
          </w:tcPr>
          <w:p w14:paraId="68314661" w14:textId="77777777" w:rsidR="004A118C" w:rsidRDefault="004A118C" w:rsidP="00FE0EC5">
            <w:pPr>
              <w:jc w:val="center"/>
              <w:rPr>
                <w:rFonts w:ascii="宋体" w:hAnsi="宋体"/>
                <w:sz w:val="24"/>
              </w:rPr>
            </w:pPr>
            <w:r>
              <w:rPr>
                <w:rFonts w:ascii="宋体" w:hAnsi="宋体" w:hint="eastAsia"/>
                <w:sz w:val="24"/>
              </w:rPr>
              <w:t>100g</w:t>
            </w:r>
          </w:p>
        </w:tc>
        <w:tc>
          <w:tcPr>
            <w:tcW w:w="900" w:type="dxa"/>
            <w:vAlign w:val="center"/>
          </w:tcPr>
          <w:p w14:paraId="4565F771" w14:textId="77777777" w:rsidR="004A118C" w:rsidRDefault="004A118C" w:rsidP="00FE0EC5">
            <w:pPr>
              <w:jc w:val="center"/>
              <w:rPr>
                <w:rFonts w:ascii="宋体" w:hAnsi="宋体"/>
                <w:sz w:val="24"/>
              </w:rPr>
            </w:pPr>
            <w:r>
              <w:rPr>
                <w:rFonts w:ascii="宋体" w:hAnsi="宋体" w:hint="eastAsia"/>
                <w:sz w:val="24"/>
              </w:rPr>
              <w:t>2瓶</w:t>
            </w:r>
          </w:p>
        </w:tc>
        <w:tc>
          <w:tcPr>
            <w:tcW w:w="1260" w:type="dxa"/>
            <w:vAlign w:val="center"/>
          </w:tcPr>
          <w:p w14:paraId="73D27BB8" w14:textId="77777777" w:rsidR="004A118C" w:rsidRDefault="004A118C" w:rsidP="00FE0EC5">
            <w:pPr>
              <w:jc w:val="center"/>
              <w:rPr>
                <w:rFonts w:ascii="宋体" w:hAnsi="宋体"/>
                <w:sz w:val="24"/>
              </w:rPr>
            </w:pPr>
            <w:r>
              <w:rPr>
                <w:rFonts w:ascii="宋体" w:hAnsi="宋体" w:hint="eastAsia"/>
                <w:sz w:val="24"/>
              </w:rPr>
              <w:t>Ⅲ</w:t>
            </w:r>
          </w:p>
        </w:tc>
        <w:tc>
          <w:tcPr>
            <w:tcW w:w="1080" w:type="dxa"/>
            <w:vMerge/>
          </w:tcPr>
          <w:p w14:paraId="6CE14198" w14:textId="77777777" w:rsidR="004A118C" w:rsidRDefault="004A118C" w:rsidP="00FE0EC5">
            <w:pPr>
              <w:jc w:val="center"/>
              <w:rPr>
                <w:rFonts w:ascii="宋体" w:hAnsi="宋体"/>
                <w:sz w:val="24"/>
              </w:rPr>
            </w:pPr>
          </w:p>
        </w:tc>
        <w:tc>
          <w:tcPr>
            <w:tcW w:w="1080" w:type="dxa"/>
            <w:vMerge/>
            <w:vAlign w:val="center"/>
          </w:tcPr>
          <w:p w14:paraId="189E58E3" w14:textId="77777777" w:rsidR="004A118C" w:rsidRDefault="004A118C" w:rsidP="00FE0EC5">
            <w:pPr>
              <w:jc w:val="center"/>
              <w:rPr>
                <w:rFonts w:ascii="宋体" w:hAnsi="宋体"/>
                <w:sz w:val="24"/>
              </w:rPr>
            </w:pPr>
          </w:p>
        </w:tc>
      </w:tr>
    </w:tbl>
    <w:p w14:paraId="4C904E61" w14:textId="77777777" w:rsidR="004A118C" w:rsidRDefault="004A118C" w:rsidP="004A118C">
      <w:pPr>
        <w:jc w:val="center"/>
        <w:rPr>
          <w:rFonts w:ascii="宋体" w:hAnsi="宋体"/>
          <w:b/>
          <w:bCs/>
          <w:sz w:val="28"/>
          <w:szCs w:val="28"/>
        </w:rPr>
      </w:pPr>
    </w:p>
    <w:p w14:paraId="571BBC60" w14:textId="77777777" w:rsidR="004A118C" w:rsidRDefault="004A118C" w:rsidP="004A118C">
      <w:pPr>
        <w:jc w:val="center"/>
        <w:rPr>
          <w:rFonts w:ascii="宋体" w:hAnsi="宋体"/>
          <w:b/>
          <w:bCs/>
          <w:sz w:val="32"/>
          <w:szCs w:val="32"/>
        </w:rPr>
        <w:sectPr w:rsidR="004A118C">
          <w:type w:val="nextColumn"/>
          <w:pgSz w:w="16838" w:h="11906" w:orient="landscape"/>
          <w:pgMar w:top="1134" w:right="1418" w:bottom="1134" w:left="1134" w:header="851" w:footer="737" w:gutter="284"/>
          <w:paperSrc w:first="7" w:other="7"/>
          <w:cols w:space="720"/>
          <w:docGrid w:linePitch="312"/>
        </w:sectPr>
      </w:pPr>
    </w:p>
    <w:p w14:paraId="5E16803F" w14:textId="77777777" w:rsidR="004A118C" w:rsidRDefault="004A118C" w:rsidP="004A118C">
      <w:pPr>
        <w:jc w:val="center"/>
        <w:rPr>
          <w:rFonts w:ascii="宋体" w:hAnsi="宋体"/>
          <w:b/>
          <w:bCs/>
          <w:sz w:val="28"/>
          <w:szCs w:val="28"/>
        </w:rPr>
      </w:pPr>
      <w:r>
        <w:rPr>
          <w:rFonts w:ascii="宋体" w:hAnsi="宋体" w:hint="eastAsia"/>
          <w:b/>
          <w:bCs/>
          <w:sz w:val="32"/>
          <w:szCs w:val="32"/>
        </w:rPr>
        <w:lastRenderedPageBreak/>
        <w:t>化验室化学试剂分类清单</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
        <w:gridCol w:w="1980"/>
        <w:gridCol w:w="1440"/>
        <w:gridCol w:w="1620"/>
        <w:gridCol w:w="720"/>
        <w:gridCol w:w="1980"/>
        <w:gridCol w:w="900"/>
        <w:gridCol w:w="900"/>
        <w:gridCol w:w="900"/>
        <w:gridCol w:w="1277"/>
        <w:gridCol w:w="1165"/>
        <w:gridCol w:w="1080"/>
      </w:tblGrid>
      <w:tr w:rsidR="004A118C" w14:paraId="07A4C934" w14:textId="77777777" w:rsidTr="00FE0EC5">
        <w:tc>
          <w:tcPr>
            <w:tcW w:w="580" w:type="dxa"/>
            <w:vAlign w:val="center"/>
          </w:tcPr>
          <w:p w14:paraId="2042D4C5" w14:textId="77777777" w:rsidR="004A118C" w:rsidRDefault="004A118C" w:rsidP="00FE0EC5">
            <w:pPr>
              <w:jc w:val="center"/>
              <w:rPr>
                <w:rFonts w:ascii="宋体" w:hAnsi="宋体"/>
                <w:sz w:val="24"/>
              </w:rPr>
            </w:pPr>
            <w:r>
              <w:rPr>
                <w:rFonts w:ascii="宋体" w:hAnsi="宋体" w:hint="eastAsia"/>
                <w:sz w:val="24"/>
              </w:rPr>
              <w:t>栏号</w:t>
            </w:r>
          </w:p>
        </w:tc>
        <w:tc>
          <w:tcPr>
            <w:tcW w:w="5040" w:type="dxa"/>
            <w:gridSpan w:val="3"/>
            <w:vAlign w:val="center"/>
          </w:tcPr>
          <w:p w14:paraId="3EE941EA" w14:textId="77777777" w:rsidR="004A118C" w:rsidRDefault="004A118C" w:rsidP="00FE0EC5">
            <w:pPr>
              <w:jc w:val="center"/>
              <w:rPr>
                <w:rFonts w:ascii="宋体" w:hAnsi="宋体"/>
                <w:sz w:val="24"/>
              </w:rPr>
            </w:pPr>
            <w:r>
              <w:rPr>
                <w:rFonts w:ascii="宋体" w:hAnsi="宋体" w:hint="eastAsia"/>
                <w:sz w:val="24"/>
              </w:rPr>
              <w:t>1</w:t>
            </w:r>
          </w:p>
        </w:tc>
        <w:tc>
          <w:tcPr>
            <w:tcW w:w="2700" w:type="dxa"/>
            <w:gridSpan w:val="2"/>
            <w:vAlign w:val="center"/>
          </w:tcPr>
          <w:p w14:paraId="15927844" w14:textId="77777777" w:rsidR="004A118C" w:rsidRDefault="004A118C" w:rsidP="00FE0EC5">
            <w:pPr>
              <w:jc w:val="center"/>
              <w:rPr>
                <w:rFonts w:ascii="宋体" w:hAnsi="宋体"/>
                <w:sz w:val="24"/>
              </w:rPr>
            </w:pPr>
            <w:r>
              <w:rPr>
                <w:rFonts w:ascii="宋体" w:hAnsi="宋体" w:hint="eastAsia"/>
                <w:sz w:val="24"/>
              </w:rPr>
              <w:t>2</w:t>
            </w:r>
          </w:p>
        </w:tc>
        <w:tc>
          <w:tcPr>
            <w:tcW w:w="900" w:type="dxa"/>
            <w:vAlign w:val="center"/>
          </w:tcPr>
          <w:p w14:paraId="2F1C7C68" w14:textId="77777777" w:rsidR="004A118C" w:rsidRDefault="004A118C" w:rsidP="00FE0EC5">
            <w:pPr>
              <w:jc w:val="center"/>
              <w:rPr>
                <w:rFonts w:ascii="宋体" w:hAnsi="宋体"/>
                <w:sz w:val="24"/>
              </w:rPr>
            </w:pPr>
            <w:r>
              <w:rPr>
                <w:rFonts w:ascii="宋体" w:hAnsi="宋体" w:hint="eastAsia"/>
                <w:sz w:val="24"/>
              </w:rPr>
              <w:t>3</w:t>
            </w:r>
          </w:p>
        </w:tc>
        <w:tc>
          <w:tcPr>
            <w:tcW w:w="900" w:type="dxa"/>
            <w:vAlign w:val="center"/>
          </w:tcPr>
          <w:p w14:paraId="72DD61FE" w14:textId="77777777" w:rsidR="004A118C" w:rsidRDefault="004A118C" w:rsidP="00FE0EC5">
            <w:pPr>
              <w:jc w:val="center"/>
              <w:rPr>
                <w:rFonts w:ascii="宋体" w:hAnsi="宋体"/>
                <w:sz w:val="24"/>
              </w:rPr>
            </w:pPr>
            <w:r>
              <w:rPr>
                <w:rFonts w:ascii="宋体" w:hAnsi="宋体" w:hint="eastAsia"/>
                <w:sz w:val="24"/>
              </w:rPr>
              <w:t>4</w:t>
            </w:r>
          </w:p>
        </w:tc>
        <w:tc>
          <w:tcPr>
            <w:tcW w:w="900" w:type="dxa"/>
            <w:vAlign w:val="center"/>
          </w:tcPr>
          <w:p w14:paraId="320540AA" w14:textId="77777777" w:rsidR="004A118C" w:rsidRDefault="004A118C" w:rsidP="00FE0EC5">
            <w:pPr>
              <w:jc w:val="center"/>
              <w:rPr>
                <w:rFonts w:ascii="宋体" w:hAnsi="宋体"/>
                <w:sz w:val="24"/>
              </w:rPr>
            </w:pPr>
            <w:r>
              <w:rPr>
                <w:rFonts w:ascii="宋体" w:hAnsi="宋体" w:hint="eastAsia"/>
                <w:sz w:val="24"/>
              </w:rPr>
              <w:t>5</w:t>
            </w:r>
          </w:p>
        </w:tc>
        <w:tc>
          <w:tcPr>
            <w:tcW w:w="1277" w:type="dxa"/>
            <w:vAlign w:val="center"/>
          </w:tcPr>
          <w:p w14:paraId="0E8E891C" w14:textId="77777777" w:rsidR="004A118C" w:rsidRDefault="004A118C" w:rsidP="00FE0EC5">
            <w:pPr>
              <w:jc w:val="center"/>
              <w:rPr>
                <w:rFonts w:ascii="宋体" w:hAnsi="宋体"/>
                <w:sz w:val="24"/>
              </w:rPr>
            </w:pPr>
            <w:r>
              <w:rPr>
                <w:rFonts w:ascii="宋体" w:hAnsi="宋体" w:hint="eastAsia"/>
                <w:sz w:val="24"/>
              </w:rPr>
              <w:t>6</w:t>
            </w:r>
          </w:p>
        </w:tc>
        <w:tc>
          <w:tcPr>
            <w:tcW w:w="1165" w:type="dxa"/>
            <w:vAlign w:val="center"/>
          </w:tcPr>
          <w:p w14:paraId="0D2EB85D" w14:textId="77777777" w:rsidR="004A118C" w:rsidRDefault="004A118C" w:rsidP="00FE0EC5">
            <w:pPr>
              <w:jc w:val="center"/>
              <w:rPr>
                <w:rFonts w:ascii="宋体" w:hAnsi="宋体"/>
                <w:sz w:val="24"/>
              </w:rPr>
            </w:pPr>
            <w:r>
              <w:rPr>
                <w:rFonts w:ascii="宋体" w:hAnsi="宋体" w:hint="eastAsia"/>
                <w:sz w:val="24"/>
              </w:rPr>
              <w:t>7</w:t>
            </w:r>
          </w:p>
        </w:tc>
        <w:tc>
          <w:tcPr>
            <w:tcW w:w="1080" w:type="dxa"/>
            <w:vAlign w:val="center"/>
          </w:tcPr>
          <w:p w14:paraId="54637C4F" w14:textId="77777777" w:rsidR="004A118C" w:rsidRDefault="004A118C" w:rsidP="00FE0EC5">
            <w:pPr>
              <w:jc w:val="center"/>
              <w:rPr>
                <w:rFonts w:ascii="宋体" w:hAnsi="宋体"/>
                <w:sz w:val="24"/>
              </w:rPr>
            </w:pPr>
            <w:r>
              <w:rPr>
                <w:rFonts w:ascii="宋体" w:hAnsi="宋体" w:hint="eastAsia"/>
                <w:sz w:val="24"/>
              </w:rPr>
              <w:t>8</w:t>
            </w:r>
          </w:p>
        </w:tc>
      </w:tr>
      <w:tr w:rsidR="004A118C" w14:paraId="4547C95E" w14:textId="77777777" w:rsidTr="00FE0EC5">
        <w:trPr>
          <w:trHeight w:val="285"/>
        </w:trPr>
        <w:tc>
          <w:tcPr>
            <w:tcW w:w="580" w:type="dxa"/>
            <w:vMerge w:val="restart"/>
            <w:vAlign w:val="center"/>
          </w:tcPr>
          <w:p w14:paraId="57C795F3" w14:textId="77777777" w:rsidR="004A118C" w:rsidRDefault="004A118C" w:rsidP="00FE0EC5">
            <w:pPr>
              <w:jc w:val="center"/>
              <w:rPr>
                <w:rFonts w:ascii="宋体" w:hAnsi="宋体"/>
                <w:sz w:val="24"/>
              </w:rPr>
            </w:pPr>
            <w:r>
              <w:rPr>
                <w:rFonts w:ascii="宋体" w:hAnsi="宋体" w:hint="eastAsia"/>
                <w:sz w:val="24"/>
              </w:rPr>
              <w:t>序号</w:t>
            </w:r>
          </w:p>
        </w:tc>
        <w:tc>
          <w:tcPr>
            <w:tcW w:w="5040" w:type="dxa"/>
            <w:gridSpan w:val="3"/>
            <w:vAlign w:val="center"/>
          </w:tcPr>
          <w:p w14:paraId="1ED05EC0" w14:textId="77777777" w:rsidR="004A118C" w:rsidRDefault="004A118C" w:rsidP="00FE0EC5">
            <w:pPr>
              <w:jc w:val="center"/>
              <w:rPr>
                <w:rFonts w:ascii="宋体" w:hAnsi="宋体"/>
                <w:sz w:val="24"/>
              </w:rPr>
            </w:pPr>
            <w:r>
              <w:rPr>
                <w:rFonts w:ascii="宋体" w:hAnsi="宋体" w:hint="eastAsia"/>
                <w:sz w:val="24"/>
              </w:rPr>
              <w:t>化学品</w:t>
            </w:r>
          </w:p>
        </w:tc>
        <w:tc>
          <w:tcPr>
            <w:tcW w:w="2700" w:type="dxa"/>
            <w:gridSpan w:val="2"/>
            <w:vAlign w:val="center"/>
          </w:tcPr>
          <w:p w14:paraId="3ACFAC90" w14:textId="77777777" w:rsidR="004A118C" w:rsidRDefault="004A118C" w:rsidP="00FE0EC5">
            <w:pPr>
              <w:jc w:val="center"/>
              <w:rPr>
                <w:rFonts w:ascii="宋体" w:hAnsi="宋体"/>
                <w:sz w:val="24"/>
              </w:rPr>
            </w:pPr>
            <w:r>
              <w:rPr>
                <w:rFonts w:ascii="宋体" w:hAnsi="宋体" w:hint="eastAsia"/>
                <w:sz w:val="24"/>
              </w:rPr>
              <w:t>危险性类别</w:t>
            </w:r>
          </w:p>
        </w:tc>
        <w:tc>
          <w:tcPr>
            <w:tcW w:w="900" w:type="dxa"/>
            <w:vMerge w:val="restart"/>
            <w:vAlign w:val="center"/>
          </w:tcPr>
          <w:p w14:paraId="4C1BEEB9" w14:textId="77777777" w:rsidR="004A118C" w:rsidRDefault="004A118C" w:rsidP="00FE0EC5">
            <w:pPr>
              <w:jc w:val="center"/>
              <w:rPr>
                <w:rFonts w:ascii="宋体" w:hAnsi="宋体"/>
                <w:sz w:val="24"/>
              </w:rPr>
            </w:pPr>
            <w:r>
              <w:rPr>
                <w:rFonts w:ascii="宋体" w:hAnsi="宋体" w:hint="eastAsia"/>
                <w:sz w:val="24"/>
              </w:rPr>
              <w:t>危规号</w:t>
            </w:r>
          </w:p>
        </w:tc>
        <w:tc>
          <w:tcPr>
            <w:tcW w:w="900" w:type="dxa"/>
            <w:vMerge w:val="restart"/>
            <w:vAlign w:val="center"/>
          </w:tcPr>
          <w:p w14:paraId="66A203F3" w14:textId="77777777" w:rsidR="004A118C" w:rsidRDefault="004A118C" w:rsidP="00FE0EC5">
            <w:pPr>
              <w:jc w:val="center"/>
              <w:rPr>
                <w:rFonts w:ascii="宋体" w:hAnsi="宋体"/>
                <w:sz w:val="24"/>
              </w:rPr>
            </w:pPr>
            <w:r>
              <w:rPr>
                <w:rFonts w:ascii="宋体" w:hAnsi="宋体" w:hint="eastAsia"/>
                <w:sz w:val="24"/>
              </w:rPr>
              <w:t>规格</w:t>
            </w:r>
          </w:p>
        </w:tc>
        <w:tc>
          <w:tcPr>
            <w:tcW w:w="900" w:type="dxa"/>
            <w:vMerge w:val="restart"/>
            <w:vAlign w:val="center"/>
          </w:tcPr>
          <w:p w14:paraId="707E6BD3" w14:textId="77777777" w:rsidR="004A118C" w:rsidRDefault="004A118C" w:rsidP="00FE0EC5">
            <w:pPr>
              <w:jc w:val="center"/>
              <w:rPr>
                <w:rFonts w:ascii="宋体" w:hAnsi="宋体"/>
                <w:sz w:val="24"/>
              </w:rPr>
            </w:pPr>
            <w:r>
              <w:rPr>
                <w:rFonts w:ascii="宋体" w:hAnsi="宋体" w:hint="eastAsia"/>
                <w:sz w:val="24"/>
              </w:rPr>
              <w:t>数量</w:t>
            </w:r>
          </w:p>
        </w:tc>
        <w:tc>
          <w:tcPr>
            <w:tcW w:w="1277" w:type="dxa"/>
            <w:vMerge w:val="restart"/>
            <w:vAlign w:val="center"/>
          </w:tcPr>
          <w:p w14:paraId="3CFB62BB" w14:textId="77777777" w:rsidR="004A118C" w:rsidRDefault="004A118C" w:rsidP="00FE0EC5">
            <w:pPr>
              <w:jc w:val="center"/>
              <w:rPr>
                <w:rFonts w:ascii="宋体" w:hAnsi="宋体"/>
                <w:sz w:val="24"/>
              </w:rPr>
            </w:pPr>
            <w:r>
              <w:rPr>
                <w:rFonts w:ascii="宋体" w:hAnsi="宋体" w:hint="eastAsia"/>
                <w:sz w:val="24"/>
              </w:rPr>
              <w:t>包装类别</w:t>
            </w:r>
          </w:p>
        </w:tc>
        <w:tc>
          <w:tcPr>
            <w:tcW w:w="1165" w:type="dxa"/>
            <w:vMerge w:val="restart"/>
            <w:vAlign w:val="center"/>
          </w:tcPr>
          <w:p w14:paraId="13077B20" w14:textId="77777777" w:rsidR="004A118C" w:rsidRDefault="004A118C" w:rsidP="00FE0EC5">
            <w:pPr>
              <w:jc w:val="center"/>
              <w:rPr>
                <w:rFonts w:ascii="宋体" w:hAnsi="宋体"/>
                <w:sz w:val="24"/>
              </w:rPr>
            </w:pPr>
            <w:r>
              <w:rPr>
                <w:rFonts w:ascii="宋体" w:hAnsi="宋体" w:hint="eastAsia"/>
                <w:sz w:val="24"/>
              </w:rPr>
              <w:t>使用地点</w:t>
            </w:r>
          </w:p>
        </w:tc>
        <w:tc>
          <w:tcPr>
            <w:tcW w:w="1080" w:type="dxa"/>
            <w:vMerge w:val="restart"/>
            <w:vAlign w:val="center"/>
          </w:tcPr>
          <w:p w14:paraId="210B3047" w14:textId="77777777" w:rsidR="004A118C" w:rsidRDefault="004A118C" w:rsidP="00FE0EC5">
            <w:pPr>
              <w:jc w:val="center"/>
              <w:rPr>
                <w:rFonts w:ascii="宋体" w:hAnsi="宋体"/>
                <w:sz w:val="24"/>
              </w:rPr>
            </w:pPr>
            <w:r>
              <w:rPr>
                <w:rFonts w:ascii="宋体" w:hAnsi="宋体" w:hint="eastAsia"/>
                <w:sz w:val="24"/>
              </w:rPr>
              <w:t>储存地点</w:t>
            </w:r>
          </w:p>
        </w:tc>
      </w:tr>
      <w:tr w:rsidR="004A118C" w14:paraId="350A7980" w14:textId="77777777" w:rsidTr="00FE0EC5">
        <w:trPr>
          <w:trHeight w:val="300"/>
        </w:trPr>
        <w:tc>
          <w:tcPr>
            <w:tcW w:w="580" w:type="dxa"/>
            <w:vMerge/>
            <w:vAlign w:val="center"/>
          </w:tcPr>
          <w:p w14:paraId="6E04F01D" w14:textId="77777777" w:rsidR="004A118C" w:rsidRDefault="004A118C" w:rsidP="00FE0EC5">
            <w:pPr>
              <w:jc w:val="center"/>
              <w:rPr>
                <w:rFonts w:ascii="宋体" w:hAnsi="宋体"/>
                <w:b/>
                <w:sz w:val="24"/>
              </w:rPr>
            </w:pPr>
          </w:p>
        </w:tc>
        <w:tc>
          <w:tcPr>
            <w:tcW w:w="1980" w:type="dxa"/>
            <w:vAlign w:val="center"/>
          </w:tcPr>
          <w:p w14:paraId="4E7C87FD" w14:textId="77777777" w:rsidR="004A118C" w:rsidRDefault="004A118C" w:rsidP="00FE0EC5">
            <w:pPr>
              <w:jc w:val="center"/>
              <w:rPr>
                <w:rFonts w:ascii="宋体" w:hAnsi="宋体"/>
                <w:sz w:val="24"/>
              </w:rPr>
            </w:pPr>
            <w:r>
              <w:rPr>
                <w:rFonts w:ascii="宋体" w:hAnsi="宋体" w:hint="eastAsia"/>
                <w:sz w:val="24"/>
              </w:rPr>
              <w:t>商品名</w:t>
            </w:r>
          </w:p>
        </w:tc>
        <w:tc>
          <w:tcPr>
            <w:tcW w:w="1440" w:type="dxa"/>
            <w:vAlign w:val="center"/>
          </w:tcPr>
          <w:p w14:paraId="1A79CDB4" w14:textId="77777777" w:rsidR="004A118C" w:rsidRDefault="004A118C" w:rsidP="00FE0EC5">
            <w:pPr>
              <w:jc w:val="center"/>
              <w:rPr>
                <w:rFonts w:ascii="宋体" w:hAnsi="宋体"/>
                <w:sz w:val="24"/>
              </w:rPr>
            </w:pPr>
            <w:r>
              <w:rPr>
                <w:rFonts w:ascii="宋体" w:hAnsi="宋体" w:hint="eastAsia"/>
                <w:sz w:val="24"/>
              </w:rPr>
              <w:t>化学名</w:t>
            </w:r>
          </w:p>
        </w:tc>
        <w:tc>
          <w:tcPr>
            <w:tcW w:w="1620" w:type="dxa"/>
            <w:vAlign w:val="center"/>
          </w:tcPr>
          <w:p w14:paraId="4DD52F3B" w14:textId="77777777" w:rsidR="004A118C" w:rsidRDefault="004A118C" w:rsidP="00FE0EC5">
            <w:pPr>
              <w:jc w:val="center"/>
              <w:rPr>
                <w:rFonts w:ascii="宋体" w:hAnsi="宋体"/>
                <w:sz w:val="24"/>
              </w:rPr>
            </w:pPr>
            <w:r>
              <w:rPr>
                <w:rFonts w:ascii="宋体" w:hAnsi="宋体" w:hint="eastAsia"/>
                <w:sz w:val="24"/>
              </w:rPr>
              <w:t>俗名</w:t>
            </w:r>
          </w:p>
        </w:tc>
        <w:tc>
          <w:tcPr>
            <w:tcW w:w="720" w:type="dxa"/>
            <w:vAlign w:val="center"/>
          </w:tcPr>
          <w:p w14:paraId="0681D729" w14:textId="77777777" w:rsidR="004A118C" w:rsidRDefault="004A118C" w:rsidP="00FE0EC5">
            <w:pPr>
              <w:jc w:val="center"/>
              <w:rPr>
                <w:rFonts w:ascii="宋体" w:hAnsi="宋体"/>
                <w:sz w:val="24"/>
              </w:rPr>
            </w:pPr>
            <w:r>
              <w:rPr>
                <w:rFonts w:ascii="宋体" w:hAnsi="宋体" w:hint="eastAsia"/>
                <w:sz w:val="24"/>
              </w:rPr>
              <w:t>类别</w:t>
            </w:r>
          </w:p>
        </w:tc>
        <w:tc>
          <w:tcPr>
            <w:tcW w:w="1980" w:type="dxa"/>
            <w:vAlign w:val="center"/>
          </w:tcPr>
          <w:p w14:paraId="3E27E283" w14:textId="77777777" w:rsidR="004A118C" w:rsidRDefault="004A118C" w:rsidP="00FE0EC5">
            <w:pPr>
              <w:jc w:val="center"/>
              <w:rPr>
                <w:rFonts w:ascii="宋体" w:hAnsi="宋体"/>
                <w:sz w:val="24"/>
              </w:rPr>
            </w:pPr>
            <w:r>
              <w:rPr>
                <w:rFonts w:ascii="宋体" w:hAnsi="宋体" w:hint="eastAsia"/>
                <w:sz w:val="24"/>
              </w:rPr>
              <w:t>是否剧毒/易制毒品/腐蚀品</w:t>
            </w:r>
          </w:p>
        </w:tc>
        <w:tc>
          <w:tcPr>
            <w:tcW w:w="900" w:type="dxa"/>
            <w:vMerge/>
            <w:vAlign w:val="center"/>
          </w:tcPr>
          <w:p w14:paraId="1B299249" w14:textId="77777777" w:rsidR="004A118C" w:rsidRDefault="004A118C" w:rsidP="00FE0EC5">
            <w:pPr>
              <w:jc w:val="center"/>
              <w:rPr>
                <w:rFonts w:ascii="宋体" w:hAnsi="宋体"/>
                <w:sz w:val="24"/>
              </w:rPr>
            </w:pPr>
          </w:p>
        </w:tc>
        <w:tc>
          <w:tcPr>
            <w:tcW w:w="900" w:type="dxa"/>
            <w:vMerge/>
            <w:vAlign w:val="center"/>
          </w:tcPr>
          <w:p w14:paraId="24DDB411" w14:textId="77777777" w:rsidR="004A118C" w:rsidRDefault="004A118C" w:rsidP="00FE0EC5">
            <w:pPr>
              <w:jc w:val="center"/>
              <w:rPr>
                <w:rFonts w:ascii="宋体" w:hAnsi="宋体"/>
                <w:b/>
                <w:sz w:val="24"/>
              </w:rPr>
            </w:pPr>
          </w:p>
        </w:tc>
        <w:tc>
          <w:tcPr>
            <w:tcW w:w="900" w:type="dxa"/>
            <w:vMerge/>
            <w:vAlign w:val="center"/>
          </w:tcPr>
          <w:p w14:paraId="6851B6D5" w14:textId="77777777" w:rsidR="004A118C" w:rsidRDefault="004A118C" w:rsidP="00FE0EC5">
            <w:pPr>
              <w:jc w:val="center"/>
              <w:rPr>
                <w:rFonts w:ascii="宋体" w:hAnsi="宋体"/>
                <w:b/>
                <w:sz w:val="24"/>
              </w:rPr>
            </w:pPr>
          </w:p>
        </w:tc>
        <w:tc>
          <w:tcPr>
            <w:tcW w:w="1277" w:type="dxa"/>
            <w:vMerge/>
            <w:vAlign w:val="center"/>
          </w:tcPr>
          <w:p w14:paraId="21DFEE3C" w14:textId="77777777" w:rsidR="004A118C" w:rsidRDefault="004A118C" w:rsidP="00FE0EC5">
            <w:pPr>
              <w:jc w:val="center"/>
              <w:rPr>
                <w:rFonts w:ascii="宋体" w:hAnsi="宋体"/>
                <w:b/>
                <w:sz w:val="24"/>
              </w:rPr>
            </w:pPr>
          </w:p>
        </w:tc>
        <w:tc>
          <w:tcPr>
            <w:tcW w:w="1165" w:type="dxa"/>
            <w:vMerge/>
            <w:vAlign w:val="center"/>
          </w:tcPr>
          <w:p w14:paraId="26C33A02" w14:textId="77777777" w:rsidR="004A118C" w:rsidRDefault="004A118C" w:rsidP="00FE0EC5">
            <w:pPr>
              <w:jc w:val="center"/>
              <w:rPr>
                <w:rFonts w:ascii="宋体" w:hAnsi="宋体"/>
                <w:b/>
                <w:sz w:val="24"/>
              </w:rPr>
            </w:pPr>
          </w:p>
        </w:tc>
        <w:tc>
          <w:tcPr>
            <w:tcW w:w="1080" w:type="dxa"/>
            <w:vMerge/>
            <w:vAlign w:val="center"/>
          </w:tcPr>
          <w:p w14:paraId="2A9519C6" w14:textId="77777777" w:rsidR="004A118C" w:rsidRDefault="004A118C" w:rsidP="00FE0EC5">
            <w:pPr>
              <w:jc w:val="center"/>
              <w:rPr>
                <w:rFonts w:ascii="宋体" w:hAnsi="宋体"/>
                <w:b/>
                <w:sz w:val="24"/>
              </w:rPr>
            </w:pPr>
          </w:p>
        </w:tc>
      </w:tr>
      <w:tr w:rsidR="004A118C" w14:paraId="2F71A6E9" w14:textId="77777777" w:rsidTr="00FE0EC5">
        <w:tc>
          <w:tcPr>
            <w:tcW w:w="580" w:type="dxa"/>
            <w:vAlign w:val="center"/>
          </w:tcPr>
          <w:p w14:paraId="6DE402A8" w14:textId="77777777" w:rsidR="004A118C" w:rsidRDefault="004A118C" w:rsidP="00FE0EC5">
            <w:pPr>
              <w:jc w:val="center"/>
              <w:rPr>
                <w:rFonts w:ascii="宋体" w:hAnsi="宋体"/>
                <w:sz w:val="24"/>
              </w:rPr>
            </w:pPr>
            <w:r>
              <w:rPr>
                <w:rFonts w:ascii="宋体" w:hAnsi="宋体" w:hint="eastAsia"/>
                <w:sz w:val="24"/>
              </w:rPr>
              <w:t>33</w:t>
            </w:r>
          </w:p>
        </w:tc>
        <w:tc>
          <w:tcPr>
            <w:tcW w:w="1980" w:type="dxa"/>
            <w:vAlign w:val="center"/>
          </w:tcPr>
          <w:p w14:paraId="5F46DB18" w14:textId="77777777" w:rsidR="004A118C" w:rsidRDefault="004A118C" w:rsidP="00FE0EC5">
            <w:pPr>
              <w:jc w:val="center"/>
              <w:rPr>
                <w:rFonts w:ascii="宋体" w:hAnsi="宋体"/>
                <w:sz w:val="24"/>
              </w:rPr>
            </w:pPr>
            <w:r>
              <w:rPr>
                <w:rFonts w:ascii="宋体" w:hAnsi="宋体" w:hint="eastAsia"/>
                <w:sz w:val="24"/>
              </w:rPr>
              <w:t>氯化铵</w:t>
            </w:r>
          </w:p>
        </w:tc>
        <w:tc>
          <w:tcPr>
            <w:tcW w:w="1440" w:type="dxa"/>
            <w:vAlign w:val="center"/>
          </w:tcPr>
          <w:p w14:paraId="3C500F7F" w14:textId="77777777" w:rsidR="004A118C" w:rsidRDefault="004A118C" w:rsidP="00FE0EC5">
            <w:pPr>
              <w:jc w:val="center"/>
              <w:rPr>
                <w:rFonts w:ascii="宋体" w:hAnsi="宋体"/>
                <w:sz w:val="24"/>
              </w:rPr>
            </w:pPr>
            <w:r>
              <w:rPr>
                <w:rFonts w:ascii="宋体" w:hAnsi="宋体"/>
                <w:bCs/>
                <w:spacing w:val="10"/>
                <w:sz w:val="24"/>
              </w:rPr>
              <w:t>NH4C</w:t>
            </w:r>
            <w:r>
              <w:rPr>
                <w:rFonts w:ascii="宋体" w:hAnsi="宋体" w:hint="eastAsia"/>
                <w:bCs/>
                <w:spacing w:val="10"/>
                <w:sz w:val="24"/>
              </w:rPr>
              <w:t>l</w:t>
            </w:r>
          </w:p>
        </w:tc>
        <w:tc>
          <w:tcPr>
            <w:tcW w:w="1620" w:type="dxa"/>
            <w:vAlign w:val="center"/>
          </w:tcPr>
          <w:p w14:paraId="666F4490" w14:textId="77777777" w:rsidR="004A118C" w:rsidRDefault="004A118C" w:rsidP="00FE0EC5">
            <w:pPr>
              <w:jc w:val="center"/>
              <w:rPr>
                <w:rFonts w:ascii="宋体" w:hAnsi="宋体"/>
                <w:sz w:val="24"/>
              </w:rPr>
            </w:pPr>
            <w:r>
              <w:rPr>
                <w:rFonts w:ascii="宋体" w:hAnsi="宋体"/>
                <w:spacing w:val="10"/>
                <w:sz w:val="24"/>
              </w:rPr>
              <w:t>电盐、盐精、硇砂</w:t>
            </w:r>
          </w:p>
        </w:tc>
        <w:tc>
          <w:tcPr>
            <w:tcW w:w="720" w:type="dxa"/>
            <w:vAlign w:val="center"/>
          </w:tcPr>
          <w:p w14:paraId="55A648D0" w14:textId="77777777" w:rsidR="004A118C" w:rsidRDefault="004A118C" w:rsidP="00FE0EC5">
            <w:pPr>
              <w:jc w:val="center"/>
              <w:rPr>
                <w:rFonts w:ascii="宋体" w:hAnsi="宋体"/>
                <w:sz w:val="24"/>
              </w:rPr>
            </w:pPr>
          </w:p>
        </w:tc>
        <w:tc>
          <w:tcPr>
            <w:tcW w:w="1980" w:type="dxa"/>
            <w:vAlign w:val="center"/>
          </w:tcPr>
          <w:p w14:paraId="6744411B" w14:textId="77777777" w:rsidR="004A118C" w:rsidRDefault="004A118C" w:rsidP="00FE0EC5">
            <w:pPr>
              <w:jc w:val="center"/>
              <w:rPr>
                <w:rFonts w:ascii="宋体" w:hAnsi="宋体"/>
                <w:sz w:val="24"/>
              </w:rPr>
            </w:pPr>
            <w:r>
              <w:rPr>
                <w:rFonts w:ascii="宋体" w:hAnsi="宋体"/>
                <w:spacing w:val="10"/>
                <w:sz w:val="24"/>
              </w:rPr>
              <w:t>低毒</w:t>
            </w:r>
          </w:p>
        </w:tc>
        <w:tc>
          <w:tcPr>
            <w:tcW w:w="900" w:type="dxa"/>
            <w:vAlign w:val="center"/>
          </w:tcPr>
          <w:p w14:paraId="40829814" w14:textId="77777777" w:rsidR="004A118C" w:rsidRDefault="004A118C" w:rsidP="00FE0EC5">
            <w:pPr>
              <w:jc w:val="center"/>
              <w:rPr>
                <w:rFonts w:ascii="宋体" w:hAnsi="宋体"/>
                <w:sz w:val="24"/>
              </w:rPr>
            </w:pPr>
            <w:r>
              <w:rPr>
                <w:rFonts w:ascii="宋体" w:hAnsi="宋体" w:hint="eastAsia"/>
                <w:sz w:val="24"/>
              </w:rPr>
              <w:t>null</w:t>
            </w:r>
          </w:p>
        </w:tc>
        <w:tc>
          <w:tcPr>
            <w:tcW w:w="900" w:type="dxa"/>
            <w:vAlign w:val="center"/>
          </w:tcPr>
          <w:p w14:paraId="6D1106FD" w14:textId="77777777" w:rsidR="004A118C" w:rsidRDefault="004A118C" w:rsidP="00FE0EC5">
            <w:pPr>
              <w:jc w:val="center"/>
              <w:rPr>
                <w:rFonts w:ascii="宋体" w:hAnsi="宋体"/>
                <w:sz w:val="24"/>
              </w:rPr>
            </w:pPr>
            <w:r>
              <w:rPr>
                <w:rFonts w:ascii="宋体" w:hAnsi="宋体" w:hint="eastAsia"/>
                <w:sz w:val="24"/>
              </w:rPr>
              <w:t>500g</w:t>
            </w:r>
          </w:p>
        </w:tc>
        <w:tc>
          <w:tcPr>
            <w:tcW w:w="900" w:type="dxa"/>
            <w:vAlign w:val="center"/>
          </w:tcPr>
          <w:p w14:paraId="4145FBF1" w14:textId="77777777" w:rsidR="004A118C" w:rsidRDefault="004A118C" w:rsidP="00FE0EC5">
            <w:pPr>
              <w:jc w:val="center"/>
              <w:rPr>
                <w:rFonts w:ascii="宋体" w:hAnsi="宋体"/>
                <w:sz w:val="24"/>
              </w:rPr>
            </w:pPr>
            <w:r>
              <w:rPr>
                <w:rFonts w:ascii="宋体" w:hAnsi="宋体" w:hint="eastAsia"/>
                <w:sz w:val="24"/>
              </w:rPr>
              <w:t>8瓶</w:t>
            </w:r>
          </w:p>
        </w:tc>
        <w:tc>
          <w:tcPr>
            <w:tcW w:w="1277" w:type="dxa"/>
            <w:vAlign w:val="center"/>
          </w:tcPr>
          <w:p w14:paraId="34DF12E9" w14:textId="77777777" w:rsidR="004A118C" w:rsidRDefault="004A118C" w:rsidP="00FE0EC5">
            <w:pPr>
              <w:jc w:val="center"/>
              <w:rPr>
                <w:rFonts w:ascii="宋体" w:hAnsi="宋体"/>
                <w:sz w:val="24"/>
              </w:rPr>
            </w:pPr>
            <w:r>
              <w:rPr>
                <w:rFonts w:ascii="宋体" w:hAnsi="宋体" w:hint="eastAsia"/>
                <w:sz w:val="24"/>
              </w:rPr>
              <w:t>Ⅱ</w:t>
            </w:r>
          </w:p>
        </w:tc>
        <w:tc>
          <w:tcPr>
            <w:tcW w:w="1165" w:type="dxa"/>
            <w:vMerge w:val="restart"/>
            <w:vAlign w:val="center"/>
          </w:tcPr>
          <w:p w14:paraId="6CE53D9F" w14:textId="77777777" w:rsidR="004A118C" w:rsidRDefault="004A118C" w:rsidP="00FE0EC5">
            <w:pPr>
              <w:jc w:val="center"/>
              <w:rPr>
                <w:rFonts w:ascii="宋体" w:hAnsi="宋体"/>
                <w:sz w:val="24"/>
              </w:rPr>
            </w:pPr>
            <w:r>
              <w:rPr>
                <w:rFonts w:ascii="宋体" w:hAnsi="宋体" w:hint="eastAsia"/>
                <w:sz w:val="24"/>
              </w:rPr>
              <w:t>化学分析室</w:t>
            </w:r>
          </w:p>
        </w:tc>
        <w:tc>
          <w:tcPr>
            <w:tcW w:w="1080" w:type="dxa"/>
            <w:vMerge w:val="restart"/>
            <w:vAlign w:val="center"/>
          </w:tcPr>
          <w:p w14:paraId="3179F9D1" w14:textId="77777777" w:rsidR="004A118C" w:rsidRDefault="004A118C" w:rsidP="00FE0EC5">
            <w:pPr>
              <w:jc w:val="center"/>
              <w:rPr>
                <w:rFonts w:ascii="宋体" w:hAnsi="宋体"/>
                <w:sz w:val="24"/>
              </w:rPr>
            </w:pPr>
            <w:r>
              <w:rPr>
                <w:rFonts w:ascii="宋体" w:hAnsi="宋体" w:hint="eastAsia"/>
                <w:sz w:val="24"/>
              </w:rPr>
              <w:t>药品储存室</w:t>
            </w:r>
          </w:p>
        </w:tc>
      </w:tr>
      <w:tr w:rsidR="004A118C" w14:paraId="08083C3B" w14:textId="77777777" w:rsidTr="00FE0EC5">
        <w:tc>
          <w:tcPr>
            <w:tcW w:w="580" w:type="dxa"/>
            <w:vAlign w:val="center"/>
          </w:tcPr>
          <w:p w14:paraId="361D0645" w14:textId="77777777" w:rsidR="004A118C" w:rsidRDefault="004A118C" w:rsidP="00FE0EC5">
            <w:pPr>
              <w:jc w:val="center"/>
              <w:rPr>
                <w:rFonts w:ascii="宋体" w:hAnsi="宋体"/>
                <w:sz w:val="24"/>
              </w:rPr>
            </w:pPr>
            <w:r>
              <w:rPr>
                <w:rFonts w:ascii="宋体" w:hAnsi="宋体" w:hint="eastAsia"/>
                <w:sz w:val="24"/>
              </w:rPr>
              <w:t>34</w:t>
            </w:r>
          </w:p>
        </w:tc>
        <w:tc>
          <w:tcPr>
            <w:tcW w:w="1980" w:type="dxa"/>
            <w:vAlign w:val="center"/>
          </w:tcPr>
          <w:p w14:paraId="128665CD" w14:textId="77777777" w:rsidR="004A118C" w:rsidRDefault="004A118C" w:rsidP="00FE0EC5">
            <w:pPr>
              <w:jc w:val="center"/>
              <w:rPr>
                <w:rFonts w:ascii="宋体" w:hAnsi="宋体"/>
                <w:sz w:val="24"/>
              </w:rPr>
            </w:pPr>
            <w:r>
              <w:rPr>
                <w:rFonts w:ascii="宋体" w:hAnsi="宋体" w:hint="eastAsia"/>
                <w:sz w:val="24"/>
              </w:rPr>
              <w:t>三乙醇胺</w:t>
            </w:r>
          </w:p>
        </w:tc>
        <w:tc>
          <w:tcPr>
            <w:tcW w:w="1440" w:type="dxa"/>
            <w:vAlign w:val="center"/>
          </w:tcPr>
          <w:p w14:paraId="48FC300E" w14:textId="77777777" w:rsidR="004A118C" w:rsidRDefault="004A118C" w:rsidP="00FE0EC5">
            <w:pPr>
              <w:jc w:val="center"/>
              <w:rPr>
                <w:rFonts w:ascii="宋体" w:hAnsi="宋体"/>
                <w:sz w:val="24"/>
              </w:rPr>
            </w:pPr>
            <w:r>
              <w:rPr>
                <w:rFonts w:ascii="宋体" w:hAnsi="宋体" w:hint="eastAsia"/>
                <w:spacing w:val="10"/>
                <w:sz w:val="24"/>
              </w:rPr>
              <w:t>（</w:t>
            </w:r>
            <w:r>
              <w:rPr>
                <w:rFonts w:ascii="宋体" w:hAnsi="宋体"/>
                <w:spacing w:val="10"/>
                <w:sz w:val="24"/>
              </w:rPr>
              <w:t>HOCH2CH2)3N</w:t>
            </w:r>
          </w:p>
        </w:tc>
        <w:tc>
          <w:tcPr>
            <w:tcW w:w="1620" w:type="dxa"/>
            <w:vAlign w:val="center"/>
          </w:tcPr>
          <w:p w14:paraId="0DCC66F9" w14:textId="77777777" w:rsidR="004A118C" w:rsidRDefault="004A118C" w:rsidP="00FE0EC5">
            <w:pPr>
              <w:jc w:val="center"/>
              <w:rPr>
                <w:rFonts w:ascii="宋体" w:hAnsi="宋体"/>
                <w:sz w:val="24"/>
              </w:rPr>
            </w:pPr>
            <w:r>
              <w:rPr>
                <w:rFonts w:ascii="宋体" w:hAnsi="宋体"/>
                <w:spacing w:val="10"/>
                <w:sz w:val="24"/>
              </w:rPr>
              <w:t>氨基三乙醇</w:t>
            </w:r>
          </w:p>
        </w:tc>
        <w:tc>
          <w:tcPr>
            <w:tcW w:w="720" w:type="dxa"/>
            <w:vAlign w:val="center"/>
          </w:tcPr>
          <w:p w14:paraId="759728C8" w14:textId="77777777" w:rsidR="004A118C" w:rsidRDefault="004A118C" w:rsidP="00FE0EC5">
            <w:pPr>
              <w:jc w:val="center"/>
              <w:rPr>
                <w:rFonts w:ascii="宋体" w:hAnsi="宋体"/>
                <w:sz w:val="24"/>
              </w:rPr>
            </w:pPr>
          </w:p>
        </w:tc>
        <w:tc>
          <w:tcPr>
            <w:tcW w:w="1980" w:type="dxa"/>
            <w:vAlign w:val="center"/>
          </w:tcPr>
          <w:p w14:paraId="4304880D"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1FE43D41" w14:textId="77777777" w:rsidR="004A118C" w:rsidRDefault="004A118C" w:rsidP="00FE0EC5">
            <w:pPr>
              <w:jc w:val="center"/>
              <w:rPr>
                <w:rFonts w:ascii="宋体" w:hAnsi="宋体"/>
                <w:sz w:val="24"/>
              </w:rPr>
            </w:pPr>
            <w:r>
              <w:rPr>
                <w:rFonts w:ascii="宋体" w:hAnsi="宋体" w:hint="eastAsia"/>
                <w:sz w:val="24"/>
              </w:rPr>
              <w:t>null</w:t>
            </w:r>
          </w:p>
        </w:tc>
        <w:tc>
          <w:tcPr>
            <w:tcW w:w="900" w:type="dxa"/>
            <w:vAlign w:val="center"/>
          </w:tcPr>
          <w:p w14:paraId="120EBAFC" w14:textId="77777777" w:rsidR="004A118C" w:rsidRDefault="004A118C" w:rsidP="00FE0EC5">
            <w:pPr>
              <w:jc w:val="center"/>
              <w:rPr>
                <w:rFonts w:ascii="宋体" w:hAnsi="宋体"/>
                <w:sz w:val="24"/>
              </w:rPr>
            </w:pPr>
            <w:r>
              <w:rPr>
                <w:rFonts w:ascii="宋体" w:hAnsi="宋体" w:hint="eastAsia"/>
                <w:sz w:val="24"/>
              </w:rPr>
              <w:t>500ml</w:t>
            </w:r>
          </w:p>
        </w:tc>
        <w:tc>
          <w:tcPr>
            <w:tcW w:w="900" w:type="dxa"/>
            <w:vAlign w:val="center"/>
          </w:tcPr>
          <w:p w14:paraId="5A281D41" w14:textId="77777777" w:rsidR="004A118C" w:rsidRDefault="004A118C" w:rsidP="00FE0EC5">
            <w:pPr>
              <w:jc w:val="center"/>
              <w:rPr>
                <w:rFonts w:ascii="宋体" w:hAnsi="宋体"/>
                <w:sz w:val="24"/>
              </w:rPr>
            </w:pPr>
            <w:r>
              <w:rPr>
                <w:rFonts w:ascii="宋体" w:hAnsi="宋体" w:hint="eastAsia"/>
                <w:sz w:val="24"/>
              </w:rPr>
              <w:t>1瓶</w:t>
            </w:r>
          </w:p>
        </w:tc>
        <w:tc>
          <w:tcPr>
            <w:tcW w:w="1277" w:type="dxa"/>
            <w:vAlign w:val="center"/>
          </w:tcPr>
          <w:p w14:paraId="4FF719EF" w14:textId="77777777" w:rsidR="004A118C" w:rsidRDefault="004A118C" w:rsidP="00FE0EC5">
            <w:pPr>
              <w:jc w:val="center"/>
              <w:rPr>
                <w:rFonts w:ascii="宋体" w:hAnsi="宋体"/>
                <w:sz w:val="24"/>
              </w:rPr>
            </w:pPr>
            <w:r>
              <w:rPr>
                <w:rFonts w:ascii="宋体" w:hAnsi="宋体" w:hint="eastAsia"/>
                <w:sz w:val="24"/>
              </w:rPr>
              <w:t>Ⅱ</w:t>
            </w:r>
          </w:p>
        </w:tc>
        <w:tc>
          <w:tcPr>
            <w:tcW w:w="1165" w:type="dxa"/>
            <w:vMerge/>
          </w:tcPr>
          <w:p w14:paraId="55AABF10" w14:textId="77777777" w:rsidR="004A118C" w:rsidRDefault="004A118C" w:rsidP="00FE0EC5">
            <w:pPr>
              <w:jc w:val="center"/>
              <w:rPr>
                <w:rFonts w:ascii="宋体" w:hAnsi="宋体"/>
                <w:sz w:val="24"/>
              </w:rPr>
            </w:pPr>
          </w:p>
        </w:tc>
        <w:tc>
          <w:tcPr>
            <w:tcW w:w="1080" w:type="dxa"/>
            <w:vMerge/>
          </w:tcPr>
          <w:p w14:paraId="1270AF78" w14:textId="77777777" w:rsidR="004A118C" w:rsidRDefault="004A118C" w:rsidP="00FE0EC5">
            <w:pPr>
              <w:jc w:val="center"/>
              <w:rPr>
                <w:rFonts w:ascii="宋体" w:hAnsi="宋体"/>
                <w:sz w:val="24"/>
              </w:rPr>
            </w:pPr>
          </w:p>
        </w:tc>
      </w:tr>
      <w:tr w:rsidR="004A118C" w14:paraId="4021F782" w14:textId="77777777" w:rsidTr="00FE0EC5">
        <w:tc>
          <w:tcPr>
            <w:tcW w:w="580" w:type="dxa"/>
            <w:vAlign w:val="center"/>
          </w:tcPr>
          <w:p w14:paraId="3EFB484C" w14:textId="77777777" w:rsidR="004A118C" w:rsidRDefault="004A118C" w:rsidP="00FE0EC5">
            <w:pPr>
              <w:jc w:val="center"/>
              <w:rPr>
                <w:rFonts w:ascii="宋体" w:hAnsi="宋体"/>
                <w:sz w:val="24"/>
              </w:rPr>
            </w:pPr>
            <w:r>
              <w:rPr>
                <w:rFonts w:ascii="宋体" w:hAnsi="宋体" w:hint="eastAsia"/>
                <w:sz w:val="24"/>
              </w:rPr>
              <w:t>35</w:t>
            </w:r>
          </w:p>
        </w:tc>
        <w:tc>
          <w:tcPr>
            <w:tcW w:w="1980" w:type="dxa"/>
            <w:vAlign w:val="center"/>
          </w:tcPr>
          <w:p w14:paraId="49117389" w14:textId="77777777" w:rsidR="004A118C" w:rsidRDefault="004A118C" w:rsidP="00FE0EC5">
            <w:pPr>
              <w:jc w:val="center"/>
              <w:rPr>
                <w:rFonts w:ascii="宋体" w:hAnsi="宋体"/>
                <w:sz w:val="24"/>
              </w:rPr>
            </w:pPr>
            <w:r>
              <w:rPr>
                <w:rFonts w:ascii="宋体" w:hAnsi="宋体" w:hint="eastAsia"/>
                <w:sz w:val="24"/>
              </w:rPr>
              <w:t>无砷锌粒</w:t>
            </w:r>
          </w:p>
        </w:tc>
        <w:tc>
          <w:tcPr>
            <w:tcW w:w="1440" w:type="dxa"/>
            <w:vAlign w:val="center"/>
          </w:tcPr>
          <w:p w14:paraId="3D8A2623" w14:textId="77777777" w:rsidR="004A118C" w:rsidRDefault="004A118C" w:rsidP="00FE0EC5">
            <w:pPr>
              <w:jc w:val="center"/>
              <w:rPr>
                <w:rFonts w:ascii="宋体" w:hAnsi="宋体"/>
                <w:sz w:val="24"/>
              </w:rPr>
            </w:pPr>
            <w:r>
              <w:rPr>
                <w:rFonts w:ascii="宋体" w:hAnsi="宋体" w:hint="eastAsia"/>
                <w:sz w:val="24"/>
              </w:rPr>
              <w:t>Zn</w:t>
            </w:r>
          </w:p>
        </w:tc>
        <w:tc>
          <w:tcPr>
            <w:tcW w:w="1620" w:type="dxa"/>
            <w:vAlign w:val="center"/>
          </w:tcPr>
          <w:p w14:paraId="77E5DE9C" w14:textId="77777777" w:rsidR="004A118C" w:rsidRDefault="004A118C" w:rsidP="00FE0EC5">
            <w:pPr>
              <w:jc w:val="center"/>
              <w:rPr>
                <w:rFonts w:ascii="宋体" w:hAnsi="宋体"/>
                <w:sz w:val="24"/>
              </w:rPr>
            </w:pPr>
          </w:p>
        </w:tc>
        <w:tc>
          <w:tcPr>
            <w:tcW w:w="720" w:type="dxa"/>
            <w:vAlign w:val="center"/>
          </w:tcPr>
          <w:p w14:paraId="4899F4F7" w14:textId="77777777" w:rsidR="004A118C" w:rsidRDefault="004A118C" w:rsidP="00FE0EC5">
            <w:pPr>
              <w:jc w:val="center"/>
              <w:rPr>
                <w:rFonts w:ascii="宋体" w:hAnsi="宋体"/>
                <w:sz w:val="24"/>
              </w:rPr>
            </w:pPr>
          </w:p>
        </w:tc>
        <w:tc>
          <w:tcPr>
            <w:tcW w:w="1980" w:type="dxa"/>
            <w:vAlign w:val="center"/>
          </w:tcPr>
          <w:p w14:paraId="55578FF4"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1B3A76E2" w14:textId="77777777" w:rsidR="004A118C" w:rsidRDefault="004A118C" w:rsidP="00FE0EC5">
            <w:pPr>
              <w:jc w:val="center"/>
              <w:rPr>
                <w:rFonts w:ascii="宋体" w:hAnsi="宋体"/>
                <w:sz w:val="24"/>
              </w:rPr>
            </w:pPr>
            <w:r>
              <w:rPr>
                <w:rFonts w:ascii="宋体" w:hAnsi="宋体" w:hint="eastAsia"/>
                <w:sz w:val="24"/>
              </w:rPr>
              <w:t>null</w:t>
            </w:r>
          </w:p>
        </w:tc>
        <w:tc>
          <w:tcPr>
            <w:tcW w:w="900" w:type="dxa"/>
            <w:vAlign w:val="center"/>
          </w:tcPr>
          <w:p w14:paraId="2CEF7D84" w14:textId="77777777" w:rsidR="004A118C" w:rsidRDefault="004A118C" w:rsidP="00FE0EC5">
            <w:pPr>
              <w:jc w:val="center"/>
              <w:rPr>
                <w:rFonts w:ascii="宋体" w:hAnsi="宋体"/>
                <w:sz w:val="24"/>
              </w:rPr>
            </w:pPr>
            <w:r>
              <w:rPr>
                <w:rFonts w:ascii="宋体" w:hAnsi="宋体" w:hint="eastAsia"/>
                <w:sz w:val="24"/>
              </w:rPr>
              <w:t>500g</w:t>
            </w:r>
          </w:p>
        </w:tc>
        <w:tc>
          <w:tcPr>
            <w:tcW w:w="900" w:type="dxa"/>
            <w:vAlign w:val="center"/>
          </w:tcPr>
          <w:p w14:paraId="7AAEFA61" w14:textId="77777777" w:rsidR="004A118C" w:rsidRDefault="004A118C" w:rsidP="00FE0EC5">
            <w:pPr>
              <w:jc w:val="center"/>
              <w:rPr>
                <w:rFonts w:ascii="宋体" w:hAnsi="宋体"/>
                <w:sz w:val="24"/>
              </w:rPr>
            </w:pPr>
            <w:r>
              <w:rPr>
                <w:rFonts w:ascii="宋体" w:hAnsi="宋体" w:hint="eastAsia"/>
                <w:sz w:val="24"/>
              </w:rPr>
              <w:t>6瓶</w:t>
            </w:r>
          </w:p>
        </w:tc>
        <w:tc>
          <w:tcPr>
            <w:tcW w:w="1277" w:type="dxa"/>
            <w:vAlign w:val="center"/>
          </w:tcPr>
          <w:p w14:paraId="25C85BBE" w14:textId="77777777" w:rsidR="004A118C" w:rsidRDefault="004A118C" w:rsidP="00FE0EC5">
            <w:pPr>
              <w:jc w:val="center"/>
              <w:rPr>
                <w:rFonts w:ascii="宋体" w:hAnsi="宋体"/>
                <w:sz w:val="24"/>
              </w:rPr>
            </w:pPr>
            <w:r>
              <w:rPr>
                <w:rFonts w:ascii="宋体" w:hAnsi="宋体" w:hint="eastAsia"/>
                <w:sz w:val="24"/>
              </w:rPr>
              <w:t>Ⅲ</w:t>
            </w:r>
          </w:p>
        </w:tc>
        <w:tc>
          <w:tcPr>
            <w:tcW w:w="1165" w:type="dxa"/>
            <w:vMerge/>
          </w:tcPr>
          <w:p w14:paraId="12744F49" w14:textId="77777777" w:rsidR="004A118C" w:rsidRDefault="004A118C" w:rsidP="00FE0EC5">
            <w:pPr>
              <w:jc w:val="center"/>
              <w:rPr>
                <w:rFonts w:ascii="宋体" w:hAnsi="宋体"/>
                <w:sz w:val="24"/>
              </w:rPr>
            </w:pPr>
          </w:p>
        </w:tc>
        <w:tc>
          <w:tcPr>
            <w:tcW w:w="1080" w:type="dxa"/>
            <w:vMerge/>
          </w:tcPr>
          <w:p w14:paraId="13124D08" w14:textId="77777777" w:rsidR="004A118C" w:rsidRDefault="004A118C" w:rsidP="00FE0EC5">
            <w:pPr>
              <w:jc w:val="center"/>
              <w:rPr>
                <w:rFonts w:ascii="宋体" w:hAnsi="宋体"/>
                <w:sz w:val="24"/>
              </w:rPr>
            </w:pPr>
          </w:p>
        </w:tc>
      </w:tr>
      <w:tr w:rsidR="004A118C" w14:paraId="621FD396" w14:textId="77777777" w:rsidTr="00FE0EC5">
        <w:trPr>
          <w:trHeight w:val="90"/>
        </w:trPr>
        <w:tc>
          <w:tcPr>
            <w:tcW w:w="580" w:type="dxa"/>
            <w:vAlign w:val="center"/>
          </w:tcPr>
          <w:p w14:paraId="72211AA1" w14:textId="77777777" w:rsidR="004A118C" w:rsidRDefault="004A118C" w:rsidP="00FE0EC5">
            <w:pPr>
              <w:jc w:val="center"/>
              <w:rPr>
                <w:rFonts w:ascii="宋体" w:hAnsi="宋体"/>
                <w:sz w:val="24"/>
              </w:rPr>
            </w:pPr>
            <w:r>
              <w:rPr>
                <w:rFonts w:ascii="宋体" w:hAnsi="宋体" w:hint="eastAsia"/>
                <w:sz w:val="24"/>
              </w:rPr>
              <w:t>36</w:t>
            </w:r>
          </w:p>
        </w:tc>
        <w:tc>
          <w:tcPr>
            <w:tcW w:w="1980" w:type="dxa"/>
            <w:vAlign w:val="center"/>
          </w:tcPr>
          <w:p w14:paraId="7B077B9C" w14:textId="77777777" w:rsidR="004A118C" w:rsidRDefault="004A118C" w:rsidP="00FE0EC5">
            <w:pPr>
              <w:jc w:val="center"/>
              <w:rPr>
                <w:rFonts w:ascii="宋体" w:hAnsi="宋体"/>
                <w:sz w:val="24"/>
              </w:rPr>
            </w:pPr>
            <w:r>
              <w:rPr>
                <w:rFonts w:ascii="宋体" w:hAnsi="宋体" w:hint="eastAsia"/>
                <w:sz w:val="24"/>
              </w:rPr>
              <w:t>氢氧化钾</w:t>
            </w:r>
          </w:p>
        </w:tc>
        <w:tc>
          <w:tcPr>
            <w:tcW w:w="1440" w:type="dxa"/>
            <w:vAlign w:val="center"/>
          </w:tcPr>
          <w:p w14:paraId="691E09E1" w14:textId="77777777" w:rsidR="004A118C" w:rsidRDefault="004A118C" w:rsidP="00FE0EC5">
            <w:pPr>
              <w:jc w:val="center"/>
              <w:rPr>
                <w:rFonts w:ascii="宋体" w:hAnsi="宋体"/>
                <w:sz w:val="24"/>
              </w:rPr>
            </w:pPr>
            <w:r>
              <w:rPr>
                <w:rFonts w:ascii="宋体" w:hAnsi="宋体"/>
                <w:sz w:val="24"/>
              </w:rPr>
              <w:t>KOH</w:t>
            </w:r>
          </w:p>
        </w:tc>
        <w:tc>
          <w:tcPr>
            <w:tcW w:w="1620" w:type="dxa"/>
            <w:vAlign w:val="center"/>
          </w:tcPr>
          <w:p w14:paraId="406DE078" w14:textId="77777777" w:rsidR="004A118C" w:rsidRDefault="004A118C" w:rsidP="00FE0EC5">
            <w:pPr>
              <w:jc w:val="center"/>
              <w:rPr>
                <w:rFonts w:ascii="宋体" w:hAnsi="宋体"/>
                <w:sz w:val="24"/>
              </w:rPr>
            </w:pPr>
            <w:r>
              <w:rPr>
                <w:rFonts w:ascii="宋体" w:hAnsi="宋体"/>
                <w:sz w:val="24"/>
              </w:rPr>
              <w:t>苛性钾</w:t>
            </w:r>
          </w:p>
        </w:tc>
        <w:tc>
          <w:tcPr>
            <w:tcW w:w="720" w:type="dxa"/>
            <w:vAlign w:val="center"/>
          </w:tcPr>
          <w:p w14:paraId="52492C5E" w14:textId="77777777" w:rsidR="004A118C" w:rsidRDefault="004A118C" w:rsidP="00FE0EC5">
            <w:pPr>
              <w:jc w:val="center"/>
              <w:rPr>
                <w:rFonts w:ascii="宋体" w:hAnsi="宋体"/>
                <w:sz w:val="24"/>
              </w:rPr>
            </w:pPr>
          </w:p>
        </w:tc>
        <w:tc>
          <w:tcPr>
            <w:tcW w:w="1980" w:type="dxa"/>
            <w:vAlign w:val="center"/>
          </w:tcPr>
          <w:p w14:paraId="5C37E4A5" w14:textId="77777777" w:rsidR="004A118C" w:rsidRDefault="004A118C" w:rsidP="00FE0EC5">
            <w:pPr>
              <w:jc w:val="center"/>
              <w:rPr>
                <w:rFonts w:ascii="宋体" w:hAnsi="宋体"/>
                <w:sz w:val="24"/>
              </w:rPr>
            </w:pPr>
            <w:r>
              <w:rPr>
                <w:rFonts w:ascii="宋体" w:hAnsi="宋体"/>
                <w:sz w:val="24"/>
              </w:rPr>
              <w:t>腐蚀</w:t>
            </w:r>
            <w:r>
              <w:rPr>
                <w:rFonts w:ascii="宋体" w:hAnsi="宋体" w:hint="eastAsia"/>
                <w:sz w:val="24"/>
              </w:rPr>
              <w:t>品</w:t>
            </w:r>
          </w:p>
        </w:tc>
        <w:tc>
          <w:tcPr>
            <w:tcW w:w="900" w:type="dxa"/>
            <w:vAlign w:val="center"/>
          </w:tcPr>
          <w:p w14:paraId="674B6741" w14:textId="77777777" w:rsidR="004A118C" w:rsidRDefault="004A118C" w:rsidP="00FE0EC5">
            <w:pPr>
              <w:jc w:val="center"/>
              <w:rPr>
                <w:rFonts w:ascii="宋体" w:hAnsi="宋体"/>
                <w:sz w:val="24"/>
              </w:rPr>
            </w:pPr>
            <w:r>
              <w:rPr>
                <w:rFonts w:ascii="宋体" w:hAnsi="宋体" w:hint="eastAsia"/>
                <w:sz w:val="24"/>
              </w:rPr>
              <w:t>95002</w:t>
            </w:r>
          </w:p>
        </w:tc>
        <w:tc>
          <w:tcPr>
            <w:tcW w:w="900" w:type="dxa"/>
            <w:vAlign w:val="center"/>
          </w:tcPr>
          <w:p w14:paraId="52C5163C" w14:textId="77777777" w:rsidR="004A118C" w:rsidRDefault="004A118C" w:rsidP="00FE0EC5">
            <w:pPr>
              <w:jc w:val="center"/>
              <w:rPr>
                <w:rFonts w:ascii="宋体" w:hAnsi="宋体"/>
                <w:sz w:val="24"/>
              </w:rPr>
            </w:pPr>
            <w:r>
              <w:rPr>
                <w:rFonts w:ascii="宋体" w:hAnsi="宋体" w:hint="eastAsia"/>
                <w:sz w:val="24"/>
              </w:rPr>
              <w:t>500g</w:t>
            </w:r>
          </w:p>
        </w:tc>
        <w:tc>
          <w:tcPr>
            <w:tcW w:w="900" w:type="dxa"/>
            <w:vAlign w:val="center"/>
          </w:tcPr>
          <w:p w14:paraId="6DF2CBAB" w14:textId="77777777" w:rsidR="004A118C" w:rsidRDefault="004A118C" w:rsidP="00FE0EC5">
            <w:pPr>
              <w:jc w:val="center"/>
              <w:rPr>
                <w:rFonts w:ascii="宋体" w:hAnsi="宋体"/>
                <w:sz w:val="24"/>
              </w:rPr>
            </w:pPr>
            <w:r>
              <w:rPr>
                <w:rFonts w:ascii="宋体" w:hAnsi="宋体" w:hint="eastAsia"/>
                <w:sz w:val="24"/>
              </w:rPr>
              <w:t>1瓶</w:t>
            </w:r>
          </w:p>
        </w:tc>
        <w:tc>
          <w:tcPr>
            <w:tcW w:w="1277" w:type="dxa"/>
            <w:vAlign w:val="center"/>
          </w:tcPr>
          <w:p w14:paraId="167C5117" w14:textId="77777777" w:rsidR="004A118C" w:rsidRDefault="004A118C" w:rsidP="00FE0EC5">
            <w:pPr>
              <w:jc w:val="center"/>
              <w:rPr>
                <w:rFonts w:ascii="宋体" w:hAnsi="宋体"/>
                <w:sz w:val="24"/>
              </w:rPr>
            </w:pPr>
            <w:r>
              <w:rPr>
                <w:rFonts w:ascii="宋体" w:hAnsi="宋体" w:hint="eastAsia"/>
                <w:sz w:val="24"/>
              </w:rPr>
              <w:t>Ⅰ</w:t>
            </w:r>
          </w:p>
        </w:tc>
        <w:tc>
          <w:tcPr>
            <w:tcW w:w="1165" w:type="dxa"/>
            <w:vMerge/>
          </w:tcPr>
          <w:p w14:paraId="3A3F9D79" w14:textId="77777777" w:rsidR="004A118C" w:rsidRDefault="004A118C" w:rsidP="00FE0EC5">
            <w:pPr>
              <w:jc w:val="center"/>
              <w:rPr>
                <w:rFonts w:ascii="宋体" w:hAnsi="宋体"/>
                <w:sz w:val="24"/>
              </w:rPr>
            </w:pPr>
          </w:p>
        </w:tc>
        <w:tc>
          <w:tcPr>
            <w:tcW w:w="1080" w:type="dxa"/>
            <w:vMerge/>
          </w:tcPr>
          <w:p w14:paraId="3588F4B0" w14:textId="77777777" w:rsidR="004A118C" w:rsidRDefault="004A118C" w:rsidP="00FE0EC5">
            <w:pPr>
              <w:jc w:val="center"/>
              <w:rPr>
                <w:rFonts w:ascii="宋体" w:hAnsi="宋体"/>
                <w:sz w:val="24"/>
              </w:rPr>
            </w:pPr>
          </w:p>
        </w:tc>
      </w:tr>
      <w:tr w:rsidR="004A118C" w14:paraId="2B7076C1" w14:textId="77777777" w:rsidTr="00FE0EC5">
        <w:tc>
          <w:tcPr>
            <w:tcW w:w="580" w:type="dxa"/>
            <w:vAlign w:val="center"/>
          </w:tcPr>
          <w:p w14:paraId="7A04FE8D" w14:textId="77777777" w:rsidR="004A118C" w:rsidRDefault="004A118C" w:rsidP="00FE0EC5">
            <w:pPr>
              <w:jc w:val="center"/>
              <w:rPr>
                <w:rFonts w:ascii="宋体" w:hAnsi="宋体"/>
                <w:sz w:val="24"/>
              </w:rPr>
            </w:pPr>
            <w:r>
              <w:rPr>
                <w:rFonts w:ascii="宋体" w:hAnsi="宋体" w:hint="eastAsia"/>
                <w:sz w:val="24"/>
              </w:rPr>
              <w:t>37</w:t>
            </w:r>
          </w:p>
        </w:tc>
        <w:tc>
          <w:tcPr>
            <w:tcW w:w="1980" w:type="dxa"/>
            <w:vAlign w:val="center"/>
          </w:tcPr>
          <w:p w14:paraId="2CA657FE" w14:textId="77777777" w:rsidR="004A118C" w:rsidRDefault="004A118C" w:rsidP="00FE0EC5">
            <w:pPr>
              <w:jc w:val="center"/>
              <w:rPr>
                <w:rFonts w:ascii="宋体" w:hAnsi="宋体"/>
                <w:sz w:val="24"/>
              </w:rPr>
            </w:pPr>
            <w:r>
              <w:rPr>
                <w:rFonts w:ascii="宋体" w:hAnsi="宋体" w:hint="eastAsia"/>
                <w:sz w:val="24"/>
              </w:rPr>
              <w:t>重铬酸钾</w:t>
            </w:r>
          </w:p>
        </w:tc>
        <w:tc>
          <w:tcPr>
            <w:tcW w:w="1440" w:type="dxa"/>
            <w:vAlign w:val="center"/>
          </w:tcPr>
          <w:p w14:paraId="048A6CFD" w14:textId="77777777" w:rsidR="004A118C" w:rsidRDefault="004A118C" w:rsidP="00FE0EC5">
            <w:pPr>
              <w:jc w:val="center"/>
              <w:rPr>
                <w:rFonts w:ascii="宋体" w:hAnsi="宋体"/>
                <w:sz w:val="24"/>
              </w:rPr>
            </w:pPr>
            <w:r>
              <w:rPr>
                <w:rFonts w:ascii="宋体" w:hAnsi="宋体"/>
                <w:sz w:val="24"/>
              </w:rPr>
              <w:t>K2Cr2O7</w:t>
            </w:r>
          </w:p>
        </w:tc>
        <w:tc>
          <w:tcPr>
            <w:tcW w:w="1620" w:type="dxa"/>
            <w:vAlign w:val="center"/>
          </w:tcPr>
          <w:p w14:paraId="4D83E4D9" w14:textId="77777777" w:rsidR="004A118C" w:rsidRDefault="004A118C" w:rsidP="00FE0EC5">
            <w:pPr>
              <w:jc w:val="center"/>
              <w:rPr>
                <w:rFonts w:ascii="宋体" w:hAnsi="宋体"/>
                <w:sz w:val="24"/>
              </w:rPr>
            </w:pPr>
            <w:r>
              <w:rPr>
                <w:rFonts w:ascii="宋体" w:hAnsi="宋体"/>
                <w:sz w:val="24"/>
              </w:rPr>
              <w:t>红矾钾</w:t>
            </w:r>
          </w:p>
        </w:tc>
        <w:tc>
          <w:tcPr>
            <w:tcW w:w="720" w:type="dxa"/>
            <w:vAlign w:val="center"/>
          </w:tcPr>
          <w:p w14:paraId="57EF48D9" w14:textId="77777777" w:rsidR="004A118C" w:rsidRDefault="004A118C" w:rsidP="00FE0EC5">
            <w:pPr>
              <w:jc w:val="center"/>
              <w:rPr>
                <w:rFonts w:ascii="宋体" w:hAnsi="宋体"/>
                <w:sz w:val="24"/>
              </w:rPr>
            </w:pPr>
            <w:r>
              <w:rPr>
                <w:rFonts w:ascii="宋体" w:hAnsi="宋体" w:hint="eastAsia"/>
                <w:sz w:val="24"/>
              </w:rPr>
              <w:t>6.1</w:t>
            </w:r>
          </w:p>
        </w:tc>
        <w:tc>
          <w:tcPr>
            <w:tcW w:w="1980" w:type="dxa"/>
            <w:vAlign w:val="center"/>
          </w:tcPr>
          <w:p w14:paraId="11CA9BE1" w14:textId="77777777" w:rsidR="004A118C" w:rsidRDefault="004A118C" w:rsidP="00FE0EC5">
            <w:pPr>
              <w:jc w:val="center"/>
              <w:rPr>
                <w:rFonts w:ascii="宋体" w:hAnsi="宋体"/>
                <w:sz w:val="24"/>
              </w:rPr>
            </w:pPr>
            <w:r>
              <w:rPr>
                <w:rFonts w:ascii="宋体" w:hAnsi="宋体"/>
                <w:spacing w:val="10"/>
                <w:sz w:val="24"/>
              </w:rPr>
              <w:t>有潜在致癌危险性</w:t>
            </w:r>
          </w:p>
        </w:tc>
        <w:tc>
          <w:tcPr>
            <w:tcW w:w="900" w:type="dxa"/>
            <w:vAlign w:val="center"/>
          </w:tcPr>
          <w:p w14:paraId="24CAC18F" w14:textId="77777777" w:rsidR="004A118C" w:rsidRDefault="004A118C" w:rsidP="00FE0EC5">
            <w:pPr>
              <w:jc w:val="center"/>
              <w:rPr>
                <w:rFonts w:ascii="宋体" w:hAnsi="宋体"/>
                <w:sz w:val="24"/>
              </w:rPr>
            </w:pPr>
            <w:r>
              <w:rPr>
                <w:rFonts w:ascii="宋体" w:hAnsi="宋体" w:hint="eastAsia"/>
                <w:sz w:val="24"/>
              </w:rPr>
              <w:t>51520</w:t>
            </w:r>
          </w:p>
        </w:tc>
        <w:tc>
          <w:tcPr>
            <w:tcW w:w="900" w:type="dxa"/>
            <w:vAlign w:val="center"/>
          </w:tcPr>
          <w:p w14:paraId="117054FB" w14:textId="77777777" w:rsidR="004A118C" w:rsidRDefault="004A118C" w:rsidP="00FE0EC5">
            <w:pPr>
              <w:jc w:val="center"/>
              <w:rPr>
                <w:rFonts w:ascii="宋体" w:hAnsi="宋体"/>
                <w:sz w:val="24"/>
              </w:rPr>
            </w:pPr>
            <w:r>
              <w:rPr>
                <w:rFonts w:ascii="宋体" w:hAnsi="宋体" w:hint="eastAsia"/>
                <w:sz w:val="24"/>
              </w:rPr>
              <w:t>500g</w:t>
            </w:r>
          </w:p>
        </w:tc>
        <w:tc>
          <w:tcPr>
            <w:tcW w:w="900" w:type="dxa"/>
            <w:vAlign w:val="center"/>
          </w:tcPr>
          <w:p w14:paraId="1D78E658" w14:textId="77777777" w:rsidR="004A118C" w:rsidRDefault="004A118C" w:rsidP="00FE0EC5">
            <w:pPr>
              <w:jc w:val="center"/>
              <w:rPr>
                <w:rFonts w:ascii="宋体" w:hAnsi="宋体"/>
                <w:sz w:val="24"/>
              </w:rPr>
            </w:pPr>
            <w:r>
              <w:rPr>
                <w:rFonts w:ascii="宋体" w:hAnsi="宋体" w:hint="eastAsia"/>
                <w:sz w:val="24"/>
              </w:rPr>
              <w:t>1瓶</w:t>
            </w:r>
          </w:p>
        </w:tc>
        <w:tc>
          <w:tcPr>
            <w:tcW w:w="1277" w:type="dxa"/>
            <w:vAlign w:val="center"/>
          </w:tcPr>
          <w:p w14:paraId="42298A8C" w14:textId="77777777" w:rsidR="004A118C" w:rsidRDefault="004A118C" w:rsidP="00FE0EC5">
            <w:pPr>
              <w:jc w:val="center"/>
              <w:rPr>
                <w:rFonts w:ascii="宋体" w:hAnsi="宋体"/>
                <w:sz w:val="24"/>
              </w:rPr>
            </w:pPr>
            <w:r>
              <w:rPr>
                <w:rFonts w:ascii="宋体" w:hAnsi="宋体" w:hint="eastAsia"/>
                <w:sz w:val="24"/>
              </w:rPr>
              <w:t>Ⅰ</w:t>
            </w:r>
          </w:p>
        </w:tc>
        <w:tc>
          <w:tcPr>
            <w:tcW w:w="1165" w:type="dxa"/>
            <w:vMerge/>
          </w:tcPr>
          <w:p w14:paraId="4EB4E8C3" w14:textId="77777777" w:rsidR="004A118C" w:rsidRDefault="004A118C" w:rsidP="00FE0EC5">
            <w:pPr>
              <w:jc w:val="center"/>
              <w:rPr>
                <w:rFonts w:ascii="宋体" w:hAnsi="宋体"/>
                <w:sz w:val="24"/>
              </w:rPr>
            </w:pPr>
          </w:p>
        </w:tc>
        <w:tc>
          <w:tcPr>
            <w:tcW w:w="1080" w:type="dxa"/>
            <w:vMerge/>
          </w:tcPr>
          <w:p w14:paraId="0D525AC2" w14:textId="77777777" w:rsidR="004A118C" w:rsidRDefault="004A118C" w:rsidP="00FE0EC5">
            <w:pPr>
              <w:jc w:val="center"/>
              <w:rPr>
                <w:rFonts w:ascii="宋体" w:hAnsi="宋体"/>
                <w:sz w:val="24"/>
              </w:rPr>
            </w:pPr>
          </w:p>
        </w:tc>
      </w:tr>
      <w:tr w:rsidR="004A118C" w14:paraId="135DE477" w14:textId="77777777" w:rsidTr="00FE0EC5">
        <w:tc>
          <w:tcPr>
            <w:tcW w:w="580" w:type="dxa"/>
            <w:vAlign w:val="center"/>
          </w:tcPr>
          <w:p w14:paraId="14889F62" w14:textId="77777777" w:rsidR="004A118C" w:rsidRDefault="004A118C" w:rsidP="00FE0EC5">
            <w:pPr>
              <w:jc w:val="center"/>
              <w:rPr>
                <w:rFonts w:ascii="宋体" w:hAnsi="宋体"/>
                <w:sz w:val="24"/>
              </w:rPr>
            </w:pPr>
            <w:r>
              <w:rPr>
                <w:rFonts w:ascii="宋体" w:hAnsi="宋体" w:hint="eastAsia"/>
                <w:sz w:val="24"/>
              </w:rPr>
              <w:t>38</w:t>
            </w:r>
          </w:p>
        </w:tc>
        <w:tc>
          <w:tcPr>
            <w:tcW w:w="1980" w:type="dxa"/>
            <w:vAlign w:val="center"/>
          </w:tcPr>
          <w:p w14:paraId="58574133" w14:textId="77777777" w:rsidR="004A118C" w:rsidRDefault="004A118C" w:rsidP="00FE0EC5">
            <w:pPr>
              <w:jc w:val="center"/>
              <w:rPr>
                <w:rFonts w:ascii="宋体" w:hAnsi="宋体"/>
                <w:sz w:val="24"/>
              </w:rPr>
            </w:pPr>
            <w:r>
              <w:rPr>
                <w:rFonts w:ascii="宋体" w:hAnsi="宋体" w:hint="eastAsia"/>
                <w:sz w:val="24"/>
              </w:rPr>
              <w:t>百里香酚酞</w:t>
            </w:r>
          </w:p>
        </w:tc>
        <w:tc>
          <w:tcPr>
            <w:tcW w:w="1440" w:type="dxa"/>
            <w:vAlign w:val="center"/>
          </w:tcPr>
          <w:p w14:paraId="266D3020" w14:textId="77777777" w:rsidR="004A118C" w:rsidRDefault="004A118C" w:rsidP="00FE0EC5">
            <w:pPr>
              <w:jc w:val="center"/>
              <w:rPr>
                <w:rFonts w:ascii="宋体" w:hAnsi="宋体"/>
                <w:sz w:val="24"/>
              </w:rPr>
            </w:pPr>
            <w:r>
              <w:rPr>
                <w:rFonts w:ascii="宋体" w:hAnsi="宋体"/>
                <w:spacing w:val="10"/>
                <w:sz w:val="24"/>
              </w:rPr>
              <w:t>C28H20O4</w:t>
            </w:r>
          </w:p>
        </w:tc>
        <w:tc>
          <w:tcPr>
            <w:tcW w:w="1620" w:type="dxa"/>
            <w:vAlign w:val="center"/>
          </w:tcPr>
          <w:p w14:paraId="45DBF2FF" w14:textId="77777777" w:rsidR="004A118C" w:rsidRDefault="004A118C" w:rsidP="00FE0EC5">
            <w:pPr>
              <w:jc w:val="center"/>
              <w:rPr>
                <w:rFonts w:ascii="宋体" w:hAnsi="宋体"/>
                <w:sz w:val="24"/>
              </w:rPr>
            </w:pPr>
            <w:r>
              <w:rPr>
                <w:rFonts w:ascii="宋体" w:hAnsi="宋体"/>
                <w:spacing w:val="10"/>
                <w:sz w:val="24"/>
              </w:rPr>
              <w:t>百里酚酞</w:t>
            </w:r>
          </w:p>
        </w:tc>
        <w:tc>
          <w:tcPr>
            <w:tcW w:w="720" w:type="dxa"/>
            <w:vAlign w:val="center"/>
          </w:tcPr>
          <w:p w14:paraId="22060365" w14:textId="77777777" w:rsidR="004A118C" w:rsidRDefault="004A118C" w:rsidP="00FE0EC5">
            <w:pPr>
              <w:jc w:val="center"/>
              <w:rPr>
                <w:rFonts w:ascii="宋体" w:hAnsi="宋体"/>
                <w:sz w:val="24"/>
              </w:rPr>
            </w:pPr>
          </w:p>
        </w:tc>
        <w:tc>
          <w:tcPr>
            <w:tcW w:w="1980" w:type="dxa"/>
            <w:vAlign w:val="center"/>
          </w:tcPr>
          <w:p w14:paraId="5BBCFC9A"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7C3381A6" w14:textId="77777777" w:rsidR="004A118C" w:rsidRDefault="004A118C" w:rsidP="00FE0EC5">
            <w:pPr>
              <w:jc w:val="center"/>
              <w:rPr>
                <w:rFonts w:ascii="宋体" w:hAnsi="宋体"/>
                <w:sz w:val="24"/>
              </w:rPr>
            </w:pPr>
            <w:r>
              <w:rPr>
                <w:rFonts w:ascii="宋体" w:hAnsi="宋体" w:hint="eastAsia"/>
                <w:sz w:val="24"/>
              </w:rPr>
              <w:t>null</w:t>
            </w:r>
          </w:p>
        </w:tc>
        <w:tc>
          <w:tcPr>
            <w:tcW w:w="900" w:type="dxa"/>
            <w:vAlign w:val="center"/>
          </w:tcPr>
          <w:p w14:paraId="5F01B81C" w14:textId="77777777" w:rsidR="004A118C" w:rsidRDefault="004A118C" w:rsidP="00FE0EC5">
            <w:pPr>
              <w:jc w:val="center"/>
              <w:rPr>
                <w:rFonts w:ascii="宋体" w:hAnsi="宋体"/>
                <w:sz w:val="24"/>
              </w:rPr>
            </w:pPr>
            <w:r>
              <w:rPr>
                <w:rFonts w:ascii="宋体" w:hAnsi="宋体" w:hint="eastAsia"/>
                <w:sz w:val="24"/>
              </w:rPr>
              <w:t>25g</w:t>
            </w:r>
          </w:p>
        </w:tc>
        <w:tc>
          <w:tcPr>
            <w:tcW w:w="900" w:type="dxa"/>
            <w:vAlign w:val="center"/>
          </w:tcPr>
          <w:p w14:paraId="6000FF48" w14:textId="77777777" w:rsidR="004A118C" w:rsidRDefault="004A118C" w:rsidP="00FE0EC5">
            <w:pPr>
              <w:jc w:val="center"/>
              <w:rPr>
                <w:rFonts w:ascii="宋体" w:hAnsi="宋体"/>
                <w:sz w:val="24"/>
              </w:rPr>
            </w:pPr>
            <w:r>
              <w:rPr>
                <w:rFonts w:ascii="宋体" w:hAnsi="宋体" w:hint="eastAsia"/>
                <w:sz w:val="24"/>
              </w:rPr>
              <w:t>1瓶</w:t>
            </w:r>
          </w:p>
        </w:tc>
        <w:tc>
          <w:tcPr>
            <w:tcW w:w="1277" w:type="dxa"/>
            <w:vAlign w:val="center"/>
          </w:tcPr>
          <w:p w14:paraId="214E69B0" w14:textId="77777777" w:rsidR="004A118C" w:rsidRDefault="004A118C" w:rsidP="00FE0EC5">
            <w:pPr>
              <w:jc w:val="center"/>
              <w:rPr>
                <w:rFonts w:ascii="宋体" w:hAnsi="宋体"/>
                <w:sz w:val="24"/>
              </w:rPr>
            </w:pPr>
            <w:r>
              <w:rPr>
                <w:rFonts w:ascii="宋体" w:hAnsi="宋体" w:hint="eastAsia"/>
                <w:sz w:val="24"/>
              </w:rPr>
              <w:t>Ⅲ</w:t>
            </w:r>
          </w:p>
        </w:tc>
        <w:tc>
          <w:tcPr>
            <w:tcW w:w="1165" w:type="dxa"/>
            <w:vMerge/>
          </w:tcPr>
          <w:p w14:paraId="58395A6E" w14:textId="77777777" w:rsidR="004A118C" w:rsidRDefault="004A118C" w:rsidP="00FE0EC5">
            <w:pPr>
              <w:jc w:val="center"/>
              <w:rPr>
                <w:rFonts w:ascii="宋体" w:hAnsi="宋体"/>
                <w:sz w:val="24"/>
              </w:rPr>
            </w:pPr>
          </w:p>
        </w:tc>
        <w:tc>
          <w:tcPr>
            <w:tcW w:w="1080" w:type="dxa"/>
            <w:vMerge/>
          </w:tcPr>
          <w:p w14:paraId="2B4F1178" w14:textId="77777777" w:rsidR="004A118C" w:rsidRDefault="004A118C" w:rsidP="00FE0EC5">
            <w:pPr>
              <w:jc w:val="center"/>
              <w:rPr>
                <w:rFonts w:ascii="宋体" w:hAnsi="宋体"/>
                <w:sz w:val="24"/>
              </w:rPr>
            </w:pPr>
          </w:p>
        </w:tc>
      </w:tr>
      <w:tr w:rsidR="004A118C" w14:paraId="0C002E8D" w14:textId="77777777" w:rsidTr="00FE0EC5">
        <w:tc>
          <w:tcPr>
            <w:tcW w:w="580" w:type="dxa"/>
            <w:vAlign w:val="center"/>
          </w:tcPr>
          <w:p w14:paraId="141261BB" w14:textId="77777777" w:rsidR="004A118C" w:rsidRDefault="004A118C" w:rsidP="00FE0EC5">
            <w:pPr>
              <w:jc w:val="center"/>
              <w:rPr>
                <w:rFonts w:ascii="宋体" w:hAnsi="宋体"/>
                <w:sz w:val="24"/>
              </w:rPr>
            </w:pPr>
            <w:r>
              <w:rPr>
                <w:rFonts w:ascii="宋体" w:hAnsi="宋体" w:hint="eastAsia"/>
                <w:sz w:val="24"/>
              </w:rPr>
              <w:t>39</w:t>
            </w:r>
          </w:p>
        </w:tc>
        <w:tc>
          <w:tcPr>
            <w:tcW w:w="1980" w:type="dxa"/>
            <w:vAlign w:val="center"/>
          </w:tcPr>
          <w:p w14:paraId="203BF4C3" w14:textId="77777777" w:rsidR="004A118C" w:rsidRDefault="004A118C" w:rsidP="00FE0EC5">
            <w:pPr>
              <w:jc w:val="center"/>
              <w:rPr>
                <w:rFonts w:ascii="宋体" w:hAnsi="宋体"/>
                <w:sz w:val="24"/>
              </w:rPr>
            </w:pPr>
            <w:r>
              <w:rPr>
                <w:rFonts w:ascii="宋体" w:hAnsi="宋体" w:hint="eastAsia"/>
                <w:sz w:val="24"/>
              </w:rPr>
              <w:t>二甲酚橙</w:t>
            </w:r>
          </w:p>
        </w:tc>
        <w:tc>
          <w:tcPr>
            <w:tcW w:w="1440" w:type="dxa"/>
            <w:vAlign w:val="center"/>
          </w:tcPr>
          <w:p w14:paraId="3729AEAA" w14:textId="77777777" w:rsidR="004A118C" w:rsidRDefault="004A118C" w:rsidP="00FE0EC5">
            <w:pPr>
              <w:jc w:val="center"/>
              <w:rPr>
                <w:rFonts w:ascii="宋体" w:hAnsi="宋体"/>
                <w:sz w:val="24"/>
              </w:rPr>
            </w:pPr>
            <w:r>
              <w:rPr>
                <w:rFonts w:ascii="宋体" w:hAnsi="宋体"/>
                <w:spacing w:val="10"/>
                <w:sz w:val="24"/>
              </w:rPr>
              <w:t>C31H32N2O13S</w:t>
            </w:r>
          </w:p>
        </w:tc>
        <w:tc>
          <w:tcPr>
            <w:tcW w:w="1620" w:type="dxa"/>
            <w:vAlign w:val="center"/>
          </w:tcPr>
          <w:p w14:paraId="551E70B8" w14:textId="77777777" w:rsidR="004A118C" w:rsidRDefault="004A118C" w:rsidP="00FE0EC5">
            <w:pPr>
              <w:jc w:val="center"/>
              <w:rPr>
                <w:rFonts w:ascii="宋体" w:hAnsi="宋体"/>
                <w:sz w:val="24"/>
              </w:rPr>
            </w:pPr>
            <w:r>
              <w:rPr>
                <w:rFonts w:ascii="宋体" w:hAnsi="宋体"/>
                <w:spacing w:val="10"/>
                <w:sz w:val="24"/>
              </w:rPr>
              <w:t>XO指示剂</w:t>
            </w:r>
          </w:p>
        </w:tc>
        <w:tc>
          <w:tcPr>
            <w:tcW w:w="720" w:type="dxa"/>
            <w:vAlign w:val="center"/>
          </w:tcPr>
          <w:p w14:paraId="0BD72F32" w14:textId="77777777" w:rsidR="004A118C" w:rsidRDefault="004A118C" w:rsidP="00FE0EC5">
            <w:pPr>
              <w:jc w:val="center"/>
              <w:rPr>
                <w:rFonts w:ascii="宋体" w:hAnsi="宋体"/>
                <w:sz w:val="24"/>
              </w:rPr>
            </w:pPr>
          </w:p>
        </w:tc>
        <w:tc>
          <w:tcPr>
            <w:tcW w:w="1980" w:type="dxa"/>
            <w:vAlign w:val="center"/>
          </w:tcPr>
          <w:p w14:paraId="593A374D"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29687046" w14:textId="77777777" w:rsidR="004A118C" w:rsidRDefault="004A118C" w:rsidP="00FE0EC5">
            <w:pPr>
              <w:jc w:val="center"/>
              <w:rPr>
                <w:rFonts w:ascii="宋体" w:hAnsi="宋体"/>
                <w:sz w:val="24"/>
              </w:rPr>
            </w:pPr>
            <w:r>
              <w:rPr>
                <w:rFonts w:ascii="宋体" w:hAnsi="宋体" w:hint="eastAsia"/>
                <w:sz w:val="24"/>
              </w:rPr>
              <w:t>null</w:t>
            </w:r>
          </w:p>
        </w:tc>
        <w:tc>
          <w:tcPr>
            <w:tcW w:w="900" w:type="dxa"/>
            <w:vAlign w:val="center"/>
          </w:tcPr>
          <w:p w14:paraId="26A7E51A" w14:textId="77777777" w:rsidR="004A118C" w:rsidRDefault="004A118C" w:rsidP="00FE0EC5">
            <w:pPr>
              <w:jc w:val="center"/>
              <w:rPr>
                <w:rFonts w:ascii="宋体" w:hAnsi="宋体"/>
                <w:sz w:val="24"/>
              </w:rPr>
            </w:pPr>
            <w:r>
              <w:rPr>
                <w:rFonts w:ascii="宋体" w:hAnsi="宋体" w:hint="eastAsia"/>
                <w:sz w:val="24"/>
              </w:rPr>
              <w:t>25g</w:t>
            </w:r>
          </w:p>
        </w:tc>
        <w:tc>
          <w:tcPr>
            <w:tcW w:w="900" w:type="dxa"/>
            <w:vAlign w:val="center"/>
          </w:tcPr>
          <w:p w14:paraId="120CEEB7" w14:textId="77777777" w:rsidR="004A118C" w:rsidRDefault="004A118C" w:rsidP="00FE0EC5">
            <w:pPr>
              <w:jc w:val="center"/>
              <w:rPr>
                <w:rFonts w:ascii="宋体" w:hAnsi="宋体"/>
                <w:sz w:val="24"/>
              </w:rPr>
            </w:pPr>
            <w:r>
              <w:rPr>
                <w:rFonts w:ascii="宋体" w:hAnsi="宋体" w:hint="eastAsia"/>
                <w:sz w:val="24"/>
              </w:rPr>
              <w:t>1瓶</w:t>
            </w:r>
          </w:p>
        </w:tc>
        <w:tc>
          <w:tcPr>
            <w:tcW w:w="1277" w:type="dxa"/>
            <w:vAlign w:val="center"/>
          </w:tcPr>
          <w:p w14:paraId="152E94E9" w14:textId="77777777" w:rsidR="004A118C" w:rsidRDefault="004A118C" w:rsidP="00FE0EC5">
            <w:pPr>
              <w:jc w:val="center"/>
              <w:rPr>
                <w:rFonts w:ascii="宋体" w:hAnsi="宋体"/>
                <w:sz w:val="24"/>
              </w:rPr>
            </w:pPr>
            <w:r>
              <w:rPr>
                <w:rFonts w:ascii="宋体" w:hAnsi="宋体" w:hint="eastAsia"/>
                <w:sz w:val="24"/>
              </w:rPr>
              <w:t>Ⅲ</w:t>
            </w:r>
          </w:p>
        </w:tc>
        <w:tc>
          <w:tcPr>
            <w:tcW w:w="1165" w:type="dxa"/>
            <w:vMerge/>
          </w:tcPr>
          <w:p w14:paraId="37136B7D" w14:textId="77777777" w:rsidR="004A118C" w:rsidRDefault="004A118C" w:rsidP="00FE0EC5">
            <w:pPr>
              <w:jc w:val="center"/>
              <w:rPr>
                <w:rFonts w:ascii="宋体" w:hAnsi="宋体"/>
                <w:sz w:val="24"/>
              </w:rPr>
            </w:pPr>
          </w:p>
        </w:tc>
        <w:tc>
          <w:tcPr>
            <w:tcW w:w="1080" w:type="dxa"/>
            <w:vMerge/>
          </w:tcPr>
          <w:p w14:paraId="7F0F60C4" w14:textId="77777777" w:rsidR="004A118C" w:rsidRDefault="004A118C" w:rsidP="00FE0EC5">
            <w:pPr>
              <w:jc w:val="center"/>
              <w:rPr>
                <w:rFonts w:ascii="宋体" w:hAnsi="宋体"/>
                <w:sz w:val="24"/>
              </w:rPr>
            </w:pPr>
          </w:p>
        </w:tc>
      </w:tr>
      <w:tr w:rsidR="004A118C" w14:paraId="63692207" w14:textId="77777777" w:rsidTr="00FE0EC5">
        <w:tc>
          <w:tcPr>
            <w:tcW w:w="580" w:type="dxa"/>
            <w:vAlign w:val="center"/>
          </w:tcPr>
          <w:p w14:paraId="7E0687B3" w14:textId="77777777" w:rsidR="004A118C" w:rsidRDefault="004A118C" w:rsidP="00FE0EC5">
            <w:pPr>
              <w:jc w:val="center"/>
              <w:rPr>
                <w:rFonts w:ascii="宋体" w:hAnsi="宋体"/>
                <w:sz w:val="24"/>
              </w:rPr>
            </w:pPr>
            <w:r>
              <w:rPr>
                <w:rFonts w:ascii="宋体" w:hAnsi="宋体" w:hint="eastAsia"/>
                <w:sz w:val="24"/>
              </w:rPr>
              <w:t>40</w:t>
            </w:r>
          </w:p>
        </w:tc>
        <w:tc>
          <w:tcPr>
            <w:tcW w:w="1980" w:type="dxa"/>
            <w:vAlign w:val="center"/>
          </w:tcPr>
          <w:p w14:paraId="5B90CBDF" w14:textId="77777777" w:rsidR="004A118C" w:rsidRDefault="004A118C" w:rsidP="00FE0EC5">
            <w:pPr>
              <w:jc w:val="center"/>
              <w:rPr>
                <w:rFonts w:ascii="宋体" w:hAnsi="宋体"/>
                <w:sz w:val="24"/>
              </w:rPr>
            </w:pPr>
            <w:r>
              <w:rPr>
                <w:rFonts w:ascii="宋体" w:hAnsi="宋体" w:hint="eastAsia"/>
                <w:sz w:val="24"/>
              </w:rPr>
              <w:t>溴酚蓝</w:t>
            </w:r>
          </w:p>
        </w:tc>
        <w:tc>
          <w:tcPr>
            <w:tcW w:w="1440" w:type="dxa"/>
            <w:vAlign w:val="center"/>
          </w:tcPr>
          <w:p w14:paraId="5CEA0EF0" w14:textId="77777777" w:rsidR="004A118C" w:rsidRDefault="004A118C" w:rsidP="00FE0EC5">
            <w:pPr>
              <w:jc w:val="center"/>
              <w:rPr>
                <w:rFonts w:ascii="宋体" w:hAnsi="宋体"/>
                <w:sz w:val="24"/>
              </w:rPr>
            </w:pPr>
            <w:r>
              <w:rPr>
                <w:rFonts w:ascii="宋体" w:hAnsi="宋体"/>
                <w:spacing w:val="10"/>
                <w:sz w:val="24"/>
              </w:rPr>
              <w:t>C19H10Br4O5S</w:t>
            </w:r>
          </w:p>
        </w:tc>
        <w:tc>
          <w:tcPr>
            <w:tcW w:w="1620" w:type="dxa"/>
            <w:vAlign w:val="center"/>
          </w:tcPr>
          <w:p w14:paraId="1A4C00BB" w14:textId="77777777" w:rsidR="004A118C" w:rsidRDefault="004A118C" w:rsidP="00FE0EC5">
            <w:pPr>
              <w:jc w:val="center"/>
              <w:rPr>
                <w:rFonts w:ascii="宋体" w:hAnsi="宋体"/>
                <w:sz w:val="24"/>
              </w:rPr>
            </w:pPr>
            <w:r>
              <w:rPr>
                <w:rFonts w:ascii="宋体" w:hAnsi="宋体"/>
                <w:sz w:val="24"/>
              </w:rPr>
              <w:t>四溴苯酚磺酞</w:t>
            </w:r>
          </w:p>
        </w:tc>
        <w:tc>
          <w:tcPr>
            <w:tcW w:w="720" w:type="dxa"/>
            <w:vAlign w:val="center"/>
          </w:tcPr>
          <w:p w14:paraId="70C4BCDA" w14:textId="77777777" w:rsidR="004A118C" w:rsidRDefault="004A118C" w:rsidP="00FE0EC5">
            <w:pPr>
              <w:jc w:val="center"/>
              <w:rPr>
                <w:rFonts w:ascii="宋体" w:hAnsi="宋体"/>
                <w:sz w:val="24"/>
              </w:rPr>
            </w:pPr>
          </w:p>
        </w:tc>
        <w:tc>
          <w:tcPr>
            <w:tcW w:w="1980" w:type="dxa"/>
            <w:vAlign w:val="center"/>
          </w:tcPr>
          <w:p w14:paraId="468DFCDE"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502AAC49" w14:textId="77777777" w:rsidR="004A118C" w:rsidRDefault="004A118C" w:rsidP="00FE0EC5">
            <w:pPr>
              <w:jc w:val="center"/>
              <w:rPr>
                <w:rFonts w:ascii="宋体" w:hAnsi="宋体"/>
                <w:sz w:val="24"/>
              </w:rPr>
            </w:pPr>
            <w:r>
              <w:rPr>
                <w:rFonts w:ascii="宋体" w:hAnsi="宋体" w:hint="eastAsia"/>
                <w:sz w:val="24"/>
              </w:rPr>
              <w:t>null</w:t>
            </w:r>
          </w:p>
        </w:tc>
        <w:tc>
          <w:tcPr>
            <w:tcW w:w="900" w:type="dxa"/>
            <w:vAlign w:val="center"/>
          </w:tcPr>
          <w:p w14:paraId="10204BFB" w14:textId="77777777" w:rsidR="004A118C" w:rsidRDefault="004A118C" w:rsidP="00FE0EC5">
            <w:pPr>
              <w:jc w:val="center"/>
              <w:rPr>
                <w:rFonts w:ascii="宋体" w:hAnsi="宋体"/>
                <w:sz w:val="24"/>
              </w:rPr>
            </w:pPr>
            <w:r>
              <w:rPr>
                <w:rFonts w:ascii="宋体" w:hAnsi="宋体" w:hint="eastAsia"/>
                <w:sz w:val="24"/>
              </w:rPr>
              <w:t>5g</w:t>
            </w:r>
          </w:p>
        </w:tc>
        <w:tc>
          <w:tcPr>
            <w:tcW w:w="900" w:type="dxa"/>
            <w:vAlign w:val="center"/>
          </w:tcPr>
          <w:p w14:paraId="420F9F65" w14:textId="77777777" w:rsidR="004A118C" w:rsidRDefault="004A118C" w:rsidP="00FE0EC5">
            <w:pPr>
              <w:jc w:val="center"/>
              <w:rPr>
                <w:rFonts w:ascii="宋体" w:hAnsi="宋体"/>
                <w:sz w:val="24"/>
              </w:rPr>
            </w:pPr>
            <w:r>
              <w:rPr>
                <w:rFonts w:ascii="宋体" w:hAnsi="宋体" w:hint="eastAsia"/>
                <w:sz w:val="24"/>
              </w:rPr>
              <w:t>1瓶</w:t>
            </w:r>
          </w:p>
        </w:tc>
        <w:tc>
          <w:tcPr>
            <w:tcW w:w="1277" w:type="dxa"/>
            <w:vAlign w:val="center"/>
          </w:tcPr>
          <w:p w14:paraId="6C62BCE8" w14:textId="77777777" w:rsidR="004A118C" w:rsidRDefault="004A118C" w:rsidP="00FE0EC5">
            <w:pPr>
              <w:jc w:val="center"/>
              <w:rPr>
                <w:rFonts w:ascii="宋体" w:hAnsi="宋体"/>
                <w:sz w:val="24"/>
              </w:rPr>
            </w:pPr>
            <w:r>
              <w:rPr>
                <w:rFonts w:ascii="宋体" w:hAnsi="宋体" w:hint="eastAsia"/>
                <w:sz w:val="24"/>
              </w:rPr>
              <w:t>Ⅲ</w:t>
            </w:r>
          </w:p>
        </w:tc>
        <w:tc>
          <w:tcPr>
            <w:tcW w:w="1165" w:type="dxa"/>
            <w:vMerge/>
          </w:tcPr>
          <w:p w14:paraId="22F5FA9B" w14:textId="77777777" w:rsidR="004A118C" w:rsidRDefault="004A118C" w:rsidP="00FE0EC5">
            <w:pPr>
              <w:jc w:val="center"/>
              <w:rPr>
                <w:rFonts w:ascii="宋体" w:hAnsi="宋体"/>
                <w:sz w:val="24"/>
              </w:rPr>
            </w:pPr>
          </w:p>
        </w:tc>
        <w:tc>
          <w:tcPr>
            <w:tcW w:w="1080" w:type="dxa"/>
            <w:vMerge/>
          </w:tcPr>
          <w:p w14:paraId="519BDC8E" w14:textId="77777777" w:rsidR="004A118C" w:rsidRDefault="004A118C" w:rsidP="00FE0EC5">
            <w:pPr>
              <w:jc w:val="center"/>
              <w:rPr>
                <w:rFonts w:ascii="宋体" w:hAnsi="宋体"/>
                <w:sz w:val="24"/>
              </w:rPr>
            </w:pPr>
          </w:p>
        </w:tc>
      </w:tr>
      <w:tr w:rsidR="004A118C" w14:paraId="036AA589" w14:textId="77777777" w:rsidTr="00FE0EC5">
        <w:trPr>
          <w:trHeight w:val="525"/>
        </w:trPr>
        <w:tc>
          <w:tcPr>
            <w:tcW w:w="580" w:type="dxa"/>
            <w:vAlign w:val="center"/>
          </w:tcPr>
          <w:p w14:paraId="534B5CB4" w14:textId="77777777" w:rsidR="004A118C" w:rsidRDefault="004A118C" w:rsidP="00FE0EC5">
            <w:pPr>
              <w:jc w:val="center"/>
              <w:rPr>
                <w:rFonts w:ascii="宋体" w:hAnsi="宋体"/>
                <w:sz w:val="24"/>
              </w:rPr>
            </w:pPr>
            <w:r>
              <w:rPr>
                <w:rFonts w:ascii="宋体" w:hAnsi="宋体" w:hint="eastAsia"/>
                <w:sz w:val="24"/>
              </w:rPr>
              <w:t>41</w:t>
            </w:r>
          </w:p>
        </w:tc>
        <w:tc>
          <w:tcPr>
            <w:tcW w:w="1980" w:type="dxa"/>
            <w:vAlign w:val="center"/>
          </w:tcPr>
          <w:p w14:paraId="0D305064" w14:textId="77777777" w:rsidR="004A118C" w:rsidRDefault="004A118C" w:rsidP="00FE0EC5">
            <w:pPr>
              <w:jc w:val="center"/>
              <w:rPr>
                <w:rFonts w:ascii="宋体" w:hAnsi="宋体"/>
                <w:sz w:val="24"/>
              </w:rPr>
            </w:pPr>
            <w:r>
              <w:rPr>
                <w:rFonts w:ascii="宋体" w:hAnsi="宋体" w:hint="eastAsia"/>
                <w:sz w:val="24"/>
              </w:rPr>
              <w:t>溴甲酚绿</w:t>
            </w:r>
          </w:p>
        </w:tc>
        <w:tc>
          <w:tcPr>
            <w:tcW w:w="1440" w:type="dxa"/>
            <w:vAlign w:val="center"/>
          </w:tcPr>
          <w:p w14:paraId="1188CE7E" w14:textId="77777777" w:rsidR="004A118C" w:rsidRDefault="004A118C" w:rsidP="00FE0EC5">
            <w:pPr>
              <w:jc w:val="center"/>
              <w:rPr>
                <w:rFonts w:ascii="宋体" w:hAnsi="宋体"/>
                <w:sz w:val="24"/>
              </w:rPr>
            </w:pPr>
            <w:r>
              <w:rPr>
                <w:rFonts w:ascii="宋体" w:hAnsi="宋体"/>
                <w:spacing w:val="10"/>
                <w:sz w:val="24"/>
              </w:rPr>
              <w:t>C21H14B</w:t>
            </w:r>
            <w:r>
              <w:rPr>
                <w:rFonts w:ascii="宋体" w:hAnsi="宋体" w:hint="eastAsia"/>
                <w:spacing w:val="10"/>
                <w:sz w:val="24"/>
              </w:rPr>
              <w:t>r</w:t>
            </w:r>
            <w:r>
              <w:rPr>
                <w:rFonts w:ascii="宋体" w:hAnsi="宋体"/>
                <w:spacing w:val="10"/>
                <w:sz w:val="24"/>
              </w:rPr>
              <w:t>4O5S</w:t>
            </w:r>
          </w:p>
        </w:tc>
        <w:tc>
          <w:tcPr>
            <w:tcW w:w="1620" w:type="dxa"/>
            <w:vAlign w:val="center"/>
          </w:tcPr>
          <w:p w14:paraId="48667A29" w14:textId="77777777" w:rsidR="004A118C" w:rsidRDefault="004A118C" w:rsidP="00FE0EC5">
            <w:pPr>
              <w:jc w:val="center"/>
              <w:rPr>
                <w:rFonts w:ascii="宋体" w:hAnsi="宋体"/>
                <w:sz w:val="24"/>
              </w:rPr>
            </w:pPr>
            <w:r>
              <w:rPr>
                <w:rFonts w:ascii="宋体" w:hAnsi="宋体"/>
                <w:spacing w:val="10"/>
                <w:sz w:val="24"/>
              </w:rPr>
              <w:t>四溴间甲酚磺酰酞</w:t>
            </w:r>
          </w:p>
        </w:tc>
        <w:tc>
          <w:tcPr>
            <w:tcW w:w="720" w:type="dxa"/>
            <w:vAlign w:val="center"/>
          </w:tcPr>
          <w:p w14:paraId="1E694E30" w14:textId="77777777" w:rsidR="004A118C" w:rsidRDefault="004A118C" w:rsidP="00FE0EC5">
            <w:pPr>
              <w:jc w:val="center"/>
              <w:rPr>
                <w:rFonts w:ascii="宋体" w:hAnsi="宋体"/>
                <w:sz w:val="24"/>
              </w:rPr>
            </w:pPr>
          </w:p>
        </w:tc>
        <w:tc>
          <w:tcPr>
            <w:tcW w:w="1980" w:type="dxa"/>
            <w:vAlign w:val="center"/>
          </w:tcPr>
          <w:p w14:paraId="48E9525E"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3A09AC34" w14:textId="77777777" w:rsidR="004A118C" w:rsidRDefault="004A118C" w:rsidP="00FE0EC5">
            <w:pPr>
              <w:jc w:val="center"/>
              <w:rPr>
                <w:rFonts w:ascii="宋体" w:hAnsi="宋体"/>
                <w:sz w:val="24"/>
              </w:rPr>
            </w:pPr>
            <w:r>
              <w:rPr>
                <w:rFonts w:ascii="宋体" w:hAnsi="宋体" w:hint="eastAsia"/>
                <w:sz w:val="24"/>
              </w:rPr>
              <w:t>null</w:t>
            </w:r>
          </w:p>
        </w:tc>
        <w:tc>
          <w:tcPr>
            <w:tcW w:w="900" w:type="dxa"/>
            <w:vAlign w:val="center"/>
          </w:tcPr>
          <w:p w14:paraId="20200861" w14:textId="77777777" w:rsidR="004A118C" w:rsidRDefault="004A118C" w:rsidP="00FE0EC5">
            <w:pPr>
              <w:jc w:val="center"/>
              <w:rPr>
                <w:rFonts w:ascii="宋体" w:hAnsi="宋体"/>
                <w:sz w:val="24"/>
              </w:rPr>
            </w:pPr>
            <w:r>
              <w:rPr>
                <w:rFonts w:ascii="宋体" w:hAnsi="宋体" w:hint="eastAsia"/>
                <w:sz w:val="24"/>
              </w:rPr>
              <w:t>10g</w:t>
            </w:r>
          </w:p>
        </w:tc>
        <w:tc>
          <w:tcPr>
            <w:tcW w:w="900" w:type="dxa"/>
            <w:vAlign w:val="center"/>
          </w:tcPr>
          <w:p w14:paraId="07EE41A4" w14:textId="77777777" w:rsidR="004A118C" w:rsidRDefault="004A118C" w:rsidP="00FE0EC5">
            <w:pPr>
              <w:jc w:val="center"/>
              <w:rPr>
                <w:rFonts w:ascii="宋体" w:hAnsi="宋体"/>
                <w:sz w:val="24"/>
              </w:rPr>
            </w:pPr>
            <w:r>
              <w:rPr>
                <w:rFonts w:ascii="宋体" w:hAnsi="宋体" w:hint="eastAsia"/>
                <w:sz w:val="24"/>
              </w:rPr>
              <w:t>1瓶</w:t>
            </w:r>
          </w:p>
        </w:tc>
        <w:tc>
          <w:tcPr>
            <w:tcW w:w="1277" w:type="dxa"/>
            <w:vAlign w:val="center"/>
          </w:tcPr>
          <w:p w14:paraId="5A58E03B" w14:textId="77777777" w:rsidR="004A118C" w:rsidRDefault="004A118C" w:rsidP="00FE0EC5">
            <w:pPr>
              <w:jc w:val="center"/>
              <w:rPr>
                <w:rFonts w:ascii="宋体" w:hAnsi="宋体"/>
                <w:sz w:val="24"/>
              </w:rPr>
            </w:pPr>
            <w:r>
              <w:rPr>
                <w:rFonts w:ascii="宋体" w:hAnsi="宋体" w:hint="eastAsia"/>
                <w:sz w:val="24"/>
              </w:rPr>
              <w:t>Ⅲ</w:t>
            </w:r>
          </w:p>
        </w:tc>
        <w:tc>
          <w:tcPr>
            <w:tcW w:w="1165" w:type="dxa"/>
            <w:vMerge/>
          </w:tcPr>
          <w:p w14:paraId="1E9F255B" w14:textId="77777777" w:rsidR="004A118C" w:rsidRDefault="004A118C" w:rsidP="00FE0EC5">
            <w:pPr>
              <w:jc w:val="center"/>
              <w:rPr>
                <w:rFonts w:ascii="宋体" w:hAnsi="宋体"/>
                <w:sz w:val="24"/>
              </w:rPr>
            </w:pPr>
          </w:p>
        </w:tc>
        <w:tc>
          <w:tcPr>
            <w:tcW w:w="1080" w:type="dxa"/>
            <w:vMerge/>
          </w:tcPr>
          <w:p w14:paraId="5A68D971" w14:textId="77777777" w:rsidR="004A118C" w:rsidRDefault="004A118C" w:rsidP="00FE0EC5">
            <w:pPr>
              <w:jc w:val="center"/>
              <w:rPr>
                <w:rFonts w:ascii="宋体" w:hAnsi="宋体"/>
                <w:sz w:val="24"/>
              </w:rPr>
            </w:pPr>
          </w:p>
        </w:tc>
      </w:tr>
      <w:tr w:rsidR="004A118C" w14:paraId="205C797B" w14:textId="77777777" w:rsidTr="00FE0EC5">
        <w:tc>
          <w:tcPr>
            <w:tcW w:w="580" w:type="dxa"/>
            <w:vAlign w:val="center"/>
          </w:tcPr>
          <w:p w14:paraId="2D5D384F" w14:textId="77777777" w:rsidR="004A118C" w:rsidRDefault="004A118C" w:rsidP="00FE0EC5">
            <w:pPr>
              <w:jc w:val="center"/>
              <w:rPr>
                <w:rFonts w:ascii="宋体" w:hAnsi="宋体"/>
                <w:sz w:val="24"/>
              </w:rPr>
            </w:pPr>
            <w:r>
              <w:rPr>
                <w:rFonts w:ascii="宋体" w:hAnsi="宋体" w:hint="eastAsia"/>
                <w:sz w:val="24"/>
              </w:rPr>
              <w:t>42</w:t>
            </w:r>
          </w:p>
        </w:tc>
        <w:tc>
          <w:tcPr>
            <w:tcW w:w="1980" w:type="dxa"/>
            <w:vAlign w:val="center"/>
          </w:tcPr>
          <w:p w14:paraId="6C4609BC" w14:textId="77777777" w:rsidR="004A118C" w:rsidRDefault="004A118C" w:rsidP="00FE0EC5">
            <w:pPr>
              <w:jc w:val="center"/>
              <w:rPr>
                <w:rFonts w:ascii="宋体" w:hAnsi="宋体"/>
                <w:sz w:val="24"/>
              </w:rPr>
            </w:pPr>
            <w:r>
              <w:rPr>
                <w:rFonts w:ascii="宋体" w:hAnsi="宋体" w:hint="eastAsia"/>
                <w:sz w:val="24"/>
              </w:rPr>
              <w:t>氨水</w:t>
            </w:r>
          </w:p>
        </w:tc>
        <w:tc>
          <w:tcPr>
            <w:tcW w:w="1440" w:type="dxa"/>
            <w:vAlign w:val="center"/>
          </w:tcPr>
          <w:p w14:paraId="55F065BC" w14:textId="77777777" w:rsidR="004A118C" w:rsidRDefault="004A118C" w:rsidP="00FE0EC5">
            <w:pPr>
              <w:jc w:val="center"/>
              <w:rPr>
                <w:rFonts w:ascii="宋体" w:hAnsi="宋体"/>
                <w:sz w:val="24"/>
              </w:rPr>
            </w:pPr>
            <w:r>
              <w:rPr>
                <w:rFonts w:ascii="宋体" w:hAnsi="宋体" w:hint="eastAsia"/>
                <w:sz w:val="24"/>
              </w:rPr>
              <w:t>NH3</w:t>
            </w:r>
          </w:p>
        </w:tc>
        <w:tc>
          <w:tcPr>
            <w:tcW w:w="1620" w:type="dxa"/>
            <w:vAlign w:val="center"/>
          </w:tcPr>
          <w:p w14:paraId="027BC1A1" w14:textId="77777777" w:rsidR="004A118C" w:rsidRDefault="004A118C" w:rsidP="00FE0EC5">
            <w:pPr>
              <w:jc w:val="center"/>
              <w:rPr>
                <w:rFonts w:ascii="宋体" w:hAnsi="宋体"/>
                <w:sz w:val="24"/>
              </w:rPr>
            </w:pPr>
            <w:r>
              <w:rPr>
                <w:rFonts w:ascii="宋体" w:hAnsi="宋体" w:hint="eastAsia"/>
                <w:sz w:val="24"/>
              </w:rPr>
              <w:t>氢氧化氨</w:t>
            </w:r>
          </w:p>
        </w:tc>
        <w:tc>
          <w:tcPr>
            <w:tcW w:w="720" w:type="dxa"/>
            <w:vAlign w:val="center"/>
          </w:tcPr>
          <w:p w14:paraId="60BFF948" w14:textId="77777777" w:rsidR="004A118C" w:rsidRDefault="004A118C" w:rsidP="00FE0EC5">
            <w:pPr>
              <w:jc w:val="center"/>
              <w:rPr>
                <w:rFonts w:ascii="宋体" w:hAnsi="宋体"/>
                <w:sz w:val="24"/>
              </w:rPr>
            </w:pPr>
            <w:r>
              <w:rPr>
                <w:rFonts w:ascii="宋体" w:hAnsi="宋体" w:hint="eastAsia"/>
                <w:sz w:val="24"/>
              </w:rPr>
              <w:t>8.2</w:t>
            </w:r>
          </w:p>
        </w:tc>
        <w:tc>
          <w:tcPr>
            <w:tcW w:w="1980" w:type="dxa"/>
            <w:vAlign w:val="center"/>
          </w:tcPr>
          <w:p w14:paraId="3FCB170D" w14:textId="77777777" w:rsidR="004A118C" w:rsidRDefault="004A118C" w:rsidP="00FE0EC5">
            <w:pPr>
              <w:jc w:val="center"/>
              <w:rPr>
                <w:rFonts w:ascii="宋体" w:hAnsi="宋体"/>
                <w:sz w:val="24"/>
              </w:rPr>
            </w:pPr>
            <w:r>
              <w:rPr>
                <w:rFonts w:ascii="宋体" w:hAnsi="宋体" w:hint="eastAsia"/>
                <w:sz w:val="24"/>
              </w:rPr>
              <w:t>中等毒/腐蚀品</w:t>
            </w:r>
          </w:p>
        </w:tc>
        <w:tc>
          <w:tcPr>
            <w:tcW w:w="900" w:type="dxa"/>
            <w:vAlign w:val="center"/>
          </w:tcPr>
          <w:p w14:paraId="6D401AAC" w14:textId="77777777" w:rsidR="004A118C" w:rsidRDefault="004A118C" w:rsidP="00FE0EC5">
            <w:pPr>
              <w:jc w:val="center"/>
              <w:rPr>
                <w:rFonts w:ascii="宋体" w:hAnsi="宋体"/>
                <w:sz w:val="24"/>
              </w:rPr>
            </w:pPr>
            <w:r>
              <w:rPr>
                <w:rFonts w:ascii="宋体" w:hAnsi="宋体" w:hint="eastAsia"/>
                <w:sz w:val="24"/>
              </w:rPr>
              <w:t>82503</w:t>
            </w:r>
          </w:p>
        </w:tc>
        <w:tc>
          <w:tcPr>
            <w:tcW w:w="900" w:type="dxa"/>
            <w:vAlign w:val="center"/>
          </w:tcPr>
          <w:p w14:paraId="4F4C273A" w14:textId="77777777" w:rsidR="004A118C" w:rsidRDefault="004A118C" w:rsidP="00FE0EC5">
            <w:pPr>
              <w:jc w:val="center"/>
              <w:rPr>
                <w:rFonts w:ascii="宋体" w:hAnsi="宋体"/>
                <w:sz w:val="24"/>
              </w:rPr>
            </w:pPr>
            <w:r>
              <w:rPr>
                <w:rFonts w:ascii="宋体" w:hAnsi="宋体" w:hint="eastAsia"/>
                <w:sz w:val="24"/>
              </w:rPr>
              <w:t>500ml</w:t>
            </w:r>
          </w:p>
        </w:tc>
        <w:tc>
          <w:tcPr>
            <w:tcW w:w="900" w:type="dxa"/>
            <w:vAlign w:val="center"/>
          </w:tcPr>
          <w:p w14:paraId="3789C7E5" w14:textId="77777777" w:rsidR="004A118C" w:rsidRDefault="004A118C" w:rsidP="00FE0EC5">
            <w:pPr>
              <w:jc w:val="center"/>
              <w:rPr>
                <w:rFonts w:ascii="宋体" w:hAnsi="宋体"/>
                <w:sz w:val="24"/>
              </w:rPr>
            </w:pPr>
            <w:r>
              <w:rPr>
                <w:rFonts w:ascii="宋体" w:hAnsi="宋体" w:hint="eastAsia"/>
                <w:sz w:val="24"/>
              </w:rPr>
              <w:t>10瓶</w:t>
            </w:r>
          </w:p>
        </w:tc>
        <w:tc>
          <w:tcPr>
            <w:tcW w:w="1277" w:type="dxa"/>
            <w:vAlign w:val="center"/>
          </w:tcPr>
          <w:p w14:paraId="3BC65E47" w14:textId="77777777" w:rsidR="004A118C" w:rsidRDefault="004A118C" w:rsidP="00FE0EC5">
            <w:pPr>
              <w:jc w:val="center"/>
              <w:rPr>
                <w:rFonts w:ascii="宋体" w:hAnsi="宋体"/>
                <w:sz w:val="24"/>
              </w:rPr>
            </w:pPr>
            <w:r>
              <w:rPr>
                <w:rFonts w:ascii="宋体" w:hAnsi="宋体" w:hint="eastAsia"/>
                <w:sz w:val="24"/>
              </w:rPr>
              <w:t>Ⅲ</w:t>
            </w:r>
          </w:p>
        </w:tc>
        <w:tc>
          <w:tcPr>
            <w:tcW w:w="1165" w:type="dxa"/>
            <w:vMerge/>
          </w:tcPr>
          <w:p w14:paraId="441BAB93" w14:textId="77777777" w:rsidR="004A118C" w:rsidRDefault="004A118C" w:rsidP="00FE0EC5">
            <w:pPr>
              <w:jc w:val="center"/>
              <w:rPr>
                <w:rFonts w:ascii="宋体" w:hAnsi="宋体"/>
                <w:sz w:val="24"/>
              </w:rPr>
            </w:pPr>
          </w:p>
        </w:tc>
        <w:tc>
          <w:tcPr>
            <w:tcW w:w="1080" w:type="dxa"/>
            <w:vMerge/>
          </w:tcPr>
          <w:p w14:paraId="749201D0" w14:textId="77777777" w:rsidR="004A118C" w:rsidRDefault="004A118C" w:rsidP="00FE0EC5">
            <w:pPr>
              <w:jc w:val="center"/>
              <w:rPr>
                <w:rFonts w:ascii="宋体" w:hAnsi="宋体"/>
                <w:sz w:val="24"/>
              </w:rPr>
            </w:pPr>
          </w:p>
        </w:tc>
      </w:tr>
      <w:tr w:rsidR="004A118C" w14:paraId="50F263C5" w14:textId="77777777" w:rsidTr="00FE0EC5">
        <w:tc>
          <w:tcPr>
            <w:tcW w:w="580" w:type="dxa"/>
            <w:vAlign w:val="center"/>
          </w:tcPr>
          <w:p w14:paraId="16AD3356" w14:textId="77777777" w:rsidR="004A118C" w:rsidRDefault="004A118C" w:rsidP="00FE0EC5">
            <w:pPr>
              <w:jc w:val="center"/>
              <w:rPr>
                <w:rFonts w:ascii="宋体" w:hAnsi="宋体"/>
                <w:sz w:val="24"/>
              </w:rPr>
            </w:pPr>
            <w:r>
              <w:rPr>
                <w:rFonts w:ascii="宋体" w:hAnsi="宋体" w:hint="eastAsia"/>
                <w:sz w:val="24"/>
              </w:rPr>
              <w:t>43</w:t>
            </w:r>
          </w:p>
        </w:tc>
        <w:tc>
          <w:tcPr>
            <w:tcW w:w="1980" w:type="dxa"/>
            <w:vAlign w:val="center"/>
          </w:tcPr>
          <w:p w14:paraId="0D9720F1" w14:textId="77777777" w:rsidR="004A118C" w:rsidRDefault="004A118C" w:rsidP="00FE0EC5">
            <w:pPr>
              <w:jc w:val="center"/>
              <w:rPr>
                <w:rFonts w:ascii="宋体" w:hAnsi="宋体"/>
                <w:sz w:val="24"/>
              </w:rPr>
            </w:pPr>
            <w:r>
              <w:rPr>
                <w:rFonts w:ascii="宋体" w:hAnsi="宋体" w:hint="eastAsia"/>
                <w:sz w:val="24"/>
              </w:rPr>
              <w:t>无水乙酸钠</w:t>
            </w:r>
          </w:p>
        </w:tc>
        <w:tc>
          <w:tcPr>
            <w:tcW w:w="1440" w:type="dxa"/>
            <w:vAlign w:val="center"/>
          </w:tcPr>
          <w:p w14:paraId="79D787F4" w14:textId="77777777" w:rsidR="004A118C" w:rsidRDefault="004A118C" w:rsidP="00FE0EC5">
            <w:pPr>
              <w:jc w:val="center"/>
              <w:rPr>
                <w:rFonts w:ascii="宋体" w:hAnsi="宋体"/>
                <w:sz w:val="24"/>
              </w:rPr>
            </w:pPr>
            <w:r>
              <w:rPr>
                <w:rFonts w:ascii="宋体" w:hAnsi="宋体"/>
                <w:spacing w:val="10"/>
                <w:sz w:val="24"/>
              </w:rPr>
              <w:t>CH3COONa</w:t>
            </w:r>
          </w:p>
        </w:tc>
        <w:tc>
          <w:tcPr>
            <w:tcW w:w="1620" w:type="dxa"/>
            <w:vAlign w:val="center"/>
          </w:tcPr>
          <w:p w14:paraId="5C8783A4" w14:textId="77777777" w:rsidR="004A118C" w:rsidRDefault="004A118C" w:rsidP="00FE0EC5">
            <w:pPr>
              <w:jc w:val="center"/>
              <w:rPr>
                <w:rFonts w:ascii="宋体" w:hAnsi="宋体"/>
                <w:sz w:val="24"/>
              </w:rPr>
            </w:pPr>
            <w:r>
              <w:rPr>
                <w:rFonts w:ascii="宋体" w:hAnsi="宋体" w:hint="eastAsia"/>
                <w:sz w:val="24"/>
              </w:rPr>
              <w:t>醋酸钠</w:t>
            </w:r>
          </w:p>
        </w:tc>
        <w:tc>
          <w:tcPr>
            <w:tcW w:w="720" w:type="dxa"/>
            <w:vAlign w:val="center"/>
          </w:tcPr>
          <w:p w14:paraId="55D208E9" w14:textId="77777777" w:rsidR="004A118C" w:rsidRDefault="004A118C" w:rsidP="00FE0EC5">
            <w:pPr>
              <w:jc w:val="center"/>
              <w:rPr>
                <w:rFonts w:ascii="宋体" w:hAnsi="宋体"/>
                <w:sz w:val="24"/>
              </w:rPr>
            </w:pPr>
          </w:p>
        </w:tc>
        <w:tc>
          <w:tcPr>
            <w:tcW w:w="1980" w:type="dxa"/>
            <w:vAlign w:val="center"/>
          </w:tcPr>
          <w:p w14:paraId="75ACC6C8"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0052D554" w14:textId="77777777" w:rsidR="004A118C" w:rsidRDefault="004A118C" w:rsidP="00FE0EC5">
            <w:pPr>
              <w:jc w:val="center"/>
              <w:rPr>
                <w:rFonts w:ascii="宋体" w:hAnsi="宋体"/>
                <w:sz w:val="24"/>
              </w:rPr>
            </w:pPr>
            <w:r>
              <w:rPr>
                <w:rFonts w:ascii="宋体" w:hAnsi="宋体" w:hint="eastAsia"/>
                <w:sz w:val="24"/>
              </w:rPr>
              <w:t>null</w:t>
            </w:r>
          </w:p>
        </w:tc>
        <w:tc>
          <w:tcPr>
            <w:tcW w:w="900" w:type="dxa"/>
            <w:vAlign w:val="center"/>
          </w:tcPr>
          <w:p w14:paraId="04CEB5EF" w14:textId="77777777" w:rsidR="004A118C" w:rsidRDefault="004A118C" w:rsidP="00FE0EC5">
            <w:pPr>
              <w:jc w:val="center"/>
              <w:rPr>
                <w:rFonts w:ascii="宋体" w:hAnsi="宋体"/>
                <w:sz w:val="24"/>
              </w:rPr>
            </w:pPr>
            <w:r>
              <w:rPr>
                <w:rFonts w:ascii="宋体" w:hAnsi="宋体" w:hint="eastAsia"/>
                <w:sz w:val="24"/>
              </w:rPr>
              <w:t>500g</w:t>
            </w:r>
          </w:p>
        </w:tc>
        <w:tc>
          <w:tcPr>
            <w:tcW w:w="900" w:type="dxa"/>
            <w:vAlign w:val="center"/>
          </w:tcPr>
          <w:p w14:paraId="09265112" w14:textId="77777777" w:rsidR="004A118C" w:rsidRDefault="004A118C" w:rsidP="00FE0EC5">
            <w:pPr>
              <w:jc w:val="center"/>
              <w:rPr>
                <w:rFonts w:ascii="宋体" w:hAnsi="宋体"/>
                <w:sz w:val="24"/>
              </w:rPr>
            </w:pPr>
            <w:r>
              <w:rPr>
                <w:rFonts w:ascii="宋体" w:hAnsi="宋体" w:hint="eastAsia"/>
                <w:sz w:val="24"/>
              </w:rPr>
              <w:t>5瓶</w:t>
            </w:r>
          </w:p>
        </w:tc>
        <w:tc>
          <w:tcPr>
            <w:tcW w:w="1277" w:type="dxa"/>
            <w:vAlign w:val="center"/>
          </w:tcPr>
          <w:p w14:paraId="1E00C6B7" w14:textId="77777777" w:rsidR="004A118C" w:rsidRDefault="004A118C" w:rsidP="00FE0EC5">
            <w:pPr>
              <w:jc w:val="center"/>
              <w:rPr>
                <w:rFonts w:ascii="宋体" w:hAnsi="宋体"/>
                <w:sz w:val="24"/>
              </w:rPr>
            </w:pPr>
            <w:r>
              <w:rPr>
                <w:rFonts w:ascii="宋体" w:hAnsi="宋体" w:hint="eastAsia"/>
                <w:sz w:val="24"/>
              </w:rPr>
              <w:t>Ⅲ</w:t>
            </w:r>
          </w:p>
        </w:tc>
        <w:tc>
          <w:tcPr>
            <w:tcW w:w="1165" w:type="dxa"/>
            <w:vMerge/>
          </w:tcPr>
          <w:p w14:paraId="1ED41D5B" w14:textId="77777777" w:rsidR="004A118C" w:rsidRDefault="004A118C" w:rsidP="00FE0EC5">
            <w:pPr>
              <w:jc w:val="center"/>
              <w:rPr>
                <w:rFonts w:ascii="宋体" w:hAnsi="宋体"/>
                <w:sz w:val="24"/>
              </w:rPr>
            </w:pPr>
          </w:p>
        </w:tc>
        <w:tc>
          <w:tcPr>
            <w:tcW w:w="1080" w:type="dxa"/>
            <w:vMerge/>
          </w:tcPr>
          <w:p w14:paraId="4A76F719" w14:textId="77777777" w:rsidR="004A118C" w:rsidRDefault="004A118C" w:rsidP="00FE0EC5">
            <w:pPr>
              <w:jc w:val="center"/>
              <w:rPr>
                <w:rFonts w:ascii="宋体" w:hAnsi="宋体"/>
                <w:sz w:val="24"/>
              </w:rPr>
            </w:pPr>
          </w:p>
        </w:tc>
      </w:tr>
      <w:tr w:rsidR="004A118C" w14:paraId="7D3995DD" w14:textId="77777777" w:rsidTr="00FE0EC5">
        <w:tc>
          <w:tcPr>
            <w:tcW w:w="580" w:type="dxa"/>
            <w:vAlign w:val="center"/>
          </w:tcPr>
          <w:p w14:paraId="7DEA4B16" w14:textId="77777777" w:rsidR="004A118C" w:rsidRDefault="004A118C" w:rsidP="00FE0EC5">
            <w:pPr>
              <w:jc w:val="center"/>
              <w:rPr>
                <w:rFonts w:ascii="宋体" w:hAnsi="宋体"/>
                <w:sz w:val="24"/>
              </w:rPr>
            </w:pPr>
            <w:r>
              <w:rPr>
                <w:rFonts w:ascii="宋体" w:hAnsi="宋体" w:hint="eastAsia"/>
                <w:sz w:val="24"/>
              </w:rPr>
              <w:t>44</w:t>
            </w:r>
          </w:p>
        </w:tc>
        <w:tc>
          <w:tcPr>
            <w:tcW w:w="1980" w:type="dxa"/>
            <w:vAlign w:val="center"/>
          </w:tcPr>
          <w:p w14:paraId="204F98FC" w14:textId="77777777" w:rsidR="004A118C" w:rsidRDefault="004A118C" w:rsidP="00FE0EC5">
            <w:pPr>
              <w:jc w:val="center"/>
              <w:rPr>
                <w:rFonts w:ascii="宋体" w:hAnsi="宋体"/>
                <w:sz w:val="24"/>
              </w:rPr>
            </w:pPr>
            <w:r>
              <w:rPr>
                <w:rFonts w:ascii="宋体" w:hAnsi="宋体" w:hint="eastAsia"/>
                <w:sz w:val="24"/>
              </w:rPr>
              <w:t>无水碳酸钠</w:t>
            </w:r>
          </w:p>
        </w:tc>
        <w:tc>
          <w:tcPr>
            <w:tcW w:w="1440" w:type="dxa"/>
            <w:vAlign w:val="center"/>
          </w:tcPr>
          <w:p w14:paraId="28ACB71E" w14:textId="77777777" w:rsidR="004A118C" w:rsidRDefault="004A118C" w:rsidP="00FE0EC5">
            <w:pPr>
              <w:jc w:val="center"/>
              <w:rPr>
                <w:rFonts w:ascii="宋体" w:hAnsi="宋体"/>
                <w:sz w:val="24"/>
              </w:rPr>
            </w:pPr>
            <w:r>
              <w:rPr>
                <w:rFonts w:ascii="宋体" w:hAnsi="宋体"/>
                <w:spacing w:val="10"/>
                <w:sz w:val="24"/>
              </w:rPr>
              <w:t>Na2CO3</w:t>
            </w:r>
          </w:p>
        </w:tc>
        <w:tc>
          <w:tcPr>
            <w:tcW w:w="1620" w:type="dxa"/>
            <w:vAlign w:val="center"/>
          </w:tcPr>
          <w:p w14:paraId="04F9BCE3" w14:textId="77777777" w:rsidR="004A118C" w:rsidRDefault="004A118C" w:rsidP="00FE0EC5">
            <w:pPr>
              <w:jc w:val="center"/>
              <w:rPr>
                <w:rFonts w:ascii="宋体" w:hAnsi="宋体"/>
                <w:sz w:val="24"/>
              </w:rPr>
            </w:pPr>
            <w:r>
              <w:rPr>
                <w:rFonts w:ascii="宋体" w:hAnsi="宋体" w:hint="eastAsia"/>
                <w:sz w:val="24"/>
              </w:rPr>
              <w:t>纯碱/苏打</w:t>
            </w:r>
          </w:p>
        </w:tc>
        <w:tc>
          <w:tcPr>
            <w:tcW w:w="720" w:type="dxa"/>
            <w:vAlign w:val="center"/>
          </w:tcPr>
          <w:p w14:paraId="7BD012C6" w14:textId="77777777" w:rsidR="004A118C" w:rsidRDefault="004A118C" w:rsidP="00FE0EC5">
            <w:pPr>
              <w:jc w:val="center"/>
              <w:rPr>
                <w:rFonts w:ascii="宋体" w:hAnsi="宋体"/>
                <w:sz w:val="24"/>
              </w:rPr>
            </w:pPr>
          </w:p>
        </w:tc>
        <w:tc>
          <w:tcPr>
            <w:tcW w:w="1980" w:type="dxa"/>
            <w:vAlign w:val="center"/>
          </w:tcPr>
          <w:p w14:paraId="786D2C9D"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0F557873" w14:textId="77777777" w:rsidR="004A118C" w:rsidRDefault="004A118C" w:rsidP="00FE0EC5">
            <w:pPr>
              <w:jc w:val="center"/>
              <w:rPr>
                <w:rFonts w:ascii="宋体" w:hAnsi="宋体"/>
                <w:sz w:val="24"/>
              </w:rPr>
            </w:pPr>
            <w:r>
              <w:rPr>
                <w:rFonts w:ascii="宋体" w:hAnsi="宋体" w:hint="eastAsia"/>
                <w:sz w:val="24"/>
              </w:rPr>
              <w:t>null</w:t>
            </w:r>
          </w:p>
        </w:tc>
        <w:tc>
          <w:tcPr>
            <w:tcW w:w="900" w:type="dxa"/>
            <w:vAlign w:val="center"/>
          </w:tcPr>
          <w:p w14:paraId="5CFA9F87" w14:textId="77777777" w:rsidR="004A118C" w:rsidRDefault="004A118C" w:rsidP="00FE0EC5">
            <w:pPr>
              <w:jc w:val="center"/>
              <w:rPr>
                <w:rFonts w:ascii="宋体" w:hAnsi="宋体"/>
                <w:sz w:val="24"/>
              </w:rPr>
            </w:pPr>
            <w:r>
              <w:rPr>
                <w:rFonts w:ascii="宋体" w:hAnsi="宋体" w:hint="eastAsia"/>
                <w:sz w:val="24"/>
              </w:rPr>
              <w:t>500g</w:t>
            </w:r>
          </w:p>
        </w:tc>
        <w:tc>
          <w:tcPr>
            <w:tcW w:w="900" w:type="dxa"/>
            <w:vAlign w:val="center"/>
          </w:tcPr>
          <w:p w14:paraId="15C6F063" w14:textId="77777777" w:rsidR="004A118C" w:rsidRDefault="004A118C" w:rsidP="00FE0EC5">
            <w:pPr>
              <w:jc w:val="center"/>
              <w:rPr>
                <w:rFonts w:ascii="宋体" w:hAnsi="宋体"/>
                <w:sz w:val="24"/>
              </w:rPr>
            </w:pPr>
            <w:r>
              <w:rPr>
                <w:rFonts w:ascii="宋体" w:hAnsi="宋体" w:hint="eastAsia"/>
                <w:sz w:val="24"/>
              </w:rPr>
              <w:t>3瓶</w:t>
            </w:r>
          </w:p>
        </w:tc>
        <w:tc>
          <w:tcPr>
            <w:tcW w:w="1277" w:type="dxa"/>
            <w:vAlign w:val="center"/>
          </w:tcPr>
          <w:p w14:paraId="0C00C07D" w14:textId="77777777" w:rsidR="004A118C" w:rsidRDefault="004A118C" w:rsidP="00FE0EC5">
            <w:pPr>
              <w:jc w:val="center"/>
              <w:rPr>
                <w:rFonts w:ascii="宋体" w:hAnsi="宋体"/>
                <w:sz w:val="24"/>
              </w:rPr>
            </w:pPr>
            <w:r>
              <w:rPr>
                <w:rFonts w:ascii="宋体" w:hAnsi="宋体" w:hint="eastAsia"/>
                <w:sz w:val="24"/>
              </w:rPr>
              <w:t>Ⅲ</w:t>
            </w:r>
          </w:p>
        </w:tc>
        <w:tc>
          <w:tcPr>
            <w:tcW w:w="1165" w:type="dxa"/>
            <w:vMerge/>
          </w:tcPr>
          <w:p w14:paraId="13E52992" w14:textId="77777777" w:rsidR="004A118C" w:rsidRDefault="004A118C" w:rsidP="00FE0EC5">
            <w:pPr>
              <w:jc w:val="center"/>
              <w:rPr>
                <w:rFonts w:ascii="宋体" w:hAnsi="宋体"/>
                <w:sz w:val="24"/>
              </w:rPr>
            </w:pPr>
          </w:p>
        </w:tc>
        <w:tc>
          <w:tcPr>
            <w:tcW w:w="1080" w:type="dxa"/>
            <w:vMerge/>
          </w:tcPr>
          <w:p w14:paraId="59787551" w14:textId="77777777" w:rsidR="004A118C" w:rsidRDefault="004A118C" w:rsidP="00FE0EC5">
            <w:pPr>
              <w:jc w:val="center"/>
              <w:rPr>
                <w:rFonts w:ascii="宋体" w:hAnsi="宋体"/>
                <w:sz w:val="24"/>
              </w:rPr>
            </w:pPr>
          </w:p>
        </w:tc>
      </w:tr>
      <w:tr w:rsidR="004A118C" w14:paraId="6432581F" w14:textId="77777777" w:rsidTr="00FE0EC5">
        <w:tc>
          <w:tcPr>
            <w:tcW w:w="580" w:type="dxa"/>
            <w:vAlign w:val="center"/>
          </w:tcPr>
          <w:p w14:paraId="25373FA4" w14:textId="77777777" w:rsidR="004A118C" w:rsidRDefault="004A118C" w:rsidP="00FE0EC5">
            <w:pPr>
              <w:jc w:val="center"/>
              <w:rPr>
                <w:rFonts w:ascii="宋体" w:hAnsi="宋体"/>
                <w:sz w:val="24"/>
              </w:rPr>
            </w:pPr>
            <w:r>
              <w:rPr>
                <w:rFonts w:ascii="宋体" w:hAnsi="宋体" w:hint="eastAsia"/>
                <w:sz w:val="24"/>
              </w:rPr>
              <w:t>45</w:t>
            </w:r>
          </w:p>
        </w:tc>
        <w:tc>
          <w:tcPr>
            <w:tcW w:w="1980" w:type="dxa"/>
            <w:vAlign w:val="center"/>
          </w:tcPr>
          <w:p w14:paraId="53912FE6" w14:textId="77777777" w:rsidR="004A118C" w:rsidRDefault="004A118C" w:rsidP="00FE0EC5">
            <w:pPr>
              <w:jc w:val="center"/>
              <w:rPr>
                <w:rFonts w:ascii="宋体" w:hAnsi="宋体"/>
                <w:sz w:val="24"/>
              </w:rPr>
            </w:pPr>
            <w:r>
              <w:rPr>
                <w:rFonts w:ascii="宋体" w:hAnsi="宋体" w:hint="eastAsia"/>
                <w:sz w:val="24"/>
              </w:rPr>
              <w:t>硫代硫酸钠</w:t>
            </w:r>
          </w:p>
        </w:tc>
        <w:tc>
          <w:tcPr>
            <w:tcW w:w="1440" w:type="dxa"/>
            <w:vAlign w:val="center"/>
          </w:tcPr>
          <w:p w14:paraId="03E762AD" w14:textId="77777777" w:rsidR="004A118C" w:rsidRDefault="004A118C" w:rsidP="00FE0EC5">
            <w:pPr>
              <w:jc w:val="center"/>
              <w:rPr>
                <w:rFonts w:ascii="宋体" w:hAnsi="宋体"/>
                <w:sz w:val="24"/>
              </w:rPr>
            </w:pPr>
            <w:r>
              <w:rPr>
                <w:rFonts w:ascii="宋体" w:hAnsi="宋体"/>
                <w:sz w:val="24"/>
              </w:rPr>
              <w:t>Na2S2O3</w:t>
            </w:r>
          </w:p>
        </w:tc>
        <w:tc>
          <w:tcPr>
            <w:tcW w:w="1620" w:type="dxa"/>
            <w:vAlign w:val="center"/>
          </w:tcPr>
          <w:p w14:paraId="5EC12B56" w14:textId="77777777" w:rsidR="004A118C" w:rsidRDefault="004A118C" w:rsidP="00FE0EC5">
            <w:pPr>
              <w:jc w:val="center"/>
              <w:rPr>
                <w:rFonts w:ascii="宋体" w:hAnsi="宋体"/>
                <w:sz w:val="24"/>
              </w:rPr>
            </w:pPr>
            <w:r>
              <w:rPr>
                <w:rFonts w:ascii="宋体" w:hAnsi="宋体" w:hint="eastAsia"/>
                <w:sz w:val="24"/>
              </w:rPr>
              <w:t>大苏打</w:t>
            </w:r>
          </w:p>
        </w:tc>
        <w:tc>
          <w:tcPr>
            <w:tcW w:w="720" w:type="dxa"/>
            <w:vAlign w:val="center"/>
          </w:tcPr>
          <w:p w14:paraId="33A86DB1" w14:textId="77777777" w:rsidR="004A118C" w:rsidRDefault="004A118C" w:rsidP="00FE0EC5">
            <w:pPr>
              <w:jc w:val="center"/>
              <w:rPr>
                <w:rFonts w:ascii="宋体" w:hAnsi="宋体"/>
                <w:sz w:val="24"/>
              </w:rPr>
            </w:pPr>
          </w:p>
        </w:tc>
        <w:tc>
          <w:tcPr>
            <w:tcW w:w="1980" w:type="dxa"/>
            <w:vAlign w:val="center"/>
          </w:tcPr>
          <w:p w14:paraId="5F84E4E8"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084E8EAC" w14:textId="77777777" w:rsidR="004A118C" w:rsidRDefault="004A118C" w:rsidP="00FE0EC5">
            <w:pPr>
              <w:jc w:val="center"/>
              <w:rPr>
                <w:rFonts w:ascii="宋体" w:hAnsi="宋体"/>
                <w:sz w:val="24"/>
              </w:rPr>
            </w:pPr>
            <w:r>
              <w:rPr>
                <w:rFonts w:ascii="宋体" w:hAnsi="宋体" w:hint="eastAsia"/>
                <w:sz w:val="24"/>
              </w:rPr>
              <w:t>null</w:t>
            </w:r>
          </w:p>
        </w:tc>
        <w:tc>
          <w:tcPr>
            <w:tcW w:w="900" w:type="dxa"/>
            <w:vAlign w:val="center"/>
          </w:tcPr>
          <w:p w14:paraId="48C40FA9" w14:textId="77777777" w:rsidR="004A118C" w:rsidRDefault="004A118C" w:rsidP="00FE0EC5">
            <w:pPr>
              <w:jc w:val="center"/>
              <w:rPr>
                <w:rFonts w:ascii="宋体" w:hAnsi="宋体"/>
                <w:sz w:val="24"/>
              </w:rPr>
            </w:pPr>
            <w:r>
              <w:rPr>
                <w:rFonts w:ascii="宋体" w:hAnsi="宋体" w:hint="eastAsia"/>
                <w:sz w:val="24"/>
              </w:rPr>
              <w:t>500g</w:t>
            </w:r>
          </w:p>
        </w:tc>
        <w:tc>
          <w:tcPr>
            <w:tcW w:w="900" w:type="dxa"/>
            <w:vAlign w:val="center"/>
          </w:tcPr>
          <w:p w14:paraId="2499A28F" w14:textId="77777777" w:rsidR="004A118C" w:rsidRDefault="004A118C" w:rsidP="00FE0EC5">
            <w:pPr>
              <w:jc w:val="center"/>
              <w:rPr>
                <w:rFonts w:ascii="宋体" w:hAnsi="宋体"/>
                <w:sz w:val="24"/>
              </w:rPr>
            </w:pPr>
            <w:r>
              <w:rPr>
                <w:rFonts w:ascii="宋体" w:hAnsi="宋体" w:hint="eastAsia"/>
                <w:sz w:val="24"/>
              </w:rPr>
              <w:t>8瓶</w:t>
            </w:r>
          </w:p>
        </w:tc>
        <w:tc>
          <w:tcPr>
            <w:tcW w:w="1277" w:type="dxa"/>
            <w:vAlign w:val="center"/>
          </w:tcPr>
          <w:p w14:paraId="34FE0B76" w14:textId="77777777" w:rsidR="004A118C" w:rsidRDefault="004A118C" w:rsidP="00FE0EC5">
            <w:pPr>
              <w:jc w:val="center"/>
              <w:rPr>
                <w:rFonts w:ascii="宋体" w:hAnsi="宋体"/>
                <w:sz w:val="24"/>
              </w:rPr>
            </w:pPr>
            <w:r>
              <w:rPr>
                <w:rFonts w:ascii="宋体" w:hAnsi="宋体" w:hint="eastAsia"/>
                <w:sz w:val="24"/>
              </w:rPr>
              <w:t>Ⅲ</w:t>
            </w:r>
          </w:p>
        </w:tc>
        <w:tc>
          <w:tcPr>
            <w:tcW w:w="1165" w:type="dxa"/>
            <w:vMerge/>
          </w:tcPr>
          <w:p w14:paraId="110A7A99" w14:textId="77777777" w:rsidR="004A118C" w:rsidRDefault="004A118C" w:rsidP="00FE0EC5">
            <w:pPr>
              <w:jc w:val="center"/>
              <w:rPr>
                <w:rFonts w:ascii="宋体" w:hAnsi="宋体"/>
                <w:sz w:val="24"/>
              </w:rPr>
            </w:pPr>
          </w:p>
        </w:tc>
        <w:tc>
          <w:tcPr>
            <w:tcW w:w="1080" w:type="dxa"/>
            <w:vMerge/>
          </w:tcPr>
          <w:p w14:paraId="5A0DF30E" w14:textId="77777777" w:rsidR="004A118C" w:rsidRDefault="004A118C" w:rsidP="00FE0EC5">
            <w:pPr>
              <w:jc w:val="center"/>
              <w:rPr>
                <w:rFonts w:ascii="宋体" w:hAnsi="宋体"/>
                <w:sz w:val="24"/>
              </w:rPr>
            </w:pPr>
          </w:p>
        </w:tc>
      </w:tr>
      <w:tr w:rsidR="004A118C" w14:paraId="1196334C" w14:textId="77777777" w:rsidTr="00FE0EC5">
        <w:tc>
          <w:tcPr>
            <w:tcW w:w="580" w:type="dxa"/>
            <w:vAlign w:val="center"/>
          </w:tcPr>
          <w:p w14:paraId="7A6B76A6" w14:textId="77777777" w:rsidR="004A118C" w:rsidRDefault="004A118C" w:rsidP="00FE0EC5">
            <w:pPr>
              <w:jc w:val="center"/>
              <w:rPr>
                <w:rFonts w:ascii="宋体" w:hAnsi="宋体"/>
                <w:sz w:val="24"/>
              </w:rPr>
            </w:pPr>
            <w:r>
              <w:rPr>
                <w:rFonts w:ascii="宋体" w:hAnsi="宋体" w:hint="eastAsia"/>
                <w:sz w:val="24"/>
              </w:rPr>
              <w:t>46</w:t>
            </w:r>
          </w:p>
        </w:tc>
        <w:tc>
          <w:tcPr>
            <w:tcW w:w="1980" w:type="dxa"/>
            <w:vAlign w:val="center"/>
          </w:tcPr>
          <w:p w14:paraId="07B3B2E6" w14:textId="77777777" w:rsidR="004A118C" w:rsidRDefault="004A118C" w:rsidP="00FE0EC5">
            <w:pPr>
              <w:jc w:val="center"/>
              <w:rPr>
                <w:rFonts w:ascii="宋体" w:hAnsi="宋体"/>
                <w:sz w:val="24"/>
              </w:rPr>
            </w:pPr>
            <w:r>
              <w:rPr>
                <w:rFonts w:ascii="宋体" w:hAnsi="宋体" w:hint="eastAsia"/>
                <w:sz w:val="24"/>
              </w:rPr>
              <w:t>氯化锶</w:t>
            </w:r>
          </w:p>
        </w:tc>
        <w:tc>
          <w:tcPr>
            <w:tcW w:w="1440" w:type="dxa"/>
            <w:vAlign w:val="center"/>
          </w:tcPr>
          <w:p w14:paraId="13E2C6F2" w14:textId="77777777" w:rsidR="004A118C" w:rsidRDefault="004A118C" w:rsidP="00FE0EC5">
            <w:pPr>
              <w:jc w:val="center"/>
              <w:rPr>
                <w:rFonts w:ascii="宋体" w:hAnsi="宋体"/>
                <w:sz w:val="24"/>
              </w:rPr>
            </w:pPr>
            <w:r>
              <w:rPr>
                <w:rFonts w:ascii="宋体" w:hAnsi="宋体"/>
                <w:spacing w:val="10"/>
                <w:sz w:val="24"/>
              </w:rPr>
              <w:t>SrC</w:t>
            </w:r>
            <w:r>
              <w:rPr>
                <w:rFonts w:ascii="宋体" w:hAnsi="宋体" w:hint="eastAsia"/>
                <w:spacing w:val="10"/>
                <w:sz w:val="24"/>
              </w:rPr>
              <w:t>l</w:t>
            </w:r>
            <w:r>
              <w:rPr>
                <w:rFonts w:ascii="宋体" w:hAnsi="宋体"/>
                <w:spacing w:val="10"/>
                <w:sz w:val="24"/>
              </w:rPr>
              <w:t>2</w:t>
            </w:r>
          </w:p>
        </w:tc>
        <w:tc>
          <w:tcPr>
            <w:tcW w:w="1620" w:type="dxa"/>
            <w:vAlign w:val="center"/>
          </w:tcPr>
          <w:p w14:paraId="7DF6FDE3" w14:textId="77777777" w:rsidR="004A118C" w:rsidRDefault="004A118C" w:rsidP="00FE0EC5">
            <w:pPr>
              <w:jc w:val="center"/>
              <w:rPr>
                <w:rFonts w:ascii="宋体" w:hAnsi="宋体"/>
                <w:sz w:val="24"/>
              </w:rPr>
            </w:pPr>
            <w:r>
              <w:rPr>
                <w:rFonts w:ascii="宋体" w:hAnsi="宋体" w:hint="eastAsia"/>
                <w:sz w:val="24"/>
              </w:rPr>
              <w:t>二氯化锶</w:t>
            </w:r>
          </w:p>
        </w:tc>
        <w:tc>
          <w:tcPr>
            <w:tcW w:w="720" w:type="dxa"/>
            <w:vAlign w:val="center"/>
          </w:tcPr>
          <w:p w14:paraId="0776F4B7" w14:textId="77777777" w:rsidR="004A118C" w:rsidRDefault="004A118C" w:rsidP="00FE0EC5">
            <w:pPr>
              <w:jc w:val="center"/>
              <w:rPr>
                <w:rFonts w:ascii="宋体" w:hAnsi="宋体"/>
                <w:sz w:val="24"/>
              </w:rPr>
            </w:pPr>
          </w:p>
        </w:tc>
        <w:tc>
          <w:tcPr>
            <w:tcW w:w="1980" w:type="dxa"/>
            <w:vAlign w:val="center"/>
          </w:tcPr>
          <w:p w14:paraId="7996BEB5"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271F28BB" w14:textId="77777777" w:rsidR="004A118C" w:rsidRDefault="004A118C" w:rsidP="00FE0EC5">
            <w:pPr>
              <w:jc w:val="center"/>
              <w:rPr>
                <w:rFonts w:ascii="宋体" w:hAnsi="宋体"/>
                <w:sz w:val="24"/>
              </w:rPr>
            </w:pPr>
            <w:r>
              <w:rPr>
                <w:rFonts w:ascii="宋体" w:hAnsi="宋体" w:hint="eastAsia"/>
                <w:sz w:val="24"/>
              </w:rPr>
              <w:t>null</w:t>
            </w:r>
          </w:p>
        </w:tc>
        <w:tc>
          <w:tcPr>
            <w:tcW w:w="900" w:type="dxa"/>
            <w:vAlign w:val="center"/>
          </w:tcPr>
          <w:p w14:paraId="716A54E3" w14:textId="77777777" w:rsidR="004A118C" w:rsidRDefault="004A118C" w:rsidP="00FE0EC5">
            <w:pPr>
              <w:jc w:val="center"/>
              <w:rPr>
                <w:rFonts w:ascii="宋体" w:hAnsi="宋体"/>
                <w:sz w:val="24"/>
              </w:rPr>
            </w:pPr>
            <w:r>
              <w:rPr>
                <w:rFonts w:ascii="宋体" w:hAnsi="宋体" w:hint="eastAsia"/>
                <w:sz w:val="24"/>
              </w:rPr>
              <w:t>500g</w:t>
            </w:r>
          </w:p>
        </w:tc>
        <w:tc>
          <w:tcPr>
            <w:tcW w:w="900" w:type="dxa"/>
            <w:vAlign w:val="center"/>
          </w:tcPr>
          <w:p w14:paraId="17478932" w14:textId="77777777" w:rsidR="004A118C" w:rsidRDefault="004A118C" w:rsidP="00FE0EC5">
            <w:pPr>
              <w:jc w:val="center"/>
              <w:rPr>
                <w:rFonts w:ascii="宋体" w:hAnsi="宋体"/>
                <w:sz w:val="24"/>
              </w:rPr>
            </w:pPr>
            <w:r>
              <w:rPr>
                <w:rFonts w:ascii="宋体" w:hAnsi="宋体" w:hint="eastAsia"/>
                <w:sz w:val="24"/>
              </w:rPr>
              <w:t>1瓶</w:t>
            </w:r>
          </w:p>
        </w:tc>
        <w:tc>
          <w:tcPr>
            <w:tcW w:w="1277" w:type="dxa"/>
            <w:vAlign w:val="center"/>
          </w:tcPr>
          <w:p w14:paraId="2E66F90A" w14:textId="77777777" w:rsidR="004A118C" w:rsidRDefault="004A118C" w:rsidP="00FE0EC5">
            <w:pPr>
              <w:jc w:val="center"/>
              <w:rPr>
                <w:rFonts w:ascii="宋体" w:hAnsi="宋体"/>
                <w:sz w:val="24"/>
              </w:rPr>
            </w:pPr>
            <w:r>
              <w:rPr>
                <w:rFonts w:ascii="宋体" w:hAnsi="宋体" w:hint="eastAsia"/>
                <w:sz w:val="24"/>
              </w:rPr>
              <w:t>Ⅲ</w:t>
            </w:r>
          </w:p>
        </w:tc>
        <w:tc>
          <w:tcPr>
            <w:tcW w:w="1165" w:type="dxa"/>
            <w:vMerge/>
          </w:tcPr>
          <w:p w14:paraId="3F6CBF1D" w14:textId="77777777" w:rsidR="004A118C" w:rsidRDefault="004A118C" w:rsidP="00FE0EC5">
            <w:pPr>
              <w:jc w:val="center"/>
              <w:rPr>
                <w:rFonts w:ascii="宋体" w:hAnsi="宋体"/>
                <w:sz w:val="24"/>
              </w:rPr>
            </w:pPr>
          </w:p>
        </w:tc>
        <w:tc>
          <w:tcPr>
            <w:tcW w:w="1080" w:type="dxa"/>
            <w:vMerge/>
          </w:tcPr>
          <w:p w14:paraId="49EC8424" w14:textId="77777777" w:rsidR="004A118C" w:rsidRDefault="004A118C" w:rsidP="00FE0EC5">
            <w:pPr>
              <w:jc w:val="center"/>
              <w:rPr>
                <w:rFonts w:ascii="宋体" w:hAnsi="宋体"/>
                <w:sz w:val="24"/>
              </w:rPr>
            </w:pPr>
          </w:p>
        </w:tc>
      </w:tr>
    </w:tbl>
    <w:p w14:paraId="4A3A9265" w14:textId="77777777" w:rsidR="004A118C" w:rsidRDefault="004A118C" w:rsidP="004A118C">
      <w:pPr>
        <w:rPr>
          <w:rFonts w:ascii="黑体" w:eastAsia="黑体"/>
          <w:b/>
          <w:sz w:val="36"/>
          <w:szCs w:val="36"/>
        </w:rPr>
        <w:sectPr w:rsidR="004A118C" w:rsidSect="004A118C">
          <w:pgSz w:w="16838" w:h="11906" w:orient="landscape"/>
          <w:pgMar w:top="567" w:right="1440" w:bottom="567" w:left="1440" w:header="567" w:footer="737" w:gutter="0"/>
          <w:cols w:space="425"/>
          <w:docGrid w:type="lines" w:linePitch="312"/>
        </w:sectPr>
      </w:pPr>
    </w:p>
    <w:p w14:paraId="440F17D7" w14:textId="77777777" w:rsidR="004A118C" w:rsidRPr="00A54B8F" w:rsidRDefault="002810E3" w:rsidP="00A54B8F">
      <w:pPr>
        <w:pStyle w:val="12"/>
        <w:spacing w:before="0" w:after="0" w:line="460" w:lineRule="exact"/>
        <w:ind w:left="2" w:firstLineChars="466" w:firstLine="1310"/>
        <w:outlineLvl w:val="0"/>
        <w:rPr>
          <w:bCs w:val="0"/>
        </w:rPr>
      </w:pPr>
      <w:bookmarkStart w:id="208" w:name="_Toc299719320"/>
      <w:bookmarkStart w:id="209" w:name="_Toc299719469"/>
      <w:bookmarkStart w:id="210" w:name="_Toc334616253"/>
      <w:bookmarkStart w:id="211" w:name="_Toc391046394"/>
      <w:r w:rsidRPr="00A54B8F">
        <w:rPr>
          <w:rFonts w:hint="eastAsia"/>
          <w:bCs w:val="0"/>
        </w:rPr>
        <w:lastRenderedPageBreak/>
        <w:t>表</w:t>
      </w:r>
      <w:r w:rsidR="004A118C" w:rsidRPr="00A54B8F">
        <w:rPr>
          <w:rFonts w:hint="eastAsia"/>
          <w:bCs w:val="0"/>
        </w:rPr>
        <w:t>9.4 危险化学品出入库登记表</w:t>
      </w:r>
      <w:bookmarkEnd w:id="208"/>
      <w:bookmarkEnd w:id="209"/>
      <w:bookmarkEnd w:id="210"/>
      <w:bookmarkEnd w:id="211"/>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700"/>
        <w:gridCol w:w="900"/>
        <w:gridCol w:w="1080"/>
        <w:gridCol w:w="1613"/>
        <w:gridCol w:w="1316"/>
        <w:gridCol w:w="1084"/>
      </w:tblGrid>
      <w:tr w:rsidR="004A118C" w14:paraId="221BFB42" w14:textId="77777777" w:rsidTr="004A118C">
        <w:trPr>
          <w:trHeight w:val="510"/>
        </w:trPr>
        <w:tc>
          <w:tcPr>
            <w:tcW w:w="720" w:type="dxa"/>
            <w:vAlign w:val="center"/>
          </w:tcPr>
          <w:p w14:paraId="12126335" w14:textId="77777777" w:rsidR="004A118C" w:rsidRDefault="004A118C" w:rsidP="00FE0EC5">
            <w:pPr>
              <w:jc w:val="center"/>
              <w:rPr>
                <w:rFonts w:ascii="宋体" w:hAnsi="宋体"/>
                <w:szCs w:val="21"/>
              </w:rPr>
            </w:pPr>
            <w:r>
              <w:rPr>
                <w:rFonts w:ascii="宋体" w:hAnsi="宋体" w:hint="eastAsia"/>
                <w:szCs w:val="21"/>
              </w:rPr>
              <w:t>序号</w:t>
            </w:r>
          </w:p>
        </w:tc>
        <w:tc>
          <w:tcPr>
            <w:tcW w:w="2700" w:type="dxa"/>
            <w:vAlign w:val="center"/>
          </w:tcPr>
          <w:p w14:paraId="6674A265" w14:textId="77777777" w:rsidR="004A118C" w:rsidRDefault="004A118C" w:rsidP="00FE0EC5">
            <w:pPr>
              <w:jc w:val="center"/>
              <w:rPr>
                <w:rFonts w:ascii="宋体" w:hAnsi="宋体"/>
                <w:szCs w:val="21"/>
              </w:rPr>
            </w:pPr>
            <w:r>
              <w:rPr>
                <w:rFonts w:ascii="宋体" w:hAnsi="宋体" w:hint="eastAsia"/>
                <w:szCs w:val="21"/>
              </w:rPr>
              <w:t>名称</w:t>
            </w:r>
          </w:p>
        </w:tc>
        <w:tc>
          <w:tcPr>
            <w:tcW w:w="900" w:type="dxa"/>
            <w:vAlign w:val="center"/>
          </w:tcPr>
          <w:p w14:paraId="2386FB19" w14:textId="77777777" w:rsidR="004A118C" w:rsidRDefault="004A118C" w:rsidP="00FE0EC5">
            <w:pPr>
              <w:jc w:val="center"/>
              <w:rPr>
                <w:rFonts w:ascii="宋体" w:hAnsi="宋体"/>
                <w:szCs w:val="21"/>
              </w:rPr>
            </w:pPr>
            <w:r>
              <w:rPr>
                <w:rFonts w:ascii="宋体" w:hAnsi="宋体" w:hint="eastAsia"/>
                <w:szCs w:val="21"/>
              </w:rPr>
              <w:t>规格</w:t>
            </w:r>
          </w:p>
        </w:tc>
        <w:tc>
          <w:tcPr>
            <w:tcW w:w="1080" w:type="dxa"/>
            <w:vAlign w:val="center"/>
          </w:tcPr>
          <w:p w14:paraId="0C5BB1F8" w14:textId="77777777" w:rsidR="004A118C" w:rsidRDefault="004A118C" w:rsidP="00FE0EC5">
            <w:pPr>
              <w:jc w:val="center"/>
              <w:rPr>
                <w:rFonts w:ascii="宋体" w:hAnsi="宋体"/>
                <w:szCs w:val="21"/>
              </w:rPr>
            </w:pPr>
            <w:r>
              <w:rPr>
                <w:rFonts w:ascii="宋体" w:hAnsi="宋体" w:hint="eastAsia"/>
                <w:szCs w:val="21"/>
              </w:rPr>
              <w:t>数量</w:t>
            </w:r>
          </w:p>
        </w:tc>
        <w:tc>
          <w:tcPr>
            <w:tcW w:w="1613" w:type="dxa"/>
            <w:vAlign w:val="center"/>
          </w:tcPr>
          <w:p w14:paraId="34C7404D" w14:textId="77777777" w:rsidR="004A118C" w:rsidRDefault="004A118C" w:rsidP="00FE0EC5">
            <w:pPr>
              <w:jc w:val="center"/>
              <w:rPr>
                <w:rFonts w:ascii="宋体" w:hAnsi="宋体"/>
                <w:szCs w:val="21"/>
              </w:rPr>
            </w:pPr>
            <w:r>
              <w:rPr>
                <w:rFonts w:ascii="宋体" w:hAnsi="宋体" w:hint="eastAsia"/>
                <w:szCs w:val="21"/>
              </w:rPr>
              <w:t>出/入库时间</w:t>
            </w:r>
          </w:p>
        </w:tc>
        <w:tc>
          <w:tcPr>
            <w:tcW w:w="1316" w:type="dxa"/>
            <w:vAlign w:val="center"/>
          </w:tcPr>
          <w:p w14:paraId="5AFA8F35" w14:textId="77777777" w:rsidR="004A118C" w:rsidRDefault="004A118C" w:rsidP="00FE0EC5">
            <w:pPr>
              <w:jc w:val="center"/>
              <w:rPr>
                <w:rFonts w:ascii="宋体" w:hAnsi="宋体"/>
                <w:szCs w:val="21"/>
              </w:rPr>
            </w:pPr>
            <w:r>
              <w:rPr>
                <w:rFonts w:ascii="宋体" w:hAnsi="宋体" w:hint="eastAsia"/>
                <w:szCs w:val="21"/>
              </w:rPr>
              <w:t>经手人</w:t>
            </w:r>
          </w:p>
        </w:tc>
        <w:tc>
          <w:tcPr>
            <w:tcW w:w="1084" w:type="dxa"/>
            <w:vAlign w:val="center"/>
          </w:tcPr>
          <w:p w14:paraId="5954B7CC" w14:textId="77777777" w:rsidR="004A118C" w:rsidRDefault="004A118C" w:rsidP="00FE0EC5">
            <w:pPr>
              <w:jc w:val="center"/>
              <w:rPr>
                <w:rFonts w:ascii="宋体" w:hAnsi="宋体"/>
                <w:szCs w:val="21"/>
              </w:rPr>
            </w:pPr>
            <w:r>
              <w:rPr>
                <w:rFonts w:ascii="宋体" w:hAnsi="宋体" w:hint="eastAsia"/>
                <w:szCs w:val="21"/>
              </w:rPr>
              <w:t>确认人</w:t>
            </w:r>
          </w:p>
        </w:tc>
      </w:tr>
      <w:tr w:rsidR="004A118C" w14:paraId="69068AF9" w14:textId="77777777" w:rsidTr="004A118C">
        <w:trPr>
          <w:trHeight w:val="510"/>
        </w:trPr>
        <w:tc>
          <w:tcPr>
            <w:tcW w:w="720" w:type="dxa"/>
            <w:vAlign w:val="center"/>
          </w:tcPr>
          <w:p w14:paraId="2682C6E7" w14:textId="77777777" w:rsidR="004A118C" w:rsidRDefault="004A118C" w:rsidP="00FE0EC5">
            <w:pPr>
              <w:jc w:val="center"/>
              <w:rPr>
                <w:rFonts w:ascii="宋体" w:hAnsi="宋体"/>
                <w:sz w:val="24"/>
              </w:rPr>
            </w:pPr>
          </w:p>
        </w:tc>
        <w:tc>
          <w:tcPr>
            <w:tcW w:w="2700" w:type="dxa"/>
            <w:vAlign w:val="center"/>
          </w:tcPr>
          <w:p w14:paraId="0215610A" w14:textId="77777777" w:rsidR="004A118C" w:rsidRDefault="004A118C" w:rsidP="00FE0EC5">
            <w:pPr>
              <w:jc w:val="center"/>
              <w:rPr>
                <w:rFonts w:ascii="宋体" w:hAnsi="宋体"/>
                <w:sz w:val="24"/>
              </w:rPr>
            </w:pPr>
          </w:p>
        </w:tc>
        <w:tc>
          <w:tcPr>
            <w:tcW w:w="900" w:type="dxa"/>
            <w:vAlign w:val="center"/>
          </w:tcPr>
          <w:p w14:paraId="09387D4D" w14:textId="77777777" w:rsidR="004A118C" w:rsidRDefault="004A118C" w:rsidP="00FE0EC5">
            <w:pPr>
              <w:jc w:val="center"/>
              <w:rPr>
                <w:rFonts w:ascii="宋体" w:hAnsi="宋体"/>
                <w:sz w:val="24"/>
              </w:rPr>
            </w:pPr>
          </w:p>
        </w:tc>
        <w:tc>
          <w:tcPr>
            <w:tcW w:w="1080" w:type="dxa"/>
            <w:vAlign w:val="center"/>
          </w:tcPr>
          <w:p w14:paraId="572B9D15" w14:textId="77777777" w:rsidR="004A118C" w:rsidRDefault="004A118C" w:rsidP="00FE0EC5">
            <w:pPr>
              <w:jc w:val="center"/>
              <w:rPr>
                <w:rFonts w:ascii="宋体" w:hAnsi="宋体"/>
                <w:sz w:val="24"/>
              </w:rPr>
            </w:pPr>
          </w:p>
        </w:tc>
        <w:tc>
          <w:tcPr>
            <w:tcW w:w="1613" w:type="dxa"/>
            <w:vAlign w:val="center"/>
          </w:tcPr>
          <w:p w14:paraId="3F36229C" w14:textId="77777777" w:rsidR="004A118C" w:rsidRDefault="004A118C" w:rsidP="00FE0EC5">
            <w:pPr>
              <w:jc w:val="center"/>
              <w:rPr>
                <w:rFonts w:ascii="宋体" w:hAnsi="宋体"/>
                <w:sz w:val="24"/>
              </w:rPr>
            </w:pPr>
          </w:p>
        </w:tc>
        <w:tc>
          <w:tcPr>
            <w:tcW w:w="1316" w:type="dxa"/>
            <w:vAlign w:val="center"/>
          </w:tcPr>
          <w:p w14:paraId="1ADA8C1F" w14:textId="77777777" w:rsidR="004A118C" w:rsidRDefault="004A118C" w:rsidP="00FE0EC5">
            <w:pPr>
              <w:jc w:val="center"/>
              <w:rPr>
                <w:rFonts w:ascii="宋体" w:hAnsi="宋体"/>
                <w:sz w:val="24"/>
              </w:rPr>
            </w:pPr>
          </w:p>
        </w:tc>
        <w:tc>
          <w:tcPr>
            <w:tcW w:w="1084" w:type="dxa"/>
            <w:vAlign w:val="center"/>
          </w:tcPr>
          <w:p w14:paraId="4D3E45BF" w14:textId="77777777" w:rsidR="004A118C" w:rsidRDefault="004A118C" w:rsidP="00FE0EC5">
            <w:pPr>
              <w:jc w:val="center"/>
              <w:rPr>
                <w:rFonts w:ascii="宋体" w:hAnsi="宋体"/>
                <w:sz w:val="24"/>
              </w:rPr>
            </w:pPr>
          </w:p>
        </w:tc>
      </w:tr>
      <w:tr w:rsidR="004A118C" w14:paraId="07939CE2" w14:textId="77777777" w:rsidTr="004A118C">
        <w:trPr>
          <w:trHeight w:val="510"/>
        </w:trPr>
        <w:tc>
          <w:tcPr>
            <w:tcW w:w="720" w:type="dxa"/>
            <w:vAlign w:val="center"/>
          </w:tcPr>
          <w:p w14:paraId="3B0E6373" w14:textId="77777777" w:rsidR="004A118C" w:rsidRDefault="004A118C" w:rsidP="00FE0EC5">
            <w:pPr>
              <w:jc w:val="center"/>
              <w:rPr>
                <w:rFonts w:ascii="宋体" w:hAnsi="宋体"/>
                <w:sz w:val="24"/>
              </w:rPr>
            </w:pPr>
          </w:p>
        </w:tc>
        <w:tc>
          <w:tcPr>
            <w:tcW w:w="2700" w:type="dxa"/>
            <w:vAlign w:val="center"/>
          </w:tcPr>
          <w:p w14:paraId="320A0952" w14:textId="77777777" w:rsidR="004A118C" w:rsidRDefault="004A118C" w:rsidP="00FE0EC5">
            <w:pPr>
              <w:jc w:val="center"/>
              <w:rPr>
                <w:rFonts w:ascii="宋体" w:hAnsi="宋体"/>
                <w:sz w:val="24"/>
              </w:rPr>
            </w:pPr>
          </w:p>
        </w:tc>
        <w:tc>
          <w:tcPr>
            <w:tcW w:w="900" w:type="dxa"/>
            <w:vAlign w:val="center"/>
          </w:tcPr>
          <w:p w14:paraId="461460C3" w14:textId="77777777" w:rsidR="004A118C" w:rsidRDefault="004A118C" w:rsidP="00FE0EC5">
            <w:pPr>
              <w:jc w:val="center"/>
              <w:rPr>
                <w:rFonts w:ascii="宋体" w:hAnsi="宋体"/>
                <w:sz w:val="24"/>
              </w:rPr>
            </w:pPr>
          </w:p>
        </w:tc>
        <w:tc>
          <w:tcPr>
            <w:tcW w:w="1080" w:type="dxa"/>
            <w:vAlign w:val="center"/>
          </w:tcPr>
          <w:p w14:paraId="16D0E7BE" w14:textId="77777777" w:rsidR="004A118C" w:rsidRDefault="004A118C" w:rsidP="00FE0EC5">
            <w:pPr>
              <w:jc w:val="center"/>
              <w:rPr>
                <w:rFonts w:ascii="宋体" w:hAnsi="宋体"/>
                <w:sz w:val="24"/>
              </w:rPr>
            </w:pPr>
          </w:p>
        </w:tc>
        <w:tc>
          <w:tcPr>
            <w:tcW w:w="1613" w:type="dxa"/>
            <w:vAlign w:val="center"/>
          </w:tcPr>
          <w:p w14:paraId="675721C3" w14:textId="77777777" w:rsidR="004A118C" w:rsidRDefault="004A118C" w:rsidP="00FE0EC5">
            <w:pPr>
              <w:jc w:val="center"/>
              <w:rPr>
                <w:rFonts w:ascii="宋体" w:hAnsi="宋体"/>
                <w:sz w:val="24"/>
              </w:rPr>
            </w:pPr>
          </w:p>
        </w:tc>
        <w:tc>
          <w:tcPr>
            <w:tcW w:w="1316" w:type="dxa"/>
            <w:vAlign w:val="center"/>
          </w:tcPr>
          <w:p w14:paraId="14B72975" w14:textId="77777777" w:rsidR="004A118C" w:rsidRDefault="004A118C" w:rsidP="00FE0EC5">
            <w:pPr>
              <w:jc w:val="center"/>
              <w:rPr>
                <w:rFonts w:ascii="宋体" w:hAnsi="宋体"/>
                <w:sz w:val="24"/>
              </w:rPr>
            </w:pPr>
          </w:p>
        </w:tc>
        <w:tc>
          <w:tcPr>
            <w:tcW w:w="1084" w:type="dxa"/>
            <w:vAlign w:val="center"/>
          </w:tcPr>
          <w:p w14:paraId="51BE2B65" w14:textId="77777777" w:rsidR="004A118C" w:rsidRDefault="004A118C" w:rsidP="00FE0EC5">
            <w:pPr>
              <w:jc w:val="center"/>
              <w:rPr>
                <w:rFonts w:ascii="宋体" w:hAnsi="宋体"/>
                <w:sz w:val="24"/>
              </w:rPr>
            </w:pPr>
          </w:p>
        </w:tc>
      </w:tr>
      <w:tr w:rsidR="004A118C" w14:paraId="7DEA7D50" w14:textId="77777777" w:rsidTr="004A118C">
        <w:trPr>
          <w:trHeight w:val="510"/>
        </w:trPr>
        <w:tc>
          <w:tcPr>
            <w:tcW w:w="720" w:type="dxa"/>
            <w:vAlign w:val="center"/>
          </w:tcPr>
          <w:p w14:paraId="44F63FC0" w14:textId="77777777" w:rsidR="004A118C" w:rsidRDefault="004A118C" w:rsidP="00FE0EC5">
            <w:pPr>
              <w:autoSpaceDE w:val="0"/>
              <w:autoSpaceDN w:val="0"/>
              <w:adjustRightInd w:val="0"/>
              <w:jc w:val="center"/>
              <w:rPr>
                <w:rFonts w:ascii="宋体" w:hAnsi="宋体" w:cs="宋体"/>
                <w:kern w:val="0"/>
                <w:sz w:val="24"/>
              </w:rPr>
            </w:pPr>
          </w:p>
        </w:tc>
        <w:tc>
          <w:tcPr>
            <w:tcW w:w="2700" w:type="dxa"/>
            <w:vAlign w:val="center"/>
          </w:tcPr>
          <w:p w14:paraId="35F884B0" w14:textId="77777777" w:rsidR="004A118C" w:rsidRDefault="004A118C" w:rsidP="00FE0EC5">
            <w:pPr>
              <w:jc w:val="center"/>
              <w:rPr>
                <w:rFonts w:ascii="宋体" w:hAnsi="宋体"/>
                <w:sz w:val="24"/>
              </w:rPr>
            </w:pPr>
          </w:p>
        </w:tc>
        <w:tc>
          <w:tcPr>
            <w:tcW w:w="900" w:type="dxa"/>
            <w:vAlign w:val="center"/>
          </w:tcPr>
          <w:p w14:paraId="1A0728E9" w14:textId="77777777" w:rsidR="004A118C" w:rsidRDefault="004A118C" w:rsidP="00FE0EC5">
            <w:pPr>
              <w:jc w:val="center"/>
              <w:rPr>
                <w:rFonts w:ascii="宋体" w:hAnsi="宋体"/>
                <w:sz w:val="24"/>
              </w:rPr>
            </w:pPr>
          </w:p>
        </w:tc>
        <w:tc>
          <w:tcPr>
            <w:tcW w:w="1080" w:type="dxa"/>
            <w:vAlign w:val="center"/>
          </w:tcPr>
          <w:p w14:paraId="1FB92560" w14:textId="77777777" w:rsidR="004A118C" w:rsidRDefault="004A118C" w:rsidP="00FE0EC5">
            <w:pPr>
              <w:jc w:val="center"/>
              <w:rPr>
                <w:rFonts w:ascii="宋体" w:hAnsi="宋体"/>
                <w:sz w:val="24"/>
              </w:rPr>
            </w:pPr>
          </w:p>
        </w:tc>
        <w:tc>
          <w:tcPr>
            <w:tcW w:w="1613" w:type="dxa"/>
            <w:vAlign w:val="center"/>
          </w:tcPr>
          <w:p w14:paraId="1CDB863B" w14:textId="77777777" w:rsidR="004A118C" w:rsidRDefault="004A118C" w:rsidP="00FE0EC5">
            <w:pPr>
              <w:jc w:val="center"/>
              <w:rPr>
                <w:rFonts w:ascii="宋体" w:hAnsi="宋体"/>
                <w:sz w:val="24"/>
              </w:rPr>
            </w:pPr>
          </w:p>
        </w:tc>
        <w:tc>
          <w:tcPr>
            <w:tcW w:w="1316" w:type="dxa"/>
            <w:vAlign w:val="center"/>
          </w:tcPr>
          <w:p w14:paraId="2CB93B4F" w14:textId="77777777" w:rsidR="004A118C" w:rsidRDefault="004A118C" w:rsidP="00FE0EC5">
            <w:pPr>
              <w:jc w:val="center"/>
              <w:rPr>
                <w:rFonts w:ascii="宋体" w:hAnsi="宋体"/>
                <w:sz w:val="24"/>
              </w:rPr>
            </w:pPr>
          </w:p>
        </w:tc>
        <w:tc>
          <w:tcPr>
            <w:tcW w:w="1084" w:type="dxa"/>
            <w:vAlign w:val="center"/>
          </w:tcPr>
          <w:p w14:paraId="5925102D" w14:textId="77777777" w:rsidR="004A118C" w:rsidRDefault="004A118C" w:rsidP="00FE0EC5">
            <w:pPr>
              <w:jc w:val="center"/>
              <w:rPr>
                <w:rFonts w:ascii="宋体" w:hAnsi="宋体"/>
                <w:sz w:val="24"/>
              </w:rPr>
            </w:pPr>
          </w:p>
        </w:tc>
      </w:tr>
      <w:tr w:rsidR="004A118C" w14:paraId="4563ED99" w14:textId="77777777" w:rsidTr="004A118C">
        <w:trPr>
          <w:trHeight w:val="510"/>
        </w:trPr>
        <w:tc>
          <w:tcPr>
            <w:tcW w:w="720" w:type="dxa"/>
            <w:vAlign w:val="center"/>
          </w:tcPr>
          <w:p w14:paraId="27D666A4" w14:textId="77777777" w:rsidR="004A118C" w:rsidRDefault="004A118C" w:rsidP="00FE0EC5">
            <w:pPr>
              <w:jc w:val="center"/>
              <w:rPr>
                <w:rFonts w:ascii="宋体" w:hAnsi="宋体"/>
                <w:sz w:val="24"/>
              </w:rPr>
            </w:pPr>
          </w:p>
        </w:tc>
        <w:tc>
          <w:tcPr>
            <w:tcW w:w="2700" w:type="dxa"/>
            <w:vAlign w:val="center"/>
          </w:tcPr>
          <w:p w14:paraId="672C6FBA" w14:textId="77777777" w:rsidR="004A118C" w:rsidRDefault="004A118C" w:rsidP="00FE0EC5">
            <w:pPr>
              <w:jc w:val="center"/>
              <w:rPr>
                <w:rFonts w:ascii="宋体" w:hAnsi="宋体"/>
                <w:sz w:val="24"/>
              </w:rPr>
            </w:pPr>
          </w:p>
        </w:tc>
        <w:tc>
          <w:tcPr>
            <w:tcW w:w="900" w:type="dxa"/>
            <w:vAlign w:val="center"/>
          </w:tcPr>
          <w:p w14:paraId="2EC71DB8" w14:textId="77777777" w:rsidR="004A118C" w:rsidRDefault="004A118C" w:rsidP="00FE0EC5">
            <w:pPr>
              <w:jc w:val="center"/>
              <w:rPr>
                <w:rFonts w:ascii="宋体" w:hAnsi="宋体"/>
                <w:sz w:val="24"/>
              </w:rPr>
            </w:pPr>
          </w:p>
        </w:tc>
        <w:tc>
          <w:tcPr>
            <w:tcW w:w="1080" w:type="dxa"/>
            <w:vAlign w:val="center"/>
          </w:tcPr>
          <w:p w14:paraId="27CBEBF2" w14:textId="77777777" w:rsidR="004A118C" w:rsidRDefault="004A118C" w:rsidP="00FE0EC5">
            <w:pPr>
              <w:jc w:val="center"/>
              <w:rPr>
                <w:rFonts w:ascii="宋体" w:hAnsi="宋体"/>
                <w:sz w:val="24"/>
              </w:rPr>
            </w:pPr>
          </w:p>
        </w:tc>
        <w:tc>
          <w:tcPr>
            <w:tcW w:w="1613" w:type="dxa"/>
            <w:vAlign w:val="center"/>
          </w:tcPr>
          <w:p w14:paraId="55275D0F" w14:textId="77777777" w:rsidR="004A118C" w:rsidRDefault="004A118C" w:rsidP="00FE0EC5">
            <w:pPr>
              <w:jc w:val="center"/>
              <w:rPr>
                <w:rFonts w:ascii="宋体" w:hAnsi="宋体"/>
                <w:sz w:val="24"/>
              </w:rPr>
            </w:pPr>
          </w:p>
        </w:tc>
        <w:tc>
          <w:tcPr>
            <w:tcW w:w="1316" w:type="dxa"/>
            <w:vAlign w:val="center"/>
          </w:tcPr>
          <w:p w14:paraId="6229E07D" w14:textId="77777777" w:rsidR="004A118C" w:rsidRDefault="004A118C" w:rsidP="00FE0EC5">
            <w:pPr>
              <w:jc w:val="center"/>
              <w:rPr>
                <w:rFonts w:ascii="宋体" w:hAnsi="宋体"/>
                <w:sz w:val="24"/>
              </w:rPr>
            </w:pPr>
          </w:p>
        </w:tc>
        <w:tc>
          <w:tcPr>
            <w:tcW w:w="1084" w:type="dxa"/>
            <w:vAlign w:val="center"/>
          </w:tcPr>
          <w:p w14:paraId="7B9605A8" w14:textId="77777777" w:rsidR="004A118C" w:rsidRDefault="004A118C" w:rsidP="00FE0EC5">
            <w:pPr>
              <w:jc w:val="center"/>
              <w:rPr>
                <w:rFonts w:ascii="宋体" w:hAnsi="宋体"/>
                <w:sz w:val="24"/>
              </w:rPr>
            </w:pPr>
          </w:p>
        </w:tc>
      </w:tr>
      <w:tr w:rsidR="004A118C" w14:paraId="41CCADF7" w14:textId="77777777" w:rsidTr="004A118C">
        <w:trPr>
          <w:trHeight w:val="510"/>
        </w:trPr>
        <w:tc>
          <w:tcPr>
            <w:tcW w:w="720" w:type="dxa"/>
            <w:vAlign w:val="center"/>
          </w:tcPr>
          <w:p w14:paraId="259EF242" w14:textId="77777777" w:rsidR="004A118C" w:rsidRDefault="004A118C" w:rsidP="00FE0EC5">
            <w:pPr>
              <w:jc w:val="center"/>
              <w:rPr>
                <w:rFonts w:ascii="宋体" w:hAnsi="宋体"/>
                <w:sz w:val="24"/>
              </w:rPr>
            </w:pPr>
          </w:p>
        </w:tc>
        <w:tc>
          <w:tcPr>
            <w:tcW w:w="2700" w:type="dxa"/>
            <w:vAlign w:val="center"/>
          </w:tcPr>
          <w:p w14:paraId="5DC08220" w14:textId="77777777" w:rsidR="004A118C" w:rsidRDefault="004A118C" w:rsidP="00FE0EC5">
            <w:pPr>
              <w:jc w:val="center"/>
              <w:rPr>
                <w:rFonts w:ascii="宋体" w:hAnsi="宋体"/>
                <w:sz w:val="24"/>
              </w:rPr>
            </w:pPr>
          </w:p>
        </w:tc>
        <w:tc>
          <w:tcPr>
            <w:tcW w:w="900" w:type="dxa"/>
            <w:vAlign w:val="center"/>
          </w:tcPr>
          <w:p w14:paraId="3D4CEFA6" w14:textId="77777777" w:rsidR="004A118C" w:rsidRDefault="004A118C" w:rsidP="00FE0EC5">
            <w:pPr>
              <w:jc w:val="center"/>
              <w:rPr>
                <w:rFonts w:ascii="宋体" w:hAnsi="宋体"/>
                <w:sz w:val="24"/>
              </w:rPr>
            </w:pPr>
          </w:p>
        </w:tc>
        <w:tc>
          <w:tcPr>
            <w:tcW w:w="1080" w:type="dxa"/>
            <w:vAlign w:val="center"/>
          </w:tcPr>
          <w:p w14:paraId="4B928DF8" w14:textId="77777777" w:rsidR="004A118C" w:rsidRDefault="004A118C" w:rsidP="00FE0EC5">
            <w:pPr>
              <w:jc w:val="center"/>
              <w:rPr>
                <w:rFonts w:ascii="宋体" w:hAnsi="宋体"/>
                <w:sz w:val="24"/>
              </w:rPr>
            </w:pPr>
          </w:p>
        </w:tc>
        <w:tc>
          <w:tcPr>
            <w:tcW w:w="1613" w:type="dxa"/>
            <w:vAlign w:val="center"/>
          </w:tcPr>
          <w:p w14:paraId="505D34B1" w14:textId="77777777" w:rsidR="004A118C" w:rsidRDefault="004A118C" w:rsidP="00FE0EC5">
            <w:pPr>
              <w:jc w:val="center"/>
              <w:rPr>
                <w:rFonts w:ascii="宋体" w:hAnsi="宋体"/>
                <w:sz w:val="24"/>
              </w:rPr>
            </w:pPr>
          </w:p>
        </w:tc>
        <w:tc>
          <w:tcPr>
            <w:tcW w:w="1316" w:type="dxa"/>
            <w:vAlign w:val="center"/>
          </w:tcPr>
          <w:p w14:paraId="22BB3CB9" w14:textId="77777777" w:rsidR="004A118C" w:rsidRDefault="004A118C" w:rsidP="00FE0EC5">
            <w:pPr>
              <w:jc w:val="center"/>
              <w:rPr>
                <w:rFonts w:ascii="宋体" w:hAnsi="宋体"/>
                <w:sz w:val="24"/>
              </w:rPr>
            </w:pPr>
          </w:p>
        </w:tc>
        <w:tc>
          <w:tcPr>
            <w:tcW w:w="1084" w:type="dxa"/>
            <w:vAlign w:val="center"/>
          </w:tcPr>
          <w:p w14:paraId="0415578F" w14:textId="77777777" w:rsidR="004A118C" w:rsidRDefault="004A118C" w:rsidP="00FE0EC5">
            <w:pPr>
              <w:jc w:val="center"/>
              <w:rPr>
                <w:rFonts w:ascii="宋体" w:hAnsi="宋体"/>
                <w:sz w:val="24"/>
              </w:rPr>
            </w:pPr>
          </w:p>
        </w:tc>
      </w:tr>
      <w:tr w:rsidR="004A118C" w14:paraId="6C3D9E66" w14:textId="77777777" w:rsidTr="004A118C">
        <w:trPr>
          <w:trHeight w:val="510"/>
        </w:trPr>
        <w:tc>
          <w:tcPr>
            <w:tcW w:w="720" w:type="dxa"/>
            <w:vAlign w:val="center"/>
          </w:tcPr>
          <w:p w14:paraId="643AAC3A" w14:textId="77777777" w:rsidR="004A118C" w:rsidRDefault="004A118C" w:rsidP="00FE0EC5">
            <w:pPr>
              <w:jc w:val="center"/>
              <w:rPr>
                <w:rFonts w:ascii="宋体" w:hAnsi="宋体"/>
                <w:sz w:val="24"/>
              </w:rPr>
            </w:pPr>
          </w:p>
        </w:tc>
        <w:tc>
          <w:tcPr>
            <w:tcW w:w="2700" w:type="dxa"/>
            <w:vAlign w:val="center"/>
          </w:tcPr>
          <w:p w14:paraId="39EE228F" w14:textId="77777777" w:rsidR="004A118C" w:rsidRDefault="004A118C" w:rsidP="00FE0EC5">
            <w:pPr>
              <w:jc w:val="center"/>
              <w:rPr>
                <w:rFonts w:ascii="宋体" w:hAnsi="宋体"/>
                <w:sz w:val="24"/>
              </w:rPr>
            </w:pPr>
          </w:p>
        </w:tc>
        <w:tc>
          <w:tcPr>
            <w:tcW w:w="900" w:type="dxa"/>
            <w:vAlign w:val="center"/>
          </w:tcPr>
          <w:p w14:paraId="7FB09A97" w14:textId="77777777" w:rsidR="004A118C" w:rsidRDefault="004A118C" w:rsidP="00FE0EC5">
            <w:pPr>
              <w:jc w:val="center"/>
              <w:rPr>
                <w:rFonts w:ascii="宋体" w:hAnsi="宋体"/>
                <w:sz w:val="24"/>
              </w:rPr>
            </w:pPr>
          </w:p>
        </w:tc>
        <w:tc>
          <w:tcPr>
            <w:tcW w:w="1080" w:type="dxa"/>
            <w:vAlign w:val="center"/>
          </w:tcPr>
          <w:p w14:paraId="3527A079" w14:textId="77777777" w:rsidR="004A118C" w:rsidRDefault="004A118C" w:rsidP="00FE0EC5">
            <w:pPr>
              <w:jc w:val="center"/>
              <w:rPr>
                <w:rFonts w:ascii="宋体" w:hAnsi="宋体"/>
                <w:sz w:val="24"/>
              </w:rPr>
            </w:pPr>
          </w:p>
        </w:tc>
        <w:tc>
          <w:tcPr>
            <w:tcW w:w="1613" w:type="dxa"/>
            <w:vAlign w:val="center"/>
          </w:tcPr>
          <w:p w14:paraId="4C44011F" w14:textId="77777777" w:rsidR="004A118C" w:rsidRDefault="004A118C" w:rsidP="00FE0EC5">
            <w:pPr>
              <w:jc w:val="center"/>
              <w:rPr>
                <w:rFonts w:ascii="宋体" w:hAnsi="宋体"/>
                <w:sz w:val="24"/>
              </w:rPr>
            </w:pPr>
          </w:p>
        </w:tc>
        <w:tc>
          <w:tcPr>
            <w:tcW w:w="1316" w:type="dxa"/>
            <w:vAlign w:val="center"/>
          </w:tcPr>
          <w:p w14:paraId="67EBE0D2" w14:textId="77777777" w:rsidR="004A118C" w:rsidRDefault="004A118C" w:rsidP="00FE0EC5">
            <w:pPr>
              <w:jc w:val="center"/>
              <w:rPr>
                <w:rFonts w:ascii="宋体" w:hAnsi="宋体"/>
                <w:sz w:val="24"/>
              </w:rPr>
            </w:pPr>
          </w:p>
        </w:tc>
        <w:tc>
          <w:tcPr>
            <w:tcW w:w="1084" w:type="dxa"/>
            <w:vAlign w:val="center"/>
          </w:tcPr>
          <w:p w14:paraId="5F1CBAF8" w14:textId="77777777" w:rsidR="004A118C" w:rsidRDefault="004A118C" w:rsidP="00FE0EC5">
            <w:pPr>
              <w:jc w:val="center"/>
              <w:rPr>
                <w:rFonts w:ascii="宋体" w:hAnsi="宋体"/>
                <w:sz w:val="24"/>
              </w:rPr>
            </w:pPr>
          </w:p>
        </w:tc>
      </w:tr>
      <w:tr w:rsidR="004A118C" w14:paraId="51B695C7" w14:textId="77777777" w:rsidTr="004A118C">
        <w:trPr>
          <w:trHeight w:val="510"/>
        </w:trPr>
        <w:tc>
          <w:tcPr>
            <w:tcW w:w="720" w:type="dxa"/>
            <w:vAlign w:val="center"/>
          </w:tcPr>
          <w:p w14:paraId="12F294E3" w14:textId="77777777" w:rsidR="004A118C" w:rsidRDefault="004A118C" w:rsidP="00FE0EC5">
            <w:pPr>
              <w:jc w:val="center"/>
              <w:rPr>
                <w:rFonts w:ascii="宋体" w:hAnsi="宋体"/>
                <w:sz w:val="24"/>
              </w:rPr>
            </w:pPr>
          </w:p>
        </w:tc>
        <w:tc>
          <w:tcPr>
            <w:tcW w:w="2700" w:type="dxa"/>
            <w:vAlign w:val="center"/>
          </w:tcPr>
          <w:p w14:paraId="7F46763E" w14:textId="77777777" w:rsidR="004A118C" w:rsidRDefault="004A118C" w:rsidP="00FE0EC5">
            <w:pPr>
              <w:jc w:val="center"/>
              <w:rPr>
                <w:rFonts w:ascii="宋体" w:hAnsi="宋体"/>
                <w:sz w:val="24"/>
              </w:rPr>
            </w:pPr>
          </w:p>
        </w:tc>
        <w:tc>
          <w:tcPr>
            <w:tcW w:w="900" w:type="dxa"/>
            <w:vAlign w:val="center"/>
          </w:tcPr>
          <w:p w14:paraId="4D33280D" w14:textId="77777777" w:rsidR="004A118C" w:rsidRDefault="004A118C" w:rsidP="00FE0EC5">
            <w:pPr>
              <w:jc w:val="center"/>
              <w:rPr>
                <w:rFonts w:ascii="宋体" w:hAnsi="宋体"/>
                <w:sz w:val="24"/>
              </w:rPr>
            </w:pPr>
          </w:p>
        </w:tc>
        <w:tc>
          <w:tcPr>
            <w:tcW w:w="1080" w:type="dxa"/>
            <w:vAlign w:val="center"/>
          </w:tcPr>
          <w:p w14:paraId="3E945A8E" w14:textId="77777777" w:rsidR="004A118C" w:rsidRDefault="004A118C" w:rsidP="00FE0EC5">
            <w:pPr>
              <w:jc w:val="center"/>
              <w:rPr>
                <w:rFonts w:ascii="宋体" w:hAnsi="宋体"/>
                <w:sz w:val="24"/>
              </w:rPr>
            </w:pPr>
          </w:p>
        </w:tc>
        <w:tc>
          <w:tcPr>
            <w:tcW w:w="1613" w:type="dxa"/>
            <w:vAlign w:val="center"/>
          </w:tcPr>
          <w:p w14:paraId="5C62DFA3" w14:textId="77777777" w:rsidR="004A118C" w:rsidRDefault="004A118C" w:rsidP="00FE0EC5">
            <w:pPr>
              <w:jc w:val="center"/>
              <w:rPr>
                <w:rFonts w:ascii="宋体" w:hAnsi="宋体"/>
                <w:sz w:val="24"/>
              </w:rPr>
            </w:pPr>
          </w:p>
        </w:tc>
        <w:tc>
          <w:tcPr>
            <w:tcW w:w="1316" w:type="dxa"/>
            <w:vAlign w:val="center"/>
          </w:tcPr>
          <w:p w14:paraId="582A5930" w14:textId="77777777" w:rsidR="004A118C" w:rsidRDefault="004A118C" w:rsidP="00FE0EC5">
            <w:pPr>
              <w:jc w:val="center"/>
              <w:rPr>
                <w:rFonts w:ascii="宋体" w:hAnsi="宋体"/>
                <w:sz w:val="24"/>
              </w:rPr>
            </w:pPr>
          </w:p>
        </w:tc>
        <w:tc>
          <w:tcPr>
            <w:tcW w:w="1084" w:type="dxa"/>
            <w:vAlign w:val="center"/>
          </w:tcPr>
          <w:p w14:paraId="6BAC72A2" w14:textId="77777777" w:rsidR="004A118C" w:rsidRDefault="004A118C" w:rsidP="00FE0EC5">
            <w:pPr>
              <w:jc w:val="center"/>
              <w:rPr>
                <w:rFonts w:ascii="宋体" w:hAnsi="宋体"/>
                <w:sz w:val="24"/>
              </w:rPr>
            </w:pPr>
          </w:p>
        </w:tc>
      </w:tr>
      <w:tr w:rsidR="004A118C" w14:paraId="68180463" w14:textId="77777777" w:rsidTr="004A118C">
        <w:trPr>
          <w:trHeight w:val="510"/>
        </w:trPr>
        <w:tc>
          <w:tcPr>
            <w:tcW w:w="720" w:type="dxa"/>
            <w:vAlign w:val="center"/>
          </w:tcPr>
          <w:p w14:paraId="649CE6E8" w14:textId="77777777" w:rsidR="004A118C" w:rsidRDefault="004A118C" w:rsidP="00FE0EC5">
            <w:pPr>
              <w:jc w:val="center"/>
              <w:rPr>
                <w:rFonts w:ascii="宋体" w:hAnsi="宋体"/>
                <w:sz w:val="24"/>
              </w:rPr>
            </w:pPr>
          </w:p>
        </w:tc>
        <w:tc>
          <w:tcPr>
            <w:tcW w:w="2700" w:type="dxa"/>
            <w:vAlign w:val="center"/>
          </w:tcPr>
          <w:p w14:paraId="72533688" w14:textId="77777777" w:rsidR="004A118C" w:rsidRDefault="004A118C" w:rsidP="00FE0EC5">
            <w:pPr>
              <w:jc w:val="center"/>
              <w:rPr>
                <w:rFonts w:ascii="宋体" w:hAnsi="宋体"/>
                <w:sz w:val="24"/>
              </w:rPr>
            </w:pPr>
          </w:p>
        </w:tc>
        <w:tc>
          <w:tcPr>
            <w:tcW w:w="900" w:type="dxa"/>
            <w:vAlign w:val="center"/>
          </w:tcPr>
          <w:p w14:paraId="7D6000F4" w14:textId="77777777" w:rsidR="004A118C" w:rsidRDefault="004A118C" w:rsidP="00FE0EC5">
            <w:pPr>
              <w:jc w:val="center"/>
              <w:rPr>
                <w:rFonts w:ascii="宋体" w:hAnsi="宋体"/>
                <w:sz w:val="24"/>
              </w:rPr>
            </w:pPr>
          </w:p>
        </w:tc>
        <w:tc>
          <w:tcPr>
            <w:tcW w:w="1080" w:type="dxa"/>
            <w:vAlign w:val="center"/>
          </w:tcPr>
          <w:p w14:paraId="67119317" w14:textId="77777777" w:rsidR="004A118C" w:rsidRDefault="004A118C" w:rsidP="00FE0EC5">
            <w:pPr>
              <w:jc w:val="center"/>
              <w:rPr>
                <w:rFonts w:ascii="宋体" w:hAnsi="宋体"/>
                <w:sz w:val="24"/>
              </w:rPr>
            </w:pPr>
          </w:p>
        </w:tc>
        <w:tc>
          <w:tcPr>
            <w:tcW w:w="1613" w:type="dxa"/>
            <w:vAlign w:val="center"/>
          </w:tcPr>
          <w:p w14:paraId="2844BC56" w14:textId="77777777" w:rsidR="004A118C" w:rsidRDefault="004A118C" w:rsidP="00FE0EC5">
            <w:pPr>
              <w:jc w:val="center"/>
              <w:rPr>
                <w:rFonts w:ascii="宋体" w:hAnsi="宋体"/>
                <w:sz w:val="24"/>
              </w:rPr>
            </w:pPr>
          </w:p>
        </w:tc>
        <w:tc>
          <w:tcPr>
            <w:tcW w:w="1316" w:type="dxa"/>
            <w:vAlign w:val="center"/>
          </w:tcPr>
          <w:p w14:paraId="6FFA070E" w14:textId="77777777" w:rsidR="004A118C" w:rsidRDefault="004A118C" w:rsidP="00FE0EC5">
            <w:pPr>
              <w:jc w:val="center"/>
              <w:rPr>
                <w:rFonts w:ascii="宋体" w:hAnsi="宋体"/>
                <w:sz w:val="24"/>
              </w:rPr>
            </w:pPr>
          </w:p>
        </w:tc>
        <w:tc>
          <w:tcPr>
            <w:tcW w:w="1084" w:type="dxa"/>
            <w:vAlign w:val="center"/>
          </w:tcPr>
          <w:p w14:paraId="65ED9FCA" w14:textId="77777777" w:rsidR="004A118C" w:rsidRDefault="004A118C" w:rsidP="00FE0EC5">
            <w:pPr>
              <w:jc w:val="center"/>
              <w:rPr>
                <w:rFonts w:ascii="宋体" w:hAnsi="宋体"/>
                <w:sz w:val="24"/>
              </w:rPr>
            </w:pPr>
          </w:p>
        </w:tc>
      </w:tr>
      <w:tr w:rsidR="004A118C" w14:paraId="46A0B910" w14:textId="77777777" w:rsidTr="004A118C">
        <w:trPr>
          <w:trHeight w:val="510"/>
        </w:trPr>
        <w:tc>
          <w:tcPr>
            <w:tcW w:w="720" w:type="dxa"/>
            <w:vAlign w:val="center"/>
          </w:tcPr>
          <w:p w14:paraId="7C6D3B67" w14:textId="77777777" w:rsidR="004A118C" w:rsidRDefault="004A118C" w:rsidP="00FE0EC5">
            <w:pPr>
              <w:jc w:val="center"/>
              <w:rPr>
                <w:rFonts w:ascii="宋体" w:hAnsi="宋体"/>
                <w:sz w:val="24"/>
              </w:rPr>
            </w:pPr>
          </w:p>
        </w:tc>
        <w:tc>
          <w:tcPr>
            <w:tcW w:w="2700" w:type="dxa"/>
            <w:vAlign w:val="center"/>
          </w:tcPr>
          <w:p w14:paraId="058CDEC6" w14:textId="77777777" w:rsidR="004A118C" w:rsidRDefault="004A118C" w:rsidP="00FE0EC5">
            <w:pPr>
              <w:jc w:val="center"/>
              <w:rPr>
                <w:rFonts w:ascii="宋体" w:hAnsi="宋体"/>
                <w:sz w:val="24"/>
              </w:rPr>
            </w:pPr>
          </w:p>
        </w:tc>
        <w:tc>
          <w:tcPr>
            <w:tcW w:w="900" w:type="dxa"/>
            <w:vAlign w:val="center"/>
          </w:tcPr>
          <w:p w14:paraId="084B0B41" w14:textId="77777777" w:rsidR="004A118C" w:rsidRDefault="004A118C" w:rsidP="00FE0EC5">
            <w:pPr>
              <w:jc w:val="center"/>
              <w:rPr>
                <w:rFonts w:ascii="宋体" w:hAnsi="宋体"/>
                <w:sz w:val="24"/>
              </w:rPr>
            </w:pPr>
          </w:p>
        </w:tc>
        <w:tc>
          <w:tcPr>
            <w:tcW w:w="1080" w:type="dxa"/>
            <w:vAlign w:val="center"/>
          </w:tcPr>
          <w:p w14:paraId="41FB6E5E" w14:textId="77777777" w:rsidR="004A118C" w:rsidRDefault="004A118C" w:rsidP="00FE0EC5">
            <w:pPr>
              <w:jc w:val="center"/>
              <w:rPr>
                <w:rFonts w:ascii="宋体" w:hAnsi="宋体"/>
                <w:sz w:val="24"/>
              </w:rPr>
            </w:pPr>
          </w:p>
        </w:tc>
        <w:tc>
          <w:tcPr>
            <w:tcW w:w="1613" w:type="dxa"/>
            <w:vAlign w:val="center"/>
          </w:tcPr>
          <w:p w14:paraId="65C5D700" w14:textId="77777777" w:rsidR="004A118C" w:rsidRDefault="004A118C" w:rsidP="00FE0EC5">
            <w:pPr>
              <w:jc w:val="center"/>
              <w:rPr>
                <w:rFonts w:ascii="宋体" w:hAnsi="宋体"/>
                <w:sz w:val="24"/>
              </w:rPr>
            </w:pPr>
          </w:p>
        </w:tc>
        <w:tc>
          <w:tcPr>
            <w:tcW w:w="1316" w:type="dxa"/>
            <w:vAlign w:val="center"/>
          </w:tcPr>
          <w:p w14:paraId="71D60672" w14:textId="77777777" w:rsidR="004A118C" w:rsidRDefault="004A118C" w:rsidP="00FE0EC5">
            <w:pPr>
              <w:jc w:val="center"/>
              <w:rPr>
                <w:rFonts w:ascii="宋体" w:hAnsi="宋体"/>
                <w:sz w:val="24"/>
              </w:rPr>
            </w:pPr>
          </w:p>
        </w:tc>
        <w:tc>
          <w:tcPr>
            <w:tcW w:w="1084" w:type="dxa"/>
            <w:vAlign w:val="center"/>
          </w:tcPr>
          <w:p w14:paraId="3AC22F63" w14:textId="77777777" w:rsidR="004A118C" w:rsidRDefault="004A118C" w:rsidP="00FE0EC5">
            <w:pPr>
              <w:jc w:val="center"/>
              <w:rPr>
                <w:rFonts w:ascii="宋体" w:hAnsi="宋体"/>
                <w:sz w:val="24"/>
              </w:rPr>
            </w:pPr>
          </w:p>
        </w:tc>
      </w:tr>
      <w:tr w:rsidR="004A118C" w14:paraId="49F46643" w14:textId="77777777" w:rsidTr="004A118C">
        <w:trPr>
          <w:trHeight w:val="510"/>
        </w:trPr>
        <w:tc>
          <w:tcPr>
            <w:tcW w:w="720" w:type="dxa"/>
            <w:vAlign w:val="center"/>
          </w:tcPr>
          <w:p w14:paraId="1EE87B53" w14:textId="77777777" w:rsidR="004A118C" w:rsidRDefault="004A118C" w:rsidP="00FE0EC5">
            <w:pPr>
              <w:jc w:val="center"/>
              <w:rPr>
                <w:rFonts w:ascii="宋体" w:hAnsi="宋体"/>
                <w:sz w:val="24"/>
              </w:rPr>
            </w:pPr>
          </w:p>
        </w:tc>
        <w:tc>
          <w:tcPr>
            <w:tcW w:w="2700" w:type="dxa"/>
            <w:vAlign w:val="center"/>
          </w:tcPr>
          <w:p w14:paraId="57CFD0D4" w14:textId="77777777" w:rsidR="004A118C" w:rsidRDefault="004A118C" w:rsidP="00FE0EC5">
            <w:pPr>
              <w:jc w:val="center"/>
              <w:rPr>
                <w:rFonts w:ascii="宋体" w:hAnsi="宋体"/>
                <w:sz w:val="24"/>
              </w:rPr>
            </w:pPr>
          </w:p>
        </w:tc>
        <w:tc>
          <w:tcPr>
            <w:tcW w:w="900" w:type="dxa"/>
            <w:vAlign w:val="center"/>
          </w:tcPr>
          <w:p w14:paraId="5A8B3F43" w14:textId="77777777" w:rsidR="004A118C" w:rsidRDefault="004A118C" w:rsidP="00FE0EC5">
            <w:pPr>
              <w:jc w:val="center"/>
              <w:rPr>
                <w:rFonts w:ascii="宋体" w:hAnsi="宋体"/>
                <w:sz w:val="24"/>
              </w:rPr>
            </w:pPr>
          </w:p>
        </w:tc>
        <w:tc>
          <w:tcPr>
            <w:tcW w:w="1080" w:type="dxa"/>
            <w:vAlign w:val="center"/>
          </w:tcPr>
          <w:p w14:paraId="2B06DCE9" w14:textId="77777777" w:rsidR="004A118C" w:rsidRDefault="004A118C" w:rsidP="00FE0EC5">
            <w:pPr>
              <w:jc w:val="center"/>
              <w:rPr>
                <w:rFonts w:ascii="宋体" w:hAnsi="宋体"/>
                <w:sz w:val="24"/>
              </w:rPr>
            </w:pPr>
          </w:p>
        </w:tc>
        <w:tc>
          <w:tcPr>
            <w:tcW w:w="1613" w:type="dxa"/>
            <w:vAlign w:val="center"/>
          </w:tcPr>
          <w:p w14:paraId="41559BE1" w14:textId="77777777" w:rsidR="004A118C" w:rsidRDefault="004A118C" w:rsidP="00FE0EC5">
            <w:pPr>
              <w:jc w:val="center"/>
              <w:rPr>
                <w:rFonts w:ascii="宋体" w:hAnsi="宋体"/>
                <w:sz w:val="24"/>
              </w:rPr>
            </w:pPr>
          </w:p>
        </w:tc>
        <w:tc>
          <w:tcPr>
            <w:tcW w:w="1316" w:type="dxa"/>
            <w:vAlign w:val="center"/>
          </w:tcPr>
          <w:p w14:paraId="0C49DA49" w14:textId="77777777" w:rsidR="004A118C" w:rsidRDefault="004A118C" w:rsidP="00FE0EC5">
            <w:pPr>
              <w:jc w:val="center"/>
              <w:rPr>
                <w:rFonts w:ascii="宋体" w:hAnsi="宋体"/>
                <w:sz w:val="24"/>
              </w:rPr>
            </w:pPr>
          </w:p>
        </w:tc>
        <w:tc>
          <w:tcPr>
            <w:tcW w:w="1084" w:type="dxa"/>
            <w:vAlign w:val="center"/>
          </w:tcPr>
          <w:p w14:paraId="0847EA4E" w14:textId="77777777" w:rsidR="004A118C" w:rsidRDefault="004A118C" w:rsidP="00FE0EC5">
            <w:pPr>
              <w:jc w:val="center"/>
              <w:rPr>
                <w:rFonts w:ascii="宋体" w:hAnsi="宋体"/>
                <w:sz w:val="24"/>
              </w:rPr>
            </w:pPr>
          </w:p>
        </w:tc>
      </w:tr>
      <w:tr w:rsidR="004A118C" w14:paraId="5EB1ADF7" w14:textId="77777777" w:rsidTr="004A118C">
        <w:trPr>
          <w:trHeight w:val="510"/>
        </w:trPr>
        <w:tc>
          <w:tcPr>
            <w:tcW w:w="720" w:type="dxa"/>
            <w:vAlign w:val="center"/>
          </w:tcPr>
          <w:p w14:paraId="4003ED75" w14:textId="77777777" w:rsidR="004A118C" w:rsidRDefault="004A118C" w:rsidP="00FE0EC5">
            <w:pPr>
              <w:jc w:val="center"/>
              <w:rPr>
                <w:rFonts w:ascii="宋体" w:hAnsi="宋体"/>
                <w:sz w:val="24"/>
              </w:rPr>
            </w:pPr>
          </w:p>
        </w:tc>
        <w:tc>
          <w:tcPr>
            <w:tcW w:w="2700" w:type="dxa"/>
            <w:vAlign w:val="center"/>
          </w:tcPr>
          <w:p w14:paraId="71B98887" w14:textId="77777777" w:rsidR="004A118C" w:rsidRDefault="004A118C" w:rsidP="00FE0EC5">
            <w:pPr>
              <w:jc w:val="center"/>
              <w:rPr>
                <w:rFonts w:ascii="宋体" w:hAnsi="宋体"/>
                <w:sz w:val="24"/>
              </w:rPr>
            </w:pPr>
          </w:p>
        </w:tc>
        <w:tc>
          <w:tcPr>
            <w:tcW w:w="900" w:type="dxa"/>
            <w:vAlign w:val="center"/>
          </w:tcPr>
          <w:p w14:paraId="75B799E0" w14:textId="77777777" w:rsidR="004A118C" w:rsidRDefault="004A118C" w:rsidP="00FE0EC5">
            <w:pPr>
              <w:jc w:val="center"/>
              <w:rPr>
                <w:rFonts w:ascii="宋体" w:hAnsi="宋体"/>
                <w:sz w:val="24"/>
              </w:rPr>
            </w:pPr>
          </w:p>
        </w:tc>
        <w:tc>
          <w:tcPr>
            <w:tcW w:w="1080" w:type="dxa"/>
            <w:vAlign w:val="center"/>
          </w:tcPr>
          <w:p w14:paraId="1F9729E0" w14:textId="77777777" w:rsidR="004A118C" w:rsidRDefault="004A118C" w:rsidP="00FE0EC5">
            <w:pPr>
              <w:jc w:val="center"/>
              <w:rPr>
                <w:rFonts w:ascii="宋体" w:hAnsi="宋体"/>
                <w:sz w:val="24"/>
              </w:rPr>
            </w:pPr>
          </w:p>
        </w:tc>
        <w:tc>
          <w:tcPr>
            <w:tcW w:w="1613" w:type="dxa"/>
            <w:vAlign w:val="center"/>
          </w:tcPr>
          <w:p w14:paraId="052E47D3" w14:textId="77777777" w:rsidR="004A118C" w:rsidRDefault="004A118C" w:rsidP="00FE0EC5">
            <w:pPr>
              <w:jc w:val="center"/>
              <w:rPr>
                <w:rFonts w:ascii="宋体" w:hAnsi="宋体"/>
                <w:sz w:val="24"/>
              </w:rPr>
            </w:pPr>
          </w:p>
        </w:tc>
        <w:tc>
          <w:tcPr>
            <w:tcW w:w="1316" w:type="dxa"/>
            <w:vAlign w:val="center"/>
          </w:tcPr>
          <w:p w14:paraId="5B862E23" w14:textId="77777777" w:rsidR="004A118C" w:rsidRDefault="004A118C" w:rsidP="00FE0EC5">
            <w:pPr>
              <w:jc w:val="center"/>
              <w:rPr>
                <w:rFonts w:ascii="宋体" w:hAnsi="宋体"/>
                <w:sz w:val="24"/>
              </w:rPr>
            </w:pPr>
          </w:p>
        </w:tc>
        <w:tc>
          <w:tcPr>
            <w:tcW w:w="1084" w:type="dxa"/>
            <w:vAlign w:val="center"/>
          </w:tcPr>
          <w:p w14:paraId="45A4CF4E" w14:textId="77777777" w:rsidR="004A118C" w:rsidRDefault="004A118C" w:rsidP="00FE0EC5">
            <w:pPr>
              <w:jc w:val="center"/>
              <w:rPr>
                <w:rFonts w:ascii="宋体" w:hAnsi="宋体"/>
                <w:sz w:val="24"/>
              </w:rPr>
            </w:pPr>
          </w:p>
        </w:tc>
      </w:tr>
      <w:tr w:rsidR="004A118C" w14:paraId="6358A456" w14:textId="77777777" w:rsidTr="004A118C">
        <w:trPr>
          <w:trHeight w:val="510"/>
        </w:trPr>
        <w:tc>
          <w:tcPr>
            <w:tcW w:w="720" w:type="dxa"/>
            <w:vAlign w:val="center"/>
          </w:tcPr>
          <w:p w14:paraId="616BB345" w14:textId="77777777" w:rsidR="004A118C" w:rsidRDefault="004A118C" w:rsidP="00FE0EC5">
            <w:pPr>
              <w:jc w:val="center"/>
              <w:rPr>
                <w:rFonts w:ascii="宋体" w:hAnsi="宋体"/>
                <w:sz w:val="24"/>
              </w:rPr>
            </w:pPr>
          </w:p>
        </w:tc>
        <w:tc>
          <w:tcPr>
            <w:tcW w:w="2700" w:type="dxa"/>
            <w:vAlign w:val="center"/>
          </w:tcPr>
          <w:p w14:paraId="7BC95666" w14:textId="77777777" w:rsidR="004A118C" w:rsidRDefault="004A118C" w:rsidP="00FE0EC5">
            <w:pPr>
              <w:jc w:val="center"/>
              <w:rPr>
                <w:rFonts w:ascii="宋体" w:hAnsi="宋体"/>
                <w:sz w:val="24"/>
              </w:rPr>
            </w:pPr>
          </w:p>
        </w:tc>
        <w:tc>
          <w:tcPr>
            <w:tcW w:w="900" w:type="dxa"/>
            <w:vAlign w:val="center"/>
          </w:tcPr>
          <w:p w14:paraId="76047C51" w14:textId="77777777" w:rsidR="004A118C" w:rsidRDefault="004A118C" w:rsidP="00FE0EC5">
            <w:pPr>
              <w:jc w:val="center"/>
              <w:rPr>
                <w:rFonts w:ascii="宋体" w:hAnsi="宋体"/>
                <w:sz w:val="24"/>
              </w:rPr>
            </w:pPr>
          </w:p>
        </w:tc>
        <w:tc>
          <w:tcPr>
            <w:tcW w:w="1080" w:type="dxa"/>
            <w:vAlign w:val="center"/>
          </w:tcPr>
          <w:p w14:paraId="2522139B" w14:textId="77777777" w:rsidR="004A118C" w:rsidRDefault="004A118C" w:rsidP="00FE0EC5">
            <w:pPr>
              <w:jc w:val="center"/>
              <w:rPr>
                <w:rFonts w:ascii="宋体" w:hAnsi="宋体"/>
                <w:sz w:val="24"/>
              </w:rPr>
            </w:pPr>
          </w:p>
        </w:tc>
        <w:tc>
          <w:tcPr>
            <w:tcW w:w="1613" w:type="dxa"/>
            <w:vAlign w:val="center"/>
          </w:tcPr>
          <w:p w14:paraId="2756F59B" w14:textId="77777777" w:rsidR="004A118C" w:rsidRDefault="004A118C" w:rsidP="00FE0EC5">
            <w:pPr>
              <w:jc w:val="center"/>
              <w:rPr>
                <w:rFonts w:ascii="宋体" w:hAnsi="宋体"/>
                <w:sz w:val="24"/>
              </w:rPr>
            </w:pPr>
          </w:p>
        </w:tc>
        <w:tc>
          <w:tcPr>
            <w:tcW w:w="1316" w:type="dxa"/>
            <w:vAlign w:val="center"/>
          </w:tcPr>
          <w:p w14:paraId="4E18FC0C" w14:textId="77777777" w:rsidR="004A118C" w:rsidRDefault="004A118C" w:rsidP="00FE0EC5">
            <w:pPr>
              <w:jc w:val="center"/>
              <w:rPr>
                <w:rFonts w:ascii="宋体" w:hAnsi="宋体"/>
                <w:sz w:val="24"/>
              </w:rPr>
            </w:pPr>
          </w:p>
        </w:tc>
        <w:tc>
          <w:tcPr>
            <w:tcW w:w="1084" w:type="dxa"/>
            <w:vAlign w:val="center"/>
          </w:tcPr>
          <w:p w14:paraId="2F8A2FCD" w14:textId="77777777" w:rsidR="004A118C" w:rsidRDefault="004A118C" w:rsidP="00FE0EC5">
            <w:pPr>
              <w:jc w:val="center"/>
              <w:rPr>
                <w:rFonts w:ascii="宋体" w:hAnsi="宋体"/>
                <w:sz w:val="24"/>
              </w:rPr>
            </w:pPr>
          </w:p>
        </w:tc>
      </w:tr>
      <w:tr w:rsidR="004A118C" w14:paraId="205E905E" w14:textId="77777777" w:rsidTr="004A118C">
        <w:trPr>
          <w:trHeight w:val="510"/>
        </w:trPr>
        <w:tc>
          <w:tcPr>
            <w:tcW w:w="720" w:type="dxa"/>
            <w:vAlign w:val="center"/>
          </w:tcPr>
          <w:p w14:paraId="5AA5616A" w14:textId="77777777" w:rsidR="004A118C" w:rsidRDefault="004A118C" w:rsidP="00FE0EC5">
            <w:pPr>
              <w:jc w:val="center"/>
              <w:rPr>
                <w:rFonts w:ascii="宋体" w:hAnsi="宋体"/>
                <w:sz w:val="24"/>
              </w:rPr>
            </w:pPr>
          </w:p>
        </w:tc>
        <w:tc>
          <w:tcPr>
            <w:tcW w:w="2700" w:type="dxa"/>
            <w:vAlign w:val="center"/>
          </w:tcPr>
          <w:p w14:paraId="1597081C" w14:textId="77777777" w:rsidR="004A118C" w:rsidRDefault="004A118C" w:rsidP="00FE0EC5">
            <w:pPr>
              <w:jc w:val="center"/>
              <w:rPr>
                <w:rFonts w:ascii="宋体" w:hAnsi="宋体"/>
                <w:sz w:val="24"/>
              </w:rPr>
            </w:pPr>
          </w:p>
        </w:tc>
        <w:tc>
          <w:tcPr>
            <w:tcW w:w="900" w:type="dxa"/>
            <w:vAlign w:val="center"/>
          </w:tcPr>
          <w:p w14:paraId="5E1EE386" w14:textId="77777777" w:rsidR="004A118C" w:rsidRDefault="004A118C" w:rsidP="00FE0EC5">
            <w:pPr>
              <w:jc w:val="center"/>
              <w:rPr>
                <w:rFonts w:ascii="宋体" w:hAnsi="宋体"/>
                <w:sz w:val="24"/>
              </w:rPr>
            </w:pPr>
          </w:p>
        </w:tc>
        <w:tc>
          <w:tcPr>
            <w:tcW w:w="1080" w:type="dxa"/>
            <w:vAlign w:val="center"/>
          </w:tcPr>
          <w:p w14:paraId="620B8536" w14:textId="77777777" w:rsidR="004A118C" w:rsidRDefault="004A118C" w:rsidP="00FE0EC5">
            <w:pPr>
              <w:jc w:val="center"/>
              <w:rPr>
                <w:rFonts w:ascii="宋体" w:hAnsi="宋体"/>
                <w:sz w:val="24"/>
              </w:rPr>
            </w:pPr>
          </w:p>
        </w:tc>
        <w:tc>
          <w:tcPr>
            <w:tcW w:w="1613" w:type="dxa"/>
            <w:vAlign w:val="center"/>
          </w:tcPr>
          <w:p w14:paraId="6F025A48" w14:textId="77777777" w:rsidR="004A118C" w:rsidRDefault="004A118C" w:rsidP="00FE0EC5">
            <w:pPr>
              <w:jc w:val="center"/>
              <w:rPr>
                <w:rFonts w:ascii="宋体" w:hAnsi="宋体"/>
                <w:sz w:val="24"/>
              </w:rPr>
            </w:pPr>
          </w:p>
        </w:tc>
        <w:tc>
          <w:tcPr>
            <w:tcW w:w="1316" w:type="dxa"/>
            <w:vAlign w:val="center"/>
          </w:tcPr>
          <w:p w14:paraId="484E6B0D" w14:textId="77777777" w:rsidR="004A118C" w:rsidRDefault="004A118C" w:rsidP="00FE0EC5">
            <w:pPr>
              <w:jc w:val="center"/>
              <w:rPr>
                <w:rFonts w:ascii="宋体" w:hAnsi="宋体"/>
                <w:sz w:val="24"/>
              </w:rPr>
            </w:pPr>
          </w:p>
        </w:tc>
        <w:tc>
          <w:tcPr>
            <w:tcW w:w="1084" w:type="dxa"/>
            <w:vAlign w:val="center"/>
          </w:tcPr>
          <w:p w14:paraId="036DA4F9" w14:textId="77777777" w:rsidR="004A118C" w:rsidRDefault="004A118C" w:rsidP="00FE0EC5">
            <w:pPr>
              <w:jc w:val="center"/>
              <w:rPr>
                <w:rFonts w:ascii="宋体" w:hAnsi="宋体"/>
                <w:sz w:val="24"/>
              </w:rPr>
            </w:pPr>
          </w:p>
        </w:tc>
      </w:tr>
      <w:tr w:rsidR="004A118C" w14:paraId="46C2F08F" w14:textId="77777777" w:rsidTr="004A118C">
        <w:trPr>
          <w:trHeight w:val="510"/>
        </w:trPr>
        <w:tc>
          <w:tcPr>
            <w:tcW w:w="720" w:type="dxa"/>
            <w:vAlign w:val="center"/>
          </w:tcPr>
          <w:p w14:paraId="66D52A8E" w14:textId="77777777" w:rsidR="004A118C" w:rsidRDefault="004A118C" w:rsidP="00FE0EC5">
            <w:pPr>
              <w:jc w:val="center"/>
              <w:rPr>
                <w:rFonts w:ascii="宋体" w:hAnsi="宋体"/>
                <w:sz w:val="24"/>
              </w:rPr>
            </w:pPr>
          </w:p>
        </w:tc>
        <w:tc>
          <w:tcPr>
            <w:tcW w:w="2700" w:type="dxa"/>
            <w:vAlign w:val="center"/>
          </w:tcPr>
          <w:p w14:paraId="1ACE8392" w14:textId="77777777" w:rsidR="004A118C" w:rsidRDefault="004A118C" w:rsidP="00FE0EC5">
            <w:pPr>
              <w:jc w:val="center"/>
              <w:rPr>
                <w:rFonts w:ascii="宋体" w:hAnsi="宋体"/>
                <w:sz w:val="24"/>
              </w:rPr>
            </w:pPr>
          </w:p>
        </w:tc>
        <w:tc>
          <w:tcPr>
            <w:tcW w:w="900" w:type="dxa"/>
            <w:vAlign w:val="center"/>
          </w:tcPr>
          <w:p w14:paraId="7F9A46C9" w14:textId="77777777" w:rsidR="004A118C" w:rsidRDefault="004A118C" w:rsidP="00FE0EC5">
            <w:pPr>
              <w:jc w:val="center"/>
              <w:rPr>
                <w:rFonts w:ascii="宋体" w:hAnsi="宋体"/>
                <w:sz w:val="24"/>
              </w:rPr>
            </w:pPr>
          </w:p>
        </w:tc>
        <w:tc>
          <w:tcPr>
            <w:tcW w:w="1080" w:type="dxa"/>
            <w:vAlign w:val="center"/>
          </w:tcPr>
          <w:p w14:paraId="5C9A898D" w14:textId="77777777" w:rsidR="004A118C" w:rsidRDefault="004A118C" w:rsidP="00FE0EC5">
            <w:pPr>
              <w:jc w:val="center"/>
              <w:rPr>
                <w:rFonts w:ascii="宋体" w:hAnsi="宋体"/>
                <w:sz w:val="24"/>
              </w:rPr>
            </w:pPr>
          </w:p>
        </w:tc>
        <w:tc>
          <w:tcPr>
            <w:tcW w:w="1613" w:type="dxa"/>
            <w:vAlign w:val="center"/>
          </w:tcPr>
          <w:p w14:paraId="2F9BBBDE" w14:textId="77777777" w:rsidR="004A118C" w:rsidRDefault="004A118C" w:rsidP="00FE0EC5">
            <w:pPr>
              <w:jc w:val="center"/>
              <w:rPr>
                <w:rFonts w:ascii="宋体" w:hAnsi="宋体"/>
                <w:sz w:val="24"/>
              </w:rPr>
            </w:pPr>
          </w:p>
        </w:tc>
        <w:tc>
          <w:tcPr>
            <w:tcW w:w="1316" w:type="dxa"/>
            <w:vAlign w:val="center"/>
          </w:tcPr>
          <w:p w14:paraId="0482FEBB" w14:textId="77777777" w:rsidR="004A118C" w:rsidRDefault="004A118C" w:rsidP="00FE0EC5">
            <w:pPr>
              <w:jc w:val="center"/>
              <w:rPr>
                <w:rFonts w:ascii="宋体" w:hAnsi="宋体"/>
                <w:sz w:val="24"/>
              </w:rPr>
            </w:pPr>
          </w:p>
        </w:tc>
        <w:tc>
          <w:tcPr>
            <w:tcW w:w="1084" w:type="dxa"/>
            <w:vAlign w:val="center"/>
          </w:tcPr>
          <w:p w14:paraId="3072FF8F" w14:textId="77777777" w:rsidR="004A118C" w:rsidRDefault="004A118C" w:rsidP="00FE0EC5">
            <w:pPr>
              <w:jc w:val="center"/>
              <w:rPr>
                <w:rFonts w:ascii="宋体" w:hAnsi="宋体"/>
                <w:sz w:val="24"/>
              </w:rPr>
            </w:pPr>
          </w:p>
        </w:tc>
      </w:tr>
      <w:tr w:rsidR="004A118C" w14:paraId="3D2C65F0" w14:textId="77777777" w:rsidTr="004A118C">
        <w:trPr>
          <w:trHeight w:val="510"/>
        </w:trPr>
        <w:tc>
          <w:tcPr>
            <w:tcW w:w="720" w:type="dxa"/>
            <w:vAlign w:val="center"/>
          </w:tcPr>
          <w:p w14:paraId="3F936F19" w14:textId="77777777" w:rsidR="004A118C" w:rsidRDefault="004A118C" w:rsidP="00FE0EC5">
            <w:pPr>
              <w:jc w:val="center"/>
              <w:rPr>
                <w:rFonts w:ascii="宋体" w:hAnsi="宋体"/>
                <w:sz w:val="24"/>
              </w:rPr>
            </w:pPr>
          </w:p>
        </w:tc>
        <w:tc>
          <w:tcPr>
            <w:tcW w:w="2700" w:type="dxa"/>
            <w:vAlign w:val="center"/>
          </w:tcPr>
          <w:p w14:paraId="1619E10F" w14:textId="77777777" w:rsidR="004A118C" w:rsidRDefault="004A118C" w:rsidP="00FE0EC5">
            <w:pPr>
              <w:jc w:val="center"/>
              <w:rPr>
                <w:rFonts w:ascii="宋体" w:hAnsi="宋体"/>
                <w:sz w:val="24"/>
              </w:rPr>
            </w:pPr>
          </w:p>
        </w:tc>
        <w:tc>
          <w:tcPr>
            <w:tcW w:w="900" w:type="dxa"/>
            <w:vAlign w:val="center"/>
          </w:tcPr>
          <w:p w14:paraId="79DBC128" w14:textId="77777777" w:rsidR="004A118C" w:rsidRDefault="004A118C" w:rsidP="00FE0EC5">
            <w:pPr>
              <w:jc w:val="center"/>
              <w:rPr>
                <w:rFonts w:ascii="宋体" w:hAnsi="宋体"/>
                <w:sz w:val="24"/>
              </w:rPr>
            </w:pPr>
          </w:p>
        </w:tc>
        <w:tc>
          <w:tcPr>
            <w:tcW w:w="1080" w:type="dxa"/>
            <w:vAlign w:val="center"/>
          </w:tcPr>
          <w:p w14:paraId="7E8E0B05" w14:textId="77777777" w:rsidR="004A118C" w:rsidRDefault="004A118C" w:rsidP="00FE0EC5">
            <w:pPr>
              <w:jc w:val="center"/>
              <w:rPr>
                <w:rFonts w:ascii="宋体" w:hAnsi="宋体"/>
                <w:sz w:val="24"/>
              </w:rPr>
            </w:pPr>
          </w:p>
        </w:tc>
        <w:tc>
          <w:tcPr>
            <w:tcW w:w="1613" w:type="dxa"/>
            <w:vAlign w:val="center"/>
          </w:tcPr>
          <w:p w14:paraId="2A49C9CF" w14:textId="77777777" w:rsidR="004A118C" w:rsidRDefault="004A118C" w:rsidP="00FE0EC5">
            <w:pPr>
              <w:jc w:val="center"/>
              <w:rPr>
                <w:rFonts w:ascii="宋体" w:hAnsi="宋体"/>
                <w:sz w:val="24"/>
              </w:rPr>
            </w:pPr>
          </w:p>
        </w:tc>
        <w:tc>
          <w:tcPr>
            <w:tcW w:w="1316" w:type="dxa"/>
            <w:vAlign w:val="center"/>
          </w:tcPr>
          <w:p w14:paraId="6BCFE1F0" w14:textId="77777777" w:rsidR="004A118C" w:rsidRDefault="004A118C" w:rsidP="00FE0EC5">
            <w:pPr>
              <w:jc w:val="center"/>
              <w:rPr>
                <w:rFonts w:ascii="宋体" w:hAnsi="宋体"/>
                <w:sz w:val="24"/>
              </w:rPr>
            </w:pPr>
          </w:p>
        </w:tc>
        <w:tc>
          <w:tcPr>
            <w:tcW w:w="1084" w:type="dxa"/>
            <w:vAlign w:val="center"/>
          </w:tcPr>
          <w:p w14:paraId="211BA8EE" w14:textId="77777777" w:rsidR="004A118C" w:rsidRDefault="004A118C" w:rsidP="00FE0EC5">
            <w:pPr>
              <w:jc w:val="center"/>
              <w:rPr>
                <w:rFonts w:ascii="宋体" w:hAnsi="宋体"/>
                <w:sz w:val="24"/>
              </w:rPr>
            </w:pPr>
          </w:p>
        </w:tc>
      </w:tr>
      <w:tr w:rsidR="004A118C" w14:paraId="25CFA358" w14:textId="77777777" w:rsidTr="004A118C">
        <w:trPr>
          <w:trHeight w:val="510"/>
        </w:trPr>
        <w:tc>
          <w:tcPr>
            <w:tcW w:w="720" w:type="dxa"/>
            <w:vAlign w:val="center"/>
          </w:tcPr>
          <w:p w14:paraId="6B4F79DB" w14:textId="77777777" w:rsidR="004A118C" w:rsidRDefault="004A118C" w:rsidP="00FE0EC5">
            <w:pPr>
              <w:jc w:val="center"/>
              <w:rPr>
                <w:rFonts w:ascii="宋体" w:hAnsi="宋体"/>
                <w:sz w:val="24"/>
              </w:rPr>
            </w:pPr>
          </w:p>
        </w:tc>
        <w:tc>
          <w:tcPr>
            <w:tcW w:w="2700" w:type="dxa"/>
            <w:vAlign w:val="center"/>
          </w:tcPr>
          <w:p w14:paraId="6302C64F" w14:textId="77777777" w:rsidR="004A118C" w:rsidRDefault="004A118C" w:rsidP="00FE0EC5">
            <w:pPr>
              <w:jc w:val="center"/>
              <w:rPr>
                <w:rFonts w:ascii="宋体" w:hAnsi="宋体"/>
                <w:sz w:val="24"/>
              </w:rPr>
            </w:pPr>
          </w:p>
        </w:tc>
        <w:tc>
          <w:tcPr>
            <w:tcW w:w="900" w:type="dxa"/>
            <w:vAlign w:val="center"/>
          </w:tcPr>
          <w:p w14:paraId="7C7EB95C" w14:textId="77777777" w:rsidR="004A118C" w:rsidRDefault="004A118C" w:rsidP="00FE0EC5">
            <w:pPr>
              <w:jc w:val="center"/>
              <w:rPr>
                <w:rFonts w:ascii="宋体" w:hAnsi="宋体"/>
                <w:sz w:val="24"/>
              </w:rPr>
            </w:pPr>
          </w:p>
        </w:tc>
        <w:tc>
          <w:tcPr>
            <w:tcW w:w="1080" w:type="dxa"/>
            <w:vAlign w:val="center"/>
          </w:tcPr>
          <w:p w14:paraId="2499F782" w14:textId="77777777" w:rsidR="004A118C" w:rsidRDefault="004A118C" w:rsidP="00FE0EC5">
            <w:pPr>
              <w:jc w:val="center"/>
              <w:rPr>
                <w:rFonts w:ascii="宋体" w:hAnsi="宋体"/>
                <w:sz w:val="24"/>
              </w:rPr>
            </w:pPr>
          </w:p>
        </w:tc>
        <w:tc>
          <w:tcPr>
            <w:tcW w:w="1613" w:type="dxa"/>
            <w:vAlign w:val="center"/>
          </w:tcPr>
          <w:p w14:paraId="41B8FE15" w14:textId="77777777" w:rsidR="004A118C" w:rsidRDefault="004A118C" w:rsidP="00FE0EC5">
            <w:pPr>
              <w:jc w:val="center"/>
              <w:rPr>
                <w:rFonts w:ascii="宋体" w:hAnsi="宋体"/>
                <w:sz w:val="24"/>
              </w:rPr>
            </w:pPr>
          </w:p>
        </w:tc>
        <w:tc>
          <w:tcPr>
            <w:tcW w:w="1316" w:type="dxa"/>
            <w:vAlign w:val="center"/>
          </w:tcPr>
          <w:p w14:paraId="70F84CE2" w14:textId="77777777" w:rsidR="004A118C" w:rsidRDefault="004A118C" w:rsidP="00FE0EC5">
            <w:pPr>
              <w:jc w:val="center"/>
              <w:rPr>
                <w:rFonts w:ascii="宋体" w:hAnsi="宋体"/>
                <w:sz w:val="24"/>
              </w:rPr>
            </w:pPr>
          </w:p>
        </w:tc>
        <w:tc>
          <w:tcPr>
            <w:tcW w:w="1084" w:type="dxa"/>
            <w:vAlign w:val="center"/>
          </w:tcPr>
          <w:p w14:paraId="00AA7177" w14:textId="77777777" w:rsidR="004A118C" w:rsidRDefault="004A118C" w:rsidP="00FE0EC5">
            <w:pPr>
              <w:jc w:val="center"/>
              <w:rPr>
                <w:rFonts w:ascii="宋体" w:hAnsi="宋体"/>
                <w:sz w:val="24"/>
              </w:rPr>
            </w:pPr>
          </w:p>
        </w:tc>
      </w:tr>
      <w:tr w:rsidR="004A118C" w14:paraId="751A6EE3" w14:textId="77777777" w:rsidTr="004A118C">
        <w:trPr>
          <w:trHeight w:val="510"/>
        </w:trPr>
        <w:tc>
          <w:tcPr>
            <w:tcW w:w="720" w:type="dxa"/>
            <w:vAlign w:val="center"/>
          </w:tcPr>
          <w:p w14:paraId="29BA3AE4" w14:textId="77777777" w:rsidR="004A118C" w:rsidRDefault="004A118C" w:rsidP="00FE0EC5">
            <w:pPr>
              <w:jc w:val="center"/>
              <w:rPr>
                <w:rFonts w:ascii="宋体" w:hAnsi="宋体"/>
                <w:sz w:val="24"/>
              </w:rPr>
            </w:pPr>
          </w:p>
        </w:tc>
        <w:tc>
          <w:tcPr>
            <w:tcW w:w="2700" w:type="dxa"/>
            <w:vAlign w:val="center"/>
          </w:tcPr>
          <w:p w14:paraId="68720C96" w14:textId="77777777" w:rsidR="004A118C" w:rsidRDefault="004A118C" w:rsidP="00FE0EC5">
            <w:pPr>
              <w:jc w:val="center"/>
              <w:rPr>
                <w:rFonts w:ascii="宋体" w:hAnsi="宋体"/>
                <w:sz w:val="24"/>
              </w:rPr>
            </w:pPr>
          </w:p>
        </w:tc>
        <w:tc>
          <w:tcPr>
            <w:tcW w:w="900" w:type="dxa"/>
            <w:vAlign w:val="center"/>
          </w:tcPr>
          <w:p w14:paraId="7A59D12F" w14:textId="77777777" w:rsidR="004A118C" w:rsidRDefault="004A118C" w:rsidP="00FE0EC5">
            <w:pPr>
              <w:jc w:val="center"/>
              <w:rPr>
                <w:rFonts w:ascii="宋体" w:hAnsi="宋体"/>
                <w:sz w:val="24"/>
              </w:rPr>
            </w:pPr>
          </w:p>
        </w:tc>
        <w:tc>
          <w:tcPr>
            <w:tcW w:w="1080" w:type="dxa"/>
            <w:vAlign w:val="center"/>
          </w:tcPr>
          <w:p w14:paraId="62BAF5CD" w14:textId="77777777" w:rsidR="004A118C" w:rsidRDefault="004A118C" w:rsidP="00FE0EC5">
            <w:pPr>
              <w:jc w:val="center"/>
              <w:rPr>
                <w:rFonts w:ascii="宋体" w:hAnsi="宋体"/>
                <w:sz w:val="24"/>
              </w:rPr>
            </w:pPr>
          </w:p>
        </w:tc>
        <w:tc>
          <w:tcPr>
            <w:tcW w:w="1613" w:type="dxa"/>
            <w:vAlign w:val="center"/>
          </w:tcPr>
          <w:p w14:paraId="3974B1E2" w14:textId="77777777" w:rsidR="004A118C" w:rsidRDefault="004A118C" w:rsidP="00FE0EC5">
            <w:pPr>
              <w:jc w:val="center"/>
              <w:rPr>
                <w:rFonts w:ascii="宋体" w:hAnsi="宋体"/>
                <w:sz w:val="24"/>
              </w:rPr>
            </w:pPr>
          </w:p>
        </w:tc>
        <w:tc>
          <w:tcPr>
            <w:tcW w:w="1316" w:type="dxa"/>
            <w:vAlign w:val="center"/>
          </w:tcPr>
          <w:p w14:paraId="4CD900F8" w14:textId="77777777" w:rsidR="004A118C" w:rsidRDefault="004A118C" w:rsidP="00FE0EC5">
            <w:pPr>
              <w:jc w:val="center"/>
              <w:rPr>
                <w:rFonts w:ascii="宋体" w:hAnsi="宋体"/>
                <w:sz w:val="24"/>
              </w:rPr>
            </w:pPr>
          </w:p>
        </w:tc>
        <w:tc>
          <w:tcPr>
            <w:tcW w:w="1084" w:type="dxa"/>
            <w:vAlign w:val="center"/>
          </w:tcPr>
          <w:p w14:paraId="3C070A14" w14:textId="77777777" w:rsidR="004A118C" w:rsidRDefault="004A118C" w:rsidP="00FE0EC5">
            <w:pPr>
              <w:jc w:val="center"/>
              <w:rPr>
                <w:rFonts w:ascii="宋体" w:hAnsi="宋体"/>
                <w:sz w:val="24"/>
              </w:rPr>
            </w:pPr>
          </w:p>
        </w:tc>
      </w:tr>
      <w:tr w:rsidR="004A118C" w14:paraId="05706675" w14:textId="77777777" w:rsidTr="004A118C">
        <w:trPr>
          <w:trHeight w:val="510"/>
        </w:trPr>
        <w:tc>
          <w:tcPr>
            <w:tcW w:w="720" w:type="dxa"/>
            <w:vAlign w:val="center"/>
          </w:tcPr>
          <w:p w14:paraId="121D0190" w14:textId="77777777" w:rsidR="004A118C" w:rsidRDefault="004A118C" w:rsidP="00FE0EC5">
            <w:pPr>
              <w:jc w:val="center"/>
              <w:rPr>
                <w:rFonts w:ascii="宋体" w:hAnsi="宋体"/>
                <w:sz w:val="24"/>
              </w:rPr>
            </w:pPr>
          </w:p>
        </w:tc>
        <w:tc>
          <w:tcPr>
            <w:tcW w:w="2700" w:type="dxa"/>
            <w:vAlign w:val="center"/>
          </w:tcPr>
          <w:p w14:paraId="7DD1B7F7" w14:textId="77777777" w:rsidR="004A118C" w:rsidRDefault="004A118C" w:rsidP="00FE0EC5">
            <w:pPr>
              <w:jc w:val="center"/>
              <w:rPr>
                <w:rFonts w:ascii="宋体" w:hAnsi="宋体"/>
                <w:sz w:val="24"/>
              </w:rPr>
            </w:pPr>
          </w:p>
        </w:tc>
        <w:tc>
          <w:tcPr>
            <w:tcW w:w="900" w:type="dxa"/>
            <w:vAlign w:val="center"/>
          </w:tcPr>
          <w:p w14:paraId="718B89F2" w14:textId="77777777" w:rsidR="004A118C" w:rsidRDefault="004A118C" w:rsidP="00FE0EC5">
            <w:pPr>
              <w:jc w:val="center"/>
              <w:rPr>
                <w:rFonts w:ascii="宋体" w:hAnsi="宋体"/>
                <w:sz w:val="24"/>
              </w:rPr>
            </w:pPr>
          </w:p>
        </w:tc>
        <w:tc>
          <w:tcPr>
            <w:tcW w:w="1080" w:type="dxa"/>
            <w:vAlign w:val="center"/>
          </w:tcPr>
          <w:p w14:paraId="1137F5A3" w14:textId="77777777" w:rsidR="004A118C" w:rsidRDefault="004A118C" w:rsidP="00FE0EC5">
            <w:pPr>
              <w:jc w:val="center"/>
              <w:rPr>
                <w:rFonts w:ascii="宋体" w:hAnsi="宋体"/>
                <w:sz w:val="24"/>
              </w:rPr>
            </w:pPr>
          </w:p>
        </w:tc>
        <w:tc>
          <w:tcPr>
            <w:tcW w:w="1613" w:type="dxa"/>
            <w:vAlign w:val="center"/>
          </w:tcPr>
          <w:p w14:paraId="2AD73746" w14:textId="77777777" w:rsidR="004A118C" w:rsidRDefault="004A118C" w:rsidP="00FE0EC5">
            <w:pPr>
              <w:jc w:val="center"/>
              <w:rPr>
                <w:rFonts w:ascii="宋体" w:hAnsi="宋体"/>
                <w:sz w:val="24"/>
              </w:rPr>
            </w:pPr>
          </w:p>
        </w:tc>
        <w:tc>
          <w:tcPr>
            <w:tcW w:w="1316" w:type="dxa"/>
            <w:vAlign w:val="center"/>
          </w:tcPr>
          <w:p w14:paraId="1D702FBB" w14:textId="77777777" w:rsidR="004A118C" w:rsidRDefault="004A118C" w:rsidP="00FE0EC5">
            <w:pPr>
              <w:jc w:val="center"/>
              <w:rPr>
                <w:rFonts w:ascii="宋体" w:hAnsi="宋体"/>
                <w:sz w:val="24"/>
              </w:rPr>
            </w:pPr>
          </w:p>
        </w:tc>
        <w:tc>
          <w:tcPr>
            <w:tcW w:w="1084" w:type="dxa"/>
            <w:vAlign w:val="center"/>
          </w:tcPr>
          <w:p w14:paraId="73E3CE5B" w14:textId="77777777" w:rsidR="004A118C" w:rsidRDefault="004A118C" w:rsidP="00FE0EC5">
            <w:pPr>
              <w:jc w:val="center"/>
              <w:rPr>
                <w:rFonts w:ascii="宋体" w:hAnsi="宋体"/>
                <w:sz w:val="24"/>
              </w:rPr>
            </w:pPr>
          </w:p>
        </w:tc>
      </w:tr>
      <w:tr w:rsidR="004A118C" w14:paraId="2253000D" w14:textId="77777777" w:rsidTr="004A118C">
        <w:trPr>
          <w:trHeight w:val="510"/>
        </w:trPr>
        <w:tc>
          <w:tcPr>
            <w:tcW w:w="720" w:type="dxa"/>
            <w:vAlign w:val="center"/>
          </w:tcPr>
          <w:p w14:paraId="44175179" w14:textId="77777777" w:rsidR="004A118C" w:rsidRDefault="004A118C" w:rsidP="00FE0EC5">
            <w:pPr>
              <w:jc w:val="center"/>
              <w:rPr>
                <w:rFonts w:ascii="宋体" w:hAnsi="宋体"/>
                <w:sz w:val="24"/>
              </w:rPr>
            </w:pPr>
          </w:p>
        </w:tc>
        <w:tc>
          <w:tcPr>
            <w:tcW w:w="2700" w:type="dxa"/>
            <w:vAlign w:val="center"/>
          </w:tcPr>
          <w:p w14:paraId="4D9D66EC" w14:textId="77777777" w:rsidR="004A118C" w:rsidRDefault="004A118C" w:rsidP="00FE0EC5">
            <w:pPr>
              <w:jc w:val="center"/>
              <w:rPr>
                <w:rFonts w:ascii="宋体" w:hAnsi="宋体"/>
                <w:sz w:val="24"/>
              </w:rPr>
            </w:pPr>
          </w:p>
        </w:tc>
        <w:tc>
          <w:tcPr>
            <w:tcW w:w="900" w:type="dxa"/>
            <w:vAlign w:val="center"/>
          </w:tcPr>
          <w:p w14:paraId="2A824F04" w14:textId="77777777" w:rsidR="004A118C" w:rsidRDefault="004A118C" w:rsidP="00FE0EC5">
            <w:pPr>
              <w:jc w:val="center"/>
              <w:rPr>
                <w:rFonts w:ascii="宋体" w:hAnsi="宋体"/>
                <w:sz w:val="24"/>
              </w:rPr>
            </w:pPr>
          </w:p>
        </w:tc>
        <w:tc>
          <w:tcPr>
            <w:tcW w:w="1080" w:type="dxa"/>
            <w:vAlign w:val="center"/>
          </w:tcPr>
          <w:p w14:paraId="641E19C7" w14:textId="77777777" w:rsidR="004A118C" w:rsidRDefault="004A118C" w:rsidP="00FE0EC5">
            <w:pPr>
              <w:jc w:val="center"/>
              <w:rPr>
                <w:rFonts w:ascii="宋体" w:hAnsi="宋体"/>
                <w:sz w:val="24"/>
              </w:rPr>
            </w:pPr>
          </w:p>
        </w:tc>
        <w:tc>
          <w:tcPr>
            <w:tcW w:w="1613" w:type="dxa"/>
            <w:vAlign w:val="center"/>
          </w:tcPr>
          <w:p w14:paraId="71CFD283" w14:textId="77777777" w:rsidR="004A118C" w:rsidRDefault="004A118C" w:rsidP="00FE0EC5">
            <w:pPr>
              <w:jc w:val="center"/>
              <w:rPr>
                <w:rFonts w:ascii="宋体" w:hAnsi="宋体"/>
                <w:sz w:val="24"/>
              </w:rPr>
            </w:pPr>
          </w:p>
        </w:tc>
        <w:tc>
          <w:tcPr>
            <w:tcW w:w="1316" w:type="dxa"/>
            <w:vAlign w:val="center"/>
          </w:tcPr>
          <w:p w14:paraId="4CCBE905" w14:textId="77777777" w:rsidR="004A118C" w:rsidRDefault="004A118C" w:rsidP="00FE0EC5">
            <w:pPr>
              <w:jc w:val="center"/>
              <w:rPr>
                <w:rFonts w:ascii="宋体" w:hAnsi="宋体"/>
                <w:sz w:val="24"/>
              </w:rPr>
            </w:pPr>
          </w:p>
        </w:tc>
        <w:tc>
          <w:tcPr>
            <w:tcW w:w="1084" w:type="dxa"/>
            <w:vAlign w:val="center"/>
          </w:tcPr>
          <w:p w14:paraId="45B7415A" w14:textId="77777777" w:rsidR="004A118C" w:rsidRDefault="004A118C" w:rsidP="00FE0EC5">
            <w:pPr>
              <w:jc w:val="center"/>
              <w:rPr>
                <w:rFonts w:ascii="宋体" w:hAnsi="宋体"/>
                <w:sz w:val="24"/>
              </w:rPr>
            </w:pPr>
          </w:p>
        </w:tc>
      </w:tr>
      <w:tr w:rsidR="004A118C" w14:paraId="27EC6DD3" w14:textId="77777777" w:rsidTr="004A118C">
        <w:trPr>
          <w:trHeight w:val="510"/>
        </w:trPr>
        <w:tc>
          <w:tcPr>
            <w:tcW w:w="720" w:type="dxa"/>
            <w:vAlign w:val="center"/>
          </w:tcPr>
          <w:p w14:paraId="6535AAD8" w14:textId="77777777" w:rsidR="004A118C" w:rsidRDefault="004A118C" w:rsidP="00FE0EC5">
            <w:pPr>
              <w:jc w:val="center"/>
              <w:rPr>
                <w:rFonts w:ascii="宋体" w:hAnsi="宋体"/>
                <w:sz w:val="24"/>
              </w:rPr>
            </w:pPr>
          </w:p>
        </w:tc>
        <w:tc>
          <w:tcPr>
            <w:tcW w:w="2700" w:type="dxa"/>
            <w:vAlign w:val="center"/>
          </w:tcPr>
          <w:p w14:paraId="56E7FC2E" w14:textId="77777777" w:rsidR="004A118C" w:rsidRDefault="004A118C" w:rsidP="00FE0EC5">
            <w:pPr>
              <w:jc w:val="center"/>
              <w:rPr>
                <w:rFonts w:ascii="宋体" w:hAnsi="宋体"/>
                <w:sz w:val="24"/>
              </w:rPr>
            </w:pPr>
          </w:p>
        </w:tc>
        <w:tc>
          <w:tcPr>
            <w:tcW w:w="900" w:type="dxa"/>
            <w:vAlign w:val="center"/>
          </w:tcPr>
          <w:p w14:paraId="1CC25724" w14:textId="77777777" w:rsidR="004A118C" w:rsidRDefault="004A118C" w:rsidP="00FE0EC5">
            <w:pPr>
              <w:jc w:val="center"/>
              <w:rPr>
                <w:rFonts w:ascii="宋体" w:hAnsi="宋体"/>
                <w:sz w:val="24"/>
              </w:rPr>
            </w:pPr>
          </w:p>
        </w:tc>
        <w:tc>
          <w:tcPr>
            <w:tcW w:w="1080" w:type="dxa"/>
            <w:vAlign w:val="center"/>
          </w:tcPr>
          <w:p w14:paraId="6695BF2A" w14:textId="77777777" w:rsidR="004A118C" w:rsidRDefault="004A118C" w:rsidP="00FE0EC5">
            <w:pPr>
              <w:jc w:val="center"/>
              <w:rPr>
                <w:rFonts w:ascii="宋体" w:hAnsi="宋体"/>
                <w:sz w:val="24"/>
              </w:rPr>
            </w:pPr>
          </w:p>
        </w:tc>
        <w:tc>
          <w:tcPr>
            <w:tcW w:w="1613" w:type="dxa"/>
            <w:vAlign w:val="center"/>
          </w:tcPr>
          <w:p w14:paraId="19D3AC37" w14:textId="77777777" w:rsidR="004A118C" w:rsidRDefault="004A118C" w:rsidP="00FE0EC5">
            <w:pPr>
              <w:jc w:val="center"/>
              <w:rPr>
                <w:rFonts w:ascii="宋体" w:hAnsi="宋体"/>
                <w:sz w:val="24"/>
              </w:rPr>
            </w:pPr>
          </w:p>
        </w:tc>
        <w:tc>
          <w:tcPr>
            <w:tcW w:w="1316" w:type="dxa"/>
            <w:vAlign w:val="center"/>
          </w:tcPr>
          <w:p w14:paraId="68827A6B" w14:textId="77777777" w:rsidR="004A118C" w:rsidRDefault="004A118C" w:rsidP="00FE0EC5">
            <w:pPr>
              <w:jc w:val="center"/>
              <w:rPr>
                <w:rFonts w:ascii="宋体" w:hAnsi="宋体"/>
                <w:sz w:val="24"/>
              </w:rPr>
            </w:pPr>
          </w:p>
        </w:tc>
        <w:tc>
          <w:tcPr>
            <w:tcW w:w="1084" w:type="dxa"/>
            <w:vAlign w:val="center"/>
          </w:tcPr>
          <w:p w14:paraId="709F3CCD" w14:textId="77777777" w:rsidR="004A118C" w:rsidRDefault="004A118C" w:rsidP="00FE0EC5">
            <w:pPr>
              <w:jc w:val="center"/>
              <w:rPr>
                <w:rFonts w:ascii="宋体" w:hAnsi="宋体"/>
                <w:sz w:val="24"/>
              </w:rPr>
            </w:pPr>
          </w:p>
        </w:tc>
      </w:tr>
      <w:tr w:rsidR="004A118C" w14:paraId="3C52BECF" w14:textId="77777777" w:rsidTr="004A118C">
        <w:trPr>
          <w:trHeight w:val="510"/>
        </w:trPr>
        <w:tc>
          <w:tcPr>
            <w:tcW w:w="720" w:type="dxa"/>
            <w:vAlign w:val="center"/>
          </w:tcPr>
          <w:p w14:paraId="343DFA1D" w14:textId="77777777" w:rsidR="004A118C" w:rsidRDefault="004A118C" w:rsidP="00FE0EC5">
            <w:pPr>
              <w:jc w:val="center"/>
              <w:rPr>
                <w:rFonts w:ascii="宋体" w:hAnsi="宋体"/>
                <w:sz w:val="24"/>
              </w:rPr>
            </w:pPr>
          </w:p>
        </w:tc>
        <w:tc>
          <w:tcPr>
            <w:tcW w:w="2700" w:type="dxa"/>
            <w:vAlign w:val="center"/>
          </w:tcPr>
          <w:p w14:paraId="48B108CB" w14:textId="77777777" w:rsidR="004A118C" w:rsidRDefault="004A118C" w:rsidP="00FE0EC5">
            <w:pPr>
              <w:jc w:val="center"/>
              <w:rPr>
                <w:rFonts w:ascii="宋体" w:hAnsi="宋体"/>
                <w:sz w:val="24"/>
              </w:rPr>
            </w:pPr>
          </w:p>
        </w:tc>
        <w:tc>
          <w:tcPr>
            <w:tcW w:w="900" w:type="dxa"/>
            <w:vAlign w:val="center"/>
          </w:tcPr>
          <w:p w14:paraId="4AAB40EB" w14:textId="77777777" w:rsidR="004A118C" w:rsidRDefault="004A118C" w:rsidP="00FE0EC5">
            <w:pPr>
              <w:jc w:val="center"/>
              <w:rPr>
                <w:rFonts w:ascii="宋体" w:hAnsi="宋体"/>
                <w:sz w:val="24"/>
              </w:rPr>
            </w:pPr>
          </w:p>
        </w:tc>
        <w:tc>
          <w:tcPr>
            <w:tcW w:w="1080" w:type="dxa"/>
            <w:vAlign w:val="center"/>
          </w:tcPr>
          <w:p w14:paraId="26E643CD" w14:textId="77777777" w:rsidR="004A118C" w:rsidRDefault="004A118C" w:rsidP="00FE0EC5">
            <w:pPr>
              <w:jc w:val="center"/>
              <w:rPr>
                <w:rFonts w:ascii="宋体" w:hAnsi="宋体"/>
                <w:sz w:val="24"/>
              </w:rPr>
            </w:pPr>
          </w:p>
        </w:tc>
        <w:tc>
          <w:tcPr>
            <w:tcW w:w="1613" w:type="dxa"/>
            <w:vAlign w:val="center"/>
          </w:tcPr>
          <w:p w14:paraId="6AC3CD70" w14:textId="77777777" w:rsidR="004A118C" w:rsidRDefault="004A118C" w:rsidP="00FE0EC5">
            <w:pPr>
              <w:jc w:val="center"/>
              <w:rPr>
                <w:rFonts w:ascii="宋体" w:hAnsi="宋体"/>
                <w:sz w:val="24"/>
              </w:rPr>
            </w:pPr>
          </w:p>
        </w:tc>
        <w:tc>
          <w:tcPr>
            <w:tcW w:w="1316" w:type="dxa"/>
            <w:vAlign w:val="center"/>
          </w:tcPr>
          <w:p w14:paraId="74AD23D7" w14:textId="77777777" w:rsidR="004A118C" w:rsidRDefault="004A118C" w:rsidP="00FE0EC5">
            <w:pPr>
              <w:jc w:val="center"/>
              <w:rPr>
                <w:rFonts w:ascii="宋体" w:hAnsi="宋体"/>
                <w:sz w:val="24"/>
              </w:rPr>
            </w:pPr>
          </w:p>
        </w:tc>
        <w:tc>
          <w:tcPr>
            <w:tcW w:w="1084" w:type="dxa"/>
            <w:vAlign w:val="center"/>
          </w:tcPr>
          <w:p w14:paraId="3144ED5C" w14:textId="77777777" w:rsidR="004A118C" w:rsidRDefault="004A118C" w:rsidP="00FE0EC5">
            <w:pPr>
              <w:jc w:val="center"/>
              <w:rPr>
                <w:rFonts w:ascii="宋体" w:hAnsi="宋体"/>
                <w:sz w:val="24"/>
              </w:rPr>
            </w:pPr>
          </w:p>
        </w:tc>
      </w:tr>
    </w:tbl>
    <w:p w14:paraId="4D6EE39D" w14:textId="77777777" w:rsidR="003B1BDE" w:rsidRDefault="003B1BDE">
      <w:pPr>
        <w:widowControl/>
        <w:jc w:val="left"/>
        <w:rPr>
          <w:rFonts w:asciiTheme="minorEastAsia" w:hAnsiTheme="minorEastAsia"/>
          <w:b/>
          <w:sz w:val="28"/>
          <w:szCs w:val="28"/>
        </w:rPr>
      </w:pPr>
      <w:r>
        <w:rPr>
          <w:rFonts w:asciiTheme="minorEastAsia" w:hAnsiTheme="minorEastAsia"/>
          <w:b/>
          <w:sz w:val="28"/>
          <w:szCs w:val="28"/>
        </w:rPr>
        <w:br w:type="page"/>
      </w:r>
    </w:p>
    <w:p w14:paraId="321EE4C3" w14:textId="77777777" w:rsidR="003B1BDE" w:rsidRPr="00A54B8F" w:rsidRDefault="002810E3" w:rsidP="00A54B8F">
      <w:pPr>
        <w:pStyle w:val="12"/>
        <w:spacing w:before="0" w:after="0" w:line="460" w:lineRule="exact"/>
        <w:ind w:left="2" w:firstLineChars="466" w:firstLine="1310"/>
        <w:outlineLvl w:val="0"/>
        <w:rPr>
          <w:bCs w:val="0"/>
        </w:rPr>
      </w:pPr>
      <w:bookmarkStart w:id="212" w:name="_Toc334616254"/>
      <w:bookmarkStart w:id="213" w:name="_Toc391046395"/>
      <w:r w:rsidRPr="00A54B8F">
        <w:rPr>
          <w:rFonts w:hint="eastAsia"/>
          <w:bCs w:val="0"/>
        </w:rPr>
        <w:lastRenderedPageBreak/>
        <w:t>表</w:t>
      </w:r>
      <w:r w:rsidR="003B1BDE" w:rsidRPr="00A54B8F">
        <w:rPr>
          <w:rFonts w:hint="eastAsia"/>
          <w:bCs w:val="0"/>
        </w:rPr>
        <w:t>9.5 危险化学品输送管道巡线记录</w:t>
      </w:r>
      <w:bookmarkEnd w:id="212"/>
      <w:bookmarkEnd w:id="213"/>
    </w:p>
    <w:tbl>
      <w:tblPr>
        <w:tblW w:w="0" w:type="auto"/>
        <w:jc w:val="center"/>
        <w:tblLayout w:type="fixed"/>
        <w:tblCellMar>
          <w:left w:w="0" w:type="dxa"/>
          <w:right w:w="0" w:type="dxa"/>
        </w:tblCellMar>
        <w:tblLook w:val="0000" w:firstRow="0" w:lastRow="0" w:firstColumn="0" w:lastColumn="0" w:noHBand="0" w:noVBand="0"/>
      </w:tblPr>
      <w:tblGrid>
        <w:gridCol w:w="750"/>
        <w:gridCol w:w="1840"/>
        <w:gridCol w:w="1080"/>
        <w:gridCol w:w="1308"/>
        <w:gridCol w:w="769"/>
        <w:gridCol w:w="709"/>
        <w:gridCol w:w="1275"/>
        <w:gridCol w:w="1276"/>
        <w:gridCol w:w="1066"/>
      </w:tblGrid>
      <w:tr w:rsidR="003B1BDE" w14:paraId="1DA81ED3" w14:textId="77777777" w:rsidTr="00FE0EC5">
        <w:trPr>
          <w:trHeight w:val="585"/>
          <w:jc w:val="center"/>
        </w:trPr>
        <w:tc>
          <w:tcPr>
            <w:tcW w:w="7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63AE7CD" w14:textId="77777777" w:rsidR="003B1BDE" w:rsidRDefault="003B1BDE" w:rsidP="00FE0EC5">
            <w:pPr>
              <w:widowControl/>
              <w:jc w:val="center"/>
              <w:rPr>
                <w:rFonts w:ascii="宋体" w:hAnsi="宋体" w:cs="宋体"/>
                <w:kern w:val="0"/>
                <w:sz w:val="28"/>
                <w:szCs w:val="28"/>
              </w:rPr>
            </w:pPr>
            <w:r>
              <w:rPr>
                <w:rFonts w:ascii="宋体" w:hAnsi="宋体" w:cs="宋体" w:hint="eastAsia"/>
                <w:kern w:val="0"/>
                <w:sz w:val="28"/>
                <w:szCs w:val="28"/>
              </w:rPr>
              <w:t>日期</w:t>
            </w:r>
          </w:p>
        </w:tc>
        <w:tc>
          <w:tcPr>
            <w:tcW w:w="18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CDB90F1" w14:textId="77777777" w:rsidR="003B1BDE" w:rsidRDefault="003B1BDE" w:rsidP="00FE0EC5">
            <w:pPr>
              <w:widowControl/>
              <w:jc w:val="left"/>
              <w:rPr>
                <w:rFonts w:ascii="宋体" w:hAnsi="宋体" w:cs="宋体"/>
                <w:kern w:val="0"/>
                <w:sz w:val="28"/>
                <w:szCs w:val="28"/>
              </w:rPr>
            </w:pP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E5455DB" w14:textId="77777777" w:rsidR="003B1BDE" w:rsidRDefault="003B1BDE" w:rsidP="00FE0EC5">
            <w:pPr>
              <w:widowControl/>
              <w:jc w:val="left"/>
              <w:rPr>
                <w:rFonts w:ascii="宋体" w:hAnsi="宋体" w:cs="宋体"/>
                <w:kern w:val="0"/>
                <w:sz w:val="28"/>
                <w:szCs w:val="28"/>
              </w:rPr>
            </w:pPr>
            <w:r>
              <w:rPr>
                <w:rFonts w:ascii="宋体" w:hAnsi="宋体" w:cs="宋体" w:hint="eastAsia"/>
                <w:kern w:val="0"/>
                <w:sz w:val="28"/>
                <w:szCs w:val="28"/>
              </w:rPr>
              <w:t>天气</w:t>
            </w:r>
          </w:p>
        </w:tc>
        <w:tc>
          <w:tcPr>
            <w:tcW w:w="130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46E600A" w14:textId="77777777" w:rsidR="003B1BDE" w:rsidRDefault="003B1BDE" w:rsidP="00FE0EC5">
            <w:pPr>
              <w:widowControl/>
              <w:jc w:val="left"/>
              <w:rPr>
                <w:rFonts w:ascii="宋体" w:hAnsi="宋体" w:cs="宋体"/>
                <w:kern w:val="0"/>
                <w:sz w:val="28"/>
                <w:szCs w:val="28"/>
              </w:rPr>
            </w:pPr>
          </w:p>
        </w:tc>
        <w:tc>
          <w:tcPr>
            <w:tcW w:w="1478"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967434A" w14:textId="77777777" w:rsidR="003B1BDE" w:rsidRDefault="003B1BDE" w:rsidP="00FE0EC5">
            <w:pPr>
              <w:widowControl/>
              <w:jc w:val="center"/>
              <w:rPr>
                <w:rFonts w:ascii="宋体" w:hAnsi="宋体" w:cs="宋体"/>
                <w:kern w:val="0"/>
                <w:sz w:val="28"/>
                <w:szCs w:val="28"/>
              </w:rPr>
            </w:pPr>
            <w:r>
              <w:rPr>
                <w:rFonts w:ascii="宋体" w:hAnsi="宋体" w:cs="宋体" w:hint="eastAsia"/>
                <w:kern w:val="0"/>
                <w:sz w:val="28"/>
                <w:szCs w:val="28"/>
              </w:rPr>
              <w:t>巡线地段</w:t>
            </w:r>
          </w:p>
        </w:tc>
        <w:tc>
          <w:tcPr>
            <w:tcW w:w="127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98D37AF" w14:textId="77777777" w:rsidR="003B1BDE" w:rsidRDefault="003B1BDE" w:rsidP="00FE0EC5">
            <w:pPr>
              <w:widowControl/>
              <w:jc w:val="left"/>
              <w:rPr>
                <w:rFonts w:ascii="宋体" w:hAnsi="宋体" w:cs="宋体"/>
                <w:kern w:val="0"/>
                <w:sz w:val="28"/>
                <w:szCs w:val="28"/>
              </w:rPr>
            </w:pPr>
          </w:p>
        </w:tc>
        <w:tc>
          <w:tcPr>
            <w:tcW w:w="12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99E318E" w14:textId="77777777" w:rsidR="003B1BDE" w:rsidRDefault="003B1BDE" w:rsidP="00FE0EC5">
            <w:pPr>
              <w:widowControl/>
              <w:jc w:val="left"/>
              <w:rPr>
                <w:rFonts w:ascii="宋体" w:hAnsi="宋体" w:cs="宋体"/>
                <w:kern w:val="0"/>
                <w:sz w:val="28"/>
                <w:szCs w:val="28"/>
              </w:rPr>
            </w:pPr>
            <w:r>
              <w:rPr>
                <w:rFonts w:ascii="宋体" w:hAnsi="宋体" w:cs="宋体" w:hint="eastAsia"/>
                <w:kern w:val="0"/>
                <w:sz w:val="28"/>
                <w:szCs w:val="28"/>
              </w:rPr>
              <w:t>巡查时间</w:t>
            </w:r>
          </w:p>
        </w:tc>
        <w:tc>
          <w:tcPr>
            <w:tcW w:w="106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4DFED88" w14:textId="77777777" w:rsidR="003B1BDE" w:rsidRDefault="003B1BDE" w:rsidP="00FE0EC5">
            <w:pPr>
              <w:widowControl/>
              <w:jc w:val="left"/>
              <w:rPr>
                <w:rFonts w:ascii="宋体" w:hAnsi="宋体" w:cs="宋体"/>
                <w:kern w:val="0"/>
                <w:sz w:val="28"/>
                <w:szCs w:val="28"/>
              </w:rPr>
            </w:pPr>
          </w:p>
        </w:tc>
      </w:tr>
      <w:tr w:rsidR="003B1BDE" w14:paraId="0D11DF0A" w14:textId="77777777" w:rsidTr="00FE0EC5">
        <w:trPr>
          <w:trHeight w:val="499"/>
          <w:jc w:val="center"/>
        </w:trPr>
        <w:tc>
          <w:tcPr>
            <w:tcW w:w="750" w:type="dxa"/>
            <w:vMerge w:val="restart"/>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55B342C4" w14:textId="77777777" w:rsidR="003B1BDE" w:rsidRDefault="003B1BDE" w:rsidP="00FE0EC5">
            <w:pPr>
              <w:widowControl/>
              <w:jc w:val="center"/>
              <w:rPr>
                <w:rFonts w:ascii="宋体" w:hAnsi="宋体" w:cs="宋体"/>
                <w:kern w:val="0"/>
                <w:sz w:val="28"/>
                <w:szCs w:val="28"/>
              </w:rPr>
            </w:pPr>
          </w:p>
        </w:tc>
        <w:tc>
          <w:tcPr>
            <w:tcW w:w="4228" w:type="dxa"/>
            <w:gridSpan w:val="3"/>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vAlign w:val="center"/>
          </w:tcPr>
          <w:p w14:paraId="5915494B" w14:textId="77777777" w:rsidR="003B1BDE" w:rsidRDefault="003B1BDE" w:rsidP="00FE0EC5">
            <w:pPr>
              <w:widowControl/>
              <w:jc w:val="center"/>
              <w:rPr>
                <w:rFonts w:ascii="宋体" w:hAnsi="宋体" w:cs="宋体"/>
                <w:kern w:val="0"/>
                <w:sz w:val="28"/>
                <w:szCs w:val="28"/>
              </w:rPr>
            </w:pPr>
            <w:r>
              <w:rPr>
                <w:rFonts w:ascii="宋体" w:hAnsi="宋体" w:cs="宋体" w:hint="eastAsia"/>
                <w:kern w:val="0"/>
                <w:sz w:val="28"/>
                <w:szCs w:val="28"/>
              </w:rPr>
              <w:t>管道巡查内容</w:t>
            </w:r>
          </w:p>
        </w:tc>
        <w:tc>
          <w:tcPr>
            <w:tcW w:w="1478"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0A9B843" w14:textId="77777777" w:rsidR="003B1BDE" w:rsidRDefault="003B1BDE" w:rsidP="00FE0EC5">
            <w:pPr>
              <w:widowControl/>
              <w:jc w:val="center"/>
              <w:rPr>
                <w:rFonts w:ascii="宋体" w:hAnsi="宋体" w:cs="宋体"/>
                <w:kern w:val="0"/>
                <w:sz w:val="28"/>
                <w:szCs w:val="28"/>
              </w:rPr>
            </w:pPr>
            <w:r>
              <w:rPr>
                <w:rFonts w:ascii="宋体" w:hAnsi="宋体" w:cs="宋体" w:hint="eastAsia"/>
                <w:kern w:val="0"/>
                <w:sz w:val="28"/>
                <w:szCs w:val="28"/>
              </w:rPr>
              <w:t>有无问题</w:t>
            </w:r>
          </w:p>
        </w:tc>
        <w:tc>
          <w:tcPr>
            <w:tcW w:w="3617" w:type="dxa"/>
            <w:gridSpan w:val="3"/>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A0E990A" w14:textId="77777777" w:rsidR="003B1BDE" w:rsidRDefault="003B1BDE" w:rsidP="00FE0EC5">
            <w:pPr>
              <w:widowControl/>
              <w:jc w:val="center"/>
              <w:rPr>
                <w:rFonts w:ascii="宋体" w:hAnsi="宋体" w:cs="宋体"/>
                <w:kern w:val="0"/>
                <w:sz w:val="28"/>
                <w:szCs w:val="28"/>
              </w:rPr>
            </w:pPr>
            <w:r>
              <w:rPr>
                <w:rFonts w:ascii="宋体" w:hAnsi="宋体" w:cs="宋体" w:hint="eastAsia"/>
                <w:kern w:val="0"/>
                <w:sz w:val="28"/>
                <w:szCs w:val="28"/>
              </w:rPr>
              <w:t>详细情况记录</w:t>
            </w:r>
          </w:p>
        </w:tc>
      </w:tr>
      <w:tr w:rsidR="003B1BDE" w14:paraId="32954B84" w14:textId="77777777" w:rsidTr="00FE0EC5">
        <w:trPr>
          <w:trHeight w:val="499"/>
          <w:jc w:val="center"/>
        </w:trPr>
        <w:tc>
          <w:tcPr>
            <w:tcW w:w="750" w:type="dxa"/>
            <w:vMerge/>
            <w:tcBorders>
              <w:top w:val="nil"/>
              <w:left w:val="single" w:sz="4" w:space="0" w:color="auto"/>
              <w:bottom w:val="single" w:sz="4" w:space="0" w:color="auto"/>
              <w:right w:val="single" w:sz="4" w:space="0" w:color="auto"/>
            </w:tcBorders>
            <w:vAlign w:val="center"/>
          </w:tcPr>
          <w:p w14:paraId="01A64446" w14:textId="77777777" w:rsidR="003B1BDE" w:rsidRDefault="003B1BDE" w:rsidP="00FE0EC5">
            <w:pPr>
              <w:widowControl/>
              <w:jc w:val="left"/>
              <w:rPr>
                <w:rFonts w:ascii="宋体" w:hAnsi="宋体" w:cs="宋体"/>
                <w:kern w:val="0"/>
                <w:sz w:val="28"/>
                <w:szCs w:val="28"/>
              </w:rPr>
            </w:pPr>
          </w:p>
        </w:tc>
        <w:tc>
          <w:tcPr>
            <w:tcW w:w="4228" w:type="dxa"/>
            <w:gridSpan w:val="3"/>
            <w:vMerge/>
            <w:tcBorders>
              <w:top w:val="single" w:sz="4" w:space="0" w:color="auto"/>
              <w:left w:val="single" w:sz="4" w:space="0" w:color="auto"/>
              <w:bottom w:val="single" w:sz="4" w:space="0" w:color="000000"/>
              <w:right w:val="single" w:sz="4" w:space="0" w:color="000000"/>
            </w:tcBorders>
            <w:vAlign w:val="center"/>
          </w:tcPr>
          <w:p w14:paraId="6295E966" w14:textId="77777777" w:rsidR="003B1BDE" w:rsidRDefault="003B1BDE" w:rsidP="00FE0EC5">
            <w:pPr>
              <w:widowControl/>
              <w:jc w:val="left"/>
              <w:rPr>
                <w:rFonts w:ascii="宋体" w:hAnsi="宋体" w:cs="宋体"/>
                <w:kern w:val="0"/>
                <w:sz w:val="28"/>
                <w:szCs w:val="28"/>
              </w:rPr>
            </w:pPr>
          </w:p>
        </w:tc>
        <w:tc>
          <w:tcPr>
            <w:tcW w:w="769" w:type="dxa"/>
            <w:tcBorders>
              <w:top w:val="nil"/>
              <w:left w:val="nil"/>
              <w:bottom w:val="single" w:sz="4" w:space="0" w:color="auto"/>
              <w:right w:val="single" w:sz="4" w:space="0" w:color="auto"/>
            </w:tcBorders>
            <w:tcMar>
              <w:top w:w="15" w:type="dxa"/>
              <w:left w:w="15" w:type="dxa"/>
              <w:bottom w:w="0" w:type="dxa"/>
              <w:right w:w="15" w:type="dxa"/>
            </w:tcMar>
            <w:vAlign w:val="center"/>
          </w:tcPr>
          <w:p w14:paraId="2C27E232" w14:textId="77777777" w:rsidR="003B1BDE" w:rsidRDefault="003B1BDE" w:rsidP="00FE0EC5">
            <w:pPr>
              <w:widowControl/>
              <w:jc w:val="center"/>
              <w:rPr>
                <w:rFonts w:ascii="宋体" w:hAnsi="宋体" w:cs="宋体"/>
                <w:kern w:val="0"/>
                <w:sz w:val="28"/>
                <w:szCs w:val="28"/>
              </w:rPr>
            </w:pPr>
            <w:r>
              <w:rPr>
                <w:rFonts w:ascii="宋体" w:hAnsi="宋体" w:cs="宋体" w:hint="eastAsia"/>
                <w:kern w:val="0"/>
                <w:sz w:val="28"/>
                <w:szCs w:val="28"/>
              </w:rPr>
              <w:t>有</w:t>
            </w:r>
          </w:p>
        </w:tc>
        <w:tc>
          <w:tcPr>
            <w:tcW w:w="709" w:type="dxa"/>
            <w:tcBorders>
              <w:top w:val="nil"/>
              <w:left w:val="nil"/>
              <w:bottom w:val="single" w:sz="4" w:space="0" w:color="auto"/>
              <w:right w:val="single" w:sz="4" w:space="0" w:color="auto"/>
            </w:tcBorders>
            <w:tcMar>
              <w:top w:w="15" w:type="dxa"/>
              <w:left w:w="15" w:type="dxa"/>
              <w:bottom w:w="0" w:type="dxa"/>
              <w:right w:w="15" w:type="dxa"/>
            </w:tcMar>
            <w:vAlign w:val="center"/>
          </w:tcPr>
          <w:p w14:paraId="111D6BF0" w14:textId="77777777" w:rsidR="003B1BDE" w:rsidRDefault="003B1BDE" w:rsidP="00FE0EC5">
            <w:pPr>
              <w:widowControl/>
              <w:jc w:val="center"/>
              <w:rPr>
                <w:rFonts w:ascii="宋体" w:hAnsi="宋体" w:cs="宋体"/>
                <w:kern w:val="0"/>
                <w:sz w:val="28"/>
                <w:szCs w:val="28"/>
              </w:rPr>
            </w:pPr>
            <w:r>
              <w:rPr>
                <w:rFonts w:ascii="宋体" w:hAnsi="宋体" w:cs="宋体" w:hint="eastAsia"/>
                <w:kern w:val="0"/>
                <w:sz w:val="28"/>
                <w:szCs w:val="28"/>
              </w:rPr>
              <w:t>无</w:t>
            </w:r>
          </w:p>
        </w:tc>
        <w:tc>
          <w:tcPr>
            <w:tcW w:w="3617" w:type="dxa"/>
            <w:gridSpan w:val="3"/>
            <w:vMerge/>
            <w:tcBorders>
              <w:top w:val="nil"/>
              <w:left w:val="nil"/>
              <w:bottom w:val="single" w:sz="4" w:space="0" w:color="auto"/>
              <w:right w:val="single" w:sz="4" w:space="0" w:color="auto"/>
            </w:tcBorders>
            <w:vAlign w:val="center"/>
          </w:tcPr>
          <w:p w14:paraId="30C28C83" w14:textId="77777777" w:rsidR="003B1BDE" w:rsidRDefault="003B1BDE" w:rsidP="00FE0EC5">
            <w:pPr>
              <w:widowControl/>
              <w:jc w:val="left"/>
              <w:rPr>
                <w:rFonts w:ascii="宋体" w:hAnsi="宋体" w:cs="宋体"/>
                <w:kern w:val="0"/>
                <w:sz w:val="28"/>
                <w:szCs w:val="28"/>
              </w:rPr>
            </w:pPr>
          </w:p>
        </w:tc>
      </w:tr>
      <w:tr w:rsidR="003B1BDE" w14:paraId="15B4996F" w14:textId="77777777" w:rsidTr="00FE0EC5">
        <w:trPr>
          <w:trHeight w:val="642"/>
          <w:jc w:val="center"/>
        </w:trPr>
        <w:tc>
          <w:tcPr>
            <w:tcW w:w="75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247EDD33"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1</w:t>
            </w:r>
          </w:p>
        </w:tc>
        <w:tc>
          <w:tcPr>
            <w:tcW w:w="4228"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1F8A3A0" w14:textId="77777777" w:rsidR="003B1BDE" w:rsidRDefault="003B1BDE" w:rsidP="00FE0EC5">
            <w:pPr>
              <w:widowControl/>
              <w:jc w:val="left"/>
              <w:rPr>
                <w:rFonts w:ascii="宋体" w:hAnsi="宋体" w:cs="宋体"/>
                <w:kern w:val="0"/>
                <w:sz w:val="24"/>
              </w:rPr>
            </w:pPr>
            <w:r>
              <w:rPr>
                <w:rFonts w:ascii="宋体" w:hAnsi="宋体" w:cs="宋体" w:hint="eastAsia"/>
                <w:kern w:val="0"/>
                <w:sz w:val="24"/>
              </w:rPr>
              <w:t>各项工艺操作指标参数、运行情况、系统平衡情况</w:t>
            </w:r>
          </w:p>
        </w:tc>
        <w:tc>
          <w:tcPr>
            <w:tcW w:w="769" w:type="dxa"/>
            <w:tcBorders>
              <w:top w:val="nil"/>
              <w:left w:val="nil"/>
              <w:bottom w:val="single" w:sz="4" w:space="0" w:color="auto"/>
              <w:right w:val="single" w:sz="4" w:space="0" w:color="auto"/>
            </w:tcBorders>
            <w:tcMar>
              <w:top w:w="15" w:type="dxa"/>
              <w:left w:w="15" w:type="dxa"/>
              <w:bottom w:w="0" w:type="dxa"/>
              <w:right w:w="15" w:type="dxa"/>
            </w:tcMar>
            <w:vAlign w:val="center"/>
          </w:tcPr>
          <w:p w14:paraId="2AAA1083" w14:textId="77777777" w:rsidR="003B1BDE" w:rsidRDefault="003B1BDE" w:rsidP="00FE0EC5">
            <w:pPr>
              <w:widowControl/>
              <w:jc w:val="left"/>
              <w:rPr>
                <w:rFonts w:ascii="宋体" w:hAnsi="宋体" w:cs="宋体"/>
                <w:kern w:val="0"/>
                <w:sz w:val="24"/>
              </w:rPr>
            </w:pPr>
          </w:p>
        </w:tc>
        <w:tc>
          <w:tcPr>
            <w:tcW w:w="709" w:type="dxa"/>
            <w:tcBorders>
              <w:top w:val="nil"/>
              <w:left w:val="nil"/>
              <w:bottom w:val="single" w:sz="4" w:space="0" w:color="auto"/>
              <w:right w:val="single" w:sz="4" w:space="0" w:color="auto"/>
            </w:tcBorders>
            <w:tcMar>
              <w:top w:w="15" w:type="dxa"/>
              <w:left w:w="15" w:type="dxa"/>
              <w:bottom w:w="0" w:type="dxa"/>
              <w:right w:w="15" w:type="dxa"/>
            </w:tcMar>
            <w:vAlign w:val="center"/>
          </w:tcPr>
          <w:p w14:paraId="59482DD5" w14:textId="77777777" w:rsidR="003B1BDE" w:rsidRDefault="003B1BDE" w:rsidP="00FE0EC5">
            <w:pPr>
              <w:widowControl/>
              <w:jc w:val="left"/>
              <w:rPr>
                <w:rFonts w:ascii="宋体" w:hAnsi="宋体" w:cs="宋体"/>
                <w:kern w:val="0"/>
                <w:sz w:val="24"/>
              </w:rPr>
            </w:pPr>
          </w:p>
        </w:tc>
        <w:tc>
          <w:tcPr>
            <w:tcW w:w="3617" w:type="dxa"/>
            <w:gridSpan w:val="3"/>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14:paraId="41131FB7" w14:textId="77777777" w:rsidR="003B1BDE" w:rsidRDefault="003B1BDE" w:rsidP="00FE0EC5">
            <w:pPr>
              <w:widowControl/>
              <w:jc w:val="center"/>
              <w:rPr>
                <w:rFonts w:ascii="宋体" w:hAnsi="宋体" w:cs="宋体"/>
                <w:kern w:val="0"/>
                <w:sz w:val="24"/>
              </w:rPr>
            </w:pPr>
          </w:p>
        </w:tc>
      </w:tr>
      <w:tr w:rsidR="003B1BDE" w14:paraId="080E7277" w14:textId="77777777" w:rsidTr="00FE0EC5">
        <w:trPr>
          <w:trHeight w:val="642"/>
          <w:jc w:val="center"/>
        </w:trPr>
        <w:tc>
          <w:tcPr>
            <w:tcW w:w="75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4C6EE4A8"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2</w:t>
            </w:r>
          </w:p>
        </w:tc>
        <w:tc>
          <w:tcPr>
            <w:tcW w:w="4228"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546D6C0" w14:textId="77777777" w:rsidR="003B1BDE" w:rsidRDefault="003B1BDE" w:rsidP="00FE0EC5">
            <w:pPr>
              <w:widowControl/>
              <w:jc w:val="left"/>
              <w:rPr>
                <w:rFonts w:ascii="宋体" w:hAnsi="宋体" w:cs="宋体"/>
                <w:kern w:val="0"/>
                <w:sz w:val="24"/>
              </w:rPr>
            </w:pPr>
            <w:r>
              <w:rPr>
                <w:rFonts w:ascii="宋体" w:hAnsi="宋体" w:cs="宋体" w:hint="eastAsia"/>
                <w:kern w:val="0"/>
                <w:sz w:val="24"/>
              </w:rPr>
              <w:t>管道接头、阀门及管件密封情况，是否存在泄漏</w:t>
            </w:r>
          </w:p>
        </w:tc>
        <w:tc>
          <w:tcPr>
            <w:tcW w:w="769" w:type="dxa"/>
            <w:tcBorders>
              <w:top w:val="nil"/>
              <w:left w:val="nil"/>
              <w:bottom w:val="single" w:sz="4" w:space="0" w:color="auto"/>
              <w:right w:val="single" w:sz="4" w:space="0" w:color="auto"/>
            </w:tcBorders>
            <w:tcMar>
              <w:top w:w="15" w:type="dxa"/>
              <w:left w:w="15" w:type="dxa"/>
              <w:bottom w:w="0" w:type="dxa"/>
              <w:right w:w="15" w:type="dxa"/>
            </w:tcMar>
            <w:vAlign w:val="center"/>
          </w:tcPr>
          <w:p w14:paraId="19A955CD" w14:textId="77777777" w:rsidR="003B1BDE" w:rsidRDefault="003B1BDE" w:rsidP="00FE0EC5">
            <w:pPr>
              <w:widowControl/>
              <w:jc w:val="left"/>
              <w:rPr>
                <w:rFonts w:ascii="宋体" w:hAnsi="宋体" w:cs="宋体"/>
                <w:kern w:val="0"/>
                <w:sz w:val="24"/>
              </w:rPr>
            </w:pPr>
          </w:p>
        </w:tc>
        <w:tc>
          <w:tcPr>
            <w:tcW w:w="709" w:type="dxa"/>
            <w:tcBorders>
              <w:top w:val="nil"/>
              <w:left w:val="nil"/>
              <w:bottom w:val="single" w:sz="4" w:space="0" w:color="auto"/>
              <w:right w:val="single" w:sz="4" w:space="0" w:color="auto"/>
            </w:tcBorders>
            <w:tcMar>
              <w:top w:w="15" w:type="dxa"/>
              <w:left w:w="15" w:type="dxa"/>
              <w:bottom w:w="0" w:type="dxa"/>
              <w:right w:w="15" w:type="dxa"/>
            </w:tcMar>
            <w:vAlign w:val="center"/>
          </w:tcPr>
          <w:p w14:paraId="104D48FB" w14:textId="77777777" w:rsidR="003B1BDE" w:rsidRDefault="003B1BDE" w:rsidP="00FE0EC5">
            <w:pPr>
              <w:widowControl/>
              <w:jc w:val="left"/>
              <w:rPr>
                <w:rFonts w:ascii="宋体" w:hAnsi="宋体" w:cs="宋体"/>
                <w:kern w:val="0"/>
                <w:sz w:val="24"/>
              </w:rPr>
            </w:pPr>
          </w:p>
        </w:tc>
        <w:tc>
          <w:tcPr>
            <w:tcW w:w="3617" w:type="dxa"/>
            <w:gridSpan w:val="3"/>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14:paraId="7FF57ECD" w14:textId="77777777" w:rsidR="003B1BDE" w:rsidRDefault="003B1BDE" w:rsidP="00FE0EC5">
            <w:pPr>
              <w:widowControl/>
              <w:jc w:val="center"/>
              <w:rPr>
                <w:rFonts w:ascii="宋体" w:hAnsi="宋体" w:cs="宋体"/>
                <w:kern w:val="0"/>
                <w:sz w:val="24"/>
              </w:rPr>
            </w:pPr>
          </w:p>
        </w:tc>
      </w:tr>
      <w:tr w:rsidR="003B1BDE" w14:paraId="09D49DF8" w14:textId="77777777" w:rsidTr="00FE0EC5">
        <w:trPr>
          <w:trHeight w:val="642"/>
          <w:jc w:val="center"/>
        </w:trPr>
        <w:tc>
          <w:tcPr>
            <w:tcW w:w="75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2D49F99A"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3</w:t>
            </w:r>
          </w:p>
        </w:tc>
        <w:tc>
          <w:tcPr>
            <w:tcW w:w="4228"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9F94F88" w14:textId="77777777" w:rsidR="003B1BDE" w:rsidRDefault="003B1BDE" w:rsidP="00FE0EC5">
            <w:pPr>
              <w:widowControl/>
              <w:jc w:val="left"/>
              <w:rPr>
                <w:rFonts w:ascii="宋体" w:hAnsi="宋体" w:cs="宋体"/>
                <w:kern w:val="0"/>
                <w:sz w:val="24"/>
              </w:rPr>
            </w:pPr>
            <w:r>
              <w:rPr>
                <w:rFonts w:ascii="宋体" w:hAnsi="宋体" w:cs="宋体" w:hint="eastAsia"/>
                <w:kern w:val="0"/>
                <w:sz w:val="24"/>
              </w:rPr>
              <w:t>保温层、防腐层和保护层是否完好</w:t>
            </w:r>
          </w:p>
        </w:tc>
        <w:tc>
          <w:tcPr>
            <w:tcW w:w="769" w:type="dxa"/>
            <w:tcBorders>
              <w:top w:val="nil"/>
              <w:left w:val="nil"/>
              <w:bottom w:val="single" w:sz="4" w:space="0" w:color="auto"/>
              <w:right w:val="single" w:sz="4" w:space="0" w:color="auto"/>
            </w:tcBorders>
            <w:tcMar>
              <w:top w:w="15" w:type="dxa"/>
              <w:left w:w="15" w:type="dxa"/>
              <w:bottom w:w="0" w:type="dxa"/>
              <w:right w:w="15" w:type="dxa"/>
            </w:tcMar>
            <w:vAlign w:val="center"/>
          </w:tcPr>
          <w:p w14:paraId="3C6CCBEE" w14:textId="77777777" w:rsidR="003B1BDE" w:rsidRDefault="003B1BDE" w:rsidP="00FE0EC5">
            <w:pPr>
              <w:widowControl/>
              <w:jc w:val="left"/>
              <w:rPr>
                <w:rFonts w:ascii="宋体" w:hAnsi="宋体" w:cs="宋体"/>
                <w:kern w:val="0"/>
                <w:sz w:val="24"/>
              </w:rPr>
            </w:pPr>
          </w:p>
        </w:tc>
        <w:tc>
          <w:tcPr>
            <w:tcW w:w="709" w:type="dxa"/>
            <w:tcBorders>
              <w:top w:val="nil"/>
              <w:left w:val="nil"/>
              <w:bottom w:val="single" w:sz="4" w:space="0" w:color="auto"/>
              <w:right w:val="single" w:sz="4" w:space="0" w:color="auto"/>
            </w:tcBorders>
            <w:tcMar>
              <w:top w:w="15" w:type="dxa"/>
              <w:left w:w="15" w:type="dxa"/>
              <w:bottom w:w="0" w:type="dxa"/>
              <w:right w:w="15" w:type="dxa"/>
            </w:tcMar>
            <w:vAlign w:val="center"/>
          </w:tcPr>
          <w:p w14:paraId="34D833CA" w14:textId="77777777" w:rsidR="003B1BDE" w:rsidRDefault="003B1BDE" w:rsidP="00FE0EC5">
            <w:pPr>
              <w:widowControl/>
              <w:jc w:val="left"/>
              <w:rPr>
                <w:rFonts w:ascii="宋体" w:hAnsi="宋体" w:cs="宋体"/>
                <w:kern w:val="0"/>
                <w:sz w:val="24"/>
              </w:rPr>
            </w:pPr>
          </w:p>
        </w:tc>
        <w:tc>
          <w:tcPr>
            <w:tcW w:w="3617" w:type="dxa"/>
            <w:gridSpan w:val="3"/>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14:paraId="6547AD6A" w14:textId="77777777" w:rsidR="003B1BDE" w:rsidRDefault="003B1BDE" w:rsidP="00FE0EC5">
            <w:pPr>
              <w:widowControl/>
              <w:jc w:val="center"/>
              <w:rPr>
                <w:rFonts w:ascii="宋体" w:hAnsi="宋体" w:cs="宋体"/>
                <w:kern w:val="0"/>
                <w:sz w:val="24"/>
              </w:rPr>
            </w:pPr>
          </w:p>
        </w:tc>
      </w:tr>
      <w:tr w:rsidR="003B1BDE" w14:paraId="287D3FB4" w14:textId="77777777" w:rsidTr="00FE0EC5">
        <w:trPr>
          <w:trHeight w:val="642"/>
          <w:jc w:val="center"/>
        </w:trPr>
        <w:tc>
          <w:tcPr>
            <w:tcW w:w="75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3CBCDA22"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4</w:t>
            </w:r>
          </w:p>
        </w:tc>
        <w:tc>
          <w:tcPr>
            <w:tcW w:w="4228"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409162E" w14:textId="77777777" w:rsidR="003B1BDE" w:rsidRDefault="003B1BDE" w:rsidP="00FE0EC5">
            <w:pPr>
              <w:widowControl/>
              <w:jc w:val="left"/>
              <w:rPr>
                <w:rFonts w:ascii="宋体" w:hAnsi="宋体" w:cs="宋体"/>
                <w:kern w:val="0"/>
                <w:sz w:val="24"/>
              </w:rPr>
            </w:pPr>
            <w:r>
              <w:rPr>
                <w:rFonts w:ascii="宋体" w:hAnsi="宋体" w:cs="宋体" w:hint="eastAsia"/>
                <w:kern w:val="0"/>
                <w:sz w:val="24"/>
              </w:rPr>
              <w:t>管道振动情况</w:t>
            </w:r>
          </w:p>
        </w:tc>
        <w:tc>
          <w:tcPr>
            <w:tcW w:w="769" w:type="dxa"/>
            <w:tcBorders>
              <w:top w:val="nil"/>
              <w:left w:val="nil"/>
              <w:bottom w:val="single" w:sz="4" w:space="0" w:color="auto"/>
              <w:right w:val="single" w:sz="4" w:space="0" w:color="auto"/>
            </w:tcBorders>
            <w:tcMar>
              <w:top w:w="15" w:type="dxa"/>
              <w:left w:w="15" w:type="dxa"/>
              <w:bottom w:w="0" w:type="dxa"/>
              <w:right w:w="15" w:type="dxa"/>
            </w:tcMar>
            <w:vAlign w:val="center"/>
          </w:tcPr>
          <w:p w14:paraId="5BA4B5A8" w14:textId="77777777" w:rsidR="003B1BDE" w:rsidRDefault="003B1BDE" w:rsidP="00FE0EC5">
            <w:pPr>
              <w:widowControl/>
              <w:jc w:val="left"/>
              <w:rPr>
                <w:rFonts w:ascii="宋体" w:hAnsi="宋体" w:cs="宋体"/>
                <w:kern w:val="0"/>
                <w:sz w:val="24"/>
              </w:rPr>
            </w:pPr>
          </w:p>
        </w:tc>
        <w:tc>
          <w:tcPr>
            <w:tcW w:w="709" w:type="dxa"/>
            <w:tcBorders>
              <w:top w:val="nil"/>
              <w:left w:val="nil"/>
              <w:bottom w:val="single" w:sz="4" w:space="0" w:color="auto"/>
              <w:right w:val="single" w:sz="4" w:space="0" w:color="auto"/>
            </w:tcBorders>
            <w:tcMar>
              <w:top w:w="15" w:type="dxa"/>
              <w:left w:w="15" w:type="dxa"/>
              <w:bottom w:w="0" w:type="dxa"/>
              <w:right w:w="15" w:type="dxa"/>
            </w:tcMar>
            <w:vAlign w:val="center"/>
          </w:tcPr>
          <w:p w14:paraId="58D9CACB" w14:textId="77777777" w:rsidR="003B1BDE" w:rsidRDefault="003B1BDE" w:rsidP="00FE0EC5">
            <w:pPr>
              <w:widowControl/>
              <w:jc w:val="left"/>
              <w:rPr>
                <w:rFonts w:ascii="宋体" w:hAnsi="宋体" w:cs="宋体"/>
                <w:kern w:val="0"/>
                <w:sz w:val="24"/>
              </w:rPr>
            </w:pPr>
          </w:p>
        </w:tc>
        <w:tc>
          <w:tcPr>
            <w:tcW w:w="3617" w:type="dxa"/>
            <w:gridSpan w:val="3"/>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14:paraId="3645A2A4" w14:textId="77777777" w:rsidR="003B1BDE" w:rsidRDefault="003B1BDE" w:rsidP="00FE0EC5">
            <w:pPr>
              <w:widowControl/>
              <w:jc w:val="center"/>
              <w:rPr>
                <w:rFonts w:ascii="宋体" w:hAnsi="宋体" w:cs="宋体"/>
                <w:kern w:val="0"/>
                <w:sz w:val="24"/>
              </w:rPr>
            </w:pPr>
          </w:p>
        </w:tc>
      </w:tr>
      <w:tr w:rsidR="003B1BDE" w14:paraId="4353A1C9" w14:textId="77777777" w:rsidTr="00FE0EC5">
        <w:trPr>
          <w:trHeight w:val="642"/>
          <w:jc w:val="center"/>
        </w:trPr>
        <w:tc>
          <w:tcPr>
            <w:tcW w:w="75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680192DD"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5</w:t>
            </w:r>
          </w:p>
        </w:tc>
        <w:tc>
          <w:tcPr>
            <w:tcW w:w="4228"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F6C0426" w14:textId="77777777" w:rsidR="003B1BDE" w:rsidRDefault="003B1BDE" w:rsidP="00FE0EC5">
            <w:pPr>
              <w:widowControl/>
              <w:jc w:val="left"/>
              <w:rPr>
                <w:rFonts w:ascii="宋体" w:hAnsi="宋体" w:cs="宋体"/>
                <w:kern w:val="0"/>
                <w:sz w:val="24"/>
              </w:rPr>
            </w:pPr>
            <w:r>
              <w:rPr>
                <w:rFonts w:ascii="宋体" w:hAnsi="宋体" w:cs="宋体" w:hint="eastAsia"/>
                <w:kern w:val="0"/>
                <w:sz w:val="24"/>
              </w:rPr>
              <w:t>管道支架是否完好</w:t>
            </w:r>
          </w:p>
        </w:tc>
        <w:tc>
          <w:tcPr>
            <w:tcW w:w="769" w:type="dxa"/>
            <w:tcBorders>
              <w:top w:val="nil"/>
              <w:left w:val="nil"/>
              <w:bottom w:val="single" w:sz="4" w:space="0" w:color="auto"/>
              <w:right w:val="single" w:sz="4" w:space="0" w:color="auto"/>
            </w:tcBorders>
            <w:tcMar>
              <w:top w:w="15" w:type="dxa"/>
              <w:left w:w="15" w:type="dxa"/>
              <w:bottom w:w="0" w:type="dxa"/>
              <w:right w:w="15" w:type="dxa"/>
            </w:tcMar>
            <w:vAlign w:val="center"/>
          </w:tcPr>
          <w:p w14:paraId="0DE7F3CF" w14:textId="77777777" w:rsidR="003B1BDE" w:rsidRDefault="003B1BDE" w:rsidP="00FE0EC5">
            <w:pPr>
              <w:widowControl/>
              <w:jc w:val="left"/>
              <w:rPr>
                <w:rFonts w:ascii="宋体" w:hAnsi="宋体" w:cs="宋体"/>
                <w:kern w:val="0"/>
                <w:sz w:val="24"/>
              </w:rPr>
            </w:pPr>
          </w:p>
        </w:tc>
        <w:tc>
          <w:tcPr>
            <w:tcW w:w="709" w:type="dxa"/>
            <w:tcBorders>
              <w:top w:val="nil"/>
              <w:left w:val="nil"/>
              <w:bottom w:val="single" w:sz="4" w:space="0" w:color="auto"/>
              <w:right w:val="single" w:sz="4" w:space="0" w:color="auto"/>
            </w:tcBorders>
            <w:tcMar>
              <w:top w:w="15" w:type="dxa"/>
              <w:left w:w="15" w:type="dxa"/>
              <w:bottom w:w="0" w:type="dxa"/>
              <w:right w:w="15" w:type="dxa"/>
            </w:tcMar>
            <w:vAlign w:val="center"/>
          </w:tcPr>
          <w:p w14:paraId="1681030D" w14:textId="77777777" w:rsidR="003B1BDE" w:rsidRDefault="003B1BDE" w:rsidP="00FE0EC5">
            <w:pPr>
              <w:widowControl/>
              <w:jc w:val="left"/>
              <w:rPr>
                <w:rFonts w:ascii="宋体" w:hAnsi="宋体" w:cs="宋体"/>
                <w:kern w:val="0"/>
                <w:sz w:val="24"/>
              </w:rPr>
            </w:pPr>
          </w:p>
        </w:tc>
        <w:tc>
          <w:tcPr>
            <w:tcW w:w="3617" w:type="dxa"/>
            <w:gridSpan w:val="3"/>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14:paraId="6E5EBBB3" w14:textId="77777777" w:rsidR="003B1BDE" w:rsidRDefault="003B1BDE" w:rsidP="00FE0EC5">
            <w:pPr>
              <w:widowControl/>
              <w:jc w:val="center"/>
              <w:rPr>
                <w:rFonts w:ascii="宋体" w:hAnsi="宋体" w:cs="宋体"/>
                <w:kern w:val="0"/>
                <w:sz w:val="24"/>
              </w:rPr>
            </w:pPr>
          </w:p>
        </w:tc>
      </w:tr>
      <w:tr w:rsidR="003B1BDE" w14:paraId="22C41359" w14:textId="77777777" w:rsidTr="00FE0EC5">
        <w:trPr>
          <w:trHeight w:val="642"/>
          <w:jc w:val="center"/>
        </w:trPr>
        <w:tc>
          <w:tcPr>
            <w:tcW w:w="75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7A727B40"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6</w:t>
            </w:r>
          </w:p>
        </w:tc>
        <w:tc>
          <w:tcPr>
            <w:tcW w:w="4228"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4EF4149" w14:textId="77777777" w:rsidR="003B1BDE" w:rsidRDefault="003B1BDE" w:rsidP="00FE0EC5">
            <w:pPr>
              <w:widowControl/>
              <w:jc w:val="left"/>
              <w:rPr>
                <w:rFonts w:ascii="宋体" w:hAnsi="宋体" w:cs="宋体"/>
                <w:kern w:val="0"/>
                <w:sz w:val="24"/>
              </w:rPr>
            </w:pPr>
            <w:r>
              <w:rPr>
                <w:rFonts w:ascii="宋体" w:hAnsi="宋体" w:cs="宋体" w:hint="eastAsia"/>
                <w:kern w:val="0"/>
                <w:sz w:val="24"/>
              </w:rPr>
              <w:t>管道之间、管道和相邻构件的摩擦情况</w:t>
            </w:r>
          </w:p>
        </w:tc>
        <w:tc>
          <w:tcPr>
            <w:tcW w:w="769" w:type="dxa"/>
            <w:tcBorders>
              <w:top w:val="nil"/>
              <w:left w:val="nil"/>
              <w:bottom w:val="single" w:sz="4" w:space="0" w:color="auto"/>
              <w:right w:val="single" w:sz="4" w:space="0" w:color="auto"/>
            </w:tcBorders>
            <w:tcMar>
              <w:top w:w="15" w:type="dxa"/>
              <w:left w:w="15" w:type="dxa"/>
              <w:bottom w:w="0" w:type="dxa"/>
              <w:right w:w="15" w:type="dxa"/>
            </w:tcMar>
            <w:vAlign w:val="center"/>
          </w:tcPr>
          <w:p w14:paraId="39A84AE3" w14:textId="77777777" w:rsidR="003B1BDE" w:rsidRDefault="003B1BDE" w:rsidP="00FE0EC5">
            <w:pPr>
              <w:widowControl/>
              <w:jc w:val="left"/>
              <w:rPr>
                <w:rFonts w:ascii="宋体" w:hAnsi="宋体" w:cs="宋体"/>
                <w:kern w:val="0"/>
                <w:sz w:val="24"/>
              </w:rPr>
            </w:pPr>
          </w:p>
        </w:tc>
        <w:tc>
          <w:tcPr>
            <w:tcW w:w="709" w:type="dxa"/>
            <w:tcBorders>
              <w:top w:val="nil"/>
              <w:left w:val="nil"/>
              <w:bottom w:val="single" w:sz="4" w:space="0" w:color="auto"/>
              <w:right w:val="single" w:sz="4" w:space="0" w:color="auto"/>
            </w:tcBorders>
            <w:tcMar>
              <w:top w:w="15" w:type="dxa"/>
              <w:left w:w="15" w:type="dxa"/>
              <w:bottom w:w="0" w:type="dxa"/>
              <w:right w:w="15" w:type="dxa"/>
            </w:tcMar>
            <w:vAlign w:val="center"/>
          </w:tcPr>
          <w:p w14:paraId="084DB73E" w14:textId="77777777" w:rsidR="003B1BDE" w:rsidRDefault="003B1BDE" w:rsidP="00FE0EC5">
            <w:pPr>
              <w:widowControl/>
              <w:jc w:val="left"/>
              <w:rPr>
                <w:rFonts w:ascii="宋体" w:hAnsi="宋体" w:cs="宋体"/>
                <w:kern w:val="0"/>
                <w:sz w:val="24"/>
              </w:rPr>
            </w:pPr>
          </w:p>
        </w:tc>
        <w:tc>
          <w:tcPr>
            <w:tcW w:w="3617" w:type="dxa"/>
            <w:gridSpan w:val="3"/>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14:paraId="287B71A8" w14:textId="77777777" w:rsidR="003B1BDE" w:rsidRDefault="003B1BDE" w:rsidP="00FE0EC5">
            <w:pPr>
              <w:widowControl/>
              <w:jc w:val="center"/>
              <w:rPr>
                <w:rFonts w:ascii="宋体" w:hAnsi="宋体" w:cs="宋体"/>
                <w:kern w:val="0"/>
                <w:sz w:val="24"/>
              </w:rPr>
            </w:pPr>
          </w:p>
        </w:tc>
      </w:tr>
      <w:tr w:rsidR="003B1BDE" w14:paraId="0A67E7F2" w14:textId="77777777" w:rsidTr="00FE0EC5">
        <w:trPr>
          <w:trHeight w:val="642"/>
          <w:jc w:val="center"/>
        </w:trPr>
        <w:tc>
          <w:tcPr>
            <w:tcW w:w="75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57270496"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7</w:t>
            </w:r>
          </w:p>
        </w:tc>
        <w:tc>
          <w:tcPr>
            <w:tcW w:w="4228"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EE7E4BB" w14:textId="77777777" w:rsidR="003B1BDE" w:rsidRDefault="003B1BDE" w:rsidP="00FE0EC5">
            <w:pPr>
              <w:widowControl/>
              <w:jc w:val="left"/>
              <w:rPr>
                <w:rFonts w:ascii="宋体" w:hAnsi="宋体" w:cs="宋体"/>
                <w:kern w:val="0"/>
                <w:sz w:val="24"/>
              </w:rPr>
            </w:pPr>
            <w:r>
              <w:rPr>
                <w:rFonts w:ascii="宋体" w:hAnsi="宋体" w:cs="宋体" w:hint="eastAsia"/>
                <w:kern w:val="0"/>
                <w:sz w:val="24"/>
              </w:rPr>
              <w:t>阀门等操作机构润滑是否完好</w:t>
            </w:r>
          </w:p>
        </w:tc>
        <w:tc>
          <w:tcPr>
            <w:tcW w:w="769" w:type="dxa"/>
            <w:tcBorders>
              <w:top w:val="nil"/>
              <w:left w:val="nil"/>
              <w:bottom w:val="single" w:sz="4" w:space="0" w:color="auto"/>
              <w:right w:val="single" w:sz="4" w:space="0" w:color="auto"/>
            </w:tcBorders>
            <w:tcMar>
              <w:top w:w="15" w:type="dxa"/>
              <w:left w:w="15" w:type="dxa"/>
              <w:bottom w:w="0" w:type="dxa"/>
              <w:right w:w="15" w:type="dxa"/>
            </w:tcMar>
            <w:vAlign w:val="center"/>
          </w:tcPr>
          <w:p w14:paraId="713EA589" w14:textId="77777777" w:rsidR="003B1BDE" w:rsidRDefault="003B1BDE" w:rsidP="00FE0EC5">
            <w:pPr>
              <w:widowControl/>
              <w:jc w:val="left"/>
              <w:rPr>
                <w:rFonts w:ascii="宋体" w:hAnsi="宋体" w:cs="宋体"/>
                <w:kern w:val="0"/>
                <w:sz w:val="24"/>
              </w:rPr>
            </w:pPr>
          </w:p>
        </w:tc>
        <w:tc>
          <w:tcPr>
            <w:tcW w:w="709" w:type="dxa"/>
            <w:tcBorders>
              <w:top w:val="nil"/>
              <w:left w:val="nil"/>
              <w:bottom w:val="single" w:sz="4" w:space="0" w:color="auto"/>
              <w:right w:val="single" w:sz="4" w:space="0" w:color="auto"/>
            </w:tcBorders>
            <w:tcMar>
              <w:top w:w="15" w:type="dxa"/>
              <w:left w:w="15" w:type="dxa"/>
              <w:bottom w:w="0" w:type="dxa"/>
              <w:right w:w="15" w:type="dxa"/>
            </w:tcMar>
            <w:vAlign w:val="center"/>
          </w:tcPr>
          <w:p w14:paraId="0B615D2D" w14:textId="77777777" w:rsidR="003B1BDE" w:rsidRDefault="003B1BDE" w:rsidP="00FE0EC5">
            <w:pPr>
              <w:widowControl/>
              <w:jc w:val="left"/>
              <w:rPr>
                <w:rFonts w:ascii="宋体" w:hAnsi="宋体" w:cs="宋体"/>
                <w:kern w:val="0"/>
                <w:sz w:val="24"/>
              </w:rPr>
            </w:pPr>
          </w:p>
        </w:tc>
        <w:tc>
          <w:tcPr>
            <w:tcW w:w="3617" w:type="dxa"/>
            <w:gridSpan w:val="3"/>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14:paraId="31404A1C" w14:textId="77777777" w:rsidR="003B1BDE" w:rsidRDefault="003B1BDE" w:rsidP="00FE0EC5">
            <w:pPr>
              <w:widowControl/>
              <w:jc w:val="center"/>
              <w:rPr>
                <w:rFonts w:ascii="宋体" w:hAnsi="宋体" w:cs="宋体"/>
                <w:kern w:val="0"/>
                <w:sz w:val="24"/>
              </w:rPr>
            </w:pPr>
          </w:p>
        </w:tc>
      </w:tr>
      <w:tr w:rsidR="003B1BDE" w14:paraId="29A05F62" w14:textId="77777777" w:rsidTr="00FE0EC5">
        <w:trPr>
          <w:trHeight w:val="642"/>
          <w:jc w:val="center"/>
        </w:trPr>
        <w:tc>
          <w:tcPr>
            <w:tcW w:w="75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4F39E53D"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8</w:t>
            </w:r>
          </w:p>
        </w:tc>
        <w:tc>
          <w:tcPr>
            <w:tcW w:w="4228"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B1C2315" w14:textId="77777777" w:rsidR="003B1BDE" w:rsidRDefault="003B1BDE" w:rsidP="00FE0EC5">
            <w:pPr>
              <w:widowControl/>
              <w:jc w:val="left"/>
              <w:rPr>
                <w:rFonts w:ascii="宋体" w:hAnsi="宋体" w:cs="宋体"/>
                <w:kern w:val="0"/>
                <w:sz w:val="24"/>
              </w:rPr>
            </w:pPr>
            <w:r>
              <w:rPr>
                <w:rFonts w:ascii="宋体" w:hAnsi="宋体" w:cs="宋体" w:hint="eastAsia"/>
                <w:kern w:val="0"/>
                <w:sz w:val="24"/>
              </w:rPr>
              <w:t>安全阀、压力表、爆破片等安全保护装置的运行、状态是否完好</w:t>
            </w:r>
          </w:p>
        </w:tc>
        <w:tc>
          <w:tcPr>
            <w:tcW w:w="769" w:type="dxa"/>
            <w:tcBorders>
              <w:top w:val="nil"/>
              <w:left w:val="nil"/>
              <w:bottom w:val="single" w:sz="4" w:space="0" w:color="auto"/>
              <w:right w:val="single" w:sz="4" w:space="0" w:color="auto"/>
            </w:tcBorders>
            <w:tcMar>
              <w:top w:w="15" w:type="dxa"/>
              <w:left w:w="15" w:type="dxa"/>
              <w:bottom w:w="0" w:type="dxa"/>
              <w:right w:w="15" w:type="dxa"/>
            </w:tcMar>
            <w:vAlign w:val="center"/>
          </w:tcPr>
          <w:p w14:paraId="017AD93D" w14:textId="77777777" w:rsidR="003B1BDE" w:rsidRDefault="003B1BDE" w:rsidP="00FE0EC5">
            <w:pPr>
              <w:widowControl/>
              <w:jc w:val="left"/>
              <w:rPr>
                <w:rFonts w:ascii="宋体" w:hAnsi="宋体" w:cs="宋体"/>
                <w:kern w:val="0"/>
                <w:sz w:val="24"/>
              </w:rPr>
            </w:pPr>
          </w:p>
        </w:tc>
        <w:tc>
          <w:tcPr>
            <w:tcW w:w="709" w:type="dxa"/>
            <w:tcBorders>
              <w:top w:val="nil"/>
              <w:left w:val="nil"/>
              <w:bottom w:val="single" w:sz="4" w:space="0" w:color="auto"/>
              <w:right w:val="single" w:sz="4" w:space="0" w:color="auto"/>
            </w:tcBorders>
            <w:tcMar>
              <w:top w:w="15" w:type="dxa"/>
              <w:left w:w="15" w:type="dxa"/>
              <w:bottom w:w="0" w:type="dxa"/>
              <w:right w:w="15" w:type="dxa"/>
            </w:tcMar>
            <w:vAlign w:val="center"/>
          </w:tcPr>
          <w:p w14:paraId="60ECAF55" w14:textId="77777777" w:rsidR="003B1BDE" w:rsidRDefault="003B1BDE" w:rsidP="00FE0EC5">
            <w:pPr>
              <w:widowControl/>
              <w:jc w:val="left"/>
              <w:rPr>
                <w:rFonts w:ascii="宋体" w:hAnsi="宋体" w:cs="宋体"/>
                <w:kern w:val="0"/>
                <w:sz w:val="24"/>
              </w:rPr>
            </w:pPr>
          </w:p>
        </w:tc>
        <w:tc>
          <w:tcPr>
            <w:tcW w:w="3617" w:type="dxa"/>
            <w:gridSpan w:val="3"/>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14:paraId="730F363B" w14:textId="77777777" w:rsidR="003B1BDE" w:rsidRDefault="003B1BDE" w:rsidP="00FE0EC5">
            <w:pPr>
              <w:widowControl/>
              <w:jc w:val="center"/>
              <w:rPr>
                <w:rFonts w:ascii="宋体" w:hAnsi="宋体" w:cs="宋体"/>
                <w:kern w:val="0"/>
                <w:sz w:val="24"/>
              </w:rPr>
            </w:pPr>
          </w:p>
        </w:tc>
      </w:tr>
      <w:tr w:rsidR="003B1BDE" w14:paraId="51C1F6FE" w14:textId="77777777" w:rsidTr="00FE0EC5">
        <w:trPr>
          <w:trHeight w:val="642"/>
          <w:jc w:val="center"/>
        </w:trPr>
        <w:tc>
          <w:tcPr>
            <w:tcW w:w="75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08780673"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9</w:t>
            </w:r>
          </w:p>
        </w:tc>
        <w:tc>
          <w:tcPr>
            <w:tcW w:w="4228"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F9C2711" w14:textId="77777777" w:rsidR="003B1BDE" w:rsidRDefault="003B1BDE" w:rsidP="00FE0EC5">
            <w:pPr>
              <w:widowControl/>
              <w:jc w:val="left"/>
              <w:rPr>
                <w:rFonts w:ascii="宋体" w:hAnsi="宋体" w:cs="宋体"/>
                <w:kern w:val="0"/>
                <w:sz w:val="24"/>
              </w:rPr>
            </w:pPr>
            <w:r>
              <w:rPr>
                <w:rFonts w:ascii="宋体" w:hAnsi="宋体" w:cs="宋体" w:hint="eastAsia"/>
                <w:kern w:val="0"/>
                <w:sz w:val="24"/>
              </w:rPr>
              <w:t>静电跨接、静电接地、抗腐蚀应急保护装置是否完好</w:t>
            </w:r>
          </w:p>
        </w:tc>
        <w:tc>
          <w:tcPr>
            <w:tcW w:w="769" w:type="dxa"/>
            <w:tcBorders>
              <w:top w:val="nil"/>
              <w:left w:val="nil"/>
              <w:bottom w:val="single" w:sz="4" w:space="0" w:color="auto"/>
              <w:right w:val="single" w:sz="4" w:space="0" w:color="auto"/>
            </w:tcBorders>
            <w:tcMar>
              <w:top w:w="15" w:type="dxa"/>
              <w:left w:w="15" w:type="dxa"/>
              <w:bottom w:w="0" w:type="dxa"/>
              <w:right w:w="15" w:type="dxa"/>
            </w:tcMar>
            <w:vAlign w:val="center"/>
          </w:tcPr>
          <w:p w14:paraId="2493A758" w14:textId="77777777" w:rsidR="003B1BDE" w:rsidRDefault="003B1BDE" w:rsidP="00FE0EC5">
            <w:pPr>
              <w:widowControl/>
              <w:jc w:val="left"/>
              <w:rPr>
                <w:rFonts w:ascii="宋体" w:hAnsi="宋体" w:cs="宋体"/>
                <w:kern w:val="0"/>
                <w:sz w:val="24"/>
              </w:rPr>
            </w:pPr>
          </w:p>
        </w:tc>
        <w:tc>
          <w:tcPr>
            <w:tcW w:w="709" w:type="dxa"/>
            <w:tcBorders>
              <w:top w:val="nil"/>
              <w:left w:val="nil"/>
              <w:bottom w:val="single" w:sz="4" w:space="0" w:color="auto"/>
              <w:right w:val="single" w:sz="4" w:space="0" w:color="auto"/>
            </w:tcBorders>
            <w:tcMar>
              <w:top w:w="15" w:type="dxa"/>
              <w:left w:w="15" w:type="dxa"/>
              <w:bottom w:w="0" w:type="dxa"/>
              <w:right w:w="15" w:type="dxa"/>
            </w:tcMar>
            <w:vAlign w:val="center"/>
          </w:tcPr>
          <w:p w14:paraId="4F87B1A9" w14:textId="77777777" w:rsidR="003B1BDE" w:rsidRDefault="003B1BDE" w:rsidP="00FE0EC5">
            <w:pPr>
              <w:widowControl/>
              <w:jc w:val="left"/>
              <w:rPr>
                <w:rFonts w:ascii="宋体" w:hAnsi="宋体" w:cs="宋体"/>
                <w:kern w:val="0"/>
                <w:sz w:val="24"/>
              </w:rPr>
            </w:pPr>
          </w:p>
        </w:tc>
        <w:tc>
          <w:tcPr>
            <w:tcW w:w="3617" w:type="dxa"/>
            <w:gridSpan w:val="3"/>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14:paraId="23B7804E" w14:textId="77777777" w:rsidR="003B1BDE" w:rsidRDefault="003B1BDE" w:rsidP="00FE0EC5">
            <w:pPr>
              <w:widowControl/>
              <w:jc w:val="center"/>
              <w:rPr>
                <w:rFonts w:ascii="宋体" w:hAnsi="宋体" w:cs="宋体"/>
                <w:kern w:val="0"/>
                <w:sz w:val="24"/>
              </w:rPr>
            </w:pPr>
          </w:p>
        </w:tc>
      </w:tr>
      <w:tr w:rsidR="003B1BDE" w14:paraId="60AB6F19" w14:textId="77777777" w:rsidTr="00FE0EC5">
        <w:trPr>
          <w:trHeight w:val="642"/>
          <w:jc w:val="center"/>
        </w:trPr>
        <w:tc>
          <w:tcPr>
            <w:tcW w:w="75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192D5321"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10</w:t>
            </w:r>
          </w:p>
        </w:tc>
        <w:tc>
          <w:tcPr>
            <w:tcW w:w="4228"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ADADF31" w14:textId="77777777" w:rsidR="003B1BDE" w:rsidRDefault="003B1BDE" w:rsidP="00FE0EC5">
            <w:pPr>
              <w:widowControl/>
              <w:jc w:val="left"/>
              <w:rPr>
                <w:rFonts w:ascii="宋体" w:hAnsi="宋体" w:cs="宋体"/>
                <w:kern w:val="0"/>
                <w:sz w:val="24"/>
              </w:rPr>
            </w:pPr>
            <w:r>
              <w:rPr>
                <w:rFonts w:ascii="宋体" w:hAnsi="宋体" w:cs="宋体" w:hint="eastAsia"/>
                <w:kern w:val="0"/>
                <w:sz w:val="24"/>
              </w:rPr>
              <w:t>是否存在其他缺陷</w:t>
            </w:r>
          </w:p>
        </w:tc>
        <w:tc>
          <w:tcPr>
            <w:tcW w:w="769" w:type="dxa"/>
            <w:tcBorders>
              <w:top w:val="nil"/>
              <w:left w:val="nil"/>
              <w:bottom w:val="single" w:sz="4" w:space="0" w:color="auto"/>
              <w:right w:val="single" w:sz="4" w:space="0" w:color="auto"/>
            </w:tcBorders>
            <w:tcMar>
              <w:top w:w="15" w:type="dxa"/>
              <w:left w:w="15" w:type="dxa"/>
              <w:bottom w:w="0" w:type="dxa"/>
              <w:right w:w="15" w:type="dxa"/>
            </w:tcMar>
            <w:vAlign w:val="center"/>
          </w:tcPr>
          <w:p w14:paraId="39B16292" w14:textId="77777777" w:rsidR="003B1BDE" w:rsidRDefault="003B1BDE" w:rsidP="00FE0EC5">
            <w:pPr>
              <w:widowControl/>
              <w:jc w:val="left"/>
              <w:rPr>
                <w:rFonts w:ascii="宋体" w:hAnsi="宋体" w:cs="宋体"/>
                <w:kern w:val="0"/>
                <w:sz w:val="24"/>
              </w:rPr>
            </w:pPr>
          </w:p>
        </w:tc>
        <w:tc>
          <w:tcPr>
            <w:tcW w:w="709" w:type="dxa"/>
            <w:tcBorders>
              <w:top w:val="nil"/>
              <w:left w:val="nil"/>
              <w:bottom w:val="single" w:sz="4" w:space="0" w:color="auto"/>
              <w:right w:val="single" w:sz="4" w:space="0" w:color="auto"/>
            </w:tcBorders>
            <w:tcMar>
              <w:top w:w="15" w:type="dxa"/>
              <w:left w:w="15" w:type="dxa"/>
              <w:bottom w:w="0" w:type="dxa"/>
              <w:right w:w="15" w:type="dxa"/>
            </w:tcMar>
            <w:vAlign w:val="center"/>
          </w:tcPr>
          <w:p w14:paraId="651F59F9" w14:textId="77777777" w:rsidR="003B1BDE" w:rsidRDefault="003B1BDE" w:rsidP="00FE0EC5">
            <w:pPr>
              <w:widowControl/>
              <w:jc w:val="left"/>
              <w:rPr>
                <w:rFonts w:ascii="宋体" w:hAnsi="宋体" w:cs="宋体"/>
                <w:kern w:val="0"/>
                <w:sz w:val="24"/>
              </w:rPr>
            </w:pPr>
          </w:p>
        </w:tc>
        <w:tc>
          <w:tcPr>
            <w:tcW w:w="3617" w:type="dxa"/>
            <w:gridSpan w:val="3"/>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14:paraId="7ECB849D" w14:textId="77777777" w:rsidR="003B1BDE" w:rsidRDefault="003B1BDE" w:rsidP="00FE0EC5">
            <w:pPr>
              <w:widowControl/>
              <w:jc w:val="center"/>
              <w:rPr>
                <w:rFonts w:ascii="宋体" w:hAnsi="宋体" w:cs="宋体"/>
                <w:kern w:val="0"/>
                <w:sz w:val="24"/>
              </w:rPr>
            </w:pPr>
          </w:p>
        </w:tc>
      </w:tr>
      <w:tr w:rsidR="003B1BDE" w14:paraId="78AF0AD3" w14:textId="77777777" w:rsidTr="00FE0EC5">
        <w:trPr>
          <w:trHeight w:val="4042"/>
          <w:jc w:val="center"/>
        </w:trPr>
        <w:tc>
          <w:tcPr>
            <w:tcW w:w="75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2BD1F9DC"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大事记</w:t>
            </w:r>
          </w:p>
        </w:tc>
        <w:tc>
          <w:tcPr>
            <w:tcW w:w="4228"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16B365A" w14:textId="77777777" w:rsidR="003B1BDE" w:rsidRDefault="003B1BDE" w:rsidP="00FE0EC5">
            <w:pPr>
              <w:widowControl/>
              <w:jc w:val="left"/>
              <w:rPr>
                <w:rFonts w:ascii="宋体" w:hAnsi="宋体" w:cs="宋体"/>
                <w:kern w:val="0"/>
                <w:sz w:val="24"/>
              </w:rPr>
            </w:pPr>
          </w:p>
        </w:tc>
        <w:tc>
          <w:tcPr>
            <w:tcW w:w="769" w:type="dxa"/>
            <w:tcBorders>
              <w:top w:val="nil"/>
              <w:left w:val="nil"/>
              <w:bottom w:val="single" w:sz="4" w:space="0" w:color="auto"/>
              <w:right w:val="single" w:sz="4" w:space="0" w:color="auto"/>
            </w:tcBorders>
            <w:tcMar>
              <w:top w:w="15" w:type="dxa"/>
              <w:left w:w="15" w:type="dxa"/>
              <w:bottom w:w="0" w:type="dxa"/>
              <w:right w:w="15" w:type="dxa"/>
            </w:tcMar>
            <w:vAlign w:val="center"/>
          </w:tcPr>
          <w:p w14:paraId="7910F4D5" w14:textId="77777777" w:rsidR="003B1BDE" w:rsidRDefault="003B1BDE" w:rsidP="00FE0EC5">
            <w:pPr>
              <w:widowControl/>
              <w:jc w:val="left"/>
              <w:rPr>
                <w:rFonts w:ascii="宋体" w:hAnsi="宋体" w:cs="宋体"/>
                <w:kern w:val="0"/>
                <w:sz w:val="24"/>
              </w:rPr>
            </w:pPr>
            <w:r>
              <w:rPr>
                <w:rFonts w:ascii="宋体" w:hAnsi="宋体" w:cs="宋体" w:hint="eastAsia"/>
                <w:kern w:val="0"/>
                <w:sz w:val="24"/>
              </w:rPr>
              <w:t>故障</w:t>
            </w:r>
            <w:r>
              <w:rPr>
                <w:rFonts w:ascii="宋体" w:hAnsi="宋体" w:cs="宋体" w:hint="eastAsia"/>
                <w:vanish/>
                <w:kern w:val="0"/>
                <w:sz w:val="24"/>
              </w:rPr>
              <w:t>处理记录</w:t>
            </w:r>
          </w:p>
        </w:tc>
        <w:tc>
          <w:tcPr>
            <w:tcW w:w="709" w:type="dxa"/>
            <w:tcBorders>
              <w:top w:val="nil"/>
              <w:left w:val="nil"/>
              <w:bottom w:val="single" w:sz="4" w:space="0" w:color="auto"/>
              <w:right w:val="single" w:sz="4" w:space="0" w:color="auto"/>
            </w:tcBorders>
            <w:tcMar>
              <w:top w:w="15" w:type="dxa"/>
              <w:left w:w="15" w:type="dxa"/>
              <w:bottom w:w="0" w:type="dxa"/>
              <w:right w:w="15" w:type="dxa"/>
            </w:tcMar>
            <w:vAlign w:val="center"/>
          </w:tcPr>
          <w:p w14:paraId="1A8D7CED" w14:textId="77777777" w:rsidR="003B1BDE" w:rsidRDefault="003B1BDE" w:rsidP="00FE0EC5">
            <w:pPr>
              <w:widowControl/>
              <w:jc w:val="left"/>
              <w:rPr>
                <w:rFonts w:ascii="宋体" w:hAnsi="宋体" w:cs="宋体"/>
                <w:kern w:val="0"/>
                <w:sz w:val="24"/>
              </w:rPr>
            </w:pPr>
          </w:p>
        </w:tc>
        <w:tc>
          <w:tcPr>
            <w:tcW w:w="3617"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0FE5927" w14:textId="77777777" w:rsidR="003B1BDE" w:rsidRDefault="003B1BDE" w:rsidP="00FE0EC5">
            <w:pPr>
              <w:widowControl/>
              <w:jc w:val="center"/>
              <w:rPr>
                <w:rFonts w:ascii="宋体" w:hAnsi="宋体" w:cs="宋体"/>
                <w:kern w:val="0"/>
                <w:sz w:val="24"/>
              </w:rPr>
            </w:pPr>
          </w:p>
        </w:tc>
      </w:tr>
      <w:tr w:rsidR="003B1BDE" w14:paraId="75EEC8EC" w14:textId="77777777" w:rsidTr="00FE0EC5">
        <w:trPr>
          <w:trHeight w:val="544"/>
          <w:jc w:val="center"/>
        </w:trPr>
        <w:tc>
          <w:tcPr>
            <w:tcW w:w="259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E3F42CD"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检查人签字：</w:t>
            </w:r>
          </w:p>
        </w:tc>
        <w:tc>
          <w:tcPr>
            <w:tcW w:w="7483" w:type="dxa"/>
            <w:gridSpan w:val="7"/>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BF29FF2" w14:textId="77777777" w:rsidR="003B1BDE" w:rsidRDefault="003B1BDE" w:rsidP="00FE0EC5">
            <w:pPr>
              <w:widowControl/>
              <w:jc w:val="center"/>
              <w:rPr>
                <w:rFonts w:ascii="宋体" w:hAnsi="宋体" w:cs="宋体"/>
                <w:kern w:val="0"/>
                <w:sz w:val="24"/>
              </w:rPr>
            </w:pPr>
          </w:p>
        </w:tc>
      </w:tr>
    </w:tbl>
    <w:p w14:paraId="649F06E9" w14:textId="77777777" w:rsidR="003B1BDE" w:rsidRPr="00A54B8F" w:rsidRDefault="002810E3" w:rsidP="00A54B8F">
      <w:pPr>
        <w:pStyle w:val="12"/>
        <w:spacing w:before="0" w:after="0" w:line="460" w:lineRule="exact"/>
        <w:ind w:left="2" w:firstLineChars="466" w:firstLine="1310"/>
        <w:outlineLvl w:val="0"/>
        <w:rPr>
          <w:bCs w:val="0"/>
        </w:rPr>
      </w:pPr>
      <w:bookmarkStart w:id="214" w:name="_Toc334616255"/>
      <w:bookmarkStart w:id="215" w:name="_Toc391046396"/>
      <w:r w:rsidRPr="00A54B8F">
        <w:rPr>
          <w:rFonts w:hint="eastAsia"/>
          <w:bCs w:val="0"/>
        </w:rPr>
        <w:lastRenderedPageBreak/>
        <w:t>表</w:t>
      </w:r>
      <w:r w:rsidR="003B1BDE" w:rsidRPr="00A54B8F">
        <w:rPr>
          <w:rFonts w:hint="eastAsia"/>
          <w:bCs w:val="0"/>
        </w:rPr>
        <w:t>9.6 危险化学品仓库安全检查表</w:t>
      </w:r>
      <w:bookmarkEnd w:id="214"/>
      <w:bookmarkEnd w:id="2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4876"/>
        <w:gridCol w:w="1769"/>
        <w:gridCol w:w="1402"/>
        <w:gridCol w:w="1276"/>
      </w:tblGrid>
      <w:tr w:rsidR="003B1BDE" w14:paraId="3831C895" w14:textId="77777777" w:rsidTr="00FE0EC5">
        <w:trPr>
          <w:trHeight w:val="509"/>
          <w:tblHeader/>
          <w:jc w:val="center"/>
        </w:trPr>
        <w:tc>
          <w:tcPr>
            <w:tcW w:w="708" w:type="dxa"/>
            <w:tcBorders>
              <w:top w:val="single" w:sz="4" w:space="0" w:color="auto"/>
              <w:left w:val="single" w:sz="4" w:space="0" w:color="auto"/>
              <w:bottom w:val="single" w:sz="4" w:space="0" w:color="auto"/>
              <w:right w:val="single" w:sz="4" w:space="0" w:color="auto"/>
            </w:tcBorders>
            <w:vAlign w:val="center"/>
          </w:tcPr>
          <w:p w14:paraId="43D8F82E" w14:textId="77777777" w:rsidR="003B1BDE" w:rsidRDefault="003B1BDE" w:rsidP="00FE0EC5">
            <w:pPr>
              <w:widowControl/>
              <w:tabs>
                <w:tab w:val="left" w:pos="420"/>
              </w:tabs>
              <w:jc w:val="center"/>
              <w:rPr>
                <w:rFonts w:ascii="宋体" w:hAnsi="宋体" w:cs="宋体"/>
                <w:kern w:val="0"/>
                <w:sz w:val="15"/>
                <w:szCs w:val="15"/>
              </w:rPr>
            </w:pPr>
            <w:r>
              <w:rPr>
                <w:rFonts w:ascii="宋体" w:hAnsi="宋体" w:cs="宋体" w:hint="eastAsia"/>
                <w:kern w:val="0"/>
                <w:sz w:val="24"/>
              </w:rPr>
              <w:t>序号</w:t>
            </w:r>
          </w:p>
        </w:tc>
        <w:tc>
          <w:tcPr>
            <w:tcW w:w="4876" w:type="dxa"/>
            <w:tcBorders>
              <w:top w:val="single" w:sz="4" w:space="0" w:color="auto"/>
              <w:left w:val="single" w:sz="4" w:space="0" w:color="auto"/>
              <w:bottom w:val="single" w:sz="4" w:space="0" w:color="auto"/>
              <w:right w:val="single" w:sz="4" w:space="0" w:color="auto"/>
            </w:tcBorders>
            <w:vAlign w:val="center"/>
          </w:tcPr>
          <w:p w14:paraId="75B5C6E3"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检查项目及内容</w:t>
            </w:r>
          </w:p>
        </w:tc>
        <w:tc>
          <w:tcPr>
            <w:tcW w:w="1769" w:type="dxa"/>
            <w:tcBorders>
              <w:top w:val="single" w:sz="4" w:space="0" w:color="auto"/>
              <w:left w:val="single" w:sz="4" w:space="0" w:color="auto"/>
              <w:bottom w:val="single" w:sz="4" w:space="0" w:color="auto"/>
              <w:right w:val="single" w:sz="4" w:space="0" w:color="auto"/>
            </w:tcBorders>
            <w:vAlign w:val="center"/>
          </w:tcPr>
          <w:p w14:paraId="599BEBEC"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依据法规</w:t>
            </w:r>
          </w:p>
        </w:tc>
        <w:tc>
          <w:tcPr>
            <w:tcW w:w="1402" w:type="dxa"/>
            <w:tcBorders>
              <w:top w:val="single" w:sz="4" w:space="0" w:color="auto"/>
              <w:left w:val="single" w:sz="4" w:space="0" w:color="auto"/>
              <w:bottom w:val="single" w:sz="4" w:space="0" w:color="auto"/>
              <w:right w:val="single" w:sz="4" w:space="0" w:color="auto"/>
            </w:tcBorders>
            <w:vAlign w:val="center"/>
          </w:tcPr>
          <w:p w14:paraId="4DB6A782"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检查结果</w:t>
            </w:r>
          </w:p>
        </w:tc>
        <w:tc>
          <w:tcPr>
            <w:tcW w:w="1276" w:type="dxa"/>
            <w:tcBorders>
              <w:top w:val="single" w:sz="4" w:space="0" w:color="auto"/>
              <w:left w:val="single" w:sz="4" w:space="0" w:color="auto"/>
              <w:bottom w:val="single" w:sz="4" w:space="0" w:color="auto"/>
              <w:right w:val="single" w:sz="4" w:space="0" w:color="auto"/>
            </w:tcBorders>
            <w:vAlign w:val="center"/>
          </w:tcPr>
          <w:p w14:paraId="7344F9D8"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备注</w:t>
            </w:r>
          </w:p>
        </w:tc>
      </w:tr>
      <w:tr w:rsidR="003B1BDE" w14:paraId="4D6FA017" w14:textId="77777777" w:rsidTr="00FE0EC5">
        <w:trPr>
          <w:trHeight w:val="402"/>
          <w:jc w:val="center"/>
        </w:trPr>
        <w:tc>
          <w:tcPr>
            <w:tcW w:w="708" w:type="dxa"/>
            <w:tcBorders>
              <w:top w:val="single" w:sz="4" w:space="0" w:color="auto"/>
              <w:left w:val="single" w:sz="4" w:space="0" w:color="auto"/>
              <w:bottom w:val="single" w:sz="4" w:space="0" w:color="auto"/>
              <w:right w:val="single" w:sz="4" w:space="0" w:color="auto"/>
            </w:tcBorders>
            <w:vAlign w:val="center"/>
          </w:tcPr>
          <w:p w14:paraId="68E8D25F" w14:textId="77777777" w:rsidR="003B1BDE" w:rsidRDefault="003B1BDE" w:rsidP="00FE0EC5">
            <w:pPr>
              <w:widowControl/>
              <w:ind w:rightChars="-45" w:right="-94"/>
              <w:jc w:val="center"/>
              <w:rPr>
                <w:rFonts w:ascii="宋体" w:hAnsi="宋体" w:cs="宋体"/>
                <w:b/>
                <w:kern w:val="0"/>
                <w:sz w:val="24"/>
              </w:rPr>
            </w:pPr>
            <w:r>
              <w:rPr>
                <w:rFonts w:ascii="宋体" w:hAnsi="宋体" w:cs="宋体" w:hint="eastAsia"/>
                <w:b/>
                <w:kern w:val="0"/>
                <w:sz w:val="24"/>
              </w:rPr>
              <w:t>1</w:t>
            </w:r>
          </w:p>
        </w:tc>
        <w:tc>
          <w:tcPr>
            <w:tcW w:w="4876" w:type="dxa"/>
            <w:tcBorders>
              <w:top w:val="single" w:sz="4" w:space="0" w:color="auto"/>
              <w:left w:val="single" w:sz="4" w:space="0" w:color="auto"/>
              <w:bottom w:val="single" w:sz="4" w:space="0" w:color="auto"/>
              <w:right w:val="single" w:sz="4" w:space="0" w:color="auto"/>
            </w:tcBorders>
            <w:vAlign w:val="center"/>
          </w:tcPr>
          <w:p w14:paraId="46DB62F9" w14:textId="77777777" w:rsidR="003B1BDE" w:rsidRDefault="003B1BDE" w:rsidP="00FE0EC5">
            <w:pPr>
              <w:widowControl/>
              <w:jc w:val="left"/>
              <w:rPr>
                <w:rFonts w:ascii="宋体" w:hAnsi="宋体" w:cs="宋体"/>
                <w:b/>
                <w:kern w:val="0"/>
                <w:sz w:val="24"/>
              </w:rPr>
            </w:pPr>
            <w:r>
              <w:rPr>
                <w:rFonts w:ascii="宋体" w:hAnsi="宋体" w:cs="宋体" w:hint="eastAsia"/>
                <w:b/>
                <w:kern w:val="0"/>
                <w:sz w:val="24"/>
              </w:rPr>
              <w:t>基本要求</w:t>
            </w:r>
          </w:p>
        </w:tc>
        <w:tc>
          <w:tcPr>
            <w:tcW w:w="1769" w:type="dxa"/>
            <w:tcBorders>
              <w:top w:val="single" w:sz="4" w:space="0" w:color="auto"/>
              <w:left w:val="single" w:sz="4" w:space="0" w:color="auto"/>
              <w:bottom w:val="single" w:sz="4" w:space="0" w:color="auto"/>
              <w:right w:val="single" w:sz="4" w:space="0" w:color="auto"/>
            </w:tcBorders>
            <w:vAlign w:val="center"/>
          </w:tcPr>
          <w:p w14:paraId="6970C9D7" w14:textId="77777777" w:rsidR="003B1BDE" w:rsidRDefault="003B1BDE" w:rsidP="00FE0EC5">
            <w:pPr>
              <w:widowControl/>
              <w:jc w:val="left"/>
              <w:rPr>
                <w:rFonts w:ascii="宋体" w:hAnsi="宋体" w:cs="宋体"/>
                <w:kern w:val="0"/>
                <w:sz w:val="24"/>
              </w:rPr>
            </w:pPr>
          </w:p>
        </w:tc>
        <w:tc>
          <w:tcPr>
            <w:tcW w:w="1402" w:type="dxa"/>
            <w:tcBorders>
              <w:top w:val="single" w:sz="4" w:space="0" w:color="auto"/>
              <w:left w:val="single" w:sz="4" w:space="0" w:color="auto"/>
              <w:bottom w:val="single" w:sz="4" w:space="0" w:color="auto"/>
              <w:right w:val="single" w:sz="4" w:space="0" w:color="auto"/>
            </w:tcBorders>
            <w:vAlign w:val="center"/>
          </w:tcPr>
          <w:p w14:paraId="26FC1FB7" w14:textId="77777777" w:rsidR="003B1BDE" w:rsidRDefault="003B1BDE" w:rsidP="00FE0EC5">
            <w:pPr>
              <w:widowControl/>
              <w:jc w:val="left"/>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tcPr>
          <w:p w14:paraId="31596475" w14:textId="77777777" w:rsidR="003B1BDE" w:rsidRDefault="003B1BDE" w:rsidP="00FE0EC5">
            <w:pPr>
              <w:widowControl/>
              <w:jc w:val="left"/>
              <w:rPr>
                <w:rFonts w:ascii="宋体" w:hAnsi="宋体" w:cs="宋体"/>
                <w:kern w:val="0"/>
                <w:sz w:val="24"/>
              </w:rPr>
            </w:pPr>
          </w:p>
        </w:tc>
      </w:tr>
      <w:tr w:rsidR="003B1BDE" w14:paraId="7ECED2DA" w14:textId="77777777" w:rsidTr="00FE0EC5">
        <w:trPr>
          <w:trHeight w:val="1138"/>
          <w:jc w:val="center"/>
        </w:trPr>
        <w:tc>
          <w:tcPr>
            <w:tcW w:w="708" w:type="dxa"/>
            <w:tcBorders>
              <w:top w:val="single" w:sz="4" w:space="0" w:color="auto"/>
              <w:left w:val="single" w:sz="4" w:space="0" w:color="auto"/>
              <w:bottom w:val="single" w:sz="4" w:space="0" w:color="auto"/>
              <w:right w:val="single" w:sz="4" w:space="0" w:color="auto"/>
            </w:tcBorders>
            <w:vAlign w:val="center"/>
          </w:tcPr>
          <w:p w14:paraId="4E5D660D"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1.1</w:t>
            </w:r>
          </w:p>
        </w:tc>
        <w:tc>
          <w:tcPr>
            <w:tcW w:w="4876" w:type="dxa"/>
            <w:tcBorders>
              <w:top w:val="single" w:sz="4" w:space="0" w:color="auto"/>
              <w:left w:val="single" w:sz="4" w:space="0" w:color="auto"/>
              <w:bottom w:val="single" w:sz="4" w:space="0" w:color="auto"/>
              <w:right w:val="single" w:sz="4" w:space="0" w:color="auto"/>
            </w:tcBorders>
            <w:vAlign w:val="center"/>
          </w:tcPr>
          <w:p w14:paraId="7020D670"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危险化学品及贮存数量，必须经公安部门批准。未经批准，不得随意设置危险化学品贮存仓库。</w:t>
            </w:r>
          </w:p>
        </w:tc>
        <w:tc>
          <w:tcPr>
            <w:tcW w:w="1769" w:type="dxa"/>
            <w:tcBorders>
              <w:top w:val="single" w:sz="4" w:space="0" w:color="auto"/>
              <w:left w:val="single" w:sz="4" w:space="0" w:color="auto"/>
              <w:bottom w:val="single" w:sz="4" w:space="0" w:color="auto"/>
              <w:right w:val="single" w:sz="4" w:space="0" w:color="auto"/>
            </w:tcBorders>
            <w:vAlign w:val="center"/>
          </w:tcPr>
          <w:p w14:paraId="36CF7F19"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GB15603-1995《常用化学危险品贮存通则》4.2</w:t>
            </w:r>
          </w:p>
        </w:tc>
        <w:tc>
          <w:tcPr>
            <w:tcW w:w="1402" w:type="dxa"/>
            <w:tcBorders>
              <w:top w:val="single" w:sz="4" w:space="0" w:color="auto"/>
              <w:left w:val="single" w:sz="4" w:space="0" w:color="auto"/>
              <w:bottom w:val="single" w:sz="4" w:space="0" w:color="auto"/>
              <w:right w:val="single" w:sz="4" w:space="0" w:color="auto"/>
            </w:tcBorders>
            <w:vAlign w:val="center"/>
          </w:tcPr>
          <w:p w14:paraId="514BB806"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0DFA521" w14:textId="77777777" w:rsidR="003B1BDE" w:rsidRDefault="003B1BDE" w:rsidP="00FE0EC5">
            <w:pPr>
              <w:widowControl/>
              <w:ind w:rightChars="-45" w:right="-94"/>
              <w:jc w:val="left"/>
              <w:rPr>
                <w:rFonts w:ascii="宋体" w:hAnsi="宋体" w:cs="宋体"/>
                <w:kern w:val="0"/>
                <w:sz w:val="24"/>
              </w:rPr>
            </w:pPr>
          </w:p>
        </w:tc>
      </w:tr>
      <w:tr w:rsidR="003B1BDE" w14:paraId="6B68665B"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5F7BFCAA"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1.2</w:t>
            </w:r>
          </w:p>
        </w:tc>
        <w:tc>
          <w:tcPr>
            <w:tcW w:w="4876" w:type="dxa"/>
            <w:tcBorders>
              <w:top w:val="single" w:sz="4" w:space="0" w:color="auto"/>
              <w:left w:val="single" w:sz="4" w:space="0" w:color="auto"/>
              <w:bottom w:val="single" w:sz="4" w:space="0" w:color="auto"/>
              <w:right w:val="single" w:sz="4" w:space="0" w:color="auto"/>
            </w:tcBorders>
            <w:vAlign w:val="center"/>
          </w:tcPr>
          <w:p w14:paraId="3298EF2F"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危险化学品生产、使用、储存企业，应当分别向省、自治区、直辖市人民政府经济贸易管理部门和设区的市级人民政府负责危险化学品安全监督管理综合工作的部门办理相关手续。</w:t>
            </w:r>
          </w:p>
        </w:tc>
        <w:tc>
          <w:tcPr>
            <w:tcW w:w="1769" w:type="dxa"/>
            <w:tcBorders>
              <w:top w:val="single" w:sz="4" w:space="0" w:color="auto"/>
              <w:left w:val="single" w:sz="4" w:space="0" w:color="auto"/>
              <w:bottom w:val="single" w:sz="4" w:space="0" w:color="auto"/>
              <w:right w:val="single" w:sz="4" w:space="0" w:color="auto"/>
            </w:tcBorders>
            <w:vAlign w:val="center"/>
          </w:tcPr>
          <w:p w14:paraId="301CA75B"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国务院令第344号9条</w:t>
            </w:r>
          </w:p>
        </w:tc>
        <w:tc>
          <w:tcPr>
            <w:tcW w:w="1402" w:type="dxa"/>
            <w:tcBorders>
              <w:top w:val="single" w:sz="4" w:space="0" w:color="auto"/>
              <w:left w:val="single" w:sz="4" w:space="0" w:color="auto"/>
              <w:bottom w:val="single" w:sz="4" w:space="0" w:color="auto"/>
              <w:right w:val="single" w:sz="4" w:space="0" w:color="auto"/>
            </w:tcBorders>
            <w:vAlign w:val="center"/>
          </w:tcPr>
          <w:p w14:paraId="564D1A42"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6F54BC3" w14:textId="77777777" w:rsidR="003B1BDE" w:rsidRDefault="003B1BDE" w:rsidP="00FE0EC5">
            <w:pPr>
              <w:widowControl/>
              <w:ind w:rightChars="-45" w:right="-94"/>
              <w:jc w:val="left"/>
              <w:rPr>
                <w:rFonts w:ascii="宋体" w:hAnsi="宋体" w:cs="宋体"/>
                <w:kern w:val="0"/>
                <w:sz w:val="24"/>
              </w:rPr>
            </w:pPr>
          </w:p>
        </w:tc>
      </w:tr>
      <w:tr w:rsidR="003B1BDE" w14:paraId="7BACF128"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1F2BAE31"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1.3</w:t>
            </w:r>
          </w:p>
        </w:tc>
        <w:tc>
          <w:tcPr>
            <w:tcW w:w="4876" w:type="dxa"/>
            <w:tcBorders>
              <w:top w:val="single" w:sz="4" w:space="0" w:color="auto"/>
              <w:left w:val="single" w:sz="4" w:space="0" w:color="auto"/>
              <w:bottom w:val="single" w:sz="4" w:space="0" w:color="auto"/>
              <w:right w:val="single" w:sz="4" w:space="0" w:color="auto"/>
            </w:tcBorders>
            <w:vAlign w:val="center"/>
          </w:tcPr>
          <w:p w14:paraId="69C64E76"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贮存危险化学品的仓库，必须配备有专业知识的技术人员。其库房及场所应设专人管理，管理人员必须配备可靠的个人安全防护用品。</w:t>
            </w:r>
          </w:p>
        </w:tc>
        <w:tc>
          <w:tcPr>
            <w:tcW w:w="1769" w:type="dxa"/>
            <w:tcBorders>
              <w:top w:val="single" w:sz="4" w:space="0" w:color="auto"/>
              <w:left w:val="single" w:sz="4" w:space="0" w:color="auto"/>
              <w:bottom w:val="single" w:sz="4" w:space="0" w:color="auto"/>
              <w:right w:val="single" w:sz="4" w:space="0" w:color="auto"/>
            </w:tcBorders>
            <w:vAlign w:val="center"/>
          </w:tcPr>
          <w:p w14:paraId="77BCFBB3"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28110561"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4.4</w:t>
            </w:r>
          </w:p>
        </w:tc>
        <w:tc>
          <w:tcPr>
            <w:tcW w:w="1402" w:type="dxa"/>
            <w:tcBorders>
              <w:top w:val="single" w:sz="4" w:space="0" w:color="auto"/>
              <w:left w:val="single" w:sz="4" w:space="0" w:color="auto"/>
              <w:bottom w:val="single" w:sz="4" w:space="0" w:color="auto"/>
              <w:right w:val="single" w:sz="4" w:space="0" w:color="auto"/>
            </w:tcBorders>
            <w:vAlign w:val="center"/>
          </w:tcPr>
          <w:p w14:paraId="30081DC0"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26A1B7A" w14:textId="77777777" w:rsidR="003B1BDE" w:rsidRDefault="003B1BDE" w:rsidP="00FE0EC5">
            <w:pPr>
              <w:widowControl/>
              <w:jc w:val="left"/>
              <w:rPr>
                <w:rFonts w:ascii="宋体" w:hAnsi="宋体" w:cs="宋体"/>
                <w:kern w:val="0"/>
                <w:sz w:val="24"/>
              </w:rPr>
            </w:pPr>
          </w:p>
        </w:tc>
      </w:tr>
      <w:tr w:rsidR="003B1BDE" w14:paraId="13D82296"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34AC8391"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1.4</w:t>
            </w:r>
          </w:p>
        </w:tc>
        <w:tc>
          <w:tcPr>
            <w:tcW w:w="4876" w:type="dxa"/>
            <w:tcBorders>
              <w:top w:val="single" w:sz="4" w:space="0" w:color="auto"/>
              <w:left w:val="single" w:sz="4" w:space="0" w:color="auto"/>
              <w:bottom w:val="single" w:sz="4" w:space="0" w:color="auto"/>
              <w:right w:val="single" w:sz="4" w:space="0" w:color="auto"/>
            </w:tcBorders>
            <w:vAlign w:val="center"/>
          </w:tcPr>
          <w:p w14:paraId="59402B37"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贮存危险化学品的建筑物，区域内严禁吸烟和使用明火。</w:t>
            </w:r>
          </w:p>
        </w:tc>
        <w:tc>
          <w:tcPr>
            <w:tcW w:w="1769" w:type="dxa"/>
            <w:tcBorders>
              <w:top w:val="single" w:sz="4" w:space="0" w:color="auto"/>
              <w:left w:val="single" w:sz="4" w:space="0" w:color="auto"/>
              <w:bottom w:val="single" w:sz="4" w:space="0" w:color="auto"/>
              <w:right w:val="single" w:sz="4" w:space="0" w:color="auto"/>
            </w:tcBorders>
            <w:vAlign w:val="center"/>
          </w:tcPr>
          <w:p w14:paraId="0DC6B925"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1BB983F4"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4.9</w:t>
            </w:r>
          </w:p>
        </w:tc>
        <w:tc>
          <w:tcPr>
            <w:tcW w:w="1402" w:type="dxa"/>
            <w:tcBorders>
              <w:top w:val="single" w:sz="4" w:space="0" w:color="auto"/>
              <w:left w:val="single" w:sz="4" w:space="0" w:color="auto"/>
              <w:bottom w:val="single" w:sz="4" w:space="0" w:color="auto"/>
              <w:right w:val="single" w:sz="4" w:space="0" w:color="auto"/>
            </w:tcBorders>
            <w:vAlign w:val="center"/>
          </w:tcPr>
          <w:p w14:paraId="3707F45E"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73693FD" w14:textId="77777777" w:rsidR="003B1BDE" w:rsidRDefault="003B1BDE" w:rsidP="00FE0EC5">
            <w:pPr>
              <w:widowControl/>
              <w:jc w:val="left"/>
              <w:rPr>
                <w:rFonts w:ascii="宋体" w:hAnsi="宋体" w:cs="宋体"/>
                <w:kern w:val="0"/>
                <w:sz w:val="24"/>
              </w:rPr>
            </w:pPr>
          </w:p>
        </w:tc>
      </w:tr>
      <w:tr w:rsidR="003B1BDE" w14:paraId="36BD2278" w14:textId="77777777" w:rsidTr="00FE0EC5">
        <w:trPr>
          <w:trHeight w:val="1057"/>
          <w:jc w:val="center"/>
        </w:trPr>
        <w:tc>
          <w:tcPr>
            <w:tcW w:w="708" w:type="dxa"/>
            <w:tcBorders>
              <w:top w:val="single" w:sz="4" w:space="0" w:color="auto"/>
              <w:left w:val="single" w:sz="4" w:space="0" w:color="auto"/>
              <w:bottom w:val="single" w:sz="4" w:space="0" w:color="auto"/>
              <w:right w:val="single" w:sz="4" w:space="0" w:color="auto"/>
            </w:tcBorders>
            <w:vAlign w:val="center"/>
          </w:tcPr>
          <w:p w14:paraId="65B38784"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1.5</w:t>
            </w:r>
          </w:p>
        </w:tc>
        <w:tc>
          <w:tcPr>
            <w:tcW w:w="4876" w:type="dxa"/>
            <w:tcBorders>
              <w:top w:val="single" w:sz="4" w:space="0" w:color="auto"/>
              <w:left w:val="single" w:sz="4" w:space="0" w:color="auto"/>
              <w:bottom w:val="single" w:sz="4" w:space="0" w:color="auto"/>
              <w:right w:val="single" w:sz="4" w:space="0" w:color="auto"/>
            </w:tcBorders>
            <w:vAlign w:val="center"/>
          </w:tcPr>
          <w:p w14:paraId="3362C78B"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贮存的危险化学品应有明显的标志，同一区域贮存两种或两种以上不同级别的危险品时，应按最高等级危险物品的性能标志。</w:t>
            </w:r>
          </w:p>
        </w:tc>
        <w:tc>
          <w:tcPr>
            <w:tcW w:w="1769" w:type="dxa"/>
            <w:tcBorders>
              <w:top w:val="single" w:sz="4" w:space="0" w:color="auto"/>
              <w:left w:val="single" w:sz="4" w:space="0" w:color="auto"/>
              <w:bottom w:val="single" w:sz="4" w:space="0" w:color="auto"/>
              <w:right w:val="single" w:sz="4" w:space="0" w:color="auto"/>
            </w:tcBorders>
            <w:vAlign w:val="center"/>
          </w:tcPr>
          <w:p w14:paraId="6F8DEB3F"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3286C23A"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4.6</w:t>
            </w:r>
          </w:p>
        </w:tc>
        <w:tc>
          <w:tcPr>
            <w:tcW w:w="1402" w:type="dxa"/>
            <w:tcBorders>
              <w:top w:val="single" w:sz="4" w:space="0" w:color="auto"/>
              <w:left w:val="single" w:sz="4" w:space="0" w:color="auto"/>
              <w:bottom w:val="single" w:sz="4" w:space="0" w:color="auto"/>
              <w:right w:val="single" w:sz="4" w:space="0" w:color="auto"/>
            </w:tcBorders>
            <w:vAlign w:val="center"/>
          </w:tcPr>
          <w:p w14:paraId="76D60C19"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C9B23E8" w14:textId="77777777" w:rsidR="003B1BDE" w:rsidRDefault="003B1BDE" w:rsidP="00FE0EC5">
            <w:pPr>
              <w:widowControl/>
              <w:jc w:val="left"/>
              <w:rPr>
                <w:rFonts w:ascii="宋体" w:hAnsi="宋体" w:cs="宋体"/>
                <w:kern w:val="0"/>
                <w:sz w:val="24"/>
              </w:rPr>
            </w:pPr>
          </w:p>
        </w:tc>
      </w:tr>
      <w:tr w:rsidR="003B1BDE" w14:paraId="43C91FDC" w14:textId="77777777" w:rsidTr="00FE0EC5">
        <w:trPr>
          <w:trHeight w:val="403"/>
          <w:jc w:val="center"/>
        </w:trPr>
        <w:tc>
          <w:tcPr>
            <w:tcW w:w="708" w:type="dxa"/>
            <w:tcBorders>
              <w:top w:val="single" w:sz="4" w:space="0" w:color="auto"/>
              <w:left w:val="single" w:sz="4" w:space="0" w:color="auto"/>
              <w:bottom w:val="single" w:sz="4" w:space="0" w:color="auto"/>
              <w:right w:val="single" w:sz="4" w:space="0" w:color="auto"/>
            </w:tcBorders>
            <w:vAlign w:val="center"/>
          </w:tcPr>
          <w:p w14:paraId="10E02F5C" w14:textId="77777777" w:rsidR="003B1BDE" w:rsidRDefault="003B1BDE" w:rsidP="00FE0EC5">
            <w:pPr>
              <w:widowControl/>
              <w:ind w:rightChars="-45" w:right="-94"/>
              <w:jc w:val="center"/>
              <w:rPr>
                <w:rFonts w:ascii="宋体" w:hAnsi="宋体" w:cs="宋体"/>
                <w:b/>
                <w:kern w:val="0"/>
                <w:sz w:val="24"/>
              </w:rPr>
            </w:pPr>
            <w:r>
              <w:rPr>
                <w:rFonts w:ascii="宋体" w:hAnsi="宋体" w:cs="宋体" w:hint="eastAsia"/>
                <w:b/>
                <w:kern w:val="0"/>
                <w:sz w:val="24"/>
              </w:rPr>
              <w:t>2</w:t>
            </w:r>
          </w:p>
        </w:tc>
        <w:tc>
          <w:tcPr>
            <w:tcW w:w="4876" w:type="dxa"/>
            <w:tcBorders>
              <w:top w:val="single" w:sz="4" w:space="0" w:color="auto"/>
              <w:left w:val="single" w:sz="4" w:space="0" w:color="auto"/>
              <w:bottom w:val="single" w:sz="4" w:space="0" w:color="auto"/>
              <w:right w:val="single" w:sz="4" w:space="0" w:color="auto"/>
            </w:tcBorders>
            <w:vAlign w:val="center"/>
          </w:tcPr>
          <w:p w14:paraId="0385A721" w14:textId="77777777" w:rsidR="003B1BDE" w:rsidRDefault="003B1BDE" w:rsidP="00FE0EC5">
            <w:pPr>
              <w:widowControl/>
              <w:spacing w:before="100" w:beforeAutospacing="1" w:after="100" w:afterAutospacing="1"/>
              <w:jc w:val="left"/>
              <w:rPr>
                <w:rFonts w:ascii="宋体" w:hAnsi="宋体" w:cs="宋体"/>
                <w:b/>
                <w:kern w:val="0"/>
                <w:sz w:val="15"/>
                <w:szCs w:val="15"/>
              </w:rPr>
            </w:pPr>
            <w:r>
              <w:rPr>
                <w:rFonts w:ascii="宋体" w:hAnsi="宋体" w:cs="宋体" w:hint="eastAsia"/>
                <w:b/>
                <w:kern w:val="0"/>
                <w:sz w:val="24"/>
              </w:rPr>
              <w:t>建筑物及设施</w:t>
            </w:r>
          </w:p>
        </w:tc>
        <w:tc>
          <w:tcPr>
            <w:tcW w:w="1769" w:type="dxa"/>
            <w:tcBorders>
              <w:top w:val="single" w:sz="4" w:space="0" w:color="auto"/>
              <w:left w:val="single" w:sz="4" w:space="0" w:color="auto"/>
              <w:bottom w:val="single" w:sz="4" w:space="0" w:color="auto"/>
              <w:right w:val="single" w:sz="4" w:space="0" w:color="auto"/>
            </w:tcBorders>
            <w:vAlign w:val="center"/>
          </w:tcPr>
          <w:p w14:paraId="39695423" w14:textId="77777777" w:rsidR="003B1BDE" w:rsidRDefault="003B1BDE" w:rsidP="00FE0EC5">
            <w:pPr>
              <w:widowControl/>
              <w:jc w:val="center"/>
              <w:rPr>
                <w:rFonts w:ascii="宋体" w:hAnsi="宋体" w:cs="宋体"/>
                <w:kern w:val="0"/>
                <w:sz w:val="24"/>
              </w:rPr>
            </w:pPr>
          </w:p>
        </w:tc>
        <w:tc>
          <w:tcPr>
            <w:tcW w:w="1402" w:type="dxa"/>
            <w:tcBorders>
              <w:top w:val="single" w:sz="4" w:space="0" w:color="auto"/>
              <w:left w:val="single" w:sz="4" w:space="0" w:color="auto"/>
              <w:bottom w:val="single" w:sz="4" w:space="0" w:color="auto"/>
              <w:right w:val="single" w:sz="4" w:space="0" w:color="auto"/>
            </w:tcBorders>
            <w:vAlign w:val="center"/>
          </w:tcPr>
          <w:p w14:paraId="18CD9091"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12FD9F4" w14:textId="77777777" w:rsidR="003B1BDE" w:rsidRDefault="003B1BDE" w:rsidP="00FE0EC5">
            <w:pPr>
              <w:widowControl/>
              <w:jc w:val="left"/>
              <w:rPr>
                <w:rFonts w:ascii="宋体" w:hAnsi="宋体" w:cs="宋体"/>
                <w:kern w:val="0"/>
                <w:sz w:val="24"/>
              </w:rPr>
            </w:pPr>
          </w:p>
        </w:tc>
      </w:tr>
      <w:tr w:rsidR="003B1BDE" w14:paraId="38B24A06"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15D819EF"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2.1</w:t>
            </w:r>
          </w:p>
        </w:tc>
        <w:tc>
          <w:tcPr>
            <w:tcW w:w="4876" w:type="dxa"/>
            <w:tcBorders>
              <w:top w:val="single" w:sz="4" w:space="0" w:color="auto"/>
              <w:left w:val="single" w:sz="4" w:space="0" w:color="auto"/>
              <w:bottom w:val="single" w:sz="4" w:space="0" w:color="auto"/>
              <w:right w:val="single" w:sz="4" w:space="0" w:color="auto"/>
            </w:tcBorders>
            <w:vAlign w:val="center"/>
          </w:tcPr>
          <w:p w14:paraId="1E67A597"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危险化学品库房的建筑耐火等级应为二级，单层，甲类仓库建筑面积不大于750m</w:t>
            </w:r>
            <w:r>
              <w:rPr>
                <w:rFonts w:ascii="宋体" w:hAnsi="宋体" w:cs="宋体" w:hint="eastAsia"/>
                <w:kern w:val="0"/>
                <w:sz w:val="24"/>
                <w:vertAlign w:val="superscript"/>
              </w:rPr>
              <w:t>2</w:t>
            </w:r>
            <w:r>
              <w:rPr>
                <w:rFonts w:ascii="宋体" w:hAnsi="宋体" w:cs="宋体" w:hint="eastAsia"/>
                <w:kern w:val="0"/>
                <w:sz w:val="24"/>
              </w:rPr>
              <w:t>；乙类仓库不大于900m</w:t>
            </w:r>
            <w:r>
              <w:rPr>
                <w:rFonts w:ascii="宋体" w:hAnsi="宋体" w:cs="宋体" w:hint="eastAsia"/>
                <w:kern w:val="0"/>
                <w:sz w:val="24"/>
                <w:vertAlign w:val="superscript"/>
              </w:rPr>
              <w:t>2</w:t>
            </w:r>
            <w:r>
              <w:rPr>
                <w:rFonts w:ascii="宋体" w:hAnsi="宋体" w:cs="宋体" w:hint="eastAsia"/>
                <w:kern w:val="0"/>
                <w:sz w:val="24"/>
              </w:rPr>
              <w:t>；丙类仓库不大于4000m</w:t>
            </w:r>
            <w:r>
              <w:rPr>
                <w:rFonts w:ascii="宋体" w:hAnsi="宋体" w:cs="宋体" w:hint="eastAsia"/>
                <w:kern w:val="0"/>
                <w:sz w:val="24"/>
                <w:vertAlign w:val="superscript"/>
              </w:rPr>
              <w:t>2</w:t>
            </w:r>
            <w:r>
              <w:rPr>
                <w:rFonts w:ascii="宋体" w:hAnsi="宋体" w:cs="宋体" w:hint="eastAsia"/>
                <w:kern w:val="0"/>
                <w:sz w:val="24"/>
              </w:rPr>
              <w:t>；戊类仓库面积不限。</w:t>
            </w:r>
          </w:p>
        </w:tc>
        <w:tc>
          <w:tcPr>
            <w:tcW w:w="1769" w:type="dxa"/>
            <w:tcBorders>
              <w:top w:val="single" w:sz="4" w:space="0" w:color="auto"/>
              <w:left w:val="single" w:sz="4" w:space="0" w:color="auto"/>
              <w:bottom w:val="single" w:sz="4" w:space="0" w:color="auto"/>
              <w:right w:val="single" w:sz="4" w:space="0" w:color="auto"/>
            </w:tcBorders>
            <w:vAlign w:val="center"/>
          </w:tcPr>
          <w:p w14:paraId="09485B70"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GBJ16-87（2001年版）</w:t>
            </w:r>
          </w:p>
          <w:p w14:paraId="37E89967"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4.2.1</w:t>
            </w:r>
          </w:p>
        </w:tc>
        <w:tc>
          <w:tcPr>
            <w:tcW w:w="1402" w:type="dxa"/>
            <w:tcBorders>
              <w:top w:val="single" w:sz="4" w:space="0" w:color="auto"/>
              <w:left w:val="single" w:sz="4" w:space="0" w:color="auto"/>
              <w:bottom w:val="single" w:sz="4" w:space="0" w:color="auto"/>
              <w:right w:val="single" w:sz="4" w:space="0" w:color="auto"/>
            </w:tcBorders>
            <w:vAlign w:val="center"/>
          </w:tcPr>
          <w:p w14:paraId="7151C35B"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8C06A13" w14:textId="77777777" w:rsidR="003B1BDE" w:rsidRDefault="003B1BDE" w:rsidP="00FE0EC5">
            <w:pPr>
              <w:widowControl/>
              <w:jc w:val="left"/>
              <w:rPr>
                <w:rFonts w:ascii="宋体" w:hAnsi="宋体" w:cs="宋体"/>
                <w:kern w:val="0"/>
                <w:sz w:val="24"/>
              </w:rPr>
            </w:pPr>
          </w:p>
        </w:tc>
      </w:tr>
      <w:tr w:rsidR="003B1BDE" w14:paraId="59CFBAAA" w14:textId="77777777" w:rsidTr="00FE0EC5">
        <w:trPr>
          <w:trHeight w:val="779"/>
          <w:jc w:val="center"/>
        </w:trPr>
        <w:tc>
          <w:tcPr>
            <w:tcW w:w="708" w:type="dxa"/>
            <w:tcBorders>
              <w:top w:val="single" w:sz="4" w:space="0" w:color="auto"/>
              <w:left w:val="single" w:sz="4" w:space="0" w:color="auto"/>
              <w:bottom w:val="single" w:sz="4" w:space="0" w:color="auto"/>
              <w:right w:val="single" w:sz="4" w:space="0" w:color="auto"/>
            </w:tcBorders>
            <w:vAlign w:val="center"/>
          </w:tcPr>
          <w:p w14:paraId="2ACE89F8"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2.2</w:t>
            </w:r>
          </w:p>
        </w:tc>
        <w:tc>
          <w:tcPr>
            <w:tcW w:w="4876" w:type="dxa"/>
            <w:tcBorders>
              <w:top w:val="single" w:sz="4" w:space="0" w:color="auto"/>
              <w:left w:val="single" w:sz="4" w:space="0" w:color="auto"/>
              <w:bottom w:val="single" w:sz="4" w:space="0" w:color="auto"/>
              <w:right w:val="single" w:sz="4" w:space="0" w:color="auto"/>
            </w:tcBorders>
            <w:vAlign w:val="center"/>
          </w:tcPr>
          <w:p w14:paraId="508FB500"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危险化学品库建筑耐火等级不应低于二级，消防通道必须保证畅通。</w:t>
            </w:r>
          </w:p>
        </w:tc>
        <w:tc>
          <w:tcPr>
            <w:tcW w:w="1769" w:type="dxa"/>
            <w:tcBorders>
              <w:top w:val="single" w:sz="4" w:space="0" w:color="auto"/>
              <w:left w:val="single" w:sz="4" w:space="0" w:color="auto"/>
              <w:bottom w:val="single" w:sz="4" w:space="0" w:color="auto"/>
              <w:right w:val="single" w:sz="4" w:space="0" w:color="auto"/>
            </w:tcBorders>
            <w:vAlign w:val="center"/>
          </w:tcPr>
          <w:p w14:paraId="341FACE6"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GBJ16-87（2001年版）</w:t>
            </w:r>
          </w:p>
        </w:tc>
        <w:tc>
          <w:tcPr>
            <w:tcW w:w="1402" w:type="dxa"/>
            <w:tcBorders>
              <w:top w:val="single" w:sz="4" w:space="0" w:color="auto"/>
              <w:left w:val="single" w:sz="4" w:space="0" w:color="auto"/>
              <w:bottom w:val="single" w:sz="4" w:space="0" w:color="auto"/>
              <w:right w:val="single" w:sz="4" w:space="0" w:color="auto"/>
            </w:tcBorders>
            <w:vAlign w:val="center"/>
          </w:tcPr>
          <w:p w14:paraId="3E38BC9C"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1A88A56" w14:textId="77777777" w:rsidR="003B1BDE" w:rsidRDefault="003B1BDE" w:rsidP="00FE0EC5">
            <w:pPr>
              <w:widowControl/>
              <w:jc w:val="left"/>
              <w:rPr>
                <w:rFonts w:ascii="宋体" w:hAnsi="宋体" w:cs="宋体"/>
                <w:kern w:val="0"/>
                <w:sz w:val="24"/>
              </w:rPr>
            </w:pPr>
          </w:p>
        </w:tc>
      </w:tr>
      <w:tr w:rsidR="003B1BDE" w14:paraId="4592AC80" w14:textId="77777777" w:rsidTr="00FE0EC5">
        <w:trPr>
          <w:trHeight w:val="795"/>
          <w:jc w:val="center"/>
        </w:trPr>
        <w:tc>
          <w:tcPr>
            <w:tcW w:w="708" w:type="dxa"/>
            <w:tcBorders>
              <w:top w:val="single" w:sz="4" w:space="0" w:color="auto"/>
              <w:left w:val="single" w:sz="4" w:space="0" w:color="auto"/>
              <w:bottom w:val="single" w:sz="4" w:space="0" w:color="auto"/>
              <w:right w:val="single" w:sz="4" w:space="0" w:color="auto"/>
            </w:tcBorders>
            <w:vAlign w:val="center"/>
          </w:tcPr>
          <w:p w14:paraId="1138F928"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2.3</w:t>
            </w:r>
          </w:p>
        </w:tc>
        <w:tc>
          <w:tcPr>
            <w:tcW w:w="4876" w:type="dxa"/>
            <w:tcBorders>
              <w:top w:val="single" w:sz="4" w:space="0" w:color="auto"/>
              <w:left w:val="single" w:sz="4" w:space="0" w:color="auto"/>
              <w:bottom w:val="single" w:sz="4" w:space="0" w:color="auto"/>
              <w:right w:val="single" w:sz="4" w:space="0" w:color="auto"/>
            </w:tcBorders>
            <w:vAlign w:val="center"/>
          </w:tcPr>
          <w:p w14:paraId="51BB2E80"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贮存化学危险品的建筑物，不得有地下室或其它地下建筑。</w:t>
            </w:r>
          </w:p>
        </w:tc>
        <w:tc>
          <w:tcPr>
            <w:tcW w:w="1769" w:type="dxa"/>
            <w:tcBorders>
              <w:top w:val="single" w:sz="4" w:space="0" w:color="auto"/>
              <w:left w:val="single" w:sz="4" w:space="0" w:color="auto"/>
              <w:bottom w:val="single" w:sz="4" w:space="0" w:color="auto"/>
              <w:right w:val="single" w:sz="4" w:space="0" w:color="auto"/>
            </w:tcBorders>
            <w:vAlign w:val="center"/>
          </w:tcPr>
          <w:p w14:paraId="14F3BC78"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65920482"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5.1</w:t>
            </w:r>
          </w:p>
        </w:tc>
        <w:tc>
          <w:tcPr>
            <w:tcW w:w="1402" w:type="dxa"/>
            <w:tcBorders>
              <w:top w:val="single" w:sz="4" w:space="0" w:color="auto"/>
              <w:left w:val="single" w:sz="4" w:space="0" w:color="auto"/>
              <w:bottom w:val="single" w:sz="4" w:space="0" w:color="auto"/>
              <w:right w:val="single" w:sz="4" w:space="0" w:color="auto"/>
            </w:tcBorders>
            <w:vAlign w:val="center"/>
          </w:tcPr>
          <w:p w14:paraId="2DC3E2EB"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EE5163B" w14:textId="77777777" w:rsidR="003B1BDE" w:rsidRDefault="003B1BDE" w:rsidP="00FE0EC5">
            <w:pPr>
              <w:widowControl/>
              <w:jc w:val="left"/>
              <w:rPr>
                <w:rFonts w:ascii="宋体" w:hAnsi="宋体" w:cs="宋体"/>
                <w:kern w:val="0"/>
                <w:sz w:val="24"/>
              </w:rPr>
            </w:pPr>
          </w:p>
        </w:tc>
      </w:tr>
      <w:tr w:rsidR="003B1BDE" w14:paraId="2133AA42"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26F086E3"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2.4</w:t>
            </w:r>
          </w:p>
        </w:tc>
        <w:tc>
          <w:tcPr>
            <w:tcW w:w="4876" w:type="dxa"/>
            <w:tcBorders>
              <w:top w:val="single" w:sz="4" w:space="0" w:color="auto"/>
              <w:left w:val="single" w:sz="4" w:space="0" w:color="auto"/>
              <w:bottom w:val="single" w:sz="4" w:space="0" w:color="auto"/>
              <w:right w:val="single" w:sz="4" w:space="0" w:color="auto"/>
            </w:tcBorders>
            <w:vAlign w:val="center"/>
          </w:tcPr>
          <w:p w14:paraId="74738AE1"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库房或每个防火隔间的安全出口数目不宜少于2个。</w:t>
            </w:r>
          </w:p>
        </w:tc>
        <w:tc>
          <w:tcPr>
            <w:tcW w:w="1769" w:type="dxa"/>
            <w:tcBorders>
              <w:top w:val="single" w:sz="4" w:space="0" w:color="auto"/>
              <w:left w:val="single" w:sz="4" w:space="0" w:color="auto"/>
              <w:bottom w:val="single" w:sz="4" w:space="0" w:color="auto"/>
              <w:right w:val="single" w:sz="4" w:space="0" w:color="auto"/>
            </w:tcBorders>
            <w:vAlign w:val="center"/>
          </w:tcPr>
          <w:p w14:paraId="0FA3C078" w14:textId="77777777" w:rsidR="003B1BDE" w:rsidRDefault="003B1BDE" w:rsidP="00FE0EC5">
            <w:pPr>
              <w:widowControl/>
              <w:jc w:val="center"/>
              <w:rPr>
                <w:rFonts w:ascii="宋体" w:hAnsi="宋体" w:cs="宋体"/>
                <w:kern w:val="0"/>
                <w:sz w:val="24"/>
              </w:rPr>
            </w:pPr>
          </w:p>
        </w:tc>
        <w:tc>
          <w:tcPr>
            <w:tcW w:w="1402" w:type="dxa"/>
            <w:tcBorders>
              <w:top w:val="single" w:sz="4" w:space="0" w:color="auto"/>
              <w:left w:val="single" w:sz="4" w:space="0" w:color="auto"/>
              <w:bottom w:val="single" w:sz="4" w:space="0" w:color="auto"/>
              <w:right w:val="single" w:sz="4" w:space="0" w:color="auto"/>
            </w:tcBorders>
            <w:vAlign w:val="center"/>
          </w:tcPr>
          <w:p w14:paraId="181B7045"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FAED524" w14:textId="77777777" w:rsidR="003B1BDE" w:rsidRDefault="003B1BDE" w:rsidP="00FE0EC5">
            <w:pPr>
              <w:widowControl/>
              <w:jc w:val="left"/>
              <w:rPr>
                <w:rFonts w:ascii="宋体" w:hAnsi="宋体" w:cs="宋体"/>
                <w:kern w:val="0"/>
                <w:sz w:val="24"/>
              </w:rPr>
            </w:pPr>
          </w:p>
        </w:tc>
      </w:tr>
      <w:tr w:rsidR="003B1BDE" w14:paraId="56796E6A"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56177A45"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2.5</w:t>
            </w:r>
          </w:p>
        </w:tc>
        <w:tc>
          <w:tcPr>
            <w:tcW w:w="4876" w:type="dxa"/>
            <w:tcBorders>
              <w:top w:val="single" w:sz="4" w:space="0" w:color="auto"/>
              <w:left w:val="single" w:sz="4" w:space="0" w:color="auto"/>
              <w:bottom w:val="single" w:sz="4" w:space="0" w:color="auto"/>
              <w:right w:val="single" w:sz="4" w:space="0" w:color="auto"/>
            </w:tcBorders>
            <w:vAlign w:val="center"/>
          </w:tcPr>
          <w:p w14:paraId="5DBA902B"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危险化学品库建筑设计，应符合安全、防火规定。应采取隔热、通风、防止阳光直射措施，保证库内空气流通、干燥凉爽，应避免可燃气体积聚，并根据物品的种类、性质，采取相应的防爆、泄压、防火、灭火、防雷、报警、调温、防潮、消除静电、防护围堤等安全措施。</w:t>
            </w:r>
          </w:p>
        </w:tc>
        <w:tc>
          <w:tcPr>
            <w:tcW w:w="1769" w:type="dxa"/>
            <w:tcBorders>
              <w:top w:val="single" w:sz="4" w:space="0" w:color="auto"/>
              <w:left w:val="single" w:sz="4" w:space="0" w:color="auto"/>
              <w:bottom w:val="single" w:sz="4" w:space="0" w:color="auto"/>
              <w:right w:val="single" w:sz="4" w:space="0" w:color="auto"/>
            </w:tcBorders>
            <w:vAlign w:val="center"/>
          </w:tcPr>
          <w:p w14:paraId="59399910"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国务院令第344号16条</w:t>
            </w:r>
          </w:p>
        </w:tc>
        <w:tc>
          <w:tcPr>
            <w:tcW w:w="1402" w:type="dxa"/>
            <w:tcBorders>
              <w:top w:val="single" w:sz="4" w:space="0" w:color="auto"/>
              <w:left w:val="single" w:sz="4" w:space="0" w:color="auto"/>
              <w:bottom w:val="single" w:sz="4" w:space="0" w:color="auto"/>
              <w:right w:val="single" w:sz="4" w:space="0" w:color="auto"/>
            </w:tcBorders>
            <w:vAlign w:val="center"/>
          </w:tcPr>
          <w:p w14:paraId="11B1D3AE"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E127E05" w14:textId="77777777" w:rsidR="003B1BDE" w:rsidRDefault="003B1BDE" w:rsidP="00FE0EC5">
            <w:pPr>
              <w:widowControl/>
              <w:jc w:val="left"/>
              <w:rPr>
                <w:rFonts w:ascii="宋体" w:hAnsi="宋体" w:cs="宋体"/>
                <w:kern w:val="0"/>
                <w:sz w:val="24"/>
              </w:rPr>
            </w:pPr>
          </w:p>
        </w:tc>
      </w:tr>
      <w:tr w:rsidR="003B1BDE" w14:paraId="6579F030"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0B8DC83B"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2.6</w:t>
            </w:r>
          </w:p>
        </w:tc>
        <w:tc>
          <w:tcPr>
            <w:tcW w:w="4876" w:type="dxa"/>
            <w:tcBorders>
              <w:top w:val="single" w:sz="4" w:space="0" w:color="auto"/>
              <w:left w:val="single" w:sz="4" w:space="0" w:color="auto"/>
              <w:bottom w:val="single" w:sz="4" w:space="0" w:color="auto"/>
              <w:right w:val="single" w:sz="4" w:space="0" w:color="auto"/>
            </w:tcBorders>
            <w:vAlign w:val="center"/>
          </w:tcPr>
          <w:p w14:paraId="59472C3D"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贮存易燃、易爆化学危险品的建筑，必须安装避雷设施。</w:t>
            </w:r>
          </w:p>
        </w:tc>
        <w:tc>
          <w:tcPr>
            <w:tcW w:w="1769" w:type="dxa"/>
            <w:tcBorders>
              <w:top w:val="single" w:sz="4" w:space="0" w:color="auto"/>
              <w:left w:val="single" w:sz="4" w:space="0" w:color="auto"/>
              <w:bottom w:val="single" w:sz="4" w:space="0" w:color="auto"/>
              <w:right w:val="single" w:sz="4" w:space="0" w:color="auto"/>
            </w:tcBorders>
            <w:vAlign w:val="center"/>
          </w:tcPr>
          <w:p w14:paraId="1A7911D4"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31ADBA8C"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5.3.3</w:t>
            </w:r>
          </w:p>
        </w:tc>
        <w:tc>
          <w:tcPr>
            <w:tcW w:w="1402" w:type="dxa"/>
            <w:tcBorders>
              <w:top w:val="single" w:sz="4" w:space="0" w:color="auto"/>
              <w:left w:val="single" w:sz="4" w:space="0" w:color="auto"/>
              <w:bottom w:val="single" w:sz="4" w:space="0" w:color="auto"/>
              <w:right w:val="single" w:sz="4" w:space="0" w:color="auto"/>
            </w:tcBorders>
            <w:vAlign w:val="center"/>
          </w:tcPr>
          <w:p w14:paraId="70DA601A"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4A5BE15" w14:textId="77777777" w:rsidR="003B1BDE" w:rsidRDefault="003B1BDE" w:rsidP="00FE0EC5">
            <w:pPr>
              <w:widowControl/>
              <w:jc w:val="left"/>
              <w:rPr>
                <w:rFonts w:ascii="宋体" w:hAnsi="宋体" w:cs="宋体"/>
                <w:kern w:val="0"/>
                <w:sz w:val="24"/>
              </w:rPr>
            </w:pPr>
          </w:p>
        </w:tc>
      </w:tr>
      <w:tr w:rsidR="003B1BDE" w14:paraId="033ED218"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120042FF"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lastRenderedPageBreak/>
              <w:t>2.7</w:t>
            </w:r>
          </w:p>
        </w:tc>
        <w:tc>
          <w:tcPr>
            <w:tcW w:w="4876" w:type="dxa"/>
            <w:tcBorders>
              <w:top w:val="single" w:sz="4" w:space="0" w:color="auto"/>
              <w:left w:val="single" w:sz="4" w:space="0" w:color="auto"/>
              <w:bottom w:val="single" w:sz="4" w:space="0" w:color="auto"/>
              <w:right w:val="single" w:sz="4" w:space="0" w:color="auto"/>
            </w:tcBorders>
            <w:vAlign w:val="center"/>
          </w:tcPr>
          <w:p w14:paraId="2F16F725"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危险化学品库房，必须安装通风设备。</w:t>
            </w:r>
          </w:p>
        </w:tc>
        <w:tc>
          <w:tcPr>
            <w:tcW w:w="1769" w:type="dxa"/>
            <w:tcBorders>
              <w:top w:val="single" w:sz="4" w:space="0" w:color="auto"/>
              <w:left w:val="single" w:sz="4" w:space="0" w:color="auto"/>
              <w:bottom w:val="single" w:sz="4" w:space="0" w:color="auto"/>
              <w:right w:val="single" w:sz="4" w:space="0" w:color="auto"/>
            </w:tcBorders>
            <w:vAlign w:val="center"/>
          </w:tcPr>
          <w:p w14:paraId="1F141D5C"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61B720DF"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5.4.1</w:t>
            </w:r>
          </w:p>
        </w:tc>
        <w:tc>
          <w:tcPr>
            <w:tcW w:w="1402" w:type="dxa"/>
            <w:tcBorders>
              <w:top w:val="single" w:sz="4" w:space="0" w:color="auto"/>
              <w:left w:val="single" w:sz="4" w:space="0" w:color="auto"/>
              <w:bottom w:val="single" w:sz="4" w:space="0" w:color="auto"/>
              <w:right w:val="single" w:sz="4" w:space="0" w:color="auto"/>
            </w:tcBorders>
            <w:vAlign w:val="center"/>
          </w:tcPr>
          <w:p w14:paraId="4974EBAB"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581E51A" w14:textId="77777777" w:rsidR="003B1BDE" w:rsidRDefault="003B1BDE" w:rsidP="00FE0EC5">
            <w:pPr>
              <w:widowControl/>
              <w:jc w:val="left"/>
              <w:rPr>
                <w:rFonts w:ascii="宋体" w:hAnsi="宋体" w:cs="宋体"/>
                <w:kern w:val="0"/>
                <w:sz w:val="24"/>
              </w:rPr>
            </w:pPr>
          </w:p>
        </w:tc>
      </w:tr>
      <w:tr w:rsidR="003B1BDE" w14:paraId="28F578AB"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1C0E8650"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2.8</w:t>
            </w:r>
          </w:p>
        </w:tc>
        <w:tc>
          <w:tcPr>
            <w:tcW w:w="4876" w:type="dxa"/>
            <w:tcBorders>
              <w:top w:val="single" w:sz="4" w:space="0" w:color="auto"/>
              <w:left w:val="single" w:sz="4" w:space="0" w:color="auto"/>
              <w:bottom w:val="single" w:sz="4" w:space="0" w:color="auto"/>
              <w:right w:val="single" w:sz="4" w:space="0" w:color="auto"/>
            </w:tcBorders>
            <w:vAlign w:val="center"/>
          </w:tcPr>
          <w:p w14:paraId="74436941"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危险化学品库房，通排风系统应设有导除静电的接地装置。</w:t>
            </w:r>
          </w:p>
        </w:tc>
        <w:tc>
          <w:tcPr>
            <w:tcW w:w="1769" w:type="dxa"/>
            <w:tcBorders>
              <w:top w:val="single" w:sz="4" w:space="0" w:color="auto"/>
              <w:left w:val="single" w:sz="4" w:space="0" w:color="auto"/>
              <w:bottom w:val="single" w:sz="4" w:space="0" w:color="auto"/>
              <w:right w:val="single" w:sz="4" w:space="0" w:color="auto"/>
            </w:tcBorders>
            <w:vAlign w:val="center"/>
          </w:tcPr>
          <w:p w14:paraId="5929CA50"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334347E3"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5.4.2</w:t>
            </w:r>
          </w:p>
        </w:tc>
        <w:tc>
          <w:tcPr>
            <w:tcW w:w="1402" w:type="dxa"/>
            <w:tcBorders>
              <w:top w:val="single" w:sz="4" w:space="0" w:color="auto"/>
              <w:left w:val="single" w:sz="4" w:space="0" w:color="auto"/>
              <w:bottom w:val="single" w:sz="4" w:space="0" w:color="auto"/>
              <w:right w:val="single" w:sz="4" w:space="0" w:color="auto"/>
            </w:tcBorders>
            <w:vAlign w:val="center"/>
          </w:tcPr>
          <w:p w14:paraId="3729ADBA"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4FA7F60" w14:textId="77777777" w:rsidR="003B1BDE" w:rsidRDefault="003B1BDE" w:rsidP="00FE0EC5">
            <w:pPr>
              <w:widowControl/>
              <w:jc w:val="left"/>
              <w:rPr>
                <w:rFonts w:ascii="宋体" w:hAnsi="宋体" w:cs="宋体"/>
                <w:kern w:val="0"/>
                <w:sz w:val="24"/>
              </w:rPr>
            </w:pPr>
          </w:p>
        </w:tc>
      </w:tr>
      <w:tr w:rsidR="003B1BDE" w14:paraId="49C01E8C"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6C22F616"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2.9</w:t>
            </w:r>
          </w:p>
        </w:tc>
        <w:tc>
          <w:tcPr>
            <w:tcW w:w="4876" w:type="dxa"/>
            <w:tcBorders>
              <w:top w:val="single" w:sz="4" w:space="0" w:color="auto"/>
              <w:left w:val="single" w:sz="4" w:space="0" w:color="auto"/>
              <w:bottom w:val="single" w:sz="4" w:space="0" w:color="auto"/>
              <w:right w:val="single" w:sz="4" w:space="0" w:color="auto"/>
            </w:tcBorders>
            <w:vAlign w:val="center"/>
          </w:tcPr>
          <w:p w14:paraId="14478C27"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危险化学品库的通风管应采用非燃烧材料制作。</w:t>
            </w:r>
          </w:p>
        </w:tc>
        <w:tc>
          <w:tcPr>
            <w:tcW w:w="1769" w:type="dxa"/>
            <w:tcBorders>
              <w:top w:val="single" w:sz="4" w:space="0" w:color="auto"/>
              <w:left w:val="single" w:sz="4" w:space="0" w:color="auto"/>
              <w:bottom w:val="single" w:sz="4" w:space="0" w:color="auto"/>
              <w:right w:val="single" w:sz="4" w:space="0" w:color="auto"/>
            </w:tcBorders>
            <w:vAlign w:val="center"/>
          </w:tcPr>
          <w:p w14:paraId="17D865D9"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63C7F9B7"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5.4.3</w:t>
            </w:r>
          </w:p>
        </w:tc>
        <w:tc>
          <w:tcPr>
            <w:tcW w:w="1402" w:type="dxa"/>
            <w:tcBorders>
              <w:top w:val="single" w:sz="4" w:space="0" w:color="auto"/>
              <w:left w:val="single" w:sz="4" w:space="0" w:color="auto"/>
              <w:bottom w:val="single" w:sz="4" w:space="0" w:color="auto"/>
              <w:right w:val="single" w:sz="4" w:space="0" w:color="auto"/>
            </w:tcBorders>
            <w:vAlign w:val="center"/>
          </w:tcPr>
          <w:p w14:paraId="09C3D10D"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837A4F5" w14:textId="77777777" w:rsidR="003B1BDE" w:rsidRDefault="003B1BDE" w:rsidP="00FE0EC5">
            <w:pPr>
              <w:widowControl/>
              <w:jc w:val="left"/>
              <w:rPr>
                <w:rFonts w:ascii="宋体" w:hAnsi="宋体" w:cs="宋体"/>
                <w:kern w:val="0"/>
                <w:sz w:val="24"/>
              </w:rPr>
            </w:pPr>
          </w:p>
        </w:tc>
      </w:tr>
      <w:tr w:rsidR="003B1BDE" w14:paraId="5EEF145D"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6A60CF00"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2.10</w:t>
            </w:r>
          </w:p>
        </w:tc>
        <w:tc>
          <w:tcPr>
            <w:tcW w:w="4876" w:type="dxa"/>
            <w:tcBorders>
              <w:top w:val="single" w:sz="4" w:space="0" w:color="auto"/>
              <w:left w:val="single" w:sz="4" w:space="0" w:color="auto"/>
              <w:bottom w:val="single" w:sz="4" w:space="0" w:color="auto"/>
              <w:right w:val="single" w:sz="4" w:space="0" w:color="auto"/>
            </w:tcBorders>
            <w:vAlign w:val="center"/>
          </w:tcPr>
          <w:p w14:paraId="1EF233A7"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库房内敷设的配电线路，需穿金属管或用非燃硬塑料管保护。</w:t>
            </w:r>
          </w:p>
        </w:tc>
        <w:tc>
          <w:tcPr>
            <w:tcW w:w="1769" w:type="dxa"/>
            <w:tcBorders>
              <w:top w:val="single" w:sz="4" w:space="0" w:color="auto"/>
              <w:left w:val="single" w:sz="4" w:space="0" w:color="auto"/>
              <w:bottom w:val="single" w:sz="4" w:space="0" w:color="auto"/>
              <w:right w:val="single" w:sz="4" w:space="0" w:color="auto"/>
            </w:tcBorders>
            <w:vAlign w:val="center"/>
          </w:tcPr>
          <w:p w14:paraId="4CB462C9"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公安部6号令第40条</w:t>
            </w:r>
          </w:p>
        </w:tc>
        <w:tc>
          <w:tcPr>
            <w:tcW w:w="1402" w:type="dxa"/>
            <w:tcBorders>
              <w:top w:val="single" w:sz="4" w:space="0" w:color="auto"/>
              <w:left w:val="single" w:sz="4" w:space="0" w:color="auto"/>
              <w:bottom w:val="single" w:sz="4" w:space="0" w:color="auto"/>
              <w:right w:val="single" w:sz="4" w:space="0" w:color="auto"/>
            </w:tcBorders>
            <w:vAlign w:val="center"/>
          </w:tcPr>
          <w:p w14:paraId="3F3EA00C"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08EBCD5" w14:textId="77777777" w:rsidR="003B1BDE" w:rsidRDefault="003B1BDE" w:rsidP="00FE0EC5">
            <w:pPr>
              <w:widowControl/>
              <w:jc w:val="left"/>
              <w:rPr>
                <w:rFonts w:ascii="宋体" w:hAnsi="宋体" w:cs="宋体"/>
                <w:kern w:val="0"/>
                <w:sz w:val="24"/>
              </w:rPr>
            </w:pPr>
          </w:p>
        </w:tc>
      </w:tr>
      <w:tr w:rsidR="003B1BDE" w14:paraId="72A8BD33"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14ED1D96"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2.11</w:t>
            </w:r>
          </w:p>
        </w:tc>
        <w:tc>
          <w:tcPr>
            <w:tcW w:w="4876" w:type="dxa"/>
            <w:tcBorders>
              <w:top w:val="single" w:sz="4" w:space="0" w:color="auto"/>
              <w:left w:val="single" w:sz="4" w:space="0" w:color="auto"/>
              <w:bottom w:val="single" w:sz="4" w:space="0" w:color="auto"/>
              <w:right w:val="single" w:sz="4" w:space="0" w:color="auto"/>
            </w:tcBorders>
            <w:vAlign w:val="center"/>
          </w:tcPr>
          <w:p w14:paraId="6794C940"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库区的每个库房应当在库房外单独安装开关箱。</w:t>
            </w:r>
          </w:p>
        </w:tc>
        <w:tc>
          <w:tcPr>
            <w:tcW w:w="1769" w:type="dxa"/>
            <w:tcBorders>
              <w:top w:val="single" w:sz="4" w:space="0" w:color="auto"/>
              <w:left w:val="single" w:sz="4" w:space="0" w:color="auto"/>
              <w:bottom w:val="single" w:sz="4" w:space="0" w:color="auto"/>
              <w:right w:val="single" w:sz="4" w:space="0" w:color="auto"/>
            </w:tcBorders>
            <w:vAlign w:val="center"/>
          </w:tcPr>
          <w:p w14:paraId="51F97A36"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公安部6号令第41条</w:t>
            </w:r>
          </w:p>
        </w:tc>
        <w:tc>
          <w:tcPr>
            <w:tcW w:w="1402" w:type="dxa"/>
            <w:tcBorders>
              <w:top w:val="single" w:sz="4" w:space="0" w:color="auto"/>
              <w:left w:val="single" w:sz="4" w:space="0" w:color="auto"/>
              <w:bottom w:val="single" w:sz="4" w:space="0" w:color="auto"/>
              <w:right w:val="single" w:sz="4" w:space="0" w:color="auto"/>
            </w:tcBorders>
            <w:vAlign w:val="center"/>
          </w:tcPr>
          <w:p w14:paraId="6AD23AE9"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E2AFFEC" w14:textId="77777777" w:rsidR="003B1BDE" w:rsidRDefault="003B1BDE" w:rsidP="00FE0EC5">
            <w:pPr>
              <w:widowControl/>
              <w:jc w:val="left"/>
              <w:rPr>
                <w:rFonts w:ascii="宋体" w:hAnsi="宋体" w:cs="宋体"/>
                <w:kern w:val="0"/>
                <w:sz w:val="24"/>
              </w:rPr>
            </w:pPr>
          </w:p>
        </w:tc>
      </w:tr>
      <w:tr w:rsidR="003B1BDE" w14:paraId="40CF9E50"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4E6F3DC5"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2.12</w:t>
            </w:r>
          </w:p>
        </w:tc>
        <w:tc>
          <w:tcPr>
            <w:tcW w:w="4876" w:type="dxa"/>
            <w:tcBorders>
              <w:top w:val="single" w:sz="4" w:space="0" w:color="auto"/>
              <w:left w:val="single" w:sz="4" w:space="0" w:color="auto"/>
              <w:bottom w:val="single" w:sz="4" w:space="0" w:color="auto"/>
              <w:right w:val="single" w:sz="4" w:space="0" w:color="auto"/>
            </w:tcBorders>
            <w:vAlign w:val="center"/>
          </w:tcPr>
          <w:p w14:paraId="1CA18C4E"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爆炸性气体环境电气设备的选择应根据危险区域的分区，选取电气设备种类、结构、级别和组别。</w:t>
            </w:r>
          </w:p>
        </w:tc>
        <w:tc>
          <w:tcPr>
            <w:tcW w:w="1769" w:type="dxa"/>
            <w:tcBorders>
              <w:top w:val="single" w:sz="4" w:space="0" w:color="auto"/>
              <w:left w:val="single" w:sz="4" w:space="0" w:color="auto"/>
              <w:bottom w:val="single" w:sz="4" w:space="0" w:color="auto"/>
              <w:right w:val="single" w:sz="4" w:space="0" w:color="auto"/>
            </w:tcBorders>
            <w:vAlign w:val="center"/>
          </w:tcPr>
          <w:p w14:paraId="7C9048BA"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GB50058-92</w:t>
            </w:r>
          </w:p>
          <w:p w14:paraId="4642F0D8"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2.5.2</w:t>
            </w:r>
          </w:p>
        </w:tc>
        <w:tc>
          <w:tcPr>
            <w:tcW w:w="1402" w:type="dxa"/>
            <w:tcBorders>
              <w:top w:val="single" w:sz="4" w:space="0" w:color="auto"/>
              <w:left w:val="single" w:sz="4" w:space="0" w:color="auto"/>
              <w:bottom w:val="single" w:sz="4" w:space="0" w:color="auto"/>
              <w:right w:val="single" w:sz="4" w:space="0" w:color="auto"/>
            </w:tcBorders>
            <w:vAlign w:val="center"/>
          </w:tcPr>
          <w:p w14:paraId="111E7041"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7C522A9" w14:textId="77777777" w:rsidR="003B1BDE" w:rsidRDefault="003B1BDE" w:rsidP="00FE0EC5">
            <w:pPr>
              <w:widowControl/>
              <w:jc w:val="left"/>
              <w:rPr>
                <w:rFonts w:ascii="宋体" w:hAnsi="宋体" w:cs="宋体"/>
                <w:kern w:val="0"/>
                <w:sz w:val="24"/>
              </w:rPr>
            </w:pPr>
          </w:p>
        </w:tc>
      </w:tr>
      <w:tr w:rsidR="003B1BDE" w14:paraId="48677CE1"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77F932A2"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2.13</w:t>
            </w:r>
          </w:p>
        </w:tc>
        <w:tc>
          <w:tcPr>
            <w:tcW w:w="4876" w:type="dxa"/>
            <w:tcBorders>
              <w:top w:val="single" w:sz="4" w:space="0" w:color="auto"/>
              <w:left w:val="single" w:sz="4" w:space="0" w:color="auto"/>
              <w:bottom w:val="single" w:sz="4" w:space="0" w:color="auto"/>
              <w:right w:val="single" w:sz="4" w:space="0" w:color="auto"/>
            </w:tcBorders>
            <w:vAlign w:val="center"/>
          </w:tcPr>
          <w:p w14:paraId="2E186D4F"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库房内应急照明、可燃气体监测器、火焰监测、报警装置的供电电源为一级电源。</w:t>
            </w:r>
          </w:p>
        </w:tc>
        <w:tc>
          <w:tcPr>
            <w:tcW w:w="1769" w:type="dxa"/>
            <w:tcBorders>
              <w:top w:val="single" w:sz="4" w:space="0" w:color="auto"/>
              <w:left w:val="single" w:sz="4" w:space="0" w:color="auto"/>
              <w:bottom w:val="single" w:sz="4" w:space="0" w:color="auto"/>
              <w:right w:val="single" w:sz="4" w:space="0" w:color="auto"/>
            </w:tcBorders>
            <w:vAlign w:val="center"/>
          </w:tcPr>
          <w:p w14:paraId="7A263E4C"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 </w:t>
            </w:r>
          </w:p>
        </w:tc>
        <w:tc>
          <w:tcPr>
            <w:tcW w:w="1402" w:type="dxa"/>
            <w:tcBorders>
              <w:top w:val="single" w:sz="4" w:space="0" w:color="auto"/>
              <w:left w:val="single" w:sz="4" w:space="0" w:color="auto"/>
              <w:bottom w:val="single" w:sz="4" w:space="0" w:color="auto"/>
              <w:right w:val="single" w:sz="4" w:space="0" w:color="auto"/>
            </w:tcBorders>
            <w:vAlign w:val="center"/>
          </w:tcPr>
          <w:p w14:paraId="2830D835"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4E3209F" w14:textId="77777777" w:rsidR="003B1BDE" w:rsidRDefault="003B1BDE" w:rsidP="00FE0EC5">
            <w:pPr>
              <w:widowControl/>
              <w:jc w:val="left"/>
              <w:rPr>
                <w:rFonts w:ascii="宋体" w:hAnsi="宋体" w:cs="宋体"/>
                <w:kern w:val="0"/>
                <w:sz w:val="24"/>
              </w:rPr>
            </w:pPr>
          </w:p>
        </w:tc>
      </w:tr>
      <w:tr w:rsidR="003B1BDE" w14:paraId="1C28CBD4"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452EAD2A"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2.14</w:t>
            </w:r>
          </w:p>
        </w:tc>
        <w:tc>
          <w:tcPr>
            <w:tcW w:w="4876" w:type="dxa"/>
            <w:tcBorders>
              <w:top w:val="single" w:sz="4" w:space="0" w:color="auto"/>
              <w:left w:val="single" w:sz="4" w:space="0" w:color="auto"/>
              <w:bottom w:val="single" w:sz="4" w:space="0" w:color="auto"/>
              <w:right w:val="single" w:sz="4" w:space="0" w:color="auto"/>
            </w:tcBorders>
            <w:vAlign w:val="center"/>
          </w:tcPr>
          <w:p w14:paraId="2AB5ED8A"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储存具有较强腐蚀性液体的房间，其基础及周围地面，应采取防腐蚀处理。</w:t>
            </w:r>
          </w:p>
          <w:p w14:paraId="20669356"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 </w:t>
            </w:r>
          </w:p>
        </w:tc>
        <w:tc>
          <w:tcPr>
            <w:tcW w:w="1769" w:type="dxa"/>
            <w:tcBorders>
              <w:top w:val="single" w:sz="4" w:space="0" w:color="auto"/>
              <w:left w:val="single" w:sz="4" w:space="0" w:color="auto"/>
              <w:bottom w:val="single" w:sz="4" w:space="0" w:color="auto"/>
              <w:right w:val="single" w:sz="4" w:space="0" w:color="auto"/>
            </w:tcBorders>
            <w:vAlign w:val="center"/>
          </w:tcPr>
          <w:p w14:paraId="1A2F19AB"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GB15603-1995《常用化学危险品贮存通则》</w:t>
            </w:r>
          </w:p>
        </w:tc>
        <w:tc>
          <w:tcPr>
            <w:tcW w:w="1402" w:type="dxa"/>
            <w:tcBorders>
              <w:top w:val="single" w:sz="4" w:space="0" w:color="auto"/>
              <w:left w:val="single" w:sz="4" w:space="0" w:color="auto"/>
              <w:bottom w:val="single" w:sz="4" w:space="0" w:color="auto"/>
              <w:right w:val="single" w:sz="4" w:space="0" w:color="auto"/>
            </w:tcBorders>
            <w:vAlign w:val="center"/>
          </w:tcPr>
          <w:p w14:paraId="1BF87D48"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6EAE390" w14:textId="77777777" w:rsidR="003B1BDE" w:rsidRDefault="003B1BDE" w:rsidP="00FE0EC5">
            <w:pPr>
              <w:widowControl/>
              <w:jc w:val="left"/>
              <w:rPr>
                <w:rFonts w:ascii="宋体" w:hAnsi="宋体" w:cs="宋体"/>
                <w:kern w:val="0"/>
                <w:sz w:val="24"/>
              </w:rPr>
            </w:pPr>
          </w:p>
        </w:tc>
      </w:tr>
      <w:tr w:rsidR="003B1BDE" w14:paraId="45DE64D9"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6420468D"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2.15</w:t>
            </w:r>
          </w:p>
        </w:tc>
        <w:tc>
          <w:tcPr>
            <w:tcW w:w="4876" w:type="dxa"/>
            <w:tcBorders>
              <w:top w:val="single" w:sz="4" w:space="0" w:color="auto"/>
              <w:left w:val="single" w:sz="4" w:space="0" w:color="auto"/>
              <w:bottom w:val="single" w:sz="4" w:space="0" w:color="auto"/>
              <w:right w:val="single" w:sz="4" w:space="0" w:color="auto"/>
            </w:tcBorders>
            <w:vAlign w:val="center"/>
          </w:tcPr>
          <w:p w14:paraId="453F7473"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储存氧化剂、易燃易爆物质的库房，应采用易于清洗，撞击或摩擦时不产生火花的地面。</w:t>
            </w:r>
          </w:p>
        </w:tc>
        <w:tc>
          <w:tcPr>
            <w:tcW w:w="1769" w:type="dxa"/>
            <w:tcBorders>
              <w:top w:val="single" w:sz="4" w:space="0" w:color="auto"/>
              <w:left w:val="single" w:sz="4" w:space="0" w:color="auto"/>
              <w:bottom w:val="single" w:sz="4" w:space="0" w:color="auto"/>
              <w:right w:val="single" w:sz="4" w:space="0" w:color="auto"/>
            </w:tcBorders>
            <w:vAlign w:val="center"/>
          </w:tcPr>
          <w:p w14:paraId="2E6348D4"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GB15603-1995《常用化学危险品贮存通则》</w:t>
            </w:r>
          </w:p>
        </w:tc>
        <w:tc>
          <w:tcPr>
            <w:tcW w:w="1402" w:type="dxa"/>
            <w:tcBorders>
              <w:top w:val="single" w:sz="4" w:space="0" w:color="auto"/>
              <w:left w:val="single" w:sz="4" w:space="0" w:color="auto"/>
              <w:bottom w:val="single" w:sz="4" w:space="0" w:color="auto"/>
              <w:right w:val="single" w:sz="4" w:space="0" w:color="auto"/>
            </w:tcBorders>
            <w:vAlign w:val="center"/>
          </w:tcPr>
          <w:p w14:paraId="31EDB9D1"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7FE67BD" w14:textId="77777777" w:rsidR="003B1BDE" w:rsidRDefault="003B1BDE" w:rsidP="00FE0EC5">
            <w:pPr>
              <w:widowControl/>
              <w:jc w:val="left"/>
              <w:rPr>
                <w:rFonts w:ascii="宋体" w:hAnsi="宋体" w:cs="宋体"/>
                <w:kern w:val="0"/>
                <w:sz w:val="24"/>
              </w:rPr>
            </w:pPr>
          </w:p>
        </w:tc>
      </w:tr>
      <w:tr w:rsidR="003B1BDE" w14:paraId="0FA8BB8A" w14:textId="77777777" w:rsidTr="00FE0EC5">
        <w:trPr>
          <w:trHeight w:val="345"/>
          <w:jc w:val="center"/>
        </w:trPr>
        <w:tc>
          <w:tcPr>
            <w:tcW w:w="708" w:type="dxa"/>
            <w:tcBorders>
              <w:top w:val="single" w:sz="4" w:space="0" w:color="auto"/>
              <w:left w:val="single" w:sz="4" w:space="0" w:color="auto"/>
              <w:bottom w:val="single" w:sz="4" w:space="0" w:color="auto"/>
              <w:right w:val="single" w:sz="4" w:space="0" w:color="auto"/>
            </w:tcBorders>
            <w:vAlign w:val="center"/>
          </w:tcPr>
          <w:p w14:paraId="7FCFB298" w14:textId="77777777" w:rsidR="003B1BDE" w:rsidRDefault="003B1BDE" w:rsidP="00FE0EC5">
            <w:pPr>
              <w:widowControl/>
              <w:ind w:rightChars="-45" w:right="-94"/>
              <w:jc w:val="center"/>
              <w:rPr>
                <w:rFonts w:ascii="宋体" w:hAnsi="宋体" w:cs="宋体"/>
                <w:b/>
                <w:kern w:val="0"/>
                <w:sz w:val="24"/>
              </w:rPr>
            </w:pPr>
            <w:r>
              <w:rPr>
                <w:rFonts w:ascii="宋体" w:hAnsi="宋体" w:cs="宋体" w:hint="eastAsia"/>
                <w:b/>
                <w:kern w:val="0"/>
                <w:sz w:val="24"/>
              </w:rPr>
              <w:t>3</w:t>
            </w:r>
          </w:p>
        </w:tc>
        <w:tc>
          <w:tcPr>
            <w:tcW w:w="4876" w:type="dxa"/>
            <w:tcBorders>
              <w:top w:val="single" w:sz="4" w:space="0" w:color="auto"/>
              <w:left w:val="single" w:sz="4" w:space="0" w:color="auto"/>
              <w:bottom w:val="single" w:sz="4" w:space="0" w:color="auto"/>
              <w:right w:val="single" w:sz="4" w:space="0" w:color="auto"/>
            </w:tcBorders>
            <w:vAlign w:val="center"/>
          </w:tcPr>
          <w:p w14:paraId="5E036249" w14:textId="77777777" w:rsidR="003B1BDE" w:rsidRDefault="003B1BDE" w:rsidP="00FE0EC5">
            <w:pPr>
              <w:widowControl/>
              <w:spacing w:before="100" w:beforeAutospacing="1" w:after="100" w:afterAutospacing="1"/>
              <w:jc w:val="left"/>
              <w:rPr>
                <w:rFonts w:ascii="宋体" w:hAnsi="宋体" w:cs="宋体"/>
                <w:b/>
                <w:kern w:val="0"/>
                <w:sz w:val="15"/>
                <w:szCs w:val="15"/>
              </w:rPr>
            </w:pPr>
            <w:r>
              <w:rPr>
                <w:rFonts w:ascii="宋体" w:hAnsi="宋体" w:cs="宋体" w:hint="eastAsia"/>
                <w:b/>
                <w:kern w:val="0"/>
                <w:sz w:val="24"/>
              </w:rPr>
              <w:t>贮存</w:t>
            </w:r>
          </w:p>
        </w:tc>
        <w:tc>
          <w:tcPr>
            <w:tcW w:w="1769" w:type="dxa"/>
            <w:tcBorders>
              <w:top w:val="single" w:sz="4" w:space="0" w:color="auto"/>
              <w:left w:val="single" w:sz="4" w:space="0" w:color="auto"/>
              <w:bottom w:val="single" w:sz="4" w:space="0" w:color="auto"/>
              <w:right w:val="single" w:sz="4" w:space="0" w:color="auto"/>
            </w:tcBorders>
            <w:vAlign w:val="center"/>
          </w:tcPr>
          <w:p w14:paraId="42DE681B"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 </w:t>
            </w:r>
          </w:p>
        </w:tc>
        <w:tc>
          <w:tcPr>
            <w:tcW w:w="1402" w:type="dxa"/>
            <w:tcBorders>
              <w:top w:val="single" w:sz="4" w:space="0" w:color="auto"/>
              <w:left w:val="single" w:sz="4" w:space="0" w:color="auto"/>
              <w:bottom w:val="single" w:sz="4" w:space="0" w:color="auto"/>
              <w:right w:val="single" w:sz="4" w:space="0" w:color="auto"/>
            </w:tcBorders>
            <w:vAlign w:val="center"/>
          </w:tcPr>
          <w:p w14:paraId="694CA8A0"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CEDF3A4" w14:textId="77777777" w:rsidR="003B1BDE" w:rsidRDefault="003B1BDE" w:rsidP="00FE0EC5">
            <w:pPr>
              <w:widowControl/>
              <w:jc w:val="left"/>
              <w:rPr>
                <w:rFonts w:ascii="宋体" w:hAnsi="宋体" w:cs="宋体"/>
                <w:kern w:val="0"/>
                <w:sz w:val="24"/>
              </w:rPr>
            </w:pPr>
          </w:p>
        </w:tc>
      </w:tr>
      <w:tr w:rsidR="003B1BDE" w14:paraId="722DE55E" w14:textId="77777777" w:rsidTr="00FE0EC5">
        <w:trPr>
          <w:trHeight w:val="1132"/>
          <w:jc w:val="center"/>
        </w:trPr>
        <w:tc>
          <w:tcPr>
            <w:tcW w:w="708" w:type="dxa"/>
            <w:tcBorders>
              <w:top w:val="single" w:sz="4" w:space="0" w:color="auto"/>
              <w:left w:val="single" w:sz="4" w:space="0" w:color="auto"/>
              <w:bottom w:val="single" w:sz="4" w:space="0" w:color="auto"/>
              <w:right w:val="single" w:sz="4" w:space="0" w:color="auto"/>
            </w:tcBorders>
            <w:vAlign w:val="center"/>
          </w:tcPr>
          <w:p w14:paraId="572F5242"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3.1</w:t>
            </w:r>
          </w:p>
        </w:tc>
        <w:tc>
          <w:tcPr>
            <w:tcW w:w="4876" w:type="dxa"/>
            <w:tcBorders>
              <w:top w:val="single" w:sz="4" w:space="0" w:color="auto"/>
              <w:left w:val="single" w:sz="4" w:space="0" w:color="auto"/>
              <w:bottom w:val="single" w:sz="4" w:space="0" w:color="auto"/>
              <w:right w:val="single" w:sz="4" w:space="0" w:color="auto"/>
            </w:tcBorders>
            <w:vAlign w:val="center"/>
          </w:tcPr>
          <w:p w14:paraId="4D737F80"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危险化学品必须存放在专用仓库、专用场地或专用储存室（柜）内，并由专人管理。</w:t>
            </w:r>
          </w:p>
        </w:tc>
        <w:tc>
          <w:tcPr>
            <w:tcW w:w="1769" w:type="dxa"/>
            <w:tcBorders>
              <w:top w:val="single" w:sz="4" w:space="0" w:color="auto"/>
              <w:left w:val="single" w:sz="4" w:space="0" w:color="auto"/>
              <w:bottom w:val="single" w:sz="4" w:space="0" w:color="auto"/>
              <w:right w:val="single" w:sz="4" w:space="0" w:color="auto"/>
            </w:tcBorders>
            <w:vAlign w:val="center"/>
          </w:tcPr>
          <w:p w14:paraId="62EF1CF3"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GB15603-1995《常用化学危险品贮存通则》</w:t>
            </w:r>
          </w:p>
        </w:tc>
        <w:tc>
          <w:tcPr>
            <w:tcW w:w="1402" w:type="dxa"/>
            <w:tcBorders>
              <w:top w:val="single" w:sz="4" w:space="0" w:color="auto"/>
              <w:left w:val="single" w:sz="4" w:space="0" w:color="auto"/>
              <w:bottom w:val="single" w:sz="4" w:space="0" w:color="auto"/>
              <w:right w:val="single" w:sz="4" w:space="0" w:color="auto"/>
            </w:tcBorders>
            <w:vAlign w:val="center"/>
          </w:tcPr>
          <w:p w14:paraId="0A36931D"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AB6642C" w14:textId="77777777" w:rsidR="003B1BDE" w:rsidRDefault="003B1BDE" w:rsidP="00FE0EC5">
            <w:pPr>
              <w:widowControl/>
              <w:jc w:val="left"/>
              <w:rPr>
                <w:rFonts w:ascii="宋体" w:hAnsi="宋体" w:cs="宋体"/>
                <w:kern w:val="0"/>
                <w:sz w:val="24"/>
              </w:rPr>
            </w:pPr>
          </w:p>
        </w:tc>
      </w:tr>
      <w:tr w:rsidR="003B1BDE" w14:paraId="456B3F40" w14:textId="77777777" w:rsidTr="00FE0EC5">
        <w:trPr>
          <w:trHeight w:val="1291"/>
          <w:jc w:val="center"/>
        </w:trPr>
        <w:tc>
          <w:tcPr>
            <w:tcW w:w="708" w:type="dxa"/>
            <w:tcBorders>
              <w:top w:val="single" w:sz="4" w:space="0" w:color="auto"/>
              <w:left w:val="single" w:sz="4" w:space="0" w:color="auto"/>
              <w:bottom w:val="single" w:sz="4" w:space="0" w:color="auto"/>
              <w:right w:val="single" w:sz="4" w:space="0" w:color="auto"/>
            </w:tcBorders>
            <w:vAlign w:val="center"/>
          </w:tcPr>
          <w:p w14:paraId="65C52AE0"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3.2</w:t>
            </w:r>
          </w:p>
        </w:tc>
        <w:tc>
          <w:tcPr>
            <w:tcW w:w="4876" w:type="dxa"/>
            <w:tcBorders>
              <w:top w:val="single" w:sz="4" w:space="0" w:color="auto"/>
              <w:left w:val="single" w:sz="4" w:space="0" w:color="auto"/>
              <w:bottom w:val="single" w:sz="4" w:space="0" w:color="auto"/>
              <w:right w:val="single" w:sz="4" w:space="0" w:color="auto"/>
            </w:tcBorders>
            <w:vAlign w:val="center"/>
          </w:tcPr>
          <w:p w14:paraId="580ACA96"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危险化学品应按其类别、性质、分类、分堆、分间储存。性质相抵触的化学危险品严禁放在一起。</w:t>
            </w:r>
          </w:p>
        </w:tc>
        <w:tc>
          <w:tcPr>
            <w:tcW w:w="1769" w:type="dxa"/>
            <w:tcBorders>
              <w:top w:val="single" w:sz="4" w:space="0" w:color="auto"/>
              <w:left w:val="single" w:sz="4" w:space="0" w:color="auto"/>
              <w:bottom w:val="single" w:sz="4" w:space="0" w:color="auto"/>
              <w:right w:val="single" w:sz="4" w:space="0" w:color="auto"/>
            </w:tcBorders>
            <w:vAlign w:val="center"/>
          </w:tcPr>
          <w:p w14:paraId="310AB5F5"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GB15603-1995《常用化学危险品贮存通则》</w:t>
            </w:r>
          </w:p>
          <w:p w14:paraId="02F34D34"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 </w:t>
            </w:r>
          </w:p>
        </w:tc>
        <w:tc>
          <w:tcPr>
            <w:tcW w:w="1402" w:type="dxa"/>
            <w:tcBorders>
              <w:top w:val="single" w:sz="4" w:space="0" w:color="auto"/>
              <w:left w:val="single" w:sz="4" w:space="0" w:color="auto"/>
              <w:bottom w:val="single" w:sz="4" w:space="0" w:color="auto"/>
              <w:right w:val="single" w:sz="4" w:space="0" w:color="auto"/>
            </w:tcBorders>
            <w:vAlign w:val="center"/>
          </w:tcPr>
          <w:p w14:paraId="4AE56529"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D66A23F" w14:textId="77777777" w:rsidR="003B1BDE" w:rsidRDefault="003B1BDE" w:rsidP="00FE0EC5">
            <w:pPr>
              <w:widowControl/>
              <w:jc w:val="left"/>
              <w:rPr>
                <w:rFonts w:ascii="宋体" w:hAnsi="宋体" w:cs="宋体"/>
                <w:kern w:val="0"/>
                <w:sz w:val="24"/>
              </w:rPr>
            </w:pPr>
          </w:p>
        </w:tc>
      </w:tr>
      <w:tr w:rsidR="003B1BDE" w14:paraId="039E9F9D" w14:textId="77777777" w:rsidTr="00FE0EC5">
        <w:trPr>
          <w:trHeight w:val="745"/>
          <w:jc w:val="center"/>
        </w:trPr>
        <w:tc>
          <w:tcPr>
            <w:tcW w:w="708" w:type="dxa"/>
            <w:tcBorders>
              <w:top w:val="single" w:sz="4" w:space="0" w:color="auto"/>
              <w:left w:val="single" w:sz="4" w:space="0" w:color="auto"/>
              <w:bottom w:val="single" w:sz="4" w:space="0" w:color="auto"/>
              <w:right w:val="single" w:sz="4" w:space="0" w:color="auto"/>
            </w:tcBorders>
            <w:vAlign w:val="center"/>
          </w:tcPr>
          <w:p w14:paraId="3E665776"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3.3</w:t>
            </w:r>
          </w:p>
        </w:tc>
        <w:tc>
          <w:tcPr>
            <w:tcW w:w="4876" w:type="dxa"/>
            <w:tcBorders>
              <w:top w:val="single" w:sz="4" w:space="0" w:color="auto"/>
              <w:left w:val="single" w:sz="4" w:space="0" w:color="auto"/>
              <w:bottom w:val="single" w:sz="4" w:space="0" w:color="auto"/>
              <w:right w:val="single" w:sz="4" w:space="0" w:color="auto"/>
            </w:tcBorders>
            <w:vAlign w:val="center"/>
          </w:tcPr>
          <w:p w14:paraId="77362234"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极易爆炸物品，不准和其它物品同贮，必须单独限量分区贮存。</w:t>
            </w:r>
          </w:p>
        </w:tc>
        <w:tc>
          <w:tcPr>
            <w:tcW w:w="1769" w:type="dxa"/>
            <w:tcBorders>
              <w:top w:val="single" w:sz="4" w:space="0" w:color="auto"/>
              <w:left w:val="single" w:sz="4" w:space="0" w:color="auto"/>
              <w:bottom w:val="single" w:sz="4" w:space="0" w:color="auto"/>
              <w:right w:val="single" w:sz="4" w:space="0" w:color="auto"/>
            </w:tcBorders>
            <w:vAlign w:val="center"/>
          </w:tcPr>
          <w:p w14:paraId="72CB2B02"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773DF152"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6.5</w:t>
            </w:r>
          </w:p>
        </w:tc>
        <w:tc>
          <w:tcPr>
            <w:tcW w:w="1402" w:type="dxa"/>
            <w:tcBorders>
              <w:top w:val="single" w:sz="4" w:space="0" w:color="auto"/>
              <w:left w:val="single" w:sz="4" w:space="0" w:color="auto"/>
              <w:bottom w:val="single" w:sz="4" w:space="0" w:color="auto"/>
              <w:right w:val="single" w:sz="4" w:space="0" w:color="auto"/>
            </w:tcBorders>
            <w:vAlign w:val="center"/>
          </w:tcPr>
          <w:p w14:paraId="1E5FD1E6"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D0428D0" w14:textId="77777777" w:rsidR="003B1BDE" w:rsidRDefault="003B1BDE" w:rsidP="00FE0EC5">
            <w:pPr>
              <w:widowControl/>
              <w:jc w:val="left"/>
              <w:rPr>
                <w:rFonts w:ascii="宋体" w:hAnsi="宋体" w:cs="宋体"/>
                <w:kern w:val="0"/>
                <w:sz w:val="24"/>
              </w:rPr>
            </w:pPr>
          </w:p>
        </w:tc>
      </w:tr>
      <w:tr w:rsidR="003B1BDE" w14:paraId="09420460"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775DFAA9"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3.4</w:t>
            </w:r>
          </w:p>
        </w:tc>
        <w:tc>
          <w:tcPr>
            <w:tcW w:w="4876" w:type="dxa"/>
            <w:tcBorders>
              <w:top w:val="single" w:sz="4" w:space="0" w:color="auto"/>
              <w:left w:val="single" w:sz="4" w:space="0" w:color="auto"/>
              <w:bottom w:val="single" w:sz="4" w:space="0" w:color="auto"/>
              <w:right w:val="single" w:sz="4" w:space="0" w:color="auto"/>
            </w:tcBorders>
            <w:vAlign w:val="center"/>
          </w:tcPr>
          <w:p w14:paraId="6B66212C"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压缩气体和液化气体，必须与爆炸物品、氧化剂、易燃物品、自燃物品、腐蚀性物品隔离贮存。</w:t>
            </w:r>
          </w:p>
        </w:tc>
        <w:tc>
          <w:tcPr>
            <w:tcW w:w="1769" w:type="dxa"/>
            <w:tcBorders>
              <w:top w:val="single" w:sz="4" w:space="0" w:color="auto"/>
              <w:left w:val="single" w:sz="4" w:space="0" w:color="auto"/>
              <w:bottom w:val="single" w:sz="4" w:space="0" w:color="auto"/>
              <w:right w:val="single" w:sz="4" w:space="0" w:color="auto"/>
            </w:tcBorders>
            <w:vAlign w:val="center"/>
          </w:tcPr>
          <w:p w14:paraId="481397E2"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32B69F88"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6.6</w:t>
            </w:r>
          </w:p>
        </w:tc>
        <w:tc>
          <w:tcPr>
            <w:tcW w:w="1402" w:type="dxa"/>
            <w:tcBorders>
              <w:top w:val="single" w:sz="4" w:space="0" w:color="auto"/>
              <w:left w:val="single" w:sz="4" w:space="0" w:color="auto"/>
              <w:bottom w:val="single" w:sz="4" w:space="0" w:color="auto"/>
              <w:right w:val="single" w:sz="4" w:space="0" w:color="auto"/>
            </w:tcBorders>
            <w:vAlign w:val="center"/>
          </w:tcPr>
          <w:p w14:paraId="2312E37F"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6AE56BB" w14:textId="77777777" w:rsidR="003B1BDE" w:rsidRDefault="003B1BDE" w:rsidP="00FE0EC5">
            <w:pPr>
              <w:widowControl/>
              <w:jc w:val="left"/>
              <w:rPr>
                <w:rFonts w:ascii="宋体" w:hAnsi="宋体" w:cs="宋体"/>
                <w:kern w:val="0"/>
                <w:sz w:val="24"/>
              </w:rPr>
            </w:pPr>
          </w:p>
        </w:tc>
      </w:tr>
      <w:tr w:rsidR="003B1BDE" w14:paraId="3A170BEB"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44AE9271"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3.5</w:t>
            </w:r>
          </w:p>
        </w:tc>
        <w:tc>
          <w:tcPr>
            <w:tcW w:w="4876" w:type="dxa"/>
            <w:tcBorders>
              <w:top w:val="single" w:sz="4" w:space="0" w:color="auto"/>
              <w:left w:val="single" w:sz="4" w:space="0" w:color="auto"/>
              <w:bottom w:val="single" w:sz="4" w:space="0" w:color="auto"/>
              <w:right w:val="single" w:sz="4" w:space="0" w:color="auto"/>
            </w:tcBorders>
            <w:vAlign w:val="center"/>
          </w:tcPr>
          <w:p w14:paraId="7834E266"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易燃液体、遇湿易燃物品、易燃固体，不得与氧化剂混合贮存，具有还原性的氧化剂应单独存放。</w:t>
            </w:r>
          </w:p>
        </w:tc>
        <w:tc>
          <w:tcPr>
            <w:tcW w:w="1769" w:type="dxa"/>
            <w:tcBorders>
              <w:top w:val="single" w:sz="4" w:space="0" w:color="auto"/>
              <w:left w:val="single" w:sz="4" w:space="0" w:color="auto"/>
              <w:bottom w:val="single" w:sz="4" w:space="0" w:color="auto"/>
              <w:right w:val="single" w:sz="4" w:space="0" w:color="auto"/>
            </w:tcBorders>
            <w:vAlign w:val="center"/>
          </w:tcPr>
          <w:p w14:paraId="1FDE4BBB"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2E0C1555"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6.7</w:t>
            </w:r>
          </w:p>
        </w:tc>
        <w:tc>
          <w:tcPr>
            <w:tcW w:w="1402" w:type="dxa"/>
            <w:tcBorders>
              <w:top w:val="single" w:sz="4" w:space="0" w:color="auto"/>
              <w:left w:val="single" w:sz="4" w:space="0" w:color="auto"/>
              <w:bottom w:val="single" w:sz="4" w:space="0" w:color="auto"/>
              <w:right w:val="single" w:sz="4" w:space="0" w:color="auto"/>
            </w:tcBorders>
            <w:vAlign w:val="center"/>
          </w:tcPr>
          <w:p w14:paraId="209B33E6"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D22C61C" w14:textId="77777777" w:rsidR="003B1BDE" w:rsidRDefault="003B1BDE" w:rsidP="00FE0EC5">
            <w:pPr>
              <w:widowControl/>
              <w:jc w:val="left"/>
              <w:rPr>
                <w:rFonts w:ascii="宋体" w:hAnsi="宋体" w:cs="宋体"/>
                <w:kern w:val="0"/>
                <w:sz w:val="24"/>
              </w:rPr>
            </w:pPr>
          </w:p>
        </w:tc>
      </w:tr>
      <w:tr w:rsidR="003B1BDE" w14:paraId="3E91DDC9" w14:textId="77777777" w:rsidTr="00FE0EC5">
        <w:trPr>
          <w:trHeight w:val="767"/>
          <w:jc w:val="center"/>
        </w:trPr>
        <w:tc>
          <w:tcPr>
            <w:tcW w:w="708" w:type="dxa"/>
            <w:tcBorders>
              <w:top w:val="single" w:sz="4" w:space="0" w:color="auto"/>
              <w:left w:val="single" w:sz="4" w:space="0" w:color="auto"/>
              <w:bottom w:val="single" w:sz="4" w:space="0" w:color="auto"/>
              <w:right w:val="single" w:sz="4" w:space="0" w:color="auto"/>
            </w:tcBorders>
            <w:vAlign w:val="center"/>
          </w:tcPr>
          <w:p w14:paraId="21311801"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lastRenderedPageBreak/>
              <w:t>3.6</w:t>
            </w:r>
          </w:p>
        </w:tc>
        <w:tc>
          <w:tcPr>
            <w:tcW w:w="4876" w:type="dxa"/>
            <w:tcBorders>
              <w:top w:val="single" w:sz="4" w:space="0" w:color="auto"/>
              <w:left w:val="single" w:sz="4" w:space="0" w:color="auto"/>
              <w:bottom w:val="single" w:sz="4" w:space="0" w:color="auto"/>
              <w:right w:val="single" w:sz="4" w:space="0" w:color="auto"/>
            </w:tcBorders>
            <w:vAlign w:val="center"/>
          </w:tcPr>
          <w:p w14:paraId="7372ABD6"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腐蚀性物品包装必须严格，不允许泄漏，严禁与液化气体和其它物品共存。</w:t>
            </w:r>
          </w:p>
        </w:tc>
        <w:tc>
          <w:tcPr>
            <w:tcW w:w="1769" w:type="dxa"/>
            <w:tcBorders>
              <w:top w:val="single" w:sz="4" w:space="0" w:color="auto"/>
              <w:left w:val="single" w:sz="4" w:space="0" w:color="auto"/>
              <w:bottom w:val="single" w:sz="4" w:space="0" w:color="auto"/>
              <w:right w:val="single" w:sz="4" w:space="0" w:color="auto"/>
            </w:tcBorders>
            <w:vAlign w:val="center"/>
          </w:tcPr>
          <w:p w14:paraId="113729E8"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0C4F51D2"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6.9</w:t>
            </w:r>
          </w:p>
        </w:tc>
        <w:tc>
          <w:tcPr>
            <w:tcW w:w="1402" w:type="dxa"/>
            <w:tcBorders>
              <w:top w:val="single" w:sz="4" w:space="0" w:color="auto"/>
              <w:left w:val="single" w:sz="4" w:space="0" w:color="auto"/>
              <w:bottom w:val="single" w:sz="4" w:space="0" w:color="auto"/>
              <w:right w:val="single" w:sz="4" w:space="0" w:color="auto"/>
            </w:tcBorders>
            <w:vAlign w:val="center"/>
          </w:tcPr>
          <w:p w14:paraId="5A02A307"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2353729" w14:textId="77777777" w:rsidR="003B1BDE" w:rsidRDefault="003B1BDE" w:rsidP="00FE0EC5">
            <w:pPr>
              <w:widowControl/>
              <w:jc w:val="left"/>
              <w:rPr>
                <w:rFonts w:ascii="宋体" w:hAnsi="宋体" w:cs="宋体"/>
                <w:kern w:val="0"/>
                <w:sz w:val="24"/>
              </w:rPr>
            </w:pPr>
          </w:p>
        </w:tc>
      </w:tr>
      <w:tr w:rsidR="003B1BDE" w14:paraId="00B36D3E" w14:textId="77777777" w:rsidTr="00FE0EC5">
        <w:trPr>
          <w:trHeight w:val="706"/>
          <w:jc w:val="center"/>
        </w:trPr>
        <w:tc>
          <w:tcPr>
            <w:tcW w:w="708" w:type="dxa"/>
            <w:tcBorders>
              <w:top w:val="single" w:sz="4" w:space="0" w:color="auto"/>
              <w:left w:val="single" w:sz="4" w:space="0" w:color="auto"/>
              <w:bottom w:val="single" w:sz="4" w:space="0" w:color="auto"/>
              <w:right w:val="single" w:sz="4" w:space="0" w:color="auto"/>
            </w:tcBorders>
            <w:vAlign w:val="center"/>
          </w:tcPr>
          <w:p w14:paraId="7CF64334"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3.7</w:t>
            </w:r>
          </w:p>
        </w:tc>
        <w:tc>
          <w:tcPr>
            <w:tcW w:w="4876" w:type="dxa"/>
            <w:tcBorders>
              <w:top w:val="single" w:sz="4" w:space="0" w:color="auto"/>
              <w:left w:val="single" w:sz="4" w:space="0" w:color="auto"/>
              <w:bottom w:val="single" w:sz="4" w:space="0" w:color="auto"/>
              <w:right w:val="single" w:sz="4" w:space="0" w:color="auto"/>
            </w:tcBorders>
            <w:vAlign w:val="center"/>
          </w:tcPr>
          <w:p w14:paraId="0E7D2445"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库房温度、湿度应严格控制，经常检查，发现变化及时调整。</w:t>
            </w:r>
          </w:p>
        </w:tc>
        <w:tc>
          <w:tcPr>
            <w:tcW w:w="1769" w:type="dxa"/>
            <w:tcBorders>
              <w:top w:val="single" w:sz="4" w:space="0" w:color="auto"/>
              <w:left w:val="single" w:sz="4" w:space="0" w:color="auto"/>
              <w:bottom w:val="single" w:sz="4" w:space="0" w:color="auto"/>
              <w:right w:val="single" w:sz="4" w:space="0" w:color="auto"/>
            </w:tcBorders>
            <w:vAlign w:val="center"/>
          </w:tcPr>
          <w:p w14:paraId="71E520A3"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7E22088B"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7.3</w:t>
            </w:r>
          </w:p>
        </w:tc>
        <w:tc>
          <w:tcPr>
            <w:tcW w:w="1402" w:type="dxa"/>
            <w:tcBorders>
              <w:top w:val="single" w:sz="4" w:space="0" w:color="auto"/>
              <w:left w:val="single" w:sz="4" w:space="0" w:color="auto"/>
              <w:bottom w:val="single" w:sz="4" w:space="0" w:color="auto"/>
              <w:right w:val="single" w:sz="4" w:space="0" w:color="auto"/>
            </w:tcBorders>
            <w:vAlign w:val="center"/>
          </w:tcPr>
          <w:p w14:paraId="7AAEBC19"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C72F1D0" w14:textId="77777777" w:rsidR="003B1BDE" w:rsidRDefault="003B1BDE" w:rsidP="00FE0EC5">
            <w:pPr>
              <w:widowControl/>
              <w:jc w:val="left"/>
              <w:rPr>
                <w:rFonts w:ascii="宋体" w:hAnsi="宋体" w:cs="宋体"/>
                <w:kern w:val="0"/>
                <w:sz w:val="24"/>
              </w:rPr>
            </w:pPr>
          </w:p>
        </w:tc>
      </w:tr>
      <w:tr w:rsidR="003B1BDE" w14:paraId="1A5C5531"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7E728B3B"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3.8</w:t>
            </w:r>
          </w:p>
        </w:tc>
        <w:tc>
          <w:tcPr>
            <w:tcW w:w="4876" w:type="dxa"/>
            <w:tcBorders>
              <w:top w:val="single" w:sz="4" w:space="0" w:color="auto"/>
              <w:left w:val="single" w:sz="4" w:space="0" w:color="auto"/>
              <w:bottom w:val="single" w:sz="4" w:space="0" w:color="auto"/>
              <w:right w:val="single" w:sz="4" w:space="0" w:color="auto"/>
            </w:tcBorders>
            <w:vAlign w:val="center"/>
          </w:tcPr>
          <w:p w14:paraId="0B5460FB"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装卸、搬运化学危险品时，应做到轻装、轻卸，严禁摔、碰、撞、击、拖拉、倾倒和滚动。</w:t>
            </w:r>
          </w:p>
        </w:tc>
        <w:tc>
          <w:tcPr>
            <w:tcW w:w="1769" w:type="dxa"/>
            <w:tcBorders>
              <w:top w:val="single" w:sz="4" w:space="0" w:color="auto"/>
              <w:left w:val="single" w:sz="4" w:space="0" w:color="auto"/>
              <w:bottom w:val="single" w:sz="4" w:space="0" w:color="auto"/>
              <w:right w:val="single" w:sz="4" w:space="0" w:color="auto"/>
            </w:tcBorders>
            <w:vAlign w:val="center"/>
          </w:tcPr>
          <w:p w14:paraId="3F1936A7"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45528AB8"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8.4</w:t>
            </w:r>
          </w:p>
        </w:tc>
        <w:tc>
          <w:tcPr>
            <w:tcW w:w="1402" w:type="dxa"/>
            <w:tcBorders>
              <w:top w:val="single" w:sz="4" w:space="0" w:color="auto"/>
              <w:left w:val="single" w:sz="4" w:space="0" w:color="auto"/>
              <w:bottom w:val="single" w:sz="4" w:space="0" w:color="auto"/>
              <w:right w:val="single" w:sz="4" w:space="0" w:color="auto"/>
            </w:tcBorders>
            <w:vAlign w:val="center"/>
          </w:tcPr>
          <w:p w14:paraId="0AA09DD2"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ED3471F" w14:textId="77777777" w:rsidR="003B1BDE" w:rsidRDefault="003B1BDE" w:rsidP="00FE0EC5">
            <w:pPr>
              <w:widowControl/>
              <w:jc w:val="left"/>
              <w:rPr>
                <w:rFonts w:ascii="宋体" w:hAnsi="宋体" w:cs="宋体"/>
                <w:kern w:val="0"/>
                <w:sz w:val="24"/>
              </w:rPr>
            </w:pPr>
          </w:p>
        </w:tc>
      </w:tr>
      <w:tr w:rsidR="003B1BDE" w14:paraId="1A704029"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633D05FA"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3.9</w:t>
            </w:r>
          </w:p>
        </w:tc>
        <w:tc>
          <w:tcPr>
            <w:tcW w:w="4876" w:type="dxa"/>
            <w:tcBorders>
              <w:top w:val="single" w:sz="4" w:space="0" w:color="auto"/>
              <w:left w:val="single" w:sz="4" w:space="0" w:color="auto"/>
              <w:bottom w:val="single" w:sz="4" w:space="0" w:color="auto"/>
              <w:right w:val="single" w:sz="4" w:space="0" w:color="auto"/>
            </w:tcBorders>
            <w:vAlign w:val="center"/>
          </w:tcPr>
          <w:p w14:paraId="371B251B"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危险化学品入库后应采用适当的养护措施，在贮存期内定期检查，发现其品质变化，包装破损、渗漏、稳定剂短缺等，应及时处理。</w:t>
            </w:r>
          </w:p>
        </w:tc>
        <w:tc>
          <w:tcPr>
            <w:tcW w:w="1769" w:type="dxa"/>
            <w:tcBorders>
              <w:top w:val="single" w:sz="4" w:space="0" w:color="auto"/>
              <w:left w:val="single" w:sz="4" w:space="0" w:color="auto"/>
              <w:bottom w:val="single" w:sz="4" w:space="0" w:color="auto"/>
              <w:right w:val="single" w:sz="4" w:space="0" w:color="auto"/>
            </w:tcBorders>
            <w:vAlign w:val="center"/>
          </w:tcPr>
          <w:p w14:paraId="276B5C1F"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5CB9C689"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7.2</w:t>
            </w:r>
          </w:p>
        </w:tc>
        <w:tc>
          <w:tcPr>
            <w:tcW w:w="1402" w:type="dxa"/>
            <w:tcBorders>
              <w:top w:val="single" w:sz="4" w:space="0" w:color="auto"/>
              <w:left w:val="single" w:sz="4" w:space="0" w:color="auto"/>
              <w:bottom w:val="single" w:sz="4" w:space="0" w:color="auto"/>
              <w:right w:val="single" w:sz="4" w:space="0" w:color="auto"/>
            </w:tcBorders>
            <w:vAlign w:val="center"/>
          </w:tcPr>
          <w:p w14:paraId="5E02553A"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A8C7BA6" w14:textId="77777777" w:rsidR="003B1BDE" w:rsidRDefault="003B1BDE" w:rsidP="00FE0EC5">
            <w:pPr>
              <w:widowControl/>
              <w:jc w:val="left"/>
              <w:rPr>
                <w:rFonts w:ascii="宋体" w:hAnsi="宋体" w:cs="宋体"/>
                <w:kern w:val="0"/>
                <w:sz w:val="24"/>
              </w:rPr>
            </w:pPr>
          </w:p>
        </w:tc>
      </w:tr>
      <w:tr w:rsidR="003B1BDE" w14:paraId="529F9B60"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5F5A28DA"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3.10</w:t>
            </w:r>
          </w:p>
        </w:tc>
        <w:tc>
          <w:tcPr>
            <w:tcW w:w="4876" w:type="dxa"/>
            <w:tcBorders>
              <w:top w:val="single" w:sz="4" w:space="0" w:color="auto"/>
              <w:left w:val="single" w:sz="4" w:space="0" w:color="auto"/>
              <w:bottom w:val="single" w:sz="4" w:space="0" w:color="auto"/>
              <w:right w:val="single" w:sz="4" w:space="0" w:color="auto"/>
            </w:tcBorders>
            <w:vAlign w:val="center"/>
          </w:tcPr>
          <w:p w14:paraId="20DE29BC"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危险货物运输包装应结构合理，具有一定强度，防护性能好。包装的材质、型式、规格、方法和单件质量（重量），应与所装危险货物的性质和用途相适应，并便于装卸、运输和储存。</w:t>
            </w:r>
          </w:p>
        </w:tc>
        <w:tc>
          <w:tcPr>
            <w:tcW w:w="1769" w:type="dxa"/>
            <w:tcBorders>
              <w:top w:val="single" w:sz="4" w:space="0" w:color="auto"/>
              <w:left w:val="single" w:sz="4" w:space="0" w:color="auto"/>
              <w:bottom w:val="single" w:sz="4" w:space="0" w:color="auto"/>
              <w:right w:val="single" w:sz="4" w:space="0" w:color="auto"/>
            </w:tcBorders>
            <w:vAlign w:val="center"/>
          </w:tcPr>
          <w:p w14:paraId="05F3D26A"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GB12463-90</w:t>
            </w:r>
          </w:p>
          <w:p w14:paraId="75DBDA10"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4.2.1</w:t>
            </w:r>
          </w:p>
        </w:tc>
        <w:tc>
          <w:tcPr>
            <w:tcW w:w="1402" w:type="dxa"/>
            <w:tcBorders>
              <w:top w:val="single" w:sz="4" w:space="0" w:color="auto"/>
              <w:left w:val="single" w:sz="4" w:space="0" w:color="auto"/>
              <w:bottom w:val="single" w:sz="4" w:space="0" w:color="auto"/>
              <w:right w:val="single" w:sz="4" w:space="0" w:color="auto"/>
            </w:tcBorders>
            <w:vAlign w:val="center"/>
          </w:tcPr>
          <w:p w14:paraId="0E498270"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51DC872" w14:textId="77777777" w:rsidR="003B1BDE" w:rsidRDefault="003B1BDE" w:rsidP="00FE0EC5">
            <w:pPr>
              <w:widowControl/>
              <w:jc w:val="left"/>
              <w:rPr>
                <w:rFonts w:ascii="宋体" w:hAnsi="宋体" w:cs="宋体"/>
                <w:kern w:val="0"/>
                <w:sz w:val="24"/>
              </w:rPr>
            </w:pPr>
          </w:p>
        </w:tc>
      </w:tr>
      <w:tr w:rsidR="003B1BDE" w14:paraId="0A92CB83"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5018832C"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3.11</w:t>
            </w:r>
          </w:p>
        </w:tc>
        <w:tc>
          <w:tcPr>
            <w:tcW w:w="4876" w:type="dxa"/>
            <w:tcBorders>
              <w:top w:val="single" w:sz="4" w:space="0" w:color="auto"/>
              <w:left w:val="single" w:sz="4" w:space="0" w:color="auto"/>
              <w:bottom w:val="single" w:sz="4" w:space="0" w:color="auto"/>
              <w:right w:val="single" w:sz="4" w:space="0" w:color="auto"/>
            </w:tcBorders>
            <w:vAlign w:val="center"/>
          </w:tcPr>
          <w:p w14:paraId="576D0BE5"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易燃气体不得与助燃气体、剧毒气体同贮。</w:t>
            </w:r>
          </w:p>
        </w:tc>
        <w:tc>
          <w:tcPr>
            <w:tcW w:w="1769" w:type="dxa"/>
            <w:tcBorders>
              <w:top w:val="single" w:sz="4" w:space="0" w:color="auto"/>
              <w:left w:val="single" w:sz="4" w:space="0" w:color="auto"/>
              <w:bottom w:val="single" w:sz="4" w:space="0" w:color="auto"/>
              <w:right w:val="single" w:sz="4" w:space="0" w:color="auto"/>
            </w:tcBorders>
            <w:vAlign w:val="center"/>
          </w:tcPr>
          <w:p w14:paraId="0D6E3306"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57A8370F"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6.6</w:t>
            </w:r>
          </w:p>
        </w:tc>
        <w:tc>
          <w:tcPr>
            <w:tcW w:w="1402" w:type="dxa"/>
            <w:tcBorders>
              <w:top w:val="single" w:sz="4" w:space="0" w:color="auto"/>
              <w:left w:val="single" w:sz="4" w:space="0" w:color="auto"/>
              <w:bottom w:val="single" w:sz="4" w:space="0" w:color="auto"/>
              <w:right w:val="single" w:sz="4" w:space="0" w:color="auto"/>
            </w:tcBorders>
            <w:vAlign w:val="center"/>
          </w:tcPr>
          <w:p w14:paraId="6B551808"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A87E617" w14:textId="77777777" w:rsidR="003B1BDE" w:rsidRDefault="003B1BDE" w:rsidP="00FE0EC5">
            <w:pPr>
              <w:widowControl/>
              <w:jc w:val="left"/>
              <w:rPr>
                <w:rFonts w:ascii="宋体" w:hAnsi="宋体" w:cs="宋体"/>
                <w:kern w:val="0"/>
                <w:sz w:val="24"/>
              </w:rPr>
            </w:pPr>
          </w:p>
        </w:tc>
      </w:tr>
      <w:tr w:rsidR="003B1BDE" w14:paraId="7D8CB8B9"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3C961B2F"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3.12</w:t>
            </w:r>
          </w:p>
        </w:tc>
        <w:tc>
          <w:tcPr>
            <w:tcW w:w="4876" w:type="dxa"/>
            <w:tcBorders>
              <w:top w:val="single" w:sz="4" w:space="0" w:color="auto"/>
              <w:left w:val="single" w:sz="4" w:space="0" w:color="auto"/>
              <w:bottom w:val="single" w:sz="4" w:space="0" w:color="auto"/>
              <w:right w:val="single" w:sz="4" w:space="0" w:color="auto"/>
            </w:tcBorders>
            <w:vAlign w:val="center"/>
          </w:tcPr>
          <w:p w14:paraId="659DB58F"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储存危险化学品的数量等于或者超过临界量的单元，称其为重大危险源。</w:t>
            </w:r>
          </w:p>
        </w:tc>
        <w:tc>
          <w:tcPr>
            <w:tcW w:w="1769" w:type="dxa"/>
            <w:tcBorders>
              <w:top w:val="single" w:sz="4" w:space="0" w:color="auto"/>
              <w:left w:val="single" w:sz="4" w:space="0" w:color="auto"/>
              <w:bottom w:val="single" w:sz="4" w:space="0" w:color="auto"/>
              <w:right w:val="single" w:sz="4" w:space="0" w:color="auto"/>
            </w:tcBorders>
            <w:vAlign w:val="center"/>
          </w:tcPr>
          <w:p w14:paraId="6E4B26D5"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国务院令第344号10条</w:t>
            </w:r>
          </w:p>
        </w:tc>
        <w:tc>
          <w:tcPr>
            <w:tcW w:w="1402" w:type="dxa"/>
            <w:tcBorders>
              <w:top w:val="single" w:sz="4" w:space="0" w:color="auto"/>
              <w:left w:val="single" w:sz="4" w:space="0" w:color="auto"/>
              <w:bottom w:val="single" w:sz="4" w:space="0" w:color="auto"/>
              <w:right w:val="single" w:sz="4" w:space="0" w:color="auto"/>
            </w:tcBorders>
            <w:vAlign w:val="center"/>
          </w:tcPr>
          <w:p w14:paraId="541DAB32"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13D73B6" w14:textId="77777777" w:rsidR="003B1BDE" w:rsidRDefault="003B1BDE" w:rsidP="00FE0EC5">
            <w:pPr>
              <w:widowControl/>
              <w:jc w:val="left"/>
              <w:rPr>
                <w:rFonts w:ascii="宋体" w:hAnsi="宋体" w:cs="宋体"/>
                <w:kern w:val="0"/>
                <w:sz w:val="24"/>
              </w:rPr>
            </w:pPr>
          </w:p>
        </w:tc>
      </w:tr>
      <w:tr w:rsidR="003B1BDE" w14:paraId="05235E3F" w14:textId="77777777" w:rsidTr="00FE0EC5">
        <w:trPr>
          <w:trHeight w:val="403"/>
          <w:jc w:val="center"/>
        </w:trPr>
        <w:tc>
          <w:tcPr>
            <w:tcW w:w="708" w:type="dxa"/>
            <w:tcBorders>
              <w:top w:val="single" w:sz="4" w:space="0" w:color="auto"/>
              <w:left w:val="single" w:sz="4" w:space="0" w:color="auto"/>
              <w:bottom w:val="single" w:sz="4" w:space="0" w:color="auto"/>
              <w:right w:val="single" w:sz="4" w:space="0" w:color="auto"/>
            </w:tcBorders>
            <w:vAlign w:val="center"/>
          </w:tcPr>
          <w:p w14:paraId="1A978679" w14:textId="77777777" w:rsidR="003B1BDE" w:rsidRDefault="003B1BDE" w:rsidP="00FE0EC5">
            <w:pPr>
              <w:widowControl/>
              <w:ind w:rightChars="-45" w:right="-94"/>
              <w:jc w:val="center"/>
              <w:rPr>
                <w:rFonts w:ascii="宋体" w:hAnsi="宋体" w:cs="宋体"/>
                <w:b/>
                <w:kern w:val="0"/>
                <w:sz w:val="24"/>
              </w:rPr>
            </w:pPr>
            <w:r>
              <w:rPr>
                <w:rFonts w:ascii="宋体" w:hAnsi="宋体" w:cs="宋体" w:hint="eastAsia"/>
                <w:b/>
                <w:kern w:val="0"/>
                <w:sz w:val="24"/>
              </w:rPr>
              <w:t>4</w:t>
            </w:r>
          </w:p>
        </w:tc>
        <w:tc>
          <w:tcPr>
            <w:tcW w:w="4876" w:type="dxa"/>
            <w:tcBorders>
              <w:top w:val="single" w:sz="4" w:space="0" w:color="auto"/>
              <w:left w:val="single" w:sz="4" w:space="0" w:color="auto"/>
              <w:bottom w:val="single" w:sz="4" w:space="0" w:color="auto"/>
              <w:right w:val="single" w:sz="4" w:space="0" w:color="auto"/>
            </w:tcBorders>
            <w:vAlign w:val="center"/>
          </w:tcPr>
          <w:p w14:paraId="420E8DC6" w14:textId="77777777" w:rsidR="003B1BDE" w:rsidRDefault="003B1BDE" w:rsidP="00FE0EC5">
            <w:pPr>
              <w:widowControl/>
              <w:spacing w:before="100" w:beforeAutospacing="1" w:after="100" w:afterAutospacing="1"/>
              <w:jc w:val="left"/>
              <w:rPr>
                <w:rFonts w:ascii="宋体" w:hAnsi="宋体" w:cs="宋体"/>
                <w:b/>
                <w:kern w:val="0"/>
                <w:sz w:val="15"/>
                <w:szCs w:val="15"/>
              </w:rPr>
            </w:pPr>
            <w:r>
              <w:rPr>
                <w:rFonts w:ascii="宋体" w:hAnsi="宋体" w:cs="宋体" w:hint="eastAsia"/>
                <w:b/>
                <w:kern w:val="0"/>
                <w:sz w:val="24"/>
              </w:rPr>
              <w:t>库内运输、装卸车辆</w:t>
            </w:r>
          </w:p>
        </w:tc>
        <w:tc>
          <w:tcPr>
            <w:tcW w:w="1769" w:type="dxa"/>
            <w:tcBorders>
              <w:top w:val="single" w:sz="4" w:space="0" w:color="auto"/>
              <w:left w:val="single" w:sz="4" w:space="0" w:color="auto"/>
              <w:bottom w:val="single" w:sz="4" w:space="0" w:color="auto"/>
              <w:right w:val="single" w:sz="4" w:space="0" w:color="auto"/>
            </w:tcBorders>
            <w:vAlign w:val="center"/>
          </w:tcPr>
          <w:p w14:paraId="4361B926" w14:textId="77777777" w:rsidR="003B1BDE" w:rsidRDefault="003B1BDE" w:rsidP="00FE0EC5">
            <w:pPr>
              <w:widowControl/>
              <w:jc w:val="center"/>
              <w:rPr>
                <w:rFonts w:ascii="宋体" w:hAnsi="宋体" w:cs="宋体"/>
                <w:kern w:val="0"/>
                <w:sz w:val="24"/>
              </w:rPr>
            </w:pPr>
          </w:p>
        </w:tc>
        <w:tc>
          <w:tcPr>
            <w:tcW w:w="1402" w:type="dxa"/>
            <w:tcBorders>
              <w:top w:val="single" w:sz="4" w:space="0" w:color="auto"/>
              <w:left w:val="single" w:sz="4" w:space="0" w:color="auto"/>
              <w:bottom w:val="single" w:sz="4" w:space="0" w:color="auto"/>
              <w:right w:val="single" w:sz="4" w:space="0" w:color="auto"/>
            </w:tcBorders>
            <w:vAlign w:val="center"/>
          </w:tcPr>
          <w:p w14:paraId="1708C6F1"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6C4C0C0" w14:textId="77777777" w:rsidR="003B1BDE" w:rsidRDefault="003B1BDE" w:rsidP="00FE0EC5">
            <w:pPr>
              <w:widowControl/>
              <w:jc w:val="left"/>
              <w:rPr>
                <w:rFonts w:ascii="宋体" w:hAnsi="宋体" w:cs="宋体"/>
                <w:kern w:val="0"/>
                <w:sz w:val="24"/>
              </w:rPr>
            </w:pPr>
          </w:p>
        </w:tc>
      </w:tr>
      <w:tr w:rsidR="003B1BDE" w14:paraId="1C7C5F25"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38E337DB"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4.1</w:t>
            </w:r>
          </w:p>
        </w:tc>
        <w:tc>
          <w:tcPr>
            <w:tcW w:w="4876" w:type="dxa"/>
            <w:tcBorders>
              <w:top w:val="single" w:sz="4" w:space="0" w:color="auto"/>
              <w:left w:val="single" w:sz="4" w:space="0" w:color="auto"/>
              <w:bottom w:val="single" w:sz="4" w:space="0" w:color="auto"/>
              <w:right w:val="single" w:sz="4" w:space="0" w:color="auto"/>
            </w:tcBorders>
            <w:vAlign w:val="center"/>
          </w:tcPr>
          <w:p w14:paraId="7FE2A366"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甲类物品库房的电瓶车、铲车必须是防爆型的。</w:t>
            </w:r>
          </w:p>
        </w:tc>
        <w:tc>
          <w:tcPr>
            <w:tcW w:w="1769" w:type="dxa"/>
            <w:tcBorders>
              <w:top w:val="single" w:sz="4" w:space="0" w:color="auto"/>
              <w:left w:val="single" w:sz="4" w:space="0" w:color="auto"/>
              <w:bottom w:val="single" w:sz="4" w:space="0" w:color="auto"/>
              <w:right w:val="single" w:sz="4" w:space="0" w:color="auto"/>
            </w:tcBorders>
            <w:vAlign w:val="center"/>
          </w:tcPr>
          <w:p w14:paraId="34A36DE7"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公安部6号令30条</w:t>
            </w:r>
          </w:p>
        </w:tc>
        <w:tc>
          <w:tcPr>
            <w:tcW w:w="1402" w:type="dxa"/>
            <w:tcBorders>
              <w:top w:val="single" w:sz="4" w:space="0" w:color="auto"/>
              <w:left w:val="single" w:sz="4" w:space="0" w:color="auto"/>
              <w:bottom w:val="single" w:sz="4" w:space="0" w:color="auto"/>
              <w:right w:val="single" w:sz="4" w:space="0" w:color="auto"/>
            </w:tcBorders>
            <w:vAlign w:val="center"/>
          </w:tcPr>
          <w:p w14:paraId="7CBBF57B"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1C56339" w14:textId="77777777" w:rsidR="003B1BDE" w:rsidRDefault="003B1BDE" w:rsidP="00FE0EC5">
            <w:pPr>
              <w:widowControl/>
              <w:jc w:val="left"/>
              <w:rPr>
                <w:rFonts w:ascii="宋体" w:hAnsi="宋体" w:cs="宋体"/>
                <w:kern w:val="0"/>
                <w:sz w:val="24"/>
              </w:rPr>
            </w:pPr>
          </w:p>
        </w:tc>
      </w:tr>
      <w:tr w:rsidR="003B1BDE" w14:paraId="55545E96"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6A5AD552"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4.2</w:t>
            </w:r>
          </w:p>
        </w:tc>
        <w:tc>
          <w:tcPr>
            <w:tcW w:w="4876" w:type="dxa"/>
            <w:tcBorders>
              <w:top w:val="single" w:sz="4" w:space="0" w:color="auto"/>
              <w:left w:val="single" w:sz="4" w:space="0" w:color="auto"/>
              <w:bottom w:val="single" w:sz="4" w:space="0" w:color="auto"/>
              <w:right w:val="single" w:sz="4" w:space="0" w:color="auto"/>
            </w:tcBorders>
            <w:vAlign w:val="center"/>
          </w:tcPr>
          <w:p w14:paraId="39B6A48C"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不得用同一车辆运输互为禁忌的物料。</w:t>
            </w:r>
          </w:p>
        </w:tc>
        <w:tc>
          <w:tcPr>
            <w:tcW w:w="1769" w:type="dxa"/>
            <w:tcBorders>
              <w:top w:val="single" w:sz="4" w:space="0" w:color="auto"/>
              <w:left w:val="single" w:sz="4" w:space="0" w:color="auto"/>
              <w:bottom w:val="single" w:sz="4" w:space="0" w:color="auto"/>
              <w:right w:val="single" w:sz="4" w:space="0" w:color="auto"/>
            </w:tcBorders>
            <w:vAlign w:val="center"/>
          </w:tcPr>
          <w:p w14:paraId="2ED36F12"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0058C1B6"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8.6</w:t>
            </w:r>
          </w:p>
        </w:tc>
        <w:tc>
          <w:tcPr>
            <w:tcW w:w="1402" w:type="dxa"/>
            <w:tcBorders>
              <w:top w:val="single" w:sz="4" w:space="0" w:color="auto"/>
              <w:left w:val="single" w:sz="4" w:space="0" w:color="auto"/>
              <w:bottom w:val="single" w:sz="4" w:space="0" w:color="auto"/>
              <w:right w:val="single" w:sz="4" w:space="0" w:color="auto"/>
            </w:tcBorders>
            <w:vAlign w:val="center"/>
          </w:tcPr>
          <w:p w14:paraId="680C111F"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1F9C056" w14:textId="77777777" w:rsidR="003B1BDE" w:rsidRDefault="003B1BDE" w:rsidP="00FE0EC5">
            <w:pPr>
              <w:widowControl/>
              <w:jc w:val="left"/>
              <w:rPr>
                <w:rFonts w:ascii="宋体" w:hAnsi="宋体" w:cs="宋体"/>
                <w:kern w:val="0"/>
                <w:sz w:val="24"/>
              </w:rPr>
            </w:pPr>
          </w:p>
        </w:tc>
      </w:tr>
      <w:tr w:rsidR="003B1BDE" w14:paraId="7E0BFF6C"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20BD74F0"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4.3</w:t>
            </w:r>
          </w:p>
        </w:tc>
        <w:tc>
          <w:tcPr>
            <w:tcW w:w="4876" w:type="dxa"/>
            <w:tcBorders>
              <w:top w:val="single" w:sz="4" w:space="0" w:color="auto"/>
              <w:left w:val="single" w:sz="4" w:space="0" w:color="auto"/>
              <w:bottom w:val="single" w:sz="4" w:space="0" w:color="auto"/>
              <w:right w:val="single" w:sz="4" w:space="0" w:color="auto"/>
            </w:tcBorders>
            <w:vAlign w:val="center"/>
          </w:tcPr>
          <w:p w14:paraId="1F3BE9DD"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叉车的刹车、转向、灯光、喇叭和后视镜等功能齐全、可靠。</w:t>
            </w:r>
          </w:p>
        </w:tc>
        <w:tc>
          <w:tcPr>
            <w:tcW w:w="1769" w:type="dxa"/>
            <w:tcBorders>
              <w:top w:val="single" w:sz="4" w:space="0" w:color="auto"/>
              <w:left w:val="single" w:sz="4" w:space="0" w:color="auto"/>
              <w:bottom w:val="single" w:sz="4" w:space="0" w:color="auto"/>
              <w:right w:val="single" w:sz="4" w:space="0" w:color="auto"/>
            </w:tcBorders>
            <w:vAlign w:val="center"/>
          </w:tcPr>
          <w:p w14:paraId="5887927C"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GB4387-94</w:t>
            </w:r>
          </w:p>
          <w:p w14:paraId="640B78A9"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5.2.2</w:t>
            </w:r>
          </w:p>
        </w:tc>
        <w:tc>
          <w:tcPr>
            <w:tcW w:w="1402" w:type="dxa"/>
            <w:tcBorders>
              <w:top w:val="single" w:sz="4" w:space="0" w:color="auto"/>
              <w:left w:val="single" w:sz="4" w:space="0" w:color="auto"/>
              <w:bottom w:val="single" w:sz="4" w:space="0" w:color="auto"/>
              <w:right w:val="single" w:sz="4" w:space="0" w:color="auto"/>
            </w:tcBorders>
            <w:vAlign w:val="center"/>
          </w:tcPr>
          <w:p w14:paraId="2720CE87"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09FD06F" w14:textId="77777777" w:rsidR="003B1BDE" w:rsidRDefault="003B1BDE" w:rsidP="00FE0EC5">
            <w:pPr>
              <w:widowControl/>
              <w:jc w:val="left"/>
              <w:rPr>
                <w:rFonts w:ascii="宋体" w:hAnsi="宋体" w:cs="宋体"/>
                <w:kern w:val="0"/>
                <w:sz w:val="24"/>
              </w:rPr>
            </w:pPr>
          </w:p>
        </w:tc>
      </w:tr>
      <w:tr w:rsidR="003B1BDE" w14:paraId="52ECBE17" w14:textId="77777777" w:rsidTr="00FE0EC5">
        <w:trPr>
          <w:trHeight w:val="365"/>
          <w:jc w:val="center"/>
        </w:trPr>
        <w:tc>
          <w:tcPr>
            <w:tcW w:w="708" w:type="dxa"/>
            <w:tcBorders>
              <w:top w:val="single" w:sz="4" w:space="0" w:color="auto"/>
              <w:left w:val="single" w:sz="4" w:space="0" w:color="auto"/>
              <w:bottom w:val="single" w:sz="4" w:space="0" w:color="auto"/>
              <w:right w:val="single" w:sz="4" w:space="0" w:color="auto"/>
            </w:tcBorders>
            <w:vAlign w:val="center"/>
          </w:tcPr>
          <w:p w14:paraId="2D52CEEB" w14:textId="77777777" w:rsidR="003B1BDE" w:rsidRDefault="003B1BDE" w:rsidP="00FE0EC5">
            <w:pPr>
              <w:widowControl/>
              <w:ind w:rightChars="-45" w:right="-94"/>
              <w:jc w:val="center"/>
              <w:rPr>
                <w:rFonts w:ascii="宋体" w:hAnsi="宋体" w:cs="宋体"/>
                <w:b/>
                <w:kern w:val="0"/>
                <w:sz w:val="24"/>
              </w:rPr>
            </w:pPr>
            <w:r>
              <w:rPr>
                <w:rFonts w:ascii="宋体" w:hAnsi="宋体" w:cs="宋体" w:hint="eastAsia"/>
                <w:b/>
                <w:kern w:val="0"/>
                <w:sz w:val="24"/>
              </w:rPr>
              <w:t>5</w:t>
            </w:r>
          </w:p>
        </w:tc>
        <w:tc>
          <w:tcPr>
            <w:tcW w:w="4876" w:type="dxa"/>
            <w:tcBorders>
              <w:top w:val="single" w:sz="4" w:space="0" w:color="auto"/>
              <w:left w:val="single" w:sz="4" w:space="0" w:color="auto"/>
              <w:bottom w:val="single" w:sz="4" w:space="0" w:color="auto"/>
              <w:right w:val="single" w:sz="4" w:space="0" w:color="auto"/>
            </w:tcBorders>
            <w:vAlign w:val="center"/>
          </w:tcPr>
          <w:p w14:paraId="5CD8CA70" w14:textId="77777777" w:rsidR="003B1BDE" w:rsidRDefault="003B1BDE" w:rsidP="00FE0EC5">
            <w:pPr>
              <w:widowControl/>
              <w:spacing w:before="100" w:beforeAutospacing="1" w:after="100" w:afterAutospacing="1"/>
              <w:jc w:val="left"/>
              <w:rPr>
                <w:rFonts w:ascii="宋体" w:hAnsi="宋体" w:cs="宋体"/>
                <w:b/>
                <w:kern w:val="0"/>
                <w:sz w:val="15"/>
                <w:szCs w:val="15"/>
              </w:rPr>
            </w:pPr>
            <w:r>
              <w:rPr>
                <w:rFonts w:ascii="宋体" w:hAnsi="宋体" w:cs="宋体" w:hint="eastAsia"/>
                <w:b/>
                <w:kern w:val="0"/>
                <w:sz w:val="24"/>
              </w:rPr>
              <w:t>防火、消防</w:t>
            </w:r>
          </w:p>
        </w:tc>
        <w:tc>
          <w:tcPr>
            <w:tcW w:w="1769" w:type="dxa"/>
            <w:tcBorders>
              <w:top w:val="single" w:sz="4" w:space="0" w:color="auto"/>
              <w:left w:val="single" w:sz="4" w:space="0" w:color="auto"/>
              <w:bottom w:val="single" w:sz="4" w:space="0" w:color="auto"/>
              <w:right w:val="single" w:sz="4" w:space="0" w:color="auto"/>
            </w:tcBorders>
            <w:vAlign w:val="center"/>
          </w:tcPr>
          <w:p w14:paraId="03DB05F4" w14:textId="77777777" w:rsidR="003B1BDE" w:rsidRDefault="003B1BDE" w:rsidP="00FE0EC5">
            <w:pPr>
              <w:widowControl/>
              <w:jc w:val="center"/>
              <w:rPr>
                <w:rFonts w:ascii="宋体" w:hAnsi="宋体" w:cs="宋体"/>
                <w:kern w:val="0"/>
                <w:sz w:val="24"/>
              </w:rPr>
            </w:pPr>
          </w:p>
        </w:tc>
        <w:tc>
          <w:tcPr>
            <w:tcW w:w="1402" w:type="dxa"/>
            <w:tcBorders>
              <w:top w:val="single" w:sz="4" w:space="0" w:color="auto"/>
              <w:left w:val="single" w:sz="4" w:space="0" w:color="auto"/>
              <w:bottom w:val="single" w:sz="4" w:space="0" w:color="auto"/>
              <w:right w:val="single" w:sz="4" w:space="0" w:color="auto"/>
            </w:tcBorders>
            <w:vAlign w:val="center"/>
          </w:tcPr>
          <w:p w14:paraId="04801E43"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215A1CB" w14:textId="77777777" w:rsidR="003B1BDE" w:rsidRDefault="003B1BDE" w:rsidP="00FE0EC5">
            <w:pPr>
              <w:widowControl/>
              <w:jc w:val="left"/>
              <w:rPr>
                <w:rFonts w:ascii="宋体" w:hAnsi="宋体" w:cs="宋体"/>
                <w:kern w:val="0"/>
                <w:sz w:val="24"/>
              </w:rPr>
            </w:pPr>
          </w:p>
        </w:tc>
      </w:tr>
      <w:tr w:rsidR="003B1BDE" w14:paraId="6BD61BBC"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5F454DEC"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5.1</w:t>
            </w:r>
          </w:p>
        </w:tc>
        <w:tc>
          <w:tcPr>
            <w:tcW w:w="4876" w:type="dxa"/>
            <w:tcBorders>
              <w:top w:val="single" w:sz="4" w:space="0" w:color="auto"/>
              <w:left w:val="single" w:sz="4" w:space="0" w:color="auto"/>
              <w:bottom w:val="single" w:sz="4" w:space="0" w:color="auto"/>
              <w:right w:val="single" w:sz="4" w:space="0" w:color="auto"/>
            </w:tcBorders>
            <w:vAlign w:val="center"/>
          </w:tcPr>
          <w:p w14:paraId="00CB4136"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仓库四周应设置醒目的防火标志，进入库区的人员不准携带火种进入。</w:t>
            </w:r>
          </w:p>
        </w:tc>
        <w:tc>
          <w:tcPr>
            <w:tcW w:w="1769" w:type="dxa"/>
            <w:tcBorders>
              <w:top w:val="single" w:sz="4" w:space="0" w:color="auto"/>
              <w:left w:val="single" w:sz="4" w:space="0" w:color="auto"/>
              <w:bottom w:val="single" w:sz="4" w:space="0" w:color="auto"/>
              <w:right w:val="single" w:sz="4" w:space="0" w:color="auto"/>
            </w:tcBorders>
            <w:vAlign w:val="center"/>
          </w:tcPr>
          <w:p w14:paraId="10916C5E"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公安部6号令46条</w:t>
            </w:r>
          </w:p>
        </w:tc>
        <w:tc>
          <w:tcPr>
            <w:tcW w:w="1402" w:type="dxa"/>
            <w:tcBorders>
              <w:top w:val="single" w:sz="4" w:space="0" w:color="auto"/>
              <w:left w:val="single" w:sz="4" w:space="0" w:color="auto"/>
              <w:bottom w:val="single" w:sz="4" w:space="0" w:color="auto"/>
              <w:right w:val="single" w:sz="4" w:space="0" w:color="auto"/>
            </w:tcBorders>
            <w:vAlign w:val="center"/>
          </w:tcPr>
          <w:p w14:paraId="35F70B05"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16E9EFC" w14:textId="77777777" w:rsidR="003B1BDE" w:rsidRDefault="003B1BDE" w:rsidP="00FE0EC5">
            <w:pPr>
              <w:widowControl/>
              <w:jc w:val="left"/>
              <w:rPr>
                <w:rFonts w:ascii="宋体" w:hAnsi="宋体" w:cs="宋体"/>
                <w:kern w:val="0"/>
                <w:sz w:val="24"/>
              </w:rPr>
            </w:pPr>
          </w:p>
        </w:tc>
      </w:tr>
      <w:tr w:rsidR="003B1BDE" w14:paraId="616E6A43"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0FF2F49C"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5.2</w:t>
            </w:r>
          </w:p>
        </w:tc>
        <w:tc>
          <w:tcPr>
            <w:tcW w:w="4876" w:type="dxa"/>
            <w:tcBorders>
              <w:top w:val="single" w:sz="4" w:space="0" w:color="auto"/>
              <w:left w:val="single" w:sz="4" w:space="0" w:color="auto"/>
              <w:bottom w:val="single" w:sz="4" w:space="0" w:color="auto"/>
              <w:right w:val="single" w:sz="4" w:space="0" w:color="auto"/>
            </w:tcBorders>
            <w:vAlign w:val="center"/>
          </w:tcPr>
          <w:p w14:paraId="769EBB24"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仓库的消防设施器材，应由专人管理、负责检查、维护保养、更换和添置，保证完好有效。</w:t>
            </w:r>
          </w:p>
        </w:tc>
        <w:tc>
          <w:tcPr>
            <w:tcW w:w="1769" w:type="dxa"/>
            <w:tcBorders>
              <w:top w:val="single" w:sz="4" w:space="0" w:color="auto"/>
              <w:left w:val="single" w:sz="4" w:space="0" w:color="auto"/>
              <w:bottom w:val="single" w:sz="4" w:space="0" w:color="auto"/>
              <w:right w:val="single" w:sz="4" w:space="0" w:color="auto"/>
            </w:tcBorders>
            <w:vAlign w:val="center"/>
          </w:tcPr>
          <w:p w14:paraId="427E564E"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公安部6号令53条</w:t>
            </w:r>
          </w:p>
        </w:tc>
        <w:tc>
          <w:tcPr>
            <w:tcW w:w="1402" w:type="dxa"/>
            <w:tcBorders>
              <w:top w:val="single" w:sz="4" w:space="0" w:color="auto"/>
              <w:left w:val="single" w:sz="4" w:space="0" w:color="auto"/>
              <w:bottom w:val="single" w:sz="4" w:space="0" w:color="auto"/>
              <w:right w:val="single" w:sz="4" w:space="0" w:color="auto"/>
            </w:tcBorders>
            <w:vAlign w:val="center"/>
          </w:tcPr>
          <w:p w14:paraId="03C1BC7D"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A68CC32" w14:textId="77777777" w:rsidR="003B1BDE" w:rsidRDefault="003B1BDE" w:rsidP="00FE0EC5">
            <w:pPr>
              <w:widowControl/>
              <w:jc w:val="left"/>
              <w:rPr>
                <w:rFonts w:ascii="宋体" w:hAnsi="宋体" w:cs="宋体"/>
                <w:kern w:val="0"/>
                <w:sz w:val="24"/>
              </w:rPr>
            </w:pPr>
          </w:p>
        </w:tc>
      </w:tr>
      <w:tr w:rsidR="003B1BDE" w14:paraId="5A656C0B"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63EF6CD8"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5.3</w:t>
            </w:r>
          </w:p>
        </w:tc>
        <w:tc>
          <w:tcPr>
            <w:tcW w:w="4876" w:type="dxa"/>
            <w:tcBorders>
              <w:top w:val="single" w:sz="4" w:space="0" w:color="auto"/>
              <w:left w:val="single" w:sz="4" w:space="0" w:color="auto"/>
              <w:bottom w:val="single" w:sz="4" w:space="0" w:color="auto"/>
              <w:right w:val="single" w:sz="4" w:space="0" w:color="auto"/>
            </w:tcBorders>
            <w:vAlign w:val="center"/>
          </w:tcPr>
          <w:p w14:paraId="732F98DF"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灭火器材应摆放在明显和便于取用的地方，周围不准堆放物品和杂物。</w:t>
            </w:r>
          </w:p>
        </w:tc>
        <w:tc>
          <w:tcPr>
            <w:tcW w:w="1769" w:type="dxa"/>
            <w:tcBorders>
              <w:top w:val="single" w:sz="4" w:space="0" w:color="auto"/>
              <w:left w:val="single" w:sz="4" w:space="0" w:color="auto"/>
              <w:bottom w:val="single" w:sz="4" w:space="0" w:color="auto"/>
              <w:right w:val="single" w:sz="4" w:space="0" w:color="auto"/>
            </w:tcBorders>
            <w:vAlign w:val="center"/>
          </w:tcPr>
          <w:p w14:paraId="04088D44"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公安部6号令52条</w:t>
            </w:r>
          </w:p>
        </w:tc>
        <w:tc>
          <w:tcPr>
            <w:tcW w:w="1402" w:type="dxa"/>
            <w:tcBorders>
              <w:top w:val="single" w:sz="4" w:space="0" w:color="auto"/>
              <w:left w:val="single" w:sz="4" w:space="0" w:color="auto"/>
              <w:bottom w:val="single" w:sz="4" w:space="0" w:color="auto"/>
              <w:right w:val="single" w:sz="4" w:space="0" w:color="auto"/>
            </w:tcBorders>
            <w:vAlign w:val="center"/>
          </w:tcPr>
          <w:p w14:paraId="57200CB2"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393DBD7" w14:textId="77777777" w:rsidR="003B1BDE" w:rsidRDefault="003B1BDE" w:rsidP="00FE0EC5">
            <w:pPr>
              <w:widowControl/>
              <w:jc w:val="left"/>
              <w:rPr>
                <w:rFonts w:ascii="宋体" w:hAnsi="宋体" w:cs="宋体"/>
                <w:kern w:val="0"/>
                <w:sz w:val="24"/>
              </w:rPr>
            </w:pPr>
          </w:p>
        </w:tc>
      </w:tr>
      <w:tr w:rsidR="003B1BDE" w14:paraId="1C50C309"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7FEED0E3"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5.4</w:t>
            </w:r>
          </w:p>
        </w:tc>
        <w:tc>
          <w:tcPr>
            <w:tcW w:w="4876" w:type="dxa"/>
            <w:tcBorders>
              <w:top w:val="single" w:sz="4" w:space="0" w:color="auto"/>
              <w:left w:val="single" w:sz="4" w:space="0" w:color="auto"/>
              <w:bottom w:val="single" w:sz="4" w:space="0" w:color="auto"/>
              <w:right w:val="single" w:sz="4" w:space="0" w:color="auto"/>
            </w:tcBorders>
            <w:vAlign w:val="center"/>
          </w:tcPr>
          <w:p w14:paraId="07D08E14"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库区的消防车道和仓库的安全出口等通道，严禁堆放物品。</w:t>
            </w:r>
          </w:p>
        </w:tc>
        <w:tc>
          <w:tcPr>
            <w:tcW w:w="1769" w:type="dxa"/>
            <w:tcBorders>
              <w:top w:val="single" w:sz="4" w:space="0" w:color="auto"/>
              <w:left w:val="single" w:sz="4" w:space="0" w:color="auto"/>
              <w:bottom w:val="single" w:sz="4" w:space="0" w:color="auto"/>
              <w:right w:val="single" w:sz="4" w:space="0" w:color="auto"/>
            </w:tcBorders>
            <w:vAlign w:val="center"/>
          </w:tcPr>
          <w:p w14:paraId="66E7413F"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公安部6号令56条</w:t>
            </w:r>
          </w:p>
        </w:tc>
        <w:tc>
          <w:tcPr>
            <w:tcW w:w="1402" w:type="dxa"/>
            <w:tcBorders>
              <w:top w:val="single" w:sz="4" w:space="0" w:color="auto"/>
              <w:left w:val="single" w:sz="4" w:space="0" w:color="auto"/>
              <w:bottom w:val="single" w:sz="4" w:space="0" w:color="auto"/>
              <w:right w:val="single" w:sz="4" w:space="0" w:color="auto"/>
            </w:tcBorders>
            <w:vAlign w:val="center"/>
          </w:tcPr>
          <w:p w14:paraId="50BEFFA1"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A6192FD" w14:textId="77777777" w:rsidR="003B1BDE" w:rsidRDefault="003B1BDE" w:rsidP="00FE0EC5">
            <w:pPr>
              <w:widowControl/>
              <w:jc w:val="left"/>
              <w:rPr>
                <w:rFonts w:ascii="宋体" w:hAnsi="宋体" w:cs="宋体"/>
                <w:kern w:val="0"/>
                <w:sz w:val="24"/>
              </w:rPr>
            </w:pPr>
          </w:p>
        </w:tc>
      </w:tr>
      <w:tr w:rsidR="003B1BDE" w14:paraId="1651CD16"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615702EA"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5.5</w:t>
            </w:r>
          </w:p>
        </w:tc>
        <w:tc>
          <w:tcPr>
            <w:tcW w:w="4876" w:type="dxa"/>
            <w:tcBorders>
              <w:top w:val="single" w:sz="4" w:space="0" w:color="auto"/>
              <w:left w:val="single" w:sz="4" w:space="0" w:color="auto"/>
              <w:bottom w:val="single" w:sz="4" w:space="0" w:color="auto"/>
              <w:right w:val="single" w:sz="4" w:space="0" w:color="auto"/>
            </w:tcBorders>
            <w:vAlign w:val="center"/>
          </w:tcPr>
          <w:p w14:paraId="6217B242"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贮存危险化学品建筑物内应安装火灾自动监测和报警系统。危险化学品仓库的安全设施应当定期检测。</w:t>
            </w:r>
          </w:p>
        </w:tc>
        <w:tc>
          <w:tcPr>
            <w:tcW w:w="1769" w:type="dxa"/>
            <w:tcBorders>
              <w:top w:val="single" w:sz="4" w:space="0" w:color="auto"/>
              <w:left w:val="single" w:sz="4" w:space="0" w:color="auto"/>
              <w:bottom w:val="single" w:sz="4" w:space="0" w:color="auto"/>
              <w:right w:val="single" w:sz="4" w:space="0" w:color="auto"/>
            </w:tcBorders>
            <w:vAlign w:val="center"/>
          </w:tcPr>
          <w:p w14:paraId="421E735B"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253C3AAF"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9.2</w:t>
            </w:r>
          </w:p>
          <w:p w14:paraId="12A41023"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国务院令第344号23条</w:t>
            </w:r>
          </w:p>
        </w:tc>
        <w:tc>
          <w:tcPr>
            <w:tcW w:w="1402" w:type="dxa"/>
            <w:tcBorders>
              <w:top w:val="single" w:sz="4" w:space="0" w:color="auto"/>
              <w:left w:val="single" w:sz="4" w:space="0" w:color="auto"/>
              <w:bottom w:val="single" w:sz="4" w:space="0" w:color="auto"/>
              <w:right w:val="single" w:sz="4" w:space="0" w:color="auto"/>
            </w:tcBorders>
            <w:vAlign w:val="center"/>
          </w:tcPr>
          <w:p w14:paraId="3B0BC9E9"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E4DB627" w14:textId="77777777" w:rsidR="003B1BDE" w:rsidRDefault="003B1BDE" w:rsidP="00FE0EC5">
            <w:pPr>
              <w:widowControl/>
              <w:jc w:val="left"/>
              <w:rPr>
                <w:rFonts w:ascii="宋体" w:hAnsi="宋体" w:cs="宋体"/>
                <w:kern w:val="0"/>
                <w:sz w:val="24"/>
              </w:rPr>
            </w:pPr>
          </w:p>
        </w:tc>
      </w:tr>
      <w:tr w:rsidR="003B1BDE" w14:paraId="51766384"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5B359371"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5.6</w:t>
            </w:r>
          </w:p>
        </w:tc>
        <w:tc>
          <w:tcPr>
            <w:tcW w:w="4876" w:type="dxa"/>
            <w:tcBorders>
              <w:top w:val="single" w:sz="4" w:space="0" w:color="auto"/>
              <w:left w:val="single" w:sz="4" w:space="0" w:color="auto"/>
              <w:bottom w:val="single" w:sz="4" w:space="0" w:color="auto"/>
              <w:right w:val="single" w:sz="4" w:space="0" w:color="auto"/>
            </w:tcBorders>
            <w:vAlign w:val="center"/>
          </w:tcPr>
          <w:p w14:paraId="316636B6"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贮存化学危险品的建筑物内，应安装灭火喷</w:t>
            </w:r>
            <w:r>
              <w:rPr>
                <w:rFonts w:ascii="宋体" w:hAnsi="宋体" w:cs="宋体" w:hint="eastAsia"/>
                <w:kern w:val="0"/>
                <w:sz w:val="24"/>
              </w:rPr>
              <w:lastRenderedPageBreak/>
              <w:t>淋系统。</w:t>
            </w:r>
          </w:p>
        </w:tc>
        <w:tc>
          <w:tcPr>
            <w:tcW w:w="1769" w:type="dxa"/>
            <w:tcBorders>
              <w:top w:val="single" w:sz="4" w:space="0" w:color="auto"/>
              <w:left w:val="single" w:sz="4" w:space="0" w:color="auto"/>
              <w:bottom w:val="single" w:sz="4" w:space="0" w:color="auto"/>
              <w:right w:val="single" w:sz="4" w:space="0" w:color="auto"/>
            </w:tcBorders>
            <w:vAlign w:val="center"/>
          </w:tcPr>
          <w:p w14:paraId="394DA3BB"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lastRenderedPageBreak/>
              <w:t>GB15603-1995</w:t>
            </w:r>
          </w:p>
          <w:p w14:paraId="728F1EF0"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lastRenderedPageBreak/>
              <w:t>9.3</w:t>
            </w:r>
          </w:p>
        </w:tc>
        <w:tc>
          <w:tcPr>
            <w:tcW w:w="1402" w:type="dxa"/>
            <w:tcBorders>
              <w:top w:val="single" w:sz="4" w:space="0" w:color="auto"/>
              <w:left w:val="single" w:sz="4" w:space="0" w:color="auto"/>
              <w:bottom w:val="single" w:sz="4" w:space="0" w:color="auto"/>
              <w:right w:val="single" w:sz="4" w:space="0" w:color="auto"/>
            </w:tcBorders>
            <w:vAlign w:val="center"/>
          </w:tcPr>
          <w:p w14:paraId="77A2CD80"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BB2B27E" w14:textId="77777777" w:rsidR="003B1BDE" w:rsidRDefault="003B1BDE" w:rsidP="00FE0EC5">
            <w:pPr>
              <w:widowControl/>
              <w:jc w:val="left"/>
              <w:rPr>
                <w:rFonts w:ascii="宋体" w:hAnsi="宋体" w:cs="宋体"/>
                <w:kern w:val="0"/>
                <w:sz w:val="24"/>
              </w:rPr>
            </w:pPr>
          </w:p>
        </w:tc>
      </w:tr>
      <w:tr w:rsidR="003B1BDE" w14:paraId="433E8041"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45D48D54"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5.7</w:t>
            </w:r>
          </w:p>
        </w:tc>
        <w:tc>
          <w:tcPr>
            <w:tcW w:w="4876" w:type="dxa"/>
            <w:tcBorders>
              <w:top w:val="single" w:sz="4" w:space="0" w:color="auto"/>
              <w:left w:val="single" w:sz="4" w:space="0" w:color="auto"/>
              <w:bottom w:val="single" w:sz="4" w:space="0" w:color="auto"/>
              <w:right w:val="single" w:sz="4" w:space="0" w:color="auto"/>
            </w:tcBorders>
            <w:vAlign w:val="center"/>
          </w:tcPr>
          <w:p w14:paraId="063EA935"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仓库供电的电气间与仓库用耐火4小时的隔墙完全隔离，门朝外单走，与库房不相通。</w:t>
            </w:r>
          </w:p>
        </w:tc>
        <w:tc>
          <w:tcPr>
            <w:tcW w:w="1769" w:type="dxa"/>
            <w:tcBorders>
              <w:top w:val="single" w:sz="4" w:space="0" w:color="auto"/>
              <w:left w:val="single" w:sz="4" w:space="0" w:color="auto"/>
              <w:bottom w:val="single" w:sz="4" w:space="0" w:color="auto"/>
              <w:right w:val="single" w:sz="4" w:space="0" w:color="auto"/>
            </w:tcBorders>
            <w:vAlign w:val="center"/>
          </w:tcPr>
          <w:p w14:paraId="2CEE19FE" w14:textId="77777777" w:rsidR="003B1BDE" w:rsidRDefault="003B1BDE" w:rsidP="00FE0EC5">
            <w:pPr>
              <w:widowControl/>
              <w:jc w:val="center"/>
              <w:rPr>
                <w:rFonts w:ascii="宋体" w:hAnsi="宋体" w:cs="宋体"/>
                <w:kern w:val="0"/>
                <w:sz w:val="24"/>
              </w:rPr>
            </w:pPr>
          </w:p>
        </w:tc>
        <w:tc>
          <w:tcPr>
            <w:tcW w:w="1402" w:type="dxa"/>
            <w:tcBorders>
              <w:top w:val="single" w:sz="4" w:space="0" w:color="auto"/>
              <w:left w:val="single" w:sz="4" w:space="0" w:color="auto"/>
              <w:bottom w:val="single" w:sz="4" w:space="0" w:color="auto"/>
              <w:right w:val="single" w:sz="4" w:space="0" w:color="auto"/>
            </w:tcBorders>
            <w:vAlign w:val="center"/>
          </w:tcPr>
          <w:p w14:paraId="4567E08B"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D1E01F9" w14:textId="77777777" w:rsidR="003B1BDE" w:rsidRDefault="003B1BDE" w:rsidP="00FE0EC5">
            <w:pPr>
              <w:widowControl/>
              <w:jc w:val="left"/>
              <w:rPr>
                <w:rFonts w:ascii="宋体" w:hAnsi="宋体" w:cs="宋体"/>
                <w:kern w:val="0"/>
                <w:sz w:val="24"/>
              </w:rPr>
            </w:pPr>
          </w:p>
        </w:tc>
      </w:tr>
      <w:tr w:rsidR="003B1BDE" w14:paraId="6C103BDE"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4FCB0C70"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5.8</w:t>
            </w:r>
          </w:p>
        </w:tc>
        <w:tc>
          <w:tcPr>
            <w:tcW w:w="4876" w:type="dxa"/>
            <w:tcBorders>
              <w:top w:val="single" w:sz="4" w:space="0" w:color="auto"/>
              <w:left w:val="single" w:sz="4" w:space="0" w:color="auto"/>
              <w:bottom w:val="single" w:sz="4" w:space="0" w:color="auto"/>
              <w:right w:val="single" w:sz="4" w:space="0" w:color="auto"/>
            </w:tcBorders>
            <w:vAlign w:val="center"/>
          </w:tcPr>
          <w:p w14:paraId="3BA901D3"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甲类物品库、专业性库，应当按照国家有关技术规范的规定，安装相应的报警装置，附近有公安消防队的宜设置与其直通的报警电话。</w:t>
            </w:r>
          </w:p>
        </w:tc>
        <w:tc>
          <w:tcPr>
            <w:tcW w:w="1769" w:type="dxa"/>
            <w:tcBorders>
              <w:top w:val="single" w:sz="4" w:space="0" w:color="auto"/>
              <w:left w:val="single" w:sz="4" w:space="0" w:color="auto"/>
              <w:bottom w:val="single" w:sz="4" w:space="0" w:color="auto"/>
              <w:right w:val="single" w:sz="4" w:space="0" w:color="auto"/>
            </w:tcBorders>
            <w:vAlign w:val="center"/>
          </w:tcPr>
          <w:p w14:paraId="5DB7CD06"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公安部6号令</w:t>
            </w:r>
          </w:p>
          <w:p w14:paraId="6F41430E"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54条</w:t>
            </w:r>
          </w:p>
        </w:tc>
        <w:tc>
          <w:tcPr>
            <w:tcW w:w="1402" w:type="dxa"/>
            <w:tcBorders>
              <w:top w:val="single" w:sz="4" w:space="0" w:color="auto"/>
              <w:left w:val="single" w:sz="4" w:space="0" w:color="auto"/>
              <w:bottom w:val="single" w:sz="4" w:space="0" w:color="auto"/>
              <w:right w:val="single" w:sz="4" w:space="0" w:color="auto"/>
            </w:tcBorders>
            <w:vAlign w:val="center"/>
          </w:tcPr>
          <w:p w14:paraId="35B67529"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3B97026" w14:textId="77777777" w:rsidR="003B1BDE" w:rsidRDefault="003B1BDE" w:rsidP="00FE0EC5">
            <w:pPr>
              <w:widowControl/>
              <w:jc w:val="left"/>
              <w:rPr>
                <w:rFonts w:ascii="宋体" w:hAnsi="宋体" w:cs="宋体"/>
                <w:kern w:val="0"/>
                <w:sz w:val="24"/>
              </w:rPr>
            </w:pPr>
          </w:p>
        </w:tc>
      </w:tr>
      <w:tr w:rsidR="003B1BDE" w14:paraId="5A770331" w14:textId="77777777" w:rsidTr="00FE0EC5">
        <w:trPr>
          <w:trHeight w:val="426"/>
          <w:jc w:val="center"/>
        </w:trPr>
        <w:tc>
          <w:tcPr>
            <w:tcW w:w="708" w:type="dxa"/>
            <w:tcBorders>
              <w:top w:val="single" w:sz="4" w:space="0" w:color="auto"/>
              <w:left w:val="single" w:sz="4" w:space="0" w:color="auto"/>
              <w:bottom w:val="single" w:sz="4" w:space="0" w:color="auto"/>
              <w:right w:val="single" w:sz="4" w:space="0" w:color="auto"/>
            </w:tcBorders>
            <w:vAlign w:val="center"/>
          </w:tcPr>
          <w:p w14:paraId="45D59A3A" w14:textId="77777777" w:rsidR="003B1BDE" w:rsidRDefault="003B1BDE" w:rsidP="00FE0EC5">
            <w:pPr>
              <w:widowControl/>
              <w:ind w:rightChars="-45" w:right="-94"/>
              <w:jc w:val="center"/>
              <w:rPr>
                <w:rFonts w:ascii="宋体" w:hAnsi="宋体" w:cs="宋体"/>
                <w:b/>
                <w:kern w:val="0"/>
                <w:sz w:val="24"/>
              </w:rPr>
            </w:pPr>
            <w:r>
              <w:rPr>
                <w:rFonts w:ascii="宋体" w:hAnsi="宋体" w:cs="宋体" w:hint="eastAsia"/>
                <w:b/>
                <w:kern w:val="0"/>
                <w:sz w:val="24"/>
              </w:rPr>
              <w:t>6</w:t>
            </w:r>
          </w:p>
        </w:tc>
        <w:tc>
          <w:tcPr>
            <w:tcW w:w="4876" w:type="dxa"/>
            <w:tcBorders>
              <w:top w:val="single" w:sz="4" w:space="0" w:color="auto"/>
              <w:left w:val="single" w:sz="4" w:space="0" w:color="auto"/>
              <w:bottom w:val="single" w:sz="4" w:space="0" w:color="auto"/>
              <w:right w:val="single" w:sz="4" w:space="0" w:color="auto"/>
            </w:tcBorders>
            <w:vAlign w:val="center"/>
          </w:tcPr>
          <w:p w14:paraId="2E8A702C" w14:textId="77777777" w:rsidR="003B1BDE" w:rsidRDefault="003B1BDE" w:rsidP="00FE0EC5">
            <w:pPr>
              <w:widowControl/>
              <w:spacing w:before="100" w:beforeAutospacing="1" w:after="100" w:afterAutospacing="1"/>
              <w:jc w:val="left"/>
              <w:rPr>
                <w:rFonts w:ascii="宋体" w:hAnsi="宋体" w:cs="宋体"/>
                <w:b/>
                <w:kern w:val="0"/>
                <w:sz w:val="15"/>
                <w:szCs w:val="15"/>
              </w:rPr>
            </w:pPr>
            <w:r>
              <w:rPr>
                <w:rFonts w:ascii="宋体" w:hAnsi="宋体" w:cs="宋体" w:hint="eastAsia"/>
                <w:b/>
                <w:kern w:val="0"/>
                <w:sz w:val="24"/>
              </w:rPr>
              <w:t>人员、防护、管理</w:t>
            </w:r>
          </w:p>
        </w:tc>
        <w:tc>
          <w:tcPr>
            <w:tcW w:w="1769" w:type="dxa"/>
            <w:tcBorders>
              <w:top w:val="single" w:sz="4" w:space="0" w:color="auto"/>
              <w:left w:val="single" w:sz="4" w:space="0" w:color="auto"/>
              <w:bottom w:val="single" w:sz="4" w:space="0" w:color="auto"/>
              <w:right w:val="single" w:sz="4" w:space="0" w:color="auto"/>
            </w:tcBorders>
            <w:vAlign w:val="center"/>
          </w:tcPr>
          <w:p w14:paraId="0FFE1E4E" w14:textId="77777777" w:rsidR="003B1BDE" w:rsidRDefault="003B1BDE" w:rsidP="00FE0EC5">
            <w:pPr>
              <w:widowControl/>
              <w:jc w:val="center"/>
              <w:rPr>
                <w:rFonts w:ascii="宋体" w:hAnsi="宋体" w:cs="宋体"/>
                <w:kern w:val="0"/>
                <w:sz w:val="24"/>
              </w:rPr>
            </w:pPr>
          </w:p>
        </w:tc>
        <w:tc>
          <w:tcPr>
            <w:tcW w:w="1402" w:type="dxa"/>
            <w:tcBorders>
              <w:top w:val="single" w:sz="4" w:space="0" w:color="auto"/>
              <w:left w:val="single" w:sz="4" w:space="0" w:color="auto"/>
              <w:bottom w:val="single" w:sz="4" w:space="0" w:color="auto"/>
              <w:right w:val="single" w:sz="4" w:space="0" w:color="auto"/>
            </w:tcBorders>
            <w:vAlign w:val="center"/>
          </w:tcPr>
          <w:p w14:paraId="22DD5368"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FD571AF" w14:textId="77777777" w:rsidR="003B1BDE" w:rsidRDefault="003B1BDE" w:rsidP="00FE0EC5">
            <w:pPr>
              <w:widowControl/>
              <w:jc w:val="left"/>
              <w:rPr>
                <w:rFonts w:ascii="宋体" w:hAnsi="宋体" w:cs="宋体"/>
                <w:kern w:val="0"/>
                <w:sz w:val="24"/>
              </w:rPr>
            </w:pPr>
          </w:p>
        </w:tc>
      </w:tr>
      <w:tr w:rsidR="003B1BDE" w14:paraId="5DD53318"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22C2469E"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6.1</w:t>
            </w:r>
          </w:p>
        </w:tc>
        <w:tc>
          <w:tcPr>
            <w:tcW w:w="4876" w:type="dxa"/>
            <w:tcBorders>
              <w:top w:val="single" w:sz="4" w:space="0" w:color="auto"/>
              <w:left w:val="single" w:sz="4" w:space="0" w:color="auto"/>
              <w:bottom w:val="single" w:sz="4" w:space="0" w:color="auto"/>
              <w:right w:val="single" w:sz="4" w:space="0" w:color="auto"/>
            </w:tcBorders>
            <w:vAlign w:val="center"/>
          </w:tcPr>
          <w:p w14:paraId="121BF0BF"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对危险化学品的装卸和管理人员，进行必要的教育，使其按照有关规定进行操作。</w:t>
            </w:r>
          </w:p>
        </w:tc>
        <w:tc>
          <w:tcPr>
            <w:tcW w:w="1769" w:type="dxa"/>
            <w:tcBorders>
              <w:top w:val="single" w:sz="4" w:space="0" w:color="auto"/>
              <w:left w:val="single" w:sz="4" w:space="0" w:color="auto"/>
              <w:bottom w:val="single" w:sz="4" w:space="0" w:color="auto"/>
              <w:right w:val="single" w:sz="4" w:space="0" w:color="auto"/>
            </w:tcBorders>
            <w:vAlign w:val="center"/>
          </w:tcPr>
          <w:p w14:paraId="54EF7E97"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02D85155"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11.2</w:t>
            </w:r>
          </w:p>
        </w:tc>
        <w:tc>
          <w:tcPr>
            <w:tcW w:w="1402" w:type="dxa"/>
            <w:tcBorders>
              <w:top w:val="single" w:sz="4" w:space="0" w:color="auto"/>
              <w:left w:val="single" w:sz="4" w:space="0" w:color="auto"/>
              <w:bottom w:val="single" w:sz="4" w:space="0" w:color="auto"/>
              <w:right w:val="single" w:sz="4" w:space="0" w:color="auto"/>
            </w:tcBorders>
            <w:vAlign w:val="center"/>
          </w:tcPr>
          <w:p w14:paraId="3FB4E1A0"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940965D" w14:textId="77777777" w:rsidR="003B1BDE" w:rsidRDefault="003B1BDE" w:rsidP="00FE0EC5">
            <w:pPr>
              <w:widowControl/>
              <w:jc w:val="left"/>
              <w:rPr>
                <w:rFonts w:ascii="宋体" w:hAnsi="宋体" w:cs="宋体"/>
                <w:kern w:val="0"/>
                <w:sz w:val="24"/>
              </w:rPr>
            </w:pPr>
          </w:p>
        </w:tc>
      </w:tr>
      <w:tr w:rsidR="003B1BDE" w14:paraId="1169CA78"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5715FA3B"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6.2</w:t>
            </w:r>
          </w:p>
        </w:tc>
        <w:tc>
          <w:tcPr>
            <w:tcW w:w="4876" w:type="dxa"/>
            <w:tcBorders>
              <w:top w:val="single" w:sz="4" w:space="0" w:color="auto"/>
              <w:left w:val="single" w:sz="4" w:space="0" w:color="auto"/>
              <w:bottom w:val="single" w:sz="4" w:space="0" w:color="auto"/>
              <w:right w:val="single" w:sz="4" w:space="0" w:color="auto"/>
            </w:tcBorders>
            <w:vAlign w:val="center"/>
          </w:tcPr>
          <w:p w14:paraId="012D9376"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仓库工作人员应进行培训，经考核合格后持证上岗。</w:t>
            </w:r>
          </w:p>
          <w:p w14:paraId="4C7ECA2B"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叉车驾驶人员应由取得专门机构颁发的厂内机动车驾驶证的人员担任，无证人员不准驾驶叉车。</w:t>
            </w:r>
          </w:p>
        </w:tc>
        <w:tc>
          <w:tcPr>
            <w:tcW w:w="1769" w:type="dxa"/>
            <w:tcBorders>
              <w:top w:val="single" w:sz="4" w:space="0" w:color="auto"/>
              <w:left w:val="single" w:sz="4" w:space="0" w:color="auto"/>
              <w:bottom w:val="single" w:sz="4" w:space="0" w:color="auto"/>
              <w:right w:val="single" w:sz="4" w:space="0" w:color="auto"/>
            </w:tcBorders>
            <w:vAlign w:val="center"/>
          </w:tcPr>
          <w:p w14:paraId="371EA538"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2DB5333B"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11.1</w:t>
            </w:r>
          </w:p>
        </w:tc>
        <w:tc>
          <w:tcPr>
            <w:tcW w:w="1402" w:type="dxa"/>
            <w:tcBorders>
              <w:top w:val="single" w:sz="4" w:space="0" w:color="auto"/>
              <w:left w:val="single" w:sz="4" w:space="0" w:color="auto"/>
              <w:bottom w:val="single" w:sz="4" w:space="0" w:color="auto"/>
              <w:right w:val="single" w:sz="4" w:space="0" w:color="auto"/>
            </w:tcBorders>
            <w:vAlign w:val="center"/>
          </w:tcPr>
          <w:p w14:paraId="1B7B28C4"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ED7A1DF" w14:textId="77777777" w:rsidR="003B1BDE" w:rsidRDefault="003B1BDE" w:rsidP="00FE0EC5">
            <w:pPr>
              <w:widowControl/>
              <w:jc w:val="left"/>
              <w:rPr>
                <w:rFonts w:ascii="宋体" w:hAnsi="宋体" w:cs="宋体"/>
                <w:kern w:val="0"/>
                <w:sz w:val="24"/>
              </w:rPr>
            </w:pPr>
          </w:p>
        </w:tc>
      </w:tr>
      <w:tr w:rsidR="003B1BDE" w14:paraId="4E270786"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22892AFF"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6.3</w:t>
            </w:r>
          </w:p>
        </w:tc>
        <w:tc>
          <w:tcPr>
            <w:tcW w:w="4876" w:type="dxa"/>
            <w:tcBorders>
              <w:top w:val="single" w:sz="4" w:space="0" w:color="auto"/>
              <w:left w:val="single" w:sz="4" w:space="0" w:color="auto"/>
              <w:bottom w:val="single" w:sz="4" w:space="0" w:color="auto"/>
              <w:right w:val="single" w:sz="4" w:space="0" w:color="auto"/>
            </w:tcBorders>
            <w:vAlign w:val="center"/>
          </w:tcPr>
          <w:p w14:paraId="03434478"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在有腐蚀性危险作业环境中，应设置必要的安全淋浴器、洗眼设备等卫生防护措施。</w:t>
            </w:r>
          </w:p>
        </w:tc>
        <w:tc>
          <w:tcPr>
            <w:tcW w:w="1769" w:type="dxa"/>
            <w:tcBorders>
              <w:top w:val="single" w:sz="4" w:space="0" w:color="auto"/>
              <w:left w:val="single" w:sz="4" w:space="0" w:color="auto"/>
              <w:bottom w:val="single" w:sz="4" w:space="0" w:color="auto"/>
              <w:right w:val="single" w:sz="4" w:space="0" w:color="auto"/>
            </w:tcBorders>
            <w:vAlign w:val="center"/>
          </w:tcPr>
          <w:p w14:paraId="46A65C2D"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HG20571-95</w:t>
            </w:r>
          </w:p>
          <w:p w14:paraId="772B071C"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4.1.4</w:t>
            </w:r>
          </w:p>
          <w:p w14:paraId="48BCA912"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4.6.5</w:t>
            </w:r>
          </w:p>
        </w:tc>
        <w:tc>
          <w:tcPr>
            <w:tcW w:w="1402" w:type="dxa"/>
            <w:tcBorders>
              <w:top w:val="single" w:sz="4" w:space="0" w:color="auto"/>
              <w:left w:val="single" w:sz="4" w:space="0" w:color="auto"/>
              <w:bottom w:val="single" w:sz="4" w:space="0" w:color="auto"/>
              <w:right w:val="single" w:sz="4" w:space="0" w:color="auto"/>
            </w:tcBorders>
            <w:vAlign w:val="center"/>
          </w:tcPr>
          <w:p w14:paraId="08AEE099"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7EB04E1" w14:textId="77777777" w:rsidR="003B1BDE" w:rsidRDefault="003B1BDE" w:rsidP="00FE0EC5">
            <w:pPr>
              <w:widowControl/>
              <w:jc w:val="left"/>
              <w:rPr>
                <w:rFonts w:ascii="宋体" w:hAnsi="宋体" w:cs="宋体"/>
                <w:kern w:val="0"/>
                <w:sz w:val="24"/>
              </w:rPr>
            </w:pPr>
          </w:p>
        </w:tc>
      </w:tr>
      <w:tr w:rsidR="003B1BDE" w14:paraId="072AB261"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4A588D13"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6.4</w:t>
            </w:r>
          </w:p>
        </w:tc>
        <w:tc>
          <w:tcPr>
            <w:tcW w:w="4876" w:type="dxa"/>
            <w:tcBorders>
              <w:top w:val="single" w:sz="4" w:space="0" w:color="auto"/>
              <w:left w:val="single" w:sz="4" w:space="0" w:color="auto"/>
              <w:bottom w:val="single" w:sz="4" w:space="0" w:color="auto"/>
              <w:right w:val="single" w:sz="4" w:space="0" w:color="auto"/>
            </w:tcBorders>
            <w:vAlign w:val="center"/>
          </w:tcPr>
          <w:p w14:paraId="4228F33C"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spacing w:val="-8"/>
                <w:kern w:val="0"/>
                <w:sz w:val="24"/>
              </w:rPr>
              <w:t>装卸对人身有毒害及腐蚀性的物品时，操作人员应穿戴相应的防护用品。</w:t>
            </w:r>
          </w:p>
          <w:p w14:paraId="38081CC3"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szCs w:val="21"/>
              </w:rPr>
              <w:t xml:space="preserve">    装卸甲、乙类物品时，操作人员不得穿戴易产生静电的工作服、帽和使用易产生火花的工具。</w:t>
            </w:r>
          </w:p>
        </w:tc>
        <w:tc>
          <w:tcPr>
            <w:tcW w:w="1769" w:type="dxa"/>
            <w:tcBorders>
              <w:top w:val="single" w:sz="4" w:space="0" w:color="auto"/>
              <w:left w:val="single" w:sz="4" w:space="0" w:color="auto"/>
              <w:bottom w:val="single" w:sz="4" w:space="0" w:color="auto"/>
              <w:right w:val="single" w:sz="4" w:space="0" w:color="auto"/>
            </w:tcBorders>
            <w:vAlign w:val="center"/>
          </w:tcPr>
          <w:p w14:paraId="2A44481F"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188F9A97"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8.5</w:t>
            </w:r>
          </w:p>
          <w:p w14:paraId="582A57B7"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公安部6号令33条</w:t>
            </w:r>
          </w:p>
        </w:tc>
        <w:tc>
          <w:tcPr>
            <w:tcW w:w="1402" w:type="dxa"/>
            <w:tcBorders>
              <w:top w:val="single" w:sz="4" w:space="0" w:color="auto"/>
              <w:left w:val="single" w:sz="4" w:space="0" w:color="auto"/>
              <w:bottom w:val="single" w:sz="4" w:space="0" w:color="auto"/>
              <w:right w:val="single" w:sz="4" w:space="0" w:color="auto"/>
            </w:tcBorders>
            <w:vAlign w:val="center"/>
          </w:tcPr>
          <w:p w14:paraId="6B73DE8B"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72D7D3F" w14:textId="77777777" w:rsidR="003B1BDE" w:rsidRDefault="003B1BDE" w:rsidP="00FE0EC5">
            <w:pPr>
              <w:widowControl/>
              <w:jc w:val="left"/>
              <w:rPr>
                <w:rFonts w:ascii="宋体" w:hAnsi="宋体" w:cs="宋体"/>
                <w:kern w:val="0"/>
                <w:sz w:val="24"/>
              </w:rPr>
            </w:pPr>
          </w:p>
        </w:tc>
      </w:tr>
      <w:tr w:rsidR="003B1BDE" w14:paraId="5DC1E65B"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0C09FA93"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6.5</w:t>
            </w:r>
          </w:p>
        </w:tc>
        <w:tc>
          <w:tcPr>
            <w:tcW w:w="4876" w:type="dxa"/>
            <w:tcBorders>
              <w:top w:val="single" w:sz="4" w:space="0" w:color="auto"/>
              <w:left w:val="single" w:sz="4" w:space="0" w:color="auto"/>
              <w:bottom w:val="single" w:sz="4" w:space="0" w:color="auto"/>
              <w:right w:val="single" w:sz="4" w:space="0" w:color="auto"/>
            </w:tcBorders>
            <w:vAlign w:val="center"/>
          </w:tcPr>
          <w:p w14:paraId="75DE89E1"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在仓库工具间设有意外事故紧急处理用品柜，柜内备有紧急处理的一切防护用品。</w:t>
            </w:r>
          </w:p>
        </w:tc>
        <w:tc>
          <w:tcPr>
            <w:tcW w:w="1769" w:type="dxa"/>
            <w:tcBorders>
              <w:top w:val="single" w:sz="4" w:space="0" w:color="auto"/>
              <w:left w:val="single" w:sz="4" w:space="0" w:color="auto"/>
              <w:bottom w:val="single" w:sz="4" w:space="0" w:color="auto"/>
              <w:right w:val="single" w:sz="4" w:space="0" w:color="auto"/>
            </w:tcBorders>
            <w:vAlign w:val="center"/>
          </w:tcPr>
          <w:p w14:paraId="755C6A95" w14:textId="77777777" w:rsidR="003B1BDE" w:rsidRDefault="003B1BDE" w:rsidP="00FE0EC5">
            <w:pPr>
              <w:widowControl/>
              <w:jc w:val="center"/>
              <w:rPr>
                <w:rFonts w:ascii="宋体" w:hAnsi="宋体" w:cs="宋体"/>
                <w:kern w:val="0"/>
                <w:sz w:val="24"/>
              </w:rPr>
            </w:pPr>
          </w:p>
        </w:tc>
        <w:tc>
          <w:tcPr>
            <w:tcW w:w="1402" w:type="dxa"/>
            <w:tcBorders>
              <w:top w:val="single" w:sz="4" w:space="0" w:color="auto"/>
              <w:left w:val="single" w:sz="4" w:space="0" w:color="auto"/>
              <w:bottom w:val="single" w:sz="4" w:space="0" w:color="auto"/>
              <w:right w:val="single" w:sz="4" w:space="0" w:color="auto"/>
            </w:tcBorders>
            <w:vAlign w:val="center"/>
          </w:tcPr>
          <w:p w14:paraId="7571BB0E"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721FBB4" w14:textId="77777777" w:rsidR="003B1BDE" w:rsidRDefault="003B1BDE" w:rsidP="00FE0EC5">
            <w:pPr>
              <w:widowControl/>
              <w:jc w:val="left"/>
              <w:rPr>
                <w:rFonts w:ascii="宋体" w:hAnsi="宋体" w:cs="宋体"/>
                <w:kern w:val="0"/>
                <w:sz w:val="24"/>
              </w:rPr>
            </w:pPr>
          </w:p>
        </w:tc>
      </w:tr>
      <w:tr w:rsidR="003B1BDE" w14:paraId="4B6146C0"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72AF1336"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6.6</w:t>
            </w:r>
          </w:p>
        </w:tc>
        <w:tc>
          <w:tcPr>
            <w:tcW w:w="4876" w:type="dxa"/>
            <w:tcBorders>
              <w:top w:val="single" w:sz="4" w:space="0" w:color="auto"/>
              <w:left w:val="single" w:sz="4" w:space="0" w:color="auto"/>
              <w:bottom w:val="single" w:sz="4" w:space="0" w:color="auto"/>
              <w:right w:val="single" w:sz="4" w:space="0" w:color="auto"/>
            </w:tcBorders>
            <w:vAlign w:val="center"/>
          </w:tcPr>
          <w:p w14:paraId="4180FCDF"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甲类物品库房内不准设办公室、休息室。库内作业结束后，应当对库区、库房进行检查，确认安全后，方可离人。</w:t>
            </w:r>
          </w:p>
        </w:tc>
        <w:tc>
          <w:tcPr>
            <w:tcW w:w="1769" w:type="dxa"/>
            <w:tcBorders>
              <w:top w:val="single" w:sz="4" w:space="0" w:color="auto"/>
              <w:left w:val="single" w:sz="4" w:space="0" w:color="auto"/>
              <w:bottom w:val="single" w:sz="4" w:space="0" w:color="auto"/>
              <w:right w:val="single" w:sz="4" w:space="0" w:color="auto"/>
            </w:tcBorders>
            <w:vAlign w:val="center"/>
          </w:tcPr>
          <w:p w14:paraId="0C71D367"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公安部6号令25条、35条</w:t>
            </w:r>
          </w:p>
        </w:tc>
        <w:tc>
          <w:tcPr>
            <w:tcW w:w="1402" w:type="dxa"/>
            <w:tcBorders>
              <w:top w:val="single" w:sz="4" w:space="0" w:color="auto"/>
              <w:left w:val="single" w:sz="4" w:space="0" w:color="auto"/>
              <w:bottom w:val="single" w:sz="4" w:space="0" w:color="auto"/>
              <w:right w:val="single" w:sz="4" w:space="0" w:color="auto"/>
            </w:tcBorders>
            <w:vAlign w:val="center"/>
          </w:tcPr>
          <w:p w14:paraId="05C7C879"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C628A52" w14:textId="77777777" w:rsidR="003B1BDE" w:rsidRDefault="003B1BDE" w:rsidP="00FE0EC5">
            <w:pPr>
              <w:widowControl/>
              <w:jc w:val="left"/>
              <w:rPr>
                <w:rFonts w:ascii="宋体" w:hAnsi="宋体" w:cs="宋体"/>
                <w:kern w:val="0"/>
                <w:sz w:val="24"/>
              </w:rPr>
            </w:pPr>
          </w:p>
        </w:tc>
      </w:tr>
      <w:tr w:rsidR="003B1BDE" w14:paraId="3FC7A707"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6DE42138"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6.7</w:t>
            </w:r>
          </w:p>
        </w:tc>
        <w:tc>
          <w:tcPr>
            <w:tcW w:w="4876" w:type="dxa"/>
            <w:tcBorders>
              <w:top w:val="single" w:sz="4" w:space="0" w:color="auto"/>
              <w:left w:val="single" w:sz="4" w:space="0" w:color="auto"/>
              <w:bottom w:val="single" w:sz="4" w:space="0" w:color="auto"/>
              <w:right w:val="single" w:sz="4" w:space="0" w:color="auto"/>
            </w:tcBorders>
            <w:vAlign w:val="center"/>
          </w:tcPr>
          <w:p w14:paraId="63DB49A4"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使用危险化学品从事生产的单位，必须建立、健全危险化学品使用的安全管理规章制度，保证危险化学品的安全使用和管理。</w:t>
            </w:r>
          </w:p>
        </w:tc>
        <w:tc>
          <w:tcPr>
            <w:tcW w:w="1769" w:type="dxa"/>
            <w:tcBorders>
              <w:top w:val="single" w:sz="4" w:space="0" w:color="auto"/>
              <w:left w:val="single" w:sz="4" w:space="0" w:color="auto"/>
              <w:bottom w:val="single" w:sz="4" w:space="0" w:color="auto"/>
              <w:right w:val="single" w:sz="4" w:space="0" w:color="auto"/>
            </w:tcBorders>
            <w:vAlign w:val="center"/>
          </w:tcPr>
          <w:p w14:paraId="6EA512C9"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国务院令第344号15条</w:t>
            </w:r>
          </w:p>
        </w:tc>
        <w:tc>
          <w:tcPr>
            <w:tcW w:w="1402" w:type="dxa"/>
            <w:tcBorders>
              <w:top w:val="single" w:sz="4" w:space="0" w:color="auto"/>
              <w:left w:val="single" w:sz="4" w:space="0" w:color="auto"/>
              <w:bottom w:val="single" w:sz="4" w:space="0" w:color="auto"/>
              <w:right w:val="single" w:sz="4" w:space="0" w:color="auto"/>
            </w:tcBorders>
            <w:vAlign w:val="center"/>
          </w:tcPr>
          <w:p w14:paraId="4DCE8CAC"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7F792CE" w14:textId="77777777" w:rsidR="003B1BDE" w:rsidRDefault="003B1BDE" w:rsidP="00FE0EC5">
            <w:pPr>
              <w:widowControl/>
              <w:spacing w:before="100" w:beforeAutospacing="1" w:after="100" w:afterAutospacing="1"/>
              <w:jc w:val="left"/>
              <w:rPr>
                <w:rFonts w:ascii="宋体" w:hAnsi="宋体" w:cs="宋体"/>
                <w:kern w:val="0"/>
                <w:sz w:val="15"/>
                <w:szCs w:val="15"/>
              </w:rPr>
            </w:pPr>
          </w:p>
        </w:tc>
      </w:tr>
      <w:tr w:rsidR="003B1BDE" w14:paraId="4B7F61E3"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695F883D"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6.8</w:t>
            </w:r>
          </w:p>
        </w:tc>
        <w:tc>
          <w:tcPr>
            <w:tcW w:w="4876" w:type="dxa"/>
            <w:tcBorders>
              <w:top w:val="single" w:sz="4" w:space="0" w:color="auto"/>
              <w:left w:val="single" w:sz="4" w:space="0" w:color="auto"/>
              <w:bottom w:val="single" w:sz="4" w:space="0" w:color="auto"/>
              <w:right w:val="single" w:sz="4" w:space="0" w:color="auto"/>
            </w:tcBorders>
            <w:vAlign w:val="center"/>
          </w:tcPr>
          <w:p w14:paraId="10FA7E0E" w14:textId="77777777" w:rsidR="003B1BDE" w:rsidRDefault="003B1BDE" w:rsidP="00FE0EC5">
            <w:pPr>
              <w:widowControl/>
              <w:jc w:val="left"/>
              <w:rPr>
                <w:rFonts w:ascii="宋体" w:hAnsi="宋体" w:cs="宋体"/>
                <w:kern w:val="0"/>
                <w:sz w:val="24"/>
              </w:rPr>
            </w:pPr>
            <w:r>
              <w:rPr>
                <w:rFonts w:ascii="宋体" w:hAnsi="宋体" w:cs="宋体" w:hint="eastAsia"/>
                <w:kern w:val="0"/>
                <w:sz w:val="24"/>
              </w:rPr>
              <w:t>使用、储存危险化学品的单位，其主要负责人必须保证本单位危险化学品的安全管理符合有关法律，法规、规章的规定和国家标准的要求，并对本单位危险化学品的安全负责。</w:t>
            </w:r>
          </w:p>
        </w:tc>
        <w:tc>
          <w:tcPr>
            <w:tcW w:w="1769" w:type="dxa"/>
            <w:tcBorders>
              <w:top w:val="single" w:sz="4" w:space="0" w:color="auto"/>
              <w:left w:val="single" w:sz="4" w:space="0" w:color="auto"/>
              <w:bottom w:val="single" w:sz="4" w:space="0" w:color="auto"/>
              <w:right w:val="single" w:sz="4" w:space="0" w:color="auto"/>
            </w:tcBorders>
            <w:vAlign w:val="center"/>
          </w:tcPr>
          <w:p w14:paraId="74C29628"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国务院令第344号4条</w:t>
            </w:r>
          </w:p>
        </w:tc>
        <w:tc>
          <w:tcPr>
            <w:tcW w:w="1402" w:type="dxa"/>
            <w:tcBorders>
              <w:top w:val="single" w:sz="4" w:space="0" w:color="auto"/>
              <w:left w:val="single" w:sz="4" w:space="0" w:color="auto"/>
              <w:bottom w:val="single" w:sz="4" w:space="0" w:color="auto"/>
              <w:right w:val="single" w:sz="4" w:space="0" w:color="auto"/>
            </w:tcBorders>
            <w:vAlign w:val="center"/>
          </w:tcPr>
          <w:p w14:paraId="680769C6"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F71CAD6" w14:textId="77777777" w:rsidR="003B1BDE" w:rsidRDefault="003B1BDE" w:rsidP="00FE0EC5">
            <w:pPr>
              <w:widowControl/>
              <w:spacing w:before="100" w:beforeAutospacing="1" w:after="100" w:afterAutospacing="1"/>
              <w:jc w:val="left"/>
              <w:rPr>
                <w:rFonts w:ascii="宋体" w:hAnsi="宋体" w:cs="宋体"/>
                <w:kern w:val="0"/>
                <w:sz w:val="15"/>
                <w:szCs w:val="15"/>
              </w:rPr>
            </w:pPr>
          </w:p>
        </w:tc>
      </w:tr>
      <w:tr w:rsidR="003B1BDE" w14:paraId="67103BF2" w14:textId="77777777" w:rsidTr="00FE0EC5">
        <w:trPr>
          <w:trHeight w:val="434"/>
          <w:jc w:val="center"/>
        </w:trPr>
        <w:tc>
          <w:tcPr>
            <w:tcW w:w="708" w:type="dxa"/>
            <w:tcBorders>
              <w:top w:val="single" w:sz="4" w:space="0" w:color="auto"/>
              <w:left w:val="single" w:sz="4" w:space="0" w:color="auto"/>
              <w:bottom w:val="single" w:sz="4" w:space="0" w:color="auto"/>
              <w:right w:val="single" w:sz="4" w:space="0" w:color="auto"/>
            </w:tcBorders>
            <w:vAlign w:val="center"/>
          </w:tcPr>
          <w:p w14:paraId="70DB1BE7" w14:textId="77777777" w:rsidR="003B1BDE" w:rsidRDefault="003B1BDE" w:rsidP="00FE0EC5">
            <w:pPr>
              <w:widowControl/>
              <w:ind w:rightChars="-45" w:right="-94"/>
              <w:jc w:val="center"/>
              <w:rPr>
                <w:rFonts w:ascii="宋体" w:hAnsi="宋体" w:cs="宋体"/>
                <w:b/>
                <w:kern w:val="0"/>
                <w:sz w:val="24"/>
              </w:rPr>
            </w:pPr>
            <w:r>
              <w:rPr>
                <w:rFonts w:ascii="宋体" w:hAnsi="宋体" w:cs="宋体" w:hint="eastAsia"/>
                <w:b/>
                <w:kern w:val="0"/>
                <w:sz w:val="24"/>
              </w:rPr>
              <w:t>7</w:t>
            </w:r>
          </w:p>
        </w:tc>
        <w:tc>
          <w:tcPr>
            <w:tcW w:w="4876" w:type="dxa"/>
            <w:tcBorders>
              <w:top w:val="single" w:sz="4" w:space="0" w:color="auto"/>
              <w:left w:val="single" w:sz="4" w:space="0" w:color="auto"/>
              <w:bottom w:val="single" w:sz="4" w:space="0" w:color="auto"/>
              <w:right w:val="single" w:sz="4" w:space="0" w:color="auto"/>
            </w:tcBorders>
            <w:vAlign w:val="center"/>
          </w:tcPr>
          <w:p w14:paraId="20CA4FFA" w14:textId="77777777" w:rsidR="003B1BDE" w:rsidRDefault="003B1BDE" w:rsidP="00FE0EC5">
            <w:pPr>
              <w:widowControl/>
              <w:spacing w:before="100" w:beforeAutospacing="1" w:after="100" w:afterAutospacing="1"/>
              <w:jc w:val="left"/>
              <w:rPr>
                <w:rFonts w:ascii="宋体" w:hAnsi="宋体" w:cs="宋体"/>
                <w:b/>
                <w:kern w:val="0"/>
                <w:sz w:val="15"/>
                <w:szCs w:val="15"/>
              </w:rPr>
            </w:pPr>
            <w:r>
              <w:rPr>
                <w:rFonts w:ascii="宋体" w:hAnsi="宋体" w:cs="宋体" w:hint="eastAsia"/>
                <w:b/>
                <w:kern w:val="0"/>
                <w:sz w:val="24"/>
              </w:rPr>
              <w:t>废弃物处理</w:t>
            </w:r>
          </w:p>
        </w:tc>
        <w:tc>
          <w:tcPr>
            <w:tcW w:w="1769" w:type="dxa"/>
            <w:tcBorders>
              <w:top w:val="single" w:sz="4" w:space="0" w:color="auto"/>
              <w:left w:val="single" w:sz="4" w:space="0" w:color="auto"/>
              <w:bottom w:val="single" w:sz="4" w:space="0" w:color="auto"/>
              <w:right w:val="single" w:sz="4" w:space="0" w:color="auto"/>
            </w:tcBorders>
            <w:vAlign w:val="center"/>
          </w:tcPr>
          <w:p w14:paraId="0C6AE265" w14:textId="77777777" w:rsidR="003B1BDE" w:rsidRDefault="003B1BDE" w:rsidP="00FE0EC5">
            <w:pPr>
              <w:widowControl/>
              <w:jc w:val="center"/>
              <w:rPr>
                <w:rFonts w:ascii="宋体" w:hAnsi="宋体" w:cs="宋体"/>
                <w:kern w:val="0"/>
                <w:sz w:val="24"/>
              </w:rPr>
            </w:pPr>
          </w:p>
        </w:tc>
        <w:tc>
          <w:tcPr>
            <w:tcW w:w="1402" w:type="dxa"/>
            <w:tcBorders>
              <w:top w:val="single" w:sz="4" w:space="0" w:color="auto"/>
              <w:left w:val="single" w:sz="4" w:space="0" w:color="auto"/>
              <w:bottom w:val="single" w:sz="4" w:space="0" w:color="auto"/>
              <w:right w:val="single" w:sz="4" w:space="0" w:color="auto"/>
            </w:tcBorders>
            <w:vAlign w:val="center"/>
          </w:tcPr>
          <w:p w14:paraId="7B7BF57C"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D858A1C" w14:textId="77777777" w:rsidR="003B1BDE" w:rsidRDefault="003B1BDE" w:rsidP="00FE0EC5">
            <w:pPr>
              <w:widowControl/>
              <w:jc w:val="left"/>
              <w:rPr>
                <w:rFonts w:ascii="宋体" w:hAnsi="宋体" w:cs="宋体"/>
                <w:kern w:val="0"/>
                <w:sz w:val="24"/>
              </w:rPr>
            </w:pPr>
          </w:p>
        </w:tc>
      </w:tr>
      <w:tr w:rsidR="003B1BDE" w14:paraId="35882F80"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74D8A2B4"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7.1</w:t>
            </w:r>
          </w:p>
        </w:tc>
        <w:tc>
          <w:tcPr>
            <w:tcW w:w="4876" w:type="dxa"/>
            <w:tcBorders>
              <w:top w:val="single" w:sz="4" w:space="0" w:color="auto"/>
              <w:left w:val="single" w:sz="4" w:space="0" w:color="auto"/>
              <w:bottom w:val="single" w:sz="4" w:space="0" w:color="auto"/>
              <w:right w:val="single" w:sz="4" w:space="0" w:color="auto"/>
            </w:tcBorders>
            <w:vAlign w:val="center"/>
          </w:tcPr>
          <w:p w14:paraId="35E6D3E5"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禁止在危险化学品贮存区域内堆积可燃废弃物品。</w:t>
            </w:r>
          </w:p>
        </w:tc>
        <w:tc>
          <w:tcPr>
            <w:tcW w:w="1769" w:type="dxa"/>
            <w:tcBorders>
              <w:top w:val="single" w:sz="4" w:space="0" w:color="auto"/>
              <w:left w:val="single" w:sz="4" w:space="0" w:color="auto"/>
              <w:bottom w:val="single" w:sz="4" w:space="0" w:color="auto"/>
              <w:right w:val="single" w:sz="4" w:space="0" w:color="auto"/>
            </w:tcBorders>
            <w:vAlign w:val="center"/>
          </w:tcPr>
          <w:p w14:paraId="735BBF72"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21CC6EA7"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10.1</w:t>
            </w:r>
          </w:p>
        </w:tc>
        <w:tc>
          <w:tcPr>
            <w:tcW w:w="1402" w:type="dxa"/>
            <w:tcBorders>
              <w:top w:val="single" w:sz="4" w:space="0" w:color="auto"/>
              <w:left w:val="single" w:sz="4" w:space="0" w:color="auto"/>
              <w:bottom w:val="single" w:sz="4" w:space="0" w:color="auto"/>
              <w:right w:val="single" w:sz="4" w:space="0" w:color="auto"/>
            </w:tcBorders>
            <w:vAlign w:val="center"/>
          </w:tcPr>
          <w:p w14:paraId="3ABDC86C"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DBEA337" w14:textId="77777777" w:rsidR="003B1BDE" w:rsidRDefault="003B1BDE" w:rsidP="00FE0EC5">
            <w:pPr>
              <w:widowControl/>
              <w:jc w:val="left"/>
              <w:rPr>
                <w:rFonts w:ascii="宋体" w:hAnsi="宋体" w:cs="宋体"/>
                <w:kern w:val="0"/>
                <w:sz w:val="24"/>
              </w:rPr>
            </w:pPr>
          </w:p>
        </w:tc>
      </w:tr>
      <w:tr w:rsidR="003B1BDE" w14:paraId="49D918C6"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44931605"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7.2</w:t>
            </w:r>
          </w:p>
        </w:tc>
        <w:tc>
          <w:tcPr>
            <w:tcW w:w="4876" w:type="dxa"/>
            <w:tcBorders>
              <w:top w:val="single" w:sz="4" w:space="0" w:color="auto"/>
              <w:left w:val="single" w:sz="4" w:space="0" w:color="auto"/>
              <w:bottom w:val="single" w:sz="4" w:space="0" w:color="auto"/>
              <w:right w:val="single" w:sz="4" w:space="0" w:color="auto"/>
            </w:tcBorders>
            <w:vAlign w:val="center"/>
          </w:tcPr>
          <w:p w14:paraId="59C09375"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按危险化学品特性，用化学的或物理的方法处理废弃物品，不得任意抛弃、污染环境。</w:t>
            </w:r>
          </w:p>
        </w:tc>
        <w:tc>
          <w:tcPr>
            <w:tcW w:w="1769" w:type="dxa"/>
            <w:tcBorders>
              <w:top w:val="single" w:sz="4" w:space="0" w:color="auto"/>
              <w:left w:val="single" w:sz="4" w:space="0" w:color="auto"/>
              <w:bottom w:val="single" w:sz="4" w:space="0" w:color="auto"/>
              <w:right w:val="single" w:sz="4" w:space="0" w:color="auto"/>
            </w:tcBorders>
            <w:vAlign w:val="center"/>
          </w:tcPr>
          <w:p w14:paraId="4BE5E0F2"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4CF37DE7"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10.3</w:t>
            </w:r>
          </w:p>
        </w:tc>
        <w:tc>
          <w:tcPr>
            <w:tcW w:w="1402" w:type="dxa"/>
            <w:tcBorders>
              <w:top w:val="single" w:sz="4" w:space="0" w:color="auto"/>
              <w:left w:val="single" w:sz="4" w:space="0" w:color="auto"/>
              <w:bottom w:val="single" w:sz="4" w:space="0" w:color="auto"/>
              <w:right w:val="single" w:sz="4" w:space="0" w:color="auto"/>
            </w:tcBorders>
            <w:vAlign w:val="center"/>
          </w:tcPr>
          <w:p w14:paraId="3431E687"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659A30" w14:textId="77777777" w:rsidR="003B1BDE" w:rsidRDefault="003B1BDE" w:rsidP="00FE0EC5">
            <w:pPr>
              <w:widowControl/>
              <w:jc w:val="left"/>
              <w:rPr>
                <w:rFonts w:ascii="宋体" w:hAnsi="宋体" w:cs="宋体"/>
                <w:kern w:val="0"/>
                <w:sz w:val="24"/>
              </w:rPr>
            </w:pPr>
          </w:p>
        </w:tc>
      </w:tr>
    </w:tbl>
    <w:p w14:paraId="28984F27" w14:textId="77777777" w:rsidR="003B1BDE" w:rsidRPr="00A54B8F" w:rsidRDefault="002810E3" w:rsidP="00A54B8F">
      <w:pPr>
        <w:pStyle w:val="12"/>
        <w:spacing w:before="0" w:after="0" w:line="460" w:lineRule="exact"/>
        <w:ind w:left="2" w:firstLineChars="466" w:firstLine="1310"/>
        <w:outlineLvl w:val="0"/>
        <w:rPr>
          <w:bCs w:val="0"/>
        </w:rPr>
      </w:pPr>
      <w:bookmarkStart w:id="216" w:name="_Toc391046397"/>
      <w:r w:rsidRPr="00A54B8F">
        <w:rPr>
          <w:rFonts w:hint="eastAsia"/>
          <w:bCs w:val="0"/>
        </w:rPr>
        <w:lastRenderedPageBreak/>
        <w:t>表</w:t>
      </w:r>
      <w:r w:rsidR="003B1BDE" w:rsidRPr="00A54B8F">
        <w:rPr>
          <w:rFonts w:hint="eastAsia"/>
          <w:bCs w:val="0"/>
        </w:rPr>
        <w:t>9.7 剧毒化学品收发台账</w:t>
      </w:r>
      <w:bookmarkEnd w:id="216"/>
    </w:p>
    <w:tbl>
      <w:tblPr>
        <w:tblStyle w:val="aa"/>
        <w:tblW w:w="0" w:type="auto"/>
        <w:tblLook w:val="01E0" w:firstRow="1" w:lastRow="1" w:firstColumn="1" w:lastColumn="1" w:noHBand="0" w:noVBand="0"/>
      </w:tblPr>
      <w:tblGrid>
        <w:gridCol w:w="1098"/>
        <w:gridCol w:w="1098"/>
        <w:gridCol w:w="974"/>
        <w:gridCol w:w="992"/>
        <w:gridCol w:w="1330"/>
        <w:gridCol w:w="1099"/>
        <w:gridCol w:w="1099"/>
        <w:gridCol w:w="1099"/>
        <w:gridCol w:w="1312"/>
        <w:gridCol w:w="887"/>
      </w:tblGrid>
      <w:tr w:rsidR="003B1BDE" w14:paraId="649AFE69" w14:textId="77777777">
        <w:trPr>
          <w:trHeight w:val="567"/>
        </w:trPr>
        <w:tc>
          <w:tcPr>
            <w:tcW w:w="1417" w:type="dxa"/>
            <w:vMerge w:val="restart"/>
            <w:vAlign w:val="center"/>
          </w:tcPr>
          <w:p w14:paraId="7621623B" w14:textId="77777777" w:rsidR="003B1BDE" w:rsidRPr="00DA4E78" w:rsidRDefault="003B1BDE" w:rsidP="00FE0EC5">
            <w:pPr>
              <w:rPr>
                <w:rFonts w:ascii="Calibri" w:hAnsi="Calibri"/>
                <w:b/>
              </w:rPr>
            </w:pPr>
            <w:r w:rsidRPr="00DA4E78">
              <w:rPr>
                <w:rFonts w:ascii="Calibri" w:hAnsi="Calibri" w:hint="eastAsia"/>
                <w:b/>
              </w:rPr>
              <w:t>时间</w:t>
            </w:r>
          </w:p>
        </w:tc>
        <w:tc>
          <w:tcPr>
            <w:tcW w:w="5668" w:type="dxa"/>
            <w:gridSpan w:val="4"/>
            <w:vAlign w:val="center"/>
          </w:tcPr>
          <w:p w14:paraId="79C2742E" w14:textId="77777777" w:rsidR="003B1BDE" w:rsidRPr="00DA4E78" w:rsidRDefault="003B1BDE" w:rsidP="00FE0EC5">
            <w:pPr>
              <w:rPr>
                <w:rFonts w:ascii="Calibri" w:hAnsi="Calibri"/>
                <w:b/>
              </w:rPr>
            </w:pPr>
            <w:r w:rsidRPr="00DA4E78">
              <w:rPr>
                <w:rFonts w:ascii="Calibri" w:hAnsi="Calibri" w:hint="eastAsia"/>
                <w:b/>
              </w:rPr>
              <w:t>验收入库</w:t>
            </w:r>
          </w:p>
        </w:tc>
        <w:tc>
          <w:tcPr>
            <w:tcW w:w="2835" w:type="dxa"/>
            <w:gridSpan w:val="2"/>
            <w:vAlign w:val="center"/>
          </w:tcPr>
          <w:p w14:paraId="33F00791" w14:textId="77777777" w:rsidR="003B1BDE" w:rsidRPr="00DA4E78" w:rsidRDefault="003B1BDE" w:rsidP="00FE0EC5">
            <w:pPr>
              <w:rPr>
                <w:rFonts w:ascii="Calibri" w:hAnsi="Calibri"/>
                <w:b/>
              </w:rPr>
            </w:pPr>
            <w:r w:rsidRPr="00DA4E78">
              <w:rPr>
                <w:rFonts w:ascii="Calibri" w:hAnsi="Calibri" w:hint="eastAsia"/>
                <w:b/>
              </w:rPr>
              <w:t>发出</w:t>
            </w:r>
          </w:p>
        </w:tc>
        <w:tc>
          <w:tcPr>
            <w:tcW w:w="3148" w:type="dxa"/>
            <w:gridSpan w:val="2"/>
            <w:vAlign w:val="center"/>
          </w:tcPr>
          <w:p w14:paraId="1A5F0D16" w14:textId="77777777" w:rsidR="003B1BDE" w:rsidRPr="00DA4E78" w:rsidRDefault="003B1BDE" w:rsidP="00FE0EC5">
            <w:pPr>
              <w:rPr>
                <w:rFonts w:ascii="Calibri" w:hAnsi="Calibri"/>
                <w:b/>
              </w:rPr>
            </w:pPr>
            <w:r w:rsidRPr="00DA4E78">
              <w:rPr>
                <w:rFonts w:ascii="Calibri" w:hAnsi="Calibri" w:hint="eastAsia"/>
                <w:b/>
              </w:rPr>
              <w:t>库存</w:t>
            </w:r>
          </w:p>
        </w:tc>
        <w:tc>
          <w:tcPr>
            <w:tcW w:w="1106" w:type="dxa"/>
            <w:vAlign w:val="center"/>
          </w:tcPr>
          <w:p w14:paraId="4B85BC70" w14:textId="77777777" w:rsidR="003B1BDE" w:rsidRPr="00DA4E78" w:rsidRDefault="003B1BDE" w:rsidP="00FE0EC5">
            <w:pPr>
              <w:rPr>
                <w:rFonts w:ascii="Calibri" w:hAnsi="Calibri"/>
                <w:b/>
              </w:rPr>
            </w:pPr>
            <w:r w:rsidRPr="00DA4E78">
              <w:rPr>
                <w:rFonts w:ascii="Calibri" w:hAnsi="Calibri" w:hint="eastAsia"/>
                <w:b/>
              </w:rPr>
              <w:t>备注</w:t>
            </w:r>
          </w:p>
        </w:tc>
      </w:tr>
      <w:tr w:rsidR="003B1BDE" w14:paraId="37EB92D1" w14:textId="77777777">
        <w:trPr>
          <w:trHeight w:val="567"/>
        </w:trPr>
        <w:tc>
          <w:tcPr>
            <w:tcW w:w="1417" w:type="dxa"/>
            <w:vMerge/>
            <w:vAlign w:val="center"/>
          </w:tcPr>
          <w:p w14:paraId="291EE74D" w14:textId="77777777" w:rsidR="003B1BDE" w:rsidRPr="00DA4E78" w:rsidRDefault="003B1BDE" w:rsidP="00FE0EC5">
            <w:pPr>
              <w:rPr>
                <w:rFonts w:ascii="Calibri" w:hAnsi="Calibri"/>
                <w:b/>
              </w:rPr>
            </w:pPr>
          </w:p>
        </w:tc>
        <w:tc>
          <w:tcPr>
            <w:tcW w:w="1417" w:type="dxa"/>
            <w:vAlign w:val="center"/>
          </w:tcPr>
          <w:p w14:paraId="219C30B1" w14:textId="77777777" w:rsidR="003B1BDE" w:rsidRPr="00DA4E78" w:rsidRDefault="003B1BDE" w:rsidP="00FE0EC5">
            <w:pPr>
              <w:rPr>
                <w:rFonts w:ascii="Calibri" w:hAnsi="Calibri"/>
                <w:b/>
              </w:rPr>
            </w:pPr>
            <w:r w:rsidRPr="00DA4E78">
              <w:rPr>
                <w:rFonts w:ascii="Calibri" w:hAnsi="Calibri" w:hint="eastAsia"/>
                <w:b/>
              </w:rPr>
              <w:t>品名</w:t>
            </w:r>
          </w:p>
        </w:tc>
        <w:tc>
          <w:tcPr>
            <w:tcW w:w="1234" w:type="dxa"/>
            <w:vAlign w:val="center"/>
          </w:tcPr>
          <w:p w14:paraId="0004C73A" w14:textId="77777777" w:rsidR="003B1BDE" w:rsidRPr="00DA4E78" w:rsidRDefault="003B1BDE" w:rsidP="00FE0EC5">
            <w:pPr>
              <w:rPr>
                <w:rFonts w:ascii="Calibri" w:hAnsi="Calibri"/>
                <w:b/>
              </w:rPr>
            </w:pPr>
            <w:r w:rsidRPr="00DA4E78">
              <w:rPr>
                <w:rFonts w:ascii="Calibri" w:hAnsi="Calibri" w:hint="eastAsia"/>
                <w:b/>
              </w:rPr>
              <w:t>规格型号</w:t>
            </w:r>
          </w:p>
        </w:tc>
        <w:tc>
          <w:tcPr>
            <w:tcW w:w="1260" w:type="dxa"/>
            <w:vAlign w:val="center"/>
          </w:tcPr>
          <w:p w14:paraId="525BB624" w14:textId="77777777" w:rsidR="003B1BDE" w:rsidRPr="00DA4E78" w:rsidRDefault="003B1BDE" w:rsidP="00FE0EC5">
            <w:pPr>
              <w:rPr>
                <w:rFonts w:ascii="Calibri" w:hAnsi="Calibri"/>
                <w:b/>
              </w:rPr>
            </w:pPr>
            <w:r w:rsidRPr="00DA4E78">
              <w:rPr>
                <w:rFonts w:ascii="Calibri" w:hAnsi="Calibri" w:hint="eastAsia"/>
                <w:b/>
              </w:rPr>
              <w:t>验收数量</w:t>
            </w:r>
          </w:p>
        </w:tc>
        <w:tc>
          <w:tcPr>
            <w:tcW w:w="1757" w:type="dxa"/>
            <w:vAlign w:val="center"/>
          </w:tcPr>
          <w:p w14:paraId="23675427" w14:textId="77777777" w:rsidR="003B1BDE" w:rsidRPr="00DA4E78" w:rsidRDefault="003B1BDE" w:rsidP="00FE0EC5">
            <w:pPr>
              <w:rPr>
                <w:rFonts w:ascii="Calibri" w:hAnsi="Calibri"/>
                <w:b/>
              </w:rPr>
            </w:pPr>
            <w:r w:rsidRPr="00DA4E78">
              <w:rPr>
                <w:rFonts w:ascii="Calibri" w:hAnsi="Calibri" w:hint="eastAsia"/>
                <w:b/>
              </w:rPr>
              <w:t>供货单位名称</w:t>
            </w:r>
          </w:p>
        </w:tc>
        <w:tc>
          <w:tcPr>
            <w:tcW w:w="1417" w:type="dxa"/>
            <w:vAlign w:val="center"/>
          </w:tcPr>
          <w:p w14:paraId="4E143209" w14:textId="77777777" w:rsidR="003B1BDE" w:rsidRPr="00DA4E78" w:rsidRDefault="003B1BDE" w:rsidP="00FE0EC5">
            <w:pPr>
              <w:rPr>
                <w:rFonts w:ascii="Calibri" w:hAnsi="Calibri"/>
                <w:b/>
              </w:rPr>
            </w:pPr>
            <w:r w:rsidRPr="00DA4E78">
              <w:rPr>
                <w:rFonts w:ascii="Calibri" w:hAnsi="Calibri" w:hint="eastAsia"/>
                <w:b/>
              </w:rPr>
              <w:t>数量</w:t>
            </w:r>
          </w:p>
        </w:tc>
        <w:tc>
          <w:tcPr>
            <w:tcW w:w="1418" w:type="dxa"/>
            <w:vAlign w:val="center"/>
          </w:tcPr>
          <w:p w14:paraId="77D06340" w14:textId="77777777" w:rsidR="003B1BDE" w:rsidRPr="00DA4E78" w:rsidRDefault="003B1BDE" w:rsidP="00FE0EC5">
            <w:pPr>
              <w:rPr>
                <w:rFonts w:ascii="Calibri" w:hAnsi="Calibri"/>
                <w:b/>
              </w:rPr>
            </w:pPr>
            <w:r w:rsidRPr="00DA4E78">
              <w:rPr>
                <w:rFonts w:ascii="Calibri" w:hAnsi="Calibri" w:hint="eastAsia"/>
                <w:b/>
              </w:rPr>
              <w:t>领用部门</w:t>
            </w:r>
          </w:p>
        </w:tc>
        <w:tc>
          <w:tcPr>
            <w:tcW w:w="1418" w:type="dxa"/>
            <w:vAlign w:val="center"/>
          </w:tcPr>
          <w:p w14:paraId="107C823E" w14:textId="77777777" w:rsidR="003B1BDE" w:rsidRPr="00DA4E78" w:rsidRDefault="003B1BDE" w:rsidP="00FE0EC5">
            <w:pPr>
              <w:rPr>
                <w:rFonts w:ascii="Calibri" w:hAnsi="Calibri"/>
                <w:b/>
              </w:rPr>
            </w:pPr>
            <w:r w:rsidRPr="00DA4E78">
              <w:rPr>
                <w:rFonts w:ascii="Calibri" w:hAnsi="Calibri" w:hint="eastAsia"/>
                <w:b/>
              </w:rPr>
              <w:t>可用数量</w:t>
            </w:r>
          </w:p>
        </w:tc>
        <w:tc>
          <w:tcPr>
            <w:tcW w:w="1730" w:type="dxa"/>
            <w:vAlign w:val="center"/>
          </w:tcPr>
          <w:p w14:paraId="139D3EE5" w14:textId="77777777" w:rsidR="003B1BDE" w:rsidRPr="00DA4E78" w:rsidRDefault="003B1BDE" w:rsidP="00FE0EC5">
            <w:pPr>
              <w:rPr>
                <w:rFonts w:ascii="Calibri" w:hAnsi="Calibri"/>
                <w:b/>
              </w:rPr>
            </w:pPr>
            <w:r w:rsidRPr="00DA4E78">
              <w:rPr>
                <w:rFonts w:ascii="Calibri" w:hAnsi="Calibri" w:hint="eastAsia"/>
                <w:b/>
              </w:rPr>
              <w:t>退废品库存数量</w:t>
            </w:r>
          </w:p>
        </w:tc>
        <w:tc>
          <w:tcPr>
            <w:tcW w:w="1106" w:type="dxa"/>
            <w:vAlign w:val="center"/>
          </w:tcPr>
          <w:p w14:paraId="12829DC7" w14:textId="77777777" w:rsidR="003B1BDE" w:rsidRPr="00DA4E78" w:rsidRDefault="003B1BDE" w:rsidP="00FE0EC5">
            <w:pPr>
              <w:rPr>
                <w:rFonts w:ascii="Calibri" w:hAnsi="Calibri"/>
                <w:b/>
              </w:rPr>
            </w:pPr>
          </w:p>
        </w:tc>
      </w:tr>
      <w:tr w:rsidR="003B1BDE" w14:paraId="378D2332" w14:textId="77777777">
        <w:trPr>
          <w:trHeight w:val="567"/>
        </w:trPr>
        <w:tc>
          <w:tcPr>
            <w:tcW w:w="1417" w:type="dxa"/>
            <w:vAlign w:val="center"/>
          </w:tcPr>
          <w:p w14:paraId="636C2641" w14:textId="77777777" w:rsidR="003B1BDE" w:rsidRDefault="003B1BDE" w:rsidP="00FE0EC5">
            <w:pPr>
              <w:rPr>
                <w:rFonts w:ascii="Calibri" w:hAnsi="Calibri"/>
              </w:rPr>
            </w:pPr>
          </w:p>
        </w:tc>
        <w:tc>
          <w:tcPr>
            <w:tcW w:w="1417" w:type="dxa"/>
            <w:vAlign w:val="center"/>
          </w:tcPr>
          <w:p w14:paraId="47046CA5" w14:textId="77777777" w:rsidR="003B1BDE" w:rsidRDefault="003B1BDE" w:rsidP="00FE0EC5">
            <w:pPr>
              <w:rPr>
                <w:rFonts w:ascii="Calibri" w:hAnsi="Calibri"/>
              </w:rPr>
            </w:pPr>
          </w:p>
        </w:tc>
        <w:tc>
          <w:tcPr>
            <w:tcW w:w="1234" w:type="dxa"/>
            <w:vAlign w:val="center"/>
          </w:tcPr>
          <w:p w14:paraId="0FC8D867" w14:textId="77777777" w:rsidR="003B1BDE" w:rsidRDefault="003B1BDE" w:rsidP="00FE0EC5">
            <w:pPr>
              <w:rPr>
                <w:rFonts w:ascii="Calibri" w:hAnsi="Calibri"/>
              </w:rPr>
            </w:pPr>
          </w:p>
        </w:tc>
        <w:tc>
          <w:tcPr>
            <w:tcW w:w="1260" w:type="dxa"/>
            <w:vAlign w:val="center"/>
          </w:tcPr>
          <w:p w14:paraId="27228E75" w14:textId="77777777" w:rsidR="003B1BDE" w:rsidRDefault="003B1BDE" w:rsidP="00FE0EC5">
            <w:pPr>
              <w:rPr>
                <w:rFonts w:ascii="Calibri" w:hAnsi="Calibri"/>
              </w:rPr>
            </w:pPr>
          </w:p>
        </w:tc>
        <w:tc>
          <w:tcPr>
            <w:tcW w:w="1757" w:type="dxa"/>
            <w:vAlign w:val="center"/>
          </w:tcPr>
          <w:p w14:paraId="73BFEA54" w14:textId="77777777" w:rsidR="003B1BDE" w:rsidRDefault="003B1BDE" w:rsidP="00FE0EC5">
            <w:pPr>
              <w:rPr>
                <w:rFonts w:ascii="Calibri" w:hAnsi="Calibri"/>
              </w:rPr>
            </w:pPr>
          </w:p>
        </w:tc>
        <w:tc>
          <w:tcPr>
            <w:tcW w:w="1417" w:type="dxa"/>
            <w:vAlign w:val="center"/>
          </w:tcPr>
          <w:p w14:paraId="248D91D4" w14:textId="77777777" w:rsidR="003B1BDE" w:rsidRDefault="003B1BDE" w:rsidP="00FE0EC5">
            <w:pPr>
              <w:rPr>
                <w:rFonts w:ascii="Calibri" w:hAnsi="Calibri"/>
              </w:rPr>
            </w:pPr>
          </w:p>
        </w:tc>
        <w:tc>
          <w:tcPr>
            <w:tcW w:w="1418" w:type="dxa"/>
            <w:vAlign w:val="center"/>
          </w:tcPr>
          <w:p w14:paraId="6620287D" w14:textId="77777777" w:rsidR="003B1BDE" w:rsidRDefault="003B1BDE" w:rsidP="00FE0EC5">
            <w:pPr>
              <w:rPr>
                <w:rFonts w:ascii="Calibri" w:hAnsi="Calibri"/>
              </w:rPr>
            </w:pPr>
          </w:p>
        </w:tc>
        <w:tc>
          <w:tcPr>
            <w:tcW w:w="1418" w:type="dxa"/>
            <w:vAlign w:val="center"/>
          </w:tcPr>
          <w:p w14:paraId="7ABE1F45" w14:textId="77777777" w:rsidR="003B1BDE" w:rsidRDefault="003B1BDE" w:rsidP="00FE0EC5">
            <w:pPr>
              <w:rPr>
                <w:rFonts w:ascii="Calibri" w:hAnsi="Calibri"/>
              </w:rPr>
            </w:pPr>
          </w:p>
        </w:tc>
        <w:tc>
          <w:tcPr>
            <w:tcW w:w="1730" w:type="dxa"/>
            <w:vAlign w:val="center"/>
          </w:tcPr>
          <w:p w14:paraId="6AC28E6E" w14:textId="77777777" w:rsidR="003B1BDE" w:rsidRDefault="003B1BDE" w:rsidP="00FE0EC5">
            <w:pPr>
              <w:rPr>
                <w:rFonts w:ascii="Calibri" w:hAnsi="Calibri"/>
              </w:rPr>
            </w:pPr>
          </w:p>
        </w:tc>
        <w:tc>
          <w:tcPr>
            <w:tcW w:w="1106" w:type="dxa"/>
            <w:vAlign w:val="center"/>
          </w:tcPr>
          <w:p w14:paraId="44DEEF3F" w14:textId="77777777" w:rsidR="003B1BDE" w:rsidRDefault="003B1BDE" w:rsidP="00FE0EC5">
            <w:pPr>
              <w:rPr>
                <w:rFonts w:ascii="Calibri" w:hAnsi="Calibri"/>
              </w:rPr>
            </w:pPr>
          </w:p>
        </w:tc>
      </w:tr>
      <w:tr w:rsidR="003B1BDE" w14:paraId="7A554956" w14:textId="77777777">
        <w:trPr>
          <w:trHeight w:val="567"/>
        </w:trPr>
        <w:tc>
          <w:tcPr>
            <w:tcW w:w="1417" w:type="dxa"/>
            <w:vAlign w:val="center"/>
          </w:tcPr>
          <w:p w14:paraId="3C8C10CD" w14:textId="77777777" w:rsidR="003B1BDE" w:rsidRDefault="003B1BDE" w:rsidP="00FE0EC5">
            <w:pPr>
              <w:rPr>
                <w:rFonts w:ascii="Calibri" w:hAnsi="Calibri"/>
              </w:rPr>
            </w:pPr>
          </w:p>
        </w:tc>
        <w:tc>
          <w:tcPr>
            <w:tcW w:w="1417" w:type="dxa"/>
            <w:vAlign w:val="center"/>
          </w:tcPr>
          <w:p w14:paraId="646D67EE" w14:textId="77777777" w:rsidR="003B1BDE" w:rsidRDefault="003B1BDE" w:rsidP="00FE0EC5">
            <w:pPr>
              <w:rPr>
                <w:rFonts w:ascii="Calibri" w:hAnsi="Calibri"/>
              </w:rPr>
            </w:pPr>
          </w:p>
        </w:tc>
        <w:tc>
          <w:tcPr>
            <w:tcW w:w="1234" w:type="dxa"/>
            <w:vAlign w:val="center"/>
          </w:tcPr>
          <w:p w14:paraId="5438FF09" w14:textId="77777777" w:rsidR="003B1BDE" w:rsidRDefault="003B1BDE" w:rsidP="00FE0EC5">
            <w:pPr>
              <w:rPr>
                <w:rFonts w:ascii="Calibri" w:hAnsi="Calibri"/>
              </w:rPr>
            </w:pPr>
          </w:p>
        </w:tc>
        <w:tc>
          <w:tcPr>
            <w:tcW w:w="1260" w:type="dxa"/>
            <w:vAlign w:val="center"/>
          </w:tcPr>
          <w:p w14:paraId="299CD37D" w14:textId="77777777" w:rsidR="003B1BDE" w:rsidRDefault="003B1BDE" w:rsidP="00FE0EC5">
            <w:pPr>
              <w:rPr>
                <w:rFonts w:ascii="Calibri" w:hAnsi="Calibri"/>
              </w:rPr>
            </w:pPr>
          </w:p>
        </w:tc>
        <w:tc>
          <w:tcPr>
            <w:tcW w:w="1757" w:type="dxa"/>
            <w:vAlign w:val="center"/>
          </w:tcPr>
          <w:p w14:paraId="006A2660" w14:textId="77777777" w:rsidR="003B1BDE" w:rsidRDefault="003B1BDE" w:rsidP="00FE0EC5">
            <w:pPr>
              <w:rPr>
                <w:rFonts w:ascii="Calibri" w:hAnsi="Calibri"/>
              </w:rPr>
            </w:pPr>
          </w:p>
        </w:tc>
        <w:tc>
          <w:tcPr>
            <w:tcW w:w="1417" w:type="dxa"/>
            <w:vAlign w:val="center"/>
          </w:tcPr>
          <w:p w14:paraId="034EDAB0" w14:textId="77777777" w:rsidR="003B1BDE" w:rsidRDefault="003B1BDE" w:rsidP="00FE0EC5">
            <w:pPr>
              <w:rPr>
                <w:rFonts w:ascii="Calibri" w:hAnsi="Calibri"/>
              </w:rPr>
            </w:pPr>
          </w:p>
        </w:tc>
        <w:tc>
          <w:tcPr>
            <w:tcW w:w="1418" w:type="dxa"/>
            <w:vAlign w:val="center"/>
          </w:tcPr>
          <w:p w14:paraId="0328530E" w14:textId="77777777" w:rsidR="003B1BDE" w:rsidRDefault="003B1BDE" w:rsidP="00FE0EC5">
            <w:pPr>
              <w:rPr>
                <w:rFonts w:ascii="Calibri" w:hAnsi="Calibri"/>
              </w:rPr>
            </w:pPr>
          </w:p>
        </w:tc>
        <w:tc>
          <w:tcPr>
            <w:tcW w:w="1418" w:type="dxa"/>
            <w:vAlign w:val="center"/>
          </w:tcPr>
          <w:p w14:paraId="3D06F924" w14:textId="77777777" w:rsidR="003B1BDE" w:rsidRDefault="003B1BDE" w:rsidP="00FE0EC5">
            <w:pPr>
              <w:rPr>
                <w:rFonts w:ascii="Calibri" w:hAnsi="Calibri"/>
              </w:rPr>
            </w:pPr>
          </w:p>
        </w:tc>
        <w:tc>
          <w:tcPr>
            <w:tcW w:w="1730" w:type="dxa"/>
            <w:vAlign w:val="center"/>
          </w:tcPr>
          <w:p w14:paraId="4F90BC5B" w14:textId="77777777" w:rsidR="003B1BDE" w:rsidRDefault="003B1BDE" w:rsidP="00FE0EC5">
            <w:pPr>
              <w:rPr>
                <w:rFonts w:ascii="Calibri" w:hAnsi="Calibri"/>
              </w:rPr>
            </w:pPr>
          </w:p>
        </w:tc>
        <w:tc>
          <w:tcPr>
            <w:tcW w:w="1106" w:type="dxa"/>
            <w:vAlign w:val="center"/>
          </w:tcPr>
          <w:p w14:paraId="7E96CD77" w14:textId="77777777" w:rsidR="003B1BDE" w:rsidRDefault="003B1BDE" w:rsidP="00FE0EC5">
            <w:pPr>
              <w:rPr>
                <w:rFonts w:ascii="Calibri" w:hAnsi="Calibri"/>
              </w:rPr>
            </w:pPr>
          </w:p>
        </w:tc>
      </w:tr>
      <w:tr w:rsidR="003B1BDE" w14:paraId="111D024E" w14:textId="77777777">
        <w:trPr>
          <w:trHeight w:val="567"/>
        </w:trPr>
        <w:tc>
          <w:tcPr>
            <w:tcW w:w="1417" w:type="dxa"/>
            <w:vAlign w:val="center"/>
          </w:tcPr>
          <w:p w14:paraId="34EB52DE" w14:textId="77777777" w:rsidR="003B1BDE" w:rsidRDefault="003B1BDE" w:rsidP="00FE0EC5">
            <w:pPr>
              <w:rPr>
                <w:rFonts w:ascii="Calibri" w:hAnsi="Calibri"/>
              </w:rPr>
            </w:pPr>
          </w:p>
        </w:tc>
        <w:tc>
          <w:tcPr>
            <w:tcW w:w="1417" w:type="dxa"/>
            <w:vAlign w:val="center"/>
          </w:tcPr>
          <w:p w14:paraId="42D6D468" w14:textId="77777777" w:rsidR="003B1BDE" w:rsidRDefault="003B1BDE" w:rsidP="00FE0EC5">
            <w:pPr>
              <w:rPr>
                <w:rFonts w:ascii="Calibri" w:hAnsi="Calibri"/>
              </w:rPr>
            </w:pPr>
          </w:p>
        </w:tc>
        <w:tc>
          <w:tcPr>
            <w:tcW w:w="1234" w:type="dxa"/>
            <w:vAlign w:val="center"/>
          </w:tcPr>
          <w:p w14:paraId="469F77BE" w14:textId="77777777" w:rsidR="003B1BDE" w:rsidRDefault="003B1BDE" w:rsidP="00FE0EC5">
            <w:pPr>
              <w:rPr>
                <w:rFonts w:ascii="Calibri" w:hAnsi="Calibri"/>
              </w:rPr>
            </w:pPr>
          </w:p>
        </w:tc>
        <w:tc>
          <w:tcPr>
            <w:tcW w:w="1260" w:type="dxa"/>
            <w:vAlign w:val="center"/>
          </w:tcPr>
          <w:p w14:paraId="6EC18551" w14:textId="77777777" w:rsidR="003B1BDE" w:rsidRDefault="003B1BDE" w:rsidP="00FE0EC5">
            <w:pPr>
              <w:rPr>
                <w:rFonts w:ascii="Calibri" w:hAnsi="Calibri"/>
              </w:rPr>
            </w:pPr>
          </w:p>
        </w:tc>
        <w:tc>
          <w:tcPr>
            <w:tcW w:w="1757" w:type="dxa"/>
            <w:vAlign w:val="center"/>
          </w:tcPr>
          <w:p w14:paraId="112477B4" w14:textId="77777777" w:rsidR="003B1BDE" w:rsidRDefault="003B1BDE" w:rsidP="00FE0EC5">
            <w:pPr>
              <w:rPr>
                <w:rFonts w:ascii="Calibri" w:hAnsi="Calibri"/>
              </w:rPr>
            </w:pPr>
          </w:p>
        </w:tc>
        <w:tc>
          <w:tcPr>
            <w:tcW w:w="1417" w:type="dxa"/>
            <w:vAlign w:val="center"/>
          </w:tcPr>
          <w:p w14:paraId="3F10F0DC" w14:textId="77777777" w:rsidR="003B1BDE" w:rsidRDefault="003B1BDE" w:rsidP="00FE0EC5">
            <w:pPr>
              <w:rPr>
                <w:rFonts w:ascii="Calibri" w:hAnsi="Calibri"/>
              </w:rPr>
            </w:pPr>
          </w:p>
        </w:tc>
        <w:tc>
          <w:tcPr>
            <w:tcW w:w="1418" w:type="dxa"/>
            <w:vAlign w:val="center"/>
          </w:tcPr>
          <w:p w14:paraId="07F4F1CE" w14:textId="77777777" w:rsidR="003B1BDE" w:rsidRDefault="003B1BDE" w:rsidP="00FE0EC5">
            <w:pPr>
              <w:rPr>
                <w:rFonts w:ascii="Calibri" w:hAnsi="Calibri"/>
              </w:rPr>
            </w:pPr>
          </w:p>
        </w:tc>
        <w:tc>
          <w:tcPr>
            <w:tcW w:w="1418" w:type="dxa"/>
            <w:vAlign w:val="center"/>
          </w:tcPr>
          <w:p w14:paraId="5AED230F" w14:textId="77777777" w:rsidR="003B1BDE" w:rsidRDefault="003B1BDE" w:rsidP="00FE0EC5">
            <w:pPr>
              <w:rPr>
                <w:rFonts w:ascii="Calibri" w:hAnsi="Calibri"/>
              </w:rPr>
            </w:pPr>
          </w:p>
        </w:tc>
        <w:tc>
          <w:tcPr>
            <w:tcW w:w="1730" w:type="dxa"/>
            <w:vAlign w:val="center"/>
          </w:tcPr>
          <w:p w14:paraId="5666CB44" w14:textId="77777777" w:rsidR="003B1BDE" w:rsidRDefault="003B1BDE" w:rsidP="00FE0EC5">
            <w:pPr>
              <w:rPr>
                <w:rFonts w:ascii="Calibri" w:hAnsi="Calibri"/>
              </w:rPr>
            </w:pPr>
          </w:p>
        </w:tc>
        <w:tc>
          <w:tcPr>
            <w:tcW w:w="1106" w:type="dxa"/>
            <w:vAlign w:val="center"/>
          </w:tcPr>
          <w:p w14:paraId="4090E138" w14:textId="77777777" w:rsidR="003B1BDE" w:rsidRDefault="003B1BDE" w:rsidP="00FE0EC5">
            <w:pPr>
              <w:rPr>
                <w:rFonts w:ascii="Calibri" w:hAnsi="Calibri"/>
              </w:rPr>
            </w:pPr>
          </w:p>
        </w:tc>
      </w:tr>
      <w:tr w:rsidR="003B1BDE" w14:paraId="26839B49" w14:textId="77777777">
        <w:trPr>
          <w:trHeight w:val="567"/>
        </w:trPr>
        <w:tc>
          <w:tcPr>
            <w:tcW w:w="1417" w:type="dxa"/>
            <w:vAlign w:val="center"/>
          </w:tcPr>
          <w:p w14:paraId="20EE1F76" w14:textId="77777777" w:rsidR="003B1BDE" w:rsidRDefault="003B1BDE" w:rsidP="00FE0EC5">
            <w:pPr>
              <w:rPr>
                <w:rFonts w:ascii="Calibri" w:hAnsi="Calibri"/>
              </w:rPr>
            </w:pPr>
          </w:p>
        </w:tc>
        <w:tc>
          <w:tcPr>
            <w:tcW w:w="1417" w:type="dxa"/>
            <w:vAlign w:val="center"/>
          </w:tcPr>
          <w:p w14:paraId="6A39C363" w14:textId="77777777" w:rsidR="003B1BDE" w:rsidRDefault="003B1BDE" w:rsidP="00FE0EC5">
            <w:pPr>
              <w:rPr>
                <w:rFonts w:ascii="Calibri" w:hAnsi="Calibri"/>
              </w:rPr>
            </w:pPr>
          </w:p>
        </w:tc>
        <w:tc>
          <w:tcPr>
            <w:tcW w:w="1234" w:type="dxa"/>
            <w:vAlign w:val="center"/>
          </w:tcPr>
          <w:p w14:paraId="45099EC8" w14:textId="77777777" w:rsidR="003B1BDE" w:rsidRDefault="003B1BDE" w:rsidP="00FE0EC5">
            <w:pPr>
              <w:rPr>
                <w:rFonts w:ascii="Calibri" w:hAnsi="Calibri"/>
              </w:rPr>
            </w:pPr>
          </w:p>
        </w:tc>
        <w:tc>
          <w:tcPr>
            <w:tcW w:w="1260" w:type="dxa"/>
            <w:vAlign w:val="center"/>
          </w:tcPr>
          <w:p w14:paraId="1D1D3520" w14:textId="77777777" w:rsidR="003B1BDE" w:rsidRDefault="003B1BDE" w:rsidP="00FE0EC5">
            <w:pPr>
              <w:rPr>
                <w:rFonts w:ascii="Calibri" w:hAnsi="Calibri"/>
              </w:rPr>
            </w:pPr>
          </w:p>
        </w:tc>
        <w:tc>
          <w:tcPr>
            <w:tcW w:w="1757" w:type="dxa"/>
            <w:vAlign w:val="center"/>
          </w:tcPr>
          <w:p w14:paraId="048BD7A2" w14:textId="77777777" w:rsidR="003B1BDE" w:rsidRDefault="003B1BDE" w:rsidP="00FE0EC5">
            <w:pPr>
              <w:rPr>
                <w:rFonts w:ascii="Calibri" w:hAnsi="Calibri"/>
              </w:rPr>
            </w:pPr>
          </w:p>
        </w:tc>
        <w:tc>
          <w:tcPr>
            <w:tcW w:w="1417" w:type="dxa"/>
            <w:vAlign w:val="center"/>
          </w:tcPr>
          <w:p w14:paraId="03DC0E83" w14:textId="77777777" w:rsidR="003B1BDE" w:rsidRDefault="003B1BDE" w:rsidP="00FE0EC5">
            <w:pPr>
              <w:rPr>
                <w:rFonts w:ascii="Calibri" w:hAnsi="Calibri"/>
              </w:rPr>
            </w:pPr>
          </w:p>
        </w:tc>
        <w:tc>
          <w:tcPr>
            <w:tcW w:w="1418" w:type="dxa"/>
            <w:vAlign w:val="center"/>
          </w:tcPr>
          <w:p w14:paraId="2C2574F5" w14:textId="77777777" w:rsidR="003B1BDE" w:rsidRDefault="003B1BDE" w:rsidP="00FE0EC5">
            <w:pPr>
              <w:rPr>
                <w:rFonts w:ascii="Calibri" w:hAnsi="Calibri"/>
              </w:rPr>
            </w:pPr>
          </w:p>
        </w:tc>
        <w:tc>
          <w:tcPr>
            <w:tcW w:w="1418" w:type="dxa"/>
            <w:vAlign w:val="center"/>
          </w:tcPr>
          <w:p w14:paraId="3404ABC7" w14:textId="77777777" w:rsidR="003B1BDE" w:rsidRDefault="003B1BDE" w:rsidP="00FE0EC5">
            <w:pPr>
              <w:rPr>
                <w:rFonts w:ascii="Calibri" w:hAnsi="Calibri"/>
              </w:rPr>
            </w:pPr>
          </w:p>
        </w:tc>
        <w:tc>
          <w:tcPr>
            <w:tcW w:w="1730" w:type="dxa"/>
            <w:vAlign w:val="center"/>
          </w:tcPr>
          <w:p w14:paraId="323EC3CA" w14:textId="77777777" w:rsidR="003B1BDE" w:rsidRDefault="003B1BDE" w:rsidP="00FE0EC5">
            <w:pPr>
              <w:rPr>
                <w:rFonts w:ascii="Calibri" w:hAnsi="Calibri"/>
              </w:rPr>
            </w:pPr>
          </w:p>
        </w:tc>
        <w:tc>
          <w:tcPr>
            <w:tcW w:w="1106" w:type="dxa"/>
            <w:vAlign w:val="center"/>
          </w:tcPr>
          <w:p w14:paraId="2CE9F5B3" w14:textId="77777777" w:rsidR="003B1BDE" w:rsidRDefault="003B1BDE" w:rsidP="00FE0EC5">
            <w:pPr>
              <w:rPr>
                <w:rFonts w:ascii="Calibri" w:hAnsi="Calibri"/>
              </w:rPr>
            </w:pPr>
          </w:p>
        </w:tc>
      </w:tr>
      <w:tr w:rsidR="003B1BDE" w14:paraId="7BA4D81C" w14:textId="77777777">
        <w:trPr>
          <w:trHeight w:val="567"/>
        </w:trPr>
        <w:tc>
          <w:tcPr>
            <w:tcW w:w="1417" w:type="dxa"/>
            <w:vAlign w:val="center"/>
          </w:tcPr>
          <w:p w14:paraId="21E90F65" w14:textId="77777777" w:rsidR="003B1BDE" w:rsidRDefault="003B1BDE" w:rsidP="00FE0EC5">
            <w:pPr>
              <w:rPr>
                <w:rFonts w:ascii="Calibri" w:hAnsi="Calibri"/>
              </w:rPr>
            </w:pPr>
          </w:p>
        </w:tc>
        <w:tc>
          <w:tcPr>
            <w:tcW w:w="1417" w:type="dxa"/>
            <w:vAlign w:val="center"/>
          </w:tcPr>
          <w:p w14:paraId="0500614C" w14:textId="77777777" w:rsidR="003B1BDE" w:rsidRDefault="003B1BDE" w:rsidP="00FE0EC5">
            <w:pPr>
              <w:rPr>
                <w:rFonts w:ascii="Calibri" w:hAnsi="Calibri"/>
              </w:rPr>
            </w:pPr>
          </w:p>
        </w:tc>
        <w:tc>
          <w:tcPr>
            <w:tcW w:w="1234" w:type="dxa"/>
            <w:vAlign w:val="center"/>
          </w:tcPr>
          <w:p w14:paraId="7AA15EA6" w14:textId="77777777" w:rsidR="003B1BDE" w:rsidRDefault="003B1BDE" w:rsidP="00FE0EC5">
            <w:pPr>
              <w:rPr>
                <w:rFonts w:ascii="Calibri" w:hAnsi="Calibri"/>
              </w:rPr>
            </w:pPr>
          </w:p>
        </w:tc>
        <w:tc>
          <w:tcPr>
            <w:tcW w:w="1260" w:type="dxa"/>
            <w:vAlign w:val="center"/>
          </w:tcPr>
          <w:p w14:paraId="1BB8EF6E" w14:textId="77777777" w:rsidR="003B1BDE" w:rsidRDefault="003B1BDE" w:rsidP="00FE0EC5">
            <w:pPr>
              <w:rPr>
                <w:rFonts w:ascii="Calibri" w:hAnsi="Calibri"/>
              </w:rPr>
            </w:pPr>
          </w:p>
        </w:tc>
        <w:tc>
          <w:tcPr>
            <w:tcW w:w="1757" w:type="dxa"/>
            <w:vAlign w:val="center"/>
          </w:tcPr>
          <w:p w14:paraId="20C622CF" w14:textId="77777777" w:rsidR="003B1BDE" w:rsidRDefault="003B1BDE" w:rsidP="00FE0EC5">
            <w:pPr>
              <w:rPr>
                <w:rFonts w:ascii="Calibri" w:hAnsi="Calibri"/>
              </w:rPr>
            </w:pPr>
          </w:p>
        </w:tc>
        <w:tc>
          <w:tcPr>
            <w:tcW w:w="1417" w:type="dxa"/>
            <w:vAlign w:val="center"/>
          </w:tcPr>
          <w:p w14:paraId="6C321C7D" w14:textId="77777777" w:rsidR="003B1BDE" w:rsidRDefault="003B1BDE" w:rsidP="00FE0EC5">
            <w:pPr>
              <w:rPr>
                <w:rFonts w:ascii="Calibri" w:hAnsi="Calibri"/>
              </w:rPr>
            </w:pPr>
          </w:p>
        </w:tc>
        <w:tc>
          <w:tcPr>
            <w:tcW w:w="1418" w:type="dxa"/>
            <w:vAlign w:val="center"/>
          </w:tcPr>
          <w:p w14:paraId="597BD794" w14:textId="77777777" w:rsidR="003B1BDE" w:rsidRDefault="003B1BDE" w:rsidP="00FE0EC5">
            <w:pPr>
              <w:rPr>
                <w:rFonts w:ascii="Calibri" w:hAnsi="Calibri"/>
              </w:rPr>
            </w:pPr>
          </w:p>
        </w:tc>
        <w:tc>
          <w:tcPr>
            <w:tcW w:w="1418" w:type="dxa"/>
            <w:vAlign w:val="center"/>
          </w:tcPr>
          <w:p w14:paraId="7F0A1F74" w14:textId="77777777" w:rsidR="003B1BDE" w:rsidRDefault="003B1BDE" w:rsidP="00FE0EC5">
            <w:pPr>
              <w:rPr>
                <w:rFonts w:ascii="Calibri" w:hAnsi="Calibri"/>
              </w:rPr>
            </w:pPr>
          </w:p>
        </w:tc>
        <w:tc>
          <w:tcPr>
            <w:tcW w:w="1730" w:type="dxa"/>
            <w:vAlign w:val="center"/>
          </w:tcPr>
          <w:p w14:paraId="4265AB6A" w14:textId="77777777" w:rsidR="003B1BDE" w:rsidRDefault="003B1BDE" w:rsidP="00FE0EC5">
            <w:pPr>
              <w:rPr>
                <w:rFonts w:ascii="Calibri" w:hAnsi="Calibri"/>
              </w:rPr>
            </w:pPr>
          </w:p>
        </w:tc>
        <w:tc>
          <w:tcPr>
            <w:tcW w:w="1106" w:type="dxa"/>
            <w:vAlign w:val="center"/>
          </w:tcPr>
          <w:p w14:paraId="516DC82A" w14:textId="77777777" w:rsidR="003B1BDE" w:rsidRDefault="003B1BDE" w:rsidP="00FE0EC5">
            <w:pPr>
              <w:rPr>
                <w:rFonts w:ascii="Calibri" w:hAnsi="Calibri"/>
              </w:rPr>
            </w:pPr>
          </w:p>
        </w:tc>
      </w:tr>
      <w:tr w:rsidR="003B1BDE" w14:paraId="6D88E706" w14:textId="77777777">
        <w:trPr>
          <w:trHeight w:val="567"/>
        </w:trPr>
        <w:tc>
          <w:tcPr>
            <w:tcW w:w="1417" w:type="dxa"/>
            <w:vAlign w:val="center"/>
          </w:tcPr>
          <w:p w14:paraId="7E0396BD" w14:textId="77777777" w:rsidR="003B1BDE" w:rsidRDefault="003B1BDE" w:rsidP="00FE0EC5">
            <w:pPr>
              <w:rPr>
                <w:rFonts w:ascii="Calibri" w:hAnsi="Calibri"/>
              </w:rPr>
            </w:pPr>
          </w:p>
        </w:tc>
        <w:tc>
          <w:tcPr>
            <w:tcW w:w="1417" w:type="dxa"/>
            <w:vAlign w:val="center"/>
          </w:tcPr>
          <w:p w14:paraId="6ABAD881" w14:textId="77777777" w:rsidR="003B1BDE" w:rsidRDefault="003B1BDE" w:rsidP="00FE0EC5">
            <w:pPr>
              <w:rPr>
                <w:rFonts w:ascii="Calibri" w:hAnsi="Calibri"/>
              </w:rPr>
            </w:pPr>
          </w:p>
        </w:tc>
        <w:tc>
          <w:tcPr>
            <w:tcW w:w="1234" w:type="dxa"/>
            <w:vAlign w:val="center"/>
          </w:tcPr>
          <w:p w14:paraId="1D10B2D8" w14:textId="77777777" w:rsidR="003B1BDE" w:rsidRDefault="003B1BDE" w:rsidP="00FE0EC5">
            <w:pPr>
              <w:rPr>
                <w:rFonts w:ascii="Calibri" w:hAnsi="Calibri"/>
              </w:rPr>
            </w:pPr>
          </w:p>
        </w:tc>
        <w:tc>
          <w:tcPr>
            <w:tcW w:w="1260" w:type="dxa"/>
            <w:vAlign w:val="center"/>
          </w:tcPr>
          <w:p w14:paraId="24A9C41D" w14:textId="77777777" w:rsidR="003B1BDE" w:rsidRDefault="003B1BDE" w:rsidP="00FE0EC5">
            <w:pPr>
              <w:rPr>
                <w:rFonts w:ascii="Calibri" w:hAnsi="Calibri"/>
              </w:rPr>
            </w:pPr>
          </w:p>
        </w:tc>
        <w:tc>
          <w:tcPr>
            <w:tcW w:w="1757" w:type="dxa"/>
            <w:vAlign w:val="center"/>
          </w:tcPr>
          <w:p w14:paraId="1FD5567E" w14:textId="77777777" w:rsidR="003B1BDE" w:rsidRDefault="003B1BDE" w:rsidP="00FE0EC5">
            <w:pPr>
              <w:rPr>
                <w:rFonts w:ascii="Calibri" w:hAnsi="Calibri"/>
              </w:rPr>
            </w:pPr>
          </w:p>
        </w:tc>
        <w:tc>
          <w:tcPr>
            <w:tcW w:w="1417" w:type="dxa"/>
            <w:vAlign w:val="center"/>
          </w:tcPr>
          <w:p w14:paraId="5663DDF6" w14:textId="77777777" w:rsidR="003B1BDE" w:rsidRDefault="003B1BDE" w:rsidP="00FE0EC5">
            <w:pPr>
              <w:rPr>
                <w:rFonts w:ascii="Calibri" w:hAnsi="Calibri"/>
              </w:rPr>
            </w:pPr>
          </w:p>
        </w:tc>
        <w:tc>
          <w:tcPr>
            <w:tcW w:w="1418" w:type="dxa"/>
            <w:vAlign w:val="center"/>
          </w:tcPr>
          <w:p w14:paraId="50471D6D" w14:textId="77777777" w:rsidR="003B1BDE" w:rsidRDefault="003B1BDE" w:rsidP="00FE0EC5">
            <w:pPr>
              <w:rPr>
                <w:rFonts w:ascii="Calibri" w:hAnsi="Calibri"/>
              </w:rPr>
            </w:pPr>
          </w:p>
        </w:tc>
        <w:tc>
          <w:tcPr>
            <w:tcW w:w="1418" w:type="dxa"/>
            <w:vAlign w:val="center"/>
          </w:tcPr>
          <w:p w14:paraId="5340D07D" w14:textId="77777777" w:rsidR="003B1BDE" w:rsidRDefault="003B1BDE" w:rsidP="00FE0EC5">
            <w:pPr>
              <w:rPr>
                <w:rFonts w:ascii="Calibri" w:hAnsi="Calibri"/>
              </w:rPr>
            </w:pPr>
          </w:p>
        </w:tc>
        <w:tc>
          <w:tcPr>
            <w:tcW w:w="1730" w:type="dxa"/>
            <w:vAlign w:val="center"/>
          </w:tcPr>
          <w:p w14:paraId="788B28D8" w14:textId="77777777" w:rsidR="003B1BDE" w:rsidRDefault="003B1BDE" w:rsidP="00FE0EC5">
            <w:pPr>
              <w:rPr>
                <w:rFonts w:ascii="Calibri" w:hAnsi="Calibri"/>
              </w:rPr>
            </w:pPr>
          </w:p>
        </w:tc>
        <w:tc>
          <w:tcPr>
            <w:tcW w:w="1106" w:type="dxa"/>
            <w:vAlign w:val="center"/>
          </w:tcPr>
          <w:p w14:paraId="0DAAD3B8" w14:textId="77777777" w:rsidR="003B1BDE" w:rsidRDefault="003B1BDE" w:rsidP="00FE0EC5">
            <w:pPr>
              <w:rPr>
                <w:rFonts w:ascii="Calibri" w:hAnsi="Calibri"/>
              </w:rPr>
            </w:pPr>
          </w:p>
        </w:tc>
      </w:tr>
      <w:tr w:rsidR="003B1BDE" w14:paraId="73ADA0E8" w14:textId="77777777">
        <w:trPr>
          <w:trHeight w:val="567"/>
        </w:trPr>
        <w:tc>
          <w:tcPr>
            <w:tcW w:w="1417" w:type="dxa"/>
            <w:vAlign w:val="center"/>
          </w:tcPr>
          <w:p w14:paraId="3813BF53" w14:textId="77777777" w:rsidR="003B1BDE" w:rsidRDefault="003B1BDE" w:rsidP="00FE0EC5">
            <w:pPr>
              <w:rPr>
                <w:rFonts w:ascii="Calibri" w:hAnsi="Calibri"/>
              </w:rPr>
            </w:pPr>
          </w:p>
        </w:tc>
        <w:tc>
          <w:tcPr>
            <w:tcW w:w="1417" w:type="dxa"/>
            <w:vAlign w:val="center"/>
          </w:tcPr>
          <w:p w14:paraId="689FAD97" w14:textId="77777777" w:rsidR="003B1BDE" w:rsidRDefault="003B1BDE" w:rsidP="00FE0EC5">
            <w:pPr>
              <w:rPr>
                <w:rFonts w:ascii="Calibri" w:hAnsi="Calibri"/>
              </w:rPr>
            </w:pPr>
          </w:p>
        </w:tc>
        <w:tc>
          <w:tcPr>
            <w:tcW w:w="1234" w:type="dxa"/>
            <w:vAlign w:val="center"/>
          </w:tcPr>
          <w:p w14:paraId="50D35CE9" w14:textId="77777777" w:rsidR="003B1BDE" w:rsidRDefault="003B1BDE" w:rsidP="00FE0EC5">
            <w:pPr>
              <w:rPr>
                <w:rFonts w:ascii="Calibri" w:hAnsi="Calibri"/>
              </w:rPr>
            </w:pPr>
          </w:p>
        </w:tc>
        <w:tc>
          <w:tcPr>
            <w:tcW w:w="1260" w:type="dxa"/>
            <w:vAlign w:val="center"/>
          </w:tcPr>
          <w:p w14:paraId="57A0356D" w14:textId="77777777" w:rsidR="003B1BDE" w:rsidRDefault="003B1BDE" w:rsidP="00FE0EC5">
            <w:pPr>
              <w:rPr>
                <w:rFonts w:ascii="Calibri" w:hAnsi="Calibri"/>
              </w:rPr>
            </w:pPr>
          </w:p>
        </w:tc>
        <w:tc>
          <w:tcPr>
            <w:tcW w:w="1757" w:type="dxa"/>
            <w:vAlign w:val="center"/>
          </w:tcPr>
          <w:p w14:paraId="382E8E2F" w14:textId="77777777" w:rsidR="003B1BDE" w:rsidRDefault="003B1BDE" w:rsidP="00FE0EC5">
            <w:pPr>
              <w:rPr>
                <w:rFonts w:ascii="Calibri" w:hAnsi="Calibri"/>
              </w:rPr>
            </w:pPr>
          </w:p>
        </w:tc>
        <w:tc>
          <w:tcPr>
            <w:tcW w:w="1417" w:type="dxa"/>
            <w:vAlign w:val="center"/>
          </w:tcPr>
          <w:p w14:paraId="6D117704" w14:textId="77777777" w:rsidR="003B1BDE" w:rsidRDefault="003B1BDE" w:rsidP="00FE0EC5">
            <w:pPr>
              <w:rPr>
                <w:rFonts w:ascii="Calibri" w:hAnsi="Calibri"/>
              </w:rPr>
            </w:pPr>
          </w:p>
        </w:tc>
        <w:tc>
          <w:tcPr>
            <w:tcW w:w="1418" w:type="dxa"/>
            <w:vAlign w:val="center"/>
          </w:tcPr>
          <w:p w14:paraId="520FBB67" w14:textId="77777777" w:rsidR="003B1BDE" w:rsidRDefault="003B1BDE" w:rsidP="00FE0EC5">
            <w:pPr>
              <w:rPr>
                <w:rFonts w:ascii="Calibri" w:hAnsi="Calibri"/>
              </w:rPr>
            </w:pPr>
          </w:p>
        </w:tc>
        <w:tc>
          <w:tcPr>
            <w:tcW w:w="1418" w:type="dxa"/>
            <w:vAlign w:val="center"/>
          </w:tcPr>
          <w:p w14:paraId="40954E70" w14:textId="77777777" w:rsidR="003B1BDE" w:rsidRDefault="003B1BDE" w:rsidP="00FE0EC5">
            <w:pPr>
              <w:rPr>
                <w:rFonts w:ascii="Calibri" w:hAnsi="Calibri"/>
              </w:rPr>
            </w:pPr>
          </w:p>
        </w:tc>
        <w:tc>
          <w:tcPr>
            <w:tcW w:w="1730" w:type="dxa"/>
            <w:vAlign w:val="center"/>
          </w:tcPr>
          <w:p w14:paraId="3AEEE75E" w14:textId="77777777" w:rsidR="003B1BDE" w:rsidRDefault="003B1BDE" w:rsidP="00FE0EC5">
            <w:pPr>
              <w:rPr>
                <w:rFonts w:ascii="Calibri" w:hAnsi="Calibri"/>
              </w:rPr>
            </w:pPr>
          </w:p>
        </w:tc>
        <w:tc>
          <w:tcPr>
            <w:tcW w:w="1106" w:type="dxa"/>
            <w:vAlign w:val="center"/>
          </w:tcPr>
          <w:p w14:paraId="7A2EE254" w14:textId="77777777" w:rsidR="003B1BDE" w:rsidRDefault="003B1BDE" w:rsidP="00FE0EC5">
            <w:pPr>
              <w:rPr>
                <w:rFonts w:ascii="Calibri" w:hAnsi="Calibri"/>
              </w:rPr>
            </w:pPr>
          </w:p>
        </w:tc>
      </w:tr>
      <w:tr w:rsidR="003B1BDE" w14:paraId="1FF3E653" w14:textId="77777777">
        <w:trPr>
          <w:trHeight w:val="567"/>
        </w:trPr>
        <w:tc>
          <w:tcPr>
            <w:tcW w:w="1417" w:type="dxa"/>
            <w:vAlign w:val="center"/>
          </w:tcPr>
          <w:p w14:paraId="6702CFCD" w14:textId="77777777" w:rsidR="003B1BDE" w:rsidRDefault="003B1BDE" w:rsidP="00FE0EC5">
            <w:pPr>
              <w:rPr>
                <w:rFonts w:ascii="Calibri" w:hAnsi="Calibri"/>
              </w:rPr>
            </w:pPr>
          </w:p>
        </w:tc>
        <w:tc>
          <w:tcPr>
            <w:tcW w:w="1417" w:type="dxa"/>
            <w:vAlign w:val="center"/>
          </w:tcPr>
          <w:p w14:paraId="71EADE7C" w14:textId="77777777" w:rsidR="003B1BDE" w:rsidRDefault="003B1BDE" w:rsidP="00FE0EC5">
            <w:pPr>
              <w:rPr>
                <w:rFonts w:ascii="Calibri" w:hAnsi="Calibri"/>
              </w:rPr>
            </w:pPr>
          </w:p>
        </w:tc>
        <w:tc>
          <w:tcPr>
            <w:tcW w:w="1234" w:type="dxa"/>
            <w:vAlign w:val="center"/>
          </w:tcPr>
          <w:p w14:paraId="5A663448" w14:textId="77777777" w:rsidR="003B1BDE" w:rsidRDefault="003B1BDE" w:rsidP="00FE0EC5">
            <w:pPr>
              <w:rPr>
                <w:rFonts w:ascii="Calibri" w:hAnsi="Calibri"/>
              </w:rPr>
            </w:pPr>
          </w:p>
        </w:tc>
        <w:tc>
          <w:tcPr>
            <w:tcW w:w="1260" w:type="dxa"/>
            <w:vAlign w:val="center"/>
          </w:tcPr>
          <w:p w14:paraId="1DF0841A" w14:textId="77777777" w:rsidR="003B1BDE" w:rsidRDefault="003B1BDE" w:rsidP="00FE0EC5">
            <w:pPr>
              <w:rPr>
                <w:rFonts w:ascii="Calibri" w:hAnsi="Calibri"/>
              </w:rPr>
            </w:pPr>
          </w:p>
        </w:tc>
        <w:tc>
          <w:tcPr>
            <w:tcW w:w="1757" w:type="dxa"/>
            <w:vAlign w:val="center"/>
          </w:tcPr>
          <w:p w14:paraId="2F089A09" w14:textId="77777777" w:rsidR="003B1BDE" w:rsidRDefault="003B1BDE" w:rsidP="00FE0EC5">
            <w:pPr>
              <w:rPr>
                <w:rFonts w:ascii="Calibri" w:hAnsi="Calibri"/>
              </w:rPr>
            </w:pPr>
          </w:p>
        </w:tc>
        <w:tc>
          <w:tcPr>
            <w:tcW w:w="1417" w:type="dxa"/>
            <w:vAlign w:val="center"/>
          </w:tcPr>
          <w:p w14:paraId="780A14C5" w14:textId="77777777" w:rsidR="003B1BDE" w:rsidRDefault="003B1BDE" w:rsidP="00FE0EC5">
            <w:pPr>
              <w:rPr>
                <w:rFonts w:ascii="Calibri" w:hAnsi="Calibri"/>
              </w:rPr>
            </w:pPr>
          </w:p>
        </w:tc>
        <w:tc>
          <w:tcPr>
            <w:tcW w:w="1418" w:type="dxa"/>
            <w:vAlign w:val="center"/>
          </w:tcPr>
          <w:p w14:paraId="35CBD10A" w14:textId="77777777" w:rsidR="003B1BDE" w:rsidRDefault="003B1BDE" w:rsidP="00FE0EC5">
            <w:pPr>
              <w:rPr>
                <w:rFonts w:ascii="Calibri" w:hAnsi="Calibri"/>
              </w:rPr>
            </w:pPr>
          </w:p>
        </w:tc>
        <w:tc>
          <w:tcPr>
            <w:tcW w:w="1418" w:type="dxa"/>
            <w:vAlign w:val="center"/>
          </w:tcPr>
          <w:p w14:paraId="671F2FB1" w14:textId="77777777" w:rsidR="003B1BDE" w:rsidRDefault="003B1BDE" w:rsidP="00FE0EC5">
            <w:pPr>
              <w:rPr>
                <w:rFonts w:ascii="Calibri" w:hAnsi="Calibri"/>
              </w:rPr>
            </w:pPr>
          </w:p>
        </w:tc>
        <w:tc>
          <w:tcPr>
            <w:tcW w:w="1730" w:type="dxa"/>
            <w:vAlign w:val="center"/>
          </w:tcPr>
          <w:p w14:paraId="327588F2" w14:textId="77777777" w:rsidR="003B1BDE" w:rsidRDefault="003B1BDE" w:rsidP="00FE0EC5">
            <w:pPr>
              <w:rPr>
                <w:rFonts w:ascii="Calibri" w:hAnsi="Calibri"/>
              </w:rPr>
            </w:pPr>
          </w:p>
        </w:tc>
        <w:tc>
          <w:tcPr>
            <w:tcW w:w="1106" w:type="dxa"/>
            <w:vAlign w:val="center"/>
          </w:tcPr>
          <w:p w14:paraId="6213781D" w14:textId="77777777" w:rsidR="003B1BDE" w:rsidRDefault="003B1BDE" w:rsidP="00FE0EC5">
            <w:pPr>
              <w:rPr>
                <w:rFonts w:ascii="Calibri" w:hAnsi="Calibri"/>
              </w:rPr>
            </w:pPr>
          </w:p>
        </w:tc>
      </w:tr>
      <w:tr w:rsidR="003B1BDE" w14:paraId="4B40ECE6" w14:textId="77777777">
        <w:trPr>
          <w:trHeight w:val="567"/>
        </w:trPr>
        <w:tc>
          <w:tcPr>
            <w:tcW w:w="1417" w:type="dxa"/>
            <w:vAlign w:val="center"/>
          </w:tcPr>
          <w:p w14:paraId="6AD7C64E" w14:textId="77777777" w:rsidR="003B1BDE" w:rsidRDefault="003B1BDE" w:rsidP="00FE0EC5">
            <w:pPr>
              <w:rPr>
                <w:rFonts w:ascii="Calibri" w:hAnsi="Calibri"/>
              </w:rPr>
            </w:pPr>
          </w:p>
        </w:tc>
        <w:tc>
          <w:tcPr>
            <w:tcW w:w="1417" w:type="dxa"/>
            <w:vAlign w:val="center"/>
          </w:tcPr>
          <w:p w14:paraId="72DF9B77" w14:textId="77777777" w:rsidR="003B1BDE" w:rsidRDefault="003B1BDE" w:rsidP="00FE0EC5">
            <w:pPr>
              <w:rPr>
                <w:rFonts w:ascii="Calibri" w:hAnsi="Calibri"/>
              </w:rPr>
            </w:pPr>
          </w:p>
        </w:tc>
        <w:tc>
          <w:tcPr>
            <w:tcW w:w="1234" w:type="dxa"/>
            <w:vAlign w:val="center"/>
          </w:tcPr>
          <w:p w14:paraId="075C0B43" w14:textId="77777777" w:rsidR="003B1BDE" w:rsidRDefault="003B1BDE" w:rsidP="00FE0EC5">
            <w:pPr>
              <w:rPr>
                <w:rFonts w:ascii="Calibri" w:hAnsi="Calibri"/>
              </w:rPr>
            </w:pPr>
          </w:p>
        </w:tc>
        <w:tc>
          <w:tcPr>
            <w:tcW w:w="1260" w:type="dxa"/>
            <w:vAlign w:val="center"/>
          </w:tcPr>
          <w:p w14:paraId="7128B386" w14:textId="77777777" w:rsidR="003B1BDE" w:rsidRDefault="003B1BDE" w:rsidP="00FE0EC5">
            <w:pPr>
              <w:rPr>
                <w:rFonts w:ascii="Calibri" w:hAnsi="Calibri"/>
              </w:rPr>
            </w:pPr>
          </w:p>
        </w:tc>
        <w:tc>
          <w:tcPr>
            <w:tcW w:w="1757" w:type="dxa"/>
            <w:vAlign w:val="center"/>
          </w:tcPr>
          <w:p w14:paraId="417BFFA2" w14:textId="77777777" w:rsidR="003B1BDE" w:rsidRDefault="003B1BDE" w:rsidP="00FE0EC5">
            <w:pPr>
              <w:rPr>
                <w:rFonts w:ascii="Calibri" w:hAnsi="Calibri"/>
              </w:rPr>
            </w:pPr>
          </w:p>
        </w:tc>
        <w:tc>
          <w:tcPr>
            <w:tcW w:w="1417" w:type="dxa"/>
            <w:vAlign w:val="center"/>
          </w:tcPr>
          <w:p w14:paraId="4D0ACFAE" w14:textId="77777777" w:rsidR="003B1BDE" w:rsidRDefault="003B1BDE" w:rsidP="00FE0EC5">
            <w:pPr>
              <w:rPr>
                <w:rFonts w:ascii="Calibri" w:hAnsi="Calibri"/>
              </w:rPr>
            </w:pPr>
          </w:p>
        </w:tc>
        <w:tc>
          <w:tcPr>
            <w:tcW w:w="1418" w:type="dxa"/>
            <w:vAlign w:val="center"/>
          </w:tcPr>
          <w:p w14:paraId="32CE1A48" w14:textId="77777777" w:rsidR="003B1BDE" w:rsidRDefault="003B1BDE" w:rsidP="00FE0EC5">
            <w:pPr>
              <w:rPr>
                <w:rFonts w:ascii="Calibri" w:hAnsi="Calibri"/>
              </w:rPr>
            </w:pPr>
          </w:p>
        </w:tc>
        <w:tc>
          <w:tcPr>
            <w:tcW w:w="1418" w:type="dxa"/>
            <w:vAlign w:val="center"/>
          </w:tcPr>
          <w:p w14:paraId="27D30E5B" w14:textId="77777777" w:rsidR="003B1BDE" w:rsidRDefault="003B1BDE" w:rsidP="00FE0EC5">
            <w:pPr>
              <w:rPr>
                <w:rFonts w:ascii="Calibri" w:hAnsi="Calibri"/>
              </w:rPr>
            </w:pPr>
          </w:p>
        </w:tc>
        <w:tc>
          <w:tcPr>
            <w:tcW w:w="1730" w:type="dxa"/>
            <w:vAlign w:val="center"/>
          </w:tcPr>
          <w:p w14:paraId="66DA767F" w14:textId="77777777" w:rsidR="003B1BDE" w:rsidRDefault="003B1BDE" w:rsidP="00FE0EC5">
            <w:pPr>
              <w:rPr>
                <w:rFonts w:ascii="Calibri" w:hAnsi="Calibri"/>
              </w:rPr>
            </w:pPr>
          </w:p>
        </w:tc>
        <w:tc>
          <w:tcPr>
            <w:tcW w:w="1106" w:type="dxa"/>
            <w:vAlign w:val="center"/>
          </w:tcPr>
          <w:p w14:paraId="6600E43D" w14:textId="77777777" w:rsidR="003B1BDE" w:rsidRDefault="003B1BDE" w:rsidP="00FE0EC5">
            <w:pPr>
              <w:rPr>
                <w:rFonts w:ascii="Calibri" w:hAnsi="Calibri"/>
              </w:rPr>
            </w:pPr>
          </w:p>
        </w:tc>
      </w:tr>
      <w:tr w:rsidR="003B1BDE" w14:paraId="6105F640" w14:textId="77777777">
        <w:trPr>
          <w:trHeight w:val="567"/>
        </w:trPr>
        <w:tc>
          <w:tcPr>
            <w:tcW w:w="1417" w:type="dxa"/>
            <w:vAlign w:val="center"/>
          </w:tcPr>
          <w:p w14:paraId="14CD0D3F" w14:textId="77777777" w:rsidR="003B1BDE" w:rsidRDefault="003B1BDE" w:rsidP="00FE0EC5">
            <w:pPr>
              <w:rPr>
                <w:rFonts w:ascii="Calibri" w:hAnsi="Calibri"/>
              </w:rPr>
            </w:pPr>
          </w:p>
        </w:tc>
        <w:tc>
          <w:tcPr>
            <w:tcW w:w="1417" w:type="dxa"/>
            <w:vAlign w:val="center"/>
          </w:tcPr>
          <w:p w14:paraId="1981EDA0" w14:textId="77777777" w:rsidR="003B1BDE" w:rsidRDefault="003B1BDE" w:rsidP="00FE0EC5">
            <w:pPr>
              <w:rPr>
                <w:rFonts w:ascii="Calibri" w:hAnsi="Calibri"/>
              </w:rPr>
            </w:pPr>
          </w:p>
        </w:tc>
        <w:tc>
          <w:tcPr>
            <w:tcW w:w="1234" w:type="dxa"/>
            <w:vAlign w:val="center"/>
          </w:tcPr>
          <w:p w14:paraId="2885CE65" w14:textId="77777777" w:rsidR="003B1BDE" w:rsidRDefault="003B1BDE" w:rsidP="00FE0EC5">
            <w:pPr>
              <w:rPr>
                <w:rFonts w:ascii="Calibri" w:hAnsi="Calibri"/>
              </w:rPr>
            </w:pPr>
          </w:p>
        </w:tc>
        <w:tc>
          <w:tcPr>
            <w:tcW w:w="1260" w:type="dxa"/>
            <w:vAlign w:val="center"/>
          </w:tcPr>
          <w:p w14:paraId="304BC62B" w14:textId="77777777" w:rsidR="003B1BDE" w:rsidRDefault="003B1BDE" w:rsidP="00FE0EC5">
            <w:pPr>
              <w:rPr>
                <w:rFonts w:ascii="Calibri" w:hAnsi="Calibri"/>
              </w:rPr>
            </w:pPr>
          </w:p>
        </w:tc>
        <w:tc>
          <w:tcPr>
            <w:tcW w:w="1757" w:type="dxa"/>
            <w:vAlign w:val="center"/>
          </w:tcPr>
          <w:p w14:paraId="65FE326A" w14:textId="77777777" w:rsidR="003B1BDE" w:rsidRDefault="003B1BDE" w:rsidP="00FE0EC5">
            <w:pPr>
              <w:rPr>
                <w:rFonts w:ascii="Calibri" w:hAnsi="Calibri"/>
              </w:rPr>
            </w:pPr>
          </w:p>
        </w:tc>
        <w:tc>
          <w:tcPr>
            <w:tcW w:w="1417" w:type="dxa"/>
            <w:vAlign w:val="center"/>
          </w:tcPr>
          <w:p w14:paraId="63E101B2" w14:textId="77777777" w:rsidR="003B1BDE" w:rsidRDefault="003B1BDE" w:rsidP="00FE0EC5">
            <w:pPr>
              <w:rPr>
                <w:rFonts w:ascii="Calibri" w:hAnsi="Calibri"/>
              </w:rPr>
            </w:pPr>
          </w:p>
        </w:tc>
        <w:tc>
          <w:tcPr>
            <w:tcW w:w="1418" w:type="dxa"/>
            <w:vAlign w:val="center"/>
          </w:tcPr>
          <w:p w14:paraId="4A0AE6CD" w14:textId="77777777" w:rsidR="003B1BDE" w:rsidRDefault="003B1BDE" w:rsidP="00FE0EC5">
            <w:pPr>
              <w:rPr>
                <w:rFonts w:ascii="Calibri" w:hAnsi="Calibri"/>
              </w:rPr>
            </w:pPr>
          </w:p>
        </w:tc>
        <w:tc>
          <w:tcPr>
            <w:tcW w:w="1418" w:type="dxa"/>
            <w:vAlign w:val="center"/>
          </w:tcPr>
          <w:p w14:paraId="1F4517D9" w14:textId="77777777" w:rsidR="003B1BDE" w:rsidRDefault="003B1BDE" w:rsidP="00FE0EC5">
            <w:pPr>
              <w:rPr>
                <w:rFonts w:ascii="Calibri" w:hAnsi="Calibri"/>
              </w:rPr>
            </w:pPr>
          </w:p>
        </w:tc>
        <w:tc>
          <w:tcPr>
            <w:tcW w:w="1730" w:type="dxa"/>
            <w:vAlign w:val="center"/>
          </w:tcPr>
          <w:p w14:paraId="38B09D59" w14:textId="77777777" w:rsidR="003B1BDE" w:rsidRDefault="003B1BDE" w:rsidP="00FE0EC5">
            <w:pPr>
              <w:rPr>
                <w:rFonts w:ascii="Calibri" w:hAnsi="Calibri"/>
              </w:rPr>
            </w:pPr>
          </w:p>
        </w:tc>
        <w:tc>
          <w:tcPr>
            <w:tcW w:w="1106" w:type="dxa"/>
            <w:vAlign w:val="center"/>
          </w:tcPr>
          <w:p w14:paraId="6A913E0A" w14:textId="77777777" w:rsidR="003B1BDE" w:rsidRDefault="003B1BDE" w:rsidP="00FE0EC5">
            <w:pPr>
              <w:rPr>
                <w:rFonts w:ascii="Calibri" w:hAnsi="Calibri"/>
              </w:rPr>
            </w:pPr>
          </w:p>
        </w:tc>
      </w:tr>
      <w:tr w:rsidR="003B1BDE" w14:paraId="76311B49" w14:textId="77777777">
        <w:trPr>
          <w:trHeight w:val="567"/>
        </w:trPr>
        <w:tc>
          <w:tcPr>
            <w:tcW w:w="1417" w:type="dxa"/>
            <w:vAlign w:val="center"/>
          </w:tcPr>
          <w:p w14:paraId="3CC4CF50" w14:textId="77777777" w:rsidR="003B1BDE" w:rsidRDefault="003B1BDE" w:rsidP="00FE0EC5">
            <w:pPr>
              <w:rPr>
                <w:rFonts w:ascii="Calibri" w:hAnsi="Calibri"/>
              </w:rPr>
            </w:pPr>
          </w:p>
        </w:tc>
        <w:tc>
          <w:tcPr>
            <w:tcW w:w="1417" w:type="dxa"/>
            <w:vAlign w:val="center"/>
          </w:tcPr>
          <w:p w14:paraId="655216A3" w14:textId="77777777" w:rsidR="003B1BDE" w:rsidRDefault="003B1BDE" w:rsidP="00FE0EC5">
            <w:pPr>
              <w:rPr>
                <w:rFonts w:ascii="Calibri" w:hAnsi="Calibri"/>
              </w:rPr>
            </w:pPr>
          </w:p>
        </w:tc>
        <w:tc>
          <w:tcPr>
            <w:tcW w:w="1234" w:type="dxa"/>
            <w:vAlign w:val="center"/>
          </w:tcPr>
          <w:p w14:paraId="193B5E9B" w14:textId="77777777" w:rsidR="003B1BDE" w:rsidRDefault="003B1BDE" w:rsidP="00FE0EC5">
            <w:pPr>
              <w:rPr>
                <w:rFonts w:ascii="Calibri" w:hAnsi="Calibri"/>
              </w:rPr>
            </w:pPr>
          </w:p>
        </w:tc>
        <w:tc>
          <w:tcPr>
            <w:tcW w:w="1260" w:type="dxa"/>
            <w:vAlign w:val="center"/>
          </w:tcPr>
          <w:p w14:paraId="15A92FA9" w14:textId="77777777" w:rsidR="003B1BDE" w:rsidRDefault="003B1BDE" w:rsidP="00FE0EC5">
            <w:pPr>
              <w:rPr>
                <w:rFonts w:ascii="Calibri" w:hAnsi="Calibri"/>
              </w:rPr>
            </w:pPr>
          </w:p>
        </w:tc>
        <w:tc>
          <w:tcPr>
            <w:tcW w:w="1757" w:type="dxa"/>
            <w:vAlign w:val="center"/>
          </w:tcPr>
          <w:p w14:paraId="16962796" w14:textId="77777777" w:rsidR="003B1BDE" w:rsidRDefault="003B1BDE" w:rsidP="00FE0EC5">
            <w:pPr>
              <w:rPr>
                <w:rFonts w:ascii="Calibri" w:hAnsi="Calibri"/>
              </w:rPr>
            </w:pPr>
          </w:p>
        </w:tc>
        <w:tc>
          <w:tcPr>
            <w:tcW w:w="1417" w:type="dxa"/>
            <w:vAlign w:val="center"/>
          </w:tcPr>
          <w:p w14:paraId="19795A05" w14:textId="77777777" w:rsidR="003B1BDE" w:rsidRDefault="003B1BDE" w:rsidP="00FE0EC5">
            <w:pPr>
              <w:rPr>
                <w:rFonts w:ascii="Calibri" w:hAnsi="Calibri"/>
              </w:rPr>
            </w:pPr>
          </w:p>
        </w:tc>
        <w:tc>
          <w:tcPr>
            <w:tcW w:w="1418" w:type="dxa"/>
            <w:vAlign w:val="center"/>
          </w:tcPr>
          <w:p w14:paraId="5F7F31F4" w14:textId="77777777" w:rsidR="003B1BDE" w:rsidRDefault="003B1BDE" w:rsidP="00FE0EC5">
            <w:pPr>
              <w:rPr>
                <w:rFonts w:ascii="Calibri" w:hAnsi="Calibri"/>
              </w:rPr>
            </w:pPr>
          </w:p>
        </w:tc>
        <w:tc>
          <w:tcPr>
            <w:tcW w:w="1418" w:type="dxa"/>
            <w:vAlign w:val="center"/>
          </w:tcPr>
          <w:p w14:paraId="2DAC4A10" w14:textId="77777777" w:rsidR="003B1BDE" w:rsidRDefault="003B1BDE" w:rsidP="00FE0EC5">
            <w:pPr>
              <w:rPr>
                <w:rFonts w:ascii="Calibri" w:hAnsi="Calibri"/>
              </w:rPr>
            </w:pPr>
          </w:p>
        </w:tc>
        <w:tc>
          <w:tcPr>
            <w:tcW w:w="1730" w:type="dxa"/>
            <w:vAlign w:val="center"/>
          </w:tcPr>
          <w:p w14:paraId="45A21B48" w14:textId="77777777" w:rsidR="003B1BDE" w:rsidRDefault="003B1BDE" w:rsidP="00FE0EC5">
            <w:pPr>
              <w:rPr>
                <w:rFonts w:ascii="Calibri" w:hAnsi="Calibri"/>
              </w:rPr>
            </w:pPr>
          </w:p>
        </w:tc>
        <w:tc>
          <w:tcPr>
            <w:tcW w:w="1106" w:type="dxa"/>
            <w:vAlign w:val="center"/>
          </w:tcPr>
          <w:p w14:paraId="76FD8054" w14:textId="77777777" w:rsidR="003B1BDE" w:rsidRDefault="003B1BDE" w:rsidP="00FE0EC5">
            <w:pPr>
              <w:rPr>
                <w:rFonts w:ascii="Calibri" w:hAnsi="Calibri"/>
              </w:rPr>
            </w:pPr>
          </w:p>
        </w:tc>
      </w:tr>
      <w:tr w:rsidR="003B1BDE" w14:paraId="086EB0C7" w14:textId="77777777">
        <w:trPr>
          <w:trHeight w:val="567"/>
        </w:trPr>
        <w:tc>
          <w:tcPr>
            <w:tcW w:w="1417" w:type="dxa"/>
            <w:vAlign w:val="center"/>
          </w:tcPr>
          <w:p w14:paraId="54F0BAA0" w14:textId="77777777" w:rsidR="003B1BDE" w:rsidRDefault="003B1BDE" w:rsidP="00FE0EC5">
            <w:pPr>
              <w:rPr>
                <w:rFonts w:ascii="Calibri" w:hAnsi="Calibri"/>
              </w:rPr>
            </w:pPr>
          </w:p>
        </w:tc>
        <w:tc>
          <w:tcPr>
            <w:tcW w:w="1417" w:type="dxa"/>
            <w:vAlign w:val="center"/>
          </w:tcPr>
          <w:p w14:paraId="323476C0" w14:textId="77777777" w:rsidR="003B1BDE" w:rsidRDefault="003B1BDE" w:rsidP="00FE0EC5">
            <w:pPr>
              <w:rPr>
                <w:rFonts w:ascii="Calibri" w:hAnsi="Calibri"/>
              </w:rPr>
            </w:pPr>
          </w:p>
        </w:tc>
        <w:tc>
          <w:tcPr>
            <w:tcW w:w="1234" w:type="dxa"/>
            <w:vAlign w:val="center"/>
          </w:tcPr>
          <w:p w14:paraId="21BC696F" w14:textId="77777777" w:rsidR="003B1BDE" w:rsidRDefault="003B1BDE" w:rsidP="00FE0EC5">
            <w:pPr>
              <w:rPr>
                <w:rFonts w:ascii="Calibri" w:hAnsi="Calibri"/>
              </w:rPr>
            </w:pPr>
          </w:p>
        </w:tc>
        <w:tc>
          <w:tcPr>
            <w:tcW w:w="1260" w:type="dxa"/>
            <w:vAlign w:val="center"/>
          </w:tcPr>
          <w:p w14:paraId="54259E51" w14:textId="77777777" w:rsidR="003B1BDE" w:rsidRDefault="003B1BDE" w:rsidP="00FE0EC5">
            <w:pPr>
              <w:rPr>
                <w:rFonts w:ascii="Calibri" w:hAnsi="Calibri"/>
              </w:rPr>
            </w:pPr>
          </w:p>
        </w:tc>
        <w:tc>
          <w:tcPr>
            <w:tcW w:w="1757" w:type="dxa"/>
            <w:vAlign w:val="center"/>
          </w:tcPr>
          <w:p w14:paraId="42375ED8" w14:textId="77777777" w:rsidR="003B1BDE" w:rsidRDefault="003B1BDE" w:rsidP="00FE0EC5">
            <w:pPr>
              <w:rPr>
                <w:rFonts w:ascii="Calibri" w:hAnsi="Calibri"/>
              </w:rPr>
            </w:pPr>
          </w:p>
        </w:tc>
        <w:tc>
          <w:tcPr>
            <w:tcW w:w="1417" w:type="dxa"/>
            <w:vAlign w:val="center"/>
          </w:tcPr>
          <w:p w14:paraId="613E6101" w14:textId="77777777" w:rsidR="003B1BDE" w:rsidRDefault="003B1BDE" w:rsidP="00FE0EC5">
            <w:pPr>
              <w:rPr>
                <w:rFonts w:ascii="Calibri" w:hAnsi="Calibri"/>
              </w:rPr>
            </w:pPr>
          </w:p>
        </w:tc>
        <w:tc>
          <w:tcPr>
            <w:tcW w:w="1418" w:type="dxa"/>
            <w:vAlign w:val="center"/>
          </w:tcPr>
          <w:p w14:paraId="311C49B7" w14:textId="77777777" w:rsidR="003B1BDE" w:rsidRDefault="003B1BDE" w:rsidP="00FE0EC5">
            <w:pPr>
              <w:rPr>
                <w:rFonts w:ascii="Calibri" w:hAnsi="Calibri"/>
              </w:rPr>
            </w:pPr>
          </w:p>
        </w:tc>
        <w:tc>
          <w:tcPr>
            <w:tcW w:w="1418" w:type="dxa"/>
            <w:vAlign w:val="center"/>
          </w:tcPr>
          <w:p w14:paraId="2544CFF8" w14:textId="77777777" w:rsidR="003B1BDE" w:rsidRDefault="003B1BDE" w:rsidP="00FE0EC5">
            <w:pPr>
              <w:rPr>
                <w:rFonts w:ascii="Calibri" w:hAnsi="Calibri"/>
              </w:rPr>
            </w:pPr>
          </w:p>
        </w:tc>
        <w:tc>
          <w:tcPr>
            <w:tcW w:w="1730" w:type="dxa"/>
            <w:vAlign w:val="center"/>
          </w:tcPr>
          <w:p w14:paraId="5BEB1271" w14:textId="77777777" w:rsidR="003B1BDE" w:rsidRDefault="003B1BDE" w:rsidP="00FE0EC5">
            <w:pPr>
              <w:rPr>
                <w:rFonts w:ascii="Calibri" w:hAnsi="Calibri"/>
              </w:rPr>
            </w:pPr>
          </w:p>
        </w:tc>
        <w:tc>
          <w:tcPr>
            <w:tcW w:w="1106" w:type="dxa"/>
            <w:vAlign w:val="center"/>
          </w:tcPr>
          <w:p w14:paraId="642F5F7A" w14:textId="77777777" w:rsidR="003B1BDE" w:rsidRDefault="003B1BDE" w:rsidP="00FE0EC5">
            <w:pPr>
              <w:rPr>
                <w:rFonts w:ascii="Calibri" w:hAnsi="Calibri"/>
              </w:rPr>
            </w:pPr>
          </w:p>
        </w:tc>
      </w:tr>
    </w:tbl>
    <w:p w14:paraId="19807386" w14:textId="77777777" w:rsidR="003B1BDE" w:rsidRPr="005C64D4" w:rsidRDefault="003B1BDE" w:rsidP="00FE0EC5">
      <w:pPr>
        <w:ind w:firstLineChars="150" w:firstLine="420"/>
        <w:rPr>
          <w:rFonts w:ascii="Calibri" w:eastAsia="宋体" w:hAnsi="Calibri" w:cs="Times New Roman"/>
          <w:sz w:val="28"/>
          <w:szCs w:val="28"/>
        </w:rPr>
      </w:pPr>
      <w:r w:rsidRPr="005C64D4">
        <w:rPr>
          <w:rFonts w:ascii="Calibri" w:eastAsia="宋体" w:hAnsi="Calibri" w:cs="Times New Roman" w:hint="eastAsia"/>
          <w:sz w:val="28"/>
          <w:szCs w:val="28"/>
        </w:rPr>
        <w:t>部门：</w:t>
      </w:r>
      <w:r w:rsidRPr="005C64D4">
        <w:rPr>
          <w:rFonts w:ascii="Calibri" w:eastAsia="宋体" w:hAnsi="Calibri" w:cs="Times New Roman" w:hint="eastAsia"/>
          <w:sz w:val="28"/>
          <w:szCs w:val="28"/>
        </w:rPr>
        <w:t xml:space="preserve">                                                           </w:t>
      </w:r>
      <w:r w:rsidRPr="005C64D4">
        <w:rPr>
          <w:rFonts w:ascii="Calibri" w:eastAsia="宋体" w:hAnsi="Calibri" w:cs="Times New Roman" w:hint="eastAsia"/>
          <w:sz w:val="28"/>
          <w:szCs w:val="28"/>
        </w:rPr>
        <w:t>填表人：</w:t>
      </w:r>
    </w:p>
    <w:p w14:paraId="6FDC9C1E" w14:textId="77777777" w:rsidR="004A118C" w:rsidRPr="003B1BDE" w:rsidRDefault="004A118C" w:rsidP="004A118C">
      <w:pPr>
        <w:rPr>
          <w:rFonts w:asciiTheme="minorEastAsia" w:hAnsiTheme="minorEastAsia"/>
          <w:b/>
          <w:sz w:val="28"/>
          <w:szCs w:val="28"/>
        </w:rPr>
      </w:pPr>
    </w:p>
    <w:p w14:paraId="7D5E0CD4" w14:textId="77777777" w:rsidR="004A118C" w:rsidRPr="004A118C" w:rsidRDefault="004A118C" w:rsidP="004A118C">
      <w:pPr>
        <w:rPr>
          <w:rFonts w:asciiTheme="minorEastAsia" w:hAnsiTheme="minorEastAsia"/>
          <w:b/>
          <w:sz w:val="28"/>
          <w:szCs w:val="28"/>
        </w:rPr>
      </w:pPr>
    </w:p>
    <w:p w14:paraId="1C1F0A71" w14:textId="77777777" w:rsidR="00421D21" w:rsidRDefault="00421D21">
      <w:pPr>
        <w:widowControl/>
        <w:spacing w:line="540" w:lineRule="exact"/>
        <w:jc w:val="center"/>
        <w:rPr>
          <w:rFonts w:ascii="Calibri" w:eastAsia="宋体" w:hAnsi="宋体" w:cs="Times New Roman"/>
          <w:b/>
          <w:sz w:val="32"/>
        </w:rPr>
        <w:sectPr w:rsidR="00421D21" w:rsidSect="004A118C">
          <w:pgSz w:w="11906" w:h="16838"/>
          <w:pgMar w:top="1440" w:right="567" w:bottom="1440" w:left="567" w:header="567" w:footer="737" w:gutter="0"/>
          <w:cols w:space="425"/>
          <w:docGrid w:type="lines" w:linePitch="312"/>
        </w:sectPr>
      </w:pPr>
    </w:p>
    <w:p w14:paraId="6DE05A67" w14:textId="77777777" w:rsidR="00530237" w:rsidRDefault="00530237">
      <w:pPr>
        <w:widowControl/>
        <w:spacing w:line="540" w:lineRule="exact"/>
        <w:jc w:val="center"/>
        <w:rPr>
          <w:rFonts w:ascii="Calibri" w:eastAsia="宋体" w:hAnsi="宋体" w:cs="Times New Roman"/>
          <w:b/>
          <w:sz w:val="32"/>
        </w:rPr>
      </w:pPr>
    </w:p>
    <w:p w14:paraId="52F91AF3" w14:textId="77777777" w:rsidR="00421D21" w:rsidRPr="00A54B8F" w:rsidRDefault="002810E3" w:rsidP="00A54B8F">
      <w:pPr>
        <w:pStyle w:val="12"/>
        <w:spacing w:before="0" w:after="0" w:line="460" w:lineRule="exact"/>
        <w:ind w:left="2" w:firstLineChars="466" w:firstLine="1310"/>
        <w:outlineLvl w:val="0"/>
        <w:rPr>
          <w:bCs w:val="0"/>
        </w:rPr>
      </w:pPr>
      <w:bookmarkStart w:id="217" w:name="_Toc391046398"/>
      <w:r w:rsidRPr="00A54B8F">
        <w:rPr>
          <w:rFonts w:hint="eastAsia"/>
          <w:bCs w:val="0"/>
        </w:rPr>
        <w:t>表</w:t>
      </w:r>
      <w:r w:rsidR="00421D21" w:rsidRPr="00A54B8F">
        <w:rPr>
          <w:rFonts w:hint="eastAsia"/>
          <w:bCs w:val="0"/>
        </w:rPr>
        <w:t>9.8 装车前后安全检查记录</w:t>
      </w:r>
      <w:bookmarkEnd w:id="217"/>
    </w:p>
    <w:p w14:paraId="398BCE18" w14:textId="77777777" w:rsidR="00421D21" w:rsidRDefault="00421D21" w:rsidP="00FE0EC5">
      <w:pPr>
        <w:rPr>
          <w:rFonts w:ascii="宋体" w:eastAsia="宋体" w:hAnsi="宋体" w:cs="宋体"/>
          <w:sz w:val="24"/>
        </w:rPr>
      </w:pPr>
    </w:p>
    <w:tbl>
      <w:tblPr>
        <w:tblW w:w="15070" w:type="dxa"/>
        <w:tblInd w:w="-318" w:type="dxa"/>
        <w:tblLayout w:type="fixed"/>
        <w:tblLook w:val="0000" w:firstRow="0" w:lastRow="0" w:firstColumn="0" w:lastColumn="0" w:noHBand="0" w:noVBand="0"/>
      </w:tblPr>
      <w:tblGrid>
        <w:gridCol w:w="4530"/>
        <w:gridCol w:w="776"/>
        <w:gridCol w:w="3694"/>
        <w:gridCol w:w="720"/>
        <w:gridCol w:w="4630"/>
        <w:gridCol w:w="720"/>
      </w:tblGrid>
      <w:tr w:rsidR="00421D21" w:rsidRPr="003F23CA" w14:paraId="3D774545" w14:textId="77777777" w:rsidTr="00A54B8F">
        <w:trPr>
          <w:trHeight w:val="540"/>
        </w:trPr>
        <w:tc>
          <w:tcPr>
            <w:tcW w:w="5306"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436E4530" w14:textId="77777777" w:rsidR="00421D21" w:rsidRPr="003F23CA" w:rsidRDefault="00421D21" w:rsidP="00FE0EC5">
            <w:pPr>
              <w:widowControl/>
              <w:jc w:val="center"/>
              <w:rPr>
                <w:rFonts w:ascii="宋体" w:eastAsia="宋体" w:hAnsi="宋体" w:cs="宋体"/>
                <w:kern w:val="0"/>
                <w:sz w:val="20"/>
                <w:szCs w:val="20"/>
              </w:rPr>
            </w:pPr>
            <w:r w:rsidRPr="003F23CA">
              <w:rPr>
                <w:rFonts w:ascii="宋体" w:eastAsia="宋体" w:hAnsi="宋体" w:cs="宋体" w:hint="eastAsia"/>
                <w:kern w:val="0"/>
                <w:sz w:val="20"/>
                <w:szCs w:val="20"/>
              </w:rPr>
              <w:t xml:space="preserve">一、装车前：                                                            </w:t>
            </w:r>
          </w:p>
        </w:tc>
        <w:tc>
          <w:tcPr>
            <w:tcW w:w="4414" w:type="dxa"/>
            <w:gridSpan w:val="2"/>
            <w:tcBorders>
              <w:top w:val="single" w:sz="4" w:space="0" w:color="auto"/>
              <w:left w:val="nil"/>
              <w:bottom w:val="single" w:sz="4" w:space="0" w:color="auto"/>
              <w:right w:val="single" w:sz="4" w:space="0" w:color="000000"/>
            </w:tcBorders>
            <w:shd w:val="clear" w:color="auto" w:fill="auto"/>
            <w:vAlign w:val="center"/>
          </w:tcPr>
          <w:p w14:paraId="78610D70" w14:textId="77777777" w:rsidR="00421D21" w:rsidRPr="003F23CA" w:rsidRDefault="00421D21" w:rsidP="00FE0EC5">
            <w:pPr>
              <w:widowControl/>
              <w:jc w:val="center"/>
              <w:rPr>
                <w:rFonts w:ascii="宋体" w:eastAsia="宋体" w:hAnsi="宋体" w:cs="宋体"/>
                <w:kern w:val="0"/>
                <w:sz w:val="20"/>
                <w:szCs w:val="20"/>
              </w:rPr>
            </w:pPr>
            <w:r w:rsidRPr="003F23CA">
              <w:rPr>
                <w:rFonts w:ascii="宋体" w:eastAsia="宋体" w:hAnsi="宋体" w:cs="宋体" w:hint="eastAsia"/>
                <w:kern w:val="0"/>
                <w:sz w:val="20"/>
                <w:szCs w:val="20"/>
              </w:rPr>
              <w:t>二、装车过程：</w:t>
            </w:r>
          </w:p>
        </w:tc>
        <w:tc>
          <w:tcPr>
            <w:tcW w:w="5350" w:type="dxa"/>
            <w:gridSpan w:val="2"/>
            <w:tcBorders>
              <w:top w:val="single" w:sz="4" w:space="0" w:color="auto"/>
              <w:left w:val="nil"/>
              <w:bottom w:val="single" w:sz="4" w:space="0" w:color="auto"/>
              <w:right w:val="single" w:sz="4" w:space="0" w:color="000000"/>
            </w:tcBorders>
            <w:shd w:val="clear" w:color="auto" w:fill="auto"/>
            <w:vAlign w:val="center"/>
          </w:tcPr>
          <w:p w14:paraId="3E4D7B12" w14:textId="77777777" w:rsidR="00421D21" w:rsidRPr="003F23CA" w:rsidRDefault="00421D21" w:rsidP="00FE0EC5">
            <w:pPr>
              <w:widowControl/>
              <w:jc w:val="center"/>
              <w:rPr>
                <w:rFonts w:ascii="宋体" w:eastAsia="宋体" w:hAnsi="宋体" w:cs="宋体"/>
                <w:kern w:val="0"/>
                <w:sz w:val="20"/>
                <w:szCs w:val="20"/>
              </w:rPr>
            </w:pPr>
            <w:r w:rsidRPr="003F23CA">
              <w:rPr>
                <w:rFonts w:ascii="宋体" w:eastAsia="宋体" w:hAnsi="宋体" w:cs="宋体" w:hint="eastAsia"/>
                <w:kern w:val="0"/>
                <w:sz w:val="20"/>
                <w:szCs w:val="20"/>
              </w:rPr>
              <w:t>三、装车完毕：</w:t>
            </w:r>
          </w:p>
        </w:tc>
      </w:tr>
      <w:tr w:rsidR="00421D21" w:rsidRPr="003F23CA" w14:paraId="1DA02537" w14:textId="77777777" w:rsidTr="00A54B8F">
        <w:trPr>
          <w:trHeight w:val="1095"/>
        </w:trPr>
        <w:tc>
          <w:tcPr>
            <w:tcW w:w="4530" w:type="dxa"/>
            <w:tcBorders>
              <w:top w:val="nil"/>
              <w:left w:val="single" w:sz="4" w:space="0" w:color="auto"/>
              <w:bottom w:val="single" w:sz="4" w:space="0" w:color="auto"/>
              <w:right w:val="single" w:sz="4" w:space="0" w:color="auto"/>
            </w:tcBorders>
            <w:shd w:val="clear" w:color="auto" w:fill="auto"/>
            <w:vAlign w:val="center"/>
          </w:tcPr>
          <w:p w14:paraId="23A938D7" w14:textId="77777777" w:rsidR="00421D21" w:rsidRPr="003F23CA" w:rsidRDefault="00421D21" w:rsidP="00FE0EC5">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1、车辆按指定区域停好，引擎和电器全关</w:t>
            </w:r>
          </w:p>
        </w:tc>
        <w:tc>
          <w:tcPr>
            <w:tcW w:w="776" w:type="dxa"/>
            <w:tcBorders>
              <w:top w:val="nil"/>
              <w:left w:val="nil"/>
              <w:bottom w:val="single" w:sz="4" w:space="0" w:color="auto"/>
              <w:right w:val="single" w:sz="4" w:space="0" w:color="auto"/>
            </w:tcBorders>
            <w:shd w:val="clear" w:color="auto" w:fill="auto"/>
            <w:noWrap/>
            <w:vAlign w:val="center"/>
          </w:tcPr>
          <w:p w14:paraId="2DF6629A" w14:textId="77777777" w:rsidR="00421D21" w:rsidRPr="003F23CA" w:rsidRDefault="00421D21" w:rsidP="00FE0EC5">
            <w:pPr>
              <w:widowControl/>
              <w:jc w:val="center"/>
              <w:rPr>
                <w:rFonts w:ascii="宋体" w:eastAsia="宋体" w:hAnsi="宋体" w:cs="宋体"/>
                <w:kern w:val="0"/>
                <w:sz w:val="20"/>
                <w:szCs w:val="20"/>
              </w:rPr>
            </w:pPr>
          </w:p>
        </w:tc>
        <w:tc>
          <w:tcPr>
            <w:tcW w:w="3694" w:type="dxa"/>
            <w:tcBorders>
              <w:top w:val="nil"/>
              <w:left w:val="nil"/>
              <w:bottom w:val="single" w:sz="4" w:space="0" w:color="auto"/>
              <w:right w:val="single" w:sz="4" w:space="0" w:color="auto"/>
            </w:tcBorders>
            <w:shd w:val="clear" w:color="auto" w:fill="auto"/>
            <w:vAlign w:val="center"/>
          </w:tcPr>
          <w:p w14:paraId="60318742" w14:textId="77777777" w:rsidR="00421D21" w:rsidRPr="003F23CA" w:rsidRDefault="00421D21" w:rsidP="00FE0EC5">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1、</w:t>
            </w:r>
            <w:r>
              <w:rPr>
                <w:rFonts w:ascii="宋体" w:eastAsia="宋体" w:hAnsi="宋体" w:cs="宋体" w:hint="eastAsia"/>
                <w:kern w:val="0"/>
                <w:sz w:val="20"/>
                <w:szCs w:val="20"/>
              </w:rPr>
              <w:t>检查</w:t>
            </w:r>
            <w:r w:rsidR="00FE0EC5">
              <w:rPr>
                <w:rFonts w:ascii="宋体" w:eastAsia="宋体" w:hAnsi="宋体" w:cs="宋体" w:hint="eastAsia"/>
                <w:kern w:val="0"/>
                <w:sz w:val="20"/>
                <w:szCs w:val="20"/>
              </w:rPr>
              <w:t>车辆是否有移位迹象</w:t>
            </w:r>
            <w:r w:rsidRPr="003F23CA">
              <w:rPr>
                <w:rFonts w:ascii="宋体" w:eastAsia="宋体" w:hAnsi="宋体" w:cs="宋体" w:hint="eastAsia"/>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center"/>
          </w:tcPr>
          <w:p w14:paraId="671EDC98" w14:textId="77777777" w:rsidR="00421D21" w:rsidRPr="003F23CA" w:rsidRDefault="00421D21" w:rsidP="00FE0EC5">
            <w:pPr>
              <w:widowControl/>
              <w:jc w:val="righ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c>
          <w:tcPr>
            <w:tcW w:w="4630" w:type="dxa"/>
            <w:tcBorders>
              <w:top w:val="nil"/>
              <w:left w:val="nil"/>
              <w:bottom w:val="single" w:sz="4" w:space="0" w:color="auto"/>
              <w:right w:val="single" w:sz="4" w:space="0" w:color="auto"/>
            </w:tcBorders>
            <w:shd w:val="clear" w:color="auto" w:fill="auto"/>
            <w:vAlign w:val="center"/>
          </w:tcPr>
          <w:p w14:paraId="2601A975" w14:textId="77777777" w:rsidR="00421D21" w:rsidRPr="003F23CA" w:rsidRDefault="00421D21" w:rsidP="00FE0EC5">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1、</w:t>
            </w:r>
            <w:r>
              <w:rPr>
                <w:rFonts w:ascii="宋体" w:eastAsia="宋体" w:hAnsi="宋体" w:cs="宋体" w:hint="eastAsia"/>
                <w:kern w:val="0"/>
                <w:sz w:val="20"/>
                <w:szCs w:val="20"/>
              </w:rPr>
              <w:t>大约确认数量是否与应装数量基本吻合</w:t>
            </w:r>
            <w:r w:rsidRPr="003F23CA">
              <w:rPr>
                <w:rFonts w:ascii="宋体" w:eastAsia="宋体" w:hAnsi="宋体" w:cs="宋体" w:hint="eastAsia"/>
                <w:kern w:val="0"/>
                <w:sz w:val="20"/>
                <w:szCs w:val="20"/>
              </w:rPr>
              <w:t>。</w:t>
            </w:r>
          </w:p>
        </w:tc>
        <w:tc>
          <w:tcPr>
            <w:tcW w:w="720" w:type="dxa"/>
            <w:tcBorders>
              <w:top w:val="nil"/>
              <w:left w:val="nil"/>
              <w:bottom w:val="single" w:sz="4" w:space="0" w:color="auto"/>
              <w:right w:val="single" w:sz="4" w:space="0" w:color="auto"/>
            </w:tcBorders>
            <w:shd w:val="clear" w:color="auto" w:fill="auto"/>
            <w:noWrap/>
            <w:vAlign w:val="center"/>
          </w:tcPr>
          <w:p w14:paraId="28CEB91C" w14:textId="77777777" w:rsidR="00421D21" w:rsidRPr="003F23CA" w:rsidRDefault="00421D21" w:rsidP="00FE0EC5">
            <w:pPr>
              <w:widowControl/>
              <w:jc w:val="righ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r>
      <w:tr w:rsidR="00421D21" w:rsidRPr="003F23CA" w14:paraId="70EDD52E" w14:textId="77777777" w:rsidTr="00A54B8F">
        <w:trPr>
          <w:trHeight w:val="690"/>
        </w:trPr>
        <w:tc>
          <w:tcPr>
            <w:tcW w:w="4530" w:type="dxa"/>
            <w:tcBorders>
              <w:top w:val="nil"/>
              <w:left w:val="single" w:sz="4" w:space="0" w:color="auto"/>
              <w:bottom w:val="single" w:sz="4" w:space="0" w:color="auto"/>
              <w:right w:val="single" w:sz="4" w:space="0" w:color="auto"/>
            </w:tcBorders>
            <w:shd w:val="clear" w:color="auto" w:fill="auto"/>
            <w:vAlign w:val="center"/>
          </w:tcPr>
          <w:p w14:paraId="23C071BE" w14:textId="77777777" w:rsidR="00421D21" w:rsidRPr="003F23CA" w:rsidRDefault="00421D21" w:rsidP="00421D21">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2、提单品种、</w:t>
            </w:r>
            <w:r>
              <w:rPr>
                <w:rFonts w:ascii="宋体" w:eastAsia="宋体" w:hAnsi="宋体" w:cs="宋体" w:hint="eastAsia"/>
                <w:kern w:val="0"/>
                <w:sz w:val="20"/>
                <w:szCs w:val="20"/>
              </w:rPr>
              <w:t>皮厚</w:t>
            </w:r>
            <w:r w:rsidRPr="003F23CA">
              <w:rPr>
                <w:rFonts w:ascii="宋体" w:eastAsia="宋体" w:hAnsi="宋体" w:cs="宋体" w:hint="eastAsia"/>
                <w:kern w:val="0"/>
                <w:sz w:val="20"/>
                <w:szCs w:val="20"/>
              </w:rPr>
              <w:t>正确，提单数</w:t>
            </w:r>
            <w:r>
              <w:rPr>
                <w:rFonts w:ascii="宋体" w:eastAsia="宋体" w:hAnsi="宋体" w:cs="宋体" w:hint="eastAsia"/>
                <w:kern w:val="0"/>
                <w:sz w:val="20"/>
                <w:szCs w:val="20"/>
              </w:rPr>
              <w:t>量</w:t>
            </w:r>
            <w:r w:rsidRPr="003F23CA">
              <w:rPr>
                <w:rFonts w:ascii="宋体" w:eastAsia="宋体" w:hAnsi="宋体" w:cs="宋体" w:hint="eastAsia"/>
                <w:kern w:val="0"/>
                <w:sz w:val="20"/>
                <w:szCs w:val="20"/>
              </w:rPr>
              <w:t>没超过车安全容量</w:t>
            </w:r>
          </w:p>
        </w:tc>
        <w:tc>
          <w:tcPr>
            <w:tcW w:w="776" w:type="dxa"/>
            <w:tcBorders>
              <w:top w:val="nil"/>
              <w:left w:val="nil"/>
              <w:bottom w:val="single" w:sz="4" w:space="0" w:color="auto"/>
              <w:right w:val="single" w:sz="4" w:space="0" w:color="auto"/>
            </w:tcBorders>
            <w:shd w:val="clear" w:color="auto" w:fill="auto"/>
            <w:noWrap/>
            <w:vAlign w:val="center"/>
          </w:tcPr>
          <w:p w14:paraId="28D859CC" w14:textId="77777777" w:rsidR="00421D21" w:rsidRPr="003F23CA" w:rsidRDefault="00421D21" w:rsidP="00FE0EC5">
            <w:pPr>
              <w:widowControl/>
              <w:jc w:val="center"/>
              <w:rPr>
                <w:rFonts w:ascii="宋体" w:eastAsia="宋体" w:hAnsi="宋体" w:cs="宋体"/>
                <w:kern w:val="0"/>
                <w:sz w:val="20"/>
                <w:szCs w:val="20"/>
              </w:rPr>
            </w:pPr>
          </w:p>
        </w:tc>
        <w:tc>
          <w:tcPr>
            <w:tcW w:w="3694" w:type="dxa"/>
            <w:tcBorders>
              <w:top w:val="nil"/>
              <w:left w:val="nil"/>
              <w:bottom w:val="single" w:sz="4" w:space="0" w:color="auto"/>
              <w:right w:val="single" w:sz="4" w:space="0" w:color="auto"/>
            </w:tcBorders>
            <w:shd w:val="clear" w:color="auto" w:fill="auto"/>
            <w:vAlign w:val="center"/>
          </w:tcPr>
          <w:p w14:paraId="0EF99D70" w14:textId="77777777" w:rsidR="00421D21" w:rsidRPr="003F23CA" w:rsidRDefault="00421D21" w:rsidP="00421D21">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2、</w:t>
            </w:r>
            <w:r>
              <w:rPr>
                <w:rFonts w:ascii="宋体" w:eastAsia="宋体" w:hAnsi="宋体" w:cs="宋体" w:hint="eastAsia"/>
                <w:kern w:val="0"/>
                <w:sz w:val="20"/>
                <w:szCs w:val="20"/>
              </w:rPr>
              <w:t>桶</w:t>
            </w:r>
            <w:r w:rsidRPr="003F23CA">
              <w:rPr>
                <w:rFonts w:ascii="宋体" w:eastAsia="宋体" w:hAnsi="宋体" w:cs="宋体" w:hint="eastAsia"/>
                <w:kern w:val="0"/>
                <w:sz w:val="20"/>
                <w:szCs w:val="20"/>
              </w:rPr>
              <w:t>无泄漏</w:t>
            </w:r>
          </w:p>
        </w:tc>
        <w:tc>
          <w:tcPr>
            <w:tcW w:w="720" w:type="dxa"/>
            <w:tcBorders>
              <w:top w:val="nil"/>
              <w:left w:val="nil"/>
              <w:bottom w:val="single" w:sz="4" w:space="0" w:color="auto"/>
              <w:right w:val="single" w:sz="4" w:space="0" w:color="auto"/>
            </w:tcBorders>
            <w:shd w:val="clear" w:color="auto" w:fill="auto"/>
            <w:noWrap/>
            <w:vAlign w:val="center"/>
          </w:tcPr>
          <w:p w14:paraId="19197941" w14:textId="77777777" w:rsidR="00421D21" w:rsidRPr="003F23CA" w:rsidRDefault="00421D21" w:rsidP="00FE0EC5">
            <w:pPr>
              <w:widowControl/>
              <w:jc w:val="righ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c>
          <w:tcPr>
            <w:tcW w:w="4630" w:type="dxa"/>
            <w:tcBorders>
              <w:top w:val="nil"/>
              <w:left w:val="nil"/>
              <w:bottom w:val="single" w:sz="4" w:space="0" w:color="auto"/>
              <w:right w:val="single" w:sz="4" w:space="0" w:color="auto"/>
            </w:tcBorders>
            <w:shd w:val="clear" w:color="auto" w:fill="auto"/>
            <w:noWrap/>
            <w:vAlign w:val="center"/>
          </w:tcPr>
          <w:p w14:paraId="014D627F" w14:textId="77777777" w:rsidR="00421D21" w:rsidRPr="003F23CA" w:rsidRDefault="00421D21" w:rsidP="00421D21">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2、将提货单返回财务，财务确认数量误差率小于千分之三后放行车辆</w:t>
            </w:r>
          </w:p>
        </w:tc>
        <w:tc>
          <w:tcPr>
            <w:tcW w:w="720" w:type="dxa"/>
            <w:tcBorders>
              <w:top w:val="nil"/>
              <w:left w:val="nil"/>
              <w:bottom w:val="single" w:sz="4" w:space="0" w:color="auto"/>
              <w:right w:val="single" w:sz="4" w:space="0" w:color="auto"/>
            </w:tcBorders>
            <w:shd w:val="clear" w:color="auto" w:fill="auto"/>
            <w:noWrap/>
            <w:vAlign w:val="center"/>
          </w:tcPr>
          <w:p w14:paraId="10C8583D" w14:textId="77777777" w:rsidR="00421D21" w:rsidRPr="003F23CA" w:rsidRDefault="00421D21" w:rsidP="00FE0EC5">
            <w:pPr>
              <w:widowControl/>
              <w:jc w:val="righ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r>
      <w:tr w:rsidR="00421D21" w:rsidRPr="003F23CA" w14:paraId="17558F7E" w14:textId="77777777" w:rsidTr="00A54B8F">
        <w:trPr>
          <w:trHeight w:val="570"/>
        </w:trPr>
        <w:tc>
          <w:tcPr>
            <w:tcW w:w="4530" w:type="dxa"/>
            <w:tcBorders>
              <w:top w:val="nil"/>
              <w:left w:val="single" w:sz="4" w:space="0" w:color="auto"/>
              <w:bottom w:val="single" w:sz="4" w:space="0" w:color="auto"/>
              <w:right w:val="single" w:sz="4" w:space="0" w:color="auto"/>
            </w:tcBorders>
            <w:shd w:val="clear" w:color="auto" w:fill="auto"/>
            <w:vAlign w:val="center"/>
          </w:tcPr>
          <w:p w14:paraId="6F1833D1" w14:textId="77777777" w:rsidR="00421D21" w:rsidRPr="003F23CA" w:rsidRDefault="00421D21" w:rsidP="00FE0EC5">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3、询问司机罐车前次灌装物料与现装品种是否相同</w:t>
            </w:r>
            <w:r>
              <w:rPr>
                <w:rFonts w:ascii="宋体" w:eastAsia="宋体" w:hAnsi="宋体" w:cs="宋体" w:hint="eastAsia"/>
                <w:kern w:val="0"/>
                <w:sz w:val="20"/>
                <w:szCs w:val="20"/>
              </w:rPr>
              <w:t>，</w:t>
            </w:r>
            <w:r w:rsidRPr="003F23CA">
              <w:rPr>
                <w:rFonts w:ascii="宋体" w:eastAsia="宋体" w:hAnsi="宋体" w:cs="宋体" w:hint="eastAsia"/>
                <w:kern w:val="0"/>
                <w:sz w:val="20"/>
                <w:szCs w:val="20"/>
              </w:rPr>
              <w:t>罐车各底部阀门已关严，无泄漏</w:t>
            </w:r>
            <w:r>
              <w:rPr>
                <w:rFonts w:ascii="宋体" w:eastAsia="宋体" w:hAnsi="宋体" w:cs="宋体" w:hint="eastAsia"/>
                <w:kern w:val="0"/>
                <w:sz w:val="20"/>
                <w:szCs w:val="20"/>
              </w:rPr>
              <w:t>，</w:t>
            </w:r>
            <w:r w:rsidRPr="003F23CA">
              <w:rPr>
                <w:rFonts w:ascii="宋体" w:eastAsia="宋体" w:hAnsi="宋体" w:cs="宋体" w:hint="eastAsia"/>
                <w:kern w:val="0"/>
                <w:sz w:val="20"/>
                <w:szCs w:val="20"/>
              </w:rPr>
              <w:t>检查排气阀是否关上</w:t>
            </w:r>
          </w:p>
        </w:tc>
        <w:tc>
          <w:tcPr>
            <w:tcW w:w="776" w:type="dxa"/>
            <w:tcBorders>
              <w:top w:val="nil"/>
              <w:left w:val="nil"/>
              <w:bottom w:val="single" w:sz="4" w:space="0" w:color="auto"/>
              <w:right w:val="single" w:sz="4" w:space="0" w:color="auto"/>
            </w:tcBorders>
            <w:shd w:val="clear" w:color="auto" w:fill="auto"/>
            <w:noWrap/>
            <w:vAlign w:val="center"/>
          </w:tcPr>
          <w:p w14:paraId="0E88C2F4" w14:textId="77777777" w:rsidR="00421D21" w:rsidRPr="003F23CA" w:rsidRDefault="00421D21" w:rsidP="00FE0EC5">
            <w:pPr>
              <w:widowControl/>
              <w:jc w:val="center"/>
              <w:rPr>
                <w:rFonts w:ascii="宋体" w:eastAsia="宋体" w:hAnsi="宋体" w:cs="宋体"/>
                <w:kern w:val="0"/>
                <w:sz w:val="20"/>
                <w:szCs w:val="20"/>
              </w:rPr>
            </w:pPr>
          </w:p>
        </w:tc>
        <w:tc>
          <w:tcPr>
            <w:tcW w:w="3694" w:type="dxa"/>
            <w:tcBorders>
              <w:top w:val="nil"/>
              <w:left w:val="nil"/>
              <w:bottom w:val="single" w:sz="4" w:space="0" w:color="auto"/>
              <w:right w:val="single" w:sz="4" w:space="0" w:color="auto"/>
            </w:tcBorders>
            <w:shd w:val="clear" w:color="auto" w:fill="auto"/>
            <w:noWrap/>
            <w:vAlign w:val="center"/>
          </w:tcPr>
          <w:p w14:paraId="2FABBF04" w14:textId="77777777" w:rsidR="00421D21" w:rsidRPr="003F23CA" w:rsidRDefault="00421D21" w:rsidP="00421D21">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 xml:space="preserve">3、车无泄漏             </w:t>
            </w:r>
          </w:p>
        </w:tc>
        <w:tc>
          <w:tcPr>
            <w:tcW w:w="720" w:type="dxa"/>
            <w:tcBorders>
              <w:top w:val="nil"/>
              <w:left w:val="nil"/>
              <w:bottom w:val="single" w:sz="4" w:space="0" w:color="auto"/>
              <w:right w:val="single" w:sz="4" w:space="0" w:color="auto"/>
            </w:tcBorders>
            <w:shd w:val="clear" w:color="auto" w:fill="auto"/>
            <w:noWrap/>
            <w:vAlign w:val="center"/>
          </w:tcPr>
          <w:p w14:paraId="6ACBD504" w14:textId="77777777" w:rsidR="00421D21" w:rsidRPr="003F23CA" w:rsidRDefault="00421D21" w:rsidP="00FE0EC5">
            <w:pPr>
              <w:widowControl/>
              <w:jc w:val="righ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c>
          <w:tcPr>
            <w:tcW w:w="4630" w:type="dxa"/>
            <w:tcBorders>
              <w:top w:val="nil"/>
              <w:left w:val="nil"/>
              <w:bottom w:val="single" w:sz="4" w:space="0" w:color="auto"/>
              <w:right w:val="single" w:sz="4" w:space="0" w:color="auto"/>
            </w:tcBorders>
            <w:shd w:val="clear" w:color="auto" w:fill="auto"/>
            <w:vAlign w:val="center"/>
          </w:tcPr>
          <w:p w14:paraId="28B7EF1E" w14:textId="77777777" w:rsidR="00421D21" w:rsidRPr="003F23CA" w:rsidRDefault="00421D21" w:rsidP="00421D21">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3、</w:t>
            </w:r>
            <w:r>
              <w:rPr>
                <w:rFonts w:ascii="宋体" w:eastAsia="宋体" w:hAnsi="宋体" w:cs="宋体" w:hint="eastAsia"/>
                <w:kern w:val="0"/>
                <w:sz w:val="20"/>
                <w:szCs w:val="20"/>
              </w:rPr>
              <w:t>关好车</w:t>
            </w:r>
            <w:r w:rsidRPr="003F23CA">
              <w:rPr>
                <w:rFonts w:ascii="宋体" w:eastAsia="宋体" w:hAnsi="宋体" w:cs="宋体" w:hint="eastAsia"/>
                <w:kern w:val="0"/>
                <w:sz w:val="20"/>
                <w:szCs w:val="20"/>
              </w:rPr>
              <w:t>封好封条</w:t>
            </w:r>
          </w:p>
        </w:tc>
        <w:tc>
          <w:tcPr>
            <w:tcW w:w="720" w:type="dxa"/>
            <w:tcBorders>
              <w:top w:val="nil"/>
              <w:left w:val="nil"/>
              <w:bottom w:val="single" w:sz="4" w:space="0" w:color="auto"/>
              <w:right w:val="single" w:sz="4" w:space="0" w:color="auto"/>
            </w:tcBorders>
            <w:shd w:val="clear" w:color="auto" w:fill="auto"/>
            <w:noWrap/>
            <w:vAlign w:val="center"/>
          </w:tcPr>
          <w:p w14:paraId="335D24B2" w14:textId="77777777" w:rsidR="00421D21" w:rsidRPr="003F23CA" w:rsidRDefault="00421D21" w:rsidP="00FE0EC5">
            <w:pPr>
              <w:widowControl/>
              <w:jc w:val="righ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r>
      <w:tr w:rsidR="00421D21" w:rsidRPr="003F23CA" w14:paraId="7E263D29" w14:textId="77777777" w:rsidTr="00A54B8F">
        <w:trPr>
          <w:trHeight w:val="454"/>
        </w:trPr>
        <w:tc>
          <w:tcPr>
            <w:tcW w:w="4530" w:type="dxa"/>
            <w:tcBorders>
              <w:top w:val="nil"/>
              <w:left w:val="single" w:sz="4" w:space="0" w:color="auto"/>
              <w:bottom w:val="single" w:sz="4" w:space="0" w:color="auto"/>
              <w:right w:val="single" w:sz="4" w:space="0" w:color="auto"/>
            </w:tcBorders>
            <w:shd w:val="clear" w:color="auto" w:fill="auto"/>
            <w:vAlign w:val="center"/>
          </w:tcPr>
          <w:p w14:paraId="486E8B8C" w14:textId="77777777" w:rsidR="00421D21" w:rsidRPr="003F23CA" w:rsidRDefault="00421D21" w:rsidP="00FE0EC5">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4、静电接地连接在罐车正确位置</w:t>
            </w:r>
          </w:p>
        </w:tc>
        <w:tc>
          <w:tcPr>
            <w:tcW w:w="776" w:type="dxa"/>
            <w:tcBorders>
              <w:top w:val="nil"/>
              <w:left w:val="nil"/>
              <w:bottom w:val="single" w:sz="4" w:space="0" w:color="auto"/>
              <w:right w:val="single" w:sz="4" w:space="0" w:color="auto"/>
            </w:tcBorders>
            <w:shd w:val="clear" w:color="auto" w:fill="auto"/>
            <w:noWrap/>
            <w:vAlign w:val="center"/>
          </w:tcPr>
          <w:p w14:paraId="53EC4B3B" w14:textId="77777777" w:rsidR="00421D21" w:rsidRPr="003F23CA" w:rsidRDefault="00421D21" w:rsidP="00FE0EC5">
            <w:pPr>
              <w:widowControl/>
              <w:jc w:val="center"/>
              <w:rPr>
                <w:rFonts w:ascii="宋体" w:eastAsia="宋体" w:hAnsi="宋体" w:cs="宋体"/>
                <w:kern w:val="0"/>
                <w:sz w:val="20"/>
                <w:szCs w:val="20"/>
              </w:rPr>
            </w:pPr>
          </w:p>
        </w:tc>
        <w:tc>
          <w:tcPr>
            <w:tcW w:w="3694" w:type="dxa"/>
            <w:tcBorders>
              <w:top w:val="nil"/>
              <w:left w:val="nil"/>
              <w:bottom w:val="single" w:sz="4" w:space="0" w:color="auto"/>
              <w:right w:val="single" w:sz="4" w:space="0" w:color="auto"/>
            </w:tcBorders>
            <w:shd w:val="clear" w:color="auto" w:fill="auto"/>
            <w:vAlign w:val="center"/>
          </w:tcPr>
          <w:p w14:paraId="2B0EFA51" w14:textId="77777777" w:rsidR="00421D21" w:rsidRPr="003F23CA" w:rsidRDefault="00421D21" w:rsidP="00FE0EC5">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 xml:space="preserve">4、人员不得离开装车现场。                  </w:t>
            </w:r>
          </w:p>
        </w:tc>
        <w:tc>
          <w:tcPr>
            <w:tcW w:w="720" w:type="dxa"/>
            <w:tcBorders>
              <w:top w:val="nil"/>
              <w:left w:val="nil"/>
              <w:bottom w:val="single" w:sz="4" w:space="0" w:color="auto"/>
              <w:right w:val="single" w:sz="4" w:space="0" w:color="auto"/>
            </w:tcBorders>
            <w:shd w:val="clear" w:color="auto" w:fill="auto"/>
            <w:noWrap/>
            <w:vAlign w:val="center"/>
          </w:tcPr>
          <w:p w14:paraId="78A5ADC5" w14:textId="77777777" w:rsidR="00421D21" w:rsidRPr="003F23CA" w:rsidRDefault="00421D21" w:rsidP="00FE0EC5">
            <w:pPr>
              <w:widowControl/>
              <w:jc w:val="righ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c>
          <w:tcPr>
            <w:tcW w:w="4630" w:type="dxa"/>
            <w:tcBorders>
              <w:top w:val="nil"/>
              <w:left w:val="nil"/>
              <w:bottom w:val="single" w:sz="4" w:space="0" w:color="auto"/>
              <w:right w:val="single" w:sz="4" w:space="0" w:color="auto"/>
            </w:tcBorders>
            <w:shd w:val="clear" w:color="auto" w:fill="auto"/>
            <w:noWrap/>
            <w:vAlign w:val="center"/>
          </w:tcPr>
          <w:p w14:paraId="07084F30" w14:textId="77777777" w:rsidR="00421D21" w:rsidRPr="003F23CA" w:rsidRDefault="00421D21" w:rsidP="00421D21">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4、拆除静电接地线</w:t>
            </w:r>
          </w:p>
        </w:tc>
        <w:tc>
          <w:tcPr>
            <w:tcW w:w="720" w:type="dxa"/>
            <w:tcBorders>
              <w:top w:val="nil"/>
              <w:left w:val="nil"/>
              <w:bottom w:val="single" w:sz="4" w:space="0" w:color="auto"/>
              <w:right w:val="single" w:sz="4" w:space="0" w:color="auto"/>
            </w:tcBorders>
            <w:shd w:val="clear" w:color="auto" w:fill="auto"/>
            <w:noWrap/>
            <w:vAlign w:val="center"/>
          </w:tcPr>
          <w:p w14:paraId="64D29836" w14:textId="77777777" w:rsidR="00421D21" w:rsidRPr="003F23CA" w:rsidRDefault="00421D21" w:rsidP="00FE0EC5">
            <w:pPr>
              <w:widowControl/>
              <w:jc w:val="righ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r>
      <w:tr w:rsidR="00421D21" w:rsidRPr="003F23CA" w14:paraId="56DD98C3" w14:textId="77777777" w:rsidTr="00A54B8F">
        <w:trPr>
          <w:trHeight w:val="447"/>
        </w:trPr>
        <w:tc>
          <w:tcPr>
            <w:tcW w:w="4530" w:type="dxa"/>
            <w:tcBorders>
              <w:top w:val="nil"/>
              <w:left w:val="single" w:sz="4" w:space="0" w:color="auto"/>
              <w:bottom w:val="single" w:sz="4" w:space="0" w:color="auto"/>
              <w:right w:val="single" w:sz="4" w:space="0" w:color="auto"/>
            </w:tcBorders>
            <w:shd w:val="clear" w:color="auto" w:fill="auto"/>
            <w:vAlign w:val="center"/>
          </w:tcPr>
          <w:p w14:paraId="1C053D2A" w14:textId="77777777" w:rsidR="00421D21" w:rsidRPr="003F23CA" w:rsidRDefault="00FE0EC5" w:rsidP="00FE0EC5">
            <w:pPr>
              <w:widowControl/>
              <w:jc w:val="left"/>
              <w:rPr>
                <w:rFonts w:ascii="宋体" w:eastAsia="宋体" w:hAnsi="宋体" w:cs="宋体"/>
                <w:kern w:val="0"/>
                <w:sz w:val="20"/>
                <w:szCs w:val="20"/>
              </w:rPr>
            </w:pPr>
            <w:r>
              <w:rPr>
                <w:rFonts w:ascii="宋体" w:eastAsia="宋体" w:hAnsi="宋体" w:cs="宋体" w:hint="eastAsia"/>
                <w:kern w:val="0"/>
                <w:sz w:val="20"/>
                <w:szCs w:val="20"/>
              </w:rPr>
              <w:t>5</w:t>
            </w:r>
            <w:r w:rsidRPr="003F23CA">
              <w:rPr>
                <w:rFonts w:ascii="宋体" w:eastAsia="宋体" w:hAnsi="宋体" w:cs="宋体" w:hint="eastAsia"/>
                <w:kern w:val="0"/>
                <w:sz w:val="20"/>
                <w:szCs w:val="20"/>
              </w:rPr>
              <w:t>、</w:t>
            </w:r>
            <w:r>
              <w:rPr>
                <w:rFonts w:ascii="宋体" w:eastAsia="宋体" w:hAnsi="宋体" w:cs="宋体" w:hint="eastAsia"/>
                <w:kern w:val="0"/>
                <w:sz w:val="20"/>
                <w:szCs w:val="20"/>
              </w:rPr>
              <w:t>检查叉车是否正常</w:t>
            </w:r>
          </w:p>
        </w:tc>
        <w:tc>
          <w:tcPr>
            <w:tcW w:w="776" w:type="dxa"/>
            <w:tcBorders>
              <w:top w:val="nil"/>
              <w:left w:val="nil"/>
              <w:bottom w:val="single" w:sz="4" w:space="0" w:color="auto"/>
              <w:right w:val="single" w:sz="4" w:space="0" w:color="auto"/>
            </w:tcBorders>
            <w:shd w:val="clear" w:color="auto" w:fill="auto"/>
            <w:noWrap/>
            <w:vAlign w:val="center"/>
          </w:tcPr>
          <w:p w14:paraId="1008440F" w14:textId="77777777" w:rsidR="00421D21" w:rsidRPr="003F23CA" w:rsidRDefault="00421D21" w:rsidP="00FE0EC5">
            <w:pPr>
              <w:widowControl/>
              <w:jc w:val="center"/>
              <w:rPr>
                <w:rFonts w:ascii="宋体" w:eastAsia="宋体" w:hAnsi="宋体" w:cs="宋体"/>
                <w:kern w:val="0"/>
                <w:sz w:val="20"/>
                <w:szCs w:val="20"/>
              </w:rPr>
            </w:pPr>
          </w:p>
        </w:tc>
        <w:tc>
          <w:tcPr>
            <w:tcW w:w="3694" w:type="dxa"/>
            <w:tcBorders>
              <w:top w:val="nil"/>
              <w:left w:val="nil"/>
              <w:bottom w:val="single" w:sz="4" w:space="0" w:color="auto"/>
              <w:right w:val="single" w:sz="4" w:space="0" w:color="auto"/>
            </w:tcBorders>
            <w:shd w:val="clear" w:color="auto" w:fill="auto"/>
            <w:vAlign w:val="center"/>
          </w:tcPr>
          <w:p w14:paraId="2827B816" w14:textId="77777777" w:rsidR="00421D21" w:rsidRPr="003F23CA" w:rsidRDefault="00421D21" w:rsidP="00FE0EC5">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 xml:space="preserve">5、装车流速控制            </w:t>
            </w:r>
          </w:p>
        </w:tc>
        <w:tc>
          <w:tcPr>
            <w:tcW w:w="720" w:type="dxa"/>
            <w:tcBorders>
              <w:top w:val="nil"/>
              <w:left w:val="nil"/>
              <w:bottom w:val="single" w:sz="4" w:space="0" w:color="auto"/>
              <w:right w:val="single" w:sz="4" w:space="0" w:color="auto"/>
            </w:tcBorders>
            <w:shd w:val="clear" w:color="auto" w:fill="auto"/>
            <w:noWrap/>
            <w:vAlign w:val="center"/>
          </w:tcPr>
          <w:p w14:paraId="16CDE628" w14:textId="77777777" w:rsidR="00421D21" w:rsidRPr="003F23CA" w:rsidRDefault="00421D21" w:rsidP="00FE0EC5">
            <w:pPr>
              <w:widowControl/>
              <w:jc w:val="righ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c>
          <w:tcPr>
            <w:tcW w:w="4630" w:type="dxa"/>
            <w:tcBorders>
              <w:top w:val="nil"/>
              <w:left w:val="nil"/>
              <w:bottom w:val="single" w:sz="4" w:space="0" w:color="auto"/>
              <w:right w:val="single" w:sz="4" w:space="0" w:color="auto"/>
            </w:tcBorders>
            <w:shd w:val="clear" w:color="auto" w:fill="auto"/>
            <w:noWrap/>
            <w:vAlign w:val="center"/>
          </w:tcPr>
          <w:p w14:paraId="74034EEA" w14:textId="77777777" w:rsidR="00421D21" w:rsidRPr="003F23CA" w:rsidRDefault="00421D21" w:rsidP="00421D21">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5</w:t>
            </w:r>
            <w:r>
              <w:rPr>
                <w:rFonts w:ascii="宋体" w:eastAsia="宋体" w:hAnsi="宋体" w:cs="宋体" w:hint="eastAsia"/>
                <w:kern w:val="0"/>
                <w:sz w:val="20"/>
                <w:szCs w:val="20"/>
              </w:rPr>
              <w:t>、</w:t>
            </w:r>
            <w:r w:rsidRPr="003F23CA">
              <w:rPr>
                <w:rFonts w:ascii="宋体" w:eastAsia="宋体" w:hAnsi="宋体" w:cs="宋体" w:hint="eastAsia"/>
                <w:kern w:val="0"/>
                <w:sz w:val="20"/>
                <w:szCs w:val="20"/>
              </w:rPr>
              <w:t>指引车安全离开装车台位，并跟踪其过磅情况</w:t>
            </w:r>
          </w:p>
        </w:tc>
        <w:tc>
          <w:tcPr>
            <w:tcW w:w="720" w:type="dxa"/>
            <w:tcBorders>
              <w:top w:val="nil"/>
              <w:left w:val="nil"/>
              <w:bottom w:val="single" w:sz="4" w:space="0" w:color="auto"/>
              <w:right w:val="single" w:sz="4" w:space="0" w:color="auto"/>
            </w:tcBorders>
            <w:shd w:val="clear" w:color="auto" w:fill="auto"/>
            <w:noWrap/>
            <w:vAlign w:val="center"/>
          </w:tcPr>
          <w:p w14:paraId="3DF764AA" w14:textId="77777777" w:rsidR="00421D21" w:rsidRPr="003F23CA" w:rsidRDefault="00421D21" w:rsidP="00FE0EC5">
            <w:pPr>
              <w:widowControl/>
              <w:jc w:val="righ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r>
      <w:tr w:rsidR="00421D21" w:rsidRPr="003F23CA" w14:paraId="15166F7B" w14:textId="77777777" w:rsidTr="00A54B8F">
        <w:trPr>
          <w:trHeight w:val="583"/>
        </w:trPr>
        <w:tc>
          <w:tcPr>
            <w:tcW w:w="4530" w:type="dxa"/>
            <w:tcBorders>
              <w:top w:val="nil"/>
              <w:left w:val="single" w:sz="4" w:space="0" w:color="auto"/>
              <w:bottom w:val="single" w:sz="4" w:space="0" w:color="auto"/>
              <w:right w:val="single" w:sz="4" w:space="0" w:color="auto"/>
            </w:tcBorders>
            <w:shd w:val="clear" w:color="auto" w:fill="auto"/>
            <w:vAlign w:val="center"/>
          </w:tcPr>
          <w:p w14:paraId="0E3A43DD" w14:textId="77777777" w:rsidR="00421D21" w:rsidRPr="003F23CA" w:rsidRDefault="00FE0EC5" w:rsidP="00FE0EC5">
            <w:pPr>
              <w:widowControl/>
              <w:jc w:val="left"/>
              <w:rPr>
                <w:rFonts w:ascii="宋体" w:eastAsia="宋体" w:hAnsi="宋体" w:cs="宋体"/>
                <w:kern w:val="0"/>
                <w:sz w:val="20"/>
                <w:szCs w:val="20"/>
              </w:rPr>
            </w:pPr>
            <w:r>
              <w:rPr>
                <w:rFonts w:ascii="宋体" w:eastAsia="宋体" w:hAnsi="宋体" w:cs="宋体" w:hint="eastAsia"/>
                <w:kern w:val="0"/>
                <w:sz w:val="20"/>
                <w:szCs w:val="20"/>
              </w:rPr>
              <w:t>6</w:t>
            </w:r>
            <w:r w:rsidRPr="003F23CA">
              <w:rPr>
                <w:rFonts w:ascii="宋体" w:eastAsia="宋体" w:hAnsi="宋体" w:cs="宋体" w:hint="eastAsia"/>
                <w:kern w:val="0"/>
                <w:sz w:val="20"/>
                <w:szCs w:val="20"/>
              </w:rPr>
              <w:t>、</w:t>
            </w:r>
            <w:r>
              <w:rPr>
                <w:rFonts w:ascii="宋体" w:eastAsia="宋体" w:hAnsi="宋体" w:cs="宋体" w:hint="eastAsia"/>
                <w:kern w:val="0"/>
                <w:sz w:val="20"/>
                <w:szCs w:val="20"/>
              </w:rPr>
              <w:t>所用吊钩、钢索、线夹是否牢固</w:t>
            </w:r>
          </w:p>
        </w:tc>
        <w:tc>
          <w:tcPr>
            <w:tcW w:w="776" w:type="dxa"/>
            <w:tcBorders>
              <w:top w:val="nil"/>
              <w:left w:val="nil"/>
              <w:bottom w:val="single" w:sz="4" w:space="0" w:color="auto"/>
              <w:right w:val="single" w:sz="4" w:space="0" w:color="auto"/>
            </w:tcBorders>
            <w:shd w:val="clear" w:color="auto" w:fill="auto"/>
            <w:noWrap/>
            <w:vAlign w:val="center"/>
          </w:tcPr>
          <w:p w14:paraId="6C4A32A6" w14:textId="77777777" w:rsidR="00421D21" w:rsidRPr="003F23CA" w:rsidRDefault="00421D21" w:rsidP="00FE0EC5">
            <w:pPr>
              <w:widowControl/>
              <w:jc w:val="center"/>
              <w:rPr>
                <w:rFonts w:ascii="宋体" w:eastAsia="宋体" w:hAnsi="宋体" w:cs="宋体"/>
                <w:kern w:val="0"/>
                <w:sz w:val="20"/>
                <w:szCs w:val="20"/>
              </w:rPr>
            </w:pPr>
          </w:p>
        </w:tc>
        <w:tc>
          <w:tcPr>
            <w:tcW w:w="3694" w:type="dxa"/>
            <w:tcBorders>
              <w:top w:val="nil"/>
              <w:left w:val="nil"/>
              <w:bottom w:val="single" w:sz="4" w:space="0" w:color="auto"/>
              <w:right w:val="single" w:sz="4" w:space="0" w:color="auto"/>
            </w:tcBorders>
            <w:shd w:val="clear" w:color="auto" w:fill="auto"/>
            <w:noWrap/>
            <w:vAlign w:val="center"/>
          </w:tcPr>
          <w:p w14:paraId="75860170" w14:textId="77777777" w:rsidR="00421D21" w:rsidRPr="003F23CA" w:rsidRDefault="00421D21" w:rsidP="00FE0EC5">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6、</w:t>
            </w:r>
            <w:r>
              <w:rPr>
                <w:rFonts w:ascii="宋体" w:eastAsia="宋体" w:hAnsi="宋体" w:cs="宋体" w:hint="eastAsia"/>
                <w:kern w:val="0"/>
                <w:sz w:val="20"/>
                <w:szCs w:val="20"/>
              </w:rPr>
              <w:t>叉车叉臂下严禁站人</w:t>
            </w:r>
          </w:p>
        </w:tc>
        <w:tc>
          <w:tcPr>
            <w:tcW w:w="720" w:type="dxa"/>
            <w:tcBorders>
              <w:top w:val="nil"/>
              <w:left w:val="nil"/>
              <w:bottom w:val="single" w:sz="4" w:space="0" w:color="auto"/>
              <w:right w:val="single" w:sz="4" w:space="0" w:color="auto"/>
            </w:tcBorders>
            <w:shd w:val="clear" w:color="auto" w:fill="auto"/>
            <w:noWrap/>
            <w:vAlign w:val="center"/>
          </w:tcPr>
          <w:p w14:paraId="30F21EB3" w14:textId="77777777" w:rsidR="00421D21" w:rsidRPr="003F23CA" w:rsidRDefault="00421D21" w:rsidP="00FE0EC5">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c>
          <w:tcPr>
            <w:tcW w:w="4630" w:type="dxa"/>
            <w:tcBorders>
              <w:top w:val="nil"/>
              <w:left w:val="nil"/>
              <w:bottom w:val="single" w:sz="4" w:space="0" w:color="auto"/>
              <w:right w:val="single" w:sz="4" w:space="0" w:color="auto"/>
            </w:tcBorders>
            <w:shd w:val="clear" w:color="auto" w:fill="auto"/>
            <w:noWrap/>
            <w:vAlign w:val="center"/>
          </w:tcPr>
          <w:p w14:paraId="539079FD" w14:textId="77777777" w:rsidR="00421D21" w:rsidRPr="003F23CA" w:rsidRDefault="00421D21" w:rsidP="00421D21">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6、</w:t>
            </w:r>
            <w:r>
              <w:rPr>
                <w:rFonts w:ascii="宋体" w:eastAsia="宋体" w:hAnsi="宋体" w:cs="宋体" w:hint="eastAsia"/>
                <w:kern w:val="0"/>
                <w:sz w:val="20"/>
                <w:szCs w:val="20"/>
              </w:rPr>
              <w:t>再次检查桶装物料品名、数量、标签、MDSD是否一致无误</w:t>
            </w:r>
          </w:p>
        </w:tc>
        <w:tc>
          <w:tcPr>
            <w:tcW w:w="720" w:type="dxa"/>
            <w:tcBorders>
              <w:top w:val="nil"/>
              <w:left w:val="nil"/>
              <w:bottom w:val="single" w:sz="4" w:space="0" w:color="auto"/>
              <w:right w:val="single" w:sz="4" w:space="0" w:color="auto"/>
            </w:tcBorders>
            <w:shd w:val="clear" w:color="auto" w:fill="auto"/>
            <w:noWrap/>
            <w:vAlign w:val="center"/>
          </w:tcPr>
          <w:p w14:paraId="68A4CB41" w14:textId="77777777" w:rsidR="00421D21" w:rsidRPr="003F23CA" w:rsidRDefault="00421D21" w:rsidP="00FE0EC5">
            <w:pPr>
              <w:widowControl/>
              <w:jc w:val="righ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r>
      <w:tr w:rsidR="00421D21" w:rsidRPr="003F23CA" w14:paraId="35E6AD50" w14:textId="77777777" w:rsidTr="00A54B8F">
        <w:trPr>
          <w:trHeight w:val="463"/>
        </w:trPr>
        <w:tc>
          <w:tcPr>
            <w:tcW w:w="4530" w:type="dxa"/>
            <w:tcBorders>
              <w:top w:val="nil"/>
              <w:left w:val="single" w:sz="4" w:space="0" w:color="auto"/>
              <w:bottom w:val="single" w:sz="4" w:space="0" w:color="auto"/>
              <w:right w:val="single" w:sz="4" w:space="0" w:color="auto"/>
            </w:tcBorders>
            <w:shd w:val="clear" w:color="auto" w:fill="auto"/>
            <w:vAlign w:val="center"/>
          </w:tcPr>
          <w:p w14:paraId="18BF869F" w14:textId="77777777" w:rsidR="00421D21" w:rsidRPr="003F23CA" w:rsidRDefault="00FE0EC5" w:rsidP="00FE0EC5">
            <w:pPr>
              <w:widowControl/>
              <w:jc w:val="left"/>
              <w:rPr>
                <w:rFonts w:ascii="宋体" w:eastAsia="宋体" w:hAnsi="宋体" w:cs="宋体"/>
                <w:kern w:val="0"/>
                <w:sz w:val="20"/>
                <w:szCs w:val="20"/>
              </w:rPr>
            </w:pPr>
            <w:r>
              <w:rPr>
                <w:rFonts w:ascii="宋体" w:eastAsia="宋体" w:hAnsi="宋体" w:cs="宋体" w:hint="eastAsia"/>
                <w:kern w:val="0"/>
                <w:sz w:val="20"/>
                <w:szCs w:val="20"/>
              </w:rPr>
              <w:t>7、待装桶装物料与应装桶装物料品名、数量、标签、MDSD是否一致无误</w:t>
            </w:r>
          </w:p>
        </w:tc>
        <w:tc>
          <w:tcPr>
            <w:tcW w:w="776" w:type="dxa"/>
            <w:tcBorders>
              <w:top w:val="nil"/>
              <w:left w:val="nil"/>
              <w:bottom w:val="single" w:sz="4" w:space="0" w:color="auto"/>
              <w:right w:val="single" w:sz="4" w:space="0" w:color="auto"/>
            </w:tcBorders>
            <w:shd w:val="clear" w:color="auto" w:fill="auto"/>
            <w:noWrap/>
            <w:vAlign w:val="center"/>
          </w:tcPr>
          <w:p w14:paraId="069C3970" w14:textId="77777777" w:rsidR="00421D21" w:rsidRPr="003F23CA" w:rsidRDefault="00421D21" w:rsidP="00FE0EC5">
            <w:pPr>
              <w:widowControl/>
              <w:jc w:val="center"/>
              <w:rPr>
                <w:rFonts w:ascii="宋体" w:eastAsia="宋体" w:hAnsi="宋体" w:cs="宋体"/>
                <w:kern w:val="0"/>
                <w:sz w:val="20"/>
                <w:szCs w:val="20"/>
              </w:rPr>
            </w:pPr>
          </w:p>
        </w:tc>
        <w:tc>
          <w:tcPr>
            <w:tcW w:w="3694" w:type="dxa"/>
            <w:tcBorders>
              <w:top w:val="nil"/>
              <w:left w:val="nil"/>
              <w:bottom w:val="single" w:sz="4" w:space="0" w:color="auto"/>
              <w:right w:val="single" w:sz="4" w:space="0" w:color="auto"/>
            </w:tcBorders>
            <w:shd w:val="clear" w:color="auto" w:fill="auto"/>
            <w:noWrap/>
            <w:vAlign w:val="center"/>
          </w:tcPr>
          <w:p w14:paraId="32542F97" w14:textId="77777777" w:rsidR="00421D21" w:rsidRPr="003F23CA" w:rsidRDefault="00421D21" w:rsidP="00FE0EC5">
            <w:pPr>
              <w:widowControl/>
              <w:jc w:val="left"/>
              <w:rPr>
                <w:rFonts w:ascii="宋体" w:eastAsia="宋体" w:hAnsi="宋体" w:cs="宋体"/>
                <w:kern w:val="0"/>
                <w:sz w:val="24"/>
              </w:rPr>
            </w:pPr>
            <w:r>
              <w:rPr>
                <w:rFonts w:ascii="宋体" w:eastAsia="宋体" w:hAnsi="宋体" w:cs="宋体" w:hint="eastAsia"/>
                <w:kern w:val="0"/>
                <w:sz w:val="24"/>
              </w:rPr>
              <w:t>7、</w:t>
            </w:r>
            <w:r w:rsidRPr="00D467B9">
              <w:rPr>
                <w:rFonts w:ascii="宋体" w:eastAsia="宋体" w:hAnsi="宋体" w:cs="宋体" w:hint="eastAsia"/>
                <w:kern w:val="0"/>
                <w:sz w:val="20"/>
                <w:szCs w:val="20"/>
              </w:rPr>
              <w:t xml:space="preserve">叉车吊钩钩桶是否牢固　</w:t>
            </w:r>
          </w:p>
        </w:tc>
        <w:tc>
          <w:tcPr>
            <w:tcW w:w="720" w:type="dxa"/>
            <w:tcBorders>
              <w:top w:val="nil"/>
              <w:left w:val="nil"/>
              <w:bottom w:val="single" w:sz="4" w:space="0" w:color="auto"/>
              <w:right w:val="single" w:sz="4" w:space="0" w:color="auto"/>
            </w:tcBorders>
            <w:shd w:val="clear" w:color="auto" w:fill="auto"/>
            <w:noWrap/>
            <w:vAlign w:val="center"/>
          </w:tcPr>
          <w:p w14:paraId="62B28CA5" w14:textId="77777777" w:rsidR="00421D21" w:rsidRPr="003F23CA" w:rsidRDefault="00421D21" w:rsidP="00FE0EC5">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c>
          <w:tcPr>
            <w:tcW w:w="4630" w:type="dxa"/>
            <w:tcBorders>
              <w:top w:val="nil"/>
              <w:left w:val="nil"/>
              <w:bottom w:val="single" w:sz="4" w:space="0" w:color="auto"/>
              <w:right w:val="single" w:sz="4" w:space="0" w:color="auto"/>
            </w:tcBorders>
            <w:shd w:val="clear" w:color="auto" w:fill="auto"/>
            <w:vAlign w:val="center"/>
          </w:tcPr>
          <w:p w14:paraId="76CA7925" w14:textId="77777777" w:rsidR="00421D21" w:rsidRPr="003F23CA" w:rsidRDefault="00421D21" w:rsidP="00421D21">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7、</w:t>
            </w:r>
            <w:r w:rsidRPr="00D467B9">
              <w:rPr>
                <w:rFonts w:ascii="宋体" w:eastAsia="宋体" w:hAnsi="宋体" w:cs="宋体" w:hint="eastAsia"/>
                <w:kern w:val="0"/>
                <w:sz w:val="20"/>
                <w:szCs w:val="20"/>
              </w:rPr>
              <w:t>定磅</w:t>
            </w:r>
            <w:r>
              <w:rPr>
                <w:rFonts w:ascii="宋体" w:eastAsia="宋体" w:hAnsi="宋体" w:cs="宋体" w:hint="eastAsia"/>
                <w:kern w:val="0"/>
                <w:sz w:val="20"/>
                <w:szCs w:val="20"/>
              </w:rPr>
              <w:t>桶装物料确认桶数，未</w:t>
            </w:r>
            <w:r w:rsidRPr="00D467B9">
              <w:rPr>
                <w:rFonts w:ascii="宋体" w:eastAsia="宋体" w:hAnsi="宋体" w:cs="宋体" w:hint="eastAsia"/>
                <w:kern w:val="0"/>
                <w:sz w:val="20"/>
                <w:szCs w:val="20"/>
              </w:rPr>
              <w:t>定磅</w:t>
            </w:r>
            <w:r>
              <w:rPr>
                <w:rFonts w:ascii="宋体" w:eastAsia="宋体" w:hAnsi="宋体" w:cs="宋体" w:hint="eastAsia"/>
                <w:kern w:val="0"/>
                <w:sz w:val="20"/>
                <w:szCs w:val="20"/>
              </w:rPr>
              <w:t>桶装物料</w:t>
            </w:r>
            <w:r w:rsidRPr="003F23CA">
              <w:rPr>
                <w:rFonts w:ascii="宋体" w:eastAsia="宋体" w:hAnsi="宋体" w:cs="宋体" w:hint="eastAsia"/>
                <w:kern w:val="0"/>
                <w:sz w:val="20"/>
                <w:szCs w:val="20"/>
              </w:rPr>
              <w:t>跟踪其过磅</w:t>
            </w:r>
            <w:r>
              <w:rPr>
                <w:rFonts w:ascii="宋体" w:eastAsia="宋体" w:hAnsi="宋体" w:cs="宋体" w:hint="eastAsia"/>
                <w:kern w:val="0"/>
                <w:sz w:val="20"/>
                <w:szCs w:val="20"/>
              </w:rPr>
              <w:t>，并签收好过磅单；确认重量</w:t>
            </w:r>
          </w:p>
        </w:tc>
        <w:tc>
          <w:tcPr>
            <w:tcW w:w="720" w:type="dxa"/>
            <w:tcBorders>
              <w:top w:val="nil"/>
              <w:left w:val="nil"/>
              <w:bottom w:val="single" w:sz="4" w:space="0" w:color="auto"/>
              <w:right w:val="single" w:sz="4" w:space="0" w:color="auto"/>
            </w:tcBorders>
            <w:shd w:val="clear" w:color="auto" w:fill="auto"/>
            <w:noWrap/>
            <w:vAlign w:val="center"/>
          </w:tcPr>
          <w:p w14:paraId="50966D29" w14:textId="77777777" w:rsidR="00421D21" w:rsidRPr="003F23CA" w:rsidRDefault="00421D21" w:rsidP="00FE0EC5">
            <w:pPr>
              <w:widowControl/>
              <w:jc w:val="righ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r>
      <w:tr w:rsidR="00421D21" w:rsidRPr="003F23CA" w14:paraId="60F1050C" w14:textId="77777777" w:rsidTr="00A54B8F">
        <w:trPr>
          <w:trHeight w:val="660"/>
        </w:trPr>
        <w:tc>
          <w:tcPr>
            <w:tcW w:w="4530" w:type="dxa"/>
            <w:tcBorders>
              <w:top w:val="nil"/>
              <w:left w:val="single" w:sz="4" w:space="0" w:color="auto"/>
              <w:bottom w:val="single" w:sz="4" w:space="0" w:color="auto"/>
              <w:right w:val="single" w:sz="4" w:space="0" w:color="auto"/>
            </w:tcBorders>
            <w:shd w:val="clear" w:color="auto" w:fill="auto"/>
            <w:vAlign w:val="center"/>
          </w:tcPr>
          <w:p w14:paraId="6D93B3B8" w14:textId="77777777" w:rsidR="00421D21" w:rsidRPr="003F23CA" w:rsidRDefault="00FE0EC5" w:rsidP="00FE0EC5">
            <w:pPr>
              <w:widowControl/>
              <w:jc w:val="left"/>
              <w:rPr>
                <w:rFonts w:ascii="宋体" w:eastAsia="宋体" w:hAnsi="宋体" w:cs="宋体"/>
                <w:kern w:val="0"/>
                <w:sz w:val="20"/>
                <w:szCs w:val="20"/>
              </w:rPr>
            </w:pPr>
            <w:r>
              <w:rPr>
                <w:rFonts w:ascii="宋体" w:eastAsia="宋体" w:hAnsi="宋体" w:cs="宋体" w:hint="eastAsia"/>
                <w:kern w:val="0"/>
                <w:sz w:val="20"/>
                <w:szCs w:val="20"/>
              </w:rPr>
              <w:t>8、检查桶是否盖紧、是否渗漏、是否变形</w:t>
            </w:r>
          </w:p>
        </w:tc>
        <w:tc>
          <w:tcPr>
            <w:tcW w:w="776" w:type="dxa"/>
            <w:tcBorders>
              <w:top w:val="nil"/>
              <w:left w:val="nil"/>
              <w:bottom w:val="single" w:sz="4" w:space="0" w:color="auto"/>
              <w:right w:val="single" w:sz="4" w:space="0" w:color="auto"/>
            </w:tcBorders>
            <w:shd w:val="clear" w:color="auto" w:fill="auto"/>
            <w:noWrap/>
            <w:vAlign w:val="center"/>
          </w:tcPr>
          <w:p w14:paraId="56629BFE" w14:textId="77777777" w:rsidR="00421D21" w:rsidRPr="003F23CA" w:rsidRDefault="00421D21" w:rsidP="00FE0EC5">
            <w:pPr>
              <w:widowControl/>
              <w:jc w:val="center"/>
              <w:rPr>
                <w:rFonts w:ascii="宋体" w:eastAsia="宋体" w:hAnsi="宋体" w:cs="宋体"/>
                <w:kern w:val="0"/>
                <w:sz w:val="20"/>
                <w:szCs w:val="20"/>
              </w:rPr>
            </w:pPr>
          </w:p>
        </w:tc>
        <w:tc>
          <w:tcPr>
            <w:tcW w:w="3694" w:type="dxa"/>
            <w:tcBorders>
              <w:top w:val="nil"/>
              <w:left w:val="nil"/>
              <w:bottom w:val="single" w:sz="4" w:space="0" w:color="auto"/>
              <w:right w:val="single" w:sz="4" w:space="0" w:color="auto"/>
            </w:tcBorders>
            <w:shd w:val="clear" w:color="auto" w:fill="auto"/>
            <w:noWrap/>
            <w:vAlign w:val="center"/>
          </w:tcPr>
          <w:p w14:paraId="20074CBF" w14:textId="77777777" w:rsidR="00421D21" w:rsidRPr="003F23CA" w:rsidRDefault="00421D21" w:rsidP="00FE0EC5">
            <w:pPr>
              <w:widowControl/>
              <w:rPr>
                <w:rFonts w:ascii="宋体" w:eastAsia="宋体" w:hAnsi="宋体" w:cs="宋体"/>
                <w:kern w:val="0"/>
                <w:sz w:val="20"/>
                <w:szCs w:val="20"/>
              </w:rPr>
            </w:pPr>
            <w:r>
              <w:rPr>
                <w:rFonts w:ascii="宋体" w:eastAsia="宋体" w:hAnsi="宋体" w:cs="宋体" w:hint="eastAsia"/>
                <w:kern w:val="0"/>
                <w:sz w:val="20"/>
                <w:szCs w:val="20"/>
              </w:rPr>
              <w:t>8、推桶板车车胎气压是否正常</w:t>
            </w:r>
            <w:r w:rsidRPr="003F23CA">
              <w:rPr>
                <w:rFonts w:ascii="宋体" w:eastAsia="宋体" w:hAnsi="宋体" w:cs="宋体" w:hint="eastAsia"/>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center"/>
          </w:tcPr>
          <w:p w14:paraId="5317FD53" w14:textId="77777777" w:rsidR="00421D21" w:rsidRPr="003F23CA" w:rsidRDefault="00421D21" w:rsidP="00FE0EC5">
            <w:pPr>
              <w:widowControl/>
              <w:jc w:val="center"/>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c>
          <w:tcPr>
            <w:tcW w:w="4630" w:type="dxa"/>
            <w:tcBorders>
              <w:top w:val="nil"/>
              <w:left w:val="nil"/>
              <w:bottom w:val="single" w:sz="4" w:space="0" w:color="auto"/>
              <w:right w:val="single" w:sz="4" w:space="0" w:color="auto"/>
            </w:tcBorders>
            <w:shd w:val="clear" w:color="auto" w:fill="auto"/>
            <w:vAlign w:val="center"/>
          </w:tcPr>
          <w:p w14:paraId="5A5E2CFF" w14:textId="77777777" w:rsidR="00421D21" w:rsidRPr="003F23CA" w:rsidRDefault="00421D21" w:rsidP="00421D21">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8、</w:t>
            </w:r>
          </w:p>
        </w:tc>
        <w:tc>
          <w:tcPr>
            <w:tcW w:w="720" w:type="dxa"/>
            <w:tcBorders>
              <w:top w:val="nil"/>
              <w:left w:val="nil"/>
              <w:bottom w:val="single" w:sz="4" w:space="0" w:color="auto"/>
              <w:right w:val="single" w:sz="4" w:space="0" w:color="auto"/>
            </w:tcBorders>
            <w:shd w:val="clear" w:color="auto" w:fill="auto"/>
            <w:noWrap/>
            <w:vAlign w:val="center"/>
          </w:tcPr>
          <w:p w14:paraId="69F1164A" w14:textId="77777777" w:rsidR="00421D21" w:rsidRPr="003F23CA" w:rsidRDefault="00421D21" w:rsidP="00FE0EC5">
            <w:pPr>
              <w:widowControl/>
              <w:jc w:val="righ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r>
      <w:tr w:rsidR="00421D21" w:rsidRPr="003F23CA" w14:paraId="051E24AC" w14:textId="77777777" w:rsidTr="00A54B8F">
        <w:trPr>
          <w:trHeight w:val="510"/>
        </w:trPr>
        <w:tc>
          <w:tcPr>
            <w:tcW w:w="4530" w:type="dxa"/>
            <w:tcBorders>
              <w:top w:val="nil"/>
              <w:left w:val="single" w:sz="4" w:space="0" w:color="auto"/>
              <w:bottom w:val="single" w:sz="4" w:space="0" w:color="auto"/>
              <w:right w:val="single" w:sz="4" w:space="0" w:color="auto"/>
            </w:tcBorders>
            <w:shd w:val="clear" w:color="auto" w:fill="auto"/>
            <w:vAlign w:val="center"/>
          </w:tcPr>
          <w:p w14:paraId="195B9A58" w14:textId="77777777" w:rsidR="00421D21" w:rsidRPr="003F23CA" w:rsidRDefault="00FE0EC5" w:rsidP="00FE0EC5">
            <w:pPr>
              <w:widowControl/>
              <w:jc w:val="left"/>
              <w:rPr>
                <w:rFonts w:ascii="宋体" w:eastAsia="宋体" w:hAnsi="宋体" w:cs="宋体"/>
                <w:kern w:val="0"/>
                <w:sz w:val="20"/>
                <w:szCs w:val="20"/>
              </w:rPr>
            </w:pPr>
            <w:r>
              <w:rPr>
                <w:rFonts w:ascii="宋体" w:eastAsia="宋体" w:hAnsi="宋体" w:cs="宋体" w:hint="eastAsia"/>
                <w:kern w:val="0"/>
                <w:sz w:val="20"/>
                <w:szCs w:val="20"/>
              </w:rPr>
              <w:t>9</w:t>
            </w:r>
            <w:r w:rsidRPr="003F23CA">
              <w:rPr>
                <w:rFonts w:ascii="宋体" w:eastAsia="宋体" w:hAnsi="宋体" w:cs="宋体" w:hint="eastAsia"/>
                <w:kern w:val="0"/>
                <w:sz w:val="20"/>
                <w:szCs w:val="20"/>
              </w:rPr>
              <w:t>、检查核对车辆、人员证件</w:t>
            </w:r>
          </w:p>
        </w:tc>
        <w:tc>
          <w:tcPr>
            <w:tcW w:w="776" w:type="dxa"/>
            <w:tcBorders>
              <w:top w:val="nil"/>
              <w:left w:val="nil"/>
              <w:bottom w:val="single" w:sz="4" w:space="0" w:color="auto"/>
              <w:right w:val="single" w:sz="4" w:space="0" w:color="auto"/>
            </w:tcBorders>
            <w:shd w:val="clear" w:color="auto" w:fill="auto"/>
            <w:noWrap/>
            <w:vAlign w:val="center"/>
          </w:tcPr>
          <w:p w14:paraId="6A3CD48B" w14:textId="77777777" w:rsidR="00421D21" w:rsidRPr="003F23CA" w:rsidRDefault="00421D21" w:rsidP="00FE0EC5">
            <w:pPr>
              <w:widowControl/>
              <w:jc w:val="center"/>
              <w:rPr>
                <w:rFonts w:ascii="宋体" w:eastAsia="宋体" w:hAnsi="宋体" w:cs="宋体"/>
                <w:kern w:val="0"/>
                <w:sz w:val="20"/>
                <w:szCs w:val="20"/>
              </w:rPr>
            </w:pPr>
          </w:p>
        </w:tc>
        <w:tc>
          <w:tcPr>
            <w:tcW w:w="3694" w:type="dxa"/>
            <w:tcBorders>
              <w:top w:val="nil"/>
              <w:left w:val="nil"/>
              <w:bottom w:val="single" w:sz="4" w:space="0" w:color="auto"/>
              <w:right w:val="single" w:sz="4" w:space="0" w:color="auto"/>
            </w:tcBorders>
            <w:shd w:val="clear" w:color="auto" w:fill="auto"/>
            <w:noWrap/>
            <w:vAlign w:val="center"/>
          </w:tcPr>
          <w:p w14:paraId="3AB2C9A3" w14:textId="77777777" w:rsidR="00421D21" w:rsidRPr="003F23CA" w:rsidRDefault="00421D21" w:rsidP="00FE0EC5">
            <w:pPr>
              <w:widowControl/>
              <w:rPr>
                <w:rFonts w:ascii="宋体" w:eastAsia="宋体" w:hAnsi="宋体" w:cs="宋体"/>
                <w:kern w:val="0"/>
                <w:sz w:val="20"/>
                <w:szCs w:val="20"/>
              </w:rPr>
            </w:pPr>
            <w:r>
              <w:rPr>
                <w:rFonts w:ascii="宋体" w:eastAsia="宋体" w:hAnsi="宋体" w:cs="宋体" w:hint="eastAsia"/>
                <w:kern w:val="0"/>
                <w:sz w:val="20"/>
                <w:szCs w:val="20"/>
              </w:rPr>
              <w:t>9、车厢与车槽是否吻合，连接板是否完好</w:t>
            </w:r>
            <w:r w:rsidRPr="003F23CA">
              <w:rPr>
                <w:rFonts w:ascii="宋体" w:eastAsia="宋体" w:hAnsi="宋体" w:cs="宋体" w:hint="eastAsia"/>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center"/>
          </w:tcPr>
          <w:p w14:paraId="77EE56B1" w14:textId="77777777" w:rsidR="00421D21" w:rsidRPr="003F23CA" w:rsidRDefault="00421D21" w:rsidP="00FE0EC5">
            <w:pPr>
              <w:widowControl/>
              <w:jc w:val="center"/>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c>
          <w:tcPr>
            <w:tcW w:w="4630" w:type="dxa"/>
            <w:tcBorders>
              <w:top w:val="nil"/>
              <w:left w:val="nil"/>
              <w:bottom w:val="single" w:sz="4" w:space="0" w:color="auto"/>
              <w:right w:val="single" w:sz="4" w:space="0" w:color="auto"/>
            </w:tcBorders>
            <w:shd w:val="clear" w:color="auto" w:fill="auto"/>
            <w:vAlign w:val="center"/>
          </w:tcPr>
          <w:p w14:paraId="0D80B466" w14:textId="77777777" w:rsidR="00421D21" w:rsidRPr="003F23CA" w:rsidRDefault="00421D21" w:rsidP="00421D21">
            <w:pPr>
              <w:widowControl/>
              <w:jc w:val="left"/>
              <w:rPr>
                <w:rFonts w:ascii="宋体" w:eastAsia="宋体" w:hAnsi="宋体" w:cs="宋体"/>
                <w:kern w:val="0"/>
                <w:sz w:val="20"/>
                <w:szCs w:val="20"/>
              </w:rPr>
            </w:pPr>
            <w:r>
              <w:rPr>
                <w:rFonts w:ascii="宋体" w:eastAsia="宋体" w:hAnsi="宋体" w:cs="宋体" w:hint="eastAsia"/>
                <w:kern w:val="0"/>
                <w:sz w:val="20"/>
                <w:szCs w:val="20"/>
              </w:rPr>
              <w:t>9、</w:t>
            </w:r>
          </w:p>
        </w:tc>
        <w:tc>
          <w:tcPr>
            <w:tcW w:w="720" w:type="dxa"/>
            <w:tcBorders>
              <w:top w:val="nil"/>
              <w:left w:val="nil"/>
              <w:bottom w:val="single" w:sz="4" w:space="0" w:color="auto"/>
              <w:right w:val="single" w:sz="4" w:space="0" w:color="auto"/>
            </w:tcBorders>
            <w:shd w:val="clear" w:color="auto" w:fill="auto"/>
            <w:noWrap/>
            <w:vAlign w:val="center"/>
          </w:tcPr>
          <w:p w14:paraId="1D955658" w14:textId="77777777" w:rsidR="00421D21" w:rsidRPr="003F23CA" w:rsidRDefault="00421D21" w:rsidP="00FE0EC5">
            <w:pPr>
              <w:widowControl/>
              <w:jc w:val="righ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r>
      <w:tr w:rsidR="00421D21" w:rsidRPr="003F23CA" w14:paraId="04E9F93C" w14:textId="77777777" w:rsidTr="00A54B8F">
        <w:trPr>
          <w:trHeight w:val="600"/>
        </w:trPr>
        <w:tc>
          <w:tcPr>
            <w:tcW w:w="4530" w:type="dxa"/>
            <w:tcBorders>
              <w:top w:val="nil"/>
              <w:left w:val="single" w:sz="4" w:space="0" w:color="auto"/>
              <w:bottom w:val="single" w:sz="4" w:space="0" w:color="auto"/>
              <w:right w:val="single" w:sz="4" w:space="0" w:color="auto"/>
            </w:tcBorders>
            <w:shd w:val="clear" w:color="auto" w:fill="auto"/>
            <w:vAlign w:val="center"/>
          </w:tcPr>
          <w:p w14:paraId="70717E86" w14:textId="77777777" w:rsidR="00421D21" w:rsidRPr="003F23CA" w:rsidRDefault="00421D21" w:rsidP="00FE0EC5">
            <w:pPr>
              <w:widowControl/>
              <w:jc w:val="left"/>
              <w:rPr>
                <w:rFonts w:ascii="宋体" w:eastAsia="宋体" w:hAnsi="宋体" w:cs="宋体"/>
                <w:kern w:val="0"/>
                <w:sz w:val="20"/>
                <w:szCs w:val="20"/>
              </w:rPr>
            </w:pPr>
          </w:p>
        </w:tc>
        <w:tc>
          <w:tcPr>
            <w:tcW w:w="776" w:type="dxa"/>
            <w:tcBorders>
              <w:top w:val="nil"/>
              <w:left w:val="nil"/>
              <w:bottom w:val="single" w:sz="4" w:space="0" w:color="auto"/>
              <w:right w:val="single" w:sz="4" w:space="0" w:color="auto"/>
            </w:tcBorders>
            <w:shd w:val="clear" w:color="auto" w:fill="auto"/>
            <w:noWrap/>
            <w:vAlign w:val="center"/>
          </w:tcPr>
          <w:p w14:paraId="4D0FC2AE" w14:textId="77777777" w:rsidR="00421D21" w:rsidRPr="003F23CA" w:rsidRDefault="00421D21" w:rsidP="00FE0EC5">
            <w:pPr>
              <w:widowControl/>
              <w:jc w:val="center"/>
              <w:rPr>
                <w:rFonts w:ascii="宋体" w:eastAsia="宋体" w:hAnsi="宋体" w:cs="宋体"/>
                <w:kern w:val="0"/>
                <w:sz w:val="20"/>
                <w:szCs w:val="20"/>
              </w:rPr>
            </w:pPr>
          </w:p>
        </w:tc>
        <w:tc>
          <w:tcPr>
            <w:tcW w:w="3694" w:type="dxa"/>
            <w:tcBorders>
              <w:top w:val="nil"/>
              <w:left w:val="nil"/>
              <w:bottom w:val="single" w:sz="4" w:space="0" w:color="auto"/>
              <w:right w:val="single" w:sz="4" w:space="0" w:color="auto"/>
            </w:tcBorders>
            <w:shd w:val="clear" w:color="auto" w:fill="auto"/>
            <w:noWrap/>
            <w:vAlign w:val="center"/>
          </w:tcPr>
          <w:p w14:paraId="70AC6B8B" w14:textId="77777777" w:rsidR="00421D21" w:rsidRPr="003F23CA" w:rsidRDefault="00421D21" w:rsidP="00FE0EC5">
            <w:pPr>
              <w:widowControl/>
              <w:rPr>
                <w:rFonts w:ascii="宋体" w:eastAsia="宋体" w:hAnsi="宋体" w:cs="宋体"/>
                <w:kern w:val="0"/>
                <w:sz w:val="20"/>
                <w:szCs w:val="20"/>
              </w:rPr>
            </w:pPr>
            <w:r>
              <w:rPr>
                <w:rFonts w:ascii="宋体" w:eastAsia="宋体" w:hAnsi="宋体" w:cs="宋体" w:hint="eastAsia"/>
                <w:kern w:val="0"/>
                <w:sz w:val="20"/>
                <w:szCs w:val="20"/>
              </w:rPr>
              <w:t>10、车厢内异物是否清除</w:t>
            </w:r>
          </w:p>
        </w:tc>
        <w:tc>
          <w:tcPr>
            <w:tcW w:w="720" w:type="dxa"/>
            <w:tcBorders>
              <w:top w:val="nil"/>
              <w:left w:val="nil"/>
              <w:bottom w:val="single" w:sz="4" w:space="0" w:color="auto"/>
              <w:right w:val="single" w:sz="4" w:space="0" w:color="auto"/>
            </w:tcBorders>
            <w:shd w:val="clear" w:color="auto" w:fill="auto"/>
            <w:noWrap/>
            <w:vAlign w:val="center"/>
          </w:tcPr>
          <w:p w14:paraId="21A6A7A3" w14:textId="77777777" w:rsidR="00421D21" w:rsidRPr="003F23CA" w:rsidRDefault="00421D21" w:rsidP="00FE0EC5">
            <w:pPr>
              <w:widowControl/>
              <w:jc w:val="center"/>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c>
          <w:tcPr>
            <w:tcW w:w="4630" w:type="dxa"/>
            <w:tcBorders>
              <w:top w:val="nil"/>
              <w:left w:val="nil"/>
              <w:bottom w:val="single" w:sz="4" w:space="0" w:color="auto"/>
              <w:right w:val="single" w:sz="4" w:space="0" w:color="auto"/>
            </w:tcBorders>
            <w:shd w:val="clear" w:color="auto" w:fill="auto"/>
            <w:noWrap/>
            <w:vAlign w:val="center"/>
          </w:tcPr>
          <w:p w14:paraId="1179E0AC" w14:textId="77777777" w:rsidR="00421D21" w:rsidRPr="00D467B9" w:rsidRDefault="00421D21" w:rsidP="00421D21">
            <w:pPr>
              <w:widowControl/>
              <w:jc w:val="left"/>
              <w:rPr>
                <w:rFonts w:ascii="宋体" w:eastAsia="宋体" w:hAnsi="宋体" w:cs="宋体"/>
                <w:kern w:val="0"/>
                <w:sz w:val="20"/>
                <w:szCs w:val="20"/>
              </w:rPr>
            </w:pPr>
            <w:r>
              <w:rPr>
                <w:rFonts w:ascii="宋体" w:eastAsia="宋体" w:hAnsi="宋体" w:cs="宋体" w:hint="eastAsia"/>
                <w:kern w:val="0"/>
                <w:sz w:val="20"/>
                <w:szCs w:val="20"/>
              </w:rPr>
              <w:t>10</w:t>
            </w:r>
            <w:r w:rsidRPr="00D467B9">
              <w:rPr>
                <w:rFonts w:ascii="宋体" w:eastAsia="宋体" w:hAnsi="宋体" w:cs="宋体" w:hint="eastAsia"/>
                <w:kern w:val="0"/>
                <w:sz w:val="20"/>
                <w:szCs w:val="20"/>
              </w:rPr>
              <w:t>、</w:t>
            </w:r>
          </w:p>
        </w:tc>
        <w:tc>
          <w:tcPr>
            <w:tcW w:w="720" w:type="dxa"/>
            <w:tcBorders>
              <w:top w:val="nil"/>
              <w:left w:val="nil"/>
              <w:bottom w:val="single" w:sz="4" w:space="0" w:color="auto"/>
              <w:right w:val="single" w:sz="4" w:space="0" w:color="auto"/>
            </w:tcBorders>
            <w:shd w:val="clear" w:color="auto" w:fill="auto"/>
            <w:noWrap/>
            <w:vAlign w:val="center"/>
          </w:tcPr>
          <w:p w14:paraId="0BACF2C4" w14:textId="77777777" w:rsidR="00421D21" w:rsidRPr="003F23CA" w:rsidRDefault="00421D21" w:rsidP="00FE0EC5">
            <w:pPr>
              <w:widowControl/>
              <w:jc w:val="righ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r>
      <w:tr w:rsidR="00421D21" w:rsidRPr="003F23CA" w14:paraId="2E4A8738" w14:textId="77777777" w:rsidTr="00A54B8F">
        <w:trPr>
          <w:trHeight w:val="491"/>
        </w:trPr>
        <w:tc>
          <w:tcPr>
            <w:tcW w:w="4530" w:type="dxa"/>
            <w:tcBorders>
              <w:top w:val="nil"/>
              <w:left w:val="single" w:sz="4" w:space="0" w:color="auto"/>
              <w:bottom w:val="single" w:sz="4" w:space="0" w:color="auto"/>
              <w:right w:val="single" w:sz="4" w:space="0" w:color="auto"/>
            </w:tcBorders>
            <w:shd w:val="clear" w:color="auto" w:fill="auto"/>
            <w:vAlign w:val="center"/>
          </w:tcPr>
          <w:p w14:paraId="1F0B36D6" w14:textId="77777777" w:rsidR="00421D21" w:rsidRPr="003F23CA" w:rsidRDefault="00421D21" w:rsidP="00FE0EC5">
            <w:pPr>
              <w:widowControl/>
              <w:jc w:val="left"/>
              <w:rPr>
                <w:rFonts w:ascii="宋体" w:eastAsia="宋体" w:hAnsi="宋体" w:cs="宋体"/>
                <w:kern w:val="0"/>
                <w:sz w:val="20"/>
                <w:szCs w:val="20"/>
              </w:rPr>
            </w:pPr>
          </w:p>
        </w:tc>
        <w:tc>
          <w:tcPr>
            <w:tcW w:w="776" w:type="dxa"/>
            <w:tcBorders>
              <w:top w:val="nil"/>
              <w:left w:val="nil"/>
              <w:bottom w:val="single" w:sz="4" w:space="0" w:color="auto"/>
              <w:right w:val="single" w:sz="4" w:space="0" w:color="auto"/>
            </w:tcBorders>
            <w:shd w:val="clear" w:color="auto" w:fill="auto"/>
            <w:noWrap/>
            <w:vAlign w:val="center"/>
          </w:tcPr>
          <w:p w14:paraId="0C436086" w14:textId="77777777" w:rsidR="00421D21" w:rsidRPr="003F23CA" w:rsidRDefault="00421D21" w:rsidP="00FE0EC5">
            <w:pPr>
              <w:widowControl/>
              <w:jc w:val="center"/>
              <w:rPr>
                <w:rFonts w:ascii="宋体" w:eastAsia="宋体" w:hAnsi="宋体" w:cs="宋体"/>
                <w:kern w:val="0"/>
                <w:sz w:val="20"/>
                <w:szCs w:val="20"/>
              </w:rPr>
            </w:pPr>
          </w:p>
        </w:tc>
        <w:tc>
          <w:tcPr>
            <w:tcW w:w="3694" w:type="dxa"/>
            <w:tcBorders>
              <w:top w:val="nil"/>
              <w:left w:val="nil"/>
              <w:bottom w:val="single" w:sz="4" w:space="0" w:color="auto"/>
              <w:right w:val="single" w:sz="4" w:space="0" w:color="auto"/>
            </w:tcBorders>
            <w:shd w:val="clear" w:color="auto" w:fill="auto"/>
            <w:noWrap/>
            <w:vAlign w:val="center"/>
          </w:tcPr>
          <w:p w14:paraId="0FDAB1AD" w14:textId="77777777" w:rsidR="00421D21" w:rsidRPr="003F23CA" w:rsidRDefault="00421D21" w:rsidP="00FE0EC5">
            <w:pPr>
              <w:widowControl/>
              <w:rPr>
                <w:rFonts w:ascii="宋体" w:eastAsia="宋体" w:hAnsi="宋体" w:cs="宋体"/>
                <w:kern w:val="0"/>
                <w:sz w:val="20"/>
                <w:szCs w:val="20"/>
              </w:rPr>
            </w:pPr>
            <w:r>
              <w:rPr>
                <w:rFonts w:ascii="宋体" w:eastAsia="宋体" w:hAnsi="宋体" w:cs="宋体" w:hint="eastAsia"/>
                <w:kern w:val="0"/>
                <w:sz w:val="20"/>
                <w:szCs w:val="20"/>
              </w:rPr>
              <w:t>11、放置在车厢内的桶装物料是否平稳</w:t>
            </w:r>
            <w:r w:rsidRPr="003F23CA">
              <w:rPr>
                <w:rFonts w:ascii="宋体" w:eastAsia="宋体" w:hAnsi="宋体" w:cs="宋体" w:hint="eastAsia"/>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center"/>
          </w:tcPr>
          <w:p w14:paraId="53DEE7C7" w14:textId="77777777" w:rsidR="00421D21" w:rsidRPr="003F23CA" w:rsidRDefault="00421D21" w:rsidP="00FE0EC5">
            <w:pPr>
              <w:widowControl/>
              <w:jc w:val="center"/>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c>
          <w:tcPr>
            <w:tcW w:w="4630" w:type="dxa"/>
            <w:tcBorders>
              <w:top w:val="nil"/>
              <w:left w:val="nil"/>
              <w:bottom w:val="single" w:sz="4" w:space="0" w:color="auto"/>
              <w:right w:val="single" w:sz="4" w:space="0" w:color="auto"/>
            </w:tcBorders>
            <w:shd w:val="clear" w:color="auto" w:fill="auto"/>
            <w:noWrap/>
            <w:vAlign w:val="center"/>
          </w:tcPr>
          <w:p w14:paraId="296EA465" w14:textId="77777777" w:rsidR="00421D21" w:rsidRPr="003F23CA" w:rsidRDefault="00421D21" w:rsidP="00FE0EC5">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center"/>
          </w:tcPr>
          <w:p w14:paraId="14A58E23" w14:textId="77777777" w:rsidR="00421D21" w:rsidRPr="003F23CA" w:rsidRDefault="00421D21" w:rsidP="00FE0EC5">
            <w:pPr>
              <w:widowControl/>
              <w:jc w:val="righ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r>
      <w:tr w:rsidR="00421D21" w:rsidRPr="003F23CA" w14:paraId="486E45E8" w14:textId="77777777" w:rsidTr="00A54B8F">
        <w:trPr>
          <w:trHeight w:val="270"/>
        </w:trPr>
        <w:tc>
          <w:tcPr>
            <w:tcW w:w="5306" w:type="dxa"/>
            <w:gridSpan w:val="2"/>
            <w:vMerge w:val="restart"/>
            <w:tcBorders>
              <w:top w:val="single" w:sz="4" w:space="0" w:color="auto"/>
              <w:left w:val="nil"/>
              <w:bottom w:val="nil"/>
              <w:right w:val="nil"/>
            </w:tcBorders>
            <w:shd w:val="clear" w:color="auto" w:fill="auto"/>
            <w:vAlign w:val="center"/>
          </w:tcPr>
          <w:p w14:paraId="7C323327" w14:textId="77777777" w:rsidR="00421D21" w:rsidRPr="003F23CA" w:rsidRDefault="00421D21" w:rsidP="00FE0EC5">
            <w:pPr>
              <w:widowControl/>
              <w:jc w:val="left"/>
              <w:rPr>
                <w:rFonts w:ascii="宋体" w:eastAsia="宋体" w:hAnsi="宋体" w:cs="宋体"/>
                <w:kern w:val="0"/>
                <w:sz w:val="28"/>
                <w:szCs w:val="28"/>
              </w:rPr>
            </w:pPr>
            <w:r w:rsidRPr="003F23CA">
              <w:rPr>
                <w:rFonts w:ascii="宋体" w:eastAsia="宋体" w:hAnsi="宋体" w:cs="宋体" w:hint="eastAsia"/>
                <w:kern w:val="0"/>
                <w:sz w:val="28"/>
                <w:szCs w:val="28"/>
              </w:rPr>
              <w:t xml:space="preserve">操作员签名：                      </w:t>
            </w:r>
          </w:p>
        </w:tc>
        <w:tc>
          <w:tcPr>
            <w:tcW w:w="3694" w:type="dxa"/>
            <w:tcBorders>
              <w:top w:val="nil"/>
              <w:left w:val="nil"/>
              <w:bottom w:val="nil"/>
              <w:right w:val="nil"/>
            </w:tcBorders>
            <w:shd w:val="clear" w:color="auto" w:fill="auto"/>
            <w:noWrap/>
            <w:vAlign w:val="center"/>
          </w:tcPr>
          <w:p w14:paraId="2CE147C5" w14:textId="77777777" w:rsidR="00421D21" w:rsidRPr="003F23CA" w:rsidRDefault="00421D21" w:rsidP="00FE0EC5">
            <w:pPr>
              <w:widowControl/>
              <w:jc w:val="left"/>
              <w:rPr>
                <w:rFonts w:ascii="宋体" w:eastAsia="宋体" w:hAnsi="宋体" w:cs="宋体"/>
                <w:kern w:val="0"/>
                <w:sz w:val="20"/>
                <w:szCs w:val="20"/>
              </w:rPr>
            </w:pPr>
          </w:p>
        </w:tc>
        <w:tc>
          <w:tcPr>
            <w:tcW w:w="6070" w:type="dxa"/>
            <w:gridSpan w:val="3"/>
            <w:vMerge w:val="restart"/>
            <w:tcBorders>
              <w:top w:val="single" w:sz="4" w:space="0" w:color="auto"/>
              <w:left w:val="nil"/>
              <w:bottom w:val="nil"/>
              <w:right w:val="nil"/>
            </w:tcBorders>
            <w:shd w:val="clear" w:color="auto" w:fill="auto"/>
            <w:noWrap/>
            <w:vAlign w:val="center"/>
          </w:tcPr>
          <w:p w14:paraId="598B19EC" w14:textId="77777777" w:rsidR="00421D21" w:rsidRPr="003F23CA" w:rsidRDefault="00421D21" w:rsidP="00FE0EC5">
            <w:pPr>
              <w:widowControl/>
              <w:jc w:val="left"/>
              <w:rPr>
                <w:rFonts w:ascii="宋体" w:eastAsia="宋体" w:hAnsi="宋体" w:cs="宋体"/>
                <w:kern w:val="0"/>
                <w:sz w:val="32"/>
                <w:szCs w:val="32"/>
              </w:rPr>
            </w:pPr>
            <w:r w:rsidRPr="003F23CA">
              <w:rPr>
                <w:rFonts w:ascii="宋体" w:eastAsia="宋体" w:hAnsi="宋体" w:cs="宋体" w:hint="eastAsia"/>
                <w:kern w:val="0"/>
                <w:sz w:val="32"/>
                <w:szCs w:val="32"/>
              </w:rPr>
              <w:t>司机签名：</w:t>
            </w:r>
          </w:p>
        </w:tc>
      </w:tr>
      <w:tr w:rsidR="00421D21" w:rsidRPr="003F23CA" w14:paraId="792517DE" w14:textId="77777777" w:rsidTr="00A54B8F">
        <w:trPr>
          <w:trHeight w:val="405"/>
        </w:trPr>
        <w:tc>
          <w:tcPr>
            <w:tcW w:w="5306" w:type="dxa"/>
            <w:gridSpan w:val="2"/>
            <w:vMerge/>
            <w:tcBorders>
              <w:top w:val="single" w:sz="4" w:space="0" w:color="auto"/>
              <w:left w:val="nil"/>
              <w:bottom w:val="nil"/>
              <w:right w:val="nil"/>
            </w:tcBorders>
            <w:vAlign w:val="center"/>
          </w:tcPr>
          <w:p w14:paraId="497CA095" w14:textId="77777777" w:rsidR="00421D21" w:rsidRPr="003F23CA" w:rsidRDefault="00421D21" w:rsidP="00FE0EC5">
            <w:pPr>
              <w:widowControl/>
              <w:jc w:val="left"/>
              <w:rPr>
                <w:rFonts w:ascii="宋体" w:eastAsia="宋体" w:hAnsi="宋体" w:cs="宋体"/>
                <w:kern w:val="0"/>
                <w:sz w:val="28"/>
                <w:szCs w:val="28"/>
              </w:rPr>
            </w:pPr>
          </w:p>
        </w:tc>
        <w:tc>
          <w:tcPr>
            <w:tcW w:w="3694" w:type="dxa"/>
            <w:tcBorders>
              <w:top w:val="nil"/>
              <w:left w:val="nil"/>
              <w:bottom w:val="nil"/>
              <w:right w:val="nil"/>
            </w:tcBorders>
            <w:shd w:val="clear" w:color="auto" w:fill="auto"/>
            <w:noWrap/>
            <w:vAlign w:val="center"/>
          </w:tcPr>
          <w:p w14:paraId="4D296306" w14:textId="77777777" w:rsidR="00421D21" w:rsidRPr="003F23CA" w:rsidRDefault="00421D21" w:rsidP="00FE0EC5">
            <w:pPr>
              <w:widowControl/>
              <w:jc w:val="left"/>
              <w:rPr>
                <w:rFonts w:ascii="宋体" w:eastAsia="宋体" w:hAnsi="宋体" w:cs="宋体"/>
                <w:kern w:val="0"/>
                <w:sz w:val="24"/>
              </w:rPr>
            </w:pPr>
          </w:p>
        </w:tc>
        <w:tc>
          <w:tcPr>
            <w:tcW w:w="6070" w:type="dxa"/>
            <w:gridSpan w:val="3"/>
            <w:vMerge/>
            <w:tcBorders>
              <w:top w:val="nil"/>
              <w:left w:val="nil"/>
              <w:bottom w:val="nil"/>
              <w:right w:val="nil"/>
            </w:tcBorders>
            <w:vAlign w:val="center"/>
          </w:tcPr>
          <w:p w14:paraId="47C8B06D" w14:textId="77777777" w:rsidR="00421D21" w:rsidRPr="003F23CA" w:rsidRDefault="00421D21" w:rsidP="00FE0EC5">
            <w:pPr>
              <w:widowControl/>
              <w:jc w:val="left"/>
              <w:rPr>
                <w:rFonts w:ascii="宋体" w:eastAsia="宋体" w:hAnsi="宋体" w:cs="宋体"/>
                <w:kern w:val="0"/>
                <w:sz w:val="32"/>
                <w:szCs w:val="32"/>
              </w:rPr>
            </w:pPr>
          </w:p>
        </w:tc>
      </w:tr>
    </w:tbl>
    <w:p w14:paraId="1F118A6C" w14:textId="77777777" w:rsidR="00FE0EC5" w:rsidRDefault="00FE0EC5" w:rsidP="00FE0EC5">
      <w:pPr>
        <w:rPr>
          <w:rFonts w:ascii="Calibri" w:eastAsia="宋体" w:hAnsi="Calibri" w:cs="Times New Roman"/>
        </w:rPr>
        <w:sectPr w:rsidR="00FE0EC5" w:rsidSect="00421D21">
          <w:pgSz w:w="16838" w:h="11906" w:orient="landscape"/>
          <w:pgMar w:top="567" w:right="1440" w:bottom="567" w:left="1440" w:header="567" w:footer="737" w:gutter="0"/>
          <w:cols w:space="425"/>
          <w:docGrid w:type="lines" w:linePitch="312"/>
        </w:sectPr>
      </w:pPr>
    </w:p>
    <w:p w14:paraId="7EF824ED" w14:textId="77777777" w:rsidR="00421D21" w:rsidRPr="004733F4" w:rsidRDefault="00421D21" w:rsidP="00FE0EC5">
      <w:pPr>
        <w:rPr>
          <w:rFonts w:ascii="Calibri" w:eastAsia="宋体" w:hAnsi="Calibri" w:cs="Times New Roman"/>
        </w:rPr>
      </w:pPr>
    </w:p>
    <w:p w14:paraId="10AD942F" w14:textId="77777777" w:rsidR="00FE0EC5" w:rsidRPr="00A54B8F" w:rsidRDefault="002810E3" w:rsidP="00A54B8F">
      <w:pPr>
        <w:pStyle w:val="12"/>
        <w:spacing w:before="0" w:after="0" w:line="460" w:lineRule="exact"/>
        <w:ind w:left="2" w:firstLineChars="466" w:firstLine="1310"/>
        <w:outlineLvl w:val="0"/>
        <w:rPr>
          <w:bCs w:val="0"/>
        </w:rPr>
      </w:pPr>
      <w:bookmarkStart w:id="218" w:name="_Toc334616257"/>
      <w:bookmarkStart w:id="219" w:name="_Toc391046399"/>
      <w:r w:rsidRPr="00A54B8F">
        <w:rPr>
          <w:rFonts w:hint="eastAsia"/>
          <w:bCs w:val="0"/>
        </w:rPr>
        <w:t>表</w:t>
      </w:r>
      <w:r w:rsidR="00FE0EC5" w:rsidRPr="00A54B8F">
        <w:rPr>
          <w:rFonts w:hint="eastAsia"/>
          <w:bCs w:val="0"/>
        </w:rPr>
        <w:t>10.1</w:t>
      </w:r>
      <w:r w:rsidR="003774F0" w:rsidRPr="00A54B8F">
        <w:rPr>
          <w:rFonts w:hint="eastAsia"/>
          <w:bCs w:val="0"/>
        </w:rPr>
        <w:t xml:space="preserve"> </w:t>
      </w:r>
      <w:r w:rsidR="00FE0EC5" w:rsidRPr="00A54B8F">
        <w:rPr>
          <w:rFonts w:hint="eastAsia"/>
          <w:bCs w:val="0"/>
        </w:rPr>
        <w:t>应急救援器材台账</w:t>
      </w:r>
      <w:bookmarkEnd w:id="218"/>
      <w:bookmarkEnd w:id="21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8"/>
        <w:gridCol w:w="2277"/>
        <w:gridCol w:w="1170"/>
        <w:gridCol w:w="1170"/>
        <w:gridCol w:w="1620"/>
        <w:gridCol w:w="2018"/>
      </w:tblGrid>
      <w:tr w:rsidR="00FE0EC5" w14:paraId="69A9CFAC" w14:textId="77777777" w:rsidTr="00A54B8F">
        <w:trPr>
          <w:jc w:val="center"/>
        </w:trPr>
        <w:tc>
          <w:tcPr>
            <w:tcW w:w="3105" w:type="dxa"/>
            <w:gridSpan w:val="2"/>
            <w:tcBorders>
              <w:top w:val="single" w:sz="4" w:space="0" w:color="000000"/>
              <w:left w:val="single" w:sz="4" w:space="0" w:color="000000"/>
              <w:bottom w:val="single" w:sz="4" w:space="0" w:color="000000"/>
              <w:right w:val="single" w:sz="4" w:space="0" w:color="000000"/>
            </w:tcBorders>
            <w:vAlign w:val="center"/>
          </w:tcPr>
          <w:p w14:paraId="6E1A7AC1"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应急设备</w:t>
            </w:r>
          </w:p>
        </w:tc>
        <w:tc>
          <w:tcPr>
            <w:tcW w:w="1170" w:type="dxa"/>
            <w:tcBorders>
              <w:top w:val="single" w:sz="4" w:space="0" w:color="000000"/>
              <w:left w:val="single" w:sz="4" w:space="0" w:color="000000"/>
              <w:bottom w:val="single" w:sz="4" w:space="0" w:color="000000"/>
              <w:right w:val="single" w:sz="4" w:space="0" w:color="000000"/>
            </w:tcBorders>
            <w:vAlign w:val="center"/>
          </w:tcPr>
          <w:p w14:paraId="08E43A59"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规格</w:t>
            </w:r>
          </w:p>
        </w:tc>
        <w:tc>
          <w:tcPr>
            <w:tcW w:w="1170" w:type="dxa"/>
            <w:tcBorders>
              <w:top w:val="single" w:sz="4" w:space="0" w:color="000000"/>
              <w:left w:val="single" w:sz="4" w:space="0" w:color="000000"/>
              <w:bottom w:val="single" w:sz="4" w:space="0" w:color="000000"/>
              <w:right w:val="single" w:sz="4" w:space="0" w:color="000000"/>
            </w:tcBorders>
            <w:vAlign w:val="center"/>
          </w:tcPr>
          <w:p w14:paraId="369F221A"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数量</w:t>
            </w:r>
          </w:p>
        </w:tc>
        <w:tc>
          <w:tcPr>
            <w:tcW w:w="1620" w:type="dxa"/>
            <w:tcBorders>
              <w:top w:val="single" w:sz="4" w:space="0" w:color="000000"/>
              <w:left w:val="single" w:sz="4" w:space="0" w:color="000000"/>
              <w:bottom w:val="single" w:sz="4" w:space="0" w:color="000000"/>
              <w:right w:val="single" w:sz="4" w:space="0" w:color="000000"/>
            </w:tcBorders>
            <w:vAlign w:val="center"/>
          </w:tcPr>
          <w:p w14:paraId="11EC1B03"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存放位置</w:t>
            </w:r>
          </w:p>
        </w:tc>
        <w:tc>
          <w:tcPr>
            <w:tcW w:w="2018" w:type="dxa"/>
            <w:tcBorders>
              <w:top w:val="single" w:sz="4" w:space="0" w:color="000000"/>
              <w:left w:val="single" w:sz="4" w:space="0" w:color="000000"/>
              <w:bottom w:val="single" w:sz="4" w:space="0" w:color="000000"/>
              <w:right w:val="single" w:sz="4" w:space="0" w:color="000000"/>
            </w:tcBorders>
            <w:vAlign w:val="center"/>
          </w:tcPr>
          <w:p w14:paraId="29D4F438"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保管人</w:t>
            </w:r>
          </w:p>
        </w:tc>
      </w:tr>
      <w:tr w:rsidR="00FE0EC5" w14:paraId="2758B476" w14:textId="77777777" w:rsidTr="00A54B8F">
        <w:trPr>
          <w:trHeight w:val="448"/>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3290F6B1"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通讯</w:t>
            </w:r>
          </w:p>
        </w:tc>
        <w:tc>
          <w:tcPr>
            <w:tcW w:w="2277" w:type="dxa"/>
            <w:tcBorders>
              <w:top w:val="single" w:sz="4" w:space="0" w:color="000000"/>
              <w:left w:val="single" w:sz="4" w:space="0" w:color="000000"/>
              <w:bottom w:val="single" w:sz="4" w:space="0" w:color="000000"/>
              <w:right w:val="single" w:sz="4" w:space="0" w:color="000000"/>
            </w:tcBorders>
            <w:vAlign w:val="center"/>
          </w:tcPr>
          <w:p w14:paraId="7E54ABC7"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电话/座机</w:t>
            </w:r>
          </w:p>
        </w:tc>
        <w:tc>
          <w:tcPr>
            <w:tcW w:w="1170" w:type="dxa"/>
            <w:tcBorders>
              <w:top w:val="single" w:sz="4" w:space="0" w:color="000000"/>
              <w:left w:val="single" w:sz="4" w:space="0" w:color="000000"/>
              <w:bottom w:val="single" w:sz="4" w:space="0" w:color="000000"/>
              <w:right w:val="single" w:sz="4" w:space="0" w:color="000000"/>
            </w:tcBorders>
            <w:vAlign w:val="center"/>
          </w:tcPr>
          <w:p w14:paraId="114EFC70"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部</w:t>
            </w:r>
          </w:p>
        </w:tc>
        <w:tc>
          <w:tcPr>
            <w:tcW w:w="1170" w:type="dxa"/>
            <w:tcBorders>
              <w:top w:val="single" w:sz="4" w:space="0" w:color="000000"/>
              <w:left w:val="single" w:sz="4" w:space="0" w:color="000000"/>
              <w:bottom w:val="single" w:sz="4" w:space="0" w:color="000000"/>
              <w:right w:val="single" w:sz="4" w:space="0" w:color="000000"/>
            </w:tcBorders>
            <w:vAlign w:val="center"/>
          </w:tcPr>
          <w:p w14:paraId="1E371401"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20</w:t>
            </w:r>
          </w:p>
        </w:tc>
        <w:tc>
          <w:tcPr>
            <w:tcW w:w="1620" w:type="dxa"/>
            <w:tcBorders>
              <w:top w:val="single" w:sz="4" w:space="0" w:color="000000"/>
              <w:left w:val="single" w:sz="4" w:space="0" w:color="000000"/>
              <w:bottom w:val="single" w:sz="4" w:space="0" w:color="000000"/>
              <w:right w:val="single" w:sz="4" w:space="0" w:color="000000"/>
            </w:tcBorders>
            <w:vAlign w:val="center"/>
          </w:tcPr>
          <w:p w14:paraId="4207307F"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各部门</w:t>
            </w:r>
          </w:p>
        </w:tc>
        <w:tc>
          <w:tcPr>
            <w:tcW w:w="2018" w:type="dxa"/>
            <w:tcBorders>
              <w:top w:val="single" w:sz="4" w:space="0" w:color="000000"/>
              <w:left w:val="single" w:sz="4" w:space="0" w:color="000000"/>
              <w:bottom w:val="single" w:sz="4" w:space="0" w:color="000000"/>
              <w:right w:val="single" w:sz="4" w:space="0" w:color="000000"/>
            </w:tcBorders>
            <w:vAlign w:val="center"/>
          </w:tcPr>
          <w:p w14:paraId="28DC5294" w14:textId="77777777" w:rsidR="00FE0EC5" w:rsidRDefault="00FE0EC5" w:rsidP="00FE0EC5">
            <w:pPr>
              <w:pStyle w:val="p0"/>
              <w:snapToGrid w:val="0"/>
              <w:spacing w:line="360" w:lineRule="exact"/>
              <w:jc w:val="center"/>
              <w:rPr>
                <w:rFonts w:ascii="宋体" w:hAnsi="宋体"/>
                <w:bCs/>
                <w:sz w:val="24"/>
                <w:szCs w:val="24"/>
              </w:rPr>
            </w:pPr>
          </w:p>
        </w:tc>
      </w:tr>
      <w:tr w:rsidR="00FE0EC5" w14:paraId="7AEC2BFB" w14:textId="77777777" w:rsidTr="00A54B8F">
        <w:trPr>
          <w:trHeight w:val="764"/>
          <w:jc w:val="center"/>
        </w:trPr>
        <w:tc>
          <w:tcPr>
            <w:tcW w:w="828" w:type="dxa"/>
            <w:vMerge w:val="restart"/>
            <w:tcBorders>
              <w:top w:val="single" w:sz="4" w:space="0" w:color="000000"/>
              <w:left w:val="single" w:sz="4" w:space="0" w:color="000000"/>
              <w:bottom w:val="single" w:sz="4" w:space="0" w:color="000000"/>
              <w:right w:val="single" w:sz="4" w:space="0" w:color="000000"/>
            </w:tcBorders>
            <w:vAlign w:val="center"/>
          </w:tcPr>
          <w:p w14:paraId="110FCB4B"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个人防护</w:t>
            </w:r>
          </w:p>
        </w:tc>
        <w:tc>
          <w:tcPr>
            <w:tcW w:w="2277" w:type="dxa"/>
            <w:tcBorders>
              <w:top w:val="single" w:sz="4" w:space="0" w:color="000000"/>
              <w:left w:val="single" w:sz="4" w:space="0" w:color="000000"/>
              <w:bottom w:val="single" w:sz="4" w:space="0" w:color="000000"/>
              <w:right w:val="single" w:sz="4" w:space="0" w:color="000000"/>
            </w:tcBorders>
            <w:vAlign w:val="center"/>
          </w:tcPr>
          <w:p w14:paraId="25F6A71B"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防静电鞋/胶手套</w:t>
            </w:r>
          </w:p>
        </w:tc>
        <w:tc>
          <w:tcPr>
            <w:tcW w:w="1170" w:type="dxa"/>
            <w:tcBorders>
              <w:top w:val="single" w:sz="4" w:space="0" w:color="000000"/>
              <w:left w:val="single" w:sz="4" w:space="0" w:color="000000"/>
              <w:bottom w:val="single" w:sz="4" w:space="0" w:color="000000"/>
              <w:right w:val="single" w:sz="4" w:space="0" w:color="000000"/>
            </w:tcBorders>
            <w:vAlign w:val="center"/>
          </w:tcPr>
          <w:p w14:paraId="02758CC1"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双/双</w:t>
            </w:r>
          </w:p>
        </w:tc>
        <w:tc>
          <w:tcPr>
            <w:tcW w:w="1170" w:type="dxa"/>
            <w:tcBorders>
              <w:top w:val="single" w:sz="4" w:space="0" w:color="000000"/>
              <w:left w:val="single" w:sz="4" w:space="0" w:color="000000"/>
              <w:bottom w:val="single" w:sz="4" w:space="0" w:color="000000"/>
              <w:right w:val="single" w:sz="4" w:space="0" w:color="000000"/>
            </w:tcBorders>
            <w:vAlign w:val="center"/>
          </w:tcPr>
          <w:p w14:paraId="72A588B3"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 xml:space="preserve">8 /15 </w:t>
            </w:r>
          </w:p>
        </w:tc>
        <w:tc>
          <w:tcPr>
            <w:tcW w:w="1620" w:type="dxa"/>
            <w:tcBorders>
              <w:top w:val="single" w:sz="4" w:space="0" w:color="000000"/>
              <w:left w:val="single" w:sz="4" w:space="0" w:color="000000"/>
              <w:bottom w:val="single" w:sz="4" w:space="0" w:color="000000"/>
              <w:right w:val="single" w:sz="4" w:space="0" w:color="000000"/>
            </w:tcBorders>
            <w:vAlign w:val="center"/>
          </w:tcPr>
          <w:p w14:paraId="537A2AE6"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应急中心</w:t>
            </w:r>
          </w:p>
          <w:p w14:paraId="10CC8B4E"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各车间</w:t>
            </w:r>
          </w:p>
        </w:tc>
        <w:tc>
          <w:tcPr>
            <w:tcW w:w="2018" w:type="dxa"/>
            <w:tcBorders>
              <w:top w:val="single" w:sz="4" w:space="0" w:color="000000"/>
              <w:left w:val="single" w:sz="4" w:space="0" w:color="000000"/>
              <w:bottom w:val="single" w:sz="4" w:space="0" w:color="000000"/>
              <w:right w:val="single" w:sz="4" w:space="0" w:color="000000"/>
            </w:tcBorders>
            <w:vAlign w:val="center"/>
          </w:tcPr>
          <w:p w14:paraId="1208E955" w14:textId="77777777" w:rsidR="00FE0EC5" w:rsidRDefault="00FE0EC5" w:rsidP="00FE0EC5">
            <w:pPr>
              <w:pStyle w:val="p0"/>
              <w:snapToGrid w:val="0"/>
              <w:spacing w:line="360" w:lineRule="exact"/>
              <w:jc w:val="center"/>
              <w:rPr>
                <w:rFonts w:ascii="宋体" w:hAnsi="宋体"/>
                <w:bCs/>
                <w:sz w:val="24"/>
                <w:szCs w:val="24"/>
              </w:rPr>
            </w:pPr>
          </w:p>
        </w:tc>
      </w:tr>
      <w:tr w:rsidR="00FE0EC5" w14:paraId="2E51108B" w14:textId="77777777" w:rsidTr="00A54B8F">
        <w:trPr>
          <w:trHeight w:val="625"/>
          <w:jc w:val="center"/>
        </w:trPr>
        <w:tc>
          <w:tcPr>
            <w:tcW w:w="828" w:type="dxa"/>
            <w:vMerge/>
            <w:tcBorders>
              <w:top w:val="single" w:sz="4" w:space="0" w:color="000000"/>
              <w:left w:val="single" w:sz="4" w:space="0" w:color="000000"/>
              <w:bottom w:val="single" w:sz="4" w:space="0" w:color="000000"/>
              <w:right w:val="single" w:sz="4" w:space="0" w:color="000000"/>
            </w:tcBorders>
            <w:vAlign w:val="center"/>
          </w:tcPr>
          <w:p w14:paraId="51602EAC" w14:textId="77777777" w:rsidR="00FE0EC5" w:rsidRDefault="00FE0EC5" w:rsidP="00FE0EC5">
            <w:pPr>
              <w:pStyle w:val="p0"/>
              <w:snapToGrid w:val="0"/>
              <w:spacing w:line="360" w:lineRule="exact"/>
              <w:jc w:val="center"/>
              <w:rPr>
                <w:rFonts w:ascii="宋体" w:hAnsi="宋体"/>
                <w:bCs/>
                <w:sz w:val="24"/>
                <w:szCs w:val="24"/>
              </w:rPr>
            </w:pPr>
          </w:p>
        </w:tc>
        <w:tc>
          <w:tcPr>
            <w:tcW w:w="2277" w:type="dxa"/>
            <w:tcBorders>
              <w:top w:val="single" w:sz="4" w:space="0" w:color="000000"/>
              <w:left w:val="single" w:sz="4" w:space="0" w:color="000000"/>
              <w:bottom w:val="single" w:sz="4" w:space="0" w:color="000000"/>
              <w:right w:val="single" w:sz="4" w:space="0" w:color="000000"/>
            </w:tcBorders>
            <w:vAlign w:val="center"/>
          </w:tcPr>
          <w:p w14:paraId="71EB6B4D"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防护眼镜</w:t>
            </w:r>
          </w:p>
        </w:tc>
        <w:tc>
          <w:tcPr>
            <w:tcW w:w="1170" w:type="dxa"/>
            <w:tcBorders>
              <w:top w:val="single" w:sz="4" w:space="0" w:color="000000"/>
              <w:left w:val="single" w:sz="4" w:space="0" w:color="000000"/>
              <w:bottom w:val="single" w:sz="4" w:space="0" w:color="000000"/>
              <w:right w:val="single" w:sz="4" w:space="0" w:color="000000"/>
            </w:tcBorders>
            <w:vAlign w:val="center"/>
          </w:tcPr>
          <w:p w14:paraId="6F805B9C"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付</w:t>
            </w:r>
          </w:p>
        </w:tc>
        <w:tc>
          <w:tcPr>
            <w:tcW w:w="1170" w:type="dxa"/>
            <w:tcBorders>
              <w:top w:val="single" w:sz="4" w:space="0" w:color="000000"/>
              <w:left w:val="single" w:sz="4" w:space="0" w:color="000000"/>
              <w:bottom w:val="single" w:sz="4" w:space="0" w:color="000000"/>
              <w:right w:val="single" w:sz="4" w:space="0" w:color="000000"/>
            </w:tcBorders>
            <w:vAlign w:val="center"/>
          </w:tcPr>
          <w:p w14:paraId="2A476C94"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10</w:t>
            </w:r>
          </w:p>
        </w:tc>
        <w:tc>
          <w:tcPr>
            <w:tcW w:w="1620" w:type="dxa"/>
            <w:tcBorders>
              <w:top w:val="single" w:sz="4" w:space="0" w:color="000000"/>
              <w:left w:val="single" w:sz="4" w:space="0" w:color="000000"/>
              <w:bottom w:val="single" w:sz="4" w:space="0" w:color="000000"/>
              <w:right w:val="single" w:sz="4" w:space="0" w:color="000000"/>
            </w:tcBorders>
            <w:vAlign w:val="center"/>
          </w:tcPr>
          <w:p w14:paraId="111D3BD1"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应急中心</w:t>
            </w:r>
          </w:p>
          <w:p w14:paraId="298C706F"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各车间</w:t>
            </w:r>
          </w:p>
        </w:tc>
        <w:tc>
          <w:tcPr>
            <w:tcW w:w="2018" w:type="dxa"/>
            <w:tcBorders>
              <w:top w:val="single" w:sz="4" w:space="0" w:color="000000"/>
              <w:left w:val="single" w:sz="4" w:space="0" w:color="000000"/>
              <w:bottom w:val="single" w:sz="4" w:space="0" w:color="000000"/>
              <w:right w:val="single" w:sz="4" w:space="0" w:color="000000"/>
            </w:tcBorders>
            <w:vAlign w:val="center"/>
          </w:tcPr>
          <w:p w14:paraId="0BC20BF3" w14:textId="77777777" w:rsidR="00FE0EC5" w:rsidRDefault="00FE0EC5" w:rsidP="00FE0EC5">
            <w:pPr>
              <w:pStyle w:val="p0"/>
              <w:snapToGrid w:val="0"/>
              <w:spacing w:line="360" w:lineRule="exact"/>
              <w:jc w:val="center"/>
              <w:rPr>
                <w:rFonts w:ascii="宋体" w:hAnsi="宋体"/>
                <w:bCs/>
                <w:sz w:val="24"/>
                <w:szCs w:val="24"/>
              </w:rPr>
            </w:pPr>
          </w:p>
        </w:tc>
      </w:tr>
      <w:tr w:rsidR="00FE0EC5" w14:paraId="59565076" w14:textId="77777777" w:rsidTr="00A54B8F">
        <w:trPr>
          <w:trHeight w:val="625"/>
          <w:jc w:val="center"/>
        </w:trPr>
        <w:tc>
          <w:tcPr>
            <w:tcW w:w="828" w:type="dxa"/>
            <w:vMerge/>
            <w:tcBorders>
              <w:top w:val="single" w:sz="4" w:space="0" w:color="000000"/>
              <w:left w:val="single" w:sz="4" w:space="0" w:color="000000"/>
              <w:bottom w:val="single" w:sz="4" w:space="0" w:color="000000"/>
              <w:right w:val="single" w:sz="4" w:space="0" w:color="000000"/>
            </w:tcBorders>
            <w:vAlign w:val="center"/>
          </w:tcPr>
          <w:p w14:paraId="76F45EDD" w14:textId="77777777" w:rsidR="00FE0EC5" w:rsidRDefault="00FE0EC5" w:rsidP="00FE0EC5">
            <w:pPr>
              <w:pStyle w:val="p0"/>
              <w:snapToGrid w:val="0"/>
              <w:spacing w:line="360" w:lineRule="exact"/>
              <w:jc w:val="center"/>
              <w:rPr>
                <w:rFonts w:ascii="宋体" w:hAnsi="宋体"/>
                <w:bCs/>
                <w:sz w:val="24"/>
                <w:szCs w:val="24"/>
              </w:rPr>
            </w:pPr>
          </w:p>
        </w:tc>
        <w:tc>
          <w:tcPr>
            <w:tcW w:w="2277" w:type="dxa"/>
            <w:tcBorders>
              <w:top w:val="single" w:sz="4" w:space="0" w:color="000000"/>
              <w:left w:val="single" w:sz="4" w:space="0" w:color="000000"/>
              <w:bottom w:val="single" w:sz="4" w:space="0" w:color="000000"/>
              <w:right w:val="single" w:sz="4" w:space="0" w:color="000000"/>
            </w:tcBorders>
            <w:vAlign w:val="center"/>
          </w:tcPr>
          <w:p w14:paraId="17E8313C"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防毒口罩</w:t>
            </w:r>
          </w:p>
        </w:tc>
        <w:tc>
          <w:tcPr>
            <w:tcW w:w="1170" w:type="dxa"/>
            <w:tcBorders>
              <w:top w:val="single" w:sz="4" w:space="0" w:color="000000"/>
              <w:left w:val="single" w:sz="4" w:space="0" w:color="000000"/>
              <w:bottom w:val="single" w:sz="4" w:space="0" w:color="000000"/>
              <w:right w:val="single" w:sz="4" w:space="0" w:color="000000"/>
            </w:tcBorders>
            <w:vAlign w:val="center"/>
          </w:tcPr>
          <w:p w14:paraId="41B58278"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个</w:t>
            </w:r>
          </w:p>
        </w:tc>
        <w:tc>
          <w:tcPr>
            <w:tcW w:w="1170" w:type="dxa"/>
            <w:tcBorders>
              <w:top w:val="single" w:sz="4" w:space="0" w:color="000000"/>
              <w:left w:val="single" w:sz="4" w:space="0" w:color="000000"/>
              <w:bottom w:val="single" w:sz="4" w:space="0" w:color="000000"/>
              <w:right w:val="single" w:sz="4" w:space="0" w:color="000000"/>
            </w:tcBorders>
            <w:vAlign w:val="center"/>
          </w:tcPr>
          <w:p w14:paraId="6B5B0DDB"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10</w:t>
            </w:r>
          </w:p>
        </w:tc>
        <w:tc>
          <w:tcPr>
            <w:tcW w:w="1620" w:type="dxa"/>
            <w:tcBorders>
              <w:top w:val="single" w:sz="4" w:space="0" w:color="000000"/>
              <w:left w:val="single" w:sz="4" w:space="0" w:color="000000"/>
              <w:bottom w:val="single" w:sz="4" w:space="0" w:color="000000"/>
              <w:right w:val="single" w:sz="4" w:space="0" w:color="000000"/>
            </w:tcBorders>
            <w:vAlign w:val="center"/>
          </w:tcPr>
          <w:p w14:paraId="1F2F89B7"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应急中心</w:t>
            </w:r>
          </w:p>
          <w:p w14:paraId="7DC2EE65"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各车间</w:t>
            </w:r>
          </w:p>
        </w:tc>
        <w:tc>
          <w:tcPr>
            <w:tcW w:w="2018" w:type="dxa"/>
            <w:tcBorders>
              <w:top w:val="single" w:sz="4" w:space="0" w:color="000000"/>
              <w:left w:val="single" w:sz="4" w:space="0" w:color="000000"/>
              <w:bottom w:val="single" w:sz="4" w:space="0" w:color="000000"/>
              <w:right w:val="single" w:sz="4" w:space="0" w:color="000000"/>
            </w:tcBorders>
            <w:vAlign w:val="center"/>
          </w:tcPr>
          <w:p w14:paraId="3A408C62" w14:textId="77777777" w:rsidR="00FE0EC5" w:rsidRDefault="00FE0EC5" w:rsidP="00FE0EC5">
            <w:pPr>
              <w:pStyle w:val="p0"/>
              <w:snapToGrid w:val="0"/>
              <w:spacing w:line="360" w:lineRule="exact"/>
              <w:jc w:val="center"/>
              <w:rPr>
                <w:rFonts w:ascii="宋体" w:hAnsi="宋体"/>
                <w:bCs/>
                <w:sz w:val="24"/>
                <w:szCs w:val="24"/>
              </w:rPr>
            </w:pPr>
          </w:p>
        </w:tc>
      </w:tr>
      <w:tr w:rsidR="00FE0EC5" w14:paraId="0FAF3C49" w14:textId="77777777" w:rsidTr="00A54B8F">
        <w:trPr>
          <w:trHeight w:val="744"/>
          <w:jc w:val="center"/>
        </w:trPr>
        <w:tc>
          <w:tcPr>
            <w:tcW w:w="828" w:type="dxa"/>
            <w:vMerge/>
            <w:tcBorders>
              <w:top w:val="single" w:sz="4" w:space="0" w:color="000000"/>
              <w:left w:val="single" w:sz="4" w:space="0" w:color="000000"/>
              <w:bottom w:val="single" w:sz="4" w:space="0" w:color="000000"/>
              <w:right w:val="single" w:sz="4" w:space="0" w:color="000000"/>
            </w:tcBorders>
            <w:vAlign w:val="center"/>
          </w:tcPr>
          <w:p w14:paraId="5F5995EF" w14:textId="77777777" w:rsidR="00FE0EC5" w:rsidRDefault="00FE0EC5" w:rsidP="00FE0EC5">
            <w:pPr>
              <w:pStyle w:val="p0"/>
              <w:snapToGrid w:val="0"/>
              <w:spacing w:line="360" w:lineRule="exact"/>
              <w:jc w:val="center"/>
              <w:rPr>
                <w:rFonts w:ascii="宋体" w:hAnsi="宋体"/>
                <w:bCs/>
                <w:sz w:val="24"/>
                <w:szCs w:val="24"/>
              </w:rPr>
            </w:pPr>
          </w:p>
        </w:tc>
        <w:tc>
          <w:tcPr>
            <w:tcW w:w="2277" w:type="dxa"/>
            <w:tcBorders>
              <w:top w:val="single" w:sz="4" w:space="0" w:color="000000"/>
              <w:left w:val="single" w:sz="4" w:space="0" w:color="000000"/>
              <w:bottom w:val="single" w:sz="4" w:space="0" w:color="000000"/>
              <w:right w:val="single" w:sz="4" w:space="0" w:color="000000"/>
            </w:tcBorders>
            <w:vAlign w:val="center"/>
          </w:tcPr>
          <w:p w14:paraId="0AD9CE37"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空气呼吸器</w:t>
            </w:r>
          </w:p>
        </w:tc>
        <w:tc>
          <w:tcPr>
            <w:tcW w:w="1170" w:type="dxa"/>
            <w:tcBorders>
              <w:top w:val="single" w:sz="4" w:space="0" w:color="000000"/>
              <w:left w:val="single" w:sz="4" w:space="0" w:color="000000"/>
              <w:bottom w:val="single" w:sz="4" w:space="0" w:color="000000"/>
              <w:right w:val="single" w:sz="4" w:space="0" w:color="000000"/>
            </w:tcBorders>
            <w:vAlign w:val="center"/>
          </w:tcPr>
          <w:p w14:paraId="60C8C608"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个</w:t>
            </w:r>
          </w:p>
        </w:tc>
        <w:tc>
          <w:tcPr>
            <w:tcW w:w="1170" w:type="dxa"/>
            <w:tcBorders>
              <w:top w:val="single" w:sz="4" w:space="0" w:color="000000"/>
              <w:left w:val="single" w:sz="4" w:space="0" w:color="000000"/>
              <w:bottom w:val="single" w:sz="4" w:space="0" w:color="000000"/>
              <w:right w:val="single" w:sz="4" w:space="0" w:color="000000"/>
            </w:tcBorders>
            <w:vAlign w:val="center"/>
          </w:tcPr>
          <w:p w14:paraId="116207A3"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2</w:t>
            </w:r>
          </w:p>
        </w:tc>
        <w:tc>
          <w:tcPr>
            <w:tcW w:w="1620" w:type="dxa"/>
            <w:tcBorders>
              <w:top w:val="single" w:sz="4" w:space="0" w:color="000000"/>
              <w:left w:val="single" w:sz="4" w:space="0" w:color="000000"/>
              <w:bottom w:val="single" w:sz="4" w:space="0" w:color="000000"/>
              <w:right w:val="single" w:sz="4" w:space="0" w:color="000000"/>
            </w:tcBorders>
            <w:vAlign w:val="center"/>
          </w:tcPr>
          <w:p w14:paraId="78CBACD0"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应急中心</w:t>
            </w:r>
          </w:p>
        </w:tc>
        <w:tc>
          <w:tcPr>
            <w:tcW w:w="2018" w:type="dxa"/>
            <w:tcBorders>
              <w:top w:val="single" w:sz="4" w:space="0" w:color="000000"/>
              <w:left w:val="single" w:sz="4" w:space="0" w:color="000000"/>
              <w:bottom w:val="single" w:sz="4" w:space="0" w:color="000000"/>
              <w:right w:val="single" w:sz="4" w:space="0" w:color="000000"/>
            </w:tcBorders>
            <w:vAlign w:val="center"/>
          </w:tcPr>
          <w:p w14:paraId="38B19509" w14:textId="77777777" w:rsidR="00FE0EC5" w:rsidRDefault="00FE0EC5" w:rsidP="00FE0EC5">
            <w:pPr>
              <w:pStyle w:val="p0"/>
              <w:snapToGrid w:val="0"/>
              <w:spacing w:line="360" w:lineRule="exact"/>
              <w:jc w:val="center"/>
              <w:rPr>
                <w:rFonts w:ascii="宋体" w:hAnsi="宋体"/>
                <w:bCs/>
                <w:sz w:val="24"/>
                <w:szCs w:val="24"/>
              </w:rPr>
            </w:pPr>
          </w:p>
        </w:tc>
      </w:tr>
      <w:tr w:rsidR="00FE0EC5" w14:paraId="470E4DDD" w14:textId="77777777" w:rsidTr="00A54B8F">
        <w:trPr>
          <w:trHeight w:val="501"/>
          <w:jc w:val="center"/>
        </w:trPr>
        <w:tc>
          <w:tcPr>
            <w:tcW w:w="3105" w:type="dxa"/>
            <w:gridSpan w:val="2"/>
            <w:tcBorders>
              <w:top w:val="single" w:sz="4" w:space="0" w:color="000000"/>
              <w:left w:val="single" w:sz="4" w:space="0" w:color="000000"/>
              <w:bottom w:val="single" w:sz="4" w:space="0" w:color="000000"/>
              <w:right w:val="single" w:sz="4" w:space="0" w:color="000000"/>
            </w:tcBorders>
            <w:vAlign w:val="center"/>
          </w:tcPr>
          <w:p w14:paraId="50A870F8"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应急救援车辆</w:t>
            </w:r>
          </w:p>
        </w:tc>
        <w:tc>
          <w:tcPr>
            <w:tcW w:w="1170" w:type="dxa"/>
            <w:tcBorders>
              <w:top w:val="single" w:sz="4" w:space="0" w:color="000000"/>
              <w:left w:val="single" w:sz="4" w:space="0" w:color="000000"/>
              <w:bottom w:val="single" w:sz="4" w:space="0" w:color="000000"/>
              <w:right w:val="single" w:sz="4" w:space="0" w:color="000000"/>
            </w:tcBorders>
            <w:vAlign w:val="center"/>
          </w:tcPr>
          <w:p w14:paraId="6902B9A0"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辆</w:t>
            </w:r>
          </w:p>
        </w:tc>
        <w:tc>
          <w:tcPr>
            <w:tcW w:w="1170" w:type="dxa"/>
            <w:tcBorders>
              <w:top w:val="single" w:sz="4" w:space="0" w:color="000000"/>
              <w:left w:val="single" w:sz="4" w:space="0" w:color="000000"/>
              <w:bottom w:val="single" w:sz="4" w:space="0" w:color="000000"/>
              <w:right w:val="single" w:sz="4" w:space="0" w:color="000000"/>
            </w:tcBorders>
            <w:vAlign w:val="center"/>
          </w:tcPr>
          <w:p w14:paraId="28981FAB"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 xml:space="preserve">2 </w:t>
            </w:r>
          </w:p>
        </w:tc>
        <w:tc>
          <w:tcPr>
            <w:tcW w:w="1620" w:type="dxa"/>
            <w:tcBorders>
              <w:top w:val="single" w:sz="4" w:space="0" w:color="000000"/>
              <w:left w:val="single" w:sz="4" w:space="0" w:color="000000"/>
              <w:bottom w:val="single" w:sz="4" w:space="0" w:color="000000"/>
              <w:right w:val="single" w:sz="4" w:space="0" w:color="000000"/>
            </w:tcBorders>
            <w:vAlign w:val="center"/>
          </w:tcPr>
          <w:p w14:paraId="6F03B637"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保全组</w:t>
            </w:r>
          </w:p>
        </w:tc>
        <w:tc>
          <w:tcPr>
            <w:tcW w:w="2018" w:type="dxa"/>
            <w:tcBorders>
              <w:top w:val="single" w:sz="4" w:space="0" w:color="000000"/>
              <w:left w:val="single" w:sz="4" w:space="0" w:color="000000"/>
              <w:bottom w:val="single" w:sz="4" w:space="0" w:color="000000"/>
              <w:right w:val="single" w:sz="4" w:space="0" w:color="000000"/>
            </w:tcBorders>
            <w:vAlign w:val="center"/>
          </w:tcPr>
          <w:p w14:paraId="7C7246AD" w14:textId="77777777" w:rsidR="00FE0EC5" w:rsidRDefault="00FE0EC5" w:rsidP="00FE0EC5">
            <w:pPr>
              <w:pStyle w:val="p0"/>
              <w:snapToGrid w:val="0"/>
              <w:spacing w:line="360" w:lineRule="exact"/>
              <w:jc w:val="center"/>
              <w:rPr>
                <w:rFonts w:ascii="宋体" w:hAnsi="宋体"/>
                <w:bCs/>
                <w:sz w:val="24"/>
                <w:szCs w:val="24"/>
              </w:rPr>
            </w:pPr>
          </w:p>
        </w:tc>
      </w:tr>
      <w:tr w:rsidR="00FE0EC5" w14:paraId="1A17A451" w14:textId="77777777" w:rsidTr="00A54B8F">
        <w:trPr>
          <w:trHeight w:val="481"/>
          <w:jc w:val="center"/>
        </w:trPr>
        <w:tc>
          <w:tcPr>
            <w:tcW w:w="3105" w:type="dxa"/>
            <w:gridSpan w:val="2"/>
            <w:tcBorders>
              <w:top w:val="single" w:sz="4" w:space="0" w:color="000000"/>
              <w:left w:val="single" w:sz="4" w:space="0" w:color="000000"/>
              <w:bottom w:val="single" w:sz="4" w:space="0" w:color="000000"/>
              <w:right w:val="single" w:sz="4" w:space="0" w:color="000000"/>
            </w:tcBorders>
            <w:vAlign w:val="center"/>
          </w:tcPr>
          <w:p w14:paraId="0ACDEA3C"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担架</w:t>
            </w:r>
          </w:p>
        </w:tc>
        <w:tc>
          <w:tcPr>
            <w:tcW w:w="1170" w:type="dxa"/>
            <w:tcBorders>
              <w:top w:val="single" w:sz="4" w:space="0" w:color="000000"/>
              <w:left w:val="single" w:sz="4" w:space="0" w:color="000000"/>
              <w:bottom w:val="single" w:sz="4" w:space="0" w:color="000000"/>
              <w:right w:val="single" w:sz="4" w:space="0" w:color="000000"/>
            </w:tcBorders>
            <w:vAlign w:val="center"/>
          </w:tcPr>
          <w:p w14:paraId="189FB633"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个</w:t>
            </w:r>
          </w:p>
        </w:tc>
        <w:tc>
          <w:tcPr>
            <w:tcW w:w="1170" w:type="dxa"/>
            <w:tcBorders>
              <w:top w:val="single" w:sz="4" w:space="0" w:color="000000"/>
              <w:left w:val="single" w:sz="4" w:space="0" w:color="000000"/>
              <w:bottom w:val="single" w:sz="4" w:space="0" w:color="000000"/>
              <w:right w:val="single" w:sz="4" w:space="0" w:color="000000"/>
            </w:tcBorders>
            <w:vAlign w:val="center"/>
          </w:tcPr>
          <w:p w14:paraId="421D710F"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 xml:space="preserve">1 </w:t>
            </w:r>
          </w:p>
        </w:tc>
        <w:tc>
          <w:tcPr>
            <w:tcW w:w="1620" w:type="dxa"/>
            <w:tcBorders>
              <w:top w:val="single" w:sz="4" w:space="0" w:color="000000"/>
              <w:left w:val="single" w:sz="4" w:space="0" w:color="000000"/>
              <w:bottom w:val="single" w:sz="4" w:space="0" w:color="000000"/>
              <w:right w:val="single" w:sz="4" w:space="0" w:color="000000"/>
            </w:tcBorders>
            <w:vAlign w:val="center"/>
          </w:tcPr>
          <w:p w14:paraId="7E871E91"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应急中心</w:t>
            </w:r>
          </w:p>
        </w:tc>
        <w:tc>
          <w:tcPr>
            <w:tcW w:w="2018" w:type="dxa"/>
            <w:tcBorders>
              <w:top w:val="single" w:sz="4" w:space="0" w:color="000000"/>
              <w:left w:val="single" w:sz="4" w:space="0" w:color="000000"/>
              <w:bottom w:val="single" w:sz="4" w:space="0" w:color="000000"/>
              <w:right w:val="single" w:sz="4" w:space="0" w:color="000000"/>
            </w:tcBorders>
            <w:vAlign w:val="center"/>
          </w:tcPr>
          <w:p w14:paraId="20ACA3E1" w14:textId="77777777" w:rsidR="00FE0EC5" w:rsidRDefault="00FE0EC5" w:rsidP="00FE0EC5">
            <w:pPr>
              <w:pStyle w:val="p0"/>
              <w:snapToGrid w:val="0"/>
              <w:spacing w:line="360" w:lineRule="exact"/>
              <w:jc w:val="center"/>
              <w:rPr>
                <w:rFonts w:ascii="宋体" w:hAnsi="宋体"/>
                <w:bCs/>
                <w:sz w:val="24"/>
                <w:szCs w:val="24"/>
              </w:rPr>
            </w:pPr>
          </w:p>
        </w:tc>
      </w:tr>
      <w:tr w:rsidR="00FE0EC5" w14:paraId="576CC8A7" w14:textId="77777777" w:rsidTr="00A54B8F">
        <w:trPr>
          <w:trHeight w:val="592"/>
          <w:jc w:val="center"/>
        </w:trPr>
        <w:tc>
          <w:tcPr>
            <w:tcW w:w="828" w:type="dxa"/>
            <w:vMerge w:val="restart"/>
            <w:tcBorders>
              <w:top w:val="single" w:sz="4" w:space="0" w:color="000000"/>
              <w:left w:val="single" w:sz="4" w:space="0" w:color="000000"/>
              <w:bottom w:val="single" w:sz="4" w:space="0" w:color="000000"/>
              <w:right w:val="single" w:sz="4" w:space="0" w:color="000000"/>
            </w:tcBorders>
            <w:vAlign w:val="center"/>
          </w:tcPr>
          <w:p w14:paraId="18076609"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照明设备</w:t>
            </w:r>
          </w:p>
        </w:tc>
        <w:tc>
          <w:tcPr>
            <w:tcW w:w="2277" w:type="dxa"/>
            <w:tcBorders>
              <w:top w:val="single" w:sz="4" w:space="0" w:color="000000"/>
              <w:left w:val="single" w:sz="4" w:space="0" w:color="000000"/>
              <w:bottom w:val="single" w:sz="4" w:space="0" w:color="000000"/>
              <w:right w:val="single" w:sz="4" w:space="0" w:color="000000"/>
            </w:tcBorders>
            <w:vAlign w:val="center"/>
          </w:tcPr>
          <w:p w14:paraId="6EE219FE"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应急手电筒</w:t>
            </w:r>
          </w:p>
        </w:tc>
        <w:tc>
          <w:tcPr>
            <w:tcW w:w="1170" w:type="dxa"/>
            <w:tcBorders>
              <w:top w:val="single" w:sz="4" w:space="0" w:color="000000"/>
              <w:left w:val="single" w:sz="4" w:space="0" w:color="000000"/>
              <w:bottom w:val="single" w:sz="4" w:space="0" w:color="000000"/>
              <w:right w:val="single" w:sz="4" w:space="0" w:color="000000"/>
            </w:tcBorders>
            <w:vAlign w:val="center"/>
          </w:tcPr>
          <w:p w14:paraId="730C2459"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支</w:t>
            </w:r>
          </w:p>
        </w:tc>
        <w:tc>
          <w:tcPr>
            <w:tcW w:w="1170" w:type="dxa"/>
            <w:tcBorders>
              <w:top w:val="single" w:sz="4" w:space="0" w:color="000000"/>
              <w:left w:val="single" w:sz="4" w:space="0" w:color="000000"/>
              <w:bottom w:val="single" w:sz="4" w:space="0" w:color="000000"/>
              <w:right w:val="single" w:sz="4" w:space="0" w:color="000000"/>
            </w:tcBorders>
            <w:vAlign w:val="center"/>
          </w:tcPr>
          <w:p w14:paraId="33DB6CEF"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 xml:space="preserve">4 </w:t>
            </w:r>
          </w:p>
        </w:tc>
        <w:tc>
          <w:tcPr>
            <w:tcW w:w="1620" w:type="dxa"/>
            <w:tcBorders>
              <w:top w:val="single" w:sz="4" w:space="0" w:color="000000"/>
              <w:left w:val="single" w:sz="4" w:space="0" w:color="000000"/>
              <w:bottom w:val="single" w:sz="4" w:space="0" w:color="000000"/>
              <w:right w:val="single" w:sz="4" w:space="0" w:color="000000"/>
            </w:tcBorders>
            <w:vAlign w:val="center"/>
          </w:tcPr>
          <w:p w14:paraId="03EED762"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应急中心</w:t>
            </w:r>
          </w:p>
        </w:tc>
        <w:tc>
          <w:tcPr>
            <w:tcW w:w="2018" w:type="dxa"/>
            <w:tcBorders>
              <w:top w:val="single" w:sz="4" w:space="0" w:color="000000"/>
              <w:left w:val="single" w:sz="4" w:space="0" w:color="000000"/>
              <w:bottom w:val="single" w:sz="4" w:space="0" w:color="000000"/>
              <w:right w:val="single" w:sz="4" w:space="0" w:color="000000"/>
            </w:tcBorders>
            <w:vAlign w:val="center"/>
          </w:tcPr>
          <w:p w14:paraId="7CC973CF" w14:textId="77777777" w:rsidR="00FE0EC5" w:rsidRDefault="00FE0EC5" w:rsidP="00FE0EC5">
            <w:pPr>
              <w:pStyle w:val="p0"/>
              <w:snapToGrid w:val="0"/>
              <w:spacing w:line="360" w:lineRule="exact"/>
              <w:jc w:val="center"/>
              <w:rPr>
                <w:rFonts w:ascii="宋体" w:hAnsi="宋体"/>
                <w:bCs/>
                <w:sz w:val="24"/>
                <w:szCs w:val="24"/>
              </w:rPr>
            </w:pPr>
          </w:p>
        </w:tc>
      </w:tr>
      <w:tr w:rsidR="00FE0EC5" w14:paraId="1D75B4DB" w14:textId="77777777" w:rsidTr="00A54B8F">
        <w:trPr>
          <w:trHeight w:val="485"/>
          <w:jc w:val="center"/>
        </w:trPr>
        <w:tc>
          <w:tcPr>
            <w:tcW w:w="828" w:type="dxa"/>
            <w:vMerge/>
            <w:tcBorders>
              <w:top w:val="single" w:sz="4" w:space="0" w:color="000000"/>
              <w:left w:val="single" w:sz="4" w:space="0" w:color="000000"/>
              <w:bottom w:val="single" w:sz="4" w:space="0" w:color="000000"/>
              <w:right w:val="single" w:sz="4" w:space="0" w:color="000000"/>
            </w:tcBorders>
            <w:vAlign w:val="center"/>
          </w:tcPr>
          <w:p w14:paraId="035AA3A3" w14:textId="77777777" w:rsidR="00FE0EC5" w:rsidRDefault="00FE0EC5" w:rsidP="00FE0EC5">
            <w:pPr>
              <w:pStyle w:val="p0"/>
              <w:snapToGrid w:val="0"/>
              <w:spacing w:line="360" w:lineRule="exact"/>
              <w:jc w:val="center"/>
              <w:rPr>
                <w:rFonts w:ascii="宋体" w:hAnsi="宋体"/>
                <w:bCs/>
                <w:sz w:val="24"/>
                <w:szCs w:val="24"/>
              </w:rPr>
            </w:pPr>
          </w:p>
        </w:tc>
        <w:tc>
          <w:tcPr>
            <w:tcW w:w="2277" w:type="dxa"/>
            <w:tcBorders>
              <w:top w:val="single" w:sz="4" w:space="0" w:color="000000"/>
              <w:left w:val="single" w:sz="4" w:space="0" w:color="000000"/>
              <w:bottom w:val="single" w:sz="4" w:space="0" w:color="000000"/>
              <w:right w:val="single" w:sz="4" w:space="0" w:color="000000"/>
            </w:tcBorders>
            <w:vAlign w:val="center"/>
          </w:tcPr>
          <w:p w14:paraId="47444615"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应急照明灯</w:t>
            </w:r>
          </w:p>
        </w:tc>
        <w:tc>
          <w:tcPr>
            <w:tcW w:w="1170" w:type="dxa"/>
            <w:tcBorders>
              <w:top w:val="single" w:sz="4" w:space="0" w:color="000000"/>
              <w:left w:val="single" w:sz="4" w:space="0" w:color="000000"/>
              <w:bottom w:val="single" w:sz="4" w:space="0" w:color="000000"/>
              <w:right w:val="single" w:sz="4" w:space="0" w:color="000000"/>
            </w:tcBorders>
            <w:vAlign w:val="center"/>
          </w:tcPr>
          <w:p w14:paraId="2141715E"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个</w:t>
            </w:r>
          </w:p>
        </w:tc>
        <w:tc>
          <w:tcPr>
            <w:tcW w:w="1170" w:type="dxa"/>
            <w:tcBorders>
              <w:top w:val="single" w:sz="4" w:space="0" w:color="000000"/>
              <w:left w:val="single" w:sz="4" w:space="0" w:color="000000"/>
              <w:bottom w:val="single" w:sz="4" w:space="0" w:color="000000"/>
              <w:right w:val="single" w:sz="4" w:space="0" w:color="000000"/>
            </w:tcBorders>
            <w:vAlign w:val="center"/>
          </w:tcPr>
          <w:p w14:paraId="66A6DF8A"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25</w:t>
            </w:r>
          </w:p>
        </w:tc>
        <w:tc>
          <w:tcPr>
            <w:tcW w:w="1620" w:type="dxa"/>
            <w:tcBorders>
              <w:top w:val="single" w:sz="4" w:space="0" w:color="000000"/>
              <w:left w:val="single" w:sz="4" w:space="0" w:color="000000"/>
              <w:bottom w:val="single" w:sz="4" w:space="0" w:color="000000"/>
              <w:right w:val="single" w:sz="4" w:space="0" w:color="000000"/>
            </w:tcBorders>
            <w:vAlign w:val="center"/>
          </w:tcPr>
          <w:p w14:paraId="2ADA9A69"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厂区</w:t>
            </w:r>
          </w:p>
        </w:tc>
        <w:tc>
          <w:tcPr>
            <w:tcW w:w="2018" w:type="dxa"/>
            <w:tcBorders>
              <w:top w:val="single" w:sz="4" w:space="0" w:color="000000"/>
              <w:left w:val="single" w:sz="4" w:space="0" w:color="000000"/>
              <w:bottom w:val="single" w:sz="4" w:space="0" w:color="000000"/>
              <w:right w:val="single" w:sz="4" w:space="0" w:color="000000"/>
            </w:tcBorders>
            <w:vAlign w:val="center"/>
          </w:tcPr>
          <w:p w14:paraId="1F62697D" w14:textId="77777777" w:rsidR="00FE0EC5" w:rsidRDefault="00FE0EC5" w:rsidP="00FE0EC5">
            <w:pPr>
              <w:pStyle w:val="p0"/>
              <w:snapToGrid w:val="0"/>
              <w:spacing w:line="360" w:lineRule="exact"/>
              <w:jc w:val="center"/>
              <w:rPr>
                <w:rFonts w:ascii="宋体" w:hAnsi="宋体"/>
                <w:bCs/>
                <w:sz w:val="24"/>
                <w:szCs w:val="24"/>
              </w:rPr>
            </w:pPr>
          </w:p>
        </w:tc>
      </w:tr>
      <w:tr w:rsidR="00FE0EC5" w14:paraId="4AEFFC15" w14:textId="77777777" w:rsidTr="00A54B8F">
        <w:trPr>
          <w:trHeight w:val="624"/>
          <w:jc w:val="center"/>
        </w:trPr>
        <w:tc>
          <w:tcPr>
            <w:tcW w:w="828" w:type="dxa"/>
            <w:vMerge w:val="restart"/>
            <w:tcBorders>
              <w:top w:val="single" w:sz="4" w:space="0" w:color="000000"/>
              <w:left w:val="single" w:sz="4" w:space="0" w:color="000000"/>
              <w:right w:val="single" w:sz="4" w:space="0" w:color="000000"/>
            </w:tcBorders>
            <w:vAlign w:val="center"/>
          </w:tcPr>
          <w:p w14:paraId="47A8043C"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消防设备</w:t>
            </w:r>
          </w:p>
        </w:tc>
        <w:tc>
          <w:tcPr>
            <w:tcW w:w="2277" w:type="dxa"/>
            <w:tcBorders>
              <w:top w:val="single" w:sz="4" w:space="0" w:color="000000"/>
              <w:left w:val="single" w:sz="4" w:space="0" w:color="000000"/>
              <w:bottom w:val="single" w:sz="4" w:space="0" w:color="000000"/>
              <w:right w:val="single" w:sz="4" w:space="0" w:color="000000"/>
            </w:tcBorders>
            <w:vAlign w:val="center"/>
          </w:tcPr>
          <w:p w14:paraId="13B74100"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室外消防栓</w:t>
            </w:r>
          </w:p>
        </w:tc>
        <w:tc>
          <w:tcPr>
            <w:tcW w:w="1170" w:type="dxa"/>
            <w:tcBorders>
              <w:top w:val="single" w:sz="4" w:space="0" w:color="000000"/>
              <w:left w:val="single" w:sz="4" w:space="0" w:color="000000"/>
              <w:bottom w:val="single" w:sz="4" w:space="0" w:color="000000"/>
              <w:right w:val="single" w:sz="4" w:space="0" w:color="000000"/>
            </w:tcBorders>
            <w:vAlign w:val="center"/>
          </w:tcPr>
          <w:p w14:paraId="7845503F"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个</w:t>
            </w:r>
          </w:p>
        </w:tc>
        <w:tc>
          <w:tcPr>
            <w:tcW w:w="1170" w:type="dxa"/>
            <w:tcBorders>
              <w:top w:val="single" w:sz="4" w:space="0" w:color="000000"/>
              <w:left w:val="single" w:sz="4" w:space="0" w:color="000000"/>
              <w:bottom w:val="single" w:sz="4" w:space="0" w:color="000000"/>
              <w:right w:val="single" w:sz="4" w:space="0" w:color="000000"/>
            </w:tcBorders>
            <w:vAlign w:val="center"/>
          </w:tcPr>
          <w:p w14:paraId="16248A62"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5</w:t>
            </w:r>
          </w:p>
        </w:tc>
        <w:tc>
          <w:tcPr>
            <w:tcW w:w="1620" w:type="dxa"/>
            <w:tcBorders>
              <w:top w:val="single" w:sz="4" w:space="0" w:color="000000"/>
              <w:left w:val="single" w:sz="4" w:space="0" w:color="000000"/>
              <w:bottom w:val="single" w:sz="4" w:space="0" w:color="000000"/>
              <w:right w:val="single" w:sz="4" w:space="0" w:color="000000"/>
            </w:tcBorders>
            <w:vAlign w:val="center"/>
          </w:tcPr>
          <w:p w14:paraId="12DD9112"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厂区</w:t>
            </w:r>
          </w:p>
        </w:tc>
        <w:tc>
          <w:tcPr>
            <w:tcW w:w="2018" w:type="dxa"/>
            <w:tcBorders>
              <w:top w:val="single" w:sz="4" w:space="0" w:color="000000"/>
              <w:left w:val="single" w:sz="4" w:space="0" w:color="000000"/>
              <w:bottom w:val="single" w:sz="4" w:space="0" w:color="000000"/>
              <w:right w:val="single" w:sz="4" w:space="0" w:color="000000"/>
            </w:tcBorders>
            <w:vAlign w:val="center"/>
          </w:tcPr>
          <w:p w14:paraId="59130D3E" w14:textId="77777777" w:rsidR="00FE0EC5" w:rsidRDefault="00FE0EC5" w:rsidP="00FE0EC5">
            <w:pPr>
              <w:pStyle w:val="p0"/>
              <w:snapToGrid w:val="0"/>
              <w:spacing w:line="360" w:lineRule="exact"/>
              <w:jc w:val="center"/>
              <w:rPr>
                <w:rFonts w:ascii="宋体" w:hAnsi="宋体"/>
                <w:bCs/>
                <w:sz w:val="24"/>
                <w:szCs w:val="24"/>
              </w:rPr>
            </w:pPr>
          </w:p>
        </w:tc>
      </w:tr>
      <w:tr w:rsidR="00FE0EC5" w14:paraId="562BB2BF" w14:textId="77777777" w:rsidTr="00A54B8F">
        <w:trPr>
          <w:trHeight w:val="629"/>
          <w:jc w:val="center"/>
        </w:trPr>
        <w:tc>
          <w:tcPr>
            <w:tcW w:w="828" w:type="dxa"/>
            <w:vMerge/>
            <w:tcBorders>
              <w:left w:val="single" w:sz="4" w:space="0" w:color="000000"/>
              <w:right w:val="single" w:sz="4" w:space="0" w:color="000000"/>
            </w:tcBorders>
            <w:vAlign w:val="center"/>
          </w:tcPr>
          <w:p w14:paraId="73A6956E" w14:textId="77777777" w:rsidR="00FE0EC5" w:rsidRDefault="00FE0EC5" w:rsidP="00FE0EC5">
            <w:pPr>
              <w:pStyle w:val="p0"/>
              <w:snapToGrid w:val="0"/>
              <w:spacing w:line="360" w:lineRule="exact"/>
              <w:jc w:val="center"/>
              <w:rPr>
                <w:rFonts w:ascii="宋体" w:hAnsi="宋体"/>
                <w:bCs/>
                <w:sz w:val="24"/>
                <w:szCs w:val="24"/>
              </w:rPr>
            </w:pPr>
          </w:p>
        </w:tc>
        <w:tc>
          <w:tcPr>
            <w:tcW w:w="2277" w:type="dxa"/>
            <w:tcBorders>
              <w:top w:val="single" w:sz="4" w:space="0" w:color="000000"/>
              <w:left w:val="single" w:sz="4" w:space="0" w:color="000000"/>
              <w:bottom w:val="single" w:sz="4" w:space="0" w:color="000000"/>
              <w:right w:val="single" w:sz="4" w:space="0" w:color="000000"/>
            </w:tcBorders>
            <w:vAlign w:val="center"/>
          </w:tcPr>
          <w:p w14:paraId="58BF9B10"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室内消防栓</w:t>
            </w:r>
          </w:p>
        </w:tc>
        <w:tc>
          <w:tcPr>
            <w:tcW w:w="1170" w:type="dxa"/>
            <w:tcBorders>
              <w:top w:val="single" w:sz="4" w:space="0" w:color="000000"/>
              <w:left w:val="single" w:sz="4" w:space="0" w:color="000000"/>
              <w:bottom w:val="single" w:sz="4" w:space="0" w:color="000000"/>
              <w:right w:val="single" w:sz="4" w:space="0" w:color="000000"/>
            </w:tcBorders>
            <w:vAlign w:val="center"/>
          </w:tcPr>
          <w:p w14:paraId="49ACA9A0"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个</w:t>
            </w:r>
          </w:p>
        </w:tc>
        <w:tc>
          <w:tcPr>
            <w:tcW w:w="1170" w:type="dxa"/>
            <w:tcBorders>
              <w:top w:val="single" w:sz="4" w:space="0" w:color="000000"/>
              <w:left w:val="single" w:sz="4" w:space="0" w:color="000000"/>
              <w:bottom w:val="single" w:sz="4" w:space="0" w:color="000000"/>
              <w:right w:val="single" w:sz="4" w:space="0" w:color="000000"/>
            </w:tcBorders>
            <w:vAlign w:val="center"/>
          </w:tcPr>
          <w:p w14:paraId="7FF43FC7"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188</w:t>
            </w:r>
          </w:p>
        </w:tc>
        <w:tc>
          <w:tcPr>
            <w:tcW w:w="1620" w:type="dxa"/>
            <w:tcBorders>
              <w:top w:val="single" w:sz="4" w:space="0" w:color="000000"/>
              <w:left w:val="single" w:sz="4" w:space="0" w:color="000000"/>
              <w:bottom w:val="single" w:sz="4" w:space="0" w:color="000000"/>
              <w:right w:val="single" w:sz="4" w:space="0" w:color="000000"/>
            </w:tcBorders>
            <w:vAlign w:val="center"/>
          </w:tcPr>
          <w:p w14:paraId="583FC1A2"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厂区</w:t>
            </w:r>
          </w:p>
        </w:tc>
        <w:tc>
          <w:tcPr>
            <w:tcW w:w="2018" w:type="dxa"/>
            <w:tcBorders>
              <w:top w:val="single" w:sz="4" w:space="0" w:color="000000"/>
              <w:left w:val="single" w:sz="4" w:space="0" w:color="000000"/>
              <w:bottom w:val="single" w:sz="4" w:space="0" w:color="000000"/>
              <w:right w:val="single" w:sz="4" w:space="0" w:color="000000"/>
            </w:tcBorders>
            <w:vAlign w:val="center"/>
          </w:tcPr>
          <w:p w14:paraId="20F445EF" w14:textId="77777777" w:rsidR="00FE0EC5" w:rsidRDefault="00FE0EC5" w:rsidP="00FE0EC5">
            <w:pPr>
              <w:pStyle w:val="p0"/>
              <w:snapToGrid w:val="0"/>
              <w:spacing w:line="360" w:lineRule="exact"/>
              <w:jc w:val="center"/>
              <w:rPr>
                <w:rFonts w:ascii="宋体" w:hAnsi="宋体"/>
                <w:bCs/>
                <w:sz w:val="24"/>
                <w:szCs w:val="24"/>
              </w:rPr>
            </w:pPr>
          </w:p>
        </w:tc>
      </w:tr>
      <w:tr w:rsidR="00FE0EC5" w14:paraId="1526A681" w14:textId="77777777" w:rsidTr="00A54B8F">
        <w:trPr>
          <w:trHeight w:val="622"/>
          <w:jc w:val="center"/>
        </w:trPr>
        <w:tc>
          <w:tcPr>
            <w:tcW w:w="828" w:type="dxa"/>
            <w:vMerge/>
            <w:tcBorders>
              <w:left w:val="single" w:sz="4" w:space="0" w:color="000000"/>
              <w:right w:val="single" w:sz="4" w:space="0" w:color="000000"/>
            </w:tcBorders>
            <w:vAlign w:val="center"/>
          </w:tcPr>
          <w:p w14:paraId="657529D1" w14:textId="77777777" w:rsidR="00FE0EC5" w:rsidRDefault="00FE0EC5" w:rsidP="00FE0EC5">
            <w:pPr>
              <w:pStyle w:val="p0"/>
              <w:snapToGrid w:val="0"/>
              <w:spacing w:line="360" w:lineRule="exact"/>
              <w:jc w:val="center"/>
              <w:rPr>
                <w:rFonts w:ascii="宋体" w:hAnsi="宋体"/>
                <w:bCs/>
                <w:sz w:val="24"/>
                <w:szCs w:val="24"/>
              </w:rPr>
            </w:pPr>
          </w:p>
        </w:tc>
        <w:tc>
          <w:tcPr>
            <w:tcW w:w="2277" w:type="dxa"/>
            <w:tcBorders>
              <w:top w:val="single" w:sz="4" w:space="0" w:color="000000"/>
              <w:left w:val="single" w:sz="4" w:space="0" w:color="000000"/>
              <w:bottom w:val="single" w:sz="4" w:space="0" w:color="000000"/>
              <w:right w:val="single" w:sz="4" w:space="0" w:color="000000"/>
            </w:tcBorders>
            <w:vAlign w:val="center"/>
          </w:tcPr>
          <w:p w14:paraId="5AD22E5C"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便携式灭火器</w:t>
            </w:r>
          </w:p>
        </w:tc>
        <w:tc>
          <w:tcPr>
            <w:tcW w:w="1170" w:type="dxa"/>
            <w:tcBorders>
              <w:top w:val="single" w:sz="4" w:space="0" w:color="000000"/>
              <w:left w:val="single" w:sz="4" w:space="0" w:color="000000"/>
              <w:bottom w:val="single" w:sz="4" w:space="0" w:color="000000"/>
              <w:right w:val="single" w:sz="4" w:space="0" w:color="000000"/>
            </w:tcBorders>
            <w:vAlign w:val="center"/>
          </w:tcPr>
          <w:p w14:paraId="4C496DCA"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个</w:t>
            </w:r>
          </w:p>
        </w:tc>
        <w:tc>
          <w:tcPr>
            <w:tcW w:w="1170" w:type="dxa"/>
            <w:tcBorders>
              <w:top w:val="single" w:sz="4" w:space="0" w:color="000000"/>
              <w:left w:val="single" w:sz="4" w:space="0" w:color="000000"/>
              <w:bottom w:val="single" w:sz="4" w:space="0" w:color="000000"/>
              <w:right w:val="single" w:sz="4" w:space="0" w:color="000000"/>
            </w:tcBorders>
            <w:vAlign w:val="center"/>
          </w:tcPr>
          <w:p w14:paraId="3805CD94"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350</w:t>
            </w:r>
          </w:p>
        </w:tc>
        <w:tc>
          <w:tcPr>
            <w:tcW w:w="1620" w:type="dxa"/>
            <w:tcBorders>
              <w:top w:val="single" w:sz="4" w:space="0" w:color="000000"/>
              <w:left w:val="single" w:sz="4" w:space="0" w:color="000000"/>
              <w:bottom w:val="single" w:sz="4" w:space="0" w:color="000000"/>
              <w:right w:val="single" w:sz="4" w:space="0" w:color="000000"/>
            </w:tcBorders>
            <w:vAlign w:val="center"/>
          </w:tcPr>
          <w:p w14:paraId="51AC6F85"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厂区</w:t>
            </w:r>
          </w:p>
        </w:tc>
        <w:tc>
          <w:tcPr>
            <w:tcW w:w="2018" w:type="dxa"/>
            <w:tcBorders>
              <w:top w:val="single" w:sz="4" w:space="0" w:color="000000"/>
              <w:left w:val="single" w:sz="4" w:space="0" w:color="000000"/>
              <w:bottom w:val="single" w:sz="4" w:space="0" w:color="000000"/>
              <w:right w:val="single" w:sz="4" w:space="0" w:color="000000"/>
            </w:tcBorders>
            <w:vAlign w:val="center"/>
          </w:tcPr>
          <w:p w14:paraId="5F3F2977" w14:textId="77777777" w:rsidR="00FE0EC5" w:rsidRDefault="00FE0EC5" w:rsidP="00FE0EC5">
            <w:pPr>
              <w:pStyle w:val="p0"/>
              <w:snapToGrid w:val="0"/>
              <w:spacing w:line="360" w:lineRule="exact"/>
              <w:jc w:val="center"/>
              <w:rPr>
                <w:rFonts w:ascii="宋体" w:hAnsi="宋体"/>
                <w:bCs/>
                <w:sz w:val="24"/>
                <w:szCs w:val="24"/>
              </w:rPr>
            </w:pPr>
          </w:p>
        </w:tc>
      </w:tr>
      <w:tr w:rsidR="00FE0EC5" w14:paraId="782275DA" w14:textId="77777777" w:rsidTr="00A54B8F">
        <w:trPr>
          <w:trHeight w:val="622"/>
          <w:jc w:val="center"/>
        </w:trPr>
        <w:tc>
          <w:tcPr>
            <w:tcW w:w="828" w:type="dxa"/>
            <w:vMerge/>
            <w:tcBorders>
              <w:left w:val="single" w:sz="4" w:space="0" w:color="000000"/>
              <w:right w:val="single" w:sz="4" w:space="0" w:color="000000"/>
            </w:tcBorders>
            <w:vAlign w:val="center"/>
          </w:tcPr>
          <w:p w14:paraId="06CE6867" w14:textId="77777777" w:rsidR="00FE0EC5" w:rsidRDefault="00FE0EC5" w:rsidP="00FE0EC5">
            <w:pPr>
              <w:pStyle w:val="p0"/>
              <w:snapToGrid w:val="0"/>
              <w:spacing w:line="360" w:lineRule="exact"/>
              <w:jc w:val="center"/>
              <w:rPr>
                <w:rFonts w:ascii="宋体" w:hAnsi="宋体"/>
                <w:bCs/>
                <w:sz w:val="24"/>
                <w:szCs w:val="24"/>
              </w:rPr>
            </w:pPr>
          </w:p>
        </w:tc>
        <w:tc>
          <w:tcPr>
            <w:tcW w:w="2277" w:type="dxa"/>
            <w:tcBorders>
              <w:top w:val="single" w:sz="4" w:space="0" w:color="000000"/>
              <w:left w:val="single" w:sz="4" w:space="0" w:color="000000"/>
              <w:bottom w:val="single" w:sz="4" w:space="0" w:color="000000"/>
              <w:right w:val="single" w:sz="4" w:space="0" w:color="000000"/>
            </w:tcBorders>
            <w:vAlign w:val="center"/>
          </w:tcPr>
          <w:p w14:paraId="3787DA1C"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推车式干粉灭火器</w:t>
            </w:r>
          </w:p>
        </w:tc>
        <w:tc>
          <w:tcPr>
            <w:tcW w:w="1170" w:type="dxa"/>
            <w:tcBorders>
              <w:top w:val="single" w:sz="4" w:space="0" w:color="000000"/>
              <w:left w:val="single" w:sz="4" w:space="0" w:color="000000"/>
              <w:bottom w:val="single" w:sz="4" w:space="0" w:color="000000"/>
              <w:right w:val="single" w:sz="4" w:space="0" w:color="000000"/>
            </w:tcBorders>
            <w:vAlign w:val="center"/>
          </w:tcPr>
          <w:p w14:paraId="71C741D4"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个</w:t>
            </w:r>
          </w:p>
        </w:tc>
        <w:tc>
          <w:tcPr>
            <w:tcW w:w="1170" w:type="dxa"/>
            <w:tcBorders>
              <w:top w:val="single" w:sz="4" w:space="0" w:color="000000"/>
              <w:left w:val="single" w:sz="4" w:space="0" w:color="000000"/>
              <w:bottom w:val="single" w:sz="4" w:space="0" w:color="000000"/>
              <w:right w:val="single" w:sz="4" w:space="0" w:color="000000"/>
            </w:tcBorders>
            <w:vAlign w:val="center"/>
          </w:tcPr>
          <w:p w14:paraId="0435642C"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6</w:t>
            </w:r>
          </w:p>
        </w:tc>
        <w:tc>
          <w:tcPr>
            <w:tcW w:w="1620" w:type="dxa"/>
            <w:tcBorders>
              <w:top w:val="single" w:sz="4" w:space="0" w:color="000000"/>
              <w:left w:val="single" w:sz="4" w:space="0" w:color="000000"/>
              <w:bottom w:val="single" w:sz="4" w:space="0" w:color="000000"/>
              <w:right w:val="single" w:sz="4" w:space="0" w:color="000000"/>
            </w:tcBorders>
            <w:vAlign w:val="center"/>
          </w:tcPr>
          <w:p w14:paraId="0F508CBB"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各车间</w:t>
            </w:r>
          </w:p>
        </w:tc>
        <w:tc>
          <w:tcPr>
            <w:tcW w:w="2018" w:type="dxa"/>
            <w:tcBorders>
              <w:top w:val="single" w:sz="4" w:space="0" w:color="000000"/>
              <w:left w:val="single" w:sz="4" w:space="0" w:color="000000"/>
              <w:bottom w:val="single" w:sz="4" w:space="0" w:color="000000"/>
              <w:right w:val="single" w:sz="4" w:space="0" w:color="000000"/>
            </w:tcBorders>
            <w:vAlign w:val="center"/>
          </w:tcPr>
          <w:p w14:paraId="2033A3DF" w14:textId="77777777" w:rsidR="00FE0EC5" w:rsidRDefault="00FE0EC5" w:rsidP="00FE0EC5">
            <w:pPr>
              <w:pStyle w:val="p0"/>
              <w:snapToGrid w:val="0"/>
              <w:spacing w:line="360" w:lineRule="exact"/>
              <w:jc w:val="center"/>
              <w:rPr>
                <w:rFonts w:ascii="宋体" w:hAnsi="宋体"/>
                <w:bCs/>
                <w:sz w:val="24"/>
                <w:szCs w:val="24"/>
              </w:rPr>
            </w:pPr>
          </w:p>
        </w:tc>
      </w:tr>
      <w:tr w:rsidR="00FE0EC5" w14:paraId="4BE31841" w14:textId="77777777" w:rsidTr="00A54B8F">
        <w:trPr>
          <w:trHeight w:val="622"/>
          <w:jc w:val="center"/>
        </w:trPr>
        <w:tc>
          <w:tcPr>
            <w:tcW w:w="828" w:type="dxa"/>
            <w:vMerge/>
            <w:tcBorders>
              <w:left w:val="single" w:sz="4" w:space="0" w:color="000000"/>
              <w:right w:val="single" w:sz="4" w:space="0" w:color="000000"/>
            </w:tcBorders>
            <w:vAlign w:val="center"/>
          </w:tcPr>
          <w:p w14:paraId="5D103636" w14:textId="77777777" w:rsidR="00FE0EC5" w:rsidRDefault="00FE0EC5" w:rsidP="00FE0EC5">
            <w:pPr>
              <w:pStyle w:val="p0"/>
              <w:snapToGrid w:val="0"/>
              <w:spacing w:line="360" w:lineRule="exact"/>
              <w:jc w:val="center"/>
              <w:rPr>
                <w:rFonts w:ascii="宋体" w:hAnsi="宋体"/>
                <w:bCs/>
                <w:sz w:val="24"/>
                <w:szCs w:val="24"/>
              </w:rPr>
            </w:pPr>
          </w:p>
        </w:tc>
        <w:tc>
          <w:tcPr>
            <w:tcW w:w="2277" w:type="dxa"/>
            <w:tcBorders>
              <w:top w:val="single" w:sz="4" w:space="0" w:color="000000"/>
              <w:left w:val="single" w:sz="4" w:space="0" w:color="000000"/>
              <w:bottom w:val="single" w:sz="4" w:space="0" w:color="000000"/>
              <w:right w:val="single" w:sz="4" w:space="0" w:color="000000"/>
            </w:tcBorders>
            <w:vAlign w:val="center"/>
          </w:tcPr>
          <w:p w14:paraId="51FCA5EF"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消防水带、喷头</w:t>
            </w:r>
          </w:p>
        </w:tc>
        <w:tc>
          <w:tcPr>
            <w:tcW w:w="1170" w:type="dxa"/>
            <w:tcBorders>
              <w:top w:val="single" w:sz="4" w:space="0" w:color="000000"/>
              <w:left w:val="single" w:sz="4" w:space="0" w:color="000000"/>
              <w:bottom w:val="single" w:sz="4" w:space="0" w:color="000000"/>
              <w:right w:val="single" w:sz="4" w:space="0" w:color="000000"/>
            </w:tcBorders>
            <w:vAlign w:val="center"/>
          </w:tcPr>
          <w:p w14:paraId="6476A660"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米/个</w:t>
            </w:r>
          </w:p>
        </w:tc>
        <w:tc>
          <w:tcPr>
            <w:tcW w:w="1170" w:type="dxa"/>
            <w:tcBorders>
              <w:top w:val="single" w:sz="4" w:space="0" w:color="000000"/>
              <w:left w:val="single" w:sz="4" w:space="0" w:color="000000"/>
              <w:bottom w:val="single" w:sz="4" w:space="0" w:color="000000"/>
              <w:right w:val="single" w:sz="4" w:space="0" w:color="000000"/>
            </w:tcBorders>
            <w:vAlign w:val="center"/>
          </w:tcPr>
          <w:p w14:paraId="36D9A7F0"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1640/82</w:t>
            </w:r>
          </w:p>
        </w:tc>
        <w:tc>
          <w:tcPr>
            <w:tcW w:w="1620" w:type="dxa"/>
            <w:tcBorders>
              <w:top w:val="single" w:sz="4" w:space="0" w:color="000000"/>
              <w:left w:val="single" w:sz="4" w:space="0" w:color="000000"/>
              <w:bottom w:val="single" w:sz="4" w:space="0" w:color="000000"/>
              <w:right w:val="single" w:sz="4" w:space="0" w:color="000000"/>
            </w:tcBorders>
            <w:vAlign w:val="center"/>
          </w:tcPr>
          <w:p w14:paraId="570C6DB7"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厂区</w:t>
            </w:r>
          </w:p>
        </w:tc>
        <w:tc>
          <w:tcPr>
            <w:tcW w:w="2018" w:type="dxa"/>
            <w:tcBorders>
              <w:top w:val="single" w:sz="4" w:space="0" w:color="000000"/>
              <w:left w:val="single" w:sz="4" w:space="0" w:color="000000"/>
              <w:bottom w:val="single" w:sz="4" w:space="0" w:color="000000"/>
              <w:right w:val="single" w:sz="4" w:space="0" w:color="000000"/>
            </w:tcBorders>
            <w:vAlign w:val="center"/>
          </w:tcPr>
          <w:p w14:paraId="12D9E2EB" w14:textId="77777777" w:rsidR="00FE0EC5" w:rsidRDefault="00FE0EC5" w:rsidP="00FE0EC5">
            <w:pPr>
              <w:pStyle w:val="p0"/>
              <w:snapToGrid w:val="0"/>
              <w:spacing w:line="360" w:lineRule="exact"/>
              <w:jc w:val="center"/>
              <w:rPr>
                <w:rFonts w:ascii="宋体" w:hAnsi="宋体"/>
                <w:bCs/>
                <w:sz w:val="24"/>
                <w:szCs w:val="24"/>
              </w:rPr>
            </w:pPr>
          </w:p>
        </w:tc>
      </w:tr>
      <w:tr w:rsidR="00FE0EC5" w14:paraId="43BC8D4F" w14:textId="77777777" w:rsidTr="00A54B8F">
        <w:trPr>
          <w:trHeight w:val="628"/>
          <w:jc w:val="center"/>
        </w:trPr>
        <w:tc>
          <w:tcPr>
            <w:tcW w:w="828" w:type="dxa"/>
            <w:vMerge/>
            <w:tcBorders>
              <w:left w:val="single" w:sz="4" w:space="0" w:color="000000"/>
              <w:right w:val="single" w:sz="4" w:space="0" w:color="000000"/>
            </w:tcBorders>
            <w:vAlign w:val="center"/>
          </w:tcPr>
          <w:p w14:paraId="62264902" w14:textId="77777777" w:rsidR="00FE0EC5" w:rsidRDefault="00FE0EC5" w:rsidP="00FE0EC5">
            <w:pPr>
              <w:pStyle w:val="p0"/>
              <w:snapToGrid w:val="0"/>
              <w:spacing w:line="360" w:lineRule="exact"/>
              <w:jc w:val="center"/>
              <w:rPr>
                <w:rFonts w:ascii="宋体" w:hAnsi="宋体"/>
                <w:bCs/>
                <w:sz w:val="24"/>
                <w:szCs w:val="24"/>
              </w:rPr>
            </w:pPr>
          </w:p>
        </w:tc>
        <w:tc>
          <w:tcPr>
            <w:tcW w:w="2277" w:type="dxa"/>
            <w:tcBorders>
              <w:top w:val="single" w:sz="4" w:space="0" w:color="000000"/>
              <w:left w:val="single" w:sz="4" w:space="0" w:color="000000"/>
              <w:bottom w:val="single" w:sz="4" w:space="0" w:color="000000"/>
              <w:right w:val="single" w:sz="4" w:space="0" w:color="000000"/>
            </w:tcBorders>
            <w:vAlign w:val="center"/>
          </w:tcPr>
          <w:p w14:paraId="71CBB1EF"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车间预处理池</w:t>
            </w:r>
          </w:p>
        </w:tc>
        <w:tc>
          <w:tcPr>
            <w:tcW w:w="1170" w:type="dxa"/>
            <w:tcBorders>
              <w:top w:val="single" w:sz="4" w:space="0" w:color="000000"/>
              <w:left w:val="single" w:sz="4" w:space="0" w:color="000000"/>
              <w:bottom w:val="single" w:sz="4" w:space="0" w:color="000000"/>
              <w:right w:val="single" w:sz="4" w:space="0" w:color="000000"/>
            </w:tcBorders>
            <w:vAlign w:val="center"/>
          </w:tcPr>
          <w:p w14:paraId="2E76005B"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个</w:t>
            </w:r>
          </w:p>
        </w:tc>
        <w:tc>
          <w:tcPr>
            <w:tcW w:w="1170" w:type="dxa"/>
            <w:tcBorders>
              <w:top w:val="single" w:sz="4" w:space="0" w:color="000000"/>
              <w:left w:val="single" w:sz="4" w:space="0" w:color="000000"/>
              <w:bottom w:val="single" w:sz="4" w:space="0" w:color="000000"/>
              <w:right w:val="single" w:sz="4" w:space="0" w:color="000000"/>
            </w:tcBorders>
            <w:vAlign w:val="center"/>
          </w:tcPr>
          <w:p w14:paraId="7FF87780"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4</w:t>
            </w:r>
          </w:p>
        </w:tc>
        <w:tc>
          <w:tcPr>
            <w:tcW w:w="1620" w:type="dxa"/>
            <w:tcBorders>
              <w:top w:val="single" w:sz="4" w:space="0" w:color="000000"/>
              <w:left w:val="single" w:sz="4" w:space="0" w:color="000000"/>
              <w:bottom w:val="single" w:sz="4" w:space="0" w:color="000000"/>
              <w:right w:val="single" w:sz="4" w:space="0" w:color="000000"/>
            </w:tcBorders>
            <w:vAlign w:val="center"/>
          </w:tcPr>
          <w:p w14:paraId="7A0D5E89"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各车间</w:t>
            </w:r>
          </w:p>
        </w:tc>
        <w:tc>
          <w:tcPr>
            <w:tcW w:w="2018" w:type="dxa"/>
            <w:tcBorders>
              <w:top w:val="single" w:sz="4" w:space="0" w:color="000000"/>
              <w:left w:val="single" w:sz="4" w:space="0" w:color="000000"/>
              <w:bottom w:val="single" w:sz="4" w:space="0" w:color="000000"/>
              <w:right w:val="single" w:sz="4" w:space="0" w:color="000000"/>
            </w:tcBorders>
            <w:vAlign w:val="center"/>
          </w:tcPr>
          <w:p w14:paraId="6DF0A37B" w14:textId="77777777" w:rsidR="00FE0EC5" w:rsidRDefault="00FE0EC5" w:rsidP="00FE0EC5">
            <w:pPr>
              <w:pStyle w:val="p0"/>
              <w:snapToGrid w:val="0"/>
              <w:spacing w:line="360" w:lineRule="exact"/>
              <w:jc w:val="center"/>
              <w:rPr>
                <w:rFonts w:ascii="宋体" w:hAnsi="宋体"/>
                <w:bCs/>
                <w:sz w:val="24"/>
                <w:szCs w:val="24"/>
              </w:rPr>
            </w:pPr>
          </w:p>
        </w:tc>
      </w:tr>
      <w:tr w:rsidR="00FE0EC5" w14:paraId="3B1A0767" w14:textId="77777777" w:rsidTr="00A54B8F">
        <w:trPr>
          <w:trHeight w:val="568"/>
          <w:jc w:val="center"/>
        </w:trPr>
        <w:tc>
          <w:tcPr>
            <w:tcW w:w="828" w:type="dxa"/>
            <w:vMerge/>
            <w:tcBorders>
              <w:left w:val="single" w:sz="4" w:space="0" w:color="000000"/>
              <w:right w:val="single" w:sz="4" w:space="0" w:color="000000"/>
            </w:tcBorders>
            <w:vAlign w:val="center"/>
          </w:tcPr>
          <w:p w14:paraId="3385F1A2" w14:textId="77777777" w:rsidR="00FE0EC5" w:rsidRDefault="00FE0EC5" w:rsidP="00FE0EC5">
            <w:pPr>
              <w:pStyle w:val="p0"/>
              <w:snapToGrid w:val="0"/>
              <w:spacing w:line="360" w:lineRule="exact"/>
              <w:jc w:val="center"/>
              <w:rPr>
                <w:rFonts w:ascii="宋体" w:hAnsi="宋体"/>
                <w:bCs/>
                <w:sz w:val="24"/>
                <w:szCs w:val="24"/>
              </w:rPr>
            </w:pPr>
          </w:p>
        </w:tc>
        <w:tc>
          <w:tcPr>
            <w:tcW w:w="2277" w:type="dxa"/>
            <w:tcBorders>
              <w:top w:val="single" w:sz="4" w:space="0" w:color="000000"/>
              <w:left w:val="single" w:sz="4" w:space="0" w:color="000000"/>
              <w:bottom w:val="single" w:sz="4" w:space="0" w:color="000000"/>
              <w:right w:val="single" w:sz="4" w:space="0" w:color="000000"/>
            </w:tcBorders>
            <w:vAlign w:val="center"/>
          </w:tcPr>
          <w:p w14:paraId="349396D7"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事故收集池</w:t>
            </w:r>
          </w:p>
        </w:tc>
        <w:tc>
          <w:tcPr>
            <w:tcW w:w="1170" w:type="dxa"/>
            <w:tcBorders>
              <w:top w:val="single" w:sz="4" w:space="0" w:color="000000"/>
              <w:left w:val="single" w:sz="4" w:space="0" w:color="000000"/>
              <w:bottom w:val="single" w:sz="4" w:space="0" w:color="000000"/>
              <w:right w:val="single" w:sz="4" w:space="0" w:color="000000"/>
            </w:tcBorders>
            <w:vAlign w:val="center"/>
          </w:tcPr>
          <w:p w14:paraId="1D0E786B"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立方米</w:t>
            </w:r>
          </w:p>
        </w:tc>
        <w:tc>
          <w:tcPr>
            <w:tcW w:w="1170" w:type="dxa"/>
            <w:tcBorders>
              <w:top w:val="single" w:sz="4" w:space="0" w:color="000000"/>
              <w:left w:val="single" w:sz="4" w:space="0" w:color="000000"/>
              <w:bottom w:val="single" w:sz="4" w:space="0" w:color="000000"/>
              <w:right w:val="single" w:sz="4" w:space="0" w:color="000000"/>
            </w:tcBorders>
            <w:vAlign w:val="center"/>
          </w:tcPr>
          <w:p w14:paraId="4F2E7132"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400</w:t>
            </w:r>
          </w:p>
        </w:tc>
        <w:tc>
          <w:tcPr>
            <w:tcW w:w="1620" w:type="dxa"/>
            <w:tcBorders>
              <w:top w:val="single" w:sz="4" w:space="0" w:color="000000"/>
              <w:left w:val="single" w:sz="4" w:space="0" w:color="000000"/>
              <w:bottom w:val="single" w:sz="4" w:space="0" w:color="000000"/>
              <w:right w:val="single" w:sz="4" w:space="0" w:color="000000"/>
            </w:tcBorders>
            <w:vAlign w:val="center"/>
          </w:tcPr>
          <w:p w14:paraId="43B95A37"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厂区</w:t>
            </w:r>
          </w:p>
        </w:tc>
        <w:tc>
          <w:tcPr>
            <w:tcW w:w="2018" w:type="dxa"/>
            <w:tcBorders>
              <w:top w:val="single" w:sz="4" w:space="0" w:color="000000"/>
              <w:left w:val="single" w:sz="4" w:space="0" w:color="000000"/>
              <w:bottom w:val="single" w:sz="4" w:space="0" w:color="000000"/>
              <w:right w:val="single" w:sz="4" w:space="0" w:color="000000"/>
            </w:tcBorders>
            <w:vAlign w:val="center"/>
          </w:tcPr>
          <w:p w14:paraId="38C6BBA9" w14:textId="77777777" w:rsidR="00FE0EC5" w:rsidRDefault="00FE0EC5" w:rsidP="00FE0EC5">
            <w:pPr>
              <w:pStyle w:val="p0"/>
              <w:snapToGrid w:val="0"/>
              <w:spacing w:line="360" w:lineRule="exact"/>
              <w:jc w:val="center"/>
              <w:rPr>
                <w:rFonts w:ascii="宋体" w:hAnsi="宋体"/>
                <w:bCs/>
                <w:sz w:val="24"/>
                <w:szCs w:val="24"/>
              </w:rPr>
            </w:pPr>
          </w:p>
        </w:tc>
      </w:tr>
      <w:tr w:rsidR="00FE0EC5" w14:paraId="67811A29" w14:textId="77777777" w:rsidTr="00A54B8F">
        <w:trPr>
          <w:trHeight w:val="550"/>
          <w:jc w:val="center"/>
        </w:trPr>
        <w:tc>
          <w:tcPr>
            <w:tcW w:w="828" w:type="dxa"/>
            <w:vMerge/>
            <w:tcBorders>
              <w:left w:val="single" w:sz="4" w:space="0" w:color="000000"/>
              <w:bottom w:val="single" w:sz="4" w:space="0" w:color="000000"/>
              <w:right w:val="single" w:sz="4" w:space="0" w:color="000000"/>
            </w:tcBorders>
            <w:vAlign w:val="center"/>
          </w:tcPr>
          <w:p w14:paraId="709ADF6B" w14:textId="77777777" w:rsidR="00FE0EC5" w:rsidRDefault="00FE0EC5" w:rsidP="00FE0EC5">
            <w:pPr>
              <w:pStyle w:val="p0"/>
              <w:snapToGrid w:val="0"/>
              <w:spacing w:line="360" w:lineRule="exact"/>
              <w:jc w:val="center"/>
              <w:rPr>
                <w:rFonts w:ascii="宋体" w:hAnsi="宋体"/>
                <w:bCs/>
                <w:sz w:val="24"/>
                <w:szCs w:val="24"/>
              </w:rPr>
            </w:pPr>
          </w:p>
        </w:tc>
        <w:tc>
          <w:tcPr>
            <w:tcW w:w="2277" w:type="dxa"/>
            <w:tcBorders>
              <w:top w:val="single" w:sz="4" w:space="0" w:color="000000"/>
              <w:left w:val="single" w:sz="4" w:space="0" w:color="000000"/>
              <w:bottom w:val="single" w:sz="4" w:space="0" w:color="000000"/>
              <w:right w:val="single" w:sz="4" w:space="0" w:color="000000"/>
            </w:tcBorders>
            <w:vAlign w:val="center"/>
          </w:tcPr>
          <w:p w14:paraId="007A0662"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水监测设备</w:t>
            </w:r>
          </w:p>
        </w:tc>
        <w:tc>
          <w:tcPr>
            <w:tcW w:w="1170" w:type="dxa"/>
            <w:tcBorders>
              <w:top w:val="single" w:sz="4" w:space="0" w:color="000000"/>
              <w:left w:val="single" w:sz="4" w:space="0" w:color="000000"/>
              <w:bottom w:val="single" w:sz="4" w:space="0" w:color="000000"/>
              <w:right w:val="single" w:sz="4" w:space="0" w:color="000000"/>
            </w:tcBorders>
            <w:vAlign w:val="center"/>
          </w:tcPr>
          <w:p w14:paraId="6453907A"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套</w:t>
            </w:r>
          </w:p>
        </w:tc>
        <w:tc>
          <w:tcPr>
            <w:tcW w:w="1170" w:type="dxa"/>
            <w:tcBorders>
              <w:top w:val="single" w:sz="4" w:space="0" w:color="000000"/>
              <w:left w:val="single" w:sz="4" w:space="0" w:color="000000"/>
              <w:bottom w:val="single" w:sz="4" w:space="0" w:color="000000"/>
              <w:right w:val="single" w:sz="4" w:space="0" w:color="000000"/>
            </w:tcBorders>
            <w:vAlign w:val="center"/>
          </w:tcPr>
          <w:p w14:paraId="74DA7EF8"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1</w:t>
            </w:r>
          </w:p>
        </w:tc>
        <w:tc>
          <w:tcPr>
            <w:tcW w:w="1620" w:type="dxa"/>
            <w:tcBorders>
              <w:top w:val="single" w:sz="4" w:space="0" w:color="000000"/>
              <w:left w:val="single" w:sz="4" w:space="0" w:color="000000"/>
              <w:bottom w:val="single" w:sz="4" w:space="0" w:color="000000"/>
              <w:right w:val="single" w:sz="4" w:space="0" w:color="000000"/>
            </w:tcBorders>
            <w:vAlign w:val="center"/>
          </w:tcPr>
          <w:p w14:paraId="7D45F5EA"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污水处理场</w:t>
            </w:r>
          </w:p>
        </w:tc>
        <w:tc>
          <w:tcPr>
            <w:tcW w:w="2018" w:type="dxa"/>
            <w:tcBorders>
              <w:top w:val="single" w:sz="4" w:space="0" w:color="000000"/>
              <w:left w:val="single" w:sz="4" w:space="0" w:color="000000"/>
              <w:bottom w:val="single" w:sz="4" w:space="0" w:color="000000"/>
              <w:right w:val="single" w:sz="4" w:space="0" w:color="000000"/>
            </w:tcBorders>
            <w:vAlign w:val="center"/>
          </w:tcPr>
          <w:p w14:paraId="7FF7FBBA" w14:textId="77777777" w:rsidR="00FE0EC5" w:rsidRDefault="00FE0EC5" w:rsidP="00FE0EC5">
            <w:pPr>
              <w:pStyle w:val="p0"/>
              <w:snapToGrid w:val="0"/>
              <w:spacing w:line="360" w:lineRule="exact"/>
              <w:jc w:val="center"/>
              <w:rPr>
                <w:rFonts w:ascii="宋体" w:hAnsi="宋体"/>
                <w:bCs/>
                <w:sz w:val="24"/>
                <w:szCs w:val="24"/>
              </w:rPr>
            </w:pPr>
          </w:p>
        </w:tc>
      </w:tr>
    </w:tbl>
    <w:p w14:paraId="5ED58004" w14:textId="77777777" w:rsidR="00FE0EC5" w:rsidRDefault="00FE0EC5" w:rsidP="00FE0EC5"/>
    <w:p w14:paraId="3F9D1396" w14:textId="77777777" w:rsidR="003774F0" w:rsidRDefault="003774F0">
      <w:pPr>
        <w:widowControl/>
        <w:spacing w:line="540" w:lineRule="exact"/>
        <w:jc w:val="center"/>
        <w:rPr>
          <w:rFonts w:ascii="Calibri" w:eastAsia="宋体" w:hAnsi="宋体" w:cs="Times New Roman"/>
          <w:b/>
          <w:sz w:val="32"/>
        </w:rPr>
        <w:sectPr w:rsidR="003774F0" w:rsidSect="00A54B8F">
          <w:pgSz w:w="11906" w:h="16838"/>
          <w:pgMar w:top="1440" w:right="567" w:bottom="1440" w:left="567" w:header="567" w:footer="737" w:gutter="0"/>
          <w:cols w:space="425"/>
          <w:docGrid w:type="lines" w:linePitch="312"/>
        </w:sectPr>
      </w:pPr>
    </w:p>
    <w:p w14:paraId="08053E2F" w14:textId="77777777" w:rsidR="00FE0EC5" w:rsidRPr="00A54B8F" w:rsidRDefault="002810E3" w:rsidP="00A54B8F">
      <w:pPr>
        <w:pStyle w:val="12"/>
        <w:spacing w:before="0" w:after="0" w:line="460" w:lineRule="exact"/>
        <w:ind w:left="2" w:firstLineChars="466" w:firstLine="1310"/>
        <w:outlineLvl w:val="0"/>
        <w:rPr>
          <w:bCs w:val="0"/>
        </w:rPr>
      </w:pPr>
      <w:bookmarkStart w:id="220" w:name="_Toc334616258"/>
      <w:bookmarkStart w:id="221" w:name="_Toc391046400"/>
      <w:r w:rsidRPr="00A54B8F">
        <w:rPr>
          <w:rFonts w:hint="eastAsia"/>
          <w:bCs w:val="0"/>
        </w:rPr>
        <w:lastRenderedPageBreak/>
        <w:t>表</w:t>
      </w:r>
      <w:r w:rsidR="003774F0" w:rsidRPr="00A54B8F">
        <w:rPr>
          <w:rFonts w:hint="eastAsia"/>
          <w:bCs w:val="0"/>
        </w:rPr>
        <w:t xml:space="preserve">10.2 </w:t>
      </w:r>
      <w:r w:rsidR="00FE0EC5" w:rsidRPr="00A54B8F">
        <w:rPr>
          <w:rFonts w:hint="eastAsia"/>
          <w:bCs w:val="0"/>
        </w:rPr>
        <w:t>消防设施、器材台帐</w:t>
      </w:r>
      <w:bookmarkEnd w:id="220"/>
      <w:bookmarkEnd w:id="221"/>
    </w:p>
    <w:tbl>
      <w:tblPr>
        <w:tblW w:w="13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1710"/>
        <w:gridCol w:w="1843"/>
        <w:gridCol w:w="1559"/>
        <w:gridCol w:w="1843"/>
        <w:gridCol w:w="2126"/>
        <w:gridCol w:w="1843"/>
        <w:gridCol w:w="1559"/>
      </w:tblGrid>
      <w:tr w:rsidR="00FE0EC5" w14:paraId="068EF6C5" w14:textId="77777777" w:rsidTr="003774F0">
        <w:trPr>
          <w:trHeight w:hRule="exact" w:val="698"/>
          <w:jc w:val="center"/>
        </w:trPr>
        <w:tc>
          <w:tcPr>
            <w:tcW w:w="852" w:type="dxa"/>
            <w:vAlign w:val="center"/>
          </w:tcPr>
          <w:p w14:paraId="4C2F38A3" w14:textId="77777777" w:rsidR="00FE0EC5" w:rsidRDefault="00FE0EC5" w:rsidP="00FE0EC5">
            <w:pPr>
              <w:jc w:val="center"/>
              <w:rPr>
                <w:sz w:val="28"/>
                <w:szCs w:val="28"/>
              </w:rPr>
            </w:pPr>
            <w:r>
              <w:rPr>
                <w:rFonts w:hint="eastAsia"/>
                <w:sz w:val="28"/>
                <w:szCs w:val="28"/>
              </w:rPr>
              <w:t>序号</w:t>
            </w:r>
          </w:p>
        </w:tc>
        <w:tc>
          <w:tcPr>
            <w:tcW w:w="1710" w:type="dxa"/>
            <w:vAlign w:val="center"/>
          </w:tcPr>
          <w:p w14:paraId="4A9C9B75" w14:textId="77777777" w:rsidR="00FE0EC5" w:rsidRDefault="00FE0EC5" w:rsidP="00FE0EC5">
            <w:pPr>
              <w:jc w:val="center"/>
              <w:rPr>
                <w:sz w:val="28"/>
                <w:szCs w:val="28"/>
              </w:rPr>
            </w:pPr>
            <w:r>
              <w:rPr>
                <w:rFonts w:hint="eastAsia"/>
                <w:sz w:val="28"/>
                <w:szCs w:val="28"/>
              </w:rPr>
              <w:t>名称</w:t>
            </w:r>
          </w:p>
        </w:tc>
        <w:tc>
          <w:tcPr>
            <w:tcW w:w="1843" w:type="dxa"/>
            <w:vAlign w:val="center"/>
          </w:tcPr>
          <w:p w14:paraId="7504B3F6" w14:textId="77777777" w:rsidR="00FE0EC5" w:rsidRDefault="00FE0EC5" w:rsidP="00FE0EC5">
            <w:pPr>
              <w:jc w:val="center"/>
              <w:rPr>
                <w:sz w:val="28"/>
                <w:szCs w:val="28"/>
              </w:rPr>
            </w:pPr>
            <w:r>
              <w:rPr>
                <w:rFonts w:hint="eastAsia"/>
                <w:sz w:val="28"/>
                <w:szCs w:val="28"/>
              </w:rPr>
              <w:t>规格型号</w:t>
            </w:r>
          </w:p>
        </w:tc>
        <w:tc>
          <w:tcPr>
            <w:tcW w:w="1559" w:type="dxa"/>
            <w:vAlign w:val="center"/>
          </w:tcPr>
          <w:p w14:paraId="5078EA1D" w14:textId="77777777" w:rsidR="00FE0EC5" w:rsidRDefault="00FE0EC5" w:rsidP="00FE0EC5">
            <w:pPr>
              <w:jc w:val="center"/>
              <w:rPr>
                <w:sz w:val="28"/>
                <w:szCs w:val="28"/>
              </w:rPr>
            </w:pPr>
            <w:r>
              <w:rPr>
                <w:rFonts w:hint="eastAsia"/>
                <w:sz w:val="28"/>
                <w:szCs w:val="28"/>
              </w:rPr>
              <w:t>数量</w:t>
            </w:r>
          </w:p>
        </w:tc>
        <w:tc>
          <w:tcPr>
            <w:tcW w:w="1843" w:type="dxa"/>
            <w:vAlign w:val="center"/>
          </w:tcPr>
          <w:p w14:paraId="49BA3D37" w14:textId="77777777" w:rsidR="00FE0EC5" w:rsidRDefault="00FE0EC5" w:rsidP="00FE0EC5">
            <w:pPr>
              <w:jc w:val="center"/>
              <w:rPr>
                <w:sz w:val="28"/>
                <w:szCs w:val="28"/>
              </w:rPr>
            </w:pPr>
            <w:r>
              <w:rPr>
                <w:rFonts w:hint="eastAsia"/>
                <w:sz w:val="28"/>
                <w:szCs w:val="28"/>
              </w:rPr>
              <w:t>配备位置</w:t>
            </w:r>
          </w:p>
        </w:tc>
        <w:tc>
          <w:tcPr>
            <w:tcW w:w="2126" w:type="dxa"/>
            <w:vAlign w:val="center"/>
          </w:tcPr>
          <w:p w14:paraId="08CB494A" w14:textId="77777777" w:rsidR="00FE0EC5" w:rsidRDefault="00FE0EC5" w:rsidP="00FE0EC5">
            <w:pPr>
              <w:jc w:val="center"/>
              <w:rPr>
                <w:sz w:val="28"/>
                <w:szCs w:val="28"/>
              </w:rPr>
            </w:pPr>
            <w:r>
              <w:rPr>
                <w:rFonts w:hint="eastAsia"/>
                <w:sz w:val="28"/>
                <w:szCs w:val="28"/>
              </w:rPr>
              <w:t>完好情况</w:t>
            </w:r>
          </w:p>
        </w:tc>
        <w:tc>
          <w:tcPr>
            <w:tcW w:w="1843" w:type="dxa"/>
            <w:vAlign w:val="center"/>
          </w:tcPr>
          <w:p w14:paraId="79C75B58" w14:textId="77777777" w:rsidR="00FE0EC5" w:rsidRDefault="00FE0EC5" w:rsidP="00FE0EC5">
            <w:pPr>
              <w:jc w:val="center"/>
              <w:rPr>
                <w:sz w:val="28"/>
                <w:szCs w:val="28"/>
              </w:rPr>
            </w:pPr>
            <w:r>
              <w:rPr>
                <w:rFonts w:hint="eastAsia"/>
                <w:sz w:val="28"/>
                <w:szCs w:val="28"/>
              </w:rPr>
              <w:t>维护保养时间</w:t>
            </w:r>
          </w:p>
        </w:tc>
        <w:tc>
          <w:tcPr>
            <w:tcW w:w="1559" w:type="dxa"/>
            <w:vAlign w:val="center"/>
          </w:tcPr>
          <w:p w14:paraId="70083966" w14:textId="77777777" w:rsidR="00FE0EC5" w:rsidRDefault="00FE0EC5" w:rsidP="00FE0EC5">
            <w:pPr>
              <w:jc w:val="center"/>
              <w:rPr>
                <w:sz w:val="28"/>
                <w:szCs w:val="28"/>
              </w:rPr>
            </w:pPr>
            <w:r>
              <w:rPr>
                <w:rFonts w:hint="eastAsia"/>
                <w:sz w:val="28"/>
                <w:szCs w:val="28"/>
              </w:rPr>
              <w:t>备注</w:t>
            </w:r>
          </w:p>
        </w:tc>
      </w:tr>
      <w:tr w:rsidR="00FE0EC5" w14:paraId="7EC5CB6E" w14:textId="77777777" w:rsidTr="003774F0">
        <w:trPr>
          <w:trHeight w:hRule="exact" w:val="683"/>
          <w:jc w:val="center"/>
        </w:trPr>
        <w:tc>
          <w:tcPr>
            <w:tcW w:w="852" w:type="dxa"/>
            <w:vAlign w:val="center"/>
          </w:tcPr>
          <w:p w14:paraId="359D88A8" w14:textId="77777777" w:rsidR="00FE0EC5" w:rsidRDefault="00FE0EC5" w:rsidP="00FE0EC5">
            <w:pPr>
              <w:jc w:val="center"/>
              <w:rPr>
                <w:sz w:val="24"/>
              </w:rPr>
            </w:pPr>
            <w:r>
              <w:rPr>
                <w:rFonts w:hint="eastAsia"/>
                <w:sz w:val="24"/>
              </w:rPr>
              <w:t>1</w:t>
            </w:r>
          </w:p>
        </w:tc>
        <w:tc>
          <w:tcPr>
            <w:tcW w:w="1710" w:type="dxa"/>
            <w:vAlign w:val="center"/>
          </w:tcPr>
          <w:p w14:paraId="77906B7F" w14:textId="77777777" w:rsidR="00FE0EC5" w:rsidRDefault="00FE0EC5" w:rsidP="00FE0EC5">
            <w:pPr>
              <w:jc w:val="center"/>
              <w:rPr>
                <w:sz w:val="24"/>
              </w:rPr>
            </w:pPr>
          </w:p>
        </w:tc>
        <w:tc>
          <w:tcPr>
            <w:tcW w:w="1843" w:type="dxa"/>
            <w:vAlign w:val="center"/>
          </w:tcPr>
          <w:p w14:paraId="7A78D880" w14:textId="77777777" w:rsidR="00FE0EC5" w:rsidRDefault="00FE0EC5" w:rsidP="00FE0EC5">
            <w:pPr>
              <w:jc w:val="center"/>
              <w:rPr>
                <w:sz w:val="24"/>
              </w:rPr>
            </w:pPr>
          </w:p>
        </w:tc>
        <w:tc>
          <w:tcPr>
            <w:tcW w:w="1559" w:type="dxa"/>
            <w:vAlign w:val="center"/>
          </w:tcPr>
          <w:p w14:paraId="09169FF6" w14:textId="77777777" w:rsidR="00FE0EC5" w:rsidRDefault="00FE0EC5" w:rsidP="00FE0EC5">
            <w:pPr>
              <w:jc w:val="center"/>
              <w:rPr>
                <w:sz w:val="24"/>
              </w:rPr>
            </w:pPr>
          </w:p>
        </w:tc>
        <w:tc>
          <w:tcPr>
            <w:tcW w:w="1843" w:type="dxa"/>
            <w:vAlign w:val="center"/>
          </w:tcPr>
          <w:p w14:paraId="440364C7" w14:textId="77777777" w:rsidR="00FE0EC5" w:rsidRDefault="00FE0EC5" w:rsidP="00FE0EC5">
            <w:pPr>
              <w:jc w:val="center"/>
              <w:rPr>
                <w:sz w:val="24"/>
              </w:rPr>
            </w:pPr>
          </w:p>
        </w:tc>
        <w:tc>
          <w:tcPr>
            <w:tcW w:w="2126" w:type="dxa"/>
            <w:vAlign w:val="center"/>
          </w:tcPr>
          <w:p w14:paraId="513DF9EA" w14:textId="77777777" w:rsidR="00FE0EC5" w:rsidRDefault="00FE0EC5" w:rsidP="00FE0EC5">
            <w:pPr>
              <w:jc w:val="center"/>
              <w:rPr>
                <w:sz w:val="24"/>
              </w:rPr>
            </w:pPr>
          </w:p>
        </w:tc>
        <w:tc>
          <w:tcPr>
            <w:tcW w:w="1843" w:type="dxa"/>
            <w:vAlign w:val="center"/>
          </w:tcPr>
          <w:p w14:paraId="51A954C2" w14:textId="77777777" w:rsidR="00FE0EC5" w:rsidRDefault="00FE0EC5" w:rsidP="00FE0EC5">
            <w:pPr>
              <w:jc w:val="center"/>
              <w:rPr>
                <w:sz w:val="24"/>
              </w:rPr>
            </w:pPr>
          </w:p>
        </w:tc>
        <w:tc>
          <w:tcPr>
            <w:tcW w:w="1559" w:type="dxa"/>
            <w:vAlign w:val="center"/>
          </w:tcPr>
          <w:p w14:paraId="68256CA4" w14:textId="77777777" w:rsidR="00FE0EC5" w:rsidRDefault="00FE0EC5" w:rsidP="00FE0EC5">
            <w:pPr>
              <w:jc w:val="center"/>
              <w:rPr>
                <w:sz w:val="24"/>
              </w:rPr>
            </w:pPr>
          </w:p>
        </w:tc>
      </w:tr>
      <w:tr w:rsidR="00FE0EC5" w14:paraId="33DF35C2" w14:textId="77777777" w:rsidTr="003774F0">
        <w:trPr>
          <w:trHeight w:hRule="exact" w:val="567"/>
          <w:jc w:val="center"/>
        </w:trPr>
        <w:tc>
          <w:tcPr>
            <w:tcW w:w="852" w:type="dxa"/>
            <w:vAlign w:val="center"/>
          </w:tcPr>
          <w:p w14:paraId="051A44D5" w14:textId="77777777" w:rsidR="00FE0EC5" w:rsidRDefault="00FE0EC5" w:rsidP="00FE0EC5">
            <w:pPr>
              <w:jc w:val="center"/>
              <w:rPr>
                <w:sz w:val="24"/>
              </w:rPr>
            </w:pPr>
            <w:r>
              <w:rPr>
                <w:rFonts w:hint="eastAsia"/>
                <w:sz w:val="24"/>
              </w:rPr>
              <w:t>2</w:t>
            </w:r>
          </w:p>
        </w:tc>
        <w:tc>
          <w:tcPr>
            <w:tcW w:w="1710" w:type="dxa"/>
            <w:vAlign w:val="center"/>
          </w:tcPr>
          <w:p w14:paraId="5BCF5B3F" w14:textId="77777777" w:rsidR="00FE0EC5" w:rsidRDefault="00FE0EC5" w:rsidP="00FE0EC5">
            <w:pPr>
              <w:jc w:val="center"/>
            </w:pPr>
          </w:p>
        </w:tc>
        <w:tc>
          <w:tcPr>
            <w:tcW w:w="1843" w:type="dxa"/>
            <w:vAlign w:val="center"/>
          </w:tcPr>
          <w:p w14:paraId="3CEC5EBF" w14:textId="77777777" w:rsidR="00FE0EC5" w:rsidRDefault="00FE0EC5" w:rsidP="00FE0EC5">
            <w:pPr>
              <w:jc w:val="center"/>
            </w:pPr>
          </w:p>
        </w:tc>
        <w:tc>
          <w:tcPr>
            <w:tcW w:w="1559" w:type="dxa"/>
            <w:vAlign w:val="center"/>
          </w:tcPr>
          <w:p w14:paraId="52FB9D94" w14:textId="77777777" w:rsidR="00FE0EC5" w:rsidRDefault="00FE0EC5" w:rsidP="00FE0EC5">
            <w:pPr>
              <w:jc w:val="center"/>
              <w:rPr>
                <w:sz w:val="24"/>
              </w:rPr>
            </w:pPr>
          </w:p>
        </w:tc>
        <w:tc>
          <w:tcPr>
            <w:tcW w:w="1843" w:type="dxa"/>
            <w:vAlign w:val="center"/>
          </w:tcPr>
          <w:p w14:paraId="19D90897" w14:textId="77777777" w:rsidR="00FE0EC5" w:rsidRDefault="00FE0EC5" w:rsidP="00FE0EC5">
            <w:pPr>
              <w:jc w:val="center"/>
              <w:rPr>
                <w:sz w:val="24"/>
              </w:rPr>
            </w:pPr>
          </w:p>
        </w:tc>
        <w:tc>
          <w:tcPr>
            <w:tcW w:w="2126" w:type="dxa"/>
            <w:vAlign w:val="center"/>
          </w:tcPr>
          <w:p w14:paraId="362B49D2" w14:textId="77777777" w:rsidR="00FE0EC5" w:rsidRDefault="00FE0EC5" w:rsidP="00FE0EC5">
            <w:pPr>
              <w:jc w:val="center"/>
              <w:rPr>
                <w:sz w:val="24"/>
              </w:rPr>
            </w:pPr>
          </w:p>
        </w:tc>
        <w:tc>
          <w:tcPr>
            <w:tcW w:w="1843" w:type="dxa"/>
            <w:vAlign w:val="center"/>
          </w:tcPr>
          <w:p w14:paraId="35BBC346" w14:textId="77777777" w:rsidR="00FE0EC5" w:rsidRDefault="00FE0EC5" w:rsidP="00FE0EC5">
            <w:pPr>
              <w:jc w:val="center"/>
              <w:rPr>
                <w:sz w:val="24"/>
              </w:rPr>
            </w:pPr>
          </w:p>
        </w:tc>
        <w:tc>
          <w:tcPr>
            <w:tcW w:w="1559" w:type="dxa"/>
            <w:vAlign w:val="center"/>
          </w:tcPr>
          <w:p w14:paraId="7F3F20EE" w14:textId="77777777" w:rsidR="00FE0EC5" w:rsidRDefault="00FE0EC5" w:rsidP="00FE0EC5">
            <w:pPr>
              <w:jc w:val="center"/>
              <w:rPr>
                <w:sz w:val="24"/>
              </w:rPr>
            </w:pPr>
          </w:p>
        </w:tc>
      </w:tr>
      <w:tr w:rsidR="00FE0EC5" w14:paraId="10BCE10C" w14:textId="77777777" w:rsidTr="003774F0">
        <w:trPr>
          <w:trHeight w:hRule="exact" w:val="567"/>
          <w:jc w:val="center"/>
        </w:trPr>
        <w:tc>
          <w:tcPr>
            <w:tcW w:w="852" w:type="dxa"/>
            <w:vAlign w:val="center"/>
          </w:tcPr>
          <w:p w14:paraId="151E3184" w14:textId="77777777" w:rsidR="00FE0EC5" w:rsidRDefault="00FE0EC5" w:rsidP="00FE0EC5">
            <w:pPr>
              <w:jc w:val="center"/>
              <w:rPr>
                <w:sz w:val="24"/>
              </w:rPr>
            </w:pPr>
            <w:r>
              <w:rPr>
                <w:rFonts w:hint="eastAsia"/>
                <w:sz w:val="24"/>
              </w:rPr>
              <w:t>3</w:t>
            </w:r>
          </w:p>
        </w:tc>
        <w:tc>
          <w:tcPr>
            <w:tcW w:w="1710" w:type="dxa"/>
            <w:vAlign w:val="center"/>
          </w:tcPr>
          <w:p w14:paraId="425E46DB" w14:textId="77777777" w:rsidR="00FE0EC5" w:rsidRDefault="00FE0EC5" w:rsidP="00FE0EC5">
            <w:pPr>
              <w:jc w:val="center"/>
            </w:pPr>
          </w:p>
        </w:tc>
        <w:tc>
          <w:tcPr>
            <w:tcW w:w="1843" w:type="dxa"/>
            <w:vAlign w:val="center"/>
          </w:tcPr>
          <w:p w14:paraId="35D11859" w14:textId="77777777" w:rsidR="00FE0EC5" w:rsidRDefault="00FE0EC5" w:rsidP="00FE0EC5">
            <w:pPr>
              <w:jc w:val="center"/>
            </w:pPr>
          </w:p>
        </w:tc>
        <w:tc>
          <w:tcPr>
            <w:tcW w:w="1559" w:type="dxa"/>
            <w:vAlign w:val="center"/>
          </w:tcPr>
          <w:p w14:paraId="319FF18A" w14:textId="77777777" w:rsidR="00FE0EC5" w:rsidRDefault="00FE0EC5" w:rsidP="00FE0EC5">
            <w:pPr>
              <w:jc w:val="center"/>
              <w:rPr>
                <w:sz w:val="24"/>
              </w:rPr>
            </w:pPr>
          </w:p>
        </w:tc>
        <w:tc>
          <w:tcPr>
            <w:tcW w:w="1843" w:type="dxa"/>
            <w:vAlign w:val="center"/>
          </w:tcPr>
          <w:p w14:paraId="6002017D" w14:textId="77777777" w:rsidR="00FE0EC5" w:rsidRDefault="00FE0EC5" w:rsidP="00FE0EC5">
            <w:pPr>
              <w:jc w:val="center"/>
              <w:rPr>
                <w:sz w:val="24"/>
              </w:rPr>
            </w:pPr>
          </w:p>
        </w:tc>
        <w:tc>
          <w:tcPr>
            <w:tcW w:w="2126" w:type="dxa"/>
            <w:vAlign w:val="center"/>
          </w:tcPr>
          <w:p w14:paraId="480007C1" w14:textId="77777777" w:rsidR="00FE0EC5" w:rsidRDefault="00FE0EC5" w:rsidP="00FE0EC5">
            <w:pPr>
              <w:jc w:val="center"/>
            </w:pPr>
          </w:p>
        </w:tc>
        <w:tc>
          <w:tcPr>
            <w:tcW w:w="1843" w:type="dxa"/>
            <w:vAlign w:val="center"/>
          </w:tcPr>
          <w:p w14:paraId="44364DCE" w14:textId="77777777" w:rsidR="00FE0EC5" w:rsidRDefault="00FE0EC5" w:rsidP="00FE0EC5">
            <w:pPr>
              <w:jc w:val="center"/>
              <w:rPr>
                <w:sz w:val="24"/>
              </w:rPr>
            </w:pPr>
          </w:p>
        </w:tc>
        <w:tc>
          <w:tcPr>
            <w:tcW w:w="1559" w:type="dxa"/>
            <w:vAlign w:val="center"/>
          </w:tcPr>
          <w:p w14:paraId="7253B7BE" w14:textId="77777777" w:rsidR="00FE0EC5" w:rsidRDefault="00FE0EC5" w:rsidP="00FE0EC5">
            <w:pPr>
              <w:jc w:val="center"/>
              <w:rPr>
                <w:sz w:val="24"/>
              </w:rPr>
            </w:pPr>
          </w:p>
        </w:tc>
      </w:tr>
      <w:tr w:rsidR="00FE0EC5" w14:paraId="387F44DF" w14:textId="77777777" w:rsidTr="003774F0">
        <w:trPr>
          <w:trHeight w:hRule="exact" w:val="567"/>
          <w:jc w:val="center"/>
        </w:trPr>
        <w:tc>
          <w:tcPr>
            <w:tcW w:w="852" w:type="dxa"/>
            <w:vAlign w:val="center"/>
          </w:tcPr>
          <w:p w14:paraId="391247ED" w14:textId="77777777" w:rsidR="00FE0EC5" w:rsidRDefault="00FE0EC5" w:rsidP="00FE0EC5">
            <w:pPr>
              <w:jc w:val="center"/>
              <w:rPr>
                <w:sz w:val="24"/>
              </w:rPr>
            </w:pPr>
            <w:r>
              <w:rPr>
                <w:rFonts w:hint="eastAsia"/>
                <w:sz w:val="24"/>
              </w:rPr>
              <w:t>4</w:t>
            </w:r>
          </w:p>
        </w:tc>
        <w:tc>
          <w:tcPr>
            <w:tcW w:w="1710" w:type="dxa"/>
            <w:vAlign w:val="center"/>
          </w:tcPr>
          <w:p w14:paraId="0D5E1C47" w14:textId="77777777" w:rsidR="00FE0EC5" w:rsidRDefault="00FE0EC5" w:rsidP="00FE0EC5">
            <w:pPr>
              <w:jc w:val="center"/>
            </w:pPr>
          </w:p>
        </w:tc>
        <w:tc>
          <w:tcPr>
            <w:tcW w:w="1843" w:type="dxa"/>
            <w:vAlign w:val="center"/>
          </w:tcPr>
          <w:p w14:paraId="6E6F86B7" w14:textId="77777777" w:rsidR="00FE0EC5" w:rsidRDefault="00FE0EC5" w:rsidP="00FE0EC5">
            <w:pPr>
              <w:jc w:val="center"/>
            </w:pPr>
          </w:p>
        </w:tc>
        <w:tc>
          <w:tcPr>
            <w:tcW w:w="1559" w:type="dxa"/>
            <w:vAlign w:val="center"/>
          </w:tcPr>
          <w:p w14:paraId="478FF9CA" w14:textId="77777777" w:rsidR="00FE0EC5" w:rsidRDefault="00FE0EC5" w:rsidP="00FE0EC5">
            <w:pPr>
              <w:jc w:val="center"/>
              <w:rPr>
                <w:sz w:val="24"/>
              </w:rPr>
            </w:pPr>
          </w:p>
        </w:tc>
        <w:tc>
          <w:tcPr>
            <w:tcW w:w="1843" w:type="dxa"/>
            <w:vAlign w:val="center"/>
          </w:tcPr>
          <w:p w14:paraId="796E9604" w14:textId="77777777" w:rsidR="00FE0EC5" w:rsidRDefault="00FE0EC5" w:rsidP="00FE0EC5">
            <w:pPr>
              <w:jc w:val="center"/>
              <w:rPr>
                <w:sz w:val="24"/>
              </w:rPr>
            </w:pPr>
          </w:p>
        </w:tc>
        <w:tc>
          <w:tcPr>
            <w:tcW w:w="2126" w:type="dxa"/>
            <w:vAlign w:val="center"/>
          </w:tcPr>
          <w:p w14:paraId="227E1D47" w14:textId="77777777" w:rsidR="00FE0EC5" w:rsidRDefault="00FE0EC5" w:rsidP="00FE0EC5">
            <w:pPr>
              <w:jc w:val="center"/>
            </w:pPr>
          </w:p>
        </w:tc>
        <w:tc>
          <w:tcPr>
            <w:tcW w:w="1843" w:type="dxa"/>
            <w:vAlign w:val="center"/>
          </w:tcPr>
          <w:p w14:paraId="5B35F027" w14:textId="77777777" w:rsidR="00FE0EC5" w:rsidRDefault="00FE0EC5" w:rsidP="00FE0EC5">
            <w:pPr>
              <w:jc w:val="center"/>
              <w:rPr>
                <w:sz w:val="24"/>
              </w:rPr>
            </w:pPr>
          </w:p>
        </w:tc>
        <w:tc>
          <w:tcPr>
            <w:tcW w:w="1559" w:type="dxa"/>
            <w:vAlign w:val="center"/>
          </w:tcPr>
          <w:p w14:paraId="3F4AED52" w14:textId="77777777" w:rsidR="00FE0EC5" w:rsidRDefault="00FE0EC5" w:rsidP="00FE0EC5">
            <w:pPr>
              <w:jc w:val="center"/>
              <w:rPr>
                <w:sz w:val="24"/>
              </w:rPr>
            </w:pPr>
          </w:p>
        </w:tc>
      </w:tr>
      <w:tr w:rsidR="00FE0EC5" w14:paraId="255B6396" w14:textId="77777777" w:rsidTr="003774F0">
        <w:trPr>
          <w:trHeight w:hRule="exact" w:val="567"/>
          <w:jc w:val="center"/>
        </w:trPr>
        <w:tc>
          <w:tcPr>
            <w:tcW w:w="852" w:type="dxa"/>
            <w:vAlign w:val="center"/>
          </w:tcPr>
          <w:p w14:paraId="0581EFF0" w14:textId="77777777" w:rsidR="00FE0EC5" w:rsidRDefault="00FE0EC5" w:rsidP="00FE0EC5">
            <w:pPr>
              <w:jc w:val="center"/>
              <w:rPr>
                <w:sz w:val="24"/>
              </w:rPr>
            </w:pPr>
            <w:r>
              <w:rPr>
                <w:rFonts w:hint="eastAsia"/>
                <w:sz w:val="24"/>
              </w:rPr>
              <w:t>5</w:t>
            </w:r>
          </w:p>
        </w:tc>
        <w:tc>
          <w:tcPr>
            <w:tcW w:w="1710" w:type="dxa"/>
            <w:vAlign w:val="center"/>
          </w:tcPr>
          <w:p w14:paraId="64DE8441" w14:textId="77777777" w:rsidR="00FE0EC5" w:rsidRDefault="00FE0EC5" w:rsidP="00FE0EC5">
            <w:pPr>
              <w:jc w:val="center"/>
            </w:pPr>
          </w:p>
        </w:tc>
        <w:tc>
          <w:tcPr>
            <w:tcW w:w="1843" w:type="dxa"/>
            <w:vAlign w:val="center"/>
          </w:tcPr>
          <w:p w14:paraId="4784A90D" w14:textId="77777777" w:rsidR="00FE0EC5" w:rsidRDefault="00FE0EC5" w:rsidP="00FE0EC5">
            <w:pPr>
              <w:jc w:val="center"/>
            </w:pPr>
          </w:p>
        </w:tc>
        <w:tc>
          <w:tcPr>
            <w:tcW w:w="1559" w:type="dxa"/>
            <w:vAlign w:val="center"/>
          </w:tcPr>
          <w:p w14:paraId="47561FBB" w14:textId="77777777" w:rsidR="00FE0EC5" w:rsidRDefault="00FE0EC5" w:rsidP="00FE0EC5">
            <w:pPr>
              <w:jc w:val="center"/>
              <w:rPr>
                <w:sz w:val="24"/>
              </w:rPr>
            </w:pPr>
          </w:p>
        </w:tc>
        <w:tc>
          <w:tcPr>
            <w:tcW w:w="1843" w:type="dxa"/>
            <w:vAlign w:val="center"/>
          </w:tcPr>
          <w:p w14:paraId="4E0C11C3" w14:textId="77777777" w:rsidR="00FE0EC5" w:rsidRDefault="00FE0EC5" w:rsidP="00FE0EC5">
            <w:pPr>
              <w:jc w:val="center"/>
              <w:rPr>
                <w:sz w:val="24"/>
              </w:rPr>
            </w:pPr>
          </w:p>
        </w:tc>
        <w:tc>
          <w:tcPr>
            <w:tcW w:w="2126" w:type="dxa"/>
            <w:vAlign w:val="center"/>
          </w:tcPr>
          <w:p w14:paraId="401254F5" w14:textId="77777777" w:rsidR="00FE0EC5" w:rsidRDefault="00FE0EC5" w:rsidP="00FE0EC5">
            <w:pPr>
              <w:jc w:val="center"/>
            </w:pPr>
          </w:p>
        </w:tc>
        <w:tc>
          <w:tcPr>
            <w:tcW w:w="1843" w:type="dxa"/>
            <w:vAlign w:val="center"/>
          </w:tcPr>
          <w:p w14:paraId="1A522328" w14:textId="77777777" w:rsidR="00FE0EC5" w:rsidRDefault="00FE0EC5" w:rsidP="00FE0EC5">
            <w:pPr>
              <w:jc w:val="center"/>
              <w:rPr>
                <w:sz w:val="24"/>
              </w:rPr>
            </w:pPr>
          </w:p>
        </w:tc>
        <w:tc>
          <w:tcPr>
            <w:tcW w:w="1559" w:type="dxa"/>
            <w:vAlign w:val="center"/>
          </w:tcPr>
          <w:p w14:paraId="5C1B7B70" w14:textId="77777777" w:rsidR="00FE0EC5" w:rsidRDefault="00FE0EC5" w:rsidP="00FE0EC5">
            <w:pPr>
              <w:jc w:val="center"/>
              <w:rPr>
                <w:sz w:val="24"/>
              </w:rPr>
            </w:pPr>
          </w:p>
        </w:tc>
      </w:tr>
      <w:tr w:rsidR="00FE0EC5" w14:paraId="1B15CA2C" w14:textId="77777777" w:rsidTr="003774F0">
        <w:trPr>
          <w:trHeight w:hRule="exact" w:val="567"/>
          <w:jc w:val="center"/>
        </w:trPr>
        <w:tc>
          <w:tcPr>
            <w:tcW w:w="852" w:type="dxa"/>
            <w:vAlign w:val="center"/>
          </w:tcPr>
          <w:p w14:paraId="3E083A8C" w14:textId="77777777" w:rsidR="00FE0EC5" w:rsidRDefault="00FE0EC5" w:rsidP="00FE0EC5">
            <w:pPr>
              <w:jc w:val="center"/>
              <w:rPr>
                <w:sz w:val="24"/>
              </w:rPr>
            </w:pPr>
            <w:r>
              <w:rPr>
                <w:rFonts w:hint="eastAsia"/>
                <w:sz w:val="24"/>
              </w:rPr>
              <w:t>6</w:t>
            </w:r>
          </w:p>
        </w:tc>
        <w:tc>
          <w:tcPr>
            <w:tcW w:w="1710" w:type="dxa"/>
            <w:vAlign w:val="center"/>
          </w:tcPr>
          <w:p w14:paraId="5CBAEA85" w14:textId="77777777" w:rsidR="00FE0EC5" w:rsidRDefault="00FE0EC5" w:rsidP="00FE0EC5">
            <w:pPr>
              <w:jc w:val="center"/>
            </w:pPr>
          </w:p>
        </w:tc>
        <w:tc>
          <w:tcPr>
            <w:tcW w:w="1843" w:type="dxa"/>
            <w:vAlign w:val="center"/>
          </w:tcPr>
          <w:p w14:paraId="09C3CC1B" w14:textId="77777777" w:rsidR="00FE0EC5" w:rsidRDefault="00FE0EC5" w:rsidP="00FE0EC5">
            <w:pPr>
              <w:jc w:val="center"/>
            </w:pPr>
          </w:p>
        </w:tc>
        <w:tc>
          <w:tcPr>
            <w:tcW w:w="1559" w:type="dxa"/>
            <w:vAlign w:val="center"/>
          </w:tcPr>
          <w:p w14:paraId="3779EED7" w14:textId="77777777" w:rsidR="00FE0EC5" w:rsidRDefault="00FE0EC5" w:rsidP="00FE0EC5">
            <w:pPr>
              <w:jc w:val="center"/>
              <w:rPr>
                <w:sz w:val="24"/>
              </w:rPr>
            </w:pPr>
          </w:p>
        </w:tc>
        <w:tc>
          <w:tcPr>
            <w:tcW w:w="1843" w:type="dxa"/>
            <w:vAlign w:val="center"/>
          </w:tcPr>
          <w:p w14:paraId="5BCC8F70" w14:textId="77777777" w:rsidR="00FE0EC5" w:rsidRDefault="00FE0EC5" w:rsidP="00FE0EC5">
            <w:pPr>
              <w:jc w:val="center"/>
              <w:rPr>
                <w:sz w:val="24"/>
              </w:rPr>
            </w:pPr>
          </w:p>
        </w:tc>
        <w:tc>
          <w:tcPr>
            <w:tcW w:w="2126" w:type="dxa"/>
            <w:vAlign w:val="center"/>
          </w:tcPr>
          <w:p w14:paraId="51A793A7" w14:textId="77777777" w:rsidR="00FE0EC5" w:rsidRDefault="00FE0EC5" w:rsidP="00FE0EC5">
            <w:pPr>
              <w:jc w:val="center"/>
            </w:pPr>
          </w:p>
        </w:tc>
        <w:tc>
          <w:tcPr>
            <w:tcW w:w="1843" w:type="dxa"/>
            <w:vAlign w:val="center"/>
          </w:tcPr>
          <w:p w14:paraId="24D850F3" w14:textId="77777777" w:rsidR="00FE0EC5" w:rsidRDefault="00FE0EC5" w:rsidP="00FE0EC5">
            <w:pPr>
              <w:jc w:val="center"/>
              <w:rPr>
                <w:sz w:val="24"/>
              </w:rPr>
            </w:pPr>
          </w:p>
        </w:tc>
        <w:tc>
          <w:tcPr>
            <w:tcW w:w="1559" w:type="dxa"/>
            <w:vAlign w:val="center"/>
          </w:tcPr>
          <w:p w14:paraId="19A6479B" w14:textId="77777777" w:rsidR="00FE0EC5" w:rsidRDefault="00FE0EC5" w:rsidP="00FE0EC5">
            <w:pPr>
              <w:jc w:val="center"/>
              <w:rPr>
                <w:sz w:val="24"/>
              </w:rPr>
            </w:pPr>
          </w:p>
        </w:tc>
      </w:tr>
      <w:tr w:rsidR="00FE0EC5" w14:paraId="1505351E" w14:textId="77777777" w:rsidTr="003774F0">
        <w:trPr>
          <w:trHeight w:hRule="exact" w:val="567"/>
          <w:jc w:val="center"/>
        </w:trPr>
        <w:tc>
          <w:tcPr>
            <w:tcW w:w="852" w:type="dxa"/>
            <w:vAlign w:val="center"/>
          </w:tcPr>
          <w:p w14:paraId="2DF9AAB0" w14:textId="77777777" w:rsidR="00FE0EC5" w:rsidRDefault="00FE0EC5" w:rsidP="00FE0EC5">
            <w:pPr>
              <w:jc w:val="center"/>
              <w:rPr>
                <w:sz w:val="24"/>
              </w:rPr>
            </w:pPr>
            <w:r>
              <w:rPr>
                <w:rFonts w:hint="eastAsia"/>
                <w:sz w:val="24"/>
              </w:rPr>
              <w:t>7</w:t>
            </w:r>
          </w:p>
        </w:tc>
        <w:tc>
          <w:tcPr>
            <w:tcW w:w="1710" w:type="dxa"/>
            <w:vAlign w:val="center"/>
          </w:tcPr>
          <w:p w14:paraId="5E15FE53" w14:textId="77777777" w:rsidR="00FE0EC5" w:rsidRDefault="00FE0EC5" w:rsidP="00FE0EC5">
            <w:pPr>
              <w:jc w:val="center"/>
            </w:pPr>
          </w:p>
        </w:tc>
        <w:tc>
          <w:tcPr>
            <w:tcW w:w="1843" w:type="dxa"/>
            <w:vAlign w:val="center"/>
          </w:tcPr>
          <w:p w14:paraId="0CCA8E92" w14:textId="77777777" w:rsidR="00FE0EC5" w:rsidRDefault="00FE0EC5" w:rsidP="00FE0EC5">
            <w:pPr>
              <w:jc w:val="center"/>
            </w:pPr>
          </w:p>
        </w:tc>
        <w:tc>
          <w:tcPr>
            <w:tcW w:w="1559" w:type="dxa"/>
            <w:vAlign w:val="center"/>
          </w:tcPr>
          <w:p w14:paraId="51CC3767" w14:textId="77777777" w:rsidR="00FE0EC5" w:rsidRDefault="00FE0EC5" w:rsidP="00FE0EC5">
            <w:pPr>
              <w:jc w:val="center"/>
              <w:rPr>
                <w:sz w:val="24"/>
              </w:rPr>
            </w:pPr>
          </w:p>
        </w:tc>
        <w:tc>
          <w:tcPr>
            <w:tcW w:w="1843" w:type="dxa"/>
            <w:vAlign w:val="center"/>
          </w:tcPr>
          <w:p w14:paraId="22764562" w14:textId="77777777" w:rsidR="00FE0EC5" w:rsidRDefault="00FE0EC5" w:rsidP="00FE0EC5">
            <w:pPr>
              <w:jc w:val="center"/>
              <w:rPr>
                <w:sz w:val="24"/>
              </w:rPr>
            </w:pPr>
          </w:p>
        </w:tc>
        <w:tc>
          <w:tcPr>
            <w:tcW w:w="2126" w:type="dxa"/>
            <w:vAlign w:val="center"/>
          </w:tcPr>
          <w:p w14:paraId="2E5087B6" w14:textId="77777777" w:rsidR="00FE0EC5" w:rsidRDefault="00FE0EC5" w:rsidP="00FE0EC5">
            <w:pPr>
              <w:jc w:val="center"/>
            </w:pPr>
          </w:p>
        </w:tc>
        <w:tc>
          <w:tcPr>
            <w:tcW w:w="1843" w:type="dxa"/>
            <w:vAlign w:val="center"/>
          </w:tcPr>
          <w:p w14:paraId="6273130D" w14:textId="77777777" w:rsidR="00FE0EC5" w:rsidRDefault="00FE0EC5" w:rsidP="00FE0EC5">
            <w:pPr>
              <w:jc w:val="center"/>
              <w:rPr>
                <w:sz w:val="24"/>
              </w:rPr>
            </w:pPr>
          </w:p>
        </w:tc>
        <w:tc>
          <w:tcPr>
            <w:tcW w:w="1559" w:type="dxa"/>
            <w:vAlign w:val="center"/>
          </w:tcPr>
          <w:p w14:paraId="73AED3EE" w14:textId="77777777" w:rsidR="00FE0EC5" w:rsidRDefault="00FE0EC5" w:rsidP="00FE0EC5">
            <w:pPr>
              <w:jc w:val="center"/>
              <w:rPr>
                <w:sz w:val="24"/>
              </w:rPr>
            </w:pPr>
          </w:p>
        </w:tc>
      </w:tr>
      <w:tr w:rsidR="00FE0EC5" w14:paraId="089C9F27" w14:textId="77777777" w:rsidTr="003774F0">
        <w:trPr>
          <w:trHeight w:hRule="exact" w:val="567"/>
          <w:jc w:val="center"/>
        </w:trPr>
        <w:tc>
          <w:tcPr>
            <w:tcW w:w="852" w:type="dxa"/>
            <w:vAlign w:val="center"/>
          </w:tcPr>
          <w:p w14:paraId="03D389DB" w14:textId="77777777" w:rsidR="00FE0EC5" w:rsidRDefault="00FE0EC5" w:rsidP="00FE0EC5">
            <w:pPr>
              <w:jc w:val="center"/>
              <w:rPr>
                <w:sz w:val="24"/>
              </w:rPr>
            </w:pPr>
            <w:r>
              <w:rPr>
                <w:rFonts w:hint="eastAsia"/>
                <w:sz w:val="24"/>
              </w:rPr>
              <w:t>8</w:t>
            </w:r>
          </w:p>
        </w:tc>
        <w:tc>
          <w:tcPr>
            <w:tcW w:w="1710" w:type="dxa"/>
            <w:vAlign w:val="center"/>
          </w:tcPr>
          <w:p w14:paraId="655C54BF" w14:textId="77777777" w:rsidR="00FE0EC5" w:rsidRDefault="00FE0EC5" w:rsidP="00FE0EC5">
            <w:pPr>
              <w:jc w:val="center"/>
            </w:pPr>
          </w:p>
        </w:tc>
        <w:tc>
          <w:tcPr>
            <w:tcW w:w="1843" w:type="dxa"/>
            <w:vAlign w:val="center"/>
          </w:tcPr>
          <w:p w14:paraId="222C1A73" w14:textId="77777777" w:rsidR="00FE0EC5" w:rsidRDefault="00FE0EC5" w:rsidP="00FE0EC5">
            <w:pPr>
              <w:jc w:val="center"/>
            </w:pPr>
          </w:p>
        </w:tc>
        <w:tc>
          <w:tcPr>
            <w:tcW w:w="1559" w:type="dxa"/>
            <w:vAlign w:val="center"/>
          </w:tcPr>
          <w:p w14:paraId="10FF794F" w14:textId="77777777" w:rsidR="00FE0EC5" w:rsidRDefault="00FE0EC5" w:rsidP="00FE0EC5">
            <w:pPr>
              <w:jc w:val="center"/>
              <w:rPr>
                <w:sz w:val="24"/>
              </w:rPr>
            </w:pPr>
          </w:p>
        </w:tc>
        <w:tc>
          <w:tcPr>
            <w:tcW w:w="1843" w:type="dxa"/>
            <w:vAlign w:val="center"/>
          </w:tcPr>
          <w:p w14:paraId="33DD82C6" w14:textId="77777777" w:rsidR="00FE0EC5" w:rsidRDefault="00FE0EC5" w:rsidP="00FE0EC5">
            <w:pPr>
              <w:jc w:val="center"/>
              <w:rPr>
                <w:sz w:val="24"/>
              </w:rPr>
            </w:pPr>
          </w:p>
        </w:tc>
        <w:tc>
          <w:tcPr>
            <w:tcW w:w="2126" w:type="dxa"/>
            <w:vAlign w:val="center"/>
          </w:tcPr>
          <w:p w14:paraId="53EEACD0" w14:textId="77777777" w:rsidR="00FE0EC5" w:rsidRDefault="00FE0EC5" w:rsidP="00FE0EC5">
            <w:pPr>
              <w:jc w:val="center"/>
            </w:pPr>
          </w:p>
        </w:tc>
        <w:tc>
          <w:tcPr>
            <w:tcW w:w="1843" w:type="dxa"/>
            <w:vAlign w:val="center"/>
          </w:tcPr>
          <w:p w14:paraId="06687AF6" w14:textId="77777777" w:rsidR="00FE0EC5" w:rsidRDefault="00FE0EC5" w:rsidP="00FE0EC5">
            <w:pPr>
              <w:jc w:val="center"/>
              <w:rPr>
                <w:sz w:val="24"/>
              </w:rPr>
            </w:pPr>
          </w:p>
        </w:tc>
        <w:tc>
          <w:tcPr>
            <w:tcW w:w="1559" w:type="dxa"/>
            <w:vAlign w:val="center"/>
          </w:tcPr>
          <w:p w14:paraId="7141E936" w14:textId="77777777" w:rsidR="00FE0EC5" w:rsidRDefault="00FE0EC5" w:rsidP="00FE0EC5">
            <w:pPr>
              <w:jc w:val="center"/>
              <w:rPr>
                <w:sz w:val="24"/>
              </w:rPr>
            </w:pPr>
          </w:p>
        </w:tc>
      </w:tr>
      <w:tr w:rsidR="00FE0EC5" w14:paraId="05CF5110" w14:textId="77777777" w:rsidTr="003774F0">
        <w:trPr>
          <w:trHeight w:hRule="exact" w:val="567"/>
          <w:jc w:val="center"/>
        </w:trPr>
        <w:tc>
          <w:tcPr>
            <w:tcW w:w="852" w:type="dxa"/>
            <w:vAlign w:val="center"/>
          </w:tcPr>
          <w:p w14:paraId="7B92493F" w14:textId="77777777" w:rsidR="00FE0EC5" w:rsidRDefault="00FE0EC5" w:rsidP="00FE0EC5">
            <w:pPr>
              <w:jc w:val="center"/>
              <w:rPr>
                <w:sz w:val="24"/>
              </w:rPr>
            </w:pPr>
            <w:r>
              <w:rPr>
                <w:rFonts w:hint="eastAsia"/>
                <w:sz w:val="24"/>
              </w:rPr>
              <w:t>9</w:t>
            </w:r>
          </w:p>
        </w:tc>
        <w:tc>
          <w:tcPr>
            <w:tcW w:w="1710" w:type="dxa"/>
            <w:vAlign w:val="center"/>
          </w:tcPr>
          <w:p w14:paraId="3610EAED" w14:textId="77777777" w:rsidR="00FE0EC5" w:rsidRDefault="00FE0EC5" w:rsidP="00FE0EC5">
            <w:pPr>
              <w:jc w:val="center"/>
            </w:pPr>
          </w:p>
        </w:tc>
        <w:tc>
          <w:tcPr>
            <w:tcW w:w="1843" w:type="dxa"/>
            <w:vAlign w:val="center"/>
          </w:tcPr>
          <w:p w14:paraId="42115572" w14:textId="77777777" w:rsidR="00FE0EC5" w:rsidRDefault="00FE0EC5" w:rsidP="00FE0EC5">
            <w:pPr>
              <w:jc w:val="center"/>
            </w:pPr>
          </w:p>
        </w:tc>
        <w:tc>
          <w:tcPr>
            <w:tcW w:w="1559" w:type="dxa"/>
            <w:vAlign w:val="center"/>
          </w:tcPr>
          <w:p w14:paraId="2E07DDF7" w14:textId="77777777" w:rsidR="00FE0EC5" w:rsidRDefault="00FE0EC5" w:rsidP="00FE0EC5">
            <w:pPr>
              <w:jc w:val="center"/>
              <w:rPr>
                <w:sz w:val="24"/>
              </w:rPr>
            </w:pPr>
          </w:p>
        </w:tc>
        <w:tc>
          <w:tcPr>
            <w:tcW w:w="1843" w:type="dxa"/>
            <w:vAlign w:val="center"/>
          </w:tcPr>
          <w:p w14:paraId="7EDB279D" w14:textId="77777777" w:rsidR="00FE0EC5" w:rsidRDefault="00FE0EC5" w:rsidP="00FE0EC5">
            <w:pPr>
              <w:jc w:val="center"/>
              <w:rPr>
                <w:sz w:val="24"/>
              </w:rPr>
            </w:pPr>
          </w:p>
        </w:tc>
        <w:tc>
          <w:tcPr>
            <w:tcW w:w="2126" w:type="dxa"/>
            <w:vAlign w:val="center"/>
          </w:tcPr>
          <w:p w14:paraId="388BBEE7" w14:textId="77777777" w:rsidR="00FE0EC5" w:rsidRDefault="00FE0EC5" w:rsidP="00FE0EC5">
            <w:pPr>
              <w:jc w:val="center"/>
            </w:pPr>
          </w:p>
        </w:tc>
        <w:tc>
          <w:tcPr>
            <w:tcW w:w="1843" w:type="dxa"/>
            <w:vAlign w:val="center"/>
          </w:tcPr>
          <w:p w14:paraId="642769F9" w14:textId="77777777" w:rsidR="00FE0EC5" w:rsidRDefault="00FE0EC5" w:rsidP="00FE0EC5">
            <w:pPr>
              <w:jc w:val="center"/>
              <w:rPr>
                <w:sz w:val="24"/>
              </w:rPr>
            </w:pPr>
          </w:p>
        </w:tc>
        <w:tc>
          <w:tcPr>
            <w:tcW w:w="1559" w:type="dxa"/>
            <w:vAlign w:val="center"/>
          </w:tcPr>
          <w:p w14:paraId="57196F4A" w14:textId="77777777" w:rsidR="00FE0EC5" w:rsidRDefault="00FE0EC5" w:rsidP="00FE0EC5">
            <w:pPr>
              <w:jc w:val="center"/>
              <w:rPr>
                <w:sz w:val="24"/>
              </w:rPr>
            </w:pPr>
          </w:p>
        </w:tc>
      </w:tr>
      <w:tr w:rsidR="00FE0EC5" w14:paraId="63242AEF" w14:textId="77777777" w:rsidTr="003774F0">
        <w:trPr>
          <w:trHeight w:hRule="exact" w:val="567"/>
          <w:jc w:val="center"/>
        </w:trPr>
        <w:tc>
          <w:tcPr>
            <w:tcW w:w="852" w:type="dxa"/>
            <w:vAlign w:val="center"/>
          </w:tcPr>
          <w:p w14:paraId="7D658ADB" w14:textId="77777777" w:rsidR="00FE0EC5" w:rsidRDefault="00FE0EC5" w:rsidP="00FE0EC5">
            <w:pPr>
              <w:jc w:val="center"/>
              <w:rPr>
                <w:sz w:val="24"/>
              </w:rPr>
            </w:pPr>
            <w:r>
              <w:rPr>
                <w:rFonts w:hint="eastAsia"/>
                <w:sz w:val="24"/>
              </w:rPr>
              <w:t>10</w:t>
            </w:r>
          </w:p>
        </w:tc>
        <w:tc>
          <w:tcPr>
            <w:tcW w:w="1710" w:type="dxa"/>
            <w:vAlign w:val="center"/>
          </w:tcPr>
          <w:p w14:paraId="3B8CEEAB" w14:textId="77777777" w:rsidR="00FE0EC5" w:rsidRDefault="00FE0EC5" w:rsidP="00FE0EC5">
            <w:pPr>
              <w:jc w:val="center"/>
            </w:pPr>
          </w:p>
        </w:tc>
        <w:tc>
          <w:tcPr>
            <w:tcW w:w="1843" w:type="dxa"/>
            <w:vAlign w:val="center"/>
          </w:tcPr>
          <w:p w14:paraId="28ACDA62" w14:textId="77777777" w:rsidR="00FE0EC5" w:rsidRDefault="00FE0EC5" w:rsidP="00FE0EC5">
            <w:pPr>
              <w:jc w:val="center"/>
            </w:pPr>
          </w:p>
        </w:tc>
        <w:tc>
          <w:tcPr>
            <w:tcW w:w="1559" w:type="dxa"/>
            <w:vAlign w:val="center"/>
          </w:tcPr>
          <w:p w14:paraId="0A42A74A" w14:textId="77777777" w:rsidR="00FE0EC5" w:rsidRDefault="00FE0EC5" w:rsidP="00FE0EC5">
            <w:pPr>
              <w:jc w:val="center"/>
              <w:rPr>
                <w:sz w:val="24"/>
              </w:rPr>
            </w:pPr>
          </w:p>
        </w:tc>
        <w:tc>
          <w:tcPr>
            <w:tcW w:w="1843" w:type="dxa"/>
            <w:vAlign w:val="center"/>
          </w:tcPr>
          <w:p w14:paraId="3A187283" w14:textId="77777777" w:rsidR="00FE0EC5" w:rsidRDefault="00FE0EC5" w:rsidP="00FE0EC5">
            <w:pPr>
              <w:jc w:val="center"/>
              <w:rPr>
                <w:sz w:val="24"/>
              </w:rPr>
            </w:pPr>
          </w:p>
        </w:tc>
        <w:tc>
          <w:tcPr>
            <w:tcW w:w="2126" w:type="dxa"/>
            <w:vAlign w:val="center"/>
          </w:tcPr>
          <w:p w14:paraId="56EDE102" w14:textId="77777777" w:rsidR="00FE0EC5" w:rsidRDefault="00FE0EC5" w:rsidP="00FE0EC5">
            <w:pPr>
              <w:jc w:val="center"/>
            </w:pPr>
          </w:p>
        </w:tc>
        <w:tc>
          <w:tcPr>
            <w:tcW w:w="1843" w:type="dxa"/>
            <w:vAlign w:val="center"/>
          </w:tcPr>
          <w:p w14:paraId="7EDDE642" w14:textId="77777777" w:rsidR="00FE0EC5" w:rsidRDefault="00FE0EC5" w:rsidP="00FE0EC5">
            <w:pPr>
              <w:jc w:val="center"/>
              <w:rPr>
                <w:sz w:val="24"/>
              </w:rPr>
            </w:pPr>
          </w:p>
        </w:tc>
        <w:tc>
          <w:tcPr>
            <w:tcW w:w="1559" w:type="dxa"/>
            <w:vAlign w:val="center"/>
          </w:tcPr>
          <w:p w14:paraId="21D77EB2" w14:textId="77777777" w:rsidR="00FE0EC5" w:rsidRDefault="00FE0EC5" w:rsidP="00FE0EC5">
            <w:pPr>
              <w:jc w:val="center"/>
              <w:rPr>
                <w:sz w:val="24"/>
              </w:rPr>
            </w:pPr>
          </w:p>
        </w:tc>
      </w:tr>
      <w:tr w:rsidR="00FE0EC5" w14:paraId="454A9A0A" w14:textId="77777777" w:rsidTr="003774F0">
        <w:trPr>
          <w:trHeight w:hRule="exact" w:val="567"/>
          <w:jc w:val="center"/>
        </w:trPr>
        <w:tc>
          <w:tcPr>
            <w:tcW w:w="852" w:type="dxa"/>
            <w:vAlign w:val="center"/>
          </w:tcPr>
          <w:p w14:paraId="7D8FFC78" w14:textId="77777777" w:rsidR="00FE0EC5" w:rsidRDefault="00FE0EC5" w:rsidP="00FE0EC5">
            <w:pPr>
              <w:jc w:val="center"/>
              <w:rPr>
                <w:sz w:val="24"/>
              </w:rPr>
            </w:pPr>
            <w:r>
              <w:rPr>
                <w:rFonts w:hint="eastAsia"/>
                <w:sz w:val="24"/>
              </w:rPr>
              <w:t>11</w:t>
            </w:r>
          </w:p>
        </w:tc>
        <w:tc>
          <w:tcPr>
            <w:tcW w:w="1710" w:type="dxa"/>
            <w:vAlign w:val="center"/>
          </w:tcPr>
          <w:p w14:paraId="17D58C25" w14:textId="77777777" w:rsidR="00FE0EC5" w:rsidRDefault="00FE0EC5" w:rsidP="00FE0EC5">
            <w:pPr>
              <w:jc w:val="center"/>
            </w:pPr>
          </w:p>
        </w:tc>
        <w:tc>
          <w:tcPr>
            <w:tcW w:w="1843" w:type="dxa"/>
            <w:vAlign w:val="center"/>
          </w:tcPr>
          <w:p w14:paraId="766E275A" w14:textId="77777777" w:rsidR="00FE0EC5" w:rsidRDefault="00FE0EC5" w:rsidP="00FE0EC5">
            <w:pPr>
              <w:jc w:val="center"/>
            </w:pPr>
          </w:p>
        </w:tc>
        <w:tc>
          <w:tcPr>
            <w:tcW w:w="1559" w:type="dxa"/>
            <w:vAlign w:val="center"/>
          </w:tcPr>
          <w:p w14:paraId="7AE8A592" w14:textId="77777777" w:rsidR="00FE0EC5" w:rsidRDefault="00FE0EC5" w:rsidP="00FE0EC5">
            <w:pPr>
              <w:jc w:val="center"/>
              <w:rPr>
                <w:sz w:val="24"/>
              </w:rPr>
            </w:pPr>
          </w:p>
        </w:tc>
        <w:tc>
          <w:tcPr>
            <w:tcW w:w="1843" w:type="dxa"/>
            <w:vAlign w:val="center"/>
          </w:tcPr>
          <w:p w14:paraId="4A24D83C" w14:textId="77777777" w:rsidR="00FE0EC5" w:rsidRDefault="00FE0EC5" w:rsidP="00FE0EC5">
            <w:pPr>
              <w:jc w:val="center"/>
              <w:rPr>
                <w:sz w:val="24"/>
              </w:rPr>
            </w:pPr>
          </w:p>
        </w:tc>
        <w:tc>
          <w:tcPr>
            <w:tcW w:w="2126" w:type="dxa"/>
            <w:vAlign w:val="center"/>
          </w:tcPr>
          <w:p w14:paraId="02885BEE" w14:textId="77777777" w:rsidR="00FE0EC5" w:rsidRDefault="00FE0EC5" w:rsidP="00FE0EC5">
            <w:pPr>
              <w:jc w:val="center"/>
            </w:pPr>
          </w:p>
        </w:tc>
        <w:tc>
          <w:tcPr>
            <w:tcW w:w="1843" w:type="dxa"/>
            <w:vAlign w:val="center"/>
          </w:tcPr>
          <w:p w14:paraId="443B5CAD" w14:textId="77777777" w:rsidR="00FE0EC5" w:rsidRDefault="00FE0EC5" w:rsidP="00FE0EC5">
            <w:pPr>
              <w:jc w:val="center"/>
              <w:rPr>
                <w:sz w:val="24"/>
              </w:rPr>
            </w:pPr>
          </w:p>
        </w:tc>
        <w:tc>
          <w:tcPr>
            <w:tcW w:w="1559" w:type="dxa"/>
            <w:vAlign w:val="center"/>
          </w:tcPr>
          <w:p w14:paraId="345F40ED" w14:textId="77777777" w:rsidR="00FE0EC5" w:rsidRDefault="00FE0EC5" w:rsidP="00FE0EC5">
            <w:pPr>
              <w:jc w:val="center"/>
              <w:rPr>
                <w:sz w:val="24"/>
              </w:rPr>
            </w:pPr>
          </w:p>
        </w:tc>
      </w:tr>
      <w:tr w:rsidR="00FE0EC5" w14:paraId="35FE6A25" w14:textId="77777777" w:rsidTr="003774F0">
        <w:trPr>
          <w:trHeight w:hRule="exact" w:val="567"/>
          <w:jc w:val="center"/>
        </w:trPr>
        <w:tc>
          <w:tcPr>
            <w:tcW w:w="852" w:type="dxa"/>
            <w:vAlign w:val="center"/>
          </w:tcPr>
          <w:p w14:paraId="5A045895" w14:textId="77777777" w:rsidR="00FE0EC5" w:rsidRDefault="00FE0EC5" w:rsidP="00FE0EC5">
            <w:pPr>
              <w:jc w:val="center"/>
              <w:rPr>
                <w:sz w:val="24"/>
              </w:rPr>
            </w:pPr>
          </w:p>
        </w:tc>
        <w:tc>
          <w:tcPr>
            <w:tcW w:w="1710" w:type="dxa"/>
            <w:vAlign w:val="center"/>
          </w:tcPr>
          <w:p w14:paraId="73C73BFE" w14:textId="77777777" w:rsidR="00FE0EC5" w:rsidRDefault="00FE0EC5" w:rsidP="00FE0EC5">
            <w:pPr>
              <w:jc w:val="center"/>
            </w:pPr>
          </w:p>
        </w:tc>
        <w:tc>
          <w:tcPr>
            <w:tcW w:w="1843" w:type="dxa"/>
            <w:vAlign w:val="center"/>
          </w:tcPr>
          <w:p w14:paraId="3D5586BF" w14:textId="77777777" w:rsidR="00FE0EC5" w:rsidRDefault="00FE0EC5" w:rsidP="00FE0EC5">
            <w:pPr>
              <w:jc w:val="center"/>
            </w:pPr>
          </w:p>
        </w:tc>
        <w:tc>
          <w:tcPr>
            <w:tcW w:w="1559" w:type="dxa"/>
            <w:vAlign w:val="center"/>
          </w:tcPr>
          <w:p w14:paraId="151F1073" w14:textId="77777777" w:rsidR="00FE0EC5" w:rsidRDefault="00FE0EC5" w:rsidP="00FE0EC5">
            <w:pPr>
              <w:jc w:val="center"/>
              <w:rPr>
                <w:sz w:val="24"/>
              </w:rPr>
            </w:pPr>
          </w:p>
        </w:tc>
        <w:tc>
          <w:tcPr>
            <w:tcW w:w="1843" w:type="dxa"/>
            <w:vAlign w:val="center"/>
          </w:tcPr>
          <w:p w14:paraId="63C6D50E" w14:textId="77777777" w:rsidR="00FE0EC5" w:rsidRDefault="00FE0EC5" w:rsidP="00FE0EC5">
            <w:pPr>
              <w:jc w:val="center"/>
              <w:rPr>
                <w:sz w:val="24"/>
              </w:rPr>
            </w:pPr>
          </w:p>
        </w:tc>
        <w:tc>
          <w:tcPr>
            <w:tcW w:w="2126" w:type="dxa"/>
            <w:vAlign w:val="center"/>
          </w:tcPr>
          <w:p w14:paraId="5DE86CA6" w14:textId="77777777" w:rsidR="00FE0EC5" w:rsidRDefault="00FE0EC5" w:rsidP="00FE0EC5">
            <w:pPr>
              <w:jc w:val="center"/>
            </w:pPr>
          </w:p>
        </w:tc>
        <w:tc>
          <w:tcPr>
            <w:tcW w:w="1843" w:type="dxa"/>
            <w:vAlign w:val="center"/>
          </w:tcPr>
          <w:p w14:paraId="389D1218" w14:textId="77777777" w:rsidR="00FE0EC5" w:rsidRDefault="00FE0EC5" w:rsidP="00FE0EC5">
            <w:pPr>
              <w:jc w:val="center"/>
              <w:rPr>
                <w:sz w:val="24"/>
              </w:rPr>
            </w:pPr>
          </w:p>
        </w:tc>
        <w:tc>
          <w:tcPr>
            <w:tcW w:w="1559" w:type="dxa"/>
            <w:vAlign w:val="center"/>
          </w:tcPr>
          <w:p w14:paraId="7CCBEADF" w14:textId="77777777" w:rsidR="00FE0EC5" w:rsidRDefault="00FE0EC5" w:rsidP="00FE0EC5">
            <w:pPr>
              <w:jc w:val="center"/>
              <w:rPr>
                <w:sz w:val="24"/>
              </w:rPr>
            </w:pPr>
          </w:p>
        </w:tc>
      </w:tr>
    </w:tbl>
    <w:p w14:paraId="7C3ACE1A" w14:textId="77777777" w:rsidR="00530237" w:rsidRDefault="00530237">
      <w:pPr>
        <w:widowControl/>
        <w:spacing w:line="540" w:lineRule="exact"/>
        <w:jc w:val="center"/>
        <w:rPr>
          <w:rFonts w:ascii="Calibri" w:eastAsia="宋体" w:hAnsi="宋体" w:cs="Times New Roman"/>
          <w:b/>
          <w:sz w:val="32"/>
        </w:rPr>
      </w:pPr>
    </w:p>
    <w:p w14:paraId="7701B247" w14:textId="77777777" w:rsidR="003774F0" w:rsidRDefault="003774F0">
      <w:pPr>
        <w:widowControl/>
        <w:spacing w:line="540" w:lineRule="exact"/>
        <w:jc w:val="center"/>
        <w:rPr>
          <w:rFonts w:ascii="Calibri" w:eastAsia="宋体" w:hAnsi="宋体" w:cs="Times New Roman"/>
          <w:b/>
          <w:sz w:val="32"/>
        </w:rPr>
        <w:sectPr w:rsidR="003774F0" w:rsidSect="00FE0EC5">
          <w:pgSz w:w="16838" w:h="11906" w:orient="landscape"/>
          <w:pgMar w:top="567" w:right="1440" w:bottom="567" w:left="1440" w:header="567" w:footer="737" w:gutter="0"/>
          <w:cols w:space="425"/>
          <w:docGrid w:type="lines" w:linePitch="312"/>
        </w:sectPr>
      </w:pPr>
    </w:p>
    <w:p w14:paraId="1721514C" w14:textId="77777777" w:rsidR="003774F0" w:rsidRPr="00A54B8F" w:rsidRDefault="002810E3" w:rsidP="00A54B8F">
      <w:pPr>
        <w:pStyle w:val="12"/>
        <w:spacing w:before="0" w:after="0" w:line="460" w:lineRule="exact"/>
        <w:ind w:left="2" w:firstLineChars="466" w:firstLine="1310"/>
        <w:outlineLvl w:val="0"/>
        <w:rPr>
          <w:bCs w:val="0"/>
        </w:rPr>
      </w:pPr>
      <w:bookmarkStart w:id="222" w:name="_Toc334616259"/>
      <w:bookmarkStart w:id="223" w:name="_Toc391046401"/>
      <w:r w:rsidRPr="00A54B8F">
        <w:rPr>
          <w:rFonts w:hint="eastAsia"/>
          <w:bCs w:val="0"/>
        </w:rPr>
        <w:lastRenderedPageBreak/>
        <w:t>表</w:t>
      </w:r>
      <w:r w:rsidR="003774F0" w:rsidRPr="00A54B8F">
        <w:rPr>
          <w:rFonts w:hint="eastAsia"/>
          <w:bCs w:val="0"/>
        </w:rPr>
        <w:t>10.3 防护救护器材台帐</w:t>
      </w:r>
      <w:bookmarkEnd w:id="222"/>
      <w:bookmarkEnd w:id="2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6"/>
        <w:gridCol w:w="1438"/>
        <w:gridCol w:w="2365"/>
        <w:gridCol w:w="1289"/>
        <w:gridCol w:w="1725"/>
        <w:gridCol w:w="865"/>
      </w:tblGrid>
      <w:tr w:rsidR="003774F0" w14:paraId="4C456BD5" w14:textId="77777777" w:rsidTr="0041775D">
        <w:trPr>
          <w:trHeight w:val="454"/>
          <w:jc w:val="center"/>
        </w:trPr>
        <w:tc>
          <w:tcPr>
            <w:tcW w:w="1756" w:type="dxa"/>
            <w:vAlign w:val="center"/>
          </w:tcPr>
          <w:p w14:paraId="74387BB1" w14:textId="77777777" w:rsidR="003774F0" w:rsidRDefault="003774F0" w:rsidP="0041775D">
            <w:pPr>
              <w:jc w:val="center"/>
              <w:rPr>
                <w:rFonts w:ascii="宋体" w:hAnsi="宋体"/>
                <w:color w:val="000000"/>
                <w:sz w:val="24"/>
              </w:rPr>
            </w:pPr>
            <w:r>
              <w:rPr>
                <w:rFonts w:ascii="宋体" w:hAnsi="宋体" w:hint="eastAsia"/>
                <w:color w:val="000000"/>
                <w:sz w:val="24"/>
              </w:rPr>
              <w:t>名称</w:t>
            </w:r>
          </w:p>
        </w:tc>
        <w:tc>
          <w:tcPr>
            <w:tcW w:w="1438" w:type="dxa"/>
            <w:vAlign w:val="center"/>
          </w:tcPr>
          <w:p w14:paraId="35EE2026" w14:textId="77777777" w:rsidR="003774F0" w:rsidRDefault="003774F0" w:rsidP="0041775D">
            <w:pPr>
              <w:jc w:val="center"/>
              <w:rPr>
                <w:rFonts w:ascii="宋体" w:hAnsi="宋体"/>
                <w:color w:val="000000"/>
                <w:sz w:val="24"/>
              </w:rPr>
            </w:pPr>
            <w:r>
              <w:rPr>
                <w:rFonts w:ascii="宋体" w:hAnsi="宋体" w:hint="eastAsia"/>
                <w:color w:val="000000"/>
                <w:sz w:val="24"/>
              </w:rPr>
              <w:t>型号</w:t>
            </w:r>
          </w:p>
        </w:tc>
        <w:tc>
          <w:tcPr>
            <w:tcW w:w="2365" w:type="dxa"/>
            <w:vAlign w:val="center"/>
          </w:tcPr>
          <w:p w14:paraId="0B542C8C" w14:textId="77777777" w:rsidR="003774F0" w:rsidRDefault="003774F0" w:rsidP="0041775D">
            <w:pPr>
              <w:jc w:val="center"/>
              <w:rPr>
                <w:rFonts w:ascii="宋体" w:hAnsi="宋体"/>
                <w:color w:val="000000"/>
                <w:sz w:val="24"/>
              </w:rPr>
            </w:pPr>
            <w:r>
              <w:rPr>
                <w:rFonts w:ascii="宋体" w:hAnsi="宋体" w:hint="eastAsia"/>
                <w:color w:val="000000"/>
                <w:sz w:val="24"/>
              </w:rPr>
              <w:t>生产厂家</w:t>
            </w:r>
          </w:p>
        </w:tc>
        <w:tc>
          <w:tcPr>
            <w:tcW w:w="1289" w:type="dxa"/>
            <w:vAlign w:val="center"/>
          </w:tcPr>
          <w:p w14:paraId="373DA910" w14:textId="77777777" w:rsidR="003774F0" w:rsidRDefault="003774F0" w:rsidP="0041775D">
            <w:pPr>
              <w:jc w:val="center"/>
              <w:rPr>
                <w:rFonts w:ascii="宋体" w:hAnsi="宋体"/>
                <w:color w:val="000000"/>
                <w:sz w:val="24"/>
              </w:rPr>
            </w:pPr>
            <w:r>
              <w:rPr>
                <w:rFonts w:ascii="宋体" w:hAnsi="宋体" w:hint="eastAsia"/>
                <w:color w:val="000000"/>
                <w:sz w:val="24"/>
              </w:rPr>
              <w:t>配置时间</w:t>
            </w:r>
          </w:p>
        </w:tc>
        <w:tc>
          <w:tcPr>
            <w:tcW w:w="1725" w:type="dxa"/>
            <w:vAlign w:val="center"/>
          </w:tcPr>
          <w:p w14:paraId="538B991D" w14:textId="77777777" w:rsidR="003774F0" w:rsidRDefault="003774F0" w:rsidP="0041775D">
            <w:pPr>
              <w:jc w:val="center"/>
              <w:rPr>
                <w:rFonts w:ascii="宋体" w:hAnsi="宋体"/>
                <w:color w:val="000000"/>
                <w:sz w:val="24"/>
              </w:rPr>
            </w:pPr>
            <w:r>
              <w:rPr>
                <w:rFonts w:ascii="宋体" w:hAnsi="宋体" w:hint="eastAsia"/>
                <w:color w:val="000000"/>
                <w:sz w:val="24"/>
              </w:rPr>
              <w:t>配置部位</w:t>
            </w:r>
          </w:p>
        </w:tc>
        <w:tc>
          <w:tcPr>
            <w:tcW w:w="865" w:type="dxa"/>
            <w:vAlign w:val="center"/>
          </w:tcPr>
          <w:p w14:paraId="2D7DC042" w14:textId="77777777" w:rsidR="003774F0" w:rsidRDefault="003774F0" w:rsidP="0041775D">
            <w:pPr>
              <w:jc w:val="center"/>
              <w:rPr>
                <w:rFonts w:ascii="宋体" w:hAnsi="宋体"/>
                <w:color w:val="000000"/>
                <w:sz w:val="24"/>
              </w:rPr>
            </w:pPr>
            <w:r>
              <w:rPr>
                <w:rFonts w:ascii="宋体" w:hAnsi="宋体" w:hint="eastAsia"/>
                <w:color w:val="000000"/>
                <w:sz w:val="24"/>
              </w:rPr>
              <w:t>数量</w:t>
            </w:r>
          </w:p>
        </w:tc>
      </w:tr>
      <w:tr w:rsidR="003774F0" w14:paraId="1044E102" w14:textId="77777777" w:rsidTr="0041775D">
        <w:trPr>
          <w:trHeight w:val="454"/>
          <w:jc w:val="center"/>
        </w:trPr>
        <w:tc>
          <w:tcPr>
            <w:tcW w:w="1756" w:type="dxa"/>
            <w:vAlign w:val="center"/>
          </w:tcPr>
          <w:p w14:paraId="1E46ABA3" w14:textId="77777777" w:rsidR="003774F0" w:rsidRDefault="003774F0" w:rsidP="0041775D">
            <w:pPr>
              <w:jc w:val="center"/>
              <w:rPr>
                <w:rFonts w:ascii="宋体" w:hAnsi="宋体"/>
                <w:color w:val="000000"/>
                <w:sz w:val="18"/>
                <w:szCs w:val="18"/>
              </w:rPr>
            </w:pPr>
          </w:p>
        </w:tc>
        <w:tc>
          <w:tcPr>
            <w:tcW w:w="1438" w:type="dxa"/>
            <w:vAlign w:val="center"/>
          </w:tcPr>
          <w:p w14:paraId="18335D37" w14:textId="77777777" w:rsidR="003774F0" w:rsidRDefault="003774F0" w:rsidP="0041775D">
            <w:pPr>
              <w:jc w:val="center"/>
              <w:rPr>
                <w:rFonts w:ascii="宋体" w:hAnsi="宋体"/>
                <w:color w:val="000000"/>
                <w:sz w:val="18"/>
                <w:szCs w:val="18"/>
              </w:rPr>
            </w:pPr>
          </w:p>
        </w:tc>
        <w:tc>
          <w:tcPr>
            <w:tcW w:w="2365" w:type="dxa"/>
            <w:vAlign w:val="center"/>
          </w:tcPr>
          <w:p w14:paraId="058BC806" w14:textId="77777777" w:rsidR="003774F0" w:rsidRDefault="003774F0" w:rsidP="0041775D">
            <w:pPr>
              <w:jc w:val="center"/>
              <w:rPr>
                <w:rFonts w:ascii="宋体" w:hAnsi="宋体"/>
                <w:color w:val="000000"/>
                <w:sz w:val="18"/>
                <w:szCs w:val="18"/>
              </w:rPr>
            </w:pPr>
          </w:p>
        </w:tc>
        <w:tc>
          <w:tcPr>
            <w:tcW w:w="1289" w:type="dxa"/>
            <w:vAlign w:val="center"/>
          </w:tcPr>
          <w:p w14:paraId="5E8534C4" w14:textId="77777777" w:rsidR="003774F0" w:rsidRDefault="003774F0" w:rsidP="0041775D">
            <w:pPr>
              <w:jc w:val="center"/>
              <w:rPr>
                <w:rFonts w:ascii="宋体" w:hAnsi="宋体"/>
                <w:color w:val="000000"/>
                <w:sz w:val="18"/>
                <w:szCs w:val="18"/>
              </w:rPr>
            </w:pPr>
          </w:p>
        </w:tc>
        <w:tc>
          <w:tcPr>
            <w:tcW w:w="1725" w:type="dxa"/>
            <w:vAlign w:val="center"/>
          </w:tcPr>
          <w:p w14:paraId="374631F3" w14:textId="77777777" w:rsidR="003774F0" w:rsidRDefault="003774F0" w:rsidP="0041775D">
            <w:pPr>
              <w:jc w:val="center"/>
              <w:rPr>
                <w:rFonts w:ascii="宋体" w:hAnsi="宋体"/>
                <w:color w:val="000000"/>
                <w:sz w:val="18"/>
                <w:szCs w:val="18"/>
              </w:rPr>
            </w:pPr>
          </w:p>
        </w:tc>
        <w:tc>
          <w:tcPr>
            <w:tcW w:w="865" w:type="dxa"/>
            <w:vAlign w:val="center"/>
          </w:tcPr>
          <w:p w14:paraId="1AF6FC97" w14:textId="77777777" w:rsidR="003774F0" w:rsidRDefault="003774F0" w:rsidP="0041775D">
            <w:pPr>
              <w:jc w:val="center"/>
              <w:rPr>
                <w:rFonts w:ascii="宋体" w:hAnsi="宋体"/>
                <w:color w:val="000000"/>
                <w:sz w:val="18"/>
                <w:szCs w:val="18"/>
              </w:rPr>
            </w:pPr>
          </w:p>
        </w:tc>
      </w:tr>
      <w:tr w:rsidR="003774F0" w14:paraId="5BDDE3AF" w14:textId="77777777" w:rsidTr="0041775D">
        <w:trPr>
          <w:trHeight w:val="454"/>
          <w:jc w:val="center"/>
        </w:trPr>
        <w:tc>
          <w:tcPr>
            <w:tcW w:w="1756" w:type="dxa"/>
            <w:vAlign w:val="center"/>
          </w:tcPr>
          <w:p w14:paraId="3D78CD63" w14:textId="77777777" w:rsidR="003774F0" w:rsidRDefault="003774F0" w:rsidP="0041775D">
            <w:pPr>
              <w:jc w:val="center"/>
              <w:rPr>
                <w:rFonts w:ascii="宋体" w:hAnsi="宋体"/>
                <w:color w:val="000000"/>
                <w:sz w:val="18"/>
                <w:szCs w:val="18"/>
              </w:rPr>
            </w:pPr>
          </w:p>
        </w:tc>
        <w:tc>
          <w:tcPr>
            <w:tcW w:w="1438" w:type="dxa"/>
            <w:vAlign w:val="center"/>
          </w:tcPr>
          <w:p w14:paraId="5E6C29A0" w14:textId="77777777" w:rsidR="003774F0" w:rsidRDefault="003774F0" w:rsidP="0041775D">
            <w:pPr>
              <w:jc w:val="center"/>
              <w:rPr>
                <w:rFonts w:ascii="宋体" w:hAnsi="宋体"/>
                <w:color w:val="000000"/>
                <w:sz w:val="18"/>
                <w:szCs w:val="18"/>
              </w:rPr>
            </w:pPr>
          </w:p>
        </w:tc>
        <w:tc>
          <w:tcPr>
            <w:tcW w:w="2365" w:type="dxa"/>
            <w:vAlign w:val="center"/>
          </w:tcPr>
          <w:p w14:paraId="7685D715" w14:textId="77777777" w:rsidR="003774F0" w:rsidRDefault="003774F0" w:rsidP="0041775D">
            <w:pPr>
              <w:jc w:val="center"/>
              <w:rPr>
                <w:rFonts w:ascii="宋体" w:hAnsi="宋体"/>
                <w:color w:val="000000"/>
                <w:sz w:val="18"/>
                <w:szCs w:val="18"/>
              </w:rPr>
            </w:pPr>
          </w:p>
        </w:tc>
        <w:tc>
          <w:tcPr>
            <w:tcW w:w="1289" w:type="dxa"/>
            <w:vAlign w:val="center"/>
          </w:tcPr>
          <w:p w14:paraId="0799396B" w14:textId="77777777" w:rsidR="003774F0" w:rsidRDefault="003774F0" w:rsidP="0041775D">
            <w:pPr>
              <w:jc w:val="center"/>
              <w:rPr>
                <w:rFonts w:ascii="宋体" w:hAnsi="宋体"/>
                <w:color w:val="000000"/>
                <w:sz w:val="18"/>
                <w:szCs w:val="18"/>
              </w:rPr>
            </w:pPr>
          </w:p>
        </w:tc>
        <w:tc>
          <w:tcPr>
            <w:tcW w:w="1725" w:type="dxa"/>
            <w:vAlign w:val="center"/>
          </w:tcPr>
          <w:p w14:paraId="1C3C69DB" w14:textId="77777777" w:rsidR="003774F0" w:rsidRDefault="003774F0" w:rsidP="0041775D">
            <w:pPr>
              <w:jc w:val="center"/>
              <w:rPr>
                <w:rFonts w:ascii="宋体" w:hAnsi="宋体"/>
                <w:color w:val="000000"/>
                <w:sz w:val="18"/>
                <w:szCs w:val="18"/>
              </w:rPr>
            </w:pPr>
          </w:p>
        </w:tc>
        <w:tc>
          <w:tcPr>
            <w:tcW w:w="865" w:type="dxa"/>
            <w:vAlign w:val="center"/>
          </w:tcPr>
          <w:p w14:paraId="54B5C1EF" w14:textId="77777777" w:rsidR="003774F0" w:rsidRDefault="003774F0" w:rsidP="0041775D">
            <w:pPr>
              <w:jc w:val="center"/>
              <w:rPr>
                <w:rFonts w:ascii="宋体" w:hAnsi="宋体"/>
                <w:color w:val="000000"/>
                <w:sz w:val="18"/>
                <w:szCs w:val="18"/>
              </w:rPr>
            </w:pPr>
          </w:p>
        </w:tc>
      </w:tr>
      <w:tr w:rsidR="003774F0" w14:paraId="0BA5A5AC" w14:textId="77777777" w:rsidTr="0041775D">
        <w:trPr>
          <w:trHeight w:val="454"/>
          <w:jc w:val="center"/>
        </w:trPr>
        <w:tc>
          <w:tcPr>
            <w:tcW w:w="1756" w:type="dxa"/>
            <w:vAlign w:val="center"/>
          </w:tcPr>
          <w:p w14:paraId="6A74A60F" w14:textId="77777777" w:rsidR="003774F0" w:rsidRDefault="003774F0" w:rsidP="0041775D">
            <w:pPr>
              <w:jc w:val="center"/>
              <w:rPr>
                <w:rFonts w:ascii="宋体" w:hAnsi="宋体"/>
                <w:color w:val="000000"/>
                <w:sz w:val="18"/>
                <w:szCs w:val="18"/>
              </w:rPr>
            </w:pPr>
          </w:p>
        </w:tc>
        <w:tc>
          <w:tcPr>
            <w:tcW w:w="1438" w:type="dxa"/>
            <w:vAlign w:val="center"/>
          </w:tcPr>
          <w:p w14:paraId="18138676" w14:textId="77777777" w:rsidR="003774F0" w:rsidRDefault="003774F0" w:rsidP="0041775D">
            <w:pPr>
              <w:jc w:val="center"/>
              <w:rPr>
                <w:rFonts w:ascii="宋体" w:hAnsi="宋体"/>
                <w:color w:val="000000"/>
                <w:sz w:val="18"/>
                <w:szCs w:val="18"/>
              </w:rPr>
            </w:pPr>
          </w:p>
        </w:tc>
        <w:tc>
          <w:tcPr>
            <w:tcW w:w="2365" w:type="dxa"/>
            <w:vAlign w:val="center"/>
          </w:tcPr>
          <w:p w14:paraId="401A1DC1" w14:textId="77777777" w:rsidR="003774F0" w:rsidRDefault="003774F0" w:rsidP="0041775D">
            <w:pPr>
              <w:jc w:val="center"/>
              <w:rPr>
                <w:rFonts w:ascii="宋体" w:hAnsi="宋体"/>
                <w:color w:val="000000"/>
                <w:sz w:val="18"/>
                <w:szCs w:val="18"/>
              </w:rPr>
            </w:pPr>
          </w:p>
        </w:tc>
        <w:tc>
          <w:tcPr>
            <w:tcW w:w="1289" w:type="dxa"/>
            <w:vAlign w:val="center"/>
          </w:tcPr>
          <w:p w14:paraId="44F45A7E" w14:textId="77777777" w:rsidR="003774F0" w:rsidRDefault="003774F0" w:rsidP="0041775D">
            <w:pPr>
              <w:jc w:val="center"/>
              <w:rPr>
                <w:rFonts w:ascii="宋体" w:hAnsi="宋体"/>
                <w:color w:val="000000"/>
                <w:sz w:val="18"/>
                <w:szCs w:val="18"/>
              </w:rPr>
            </w:pPr>
          </w:p>
        </w:tc>
        <w:tc>
          <w:tcPr>
            <w:tcW w:w="1725" w:type="dxa"/>
            <w:vAlign w:val="center"/>
          </w:tcPr>
          <w:p w14:paraId="6D406465" w14:textId="77777777" w:rsidR="003774F0" w:rsidRDefault="003774F0" w:rsidP="0041775D">
            <w:pPr>
              <w:jc w:val="center"/>
              <w:rPr>
                <w:rFonts w:ascii="宋体" w:hAnsi="宋体"/>
                <w:color w:val="000000"/>
                <w:sz w:val="18"/>
                <w:szCs w:val="18"/>
              </w:rPr>
            </w:pPr>
          </w:p>
        </w:tc>
        <w:tc>
          <w:tcPr>
            <w:tcW w:w="865" w:type="dxa"/>
            <w:vAlign w:val="center"/>
          </w:tcPr>
          <w:p w14:paraId="5A58619D" w14:textId="77777777" w:rsidR="003774F0" w:rsidRDefault="003774F0" w:rsidP="0041775D">
            <w:pPr>
              <w:jc w:val="center"/>
              <w:rPr>
                <w:rFonts w:ascii="宋体" w:hAnsi="宋体"/>
                <w:color w:val="000000"/>
                <w:sz w:val="18"/>
                <w:szCs w:val="18"/>
              </w:rPr>
            </w:pPr>
          </w:p>
        </w:tc>
      </w:tr>
      <w:tr w:rsidR="003774F0" w14:paraId="3F3D5827" w14:textId="77777777" w:rsidTr="0041775D">
        <w:trPr>
          <w:trHeight w:val="454"/>
          <w:jc w:val="center"/>
        </w:trPr>
        <w:tc>
          <w:tcPr>
            <w:tcW w:w="1756" w:type="dxa"/>
            <w:vAlign w:val="center"/>
          </w:tcPr>
          <w:p w14:paraId="6CD15E98" w14:textId="77777777" w:rsidR="003774F0" w:rsidRDefault="003774F0" w:rsidP="0041775D">
            <w:pPr>
              <w:jc w:val="center"/>
              <w:rPr>
                <w:rFonts w:ascii="宋体" w:hAnsi="宋体"/>
                <w:color w:val="000000"/>
                <w:sz w:val="18"/>
                <w:szCs w:val="18"/>
              </w:rPr>
            </w:pPr>
          </w:p>
        </w:tc>
        <w:tc>
          <w:tcPr>
            <w:tcW w:w="1438" w:type="dxa"/>
            <w:vAlign w:val="center"/>
          </w:tcPr>
          <w:p w14:paraId="3726E661" w14:textId="77777777" w:rsidR="003774F0" w:rsidRDefault="003774F0" w:rsidP="0041775D">
            <w:pPr>
              <w:jc w:val="center"/>
              <w:rPr>
                <w:rFonts w:ascii="宋体" w:hAnsi="宋体"/>
                <w:color w:val="000000"/>
                <w:sz w:val="18"/>
                <w:szCs w:val="18"/>
              </w:rPr>
            </w:pPr>
          </w:p>
        </w:tc>
        <w:tc>
          <w:tcPr>
            <w:tcW w:w="2365" w:type="dxa"/>
            <w:vAlign w:val="center"/>
          </w:tcPr>
          <w:p w14:paraId="6A60E623" w14:textId="77777777" w:rsidR="003774F0" w:rsidRDefault="003774F0" w:rsidP="0041775D">
            <w:pPr>
              <w:jc w:val="center"/>
              <w:rPr>
                <w:rFonts w:ascii="宋体" w:hAnsi="宋体"/>
                <w:color w:val="000000"/>
                <w:sz w:val="18"/>
                <w:szCs w:val="18"/>
              </w:rPr>
            </w:pPr>
          </w:p>
        </w:tc>
        <w:tc>
          <w:tcPr>
            <w:tcW w:w="1289" w:type="dxa"/>
            <w:vAlign w:val="center"/>
          </w:tcPr>
          <w:p w14:paraId="2269B0D2" w14:textId="77777777" w:rsidR="003774F0" w:rsidRDefault="003774F0" w:rsidP="0041775D">
            <w:pPr>
              <w:jc w:val="center"/>
              <w:rPr>
                <w:rFonts w:ascii="宋体" w:hAnsi="宋体"/>
                <w:color w:val="000000"/>
                <w:sz w:val="18"/>
                <w:szCs w:val="18"/>
              </w:rPr>
            </w:pPr>
          </w:p>
        </w:tc>
        <w:tc>
          <w:tcPr>
            <w:tcW w:w="1725" w:type="dxa"/>
            <w:vAlign w:val="center"/>
          </w:tcPr>
          <w:p w14:paraId="4BB1358A" w14:textId="77777777" w:rsidR="003774F0" w:rsidRDefault="003774F0" w:rsidP="0041775D">
            <w:pPr>
              <w:jc w:val="center"/>
              <w:rPr>
                <w:rFonts w:ascii="宋体" w:hAnsi="宋体"/>
                <w:color w:val="000000"/>
                <w:sz w:val="18"/>
                <w:szCs w:val="18"/>
              </w:rPr>
            </w:pPr>
          </w:p>
        </w:tc>
        <w:tc>
          <w:tcPr>
            <w:tcW w:w="865" w:type="dxa"/>
            <w:vAlign w:val="center"/>
          </w:tcPr>
          <w:p w14:paraId="685FD362" w14:textId="77777777" w:rsidR="003774F0" w:rsidRDefault="003774F0" w:rsidP="0041775D">
            <w:pPr>
              <w:jc w:val="center"/>
              <w:rPr>
                <w:rFonts w:ascii="宋体" w:hAnsi="宋体"/>
                <w:color w:val="000000"/>
                <w:sz w:val="18"/>
                <w:szCs w:val="18"/>
              </w:rPr>
            </w:pPr>
          </w:p>
        </w:tc>
      </w:tr>
      <w:tr w:rsidR="003774F0" w14:paraId="122550AF" w14:textId="77777777" w:rsidTr="0041775D">
        <w:trPr>
          <w:trHeight w:val="454"/>
          <w:jc w:val="center"/>
        </w:trPr>
        <w:tc>
          <w:tcPr>
            <w:tcW w:w="1756" w:type="dxa"/>
            <w:vAlign w:val="center"/>
          </w:tcPr>
          <w:p w14:paraId="2F6BAC2E" w14:textId="77777777" w:rsidR="003774F0" w:rsidRDefault="003774F0" w:rsidP="0041775D">
            <w:pPr>
              <w:jc w:val="center"/>
              <w:rPr>
                <w:rFonts w:ascii="宋体" w:hAnsi="宋体"/>
                <w:color w:val="000000"/>
                <w:sz w:val="18"/>
                <w:szCs w:val="18"/>
              </w:rPr>
            </w:pPr>
          </w:p>
        </w:tc>
        <w:tc>
          <w:tcPr>
            <w:tcW w:w="1438" w:type="dxa"/>
            <w:vAlign w:val="center"/>
          </w:tcPr>
          <w:p w14:paraId="50B93CA6" w14:textId="77777777" w:rsidR="003774F0" w:rsidRDefault="003774F0" w:rsidP="0041775D">
            <w:pPr>
              <w:jc w:val="center"/>
              <w:rPr>
                <w:rFonts w:ascii="宋体" w:hAnsi="宋体"/>
                <w:color w:val="000000"/>
                <w:sz w:val="18"/>
                <w:szCs w:val="18"/>
              </w:rPr>
            </w:pPr>
          </w:p>
        </w:tc>
        <w:tc>
          <w:tcPr>
            <w:tcW w:w="2365" w:type="dxa"/>
            <w:vAlign w:val="center"/>
          </w:tcPr>
          <w:p w14:paraId="6D588145" w14:textId="77777777" w:rsidR="003774F0" w:rsidRDefault="003774F0" w:rsidP="0041775D">
            <w:pPr>
              <w:jc w:val="center"/>
              <w:rPr>
                <w:rFonts w:ascii="宋体" w:hAnsi="宋体"/>
                <w:color w:val="000000"/>
                <w:sz w:val="18"/>
                <w:szCs w:val="18"/>
              </w:rPr>
            </w:pPr>
          </w:p>
        </w:tc>
        <w:tc>
          <w:tcPr>
            <w:tcW w:w="1289" w:type="dxa"/>
            <w:vAlign w:val="center"/>
          </w:tcPr>
          <w:p w14:paraId="77643384" w14:textId="77777777" w:rsidR="003774F0" w:rsidRDefault="003774F0" w:rsidP="0041775D">
            <w:pPr>
              <w:jc w:val="center"/>
              <w:rPr>
                <w:rFonts w:ascii="宋体" w:hAnsi="宋体"/>
                <w:color w:val="000000"/>
                <w:sz w:val="18"/>
                <w:szCs w:val="18"/>
              </w:rPr>
            </w:pPr>
          </w:p>
        </w:tc>
        <w:tc>
          <w:tcPr>
            <w:tcW w:w="1725" w:type="dxa"/>
            <w:vAlign w:val="center"/>
          </w:tcPr>
          <w:p w14:paraId="5A194E1B" w14:textId="77777777" w:rsidR="003774F0" w:rsidRDefault="003774F0" w:rsidP="0041775D">
            <w:pPr>
              <w:jc w:val="center"/>
              <w:rPr>
                <w:rFonts w:ascii="宋体" w:hAnsi="宋体"/>
                <w:color w:val="000000"/>
                <w:sz w:val="18"/>
                <w:szCs w:val="18"/>
              </w:rPr>
            </w:pPr>
          </w:p>
        </w:tc>
        <w:tc>
          <w:tcPr>
            <w:tcW w:w="865" w:type="dxa"/>
            <w:vAlign w:val="center"/>
          </w:tcPr>
          <w:p w14:paraId="17D64517" w14:textId="77777777" w:rsidR="003774F0" w:rsidRDefault="003774F0" w:rsidP="0041775D">
            <w:pPr>
              <w:jc w:val="center"/>
              <w:rPr>
                <w:rFonts w:ascii="宋体" w:hAnsi="宋体"/>
                <w:color w:val="000000"/>
                <w:sz w:val="18"/>
                <w:szCs w:val="18"/>
              </w:rPr>
            </w:pPr>
          </w:p>
        </w:tc>
      </w:tr>
      <w:tr w:rsidR="003774F0" w14:paraId="0289725A" w14:textId="77777777" w:rsidTr="0041775D">
        <w:trPr>
          <w:trHeight w:val="454"/>
          <w:jc w:val="center"/>
        </w:trPr>
        <w:tc>
          <w:tcPr>
            <w:tcW w:w="1756" w:type="dxa"/>
            <w:vAlign w:val="center"/>
          </w:tcPr>
          <w:p w14:paraId="3C950E6F" w14:textId="77777777" w:rsidR="003774F0" w:rsidRDefault="003774F0" w:rsidP="0041775D">
            <w:pPr>
              <w:jc w:val="center"/>
              <w:rPr>
                <w:rFonts w:ascii="宋体" w:hAnsi="宋体"/>
                <w:color w:val="000000"/>
                <w:sz w:val="18"/>
                <w:szCs w:val="18"/>
              </w:rPr>
            </w:pPr>
          </w:p>
        </w:tc>
        <w:tc>
          <w:tcPr>
            <w:tcW w:w="1438" w:type="dxa"/>
            <w:vAlign w:val="center"/>
          </w:tcPr>
          <w:p w14:paraId="3D578F64" w14:textId="77777777" w:rsidR="003774F0" w:rsidRDefault="003774F0" w:rsidP="0041775D">
            <w:pPr>
              <w:jc w:val="center"/>
              <w:rPr>
                <w:rFonts w:ascii="宋体" w:hAnsi="宋体"/>
                <w:color w:val="000000"/>
                <w:sz w:val="18"/>
                <w:szCs w:val="18"/>
              </w:rPr>
            </w:pPr>
          </w:p>
        </w:tc>
        <w:tc>
          <w:tcPr>
            <w:tcW w:w="2365" w:type="dxa"/>
            <w:vAlign w:val="center"/>
          </w:tcPr>
          <w:p w14:paraId="6324CBB6" w14:textId="77777777" w:rsidR="003774F0" w:rsidRDefault="003774F0" w:rsidP="0041775D">
            <w:pPr>
              <w:jc w:val="center"/>
              <w:rPr>
                <w:rFonts w:ascii="宋体" w:hAnsi="宋体"/>
                <w:color w:val="000000"/>
                <w:sz w:val="18"/>
                <w:szCs w:val="18"/>
              </w:rPr>
            </w:pPr>
          </w:p>
        </w:tc>
        <w:tc>
          <w:tcPr>
            <w:tcW w:w="1289" w:type="dxa"/>
            <w:vAlign w:val="center"/>
          </w:tcPr>
          <w:p w14:paraId="15A803E6" w14:textId="77777777" w:rsidR="003774F0" w:rsidRDefault="003774F0" w:rsidP="0041775D">
            <w:pPr>
              <w:jc w:val="center"/>
              <w:rPr>
                <w:rFonts w:ascii="宋体" w:hAnsi="宋体"/>
                <w:color w:val="000000"/>
                <w:sz w:val="18"/>
                <w:szCs w:val="18"/>
              </w:rPr>
            </w:pPr>
          </w:p>
        </w:tc>
        <w:tc>
          <w:tcPr>
            <w:tcW w:w="1725" w:type="dxa"/>
            <w:vAlign w:val="center"/>
          </w:tcPr>
          <w:p w14:paraId="69AA4EEA" w14:textId="77777777" w:rsidR="003774F0" w:rsidRDefault="003774F0" w:rsidP="0041775D">
            <w:pPr>
              <w:jc w:val="center"/>
              <w:rPr>
                <w:rFonts w:ascii="宋体" w:hAnsi="宋体"/>
                <w:color w:val="000000"/>
                <w:sz w:val="18"/>
                <w:szCs w:val="18"/>
              </w:rPr>
            </w:pPr>
          </w:p>
        </w:tc>
        <w:tc>
          <w:tcPr>
            <w:tcW w:w="865" w:type="dxa"/>
            <w:vAlign w:val="center"/>
          </w:tcPr>
          <w:p w14:paraId="45A26856" w14:textId="77777777" w:rsidR="003774F0" w:rsidRDefault="003774F0" w:rsidP="0041775D">
            <w:pPr>
              <w:jc w:val="center"/>
              <w:rPr>
                <w:rFonts w:ascii="宋体" w:hAnsi="宋体"/>
                <w:color w:val="000000"/>
                <w:sz w:val="18"/>
                <w:szCs w:val="18"/>
              </w:rPr>
            </w:pPr>
          </w:p>
        </w:tc>
      </w:tr>
      <w:tr w:rsidR="003774F0" w14:paraId="0C5CFAA3" w14:textId="77777777" w:rsidTr="0041775D">
        <w:trPr>
          <w:trHeight w:val="454"/>
          <w:jc w:val="center"/>
        </w:trPr>
        <w:tc>
          <w:tcPr>
            <w:tcW w:w="1756" w:type="dxa"/>
            <w:vAlign w:val="center"/>
          </w:tcPr>
          <w:p w14:paraId="6DF4A8A1" w14:textId="77777777" w:rsidR="003774F0" w:rsidRDefault="003774F0" w:rsidP="0041775D">
            <w:pPr>
              <w:jc w:val="center"/>
              <w:rPr>
                <w:rFonts w:ascii="宋体" w:hAnsi="宋体"/>
                <w:color w:val="000000"/>
                <w:sz w:val="18"/>
                <w:szCs w:val="18"/>
              </w:rPr>
            </w:pPr>
          </w:p>
        </w:tc>
        <w:tc>
          <w:tcPr>
            <w:tcW w:w="1438" w:type="dxa"/>
            <w:vAlign w:val="center"/>
          </w:tcPr>
          <w:p w14:paraId="5DF622B2" w14:textId="77777777" w:rsidR="003774F0" w:rsidRDefault="003774F0" w:rsidP="0041775D">
            <w:pPr>
              <w:jc w:val="center"/>
              <w:rPr>
                <w:rFonts w:ascii="宋体" w:hAnsi="宋体"/>
                <w:color w:val="000000"/>
                <w:sz w:val="18"/>
                <w:szCs w:val="18"/>
              </w:rPr>
            </w:pPr>
          </w:p>
        </w:tc>
        <w:tc>
          <w:tcPr>
            <w:tcW w:w="2365" w:type="dxa"/>
            <w:vAlign w:val="center"/>
          </w:tcPr>
          <w:p w14:paraId="469E0152" w14:textId="77777777" w:rsidR="003774F0" w:rsidRDefault="003774F0" w:rsidP="0041775D">
            <w:pPr>
              <w:jc w:val="center"/>
              <w:rPr>
                <w:rFonts w:ascii="宋体" w:hAnsi="宋体"/>
                <w:color w:val="000000"/>
                <w:sz w:val="18"/>
                <w:szCs w:val="18"/>
              </w:rPr>
            </w:pPr>
          </w:p>
        </w:tc>
        <w:tc>
          <w:tcPr>
            <w:tcW w:w="1289" w:type="dxa"/>
            <w:vAlign w:val="center"/>
          </w:tcPr>
          <w:p w14:paraId="36A58DE4" w14:textId="77777777" w:rsidR="003774F0" w:rsidRDefault="003774F0" w:rsidP="0041775D">
            <w:pPr>
              <w:jc w:val="center"/>
              <w:rPr>
                <w:rFonts w:ascii="宋体" w:hAnsi="宋体"/>
                <w:color w:val="000000"/>
                <w:sz w:val="18"/>
                <w:szCs w:val="18"/>
              </w:rPr>
            </w:pPr>
          </w:p>
        </w:tc>
        <w:tc>
          <w:tcPr>
            <w:tcW w:w="1725" w:type="dxa"/>
            <w:vAlign w:val="center"/>
          </w:tcPr>
          <w:p w14:paraId="08413B46" w14:textId="77777777" w:rsidR="003774F0" w:rsidRDefault="003774F0" w:rsidP="0041775D">
            <w:pPr>
              <w:jc w:val="center"/>
              <w:rPr>
                <w:rFonts w:ascii="宋体" w:hAnsi="宋体"/>
                <w:color w:val="000000"/>
                <w:sz w:val="18"/>
                <w:szCs w:val="18"/>
              </w:rPr>
            </w:pPr>
          </w:p>
        </w:tc>
        <w:tc>
          <w:tcPr>
            <w:tcW w:w="865" w:type="dxa"/>
            <w:vAlign w:val="center"/>
          </w:tcPr>
          <w:p w14:paraId="498B9EEE" w14:textId="77777777" w:rsidR="003774F0" w:rsidRDefault="003774F0" w:rsidP="0041775D">
            <w:pPr>
              <w:jc w:val="center"/>
              <w:rPr>
                <w:rFonts w:ascii="宋体" w:hAnsi="宋体"/>
                <w:color w:val="000000"/>
                <w:sz w:val="18"/>
                <w:szCs w:val="18"/>
              </w:rPr>
            </w:pPr>
          </w:p>
        </w:tc>
      </w:tr>
      <w:tr w:rsidR="003774F0" w14:paraId="70B66A08" w14:textId="77777777" w:rsidTr="0041775D">
        <w:trPr>
          <w:trHeight w:val="454"/>
          <w:jc w:val="center"/>
        </w:trPr>
        <w:tc>
          <w:tcPr>
            <w:tcW w:w="1756" w:type="dxa"/>
            <w:vAlign w:val="center"/>
          </w:tcPr>
          <w:p w14:paraId="66080173" w14:textId="77777777" w:rsidR="003774F0" w:rsidRDefault="003774F0" w:rsidP="0041775D">
            <w:pPr>
              <w:jc w:val="center"/>
              <w:rPr>
                <w:rFonts w:ascii="宋体" w:hAnsi="宋体"/>
                <w:color w:val="000000"/>
                <w:sz w:val="18"/>
                <w:szCs w:val="18"/>
              </w:rPr>
            </w:pPr>
          </w:p>
        </w:tc>
        <w:tc>
          <w:tcPr>
            <w:tcW w:w="1438" w:type="dxa"/>
            <w:vAlign w:val="center"/>
          </w:tcPr>
          <w:p w14:paraId="5C2C887E" w14:textId="77777777" w:rsidR="003774F0" w:rsidRDefault="003774F0" w:rsidP="0041775D">
            <w:pPr>
              <w:jc w:val="center"/>
              <w:rPr>
                <w:rFonts w:ascii="宋体" w:hAnsi="宋体"/>
                <w:color w:val="000000"/>
                <w:sz w:val="18"/>
                <w:szCs w:val="18"/>
              </w:rPr>
            </w:pPr>
          </w:p>
        </w:tc>
        <w:tc>
          <w:tcPr>
            <w:tcW w:w="2365" w:type="dxa"/>
            <w:vAlign w:val="center"/>
          </w:tcPr>
          <w:p w14:paraId="337D434F" w14:textId="77777777" w:rsidR="003774F0" w:rsidRDefault="003774F0" w:rsidP="0041775D">
            <w:pPr>
              <w:jc w:val="center"/>
              <w:rPr>
                <w:rFonts w:ascii="宋体" w:hAnsi="宋体"/>
                <w:color w:val="000000"/>
                <w:sz w:val="18"/>
                <w:szCs w:val="18"/>
              </w:rPr>
            </w:pPr>
          </w:p>
        </w:tc>
        <w:tc>
          <w:tcPr>
            <w:tcW w:w="1289" w:type="dxa"/>
            <w:vAlign w:val="center"/>
          </w:tcPr>
          <w:p w14:paraId="678BF900" w14:textId="77777777" w:rsidR="003774F0" w:rsidRDefault="003774F0" w:rsidP="0041775D">
            <w:pPr>
              <w:jc w:val="center"/>
              <w:rPr>
                <w:rFonts w:ascii="宋体" w:hAnsi="宋体"/>
                <w:color w:val="000000"/>
                <w:sz w:val="18"/>
                <w:szCs w:val="18"/>
              </w:rPr>
            </w:pPr>
          </w:p>
        </w:tc>
        <w:tc>
          <w:tcPr>
            <w:tcW w:w="1725" w:type="dxa"/>
            <w:vAlign w:val="center"/>
          </w:tcPr>
          <w:p w14:paraId="7FDC63E4" w14:textId="77777777" w:rsidR="003774F0" w:rsidRDefault="003774F0" w:rsidP="0041775D">
            <w:pPr>
              <w:jc w:val="center"/>
              <w:rPr>
                <w:rFonts w:ascii="宋体" w:hAnsi="宋体"/>
                <w:color w:val="000000"/>
                <w:sz w:val="18"/>
                <w:szCs w:val="18"/>
              </w:rPr>
            </w:pPr>
          </w:p>
        </w:tc>
        <w:tc>
          <w:tcPr>
            <w:tcW w:w="865" w:type="dxa"/>
            <w:vAlign w:val="center"/>
          </w:tcPr>
          <w:p w14:paraId="44F11B70" w14:textId="77777777" w:rsidR="003774F0" w:rsidRDefault="003774F0" w:rsidP="0041775D">
            <w:pPr>
              <w:jc w:val="center"/>
              <w:rPr>
                <w:rFonts w:ascii="宋体" w:hAnsi="宋体"/>
                <w:color w:val="000000"/>
                <w:sz w:val="18"/>
                <w:szCs w:val="18"/>
              </w:rPr>
            </w:pPr>
          </w:p>
        </w:tc>
      </w:tr>
      <w:tr w:rsidR="003774F0" w14:paraId="071D1FFD" w14:textId="77777777" w:rsidTr="0041775D">
        <w:trPr>
          <w:trHeight w:val="454"/>
          <w:jc w:val="center"/>
        </w:trPr>
        <w:tc>
          <w:tcPr>
            <w:tcW w:w="1756" w:type="dxa"/>
            <w:vAlign w:val="center"/>
          </w:tcPr>
          <w:p w14:paraId="210EA6A6" w14:textId="77777777" w:rsidR="003774F0" w:rsidRDefault="003774F0" w:rsidP="0041775D">
            <w:pPr>
              <w:jc w:val="center"/>
              <w:rPr>
                <w:rFonts w:ascii="宋体" w:hAnsi="宋体"/>
                <w:color w:val="000000"/>
                <w:sz w:val="18"/>
                <w:szCs w:val="18"/>
              </w:rPr>
            </w:pPr>
          </w:p>
        </w:tc>
        <w:tc>
          <w:tcPr>
            <w:tcW w:w="1438" w:type="dxa"/>
            <w:vAlign w:val="center"/>
          </w:tcPr>
          <w:p w14:paraId="4A1BFDF4" w14:textId="77777777" w:rsidR="003774F0" w:rsidRDefault="003774F0" w:rsidP="0041775D">
            <w:pPr>
              <w:jc w:val="center"/>
              <w:rPr>
                <w:rFonts w:ascii="宋体" w:hAnsi="宋体"/>
                <w:color w:val="000000"/>
                <w:sz w:val="18"/>
                <w:szCs w:val="18"/>
              </w:rPr>
            </w:pPr>
          </w:p>
        </w:tc>
        <w:tc>
          <w:tcPr>
            <w:tcW w:w="2365" w:type="dxa"/>
            <w:vAlign w:val="center"/>
          </w:tcPr>
          <w:p w14:paraId="2EEA56B4" w14:textId="77777777" w:rsidR="003774F0" w:rsidRDefault="003774F0" w:rsidP="0041775D">
            <w:pPr>
              <w:jc w:val="center"/>
              <w:rPr>
                <w:rFonts w:ascii="宋体" w:hAnsi="宋体"/>
                <w:color w:val="000000"/>
                <w:sz w:val="18"/>
                <w:szCs w:val="18"/>
              </w:rPr>
            </w:pPr>
          </w:p>
        </w:tc>
        <w:tc>
          <w:tcPr>
            <w:tcW w:w="1289" w:type="dxa"/>
            <w:vAlign w:val="center"/>
          </w:tcPr>
          <w:p w14:paraId="6F0D01CB" w14:textId="77777777" w:rsidR="003774F0" w:rsidRDefault="003774F0" w:rsidP="0041775D">
            <w:pPr>
              <w:jc w:val="center"/>
              <w:rPr>
                <w:rFonts w:ascii="宋体" w:hAnsi="宋体"/>
                <w:color w:val="000000"/>
                <w:sz w:val="18"/>
                <w:szCs w:val="18"/>
              </w:rPr>
            </w:pPr>
          </w:p>
        </w:tc>
        <w:tc>
          <w:tcPr>
            <w:tcW w:w="1725" w:type="dxa"/>
            <w:vAlign w:val="center"/>
          </w:tcPr>
          <w:p w14:paraId="610AB0BF" w14:textId="77777777" w:rsidR="003774F0" w:rsidRDefault="003774F0" w:rsidP="0041775D">
            <w:pPr>
              <w:jc w:val="center"/>
              <w:rPr>
                <w:rFonts w:ascii="宋体" w:hAnsi="宋体"/>
                <w:color w:val="000000"/>
                <w:sz w:val="18"/>
                <w:szCs w:val="18"/>
              </w:rPr>
            </w:pPr>
          </w:p>
        </w:tc>
        <w:tc>
          <w:tcPr>
            <w:tcW w:w="865" w:type="dxa"/>
            <w:vAlign w:val="center"/>
          </w:tcPr>
          <w:p w14:paraId="722B6DB8" w14:textId="77777777" w:rsidR="003774F0" w:rsidRDefault="003774F0" w:rsidP="0041775D">
            <w:pPr>
              <w:jc w:val="center"/>
              <w:rPr>
                <w:rFonts w:ascii="宋体" w:hAnsi="宋体"/>
                <w:color w:val="000000"/>
                <w:sz w:val="18"/>
                <w:szCs w:val="18"/>
              </w:rPr>
            </w:pPr>
          </w:p>
        </w:tc>
      </w:tr>
      <w:tr w:rsidR="003774F0" w14:paraId="233A3E15" w14:textId="77777777" w:rsidTr="0041775D">
        <w:trPr>
          <w:trHeight w:val="454"/>
          <w:jc w:val="center"/>
        </w:trPr>
        <w:tc>
          <w:tcPr>
            <w:tcW w:w="1756" w:type="dxa"/>
            <w:vAlign w:val="center"/>
          </w:tcPr>
          <w:p w14:paraId="0360CF02" w14:textId="77777777" w:rsidR="003774F0" w:rsidRDefault="003774F0" w:rsidP="0041775D">
            <w:pPr>
              <w:jc w:val="center"/>
              <w:rPr>
                <w:rFonts w:ascii="宋体" w:hAnsi="宋体"/>
                <w:color w:val="000000"/>
                <w:sz w:val="18"/>
                <w:szCs w:val="18"/>
              </w:rPr>
            </w:pPr>
          </w:p>
        </w:tc>
        <w:tc>
          <w:tcPr>
            <w:tcW w:w="1438" w:type="dxa"/>
            <w:vAlign w:val="center"/>
          </w:tcPr>
          <w:p w14:paraId="33F225A4" w14:textId="77777777" w:rsidR="003774F0" w:rsidRDefault="003774F0" w:rsidP="0041775D">
            <w:pPr>
              <w:jc w:val="center"/>
              <w:rPr>
                <w:rFonts w:ascii="宋体" w:hAnsi="宋体"/>
                <w:color w:val="000000"/>
                <w:sz w:val="18"/>
                <w:szCs w:val="18"/>
              </w:rPr>
            </w:pPr>
          </w:p>
        </w:tc>
        <w:tc>
          <w:tcPr>
            <w:tcW w:w="2365" w:type="dxa"/>
            <w:vAlign w:val="center"/>
          </w:tcPr>
          <w:p w14:paraId="6B9ADAF8" w14:textId="77777777" w:rsidR="003774F0" w:rsidRDefault="003774F0" w:rsidP="0041775D">
            <w:pPr>
              <w:jc w:val="center"/>
              <w:rPr>
                <w:rFonts w:ascii="宋体" w:hAnsi="宋体"/>
                <w:color w:val="000000"/>
                <w:sz w:val="18"/>
                <w:szCs w:val="18"/>
              </w:rPr>
            </w:pPr>
          </w:p>
        </w:tc>
        <w:tc>
          <w:tcPr>
            <w:tcW w:w="1289" w:type="dxa"/>
            <w:vAlign w:val="center"/>
          </w:tcPr>
          <w:p w14:paraId="2ECF467E" w14:textId="77777777" w:rsidR="003774F0" w:rsidRDefault="003774F0" w:rsidP="0041775D">
            <w:pPr>
              <w:jc w:val="center"/>
              <w:rPr>
                <w:rFonts w:ascii="宋体" w:hAnsi="宋体"/>
                <w:color w:val="000000"/>
                <w:sz w:val="18"/>
                <w:szCs w:val="18"/>
              </w:rPr>
            </w:pPr>
          </w:p>
        </w:tc>
        <w:tc>
          <w:tcPr>
            <w:tcW w:w="1725" w:type="dxa"/>
            <w:vAlign w:val="center"/>
          </w:tcPr>
          <w:p w14:paraId="60D026EA" w14:textId="77777777" w:rsidR="003774F0" w:rsidRDefault="003774F0" w:rsidP="0041775D">
            <w:pPr>
              <w:jc w:val="center"/>
              <w:rPr>
                <w:rFonts w:ascii="宋体" w:hAnsi="宋体"/>
                <w:color w:val="000000"/>
                <w:sz w:val="18"/>
                <w:szCs w:val="18"/>
              </w:rPr>
            </w:pPr>
          </w:p>
        </w:tc>
        <w:tc>
          <w:tcPr>
            <w:tcW w:w="865" w:type="dxa"/>
            <w:vAlign w:val="center"/>
          </w:tcPr>
          <w:p w14:paraId="2C71C25D" w14:textId="77777777" w:rsidR="003774F0" w:rsidRDefault="003774F0" w:rsidP="0041775D">
            <w:pPr>
              <w:jc w:val="center"/>
              <w:rPr>
                <w:rFonts w:ascii="宋体" w:hAnsi="宋体"/>
                <w:color w:val="000000"/>
                <w:sz w:val="18"/>
                <w:szCs w:val="18"/>
              </w:rPr>
            </w:pPr>
          </w:p>
        </w:tc>
      </w:tr>
      <w:tr w:rsidR="003774F0" w14:paraId="760E1D4B" w14:textId="77777777" w:rsidTr="0041775D">
        <w:trPr>
          <w:trHeight w:val="454"/>
          <w:jc w:val="center"/>
        </w:trPr>
        <w:tc>
          <w:tcPr>
            <w:tcW w:w="1756" w:type="dxa"/>
            <w:vAlign w:val="center"/>
          </w:tcPr>
          <w:p w14:paraId="0C6C6C5F" w14:textId="77777777" w:rsidR="003774F0" w:rsidRDefault="003774F0" w:rsidP="0041775D">
            <w:pPr>
              <w:jc w:val="center"/>
              <w:rPr>
                <w:rFonts w:ascii="宋体" w:hAnsi="宋体"/>
                <w:color w:val="000000"/>
                <w:sz w:val="18"/>
                <w:szCs w:val="18"/>
              </w:rPr>
            </w:pPr>
          </w:p>
        </w:tc>
        <w:tc>
          <w:tcPr>
            <w:tcW w:w="1438" w:type="dxa"/>
            <w:vAlign w:val="center"/>
          </w:tcPr>
          <w:p w14:paraId="36862997" w14:textId="77777777" w:rsidR="003774F0" w:rsidRDefault="003774F0" w:rsidP="0041775D">
            <w:pPr>
              <w:jc w:val="center"/>
              <w:rPr>
                <w:rFonts w:ascii="宋体" w:hAnsi="宋体"/>
                <w:color w:val="000000"/>
                <w:sz w:val="18"/>
                <w:szCs w:val="18"/>
              </w:rPr>
            </w:pPr>
          </w:p>
        </w:tc>
        <w:tc>
          <w:tcPr>
            <w:tcW w:w="2365" w:type="dxa"/>
            <w:vAlign w:val="center"/>
          </w:tcPr>
          <w:p w14:paraId="53F65EB8" w14:textId="77777777" w:rsidR="003774F0" w:rsidRDefault="003774F0" w:rsidP="0041775D">
            <w:pPr>
              <w:jc w:val="center"/>
              <w:rPr>
                <w:rFonts w:ascii="宋体" w:hAnsi="宋体"/>
                <w:color w:val="000000"/>
                <w:sz w:val="18"/>
                <w:szCs w:val="18"/>
              </w:rPr>
            </w:pPr>
          </w:p>
        </w:tc>
        <w:tc>
          <w:tcPr>
            <w:tcW w:w="1289" w:type="dxa"/>
            <w:vAlign w:val="center"/>
          </w:tcPr>
          <w:p w14:paraId="2D9CA305" w14:textId="77777777" w:rsidR="003774F0" w:rsidRDefault="003774F0" w:rsidP="0041775D">
            <w:pPr>
              <w:jc w:val="center"/>
              <w:rPr>
                <w:rFonts w:ascii="宋体" w:hAnsi="宋体"/>
                <w:color w:val="000000"/>
                <w:sz w:val="18"/>
                <w:szCs w:val="18"/>
              </w:rPr>
            </w:pPr>
          </w:p>
        </w:tc>
        <w:tc>
          <w:tcPr>
            <w:tcW w:w="1725" w:type="dxa"/>
            <w:vAlign w:val="center"/>
          </w:tcPr>
          <w:p w14:paraId="6D26B90D" w14:textId="77777777" w:rsidR="003774F0" w:rsidRDefault="003774F0" w:rsidP="0041775D">
            <w:pPr>
              <w:jc w:val="center"/>
              <w:rPr>
                <w:rFonts w:ascii="宋体" w:hAnsi="宋体"/>
                <w:color w:val="000000"/>
                <w:sz w:val="18"/>
                <w:szCs w:val="18"/>
              </w:rPr>
            </w:pPr>
          </w:p>
        </w:tc>
        <w:tc>
          <w:tcPr>
            <w:tcW w:w="865" w:type="dxa"/>
            <w:vAlign w:val="center"/>
          </w:tcPr>
          <w:p w14:paraId="01961772" w14:textId="77777777" w:rsidR="003774F0" w:rsidRDefault="003774F0" w:rsidP="0041775D">
            <w:pPr>
              <w:jc w:val="center"/>
              <w:rPr>
                <w:rFonts w:ascii="宋体" w:hAnsi="宋体"/>
                <w:color w:val="000000"/>
                <w:sz w:val="18"/>
                <w:szCs w:val="18"/>
              </w:rPr>
            </w:pPr>
          </w:p>
        </w:tc>
      </w:tr>
      <w:tr w:rsidR="003774F0" w14:paraId="1C4D498C" w14:textId="77777777" w:rsidTr="0041775D">
        <w:trPr>
          <w:trHeight w:val="454"/>
          <w:jc w:val="center"/>
        </w:trPr>
        <w:tc>
          <w:tcPr>
            <w:tcW w:w="1756" w:type="dxa"/>
            <w:vAlign w:val="center"/>
          </w:tcPr>
          <w:p w14:paraId="1686BEE2" w14:textId="77777777" w:rsidR="003774F0" w:rsidRDefault="003774F0" w:rsidP="0041775D">
            <w:pPr>
              <w:jc w:val="center"/>
              <w:rPr>
                <w:rFonts w:ascii="宋体" w:hAnsi="宋体"/>
                <w:color w:val="000000"/>
                <w:sz w:val="18"/>
                <w:szCs w:val="18"/>
              </w:rPr>
            </w:pPr>
          </w:p>
        </w:tc>
        <w:tc>
          <w:tcPr>
            <w:tcW w:w="1438" w:type="dxa"/>
            <w:vAlign w:val="center"/>
          </w:tcPr>
          <w:p w14:paraId="4A55B40D" w14:textId="77777777" w:rsidR="003774F0" w:rsidRDefault="003774F0" w:rsidP="0041775D">
            <w:pPr>
              <w:jc w:val="center"/>
              <w:rPr>
                <w:rFonts w:ascii="宋体" w:hAnsi="宋体"/>
                <w:color w:val="000000"/>
                <w:sz w:val="18"/>
                <w:szCs w:val="18"/>
              </w:rPr>
            </w:pPr>
          </w:p>
        </w:tc>
        <w:tc>
          <w:tcPr>
            <w:tcW w:w="2365" w:type="dxa"/>
            <w:vAlign w:val="center"/>
          </w:tcPr>
          <w:p w14:paraId="54E9294B" w14:textId="77777777" w:rsidR="003774F0" w:rsidRDefault="003774F0" w:rsidP="0041775D">
            <w:pPr>
              <w:jc w:val="center"/>
              <w:rPr>
                <w:rFonts w:ascii="宋体" w:hAnsi="宋体"/>
                <w:color w:val="000000"/>
                <w:sz w:val="18"/>
                <w:szCs w:val="18"/>
              </w:rPr>
            </w:pPr>
          </w:p>
        </w:tc>
        <w:tc>
          <w:tcPr>
            <w:tcW w:w="1289" w:type="dxa"/>
            <w:vAlign w:val="center"/>
          </w:tcPr>
          <w:p w14:paraId="0FE20288" w14:textId="77777777" w:rsidR="003774F0" w:rsidRDefault="003774F0" w:rsidP="0041775D">
            <w:pPr>
              <w:jc w:val="center"/>
              <w:rPr>
                <w:rFonts w:ascii="宋体" w:hAnsi="宋体"/>
                <w:color w:val="000000"/>
                <w:sz w:val="18"/>
                <w:szCs w:val="18"/>
              </w:rPr>
            </w:pPr>
          </w:p>
        </w:tc>
        <w:tc>
          <w:tcPr>
            <w:tcW w:w="1725" w:type="dxa"/>
            <w:vAlign w:val="center"/>
          </w:tcPr>
          <w:p w14:paraId="6C87DE8A" w14:textId="77777777" w:rsidR="003774F0" w:rsidRDefault="003774F0" w:rsidP="0041775D">
            <w:pPr>
              <w:jc w:val="center"/>
              <w:rPr>
                <w:rFonts w:ascii="宋体" w:hAnsi="宋体"/>
                <w:color w:val="000000"/>
                <w:sz w:val="18"/>
                <w:szCs w:val="18"/>
              </w:rPr>
            </w:pPr>
          </w:p>
        </w:tc>
        <w:tc>
          <w:tcPr>
            <w:tcW w:w="865" w:type="dxa"/>
            <w:vAlign w:val="center"/>
          </w:tcPr>
          <w:p w14:paraId="33714ABF" w14:textId="77777777" w:rsidR="003774F0" w:rsidRDefault="003774F0" w:rsidP="0041775D">
            <w:pPr>
              <w:jc w:val="center"/>
              <w:rPr>
                <w:rFonts w:ascii="宋体" w:hAnsi="宋体"/>
                <w:color w:val="000000"/>
                <w:sz w:val="18"/>
                <w:szCs w:val="18"/>
              </w:rPr>
            </w:pPr>
          </w:p>
        </w:tc>
      </w:tr>
      <w:tr w:rsidR="003774F0" w14:paraId="3FFC2550" w14:textId="77777777" w:rsidTr="0041775D">
        <w:trPr>
          <w:trHeight w:val="454"/>
          <w:jc w:val="center"/>
        </w:trPr>
        <w:tc>
          <w:tcPr>
            <w:tcW w:w="1756" w:type="dxa"/>
            <w:vAlign w:val="center"/>
          </w:tcPr>
          <w:p w14:paraId="5C0B3043" w14:textId="77777777" w:rsidR="003774F0" w:rsidRDefault="003774F0" w:rsidP="0041775D">
            <w:pPr>
              <w:jc w:val="center"/>
              <w:rPr>
                <w:rFonts w:ascii="宋体" w:hAnsi="宋体"/>
                <w:color w:val="000000"/>
                <w:sz w:val="18"/>
                <w:szCs w:val="18"/>
              </w:rPr>
            </w:pPr>
          </w:p>
        </w:tc>
        <w:tc>
          <w:tcPr>
            <w:tcW w:w="1438" w:type="dxa"/>
            <w:vAlign w:val="center"/>
          </w:tcPr>
          <w:p w14:paraId="34476138" w14:textId="77777777" w:rsidR="003774F0" w:rsidRDefault="003774F0" w:rsidP="0041775D">
            <w:pPr>
              <w:jc w:val="center"/>
              <w:rPr>
                <w:rFonts w:ascii="宋体" w:hAnsi="宋体"/>
                <w:color w:val="000000"/>
                <w:sz w:val="18"/>
                <w:szCs w:val="18"/>
              </w:rPr>
            </w:pPr>
          </w:p>
        </w:tc>
        <w:tc>
          <w:tcPr>
            <w:tcW w:w="2365" w:type="dxa"/>
            <w:vAlign w:val="center"/>
          </w:tcPr>
          <w:p w14:paraId="316963E2" w14:textId="77777777" w:rsidR="003774F0" w:rsidRDefault="003774F0" w:rsidP="0041775D">
            <w:pPr>
              <w:jc w:val="center"/>
              <w:rPr>
                <w:rFonts w:ascii="宋体" w:hAnsi="宋体"/>
                <w:color w:val="000000"/>
                <w:sz w:val="18"/>
                <w:szCs w:val="18"/>
              </w:rPr>
            </w:pPr>
          </w:p>
        </w:tc>
        <w:tc>
          <w:tcPr>
            <w:tcW w:w="1289" w:type="dxa"/>
            <w:vAlign w:val="center"/>
          </w:tcPr>
          <w:p w14:paraId="332993F8" w14:textId="77777777" w:rsidR="003774F0" w:rsidRDefault="003774F0" w:rsidP="0041775D">
            <w:pPr>
              <w:jc w:val="center"/>
              <w:rPr>
                <w:rFonts w:ascii="宋体" w:hAnsi="宋体"/>
                <w:color w:val="000000"/>
                <w:sz w:val="18"/>
                <w:szCs w:val="18"/>
              </w:rPr>
            </w:pPr>
          </w:p>
        </w:tc>
        <w:tc>
          <w:tcPr>
            <w:tcW w:w="1725" w:type="dxa"/>
            <w:vAlign w:val="center"/>
          </w:tcPr>
          <w:p w14:paraId="5D1E53C7" w14:textId="77777777" w:rsidR="003774F0" w:rsidRDefault="003774F0" w:rsidP="0041775D">
            <w:pPr>
              <w:jc w:val="center"/>
              <w:rPr>
                <w:rFonts w:ascii="宋体" w:hAnsi="宋体"/>
                <w:color w:val="000000"/>
                <w:sz w:val="18"/>
                <w:szCs w:val="18"/>
              </w:rPr>
            </w:pPr>
          </w:p>
        </w:tc>
        <w:tc>
          <w:tcPr>
            <w:tcW w:w="865" w:type="dxa"/>
            <w:vAlign w:val="center"/>
          </w:tcPr>
          <w:p w14:paraId="6F80EC75" w14:textId="77777777" w:rsidR="003774F0" w:rsidRDefault="003774F0" w:rsidP="0041775D">
            <w:pPr>
              <w:jc w:val="center"/>
              <w:rPr>
                <w:rFonts w:ascii="宋体" w:hAnsi="宋体"/>
                <w:color w:val="000000"/>
                <w:sz w:val="18"/>
                <w:szCs w:val="18"/>
              </w:rPr>
            </w:pPr>
          </w:p>
        </w:tc>
      </w:tr>
      <w:tr w:rsidR="003774F0" w14:paraId="6FB08457" w14:textId="77777777" w:rsidTr="0041775D">
        <w:trPr>
          <w:trHeight w:val="454"/>
          <w:jc w:val="center"/>
        </w:trPr>
        <w:tc>
          <w:tcPr>
            <w:tcW w:w="1756" w:type="dxa"/>
            <w:vAlign w:val="center"/>
          </w:tcPr>
          <w:p w14:paraId="47303B9D" w14:textId="77777777" w:rsidR="003774F0" w:rsidRDefault="003774F0" w:rsidP="0041775D">
            <w:pPr>
              <w:jc w:val="center"/>
              <w:rPr>
                <w:rFonts w:ascii="宋体" w:hAnsi="宋体"/>
                <w:color w:val="000000"/>
                <w:sz w:val="18"/>
                <w:szCs w:val="18"/>
              </w:rPr>
            </w:pPr>
          </w:p>
        </w:tc>
        <w:tc>
          <w:tcPr>
            <w:tcW w:w="1438" w:type="dxa"/>
            <w:vAlign w:val="center"/>
          </w:tcPr>
          <w:p w14:paraId="206BCFCD" w14:textId="77777777" w:rsidR="003774F0" w:rsidRDefault="003774F0" w:rsidP="0041775D">
            <w:pPr>
              <w:jc w:val="center"/>
              <w:rPr>
                <w:rFonts w:ascii="宋体" w:hAnsi="宋体"/>
                <w:color w:val="000000"/>
                <w:sz w:val="18"/>
                <w:szCs w:val="18"/>
              </w:rPr>
            </w:pPr>
          </w:p>
        </w:tc>
        <w:tc>
          <w:tcPr>
            <w:tcW w:w="2365" w:type="dxa"/>
            <w:vAlign w:val="center"/>
          </w:tcPr>
          <w:p w14:paraId="630FB62D" w14:textId="77777777" w:rsidR="003774F0" w:rsidRDefault="003774F0" w:rsidP="0041775D">
            <w:pPr>
              <w:jc w:val="center"/>
              <w:rPr>
                <w:rFonts w:ascii="宋体" w:hAnsi="宋体"/>
                <w:color w:val="000000"/>
                <w:sz w:val="18"/>
                <w:szCs w:val="18"/>
              </w:rPr>
            </w:pPr>
          </w:p>
        </w:tc>
        <w:tc>
          <w:tcPr>
            <w:tcW w:w="1289" w:type="dxa"/>
            <w:vAlign w:val="center"/>
          </w:tcPr>
          <w:p w14:paraId="6CCCB9DB" w14:textId="77777777" w:rsidR="003774F0" w:rsidRDefault="003774F0" w:rsidP="0041775D">
            <w:pPr>
              <w:jc w:val="center"/>
              <w:rPr>
                <w:rFonts w:ascii="宋体" w:hAnsi="宋体"/>
                <w:color w:val="000000"/>
                <w:sz w:val="18"/>
                <w:szCs w:val="18"/>
              </w:rPr>
            </w:pPr>
          </w:p>
        </w:tc>
        <w:tc>
          <w:tcPr>
            <w:tcW w:w="1725" w:type="dxa"/>
            <w:vAlign w:val="center"/>
          </w:tcPr>
          <w:p w14:paraId="0502FAC7" w14:textId="77777777" w:rsidR="003774F0" w:rsidRDefault="003774F0" w:rsidP="0041775D">
            <w:pPr>
              <w:jc w:val="center"/>
              <w:rPr>
                <w:rFonts w:ascii="宋体" w:hAnsi="宋体"/>
                <w:color w:val="000000"/>
                <w:sz w:val="18"/>
                <w:szCs w:val="18"/>
              </w:rPr>
            </w:pPr>
          </w:p>
        </w:tc>
        <w:tc>
          <w:tcPr>
            <w:tcW w:w="865" w:type="dxa"/>
            <w:vAlign w:val="center"/>
          </w:tcPr>
          <w:p w14:paraId="5E5B4D47" w14:textId="77777777" w:rsidR="003774F0" w:rsidRDefault="003774F0" w:rsidP="0041775D">
            <w:pPr>
              <w:jc w:val="center"/>
              <w:rPr>
                <w:rFonts w:ascii="宋体" w:hAnsi="宋体"/>
                <w:color w:val="000000"/>
                <w:sz w:val="18"/>
                <w:szCs w:val="18"/>
              </w:rPr>
            </w:pPr>
          </w:p>
        </w:tc>
      </w:tr>
      <w:tr w:rsidR="003774F0" w14:paraId="2BA0C688" w14:textId="77777777" w:rsidTr="0041775D">
        <w:trPr>
          <w:trHeight w:val="454"/>
          <w:jc w:val="center"/>
        </w:trPr>
        <w:tc>
          <w:tcPr>
            <w:tcW w:w="1756" w:type="dxa"/>
            <w:vAlign w:val="center"/>
          </w:tcPr>
          <w:p w14:paraId="61D1FEDB" w14:textId="77777777" w:rsidR="003774F0" w:rsidRDefault="003774F0" w:rsidP="0041775D">
            <w:pPr>
              <w:jc w:val="center"/>
              <w:rPr>
                <w:rFonts w:ascii="宋体" w:hAnsi="宋体"/>
                <w:color w:val="000000"/>
                <w:sz w:val="18"/>
                <w:szCs w:val="18"/>
              </w:rPr>
            </w:pPr>
          </w:p>
        </w:tc>
        <w:tc>
          <w:tcPr>
            <w:tcW w:w="1438" w:type="dxa"/>
            <w:vAlign w:val="center"/>
          </w:tcPr>
          <w:p w14:paraId="502AFE22" w14:textId="77777777" w:rsidR="003774F0" w:rsidRDefault="003774F0" w:rsidP="0041775D">
            <w:pPr>
              <w:jc w:val="center"/>
              <w:rPr>
                <w:rFonts w:ascii="宋体" w:hAnsi="宋体"/>
                <w:color w:val="000000"/>
                <w:sz w:val="18"/>
                <w:szCs w:val="18"/>
              </w:rPr>
            </w:pPr>
          </w:p>
        </w:tc>
        <w:tc>
          <w:tcPr>
            <w:tcW w:w="2365" w:type="dxa"/>
            <w:vAlign w:val="center"/>
          </w:tcPr>
          <w:p w14:paraId="1C6451BE" w14:textId="77777777" w:rsidR="003774F0" w:rsidRDefault="003774F0" w:rsidP="0041775D">
            <w:pPr>
              <w:jc w:val="center"/>
              <w:rPr>
                <w:rFonts w:ascii="宋体" w:hAnsi="宋体"/>
                <w:color w:val="000000"/>
                <w:sz w:val="18"/>
                <w:szCs w:val="18"/>
              </w:rPr>
            </w:pPr>
          </w:p>
        </w:tc>
        <w:tc>
          <w:tcPr>
            <w:tcW w:w="1289" w:type="dxa"/>
            <w:vAlign w:val="center"/>
          </w:tcPr>
          <w:p w14:paraId="4FA0B55F" w14:textId="77777777" w:rsidR="003774F0" w:rsidRDefault="003774F0" w:rsidP="0041775D">
            <w:pPr>
              <w:jc w:val="center"/>
              <w:rPr>
                <w:rFonts w:ascii="宋体" w:hAnsi="宋体"/>
                <w:color w:val="000000"/>
                <w:sz w:val="18"/>
                <w:szCs w:val="18"/>
              </w:rPr>
            </w:pPr>
          </w:p>
        </w:tc>
        <w:tc>
          <w:tcPr>
            <w:tcW w:w="1725" w:type="dxa"/>
            <w:vAlign w:val="center"/>
          </w:tcPr>
          <w:p w14:paraId="635AE510" w14:textId="77777777" w:rsidR="003774F0" w:rsidRDefault="003774F0" w:rsidP="0041775D">
            <w:pPr>
              <w:jc w:val="center"/>
              <w:rPr>
                <w:rFonts w:ascii="宋体" w:hAnsi="宋体"/>
                <w:color w:val="000000"/>
                <w:sz w:val="18"/>
                <w:szCs w:val="18"/>
              </w:rPr>
            </w:pPr>
          </w:p>
        </w:tc>
        <w:tc>
          <w:tcPr>
            <w:tcW w:w="865" w:type="dxa"/>
            <w:vAlign w:val="center"/>
          </w:tcPr>
          <w:p w14:paraId="311271B4" w14:textId="77777777" w:rsidR="003774F0" w:rsidRDefault="003774F0" w:rsidP="0041775D">
            <w:pPr>
              <w:jc w:val="center"/>
              <w:rPr>
                <w:rFonts w:ascii="宋体" w:hAnsi="宋体"/>
                <w:color w:val="000000"/>
                <w:sz w:val="18"/>
                <w:szCs w:val="18"/>
              </w:rPr>
            </w:pPr>
          </w:p>
        </w:tc>
      </w:tr>
      <w:tr w:rsidR="003774F0" w14:paraId="11D416A0" w14:textId="77777777" w:rsidTr="0041775D">
        <w:trPr>
          <w:trHeight w:val="454"/>
          <w:jc w:val="center"/>
        </w:trPr>
        <w:tc>
          <w:tcPr>
            <w:tcW w:w="1756" w:type="dxa"/>
            <w:vAlign w:val="center"/>
          </w:tcPr>
          <w:p w14:paraId="51ED1577" w14:textId="77777777" w:rsidR="003774F0" w:rsidRDefault="003774F0" w:rsidP="0041775D">
            <w:pPr>
              <w:jc w:val="center"/>
              <w:rPr>
                <w:rFonts w:ascii="宋体" w:hAnsi="宋体"/>
                <w:color w:val="000000"/>
                <w:sz w:val="18"/>
                <w:szCs w:val="18"/>
              </w:rPr>
            </w:pPr>
          </w:p>
        </w:tc>
        <w:tc>
          <w:tcPr>
            <w:tcW w:w="1438" w:type="dxa"/>
            <w:vAlign w:val="center"/>
          </w:tcPr>
          <w:p w14:paraId="0F5D49B4" w14:textId="77777777" w:rsidR="003774F0" w:rsidRDefault="003774F0" w:rsidP="0041775D">
            <w:pPr>
              <w:jc w:val="center"/>
              <w:rPr>
                <w:rFonts w:ascii="宋体" w:hAnsi="宋体"/>
                <w:color w:val="000000"/>
                <w:sz w:val="18"/>
                <w:szCs w:val="18"/>
              </w:rPr>
            </w:pPr>
          </w:p>
        </w:tc>
        <w:tc>
          <w:tcPr>
            <w:tcW w:w="2365" w:type="dxa"/>
            <w:vAlign w:val="center"/>
          </w:tcPr>
          <w:p w14:paraId="08E13F35" w14:textId="77777777" w:rsidR="003774F0" w:rsidRDefault="003774F0" w:rsidP="0041775D">
            <w:pPr>
              <w:jc w:val="center"/>
              <w:rPr>
                <w:rFonts w:ascii="宋体" w:hAnsi="宋体"/>
                <w:color w:val="000000"/>
                <w:sz w:val="18"/>
                <w:szCs w:val="18"/>
              </w:rPr>
            </w:pPr>
          </w:p>
        </w:tc>
        <w:tc>
          <w:tcPr>
            <w:tcW w:w="1289" w:type="dxa"/>
            <w:vAlign w:val="center"/>
          </w:tcPr>
          <w:p w14:paraId="44428C4D" w14:textId="77777777" w:rsidR="003774F0" w:rsidRDefault="003774F0" w:rsidP="0041775D">
            <w:pPr>
              <w:jc w:val="center"/>
              <w:rPr>
                <w:rFonts w:ascii="宋体" w:hAnsi="宋体"/>
                <w:color w:val="000000"/>
                <w:sz w:val="18"/>
                <w:szCs w:val="18"/>
              </w:rPr>
            </w:pPr>
          </w:p>
        </w:tc>
        <w:tc>
          <w:tcPr>
            <w:tcW w:w="1725" w:type="dxa"/>
            <w:vAlign w:val="center"/>
          </w:tcPr>
          <w:p w14:paraId="480D3AB7" w14:textId="77777777" w:rsidR="003774F0" w:rsidRDefault="003774F0" w:rsidP="0041775D">
            <w:pPr>
              <w:jc w:val="center"/>
              <w:rPr>
                <w:rFonts w:ascii="宋体" w:hAnsi="宋体"/>
                <w:color w:val="000000"/>
                <w:sz w:val="18"/>
                <w:szCs w:val="18"/>
              </w:rPr>
            </w:pPr>
          </w:p>
        </w:tc>
        <w:tc>
          <w:tcPr>
            <w:tcW w:w="865" w:type="dxa"/>
            <w:vAlign w:val="center"/>
          </w:tcPr>
          <w:p w14:paraId="3E926907" w14:textId="77777777" w:rsidR="003774F0" w:rsidRDefault="003774F0" w:rsidP="0041775D">
            <w:pPr>
              <w:jc w:val="center"/>
              <w:rPr>
                <w:rFonts w:ascii="宋体" w:hAnsi="宋体"/>
                <w:color w:val="000000"/>
                <w:sz w:val="18"/>
                <w:szCs w:val="18"/>
              </w:rPr>
            </w:pPr>
          </w:p>
        </w:tc>
      </w:tr>
      <w:tr w:rsidR="003774F0" w14:paraId="1E07ACEA" w14:textId="77777777" w:rsidTr="0041775D">
        <w:trPr>
          <w:trHeight w:val="454"/>
          <w:jc w:val="center"/>
        </w:trPr>
        <w:tc>
          <w:tcPr>
            <w:tcW w:w="1756" w:type="dxa"/>
            <w:vAlign w:val="center"/>
          </w:tcPr>
          <w:p w14:paraId="1074ACE1" w14:textId="77777777" w:rsidR="003774F0" w:rsidRDefault="003774F0" w:rsidP="0041775D">
            <w:pPr>
              <w:jc w:val="center"/>
              <w:rPr>
                <w:rFonts w:ascii="宋体" w:hAnsi="宋体"/>
                <w:color w:val="000000"/>
                <w:sz w:val="18"/>
                <w:szCs w:val="18"/>
              </w:rPr>
            </w:pPr>
          </w:p>
        </w:tc>
        <w:tc>
          <w:tcPr>
            <w:tcW w:w="1438" w:type="dxa"/>
            <w:vAlign w:val="center"/>
          </w:tcPr>
          <w:p w14:paraId="6718E26B" w14:textId="77777777" w:rsidR="003774F0" w:rsidRDefault="003774F0" w:rsidP="0041775D">
            <w:pPr>
              <w:jc w:val="center"/>
              <w:rPr>
                <w:rFonts w:ascii="宋体" w:hAnsi="宋体"/>
                <w:color w:val="000000"/>
                <w:sz w:val="18"/>
                <w:szCs w:val="18"/>
              </w:rPr>
            </w:pPr>
          </w:p>
        </w:tc>
        <w:tc>
          <w:tcPr>
            <w:tcW w:w="2365" w:type="dxa"/>
            <w:vAlign w:val="center"/>
          </w:tcPr>
          <w:p w14:paraId="40B302EE" w14:textId="77777777" w:rsidR="003774F0" w:rsidRDefault="003774F0" w:rsidP="0041775D">
            <w:pPr>
              <w:jc w:val="center"/>
              <w:rPr>
                <w:rFonts w:ascii="宋体" w:hAnsi="宋体"/>
                <w:color w:val="000000"/>
                <w:sz w:val="18"/>
                <w:szCs w:val="18"/>
              </w:rPr>
            </w:pPr>
          </w:p>
        </w:tc>
        <w:tc>
          <w:tcPr>
            <w:tcW w:w="1289" w:type="dxa"/>
            <w:vAlign w:val="center"/>
          </w:tcPr>
          <w:p w14:paraId="2E84390E" w14:textId="77777777" w:rsidR="003774F0" w:rsidRDefault="003774F0" w:rsidP="0041775D">
            <w:pPr>
              <w:jc w:val="center"/>
              <w:rPr>
                <w:rFonts w:ascii="宋体" w:hAnsi="宋体"/>
                <w:color w:val="000000"/>
                <w:sz w:val="18"/>
                <w:szCs w:val="18"/>
              </w:rPr>
            </w:pPr>
          </w:p>
        </w:tc>
        <w:tc>
          <w:tcPr>
            <w:tcW w:w="1725" w:type="dxa"/>
            <w:vAlign w:val="center"/>
          </w:tcPr>
          <w:p w14:paraId="218DAAB3" w14:textId="77777777" w:rsidR="003774F0" w:rsidRDefault="003774F0" w:rsidP="0041775D">
            <w:pPr>
              <w:jc w:val="center"/>
              <w:rPr>
                <w:rFonts w:ascii="宋体" w:hAnsi="宋体"/>
                <w:color w:val="000000"/>
                <w:sz w:val="18"/>
                <w:szCs w:val="18"/>
              </w:rPr>
            </w:pPr>
          </w:p>
        </w:tc>
        <w:tc>
          <w:tcPr>
            <w:tcW w:w="865" w:type="dxa"/>
            <w:vAlign w:val="center"/>
          </w:tcPr>
          <w:p w14:paraId="52DA5BFC" w14:textId="77777777" w:rsidR="003774F0" w:rsidRDefault="003774F0" w:rsidP="0041775D">
            <w:pPr>
              <w:jc w:val="center"/>
              <w:rPr>
                <w:rFonts w:ascii="宋体" w:hAnsi="宋体"/>
                <w:color w:val="000000"/>
                <w:sz w:val="18"/>
                <w:szCs w:val="18"/>
              </w:rPr>
            </w:pPr>
          </w:p>
        </w:tc>
      </w:tr>
      <w:tr w:rsidR="003774F0" w14:paraId="48B478DC" w14:textId="77777777" w:rsidTr="0041775D">
        <w:trPr>
          <w:trHeight w:val="454"/>
          <w:jc w:val="center"/>
        </w:trPr>
        <w:tc>
          <w:tcPr>
            <w:tcW w:w="1756" w:type="dxa"/>
            <w:vAlign w:val="center"/>
          </w:tcPr>
          <w:p w14:paraId="278142BC" w14:textId="77777777" w:rsidR="003774F0" w:rsidRDefault="003774F0" w:rsidP="0041775D">
            <w:pPr>
              <w:jc w:val="center"/>
              <w:rPr>
                <w:rFonts w:ascii="宋体" w:hAnsi="宋体"/>
                <w:color w:val="000000"/>
                <w:sz w:val="18"/>
                <w:szCs w:val="18"/>
              </w:rPr>
            </w:pPr>
          </w:p>
        </w:tc>
        <w:tc>
          <w:tcPr>
            <w:tcW w:w="1438" w:type="dxa"/>
            <w:vAlign w:val="center"/>
          </w:tcPr>
          <w:p w14:paraId="24E9E2D7" w14:textId="77777777" w:rsidR="003774F0" w:rsidRDefault="003774F0" w:rsidP="0041775D">
            <w:pPr>
              <w:jc w:val="center"/>
              <w:rPr>
                <w:rFonts w:ascii="宋体" w:hAnsi="宋体"/>
                <w:color w:val="000000"/>
                <w:sz w:val="18"/>
                <w:szCs w:val="18"/>
              </w:rPr>
            </w:pPr>
          </w:p>
        </w:tc>
        <w:tc>
          <w:tcPr>
            <w:tcW w:w="2365" w:type="dxa"/>
            <w:vAlign w:val="center"/>
          </w:tcPr>
          <w:p w14:paraId="3BB022F4" w14:textId="77777777" w:rsidR="003774F0" w:rsidRDefault="003774F0" w:rsidP="0041775D">
            <w:pPr>
              <w:jc w:val="center"/>
              <w:rPr>
                <w:rFonts w:ascii="宋体" w:hAnsi="宋体"/>
                <w:color w:val="000000"/>
                <w:sz w:val="18"/>
                <w:szCs w:val="18"/>
              </w:rPr>
            </w:pPr>
          </w:p>
        </w:tc>
        <w:tc>
          <w:tcPr>
            <w:tcW w:w="1289" w:type="dxa"/>
            <w:vAlign w:val="center"/>
          </w:tcPr>
          <w:p w14:paraId="6F39C41A" w14:textId="77777777" w:rsidR="003774F0" w:rsidRDefault="003774F0" w:rsidP="0041775D">
            <w:pPr>
              <w:jc w:val="center"/>
              <w:rPr>
                <w:rFonts w:ascii="宋体" w:hAnsi="宋体"/>
                <w:color w:val="000000"/>
                <w:sz w:val="18"/>
                <w:szCs w:val="18"/>
              </w:rPr>
            </w:pPr>
          </w:p>
        </w:tc>
        <w:tc>
          <w:tcPr>
            <w:tcW w:w="1725" w:type="dxa"/>
            <w:vAlign w:val="center"/>
          </w:tcPr>
          <w:p w14:paraId="16251501" w14:textId="77777777" w:rsidR="003774F0" w:rsidRDefault="003774F0" w:rsidP="0041775D">
            <w:pPr>
              <w:jc w:val="center"/>
              <w:rPr>
                <w:rFonts w:ascii="宋体" w:hAnsi="宋体"/>
                <w:color w:val="000000"/>
                <w:sz w:val="18"/>
                <w:szCs w:val="18"/>
              </w:rPr>
            </w:pPr>
          </w:p>
        </w:tc>
        <w:tc>
          <w:tcPr>
            <w:tcW w:w="865" w:type="dxa"/>
            <w:vAlign w:val="center"/>
          </w:tcPr>
          <w:p w14:paraId="27A38F12" w14:textId="77777777" w:rsidR="003774F0" w:rsidRDefault="003774F0" w:rsidP="0041775D">
            <w:pPr>
              <w:jc w:val="center"/>
              <w:rPr>
                <w:rFonts w:ascii="宋体" w:hAnsi="宋体"/>
                <w:color w:val="000000"/>
                <w:sz w:val="18"/>
                <w:szCs w:val="18"/>
              </w:rPr>
            </w:pPr>
          </w:p>
        </w:tc>
      </w:tr>
      <w:tr w:rsidR="003774F0" w14:paraId="3B39CB0E" w14:textId="77777777" w:rsidTr="0041775D">
        <w:trPr>
          <w:trHeight w:val="454"/>
          <w:jc w:val="center"/>
        </w:trPr>
        <w:tc>
          <w:tcPr>
            <w:tcW w:w="1756" w:type="dxa"/>
            <w:vAlign w:val="center"/>
          </w:tcPr>
          <w:p w14:paraId="4E8D6929" w14:textId="77777777" w:rsidR="003774F0" w:rsidRDefault="003774F0" w:rsidP="0041775D">
            <w:pPr>
              <w:jc w:val="center"/>
              <w:rPr>
                <w:rFonts w:ascii="宋体" w:hAnsi="宋体"/>
                <w:color w:val="000000"/>
                <w:sz w:val="18"/>
                <w:szCs w:val="18"/>
              </w:rPr>
            </w:pPr>
          </w:p>
        </w:tc>
        <w:tc>
          <w:tcPr>
            <w:tcW w:w="1438" w:type="dxa"/>
            <w:vAlign w:val="center"/>
          </w:tcPr>
          <w:p w14:paraId="2208308C" w14:textId="77777777" w:rsidR="003774F0" w:rsidRDefault="003774F0" w:rsidP="0041775D">
            <w:pPr>
              <w:jc w:val="center"/>
              <w:rPr>
                <w:rFonts w:ascii="宋体" w:hAnsi="宋体"/>
                <w:color w:val="000000"/>
                <w:sz w:val="18"/>
                <w:szCs w:val="18"/>
              </w:rPr>
            </w:pPr>
          </w:p>
        </w:tc>
        <w:tc>
          <w:tcPr>
            <w:tcW w:w="2365" w:type="dxa"/>
            <w:vAlign w:val="center"/>
          </w:tcPr>
          <w:p w14:paraId="2F3B3EDB" w14:textId="77777777" w:rsidR="003774F0" w:rsidRDefault="003774F0" w:rsidP="0041775D">
            <w:pPr>
              <w:jc w:val="center"/>
              <w:rPr>
                <w:rFonts w:ascii="宋体" w:hAnsi="宋体"/>
                <w:color w:val="000000"/>
                <w:sz w:val="18"/>
                <w:szCs w:val="18"/>
              </w:rPr>
            </w:pPr>
          </w:p>
        </w:tc>
        <w:tc>
          <w:tcPr>
            <w:tcW w:w="1289" w:type="dxa"/>
            <w:vAlign w:val="center"/>
          </w:tcPr>
          <w:p w14:paraId="0EE722CA" w14:textId="77777777" w:rsidR="003774F0" w:rsidRDefault="003774F0" w:rsidP="0041775D">
            <w:pPr>
              <w:jc w:val="center"/>
              <w:rPr>
                <w:rFonts w:ascii="宋体" w:hAnsi="宋体"/>
                <w:color w:val="000000"/>
                <w:sz w:val="18"/>
                <w:szCs w:val="18"/>
              </w:rPr>
            </w:pPr>
          </w:p>
        </w:tc>
        <w:tc>
          <w:tcPr>
            <w:tcW w:w="1725" w:type="dxa"/>
            <w:vAlign w:val="center"/>
          </w:tcPr>
          <w:p w14:paraId="542E60F2" w14:textId="77777777" w:rsidR="003774F0" w:rsidRDefault="003774F0" w:rsidP="0041775D">
            <w:pPr>
              <w:jc w:val="center"/>
              <w:rPr>
                <w:rFonts w:ascii="宋体" w:hAnsi="宋体"/>
                <w:color w:val="000000"/>
                <w:sz w:val="18"/>
                <w:szCs w:val="18"/>
              </w:rPr>
            </w:pPr>
          </w:p>
        </w:tc>
        <w:tc>
          <w:tcPr>
            <w:tcW w:w="865" w:type="dxa"/>
            <w:vAlign w:val="center"/>
          </w:tcPr>
          <w:p w14:paraId="1249FB49" w14:textId="77777777" w:rsidR="003774F0" w:rsidRDefault="003774F0" w:rsidP="0041775D">
            <w:pPr>
              <w:jc w:val="center"/>
              <w:rPr>
                <w:rFonts w:ascii="宋体" w:hAnsi="宋体"/>
                <w:color w:val="000000"/>
                <w:sz w:val="18"/>
                <w:szCs w:val="18"/>
              </w:rPr>
            </w:pPr>
          </w:p>
        </w:tc>
      </w:tr>
      <w:tr w:rsidR="003774F0" w14:paraId="4FCD9379" w14:textId="77777777" w:rsidTr="0041775D">
        <w:trPr>
          <w:trHeight w:val="454"/>
          <w:jc w:val="center"/>
        </w:trPr>
        <w:tc>
          <w:tcPr>
            <w:tcW w:w="1756" w:type="dxa"/>
            <w:vAlign w:val="center"/>
          </w:tcPr>
          <w:p w14:paraId="332FA005" w14:textId="77777777" w:rsidR="003774F0" w:rsidRDefault="003774F0" w:rsidP="0041775D">
            <w:pPr>
              <w:jc w:val="center"/>
              <w:rPr>
                <w:rFonts w:ascii="宋体" w:hAnsi="宋体"/>
                <w:color w:val="000000"/>
                <w:sz w:val="18"/>
                <w:szCs w:val="18"/>
              </w:rPr>
            </w:pPr>
          </w:p>
        </w:tc>
        <w:tc>
          <w:tcPr>
            <w:tcW w:w="1438" w:type="dxa"/>
            <w:vAlign w:val="center"/>
          </w:tcPr>
          <w:p w14:paraId="451AA1AE" w14:textId="77777777" w:rsidR="003774F0" w:rsidRDefault="003774F0" w:rsidP="0041775D">
            <w:pPr>
              <w:jc w:val="center"/>
              <w:rPr>
                <w:rFonts w:ascii="宋体" w:hAnsi="宋体"/>
                <w:color w:val="000000"/>
                <w:sz w:val="18"/>
                <w:szCs w:val="18"/>
              </w:rPr>
            </w:pPr>
          </w:p>
        </w:tc>
        <w:tc>
          <w:tcPr>
            <w:tcW w:w="2365" w:type="dxa"/>
            <w:vAlign w:val="center"/>
          </w:tcPr>
          <w:p w14:paraId="29B95D17" w14:textId="77777777" w:rsidR="003774F0" w:rsidRDefault="003774F0" w:rsidP="0041775D">
            <w:pPr>
              <w:jc w:val="center"/>
              <w:rPr>
                <w:rFonts w:ascii="宋体" w:hAnsi="宋体"/>
                <w:color w:val="000000"/>
                <w:sz w:val="18"/>
                <w:szCs w:val="18"/>
              </w:rPr>
            </w:pPr>
          </w:p>
        </w:tc>
        <w:tc>
          <w:tcPr>
            <w:tcW w:w="1289" w:type="dxa"/>
            <w:vAlign w:val="center"/>
          </w:tcPr>
          <w:p w14:paraId="4734FCC5" w14:textId="77777777" w:rsidR="003774F0" w:rsidRDefault="003774F0" w:rsidP="0041775D">
            <w:pPr>
              <w:jc w:val="center"/>
              <w:rPr>
                <w:rFonts w:ascii="宋体" w:hAnsi="宋体"/>
                <w:color w:val="000000"/>
                <w:sz w:val="18"/>
                <w:szCs w:val="18"/>
              </w:rPr>
            </w:pPr>
          </w:p>
        </w:tc>
        <w:tc>
          <w:tcPr>
            <w:tcW w:w="1725" w:type="dxa"/>
            <w:vAlign w:val="center"/>
          </w:tcPr>
          <w:p w14:paraId="56D1DAFF" w14:textId="77777777" w:rsidR="003774F0" w:rsidRDefault="003774F0" w:rsidP="0041775D">
            <w:pPr>
              <w:jc w:val="center"/>
              <w:rPr>
                <w:rFonts w:ascii="宋体" w:hAnsi="宋体"/>
                <w:color w:val="000000"/>
                <w:sz w:val="18"/>
                <w:szCs w:val="18"/>
              </w:rPr>
            </w:pPr>
          </w:p>
        </w:tc>
        <w:tc>
          <w:tcPr>
            <w:tcW w:w="865" w:type="dxa"/>
            <w:vAlign w:val="center"/>
          </w:tcPr>
          <w:p w14:paraId="4BCB42C6" w14:textId="77777777" w:rsidR="003774F0" w:rsidRDefault="003774F0" w:rsidP="0041775D">
            <w:pPr>
              <w:jc w:val="center"/>
              <w:rPr>
                <w:rFonts w:ascii="宋体" w:hAnsi="宋体"/>
                <w:color w:val="000000"/>
                <w:sz w:val="18"/>
                <w:szCs w:val="18"/>
              </w:rPr>
            </w:pPr>
          </w:p>
        </w:tc>
      </w:tr>
      <w:tr w:rsidR="003774F0" w14:paraId="5CD41A57" w14:textId="77777777" w:rsidTr="0041775D">
        <w:trPr>
          <w:trHeight w:val="454"/>
          <w:jc w:val="center"/>
        </w:trPr>
        <w:tc>
          <w:tcPr>
            <w:tcW w:w="1756" w:type="dxa"/>
            <w:vAlign w:val="center"/>
          </w:tcPr>
          <w:p w14:paraId="1C9F783A" w14:textId="77777777" w:rsidR="003774F0" w:rsidRDefault="003774F0" w:rsidP="0041775D">
            <w:pPr>
              <w:jc w:val="center"/>
              <w:rPr>
                <w:rFonts w:ascii="宋体" w:hAnsi="宋体"/>
                <w:color w:val="000000"/>
                <w:sz w:val="18"/>
                <w:szCs w:val="18"/>
              </w:rPr>
            </w:pPr>
          </w:p>
        </w:tc>
        <w:tc>
          <w:tcPr>
            <w:tcW w:w="1438" w:type="dxa"/>
            <w:vAlign w:val="center"/>
          </w:tcPr>
          <w:p w14:paraId="2CD418CC" w14:textId="77777777" w:rsidR="003774F0" w:rsidRDefault="003774F0" w:rsidP="0041775D">
            <w:pPr>
              <w:jc w:val="center"/>
              <w:rPr>
                <w:rFonts w:ascii="宋体" w:hAnsi="宋体"/>
                <w:color w:val="000000"/>
                <w:sz w:val="18"/>
                <w:szCs w:val="18"/>
              </w:rPr>
            </w:pPr>
          </w:p>
        </w:tc>
        <w:tc>
          <w:tcPr>
            <w:tcW w:w="2365" w:type="dxa"/>
            <w:vAlign w:val="center"/>
          </w:tcPr>
          <w:p w14:paraId="5FC807C6" w14:textId="77777777" w:rsidR="003774F0" w:rsidRDefault="003774F0" w:rsidP="0041775D">
            <w:pPr>
              <w:jc w:val="center"/>
              <w:rPr>
                <w:rFonts w:ascii="宋体" w:hAnsi="宋体"/>
                <w:color w:val="000000"/>
                <w:sz w:val="18"/>
                <w:szCs w:val="18"/>
              </w:rPr>
            </w:pPr>
          </w:p>
        </w:tc>
        <w:tc>
          <w:tcPr>
            <w:tcW w:w="1289" w:type="dxa"/>
            <w:vAlign w:val="center"/>
          </w:tcPr>
          <w:p w14:paraId="17DF2394" w14:textId="77777777" w:rsidR="003774F0" w:rsidRDefault="003774F0" w:rsidP="0041775D">
            <w:pPr>
              <w:jc w:val="center"/>
              <w:rPr>
                <w:rFonts w:ascii="宋体" w:hAnsi="宋体"/>
                <w:color w:val="000000"/>
                <w:sz w:val="18"/>
                <w:szCs w:val="18"/>
              </w:rPr>
            </w:pPr>
          </w:p>
        </w:tc>
        <w:tc>
          <w:tcPr>
            <w:tcW w:w="1725" w:type="dxa"/>
            <w:vAlign w:val="center"/>
          </w:tcPr>
          <w:p w14:paraId="6664A6C7" w14:textId="77777777" w:rsidR="003774F0" w:rsidRDefault="003774F0" w:rsidP="0041775D">
            <w:pPr>
              <w:jc w:val="center"/>
              <w:rPr>
                <w:rFonts w:ascii="宋体" w:hAnsi="宋体"/>
                <w:color w:val="000000"/>
                <w:sz w:val="18"/>
                <w:szCs w:val="18"/>
              </w:rPr>
            </w:pPr>
          </w:p>
        </w:tc>
        <w:tc>
          <w:tcPr>
            <w:tcW w:w="865" w:type="dxa"/>
            <w:vAlign w:val="center"/>
          </w:tcPr>
          <w:p w14:paraId="3E5EFB1B" w14:textId="77777777" w:rsidR="003774F0" w:rsidRDefault="003774F0" w:rsidP="0041775D">
            <w:pPr>
              <w:jc w:val="center"/>
              <w:rPr>
                <w:rFonts w:ascii="宋体" w:hAnsi="宋体"/>
                <w:color w:val="000000"/>
                <w:sz w:val="18"/>
                <w:szCs w:val="18"/>
              </w:rPr>
            </w:pPr>
          </w:p>
        </w:tc>
      </w:tr>
      <w:tr w:rsidR="003774F0" w14:paraId="1B5C6F2E" w14:textId="77777777" w:rsidTr="0041775D">
        <w:trPr>
          <w:trHeight w:val="454"/>
          <w:jc w:val="center"/>
        </w:trPr>
        <w:tc>
          <w:tcPr>
            <w:tcW w:w="1756" w:type="dxa"/>
            <w:vAlign w:val="center"/>
          </w:tcPr>
          <w:p w14:paraId="50036C26" w14:textId="77777777" w:rsidR="003774F0" w:rsidRDefault="003774F0" w:rsidP="0041775D">
            <w:pPr>
              <w:jc w:val="center"/>
              <w:rPr>
                <w:rFonts w:ascii="宋体" w:hAnsi="宋体"/>
                <w:color w:val="000000"/>
                <w:sz w:val="18"/>
                <w:szCs w:val="18"/>
              </w:rPr>
            </w:pPr>
          </w:p>
        </w:tc>
        <w:tc>
          <w:tcPr>
            <w:tcW w:w="1438" w:type="dxa"/>
            <w:vAlign w:val="center"/>
          </w:tcPr>
          <w:p w14:paraId="2E58C0E7" w14:textId="77777777" w:rsidR="003774F0" w:rsidRDefault="003774F0" w:rsidP="0041775D">
            <w:pPr>
              <w:jc w:val="center"/>
              <w:rPr>
                <w:rFonts w:ascii="宋体" w:hAnsi="宋体"/>
                <w:color w:val="000000"/>
                <w:sz w:val="18"/>
                <w:szCs w:val="18"/>
              </w:rPr>
            </w:pPr>
          </w:p>
        </w:tc>
        <w:tc>
          <w:tcPr>
            <w:tcW w:w="2365" w:type="dxa"/>
            <w:vAlign w:val="center"/>
          </w:tcPr>
          <w:p w14:paraId="1DED2241" w14:textId="77777777" w:rsidR="003774F0" w:rsidRDefault="003774F0" w:rsidP="0041775D">
            <w:pPr>
              <w:jc w:val="center"/>
              <w:rPr>
                <w:rFonts w:ascii="宋体" w:hAnsi="宋体"/>
                <w:color w:val="000000"/>
                <w:sz w:val="18"/>
                <w:szCs w:val="18"/>
              </w:rPr>
            </w:pPr>
          </w:p>
        </w:tc>
        <w:tc>
          <w:tcPr>
            <w:tcW w:w="1289" w:type="dxa"/>
            <w:vAlign w:val="center"/>
          </w:tcPr>
          <w:p w14:paraId="2D47E444" w14:textId="77777777" w:rsidR="003774F0" w:rsidRDefault="003774F0" w:rsidP="0041775D">
            <w:pPr>
              <w:jc w:val="center"/>
              <w:rPr>
                <w:rFonts w:ascii="宋体" w:hAnsi="宋体"/>
                <w:color w:val="000000"/>
                <w:sz w:val="18"/>
                <w:szCs w:val="18"/>
              </w:rPr>
            </w:pPr>
          </w:p>
        </w:tc>
        <w:tc>
          <w:tcPr>
            <w:tcW w:w="1725" w:type="dxa"/>
            <w:vAlign w:val="center"/>
          </w:tcPr>
          <w:p w14:paraId="3A0CD793" w14:textId="77777777" w:rsidR="003774F0" w:rsidRDefault="003774F0" w:rsidP="0041775D">
            <w:pPr>
              <w:jc w:val="center"/>
              <w:rPr>
                <w:rFonts w:ascii="宋体" w:hAnsi="宋体"/>
                <w:color w:val="000000"/>
                <w:sz w:val="18"/>
                <w:szCs w:val="18"/>
              </w:rPr>
            </w:pPr>
          </w:p>
        </w:tc>
        <w:tc>
          <w:tcPr>
            <w:tcW w:w="865" w:type="dxa"/>
            <w:vAlign w:val="center"/>
          </w:tcPr>
          <w:p w14:paraId="19B6F833" w14:textId="77777777" w:rsidR="003774F0" w:rsidRDefault="003774F0" w:rsidP="0041775D">
            <w:pPr>
              <w:jc w:val="center"/>
              <w:rPr>
                <w:rFonts w:ascii="宋体" w:hAnsi="宋体"/>
                <w:color w:val="000000"/>
                <w:sz w:val="18"/>
                <w:szCs w:val="18"/>
              </w:rPr>
            </w:pPr>
          </w:p>
        </w:tc>
      </w:tr>
      <w:tr w:rsidR="003774F0" w14:paraId="0EEC1E35" w14:textId="77777777" w:rsidTr="0041775D">
        <w:trPr>
          <w:trHeight w:val="454"/>
          <w:jc w:val="center"/>
        </w:trPr>
        <w:tc>
          <w:tcPr>
            <w:tcW w:w="1756" w:type="dxa"/>
            <w:vAlign w:val="center"/>
          </w:tcPr>
          <w:p w14:paraId="44220975" w14:textId="77777777" w:rsidR="003774F0" w:rsidRDefault="003774F0" w:rsidP="0041775D">
            <w:pPr>
              <w:jc w:val="center"/>
              <w:rPr>
                <w:rFonts w:ascii="宋体" w:hAnsi="宋体"/>
                <w:color w:val="000000"/>
                <w:sz w:val="18"/>
                <w:szCs w:val="18"/>
              </w:rPr>
            </w:pPr>
          </w:p>
        </w:tc>
        <w:tc>
          <w:tcPr>
            <w:tcW w:w="1438" w:type="dxa"/>
            <w:vAlign w:val="center"/>
          </w:tcPr>
          <w:p w14:paraId="68D1ADDC" w14:textId="77777777" w:rsidR="003774F0" w:rsidRDefault="003774F0" w:rsidP="0041775D">
            <w:pPr>
              <w:jc w:val="center"/>
              <w:rPr>
                <w:rFonts w:ascii="宋体" w:hAnsi="宋体"/>
                <w:color w:val="000000"/>
                <w:sz w:val="18"/>
                <w:szCs w:val="18"/>
              </w:rPr>
            </w:pPr>
          </w:p>
        </w:tc>
        <w:tc>
          <w:tcPr>
            <w:tcW w:w="2365" w:type="dxa"/>
            <w:vAlign w:val="center"/>
          </w:tcPr>
          <w:p w14:paraId="4F07C163" w14:textId="77777777" w:rsidR="003774F0" w:rsidRDefault="003774F0" w:rsidP="0041775D">
            <w:pPr>
              <w:jc w:val="center"/>
              <w:rPr>
                <w:rFonts w:ascii="宋体" w:hAnsi="宋体"/>
                <w:color w:val="000000"/>
                <w:sz w:val="18"/>
                <w:szCs w:val="18"/>
              </w:rPr>
            </w:pPr>
          </w:p>
        </w:tc>
        <w:tc>
          <w:tcPr>
            <w:tcW w:w="1289" w:type="dxa"/>
            <w:vAlign w:val="center"/>
          </w:tcPr>
          <w:p w14:paraId="7792E574" w14:textId="77777777" w:rsidR="003774F0" w:rsidRDefault="003774F0" w:rsidP="0041775D">
            <w:pPr>
              <w:jc w:val="center"/>
              <w:rPr>
                <w:rFonts w:ascii="宋体" w:hAnsi="宋体"/>
                <w:color w:val="000000"/>
                <w:sz w:val="18"/>
                <w:szCs w:val="18"/>
              </w:rPr>
            </w:pPr>
          </w:p>
        </w:tc>
        <w:tc>
          <w:tcPr>
            <w:tcW w:w="1725" w:type="dxa"/>
            <w:vAlign w:val="center"/>
          </w:tcPr>
          <w:p w14:paraId="597981F5" w14:textId="77777777" w:rsidR="003774F0" w:rsidRDefault="003774F0" w:rsidP="0041775D">
            <w:pPr>
              <w:jc w:val="center"/>
              <w:rPr>
                <w:rFonts w:ascii="宋体" w:hAnsi="宋体"/>
                <w:color w:val="000000"/>
                <w:sz w:val="18"/>
                <w:szCs w:val="18"/>
              </w:rPr>
            </w:pPr>
          </w:p>
        </w:tc>
        <w:tc>
          <w:tcPr>
            <w:tcW w:w="865" w:type="dxa"/>
            <w:vAlign w:val="center"/>
          </w:tcPr>
          <w:p w14:paraId="257B86B9" w14:textId="77777777" w:rsidR="003774F0" w:rsidRDefault="003774F0" w:rsidP="0041775D">
            <w:pPr>
              <w:jc w:val="center"/>
              <w:rPr>
                <w:rFonts w:ascii="宋体" w:hAnsi="宋体"/>
                <w:color w:val="000000"/>
                <w:sz w:val="18"/>
                <w:szCs w:val="18"/>
              </w:rPr>
            </w:pPr>
          </w:p>
        </w:tc>
      </w:tr>
      <w:tr w:rsidR="003774F0" w14:paraId="19376E6D" w14:textId="77777777" w:rsidTr="0041775D">
        <w:trPr>
          <w:trHeight w:val="454"/>
          <w:jc w:val="center"/>
        </w:trPr>
        <w:tc>
          <w:tcPr>
            <w:tcW w:w="1756" w:type="dxa"/>
            <w:vAlign w:val="center"/>
          </w:tcPr>
          <w:p w14:paraId="134F972C" w14:textId="77777777" w:rsidR="003774F0" w:rsidRDefault="003774F0" w:rsidP="0041775D">
            <w:pPr>
              <w:jc w:val="center"/>
              <w:rPr>
                <w:rFonts w:ascii="宋体" w:hAnsi="宋体"/>
                <w:color w:val="000000"/>
                <w:sz w:val="18"/>
                <w:szCs w:val="18"/>
              </w:rPr>
            </w:pPr>
          </w:p>
        </w:tc>
        <w:tc>
          <w:tcPr>
            <w:tcW w:w="1438" w:type="dxa"/>
            <w:vAlign w:val="center"/>
          </w:tcPr>
          <w:p w14:paraId="6F672423" w14:textId="77777777" w:rsidR="003774F0" w:rsidRDefault="003774F0" w:rsidP="0041775D">
            <w:pPr>
              <w:jc w:val="center"/>
              <w:rPr>
                <w:rFonts w:ascii="宋体" w:hAnsi="宋体"/>
                <w:color w:val="000000"/>
                <w:sz w:val="18"/>
                <w:szCs w:val="18"/>
              </w:rPr>
            </w:pPr>
          </w:p>
        </w:tc>
        <w:tc>
          <w:tcPr>
            <w:tcW w:w="2365" w:type="dxa"/>
            <w:vAlign w:val="center"/>
          </w:tcPr>
          <w:p w14:paraId="62E2328C" w14:textId="77777777" w:rsidR="003774F0" w:rsidRDefault="003774F0" w:rsidP="0041775D">
            <w:pPr>
              <w:jc w:val="center"/>
              <w:rPr>
                <w:rFonts w:ascii="宋体" w:hAnsi="宋体"/>
                <w:color w:val="000000"/>
                <w:sz w:val="18"/>
                <w:szCs w:val="18"/>
              </w:rPr>
            </w:pPr>
          </w:p>
        </w:tc>
        <w:tc>
          <w:tcPr>
            <w:tcW w:w="1289" w:type="dxa"/>
            <w:vAlign w:val="center"/>
          </w:tcPr>
          <w:p w14:paraId="1ABA0AFD" w14:textId="77777777" w:rsidR="003774F0" w:rsidRDefault="003774F0" w:rsidP="0041775D">
            <w:pPr>
              <w:jc w:val="center"/>
              <w:rPr>
                <w:rFonts w:ascii="宋体" w:hAnsi="宋体"/>
                <w:color w:val="000000"/>
                <w:sz w:val="18"/>
                <w:szCs w:val="18"/>
              </w:rPr>
            </w:pPr>
          </w:p>
        </w:tc>
        <w:tc>
          <w:tcPr>
            <w:tcW w:w="1725" w:type="dxa"/>
            <w:vAlign w:val="center"/>
          </w:tcPr>
          <w:p w14:paraId="6E44557D" w14:textId="77777777" w:rsidR="003774F0" w:rsidRDefault="003774F0" w:rsidP="0041775D">
            <w:pPr>
              <w:jc w:val="center"/>
              <w:rPr>
                <w:rFonts w:ascii="宋体" w:hAnsi="宋体"/>
                <w:color w:val="000000"/>
                <w:sz w:val="18"/>
                <w:szCs w:val="18"/>
              </w:rPr>
            </w:pPr>
          </w:p>
        </w:tc>
        <w:tc>
          <w:tcPr>
            <w:tcW w:w="865" w:type="dxa"/>
            <w:vAlign w:val="center"/>
          </w:tcPr>
          <w:p w14:paraId="4E90847C" w14:textId="77777777" w:rsidR="003774F0" w:rsidRDefault="003774F0" w:rsidP="0041775D">
            <w:pPr>
              <w:jc w:val="center"/>
              <w:rPr>
                <w:rFonts w:ascii="宋体" w:hAnsi="宋体"/>
                <w:color w:val="000000"/>
                <w:sz w:val="18"/>
                <w:szCs w:val="18"/>
              </w:rPr>
            </w:pPr>
          </w:p>
        </w:tc>
      </w:tr>
      <w:tr w:rsidR="003774F0" w14:paraId="7D8E348D" w14:textId="77777777" w:rsidTr="0041775D">
        <w:trPr>
          <w:trHeight w:val="454"/>
          <w:jc w:val="center"/>
        </w:trPr>
        <w:tc>
          <w:tcPr>
            <w:tcW w:w="1756" w:type="dxa"/>
            <w:vAlign w:val="center"/>
          </w:tcPr>
          <w:p w14:paraId="7E941C38" w14:textId="77777777" w:rsidR="003774F0" w:rsidRDefault="003774F0" w:rsidP="0041775D">
            <w:pPr>
              <w:jc w:val="center"/>
              <w:rPr>
                <w:rFonts w:ascii="宋体" w:hAnsi="宋体"/>
                <w:color w:val="000000"/>
                <w:sz w:val="18"/>
                <w:szCs w:val="18"/>
              </w:rPr>
            </w:pPr>
          </w:p>
        </w:tc>
        <w:tc>
          <w:tcPr>
            <w:tcW w:w="1438" w:type="dxa"/>
            <w:vAlign w:val="center"/>
          </w:tcPr>
          <w:p w14:paraId="130B7B45" w14:textId="77777777" w:rsidR="003774F0" w:rsidRDefault="003774F0" w:rsidP="0041775D">
            <w:pPr>
              <w:jc w:val="center"/>
              <w:rPr>
                <w:rFonts w:ascii="宋体" w:hAnsi="宋体"/>
                <w:color w:val="000000"/>
                <w:sz w:val="18"/>
                <w:szCs w:val="18"/>
              </w:rPr>
            </w:pPr>
          </w:p>
        </w:tc>
        <w:tc>
          <w:tcPr>
            <w:tcW w:w="2365" w:type="dxa"/>
            <w:vAlign w:val="center"/>
          </w:tcPr>
          <w:p w14:paraId="3A84C156" w14:textId="77777777" w:rsidR="003774F0" w:rsidRDefault="003774F0" w:rsidP="0041775D">
            <w:pPr>
              <w:jc w:val="center"/>
              <w:rPr>
                <w:rFonts w:ascii="宋体" w:hAnsi="宋体"/>
                <w:color w:val="000000"/>
                <w:sz w:val="18"/>
                <w:szCs w:val="18"/>
              </w:rPr>
            </w:pPr>
          </w:p>
        </w:tc>
        <w:tc>
          <w:tcPr>
            <w:tcW w:w="1289" w:type="dxa"/>
            <w:vAlign w:val="center"/>
          </w:tcPr>
          <w:p w14:paraId="11F9CDB9" w14:textId="77777777" w:rsidR="003774F0" w:rsidRDefault="003774F0" w:rsidP="0041775D">
            <w:pPr>
              <w:jc w:val="center"/>
              <w:rPr>
                <w:rFonts w:ascii="宋体" w:hAnsi="宋体"/>
                <w:color w:val="000000"/>
                <w:sz w:val="18"/>
                <w:szCs w:val="18"/>
              </w:rPr>
            </w:pPr>
          </w:p>
        </w:tc>
        <w:tc>
          <w:tcPr>
            <w:tcW w:w="1725" w:type="dxa"/>
            <w:vAlign w:val="center"/>
          </w:tcPr>
          <w:p w14:paraId="3755DEA4" w14:textId="77777777" w:rsidR="003774F0" w:rsidRDefault="003774F0" w:rsidP="0041775D">
            <w:pPr>
              <w:jc w:val="center"/>
              <w:rPr>
                <w:rFonts w:ascii="宋体" w:hAnsi="宋体"/>
                <w:color w:val="000000"/>
                <w:sz w:val="18"/>
                <w:szCs w:val="18"/>
              </w:rPr>
            </w:pPr>
          </w:p>
        </w:tc>
        <w:tc>
          <w:tcPr>
            <w:tcW w:w="865" w:type="dxa"/>
            <w:vAlign w:val="center"/>
          </w:tcPr>
          <w:p w14:paraId="744B0866" w14:textId="77777777" w:rsidR="003774F0" w:rsidRDefault="003774F0" w:rsidP="0041775D">
            <w:pPr>
              <w:jc w:val="center"/>
              <w:rPr>
                <w:rFonts w:ascii="宋体" w:hAnsi="宋体"/>
                <w:color w:val="000000"/>
                <w:sz w:val="18"/>
                <w:szCs w:val="18"/>
              </w:rPr>
            </w:pPr>
          </w:p>
        </w:tc>
      </w:tr>
      <w:tr w:rsidR="003774F0" w14:paraId="64FA517F" w14:textId="77777777" w:rsidTr="0041775D">
        <w:trPr>
          <w:trHeight w:val="454"/>
          <w:jc w:val="center"/>
        </w:trPr>
        <w:tc>
          <w:tcPr>
            <w:tcW w:w="1756" w:type="dxa"/>
            <w:vAlign w:val="center"/>
          </w:tcPr>
          <w:p w14:paraId="5382FD08" w14:textId="77777777" w:rsidR="003774F0" w:rsidRDefault="003774F0" w:rsidP="0041775D">
            <w:pPr>
              <w:jc w:val="center"/>
              <w:rPr>
                <w:rFonts w:ascii="宋体" w:hAnsi="宋体"/>
                <w:color w:val="000000"/>
                <w:sz w:val="18"/>
                <w:szCs w:val="18"/>
              </w:rPr>
            </w:pPr>
          </w:p>
        </w:tc>
        <w:tc>
          <w:tcPr>
            <w:tcW w:w="1438" w:type="dxa"/>
            <w:vAlign w:val="center"/>
          </w:tcPr>
          <w:p w14:paraId="633206D4" w14:textId="77777777" w:rsidR="003774F0" w:rsidRDefault="003774F0" w:rsidP="0041775D">
            <w:pPr>
              <w:jc w:val="center"/>
              <w:rPr>
                <w:rFonts w:ascii="宋体" w:hAnsi="宋体"/>
                <w:color w:val="000000"/>
                <w:sz w:val="18"/>
                <w:szCs w:val="18"/>
              </w:rPr>
            </w:pPr>
          </w:p>
        </w:tc>
        <w:tc>
          <w:tcPr>
            <w:tcW w:w="2365" w:type="dxa"/>
            <w:vAlign w:val="center"/>
          </w:tcPr>
          <w:p w14:paraId="113CD493" w14:textId="77777777" w:rsidR="003774F0" w:rsidRDefault="003774F0" w:rsidP="0041775D">
            <w:pPr>
              <w:jc w:val="center"/>
              <w:rPr>
                <w:rFonts w:ascii="宋体" w:hAnsi="宋体"/>
                <w:color w:val="000000"/>
                <w:sz w:val="18"/>
                <w:szCs w:val="18"/>
              </w:rPr>
            </w:pPr>
          </w:p>
        </w:tc>
        <w:tc>
          <w:tcPr>
            <w:tcW w:w="1289" w:type="dxa"/>
            <w:vAlign w:val="center"/>
          </w:tcPr>
          <w:p w14:paraId="65B3D1E8" w14:textId="77777777" w:rsidR="003774F0" w:rsidRDefault="003774F0" w:rsidP="0041775D">
            <w:pPr>
              <w:jc w:val="center"/>
              <w:rPr>
                <w:rFonts w:ascii="宋体" w:hAnsi="宋体"/>
                <w:color w:val="000000"/>
                <w:sz w:val="18"/>
                <w:szCs w:val="18"/>
              </w:rPr>
            </w:pPr>
          </w:p>
        </w:tc>
        <w:tc>
          <w:tcPr>
            <w:tcW w:w="1725" w:type="dxa"/>
            <w:vAlign w:val="center"/>
          </w:tcPr>
          <w:p w14:paraId="3E88AE90" w14:textId="77777777" w:rsidR="003774F0" w:rsidRDefault="003774F0" w:rsidP="0041775D">
            <w:pPr>
              <w:jc w:val="center"/>
              <w:rPr>
                <w:rFonts w:ascii="宋体" w:hAnsi="宋体"/>
                <w:color w:val="000000"/>
                <w:sz w:val="18"/>
                <w:szCs w:val="18"/>
              </w:rPr>
            </w:pPr>
          </w:p>
        </w:tc>
        <w:tc>
          <w:tcPr>
            <w:tcW w:w="865" w:type="dxa"/>
            <w:vAlign w:val="center"/>
          </w:tcPr>
          <w:p w14:paraId="1C9D98C4" w14:textId="77777777" w:rsidR="003774F0" w:rsidRDefault="003774F0" w:rsidP="0041775D">
            <w:pPr>
              <w:jc w:val="center"/>
              <w:rPr>
                <w:rFonts w:ascii="宋体" w:hAnsi="宋体"/>
                <w:color w:val="000000"/>
                <w:sz w:val="18"/>
                <w:szCs w:val="18"/>
              </w:rPr>
            </w:pPr>
          </w:p>
        </w:tc>
      </w:tr>
    </w:tbl>
    <w:p w14:paraId="72155B1D" w14:textId="77777777" w:rsidR="00A54B8F" w:rsidRDefault="00A54B8F">
      <w:pPr>
        <w:widowControl/>
        <w:jc w:val="left"/>
        <w:rPr>
          <w:rFonts w:ascii="宋体" w:hAnsi="宋体"/>
          <w:b/>
          <w:sz w:val="28"/>
          <w:szCs w:val="28"/>
        </w:rPr>
      </w:pPr>
      <w:bookmarkStart w:id="224" w:name="_Toc334616260"/>
      <w:r>
        <w:rPr>
          <w:bCs/>
        </w:rPr>
        <w:br w:type="page"/>
      </w:r>
    </w:p>
    <w:p w14:paraId="3855498B" w14:textId="77777777" w:rsidR="003774F0" w:rsidRPr="00A54B8F" w:rsidRDefault="002810E3" w:rsidP="00A54B8F">
      <w:pPr>
        <w:pStyle w:val="12"/>
        <w:spacing w:before="0" w:after="0" w:line="460" w:lineRule="exact"/>
        <w:ind w:left="2" w:firstLineChars="466" w:firstLine="1310"/>
        <w:outlineLvl w:val="0"/>
        <w:rPr>
          <w:bCs w:val="0"/>
        </w:rPr>
      </w:pPr>
      <w:bookmarkStart w:id="225" w:name="_Toc391046402"/>
      <w:r w:rsidRPr="00A54B8F">
        <w:rPr>
          <w:rFonts w:hint="eastAsia"/>
          <w:bCs w:val="0"/>
        </w:rPr>
        <w:lastRenderedPageBreak/>
        <w:t>表</w:t>
      </w:r>
      <w:r w:rsidR="003774F0" w:rsidRPr="00A54B8F">
        <w:rPr>
          <w:rFonts w:hint="eastAsia"/>
          <w:bCs w:val="0"/>
        </w:rPr>
        <w:t>10.4 应急救援、消防、防护救护设施器材检查维护记录</w:t>
      </w:r>
      <w:bookmarkEnd w:id="224"/>
      <w:bookmarkEnd w:id="225"/>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843"/>
        <w:gridCol w:w="1416"/>
        <w:gridCol w:w="143"/>
        <w:gridCol w:w="1452"/>
        <w:gridCol w:w="816"/>
        <w:gridCol w:w="1276"/>
        <w:gridCol w:w="1275"/>
      </w:tblGrid>
      <w:tr w:rsidR="003774F0" w14:paraId="62A845CE" w14:textId="77777777" w:rsidTr="003774F0">
        <w:trPr>
          <w:trHeight w:val="892"/>
        </w:trPr>
        <w:tc>
          <w:tcPr>
            <w:tcW w:w="1526" w:type="dxa"/>
            <w:vAlign w:val="center"/>
          </w:tcPr>
          <w:p w14:paraId="3AF32373" w14:textId="77777777" w:rsidR="003774F0" w:rsidRDefault="003774F0" w:rsidP="0041775D">
            <w:pPr>
              <w:jc w:val="center"/>
              <w:rPr>
                <w:sz w:val="24"/>
              </w:rPr>
            </w:pPr>
            <w:r>
              <w:rPr>
                <w:rFonts w:hint="eastAsia"/>
                <w:sz w:val="24"/>
              </w:rPr>
              <w:t>设施名称</w:t>
            </w:r>
          </w:p>
        </w:tc>
        <w:tc>
          <w:tcPr>
            <w:tcW w:w="1843" w:type="dxa"/>
            <w:vAlign w:val="center"/>
          </w:tcPr>
          <w:p w14:paraId="1CA3D755" w14:textId="77777777" w:rsidR="003774F0" w:rsidRDefault="003774F0" w:rsidP="0041775D">
            <w:pPr>
              <w:jc w:val="center"/>
              <w:rPr>
                <w:sz w:val="24"/>
              </w:rPr>
            </w:pPr>
            <w:r>
              <w:rPr>
                <w:rFonts w:hint="eastAsia"/>
                <w:sz w:val="24"/>
              </w:rPr>
              <w:t>规格型号</w:t>
            </w:r>
          </w:p>
        </w:tc>
        <w:tc>
          <w:tcPr>
            <w:tcW w:w="1559" w:type="dxa"/>
            <w:gridSpan w:val="2"/>
            <w:vAlign w:val="center"/>
          </w:tcPr>
          <w:p w14:paraId="5488A893" w14:textId="77777777" w:rsidR="003774F0" w:rsidRDefault="003774F0" w:rsidP="0041775D">
            <w:pPr>
              <w:jc w:val="center"/>
              <w:rPr>
                <w:sz w:val="24"/>
              </w:rPr>
            </w:pPr>
            <w:r>
              <w:rPr>
                <w:rFonts w:hint="eastAsia"/>
                <w:sz w:val="24"/>
              </w:rPr>
              <w:t>自编号码</w:t>
            </w:r>
          </w:p>
        </w:tc>
        <w:tc>
          <w:tcPr>
            <w:tcW w:w="1452" w:type="dxa"/>
            <w:vAlign w:val="center"/>
          </w:tcPr>
          <w:p w14:paraId="19B8014C" w14:textId="77777777" w:rsidR="003774F0" w:rsidRDefault="003774F0" w:rsidP="0041775D">
            <w:pPr>
              <w:jc w:val="center"/>
              <w:rPr>
                <w:sz w:val="24"/>
              </w:rPr>
            </w:pPr>
            <w:r>
              <w:rPr>
                <w:rFonts w:hint="eastAsia"/>
                <w:sz w:val="24"/>
              </w:rPr>
              <w:t>出厂</w:t>
            </w:r>
          </w:p>
          <w:p w14:paraId="431677AF" w14:textId="77777777" w:rsidR="003774F0" w:rsidRDefault="003774F0" w:rsidP="0041775D">
            <w:pPr>
              <w:jc w:val="center"/>
              <w:rPr>
                <w:sz w:val="24"/>
              </w:rPr>
            </w:pPr>
            <w:r>
              <w:rPr>
                <w:rFonts w:hint="eastAsia"/>
                <w:sz w:val="24"/>
              </w:rPr>
              <w:t>日期</w:t>
            </w:r>
          </w:p>
        </w:tc>
        <w:tc>
          <w:tcPr>
            <w:tcW w:w="816" w:type="dxa"/>
            <w:vAlign w:val="center"/>
          </w:tcPr>
          <w:p w14:paraId="4FFA3B75" w14:textId="77777777" w:rsidR="003774F0" w:rsidRDefault="003774F0" w:rsidP="0041775D">
            <w:pPr>
              <w:jc w:val="center"/>
              <w:rPr>
                <w:sz w:val="24"/>
              </w:rPr>
            </w:pPr>
            <w:r>
              <w:rPr>
                <w:rFonts w:hint="eastAsia"/>
                <w:sz w:val="24"/>
              </w:rPr>
              <w:t>使用</w:t>
            </w:r>
          </w:p>
          <w:p w14:paraId="4DC7CAE6" w14:textId="77777777" w:rsidR="003774F0" w:rsidRDefault="003774F0" w:rsidP="0041775D">
            <w:pPr>
              <w:jc w:val="center"/>
              <w:rPr>
                <w:sz w:val="24"/>
              </w:rPr>
            </w:pPr>
            <w:r>
              <w:rPr>
                <w:rFonts w:hint="eastAsia"/>
                <w:sz w:val="24"/>
              </w:rPr>
              <w:t>年限</w:t>
            </w:r>
          </w:p>
        </w:tc>
        <w:tc>
          <w:tcPr>
            <w:tcW w:w="1276" w:type="dxa"/>
            <w:vAlign w:val="center"/>
          </w:tcPr>
          <w:p w14:paraId="04BFB9C4" w14:textId="77777777" w:rsidR="003774F0" w:rsidRDefault="003774F0" w:rsidP="0041775D">
            <w:pPr>
              <w:jc w:val="center"/>
              <w:rPr>
                <w:sz w:val="24"/>
              </w:rPr>
            </w:pPr>
            <w:r>
              <w:rPr>
                <w:rFonts w:hint="eastAsia"/>
                <w:sz w:val="24"/>
              </w:rPr>
              <w:t>上次维护时间</w:t>
            </w:r>
          </w:p>
        </w:tc>
        <w:tc>
          <w:tcPr>
            <w:tcW w:w="1275" w:type="dxa"/>
            <w:vAlign w:val="center"/>
          </w:tcPr>
          <w:p w14:paraId="4A46505F" w14:textId="77777777" w:rsidR="003774F0" w:rsidRDefault="003774F0" w:rsidP="0041775D">
            <w:pPr>
              <w:jc w:val="center"/>
              <w:rPr>
                <w:sz w:val="24"/>
              </w:rPr>
            </w:pPr>
            <w:r>
              <w:rPr>
                <w:rFonts w:hint="eastAsia"/>
                <w:sz w:val="24"/>
              </w:rPr>
              <w:t>检查维护</w:t>
            </w:r>
          </w:p>
          <w:p w14:paraId="068620E3" w14:textId="77777777" w:rsidR="003774F0" w:rsidRDefault="003774F0" w:rsidP="0041775D">
            <w:pPr>
              <w:jc w:val="center"/>
              <w:rPr>
                <w:sz w:val="24"/>
              </w:rPr>
            </w:pPr>
            <w:r>
              <w:rPr>
                <w:rFonts w:hint="eastAsia"/>
                <w:sz w:val="24"/>
              </w:rPr>
              <w:t>人员</w:t>
            </w:r>
          </w:p>
        </w:tc>
      </w:tr>
      <w:tr w:rsidR="003774F0" w14:paraId="0D14134E" w14:textId="77777777" w:rsidTr="003774F0">
        <w:trPr>
          <w:trHeight w:val="892"/>
        </w:trPr>
        <w:tc>
          <w:tcPr>
            <w:tcW w:w="1526" w:type="dxa"/>
            <w:vAlign w:val="center"/>
          </w:tcPr>
          <w:p w14:paraId="6C8AE984" w14:textId="77777777" w:rsidR="003774F0" w:rsidRDefault="003774F0" w:rsidP="0041775D">
            <w:pPr>
              <w:jc w:val="center"/>
              <w:rPr>
                <w:sz w:val="24"/>
              </w:rPr>
            </w:pPr>
          </w:p>
        </w:tc>
        <w:tc>
          <w:tcPr>
            <w:tcW w:w="1843" w:type="dxa"/>
            <w:vAlign w:val="center"/>
          </w:tcPr>
          <w:p w14:paraId="282D6C8F" w14:textId="77777777" w:rsidR="003774F0" w:rsidRDefault="003774F0" w:rsidP="0041775D">
            <w:pPr>
              <w:jc w:val="center"/>
              <w:rPr>
                <w:sz w:val="24"/>
              </w:rPr>
            </w:pPr>
          </w:p>
        </w:tc>
        <w:tc>
          <w:tcPr>
            <w:tcW w:w="1559" w:type="dxa"/>
            <w:gridSpan w:val="2"/>
            <w:vAlign w:val="center"/>
          </w:tcPr>
          <w:p w14:paraId="71AA6A4F" w14:textId="77777777" w:rsidR="003774F0" w:rsidRDefault="003774F0" w:rsidP="0041775D">
            <w:pPr>
              <w:jc w:val="center"/>
              <w:rPr>
                <w:sz w:val="24"/>
              </w:rPr>
            </w:pPr>
          </w:p>
        </w:tc>
        <w:tc>
          <w:tcPr>
            <w:tcW w:w="1452" w:type="dxa"/>
            <w:vAlign w:val="center"/>
          </w:tcPr>
          <w:p w14:paraId="31BD5A07" w14:textId="77777777" w:rsidR="003774F0" w:rsidRDefault="003774F0" w:rsidP="0041775D">
            <w:pPr>
              <w:jc w:val="center"/>
              <w:rPr>
                <w:sz w:val="24"/>
              </w:rPr>
            </w:pPr>
          </w:p>
        </w:tc>
        <w:tc>
          <w:tcPr>
            <w:tcW w:w="816" w:type="dxa"/>
            <w:vAlign w:val="center"/>
          </w:tcPr>
          <w:p w14:paraId="483385CD" w14:textId="77777777" w:rsidR="003774F0" w:rsidRDefault="003774F0" w:rsidP="0041775D">
            <w:pPr>
              <w:jc w:val="center"/>
              <w:rPr>
                <w:sz w:val="24"/>
              </w:rPr>
            </w:pPr>
          </w:p>
        </w:tc>
        <w:tc>
          <w:tcPr>
            <w:tcW w:w="1276" w:type="dxa"/>
            <w:vAlign w:val="center"/>
          </w:tcPr>
          <w:p w14:paraId="7BA0D958" w14:textId="77777777" w:rsidR="003774F0" w:rsidRDefault="003774F0" w:rsidP="0041775D">
            <w:pPr>
              <w:jc w:val="center"/>
              <w:rPr>
                <w:sz w:val="24"/>
              </w:rPr>
            </w:pPr>
          </w:p>
        </w:tc>
        <w:tc>
          <w:tcPr>
            <w:tcW w:w="1275" w:type="dxa"/>
            <w:vAlign w:val="center"/>
          </w:tcPr>
          <w:p w14:paraId="64BEF6EF" w14:textId="77777777" w:rsidR="003774F0" w:rsidRDefault="003774F0" w:rsidP="0041775D">
            <w:pPr>
              <w:jc w:val="center"/>
              <w:rPr>
                <w:sz w:val="24"/>
              </w:rPr>
            </w:pPr>
          </w:p>
        </w:tc>
      </w:tr>
      <w:tr w:rsidR="003774F0" w14:paraId="64A33DE2" w14:textId="77777777" w:rsidTr="003774F0">
        <w:trPr>
          <w:trHeight w:val="4899"/>
        </w:trPr>
        <w:tc>
          <w:tcPr>
            <w:tcW w:w="1526" w:type="dxa"/>
            <w:vAlign w:val="center"/>
          </w:tcPr>
          <w:p w14:paraId="56356110" w14:textId="77777777" w:rsidR="003774F0" w:rsidRDefault="003774F0" w:rsidP="0041775D">
            <w:pPr>
              <w:jc w:val="center"/>
              <w:rPr>
                <w:sz w:val="24"/>
              </w:rPr>
            </w:pPr>
            <w:r>
              <w:rPr>
                <w:rFonts w:hint="eastAsia"/>
                <w:sz w:val="24"/>
              </w:rPr>
              <w:t>检查维护</w:t>
            </w:r>
          </w:p>
          <w:p w14:paraId="58D998D3" w14:textId="77777777" w:rsidR="003774F0" w:rsidRDefault="003774F0" w:rsidP="0041775D">
            <w:pPr>
              <w:jc w:val="center"/>
              <w:rPr>
                <w:sz w:val="24"/>
              </w:rPr>
            </w:pPr>
            <w:r>
              <w:rPr>
                <w:rFonts w:hint="eastAsia"/>
                <w:sz w:val="24"/>
              </w:rPr>
              <w:t>记录</w:t>
            </w:r>
          </w:p>
        </w:tc>
        <w:tc>
          <w:tcPr>
            <w:tcW w:w="8221" w:type="dxa"/>
            <w:gridSpan w:val="7"/>
            <w:vAlign w:val="center"/>
          </w:tcPr>
          <w:p w14:paraId="2EC8B3B7" w14:textId="77777777" w:rsidR="003774F0" w:rsidRDefault="003774F0" w:rsidP="0041775D">
            <w:pPr>
              <w:jc w:val="center"/>
              <w:rPr>
                <w:sz w:val="24"/>
              </w:rPr>
            </w:pPr>
          </w:p>
        </w:tc>
      </w:tr>
      <w:tr w:rsidR="003774F0" w14:paraId="4CF3446E" w14:textId="77777777" w:rsidTr="003774F0">
        <w:trPr>
          <w:trHeight w:val="5367"/>
        </w:trPr>
        <w:tc>
          <w:tcPr>
            <w:tcW w:w="1526" w:type="dxa"/>
            <w:vAlign w:val="center"/>
          </w:tcPr>
          <w:p w14:paraId="6589EF1A" w14:textId="77777777" w:rsidR="003774F0" w:rsidRDefault="003774F0" w:rsidP="0041775D">
            <w:pPr>
              <w:jc w:val="center"/>
              <w:rPr>
                <w:sz w:val="24"/>
              </w:rPr>
            </w:pPr>
            <w:r>
              <w:rPr>
                <w:rFonts w:hint="eastAsia"/>
                <w:sz w:val="24"/>
              </w:rPr>
              <w:t>更换主要配件记录</w:t>
            </w:r>
          </w:p>
        </w:tc>
        <w:tc>
          <w:tcPr>
            <w:tcW w:w="8221" w:type="dxa"/>
            <w:gridSpan w:val="7"/>
            <w:vAlign w:val="center"/>
          </w:tcPr>
          <w:p w14:paraId="77A696C7" w14:textId="77777777" w:rsidR="003774F0" w:rsidRDefault="003774F0" w:rsidP="0041775D">
            <w:pPr>
              <w:jc w:val="center"/>
              <w:rPr>
                <w:sz w:val="24"/>
              </w:rPr>
            </w:pPr>
          </w:p>
        </w:tc>
      </w:tr>
      <w:tr w:rsidR="003774F0" w14:paraId="43FE5961" w14:textId="77777777" w:rsidTr="003774F0">
        <w:trPr>
          <w:trHeight w:val="850"/>
        </w:trPr>
        <w:tc>
          <w:tcPr>
            <w:tcW w:w="1526" w:type="dxa"/>
            <w:vAlign w:val="center"/>
          </w:tcPr>
          <w:p w14:paraId="2B951EC8" w14:textId="77777777" w:rsidR="003774F0" w:rsidRDefault="003774F0" w:rsidP="0041775D">
            <w:pPr>
              <w:jc w:val="center"/>
              <w:rPr>
                <w:sz w:val="24"/>
              </w:rPr>
            </w:pPr>
            <w:r>
              <w:rPr>
                <w:rFonts w:hint="eastAsia"/>
                <w:sz w:val="24"/>
              </w:rPr>
              <w:t>记录人：</w:t>
            </w:r>
          </w:p>
        </w:tc>
        <w:tc>
          <w:tcPr>
            <w:tcW w:w="3259" w:type="dxa"/>
            <w:gridSpan w:val="2"/>
            <w:vAlign w:val="center"/>
          </w:tcPr>
          <w:p w14:paraId="12CAAAF0" w14:textId="77777777" w:rsidR="003774F0" w:rsidRDefault="003774F0" w:rsidP="0041775D">
            <w:pPr>
              <w:jc w:val="center"/>
              <w:rPr>
                <w:sz w:val="24"/>
              </w:rPr>
            </w:pPr>
          </w:p>
        </w:tc>
        <w:tc>
          <w:tcPr>
            <w:tcW w:w="1595" w:type="dxa"/>
            <w:gridSpan w:val="2"/>
            <w:vAlign w:val="center"/>
          </w:tcPr>
          <w:p w14:paraId="040C6938" w14:textId="77777777" w:rsidR="003774F0" w:rsidRDefault="003774F0" w:rsidP="0041775D">
            <w:pPr>
              <w:jc w:val="center"/>
              <w:rPr>
                <w:sz w:val="24"/>
              </w:rPr>
            </w:pPr>
            <w:r>
              <w:rPr>
                <w:rFonts w:hint="eastAsia"/>
                <w:sz w:val="24"/>
              </w:rPr>
              <w:t>记录时间</w:t>
            </w:r>
          </w:p>
        </w:tc>
        <w:tc>
          <w:tcPr>
            <w:tcW w:w="3367" w:type="dxa"/>
            <w:gridSpan w:val="3"/>
            <w:vAlign w:val="center"/>
          </w:tcPr>
          <w:p w14:paraId="6B2D4D60" w14:textId="77777777" w:rsidR="003774F0" w:rsidRDefault="003774F0" w:rsidP="0041775D">
            <w:pPr>
              <w:jc w:val="center"/>
              <w:rPr>
                <w:sz w:val="24"/>
              </w:rPr>
            </w:pPr>
          </w:p>
        </w:tc>
      </w:tr>
    </w:tbl>
    <w:p w14:paraId="0FB7C1AC" w14:textId="77777777" w:rsidR="003774F0" w:rsidRDefault="003774F0" w:rsidP="003774F0"/>
    <w:p w14:paraId="178D9863" w14:textId="77777777" w:rsidR="003774F0" w:rsidRDefault="003774F0" w:rsidP="003774F0"/>
    <w:p w14:paraId="2E1BCA95" w14:textId="77777777" w:rsidR="003774F0" w:rsidRPr="00A54B8F" w:rsidRDefault="002810E3" w:rsidP="00A54B8F">
      <w:pPr>
        <w:pStyle w:val="12"/>
        <w:spacing w:before="0" w:after="0" w:line="460" w:lineRule="exact"/>
        <w:ind w:left="2" w:firstLineChars="466" w:firstLine="1310"/>
        <w:outlineLvl w:val="0"/>
        <w:rPr>
          <w:bCs w:val="0"/>
        </w:rPr>
      </w:pPr>
      <w:bookmarkStart w:id="226" w:name="_Toc334616261"/>
      <w:bookmarkStart w:id="227" w:name="_Toc391046403"/>
      <w:r w:rsidRPr="00A54B8F">
        <w:rPr>
          <w:rFonts w:hint="eastAsia"/>
          <w:bCs w:val="0"/>
        </w:rPr>
        <w:t>表</w:t>
      </w:r>
      <w:r w:rsidR="003774F0" w:rsidRPr="00A54B8F">
        <w:rPr>
          <w:rFonts w:hint="eastAsia"/>
          <w:bCs w:val="0"/>
        </w:rPr>
        <w:t>10.5 应急救援预案培训记录</w:t>
      </w:r>
      <w:bookmarkEnd w:id="226"/>
      <w:bookmarkEnd w:id="2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6"/>
        <w:gridCol w:w="3066"/>
        <w:gridCol w:w="1574"/>
        <w:gridCol w:w="3061"/>
      </w:tblGrid>
      <w:tr w:rsidR="003774F0" w14:paraId="09ED5319" w14:textId="77777777" w:rsidTr="0041775D">
        <w:trPr>
          <w:trHeight w:val="711"/>
          <w:jc w:val="center"/>
        </w:trPr>
        <w:tc>
          <w:tcPr>
            <w:tcW w:w="1546" w:type="dxa"/>
            <w:vAlign w:val="center"/>
          </w:tcPr>
          <w:p w14:paraId="7B378DF1" w14:textId="77777777" w:rsidR="003774F0" w:rsidRDefault="003774F0" w:rsidP="0041775D">
            <w:pPr>
              <w:spacing w:line="240" w:lineRule="atLeast"/>
              <w:jc w:val="center"/>
              <w:rPr>
                <w:rFonts w:ascii="宋体" w:hAnsi="宋体"/>
                <w:sz w:val="28"/>
                <w:szCs w:val="28"/>
              </w:rPr>
            </w:pPr>
            <w:r>
              <w:rPr>
                <w:rFonts w:ascii="宋体" w:hAnsi="宋体" w:hint="eastAsia"/>
                <w:sz w:val="28"/>
                <w:szCs w:val="28"/>
              </w:rPr>
              <w:t>组织人员</w:t>
            </w:r>
          </w:p>
        </w:tc>
        <w:tc>
          <w:tcPr>
            <w:tcW w:w="3066" w:type="dxa"/>
            <w:vAlign w:val="center"/>
          </w:tcPr>
          <w:p w14:paraId="1D4D5243" w14:textId="77777777" w:rsidR="003774F0" w:rsidRDefault="003774F0" w:rsidP="0041775D">
            <w:pPr>
              <w:spacing w:line="240" w:lineRule="atLeast"/>
              <w:jc w:val="center"/>
              <w:rPr>
                <w:rFonts w:ascii="宋体" w:hAnsi="宋体"/>
                <w:sz w:val="28"/>
                <w:szCs w:val="28"/>
              </w:rPr>
            </w:pPr>
          </w:p>
        </w:tc>
        <w:tc>
          <w:tcPr>
            <w:tcW w:w="1574" w:type="dxa"/>
            <w:vAlign w:val="center"/>
          </w:tcPr>
          <w:p w14:paraId="3A59839F" w14:textId="77777777" w:rsidR="003774F0" w:rsidRDefault="003774F0" w:rsidP="0041775D">
            <w:pPr>
              <w:spacing w:line="240" w:lineRule="atLeast"/>
              <w:jc w:val="center"/>
              <w:rPr>
                <w:rFonts w:ascii="宋体" w:hAnsi="宋体"/>
                <w:sz w:val="28"/>
                <w:szCs w:val="28"/>
              </w:rPr>
            </w:pPr>
            <w:r>
              <w:rPr>
                <w:rFonts w:ascii="宋体" w:hAnsi="宋体" w:hint="eastAsia"/>
                <w:sz w:val="28"/>
                <w:szCs w:val="28"/>
              </w:rPr>
              <w:t>培训人员</w:t>
            </w:r>
          </w:p>
        </w:tc>
        <w:tc>
          <w:tcPr>
            <w:tcW w:w="3061" w:type="dxa"/>
            <w:vAlign w:val="center"/>
          </w:tcPr>
          <w:p w14:paraId="171B35D8" w14:textId="77777777" w:rsidR="003774F0" w:rsidRDefault="003774F0" w:rsidP="0041775D">
            <w:pPr>
              <w:spacing w:line="240" w:lineRule="atLeast"/>
              <w:jc w:val="center"/>
              <w:rPr>
                <w:rFonts w:ascii="宋体" w:hAnsi="宋体"/>
                <w:sz w:val="28"/>
                <w:szCs w:val="28"/>
              </w:rPr>
            </w:pPr>
          </w:p>
        </w:tc>
      </w:tr>
      <w:tr w:rsidR="003774F0" w14:paraId="288A66C0" w14:textId="77777777" w:rsidTr="0041775D">
        <w:trPr>
          <w:trHeight w:val="706"/>
          <w:jc w:val="center"/>
        </w:trPr>
        <w:tc>
          <w:tcPr>
            <w:tcW w:w="1546" w:type="dxa"/>
            <w:vAlign w:val="center"/>
          </w:tcPr>
          <w:p w14:paraId="70999F53" w14:textId="77777777" w:rsidR="003774F0" w:rsidRDefault="003774F0" w:rsidP="0041775D">
            <w:pPr>
              <w:spacing w:line="240" w:lineRule="atLeast"/>
              <w:jc w:val="center"/>
              <w:rPr>
                <w:rFonts w:ascii="宋体" w:hAnsi="宋体"/>
                <w:sz w:val="28"/>
                <w:szCs w:val="28"/>
              </w:rPr>
            </w:pPr>
            <w:r>
              <w:rPr>
                <w:rFonts w:ascii="宋体" w:hAnsi="宋体" w:hint="eastAsia"/>
                <w:sz w:val="28"/>
                <w:szCs w:val="28"/>
              </w:rPr>
              <w:t>培训时间</w:t>
            </w:r>
          </w:p>
        </w:tc>
        <w:tc>
          <w:tcPr>
            <w:tcW w:w="3066" w:type="dxa"/>
            <w:vAlign w:val="center"/>
          </w:tcPr>
          <w:p w14:paraId="50822AAA" w14:textId="77777777" w:rsidR="003774F0" w:rsidRDefault="003774F0" w:rsidP="0041775D">
            <w:pPr>
              <w:spacing w:line="240" w:lineRule="atLeast"/>
              <w:jc w:val="center"/>
              <w:rPr>
                <w:rFonts w:ascii="宋体" w:hAnsi="宋体"/>
                <w:sz w:val="28"/>
                <w:szCs w:val="28"/>
              </w:rPr>
            </w:pPr>
          </w:p>
        </w:tc>
        <w:tc>
          <w:tcPr>
            <w:tcW w:w="1574" w:type="dxa"/>
            <w:vAlign w:val="center"/>
          </w:tcPr>
          <w:p w14:paraId="2CAB8ACF" w14:textId="77777777" w:rsidR="003774F0" w:rsidRDefault="003774F0" w:rsidP="0041775D">
            <w:pPr>
              <w:spacing w:line="240" w:lineRule="atLeast"/>
              <w:jc w:val="center"/>
              <w:rPr>
                <w:rFonts w:ascii="宋体" w:hAnsi="宋体"/>
                <w:sz w:val="28"/>
                <w:szCs w:val="28"/>
              </w:rPr>
            </w:pPr>
            <w:r>
              <w:rPr>
                <w:rFonts w:ascii="宋体" w:hAnsi="宋体" w:hint="eastAsia"/>
                <w:sz w:val="28"/>
                <w:szCs w:val="28"/>
              </w:rPr>
              <w:t>培训地点</w:t>
            </w:r>
          </w:p>
        </w:tc>
        <w:tc>
          <w:tcPr>
            <w:tcW w:w="3061" w:type="dxa"/>
            <w:vAlign w:val="center"/>
          </w:tcPr>
          <w:p w14:paraId="4BF8F2E0" w14:textId="77777777" w:rsidR="003774F0" w:rsidRDefault="003774F0" w:rsidP="0041775D">
            <w:pPr>
              <w:spacing w:line="240" w:lineRule="atLeast"/>
              <w:jc w:val="center"/>
              <w:rPr>
                <w:rFonts w:ascii="宋体" w:hAnsi="宋体"/>
                <w:sz w:val="28"/>
                <w:szCs w:val="28"/>
              </w:rPr>
            </w:pPr>
          </w:p>
        </w:tc>
      </w:tr>
      <w:tr w:rsidR="003774F0" w14:paraId="5AF1DDF2" w14:textId="77777777" w:rsidTr="0041775D">
        <w:trPr>
          <w:trHeight w:val="2248"/>
          <w:jc w:val="center"/>
        </w:trPr>
        <w:tc>
          <w:tcPr>
            <w:tcW w:w="1546" w:type="dxa"/>
            <w:vAlign w:val="center"/>
          </w:tcPr>
          <w:p w14:paraId="60949263" w14:textId="77777777" w:rsidR="003774F0" w:rsidRDefault="003774F0" w:rsidP="0041775D">
            <w:pPr>
              <w:spacing w:line="240" w:lineRule="atLeast"/>
              <w:jc w:val="center"/>
              <w:rPr>
                <w:rFonts w:ascii="宋体" w:hAnsi="宋体"/>
                <w:spacing w:val="-20"/>
                <w:sz w:val="14"/>
                <w:szCs w:val="28"/>
              </w:rPr>
            </w:pPr>
          </w:p>
          <w:p w14:paraId="3EC0DA79" w14:textId="77777777" w:rsidR="003774F0" w:rsidRDefault="003774F0" w:rsidP="0041775D">
            <w:pPr>
              <w:spacing w:line="240" w:lineRule="atLeast"/>
              <w:jc w:val="center"/>
              <w:rPr>
                <w:rFonts w:ascii="宋体" w:hAnsi="宋体"/>
                <w:spacing w:val="-20"/>
                <w:sz w:val="16"/>
                <w:szCs w:val="28"/>
              </w:rPr>
            </w:pPr>
            <w:r>
              <w:rPr>
                <w:rFonts w:ascii="宋体" w:hAnsi="宋体" w:hint="eastAsia"/>
                <w:spacing w:val="-20"/>
                <w:sz w:val="28"/>
                <w:szCs w:val="28"/>
              </w:rPr>
              <w:t>参加人员</w:t>
            </w:r>
          </w:p>
        </w:tc>
        <w:tc>
          <w:tcPr>
            <w:tcW w:w="7701" w:type="dxa"/>
            <w:gridSpan w:val="3"/>
            <w:vAlign w:val="center"/>
          </w:tcPr>
          <w:p w14:paraId="078A2D20" w14:textId="77777777" w:rsidR="003774F0" w:rsidRDefault="003774F0" w:rsidP="0041775D">
            <w:pPr>
              <w:spacing w:line="240" w:lineRule="atLeast"/>
              <w:jc w:val="center"/>
              <w:rPr>
                <w:rFonts w:ascii="宋体" w:hAnsi="宋体"/>
                <w:sz w:val="28"/>
                <w:szCs w:val="28"/>
              </w:rPr>
            </w:pPr>
          </w:p>
        </w:tc>
      </w:tr>
      <w:tr w:rsidR="003774F0" w14:paraId="646933EC" w14:textId="77777777" w:rsidTr="003774F0">
        <w:trPr>
          <w:trHeight w:val="7824"/>
          <w:jc w:val="center"/>
        </w:trPr>
        <w:tc>
          <w:tcPr>
            <w:tcW w:w="9247" w:type="dxa"/>
            <w:gridSpan w:val="4"/>
          </w:tcPr>
          <w:p w14:paraId="0BDC6509" w14:textId="77777777" w:rsidR="003774F0" w:rsidRDefault="003774F0" w:rsidP="0041775D">
            <w:pPr>
              <w:spacing w:line="240" w:lineRule="atLeast"/>
              <w:rPr>
                <w:rFonts w:ascii="宋体" w:hAnsi="宋体"/>
                <w:sz w:val="28"/>
                <w:szCs w:val="28"/>
              </w:rPr>
            </w:pPr>
          </w:p>
          <w:p w14:paraId="211CAEC3" w14:textId="77777777" w:rsidR="003774F0" w:rsidRDefault="003774F0" w:rsidP="0041775D">
            <w:pPr>
              <w:spacing w:line="240" w:lineRule="atLeast"/>
              <w:rPr>
                <w:rFonts w:ascii="宋体" w:hAnsi="宋体"/>
                <w:sz w:val="28"/>
                <w:szCs w:val="28"/>
              </w:rPr>
            </w:pPr>
            <w:r>
              <w:rPr>
                <w:rFonts w:ascii="宋体" w:hAnsi="宋体" w:hint="eastAsia"/>
                <w:sz w:val="28"/>
                <w:szCs w:val="28"/>
              </w:rPr>
              <w:t>培训内容：</w:t>
            </w:r>
          </w:p>
        </w:tc>
      </w:tr>
    </w:tbl>
    <w:p w14:paraId="32F9D0B5" w14:textId="77777777" w:rsidR="003774F0" w:rsidRDefault="003774F0" w:rsidP="003774F0">
      <w:pPr>
        <w:spacing w:before="240" w:line="240" w:lineRule="atLeast"/>
        <w:ind w:firstLineChars="400" w:firstLine="1120"/>
        <w:rPr>
          <w:rFonts w:ascii="宋体"/>
          <w:sz w:val="28"/>
          <w:szCs w:val="28"/>
        </w:rPr>
      </w:pPr>
      <w:r>
        <w:rPr>
          <w:rFonts w:ascii="宋体" w:hAnsi="宋体" w:hint="eastAsia"/>
          <w:sz w:val="28"/>
          <w:szCs w:val="28"/>
        </w:rPr>
        <w:t xml:space="preserve">记录人：                        负责人： </w:t>
      </w:r>
    </w:p>
    <w:p w14:paraId="34C87FC7" w14:textId="77777777" w:rsidR="00A54B8F" w:rsidRDefault="00A54B8F">
      <w:pPr>
        <w:widowControl/>
        <w:jc w:val="left"/>
        <w:rPr>
          <w:rFonts w:ascii="宋体"/>
        </w:rPr>
      </w:pPr>
      <w:r>
        <w:rPr>
          <w:rFonts w:ascii="宋体"/>
        </w:rPr>
        <w:br w:type="page"/>
      </w:r>
    </w:p>
    <w:p w14:paraId="0ADACED6" w14:textId="77777777" w:rsidR="003774F0" w:rsidRDefault="003774F0" w:rsidP="003774F0">
      <w:pPr>
        <w:rPr>
          <w:rFonts w:ascii="宋体"/>
        </w:rPr>
      </w:pPr>
    </w:p>
    <w:p w14:paraId="073D9D8B" w14:textId="77777777" w:rsidR="003774F0" w:rsidRPr="00A54B8F" w:rsidRDefault="002810E3" w:rsidP="00A54B8F">
      <w:pPr>
        <w:pStyle w:val="12"/>
        <w:spacing w:before="0" w:after="0" w:line="460" w:lineRule="exact"/>
        <w:ind w:left="2" w:firstLineChars="466" w:firstLine="1310"/>
        <w:outlineLvl w:val="0"/>
        <w:rPr>
          <w:bCs w:val="0"/>
        </w:rPr>
      </w:pPr>
      <w:bookmarkStart w:id="228" w:name="_Toc334616262"/>
      <w:bookmarkStart w:id="229" w:name="_Toc391046404"/>
      <w:r w:rsidRPr="00A54B8F">
        <w:rPr>
          <w:rFonts w:hint="eastAsia"/>
          <w:bCs w:val="0"/>
        </w:rPr>
        <w:t>表</w:t>
      </w:r>
      <w:r w:rsidR="003774F0" w:rsidRPr="00A54B8F">
        <w:rPr>
          <w:rFonts w:hint="eastAsia"/>
          <w:bCs w:val="0"/>
        </w:rPr>
        <w:t>10.6 应急救援预案演练记录</w:t>
      </w:r>
      <w:bookmarkEnd w:id="228"/>
      <w:bookmarkEnd w:id="229"/>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6"/>
        <w:gridCol w:w="3066"/>
        <w:gridCol w:w="1574"/>
        <w:gridCol w:w="3039"/>
      </w:tblGrid>
      <w:tr w:rsidR="003774F0" w14:paraId="4BD3E1F3" w14:textId="77777777" w:rsidTr="003774F0">
        <w:trPr>
          <w:trHeight w:val="722"/>
        </w:trPr>
        <w:tc>
          <w:tcPr>
            <w:tcW w:w="1546" w:type="dxa"/>
            <w:vAlign w:val="center"/>
          </w:tcPr>
          <w:p w14:paraId="61D1A101" w14:textId="77777777" w:rsidR="003774F0" w:rsidRDefault="003774F0" w:rsidP="0041775D">
            <w:pPr>
              <w:spacing w:line="240" w:lineRule="atLeast"/>
              <w:jc w:val="center"/>
              <w:rPr>
                <w:rFonts w:ascii="宋体" w:hAnsi="宋体"/>
                <w:sz w:val="28"/>
                <w:szCs w:val="28"/>
              </w:rPr>
            </w:pPr>
            <w:r>
              <w:rPr>
                <w:rFonts w:ascii="宋体" w:hAnsi="宋体" w:hint="eastAsia"/>
                <w:sz w:val="28"/>
                <w:szCs w:val="28"/>
              </w:rPr>
              <w:t>组织人员</w:t>
            </w:r>
          </w:p>
        </w:tc>
        <w:tc>
          <w:tcPr>
            <w:tcW w:w="3066" w:type="dxa"/>
            <w:vAlign w:val="center"/>
          </w:tcPr>
          <w:p w14:paraId="421A9674" w14:textId="77777777" w:rsidR="003774F0" w:rsidRDefault="003774F0" w:rsidP="0041775D">
            <w:pPr>
              <w:spacing w:line="240" w:lineRule="atLeast"/>
              <w:jc w:val="center"/>
              <w:rPr>
                <w:rFonts w:ascii="宋体" w:hAnsi="宋体"/>
                <w:sz w:val="28"/>
                <w:szCs w:val="28"/>
              </w:rPr>
            </w:pPr>
          </w:p>
        </w:tc>
        <w:tc>
          <w:tcPr>
            <w:tcW w:w="1574" w:type="dxa"/>
            <w:vAlign w:val="center"/>
          </w:tcPr>
          <w:p w14:paraId="110AB9FC" w14:textId="77777777" w:rsidR="003774F0" w:rsidRDefault="003774F0" w:rsidP="0041775D">
            <w:pPr>
              <w:spacing w:line="240" w:lineRule="atLeast"/>
              <w:jc w:val="center"/>
              <w:rPr>
                <w:rFonts w:ascii="宋体" w:hAnsi="宋体"/>
                <w:sz w:val="28"/>
                <w:szCs w:val="28"/>
              </w:rPr>
            </w:pPr>
            <w:r>
              <w:rPr>
                <w:rFonts w:ascii="宋体" w:hAnsi="宋体" w:hint="eastAsia"/>
                <w:sz w:val="28"/>
                <w:szCs w:val="28"/>
              </w:rPr>
              <w:t>演练形式</w:t>
            </w:r>
          </w:p>
        </w:tc>
        <w:tc>
          <w:tcPr>
            <w:tcW w:w="3039" w:type="dxa"/>
            <w:vAlign w:val="center"/>
          </w:tcPr>
          <w:p w14:paraId="638DA3DB" w14:textId="77777777" w:rsidR="003774F0" w:rsidRDefault="003774F0" w:rsidP="0041775D">
            <w:pPr>
              <w:spacing w:line="240" w:lineRule="atLeast"/>
              <w:jc w:val="center"/>
              <w:rPr>
                <w:rFonts w:ascii="宋体" w:hAnsi="宋体"/>
                <w:sz w:val="28"/>
                <w:szCs w:val="28"/>
              </w:rPr>
            </w:pPr>
          </w:p>
        </w:tc>
      </w:tr>
      <w:tr w:rsidR="003774F0" w14:paraId="3FB5E3FF" w14:textId="77777777" w:rsidTr="003774F0">
        <w:trPr>
          <w:trHeight w:val="703"/>
        </w:trPr>
        <w:tc>
          <w:tcPr>
            <w:tcW w:w="1546" w:type="dxa"/>
            <w:vAlign w:val="center"/>
          </w:tcPr>
          <w:p w14:paraId="1A8FF581" w14:textId="77777777" w:rsidR="003774F0" w:rsidRDefault="003774F0" w:rsidP="0041775D">
            <w:pPr>
              <w:spacing w:line="240" w:lineRule="atLeast"/>
              <w:jc w:val="center"/>
              <w:rPr>
                <w:rFonts w:ascii="宋体" w:hAnsi="宋体"/>
                <w:sz w:val="28"/>
                <w:szCs w:val="28"/>
              </w:rPr>
            </w:pPr>
            <w:r>
              <w:rPr>
                <w:rFonts w:ascii="宋体" w:hAnsi="宋体" w:hint="eastAsia"/>
                <w:sz w:val="28"/>
                <w:szCs w:val="28"/>
              </w:rPr>
              <w:t>演练时间</w:t>
            </w:r>
          </w:p>
        </w:tc>
        <w:tc>
          <w:tcPr>
            <w:tcW w:w="3066" w:type="dxa"/>
            <w:vAlign w:val="center"/>
          </w:tcPr>
          <w:p w14:paraId="1FCA219E" w14:textId="77777777" w:rsidR="003774F0" w:rsidRDefault="003774F0" w:rsidP="0041775D">
            <w:pPr>
              <w:spacing w:line="240" w:lineRule="atLeast"/>
              <w:jc w:val="center"/>
              <w:rPr>
                <w:rFonts w:ascii="宋体" w:hAnsi="宋体"/>
                <w:sz w:val="28"/>
                <w:szCs w:val="28"/>
              </w:rPr>
            </w:pPr>
          </w:p>
        </w:tc>
        <w:tc>
          <w:tcPr>
            <w:tcW w:w="1574" w:type="dxa"/>
            <w:vAlign w:val="center"/>
          </w:tcPr>
          <w:p w14:paraId="28787661" w14:textId="77777777" w:rsidR="003774F0" w:rsidRDefault="003774F0" w:rsidP="0041775D">
            <w:pPr>
              <w:spacing w:line="240" w:lineRule="atLeast"/>
              <w:jc w:val="center"/>
              <w:rPr>
                <w:rFonts w:ascii="宋体" w:hAnsi="宋体"/>
                <w:sz w:val="28"/>
                <w:szCs w:val="28"/>
              </w:rPr>
            </w:pPr>
            <w:r>
              <w:rPr>
                <w:rFonts w:ascii="宋体" w:hAnsi="宋体" w:hint="eastAsia"/>
                <w:sz w:val="28"/>
                <w:szCs w:val="28"/>
              </w:rPr>
              <w:t>演练地点</w:t>
            </w:r>
          </w:p>
        </w:tc>
        <w:tc>
          <w:tcPr>
            <w:tcW w:w="3039" w:type="dxa"/>
            <w:vAlign w:val="center"/>
          </w:tcPr>
          <w:p w14:paraId="306221C2" w14:textId="77777777" w:rsidR="003774F0" w:rsidRDefault="003774F0" w:rsidP="0041775D">
            <w:pPr>
              <w:spacing w:line="240" w:lineRule="atLeast"/>
              <w:jc w:val="center"/>
              <w:rPr>
                <w:rFonts w:ascii="宋体" w:hAnsi="宋体"/>
                <w:sz w:val="28"/>
                <w:szCs w:val="28"/>
              </w:rPr>
            </w:pPr>
          </w:p>
        </w:tc>
      </w:tr>
      <w:tr w:rsidR="003774F0" w14:paraId="01CDE2A4" w14:textId="77777777" w:rsidTr="003774F0">
        <w:trPr>
          <w:trHeight w:val="699"/>
        </w:trPr>
        <w:tc>
          <w:tcPr>
            <w:tcW w:w="1546" w:type="dxa"/>
            <w:vAlign w:val="center"/>
          </w:tcPr>
          <w:p w14:paraId="3FF88348" w14:textId="77777777" w:rsidR="003774F0" w:rsidRDefault="003774F0" w:rsidP="0041775D">
            <w:pPr>
              <w:spacing w:line="240" w:lineRule="atLeast"/>
              <w:jc w:val="center"/>
              <w:rPr>
                <w:rFonts w:ascii="宋体" w:hAnsi="宋体"/>
                <w:sz w:val="28"/>
                <w:szCs w:val="28"/>
              </w:rPr>
            </w:pPr>
            <w:r>
              <w:rPr>
                <w:rFonts w:ascii="宋体" w:hAnsi="宋体" w:hint="eastAsia"/>
                <w:sz w:val="28"/>
                <w:szCs w:val="28"/>
              </w:rPr>
              <w:t>演练指挥</w:t>
            </w:r>
          </w:p>
        </w:tc>
        <w:tc>
          <w:tcPr>
            <w:tcW w:w="3066" w:type="dxa"/>
            <w:vAlign w:val="center"/>
          </w:tcPr>
          <w:p w14:paraId="3BD12C3C" w14:textId="77777777" w:rsidR="003774F0" w:rsidRDefault="003774F0" w:rsidP="0041775D">
            <w:pPr>
              <w:spacing w:line="240" w:lineRule="atLeast"/>
              <w:jc w:val="center"/>
              <w:rPr>
                <w:rFonts w:ascii="宋体" w:hAnsi="宋体"/>
                <w:sz w:val="28"/>
                <w:szCs w:val="28"/>
              </w:rPr>
            </w:pPr>
          </w:p>
        </w:tc>
        <w:tc>
          <w:tcPr>
            <w:tcW w:w="1574" w:type="dxa"/>
            <w:vAlign w:val="center"/>
          </w:tcPr>
          <w:p w14:paraId="629AD3C9" w14:textId="77777777" w:rsidR="003774F0" w:rsidRDefault="003774F0" w:rsidP="0041775D">
            <w:pPr>
              <w:spacing w:line="240" w:lineRule="atLeast"/>
              <w:jc w:val="center"/>
              <w:rPr>
                <w:rFonts w:ascii="宋体" w:hAnsi="宋体"/>
                <w:sz w:val="28"/>
                <w:szCs w:val="28"/>
              </w:rPr>
            </w:pPr>
            <w:r>
              <w:rPr>
                <w:rFonts w:ascii="宋体" w:hAnsi="宋体" w:hint="eastAsia"/>
                <w:sz w:val="28"/>
                <w:szCs w:val="28"/>
              </w:rPr>
              <w:t>批 准 人</w:t>
            </w:r>
          </w:p>
        </w:tc>
        <w:tc>
          <w:tcPr>
            <w:tcW w:w="3039" w:type="dxa"/>
            <w:vAlign w:val="center"/>
          </w:tcPr>
          <w:p w14:paraId="68BBA5A0" w14:textId="77777777" w:rsidR="003774F0" w:rsidRDefault="003774F0" w:rsidP="0041775D">
            <w:pPr>
              <w:spacing w:line="240" w:lineRule="atLeast"/>
              <w:jc w:val="center"/>
              <w:rPr>
                <w:rFonts w:ascii="宋体" w:hAnsi="宋体"/>
                <w:sz w:val="28"/>
                <w:szCs w:val="28"/>
              </w:rPr>
            </w:pPr>
          </w:p>
        </w:tc>
      </w:tr>
      <w:tr w:rsidR="003774F0" w14:paraId="79032D0E" w14:textId="77777777" w:rsidTr="003774F0">
        <w:trPr>
          <w:trHeight w:val="1701"/>
        </w:trPr>
        <w:tc>
          <w:tcPr>
            <w:tcW w:w="1546" w:type="dxa"/>
            <w:vAlign w:val="center"/>
          </w:tcPr>
          <w:p w14:paraId="527C5630" w14:textId="77777777" w:rsidR="003774F0" w:rsidRDefault="003774F0" w:rsidP="0041775D">
            <w:pPr>
              <w:spacing w:line="240" w:lineRule="atLeast"/>
              <w:jc w:val="center"/>
              <w:rPr>
                <w:rFonts w:ascii="宋体" w:hAnsi="宋体"/>
                <w:spacing w:val="-20"/>
                <w:sz w:val="14"/>
                <w:szCs w:val="28"/>
              </w:rPr>
            </w:pPr>
          </w:p>
          <w:p w14:paraId="07035A84" w14:textId="77777777" w:rsidR="003774F0" w:rsidRDefault="003774F0" w:rsidP="0041775D">
            <w:pPr>
              <w:spacing w:line="240" w:lineRule="atLeast"/>
              <w:jc w:val="center"/>
              <w:rPr>
                <w:rFonts w:ascii="宋体" w:hAnsi="宋体"/>
                <w:spacing w:val="-20"/>
                <w:sz w:val="28"/>
                <w:szCs w:val="28"/>
              </w:rPr>
            </w:pPr>
            <w:r>
              <w:rPr>
                <w:rFonts w:ascii="宋体" w:hAnsi="宋体" w:hint="eastAsia"/>
                <w:spacing w:val="-20"/>
                <w:sz w:val="28"/>
                <w:szCs w:val="28"/>
              </w:rPr>
              <w:t>参加人员</w:t>
            </w:r>
          </w:p>
          <w:p w14:paraId="26B433BA" w14:textId="77777777" w:rsidR="003774F0" w:rsidRDefault="003774F0" w:rsidP="0041775D">
            <w:pPr>
              <w:spacing w:line="240" w:lineRule="atLeast"/>
              <w:jc w:val="center"/>
              <w:rPr>
                <w:rFonts w:ascii="宋体" w:hAnsi="宋体"/>
                <w:spacing w:val="-20"/>
                <w:sz w:val="16"/>
                <w:szCs w:val="28"/>
              </w:rPr>
            </w:pPr>
          </w:p>
        </w:tc>
        <w:tc>
          <w:tcPr>
            <w:tcW w:w="7679" w:type="dxa"/>
            <w:gridSpan w:val="3"/>
            <w:vAlign w:val="center"/>
          </w:tcPr>
          <w:p w14:paraId="6A311BC4" w14:textId="77777777" w:rsidR="003774F0" w:rsidRDefault="003774F0" w:rsidP="0041775D">
            <w:pPr>
              <w:spacing w:line="240" w:lineRule="atLeast"/>
              <w:jc w:val="center"/>
              <w:rPr>
                <w:rFonts w:ascii="宋体" w:hAnsi="宋体"/>
                <w:sz w:val="28"/>
                <w:szCs w:val="28"/>
              </w:rPr>
            </w:pPr>
          </w:p>
        </w:tc>
      </w:tr>
      <w:tr w:rsidR="003774F0" w14:paraId="13D8BFFC" w14:textId="77777777" w:rsidTr="003774F0">
        <w:trPr>
          <w:trHeight w:val="5103"/>
        </w:trPr>
        <w:tc>
          <w:tcPr>
            <w:tcW w:w="9225" w:type="dxa"/>
            <w:gridSpan w:val="4"/>
          </w:tcPr>
          <w:p w14:paraId="09E45FC9" w14:textId="77777777" w:rsidR="003774F0" w:rsidRDefault="003774F0" w:rsidP="0041775D">
            <w:pPr>
              <w:spacing w:line="240" w:lineRule="atLeast"/>
              <w:rPr>
                <w:rFonts w:ascii="宋体" w:hAnsi="宋体"/>
                <w:sz w:val="28"/>
                <w:szCs w:val="28"/>
              </w:rPr>
            </w:pPr>
          </w:p>
          <w:p w14:paraId="193B5280" w14:textId="77777777" w:rsidR="003774F0" w:rsidRDefault="003774F0" w:rsidP="0041775D">
            <w:pPr>
              <w:spacing w:line="240" w:lineRule="atLeast"/>
              <w:rPr>
                <w:rFonts w:ascii="宋体" w:hAnsi="宋体"/>
                <w:sz w:val="28"/>
                <w:szCs w:val="28"/>
              </w:rPr>
            </w:pPr>
            <w:r>
              <w:rPr>
                <w:rFonts w:ascii="宋体" w:hAnsi="宋体" w:hint="eastAsia"/>
                <w:sz w:val="28"/>
                <w:szCs w:val="28"/>
              </w:rPr>
              <w:t>演练内容：</w:t>
            </w:r>
          </w:p>
        </w:tc>
      </w:tr>
      <w:tr w:rsidR="003774F0" w14:paraId="16E196F9" w14:textId="77777777" w:rsidTr="003774F0">
        <w:trPr>
          <w:trHeight w:val="1701"/>
        </w:trPr>
        <w:tc>
          <w:tcPr>
            <w:tcW w:w="9225" w:type="dxa"/>
            <w:gridSpan w:val="4"/>
          </w:tcPr>
          <w:p w14:paraId="7D49E4F5" w14:textId="77777777" w:rsidR="003774F0" w:rsidRDefault="003774F0" w:rsidP="0041775D">
            <w:pPr>
              <w:spacing w:line="240" w:lineRule="atLeast"/>
              <w:rPr>
                <w:rFonts w:ascii="宋体" w:hAnsi="宋体"/>
                <w:sz w:val="28"/>
                <w:szCs w:val="28"/>
              </w:rPr>
            </w:pPr>
            <w:r>
              <w:rPr>
                <w:rFonts w:ascii="宋体" w:hAnsi="宋体" w:hint="eastAsia"/>
                <w:sz w:val="28"/>
                <w:szCs w:val="28"/>
              </w:rPr>
              <w:t>演练效果：</w:t>
            </w:r>
          </w:p>
        </w:tc>
      </w:tr>
      <w:tr w:rsidR="003774F0" w14:paraId="576AEB52" w14:textId="77777777" w:rsidTr="003774F0">
        <w:trPr>
          <w:trHeight w:val="1951"/>
        </w:trPr>
        <w:tc>
          <w:tcPr>
            <w:tcW w:w="9225" w:type="dxa"/>
            <w:gridSpan w:val="4"/>
          </w:tcPr>
          <w:p w14:paraId="67698D9F" w14:textId="77777777" w:rsidR="003774F0" w:rsidRDefault="003774F0" w:rsidP="0041775D">
            <w:pPr>
              <w:spacing w:line="240" w:lineRule="atLeast"/>
              <w:rPr>
                <w:rFonts w:ascii="宋体" w:hAnsi="宋体"/>
                <w:sz w:val="28"/>
                <w:szCs w:val="28"/>
              </w:rPr>
            </w:pPr>
            <w:r>
              <w:rPr>
                <w:rFonts w:ascii="宋体" w:hAnsi="宋体" w:hint="eastAsia"/>
                <w:sz w:val="28"/>
                <w:szCs w:val="28"/>
              </w:rPr>
              <w:t>演练评价：</w:t>
            </w:r>
          </w:p>
        </w:tc>
      </w:tr>
    </w:tbl>
    <w:p w14:paraId="3BD28B78" w14:textId="77777777" w:rsidR="00530237" w:rsidRDefault="003774F0">
      <w:pPr>
        <w:widowControl/>
        <w:spacing w:line="540" w:lineRule="exact"/>
        <w:jc w:val="center"/>
        <w:rPr>
          <w:rFonts w:ascii="Calibri" w:eastAsia="宋体" w:hAnsi="宋体" w:cs="Times New Roman"/>
          <w:b/>
          <w:sz w:val="32"/>
        </w:rPr>
      </w:pPr>
      <w:r>
        <w:rPr>
          <w:rFonts w:ascii="宋体" w:hAnsi="宋体" w:hint="eastAsia"/>
          <w:sz w:val="28"/>
          <w:szCs w:val="28"/>
        </w:rPr>
        <w:lastRenderedPageBreak/>
        <w:t>记录人：                       负责人</w:t>
      </w:r>
    </w:p>
    <w:p w14:paraId="173D5CE7" w14:textId="77777777" w:rsidR="00A54B8F" w:rsidRDefault="00A54B8F">
      <w:pPr>
        <w:widowControl/>
        <w:jc w:val="left"/>
        <w:rPr>
          <w:rFonts w:ascii="宋体" w:hAnsi="宋体"/>
          <w:b/>
          <w:sz w:val="28"/>
          <w:szCs w:val="28"/>
        </w:rPr>
      </w:pPr>
      <w:r>
        <w:rPr>
          <w:bCs/>
        </w:rPr>
        <w:br w:type="page"/>
      </w:r>
    </w:p>
    <w:p w14:paraId="2821C962" w14:textId="77777777" w:rsidR="003774F0" w:rsidRPr="00A54B8F" w:rsidRDefault="002810E3" w:rsidP="00A54B8F">
      <w:pPr>
        <w:pStyle w:val="12"/>
        <w:spacing w:before="0" w:after="0" w:line="460" w:lineRule="exact"/>
        <w:ind w:left="2" w:firstLineChars="466" w:firstLine="1310"/>
        <w:outlineLvl w:val="0"/>
        <w:rPr>
          <w:bCs w:val="0"/>
        </w:rPr>
      </w:pPr>
      <w:bookmarkStart w:id="230" w:name="_Toc391046405"/>
      <w:r w:rsidRPr="00A54B8F">
        <w:rPr>
          <w:rFonts w:hint="eastAsia"/>
          <w:bCs w:val="0"/>
        </w:rPr>
        <w:lastRenderedPageBreak/>
        <w:t>表</w:t>
      </w:r>
      <w:r w:rsidR="003774F0" w:rsidRPr="00A54B8F">
        <w:rPr>
          <w:rFonts w:hint="eastAsia"/>
          <w:bCs w:val="0"/>
        </w:rPr>
        <w:t>10.7 应急演练效果评估</w:t>
      </w:r>
      <w:r w:rsidR="0004206E" w:rsidRPr="00A54B8F">
        <w:rPr>
          <w:rFonts w:hint="eastAsia"/>
          <w:bCs w:val="0"/>
        </w:rPr>
        <w:t>报告</w:t>
      </w:r>
      <w:bookmarkEnd w:id="230"/>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7"/>
        <w:gridCol w:w="1485"/>
        <w:gridCol w:w="3031"/>
        <w:gridCol w:w="1298"/>
        <w:gridCol w:w="3808"/>
      </w:tblGrid>
      <w:tr w:rsidR="003774F0" w14:paraId="6B3E4889" w14:textId="77777777" w:rsidTr="0041775D">
        <w:trPr>
          <w:trHeight w:val="593"/>
          <w:jc w:val="center"/>
        </w:trPr>
        <w:tc>
          <w:tcPr>
            <w:tcW w:w="1502" w:type="dxa"/>
            <w:gridSpan w:val="2"/>
            <w:vAlign w:val="center"/>
          </w:tcPr>
          <w:p w14:paraId="333788AC" w14:textId="77777777" w:rsidR="003774F0" w:rsidRDefault="0004206E" w:rsidP="0041775D">
            <w:pPr>
              <w:widowControl/>
              <w:jc w:val="center"/>
              <w:rPr>
                <w:rFonts w:ascii="宋体" w:hAnsi="宋体" w:cs="宋体"/>
                <w:kern w:val="0"/>
                <w:sz w:val="24"/>
              </w:rPr>
            </w:pPr>
            <w:r>
              <w:rPr>
                <w:rFonts w:ascii="宋体" w:hAnsi="宋体" w:cs="宋体" w:hint="eastAsia"/>
                <w:kern w:val="0"/>
                <w:sz w:val="24"/>
              </w:rPr>
              <w:t>演练预案</w:t>
            </w:r>
            <w:r w:rsidR="003774F0">
              <w:rPr>
                <w:rFonts w:ascii="宋体" w:hAnsi="宋体" w:cs="宋体" w:hint="eastAsia"/>
                <w:kern w:val="0"/>
                <w:sz w:val="24"/>
              </w:rPr>
              <w:t>类别</w:t>
            </w:r>
          </w:p>
        </w:tc>
        <w:tc>
          <w:tcPr>
            <w:tcW w:w="3031" w:type="dxa"/>
            <w:vAlign w:val="center"/>
          </w:tcPr>
          <w:p w14:paraId="748300AE" w14:textId="77777777" w:rsidR="003774F0" w:rsidRDefault="003774F0" w:rsidP="0041775D">
            <w:pPr>
              <w:widowControl/>
              <w:jc w:val="center"/>
              <w:rPr>
                <w:rFonts w:ascii="宋体" w:hAnsi="宋体" w:cs="宋体"/>
                <w:kern w:val="0"/>
                <w:sz w:val="24"/>
              </w:rPr>
            </w:pPr>
          </w:p>
        </w:tc>
        <w:tc>
          <w:tcPr>
            <w:tcW w:w="1298" w:type="dxa"/>
            <w:vAlign w:val="center"/>
          </w:tcPr>
          <w:p w14:paraId="60BDF704" w14:textId="77777777" w:rsidR="003774F0" w:rsidRDefault="0004206E" w:rsidP="0041775D">
            <w:pPr>
              <w:widowControl/>
              <w:jc w:val="center"/>
              <w:rPr>
                <w:rFonts w:ascii="宋体" w:hAnsi="宋体" w:cs="宋体"/>
                <w:kern w:val="0"/>
                <w:sz w:val="24"/>
              </w:rPr>
            </w:pPr>
            <w:r>
              <w:rPr>
                <w:rFonts w:ascii="宋体" w:hAnsi="宋体" w:cs="宋体" w:hint="eastAsia"/>
                <w:kern w:val="0"/>
                <w:sz w:val="24"/>
              </w:rPr>
              <w:t>演练日期</w:t>
            </w:r>
          </w:p>
        </w:tc>
        <w:tc>
          <w:tcPr>
            <w:tcW w:w="3808" w:type="dxa"/>
            <w:vAlign w:val="center"/>
          </w:tcPr>
          <w:p w14:paraId="72BA2C31" w14:textId="77777777" w:rsidR="003774F0" w:rsidRDefault="003774F0" w:rsidP="0041775D">
            <w:pPr>
              <w:widowControl/>
              <w:jc w:val="center"/>
              <w:rPr>
                <w:rFonts w:ascii="宋体" w:hAnsi="宋体" w:cs="宋体"/>
                <w:kern w:val="0"/>
                <w:sz w:val="24"/>
              </w:rPr>
            </w:pPr>
          </w:p>
        </w:tc>
      </w:tr>
      <w:tr w:rsidR="0004206E" w14:paraId="10DE7830" w14:textId="77777777" w:rsidTr="0041775D">
        <w:trPr>
          <w:jc w:val="center"/>
        </w:trPr>
        <w:tc>
          <w:tcPr>
            <w:tcW w:w="1502" w:type="dxa"/>
            <w:gridSpan w:val="2"/>
            <w:vAlign w:val="center"/>
          </w:tcPr>
          <w:p w14:paraId="4F71AFF9" w14:textId="77777777" w:rsidR="0004206E" w:rsidRDefault="0004206E" w:rsidP="0041775D">
            <w:pPr>
              <w:widowControl/>
              <w:jc w:val="center"/>
              <w:rPr>
                <w:rFonts w:ascii="宋体" w:hAnsi="宋体" w:cs="宋体"/>
                <w:kern w:val="0"/>
                <w:sz w:val="24"/>
              </w:rPr>
            </w:pPr>
            <w:r>
              <w:rPr>
                <w:rFonts w:ascii="宋体" w:hAnsi="宋体" w:cs="宋体" w:hint="eastAsia"/>
                <w:kern w:val="0"/>
                <w:sz w:val="24"/>
              </w:rPr>
              <w:t>参加部门</w:t>
            </w:r>
          </w:p>
        </w:tc>
        <w:tc>
          <w:tcPr>
            <w:tcW w:w="3031" w:type="dxa"/>
            <w:vAlign w:val="center"/>
          </w:tcPr>
          <w:p w14:paraId="5778B534" w14:textId="77777777" w:rsidR="0004206E" w:rsidRDefault="0004206E" w:rsidP="0041775D">
            <w:pPr>
              <w:widowControl/>
              <w:jc w:val="center"/>
              <w:rPr>
                <w:rFonts w:ascii="宋体" w:hAnsi="宋体" w:cs="宋体"/>
                <w:kern w:val="0"/>
                <w:sz w:val="24"/>
              </w:rPr>
            </w:pPr>
          </w:p>
        </w:tc>
        <w:tc>
          <w:tcPr>
            <w:tcW w:w="1298" w:type="dxa"/>
            <w:vAlign w:val="center"/>
          </w:tcPr>
          <w:p w14:paraId="4CCC6C3F" w14:textId="77777777" w:rsidR="0004206E" w:rsidRDefault="0004206E" w:rsidP="0041775D">
            <w:pPr>
              <w:widowControl/>
              <w:jc w:val="center"/>
              <w:rPr>
                <w:rFonts w:ascii="宋体" w:hAnsi="宋体" w:cs="宋体"/>
                <w:kern w:val="0"/>
                <w:sz w:val="24"/>
              </w:rPr>
            </w:pPr>
            <w:r>
              <w:rPr>
                <w:rFonts w:ascii="宋体" w:hAnsi="宋体" w:cs="宋体" w:hint="eastAsia"/>
                <w:kern w:val="0"/>
                <w:sz w:val="24"/>
              </w:rPr>
              <w:t>人  数</w:t>
            </w:r>
          </w:p>
        </w:tc>
        <w:tc>
          <w:tcPr>
            <w:tcW w:w="3808" w:type="dxa"/>
            <w:vAlign w:val="center"/>
          </w:tcPr>
          <w:p w14:paraId="59619D5A" w14:textId="77777777" w:rsidR="0004206E" w:rsidRDefault="0004206E" w:rsidP="0041775D">
            <w:pPr>
              <w:widowControl/>
              <w:jc w:val="center"/>
              <w:rPr>
                <w:rFonts w:ascii="宋体" w:hAnsi="宋体" w:cs="宋体"/>
                <w:kern w:val="0"/>
                <w:sz w:val="24"/>
              </w:rPr>
            </w:pPr>
          </w:p>
        </w:tc>
      </w:tr>
      <w:tr w:rsidR="003774F0" w14:paraId="6DAACA77" w14:textId="77777777" w:rsidTr="0004206E">
        <w:trPr>
          <w:trHeight w:val="2505"/>
          <w:jc w:val="center"/>
        </w:trPr>
        <w:tc>
          <w:tcPr>
            <w:tcW w:w="9639" w:type="dxa"/>
            <w:gridSpan w:val="5"/>
          </w:tcPr>
          <w:p w14:paraId="41B591E5" w14:textId="77777777" w:rsidR="003774F0" w:rsidRDefault="0004206E" w:rsidP="009D7577">
            <w:pPr>
              <w:widowControl/>
              <w:spacing w:beforeLines="25" w:before="78"/>
              <w:jc w:val="left"/>
              <w:rPr>
                <w:rFonts w:ascii="宋体" w:hAnsi="宋体" w:cs="宋体"/>
                <w:kern w:val="0"/>
                <w:sz w:val="24"/>
              </w:rPr>
            </w:pPr>
            <w:r>
              <w:rPr>
                <w:rFonts w:ascii="宋体" w:hAnsi="宋体" w:cs="宋体" w:hint="eastAsia"/>
                <w:kern w:val="0"/>
                <w:sz w:val="24"/>
              </w:rPr>
              <w:t>演练</w:t>
            </w:r>
            <w:r w:rsidR="003774F0">
              <w:rPr>
                <w:rFonts w:ascii="宋体" w:hAnsi="宋体" w:cs="宋体" w:hint="eastAsia"/>
                <w:kern w:val="0"/>
                <w:sz w:val="24"/>
              </w:rPr>
              <w:t>内容</w:t>
            </w:r>
            <w:r>
              <w:rPr>
                <w:rFonts w:ascii="宋体" w:hAnsi="宋体" w:cs="宋体" w:hint="eastAsia"/>
                <w:kern w:val="0"/>
                <w:sz w:val="24"/>
              </w:rPr>
              <w:t>及与预期演练目标</w:t>
            </w:r>
            <w:r w:rsidR="003774F0">
              <w:rPr>
                <w:rFonts w:ascii="宋体" w:hAnsi="宋体" w:cs="宋体" w:hint="eastAsia"/>
                <w:kern w:val="0"/>
                <w:sz w:val="24"/>
              </w:rPr>
              <w:t>：</w:t>
            </w:r>
          </w:p>
        </w:tc>
      </w:tr>
      <w:tr w:rsidR="0004206E" w14:paraId="70A53504" w14:textId="77777777" w:rsidTr="0041775D">
        <w:trPr>
          <w:trHeight w:val="2016"/>
          <w:jc w:val="center"/>
        </w:trPr>
        <w:tc>
          <w:tcPr>
            <w:tcW w:w="9639" w:type="dxa"/>
            <w:gridSpan w:val="5"/>
          </w:tcPr>
          <w:p w14:paraId="4C2633FC" w14:textId="77777777" w:rsidR="0004206E" w:rsidRDefault="0004206E" w:rsidP="009D7577">
            <w:pPr>
              <w:spacing w:beforeLines="25" w:before="78"/>
              <w:jc w:val="left"/>
              <w:rPr>
                <w:rFonts w:ascii="宋体" w:hAnsi="宋体" w:cs="宋体"/>
                <w:kern w:val="0"/>
                <w:sz w:val="24"/>
              </w:rPr>
            </w:pPr>
            <w:r>
              <w:rPr>
                <w:rFonts w:ascii="宋体" w:hAnsi="宋体" w:cs="宋体" w:hint="eastAsia"/>
                <w:kern w:val="0"/>
                <w:sz w:val="24"/>
              </w:rPr>
              <w:t>存在问题：</w:t>
            </w:r>
          </w:p>
        </w:tc>
      </w:tr>
      <w:tr w:rsidR="003774F0" w14:paraId="69480954" w14:textId="77777777" w:rsidTr="0041775D">
        <w:trPr>
          <w:gridBefore w:val="1"/>
          <w:wBefore w:w="17" w:type="dxa"/>
          <w:trHeight w:val="2835"/>
          <w:jc w:val="center"/>
        </w:trPr>
        <w:tc>
          <w:tcPr>
            <w:tcW w:w="9622" w:type="dxa"/>
            <w:gridSpan w:val="4"/>
          </w:tcPr>
          <w:p w14:paraId="0CEFDEEE" w14:textId="77777777" w:rsidR="003774F0" w:rsidRDefault="003774F0" w:rsidP="0004206E">
            <w:pPr>
              <w:rPr>
                <w:rFonts w:ascii="宋体" w:hAnsi="宋体"/>
                <w:sz w:val="24"/>
              </w:rPr>
            </w:pPr>
            <w:r>
              <w:rPr>
                <w:rFonts w:ascii="宋体" w:hAnsi="宋体" w:hint="eastAsia"/>
                <w:sz w:val="24"/>
              </w:rPr>
              <w:t>效果评估：（</w:t>
            </w:r>
            <w:r w:rsidR="0004206E">
              <w:rPr>
                <w:rFonts w:ascii="宋体" w:hAnsi="宋体" w:hint="eastAsia"/>
                <w:sz w:val="24"/>
              </w:rPr>
              <w:t>与预期目标进行比较</w:t>
            </w:r>
            <w:r>
              <w:rPr>
                <w:rFonts w:ascii="宋体" w:hAnsi="宋体" w:hint="eastAsia"/>
                <w:sz w:val="24"/>
              </w:rPr>
              <w:t>）</w:t>
            </w:r>
          </w:p>
        </w:tc>
      </w:tr>
      <w:tr w:rsidR="003774F0" w14:paraId="4E259C70" w14:textId="77777777" w:rsidTr="0041775D">
        <w:trPr>
          <w:gridBefore w:val="1"/>
          <w:wBefore w:w="17" w:type="dxa"/>
          <w:trHeight w:val="2835"/>
          <w:jc w:val="center"/>
        </w:trPr>
        <w:tc>
          <w:tcPr>
            <w:tcW w:w="9622" w:type="dxa"/>
            <w:gridSpan w:val="4"/>
          </w:tcPr>
          <w:p w14:paraId="0B9AD68D" w14:textId="77777777" w:rsidR="003774F0" w:rsidRDefault="003774F0" w:rsidP="0041775D">
            <w:pPr>
              <w:rPr>
                <w:rFonts w:ascii="宋体" w:hAnsi="宋体"/>
                <w:sz w:val="24"/>
              </w:rPr>
            </w:pPr>
            <w:r>
              <w:rPr>
                <w:rFonts w:ascii="宋体" w:hAnsi="宋体" w:hint="eastAsia"/>
                <w:sz w:val="24"/>
              </w:rPr>
              <w:t>评估结论：（采取的相应改进措施）</w:t>
            </w:r>
          </w:p>
        </w:tc>
      </w:tr>
    </w:tbl>
    <w:p w14:paraId="13EF5DE4" w14:textId="77777777" w:rsidR="00530237" w:rsidRPr="003774F0" w:rsidRDefault="00530237">
      <w:pPr>
        <w:widowControl/>
        <w:spacing w:line="540" w:lineRule="exact"/>
        <w:jc w:val="center"/>
        <w:rPr>
          <w:rFonts w:ascii="Calibri" w:eastAsia="宋体" w:hAnsi="宋体" w:cs="Times New Roman"/>
          <w:b/>
          <w:sz w:val="32"/>
        </w:rPr>
      </w:pPr>
    </w:p>
    <w:p w14:paraId="60F1A834" w14:textId="77777777" w:rsidR="00530237" w:rsidRDefault="00530237">
      <w:pPr>
        <w:widowControl/>
        <w:spacing w:line="540" w:lineRule="exact"/>
        <w:jc w:val="center"/>
        <w:rPr>
          <w:rFonts w:ascii="Calibri" w:eastAsia="宋体" w:hAnsi="宋体" w:cs="Times New Roman"/>
          <w:b/>
          <w:sz w:val="32"/>
        </w:rPr>
      </w:pPr>
    </w:p>
    <w:p w14:paraId="31CEAB75" w14:textId="77777777" w:rsidR="0041775D" w:rsidRDefault="0041775D">
      <w:pPr>
        <w:widowControl/>
        <w:spacing w:line="540" w:lineRule="exact"/>
        <w:jc w:val="center"/>
        <w:rPr>
          <w:rFonts w:ascii="Calibri" w:eastAsia="宋体" w:hAnsi="宋体" w:cs="Times New Roman"/>
          <w:b/>
          <w:sz w:val="32"/>
        </w:rPr>
        <w:sectPr w:rsidR="0041775D" w:rsidSect="003774F0">
          <w:pgSz w:w="11906" w:h="16838"/>
          <w:pgMar w:top="1440" w:right="567" w:bottom="1440" w:left="567" w:header="567" w:footer="737" w:gutter="0"/>
          <w:cols w:space="425"/>
          <w:docGrid w:type="lines" w:linePitch="312"/>
        </w:sectPr>
      </w:pPr>
    </w:p>
    <w:p w14:paraId="609475CD" w14:textId="77777777" w:rsidR="0041775D" w:rsidRPr="00A54B8F" w:rsidRDefault="0041775D" w:rsidP="00A54B8F">
      <w:pPr>
        <w:pStyle w:val="12"/>
        <w:spacing w:before="0" w:after="0" w:line="460" w:lineRule="exact"/>
        <w:ind w:left="2" w:firstLineChars="466" w:firstLine="1310"/>
        <w:outlineLvl w:val="0"/>
        <w:rPr>
          <w:bCs w:val="0"/>
        </w:rPr>
      </w:pPr>
      <w:bookmarkStart w:id="231" w:name="_Toc334616264"/>
      <w:bookmarkStart w:id="232" w:name="_Toc391046406"/>
      <w:r w:rsidRPr="00A54B8F">
        <w:rPr>
          <w:rFonts w:hint="eastAsia"/>
          <w:bCs w:val="0"/>
        </w:rPr>
        <w:lastRenderedPageBreak/>
        <w:t>表10.8 事故管理台账</w:t>
      </w:r>
      <w:bookmarkEnd w:id="231"/>
      <w:bookmarkEnd w:id="2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76"/>
        <w:gridCol w:w="2147"/>
        <w:gridCol w:w="1434"/>
        <w:gridCol w:w="1434"/>
        <w:gridCol w:w="1434"/>
        <w:gridCol w:w="911"/>
        <w:gridCol w:w="1061"/>
        <w:gridCol w:w="1061"/>
        <w:gridCol w:w="1597"/>
        <w:gridCol w:w="1597"/>
      </w:tblGrid>
      <w:tr w:rsidR="0041775D" w14:paraId="26EF5A08" w14:textId="77777777" w:rsidTr="0041775D">
        <w:trPr>
          <w:trHeight w:val="438"/>
        </w:trPr>
        <w:tc>
          <w:tcPr>
            <w:tcW w:w="675" w:type="dxa"/>
            <w:vMerge w:val="restart"/>
            <w:vAlign w:val="center"/>
          </w:tcPr>
          <w:p w14:paraId="3A78328F" w14:textId="77777777" w:rsidR="0041775D" w:rsidRDefault="0041775D" w:rsidP="0041775D">
            <w:pPr>
              <w:jc w:val="center"/>
              <w:rPr>
                <w:rFonts w:ascii="宋体" w:hAnsi="宋体"/>
                <w:sz w:val="24"/>
              </w:rPr>
            </w:pPr>
            <w:r>
              <w:rPr>
                <w:rFonts w:ascii="宋体" w:hAnsi="宋体" w:hint="eastAsia"/>
                <w:sz w:val="24"/>
              </w:rPr>
              <w:t>序号</w:t>
            </w:r>
          </w:p>
        </w:tc>
        <w:tc>
          <w:tcPr>
            <w:tcW w:w="1276" w:type="dxa"/>
            <w:vMerge w:val="restart"/>
            <w:vAlign w:val="center"/>
          </w:tcPr>
          <w:p w14:paraId="30385FCF" w14:textId="77777777" w:rsidR="0041775D" w:rsidRDefault="0041775D" w:rsidP="0041775D">
            <w:pPr>
              <w:jc w:val="center"/>
              <w:rPr>
                <w:rFonts w:ascii="宋体" w:hAnsi="宋体"/>
                <w:sz w:val="24"/>
              </w:rPr>
            </w:pPr>
            <w:r>
              <w:rPr>
                <w:rFonts w:ascii="宋体" w:hAnsi="宋体" w:hint="eastAsia"/>
                <w:sz w:val="24"/>
              </w:rPr>
              <w:t>发生时间</w:t>
            </w:r>
          </w:p>
        </w:tc>
        <w:tc>
          <w:tcPr>
            <w:tcW w:w="2147" w:type="dxa"/>
            <w:vMerge w:val="restart"/>
            <w:vAlign w:val="center"/>
          </w:tcPr>
          <w:p w14:paraId="7DC04317" w14:textId="77777777" w:rsidR="0041775D" w:rsidRDefault="0041775D" w:rsidP="0041775D">
            <w:pPr>
              <w:jc w:val="center"/>
              <w:rPr>
                <w:rFonts w:ascii="宋体" w:hAnsi="宋体"/>
                <w:sz w:val="24"/>
              </w:rPr>
            </w:pPr>
            <w:r>
              <w:rPr>
                <w:rFonts w:ascii="宋体" w:hAnsi="宋体" w:hint="eastAsia"/>
                <w:sz w:val="24"/>
              </w:rPr>
              <w:t>事故名称</w:t>
            </w:r>
          </w:p>
        </w:tc>
        <w:tc>
          <w:tcPr>
            <w:tcW w:w="1434" w:type="dxa"/>
            <w:vMerge w:val="restart"/>
            <w:vAlign w:val="center"/>
          </w:tcPr>
          <w:p w14:paraId="53DAC0B7" w14:textId="77777777" w:rsidR="0041775D" w:rsidRDefault="0041775D" w:rsidP="0041775D">
            <w:pPr>
              <w:jc w:val="center"/>
              <w:rPr>
                <w:rFonts w:ascii="宋体" w:hAnsi="宋体"/>
                <w:sz w:val="24"/>
              </w:rPr>
            </w:pPr>
            <w:r>
              <w:rPr>
                <w:rFonts w:ascii="宋体" w:hAnsi="宋体" w:hint="eastAsia"/>
                <w:sz w:val="24"/>
              </w:rPr>
              <w:t>事故类别</w:t>
            </w:r>
          </w:p>
        </w:tc>
        <w:tc>
          <w:tcPr>
            <w:tcW w:w="1434" w:type="dxa"/>
            <w:vMerge w:val="restart"/>
            <w:vAlign w:val="center"/>
          </w:tcPr>
          <w:p w14:paraId="0A2013F6" w14:textId="77777777" w:rsidR="0041775D" w:rsidRDefault="0041775D" w:rsidP="0041775D">
            <w:pPr>
              <w:jc w:val="center"/>
              <w:rPr>
                <w:rFonts w:ascii="宋体" w:hAnsi="宋体"/>
                <w:sz w:val="24"/>
              </w:rPr>
            </w:pPr>
            <w:r>
              <w:rPr>
                <w:rFonts w:ascii="宋体" w:hAnsi="宋体" w:hint="eastAsia"/>
                <w:sz w:val="24"/>
              </w:rPr>
              <w:t>事故性质</w:t>
            </w:r>
          </w:p>
        </w:tc>
        <w:tc>
          <w:tcPr>
            <w:tcW w:w="1434" w:type="dxa"/>
            <w:vMerge w:val="restart"/>
            <w:vAlign w:val="center"/>
          </w:tcPr>
          <w:p w14:paraId="0BAA71ED" w14:textId="77777777" w:rsidR="0041775D" w:rsidRDefault="0041775D" w:rsidP="0041775D">
            <w:pPr>
              <w:jc w:val="center"/>
              <w:rPr>
                <w:rFonts w:ascii="宋体" w:hAnsi="宋体"/>
                <w:sz w:val="24"/>
              </w:rPr>
            </w:pPr>
            <w:r>
              <w:rPr>
                <w:rFonts w:ascii="宋体" w:hAnsi="宋体" w:hint="eastAsia"/>
                <w:sz w:val="24"/>
              </w:rPr>
              <w:t>发生地点</w:t>
            </w:r>
          </w:p>
        </w:tc>
        <w:tc>
          <w:tcPr>
            <w:tcW w:w="3033" w:type="dxa"/>
            <w:gridSpan w:val="3"/>
            <w:vAlign w:val="center"/>
          </w:tcPr>
          <w:p w14:paraId="24E1555C" w14:textId="77777777" w:rsidR="0041775D" w:rsidRDefault="0041775D" w:rsidP="0041775D">
            <w:pPr>
              <w:jc w:val="center"/>
              <w:rPr>
                <w:rFonts w:ascii="宋体" w:hAnsi="宋体"/>
                <w:sz w:val="24"/>
              </w:rPr>
            </w:pPr>
            <w:r>
              <w:rPr>
                <w:rFonts w:ascii="宋体" w:hAnsi="宋体" w:hint="eastAsia"/>
                <w:sz w:val="24"/>
              </w:rPr>
              <w:t>伤亡人数</w:t>
            </w:r>
          </w:p>
        </w:tc>
        <w:tc>
          <w:tcPr>
            <w:tcW w:w="1597" w:type="dxa"/>
            <w:vMerge w:val="restart"/>
            <w:vAlign w:val="center"/>
          </w:tcPr>
          <w:p w14:paraId="7394701A" w14:textId="77777777" w:rsidR="0041775D" w:rsidRDefault="0041775D" w:rsidP="0041775D">
            <w:pPr>
              <w:jc w:val="center"/>
              <w:rPr>
                <w:rFonts w:ascii="宋体" w:hAnsi="宋体"/>
                <w:sz w:val="24"/>
              </w:rPr>
            </w:pPr>
            <w:r>
              <w:rPr>
                <w:rFonts w:ascii="宋体" w:hAnsi="宋体" w:hint="eastAsia"/>
                <w:sz w:val="24"/>
              </w:rPr>
              <w:t>直接经</w:t>
            </w:r>
          </w:p>
          <w:p w14:paraId="209D92CD" w14:textId="77777777" w:rsidR="0041775D" w:rsidRDefault="0041775D" w:rsidP="0041775D">
            <w:pPr>
              <w:jc w:val="center"/>
              <w:rPr>
                <w:rFonts w:ascii="宋体" w:hAnsi="宋体"/>
                <w:sz w:val="24"/>
              </w:rPr>
            </w:pPr>
            <w:r>
              <w:rPr>
                <w:rFonts w:ascii="宋体" w:hAnsi="宋体" w:hint="eastAsia"/>
                <w:sz w:val="24"/>
              </w:rPr>
              <w:t>济损失</w:t>
            </w:r>
          </w:p>
          <w:p w14:paraId="581597F7" w14:textId="77777777" w:rsidR="0041775D" w:rsidRDefault="0041775D" w:rsidP="0041775D">
            <w:pPr>
              <w:jc w:val="center"/>
              <w:rPr>
                <w:rFonts w:ascii="宋体" w:hAnsi="宋体"/>
                <w:sz w:val="24"/>
              </w:rPr>
            </w:pPr>
            <w:r>
              <w:rPr>
                <w:rFonts w:ascii="宋体" w:hAnsi="宋体" w:hint="eastAsia"/>
                <w:sz w:val="24"/>
              </w:rPr>
              <w:t>（万元）</w:t>
            </w:r>
          </w:p>
        </w:tc>
        <w:tc>
          <w:tcPr>
            <w:tcW w:w="1597" w:type="dxa"/>
            <w:vMerge w:val="restart"/>
            <w:vAlign w:val="center"/>
          </w:tcPr>
          <w:p w14:paraId="4F73C23C" w14:textId="77777777" w:rsidR="0041775D" w:rsidRDefault="0041775D" w:rsidP="0041775D">
            <w:pPr>
              <w:jc w:val="center"/>
              <w:rPr>
                <w:rFonts w:ascii="宋体" w:hAnsi="宋体"/>
                <w:sz w:val="24"/>
              </w:rPr>
            </w:pPr>
            <w:r>
              <w:rPr>
                <w:rFonts w:ascii="宋体" w:hAnsi="宋体" w:hint="eastAsia"/>
                <w:sz w:val="24"/>
              </w:rPr>
              <w:t>备注</w:t>
            </w:r>
          </w:p>
        </w:tc>
      </w:tr>
      <w:tr w:rsidR="0041775D" w14:paraId="01FBB4C6" w14:textId="77777777" w:rsidTr="0041775D">
        <w:trPr>
          <w:trHeight w:val="350"/>
        </w:trPr>
        <w:tc>
          <w:tcPr>
            <w:tcW w:w="675" w:type="dxa"/>
            <w:vMerge/>
            <w:vAlign w:val="center"/>
          </w:tcPr>
          <w:p w14:paraId="475D9D67" w14:textId="77777777" w:rsidR="0041775D" w:rsidRDefault="0041775D" w:rsidP="0041775D">
            <w:pPr>
              <w:jc w:val="center"/>
              <w:rPr>
                <w:rFonts w:ascii="宋体" w:hAnsi="宋体"/>
                <w:sz w:val="24"/>
              </w:rPr>
            </w:pPr>
          </w:p>
        </w:tc>
        <w:tc>
          <w:tcPr>
            <w:tcW w:w="1276" w:type="dxa"/>
            <w:vMerge/>
            <w:vAlign w:val="center"/>
          </w:tcPr>
          <w:p w14:paraId="6D6C509B" w14:textId="77777777" w:rsidR="0041775D" w:rsidRDefault="0041775D" w:rsidP="0041775D">
            <w:pPr>
              <w:jc w:val="center"/>
              <w:rPr>
                <w:rFonts w:ascii="宋体" w:hAnsi="宋体"/>
                <w:sz w:val="24"/>
              </w:rPr>
            </w:pPr>
          </w:p>
        </w:tc>
        <w:tc>
          <w:tcPr>
            <w:tcW w:w="2147" w:type="dxa"/>
            <w:vMerge/>
            <w:vAlign w:val="center"/>
          </w:tcPr>
          <w:p w14:paraId="6F5D427E" w14:textId="77777777" w:rsidR="0041775D" w:rsidRDefault="0041775D" w:rsidP="0041775D">
            <w:pPr>
              <w:jc w:val="center"/>
              <w:rPr>
                <w:rFonts w:ascii="宋体" w:hAnsi="宋体"/>
                <w:sz w:val="24"/>
              </w:rPr>
            </w:pPr>
          </w:p>
        </w:tc>
        <w:tc>
          <w:tcPr>
            <w:tcW w:w="1434" w:type="dxa"/>
            <w:vMerge/>
            <w:vAlign w:val="center"/>
          </w:tcPr>
          <w:p w14:paraId="67CCC319" w14:textId="77777777" w:rsidR="0041775D" w:rsidRDefault="0041775D" w:rsidP="0041775D">
            <w:pPr>
              <w:jc w:val="center"/>
              <w:rPr>
                <w:rFonts w:ascii="宋体" w:hAnsi="宋体"/>
                <w:sz w:val="24"/>
              </w:rPr>
            </w:pPr>
          </w:p>
        </w:tc>
        <w:tc>
          <w:tcPr>
            <w:tcW w:w="1434" w:type="dxa"/>
            <w:vMerge/>
            <w:vAlign w:val="center"/>
          </w:tcPr>
          <w:p w14:paraId="35658281" w14:textId="77777777" w:rsidR="0041775D" w:rsidRDefault="0041775D" w:rsidP="0041775D">
            <w:pPr>
              <w:jc w:val="center"/>
              <w:rPr>
                <w:rFonts w:ascii="宋体" w:hAnsi="宋体"/>
                <w:sz w:val="24"/>
              </w:rPr>
            </w:pPr>
          </w:p>
        </w:tc>
        <w:tc>
          <w:tcPr>
            <w:tcW w:w="1434" w:type="dxa"/>
            <w:vMerge/>
            <w:vAlign w:val="center"/>
          </w:tcPr>
          <w:p w14:paraId="124C6256" w14:textId="77777777" w:rsidR="0041775D" w:rsidRDefault="0041775D" w:rsidP="0041775D">
            <w:pPr>
              <w:jc w:val="center"/>
              <w:rPr>
                <w:rFonts w:ascii="宋体" w:hAnsi="宋体"/>
                <w:sz w:val="24"/>
              </w:rPr>
            </w:pPr>
          </w:p>
        </w:tc>
        <w:tc>
          <w:tcPr>
            <w:tcW w:w="911" w:type="dxa"/>
            <w:vAlign w:val="center"/>
          </w:tcPr>
          <w:p w14:paraId="17653E0F" w14:textId="77777777" w:rsidR="0041775D" w:rsidRDefault="0041775D" w:rsidP="0041775D">
            <w:pPr>
              <w:jc w:val="center"/>
              <w:rPr>
                <w:rFonts w:ascii="宋体" w:hAnsi="宋体"/>
                <w:sz w:val="24"/>
              </w:rPr>
            </w:pPr>
            <w:r>
              <w:rPr>
                <w:rFonts w:ascii="宋体" w:hAnsi="宋体" w:hint="eastAsia"/>
                <w:sz w:val="24"/>
              </w:rPr>
              <w:t>死亡</w:t>
            </w:r>
          </w:p>
        </w:tc>
        <w:tc>
          <w:tcPr>
            <w:tcW w:w="1061" w:type="dxa"/>
            <w:vAlign w:val="center"/>
          </w:tcPr>
          <w:p w14:paraId="220A7D7F" w14:textId="77777777" w:rsidR="0041775D" w:rsidRDefault="0041775D" w:rsidP="0041775D">
            <w:pPr>
              <w:jc w:val="center"/>
              <w:rPr>
                <w:rFonts w:ascii="宋体" w:hAnsi="宋体"/>
                <w:sz w:val="24"/>
              </w:rPr>
            </w:pPr>
            <w:r>
              <w:rPr>
                <w:rFonts w:ascii="宋体" w:hAnsi="宋体" w:hint="eastAsia"/>
                <w:sz w:val="24"/>
              </w:rPr>
              <w:t>重伤</w:t>
            </w:r>
          </w:p>
        </w:tc>
        <w:tc>
          <w:tcPr>
            <w:tcW w:w="1061" w:type="dxa"/>
            <w:vAlign w:val="center"/>
          </w:tcPr>
          <w:p w14:paraId="077D45E2" w14:textId="77777777" w:rsidR="0041775D" w:rsidRDefault="0041775D" w:rsidP="0041775D">
            <w:pPr>
              <w:jc w:val="center"/>
              <w:rPr>
                <w:rFonts w:ascii="宋体" w:hAnsi="宋体"/>
                <w:sz w:val="24"/>
              </w:rPr>
            </w:pPr>
            <w:r>
              <w:rPr>
                <w:rFonts w:ascii="宋体" w:hAnsi="宋体" w:hint="eastAsia"/>
                <w:sz w:val="24"/>
              </w:rPr>
              <w:t>轻伤</w:t>
            </w:r>
          </w:p>
        </w:tc>
        <w:tc>
          <w:tcPr>
            <w:tcW w:w="1597" w:type="dxa"/>
            <w:vMerge/>
            <w:vAlign w:val="center"/>
          </w:tcPr>
          <w:p w14:paraId="6BEEB349" w14:textId="77777777" w:rsidR="0041775D" w:rsidRDefault="0041775D" w:rsidP="0041775D">
            <w:pPr>
              <w:jc w:val="center"/>
              <w:rPr>
                <w:rFonts w:ascii="宋体" w:hAnsi="宋体"/>
                <w:sz w:val="24"/>
              </w:rPr>
            </w:pPr>
          </w:p>
        </w:tc>
        <w:tc>
          <w:tcPr>
            <w:tcW w:w="1597" w:type="dxa"/>
            <w:vMerge/>
            <w:vAlign w:val="center"/>
          </w:tcPr>
          <w:p w14:paraId="3F60DC99" w14:textId="77777777" w:rsidR="0041775D" w:rsidRDefault="0041775D" w:rsidP="0041775D">
            <w:pPr>
              <w:jc w:val="center"/>
              <w:rPr>
                <w:rFonts w:ascii="宋体" w:hAnsi="宋体"/>
                <w:sz w:val="24"/>
              </w:rPr>
            </w:pPr>
          </w:p>
        </w:tc>
      </w:tr>
      <w:tr w:rsidR="0041775D" w14:paraId="63642B88" w14:textId="77777777" w:rsidTr="0041775D">
        <w:trPr>
          <w:trHeight w:val="732"/>
        </w:trPr>
        <w:tc>
          <w:tcPr>
            <w:tcW w:w="675" w:type="dxa"/>
            <w:vAlign w:val="center"/>
          </w:tcPr>
          <w:p w14:paraId="3052C594" w14:textId="77777777" w:rsidR="0041775D" w:rsidRDefault="0041775D" w:rsidP="0041775D">
            <w:pPr>
              <w:jc w:val="center"/>
              <w:rPr>
                <w:rFonts w:ascii="宋体" w:hAnsi="宋体"/>
                <w:sz w:val="24"/>
              </w:rPr>
            </w:pPr>
          </w:p>
        </w:tc>
        <w:tc>
          <w:tcPr>
            <w:tcW w:w="1276" w:type="dxa"/>
            <w:vAlign w:val="center"/>
          </w:tcPr>
          <w:p w14:paraId="72729AB4" w14:textId="77777777" w:rsidR="0041775D" w:rsidRDefault="0041775D" w:rsidP="0041775D">
            <w:pPr>
              <w:jc w:val="center"/>
              <w:rPr>
                <w:rFonts w:ascii="宋体" w:hAnsi="宋体"/>
                <w:sz w:val="24"/>
              </w:rPr>
            </w:pPr>
          </w:p>
        </w:tc>
        <w:tc>
          <w:tcPr>
            <w:tcW w:w="2147" w:type="dxa"/>
            <w:vAlign w:val="center"/>
          </w:tcPr>
          <w:p w14:paraId="31A5D75D" w14:textId="77777777" w:rsidR="0041775D" w:rsidRDefault="0041775D" w:rsidP="0041775D">
            <w:pPr>
              <w:jc w:val="center"/>
              <w:rPr>
                <w:rFonts w:ascii="宋体" w:hAnsi="宋体"/>
                <w:sz w:val="24"/>
              </w:rPr>
            </w:pPr>
          </w:p>
        </w:tc>
        <w:tc>
          <w:tcPr>
            <w:tcW w:w="1434" w:type="dxa"/>
            <w:vAlign w:val="center"/>
          </w:tcPr>
          <w:p w14:paraId="4243DAE2" w14:textId="77777777" w:rsidR="0041775D" w:rsidRDefault="0041775D" w:rsidP="0041775D">
            <w:pPr>
              <w:jc w:val="center"/>
              <w:rPr>
                <w:rFonts w:ascii="宋体" w:hAnsi="宋体"/>
                <w:sz w:val="24"/>
              </w:rPr>
            </w:pPr>
          </w:p>
        </w:tc>
        <w:tc>
          <w:tcPr>
            <w:tcW w:w="1434" w:type="dxa"/>
            <w:vAlign w:val="center"/>
          </w:tcPr>
          <w:p w14:paraId="4030F09C" w14:textId="77777777" w:rsidR="0041775D" w:rsidRDefault="0041775D" w:rsidP="0041775D">
            <w:pPr>
              <w:jc w:val="center"/>
              <w:rPr>
                <w:rFonts w:ascii="宋体" w:hAnsi="宋体"/>
                <w:sz w:val="24"/>
              </w:rPr>
            </w:pPr>
          </w:p>
        </w:tc>
        <w:tc>
          <w:tcPr>
            <w:tcW w:w="1434" w:type="dxa"/>
            <w:vAlign w:val="center"/>
          </w:tcPr>
          <w:p w14:paraId="308B68B7" w14:textId="77777777" w:rsidR="0041775D" w:rsidRDefault="0041775D" w:rsidP="0041775D">
            <w:pPr>
              <w:jc w:val="center"/>
              <w:rPr>
                <w:rFonts w:ascii="宋体" w:hAnsi="宋体"/>
                <w:sz w:val="24"/>
              </w:rPr>
            </w:pPr>
          </w:p>
        </w:tc>
        <w:tc>
          <w:tcPr>
            <w:tcW w:w="911" w:type="dxa"/>
            <w:vAlign w:val="center"/>
          </w:tcPr>
          <w:p w14:paraId="6F3CF85D" w14:textId="77777777" w:rsidR="0041775D" w:rsidRDefault="0041775D" w:rsidP="0041775D">
            <w:pPr>
              <w:jc w:val="center"/>
              <w:rPr>
                <w:rFonts w:ascii="宋体" w:hAnsi="宋体"/>
                <w:sz w:val="24"/>
              </w:rPr>
            </w:pPr>
          </w:p>
        </w:tc>
        <w:tc>
          <w:tcPr>
            <w:tcW w:w="1061" w:type="dxa"/>
            <w:vAlign w:val="center"/>
          </w:tcPr>
          <w:p w14:paraId="1110F75B" w14:textId="77777777" w:rsidR="0041775D" w:rsidRDefault="0041775D" w:rsidP="0041775D">
            <w:pPr>
              <w:jc w:val="center"/>
              <w:rPr>
                <w:rFonts w:ascii="宋体" w:hAnsi="宋体"/>
                <w:sz w:val="24"/>
              </w:rPr>
            </w:pPr>
          </w:p>
        </w:tc>
        <w:tc>
          <w:tcPr>
            <w:tcW w:w="1061" w:type="dxa"/>
            <w:vAlign w:val="center"/>
          </w:tcPr>
          <w:p w14:paraId="52EE235E" w14:textId="77777777" w:rsidR="0041775D" w:rsidRDefault="0041775D" w:rsidP="0041775D">
            <w:pPr>
              <w:jc w:val="center"/>
              <w:rPr>
                <w:rFonts w:ascii="宋体" w:hAnsi="宋体"/>
                <w:sz w:val="24"/>
              </w:rPr>
            </w:pPr>
          </w:p>
        </w:tc>
        <w:tc>
          <w:tcPr>
            <w:tcW w:w="1597" w:type="dxa"/>
            <w:vAlign w:val="center"/>
          </w:tcPr>
          <w:p w14:paraId="14CFA7AA" w14:textId="77777777" w:rsidR="0041775D" w:rsidRDefault="0041775D" w:rsidP="0041775D">
            <w:pPr>
              <w:jc w:val="center"/>
              <w:rPr>
                <w:rFonts w:ascii="宋体" w:hAnsi="宋体"/>
                <w:sz w:val="24"/>
              </w:rPr>
            </w:pPr>
          </w:p>
        </w:tc>
        <w:tc>
          <w:tcPr>
            <w:tcW w:w="1597" w:type="dxa"/>
            <w:vAlign w:val="center"/>
          </w:tcPr>
          <w:p w14:paraId="7D5FE86A" w14:textId="77777777" w:rsidR="0041775D" w:rsidRDefault="0041775D" w:rsidP="0041775D">
            <w:pPr>
              <w:jc w:val="center"/>
              <w:rPr>
                <w:rFonts w:ascii="宋体" w:hAnsi="宋体"/>
                <w:sz w:val="24"/>
              </w:rPr>
            </w:pPr>
          </w:p>
        </w:tc>
      </w:tr>
      <w:tr w:rsidR="0041775D" w14:paraId="3B4735D8" w14:textId="77777777" w:rsidTr="0041775D">
        <w:trPr>
          <w:trHeight w:val="768"/>
        </w:trPr>
        <w:tc>
          <w:tcPr>
            <w:tcW w:w="675" w:type="dxa"/>
            <w:vAlign w:val="center"/>
          </w:tcPr>
          <w:p w14:paraId="14E6F885" w14:textId="77777777" w:rsidR="0041775D" w:rsidRDefault="0041775D" w:rsidP="0041775D">
            <w:pPr>
              <w:jc w:val="center"/>
              <w:rPr>
                <w:rFonts w:ascii="宋体" w:hAnsi="宋体"/>
                <w:sz w:val="24"/>
              </w:rPr>
            </w:pPr>
          </w:p>
        </w:tc>
        <w:tc>
          <w:tcPr>
            <w:tcW w:w="1276" w:type="dxa"/>
            <w:vAlign w:val="center"/>
          </w:tcPr>
          <w:p w14:paraId="7BD8C04F" w14:textId="77777777" w:rsidR="0041775D" w:rsidRDefault="0041775D" w:rsidP="0041775D">
            <w:pPr>
              <w:jc w:val="center"/>
              <w:rPr>
                <w:rFonts w:ascii="宋体" w:hAnsi="宋体"/>
                <w:sz w:val="24"/>
              </w:rPr>
            </w:pPr>
          </w:p>
        </w:tc>
        <w:tc>
          <w:tcPr>
            <w:tcW w:w="2147" w:type="dxa"/>
            <w:vAlign w:val="center"/>
          </w:tcPr>
          <w:p w14:paraId="4556872B" w14:textId="77777777" w:rsidR="0041775D" w:rsidRDefault="0041775D" w:rsidP="0041775D">
            <w:pPr>
              <w:jc w:val="center"/>
              <w:rPr>
                <w:rFonts w:ascii="宋体" w:hAnsi="宋体"/>
                <w:sz w:val="24"/>
              </w:rPr>
            </w:pPr>
          </w:p>
        </w:tc>
        <w:tc>
          <w:tcPr>
            <w:tcW w:w="1434" w:type="dxa"/>
            <w:vAlign w:val="center"/>
          </w:tcPr>
          <w:p w14:paraId="238C48D3" w14:textId="77777777" w:rsidR="0041775D" w:rsidRDefault="0041775D" w:rsidP="0041775D">
            <w:pPr>
              <w:jc w:val="center"/>
              <w:rPr>
                <w:rFonts w:ascii="宋体" w:hAnsi="宋体"/>
                <w:sz w:val="24"/>
              </w:rPr>
            </w:pPr>
          </w:p>
        </w:tc>
        <w:tc>
          <w:tcPr>
            <w:tcW w:w="1434" w:type="dxa"/>
            <w:vAlign w:val="center"/>
          </w:tcPr>
          <w:p w14:paraId="57D29613" w14:textId="77777777" w:rsidR="0041775D" w:rsidRDefault="0041775D" w:rsidP="0041775D">
            <w:pPr>
              <w:jc w:val="center"/>
              <w:rPr>
                <w:rFonts w:ascii="宋体" w:hAnsi="宋体"/>
                <w:sz w:val="24"/>
              </w:rPr>
            </w:pPr>
          </w:p>
        </w:tc>
        <w:tc>
          <w:tcPr>
            <w:tcW w:w="1434" w:type="dxa"/>
            <w:vAlign w:val="center"/>
          </w:tcPr>
          <w:p w14:paraId="44D4456C" w14:textId="77777777" w:rsidR="0041775D" w:rsidRDefault="0041775D" w:rsidP="0041775D">
            <w:pPr>
              <w:jc w:val="center"/>
              <w:rPr>
                <w:rFonts w:ascii="宋体" w:hAnsi="宋体"/>
                <w:sz w:val="24"/>
              </w:rPr>
            </w:pPr>
          </w:p>
        </w:tc>
        <w:tc>
          <w:tcPr>
            <w:tcW w:w="911" w:type="dxa"/>
            <w:vAlign w:val="center"/>
          </w:tcPr>
          <w:p w14:paraId="1E781701" w14:textId="77777777" w:rsidR="0041775D" w:rsidRDefault="0041775D" w:rsidP="0041775D">
            <w:pPr>
              <w:jc w:val="center"/>
              <w:rPr>
                <w:rFonts w:ascii="宋体" w:hAnsi="宋体"/>
                <w:sz w:val="24"/>
              </w:rPr>
            </w:pPr>
          </w:p>
        </w:tc>
        <w:tc>
          <w:tcPr>
            <w:tcW w:w="1061" w:type="dxa"/>
            <w:vAlign w:val="center"/>
          </w:tcPr>
          <w:p w14:paraId="001741E1" w14:textId="77777777" w:rsidR="0041775D" w:rsidRDefault="0041775D" w:rsidP="0041775D">
            <w:pPr>
              <w:jc w:val="center"/>
              <w:rPr>
                <w:rFonts w:ascii="宋体" w:hAnsi="宋体"/>
                <w:sz w:val="24"/>
              </w:rPr>
            </w:pPr>
          </w:p>
        </w:tc>
        <w:tc>
          <w:tcPr>
            <w:tcW w:w="1061" w:type="dxa"/>
            <w:vAlign w:val="center"/>
          </w:tcPr>
          <w:p w14:paraId="17471747" w14:textId="77777777" w:rsidR="0041775D" w:rsidRDefault="0041775D" w:rsidP="0041775D">
            <w:pPr>
              <w:jc w:val="center"/>
              <w:rPr>
                <w:rFonts w:ascii="宋体" w:hAnsi="宋体"/>
                <w:sz w:val="24"/>
              </w:rPr>
            </w:pPr>
          </w:p>
        </w:tc>
        <w:tc>
          <w:tcPr>
            <w:tcW w:w="1597" w:type="dxa"/>
            <w:vAlign w:val="center"/>
          </w:tcPr>
          <w:p w14:paraId="1D54BDA9" w14:textId="77777777" w:rsidR="0041775D" w:rsidRDefault="0041775D" w:rsidP="0041775D">
            <w:pPr>
              <w:jc w:val="center"/>
              <w:rPr>
                <w:rFonts w:ascii="宋体" w:hAnsi="宋体"/>
                <w:sz w:val="24"/>
              </w:rPr>
            </w:pPr>
          </w:p>
        </w:tc>
        <w:tc>
          <w:tcPr>
            <w:tcW w:w="1597" w:type="dxa"/>
            <w:vAlign w:val="center"/>
          </w:tcPr>
          <w:p w14:paraId="56FCCCBC" w14:textId="77777777" w:rsidR="0041775D" w:rsidRDefault="0041775D" w:rsidP="0041775D">
            <w:pPr>
              <w:jc w:val="center"/>
              <w:rPr>
                <w:rFonts w:ascii="宋体" w:hAnsi="宋体"/>
                <w:sz w:val="24"/>
              </w:rPr>
            </w:pPr>
          </w:p>
        </w:tc>
      </w:tr>
      <w:tr w:rsidR="0041775D" w14:paraId="64919F78" w14:textId="77777777" w:rsidTr="0041775D">
        <w:trPr>
          <w:trHeight w:val="732"/>
        </w:trPr>
        <w:tc>
          <w:tcPr>
            <w:tcW w:w="675" w:type="dxa"/>
            <w:vAlign w:val="center"/>
          </w:tcPr>
          <w:p w14:paraId="35E96860" w14:textId="77777777" w:rsidR="0041775D" w:rsidRDefault="0041775D" w:rsidP="0041775D">
            <w:pPr>
              <w:jc w:val="center"/>
              <w:rPr>
                <w:rFonts w:ascii="宋体" w:hAnsi="宋体"/>
                <w:sz w:val="24"/>
              </w:rPr>
            </w:pPr>
          </w:p>
        </w:tc>
        <w:tc>
          <w:tcPr>
            <w:tcW w:w="1276" w:type="dxa"/>
            <w:vAlign w:val="center"/>
          </w:tcPr>
          <w:p w14:paraId="5655FA99" w14:textId="77777777" w:rsidR="0041775D" w:rsidRDefault="0041775D" w:rsidP="0041775D">
            <w:pPr>
              <w:jc w:val="center"/>
              <w:rPr>
                <w:rFonts w:ascii="宋体" w:hAnsi="宋体"/>
                <w:sz w:val="24"/>
              </w:rPr>
            </w:pPr>
          </w:p>
        </w:tc>
        <w:tc>
          <w:tcPr>
            <w:tcW w:w="2147" w:type="dxa"/>
            <w:vAlign w:val="center"/>
          </w:tcPr>
          <w:p w14:paraId="3B7BA39D" w14:textId="77777777" w:rsidR="0041775D" w:rsidRDefault="0041775D" w:rsidP="0041775D">
            <w:pPr>
              <w:jc w:val="center"/>
              <w:rPr>
                <w:rFonts w:ascii="宋体" w:hAnsi="宋体"/>
                <w:sz w:val="24"/>
              </w:rPr>
            </w:pPr>
          </w:p>
        </w:tc>
        <w:tc>
          <w:tcPr>
            <w:tcW w:w="1434" w:type="dxa"/>
            <w:vAlign w:val="center"/>
          </w:tcPr>
          <w:p w14:paraId="11408452" w14:textId="77777777" w:rsidR="0041775D" w:rsidRDefault="0041775D" w:rsidP="0041775D">
            <w:pPr>
              <w:jc w:val="center"/>
              <w:rPr>
                <w:rFonts w:ascii="宋体" w:hAnsi="宋体"/>
                <w:sz w:val="24"/>
              </w:rPr>
            </w:pPr>
          </w:p>
        </w:tc>
        <w:tc>
          <w:tcPr>
            <w:tcW w:w="1434" w:type="dxa"/>
            <w:vAlign w:val="center"/>
          </w:tcPr>
          <w:p w14:paraId="7320FFCC" w14:textId="77777777" w:rsidR="0041775D" w:rsidRDefault="0041775D" w:rsidP="0041775D">
            <w:pPr>
              <w:jc w:val="center"/>
              <w:rPr>
                <w:rFonts w:ascii="宋体" w:hAnsi="宋体"/>
                <w:sz w:val="24"/>
              </w:rPr>
            </w:pPr>
          </w:p>
        </w:tc>
        <w:tc>
          <w:tcPr>
            <w:tcW w:w="1434" w:type="dxa"/>
            <w:vAlign w:val="center"/>
          </w:tcPr>
          <w:p w14:paraId="54023649" w14:textId="77777777" w:rsidR="0041775D" w:rsidRDefault="0041775D" w:rsidP="0041775D">
            <w:pPr>
              <w:jc w:val="center"/>
              <w:rPr>
                <w:rFonts w:ascii="宋体" w:hAnsi="宋体"/>
                <w:sz w:val="24"/>
              </w:rPr>
            </w:pPr>
          </w:p>
        </w:tc>
        <w:tc>
          <w:tcPr>
            <w:tcW w:w="911" w:type="dxa"/>
            <w:vAlign w:val="center"/>
          </w:tcPr>
          <w:p w14:paraId="73E96E0D" w14:textId="77777777" w:rsidR="0041775D" w:rsidRDefault="0041775D" w:rsidP="0041775D">
            <w:pPr>
              <w:jc w:val="center"/>
              <w:rPr>
                <w:rFonts w:ascii="宋体" w:hAnsi="宋体"/>
                <w:sz w:val="24"/>
              </w:rPr>
            </w:pPr>
          </w:p>
        </w:tc>
        <w:tc>
          <w:tcPr>
            <w:tcW w:w="1061" w:type="dxa"/>
            <w:vAlign w:val="center"/>
          </w:tcPr>
          <w:p w14:paraId="5D2FD943" w14:textId="77777777" w:rsidR="0041775D" w:rsidRDefault="0041775D" w:rsidP="0041775D">
            <w:pPr>
              <w:jc w:val="center"/>
              <w:rPr>
                <w:rFonts w:ascii="宋体" w:hAnsi="宋体"/>
                <w:sz w:val="24"/>
              </w:rPr>
            </w:pPr>
          </w:p>
        </w:tc>
        <w:tc>
          <w:tcPr>
            <w:tcW w:w="1061" w:type="dxa"/>
            <w:vAlign w:val="center"/>
          </w:tcPr>
          <w:p w14:paraId="0FAED8F4" w14:textId="77777777" w:rsidR="0041775D" w:rsidRDefault="0041775D" w:rsidP="0041775D">
            <w:pPr>
              <w:jc w:val="center"/>
              <w:rPr>
                <w:rFonts w:ascii="宋体" w:hAnsi="宋体"/>
                <w:sz w:val="24"/>
              </w:rPr>
            </w:pPr>
          </w:p>
        </w:tc>
        <w:tc>
          <w:tcPr>
            <w:tcW w:w="1597" w:type="dxa"/>
            <w:vAlign w:val="center"/>
          </w:tcPr>
          <w:p w14:paraId="41C5B48C" w14:textId="77777777" w:rsidR="0041775D" w:rsidRDefault="0041775D" w:rsidP="0041775D">
            <w:pPr>
              <w:jc w:val="center"/>
              <w:rPr>
                <w:rFonts w:ascii="宋体" w:hAnsi="宋体"/>
                <w:sz w:val="24"/>
              </w:rPr>
            </w:pPr>
          </w:p>
        </w:tc>
        <w:tc>
          <w:tcPr>
            <w:tcW w:w="1597" w:type="dxa"/>
            <w:vAlign w:val="center"/>
          </w:tcPr>
          <w:p w14:paraId="58AC49A2" w14:textId="77777777" w:rsidR="0041775D" w:rsidRDefault="0041775D" w:rsidP="0041775D">
            <w:pPr>
              <w:jc w:val="center"/>
              <w:rPr>
                <w:rFonts w:ascii="宋体" w:hAnsi="宋体"/>
                <w:sz w:val="24"/>
              </w:rPr>
            </w:pPr>
          </w:p>
        </w:tc>
      </w:tr>
      <w:tr w:rsidR="0041775D" w14:paraId="1C9387A0" w14:textId="77777777" w:rsidTr="0041775D">
        <w:trPr>
          <w:trHeight w:val="768"/>
        </w:trPr>
        <w:tc>
          <w:tcPr>
            <w:tcW w:w="675" w:type="dxa"/>
            <w:vAlign w:val="center"/>
          </w:tcPr>
          <w:p w14:paraId="419FB3B5" w14:textId="77777777" w:rsidR="0041775D" w:rsidRDefault="0041775D" w:rsidP="0041775D">
            <w:pPr>
              <w:jc w:val="center"/>
              <w:rPr>
                <w:rFonts w:ascii="宋体" w:hAnsi="宋体"/>
                <w:sz w:val="24"/>
              </w:rPr>
            </w:pPr>
          </w:p>
        </w:tc>
        <w:tc>
          <w:tcPr>
            <w:tcW w:w="1276" w:type="dxa"/>
            <w:vAlign w:val="center"/>
          </w:tcPr>
          <w:p w14:paraId="26BDFCEC" w14:textId="77777777" w:rsidR="0041775D" w:rsidRDefault="0041775D" w:rsidP="0041775D">
            <w:pPr>
              <w:jc w:val="center"/>
              <w:rPr>
                <w:rFonts w:ascii="宋体" w:hAnsi="宋体"/>
                <w:sz w:val="24"/>
              </w:rPr>
            </w:pPr>
          </w:p>
        </w:tc>
        <w:tc>
          <w:tcPr>
            <w:tcW w:w="2147" w:type="dxa"/>
            <w:vAlign w:val="center"/>
          </w:tcPr>
          <w:p w14:paraId="619CBF3A" w14:textId="77777777" w:rsidR="0041775D" w:rsidRDefault="0041775D" w:rsidP="0041775D">
            <w:pPr>
              <w:jc w:val="center"/>
              <w:rPr>
                <w:rFonts w:ascii="宋体" w:hAnsi="宋体"/>
                <w:sz w:val="24"/>
              </w:rPr>
            </w:pPr>
          </w:p>
        </w:tc>
        <w:tc>
          <w:tcPr>
            <w:tcW w:w="1434" w:type="dxa"/>
            <w:vAlign w:val="center"/>
          </w:tcPr>
          <w:p w14:paraId="5560F793" w14:textId="77777777" w:rsidR="0041775D" w:rsidRDefault="0041775D" w:rsidP="0041775D">
            <w:pPr>
              <w:jc w:val="center"/>
              <w:rPr>
                <w:rFonts w:ascii="宋体" w:hAnsi="宋体"/>
                <w:sz w:val="24"/>
              </w:rPr>
            </w:pPr>
          </w:p>
        </w:tc>
        <w:tc>
          <w:tcPr>
            <w:tcW w:w="1434" w:type="dxa"/>
            <w:vAlign w:val="center"/>
          </w:tcPr>
          <w:p w14:paraId="0406A4A3" w14:textId="77777777" w:rsidR="0041775D" w:rsidRDefault="0041775D" w:rsidP="0041775D">
            <w:pPr>
              <w:jc w:val="center"/>
              <w:rPr>
                <w:rFonts w:ascii="宋体" w:hAnsi="宋体"/>
                <w:sz w:val="24"/>
              </w:rPr>
            </w:pPr>
          </w:p>
        </w:tc>
        <w:tc>
          <w:tcPr>
            <w:tcW w:w="1434" w:type="dxa"/>
            <w:vAlign w:val="center"/>
          </w:tcPr>
          <w:p w14:paraId="0DE6B9B7" w14:textId="77777777" w:rsidR="0041775D" w:rsidRDefault="0041775D" w:rsidP="0041775D">
            <w:pPr>
              <w:jc w:val="center"/>
              <w:rPr>
                <w:rFonts w:ascii="宋体" w:hAnsi="宋体"/>
                <w:sz w:val="24"/>
              </w:rPr>
            </w:pPr>
          </w:p>
        </w:tc>
        <w:tc>
          <w:tcPr>
            <w:tcW w:w="911" w:type="dxa"/>
            <w:vAlign w:val="center"/>
          </w:tcPr>
          <w:p w14:paraId="676F534E" w14:textId="77777777" w:rsidR="0041775D" w:rsidRDefault="0041775D" w:rsidP="0041775D">
            <w:pPr>
              <w:jc w:val="center"/>
              <w:rPr>
                <w:rFonts w:ascii="宋体" w:hAnsi="宋体"/>
                <w:sz w:val="24"/>
              </w:rPr>
            </w:pPr>
          </w:p>
        </w:tc>
        <w:tc>
          <w:tcPr>
            <w:tcW w:w="1061" w:type="dxa"/>
            <w:vAlign w:val="center"/>
          </w:tcPr>
          <w:p w14:paraId="34DBCF86" w14:textId="77777777" w:rsidR="0041775D" w:rsidRDefault="0041775D" w:rsidP="0041775D">
            <w:pPr>
              <w:jc w:val="center"/>
              <w:rPr>
                <w:rFonts w:ascii="宋体" w:hAnsi="宋体"/>
                <w:sz w:val="24"/>
              </w:rPr>
            </w:pPr>
          </w:p>
        </w:tc>
        <w:tc>
          <w:tcPr>
            <w:tcW w:w="1061" w:type="dxa"/>
            <w:vAlign w:val="center"/>
          </w:tcPr>
          <w:p w14:paraId="6FB508A4" w14:textId="77777777" w:rsidR="0041775D" w:rsidRDefault="0041775D" w:rsidP="0041775D">
            <w:pPr>
              <w:jc w:val="center"/>
              <w:rPr>
                <w:rFonts w:ascii="宋体" w:hAnsi="宋体"/>
                <w:sz w:val="24"/>
              </w:rPr>
            </w:pPr>
          </w:p>
        </w:tc>
        <w:tc>
          <w:tcPr>
            <w:tcW w:w="1597" w:type="dxa"/>
            <w:vAlign w:val="center"/>
          </w:tcPr>
          <w:p w14:paraId="0F1967EE" w14:textId="77777777" w:rsidR="0041775D" w:rsidRDefault="0041775D" w:rsidP="0041775D">
            <w:pPr>
              <w:jc w:val="center"/>
              <w:rPr>
                <w:rFonts w:ascii="宋体" w:hAnsi="宋体"/>
                <w:sz w:val="24"/>
              </w:rPr>
            </w:pPr>
          </w:p>
        </w:tc>
        <w:tc>
          <w:tcPr>
            <w:tcW w:w="1597" w:type="dxa"/>
            <w:vAlign w:val="center"/>
          </w:tcPr>
          <w:p w14:paraId="5CB4BBBF" w14:textId="77777777" w:rsidR="0041775D" w:rsidRDefault="0041775D" w:rsidP="0041775D">
            <w:pPr>
              <w:jc w:val="center"/>
              <w:rPr>
                <w:rFonts w:ascii="宋体" w:hAnsi="宋体"/>
                <w:sz w:val="24"/>
              </w:rPr>
            </w:pPr>
          </w:p>
        </w:tc>
      </w:tr>
      <w:tr w:rsidR="0041775D" w14:paraId="44A44884" w14:textId="77777777" w:rsidTr="0041775D">
        <w:trPr>
          <w:trHeight w:val="732"/>
        </w:trPr>
        <w:tc>
          <w:tcPr>
            <w:tcW w:w="675" w:type="dxa"/>
            <w:vAlign w:val="center"/>
          </w:tcPr>
          <w:p w14:paraId="62C6B48E" w14:textId="77777777" w:rsidR="0041775D" w:rsidRDefault="0041775D" w:rsidP="0041775D">
            <w:pPr>
              <w:jc w:val="center"/>
              <w:rPr>
                <w:rFonts w:ascii="宋体" w:hAnsi="宋体"/>
                <w:sz w:val="24"/>
              </w:rPr>
            </w:pPr>
          </w:p>
        </w:tc>
        <w:tc>
          <w:tcPr>
            <w:tcW w:w="1276" w:type="dxa"/>
            <w:vAlign w:val="center"/>
          </w:tcPr>
          <w:p w14:paraId="7C098499" w14:textId="77777777" w:rsidR="0041775D" w:rsidRDefault="0041775D" w:rsidP="0041775D">
            <w:pPr>
              <w:jc w:val="center"/>
              <w:rPr>
                <w:rFonts w:ascii="宋体" w:hAnsi="宋体"/>
                <w:sz w:val="24"/>
              </w:rPr>
            </w:pPr>
          </w:p>
        </w:tc>
        <w:tc>
          <w:tcPr>
            <w:tcW w:w="2147" w:type="dxa"/>
            <w:vAlign w:val="center"/>
          </w:tcPr>
          <w:p w14:paraId="1430D9B2" w14:textId="77777777" w:rsidR="0041775D" w:rsidRDefault="0041775D" w:rsidP="0041775D">
            <w:pPr>
              <w:jc w:val="center"/>
              <w:rPr>
                <w:rFonts w:ascii="宋体" w:hAnsi="宋体"/>
                <w:sz w:val="24"/>
              </w:rPr>
            </w:pPr>
          </w:p>
        </w:tc>
        <w:tc>
          <w:tcPr>
            <w:tcW w:w="1434" w:type="dxa"/>
            <w:vAlign w:val="center"/>
          </w:tcPr>
          <w:p w14:paraId="311C3BBC" w14:textId="77777777" w:rsidR="0041775D" w:rsidRDefault="0041775D" w:rsidP="0041775D">
            <w:pPr>
              <w:jc w:val="center"/>
              <w:rPr>
                <w:rFonts w:ascii="宋体" w:hAnsi="宋体"/>
                <w:sz w:val="24"/>
              </w:rPr>
            </w:pPr>
          </w:p>
        </w:tc>
        <w:tc>
          <w:tcPr>
            <w:tcW w:w="1434" w:type="dxa"/>
            <w:vAlign w:val="center"/>
          </w:tcPr>
          <w:p w14:paraId="232C6C5F" w14:textId="77777777" w:rsidR="0041775D" w:rsidRDefault="0041775D" w:rsidP="0041775D">
            <w:pPr>
              <w:jc w:val="center"/>
              <w:rPr>
                <w:rFonts w:ascii="宋体" w:hAnsi="宋体"/>
                <w:sz w:val="24"/>
              </w:rPr>
            </w:pPr>
          </w:p>
        </w:tc>
        <w:tc>
          <w:tcPr>
            <w:tcW w:w="1434" w:type="dxa"/>
            <w:vAlign w:val="center"/>
          </w:tcPr>
          <w:p w14:paraId="7A464084" w14:textId="77777777" w:rsidR="0041775D" w:rsidRDefault="0041775D" w:rsidP="0041775D">
            <w:pPr>
              <w:jc w:val="center"/>
              <w:rPr>
                <w:rFonts w:ascii="宋体" w:hAnsi="宋体"/>
                <w:sz w:val="24"/>
              </w:rPr>
            </w:pPr>
          </w:p>
        </w:tc>
        <w:tc>
          <w:tcPr>
            <w:tcW w:w="911" w:type="dxa"/>
            <w:vAlign w:val="center"/>
          </w:tcPr>
          <w:p w14:paraId="7425F725" w14:textId="77777777" w:rsidR="0041775D" w:rsidRDefault="0041775D" w:rsidP="0041775D">
            <w:pPr>
              <w:jc w:val="center"/>
              <w:rPr>
                <w:rFonts w:ascii="宋体" w:hAnsi="宋体"/>
                <w:sz w:val="24"/>
              </w:rPr>
            </w:pPr>
          </w:p>
        </w:tc>
        <w:tc>
          <w:tcPr>
            <w:tcW w:w="1061" w:type="dxa"/>
            <w:vAlign w:val="center"/>
          </w:tcPr>
          <w:p w14:paraId="6F87358F" w14:textId="77777777" w:rsidR="0041775D" w:rsidRDefault="0041775D" w:rsidP="0041775D">
            <w:pPr>
              <w:jc w:val="center"/>
              <w:rPr>
                <w:rFonts w:ascii="宋体" w:hAnsi="宋体"/>
                <w:sz w:val="24"/>
              </w:rPr>
            </w:pPr>
          </w:p>
        </w:tc>
        <w:tc>
          <w:tcPr>
            <w:tcW w:w="1061" w:type="dxa"/>
            <w:vAlign w:val="center"/>
          </w:tcPr>
          <w:p w14:paraId="311E972D" w14:textId="77777777" w:rsidR="0041775D" w:rsidRDefault="0041775D" w:rsidP="0041775D">
            <w:pPr>
              <w:jc w:val="center"/>
              <w:rPr>
                <w:rFonts w:ascii="宋体" w:hAnsi="宋体"/>
                <w:sz w:val="24"/>
              </w:rPr>
            </w:pPr>
          </w:p>
        </w:tc>
        <w:tc>
          <w:tcPr>
            <w:tcW w:w="1597" w:type="dxa"/>
            <w:vAlign w:val="center"/>
          </w:tcPr>
          <w:p w14:paraId="7D9A664C" w14:textId="77777777" w:rsidR="0041775D" w:rsidRDefault="0041775D" w:rsidP="0041775D">
            <w:pPr>
              <w:jc w:val="center"/>
              <w:rPr>
                <w:rFonts w:ascii="宋体" w:hAnsi="宋体"/>
                <w:sz w:val="24"/>
              </w:rPr>
            </w:pPr>
          </w:p>
        </w:tc>
        <w:tc>
          <w:tcPr>
            <w:tcW w:w="1597" w:type="dxa"/>
            <w:vAlign w:val="center"/>
          </w:tcPr>
          <w:p w14:paraId="2753605B" w14:textId="77777777" w:rsidR="0041775D" w:rsidRDefault="0041775D" w:rsidP="0041775D">
            <w:pPr>
              <w:jc w:val="center"/>
              <w:rPr>
                <w:rFonts w:ascii="宋体" w:hAnsi="宋体"/>
                <w:sz w:val="24"/>
              </w:rPr>
            </w:pPr>
          </w:p>
        </w:tc>
      </w:tr>
      <w:tr w:rsidR="0041775D" w14:paraId="60F2DC08" w14:textId="77777777" w:rsidTr="0041775D">
        <w:trPr>
          <w:trHeight w:val="768"/>
        </w:trPr>
        <w:tc>
          <w:tcPr>
            <w:tcW w:w="675" w:type="dxa"/>
            <w:vAlign w:val="center"/>
          </w:tcPr>
          <w:p w14:paraId="6D7ED867" w14:textId="77777777" w:rsidR="0041775D" w:rsidRDefault="0041775D" w:rsidP="0041775D">
            <w:pPr>
              <w:jc w:val="center"/>
              <w:rPr>
                <w:rFonts w:ascii="宋体" w:hAnsi="宋体"/>
                <w:sz w:val="24"/>
              </w:rPr>
            </w:pPr>
          </w:p>
        </w:tc>
        <w:tc>
          <w:tcPr>
            <w:tcW w:w="1276" w:type="dxa"/>
            <w:vAlign w:val="center"/>
          </w:tcPr>
          <w:p w14:paraId="3640C933" w14:textId="77777777" w:rsidR="0041775D" w:rsidRDefault="0041775D" w:rsidP="0041775D">
            <w:pPr>
              <w:jc w:val="center"/>
              <w:rPr>
                <w:rFonts w:ascii="宋体" w:hAnsi="宋体"/>
                <w:sz w:val="24"/>
              </w:rPr>
            </w:pPr>
          </w:p>
        </w:tc>
        <w:tc>
          <w:tcPr>
            <w:tcW w:w="2147" w:type="dxa"/>
            <w:vAlign w:val="center"/>
          </w:tcPr>
          <w:p w14:paraId="6E738503" w14:textId="77777777" w:rsidR="0041775D" w:rsidRDefault="0041775D" w:rsidP="0041775D">
            <w:pPr>
              <w:jc w:val="center"/>
              <w:rPr>
                <w:rFonts w:ascii="宋体" w:hAnsi="宋体"/>
                <w:sz w:val="24"/>
              </w:rPr>
            </w:pPr>
          </w:p>
        </w:tc>
        <w:tc>
          <w:tcPr>
            <w:tcW w:w="1434" w:type="dxa"/>
            <w:vAlign w:val="center"/>
          </w:tcPr>
          <w:p w14:paraId="60C2BBF9" w14:textId="77777777" w:rsidR="0041775D" w:rsidRDefault="0041775D" w:rsidP="0041775D">
            <w:pPr>
              <w:jc w:val="center"/>
              <w:rPr>
                <w:rFonts w:ascii="宋体" w:hAnsi="宋体"/>
                <w:sz w:val="24"/>
              </w:rPr>
            </w:pPr>
          </w:p>
        </w:tc>
        <w:tc>
          <w:tcPr>
            <w:tcW w:w="1434" w:type="dxa"/>
            <w:vAlign w:val="center"/>
          </w:tcPr>
          <w:p w14:paraId="29B23146" w14:textId="77777777" w:rsidR="0041775D" w:rsidRDefault="0041775D" w:rsidP="0041775D">
            <w:pPr>
              <w:jc w:val="center"/>
              <w:rPr>
                <w:rFonts w:ascii="宋体" w:hAnsi="宋体"/>
                <w:sz w:val="24"/>
              </w:rPr>
            </w:pPr>
          </w:p>
        </w:tc>
        <w:tc>
          <w:tcPr>
            <w:tcW w:w="1434" w:type="dxa"/>
            <w:vAlign w:val="center"/>
          </w:tcPr>
          <w:p w14:paraId="341920E6" w14:textId="77777777" w:rsidR="0041775D" w:rsidRDefault="0041775D" w:rsidP="0041775D">
            <w:pPr>
              <w:jc w:val="center"/>
              <w:rPr>
                <w:rFonts w:ascii="宋体" w:hAnsi="宋体"/>
                <w:sz w:val="24"/>
              </w:rPr>
            </w:pPr>
          </w:p>
        </w:tc>
        <w:tc>
          <w:tcPr>
            <w:tcW w:w="911" w:type="dxa"/>
            <w:vAlign w:val="center"/>
          </w:tcPr>
          <w:p w14:paraId="430FE28F" w14:textId="77777777" w:rsidR="0041775D" w:rsidRDefault="0041775D" w:rsidP="0041775D">
            <w:pPr>
              <w:jc w:val="center"/>
              <w:rPr>
                <w:rFonts w:ascii="宋体" w:hAnsi="宋体"/>
                <w:sz w:val="24"/>
              </w:rPr>
            </w:pPr>
          </w:p>
        </w:tc>
        <w:tc>
          <w:tcPr>
            <w:tcW w:w="1061" w:type="dxa"/>
            <w:vAlign w:val="center"/>
          </w:tcPr>
          <w:p w14:paraId="53735AF8" w14:textId="77777777" w:rsidR="0041775D" w:rsidRDefault="0041775D" w:rsidP="0041775D">
            <w:pPr>
              <w:jc w:val="center"/>
              <w:rPr>
                <w:rFonts w:ascii="宋体" w:hAnsi="宋体"/>
                <w:sz w:val="24"/>
              </w:rPr>
            </w:pPr>
          </w:p>
        </w:tc>
        <w:tc>
          <w:tcPr>
            <w:tcW w:w="1061" w:type="dxa"/>
            <w:vAlign w:val="center"/>
          </w:tcPr>
          <w:p w14:paraId="0B75BFD4" w14:textId="77777777" w:rsidR="0041775D" w:rsidRDefault="0041775D" w:rsidP="0041775D">
            <w:pPr>
              <w:jc w:val="center"/>
              <w:rPr>
                <w:rFonts w:ascii="宋体" w:hAnsi="宋体"/>
                <w:sz w:val="24"/>
              </w:rPr>
            </w:pPr>
          </w:p>
        </w:tc>
        <w:tc>
          <w:tcPr>
            <w:tcW w:w="1597" w:type="dxa"/>
            <w:vAlign w:val="center"/>
          </w:tcPr>
          <w:p w14:paraId="3F4CD26D" w14:textId="77777777" w:rsidR="0041775D" w:rsidRDefault="0041775D" w:rsidP="0041775D">
            <w:pPr>
              <w:jc w:val="center"/>
              <w:rPr>
                <w:rFonts w:ascii="宋体" w:hAnsi="宋体"/>
                <w:sz w:val="24"/>
              </w:rPr>
            </w:pPr>
          </w:p>
        </w:tc>
        <w:tc>
          <w:tcPr>
            <w:tcW w:w="1597" w:type="dxa"/>
            <w:vAlign w:val="center"/>
          </w:tcPr>
          <w:p w14:paraId="01317219" w14:textId="77777777" w:rsidR="0041775D" w:rsidRDefault="0041775D" w:rsidP="0041775D">
            <w:pPr>
              <w:jc w:val="center"/>
              <w:rPr>
                <w:rFonts w:ascii="宋体" w:hAnsi="宋体"/>
                <w:sz w:val="24"/>
              </w:rPr>
            </w:pPr>
          </w:p>
        </w:tc>
      </w:tr>
      <w:tr w:rsidR="0041775D" w14:paraId="6E1011A7" w14:textId="77777777" w:rsidTr="0041775D">
        <w:trPr>
          <w:trHeight w:val="732"/>
        </w:trPr>
        <w:tc>
          <w:tcPr>
            <w:tcW w:w="675" w:type="dxa"/>
            <w:vAlign w:val="center"/>
          </w:tcPr>
          <w:p w14:paraId="5FF00C87" w14:textId="77777777" w:rsidR="0041775D" w:rsidRDefault="0041775D" w:rsidP="0041775D">
            <w:pPr>
              <w:jc w:val="center"/>
              <w:rPr>
                <w:rFonts w:ascii="宋体" w:hAnsi="宋体"/>
                <w:sz w:val="24"/>
              </w:rPr>
            </w:pPr>
          </w:p>
        </w:tc>
        <w:tc>
          <w:tcPr>
            <w:tcW w:w="1276" w:type="dxa"/>
            <w:vAlign w:val="center"/>
          </w:tcPr>
          <w:p w14:paraId="171D7262" w14:textId="77777777" w:rsidR="0041775D" w:rsidRDefault="0041775D" w:rsidP="0041775D">
            <w:pPr>
              <w:jc w:val="center"/>
              <w:rPr>
                <w:rFonts w:ascii="宋体" w:hAnsi="宋体"/>
                <w:sz w:val="24"/>
              </w:rPr>
            </w:pPr>
          </w:p>
        </w:tc>
        <w:tc>
          <w:tcPr>
            <w:tcW w:w="2147" w:type="dxa"/>
            <w:vAlign w:val="center"/>
          </w:tcPr>
          <w:p w14:paraId="5FB9DD2F" w14:textId="77777777" w:rsidR="0041775D" w:rsidRDefault="0041775D" w:rsidP="0041775D">
            <w:pPr>
              <w:jc w:val="center"/>
              <w:rPr>
                <w:rFonts w:ascii="宋体" w:hAnsi="宋体"/>
                <w:sz w:val="24"/>
              </w:rPr>
            </w:pPr>
          </w:p>
        </w:tc>
        <w:tc>
          <w:tcPr>
            <w:tcW w:w="1434" w:type="dxa"/>
            <w:vAlign w:val="center"/>
          </w:tcPr>
          <w:p w14:paraId="78674E21" w14:textId="77777777" w:rsidR="0041775D" w:rsidRDefault="0041775D" w:rsidP="0041775D">
            <w:pPr>
              <w:jc w:val="center"/>
              <w:rPr>
                <w:rFonts w:ascii="宋体" w:hAnsi="宋体"/>
                <w:sz w:val="24"/>
              </w:rPr>
            </w:pPr>
          </w:p>
        </w:tc>
        <w:tc>
          <w:tcPr>
            <w:tcW w:w="1434" w:type="dxa"/>
            <w:vAlign w:val="center"/>
          </w:tcPr>
          <w:p w14:paraId="2E2D4412" w14:textId="77777777" w:rsidR="0041775D" w:rsidRDefault="0041775D" w:rsidP="0041775D">
            <w:pPr>
              <w:jc w:val="center"/>
              <w:rPr>
                <w:rFonts w:ascii="宋体" w:hAnsi="宋体"/>
                <w:sz w:val="24"/>
              </w:rPr>
            </w:pPr>
          </w:p>
        </w:tc>
        <w:tc>
          <w:tcPr>
            <w:tcW w:w="1434" w:type="dxa"/>
            <w:vAlign w:val="center"/>
          </w:tcPr>
          <w:p w14:paraId="19993897" w14:textId="77777777" w:rsidR="0041775D" w:rsidRDefault="0041775D" w:rsidP="0041775D">
            <w:pPr>
              <w:jc w:val="center"/>
              <w:rPr>
                <w:rFonts w:ascii="宋体" w:hAnsi="宋体"/>
                <w:sz w:val="24"/>
              </w:rPr>
            </w:pPr>
          </w:p>
        </w:tc>
        <w:tc>
          <w:tcPr>
            <w:tcW w:w="911" w:type="dxa"/>
            <w:vAlign w:val="center"/>
          </w:tcPr>
          <w:p w14:paraId="261CA85D" w14:textId="77777777" w:rsidR="0041775D" w:rsidRDefault="0041775D" w:rsidP="0041775D">
            <w:pPr>
              <w:jc w:val="center"/>
              <w:rPr>
                <w:rFonts w:ascii="宋体" w:hAnsi="宋体"/>
                <w:sz w:val="24"/>
              </w:rPr>
            </w:pPr>
          </w:p>
        </w:tc>
        <w:tc>
          <w:tcPr>
            <w:tcW w:w="1061" w:type="dxa"/>
            <w:vAlign w:val="center"/>
          </w:tcPr>
          <w:p w14:paraId="3473B168" w14:textId="77777777" w:rsidR="0041775D" w:rsidRDefault="0041775D" w:rsidP="0041775D">
            <w:pPr>
              <w:jc w:val="center"/>
              <w:rPr>
                <w:rFonts w:ascii="宋体" w:hAnsi="宋体"/>
                <w:sz w:val="24"/>
              </w:rPr>
            </w:pPr>
          </w:p>
        </w:tc>
        <w:tc>
          <w:tcPr>
            <w:tcW w:w="1061" w:type="dxa"/>
            <w:vAlign w:val="center"/>
          </w:tcPr>
          <w:p w14:paraId="5569B068" w14:textId="77777777" w:rsidR="0041775D" w:rsidRDefault="0041775D" w:rsidP="0041775D">
            <w:pPr>
              <w:jc w:val="center"/>
              <w:rPr>
                <w:rFonts w:ascii="宋体" w:hAnsi="宋体"/>
                <w:sz w:val="24"/>
              </w:rPr>
            </w:pPr>
          </w:p>
        </w:tc>
        <w:tc>
          <w:tcPr>
            <w:tcW w:w="1597" w:type="dxa"/>
            <w:vAlign w:val="center"/>
          </w:tcPr>
          <w:p w14:paraId="52A16683" w14:textId="77777777" w:rsidR="0041775D" w:rsidRDefault="0041775D" w:rsidP="0041775D">
            <w:pPr>
              <w:jc w:val="center"/>
              <w:rPr>
                <w:rFonts w:ascii="宋体" w:hAnsi="宋体"/>
                <w:sz w:val="24"/>
              </w:rPr>
            </w:pPr>
          </w:p>
        </w:tc>
        <w:tc>
          <w:tcPr>
            <w:tcW w:w="1597" w:type="dxa"/>
            <w:vAlign w:val="center"/>
          </w:tcPr>
          <w:p w14:paraId="14E69C8A" w14:textId="77777777" w:rsidR="0041775D" w:rsidRDefault="0041775D" w:rsidP="0041775D">
            <w:pPr>
              <w:jc w:val="center"/>
              <w:rPr>
                <w:rFonts w:ascii="宋体" w:hAnsi="宋体"/>
                <w:sz w:val="24"/>
              </w:rPr>
            </w:pPr>
          </w:p>
        </w:tc>
      </w:tr>
      <w:tr w:rsidR="0041775D" w14:paraId="0C0A4BD1" w14:textId="77777777" w:rsidTr="0041775D">
        <w:trPr>
          <w:trHeight w:val="699"/>
        </w:trPr>
        <w:tc>
          <w:tcPr>
            <w:tcW w:w="675" w:type="dxa"/>
            <w:vAlign w:val="center"/>
          </w:tcPr>
          <w:p w14:paraId="7982245B" w14:textId="77777777" w:rsidR="0041775D" w:rsidRDefault="0041775D" w:rsidP="0041775D">
            <w:pPr>
              <w:jc w:val="center"/>
              <w:rPr>
                <w:rFonts w:ascii="宋体" w:hAnsi="宋体"/>
                <w:sz w:val="24"/>
              </w:rPr>
            </w:pPr>
          </w:p>
        </w:tc>
        <w:tc>
          <w:tcPr>
            <w:tcW w:w="1276" w:type="dxa"/>
            <w:vAlign w:val="center"/>
          </w:tcPr>
          <w:p w14:paraId="10B9BE75" w14:textId="77777777" w:rsidR="0041775D" w:rsidRDefault="0041775D" w:rsidP="0041775D">
            <w:pPr>
              <w:jc w:val="center"/>
              <w:rPr>
                <w:rFonts w:ascii="宋体" w:hAnsi="宋体"/>
                <w:sz w:val="24"/>
              </w:rPr>
            </w:pPr>
          </w:p>
        </w:tc>
        <w:tc>
          <w:tcPr>
            <w:tcW w:w="2147" w:type="dxa"/>
            <w:vAlign w:val="center"/>
          </w:tcPr>
          <w:p w14:paraId="40CC4AAC" w14:textId="77777777" w:rsidR="0041775D" w:rsidRDefault="0041775D" w:rsidP="0041775D">
            <w:pPr>
              <w:jc w:val="center"/>
              <w:rPr>
                <w:rFonts w:ascii="宋体" w:hAnsi="宋体"/>
                <w:sz w:val="24"/>
              </w:rPr>
            </w:pPr>
          </w:p>
        </w:tc>
        <w:tc>
          <w:tcPr>
            <w:tcW w:w="1434" w:type="dxa"/>
            <w:vAlign w:val="center"/>
          </w:tcPr>
          <w:p w14:paraId="78597CDA" w14:textId="77777777" w:rsidR="0041775D" w:rsidRDefault="0041775D" w:rsidP="0041775D">
            <w:pPr>
              <w:jc w:val="center"/>
              <w:rPr>
                <w:rFonts w:ascii="宋体" w:hAnsi="宋体"/>
                <w:sz w:val="24"/>
              </w:rPr>
            </w:pPr>
          </w:p>
        </w:tc>
        <w:tc>
          <w:tcPr>
            <w:tcW w:w="1434" w:type="dxa"/>
            <w:vAlign w:val="center"/>
          </w:tcPr>
          <w:p w14:paraId="1C17A544" w14:textId="77777777" w:rsidR="0041775D" w:rsidRDefault="0041775D" w:rsidP="0041775D">
            <w:pPr>
              <w:jc w:val="center"/>
              <w:rPr>
                <w:rFonts w:ascii="宋体" w:hAnsi="宋体"/>
                <w:sz w:val="24"/>
              </w:rPr>
            </w:pPr>
          </w:p>
        </w:tc>
        <w:tc>
          <w:tcPr>
            <w:tcW w:w="1434" w:type="dxa"/>
            <w:vAlign w:val="center"/>
          </w:tcPr>
          <w:p w14:paraId="522BF519" w14:textId="77777777" w:rsidR="0041775D" w:rsidRDefault="0041775D" w:rsidP="0041775D">
            <w:pPr>
              <w:jc w:val="center"/>
              <w:rPr>
                <w:rFonts w:ascii="宋体" w:hAnsi="宋体"/>
                <w:sz w:val="24"/>
              </w:rPr>
            </w:pPr>
          </w:p>
        </w:tc>
        <w:tc>
          <w:tcPr>
            <w:tcW w:w="911" w:type="dxa"/>
            <w:vAlign w:val="center"/>
          </w:tcPr>
          <w:p w14:paraId="7B66A049" w14:textId="77777777" w:rsidR="0041775D" w:rsidRDefault="0041775D" w:rsidP="0041775D">
            <w:pPr>
              <w:jc w:val="center"/>
              <w:rPr>
                <w:rFonts w:ascii="宋体" w:hAnsi="宋体"/>
                <w:sz w:val="24"/>
              </w:rPr>
            </w:pPr>
          </w:p>
        </w:tc>
        <w:tc>
          <w:tcPr>
            <w:tcW w:w="1061" w:type="dxa"/>
            <w:vAlign w:val="center"/>
          </w:tcPr>
          <w:p w14:paraId="2B20196A" w14:textId="77777777" w:rsidR="0041775D" w:rsidRDefault="0041775D" w:rsidP="0041775D">
            <w:pPr>
              <w:jc w:val="center"/>
              <w:rPr>
                <w:rFonts w:ascii="宋体" w:hAnsi="宋体"/>
                <w:sz w:val="24"/>
              </w:rPr>
            </w:pPr>
          </w:p>
        </w:tc>
        <w:tc>
          <w:tcPr>
            <w:tcW w:w="1061" w:type="dxa"/>
            <w:vAlign w:val="center"/>
          </w:tcPr>
          <w:p w14:paraId="097BCBF5" w14:textId="77777777" w:rsidR="0041775D" w:rsidRDefault="0041775D" w:rsidP="0041775D">
            <w:pPr>
              <w:jc w:val="center"/>
              <w:rPr>
                <w:rFonts w:ascii="宋体" w:hAnsi="宋体"/>
                <w:sz w:val="24"/>
              </w:rPr>
            </w:pPr>
          </w:p>
        </w:tc>
        <w:tc>
          <w:tcPr>
            <w:tcW w:w="1597" w:type="dxa"/>
            <w:vAlign w:val="center"/>
          </w:tcPr>
          <w:p w14:paraId="6D4C1E50" w14:textId="77777777" w:rsidR="0041775D" w:rsidRDefault="0041775D" w:rsidP="0041775D">
            <w:pPr>
              <w:jc w:val="center"/>
              <w:rPr>
                <w:rFonts w:ascii="宋体" w:hAnsi="宋体"/>
                <w:sz w:val="24"/>
              </w:rPr>
            </w:pPr>
          </w:p>
        </w:tc>
        <w:tc>
          <w:tcPr>
            <w:tcW w:w="1597" w:type="dxa"/>
            <w:vAlign w:val="center"/>
          </w:tcPr>
          <w:p w14:paraId="1C33D8A1" w14:textId="77777777" w:rsidR="0041775D" w:rsidRDefault="0041775D" w:rsidP="0041775D">
            <w:pPr>
              <w:jc w:val="center"/>
              <w:rPr>
                <w:rFonts w:ascii="宋体" w:hAnsi="宋体"/>
                <w:sz w:val="24"/>
              </w:rPr>
            </w:pPr>
          </w:p>
        </w:tc>
      </w:tr>
      <w:tr w:rsidR="0041775D" w14:paraId="54D39956" w14:textId="77777777" w:rsidTr="0041775D">
        <w:trPr>
          <w:trHeight w:val="699"/>
        </w:trPr>
        <w:tc>
          <w:tcPr>
            <w:tcW w:w="675" w:type="dxa"/>
            <w:vAlign w:val="center"/>
          </w:tcPr>
          <w:p w14:paraId="020B54AA" w14:textId="77777777" w:rsidR="0041775D" w:rsidRDefault="0041775D" w:rsidP="0041775D">
            <w:pPr>
              <w:jc w:val="center"/>
              <w:rPr>
                <w:rFonts w:ascii="宋体" w:hAnsi="宋体"/>
                <w:sz w:val="24"/>
              </w:rPr>
            </w:pPr>
          </w:p>
        </w:tc>
        <w:tc>
          <w:tcPr>
            <w:tcW w:w="1276" w:type="dxa"/>
            <w:vAlign w:val="center"/>
          </w:tcPr>
          <w:p w14:paraId="07BBB908" w14:textId="77777777" w:rsidR="0041775D" w:rsidRDefault="0041775D" w:rsidP="0041775D">
            <w:pPr>
              <w:jc w:val="center"/>
              <w:rPr>
                <w:rFonts w:ascii="宋体" w:hAnsi="宋体"/>
                <w:sz w:val="24"/>
              </w:rPr>
            </w:pPr>
          </w:p>
        </w:tc>
        <w:tc>
          <w:tcPr>
            <w:tcW w:w="2147" w:type="dxa"/>
            <w:vAlign w:val="center"/>
          </w:tcPr>
          <w:p w14:paraId="47B60F05" w14:textId="77777777" w:rsidR="0041775D" w:rsidRDefault="0041775D" w:rsidP="0041775D">
            <w:pPr>
              <w:jc w:val="center"/>
              <w:rPr>
                <w:rFonts w:ascii="宋体" w:hAnsi="宋体"/>
                <w:sz w:val="24"/>
              </w:rPr>
            </w:pPr>
          </w:p>
        </w:tc>
        <w:tc>
          <w:tcPr>
            <w:tcW w:w="1434" w:type="dxa"/>
            <w:vAlign w:val="center"/>
          </w:tcPr>
          <w:p w14:paraId="2E6B1C9B" w14:textId="77777777" w:rsidR="0041775D" w:rsidRDefault="0041775D" w:rsidP="0041775D">
            <w:pPr>
              <w:jc w:val="center"/>
              <w:rPr>
                <w:rFonts w:ascii="宋体" w:hAnsi="宋体"/>
                <w:sz w:val="24"/>
              </w:rPr>
            </w:pPr>
          </w:p>
        </w:tc>
        <w:tc>
          <w:tcPr>
            <w:tcW w:w="1434" w:type="dxa"/>
            <w:vAlign w:val="center"/>
          </w:tcPr>
          <w:p w14:paraId="5E354325" w14:textId="77777777" w:rsidR="0041775D" w:rsidRDefault="0041775D" w:rsidP="0041775D">
            <w:pPr>
              <w:jc w:val="center"/>
              <w:rPr>
                <w:rFonts w:ascii="宋体" w:hAnsi="宋体"/>
                <w:sz w:val="24"/>
              </w:rPr>
            </w:pPr>
          </w:p>
        </w:tc>
        <w:tc>
          <w:tcPr>
            <w:tcW w:w="1434" w:type="dxa"/>
            <w:vAlign w:val="center"/>
          </w:tcPr>
          <w:p w14:paraId="3C5DBE4E" w14:textId="77777777" w:rsidR="0041775D" w:rsidRDefault="0041775D" w:rsidP="0041775D">
            <w:pPr>
              <w:jc w:val="center"/>
              <w:rPr>
                <w:rFonts w:ascii="宋体" w:hAnsi="宋体"/>
                <w:sz w:val="24"/>
              </w:rPr>
            </w:pPr>
          </w:p>
        </w:tc>
        <w:tc>
          <w:tcPr>
            <w:tcW w:w="911" w:type="dxa"/>
            <w:vAlign w:val="center"/>
          </w:tcPr>
          <w:p w14:paraId="735A8455" w14:textId="77777777" w:rsidR="0041775D" w:rsidRDefault="0041775D" w:rsidP="0041775D">
            <w:pPr>
              <w:jc w:val="center"/>
              <w:rPr>
                <w:rFonts w:ascii="宋体" w:hAnsi="宋体"/>
                <w:sz w:val="24"/>
              </w:rPr>
            </w:pPr>
          </w:p>
        </w:tc>
        <w:tc>
          <w:tcPr>
            <w:tcW w:w="1061" w:type="dxa"/>
            <w:vAlign w:val="center"/>
          </w:tcPr>
          <w:p w14:paraId="7293B473" w14:textId="77777777" w:rsidR="0041775D" w:rsidRDefault="0041775D" w:rsidP="0041775D">
            <w:pPr>
              <w:jc w:val="center"/>
              <w:rPr>
                <w:rFonts w:ascii="宋体" w:hAnsi="宋体"/>
                <w:sz w:val="24"/>
              </w:rPr>
            </w:pPr>
          </w:p>
        </w:tc>
        <w:tc>
          <w:tcPr>
            <w:tcW w:w="1061" w:type="dxa"/>
            <w:vAlign w:val="center"/>
          </w:tcPr>
          <w:p w14:paraId="277E9E7C" w14:textId="77777777" w:rsidR="0041775D" w:rsidRDefault="0041775D" w:rsidP="0041775D">
            <w:pPr>
              <w:jc w:val="center"/>
              <w:rPr>
                <w:rFonts w:ascii="宋体" w:hAnsi="宋体"/>
                <w:sz w:val="24"/>
              </w:rPr>
            </w:pPr>
          </w:p>
        </w:tc>
        <w:tc>
          <w:tcPr>
            <w:tcW w:w="1597" w:type="dxa"/>
            <w:vAlign w:val="center"/>
          </w:tcPr>
          <w:p w14:paraId="3F92B484" w14:textId="77777777" w:rsidR="0041775D" w:rsidRDefault="0041775D" w:rsidP="0041775D">
            <w:pPr>
              <w:jc w:val="center"/>
              <w:rPr>
                <w:rFonts w:ascii="宋体" w:hAnsi="宋体"/>
                <w:sz w:val="24"/>
              </w:rPr>
            </w:pPr>
          </w:p>
        </w:tc>
        <w:tc>
          <w:tcPr>
            <w:tcW w:w="1597" w:type="dxa"/>
            <w:vAlign w:val="center"/>
          </w:tcPr>
          <w:p w14:paraId="7A241201" w14:textId="77777777" w:rsidR="0041775D" w:rsidRDefault="0041775D" w:rsidP="0041775D">
            <w:pPr>
              <w:jc w:val="center"/>
              <w:rPr>
                <w:rFonts w:ascii="宋体" w:hAnsi="宋体"/>
                <w:sz w:val="24"/>
              </w:rPr>
            </w:pPr>
          </w:p>
        </w:tc>
      </w:tr>
    </w:tbl>
    <w:p w14:paraId="54AE6483" w14:textId="77777777" w:rsidR="00530237" w:rsidRDefault="0041775D">
      <w:pPr>
        <w:widowControl/>
        <w:spacing w:line="540" w:lineRule="exact"/>
        <w:jc w:val="center"/>
        <w:rPr>
          <w:rFonts w:ascii="Calibri" w:eastAsia="宋体" w:hAnsi="宋体" w:cs="Times New Roman"/>
          <w:b/>
          <w:sz w:val="32"/>
        </w:rPr>
      </w:pPr>
      <w:r>
        <w:rPr>
          <w:rFonts w:ascii="宋体" w:cs="宋体" w:hint="eastAsia"/>
          <w:kern w:val="0"/>
          <w:szCs w:val="21"/>
        </w:rPr>
        <w:t>说明：事故类别包括：燃爆事故、伤亡事故、生产运行事故、设备事故、自然灾害、未遂事故、涉险事故。事故性质包括：责任事故、非责任事故。</w:t>
      </w:r>
    </w:p>
    <w:p w14:paraId="4152E17D" w14:textId="77777777" w:rsidR="0041775D" w:rsidRDefault="0041775D">
      <w:pPr>
        <w:widowControl/>
        <w:spacing w:line="540" w:lineRule="exact"/>
        <w:jc w:val="center"/>
        <w:rPr>
          <w:rFonts w:ascii="Calibri" w:eastAsia="宋体" w:hAnsi="宋体" w:cs="Times New Roman"/>
          <w:b/>
          <w:sz w:val="32"/>
        </w:rPr>
        <w:sectPr w:rsidR="0041775D" w:rsidSect="0041775D">
          <w:pgSz w:w="16838" w:h="11906" w:orient="landscape"/>
          <w:pgMar w:top="567" w:right="1440" w:bottom="567" w:left="1440" w:header="567" w:footer="737" w:gutter="0"/>
          <w:cols w:space="425"/>
          <w:docGrid w:type="lines" w:linePitch="312"/>
        </w:sectPr>
      </w:pPr>
    </w:p>
    <w:p w14:paraId="23A14178" w14:textId="77777777" w:rsidR="00603393" w:rsidRPr="00A54B8F" w:rsidRDefault="00603393" w:rsidP="00A54B8F">
      <w:pPr>
        <w:pStyle w:val="12"/>
        <w:spacing w:before="0" w:after="0" w:line="460" w:lineRule="exact"/>
        <w:ind w:left="2" w:firstLineChars="466" w:firstLine="1310"/>
        <w:outlineLvl w:val="0"/>
        <w:rPr>
          <w:bCs w:val="0"/>
        </w:rPr>
      </w:pPr>
      <w:bookmarkStart w:id="233" w:name="_Toc391046407"/>
      <w:r w:rsidRPr="00A54B8F">
        <w:rPr>
          <w:rFonts w:hint="eastAsia"/>
          <w:bCs w:val="0"/>
        </w:rPr>
        <w:lastRenderedPageBreak/>
        <w:t>表10.9 事故报告书</w:t>
      </w:r>
      <w:bookmarkEnd w:id="233"/>
    </w:p>
    <w:p w14:paraId="7C594FE3" w14:textId="77777777" w:rsidR="00603393" w:rsidRPr="00603393" w:rsidRDefault="00603393" w:rsidP="00603393">
      <w:r w:rsidRPr="00603393">
        <w:rPr>
          <w:rFonts w:hint="eastAsia"/>
        </w:rPr>
        <w:t xml:space="preserve">        </w:t>
      </w:r>
      <w:r w:rsidRPr="00603393">
        <w:rPr>
          <w:rFonts w:hint="eastAsia"/>
        </w:rPr>
        <w:t>年</w:t>
      </w:r>
      <w:r w:rsidRPr="00603393">
        <w:rPr>
          <w:rFonts w:hint="eastAsia"/>
        </w:rPr>
        <w:t xml:space="preserve">     </w:t>
      </w:r>
      <w:r w:rsidRPr="00603393">
        <w:rPr>
          <w:rFonts w:hint="eastAsia"/>
        </w:rPr>
        <w:t>月</w:t>
      </w:r>
      <w:r w:rsidRPr="00603393">
        <w:rPr>
          <w:rFonts w:hint="eastAsia"/>
        </w:rPr>
        <w:t xml:space="preserve">     </w:t>
      </w:r>
      <w:r w:rsidRPr="00603393">
        <w:rPr>
          <w:rFonts w:hint="eastAsia"/>
        </w:rPr>
        <w:t>日</w:t>
      </w:r>
    </w:p>
    <w:tbl>
      <w:tblPr>
        <w:tblpPr w:leftFromText="180" w:rightFromText="180" w:vertAnchor="text" w:tblpX="644"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8"/>
        <w:gridCol w:w="1260"/>
        <w:gridCol w:w="1548"/>
        <w:gridCol w:w="1276"/>
        <w:gridCol w:w="1276"/>
        <w:gridCol w:w="1081"/>
        <w:gridCol w:w="1113"/>
      </w:tblGrid>
      <w:tr w:rsidR="00603393" w:rsidRPr="00603393" w14:paraId="4342AEDE" w14:textId="77777777" w:rsidTr="00A53794">
        <w:trPr>
          <w:cantSplit/>
          <w:trHeight w:val="607"/>
        </w:trPr>
        <w:tc>
          <w:tcPr>
            <w:tcW w:w="1768" w:type="dxa"/>
            <w:vAlign w:val="center"/>
          </w:tcPr>
          <w:p w14:paraId="095AB99E" w14:textId="77777777" w:rsidR="00603393" w:rsidRPr="00603393" w:rsidRDefault="00603393" w:rsidP="00603393">
            <w:r w:rsidRPr="00603393">
              <w:rPr>
                <w:rFonts w:hint="eastAsia"/>
              </w:rPr>
              <w:t>总经理审定</w:t>
            </w:r>
          </w:p>
        </w:tc>
        <w:tc>
          <w:tcPr>
            <w:tcW w:w="1260" w:type="dxa"/>
            <w:tcBorders>
              <w:top w:val="single" w:sz="4" w:space="0" w:color="auto"/>
              <w:bottom w:val="nil"/>
            </w:tcBorders>
            <w:vAlign w:val="bottom"/>
          </w:tcPr>
          <w:p w14:paraId="788FA981" w14:textId="77777777" w:rsidR="00603393" w:rsidRPr="00603393" w:rsidRDefault="00603393" w:rsidP="00603393">
            <w:r w:rsidRPr="00603393">
              <w:rPr>
                <w:rFonts w:hint="eastAsia"/>
              </w:rPr>
              <w:t>安委会审议</w:t>
            </w:r>
          </w:p>
        </w:tc>
        <w:tc>
          <w:tcPr>
            <w:tcW w:w="1548" w:type="dxa"/>
            <w:tcBorders>
              <w:top w:val="single" w:sz="4" w:space="0" w:color="auto"/>
            </w:tcBorders>
            <w:vAlign w:val="center"/>
          </w:tcPr>
          <w:p w14:paraId="3A66A22A" w14:textId="77777777" w:rsidR="00603393" w:rsidRPr="00603393" w:rsidRDefault="00603393" w:rsidP="00603393">
            <w:pPr>
              <w:jc w:val="center"/>
            </w:pPr>
            <w:r>
              <w:rPr>
                <w:rFonts w:hint="eastAsia"/>
              </w:rPr>
              <w:t>安环部</w:t>
            </w:r>
            <w:r w:rsidRPr="00603393">
              <w:rPr>
                <w:rFonts w:hint="eastAsia"/>
              </w:rPr>
              <w:t>审查</w:t>
            </w:r>
          </w:p>
        </w:tc>
        <w:tc>
          <w:tcPr>
            <w:tcW w:w="1276" w:type="dxa"/>
            <w:vAlign w:val="center"/>
          </w:tcPr>
          <w:p w14:paraId="0E67F91B" w14:textId="77777777" w:rsidR="00603393" w:rsidRPr="00603393" w:rsidRDefault="00603393" w:rsidP="00603393">
            <w:pPr>
              <w:jc w:val="center"/>
            </w:pPr>
            <w:r w:rsidRPr="00603393">
              <w:rPr>
                <w:rFonts w:hint="eastAsia"/>
              </w:rPr>
              <w:t>所属部长</w:t>
            </w:r>
          </w:p>
        </w:tc>
        <w:tc>
          <w:tcPr>
            <w:tcW w:w="1276" w:type="dxa"/>
            <w:vAlign w:val="center"/>
          </w:tcPr>
          <w:p w14:paraId="45CC3E1A" w14:textId="77777777" w:rsidR="00603393" w:rsidRPr="00603393" w:rsidRDefault="00603393" w:rsidP="00603393">
            <w:pPr>
              <w:jc w:val="center"/>
            </w:pPr>
            <w:r w:rsidRPr="00603393">
              <w:rPr>
                <w:rFonts w:hint="eastAsia"/>
              </w:rPr>
              <w:t>所属课长</w:t>
            </w:r>
          </w:p>
        </w:tc>
        <w:tc>
          <w:tcPr>
            <w:tcW w:w="2194" w:type="dxa"/>
            <w:gridSpan w:val="2"/>
            <w:vAlign w:val="center"/>
          </w:tcPr>
          <w:p w14:paraId="47773540" w14:textId="77777777" w:rsidR="00603393" w:rsidRPr="00603393" w:rsidRDefault="00603393" w:rsidP="00603393">
            <w:pPr>
              <w:jc w:val="center"/>
            </w:pPr>
            <w:r w:rsidRPr="00603393">
              <w:rPr>
                <w:rFonts w:hint="eastAsia"/>
              </w:rPr>
              <w:t>报告者</w:t>
            </w:r>
          </w:p>
        </w:tc>
      </w:tr>
      <w:tr w:rsidR="00603393" w:rsidRPr="00603393" w14:paraId="2D711966" w14:textId="77777777" w:rsidTr="00A53794">
        <w:trPr>
          <w:cantSplit/>
          <w:trHeight w:val="628"/>
        </w:trPr>
        <w:tc>
          <w:tcPr>
            <w:tcW w:w="1768" w:type="dxa"/>
            <w:vAlign w:val="center"/>
          </w:tcPr>
          <w:p w14:paraId="703B5396" w14:textId="77777777" w:rsidR="00603393" w:rsidRPr="00603393" w:rsidRDefault="00603393" w:rsidP="00603393"/>
        </w:tc>
        <w:tc>
          <w:tcPr>
            <w:tcW w:w="1260" w:type="dxa"/>
            <w:tcBorders>
              <w:top w:val="nil"/>
              <w:bottom w:val="single" w:sz="4" w:space="0" w:color="auto"/>
            </w:tcBorders>
            <w:vAlign w:val="center"/>
          </w:tcPr>
          <w:p w14:paraId="2F0292A3" w14:textId="77777777" w:rsidR="00603393" w:rsidRPr="00603393" w:rsidRDefault="00603393" w:rsidP="00603393"/>
        </w:tc>
        <w:tc>
          <w:tcPr>
            <w:tcW w:w="1548" w:type="dxa"/>
            <w:tcBorders>
              <w:bottom w:val="single" w:sz="4" w:space="0" w:color="auto"/>
            </w:tcBorders>
            <w:vAlign w:val="center"/>
          </w:tcPr>
          <w:p w14:paraId="10C0357C" w14:textId="77777777" w:rsidR="00603393" w:rsidRPr="00603393" w:rsidRDefault="00603393" w:rsidP="00603393"/>
        </w:tc>
        <w:tc>
          <w:tcPr>
            <w:tcW w:w="1276" w:type="dxa"/>
            <w:vAlign w:val="center"/>
          </w:tcPr>
          <w:p w14:paraId="38D0875A" w14:textId="77777777" w:rsidR="00603393" w:rsidRPr="00603393" w:rsidRDefault="00603393" w:rsidP="00603393"/>
        </w:tc>
        <w:tc>
          <w:tcPr>
            <w:tcW w:w="1276" w:type="dxa"/>
            <w:vAlign w:val="center"/>
          </w:tcPr>
          <w:p w14:paraId="32E54F1A" w14:textId="77777777" w:rsidR="00603393" w:rsidRPr="00603393" w:rsidRDefault="00603393" w:rsidP="00603393"/>
        </w:tc>
        <w:tc>
          <w:tcPr>
            <w:tcW w:w="1081" w:type="dxa"/>
            <w:vAlign w:val="center"/>
          </w:tcPr>
          <w:p w14:paraId="22187642" w14:textId="77777777" w:rsidR="00603393" w:rsidRPr="00603393" w:rsidRDefault="00603393" w:rsidP="00603393"/>
        </w:tc>
        <w:tc>
          <w:tcPr>
            <w:tcW w:w="1113" w:type="dxa"/>
            <w:vAlign w:val="center"/>
          </w:tcPr>
          <w:p w14:paraId="1F7D8557" w14:textId="77777777" w:rsidR="00603393" w:rsidRPr="00603393" w:rsidRDefault="00603393" w:rsidP="00603393"/>
        </w:tc>
      </w:tr>
    </w:tbl>
    <w:p w14:paraId="66E819C5" w14:textId="77777777" w:rsidR="00603393" w:rsidRPr="00603393" w:rsidRDefault="00603393" w:rsidP="00603393"/>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1584"/>
        <w:gridCol w:w="738"/>
        <w:gridCol w:w="702"/>
        <w:gridCol w:w="1620"/>
      </w:tblGrid>
      <w:tr w:rsidR="00A54B8F" w:rsidRPr="00603393" w14:paraId="644A49A2" w14:textId="77777777" w:rsidTr="00603393">
        <w:trPr>
          <w:cantSplit/>
          <w:trHeight w:val="430"/>
        </w:trPr>
        <w:tc>
          <w:tcPr>
            <w:tcW w:w="4644" w:type="dxa"/>
            <w:gridSpan w:val="2"/>
            <w:vAlign w:val="center"/>
          </w:tcPr>
          <w:p w14:paraId="713191D9" w14:textId="77777777" w:rsidR="00603393" w:rsidRPr="00603393" w:rsidRDefault="00603393" w:rsidP="00603393">
            <w:r w:rsidRPr="00603393">
              <w:rPr>
                <w:rFonts w:hint="eastAsia"/>
              </w:rPr>
              <w:t>事故部门：</w:t>
            </w:r>
          </w:p>
        </w:tc>
        <w:tc>
          <w:tcPr>
            <w:tcW w:w="4644" w:type="dxa"/>
            <w:gridSpan w:val="4"/>
            <w:vAlign w:val="center"/>
          </w:tcPr>
          <w:p w14:paraId="15B538A2" w14:textId="77777777" w:rsidR="00603393" w:rsidRPr="00603393" w:rsidRDefault="00603393" w:rsidP="00603393">
            <w:r w:rsidRPr="00603393">
              <w:rPr>
                <w:rFonts w:hint="eastAsia"/>
              </w:rPr>
              <w:t>事故地点：</w:t>
            </w:r>
          </w:p>
        </w:tc>
      </w:tr>
      <w:tr w:rsidR="00A54B8F" w:rsidRPr="00603393" w14:paraId="289A1FB9" w14:textId="77777777" w:rsidTr="00603393">
        <w:trPr>
          <w:trHeight w:val="449"/>
        </w:trPr>
        <w:tc>
          <w:tcPr>
            <w:tcW w:w="4644" w:type="dxa"/>
            <w:gridSpan w:val="2"/>
            <w:vAlign w:val="center"/>
          </w:tcPr>
          <w:p w14:paraId="10F7C131" w14:textId="77777777" w:rsidR="00603393" w:rsidRPr="00603393" w:rsidRDefault="00603393" w:rsidP="00603393">
            <w:r w:rsidRPr="00603393">
              <w:rPr>
                <w:rFonts w:hint="eastAsia"/>
              </w:rPr>
              <w:t xml:space="preserve">事故时间：　　　年　月　日　时　分　</w:t>
            </w:r>
          </w:p>
        </w:tc>
        <w:tc>
          <w:tcPr>
            <w:tcW w:w="4644" w:type="dxa"/>
            <w:gridSpan w:val="4"/>
            <w:vAlign w:val="center"/>
          </w:tcPr>
          <w:p w14:paraId="0BBB3983" w14:textId="77777777" w:rsidR="00603393" w:rsidRPr="00603393" w:rsidRDefault="00603393" w:rsidP="00603393">
            <w:r w:rsidRPr="00603393">
              <w:rPr>
                <w:rFonts w:hint="eastAsia"/>
              </w:rPr>
              <w:t>事故类别：</w:t>
            </w:r>
          </w:p>
        </w:tc>
      </w:tr>
      <w:tr w:rsidR="00A54B8F" w:rsidRPr="00603393" w14:paraId="35E076BA" w14:textId="77777777" w:rsidTr="00603393">
        <w:trPr>
          <w:trHeight w:val="1082"/>
        </w:trPr>
        <w:tc>
          <w:tcPr>
            <w:tcW w:w="2322" w:type="dxa"/>
          </w:tcPr>
          <w:p w14:paraId="3BBFBA79" w14:textId="77777777" w:rsidR="00603393" w:rsidRPr="00603393" w:rsidRDefault="00603393" w:rsidP="00603393">
            <w:r w:rsidRPr="00603393">
              <w:rPr>
                <w:rFonts w:hint="eastAsia"/>
              </w:rPr>
              <w:t>伤害人姓名性别年龄</w:t>
            </w:r>
          </w:p>
          <w:p w14:paraId="45618BA0" w14:textId="77777777" w:rsidR="00603393" w:rsidRPr="00603393" w:rsidRDefault="00603393" w:rsidP="00603393"/>
          <w:p w14:paraId="4A364088" w14:textId="77777777" w:rsidR="00603393" w:rsidRPr="00603393" w:rsidRDefault="00603393" w:rsidP="00603393"/>
        </w:tc>
        <w:tc>
          <w:tcPr>
            <w:tcW w:w="2322" w:type="dxa"/>
          </w:tcPr>
          <w:p w14:paraId="1E567F38" w14:textId="77777777" w:rsidR="00603393" w:rsidRPr="00603393" w:rsidRDefault="00603393" w:rsidP="00603393">
            <w:r w:rsidRPr="00603393">
              <w:rPr>
                <w:rFonts w:hint="eastAsia"/>
              </w:rPr>
              <w:t>伤害部位及程度</w:t>
            </w:r>
          </w:p>
        </w:tc>
        <w:tc>
          <w:tcPr>
            <w:tcW w:w="2322" w:type="dxa"/>
            <w:gridSpan w:val="2"/>
          </w:tcPr>
          <w:p w14:paraId="775B4AB4" w14:textId="77777777" w:rsidR="00603393" w:rsidRPr="00603393" w:rsidRDefault="00603393" w:rsidP="00603393">
            <w:r w:rsidRPr="00603393">
              <w:rPr>
                <w:rFonts w:hint="eastAsia"/>
              </w:rPr>
              <w:t>伤者治疗情况</w:t>
            </w:r>
          </w:p>
        </w:tc>
        <w:tc>
          <w:tcPr>
            <w:tcW w:w="2322" w:type="dxa"/>
            <w:gridSpan w:val="2"/>
          </w:tcPr>
          <w:p w14:paraId="044DC08C" w14:textId="77777777" w:rsidR="00603393" w:rsidRPr="00603393" w:rsidRDefault="00603393" w:rsidP="00603393">
            <w:r w:rsidRPr="00603393">
              <w:rPr>
                <w:rFonts w:hint="eastAsia"/>
              </w:rPr>
              <w:t>经济损失情况</w:t>
            </w:r>
          </w:p>
        </w:tc>
      </w:tr>
      <w:tr w:rsidR="00A54B8F" w:rsidRPr="00603393" w14:paraId="2F922271" w14:textId="77777777" w:rsidTr="00603393">
        <w:tc>
          <w:tcPr>
            <w:tcW w:w="4644" w:type="dxa"/>
            <w:gridSpan w:val="2"/>
          </w:tcPr>
          <w:p w14:paraId="7F379C6D" w14:textId="77777777" w:rsidR="00603393" w:rsidRPr="00603393" w:rsidRDefault="00603393" w:rsidP="00603393">
            <w:r w:rsidRPr="00603393">
              <w:rPr>
                <w:rFonts w:hint="eastAsia"/>
              </w:rPr>
              <w:t xml:space="preserve">事故经过：　　　　　　　　　　　　　　　　</w:t>
            </w:r>
          </w:p>
          <w:p w14:paraId="13790028" w14:textId="77777777" w:rsidR="00603393" w:rsidRPr="00603393" w:rsidRDefault="00603393" w:rsidP="00603393"/>
          <w:p w14:paraId="2407AA11" w14:textId="77777777" w:rsidR="00603393" w:rsidRPr="00603393" w:rsidRDefault="00603393" w:rsidP="00603393"/>
          <w:p w14:paraId="5514161B" w14:textId="77777777" w:rsidR="00603393" w:rsidRPr="00603393" w:rsidRDefault="00603393" w:rsidP="00603393"/>
          <w:p w14:paraId="7EA0F208" w14:textId="77777777" w:rsidR="00603393" w:rsidRPr="00603393" w:rsidRDefault="00603393" w:rsidP="00603393"/>
          <w:p w14:paraId="7F721024" w14:textId="77777777" w:rsidR="00603393" w:rsidRPr="00603393" w:rsidRDefault="00603393" w:rsidP="00603393"/>
          <w:p w14:paraId="55E2435E" w14:textId="77777777" w:rsidR="00603393" w:rsidRPr="00603393" w:rsidRDefault="00603393" w:rsidP="00603393"/>
        </w:tc>
        <w:tc>
          <w:tcPr>
            <w:tcW w:w="4644" w:type="dxa"/>
            <w:gridSpan w:val="4"/>
          </w:tcPr>
          <w:p w14:paraId="643F4496" w14:textId="77777777" w:rsidR="00603393" w:rsidRPr="00603393" w:rsidRDefault="00603393" w:rsidP="00603393">
            <w:r w:rsidRPr="00603393">
              <w:rPr>
                <w:rFonts w:hint="eastAsia"/>
              </w:rPr>
              <w:t>（附写真、图示或資料名称）</w:t>
            </w:r>
          </w:p>
          <w:p w14:paraId="6A372DB8" w14:textId="77777777" w:rsidR="00603393" w:rsidRPr="00603393" w:rsidRDefault="00603393" w:rsidP="00603393"/>
          <w:p w14:paraId="61E1D604" w14:textId="77777777" w:rsidR="00603393" w:rsidRPr="00603393" w:rsidRDefault="00603393" w:rsidP="00603393"/>
          <w:p w14:paraId="2FDC400E" w14:textId="77777777" w:rsidR="00603393" w:rsidRPr="00603393" w:rsidRDefault="00603393" w:rsidP="00603393"/>
        </w:tc>
      </w:tr>
      <w:tr w:rsidR="00A54B8F" w:rsidRPr="00603393" w14:paraId="0CC931D0" w14:textId="77777777" w:rsidTr="00603393">
        <w:tc>
          <w:tcPr>
            <w:tcW w:w="9288" w:type="dxa"/>
            <w:gridSpan w:val="6"/>
          </w:tcPr>
          <w:p w14:paraId="14401C39" w14:textId="77777777" w:rsidR="00603393" w:rsidRPr="00603393" w:rsidRDefault="00603393" w:rsidP="00603393">
            <w:r w:rsidRPr="00603393">
              <w:rPr>
                <w:rFonts w:hint="eastAsia"/>
              </w:rPr>
              <w:t>事故原因</w:t>
            </w:r>
            <w:r w:rsidRPr="00603393">
              <w:rPr>
                <w:rFonts w:hint="eastAsia"/>
              </w:rPr>
              <w:t>(</w:t>
            </w:r>
            <w:r w:rsidRPr="00603393">
              <w:rPr>
                <w:rFonts w:hint="eastAsia"/>
              </w:rPr>
              <w:t>不安全状态、不安全行为</w:t>
            </w:r>
            <w:r w:rsidRPr="00603393">
              <w:rPr>
                <w:rFonts w:hint="eastAsia"/>
              </w:rPr>
              <w:t>)</w:t>
            </w:r>
            <w:r w:rsidRPr="00603393">
              <w:rPr>
                <w:rFonts w:hint="eastAsia"/>
              </w:rPr>
              <w:t>：</w:t>
            </w:r>
          </w:p>
          <w:p w14:paraId="7A878202" w14:textId="77777777" w:rsidR="00603393" w:rsidRPr="00603393" w:rsidRDefault="00603393" w:rsidP="00603393"/>
          <w:p w14:paraId="3B93759F" w14:textId="77777777" w:rsidR="00603393" w:rsidRPr="00603393" w:rsidRDefault="00603393" w:rsidP="00603393"/>
          <w:p w14:paraId="23142802" w14:textId="77777777" w:rsidR="00603393" w:rsidRPr="00603393" w:rsidRDefault="00603393" w:rsidP="00603393"/>
          <w:p w14:paraId="574FA6FF" w14:textId="77777777" w:rsidR="00603393" w:rsidRPr="00603393" w:rsidRDefault="00603393" w:rsidP="00603393"/>
          <w:p w14:paraId="25C66F69" w14:textId="77777777" w:rsidR="00603393" w:rsidRPr="00603393" w:rsidRDefault="00603393" w:rsidP="00603393"/>
          <w:p w14:paraId="48ACE2C4" w14:textId="77777777" w:rsidR="00603393" w:rsidRPr="00603393" w:rsidRDefault="00603393" w:rsidP="00603393"/>
          <w:p w14:paraId="2B8447F4" w14:textId="77777777" w:rsidR="00603393" w:rsidRPr="00603393" w:rsidRDefault="00603393" w:rsidP="00603393"/>
        </w:tc>
      </w:tr>
      <w:tr w:rsidR="00A54B8F" w:rsidRPr="00603393" w14:paraId="2FEFFD9C" w14:textId="77777777" w:rsidTr="00603393">
        <w:tc>
          <w:tcPr>
            <w:tcW w:w="9288" w:type="dxa"/>
            <w:gridSpan w:val="6"/>
          </w:tcPr>
          <w:p w14:paraId="1D88A7B2" w14:textId="77777777" w:rsidR="00603393" w:rsidRPr="00603393" w:rsidRDefault="00603393" w:rsidP="00603393">
            <w:r w:rsidRPr="00603393">
              <w:rPr>
                <w:rFonts w:hint="eastAsia"/>
              </w:rPr>
              <w:t>事故责任分析和对责任者的处理意见：</w:t>
            </w:r>
          </w:p>
          <w:p w14:paraId="1E9614CF" w14:textId="77777777" w:rsidR="00603393" w:rsidRPr="00603393" w:rsidRDefault="00603393" w:rsidP="00603393"/>
          <w:p w14:paraId="7EA90510" w14:textId="77777777" w:rsidR="00603393" w:rsidRPr="00603393" w:rsidRDefault="00603393" w:rsidP="00603393"/>
          <w:p w14:paraId="35343C09" w14:textId="77777777" w:rsidR="00603393" w:rsidRPr="00603393" w:rsidRDefault="00603393" w:rsidP="00603393"/>
        </w:tc>
      </w:tr>
      <w:tr w:rsidR="00CE2A08" w:rsidRPr="00603393" w14:paraId="5FD7052D" w14:textId="77777777" w:rsidTr="00603393">
        <w:trPr>
          <w:trHeight w:val="270"/>
        </w:trPr>
        <w:tc>
          <w:tcPr>
            <w:tcW w:w="6228" w:type="dxa"/>
            <w:gridSpan w:val="3"/>
            <w:tcBorders>
              <w:bottom w:val="dotted" w:sz="4" w:space="0" w:color="auto"/>
              <w:right w:val="dotted" w:sz="4" w:space="0" w:color="auto"/>
            </w:tcBorders>
          </w:tcPr>
          <w:p w14:paraId="24E1296F" w14:textId="77777777" w:rsidR="00603393" w:rsidRPr="00603393" w:rsidRDefault="00603393" w:rsidP="00603393">
            <w:r w:rsidRPr="00603393">
              <w:rPr>
                <w:rFonts w:hint="eastAsia"/>
              </w:rPr>
              <w:t>防范措施：</w:t>
            </w:r>
          </w:p>
        </w:tc>
        <w:tc>
          <w:tcPr>
            <w:tcW w:w="1440" w:type="dxa"/>
            <w:gridSpan w:val="2"/>
            <w:tcBorders>
              <w:left w:val="dotted" w:sz="4" w:space="0" w:color="auto"/>
              <w:bottom w:val="dotted" w:sz="4" w:space="0" w:color="auto"/>
              <w:right w:val="dotted" w:sz="4" w:space="0" w:color="auto"/>
            </w:tcBorders>
          </w:tcPr>
          <w:p w14:paraId="6CFF400B" w14:textId="77777777" w:rsidR="00603393" w:rsidRPr="00603393" w:rsidRDefault="00603393" w:rsidP="00603393">
            <w:r w:rsidRPr="00603393">
              <w:rPr>
                <w:rFonts w:hint="eastAsia"/>
              </w:rPr>
              <w:t>担当</w:t>
            </w:r>
          </w:p>
        </w:tc>
        <w:tc>
          <w:tcPr>
            <w:tcW w:w="1620" w:type="dxa"/>
            <w:tcBorders>
              <w:left w:val="dotted" w:sz="4" w:space="0" w:color="auto"/>
              <w:bottom w:val="dotted" w:sz="4" w:space="0" w:color="auto"/>
            </w:tcBorders>
          </w:tcPr>
          <w:p w14:paraId="1748D318" w14:textId="77777777" w:rsidR="00603393" w:rsidRPr="00603393" w:rsidRDefault="00603393" w:rsidP="00603393">
            <w:r w:rsidRPr="00603393">
              <w:rPr>
                <w:rFonts w:hint="eastAsia"/>
              </w:rPr>
              <w:t>完成期限</w:t>
            </w:r>
          </w:p>
        </w:tc>
      </w:tr>
      <w:tr w:rsidR="00CE2A08" w:rsidRPr="00603393" w14:paraId="40B3E114" w14:textId="77777777" w:rsidTr="00603393">
        <w:trPr>
          <w:trHeight w:val="345"/>
        </w:trPr>
        <w:tc>
          <w:tcPr>
            <w:tcW w:w="6228" w:type="dxa"/>
            <w:gridSpan w:val="3"/>
            <w:tcBorders>
              <w:top w:val="dotted" w:sz="4" w:space="0" w:color="auto"/>
              <w:bottom w:val="dotted" w:sz="4" w:space="0" w:color="auto"/>
              <w:right w:val="dotted" w:sz="4" w:space="0" w:color="auto"/>
            </w:tcBorders>
          </w:tcPr>
          <w:p w14:paraId="56EE77CC" w14:textId="77777777" w:rsidR="00603393" w:rsidRPr="00603393" w:rsidRDefault="00603393" w:rsidP="00603393"/>
        </w:tc>
        <w:tc>
          <w:tcPr>
            <w:tcW w:w="1440" w:type="dxa"/>
            <w:gridSpan w:val="2"/>
            <w:tcBorders>
              <w:top w:val="dotted" w:sz="4" w:space="0" w:color="auto"/>
              <w:left w:val="dotted" w:sz="4" w:space="0" w:color="auto"/>
              <w:bottom w:val="dotted" w:sz="4" w:space="0" w:color="auto"/>
              <w:right w:val="dotted" w:sz="4" w:space="0" w:color="auto"/>
            </w:tcBorders>
          </w:tcPr>
          <w:p w14:paraId="1576AEE5" w14:textId="77777777" w:rsidR="00603393" w:rsidRPr="00603393" w:rsidRDefault="00603393" w:rsidP="00603393"/>
        </w:tc>
        <w:tc>
          <w:tcPr>
            <w:tcW w:w="1620" w:type="dxa"/>
            <w:tcBorders>
              <w:top w:val="dotted" w:sz="4" w:space="0" w:color="auto"/>
              <w:left w:val="dotted" w:sz="4" w:space="0" w:color="auto"/>
              <w:bottom w:val="dotted" w:sz="4" w:space="0" w:color="auto"/>
            </w:tcBorders>
          </w:tcPr>
          <w:p w14:paraId="05203C3F" w14:textId="77777777" w:rsidR="00603393" w:rsidRPr="00603393" w:rsidRDefault="00603393" w:rsidP="00603393"/>
        </w:tc>
      </w:tr>
      <w:tr w:rsidR="00CE2A08" w:rsidRPr="00603393" w14:paraId="02E5565A" w14:textId="77777777" w:rsidTr="00603393">
        <w:trPr>
          <w:trHeight w:val="345"/>
        </w:trPr>
        <w:tc>
          <w:tcPr>
            <w:tcW w:w="6228" w:type="dxa"/>
            <w:gridSpan w:val="3"/>
            <w:tcBorders>
              <w:top w:val="dotted" w:sz="4" w:space="0" w:color="auto"/>
              <w:bottom w:val="dotted" w:sz="4" w:space="0" w:color="auto"/>
              <w:right w:val="dotted" w:sz="4" w:space="0" w:color="auto"/>
            </w:tcBorders>
          </w:tcPr>
          <w:p w14:paraId="4FCE8BD7" w14:textId="77777777" w:rsidR="00603393" w:rsidRPr="00603393" w:rsidRDefault="00603393" w:rsidP="00603393"/>
        </w:tc>
        <w:tc>
          <w:tcPr>
            <w:tcW w:w="1440" w:type="dxa"/>
            <w:gridSpan w:val="2"/>
            <w:tcBorders>
              <w:top w:val="dotted" w:sz="4" w:space="0" w:color="auto"/>
              <w:left w:val="dotted" w:sz="4" w:space="0" w:color="auto"/>
              <w:bottom w:val="dotted" w:sz="4" w:space="0" w:color="auto"/>
              <w:right w:val="dotted" w:sz="4" w:space="0" w:color="auto"/>
            </w:tcBorders>
          </w:tcPr>
          <w:p w14:paraId="41D78D33" w14:textId="77777777" w:rsidR="00603393" w:rsidRPr="00603393" w:rsidRDefault="00603393" w:rsidP="00603393"/>
        </w:tc>
        <w:tc>
          <w:tcPr>
            <w:tcW w:w="1620" w:type="dxa"/>
            <w:tcBorders>
              <w:top w:val="dotted" w:sz="4" w:space="0" w:color="auto"/>
              <w:left w:val="dotted" w:sz="4" w:space="0" w:color="auto"/>
              <w:bottom w:val="dotted" w:sz="4" w:space="0" w:color="auto"/>
            </w:tcBorders>
          </w:tcPr>
          <w:p w14:paraId="0550AC0E" w14:textId="77777777" w:rsidR="00603393" w:rsidRPr="00603393" w:rsidRDefault="00603393" w:rsidP="00603393"/>
        </w:tc>
      </w:tr>
      <w:tr w:rsidR="00CE2A08" w:rsidRPr="00603393" w14:paraId="5EC3C073" w14:textId="77777777" w:rsidTr="00603393">
        <w:trPr>
          <w:trHeight w:val="345"/>
        </w:trPr>
        <w:tc>
          <w:tcPr>
            <w:tcW w:w="6228" w:type="dxa"/>
            <w:gridSpan w:val="3"/>
            <w:tcBorders>
              <w:top w:val="dotted" w:sz="4" w:space="0" w:color="auto"/>
              <w:bottom w:val="dotted" w:sz="4" w:space="0" w:color="auto"/>
              <w:right w:val="dotted" w:sz="4" w:space="0" w:color="auto"/>
            </w:tcBorders>
          </w:tcPr>
          <w:p w14:paraId="332E7631" w14:textId="77777777" w:rsidR="00603393" w:rsidRPr="00603393" w:rsidRDefault="00603393" w:rsidP="00603393"/>
        </w:tc>
        <w:tc>
          <w:tcPr>
            <w:tcW w:w="1440" w:type="dxa"/>
            <w:gridSpan w:val="2"/>
            <w:tcBorders>
              <w:top w:val="dotted" w:sz="4" w:space="0" w:color="auto"/>
              <w:left w:val="dotted" w:sz="4" w:space="0" w:color="auto"/>
              <w:bottom w:val="dotted" w:sz="4" w:space="0" w:color="auto"/>
              <w:right w:val="dotted" w:sz="4" w:space="0" w:color="auto"/>
            </w:tcBorders>
          </w:tcPr>
          <w:p w14:paraId="1878F1D3" w14:textId="77777777" w:rsidR="00603393" w:rsidRPr="00603393" w:rsidRDefault="00603393" w:rsidP="00603393"/>
        </w:tc>
        <w:tc>
          <w:tcPr>
            <w:tcW w:w="1620" w:type="dxa"/>
            <w:tcBorders>
              <w:top w:val="dotted" w:sz="4" w:space="0" w:color="auto"/>
              <w:left w:val="dotted" w:sz="4" w:space="0" w:color="auto"/>
              <w:bottom w:val="dotted" w:sz="4" w:space="0" w:color="auto"/>
            </w:tcBorders>
          </w:tcPr>
          <w:p w14:paraId="72E1E2B9" w14:textId="77777777" w:rsidR="00603393" w:rsidRPr="00603393" w:rsidRDefault="00603393" w:rsidP="00603393"/>
        </w:tc>
      </w:tr>
      <w:tr w:rsidR="00CE2A08" w:rsidRPr="00603393" w14:paraId="3B86EE78" w14:textId="77777777" w:rsidTr="00603393">
        <w:trPr>
          <w:trHeight w:val="345"/>
        </w:trPr>
        <w:tc>
          <w:tcPr>
            <w:tcW w:w="6228" w:type="dxa"/>
            <w:gridSpan w:val="3"/>
            <w:tcBorders>
              <w:top w:val="dotted" w:sz="4" w:space="0" w:color="auto"/>
              <w:bottom w:val="dotted" w:sz="4" w:space="0" w:color="auto"/>
              <w:right w:val="dotted" w:sz="4" w:space="0" w:color="auto"/>
            </w:tcBorders>
          </w:tcPr>
          <w:p w14:paraId="16BAF5B0" w14:textId="77777777" w:rsidR="00603393" w:rsidRPr="00603393" w:rsidRDefault="00603393" w:rsidP="00603393"/>
        </w:tc>
        <w:tc>
          <w:tcPr>
            <w:tcW w:w="1440" w:type="dxa"/>
            <w:gridSpan w:val="2"/>
            <w:tcBorders>
              <w:top w:val="dotted" w:sz="4" w:space="0" w:color="auto"/>
              <w:left w:val="dotted" w:sz="4" w:space="0" w:color="auto"/>
              <w:bottom w:val="dotted" w:sz="4" w:space="0" w:color="auto"/>
              <w:right w:val="dotted" w:sz="4" w:space="0" w:color="auto"/>
            </w:tcBorders>
          </w:tcPr>
          <w:p w14:paraId="1D7028B9" w14:textId="77777777" w:rsidR="00603393" w:rsidRPr="00603393" w:rsidRDefault="00603393" w:rsidP="00603393"/>
        </w:tc>
        <w:tc>
          <w:tcPr>
            <w:tcW w:w="1620" w:type="dxa"/>
            <w:tcBorders>
              <w:top w:val="dotted" w:sz="4" w:space="0" w:color="auto"/>
              <w:left w:val="dotted" w:sz="4" w:space="0" w:color="auto"/>
              <w:bottom w:val="dotted" w:sz="4" w:space="0" w:color="auto"/>
            </w:tcBorders>
          </w:tcPr>
          <w:p w14:paraId="72D6F521" w14:textId="77777777" w:rsidR="00603393" w:rsidRPr="00603393" w:rsidRDefault="00603393" w:rsidP="00603393"/>
        </w:tc>
      </w:tr>
      <w:tr w:rsidR="00CE2A08" w:rsidRPr="00603393" w14:paraId="7A649087" w14:textId="77777777" w:rsidTr="00603393">
        <w:trPr>
          <w:trHeight w:val="345"/>
        </w:trPr>
        <w:tc>
          <w:tcPr>
            <w:tcW w:w="6228" w:type="dxa"/>
            <w:gridSpan w:val="3"/>
            <w:tcBorders>
              <w:top w:val="dotted" w:sz="4" w:space="0" w:color="auto"/>
              <w:bottom w:val="dotted" w:sz="4" w:space="0" w:color="auto"/>
              <w:right w:val="dotted" w:sz="4" w:space="0" w:color="auto"/>
            </w:tcBorders>
          </w:tcPr>
          <w:p w14:paraId="4277589F" w14:textId="77777777" w:rsidR="00603393" w:rsidRPr="00603393" w:rsidRDefault="00603393" w:rsidP="00603393"/>
        </w:tc>
        <w:tc>
          <w:tcPr>
            <w:tcW w:w="1440" w:type="dxa"/>
            <w:gridSpan w:val="2"/>
            <w:tcBorders>
              <w:top w:val="dotted" w:sz="4" w:space="0" w:color="auto"/>
              <w:left w:val="dotted" w:sz="4" w:space="0" w:color="auto"/>
              <w:bottom w:val="dotted" w:sz="4" w:space="0" w:color="auto"/>
              <w:right w:val="dotted" w:sz="4" w:space="0" w:color="auto"/>
            </w:tcBorders>
          </w:tcPr>
          <w:p w14:paraId="778F9C3B" w14:textId="77777777" w:rsidR="00603393" w:rsidRPr="00603393" w:rsidRDefault="00603393" w:rsidP="00603393"/>
        </w:tc>
        <w:tc>
          <w:tcPr>
            <w:tcW w:w="1620" w:type="dxa"/>
            <w:tcBorders>
              <w:top w:val="dotted" w:sz="4" w:space="0" w:color="auto"/>
              <w:left w:val="dotted" w:sz="4" w:space="0" w:color="auto"/>
              <w:bottom w:val="dotted" w:sz="4" w:space="0" w:color="auto"/>
            </w:tcBorders>
          </w:tcPr>
          <w:p w14:paraId="5B6986C8" w14:textId="77777777" w:rsidR="00603393" w:rsidRPr="00603393" w:rsidRDefault="00603393" w:rsidP="00603393"/>
        </w:tc>
      </w:tr>
      <w:tr w:rsidR="00CE2A08" w:rsidRPr="00603393" w14:paraId="3DEB3838" w14:textId="77777777" w:rsidTr="00603393">
        <w:trPr>
          <w:trHeight w:val="345"/>
        </w:trPr>
        <w:tc>
          <w:tcPr>
            <w:tcW w:w="6228" w:type="dxa"/>
            <w:gridSpan w:val="3"/>
            <w:tcBorders>
              <w:top w:val="dotted" w:sz="4" w:space="0" w:color="auto"/>
              <w:bottom w:val="dotted" w:sz="4" w:space="0" w:color="auto"/>
              <w:right w:val="dotted" w:sz="4" w:space="0" w:color="auto"/>
            </w:tcBorders>
          </w:tcPr>
          <w:p w14:paraId="7F097E21" w14:textId="77777777" w:rsidR="00603393" w:rsidRPr="00603393" w:rsidRDefault="00603393" w:rsidP="00603393"/>
        </w:tc>
        <w:tc>
          <w:tcPr>
            <w:tcW w:w="1440" w:type="dxa"/>
            <w:gridSpan w:val="2"/>
            <w:tcBorders>
              <w:top w:val="dotted" w:sz="4" w:space="0" w:color="auto"/>
              <w:left w:val="dotted" w:sz="4" w:space="0" w:color="auto"/>
              <w:bottom w:val="dotted" w:sz="4" w:space="0" w:color="auto"/>
              <w:right w:val="dotted" w:sz="4" w:space="0" w:color="auto"/>
            </w:tcBorders>
          </w:tcPr>
          <w:p w14:paraId="2A38B831" w14:textId="77777777" w:rsidR="00603393" w:rsidRPr="00603393" w:rsidRDefault="00603393" w:rsidP="00603393"/>
        </w:tc>
        <w:tc>
          <w:tcPr>
            <w:tcW w:w="1620" w:type="dxa"/>
            <w:tcBorders>
              <w:top w:val="dotted" w:sz="4" w:space="0" w:color="auto"/>
              <w:left w:val="dotted" w:sz="4" w:space="0" w:color="auto"/>
              <w:bottom w:val="dotted" w:sz="4" w:space="0" w:color="auto"/>
            </w:tcBorders>
          </w:tcPr>
          <w:p w14:paraId="5CFF018C" w14:textId="77777777" w:rsidR="00603393" w:rsidRPr="00603393" w:rsidRDefault="00603393" w:rsidP="00603393"/>
        </w:tc>
      </w:tr>
      <w:tr w:rsidR="00CE2A08" w:rsidRPr="00603393" w14:paraId="66E017EF" w14:textId="77777777" w:rsidTr="00603393">
        <w:trPr>
          <w:trHeight w:val="345"/>
        </w:trPr>
        <w:tc>
          <w:tcPr>
            <w:tcW w:w="6228" w:type="dxa"/>
            <w:gridSpan w:val="3"/>
            <w:tcBorders>
              <w:top w:val="dotted" w:sz="4" w:space="0" w:color="auto"/>
              <w:bottom w:val="dotted" w:sz="4" w:space="0" w:color="auto"/>
              <w:right w:val="dotted" w:sz="4" w:space="0" w:color="auto"/>
            </w:tcBorders>
          </w:tcPr>
          <w:p w14:paraId="03D88674" w14:textId="77777777" w:rsidR="00603393" w:rsidRPr="00603393" w:rsidRDefault="00603393" w:rsidP="00603393"/>
        </w:tc>
        <w:tc>
          <w:tcPr>
            <w:tcW w:w="1440" w:type="dxa"/>
            <w:gridSpan w:val="2"/>
            <w:tcBorders>
              <w:top w:val="dotted" w:sz="4" w:space="0" w:color="auto"/>
              <w:left w:val="dotted" w:sz="4" w:space="0" w:color="auto"/>
              <w:bottom w:val="dotted" w:sz="4" w:space="0" w:color="auto"/>
              <w:right w:val="dotted" w:sz="4" w:space="0" w:color="auto"/>
            </w:tcBorders>
          </w:tcPr>
          <w:p w14:paraId="24AAB5E8" w14:textId="77777777" w:rsidR="00603393" w:rsidRPr="00603393" w:rsidRDefault="00603393" w:rsidP="00603393"/>
        </w:tc>
        <w:tc>
          <w:tcPr>
            <w:tcW w:w="1620" w:type="dxa"/>
            <w:tcBorders>
              <w:top w:val="dotted" w:sz="4" w:space="0" w:color="auto"/>
              <w:left w:val="dotted" w:sz="4" w:space="0" w:color="auto"/>
              <w:bottom w:val="dotted" w:sz="4" w:space="0" w:color="auto"/>
            </w:tcBorders>
          </w:tcPr>
          <w:p w14:paraId="44114DBD" w14:textId="77777777" w:rsidR="00603393" w:rsidRPr="00603393" w:rsidRDefault="00603393" w:rsidP="00603393"/>
        </w:tc>
      </w:tr>
      <w:tr w:rsidR="00CE2A08" w:rsidRPr="00603393" w14:paraId="0CB1266A" w14:textId="77777777" w:rsidTr="00603393">
        <w:trPr>
          <w:trHeight w:val="345"/>
        </w:trPr>
        <w:tc>
          <w:tcPr>
            <w:tcW w:w="6228" w:type="dxa"/>
            <w:gridSpan w:val="3"/>
            <w:tcBorders>
              <w:top w:val="dotted" w:sz="4" w:space="0" w:color="auto"/>
              <w:right w:val="dotted" w:sz="4" w:space="0" w:color="auto"/>
            </w:tcBorders>
          </w:tcPr>
          <w:p w14:paraId="3E032895" w14:textId="77777777" w:rsidR="00603393" w:rsidRPr="00603393" w:rsidRDefault="00603393" w:rsidP="00603393"/>
        </w:tc>
        <w:tc>
          <w:tcPr>
            <w:tcW w:w="1440" w:type="dxa"/>
            <w:gridSpan w:val="2"/>
            <w:tcBorders>
              <w:top w:val="dotted" w:sz="4" w:space="0" w:color="auto"/>
              <w:left w:val="dotted" w:sz="4" w:space="0" w:color="auto"/>
              <w:right w:val="dotted" w:sz="4" w:space="0" w:color="auto"/>
            </w:tcBorders>
          </w:tcPr>
          <w:p w14:paraId="1A38A02B" w14:textId="77777777" w:rsidR="00603393" w:rsidRPr="00603393" w:rsidRDefault="00603393" w:rsidP="00603393"/>
        </w:tc>
        <w:tc>
          <w:tcPr>
            <w:tcW w:w="1620" w:type="dxa"/>
            <w:tcBorders>
              <w:top w:val="dotted" w:sz="4" w:space="0" w:color="auto"/>
              <w:left w:val="dotted" w:sz="4" w:space="0" w:color="auto"/>
            </w:tcBorders>
          </w:tcPr>
          <w:p w14:paraId="09654267" w14:textId="77777777" w:rsidR="00603393" w:rsidRPr="00603393" w:rsidRDefault="00603393" w:rsidP="00603393"/>
        </w:tc>
      </w:tr>
    </w:tbl>
    <w:p w14:paraId="031B5E71" w14:textId="77777777" w:rsidR="00603393" w:rsidRPr="00603393" w:rsidRDefault="00603393" w:rsidP="00603393">
      <w:pPr>
        <w:jc w:val="center"/>
        <w:rPr>
          <w:b/>
        </w:rPr>
      </w:pPr>
      <w:r w:rsidRPr="00603393">
        <w:rPr>
          <w:rFonts w:hint="eastAsia"/>
          <w:b/>
        </w:rPr>
        <w:t>注：本报告书除签字栏以外的其它需填写内容请用电脑输入、打印！位置不够，可另附纸！</w:t>
      </w:r>
    </w:p>
    <w:p w14:paraId="4C02D5CA" w14:textId="77777777" w:rsidR="00603393" w:rsidRPr="00603393" w:rsidRDefault="00603393" w:rsidP="00CD53D6"/>
    <w:p w14:paraId="23D07DD4" w14:textId="77777777" w:rsidR="00603393" w:rsidRPr="00A54B8F" w:rsidRDefault="00AD2269" w:rsidP="00A54B8F">
      <w:pPr>
        <w:pStyle w:val="12"/>
        <w:spacing w:before="0" w:after="0" w:line="460" w:lineRule="exact"/>
        <w:ind w:left="2" w:firstLineChars="466" w:firstLine="1310"/>
        <w:outlineLvl w:val="0"/>
        <w:rPr>
          <w:bCs w:val="0"/>
        </w:rPr>
      </w:pPr>
      <w:bookmarkStart w:id="234" w:name="_Toc391046408"/>
      <w:r w:rsidRPr="00A54B8F">
        <w:rPr>
          <w:rFonts w:hint="eastAsia"/>
          <w:bCs w:val="0"/>
        </w:rPr>
        <w:lastRenderedPageBreak/>
        <w:t>表10.10</w:t>
      </w:r>
      <w:r w:rsidR="00A53794" w:rsidRPr="00A54B8F">
        <w:rPr>
          <w:rFonts w:hint="eastAsia"/>
          <w:bCs w:val="0"/>
        </w:rPr>
        <w:t xml:space="preserve"> </w:t>
      </w:r>
      <w:r w:rsidRPr="00A54B8F">
        <w:rPr>
          <w:rFonts w:hint="eastAsia"/>
          <w:bCs w:val="0"/>
        </w:rPr>
        <w:t>事故调查报告</w:t>
      </w:r>
      <w:bookmarkEnd w:id="234"/>
    </w:p>
    <w:tbl>
      <w:tblPr>
        <w:tblW w:w="9661" w:type="dxa"/>
        <w:tblInd w:w="675" w:type="dxa"/>
        <w:tblLook w:val="04A0" w:firstRow="1" w:lastRow="0" w:firstColumn="1" w:lastColumn="0" w:noHBand="0" w:noVBand="1"/>
      </w:tblPr>
      <w:tblGrid>
        <w:gridCol w:w="4830"/>
        <w:gridCol w:w="273"/>
        <w:gridCol w:w="3866"/>
        <w:gridCol w:w="692"/>
      </w:tblGrid>
      <w:tr w:rsidR="000D30C4" w:rsidRPr="00603393" w14:paraId="29646F0D" w14:textId="77777777" w:rsidTr="00AD2269">
        <w:trPr>
          <w:trHeight w:val="600"/>
        </w:trPr>
        <w:tc>
          <w:tcPr>
            <w:tcW w:w="510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7F786" w14:textId="77777777" w:rsidR="000D30C4" w:rsidRPr="00603393" w:rsidRDefault="000D30C4" w:rsidP="00603393">
            <w:pPr>
              <w:widowControl/>
              <w:rPr>
                <w:rFonts w:ascii="宋体" w:eastAsia="宋体" w:hAnsi="宋体" w:cs="宋体"/>
                <w:kern w:val="0"/>
                <w:sz w:val="24"/>
                <w:szCs w:val="24"/>
              </w:rPr>
            </w:pPr>
            <w:r w:rsidRPr="00603393">
              <w:rPr>
                <w:rFonts w:ascii="宋体" w:eastAsia="宋体" w:hAnsi="宋体" w:cs="宋体" w:hint="eastAsia"/>
                <w:kern w:val="0"/>
                <w:sz w:val="24"/>
                <w:szCs w:val="24"/>
              </w:rPr>
              <w:t>所属部门</w:t>
            </w:r>
            <w:r>
              <w:rPr>
                <w:rFonts w:ascii="宋体" w:eastAsia="宋体" w:hAnsi="宋体" w:cs="宋体" w:hint="eastAsia"/>
                <w:kern w:val="0"/>
                <w:sz w:val="24"/>
                <w:szCs w:val="24"/>
              </w:rPr>
              <w:t>：</w:t>
            </w:r>
          </w:p>
          <w:p w14:paraId="655F8A6C" w14:textId="77777777" w:rsidR="000D30C4" w:rsidRPr="00603393" w:rsidRDefault="000D30C4" w:rsidP="00603393">
            <w:pPr>
              <w:widowControl/>
              <w:jc w:val="center"/>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tc>
        <w:tc>
          <w:tcPr>
            <w:tcW w:w="4558" w:type="dxa"/>
            <w:gridSpan w:val="2"/>
            <w:tcBorders>
              <w:top w:val="single" w:sz="4" w:space="0" w:color="auto"/>
              <w:left w:val="nil"/>
              <w:bottom w:val="single" w:sz="4" w:space="0" w:color="auto"/>
              <w:right w:val="single" w:sz="4" w:space="0" w:color="auto"/>
            </w:tcBorders>
            <w:shd w:val="clear" w:color="auto" w:fill="auto"/>
            <w:vAlign w:val="center"/>
            <w:hideMark/>
          </w:tcPr>
          <w:p w14:paraId="1D4E3AA9" w14:textId="77777777" w:rsidR="000D30C4" w:rsidRPr="00603393" w:rsidRDefault="000D30C4"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发生（发现）地点</w:t>
            </w:r>
            <w:r>
              <w:rPr>
                <w:rFonts w:ascii="宋体" w:eastAsia="宋体" w:hAnsi="宋体" w:cs="宋体" w:hint="eastAsia"/>
                <w:kern w:val="0"/>
                <w:sz w:val="24"/>
                <w:szCs w:val="24"/>
              </w:rPr>
              <w:t>：</w:t>
            </w:r>
          </w:p>
          <w:p w14:paraId="5D2D2EAC" w14:textId="77777777" w:rsidR="000D30C4" w:rsidRPr="00603393" w:rsidRDefault="000D30C4"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tc>
      </w:tr>
      <w:tr w:rsidR="000D30C4" w:rsidRPr="00603393" w14:paraId="71E112F8" w14:textId="77777777" w:rsidTr="00273C2B">
        <w:trPr>
          <w:trHeight w:val="600"/>
        </w:trPr>
        <w:tc>
          <w:tcPr>
            <w:tcW w:w="5103" w:type="dxa"/>
            <w:gridSpan w:val="2"/>
            <w:tcBorders>
              <w:top w:val="nil"/>
              <w:left w:val="single" w:sz="4" w:space="0" w:color="auto"/>
              <w:bottom w:val="single" w:sz="4" w:space="0" w:color="auto"/>
              <w:right w:val="single" w:sz="4" w:space="0" w:color="auto"/>
            </w:tcBorders>
            <w:shd w:val="clear" w:color="auto" w:fill="auto"/>
            <w:vAlign w:val="center"/>
            <w:hideMark/>
          </w:tcPr>
          <w:p w14:paraId="0D051526" w14:textId="77777777" w:rsidR="000D30C4" w:rsidRPr="00603393" w:rsidRDefault="000D30C4" w:rsidP="000D30C4">
            <w:pPr>
              <w:widowControl/>
              <w:rPr>
                <w:rFonts w:ascii="宋体" w:eastAsia="宋体" w:hAnsi="宋体" w:cs="宋体"/>
                <w:kern w:val="0"/>
                <w:sz w:val="24"/>
                <w:szCs w:val="24"/>
              </w:rPr>
            </w:pPr>
            <w:r w:rsidRPr="00603393">
              <w:rPr>
                <w:rFonts w:ascii="宋体" w:eastAsia="宋体" w:hAnsi="宋体" w:cs="宋体" w:hint="eastAsia"/>
                <w:kern w:val="0"/>
                <w:sz w:val="24"/>
                <w:szCs w:val="24"/>
              </w:rPr>
              <w:t>发生（发现）时间</w:t>
            </w:r>
            <w:r>
              <w:rPr>
                <w:rFonts w:ascii="宋体" w:eastAsia="宋体" w:hAnsi="宋体" w:cs="宋体" w:hint="eastAsia"/>
                <w:kern w:val="0"/>
                <w:sz w:val="24"/>
                <w:szCs w:val="24"/>
              </w:rPr>
              <w:t>：</w:t>
            </w:r>
          </w:p>
          <w:p w14:paraId="17091AF7" w14:textId="77777777" w:rsidR="000D30C4" w:rsidRPr="00603393" w:rsidRDefault="000D30C4"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tc>
        <w:tc>
          <w:tcPr>
            <w:tcW w:w="4558" w:type="dxa"/>
            <w:gridSpan w:val="2"/>
            <w:tcBorders>
              <w:top w:val="nil"/>
              <w:left w:val="nil"/>
              <w:bottom w:val="single" w:sz="4" w:space="0" w:color="auto"/>
              <w:right w:val="single" w:sz="4" w:space="0" w:color="auto"/>
            </w:tcBorders>
            <w:shd w:val="clear" w:color="auto" w:fill="auto"/>
            <w:noWrap/>
            <w:vAlign w:val="center"/>
            <w:hideMark/>
          </w:tcPr>
          <w:p w14:paraId="535C2622" w14:textId="77777777" w:rsidR="000D30C4" w:rsidRPr="000D30C4" w:rsidRDefault="000D30C4" w:rsidP="000D30C4">
            <w:pPr>
              <w:widowControl/>
              <w:rPr>
                <w:rFonts w:ascii="宋体" w:eastAsia="宋体" w:hAnsi="宋体" w:cs="宋体"/>
                <w:kern w:val="0"/>
                <w:sz w:val="24"/>
                <w:szCs w:val="24"/>
              </w:rPr>
            </w:pPr>
            <w:r w:rsidRPr="00603393">
              <w:rPr>
                <w:rFonts w:ascii="宋体" w:eastAsia="宋体" w:hAnsi="宋体" w:cs="宋体" w:hint="eastAsia"/>
                <w:kern w:val="0"/>
                <w:sz w:val="24"/>
                <w:szCs w:val="24"/>
              </w:rPr>
              <w:t>事故性质/危害程度</w:t>
            </w:r>
            <w:r w:rsidRPr="000D30C4">
              <w:rPr>
                <w:rFonts w:ascii="宋体" w:eastAsia="宋体" w:hAnsi="宋体" w:cs="宋体" w:hint="eastAsia"/>
                <w:kern w:val="0"/>
                <w:sz w:val="24"/>
                <w:szCs w:val="24"/>
              </w:rPr>
              <w:t>：</w:t>
            </w:r>
          </w:p>
          <w:p w14:paraId="112FCD3B" w14:textId="77777777" w:rsidR="000D30C4" w:rsidRPr="00603393" w:rsidRDefault="000D30C4"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tc>
      </w:tr>
      <w:tr w:rsidR="000D30C4" w:rsidRPr="00603393" w14:paraId="25680F60" w14:textId="77777777" w:rsidTr="00AD2269">
        <w:trPr>
          <w:trHeight w:val="2072"/>
        </w:trPr>
        <w:tc>
          <w:tcPr>
            <w:tcW w:w="9661" w:type="dxa"/>
            <w:gridSpan w:val="4"/>
            <w:tcBorders>
              <w:top w:val="nil"/>
              <w:left w:val="single" w:sz="4" w:space="0" w:color="auto"/>
              <w:right w:val="single" w:sz="4" w:space="0" w:color="auto"/>
            </w:tcBorders>
            <w:shd w:val="clear" w:color="auto" w:fill="auto"/>
            <w:noWrap/>
            <w:vAlign w:val="center"/>
            <w:hideMark/>
          </w:tcPr>
          <w:p w14:paraId="62A19952" w14:textId="77777777" w:rsidR="000D30C4" w:rsidRPr="00603393" w:rsidRDefault="000D30C4"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事件经过(或内容)  必要时请附图示或照片</w:t>
            </w:r>
          </w:p>
          <w:p w14:paraId="6C83C7E9" w14:textId="77777777" w:rsidR="000D30C4" w:rsidRPr="00603393" w:rsidRDefault="000D30C4"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p w14:paraId="16992FC8" w14:textId="77777777" w:rsidR="000D30C4" w:rsidRPr="00603393" w:rsidRDefault="000D30C4"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p w14:paraId="0DCAC222" w14:textId="77777777" w:rsidR="000D30C4" w:rsidRPr="00603393" w:rsidRDefault="000D30C4" w:rsidP="00603393">
            <w:pPr>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p w14:paraId="368647DA" w14:textId="77777777" w:rsidR="000D30C4" w:rsidRPr="00603393" w:rsidRDefault="000D30C4"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p w14:paraId="587F4432" w14:textId="77777777" w:rsidR="000D30C4" w:rsidRPr="00603393" w:rsidRDefault="000D30C4" w:rsidP="00AD2269">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tc>
      </w:tr>
      <w:tr w:rsidR="000D30C4" w:rsidRPr="00603393" w14:paraId="0B2790B9" w14:textId="77777777" w:rsidTr="00AD2269">
        <w:trPr>
          <w:trHeight w:val="1942"/>
        </w:trPr>
        <w:tc>
          <w:tcPr>
            <w:tcW w:w="966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2AE38" w14:textId="77777777" w:rsidR="000D30C4" w:rsidRPr="00603393" w:rsidRDefault="000D30C4"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原因描述(人的不安全行为、物的不安全状态)</w:t>
            </w:r>
          </w:p>
          <w:p w14:paraId="618253BD" w14:textId="77777777" w:rsidR="000D30C4" w:rsidRPr="00603393" w:rsidRDefault="000D30C4"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p w14:paraId="5FD358BE" w14:textId="77777777" w:rsidR="000D30C4" w:rsidRPr="00603393" w:rsidRDefault="000D30C4"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p w14:paraId="4A005E1E" w14:textId="77777777" w:rsidR="000D30C4" w:rsidRPr="00603393" w:rsidRDefault="000D30C4" w:rsidP="00AD2269">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tc>
      </w:tr>
      <w:tr w:rsidR="000D30C4" w:rsidRPr="00603393" w14:paraId="767C0374" w14:textId="77777777" w:rsidTr="000D30C4">
        <w:trPr>
          <w:trHeight w:val="558"/>
        </w:trPr>
        <w:tc>
          <w:tcPr>
            <w:tcW w:w="966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7CB4C" w14:textId="77777777" w:rsidR="000D30C4" w:rsidRPr="00603393" w:rsidRDefault="000D30C4"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防范对策（纠正预防措施）</w:t>
            </w:r>
          </w:p>
          <w:p w14:paraId="626EDE07" w14:textId="77777777" w:rsidR="000D30C4" w:rsidRPr="00603393" w:rsidRDefault="000D30C4"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p w14:paraId="52488DF4" w14:textId="77777777" w:rsidR="000D30C4" w:rsidRPr="00603393" w:rsidRDefault="000D30C4"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p w14:paraId="447ABA8F" w14:textId="77777777" w:rsidR="000D30C4" w:rsidRPr="00603393" w:rsidRDefault="000D30C4"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p w14:paraId="3353CF86" w14:textId="77777777" w:rsidR="000D30C4" w:rsidRPr="00603393" w:rsidRDefault="000D30C4"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p w14:paraId="314D1DC6" w14:textId="77777777" w:rsidR="000D30C4" w:rsidRPr="00603393" w:rsidRDefault="000D30C4" w:rsidP="00AD2269">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tc>
      </w:tr>
      <w:tr w:rsidR="00AD2269" w:rsidRPr="00603393" w14:paraId="06EF26B8" w14:textId="77777777" w:rsidTr="00AD2269">
        <w:trPr>
          <w:trHeight w:val="1249"/>
        </w:trPr>
        <w:tc>
          <w:tcPr>
            <w:tcW w:w="966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D60C5" w14:textId="77777777" w:rsidR="00AD2269" w:rsidRPr="00603393" w:rsidRDefault="00AD2269"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风险评估</w:t>
            </w:r>
          </w:p>
          <w:p w14:paraId="46962122" w14:textId="77777777" w:rsidR="00AD2269" w:rsidRPr="00603393" w:rsidRDefault="00AD2269"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p w14:paraId="0881FEB4" w14:textId="77777777" w:rsidR="00AD2269" w:rsidRPr="00603393" w:rsidRDefault="00AD2269"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p w14:paraId="7E1501B3" w14:textId="77777777" w:rsidR="00AD2269" w:rsidRPr="00603393" w:rsidRDefault="00AD2269" w:rsidP="00AD2269">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tc>
      </w:tr>
      <w:tr w:rsidR="00AD2269" w:rsidRPr="00603393" w14:paraId="69179400" w14:textId="77777777" w:rsidTr="00AD2269">
        <w:trPr>
          <w:trHeight w:val="2685"/>
        </w:trPr>
        <w:tc>
          <w:tcPr>
            <w:tcW w:w="966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D0988" w14:textId="77777777" w:rsidR="00AD2269" w:rsidRPr="00603393" w:rsidRDefault="00AD2269" w:rsidP="00AD2269">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判断指示（奖惩情况、三不放过）</w:t>
            </w:r>
          </w:p>
          <w:p w14:paraId="4C537215" w14:textId="77777777" w:rsidR="00AD2269" w:rsidRPr="00603393" w:rsidRDefault="00AD2269" w:rsidP="00AD2269">
            <w:pPr>
              <w:widowControl/>
              <w:jc w:val="left"/>
              <w:rPr>
                <w:rFonts w:ascii="宋体" w:eastAsia="宋体" w:hAnsi="宋体" w:cs="宋体"/>
                <w:kern w:val="0"/>
                <w:sz w:val="24"/>
                <w:szCs w:val="24"/>
              </w:rPr>
            </w:pPr>
          </w:p>
          <w:p w14:paraId="384C7B00" w14:textId="77777777" w:rsidR="00AD2269" w:rsidRPr="00603393" w:rsidRDefault="00AD2269" w:rsidP="00AD2269">
            <w:pPr>
              <w:widowControl/>
              <w:jc w:val="left"/>
              <w:rPr>
                <w:rFonts w:ascii="宋体" w:eastAsia="宋体" w:hAnsi="宋体" w:cs="宋体"/>
                <w:kern w:val="0"/>
                <w:sz w:val="24"/>
                <w:szCs w:val="24"/>
              </w:rPr>
            </w:pPr>
          </w:p>
        </w:tc>
      </w:tr>
      <w:tr w:rsidR="00AD2269" w:rsidRPr="00603393" w14:paraId="2D4A791C" w14:textId="77777777" w:rsidTr="00AD2269">
        <w:trPr>
          <w:trHeight w:val="1340"/>
        </w:trPr>
        <w:tc>
          <w:tcPr>
            <w:tcW w:w="9661" w:type="dxa"/>
            <w:gridSpan w:val="4"/>
            <w:tcBorders>
              <w:top w:val="nil"/>
              <w:left w:val="single" w:sz="4" w:space="0" w:color="auto"/>
              <w:bottom w:val="single" w:sz="4" w:space="0" w:color="auto"/>
              <w:right w:val="single" w:sz="4" w:space="0" w:color="auto"/>
            </w:tcBorders>
            <w:shd w:val="clear" w:color="auto" w:fill="auto"/>
            <w:noWrap/>
            <w:vAlign w:val="center"/>
            <w:hideMark/>
          </w:tcPr>
          <w:p w14:paraId="4895BE82" w14:textId="77777777" w:rsidR="00AD2269" w:rsidRPr="00603393" w:rsidRDefault="00AD2269"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总经理审批</w:t>
            </w:r>
          </w:p>
          <w:p w14:paraId="33BA5A64" w14:textId="77777777" w:rsidR="00AD2269" w:rsidRPr="00603393" w:rsidRDefault="00AD2269" w:rsidP="00AD2269">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p w14:paraId="0F2A8E04" w14:textId="77777777" w:rsidR="00AD2269" w:rsidRPr="00603393" w:rsidRDefault="00AD2269" w:rsidP="00603393">
            <w:pPr>
              <w:widowControl/>
              <w:jc w:val="righ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p w14:paraId="6E96E134" w14:textId="77777777" w:rsidR="00AD2269" w:rsidRPr="00603393" w:rsidRDefault="00AD2269" w:rsidP="00603393">
            <w:pPr>
              <w:jc w:val="left"/>
              <w:rPr>
                <w:rFonts w:ascii="宋体" w:eastAsia="宋体" w:hAnsi="宋体" w:cs="宋体"/>
                <w:kern w:val="0"/>
                <w:sz w:val="24"/>
                <w:szCs w:val="24"/>
              </w:rPr>
            </w:pPr>
          </w:p>
        </w:tc>
      </w:tr>
      <w:tr w:rsidR="00603393" w:rsidRPr="00603393" w14:paraId="165A254F" w14:textId="77777777" w:rsidTr="00AD2269">
        <w:trPr>
          <w:trHeight w:val="330"/>
        </w:trPr>
        <w:tc>
          <w:tcPr>
            <w:tcW w:w="48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4EC55" w14:textId="77777777" w:rsidR="00603393" w:rsidRPr="00603393" w:rsidRDefault="00603393"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表格不够，请附页说明。</w:t>
            </w:r>
          </w:p>
        </w:tc>
        <w:tc>
          <w:tcPr>
            <w:tcW w:w="273" w:type="dxa"/>
            <w:tcBorders>
              <w:top w:val="single" w:sz="4" w:space="0" w:color="auto"/>
              <w:left w:val="nil"/>
              <w:bottom w:val="single" w:sz="4" w:space="0" w:color="auto"/>
              <w:right w:val="single" w:sz="4" w:space="0" w:color="auto"/>
            </w:tcBorders>
            <w:shd w:val="clear" w:color="auto" w:fill="auto"/>
            <w:noWrap/>
            <w:vAlign w:val="center"/>
            <w:hideMark/>
          </w:tcPr>
          <w:p w14:paraId="46BB4575" w14:textId="77777777" w:rsidR="00603393" w:rsidRPr="00603393" w:rsidRDefault="00603393"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tc>
        <w:tc>
          <w:tcPr>
            <w:tcW w:w="3866" w:type="dxa"/>
            <w:tcBorders>
              <w:top w:val="single" w:sz="4" w:space="0" w:color="auto"/>
              <w:left w:val="nil"/>
              <w:bottom w:val="single" w:sz="4" w:space="0" w:color="auto"/>
              <w:right w:val="single" w:sz="4" w:space="0" w:color="auto"/>
            </w:tcBorders>
            <w:shd w:val="clear" w:color="auto" w:fill="auto"/>
            <w:noWrap/>
            <w:vAlign w:val="center"/>
            <w:hideMark/>
          </w:tcPr>
          <w:p w14:paraId="19646569" w14:textId="77777777" w:rsidR="00603393" w:rsidRPr="00603393" w:rsidRDefault="00603393"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安全事务局和事故发生部门存档</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3B9320B2" w14:textId="77777777" w:rsidR="00603393" w:rsidRPr="00603393" w:rsidRDefault="00603393"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tc>
      </w:tr>
    </w:tbl>
    <w:p w14:paraId="1B55F69B" w14:textId="77777777" w:rsidR="00603393" w:rsidRPr="00603393" w:rsidRDefault="00603393" w:rsidP="00CD53D6"/>
    <w:p w14:paraId="4BE266E8" w14:textId="77777777" w:rsidR="00305843" w:rsidRPr="00A54B8F" w:rsidRDefault="00305843" w:rsidP="00A54B8F">
      <w:pPr>
        <w:pStyle w:val="12"/>
        <w:spacing w:before="0" w:after="0" w:line="460" w:lineRule="exact"/>
        <w:ind w:left="2" w:firstLineChars="466" w:firstLine="1310"/>
        <w:outlineLvl w:val="0"/>
        <w:rPr>
          <w:bCs w:val="0"/>
        </w:rPr>
      </w:pPr>
      <w:bookmarkStart w:id="235" w:name="_Toc391046409"/>
      <w:r w:rsidRPr="00A54B8F">
        <w:rPr>
          <w:rFonts w:hint="eastAsia"/>
          <w:bCs w:val="0"/>
        </w:rPr>
        <w:lastRenderedPageBreak/>
        <w:t>表10.11 事故档案记录表</w:t>
      </w:r>
      <w:bookmarkEnd w:id="235"/>
    </w:p>
    <w:p w14:paraId="4792C0E0" w14:textId="77777777" w:rsidR="00305843" w:rsidRPr="001E45F3" w:rsidRDefault="00305843" w:rsidP="009D7577">
      <w:pPr>
        <w:spacing w:afterLines="50" w:after="156" w:line="560" w:lineRule="exact"/>
        <w:jc w:val="center"/>
        <w:rPr>
          <w:rFonts w:ascii="楷体_GB2312" w:eastAsia="楷体_GB2312" w:hAnsi="Calibri" w:cs="Times New Roman"/>
          <w:b/>
          <w:spacing w:val="60"/>
          <w:sz w:val="52"/>
          <w:szCs w:val="52"/>
        </w:rPr>
      </w:pPr>
      <w:r w:rsidRPr="001E45F3">
        <w:rPr>
          <w:rFonts w:ascii="楷体_GB2312" w:eastAsia="楷体_GB2312" w:hAnsi="Calibri" w:cs="Times New Roman" w:hint="eastAsia"/>
          <w:b/>
          <w:spacing w:val="60"/>
          <w:sz w:val="52"/>
          <w:szCs w:val="52"/>
        </w:rPr>
        <w:t>安全事故档案</w:t>
      </w:r>
    </w:p>
    <w:p w14:paraId="63FE2F1C" w14:textId="77777777" w:rsidR="00305843" w:rsidRDefault="00305843" w:rsidP="009D7577">
      <w:pPr>
        <w:spacing w:beforeLines="50" w:before="156" w:afterLines="50" w:after="156"/>
        <w:jc w:val="center"/>
        <w:rPr>
          <w:rFonts w:ascii="Calibri" w:eastAsia="黑体" w:hAnsi="Calibri" w:cs="Times New Roman"/>
          <w:sz w:val="28"/>
        </w:rPr>
      </w:pPr>
      <w:r>
        <w:rPr>
          <w:rFonts w:ascii="Calibri" w:eastAsia="黑体" w:hAnsi="Calibri" w:cs="Times New Roman" w:hint="eastAsia"/>
          <w:sz w:val="44"/>
        </w:rPr>
        <w:t>职工伤亡事故月报表</w:t>
      </w:r>
    </w:p>
    <w:p w14:paraId="296227EE" w14:textId="77777777" w:rsidR="00305843" w:rsidRDefault="00305843" w:rsidP="00305843">
      <w:pPr>
        <w:ind w:firstLineChars="200" w:firstLine="560"/>
        <w:rPr>
          <w:rFonts w:ascii="Calibri" w:eastAsia="宋体" w:hAnsi="Calibri" w:cs="Times New Roman"/>
          <w:sz w:val="28"/>
        </w:rPr>
      </w:pPr>
      <w:r>
        <w:rPr>
          <w:rFonts w:ascii="Calibri" w:eastAsia="宋体" w:hAnsi="Calibri" w:cs="Times New Roman" w:hint="eastAsia"/>
          <w:sz w:val="28"/>
        </w:rPr>
        <w:t>填报：　　　　　　　　　　　　　　　　　年　　　月　　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714"/>
        <w:gridCol w:w="714"/>
        <w:gridCol w:w="714"/>
        <w:gridCol w:w="713"/>
        <w:gridCol w:w="714"/>
        <w:gridCol w:w="713"/>
        <w:gridCol w:w="714"/>
        <w:gridCol w:w="713"/>
        <w:gridCol w:w="713"/>
        <w:gridCol w:w="716"/>
        <w:gridCol w:w="715"/>
        <w:gridCol w:w="716"/>
        <w:gridCol w:w="715"/>
        <w:gridCol w:w="716"/>
      </w:tblGrid>
      <w:tr w:rsidR="00305843" w14:paraId="7A8FE857" w14:textId="77777777" w:rsidTr="00305843">
        <w:tc>
          <w:tcPr>
            <w:tcW w:w="988" w:type="dxa"/>
            <w:vAlign w:val="center"/>
          </w:tcPr>
          <w:p w14:paraId="35A2985F" w14:textId="77777777" w:rsidR="00305843" w:rsidRDefault="00305843" w:rsidP="00273C2B">
            <w:pPr>
              <w:jc w:val="center"/>
              <w:rPr>
                <w:rFonts w:ascii="Calibri" w:eastAsia="宋体" w:hAnsi="Calibri" w:cs="Times New Roman"/>
                <w:sz w:val="26"/>
              </w:rPr>
            </w:pPr>
            <w:r>
              <w:rPr>
                <w:rFonts w:ascii="Calibri" w:eastAsia="宋体" w:hAnsi="Calibri" w:cs="Times New Roman" w:hint="eastAsia"/>
                <w:sz w:val="26"/>
              </w:rPr>
              <w:t>事故类型</w:t>
            </w:r>
          </w:p>
        </w:tc>
        <w:tc>
          <w:tcPr>
            <w:tcW w:w="714" w:type="dxa"/>
            <w:vAlign w:val="center"/>
          </w:tcPr>
          <w:p w14:paraId="39BC5638" w14:textId="77777777" w:rsidR="00305843" w:rsidRDefault="00305843" w:rsidP="00273C2B">
            <w:pPr>
              <w:jc w:val="center"/>
              <w:rPr>
                <w:rFonts w:ascii="Calibri" w:eastAsia="宋体" w:hAnsi="Calibri" w:cs="Times New Roman"/>
                <w:sz w:val="26"/>
              </w:rPr>
            </w:pPr>
            <w:r>
              <w:rPr>
                <w:rFonts w:ascii="Calibri" w:eastAsia="宋体" w:hAnsi="Calibri" w:cs="Times New Roman" w:hint="eastAsia"/>
                <w:sz w:val="26"/>
              </w:rPr>
              <w:t>合</w:t>
            </w:r>
          </w:p>
          <w:p w14:paraId="094476CB" w14:textId="77777777" w:rsidR="00305843" w:rsidRDefault="00305843" w:rsidP="00273C2B">
            <w:pPr>
              <w:jc w:val="center"/>
              <w:rPr>
                <w:rFonts w:ascii="Calibri" w:eastAsia="宋体" w:hAnsi="Calibri" w:cs="Times New Roman"/>
                <w:sz w:val="26"/>
              </w:rPr>
            </w:pPr>
            <w:r>
              <w:rPr>
                <w:rFonts w:ascii="Calibri" w:eastAsia="宋体" w:hAnsi="Calibri" w:cs="Times New Roman" w:hint="eastAsia"/>
                <w:sz w:val="26"/>
              </w:rPr>
              <w:t>计</w:t>
            </w:r>
          </w:p>
        </w:tc>
        <w:tc>
          <w:tcPr>
            <w:tcW w:w="714" w:type="dxa"/>
            <w:vAlign w:val="center"/>
          </w:tcPr>
          <w:p w14:paraId="228DF20F"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物</w:t>
            </w:r>
          </w:p>
          <w:p w14:paraId="3A8BF8A6"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体</w:t>
            </w:r>
          </w:p>
          <w:p w14:paraId="26CED1EC"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打</w:t>
            </w:r>
          </w:p>
          <w:p w14:paraId="67580780"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击</w:t>
            </w:r>
          </w:p>
        </w:tc>
        <w:tc>
          <w:tcPr>
            <w:tcW w:w="714" w:type="dxa"/>
            <w:vAlign w:val="center"/>
          </w:tcPr>
          <w:p w14:paraId="37249F41" w14:textId="77777777" w:rsidR="00305843" w:rsidRDefault="00305843" w:rsidP="00273C2B">
            <w:pPr>
              <w:jc w:val="center"/>
              <w:rPr>
                <w:rFonts w:ascii="Calibri" w:eastAsia="宋体" w:hAnsi="Calibri" w:cs="Times New Roman"/>
                <w:sz w:val="26"/>
              </w:rPr>
            </w:pPr>
            <w:r>
              <w:rPr>
                <w:rFonts w:ascii="Calibri" w:eastAsia="宋体" w:hAnsi="Calibri" w:cs="Times New Roman" w:hint="eastAsia"/>
                <w:sz w:val="26"/>
              </w:rPr>
              <w:t>触</w:t>
            </w:r>
          </w:p>
          <w:p w14:paraId="12FE4DB8" w14:textId="77777777" w:rsidR="00305843" w:rsidRDefault="00305843" w:rsidP="00273C2B">
            <w:pPr>
              <w:jc w:val="center"/>
              <w:rPr>
                <w:rFonts w:ascii="Calibri" w:eastAsia="宋体" w:hAnsi="Calibri" w:cs="Times New Roman"/>
                <w:sz w:val="26"/>
              </w:rPr>
            </w:pPr>
            <w:r>
              <w:rPr>
                <w:rFonts w:ascii="Calibri" w:eastAsia="宋体" w:hAnsi="Calibri" w:cs="Times New Roman" w:hint="eastAsia"/>
                <w:sz w:val="26"/>
              </w:rPr>
              <w:t>电</w:t>
            </w:r>
          </w:p>
        </w:tc>
        <w:tc>
          <w:tcPr>
            <w:tcW w:w="713" w:type="dxa"/>
            <w:vAlign w:val="center"/>
          </w:tcPr>
          <w:p w14:paraId="40F83BCC"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机</w:t>
            </w:r>
          </w:p>
          <w:p w14:paraId="0E1AE48B"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械</w:t>
            </w:r>
          </w:p>
          <w:p w14:paraId="38BE5D65"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伤</w:t>
            </w:r>
          </w:p>
          <w:p w14:paraId="7A11CEAB"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害</w:t>
            </w:r>
          </w:p>
        </w:tc>
        <w:tc>
          <w:tcPr>
            <w:tcW w:w="714" w:type="dxa"/>
            <w:vAlign w:val="center"/>
          </w:tcPr>
          <w:p w14:paraId="1832744E"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起</w:t>
            </w:r>
          </w:p>
          <w:p w14:paraId="62A48350"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重</w:t>
            </w:r>
          </w:p>
          <w:p w14:paraId="5C4E8FFE"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伤</w:t>
            </w:r>
          </w:p>
          <w:p w14:paraId="4CF6EDBF"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害</w:t>
            </w:r>
          </w:p>
        </w:tc>
        <w:tc>
          <w:tcPr>
            <w:tcW w:w="713" w:type="dxa"/>
            <w:vAlign w:val="center"/>
          </w:tcPr>
          <w:p w14:paraId="380B967F"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高</w:t>
            </w:r>
          </w:p>
          <w:p w14:paraId="2F99655F"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处</w:t>
            </w:r>
          </w:p>
          <w:p w14:paraId="2AD2C22F"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坠</w:t>
            </w:r>
          </w:p>
          <w:p w14:paraId="7270424A"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落</w:t>
            </w:r>
          </w:p>
        </w:tc>
        <w:tc>
          <w:tcPr>
            <w:tcW w:w="714" w:type="dxa"/>
            <w:vAlign w:val="center"/>
          </w:tcPr>
          <w:p w14:paraId="57ABFA15"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中</w:t>
            </w:r>
          </w:p>
          <w:p w14:paraId="7BA5D25D"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毒</w:t>
            </w:r>
          </w:p>
          <w:p w14:paraId="238438B7"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和</w:t>
            </w:r>
          </w:p>
          <w:p w14:paraId="228092EF"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窒</w:t>
            </w:r>
          </w:p>
          <w:p w14:paraId="3991951F"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息</w:t>
            </w:r>
          </w:p>
        </w:tc>
        <w:tc>
          <w:tcPr>
            <w:tcW w:w="713" w:type="dxa"/>
            <w:vAlign w:val="center"/>
          </w:tcPr>
          <w:p w14:paraId="211285E1"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火</w:t>
            </w:r>
          </w:p>
          <w:p w14:paraId="5EA6C461"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灾</w:t>
            </w:r>
          </w:p>
          <w:p w14:paraId="3EC8AD8E"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和</w:t>
            </w:r>
          </w:p>
          <w:p w14:paraId="33B70524"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爆</w:t>
            </w:r>
          </w:p>
          <w:p w14:paraId="0F4D06C7"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炸</w:t>
            </w:r>
          </w:p>
        </w:tc>
        <w:tc>
          <w:tcPr>
            <w:tcW w:w="713" w:type="dxa"/>
            <w:vAlign w:val="center"/>
          </w:tcPr>
          <w:p w14:paraId="1909CBD3"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坍</w:t>
            </w:r>
          </w:p>
          <w:p w14:paraId="27DD14BA" w14:textId="77777777" w:rsidR="00305843" w:rsidRDefault="00305843" w:rsidP="00273C2B">
            <w:pPr>
              <w:spacing w:line="360" w:lineRule="exact"/>
              <w:jc w:val="center"/>
              <w:rPr>
                <w:rFonts w:ascii="Calibri" w:eastAsia="宋体" w:hAnsi="Calibri" w:cs="Times New Roman"/>
                <w:sz w:val="26"/>
              </w:rPr>
            </w:pPr>
          </w:p>
          <w:p w14:paraId="6770EA73"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塌</w:t>
            </w:r>
          </w:p>
        </w:tc>
        <w:tc>
          <w:tcPr>
            <w:tcW w:w="716" w:type="dxa"/>
            <w:vAlign w:val="center"/>
          </w:tcPr>
          <w:p w14:paraId="71DF3788"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车</w:t>
            </w:r>
          </w:p>
          <w:p w14:paraId="1B6262FB"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辆</w:t>
            </w:r>
          </w:p>
          <w:p w14:paraId="287BF35A"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伤</w:t>
            </w:r>
          </w:p>
          <w:p w14:paraId="36339811"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害</w:t>
            </w:r>
          </w:p>
        </w:tc>
        <w:tc>
          <w:tcPr>
            <w:tcW w:w="715" w:type="dxa"/>
            <w:vAlign w:val="center"/>
          </w:tcPr>
          <w:p w14:paraId="745D8BE1"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其</w:t>
            </w:r>
          </w:p>
          <w:p w14:paraId="43CC306C"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他</w:t>
            </w:r>
          </w:p>
          <w:p w14:paraId="0B6A787A"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伤</w:t>
            </w:r>
          </w:p>
          <w:p w14:paraId="0E9CA09D"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害</w:t>
            </w:r>
          </w:p>
        </w:tc>
        <w:tc>
          <w:tcPr>
            <w:tcW w:w="716" w:type="dxa"/>
            <w:vAlign w:val="center"/>
          </w:tcPr>
          <w:p w14:paraId="29CA54AB" w14:textId="77777777" w:rsidR="00305843" w:rsidRDefault="00305843" w:rsidP="00273C2B">
            <w:pPr>
              <w:jc w:val="center"/>
              <w:rPr>
                <w:rFonts w:ascii="Calibri" w:eastAsia="宋体" w:hAnsi="Calibri" w:cs="Times New Roman"/>
                <w:sz w:val="26"/>
              </w:rPr>
            </w:pPr>
          </w:p>
        </w:tc>
        <w:tc>
          <w:tcPr>
            <w:tcW w:w="715" w:type="dxa"/>
            <w:vAlign w:val="center"/>
          </w:tcPr>
          <w:p w14:paraId="521EEF59" w14:textId="77777777" w:rsidR="00305843" w:rsidRDefault="00305843" w:rsidP="00273C2B">
            <w:pPr>
              <w:jc w:val="center"/>
              <w:rPr>
                <w:rFonts w:ascii="Calibri" w:eastAsia="宋体" w:hAnsi="Calibri" w:cs="Times New Roman"/>
                <w:sz w:val="26"/>
              </w:rPr>
            </w:pPr>
          </w:p>
        </w:tc>
        <w:tc>
          <w:tcPr>
            <w:tcW w:w="716" w:type="dxa"/>
            <w:vAlign w:val="center"/>
          </w:tcPr>
          <w:p w14:paraId="07D11143" w14:textId="77777777" w:rsidR="00305843" w:rsidRDefault="00305843" w:rsidP="00273C2B">
            <w:pPr>
              <w:jc w:val="center"/>
              <w:rPr>
                <w:rFonts w:ascii="Calibri" w:eastAsia="宋体" w:hAnsi="Calibri" w:cs="Times New Roman"/>
                <w:sz w:val="26"/>
              </w:rPr>
            </w:pPr>
          </w:p>
        </w:tc>
      </w:tr>
      <w:tr w:rsidR="00305843" w14:paraId="6F9FBCB2" w14:textId="77777777" w:rsidTr="00305843">
        <w:tc>
          <w:tcPr>
            <w:tcW w:w="988" w:type="dxa"/>
            <w:vAlign w:val="center"/>
          </w:tcPr>
          <w:p w14:paraId="7DD149DD" w14:textId="77777777" w:rsidR="00305843" w:rsidRDefault="00305843" w:rsidP="00273C2B">
            <w:pPr>
              <w:jc w:val="center"/>
              <w:rPr>
                <w:rFonts w:ascii="Calibri" w:eastAsia="宋体" w:hAnsi="Calibri" w:cs="Times New Roman"/>
                <w:sz w:val="26"/>
              </w:rPr>
            </w:pPr>
            <w:r>
              <w:rPr>
                <w:rFonts w:ascii="Calibri" w:eastAsia="宋体" w:hAnsi="Calibri" w:cs="Times New Roman" w:hint="eastAsia"/>
                <w:sz w:val="26"/>
              </w:rPr>
              <w:t>死　亡</w:t>
            </w:r>
          </w:p>
        </w:tc>
        <w:tc>
          <w:tcPr>
            <w:tcW w:w="714" w:type="dxa"/>
            <w:vAlign w:val="center"/>
          </w:tcPr>
          <w:p w14:paraId="610B91A7" w14:textId="77777777" w:rsidR="00305843" w:rsidRDefault="00305843" w:rsidP="00273C2B">
            <w:pPr>
              <w:jc w:val="center"/>
              <w:rPr>
                <w:rFonts w:ascii="Calibri" w:eastAsia="宋体" w:hAnsi="Calibri" w:cs="Times New Roman"/>
                <w:sz w:val="26"/>
              </w:rPr>
            </w:pPr>
          </w:p>
        </w:tc>
        <w:tc>
          <w:tcPr>
            <w:tcW w:w="714" w:type="dxa"/>
            <w:vAlign w:val="center"/>
          </w:tcPr>
          <w:p w14:paraId="13DFA2F1" w14:textId="77777777" w:rsidR="00305843" w:rsidRDefault="00305843" w:rsidP="00273C2B">
            <w:pPr>
              <w:spacing w:line="360" w:lineRule="exact"/>
              <w:jc w:val="center"/>
              <w:rPr>
                <w:rFonts w:ascii="Calibri" w:eastAsia="宋体" w:hAnsi="Calibri" w:cs="Times New Roman"/>
                <w:sz w:val="26"/>
              </w:rPr>
            </w:pPr>
          </w:p>
        </w:tc>
        <w:tc>
          <w:tcPr>
            <w:tcW w:w="714" w:type="dxa"/>
            <w:vAlign w:val="center"/>
          </w:tcPr>
          <w:p w14:paraId="057AA0EA" w14:textId="77777777" w:rsidR="00305843" w:rsidRDefault="00305843" w:rsidP="00273C2B">
            <w:pPr>
              <w:jc w:val="center"/>
              <w:rPr>
                <w:rFonts w:ascii="Calibri" w:eastAsia="宋体" w:hAnsi="Calibri" w:cs="Times New Roman"/>
                <w:sz w:val="26"/>
              </w:rPr>
            </w:pPr>
          </w:p>
        </w:tc>
        <w:tc>
          <w:tcPr>
            <w:tcW w:w="713" w:type="dxa"/>
            <w:vAlign w:val="center"/>
          </w:tcPr>
          <w:p w14:paraId="4C7BEEAC" w14:textId="77777777" w:rsidR="00305843" w:rsidRDefault="00305843" w:rsidP="00273C2B">
            <w:pPr>
              <w:spacing w:line="360" w:lineRule="exact"/>
              <w:jc w:val="center"/>
              <w:rPr>
                <w:rFonts w:ascii="Calibri" w:eastAsia="宋体" w:hAnsi="Calibri" w:cs="Times New Roman"/>
                <w:sz w:val="26"/>
              </w:rPr>
            </w:pPr>
          </w:p>
        </w:tc>
        <w:tc>
          <w:tcPr>
            <w:tcW w:w="714" w:type="dxa"/>
            <w:vAlign w:val="center"/>
          </w:tcPr>
          <w:p w14:paraId="49802921" w14:textId="77777777" w:rsidR="00305843" w:rsidRDefault="00305843" w:rsidP="00273C2B">
            <w:pPr>
              <w:spacing w:line="360" w:lineRule="exact"/>
              <w:jc w:val="center"/>
              <w:rPr>
                <w:rFonts w:ascii="Calibri" w:eastAsia="宋体" w:hAnsi="Calibri" w:cs="Times New Roman"/>
                <w:sz w:val="26"/>
              </w:rPr>
            </w:pPr>
          </w:p>
        </w:tc>
        <w:tc>
          <w:tcPr>
            <w:tcW w:w="713" w:type="dxa"/>
            <w:vAlign w:val="center"/>
          </w:tcPr>
          <w:p w14:paraId="54B6BF5D" w14:textId="77777777" w:rsidR="00305843" w:rsidRDefault="00305843" w:rsidP="00273C2B">
            <w:pPr>
              <w:spacing w:line="360" w:lineRule="exact"/>
              <w:jc w:val="center"/>
              <w:rPr>
                <w:rFonts w:ascii="Calibri" w:eastAsia="宋体" w:hAnsi="Calibri" w:cs="Times New Roman"/>
                <w:sz w:val="26"/>
              </w:rPr>
            </w:pPr>
          </w:p>
        </w:tc>
        <w:tc>
          <w:tcPr>
            <w:tcW w:w="714" w:type="dxa"/>
            <w:vAlign w:val="center"/>
          </w:tcPr>
          <w:p w14:paraId="01D82D9A" w14:textId="77777777" w:rsidR="00305843" w:rsidRDefault="00305843" w:rsidP="00273C2B">
            <w:pPr>
              <w:spacing w:line="360" w:lineRule="exact"/>
              <w:jc w:val="center"/>
              <w:rPr>
                <w:rFonts w:ascii="Calibri" w:eastAsia="宋体" w:hAnsi="Calibri" w:cs="Times New Roman"/>
                <w:sz w:val="26"/>
              </w:rPr>
            </w:pPr>
          </w:p>
        </w:tc>
        <w:tc>
          <w:tcPr>
            <w:tcW w:w="713" w:type="dxa"/>
            <w:vAlign w:val="center"/>
          </w:tcPr>
          <w:p w14:paraId="5D5A261D" w14:textId="77777777" w:rsidR="00305843" w:rsidRDefault="00305843" w:rsidP="00273C2B">
            <w:pPr>
              <w:spacing w:line="360" w:lineRule="exact"/>
              <w:jc w:val="center"/>
              <w:rPr>
                <w:rFonts w:ascii="Calibri" w:eastAsia="宋体" w:hAnsi="Calibri" w:cs="Times New Roman"/>
                <w:sz w:val="26"/>
              </w:rPr>
            </w:pPr>
          </w:p>
        </w:tc>
        <w:tc>
          <w:tcPr>
            <w:tcW w:w="713" w:type="dxa"/>
            <w:vAlign w:val="center"/>
          </w:tcPr>
          <w:p w14:paraId="66751714" w14:textId="77777777" w:rsidR="00305843" w:rsidRDefault="00305843" w:rsidP="00273C2B">
            <w:pPr>
              <w:spacing w:line="360" w:lineRule="exact"/>
              <w:jc w:val="center"/>
              <w:rPr>
                <w:rFonts w:ascii="Calibri" w:eastAsia="宋体" w:hAnsi="Calibri" w:cs="Times New Roman"/>
                <w:sz w:val="26"/>
              </w:rPr>
            </w:pPr>
          </w:p>
        </w:tc>
        <w:tc>
          <w:tcPr>
            <w:tcW w:w="716" w:type="dxa"/>
            <w:vAlign w:val="center"/>
          </w:tcPr>
          <w:p w14:paraId="3503445D" w14:textId="77777777" w:rsidR="00305843" w:rsidRDefault="00305843" w:rsidP="00273C2B">
            <w:pPr>
              <w:spacing w:line="360" w:lineRule="exact"/>
              <w:jc w:val="center"/>
              <w:rPr>
                <w:rFonts w:ascii="Calibri" w:eastAsia="宋体" w:hAnsi="Calibri" w:cs="Times New Roman"/>
                <w:sz w:val="26"/>
              </w:rPr>
            </w:pPr>
          </w:p>
        </w:tc>
        <w:tc>
          <w:tcPr>
            <w:tcW w:w="715" w:type="dxa"/>
            <w:vAlign w:val="center"/>
          </w:tcPr>
          <w:p w14:paraId="5962856A" w14:textId="77777777" w:rsidR="00305843" w:rsidRDefault="00305843" w:rsidP="00273C2B">
            <w:pPr>
              <w:spacing w:line="360" w:lineRule="exact"/>
              <w:jc w:val="center"/>
              <w:rPr>
                <w:rFonts w:ascii="Calibri" w:eastAsia="宋体" w:hAnsi="Calibri" w:cs="Times New Roman"/>
                <w:sz w:val="26"/>
              </w:rPr>
            </w:pPr>
          </w:p>
        </w:tc>
        <w:tc>
          <w:tcPr>
            <w:tcW w:w="716" w:type="dxa"/>
            <w:vAlign w:val="center"/>
          </w:tcPr>
          <w:p w14:paraId="33A52759" w14:textId="77777777" w:rsidR="00305843" w:rsidRDefault="00305843" w:rsidP="00273C2B">
            <w:pPr>
              <w:jc w:val="center"/>
              <w:rPr>
                <w:rFonts w:ascii="Calibri" w:eastAsia="宋体" w:hAnsi="Calibri" w:cs="Times New Roman"/>
                <w:sz w:val="26"/>
              </w:rPr>
            </w:pPr>
          </w:p>
        </w:tc>
        <w:tc>
          <w:tcPr>
            <w:tcW w:w="715" w:type="dxa"/>
            <w:vAlign w:val="center"/>
          </w:tcPr>
          <w:p w14:paraId="61E35420" w14:textId="77777777" w:rsidR="00305843" w:rsidRDefault="00305843" w:rsidP="00273C2B">
            <w:pPr>
              <w:jc w:val="center"/>
              <w:rPr>
                <w:rFonts w:ascii="Calibri" w:eastAsia="宋体" w:hAnsi="Calibri" w:cs="Times New Roman"/>
                <w:sz w:val="26"/>
              </w:rPr>
            </w:pPr>
          </w:p>
        </w:tc>
        <w:tc>
          <w:tcPr>
            <w:tcW w:w="716" w:type="dxa"/>
            <w:vAlign w:val="center"/>
          </w:tcPr>
          <w:p w14:paraId="691F44D0" w14:textId="77777777" w:rsidR="00305843" w:rsidRDefault="00305843" w:rsidP="00273C2B">
            <w:pPr>
              <w:jc w:val="center"/>
              <w:rPr>
                <w:rFonts w:ascii="Calibri" w:eastAsia="宋体" w:hAnsi="Calibri" w:cs="Times New Roman"/>
                <w:sz w:val="26"/>
              </w:rPr>
            </w:pPr>
          </w:p>
        </w:tc>
      </w:tr>
      <w:tr w:rsidR="00305843" w14:paraId="5691907D" w14:textId="77777777" w:rsidTr="00305843">
        <w:tc>
          <w:tcPr>
            <w:tcW w:w="988" w:type="dxa"/>
            <w:vAlign w:val="center"/>
          </w:tcPr>
          <w:p w14:paraId="5E16F066" w14:textId="77777777" w:rsidR="00305843" w:rsidRDefault="00305843" w:rsidP="00273C2B">
            <w:pPr>
              <w:jc w:val="center"/>
              <w:rPr>
                <w:rFonts w:ascii="Calibri" w:eastAsia="宋体" w:hAnsi="Calibri" w:cs="Times New Roman"/>
                <w:sz w:val="26"/>
              </w:rPr>
            </w:pPr>
            <w:r>
              <w:rPr>
                <w:rFonts w:ascii="Calibri" w:eastAsia="宋体" w:hAnsi="Calibri" w:cs="Times New Roman" w:hint="eastAsia"/>
                <w:sz w:val="26"/>
              </w:rPr>
              <w:t>重　伤</w:t>
            </w:r>
          </w:p>
        </w:tc>
        <w:tc>
          <w:tcPr>
            <w:tcW w:w="714" w:type="dxa"/>
            <w:vAlign w:val="center"/>
          </w:tcPr>
          <w:p w14:paraId="31115D16" w14:textId="77777777" w:rsidR="00305843" w:rsidRDefault="00305843" w:rsidP="00273C2B">
            <w:pPr>
              <w:jc w:val="center"/>
              <w:rPr>
                <w:rFonts w:ascii="Calibri" w:eastAsia="宋体" w:hAnsi="Calibri" w:cs="Times New Roman"/>
                <w:sz w:val="26"/>
              </w:rPr>
            </w:pPr>
          </w:p>
        </w:tc>
        <w:tc>
          <w:tcPr>
            <w:tcW w:w="714" w:type="dxa"/>
            <w:vAlign w:val="center"/>
          </w:tcPr>
          <w:p w14:paraId="022CDB47" w14:textId="77777777" w:rsidR="00305843" w:rsidRDefault="00305843" w:rsidP="00273C2B">
            <w:pPr>
              <w:spacing w:line="360" w:lineRule="exact"/>
              <w:jc w:val="center"/>
              <w:rPr>
                <w:rFonts w:ascii="Calibri" w:eastAsia="宋体" w:hAnsi="Calibri" w:cs="Times New Roman"/>
                <w:sz w:val="26"/>
              </w:rPr>
            </w:pPr>
          </w:p>
        </w:tc>
        <w:tc>
          <w:tcPr>
            <w:tcW w:w="714" w:type="dxa"/>
            <w:vAlign w:val="center"/>
          </w:tcPr>
          <w:p w14:paraId="0DE4F4CF" w14:textId="77777777" w:rsidR="00305843" w:rsidRDefault="00305843" w:rsidP="00273C2B">
            <w:pPr>
              <w:jc w:val="center"/>
              <w:rPr>
                <w:rFonts w:ascii="Calibri" w:eastAsia="宋体" w:hAnsi="Calibri" w:cs="Times New Roman"/>
                <w:sz w:val="26"/>
              </w:rPr>
            </w:pPr>
          </w:p>
        </w:tc>
        <w:tc>
          <w:tcPr>
            <w:tcW w:w="713" w:type="dxa"/>
            <w:vAlign w:val="center"/>
          </w:tcPr>
          <w:p w14:paraId="23905DA7" w14:textId="77777777" w:rsidR="00305843" w:rsidRDefault="00305843" w:rsidP="00273C2B">
            <w:pPr>
              <w:spacing w:line="360" w:lineRule="exact"/>
              <w:jc w:val="center"/>
              <w:rPr>
                <w:rFonts w:ascii="Calibri" w:eastAsia="宋体" w:hAnsi="Calibri" w:cs="Times New Roman"/>
                <w:sz w:val="26"/>
              </w:rPr>
            </w:pPr>
          </w:p>
        </w:tc>
        <w:tc>
          <w:tcPr>
            <w:tcW w:w="714" w:type="dxa"/>
            <w:vAlign w:val="center"/>
          </w:tcPr>
          <w:p w14:paraId="74659FD7" w14:textId="77777777" w:rsidR="00305843" w:rsidRDefault="00305843" w:rsidP="00273C2B">
            <w:pPr>
              <w:spacing w:line="360" w:lineRule="exact"/>
              <w:jc w:val="center"/>
              <w:rPr>
                <w:rFonts w:ascii="Calibri" w:eastAsia="宋体" w:hAnsi="Calibri" w:cs="Times New Roman"/>
                <w:sz w:val="26"/>
              </w:rPr>
            </w:pPr>
          </w:p>
        </w:tc>
        <w:tc>
          <w:tcPr>
            <w:tcW w:w="713" w:type="dxa"/>
            <w:vAlign w:val="center"/>
          </w:tcPr>
          <w:p w14:paraId="79B1E294" w14:textId="77777777" w:rsidR="00305843" w:rsidRDefault="00305843" w:rsidP="00273C2B">
            <w:pPr>
              <w:spacing w:line="360" w:lineRule="exact"/>
              <w:jc w:val="center"/>
              <w:rPr>
                <w:rFonts w:ascii="Calibri" w:eastAsia="宋体" w:hAnsi="Calibri" w:cs="Times New Roman"/>
                <w:sz w:val="26"/>
              </w:rPr>
            </w:pPr>
          </w:p>
        </w:tc>
        <w:tc>
          <w:tcPr>
            <w:tcW w:w="714" w:type="dxa"/>
            <w:vAlign w:val="center"/>
          </w:tcPr>
          <w:p w14:paraId="384E4220" w14:textId="77777777" w:rsidR="00305843" w:rsidRDefault="00305843" w:rsidP="00273C2B">
            <w:pPr>
              <w:spacing w:line="360" w:lineRule="exact"/>
              <w:jc w:val="center"/>
              <w:rPr>
                <w:rFonts w:ascii="Calibri" w:eastAsia="宋体" w:hAnsi="Calibri" w:cs="Times New Roman"/>
                <w:sz w:val="26"/>
              </w:rPr>
            </w:pPr>
          </w:p>
        </w:tc>
        <w:tc>
          <w:tcPr>
            <w:tcW w:w="713" w:type="dxa"/>
            <w:vAlign w:val="center"/>
          </w:tcPr>
          <w:p w14:paraId="2D4B90EE" w14:textId="77777777" w:rsidR="00305843" w:rsidRDefault="00305843" w:rsidP="00273C2B">
            <w:pPr>
              <w:spacing w:line="360" w:lineRule="exact"/>
              <w:jc w:val="center"/>
              <w:rPr>
                <w:rFonts w:ascii="Calibri" w:eastAsia="宋体" w:hAnsi="Calibri" w:cs="Times New Roman"/>
                <w:sz w:val="26"/>
              </w:rPr>
            </w:pPr>
          </w:p>
        </w:tc>
        <w:tc>
          <w:tcPr>
            <w:tcW w:w="713" w:type="dxa"/>
            <w:vAlign w:val="center"/>
          </w:tcPr>
          <w:p w14:paraId="4703C2FE" w14:textId="77777777" w:rsidR="00305843" w:rsidRDefault="00305843" w:rsidP="00273C2B">
            <w:pPr>
              <w:spacing w:line="360" w:lineRule="exact"/>
              <w:jc w:val="center"/>
              <w:rPr>
                <w:rFonts w:ascii="Calibri" w:eastAsia="宋体" w:hAnsi="Calibri" w:cs="Times New Roman"/>
                <w:sz w:val="26"/>
              </w:rPr>
            </w:pPr>
          </w:p>
        </w:tc>
        <w:tc>
          <w:tcPr>
            <w:tcW w:w="716" w:type="dxa"/>
            <w:vAlign w:val="center"/>
          </w:tcPr>
          <w:p w14:paraId="765C5D84" w14:textId="77777777" w:rsidR="00305843" w:rsidRDefault="00305843" w:rsidP="00273C2B">
            <w:pPr>
              <w:spacing w:line="360" w:lineRule="exact"/>
              <w:jc w:val="center"/>
              <w:rPr>
                <w:rFonts w:ascii="Calibri" w:eastAsia="宋体" w:hAnsi="Calibri" w:cs="Times New Roman"/>
                <w:sz w:val="26"/>
              </w:rPr>
            </w:pPr>
          </w:p>
        </w:tc>
        <w:tc>
          <w:tcPr>
            <w:tcW w:w="715" w:type="dxa"/>
            <w:vAlign w:val="center"/>
          </w:tcPr>
          <w:p w14:paraId="507C8996" w14:textId="77777777" w:rsidR="00305843" w:rsidRDefault="00305843" w:rsidP="00273C2B">
            <w:pPr>
              <w:spacing w:line="360" w:lineRule="exact"/>
              <w:jc w:val="center"/>
              <w:rPr>
                <w:rFonts w:ascii="Calibri" w:eastAsia="宋体" w:hAnsi="Calibri" w:cs="Times New Roman"/>
                <w:sz w:val="26"/>
              </w:rPr>
            </w:pPr>
          </w:p>
        </w:tc>
        <w:tc>
          <w:tcPr>
            <w:tcW w:w="716" w:type="dxa"/>
            <w:vAlign w:val="center"/>
          </w:tcPr>
          <w:p w14:paraId="54B72A6A" w14:textId="77777777" w:rsidR="00305843" w:rsidRDefault="00305843" w:rsidP="00273C2B">
            <w:pPr>
              <w:jc w:val="center"/>
              <w:rPr>
                <w:rFonts w:ascii="Calibri" w:eastAsia="宋体" w:hAnsi="Calibri" w:cs="Times New Roman"/>
                <w:sz w:val="26"/>
              </w:rPr>
            </w:pPr>
          </w:p>
        </w:tc>
        <w:tc>
          <w:tcPr>
            <w:tcW w:w="715" w:type="dxa"/>
            <w:vAlign w:val="center"/>
          </w:tcPr>
          <w:p w14:paraId="11E30611" w14:textId="77777777" w:rsidR="00305843" w:rsidRDefault="00305843" w:rsidP="00273C2B">
            <w:pPr>
              <w:jc w:val="center"/>
              <w:rPr>
                <w:rFonts w:ascii="Calibri" w:eastAsia="宋体" w:hAnsi="Calibri" w:cs="Times New Roman"/>
                <w:sz w:val="26"/>
              </w:rPr>
            </w:pPr>
          </w:p>
        </w:tc>
        <w:tc>
          <w:tcPr>
            <w:tcW w:w="716" w:type="dxa"/>
            <w:vAlign w:val="center"/>
          </w:tcPr>
          <w:p w14:paraId="4D6C80AF" w14:textId="77777777" w:rsidR="00305843" w:rsidRDefault="00305843" w:rsidP="00273C2B">
            <w:pPr>
              <w:jc w:val="center"/>
              <w:rPr>
                <w:rFonts w:ascii="Calibri" w:eastAsia="宋体" w:hAnsi="Calibri" w:cs="Times New Roman"/>
                <w:sz w:val="26"/>
              </w:rPr>
            </w:pPr>
          </w:p>
        </w:tc>
      </w:tr>
      <w:tr w:rsidR="00305843" w14:paraId="31A3DD72" w14:textId="77777777" w:rsidTr="00305843">
        <w:tc>
          <w:tcPr>
            <w:tcW w:w="988" w:type="dxa"/>
            <w:vAlign w:val="center"/>
          </w:tcPr>
          <w:p w14:paraId="2961003A" w14:textId="77777777" w:rsidR="00305843" w:rsidRDefault="00305843" w:rsidP="00273C2B">
            <w:pPr>
              <w:jc w:val="center"/>
              <w:rPr>
                <w:rFonts w:ascii="Calibri" w:eastAsia="宋体" w:hAnsi="Calibri" w:cs="Times New Roman"/>
                <w:sz w:val="26"/>
              </w:rPr>
            </w:pPr>
            <w:r>
              <w:rPr>
                <w:rFonts w:ascii="Calibri" w:eastAsia="宋体" w:hAnsi="Calibri" w:cs="Times New Roman" w:hint="eastAsia"/>
                <w:sz w:val="26"/>
              </w:rPr>
              <w:t>轻　伤</w:t>
            </w:r>
          </w:p>
        </w:tc>
        <w:tc>
          <w:tcPr>
            <w:tcW w:w="714" w:type="dxa"/>
            <w:vAlign w:val="center"/>
          </w:tcPr>
          <w:p w14:paraId="09526B5E" w14:textId="77777777" w:rsidR="00305843" w:rsidRDefault="00305843" w:rsidP="00273C2B">
            <w:pPr>
              <w:jc w:val="center"/>
              <w:rPr>
                <w:rFonts w:ascii="Calibri" w:eastAsia="宋体" w:hAnsi="Calibri" w:cs="Times New Roman"/>
                <w:sz w:val="26"/>
              </w:rPr>
            </w:pPr>
          </w:p>
        </w:tc>
        <w:tc>
          <w:tcPr>
            <w:tcW w:w="714" w:type="dxa"/>
            <w:vAlign w:val="center"/>
          </w:tcPr>
          <w:p w14:paraId="39EDB4C3" w14:textId="77777777" w:rsidR="00305843" w:rsidRDefault="00305843" w:rsidP="00273C2B">
            <w:pPr>
              <w:spacing w:line="360" w:lineRule="exact"/>
              <w:jc w:val="center"/>
              <w:rPr>
                <w:rFonts w:ascii="Calibri" w:eastAsia="宋体" w:hAnsi="Calibri" w:cs="Times New Roman"/>
                <w:sz w:val="26"/>
              </w:rPr>
            </w:pPr>
          </w:p>
        </w:tc>
        <w:tc>
          <w:tcPr>
            <w:tcW w:w="714" w:type="dxa"/>
            <w:vAlign w:val="center"/>
          </w:tcPr>
          <w:p w14:paraId="6F3C7ED8" w14:textId="77777777" w:rsidR="00305843" w:rsidRDefault="00305843" w:rsidP="00273C2B">
            <w:pPr>
              <w:jc w:val="center"/>
              <w:rPr>
                <w:rFonts w:ascii="Calibri" w:eastAsia="宋体" w:hAnsi="Calibri" w:cs="Times New Roman"/>
                <w:sz w:val="26"/>
              </w:rPr>
            </w:pPr>
          </w:p>
        </w:tc>
        <w:tc>
          <w:tcPr>
            <w:tcW w:w="713" w:type="dxa"/>
            <w:vAlign w:val="center"/>
          </w:tcPr>
          <w:p w14:paraId="7EDB14C8" w14:textId="77777777" w:rsidR="00305843" w:rsidRDefault="00305843" w:rsidP="00273C2B">
            <w:pPr>
              <w:spacing w:line="360" w:lineRule="exact"/>
              <w:jc w:val="center"/>
              <w:rPr>
                <w:rFonts w:ascii="Calibri" w:eastAsia="宋体" w:hAnsi="Calibri" w:cs="Times New Roman"/>
                <w:sz w:val="26"/>
              </w:rPr>
            </w:pPr>
          </w:p>
        </w:tc>
        <w:tc>
          <w:tcPr>
            <w:tcW w:w="714" w:type="dxa"/>
            <w:vAlign w:val="center"/>
          </w:tcPr>
          <w:p w14:paraId="35B947A6" w14:textId="77777777" w:rsidR="00305843" w:rsidRDefault="00305843" w:rsidP="00273C2B">
            <w:pPr>
              <w:spacing w:line="360" w:lineRule="exact"/>
              <w:jc w:val="center"/>
              <w:rPr>
                <w:rFonts w:ascii="Calibri" w:eastAsia="宋体" w:hAnsi="Calibri" w:cs="Times New Roman"/>
                <w:sz w:val="26"/>
              </w:rPr>
            </w:pPr>
          </w:p>
        </w:tc>
        <w:tc>
          <w:tcPr>
            <w:tcW w:w="713" w:type="dxa"/>
            <w:vAlign w:val="center"/>
          </w:tcPr>
          <w:p w14:paraId="1FFE830C" w14:textId="77777777" w:rsidR="00305843" w:rsidRDefault="00305843" w:rsidP="00273C2B">
            <w:pPr>
              <w:spacing w:line="360" w:lineRule="exact"/>
              <w:jc w:val="center"/>
              <w:rPr>
                <w:rFonts w:ascii="Calibri" w:eastAsia="宋体" w:hAnsi="Calibri" w:cs="Times New Roman"/>
                <w:sz w:val="26"/>
              </w:rPr>
            </w:pPr>
          </w:p>
        </w:tc>
        <w:tc>
          <w:tcPr>
            <w:tcW w:w="714" w:type="dxa"/>
            <w:vAlign w:val="center"/>
          </w:tcPr>
          <w:p w14:paraId="01F631BD" w14:textId="77777777" w:rsidR="00305843" w:rsidRDefault="00305843" w:rsidP="00273C2B">
            <w:pPr>
              <w:spacing w:line="360" w:lineRule="exact"/>
              <w:jc w:val="center"/>
              <w:rPr>
                <w:rFonts w:ascii="Calibri" w:eastAsia="宋体" w:hAnsi="Calibri" w:cs="Times New Roman"/>
                <w:sz w:val="26"/>
              </w:rPr>
            </w:pPr>
          </w:p>
        </w:tc>
        <w:tc>
          <w:tcPr>
            <w:tcW w:w="713" w:type="dxa"/>
            <w:vAlign w:val="center"/>
          </w:tcPr>
          <w:p w14:paraId="5CDED2FC" w14:textId="77777777" w:rsidR="00305843" w:rsidRDefault="00305843" w:rsidP="00273C2B">
            <w:pPr>
              <w:spacing w:line="360" w:lineRule="exact"/>
              <w:jc w:val="center"/>
              <w:rPr>
                <w:rFonts w:ascii="Calibri" w:eastAsia="宋体" w:hAnsi="Calibri" w:cs="Times New Roman"/>
                <w:sz w:val="26"/>
              </w:rPr>
            </w:pPr>
          </w:p>
        </w:tc>
        <w:tc>
          <w:tcPr>
            <w:tcW w:w="713" w:type="dxa"/>
            <w:vAlign w:val="center"/>
          </w:tcPr>
          <w:p w14:paraId="6B50F7A5" w14:textId="77777777" w:rsidR="00305843" w:rsidRDefault="00305843" w:rsidP="00273C2B">
            <w:pPr>
              <w:spacing w:line="360" w:lineRule="exact"/>
              <w:jc w:val="center"/>
              <w:rPr>
                <w:rFonts w:ascii="Calibri" w:eastAsia="宋体" w:hAnsi="Calibri" w:cs="Times New Roman"/>
                <w:sz w:val="26"/>
              </w:rPr>
            </w:pPr>
          </w:p>
        </w:tc>
        <w:tc>
          <w:tcPr>
            <w:tcW w:w="716" w:type="dxa"/>
            <w:vAlign w:val="center"/>
          </w:tcPr>
          <w:p w14:paraId="1C396D94" w14:textId="77777777" w:rsidR="00305843" w:rsidRDefault="00305843" w:rsidP="00273C2B">
            <w:pPr>
              <w:spacing w:line="360" w:lineRule="exact"/>
              <w:jc w:val="center"/>
              <w:rPr>
                <w:rFonts w:ascii="Calibri" w:eastAsia="宋体" w:hAnsi="Calibri" w:cs="Times New Roman"/>
                <w:sz w:val="26"/>
              </w:rPr>
            </w:pPr>
          </w:p>
        </w:tc>
        <w:tc>
          <w:tcPr>
            <w:tcW w:w="715" w:type="dxa"/>
            <w:vAlign w:val="center"/>
          </w:tcPr>
          <w:p w14:paraId="622D8B53" w14:textId="77777777" w:rsidR="00305843" w:rsidRDefault="00305843" w:rsidP="00273C2B">
            <w:pPr>
              <w:spacing w:line="360" w:lineRule="exact"/>
              <w:jc w:val="center"/>
              <w:rPr>
                <w:rFonts w:ascii="Calibri" w:eastAsia="宋体" w:hAnsi="Calibri" w:cs="Times New Roman"/>
                <w:sz w:val="26"/>
              </w:rPr>
            </w:pPr>
          </w:p>
        </w:tc>
        <w:tc>
          <w:tcPr>
            <w:tcW w:w="716" w:type="dxa"/>
            <w:vAlign w:val="center"/>
          </w:tcPr>
          <w:p w14:paraId="0846D0B6" w14:textId="77777777" w:rsidR="00305843" w:rsidRDefault="00305843" w:rsidP="00273C2B">
            <w:pPr>
              <w:jc w:val="center"/>
              <w:rPr>
                <w:rFonts w:ascii="Calibri" w:eastAsia="宋体" w:hAnsi="Calibri" w:cs="Times New Roman"/>
                <w:sz w:val="26"/>
              </w:rPr>
            </w:pPr>
          </w:p>
        </w:tc>
        <w:tc>
          <w:tcPr>
            <w:tcW w:w="715" w:type="dxa"/>
            <w:vAlign w:val="center"/>
          </w:tcPr>
          <w:p w14:paraId="1FC19CA1" w14:textId="77777777" w:rsidR="00305843" w:rsidRDefault="00305843" w:rsidP="00273C2B">
            <w:pPr>
              <w:jc w:val="center"/>
              <w:rPr>
                <w:rFonts w:ascii="Calibri" w:eastAsia="宋体" w:hAnsi="Calibri" w:cs="Times New Roman"/>
                <w:sz w:val="26"/>
              </w:rPr>
            </w:pPr>
          </w:p>
        </w:tc>
        <w:tc>
          <w:tcPr>
            <w:tcW w:w="716" w:type="dxa"/>
            <w:vAlign w:val="center"/>
          </w:tcPr>
          <w:p w14:paraId="61A27D0A" w14:textId="77777777" w:rsidR="00305843" w:rsidRDefault="00305843" w:rsidP="00273C2B">
            <w:pPr>
              <w:jc w:val="center"/>
              <w:rPr>
                <w:rFonts w:ascii="Calibri" w:eastAsia="宋体" w:hAnsi="Calibri" w:cs="Times New Roman"/>
                <w:sz w:val="26"/>
              </w:rPr>
            </w:pPr>
          </w:p>
        </w:tc>
      </w:tr>
    </w:tbl>
    <w:p w14:paraId="76733F12" w14:textId="77777777" w:rsidR="00305843" w:rsidRDefault="00305843" w:rsidP="00273C2B">
      <w:pPr>
        <w:rPr>
          <w:rFonts w:ascii="Calibri" w:eastAsia="宋体" w:hAnsi="Calibri" w:cs="Times New Roman"/>
          <w:sz w:val="26"/>
        </w:rPr>
      </w:pPr>
    </w:p>
    <w:p w14:paraId="3E477B84" w14:textId="77777777" w:rsidR="00305843" w:rsidRDefault="00305843" w:rsidP="00273C2B">
      <w:pPr>
        <w:spacing w:line="560" w:lineRule="exact"/>
        <w:rPr>
          <w:rFonts w:ascii="Calibri" w:eastAsia="宋体" w:hAnsi="Calibri" w:cs="Times New Roman"/>
          <w:sz w:val="26"/>
        </w:rPr>
      </w:pPr>
      <w:r>
        <w:rPr>
          <w:rFonts w:ascii="Calibri" w:eastAsia="宋体" w:hAnsi="Calibri" w:cs="Times New Roman" w:hint="eastAsia"/>
          <w:sz w:val="26"/>
        </w:rPr>
        <w:t>补充资料：</w:t>
      </w:r>
      <w:r>
        <w:rPr>
          <w:rFonts w:ascii="Calibri" w:eastAsia="宋体" w:hAnsi="Calibri" w:cs="Times New Roman" w:hint="eastAsia"/>
          <w:sz w:val="26"/>
        </w:rPr>
        <w:t>1</w:t>
      </w:r>
      <w:r>
        <w:rPr>
          <w:rFonts w:ascii="Calibri" w:eastAsia="宋体" w:hAnsi="Calibri" w:cs="Times New Roman" w:hint="eastAsia"/>
          <w:sz w:val="26"/>
        </w:rPr>
        <w:t>、本月全部职工平均人数</w:t>
      </w:r>
      <w:r w:rsidRPr="00DC7F80">
        <w:rPr>
          <w:rFonts w:ascii="Calibri" w:eastAsia="宋体" w:hAnsi="Calibri" w:cs="Times New Roman" w:hint="eastAsia"/>
          <w:sz w:val="26"/>
          <w:u w:val="single"/>
        </w:rPr>
        <w:t xml:space="preserve">　　</w:t>
      </w:r>
      <w:r>
        <w:rPr>
          <w:rFonts w:ascii="Calibri" w:eastAsia="宋体" w:hAnsi="Calibri" w:cs="Times New Roman" w:hint="eastAsia"/>
          <w:sz w:val="26"/>
        </w:rPr>
        <w:t>人，负伤者全月歇工总工日</w:t>
      </w:r>
      <w:r w:rsidRPr="00DC7F80">
        <w:rPr>
          <w:rFonts w:ascii="Calibri" w:eastAsia="宋体" w:hAnsi="Calibri" w:cs="Times New Roman" w:hint="eastAsia"/>
          <w:sz w:val="26"/>
          <w:u w:val="single"/>
        </w:rPr>
        <w:t xml:space="preserve">　　</w:t>
      </w:r>
      <w:r>
        <w:rPr>
          <w:rFonts w:ascii="Calibri" w:eastAsia="宋体" w:hAnsi="Calibri" w:cs="Times New Roman" w:hint="eastAsia"/>
          <w:sz w:val="26"/>
        </w:rPr>
        <w:t>工日　　，负伤频率</w:t>
      </w:r>
      <w:r w:rsidRPr="00DC7F80">
        <w:rPr>
          <w:rFonts w:ascii="Calibri" w:eastAsia="宋体" w:hAnsi="Calibri" w:cs="Times New Roman" w:hint="eastAsia"/>
          <w:sz w:val="26"/>
          <w:u w:val="single"/>
        </w:rPr>
        <w:t xml:space="preserve">　　　　</w:t>
      </w:r>
      <w:r>
        <w:rPr>
          <w:rFonts w:ascii="Calibri" w:eastAsia="宋体" w:hAnsi="Calibri" w:cs="Times New Roman" w:hint="eastAsia"/>
          <w:sz w:val="26"/>
        </w:rPr>
        <w:t>‰。</w:t>
      </w:r>
    </w:p>
    <w:p w14:paraId="575A5908" w14:textId="77777777" w:rsidR="00305843" w:rsidRDefault="00305843" w:rsidP="00273C2B">
      <w:pPr>
        <w:spacing w:line="560" w:lineRule="exact"/>
        <w:rPr>
          <w:rFonts w:ascii="Calibri" w:eastAsia="宋体" w:hAnsi="Calibri" w:cs="Times New Roman"/>
          <w:sz w:val="26"/>
        </w:rPr>
      </w:pPr>
      <w:r>
        <w:rPr>
          <w:rFonts w:ascii="Calibri" w:eastAsia="宋体" w:hAnsi="Calibri" w:cs="Times New Roman" w:hint="eastAsia"/>
          <w:sz w:val="26"/>
        </w:rPr>
        <w:t xml:space="preserve">　　　　　</w:t>
      </w:r>
      <w:r>
        <w:rPr>
          <w:rFonts w:ascii="Calibri" w:eastAsia="宋体" w:hAnsi="Calibri" w:cs="Times New Roman" w:hint="eastAsia"/>
          <w:sz w:val="26"/>
        </w:rPr>
        <w:t>2</w:t>
      </w:r>
      <w:r>
        <w:rPr>
          <w:rFonts w:ascii="Calibri" w:eastAsia="宋体" w:hAnsi="Calibri" w:cs="Times New Roman" w:hint="eastAsia"/>
          <w:sz w:val="26"/>
        </w:rPr>
        <w:t>、本月事故造成经济损失</w:t>
      </w:r>
      <w:r w:rsidRPr="00DC7F80">
        <w:rPr>
          <w:rFonts w:ascii="Calibri" w:eastAsia="宋体" w:hAnsi="Calibri" w:cs="Times New Roman" w:hint="eastAsia"/>
          <w:sz w:val="26"/>
          <w:u w:val="single"/>
        </w:rPr>
        <w:t xml:space="preserve">　　　</w:t>
      </w:r>
      <w:r>
        <w:rPr>
          <w:rFonts w:ascii="Calibri" w:eastAsia="宋体" w:hAnsi="Calibri" w:cs="Times New Roman" w:hint="eastAsia"/>
          <w:sz w:val="26"/>
        </w:rPr>
        <w:t>元。</w:t>
      </w:r>
    </w:p>
    <w:p w14:paraId="40167F31" w14:textId="77777777" w:rsidR="00305843" w:rsidRDefault="00305843" w:rsidP="00273C2B">
      <w:pPr>
        <w:spacing w:line="560" w:lineRule="exact"/>
        <w:rPr>
          <w:rFonts w:ascii="Calibri" w:eastAsia="宋体" w:hAnsi="Calibri" w:cs="Times New Roman"/>
          <w:sz w:val="26"/>
        </w:rPr>
      </w:pPr>
      <w:r>
        <w:rPr>
          <w:rFonts w:ascii="Calibri" w:eastAsia="宋体" w:hAnsi="Calibri" w:cs="Times New Roman" w:hint="eastAsia"/>
          <w:sz w:val="26"/>
        </w:rPr>
        <w:t xml:space="preserve">　　　　　</w:t>
      </w:r>
      <w:r>
        <w:rPr>
          <w:rFonts w:ascii="Calibri" w:eastAsia="宋体" w:hAnsi="Calibri" w:cs="Times New Roman" w:hint="eastAsia"/>
          <w:sz w:val="26"/>
        </w:rPr>
        <w:t>3</w:t>
      </w:r>
      <w:r>
        <w:rPr>
          <w:rFonts w:ascii="Calibri" w:eastAsia="宋体" w:hAnsi="Calibri" w:cs="Times New Roman" w:hint="eastAsia"/>
          <w:sz w:val="26"/>
        </w:rPr>
        <w:t>、企业职工以外人员：①死亡</w:t>
      </w:r>
      <w:r w:rsidRPr="00DC7F80">
        <w:rPr>
          <w:rFonts w:ascii="Calibri" w:eastAsia="宋体" w:hAnsi="Calibri" w:cs="Times New Roman" w:hint="eastAsia"/>
          <w:sz w:val="26"/>
          <w:u w:val="single"/>
        </w:rPr>
        <w:t xml:space="preserve">　　　　</w:t>
      </w:r>
      <w:r>
        <w:rPr>
          <w:rFonts w:ascii="Calibri" w:eastAsia="宋体" w:hAnsi="Calibri" w:cs="Times New Roman" w:hint="eastAsia"/>
          <w:sz w:val="26"/>
        </w:rPr>
        <w:t>人，重伤</w:t>
      </w:r>
      <w:r w:rsidRPr="00DC7F80">
        <w:rPr>
          <w:rFonts w:ascii="Calibri" w:eastAsia="宋体" w:hAnsi="Calibri" w:cs="Times New Roman" w:hint="eastAsia"/>
          <w:sz w:val="26"/>
          <w:u w:val="single"/>
        </w:rPr>
        <w:t xml:space="preserve">　　　　</w:t>
      </w:r>
      <w:r>
        <w:rPr>
          <w:rFonts w:ascii="Calibri" w:eastAsia="宋体" w:hAnsi="Calibri" w:cs="Times New Roman" w:hint="eastAsia"/>
          <w:sz w:val="26"/>
        </w:rPr>
        <w:t>人；②其他人员伤亡</w:t>
      </w:r>
      <w:r w:rsidRPr="00DC7F80">
        <w:rPr>
          <w:rFonts w:ascii="Calibri" w:eastAsia="宋体" w:hAnsi="Calibri" w:cs="Times New Roman" w:hint="eastAsia"/>
          <w:sz w:val="26"/>
          <w:u w:val="single"/>
        </w:rPr>
        <w:t xml:space="preserve">　　　</w:t>
      </w:r>
      <w:r>
        <w:rPr>
          <w:rFonts w:ascii="Calibri" w:eastAsia="宋体" w:hAnsi="Calibri" w:cs="Times New Roman" w:hint="eastAsia"/>
          <w:sz w:val="26"/>
        </w:rPr>
        <w:t>人，重伤</w:t>
      </w:r>
      <w:r w:rsidRPr="00DC7F80">
        <w:rPr>
          <w:rFonts w:ascii="Calibri" w:eastAsia="宋体" w:hAnsi="Calibri" w:cs="Times New Roman" w:hint="eastAsia"/>
          <w:sz w:val="26"/>
          <w:u w:val="single"/>
        </w:rPr>
        <w:t xml:space="preserve">　　　</w:t>
      </w:r>
      <w:r>
        <w:rPr>
          <w:rFonts w:ascii="Calibri" w:eastAsia="宋体" w:hAnsi="Calibri" w:cs="Times New Roman" w:hint="eastAsia"/>
          <w:sz w:val="26"/>
        </w:rPr>
        <w:t>人。</w:t>
      </w:r>
    </w:p>
    <w:p w14:paraId="3A1A5B3C" w14:textId="77777777" w:rsidR="00305843" w:rsidRDefault="00305843" w:rsidP="00305843">
      <w:pPr>
        <w:spacing w:line="560" w:lineRule="exact"/>
        <w:rPr>
          <w:rFonts w:ascii="Calibri" w:eastAsia="宋体" w:hAnsi="Calibri" w:cs="Times New Roman"/>
          <w:sz w:val="26"/>
        </w:rPr>
      </w:pPr>
      <w:r>
        <w:rPr>
          <w:rFonts w:ascii="Calibri" w:eastAsia="宋体" w:hAnsi="Calibri" w:cs="Times New Roman" w:hint="eastAsia"/>
          <w:sz w:val="26"/>
        </w:rPr>
        <w:t xml:space="preserve">　　　　　</w:t>
      </w:r>
      <w:r>
        <w:rPr>
          <w:rFonts w:ascii="Calibri" w:eastAsia="宋体" w:hAnsi="Calibri" w:cs="Times New Roman" w:hint="eastAsia"/>
          <w:sz w:val="26"/>
        </w:rPr>
        <w:t>4</w:t>
      </w:r>
      <w:r>
        <w:rPr>
          <w:rFonts w:ascii="Calibri" w:eastAsia="宋体" w:hAnsi="Calibri" w:cs="Times New Roman" w:hint="eastAsia"/>
          <w:sz w:val="26"/>
        </w:rPr>
        <w:t>、自年初累计：死亡</w:t>
      </w:r>
      <w:r w:rsidRPr="00DC7F80">
        <w:rPr>
          <w:rFonts w:ascii="Calibri" w:eastAsia="宋体" w:hAnsi="Calibri" w:cs="Times New Roman" w:hint="eastAsia"/>
          <w:sz w:val="26"/>
          <w:u w:val="single"/>
        </w:rPr>
        <w:t xml:space="preserve">　　　　</w:t>
      </w:r>
      <w:r>
        <w:rPr>
          <w:rFonts w:ascii="Calibri" w:eastAsia="宋体" w:hAnsi="Calibri" w:cs="Times New Roman" w:hint="eastAsia"/>
          <w:sz w:val="26"/>
        </w:rPr>
        <w:t>人，重伤人</w:t>
      </w:r>
      <w:r w:rsidRPr="00DC7F80">
        <w:rPr>
          <w:rFonts w:ascii="Calibri" w:eastAsia="宋体" w:hAnsi="Calibri" w:cs="Times New Roman" w:hint="eastAsia"/>
          <w:sz w:val="26"/>
          <w:u w:val="single"/>
        </w:rPr>
        <w:t xml:space="preserve">　　　　</w:t>
      </w:r>
      <w:r>
        <w:rPr>
          <w:rFonts w:ascii="Calibri" w:eastAsia="宋体" w:hAnsi="Calibri" w:cs="Times New Roman" w:hint="eastAsia"/>
          <w:sz w:val="26"/>
        </w:rPr>
        <w:t>人，轻伤</w:t>
      </w:r>
      <w:r w:rsidRPr="00DC7F80">
        <w:rPr>
          <w:rFonts w:ascii="Calibri" w:eastAsia="宋体" w:hAnsi="Calibri" w:cs="Times New Roman" w:hint="eastAsia"/>
          <w:sz w:val="26"/>
          <w:u w:val="single"/>
        </w:rPr>
        <w:t xml:space="preserve">　　　</w:t>
      </w:r>
      <w:r>
        <w:rPr>
          <w:rFonts w:ascii="Calibri" w:eastAsia="宋体" w:hAnsi="Calibri" w:cs="Times New Roman" w:hint="eastAsia"/>
          <w:sz w:val="26"/>
        </w:rPr>
        <w:t>人，歇总工日</w:t>
      </w:r>
      <w:r w:rsidRPr="00DC7F80">
        <w:rPr>
          <w:rFonts w:ascii="Calibri" w:eastAsia="宋体" w:hAnsi="Calibri" w:cs="Times New Roman" w:hint="eastAsia"/>
          <w:sz w:val="26"/>
          <w:u w:val="single"/>
        </w:rPr>
        <w:t xml:space="preserve">　　　　</w:t>
      </w:r>
      <w:r>
        <w:rPr>
          <w:rFonts w:ascii="Calibri" w:eastAsia="宋体" w:hAnsi="Calibri" w:cs="Times New Roman" w:hint="eastAsia"/>
          <w:sz w:val="26"/>
        </w:rPr>
        <w:t>工日，负伤频率</w:t>
      </w:r>
      <w:r w:rsidRPr="00DC7F80">
        <w:rPr>
          <w:rFonts w:ascii="Calibri" w:eastAsia="宋体" w:hAnsi="Calibri" w:cs="Times New Roman" w:hint="eastAsia"/>
          <w:sz w:val="26"/>
          <w:u w:val="single"/>
        </w:rPr>
        <w:t xml:space="preserve">　　</w:t>
      </w:r>
      <w:r>
        <w:rPr>
          <w:rFonts w:ascii="Calibri" w:eastAsia="宋体" w:hAnsi="Calibri" w:cs="Times New Roman" w:hint="eastAsia"/>
          <w:sz w:val="26"/>
        </w:rPr>
        <w:t>‰。经济损</w:t>
      </w:r>
      <w:r w:rsidRPr="00DC7F80">
        <w:rPr>
          <w:rFonts w:ascii="Calibri" w:eastAsia="宋体" w:hAnsi="Calibri" w:cs="Times New Roman" w:hint="eastAsia"/>
          <w:sz w:val="26"/>
          <w:u w:val="single"/>
        </w:rPr>
        <w:t xml:space="preserve">失　　　　</w:t>
      </w:r>
      <w:r>
        <w:rPr>
          <w:rFonts w:ascii="Calibri" w:eastAsia="宋体" w:hAnsi="Calibri" w:cs="Times New Roman" w:hint="eastAsia"/>
          <w:sz w:val="26"/>
        </w:rPr>
        <w:t>元。</w:t>
      </w:r>
    </w:p>
    <w:p w14:paraId="202ADDDF" w14:textId="77777777" w:rsidR="00305843" w:rsidRPr="00305843" w:rsidRDefault="00305843" w:rsidP="00305843">
      <w:pPr>
        <w:spacing w:line="560" w:lineRule="exact"/>
        <w:jc w:val="center"/>
        <w:rPr>
          <w:rFonts w:ascii="Calibri" w:eastAsia="宋体" w:hAnsi="Calibri" w:cs="Times New Roman"/>
          <w:sz w:val="26"/>
        </w:rPr>
      </w:pPr>
      <w:r>
        <w:rPr>
          <w:rFonts w:ascii="Calibri" w:eastAsia="宋体" w:hAnsi="Calibri" w:cs="Times New Roman" w:hint="eastAsia"/>
          <w:sz w:val="26"/>
        </w:rPr>
        <w:t>安全负责人：　　　　　　　　　　制表人：　　　　　实际报出日期：　　　年　　　月</w:t>
      </w:r>
      <w:r>
        <w:rPr>
          <w:rFonts w:ascii="Calibri" w:eastAsia="宋体" w:hAnsi="Calibri" w:cs="Times New Roman" w:hint="eastAsia"/>
          <w:sz w:val="26"/>
        </w:rPr>
        <w:t xml:space="preserve">    </w:t>
      </w:r>
      <w:r w:rsidRPr="00C02B5E">
        <w:rPr>
          <w:rFonts w:ascii="Calibri" w:eastAsia="黑体" w:hAnsi="Calibri" w:cs="Times New Roman" w:hint="eastAsia"/>
          <w:sz w:val="48"/>
        </w:rPr>
        <w:t>职工伤亡事故汇总表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714"/>
        <w:gridCol w:w="714"/>
        <w:gridCol w:w="714"/>
        <w:gridCol w:w="714"/>
        <w:gridCol w:w="714"/>
        <w:gridCol w:w="714"/>
        <w:gridCol w:w="714"/>
        <w:gridCol w:w="714"/>
        <w:gridCol w:w="714"/>
        <w:gridCol w:w="715"/>
        <w:gridCol w:w="715"/>
        <w:gridCol w:w="715"/>
        <w:gridCol w:w="715"/>
        <w:gridCol w:w="715"/>
      </w:tblGrid>
      <w:tr w:rsidR="00305843" w:rsidRPr="007C3D15" w14:paraId="438F4D08" w14:textId="77777777">
        <w:tc>
          <w:tcPr>
            <w:tcW w:w="1494" w:type="dxa"/>
            <w:vAlign w:val="center"/>
          </w:tcPr>
          <w:p w14:paraId="278E7C05" w14:textId="77777777" w:rsidR="00305843" w:rsidRPr="007C3D15" w:rsidRDefault="00305843" w:rsidP="00273C2B">
            <w:pPr>
              <w:jc w:val="center"/>
              <w:rPr>
                <w:rFonts w:ascii="Calibri" w:eastAsia="宋体" w:hAnsi="Calibri" w:cs="Times New Roman"/>
                <w:b/>
                <w:sz w:val="26"/>
              </w:rPr>
            </w:pPr>
            <w:r w:rsidRPr="007C3D15">
              <w:rPr>
                <w:rFonts w:ascii="Calibri" w:eastAsia="宋体" w:hAnsi="Calibri" w:cs="Times New Roman" w:hint="eastAsia"/>
                <w:b/>
                <w:sz w:val="26"/>
              </w:rPr>
              <w:lastRenderedPageBreak/>
              <w:t>事故类型</w:t>
            </w:r>
          </w:p>
        </w:tc>
        <w:tc>
          <w:tcPr>
            <w:tcW w:w="949" w:type="dxa"/>
            <w:vAlign w:val="center"/>
          </w:tcPr>
          <w:p w14:paraId="203894A6" w14:textId="77777777" w:rsidR="00305843" w:rsidRPr="007C3D15" w:rsidRDefault="00305843" w:rsidP="00273C2B">
            <w:pPr>
              <w:jc w:val="center"/>
              <w:rPr>
                <w:rFonts w:ascii="Calibri" w:eastAsia="宋体" w:hAnsi="Calibri" w:cs="Times New Roman"/>
                <w:b/>
                <w:sz w:val="26"/>
              </w:rPr>
            </w:pPr>
            <w:r w:rsidRPr="007C3D15">
              <w:rPr>
                <w:rFonts w:ascii="Calibri" w:eastAsia="宋体" w:hAnsi="Calibri" w:cs="Times New Roman" w:hint="eastAsia"/>
                <w:b/>
                <w:sz w:val="26"/>
              </w:rPr>
              <w:t>合</w:t>
            </w:r>
          </w:p>
          <w:p w14:paraId="35AB6D10" w14:textId="77777777" w:rsidR="00305843" w:rsidRPr="007C3D15" w:rsidRDefault="00305843" w:rsidP="00273C2B">
            <w:pPr>
              <w:jc w:val="center"/>
              <w:rPr>
                <w:rFonts w:ascii="Calibri" w:eastAsia="宋体" w:hAnsi="Calibri" w:cs="Times New Roman"/>
                <w:b/>
                <w:sz w:val="26"/>
              </w:rPr>
            </w:pPr>
            <w:r w:rsidRPr="007C3D15">
              <w:rPr>
                <w:rFonts w:ascii="Calibri" w:eastAsia="宋体" w:hAnsi="Calibri" w:cs="Times New Roman" w:hint="eastAsia"/>
                <w:b/>
                <w:sz w:val="26"/>
              </w:rPr>
              <w:t>计</w:t>
            </w:r>
          </w:p>
        </w:tc>
        <w:tc>
          <w:tcPr>
            <w:tcW w:w="949" w:type="dxa"/>
            <w:vAlign w:val="center"/>
          </w:tcPr>
          <w:p w14:paraId="0C83C09A"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物</w:t>
            </w:r>
          </w:p>
          <w:p w14:paraId="358099DB"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体</w:t>
            </w:r>
          </w:p>
          <w:p w14:paraId="219B2C18"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打</w:t>
            </w:r>
          </w:p>
          <w:p w14:paraId="58F75DC6"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击</w:t>
            </w:r>
          </w:p>
        </w:tc>
        <w:tc>
          <w:tcPr>
            <w:tcW w:w="950" w:type="dxa"/>
            <w:vAlign w:val="center"/>
          </w:tcPr>
          <w:p w14:paraId="24D55298" w14:textId="77777777" w:rsidR="00305843" w:rsidRPr="007C3D15" w:rsidRDefault="00305843" w:rsidP="00273C2B">
            <w:pPr>
              <w:jc w:val="center"/>
              <w:rPr>
                <w:rFonts w:ascii="Calibri" w:eastAsia="宋体" w:hAnsi="Calibri" w:cs="Times New Roman"/>
                <w:b/>
                <w:sz w:val="26"/>
              </w:rPr>
            </w:pPr>
            <w:r w:rsidRPr="007C3D15">
              <w:rPr>
                <w:rFonts w:ascii="Calibri" w:eastAsia="宋体" w:hAnsi="Calibri" w:cs="Times New Roman" w:hint="eastAsia"/>
                <w:b/>
                <w:sz w:val="26"/>
              </w:rPr>
              <w:t>触</w:t>
            </w:r>
          </w:p>
          <w:p w14:paraId="26CE46A5" w14:textId="77777777" w:rsidR="00305843" w:rsidRPr="007C3D15" w:rsidRDefault="00305843" w:rsidP="00273C2B">
            <w:pPr>
              <w:jc w:val="center"/>
              <w:rPr>
                <w:rFonts w:ascii="Calibri" w:eastAsia="宋体" w:hAnsi="Calibri" w:cs="Times New Roman"/>
                <w:b/>
                <w:sz w:val="26"/>
              </w:rPr>
            </w:pPr>
            <w:r w:rsidRPr="007C3D15">
              <w:rPr>
                <w:rFonts w:ascii="Calibri" w:eastAsia="宋体" w:hAnsi="Calibri" w:cs="Times New Roman" w:hint="eastAsia"/>
                <w:b/>
                <w:sz w:val="26"/>
              </w:rPr>
              <w:t>电</w:t>
            </w:r>
          </w:p>
        </w:tc>
        <w:tc>
          <w:tcPr>
            <w:tcW w:w="949" w:type="dxa"/>
            <w:vAlign w:val="center"/>
          </w:tcPr>
          <w:p w14:paraId="5278EEF9"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机</w:t>
            </w:r>
          </w:p>
          <w:p w14:paraId="0474A7CB"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械</w:t>
            </w:r>
          </w:p>
          <w:p w14:paraId="0A55C85A"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伤</w:t>
            </w:r>
          </w:p>
          <w:p w14:paraId="17F3E19D"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害</w:t>
            </w:r>
          </w:p>
        </w:tc>
        <w:tc>
          <w:tcPr>
            <w:tcW w:w="950" w:type="dxa"/>
            <w:vAlign w:val="center"/>
          </w:tcPr>
          <w:p w14:paraId="0223115E"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起</w:t>
            </w:r>
          </w:p>
          <w:p w14:paraId="165DE1A6"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重</w:t>
            </w:r>
          </w:p>
          <w:p w14:paraId="2AA64E03"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伤</w:t>
            </w:r>
          </w:p>
          <w:p w14:paraId="490B961E"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害</w:t>
            </w:r>
          </w:p>
        </w:tc>
        <w:tc>
          <w:tcPr>
            <w:tcW w:w="949" w:type="dxa"/>
            <w:vAlign w:val="center"/>
          </w:tcPr>
          <w:p w14:paraId="5C8ACC3F"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高</w:t>
            </w:r>
          </w:p>
          <w:p w14:paraId="53CA7470"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处</w:t>
            </w:r>
          </w:p>
          <w:p w14:paraId="18E1C794"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坠</w:t>
            </w:r>
          </w:p>
          <w:p w14:paraId="28B238E8"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落</w:t>
            </w:r>
          </w:p>
        </w:tc>
        <w:tc>
          <w:tcPr>
            <w:tcW w:w="950" w:type="dxa"/>
            <w:vAlign w:val="center"/>
          </w:tcPr>
          <w:p w14:paraId="583DE257"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中</w:t>
            </w:r>
          </w:p>
          <w:p w14:paraId="5920F713"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毒</w:t>
            </w:r>
          </w:p>
          <w:p w14:paraId="60B37B14"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和</w:t>
            </w:r>
          </w:p>
          <w:p w14:paraId="60858CAC"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窒</w:t>
            </w:r>
          </w:p>
          <w:p w14:paraId="7E729D97"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息</w:t>
            </w:r>
          </w:p>
        </w:tc>
        <w:tc>
          <w:tcPr>
            <w:tcW w:w="949" w:type="dxa"/>
            <w:vAlign w:val="center"/>
          </w:tcPr>
          <w:p w14:paraId="0E149468"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火</w:t>
            </w:r>
          </w:p>
          <w:p w14:paraId="468E18A5"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灾</w:t>
            </w:r>
          </w:p>
          <w:p w14:paraId="54545AFD"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和</w:t>
            </w:r>
          </w:p>
          <w:p w14:paraId="43338F13"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爆</w:t>
            </w:r>
          </w:p>
          <w:p w14:paraId="2C04ACB6"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炸</w:t>
            </w:r>
          </w:p>
        </w:tc>
        <w:tc>
          <w:tcPr>
            <w:tcW w:w="949" w:type="dxa"/>
            <w:vAlign w:val="center"/>
          </w:tcPr>
          <w:p w14:paraId="4A628FAB"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坍</w:t>
            </w:r>
          </w:p>
          <w:p w14:paraId="422E6CE3" w14:textId="77777777" w:rsidR="00305843" w:rsidRPr="007C3D15" w:rsidRDefault="00305843" w:rsidP="00273C2B">
            <w:pPr>
              <w:spacing w:line="360" w:lineRule="exact"/>
              <w:jc w:val="center"/>
              <w:rPr>
                <w:rFonts w:ascii="Calibri" w:eastAsia="宋体" w:hAnsi="Calibri" w:cs="Times New Roman"/>
                <w:b/>
                <w:sz w:val="26"/>
              </w:rPr>
            </w:pPr>
          </w:p>
          <w:p w14:paraId="0A140B2C"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塌</w:t>
            </w:r>
          </w:p>
        </w:tc>
        <w:tc>
          <w:tcPr>
            <w:tcW w:w="950" w:type="dxa"/>
            <w:vAlign w:val="center"/>
          </w:tcPr>
          <w:p w14:paraId="3DFD4E22"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车</w:t>
            </w:r>
          </w:p>
          <w:p w14:paraId="39AB3C34"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辆</w:t>
            </w:r>
          </w:p>
          <w:p w14:paraId="79316629"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伤</w:t>
            </w:r>
          </w:p>
          <w:p w14:paraId="772939D6"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害</w:t>
            </w:r>
          </w:p>
        </w:tc>
        <w:tc>
          <w:tcPr>
            <w:tcW w:w="949" w:type="dxa"/>
            <w:vAlign w:val="center"/>
          </w:tcPr>
          <w:p w14:paraId="039CCC32"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其</w:t>
            </w:r>
          </w:p>
          <w:p w14:paraId="31523A9C"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他</w:t>
            </w:r>
          </w:p>
          <w:p w14:paraId="3A9F3F19"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伤</w:t>
            </w:r>
          </w:p>
          <w:p w14:paraId="0A44866A"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害</w:t>
            </w:r>
          </w:p>
        </w:tc>
        <w:tc>
          <w:tcPr>
            <w:tcW w:w="950" w:type="dxa"/>
            <w:vAlign w:val="center"/>
          </w:tcPr>
          <w:p w14:paraId="01E54C4E" w14:textId="77777777" w:rsidR="00305843" w:rsidRPr="007C3D15" w:rsidRDefault="00305843" w:rsidP="00273C2B">
            <w:pPr>
              <w:jc w:val="center"/>
              <w:rPr>
                <w:rFonts w:ascii="Calibri" w:eastAsia="宋体" w:hAnsi="Calibri" w:cs="Times New Roman"/>
                <w:b/>
                <w:sz w:val="26"/>
              </w:rPr>
            </w:pPr>
          </w:p>
        </w:tc>
        <w:tc>
          <w:tcPr>
            <w:tcW w:w="949" w:type="dxa"/>
            <w:vAlign w:val="center"/>
          </w:tcPr>
          <w:p w14:paraId="54ACFDDD" w14:textId="77777777" w:rsidR="00305843" w:rsidRPr="007C3D15" w:rsidRDefault="00305843" w:rsidP="00273C2B">
            <w:pPr>
              <w:jc w:val="center"/>
              <w:rPr>
                <w:rFonts w:ascii="Calibri" w:eastAsia="宋体" w:hAnsi="Calibri" w:cs="Times New Roman"/>
                <w:b/>
                <w:sz w:val="26"/>
              </w:rPr>
            </w:pPr>
          </w:p>
        </w:tc>
        <w:tc>
          <w:tcPr>
            <w:tcW w:w="950" w:type="dxa"/>
            <w:vAlign w:val="center"/>
          </w:tcPr>
          <w:p w14:paraId="0B93E39A" w14:textId="77777777" w:rsidR="00305843" w:rsidRPr="007C3D15" w:rsidRDefault="00305843" w:rsidP="00273C2B">
            <w:pPr>
              <w:jc w:val="center"/>
              <w:rPr>
                <w:rFonts w:ascii="Calibri" w:eastAsia="宋体" w:hAnsi="Calibri" w:cs="Times New Roman"/>
                <w:b/>
                <w:sz w:val="26"/>
              </w:rPr>
            </w:pPr>
          </w:p>
        </w:tc>
      </w:tr>
      <w:tr w:rsidR="00305843" w:rsidRPr="007C3D15" w14:paraId="471F4AB3" w14:textId="77777777">
        <w:tc>
          <w:tcPr>
            <w:tcW w:w="1494" w:type="dxa"/>
            <w:vAlign w:val="center"/>
          </w:tcPr>
          <w:p w14:paraId="6B8B0DAF" w14:textId="77777777" w:rsidR="00305843" w:rsidRPr="007C3D15" w:rsidRDefault="00305843" w:rsidP="00273C2B">
            <w:pPr>
              <w:jc w:val="center"/>
              <w:rPr>
                <w:rFonts w:ascii="Calibri" w:eastAsia="宋体" w:hAnsi="Calibri" w:cs="Times New Roman"/>
                <w:b/>
                <w:sz w:val="26"/>
              </w:rPr>
            </w:pPr>
            <w:r w:rsidRPr="007C3D15">
              <w:rPr>
                <w:rFonts w:ascii="Calibri" w:eastAsia="宋体" w:hAnsi="Calibri" w:cs="Times New Roman" w:hint="eastAsia"/>
                <w:b/>
                <w:sz w:val="26"/>
              </w:rPr>
              <w:t>序　号</w:t>
            </w:r>
          </w:p>
        </w:tc>
        <w:tc>
          <w:tcPr>
            <w:tcW w:w="949" w:type="dxa"/>
            <w:vAlign w:val="center"/>
          </w:tcPr>
          <w:p w14:paraId="5098F459" w14:textId="77777777" w:rsidR="00305843" w:rsidRPr="007C3D15" w:rsidRDefault="00305843" w:rsidP="00273C2B">
            <w:pPr>
              <w:jc w:val="center"/>
              <w:rPr>
                <w:rFonts w:ascii="Calibri" w:eastAsia="宋体" w:hAnsi="Calibri" w:cs="Times New Roman"/>
                <w:b/>
                <w:sz w:val="26"/>
              </w:rPr>
            </w:pPr>
            <w:r w:rsidRPr="007C3D15">
              <w:rPr>
                <w:rFonts w:ascii="Calibri" w:eastAsia="宋体" w:hAnsi="Calibri" w:cs="Times New Roman" w:hint="eastAsia"/>
                <w:b/>
                <w:sz w:val="26"/>
              </w:rPr>
              <w:t>1</w:t>
            </w:r>
          </w:p>
        </w:tc>
        <w:tc>
          <w:tcPr>
            <w:tcW w:w="949" w:type="dxa"/>
            <w:vAlign w:val="center"/>
          </w:tcPr>
          <w:p w14:paraId="16E2EB40"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2</w:t>
            </w:r>
          </w:p>
        </w:tc>
        <w:tc>
          <w:tcPr>
            <w:tcW w:w="950" w:type="dxa"/>
            <w:vAlign w:val="center"/>
          </w:tcPr>
          <w:p w14:paraId="1A67C5D4" w14:textId="77777777" w:rsidR="00305843" w:rsidRPr="007C3D15" w:rsidRDefault="00305843" w:rsidP="00273C2B">
            <w:pPr>
              <w:jc w:val="center"/>
              <w:rPr>
                <w:rFonts w:ascii="Calibri" w:eastAsia="宋体" w:hAnsi="Calibri" w:cs="Times New Roman"/>
                <w:b/>
                <w:sz w:val="26"/>
              </w:rPr>
            </w:pPr>
            <w:r w:rsidRPr="007C3D15">
              <w:rPr>
                <w:rFonts w:ascii="Calibri" w:eastAsia="宋体" w:hAnsi="Calibri" w:cs="Times New Roman" w:hint="eastAsia"/>
                <w:b/>
                <w:sz w:val="26"/>
              </w:rPr>
              <w:t>3</w:t>
            </w:r>
          </w:p>
        </w:tc>
        <w:tc>
          <w:tcPr>
            <w:tcW w:w="949" w:type="dxa"/>
            <w:vAlign w:val="center"/>
          </w:tcPr>
          <w:p w14:paraId="1A1D05BF"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4</w:t>
            </w:r>
          </w:p>
        </w:tc>
        <w:tc>
          <w:tcPr>
            <w:tcW w:w="950" w:type="dxa"/>
            <w:vAlign w:val="center"/>
          </w:tcPr>
          <w:p w14:paraId="66723EE9"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5</w:t>
            </w:r>
          </w:p>
        </w:tc>
        <w:tc>
          <w:tcPr>
            <w:tcW w:w="949" w:type="dxa"/>
            <w:vAlign w:val="center"/>
          </w:tcPr>
          <w:p w14:paraId="47E45845"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6</w:t>
            </w:r>
          </w:p>
        </w:tc>
        <w:tc>
          <w:tcPr>
            <w:tcW w:w="950" w:type="dxa"/>
            <w:vAlign w:val="center"/>
          </w:tcPr>
          <w:p w14:paraId="1E1B30ED"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7</w:t>
            </w:r>
          </w:p>
        </w:tc>
        <w:tc>
          <w:tcPr>
            <w:tcW w:w="949" w:type="dxa"/>
            <w:vAlign w:val="center"/>
          </w:tcPr>
          <w:p w14:paraId="1430B01E"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8</w:t>
            </w:r>
          </w:p>
        </w:tc>
        <w:tc>
          <w:tcPr>
            <w:tcW w:w="949" w:type="dxa"/>
            <w:vAlign w:val="center"/>
          </w:tcPr>
          <w:p w14:paraId="2AE13555"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9</w:t>
            </w:r>
          </w:p>
        </w:tc>
        <w:tc>
          <w:tcPr>
            <w:tcW w:w="950" w:type="dxa"/>
            <w:vAlign w:val="center"/>
          </w:tcPr>
          <w:p w14:paraId="1CC7CDD4"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10</w:t>
            </w:r>
          </w:p>
        </w:tc>
        <w:tc>
          <w:tcPr>
            <w:tcW w:w="949" w:type="dxa"/>
            <w:vAlign w:val="center"/>
          </w:tcPr>
          <w:p w14:paraId="38301096"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11</w:t>
            </w:r>
          </w:p>
        </w:tc>
        <w:tc>
          <w:tcPr>
            <w:tcW w:w="950" w:type="dxa"/>
            <w:vAlign w:val="center"/>
          </w:tcPr>
          <w:p w14:paraId="26F92AC7" w14:textId="77777777" w:rsidR="00305843" w:rsidRPr="007C3D15" w:rsidRDefault="00305843" w:rsidP="00273C2B">
            <w:pPr>
              <w:jc w:val="center"/>
              <w:rPr>
                <w:rFonts w:ascii="Calibri" w:eastAsia="宋体" w:hAnsi="Calibri" w:cs="Times New Roman"/>
                <w:b/>
                <w:sz w:val="26"/>
              </w:rPr>
            </w:pPr>
            <w:r w:rsidRPr="007C3D15">
              <w:rPr>
                <w:rFonts w:ascii="Calibri" w:eastAsia="宋体" w:hAnsi="Calibri" w:cs="Times New Roman" w:hint="eastAsia"/>
                <w:b/>
                <w:sz w:val="26"/>
              </w:rPr>
              <w:t>12</w:t>
            </w:r>
          </w:p>
        </w:tc>
        <w:tc>
          <w:tcPr>
            <w:tcW w:w="949" w:type="dxa"/>
            <w:vAlign w:val="center"/>
          </w:tcPr>
          <w:p w14:paraId="3FEAD76E" w14:textId="77777777" w:rsidR="00305843" w:rsidRPr="007C3D15" w:rsidRDefault="00305843" w:rsidP="00273C2B">
            <w:pPr>
              <w:jc w:val="center"/>
              <w:rPr>
                <w:rFonts w:ascii="Calibri" w:eastAsia="宋体" w:hAnsi="Calibri" w:cs="Times New Roman"/>
                <w:b/>
                <w:sz w:val="26"/>
              </w:rPr>
            </w:pPr>
            <w:r w:rsidRPr="007C3D15">
              <w:rPr>
                <w:rFonts w:ascii="Calibri" w:eastAsia="宋体" w:hAnsi="Calibri" w:cs="Times New Roman" w:hint="eastAsia"/>
                <w:b/>
                <w:sz w:val="26"/>
              </w:rPr>
              <w:t>13</w:t>
            </w:r>
          </w:p>
        </w:tc>
        <w:tc>
          <w:tcPr>
            <w:tcW w:w="950" w:type="dxa"/>
            <w:vAlign w:val="center"/>
          </w:tcPr>
          <w:p w14:paraId="2F576736" w14:textId="77777777" w:rsidR="00305843" w:rsidRPr="007C3D15" w:rsidRDefault="00305843" w:rsidP="00273C2B">
            <w:pPr>
              <w:jc w:val="center"/>
              <w:rPr>
                <w:rFonts w:ascii="Calibri" w:eastAsia="宋体" w:hAnsi="Calibri" w:cs="Times New Roman"/>
                <w:b/>
                <w:sz w:val="26"/>
              </w:rPr>
            </w:pPr>
            <w:r w:rsidRPr="007C3D15">
              <w:rPr>
                <w:rFonts w:ascii="Calibri" w:eastAsia="宋体" w:hAnsi="Calibri" w:cs="Times New Roman" w:hint="eastAsia"/>
                <w:b/>
                <w:sz w:val="26"/>
              </w:rPr>
              <w:t>14</w:t>
            </w:r>
          </w:p>
        </w:tc>
      </w:tr>
      <w:tr w:rsidR="00305843" w:rsidRPr="007C3D15" w14:paraId="6A0BD026" w14:textId="77777777">
        <w:tc>
          <w:tcPr>
            <w:tcW w:w="1494" w:type="dxa"/>
            <w:vAlign w:val="center"/>
          </w:tcPr>
          <w:p w14:paraId="168184D4" w14:textId="77777777" w:rsidR="00305843" w:rsidRPr="007C3D15" w:rsidRDefault="00305843" w:rsidP="00273C2B">
            <w:pPr>
              <w:jc w:val="center"/>
              <w:rPr>
                <w:rFonts w:ascii="Calibri" w:eastAsia="宋体" w:hAnsi="Calibri" w:cs="Times New Roman"/>
                <w:b/>
                <w:sz w:val="26"/>
              </w:rPr>
            </w:pPr>
            <w:r w:rsidRPr="007C3D15">
              <w:rPr>
                <w:rFonts w:ascii="Calibri" w:eastAsia="宋体" w:hAnsi="Calibri" w:cs="Times New Roman" w:hint="eastAsia"/>
                <w:b/>
                <w:sz w:val="26"/>
              </w:rPr>
              <w:t>死　亡</w:t>
            </w:r>
          </w:p>
        </w:tc>
        <w:tc>
          <w:tcPr>
            <w:tcW w:w="949" w:type="dxa"/>
            <w:vAlign w:val="center"/>
          </w:tcPr>
          <w:p w14:paraId="01D17DA7" w14:textId="77777777" w:rsidR="00305843" w:rsidRPr="007C3D15" w:rsidRDefault="00305843" w:rsidP="00273C2B">
            <w:pPr>
              <w:jc w:val="center"/>
              <w:rPr>
                <w:rFonts w:ascii="Calibri" w:eastAsia="宋体" w:hAnsi="Calibri" w:cs="Times New Roman"/>
                <w:b/>
                <w:sz w:val="26"/>
              </w:rPr>
            </w:pPr>
          </w:p>
        </w:tc>
        <w:tc>
          <w:tcPr>
            <w:tcW w:w="949" w:type="dxa"/>
            <w:vAlign w:val="center"/>
          </w:tcPr>
          <w:p w14:paraId="5CCE31D4" w14:textId="77777777" w:rsidR="00305843" w:rsidRPr="007C3D15" w:rsidRDefault="00305843" w:rsidP="00273C2B">
            <w:pPr>
              <w:spacing w:line="360" w:lineRule="exact"/>
              <w:jc w:val="center"/>
              <w:rPr>
                <w:rFonts w:ascii="Calibri" w:eastAsia="宋体" w:hAnsi="Calibri" w:cs="Times New Roman"/>
                <w:b/>
                <w:sz w:val="26"/>
              </w:rPr>
            </w:pPr>
          </w:p>
        </w:tc>
        <w:tc>
          <w:tcPr>
            <w:tcW w:w="950" w:type="dxa"/>
            <w:vAlign w:val="center"/>
          </w:tcPr>
          <w:p w14:paraId="6D5A7AC4" w14:textId="77777777" w:rsidR="00305843" w:rsidRPr="007C3D15" w:rsidRDefault="00305843" w:rsidP="00273C2B">
            <w:pPr>
              <w:jc w:val="center"/>
              <w:rPr>
                <w:rFonts w:ascii="Calibri" w:eastAsia="宋体" w:hAnsi="Calibri" w:cs="Times New Roman"/>
                <w:b/>
                <w:sz w:val="26"/>
              </w:rPr>
            </w:pPr>
          </w:p>
        </w:tc>
        <w:tc>
          <w:tcPr>
            <w:tcW w:w="949" w:type="dxa"/>
            <w:vAlign w:val="center"/>
          </w:tcPr>
          <w:p w14:paraId="43249F7F" w14:textId="77777777" w:rsidR="00305843" w:rsidRPr="007C3D15" w:rsidRDefault="00305843" w:rsidP="00273C2B">
            <w:pPr>
              <w:spacing w:line="360" w:lineRule="exact"/>
              <w:jc w:val="center"/>
              <w:rPr>
                <w:rFonts w:ascii="Calibri" w:eastAsia="宋体" w:hAnsi="Calibri" w:cs="Times New Roman"/>
                <w:b/>
                <w:sz w:val="26"/>
              </w:rPr>
            </w:pPr>
          </w:p>
        </w:tc>
        <w:tc>
          <w:tcPr>
            <w:tcW w:w="950" w:type="dxa"/>
            <w:vAlign w:val="center"/>
          </w:tcPr>
          <w:p w14:paraId="6F07B35C" w14:textId="77777777" w:rsidR="00305843" w:rsidRPr="007C3D15" w:rsidRDefault="00305843" w:rsidP="00273C2B">
            <w:pPr>
              <w:spacing w:line="360" w:lineRule="exact"/>
              <w:jc w:val="center"/>
              <w:rPr>
                <w:rFonts w:ascii="Calibri" w:eastAsia="宋体" w:hAnsi="Calibri" w:cs="Times New Roman"/>
                <w:b/>
                <w:sz w:val="26"/>
              </w:rPr>
            </w:pPr>
          </w:p>
        </w:tc>
        <w:tc>
          <w:tcPr>
            <w:tcW w:w="949" w:type="dxa"/>
            <w:vAlign w:val="center"/>
          </w:tcPr>
          <w:p w14:paraId="1578C3AA" w14:textId="77777777" w:rsidR="00305843" w:rsidRPr="007C3D15" w:rsidRDefault="00305843" w:rsidP="00273C2B">
            <w:pPr>
              <w:spacing w:line="360" w:lineRule="exact"/>
              <w:jc w:val="center"/>
              <w:rPr>
                <w:rFonts w:ascii="Calibri" w:eastAsia="宋体" w:hAnsi="Calibri" w:cs="Times New Roman"/>
                <w:b/>
                <w:sz w:val="26"/>
              </w:rPr>
            </w:pPr>
          </w:p>
        </w:tc>
        <w:tc>
          <w:tcPr>
            <w:tcW w:w="950" w:type="dxa"/>
            <w:vAlign w:val="center"/>
          </w:tcPr>
          <w:p w14:paraId="54F71252" w14:textId="77777777" w:rsidR="00305843" w:rsidRPr="007C3D15" w:rsidRDefault="00305843" w:rsidP="00273C2B">
            <w:pPr>
              <w:spacing w:line="360" w:lineRule="exact"/>
              <w:jc w:val="center"/>
              <w:rPr>
                <w:rFonts w:ascii="Calibri" w:eastAsia="宋体" w:hAnsi="Calibri" w:cs="Times New Roman"/>
                <w:b/>
                <w:sz w:val="26"/>
              </w:rPr>
            </w:pPr>
          </w:p>
        </w:tc>
        <w:tc>
          <w:tcPr>
            <w:tcW w:w="949" w:type="dxa"/>
            <w:vAlign w:val="center"/>
          </w:tcPr>
          <w:p w14:paraId="2586AB28" w14:textId="77777777" w:rsidR="00305843" w:rsidRPr="007C3D15" w:rsidRDefault="00305843" w:rsidP="00273C2B">
            <w:pPr>
              <w:spacing w:line="360" w:lineRule="exact"/>
              <w:jc w:val="center"/>
              <w:rPr>
                <w:rFonts w:ascii="Calibri" w:eastAsia="宋体" w:hAnsi="Calibri" w:cs="Times New Roman"/>
                <w:b/>
                <w:sz w:val="26"/>
              </w:rPr>
            </w:pPr>
          </w:p>
        </w:tc>
        <w:tc>
          <w:tcPr>
            <w:tcW w:w="949" w:type="dxa"/>
            <w:vAlign w:val="center"/>
          </w:tcPr>
          <w:p w14:paraId="3A60EF6E" w14:textId="77777777" w:rsidR="00305843" w:rsidRPr="007C3D15" w:rsidRDefault="00305843" w:rsidP="00273C2B">
            <w:pPr>
              <w:spacing w:line="360" w:lineRule="exact"/>
              <w:jc w:val="center"/>
              <w:rPr>
                <w:rFonts w:ascii="Calibri" w:eastAsia="宋体" w:hAnsi="Calibri" w:cs="Times New Roman"/>
                <w:b/>
                <w:sz w:val="26"/>
              </w:rPr>
            </w:pPr>
          </w:p>
        </w:tc>
        <w:tc>
          <w:tcPr>
            <w:tcW w:w="950" w:type="dxa"/>
            <w:vAlign w:val="center"/>
          </w:tcPr>
          <w:p w14:paraId="33CE16E5" w14:textId="77777777" w:rsidR="00305843" w:rsidRPr="007C3D15" w:rsidRDefault="00305843" w:rsidP="00273C2B">
            <w:pPr>
              <w:spacing w:line="360" w:lineRule="exact"/>
              <w:jc w:val="center"/>
              <w:rPr>
                <w:rFonts w:ascii="Calibri" w:eastAsia="宋体" w:hAnsi="Calibri" w:cs="Times New Roman"/>
                <w:b/>
                <w:sz w:val="26"/>
              </w:rPr>
            </w:pPr>
          </w:p>
        </w:tc>
        <w:tc>
          <w:tcPr>
            <w:tcW w:w="949" w:type="dxa"/>
            <w:vAlign w:val="center"/>
          </w:tcPr>
          <w:p w14:paraId="0451110F" w14:textId="77777777" w:rsidR="00305843" w:rsidRPr="007C3D15" w:rsidRDefault="00305843" w:rsidP="00273C2B">
            <w:pPr>
              <w:spacing w:line="360" w:lineRule="exact"/>
              <w:jc w:val="center"/>
              <w:rPr>
                <w:rFonts w:ascii="Calibri" w:eastAsia="宋体" w:hAnsi="Calibri" w:cs="Times New Roman"/>
                <w:b/>
                <w:sz w:val="26"/>
              </w:rPr>
            </w:pPr>
          </w:p>
        </w:tc>
        <w:tc>
          <w:tcPr>
            <w:tcW w:w="950" w:type="dxa"/>
            <w:vAlign w:val="center"/>
          </w:tcPr>
          <w:p w14:paraId="350812F7" w14:textId="77777777" w:rsidR="00305843" w:rsidRPr="007C3D15" w:rsidRDefault="00305843" w:rsidP="00273C2B">
            <w:pPr>
              <w:jc w:val="center"/>
              <w:rPr>
                <w:rFonts w:ascii="Calibri" w:eastAsia="宋体" w:hAnsi="Calibri" w:cs="Times New Roman"/>
                <w:b/>
                <w:sz w:val="26"/>
              </w:rPr>
            </w:pPr>
          </w:p>
        </w:tc>
        <w:tc>
          <w:tcPr>
            <w:tcW w:w="949" w:type="dxa"/>
            <w:vAlign w:val="center"/>
          </w:tcPr>
          <w:p w14:paraId="11CC4F25" w14:textId="77777777" w:rsidR="00305843" w:rsidRPr="007C3D15" w:rsidRDefault="00305843" w:rsidP="00273C2B">
            <w:pPr>
              <w:jc w:val="center"/>
              <w:rPr>
                <w:rFonts w:ascii="Calibri" w:eastAsia="宋体" w:hAnsi="Calibri" w:cs="Times New Roman"/>
                <w:b/>
                <w:sz w:val="26"/>
              </w:rPr>
            </w:pPr>
          </w:p>
        </w:tc>
        <w:tc>
          <w:tcPr>
            <w:tcW w:w="950" w:type="dxa"/>
            <w:vAlign w:val="center"/>
          </w:tcPr>
          <w:p w14:paraId="660507DE" w14:textId="77777777" w:rsidR="00305843" w:rsidRPr="007C3D15" w:rsidRDefault="00305843" w:rsidP="00273C2B">
            <w:pPr>
              <w:jc w:val="center"/>
              <w:rPr>
                <w:rFonts w:ascii="Calibri" w:eastAsia="宋体" w:hAnsi="Calibri" w:cs="Times New Roman"/>
                <w:b/>
                <w:sz w:val="26"/>
              </w:rPr>
            </w:pPr>
          </w:p>
        </w:tc>
      </w:tr>
      <w:tr w:rsidR="00305843" w:rsidRPr="007C3D15" w14:paraId="3B5B72AD" w14:textId="77777777">
        <w:tc>
          <w:tcPr>
            <w:tcW w:w="1494" w:type="dxa"/>
            <w:vAlign w:val="center"/>
          </w:tcPr>
          <w:p w14:paraId="623D2F59" w14:textId="77777777" w:rsidR="00305843" w:rsidRPr="007C3D15" w:rsidRDefault="00305843" w:rsidP="00273C2B">
            <w:pPr>
              <w:jc w:val="center"/>
              <w:rPr>
                <w:rFonts w:ascii="Calibri" w:eastAsia="宋体" w:hAnsi="Calibri" w:cs="Times New Roman"/>
                <w:b/>
                <w:sz w:val="26"/>
              </w:rPr>
            </w:pPr>
            <w:r w:rsidRPr="007C3D15">
              <w:rPr>
                <w:rFonts w:ascii="Calibri" w:eastAsia="宋体" w:hAnsi="Calibri" w:cs="Times New Roman" w:hint="eastAsia"/>
                <w:b/>
                <w:sz w:val="26"/>
              </w:rPr>
              <w:t>重　伤</w:t>
            </w:r>
          </w:p>
        </w:tc>
        <w:tc>
          <w:tcPr>
            <w:tcW w:w="949" w:type="dxa"/>
            <w:vAlign w:val="center"/>
          </w:tcPr>
          <w:p w14:paraId="604E5899" w14:textId="77777777" w:rsidR="00305843" w:rsidRPr="007C3D15" w:rsidRDefault="00305843" w:rsidP="00273C2B">
            <w:pPr>
              <w:jc w:val="center"/>
              <w:rPr>
                <w:rFonts w:ascii="Calibri" w:eastAsia="宋体" w:hAnsi="Calibri" w:cs="Times New Roman"/>
                <w:b/>
                <w:sz w:val="26"/>
              </w:rPr>
            </w:pPr>
          </w:p>
        </w:tc>
        <w:tc>
          <w:tcPr>
            <w:tcW w:w="949" w:type="dxa"/>
            <w:vAlign w:val="center"/>
          </w:tcPr>
          <w:p w14:paraId="38A9DBAB" w14:textId="77777777" w:rsidR="00305843" w:rsidRPr="007C3D15" w:rsidRDefault="00305843" w:rsidP="00273C2B">
            <w:pPr>
              <w:spacing w:line="360" w:lineRule="exact"/>
              <w:jc w:val="center"/>
              <w:rPr>
                <w:rFonts w:ascii="Calibri" w:eastAsia="宋体" w:hAnsi="Calibri" w:cs="Times New Roman"/>
                <w:b/>
                <w:sz w:val="26"/>
              </w:rPr>
            </w:pPr>
          </w:p>
        </w:tc>
        <w:tc>
          <w:tcPr>
            <w:tcW w:w="950" w:type="dxa"/>
            <w:vAlign w:val="center"/>
          </w:tcPr>
          <w:p w14:paraId="675D1326" w14:textId="77777777" w:rsidR="00305843" w:rsidRPr="007C3D15" w:rsidRDefault="00305843" w:rsidP="00273C2B">
            <w:pPr>
              <w:jc w:val="center"/>
              <w:rPr>
                <w:rFonts w:ascii="Calibri" w:eastAsia="宋体" w:hAnsi="Calibri" w:cs="Times New Roman"/>
                <w:b/>
                <w:sz w:val="26"/>
              </w:rPr>
            </w:pPr>
          </w:p>
        </w:tc>
        <w:tc>
          <w:tcPr>
            <w:tcW w:w="949" w:type="dxa"/>
            <w:vAlign w:val="center"/>
          </w:tcPr>
          <w:p w14:paraId="78B48573" w14:textId="77777777" w:rsidR="00305843" w:rsidRPr="007C3D15" w:rsidRDefault="00305843" w:rsidP="00273C2B">
            <w:pPr>
              <w:spacing w:line="360" w:lineRule="exact"/>
              <w:jc w:val="center"/>
              <w:rPr>
                <w:rFonts w:ascii="Calibri" w:eastAsia="宋体" w:hAnsi="Calibri" w:cs="Times New Roman"/>
                <w:b/>
                <w:sz w:val="26"/>
              </w:rPr>
            </w:pPr>
          </w:p>
        </w:tc>
        <w:tc>
          <w:tcPr>
            <w:tcW w:w="950" w:type="dxa"/>
            <w:vAlign w:val="center"/>
          </w:tcPr>
          <w:p w14:paraId="40707527" w14:textId="77777777" w:rsidR="00305843" w:rsidRPr="007C3D15" w:rsidRDefault="00305843" w:rsidP="00273C2B">
            <w:pPr>
              <w:spacing w:line="360" w:lineRule="exact"/>
              <w:jc w:val="center"/>
              <w:rPr>
                <w:rFonts w:ascii="Calibri" w:eastAsia="宋体" w:hAnsi="Calibri" w:cs="Times New Roman"/>
                <w:b/>
                <w:sz w:val="26"/>
              </w:rPr>
            </w:pPr>
          </w:p>
        </w:tc>
        <w:tc>
          <w:tcPr>
            <w:tcW w:w="949" w:type="dxa"/>
            <w:vAlign w:val="center"/>
          </w:tcPr>
          <w:p w14:paraId="354B340F" w14:textId="77777777" w:rsidR="00305843" w:rsidRPr="007C3D15" w:rsidRDefault="00305843" w:rsidP="00273C2B">
            <w:pPr>
              <w:spacing w:line="360" w:lineRule="exact"/>
              <w:jc w:val="center"/>
              <w:rPr>
                <w:rFonts w:ascii="Calibri" w:eastAsia="宋体" w:hAnsi="Calibri" w:cs="Times New Roman"/>
                <w:b/>
                <w:sz w:val="26"/>
              </w:rPr>
            </w:pPr>
          </w:p>
        </w:tc>
        <w:tc>
          <w:tcPr>
            <w:tcW w:w="950" w:type="dxa"/>
            <w:vAlign w:val="center"/>
          </w:tcPr>
          <w:p w14:paraId="2118E397" w14:textId="77777777" w:rsidR="00305843" w:rsidRPr="007C3D15" w:rsidRDefault="00305843" w:rsidP="00273C2B">
            <w:pPr>
              <w:spacing w:line="360" w:lineRule="exact"/>
              <w:jc w:val="center"/>
              <w:rPr>
                <w:rFonts w:ascii="Calibri" w:eastAsia="宋体" w:hAnsi="Calibri" w:cs="Times New Roman"/>
                <w:b/>
                <w:sz w:val="26"/>
              </w:rPr>
            </w:pPr>
          </w:p>
        </w:tc>
        <w:tc>
          <w:tcPr>
            <w:tcW w:w="949" w:type="dxa"/>
            <w:vAlign w:val="center"/>
          </w:tcPr>
          <w:p w14:paraId="52DFDDEA" w14:textId="77777777" w:rsidR="00305843" w:rsidRPr="007C3D15" w:rsidRDefault="00305843" w:rsidP="00273C2B">
            <w:pPr>
              <w:spacing w:line="360" w:lineRule="exact"/>
              <w:jc w:val="center"/>
              <w:rPr>
                <w:rFonts w:ascii="Calibri" w:eastAsia="宋体" w:hAnsi="Calibri" w:cs="Times New Roman"/>
                <w:b/>
                <w:sz w:val="26"/>
              </w:rPr>
            </w:pPr>
          </w:p>
        </w:tc>
        <w:tc>
          <w:tcPr>
            <w:tcW w:w="949" w:type="dxa"/>
            <w:vAlign w:val="center"/>
          </w:tcPr>
          <w:p w14:paraId="71512D7A" w14:textId="77777777" w:rsidR="00305843" w:rsidRPr="007C3D15" w:rsidRDefault="00305843" w:rsidP="00273C2B">
            <w:pPr>
              <w:spacing w:line="360" w:lineRule="exact"/>
              <w:jc w:val="center"/>
              <w:rPr>
                <w:rFonts w:ascii="Calibri" w:eastAsia="宋体" w:hAnsi="Calibri" w:cs="Times New Roman"/>
                <w:b/>
                <w:sz w:val="26"/>
              </w:rPr>
            </w:pPr>
          </w:p>
        </w:tc>
        <w:tc>
          <w:tcPr>
            <w:tcW w:w="950" w:type="dxa"/>
            <w:vAlign w:val="center"/>
          </w:tcPr>
          <w:p w14:paraId="524A887F" w14:textId="77777777" w:rsidR="00305843" w:rsidRPr="007C3D15" w:rsidRDefault="00305843" w:rsidP="00273C2B">
            <w:pPr>
              <w:spacing w:line="360" w:lineRule="exact"/>
              <w:jc w:val="center"/>
              <w:rPr>
                <w:rFonts w:ascii="Calibri" w:eastAsia="宋体" w:hAnsi="Calibri" w:cs="Times New Roman"/>
                <w:b/>
                <w:sz w:val="26"/>
              </w:rPr>
            </w:pPr>
          </w:p>
        </w:tc>
        <w:tc>
          <w:tcPr>
            <w:tcW w:w="949" w:type="dxa"/>
            <w:vAlign w:val="center"/>
          </w:tcPr>
          <w:p w14:paraId="10634EA0" w14:textId="77777777" w:rsidR="00305843" w:rsidRPr="007C3D15" w:rsidRDefault="00305843" w:rsidP="00273C2B">
            <w:pPr>
              <w:spacing w:line="360" w:lineRule="exact"/>
              <w:jc w:val="center"/>
              <w:rPr>
                <w:rFonts w:ascii="Calibri" w:eastAsia="宋体" w:hAnsi="Calibri" w:cs="Times New Roman"/>
                <w:b/>
                <w:sz w:val="26"/>
              </w:rPr>
            </w:pPr>
          </w:p>
        </w:tc>
        <w:tc>
          <w:tcPr>
            <w:tcW w:w="950" w:type="dxa"/>
            <w:vAlign w:val="center"/>
          </w:tcPr>
          <w:p w14:paraId="4CCC0579" w14:textId="77777777" w:rsidR="00305843" w:rsidRPr="007C3D15" w:rsidRDefault="00305843" w:rsidP="00273C2B">
            <w:pPr>
              <w:jc w:val="center"/>
              <w:rPr>
                <w:rFonts w:ascii="Calibri" w:eastAsia="宋体" w:hAnsi="Calibri" w:cs="Times New Roman"/>
                <w:b/>
                <w:sz w:val="26"/>
              </w:rPr>
            </w:pPr>
          </w:p>
        </w:tc>
        <w:tc>
          <w:tcPr>
            <w:tcW w:w="949" w:type="dxa"/>
            <w:vAlign w:val="center"/>
          </w:tcPr>
          <w:p w14:paraId="49FAD962" w14:textId="77777777" w:rsidR="00305843" w:rsidRPr="007C3D15" w:rsidRDefault="00305843" w:rsidP="00273C2B">
            <w:pPr>
              <w:jc w:val="center"/>
              <w:rPr>
                <w:rFonts w:ascii="Calibri" w:eastAsia="宋体" w:hAnsi="Calibri" w:cs="Times New Roman"/>
                <w:b/>
                <w:sz w:val="26"/>
              </w:rPr>
            </w:pPr>
          </w:p>
        </w:tc>
        <w:tc>
          <w:tcPr>
            <w:tcW w:w="950" w:type="dxa"/>
            <w:vAlign w:val="center"/>
          </w:tcPr>
          <w:p w14:paraId="37726A0E" w14:textId="77777777" w:rsidR="00305843" w:rsidRPr="007C3D15" w:rsidRDefault="00305843" w:rsidP="00273C2B">
            <w:pPr>
              <w:jc w:val="center"/>
              <w:rPr>
                <w:rFonts w:ascii="Calibri" w:eastAsia="宋体" w:hAnsi="Calibri" w:cs="Times New Roman"/>
                <w:b/>
                <w:sz w:val="26"/>
              </w:rPr>
            </w:pPr>
          </w:p>
        </w:tc>
      </w:tr>
      <w:tr w:rsidR="00305843" w:rsidRPr="007C3D15" w14:paraId="0120D448" w14:textId="77777777">
        <w:tc>
          <w:tcPr>
            <w:tcW w:w="1494" w:type="dxa"/>
            <w:vAlign w:val="center"/>
          </w:tcPr>
          <w:p w14:paraId="3E4B3DA6" w14:textId="77777777" w:rsidR="00305843" w:rsidRPr="007C3D15" w:rsidRDefault="00305843" w:rsidP="00273C2B">
            <w:pPr>
              <w:jc w:val="center"/>
              <w:rPr>
                <w:rFonts w:ascii="Calibri" w:eastAsia="宋体" w:hAnsi="Calibri" w:cs="Times New Roman"/>
                <w:b/>
                <w:sz w:val="26"/>
              </w:rPr>
            </w:pPr>
            <w:r w:rsidRPr="007C3D15">
              <w:rPr>
                <w:rFonts w:ascii="Calibri" w:eastAsia="宋体" w:hAnsi="Calibri" w:cs="Times New Roman" w:hint="eastAsia"/>
                <w:b/>
                <w:sz w:val="26"/>
              </w:rPr>
              <w:t>轻　伤</w:t>
            </w:r>
          </w:p>
        </w:tc>
        <w:tc>
          <w:tcPr>
            <w:tcW w:w="949" w:type="dxa"/>
            <w:vAlign w:val="center"/>
          </w:tcPr>
          <w:p w14:paraId="6788EB3C" w14:textId="77777777" w:rsidR="00305843" w:rsidRPr="007C3D15" w:rsidRDefault="00305843" w:rsidP="00273C2B">
            <w:pPr>
              <w:jc w:val="center"/>
              <w:rPr>
                <w:rFonts w:ascii="Calibri" w:eastAsia="宋体" w:hAnsi="Calibri" w:cs="Times New Roman"/>
                <w:b/>
                <w:sz w:val="26"/>
              </w:rPr>
            </w:pPr>
          </w:p>
        </w:tc>
        <w:tc>
          <w:tcPr>
            <w:tcW w:w="949" w:type="dxa"/>
            <w:vAlign w:val="center"/>
          </w:tcPr>
          <w:p w14:paraId="0AB54626" w14:textId="77777777" w:rsidR="00305843" w:rsidRPr="007C3D15" w:rsidRDefault="00305843" w:rsidP="00273C2B">
            <w:pPr>
              <w:spacing w:line="360" w:lineRule="exact"/>
              <w:jc w:val="center"/>
              <w:rPr>
                <w:rFonts w:ascii="Calibri" w:eastAsia="宋体" w:hAnsi="Calibri" w:cs="Times New Roman"/>
                <w:b/>
                <w:sz w:val="26"/>
              </w:rPr>
            </w:pPr>
          </w:p>
        </w:tc>
        <w:tc>
          <w:tcPr>
            <w:tcW w:w="950" w:type="dxa"/>
            <w:vAlign w:val="center"/>
          </w:tcPr>
          <w:p w14:paraId="6750E21D" w14:textId="77777777" w:rsidR="00305843" w:rsidRPr="007C3D15" w:rsidRDefault="00305843" w:rsidP="00273C2B">
            <w:pPr>
              <w:jc w:val="center"/>
              <w:rPr>
                <w:rFonts w:ascii="Calibri" w:eastAsia="宋体" w:hAnsi="Calibri" w:cs="Times New Roman"/>
                <w:b/>
                <w:sz w:val="26"/>
              </w:rPr>
            </w:pPr>
          </w:p>
        </w:tc>
        <w:tc>
          <w:tcPr>
            <w:tcW w:w="949" w:type="dxa"/>
            <w:vAlign w:val="center"/>
          </w:tcPr>
          <w:p w14:paraId="24FF6939" w14:textId="77777777" w:rsidR="00305843" w:rsidRPr="007C3D15" w:rsidRDefault="00305843" w:rsidP="00273C2B">
            <w:pPr>
              <w:spacing w:line="360" w:lineRule="exact"/>
              <w:jc w:val="center"/>
              <w:rPr>
                <w:rFonts w:ascii="Calibri" w:eastAsia="宋体" w:hAnsi="Calibri" w:cs="Times New Roman"/>
                <w:b/>
                <w:sz w:val="26"/>
              </w:rPr>
            </w:pPr>
          </w:p>
        </w:tc>
        <w:tc>
          <w:tcPr>
            <w:tcW w:w="950" w:type="dxa"/>
            <w:vAlign w:val="center"/>
          </w:tcPr>
          <w:p w14:paraId="75747EC1" w14:textId="77777777" w:rsidR="00305843" w:rsidRPr="007C3D15" w:rsidRDefault="00305843" w:rsidP="00273C2B">
            <w:pPr>
              <w:spacing w:line="360" w:lineRule="exact"/>
              <w:jc w:val="center"/>
              <w:rPr>
                <w:rFonts w:ascii="Calibri" w:eastAsia="宋体" w:hAnsi="Calibri" w:cs="Times New Roman"/>
                <w:b/>
                <w:sz w:val="26"/>
              </w:rPr>
            </w:pPr>
          </w:p>
        </w:tc>
        <w:tc>
          <w:tcPr>
            <w:tcW w:w="949" w:type="dxa"/>
            <w:vAlign w:val="center"/>
          </w:tcPr>
          <w:p w14:paraId="112FA428" w14:textId="77777777" w:rsidR="00305843" w:rsidRPr="007C3D15" w:rsidRDefault="00305843" w:rsidP="00273C2B">
            <w:pPr>
              <w:spacing w:line="360" w:lineRule="exact"/>
              <w:jc w:val="center"/>
              <w:rPr>
                <w:rFonts w:ascii="Calibri" w:eastAsia="宋体" w:hAnsi="Calibri" w:cs="Times New Roman"/>
                <w:b/>
                <w:sz w:val="26"/>
              </w:rPr>
            </w:pPr>
          </w:p>
        </w:tc>
        <w:tc>
          <w:tcPr>
            <w:tcW w:w="950" w:type="dxa"/>
            <w:vAlign w:val="center"/>
          </w:tcPr>
          <w:p w14:paraId="6BB957B0" w14:textId="77777777" w:rsidR="00305843" w:rsidRPr="007C3D15" w:rsidRDefault="00305843" w:rsidP="00273C2B">
            <w:pPr>
              <w:spacing w:line="360" w:lineRule="exact"/>
              <w:jc w:val="center"/>
              <w:rPr>
                <w:rFonts w:ascii="Calibri" w:eastAsia="宋体" w:hAnsi="Calibri" w:cs="Times New Roman"/>
                <w:b/>
                <w:sz w:val="26"/>
              </w:rPr>
            </w:pPr>
          </w:p>
        </w:tc>
        <w:tc>
          <w:tcPr>
            <w:tcW w:w="949" w:type="dxa"/>
            <w:vAlign w:val="center"/>
          </w:tcPr>
          <w:p w14:paraId="4065EDE1" w14:textId="77777777" w:rsidR="00305843" w:rsidRPr="007C3D15" w:rsidRDefault="00305843" w:rsidP="00273C2B">
            <w:pPr>
              <w:spacing w:line="360" w:lineRule="exact"/>
              <w:jc w:val="center"/>
              <w:rPr>
                <w:rFonts w:ascii="Calibri" w:eastAsia="宋体" w:hAnsi="Calibri" w:cs="Times New Roman"/>
                <w:b/>
                <w:sz w:val="26"/>
              </w:rPr>
            </w:pPr>
          </w:p>
        </w:tc>
        <w:tc>
          <w:tcPr>
            <w:tcW w:w="949" w:type="dxa"/>
            <w:vAlign w:val="center"/>
          </w:tcPr>
          <w:p w14:paraId="21639CCB" w14:textId="77777777" w:rsidR="00305843" w:rsidRPr="007C3D15" w:rsidRDefault="00305843" w:rsidP="00273C2B">
            <w:pPr>
              <w:spacing w:line="360" w:lineRule="exact"/>
              <w:jc w:val="center"/>
              <w:rPr>
                <w:rFonts w:ascii="Calibri" w:eastAsia="宋体" w:hAnsi="Calibri" w:cs="Times New Roman"/>
                <w:b/>
                <w:sz w:val="26"/>
              </w:rPr>
            </w:pPr>
          </w:p>
        </w:tc>
        <w:tc>
          <w:tcPr>
            <w:tcW w:w="950" w:type="dxa"/>
            <w:vAlign w:val="center"/>
          </w:tcPr>
          <w:p w14:paraId="0582D93D" w14:textId="77777777" w:rsidR="00305843" w:rsidRPr="007C3D15" w:rsidRDefault="00305843" w:rsidP="00273C2B">
            <w:pPr>
              <w:spacing w:line="360" w:lineRule="exact"/>
              <w:jc w:val="center"/>
              <w:rPr>
                <w:rFonts w:ascii="Calibri" w:eastAsia="宋体" w:hAnsi="Calibri" w:cs="Times New Roman"/>
                <w:b/>
                <w:sz w:val="26"/>
              </w:rPr>
            </w:pPr>
          </w:p>
        </w:tc>
        <w:tc>
          <w:tcPr>
            <w:tcW w:w="949" w:type="dxa"/>
            <w:vAlign w:val="center"/>
          </w:tcPr>
          <w:p w14:paraId="07D4A333" w14:textId="77777777" w:rsidR="00305843" w:rsidRPr="007C3D15" w:rsidRDefault="00305843" w:rsidP="00273C2B">
            <w:pPr>
              <w:spacing w:line="360" w:lineRule="exact"/>
              <w:jc w:val="center"/>
              <w:rPr>
                <w:rFonts w:ascii="Calibri" w:eastAsia="宋体" w:hAnsi="Calibri" w:cs="Times New Roman"/>
                <w:b/>
                <w:sz w:val="26"/>
              </w:rPr>
            </w:pPr>
          </w:p>
        </w:tc>
        <w:tc>
          <w:tcPr>
            <w:tcW w:w="950" w:type="dxa"/>
            <w:vAlign w:val="center"/>
          </w:tcPr>
          <w:p w14:paraId="03858B30" w14:textId="77777777" w:rsidR="00305843" w:rsidRPr="007C3D15" w:rsidRDefault="00305843" w:rsidP="00273C2B">
            <w:pPr>
              <w:jc w:val="center"/>
              <w:rPr>
                <w:rFonts w:ascii="Calibri" w:eastAsia="宋体" w:hAnsi="Calibri" w:cs="Times New Roman"/>
                <w:b/>
                <w:sz w:val="26"/>
              </w:rPr>
            </w:pPr>
          </w:p>
        </w:tc>
        <w:tc>
          <w:tcPr>
            <w:tcW w:w="949" w:type="dxa"/>
            <w:vAlign w:val="center"/>
          </w:tcPr>
          <w:p w14:paraId="353951A2" w14:textId="77777777" w:rsidR="00305843" w:rsidRPr="007C3D15" w:rsidRDefault="00305843" w:rsidP="00273C2B">
            <w:pPr>
              <w:jc w:val="center"/>
              <w:rPr>
                <w:rFonts w:ascii="Calibri" w:eastAsia="宋体" w:hAnsi="Calibri" w:cs="Times New Roman"/>
                <w:b/>
                <w:sz w:val="26"/>
              </w:rPr>
            </w:pPr>
          </w:p>
        </w:tc>
        <w:tc>
          <w:tcPr>
            <w:tcW w:w="950" w:type="dxa"/>
            <w:vAlign w:val="center"/>
          </w:tcPr>
          <w:p w14:paraId="72FD793B" w14:textId="77777777" w:rsidR="00305843" w:rsidRPr="007C3D15" w:rsidRDefault="00305843" w:rsidP="00273C2B">
            <w:pPr>
              <w:jc w:val="center"/>
              <w:rPr>
                <w:rFonts w:ascii="Calibri" w:eastAsia="宋体" w:hAnsi="Calibri" w:cs="Times New Roman"/>
                <w:b/>
                <w:sz w:val="26"/>
              </w:rPr>
            </w:pPr>
          </w:p>
        </w:tc>
      </w:tr>
    </w:tbl>
    <w:p w14:paraId="637C8DC5" w14:textId="77777777" w:rsidR="00305843" w:rsidRPr="007C3D15" w:rsidRDefault="00305843" w:rsidP="00273C2B">
      <w:pPr>
        <w:spacing w:line="560" w:lineRule="exact"/>
        <w:rPr>
          <w:rFonts w:ascii="Calibri" w:eastAsia="宋体" w:hAnsi="Calibri" w:cs="Times New Roman"/>
          <w:b/>
          <w:sz w:val="26"/>
        </w:rPr>
      </w:pPr>
      <w:r w:rsidRPr="007C3D15">
        <w:rPr>
          <w:rFonts w:ascii="Calibri" w:eastAsia="宋体" w:hAnsi="Calibri" w:cs="Times New Roman" w:hint="eastAsia"/>
          <w:b/>
          <w:sz w:val="26"/>
        </w:rPr>
        <w:t>补充资料：</w:t>
      </w:r>
      <w:r w:rsidRPr="007C3D15">
        <w:rPr>
          <w:rFonts w:ascii="Calibri" w:eastAsia="宋体" w:hAnsi="Calibri" w:cs="Times New Roman" w:hint="eastAsia"/>
          <w:b/>
          <w:sz w:val="26"/>
        </w:rPr>
        <w:t>1</w:t>
      </w:r>
      <w:r w:rsidRPr="007C3D15">
        <w:rPr>
          <w:rFonts w:ascii="Calibri" w:eastAsia="宋体" w:hAnsi="Calibri" w:cs="Times New Roman" w:hint="eastAsia"/>
          <w:b/>
          <w:sz w:val="26"/>
        </w:rPr>
        <w:t>、本月全部职工平均人数</w:t>
      </w:r>
      <w:r w:rsidRPr="00DC7F80">
        <w:rPr>
          <w:rFonts w:ascii="Calibri" w:eastAsia="宋体" w:hAnsi="Calibri" w:cs="Times New Roman" w:hint="eastAsia"/>
          <w:b/>
          <w:sz w:val="26"/>
          <w:u w:val="single"/>
        </w:rPr>
        <w:t xml:space="preserve">　　</w:t>
      </w:r>
      <w:r w:rsidRPr="007C3D15">
        <w:rPr>
          <w:rFonts w:ascii="Calibri" w:eastAsia="宋体" w:hAnsi="Calibri" w:cs="Times New Roman" w:hint="eastAsia"/>
          <w:b/>
          <w:sz w:val="26"/>
        </w:rPr>
        <w:t>人，负伤者全月歇工总工日</w:t>
      </w:r>
      <w:r w:rsidRPr="00DC7F80">
        <w:rPr>
          <w:rFonts w:ascii="Calibri" w:eastAsia="宋体" w:hAnsi="Calibri" w:cs="Times New Roman" w:hint="eastAsia"/>
          <w:b/>
          <w:sz w:val="26"/>
          <w:u w:val="single"/>
        </w:rPr>
        <w:t xml:space="preserve">　　</w:t>
      </w:r>
      <w:r w:rsidRPr="007C3D15">
        <w:rPr>
          <w:rFonts w:ascii="Calibri" w:eastAsia="宋体" w:hAnsi="Calibri" w:cs="Times New Roman" w:hint="eastAsia"/>
          <w:b/>
          <w:sz w:val="26"/>
        </w:rPr>
        <w:t>工日　　，负伤频率</w:t>
      </w:r>
      <w:r w:rsidRPr="00DC7F80">
        <w:rPr>
          <w:rFonts w:ascii="Calibri" w:eastAsia="宋体" w:hAnsi="Calibri" w:cs="Times New Roman" w:hint="eastAsia"/>
          <w:b/>
          <w:sz w:val="26"/>
          <w:u w:val="single"/>
        </w:rPr>
        <w:t xml:space="preserve">　　　　</w:t>
      </w:r>
      <w:r w:rsidRPr="007C3D15">
        <w:rPr>
          <w:rFonts w:ascii="Calibri" w:eastAsia="宋体" w:hAnsi="Calibri" w:cs="Times New Roman" w:hint="eastAsia"/>
          <w:b/>
          <w:sz w:val="26"/>
        </w:rPr>
        <w:t>‰。</w:t>
      </w:r>
    </w:p>
    <w:p w14:paraId="3C57A093" w14:textId="77777777" w:rsidR="00305843" w:rsidRPr="007C3D15" w:rsidRDefault="00305843" w:rsidP="00273C2B">
      <w:pPr>
        <w:spacing w:line="560" w:lineRule="exact"/>
        <w:rPr>
          <w:rFonts w:ascii="Calibri" w:eastAsia="宋体" w:hAnsi="Calibri" w:cs="Times New Roman"/>
          <w:b/>
          <w:sz w:val="26"/>
        </w:rPr>
      </w:pPr>
      <w:r w:rsidRPr="007C3D15">
        <w:rPr>
          <w:rFonts w:ascii="Calibri" w:eastAsia="宋体" w:hAnsi="Calibri" w:cs="Times New Roman" w:hint="eastAsia"/>
          <w:b/>
          <w:sz w:val="26"/>
        </w:rPr>
        <w:t xml:space="preserve">　　　　　</w:t>
      </w:r>
      <w:r w:rsidRPr="007C3D15">
        <w:rPr>
          <w:rFonts w:ascii="Calibri" w:eastAsia="宋体" w:hAnsi="Calibri" w:cs="Times New Roman" w:hint="eastAsia"/>
          <w:b/>
          <w:sz w:val="26"/>
        </w:rPr>
        <w:t>2</w:t>
      </w:r>
      <w:r w:rsidRPr="007C3D15">
        <w:rPr>
          <w:rFonts w:ascii="Calibri" w:eastAsia="宋体" w:hAnsi="Calibri" w:cs="Times New Roman" w:hint="eastAsia"/>
          <w:b/>
          <w:sz w:val="26"/>
        </w:rPr>
        <w:t>、本月事故造成经济损失</w:t>
      </w:r>
      <w:r w:rsidRPr="00DC7F80">
        <w:rPr>
          <w:rFonts w:ascii="Calibri" w:eastAsia="宋体" w:hAnsi="Calibri" w:cs="Times New Roman" w:hint="eastAsia"/>
          <w:b/>
          <w:sz w:val="26"/>
          <w:u w:val="single"/>
        </w:rPr>
        <w:t xml:space="preserve">　　　</w:t>
      </w:r>
      <w:r w:rsidRPr="007C3D15">
        <w:rPr>
          <w:rFonts w:ascii="Calibri" w:eastAsia="宋体" w:hAnsi="Calibri" w:cs="Times New Roman" w:hint="eastAsia"/>
          <w:b/>
          <w:sz w:val="26"/>
        </w:rPr>
        <w:t>元。</w:t>
      </w:r>
    </w:p>
    <w:p w14:paraId="08B7FCD3" w14:textId="77777777" w:rsidR="00305843" w:rsidRPr="007C3D15" w:rsidRDefault="00305843" w:rsidP="00273C2B">
      <w:pPr>
        <w:spacing w:line="560" w:lineRule="exact"/>
        <w:rPr>
          <w:rFonts w:ascii="Calibri" w:eastAsia="宋体" w:hAnsi="Calibri" w:cs="Times New Roman"/>
          <w:b/>
          <w:sz w:val="26"/>
        </w:rPr>
      </w:pPr>
      <w:r w:rsidRPr="007C3D15">
        <w:rPr>
          <w:rFonts w:ascii="Calibri" w:eastAsia="宋体" w:hAnsi="Calibri" w:cs="Times New Roman" w:hint="eastAsia"/>
          <w:b/>
          <w:sz w:val="26"/>
        </w:rPr>
        <w:t xml:space="preserve">　　　　　</w:t>
      </w:r>
      <w:r w:rsidRPr="007C3D15">
        <w:rPr>
          <w:rFonts w:ascii="Calibri" w:eastAsia="宋体" w:hAnsi="Calibri" w:cs="Times New Roman" w:hint="eastAsia"/>
          <w:b/>
          <w:sz w:val="26"/>
        </w:rPr>
        <w:t>3</w:t>
      </w:r>
      <w:r w:rsidRPr="007C3D15">
        <w:rPr>
          <w:rFonts w:ascii="Calibri" w:eastAsia="宋体" w:hAnsi="Calibri" w:cs="Times New Roman" w:hint="eastAsia"/>
          <w:b/>
          <w:sz w:val="26"/>
        </w:rPr>
        <w:t>、企业职工以外人员：①死亡</w:t>
      </w:r>
      <w:r w:rsidRPr="00DC7F80">
        <w:rPr>
          <w:rFonts w:ascii="Calibri" w:eastAsia="宋体" w:hAnsi="Calibri" w:cs="Times New Roman" w:hint="eastAsia"/>
          <w:b/>
          <w:sz w:val="26"/>
          <w:u w:val="single"/>
        </w:rPr>
        <w:t xml:space="preserve">　　　　</w:t>
      </w:r>
      <w:r w:rsidRPr="007C3D15">
        <w:rPr>
          <w:rFonts w:ascii="Calibri" w:eastAsia="宋体" w:hAnsi="Calibri" w:cs="Times New Roman" w:hint="eastAsia"/>
          <w:b/>
          <w:sz w:val="26"/>
        </w:rPr>
        <w:t>人，重伤</w:t>
      </w:r>
      <w:r w:rsidRPr="00DC7F80">
        <w:rPr>
          <w:rFonts w:ascii="Calibri" w:eastAsia="宋体" w:hAnsi="Calibri" w:cs="Times New Roman" w:hint="eastAsia"/>
          <w:b/>
          <w:sz w:val="26"/>
          <w:u w:val="single"/>
        </w:rPr>
        <w:t xml:space="preserve">　　　　</w:t>
      </w:r>
      <w:r w:rsidRPr="007C3D15">
        <w:rPr>
          <w:rFonts w:ascii="Calibri" w:eastAsia="宋体" w:hAnsi="Calibri" w:cs="Times New Roman" w:hint="eastAsia"/>
          <w:b/>
          <w:sz w:val="26"/>
        </w:rPr>
        <w:t>人；②其他人员伤亡</w:t>
      </w:r>
      <w:r w:rsidRPr="00DC7F80">
        <w:rPr>
          <w:rFonts w:ascii="Calibri" w:eastAsia="宋体" w:hAnsi="Calibri" w:cs="Times New Roman" w:hint="eastAsia"/>
          <w:b/>
          <w:sz w:val="26"/>
          <w:u w:val="single"/>
        </w:rPr>
        <w:t xml:space="preserve">　　　</w:t>
      </w:r>
      <w:r w:rsidRPr="007C3D15">
        <w:rPr>
          <w:rFonts w:ascii="Calibri" w:eastAsia="宋体" w:hAnsi="Calibri" w:cs="Times New Roman" w:hint="eastAsia"/>
          <w:b/>
          <w:sz w:val="26"/>
        </w:rPr>
        <w:t>人，重伤</w:t>
      </w:r>
      <w:r w:rsidRPr="00DC7F80">
        <w:rPr>
          <w:rFonts w:ascii="Calibri" w:eastAsia="宋体" w:hAnsi="Calibri" w:cs="Times New Roman" w:hint="eastAsia"/>
          <w:b/>
          <w:sz w:val="26"/>
          <w:u w:val="single"/>
        </w:rPr>
        <w:t xml:space="preserve">　　　</w:t>
      </w:r>
      <w:r w:rsidRPr="007C3D15">
        <w:rPr>
          <w:rFonts w:ascii="Calibri" w:eastAsia="宋体" w:hAnsi="Calibri" w:cs="Times New Roman" w:hint="eastAsia"/>
          <w:b/>
          <w:sz w:val="26"/>
        </w:rPr>
        <w:t>人。</w:t>
      </w:r>
    </w:p>
    <w:p w14:paraId="156AE0D4" w14:textId="77777777" w:rsidR="00305843" w:rsidRPr="007C3D15" w:rsidRDefault="00305843" w:rsidP="00305843">
      <w:pPr>
        <w:spacing w:line="560" w:lineRule="exact"/>
        <w:rPr>
          <w:rFonts w:ascii="Calibri" w:eastAsia="宋体" w:hAnsi="Calibri" w:cs="Times New Roman"/>
          <w:b/>
          <w:sz w:val="26"/>
        </w:rPr>
      </w:pPr>
      <w:r w:rsidRPr="007C3D15">
        <w:rPr>
          <w:rFonts w:ascii="Calibri" w:eastAsia="宋体" w:hAnsi="Calibri" w:cs="Times New Roman" w:hint="eastAsia"/>
          <w:b/>
          <w:sz w:val="26"/>
        </w:rPr>
        <w:t xml:space="preserve">　　　　　</w:t>
      </w:r>
      <w:r w:rsidRPr="007C3D15">
        <w:rPr>
          <w:rFonts w:ascii="Calibri" w:eastAsia="宋体" w:hAnsi="Calibri" w:cs="Times New Roman" w:hint="eastAsia"/>
          <w:b/>
          <w:sz w:val="26"/>
        </w:rPr>
        <w:t>4</w:t>
      </w:r>
      <w:r w:rsidRPr="007C3D15">
        <w:rPr>
          <w:rFonts w:ascii="Calibri" w:eastAsia="宋体" w:hAnsi="Calibri" w:cs="Times New Roman" w:hint="eastAsia"/>
          <w:b/>
          <w:sz w:val="26"/>
        </w:rPr>
        <w:t>、自年初累计：死亡</w:t>
      </w:r>
      <w:r w:rsidRPr="00DC7F80">
        <w:rPr>
          <w:rFonts w:ascii="Calibri" w:eastAsia="宋体" w:hAnsi="Calibri" w:cs="Times New Roman" w:hint="eastAsia"/>
          <w:b/>
          <w:sz w:val="26"/>
          <w:u w:val="single"/>
        </w:rPr>
        <w:t xml:space="preserve">　　　　</w:t>
      </w:r>
      <w:r w:rsidRPr="007C3D15">
        <w:rPr>
          <w:rFonts w:ascii="Calibri" w:eastAsia="宋体" w:hAnsi="Calibri" w:cs="Times New Roman" w:hint="eastAsia"/>
          <w:b/>
          <w:sz w:val="26"/>
        </w:rPr>
        <w:t>人，重伤人</w:t>
      </w:r>
      <w:r w:rsidRPr="00DC7F80">
        <w:rPr>
          <w:rFonts w:ascii="Calibri" w:eastAsia="宋体" w:hAnsi="Calibri" w:cs="Times New Roman" w:hint="eastAsia"/>
          <w:b/>
          <w:sz w:val="26"/>
          <w:u w:val="single"/>
        </w:rPr>
        <w:t xml:space="preserve">　　　　</w:t>
      </w:r>
      <w:r w:rsidRPr="007C3D15">
        <w:rPr>
          <w:rFonts w:ascii="Calibri" w:eastAsia="宋体" w:hAnsi="Calibri" w:cs="Times New Roman" w:hint="eastAsia"/>
          <w:b/>
          <w:sz w:val="26"/>
        </w:rPr>
        <w:t>人，轻伤</w:t>
      </w:r>
      <w:r w:rsidRPr="00DC7F80">
        <w:rPr>
          <w:rFonts w:ascii="Calibri" w:eastAsia="宋体" w:hAnsi="Calibri" w:cs="Times New Roman" w:hint="eastAsia"/>
          <w:b/>
          <w:sz w:val="26"/>
          <w:u w:val="single"/>
        </w:rPr>
        <w:t xml:space="preserve">　　　</w:t>
      </w:r>
      <w:r w:rsidRPr="007C3D15">
        <w:rPr>
          <w:rFonts w:ascii="Calibri" w:eastAsia="宋体" w:hAnsi="Calibri" w:cs="Times New Roman" w:hint="eastAsia"/>
          <w:b/>
          <w:sz w:val="26"/>
        </w:rPr>
        <w:t>人，歇总工日</w:t>
      </w:r>
      <w:r w:rsidRPr="00DC7F80">
        <w:rPr>
          <w:rFonts w:ascii="Calibri" w:eastAsia="宋体" w:hAnsi="Calibri" w:cs="Times New Roman" w:hint="eastAsia"/>
          <w:b/>
          <w:sz w:val="26"/>
          <w:u w:val="single"/>
        </w:rPr>
        <w:t xml:space="preserve">　　　　</w:t>
      </w:r>
      <w:r w:rsidRPr="007C3D15">
        <w:rPr>
          <w:rFonts w:ascii="Calibri" w:eastAsia="宋体" w:hAnsi="Calibri" w:cs="Times New Roman" w:hint="eastAsia"/>
          <w:b/>
          <w:sz w:val="26"/>
        </w:rPr>
        <w:t>工日，负伤频率</w:t>
      </w:r>
      <w:r w:rsidRPr="00DC7F80">
        <w:rPr>
          <w:rFonts w:ascii="Calibri" w:eastAsia="宋体" w:hAnsi="Calibri" w:cs="Times New Roman" w:hint="eastAsia"/>
          <w:b/>
          <w:sz w:val="26"/>
          <w:u w:val="single"/>
        </w:rPr>
        <w:t xml:space="preserve">　　</w:t>
      </w:r>
      <w:r w:rsidRPr="007C3D15">
        <w:rPr>
          <w:rFonts w:ascii="Calibri" w:eastAsia="宋体" w:hAnsi="Calibri" w:cs="Times New Roman" w:hint="eastAsia"/>
          <w:b/>
          <w:sz w:val="26"/>
        </w:rPr>
        <w:t>‰。经济损失</w:t>
      </w:r>
      <w:r w:rsidRPr="00DC7F80">
        <w:rPr>
          <w:rFonts w:ascii="Calibri" w:eastAsia="宋体" w:hAnsi="Calibri" w:cs="Times New Roman" w:hint="eastAsia"/>
          <w:b/>
          <w:sz w:val="26"/>
          <w:u w:val="single"/>
        </w:rPr>
        <w:t xml:space="preserve">　　　　</w:t>
      </w:r>
      <w:r w:rsidRPr="007C3D15">
        <w:rPr>
          <w:rFonts w:ascii="Calibri" w:eastAsia="宋体" w:hAnsi="Calibri" w:cs="Times New Roman" w:hint="eastAsia"/>
          <w:b/>
          <w:sz w:val="26"/>
        </w:rPr>
        <w:t>元。</w:t>
      </w:r>
    </w:p>
    <w:p w14:paraId="403FE501" w14:textId="77777777" w:rsidR="00070B24" w:rsidRDefault="00305843" w:rsidP="00305843">
      <w:pPr>
        <w:spacing w:line="560" w:lineRule="exact"/>
        <w:rPr>
          <w:rFonts w:ascii="Calibri" w:eastAsia="宋体" w:hAnsi="Calibri" w:cs="Times New Roman"/>
          <w:b/>
          <w:sz w:val="26"/>
        </w:rPr>
        <w:sectPr w:rsidR="00070B24" w:rsidSect="003774F0">
          <w:pgSz w:w="11906" w:h="16838"/>
          <w:pgMar w:top="1440" w:right="567" w:bottom="1440" w:left="567" w:header="567" w:footer="737" w:gutter="0"/>
          <w:cols w:space="425"/>
          <w:docGrid w:type="lines" w:linePitch="312"/>
        </w:sectPr>
      </w:pPr>
      <w:r w:rsidRPr="007C3D15">
        <w:rPr>
          <w:rFonts w:ascii="Calibri" w:eastAsia="宋体" w:hAnsi="Calibri" w:cs="Times New Roman" w:hint="eastAsia"/>
          <w:b/>
          <w:sz w:val="26"/>
        </w:rPr>
        <w:t>安全负责人：　　　　　制表人：　　　　制表日期：　　　年　　　月　　日</w:t>
      </w:r>
    </w:p>
    <w:p w14:paraId="6E4135D8" w14:textId="77777777" w:rsidR="00070B24" w:rsidRPr="00A54B8F" w:rsidRDefault="00070B24" w:rsidP="00A54B8F">
      <w:pPr>
        <w:pStyle w:val="12"/>
        <w:spacing w:before="0" w:after="0" w:line="460" w:lineRule="exact"/>
        <w:ind w:left="2" w:firstLineChars="466" w:firstLine="1310"/>
        <w:outlineLvl w:val="0"/>
        <w:rPr>
          <w:bCs w:val="0"/>
        </w:rPr>
      </w:pPr>
      <w:bookmarkStart w:id="236" w:name="_Toc391046410"/>
      <w:r w:rsidRPr="00A54B8F">
        <w:rPr>
          <w:rFonts w:hint="eastAsia"/>
          <w:bCs w:val="0"/>
        </w:rPr>
        <w:lastRenderedPageBreak/>
        <w:t>表11.1 安全检查计划表</w:t>
      </w:r>
      <w:bookmarkEnd w:id="236"/>
    </w:p>
    <w:p w14:paraId="56BBA18B" w14:textId="77777777" w:rsidR="00070B24" w:rsidRPr="00427E1F" w:rsidRDefault="00070B24" w:rsidP="00070B24">
      <w:pPr>
        <w:jc w:val="center"/>
      </w:pPr>
      <w:r w:rsidRPr="00427E1F">
        <w:rPr>
          <w:rFonts w:ascii="黑体" w:eastAsia="黑体" w:hAnsi="黑体" w:cs="宋体" w:hint="eastAsia"/>
          <w:bCs/>
          <w:sz w:val="36"/>
          <w:szCs w:val="36"/>
        </w:rPr>
        <w:t>201</w:t>
      </w:r>
      <w:r w:rsidR="006A433F">
        <w:rPr>
          <w:rFonts w:ascii="黑体" w:eastAsia="黑体" w:hAnsi="黑体" w:cs="宋体"/>
          <w:bCs/>
          <w:sz w:val="36"/>
          <w:szCs w:val="36"/>
        </w:rPr>
        <w:t>x</w:t>
      </w:r>
      <w:r w:rsidRPr="00427E1F">
        <w:rPr>
          <w:rFonts w:ascii="黑体" w:eastAsia="黑体" w:hAnsi="黑体" w:cs="宋体" w:hint="eastAsia"/>
          <w:bCs/>
          <w:sz w:val="36"/>
          <w:szCs w:val="36"/>
        </w:rPr>
        <w:t>年度安全检查计划</w:t>
      </w:r>
    </w:p>
    <w:tbl>
      <w:tblPr>
        <w:tblW w:w="0" w:type="auto"/>
        <w:jc w:val="center"/>
        <w:tblLayout w:type="fixed"/>
        <w:tblLook w:val="0000" w:firstRow="0" w:lastRow="0" w:firstColumn="0" w:lastColumn="0" w:noHBand="0" w:noVBand="0"/>
      </w:tblPr>
      <w:tblGrid>
        <w:gridCol w:w="635"/>
        <w:gridCol w:w="1432"/>
        <w:gridCol w:w="1634"/>
        <w:gridCol w:w="232"/>
        <w:gridCol w:w="1752"/>
        <w:gridCol w:w="183"/>
        <w:gridCol w:w="3361"/>
        <w:gridCol w:w="142"/>
        <w:gridCol w:w="3827"/>
        <w:gridCol w:w="883"/>
      </w:tblGrid>
      <w:tr w:rsidR="00070B24" w14:paraId="7FB4B03E" w14:textId="77777777" w:rsidTr="00070B24">
        <w:trPr>
          <w:trHeight w:val="380"/>
          <w:jc w:val="center"/>
        </w:trPr>
        <w:tc>
          <w:tcPr>
            <w:tcW w:w="635" w:type="dxa"/>
            <w:tcBorders>
              <w:top w:val="single" w:sz="4" w:space="0" w:color="auto"/>
              <w:left w:val="single" w:sz="4" w:space="0" w:color="auto"/>
              <w:bottom w:val="single" w:sz="4" w:space="0" w:color="auto"/>
              <w:right w:val="single" w:sz="4" w:space="0" w:color="auto"/>
            </w:tcBorders>
            <w:vAlign w:val="center"/>
          </w:tcPr>
          <w:p w14:paraId="773137EC" w14:textId="77777777" w:rsidR="00070B24" w:rsidRDefault="00070B24">
            <w:pPr>
              <w:jc w:val="center"/>
              <w:rPr>
                <w:rFonts w:ascii="宋体" w:eastAsia="宋体" w:hAnsi="宋体" w:cs="宋体"/>
                <w:b/>
                <w:bCs/>
                <w:szCs w:val="21"/>
              </w:rPr>
            </w:pPr>
            <w:r>
              <w:rPr>
                <w:rFonts w:ascii="宋体" w:eastAsia="宋体" w:hAnsi="宋体" w:cs="宋体" w:hint="eastAsia"/>
                <w:b/>
                <w:bCs/>
                <w:szCs w:val="21"/>
              </w:rPr>
              <w:t>序号</w:t>
            </w:r>
          </w:p>
        </w:tc>
        <w:tc>
          <w:tcPr>
            <w:tcW w:w="1432" w:type="dxa"/>
            <w:tcBorders>
              <w:top w:val="single" w:sz="4" w:space="0" w:color="auto"/>
              <w:left w:val="nil"/>
              <w:bottom w:val="single" w:sz="4" w:space="0" w:color="auto"/>
              <w:right w:val="single" w:sz="4" w:space="0" w:color="auto"/>
            </w:tcBorders>
            <w:vAlign w:val="center"/>
          </w:tcPr>
          <w:p w14:paraId="363B3E30" w14:textId="77777777" w:rsidR="00070B24" w:rsidRDefault="00070B24">
            <w:pPr>
              <w:jc w:val="center"/>
              <w:rPr>
                <w:rFonts w:ascii="宋体" w:eastAsia="宋体" w:hAnsi="宋体" w:cs="宋体"/>
                <w:b/>
                <w:bCs/>
                <w:szCs w:val="21"/>
              </w:rPr>
            </w:pPr>
            <w:r>
              <w:rPr>
                <w:rFonts w:ascii="宋体" w:eastAsia="宋体" w:hAnsi="宋体" w:cs="宋体" w:hint="eastAsia"/>
                <w:b/>
                <w:bCs/>
                <w:szCs w:val="21"/>
              </w:rPr>
              <w:t>检查形式</w:t>
            </w:r>
          </w:p>
        </w:tc>
        <w:tc>
          <w:tcPr>
            <w:tcW w:w="1866" w:type="dxa"/>
            <w:gridSpan w:val="2"/>
            <w:tcBorders>
              <w:top w:val="single" w:sz="4" w:space="0" w:color="auto"/>
              <w:left w:val="nil"/>
              <w:bottom w:val="single" w:sz="4" w:space="0" w:color="auto"/>
              <w:right w:val="single" w:sz="4" w:space="0" w:color="auto"/>
            </w:tcBorders>
            <w:vAlign w:val="center"/>
          </w:tcPr>
          <w:p w14:paraId="19CD8F2E" w14:textId="77777777" w:rsidR="00070B24" w:rsidRDefault="00070B24">
            <w:pPr>
              <w:jc w:val="center"/>
              <w:rPr>
                <w:rFonts w:ascii="宋体" w:eastAsia="宋体" w:hAnsi="宋体" w:cs="宋体"/>
                <w:b/>
                <w:bCs/>
                <w:szCs w:val="21"/>
              </w:rPr>
            </w:pPr>
            <w:r>
              <w:rPr>
                <w:rFonts w:ascii="宋体" w:eastAsia="宋体" w:hAnsi="宋体" w:cs="宋体" w:hint="eastAsia"/>
                <w:b/>
                <w:bCs/>
                <w:szCs w:val="21"/>
              </w:rPr>
              <w:t>检查时间</w:t>
            </w:r>
          </w:p>
        </w:tc>
        <w:tc>
          <w:tcPr>
            <w:tcW w:w="1752" w:type="dxa"/>
            <w:tcBorders>
              <w:top w:val="single" w:sz="4" w:space="0" w:color="auto"/>
              <w:left w:val="nil"/>
              <w:bottom w:val="single" w:sz="4" w:space="0" w:color="auto"/>
              <w:right w:val="single" w:sz="4" w:space="0" w:color="auto"/>
            </w:tcBorders>
            <w:vAlign w:val="center"/>
          </w:tcPr>
          <w:p w14:paraId="7DFAA615" w14:textId="77777777" w:rsidR="00070B24" w:rsidRDefault="00070B24">
            <w:pPr>
              <w:jc w:val="center"/>
              <w:rPr>
                <w:rFonts w:ascii="宋体" w:eastAsia="宋体" w:hAnsi="宋体" w:cs="宋体"/>
                <w:b/>
                <w:bCs/>
                <w:szCs w:val="21"/>
              </w:rPr>
            </w:pPr>
            <w:r>
              <w:rPr>
                <w:rFonts w:ascii="宋体" w:eastAsia="宋体" w:hAnsi="宋体" w:cs="宋体" w:hint="eastAsia"/>
                <w:b/>
                <w:bCs/>
                <w:szCs w:val="21"/>
              </w:rPr>
              <w:t>检查人员</w:t>
            </w:r>
          </w:p>
        </w:tc>
        <w:tc>
          <w:tcPr>
            <w:tcW w:w="3544" w:type="dxa"/>
            <w:gridSpan w:val="2"/>
            <w:tcBorders>
              <w:top w:val="single" w:sz="4" w:space="0" w:color="auto"/>
              <w:left w:val="nil"/>
              <w:bottom w:val="nil"/>
              <w:right w:val="single" w:sz="4" w:space="0" w:color="auto"/>
            </w:tcBorders>
            <w:vAlign w:val="center"/>
          </w:tcPr>
          <w:p w14:paraId="13C273AF" w14:textId="77777777" w:rsidR="00070B24" w:rsidRDefault="00070B24">
            <w:pPr>
              <w:jc w:val="center"/>
              <w:rPr>
                <w:rFonts w:ascii="宋体" w:eastAsia="宋体" w:hAnsi="宋体" w:cs="宋体"/>
                <w:b/>
                <w:bCs/>
                <w:szCs w:val="21"/>
              </w:rPr>
            </w:pPr>
            <w:r>
              <w:rPr>
                <w:rFonts w:ascii="宋体" w:eastAsia="宋体" w:hAnsi="宋体" w:cs="宋体" w:hint="eastAsia"/>
                <w:b/>
                <w:bCs/>
                <w:szCs w:val="21"/>
              </w:rPr>
              <w:t>检查目的</w:t>
            </w:r>
          </w:p>
        </w:tc>
        <w:tc>
          <w:tcPr>
            <w:tcW w:w="3969" w:type="dxa"/>
            <w:gridSpan w:val="2"/>
            <w:tcBorders>
              <w:top w:val="single" w:sz="4" w:space="0" w:color="auto"/>
              <w:left w:val="nil"/>
              <w:bottom w:val="single" w:sz="4" w:space="0" w:color="auto"/>
              <w:right w:val="single" w:sz="4" w:space="0" w:color="auto"/>
            </w:tcBorders>
            <w:vAlign w:val="center"/>
          </w:tcPr>
          <w:p w14:paraId="25DCC463" w14:textId="77777777" w:rsidR="00070B24" w:rsidRDefault="00070B24">
            <w:pPr>
              <w:jc w:val="center"/>
              <w:rPr>
                <w:rFonts w:ascii="宋体" w:eastAsia="宋体" w:hAnsi="宋体" w:cs="宋体"/>
                <w:b/>
                <w:bCs/>
                <w:szCs w:val="21"/>
              </w:rPr>
            </w:pPr>
            <w:r>
              <w:rPr>
                <w:rFonts w:ascii="宋体" w:eastAsia="宋体" w:hAnsi="宋体" w:cs="宋体" w:hint="eastAsia"/>
                <w:b/>
                <w:bCs/>
                <w:szCs w:val="21"/>
              </w:rPr>
              <w:t>检查内容</w:t>
            </w:r>
          </w:p>
        </w:tc>
        <w:tc>
          <w:tcPr>
            <w:tcW w:w="883" w:type="dxa"/>
            <w:tcBorders>
              <w:top w:val="single" w:sz="4" w:space="0" w:color="auto"/>
              <w:left w:val="nil"/>
              <w:bottom w:val="single" w:sz="4" w:space="0" w:color="auto"/>
              <w:right w:val="single" w:sz="4" w:space="0" w:color="auto"/>
            </w:tcBorders>
            <w:vAlign w:val="center"/>
          </w:tcPr>
          <w:p w14:paraId="2166CC34" w14:textId="77777777" w:rsidR="00070B24" w:rsidRDefault="00070B24">
            <w:pPr>
              <w:jc w:val="center"/>
              <w:rPr>
                <w:rFonts w:ascii="宋体" w:eastAsia="宋体" w:hAnsi="宋体" w:cs="宋体"/>
                <w:b/>
                <w:bCs/>
                <w:szCs w:val="21"/>
              </w:rPr>
            </w:pPr>
            <w:r>
              <w:rPr>
                <w:rFonts w:ascii="宋体" w:eastAsia="宋体" w:hAnsi="宋体" w:cs="宋体" w:hint="eastAsia"/>
                <w:b/>
                <w:bCs/>
                <w:szCs w:val="21"/>
              </w:rPr>
              <w:t>备注</w:t>
            </w:r>
          </w:p>
        </w:tc>
      </w:tr>
      <w:tr w:rsidR="00070B24" w14:paraId="6DACC6F7" w14:textId="77777777">
        <w:trPr>
          <w:trHeight w:val="671"/>
          <w:jc w:val="center"/>
        </w:trPr>
        <w:tc>
          <w:tcPr>
            <w:tcW w:w="635" w:type="dxa"/>
            <w:tcBorders>
              <w:top w:val="nil"/>
              <w:left w:val="single" w:sz="4" w:space="0" w:color="auto"/>
              <w:bottom w:val="single" w:sz="4" w:space="0" w:color="auto"/>
              <w:right w:val="single" w:sz="4" w:space="0" w:color="auto"/>
            </w:tcBorders>
            <w:vAlign w:val="center"/>
          </w:tcPr>
          <w:p w14:paraId="51DA340E" w14:textId="77777777" w:rsidR="00070B24" w:rsidRDefault="00070B24" w:rsidP="00070B24">
            <w:pPr>
              <w:widowControl/>
              <w:numPr>
                <w:ilvl w:val="0"/>
                <w:numId w:val="11"/>
              </w:numPr>
              <w:ind w:left="0"/>
              <w:jc w:val="center"/>
              <w:rPr>
                <w:rFonts w:ascii="宋体" w:eastAsia="宋体" w:hAnsi="宋体" w:cs="宋体"/>
                <w:szCs w:val="21"/>
              </w:rPr>
            </w:pPr>
          </w:p>
        </w:tc>
        <w:tc>
          <w:tcPr>
            <w:tcW w:w="1432" w:type="dxa"/>
            <w:tcBorders>
              <w:top w:val="nil"/>
              <w:left w:val="nil"/>
              <w:bottom w:val="single" w:sz="4" w:space="0" w:color="auto"/>
              <w:right w:val="single" w:sz="4" w:space="0" w:color="auto"/>
            </w:tcBorders>
            <w:vAlign w:val="center"/>
          </w:tcPr>
          <w:p w14:paraId="3B0BEEE7" w14:textId="77777777" w:rsidR="00070B24" w:rsidRDefault="00070B24">
            <w:pPr>
              <w:jc w:val="center"/>
              <w:rPr>
                <w:rFonts w:ascii="宋体" w:eastAsia="宋体" w:hAnsi="宋体" w:cs="宋体"/>
                <w:szCs w:val="21"/>
              </w:rPr>
            </w:pPr>
            <w:r>
              <w:rPr>
                <w:rFonts w:ascii="宋体" w:eastAsia="宋体" w:hAnsi="宋体" w:cs="宋体" w:hint="eastAsia"/>
                <w:szCs w:val="21"/>
              </w:rPr>
              <w:t>公司综合性安全检查</w:t>
            </w:r>
          </w:p>
        </w:tc>
        <w:tc>
          <w:tcPr>
            <w:tcW w:w="1866" w:type="dxa"/>
            <w:gridSpan w:val="2"/>
            <w:tcBorders>
              <w:top w:val="nil"/>
              <w:left w:val="nil"/>
              <w:bottom w:val="single" w:sz="4" w:space="0" w:color="auto"/>
              <w:right w:val="single" w:sz="4" w:space="0" w:color="auto"/>
            </w:tcBorders>
            <w:vAlign w:val="center"/>
          </w:tcPr>
          <w:p w14:paraId="53D8EA62" w14:textId="77777777" w:rsidR="00070B24" w:rsidRDefault="00070B24">
            <w:pPr>
              <w:jc w:val="center"/>
              <w:rPr>
                <w:rFonts w:ascii="宋体" w:eastAsia="宋体" w:hAnsi="宋体" w:cs="宋体"/>
                <w:szCs w:val="21"/>
              </w:rPr>
            </w:pPr>
            <w:r>
              <w:rPr>
                <w:rFonts w:ascii="宋体" w:eastAsia="宋体" w:hAnsi="宋体" w:cs="宋体" w:hint="eastAsia"/>
                <w:szCs w:val="21"/>
              </w:rPr>
              <w:t>每月一次</w:t>
            </w:r>
          </w:p>
        </w:tc>
        <w:tc>
          <w:tcPr>
            <w:tcW w:w="1752" w:type="dxa"/>
            <w:tcBorders>
              <w:top w:val="nil"/>
              <w:left w:val="nil"/>
              <w:bottom w:val="single" w:sz="4" w:space="0" w:color="auto"/>
              <w:right w:val="single" w:sz="4" w:space="0" w:color="auto"/>
            </w:tcBorders>
            <w:vAlign w:val="center"/>
          </w:tcPr>
          <w:p w14:paraId="43A4A2F8" w14:textId="77777777" w:rsidR="00070B24" w:rsidRDefault="00070B24">
            <w:pPr>
              <w:jc w:val="center"/>
              <w:rPr>
                <w:rFonts w:ascii="宋体" w:eastAsia="宋体" w:hAnsi="宋体" w:cs="宋体"/>
                <w:szCs w:val="21"/>
              </w:rPr>
            </w:pPr>
            <w:r>
              <w:rPr>
                <w:rFonts w:ascii="宋体" w:eastAsia="宋体" w:hAnsi="宋体" w:cs="宋体" w:hint="eastAsia"/>
                <w:szCs w:val="21"/>
              </w:rPr>
              <w:t>安委会、部门负责人</w:t>
            </w:r>
          </w:p>
        </w:tc>
        <w:tc>
          <w:tcPr>
            <w:tcW w:w="3544" w:type="dxa"/>
            <w:gridSpan w:val="2"/>
            <w:tcBorders>
              <w:top w:val="single" w:sz="4" w:space="0" w:color="auto"/>
              <w:left w:val="nil"/>
              <w:bottom w:val="single" w:sz="4" w:space="0" w:color="auto"/>
              <w:right w:val="single" w:sz="4" w:space="0" w:color="auto"/>
            </w:tcBorders>
            <w:vAlign w:val="center"/>
          </w:tcPr>
          <w:p w14:paraId="1E0CD71E" w14:textId="77777777" w:rsidR="00070B24" w:rsidRDefault="00070B24">
            <w:pPr>
              <w:jc w:val="left"/>
              <w:rPr>
                <w:rFonts w:ascii="宋体" w:eastAsia="宋体" w:hAnsi="宋体" w:cs="宋体"/>
                <w:szCs w:val="21"/>
              </w:rPr>
            </w:pPr>
            <w:r>
              <w:rPr>
                <w:rFonts w:ascii="宋体" w:eastAsia="宋体" w:hAnsi="宋体" w:cs="宋体" w:hint="eastAsia"/>
                <w:szCs w:val="21"/>
              </w:rPr>
              <w:t>对作业过程和作业环境的潜在危险有害因素状况的检查，以便及时采取防范措施，防止和减少事故的发生。</w:t>
            </w:r>
          </w:p>
        </w:tc>
        <w:tc>
          <w:tcPr>
            <w:tcW w:w="3969" w:type="dxa"/>
            <w:gridSpan w:val="2"/>
            <w:tcBorders>
              <w:top w:val="nil"/>
              <w:left w:val="nil"/>
              <w:bottom w:val="single" w:sz="4" w:space="0" w:color="auto"/>
              <w:right w:val="single" w:sz="4" w:space="0" w:color="auto"/>
            </w:tcBorders>
            <w:vAlign w:val="center"/>
          </w:tcPr>
          <w:p w14:paraId="6DA55743" w14:textId="77777777" w:rsidR="00070B24" w:rsidRDefault="00070B24">
            <w:pPr>
              <w:jc w:val="left"/>
              <w:rPr>
                <w:rFonts w:ascii="宋体" w:eastAsia="宋体" w:hAnsi="宋体" w:cs="宋体"/>
                <w:szCs w:val="21"/>
              </w:rPr>
            </w:pPr>
            <w:r>
              <w:rPr>
                <w:rFonts w:ascii="宋体" w:eastAsia="宋体" w:hAnsi="宋体" w:cs="宋体" w:hint="eastAsia"/>
                <w:szCs w:val="21"/>
              </w:rPr>
              <w:t>作业现场检查、操作人员安全检查、现场安全管理。</w:t>
            </w:r>
          </w:p>
        </w:tc>
        <w:tc>
          <w:tcPr>
            <w:tcW w:w="883" w:type="dxa"/>
            <w:tcBorders>
              <w:top w:val="nil"/>
              <w:left w:val="nil"/>
              <w:bottom w:val="single" w:sz="4" w:space="0" w:color="auto"/>
              <w:right w:val="single" w:sz="4" w:space="0" w:color="auto"/>
            </w:tcBorders>
            <w:vAlign w:val="center"/>
          </w:tcPr>
          <w:p w14:paraId="7B119C79" w14:textId="77777777" w:rsidR="00070B24" w:rsidRDefault="00070B24">
            <w:pPr>
              <w:jc w:val="center"/>
              <w:rPr>
                <w:rFonts w:ascii="宋体" w:eastAsia="宋体" w:hAnsi="宋体" w:cs="宋体"/>
                <w:szCs w:val="21"/>
              </w:rPr>
            </w:pPr>
            <w:r>
              <w:rPr>
                <w:rFonts w:ascii="宋体" w:eastAsia="宋体" w:hAnsi="宋体" w:cs="宋体" w:hint="eastAsia"/>
                <w:szCs w:val="21"/>
              </w:rPr>
              <w:t xml:space="preserve">　</w:t>
            </w:r>
          </w:p>
        </w:tc>
      </w:tr>
      <w:tr w:rsidR="00070B24" w14:paraId="7C3A44B1" w14:textId="77777777">
        <w:trPr>
          <w:trHeight w:val="1112"/>
          <w:jc w:val="center"/>
        </w:trPr>
        <w:tc>
          <w:tcPr>
            <w:tcW w:w="635" w:type="dxa"/>
            <w:tcBorders>
              <w:top w:val="nil"/>
              <w:left w:val="single" w:sz="4" w:space="0" w:color="auto"/>
              <w:bottom w:val="single" w:sz="4" w:space="0" w:color="auto"/>
              <w:right w:val="single" w:sz="4" w:space="0" w:color="auto"/>
            </w:tcBorders>
            <w:vAlign w:val="center"/>
          </w:tcPr>
          <w:p w14:paraId="1859D90F" w14:textId="77777777" w:rsidR="00070B24" w:rsidRDefault="00070B24" w:rsidP="00070B24">
            <w:pPr>
              <w:widowControl/>
              <w:numPr>
                <w:ilvl w:val="0"/>
                <w:numId w:val="11"/>
              </w:numPr>
              <w:ind w:left="0"/>
              <w:jc w:val="center"/>
              <w:rPr>
                <w:rFonts w:ascii="宋体" w:eastAsia="宋体" w:hAnsi="宋体" w:cs="宋体"/>
                <w:szCs w:val="21"/>
              </w:rPr>
            </w:pPr>
          </w:p>
        </w:tc>
        <w:tc>
          <w:tcPr>
            <w:tcW w:w="1432" w:type="dxa"/>
            <w:tcBorders>
              <w:top w:val="nil"/>
              <w:left w:val="nil"/>
              <w:bottom w:val="single" w:sz="4" w:space="0" w:color="auto"/>
              <w:right w:val="single" w:sz="4" w:space="0" w:color="auto"/>
            </w:tcBorders>
            <w:vAlign w:val="center"/>
          </w:tcPr>
          <w:p w14:paraId="49E8DA82" w14:textId="77777777" w:rsidR="00070B24" w:rsidRDefault="00070B24">
            <w:pPr>
              <w:jc w:val="center"/>
              <w:rPr>
                <w:rFonts w:ascii="宋体" w:eastAsia="宋体" w:hAnsi="宋体" w:cs="宋体"/>
                <w:szCs w:val="21"/>
              </w:rPr>
            </w:pPr>
            <w:r>
              <w:rPr>
                <w:rFonts w:ascii="宋体" w:eastAsia="宋体" w:hAnsi="宋体" w:cs="宋体" w:hint="eastAsia"/>
                <w:szCs w:val="21"/>
              </w:rPr>
              <w:t>专项检查</w:t>
            </w:r>
          </w:p>
        </w:tc>
        <w:tc>
          <w:tcPr>
            <w:tcW w:w="1866" w:type="dxa"/>
            <w:gridSpan w:val="2"/>
            <w:tcBorders>
              <w:top w:val="nil"/>
              <w:left w:val="nil"/>
              <w:bottom w:val="single" w:sz="4" w:space="0" w:color="auto"/>
              <w:right w:val="single" w:sz="4" w:space="0" w:color="auto"/>
            </w:tcBorders>
            <w:vAlign w:val="center"/>
          </w:tcPr>
          <w:p w14:paraId="051380B3" w14:textId="77777777" w:rsidR="00070B24" w:rsidRDefault="00070B24">
            <w:pPr>
              <w:jc w:val="center"/>
              <w:rPr>
                <w:rFonts w:ascii="宋体" w:eastAsia="宋体" w:hAnsi="宋体" w:cs="宋体"/>
                <w:szCs w:val="21"/>
              </w:rPr>
            </w:pPr>
            <w:r>
              <w:rPr>
                <w:rFonts w:ascii="宋体" w:eastAsia="宋体" w:hAnsi="宋体" w:cs="宋体" w:hint="eastAsia"/>
                <w:szCs w:val="21"/>
              </w:rPr>
              <w:t>每月一次</w:t>
            </w:r>
          </w:p>
        </w:tc>
        <w:tc>
          <w:tcPr>
            <w:tcW w:w="1752" w:type="dxa"/>
            <w:tcBorders>
              <w:top w:val="nil"/>
              <w:left w:val="nil"/>
              <w:bottom w:val="single" w:sz="4" w:space="0" w:color="auto"/>
              <w:right w:val="single" w:sz="4" w:space="0" w:color="auto"/>
            </w:tcBorders>
            <w:vAlign w:val="center"/>
          </w:tcPr>
          <w:p w14:paraId="583D13D7" w14:textId="77777777" w:rsidR="00070B24" w:rsidRDefault="00070B24">
            <w:pPr>
              <w:jc w:val="center"/>
              <w:rPr>
                <w:rFonts w:ascii="宋体" w:eastAsia="宋体" w:hAnsi="宋体" w:cs="宋体"/>
                <w:szCs w:val="21"/>
              </w:rPr>
            </w:pPr>
            <w:r>
              <w:rPr>
                <w:rFonts w:ascii="宋体" w:eastAsia="宋体" w:hAnsi="宋体" w:cs="宋体" w:hint="eastAsia"/>
                <w:szCs w:val="21"/>
              </w:rPr>
              <w:t>安委会、部门负责人</w:t>
            </w:r>
          </w:p>
        </w:tc>
        <w:tc>
          <w:tcPr>
            <w:tcW w:w="3544" w:type="dxa"/>
            <w:gridSpan w:val="2"/>
            <w:tcBorders>
              <w:top w:val="single" w:sz="4" w:space="0" w:color="auto"/>
              <w:left w:val="nil"/>
              <w:bottom w:val="single" w:sz="4" w:space="0" w:color="auto"/>
              <w:right w:val="single" w:sz="4" w:space="0" w:color="auto"/>
            </w:tcBorders>
            <w:vAlign w:val="center"/>
          </w:tcPr>
          <w:p w14:paraId="3A2EFD84" w14:textId="77777777" w:rsidR="00070B24" w:rsidRDefault="00070B24">
            <w:pPr>
              <w:jc w:val="left"/>
              <w:rPr>
                <w:rFonts w:ascii="宋体" w:eastAsia="宋体" w:hAnsi="宋体" w:cs="宋体"/>
                <w:szCs w:val="21"/>
              </w:rPr>
            </w:pPr>
            <w:r>
              <w:rPr>
                <w:rFonts w:ascii="宋体" w:eastAsia="宋体" w:hAnsi="宋体" w:cs="宋体" w:hint="eastAsia"/>
                <w:szCs w:val="21"/>
              </w:rPr>
              <w:t>对特种设备、起吊器具、移动电气线路、压力容器、水电气管网、危化品以及重大危险源等进行专项安全检查，防止和减少事故的发生。</w:t>
            </w:r>
          </w:p>
        </w:tc>
        <w:tc>
          <w:tcPr>
            <w:tcW w:w="3969" w:type="dxa"/>
            <w:gridSpan w:val="2"/>
            <w:tcBorders>
              <w:top w:val="nil"/>
              <w:left w:val="nil"/>
              <w:bottom w:val="single" w:sz="4" w:space="0" w:color="auto"/>
              <w:right w:val="single" w:sz="4" w:space="0" w:color="auto"/>
            </w:tcBorders>
            <w:vAlign w:val="center"/>
          </w:tcPr>
          <w:p w14:paraId="37C085B3" w14:textId="77777777" w:rsidR="00070B24" w:rsidRDefault="00070B24">
            <w:pPr>
              <w:jc w:val="left"/>
              <w:rPr>
                <w:rFonts w:ascii="宋体" w:eastAsia="宋体" w:hAnsi="宋体" w:cs="宋体"/>
                <w:szCs w:val="21"/>
              </w:rPr>
            </w:pPr>
            <w:r>
              <w:rPr>
                <w:rFonts w:ascii="宋体" w:eastAsia="宋体" w:hAnsi="宋体" w:cs="宋体" w:hint="eastAsia"/>
                <w:szCs w:val="21"/>
              </w:rPr>
              <w:t>安全性能、使用存放、维护保养、定期检修、日常巡检以及相关资证明等管理。</w:t>
            </w:r>
          </w:p>
        </w:tc>
        <w:tc>
          <w:tcPr>
            <w:tcW w:w="883" w:type="dxa"/>
            <w:tcBorders>
              <w:top w:val="nil"/>
              <w:left w:val="nil"/>
              <w:bottom w:val="single" w:sz="4" w:space="0" w:color="auto"/>
              <w:right w:val="single" w:sz="4" w:space="0" w:color="auto"/>
            </w:tcBorders>
            <w:vAlign w:val="center"/>
          </w:tcPr>
          <w:p w14:paraId="6FD5E836" w14:textId="77777777" w:rsidR="00070B24" w:rsidRDefault="00070B24">
            <w:pPr>
              <w:jc w:val="center"/>
              <w:rPr>
                <w:rFonts w:ascii="宋体" w:eastAsia="宋体" w:hAnsi="宋体" w:cs="宋体"/>
                <w:szCs w:val="21"/>
              </w:rPr>
            </w:pPr>
          </w:p>
        </w:tc>
      </w:tr>
      <w:tr w:rsidR="00070B24" w14:paraId="63B001F6" w14:textId="77777777">
        <w:trPr>
          <w:trHeight w:val="556"/>
          <w:jc w:val="center"/>
        </w:trPr>
        <w:tc>
          <w:tcPr>
            <w:tcW w:w="635" w:type="dxa"/>
            <w:tcBorders>
              <w:top w:val="nil"/>
              <w:left w:val="single" w:sz="4" w:space="0" w:color="auto"/>
              <w:bottom w:val="single" w:sz="4" w:space="0" w:color="auto"/>
              <w:right w:val="single" w:sz="4" w:space="0" w:color="auto"/>
            </w:tcBorders>
            <w:vAlign w:val="center"/>
          </w:tcPr>
          <w:p w14:paraId="626A3BDA" w14:textId="77777777" w:rsidR="00070B24" w:rsidRDefault="00070B24" w:rsidP="00070B24">
            <w:pPr>
              <w:widowControl/>
              <w:numPr>
                <w:ilvl w:val="0"/>
                <w:numId w:val="11"/>
              </w:numPr>
              <w:ind w:left="0"/>
              <w:jc w:val="center"/>
              <w:rPr>
                <w:rFonts w:ascii="宋体" w:eastAsia="宋体" w:hAnsi="宋体" w:cs="宋体"/>
                <w:szCs w:val="21"/>
              </w:rPr>
            </w:pPr>
          </w:p>
        </w:tc>
        <w:tc>
          <w:tcPr>
            <w:tcW w:w="1432" w:type="dxa"/>
            <w:tcBorders>
              <w:top w:val="nil"/>
              <w:left w:val="nil"/>
              <w:bottom w:val="single" w:sz="4" w:space="0" w:color="auto"/>
              <w:right w:val="single" w:sz="4" w:space="0" w:color="auto"/>
            </w:tcBorders>
            <w:vAlign w:val="center"/>
          </w:tcPr>
          <w:p w14:paraId="2086F649" w14:textId="77777777" w:rsidR="00070B24" w:rsidRDefault="00070B24">
            <w:pPr>
              <w:jc w:val="center"/>
              <w:rPr>
                <w:rFonts w:ascii="宋体" w:eastAsia="宋体" w:hAnsi="宋体" w:cs="宋体"/>
                <w:szCs w:val="21"/>
              </w:rPr>
            </w:pPr>
            <w:r>
              <w:rPr>
                <w:rFonts w:ascii="宋体" w:eastAsia="宋体" w:hAnsi="宋体" w:cs="宋体" w:hint="eastAsia"/>
                <w:szCs w:val="21"/>
              </w:rPr>
              <w:t>车间级安全检查</w:t>
            </w:r>
          </w:p>
        </w:tc>
        <w:tc>
          <w:tcPr>
            <w:tcW w:w="1866" w:type="dxa"/>
            <w:gridSpan w:val="2"/>
            <w:tcBorders>
              <w:top w:val="nil"/>
              <w:left w:val="nil"/>
              <w:bottom w:val="single" w:sz="4" w:space="0" w:color="auto"/>
              <w:right w:val="single" w:sz="4" w:space="0" w:color="auto"/>
            </w:tcBorders>
            <w:vAlign w:val="center"/>
          </w:tcPr>
          <w:p w14:paraId="74A30B0F" w14:textId="77777777" w:rsidR="00070B24" w:rsidRDefault="00070B24">
            <w:pPr>
              <w:jc w:val="center"/>
              <w:rPr>
                <w:rFonts w:ascii="宋体" w:eastAsia="宋体" w:hAnsi="宋体" w:cs="宋体"/>
                <w:szCs w:val="21"/>
              </w:rPr>
            </w:pPr>
            <w:r>
              <w:rPr>
                <w:rFonts w:ascii="宋体" w:eastAsia="宋体" w:hAnsi="宋体" w:cs="宋体" w:hint="eastAsia"/>
                <w:szCs w:val="21"/>
              </w:rPr>
              <w:t>每月二次</w:t>
            </w:r>
          </w:p>
        </w:tc>
        <w:tc>
          <w:tcPr>
            <w:tcW w:w="1752" w:type="dxa"/>
            <w:tcBorders>
              <w:top w:val="nil"/>
              <w:left w:val="nil"/>
              <w:bottom w:val="single" w:sz="4" w:space="0" w:color="auto"/>
              <w:right w:val="single" w:sz="4" w:space="0" w:color="auto"/>
            </w:tcBorders>
            <w:vAlign w:val="center"/>
          </w:tcPr>
          <w:p w14:paraId="2DEC35A9" w14:textId="77777777" w:rsidR="00070B24" w:rsidRDefault="00070B24">
            <w:pPr>
              <w:jc w:val="left"/>
              <w:rPr>
                <w:rFonts w:ascii="宋体" w:eastAsia="宋体" w:hAnsi="宋体" w:cs="宋体"/>
                <w:szCs w:val="21"/>
              </w:rPr>
            </w:pPr>
            <w:r>
              <w:rPr>
                <w:rFonts w:ascii="宋体" w:eastAsia="宋体" w:hAnsi="宋体" w:cs="宋体" w:hint="eastAsia"/>
                <w:szCs w:val="21"/>
              </w:rPr>
              <w:t>车间负责人、安全管理员、各班组长</w:t>
            </w:r>
          </w:p>
        </w:tc>
        <w:tc>
          <w:tcPr>
            <w:tcW w:w="3544" w:type="dxa"/>
            <w:gridSpan w:val="2"/>
            <w:tcBorders>
              <w:top w:val="nil"/>
              <w:left w:val="nil"/>
              <w:bottom w:val="single" w:sz="4" w:space="0" w:color="auto"/>
              <w:right w:val="single" w:sz="4" w:space="0" w:color="auto"/>
            </w:tcBorders>
            <w:vAlign w:val="center"/>
          </w:tcPr>
          <w:p w14:paraId="59D36DEF" w14:textId="77777777" w:rsidR="00070B24" w:rsidRDefault="00070B24">
            <w:pPr>
              <w:jc w:val="left"/>
              <w:rPr>
                <w:rFonts w:ascii="宋体" w:eastAsia="宋体" w:hAnsi="宋体" w:cs="宋体"/>
                <w:szCs w:val="21"/>
              </w:rPr>
            </w:pPr>
            <w:r>
              <w:rPr>
                <w:rFonts w:ascii="宋体" w:eastAsia="宋体" w:hAnsi="宋体" w:cs="Times New Roman" w:hint="eastAsia"/>
                <w:spacing w:val="-8"/>
                <w:szCs w:val="21"/>
              </w:rPr>
              <w:t>对生产过程及安全管理中可能存在的隐患、有害危险因素、缺陷等进行查证，以制定整改措施，消除或控制隐患和有害与危险因素，确保生产安全。</w:t>
            </w:r>
          </w:p>
        </w:tc>
        <w:tc>
          <w:tcPr>
            <w:tcW w:w="3969" w:type="dxa"/>
            <w:gridSpan w:val="2"/>
            <w:tcBorders>
              <w:top w:val="nil"/>
              <w:left w:val="nil"/>
              <w:bottom w:val="single" w:sz="4" w:space="0" w:color="auto"/>
              <w:right w:val="single" w:sz="4" w:space="0" w:color="auto"/>
            </w:tcBorders>
            <w:vAlign w:val="center"/>
          </w:tcPr>
          <w:p w14:paraId="1F2D45FD" w14:textId="77777777" w:rsidR="00070B24" w:rsidRDefault="00070B24">
            <w:pPr>
              <w:jc w:val="left"/>
              <w:rPr>
                <w:rFonts w:ascii="宋体" w:eastAsia="宋体" w:hAnsi="宋体" w:cs="宋体"/>
                <w:szCs w:val="21"/>
              </w:rPr>
            </w:pPr>
            <w:r>
              <w:rPr>
                <w:rFonts w:ascii="宋体" w:eastAsia="宋体" w:hAnsi="宋体" w:cs="宋体" w:hint="eastAsia"/>
                <w:szCs w:val="21"/>
              </w:rPr>
              <w:t>作业人员安全职责，设备、工艺、电气、仪表、安全教育、关键装置及重点部位、特种设备等的管理。</w:t>
            </w:r>
          </w:p>
        </w:tc>
        <w:tc>
          <w:tcPr>
            <w:tcW w:w="883" w:type="dxa"/>
            <w:tcBorders>
              <w:top w:val="nil"/>
              <w:left w:val="nil"/>
              <w:bottom w:val="single" w:sz="4" w:space="0" w:color="auto"/>
              <w:right w:val="single" w:sz="4" w:space="0" w:color="auto"/>
            </w:tcBorders>
            <w:vAlign w:val="center"/>
          </w:tcPr>
          <w:p w14:paraId="26E2BE6C" w14:textId="77777777" w:rsidR="00070B24" w:rsidRDefault="00070B24">
            <w:pPr>
              <w:jc w:val="center"/>
              <w:rPr>
                <w:rFonts w:ascii="宋体" w:eastAsia="宋体" w:hAnsi="宋体" w:cs="宋体"/>
                <w:szCs w:val="21"/>
              </w:rPr>
            </w:pPr>
            <w:r>
              <w:rPr>
                <w:rFonts w:ascii="宋体" w:eastAsia="宋体" w:hAnsi="宋体" w:cs="宋体" w:hint="eastAsia"/>
                <w:szCs w:val="21"/>
              </w:rPr>
              <w:t xml:space="preserve">　</w:t>
            </w:r>
          </w:p>
        </w:tc>
      </w:tr>
      <w:tr w:rsidR="00070B24" w14:paraId="2062B692" w14:textId="77777777">
        <w:trPr>
          <w:trHeight w:val="865"/>
          <w:jc w:val="center"/>
        </w:trPr>
        <w:tc>
          <w:tcPr>
            <w:tcW w:w="635" w:type="dxa"/>
            <w:tcBorders>
              <w:top w:val="nil"/>
              <w:left w:val="single" w:sz="4" w:space="0" w:color="auto"/>
              <w:bottom w:val="single" w:sz="4" w:space="0" w:color="auto"/>
              <w:right w:val="single" w:sz="4" w:space="0" w:color="auto"/>
            </w:tcBorders>
            <w:vAlign w:val="center"/>
          </w:tcPr>
          <w:p w14:paraId="72481434" w14:textId="77777777" w:rsidR="00070B24" w:rsidRDefault="00070B24" w:rsidP="00070B24">
            <w:pPr>
              <w:widowControl/>
              <w:numPr>
                <w:ilvl w:val="0"/>
                <w:numId w:val="11"/>
              </w:numPr>
              <w:ind w:left="0"/>
              <w:jc w:val="center"/>
              <w:rPr>
                <w:rFonts w:ascii="宋体" w:eastAsia="宋体" w:hAnsi="宋体" w:cs="宋体"/>
                <w:szCs w:val="21"/>
              </w:rPr>
            </w:pPr>
          </w:p>
        </w:tc>
        <w:tc>
          <w:tcPr>
            <w:tcW w:w="1432" w:type="dxa"/>
            <w:tcBorders>
              <w:top w:val="nil"/>
              <w:left w:val="nil"/>
              <w:bottom w:val="single" w:sz="4" w:space="0" w:color="auto"/>
              <w:right w:val="single" w:sz="4" w:space="0" w:color="auto"/>
            </w:tcBorders>
            <w:vAlign w:val="center"/>
          </w:tcPr>
          <w:p w14:paraId="523C06ED" w14:textId="77777777" w:rsidR="00070B24" w:rsidRDefault="00070B24">
            <w:pPr>
              <w:jc w:val="center"/>
              <w:rPr>
                <w:rFonts w:ascii="宋体" w:eastAsia="宋体" w:hAnsi="宋体" w:cs="宋体"/>
                <w:szCs w:val="21"/>
              </w:rPr>
            </w:pPr>
            <w:r>
              <w:rPr>
                <w:rFonts w:ascii="宋体" w:eastAsia="宋体" w:hAnsi="宋体" w:cs="宋体" w:hint="eastAsia"/>
                <w:szCs w:val="21"/>
              </w:rPr>
              <w:t>日常安全检查</w:t>
            </w:r>
          </w:p>
        </w:tc>
        <w:tc>
          <w:tcPr>
            <w:tcW w:w="1866" w:type="dxa"/>
            <w:gridSpan w:val="2"/>
            <w:tcBorders>
              <w:top w:val="nil"/>
              <w:left w:val="nil"/>
              <w:bottom w:val="single" w:sz="4" w:space="0" w:color="auto"/>
              <w:right w:val="single" w:sz="4" w:space="0" w:color="auto"/>
            </w:tcBorders>
            <w:vAlign w:val="center"/>
          </w:tcPr>
          <w:p w14:paraId="63E28BA3" w14:textId="77777777" w:rsidR="00070B24" w:rsidRDefault="00070B24">
            <w:pPr>
              <w:jc w:val="center"/>
              <w:rPr>
                <w:rFonts w:ascii="宋体" w:eastAsia="宋体" w:hAnsi="宋体" w:cs="宋体"/>
                <w:szCs w:val="21"/>
              </w:rPr>
            </w:pPr>
            <w:r>
              <w:rPr>
                <w:rFonts w:ascii="宋体" w:eastAsia="宋体" w:hAnsi="宋体" w:cs="宋体" w:hint="eastAsia"/>
                <w:szCs w:val="21"/>
              </w:rPr>
              <w:t>每周一次</w:t>
            </w:r>
          </w:p>
        </w:tc>
        <w:tc>
          <w:tcPr>
            <w:tcW w:w="1752" w:type="dxa"/>
            <w:tcBorders>
              <w:top w:val="nil"/>
              <w:left w:val="nil"/>
              <w:bottom w:val="single" w:sz="4" w:space="0" w:color="auto"/>
              <w:right w:val="single" w:sz="4" w:space="0" w:color="auto"/>
            </w:tcBorders>
            <w:vAlign w:val="bottom"/>
          </w:tcPr>
          <w:p w14:paraId="0513C861" w14:textId="77777777" w:rsidR="00070B24" w:rsidRDefault="00070B24">
            <w:pPr>
              <w:rPr>
                <w:rFonts w:ascii="宋体" w:eastAsia="宋体" w:hAnsi="宋体" w:cs="宋体"/>
                <w:szCs w:val="21"/>
              </w:rPr>
            </w:pPr>
            <w:r>
              <w:rPr>
                <w:rFonts w:ascii="宋体" w:eastAsia="宋体" w:hAnsi="宋体" w:cs="宋体" w:hint="eastAsia"/>
                <w:szCs w:val="21"/>
              </w:rPr>
              <w:t xml:space="preserve">车间负责人、各班组长　</w:t>
            </w:r>
          </w:p>
        </w:tc>
        <w:tc>
          <w:tcPr>
            <w:tcW w:w="3544" w:type="dxa"/>
            <w:gridSpan w:val="2"/>
            <w:tcBorders>
              <w:top w:val="nil"/>
              <w:left w:val="nil"/>
              <w:bottom w:val="single" w:sz="4" w:space="0" w:color="auto"/>
              <w:right w:val="single" w:sz="4" w:space="0" w:color="auto"/>
            </w:tcBorders>
            <w:vAlign w:val="center"/>
          </w:tcPr>
          <w:p w14:paraId="62FAF4BF" w14:textId="77777777" w:rsidR="00070B24" w:rsidRDefault="00070B24">
            <w:pPr>
              <w:jc w:val="left"/>
              <w:rPr>
                <w:rFonts w:ascii="宋体" w:eastAsia="宋体" w:hAnsi="宋体" w:cs="宋体"/>
                <w:szCs w:val="21"/>
              </w:rPr>
            </w:pPr>
            <w:r>
              <w:rPr>
                <w:rFonts w:ascii="宋体" w:eastAsia="宋体" w:hAnsi="宋体" w:cs="宋体" w:hint="eastAsia"/>
                <w:szCs w:val="21"/>
              </w:rPr>
              <w:t>以每周检查的方式保障现场作业持续、协调、稳定、安全作业。</w:t>
            </w:r>
          </w:p>
        </w:tc>
        <w:tc>
          <w:tcPr>
            <w:tcW w:w="3969" w:type="dxa"/>
            <w:gridSpan w:val="2"/>
            <w:tcBorders>
              <w:top w:val="nil"/>
              <w:left w:val="nil"/>
              <w:bottom w:val="single" w:sz="4" w:space="0" w:color="auto"/>
              <w:right w:val="single" w:sz="4" w:space="0" w:color="auto"/>
            </w:tcBorders>
            <w:vAlign w:val="center"/>
          </w:tcPr>
          <w:p w14:paraId="508C367A" w14:textId="77777777" w:rsidR="00070B24" w:rsidRDefault="00070B24">
            <w:pPr>
              <w:jc w:val="left"/>
              <w:rPr>
                <w:rFonts w:ascii="宋体" w:eastAsia="宋体" w:hAnsi="宋体" w:cs="宋体"/>
                <w:szCs w:val="21"/>
              </w:rPr>
            </w:pPr>
            <w:r>
              <w:rPr>
                <w:rFonts w:ascii="宋体" w:eastAsia="宋体" w:hAnsi="宋体" w:cs="宋体" w:hint="eastAsia"/>
                <w:szCs w:val="21"/>
              </w:rPr>
              <w:t>作业环境、安全管理、安全作业、岗位安全生产、安全意识行为和安全操作规程检查和巡回检查。</w:t>
            </w:r>
          </w:p>
        </w:tc>
        <w:tc>
          <w:tcPr>
            <w:tcW w:w="883" w:type="dxa"/>
            <w:tcBorders>
              <w:top w:val="nil"/>
              <w:left w:val="nil"/>
              <w:bottom w:val="single" w:sz="4" w:space="0" w:color="auto"/>
              <w:right w:val="single" w:sz="4" w:space="0" w:color="auto"/>
            </w:tcBorders>
            <w:vAlign w:val="center"/>
          </w:tcPr>
          <w:p w14:paraId="2E12C029" w14:textId="77777777" w:rsidR="00070B24" w:rsidRDefault="00070B24">
            <w:pPr>
              <w:jc w:val="center"/>
              <w:rPr>
                <w:rFonts w:ascii="宋体" w:eastAsia="宋体" w:hAnsi="宋体" w:cs="宋体"/>
                <w:szCs w:val="21"/>
              </w:rPr>
            </w:pPr>
            <w:r>
              <w:rPr>
                <w:rFonts w:ascii="宋体" w:eastAsia="宋体" w:hAnsi="宋体" w:cs="宋体" w:hint="eastAsia"/>
                <w:szCs w:val="21"/>
              </w:rPr>
              <w:t xml:space="preserve">　</w:t>
            </w:r>
          </w:p>
        </w:tc>
      </w:tr>
      <w:tr w:rsidR="00070B24" w14:paraId="50E180B2" w14:textId="77777777">
        <w:trPr>
          <w:trHeight w:val="855"/>
          <w:jc w:val="center"/>
        </w:trPr>
        <w:tc>
          <w:tcPr>
            <w:tcW w:w="635" w:type="dxa"/>
            <w:tcBorders>
              <w:top w:val="nil"/>
              <w:left w:val="single" w:sz="4" w:space="0" w:color="auto"/>
              <w:bottom w:val="single" w:sz="4" w:space="0" w:color="auto"/>
              <w:right w:val="single" w:sz="4" w:space="0" w:color="auto"/>
            </w:tcBorders>
            <w:vAlign w:val="center"/>
          </w:tcPr>
          <w:p w14:paraId="0602B212" w14:textId="77777777" w:rsidR="00070B24" w:rsidRDefault="00070B24" w:rsidP="00070B24">
            <w:pPr>
              <w:widowControl/>
              <w:numPr>
                <w:ilvl w:val="0"/>
                <w:numId w:val="11"/>
              </w:numPr>
              <w:ind w:left="0"/>
              <w:jc w:val="center"/>
              <w:rPr>
                <w:rFonts w:ascii="宋体" w:eastAsia="宋体" w:hAnsi="宋体" w:cs="宋体"/>
                <w:szCs w:val="21"/>
              </w:rPr>
            </w:pPr>
          </w:p>
        </w:tc>
        <w:tc>
          <w:tcPr>
            <w:tcW w:w="1432" w:type="dxa"/>
            <w:tcBorders>
              <w:top w:val="nil"/>
              <w:left w:val="nil"/>
              <w:bottom w:val="single" w:sz="4" w:space="0" w:color="auto"/>
              <w:right w:val="single" w:sz="4" w:space="0" w:color="auto"/>
            </w:tcBorders>
            <w:vAlign w:val="center"/>
          </w:tcPr>
          <w:p w14:paraId="30760467" w14:textId="77777777" w:rsidR="00070B24" w:rsidRDefault="00070B24">
            <w:pPr>
              <w:jc w:val="center"/>
              <w:rPr>
                <w:rFonts w:ascii="宋体" w:eastAsia="宋体" w:hAnsi="宋体" w:cs="宋体"/>
                <w:szCs w:val="21"/>
              </w:rPr>
            </w:pPr>
            <w:r>
              <w:rPr>
                <w:rFonts w:ascii="宋体" w:eastAsia="宋体" w:hAnsi="宋体" w:cs="宋体" w:hint="eastAsia"/>
                <w:szCs w:val="21"/>
              </w:rPr>
              <w:t>夏季安全检查</w:t>
            </w:r>
          </w:p>
        </w:tc>
        <w:tc>
          <w:tcPr>
            <w:tcW w:w="1866" w:type="dxa"/>
            <w:gridSpan w:val="2"/>
            <w:tcBorders>
              <w:top w:val="nil"/>
              <w:left w:val="nil"/>
              <w:bottom w:val="single" w:sz="4" w:space="0" w:color="auto"/>
              <w:right w:val="single" w:sz="4" w:space="0" w:color="auto"/>
            </w:tcBorders>
            <w:vAlign w:val="center"/>
          </w:tcPr>
          <w:p w14:paraId="3A93AF2C" w14:textId="77777777" w:rsidR="00070B24" w:rsidRDefault="00070B24">
            <w:pPr>
              <w:jc w:val="center"/>
              <w:rPr>
                <w:rFonts w:ascii="宋体" w:eastAsia="宋体" w:hAnsi="宋体" w:cs="宋体"/>
                <w:szCs w:val="21"/>
              </w:rPr>
            </w:pPr>
            <w:r>
              <w:rPr>
                <w:rFonts w:ascii="宋体" w:eastAsia="宋体" w:hAnsi="宋体" w:cs="宋体" w:hint="eastAsia"/>
                <w:szCs w:val="21"/>
              </w:rPr>
              <w:t>五月份进行检查</w:t>
            </w:r>
          </w:p>
        </w:tc>
        <w:tc>
          <w:tcPr>
            <w:tcW w:w="1752" w:type="dxa"/>
            <w:tcBorders>
              <w:top w:val="nil"/>
              <w:left w:val="nil"/>
              <w:bottom w:val="single" w:sz="4" w:space="0" w:color="auto"/>
              <w:right w:val="single" w:sz="4" w:space="0" w:color="auto"/>
            </w:tcBorders>
            <w:vAlign w:val="center"/>
          </w:tcPr>
          <w:p w14:paraId="4EB3F6F6" w14:textId="77777777" w:rsidR="00070B24" w:rsidRDefault="00070B24">
            <w:pPr>
              <w:jc w:val="center"/>
              <w:rPr>
                <w:rFonts w:ascii="宋体" w:eastAsia="宋体" w:hAnsi="宋体" w:cs="宋体"/>
                <w:szCs w:val="21"/>
              </w:rPr>
            </w:pPr>
            <w:r>
              <w:rPr>
                <w:rFonts w:ascii="宋体" w:eastAsia="宋体" w:hAnsi="宋体" w:cs="宋体" w:hint="eastAsia"/>
                <w:szCs w:val="21"/>
              </w:rPr>
              <w:t>安委会、部门负责人</w:t>
            </w:r>
          </w:p>
        </w:tc>
        <w:tc>
          <w:tcPr>
            <w:tcW w:w="3544" w:type="dxa"/>
            <w:gridSpan w:val="2"/>
            <w:tcBorders>
              <w:top w:val="nil"/>
              <w:left w:val="nil"/>
              <w:bottom w:val="single" w:sz="4" w:space="0" w:color="auto"/>
              <w:right w:val="single" w:sz="4" w:space="0" w:color="auto"/>
            </w:tcBorders>
            <w:vAlign w:val="center"/>
          </w:tcPr>
          <w:p w14:paraId="69161C3F" w14:textId="77777777" w:rsidR="00070B24" w:rsidRDefault="00070B24">
            <w:pPr>
              <w:jc w:val="left"/>
              <w:rPr>
                <w:rFonts w:ascii="宋体" w:eastAsia="宋体" w:hAnsi="宋体" w:cs="宋体"/>
                <w:szCs w:val="21"/>
              </w:rPr>
            </w:pPr>
            <w:r>
              <w:rPr>
                <w:rFonts w:ascii="宋体" w:eastAsia="宋体" w:hAnsi="宋体" w:cs="宋体" w:hint="eastAsia"/>
                <w:szCs w:val="21"/>
              </w:rPr>
              <w:t>确保夏季的安全生产环境和秩序，保障安全运行。</w:t>
            </w:r>
          </w:p>
        </w:tc>
        <w:tc>
          <w:tcPr>
            <w:tcW w:w="3969" w:type="dxa"/>
            <w:gridSpan w:val="2"/>
            <w:tcBorders>
              <w:top w:val="nil"/>
              <w:left w:val="nil"/>
              <w:bottom w:val="single" w:sz="4" w:space="0" w:color="auto"/>
              <w:right w:val="single" w:sz="4" w:space="0" w:color="auto"/>
            </w:tcBorders>
            <w:vAlign w:val="center"/>
          </w:tcPr>
          <w:p w14:paraId="104697C6" w14:textId="77777777" w:rsidR="00070B24" w:rsidRDefault="00070B24">
            <w:pPr>
              <w:jc w:val="left"/>
              <w:rPr>
                <w:rFonts w:ascii="宋体" w:eastAsia="宋体" w:hAnsi="宋体" w:cs="宋体"/>
                <w:szCs w:val="21"/>
              </w:rPr>
            </w:pPr>
            <w:r>
              <w:rPr>
                <w:rFonts w:ascii="宋体" w:eastAsia="宋体" w:hAnsi="宋体" w:cs="宋体" w:hint="eastAsia"/>
                <w:szCs w:val="21"/>
              </w:rPr>
              <w:t>防暑降温、防雷、防中毒、防汛等内容进行预防性季节检查。</w:t>
            </w:r>
          </w:p>
        </w:tc>
        <w:tc>
          <w:tcPr>
            <w:tcW w:w="883" w:type="dxa"/>
            <w:tcBorders>
              <w:top w:val="nil"/>
              <w:left w:val="nil"/>
              <w:bottom w:val="single" w:sz="4" w:space="0" w:color="auto"/>
              <w:right w:val="single" w:sz="4" w:space="0" w:color="auto"/>
            </w:tcBorders>
            <w:vAlign w:val="center"/>
          </w:tcPr>
          <w:p w14:paraId="7F393635" w14:textId="77777777" w:rsidR="00070B24" w:rsidRDefault="00070B24">
            <w:pPr>
              <w:jc w:val="center"/>
              <w:rPr>
                <w:rFonts w:ascii="宋体" w:eastAsia="宋体" w:hAnsi="宋体" w:cs="宋体"/>
                <w:szCs w:val="21"/>
              </w:rPr>
            </w:pPr>
            <w:r>
              <w:rPr>
                <w:rFonts w:ascii="宋体" w:eastAsia="宋体" w:hAnsi="宋体" w:cs="宋体" w:hint="eastAsia"/>
                <w:szCs w:val="21"/>
              </w:rPr>
              <w:t xml:space="preserve">　</w:t>
            </w:r>
          </w:p>
        </w:tc>
      </w:tr>
      <w:tr w:rsidR="00070B24" w14:paraId="7D532861" w14:textId="77777777">
        <w:trPr>
          <w:trHeight w:val="855"/>
          <w:jc w:val="center"/>
        </w:trPr>
        <w:tc>
          <w:tcPr>
            <w:tcW w:w="635" w:type="dxa"/>
            <w:tcBorders>
              <w:top w:val="nil"/>
              <w:left w:val="single" w:sz="4" w:space="0" w:color="auto"/>
              <w:bottom w:val="single" w:sz="4" w:space="0" w:color="auto"/>
              <w:right w:val="single" w:sz="4" w:space="0" w:color="auto"/>
            </w:tcBorders>
            <w:vAlign w:val="center"/>
          </w:tcPr>
          <w:p w14:paraId="761306CD" w14:textId="77777777" w:rsidR="00070B24" w:rsidRDefault="00070B24" w:rsidP="00070B24">
            <w:pPr>
              <w:widowControl/>
              <w:numPr>
                <w:ilvl w:val="0"/>
                <w:numId w:val="11"/>
              </w:numPr>
              <w:ind w:left="0"/>
              <w:jc w:val="center"/>
              <w:rPr>
                <w:rFonts w:ascii="宋体" w:eastAsia="宋体" w:hAnsi="宋体" w:cs="宋体"/>
                <w:szCs w:val="21"/>
              </w:rPr>
            </w:pPr>
          </w:p>
        </w:tc>
        <w:tc>
          <w:tcPr>
            <w:tcW w:w="1432" w:type="dxa"/>
            <w:tcBorders>
              <w:top w:val="nil"/>
              <w:left w:val="nil"/>
              <w:bottom w:val="single" w:sz="4" w:space="0" w:color="auto"/>
              <w:right w:val="single" w:sz="4" w:space="0" w:color="auto"/>
            </w:tcBorders>
            <w:vAlign w:val="center"/>
          </w:tcPr>
          <w:p w14:paraId="52F8D404" w14:textId="77777777" w:rsidR="00070B24" w:rsidRDefault="00070B24">
            <w:pPr>
              <w:jc w:val="center"/>
              <w:rPr>
                <w:rFonts w:ascii="宋体" w:eastAsia="宋体" w:hAnsi="宋体" w:cs="宋体"/>
                <w:szCs w:val="21"/>
              </w:rPr>
            </w:pPr>
            <w:r>
              <w:rPr>
                <w:rFonts w:ascii="宋体" w:eastAsia="宋体" w:hAnsi="宋体" w:cs="宋体" w:hint="eastAsia"/>
                <w:szCs w:val="21"/>
              </w:rPr>
              <w:t>秋季安全检查</w:t>
            </w:r>
          </w:p>
        </w:tc>
        <w:tc>
          <w:tcPr>
            <w:tcW w:w="1866" w:type="dxa"/>
            <w:gridSpan w:val="2"/>
            <w:tcBorders>
              <w:top w:val="nil"/>
              <w:left w:val="nil"/>
              <w:bottom w:val="single" w:sz="4" w:space="0" w:color="auto"/>
              <w:right w:val="single" w:sz="4" w:space="0" w:color="auto"/>
            </w:tcBorders>
            <w:vAlign w:val="center"/>
          </w:tcPr>
          <w:p w14:paraId="2EEA8CDF" w14:textId="77777777" w:rsidR="00070B24" w:rsidRDefault="00070B24">
            <w:pPr>
              <w:jc w:val="center"/>
              <w:rPr>
                <w:rFonts w:ascii="宋体" w:eastAsia="宋体" w:hAnsi="宋体" w:cs="宋体"/>
                <w:szCs w:val="21"/>
              </w:rPr>
            </w:pPr>
            <w:r>
              <w:rPr>
                <w:rFonts w:ascii="宋体" w:eastAsia="宋体" w:hAnsi="宋体" w:cs="宋体" w:hint="eastAsia"/>
                <w:szCs w:val="21"/>
              </w:rPr>
              <w:t>十月份进行检查</w:t>
            </w:r>
          </w:p>
        </w:tc>
        <w:tc>
          <w:tcPr>
            <w:tcW w:w="1752" w:type="dxa"/>
            <w:tcBorders>
              <w:top w:val="nil"/>
              <w:left w:val="nil"/>
              <w:bottom w:val="single" w:sz="4" w:space="0" w:color="auto"/>
              <w:right w:val="single" w:sz="4" w:space="0" w:color="auto"/>
            </w:tcBorders>
            <w:vAlign w:val="center"/>
          </w:tcPr>
          <w:p w14:paraId="772B24AB" w14:textId="77777777" w:rsidR="00070B24" w:rsidRDefault="00070B24">
            <w:pPr>
              <w:jc w:val="center"/>
              <w:rPr>
                <w:rFonts w:ascii="宋体" w:eastAsia="宋体" w:hAnsi="宋体" w:cs="宋体"/>
                <w:szCs w:val="21"/>
              </w:rPr>
            </w:pPr>
            <w:r>
              <w:rPr>
                <w:rFonts w:ascii="宋体" w:eastAsia="宋体" w:hAnsi="宋体" w:cs="宋体" w:hint="eastAsia"/>
                <w:szCs w:val="21"/>
              </w:rPr>
              <w:t>安委会、部门负责人</w:t>
            </w:r>
          </w:p>
        </w:tc>
        <w:tc>
          <w:tcPr>
            <w:tcW w:w="3544" w:type="dxa"/>
            <w:gridSpan w:val="2"/>
            <w:tcBorders>
              <w:top w:val="nil"/>
              <w:left w:val="nil"/>
              <w:bottom w:val="single" w:sz="4" w:space="0" w:color="auto"/>
              <w:right w:val="single" w:sz="4" w:space="0" w:color="auto"/>
            </w:tcBorders>
            <w:vAlign w:val="center"/>
          </w:tcPr>
          <w:p w14:paraId="4D2AB645" w14:textId="77777777" w:rsidR="00070B24" w:rsidRDefault="00070B24">
            <w:pPr>
              <w:jc w:val="left"/>
              <w:rPr>
                <w:rFonts w:ascii="宋体" w:eastAsia="宋体" w:hAnsi="宋体" w:cs="宋体"/>
                <w:szCs w:val="21"/>
              </w:rPr>
            </w:pPr>
            <w:r>
              <w:rPr>
                <w:rFonts w:ascii="宋体" w:eastAsia="宋体" w:hAnsi="宋体" w:cs="宋体" w:hint="eastAsia"/>
                <w:szCs w:val="21"/>
              </w:rPr>
              <w:t>确保秋、冬季的安全生产环境和秩序，保障安全运行</w:t>
            </w:r>
          </w:p>
        </w:tc>
        <w:tc>
          <w:tcPr>
            <w:tcW w:w="3969" w:type="dxa"/>
            <w:gridSpan w:val="2"/>
            <w:tcBorders>
              <w:top w:val="nil"/>
              <w:left w:val="nil"/>
              <w:bottom w:val="single" w:sz="4" w:space="0" w:color="auto"/>
              <w:right w:val="single" w:sz="4" w:space="0" w:color="auto"/>
            </w:tcBorders>
            <w:vAlign w:val="center"/>
          </w:tcPr>
          <w:p w14:paraId="7A9F6289" w14:textId="77777777" w:rsidR="00070B24" w:rsidRDefault="00070B24">
            <w:pPr>
              <w:jc w:val="left"/>
              <w:rPr>
                <w:rFonts w:ascii="宋体" w:eastAsia="宋体" w:hAnsi="宋体" w:cs="宋体"/>
                <w:szCs w:val="21"/>
              </w:rPr>
            </w:pPr>
            <w:r>
              <w:rPr>
                <w:rFonts w:ascii="宋体" w:eastAsia="宋体" w:hAnsi="宋体" w:cs="宋体" w:hint="eastAsia"/>
                <w:szCs w:val="21"/>
              </w:rPr>
              <w:t>防火防爆、防雷电、防冻保暖、防滑等内容进行预防性季节检查</w:t>
            </w:r>
          </w:p>
        </w:tc>
        <w:tc>
          <w:tcPr>
            <w:tcW w:w="883" w:type="dxa"/>
            <w:tcBorders>
              <w:top w:val="nil"/>
              <w:left w:val="nil"/>
              <w:bottom w:val="single" w:sz="4" w:space="0" w:color="auto"/>
              <w:right w:val="single" w:sz="4" w:space="0" w:color="auto"/>
            </w:tcBorders>
            <w:vAlign w:val="center"/>
          </w:tcPr>
          <w:p w14:paraId="4F940A12" w14:textId="77777777" w:rsidR="00070B24" w:rsidRDefault="00070B24">
            <w:pPr>
              <w:jc w:val="center"/>
              <w:rPr>
                <w:rFonts w:ascii="宋体" w:eastAsia="宋体" w:hAnsi="宋体" w:cs="宋体"/>
                <w:szCs w:val="21"/>
              </w:rPr>
            </w:pPr>
            <w:r>
              <w:rPr>
                <w:rFonts w:ascii="宋体" w:eastAsia="宋体" w:hAnsi="宋体" w:cs="宋体" w:hint="eastAsia"/>
                <w:szCs w:val="21"/>
              </w:rPr>
              <w:t xml:space="preserve">　</w:t>
            </w:r>
          </w:p>
        </w:tc>
      </w:tr>
      <w:tr w:rsidR="00070B24" w14:paraId="2D319733" w14:textId="77777777">
        <w:trPr>
          <w:trHeight w:val="671"/>
          <w:jc w:val="center"/>
        </w:trPr>
        <w:tc>
          <w:tcPr>
            <w:tcW w:w="635" w:type="dxa"/>
            <w:tcBorders>
              <w:top w:val="single" w:sz="4" w:space="0" w:color="auto"/>
              <w:left w:val="single" w:sz="4" w:space="0" w:color="auto"/>
              <w:bottom w:val="single" w:sz="4" w:space="0" w:color="auto"/>
              <w:right w:val="single" w:sz="4" w:space="0" w:color="auto"/>
            </w:tcBorders>
            <w:vAlign w:val="center"/>
          </w:tcPr>
          <w:p w14:paraId="7A411B41" w14:textId="77777777" w:rsidR="00070B24" w:rsidRDefault="00070B24">
            <w:pPr>
              <w:jc w:val="center"/>
              <w:rPr>
                <w:rFonts w:ascii="宋体" w:eastAsia="宋体" w:hAnsi="宋体" w:cs="宋体"/>
                <w:szCs w:val="21"/>
              </w:rPr>
            </w:pPr>
            <w:r>
              <w:rPr>
                <w:rFonts w:ascii="宋体" w:eastAsia="宋体" w:hAnsi="宋体" w:cs="宋体" w:hint="eastAsia"/>
                <w:szCs w:val="21"/>
              </w:rPr>
              <w:t>7</w:t>
            </w:r>
          </w:p>
        </w:tc>
        <w:tc>
          <w:tcPr>
            <w:tcW w:w="1432" w:type="dxa"/>
            <w:tcBorders>
              <w:top w:val="single" w:sz="4" w:space="0" w:color="auto"/>
              <w:left w:val="nil"/>
              <w:bottom w:val="single" w:sz="4" w:space="0" w:color="auto"/>
              <w:right w:val="single" w:sz="4" w:space="0" w:color="auto"/>
            </w:tcBorders>
            <w:vAlign w:val="center"/>
          </w:tcPr>
          <w:p w14:paraId="2EBF7CEF" w14:textId="77777777" w:rsidR="00070B24" w:rsidRDefault="00070B24">
            <w:pPr>
              <w:jc w:val="center"/>
              <w:rPr>
                <w:rFonts w:ascii="宋体" w:eastAsia="宋体" w:hAnsi="宋体" w:cs="宋体"/>
                <w:szCs w:val="21"/>
              </w:rPr>
            </w:pPr>
            <w:r>
              <w:rPr>
                <w:rFonts w:ascii="宋体" w:eastAsia="宋体" w:hAnsi="宋体" w:cs="宋体" w:hint="eastAsia"/>
                <w:szCs w:val="21"/>
              </w:rPr>
              <w:t>节假日前安全检查</w:t>
            </w:r>
          </w:p>
        </w:tc>
        <w:tc>
          <w:tcPr>
            <w:tcW w:w="1634" w:type="dxa"/>
            <w:tcBorders>
              <w:top w:val="single" w:sz="4" w:space="0" w:color="auto"/>
              <w:left w:val="nil"/>
              <w:bottom w:val="single" w:sz="4" w:space="0" w:color="auto"/>
              <w:right w:val="single" w:sz="4" w:space="0" w:color="auto"/>
            </w:tcBorders>
            <w:vAlign w:val="center"/>
          </w:tcPr>
          <w:p w14:paraId="03289B18" w14:textId="77777777" w:rsidR="00070B24" w:rsidRDefault="00070B24">
            <w:pPr>
              <w:jc w:val="center"/>
              <w:rPr>
                <w:rFonts w:ascii="宋体" w:eastAsia="宋体" w:hAnsi="宋体" w:cs="宋体"/>
                <w:szCs w:val="21"/>
              </w:rPr>
            </w:pPr>
            <w:r>
              <w:rPr>
                <w:rFonts w:ascii="宋体" w:eastAsia="宋体" w:hAnsi="宋体" w:cs="宋体" w:hint="eastAsia"/>
                <w:szCs w:val="21"/>
              </w:rPr>
              <w:t>节假日前两天进行安全检查</w:t>
            </w:r>
          </w:p>
        </w:tc>
        <w:tc>
          <w:tcPr>
            <w:tcW w:w="2167" w:type="dxa"/>
            <w:gridSpan w:val="3"/>
            <w:tcBorders>
              <w:top w:val="single" w:sz="4" w:space="0" w:color="auto"/>
              <w:left w:val="nil"/>
              <w:bottom w:val="single" w:sz="4" w:space="0" w:color="auto"/>
              <w:right w:val="single" w:sz="4" w:space="0" w:color="auto"/>
            </w:tcBorders>
            <w:vAlign w:val="center"/>
          </w:tcPr>
          <w:p w14:paraId="47D29905" w14:textId="77777777" w:rsidR="00070B24" w:rsidRDefault="00070B24">
            <w:pPr>
              <w:jc w:val="center"/>
              <w:rPr>
                <w:rFonts w:ascii="宋体" w:eastAsia="宋体" w:hAnsi="宋体" w:cs="宋体"/>
                <w:szCs w:val="21"/>
              </w:rPr>
            </w:pPr>
            <w:r>
              <w:rPr>
                <w:rFonts w:ascii="宋体" w:eastAsia="宋体" w:hAnsi="宋体" w:cs="宋体" w:hint="eastAsia"/>
                <w:szCs w:val="21"/>
              </w:rPr>
              <w:t>安委会、部门负责人</w:t>
            </w:r>
          </w:p>
        </w:tc>
        <w:tc>
          <w:tcPr>
            <w:tcW w:w="3503" w:type="dxa"/>
            <w:gridSpan w:val="2"/>
            <w:tcBorders>
              <w:top w:val="single" w:sz="4" w:space="0" w:color="auto"/>
              <w:left w:val="nil"/>
              <w:bottom w:val="single" w:sz="4" w:space="0" w:color="auto"/>
              <w:right w:val="single" w:sz="4" w:space="0" w:color="auto"/>
            </w:tcBorders>
            <w:vAlign w:val="center"/>
          </w:tcPr>
          <w:p w14:paraId="75454296" w14:textId="77777777" w:rsidR="00070B24" w:rsidRDefault="00070B24">
            <w:pPr>
              <w:jc w:val="left"/>
              <w:rPr>
                <w:rFonts w:ascii="宋体" w:eastAsia="宋体" w:hAnsi="宋体" w:cs="宋体"/>
                <w:szCs w:val="21"/>
              </w:rPr>
            </w:pPr>
            <w:r>
              <w:rPr>
                <w:rFonts w:ascii="宋体" w:eastAsia="宋体" w:hAnsi="宋体" w:cs="宋体" w:hint="eastAsia"/>
                <w:szCs w:val="21"/>
              </w:rPr>
              <w:t>保证节假日期间装置、设备、设施、工具、附件、人员等的安全状态。</w:t>
            </w:r>
          </w:p>
        </w:tc>
        <w:tc>
          <w:tcPr>
            <w:tcW w:w="3827" w:type="dxa"/>
            <w:tcBorders>
              <w:top w:val="single" w:sz="4" w:space="0" w:color="auto"/>
              <w:left w:val="nil"/>
              <w:bottom w:val="single" w:sz="4" w:space="0" w:color="auto"/>
              <w:right w:val="single" w:sz="4" w:space="0" w:color="auto"/>
            </w:tcBorders>
            <w:vAlign w:val="center"/>
          </w:tcPr>
          <w:p w14:paraId="7D18694D" w14:textId="77777777" w:rsidR="00070B24" w:rsidRDefault="00070B24">
            <w:pPr>
              <w:jc w:val="left"/>
              <w:rPr>
                <w:rFonts w:ascii="宋体" w:eastAsia="宋体" w:hAnsi="宋体" w:cs="宋体"/>
                <w:szCs w:val="21"/>
              </w:rPr>
            </w:pPr>
            <w:r>
              <w:rPr>
                <w:rFonts w:ascii="宋体" w:eastAsia="宋体" w:hAnsi="宋体" w:cs="宋体" w:hint="eastAsia"/>
                <w:szCs w:val="21"/>
              </w:rPr>
              <w:t>节假日前安全、保卫、防火防盗、生产物资准备、应急物资、安全隐患等方面进行的检查。</w:t>
            </w:r>
          </w:p>
        </w:tc>
        <w:tc>
          <w:tcPr>
            <w:tcW w:w="883" w:type="dxa"/>
            <w:tcBorders>
              <w:top w:val="single" w:sz="4" w:space="0" w:color="auto"/>
              <w:left w:val="nil"/>
              <w:bottom w:val="single" w:sz="4" w:space="0" w:color="auto"/>
              <w:right w:val="single" w:sz="4" w:space="0" w:color="auto"/>
            </w:tcBorders>
            <w:vAlign w:val="center"/>
          </w:tcPr>
          <w:p w14:paraId="2C8CB612" w14:textId="77777777" w:rsidR="00070B24" w:rsidRDefault="00070B24">
            <w:pPr>
              <w:jc w:val="center"/>
              <w:rPr>
                <w:rFonts w:ascii="宋体" w:eastAsia="宋体" w:hAnsi="宋体" w:cs="宋体"/>
                <w:szCs w:val="21"/>
              </w:rPr>
            </w:pPr>
            <w:r>
              <w:rPr>
                <w:rFonts w:ascii="宋体" w:eastAsia="宋体" w:hAnsi="宋体" w:cs="宋体" w:hint="eastAsia"/>
                <w:szCs w:val="21"/>
              </w:rPr>
              <w:t xml:space="preserve">　</w:t>
            </w:r>
          </w:p>
        </w:tc>
      </w:tr>
      <w:tr w:rsidR="00070B24" w14:paraId="3C68CAF7" w14:textId="77777777">
        <w:trPr>
          <w:trHeight w:val="668"/>
          <w:jc w:val="center"/>
        </w:trPr>
        <w:tc>
          <w:tcPr>
            <w:tcW w:w="635" w:type="dxa"/>
            <w:tcBorders>
              <w:top w:val="nil"/>
              <w:left w:val="single" w:sz="4" w:space="0" w:color="auto"/>
              <w:bottom w:val="single" w:sz="4" w:space="0" w:color="auto"/>
              <w:right w:val="single" w:sz="4" w:space="0" w:color="auto"/>
            </w:tcBorders>
            <w:vAlign w:val="center"/>
          </w:tcPr>
          <w:p w14:paraId="62823E04" w14:textId="77777777" w:rsidR="00070B24" w:rsidRDefault="00070B24">
            <w:pPr>
              <w:jc w:val="center"/>
              <w:rPr>
                <w:rFonts w:ascii="宋体" w:eastAsia="宋体" w:hAnsi="宋体" w:cs="宋体"/>
                <w:szCs w:val="21"/>
              </w:rPr>
            </w:pPr>
            <w:r>
              <w:rPr>
                <w:rFonts w:ascii="宋体" w:eastAsia="宋体" w:hAnsi="宋体" w:cs="宋体" w:hint="eastAsia"/>
                <w:szCs w:val="21"/>
              </w:rPr>
              <w:t>8</w:t>
            </w:r>
          </w:p>
        </w:tc>
        <w:tc>
          <w:tcPr>
            <w:tcW w:w="1432" w:type="dxa"/>
            <w:tcBorders>
              <w:top w:val="nil"/>
              <w:left w:val="nil"/>
              <w:bottom w:val="single" w:sz="4" w:space="0" w:color="auto"/>
              <w:right w:val="single" w:sz="4" w:space="0" w:color="auto"/>
            </w:tcBorders>
            <w:vAlign w:val="center"/>
          </w:tcPr>
          <w:p w14:paraId="39920C06" w14:textId="77777777" w:rsidR="00070B24" w:rsidRDefault="00070B24">
            <w:pPr>
              <w:jc w:val="center"/>
              <w:rPr>
                <w:rFonts w:ascii="宋体" w:eastAsia="宋体" w:hAnsi="宋体" w:cs="宋体"/>
                <w:szCs w:val="21"/>
              </w:rPr>
            </w:pPr>
            <w:r>
              <w:rPr>
                <w:rFonts w:ascii="宋体" w:eastAsia="宋体" w:hAnsi="宋体" w:cs="宋体" w:hint="eastAsia"/>
                <w:szCs w:val="21"/>
              </w:rPr>
              <w:t>节假日期间安全检查</w:t>
            </w:r>
          </w:p>
        </w:tc>
        <w:tc>
          <w:tcPr>
            <w:tcW w:w="1634" w:type="dxa"/>
            <w:tcBorders>
              <w:top w:val="nil"/>
              <w:left w:val="nil"/>
              <w:bottom w:val="single" w:sz="4" w:space="0" w:color="auto"/>
              <w:right w:val="single" w:sz="4" w:space="0" w:color="auto"/>
            </w:tcBorders>
            <w:vAlign w:val="center"/>
          </w:tcPr>
          <w:p w14:paraId="32E42396" w14:textId="77777777" w:rsidR="00070B24" w:rsidRDefault="00070B24">
            <w:pPr>
              <w:jc w:val="center"/>
              <w:rPr>
                <w:rFonts w:ascii="宋体" w:eastAsia="宋体" w:hAnsi="宋体" w:cs="宋体"/>
                <w:szCs w:val="21"/>
              </w:rPr>
            </w:pPr>
            <w:r>
              <w:rPr>
                <w:rFonts w:ascii="宋体" w:eastAsia="宋体" w:hAnsi="宋体" w:cs="宋体" w:hint="eastAsia"/>
                <w:szCs w:val="21"/>
              </w:rPr>
              <w:t>节假日期间进行安全检查</w:t>
            </w:r>
          </w:p>
        </w:tc>
        <w:tc>
          <w:tcPr>
            <w:tcW w:w="2167" w:type="dxa"/>
            <w:gridSpan w:val="3"/>
            <w:tcBorders>
              <w:top w:val="nil"/>
              <w:left w:val="nil"/>
              <w:bottom w:val="single" w:sz="4" w:space="0" w:color="auto"/>
              <w:right w:val="single" w:sz="4" w:space="0" w:color="auto"/>
            </w:tcBorders>
            <w:vAlign w:val="center"/>
          </w:tcPr>
          <w:p w14:paraId="7536106C" w14:textId="77777777" w:rsidR="00070B24" w:rsidRDefault="00070B24">
            <w:pPr>
              <w:jc w:val="center"/>
              <w:rPr>
                <w:rFonts w:ascii="宋体" w:eastAsia="宋体" w:hAnsi="宋体" w:cs="宋体"/>
                <w:szCs w:val="21"/>
              </w:rPr>
            </w:pPr>
            <w:r>
              <w:rPr>
                <w:rFonts w:ascii="宋体" w:eastAsia="宋体" w:hAnsi="宋体" w:cs="宋体" w:hint="eastAsia"/>
                <w:szCs w:val="21"/>
              </w:rPr>
              <w:t>值班人员</w:t>
            </w:r>
          </w:p>
        </w:tc>
        <w:tc>
          <w:tcPr>
            <w:tcW w:w="3503" w:type="dxa"/>
            <w:gridSpan w:val="2"/>
            <w:tcBorders>
              <w:top w:val="nil"/>
              <w:left w:val="nil"/>
              <w:bottom w:val="single" w:sz="4" w:space="0" w:color="auto"/>
              <w:right w:val="single" w:sz="4" w:space="0" w:color="auto"/>
            </w:tcBorders>
            <w:vAlign w:val="center"/>
          </w:tcPr>
          <w:p w14:paraId="362104C2" w14:textId="77777777" w:rsidR="00070B24" w:rsidRDefault="00070B24">
            <w:pPr>
              <w:jc w:val="left"/>
              <w:rPr>
                <w:rFonts w:ascii="宋体" w:eastAsia="宋体" w:hAnsi="宋体" w:cs="宋体"/>
                <w:szCs w:val="21"/>
              </w:rPr>
            </w:pPr>
            <w:r>
              <w:rPr>
                <w:rFonts w:ascii="宋体" w:eastAsia="宋体" w:hAnsi="宋体" w:cs="Times New Roman" w:hint="eastAsia"/>
                <w:szCs w:val="21"/>
              </w:rPr>
              <w:t>通过对</w:t>
            </w:r>
            <w:r>
              <w:rPr>
                <w:rFonts w:ascii="宋体" w:eastAsia="宋体" w:hAnsi="宋体" w:cs="Times New Roman" w:hint="eastAsia"/>
                <w:spacing w:val="-8"/>
                <w:szCs w:val="21"/>
              </w:rPr>
              <w:t>公司节假日期间的检查，保证假日后的正常生产</w:t>
            </w:r>
          </w:p>
        </w:tc>
        <w:tc>
          <w:tcPr>
            <w:tcW w:w="3827" w:type="dxa"/>
            <w:tcBorders>
              <w:top w:val="nil"/>
              <w:left w:val="nil"/>
              <w:bottom w:val="single" w:sz="4" w:space="0" w:color="auto"/>
              <w:right w:val="single" w:sz="4" w:space="0" w:color="auto"/>
            </w:tcBorders>
            <w:vAlign w:val="center"/>
          </w:tcPr>
          <w:p w14:paraId="2BC05454" w14:textId="77777777" w:rsidR="00070B24" w:rsidRDefault="00070B24">
            <w:pPr>
              <w:jc w:val="left"/>
              <w:rPr>
                <w:rFonts w:ascii="宋体" w:eastAsia="宋体" w:hAnsi="宋体" w:cs="宋体"/>
                <w:szCs w:val="21"/>
              </w:rPr>
            </w:pPr>
            <w:r>
              <w:rPr>
                <w:rFonts w:ascii="宋体" w:eastAsia="宋体" w:hAnsi="宋体" w:cs="宋体" w:hint="eastAsia"/>
                <w:szCs w:val="21"/>
              </w:rPr>
              <w:t>节假日期间防火防盗、物资安全等方面进行的检查</w:t>
            </w:r>
          </w:p>
        </w:tc>
        <w:tc>
          <w:tcPr>
            <w:tcW w:w="883" w:type="dxa"/>
            <w:tcBorders>
              <w:top w:val="nil"/>
              <w:left w:val="nil"/>
              <w:bottom w:val="single" w:sz="4" w:space="0" w:color="auto"/>
              <w:right w:val="single" w:sz="4" w:space="0" w:color="auto"/>
            </w:tcBorders>
            <w:vAlign w:val="center"/>
          </w:tcPr>
          <w:p w14:paraId="0C6FE9CB" w14:textId="77777777" w:rsidR="00070B24" w:rsidRDefault="00070B24">
            <w:pPr>
              <w:jc w:val="center"/>
              <w:rPr>
                <w:rFonts w:ascii="宋体" w:eastAsia="宋体" w:hAnsi="宋体" w:cs="宋体"/>
                <w:szCs w:val="21"/>
              </w:rPr>
            </w:pPr>
            <w:r>
              <w:rPr>
                <w:rFonts w:ascii="宋体" w:eastAsia="宋体" w:hAnsi="宋体" w:cs="宋体" w:hint="eastAsia"/>
                <w:szCs w:val="21"/>
              </w:rPr>
              <w:t xml:space="preserve">　</w:t>
            </w:r>
          </w:p>
        </w:tc>
      </w:tr>
      <w:tr w:rsidR="00070B24" w14:paraId="04445E49" w14:textId="77777777">
        <w:trPr>
          <w:trHeight w:val="668"/>
          <w:jc w:val="center"/>
        </w:trPr>
        <w:tc>
          <w:tcPr>
            <w:tcW w:w="635" w:type="dxa"/>
            <w:tcBorders>
              <w:top w:val="nil"/>
              <w:left w:val="single" w:sz="4" w:space="0" w:color="auto"/>
              <w:bottom w:val="single" w:sz="4" w:space="0" w:color="auto"/>
              <w:right w:val="single" w:sz="4" w:space="0" w:color="auto"/>
            </w:tcBorders>
            <w:vAlign w:val="center"/>
          </w:tcPr>
          <w:p w14:paraId="1B3F44BE" w14:textId="77777777" w:rsidR="00070B24" w:rsidRDefault="00070B24">
            <w:pPr>
              <w:jc w:val="center"/>
              <w:rPr>
                <w:rFonts w:ascii="宋体" w:eastAsia="宋体" w:hAnsi="宋体" w:cs="宋体"/>
                <w:szCs w:val="21"/>
              </w:rPr>
            </w:pPr>
            <w:r>
              <w:rPr>
                <w:rFonts w:ascii="宋体" w:eastAsia="宋体" w:hAnsi="宋体" w:cs="宋体" w:hint="eastAsia"/>
                <w:szCs w:val="21"/>
              </w:rPr>
              <w:lastRenderedPageBreak/>
              <w:t>8</w:t>
            </w:r>
          </w:p>
        </w:tc>
        <w:tc>
          <w:tcPr>
            <w:tcW w:w="1432" w:type="dxa"/>
            <w:tcBorders>
              <w:top w:val="nil"/>
              <w:left w:val="nil"/>
              <w:bottom w:val="single" w:sz="4" w:space="0" w:color="auto"/>
              <w:right w:val="single" w:sz="4" w:space="0" w:color="auto"/>
            </w:tcBorders>
            <w:vAlign w:val="center"/>
          </w:tcPr>
          <w:p w14:paraId="653CECC9" w14:textId="77777777" w:rsidR="00070B24" w:rsidRDefault="00070B24">
            <w:pPr>
              <w:jc w:val="center"/>
              <w:rPr>
                <w:rFonts w:ascii="宋体" w:eastAsia="宋体" w:hAnsi="宋体" w:cs="宋体"/>
                <w:szCs w:val="21"/>
              </w:rPr>
            </w:pPr>
            <w:r>
              <w:rPr>
                <w:rFonts w:ascii="宋体" w:eastAsia="宋体" w:hAnsi="宋体" w:cs="宋体" w:hint="eastAsia"/>
                <w:szCs w:val="21"/>
              </w:rPr>
              <w:t>厂房、建筑物安全检查</w:t>
            </w:r>
          </w:p>
        </w:tc>
        <w:tc>
          <w:tcPr>
            <w:tcW w:w="1634" w:type="dxa"/>
            <w:tcBorders>
              <w:top w:val="nil"/>
              <w:left w:val="nil"/>
              <w:bottom w:val="single" w:sz="4" w:space="0" w:color="auto"/>
              <w:right w:val="single" w:sz="4" w:space="0" w:color="auto"/>
            </w:tcBorders>
            <w:vAlign w:val="center"/>
          </w:tcPr>
          <w:p w14:paraId="6D54CAF6" w14:textId="77777777" w:rsidR="00070B24" w:rsidRDefault="00070B24">
            <w:pPr>
              <w:jc w:val="center"/>
              <w:rPr>
                <w:rFonts w:ascii="宋体" w:eastAsia="宋体" w:hAnsi="宋体" w:cs="宋体"/>
                <w:szCs w:val="21"/>
              </w:rPr>
            </w:pPr>
            <w:r>
              <w:rPr>
                <w:rFonts w:ascii="宋体" w:eastAsia="宋体" w:hAnsi="宋体" w:cs="宋体" w:hint="eastAsia"/>
                <w:szCs w:val="21"/>
              </w:rPr>
              <w:t>12月</w:t>
            </w:r>
          </w:p>
        </w:tc>
        <w:tc>
          <w:tcPr>
            <w:tcW w:w="2167" w:type="dxa"/>
            <w:gridSpan w:val="3"/>
            <w:tcBorders>
              <w:top w:val="nil"/>
              <w:left w:val="nil"/>
              <w:bottom w:val="single" w:sz="4" w:space="0" w:color="auto"/>
              <w:right w:val="single" w:sz="4" w:space="0" w:color="auto"/>
            </w:tcBorders>
            <w:vAlign w:val="center"/>
          </w:tcPr>
          <w:p w14:paraId="68FB2771" w14:textId="77777777" w:rsidR="00070B24" w:rsidRDefault="00070B24">
            <w:pPr>
              <w:jc w:val="center"/>
              <w:rPr>
                <w:rFonts w:ascii="宋体" w:eastAsia="宋体" w:hAnsi="宋体" w:cs="宋体"/>
                <w:szCs w:val="21"/>
              </w:rPr>
            </w:pPr>
            <w:r>
              <w:rPr>
                <w:rFonts w:ascii="宋体" w:eastAsia="宋体" w:hAnsi="宋体" w:cs="宋体" w:hint="eastAsia"/>
                <w:szCs w:val="21"/>
              </w:rPr>
              <w:t>安委会、部门负责人</w:t>
            </w:r>
          </w:p>
        </w:tc>
        <w:tc>
          <w:tcPr>
            <w:tcW w:w="3503" w:type="dxa"/>
            <w:gridSpan w:val="2"/>
            <w:tcBorders>
              <w:top w:val="nil"/>
              <w:left w:val="nil"/>
              <w:bottom w:val="single" w:sz="4" w:space="0" w:color="auto"/>
              <w:right w:val="single" w:sz="4" w:space="0" w:color="auto"/>
            </w:tcBorders>
            <w:vAlign w:val="center"/>
          </w:tcPr>
          <w:p w14:paraId="0624FF6F" w14:textId="77777777" w:rsidR="00070B24" w:rsidRDefault="00070B24">
            <w:pPr>
              <w:jc w:val="left"/>
              <w:rPr>
                <w:rFonts w:ascii="宋体" w:eastAsia="宋体" w:hAnsi="宋体" w:cs="宋体"/>
                <w:szCs w:val="21"/>
              </w:rPr>
            </w:pPr>
            <w:r>
              <w:rPr>
                <w:rFonts w:ascii="宋体" w:eastAsia="宋体" w:hAnsi="宋体" w:cs="Times New Roman" w:hint="eastAsia"/>
                <w:szCs w:val="21"/>
              </w:rPr>
              <w:t>对生产过程</w:t>
            </w:r>
            <w:r>
              <w:rPr>
                <w:rFonts w:ascii="宋体" w:eastAsia="宋体" w:hAnsi="宋体" w:cs="Times New Roman" w:hint="eastAsia"/>
                <w:spacing w:val="-8"/>
                <w:szCs w:val="21"/>
              </w:rPr>
              <w:t>中使用厂房、建筑物可能存在的隐患、有害危险因素、缺陷等进行检查、消除或控制隐患和有害与危险因素，确保生产安全。</w:t>
            </w:r>
          </w:p>
        </w:tc>
        <w:tc>
          <w:tcPr>
            <w:tcW w:w="3827" w:type="dxa"/>
            <w:tcBorders>
              <w:top w:val="nil"/>
              <w:left w:val="nil"/>
              <w:bottom w:val="single" w:sz="4" w:space="0" w:color="auto"/>
              <w:right w:val="single" w:sz="4" w:space="0" w:color="auto"/>
            </w:tcBorders>
            <w:vAlign w:val="center"/>
          </w:tcPr>
          <w:p w14:paraId="5467EF95" w14:textId="77777777" w:rsidR="00070B24" w:rsidRDefault="00070B24">
            <w:pPr>
              <w:jc w:val="left"/>
              <w:rPr>
                <w:rFonts w:ascii="宋体" w:eastAsia="宋体" w:hAnsi="宋体" w:cs="宋体"/>
                <w:szCs w:val="21"/>
              </w:rPr>
            </w:pPr>
            <w:r>
              <w:rPr>
                <w:rFonts w:ascii="宋体" w:eastAsia="宋体" w:hAnsi="宋体" w:cs="Times New Roman" w:hint="eastAsia"/>
                <w:szCs w:val="21"/>
              </w:rPr>
              <w:t>对生产过程</w:t>
            </w:r>
            <w:r>
              <w:rPr>
                <w:rFonts w:ascii="宋体" w:eastAsia="宋体" w:hAnsi="宋体" w:cs="Times New Roman" w:hint="eastAsia"/>
                <w:spacing w:val="-8"/>
                <w:szCs w:val="21"/>
              </w:rPr>
              <w:t>中使用厂房、建筑物可能存在的隐患、有害危险因素、缺陷等进行检查。</w:t>
            </w:r>
          </w:p>
        </w:tc>
        <w:tc>
          <w:tcPr>
            <w:tcW w:w="883" w:type="dxa"/>
            <w:tcBorders>
              <w:top w:val="nil"/>
              <w:left w:val="nil"/>
              <w:bottom w:val="single" w:sz="4" w:space="0" w:color="auto"/>
              <w:right w:val="single" w:sz="4" w:space="0" w:color="auto"/>
            </w:tcBorders>
            <w:vAlign w:val="center"/>
          </w:tcPr>
          <w:p w14:paraId="325F120E" w14:textId="77777777" w:rsidR="00070B24" w:rsidRDefault="00070B24">
            <w:pPr>
              <w:jc w:val="center"/>
              <w:rPr>
                <w:rFonts w:ascii="宋体" w:eastAsia="宋体" w:hAnsi="宋体" w:cs="宋体"/>
                <w:szCs w:val="21"/>
              </w:rPr>
            </w:pPr>
          </w:p>
        </w:tc>
      </w:tr>
      <w:tr w:rsidR="00070B24" w14:paraId="1B7F2A2A" w14:textId="77777777">
        <w:trPr>
          <w:trHeight w:val="543"/>
          <w:jc w:val="center"/>
        </w:trPr>
        <w:tc>
          <w:tcPr>
            <w:tcW w:w="635" w:type="dxa"/>
            <w:tcBorders>
              <w:top w:val="nil"/>
              <w:left w:val="single" w:sz="4" w:space="0" w:color="auto"/>
              <w:bottom w:val="single" w:sz="4" w:space="0" w:color="auto"/>
              <w:right w:val="single" w:sz="4" w:space="0" w:color="auto"/>
            </w:tcBorders>
            <w:vAlign w:val="center"/>
          </w:tcPr>
          <w:p w14:paraId="4DE1B6AA" w14:textId="77777777" w:rsidR="00070B24" w:rsidRDefault="00070B24">
            <w:pPr>
              <w:jc w:val="center"/>
              <w:rPr>
                <w:rFonts w:ascii="宋体" w:eastAsia="宋体" w:hAnsi="宋体" w:cs="宋体"/>
                <w:szCs w:val="21"/>
              </w:rPr>
            </w:pPr>
            <w:r>
              <w:rPr>
                <w:rFonts w:ascii="宋体" w:eastAsia="宋体" w:hAnsi="宋体" w:cs="宋体" w:hint="eastAsia"/>
                <w:szCs w:val="21"/>
              </w:rPr>
              <w:t>9</w:t>
            </w:r>
          </w:p>
        </w:tc>
        <w:tc>
          <w:tcPr>
            <w:tcW w:w="1432" w:type="dxa"/>
            <w:tcBorders>
              <w:top w:val="nil"/>
              <w:left w:val="nil"/>
              <w:bottom w:val="single" w:sz="4" w:space="0" w:color="auto"/>
              <w:right w:val="single" w:sz="4" w:space="0" w:color="auto"/>
            </w:tcBorders>
            <w:vAlign w:val="center"/>
          </w:tcPr>
          <w:p w14:paraId="67296EAC" w14:textId="77777777" w:rsidR="00070B24" w:rsidRDefault="00070B24">
            <w:pPr>
              <w:jc w:val="center"/>
              <w:rPr>
                <w:rFonts w:ascii="宋体" w:eastAsia="宋体" w:hAnsi="宋体" w:cs="宋体"/>
                <w:szCs w:val="21"/>
              </w:rPr>
            </w:pPr>
            <w:r>
              <w:rPr>
                <w:rFonts w:ascii="宋体" w:eastAsia="宋体" w:hAnsi="宋体" w:cs="宋体" w:hint="eastAsia"/>
                <w:szCs w:val="21"/>
              </w:rPr>
              <w:t>安全设施、设备检查</w:t>
            </w:r>
          </w:p>
        </w:tc>
        <w:tc>
          <w:tcPr>
            <w:tcW w:w="1634" w:type="dxa"/>
            <w:tcBorders>
              <w:top w:val="nil"/>
              <w:left w:val="nil"/>
              <w:bottom w:val="single" w:sz="4" w:space="0" w:color="auto"/>
              <w:right w:val="single" w:sz="4" w:space="0" w:color="auto"/>
            </w:tcBorders>
            <w:vAlign w:val="center"/>
          </w:tcPr>
          <w:p w14:paraId="3B87B14C" w14:textId="77777777" w:rsidR="00070B24" w:rsidRDefault="00070B24">
            <w:pPr>
              <w:jc w:val="center"/>
              <w:rPr>
                <w:rFonts w:ascii="宋体" w:eastAsia="宋体" w:hAnsi="宋体" w:cs="宋体"/>
                <w:szCs w:val="21"/>
              </w:rPr>
            </w:pPr>
            <w:r>
              <w:rPr>
                <w:rFonts w:ascii="宋体" w:eastAsia="宋体" w:hAnsi="宋体" w:cs="宋体" w:hint="eastAsia"/>
                <w:szCs w:val="21"/>
              </w:rPr>
              <w:t>6月</w:t>
            </w:r>
          </w:p>
        </w:tc>
        <w:tc>
          <w:tcPr>
            <w:tcW w:w="2167" w:type="dxa"/>
            <w:gridSpan w:val="3"/>
            <w:tcBorders>
              <w:top w:val="nil"/>
              <w:left w:val="nil"/>
              <w:bottom w:val="single" w:sz="4" w:space="0" w:color="auto"/>
              <w:right w:val="single" w:sz="4" w:space="0" w:color="auto"/>
            </w:tcBorders>
            <w:vAlign w:val="center"/>
          </w:tcPr>
          <w:p w14:paraId="5FA99144" w14:textId="77777777" w:rsidR="00070B24" w:rsidRDefault="00070B24">
            <w:pPr>
              <w:jc w:val="center"/>
              <w:rPr>
                <w:rFonts w:ascii="宋体" w:eastAsia="宋体" w:hAnsi="宋体" w:cs="宋体"/>
                <w:szCs w:val="21"/>
              </w:rPr>
            </w:pPr>
            <w:r>
              <w:rPr>
                <w:rFonts w:ascii="宋体" w:eastAsia="宋体" w:hAnsi="宋体" w:cs="宋体" w:hint="eastAsia"/>
                <w:szCs w:val="21"/>
              </w:rPr>
              <w:t>安委会、部门负责人</w:t>
            </w:r>
          </w:p>
        </w:tc>
        <w:tc>
          <w:tcPr>
            <w:tcW w:w="3503" w:type="dxa"/>
            <w:gridSpan w:val="2"/>
            <w:tcBorders>
              <w:top w:val="nil"/>
              <w:left w:val="nil"/>
              <w:bottom w:val="single" w:sz="4" w:space="0" w:color="auto"/>
              <w:right w:val="single" w:sz="4" w:space="0" w:color="auto"/>
            </w:tcBorders>
            <w:vAlign w:val="center"/>
          </w:tcPr>
          <w:p w14:paraId="0736C3AF" w14:textId="77777777" w:rsidR="00070B24" w:rsidRDefault="00070B24">
            <w:pPr>
              <w:jc w:val="left"/>
              <w:rPr>
                <w:rFonts w:ascii="宋体" w:eastAsia="宋体" w:hAnsi="宋体" w:cs="宋体"/>
                <w:szCs w:val="21"/>
              </w:rPr>
            </w:pPr>
            <w:r>
              <w:rPr>
                <w:rFonts w:ascii="宋体" w:eastAsia="宋体" w:hAnsi="宋体" w:cs="宋体" w:hint="eastAsia"/>
                <w:szCs w:val="21"/>
              </w:rPr>
              <w:t>保证各消防设施状态良好、安全可用</w:t>
            </w:r>
          </w:p>
        </w:tc>
        <w:tc>
          <w:tcPr>
            <w:tcW w:w="3827" w:type="dxa"/>
            <w:tcBorders>
              <w:top w:val="nil"/>
              <w:left w:val="nil"/>
              <w:bottom w:val="single" w:sz="4" w:space="0" w:color="auto"/>
              <w:right w:val="single" w:sz="4" w:space="0" w:color="auto"/>
            </w:tcBorders>
            <w:vAlign w:val="center"/>
          </w:tcPr>
          <w:p w14:paraId="5AFDCC37" w14:textId="77777777" w:rsidR="00070B24" w:rsidRDefault="00070B24">
            <w:pPr>
              <w:jc w:val="left"/>
              <w:rPr>
                <w:rFonts w:ascii="宋体" w:eastAsia="宋体" w:hAnsi="宋体" w:cs="宋体"/>
                <w:szCs w:val="21"/>
              </w:rPr>
            </w:pPr>
            <w:r>
              <w:rPr>
                <w:rFonts w:ascii="宋体" w:eastAsia="宋体" w:hAnsi="宋体" w:cs="宋体" w:hint="eastAsia"/>
                <w:szCs w:val="21"/>
              </w:rPr>
              <w:t xml:space="preserve">　各种消防器材、设备的检查 </w:t>
            </w:r>
          </w:p>
        </w:tc>
        <w:tc>
          <w:tcPr>
            <w:tcW w:w="883" w:type="dxa"/>
            <w:tcBorders>
              <w:top w:val="nil"/>
              <w:left w:val="nil"/>
              <w:bottom w:val="single" w:sz="4" w:space="0" w:color="auto"/>
              <w:right w:val="single" w:sz="4" w:space="0" w:color="auto"/>
            </w:tcBorders>
            <w:vAlign w:val="center"/>
          </w:tcPr>
          <w:p w14:paraId="55904A4C" w14:textId="77777777" w:rsidR="00070B24" w:rsidRDefault="00070B24">
            <w:pPr>
              <w:jc w:val="center"/>
              <w:rPr>
                <w:rFonts w:ascii="宋体" w:eastAsia="宋体" w:hAnsi="宋体" w:cs="宋体"/>
                <w:szCs w:val="21"/>
              </w:rPr>
            </w:pPr>
            <w:r>
              <w:rPr>
                <w:rFonts w:ascii="宋体" w:eastAsia="宋体" w:hAnsi="宋体" w:cs="宋体" w:hint="eastAsia"/>
                <w:szCs w:val="21"/>
              </w:rPr>
              <w:t xml:space="preserve">　</w:t>
            </w:r>
          </w:p>
        </w:tc>
      </w:tr>
      <w:tr w:rsidR="00070B24" w14:paraId="7365F0D6" w14:textId="77777777">
        <w:trPr>
          <w:trHeight w:val="600"/>
          <w:jc w:val="center"/>
        </w:trPr>
        <w:tc>
          <w:tcPr>
            <w:tcW w:w="635" w:type="dxa"/>
            <w:tcBorders>
              <w:top w:val="nil"/>
              <w:left w:val="single" w:sz="4" w:space="0" w:color="auto"/>
              <w:bottom w:val="single" w:sz="4" w:space="0" w:color="auto"/>
              <w:right w:val="single" w:sz="4" w:space="0" w:color="auto"/>
            </w:tcBorders>
            <w:vAlign w:val="center"/>
          </w:tcPr>
          <w:p w14:paraId="78815DF4" w14:textId="77777777" w:rsidR="00070B24" w:rsidRDefault="00070B24">
            <w:pPr>
              <w:jc w:val="center"/>
              <w:rPr>
                <w:rFonts w:ascii="宋体" w:eastAsia="宋体" w:hAnsi="宋体" w:cs="宋体"/>
                <w:szCs w:val="21"/>
              </w:rPr>
            </w:pPr>
            <w:r>
              <w:rPr>
                <w:rFonts w:ascii="宋体" w:eastAsia="宋体" w:hAnsi="宋体" w:cs="宋体" w:hint="eastAsia"/>
                <w:szCs w:val="21"/>
              </w:rPr>
              <w:t>10</w:t>
            </w:r>
          </w:p>
        </w:tc>
        <w:tc>
          <w:tcPr>
            <w:tcW w:w="1432" w:type="dxa"/>
            <w:tcBorders>
              <w:top w:val="nil"/>
              <w:left w:val="nil"/>
              <w:bottom w:val="single" w:sz="4" w:space="0" w:color="auto"/>
              <w:right w:val="single" w:sz="4" w:space="0" w:color="auto"/>
            </w:tcBorders>
            <w:vAlign w:val="center"/>
          </w:tcPr>
          <w:p w14:paraId="15FE4B89" w14:textId="77777777" w:rsidR="00070B24" w:rsidRDefault="00070B24">
            <w:pPr>
              <w:jc w:val="center"/>
              <w:rPr>
                <w:rFonts w:ascii="宋体" w:eastAsia="宋体" w:hAnsi="宋体" w:cs="宋体"/>
                <w:szCs w:val="21"/>
              </w:rPr>
            </w:pPr>
            <w:r>
              <w:rPr>
                <w:rFonts w:ascii="宋体" w:eastAsia="宋体" w:hAnsi="宋体" w:cs="宋体" w:hint="eastAsia"/>
                <w:szCs w:val="21"/>
              </w:rPr>
              <w:t>职业卫生安全检查</w:t>
            </w:r>
          </w:p>
        </w:tc>
        <w:tc>
          <w:tcPr>
            <w:tcW w:w="1634" w:type="dxa"/>
            <w:tcBorders>
              <w:top w:val="nil"/>
              <w:left w:val="nil"/>
              <w:bottom w:val="single" w:sz="4" w:space="0" w:color="auto"/>
              <w:right w:val="single" w:sz="4" w:space="0" w:color="auto"/>
            </w:tcBorders>
            <w:vAlign w:val="center"/>
          </w:tcPr>
          <w:p w14:paraId="57A47DD7" w14:textId="77777777" w:rsidR="00070B24" w:rsidRDefault="00070B24">
            <w:pPr>
              <w:jc w:val="center"/>
              <w:rPr>
                <w:rFonts w:ascii="宋体" w:eastAsia="宋体" w:hAnsi="宋体" w:cs="宋体"/>
                <w:szCs w:val="21"/>
              </w:rPr>
            </w:pPr>
            <w:r>
              <w:rPr>
                <w:rFonts w:ascii="宋体" w:eastAsia="宋体" w:hAnsi="宋体" w:cs="宋体" w:hint="eastAsia"/>
                <w:szCs w:val="21"/>
              </w:rPr>
              <w:t>11月</w:t>
            </w:r>
          </w:p>
        </w:tc>
        <w:tc>
          <w:tcPr>
            <w:tcW w:w="2167" w:type="dxa"/>
            <w:gridSpan w:val="3"/>
            <w:tcBorders>
              <w:top w:val="nil"/>
              <w:left w:val="nil"/>
              <w:bottom w:val="single" w:sz="4" w:space="0" w:color="auto"/>
              <w:right w:val="single" w:sz="4" w:space="0" w:color="auto"/>
            </w:tcBorders>
            <w:vAlign w:val="center"/>
          </w:tcPr>
          <w:p w14:paraId="5C7C8E59" w14:textId="77777777" w:rsidR="00070B24" w:rsidRDefault="00070B24">
            <w:pPr>
              <w:jc w:val="center"/>
              <w:rPr>
                <w:rFonts w:ascii="宋体" w:eastAsia="宋体" w:hAnsi="宋体" w:cs="宋体"/>
                <w:szCs w:val="21"/>
              </w:rPr>
            </w:pPr>
            <w:r>
              <w:rPr>
                <w:rFonts w:ascii="宋体" w:eastAsia="宋体" w:hAnsi="宋体" w:cs="宋体" w:hint="eastAsia"/>
                <w:szCs w:val="21"/>
              </w:rPr>
              <w:t>安委会、部门负责人</w:t>
            </w:r>
          </w:p>
        </w:tc>
        <w:tc>
          <w:tcPr>
            <w:tcW w:w="3503" w:type="dxa"/>
            <w:gridSpan w:val="2"/>
            <w:tcBorders>
              <w:top w:val="nil"/>
              <w:left w:val="nil"/>
              <w:bottom w:val="single" w:sz="4" w:space="0" w:color="auto"/>
              <w:right w:val="single" w:sz="4" w:space="0" w:color="auto"/>
            </w:tcBorders>
            <w:vAlign w:val="center"/>
          </w:tcPr>
          <w:p w14:paraId="316DE617" w14:textId="77777777" w:rsidR="00070B24" w:rsidRDefault="00070B24">
            <w:pPr>
              <w:jc w:val="left"/>
              <w:rPr>
                <w:rFonts w:ascii="宋体" w:eastAsia="宋体" w:hAnsi="宋体" w:cs="宋体"/>
                <w:szCs w:val="21"/>
              </w:rPr>
            </w:pPr>
            <w:r>
              <w:rPr>
                <w:rFonts w:ascii="宋体" w:eastAsia="宋体" w:hAnsi="宋体" w:cs="宋体" w:hint="eastAsia"/>
                <w:szCs w:val="21"/>
              </w:rPr>
              <w:t>保证作业场所的职业危害因素符合国家和行业标准，保证员工职业健康</w:t>
            </w:r>
          </w:p>
        </w:tc>
        <w:tc>
          <w:tcPr>
            <w:tcW w:w="3827" w:type="dxa"/>
            <w:tcBorders>
              <w:top w:val="nil"/>
              <w:left w:val="nil"/>
              <w:bottom w:val="single" w:sz="4" w:space="0" w:color="auto"/>
              <w:right w:val="single" w:sz="4" w:space="0" w:color="auto"/>
            </w:tcBorders>
            <w:vAlign w:val="center"/>
          </w:tcPr>
          <w:p w14:paraId="6020E090" w14:textId="77777777" w:rsidR="00070B24" w:rsidRDefault="00070B24">
            <w:pPr>
              <w:jc w:val="left"/>
              <w:rPr>
                <w:rFonts w:ascii="宋体" w:eastAsia="宋体" w:hAnsi="宋体" w:cs="宋体"/>
                <w:szCs w:val="21"/>
              </w:rPr>
            </w:pPr>
            <w:r>
              <w:rPr>
                <w:rFonts w:ascii="宋体" w:eastAsia="宋体" w:hAnsi="宋体" w:cs="宋体" w:hint="eastAsia"/>
                <w:szCs w:val="21"/>
              </w:rPr>
              <w:t xml:space="preserve">　</w:t>
            </w:r>
          </w:p>
        </w:tc>
        <w:tc>
          <w:tcPr>
            <w:tcW w:w="883" w:type="dxa"/>
            <w:tcBorders>
              <w:top w:val="nil"/>
              <w:left w:val="nil"/>
              <w:bottom w:val="single" w:sz="4" w:space="0" w:color="auto"/>
              <w:right w:val="single" w:sz="4" w:space="0" w:color="auto"/>
            </w:tcBorders>
            <w:vAlign w:val="center"/>
          </w:tcPr>
          <w:p w14:paraId="6853D6D7" w14:textId="77777777" w:rsidR="00070B24" w:rsidRDefault="00070B24">
            <w:pPr>
              <w:jc w:val="center"/>
              <w:rPr>
                <w:rFonts w:ascii="宋体" w:eastAsia="宋体" w:hAnsi="宋体" w:cs="宋体"/>
                <w:szCs w:val="21"/>
              </w:rPr>
            </w:pPr>
            <w:r>
              <w:rPr>
                <w:rFonts w:ascii="宋体" w:eastAsia="宋体" w:hAnsi="宋体" w:cs="宋体" w:hint="eastAsia"/>
                <w:szCs w:val="21"/>
              </w:rPr>
              <w:t xml:space="preserve">　</w:t>
            </w:r>
          </w:p>
        </w:tc>
      </w:tr>
    </w:tbl>
    <w:p w14:paraId="28D52FD0" w14:textId="77777777" w:rsidR="00A43012" w:rsidRDefault="00070B24" w:rsidP="00CD53D6">
      <w:r>
        <w:rPr>
          <w:rFonts w:ascii="宋体" w:eastAsia="宋体" w:hAnsi="宋体" w:cs="宋体" w:hint="eastAsia"/>
          <w:szCs w:val="21"/>
        </w:rPr>
        <w:t>检查要求：各类检查围绕“六查”进行，查思想、查制度、查管理、查隐患、查事故处理、查安全技术措施落实和安全资金的投入情况。各级管理人员、工程技术人员、操作人员按检查计划要求进行检查，每次检查均应填写相应检查记录（表）；检查中发现问题应进行有针对性的隐患整改，并验证整改、总结；所有安全检查应建立安全检查台账。</w:t>
      </w:r>
    </w:p>
    <w:p w14:paraId="159811F6" w14:textId="77777777" w:rsidR="00070B24" w:rsidRDefault="00070B24" w:rsidP="00CD53D6"/>
    <w:p w14:paraId="05F5C437" w14:textId="77777777" w:rsidR="00070B24" w:rsidRDefault="00070B24" w:rsidP="00CD53D6">
      <w:pPr>
        <w:sectPr w:rsidR="00070B24" w:rsidSect="00920293">
          <w:pgSz w:w="16838" w:h="11906" w:orient="landscape"/>
          <w:pgMar w:top="567" w:right="1440" w:bottom="567" w:left="1440" w:header="567" w:footer="567" w:gutter="0"/>
          <w:cols w:space="425"/>
          <w:docGrid w:type="lines" w:linePitch="312"/>
        </w:sectPr>
      </w:pPr>
    </w:p>
    <w:p w14:paraId="40752E26" w14:textId="77777777" w:rsidR="00A43012" w:rsidRPr="00A54B8F" w:rsidRDefault="00427E1F" w:rsidP="00A54B8F">
      <w:pPr>
        <w:pStyle w:val="12"/>
        <w:spacing w:before="0" w:after="0" w:line="460" w:lineRule="exact"/>
        <w:ind w:left="2" w:firstLineChars="466" w:firstLine="1310"/>
        <w:outlineLvl w:val="0"/>
        <w:rPr>
          <w:bCs w:val="0"/>
        </w:rPr>
      </w:pPr>
      <w:bookmarkStart w:id="237" w:name="_Toc391046411"/>
      <w:r w:rsidRPr="00A54B8F">
        <w:rPr>
          <w:rFonts w:hint="eastAsia"/>
          <w:bCs w:val="0"/>
        </w:rPr>
        <w:lastRenderedPageBreak/>
        <w:t>表11.2 节假日安全检查表</w:t>
      </w:r>
      <w:bookmarkEnd w:id="237"/>
    </w:p>
    <w:p w14:paraId="6A783C2C" w14:textId="77777777" w:rsidR="00CD53D6" w:rsidRDefault="00CD53D6" w:rsidP="00CD53D6"/>
    <w:tbl>
      <w:tblPr>
        <w:tblW w:w="9860" w:type="dxa"/>
        <w:tblInd w:w="-34" w:type="dxa"/>
        <w:tblLook w:val="04A0" w:firstRow="1" w:lastRow="0" w:firstColumn="1" w:lastColumn="0" w:noHBand="0" w:noVBand="1"/>
      </w:tblPr>
      <w:tblGrid>
        <w:gridCol w:w="990"/>
        <w:gridCol w:w="4812"/>
        <w:gridCol w:w="1024"/>
        <w:gridCol w:w="1431"/>
        <w:gridCol w:w="1603"/>
      </w:tblGrid>
      <w:tr w:rsidR="00427E1F" w:rsidRPr="00427E1F" w14:paraId="77BDB667" w14:textId="77777777" w:rsidTr="00920293">
        <w:trPr>
          <w:trHeight w:val="885"/>
        </w:trPr>
        <w:tc>
          <w:tcPr>
            <w:tcW w:w="98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A9520E" w14:textId="77777777" w:rsidR="00427E1F" w:rsidRPr="00427E1F" w:rsidRDefault="00427E1F" w:rsidP="00427E1F">
            <w:pPr>
              <w:widowControl/>
              <w:jc w:val="center"/>
              <w:rPr>
                <w:rFonts w:ascii="宋体" w:eastAsia="宋体" w:hAnsi="宋体" w:cs="宋体"/>
                <w:b/>
                <w:bCs/>
                <w:color w:val="333333"/>
                <w:kern w:val="0"/>
                <w:sz w:val="36"/>
                <w:szCs w:val="36"/>
              </w:rPr>
            </w:pPr>
            <w:r w:rsidRPr="00427E1F">
              <w:rPr>
                <w:rFonts w:ascii="宋体" w:eastAsia="宋体" w:hAnsi="宋体" w:cs="宋体" w:hint="eastAsia"/>
                <w:b/>
                <w:bCs/>
                <w:color w:val="333333"/>
                <w:kern w:val="0"/>
                <w:sz w:val="36"/>
                <w:szCs w:val="36"/>
              </w:rPr>
              <w:t>节假日安全生产检查表</w:t>
            </w:r>
          </w:p>
        </w:tc>
      </w:tr>
      <w:tr w:rsidR="00427E1F" w:rsidRPr="00427E1F" w14:paraId="0D637BC3" w14:textId="77777777" w:rsidTr="00920293">
        <w:trPr>
          <w:trHeight w:val="870"/>
        </w:trPr>
        <w:tc>
          <w:tcPr>
            <w:tcW w:w="58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0B8D05" w14:textId="77777777" w:rsidR="00427E1F" w:rsidRPr="00427E1F" w:rsidRDefault="00427E1F" w:rsidP="00427E1F">
            <w:pPr>
              <w:widowControl/>
              <w:jc w:val="left"/>
              <w:rPr>
                <w:rFonts w:ascii="宋体" w:eastAsia="宋体" w:hAnsi="宋体" w:cs="宋体"/>
                <w:b/>
                <w:bCs/>
                <w:color w:val="333333"/>
                <w:kern w:val="0"/>
                <w:sz w:val="22"/>
              </w:rPr>
            </w:pPr>
            <w:r w:rsidRPr="00427E1F">
              <w:rPr>
                <w:rFonts w:ascii="宋体" w:eastAsia="宋体" w:hAnsi="宋体" w:cs="宋体" w:hint="eastAsia"/>
                <w:b/>
                <w:bCs/>
                <w:color w:val="333333"/>
                <w:kern w:val="0"/>
                <w:sz w:val="22"/>
              </w:rPr>
              <w:t>检查人：</w:t>
            </w:r>
          </w:p>
        </w:tc>
        <w:tc>
          <w:tcPr>
            <w:tcW w:w="1024" w:type="dxa"/>
            <w:tcBorders>
              <w:top w:val="nil"/>
              <w:left w:val="nil"/>
              <w:bottom w:val="single" w:sz="4" w:space="0" w:color="auto"/>
              <w:right w:val="single" w:sz="4" w:space="0" w:color="auto"/>
            </w:tcBorders>
            <w:shd w:val="clear" w:color="auto" w:fill="auto"/>
            <w:noWrap/>
            <w:vAlign w:val="center"/>
            <w:hideMark/>
          </w:tcPr>
          <w:p w14:paraId="0A2DDF8C"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431" w:type="dxa"/>
            <w:tcBorders>
              <w:top w:val="nil"/>
              <w:left w:val="nil"/>
              <w:bottom w:val="single" w:sz="4" w:space="0" w:color="auto"/>
              <w:right w:val="single" w:sz="4" w:space="0" w:color="auto"/>
            </w:tcBorders>
            <w:shd w:val="clear" w:color="auto" w:fill="auto"/>
            <w:vAlign w:val="center"/>
            <w:hideMark/>
          </w:tcPr>
          <w:p w14:paraId="1CE5B276" w14:textId="77777777" w:rsidR="00427E1F" w:rsidRPr="00427E1F" w:rsidRDefault="00427E1F" w:rsidP="00427E1F">
            <w:pPr>
              <w:widowControl/>
              <w:jc w:val="center"/>
              <w:rPr>
                <w:rFonts w:ascii="宋体" w:eastAsia="宋体" w:hAnsi="宋体" w:cs="宋体"/>
                <w:b/>
                <w:bCs/>
                <w:color w:val="333333"/>
                <w:kern w:val="0"/>
                <w:sz w:val="22"/>
              </w:rPr>
            </w:pPr>
            <w:r w:rsidRPr="00427E1F">
              <w:rPr>
                <w:rFonts w:ascii="宋体" w:eastAsia="宋体" w:hAnsi="宋体" w:cs="宋体" w:hint="eastAsia"/>
                <w:b/>
                <w:bCs/>
                <w:color w:val="333333"/>
                <w:kern w:val="0"/>
                <w:sz w:val="22"/>
              </w:rPr>
              <w:t>日期：</w:t>
            </w:r>
          </w:p>
        </w:tc>
        <w:tc>
          <w:tcPr>
            <w:tcW w:w="1603" w:type="dxa"/>
            <w:tcBorders>
              <w:top w:val="nil"/>
              <w:left w:val="nil"/>
              <w:bottom w:val="single" w:sz="4" w:space="0" w:color="auto"/>
              <w:right w:val="single" w:sz="4" w:space="0" w:color="auto"/>
            </w:tcBorders>
            <w:shd w:val="clear" w:color="auto" w:fill="auto"/>
            <w:noWrap/>
            <w:vAlign w:val="center"/>
            <w:hideMark/>
          </w:tcPr>
          <w:p w14:paraId="32FC1FFA"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r>
      <w:tr w:rsidR="00427E1F" w:rsidRPr="00427E1F" w14:paraId="716F452D" w14:textId="77777777" w:rsidTr="00920293">
        <w:trPr>
          <w:trHeight w:val="420"/>
        </w:trPr>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3C8F9552" w14:textId="77777777" w:rsidR="00427E1F" w:rsidRPr="00427E1F" w:rsidRDefault="00427E1F" w:rsidP="00427E1F">
            <w:pPr>
              <w:widowControl/>
              <w:jc w:val="center"/>
              <w:rPr>
                <w:rFonts w:ascii="宋体" w:eastAsia="宋体" w:hAnsi="宋体" w:cs="宋体"/>
                <w:color w:val="333333"/>
                <w:kern w:val="0"/>
                <w:sz w:val="24"/>
                <w:szCs w:val="24"/>
              </w:rPr>
            </w:pPr>
            <w:r w:rsidRPr="00427E1F">
              <w:rPr>
                <w:rFonts w:ascii="宋体" w:eastAsia="宋体" w:hAnsi="宋体" w:cs="宋体" w:hint="eastAsia"/>
                <w:color w:val="333333"/>
                <w:kern w:val="0"/>
                <w:sz w:val="24"/>
                <w:szCs w:val="24"/>
              </w:rPr>
              <w:t>序号</w:t>
            </w:r>
          </w:p>
        </w:tc>
        <w:tc>
          <w:tcPr>
            <w:tcW w:w="4812" w:type="dxa"/>
            <w:vMerge w:val="restart"/>
            <w:tcBorders>
              <w:top w:val="nil"/>
              <w:left w:val="single" w:sz="4" w:space="0" w:color="auto"/>
              <w:bottom w:val="single" w:sz="4" w:space="0" w:color="auto"/>
              <w:right w:val="single" w:sz="4" w:space="0" w:color="auto"/>
            </w:tcBorders>
            <w:shd w:val="clear" w:color="auto" w:fill="auto"/>
            <w:vAlign w:val="center"/>
            <w:hideMark/>
          </w:tcPr>
          <w:p w14:paraId="6B604E71" w14:textId="77777777" w:rsidR="00427E1F" w:rsidRPr="00427E1F" w:rsidRDefault="00427E1F" w:rsidP="00427E1F">
            <w:pPr>
              <w:widowControl/>
              <w:jc w:val="center"/>
              <w:rPr>
                <w:rFonts w:ascii="宋体" w:eastAsia="宋体" w:hAnsi="宋体" w:cs="宋体"/>
                <w:color w:val="333333"/>
                <w:kern w:val="0"/>
                <w:sz w:val="24"/>
                <w:szCs w:val="24"/>
              </w:rPr>
            </w:pPr>
            <w:r w:rsidRPr="00427E1F">
              <w:rPr>
                <w:rFonts w:ascii="宋体" w:eastAsia="宋体" w:hAnsi="宋体" w:cs="宋体" w:hint="eastAsia"/>
                <w:color w:val="333333"/>
                <w:kern w:val="0"/>
                <w:sz w:val="24"/>
                <w:szCs w:val="24"/>
              </w:rPr>
              <w:t>检查内容</w:t>
            </w:r>
          </w:p>
        </w:tc>
        <w:tc>
          <w:tcPr>
            <w:tcW w:w="2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68AE3537" w14:textId="77777777" w:rsidR="00427E1F" w:rsidRPr="00427E1F" w:rsidRDefault="00427E1F" w:rsidP="00427E1F">
            <w:pPr>
              <w:widowControl/>
              <w:jc w:val="center"/>
              <w:rPr>
                <w:rFonts w:ascii="宋体" w:eastAsia="宋体" w:hAnsi="宋体" w:cs="宋体"/>
                <w:color w:val="333333"/>
                <w:kern w:val="0"/>
                <w:sz w:val="24"/>
                <w:szCs w:val="24"/>
              </w:rPr>
            </w:pPr>
            <w:r w:rsidRPr="00427E1F">
              <w:rPr>
                <w:rFonts w:ascii="宋体" w:eastAsia="宋体" w:hAnsi="宋体" w:cs="宋体" w:hint="eastAsia"/>
                <w:color w:val="333333"/>
                <w:kern w:val="0"/>
                <w:sz w:val="24"/>
                <w:szCs w:val="24"/>
              </w:rPr>
              <w:t>检查结果</w:t>
            </w:r>
          </w:p>
        </w:tc>
        <w:tc>
          <w:tcPr>
            <w:tcW w:w="1603" w:type="dxa"/>
            <w:vMerge w:val="restart"/>
            <w:tcBorders>
              <w:top w:val="nil"/>
              <w:left w:val="single" w:sz="4" w:space="0" w:color="auto"/>
              <w:bottom w:val="single" w:sz="4" w:space="0" w:color="auto"/>
              <w:right w:val="single" w:sz="4" w:space="0" w:color="auto"/>
            </w:tcBorders>
            <w:shd w:val="clear" w:color="auto" w:fill="auto"/>
            <w:vAlign w:val="center"/>
            <w:hideMark/>
          </w:tcPr>
          <w:p w14:paraId="7E3C7C08" w14:textId="77777777" w:rsidR="00427E1F" w:rsidRPr="00427E1F" w:rsidRDefault="00427E1F" w:rsidP="00427E1F">
            <w:pPr>
              <w:widowControl/>
              <w:jc w:val="center"/>
              <w:rPr>
                <w:rFonts w:ascii="宋体" w:eastAsia="宋体" w:hAnsi="宋体" w:cs="宋体"/>
                <w:color w:val="333333"/>
                <w:kern w:val="0"/>
                <w:sz w:val="24"/>
                <w:szCs w:val="24"/>
              </w:rPr>
            </w:pPr>
            <w:r w:rsidRPr="00427E1F">
              <w:rPr>
                <w:rFonts w:ascii="宋体" w:eastAsia="宋体" w:hAnsi="宋体" w:cs="宋体" w:hint="eastAsia"/>
                <w:color w:val="333333"/>
                <w:kern w:val="0"/>
                <w:sz w:val="24"/>
                <w:szCs w:val="24"/>
              </w:rPr>
              <w:t>改善确认</w:t>
            </w:r>
          </w:p>
        </w:tc>
      </w:tr>
      <w:tr w:rsidR="00427E1F" w:rsidRPr="00427E1F" w14:paraId="34B495DC" w14:textId="77777777" w:rsidTr="00920293">
        <w:trPr>
          <w:trHeight w:val="660"/>
        </w:trPr>
        <w:tc>
          <w:tcPr>
            <w:tcW w:w="990" w:type="dxa"/>
            <w:vMerge/>
            <w:tcBorders>
              <w:top w:val="nil"/>
              <w:left w:val="single" w:sz="4" w:space="0" w:color="auto"/>
              <w:bottom w:val="single" w:sz="4" w:space="0" w:color="auto"/>
              <w:right w:val="single" w:sz="4" w:space="0" w:color="auto"/>
            </w:tcBorders>
            <w:vAlign w:val="center"/>
            <w:hideMark/>
          </w:tcPr>
          <w:p w14:paraId="54BDBC5E" w14:textId="77777777" w:rsidR="00427E1F" w:rsidRPr="00427E1F" w:rsidRDefault="00427E1F" w:rsidP="00427E1F">
            <w:pPr>
              <w:widowControl/>
              <w:jc w:val="left"/>
              <w:rPr>
                <w:rFonts w:ascii="宋体" w:eastAsia="宋体" w:hAnsi="宋体" w:cs="宋体"/>
                <w:color w:val="333333"/>
                <w:kern w:val="0"/>
                <w:sz w:val="24"/>
                <w:szCs w:val="24"/>
              </w:rPr>
            </w:pPr>
          </w:p>
        </w:tc>
        <w:tc>
          <w:tcPr>
            <w:tcW w:w="4812" w:type="dxa"/>
            <w:vMerge/>
            <w:tcBorders>
              <w:top w:val="nil"/>
              <w:left w:val="single" w:sz="4" w:space="0" w:color="auto"/>
              <w:bottom w:val="single" w:sz="4" w:space="0" w:color="auto"/>
              <w:right w:val="single" w:sz="4" w:space="0" w:color="auto"/>
            </w:tcBorders>
            <w:vAlign w:val="center"/>
            <w:hideMark/>
          </w:tcPr>
          <w:p w14:paraId="0DF04715" w14:textId="77777777" w:rsidR="00427E1F" w:rsidRPr="00427E1F" w:rsidRDefault="00427E1F" w:rsidP="00427E1F">
            <w:pPr>
              <w:widowControl/>
              <w:jc w:val="left"/>
              <w:rPr>
                <w:rFonts w:ascii="宋体" w:eastAsia="宋体" w:hAnsi="宋体" w:cs="宋体"/>
                <w:color w:val="333333"/>
                <w:kern w:val="0"/>
                <w:sz w:val="24"/>
                <w:szCs w:val="24"/>
              </w:rPr>
            </w:pPr>
          </w:p>
        </w:tc>
        <w:tc>
          <w:tcPr>
            <w:tcW w:w="1024" w:type="dxa"/>
            <w:tcBorders>
              <w:top w:val="nil"/>
              <w:left w:val="nil"/>
              <w:bottom w:val="single" w:sz="4" w:space="0" w:color="auto"/>
              <w:right w:val="single" w:sz="4" w:space="0" w:color="auto"/>
            </w:tcBorders>
            <w:shd w:val="clear" w:color="auto" w:fill="auto"/>
            <w:vAlign w:val="center"/>
            <w:hideMark/>
          </w:tcPr>
          <w:p w14:paraId="55E39771" w14:textId="77777777" w:rsidR="00427E1F" w:rsidRPr="00427E1F" w:rsidRDefault="00427E1F" w:rsidP="00427E1F">
            <w:pPr>
              <w:widowControl/>
              <w:jc w:val="center"/>
              <w:rPr>
                <w:rFonts w:ascii="宋体" w:eastAsia="宋体" w:hAnsi="宋体" w:cs="宋体"/>
                <w:color w:val="333333"/>
                <w:kern w:val="0"/>
                <w:sz w:val="24"/>
                <w:szCs w:val="24"/>
              </w:rPr>
            </w:pPr>
            <w:r w:rsidRPr="00427E1F">
              <w:rPr>
                <w:rFonts w:ascii="宋体" w:eastAsia="宋体" w:hAnsi="宋体" w:cs="宋体" w:hint="eastAsia"/>
                <w:color w:val="333333"/>
                <w:kern w:val="0"/>
                <w:sz w:val="24"/>
                <w:szCs w:val="24"/>
              </w:rPr>
              <w:t>符合/正常</w:t>
            </w:r>
          </w:p>
        </w:tc>
        <w:tc>
          <w:tcPr>
            <w:tcW w:w="1431" w:type="dxa"/>
            <w:tcBorders>
              <w:top w:val="nil"/>
              <w:left w:val="nil"/>
              <w:bottom w:val="single" w:sz="4" w:space="0" w:color="auto"/>
              <w:right w:val="single" w:sz="4" w:space="0" w:color="auto"/>
            </w:tcBorders>
            <w:shd w:val="clear" w:color="auto" w:fill="auto"/>
            <w:vAlign w:val="center"/>
            <w:hideMark/>
          </w:tcPr>
          <w:p w14:paraId="1735A757" w14:textId="77777777" w:rsidR="00427E1F" w:rsidRPr="00427E1F" w:rsidRDefault="00427E1F" w:rsidP="00427E1F">
            <w:pPr>
              <w:widowControl/>
              <w:jc w:val="center"/>
              <w:rPr>
                <w:rFonts w:ascii="宋体" w:eastAsia="宋体" w:hAnsi="宋体" w:cs="宋体"/>
                <w:color w:val="333333"/>
                <w:kern w:val="0"/>
                <w:sz w:val="24"/>
                <w:szCs w:val="24"/>
              </w:rPr>
            </w:pPr>
            <w:r w:rsidRPr="00427E1F">
              <w:rPr>
                <w:rFonts w:ascii="宋体" w:eastAsia="宋体" w:hAnsi="宋体" w:cs="宋体" w:hint="eastAsia"/>
                <w:color w:val="333333"/>
                <w:kern w:val="0"/>
                <w:sz w:val="24"/>
                <w:szCs w:val="24"/>
              </w:rPr>
              <w:t>不符合及预防措施</w:t>
            </w:r>
          </w:p>
        </w:tc>
        <w:tc>
          <w:tcPr>
            <w:tcW w:w="1603" w:type="dxa"/>
            <w:vMerge/>
            <w:tcBorders>
              <w:top w:val="nil"/>
              <w:left w:val="single" w:sz="4" w:space="0" w:color="auto"/>
              <w:bottom w:val="single" w:sz="4" w:space="0" w:color="auto"/>
              <w:right w:val="single" w:sz="4" w:space="0" w:color="auto"/>
            </w:tcBorders>
            <w:vAlign w:val="center"/>
            <w:hideMark/>
          </w:tcPr>
          <w:p w14:paraId="00616D8E" w14:textId="77777777" w:rsidR="00427E1F" w:rsidRPr="00427E1F" w:rsidRDefault="00427E1F" w:rsidP="00427E1F">
            <w:pPr>
              <w:widowControl/>
              <w:jc w:val="left"/>
              <w:rPr>
                <w:rFonts w:ascii="宋体" w:eastAsia="宋体" w:hAnsi="宋体" w:cs="宋体"/>
                <w:color w:val="333333"/>
                <w:kern w:val="0"/>
                <w:sz w:val="24"/>
                <w:szCs w:val="24"/>
              </w:rPr>
            </w:pPr>
          </w:p>
        </w:tc>
      </w:tr>
      <w:tr w:rsidR="00427E1F" w:rsidRPr="00427E1F" w14:paraId="38A6085D" w14:textId="77777777" w:rsidTr="00920293">
        <w:trPr>
          <w:trHeight w:val="52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0EE5F863" w14:textId="77777777" w:rsidR="00427E1F" w:rsidRPr="00427E1F" w:rsidRDefault="00427E1F" w:rsidP="00427E1F">
            <w:pPr>
              <w:widowControl/>
              <w:jc w:val="center"/>
              <w:rPr>
                <w:rFonts w:ascii="宋体" w:eastAsia="宋体" w:hAnsi="宋体" w:cs="宋体"/>
                <w:kern w:val="0"/>
                <w:sz w:val="24"/>
                <w:szCs w:val="24"/>
              </w:rPr>
            </w:pPr>
            <w:r w:rsidRPr="00427E1F">
              <w:rPr>
                <w:rFonts w:ascii="宋体" w:eastAsia="宋体" w:hAnsi="宋体" w:cs="宋体" w:hint="eastAsia"/>
                <w:kern w:val="0"/>
                <w:sz w:val="24"/>
                <w:szCs w:val="24"/>
              </w:rPr>
              <w:t>1</w:t>
            </w:r>
          </w:p>
        </w:tc>
        <w:tc>
          <w:tcPr>
            <w:tcW w:w="4812" w:type="dxa"/>
            <w:tcBorders>
              <w:top w:val="nil"/>
              <w:left w:val="nil"/>
              <w:bottom w:val="single" w:sz="4" w:space="0" w:color="auto"/>
              <w:right w:val="single" w:sz="4" w:space="0" w:color="auto"/>
            </w:tcBorders>
            <w:shd w:val="clear" w:color="auto" w:fill="auto"/>
            <w:vAlign w:val="center"/>
            <w:hideMark/>
          </w:tcPr>
          <w:p w14:paraId="27769933"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现场物料摆放是否整齐清洁，3S工作</w:t>
            </w:r>
          </w:p>
        </w:tc>
        <w:tc>
          <w:tcPr>
            <w:tcW w:w="1024" w:type="dxa"/>
            <w:tcBorders>
              <w:top w:val="nil"/>
              <w:left w:val="nil"/>
              <w:bottom w:val="single" w:sz="4" w:space="0" w:color="auto"/>
              <w:right w:val="single" w:sz="4" w:space="0" w:color="auto"/>
            </w:tcBorders>
            <w:shd w:val="clear" w:color="auto" w:fill="auto"/>
            <w:noWrap/>
            <w:vAlign w:val="center"/>
            <w:hideMark/>
          </w:tcPr>
          <w:p w14:paraId="0BE00BF4"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431" w:type="dxa"/>
            <w:tcBorders>
              <w:top w:val="nil"/>
              <w:left w:val="nil"/>
              <w:bottom w:val="single" w:sz="4" w:space="0" w:color="auto"/>
              <w:right w:val="single" w:sz="4" w:space="0" w:color="auto"/>
            </w:tcBorders>
            <w:shd w:val="clear" w:color="auto" w:fill="auto"/>
            <w:noWrap/>
            <w:vAlign w:val="center"/>
            <w:hideMark/>
          </w:tcPr>
          <w:p w14:paraId="2D373BA0"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603" w:type="dxa"/>
            <w:tcBorders>
              <w:top w:val="nil"/>
              <w:left w:val="nil"/>
              <w:bottom w:val="single" w:sz="4" w:space="0" w:color="auto"/>
              <w:right w:val="single" w:sz="4" w:space="0" w:color="auto"/>
            </w:tcBorders>
            <w:shd w:val="clear" w:color="auto" w:fill="auto"/>
            <w:noWrap/>
            <w:vAlign w:val="center"/>
            <w:hideMark/>
          </w:tcPr>
          <w:p w14:paraId="3AF73481"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r>
      <w:tr w:rsidR="00427E1F" w:rsidRPr="00427E1F" w14:paraId="4E1E5A4A" w14:textId="77777777" w:rsidTr="00920293">
        <w:trPr>
          <w:trHeight w:val="780"/>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549BA6E9" w14:textId="77777777" w:rsidR="00427E1F" w:rsidRPr="00427E1F" w:rsidRDefault="00427E1F" w:rsidP="00427E1F">
            <w:pPr>
              <w:widowControl/>
              <w:jc w:val="center"/>
              <w:rPr>
                <w:rFonts w:ascii="宋体" w:eastAsia="宋体" w:hAnsi="宋体" w:cs="宋体"/>
                <w:kern w:val="0"/>
                <w:sz w:val="24"/>
                <w:szCs w:val="24"/>
              </w:rPr>
            </w:pPr>
            <w:r w:rsidRPr="00427E1F">
              <w:rPr>
                <w:rFonts w:ascii="宋体" w:eastAsia="宋体" w:hAnsi="宋体" w:cs="宋体" w:hint="eastAsia"/>
                <w:kern w:val="0"/>
                <w:sz w:val="24"/>
                <w:szCs w:val="24"/>
              </w:rPr>
              <w:t>2</w:t>
            </w:r>
          </w:p>
        </w:tc>
        <w:tc>
          <w:tcPr>
            <w:tcW w:w="4812" w:type="dxa"/>
            <w:tcBorders>
              <w:top w:val="nil"/>
              <w:left w:val="nil"/>
              <w:bottom w:val="single" w:sz="4" w:space="0" w:color="auto"/>
              <w:right w:val="single" w:sz="4" w:space="0" w:color="auto"/>
            </w:tcBorders>
            <w:shd w:val="clear" w:color="auto" w:fill="auto"/>
            <w:vAlign w:val="center"/>
            <w:hideMark/>
          </w:tcPr>
          <w:p w14:paraId="725F0B4A"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仓储危险品是否过量储存，堆放稳固并符合五距要求，无异味</w:t>
            </w:r>
          </w:p>
        </w:tc>
        <w:tc>
          <w:tcPr>
            <w:tcW w:w="1024" w:type="dxa"/>
            <w:tcBorders>
              <w:top w:val="nil"/>
              <w:left w:val="nil"/>
              <w:bottom w:val="single" w:sz="4" w:space="0" w:color="auto"/>
              <w:right w:val="single" w:sz="4" w:space="0" w:color="auto"/>
            </w:tcBorders>
            <w:shd w:val="clear" w:color="auto" w:fill="auto"/>
            <w:noWrap/>
            <w:vAlign w:val="center"/>
            <w:hideMark/>
          </w:tcPr>
          <w:p w14:paraId="4340FD22"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431" w:type="dxa"/>
            <w:tcBorders>
              <w:top w:val="nil"/>
              <w:left w:val="nil"/>
              <w:bottom w:val="single" w:sz="4" w:space="0" w:color="auto"/>
              <w:right w:val="single" w:sz="4" w:space="0" w:color="auto"/>
            </w:tcBorders>
            <w:shd w:val="clear" w:color="auto" w:fill="auto"/>
            <w:noWrap/>
            <w:vAlign w:val="center"/>
            <w:hideMark/>
          </w:tcPr>
          <w:p w14:paraId="2F3BE6E1"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603" w:type="dxa"/>
            <w:tcBorders>
              <w:top w:val="nil"/>
              <w:left w:val="nil"/>
              <w:bottom w:val="single" w:sz="4" w:space="0" w:color="auto"/>
              <w:right w:val="single" w:sz="4" w:space="0" w:color="auto"/>
            </w:tcBorders>
            <w:shd w:val="clear" w:color="auto" w:fill="auto"/>
            <w:noWrap/>
            <w:vAlign w:val="center"/>
            <w:hideMark/>
          </w:tcPr>
          <w:p w14:paraId="2815244D"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r>
      <w:tr w:rsidR="00427E1F" w:rsidRPr="00427E1F" w14:paraId="22924EE8" w14:textId="77777777" w:rsidTr="00920293">
        <w:trPr>
          <w:trHeight w:val="52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7D7AAB2F" w14:textId="77777777" w:rsidR="00427E1F" w:rsidRPr="00427E1F" w:rsidRDefault="00427E1F" w:rsidP="00427E1F">
            <w:pPr>
              <w:widowControl/>
              <w:jc w:val="center"/>
              <w:rPr>
                <w:rFonts w:ascii="宋体" w:eastAsia="宋体" w:hAnsi="宋体" w:cs="宋体"/>
                <w:kern w:val="0"/>
                <w:sz w:val="24"/>
                <w:szCs w:val="24"/>
              </w:rPr>
            </w:pPr>
            <w:r w:rsidRPr="00427E1F">
              <w:rPr>
                <w:rFonts w:ascii="宋体" w:eastAsia="宋体" w:hAnsi="宋体" w:cs="宋体" w:hint="eastAsia"/>
                <w:kern w:val="0"/>
                <w:sz w:val="24"/>
                <w:szCs w:val="24"/>
              </w:rPr>
              <w:t>3</w:t>
            </w:r>
          </w:p>
        </w:tc>
        <w:tc>
          <w:tcPr>
            <w:tcW w:w="4812" w:type="dxa"/>
            <w:tcBorders>
              <w:top w:val="nil"/>
              <w:left w:val="nil"/>
              <w:bottom w:val="single" w:sz="4" w:space="0" w:color="auto"/>
              <w:right w:val="single" w:sz="4" w:space="0" w:color="auto"/>
            </w:tcBorders>
            <w:shd w:val="clear" w:color="auto" w:fill="auto"/>
            <w:vAlign w:val="center"/>
            <w:hideMark/>
          </w:tcPr>
          <w:p w14:paraId="66063643"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安全出口通道是否畅通</w:t>
            </w:r>
          </w:p>
        </w:tc>
        <w:tc>
          <w:tcPr>
            <w:tcW w:w="1024" w:type="dxa"/>
            <w:tcBorders>
              <w:top w:val="nil"/>
              <w:left w:val="nil"/>
              <w:bottom w:val="single" w:sz="4" w:space="0" w:color="auto"/>
              <w:right w:val="single" w:sz="4" w:space="0" w:color="auto"/>
            </w:tcBorders>
            <w:shd w:val="clear" w:color="auto" w:fill="auto"/>
            <w:noWrap/>
            <w:vAlign w:val="center"/>
            <w:hideMark/>
          </w:tcPr>
          <w:p w14:paraId="175CA2DA"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431" w:type="dxa"/>
            <w:tcBorders>
              <w:top w:val="nil"/>
              <w:left w:val="nil"/>
              <w:bottom w:val="single" w:sz="4" w:space="0" w:color="auto"/>
              <w:right w:val="single" w:sz="4" w:space="0" w:color="auto"/>
            </w:tcBorders>
            <w:shd w:val="clear" w:color="auto" w:fill="auto"/>
            <w:noWrap/>
            <w:vAlign w:val="center"/>
            <w:hideMark/>
          </w:tcPr>
          <w:p w14:paraId="57E037FF"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603" w:type="dxa"/>
            <w:tcBorders>
              <w:top w:val="nil"/>
              <w:left w:val="nil"/>
              <w:bottom w:val="single" w:sz="4" w:space="0" w:color="auto"/>
              <w:right w:val="single" w:sz="4" w:space="0" w:color="auto"/>
            </w:tcBorders>
            <w:shd w:val="clear" w:color="auto" w:fill="auto"/>
            <w:noWrap/>
            <w:vAlign w:val="center"/>
            <w:hideMark/>
          </w:tcPr>
          <w:p w14:paraId="4FD11152"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r>
      <w:tr w:rsidR="00427E1F" w:rsidRPr="00427E1F" w14:paraId="0E67746B" w14:textId="77777777" w:rsidTr="00920293">
        <w:trPr>
          <w:trHeight w:val="480"/>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61E9E522" w14:textId="77777777" w:rsidR="00427E1F" w:rsidRPr="00427E1F" w:rsidRDefault="00427E1F" w:rsidP="00427E1F">
            <w:pPr>
              <w:widowControl/>
              <w:jc w:val="center"/>
              <w:rPr>
                <w:rFonts w:ascii="宋体" w:eastAsia="宋体" w:hAnsi="宋体" w:cs="宋体"/>
                <w:kern w:val="0"/>
                <w:sz w:val="24"/>
                <w:szCs w:val="24"/>
              </w:rPr>
            </w:pPr>
            <w:r w:rsidRPr="00427E1F">
              <w:rPr>
                <w:rFonts w:ascii="宋体" w:eastAsia="宋体" w:hAnsi="宋体" w:cs="宋体" w:hint="eastAsia"/>
                <w:kern w:val="0"/>
                <w:sz w:val="24"/>
                <w:szCs w:val="24"/>
              </w:rPr>
              <w:t>4</w:t>
            </w:r>
          </w:p>
        </w:tc>
        <w:tc>
          <w:tcPr>
            <w:tcW w:w="4812" w:type="dxa"/>
            <w:tcBorders>
              <w:top w:val="nil"/>
              <w:left w:val="nil"/>
              <w:bottom w:val="single" w:sz="4" w:space="0" w:color="auto"/>
              <w:right w:val="single" w:sz="4" w:space="0" w:color="auto"/>
            </w:tcBorders>
            <w:shd w:val="clear" w:color="auto" w:fill="auto"/>
            <w:vAlign w:val="center"/>
            <w:hideMark/>
          </w:tcPr>
          <w:p w14:paraId="650834CC"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安全出口、疏散等警示标志是否清晰完好</w:t>
            </w:r>
          </w:p>
        </w:tc>
        <w:tc>
          <w:tcPr>
            <w:tcW w:w="1024" w:type="dxa"/>
            <w:tcBorders>
              <w:top w:val="nil"/>
              <w:left w:val="nil"/>
              <w:bottom w:val="single" w:sz="4" w:space="0" w:color="auto"/>
              <w:right w:val="single" w:sz="4" w:space="0" w:color="auto"/>
            </w:tcBorders>
            <w:shd w:val="clear" w:color="auto" w:fill="auto"/>
            <w:noWrap/>
            <w:vAlign w:val="center"/>
            <w:hideMark/>
          </w:tcPr>
          <w:p w14:paraId="06DE6216"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431" w:type="dxa"/>
            <w:tcBorders>
              <w:top w:val="nil"/>
              <w:left w:val="nil"/>
              <w:bottom w:val="single" w:sz="4" w:space="0" w:color="auto"/>
              <w:right w:val="single" w:sz="4" w:space="0" w:color="auto"/>
            </w:tcBorders>
            <w:shd w:val="clear" w:color="auto" w:fill="auto"/>
            <w:noWrap/>
            <w:vAlign w:val="center"/>
            <w:hideMark/>
          </w:tcPr>
          <w:p w14:paraId="1C658FA8"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603" w:type="dxa"/>
            <w:tcBorders>
              <w:top w:val="nil"/>
              <w:left w:val="nil"/>
              <w:bottom w:val="single" w:sz="4" w:space="0" w:color="auto"/>
              <w:right w:val="single" w:sz="4" w:space="0" w:color="auto"/>
            </w:tcBorders>
            <w:shd w:val="clear" w:color="auto" w:fill="auto"/>
            <w:noWrap/>
            <w:vAlign w:val="center"/>
            <w:hideMark/>
          </w:tcPr>
          <w:p w14:paraId="7F44D334"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r>
      <w:tr w:rsidR="00427E1F" w:rsidRPr="00427E1F" w14:paraId="6DAEE114" w14:textId="77777777" w:rsidTr="00920293">
        <w:trPr>
          <w:trHeight w:val="390"/>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31E9F088" w14:textId="77777777" w:rsidR="00427E1F" w:rsidRPr="00427E1F" w:rsidRDefault="00427E1F" w:rsidP="00427E1F">
            <w:pPr>
              <w:widowControl/>
              <w:jc w:val="center"/>
              <w:rPr>
                <w:rFonts w:ascii="宋体" w:eastAsia="宋体" w:hAnsi="宋体" w:cs="宋体"/>
                <w:kern w:val="0"/>
                <w:sz w:val="24"/>
                <w:szCs w:val="24"/>
              </w:rPr>
            </w:pPr>
            <w:r w:rsidRPr="00427E1F">
              <w:rPr>
                <w:rFonts w:ascii="宋体" w:eastAsia="宋体" w:hAnsi="宋体" w:cs="宋体" w:hint="eastAsia"/>
                <w:kern w:val="0"/>
                <w:sz w:val="24"/>
                <w:szCs w:val="24"/>
              </w:rPr>
              <w:t>5</w:t>
            </w:r>
          </w:p>
        </w:tc>
        <w:tc>
          <w:tcPr>
            <w:tcW w:w="4812" w:type="dxa"/>
            <w:tcBorders>
              <w:top w:val="nil"/>
              <w:left w:val="nil"/>
              <w:bottom w:val="single" w:sz="4" w:space="0" w:color="auto"/>
              <w:right w:val="single" w:sz="4" w:space="0" w:color="auto"/>
            </w:tcBorders>
            <w:shd w:val="clear" w:color="auto" w:fill="auto"/>
            <w:vAlign w:val="center"/>
            <w:hideMark/>
          </w:tcPr>
          <w:p w14:paraId="76BD6C11"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消防、安全设施是否运行正常、有效</w:t>
            </w:r>
          </w:p>
        </w:tc>
        <w:tc>
          <w:tcPr>
            <w:tcW w:w="1024" w:type="dxa"/>
            <w:tcBorders>
              <w:top w:val="nil"/>
              <w:left w:val="nil"/>
              <w:bottom w:val="single" w:sz="4" w:space="0" w:color="auto"/>
              <w:right w:val="single" w:sz="4" w:space="0" w:color="auto"/>
            </w:tcBorders>
            <w:shd w:val="clear" w:color="auto" w:fill="auto"/>
            <w:noWrap/>
            <w:vAlign w:val="center"/>
            <w:hideMark/>
          </w:tcPr>
          <w:p w14:paraId="5BE7C022"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431" w:type="dxa"/>
            <w:tcBorders>
              <w:top w:val="nil"/>
              <w:left w:val="nil"/>
              <w:bottom w:val="single" w:sz="4" w:space="0" w:color="auto"/>
              <w:right w:val="single" w:sz="4" w:space="0" w:color="auto"/>
            </w:tcBorders>
            <w:shd w:val="clear" w:color="auto" w:fill="auto"/>
            <w:noWrap/>
            <w:vAlign w:val="center"/>
            <w:hideMark/>
          </w:tcPr>
          <w:p w14:paraId="64C2D135"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603" w:type="dxa"/>
            <w:tcBorders>
              <w:top w:val="nil"/>
              <w:left w:val="nil"/>
              <w:bottom w:val="single" w:sz="4" w:space="0" w:color="auto"/>
              <w:right w:val="single" w:sz="4" w:space="0" w:color="auto"/>
            </w:tcBorders>
            <w:shd w:val="clear" w:color="auto" w:fill="auto"/>
            <w:noWrap/>
            <w:vAlign w:val="center"/>
            <w:hideMark/>
          </w:tcPr>
          <w:p w14:paraId="20E0DDEF"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r>
      <w:tr w:rsidR="00427E1F" w:rsidRPr="00427E1F" w14:paraId="685C7C47" w14:textId="77777777" w:rsidTr="00920293">
        <w:trPr>
          <w:trHeight w:val="720"/>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68FDB280" w14:textId="77777777" w:rsidR="00427E1F" w:rsidRPr="00427E1F" w:rsidRDefault="00427E1F" w:rsidP="00427E1F">
            <w:pPr>
              <w:widowControl/>
              <w:jc w:val="center"/>
              <w:rPr>
                <w:rFonts w:ascii="宋体" w:eastAsia="宋体" w:hAnsi="宋体" w:cs="宋体"/>
                <w:kern w:val="0"/>
                <w:sz w:val="24"/>
                <w:szCs w:val="24"/>
              </w:rPr>
            </w:pPr>
            <w:r w:rsidRPr="00427E1F">
              <w:rPr>
                <w:rFonts w:ascii="宋体" w:eastAsia="宋体" w:hAnsi="宋体" w:cs="宋体" w:hint="eastAsia"/>
                <w:kern w:val="0"/>
                <w:sz w:val="24"/>
                <w:szCs w:val="24"/>
              </w:rPr>
              <w:t>6</w:t>
            </w:r>
          </w:p>
        </w:tc>
        <w:tc>
          <w:tcPr>
            <w:tcW w:w="4812" w:type="dxa"/>
            <w:tcBorders>
              <w:top w:val="nil"/>
              <w:left w:val="nil"/>
              <w:bottom w:val="single" w:sz="4" w:space="0" w:color="auto"/>
              <w:right w:val="single" w:sz="4" w:space="0" w:color="auto"/>
            </w:tcBorders>
            <w:shd w:val="clear" w:color="auto" w:fill="auto"/>
            <w:vAlign w:val="center"/>
            <w:hideMark/>
          </w:tcPr>
          <w:p w14:paraId="67B5CA9D"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所有设备运转是否正常  在岗人员是否对设备保养</w:t>
            </w:r>
          </w:p>
        </w:tc>
        <w:tc>
          <w:tcPr>
            <w:tcW w:w="1024" w:type="dxa"/>
            <w:tcBorders>
              <w:top w:val="nil"/>
              <w:left w:val="nil"/>
              <w:bottom w:val="single" w:sz="4" w:space="0" w:color="auto"/>
              <w:right w:val="single" w:sz="4" w:space="0" w:color="auto"/>
            </w:tcBorders>
            <w:shd w:val="clear" w:color="auto" w:fill="auto"/>
            <w:noWrap/>
            <w:vAlign w:val="center"/>
            <w:hideMark/>
          </w:tcPr>
          <w:p w14:paraId="442ADB60"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431" w:type="dxa"/>
            <w:tcBorders>
              <w:top w:val="nil"/>
              <w:left w:val="nil"/>
              <w:bottom w:val="single" w:sz="4" w:space="0" w:color="auto"/>
              <w:right w:val="single" w:sz="4" w:space="0" w:color="auto"/>
            </w:tcBorders>
            <w:shd w:val="clear" w:color="auto" w:fill="auto"/>
            <w:noWrap/>
            <w:vAlign w:val="center"/>
            <w:hideMark/>
          </w:tcPr>
          <w:p w14:paraId="3B2ED2C2"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603" w:type="dxa"/>
            <w:tcBorders>
              <w:top w:val="nil"/>
              <w:left w:val="nil"/>
              <w:bottom w:val="single" w:sz="4" w:space="0" w:color="auto"/>
              <w:right w:val="single" w:sz="4" w:space="0" w:color="auto"/>
            </w:tcBorders>
            <w:shd w:val="clear" w:color="auto" w:fill="auto"/>
            <w:noWrap/>
            <w:vAlign w:val="center"/>
            <w:hideMark/>
          </w:tcPr>
          <w:p w14:paraId="0E583100"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r>
      <w:tr w:rsidR="00427E1F" w:rsidRPr="00427E1F" w14:paraId="1016AB83" w14:textId="77777777" w:rsidTr="00920293">
        <w:trPr>
          <w:trHeight w:val="660"/>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3F18A13C" w14:textId="77777777" w:rsidR="00427E1F" w:rsidRPr="00427E1F" w:rsidRDefault="00427E1F" w:rsidP="00427E1F">
            <w:pPr>
              <w:widowControl/>
              <w:jc w:val="center"/>
              <w:rPr>
                <w:rFonts w:ascii="宋体" w:eastAsia="宋体" w:hAnsi="宋体" w:cs="宋体"/>
                <w:kern w:val="0"/>
                <w:sz w:val="24"/>
                <w:szCs w:val="24"/>
              </w:rPr>
            </w:pPr>
            <w:r w:rsidRPr="00427E1F">
              <w:rPr>
                <w:rFonts w:ascii="宋体" w:eastAsia="宋体" w:hAnsi="宋体" w:cs="宋体" w:hint="eastAsia"/>
                <w:kern w:val="0"/>
                <w:sz w:val="24"/>
                <w:szCs w:val="24"/>
              </w:rPr>
              <w:t>7</w:t>
            </w:r>
          </w:p>
        </w:tc>
        <w:tc>
          <w:tcPr>
            <w:tcW w:w="4812" w:type="dxa"/>
            <w:tcBorders>
              <w:top w:val="nil"/>
              <w:left w:val="nil"/>
              <w:bottom w:val="single" w:sz="4" w:space="0" w:color="auto"/>
              <w:right w:val="single" w:sz="4" w:space="0" w:color="auto"/>
            </w:tcBorders>
            <w:shd w:val="clear" w:color="auto" w:fill="auto"/>
            <w:vAlign w:val="center"/>
            <w:hideMark/>
          </w:tcPr>
          <w:p w14:paraId="2EEE54CA"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所有在岗人员是否在正确使用劳动保护用具用品</w:t>
            </w:r>
          </w:p>
        </w:tc>
        <w:tc>
          <w:tcPr>
            <w:tcW w:w="1024" w:type="dxa"/>
            <w:tcBorders>
              <w:top w:val="nil"/>
              <w:left w:val="nil"/>
              <w:bottom w:val="single" w:sz="4" w:space="0" w:color="auto"/>
              <w:right w:val="single" w:sz="4" w:space="0" w:color="auto"/>
            </w:tcBorders>
            <w:shd w:val="clear" w:color="auto" w:fill="auto"/>
            <w:noWrap/>
            <w:vAlign w:val="center"/>
            <w:hideMark/>
          </w:tcPr>
          <w:p w14:paraId="083782A2"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431" w:type="dxa"/>
            <w:tcBorders>
              <w:top w:val="nil"/>
              <w:left w:val="nil"/>
              <w:bottom w:val="single" w:sz="4" w:space="0" w:color="auto"/>
              <w:right w:val="single" w:sz="4" w:space="0" w:color="auto"/>
            </w:tcBorders>
            <w:shd w:val="clear" w:color="auto" w:fill="auto"/>
            <w:noWrap/>
            <w:vAlign w:val="center"/>
            <w:hideMark/>
          </w:tcPr>
          <w:p w14:paraId="549B2BA2"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603" w:type="dxa"/>
            <w:tcBorders>
              <w:top w:val="nil"/>
              <w:left w:val="nil"/>
              <w:bottom w:val="single" w:sz="4" w:space="0" w:color="auto"/>
              <w:right w:val="single" w:sz="4" w:space="0" w:color="auto"/>
            </w:tcBorders>
            <w:shd w:val="clear" w:color="auto" w:fill="auto"/>
            <w:noWrap/>
            <w:vAlign w:val="center"/>
            <w:hideMark/>
          </w:tcPr>
          <w:p w14:paraId="5FE5DB30"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r>
      <w:tr w:rsidR="00427E1F" w:rsidRPr="00427E1F" w14:paraId="6AE96CB4" w14:textId="77777777" w:rsidTr="00920293">
        <w:trPr>
          <w:trHeight w:val="750"/>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50BE89B8" w14:textId="77777777" w:rsidR="00427E1F" w:rsidRPr="00427E1F" w:rsidRDefault="00427E1F" w:rsidP="00427E1F">
            <w:pPr>
              <w:widowControl/>
              <w:jc w:val="center"/>
              <w:rPr>
                <w:rFonts w:ascii="宋体" w:eastAsia="宋体" w:hAnsi="宋体" w:cs="宋体"/>
                <w:kern w:val="0"/>
                <w:sz w:val="24"/>
                <w:szCs w:val="24"/>
              </w:rPr>
            </w:pPr>
            <w:r w:rsidRPr="00427E1F">
              <w:rPr>
                <w:rFonts w:ascii="宋体" w:eastAsia="宋体" w:hAnsi="宋体" w:cs="宋体" w:hint="eastAsia"/>
                <w:kern w:val="0"/>
                <w:sz w:val="24"/>
                <w:szCs w:val="24"/>
              </w:rPr>
              <w:t>8</w:t>
            </w:r>
          </w:p>
        </w:tc>
        <w:tc>
          <w:tcPr>
            <w:tcW w:w="4812" w:type="dxa"/>
            <w:tcBorders>
              <w:top w:val="nil"/>
              <w:left w:val="nil"/>
              <w:bottom w:val="single" w:sz="4" w:space="0" w:color="auto"/>
              <w:right w:val="single" w:sz="4" w:space="0" w:color="auto"/>
            </w:tcBorders>
            <w:shd w:val="clear" w:color="auto" w:fill="auto"/>
            <w:vAlign w:val="center"/>
            <w:hideMark/>
          </w:tcPr>
          <w:p w14:paraId="38B63C79"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作业人员在操作过程中是否遵守操作规程与劳动纪律</w:t>
            </w:r>
          </w:p>
        </w:tc>
        <w:tc>
          <w:tcPr>
            <w:tcW w:w="1024" w:type="dxa"/>
            <w:tcBorders>
              <w:top w:val="nil"/>
              <w:left w:val="nil"/>
              <w:bottom w:val="single" w:sz="4" w:space="0" w:color="auto"/>
              <w:right w:val="single" w:sz="4" w:space="0" w:color="auto"/>
            </w:tcBorders>
            <w:shd w:val="clear" w:color="auto" w:fill="auto"/>
            <w:noWrap/>
            <w:vAlign w:val="center"/>
            <w:hideMark/>
          </w:tcPr>
          <w:p w14:paraId="423AC5A0"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431" w:type="dxa"/>
            <w:tcBorders>
              <w:top w:val="nil"/>
              <w:left w:val="nil"/>
              <w:bottom w:val="single" w:sz="4" w:space="0" w:color="auto"/>
              <w:right w:val="single" w:sz="4" w:space="0" w:color="auto"/>
            </w:tcBorders>
            <w:shd w:val="clear" w:color="auto" w:fill="auto"/>
            <w:noWrap/>
            <w:vAlign w:val="center"/>
            <w:hideMark/>
          </w:tcPr>
          <w:p w14:paraId="63BC5288"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603" w:type="dxa"/>
            <w:tcBorders>
              <w:top w:val="nil"/>
              <w:left w:val="nil"/>
              <w:bottom w:val="single" w:sz="4" w:space="0" w:color="auto"/>
              <w:right w:val="single" w:sz="4" w:space="0" w:color="auto"/>
            </w:tcBorders>
            <w:shd w:val="clear" w:color="auto" w:fill="auto"/>
            <w:noWrap/>
            <w:vAlign w:val="center"/>
            <w:hideMark/>
          </w:tcPr>
          <w:p w14:paraId="4AB70937"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r>
      <w:tr w:rsidR="00427E1F" w:rsidRPr="00427E1F" w14:paraId="4392883D" w14:textId="77777777" w:rsidTr="00920293">
        <w:trPr>
          <w:trHeight w:val="49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17FC1A8C" w14:textId="77777777" w:rsidR="00427E1F" w:rsidRPr="00427E1F" w:rsidRDefault="00427E1F" w:rsidP="00427E1F">
            <w:pPr>
              <w:widowControl/>
              <w:jc w:val="center"/>
              <w:rPr>
                <w:rFonts w:ascii="宋体" w:eastAsia="宋体" w:hAnsi="宋体" w:cs="宋体"/>
                <w:kern w:val="0"/>
                <w:sz w:val="24"/>
                <w:szCs w:val="24"/>
              </w:rPr>
            </w:pPr>
            <w:r w:rsidRPr="00427E1F">
              <w:rPr>
                <w:rFonts w:ascii="宋体" w:eastAsia="宋体" w:hAnsi="宋体" w:cs="宋体" w:hint="eastAsia"/>
                <w:kern w:val="0"/>
                <w:sz w:val="24"/>
                <w:szCs w:val="24"/>
              </w:rPr>
              <w:t>9</w:t>
            </w:r>
          </w:p>
        </w:tc>
        <w:tc>
          <w:tcPr>
            <w:tcW w:w="4812" w:type="dxa"/>
            <w:tcBorders>
              <w:top w:val="nil"/>
              <w:left w:val="nil"/>
              <w:bottom w:val="single" w:sz="4" w:space="0" w:color="auto"/>
              <w:right w:val="single" w:sz="4" w:space="0" w:color="auto"/>
            </w:tcBorders>
            <w:shd w:val="clear" w:color="auto" w:fill="auto"/>
            <w:vAlign w:val="center"/>
            <w:hideMark/>
          </w:tcPr>
          <w:p w14:paraId="3D9328BA"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车间仓库有害气体监测是否超标</w:t>
            </w:r>
          </w:p>
        </w:tc>
        <w:tc>
          <w:tcPr>
            <w:tcW w:w="1024" w:type="dxa"/>
            <w:tcBorders>
              <w:top w:val="nil"/>
              <w:left w:val="nil"/>
              <w:bottom w:val="single" w:sz="4" w:space="0" w:color="auto"/>
              <w:right w:val="single" w:sz="4" w:space="0" w:color="auto"/>
            </w:tcBorders>
            <w:shd w:val="clear" w:color="auto" w:fill="auto"/>
            <w:noWrap/>
            <w:vAlign w:val="center"/>
            <w:hideMark/>
          </w:tcPr>
          <w:p w14:paraId="518E466E"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431" w:type="dxa"/>
            <w:tcBorders>
              <w:top w:val="nil"/>
              <w:left w:val="nil"/>
              <w:bottom w:val="single" w:sz="4" w:space="0" w:color="auto"/>
              <w:right w:val="single" w:sz="4" w:space="0" w:color="auto"/>
            </w:tcBorders>
            <w:shd w:val="clear" w:color="auto" w:fill="auto"/>
            <w:noWrap/>
            <w:vAlign w:val="center"/>
            <w:hideMark/>
          </w:tcPr>
          <w:p w14:paraId="5A30C226"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603" w:type="dxa"/>
            <w:tcBorders>
              <w:top w:val="nil"/>
              <w:left w:val="nil"/>
              <w:bottom w:val="single" w:sz="4" w:space="0" w:color="auto"/>
              <w:right w:val="single" w:sz="4" w:space="0" w:color="auto"/>
            </w:tcBorders>
            <w:shd w:val="clear" w:color="auto" w:fill="auto"/>
            <w:noWrap/>
            <w:vAlign w:val="center"/>
            <w:hideMark/>
          </w:tcPr>
          <w:p w14:paraId="1B9523FE"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r>
      <w:tr w:rsidR="00427E1F" w:rsidRPr="00427E1F" w14:paraId="193420CD" w14:textId="77777777" w:rsidTr="00920293">
        <w:trPr>
          <w:trHeight w:val="70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67815224" w14:textId="77777777" w:rsidR="00427E1F" w:rsidRPr="00427E1F" w:rsidRDefault="00427E1F" w:rsidP="00427E1F">
            <w:pPr>
              <w:widowControl/>
              <w:jc w:val="center"/>
              <w:rPr>
                <w:rFonts w:ascii="宋体" w:eastAsia="宋体" w:hAnsi="宋体" w:cs="宋体"/>
                <w:kern w:val="0"/>
                <w:sz w:val="24"/>
                <w:szCs w:val="24"/>
              </w:rPr>
            </w:pPr>
            <w:r w:rsidRPr="00427E1F">
              <w:rPr>
                <w:rFonts w:ascii="宋体" w:eastAsia="宋体" w:hAnsi="宋体" w:cs="宋体" w:hint="eastAsia"/>
                <w:kern w:val="0"/>
                <w:sz w:val="24"/>
                <w:szCs w:val="24"/>
              </w:rPr>
              <w:t>10</w:t>
            </w:r>
          </w:p>
        </w:tc>
        <w:tc>
          <w:tcPr>
            <w:tcW w:w="4812" w:type="dxa"/>
            <w:tcBorders>
              <w:top w:val="nil"/>
              <w:left w:val="nil"/>
              <w:bottom w:val="single" w:sz="4" w:space="0" w:color="auto"/>
              <w:right w:val="single" w:sz="4" w:space="0" w:color="auto"/>
            </w:tcBorders>
            <w:shd w:val="clear" w:color="auto" w:fill="auto"/>
            <w:vAlign w:val="center"/>
            <w:hideMark/>
          </w:tcPr>
          <w:p w14:paraId="673921F1"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节假日期间人员安排 加强安全巡回检查、保卫措施和各项工作</w:t>
            </w:r>
          </w:p>
        </w:tc>
        <w:tc>
          <w:tcPr>
            <w:tcW w:w="1024" w:type="dxa"/>
            <w:tcBorders>
              <w:top w:val="nil"/>
              <w:left w:val="nil"/>
              <w:bottom w:val="single" w:sz="4" w:space="0" w:color="auto"/>
              <w:right w:val="single" w:sz="4" w:space="0" w:color="auto"/>
            </w:tcBorders>
            <w:shd w:val="clear" w:color="auto" w:fill="auto"/>
            <w:noWrap/>
            <w:vAlign w:val="center"/>
            <w:hideMark/>
          </w:tcPr>
          <w:p w14:paraId="15D805DA"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431" w:type="dxa"/>
            <w:tcBorders>
              <w:top w:val="nil"/>
              <w:left w:val="nil"/>
              <w:bottom w:val="single" w:sz="4" w:space="0" w:color="auto"/>
              <w:right w:val="single" w:sz="4" w:space="0" w:color="auto"/>
            </w:tcBorders>
            <w:shd w:val="clear" w:color="auto" w:fill="auto"/>
            <w:noWrap/>
            <w:vAlign w:val="center"/>
            <w:hideMark/>
          </w:tcPr>
          <w:p w14:paraId="1B6533DF"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603" w:type="dxa"/>
            <w:tcBorders>
              <w:top w:val="nil"/>
              <w:left w:val="nil"/>
              <w:bottom w:val="single" w:sz="4" w:space="0" w:color="auto"/>
              <w:right w:val="single" w:sz="4" w:space="0" w:color="auto"/>
            </w:tcBorders>
            <w:shd w:val="clear" w:color="auto" w:fill="auto"/>
            <w:noWrap/>
            <w:vAlign w:val="center"/>
            <w:hideMark/>
          </w:tcPr>
          <w:p w14:paraId="1483A3EB"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r>
      <w:tr w:rsidR="00427E1F" w:rsidRPr="00427E1F" w14:paraId="47573438" w14:textId="77777777" w:rsidTr="00920293">
        <w:trPr>
          <w:trHeight w:val="61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7FDB1550" w14:textId="77777777" w:rsidR="00427E1F" w:rsidRPr="00427E1F" w:rsidRDefault="00427E1F" w:rsidP="00920293">
            <w:pPr>
              <w:widowControl/>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4812" w:type="dxa"/>
            <w:tcBorders>
              <w:top w:val="nil"/>
              <w:left w:val="nil"/>
              <w:bottom w:val="single" w:sz="4" w:space="0" w:color="auto"/>
              <w:right w:val="single" w:sz="4" w:space="0" w:color="auto"/>
            </w:tcBorders>
            <w:shd w:val="clear" w:color="auto" w:fill="auto"/>
            <w:vAlign w:val="center"/>
            <w:hideMark/>
          </w:tcPr>
          <w:p w14:paraId="12CD8AC9"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024" w:type="dxa"/>
            <w:tcBorders>
              <w:top w:val="nil"/>
              <w:left w:val="nil"/>
              <w:bottom w:val="single" w:sz="4" w:space="0" w:color="auto"/>
              <w:right w:val="single" w:sz="4" w:space="0" w:color="auto"/>
            </w:tcBorders>
            <w:shd w:val="clear" w:color="auto" w:fill="auto"/>
            <w:noWrap/>
            <w:vAlign w:val="center"/>
            <w:hideMark/>
          </w:tcPr>
          <w:p w14:paraId="72520A12"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431" w:type="dxa"/>
            <w:tcBorders>
              <w:top w:val="nil"/>
              <w:left w:val="nil"/>
              <w:bottom w:val="single" w:sz="4" w:space="0" w:color="auto"/>
              <w:right w:val="single" w:sz="4" w:space="0" w:color="auto"/>
            </w:tcBorders>
            <w:shd w:val="clear" w:color="auto" w:fill="auto"/>
            <w:noWrap/>
            <w:vAlign w:val="center"/>
            <w:hideMark/>
          </w:tcPr>
          <w:p w14:paraId="50595890"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603" w:type="dxa"/>
            <w:tcBorders>
              <w:top w:val="nil"/>
              <w:left w:val="nil"/>
              <w:bottom w:val="single" w:sz="4" w:space="0" w:color="auto"/>
              <w:right w:val="single" w:sz="4" w:space="0" w:color="auto"/>
            </w:tcBorders>
            <w:shd w:val="clear" w:color="auto" w:fill="auto"/>
            <w:noWrap/>
            <w:vAlign w:val="center"/>
            <w:hideMark/>
          </w:tcPr>
          <w:p w14:paraId="0EA76841"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r>
      <w:tr w:rsidR="00427E1F" w:rsidRPr="00427E1F" w14:paraId="3E688174" w14:textId="77777777" w:rsidTr="00920293">
        <w:trPr>
          <w:trHeight w:val="64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777B216E"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4812" w:type="dxa"/>
            <w:tcBorders>
              <w:top w:val="nil"/>
              <w:left w:val="nil"/>
              <w:bottom w:val="single" w:sz="4" w:space="0" w:color="auto"/>
              <w:right w:val="single" w:sz="4" w:space="0" w:color="auto"/>
            </w:tcBorders>
            <w:shd w:val="clear" w:color="auto" w:fill="auto"/>
            <w:vAlign w:val="center"/>
            <w:hideMark/>
          </w:tcPr>
          <w:p w14:paraId="49BE780A"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024" w:type="dxa"/>
            <w:tcBorders>
              <w:top w:val="nil"/>
              <w:left w:val="nil"/>
              <w:bottom w:val="single" w:sz="4" w:space="0" w:color="auto"/>
              <w:right w:val="single" w:sz="4" w:space="0" w:color="auto"/>
            </w:tcBorders>
            <w:shd w:val="clear" w:color="auto" w:fill="auto"/>
            <w:noWrap/>
            <w:vAlign w:val="center"/>
            <w:hideMark/>
          </w:tcPr>
          <w:p w14:paraId="2B0FF3DF"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431" w:type="dxa"/>
            <w:tcBorders>
              <w:top w:val="nil"/>
              <w:left w:val="nil"/>
              <w:bottom w:val="single" w:sz="4" w:space="0" w:color="auto"/>
              <w:right w:val="single" w:sz="4" w:space="0" w:color="auto"/>
            </w:tcBorders>
            <w:shd w:val="clear" w:color="auto" w:fill="auto"/>
            <w:noWrap/>
            <w:vAlign w:val="center"/>
            <w:hideMark/>
          </w:tcPr>
          <w:p w14:paraId="1E0B7C7E"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603" w:type="dxa"/>
            <w:tcBorders>
              <w:top w:val="nil"/>
              <w:left w:val="nil"/>
              <w:bottom w:val="single" w:sz="4" w:space="0" w:color="auto"/>
              <w:right w:val="single" w:sz="4" w:space="0" w:color="auto"/>
            </w:tcBorders>
            <w:shd w:val="clear" w:color="auto" w:fill="auto"/>
            <w:noWrap/>
            <w:vAlign w:val="center"/>
            <w:hideMark/>
          </w:tcPr>
          <w:p w14:paraId="39B3B661"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r>
      <w:tr w:rsidR="00427E1F" w:rsidRPr="00427E1F" w14:paraId="13B3A3F9" w14:textId="77777777" w:rsidTr="00920293">
        <w:trPr>
          <w:trHeight w:val="49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4A3B0D4A"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检查意见</w:t>
            </w:r>
          </w:p>
        </w:tc>
        <w:tc>
          <w:tcPr>
            <w:tcW w:w="4812" w:type="dxa"/>
            <w:tcBorders>
              <w:top w:val="nil"/>
              <w:left w:val="nil"/>
              <w:bottom w:val="single" w:sz="4" w:space="0" w:color="auto"/>
              <w:right w:val="single" w:sz="4" w:space="0" w:color="auto"/>
            </w:tcBorders>
            <w:shd w:val="clear" w:color="auto" w:fill="auto"/>
            <w:noWrap/>
            <w:vAlign w:val="center"/>
            <w:hideMark/>
          </w:tcPr>
          <w:p w14:paraId="5679BB07"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024" w:type="dxa"/>
            <w:tcBorders>
              <w:top w:val="nil"/>
              <w:left w:val="nil"/>
              <w:bottom w:val="single" w:sz="4" w:space="0" w:color="auto"/>
              <w:right w:val="single" w:sz="4" w:space="0" w:color="auto"/>
            </w:tcBorders>
            <w:shd w:val="clear" w:color="auto" w:fill="auto"/>
            <w:noWrap/>
            <w:vAlign w:val="center"/>
            <w:hideMark/>
          </w:tcPr>
          <w:p w14:paraId="1708F202"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431" w:type="dxa"/>
            <w:tcBorders>
              <w:top w:val="nil"/>
              <w:left w:val="nil"/>
              <w:bottom w:val="single" w:sz="4" w:space="0" w:color="auto"/>
              <w:right w:val="single" w:sz="4" w:space="0" w:color="auto"/>
            </w:tcBorders>
            <w:shd w:val="clear" w:color="auto" w:fill="auto"/>
            <w:noWrap/>
            <w:vAlign w:val="center"/>
            <w:hideMark/>
          </w:tcPr>
          <w:p w14:paraId="4D38F0DF"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603" w:type="dxa"/>
            <w:tcBorders>
              <w:top w:val="nil"/>
              <w:left w:val="nil"/>
              <w:bottom w:val="single" w:sz="4" w:space="0" w:color="auto"/>
              <w:right w:val="single" w:sz="4" w:space="0" w:color="auto"/>
            </w:tcBorders>
            <w:shd w:val="clear" w:color="auto" w:fill="auto"/>
            <w:noWrap/>
            <w:vAlign w:val="center"/>
            <w:hideMark/>
          </w:tcPr>
          <w:p w14:paraId="1C7D730E"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r>
    </w:tbl>
    <w:p w14:paraId="6DA650A9" w14:textId="77777777" w:rsidR="00427E1F" w:rsidRDefault="00427E1F" w:rsidP="00CD53D6"/>
    <w:p w14:paraId="20714EFE" w14:textId="77777777" w:rsidR="00920293" w:rsidRDefault="00920293" w:rsidP="00CD53D6">
      <w:pPr>
        <w:sectPr w:rsidR="00920293" w:rsidSect="00920293">
          <w:pgSz w:w="11906" w:h="16838"/>
          <w:pgMar w:top="1440" w:right="1400" w:bottom="1440" w:left="1400" w:header="851" w:footer="737" w:gutter="0"/>
          <w:paperSrc w:first="7" w:other="7"/>
          <w:cols w:space="720"/>
          <w:docGrid w:linePitch="312"/>
        </w:sectPr>
      </w:pPr>
    </w:p>
    <w:p w14:paraId="35F039D2" w14:textId="77777777" w:rsidR="00920293" w:rsidRDefault="00920293" w:rsidP="00CD53D6"/>
    <w:p w14:paraId="5BE6F512" w14:textId="77777777" w:rsidR="00920293" w:rsidRPr="00A54B8F" w:rsidRDefault="00920293" w:rsidP="00A54B8F">
      <w:pPr>
        <w:pStyle w:val="12"/>
        <w:spacing w:before="0" w:after="0" w:line="460" w:lineRule="exact"/>
        <w:ind w:left="2" w:firstLineChars="466" w:firstLine="1310"/>
        <w:outlineLvl w:val="0"/>
        <w:rPr>
          <w:bCs w:val="0"/>
        </w:rPr>
      </w:pPr>
      <w:bookmarkStart w:id="238" w:name="_Toc334616269"/>
      <w:bookmarkStart w:id="239" w:name="_Toc391046412"/>
      <w:r w:rsidRPr="00A54B8F">
        <w:rPr>
          <w:rFonts w:hint="eastAsia"/>
          <w:bCs w:val="0"/>
        </w:rPr>
        <w:t>表11.3 公司级综合安全检查表</w:t>
      </w:r>
      <w:bookmarkEnd w:id="238"/>
      <w:bookmarkEnd w:id="239"/>
    </w:p>
    <w:p w14:paraId="46548DD4" w14:textId="77777777" w:rsidR="00920293" w:rsidRDefault="00920293" w:rsidP="009D7577">
      <w:pPr>
        <w:spacing w:afterLines="50" w:after="120" w:line="320" w:lineRule="exact"/>
        <w:ind w:firstLineChars="250" w:firstLine="525"/>
        <w:rPr>
          <w:rFonts w:ascii="宋体" w:hAnsi="宋体"/>
          <w:szCs w:val="21"/>
        </w:rPr>
      </w:pPr>
      <w:r>
        <w:rPr>
          <w:rFonts w:ascii="宋体" w:hAnsi="宋体" w:hint="eastAsia"/>
          <w:szCs w:val="21"/>
        </w:rPr>
        <w:t>检查人：                                                                                      检查时间：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260"/>
        <w:gridCol w:w="8280"/>
        <w:gridCol w:w="1260"/>
        <w:gridCol w:w="900"/>
        <w:gridCol w:w="1980"/>
      </w:tblGrid>
      <w:tr w:rsidR="00920293" w14:paraId="2CA2CE41" w14:textId="77777777" w:rsidTr="00273C2B">
        <w:trPr>
          <w:cantSplit/>
          <w:trHeight w:val="1142"/>
        </w:trPr>
        <w:tc>
          <w:tcPr>
            <w:tcW w:w="828" w:type="dxa"/>
            <w:tcBorders>
              <w:top w:val="single" w:sz="4" w:space="0" w:color="auto"/>
              <w:left w:val="single" w:sz="4" w:space="0" w:color="auto"/>
              <w:bottom w:val="single" w:sz="4" w:space="0" w:color="auto"/>
              <w:right w:val="single" w:sz="4" w:space="0" w:color="auto"/>
            </w:tcBorders>
          </w:tcPr>
          <w:p w14:paraId="34D1D323" w14:textId="77777777" w:rsidR="00920293" w:rsidRDefault="00920293" w:rsidP="00920293">
            <w:pPr>
              <w:spacing w:line="280" w:lineRule="atLeast"/>
              <w:jc w:val="center"/>
              <w:rPr>
                <w:rFonts w:ascii="宋体" w:hAnsi="宋体"/>
                <w:szCs w:val="21"/>
              </w:rPr>
            </w:pPr>
          </w:p>
          <w:p w14:paraId="709DA660" w14:textId="77777777" w:rsidR="00920293" w:rsidRDefault="00920293" w:rsidP="00920293">
            <w:pPr>
              <w:spacing w:line="280" w:lineRule="atLeast"/>
              <w:jc w:val="center"/>
              <w:rPr>
                <w:rFonts w:ascii="宋体" w:hAnsi="宋体"/>
                <w:szCs w:val="21"/>
              </w:rPr>
            </w:pPr>
            <w:r>
              <w:rPr>
                <w:rFonts w:ascii="宋体" w:hAnsi="宋体" w:hint="eastAsia"/>
                <w:szCs w:val="21"/>
              </w:rPr>
              <w:t>目的</w:t>
            </w:r>
          </w:p>
        </w:tc>
        <w:tc>
          <w:tcPr>
            <w:tcW w:w="13680" w:type="dxa"/>
            <w:gridSpan w:val="5"/>
            <w:tcBorders>
              <w:top w:val="single" w:sz="4" w:space="0" w:color="auto"/>
              <w:left w:val="single" w:sz="4" w:space="0" w:color="auto"/>
              <w:bottom w:val="single" w:sz="4" w:space="0" w:color="auto"/>
              <w:right w:val="single" w:sz="4" w:space="0" w:color="auto"/>
            </w:tcBorders>
            <w:vAlign w:val="center"/>
          </w:tcPr>
          <w:p w14:paraId="6B04A7B5" w14:textId="77777777" w:rsidR="00920293" w:rsidRDefault="00920293" w:rsidP="00920293">
            <w:pPr>
              <w:spacing w:line="280" w:lineRule="atLeast"/>
              <w:ind w:firstLineChars="200" w:firstLine="420"/>
              <w:rPr>
                <w:rFonts w:ascii="宋体" w:hAnsi="宋体"/>
                <w:szCs w:val="21"/>
              </w:rPr>
            </w:pPr>
            <w:r>
              <w:rPr>
                <w:rFonts w:ascii="宋体" w:hAnsi="宋体" w:hint="eastAsia"/>
                <w:szCs w:val="21"/>
              </w:rPr>
              <w:t>对生产过程及安全管理中可能存在的隐患、有害危险因素、缺陷等进行查证，查找不安全因素和不安全行为，以确保隐患或有害、危险因素或缺陷存在状态，以及它们转化为事故的条件，以制定整改措施，消除或控制隐患和有害与危险因素，确保生产安全，使企业符合《危险化学品从业单位安全标准化规范》的要求。</w:t>
            </w:r>
          </w:p>
        </w:tc>
      </w:tr>
      <w:tr w:rsidR="00920293" w14:paraId="273DCD59" w14:textId="77777777" w:rsidTr="00273C2B">
        <w:trPr>
          <w:cantSplit/>
          <w:trHeight w:val="910"/>
        </w:trPr>
        <w:tc>
          <w:tcPr>
            <w:tcW w:w="828" w:type="dxa"/>
            <w:tcBorders>
              <w:top w:val="single" w:sz="4" w:space="0" w:color="auto"/>
              <w:left w:val="single" w:sz="4" w:space="0" w:color="auto"/>
              <w:bottom w:val="single" w:sz="4" w:space="0" w:color="auto"/>
              <w:right w:val="single" w:sz="4" w:space="0" w:color="auto"/>
            </w:tcBorders>
          </w:tcPr>
          <w:p w14:paraId="7CCF650F" w14:textId="77777777" w:rsidR="00920293" w:rsidRDefault="00920293" w:rsidP="00920293">
            <w:pPr>
              <w:spacing w:line="280" w:lineRule="atLeast"/>
              <w:jc w:val="center"/>
              <w:rPr>
                <w:rFonts w:ascii="宋体" w:hAnsi="宋体"/>
                <w:szCs w:val="21"/>
              </w:rPr>
            </w:pPr>
            <w:r>
              <w:rPr>
                <w:rFonts w:ascii="宋体" w:hAnsi="宋体" w:hint="eastAsia"/>
                <w:szCs w:val="21"/>
              </w:rPr>
              <w:t>要求</w:t>
            </w:r>
          </w:p>
        </w:tc>
        <w:tc>
          <w:tcPr>
            <w:tcW w:w="13680" w:type="dxa"/>
            <w:gridSpan w:val="5"/>
            <w:tcBorders>
              <w:top w:val="single" w:sz="4" w:space="0" w:color="auto"/>
              <w:left w:val="single" w:sz="4" w:space="0" w:color="auto"/>
              <w:bottom w:val="single" w:sz="4" w:space="0" w:color="auto"/>
              <w:right w:val="single" w:sz="4" w:space="0" w:color="auto"/>
            </w:tcBorders>
            <w:vAlign w:val="center"/>
          </w:tcPr>
          <w:p w14:paraId="3B64DB4C" w14:textId="77777777" w:rsidR="00920293" w:rsidRDefault="00920293" w:rsidP="00920293">
            <w:pPr>
              <w:spacing w:line="280" w:lineRule="atLeast"/>
              <w:ind w:firstLineChars="200" w:firstLine="420"/>
              <w:rPr>
                <w:rFonts w:ascii="宋体" w:hAnsi="宋体"/>
                <w:szCs w:val="21"/>
              </w:rPr>
            </w:pPr>
            <w:r>
              <w:rPr>
                <w:rFonts w:ascii="宋体" w:hAnsi="宋体" w:hint="eastAsia"/>
                <w:szCs w:val="21"/>
              </w:rPr>
              <w:t>按照《危险化学品从业单位安全标准化规范》的要求认真检查，查出不符合项。对查出问题及时处理，暂时无法处理得应采取有效的预防措施，并立即向公司安委会和市安监局领导汇报。</w:t>
            </w:r>
          </w:p>
        </w:tc>
      </w:tr>
      <w:tr w:rsidR="00920293" w14:paraId="7078D447" w14:textId="77777777" w:rsidTr="00273C2B">
        <w:trPr>
          <w:cantSplit/>
          <w:trHeight w:val="503"/>
        </w:trPr>
        <w:tc>
          <w:tcPr>
            <w:tcW w:w="828" w:type="dxa"/>
            <w:tcBorders>
              <w:top w:val="single" w:sz="4" w:space="0" w:color="auto"/>
              <w:left w:val="single" w:sz="4" w:space="0" w:color="auto"/>
              <w:bottom w:val="single" w:sz="4" w:space="0" w:color="auto"/>
              <w:right w:val="single" w:sz="4" w:space="0" w:color="auto"/>
            </w:tcBorders>
            <w:vAlign w:val="center"/>
          </w:tcPr>
          <w:p w14:paraId="08FBA7E7" w14:textId="77777777" w:rsidR="00920293" w:rsidRDefault="00920293" w:rsidP="00920293">
            <w:pPr>
              <w:spacing w:line="280" w:lineRule="atLeast"/>
              <w:jc w:val="center"/>
              <w:rPr>
                <w:rFonts w:ascii="宋体" w:hAnsi="宋体"/>
                <w:szCs w:val="21"/>
              </w:rPr>
            </w:pPr>
            <w:r>
              <w:rPr>
                <w:rFonts w:ascii="宋体" w:hAnsi="宋体" w:hint="eastAsia"/>
                <w:szCs w:val="21"/>
              </w:rPr>
              <w:t>内容</w:t>
            </w:r>
          </w:p>
        </w:tc>
        <w:tc>
          <w:tcPr>
            <w:tcW w:w="13680" w:type="dxa"/>
            <w:gridSpan w:val="5"/>
            <w:tcBorders>
              <w:top w:val="single" w:sz="4" w:space="0" w:color="auto"/>
              <w:left w:val="single" w:sz="4" w:space="0" w:color="auto"/>
              <w:bottom w:val="single" w:sz="4" w:space="0" w:color="auto"/>
              <w:right w:val="single" w:sz="4" w:space="0" w:color="auto"/>
            </w:tcBorders>
            <w:vAlign w:val="center"/>
          </w:tcPr>
          <w:p w14:paraId="3964F0DB" w14:textId="77777777" w:rsidR="00920293" w:rsidRDefault="00920293" w:rsidP="00920293">
            <w:pPr>
              <w:spacing w:line="280" w:lineRule="atLeast"/>
              <w:jc w:val="center"/>
              <w:rPr>
                <w:rFonts w:ascii="宋体" w:hAnsi="宋体"/>
                <w:szCs w:val="21"/>
              </w:rPr>
            </w:pPr>
            <w:r>
              <w:rPr>
                <w:rFonts w:ascii="宋体" w:hAnsi="宋体" w:hint="eastAsia"/>
                <w:szCs w:val="21"/>
              </w:rPr>
              <w:t>见检查项目</w:t>
            </w:r>
          </w:p>
        </w:tc>
      </w:tr>
      <w:tr w:rsidR="00920293" w14:paraId="57B45133" w14:textId="77777777" w:rsidTr="00273C2B">
        <w:trPr>
          <w:cantSplit/>
          <w:trHeight w:val="553"/>
        </w:trPr>
        <w:tc>
          <w:tcPr>
            <w:tcW w:w="828" w:type="dxa"/>
            <w:tcBorders>
              <w:top w:val="single" w:sz="4" w:space="0" w:color="auto"/>
              <w:left w:val="single" w:sz="4" w:space="0" w:color="auto"/>
              <w:bottom w:val="single" w:sz="4" w:space="0" w:color="auto"/>
              <w:right w:val="single" w:sz="4" w:space="0" w:color="auto"/>
            </w:tcBorders>
            <w:vAlign w:val="center"/>
          </w:tcPr>
          <w:p w14:paraId="66749603" w14:textId="77777777" w:rsidR="00920293" w:rsidRDefault="00920293" w:rsidP="00920293">
            <w:pPr>
              <w:spacing w:line="280" w:lineRule="atLeast"/>
              <w:jc w:val="center"/>
              <w:rPr>
                <w:rFonts w:ascii="宋体" w:hAnsi="宋体"/>
                <w:szCs w:val="21"/>
              </w:rPr>
            </w:pPr>
            <w:r>
              <w:rPr>
                <w:rFonts w:ascii="宋体" w:hAnsi="宋体" w:hint="eastAsia"/>
                <w:szCs w:val="21"/>
              </w:rPr>
              <w:t>计划</w:t>
            </w:r>
          </w:p>
        </w:tc>
        <w:tc>
          <w:tcPr>
            <w:tcW w:w="13680" w:type="dxa"/>
            <w:gridSpan w:val="5"/>
            <w:tcBorders>
              <w:top w:val="single" w:sz="4" w:space="0" w:color="auto"/>
              <w:left w:val="single" w:sz="4" w:space="0" w:color="auto"/>
              <w:bottom w:val="single" w:sz="4" w:space="0" w:color="auto"/>
              <w:right w:val="single" w:sz="4" w:space="0" w:color="auto"/>
            </w:tcBorders>
            <w:vAlign w:val="center"/>
          </w:tcPr>
          <w:p w14:paraId="21ABD26D" w14:textId="77777777" w:rsidR="00920293" w:rsidRDefault="00920293" w:rsidP="00920293">
            <w:pPr>
              <w:spacing w:line="280" w:lineRule="atLeast"/>
              <w:jc w:val="center"/>
              <w:rPr>
                <w:rFonts w:ascii="宋体" w:hAnsi="宋体"/>
                <w:szCs w:val="21"/>
              </w:rPr>
            </w:pPr>
            <w:r>
              <w:rPr>
                <w:rFonts w:ascii="宋体" w:hAnsi="宋体" w:hint="eastAsia"/>
                <w:szCs w:val="21"/>
              </w:rPr>
              <w:t>每年不少于2次检查</w:t>
            </w:r>
          </w:p>
        </w:tc>
      </w:tr>
      <w:tr w:rsidR="00920293" w14:paraId="07CC90FC" w14:textId="77777777" w:rsidTr="00273C2B">
        <w:trPr>
          <w:cantSplit/>
          <w:trHeight w:val="411"/>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3B9BF4CF" w14:textId="77777777" w:rsidR="00920293" w:rsidRDefault="00920293" w:rsidP="00920293">
            <w:pPr>
              <w:spacing w:line="280" w:lineRule="atLeast"/>
              <w:jc w:val="center"/>
              <w:rPr>
                <w:rFonts w:ascii="宋体" w:hAnsi="宋体"/>
                <w:szCs w:val="21"/>
              </w:rPr>
            </w:pPr>
            <w:r>
              <w:rPr>
                <w:rFonts w:ascii="宋体" w:hAnsi="宋体" w:hint="eastAsia"/>
                <w:szCs w:val="21"/>
              </w:rPr>
              <w:t>序号</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14:paraId="690B7686" w14:textId="77777777" w:rsidR="00920293" w:rsidRDefault="00920293" w:rsidP="00920293">
            <w:pPr>
              <w:spacing w:line="280" w:lineRule="atLeast"/>
              <w:jc w:val="center"/>
              <w:rPr>
                <w:rFonts w:ascii="宋体" w:hAnsi="宋体"/>
                <w:szCs w:val="21"/>
              </w:rPr>
            </w:pPr>
            <w:r>
              <w:rPr>
                <w:rFonts w:ascii="宋体" w:hAnsi="宋体" w:hint="eastAsia"/>
                <w:szCs w:val="21"/>
              </w:rPr>
              <w:t>检查项目</w:t>
            </w:r>
          </w:p>
        </w:tc>
        <w:tc>
          <w:tcPr>
            <w:tcW w:w="8280" w:type="dxa"/>
            <w:vMerge w:val="restart"/>
            <w:tcBorders>
              <w:top w:val="single" w:sz="4" w:space="0" w:color="auto"/>
              <w:left w:val="single" w:sz="4" w:space="0" w:color="auto"/>
              <w:bottom w:val="single" w:sz="4" w:space="0" w:color="auto"/>
              <w:right w:val="single" w:sz="4" w:space="0" w:color="auto"/>
            </w:tcBorders>
            <w:vAlign w:val="center"/>
          </w:tcPr>
          <w:p w14:paraId="77CEDDE6" w14:textId="77777777" w:rsidR="00920293" w:rsidRDefault="00920293" w:rsidP="00920293">
            <w:pPr>
              <w:spacing w:line="280" w:lineRule="atLeast"/>
              <w:jc w:val="center"/>
              <w:rPr>
                <w:rFonts w:ascii="宋体" w:hAnsi="宋体"/>
                <w:szCs w:val="21"/>
              </w:rPr>
            </w:pPr>
            <w:r>
              <w:rPr>
                <w:rFonts w:ascii="宋体" w:hAnsi="宋体" w:hint="eastAsia"/>
                <w:szCs w:val="21"/>
              </w:rPr>
              <w:t>检查标准</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14:paraId="5623BDFC" w14:textId="77777777" w:rsidR="00920293" w:rsidRDefault="00920293" w:rsidP="00920293">
            <w:pPr>
              <w:spacing w:line="280" w:lineRule="atLeast"/>
              <w:jc w:val="center"/>
              <w:rPr>
                <w:rFonts w:ascii="宋体" w:hAnsi="宋体"/>
                <w:szCs w:val="21"/>
              </w:rPr>
            </w:pPr>
            <w:r>
              <w:rPr>
                <w:rFonts w:ascii="宋体" w:hAnsi="宋体" w:hint="eastAsia"/>
                <w:szCs w:val="21"/>
              </w:rPr>
              <w:t>检查方法（或依据）</w:t>
            </w: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343C4916" w14:textId="77777777" w:rsidR="00920293" w:rsidRDefault="00920293" w:rsidP="00920293">
            <w:pPr>
              <w:tabs>
                <w:tab w:val="left" w:pos="1800"/>
              </w:tabs>
              <w:spacing w:line="280" w:lineRule="atLeast"/>
              <w:ind w:firstLineChars="100" w:firstLine="210"/>
              <w:jc w:val="center"/>
              <w:rPr>
                <w:rFonts w:ascii="宋体" w:hAnsi="宋体"/>
                <w:szCs w:val="21"/>
              </w:rPr>
            </w:pPr>
            <w:r>
              <w:rPr>
                <w:rFonts w:ascii="宋体" w:hAnsi="宋体" w:hint="eastAsia"/>
                <w:szCs w:val="21"/>
              </w:rPr>
              <w:t>检查评价</w:t>
            </w:r>
          </w:p>
        </w:tc>
      </w:tr>
      <w:tr w:rsidR="00920293" w14:paraId="05D1E16A" w14:textId="77777777" w:rsidTr="00273C2B">
        <w:trPr>
          <w:cantSplit/>
          <w:trHeight w:val="128"/>
        </w:trPr>
        <w:tc>
          <w:tcPr>
            <w:tcW w:w="828" w:type="dxa"/>
            <w:vMerge/>
            <w:tcBorders>
              <w:top w:val="single" w:sz="4" w:space="0" w:color="auto"/>
              <w:left w:val="single" w:sz="4" w:space="0" w:color="auto"/>
              <w:bottom w:val="single" w:sz="4" w:space="0" w:color="auto"/>
              <w:right w:val="single" w:sz="4" w:space="0" w:color="auto"/>
            </w:tcBorders>
            <w:vAlign w:val="center"/>
          </w:tcPr>
          <w:p w14:paraId="4DE2CBAB" w14:textId="77777777" w:rsidR="00920293" w:rsidRDefault="00920293" w:rsidP="00920293">
            <w:pPr>
              <w:widowControl/>
              <w:spacing w:line="280" w:lineRule="atLeast"/>
              <w:jc w:val="center"/>
              <w:rPr>
                <w:rFonts w:ascii="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14:paraId="10AC3AD6" w14:textId="77777777" w:rsidR="00920293" w:rsidRDefault="00920293" w:rsidP="00920293">
            <w:pPr>
              <w:widowControl/>
              <w:spacing w:line="280" w:lineRule="atLeast"/>
              <w:jc w:val="center"/>
              <w:rPr>
                <w:rFonts w:ascii="宋体" w:hAnsi="宋体"/>
                <w:szCs w:val="21"/>
              </w:rPr>
            </w:pPr>
          </w:p>
        </w:tc>
        <w:tc>
          <w:tcPr>
            <w:tcW w:w="8280" w:type="dxa"/>
            <w:vMerge/>
            <w:tcBorders>
              <w:top w:val="single" w:sz="4" w:space="0" w:color="auto"/>
              <w:left w:val="single" w:sz="4" w:space="0" w:color="auto"/>
              <w:bottom w:val="single" w:sz="4" w:space="0" w:color="auto"/>
              <w:right w:val="single" w:sz="4" w:space="0" w:color="auto"/>
            </w:tcBorders>
            <w:vAlign w:val="center"/>
          </w:tcPr>
          <w:p w14:paraId="3A59E3CE" w14:textId="77777777" w:rsidR="00920293" w:rsidRDefault="00920293" w:rsidP="00920293">
            <w:pPr>
              <w:widowControl/>
              <w:spacing w:line="280" w:lineRule="atLeast"/>
              <w:jc w:val="center"/>
              <w:rPr>
                <w:rFonts w:ascii="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14:paraId="25853B4A" w14:textId="77777777" w:rsidR="00920293" w:rsidRDefault="00920293" w:rsidP="00920293">
            <w:pPr>
              <w:widowControl/>
              <w:spacing w:line="280" w:lineRule="atLeast"/>
              <w:jc w:val="center"/>
              <w:rPr>
                <w:rFonts w:ascii="宋体" w:hAnsi="宋体"/>
                <w:szCs w:val="21"/>
              </w:rPr>
            </w:pPr>
          </w:p>
        </w:tc>
        <w:tc>
          <w:tcPr>
            <w:tcW w:w="900" w:type="dxa"/>
            <w:tcBorders>
              <w:top w:val="single" w:sz="4" w:space="0" w:color="auto"/>
              <w:left w:val="single" w:sz="4" w:space="0" w:color="auto"/>
              <w:bottom w:val="single" w:sz="4" w:space="0" w:color="auto"/>
              <w:right w:val="single" w:sz="4" w:space="0" w:color="auto"/>
            </w:tcBorders>
            <w:vAlign w:val="center"/>
          </w:tcPr>
          <w:p w14:paraId="03405D7A"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符合</w:t>
            </w:r>
          </w:p>
        </w:tc>
        <w:tc>
          <w:tcPr>
            <w:tcW w:w="1980" w:type="dxa"/>
            <w:tcBorders>
              <w:top w:val="single" w:sz="4" w:space="0" w:color="auto"/>
              <w:left w:val="single" w:sz="4" w:space="0" w:color="auto"/>
              <w:bottom w:val="single" w:sz="4" w:space="0" w:color="auto"/>
              <w:right w:val="single" w:sz="4" w:space="0" w:color="auto"/>
            </w:tcBorders>
            <w:vAlign w:val="center"/>
          </w:tcPr>
          <w:p w14:paraId="574ED1C2"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不符合及主要问题</w:t>
            </w:r>
          </w:p>
        </w:tc>
      </w:tr>
      <w:tr w:rsidR="00920293" w14:paraId="5E4F43A3" w14:textId="77777777" w:rsidTr="00273C2B">
        <w:trPr>
          <w:trHeight w:val="180"/>
        </w:trPr>
        <w:tc>
          <w:tcPr>
            <w:tcW w:w="828" w:type="dxa"/>
            <w:tcBorders>
              <w:top w:val="single" w:sz="4" w:space="0" w:color="auto"/>
              <w:left w:val="single" w:sz="4" w:space="0" w:color="auto"/>
              <w:bottom w:val="single" w:sz="4" w:space="0" w:color="auto"/>
              <w:right w:val="single" w:sz="4" w:space="0" w:color="auto"/>
            </w:tcBorders>
            <w:vAlign w:val="center"/>
          </w:tcPr>
          <w:p w14:paraId="5FC15322" w14:textId="77777777" w:rsidR="00920293" w:rsidRDefault="00920293" w:rsidP="00920293">
            <w:pPr>
              <w:spacing w:line="280" w:lineRule="atLeast"/>
              <w:jc w:val="center"/>
              <w:rPr>
                <w:rFonts w:ascii="宋体" w:hAnsi="宋体"/>
                <w:szCs w:val="21"/>
              </w:rPr>
            </w:pPr>
            <w:r>
              <w:rPr>
                <w:rFonts w:ascii="宋体" w:hAnsi="宋体" w:hint="eastAsia"/>
                <w:szCs w:val="21"/>
              </w:rPr>
              <w:t>1</w:t>
            </w:r>
          </w:p>
        </w:tc>
        <w:tc>
          <w:tcPr>
            <w:tcW w:w="1260" w:type="dxa"/>
            <w:tcBorders>
              <w:top w:val="single" w:sz="4" w:space="0" w:color="auto"/>
              <w:left w:val="single" w:sz="4" w:space="0" w:color="auto"/>
              <w:bottom w:val="single" w:sz="4" w:space="0" w:color="auto"/>
              <w:right w:val="single" w:sz="4" w:space="0" w:color="auto"/>
            </w:tcBorders>
            <w:vAlign w:val="center"/>
          </w:tcPr>
          <w:p w14:paraId="169F1EF7" w14:textId="77777777" w:rsidR="00920293" w:rsidRDefault="00920293" w:rsidP="00920293">
            <w:pPr>
              <w:spacing w:line="280" w:lineRule="atLeast"/>
              <w:jc w:val="center"/>
              <w:rPr>
                <w:rFonts w:ascii="宋体" w:hAnsi="宋体"/>
                <w:szCs w:val="21"/>
              </w:rPr>
            </w:pPr>
            <w:r>
              <w:rPr>
                <w:rFonts w:ascii="宋体" w:hAnsi="宋体" w:hint="eastAsia"/>
                <w:szCs w:val="21"/>
              </w:rPr>
              <w:t>工艺管理</w:t>
            </w:r>
          </w:p>
        </w:tc>
        <w:tc>
          <w:tcPr>
            <w:tcW w:w="8280" w:type="dxa"/>
            <w:tcBorders>
              <w:top w:val="single" w:sz="4" w:space="0" w:color="auto"/>
              <w:left w:val="single" w:sz="4" w:space="0" w:color="auto"/>
              <w:bottom w:val="single" w:sz="4" w:space="0" w:color="auto"/>
              <w:right w:val="single" w:sz="4" w:space="0" w:color="auto"/>
            </w:tcBorders>
            <w:vAlign w:val="center"/>
          </w:tcPr>
          <w:p w14:paraId="71739483" w14:textId="77777777" w:rsidR="00920293" w:rsidRDefault="00920293" w:rsidP="00920293">
            <w:pPr>
              <w:tabs>
                <w:tab w:val="left" w:pos="1800"/>
              </w:tabs>
              <w:spacing w:line="280" w:lineRule="atLeast"/>
              <w:rPr>
                <w:rFonts w:ascii="宋体" w:hAnsi="宋体"/>
                <w:szCs w:val="21"/>
              </w:rPr>
            </w:pPr>
            <w:r>
              <w:rPr>
                <w:rFonts w:ascii="宋体" w:hAnsi="宋体" w:hint="eastAsia"/>
                <w:szCs w:val="21"/>
              </w:rPr>
              <w:t>1、岗位操作人员 严格遵守操作规程，中控指标的执行良好，操作记录及时、真实，字迹清晰工整。</w:t>
            </w:r>
          </w:p>
          <w:p w14:paraId="7A155AED" w14:textId="77777777" w:rsidR="00920293" w:rsidRDefault="00920293" w:rsidP="00920293">
            <w:pPr>
              <w:tabs>
                <w:tab w:val="left" w:pos="1800"/>
              </w:tabs>
              <w:spacing w:line="280" w:lineRule="atLeast"/>
              <w:rPr>
                <w:rFonts w:ascii="宋体" w:hAnsi="宋体"/>
                <w:szCs w:val="21"/>
              </w:rPr>
            </w:pPr>
            <w:r>
              <w:rPr>
                <w:rFonts w:ascii="宋体" w:hAnsi="宋体" w:hint="eastAsia"/>
                <w:szCs w:val="21"/>
              </w:rPr>
              <w:t>2、各联锁装置必须投用，完好。摘除、恢复连锁装置必须履行相关手续。</w:t>
            </w:r>
          </w:p>
          <w:p w14:paraId="204E2153" w14:textId="77777777" w:rsidR="00920293" w:rsidRDefault="00920293" w:rsidP="00920293">
            <w:pPr>
              <w:spacing w:line="280" w:lineRule="atLeast"/>
              <w:rPr>
                <w:rFonts w:ascii="宋体" w:hAnsi="宋体"/>
                <w:szCs w:val="21"/>
              </w:rPr>
            </w:pPr>
            <w:r>
              <w:rPr>
                <w:rFonts w:ascii="宋体" w:hAnsi="宋体" w:hint="eastAsia"/>
                <w:szCs w:val="21"/>
              </w:rPr>
              <w:t>3、冬季防冻防凝保温、夏季防暑降温措施完好。</w:t>
            </w:r>
          </w:p>
        </w:tc>
        <w:tc>
          <w:tcPr>
            <w:tcW w:w="1260" w:type="dxa"/>
            <w:tcBorders>
              <w:top w:val="single" w:sz="4" w:space="0" w:color="auto"/>
              <w:left w:val="single" w:sz="4" w:space="0" w:color="auto"/>
              <w:bottom w:val="single" w:sz="4" w:space="0" w:color="auto"/>
              <w:right w:val="single" w:sz="4" w:space="0" w:color="auto"/>
            </w:tcBorders>
            <w:vAlign w:val="center"/>
          </w:tcPr>
          <w:p w14:paraId="70611DEE"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查现场</w:t>
            </w:r>
          </w:p>
          <w:p w14:paraId="58C616D1"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查记录</w:t>
            </w:r>
          </w:p>
        </w:tc>
        <w:tc>
          <w:tcPr>
            <w:tcW w:w="900" w:type="dxa"/>
            <w:tcBorders>
              <w:top w:val="single" w:sz="4" w:space="0" w:color="auto"/>
              <w:left w:val="single" w:sz="4" w:space="0" w:color="auto"/>
              <w:bottom w:val="single" w:sz="4" w:space="0" w:color="auto"/>
              <w:right w:val="single" w:sz="4" w:space="0" w:color="auto"/>
            </w:tcBorders>
            <w:vAlign w:val="center"/>
          </w:tcPr>
          <w:p w14:paraId="4266245F" w14:textId="77777777" w:rsidR="00920293" w:rsidRDefault="00920293" w:rsidP="00920293">
            <w:pPr>
              <w:tabs>
                <w:tab w:val="left" w:pos="1800"/>
              </w:tabs>
              <w:spacing w:line="280" w:lineRule="atLeas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638E1F2F" w14:textId="77777777" w:rsidR="00920293" w:rsidRDefault="00920293" w:rsidP="00920293">
            <w:pPr>
              <w:tabs>
                <w:tab w:val="left" w:pos="1800"/>
              </w:tabs>
              <w:spacing w:line="280" w:lineRule="atLeast"/>
              <w:ind w:firstLineChars="100" w:firstLine="210"/>
              <w:jc w:val="center"/>
              <w:rPr>
                <w:rFonts w:ascii="宋体" w:hAnsi="宋体"/>
                <w:szCs w:val="21"/>
              </w:rPr>
            </w:pPr>
          </w:p>
        </w:tc>
      </w:tr>
      <w:tr w:rsidR="00920293" w14:paraId="52767C1B" w14:textId="77777777" w:rsidTr="00273C2B">
        <w:trPr>
          <w:trHeight w:val="1747"/>
        </w:trPr>
        <w:tc>
          <w:tcPr>
            <w:tcW w:w="828" w:type="dxa"/>
            <w:tcBorders>
              <w:top w:val="single" w:sz="4" w:space="0" w:color="auto"/>
              <w:left w:val="single" w:sz="4" w:space="0" w:color="auto"/>
              <w:bottom w:val="single" w:sz="4" w:space="0" w:color="auto"/>
              <w:right w:val="single" w:sz="4" w:space="0" w:color="auto"/>
            </w:tcBorders>
            <w:vAlign w:val="center"/>
          </w:tcPr>
          <w:p w14:paraId="21E29DD5"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2</w:t>
            </w:r>
          </w:p>
        </w:tc>
        <w:tc>
          <w:tcPr>
            <w:tcW w:w="1260" w:type="dxa"/>
            <w:tcBorders>
              <w:top w:val="single" w:sz="4" w:space="0" w:color="auto"/>
              <w:left w:val="single" w:sz="4" w:space="0" w:color="auto"/>
              <w:bottom w:val="single" w:sz="4" w:space="0" w:color="auto"/>
              <w:right w:val="single" w:sz="4" w:space="0" w:color="auto"/>
            </w:tcBorders>
            <w:vAlign w:val="center"/>
          </w:tcPr>
          <w:p w14:paraId="0DCDB126"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设备管理</w:t>
            </w:r>
          </w:p>
        </w:tc>
        <w:tc>
          <w:tcPr>
            <w:tcW w:w="8280" w:type="dxa"/>
            <w:tcBorders>
              <w:top w:val="single" w:sz="4" w:space="0" w:color="auto"/>
              <w:left w:val="single" w:sz="4" w:space="0" w:color="auto"/>
              <w:bottom w:val="single" w:sz="4" w:space="0" w:color="auto"/>
              <w:right w:val="single" w:sz="4" w:space="0" w:color="auto"/>
            </w:tcBorders>
            <w:vAlign w:val="center"/>
          </w:tcPr>
          <w:p w14:paraId="2711BE32" w14:textId="77777777" w:rsidR="00920293" w:rsidRDefault="00920293" w:rsidP="00920293">
            <w:pPr>
              <w:tabs>
                <w:tab w:val="left" w:pos="1800"/>
              </w:tabs>
              <w:spacing w:line="280" w:lineRule="atLeast"/>
              <w:rPr>
                <w:rFonts w:ascii="宋体" w:hAnsi="宋体"/>
                <w:szCs w:val="21"/>
              </w:rPr>
            </w:pPr>
            <w:r>
              <w:rPr>
                <w:rFonts w:ascii="宋体" w:hAnsi="宋体" w:hint="eastAsia"/>
                <w:szCs w:val="21"/>
              </w:rPr>
              <w:t>1、认真执行设备管理制度，设备维护保养、润滑、包机等落实到位。</w:t>
            </w:r>
          </w:p>
          <w:p w14:paraId="6EBA5143" w14:textId="77777777" w:rsidR="00920293" w:rsidRDefault="00920293" w:rsidP="00920293">
            <w:pPr>
              <w:tabs>
                <w:tab w:val="left" w:pos="1800"/>
              </w:tabs>
              <w:spacing w:line="280" w:lineRule="atLeast"/>
              <w:rPr>
                <w:rFonts w:ascii="宋体" w:hAnsi="宋体"/>
                <w:szCs w:val="21"/>
              </w:rPr>
            </w:pPr>
            <w:r>
              <w:rPr>
                <w:rFonts w:ascii="宋体" w:hAnsi="宋体" w:hint="eastAsia"/>
                <w:szCs w:val="21"/>
              </w:rPr>
              <w:t>2、备用设备状况良好，定期检查维护，达到随时启用。</w:t>
            </w:r>
          </w:p>
          <w:p w14:paraId="7CCC7404" w14:textId="77777777" w:rsidR="00920293" w:rsidRDefault="00920293" w:rsidP="00920293">
            <w:pPr>
              <w:tabs>
                <w:tab w:val="left" w:pos="1800"/>
              </w:tabs>
              <w:spacing w:line="280" w:lineRule="atLeast"/>
              <w:rPr>
                <w:rFonts w:ascii="宋体" w:hAnsi="宋体"/>
                <w:szCs w:val="21"/>
              </w:rPr>
            </w:pPr>
            <w:r>
              <w:rPr>
                <w:rFonts w:ascii="宋体" w:hAnsi="宋体" w:hint="eastAsia"/>
                <w:szCs w:val="21"/>
              </w:rPr>
              <w:t>3、现场无跑、冒、滴、漏现象，卫生状况良好。</w:t>
            </w:r>
          </w:p>
          <w:p w14:paraId="4A8BC73F" w14:textId="77777777" w:rsidR="00920293" w:rsidRDefault="00920293" w:rsidP="00920293">
            <w:pPr>
              <w:tabs>
                <w:tab w:val="left" w:pos="1800"/>
              </w:tabs>
              <w:spacing w:line="280" w:lineRule="atLeast"/>
              <w:rPr>
                <w:rFonts w:ascii="宋体" w:hAnsi="宋体"/>
                <w:szCs w:val="21"/>
              </w:rPr>
            </w:pPr>
            <w:r>
              <w:rPr>
                <w:rFonts w:ascii="宋体" w:hAnsi="宋体" w:hint="eastAsia"/>
                <w:szCs w:val="21"/>
              </w:rPr>
              <w:t>4、机泵泵体、阀门、法兰、压力表、温度计等完好。无杂音、无振动，暴露在外的传动部位有符合标准的安全防护罩。</w:t>
            </w:r>
          </w:p>
        </w:tc>
        <w:tc>
          <w:tcPr>
            <w:tcW w:w="1260" w:type="dxa"/>
            <w:tcBorders>
              <w:top w:val="single" w:sz="4" w:space="0" w:color="auto"/>
              <w:left w:val="single" w:sz="4" w:space="0" w:color="auto"/>
              <w:bottom w:val="single" w:sz="4" w:space="0" w:color="auto"/>
              <w:right w:val="single" w:sz="4" w:space="0" w:color="auto"/>
            </w:tcBorders>
            <w:vAlign w:val="center"/>
          </w:tcPr>
          <w:p w14:paraId="6F679739"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查现场</w:t>
            </w:r>
          </w:p>
        </w:tc>
        <w:tc>
          <w:tcPr>
            <w:tcW w:w="900" w:type="dxa"/>
            <w:tcBorders>
              <w:top w:val="single" w:sz="4" w:space="0" w:color="auto"/>
              <w:left w:val="single" w:sz="4" w:space="0" w:color="auto"/>
              <w:bottom w:val="single" w:sz="4" w:space="0" w:color="auto"/>
              <w:right w:val="single" w:sz="4" w:space="0" w:color="auto"/>
            </w:tcBorders>
            <w:vAlign w:val="center"/>
          </w:tcPr>
          <w:p w14:paraId="74214FA7" w14:textId="77777777" w:rsidR="00920293" w:rsidRDefault="00920293" w:rsidP="00920293">
            <w:pPr>
              <w:tabs>
                <w:tab w:val="left" w:pos="1800"/>
              </w:tabs>
              <w:spacing w:line="280" w:lineRule="atLeas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3CF9B3E0" w14:textId="77777777" w:rsidR="00920293" w:rsidRDefault="00920293" w:rsidP="00920293">
            <w:pPr>
              <w:tabs>
                <w:tab w:val="left" w:pos="1800"/>
              </w:tabs>
              <w:spacing w:line="280" w:lineRule="atLeast"/>
              <w:ind w:firstLineChars="100" w:firstLine="210"/>
              <w:jc w:val="center"/>
              <w:rPr>
                <w:rFonts w:ascii="宋体" w:hAnsi="宋体"/>
                <w:szCs w:val="21"/>
              </w:rPr>
            </w:pPr>
          </w:p>
        </w:tc>
      </w:tr>
      <w:tr w:rsidR="00920293" w14:paraId="497BAEC4" w14:textId="77777777" w:rsidTr="00273C2B">
        <w:trPr>
          <w:trHeight w:val="1132"/>
        </w:trPr>
        <w:tc>
          <w:tcPr>
            <w:tcW w:w="828" w:type="dxa"/>
            <w:tcBorders>
              <w:top w:val="single" w:sz="4" w:space="0" w:color="auto"/>
              <w:left w:val="single" w:sz="4" w:space="0" w:color="auto"/>
              <w:bottom w:val="single" w:sz="4" w:space="0" w:color="auto"/>
              <w:right w:val="single" w:sz="4" w:space="0" w:color="auto"/>
            </w:tcBorders>
            <w:vAlign w:val="center"/>
          </w:tcPr>
          <w:p w14:paraId="2683E895"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3</w:t>
            </w:r>
          </w:p>
        </w:tc>
        <w:tc>
          <w:tcPr>
            <w:tcW w:w="1260" w:type="dxa"/>
            <w:tcBorders>
              <w:top w:val="single" w:sz="4" w:space="0" w:color="auto"/>
              <w:left w:val="single" w:sz="4" w:space="0" w:color="auto"/>
              <w:bottom w:val="single" w:sz="4" w:space="0" w:color="auto"/>
              <w:right w:val="single" w:sz="4" w:space="0" w:color="auto"/>
            </w:tcBorders>
            <w:vAlign w:val="center"/>
          </w:tcPr>
          <w:p w14:paraId="2D7E6EA0"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关键装置及重点部位</w:t>
            </w:r>
          </w:p>
        </w:tc>
        <w:tc>
          <w:tcPr>
            <w:tcW w:w="8280" w:type="dxa"/>
            <w:tcBorders>
              <w:top w:val="single" w:sz="4" w:space="0" w:color="auto"/>
              <w:left w:val="single" w:sz="4" w:space="0" w:color="auto"/>
              <w:bottom w:val="single" w:sz="4" w:space="0" w:color="auto"/>
              <w:right w:val="single" w:sz="4" w:space="0" w:color="auto"/>
            </w:tcBorders>
            <w:vAlign w:val="center"/>
          </w:tcPr>
          <w:p w14:paraId="6666C970" w14:textId="77777777" w:rsidR="00920293" w:rsidRDefault="00920293" w:rsidP="00920293">
            <w:pPr>
              <w:tabs>
                <w:tab w:val="left" w:pos="1800"/>
              </w:tabs>
              <w:spacing w:line="280" w:lineRule="atLeast"/>
              <w:rPr>
                <w:rFonts w:ascii="宋体" w:hAnsi="宋体"/>
                <w:szCs w:val="21"/>
              </w:rPr>
            </w:pPr>
            <w:r>
              <w:rPr>
                <w:rFonts w:ascii="宋体" w:hAnsi="宋体" w:hint="eastAsia"/>
                <w:szCs w:val="21"/>
              </w:rPr>
              <w:t>严格执行关键装置重点部位安全管理制度。设备设施运行良好，各监测报警装置安装齐全，运行良好，安全附件齐全均在检测期内，并运行良好，档案及安全检查记录齐全，应急预案按期演练。</w:t>
            </w:r>
          </w:p>
        </w:tc>
        <w:tc>
          <w:tcPr>
            <w:tcW w:w="1260" w:type="dxa"/>
            <w:tcBorders>
              <w:top w:val="single" w:sz="4" w:space="0" w:color="auto"/>
              <w:left w:val="single" w:sz="4" w:space="0" w:color="auto"/>
              <w:bottom w:val="single" w:sz="4" w:space="0" w:color="auto"/>
              <w:right w:val="single" w:sz="4" w:space="0" w:color="auto"/>
            </w:tcBorders>
            <w:vAlign w:val="center"/>
          </w:tcPr>
          <w:p w14:paraId="104ABB50"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查现场及记录</w:t>
            </w:r>
          </w:p>
        </w:tc>
        <w:tc>
          <w:tcPr>
            <w:tcW w:w="900" w:type="dxa"/>
            <w:tcBorders>
              <w:top w:val="single" w:sz="4" w:space="0" w:color="auto"/>
              <w:left w:val="single" w:sz="4" w:space="0" w:color="auto"/>
              <w:bottom w:val="single" w:sz="4" w:space="0" w:color="auto"/>
              <w:right w:val="single" w:sz="4" w:space="0" w:color="auto"/>
            </w:tcBorders>
            <w:vAlign w:val="center"/>
          </w:tcPr>
          <w:p w14:paraId="1E009593" w14:textId="77777777" w:rsidR="00920293" w:rsidRDefault="00920293" w:rsidP="00920293">
            <w:pPr>
              <w:tabs>
                <w:tab w:val="left" w:pos="1800"/>
              </w:tabs>
              <w:spacing w:line="280" w:lineRule="atLeas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1776F402" w14:textId="77777777" w:rsidR="00920293" w:rsidRDefault="00920293" w:rsidP="00920293">
            <w:pPr>
              <w:tabs>
                <w:tab w:val="left" w:pos="1800"/>
              </w:tabs>
              <w:spacing w:line="280" w:lineRule="atLeast"/>
              <w:ind w:firstLineChars="100" w:firstLine="210"/>
              <w:jc w:val="center"/>
              <w:rPr>
                <w:rFonts w:ascii="宋体" w:hAnsi="宋体"/>
                <w:szCs w:val="21"/>
              </w:rPr>
            </w:pPr>
          </w:p>
        </w:tc>
      </w:tr>
      <w:tr w:rsidR="00920293" w14:paraId="4E62EFD4" w14:textId="77777777" w:rsidTr="00273C2B">
        <w:trPr>
          <w:trHeight w:val="1073"/>
        </w:trPr>
        <w:tc>
          <w:tcPr>
            <w:tcW w:w="828" w:type="dxa"/>
            <w:tcBorders>
              <w:top w:val="single" w:sz="4" w:space="0" w:color="auto"/>
              <w:left w:val="single" w:sz="4" w:space="0" w:color="auto"/>
              <w:bottom w:val="single" w:sz="4" w:space="0" w:color="auto"/>
              <w:right w:val="single" w:sz="4" w:space="0" w:color="auto"/>
            </w:tcBorders>
            <w:vAlign w:val="center"/>
          </w:tcPr>
          <w:p w14:paraId="28EC7E54"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lastRenderedPageBreak/>
              <w:t>4</w:t>
            </w:r>
          </w:p>
        </w:tc>
        <w:tc>
          <w:tcPr>
            <w:tcW w:w="1260" w:type="dxa"/>
            <w:tcBorders>
              <w:top w:val="single" w:sz="4" w:space="0" w:color="auto"/>
              <w:left w:val="single" w:sz="4" w:space="0" w:color="auto"/>
              <w:bottom w:val="single" w:sz="4" w:space="0" w:color="auto"/>
              <w:right w:val="single" w:sz="4" w:space="0" w:color="auto"/>
            </w:tcBorders>
            <w:vAlign w:val="center"/>
          </w:tcPr>
          <w:p w14:paraId="13B7304A"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电气管理</w:t>
            </w:r>
          </w:p>
        </w:tc>
        <w:tc>
          <w:tcPr>
            <w:tcW w:w="8280" w:type="dxa"/>
            <w:tcBorders>
              <w:top w:val="single" w:sz="4" w:space="0" w:color="auto"/>
              <w:left w:val="single" w:sz="4" w:space="0" w:color="auto"/>
              <w:bottom w:val="single" w:sz="4" w:space="0" w:color="auto"/>
              <w:right w:val="single" w:sz="4" w:space="0" w:color="auto"/>
            </w:tcBorders>
            <w:vAlign w:val="center"/>
          </w:tcPr>
          <w:p w14:paraId="75C43D34" w14:textId="77777777" w:rsidR="00920293" w:rsidRDefault="00920293" w:rsidP="00920293">
            <w:pPr>
              <w:tabs>
                <w:tab w:val="left" w:pos="1800"/>
              </w:tabs>
              <w:spacing w:line="280" w:lineRule="atLeast"/>
              <w:rPr>
                <w:rFonts w:ascii="宋体" w:hAnsi="宋体"/>
                <w:spacing w:val="-8"/>
                <w:szCs w:val="21"/>
              </w:rPr>
            </w:pPr>
            <w:r>
              <w:rPr>
                <w:rFonts w:ascii="宋体" w:hAnsi="宋体" w:hint="eastAsia"/>
                <w:spacing w:val="-8"/>
                <w:szCs w:val="21"/>
              </w:rPr>
              <w:t>严格执行各项规程，落实防火、防水、防小动物措施，室内通风良好，照明良好。变、配电间清洁卫生、无渗漏油现象，变压油位、油温正常，无杂音，各接地良好，附属设备完好。按要求配备绝缘工具，定期检查，有测试报告和记录。防爆区电气设施符合防爆要求。</w:t>
            </w:r>
          </w:p>
        </w:tc>
        <w:tc>
          <w:tcPr>
            <w:tcW w:w="1260" w:type="dxa"/>
            <w:tcBorders>
              <w:top w:val="single" w:sz="4" w:space="0" w:color="auto"/>
              <w:left w:val="single" w:sz="4" w:space="0" w:color="auto"/>
              <w:bottom w:val="single" w:sz="4" w:space="0" w:color="auto"/>
              <w:right w:val="single" w:sz="4" w:space="0" w:color="auto"/>
            </w:tcBorders>
            <w:vAlign w:val="center"/>
          </w:tcPr>
          <w:p w14:paraId="046CE82F"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查现场及记录</w:t>
            </w:r>
          </w:p>
        </w:tc>
        <w:tc>
          <w:tcPr>
            <w:tcW w:w="900" w:type="dxa"/>
            <w:tcBorders>
              <w:top w:val="single" w:sz="4" w:space="0" w:color="auto"/>
              <w:left w:val="single" w:sz="4" w:space="0" w:color="auto"/>
              <w:bottom w:val="single" w:sz="4" w:space="0" w:color="auto"/>
              <w:right w:val="single" w:sz="4" w:space="0" w:color="auto"/>
            </w:tcBorders>
            <w:vAlign w:val="center"/>
          </w:tcPr>
          <w:p w14:paraId="611402F4" w14:textId="77777777" w:rsidR="00920293" w:rsidRDefault="00920293" w:rsidP="00920293">
            <w:pPr>
              <w:tabs>
                <w:tab w:val="left" w:pos="1800"/>
              </w:tabs>
              <w:spacing w:line="280" w:lineRule="atLeas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57C2271A" w14:textId="77777777" w:rsidR="00920293" w:rsidRDefault="00920293" w:rsidP="00920293">
            <w:pPr>
              <w:tabs>
                <w:tab w:val="left" w:pos="1800"/>
              </w:tabs>
              <w:spacing w:line="280" w:lineRule="atLeast"/>
              <w:ind w:firstLineChars="100" w:firstLine="210"/>
              <w:jc w:val="center"/>
              <w:rPr>
                <w:rFonts w:ascii="宋体" w:hAnsi="宋体"/>
                <w:szCs w:val="21"/>
              </w:rPr>
            </w:pPr>
          </w:p>
        </w:tc>
      </w:tr>
      <w:tr w:rsidR="00920293" w14:paraId="14D2E524" w14:textId="77777777" w:rsidTr="00273C2B">
        <w:trPr>
          <w:trHeight w:val="1242"/>
        </w:trPr>
        <w:tc>
          <w:tcPr>
            <w:tcW w:w="828" w:type="dxa"/>
            <w:tcBorders>
              <w:top w:val="single" w:sz="4" w:space="0" w:color="auto"/>
              <w:left w:val="single" w:sz="4" w:space="0" w:color="auto"/>
              <w:bottom w:val="single" w:sz="4" w:space="0" w:color="auto"/>
              <w:right w:val="single" w:sz="4" w:space="0" w:color="auto"/>
            </w:tcBorders>
            <w:vAlign w:val="center"/>
          </w:tcPr>
          <w:p w14:paraId="44977A9F"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5</w:t>
            </w:r>
          </w:p>
        </w:tc>
        <w:tc>
          <w:tcPr>
            <w:tcW w:w="1260" w:type="dxa"/>
            <w:tcBorders>
              <w:top w:val="single" w:sz="4" w:space="0" w:color="auto"/>
              <w:left w:val="single" w:sz="4" w:space="0" w:color="auto"/>
              <w:bottom w:val="single" w:sz="4" w:space="0" w:color="auto"/>
              <w:right w:val="single" w:sz="4" w:space="0" w:color="auto"/>
            </w:tcBorders>
            <w:vAlign w:val="center"/>
          </w:tcPr>
          <w:p w14:paraId="0248011A"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消防管理</w:t>
            </w:r>
          </w:p>
        </w:tc>
        <w:tc>
          <w:tcPr>
            <w:tcW w:w="8280" w:type="dxa"/>
            <w:tcBorders>
              <w:top w:val="single" w:sz="4" w:space="0" w:color="auto"/>
              <w:left w:val="single" w:sz="4" w:space="0" w:color="auto"/>
              <w:bottom w:val="single" w:sz="4" w:space="0" w:color="auto"/>
              <w:right w:val="single" w:sz="4" w:space="0" w:color="auto"/>
            </w:tcBorders>
            <w:vAlign w:val="center"/>
          </w:tcPr>
          <w:p w14:paraId="1F5F0608" w14:textId="77777777" w:rsidR="00920293" w:rsidRDefault="00920293" w:rsidP="00920293">
            <w:pPr>
              <w:tabs>
                <w:tab w:val="left" w:pos="1800"/>
              </w:tabs>
              <w:spacing w:line="280" w:lineRule="atLeast"/>
              <w:rPr>
                <w:rFonts w:ascii="宋体" w:hAnsi="宋体"/>
                <w:spacing w:val="-8"/>
                <w:szCs w:val="21"/>
              </w:rPr>
            </w:pPr>
            <w:r>
              <w:rPr>
                <w:rFonts w:ascii="宋体" w:hAnsi="宋体" w:hint="eastAsia"/>
                <w:spacing w:val="-8"/>
                <w:szCs w:val="21"/>
              </w:rPr>
              <w:t>供水消防泵一切设施完好，随时处于备用状态。厂区内消防栓开启灵活，出水正常，排水良好，出水口扪盖、橡胶垫圈齐全完好。消防枪消防水带等完好。消防水管管径及消防栓的配备数量和地点应符合国家标准。消防柜内器材放置在干燥、清洁处，附件完好无损。消防通道畅通无阻，消防水管保温良好。</w:t>
            </w:r>
          </w:p>
        </w:tc>
        <w:tc>
          <w:tcPr>
            <w:tcW w:w="1260" w:type="dxa"/>
            <w:tcBorders>
              <w:top w:val="single" w:sz="4" w:space="0" w:color="auto"/>
              <w:left w:val="single" w:sz="4" w:space="0" w:color="auto"/>
              <w:bottom w:val="single" w:sz="4" w:space="0" w:color="auto"/>
              <w:right w:val="single" w:sz="4" w:space="0" w:color="auto"/>
            </w:tcBorders>
            <w:vAlign w:val="center"/>
          </w:tcPr>
          <w:p w14:paraId="1B77349B"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查看现场</w:t>
            </w:r>
          </w:p>
        </w:tc>
        <w:tc>
          <w:tcPr>
            <w:tcW w:w="900" w:type="dxa"/>
            <w:tcBorders>
              <w:top w:val="single" w:sz="4" w:space="0" w:color="auto"/>
              <w:left w:val="single" w:sz="4" w:space="0" w:color="auto"/>
              <w:bottom w:val="single" w:sz="4" w:space="0" w:color="auto"/>
              <w:right w:val="single" w:sz="4" w:space="0" w:color="auto"/>
            </w:tcBorders>
            <w:vAlign w:val="center"/>
          </w:tcPr>
          <w:p w14:paraId="4729E4AB" w14:textId="77777777" w:rsidR="00920293" w:rsidRDefault="00920293" w:rsidP="00920293">
            <w:pPr>
              <w:tabs>
                <w:tab w:val="left" w:pos="1800"/>
              </w:tabs>
              <w:spacing w:line="280" w:lineRule="atLeas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2D363D1A" w14:textId="77777777" w:rsidR="00920293" w:rsidRDefault="00920293" w:rsidP="00920293">
            <w:pPr>
              <w:tabs>
                <w:tab w:val="left" w:pos="1800"/>
              </w:tabs>
              <w:spacing w:line="280" w:lineRule="atLeast"/>
              <w:ind w:firstLineChars="100" w:firstLine="210"/>
              <w:jc w:val="center"/>
              <w:rPr>
                <w:rFonts w:ascii="宋体" w:hAnsi="宋体"/>
                <w:szCs w:val="21"/>
              </w:rPr>
            </w:pPr>
          </w:p>
        </w:tc>
      </w:tr>
      <w:tr w:rsidR="00920293" w14:paraId="4A7F4B7E" w14:textId="77777777" w:rsidTr="00273C2B">
        <w:trPr>
          <w:trHeight w:val="1046"/>
        </w:trPr>
        <w:tc>
          <w:tcPr>
            <w:tcW w:w="828" w:type="dxa"/>
            <w:tcBorders>
              <w:top w:val="single" w:sz="4" w:space="0" w:color="auto"/>
              <w:left w:val="single" w:sz="4" w:space="0" w:color="auto"/>
              <w:bottom w:val="single" w:sz="4" w:space="0" w:color="auto"/>
              <w:right w:val="single" w:sz="4" w:space="0" w:color="auto"/>
            </w:tcBorders>
            <w:vAlign w:val="center"/>
          </w:tcPr>
          <w:p w14:paraId="79AD4F9F"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6</w:t>
            </w:r>
          </w:p>
        </w:tc>
        <w:tc>
          <w:tcPr>
            <w:tcW w:w="1260" w:type="dxa"/>
            <w:tcBorders>
              <w:top w:val="single" w:sz="4" w:space="0" w:color="auto"/>
              <w:left w:val="single" w:sz="4" w:space="0" w:color="auto"/>
              <w:bottom w:val="single" w:sz="4" w:space="0" w:color="auto"/>
              <w:right w:val="single" w:sz="4" w:space="0" w:color="auto"/>
            </w:tcBorders>
            <w:vAlign w:val="center"/>
          </w:tcPr>
          <w:p w14:paraId="08D473C9"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化学品</w:t>
            </w:r>
          </w:p>
          <w:p w14:paraId="596AA495"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管理</w:t>
            </w:r>
          </w:p>
        </w:tc>
        <w:tc>
          <w:tcPr>
            <w:tcW w:w="8280" w:type="dxa"/>
            <w:tcBorders>
              <w:top w:val="single" w:sz="4" w:space="0" w:color="auto"/>
              <w:left w:val="single" w:sz="4" w:space="0" w:color="auto"/>
              <w:bottom w:val="single" w:sz="4" w:space="0" w:color="auto"/>
              <w:right w:val="single" w:sz="4" w:space="0" w:color="auto"/>
            </w:tcBorders>
            <w:vAlign w:val="center"/>
          </w:tcPr>
          <w:p w14:paraId="6B38DBAB" w14:textId="77777777" w:rsidR="00920293" w:rsidRDefault="00920293" w:rsidP="00920293">
            <w:pPr>
              <w:tabs>
                <w:tab w:val="left" w:pos="1800"/>
              </w:tabs>
              <w:spacing w:line="280" w:lineRule="atLeast"/>
              <w:rPr>
                <w:rFonts w:ascii="宋体" w:hAnsi="宋体"/>
                <w:spacing w:val="-6"/>
                <w:szCs w:val="21"/>
              </w:rPr>
            </w:pPr>
            <w:r>
              <w:rPr>
                <w:rFonts w:ascii="宋体" w:hAnsi="宋体" w:hint="eastAsia"/>
                <w:spacing w:val="-6"/>
                <w:szCs w:val="21"/>
              </w:rPr>
              <w:t>化学品原料是否有一书一签，储存地点和储存方式是否符合有关规定，使用过程中，防中毒、防飞溅、防火防爆、防静电、防泄漏等防护措施是否落实到位，废弃的危险化学品包装物是否进行了无害化处理。</w:t>
            </w:r>
          </w:p>
        </w:tc>
        <w:tc>
          <w:tcPr>
            <w:tcW w:w="1260" w:type="dxa"/>
            <w:tcBorders>
              <w:top w:val="single" w:sz="4" w:space="0" w:color="auto"/>
              <w:left w:val="single" w:sz="4" w:space="0" w:color="auto"/>
              <w:bottom w:val="single" w:sz="4" w:space="0" w:color="auto"/>
              <w:right w:val="single" w:sz="4" w:space="0" w:color="auto"/>
            </w:tcBorders>
            <w:vAlign w:val="center"/>
          </w:tcPr>
          <w:p w14:paraId="7F500C67"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查现场及记录</w:t>
            </w:r>
          </w:p>
        </w:tc>
        <w:tc>
          <w:tcPr>
            <w:tcW w:w="900" w:type="dxa"/>
            <w:tcBorders>
              <w:top w:val="single" w:sz="4" w:space="0" w:color="auto"/>
              <w:left w:val="single" w:sz="4" w:space="0" w:color="auto"/>
              <w:bottom w:val="single" w:sz="4" w:space="0" w:color="auto"/>
              <w:right w:val="single" w:sz="4" w:space="0" w:color="auto"/>
            </w:tcBorders>
            <w:vAlign w:val="center"/>
          </w:tcPr>
          <w:p w14:paraId="3CF8D12A" w14:textId="77777777" w:rsidR="00920293" w:rsidRDefault="00920293" w:rsidP="00920293">
            <w:pPr>
              <w:tabs>
                <w:tab w:val="left" w:pos="1800"/>
              </w:tabs>
              <w:spacing w:line="280" w:lineRule="atLeas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307D1AF1" w14:textId="77777777" w:rsidR="00920293" w:rsidRDefault="00920293" w:rsidP="00920293">
            <w:pPr>
              <w:tabs>
                <w:tab w:val="left" w:pos="1800"/>
              </w:tabs>
              <w:spacing w:line="280" w:lineRule="atLeast"/>
              <w:ind w:firstLineChars="100" w:firstLine="210"/>
              <w:jc w:val="center"/>
              <w:rPr>
                <w:rFonts w:ascii="宋体" w:hAnsi="宋体"/>
                <w:szCs w:val="21"/>
              </w:rPr>
            </w:pPr>
          </w:p>
        </w:tc>
      </w:tr>
      <w:tr w:rsidR="00920293" w14:paraId="007B2A4C" w14:textId="77777777" w:rsidTr="00273C2B">
        <w:trPr>
          <w:trHeight w:val="225"/>
        </w:trPr>
        <w:tc>
          <w:tcPr>
            <w:tcW w:w="828" w:type="dxa"/>
            <w:tcBorders>
              <w:top w:val="single" w:sz="4" w:space="0" w:color="auto"/>
              <w:left w:val="single" w:sz="4" w:space="0" w:color="auto"/>
              <w:bottom w:val="single" w:sz="4" w:space="0" w:color="auto"/>
              <w:right w:val="single" w:sz="4" w:space="0" w:color="auto"/>
            </w:tcBorders>
            <w:vAlign w:val="center"/>
          </w:tcPr>
          <w:p w14:paraId="1080069B"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7</w:t>
            </w:r>
          </w:p>
        </w:tc>
        <w:tc>
          <w:tcPr>
            <w:tcW w:w="1260" w:type="dxa"/>
            <w:tcBorders>
              <w:top w:val="single" w:sz="4" w:space="0" w:color="auto"/>
              <w:left w:val="single" w:sz="4" w:space="0" w:color="auto"/>
              <w:bottom w:val="single" w:sz="4" w:space="0" w:color="auto"/>
              <w:right w:val="single" w:sz="4" w:space="0" w:color="auto"/>
            </w:tcBorders>
            <w:vAlign w:val="center"/>
          </w:tcPr>
          <w:p w14:paraId="1A8A1604"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安全设施</w:t>
            </w:r>
          </w:p>
        </w:tc>
        <w:tc>
          <w:tcPr>
            <w:tcW w:w="8280" w:type="dxa"/>
            <w:tcBorders>
              <w:top w:val="single" w:sz="4" w:space="0" w:color="auto"/>
              <w:left w:val="single" w:sz="4" w:space="0" w:color="auto"/>
              <w:bottom w:val="single" w:sz="4" w:space="0" w:color="auto"/>
              <w:right w:val="single" w:sz="4" w:space="0" w:color="auto"/>
            </w:tcBorders>
            <w:vAlign w:val="center"/>
          </w:tcPr>
          <w:p w14:paraId="3E7B69A6" w14:textId="77777777" w:rsidR="00920293" w:rsidRDefault="00920293" w:rsidP="00920293">
            <w:pPr>
              <w:tabs>
                <w:tab w:val="left" w:pos="1800"/>
              </w:tabs>
              <w:spacing w:line="280" w:lineRule="atLeast"/>
              <w:rPr>
                <w:rFonts w:ascii="宋体" w:hAnsi="宋体"/>
                <w:spacing w:val="-10"/>
                <w:szCs w:val="21"/>
              </w:rPr>
            </w:pPr>
            <w:r>
              <w:rPr>
                <w:rFonts w:ascii="宋体" w:hAnsi="宋体" w:hint="eastAsia"/>
                <w:spacing w:val="-10"/>
                <w:szCs w:val="21"/>
              </w:rPr>
              <w:t>避雷设施完好且冲击接地电阻小于10Ω。各安全阀、液位计、压力表完好且均在检验期内，远传信号良好，上下限报警正常。各联锁装置运行正常，且定期试验。各储罐区防火堤、防护堤完好，各部位易燃气体、有毒气体泄漏报警装置运行良好，且定其标定。单体泄漏后，喷淋等安全装置时刻处于备用状态。各有毒有害岗位的过滤式防毒面具、空气呼吸器、防化服等设备完好有效，且定期维护。</w:t>
            </w:r>
          </w:p>
        </w:tc>
        <w:tc>
          <w:tcPr>
            <w:tcW w:w="1260" w:type="dxa"/>
            <w:tcBorders>
              <w:top w:val="single" w:sz="4" w:space="0" w:color="auto"/>
              <w:left w:val="single" w:sz="4" w:space="0" w:color="auto"/>
              <w:bottom w:val="single" w:sz="4" w:space="0" w:color="auto"/>
              <w:right w:val="single" w:sz="4" w:space="0" w:color="auto"/>
            </w:tcBorders>
            <w:vAlign w:val="center"/>
          </w:tcPr>
          <w:p w14:paraId="1F90E91D"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查现场及记录</w:t>
            </w:r>
          </w:p>
        </w:tc>
        <w:tc>
          <w:tcPr>
            <w:tcW w:w="900" w:type="dxa"/>
            <w:tcBorders>
              <w:top w:val="single" w:sz="4" w:space="0" w:color="auto"/>
              <w:left w:val="single" w:sz="4" w:space="0" w:color="auto"/>
              <w:bottom w:val="single" w:sz="4" w:space="0" w:color="auto"/>
              <w:right w:val="single" w:sz="4" w:space="0" w:color="auto"/>
            </w:tcBorders>
            <w:vAlign w:val="center"/>
          </w:tcPr>
          <w:p w14:paraId="154BAEEA" w14:textId="77777777" w:rsidR="00920293" w:rsidRDefault="00920293" w:rsidP="00920293">
            <w:pPr>
              <w:tabs>
                <w:tab w:val="left" w:pos="1800"/>
              </w:tabs>
              <w:spacing w:line="280" w:lineRule="atLeas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13821563" w14:textId="77777777" w:rsidR="00920293" w:rsidRDefault="00920293" w:rsidP="00920293">
            <w:pPr>
              <w:tabs>
                <w:tab w:val="left" w:pos="1800"/>
              </w:tabs>
              <w:spacing w:line="280" w:lineRule="atLeast"/>
              <w:ind w:firstLineChars="100" w:firstLine="210"/>
              <w:jc w:val="center"/>
              <w:rPr>
                <w:rFonts w:ascii="宋体" w:hAnsi="宋体"/>
                <w:szCs w:val="21"/>
              </w:rPr>
            </w:pPr>
          </w:p>
        </w:tc>
      </w:tr>
      <w:tr w:rsidR="00920293" w14:paraId="521885EA" w14:textId="77777777" w:rsidTr="00273C2B">
        <w:trPr>
          <w:trHeight w:val="1305"/>
        </w:trPr>
        <w:tc>
          <w:tcPr>
            <w:tcW w:w="828" w:type="dxa"/>
            <w:tcBorders>
              <w:top w:val="single" w:sz="4" w:space="0" w:color="auto"/>
              <w:left w:val="single" w:sz="4" w:space="0" w:color="auto"/>
              <w:bottom w:val="single" w:sz="4" w:space="0" w:color="auto"/>
              <w:right w:val="single" w:sz="4" w:space="0" w:color="auto"/>
            </w:tcBorders>
            <w:vAlign w:val="center"/>
          </w:tcPr>
          <w:p w14:paraId="101242FC"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8</w:t>
            </w:r>
          </w:p>
        </w:tc>
        <w:tc>
          <w:tcPr>
            <w:tcW w:w="1260" w:type="dxa"/>
            <w:tcBorders>
              <w:top w:val="single" w:sz="4" w:space="0" w:color="auto"/>
              <w:left w:val="single" w:sz="4" w:space="0" w:color="auto"/>
              <w:bottom w:val="single" w:sz="4" w:space="0" w:color="auto"/>
              <w:right w:val="single" w:sz="4" w:space="0" w:color="auto"/>
            </w:tcBorders>
            <w:vAlign w:val="center"/>
          </w:tcPr>
          <w:p w14:paraId="27A078D1"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厂房建筑</w:t>
            </w:r>
          </w:p>
        </w:tc>
        <w:tc>
          <w:tcPr>
            <w:tcW w:w="8280" w:type="dxa"/>
            <w:tcBorders>
              <w:top w:val="single" w:sz="4" w:space="0" w:color="auto"/>
              <w:left w:val="single" w:sz="4" w:space="0" w:color="auto"/>
              <w:bottom w:val="single" w:sz="4" w:space="0" w:color="auto"/>
              <w:right w:val="single" w:sz="4" w:space="0" w:color="auto"/>
            </w:tcBorders>
            <w:vAlign w:val="center"/>
          </w:tcPr>
          <w:p w14:paraId="5247C2E7" w14:textId="77777777" w:rsidR="00920293" w:rsidRDefault="00920293" w:rsidP="00920293">
            <w:pPr>
              <w:tabs>
                <w:tab w:val="left" w:pos="1800"/>
              </w:tabs>
              <w:spacing w:line="280" w:lineRule="atLeast"/>
              <w:rPr>
                <w:rFonts w:ascii="宋体" w:hAnsi="宋体"/>
                <w:spacing w:val="-14"/>
                <w:szCs w:val="21"/>
              </w:rPr>
            </w:pPr>
            <w:r>
              <w:rPr>
                <w:rFonts w:ascii="宋体" w:hAnsi="宋体" w:hint="eastAsia"/>
                <w:spacing w:val="-14"/>
                <w:szCs w:val="21"/>
              </w:rPr>
              <w:t>各建筑构筑物的墙体无、倾斜、裂纹，基础无塌陷、房顶及框架无腐蚀、开裂、倾斜、漏雨等现象。建、构筑物的防火间距符合国家有关标准，间距不够的采取了防范措施。防雷设施完好，防腐处理完好，通风、防汛设施完好。地沟及地沟盖完好无损。</w:t>
            </w:r>
          </w:p>
        </w:tc>
        <w:tc>
          <w:tcPr>
            <w:tcW w:w="1260" w:type="dxa"/>
            <w:tcBorders>
              <w:top w:val="single" w:sz="4" w:space="0" w:color="auto"/>
              <w:left w:val="single" w:sz="4" w:space="0" w:color="auto"/>
              <w:bottom w:val="single" w:sz="4" w:space="0" w:color="auto"/>
              <w:right w:val="single" w:sz="4" w:space="0" w:color="auto"/>
            </w:tcBorders>
            <w:vAlign w:val="center"/>
          </w:tcPr>
          <w:p w14:paraId="260CF95D"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查现场及记录</w:t>
            </w:r>
          </w:p>
        </w:tc>
        <w:tc>
          <w:tcPr>
            <w:tcW w:w="900" w:type="dxa"/>
            <w:tcBorders>
              <w:top w:val="single" w:sz="4" w:space="0" w:color="auto"/>
              <w:left w:val="single" w:sz="4" w:space="0" w:color="auto"/>
              <w:bottom w:val="single" w:sz="4" w:space="0" w:color="auto"/>
              <w:right w:val="single" w:sz="4" w:space="0" w:color="auto"/>
            </w:tcBorders>
            <w:vAlign w:val="center"/>
          </w:tcPr>
          <w:p w14:paraId="5AC7340F" w14:textId="77777777" w:rsidR="00920293" w:rsidRDefault="00920293" w:rsidP="00920293">
            <w:pPr>
              <w:tabs>
                <w:tab w:val="left" w:pos="1800"/>
              </w:tabs>
              <w:spacing w:line="280" w:lineRule="atLeas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27250409" w14:textId="77777777" w:rsidR="00920293" w:rsidRDefault="00920293" w:rsidP="00920293">
            <w:pPr>
              <w:tabs>
                <w:tab w:val="left" w:pos="1800"/>
              </w:tabs>
              <w:spacing w:line="280" w:lineRule="atLeast"/>
              <w:ind w:firstLineChars="100" w:firstLine="210"/>
              <w:jc w:val="center"/>
              <w:rPr>
                <w:rFonts w:ascii="宋体" w:hAnsi="宋体"/>
                <w:szCs w:val="21"/>
              </w:rPr>
            </w:pPr>
          </w:p>
        </w:tc>
      </w:tr>
      <w:tr w:rsidR="00920293" w14:paraId="0A3B9553" w14:textId="77777777" w:rsidTr="00920293">
        <w:trPr>
          <w:cantSplit/>
          <w:trHeight w:val="853"/>
        </w:trPr>
        <w:tc>
          <w:tcPr>
            <w:tcW w:w="2088" w:type="dxa"/>
            <w:gridSpan w:val="2"/>
            <w:tcBorders>
              <w:top w:val="single" w:sz="4" w:space="0" w:color="auto"/>
              <w:left w:val="single" w:sz="4" w:space="0" w:color="auto"/>
              <w:bottom w:val="single" w:sz="4" w:space="0" w:color="auto"/>
              <w:right w:val="single" w:sz="4" w:space="0" w:color="auto"/>
            </w:tcBorders>
            <w:vAlign w:val="center"/>
          </w:tcPr>
          <w:p w14:paraId="11D64823"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检查与责任制挂钩记   录</w:t>
            </w:r>
          </w:p>
        </w:tc>
        <w:tc>
          <w:tcPr>
            <w:tcW w:w="12420" w:type="dxa"/>
            <w:gridSpan w:val="4"/>
            <w:tcBorders>
              <w:top w:val="single" w:sz="4" w:space="0" w:color="auto"/>
              <w:left w:val="single" w:sz="4" w:space="0" w:color="auto"/>
              <w:bottom w:val="single" w:sz="4" w:space="0" w:color="auto"/>
              <w:right w:val="single" w:sz="4" w:space="0" w:color="auto"/>
            </w:tcBorders>
          </w:tcPr>
          <w:p w14:paraId="649A304B" w14:textId="77777777" w:rsidR="00920293" w:rsidRDefault="00920293" w:rsidP="00920293">
            <w:pPr>
              <w:tabs>
                <w:tab w:val="left" w:pos="1800"/>
              </w:tabs>
              <w:spacing w:line="280" w:lineRule="atLeast"/>
              <w:ind w:firstLineChars="100" w:firstLine="210"/>
              <w:jc w:val="center"/>
              <w:rPr>
                <w:rFonts w:ascii="宋体" w:hAnsi="宋体"/>
                <w:szCs w:val="21"/>
              </w:rPr>
            </w:pPr>
          </w:p>
        </w:tc>
      </w:tr>
    </w:tbl>
    <w:p w14:paraId="2ADC5018" w14:textId="77777777" w:rsidR="00920293" w:rsidRDefault="00920293" w:rsidP="00920293">
      <w:pPr>
        <w:widowControl/>
        <w:jc w:val="left"/>
        <w:rPr>
          <w:rFonts w:ascii="宋体" w:hAnsi="宋体"/>
          <w:szCs w:val="21"/>
        </w:rPr>
        <w:sectPr w:rsidR="00920293">
          <w:pgSz w:w="16838" w:h="11906" w:orient="landscape"/>
          <w:pgMar w:top="1400" w:right="1440" w:bottom="1400" w:left="1440" w:header="851" w:footer="737" w:gutter="0"/>
          <w:paperSrc w:first="7" w:other="7"/>
          <w:cols w:space="720"/>
          <w:docGrid w:linePitch="312"/>
        </w:sectPr>
      </w:pPr>
    </w:p>
    <w:p w14:paraId="60F9725F" w14:textId="77777777" w:rsidR="00920293" w:rsidRPr="00A54B8F" w:rsidRDefault="00920293" w:rsidP="00A54B8F">
      <w:pPr>
        <w:pStyle w:val="12"/>
        <w:spacing w:before="0" w:after="0" w:line="460" w:lineRule="exact"/>
        <w:ind w:left="2" w:firstLineChars="466" w:firstLine="1310"/>
        <w:outlineLvl w:val="0"/>
        <w:rPr>
          <w:bCs w:val="0"/>
        </w:rPr>
      </w:pPr>
      <w:bookmarkStart w:id="240" w:name="_Toc334616270"/>
      <w:bookmarkStart w:id="241" w:name="_Toc391046413"/>
      <w:r w:rsidRPr="00A54B8F">
        <w:rPr>
          <w:rFonts w:hint="eastAsia"/>
          <w:bCs w:val="0"/>
        </w:rPr>
        <w:lastRenderedPageBreak/>
        <w:t>表11.4 车间级综合安全检查表</w:t>
      </w:r>
      <w:bookmarkEnd w:id="240"/>
      <w:bookmarkEnd w:id="241"/>
    </w:p>
    <w:p w14:paraId="5CA5958E" w14:textId="77777777" w:rsidR="00920293" w:rsidRPr="00920293" w:rsidRDefault="00920293" w:rsidP="009D7577">
      <w:pPr>
        <w:spacing w:afterLines="50" w:after="120" w:line="320" w:lineRule="exact"/>
        <w:ind w:firstLineChars="100" w:firstLine="211"/>
        <w:jc w:val="center"/>
        <w:rPr>
          <w:rFonts w:ascii="宋体" w:hAnsi="宋体"/>
          <w:b/>
          <w:szCs w:val="21"/>
        </w:rPr>
      </w:pPr>
      <w:r w:rsidRPr="00920293">
        <w:rPr>
          <w:rFonts w:ascii="宋体" w:hAnsi="宋体" w:hint="eastAsia"/>
          <w:b/>
          <w:szCs w:val="21"/>
        </w:rPr>
        <w:t>检查人：</w:t>
      </w:r>
      <w:r w:rsidRPr="00920293">
        <w:rPr>
          <w:rFonts w:ascii="宋体" w:hAnsi="宋体"/>
          <w:b/>
          <w:szCs w:val="21"/>
        </w:rPr>
        <w:t xml:space="preserve">                                           </w:t>
      </w:r>
      <w:r w:rsidRPr="00920293">
        <w:rPr>
          <w:rFonts w:ascii="宋体" w:hAnsi="宋体" w:hint="eastAsia"/>
          <w:b/>
          <w:szCs w:val="21"/>
        </w:rPr>
        <w:t>检查时间：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080"/>
        <w:gridCol w:w="8586"/>
        <w:gridCol w:w="1494"/>
        <w:gridCol w:w="720"/>
        <w:gridCol w:w="1980"/>
      </w:tblGrid>
      <w:tr w:rsidR="00920293" w14:paraId="1939B6BE" w14:textId="77777777" w:rsidTr="00273C2B">
        <w:trPr>
          <w:cantSplit/>
          <w:trHeight w:val="799"/>
        </w:trPr>
        <w:tc>
          <w:tcPr>
            <w:tcW w:w="648" w:type="dxa"/>
            <w:tcBorders>
              <w:top w:val="single" w:sz="4" w:space="0" w:color="auto"/>
              <w:left w:val="single" w:sz="4" w:space="0" w:color="auto"/>
              <w:bottom w:val="single" w:sz="4" w:space="0" w:color="auto"/>
              <w:right w:val="single" w:sz="4" w:space="0" w:color="auto"/>
            </w:tcBorders>
          </w:tcPr>
          <w:p w14:paraId="576749C4" w14:textId="77777777" w:rsidR="00920293" w:rsidRDefault="00920293" w:rsidP="00273C2B">
            <w:pPr>
              <w:spacing w:line="520" w:lineRule="exact"/>
              <w:jc w:val="center"/>
              <w:rPr>
                <w:rFonts w:ascii="宋体" w:hAnsi="宋体"/>
                <w:szCs w:val="21"/>
              </w:rPr>
            </w:pPr>
            <w:r>
              <w:rPr>
                <w:rFonts w:ascii="宋体" w:hAnsi="宋体" w:hint="eastAsia"/>
                <w:szCs w:val="21"/>
              </w:rPr>
              <w:t>目的</w:t>
            </w:r>
          </w:p>
        </w:tc>
        <w:tc>
          <w:tcPr>
            <w:tcW w:w="13860" w:type="dxa"/>
            <w:gridSpan w:val="5"/>
            <w:tcBorders>
              <w:top w:val="single" w:sz="4" w:space="0" w:color="auto"/>
              <w:left w:val="single" w:sz="4" w:space="0" w:color="auto"/>
              <w:bottom w:val="single" w:sz="4" w:space="0" w:color="auto"/>
              <w:right w:val="single" w:sz="4" w:space="0" w:color="auto"/>
            </w:tcBorders>
            <w:vAlign w:val="center"/>
          </w:tcPr>
          <w:p w14:paraId="3085D499" w14:textId="77777777" w:rsidR="00920293" w:rsidRDefault="00920293" w:rsidP="00273C2B">
            <w:pPr>
              <w:spacing w:line="320" w:lineRule="exact"/>
              <w:ind w:firstLineChars="200" w:firstLine="388"/>
              <w:rPr>
                <w:rFonts w:ascii="宋体" w:hAnsi="宋体"/>
                <w:szCs w:val="21"/>
              </w:rPr>
            </w:pPr>
            <w:r>
              <w:rPr>
                <w:rFonts w:ascii="宋体" w:hAnsi="宋体" w:hint="eastAsia"/>
                <w:spacing w:val="-8"/>
                <w:szCs w:val="21"/>
              </w:rPr>
              <w:t>对生产过程及安全管理中可能存在的隐患、有害危险因素、缺陷等进行查证，查找不安全因素和不安全行为，以确保隐患或有害、危险因素或缺陷存在状态，以及它们转化为事故的条件，以制定整改措施，消除或控制隐患和有害与危险因素，确保生产安全，使车间符合《危险化学品从业单位安全标准化规范》的要求。</w:t>
            </w:r>
          </w:p>
        </w:tc>
      </w:tr>
      <w:tr w:rsidR="00920293" w14:paraId="26F81CBF" w14:textId="77777777" w:rsidTr="00273C2B">
        <w:trPr>
          <w:cantSplit/>
          <w:trHeight w:val="689"/>
        </w:trPr>
        <w:tc>
          <w:tcPr>
            <w:tcW w:w="648" w:type="dxa"/>
            <w:tcBorders>
              <w:top w:val="single" w:sz="4" w:space="0" w:color="auto"/>
              <w:left w:val="single" w:sz="4" w:space="0" w:color="auto"/>
              <w:bottom w:val="single" w:sz="4" w:space="0" w:color="auto"/>
              <w:right w:val="single" w:sz="4" w:space="0" w:color="auto"/>
            </w:tcBorders>
          </w:tcPr>
          <w:p w14:paraId="56246399" w14:textId="77777777" w:rsidR="00920293" w:rsidRDefault="00920293" w:rsidP="00273C2B">
            <w:pPr>
              <w:spacing w:line="520" w:lineRule="exact"/>
              <w:jc w:val="center"/>
              <w:rPr>
                <w:rFonts w:ascii="宋体" w:hAnsi="宋体"/>
                <w:szCs w:val="21"/>
              </w:rPr>
            </w:pPr>
            <w:r>
              <w:rPr>
                <w:rFonts w:ascii="宋体" w:hAnsi="宋体" w:hint="eastAsia"/>
                <w:szCs w:val="21"/>
              </w:rPr>
              <w:t>要求</w:t>
            </w:r>
          </w:p>
        </w:tc>
        <w:tc>
          <w:tcPr>
            <w:tcW w:w="13860" w:type="dxa"/>
            <w:gridSpan w:val="5"/>
            <w:tcBorders>
              <w:top w:val="single" w:sz="4" w:space="0" w:color="auto"/>
              <w:left w:val="single" w:sz="4" w:space="0" w:color="auto"/>
              <w:bottom w:val="single" w:sz="4" w:space="0" w:color="auto"/>
              <w:right w:val="single" w:sz="4" w:space="0" w:color="auto"/>
            </w:tcBorders>
            <w:vAlign w:val="center"/>
          </w:tcPr>
          <w:p w14:paraId="4D0DD6D9" w14:textId="77777777" w:rsidR="00920293" w:rsidRDefault="00920293" w:rsidP="00273C2B">
            <w:pPr>
              <w:spacing w:line="320" w:lineRule="exact"/>
              <w:ind w:firstLineChars="200" w:firstLine="420"/>
              <w:rPr>
                <w:rFonts w:ascii="宋体" w:hAnsi="宋体"/>
                <w:szCs w:val="21"/>
              </w:rPr>
            </w:pPr>
            <w:r>
              <w:rPr>
                <w:rFonts w:ascii="宋体" w:hAnsi="宋体" w:hint="eastAsia"/>
                <w:szCs w:val="21"/>
              </w:rPr>
              <w:t>按照《危险化学品从业单位安全标准化规范》的要求认真检查，查出不符合项。对查出问题及时处理，暂时无法处理得应采取有效的预防措施，并立即向安全环保处及公司领导汇报。</w:t>
            </w:r>
          </w:p>
        </w:tc>
      </w:tr>
      <w:tr w:rsidR="00920293" w14:paraId="247C7B2A" w14:textId="77777777" w:rsidTr="00273C2B">
        <w:trPr>
          <w:cantSplit/>
          <w:trHeight w:val="417"/>
        </w:trPr>
        <w:tc>
          <w:tcPr>
            <w:tcW w:w="648" w:type="dxa"/>
            <w:tcBorders>
              <w:top w:val="single" w:sz="4" w:space="0" w:color="auto"/>
              <w:left w:val="single" w:sz="4" w:space="0" w:color="auto"/>
              <w:bottom w:val="single" w:sz="4" w:space="0" w:color="auto"/>
              <w:right w:val="single" w:sz="4" w:space="0" w:color="auto"/>
            </w:tcBorders>
            <w:vAlign w:val="center"/>
          </w:tcPr>
          <w:p w14:paraId="1773A408" w14:textId="77777777" w:rsidR="00920293" w:rsidRDefault="00920293" w:rsidP="00273C2B">
            <w:pPr>
              <w:spacing w:line="320" w:lineRule="exact"/>
              <w:jc w:val="center"/>
              <w:rPr>
                <w:rFonts w:ascii="宋体" w:hAnsi="宋体"/>
                <w:szCs w:val="21"/>
              </w:rPr>
            </w:pPr>
            <w:r>
              <w:rPr>
                <w:rFonts w:ascii="宋体" w:hAnsi="宋体" w:hint="eastAsia"/>
                <w:szCs w:val="21"/>
              </w:rPr>
              <w:t>内容</w:t>
            </w:r>
          </w:p>
        </w:tc>
        <w:tc>
          <w:tcPr>
            <w:tcW w:w="13860" w:type="dxa"/>
            <w:gridSpan w:val="5"/>
            <w:tcBorders>
              <w:top w:val="single" w:sz="4" w:space="0" w:color="auto"/>
              <w:left w:val="single" w:sz="4" w:space="0" w:color="auto"/>
              <w:bottom w:val="single" w:sz="4" w:space="0" w:color="auto"/>
              <w:right w:val="single" w:sz="4" w:space="0" w:color="auto"/>
            </w:tcBorders>
            <w:vAlign w:val="center"/>
          </w:tcPr>
          <w:p w14:paraId="4A6875D0" w14:textId="77777777" w:rsidR="00920293" w:rsidRDefault="00920293" w:rsidP="00273C2B">
            <w:pPr>
              <w:spacing w:line="320" w:lineRule="exact"/>
              <w:jc w:val="center"/>
              <w:rPr>
                <w:rFonts w:ascii="宋体" w:hAnsi="宋体"/>
                <w:szCs w:val="21"/>
              </w:rPr>
            </w:pPr>
            <w:r>
              <w:rPr>
                <w:rFonts w:ascii="宋体" w:hAnsi="宋体" w:hint="eastAsia"/>
                <w:szCs w:val="21"/>
              </w:rPr>
              <w:t>见检查项目</w:t>
            </w:r>
          </w:p>
        </w:tc>
      </w:tr>
      <w:tr w:rsidR="00920293" w14:paraId="01CA5533" w14:textId="77777777" w:rsidTr="00273C2B">
        <w:trPr>
          <w:cantSplit/>
          <w:trHeight w:val="424"/>
        </w:trPr>
        <w:tc>
          <w:tcPr>
            <w:tcW w:w="648" w:type="dxa"/>
            <w:tcBorders>
              <w:top w:val="single" w:sz="4" w:space="0" w:color="auto"/>
              <w:left w:val="single" w:sz="4" w:space="0" w:color="auto"/>
              <w:bottom w:val="single" w:sz="4" w:space="0" w:color="auto"/>
              <w:right w:val="single" w:sz="4" w:space="0" w:color="auto"/>
            </w:tcBorders>
            <w:vAlign w:val="center"/>
          </w:tcPr>
          <w:p w14:paraId="568DC27D" w14:textId="77777777" w:rsidR="00920293" w:rsidRDefault="00920293" w:rsidP="00273C2B">
            <w:pPr>
              <w:spacing w:line="320" w:lineRule="exact"/>
              <w:jc w:val="center"/>
              <w:rPr>
                <w:rFonts w:ascii="宋体" w:hAnsi="宋体"/>
                <w:szCs w:val="21"/>
              </w:rPr>
            </w:pPr>
            <w:r>
              <w:rPr>
                <w:rFonts w:ascii="宋体" w:hAnsi="宋体" w:hint="eastAsia"/>
                <w:szCs w:val="21"/>
              </w:rPr>
              <w:t>计划</w:t>
            </w:r>
          </w:p>
        </w:tc>
        <w:tc>
          <w:tcPr>
            <w:tcW w:w="13860" w:type="dxa"/>
            <w:gridSpan w:val="5"/>
            <w:tcBorders>
              <w:top w:val="single" w:sz="4" w:space="0" w:color="auto"/>
              <w:left w:val="single" w:sz="4" w:space="0" w:color="auto"/>
              <w:bottom w:val="single" w:sz="4" w:space="0" w:color="auto"/>
              <w:right w:val="single" w:sz="4" w:space="0" w:color="auto"/>
            </w:tcBorders>
            <w:vAlign w:val="center"/>
          </w:tcPr>
          <w:p w14:paraId="176B1326" w14:textId="77777777" w:rsidR="00920293" w:rsidRDefault="00920293" w:rsidP="00273C2B">
            <w:pPr>
              <w:spacing w:line="320" w:lineRule="exact"/>
              <w:jc w:val="center"/>
              <w:rPr>
                <w:rFonts w:ascii="宋体" w:hAnsi="宋体"/>
                <w:szCs w:val="21"/>
              </w:rPr>
            </w:pPr>
            <w:r>
              <w:rPr>
                <w:rFonts w:ascii="宋体" w:hAnsi="宋体" w:hint="eastAsia"/>
                <w:szCs w:val="21"/>
              </w:rPr>
              <w:t>每月至少检查一次</w:t>
            </w:r>
          </w:p>
        </w:tc>
      </w:tr>
      <w:tr w:rsidR="00920293" w14:paraId="703E5DD4" w14:textId="77777777" w:rsidTr="00273C2B">
        <w:trPr>
          <w:cantSplit/>
          <w:trHeight w:val="375"/>
        </w:trPr>
        <w:tc>
          <w:tcPr>
            <w:tcW w:w="648" w:type="dxa"/>
            <w:vMerge w:val="restart"/>
            <w:tcBorders>
              <w:top w:val="single" w:sz="4" w:space="0" w:color="auto"/>
              <w:left w:val="single" w:sz="4" w:space="0" w:color="auto"/>
              <w:bottom w:val="single" w:sz="4" w:space="0" w:color="auto"/>
              <w:right w:val="single" w:sz="4" w:space="0" w:color="auto"/>
            </w:tcBorders>
            <w:vAlign w:val="center"/>
          </w:tcPr>
          <w:p w14:paraId="4A334870" w14:textId="77777777" w:rsidR="00920293" w:rsidRDefault="00920293" w:rsidP="00273C2B">
            <w:pPr>
              <w:jc w:val="center"/>
              <w:rPr>
                <w:rFonts w:ascii="宋体" w:hAnsi="宋体"/>
                <w:szCs w:val="21"/>
              </w:rPr>
            </w:pPr>
            <w:r>
              <w:rPr>
                <w:rFonts w:ascii="宋体" w:hAnsi="宋体" w:hint="eastAsia"/>
                <w:szCs w:val="21"/>
              </w:rPr>
              <w:t>序号</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2C6ED266" w14:textId="77777777" w:rsidR="00920293" w:rsidRDefault="00920293" w:rsidP="00273C2B">
            <w:pPr>
              <w:jc w:val="center"/>
              <w:rPr>
                <w:rFonts w:ascii="宋体" w:hAnsi="宋体"/>
                <w:szCs w:val="21"/>
              </w:rPr>
            </w:pPr>
            <w:r>
              <w:rPr>
                <w:rFonts w:ascii="宋体" w:hAnsi="宋体" w:hint="eastAsia"/>
                <w:szCs w:val="21"/>
              </w:rPr>
              <w:t>检查项目</w:t>
            </w:r>
          </w:p>
        </w:tc>
        <w:tc>
          <w:tcPr>
            <w:tcW w:w="8586" w:type="dxa"/>
            <w:vMerge w:val="restart"/>
            <w:tcBorders>
              <w:top w:val="single" w:sz="4" w:space="0" w:color="auto"/>
              <w:left w:val="single" w:sz="4" w:space="0" w:color="auto"/>
              <w:bottom w:val="single" w:sz="4" w:space="0" w:color="auto"/>
              <w:right w:val="single" w:sz="4" w:space="0" w:color="auto"/>
            </w:tcBorders>
            <w:vAlign w:val="center"/>
          </w:tcPr>
          <w:p w14:paraId="328A5824" w14:textId="77777777" w:rsidR="00920293" w:rsidRDefault="00920293" w:rsidP="00273C2B">
            <w:pPr>
              <w:jc w:val="center"/>
              <w:rPr>
                <w:rFonts w:ascii="宋体" w:hAnsi="宋体"/>
                <w:szCs w:val="21"/>
              </w:rPr>
            </w:pPr>
            <w:r>
              <w:rPr>
                <w:rFonts w:ascii="宋体" w:hAnsi="宋体" w:hint="eastAsia"/>
                <w:szCs w:val="21"/>
              </w:rPr>
              <w:t>检查标准</w:t>
            </w:r>
          </w:p>
        </w:tc>
        <w:tc>
          <w:tcPr>
            <w:tcW w:w="1494" w:type="dxa"/>
            <w:vMerge w:val="restart"/>
            <w:tcBorders>
              <w:top w:val="single" w:sz="4" w:space="0" w:color="auto"/>
              <w:left w:val="single" w:sz="4" w:space="0" w:color="auto"/>
              <w:bottom w:val="single" w:sz="4" w:space="0" w:color="auto"/>
              <w:right w:val="single" w:sz="4" w:space="0" w:color="auto"/>
            </w:tcBorders>
            <w:vAlign w:val="center"/>
          </w:tcPr>
          <w:p w14:paraId="006422B1" w14:textId="77777777" w:rsidR="00920293" w:rsidRDefault="00920293" w:rsidP="00273C2B">
            <w:pPr>
              <w:jc w:val="center"/>
              <w:rPr>
                <w:rFonts w:ascii="宋体" w:hAnsi="宋体"/>
                <w:szCs w:val="21"/>
              </w:rPr>
            </w:pPr>
            <w:r>
              <w:rPr>
                <w:rFonts w:ascii="宋体" w:hAnsi="宋体" w:hint="eastAsia"/>
                <w:szCs w:val="21"/>
              </w:rPr>
              <w:t>检查方法</w:t>
            </w:r>
          </w:p>
          <w:p w14:paraId="1C9389F7" w14:textId="77777777" w:rsidR="00920293" w:rsidRDefault="00920293" w:rsidP="00273C2B">
            <w:pPr>
              <w:jc w:val="center"/>
              <w:rPr>
                <w:rFonts w:ascii="宋体" w:hAnsi="宋体"/>
                <w:szCs w:val="21"/>
              </w:rPr>
            </w:pPr>
            <w:r>
              <w:rPr>
                <w:rFonts w:ascii="宋体" w:hAnsi="宋体" w:hint="eastAsia"/>
                <w:szCs w:val="21"/>
              </w:rPr>
              <w:t>（或依据）</w:t>
            </w:r>
          </w:p>
        </w:tc>
        <w:tc>
          <w:tcPr>
            <w:tcW w:w="2700" w:type="dxa"/>
            <w:gridSpan w:val="2"/>
            <w:tcBorders>
              <w:top w:val="single" w:sz="4" w:space="0" w:color="auto"/>
              <w:left w:val="single" w:sz="4" w:space="0" w:color="auto"/>
              <w:bottom w:val="single" w:sz="4" w:space="0" w:color="auto"/>
              <w:right w:val="single" w:sz="4" w:space="0" w:color="auto"/>
            </w:tcBorders>
            <w:vAlign w:val="center"/>
          </w:tcPr>
          <w:p w14:paraId="63207BE8" w14:textId="77777777" w:rsidR="00920293" w:rsidRDefault="00920293" w:rsidP="00273C2B">
            <w:pPr>
              <w:tabs>
                <w:tab w:val="left" w:pos="1800"/>
              </w:tabs>
              <w:ind w:firstLineChars="100" w:firstLine="210"/>
              <w:jc w:val="center"/>
              <w:rPr>
                <w:rFonts w:ascii="宋体" w:hAnsi="宋体"/>
                <w:szCs w:val="21"/>
              </w:rPr>
            </w:pPr>
            <w:r>
              <w:rPr>
                <w:rFonts w:ascii="宋体" w:hAnsi="宋体" w:hint="eastAsia"/>
                <w:szCs w:val="21"/>
              </w:rPr>
              <w:t>检查评价</w:t>
            </w:r>
          </w:p>
        </w:tc>
      </w:tr>
      <w:tr w:rsidR="00920293" w14:paraId="7A66F6B4" w14:textId="77777777" w:rsidTr="00273C2B">
        <w:trPr>
          <w:cantSplit/>
          <w:trHeight w:val="308"/>
        </w:trPr>
        <w:tc>
          <w:tcPr>
            <w:tcW w:w="648" w:type="dxa"/>
            <w:vMerge/>
            <w:tcBorders>
              <w:top w:val="single" w:sz="4" w:space="0" w:color="auto"/>
              <w:left w:val="single" w:sz="4" w:space="0" w:color="auto"/>
              <w:bottom w:val="single" w:sz="4" w:space="0" w:color="auto"/>
              <w:right w:val="single" w:sz="4" w:space="0" w:color="auto"/>
            </w:tcBorders>
            <w:vAlign w:val="center"/>
          </w:tcPr>
          <w:p w14:paraId="23A27319" w14:textId="77777777" w:rsidR="00920293" w:rsidRDefault="00920293" w:rsidP="00273C2B">
            <w:pPr>
              <w:widowControl/>
              <w:jc w:val="center"/>
              <w:rPr>
                <w:rFonts w:ascii="宋体" w:hAnsi="宋体"/>
                <w:szCs w:val="21"/>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2A263AE8" w14:textId="77777777" w:rsidR="00920293" w:rsidRDefault="00920293" w:rsidP="00273C2B">
            <w:pPr>
              <w:widowControl/>
              <w:jc w:val="center"/>
              <w:rPr>
                <w:rFonts w:ascii="宋体" w:hAnsi="宋体"/>
                <w:szCs w:val="21"/>
              </w:rPr>
            </w:pPr>
          </w:p>
        </w:tc>
        <w:tc>
          <w:tcPr>
            <w:tcW w:w="8586" w:type="dxa"/>
            <w:vMerge/>
            <w:tcBorders>
              <w:top w:val="single" w:sz="4" w:space="0" w:color="auto"/>
              <w:left w:val="single" w:sz="4" w:space="0" w:color="auto"/>
              <w:bottom w:val="single" w:sz="4" w:space="0" w:color="auto"/>
              <w:right w:val="single" w:sz="4" w:space="0" w:color="auto"/>
            </w:tcBorders>
            <w:vAlign w:val="center"/>
          </w:tcPr>
          <w:p w14:paraId="17AEB24C" w14:textId="77777777" w:rsidR="00920293" w:rsidRDefault="00920293" w:rsidP="00273C2B">
            <w:pPr>
              <w:widowControl/>
              <w:jc w:val="center"/>
              <w:rPr>
                <w:rFonts w:ascii="宋体" w:hAnsi="宋体"/>
                <w:szCs w:val="21"/>
              </w:rPr>
            </w:pPr>
          </w:p>
        </w:tc>
        <w:tc>
          <w:tcPr>
            <w:tcW w:w="1494" w:type="dxa"/>
            <w:vMerge/>
            <w:tcBorders>
              <w:top w:val="single" w:sz="4" w:space="0" w:color="auto"/>
              <w:left w:val="single" w:sz="4" w:space="0" w:color="auto"/>
              <w:bottom w:val="single" w:sz="4" w:space="0" w:color="auto"/>
              <w:right w:val="single" w:sz="4" w:space="0" w:color="auto"/>
            </w:tcBorders>
            <w:vAlign w:val="center"/>
          </w:tcPr>
          <w:p w14:paraId="23FAC32F" w14:textId="77777777" w:rsidR="00920293" w:rsidRDefault="00920293" w:rsidP="00273C2B">
            <w:pPr>
              <w:widowControl/>
              <w:jc w:val="center"/>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661EB70A" w14:textId="77777777" w:rsidR="00920293" w:rsidRDefault="00920293" w:rsidP="00273C2B">
            <w:pPr>
              <w:tabs>
                <w:tab w:val="left" w:pos="1800"/>
              </w:tabs>
              <w:jc w:val="center"/>
              <w:rPr>
                <w:rFonts w:ascii="宋体" w:hAnsi="宋体"/>
                <w:szCs w:val="21"/>
              </w:rPr>
            </w:pPr>
            <w:r>
              <w:rPr>
                <w:rFonts w:ascii="宋体" w:hAnsi="宋体" w:hint="eastAsia"/>
                <w:szCs w:val="21"/>
              </w:rPr>
              <w:t>符合</w:t>
            </w:r>
          </w:p>
        </w:tc>
        <w:tc>
          <w:tcPr>
            <w:tcW w:w="1980" w:type="dxa"/>
            <w:tcBorders>
              <w:top w:val="single" w:sz="4" w:space="0" w:color="auto"/>
              <w:left w:val="single" w:sz="4" w:space="0" w:color="auto"/>
              <w:bottom w:val="single" w:sz="4" w:space="0" w:color="auto"/>
              <w:right w:val="single" w:sz="4" w:space="0" w:color="auto"/>
            </w:tcBorders>
            <w:vAlign w:val="center"/>
          </w:tcPr>
          <w:p w14:paraId="4360FA16" w14:textId="77777777" w:rsidR="00920293" w:rsidRDefault="00920293" w:rsidP="00273C2B">
            <w:pPr>
              <w:tabs>
                <w:tab w:val="left" w:pos="1800"/>
              </w:tabs>
              <w:jc w:val="center"/>
              <w:rPr>
                <w:rFonts w:ascii="宋体" w:hAnsi="宋体"/>
                <w:szCs w:val="21"/>
              </w:rPr>
            </w:pPr>
            <w:r>
              <w:rPr>
                <w:rFonts w:ascii="宋体" w:hAnsi="宋体" w:hint="eastAsia"/>
                <w:szCs w:val="21"/>
              </w:rPr>
              <w:t>不符合及主要问题</w:t>
            </w:r>
          </w:p>
        </w:tc>
      </w:tr>
      <w:tr w:rsidR="00920293" w14:paraId="14D85DF1" w14:textId="77777777" w:rsidTr="00273C2B">
        <w:trPr>
          <w:trHeight w:val="964"/>
        </w:trPr>
        <w:tc>
          <w:tcPr>
            <w:tcW w:w="648" w:type="dxa"/>
            <w:tcBorders>
              <w:top w:val="single" w:sz="4" w:space="0" w:color="auto"/>
              <w:left w:val="single" w:sz="4" w:space="0" w:color="auto"/>
              <w:bottom w:val="single" w:sz="4" w:space="0" w:color="auto"/>
              <w:right w:val="single" w:sz="4" w:space="0" w:color="auto"/>
            </w:tcBorders>
            <w:vAlign w:val="center"/>
          </w:tcPr>
          <w:p w14:paraId="5B1359FD" w14:textId="77777777" w:rsidR="00920293" w:rsidRDefault="00920293" w:rsidP="00273C2B">
            <w:pPr>
              <w:tabs>
                <w:tab w:val="left" w:pos="1800"/>
              </w:tabs>
              <w:spacing w:line="320" w:lineRule="exact"/>
              <w:jc w:val="center"/>
              <w:rPr>
                <w:rFonts w:ascii="宋体" w:hAnsi="宋体"/>
                <w:szCs w:val="21"/>
              </w:rPr>
            </w:pPr>
            <w:r>
              <w:rPr>
                <w:rFonts w:ascii="宋体" w:hAnsi="宋体" w:hint="eastAsia"/>
                <w:szCs w:val="21"/>
              </w:rPr>
              <w:t>1</w:t>
            </w:r>
          </w:p>
        </w:tc>
        <w:tc>
          <w:tcPr>
            <w:tcW w:w="1080" w:type="dxa"/>
            <w:tcBorders>
              <w:top w:val="single" w:sz="4" w:space="0" w:color="auto"/>
              <w:left w:val="single" w:sz="4" w:space="0" w:color="auto"/>
              <w:bottom w:val="single" w:sz="4" w:space="0" w:color="auto"/>
              <w:right w:val="single" w:sz="4" w:space="0" w:color="auto"/>
            </w:tcBorders>
            <w:vAlign w:val="center"/>
          </w:tcPr>
          <w:p w14:paraId="10702FD5" w14:textId="77777777" w:rsidR="00920293" w:rsidRDefault="00920293" w:rsidP="00273C2B">
            <w:pPr>
              <w:tabs>
                <w:tab w:val="left" w:pos="1800"/>
              </w:tabs>
              <w:spacing w:line="320" w:lineRule="exact"/>
              <w:ind w:rightChars="-22" w:right="-46"/>
              <w:jc w:val="center"/>
              <w:rPr>
                <w:rFonts w:ascii="宋体" w:hAnsi="宋体"/>
                <w:szCs w:val="21"/>
              </w:rPr>
            </w:pPr>
            <w:r>
              <w:rPr>
                <w:rFonts w:ascii="宋体" w:hAnsi="宋体" w:hint="eastAsia"/>
                <w:szCs w:val="21"/>
              </w:rPr>
              <w:t>职责</w:t>
            </w:r>
          </w:p>
        </w:tc>
        <w:tc>
          <w:tcPr>
            <w:tcW w:w="8586" w:type="dxa"/>
            <w:tcBorders>
              <w:top w:val="single" w:sz="4" w:space="0" w:color="auto"/>
              <w:left w:val="single" w:sz="4" w:space="0" w:color="auto"/>
              <w:bottom w:val="single" w:sz="4" w:space="0" w:color="auto"/>
              <w:right w:val="single" w:sz="4" w:space="0" w:color="auto"/>
            </w:tcBorders>
            <w:vAlign w:val="center"/>
          </w:tcPr>
          <w:p w14:paraId="3AE7A797" w14:textId="77777777" w:rsidR="00920293" w:rsidRDefault="00920293" w:rsidP="00273C2B">
            <w:pPr>
              <w:tabs>
                <w:tab w:val="left" w:pos="1800"/>
              </w:tabs>
              <w:spacing w:line="320" w:lineRule="exact"/>
              <w:rPr>
                <w:rFonts w:ascii="宋体" w:hAnsi="宋体"/>
                <w:szCs w:val="21"/>
              </w:rPr>
            </w:pPr>
            <w:r>
              <w:rPr>
                <w:rFonts w:ascii="宋体" w:hAnsi="宋体" w:hint="eastAsia"/>
                <w:szCs w:val="21"/>
              </w:rPr>
              <w:t>检查本车间各级管理人员及从业人员的安全生产责任制的完成情况。</w:t>
            </w:r>
          </w:p>
        </w:tc>
        <w:tc>
          <w:tcPr>
            <w:tcW w:w="1494" w:type="dxa"/>
            <w:tcBorders>
              <w:top w:val="single" w:sz="4" w:space="0" w:color="auto"/>
              <w:left w:val="single" w:sz="4" w:space="0" w:color="auto"/>
              <w:bottom w:val="single" w:sz="4" w:space="0" w:color="auto"/>
              <w:right w:val="single" w:sz="4" w:space="0" w:color="auto"/>
            </w:tcBorders>
            <w:vAlign w:val="center"/>
          </w:tcPr>
          <w:p w14:paraId="641521F2" w14:textId="77777777" w:rsidR="00920293" w:rsidRDefault="00920293" w:rsidP="00273C2B">
            <w:pPr>
              <w:tabs>
                <w:tab w:val="left" w:pos="1800"/>
              </w:tabs>
              <w:spacing w:line="320" w:lineRule="exact"/>
              <w:rPr>
                <w:rFonts w:ascii="宋体" w:hAnsi="宋体"/>
                <w:szCs w:val="21"/>
              </w:rPr>
            </w:pPr>
            <w:r>
              <w:rPr>
                <w:rFonts w:ascii="宋体" w:hAnsi="宋体" w:hint="eastAsia"/>
                <w:szCs w:val="21"/>
              </w:rPr>
              <w:t>依据公司安全生产责任制检查。</w:t>
            </w:r>
          </w:p>
        </w:tc>
        <w:tc>
          <w:tcPr>
            <w:tcW w:w="720" w:type="dxa"/>
            <w:tcBorders>
              <w:top w:val="single" w:sz="4" w:space="0" w:color="auto"/>
              <w:left w:val="single" w:sz="4" w:space="0" w:color="auto"/>
              <w:bottom w:val="single" w:sz="4" w:space="0" w:color="auto"/>
              <w:right w:val="single" w:sz="4" w:space="0" w:color="auto"/>
            </w:tcBorders>
            <w:vAlign w:val="center"/>
          </w:tcPr>
          <w:p w14:paraId="19C435CE" w14:textId="77777777" w:rsidR="00920293" w:rsidRDefault="00920293" w:rsidP="00273C2B">
            <w:pPr>
              <w:tabs>
                <w:tab w:val="left" w:pos="1800"/>
              </w:tabs>
              <w:spacing w:line="32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1750E11A" w14:textId="77777777" w:rsidR="00920293" w:rsidRDefault="00920293" w:rsidP="00273C2B">
            <w:pPr>
              <w:tabs>
                <w:tab w:val="left" w:pos="1800"/>
              </w:tabs>
              <w:spacing w:line="320" w:lineRule="exact"/>
              <w:ind w:firstLineChars="100" w:firstLine="210"/>
              <w:jc w:val="center"/>
              <w:rPr>
                <w:rFonts w:ascii="宋体" w:hAnsi="宋体"/>
                <w:szCs w:val="21"/>
              </w:rPr>
            </w:pPr>
          </w:p>
        </w:tc>
      </w:tr>
      <w:tr w:rsidR="00920293" w14:paraId="73C05489" w14:textId="77777777" w:rsidTr="00273C2B">
        <w:trPr>
          <w:trHeight w:val="1069"/>
        </w:trPr>
        <w:tc>
          <w:tcPr>
            <w:tcW w:w="648" w:type="dxa"/>
            <w:tcBorders>
              <w:top w:val="single" w:sz="4" w:space="0" w:color="auto"/>
              <w:left w:val="single" w:sz="4" w:space="0" w:color="auto"/>
              <w:bottom w:val="single" w:sz="4" w:space="0" w:color="auto"/>
              <w:right w:val="single" w:sz="4" w:space="0" w:color="auto"/>
            </w:tcBorders>
            <w:vAlign w:val="center"/>
          </w:tcPr>
          <w:p w14:paraId="4B98A291" w14:textId="77777777" w:rsidR="00920293" w:rsidRDefault="00920293" w:rsidP="00273C2B">
            <w:pPr>
              <w:tabs>
                <w:tab w:val="left" w:pos="1800"/>
              </w:tabs>
              <w:spacing w:line="320" w:lineRule="exact"/>
              <w:jc w:val="center"/>
              <w:rPr>
                <w:rFonts w:ascii="宋体" w:hAnsi="宋体"/>
                <w:szCs w:val="21"/>
              </w:rPr>
            </w:pPr>
            <w:r>
              <w:rPr>
                <w:rFonts w:ascii="宋体" w:hAnsi="宋体" w:hint="eastAsia"/>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14:paraId="39A18179" w14:textId="77777777" w:rsidR="00920293" w:rsidRDefault="00920293" w:rsidP="00273C2B">
            <w:pPr>
              <w:tabs>
                <w:tab w:val="left" w:pos="1800"/>
              </w:tabs>
              <w:spacing w:line="320" w:lineRule="exact"/>
              <w:jc w:val="center"/>
              <w:rPr>
                <w:rFonts w:ascii="宋体" w:hAnsi="宋体"/>
                <w:szCs w:val="21"/>
              </w:rPr>
            </w:pPr>
            <w:r>
              <w:rPr>
                <w:rFonts w:ascii="宋体" w:hAnsi="宋体" w:hint="eastAsia"/>
                <w:szCs w:val="21"/>
              </w:rPr>
              <w:t>工艺</w:t>
            </w:r>
          </w:p>
        </w:tc>
        <w:tc>
          <w:tcPr>
            <w:tcW w:w="8586" w:type="dxa"/>
            <w:tcBorders>
              <w:top w:val="single" w:sz="4" w:space="0" w:color="auto"/>
              <w:left w:val="single" w:sz="4" w:space="0" w:color="auto"/>
              <w:bottom w:val="single" w:sz="4" w:space="0" w:color="auto"/>
              <w:right w:val="single" w:sz="4" w:space="0" w:color="auto"/>
            </w:tcBorders>
            <w:vAlign w:val="center"/>
          </w:tcPr>
          <w:p w14:paraId="03F0CEE9" w14:textId="77777777" w:rsidR="00920293" w:rsidRDefault="00920293" w:rsidP="00273C2B">
            <w:pPr>
              <w:tabs>
                <w:tab w:val="left" w:pos="1800"/>
              </w:tabs>
              <w:spacing w:line="320" w:lineRule="exact"/>
              <w:rPr>
                <w:rFonts w:ascii="宋体" w:hAnsi="宋体"/>
                <w:szCs w:val="21"/>
              </w:rPr>
            </w:pPr>
            <w:r>
              <w:rPr>
                <w:rFonts w:ascii="宋体" w:hAnsi="宋体" w:hint="eastAsia"/>
                <w:szCs w:val="21"/>
              </w:rPr>
              <w:t>检查本车间各工艺指标的执行和工艺条件的变化情况；检查工艺管线及工艺阀门工作状态。检查工艺管线有无震动、松、动、跑、冒、滴、漏、腐蚀、堵塞等情况；检查工艺阀门开关是否灵活，是否有开关不到位、过紧、过松响动、内漏外流、腐蚀、堵塞等情况。</w:t>
            </w:r>
          </w:p>
        </w:tc>
        <w:tc>
          <w:tcPr>
            <w:tcW w:w="1494" w:type="dxa"/>
            <w:tcBorders>
              <w:top w:val="single" w:sz="4" w:space="0" w:color="auto"/>
              <w:left w:val="single" w:sz="4" w:space="0" w:color="auto"/>
              <w:bottom w:val="single" w:sz="4" w:space="0" w:color="auto"/>
              <w:right w:val="single" w:sz="4" w:space="0" w:color="auto"/>
            </w:tcBorders>
            <w:vAlign w:val="center"/>
          </w:tcPr>
          <w:p w14:paraId="483E6CDA" w14:textId="77777777" w:rsidR="00920293" w:rsidRDefault="00920293" w:rsidP="00273C2B">
            <w:pPr>
              <w:tabs>
                <w:tab w:val="left" w:pos="1800"/>
              </w:tabs>
              <w:spacing w:line="320" w:lineRule="exact"/>
              <w:rPr>
                <w:rFonts w:ascii="宋体" w:hAnsi="宋体"/>
                <w:szCs w:val="21"/>
              </w:rPr>
            </w:pPr>
            <w:r>
              <w:rPr>
                <w:rFonts w:ascii="宋体" w:hAnsi="宋体" w:hint="eastAsia"/>
                <w:szCs w:val="21"/>
              </w:rPr>
              <w:t>依据安全操作法检查现场和记录</w:t>
            </w:r>
          </w:p>
        </w:tc>
        <w:tc>
          <w:tcPr>
            <w:tcW w:w="720" w:type="dxa"/>
            <w:tcBorders>
              <w:top w:val="single" w:sz="4" w:space="0" w:color="auto"/>
              <w:left w:val="single" w:sz="4" w:space="0" w:color="auto"/>
              <w:bottom w:val="single" w:sz="4" w:space="0" w:color="auto"/>
              <w:right w:val="single" w:sz="4" w:space="0" w:color="auto"/>
            </w:tcBorders>
            <w:vAlign w:val="center"/>
          </w:tcPr>
          <w:p w14:paraId="1DE2C77B" w14:textId="77777777" w:rsidR="00920293" w:rsidRDefault="00920293" w:rsidP="00273C2B">
            <w:pPr>
              <w:tabs>
                <w:tab w:val="left" w:pos="1800"/>
              </w:tabs>
              <w:spacing w:line="32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200B7CD2" w14:textId="77777777" w:rsidR="00920293" w:rsidRDefault="00920293" w:rsidP="00273C2B">
            <w:pPr>
              <w:tabs>
                <w:tab w:val="left" w:pos="1800"/>
              </w:tabs>
              <w:spacing w:line="320" w:lineRule="exact"/>
              <w:ind w:firstLineChars="100" w:firstLine="210"/>
              <w:jc w:val="center"/>
              <w:rPr>
                <w:rFonts w:ascii="宋体" w:hAnsi="宋体"/>
                <w:szCs w:val="21"/>
              </w:rPr>
            </w:pPr>
          </w:p>
        </w:tc>
      </w:tr>
      <w:tr w:rsidR="00920293" w14:paraId="1ED884FE" w14:textId="77777777" w:rsidTr="00273C2B">
        <w:trPr>
          <w:trHeight w:val="225"/>
        </w:trPr>
        <w:tc>
          <w:tcPr>
            <w:tcW w:w="648" w:type="dxa"/>
            <w:tcBorders>
              <w:top w:val="single" w:sz="4" w:space="0" w:color="auto"/>
              <w:left w:val="single" w:sz="4" w:space="0" w:color="auto"/>
              <w:bottom w:val="single" w:sz="4" w:space="0" w:color="auto"/>
              <w:right w:val="single" w:sz="4" w:space="0" w:color="auto"/>
            </w:tcBorders>
            <w:vAlign w:val="center"/>
          </w:tcPr>
          <w:p w14:paraId="3477FA37" w14:textId="77777777" w:rsidR="00920293" w:rsidRDefault="00920293" w:rsidP="00273C2B">
            <w:pPr>
              <w:tabs>
                <w:tab w:val="left" w:pos="1800"/>
              </w:tabs>
              <w:spacing w:line="320" w:lineRule="exact"/>
              <w:jc w:val="center"/>
              <w:rPr>
                <w:rFonts w:ascii="宋体" w:hAnsi="宋体"/>
                <w:szCs w:val="21"/>
              </w:rPr>
            </w:pPr>
            <w:r>
              <w:rPr>
                <w:rFonts w:ascii="宋体" w:hAnsi="宋体" w:hint="eastAsia"/>
                <w:szCs w:val="21"/>
              </w:rPr>
              <w:t>3</w:t>
            </w:r>
          </w:p>
        </w:tc>
        <w:tc>
          <w:tcPr>
            <w:tcW w:w="1080" w:type="dxa"/>
            <w:tcBorders>
              <w:top w:val="single" w:sz="4" w:space="0" w:color="auto"/>
              <w:left w:val="single" w:sz="4" w:space="0" w:color="auto"/>
              <w:bottom w:val="single" w:sz="4" w:space="0" w:color="auto"/>
              <w:right w:val="single" w:sz="4" w:space="0" w:color="auto"/>
            </w:tcBorders>
            <w:vAlign w:val="center"/>
          </w:tcPr>
          <w:p w14:paraId="79C6DFED" w14:textId="77777777" w:rsidR="00920293" w:rsidRDefault="00920293" w:rsidP="00273C2B">
            <w:pPr>
              <w:tabs>
                <w:tab w:val="left" w:pos="1800"/>
              </w:tabs>
              <w:spacing w:line="320" w:lineRule="exact"/>
              <w:jc w:val="center"/>
              <w:rPr>
                <w:rFonts w:ascii="宋体" w:hAnsi="宋体"/>
                <w:szCs w:val="21"/>
              </w:rPr>
            </w:pPr>
            <w:r>
              <w:rPr>
                <w:rFonts w:ascii="宋体" w:hAnsi="宋体" w:hint="eastAsia"/>
                <w:szCs w:val="21"/>
              </w:rPr>
              <w:t>设备</w:t>
            </w:r>
          </w:p>
        </w:tc>
        <w:tc>
          <w:tcPr>
            <w:tcW w:w="8586" w:type="dxa"/>
            <w:tcBorders>
              <w:top w:val="single" w:sz="4" w:space="0" w:color="auto"/>
              <w:left w:val="single" w:sz="4" w:space="0" w:color="auto"/>
              <w:bottom w:val="single" w:sz="4" w:space="0" w:color="auto"/>
              <w:right w:val="single" w:sz="4" w:space="0" w:color="auto"/>
            </w:tcBorders>
            <w:vAlign w:val="center"/>
          </w:tcPr>
          <w:p w14:paraId="5D898008" w14:textId="77777777" w:rsidR="00920293" w:rsidRDefault="00920293" w:rsidP="00273C2B">
            <w:pPr>
              <w:tabs>
                <w:tab w:val="left" w:pos="1800"/>
              </w:tabs>
              <w:spacing w:line="320" w:lineRule="exact"/>
              <w:rPr>
                <w:rFonts w:ascii="宋体" w:hAnsi="宋体"/>
                <w:szCs w:val="21"/>
              </w:rPr>
            </w:pPr>
            <w:r>
              <w:rPr>
                <w:rFonts w:ascii="宋体" w:hAnsi="宋体" w:hint="eastAsia"/>
                <w:szCs w:val="21"/>
              </w:rPr>
              <w:t xml:space="preserve">检查运转设备的基础牢固情况、运转及润滑情况，各运转部件是否有异常响声，裸漏的运转部件防护罩是否齐全可靠，辅机及管线是否有震动，润滑油的油质变化情况；检查设备的运转状态；检查温度、压力、阻力、流量等是否在范围之内，液位指示是否准确。 </w:t>
            </w:r>
          </w:p>
        </w:tc>
        <w:tc>
          <w:tcPr>
            <w:tcW w:w="1494" w:type="dxa"/>
            <w:tcBorders>
              <w:top w:val="single" w:sz="4" w:space="0" w:color="auto"/>
              <w:left w:val="single" w:sz="4" w:space="0" w:color="auto"/>
              <w:bottom w:val="single" w:sz="4" w:space="0" w:color="auto"/>
              <w:right w:val="single" w:sz="4" w:space="0" w:color="auto"/>
            </w:tcBorders>
            <w:vAlign w:val="center"/>
          </w:tcPr>
          <w:p w14:paraId="7F019356" w14:textId="77777777" w:rsidR="00920293" w:rsidRDefault="00920293" w:rsidP="00273C2B">
            <w:pPr>
              <w:tabs>
                <w:tab w:val="left" w:pos="1800"/>
              </w:tabs>
              <w:spacing w:line="320" w:lineRule="exact"/>
              <w:rPr>
                <w:rFonts w:ascii="宋体" w:hAnsi="宋体"/>
                <w:szCs w:val="21"/>
              </w:rPr>
            </w:pPr>
            <w:r>
              <w:rPr>
                <w:rFonts w:ascii="宋体" w:hAnsi="宋体" w:hint="eastAsia"/>
                <w:szCs w:val="21"/>
              </w:rPr>
              <w:t>依据公司有关要求及安全操作规程检查现场</w:t>
            </w:r>
          </w:p>
        </w:tc>
        <w:tc>
          <w:tcPr>
            <w:tcW w:w="720" w:type="dxa"/>
            <w:tcBorders>
              <w:top w:val="single" w:sz="4" w:space="0" w:color="auto"/>
              <w:left w:val="single" w:sz="4" w:space="0" w:color="auto"/>
              <w:bottom w:val="single" w:sz="4" w:space="0" w:color="auto"/>
              <w:right w:val="single" w:sz="4" w:space="0" w:color="auto"/>
            </w:tcBorders>
            <w:vAlign w:val="center"/>
          </w:tcPr>
          <w:p w14:paraId="7A7E41AD" w14:textId="77777777" w:rsidR="00920293" w:rsidRDefault="00920293" w:rsidP="00273C2B">
            <w:pPr>
              <w:tabs>
                <w:tab w:val="left" w:pos="1800"/>
              </w:tabs>
              <w:spacing w:line="32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58AA785E" w14:textId="77777777" w:rsidR="00920293" w:rsidRDefault="00920293" w:rsidP="00273C2B">
            <w:pPr>
              <w:tabs>
                <w:tab w:val="left" w:pos="1800"/>
              </w:tabs>
              <w:spacing w:line="320" w:lineRule="exact"/>
              <w:ind w:firstLineChars="100" w:firstLine="210"/>
              <w:jc w:val="center"/>
              <w:rPr>
                <w:rFonts w:ascii="宋体" w:hAnsi="宋体"/>
                <w:szCs w:val="21"/>
              </w:rPr>
            </w:pPr>
          </w:p>
        </w:tc>
      </w:tr>
      <w:tr w:rsidR="00920293" w14:paraId="03583A9C" w14:textId="77777777" w:rsidTr="00273C2B">
        <w:trPr>
          <w:trHeight w:val="1116"/>
        </w:trPr>
        <w:tc>
          <w:tcPr>
            <w:tcW w:w="648" w:type="dxa"/>
            <w:tcBorders>
              <w:top w:val="single" w:sz="4" w:space="0" w:color="auto"/>
              <w:left w:val="single" w:sz="4" w:space="0" w:color="auto"/>
              <w:bottom w:val="single" w:sz="4" w:space="0" w:color="auto"/>
              <w:right w:val="single" w:sz="4" w:space="0" w:color="auto"/>
            </w:tcBorders>
            <w:vAlign w:val="center"/>
          </w:tcPr>
          <w:p w14:paraId="7372CBC1" w14:textId="77777777" w:rsidR="00920293" w:rsidRDefault="00920293" w:rsidP="00273C2B">
            <w:pPr>
              <w:tabs>
                <w:tab w:val="left" w:pos="1800"/>
              </w:tabs>
              <w:spacing w:line="320" w:lineRule="exact"/>
              <w:jc w:val="center"/>
              <w:rPr>
                <w:rFonts w:ascii="宋体" w:hAnsi="宋体"/>
                <w:szCs w:val="21"/>
              </w:rPr>
            </w:pPr>
            <w:r>
              <w:rPr>
                <w:rFonts w:ascii="宋体" w:hAnsi="宋体" w:hint="eastAsia"/>
                <w:szCs w:val="21"/>
              </w:rPr>
              <w:t>4</w:t>
            </w:r>
          </w:p>
        </w:tc>
        <w:tc>
          <w:tcPr>
            <w:tcW w:w="1080" w:type="dxa"/>
            <w:tcBorders>
              <w:top w:val="single" w:sz="4" w:space="0" w:color="auto"/>
              <w:left w:val="single" w:sz="4" w:space="0" w:color="auto"/>
              <w:bottom w:val="single" w:sz="4" w:space="0" w:color="auto"/>
              <w:right w:val="single" w:sz="4" w:space="0" w:color="auto"/>
            </w:tcBorders>
            <w:vAlign w:val="center"/>
          </w:tcPr>
          <w:p w14:paraId="15FF8FE5" w14:textId="77777777" w:rsidR="00920293" w:rsidRDefault="00920293" w:rsidP="00273C2B">
            <w:pPr>
              <w:tabs>
                <w:tab w:val="left" w:pos="1800"/>
              </w:tabs>
              <w:spacing w:line="320" w:lineRule="exact"/>
              <w:jc w:val="center"/>
              <w:rPr>
                <w:rFonts w:ascii="宋体" w:hAnsi="宋体"/>
                <w:szCs w:val="21"/>
              </w:rPr>
            </w:pPr>
            <w:r>
              <w:rPr>
                <w:rFonts w:ascii="宋体" w:hAnsi="宋体" w:hint="eastAsia"/>
                <w:szCs w:val="21"/>
              </w:rPr>
              <w:t>电气</w:t>
            </w:r>
          </w:p>
        </w:tc>
        <w:tc>
          <w:tcPr>
            <w:tcW w:w="8586" w:type="dxa"/>
            <w:tcBorders>
              <w:top w:val="single" w:sz="4" w:space="0" w:color="auto"/>
              <w:left w:val="single" w:sz="4" w:space="0" w:color="auto"/>
              <w:bottom w:val="single" w:sz="4" w:space="0" w:color="auto"/>
              <w:right w:val="single" w:sz="4" w:space="0" w:color="auto"/>
            </w:tcBorders>
            <w:vAlign w:val="center"/>
          </w:tcPr>
          <w:p w14:paraId="08400382" w14:textId="77777777" w:rsidR="00920293" w:rsidRDefault="00920293" w:rsidP="00273C2B">
            <w:pPr>
              <w:tabs>
                <w:tab w:val="left" w:pos="1800"/>
              </w:tabs>
              <w:spacing w:line="320" w:lineRule="exact"/>
              <w:rPr>
                <w:rFonts w:ascii="宋体" w:hAnsi="宋体"/>
                <w:szCs w:val="21"/>
              </w:rPr>
            </w:pPr>
            <w:r>
              <w:rPr>
                <w:rFonts w:ascii="宋体" w:hAnsi="宋体" w:hint="eastAsia"/>
                <w:szCs w:val="21"/>
              </w:rPr>
              <w:t>检查电器设备的工作状态、电机声音是否增大、振动是否增强，保护接地是否牢靠，电机及电器元件是否有火化及异常声音、气味，电流、电压等是否在指标范围内。检查本车间范围内的变、配电室门窗、玻璃、是否齐全。</w:t>
            </w:r>
          </w:p>
        </w:tc>
        <w:tc>
          <w:tcPr>
            <w:tcW w:w="1494" w:type="dxa"/>
            <w:tcBorders>
              <w:top w:val="single" w:sz="4" w:space="0" w:color="auto"/>
              <w:left w:val="single" w:sz="4" w:space="0" w:color="auto"/>
              <w:bottom w:val="single" w:sz="4" w:space="0" w:color="auto"/>
              <w:right w:val="single" w:sz="4" w:space="0" w:color="auto"/>
            </w:tcBorders>
            <w:vAlign w:val="center"/>
          </w:tcPr>
          <w:p w14:paraId="1AD3585D" w14:textId="77777777" w:rsidR="00920293" w:rsidRDefault="00920293" w:rsidP="00273C2B">
            <w:pPr>
              <w:tabs>
                <w:tab w:val="left" w:pos="1800"/>
              </w:tabs>
              <w:spacing w:line="320" w:lineRule="exact"/>
              <w:jc w:val="center"/>
              <w:rPr>
                <w:rFonts w:ascii="宋体" w:hAnsi="宋体"/>
                <w:szCs w:val="21"/>
              </w:rPr>
            </w:pPr>
            <w:r>
              <w:rPr>
                <w:rFonts w:ascii="宋体" w:hAnsi="宋体" w:hint="eastAsia"/>
                <w:szCs w:val="21"/>
              </w:rPr>
              <w:t>检查现场</w:t>
            </w:r>
          </w:p>
        </w:tc>
        <w:tc>
          <w:tcPr>
            <w:tcW w:w="720" w:type="dxa"/>
            <w:tcBorders>
              <w:top w:val="single" w:sz="4" w:space="0" w:color="auto"/>
              <w:left w:val="single" w:sz="4" w:space="0" w:color="auto"/>
              <w:bottom w:val="single" w:sz="4" w:space="0" w:color="auto"/>
              <w:right w:val="single" w:sz="4" w:space="0" w:color="auto"/>
            </w:tcBorders>
            <w:vAlign w:val="center"/>
          </w:tcPr>
          <w:p w14:paraId="38F19BDC" w14:textId="77777777" w:rsidR="00920293" w:rsidRDefault="00920293" w:rsidP="00273C2B">
            <w:pPr>
              <w:tabs>
                <w:tab w:val="left" w:pos="1800"/>
              </w:tabs>
              <w:spacing w:line="32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27F529FB" w14:textId="77777777" w:rsidR="00920293" w:rsidRDefault="00920293" w:rsidP="00273C2B">
            <w:pPr>
              <w:tabs>
                <w:tab w:val="left" w:pos="1800"/>
              </w:tabs>
              <w:spacing w:line="320" w:lineRule="exact"/>
              <w:ind w:firstLineChars="100" w:firstLine="210"/>
              <w:jc w:val="center"/>
              <w:rPr>
                <w:rFonts w:ascii="宋体" w:hAnsi="宋体"/>
                <w:szCs w:val="21"/>
              </w:rPr>
            </w:pPr>
          </w:p>
        </w:tc>
      </w:tr>
      <w:tr w:rsidR="00920293" w14:paraId="1EEA0770" w14:textId="77777777" w:rsidTr="00273C2B">
        <w:trPr>
          <w:trHeight w:val="977"/>
        </w:trPr>
        <w:tc>
          <w:tcPr>
            <w:tcW w:w="648" w:type="dxa"/>
            <w:tcBorders>
              <w:top w:val="single" w:sz="4" w:space="0" w:color="auto"/>
              <w:left w:val="single" w:sz="4" w:space="0" w:color="auto"/>
              <w:bottom w:val="single" w:sz="4" w:space="0" w:color="auto"/>
              <w:right w:val="single" w:sz="4" w:space="0" w:color="auto"/>
            </w:tcBorders>
            <w:vAlign w:val="center"/>
          </w:tcPr>
          <w:p w14:paraId="6ACD1D87" w14:textId="77777777" w:rsidR="00920293" w:rsidRDefault="00920293" w:rsidP="00273C2B">
            <w:pPr>
              <w:tabs>
                <w:tab w:val="left" w:pos="1800"/>
              </w:tabs>
              <w:spacing w:line="600" w:lineRule="exact"/>
              <w:jc w:val="center"/>
              <w:rPr>
                <w:rFonts w:ascii="宋体" w:hAnsi="宋体"/>
                <w:szCs w:val="21"/>
              </w:rPr>
            </w:pPr>
            <w:r>
              <w:rPr>
                <w:rFonts w:ascii="宋体" w:hAnsi="宋体" w:hint="eastAsia"/>
                <w:szCs w:val="21"/>
              </w:rPr>
              <w:t>5</w:t>
            </w:r>
          </w:p>
        </w:tc>
        <w:tc>
          <w:tcPr>
            <w:tcW w:w="1080" w:type="dxa"/>
            <w:tcBorders>
              <w:top w:val="single" w:sz="4" w:space="0" w:color="auto"/>
              <w:left w:val="single" w:sz="4" w:space="0" w:color="auto"/>
              <w:bottom w:val="single" w:sz="4" w:space="0" w:color="auto"/>
              <w:right w:val="single" w:sz="4" w:space="0" w:color="auto"/>
            </w:tcBorders>
            <w:vAlign w:val="center"/>
          </w:tcPr>
          <w:p w14:paraId="59F2C059" w14:textId="77777777" w:rsidR="00920293" w:rsidRDefault="00920293" w:rsidP="00273C2B">
            <w:pPr>
              <w:tabs>
                <w:tab w:val="left" w:pos="1800"/>
              </w:tabs>
              <w:spacing w:line="600" w:lineRule="exact"/>
              <w:jc w:val="center"/>
              <w:rPr>
                <w:rFonts w:ascii="宋体" w:hAnsi="宋体"/>
                <w:szCs w:val="21"/>
              </w:rPr>
            </w:pPr>
            <w:r>
              <w:rPr>
                <w:rFonts w:ascii="宋体" w:hAnsi="宋体" w:hint="eastAsia"/>
                <w:szCs w:val="21"/>
              </w:rPr>
              <w:t>仪表</w:t>
            </w:r>
          </w:p>
        </w:tc>
        <w:tc>
          <w:tcPr>
            <w:tcW w:w="8586" w:type="dxa"/>
            <w:tcBorders>
              <w:top w:val="single" w:sz="4" w:space="0" w:color="auto"/>
              <w:left w:val="single" w:sz="4" w:space="0" w:color="auto"/>
              <w:bottom w:val="single" w:sz="4" w:space="0" w:color="auto"/>
              <w:right w:val="single" w:sz="4" w:space="0" w:color="auto"/>
            </w:tcBorders>
            <w:vAlign w:val="center"/>
          </w:tcPr>
          <w:p w14:paraId="50C9FD5C" w14:textId="77777777" w:rsidR="00920293" w:rsidRDefault="00920293" w:rsidP="00273C2B">
            <w:pPr>
              <w:tabs>
                <w:tab w:val="left" w:pos="1800"/>
              </w:tabs>
              <w:spacing w:line="400" w:lineRule="exact"/>
              <w:rPr>
                <w:rFonts w:ascii="宋体" w:hAnsi="宋体"/>
                <w:szCs w:val="21"/>
              </w:rPr>
            </w:pPr>
            <w:r>
              <w:rPr>
                <w:rFonts w:ascii="宋体" w:hAnsi="宋体" w:hint="eastAsia"/>
                <w:szCs w:val="21"/>
              </w:rPr>
              <w:t>检查仪表的工作状态，检查仪表的指示是否准确，反应是否灵敏，一次表和二次表及阀门动作是否统一。在外在和内在条件变化的情况下仪表有什么变化，有无锈蚀、松动等潜在危险。</w:t>
            </w:r>
          </w:p>
        </w:tc>
        <w:tc>
          <w:tcPr>
            <w:tcW w:w="1494" w:type="dxa"/>
            <w:tcBorders>
              <w:top w:val="single" w:sz="4" w:space="0" w:color="auto"/>
              <w:left w:val="single" w:sz="4" w:space="0" w:color="auto"/>
              <w:bottom w:val="single" w:sz="4" w:space="0" w:color="auto"/>
              <w:right w:val="single" w:sz="4" w:space="0" w:color="auto"/>
            </w:tcBorders>
          </w:tcPr>
          <w:p w14:paraId="700982E4" w14:textId="77777777" w:rsidR="00920293" w:rsidRDefault="00920293" w:rsidP="00273C2B">
            <w:pPr>
              <w:tabs>
                <w:tab w:val="left" w:pos="1800"/>
              </w:tabs>
              <w:spacing w:line="400" w:lineRule="exact"/>
              <w:rPr>
                <w:rFonts w:ascii="宋体" w:hAnsi="宋体"/>
                <w:szCs w:val="21"/>
              </w:rPr>
            </w:pPr>
            <w:r>
              <w:rPr>
                <w:rFonts w:ascii="宋体" w:hAnsi="宋体" w:hint="eastAsia"/>
                <w:szCs w:val="21"/>
              </w:rPr>
              <w:t>检查现场</w:t>
            </w:r>
          </w:p>
        </w:tc>
        <w:tc>
          <w:tcPr>
            <w:tcW w:w="720" w:type="dxa"/>
            <w:tcBorders>
              <w:top w:val="single" w:sz="4" w:space="0" w:color="auto"/>
              <w:left w:val="single" w:sz="4" w:space="0" w:color="auto"/>
              <w:bottom w:val="single" w:sz="4" w:space="0" w:color="auto"/>
              <w:right w:val="single" w:sz="4" w:space="0" w:color="auto"/>
            </w:tcBorders>
            <w:vAlign w:val="center"/>
          </w:tcPr>
          <w:p w14:paraId="37EF682E" w14:textId="77777777" w:rsidR="00920293" w:rsidRDefault="00920293" w:rsidP="00273C2B">
            <w:pPr>
              <w:tabs>
                <w:tab w:val="left" w:pos="1800"/>
              </w:tabs>
              <w:spacing w:line="32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767C7038" w14:textId="77777777" w:rsidR="00920293" w:rsidRDefault="00920293" w:rsidP="00273C2B">
            <w:pPr>
              <w:tabs>
                <w:tab w:val="left" w:pos="1800"/>
              </w:tabs>
              <w:spacing w:line="320" w:lineRule="exact"/>
              <w:ind w:firstLineChars="100" w:firstLine="210"/>
              <w:jc w:val="center"/>
              <w:rPr>
                <w:rFonts w:ascii="宋体" w:hAnsi="宋体"/>
                <w:szCs w:val="21"/>
              </w:rPr>
            </w:pPr>
          </w:p>
        </w:tc>
      </w:tr>
      <w:tr w:rsidR="00920293" w14:paraId="01C6BB39" w14:textId="77777777" w:rsidTr="00273C2B">
        <w:trPr>
          <w:trHeight w:val="2559"/>
        </w:trPr>
        <w:tc>
          <w:tcPr>
            <w:tcW w:w="648" w:type="dxa"/>
            <w:tcBorders>
              <w:top w:val="single" w:sz="4" w:space="0" w:color="auto"/>
              <w:left w:val="single" w:sz="4" w:space="0" w:color="auto"/>
              <w:bottom w:val="single" w:sz="4" w:space="0" w:color="auto"/>
              <w:right w:val="single" w:sz="4" w:space="0" w:color="auto"/>
            </w:tcBorders>
            <w:vAlign w:val="center"/>
          </w:tcPr>
          <w:p w14:paraId="132C072B" w14:textId="77777777" w:rsidR="00920293" w:rsidRDefault="00920293" w:rsidP="00273C2B">
            <w:pPr>
              <w:tabs>
                <w:tab w:val="left" w:pos="1800"/>
              </w:tabs>
              <w:spacing w:line="320" w:lineRule="exact"/>
              <w:jc w:val="center"/>
              <w:rPr>
                <w:rFonts w:ascii="宋体" w:hAnsi="宋体"/>
                <w:szCs w:val="21"/>
              </w:rPr>
            </w:pPr>
            <w:r>
              <w:rPr>
                <w:rFonts w:ascii="宋体" w:hAnsi="宋体" w:hint="eastAsia"/>
                <w:szCs w:val="21"/>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14:paraId="1B1BA7EF" w14:textId="77777777" w:rsidR="00920293" w:rsidRDefault="00920293" w:rsidP="00273C2B">
            <w:pPr>
              <w:tabs>
                <w:tab w:val="left" w:pos="1800"/>
              </w:tabs>
              <w:spacing w:line="320" w:lineRule="exact"/>
              <w:jc w:val="center"/>
              <w:rPr>
                <w:rFonts w:ascii="宋体" w:hAnsi="宋体"/>
                <w:szCs w:val="21"/>
              </w:rPr>
            </w:pPr>
            <w:r>
              <w:rPr>
                <w:rFonts w:ascii="宋体" w:hAnsi="宋体" w:hint="eastAsia"/>
                <w:szCs w:val="21"/>
              </w:rPr>
              <w:t>现场管理</w:t>
            </w:r>
          </w:p>
        </w:tc>
        <w:tc>
          <w:tcPr>
            <w:tcW w:w="8586" w:type="dxa"/>
            <w:tcBorders>
              <w:top w:val="single" w:sz="4" w:space="0" w:color="auto"/>
              <w:left w:val="single" w:sz="4" w:space="0" w:color="auto"/>
              <w:bottom w:val="single" w:sz="4" w:space="0" w:color="auto"/>
              <w:right w:val="single" w:sz="4" w:space="0" w:color="auto"/>
            </w:tcBorders>
            <w:vAlign w:val="center"/>
          </w:tcPr>
          <w:p w14:paraId="0F062EDB" w14:textId="77777777" w:rsidR="00920293" w:rsidRDefault="00920293" w:rsidP="00273C2B">
            <w:pPr>
              <w:tabs>
                <w:tab w:val="left" w:pos="1800"/>
              </w:tabs>
              <w:spacing w:line="400" w:lineRule="exact"/>
              <w:rPr>
                <w:rFonts w:ascii="宋体" w:hAnsi="宋体"/>
                <w:szCs w:val="21"/>
              </w:rPr>
            </w:pPr>
            <w:r>
              <w:rPr>
                <w:rFonts w:ascii="宋体" w:hAnsi="宋体" w:hint="eastAsia"/>
                <w:szCs w:val="21"/>
              </w:rPr>
              <w:t>检查工作现场是否清洁、有序、员工劳动防护用品穿戴是否符合要求，各种通道是否畅通无阻，应急灯具是否齐全可靠，气防用具是否定期维护保养，时刻处于备用状态等，查各种安全设施是否处于正常状态。确保使用有毒物品作业场所与生活区分开，作业场所不得住人；将有害作业与无害作业分开，高度作业场所其他作业场所隔离。可能发生急性职业损伤的有毒有害作业场所按规定设置警示标志、报警设施、冲洗设施及防护急救器具专柜，柜内设施齐全。设置应急撤离通道和必要泄险区情况。</w:t>
            </w:r>
          </w:p>
        </w:tc>
        <w:tc>
          <w:tcPr>
            <w:tcW w:w="1494" w:type="dxa"/>
            <w:tcBorders>
              <w:top w:val="single" w:sz="4" w:space="0" w:color="auto"/>
              <w:left w:val="single" w:sz="4" w:space="0" w:color="auto"/>
              <w:bottom w:val="single" w:sz="4" w:space="0" w:color="auto"/>
              <w:right w:val="single" w:sz="4" w:space="0" w:color="auto"/>
            </w:tcBorders>
            <w:vAlign w:val="center"/>
          </w:tcPr>
          <w:p w14:paraId="7B402F6B" w14:textId="77777777" w:rsidR="00920293" w:rsidRDefault="00920293" w:rsidP="00273C2B">
            <w:pPr>
              <w:tabs>
                <w:tab w:val="left" w:pos="1800"/>
              </w:tabs>
              <w:spacing w:line="600" w:lineRule="exact"/>
              <w:jc w:val="center"/>
              <w:rPr>
                <w:rFonts w:ascii="宋体" w:hAnsi="宋体"/>
                <w:szCs w:val="21"/>
              </w:rPr>
            </w:pPr>
            <w:r>
              <w:rPr>
                <w:rFonts w:ascii="宋体" w:hAnsi="宋体" w:hint="eastAsia"/>
                <w:szCs w:val="21"/>
              </w:rPr>
              <w:t>查现场查记录</w:t>
            </w:r>
          </w:p>
        </w:tc>
        <w:tc>
          <w:tcPr>
            <w:tcW w:w="720" w:type="dxa"/>
            <w:tcBorders>
              <w:top w:val="single" w:sz="4" w:space="0" w:color="auto"/>
              <w:left w:val="single" w:sz="4" w:space="0" w:color="auto"/>
              <w:bottom w:val="single" w:sz="4" w:space="0" w:color="auto"/>
              <w:right w:val="single" w:sz="4" w:space="0" w:color="auto"/>
            </w:tcBorders>
            <w:vAlign w:val="center"/>
          </w:tcPr>
          <w:p w14:paraId="68680DFC" w14:textId="77777777" w:rsidR="00920293" w:rsidRDefault="00920293" w:rsidP="00273C2B">
            <w:pPr>
              <w:tabs>
                <w:tab w:val="left" w:pos="1800"/>
              </w:tabs>
              <w:spacing w:line="32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7AED6EF6" w14:textId="77777777" w:rsidR="00920293" w:rsidRDefault="00920293" w:rsidP="00273C2B">
            <w:pPr>
              <w:tabs>
                <w:tab w:val="left" w:pos="1800"/>
              </w:tabs>
              <w:spacing w:line="320" w:lineRule="exact"/>
              <w:ind w:firstLineChars="100" w:firstLine="210"/>
              <w:jc w:val="center"/>
              <w:rPr>
                <w:rFonts w:ascii="宋体" w:hAnsi="宋体"/>
                <w:szCs w:val="21"/>
              </w:rPr>
            </w:pPr>
          </w:p>
        </w:tc>
      </w:tr>
      <w:tr w:rsidR="00920293" w14:paraId="23AED4F7" w14:textId="77777777" w:rsidTr="00273C2B">
        <w:trPr>
          <w:trHeight w:val="1844"/>
        </w:trPr>
        <w:tc>
          <w:tcPr>
            <w:tcW w:w="648" w:type="dxa"/>
            <w:tcBorders>
              <w:top w:val="single" w:sz="4" w:space="0" w:color="auto"/>
              <w:left w:val="single" w:sz="4" w:space="0" w:color="auto"/>
              <w:bottom w:val="single" w:sz="4" w:space="0" w:color="auto"/>
              <w:right w:val="single" w:sz="4" w:space="0" w:color="auto"/>
            </w:tcBorders>
            <w:vAlign w:val="center"/>
          </w:tcPr>
          <w:p w14:paraId="400923E4" w14:textId="77777777" w:rsidR="00920293" w:rsidRDefault="00920293" w:rsidP="00273C2B">
            <w:pPr>
              <w:tabs>
                <w:tab w:val="left" w:pos="1800"/>
              </w:tabs>
              <w:spacing w:line="440" w:lineRule="exact"/>
              <w:jc w:val="center"/>
              <w:rPr>
                <w:rFonts w:ascii="宋体" w:hAnsi="宋体"/>
                <w:szCs w:val="21"/>
              </w:rPr>
            </w:pPr>
            <w:r>
              <w:rPr>
                <w:rFonts w:ascii="宋体" w:hAnsi="宋体" w:hint="eastAsia"/>
                <w:szCs w:val="21"/>
              </w:rPr>
              <w:t>7</w:t>
            </w:r>
          </w:p>
        </w:tc>
        <w:tc>
          <w:tcPr>
            <w:tcW w:w="1080" w:type="dxa"/>
            <w:tcBorders>
              <w:top w:val="single" w:sz="4" w:space="0" w:color="auto"/>
              <w:left w:val="single" w:sz="4" w:space="0" w:color="auto"/>
              <w:bottom w:val="single" w:sz="4" w:space="0" w:color="auto"/>
              <w:right w:val="single" w:sz="4" w:space="0" w:color="auto"/>
            </w:tcBorders>
            <w:vAlign w:val="center"/>
          </w:tcPr>
          <w:p w14:paraId="39B2C5C9" w14:textId="77777777" w:rsidR="00920293" w:rsidRDefault="00920293" w:rsidP="00273C2B">
            <w:pPr>
              <w:tabs>
                <w:tab w:val="left" w:pos="1800"/>
              </w:tabs>
              <w:spacing w:line="440" w:lineRule="exact"/>
              <w:jc w:val="center"/>
              <w:rPr>
                <w:rFonts w:ascii="宋体" w:hAnsi="宋体"/>
                <w:szCs w:val="21"/>
              </w:rPr>
            </w:pPr>
            <w:r>
              <w:rPr>
                <w:rFonts w:ascii="宋体" w:hAnsi="宋体" w:hint="eastAsia"/>
                <w:szCs w:val="21"/>
              </w:rPr>
              <w:t>安全教育</w:t>
            </w:r>
          </w:p>
        </w:tc>
        <w:tc>
          <w:tcPr>
            <w:tcW w:w="8586" w:type="dxa"/>
            <w:tcBorders>
              <w:top w:val="single" w:sz="4" w:space="0" w:color="auto"/>
              <w:left w:val="single" w:sz="4" w:space="0" w:color="auto"/>
              <w:bottom w:val="single" w:sz="4" w:space="0" w:color="auto"/>
              <w:right w:val="single" w:sz="4" w:space="0" w:color="auto"/>
            </w:tcBorders>
            <w:vAlign w:val="center"/>
          </w:tcPr>
          <w:p w14:paraId="1A5A8657" w14:textId="77777777" w:rsidR="00920293" w:rsidRDefault="00920293" w:rsidP="00273C2B">
            <w:pPr>
              <w:tabs>
                <w:tab w:val="left" w:pos="1800"/>
              </w:tabs>
              <w:spacing w:line="400" w:lineRule="exact"/>
              <w:rPr>
                <w:rFonts w:ascii="宋体" w:hAnsi="宋体"/>
                <w:szCs w:val="21"/>
              </w:rPr>
            </w:pPr>
            <w:r>
              <w:rPr>
                <w:rFonts w:ascii="宋体" w:hAnsi="宋体" w:hint="eastAsia"/>
                <w:szCs w:val="21"/>
              </w:rPr>
              <w:t>查车间各级管理人员定期参加班组安全活动，班组安全活动应有内容、有记录；公司管理人员和安全员应对安全活动记录进行检查、签字；查特种作业人员持证上岗情况，对转岗、下岗再就业、干部顶岗及脱岗六个月以上者的车间级安全培训教育工作。查对外来施工单位进入作业现场前的安全培训教育工作。</w:t>
            </w:r>
          </w:p>
        </w:tc>
        <w:tc>
          <w:tcPr>
            <w:tcW w:w="1494" w:type="dxa"/>
            <w:tcBorders>
              <w:top w:val="single" w:sz="4" w:space="0" w:color="auto"/>
              <w:left w:val="single" w:sz="4" w:space="0" w:color="auto"/>
              <w:bottom w:val="single" w:sz="4" w:space="0" w:color="auto"/>
              <w:right w:val="single" w:sz="4" w:space="0" w:color="auto"/>
            </w:tcBorders>
            <w:vAlign w:val="center"/>
          </w:tcPr>
          <w:p w14:paraId="1DE074AD" w14:textId="77777777" w:rsidR="00920293" w:rsidRDefault="00920293" w:rsidP="00273C2B">
            <w:pPr>
              <w:tabs>
                <w:tab w:val="left" w:pos="1800"/>
              </w:tabs>
              <w:spacing w:line="400" w:lineRule="exact"/>
              <w:jc w:val="center"/>
              <w:rPr>
                <w:rFonts w:ascii="宋体" w:hAnsi="宋体"/>
                <w:szCs w:val="21"/>
              </w:rPr>
            </w:pPr>
            <w:r>
              <w:rPr>
                <w:rFonts w:ascii="宋体" w:hAnsi="宋体" w:hint="eastAsia"/>
                <w:szCs w:val="21"/>
              </w:rPr>
              <w:t>查现场查记录</w:t>
            </w:r>
          </w:p>
        </w:tc>
        <w:tc>
          <w:tcPr>
            <w:tcW w:w="720" w:type="dxa"/>
            <w:tcBorders>
              <w:top w:val="single" w:sz="4" w:space="0" w:color="auto"/>
              <w:left w:val="single" w:sz="4" w:space="0" w:color="auto"/>
              <w:bottom w:val="single" w:sz="4" w:space="0" w:color="auto"/>
              <w:right w:val="single" w:sz="4" w:space="0" w:color="auto"/>
            </w:tcBorders>
            <w:vAlign w:val="center"/>
          </w:tcPr>
          <w:p w14:paraId="46E8C5BF" w14:textId="77777777" w:rsidR="00920293" w:rsidRDefault="00920293" w:rsidP="00273C2B">
            <w:pPr>
              <w:tabs>
                <w:tab w:val="left" w:pos="1800"/>
              </w:tabs>
              <w:spacing w:line="32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6AF7135D" w14:textId="77777777" w:rsidR="00920293" w:rsidRDefault="00920293" w:rsidP="00273C2B">
            <w:pPr>
              <w:tabs>
                <w:tab w:val="left" w:pos="1800"/>
              </w:tabs>
              <w:spacing w:line="320" w:lineRule="exact"/>
              <w:ind w:firstLineChars="100" w:firstLine="210"/>
              <w:jc w:val="center"/>
              <w:rPr>
                <w:rFonts w:ascii="宋体" w:hAnsi="宋体"/>
                <w:szCs w:val="21"/>
              </w:rPr>
            </w:pPr>
          </w:p>
        </w:tc>
      </w:tr>
      <w:tr w:rsidR="00920293" w14:paraId="547B861B" w14:textId="77777777" w:rsidTr="00273C2B">
        <w:trPr>
          <w:trHeight w:val="835"/>
        </w:trPr>
        <w:tc>
          <w:tcPr>
            <w:tcW w:w="648" w:type="dxa"/>
            <w:tcBorders>
              <w:top w:val="single" w:sz="4" w:space="0" w:color="auto"/>
              <w:left w:val="single" w:sz="4" w:space="0" w:color="auto"/>
              <w:bottom w:val="single" w:sz="4" w:space="0" w:color="auto"/>
              <w:right w:val="single" w:sz="4" w:space="0" w:color="auto"/>
            </w:tcBorders>
            <w:vAlign w:val="center"/>
          </w:tcPr>
          <w:p w14:paraId="052CDD14" w14:textId="77777777" w:rsidR="00920293" w:rsidRDefault="00920293" w:rsidP="00273C2B">
            <w:pPr>
              <w:tabs>
                <w:tab w:val="left" w:pos="1800"/>
              </w:tabs>
              <w:spacing w:line="320" w:lineRule="exact"/>
              <w:jc w:val="center"/>
              <w:rPr>
                <w:rFonts w:ascii="宋体" w:hAnsi="宋体"/>
                <w:szCs w:val="21"/>
              </w:rPr>
            </w:pPr>
            <w:r>
              <w:rPr>
                <w:rFonts w:ascii="宋体" w:hAnsi="宋体" w:hint="eastAsia"/>
                <w:szCs w:val="21"/>
              </w:rPr>
              <w:t>8</w:t>
            </w:r>
          </w:p>
        </w:tc>
        <w:tc>
          <w:tcPr>
            <w:tcW w:w="1080" w:type="dxa"/>
            <w:tcBorders>
              <w:top w:val="single" w:sz="4" w:space="0" w:color="auto"/>
              <w:left w:val="single" w:sz="4" w:space="0" w:color="auto"/>
              <w:bottom w:val="single" w:sz="4" w:space="0" w:color="auto"/>
              <w:right w:val="single" w:sz="4" w:space="0" w:color="auto"/>
            </w:tcBorders>
            <w:vAlign w:val="center"/>
          </w:tcPr>
          <w:p w14:paraId="2529F779" w14:textId="77777777" w:rsidR="00920293" w:rsidRDefault="00920293" w:rsidP="00273C2B">
            <w:pPr>
              <w:tabs>
                <w:tab w:val="left" w:pos="1800"/>
              </w:tabs>
              <w:spacing w:line="320" w:lineRule="exact"/>
              <w:jc w:val="center"/>
              <w:rPr>
                <w:rFonts w:ascii="宋体" w:hAnsi="宋体"/>
                <w:szCs w:val="21"/>
              </w:rPr>
            </w:pPr>
            <w:r>
              <w:rPr>
                <w:rFonts w:ascii="宋体" w:hAnsi="宋体" w:hint="eastAsia"/>
                <w:szCs w:val="21"/>
              </w:rPr>
              <w:t>关键装置及重点部位</w:t>
            </w:r>
          </w:p>
        </w:tc>
        <w:tc>
          <w:tcPr>
            <w:tcW w:w="8586" w:type="dxa"/>
            <w:tcBorders>
              <w:top w:val="single" w:sz="4" w:space="0" w:color="auto"/>
              <w:left w:val="single" w:sz="4" w:space="0" w:color="auto"/>
              <w:bottom w:val="single" w:sz="4" w:space="0" w:color="auto"/>
              <w:right w:val="single" w:sz="4" w:space="0" w:color="auto"/>
            </w:tcBorders>
            <w:vAlign w:val="center"/>
          </w:tcPr>
          <w:p w14:paraId="5607A111" w14:textId="77777777" w:rsidR="00920293" w:rsidRDefault="00920293" w:rsidP="00273C2B">
            <w:pPr>
              <w:tabs>
                <w:tab w:val="left" w:pos="1800"/>
              </w:tabs>
              <w:spacing w:line="400" w:lineRule="exact"/>
              <w:rPr>
                <w:rFonts w:ascii="宋体" w:hAnsi="宋体"/>
                <w:szCs w:val="21"/>
              </w:rPr>
            </w:pPr>
            <w:r>
              <w:rPr>
                <w:rFonts w:ascii="宋体" w:hAnsi="宋体" w:hint="eastAsia"/>
                <w:szCs w:val="21"/>
              </w:rPr>
              <w:t>检查本车间关键装置及重点部位的运行情况，安全监控设施的运行情况，及应急预案的合理及可操作性。</w:t>
            </w:r>
          </w:p>
        </w:tc>
        <w:tc>
          <w:tcPr>
            <w:tcW w:w="1494" w:type="dxa"/>
            <w:tcBorders>
              <w:top w:val="single" w:sz="4" w:space="0" w:color="auto"/>
              <w:left w:val="single" w:sz="4" w:space="0" w:color="auto"/>
              <w:bottom w:val="single" w:sz="4" w:space="0" w:color="auto"/>
              <w:right w:val="single" w:sz="4" w:space="0" w:color="auto"/>
            </w:tcBorders>
            <w:vAlign w:val="center"/>
          </w:tcPr>
          <w:p w14:paraId="7DBAE748" w14:textId="77777777" w:rsidR="00920293" w:rsidRDefault="00920293" w:rsidP="00273C2B">
            <w:pPr>
              <w:tabs>
                <w:tab w:val="left" w:pos="1800"/>
              </w:tabs>
              <w:spacing w:line="400" w:lineRule="exact"/>
              <w:jc w:val="center"/>
              <w:rPr>
                <w:rFonts w:ascii="宋体" w:hAnsi="宋体"/>
                <w:szCs w:val="21"/>
              </w:rPr>
            </w:pPr>
            <w:r>
              <w:rPr>
                <w:rFonts w:ascii="宋体" w:hAnsi="宋体" w:hint="eastAsia"/>
                <w:szCs w:val="21"/>
              </w:rPr>
              <w:t>查现场查记录</w:t>
            </w:r>
          </w:p>
        </w:tc>
        <w:tc>
          <w:tcPr>
            <w:tcW w:w="720" w:type="dxa"/>
            <w:tcBorders>
              <w:top w:val="single" w:sz="4" w:space="0" w:color="auto"/>
              <w:left w:val="single" w:sz="4" w:space="0" w:color="auto"/>
              <w:bottom w:val="single" w:sz="4" w:space="0" w:color="auto"/>
              <w:right w:val="single" w:sz="4" w:space="0" w:color="auto"/>
            </w:tcBorders>
            <w:vAlign w:val="center"/>
          </w:tcPr>
          <w:p w14:paraId="0647BAC2" w14:textId="77777777" w:rsidR="00920293" w:rsidRDefault="00920293" w:rsidP="00273C2B">
            <w:pPr>
              <w:tabs>
                <w:tab w:val="left" w:pos="1800"/>
              </w:tabs>
              <w:spacing w:line="32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08D452DC" w14:textId="77777777" w:rsidR="00920293" w:rsidRDefault="00920293" w:rsidP="00273C2B">
            <w:pPr>
              <w:tabs>
                <w:tab w:val="left" w:pos="1800"/>
              </w:tabs>
              <w:spacing w:line="320" w:lineRule="exact"/>
              <w:ind w:firstLineChars="100" w:firstLine="210"/>
              <w:jc w:val="center"/>
              <w:rPr>
                <w:rFonts w:ascii="宋体" w:hAnsi="宋体"/>
                <w:szCs w:val="21"/>
              </w:rPr>
            </w:pPr>
          </w:p>
        </w:tc>
      </w:tr>
      <w:tr w:rsidR="00920293" w14:paraId="5044FA92" w14:textId="77777777" w:rsidTr="00273C2B">
        <w:trPr>
          <w:trHeight w:val="991"/>
        </w:trPr>
        <w:tc>
          <w:tcPr>
            <w:tcW w:w="648" w:type="dxa"/>
            <w:tcBorders>
              <w:top w:val="single" w:sz="4" w:space="0" w:color="auto"/>
              <w:left w:val="single" w:sz="4" w:space="0" w:color="auto"/>
              <w:bottom w:val="single" w:sz="4" w:space="0" w:color="auto"/>
              <w:right w:val="single" w:sz="4" w:space="0" w:color="auto"/>
            </w:tcBorders>
            <w:vAlign w:val="center"/>
          </w:tcPr>
          <w:p w14:paraId="21D49EE4" w14:textId="77777777" w:rsidR="00920293" w:rsidRDefault="00920293" w:rsidP="00273C2B">
            <w:pPr>
              <w:tabs>
                <w:tab w:val="left" w:pos="1800"/>
              </w:tabs>
              <w:spacing w:line="600" w:lineRule="exact"/>
              <w:jc w:val="center"/>
              <w:rPr>
                <w:rFonts w:ascii="宋体" w:hAnsi="宋体"/>
                <w:szCs w:val="21"/>
              </w:rPr>
            </w:pPr>
            <w:r>
              <w:rPr>
                <w:rFonts w:ascii="宋体" w:hAnsi="宋体" w:hint="eastAsia"/>
                <w:szCs w:val="21"/>
              </w:rPr>
              <w:t>9</w:t>
            </w:r>
          </w:p>
        </w:tc>
        <w:tc>
          <w:tcPr>
            <w:tcW w:w="1080" w:type="dxa"/>
            <w:tcBorders>
              <w:top w:val="single" w:sz="4" w:space="0" w:color="auto"/>
              <w:left w:val="single" w:sz="4" w:space="0" w:color="auto"/>
              <w:bottom w:val="single" w:sz="4" w:space="0" w:color="auto"/>
              <w:right w:val="single" w:sz="4" w:space="0" w:color="auto"/>
            </w:tcBorders>
            <w:vAlign w:val="center"/>
          </w:tcPr>
          <w:p w14:paraId="74E04593" w14:textId="77777777" w:rsidR="00920293" w:rsidRDefault="00920293" w:rsidP="00273C2B">
            <w:pPr>
              <w:tabs>
                <w:tab w:val="left" w:pos="1800"/>
              </w:tabs>
              <w:spacing w:line="600" w:lineRule="exact"/>
              <w:jc w:val="center"/>
              <w:rPr>
                <w:rFonts w:ascii="宋体" w:hAnsi="宋体"/>
                <w:szCs w:val="21"/>
              </w:rPr>
            </w:pPr>
            <w:r>
              <w:rPr>
                <w:rFonts w:ascii="宋体" w:hAnsi="宋体" w:hint="eastAsia"/>
                <w:szCs w:val="21"/>
              </w:rPr>
              <w:t>作业证</w:t>
            </w:r>
          </w:p>
        </w:tc>
        <w:tc>
          <w:tcPr>
            <w:tcW w:w="8586" w:type="dxa"/>
            <w:tcBorders>
              <w:top w:val="single" w:sz="4" w:space="0" w:color="auto"/>
              <w:left w:val="single" w:sz="4" w:space="0" w:color="auto"/>
              <w:bottom w:val="single" w:sz="4" w:space="0" w:color="auto"/>
              <w:right w:val="single" w:sz="4" w:space="0" w:color="auto"/>
            </w:tcBorders>
            <w:vAlign w:val="center"/>
          </w:tcPr>
          <w:p w14:paraId="5ADA13CF" w14:textId="77777777" w:rsidR="00920293" w:rsidRDefault="00920293" w:rsidP="00273C2B">
            <w:pPr>
              <w:tabs>
                <w:tab w:val="left" w:pos="1800"/>
              </w:tabs>
              <w:spacing w:line="400" w:lineRule="exact"/>
              <w:rPr>
                <w:rFonts w:ascii="宋体" w:hAnsi="宋体"/>
                <w:szCs w:val="21"/>
              </w:rPr>
            </w:pPr>
            <w:r>
              <w:rPr>
                <w:rFonts w:ascii="宋体" w:hAnsi="宋体" w:hint="eastAsia"/>
                <w:szCs w:val="21"/>
              </w:rPr>
              <w:t>检查本车间员工在进行动火作业、进入受限空间作业、破土作业、临时用电作业、高出作业等危险作业，作业证的申办工作。</w:t>
            </w:r>
          </w:p>
        </w:tc>
        <w:tc>
          <w:tcPr>
            <w:tcW w:w="1494" w:type="dxa"/>
            <w:tcBorders>
              <w:top w:val="single" w:sz="4" w:space="0" w:color="auto"/>
              <w:left w:val="single" w:sz="4" w:space="0" w:color="auto"/>
              <w:bottom w:val="single" w:sz="4" w:space="0" w:color="auto"/>
              <w:right w:val="single" w:sz="4" w:space="0" w:color="auto"/>
            </w:tcBorders>
            <w:vAlign w:val="center"/>
          </w:tcPr>
          <w:p w14:paraId="7B36CC54" w14:textId="77777777" w:rsidR="00920293" w:rsidRDefault="00920293" w:rsidP="00273C2B">
            <w:pPr>
              <w:tabs>
                <w:tab w:val="left" w:pos="1800"/>
              </w:tabs>
              <w:spacing w:line="400" w:lineRule="exact"/>
              <w:jc w:val="center"/>
              <w:rPr>
                <w:rFonts w:ascii="宋体" w:hAnsi="宋体"/>
                <w:szCs w:val="21"/>
              </w:rPr>
            </w:pPr>
            <w:r>
              <w:rPr>
                <w:rFonts w:ascii="宋体" w:hAnsi="宋体" w:hint="eastAsia"/>
                <w:szCs w:val="21"/>
              </w:rPr>
              <w:t>查作业许可证</w:t>
            </w:r>
          </w:p>
        </w:tc>
        <w:tc>
          <w:tcPr>
            <w:tcW w:w="720" w:type="dxa"/>
            <w:tcBorders>
              <w:top w:val="single" w:sz="4" w:space="0" w:color="auto"/>
              <w:left w:val="single" w:sz="4" w:space="0" w:color="auto"/>
              <w:bottom w:val="single" w:sz="4" w:space="0" w:color="auto"/>
              <w:right w:val="single" w:sz="4" w:space="0" w:color="auto"/>
            </w:tcBorders>
            <w:vAlign w:val="center"/>
          </w:tcPr>
          <w:p w14:paraId="0049B472" w14:textId="77777777" w:rsidR="00920293" w:rsidRDefault="00920293" w:rsidP="00273C2B">
            <w:pPr>
              <w:tabs>
                <w:tab w:val="left" w:pos="1800"/>
              </w:tabs>
              <w:spacing w:line="32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269C2BB1" w14:textId="77777777" w:rsidR="00920293" w:rsidRDefault="00920293" w:rsidP="00273C2B">
            <w:pPr>
              <w:tabs>
                <w:tab w:val="left" w:pos="1800"/>
              </w:tabs>
              <w:spacing w:line="320" w:lineRule="exact"/>
              <w:ind w:firstLineChars="100" w:firstLine="210"/>
              <w:jc w:val="center"/>
              <w:rPr>
                <w:rFonts w:ascii="宋体" w:hAnsi="宋体"/>
                <w:szCs w:val="21"/>
              </w:rPr>
            </w:pPr>
          </w:p>
        </w:tc>
      </w:tr>
      <w:tr w:rsidR="00920293" w14:paraId="376B37D5" w14:textId="77777777" w:rsidTr="00273C2B">
        <w:trPr>
          <w:trHeight w:val="889"/>
        </w:trPr>
        <w:tc>
          <w:tcPr>
            <w:tcW w:w="648" w:type="dxa"/>
            <w:tcBorders>
              <w:top w:val="single" w:sz="4" w:space="0" w:color="auto"/>
              <w:left w:val="single" w:sz="4" w:space="0" w:color="auto"/>
              <w:bottom w:val="single" w:sz="4" w:space="0" w:color="auto"/>
              <w:right w:val="single" w:sz="4" w:space="0" w:color="auto"/>
            </w:tcBorders>
            <w:vAlign w:val="center"/>
          </w:tcPr>
          <w:p w14:paraId="014D9007" w14:textId="77777777" w:rsidR="00920293" w:rsidRDefault="00920293" w:rsidP="00273C2B">
            <w:pPr>
              <w:tabs>
                <w:tab w:val="left" w:pos="1800"/>
              </w:tabs>
              <w:spacing w:line="520" w:lineRule="exact"/>
              <w:jc w:val="center"/>
              <w:rPr>
                <w:rFonts w:ascii="宋体" w:hAnsi="宋体"/>
                <w:szCs w:val="21"/>
              </w:rPr>
            </w:pPr>
            <w:r>
              <w:rPr>
                <w:rFonts w:ascii="宋体" w:hAnsi="宋体" w:hint="eastAsia"/>
                <w:szCs w:val="21"/>
              </w:rPr>
              <w:t>10</w:t>
            </w:r>
          </w:p>
        </w:tc>
        <w:tc>
          <w:tcPr>
            <w:tcW w:w="1080" w:type="dxa"/>
            <w:tcBorders>
              <w:top w:val="single" w:sz="4" w:space="0" w:color="auto"/>
              <w:left w:val="single" w:sz="4" w:space="0" w:color="auto"/>
              <w:bottom w:val="single" w:sz="4" w:space="0" w:color="auto"/>
              <w:right w:val="single" w:sz="4" w:space="0" w:color="auto"/>
            </w:tcBorders>
            <w:vAlign w:val="center"/>
          </w:tcPr>
          <w:p w14:paraId="179B1FFB" w14:textId="77777777" w:rsidR="00920293" w:rsidRDefault="00920293" w:rsidP="00273C2B">
            <w:pPr>
              <w:tabs>
                <w:tab w:val="left" w:pos="1800"/>
              </w:tabs>
              <w:spacing w:line="520" w:lineRule="exact"/>
              <w:jc w:val="center"/>
              <w:rPr>
                <w:rFonts w:ascii="宋体" w:hAnsi="宋体"/>
                <w:szCs w:val="21"/>
              </w:rPr>
            </w:pPr>
            <w:r>
              <w:rPr>
                <w:rFonts w:ascii="宋体" w:hAnsi="宋体" w:hint="eastAsia"/>
                <w:szCs w:val="21"/>
              </w:rPr>
              <w:t>警示标志</w:t>
            </w:r>
          </w:p>
        </w:tc>
        <w:tc>
          <w:tcPr>
            <w:tcW w:w="8586" w:type="dxa"/>
            <w:tcBorders>
              <w:top w:val="single" w:sz="4" w:space="0" w:color="auto"/>
              <w:left w:val="single" w:sz="4" w:space="0" w:color="auto"/>
              <w:bottom w:val="single" w:sz="4" w:space="0" w:color="auto"/>
              <w:right w:val="single" w:sz="4" w:space="0" w:color="auto"/>
            </w:tcBorders>
            <w:vAlign w:val="center"/>
          </w:tcPr>
          <w:p w14:paraId="3526A5F2" w14:textId="77777777" w:rsidR="00920293" w:rsidRDefault="00920293" w:rsidP="00273C2B">
            <w:pPr>
              <w:tabs>
                <w:tab w:val="left" w:pos="1800"/>
              </w:tabs>
              <w:spacing w:line="400" w:lineRule="exact"/>
              <w:rPr>
                <w:rFonts w:ascii="宋体" w:hAnsi="宋体"/>
                <w:szCs w:val="21"/>
              </w:rPr>
            </w:pPr>
            <w:r>
              <w:rPr>
                <w:rFonts w:ascii="宋体" w:hAnsi="宋体" w:hint="eastAsia"/>
                <w:szCs w:val="21"/>
              </w:rPr>
              <w:t>对本车间易燃易爆、有毒有害场所的警示标志和告知牌的完好情况；检维修、施工、吊装等作业现场设置警戒区域和警示标志的情况检查。</w:t>
            </w:r>
          </w:p>
        </w:tc>
        <w:tc>
          <w:tcPr>
            <w:tcW w:w="1494" w:type="dxa"/>
            <w:tcBorders>
              <w:top w:val="single" w:sz="4" w:space="0" w:color="auto"/>
              <w:left w:val="single" w:sz="4" w:space="0" w:color="auto"/>
              <w:bottom w:val="single" w:sz="4" w:space="0" w:color="auto"/>
              <w:right w:val="single" w:sz="4" w:space="0" w:color="auto"/>
            </w:tcBorders>
            <w:vAlign w:val="center"/>
          </w:tcPr>
          <w:p w14:paraId="26B8F804" w14:textId="77777777" w:rsidR="00920293" w:rsidRDefault="00920293" w:rsidP="00273C2B">
            <w:pPr>
              <w:tabs>
                <w:tab w:val="left" w:pos="1800"/>
              </w:tabs>
              <w:spacing w:line="400" w:lineRule="exact"/>
              <w:jc w:val="center"/>
              <w:rPr>
                <w:rFonts w:ascii="宋体" w:hAnsi="宋体"/>
                <w:szCs w:val="21"/>
              </w:rPr>
            </w:pPr>
            <w:r>
              <w:rPr>
                <w:rFonts w:ascii="宋体" w:hAnsi="宋体" w:hint="eastAsia"/>
                <w:szCs w:val="21"/>
              </w:rPr>
              <w:t>检查现场</w:t>
            </w:r>
          </w:p>
        </w:tc>
        <w:tc>
          <w:tcPr>
            <w:tcW w:w="720" w:type="dxa"/>
            <w:tcBorders>
              <w:top w:val="single" w:sz="4" w:space="0" w:color="auto"/>
              <w:left w:val="single" w:sz="4" w:space="0" w:color="auto"/>
              <w:bottom w:val="single" w:sz="4" w:space="0" w:color="auto"/>
              <w:right w:val="single" w:sz="4" w:space="0" w:color="auto"/>
            </w:tcBorders>
            <w:vAlign w:val="center"/>
          </w:tcPr>
          <w:p w14:paraId="210F6B0A" w14:textId="77777777" w:rsidR="00920293" w:rsidRDefault="00920293" w:rsidP="00273C2B">
            <w:pPr>
              <w:tabs>
                <w:tab w:val="left" w:pos="1800"/>
              </w:tabs>
              <w:spacing w:line="32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678A1597" w14:textId="77777777" w:rsidR="00920293" w:rsidRDefault="00920293" w:rsidP="00273C2B">
            <w:pPr>
              <w:tabs>
                <w:tab w:val="left" w:pos="1800"/>
              </w:tabs>
              <w:spacing w:line="320" w:lineRule="exact"/>
              <w:ind w:firstLineChars="100" w:firstLine="210"/>
              <w:jc w:val="center"/>
              <w:rPr>
                <w:rFonts w:ascii="宋体" w:hAnsi="宋体"/>
                <w:szCs w:val="21"/>
              </w:rPr>
            </w:pPr>
          </w:p>
        </w:tc>
      </w:tr>
      <w:tr w:rsidR="00920293" w14:paraId="654DE5B5" w14:textId="77777777" w:rsidTr="00273C2B">
        <w:trPr>
          <w:trHeight w:val="549"/>
        </w:trPr>
        <w:tc>
          <w:tcPr>
            <w:tcW w:w="648" w:type="dxa"/>
            <w:tcBorders>
              <w:top w:val="single" w:sz="4" w:space="0" w:color="auto"/>
              <w:left w:val="single" w:sz="4" w:space="0" w:color="auto"/>
              <w:bottom w:val="single" w:sz="4" w:space="0" w:color="auto"/>
              <w:right w:val="single" w:sz="4" w:space="0" w:color="auto"/>
            </w:tcBorders>
            <w:vAlign w:val="center"/>
          </w:tcPr>
          <w:p w14:paraId="2749ACD0" w14:textId="77777777" w:rsidR="00920293" w:rsidRDefault="00920293" w:rsidP="00273C2B">
            <w:pPr>
              <w:tabs>
                <w:tab w:val="left" w:pos="1800"/>
              </w:tabs>
              <w:spacing w:line="320" w:lineRule="exact"/>
              <w:jc w:val="center"/>
              <w:rPr>
                <w:rFonts w:ascii="宋体" w:hAnsi="宋体"/>
                <w:szCs w:val="21"/>
              </w:rPr>
            </w:pPr>
            <w:r>
              <w:rPr>
                <w:rFonts w:ascii="宋体" w:hAnsi="宋体" w:hint="eastAsia"/>
                <w:szCs w:val="21"/>
              </w:rPr>
              <w:t>11</w:t>
            </w:r>
          </w:p>
        </w:tc>
        <w:tc>
          <w:tcPr>
            <w:tcW w:w="1080" w:type="dxa"/>
            <w:tcBorders>
              <w:top w:val="single" w:sz="4" w:space="0" w:color="auto"/>
              <w:left w:val="single" w:sz="4" w:space="0" w:color="auto"/>
              <w:bottom w:val="single" w:sz="4" w:space="0" w:color="auto"/>
              <w:right w:val="single" w:sz="4" w:space="0" w:color="auto"/>
            </w:tcBorders>
            <w:vAlign w:val="center"/>
          </w:tcPr>
          <w:p w14:paraId="50777783" w14:textId="77777777" w:rsidR="00920293" w:rsidRDefault="00920293" w:rsidP="00273C2B">
            <w:pPr>
              <w:tabs>
                <w:tab w:val="left" w:pos="1800"/>
              </w:tabs>
              <w:spacing w:line="320" w:lineRule="exact"/>
              <w:jc w:val="center"/>
              <w:rPr>
                <w:rFonts w:ascii="宋体" w:hAnsi="宋体"/>
                <w:szCs w:val="21"/>
              </w:rPr>
            </w:pPr>
            <w:r>
              <w:rPr>
                <w:rFonts w:ascii="宋体" w:hAnsi="宋体" w:hint="eastAsia"/>
                <w:szCs w:val="21"/>
              </w:rPr>
              <w:t>其他</w:t>
            </w:r>
          </w:p>
        </w:tc>
        <w:tc>
          <w:tcPr>
            <w:tcW w:w="8586" w:type="dxa"/>
            <w:tcBorders>
              <w:top w:val="single" w:sz="4" w:space="0" w:color="auto"/>
              <w:left w:val="single" w:sz="4" w:space="0" w:color="auto"/>
              <w:bottom w:val="single" w:sz="4" w:space="0" w:color="auto"/>
              <w:right w:val="single" w:sz="4" w:space="0" w:color="auto"/>
            </w:tcBorders>
            <w:vAlign w:val="center"/>
          </w:tcPr>
          <w:p w14:paraId="1230AF2A" w14:textId="77777777" w:rsidR="00920293" w:rsidRDefault="00920293" w:rsidP="00273C2B">
            <w:pPr>
              <w:tabs>
                <w:tab w:val="left" w:pos="1800"/>
              </w:tabs>
              <w:spacing w:line="400" w:lineRule="exact"/>
              <w:rPr>
                <w:rFonts w:ascii="宋体" w:hAnsi="宋体"/>
                <w:szCs w:val="21"/>
              </w:rPr>
            </w:pPr>
            <w:r>
              <w:rPr>
                <w:rFonts w:ascii="宋体" w:hAnsi="宋体" w:hint="eastAsia"/>
                <w:szCs w:val="21"/>
              </w:rPr>
              <w:t>辖区内是否有外来施工队伍，施工是否影响正常操作，是否按照企业的有关规定进行施工。</w:t>
            </w:r>
          </w:p>
        </w:tc>
        <w:tc>
          <w:tcPr>
            <w:tcW w:w="1494" w:type="dxa"/>
            <w:tcBorders>
              <w:top w:val="single" w:sz="4" w:space="0" w:color="auto"/>
              <w:left w:val="single" w:sz="4" w:space="0" w:color="auto"/>
              <w:bottom w:val="single" w:sz="4" w:space="0" w:color="auto"/>
              <w:right w:val="single" w:sz="4" w:space="0" w:color="auto"/>
            </w:tcBorders>
            <w:vAlign w:val="center"/>
          </w:tcPr>
          <w:p w14:paraId="70BC982D" w14:textId="77777777" w:rsidR="00920293" w:rsidRDefault="00920293" w:rsidP="00273C2B">
            <w:pPr>
              <w:tabs>
                <w:tab w:val="left" w:pos="1800"/>
              </w:tabs>
              <w:spacing w:line="400" w:lineRule="exact"/>
              <w:jc w:val="center"/>
              <w:rPr>
                <w:rFonts w:ascii="宋体" w:hAnsi="宋体"/>
                <w:szCs w:val="21"/>
              </w:rPr>
            </w:pPr>
            <w:r>
              <w:rPr>
                <w:rFonts w:ascii="宋体" w:hAnsi="宋体" w:hint="eastAsia"/>
                <w:szCs w:val="21"/>
              </w:rPr>
              <w:t>检查现场</w:t>
            </w:r>
          </w:p>
        </w:tc>
        <w:tc>
          <w:tcPr>
            <w:tcW w:w="720" w:type="dxa"/>
            <w:tcBorders>
              <w:top w:val="single" w:sz="4" w:space="0" w:color="auto"/>
              <w:left w:val="single" w:sz="4" w:space="0" w:color="auto"/>
              <w:bottom w:val="single" w:sz="4" w:space="0" w:color="auto"/>
              <w:right w:val="single" w:sz="4" w:space="0" w:color="auto"/>
            </w:tcBorders>
            <w:vAlign w:val="center"/>
          </w:tcPr>
          <w:p w14:paraId="0E26DFDA" w14:textId="77777777" w:rsidR="00920293" w:rsidRDefault="00920293" w:rsidP="00273C2B">
            <w:pPr>
              <w:tabs>
                <w:tab w:val="left" w:pos="1800"/>
              </w:tabs>
              <w:spacing w:line="32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04665816" w14:textId="77777777" w:rsidR="00920293" w:rsidRDefault="00920293" w:rsidP="00273C2B">
            <w:pPr>
              <w:tabs>
                <w:tab w:val="left" w:pos="1800"/>
              </w:tabs>
              <w:spacing w:line="320" w:lineRule="exact"/>
              <w:ind w:firstLineChars="100" w:firstLine="210"/>
              <w:jc w:val="center"/>
              <w:rPr>
                <w:rFonts w:ascii="宋体" w:hAnsi="宋体"/>
                <w:szCs w:val="21"/>
              </w:rPr>
            </w:pPr>
          </w:p>
        </w:tc>
      </w:tr>
      <w:tr w:rsidR="00920293" w14:paraId="444A90E3" w14:textId="77777777" w:rsidTr="00273C2B">
        <w:trPr>
          <w:cantSplit/>
          <w:trHeight w:val="1252"/>
        </w:trPr>
        <w:tc>
          <w:tcPr>
            <w:tcW w:w="1728" w:type="dxa"/>
            <w:gridSpan w:val="2"/>
            <w:tcBorders>
              <w:top w:val="single" w:sz="4" w:space="0" w:color="auto"/>
              <w:left w:val="single" w:sz="4" w:space="0" w:color="auto"/>
              <w:bottom w:val="single" w:sz="4" w:space="0" w:color="auto"/>
              <w:right w:val="single" w:sz="4" w:space="0" w:color="auto"/>
            </w:tcBorders>
            <w:vAlign w:val="center"/>
          </w:tcPr>
          <w:p w14:paraId="787246EA" w14:textId="77777777" w:rsidR="00920293" w:rsidRDefault="00920293" w:rsidP="00273C2B">
            <w:pPr>
              <w:tabs>
                <w:tab w:val="left" w:pos="1800"/>
              </w:tabs>
              <w:spacing w:line="380" w:lineRule="exact"/>
              <w:jc w:val="center"/>
              <w:rPr>
                <w:rFonts w:ascii="宋体" w:hAnsi="宋体"/>
                <w:szCs w:val="21"/>
              </w:rPr>
            </w:pPr>
            <w:r>
              <w:rPr>
                <w:rFonts w:ascii="宋体" w:hAnsi="宋体" w:hint="eastAsia"/>
                <w:szCs w:val="21"/>
              </w:rPr>
              <w:t>检查与责任制挂记  录</w:t>
            </w:r>
          </w:p>
        </w:tc>
        <w:tc>
          <w:tcPr>
            <w:tcW w:w="12780" w:type="dxa"/>
            <w:gridSpan w:val="4"/>
            <w:tcBorders>
              <w:top w:val="single" w:sz="4" w:space="0" w:color="auto"/>
              <w:left w:val="single" w:sz="4" w:space="0" w:color="auto"/>
              <w:bottom w:val="single" w:sz="4" w:space="0" w:color="auto"/>
              <w:right w:val="single" w:sz="4" w:space="0" w:color="auto"/>
            </w:tcBorders>
          </w:tcPr>
          <w:p w14:paraId="53176A01" w14:textId="77777777" w:rsidR="00920293" w:rsidRDefault="00920293" w:rsidP="00273C2B">
            <w:pPr>
              <w:tabs>
                <w:tab w:val="left" w:pos="1800"/>
              </w:tabs>
              <w:spacing w:line="320" w:lineRule="exact"/>
              <w:ind w:firstLineChars="100" w:firstLine="210"/>
              <w:jc w:val="center"/>
              <w:rPr>
                <w:rFonts w:ascii="宋体" w:hAnsi="宋体"/>
                <w:szCs w:val="21"/>
              </w:rPr>
            </w:pPr>
          </w:p>
        </w:tc>
      </w:tr>
    </w:tbl>
    <w:p w14:paraId="7BA53D36" w14:textId="77777777" w:rsidR="00920293" w:rsidRDefault="00920293" w:rsidP="00920293">
      <w:pPr>
        <w:widowControl/>
        <w:jc w:val="left"/>
        <w:rPr>
          <w:rFonts w:ascii="宋体" w:hAnsi="宋体"/>
          <w:szCs w:val="21"/>
        </w:rPr>
        <w:sectPr w:rsidR="00920293">
          <w:type w:val="nextColumn"/>
          <w:pgSz w:w="16838" w:h="11906" w:orient="landscape"/>
          <w:pgMar w:top="936" w:right="1440" w:bottom="1247" w:left="1440" w:header="851" w:footer="737" w:gutter="0"/>
          <w:paperSrc w:first="7" w:other="7"/>
          <w:cols w:space="720"/>
          <w:docGrid w:linePitch="312"/>
        </w:sectPr>
      </w:pPr>
    </w:p>
    <w:p w14:paraId="0D2A3E46" w14:textId="77777777" w:rsidR="00920293" w:rsidRPr="00A54B8F" w:rsidRDefault="00273C2B" w:rsidP="00A54B8F">
      <w:pPr>
        <w:pStyle w:val="12"/>
        <w:spacing w:before="0" w:after="0" w:line="460" w:lineRule="exact"/>
        <w:ind w:left="2" w:firstLineChars="466" w:firstLine="1310"/>
        <w:outlineLvl w:val="0"/>
        <w:rPr>
          <w:bCs w:val="0"/>
        </w:rPr>
      </w:pPr>
      <w:bookmarkStart w:id="242" w:name="_Toc299719342"/>
      <w:bookmarkStart w:id="243" w:name="_Toc299719491"/>
      <w:bookmarkStart w:id="244" w:name="_Toc334616272"/>
      <w:bookmarkStart w:id="245" w:name="_Toc391046414"/>
      <w:r w:rsidRPr="00A54B8F">
        <w:rPr>
          <w:rFonts w:hint="eastAsia"/>
          <w:bCs w:val="0"/>
        </w:rPr>
        <w:lastRenderedPageBreak/>
        <w:t>表</w:t>
      </w:r>
      <w:r w:rsidR="00920293" w:rsidRPr="00A54B8F">
        <w:rPr>
          <w:rFonts w:hint="eastAsia"/>
          <w:bCs w:val="0"/>
        </w:rPr>
        <w:t xml:space="preserve">11.5 </w:t>
      </w:r>
      <w:r w:rsidR="00AA2CA8" w:rsidRPr="00A54B8F">
        <w:rPr>
          <w:rFonts w:hint="eastAsia"/>
          <w:bCs w:val="0"/>
        </w:rPr>
        <w:t>各类</w:t>
      </w:r>
      <w:r w:rsidR="00920293" w:rsidRPr="00A54B8F">
        <w:rPr>
          <w:rFonts w:hint="eastAsia"/>
          <w:bCs w:val="0"/>
        </w:rPr>
        <w:t>专业</w:t>
      </w:r>
      <w:r w:rsidR="00AA2CA8" w:rsidRPr="00A54B8F">
        <w:rPr>
          <w:rFonts w:hint="eastAsia"/>
          <w:bCs w:val="0"/>
        </w:rPr>
        <w:t>性</w:t>
      </w:r>
      <w:r w:rsidR="00920293" w:rsidRPr="00A54B8F">
        <w:rPr>
          <w:rFonts w:hint="eastAsia"/>
          <w:bCs w:val="0"/>
        </w:rPr>
        <w:t>安全检查表</w:t>
      </w:r>
      <w:bookmarkEnd w:id="242"/>
      <w:bookmarkEnd w:id="243"/>
      <w:bookmarkEnd w:id="244"/>
      <w:bookmarkEnd w:id="245"/>
    </w:p>
    <w:p w14:paraId="28A3CE6F" w14:textId="77777777" w:rsidR="007D7F45" w:rsidRPr="007D7F45" w:rsidRDefault="007D7F45" w:rsidP="007D7F45">
      <w:pPr>
        <w:jc w:val="center"/>
        <w:rPr>
          <w:b/>
        </w:rPr>
      </w:pPr>
      <w:r w:rsidRPr="007D7F45">
        <w:rPr>
          <w:rFonts w:hint="eastAsia"/>
          <w:b/>
        </w:rPr>
        <w:t>参考表</w:t>
      </w:r>
      <w:r>
        <w:rPr>
          <w:rFonts w:hint="eastAsia"/>
          <w:b/>
        </w:rPr>
        <w:t xml:space="preserve"> </w:t>
      </w:r>
      <w:r w:rsidRPr="007D7F45">
        <w:rPr>
          <w:rFonts w:hint="eastAsia"/>
          <w:b/>
        </w:rPr>
        <w:t>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0"/>
        <w:gridCol w:w="283"/>
        <w:gridCol w:w="1035"/>
        <w:gridCol w:w="287"/>
        <w:gridCol w:w="4933"/>
        <w:gridCol w:w="132"/>
        <w:gridCol w:w="1848"/>
      </w:tblGrid>
      <w:tr w:rsidR="00920293" w14:paraId="06681568" w14:textId="77777777" w:rsidTr="00920293">
        <w:trPr>
          <w:trHeight w:val="598"/>
        </w:trPr>
        <w:tc>
          <w:tcPr>
            <w:tcW w:w="1053" w:type="dxa"/>
            <w:gridSpan w:val="2"/>
            <w:tcBorders>
              <w:top w:val="single" w:sz="4" w:space="0" w:color="auto"/>
              <w:left w:val="single" w:sz="4" w:space="0" w:color="auto"/>
              <w:bottom w:val="single" w:sz="4" w:space="0" w:color="auto"/>
              <w:right w:val="single" w:sz="4" w:space="0" w:color="auto"/>
            </w:tcBorders>
            <w:vAlign w:val="center"/>
          </w:tcPr>
          <w:p w14:paraId="2F334B59" w14:textId="77777777" w:rsidR="00920293" w:rsidRPr="00AA2CA8" w:rsidRDefault="00920293" w:rsidP="00273C2B">
            <w:pPr>
              <w:jc w:val="center"/>
              <w:rPr>
                <w:rFonts w:ascii="宋体" w:hAnsi="宋体"/>
                <w:b/>
              </w:rPr>
            </w:pPr>
            <w:r w:rsidRPr="00AA2CA8">
              <w:rPr>
                <w:rFonts w:ascii="宋体" w:hAnsi="宋体" w:hint="eastAsia"/>
                <w:b/>
              </w:rPr>
              <w:t>类别</w:t>
            </w:r>
          </w:p>
        </w:tc>
        <w:tc>
          <w:tcPr>
            <w:tcW w:w="1035" w:type="dxa"/>
            <w:tcBorders>
              <w:top w:val="single" w:sz="4" w:space="0" w:color="auto"/>
              <w:left w:val="single" w:sz="4" w:space="0" w:color="auto"/>
              <w:bottom w:val="single" w:sz="4" w:space="0" w:color="auto"/>
              <w:right w:val="single" w:sz="4" w:space="0" w:color="auto"/>
            </w:tcBorders>
            <w:vAlign w:val="center"/>
          </w:tcPr>
          <w:p w14:paraId="5DDE52B2" w14:textId="77777777" w:rsidR="00920293" w:rsidRPr="00AA2CA8" w:rsidRDefault="00920293" w:rsidP="00273C2B">
            <w:pPr>
              <w:jc w:val="center"/>
              <w:rPr>
                <w:rFonts w:ascii="宋体" w:hAnsi="宋体"/>
                <w:b/>
              </w:rPr>
            </w:pPr>
            <w:r w:rsidRPr="00AA2CA8">
              <w:rPr>
                <w:rFonts w:ascii="宋体" w:hAnsi="宋体" w:hint="eastAsia"/>
                <w:b/>
              </w:rPr>
              <w:t>检查</w:t>
            </w:r>
          </w:p>
          <w:p w14:paraId="35176DCD" w14:textId="77777777" w:rsidR="00920293" w:rsidRPr="00AA2CA8" w:rsidRDefault="00920293" w:rsidP="00273C2B">
            <w:pPr>
              <w:jc w:val="center"/>
              <w:rPr>
                <w:rFonts w:ascii="宋体" w:hAnsi="宋体"/>
                <w:b/>
              </w:rPr>
            </w:pPr>
            <w:r w:rsidRPr="00AA2CA8">
              <w:rPr>
                <w:rFonts w:ascii="宋体" w:hAnsi="宋体" w:hint="eastAsia"/>
                <w:b/>
              </w:rPr>
              <w:t>项目</w:t>
            </w: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5EDC23F8" w14:textId="77777777" w:rsidR="00920293" w:rsidRPr="00AA2CA8" w:rsidRDefault="00920293" w:rsidP="00273C2B">
            <w:pPr>
              <w:jc w:val="center"/>
              <w:rPr>
                <w:rFonts w:ascii="宋体" w:hAnsi="宋体"/>
                <w:b/>
              </w:rPr>
            </w:pPr>
            <w:r w:rsidRPr="00AA2CA8">
              <w:rPr>
                <w:rFonts w:ascii="宋体" w:hAnsi="宋体" w:hint="eastAsia"/>
                <w:b/>
              </w:rPr>
              <w:t>检查内容</w:t>
            </w:r>
          </w:p>
        </w:tc>
        <w:tc>
          <w:tcPr>
            <w:tcW w:w="1848" w:type="dxa"/>
            <w:tcBorders>
              <w:top w:val="single" w:sz="4" w:space="0" w:color="auto"/>
              <w:left w:val="single" w:sz="4" w:space="0" w:color="auto"/>
              <w:bottom w:val="single" w:sz="4" w:space="0" w:color="auto"/>
              <w:right w:val="single" w:sz="4" w:space="0" w:color="auto"/>
            </w:tcBorders>
            <w:vAlign w:val="center"/>
          </w:tcPr>
          <w:p w14:paraId="3E5CBA69" w14:textId="77777777" w:rsidR="00920293" w:rsidRPr="00AA2CA8" w:rsidRDefault="00920293" w:rsidP="00273C2B">
            <w:pPr>
              <w:jc w:val="center"/>
              <w:rPr>
                <w:rFonts w:ascii="宋体" w:hAnsi="宋体"/>
                <w:b/>
              </w:rPr>
            </w:pPr>
            <w:r w:rsidRPr="00AA2CA8">
              <w:rPr>
                <w:rFonts w:ascii="宋体" w:hAnsi="宋体" w:hint="eastAsia"/>
                <w:b/>
              </w:rPr>
              <w:t>检查情况及整改</w:t>
            </w:r>
          </w:p>
        </w:tc>
      </w:tr>
      <w:tr w:rsidR="00920293" w14:paraId="4F5D3881" w14:textId="77777777" w:rsidTr="00920293">
        <w:trPr>
          <w:trHeight w:val="475"/>
        </w:trPr>
        <w:tc>
          <w:tcPr>
            <w:tcW w:w="1053" w:type="dxa"/>
            <w:gridSpan w:val="2"/>
            <w:vMerge w:val="restart"/>
            <w:tcBorders>
              <w:top w:val="single" w:sz="4" w:space="0" w:color="auto"/>
              <w:left w:val="single" w:sz="4" w:space="0" w:color="auto"/>
              <w:bottom w:val="single" w:sz="4" w:space="0" w:color="auto"/>
              <w:right w:val="single" w:sz="4" w:space="0" w:color="auto"/>
            </w:tcBorders>
            <w:vAlign w:val="center"/>
          </w:tcPr>
          <w:p w14:paraId="6209E04A" w14:textId="77777777" w:rsidR="00920293" w:rsidRDefault="00920293" w:rsidP="00273C2B">
            <w:pPr>
              <w:jc w:val="center"/>
              <w:rPr>
                <w:rFonts w:ascii="宋体" w:hAnsi="宋体"/>
              </w:rPr>
            </w:pPr>
            <w:r>
              <w:rPr>
                <w:rFonts w:ascii="宋体" w:hAnsi="宋体" w:hint="eastAsia"/>
              </w:rPr>
              <w:t>单位安全管理</w:t>
            </w:r>
          </w:p>
        </w:tc>
        <w:tc>
          <w:tcPr>
            <w:tcW w:w="1035" w:type="dxa"/>
            <w:vMerge w:val="restart"/>
            <w:tcBorders>
              <w:top w:val="single" w:sz="4" w:space="0" w:color="auto"/>
              <w:left w:val="single" w:sz="4" w:space="0" w:color="auto"/>
              <w:bottom w:val="single" w:sz="4" w:space="0" w:color="auto"/>
              <w:right w:val="single" w:sz="4" w:space="0" w:color="auto"/>
            </w:tcBorders>
            <w:vAlign w:val="center"/>
          </w:tcPr>
          <w:p w14:paraId="2FEE68DA" w14:textId="77777777" w:rsidR="00920293" w:rsidRDefault="00920293" w:rsidP="00273C2B">
            <w:pPr>
              <w:jc w:val="center"/>
              <w:rPr>
                <w:rFonts w:ascii="宋体" w:hAnsi="宋体"/>
              </w:rPr>
            </w:pPr>
            <w:r>
              <w:rPr>
                <w:rFonts w:ascii="宋体" w:hAnsi="宋体" w:hint="eastAsia"/>
              </w:rPr>
              <w:t>机构及制度</w:t>
            </w: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6839313C" w14:textId="77777777" w:rsidR="00920293" w:rsidRDefault="00920293" w:rsidP="00273C2B">
            <w:pPr>
              <w:autoSpaceDE w:val="0"/>
              <w:autoSpaceDN w:val="0"/>
              <w:rPr>
                <w:rFonts w:ascii="宋体" w:hAnsi="宋体"/>
                <w:sz w:val="28"/>
              </w:rPr>
            </w:pPr>
            <w:r>
              <w:rPr>
                <w:rFonts w:ascii="宋体" w:eastAsia="宋体" w:hAnsi="宋体" w:cs="宋体" w:hint="eastAsia"/>
              </w:rPr>
              <w:t>是否建立安全管理机构或专兼职管理人员</w:t>
            </w:r>
          </w:p>
        </w:tc>
        <w:tc>
          <w:tcPr>
            <w:tcW w:w="1848" w:type="dxa"/>
            <w:tcBorders>
              <w:top w:val="single" w:sz="4" w:space="0" w:color="auto"/>
              <w:left w:val="single" w:sz="4" w:space="0" w:color="auto"/>
              <w:bottom w:val="single" w:sz="4" w:space="0" w:color="auto"/>
              <w:right w:val="single" w:sz="4" w:space="0" w:color="auto"/>
            </w:tcBorders>
            <w:vAlign w:val="center"/>
          </w:tcPr>
          <w:p w14:paraId="7522B3EB" w14:textId="77777777" w:rsidR="00920293" w:rsidRDefault="00920293" w:rsidP="00273C2B">
            <w:pPr>
              <w:rPr>
                <w:rFonts w:ascii="宋体" w:hAnsi="宋体"/>
                <w:sz w:val="28"/>
              </w:rPr>
            </w:pPr>
          </w:p>
        </w:tc>
      </w:tr>
      <w:tr w:rsidR="00920293" w14:paraId="50735A69" w14:textId="77777777" w:rsidTr="00920293">
        <w:trPr>
          <w:trHeight w:val="553"/>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464D89B3" w14:textId="77777777" w:rsidR="00920293" w:rsidRDefault="00920293" w:rsidP="00273C2B">
            <w:pPr>
              <w:widowControl/>
              <w:jc w:val="left"/>
              <w:rPr>
                <w:rFonts w:ascii="宋体" w:hAnsi="宋体"/>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27A873E4" w14:textId="77777777" w:rsidR="00920293" w:rsidRDefault="00920293" w:rsidP="00273C2B">
            <w:pPr>
              <w:widowControl/>
              <w:jc w:val="left"/>
              <w:rPr>
                <w:rFonts w:ascii="宋体" w:hAnsi="宋体"/>
              </w:rPr>
            </w:pP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0472BFD5" w14:textId="77777777" w:rsidR="00920293" w:rsidRDefault="00920293" w:rsidP="00273C2B">
            <w:pPr>
              <w:autoSpaceDE w:val="0"/>
              <w:autoSpaceDN w:val="0"/>
              <w:rPr>
                <w:rFonts w:ascii="宋体" w:hAnsi="宋体"/>
                <w:sz w:val="28"/>
              </w:rPr>
            </w:pPr>
            <w:r>
              <w:rPr>
                <w:rFonts w:ascii="宋体" w:eastAsia="宋体" w:hAnsi="宋体" w:cs="宋体" w:hint="eastAsia"/>
              </w:rPr>
              <w:t>是否按规定建立安全管理制度和岗位安全责任制度</w:t>
            </w:r>
          </w:p>
        </w:tc>
        <w:tc>
          <w:tcPr>
            <w:tcW w:w="1848" w:type="dxa"/>
            <w:tcBorders>
              <w:top w:val="single" w:sz="4" w:space="0" w:color="auto"/>
              <w:left w:val="single" w:sz="4" w:space="0" w:color="auto"/>
              <w:bottom w:val="single" w:sz="4" w:space="0" w:color="auto"/>
              <w:right w:val="single" w:sz="4" w:space="0" w:color="auto"/>
            </w:tcBorders>
            <w:vAlign w:val="center"/>
          </w:tcPr>
          <w:p w14:paraId="4136053A" w14:textId="77777777" w:rsidR="00920293" w:rsidRDefault="00920293" w:rsidP="00273C2B">
            <w:pPr>
              <w:rPr>
                <w:rFonts w:ascii="宋体" w:hAnsi="宋体"/>
                <w:sz w:val="28"/>
              </w:rPr>
            </w:pPr>
          </w:p>
        </w:tc>
      </w:tr>
      <w:tr w:rsidR="00920293" w14:paraId="774E5778" w14:textId="77777777" w:rsidTr="00920293">
        <w:trPr>
          <w:trHeight w:val="561"/>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74604DE6" w14:textId="77777777" w:rsidR="00920293" w:rsidRDefault="00920293" w:rsidP="00273C2B">
            <w:pPr>
              <w:widowControl/>
              <w:jc w:val="left"/>
              <w:rPr>
                <w:rFonts w:ascii="宋体" w:hAnsi="宋体"/>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2D997601" w14:textId="77777777" w:rsidR="00920293" w:rsidRDefault="00920293" w:rsidP="00273C2B">
            <w:pPr>
              <w:widowControl/>
              <w:jc w:val="left"/>
              <w:rPr>
                <w:rFonts w:ascii="宋体" w:hAnsi="宋体"/>
              </w:rPr>
            </w:pP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7350CB2B" w14:textId="77777777" w:rsidR="00920293" w:rsidRDefault="00920293" w:rsidP="00273C2B">
            <w:pPr>
              <w:autoSpaceDE w:val="0"/>
              <w:autoSpaceDN w:val="0"/>
              <w:rPr>
                <w:rFonts w:ascii="宋体" w:hAnsi="宋体"/>
                <w:sz w:val="28"/>
              </w:rPr>
            </w:pPr>
            <w:r>
              <w:rPr>
                <w:rFonts w:ascii="宋体" w:eastAsia="宋体" w:hAnsi="宋体" w:cs="宋体" w:hint="eastAsia"/>
              </w:rPr>
              <w:t>是否建立事故应急措施、救援预案并有演练记</w:t>
            </w:r>
            <w:r>
              <w:rPr>
                <w:rFonts w:ascii="Arial" w:hAnsi="Arial" w:hint="eastAsia"/>
              </w:rPr>
              <w:t>录</w:t>
            </w:r>
          </w:p>
        </w:tc>
        <w:tc>
          <w:tcPr>
            <w:tcW w:w="1848" w:type="dxa"/>
            <w:tcBorders>
              <w:top w:val="single" w:sz="4" w:space="0" w:color="auto"/>
              <w:left w:val="single" w:sz="4" w:space="0" w:color="auto"/>
              <w:bottom w:val="single" w:sz="4" w:space="0" w:color="auto"/>
              <w:right w:val="single" w:sz="4" w:space="0" w:color="auto"/>
            </w:tcBorders>
            <w:vAlign w:val="center"/>
          </w:tcPr>
          <w:p w14:paraId="7D8F2368" w14:textId="77777777" w:rsidR="00920293" w:rsidRDefault="00920293" w:rsidP="00273C2B">
            <w:pPr>
              <w:rPr>
                <w:rFonts w:ascii="宋体" w:hAnsi="宋体"/>
                <w:sz w:val="28"/>
              </w:rPr>
            </w:pPr>
          </w:p>
        </w:tc>
      </w:tr>
      <w:tr w:rsidR="00920293" w14:paraId="3ADE5089" w14:textId="77777777" w:rsidTr="00920293">
        <w:trPr>
          <w:trHeight w:val="555"/>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137E9F31" w14:textId="77777777" w:rsidR="00920293" w:rsidRDefault="00920293" w:rsidP="00273C2B">
            <w:pPr>
              <w:widowControl/>
              <w:jc w:val="left"/>
              <w:rPr>
                <w:rFonts w:ascii="宋体" w:hAnsi="宋体"/>
              </w:rPr>
            </w:pPr>
          </w:p>
        </w:tc>
        <w:tc>
          <w:tcPr>
            <w:tcW w:w="1035" w:type="dxa"/>
            <w:vMerge w:val="restart"/>
            <w:tcBorders>
              <w:top w:val="single" w:sz="4" w:space="0" w:color="auto"/>
              <w:left w:val="single" w:sz="4" w:space="0" w:color="auto"/>
              <w:bottom w:val="single" w:sz="4" w:space="0" w:color="auto"/>
              <w:right w:val="single" w:sz="4" w:space="0" w:color="auto"/>
            </w:tcBorders>
            <w:vAlign w:val="center"/>
          </w:tcPr>
          <w:p w14:paraId="7BADD35E" w14:textId="77777777" w:rsidR="00920293" w:rsidRDefault="00920293" w:rsidP="00273C2B">
            <w:pPr>
              <w:jc w:val="center"/>
              <w:rPr>
                <w:rFonts w:ascii="宋体" w:hAnsi="宋体"/>
              </w:rPr>
            </w:pPr>
            <w:r>
              <w:rPr>
                <w:rFonts w:ascii="宋体" w:hAnsi="宋体" w:hint="eastAsia"/>
              </w:rPr>
              <w:t>设备</w:t>
            </w:r>
          </w:p>
          <w:p w14:paraId="5692C2AB" w14:textId="77777777" w:rsidR="00920293" w:rsidRDefault="00920293" w:rsidP="00273C2B">
            <w:pPr>
              <w:jc w:val="center"/>
              <w:rPr>
                <w:rFonts w:ascii="宋体" w:hAnsi="宋体"/>
              </w:rPr>
            </w:pPr>
            <w:r>
              <w:rPr>
                <w:rFonts w:ascii="宋体" w:hAnsi="宋体" w:hint="eastAsia"/>
              </w:rPr>
              <w:t>档案</w:t>
            </w: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57430E55" w14:textId="77777777" w:rsidR="00920293" w:rsidRDefault="00920293" w:rsidP="00273C2B">
            <w:pPr>
              <w:autoSpaceDE w:val="0"/>
              <w:autoSpaceDN w:val="0"/>
              <w:rPr>
                <w:rFonts w:ascii="宋体" w:hAnsi="宋体"/>
                <w:sz w:val="28"/>
              </w:rPr>
            </w:pPr>
            <w:r>
              <w:rPr>
                <w:rFonts w:ascii="宋体" w:eastAsia="宋体" w:hAnsi="宋体" w:cs="宋体" w:hint="eastAsia"/>
              </w:rPr>
              <w:t>是否建立设备档案，是否齐全，保管是否良好</w:t>
            </w:r>
          </w:p>
        </w:tc>
        <w:tc>
          <w:tcPr>
            <w:tcW w:w="1848" w:type="dxa"/>
            <w:tcBorders>
              <w:top w:val="single" w:sz="4" w:space="0" w:color="auto"/>
              <w:left w:val="single" w:sz="4" w:space="0" w:color="auto"/>
              <w:bottom w:val="single" w:sz="4" w:space="0" w:color="auto"/>
              <w:right w:val="single" w:sz="4" w:space="0" w:color="auto"/>
            </w:tcBorders>
            <w:vAlign w:val="center"/>
          </w:tcPr>
          <w:p w14:paraId="4289C884" w14:textId="77777777" w:rsidR="00920293" w:rsidRDefault="00920293" w:rsidP="00273C2B">
            <w:pPr>
              <w:rPr>
                <w:rFonts w:ascii="宋体" w:hAnsi="宋体"/>
                <w:sz w:val="28"/>
              </w:rPr>
            </w:pPr>
          </w:p>
        </w:tc>
      </w:tr>
      <w:tr w:rsidR="00920293" w14:paraId="308E2948" w14:textId="77777777" w:rsidTr="00920293">
        <w:trPr>
          <w:trHeight w:val="796"/>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7DC476C6" w14:textId="77777777" w:rsidR="00920293" w:rsidRDefault="00920293" w:rsidP="00273C2B">
            <w:pPr>
              <w:widowControl/>
              <w:jc w:val="left"/>
              <w:rPr>
                <w:rFonts w:ascii="宋体" w:hAnsi="宋体"/>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750D966B" w14:textId="77777777" w:rsidR="00920293" w:rsidRDefault="00920293" w:rsidP="00273C2B">
            <w:pPr>
              <w:widowControl/>
              <w:jc w:val="left"/>
              <w:rPr>
                <w:rFonts w:ascii="宋体" w:hAnsi="宋体"/>
              </w:rPr>
            </w:pP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255076E4" w14:textId="77777777" w:rsidR="00920293" w:rsidRDefault="00920293" w:rsidP="00273C2B">
            <w:pPr>
              <w:autoSpaceDE w:val="0"/>
              <w:autoSpaceDN w:val="0"/>
              <w:rPr>
                <w:rFonts w:ascii="宋体" w:hAnsi="宋体"/>
                <w:sz w:val="28"/>
              </w:rPr>
            </w:pPr>
            <w:r>
              <w:rPr>
                <w:rFonts w:ascii="宋体" w:eastAsia="宋体" w:hAnsi="宋体" w:cs="宋体" w:hint="eastAsia"/>
              </w:rPr>
              <w:t>所抽查设备的定期检验报告是否在有效期内，检验报告中所提出的问题是否整改</w:t>
            </w:r>
          </w:p>
        </w:tc>
        <w:tc>
          <w:tcPr>
            <w:tcW w:w="1848" w:type="dxa"/>
            <w:tcBorders>
              <w:top w:val="single" w:sz="4" w:space="0" w:color="auto"/>
              <w:left w:val="single" w:sz="4" w:space="0" w:color="auto"/>
              <w:bottom w:val="single" w:sz="4" w:space="0" w:color="auto"/>
              <w:right w:val="single" w:sz="4" w:space="0" w:color="auto"/>
            </w:tcBorders>
            <w:vAlign w:val="center"/>
          </w:tcPr>
          <w:p w14:paraId="1AEDD196" w14:textId="77777777" w:rsidR="00920293" w:rsidRDefault="00920293" w:rsidP="00273C2B">
            <w:pPr>
              <w:rPr>
                <w:rFonts w:ascii="宋体" w:hAnsi="宋体"/>
                <w:sz w:val="28"/>
              </w:rPr>
            </w:pPr>
          </w:p>
        </w:tc>
      </w:tr>
      <w:tr w:rsidR="00920293" w14:paraId="7D94F7BA" w14:textId="77777777" w:rsidTr="00920293">
        <w:trPr>
          <w:trHeight w:val="515"/>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58D27510" w14:textId="77777777" w:rsidR="00920293" w:rsidRDefault="00920293" w:rsidP="00273C2B">
            <w:pPr>
              <w:widowControl/>
              <w:jc w:val="left"/>
              <w:rPr>
                <w:rFonts w:ascii="宋体" w:hAnsi="宋体"/>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1CE1D2B6" w14:textId="77777777" w:rsidR="00920293" w:rsidRDefault="00920293" w:rsidP="00273C2B">
            <w:pPr>
              <w:widowControl/>
              <w:jc w:val="left"/>
              <w:rPr>
                <w:rFonts w:ascii="宋体" w:hAnsi="宋体"/>
              </w:rPr>
            </w:pP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1E5D592D" w14:textId="77777777" w:rsidR="00920293" w:rsidRDefault="00920293" w:rsidP="00273C2B">
            <w:pPr>
              <w:rPr>
                <w:rFonts w:ascii="宋体" w:hAnsi="宋体"/>
                <w:sz w:val="28"/>
              </w:rPr>
            </w:pPr>
            <w:r>
              <w:rPr>
                <w:rFonts w:ascii="宋体" w:eastAsia="宋体" w:hAnsi="宋体" w:cs="宋体" w:hint="eastAsia"/>
              </w:rPr>
              <w:t>所抽查的设备是否按规定进行日常维护保养并有记录</w:t>
            </w:r>
          </w:p>
        </w:tc>
        <w:tc>
          <w:tcPr>
            <w:tcW w:w="1848" w:type="dxa"/>
            <w:tcBorders>
              <w:top w:val="single" w:sz="4" w:space="0" w:color="auto"/>
              <w:left w:val="single" w:sz="4" w:space="0" w:color="auto"/>
              <w:bottom w:val="single" w:sz="4" w:space="0" w:color="auto"/>
              <w:right w:val="single" w:sz="4" w:space="0" w:color="auto"/>
            </w:tcBorders>
            <w:vAlign w:val="center"/>
          </w:tcPr>
          <w:p w14:paraId="7E32CAA4" w14:textId="77777777" w:rsidR="00920293" w:rsidRDefault="00920293" w:rsidP="00273C2B">
            <w:pPr>
              <w:rPr>
                <w:rFonts w:ascii="宋体" w:hAnsi="宋体"/>
                <w:sz w:val="28"/>
              </w:rPr>
            </w:pPr>
          </w:p>
        </w:tc>
      </w:tr>
      <w:tr w:rsidR="00920293" w14:paraId="571C2711" w14:textId="77777777" w:rsidTr="00920293">
        <w:trPr>
          <w:trHeight w:val="565"/>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56F0880A" w14:textId="77777777" w:rsidR="00920293" w:rsidRDefault="00920293" w:rsidP="00273C2B">
            <w:pPr>
              <w:widowControl/>
              <w:jc w:val="left"/>
              <w:rPr>
                <w:rFonts w:ascii="宋体" w:hAnsi="宋体"/>
              </w:rPr>
            </w:pPr>
          </w:p>
        </w:tc>
        <w:tc>
          <w:tcPr>
            <w:tcW w:w="1035" w:type="dxa"/>
            <w:vMerge w:val="restart"/>
            <w:tcBorders>
              <w:top w:val="single" w:sz="4" w:space="0" w:color="auto"/>
              <w:left w:val="single" w:sz="4" w:space="0" w:color="auto"/>
              <w:bottom w:val="single" w:sz="4" w:space="0" w:color="auto"/>
              <w:right w:val="single" w:sz="4" w:space="0" w:color="auto"/>
            </w:tcBorders>
            <w:vAlign w:val="center"/>
          </w:tcPr>
          <w:p w14:paraId="649FD002" w14:textId="77777777" w:rsidR="00920293" w:rsidRDefault="00920293" w:rsidP="00273C2B">
            <w:pPr>
              <w:jc w:val="center"/>
              <w:rPr>
                <w:rFonts w:ascii="宋体" w:hAnsi="宋体"/>
              </w:rPr>
            </w:pPr>
            <w:r>
              <w:rPr>
                <w:rFonts w:ascii="宋体" w:hAnsi="宋体" w:hint="eastAsia"/>
              </w:rPr>
              <w:t>人员</w:t>
            </w:r>
          </w:p>
          <w:p w14:paraId="61FBB78A" w14:textId="77777777" w:rsidR="00920293" w:rsidRDefault="00920293" w:rsidP="00273C2B">
            <w:pPr>
              <w:jc w:val="center"/>
              <w:rPr>
                <w:rFonts w:ascii="宋体" w:hAnsi="宋体"/>
              </w:rPr>
            </w:pPr>
            <w:r>
              <w:rPr>
                <w:rFonts w:ascii="宋体" w:hAnsi="宋体" w:hint="eastAsia"/>
              </w:rPr>
              <w:t>档案</w:t>
            </w: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10BD08AB" w14:textId="77777777" w:rsidR="00920293" w:rsidRDefault="00920293" w:rsidP="00273C2B">
            <w:pPr>
              <w:autoSpaceDE w:val="0"/>
              <w:autoSpaceDN w:val="0"/>
              <w:spacing w:line="367" w:lineRule="atLeast"/>
              <w:rPr>
                <w:rFonts w:ascii="宋体" w:hAnsi="宋体"/>
                <w:sz w:val="28"/>
              </w:rPr>
            </w:pPr>
            <w:r>
              <w:rPr>
                <w:rFonts w:ascii="宋体" w:eastAsia="宋体" w:hAnsi="宋体" w:cs="宋体" w:hint="eastAsia"/>
              </w:rPr>
              <w:t>抽查安全管理人员和作业人员证件是否在有</w:t>
            </w:r>
            <w:r>
              <w:rPr>
                <w:rFonts w:ascii="Arial" w:eastAsia="Arial" w:hAnsi="Arial"/>
              </w:rPr>
              <w:t xml:space="preserve"> </w:t>
            </w:r>
            <w:r>
              <w:rPr>
                <w:rFonts w:ascii="宋体" w:eastAsia="宋体" w:hAnsi="宋体" w:cs="宋体" w:hint="eastAsia"/>
              </w:rPr>
              <w:t>效期内</w:t>
            </w:r>
            <w:r>
              <w:rPr>
                <w:rFonts w:ascii="Arial" w:eastAsia="Arial" w:hAnsi="Arial"/>
              </w:rPr>
              <w:t xml:space="preserve"> </w:t>
            </w:r>
          </w:p>
        </w:tc>
        <w:tc>
          <w:tcPr>
            <w:tcW w:w="1848" w:type="dxa"/>
            <w:tcBorders>
              <w:top w:val="single" w:sz="4" w:space="0" w:color="auto"/>
              <w:left w:val="single" w:sz="4" w:space="0" w:color="auto"/>
              <w:bottom w:val="single" w:sz="4" w:space="0" w:color="auto"/>
              <w:right w:val="single" w:sz="4" w:space="0" w:color="auto"/>
            </w:tcBorders>
            <w:vAlign w:val="center"/>
          </w:tcPr>
          <w:p w14:paraId="3F02524D" w14:textId="77777777" w:rsidR="00920293" w:rsidRDefault="00920293" w:rsidP="00273C2B">
            <w:pPr>
              <w:rPr>
                <w:rFonts w:ascii="宋体" w:hAnsi="宋体"/>
                <w:sz w:val="28"/>
              </w:rPr>
            </w:pPr>
          </w:p>
        </w:tc>
      </w:tr>
      <w:tr w:rsidR="00920293" w14:paraId="21CA19E2" w14:textId="77777777" w:rsidTr="00920293">
        <w:trPr>
          <w:trHeight w:val="545"/>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6E13A1DF" w14:textId="77777777" w:rsidR="00920293" w:rsidRDefault="00920293" w:rsidP="00273C2B">
            <w:pPr>
              <w:widowControl/>
              <w:jc w:val="left"/>
              <w:rPr>
                <w:rFonts w:ascii="宋体" w:hAnsi="宋体"/>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0235DB08" w14:textId="77777777" w:rsidR="00920293" w:rsidRDefault="00920293" w:rsidP="00273C2B">
            <w:pPr>
              <w:widowControl/>
              <w:jc w:val="left"/>
              <w:rPr>
                <w:rFonts w:ascii="宋体" w:hAnsi="宋体"/>
              </w:rPr>
            </w:pP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67206E7D" w14:textId="77777777" w:rsidR="00920293" w:rsidRDefault="00920293" w:rsidP="00273C2B">
            <w:pPr>
              <w:rPr>
                <w:rFonts w:ascii="宋体" w:hAnsi="宋体"/>
                <w:sz w:val="28"/>
              </w:rPr>
            </w:pPr>
            <w:r>
              <w:rPr>
                <w:rFonts w:ascii="宋体" w:eastAsia="宋体" w:hAnsi="宋体" w:cs="宋体" w:hint="eastAsia"/>
              </w:rPr>
              <w:t>是否有特种设备作业人员培训记录</w:t>
            </w:r>
          </w:p>
        </w:tc>
        <w:tc>
          <w:tcPr>
            <w:tcW w:w="1848" w:type="dxa"/>
            <w:tcBorders>
              <w:top w:val="single" w:sz="4" w:space="0" w:color="auto"/>
              <w:left w:val="single" w:sz="4" w:space="0" w:color="auto"/>
              <w:bottom w:val="single" w:sz="4" w:space="0" w:color="auto"/>
              <w:right w:val="single" w:sz="4" w:space="0" w:color="auto"/>
            </w:tcBorders>
            <w:vAlign w:val="center"/>
          </w:tcPr>
          <w:p w14:paraId="623B8E2C" w14:textId="77777777" w:rsidR="00920293" w:rsidRDefault="00920293" w:rsidP="00273C2B">
            <w:pPr>
              <w:rPr>
                <w:rFonts w:ascii="宋体" w:hAnsi="宋体"/>
                <w:sz w:val="28"/>
              </w:rPr>
            </w:pPr>
          </w:p>
        </w:tc>
      </w:tr>
      <w:tr w:rsidR="00920293" w14:paraId="32112114" w14:textId="77777777" w:rsidTr="00920293">
        <w:trPr>
          <w:trHeight w:val="567"/>
        </w:trPr>
        <w:tc>
          <w:tcPr>
            <w:tcW w:w="1053" w:type="dxa"/>
            <w:gridSpan w:val="2"/>
            <w:vMerge w:val="restart"/>
            <w:tcBorders>
              <w:top w:val="single" w:sz="4" w:space="0" w:color="auto"/>
              <w:left w:val="single" w:sz="4" w:space="0" w:color="auto"/>
              <w:bottom w:val="single" w:sz="4" w:space="0" w:color="auto"/>
              <w:right w:val="single" w:sz="4" w:space="0" w:color="auto"/>
            </w:tcBorders>
            <w:vAlign w:val="center"/>
          </w:tcPr>
          <w:p w14:paraId="614FBC28" w14:textId="77777777" w:rsidR="00920293" w:rsidRDefault="00920293" w:rsidP="00273C2B">
            <w:pPr>
              <w:jc w:val="center"/>
              <w:rPr>
                <w:rFonts w:ascii="宋体" w:hAnsi="宋体"/>
              </w:rPr>
            </w:pPr>
            <w:r>
              <w:rPr>
                <w:rFonts w:ascii="宋体" w:hAnsi="宋体" w:hint="eastAsia"/>
              </w:rPr>
              <w:t>锅炉</w:t>
            </w:r>
          </w:p>
        </w:tc>
        <w:tc>
          <w:tcPr>
            <w:tcW w:w="1035" w:type="dxa"/>
            <w:tcBorders>
              <w:top w:val="single" w:sz="4" w:space="0" w:color="auto"/>
              <w:left w:val="single" w:sz="4" w:space="0" w:color="auto"/>
              <w:bottom w:val="single" w:sz="4" w:space="0" w:color="auto"/>
              <w:right w:val="single" w:sz="4" w:space="0" w:color="auto"/>
            </w:tcBorders>
            <w:vAlign w:val="center"/>
          </w:tcPr>
          <w:p w14:paraId="4AF22831" w14:textId="77777777" w:rsidR="00920293" w:rsidRDefault="00920293" w:rsidP="00273C2B">
            <w:pPr>
              <w:jc w:val="center"/>
              <w:rPr>
                <w:rFonts w:ascii="宋体" w:hAnsi="宋体"/>
              </w:rPr>
            </w:pPr>
            <w:r>
              <w:rPr>
                <w:rFonts w:ascii="宋体" w:hAnsi="宋体" w:hint="eastAsia"/>
              </w:rPr>
              <w:t>作业</w:t>
            </w:r>
          </w:p>
          <w:p w14:paraId="46FCBB96" w14:textId="77777777" w:rsidR="00920293" w:rsidRDefault="00920293" w:rsidP="00273C2B">
            <w:pPr>
              <w:jc w:val="center"/>
              <w:rPr>
                <w:rFonts w:ascii="宋体" w:hAnsi="宋体"/>
              </w:rPr>
            </w:pPr>
            <w:r>
              <w:rPr>
                <w:rFonts w:ascii="宋体" w:hAnsi="宋体" w:hint="eastAsia"/>
              </w:rPr>
              <w:t>人员</w:t>
            </w: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68B556E3" w14:textId="77777777" w:rsidR="00920293" w:rsidRDefault="00920293" w:rsidP="00273C2B">
            <w:pPr>
              <w:autoSpaceDE w:val="0"/>
              <w:autoSpaceDN w:val="0"/>
              <w:rPr>
                <w:rFonts w:ascii="宋体" w:hAnsi="宋体"/>
                <w:sz w:val="28"/>
              </w:rPr>
            </w:pPr>
            <w:r>
              <w:rPr>
                <w:rFonts w:ascii="宋体" w:eastAsia="宋体" w:hAnsi="宋体" w:cs="宋体" w:hint="eastAsia"/>
              </w:rPr>
              <w:t>在岗作业人员是否具有有效证件</w:t>
            </w:r>
          </w:p>
        </w:tc>
        <w:tc>
          <w:tcPr>
            <w:tcW w:w="1848" w:type="dxa"/>
            <w:tcBorders>
              <w:top w:val="single" w:sz="4" w:space="0" w:color="auto"/>
              <w:left w:val="single" w:sz="4" w:space="0" w:color="auto"/>
              <w:bottom w:val="single" w:sz="4" w:space="0" w:color="auto"/>
              <w:right w:val="single" w:sz="4" w:space="0" w:color="auto"/>
            </w:tcBorders>
            <w:vAlign w:val="center"/>
          </w:tcPr>
          <w:p w14:paraId="0FD323CD" w14:textId="77777777" w:rsidR="00920293" w:rsidRDefault="00920293" w:rsidP="00273C2B">
            <w:pPr>
              <w:rPr>
                <w:rFonts w:ascii="宋体" w:hAnsi="宋体"/>
                <w:sz w:val="28"/>
              </w:rPr>
            </w:pPr>
          </w:p>
        </w:tc>
      </w:tr>
      <w:tr w:rsidR="00920293" w14:paraId="431D1E1D" w14:textId="77777777" w:rsidTr="00920293">
        <w:trPr>
          <w:trHeight w:val="844"/>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562EB92E" w14:textId="77777777" w:rsidR="00920293" w:rsidRDefault="00920293" w:rsidP="00273C2B">
            <w:pPr>
              <w:widowControl/>
              <w:jc w:val="left"/>
              <w:rPr>
                <w:rFonts w:ascii="宋体" w:hAnsi="宋体"/>
              </w:rPr>
            </w:pPr>
          </w:p>
        </w:tc>
        <w:tc>
          <w:tcPr>
            <w:tcW w:w="1035" w:type="dxa"/>
            <w:tcBorders>
              <w:top w:val="single" w:sz="4" w:space="0" w:color="auto"/>
              <w:left w:val="single" w:sz="4" w:space="0" w:color="auto"/>
              <w:bottom w:val="single" w:sz="4" w:space="0" w:color="auto"/>
              <w:right w:val="single" w:sz="4" w:space="0" w:color="auto"/>
            </w:tcBorders>
            <w:vAlign w:val="center"/>
          </w:tcPr>
          <w:p w14:paraId="59830D66" w14:textId="77777777" w:rsidR="00920293" w:rsidRDefault="00920293" w:rsidP="00273C2B">
            <w:pPr>
              <w:jc w:val="center"/>
              <w:rPr>
                <w:rFonts w:ascii="宋体" w:hAnsi="宋体"/>
              </w:rPr>
            </w:pPr>
            <w:r>
              <w:rPr>
                <w:rFonts w:ascii="宋体" w:hAnsi="宋体" w:hint="eastAsia"/>
              </w:rPr>
              <w:t>登记及检验</w:t>
            </w:r>
          </w:p>
          <w:p w14:paraId="13A5ED48" w14:textId="77777777" w:rsidR="00920293" w:rsidRDefault="00920293" w:rsidP="00273C2B">
            <w:pPr>
              <w:jc w:val="center"/>
              <w:rPr>
                <w:rFonts w:ascii="宋体" w:hAnsi="宋体"/>
              </w:rPr>
            </w:pPr>
            <w:r>
              <w:rPr>
                <w:rFonts w:ascii="宋体" w:hAnsi="宋体" w:hint="eastAsia"/>
              </w:rPr>
              <w:t>标志</w:t>
            </w: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5F8C93DC" w14:textId="77777777" w:rsidR="00920293" w:rsidRDefault="00920293" w:rsidP="00273C2B">
            <w:pPr>
              <w:rPr>
                <w:rFonts w:ascii="宋体" w:hAnsi="宋体"/>
                <w:sz w:val="28"/>
              </w:rPr>
            </w:pPr>
            <w:r>
              <w:rPr>
                <w:rFonts w:ascii="宋体" w:eastAsia="宋体" w:hAnsi="宋体" w:cs="宋体" w:hint="eastAsia"/>
              </w:rPr>
              <w:t>是否有使用登记证，是否在检验有效期内</w:t>
            </w:r>
          </w:p>
        </w:tc>
        <w:tc>
          <w:tcPr>
            <w:tcW w:w="1848" w:type="dxa"/>
            <w:tcBorders>
              <w:top w:val="single" w:sz="4" w:space="0" w:color="auto"/>
              <w:left w:val="single" w:sz="4" w:space="0" w:color="auto"/>
              <w:bottom w:val="single" w:sz="4" w:space="0" w:color="auto"/>
              <w:right w:val="single" w:sz="4" w:space="0" w:color="auto"/>
            </w:tcBorders>
            <w:vAlign w:val="center"/>
          </w:tcPr>
          <w:p w14:paraId="2F113B4F" w14:textId="77777777" w:rsidR="00920293" w:rsidRDefault="00920293" w:rsidP="00273C2B">
            <w:pPr>
              <w:rPr>
                <w:rFonts w:ascii="宋体" w:hAnsi="宋体"/>
                <w:sz w:val="28"/>
              </w:rPr>
            </w:pPr>
          </w:p>
        </w:tc>
      </w:tr>
      <w:tr w:rsidR="00920293" w14:paraId="1B72F9CA" w14:textId="77777777" w:rsidTr="00920293">
        <w:trPr>
          <w:trHeight w:val="778"/>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4F192543" w14:textId="77777777" w:rsidR="00920293" w:rsidRDefault="00920293" w:rsidP="00273C2B">
            <w:pPr>
              <w:widowControl/>
              <w:jc w:val="left"/>
              <w:rPr>
                <w:rFonts w:ascii="宋体" w:hAnsi="宋体"/>
              </w:rPr>
            </w:pPr>
          </w:p>
        </w:tc>
        <w:tc>
          <w:tcPr>
            <w:tcW w:w="1035" w:type="dxa"/>
            <w:vMerge w:val="restart"/>
            <w:tcBorders>
              <w:top w:val="single" w:sz="4" w:space="0" w:color="auto"/>
              <w:left w:val="single" w:sz="4" w:space="0" w:color="auto"/>
              <w:bottom w:val="single" w:sz="4" w:space="0" w:color="auto"/>
              <w:right w:val="single" w:sz="4" w:space="0" w:color="auto"/>
            </w:tcBorders>
            <w:vAlign w:val="center"/>
          </w:tcPr>
          <w:p w14:paraId="12B7564E" w14:textId="77777777" w:rsidR="00920293" w:rsidRDefault="00920293" w:rsidP="00273C2B">
            <w:pPr>
              <w:jc w:val="center"/>
              <w:rPr>
                <w:rFonts w:ascii="宋体" w:hAnsi="宋体"/>
              </w:rPr>
            </w:pPr>
            <w:r>
              <w:rPr>
                <w:rFonts w:ascii="宋体" w:hAnsi="宋体" w:hint="eastAsia"/>
              </w:rPr>
              <w:t>安全附件及安全保护装置</w:t>
            </w: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1E76B572" w14:textId="77777777" w:rsidR="00920293" w:rsidRDefault="00920293" w:rsidP="00273C2B">
            <w:pPr>
              <w:autoSpaceDE w:val="0"/>
              <w:autoSpaceDN w:val="0"/>
              <w:rPr>
                <w:rFonts w:ascii="Arial" w:eastAsia="Arial" w:hAnsi="Arial"/>
              </w:rPr>
            </w:pPr>
            <w:r>
              <w:rPr>
                <w:rFonts w:ascii="宋体" w:eastAsia="宋体" w:hAnsi="宋体" w:cs="宋体" w:hint="eastAsia"/>
              </w:rPr>
              <w:t>液位（面）计是否有最高、最低安全液位标记，</w:t>
            </w:r>
          </w:p>
          <w:p w14:paraId="4B1B985A" w14:textId="77777777" w:rsidR="00920293" w:rsidRDefault="00920293" w:rsidP="00273C2B">
            <w:pPr>
              <w:rPr>
                <w:rFonts w:ascii="宋体" w:hAnsi="宋体"/>
                <w:sz w:val="28"/>
              </w:rPr>
            </w:pPr>
            <w:r>
              <w:rPr>
                <w:rFonts w:ascii="宋体" w:eastAsia="宋体" w:hAnsi="宋体" w:cs="宋体" w:hint="eastAsia"/>
              </w:rPr>
              <w:t>液位是否显示清楚并能被作业人员正确监视</w:t>
            </w:r>
          </w:p>
        </w:tc>
        <w:tc>
          <w:tcPr>
            <w:tcW w:w="1848" w:type="dxa"/>
            <w:tcBorders>
              <w:top w:val="single" w:sz="4" w:space="0" w:color="auto"/>
              <w:left w:val="single" w:sz="4" w:space="0" w:color="auto"/>
              <w:bottom w:val="single" w:sz="4" w:space="0" w:color="auto"/>
              <w:right w:val="single" w:sz="4" w:space="0" w:color="auto"/>
            </w:tcBorders>
            <w:vAlign w:val="center"/>
          </w:tcPr>
          <w:p w14:paraId="7CB08889" w14:textId="77777777" w:rsidR="00920293" w:rsidRDefault="00920293" w:rsidP="00273C2B">
            <w:pPr>
              <w:rPr>
                <w:rFonts w:ascii="宋体" w:hAnsi="宋体"/>
                <w:sz w:val="28"/>
              </w:rPr>
            </w:pPr>
          </w:p>
        </w:tc>
      </w:tr>
      <w:tr w:rsidR="00920293" w14:paraId="1CD2E602" w14:textId="77777777" w:rsidTr="00920293">
        <w:trPr>
          <w:trHeight w:val="598"/>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24E58457" w14:textId="77777777" w:rsidR="00920293" w:rsidRDefault="00920293" w:rsidP="00273C2B">
            <w:pPr>
              <w:widowControl/>
              <w:jc w:val="left"/>
              <w:rPr>
                <w:rFonts w:ascii="宋体" w:hAnsi="宋体"/>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1412BBCD" w14:textId="77777777" w:rsidR="00920293" w:rsidRDefault="00920293" w:rsidP="00273C2B">
            <w:pPr>
              <w:widowControl/>
              <w:jc w:val="left"/>
              <w:rPr>
                <w:rFonts w:ascii="宋体" w:hAnsi="宋体"/>
              </w:rPr>
            </w:pP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2DBB51CF" w14:textId="77777777" w:rsidR="00920293" w:rsidRDefault="00920293" w:rsidP="00273C2B">
            <w:pPr>
              <w:autoSpaceDE w:val="0"/>
              <w:autoSpaceDN w:val="0"/>
              <w:rPr>
                <w:rFonts w:ascii="宋体" w:hAnsi="宋体"/>
                <w:sz w:val="28"/>
              </w:rPr>
            </w:pPr>
            <w:r>
              <w:rPr>
                <w:rFonts w:ascii="宋体" w:eastAsia="宋体" w:hAnsi="宋体" w:cs="宋体" w:hint="eastAsia"/>
              </w:rPr>
              <w:t>安全阀是否有有效的校验报告和铅封标记，或者水封管是否被堵塞</w:t>
            </w:r>
          </w:p>
        </w:tc>
        <w:tc>
          <w:tcPr>
            <w:tcW w:w="1848" w:type="dxa"/>
            <w:tcBorders>
              <w:top w:val="single" w:sz="4" w:space="0" w:color="auto"/>
              <w:left w:val="single" w:sz="4" w:space="0" w:color="auto"/>
              <w:bottom w:val="single" w:sz="4" w:space="0" w:color="auto"/>
              <w:right w:val="single" w:sz="4" w:space="0" w:color="auto"/>
            </w:tcBorders>
            <w:vAlign w:val="center"/>
          </w:tcPr>
          <w:p w14:paraId="063E3DBB" w14:textId="77777777" w:rsidR="00920293" w:rsidRDefault="00920293" w:rsidP="00273C2B">
            <w:pPr>
              <w:rPr>
                <w:rFonts w:ascii="宋体" w:hAnsi="宋体"/>
                <w:sz w:val="28"/>
              </w:rPr>
            </w:pPr>
          </w:p>
        </w:tc>
      </w:tr>
      <w:tr w:rsidR="00920293" w14:paraId="0A6737B9" w14:textId="77777777" w:rsidTr="00920293">
        <w:trPr>
          <w:trHeight w:val="483"/>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61CEA19B" w14:textId="77777777" w:rsidR="00920293" w:rsidRDefault="00920293" w:rsidP="00273C2B">
            <w:pPr>
              <w:widowControl/>
              <w:jc w:val="left"/>
              <w:rPr>
                <w:rFonts w:ascii="宋体" w:hAnsi="宋体"/>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4F1AB111" w14:textId="77777777" w:rsidR="00920293" w:rsidRDefault="00920293" w:rsidP="00273C2B">
            <w:pPr>
              <w:widowControl/>
              <w:jc w:val="left"/>
              <w:rPr>
                <w:rFonts w:ascii="宋体" w:hAnsi="宋体"/>
              </w:rPr>
            </w:pP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4E07B962" w14:textId="77777777" w:rsidR="00920293" w:rsidRDefault="00920293" w:rsidP="00273C2B">
            <w:pPr>
              <w:rPr>
                <w:rFonts w:ascii="宋体" w:hAnsi="宋体"/>
                <w:sz w:val="28"/>
              </w:rPr>
            </w:pPr>
            <w:r>
              <w:rPr>
                <w:rFonts w:ascii="宋体" w:eastAsia="宋体" w:hAnsi="宋体" w:cs="宋体" w:hint="eastAsia"/>
              </w:rPr>
              <w:t>压力表是否有有效的检定证书或标记</w:t>
            </w:r>
          </w:p>
        </w:tc>
        <w:tc>
          <w:tcPr>
            <w:tcW w:w="1848" w:type="dxa"/>
            <w:tcBorders>
              <w:top w:val="single" w:sz="4" w:space="0" w:color="auto"/>
              <w:left w:val="single" w:sz="4" w:space="0" w:color="auto"/>
              <w:bottom w:val="single" w:sz="4" w:space="0" w:color="auto"/>
              <w:right w:val="single" w:sz="4" w:space="0" w:color="auto"/>
            </w:tcBorders>
            <w:vAlign w:val="center"/>
          </w:tcPr>
          <w:p w14:paraId="195FC723" w14:textId="77777777" w:rsidR="00920293" w:rsidRDefault="00920293" w:rsidP="00273C2B">
            <w:pPr>
              <w:rPr>
                <w:rFonts w:ascii="宋体" w:hAnsi="宋体"/>
                <w:sz w:val="28"/>
              </w:rPr>
            </w:pPr>
          </w:p>
        </w:tc>
      </w:tr>
      <w:tr w:rsidR="00920293" w14:paraId="33048359" w14:textId="77777777" w:rsidTr="00920293">
        <w:trPr>
          <w:trHeight w:val="505"/>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34D17BEA" w14:textId="77777777" w:rsidR="00920293" w:rsidRDefault="00920293" w:rsidP="00273C2B">
            <w:pPr>
              <w:widowControl/>
              <w:jc w:val="left"/>
              <w:rPr>
                <w:rFonts w:ascii="宋体" w:hAnsi="宋体"/>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638B9354" w14:textId="77777777" w:rsidR="00920293" w:rsidRDefault="00920293" w:rsidP="00273C2B">
            <w:pPr>
              <w:widowControl/>
              <w:jc w:val="left"/>
              <w:rPr>
                <w:rFonts w:ascii="宋体" w:hAnsi="宋体"/>
              </w:rPr>
            </w:pP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7C9FD6C0" w14:textId="77777777" w:rsidR="00920293" w:rsidRDefault="00920293" w:rsidP="00273C2B">
            <w:pPr>
              <w:rPr>
                <w:rFonts w:ascii="宋体" w:hAnsi="宋体"/>
                <w:sz w:val="28"/>
              </w:rPr>
            </w:pPr>
            <w:r>
              <w:rPr>
                <w:rFonts w:ascii="宋体" w:eastAsia="宋体" w:hAnsi="宋体" w:cs="宋体" w:hint="eastAsia"/>
              </w:rPr>
              <w:t>温度计是否有有效的检定证书或标记</w:t>
            </w:r>
          </w:p>
        </w:tc>
        <w:tc>
          <w:tcPr>
            <w:tcW w:w="1848" w:type="dxa"/>
            <w:tcBorders>
              <w:top w:val="single" w:sz="4" w:space="0" w:color="auto"/>
              <w:left w:val="single" w:sz="4" w:space="0" w:color="auto"/>
              <w:bottom w:val="single" w:sz="4" w:space="0" w:color="auto"/>
              <w:right w:val="single" w:sz="4" w:space="0" w:color="auto"/>
            </w:tcBorders>
            <w:vAlign w:val="center"/>
          </w:tcPr>
          <w:p w14:paraId="1AFE90C5" w14:textId="77777777" w:rsidR="00920293" w:rsidRDefault="00920293" w:rsidP="00273C2B">
            <w:pPr>
              <w:rPr>
                <w:rFonts w:ascii="宋体" w:hAnsi="宋体"/>
                <w:sz w:val="28"/>
              </w:rPr>
            </w:pPr>
          </w:p>
        </w:tc>
      </w:tr>
      <w:tr w:rsidR="00920293" w14:paraId="5F510B4C" w14:textId="77777777" w:rsidTr="00920293">
        <w:trPr>
          <w:trHeight w:val="469"/>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4F2FC67F" w14:textId="77777777" w:rsidR="00920293" w:rsidRDefault="00920293" w:rsidP="00273C2B">
            <w:pPr>
              <w:widowControl/>
              <w:jc w:val="left"/>
              <w:rPr>
                <w:rFonts w:ascii="宋体" w:hAnsi="宋体"/>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76DED5D1" w14:textId="77777777" w:rsidR="00920293" w:rsidRDefault="00920293" w:rsidP="00273C2B">
            <w:pPr>
              <w:widowControl/>
              <w:jc w:val="left"/>
              <w:rPr>
                <w:rFonts w:ascii="宋体" w:hAnsi="宋体"/>
              </w:rPr>
            </w:pP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5DBDB167" w14:textId="77777777" w:rsidR="00920293" w:rsidRDefault="00920293" w:rsidP="00273C2B">
            <w:pPr>
              <w:rPr>
                <w:rFonts w:ascii="宋体" w:hAnsi="宋体"/>
                <w:sz w:val="28"/>
              </w:rPr>
            </w:pPr>
            <w:r>
              <w:rPr>
                <w:rFonts w:ascii="宋体" w:eastAsia="宋体" w:hAnsi="宋体" w:cs="宋体" w:hint="eastAsia"/>
              </w:rPr>
              <w:t>仪器仪表显示参数是否与液位计、压力表、温度计一致</w:t>
            </w:r>
          </w:p>
        </w:tc>
        <w:tc>
          <w:tcPr>
            <w:tcW w:w="1848" w:type="dxa"/>
            <w:tcBorders>
              <w:top w:val="single" w:sz="4" w:space="0" w:color="auto"/>
              <w:left w:val="single" w:sz="4" w:space="0" w:color="auto"/>
              <w:bottom w:val="single" w:sz="4" w:space="0" w:color="auto"/>
              <w:right w:val="single" w:sz="4" w:space="0" w:color="auto"/>
            </w:tcBorders>
            <w:vAlign w:val="center"/>
          </w:tcPr>
          <w:p w14:paraId="514BADA2" w14:textId="77777777" w:rsidR="00920293" w:rsidRDefault="00920293" w:rsidP="00273C2B">
            <w:pPr>
              <w:rPr>
                <w:rFonts w:ascii="宋体" w:hAnsi="宋体"/>
                <w:sz w:val="28"/>
              </w:rPr>
            </w:pPr>
          </w:p>
        </w:tc>
      </w:tr>
      <w:tr w:rsidR="00920293" w14:paraId="2FE164C1" w14:textId="77777777" w:rsidTr="00920293">
        <w:trPr>
          <w:trHeight w:val="559"/>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432B4E95" w14:textId="77777777" w:rsidR="00920293" w:rsidRDefault="00920293" w:rsidP="00273C2B">
            <w:pPr>
              <w:widowControl/>
              <w:jc w:val="left"/>
              <w:rPr>
                <w:rFonts w:ascii="宋体" w:hAnsi="宋体"/>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6F727A26" w14:textId="77777777" w:rsidR="00920293" w:rsidRDefault="00920293" w:rsidP="00273C2B">
            <w:pPr>
              <w:widowControl/>
              <w:jc w:val="left"/>
              <w:rPr>
                <w:rFonts w:ascii="宋体" w:hAnsi="宋体"/>
              </w:rPr>
            </w:pP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15C503B6" w14:textId="77777777" w:rsidR="00920293" w:rsidRDefault="00920293" w:rsidP="00273C2B">
            <w:pPr>
              <w:autoSpaceDE w:val="0"/>
              <w:autoSpaceDN w:val="0"/>
              <w:spacing w:line="281" w:lineRule="atLeast"/>
              <w:rPr>
                <w:rFonts w:ascii="宋体" w:hAnsi="宋体"/>
                <w:sz w:val="28"/>
              </w:rPr>
            </w:pPr>
            <w:r>
              <w:rPr>
                <w:rFonts w:ascii="宋体" w:eastAsia="宋体" w:hAnsi="宋体" w:cs="宋体" w:hint="eastAsia"/>
              </w:rPr>
              <w:t>是否按规定装有相关保护装置和报警装置</w:t>
            </w:r>
          </w:p>
        </w:tc>
        <w:tc>
          <w:tcPr>
            <w:tcW w:w="1848" w:type="dxa"/>
            <w:tcBorders>
              <w:top w:val="single" w:sz="4" w:space="0" w:color="auto"/>
              <w:left w:val="single" w:sz="4" w:space="0" w:color="auto"/>
              <w:bottom w:val="single" w:sz="4" w:space="0" w:color="auto"/>
              <w:right w:val="single" w:sz="4" w:space="0" w:color="auto"/>
            </w:tcBorders>
            <w:vAlign w:val="center"/>
          </w:tcPr>
          <w:p w14:paraId="422C12FE" w14:textId="77777777" w:rsidR="00920293" w:rsidRDefault="00920293" w:rsidP="00273C2B">
            <w:pPr>
              <w:rPr>
                <w:rFonts w:ascii="宋体" w:hAnsi="宋体"/>
                <w:sz w:val="28"/>
              </w:rPr>
            </w:pPr>
          </w:p>
        </w:tc>
      </w:tr>
      <w:tr w:rsidR="00920293" w14:paraId="66A20F69" w14:textId="77777777" w:rsidTr="00920293">
        <w:trPr>
          <w:trHeight w:val="522"/>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74E308B7" w14:textId="77777777" w:rsidR="00920293" w:rsidRDefault="00920293" w:rsidP="00273C2B">
            <w:pPr>
              <w:widowControl/>
              <w:jc w:val="left"/>
              <w:rPr>
                <w:rFonts w:ascii="宋体" w:hAnsi="宋体"/>
              </w:rPr>
            </w:pPr>
          </w:p>
        </w:tc>
        <w:tc>
          <w:tcPr>
            <w:tcW w:w="1035" w:type="dxa"/>
            <w:vMerge w:val="restart"/>
            <w:tcBorders>
              <w:top w:val="single" w:sz="4" w:space="0" w:color="auto"/>
              <w:left w:val="single" w:sz="4" w:space="0" w:color="auto"/>
              <w:bottom w:val="single" w:sz="4" w:space="0" w:color="auto"/>
              <w:right w:val="single" w:sz="4" w:space="0" w:color="auto"/>
            </w:tcBorders>
            <w:vAlign w:val="center"/>
          </w:tcPr>
          <w:p w14:paraId="44D2550F" w14:textId="77777777" w:rsidR="00920293" w:rsidRDefault="00920293" w:rsidP="00273C2B">
            <w:pPr>
              <w:jc w:val="center"/>
              <w:rPr>
                <w:rFonts w:ascii="宋体" w:hAnsi="宋体"/>
              </w:rPr>
            </w:pPr>
            <w:r>
              <w:rPr>
                <w:rFonts w:ascii="宋体" w:hAnsi="宋体" w:hint="eastAsia"/>
              </w:rPr>
              <w:t>运行</w:t>
            </w:r>
          </w:p>
          <w:p w14:paraId="5415EE99" w14:textId="77777777" w:rsidR="00920293" w:rsidRDefault="00920293" w:rsidP="00273C2B">
            <w:pPr>
              <w:jc w:val="center"/>
              <w:rPr>
                <w:rFonts w:ascii="宋体" w:hAnsi="宋体"/>
              </w:rPr>
            </w:pPr>
            <w:r>
              <w:rPr>
                <w:rFonts w:ascii="宋体" w:hAnsi="宋体" w:hint="eastAsia"/>
              </w:rPr>
              <w:t>参数</w:t>
            </w: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686F4EBA" w14:textId="77777777" w:rsidR="00920293" w:rsidRDefault="00920293" w:rsidP="00273C2B">
            <w:pPr>
              <w:rPr>
                <w:rFonts w:ascii="宋体" w:hAnsi="宋体"/>
                <w:sz w:val="28"/>
              </w:rPr>
            </w:pPr>
            <w:r>
              <w:rPr>
                <w:rFonts w:ascii="宋体" w:eastAsia="宋体" w:hAnsi="宋体" w:cs="宋体" w:hint="eastAsia"/>
              </w:rPr>
              <w:t>水位、压力、温度是否在允许范围内</w:t>
            </w:r>
            <w:r>
              <w:rPr>
                <w:rFonts w:ascii="Arial" w:eastAsia="Arial" w:hAnsi="Arial"/>
              </w:rPr>
              <w:t xml:space="preserve"> </w:t>
            </w:r>
          </w:p>
        </w:tc>
        <w:tc>
          <w:tcPr>
            <w:tcW w:w="1848" w:type="dxa"/>
            <w:tcBorders>
              <w:top w:val="single" w:sz="4" w:space="0" w:color="auto"/>
              <w:left w:val="single" w:sz="4" w:space="0" w:color="auto"/>
              <w:bottom w:val="single" w:sz="4" w:space="0" w:color="auto"/>
              <w:right w:val="single" w:sz="4" w:space="0" w:color="auto"/>
            </w:tcBorders>
            <w:vAlign w:val="center"/>
          </w:tcPr>
          <w:p w14:paraId="112C2C09" w14:textId="77777777" w:rsidR="00920293" w:rsidRDefault="00920293" w:rsidP="00273C2B">
            <w:pPr>
              <w:rPr>
                <w:rFonts w:ascii="宋体" w:hAnsi="宋体"/>
                <w:sz w:val="28"/>
              </w:rPr>
            </w:pPr>
          </w:p>
        </w:tc>
      </w:tr>
      <w:tr w:rsidR="00920293" w14:paraId="58B66848" w14:textId="77777777" w:rsidTr="00920293">
        <w:trPr>
          <w:trHeight w:val="557"/>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72362D8C" w14:textId="77777777" w:rsidR="00920293" w:rsidRDefault="00920293" w:rsidP="00273C2B">
            <w:pPr>
              <w:widowControl/>
              <w:jc w:val="left"/>
              <w:rPr>
                <w:rFonts w:ascii="宋体" w:hAnsi="宋体"/>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237E3E1C" w14:textId="77777777" w:rsidR="00920293" w:rsidRDefault="00920293" w:rsidP="00273C2B">
            <w:pPr>
              <w:widowControl/>
              <w:jc w:val="left"/>
              <w:rPr>
                <w:rFonts w:ascii="宋体" w:hAnsi="宋体"/>
              </w:rPr>
            </w:pP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3D218187" w14:textId="77777777" w:rsidR="00920293" w:rsidRDefault="00920293" w:rsidP="00273C2B">
            <w:pPr>
              <w:rPr>
                <w:rFonts w:ascii="宋体" w:hAnsi="宋体"/>
                <w:sz w:val="28"/>
              </w:rPr>
            </w:pPr>
            <w:r>
              <w:rPr>
                <w:rFonts w:ascii="宋体" w:eastAsia="宋体" w:hAnsi="宋体" w:cs="宋体" w:hint="eastAsia"/>
              </w:rPr>
              <w:t>是否及时填写运行记录，记录是否与实际相符</w:t>
            </w:r>
          </w:p>
        </w:tc>
        <w:tc>
          <w:tcPr>
            <w:tcW w:w="1848" w:type="dxa"/>
            <w:tcBorders>
              <w:top w:val="single" w:sz="4" w:space="0" w:color="auto"/>
              <w:left w:val="single" w:sz="4" w:space="0" w:color="auto"/>
              <w:bottom w:val="single" w:sz="4" w:space="0" w:color="auto"/>
              <w:right w:val="single" w:sz="4" w:space="0" w:color="auto"/>
            </w:tcBorders>
            <w:vAlign w:val="center"/>
          </w:tcPr>
          <w:p w14:paraId="4972EB37" w14:textId="77777777" w:rsidR="00920293" w:rsidRDefault="00920293" w:rsidP="00273C2B">
            <w:pPr>
              <w:rPr>
                <w:rFonts w:ascii="宋体" w:hAnsi="宋体"/>
                <w:sz w:val="28"/>
              </w:rPr>
            </w:pPr>
          </w:p>
        </w:tc>
      </w:tr>
      <w:tr w:rsidR="00920293" w14:paraId="34C77992" w14:textId="77777777" w:rsidTr="00920293">
        <w:trPr>
          <w:trHeight w:val="463"/>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68CB810C" w14:textId="77777777" w:rsidR="00920293" w:rsidRDefault="00920293" w:rsidP="00273C2B">
            <w:pPr>
              <w:widowControl/>
              <w:jc w:val="left"/>
              <w:rPr>
                <w:rFonts w:ascii="宋体" w:hAnsi="宋体"/>
              </w:rPr>
            </w:pPr>
          </w:p>
        </w:tc>
        <w:tc>
          <w:tcPr>
            <w:tcW w:w="1035" w:type="dxa"/>
            <w:vMerge w:val="restart"/>
            <w:tcBorders>
              <w:top w:val="single" w:sz="4" w:space="0" w:color="auto"/>
              <w:left w:val="single" w:sz="4" w:space="0" w:color="auto"/>
              <w:bottom w:val="single" w:sz="4" w:space="0" w:color="auto"/>
              <w:right w:val="single" w:sz="4" w:space="0" w:color="auto"/>
            </w:tcBorders>
            <w:vAlign w:val="center"/>
          </w:tcPr>
          <w:p w14:paraId="6222A2F7" w14:textId="77777777" w:rsidR="00920293" w:rsidRDefault="00920293" w:rsidP="00273C2B">
            <w:pPr>
              <w:jc w:val="center"/>
              <w:rPr>
                <w:rFonts w:ascii="宋体" w:hAnsi="宋体"/>
              </w:rPr>
            </w:pPr>
            <w:r>
              <w:rPr>
                <w:rFonts w:ascii="宋体" w:hAnsi="宋体" w:hint="eastAsia"/>
              </w:rPr>
              <w:t>本体、阀门、管道</w:t>
            </w:r>
            <w:r>
              <w:rPr>
                <w:rFonts w:ascii="宋体" w:hAnsi="宋体" w:hint="eastAsia"/>
              </w:rPr>
              <w:lastRenderedPageBreak/>
              <w:t>状况</w:t>
            </w: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65D2D65D" w14:textId="77777777" w:rsidR="00920293" w:rsidRDefault="00920293" w:rsidP="00273C2B">
            <w:pPr>
              <w:rPr>
                <w:rFonts w:ascii="宋体" w:hAnsi="宋体"/>
                <w:sz w:val="28"/>
              </w:rPr>
            </w:pPr>
            <w:r>
              <w:rPr>
                <w:rFonts w:ascii="宋体" w:eastAsia="宋体" w:hAnsi="宋体" w:cs="宋体" w:hint="eastAsia"/>
              </w:rPr>
              <w:lastRenderedPageBreak/>
              <w:t>是否发现漏气、漏水现象</w:t>
            </w:r>
          </w:p>
        </w:tc>
        <w:tc>
          <w:tcPr>
            <w:tcW w:w="1848" w:type="dxa"/>
            <w:tcBorders>
              <w:top w:val="single" w:sz="4" w:space="0" w:color="auto"/>
              <w:left w:val="single" w:sz="4" w:space="0" w:color="auto"/>
              <w:bottom w:val="single" w:sz="4" w:space="0" w:color="auto"/>
              <w:right w:val="single" w:sz="4" w:space="0" w:color="auto"/>
            </w:tcBorders>
            <w:vAlign w:val="center"/>
          </w:tcPr>
          <w:p w14:paraId="6476988E" w14:textId="77777777" w:rsidR="00920293" w:rsidRDefault="00920293" w:rsidP="00273C2B">
            <w:pPr>
              <w:rPr>
                <w:rFonts w:ascii="宋体" w:hAnsi="宋体"/>
                <w:sz w:val="28"/>
              </w:rPr>
            </w:pPr>
          </w:p>
        </w:tc>
      </w:tr>
      <w:tr w:rsidR="00920293" w14:paraId="6809E9C7" w14:textId="77777777" w:rsidTr="00920293">
        <w:trPr>
          <w:trHeight w:val="444"/>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638FA4C9" w14:textId="77777777" w:rsidR="00920293" w:rsidRDefault="00920293" w:rsidP="00273C2B">
            <w:pPr>
              <w:widowControl/>
              <w:jc w:val="left"/>
              <w:rPr>
                <w:rFonts w:ascii="宋体" w:hAnsi="宋体"/>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18B1AF8E" w14:textId="77777777" w:rsidR="00920293" w:rsidRDefault="00920293" w:rsidP="00273C2B">
            <w:pPr>
              <w:widowControl/>
              <w:jc w:val="left"/>
              <w:rPr>
                <w:rFonts w:ascii="宋体" w:hAnsi="宋体"/>
              </w:rPr>
            </w:pP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73A889B7" w14:textId="77777777" w:rsidR="00920293" w:rsidRDefault="00920293" w:rsidP="00273C2B">
            <w:pPr>
              <w:autoSpaceDE w:val="0"/>
              <w:autoSpaceDN w:val="0"/>
              <w:rPr>
                <w:rFonts w:ascii="宋体" w:hAnsi="宋体"/>
                <w:sz w:val="28"/>
              </w:rPr>
            </w:pPr>
            <w:r>
              <w:rPr>
                <w:rFonts w:ascii="宋体" w:eastAsia="宋体" w:hAnsi="宋体" w:cs="宋体" w:hint="eastAsia"/>
              </w:rPr>
              <w:t>是否有肉眼可见的损坏（含炉墙）</w:t>
            </w:r>
          </w:p>
        </w:tc>
        <w:tc>
          <w:tcPr>
            <w:tcW w:w="1848" w:type="dxa"/>
            <w:tcBorders>
              <w:top w:val="single" w:sz="4" w:space="0" w:color="auto"/>
              <w:left w:val="single" w:sz="4" w:space="0" w:color="auto"/>
              <w:bottom w:val="single" w:sz="4" w:space="0" w:color="auto"/>
              <w:right w:val="single" w:sz="4" w:space="0" w:color="auto"/>
            </w:tcBorders>
            <w:vAlign w:val="center"/>
          </w:tcPr>
          <w:p w14:paraId="23B814FD" w14:textId="77777777" w:rsidR="00920293" w:rsidRDefault="00920293" w:rsidP="00273C2B">
            <w:pPr>
              <w:rPr>
                <w:rFonts w:ascii="宋体" w:hAnsi="宋体"/>
                <w:sz w:val="28"/>
              </w:rPr>
            </w:pPr>
          </w:p>
        </w:tc>
      </w:tr>
      <w:tr w:rsidR="00920293" w14:paraId="31706C16" w14:textId="77777777" w:rsidTr="00920293">
        <w:trPr>
          <w:trHeight w:val="758"/>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5F5A5627" w14:textId="77777777" w:rsidR="00920293" w:rsidRDefault="00920293" w:rsidP="00273C2B">
            <w:pPr>
              <w:widowControl/>
              <w:jc w:val="left"/>
              <w:rPr>
                <w:rFonts w:ascii="宋体" w:hAnsi="宋体"/>
              </w:rPr>
            </w:pPr>
          </w:p>
        </w:tc>
        <w:tc>
          <w:tcPr>
            <w:tcW w:w="1035" w:type="dxa"/>
            <w:tcBorders>
              <w:top w:val="single" w:sz="4" w:space="0" w:color="auto"/>
              <w:left w:val="single" w:sz="4" w:space="0" w:color="auto"/>
              <w:bottom w:val="single" w:sz="4" w:space="0" w:color="auto"/>
              <w:right w:val="single" w:sz="4" w:space="0" w:color="auto"/>
            </w:tcBorders>
            <w:vAlign w:val="center"/>
          </w:tcPr>
          <w:p w14:paraId="27A7EE5C" w14:textId="77777777" w:rsidR="00920293" w:rsidRDefault="00920293" w:rsidP="00273C2B">
            <w:pPr>
              <w:jc w:val="center"/>
              <w:rPr>
                <w:rFonts w:ascii="宋体" w:hAnsi="宋体"/>
              </w:rPr>
            </w:pPr>
            <w:r>
              <w:rPr>
                <w:rFonts w:ascii="宋体" w:hAnsi="宋体" w:hint="eastAsia"/>
              </w:rPr>
              <w:t>水（介）质处理</w:t>
            </w: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7070113E" w14:textId="77777777" w:rsidR="00920293" w:rsidRDefault="00920293" w:rsidP="00273C2B">
            <w:pPr>
              <w:jc w:val="left"/>
              <w:rPr>
                <w:rFonts w:ascii="Arial" w:hAnsi="Arial"/>
              </w:rPr>
            </w:pPr>
            <w:r>
              <w:rPr>
                <w:rFonts w:ascii="宋体" w:eastAsia="宋体" w:hAnsi="宋体" w:cs="宋体" w:hint="eastAsia"/>
              </w:rPr>
              <w:t>是否按规定配备水处理设备或进行锅内水处</w:t>
            </w:r>
            <w:r>
              <w:rPr>
                <w:rFonts w:ascii="Arial" w:hAnsi="Arial" w:hint="eastAsia"/>
              </w:rPr>
              <w:t>理</w:t>
            </w:r>
          </w:p>
          <w:p w14:paraId="16525EDA" w14:textId="77777777" w:rsidR="00920293" w:rsidRDefault="00920293" w:rsidP="00273C2B">
            <w:pPr>
              <w:jc w:val="left"/>
              <w:rPr>
                <w:rFonts w:ascii="宋体" w:hAnsi="宋体"/>
                <w:sz w:val="28"/>
              </w:rPr>
            </w:pPr>
            <w:r>
              <w:rPr>
                <w:rFonts w:ascii="宋体" w:eastAsia="宋体" w:hAnsi="宋体" w:cs="宋体" w:hint="eastAsia"/>
              </w:rPr>
              <w:t>是否有水（介）质化验记录</w:t>
            </w:r>
          </w:p>
        </w:tc>
        <w:tc>
          <w:tcPr>
            <w:tcW w:w="1848" w:type="dxa"/>
            <w:tcBorders>
              <w:top w:val="single" w:sz="4" w:space="0" w:color="auto"/>
              <w:left w:val="single" w:sz="4" w:space="0" w:color="auto"/>
              <w:bottom w:val="single" w:sz="4" w:space="0" w:color="auto"/>
              <w:right w:val="single" w:sz="4" w:space="0" w:color="auto"/>
            </w:tcBorders>
          </w:tcPr>
          <w:p w14:paraId="710D9740" w14:textId="77777777" w:rsidR="00920293" w:rsidRDefault="00920293" w:rsidP="00273C2B">
            <w:pPr>
              <w:jc w:val="center"/>
              <w:rPr>
                <w:rFonts w:ascii="宋体" w:hAnsi="宋体"/>
                <w:sz w:val="28"/>
              </w:rPr>
            </w:pPr>
          </w:p>
        </w:tc>
      </w:tr>
      <w:tr w:rsidR="00920293" w14:paraId="78A89215" w14:textId="77777777" w:rsidTr="007D7F45">
        <w:trPr>
          <w:trHeight w:val="585"/>
        </w:trPr>
        <w:tc>
          <w:tcPr>
            <w:tcW w:w="770" w:type="dxa"/>
            <w:tcBorders>
              <w:top w:val="single" w:sz="4" w:space="0" w:color="auto"/>
              <w:left w:val="single" w:sz="4" w:space="0" w:color="auto"/>
              <w:bottom w:val="single" w:sz="4" w:space="0" w:color="auto"/>
              <w:right w:val="single" w:sz="4" w:space="0" w:color="auto"/>
            </w:tcBorders>
            <w:vAlign w:val="center"/>
          </w:tcPr>
          <w:p w14:paraId="40EF48F5" w14:textId="77777777" w:rsidR="00920293" w:rsidRPr="00AA2CA8" w:rsidRDefault="00920293" w:rsidP="00273C2B">
            <w:pPr>
              <w:jc w:val="center"/>
              <w:rPr>
                <w:rFonts w:ascii="宋体" w:hAnsi="宋体"/>
                <w:b/>
              </w:rPr>
            </w:pPr>
            <w:r w:rsidRPr="00AA2CA8">
              <w:rPr>
                <w:rFonts w:ascii="宋体" w:hAnsi="宋体" w:hint="eastAsia"/>
                <w:b/>
              </w:rPr>
              <w:t>类别</w:t>
            </w: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36CEA4FD" w14:textId="77777777" w:rsidR="00920293" w:rsidRPr="00AA2CA8" w:rsidRDefault="00920293" w:rsidP="00273C2B">
            <w:pPr>
              <w:jc w:val="center"/>
              <w:rPr>
                <w:rFonts w:ascii="宋体" w:hAnsi="宋体"/>
                <w:b/>
              </w:rPr>
            </w:pPr>
            <w:r w:rsidRPr="00AA2CA8">
              <w:rPr>
                <w:rFonts w:ascii="宋体" w:hAnsi="宋体" w:hint="eastAsia"/>
                <w:b/>
              </w:rPr>
              <w:t>检查项目</w:t>
            </w:r>
          </w:p>
        </w:tc>
        <w:tc>
          <w:tcPr>
            <w:tcW w:w="4933" w:type="dxa"/>
            <w:tcBorders>
              <w:top w:val="single" w:sz="4" w:space="0" w:color="auto"/>
              <w:left w:val="single" w:sz="4" w:space="0" w:color="auto"/>
              <w:bottom w:val="single" w:sz="4" w:space="0" w:color="auto"/>
              <w:right w:val="single" w:sz="4" w:space="0" w:color="auto"/>
            </w:tcBorders>
            <w:vAlign w:val="center"/>
          </w:tcPr>
          <w:p w14:paraId="309C4A6A" w14:textId="77777777" w:rsidR="00920293" w:rsidRPr="00AA2CA8" w:rsidRDefault="00920293" w:rsidP="00273C2B">
            <w:pPr>
              <w:jc w:val="center"/>
              <w:rPr>
                <w:rFonts w:ascii="宋体" w:hAnsi="宋体"/>
                <w:b/>
              </w:rPr>
            </w:pPr>
            <w:r w:rsidRPr="00AA2CA8">
              <w:rPr>
                <w:rFonts w:ascii="宋体" w:hAnsi="宋体" w:hint="eastAsia"/>
                <w:b/>
              </w:rPr>
              <w:t>检查内容</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76DF8970" w14:textId="77777777" w:rsidR="00920293" w:rsidRPr="00AA2CA8" w:rsidRDefault="00920293" w:rsidP="00273C2B">
            <w:pPr>
              <w:jc w:val="center"/>
              <w:rPr>
                <w:rFonts w:ascii="宋体" w:hAnsi="宋体"/>
                <w:b/>
              </w:rPr>
            </w:pPr>
            <w:r w:rsidRPr="00AA2CA8">
              <w:rPr>
                <w:rFonts w:ascii="宋体" w:hAnsi="宋体" w:hint="eastAsia"/>
                <w:b/>
              </w:rPr>
              <w:t>检查情况及整改</w:t>
            </w:r>
          </w:p>
        </w:tc>
      </w:tr>
      <w:tr w:rsidR="00AA2CA8" w14:paraId="7C2A0087" w14:textId="77777777" w:rsidTr="00A54B8F">
        <w:trPr>
          <w:trHeight w:val="585"/>
        </w:trPr>
        <w:tc>
          <w:tcPr>
            <w:tcW w:w="770" w:type="dxa"/>
            <w:vMerge w:val="restart"/>
            <w:tcBorders>
              <w:top w:val="single" w:sz="4" w:space="0" w:color="auto"/>
              <w:left w:val="single" w:sz="4" w:space="0" w:color="auto"/>
              <w:right w:val="single" w:sz="4" w:space="0" w:color="auto"/>
            </w:tcBorders>
            <w:vAlign w:val="center"/>
          </w:tcPr>
          <w:p w14:paraId="75F92E54" w14:textId="77777777" w:rsidR="00AA2CA8" w:rsidRDefault="00AA2CA8" w:rsidP="00273C2B">
            <w:pPr>
              <w:jc w:val="center"/>
              <w:rPr>
                <w:rFonts w:ascii="宋体" w:hAnsi="宋体"/>
              </w:rPr>
            </w:pPr>
            <w:r>
              <w:rPr>
                <w:rFonts w:ascii="宋体" w:hAnsi="宋体" w:hint="eastAsia"/>
              </w:rPr>
              <w:t>压力容器</w:t>
            </w:r>
          </w:p>
          <w:p w14:paraId="737352B6" w14:textId="77777777" w:rsidR="00AA2CA8" w:rsidRDefault="00AA2CA8" w:rsidP="00273C2B">
            <w:pPr>
              <w:jc w:val="center"/>
              <w:rPr>
                <w:rFonts w:ascii="宋体" w:hAnsi="宋体"/>
              </w:rPr>
            </w:pP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2A38F63F" w14:textId="77777777" w:rsidR="00AA2CA8" w:rsidRDefault="00AA2CA8" w:rsidP="00273C2B">
            <w:pPr>
              <w:jc w:val="center"/>
              <w:rPr>
                <w:rFonts w:ascii="宋体" w:hAnsi="宋体"/>
              </w:rPr>
            </w:pPr>
            <w:r>
              <w:rPr>
                <w:rFonts w:ascii="宋体" w:hAnsi="宋体" w:hint="eastAsia"/>
              </w:rPr>
              <w:t>作业人员</w:t>
            </w:r>
          </w:p>
        </w:tc>
        <w:tc>
          <w:tcPr>
            <w:tcW w:w="4933" w:type="dxa"/>
            <w:tcBorders>
              <w:top w:val="single" w:sz="4" w:space="0" w:color="auto"/>
              <w:left w:val="single" w:sz="4" w:space="0" w:color="auto"/>
              <w:bottom w:val="single" w:sz="4" w:space="0" w:color="auto"/>
              <w:right w:val="single" w:sz="4" w:space="0" w:color="auto"/>
            </w:tcBorders>
            <w:vAlign w:val="center"/>
          </w:tcPr>
          <w:p w14:paraId="664B988A" w14:textId="77777777" w:rsidR="00AA2CA8" w:rsidRDefault="00AA2CA8" w:rsidP="00273C2B">
            <w:pPr>
              <w:autoSpaceDE w:val="0"/>
              <w:autoSpaceDN w:val="0"/>
              <w:rPr>
                <w:rFonts w:ascii="宋体" w:hAnsi="宋体"/>
                <w:sz w:val="28"/>
              </w:rPr>
            </w:pPr>
            <w:r>
              <w:rPr>
                <w:rFonts w:ascii="宋体" w:eastAsia="宋体" w:hAnsi="宋体" w:cs="宋体" w:hint="eastAsia"/>
              </w:rPr>
              <w:t>在岗作业人员（含带压密封作业人员）是否按规定具有有效证件</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7D27D52C" w14:textId="77777777" w:rsidR="00AA2CA8" w:rsidRDefault="00AA2CA8" w:rsidP="00273C2B">
            <w:pPr>
              <w:rPr>
                <w:rFonts w:ascii="宋体" w:hAnsi="宋体"/>
                <w:sz w:val="28"/>
              </w:rPr>
            </w:pPr>
          </w:p>
        </w:tc>
      </w:tr>
      <w:tr w:rsidR="00AA2CA8" w14:paraId="0C98578D" w14:textId="77777777" w:rsidTr="00A54B8F">
        <w:trPr>
          <w:trHeight w:val="585"/>
        </w:trPr>
        <w:tc>
          <w:tcPr>
            <w:tcW w:w="770" w:type="dxa"/>
            <w:vMerge/>
            <w:tcBorders>
              <w:left w:val="single" w:sz="4" w:space="0" w:color="auto"/>
              <w:right w:val="single" w:sz="4" w:space="0" w:color="auto"/>
            </w:tcBorders>
            <w:vAlign w:val="center"/>
          </w:tcPr>
          <w:p w14:paraId="72632B82" w14:textId="77777777" w:rsidR="00AA2CA8" w:rsidRDefault="00AA2CA8" w:rsidP="00273C2B">
            <w:pPr>
              <w:widowControl/>
              <w:jc w:val="left"/>
              <w:rPr>
                <w:rFonts w:ascii="宋体" w:hAnsi="宋体"/>
              </w:rPr>
            </w:pP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61890CCA" w14:textId="77777777" w:rsidR="00AA2CA8" w:rsidRDefault="00AA2CA8" w:rsidP="00273C2B">
            <w:pPr>
              <w:jc w:val="center"/>
              <w:rPr>
                <w:rFonts w:ascii="宋体" w:hAnsi="宋体"/>
              </w:rPr>
            </w:pPr>
            <w:r>
              <w:rPr>
                <w:rFonts w:ascii="宋体" w:hAnsi="宋体" w:hint="eastAsia"/>
              </w:rPr>
              <w:t>登记及检验</w:t>
            </w:r>
          </w:p>
          <w:p w14:paraId="61BC973E" w14:textId="77777777" w:rsidR="00AA2CA8" w:rsidRDefault="00AA2CA8" w:rsidP="00273C2B">
            <w:pPr>
              <w:jc w:val="center"/>
              <w:rPr>
                <w:rFonts w:ascii="宋体" w:hAnsi="宋体"/>
              </w:rPr>
            </w:pPr>
            <w:r>
              <w:rPr>
                <w:rFonts w:ascii="宋体" w:hAnsi="宋体" w:hint="eastAsia"/>
              </w:rPr>
              <w:t>标志</w:t>
            </w:r>
          </w:p>
        </w:tc>
        <w:tc>
          <w:tcPr>
            <w:tcW w:w="4933" w:type="dxa"/>
            <w:tcBorders>
              <w:top w:val="single" w:sz="4" w:space="0" w:color="auto"/>
              <w:left w:val="single" w:sz="4" w:space="0" w:color="auto"/>
              <w:bottom w:val="single" w:sz="4" w:space="0" w:color="auto"/>
              <w:right w:val="single" w:sz="4" w:space="0" w:color="auto"/>
            </w:tcBorders>
            <w:vAlign w:val="center"/>
          </w:tcPr>
          <w:p w14:paraId="1B031B03" w14:textId="77777777" w:rsidR="00AA2CA8" w:rsidRDefault="00AA2CA8" w:rsidP="00273C2B">
            <w:pPr>
              <w:autoSpaceDE w:val="0"/>
              <w:autoSpaceDN w:val="0"/>
              <w:rPr>
                <w:rFonts w:ascii="宋体" w:hAnsi="宋体"/>
                <w:sz w:val="28"/>
              </w:rPr>
            </w:pPr>
            <w:r>
              <w:rPr>
                <w:rFonts w:ascii="宋体" w:eastAsia="宋体" w:hAnsi="宋体" w:cs="宋体" w:hint="eastAsia"/>
              </w:rPr>
              <w:t>是否有使用登记证，或检验合格标志是否在检验有效期内</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613014BC" w14:textId="77777777" w:rsidR="00AA2CA8" w:rsidRDefault="00AA2CA8" w:rsidP="00273C2B">
            <w:pPr>
              <w:rPr>
                <w:rFonts w:ascii="宋体" w:hAnsi="宋体"/>
                <w:sz w:val="28"/>
              </w:rPr>
            </w:pPr>
          </w:p>
        </w:tc>
      </w:tr>
      <w:tr w:rsidR="00AA2CA8" w14:paraId="1AA01164" w14:textId="77777777" w:rsidTr="00A54B8F">
        <w:trPr>
          <w:trHeight w:val="665"/>
        </w:trPr>
        <w:tc>
          <w:tcPr>
            <w:tcW w:w="770" w:type="dxa"/>
            <w:vMerge/>
            <w:tcBorders>
              <w:left w:val="single" w:sz="4" w:space="0" w:color="auto"/>
              <w:right w:val="single" w:sz="4" w:space="0" w:color="auto"/>
            </w:tcBorders>
            <w:vAlign w:val="center"/>
          </w:tcPr>
          <w:p w14:paraId="4B637B3D" w14:textId="77777777" w:rsidR="00AA2CA8" w:rsidRDefault="00AA2CA8" w:rsidP="00273C2B">
            <w:pPr>
              <w:widowControl/>
              <w:jc w:val="left"/>
              <w:rPr>
                <w:rFonts w:ascii="宋体" w:hAnsi="宋体"/>
              </w:rPr>
            </w:pPr>
          </w:p>
        </w:tc>
        <w:tc>
          <w:tcPr>
            <w:tcW w:w="1605" w:type="dxa"/>
            <w:gridSpan w:val="3"/>
            <w:vMerge w:val="restart"/>
            <w:tcBorders>
              <w:top w:val="single" w:sz="4" w:space="0" w:color="auto"/>
              <w:left w:val="single" w:sz="4" w:space="0" w:color="auto"/>
              <w:bottom w:val="single" w:sz="4" w:space="0" w:color="auto"/>
              <w:right w:val="single" w:sz="4" w:space="0" w:color="auto"/>
            </w:tcBorders>
            <w:vAlign w:val="center"/>
          </w:tcPr>
          <w:p w14:paraId="427BA3C8" w14:textId="77777777" w:rsidR="00AA2CA8" w:rsidRDefault="00AA2CA8" w:rsidP="00273C2B">
            <w:pPr>
              <w:jc w:val="center"/>
              <w:rPr>
                <w:rFonts w:ascii="宋体" w:hAnsi="宋体"/>
              </w:rPr>
            </w:pPr>
            <w:r>
              <w:rPr>
                <w:rFonts w:ascii="宋体" w:hAnsi="宋体" w:hint="eastAsia"/>
              </w:rPr>
              <w:t>安全附件和</w:t>
            </w:r>
          </w:p>
          <w:p w14:paraId="1C471A95" w14:textId="77777777" w:rsidR="00AA2CA8" w:rsidRDefault="00AA2CA8" w:rsidP="00273C2B">
            <w:pPr>
              <w:jc w:val="center"/>
              <w:rPr>
                <w:rFonts w:ascii="宋体" w:hAnsi="宋体"/>
              </w:rPr>
            </w:pPr>
            <w:r>
              <w:rPr>
                <w:rFonts w:ascii="宋体" w:hAnsi="宋体" w:hint="eastAsia"/>
              </w:rPr>
              <w:t>保护装置</w:t>
            </w:r>
          </w:p>
        </w:tc>
        <w:tc>
          <w:tcPr>
            <w:tcW w:w="4933" w:type="dxa"/>
            <w:tcBorders>
              <w:top w:val="single" w:sz="4" w:space="0" w:color="auto"/>
              <w:left w:val="single" w:sz="4" w:space="0" w:color="auto"/>
              <w:bottom w:val="single" w:sz="4" w:space="0" w:color="auto"/>
              <w:right w:val="single" w:sz="4" w:space="0" w:color="auto"/>
            </w:tcBorders>
            <w:vAlign w:val="center"/>
          </w:tcPr>
          <w:p w14:paraId="6ED38152" w14:textId="77777777" w:rsidR="00AA2CA8" w:rsidRDefault="00AA2CA8" w:rsidP="00273C2B">
            <w:pPr>
              <w:autoSpaceDE w:val="0"/>
              <w:autoSpaceDN w:val="0"/>
              <w:rPr>
                <w:rFonts w:ascii="宋体" w:hAnsi="宋体"/>
                <w:sz w:val="28"/>
              </w:rPr>
            </w:pPr>
            <w:r>
              <w:rPr>
                <w:rFonts w:ascii="宋体" w:eastAsia="宋体" w:hAnsi="宋体" w:cs="宋体" w:hint="eastAsia"/>
              </w:rPr>
              <w:t>液位计是否有最高、最低安全液位标记，液位是否显示清楚并被能作业人员正确监视</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431513A9" w14:textId="77777777" w:rsidR="00AA2CA8" w:rsidRDefault="00AA2CA8" w:rsidP="00273C2B">
            <w:pPr>
              <w:rPr>
                <w:rFonts w:ascii="宋体" w:hAnsi="宋体"/>
                <w:sz w:val="28"/>
              </w:rPr>
            </w:pPr>
          </w:p>
        </w:tc>
      </w:tr>
      <w:tr w:rsidR="00AA2CA8" w14:paraId="5004D22E" w14:textId="77777777" w:rsidTr="00A54B8F">
        <w:trPr>
          <w:trHeight w:val="585"/>
        </w:trPr>
        <w:tc>
          <w:tcPr>
            <w:tcW w:w="770" w:type="dxa"/>
            <w:vMerge/>
            <w:tcBorders>
              <w:left w:val="single" w:sz="4" w:space="0" w:color="auto"/>
              <w:right w:val="single" w:sz="4" w:space="0" w:color="auto"/>
            </w:tcBorders>
            <w:vAlign w:val="center"/>
          </w:tcPr>
          <w:p w14:paraId="09C7D863" w14:textId="77777777" w:rsidR="00AA2CA8" w:rsidRDefault="00AA2CA8" w:rsidP="00273C2B">
            <w:pPr>
              <w:widowControl/>
              <w:jc w:val="left"/>
              <w:rPr>
                <w:rFonts w:ascii="宋体" w:hAnsi="宋体"/>
              </w:rPr>
            </w:pPr>
          </w:p>
        </w:tc>
        <w:tc>
          <w:tcPr>
            <w:tcW w:w="1605" w:type="dxa"/>
            <w:gridSpan w:val="3"/>
            <w:vMerge/>
            <w:tcBorders>
              <w:top w:val="single" w:sz="4" w:space="0" w:color="auto"/>
              <w:left w:val="single" w:sz="4" w:space="0" w:color="auto"/>
              <w:bottom w:val="single" w:sz="4" w:space="0" w:color="auto"/>
              <w:right w:val="single" w:sz="4" w:space="0" w:color="auto"/>
            </w:tcBorders>
            <w:vAlign w:val="center"/>
          </w:tcPr>
          <w:p w14:paraId="52C50423" w14:textId="77777777" w:rsidR="00AA2CA8" w:rsidRDefault="00AA2CA8" w:rsidP="00273C2B">
            <w:pPr>
              <w:widowControl/>
              <w:jc w:val="left"/>
              <w:rPr>
                <w:rFonts w:ascii="宋体" w:hAnsi="宋体"/>
              </w:rPr>
            </w:pPr>
          </w:p>
        </w:tc>
        <w:tc>
          <w:tcPr>
            <w:tcW w:w="4933" w:type="dxa"/>
            <w:tcBorders>
              <w:top w:val="single" w:sz="4" w:space="0" w:color="auto"/>
              <w:left w:val="single" w:sz="4" w:space="0" w:color="auto"/>
              <w:bottom w:val="single" w:sz="4" w:space="0" w:color="auto"/>
              <w:right w:val="single" w:sz="4" w:space="0" w:color="auto"/>
            </w:tcBorders>
            <w:vAlign w:val="center"/>
          </w:tcPr>
          <w:p w14:paraId="6B3C9911" w14:textId="77777777" w:rsidR="00AA2CA8" w:rsidRDefault="00AA2CA8" w:rsidP="00273C2B">
            <w:pPr>
              <w:autoSpaceDE w:val="0"/>
              <w:autoSpaceDN w:val="0"/>
              <w:rPr>
                <w:rFonts w:ascii="宋体" w:hAnsi="宋体"/>
                <w:sz w:val="28"/>
              </w:rPr>
            </w:pPr>
            <w:r>
              <w:rPr>
                <w:rFonts w:ascii="宋体" w:eastAsia="宋体" w:hAnsi="宋体" w:cs="宋体" w:hint="eastAsia"/>
              </w:rPr>
              <w:t>安全阀是否有有效的校验报告和铅封标记</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0EC8FFAA" w14:textId="77777777" w:rsidR="00AA2CA8" w:rsidRDefault="00AA2CA8" w:rsidP="00273C2B">
            <w:pPr>
              <w:rPr>
                <w:rFonts w:ascii="宋体" w:hAnsi="宋体"/>
                <w:sz w:val="28"/>
              </w:rPr>
            </w:pPr>
          </w:p>
        </w:tc>
      </w:tr>
      <w:tr w:rsidR="00AA2CA8" w14:paraId="19ED57F0" w14:textId="77777777" w:rsidTr="00A54B8F">
        <w:trPr>
          <w:trHeight w:val="585"/>
        </w:trPr>
        <w:tc>
          <w:tcPr>
            <w:tcW w:w="770" w:type="dxa"/>
            <w:vMerge/>
            <w:tcBorders>
              <w:left w:val="single" w:sz="4" w:space="0" w:color="auto"/>
              <w:right w:val="single" w:sz="4" w:space="0" w:color="auto"/>
            </w:tcBorders>
            <w:vAlign w:val="center"/>
          </w:tcPr>
          <w:p w14:paraId="64001C1B" w14:textId="77777777" w:rsidR="00AA2CA8" w:rsidRDefault="00AA2CA8" w:rsidP="00273C2B">
            <w:pPr>
              <w:widowControl/>
              <w:jc w:val="left"/>
              <w:rPr>
                <w:rFonts w:ascii="宋体" w:hAnsi="宋体"/>
              </w:rPr>
            </w:pPr>
          </w:p>
        </w:tc>
        <w:tc>
          <w:tcPr>
            <w:tcW w:w="1605" w:type="dxa"/>
            <w:gridSpan w:val="3"/>
            <w:vMerge/>
            <w:tcBorders>
              <w:top w:val="single" w:sz="4" w:space="0" w:color="auto"/>
              <w:left w:val="single" w:sz="4" w:space="0" w:color="auto"/>
              <w:bottom w:val="single" w:sz="4" w:space="0" w:color="auto"/>
              <w:right w:val="single" w:sz="4" w:space="0" w:color="auto"/>
            </w:tcBorders>
            <w:vAlign w:val="center"/>
          </w:tcPr>
          <w:p w14:paraId="73431923" w14:textId="77777777" w:rsidR="00AA2CA8" w:rsidRDefault="00AA2CA8" w:rsidP="00273C2B">
            <w:pPr>
              <w:widowControl/>
              <w:jc w:val="left"/>
              <w:rPr>
                <w:rFonts w:ascii="宋体" w:hAnsi="宋体"/>
              </w:rPr>
            </w:pPr>
          </w:p>
        </w:tc>
        <w:tc>
          <w:tcPr>
            <w:tcW w:w="4933" w:type="dxa"/>
            <w:tcBorders>
              <w:top w:val="single" w:sz="4" w:space="0" w:color="auto"/>
              <w:left w:val="single" w:sz="4" w:space="0" w:color="auto"/>
              <w:bottom w:val="single" w:sz="4" w:space="0" w:color="auto"/>
              <w:right w:val="single" w:sz="4" w:space="0" w:color="auto"/>
            </w:tcBorders>
            <w:vAlign w:val="center"/>
          </w:tcPr>
          <w:p w14:paraId="7028520B" w14:textId="77777777" w:rsidR="00AA2CA8" w:rsidRDefault="00AA2CA8" w:rsidP="00273C2B">
            <w:pPr>
              <w:autoSpaceDE w:val="0"/>
              <w:autoSpaceDN w:val="0"/>
              <w:rPr>
                <w:rFonts w:ascii="宋体" w:hAnsi="宋体"/>
                <w:sz w:val="28"/>
              </w:rPr>
            </w:pPr>
            <w:r>
              <w:rPr>
                <w:rFonts w:ascii="宋体" w:eastAsia="宋体" w:hAnsi="宋体" w:cs="宋体" w:hint="eastAsia"/>
              </w:rPr>
              <w:t>压力表是否有有效的检定证书或标记</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55E0536D" w14:textId="77777777" w:rsidR="00AA2CA8" w:rsidRDefault="00AA2CA8" w:rsidP="00273C2B">
            <w:pPr>
              <w:rPr>
                <w:rFonts w:ascii="宋体" w:hAnsi="宋体"/>
                <w:sz w:val="28"/>
              </w:rPr>
            </w:pPr>
          </w:p>
        </w:tc>
      </w:tr>
      <w:tr w:rsidR="00AA2CA8" w14:paraId="01AC74D3" w14:textId="77777777" w:rsidTr="00A54B8F">
        <w:trPr>
          <w:trHeight w:val="585"/>
        </w:trPr>
        <w:tc>
          <w:tcPr>
            <w:tcW w:w="770" w:type="dxa"/>
            <w:vMerge/>
            <w:tcBorders>
              <w:left w:val="single" w:sz="4" w:space="0" w:color="auto"/>
              <w:right w:val="single" w:sz="4" w:space="0" w:color="auto"/>
            </w:tcBorders>
            <w:vAlign w:val="center"/>
          </w:tcPr>
          <w:p w14:paraId="415355C6" w14:textId="77777777" w:rsidR="00AA2CA8" w:rsidRDefault="00AA2CA8" w:rsidP="00273C2B">
            <w:pPr>
              <w:widowControl/>
              <w:jc w:val="left"/>
              <w:rPr>
                <w:rFonts w:ascii="宋体" w:hAnsi="宋体"/>
              </w:rPr>
            </w:pPr>
          </w:p>
        </w:tc>
        <w:tc>
          <w:tcPr>
            <w:tcW w:w="1605" w:type="dxa"/>
            <w:gridSpan w:val="3"/>
            <w:vMerge/>
            <w:tcBorders>
              <w:top w:val="single" w:sz="4" w:space="0" w:color="auto"/>
              <w:left w:val="single" w:sz="4" w:space="0" w:color="auto"/>
              <w:bottom w:val="single" w:sz="4" w:space="0" w:color="auto"/>
              <w:right w:val="single" w:sz="4" w:space="0" w:color="auto"/>
            </w:tcBorders>
            <w:vAlign w:val="center"/>
          </w:tcPr>
          <w:p w14:paraId="350E60A0" w14:textId="77777777" w:rsidR="00AA2CA8" w:rsidRDefault="00AA2CA8" w:rsidP="00273C2B">
            <w:pPr>
              <w:widowControl/>
              <w:jc w:val="left"/>
              <w:rPr>
                <w:rFonts w:ascii="宋体" w:hAnsi="宋体"/>
              </w:rPr>
            </w:pPr>
          </w:p>
        </w:tc>
        <w:tc>
          <w:tcPr>
            <w:tcW w:w="4933" w:type="dxa"/>
            <w:tcBorders>
              <w:top w:val="single" w:sz="4" w:space="0" w:color="auto"/>
              <w:left w:val="single" w:sz="4" w:space="0" w:color="auto"/>
              <w:bottom w:val="single" w:sz="4" w:space="0" w:color="auto"/>
              <w:right w:val="single" w:sz="4" w:space="0" w:color="auto"/>
            </w:tcBorders>
            <w:vAlign w:val="center"/>
          </w:tcPr>
          <w:p w14:paraId="039DAFD9" w14:textId="77777777" w:rsidR="00AA2CA8" w:rsidRDefault="00AA2CA8" w:rsidP="00273C2B">
            <w:pPr>
              <w:rPr>
                <w:rFonts w:ascii="宋体" w:hAnsi="宋体"/>
                <w:sz w:val="28"/>
              </w:rPr>
            </w:pPr>
            <w:r>
              <w:rPr>
                <w:rFonts w:ascii="宋体" w:eastAsia="宋体" w:hAnsi="宋体" w:cs="宋体" w:hint="eastAsia"/>
              </w:rPr>
              <w:t>温度计是否有有效的检定证书或标记</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536FC384" w14:textId="77777777" w:rsidR="00AA2CA8" w:rsidRDefault="00AA2CA8" w:rsidP="00273C2B">
            <w:pPr>
              <w:rPr>
                <w:rFonts w:ascii="宋体" w:hAnsi="宋体"/>
                <w:sz w:val="28"/>
              </w:rPr>
            </w:pPr>
          </w:p>
        </w:tc>
      </w:tr>
      <w:tr w:rsidR="00AA2CA8" w14:paraId="78FBFF54" w14:textId="77777777" w:rsidTr="00A54B8F">
        <w:trPr>
          <w:trHeight w:val="585"/>
        </w:trPr>
        <w:tc>
          <w:tcPr>
            <w:tcW w:w="770" w:type="dxa"/>
            <w:vMerge/>
            <w:tcBorders>
              <w:left w:val="single" w:sz="4" w:space="0" w:color="auto"/>
              <w:right w:val="single" w:sz="4" w:space="0" w:color="auto"/>
            </w:tcBorders>
            <w:vAlign w:val="center"/>
          </w:tcPr>
          <w:p w14:paraId="500A7C46" w14:textId="77777777" w:rsidR="00AA2CA8" w:rsidRDefault="00AA2CA8" w:rsidP="00273C2B">
            <w:pPr>
              <w:widowControl/>
              <w:jc w:val="left"/>
              <w:rPr>
                <w:rFonts w:ascii="宋体" w:hAnsi="宋体"/>
              </w:rPr>
            </w:pPr>
          </w:p>
        </w:tc>
        <w:tc>
          <w:tcPr>
            <w:tcW w:w="1605" w:type="dxa"/>
            <w:gridSpan w:val="3"/>
            <w:vMerge/>
            <w:tcBorders>
              <w:top w:val="single" w:sz="4" w:space="0" w:color="auto"/>
              <w:left w:val="single" w:sz="4" w:space="0" w:color="auto"/>
              <w:bottom w:val="single" w:sz="4" w:space="0" w:color="auto"/>
              <w:right w:val="single" w:sz="4" w:space="0" w:color="auto"/>
            </w:tcBorders>
            <w:vAlign w:val="center"/>
          </w:tcPr>
          <w:p w14:paraId="3D4E570F" w14:textId="77777777" w:rsidR="00AA2CA8" w:rsidRDefault="00AA2CA8" w:rsidP="00273C2B">
            <w:pPr>
              <w:widowControl/>
              <w:jc w:val="left"/>
              <w:rPr>
                <w:rFonts w:ascii="宋体" w:hAnsi="宋体"/>
              </w:rPr>
            </w:pPr>
          </w:p>
        </w:tc>
        <w:tc>
          <w:tcPr>
            <w:tcW w:w="4933" w:type="dxa"/>
            <w:tcBorders>
              <w:top w:val="single" w:sz="4" w:space="0" w:color="auto"/>
              <w:left w:val="single" w:sz="4" w:space="0" w:color="auto"/>
              <w:bottom w:val="single" w:sz="4" w:space="0" w:color="auto"/>
              <w:right w:val="single" w:sz="4" w:space="0" w:color="auto"/>
            </w:tcBorders>
            <w:vAlign w:val="center"/>
          </w:tcPr>
          <w:p w14:paraId="016EABD3" w14:textId="77777777" w:rsidR="00AA2CA8" w:rsidRDefault="00AA2CA8" w:rsidP="00273C2B">
            <w:pPr>
              <w:autoSpaceDE w:val="0"/>
              <w:autoSpaceDN w:val="0"/>
              <w:spacing w:line="367" w:lineRule="atLeast"/>
              <w:rPr>
                <w:rFonts w:ascii="宋体" w:hAnsi="宋体"/>
                <w:sz w:val="28"/>
              </w:rPr>
            </w:pPr>
            <w:r>
              <w:rPr>
                <w:rFonts w:ascii="宋体" w:eastAsia="宋体" w:hAnsi="宋体" w:cs="宋体" w:hint="eastAsia"/>
              </w:rPr>
              <w:t>汽车罐车是否装设紧急切断装置</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0DC27B2C" w14:textId="77777777" w:rsidR="00AA2CA8" w:rsidRDefault="00AA2CA8" w:rsidP="00273C2B">
            <w:pPr>
              <w:rPr>
                <w:rFonts w:ascii="宋体" w:hAnsi="宋体"/>
                <w:sz w:val="28"/>
              </w:rPr>
            </w:pPr>
          </w:p>
        </w:tc>
      </w:tr>
      <w:tr w:rsidR="00AA2CA8" w14:paraId="2B667EA7" w14:textId="77777777" w:rsidTr="00A54B8F">
        <w:trPr>
          <w:trHeight w:val="585"/>
        </w:trPr>
        <w:tc>
          <w:tcPr>
            <w:tcW w:w="770" w:type="dxa"/>
            <w:vMerge/>
            <w:tcBorders>
              <w:left w:val="single" w:sz="4" w:space="0" w:color="auto"/>
              <w:right w:val="single" w:sz="4" w:space="0" w:color="auto"/>
            </w:tcBorders>
            <w:vAlign w:val="center"/>
          </w:tcPr>
          <w:p w14:paraId="767F35A2" w14:textId="77777777" w:rsidR="00AA2CA8" w:rsidRDefault="00AA2CA8" w:rsidP="00273C2B">
            <w:pPr>
              <w:widowControl/>
              <w:jc w:val="left"/>
              <w:rPr>
                <w:rFonts w:ascii="宋体" w:hAnsi="宋体"/>
              </w:rPr>
            </w:pPr>
          </w:p>
        </w:tc>
        <w:tc>
          <w:tcPr>
            <w:tcW w:w="1605" w:type="dxa"/>
            <w:gridSpan w:val="3"/>
            <w:vMerge/>
            <w:tcBorders>
              <w:top w:val="single" w:sz="4" w:space="0" w:color="auto"/>
              <w:left w:val="single" w:sz="4" w:space="0" w:color="auto"/>
              <w:bottom w:val="single" w:sz="4" w:space="0" w:color="auto"/>
              <w:right w:val="single" w:sz="4" w:space="0" w:color="auto"/>
            </w:tcBorders>
            <w:vAlign w:val="center"/>
          </w:tcPr>
          <w:p w14:paraId="093970AE" w14:textId="77777777" w:rsidR="00AA2CA8" w:rsidRDefault="00AA2CA8" w:rsidP="00273C2B">
            <w:pPr>
              <w:widowControl/>
              <w:jc w:val="left"/>
              <w:rPr>
                <w:rFonts w:ascii="宋体" w:hAnsi="宋体"/>
              </w:rPr>
            </w:pPr>
          </w:p>
        </w:tc>
        <w:tc>
          <w:tcPr>
            <w:tcW w:w="4933" w:type="dxa"/>
            <w:tcBorders>
              <w:top w:val="single" w:sz="4" w:space="0" w:color="auto"/>
              <w:left w:val="single" w:sz="4" w:space="0" w:color="auto"/>
              <w:bottom w:val="single" w:sz="4" w:space="0" w:color="auto"/>
              <w:right w:val="single" w:sz="4" w:space="0" w:color="auto"/>
            </w:tcBorders>
            <w:vAlign w:val="center"/>
          </w:tcPr>
          <w:p w14:paraId="7BA47B2E" w14:textId="77777777" w:rsidR="00AA2CA8" w:rsidRDefault="00AA2CA8" w:rsidP="00273C2B">
            <w:pPr>
              <w:rPr>
                <w:rFonts w:ascii="宋体" w:hAnsi="宋体"/>
                <w:sz w:val="28"/>
              </w:rPr>
            </w:pPr>
            <w:r>
              <w:rPr>
                <w:rFonts w:ascii="宋体" w:eastAsia="宋体" w:hAnsi="宋体" w:cs="宋体" w:hint="eastAsia"/>
              </w:rPr>
              <w:t>快开门式压力容器是否有快开门连锁保护</w:t>
            </w:r>
            <w:r>
              <w:rPr>
                <w:rFonts w:ascii="Arial" w:hAnsi="Arial" w:hint="eastAsia"/>
              </w:rPr>
              <w:t>装置</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701687D9" w14:textId="77777777" w:rsidR="00AA2CA8" w:rsidRDefault="00AA2CA8" w:rsidP="00273C2B">
            <w:pPr>
              <w:rPr>
                <w:rFonts w:ascii="宋体" w:hAnsi="宋体"/>
                <w:sz w:val="28"/>
              </w:rPr>
            </w:pPr>
          </w:p>
        </w:tc>
      </w:tr>
      <w:tr w:rsidR="00AA2CA8" w14:paraId="76281E69" w14:textId="77777777" w:rsidTr="00A54B8F">
        <w:trPr>
          <w:trHeight w:val="585"/>
        </w:trPr>
        <w:tc>
          <w:tcPr>
            <w:tcW w:w="770" w:type="dxa"/>
            <w:vMerge/>
            <w:tcBorders>
              <w:left w:val="single" w:sz="4" w:space="0" w:color="auto"/>
              <w:right w:val="single" w:sz="4" w:space="0" w:color="auto"/>
            </w:tcBorders>
            <w:vAlign w:val="center"/>
          </w:tcPr>
          <w:p w14:paraId="16159906" w14:textId="77777777" w:rsidR="00AA2CA8" w:rsidRDefault="00AA2CA8" w:rsidP="00273C2B">
            <w:pPr>
              <w:widowControl/>
              <w:jc w:val="left"/>
              <w:rPr>
                <w:rFonts w:ascii="宋体" w:hAnsi="宋体"/>
              </w:rPr>
            </w:pPr>
          </w:p>
        </w:tc>
        <w:tc>
          <w:tcPr>
            <w:tcW w:w="1605" w:type="dxa"/>
            <w:gridSpan w:val="3"/>
            <w:vMerge/>
            <w:tcBorders>
              <w:top w:val="single" w:sz="4" w:space="0" w:color="auto"/>
              <w:left w:val="single" w:sz="4" w:space="0" w:color="auto"/>
              <w:bottom w:val="single" w:sz="4" w:space="0" w:color="auto"/>
              <w:right w:val="single" w:sz="4" w:space="0" w:color="auto"/>
            </w:tcBorders>
            <w:vAlign w:val="center"/>
          </w:tcPr>
          <w:p w14:paraId="559C322D" w14:textId="77777777" w:rsidR="00AA2CA8" w:rsidRDefault="00AA2CA8" w:rsidP="00273C2B">
            <w:pPr>
              <w:widowControl/>
              <w:jc w:val="left"/>
              <w:rPr>
                <w:rFonts w:ascii="宋体" w:hAnsi="宋体"/>
              </w:rPr>
            </w:pPr>
          </w:p>
        </w:tc>
        <w:tc>
          <w:tcPr>
            <w:tcW w:w="4933" w:type="dxa"/>
            <w:tcBorders>
              <w:top w:val="single" w:sz="4" w:space="0" w:color="auto"/>
              <w:left w:val="single" w:sz="4" w:space="0" w:color="auto"/>
              <w:bottom w:val="single" w:sz="4" w:space="0" w:color="auto"/>
              <w:right w:val="single" w:sz="4" w:space="0" w:color="auto"/>
            </w:tcBorders>
            <w:vAlign w:val="center"/>
          </w:tcPr>
          <w:p w14:paraId="643DCE9F" w14:textId="77777777" w:rsidR="00AA2CA8" w:rsidRDefault="00AA2CA8" w:rsidP="00273C2B">
            <w:pPr>
              <w:autoSpaceDE w:val="0"/>
              <w:autoSpaceDN w:val="0"/>
              <w:rPr>
                <w:rFonts w:ascii="宋体" w:hAnsi="宋体"/>
                <w:sz w:val="28"/>
              </w:rPr>
            </w:pPr>
            <w:r>
              <w:rPr>
                <w:rFonts w:ascii="宋体" w:eastAsia="宋体" w:hAnsi="宋体" w:cs="宋体" w:hint="eastAsia"/>
              </w:rPr>
              <w:t>仪器仪表显示参数是否与液位计、压力表、温度计一致</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322CA7A4" w14:textId="77777777" w:rsidR="00AA2CA8" w:rsidRDefault="00AA2CA8" w:rsidP="00273C2B">
            <w:pPr>
              <w:rPr>
                <w:rFonts w:ascii="宋体" w:hAnsi="宋体"/>
                <w:sz w:val="28"/>
              </w:rPr>
            </w:pPr>
          </w:p>
        </w:tc>
      </w:tr>
      <w:tr w:rsidR="00AA2CA8" w14:paraId="0AF9F6C0" w14:textId="77777777" w:rsidTr="00A54B8F">
        <w:trPr>
          <w:trHeight w:val="585"/>
        </w:trPr>
        <w:tc>
          <w:tcPr>
            <w:tcW w:w="770" w:type="dxa"/>
            <w:vMerge/>
            <w:tcBorders>
              <w:left w:val="single" w:sz="4" w:space="0" w:color="auto"/>
              <w:right w:val="single" w:sz="4" w:space="0" w:color="auto"/>
            </w:tcBorders>
            <w:vAlign w:val="center"/>
          </w:tcPr>
          <w:p w14:paraId="7C238832" w14:textId="77777777" w:rsidR="00AA2CA8" w:rsidRDefault="00AA2CA8" w:rsidP="00273C2B">
            <w:pPr>
              <w:widowControl/>
              <w:jc w:val="left"/>
              <w:rPr>
                <w:rFonts w:ascii="宋体" w:hAnsi="宋体"/>
              </w:rPr>
            </w:pPr>
          </w:p>
        </w:tc>
        <w:tc>
          <w:tcPr>
            <w:tcW w:w="1605" w:type="dxa"/>
            <w:gridSpan w:val="3"/>
            <w:vMerge w:val="restart"/>
            <w:tcBorders>
              <w:top w:val="single" w:sz="4" w:space="0" w:color="auto"/>
              <w:left w:val="single" w:sz="4" w:space="0" w:color="auto"/>
              <w:bottom w:val="single" w:sz="4" w:space="0" w:color="auto"/>
              <w:right w:val="single" w:sz="4" w:space="0" w:color="auto"/>
            </w:tcBorders>
            <w:vAlign w:val="center"/>
          </w:tcPr>
          <w:p w14:paraId="7A2CCF49" w14:textId="77777777" w:rsidR="00AA2CA8" w:rsidRDefault="00AA2CA8" w:rsidP="00273C2B">
            <w:pPr>
              <w:jc w:val="center"/>
              <w:rPr>
                <w:rFonts w:ascii="宋体" w:hAnsi="宋体"/>
              </w:rPr>
            </w:pPr>
            <w:r>
              <w:rPr>
                <w:rFonts w:ascii="宋体" w:hAnsi="宋体" w:hint="eastAsia"/>
              </w:rPr>
              <w:t>本体、阀门状况</w:t>
            </w:r>
          </w:p>
        </w:tc>
        <w:tc>
          <w:tcPr>
            <w:tcW w:w="4933" w:type="dxa"/>
            <w:tcBorders>
              <w:top w:val="single" w:sz="4" w:space="0" w:color="auto"/>
              <w:left w:val="single" w:sz="4" w:space="0" w:color="auto"/>
              <w:bottom w:val="single" w:sz="4" w:space="0" w:color="auto"/>
              <w:right w:val="single" w:sz="4" w:space="0" w:color="auto"/>
            </w:tcBorders>
            <w:vAlign w:val="center"/>
          </w:tcPr>
          <w:p w14:paraId="24191DBB" w14:textId="77777777" w:rsidR="00AA2CA8" w:rsidRDefault="00AA2CA8" w:rsidP="00273C2B">
            <w:pPr>
              <w:autoSpaceDE w:val="0"/>
              <w:autoSpaceDN w:val="0"/>
              <w:rPr>
                <w:rFonts w:ascii="宋体" w:hAnsi="宋体"/>
                <w:sz w:val="28"/>
              </w:rPr>
            </w:pPr>
            <w:r>
              <w:rPr>
                <w:rFonts w:ascii="宋体" w:eastAsia="宋体" w:hAnsi="宋体" w:cs="宋体" w:hint="eastAsia"/>
              </w:rPr>
              <w:t>是否存在介质泄漏现象</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72964C4C" w14:textId="77777777" w:rsidR="00AA2CA8" w:rsidRDefault="00AA2CA8" w:rsidP="00273C2B">
            <w:pPr>
              <w:rPr>
                <w:rFonts w:ascii="宋体" w:hAnsi="宋体"/>
                <w:sz w:val="28"/>
              </w:rPr>
            </w:pPr>
          </w:p>
        </w:tc>
      </w:tr>
      <w:tr w:rsidR="00AA2CA8" w14:paraId="22F697A1" w14:textId="77777777" w:rsidTr="00A54B8F">
        <w:trPr>
          <w:trHeight w:val="585"/>
        </w:trPr>
        <w:tc>
          <w:tcPr>
            <w:tcW w:w="770" w:type="dxa"/>
            <w:vMerge/>
            <w:tcBorders>
              <w:left w:val="single" w:sz="4" w:space="0" w:color="auto"/>
              <w:bottom w:val="single" w:sz="4" w:space="0" w:color="auto"/>
              <w:right w:val="single" w:sz="4" w:space="0" w:color="auto"/>
            </w:tcBorders>
            <w:vAlign w:val="center"/>
          </w:tcPr>
          <w:p w14:paraId="327BD009" w14:textId="77777777" w:rsidR="00AA2CA8" w:rsidRDefault="00AA2CA8" w:rsidP="00273C2B">
            <w:pPr>
              <w:widowControl/>
              <w:jc w:val="left"/>
              <w:rPr>
                <w:rFonts w:ascii="宋体" w:hAnsi="宋体"/>
              </w:rPr>
            </w:pPr>
          </w:p>
        </w:tc>
        <w:tc>
          <w:tcPr>
            <w:tcW w:w="1605" w:type="dxa"/>
            <w:gridSpan w:val="3"/>
            <w:vMerge/>
            <w:tcBorders>
              <w:top w:val="single" w:sz="4" w:space="0" w:color="auto"/>
              <w:left w:val="single" w:sz="4" w:space="0" w:color="auto"/>
              <w:bottom w:val="single" w:sz="4" w:space="0" w:color="auto"/>
              <w:right w:val="single" w:sz="4" w:space="0" w:color="auto"/>
            </w:tcBorders>
            <w:vAlign w:val="center"/>
          </w:tcPr>
          <w:p w14:paraId="52E8AA28" w14:textId="77777777" w:rsidR="00AA2CA8" w:rsidRDefault="00AA2CA8" w:rsidP="00273C2B">
            <w:pPr>
              <w:widowControl/>
              <w:jc w:val="left"/>
              <w:rPr>
                <w:rFonts w:ascii="宋体" w:hAnsi="宋体"/>
              </w:rPr>
            </w:pPr>
          </w:p>
        </w:tc>
        <w:tc>
          <w:tcPr>
            <w:tcW w:w="4933" w:type="dxa"/>
            <w:tcBorders>
              <w:top w:val="single" w:sz="4" w:space="0" w:color="auto"/>
              <w:left w:val="single" w:sz="4" w:space="0" w:color="auto"/>
              <w:bottom w:val="single" w:sz="4" w:space="0" w:color="auto"/>
              <w:right w:val="single" w:sz="4" w:space="0" w:color="auto"/>
            </w:tcBorders>
            <w:vAlign w:val="center"/>
          </w:tcPr>
          <w:p w14:paraId="42D4A5E9" w14:textId="77777777" w:rsidR="00AA2CA8" w:rsidRDefault="00AA2CA8" w:rsidP="00273C2B">
            <w:pPr>
              <w:autoSpaceDE w:val="0"/>
              <w:autoSpaceDN w:val="0"/>
              <w:rPr>
                <w:rFonts w:ascii="宋体" w:hAnsi="宋体"/>
                <w:sz w:val="28"/>
              </w:rPr>
            </w:pPr>
            <w:r>
              <w:rPr>
                <w:rFonts w:ascii="宋体" w:eastAsia="宋体" w:hAnsi="宋体" w:cs="宋体" w:hint="eastAsia"/>
              </w:rPr>
              <w:t>设备的本体是否有肉眼可见的变形</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72EDAC44" w14:textId="77777777" w:rsidR="00AA2CA8" w:rsidRDefault="00AA2CA8" w:rsidP="00273C2B">
            <w:pPr>
              <w:rPr>
                <w:rFonts w:ascii="宋体" w:hAnsi="宋体"/>
                <w:sz w:val="28"/>
              </w:rPr>
            </w:pPr>
          </w:p>
        </w:tc>
      </w:tr>
      <w:tr w:rsidR="00920293" w14:paraId="059305BB" w14:textId="77777777" w:rsidTr="007D7F45">
        <w:trPr>
          <w:trHeight w:val="585"/>
        </w:trPr>
        <w:tc>
          <w:tcPr>
            <w:tcW w:w="770" w:type="dxa"/>
            <w:vMerge w:val="restart"/>
            <w:tcBorders>
              <w:top w:val="single" w:sz="4" w:space="0" w:color="auto"/>
              <w:left w:val="single" w:sz="4" w:space="0" w:color="auto"/>
              <w:bottom w:val="single" w:sz="4" w:space="0" w:color="auto"/>
              <w:right w:val="single" w:sz="4" w:space="0" w:color="auto"/>
            </w:tcBorders>
            <w:vAlign w:val="center"/>
          </w:tcPr>
          <w:p w14:paraId="6923B6C1" w14:textId="77777777" w:rsidR="00920293" w:rsidRDefault="00920293" w:rsidP="00273C2B">
            <w:pPr>
              <w:jc w:val="center"/>
              <w:rPr>
                <w:rFonts w:ascii="宋体" w:hAnsi="宋体"/>
              </w:rPr>
            </w:pPr>
            <w:r>
              <w:rPr>
                <w:rFonts w:ascii="宋体" w:hAnsi="宋体" w:hint="eastAsia"/>
              </w:rPr>
              <w:t>起重机械</w:t>
            </w: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1A26FDF4" w14:textId="77777777" w:rsidR="00920293" w:rsidRDefault="00920293" w:rsidP="00273C2B">
            <w:pPr>
              <w:jc w:val="center"/>
              <w:rPr>
                <w:rFonts w:ascii="宋体" w:hAnsi="宋体"/>
              </w:rPr>
            </w:pPr>
            <w:r>
              <w:rPr>
                <w:rFonts w:ascii="宋体" w:hAnsi="宋体" w:hint="eastAsia"/>
              </w:rPr>
              <w:t>作业人员</w:t>
            </w:r>
          </w:p>
        </w:tc>
        <w:tc>
          <w:tcPr>
            <w:tcW w:w="4933" w:type="dxa"/>
            <w:tcBorders>
              <w:top w:val="single" w:sz="4" w:space="0" w:color="auto"/>
              <w:left w:val="single" w:sz="4" w:space="0" w:color="auto"/>
              <w:bottom w:val="single" w:sz="4" w:space="0" w:color="auto"/>
              <w:right w:val="single" w:sz="4" w:space="0" w:color="auto"/>
            </w:tcBorders>
            <w:vAlign w:val="center"/>
          </w:tcPr>
          <w:p w14:paraId="64E94C6F" w14:textId="77777777" w:rsidR="00920293" w:rsidRDefault="00920293" w:rsidP="00273C2B">
            <w:pPr>
              <w:rPr>
                <w:rFonts w:ascii="宋体" w:hAnsi="宋体"/>
                <w:sz w:val="28"/>
              </w:rPr>
            </w:pPr>
            <w:r>
              <w:rPr>
                <w:rFonts w:ascii="宋体" w:eastAsia="宋体" w:hAnsi="宋体" w:cs="宋体" w:hint="eastAsia"/>
              </w:rPr>
              <w:t>现场司机、司索和指挥人员是否具有有效证件</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65263383" w14:textId="77777777" w:rsidR="00920293" w:rsidRDefault="00920293" w:rsidP="00273C2B">
            <w:pPr>
              <w:rPr>
                <w:rFonts w:ascii="宋体" w:hAnsi="宋体"/>
                <w:sz w:val="28"/>
              </w:rPr>
            </w:pPr>
          </w:p>
        </w:tc>
      </w:tr>
      <w:tr w:rsidR="00920293" w14:paraId="70DBE69D" w14:textId="77777777" w:rsidTr="007D7F45">
        <w:trPr>
          <w:trHeight w:val="938"/>
        </w:trPr>
        <w:tc>
          <w:tcPr>
            <w:tcW w:w="770" w:type="dxa"/>
            <w:vMerge/>
            <w:tcBorders>
              <w:top w:val="single" w:sz="4" w:space="0" w:color="auto"/>
              <w:left w:val="single" w:sz="4" w:space="0" w:color="auto"/>
              <w:bottom w:val="single" w:sz="4" w:space="0" w:color="auto"/>
              <w:right w:val="single" w:sz="4" w:space="0" w:color="auto"/>
            </w:tcBorders>
            <w:vAlign w:val="center"/>
          </w:tcPr>
          <w:p w14:paraId="744F81F1" w14:textId="77777777" w:rsidR="00920293" w:rsidRDefault="00920293" w:rsidP="00273C2B">
            <w:pPr>
              <w:widowControl/>
              <w:jc w:val="left"/>
              <w:rPr>
                <w:rFonts w:ascii="宋体" w:hAnsi="宋体"/>
              </w:rPr>
            </w:pP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2938DE6F" w14:textId="77777777" w:rsidR="00920293" w:rsidRDefault="00920293" w:rsidP="00273C2B">
            <w:pPr>
              <w:jc w:val="center"/>
              <w:rPr>
                <w:rFonts w:ascii="宋体" w:hAnsi="宋体"/>
              </w:rPr>
            </w:pPr>
            <w:r>
              <w:rPr>
                <w:rFonts w:ascii="宋体" w:hAnsi="宋体" w:hint="eastAsia"/>
              </w:rPr>
              <w:t>合格标志</w:t>
            </w:r>
          </w:p>
        </w:tc>
        <w:tc>
          <w:tcPr>
            <w:tcW w:w="4933" w:type="dxa"/>
            <w:tcBorders>
              <w:top w:val="single" w:sz="4" w:space="0" w:color="auto"/>
              <w:left w:val="single" w:sz="4" w:space="0" w:color="auto"/>
              <w:bottom w:val="single" w:sz="4" w:space="0" w:color="auto"/>
              <w:right w:val="single" w:sz="4" w:space="0" w:color="auto"/>
            </w:tcBorders>
            <w:vAlign w:val="center"/>
          </w:tcPr>
          <w:p w14:paraId="05BA00C0" w14:textId="77777777" w:rsidR="00920293" w:rsidRDefault="00920293" w:rsidP="00273C2B">
            <w:pPr>
              <w:autoSpaceDE w:val="0"/>
              <w:autoSpaceDN w:val="0"/>
              <w:rPr>
                <w:rFonts w:ascii="宋体" w:hAnsi="宋体"/>
                <w:sz w:val="28"/>
              </w:rPr>
            </w:pPr>
            <w:r>
              <w:rPr>
                <w:rFonts w:ascii="宋体" w:eastAsia="宋体" w:hAnsi="宋体" w:cs="宋体" w:hint="eastAsia"/>
              </w:rPr>
              <w:t>是否有安全检验合格标志并按规定固定在显著位置，是否在检验有效期内，是否有必要的使用注意事项提示牌</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4BBB709C" w14:textId="77777777" w:rsidR="00920293" w:rsidRDefault="00920293" w:rsidP="00273C2B">
            <w:pPr>
              <w:rPr>
                <w:rFonts w:ascii="宋体" w:hAnsi="宋体"/>
                <w:sz w:val="28"/>
              </w:rPr>
            </w:pPr>
          </w:p>
        </w:tc>
      </w:tr>
      <w:tr w:rsidR="00920293" w14:paraId="530F0D4B" w14:textId="77777777" w:rsidTr="007D7F45">
        <w:trPr>
          <w:trHeight w:val="1008"/>
        </w:trPr>
        <w:tc>
          <w:tcPr>
            <w:tcW w:w="770" w:type="dxa"/>
            <w:vMerge/>
            <w:tcBorders>
              <w:top w:val="single" w:sz="4" w:space="0" w:color="auto"/>
              <w:left w:val="single" w:sz="4" w:space="0" w:color="auto"/>
              <w:bottom w:val="single" w:sz="4" w:space="0" w:color="auto"/>
              <w:right w:val="single" w:sz="4" w:space="0" w:color="auto"/>
            </w:tcBorders>
            <w:vAlign w:val="center"/>
          </w:tcPr>
          <w:p w14:paraId="3F2AFBFD" w14:textId="77777777" w:rsidR="00920293" w:rsidRDefault="00920293" w:rsidP="00273C2B">
            <w:pPr>
              <w:widowControl/>
              <w:jc w:val="left"/>
              <w:rPr>
                <w:rFonts w:ascii="宋体" w:hAnsi="宋体"/>
              </w:rPr>
            </w:pPr>
          </w:p>
        </w:tc>
        <w:tc>
          <w:tcPr>
            <w:tcW w:w="1605" w:type="dxa"/>
            <w:gridSpan w:val="3"/>
            <w:vMerge w:val="restart"/>
            <w:tcBorders>
              <w:top w:val="single" w:sz="4" w:space="0" w:color="auto"/>
              <w:left w:val="single" w:sz="4" w:space="0" w:color="auto"/>
              <w:bottom w:val="single" w:sz="4" w:space="0" w:color="auto"/>
              <w:right w:val="single" w:sz="4" w:space="0" w:color="auto"/>
            </w:tcBorders>
            <w:vAlign w:val="center"/>
          </w:tcPr>
          <w:p w14:paraId="6F11E290" w14:textId="77777777" w:rsidR="00920293" w:rsidRDefault="00920293" w:rsidP="00273C2B">
            <w:pPr>
              <w:jc w:val="center"/>
              <w:rPr>
                <w:rFonts w:ascii="宋体" w:hAnsi="宋体"/>
              </w:rPr>
            </w:pPr>
            <w:r>
              <w:rPr>
                <w:rFonts w:ascii="宋体" w:hAnsi="宋体" w:hint="eastAsia"/>
              </w:rPr>
              <w:t>安全装置</w:t>
            </w:r>
          </w:p>
        </w:tc>
        <w:tc>
          <w:tcPr>
            <w:tcW w:w="4933" w:type="dxa"/>
            <w:tcBorders>
              <w:top w:val="single" w:sz="4" w:space="0" w:color="auto"/>
              <w:left w:val="single" w:sz="4" w:space="0" w:color="auto"/>
              <w:bottom w:val="single" w:sz="4" w:space="0" w:color="auto"/>
              <w:right w:val="single" w:sz="4" w:space="0" w:color="auto"/>
            </w:tcBorders>
            <w:vAlign w:val="center"/>
          </w:tcPr>
          <w:p w14:paraId="1C2D9D5C" w14:textId="77777777" w:rsidR="00920293" w:rsidRDefault="00920293" w:rsidP="00273C2B">
            <w:pPr>
              <w:autoSpaceDE w:val="0"/>
              <w:autoSpaceDN w:val="0"/>
              <w:spacing w:line="281" w:lineRule="atLeast"/>
              <w:rPr>
                <w:rFonts w:ascii="宋体" w:hAnsi="宋体"/>
                <w:sz w:val="28"/>
              </w:rPr>
            </w:pPr>
            <w:r>
              <w:rPr>
                <w:rFonts w:ascii="宋体" w:eastAsia="宋体" w:hAnsi="宋体" w:cs="宋体" w:hint="eastAsia"/>
              </w:rPr>
              <w:t>是否有制动、缓冲、防风等安全保护装置以及载荷、力矩、位置、幅度等相关限制器，制动器、限制器是否有效工作</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1CFA8D65" w14:textId="77777777" w:rsidR="00920293" w:rsidRDefault="00920293" w:rsidP="00273C2B">
            <w:pPr>
              <w:rPr>
                <w:rFonts w:ascii="宋体" w:hAnsi="宋体"/>
                <w:sz w:val="28"/>
              </w:rPr>
            </w:pPr>
          </w:p>
        </w:tc>
      </w:tr>
      <w:tr w:rsidR="00920293" w14:paraId="79AE0B4D" w14:textId="77777777" w:rsidTr="007D7F45">
        <w:trPr>
          <w:trHeight w:val="585"/>
        </w:trPr>
        <w:tc>
          <w:tcPr>
            <w:tcW w:w="770" w:type="dxa"/>
            <w:vMerge/>
            <w:tcBorders>
              <w:top w:val="single" w:sz="4" w:space="0" w:color="auto"/>
              <w:left w:val="single" w:sz="4" w:space="0" w:color="auto"/>
              <w:bottom w:val="single" w:sz="4" w:space="0" w:color="auto"/>
              <w:right w:val="single" w:sz="4" w:space="0" w:color="auto"/>
            </w:tcBorders>
            <w:vAlign w:val="center"/>
          </w:tcPr>
          <w:p w14:paraId="037DD988" w14:textId="77777777" w:rsidR="00920293" w:rsidRDefault="00920293" w:rsidP="00273C2B">
            <w:pPr>
              <w:widowControl/>
              <w:jc w:val="left"/>
              <w:rPr>
                <w:rFonts w:ascii="宋体" w:hAnsi="宋体"/>
              </w:rPr>
            </w:pPr>
          </w:p>
        </w:tc>
        <w:tc>
          <w:tcPr>
            <w:tcW w:w="1605" w:type="dxa"/>
            <w:gridSpan w:val="3"/>
            <w:vMerge/>
            <w:tcBorders>
              <w:top w:val="single" w:sz="4" w:space="0" w:color="auto"/>
              <w:left w:val="single" w:sz="4" w:space="0" w:color="auto"/>
              <w:bottom w:val="single" w:sz="4" w:space="0" w:color="auto"/>
              <w:right w:val="single" w:sz="4" w:space="0" w:color="auto"/>
            </w:tcBorders>
            <w:vAlign w:val="center"/>
          </w:tcPr>
          <w:p w14:paraId="0E0EDD5F" w14:textId="77777777" w:rsidR="00920293" w:rsidRDefault="00920293" w:rsidP="00273C2B">
            <w:pPr>
              <w:widowControl/>
              <w:jc w:val="left"/>
              <w:rPr>
                <w:rFonts w:ascii="宋体" w:hAnsi="宋体"/>
              </w:rPr>
            </w:pPr>
          </w:p>
        </w:tc>
        <w:tc>
          <w:tcPr>
            <w:tcW w:w="4933" w:type="dxa"/>
            <w:tcBorders>
              <w:top w:val="single" w:sz="4" w:space="0" w:color="auto"/>
              <w:left w:val="single" w:sz="4" w:space="0" w:color="auto"/>
              <w:bottom w:val="single" w:sz="4" w:space="0" w:color="auto"/>
              <w:right w:val="single" w:sz="4" w:space="0" w:color="auto"/>
            </w:tcBorders>
            <w:vAlign w:val="center"/>
          </w:tcPr>
          <w:p w14:paraId="6B4F4A5E" w14:textId="77777777" w:rsidR="00920293" w:rsidRDefault="00920293" w:rsidP="00273C2B">
            <w:pPr>
              <w:rPr>
                <w:rFonts w:ascii="宋体" w:hAnsi="宋体"/>
                <w:sz w:val="28"/>
              </w:rPr>
            </w:pPr>
            <w:r>
              <w:rPr>
                <w:rFonts w:ascii="宋体" w:eastAsia="宋体" w:hAnsi="宋体" w:cs="宋体" w:hint="eastAsia"/>
              </w:rPr>
              <w:t>运行警示铃、紧急制动、电源总开关是否有效</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5BE4F594" w14:textId="77777777" w:rsidR="00920293" w:rsidRDefault="00920293" w:rsidP="00273C2B">
            <w:pPr>
              <w:rPr>
                <w:rFonts w:ascii="宋体" w:hAnsi="宋体"/>
                <w:sz w:val="28"/>
              </w:rPr>
            </w:pPr>
          </w:p>
        </w:tc>
      </w:tr>
      <w:tr w:rsidR="00920293" w14:paraId="3B1FC99D" w14:textId="77777777" w:rsidTr="007D7F45">
        <w:trPr>
          <w:trHeight w:val="585"/>
        </w:trPr>
        <w:tc>
          <w:tcPr>
            <w:tcW w:w="770" w:type="dxa"/>
            <w:vMerge/>
            <w:tcBorders>
              <w:top w:val="single" w:sz="4" w:space="0" w:color="auto"/>
              <w:left w:val="single" w:sz="4" w:space="0" w:color="auto"/>
              <w:bottom w:val="single" w:sz="4" w:space="0" w:color="auto"/>
              <w:right w:val="single" w:sz="4" w:space="0" w:color="auto"/>
            </w:tcBorders>
            <w:vAlign w:val="center"/>
          </w:tcPr>
          <w:p w14:paraId="24F46F54" w14:textId="77777777" w:rsidR="00920293" w:rsidRDefault="00920293" w:rsidP="00273C2B">
            <w:pPr>
              <w:widowControl/>
              <w:jc w:val="left"/>
              <w:rPr>
                <w:rFonts w:ascii="宋体" w:hAnsi="宋体"/>
              </w:rPr>
            </w:pPr>
          </w:p>
        </w:tc>
        <w:tc>
          <w:tcPr>
            <w:tcW w:w="1605" w:type="dxa"/>
            <w:gridSpan w:val="3"/>
            <w:vMerge w:val="restart"/>
            <w:tcBorders>
              <w:top w:val="single" w:sz="4" w:space="0" w:color="auto"/>
              <w:left w:val="single" w:sz="4" w:space="0" w:color="auto"/>
              <w:bottom w:val="single" w:sz="4" w:space="0" w:color="auto"/>
              <w:right w:val="single" w:sz="4" w:space="0" w:color="auto"/>
            </w:tcBorders>
            <w:vAlign w:val="center"/>
          </w:tcPr>
          <w:p w14:paraId="505FA1C9" w14:textId="77777777" w:rsidR="00920293" w:rsidRDefault="00920293" w:rsidP="00273C2B">
            <w:pPr>
              <w:jc w:val="center"/>
              <w:rPr>
                <w:rFonts w:ascii="宋体" w:hAnsi="宋体"/>
              </w:rPr>
            </w:pPr>
            <w:r>
              <w:rPr>
                <w:rFonts w:ascii="宋体" w:hAnsi="宋体" w:hint="eastAsia"/>
              </w:rPr>
              <w:t>维保状况</w:t>
            </w:r>
          </w:p>
        </w:tc>
        <w:tc>
          <w:tcPr>
            <w:tcW w:w="4933" w:type="dxa"/>
            <w:tcBorders>
              <w:top w:val="single" w:sz="4" w:space="0" w:color="auto"/>
              <w:left w:val="single" w:sz="4" w:space="0" w:color="auto"/>
              <w:bottom w:val="single" w:sz="4" w:space="0" w:color="auto"/>
              <w:right w:val="single" w:sz="4" w:space="0" w:color="auto"/>
            </w:tcBorders>
            <w:vAlign w:val="center"/>
          </w:tcPr>
          <w:p w14:paraId="7FCE85AA" w14:textId="77777777" w:rsidR="00920293" w:rsidRDefault="00920293" w:rsidP="00273C2B">
            <w:pPr>
              <w:rPr>
                <w:rFonts w:ascii="宋体" w:hAnsi="宋体"/>
                <w:sz w:val="28"/>
              </w:rPr>
            </w:pPr>
            <w:r>
              <w:rPr>
                <w:rFonts w:ascii="宋体" w:eastAsia="宋体" w:hAnsi="宋体" w:cs="宋体" w:hint="eastAsia"/>
              </w:rPr>
              <w:t>是否有日常维护保养记录</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30EACF4F" w14:textId="77777777" w:rsidR="00920293" w:rsidRDefault="00920293" w:rsidP="00273C2B">
            <w:pPr>
              <w:rPr>
                <w:rFonts w:ascii="宋体" w:hAnsi="宋体"/>
                <w:sz w:val="28"/>
              </w:rPr>
            </w:pPr>
          </w:p>
        </w:tc>
      </w:tr>
      <w:tr w:rsidR="00920293" w14:paraId="2F798B3A" w14:textId="77777777" w:rsidTr="007D7F45">
        <w:trPr>
          <w:trHeight w:val="770"/>
        </w:trPr>
        <w:tc>
          <w:tcPr>
            <w:tcW w:w="770" w:type="dxa"/>
            <w:vMerge/>
            <w:tcBorders>
              <w:top w:val="single" w:sz="4" w:space="0" w:color="auto"/>
              <w:left w:val="single" w:sz="4" w:space="0" w:color="auto"/>
              <w:bottom w:val="single" w:sz="4" w:space="0" w:color="auto"/>
              <w:right w:val="single" w:sz="4" w:space="0" w:color="auto"/>
            </w:tcBorders>
            <w:vAlign w:val="center"/>
          </w:tcPr>
          <w:p w14:paraId="4D86638D" w14:textId="77777777" w:rsidR="00920293" w:rsidRDefault="00920293" w:rsidP="00273C2B">
            <w:pPr>
              <w:widowControl/>
              <w:jc w:val="left"/>
              <w:rPr>
                <w:rFonts w:ascii="宋体" w:hAnsi="宋体"/>
              </w:rPr>
            </w:pPr>
          </w:p>
        </w:tc>
        <w:tc>
          <w:tcPr>
            <w:tcW w:w="1605" w:type="dxa"/>
            <w:gridSpan w:val="3"/>
            <w:vMerge/>
            <w:tcBorders>
              <w:top w:val="single" w:sz="4" w:space="0" w:color="auto"/>
              <w:left w:val="single" w:sz="4" w:space="0" w:color="auto"/>
              <w:bottom w:val="single" w:sz="4" w:space="0" w:color="auto"/>
              <w:right w:val="single" w:sz="4" w:space="0" w:color="auto"/>
            </w:tcBorders>
            <w:vAlign w:val="center"/>
          </w:tcPr>
          <w:p w14:paraId="37A5F80F" w14:textId="77777777" w:rsidR="00920293" w:rsidRDefault="00920293" w:rsidP="00273C2B">
            <w:pPr>
              <w:widowControl/>
              <w:jc w:val="left"/>
              <w:rPr>
                <w:rFonts w:ascii="宋体" w:hAnsi="宋体"/>
              </w:rPr>
            </w:pPr>
          </w:p>
        </w:tc>
        <w:tc>
          <w:tcPr>
            <w:tcW w:w="4933" w:type="dxa"/>
            <w:tcBorders>
              <w:top w:val="single" w:sz="4" w:space="0" w:color="auto"/>
              <w:left w:val="single" w:sz="4" w:space="0" w:color="auto"/>
              <w:bottom w:val="single" w:sz="4" w:space="0" w:color="auto"/>
              <w:right w:val="single" w:sz="4" w:space="0" w:color="auto"/>
            </w:tcBorders>
            <w:vAlign w:val="center"/>
          </w:tcPr>
          <w:p w14:paraId="752A1723" w14:textId="77777777" w:rsidR="00920293" w:rsidRDefault="00920293" w:rsidP="00273C2B">
            <w:pPr>
              <w:autoSpaceDE w:val="0"/>
              <w:autoSpaceDN w:val="0"/>
              <w:rPr>
                <w:rFonts w:ascii="Arial" w:eastAsia="Arial" w:hAnsi="Arial"/>
              </w:rPr>
            </w:pPr>
            <w:r>
              <w:rPr>
                <w:rFonts w:ascii="宋体" w:eastAsia="宋体" w:hAnsi="宋体" w:cs="宋体" w:hint="eastAsia"/>
              </w:rPr>
              <w:t>维保记录中是否记载吊钩、钢丝绳、主要受力</w:t>
            </w:r>
          </w:p>
          <w:p w14:paraId="6AC682B0" w14:textId="77777777" w:rsidR="00920293" w:rsidRDefault="00920293" w:rsidP="00273C2B">
            <w:pPr>
              <w:autoSpaceDE w:val="0"/>
              <w:autoSpaceDN w:val="0"/>
              <w:rPr>
                <w:rFonts w:ascii="Arial" w:hAnsi="Arial"/>
              </w:rPr>
            </w:pPr>
            <w:r>
              <w:rPr>
                <w:rFonts w:ascii="宋体" w:eastAsia="宋体" w:hAnsi="宋体" w:cs="宋体" w:hint="eastAsia"/>
              </w:rPr>
              <w:t>件的检查内容</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5C908635" w14:textId="77777777" w:rsidR="00920293" w:rsidRDefault="00920293" w:rsidP="00273C2B">
            <w:pPr>
              <w:rPr>
                <w:rFonts w:ascii="宋体" w:hAnsi="宋体"/>
                <w:sz w:val="28"/>
              </w:rPr>
            </w:pPr>
          </w:p>
        </w:tc>
      </w:tr>
    </w:tbl>
    <w:p w14:paraId="64DF0018" w14:textId="77777777" w:rsidR="00AA2CA8" w:rsidRDefault="00AA2CA8">
      <w:pPr>
        <w:widowControl/>
        <w:jc w:val="left"/>
        <w:rPr>
          <w:rFonts w:ascii="ˎ̥" w:hAnsi="ˎ̥" w:cs="宋体"/>
          <w:bCs/>
          <w:kern w:val="0"/>
          <w:sz w:val="24"/>
        </w:rPr>
        <w:sectPr w:rsidR="00AA2CA8" w:rsidSect="007D7F45">
          <w:pgSz w:w="11906" w:h="16838"/>
          <w:pgMar w:top="1077" w:right="567" w:bottom="964" w:left="567" w:header="567" w:footer="737" w:gutter="0"/>
          <w:cols w:space="425"/>
          <w:docGrid w:type="lines" w:linePitch="312"/>
        </w:sectPr>
      </w:pPr>
    </w:p>
    <w:p w14:paraId="5A137242" w14:textId="77777777" w:rsidR="00AA2CA8" w:rsidRDefault="00AA2CA8">
      <w:pPr>
        <w:widowControl/>
        <w:jc w:val="left"/>
        <w:rPr>
          <w:rFonts w:ascii="ˎ̥" w:hAnsi="ˎ̥" w:cs="宋体"/>
          <w:bCs/>
          <w:kern w:val="0"/>
          <w:sz w:val="24"/>
        </w:rPr>
      </w:pPr>
    </w:p>
    <w:p w14:paraId="37132A24" w14:textId="77777777" w:rsidR="00AA2CA8" w:rsidRDefault="00AA2CA8" w:rsidP="00AA2CA8">
      <w:pPr>
        <w:keepNext/>
        <w:keepLines/>
        <w:jc w:val="center"/>
        <w:outlineLvl w:val="3"/>
        <w:rPr>
          <w:rFonts w:ascii="宋体" w:hAnsi="宋体"/>
          <w:b/>
          <w:bCs/>
          <w:sz w:val="28"/>
          <w:szCs w:val="28"/>
        </w:rPr>
      </w:pPr>
      <w:bookmarkStart w:id="246" w:name="_Toc334616274"/>
      <w:r>
        <w:rPr>
          <w:rFonts w:ascii="宋体" w:hAnsi="宋体" w:hint="eastAsia"/>
          <w:b/>
          <w:bCs/>
          <w:sz w:val="28"/>
          <w:szCs w:val="28"/>
        </w:rPr>
        <w:t>危险化学品安全检查表</w:t>
      </w:r>
      <w:bookmarkEnd w:id="246"/>
    </w:p>
    <w:p w14:paraId="75446A96" w14:textId="77777777" w:rsidR="00AA2CA8" w:rsidRDefault="00AA2CA8" w:rsidP="009D7577">
      <w:pPr>
        <w:spacing w:afterLines="50" w:after="120" w:line="320" w:lineRule="exact"/>
        <w:ind w:firstLineChars="250" w:firstLine="525"/>
        <w:rPr>
          <w:rFonts w:ascii="宋体" w:hAnsi="宋体"/>
          <w:szCs w:val="21"/>
        </w:rPr>
      </w:pPr>
      <w:r>
        <w:rPr>
          <w:rFonts w:ascii="宋体" w:hAnsi="宋体" w:hint="eastAsia"/>
          <w:szCs w:val="21"/>
        </w:rPr>
        <w:t>检查人：</w:t>
      </w:r>
      <w:r>
        <w:rPr>
          <w:rFonts w:ascii="宋体" w:hAnsi="宋体"/>
          <w:szCs w:val="21"/>
        </w:rPr>
        <w:t xml:space="preserve">                                                                                           </w:t>
      </w:r>
      <w:r>
        <w:rPr>
          <w:rFonts w:ascii="宋体" w:hAnsi="宋体" w:hint="eastAsia"/>
          <w:szCs w:val="21"/>
        </w:rPr>
        <w:t>检查时间：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080"/>
        <w:gridCol w:w="8640"/>
        <w:gridCol w:w="1260"/>
        <w:gridCol w:w="720"/>
        <w:gridCol w:w="1980"/>
      </w:tblGrid>
      <w:tr w:rsidR="00AA2CA8" w14:paraId="1416FBC5" w14:textId="77777777" w:rsidTr="00A54B8F">
        <w:trPr>
          <w:cantSplit/>
          <w:trHeight w:val="1245"/>
        </w:trPr>
        <w:tc>
          <w:tcPr>
            <w:tcW w:w="828" w:type="dxa"/>
            <w:tcBorders>
              <w:top w:val="single" w:sz="4" w:space="0" w:color="auto"/>
              <w:left w:val="single" w:sz="4" w:space="0" w:color="auto"/>
              <w:bottom w:val="single" w:sz="4" w:space="0" w:color="auto"/>
              <w:right w:val="single" w:sz="4" w:space="0" w:color="auto"/>
            </w:tcBorders>
          </w:tcPr>
          <w:p w14:paraId="5CB9EF95" w14:textId="77777777" w:rsidR="00AA2CA8" w:rsidRDefault="00AA2CA8" w:rsidP="00A54B8F">
            <w:pPr>
              <w:spacing w:line="520" w:lineRule="exact"/>
              <w:jc w:val="center"/>
              <w:rPr>
                <w:rFonts w:ascii="宋体" w:hAnsi="宋体"/>
                <w:szCs w:val="21"/>
              </w:rPr>
            </w:pPr>
            <w:r>
              <w:rPr>
                <w:rFonts w:ascii="宋体" w:hAnsi="宋体" w:hint="eastAsia"/>
                <w:szCs w:val="21"/>
              </w:rPr>
              <w:t>目的</w:t>
            </w:r>
          </w:p>
        </w:tc>
        <w:tc>
          <w:tcPr>
            <w:tcW w:w="13680" w:type="dxa"/>
            <w:gridSpan w:val="5"/>
            <w:tcBorders>
              <w:top w:val="single" w:sz="4" w:space="0" w:color="auto"/>
              <w:left w:val="single" w:sz="4" w:space="0" w:color="auto"/>
              <w:bottom w:val="single" w:sz="4" w:space="0" w:color="auto"/>
              <w:right w:val="single" w:sz="4" w:space="0" w:color="auto"/>
            </w:tcBorders>
            <w:vAlign w:val="center"/>
          </w:tcPr>
          <w:p w14:paraId="642900F7" w14:textId="77777777" w:rsidR="00AA2CA8" w:rsidRDefault="00AA2CA8" w:rsidP="00A54B8F">
            <w:pPr>
              <w:spacing w:line="300" w:lineRule="exact"/>
              <w:ind w:firstLineChars="200" w:firstLine="420"/>
              <w:rPr>
                <w:rFonts w:ascii="宋体" w:hAnsi="宋体"/>
                <w:szCs w:val="21"/>
              </w:rPr>
            </w:pPr>
            <w:r>
              <w:rPr>
                <w:rFonts w:ascii="宋体" w:hAnsi="宋体" w:hint="eastAsia"/>
                <w:szCs w:val="21"/>
              </w:rPr>
              <w:t>对危险化学品购买、使用、储存、装卸运输等环节</w:t>
            </w:r>
            <w:r>
              <w:rPr>
                <w:rFonts w:ascii="宋体" w:hAnsi="宋体" w:hint="eastAsia"/>
                <w:spacing w:val="-8"/>
                <w:szCs w:val="21"/>
              </w:rPr>
              <w:t>可能存在的隐患、有害危险因素、缺陷等进行查证，查找不安全因素和不安全行为，以确定隐患或有害、危险因素或缺陷存在状态，以及它们转化为事故的条件，以制定整改措施，消除或控制隐患和有害与危险因素，确保生产安全，使企业符合《危险化学品从业单位安全标准化规范》的要求。</w:t>
            </w:r>
          </w:p>
        </w:tc>
      </w:tr>
      <w:tr w:rsidR="00AA2CA8" w14:paraId="4031E12B" w14:textId="77777777" w:rsidTr="00A54B8F">
        <w:trPr>
          <w:cantSplit/>
          <w:trHeight w:val="850"/>
        </w:trPr>
        <w:tc>
          <w:tcPr>
            <w:tcW w:w="828" w:type="dxa"/>
            <w:tcBorders>
              <w:top w:val="single" w:sz="4" w:space="0" w:color="auto"/>
              <w:left w:val="single" w:sz="4" w:space="0" w:color="auto"/>
              <w:bottom w:val="single" w:sz="4" w:space="0" w:color="auto"/>
              <w:right w:val="single" w:sz="4" w:space="0" w:color="auto"/>
            </w:tcBorders>
          </w:tcPr>
          <w:p w14:paraId="50C56798" w14:textId="77777777" w:rsidR="00AA2CA8" w:rsidRDefault="00AA2CA8" w:rsidP="00A54B8F">
            <w:pPr>
              <w:spacing w:line="520" w:lineRule="exact"/>
              <w:jc w:val="center"/>
              <w:rPr>
                <w:rFonts w:ascii="宋体" w:hAnsi="宋体"/>
                <w:szCs w:val="21"/>
              </w:rPr>
            </w:pPr>
            <w:r>
              <w:rPr>
                <w:rFonts w:ascii="宋体" w:hAnsi="宋体" w:hint="eastAsia"/>
                <w:szCs w:val="21"/>
              </w:rPr>
              <w:t>要求</w:t>
            </w:r>
          </w:p>
        </w:tc>
        <w:tc>
          <w:tcPr>
            <w:tcW w:w="13680" w:type="dxa"/>
            <w:gridSpan w:val="5"/>
            <w:tcBorders>
              <w:top w:val="single" w:sz="4" w:space="0" w:color="auto"/>
              <w:left w:val="single" w:sz="4" w:space="0" w:color="auto"/>
              <w:bottom w:val="single" w:sz="4" w:space="0" w:color="auto"/>
              <w:right w:val="single" w:sz="4" w:space="0" w:color="auto"/>
            </w:tcBorders>
            <w:vAlign w:val="center"/>
          </w:tcPr>
          <w:p w14:paraId="40240072" w14:textId="77777777" w:rsidR="00AA2CA8" w:rsidRDefault="00AA2CA8" w:rsidP="00A54B8F">
            <w:pPr>
              <w:spacing w:line="300" w:lineRule="exact"/>
              <w:ind w:firstLineChars="200" w:firstLine="420"/>
              <w:rPr>
                <w:rFonts w:ascii="宋体" w:hAnsi="宋体"/>
                <w:szCs w:val="21"/>
              </w:rPr>
            </w:pPr>
            <w:r>
              <w:rPr>
                <w:rFonts w:ascii="宋体" w:hAnsi="宋体" w:hint="eastAsia"/>
                <w:szCs w:val="21"/>
              </w:rPr>
              <w:t>按照《危险化学品从业单位安全标准化规范》的要求认真检查，不放过任何可疑点。对查出问题及时通知有关单位处理，暂时无法处理的应督促有关单位采取有效的预防措施，并立即向安全环保处、生产技术部或公司领导报告。</w:t>
            </w:r>
          </w:p>
        </w:tc>
      </w:tr>
      <w:tr w:rsidR="00AA2CA8" w14:paraId="6C99C9BF" w14:textId="77777777" w:rsidTr="00A54B8F">
        <w:trPr>
          <w:cantSplit/>
          <w:trHeight w:val="427"/>
        </w:trPr>
        <w:tc>
          <w:tcPr>
            <w:tcW w:w="828" w:type="dxa"/>
            <w:tcBorders>
              <w:top w:val="single" w:sz="4" w:space="0" w:color="auto"/>
              <w:left w:val="single" w:sz="4" w:space="0" w:color="auto"/>
              <w:bottom w:val="single" w:sz="4" w:space="0" w:color="auto"/>
              <w:right w:val="single" w:sz="4" w:space="0" w:color="auto"/>
            </w:tcBorders>
            <w:vAlign w:val="center"/>
          </w:tcPr>
          <w:p w14:paraId="5497FA99" w14:textId="77777777" w:rsidR="00AA2CA8" w:rsidRDefault="00AA2CA8" w:rsidP="00A54B8F">
            <w:pPr>
              <w:spacing w:line="300" w:lineRule="exact"/>
              <w:jc w:val="center"/>
              <w:rPr>
                <w:rFonts w:ascii="宋体" w:hAnsi="宋体"/>
                <w:szCs w:val="21"/>
              </w:rPr>
            </w:pPr>
            <w:r>
              <w:rPr>
                <w:rFonts w:ascii="宋体" w:hAnsi="宋体" w:hint="eastAsia"/>
                <w:szCs w:val="21"/>
              </w:rPr>
              <w:t>内容</w:t>
            </w:r>
          </w:p>
        </w:tc>
        <w:tc>
          <w:tcPr>
            <w:tcW w:w="13680" w:type="dxa"/>
            <w:gridSpan w:val="5"/>
            <w:tcBorders>
              <w:top w:val="single" w:sz="4" w:space="0" w:color="auto"/>
              <w:left w:val="single" w:sz="4" w:space="0" w:color="auto"/>
              <w:bottom w:val="single" w:sz="4" w:space="0" w:color="auto"/>
              <w:right w:val="single" w:sz="4" w:space="0" w:color="auto"/>
            </w:tcBorders>
            <w:vAlign w:val="center"/>
          </w:tcPr>
          <w:p w14:paraId="6575A076" w14:textId="77777777" w:rsidR="00AA2CA8" w:rsidRDefault="00AA2CA8" w:rsidP="00A54B8F">
            <w:pPr>
              <w:spacing w:line="300" w:lineRule="exact"/>
              <w:jc w:val="center"/>
              <w:rPr>
                <w:rFonts w:ascii="宋体" w:hAnsi="宋体"/>
                <w:szCs w:val="21"/>
              </w:rPr>
            </w:pPr>
            <w:r>
              <w:rPr>
                <w:rFonts w:ascii="宋体" w:hAnsi="宋体" w:hint="eastAsia"/>
                <w:szCs w:val="21"/>
              </w:rPr>
              <w:t>见检查项目</w:t>
            </w:r>
          </w:p>
        </w:tc>
      </w:tr>
      <w:tr w:rsidR="00AA2CA8" w14:paraId="38A2F86D" w14:textId="77777777" w:rsidTr="00A54B8F">
        <w:trPr>
          <w:cantSplit/>
          <w:trHeight w:val="547"/>
        </w:trPr>
        <w:tc>
          <w:tcPr>
            <w:tcW w:w="828" w:type="dxa"/>
            <w:tcBorders>
              <w:top w:val="single" w:sz="4" w:space="0" w:color="auto"/>
              <w:left w:val="single" w:sz="4" w:space="0" w:color="auto"/>
              <w:bottom w:val="single" w:sz="4" w:space="0" w:color="auto"/>
              <w:right w:val="single" w:sz="4" w:space="0" w:color="auto"/>
            </w:tcBorders>
            <w:vAlign w:val="center"/>
          </w:tcPr>
          <w:p w14:paraId="62DDA064" w14:textId="77777777" w:rsidR="00AA2CA8" w:rsidRDefault="00AA2CA8" w:rsidP="00A54B8F">
            <w:pPr>
              <w:spacing w:line="300" w:lineRule="exact"/>
              <w:jc w:val="center"/>
              <w:rPr>
                <w:rFonts w:ascii="宋体" w:hAnsi="宋体"/>
                <w:szCs w:val="21"/>
              </w:rPr>
            </w:pPr>
            <w:r>
              <w:rPr>
                <w:rFonts w:ascii="宋体" w:hAnsi="宋体" w:hint="eastAsia"/>
                <w:szCs w:val="21"/>
              </w:rPr>
              <w:t>计划</w:t>
            </w:r>
          </w:p>
        </w:tc>
        <w:tc>
          <w:tcPr>
            <w:tcW w:w="13680" w:type="dxa"/>
            <w:gridSpan w:val="5"/>
            <w:tcBorders>
              <w:top w:val="single" w:sz="4" w:space="0" w:color="auto"/>
              <w:left w:val="single" w:sz="4" w:space="0" w:color="auto"/>
              <w:bottom w:val="single" w:sz="4" w:space="0" w:color="auto"/>
              <w:right w:val="single" w:sz="4" w:space="0" w:color="auto"/>
            </w:tcBorders>
            <w:vAlign w:val="center"/>
          </w:tcPr>
          <w:p w14:paraId="6B5F0DD8" w14:textId="77777777" w:rsidR="00AA2CA8" w:rsidRDefault="00AA2CA8" w:rsidP="00A54B8F">
            <w:pPr>
              <w:spacing w:line="300" w:lineRule="exact"/>
              <w:jc w:val="center"/>
              <w:rPr>
                <w:rFonts w:ascii="宋体" w:hAnsi="宋体"/>
                <w:szCs w:val="21"/>
              </w:rPr>
            </w:pPr>
            <w:r>
              <w:rPr>
                <w:rFonts w:ascii="宋体" w:hAnsi="宋体" w:hint="eastAsia"/>
                <w:szCs w:val="21"/>
              </w:rPr>
              <w:t>每年不少于两次检查</w:t>
            </w:r>
          </w:p>
        </w:tc>
      </w:tr>
      <w:tr w:rsidR="00AA2CA8" w14:paraId="27579D73" w14:textId="77777777" w:rsidTr="00A54B8F">
        <w:trPr>
          <w:cantSplit/>
          <w:trHeight w:val="427"/>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5F21493C" w14:textId="77777777" w:rsidR="00AA2CA8" w:rsidRDefault="00AA2CA8" w:rsidP="00A54B8F">
            <w:pPr>
              <w:jc w:val="center"/>
              <w:rPr>
                <w:rFonts w:ascii="宋体" w:hAnsi="宋体"/>
                <w:szCs w:val="21"/>
              </w:rPr>
            </w:pPr>
            <w:r>
              <w:rPr>
                <w:rFonts w:ascii="宋体" w:hAnsi="宋体" w:hint="eastAsia"/>
                <w:szCs w:val="21"/>
              </w:rPr>
              <w:t>序号</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1B036242" w14:textId="77777777" w:rsidR="00AA2CA8" w:rsidRDefault="00AA2CA8" w:rsidP="00A54B8F">
            <w:pPr>
              <w:jc w:val="center"/>
              <w:rPr>
                <w:rFonts w:ascii="宋体" w:hAnsi="宋体"/>
                <w:szCs w:val="21"/>
              </w:rPr>
            </w:pPr>
            <w:r>
              <w:rPr>
                <w:rFonts w:ascii="宋体" w:hAnsi="宋体" w:hint="eastAsia"/>
                <w:szCs w:val="21"/>
              </w:rPr>
              <w:t>检查项目</w:t>
            </w:r>
          </w:p>
        </w:tc>
        <w:tc>
          <w:tcPr>
            <w:tcW w:w="8640" w:type="dxa"/>
            <w:vMerge w:val="restart"/>
            <w:tcBorders>
              <w:top w:val="single" w:sz="4" w:space="0" w:color="auto"/>
              <w:left w:val="single" w:sz="4" w:space="0" w:color="auto"/>
              <w:bottom w:val="single" w:sz="4" w:space="0" w:color="auto"/>
              <w:right w:val="single" w:sz="4" w:space="0" w:color="auto"/>
            </w:tcBorders>
            <w:vAlign w:val="center"/>
          </w:tcPr>
          <w:p w14:paraId="6BDD412F" w14:textId="77777777" w:rsidR="00AA2CA8" w:rsidRDefault="00AA2CA8" w:rsidP="00A54B8F">
            <w:pPr>
              <w:jc w:val="center"/>
              <w:rPr>
                <w:rFonts w:ascii="宋体" w:hAnsi="宋体"/>
                <w:szCs w:val="21"/>
              </w:rPr>
            </w:pPr>
            <w:r>
              <w:rPr>
                <w:rFonts w:ascii="宋体" w:hAnsi="宋体" w:hint="eastAsia"/>
                <w:szCs w:val="21"/>
              </w:rPr>
              <w:t>检查标准</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14:paraId="221AA5A8" w14:textId="77777777" w:rsidR="00AA2CA8" w:rsidRDefault="00AA2CA8" w:rsidP="00A54B8F">
            <w:pPr>
              <w:jc w:val="center"/>
              <w:rPr>
                <w:rFonts w:ascii="宋体" w:hAnsi="宋体"/>
                <w:szCs w:val="21"/>
              </w:rPr>
            </w:pPr>
            <w:r>
              <w:rPr>
                <w:rFonts w:ascii="宋体" w:hAnsi="宋体" w:hint="eastAsia"/>
                <w:szCs w:val="21"/>
              </w:rPr>
              <w:t>检查方法（或依据）</w:t>
            </w:r>
          </w:p>
        </w:tc>
        <w:tc>
          <w:tcPr>
            <w:tcW w:w="2700" w:type="dxa"/>
            <w:gridSpan w:val="2"/>
            <w:tcBorders>
              <w:top w:val="single" w:sz="4" w:space="0" w:color="auto"/>
              <w:left w:val="single" w:sz="4" w:space="0" w:color="auto"/>
              <w:bottom w:val="single" w:sz="4" w:space="0" w:color="auto"/>
              <w:right w:val="single" w:sz="4" w:space="0" w:color="auto"/>
            </w:tcBorders>
            <w:vAlign w:val="center"/>
          </w:tcPr>
          <w:p w14:paraId="7351E1FD" w14:textId="77777777" w:rsidR="00AA2CA8" w:rsidRDefault="00AA2CA8" w:rsidP="00A54B8F">
            <w:pPr>
              <w:tabs>
                <w:tab w:val="left" w:pos="1800"/>
              </w:tabs>
              <w:ind w:firstLineChars="100" w:firstLine="210"/>
              <w:jc w:val="center"/>
              <w:rPr>
                <w:rFonts w:ascii="宋体" w:hAnsi="宋体"/>
                <w:szCs w:val="21"/>
              </w:rPr>
            </w:pPr>
            <w:r>
              <w:rPr>
                <w:rFonts w:ascii="宋体" w:hAnsi="宋体" w:hint="eastAsia"/>
                <w:szCs w:val="21"/>
              </w:rPr>
              <w:t>检查评价</w:t>
            </w:r>
          </w:p>
        </w:tc>
      </w:tr>
      <w:tr w:rsidR="00AA2CA8" w14:paraId="77763303" w14:textId="77777777" w:rsidTr="00A54B8F">
        <w:trPr>
          <w:cantSplit/>
          <w:trHeight w:val="453"/>
        </w:trPr>
        <w:tc>
          <w:tcPr>
            <w:tcW w:w="828" w:type="dxa"/>
            <w:vMerge/>
            <w:tcBorders>
              <w:top w:val="single" w:sz="4" w:space="0" w:color="auto"/>
              <w:left w:val="single" w:sz="4" w:space="0" w:color="auto"/>
              <w:bottom w:val="single" w:sz="4" w:space="0" w:color="auto"/>
              <w:right w:val="single" w:sz="4" w:space="0" w:color="auto"/>
            </w:tcBorders>
            <w:vAlign w:val="center"/>
          </w:tcPr>
          <w:p w14:paraId="6740060A" w14:textId="77777777" w:rsidR="00AA2CA8" w:rsidRDefault="00AA2CA8" w:rsidP="00A54B8F">
            <w:pPr>
              <w:widowControl/>
              <w:jc w:val="center"/>
              <w:rPr>
                <w:rFonts w:ascii="宋体" w:hAnsi="宋体"/>
                <w:szCs w:val="21"/>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1E348F7E" w14:textId="77777777" w:rsidR="00AA2CA8" w:rsidRDefault="00AA2CA8" w:rsidP="00A54B8F">
            <w:pPr>
              <w:widowControl/>
              <w:jc w:val="center"/>
              <w:rPr>
                <w:rFonts w:ascii="宋体" w:hAnsi="宋体"/>
                <w:szCs w:val="21"/>
              </w:rPr>
            </w:pPr>
          </w:p>
        </w:tc>
        <w:tc>
          <w:tcPr>
            <w:tcW w:w="8640" w:type="dxa"/>
            <w:vMerge/>
            <w:tcBorders>
              <w:top w:val="single" w:sz="4" w:space="0" w:color="auto"/>
              <w:left w:val="single" w:sz="4" w:space="0" w:color="auto"/>
              <w:bottom w:val="single" w:sz="4" w:space="0" w:color="auto"/>
              <w:right w:val="single" w:sz="4" w:space="0" w:color="auto"/>
            </w:tcBorders>
            <w:vAlign w:val="center"/>
          </w:tcPr>
          <w:p w14:paraId="617190CA" w14:textId="77777777" w:rsidR="00AA2CA8" w:rsidRDefault="00AA2CA8" w:rsidP="00A54B8F">
            <w:pPr>
              <w:widowControl/>
              <w:jc w:val="center"/>
              <w:rPr>
                <w:rFonts w:ascii="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14:paraId="5CCC822D" w14:textId="77777777" w:rsidR="00AA2CA8" w:rsidRDefault="00AA2CA8" w:rsidP="00A54B8F">
            <w:pPr>
              <w:widowControl/>
              <w:jc w:val="center"/>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2CAAEEA9" w14:textId="77777777" w:rsidR="00AA2CA8" w:rsidRDefault="00AA2CA8" w:rsidP="00A54B8F">
            <w:pPr>
              <w:tabs>
                <w:tab w:val="left" w:pos="1800"/>
              </w:tabs>
              <w:jc w:val="center"/>
              <w:rPr>
                <w:rFonts w:ascii="宋体" w:hAnsi="宋体"/>
                <w:szCs w:val="21"/>
              </w:rPr>
            </w:pPr>
            <w:r>
              <w:rPr>
                <w:rFonts w:ascii="宋体" w:hAnsi="宋体" w:hint="eastAsia"/>
                <w:szCs w:val="21"/>
              </w:rPr>
              <w:t>符合</w:t>
            </w:r>
          </w:p>
        </w:tc>
        <w:tc>
          <w:tcPr>
            <w:tcW w:w="1980" w:type="dxa"/>
            <w:tcBorders>
              <w:top w:val="single" w:sz="4" w:space="0" w:color="auto"/>
              <w:left w:val="single" w:sz="4" w:space="0" w:color="auto"/>
              <w:bottom w:val="single" w:sz="4" w:space="0" w:color="auto"/>
              <w:right w:val="single" w:sz="4" w:space="0" w:color="auto"/>
            </w:tcBorders>
            <w:vAlign w:val="center"/>
          </w:tcPr>
          <w:p w14:paraId="34929BF7" w14:textId="77777777" w:rsidR="00AA2CA8" w:rsidRDefault="00AA2CA8" w:rsidP="00A54B8F">
            <w:pPr>
              <w:tabs>
                <w:tab w:val="left" w:pos="1800"/>
              </w:tabs>
              <w:jc w:val="center"/>
              <w:rPr>
                <w:rFonts w:ascii="宋体" w:hAnsi="宋体"/>
                <w:szCs w:val="21"/>
              </w:rPr>
            </w:pPr>
            <w:r>
              <w:rPr>
                <w:rFonts w:ascii="宋体" w:hAnsi="宋体" w:hint="eastAsia"/>
                <w:szCs w:val="21"/>
              </w:rPr>
              <w:t>不符合及主要问题</w:t>
            </w:r>
          </w:p>
        </w:tc>
      </w:tr>
      <w:tr w:rsidR="00AA2CA8" w14:paraId="00A6FAD9" w14:textId="77777777" w:rsidTr="00A54B8F">
        <w:trPr>
          <w:cantSplit/>
          <w:trHeight w:val="960"/>
        </w:trPr>
        <w:tc>
          <w:tcPr>
            <w:tcW w:w="828" w:type="dxa"/>
            <w:tcBorders>
              <w:top w:val="single" w:sz="4" w:space="0" w:color="auto"/>
              <w:left w:val="single" w:sz="4" w:space="0" w:color="auto"/>
              <w:bottom w:val="single" w:sz="4" w:space="0" w:color="auto"/>
              <w:right w:val="single" w:sz="4" w:space="0" w:color="auto"/>
            </w:tcBorders>
            <w:vAlign w:val="center"/>
          </w:tcPr>
          <w:p w14:paraId="0C8FE398" w14:textId="77777777" w:rsidR="00AA2CA8" w:rsidRDefault="00AA2CA8" w:rsidP="00A54B8F">
            <w:pPr>
              <w:spacing w:line="300" w:lineRule="exact"/>
              <w:jc w:val="center"/>
              <w:rPr>
                <w:rFonts w:ascii="宋体" w:hAnsi="宋体"/>
                <w:szCs w:val="21"/>
              </w:rPr>
            </w:pPr>
            <w:r>
              <w:rPr>
                <w:rFonts w:ascii="宋体" w:hAnsi="宋体" w:hint="eastAsia"/>
                <w:szCs w:val="21"/>
              </w:rPr>
              <w:t>1</w:t>
            </w:r>
          </w:p>
        </w:tc>
        <w:tc>
          <w:tcPr>
            <w:tcW w:w="1080" w:type="dxa"/>
            <w:tcBorders>
              <w:top w:val="single" w:sz="4" w:space="0" w:color="auto"/>
              <w:left w:val="single" w:sz="4" w:space="0" w:color="auto"/>
              <w:bottom w:val="single" w:sz="4" w:space="0" w:color="auto"/>
              <w:right w:val="single" w:sz="4" w:space="0" w:color="auto"/>
            </w:tcBorders>
            <w:vAlign w:val="center"/>
          </w:tcPr>
          <w:p w14:paraId="071AE81C" w14:textId="77777777" w:rsidR="00AA2CA8" w:rsidRDefault="00AA2CA8" w:rsidP="00A54B8F">
            <w:pPr>
              <w:spacing w:line="300" w:lineRule="exact"/>
              <w:jc w:val="center"/>
              <w:rPr>
                <w:rFonts w:ascii="宋体" w:hAnsi="宋体"/>
                <w:szCs w:val="21"/>
              </w:rPr>
            </w:pPr>
            <w:r>
              <w:rPr>
                <w:rFonts w:ascii="宋体" w:hAnsi="宋体" w:hint="eastAsia"/>
                <w:szCs w:val="21"/>
              </w:rPr>
              <w:t>一书一签</w:t>
            </w:r>
          </w:p>
        </w:tc>
        <w:tc>
          <w:tcPr>
            <w:tcW w:w="8640" w:type="dxa"/>
            <w:tcBorders>
              <w:top w:val="single" w:sz="4" w:space="0" w:color="auto"/>
              <w:left w:val="single" w:sz="4" w:space="0" w:color="auto"/>
              <w:bottom w:val="single" w:sz="4" w:space="0" w:color="auto"/>
              <w:right w:val="single" w:sz="4" w:space="0" w:color="auto"/>
            </w:tcBorders>
            <w:vAlign w:val="center"/>
          </w:tcPr>
          <w:p w14:paraId="2E471BE4" w14:textId="77777777" w:rsidR="00AA2CA8" w:rsidRDefault="00AA2CA8" w:rsidP="00A54B8F">
            <w:pPr>
              <w:spacing w:line="300" w:lineRule="exact"/>
              <w:rPr>
                <w:rFonts w:ascii="宋体" w:hAnsi="宋体"/>
                <w:szCs w:val="21"/>
              </w:rPr>
            </w:pPr>
            <w:r>
              <w:rPr>
                <w:rFonts w:ascii="宋体" w:hAnsi="宋体" w:hint="eastAsia"/>
                <w:szCs w:val="21"/>
              </w:rPr>
              <w:t>1、按照规定对属于危险化学品的产品进行登记，编写安全技术说明书与安全标签，对不是危险化学品的化学品的理化特性和危害进行登记。</w:t>
            </w:r>
          </w:p>
        </w:tc>
        <w:tc>
          <w:tcPr>
            <w:tcW w:w="1260" w:type="dxa"/>
            <w:tcBorders>
              <w:top w:val="single" w:sz="4" w:space="0" w:color="auto"/>
              <w:left w:val="single" w:sz="4" w:space="0" w:color="auto"/>
              <w:bottom w:val="single" w:sz="4" w:space="0" w:color="auto"/>
              <w:right w:val="single" w:sz="4" w:space="0" w:color="auto"/>
            </w:tcBorders>
            <w:vAlign w:val="center"/>
          </w:tcPr>
          <w:p w14:paraId="7905C9A0" w14:textId="77777777" w:rsidR="00AA2CA8" w:rsidRDefault="00AA2CA8" w:rsidP="00A54B8F">
            <w:pPr>
              <w:spacing w:line="300" w:lineRule="exact"/>
              <w:jc w:val="center"/>
              <w:rPr>
                <w:rFonts w:ascii="宋体" w:hAnsi="宋体"/>
                <w:szCs w:val="21"/>
              </w:rPr>
            </w:pPr>
            <w:r>
              <w:rPr>
                <w:rFonts w:ascii="宋体" w:hAnsi="宋体" w:hint="eastAsia"/>
                <w:szCs w:val="21"/>
              </w:rPr>
              <w:t>查档案</w:t>
            </w:r>
          </w:p>
        </w:tc>
        <w:tc>
          <w:tcPr>
            <w:tcW w:w="720" w:type="dxa"/>
            <w:tcBorders>
              <w:top w:val="single" w:sz="4" w:space="0" w:color="auto"/>
              <w:left w:val="single" w:sz="4" w:space="0" w:color="auto"/>
              <w:bottom w:val="single" w:sz="4" w:space="0" w:color="auto"/>
              <w:right w:val="single" w:sz="4" w:space="0" w:color="auto"/>
            </w:tcBorders>
            <w:vAlign w:val="center"/>
          </w:tcPr>
          <w:p w14:paraId="6E14EA1F" w14:textId="77777777" w:rsidR="00AA2CA8" w:rsidRDefault="00AA2CA8" w:rsidP="00A54B8F">
            <w:pPr>
              <w:tabs>
                <w:tab w:val="left" w:pos="1800"/>
              </w:tabs>
              <w:spacing w:line="30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33668FCA" w14:textId="77777777" w:rsidR="00AA2CA8" w:rsidRDefault="00AA2CA8" w:rsidP="00A54B8F">
            <w:pPr>
              <w:tabs>
                <w:tab w:val="left" w:pos="1800"/>
              </w:tabs>
              <w:spacing w:line="300" w:lineRule="exact"/>
              <w:jc w:val="center"/>
              <w:rPr>
                <w:rFonts w:ascii="宋体" w:hAnsi="宋体"/>
                <w:szCs w:val="21"/>
              </w:rPr>
            </w:pPr>
          </w:p>
        </w:tc>
      </w:tr>
      <w:tr w:rsidR="00AA2CA8" w14:paraId="7DA9769C" w14:textId="77777777" w:rsidTr="00A54B8F">
        <w:trPr>
          <w:cantSplit/>
          <w:trHeight w:val="471"/>
        </w:trPr>
        <w:tc>
          <w:tcPr>
            <w:tcW w:w="828" w:type="dxa"/>
            <w:tcBorders>
              <w:top w:val="single" w:sz="4" w:space="0" w:color="auto"/>
              <w:left w:val="single" w:sz="4" w:space="0" w:color="auto"/>
              <w:bottom w:val="single" w:sz="4" w:space="0" w:color="auto"/>
              <w:right w:val="single" w:sz="4" w:space="0" w:color="auto"/>
            </w:tcBorders>
            <w:vAlign w:val="center"/>
          </w:tcPr>
          <w:p w14:paraId="20F20EBB" w14:textId="77777777" w:rsidR="00AA2CA8" w:rsidRDefault="00AA2CA8" w:rsidP="00A54B8F">
            <w:pPr>
              <w:spacing w:line="300" w:lineRule="exact"/>
              <w:jc w:val="center"/>
              <w:rPr>
                <w:rFonts w:ascii="宋体" w:hAnsi="宋体"/>
                <w:szCs w:val="21"/>
              </w:rPr>
            </w:pPr>
            <w:r>
              <w:rPr>
                <w:rFonts w:ascii="宋体" w:hAnsi="宋体" w:hint="eastAsia"/>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14:paraId="012BE2BF" w14:textId="77777777" w:rsidR="00AA2CA8" w:rsidRDefault="00AA2CA8" w:rsidP="00A54B8F">
            <w:pPr>
              <w:spacing w:line="300" w:lineRule="exact"/>
              <w:jc w:val="center"/>
              <w:rPr>
                <w:rFonts w:ascii="宋体" w:hAnsi="宋体"/>
                <w:szCs w:val="21"/>
              </w:rPr>
            </w:pPr>
            <w:r>
              <w:rPr>
                <w:rFonts w:ascii="宋体" w:hAnsi="宋体" w:hint="eastAsia"/>
                <w:szCs w:val="21"/>
              </w:rPr>
              <w:t>购买</w:t>
            </w:r>
          </w:p>
        </w:tc>
        <w:tc>
          <w:tcPr>
            <w:tcW w:w="8640" w:type="dxa"/>
            <w:tcBorders>
              <w:top w:val="single" w:sz="4" w:space="0" w:color="auto"/>
              <w:left w:val="single" w:sz="4" w:space="0" w:color="auto"/>
              <w:bottom w:val="single" w:sz="4" w:space="0" w:color="auto"/>
              <w:right w:val="single" w:sz="4" w:space="0" w:color="auto"/>
            </w:tcBorders>
            <w:vAlign w:val="center"/>
          </w:tcPr>
          <w:p w14:paraId="0BA66AF5" w14:textId="77777777" w:rsidR="00AA2CA8" w:rsidRDefault="00AA2CA8" w:rsidP="00A54B8F">
            <w:pPr>
              <w:spacing w:line="300" w:lineRule="exact"/>
              <w:rPr>
                <w:rFonts w:ascii="宋体" w:hAnsi="宋体"/>
                <w:szCs w:val="21"/>
              </w:rPr>
            </w:pPr>
            <w:r>
              <w:rPr>
                <w:rFonts w:ascii="宋体" w:hAnsi="宋体" w:hint="eastAsia"/>
                <w:szCs w:val="21"/>
              </w:rPr>
              <w:t>1、不购买和使用没有安全技术说明书与安全标签的危险化学品。</w:t>
            </w:r>
          </w:p>
        </w:tc>
        <w:tc>
          <w:tcPr>
            <w:tcW w:w="1260" w:type="dxa"/>
            <w:tcBorders>
              <w:top w:val="single" w:sz="4" w:space="0" w:color="auto"/>
              <w:left w:val="single" w:sz="4" w:space="0" w:color="auto"/>
              <w:bottom w:val="single" w:sz="4" w:space="0" w:color="auto"/>
              <w:right w:val="single" w:sz="4" w:space="0" w:color="auto"/>
            </w:tcBorders>
            <w:vAlign w:val="center"/>
          </w:tcPr>
          <w:p w14:paraId="0A61DF42" w14:textId="77777777" w:rsidR="00AA2CA8" w:rsidRDefault="00AA2CA8" w:rsidP="00A54B8F">
            <w:pPr>
              <w:spacing w:line="300" w:lineRule="exact"/>
              <w:jc w:val="center"/>
              <w:rPr>
                <w:rFonts w:ascii="宋体" w:hAnsi="宋体"/>
                <w:szCs w:val="21"/>
              </w:rPr>
            </w:pPr>
            <w:r>
              <w:rPr>
                <w:rFonts w:ascii="宋体" w:hAnsi="宋体" w:hint="eastAsia"/>
                <w:szCs w:val="21"/>
              </w:rPr>
              <w:t>查现场</w:t>
            </w:r>
          </w:p>
          <w:p w14:paraId="67BEAEAE" w14:textId="77777777" w:rsidR="00AA2CA8" w:rsidRDefault="00AA2CA8" w:rsidP="00A54B8F">
            <w:pPr>
              <w:spacing w:line="300" w:lineRule="exact"/>
              <w:jc w:val="center"/>
              <w:rPr>
                <w:rFonts w:ascii="宋体" w:hAnsi="宋体"/>
                <w:szCs w:val="21"/>
              </w:rPr>
            </w:pPr>
            <w:r>
              <w:rPr>
                <w:rFonts w:ascii="宋体" w:hAnsi="宋体" w:hint="eastAsia"/>
                <w:szCs w:val="21"/>
              </w:rPr>
              <w:t>查供应</w:t>
            </w:r>
          </w:p>
        </w:tc>
        <w:tc>
          <w:tcPr>
            <w:tcW w:w="720" w:type="dxa"/>
            <w:tcBorders>
              <w:top w:val="single" w:sz="4" w:space="0" w:color="auto"/>
              <w:left w:val="single" w:sz="4" w:space="0" w:color="auto"/>
              <w:bottom w:val="single" w:sz="4" w:space="0" w:color="auto"/>
              <w:right w:val="single" w:sz="4" w:space="0" w:color="auto"/>
            </w:tcBorders>
            <w:vAlign w:val="center"/>
          </w:tcPr>
          <w:p w14:paraId="194042E6" w14:textId="77777777" w:rsidR="00AA2CA8" w:rsidRDefault="00AA2CA8" w:rsidP="00A54B8F">
            <w:pPr>
              <w:tabs>
                <w:tab w:val="left" w:pos="1800"/>
              </w:tabs>
              <w:spacing w:line="30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5153246E" w14:textId="77777777" w:rsidR="00AA2CA8" w:rsidRDefault="00AA2CA8" w:rsidP="00A54B8F">
            <w:pPr>
              <w:tabs>
                <w:tab w:val="left" w:pos="1800"/>
              </w:tabs>
              <w:spacing w:line="300" w:lineRule="exact"/>
              <w:jc w:val="center"/>
              <w:rPr>
                <w:rFonts w:ascii="宋体" w:hAnsi="宋体"/>
                <w:szCs w:val="21"/>
              </w:rPr>
            </w:pPr>
          </w:p>
        </w:tc>
      </w:tr>
      <w:tr w:rsidR="00AA2CA8" w14:paraId="1656A7F9" w14:textId="77777777" w:rsidTr="00A54B8F">
        <w:trPr>
          <w:cantSplit/>
          <w:trHeight w:val="2794"/>
        </w:trPr>
        <w:tc>
          <w:tcPr>
            <w:tcW w:w="828" w:type="dxa"/>
            <w:tcBorders>
              <w:top w:val="single" w:sz="4" w:space="0" w:color="auto"/>
              <w:left w:val="single" w:sz="4" w:space="0" w:color="auto"/>
              <w:bottom w:val="single" w:sz="4" w:space="0" w:color="auto"/>
              <w:right w:val="single" w:sz="4" w:space="0" w:color="auto"/>
            </w:tcBorders>
            <w:vAlign w:val="center"/>
          </w:tcPr>
          <w:p w14:paraId="69383907" w14:textId="77777777" w:rsidR="00AA2CA8" w:rsidRDefault="00AA2CA8" w:rsidP="00A54B8F">
            <w:pPr>
              <w:spacing w:line="300" w:lineRule="exact"/>
              <w:jc w:val="center"/>
              <w:rPr>
                <w:rFonts w:ascii="宋体" w:hAnsi="宋体"/>
                <w:szCs w:val="21"/>
              </w:rPr>
            </w:pPr>
            <w:r>
              <w:rPr>
                <w:rFonts w:ascii="宋体" w:hAnsi="宋体" w:hint="eastAsia"/>
                <w:szCs w:val="21"/>
              </w:rPr>
              <w:lastRenderedPageBreak/>
              <w:t>3</w:t>
            </w:r>
          </w:p>
        </w:tc>
        <w:tc>
          <w:tcPr>
            <w:tcW w:w="1080" w:type="dxa"/>
            <w:tcBorders>
              <w:top w:val="single" w:sz="4" w:space="0" w:color="auto"/>
              <w:left w:val="single" w:sz="4" w:space="0" w:color="auto"/>
              <w:bottom w:val="single" w:sz="4" w:space="0" w:color="auto"/>
              <w:right w:val="single" w:sz="4" w:space="0" w:color="auto"/>
            </w:tcBorders>
            <w:vAlign w:val="center"/>
          </w:tcPr>
          <w:p w14:paraId="2CF0B336" w14:textId="77777777" w:rsidR="00AA2CA8" w:rsidRDefault="00AA2CA8" w:rsidP="00A54B8F">
            <w:pPr>
              <w:spacing w:line="300" w:lineRule="exact"/>
              <w:jc w:val="center"/>
              <w:rPr>
                <w:rFonts w:ascii="宋体" w:hAnsi="宋体"/>
                <w:szCs w:val="21"/>
              </w:rPr>
            </w:pPr>
            <w:r>
              <w:rPr>
                <w:rFonts w:ascii="宋体" w:hAnsi="宋体" w:hint="eastAsia"/>
                <w:szCs w:val="21"/>
              </w:rPr>
              <w:t>使用</w:t>
            </w:r>
          </w:p>
        </w:tc>
        <w:tc>
          <w:tcPr>
            <w:tcW w:w="8640" w:type="dxa"/>
            <w:tcBorders>
              <w:top w:val="single" w:sz="4" w:space="0" w:color="auto"/>
              <w:left w:val="single" w:sz="4" w:space="0" w:color="auto"/>
              <w:bottom w:val="single" w:sz="4" w:space="0" w:color="auto"/>
              <w:right w:val="single" w:sz="4" w:space="0" w:color="auto"/>
            </w:tcBorders>
            <w:vAlign w:val="center"/>
          </w:tcPr>
          <w:p w14:paraId="2917E726" w14:textId="77777777" w:rsidR="00AA2CA8" w:rsidRDefault="00AA2CA8" w:rsidP="00AA2CA8">
            <w:pPr>
              <w:numPr>
                <w:ilvl w:val="0"/>
                <w:numId w:val="12"/>
              </w:numPr>
              <w:spacing w:line="300" w:lineRule="exact"/>
              <w:rPr>
                <w:rFonts w:ascii="宋体" w:hAnsi="宋体"/>
                <w:szCs w:val="21"/>
              </w:rPr>
            </w:pPr>
            <w:r>
              <w:rPr>
                <w:rFonts w:ascii="宋体" w:hAnsi="宋体" w:hint="eastAsia"/>
                <w:szCs w:val="21"/>
              </w:rPr>
              <w:t>车间根据需要，规定危险化学品存放时间、地点和最高允许存放量；</w:t>
            </w:r>
          </w:p>
          <w:p w14:paraId="150B700E" w14:textId="77777777" w:rsidR="00AA2CA8" w:rsidRDefault="00AA2CA8" w:rsidP="00AA2CA8">
            <w:pPr>
              <w:numPr>
                <w:ilvl w:val="0"/>
                <w:numId w:val="12"/>
              </w:numPr>
              <w:spacing w:line="300" w:lineRule="exact"/>
              <w:rPr>
                <w:rFonts w:ascii="宋体" w:hAnsi="宋体"/>
                <w:szCs w:val="21"/>
              </w:rPr>
            </w:pPr>
            <w:r>
              <w:rPr>
                <w:rFonts w:ascii="宋体" w:hAnsi="宋体" w:hint="eastAsia"/>
                <w:szCs w:val="21"/>
              </w:rPr>
              <w:t>生产备料相抵触的、灭火方法不同的物料必须分隔清楚，不准存放在一起；</w:t>
            </w:r>
          </w:p>
          <w:p w14:paraId="72D674FE" w14:textId="77777777" w:rsidR="00AA2CA8" w:rsidRDefault="00AA2CA8" w:rsidP="00AA2CA8">
            <w:pPr>
              <w:numPr>
                <w:ilvl w:val="0"/>
                <w:numId w:val="12"/>
              </w:numPr>
              <w:spacing w:line="300" w:lineRule="exact"/>
              <w:rPr>
                <w:rFonts w:ascii="宋体" w:hAnsi="宋体"/>
                <w:szCs w:val="21"/>
              </w:rPr>
            </w:pPr>
            <w:r>
              <w:rPr>
                <w:rFonts w:ascii="宋体" w:hAnsi="宋体" w:hint="eastAsia"/>
                <w:szCs w:val="21"/>
              </w:rPr>
              <w:t>爆炸物品、剧毒物，随用随领，领取数量不得超过当班用量，剩余要及时退回；</w:t>
            </w:r>
          </w:p>
          <w:p w14:paraId="28531F0C" w14:textId="77777777" w:rsidR="00AA2CA8" w:rsidRDefault="00AA2CA8" w:rsidP="00AA2CA8">
            <w:pPr>
              <w:numPr>
                <w:ilvl w:val="0"/>
                <w:numId w:val="12"/>
              </w:numPr>
              <w:spacing w:line="300" w:lineRule="exact"/>
              <w:rPr>
                <w:rFonts w:ascii="宋体" w:hAnsi="宋体"/>
                <w:szCs w:val="21"/>
              </w:rPr>
            </w:pPr>
            <w:r>
              <w:rPr>
                <w:rFonts w:ascii="宋体" w:hAnsi="宋体" w:hint="eastAsia"/>
                <w:szCs w:val="21"/>
              </w:rPr>
              <w:t>生产和使用有毒有害化学品场所具备防止和减少毒物逸散措施、防护措施等；</w:t>
            </w:r>
          </w:p>
          <w:p w14:paraId="17DAE30F" w14:textId="77777777" w:rsidR="00AA2CA8" w:rsidRDefault="00AA2CA8" w:rsidP="00AA2CA8">
            <w:pPr>
              <w:numPr>
                <w:ilvl w:val="0"/>
                <w:numId w:val="12"/>
              </w:numPr>
              <w:spacing w:line="300" w:lineRule="exact"/>
              <w:rPr>
                <w:rFonts w:ascii="宋体" w:hAnsi="宋体"/>
                <w:szCs w:val="21"/>
              </w:rPr>
            </w:pPr>
            <w:r>
              <w:rPr>
                <w:rFonts w:ascii="宋体" w:hAnsi="宋体" w:hint="eastAsia"/>
                <w:szCs w:val="21"/>
              </w:rPr>
              <w:t>压缩气体和液化气体使用时，气瓶内应留有余压，且不低于0.05Mpa。</w:t>
            </w:r>
          </w:p>
          <w:p w14:paraId="434565CE" w14:textId="77777777" w:rsidR="00AA2CA8" w:rsidRDefault="00AA2CA8" w:rsidP="00AA2CA8">
            <w:pPr>
              <w:numPr>
                <w:ilvl w:val="0"/>
                <w:numId w:val="12"/>
              </w:numPr>
              <w:spacing w:line="300" w:lineRule="exact"/>
              <w:rPr>
                <w:rFonts w:ascii="宋体" w:hAnsi="宋体"/>
                <w:szCs w:val="21"/>
              </w:rPr>
            </w:pPr>
            <w:r>
              <w:rPr>
                <w:rFonts w:ascii="宋体" w:hAnsi="宋体" w:hint="eastAsia"/>
                <w:szCs w:val="21"/>
              </w:rPr>
              <w:t>有防止互为禁忌物品接触的措施；</w:t>
            </w:r>
          </w:p>
          <w:p w14:paraId="585F61E2" w14:textId="77777777" w:rsidR="00AA2CA8" w:rsidRDefault="00AA2CA8" w:rsidP="00AA2CA8">
            <w:pPr>
              <w:numPr>
                <w:ilvl w:val="0"/>
                <w:numId w:val="12"/>
              </w:numPr>
              <w:spacing w:line="300" w:lineRule="exact"/>
              <w:rPr>
                <w:rFonts w:ascii="宋体" w:hAnsi="宋体"/>
                <w:szCs w:val="21"/>
              </w:rPr>
            </w:pPr>
            <w:r>
              <w:rPr>
                <w:rFonts w:ascii="宋体" w:hAnsi="宋体" w:hint="eastAsia"/>
                <w:szCs w:val="21"/>
              </w:rPr>
              <w:t>生产、使用危险化学品的场所，有防火、排气、通风、泄压、防爆、阻止回火、导除静电、紧急放料和自动报警等措施。</w:t>
            </w:r>
          </w:p>
        </w:tc>
        <w:tc>
          <w:tcPr>
            <w:tcW w:w="1260" w:type="dxa"/>
            <w:tcBorders>
              <w:top w:val="single" w:sz="4" w:space="0" w:color="auto"/>
              <w:left w:val="single" w:sz="4" w:space="0" w:color="auto"/>
              <w:bottom w:val="single" w:sz="4" w:space="0" w:color="auto"/>
              <w:right w:val="single" w:sz="4" w:space="0" w:color="auto"/>
            </w:tcBorders>
            <w:vAlign w:val="center"/>
          </w:tcPr>
          <w:p w14:paraId="5E3AF0F8" w14:textId="77777777" w:rsidR="00AA2CA8" w:rsidRDefault="00AA2CA8" w:rsidP="00A54B8F">
            <w:pPr>
              <w:spacing w:line="300" w:lineRule="exact"/>
              <w:jc w:val="center"/>
              <w:rPr>
                <w:rFonts w:ascii="宋体" w:hAnsi="宋体"/>
                <w:szCs w:val="21"/>
              </w:rPr>
            </w:pPr>
            <w:r>
              <w:rPr>
                <w:rFonts w:ascii="宋体" w:hAnsi="宋体" w:hint="eastAsia"/>
                <w:szCs w:val="21"/>
              </w:rPr>
              <w:t>查现场</w:t>
            </w:r>
          </w:p>
          <w:p w14:paraId="163B3A14" w14:textId="77777777" w:rsidR="00AA2CA8" w:rsidRDefault="00AA2CA8" w:rsidP="00A54B8F">
            <w:pPr>
              <w:spacing w:line="300" w:lineRule="exact"/>
              <w:jc w:val="center"/>
              <w:rPr>
                <w:rFonts w:ascii="宋体" w:hAnsi="宋体"/>
                <w:szCs w:val="21"/>
              </w:rPr>
            </w:pPr>
            <w:r>
              <w:rPr>
                <w:rFonts w:ascii="宋体" w:hAnsi="宋体" w:hint="eastAsia"/>
                <w:szCs w:val="21"/>
              </w:rPr>
              <w:t>查记录</w:t>
            </w:r>
          </w:p>
        </w:tc>
        <w:tc>
          <w:tcPr>
            <w:tcW w:w="720" w:type="dxa"/>
            <w:tcBorders>
              <w:top w:val="single" w:sz="4" w:space="0" w:color="auto"/>
              <w:left w:val="single" w:sz="4" w:space="0" w:color="auto"/>
              <w:bottom w:val="single" w:sz="4" w:space="0" w:color="auto"/>
              <w:right w:val="single" w:sz="4" w:space="0" w:color="auto"/>
            </w:tcBorders>
            <w:vAlign w:val="center"/>
          </w:tcPr>
          <w:p w14:paraId="792FDEE3" w14:textId="77777777" w:rsidR="00AA2CA8" w:rsidRDefault="00AA2CA8" w:rsidP="00A54B8F">
            <w:pPr>
              <w:tabs>
                <w:tab w:val="left" w:pos="1800"/>
              </w:tabs>
              <w:spacing w:line="30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3C86B190" w14:textId="77777777" w:rsidR="00AA2CA8" w:rsidRDefault="00AA2CA8" w:rsidP="00A54B8F">
            <w:pPr>
              <w:tabs>
                <w:tab w:val="left" w:pos="1800"/>
              </w:tabs>
              <w:spacing w:line="300" w:lineRule="exact"/>
              <w:jc w:val="center"/>
              <w:rPr>
                <w:rFonts w:ascii="宋体" w:hAnsi="宋体"/>
                <w:szCs w:val="21"/>
              </w:rPr>
            </w:pPr>
          </w:p>
        </w:tc>
      </w:tr>
      <w:tr w:rsidR="00AA2CA8" w14:paraId="0602F7EB" w14:textId="77777777" w:rsidTr="00A54B8F">
        <w:trPr>
          <w:cantSplit/>
          <w:trHeight w:val="5090"/>
        </w:trPr>
        <w:tc>
          <w:tcPr>
            <w:tcW w:w="828" w:type="dxa"/>
            <w:tcBorders>
              <w:top w:val="single" w:sz="4" w:space="0" w:color="auto"/>
              <w:left w:val="single" w:sz="4" w:space="0" w:color="auto"/>
              <w:bottom w:val="single" w:sz="4" w:space="0" w:color="auto"/>
              <w:right w:val="single" w:sz="4" w:space="0" w:color="auto"/>
            </w:tcBorders>
            <w:vAlign w:val="center"/>
          </w:tcPr>
          <w:p w14:paraId="1576B9F3" w14:textId="77777777" w:rsidR="00AA2CA8" w:rsidRDefault="00AA2CA8" w:rsidP="00A54B8F">
            <w:pPr>
              <w:spacing w:line="300" w:lineRule="exact"/>
              <w:jc w:val="center"/>
              <w:rPr>
                <w:rFonts w:ascii="宋体" w:hAnsi="宋体"/>
                <w:szCs w:val="21"/>
              </w:rPr>
            </w:pPr>
            <w:r>
              <w:rPr>
                <w:rFonts w:ascii="宋体" w:hAnsi="宋体" w:hint="eastAsia"/>
                <w:szCs w:val="21"/>
              </w:rPr>
              <w:t>4</w:t>
            </w:r>
          </w:p>
        </w:tc>
        <w:tc>
          <w:tcPr>
            <w:tcW w:w="1080" w:type="dxa"/>
            <w:tcBorders>
              <w:top w:val="single" w:sz="4" w:space="0" w:color="auto"/>
              <w:left w:val="single" w:sz="4" w:space="0" w:color="auto"/>
              <w:bottom w:val="single" w:sz="4" w:space="0" w:color="auto"/>
              <w:right w:val="single" w:sz="4" w:space="0" w:color="auto"/>
            </w:tcBorders>
            <w:vAlign w:val="center"/>
          </w:tcPr>
          <w:p w14:paraId="06C8657D" w14:textId="77777777" w:rsidR="00AA2CA8" w:rsidRDefault="00AA2CA8" w:rsidP="00A54B8F">
            <w:pPr>
              <w:spacing w:line="300" w:lineRule="exact"/>
              <w:jc w:val="center"/>
              <w:rPr>
                <w:rFonts w:ascii="宋体" w:hAnsi="宋体"/>
                <w:szCs w:val="21"/>
              </w:rPr>
            </w:pPr>
            <w:r>
              <w:rPr>
                <w:rFonts w:ascii="宋体" w:hAnsi="宋体" w:hint="eastAsia"/>
                <w:szCs w:val="21"/>
              </w:rPr>
              <w:t>储存</w:t>
            </w:r>
          </w:p>
        </w:tc>
        <w:tc>
          <w:tcPr>
            <w:tcW w:w="8640" w:type="dxa"/>
            <w:tcBorders>
              <w:top w:val="single" w:sz="4" w:space="0" w:color="auto"/>
              <w:left w:val="single" w:sz="4" w:space="0" w:color="auto"/>
              <w:bottom w:val="single" w:sz="4" w:space="0" w:color="auto"/>
              <w:right w:val="single" w:sz="4" w:space="0" w:color="auto"/>
            </w:tcBorders>
            <w:vAlign w:val="center"/>
          </w:tcPr>
          <w:p w14:paraId="50EA2774" w14:textId="77777777" w:rsidR="00AA2CA8" w:rsidRDefault="00AA2CA8" w:rsidP="00AA2CA8">
            <w:pPr>
              <w:numPr>
                <w:ilvl w:val="0"/>
                <w:numId w:val="13"/>
              </w:numPr>
              <w:spacing w:line="300" w:lineRule="exact"/>
              <w:rPr>
                <w:rFonts w:ascii="宋体" w:hAnsi="宋体"/>
                <w:szCs w:val="21"/>
              </w:rPr>
            </w:pPr>
            <w:r>
              <w:rPr>
                <w:rFonts w:ascii="宋体" w:hAnsi="宋体" w:hint="eastAsia"/>
                <w:szCs w:val="21"/>
              </w:rPr>
              <w:t>应按照有关制度，核对、检验进库物品的规格、质量、数量；</w:t>
            </w:r>
          </w:p>
          <w:p w14:paraId="41F86C13" w14:textId="77777777" w:rsidR="00AA2CA8" w:rsidRDefault="00AA2CA8" w:rsidP="00AA2CA8">
            <w:pPr>
              <w:numPr>
                <w:ilvl w:val="0"/>
                <w:numId w:val="13"/>
              </w:numPr>
              <w:spacing w:line="300" w:lineRule="exact"/>
              <w:rPr>
                <w:rFonts w:ascii="宋体" w:hAnsi="宋体"/>
                <w:szCs w:val="21"/>
              </w:rPr>
            </w:pPr>
            <w:r>
              <w:rPr>
                <w:rFonts w:ascii="宋体" w:hAnsi="宋体" w:hint="eastAsia"/>
                <w:szCs w:val="21"/>
              </w:rPr>
              <w:t>无产地、铭牌、检验合格证、一书一签的危险化学品不得入库；</w:t>
            </w:r>
          </w:p>
          <w:p w14:paraId="7256F40F" w14:textId="77777777" w:rsidR="00AA2CA8" w:rsidRDefault="00AA2CA8" w:rsidP="00AA2CA8">
            <w:pPr>
              <w:numPr>
                <w:ilvl w:val="0"/>
                <w:numId w:val="13"/>
              </w:numPr>
              <w:spacing w:line="300" w:lineRule="exact"/>
              <w:rPr>
                <w:rFonts w:ascii="宋体" w:hAnsi="宋体"/>
                <w:szCs w:val="21"/>
              </w:rPr>
            </w:pPr>
            <w:r>
              <w:rPr>
                <w:rFonts w:ascii="宋体" w:hAnsi="宋体" w:hint="eastAsia"/>
                <w:szCs w:val="21"/>
              </w:rPr>
              <w:t>库存物品应当分类、分垛、分库贮存，贮存安排与剁距符合标准要求；</w:t>
            </w:r>
          </w:p>
          <w:p w14:paraId="0CDDD784" w14:textId="77777777" w:rsidR="00AA2CA8" w:rsidRDefault="00AA2CA8" w:rsidP="00AA2CA8">
            <w:pPr>
              <w:numPr>
                <w:ilvl w:val="0"/>
                <w:numId w:val="13"/>
              </w:numPr>
              <w:spacing w:line="300" w:lineRule="exact"/>
              <w:rPr>
                <w:rFonts w:ascii="宋体" w:hAnsi="宋体"/>
                <w:szCs w:val="21"/>
              </w:rPr>
            </w:pPr>
            <w:r>
              <w:rPr>
                <w:rFonts w:ascii="宋体" w:hAnsi="宋体" w:hint="eastAsia"/>
                <w:szCs w:val="21"/>
              </w:rPr>
              <w:t>甲、乙类物品和一般物品以及容易相互发生化学反应或者灭火方法不同的物品，分间、分库贮存，并在醒目处标明贮存物品的名称、性质和灭火方法；</w:t>
            </w:r>
          </w:p>
          <w:p w14:paraId="35A1A45E" w14:textId="77777777" w:rsidR="00AA2CA8" w:rsidRDefault="00AA2CA8" w:rsidP="00AA2CA8">
            <w:pPr>
              <w:numPr>
                <w:ilvl w:val="0"/>
                <w:numId w:val="13"/>
              </w:numPr>
              <w:spacing w:line="300" w:lineRule="exact"/>
              <w:rPr>
                <w:rFonts w:ascii="宋体" w:hAnsi="宋体"/>
                <w:szCs w:val="21"/>
              </w:rPr>
            </w:pPr>
            <w:r>
              <w:rPr>
                <w:rFonts w:ascii="宋体" w:hAnsi="宋体" w:hint="eastAsia"/>
                <w:szCs w:val="21"/>
              </w:rPr>
              <w:t>甲、乙类物品厂房、库内不准设办公室、休息室，不准住人；</w:t>
            </w:r>
          </w:p>
          <w:p w14:paraId="152B7395" w14:textId="77777777" w:rsidR="00AA2CA8" w:rsidRDefault="00AA2CA8" w:rsidP="00AA2CA8">
            <w:pPr>
              <w:numPr>
                <w:ilvl w:val="0"/>
                <w:numId w:val="13"/>
              </w:numPr>
              <w:spacing w:line="300" w:lineRule="exact"/>
              <w:rPr>
                <w:rFonts w:ascii="宋体" w:hAnsi="宋体"/>
                <w:szCs w:val="21"/>
              </w:rPr>
            </w:pPr>
            <w:r>
              <w:rPr>
                <w:rFonts w:ascii="宋体" w:hAnsi="宋体" w:hint="eastAsia"/>
                <w:szCs w:val="21"/>
              </w:rPr>
              <w:t>库房工作人员在每日工作结束后，应进行安全检查，确认安全后，方可离开；</w:t>
            </w:r>
          </w:p>
          <w:p w14:paraId="3EFDCEE8" w14:textId="77777777" w:rsidR="00AA2CA8" w:rsidRDefault="00AA2CA8" w:rsidP="00AA2CA8">
            <w:pPr>
              <w:numPr>
                <w:ilvl w:val="0"/>
                <w:numId w:val="13"/>
              </w:numPr>
              <w:spacing w:line="300" w:lineRule="exact"/>
              <w:rPr>
                <w:rFonts w:ascii="宋体" w:hAnsi="宋体"/>
                <w:szCs w:val="21"/>
              </w:rPr>
            </w:pPr>
            <w:r>
              <w:rPr>
                <w:rFonts w:ascii="宋体" w:hAnsi="宋体" w:hint="eastAsia"/>
                <w:szCs w:val="21"/>
              </w:rPr>
              <w:t>易燃、易爆物品的仓库具有防火措施。</w:t>
            </w:r>
          </w:p>
          <w:p w14:paraId="29F76177" w14:textId="77777777" w:rsidR="00AA2CA8" w:rsidRDefault="00AA2CA8" w:rsidP="00AA2CA8">
            <w:pPr>
              <w:numPr>
                <w:ilvl w:val="0"/>
                <w:numId w:val="13"/>
              </w:numPr>
              <w:spacing w:line="300" w:lineRule="exact"/>
              <w:rPr>
                <w:rFonts w:ascii="宋体" w:hAnsi="宋体"/>
                <w:szCs w:val="21"/>
              </w:rPr>
            </w:pPr>
            <w:r>
              <w:rPr>
                <w:rFonts w:ascii="宋体" w:hAnsi="宋体" w:hint="eastAsia"/>
                <w:szCs w:val="21"/>
              </w:rPr>
              <w:t>保管人员根据所保管的危险化学品的性质，配备必要的防护用品、用具；</w:t>
            </w:r>
          </w:p>
          <w:p w14:paraId="1262DB24" w14:textId="77777777" w:rsidR="00AA2CA8" w:rsidRDefault="00AA2CA8" w:rsidP="00A54B8F">
            <w:pPr>
              <w:spacing w:line="300" w:lineRule="exact"/>
              <w:rPr>
                <w:rFonts w:ascii="宋体" w:hAnsi="宋体"/>
                <w:szCs w:val="21"/>
              </w:rPr>
            </w:pPr>
            <w:r>
              <w:rPr>
                <w:rFonts w:ascii="宋体" w:hAnsi="宋体" w:hint="eastAsia"/>
                <w:szCs w:val="21"/>
              </w:rPr>
              <w:t>9、罐区防火堤的排水管应相应设置隔油池或水封井，并在出口管上设置切断阀；</w:t>
            </w:r>
          </w:p>
          <w:p w14:paraId="757D9D70" w14:textId="77777777" w:rsidR="00AA2CA8" w:rsidRDefault="00AA2CA8" w:rsidP="00A54B8F">
            <w:pPr>
              <w:spacing w:line="300" w:lineRule="exact"/>
              <w:rPr>
                <w:rFonts w:ascii="宋体" w:hAnsi="宋体"/>
                <w:szCs w:val="21"/>
              </w:rPr>
            </w:pPr>
            <w:r>
              <w:rPr>
                <w:rFonts w:ascii="宋体" w:hAnsi="宋体" w:hint="eastAsia"/>
                <w:szCs w:val="21"/>
              </w:rPr>
              <w:t>10、贮罐区：各种承压贮罐符合我国有关压力容器的规定，其液位计、压力表、温度计、呼吸阀、阻火器、安全阀等安全附件完好；</w:t>
            </w:r>
          </w:p>
          <w:p w14:paraId="6F0DB5B7" w14:textId="77777777" w:rsidR="00AA2CA8" w:rsidRDefault="00AA2CA8" w:rsidP="00A54B8F">
            <w:pPr>
              <w:spacing w:line="300" w:lineRule="exact"/>
              <w:rPr>
                <w:rFonts w:ascii="宋体" w:hAnsi="宋体"/>
                <w:szCs w:val="21"/>
              </w:rPr>
            </w:pPr>
            <w:r>
              <w:rPr>
                <w:rFonts w:ascii="宋体" w:hAnsi="宋体" w:hint="eastAsia"/>
                <w:szCs w:val="21"/>
              </w:rPr>
              <w:t>11、易燃液体贮罐应设置绝热设施或降温设施，现场电器设施应为防爆电器；</w:t>
            </w:r>
          </w:p>
          <w:p w14:paraId="7C011A33" w14:textId="77777777" w:rsidR="00AA2CA8" w:rsidRDefault="00AA2CA8" w:rsidP="00A54B8F">
            <w:pPr>
              <w:spacing w:line="300" w:lineRule="exact"/>
              <w:rPr>
                <w:rFonts w:ascii="宋体" w:hAnsi="宋体"/>
                <w:szCs w:val="21"/>
              </w:rPr>
            </w:pPr>
            <w:r>
              <w:rPr>
                <w:rFonts w:ascii="宋体" w:hAnsi="宋体" w:hint="eastAsia"/>
                <w:szCs w:val="21"/>
              </w:rPr>
              <w:t>12、易燃、可燃液体和可燃气体贮罐区内，不应有与贮罐无关的管道、电缆等穿越，与贮罐区有关的管道、电缆穿过防火堤时，洞口应用不燃材料填实，电缆应采用跨越防火堤方式铺设。</w:t>
            </w:r>
          </w:p>
        </w:tc>
        <w:tc>
          <w:tcPr>
            <w:tcW w:w="1260" w:type="dxa"/>
            <w:tcBorders>
              <w:top w:val="single" w:sz="4" w:space="0" w:color="auto"/>
              <w:left w:val="single" w:sz="4" w:space="0" w:color="auto"/>
              <w:bottom w:val="single" w:sz="4" w:space="0" w:color="auto"/>
              <w:right w:val="single" w:sz="4" w:space="0" w:color="auto"/>
            </w:tcBorders>
            <w:vAlign w:val="center"/>
          </w:tcPr>
          <w:p w14:paraId="515705F2" w14:textId="77777777" w:rsidR="00AA2CA8" w:rsidRDefault="00AA2CA8" w:rsidP="00A54B8F">
            <w:pPr>
              <w:spacing w:line="300" w:lineRule="exact"/>
              <w:jc w:val="center"/>
              <w:rPr>
                <w:rFonts w:ascii="宋体" w:hAnsi="宋体"/>
                <w:szCs w:val="21"/>
              </w:rPr>
            </w:pPr>
            <w:r>
              <w:rPr>
                <w:rFonts w:ascii="宋体" w:hAnsi="宋体" w:hint="eastAsia"/>
                <w:szCs w:val="21"/>
              </w:rPr>
              <w:t>查现场</w:t>
            </w:r>
          </w:p>
          <w:p w14:paraId="128BF2A7" w14:textId="77777777" w:rsidR="00AA2CA8" w:rsidRDefault="00AA2CA8" w:rsidP="00A54B8F">
            <w:pPr>
              <w:spacing w:line="300" w:lineRule="exact"/>
              <w:jc w:val="center"/>
              <w:rPr>
                <w:rFonts w:ascii="宋体" w:hAnsi="宋体"/>
                <w:szCs w:val="21"/>
              </w:rPr>
            </w:pPr>
            <w:r>
              <w:rPr>
                <w:rFonts w:ascii="宋体" w:hAnsi="宋体" w:hint="eastAsia"/>
                <w:szCs w:val="21"/>
              </w:rPr>
              <w:t>查记录</w:t>
            </w:r>
          </w:p>
        </w:tc>
        <w:tc>
          <w:tcPr>
            <w:tcW w:w="720" w:type="dxa"/>
            <w:tcBorders>
              <w:top w:val="single" w:sz="4" w:space="0" w:color="auto"/>
              <w:left w:val="single" w:sz="4" w:space="0" w:color="auto"/>
              <w:bottom w:val="single" w:sz="4" w:space="0" w:color="auto"/>
              <w:right w:val="single" w:sz="4" w:space="0" w:color="auto"/>
            </w:tcBorders>
            <w:vAlign w:val="center"/>
          </w:tcPr>
          <w:p w14:paraId="1DE8AD10" w14:textId="77777777" w:rsidR="00AA2CA8" w:rsidRDefault="00AA2CA8" w:rsidP="00A54B8F">
            <w:pPr>
              <w:tabs>
                <w:tab w:val="left" w:pos="1800"/>
              </w:tabs>
              <w:spacing w:line="30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024401BA" w14:textId="77777777" w:rsidR="00AA2CA8" w:rsidRDefault="00AA2CA8" w:rsidP="00A54B8F">
            <w:pPr>
              <w:tabs>
                <w:tab w:val="left" w:pos="1800"/>
              </w:tabs>
              <w:spacing w:line="300" w:lineRule="exact"/>
              <w:jc w:val="center"/>
              <w:rPr>
                <w:rFonts w:ascii="宋体" w:hAnsi="宋体"/>
                <w:szCs w:val="21"/>
              </w:rPr>
            </w:pPr>
          </w:p>
        </w:tc>
      </w:tr>
      <w:tr w:rsidR="00AA2CA8" w14:paraId="5AFB7948" w14:textId="77777777" w:rsidTr="00A54B8F">
        <w:trPr>
          <w:cantSplit/>
          <w:trHeight w:val="1982"/>
        </w:trPr>
        <w:tc>
          <w:tcPr>
            <w:tcW w:w="828" w:type="dxa"/>
            <w:tcBorders>
              <w:top w:val="single" w:sz="4" w:space="0" w:color="auto"/>
              <w:left w:val="single" w:sz="4" w:space="0" w:color="auto"/>
              <w:bottom w:val="single" w:sz="4" w:space="0" w:color="auto"/>
              <w:right w:val="single" w:sz="4" w:space="0" w:color="auto"/>
            </w:tcBorders>
            <w:vAlign w:val="center"/>
          </w:tcPr>
          <w:p w14:paraId="3AEDA074" w14:textId="77777777" w:rsidR="00AA2CA8" w:rsidRDefault="00AA2CA8" w:rsidP="00A54B8F">
            <w:pPr>
              <w:spacing w:line="300" w:lineRule="exact"/>
              <w:jc w:val="center"/>
              <w:rPr>
                <w:rFonts w:ascii="宋体" w:hAnsi="宋体"/>
                <w:szCs w:val="21"/>
              </w:rPr>
            </w:pPr>
            <w:r>
              <w:rPr>
                <w:rFonts w:ascii="宋体" w:hAnsi="宋体" w:hint="eastAsia"/>
                <w:szCs w:val="21"/>
              </w:rPr>
              <w:lastRenderedPageBreak/>
              <w:t>5</w:t>
            </w:r>
          </w:p>
        </w:tc>
        <w:tc>
          <w:tcPr>
            <w:tcW w:w="1080" w:type="dxa"/>
            <w:tcBorders>
              <w:top w:val="single" w:sz="4" w:space="0" w:color="auto"/>
              <w:left w:val="single" w:sz="4" w:space="0" w:color="auto"/>
              <w:bottom w:val="single" w:sz="4" w:space="0" w:color="auto"/>
              <w:right w:val="single" w:sz="4" w:space="0" w:color="auto"/>
            </w:tcBorders>
            <w:vAlign w:val="center"/>
          </w:tcPr>
          <w:p w14:paraId="493167CF" w14:textId="77777777" w:rsidR="00AA2CA8" w:rsidRDefault="00AA2CA8" w:rsidP="00A54B8F">
            <w:pPr>
              <w:spacing w:line="300" w:lineRule="exact"/>
              <w:jc w:val="center"/>
              <w:rPr>
                <w:rFonts w:ascii="宋体" w:hAnsi="宋体"/>
                <w:szCs w:val="21"/>
              </w:rPr>
            </w:pPr>
            <w:r>
              <w:rPr>
                <w:rFonts w:ascii="宋体" w:hAnsi="宋体" w:hint="eastAsia"/>
                <w:szCs w:val="21"/>
              </w:rPr>
              <w:t>装卸运输</w:t>
            </w:r>
          </w:p>
        </w:tc>
        <w:tc>
          <w:tcPr>
            <w:tcW w:w="8640" w:type="dxa"/>
            <w:tcBorders>
              <w:top w:val="single" w:sz="4" w:space="0" w:color="auto"/>
              <w:left w:val="single" w:sz="4" w:space="0" w:color="auto"/>
              <w:bottom w:val="single" w:sz="4" w:space="0" w:color="auto"/>
              <w:right w:val="single" w:sz="4" w:space="0" w:color="auto"/>
            </w:tcBorders>
            <w:vAlign w:val="center"/>
          </w:tcPr>
          <w:p w14:paraId="07684D6A" w14:textId="77777777" w:rsidR="00AA2CA8" w:rsidRDefault="00AA2CA8" w:rsidP="00A54B8F">
            <w:pPr>
              <w:spacing w:line="300" w:lineRule="exact"/>
              <w:rPr>
                <w:rFonts w:ascii="宋体" w:hAnsi="宋体"/>
                <w:szCs w:val="21"/>
              </w:rPr>
            </w:pPr>
            <w:r>
              <w:rPr>
                <w:rFonts w:ascii="宋体" w:hAnsi="宋体" w:hint="eastAsia"/>
                <w:szCs w:val="21"/>
              </w:rPr>
              <w:t>1、危险化学品的装卸运输人员，应对所装卸的危险化学品的理化性质和防护措施有所了解，能按装卸危险化学品的性质，佩戴相应的防护用具；</w:t>
            </w:r>
          </w:p>
          <w:p w14:paraId="476E8D7C" w14:textId="77777777" w:rsidR="00AA2CA8" w:rsidRDefault="00AA2CA8" w:rsidP="00A54B8F">
            <w:pPr>
              <w:spacing w:line="300" w:lineRule="exact"/>
              <w:rPr>
                <w:rFonts w:ascii="宋体" w:hAnsi="宋体"/>
                <w:szCs w:val="21"/>
              </w:rPr>
            </w:pPr>
            <w:r>
              <w:rPr>
                <w:rFonts w:ascii="宋体" w:hAnsi="宋体" w:hint="eastAsia"/>
                <w:szCs w:val="21"/>
              </w:rPr>
              <w:t>2、装运剧毒物、易燃液体、可燃气体等物品，能使用符合安全要求的装卸和运输工具；</w:t>
            </w:r>
          </w:p>
          <w:p w14:paraId="7736ADCD" w14:textId="77777777" w:rsidR="00AA2CA8" w:rsidRDefault="00AA2CA8" w:rsidP="00A54B8F">
            <w:pPr>
              <w:spacing w:line="300" w:lineRule="exact"/>
              <w:rPr>
                <w:rFonts w:ascii="宋体" w:hAnsi="宋体"/>
                <w:szCs w:val="21"/>
              </w:rPr>
            </w:pPr>
            <w:r>
              <w:rPr>
                <w:rFonts w:ascii="宋体" w:hAnsi="宋体" w:hint="eastAsia"/>
                <w:szCs w:val="21"/>
              </w:rPr>
              <w:t>3、运输易燃、易爆物品的机动车，其排气管装阻火器，并符合危险化学品的运输资质；</w:t>
            </w:r>
          </w:p>
          <w:p w14:paraId="07B696EC" w14:textId="77777777" w:rsidR="00AA2CA8" w:rsidRDefault="00AA2CA8" w:rsidP="00A54B8F">
            <w:pPr>
              <w:spacing w:line="300" w:lineRule="exact"/>
              <w:rPr>
                <w:rFonts w:ascii="宋体" w:hAnsi="宋体"/>
                <w:szCs w:val="21"/>
              </w:rPr>
            </w:pPr>
            <w:r>
              <w:rPr>
                <w:rFonts w:ascii="宋体" w:hAnsi="宋体" w:hint="eastAsia"/>
                <w:szCs w:val="21"/>
              </w:rPr>
              <w:t>4、危险化学品装卸前，应按有关规定对车辆进行静电导出、通风、静止等操作；</w:t>
            </w:r>
          </w:p>
          <w:p w14:paraId="02C8A28C" w14:textId="77777777" w:rsidR="00AA2CA8" w:rsidRDefault="00AA2CA8" w:rsidP="00A54B8F">
            <w:pPr>
              <w:spacing w:line="300" w:lineRule="exact"/>
              <w:rPr>
                <w:rFonts w:ascii="宋体" w:hAnsi="宋体"/>
                <w:szCs w:val="21"/>
              </w:rPr>
            </w:pPr>
            <w:r>
              <w:rPr>
                <w:rFonts w:ascii="宋体" w:hAnsi="宋体" w:hint="eastAsia"/>
                <w:szCs w:val="21"/>
              </w:rPr>
              <w:t>5、运输危险化学品的车辆，应按指定路线，限定速度行驶。</w:t>
            </w:r>
          </w:p>
        </w:tc>
        <w:tc>
          <w:tcPr>
            <w:tcW w:w="1260" w:type="dxa"/>
            <w:tcBorders>
              <w:top w:val="single" w:sz="4" w:space="0" w:color="auto"/>
              <w:left w:val="single" w:sz="4" w:space="0" w:color="auto"/>
              <w:bottom w:val="single" w:sz="4" w:space="0" w:color="auto"/>
              <w:right w:val="single" w:sz="4" w:space="0" w:color="auto"/>
            </w:tcBorders>
            <w:vAlign w:val="center"/>
          </w:tcPr>
          <w:p w14:paraId="66107AEC" w14:textId="77777777" w:rsidR="00AA2CA8" w:rsidRDefault="00AA2CA8" w:rsidP="00A54B8F">
            <w:pPr>
              <w:spacing w:line="300" w:lineRule="exact"/>
              <w:jc w:val="center"/>
              <w:rPr>
                <w:rFonts w:ascii="宋体" w:hAnsi="宋体"/>
                <w:szCs w:val="21"/>
              </w:rPr>
            </w:pPr>
            <w:r>
              <w:rPr>
                <w:rFonts w:ascii="宋体" w:hAnsi="宋体" w:hint="eastAsia"/>
                <w:szCs w:val="21"/>
              </w:rPr>
              <w:t>查现场</w:t>
            </w:r>
          </w:p>
        </w:tc>
        <w:tc>
          <w:tcPr>
            <w:tcW w:w="720" w:type="dxa"/>
            <w:tcBorders>
              <w:top w:val="single" w:sz="4" w:space="0" w:color="auto"/>
              <w:left w:val="single" w:sz="4" w:space="0" w:color="auto"/>
              <w:bottom w:val="single" w:sz="4" w:space="0" w:color="auto"/>
              <w:right w:val="single" w:sz="4" w:space="0" w:color="auto"/>
            </w:tcBorders>
            <w:vAlign w:val="center"/>
          </w:tcPr>
          <w:p w14:paraId="21489411" w14:textId="77777777" w:rsidR="00AA2CA8" w:rsidRDefault="00AA2CA8" w:rsidP="00A54B8F">
            <w:pPr>
              <w:tabs>
                <w:tab w:val="left" w:pos="1800"/>
              </w:tabs>
              <w:spacing w:line="30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786522F8" w14:textId="77777777" w:rsidR="00AA2CA8" w:rsidRDefault="00AA2CA8" w:rsidP="00A54B8F">
            <w:pPr>
              <w:tabs>
                <w:tab w:val="left" w:pos="1800"/>
              </w:tabs>
              <w:spacing w:line="300" w:lineRule="exact"/>
              <w:jc w:val="center"/>
              <w:rPr>
                <w:rFonts w:ascii="宋体" w:hAnsi="宋体"/>
                <w:szCs w:val="21"/>
              </w:rPr>
            </w:pPr>
          </w:p>
        </w:tc>
      </w:tr>
      <w:tr w:rsidR="00AA2CA8" w14:paraId="4ED9A7E6" w14:textId="77777777" w:rsidTr="00A54B8F">
        <w:trPr>
          <w:cantSplit/>
          <w:trHeight w:val="1830"/>
        </w:trPr>
        <w:tc>
          <w:tcPr>
            <w:tcW w:w="1908" w:type="dxa"/>
            <w:gridSpan w:val="2"/>
            <w:tcBorders>
              <w:top w:val="single" w:sz="4" w:space="0" w:color="auto"/>
              <w:left w:val="single" w:sz="4" w:space="0" w:color="auto"/>
              <w:bottom w:val="single" w:sz="4" w:space="0" w:color="auto"/>
              <w:right w:val="single" w:sz="4" w:space="0" w:color="auto"/>
            </w:tcBorders>
            <w:vAlign w:val="center"/>
          </w:tcPr>
          <w:p w14:paraId="7C689C4A" w14:textId="77777777" w:rsidR="00AA2CA8" w:rsidRDefault="00AA2CA8" w:rsidP="00A54B8F">
            <w:pPr>
              <w:spacing w:line="300" w:lineRule="exact"/>
              <w:jc w:val="center"/>
              <w:rPr>
                <w:rFonts w:ascii="宋体" w:hAnsi="宋体"/>
                <w:szCs w:val="21"/>
              </w:rPr>
            </w:pPr>
            <w:r>
              <w:rPr>
                <w:rFonts w:ascii="宋体" w:hAnsi="宋体" w:hint="eastAsia"/>
                <w:szCs w:val="21"/>
              </w:rPr>
              <w:t>检查与责任制挂钩记  录</w:t>
            </w:r>
          </w:p>
        </w:tc>
        <w:tc>
          <w:tcPr>
            <w:tcW w:w="12600" w:type="dxa"/>
            <w:gridSpan w:val="4"/>
            <w:tcBorders>
              <w:top w:val="single" w:sz="4" w:space="0" w:color="auto"/>
              <w:left w:val="single" w:sz="4" w:space="0" w:color="auto"/>
              <w:bottom w:val="single" w:sz="4" w:space="0" w:color="auto"/>
              <w:right w:val="single" w:sz="4" w:space="0" w:color="auto"/>
            </w:tcBorders>
          </w:tcPr>
          <w:p w14:paraId="5440BA9E" w14:textId="77777777" w:rsidR="00AA2CA8" w:rsidRDefault="00AA2CA8" w:rsidP="00A54B8F">
            <w:pPr>
              <w:tabs>
                <w:tab w:val="left" w:pos="1800"/>
              </w:tabs>
              <w:spacing w:line="300" w:lineRule="exact"/>
              <w:jc w:val="center"/>
              <w:rPr>
                <w:rFonts w:ascii="宋体" w:hAnsi="宋体"/>
                <w:szCs w:val="21"/>
              </w:rPr>
            </w:pPr>
          </w:p>
          <w:p w14:paraId="5244236D" w14:textId="77777777" w:rsidR="00AA2CA8" w:rsidRDefault="00AA2CA8" w:rsidP="00A54B8F">
            <w:pPr>
              <w:tabs>
                <w:tab w:val="left" w:pos="1800"/>
              </w:tabs>
              <w:spacing w:line="300" w:lineRule="exact"/>
              <w:jc w:val="center"/>
              <w:rPr>
                <w:rFonts w:ascii="宋体" w:hAnsi="宋体"/>
                <w:szCs w:val="21"/>
              </w:rPr>
            </w:pPr>
          </w:p>
          <w:p w14:paraId="1B0FF93F" w14:textId="77777777" w:rsidR="00AA2CA8" w:rsidRDefault="00AA2CA8" w:rsidP="00A54B8F">
            <w:pPr>
              <w:tabs>
                <w:tab w:val="left" w:pos="1800"/>
              </w:tabs>
              <w:spacing w:line="300" w:lineRule="exact"/>
              <w:jc w:val="center"/>
              <w:rPr>
                <w:rFonts w:ascii="宋体" w:hAnsi="宋体"/>
                <w:szCs w:val="21"/>
              </w:rPr>
            </w:pPr>
          </w:p>
        </w:tc>
      </w:tr>
    </w:tbl>
    <w:p w14:paraId="0F0AFD5F" w14:textId="77777777" w:rsidR="00AA2CA8" w:rsidRDefault="00AA2CA8" w:rsidP="00AA2CA8">
      <w:pPr>
        <w:keepNext/>
        <w:keepLines/>
        <w:jc w:val="center"/>
        <w:outlineLvl w:val="3"/>
        <w:rPr>
          <w:rFonts w:ascii="宋体" w:hAnsi="宋体"/>
          <w:b/>
          <w:bCs/>
          <w:sz w:val="28"/>
          <w:szCs w:val="28"/>
        </w:rPr>
      </w:pPr>
      <w:bookmarkStart w:id="247" w:name="_Toc334616276"/>
      <w:r>
        <w:rPr>
          <w:rFonts w:ascii="宋体" w:hAnsi="宋体" w:hint="eastAsia"/>
          <w:b/>
          <w:bCs/>
          <w:sz w:val="28"/>
          <w:szCs w:val="28"/>
        </w:rPr>
        <w:t>电气设备（专业）安全检查表</w:t>
      </w:r>
      <w:bookmarkEnd w:id="247"/>
    </w:p>
    <w:p w14:paraId="33A6DEAF" w14:textId="77777777" w:rsidR="00AA2CA8" w:rsidRDefault="00AA2CA8" w:rsidP="009D7577">
      <w:pPr>
        <w:spacing w:afterLines="50" w:after="120" w:line="320" w:lineRule="exact"/>
        <w:ind w:firstLineChars="100" w:firstLine="210"/>
        <w:rPr>
          <w:rFonts w:ascii="宋体" w:hAnsi="宋体"/>
          <w:szCs w:val="21"/>
        </w:rPr>
      </w:pPr>
      <w:r>
        <w:rPr>
          <w:rFonts w:ascii="宋体" w:hAnsi="宋体" w:hint="eastAsia"/>
          <w:szCs w:val="21"/>
        </w:rPr>
        <w:t>检查人：</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检查时间：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440"/>
        <w:gridCol w:w="7380"/>
        <w:gridCol w:w="1564"/>
        <w:gridCol w:w="776"/>
        <w:gridCol w:w="2520"/>
      </w:tblGrid>
      <w:tr w:rsidR="00AA2CA8" w14:paraId="3AB9304B" w14:textId="77777777" w:rsidTr="00A54B8F">
        <w:trPr>
          <w:cantSplit/>
          <w:trHeight w:val="1077"/>
        </w:trPr>
        <w:tc>
          <w:tcPr>
            <w:tcW w:w="828" w:type="dxa"/>
            <w:tcBorders>
              <w:top w:val="single" w:sz="4" w:space="0" w:color="auto"/>
              <w:left w:val="single" w:sz="4" w:space="0" w:color="auto"/>
              <w:bottom w:val="single" w:sz="4" w:space="0" w:color="auto"/>
              <w:right w:val="single" w:sz="4" w:space="0" w:color="auto"/>
            </w:tcBorders>
          </w:tcPr>
          <w:p w14:paraId="23B9A9C1" w14:textId="77777777" w:rsidR="00AA2CA8" w:rsidRDefault="00AA2CA8" w:rsidP="00A54B8F">
            <w:pPr>
              <w:spacing w:line="320" w:lineRule="exact"/>
              <w:jc w:val="center"/>
              <w:rPr>
                <w:rFonts w:ascii="宋体" w:hAnsi="宋体"/>
                <w:szCs w:val="21"/>
              </w:rPr>
            </w:pPr>
          </w:p>
          <w:p w14:paraId="24B22436" w14:textId="77777777" w:rsidR="00AA2CA8" w:rsidRDefault="00AA2CA8" w:rsidP="00A54B8F">
            <w:pPr>
              <w:spacing w:line="320" w:lineRule="exact"/>
              <w:jc w:val="center"/>
              <w:rPr>
                <w:rFonts w:ascii="宋体" w:hAnsi="宋体"/>
                <w:szCs w:val="21"/>
              </w:rPr>
            </w:pPr>
            <w:r>
              <w:rPr>
                <w:rFonts w:ascii="宋体" w:hAnsi="宋体" w:hint="eastAsia"/>
                <w:szCs w:val="21"/>
              </w:rPr>
              <w:t>目的</w:t>
            </w:r>
          </w:p>
        </w:tc>
        <w:tc>
          <w:tcPr>
            <w:tcW w:w="13680" w:type="dxa"/>
            <w:gridSpan w:val="5"/>
            <w:tcBorders>
              <w:top w:val="single" w:sz="4" w:space="0" w:color="auto"/>
              <w:left w:val="single" w:sz="4" w:space="0" w:color="auto"/>
              <w:bottom w:val="single" w:sz="4" w:space="0" w:color="auto"/>
              <w:right w:val="single" w:sz="4" w:space="0" w:color="auto"/>
            </w:tcBorders>
            <w:vAlign w:val="center"/>
          </w:tcPr>
          <w:p w14:paraId="6123EFF3" w14:textId="77777777" w:rsidR="00AA2CA8" w:rsidRDefault="00AA2CA8" w:rsidP="00A54B8F">
            <w:pPr>
              <w:spacing w:line="320" w:lineRule="exact"/>
              <w:ind w:firstLineChars="200" w:firstLine="420"/>
              <w:rPr>
                <w:rFonts w:ascii="宋体" w:hAnsi="宋体"/>
                <w:szCs w:val="21"/>
              </w:rPr>
            </w:pPr>
            <w:r>
              <w:rPr>
                <w:rFonts w:ascii="宋体" w:hAnsi="宋体" w:hint="eastAsia"/>
                <w:szCs w:val="21"/>
              </w:rPr>
              <w:t>对变、配电</w:t>
            </w:r>
            <w:r>
              <w:rPr>
                <w:rFonts w:ascii="宋体" w:hAnsi="宋体" w:hint="eastAsia"/>
                <w:spacing w:val="-8"/>
                <w:szCs w:val="21"/>
              </w:rPr>
              <w:t>安全管理中可能存在的隐患、有害危险因素、缺陷等进行查证，查找不安全因素和不安全行为，以确定隐患或有害、危险因素或缺陷存在状态，以及它们转化为事故的条件，以制定整改措施，消除或控制隐患和有害与危险因素，确保生产安全，使企业符合《危险化学品从业单位安全标准化规范》的要求。</w:t>
            </w:r>
          </w:p>
        </w:tc>
      </w:tr>
      <w:tr w:rsidR="00AA2CA8" w14:paraId="5FBD6364" w14:textId="77777777" w:rsidTr="00A54B8F">
        <w:trPr>
          <w:cantSplit/>
          <w:trHeight w:val="838"/>
        </w:trPr>
        <w:tc>
          <w:tcPr>
            <w:tcW w:w="828" w:type="dxa"/>
            <w:tcBorders>
              <w:top w:val="single" w:sz="4" w:space="0" w:color="auto"/>
              <w:left w:val="single" w:sz="4" w:space="0" w:color="auto"/>
              <w:bottom w:val="single" w:sz="4" w:space="0" w:color="auto"/>
              <w:right w:val="single" w:sz="4" w:space="0" w:color="auto"/>
            </w:tcBorders>
          </w:tcPr>
          <w:p w14:paraId="6D7E801D" w14:textId="77777777" w:rsidR="00AA2CA8" w:rsidRDefault="00AA2CA8" w:rsidP="00A54B8F">
            <w:pPr>
              <w:spacing w:line="320" w:lineRule="exact"/>
              <w:jc w:val="center"/>
              <w:rPr>
                <w:rFonts w:ascii="宋体" w:hAnsi="宋体"/>
                <w:szCs w:val="21"/>
              </w:rPr>
            </w:pPr>
            <w:r>
              <w:rPr>
                <w:rFonts w:ascii="宋体" w:hAnsi="宋体" w:hint="eastAsia"/>
                <w:szCs w:val="21"/>
              </w:rPr>
              <w:t>要求</w:t>
            </w:r>
          </w:p>
        </w:tc>
        <w:tc>
          <w:tcPr>
            <w:tcW w:w="13680" w:type="dxa"/>
            <w:gridSpan w:val="5"/>
            <w:tcBorders>
              <w:top w:val="single" w:sz="4" w:space="0" w:color="auto"/>
              <w:left w:val="single" w:sz="4" w:space="0" w:color="auto"/>
              <w:bottom w:val="single" w:sz="4" w:space="0" w:color="auto"/>
              <w:right w:val="single" w:sz="4" w:space="0" w:color="auto"/>
            </w:tcBorders>
            <w:vAlign w:val="center"/>
          </w:tcPr>
          <w:p w14:paraId="2905D4B1" w14:textId="77777777" w:rsidR="00AA2CA8" w:rsidRDefault="00AA2CA8" w:rsidP="00A54B8F">
            <w:pPr>
              <w:spacing w:line="320" w:lineRule="exact"/>
              <w:ind w:firstLineChars="200" w:firstLine="420"/>
              <w:rPr>
                <w:rFonts w:ascii="宋体" w:hAnsi="宋体"/>
                <w:szCs w:val="21"/>
              </w:rPr>
            </w:pPr>
            <w:r>
              <w:rPr>
                <w:rFonts w:ascii="宋体" w:hAnsi="宋体" w:hint="eastAsia"/>
                <w:szCs w:val="21"/>
              </w:rPr>
              <w:t>按照《危险化学品从业单位安全标准化规范》的要求认真检查，不放过任何可疑点。对查出问题及时通知有关单位处理，暂时无法处理得应督促有关单位采取有效的预防措施，并立即向安全环保处或公司领导报告。</w:t>
            </w:r>
          </w:p>
        </w:tc>
      </w:tr>
      <w:tr w:rsidR="00AA2CA8" w14:paraId="43CD2E5A" w14:textId="77777777" w:rsidTr="00A54B8F">
        <w:trPr>
          <w:cantSplit/>
          <w:trHeight w:val="411"/>
        </w:trPr>
        <w:tc>
          <w:tcPr>
            <w:tcW w:w="828" w:type="dxa"/>
            <w:tcBorders>
              <w:top w:val="single" w:sz="4" w:space="0" w:color="auto"/>
              <w:left w:val="single" w:sz="4" w:space="0" w:color="auto"/>
              <w:bottom w:val="single" w:sz="4" w:space="0" w:color="auto"/>
              <w:right w:val="single" w:sz="4" w:space="0" w:color="auto"/>
            </w:tcBorders>
            <w:vAlign w:val="center"/>
          </w:tcPr>
          <w:p w14:paraId="7F9ACC0A" w14:textId="77777777" w:rsidR="00AA2CA8" w:rsidRDefault="00AA2CA8" w:rsidP="00A54B8F">
            <w:pPr>
              <w:spacing w:line="320" w:lineRule="exact"/>
              <w:jc w:val="center"/>
              <w:rPr>
                <w:rFonts w:ascii="宋体" w:hAnsi="宋体"/>
                <w:szCs w:val="21"/>
              </w:rPr>
            </w:pPr>
            <w:r>
              <w:rPr>
                <w:rFonts w:ascii="宋体" w:hAnsi="宋体" w:hint="eastAsia"/>
                <w:szCs w:val="21"/>
              </w:rPr>
              <w:t>内容</w:t>
            </w:r>
          </w:p>
        </w:tc>
        <w:tc>
          <w:tcPr>
            <w:tcW w:w="13680" w:type="dxa"/>
            <w:gridSpan w:val="5"/>
            <w:tcBorders>
              <w:top w:val="single" w:sz="4" w:space="0" w:color="auto"/>
              <w:left w:val="single" w:sz="4" w:space="0" w:color="auto"/>
              <w:bottom w:val="single" w:sz="4" w:space="0" w:color="auto"/>
              <w:right w:val="single" w:sz="4" w:space="0" w:color="auto"/>
            </w:tcBorders>
            <w:vAlign w:val="center"/>
          </w:tcPr>
          <w:p w14:paraId="70929E3B"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见检查项目</w:t>
            </w:r>
          </w:p>
        </w:tc>
      </w:tr>
      <w:tr w:rsidR="00AA2CA8" w14:paraId="4026484F" w14:textId="77777777" w:rsidTr="00A54B8F">
        <w:trPr>
          <w:cantSplit/>
          <w:trHeight w:val="431"/>
        </w:trPr>
        <w:tc>
          <w:tcPr>
            <w:tcW w:w="828" w:type="dxa"/>
            <w:tcBorders>
              <w:top w:val="single" w:sz="4" w:space="0" w:color="auto"/>
              <w:left w:val="single" w:sz="4" w:space="0" w:color="auto"/>
              <w:bottom w:val="single" w:sz="4" w:space="0" w:color="auto"/>
              <w:right w:val="single" w:sz="4" w:space="0" w:color="auto"/>
            </w:tcBorders>
            <w:vAlign w:val="center"/>
          </w:tcPr>
          <w:p w14:paraId="31780258" w14:textId="77777777" w:rsidR="00AA2CA8" w:rsidRDefault="00AA2CA8" w:rsidP="00A54B8F">
            <w:pPr>
              <w:spacing w:line="320" w:lineRule="exact"/>
              <w:jc w:val="center"/>
              <w:rPr>
                <w:rFonts w:ascii="宋体" w:hAnsi="宋体"/>
                <w:szCs w:val="21"/>
              </w:rPr>
            </w:pPr>
            <w:r>
              <w:rPr>
                <w:rFonts w:ascii="宋体" w:hAnsi="宋体" w:hint="eastAsia"/>
                <w:szCs w:val="21"/>
              </w:rPr>
              <w:t>计划</w:t>
            </w:r>
          </w:p>
        </w:tc>
        <w:tc>
          <w:tcPr>
            <w:tcW w:w="13680" w:type="dxa"/>
            <w:gridSpan w:val="5"/>
            <w:tcBorders>
              <w:top w:val="single" w:sz="4" w:space="0" w:color="auto"/>
              <w:left w:val="single" w:sz="4" w:space="0" w:color="auto"/>
              <w:bottom w:val="single" w:sz="4" w:space="0" w:color="auto"/>
              <w:right w:val="single" w:sz="4" w:space="0" w:color="auto"/>
            </w:tcBorders>
            <w:vAlign w:val="center"/>
          </w:tcPr>
          <w:p w14:paraId="63FEC707"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每年不少于两次检查</w:t>
            </w:r>
          </w:p>
        </w:tc>
      </w:tr>
      <w:tr w:rsidR="00AA2CA8" w14:paraId="32F1FDDD" w14:textId="77777777" w:rsidTr="00A54B8F">
        <w:trPr>
          <w:cantSplit/>
          <w:trHeight w:val="257"/>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17B0E6B4" w14:textId="77777777" w:rsidR="00AA2CA8" w:rsidRDefault="00AA2CA8" w:rsidP="00A54B8F">
            <w:pPr>
              <w:spacing w:line="320" w:lineRule="exact"/>
              <w:jc w:val="center"/>
              <w:rPr>
                <w:rFonts w:ascii="宋体" w:hAnsi="宋体"/>
                <w:szCs w:val="21"/>
              </w:rPr>
            </w:pPr>
            <w:r>
              <w:rPr>
                <w:rFonts w:ascii="宋体" w:hAnsi="宋体" w:hint="eastAsia"/>
                <w:szCs w:val="21"/>
              </w:rPr>
              <w:t>序号</w:t>
            </w:r>
          </w:p>
        </w:tc>
        <w:tc>
          <w:tcPr>
            <w:tcW w:w="1440" w:type="dxa"/>
            <w:vMerge w:val="restart"/>
            <w:tcBorders>
              <w:top w:val="single" w:sz="4" w:space="0" w:color="auto"/>
              <w:left w:val="single" w:sz="4" w:space="0" w:color="auto"/>
              <w:bottom w:val="single" w:sz="4" w:space="0" w:color="auto"/>
              <w:right w:val="single" w:sz="4" w:space="0" w:color="auto"/>
            </w:tcBorders>
            <w:vAlign w:val="center"/>
          </w:tcPr>
          <w:p w14:paraId="788F3F5C" w14:textId="77777777" w:rsidR="00AA2CA8" w:rsidRDefault="00AA2CA8" w:rsidP="00A54B8F">
            <w:pPr>
              <w:spacing w:line="320" w:lineRule="exact"/>
              <w:jc w:val="center"/>
              <w:rPr>
                <w:rFonts w:ascii="宋体" w:hAnsi="宋体"/>
                <w:szCs w:val="21"/>
              </w:rPr>
            </w:pPr>
            <w:r>
              <w:rPr>
                <w:rFonts w:ascii="宋体" w:hAnsi="宋体" w:hint="eastAsia"/>
                <w:szCs w:val="21"/>
              </w:rPr>
              <w:t>检查项目</w:t>
            </w:r>
          </w:p>
        </w:tc>
        <w:tc>
          <w:tcPr>
            <w:tcW w:w="7380" w:type="dxa"/>
            <w:vMerge w:val="restart"/>
            <w:tcBorders>
              <w:top w:val="single" w:sz="4" w:space="0" w:color="auto"/>
              <w:left w:val="single" w:sz="4" w:space="0" w:color="auto"/>
              <w:bottom w:val="single" w:sz="4" w:space="0" w:color="auto"/>
              <w:right w:val="single" w:sz="4" w:space="0" w:color="auto"/>
            </w:tcBorders>
            <w:vAlign w:val="center"/>
          </w:tcPr>
          <w:p w14:paraId="2A7EA090" w14:textId="77777777" w:rsidR="00AA2CA8" w:rsidRDefault="00AA2CA8" w:rsidP="00A54B8F">
            <w:pPr>
              <w:spacing w:line="320" w:lineRule="exact"/>
              <w:jc w:val="center"/>
              <w:rPr>
                <w:rFonts w:ascii="宋体" w:hAnsi="宋体"/>
                <w:szCs w:val="21"/>
              </w:rPr>
            </w:pPr>
            <w:r>
              <w:rPr>
                <w:rFonts w:ascii="宋体" w:hAnsi="宋体" w:hint="eastAsia"/>
                <w:szCs w:val="21"/>
              </w:rPr>
              <w:t>检查标准</w:t>
            </w:r>
          </w:p>
        </w:tc>
        <w:tc>
          <w:tcPr>
            <w:tcW w:w="1564" w:type="dxa"/>
            <w:vMerge w:val="restart"/>
            <w:tcBorders>
              <w:top w:val="single" w:sz="4" w:space="0" w:color="auto"/>
              <w:left w:val="single" w:sz="4" w:space="0" w:color="auto"/>
              <w:bottom w:val="single" w:sz="4" w:space="0" w:color="auto"/>
              <w:right w:val="single" w:sz="4" w:space="0" w:color="auto"/>
            </w:tcBorders>
            <w:vAlign w:val="center"/>
          </w:tcPr>
          <w:p w14:paraId="56E27CC4" w14:textId="77777777" w:rsidR="00AA2CA8" w:rsidRDefault="00AA2CA8" w:rsidP="00A54B8F">
            <w:pPr>
              <w:spacing w:line="320" w:lineRule="exact"/>
              <w:jc w:val="center"/>
              <w:rPr>
                <w:rFonts w:ascii="宋体" w:hAnsi="宋体"/>
                <w:szCs w:val="21"/>
              </w:rPr>
            </w:pPr>
            <w:r>
              <w:rPr>
                <w:rFonts w:ascii="宋体" w:hAnsi="宋体" w:hint="eastAsia"/>
                <w:szCs w:val="21"/>
              </w:rPr>
              <w:t>检查方法（或依据）</w:t>
            </w:r>
          </w:p>
        </w:tc>
        <w:tc>
          <w:tcPr>
            <w:tcW w:w="3296" w:type="dxa"/>
            <w:gridSpan w:val="2"/>
            <w:tcBorders>
              <w:top w:val="single" w:sz="4" w:space="0" w:color="auto"/>
              <w:left w:val="single" w:sz="4" w:space="0" w:color="auto"/>
              <w:bottom w:val="single" w:sz="4" w:space="0" w:color="auto"/>
              <w:right w:val="single" w:sz="4" w:space="0" w:color="auto"/>
            </w:tcBorders>
            <w:vAlign w:val="center"/>
          </w:tcPr>
          <w:p w14:paraId="49D95DD8" w14:textId="77777777" w:rsidR="00AA2CA8" w:rsidRDefault="00AA2CA8" w:rsidP="00A54B8F">
            <w:pPr>
              <w:tabs>
                <w:tab w:val="left" w:pos="1800"/>
              </w:tabs>
              <w:spacing w:line="320" w:lineRule="exact"/>
              <w:ind w:firstLineChars="100" w:firstLine="210"/>
              <w:jc w:val="center"/>
              <w:rPr>
                <w:rFonts w:ascii="宋体" w:hAnsi="宋体"/>
                <w:szCs w:val="21"/>
              </w:rPr>
            </w:pPr>
            <w:r>
              <w:rPr>
                <w:rFonts w:ascii="宋体" w:hAnsi="宋体" w:hint="eastAsia"/>
                <w:szCs w:val="21"/>
              </w:rPr>
              <w:t>检查评价</w:t>
            </w:r>
          </w:p>
        </w:tc>
      </w:tr>
      <w:tr w:rsidR="00AA2CA8" w14:paraId="07E0976D" w14:textId="77777777" w:rsidTr="00A54B8F">
        <w:trPr>
          <w:cantSplit/>
          <w:trHeight w:val="136"/>
        </w:trPr>
        <w:tc>
          <w:tcPr>
            <w:tcW w:w="828" w:type="dxa"/>
            <w:vMerge/>
            <w:tcBorders>
              <w:top w:val="single" w:sz="4" w:space="0" w:color="auto"/>
              <w:left w:val="single" w:sz="4" w:space="0" w:color="auto"/>
              <w:bottom w:val="single" w:sz="4" w:space="0" w:color="auto"/>
              <w:right w:val="single" w:sz="4" w:space="0" w:color="auto"/>
            </w:tcBorders>
            <w:vAlign w:val="center"/>
          </w:tcPr>
          <w:p w14:paraId="08A4CB53" w14:textId="77777777" w:rsidR="00AA2CA8" w:rsidRDefault="00AA2CA8" w:rsidP="00A54B8F">
            <w:pPr>
              <w:widowControl/>
              <w:spacing w:line="320" w:lineRule="exact"/>
              <w:jc w:val="center"/>
              <w:rPr>
                <w:rFonts w:ascii="宋体" w:hAnsi="宋体"/>
                <w:szCs w:val="21"/>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3518DFEF" w14:textId="77777777" w:rsidR="00AA2CA8" w:rsidRDefault="00AA2CA8" w:rsidP="00A54B8F">
            <w:pPr>
              <w:widowControl/>
              <w:spacing w:line="320" w:lineRule="exact"/>
              <w:jc w:val="center"/>
              <w:rPr>
                <w:rFonts w:ascii="宋体" w:hAnsi="宋体"/>
                <w:szCs w:val="21"/>
              </w:rPr>
            </w:pPr>
          </w:p>
        </w:tc>
        <w:tc>
          <w:tcPr>
            <w:tcW w:w="7380" w:type="dxa"/>
            <w:vMerge/>
            <w:tcBorders>
              <w:top w:val="single" w:sz="4" w:space="0" w:color="auto"/>
              <w:left w:val="single" w:sz="4" w:space="0" w:color="auto"/>
              <w:bottom w:val="single" w:sz="4" w:space="0" w:color="auto"/>
              <w:right w:val="single" w:sz="4" w:space="0" w:color="auto"/>
            </w:tcBorders>
            <w:vAlign w:val="center"/>
          </w:tcPr>
          <w:p w14:paraId="165390D2" w14:textId="77777777" w:rsidR="00AA2CA8" w:rsidRDefault="00AA2CA8" w:rsidP="00A54B8F">
            <w:pPr>
              <w:widowControl/>
              <w:spacing w:line="320" w:lineRule="exact"/>
              <w:jc w:val="center"/>
              <w:rPr>
                <w:rFonts w:ascii="宋体" w:hAnsi="宋体"/>
                <w:szCs w:val="21"/>
              </w:rPr>
            </w:pPr>
          </w:p>
        </w:tc>
        <w:tc>
          <w:tcPr>
            <w:tcW w:w="1564" w:type="dxa"/>
            <w:vMerge/>
            <w:tcBorders>
              <w:top w:val="single" w:sz="4" w:space="0" w:color="auto"/>
              <w:left w:val="single" w:sz="4" w:space="0" w:color="auto"/>
              <w:bottom w:val="single" w:sz="4" w:space="0" w:color="auto"/>
              <w:right w:val="single" w:sz="4" w:space="0" w:color="auto"/>
            </w:tcBorders>
            <w:vAlign w:val="center"/>
          </w:tcPr>
          <w:p w14:paraId="1EE77639" w14:textId="77777777" w:rsidR="00AA2CA8" w:rsidRDefault="00AA2CA8" w:rsidP="00A54B8F">
            <w:pPr>
              <w:widowControl/>
              <w:spacing w:line="320" w:lineRule="exact"/>
              <w:jc w:val="center"/>
              <w:rPr>
                <w:rFonts w:ascii="宋体" w:hAnsi="宋体"/>
                <w:szCs w:val="21"/>
              </w:rPr>
            </w:pPr>
          </w:p>
        </w:tc>
        <w:tc>
          <w:tcPr>
            <w:tcW w:w="776" w:type="dxa"/>
            <w:tcBorders>
              <w:top w:val="single" w:sz="4" w:space="0" w:color="auto"/>
              <w:left w:val="single" w:sz="4" w:space="0" w:color="auto"/>
              <w:bottom w:val="single" w:sz="4" w:space="0" w:color="auto"/>
              <w:right w:val="single" w:sz="4" w:space="0" w:color="auto"/>
            </w:tcBorders>
            <w:vAlign w:val="center"/>
          </w:tcPr>
          <w:p w14:paraId="30AF2972"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符合</w:t>
            </w:r>
          </w:p>
        </w:tc>
        <w:tc>
          <w:tcPr>
            <w:tcW w:w="2520" w:type="dxa"/>
            <w:tcBorders>
              <w:top w:val="single" w:sz="4" w:space="0" w:color="auto"/>
              <w:left w:val="single" w:sz="4" w:space="0" w:color="auto"/>
              <w:bottom w:val="single" w:sz="4" w:space="0" w:color="auto"/>
              <w:right w:val="single" w:sz="4" w:space="0" w:color="auto"/>
            </w:tcBorders>
            <w:vAlign w:val="center"/>
          </w:tcPr>
          <w:p w14:paraId="4AD5D1DB"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不符合及主要问题</w:t>
            </w:r>
          </w:p>
        </w:tc>
      </w:tr>
      <w:tr w:rsidR="00AA2CA8" w14:paraId="023FD893" w14:textId="77777777" w:rsidTr="00A54B8F">
        <w:trPr>
          <w:trHeight w:val="2004"/>
        </w:trPr>
        <w:tc>
          <w:tcPr>
            <w:tcW w:w="828" w:type="dxa"/>
            <w:tcBorders>
              <w:top w:val="single" w:sz="4" w:space="0" w:color="auto"/>
              <w:left w:val="single" w:sz="4" w:space="0" w:color="auto"/>
              <w:bottom w:val="single" w:sz="4" w:space="0" w:color="auto"/>
              <w:right w:val="single" w:sz="4" w:space="0" w:color="auto"/>
            </w:tcBorders>
            <w:vAlign w:val="center"/>
          </w:tcPr>
          <w:p w14:paraId="4E1DF468"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lastRenderedPageBreak/>
              <w:t>1</w:t>
            </w:r>
          </w:p>
        </w:tc>
        <w:tc>
          <w:tcPr>
            <w:tcW w:w="1440" w:type="dxa"/>
            <w:tcBorders>
              <w:top w:val="single" w:sz="4" w:space="0" w:color="auto"/>
              <w:left w:val="single" w:sz="4" w:space="0" w:color="auto"/>
              <w:bottom w:val="single" w:sz="4" w:space="0" w:color="auto"/>
              <w:right w:val="single" w:sz="4" w:space="0" w:color="auto"/>
            </w:tcBorders>
            <w:vAlign w:val="center"/>
          </w:tcPr>
          <w:p w14:paraId="6E362261"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电气作业</w:t>
            </w:r>
          </w:p>
        </w:tc>
        <w:tc>
          <w:tcPr>
            <w:tcW w:w="7380" w:type="dxa"/>
            <w:tcBorders>
              <w:top w:val="single" w:sz="4" w:space="0" w:color="auto"/>
              <w:left w:val="single" w:sz="4" w:space="0" w:color="auto"/>
              <w:bottom w:val="single" w:sz="4" w:space="0" w:color="auto"/>
              <w:right w:val="single" w:sz="4" w:space="0" w:color="auto"/>
            </w:tcBorders>
            <w:vAlign w:val="center"/>
          </w:tcPr>
          <w:p w14:paraId="2DD1D2F5"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1.认真执行《电力安全作业规程》等电业法规；做好系统模拟图、二次线路图、电缆走向图。认真执行工作票、操作票、临时用电票。定期检修、定期试验、定期清理。</w:t>
            </w:r>
          </w:p>
          <w:p w14:paraId="6596D43F"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 xml:space="preserve">2、落实好检修规程、运行规程、试验规程、安全作业规程、事故处理规程。做好检修记录、运行记录、试验记录、事故记录设备缺陷记录。各项作业都要严格落实安全措施。 </w:t>
            </w:r>
          </w:p>
        </w:tc>
        <w:tc>
          <w:tcPr>
            <w:tcW w:w="1564" w:type="dxa"/>
            <w:tcBorders>
              <w:top w:val="single" w:sz="4" w:space="0" w:color="auto"/>
              <w:left w:val="single" w:sz="4" w:space="0" w:color="auto"/>
              <w:bottom w:val="single" w:sz="4" w:space="0" w:color="auto"/>
              <w:right w:val="single" w:sz="4" w:space="0" w:color="auto"/>
            </w:tcBorders>
            <w:vAlign w:val="center"/>
          </w:tcPr>
          <w:p w14:paraId="66596D85"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查操作票证和记录</w:t>
            </w:r>
          </w:p>
        </w:tc>
        <w:tc>
          <w:tcPr>
            <w:tcW w:w="776" w:type="dxa"/>
            <w:tcBorders>
              <w:top w:val="single" w:sz="4" w:space="0" w:color="auto"/>
              <w:left w:val="single" w:sz="4" w:space="0" w:color="auto"/>
              <w:bottom w:val="single" w:sz="4" w:space="0" w:color="auto"/>
              <w:right w:val="single" w:sz="4" w:space="0" w:color="auto"/>
            </w:tcBorders>
            <w:vAlign w:val="center"/>
          </w:tcPr>
          <w:p w14:paraId="0FCB7218" w14:textId="77777777" w:rsidR="00AA2CA8" w:rsidRDefault="00AA2CA8" w:rsidP="00A54B8F">
            <w:pPr>
              <w:tabs>
                <w:tab w:val="left" w:pos="1800"/>
              </w:tabs>
              <w:spacing w:line="320" w:lineRule="exact"/>
              <w:jc w:val="center"/>
              <w:rPr>
                <w:rFonts w:ascii="宋体" w:hAnsi="宋体"/>
                <w:szCs w:val="21"/>
              </w:rPr>
            </w:pPr>
          </w:p>
        </w:tc>
        <w:tc>
          <w:tcPr>
            <w:tcW w:w="2520" w:type="dxa"/>
            <w:tcBorders>
              <w:top w:val="single" w:sz="4" w:space="0" w:color="auto"/>
              <w:left w:val="single" w:sz="4" w:space="0" w:color="auto"/>
              <w:bottom w:val="single" w:sz="4" w:space="0" w:color="auto"/>
              <w:right w:val="single" w:sz="4" w:space="0" w:color="auto"/>
            </w:tcBorders>
            <w:vAlign w:val="center"/>
          </w:tcPr>
          <w:p w14:paraId="0AE4AFFB" w14:textId="77777777" w:rsidR="00AA2CA8" w:rsidRDefault="00AA2CA8" w:rsidP="00A54B8F">
            <w:pPr>
              <w:tabs>
                <w:tab w:val="left" w:pos="1800"/>
              </w:tabs>
              <w:spacing w:line="320" w:lineRule="exact"/>
              <w:ind w:firstLineChars="100" w:firstLine="210"/>
              <w:jc w:val="center"/>
              <w:rPr>
                <w:rFonts w:ascii="宋体" w:hAnsi="宋体"/>
                <w:szCs w:val="21"/>
              </w:rPr>
            </w:pPr>
          </w:p>
        </w:tc>
      </w:tr>
      <w:tr w:rsidR="00AA2CA8" w14:paraId="4A625047" w14:textId="77777777" w:rsidTr="00A54B8F">
        <w:trPr>
          <w:trHeight w:val="2769"/>
        </w:trPr>
        <w:tc>
          <w:tcPr>
            <w:tcW w:w="828" w:type="dxa"/>
            <w:tcBorders>
              <w:top w:val="single" w:sz="4" w:space="0" w:color="auto"/>
              <w:left w:val="single" w:sz="4" w:space="0" w:color="auto"/>
              <w:bottom w:val="single" w:sz="4" w:space="0" w:color="auto"/>
              <w:right w:val="single" w:sz="4" w:space="0" w:color="auto"/>
            </w:tcBorders>
            <w:vAlign w:val="center"/>
          </w:tcPr>
          <w:p w14:paraId="66642F34"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2</w:t>
            </w:r>
          </w:p>
        </w:tc>
        <w:tc>
          <w:tcPr>
            <w:tcW w:w="1440" w:type="dxa"/>
            <w:tcBorders>
              <w:top w:val="single" w:sz="4" w:space="0" w:color="auto"/>
              <w:left w:val="single" w:sz="4" w:space="0" w:color="auto"/>
              <w:bottom w:val="single" w:sz="4" w:space="0" w:color="auto"/>
              <w:right w:val="single" w:sz="4" w:space="0" w:color="auto"/>
            </w:tcBorders>
            <w:vAlign w:val="center"/>
          </w:tcPr>
          <w:p w14:paraId="2C73D9C0"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变配电间</w:t>
            </w:r>
          </w:p>
          <w:p w14:paraId="73756EE4"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管理</w:t>
            </w:r>
          </w:p>
        </w:tc>
        <w:tc>
          <w:tcPr>
            <w:tcW w:w="7380" w:type="dxa"/>
            <w:tcBorders>
              <w:top w:val="single" w:sz="4" w:space="0" w:color="auto"/>
              <w:left w:val="single" w:sz="4" w:space="0" w:color="auto"/>
              <w:bottom w:val="single" w:sz="4" w:space="0" w:color="auto"/>
              <w:right w:val="single" w:sz="4" w:space="0" w:color="auto"/>
            </w:tcBorders>
            <w:vAlign w:val="center"/>
          </w:tcPr>
          <w:p w14:paraId="7B2C205A"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1、变电所、控制室、配电室等电气专用建筑物，密闭、防火、防爆、防雨是否符合规程要求；</w:t>
            </w:r>
          </w:p>
          <w:p w14:paraId="66E222E4"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2、各类保护装置的完整性、可靠性检查，包括继电保护装置的校验、整定记录、避雷针、避雷器的保护范围，技术参数，接地装置是否符合规程要求，各种保护接地、接零是否正确可靠，是否合格；</w:t>
            </w:r>
          </w:p>
          <w:p w14:paraId="0C616AF5"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3、电气安全用具和灭火器材是否配备齐全；</w:t>
            </w:r>
          </w:p>
          <w:p w14:paraId="10510296"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4、配电柜防护是否符合安全要求；</w:t>
            </w:r>
          </w:p>
          <w:p w14:paraId="0EDCF635"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5、配电柜安装是否按标准进行设置和安装。</w:t>
            </w:r>
          </w:p>
        </w:tc>
        <w:tc>
          <w:tcPr>
            <w:tcW w:w="1564" w:type="dxa"/>
            <w:tcBorders>
              <w:top w:val="single" w:sz="4" w:space="0" w:color="auto"/>
              <w:left w:val="single" w:sz="4" w:space="0" w:color="auto"/>
              <w:bottom w:val="single" w:sz="4" w:space="0" w:color="auto"/>
              <w:right w:val="single" w:sz="4" w:space="0" w:color="auto"/>
            </w:tcBorders>
            <w:vAlign w:val="center"/>
          </w:tcPr>
          <w:p w14:paraId="4DDE0E31"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查现场管理</w:t>
            </w:r>
          </w:p>
        </w:tc>
        <w:tc>
          <w:tcPr>
            <w:tcW w:w="776" w:type="dxa"/>
            <w:tcBorders>
              <w:top w:val="single" w:sz="4" w:space="0" w:color="auto"/>
              <w:left w:val="single" w:sz="4" w:space="0" w:color="auto"/>
              <w:bottom w:val="single" w:sz="4" w:space="0" w:color="auto"/>
              <w:right w:val="single" w:sz="4" w:space="0" w:color="auto"/>
            </w:tcBorders>
            <w:vAlign w:val="center"/>
          </w:tcPr>
          <w:p w14:paraId="5AD35DD1" w14:textId="77777777" w:rsidR="00AA2CA8" w:rsidRDefault="00AA2CA8" w:rsidP="00A54B8F">
            <w:pPr>
              <w:tabs>
                <w:tab w:val="left" w:pos="1800"/>
              </w:tabs>
              <w:spacing w:line="320" w:lineRule="exact"/>
              <w:jc w:val="center"/>
              <w:rPr>
                <w:rFonts w:ascii="宋体" w:hAnsi="宋体"/>
                <w:szCs w:val="21"/>
              </w:rPr>
            </w:pPr>
          </w:p>
        </w:tc>
        <w:tc>
          <w:tcPr>
            <w:tcW w:w="2520" w:type="dxa"/>
            <w:tcBorders>
              <w:top w:val="single" w:sz="4" w:space="0" w:color="auto"/>
              <w:left w:val="single" w:sz="4" w:space="0" w:color="auto"/>
              <w:bottom w:val="single" w:sz="4" w:space="0" w:color="auto"/>
              <w:right w:val="single" w:sz="4" w:space="0" w:color="auto"/>
            </w:tcBorders>
            <w:vAlign w:val="center"/>
          </w:tcPr>
          <w:p w14:paraId="79C309F7" w14:textId="77777777" w:rsidR="00AA2CA8" w:rsidRDefault="00AA2CA8" w:rsidP="00A54B8F">
            <w:pPr>
              <w:tabs>
                <w:tab w:val="left" w:pos="1800"/>
              </w:tabs>
              <w:spacing w:line="320" w:lineRule="exact"/>
              <w:ind w:firstLineChars="100" w:firstLine="210"/>
              <w:jc w:val="center"/>
              <w:rPr>
                <w:rFonts w:ascii="宋体" w:hAnsi="宋体"/>
                <w:szCs w:val="21"/>
              </w:rPr>
            </w:pPr>
          </w:p>
        </w:tc>
      </w:tr>
      <w:tr w:rsidR="00AA2CA8" w14:paraId="4AEA1EF5" w14:textId="77777777" w:rsidTr="00A54B8F">
        <w:trPr>
          <w:trHeight w:val="3531"/>
        </w:trPr>
        <w:tc>
          <w:tcPr>
            <w:tcW w:w="828" w:type="dxa"/>
            <w:tcBorders>
              <w:top w:val="single" w:sz="4" w:space="0" w:color="auto"/>
              <w:left w:val="single" w:sz="4" w:space="0" w:color="auto"/>
              <w:bottom w:val="single" w:sz="4" w:space="0" w:color="auto"/>
              <w:right w:val="single" w:sz="4" w:space="0" w:color="auto"/>
            </w:tcBorders>
            <w:vAlign w:val="center"/>
          </w:tcPr>
          <w:p w14:paraId="38AE7DE6"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3</w:t>
            </w:r>
          </w:p>
        </w:tc>
        <w:tc>
          <w:tcPr>
            <w:tcW w:w="1440" w:type="dxa"/>
            <w:tcBorders>
              <w:top w:val="single" w:sz="4" w:space="0" w:color="auto"/>
              <w:left w:val="single" w:sz="4" w:space="0" w:color="auto"/>
              <w:bottom w:val="single" w:sz="4" w:space="0" w:color="auto"/>
              <w:right w:val="single" w:sz="4" w:space="0" w:color="auto"/>
            </w:tcBorders>
            <w:vAlign w:val="center"/>
          </w:tcPr>
          <w:p w14:paraId="1920ACAF"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电气设备</w:t>
            </w:r>
          </w:p>
        </w:tc>
        <w:tc>
          <w:tcPr>
            <w:tcW w:w="7380" w:type="dxa"/>
            <w:tcBorders>
              <w:top w:val="single" w:sz="4" w:space="0" w:color="auto"/>
              <w:left w:val="single" w:sz="4" w:space="0" w:color="auto"/>
              <w:bottom w:val="single" w:sz="4" w:space="0" w:color="auto"/>
              <w:right w:val="single" w:sz="4" w:space="0" w:color="auto"/>
            </w:tcBorders>
            <w:vAlign w:val="center"/>
          </w:tcPr>
          <w:p w14:paraId="158D7E08"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1、电气设备运行中的电压、电流、油压、温度等指标是否正常，有无违反标准现象；</w:t>
            </w:r>
          </w:p>
          <w:p w14:paraId="7028C52E"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2、电气设备完好情况，包括年度绝缘预防性试验情况；主要设备的绝缘试验报告，缺陷和处理意见档案；</w:t>
            </w:r>
          </w:p>
          <w:p w14:paraId="67217277"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3、各种电气设备是否完好；</w:t>
            </w:r>
          </w:p>
          <w:p w14:paraId="093129B5"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4、充油设备、检查油位正常与否，漏油情况；</w:t>
            </w:r>
          </w:p>
          <w:p w14:paraId="3E19BC80"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5、瓷绝缘部件是否有裂痕，掉碴情况；</w:t>
            </w:r>
          </w:p>
          <w:p w14:paraId="7C6159BB"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6、临时设备，临时线是否有明确的安装要求，使用时间和安全注意事项；</w:t>
            </w:r>
          </w:p>
          <w:p w14:paraId="3DBC55F7"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7、高、低压架空线有无断股，低压架空线是否有裸露现象，塔杆、拉线是否完好，是否过负荷运行。</w:t>
            </w:r>
          </w:p>
        </w:tc>
        <w:tc>
          <w:tcPr>
            <w:tcW w:w="1564" w:type="dxa"/>
            <w:tcBorders>
              <w:top w:val="single" w:sz="4" w:space="0" w:color="auto"/>
              <w:left w:val="single" w:sz="4" w:space="0" w:color="auto"/>
              <w:bottom w:val="single" w:sz="4" w:space="0" w:color="auto"/>
              <w:right w:val="single" w:sz="4" w:space="0" w:color="auto"/>
            </w:tcBorders>
            <w:vAlign w:val="center"/>
          </w:tcPr>
          <w:p w14:paraId="7D3AC875"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查现场管理及设施</w:t>
            </w:r>
          </w:p>
        </w:tc>
        <w:tc>
          <w:tcPr>
            <w:tcW w:w="776" w:type="dxa"/>
            <w:tcBorders>
              <w:top w:val="single" w:sz="4" w:space="0" w:color="auto"/>
              <w:left w:val="single" w:sz="4" w:space="0" w:color="auto"/>
              <w:bottom w:val="single" w:sz="4" w:space="0" w:color="auto"/>
              <w:right w:val="single" w:sz="4" w:space="0" w:color="auto"/>
            </w:tcBorders>
            <w:vAlign w:val="center"/>
          </w:tcPr>
          <w:p w14:paraId="532927A4" w14:textId="77777777" w:rsidR="00AA2CA8" w:rsidRDefault="00AA2CA8" w:rsidP="00A54B8F">
            <w:pPr>
              <w:tabs>
                <w:tab w:val="left" w:pos="1800"/>
              </w:tabs>
              <w:spacing w:line="320" w:lineRule="exact"/>
              <w:jc w:val="center"/>
              <w:rPr>
                <w:rFonts w:ascii="宋体" w:hAnsi="宋体"/>
                <w:szCs w:val="21"/>
              </w:rPr>
            </w:pPr>
          </w:p>
        </w:tc>
        <w:tc>
          <w:tcPr>
            <w:tcW w:w="2520" w:type="dxa"/>
            <w:tcBorders>
              <w:top w:val="single" w:sz="4" w:space="0" w:color="auto"/>
              <w:left w:val="single" w:sz="4" w:space="0" w:color="auto"/>
              <w:bottom w:val="single" w:sz="4" w:space="0" w:color="auto"/>
              <w:right w:val="single" w:sz="4" w:space="0" w:color="auto"/>
            </w:tcBorders>
            <w:vAlign w:val="center"/>
          </w:tcPr>
          <w:p w14:paraId="6CE29139" w14:textId="77777777" w:rsidR="00AA2CA8" w:rsidRDefault="00AA2CA8" w:rsidP="00A54B8F">
            <w:pPr>
              <w:tabs>
                <w:tab w:val="left" w:pos="1800"/>
              </w:tabs>
              <w:spacing w:line="320" w:lineRule="exact"/>
              <w:ind w:firstLineChars="100" w:firstLine="210"/>
              <w:jc w:val="center"/>
              <w:rPr>
                <w:rFonts w:ascii="宋体" w:hAnsi="宋体"/>
                <w:szCs w:val="21"/>
              </w:rPr>
            </w:pPr>
          </w:p>
        </w:tc>
      </w:tr>
      <w:tr w:rsidR="00AA2CA8" w14:paraId="1644AA9A" w14:textId="77777777" w:rsidTr="00A54B8F">
        <w:trPr>
          <w:trHeight w:val="1269"/>
        </w:trPr>
        <w:tc>
          <w:tcPr>
            <w:tcW w:w="828" w:type="dxa"/>
            <w:tcBorders>
              <w:top w:val="single" w:sz="4" w:space="0" w:color="auto"/>
              <w:left w:val="single" w:sz="4" w:space="0" w:color="auto"/>
              <w:bottom w:val="single" w:sz="4" w:space="0" w:color="auto"/>
              <w:right w:val="single" w:sz="4" w:space="0" w:color="auto"/>
            </w:tcBorders>
            <w:vAlign w:val="center"/>
          </w:tcPr>
          <w:p w14:paraId="12B28289"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lastRenderedPageBreak/>
              <w:t>4</w:t>
            </w:r>
          </w:p>
        </w:tc>
        <w:tc>
          <w:tcPr>
            <w:tcW w:w="1440" w:type="dxa"/>
            <w:tcBorders>
              <w:top w:val="single" w:sz="4" w:space="0" w:color="auto"/>
              <w:left w:val="single" w:sz="4" w:space="0" w:color="auto"/>
              <w:bottom w:val="single" w:sz="4" w:space="0" w:color="auto"/>
              <w:right w:val="single" w:sz="4" w:space="0" w:color="auto"/>
            </w:tcBorders>
            <w:vAlign w:val="center"/>
          </w:tcPr>
          <w:p w14:paraId="654679F7"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防护用品</w:t>
            </w:r>
          </w:p>
        </w:tc>
        <w:tc>
          <w:tcPr>
            <w:tcW w:w="7380" w:type="dxa"/>
            <w:tcBorders>
              <w:top w:val="single" w:sz="4" w:space="0" w:color="auto"/>
              <w:left w:val="single" w:sz="4" w:space="0" w:color="auto"/>
              <w:bottom w:val="single" w:sz="4" w:space="0" w:color="auto"/>
              <w:right w:val="single" w:sz="4" w:space="0" w:color="auto"/>
            </w:tcBorders>
            <w:vAlign w:val="center"/>
          </w:tcPr>
          <w:p w14:paraId="5BC1DB69"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1、值班电工是否按规定穿绝缘鞋值班操作；</w:t>
            </w:r>
          </w:p>
          <w:p w14:paraId="370B2D74"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2、各值班配电室内是否配备绝缘靴、绝缘手套及其它安全防护用品；</w:t>
            </w:r>
          </w:p>
          <w:p w14:paraId="42DB7A9B"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3、绝缘靴、绝缘手套等是否按规定进行定期打压实验合格。</w:t>
            </w:r>
          </w:p>
        </w:tc>
        <w:tc>
          <w:tcPr>
            <w:tcW w:w="1564" w:type="dxa"/>
            <w:tcBorders>
              <w:top w:val="single" w:sz="4" w:space="0" w:color="auto"/>
              <w:left w:val="single" w:sz="4" w:space="0" w:color="auto"/>
              <w:bottom w:val="single" w:sz="4" w:space="0" w:color="auto"/>
              <w:right w:val="single" w:sz="4" w:space="0" w:color="auto"/>
            </w:tcBorders>
            <w:vAlign w:val="center"/>
          </w:tcPr>
          <w:p w14:paraId="78FB6060"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查现场防护用品管理</w:t>
            </w:r>
          </w:p>
        </w:tc>
        <w:tc>
          <w:tcPr>
            <w:tcW w:w="776" w:type="dxa"/>
            <w:tcBorders>
              <w:top w:val="single" w:sz="4" w:space="0" w:color="auto"/>
              <w:left w:val="single" w:sz="4" w:space="0" w:color="auto"/>
              <w:bottom w:val="single" w:sz="4" w:space="0" w:color="auto"/>
              <w:right w:val="single" w:sz="4" w:space="0" w:color="auto"/>
            </w:tcBorders>
            <w:vAlign w:val="center"/>
          </w:tcPr>
          <w:p w14:paraId="5EAD3B6F" w14:textId="77777777" w:rsidR="00AA2CA8" w:rsidRDefault="00AA2CA8" w:rsidP="00A54B8F">
            <w:pPr>
              <w:tabs>
                <w:tab w:val="left" w:pos="1800"/>
              </w:tabs>
              <w:spacing w:line="320" w:lineRule="exact"/>
              <w:jc w:val="center"/>
              <w:rPr>
                <w:rFonts w:ascii="宋体" w:hAnsi="宋体"/>
                <w:szCs w:val="21"/>
              </w:rPr>
            </w:pPr>
          </w:p>
        </w:tc>
        <w:tc>
          <w:tcPr>
            <w:tcW w:w="2520" w:type="dxa"/>
            <w:tcBorders>
              <w:top w:val="single" w:sz="4" w:space="0" w:color="auto"/>
              <w:left w:val="single" w:sz="4" w:space="0" w:color="auto"/>
              <w:bottom w:val="single" w:sz="4" w:space="0" w:color="auto"/>
              <w:right w:val="single" w:sz="4" w:space="0" w:color="auto"/>
            </w:tcBorders>
            <w:vAlign w:val="center"/>
          </w:tcPr>
          <w:p w14:paraId="36CDF534" w14:textId="77777777" w:rsidR="00AA2CA8" w:rsidRDefault="00AA2CA8" w:rsidP="00A54B8F">
            <w:pPr>
              <w:tabs>
                <w:tab w:val="left" w:pos="1800"/>
              </w:tabs>
              <w:spacing w:line="320" w:lineRule="exact"/>
              <w:ind w:firstLineChars="100" w:firstLine="210"/>
              <w:jc w:val="center"/>
              <w:rPr>
                <w:rFonts w:ascii="宋体" w:hAnsi="宋体"/>
                <w:szCs w:val="21"/>
              </w:rPr>
            </w:pPr>
          </w:p>
        </w:tc>
      </w:tr>
      <w:tr w:rsidR="00AA2CA8" w14:paraId="66AFB40B" w14:textId="77777777" w:rsidTr="00A54B8F">
        <w:trPr>
          <w:cantSplit/>
          <w:trHeight w:val="1131"/>
        </w:trPr>
        <w:tc>
          <w:tcPr>
            <w:tcW w:w="2268" w:type="dxa"/>
            <w:gridSpan w:val="2"/>
            <w:tcBorders>
              <w:top w:val="single" w:sz="4" w:space="0" w:color="auto"/>
              <w:left w:val="single" w:sz="4" w:space="0" w:color="auto"/>
              <w:bottom w:val="single" w:sz="4" w:space="0" w:color="auto"/>
              <w:right w:val="single" w:sz="4" w:space="0" w:color="auto"/>
            </w:tcBorders>
            <w:vAlign w:val="center"/>
          </w:tcPr>
          <w:p w14:paraId="6351A033"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检查与责任制挂钩  记  录</w:t>
            </w:r>
          </w:p>
        </w:tc>
        <w:tc>
          <w:tcPr>
            <w:tcW w:w="12240" w:type="dxa"/>
            <w:gridSpan w:val="4"/>
            <w:tcBorders>
              <w:top w:val="single" w:sz="4" w:space="0" w:color="auto"/>
              <w:left w:val="single" w:sz="4" w:space="0" w:color="auto"/>
              <w:bottom w:val="single" w:sz="4" w:space="0" w:color="auto"/>
              <w:right w:val="single" w:sz="4" w:space="0" w:color="auto"/>
            </w:tcBorders>
          </w:tcPr>
          <w:p w14:paraId="4D7B9E97" w14:textId="77777777" w:rsidR="00AA2CA8" w:rsidRDefault="00AA2CA8" w:rsidP="00A54B8F">
            <w:pPr>
              <w:tabs>
                <w:tab w:val="left" w:pos="1800"/>
              </w:tabs>
              <w:spacing w:line="320" w:lineRule="exact"/>
              <w:ind w:firstLineChars="100" w:firstLine="210"/>
              <w:jc w:val="center"/>
              <w:rPr>
                <w:rFonts w:ascii="宋体" w:hAnsi="宋体"/>
                <w:szCs w:val="21"/>
              </w:rPr>
            </w:pPr>
          </w:p>
          <w:p w14:paraId="1A7FED6F" w14:textId="77777777" w:rsidR="00AA2CA8" w:rsidRDefault="00AA2CA8" w:rsidP="00A54B8F">
            <w:pPr>
              <w:tabs>
                <w:tab w:val="left" w:pos="1800"/>
              </w:tabs>
              <w:spacing w:line="320" w:lineRule="exact"/>
              <w:ind w:firstLineChars="100" w:firstLine="210"/>
              <w:jc w:val="center"/>
              <w:rPr>
                <w:rFonts w:ascii="宋体" w:hAnsi="宋体"/>
                <w:szCs w:val="21"/>
              </w:rPr>
            </w:pPr>
          </w:p>
          <w:p w14:paraId="38C4885A" w14:textId="77777777" w:rsidR="00AA2CA8" w:rsidRDefault="00AA2CA8" w:rsidP="00A54B8F">
            <w:pPr>
              <w:tabs>
                <w:tab w:val="left" w:pos="1800"/>
              </w:tabs>
              <w:spacing w:line="320" w:lineRule="exact"/>
              <w:ind w:firstLineChars="100" w:firstLine="210"/>
              <w:jc w:val="center"/>
              <w:rPr>
                <w:rFonts w:ascii="宋体" w:hAnsi="宋体"/>
                <w:szCs w:val="21"/>
              </w:rPr>
            </w:pPr>
          </w:p>
        </w:tc>
      </w:tr>
    </w:tbl>
    <w:p w14:paraId="7D9AF18B" w14:textId="77777777" w:rsidR="00AA2CA8" w:rsidRDefault="00AA2CA8" w:rsidP="00AA2CA8">
      <w:pPr>
        <w:jc w:val="center"/>
        <w:rPr>
          <w:rFonts w:ascii="黑体" w:eastAsia="黑体" w:hAnsi="黑体"/>
          <w:sz w:val="44"/>
        </w:rPr>
      </w:pPr>
    </w:p>
    <w:p w14:paraId="3C3162BF" w14:textId="77777777" w:rsidR="00AA2CA8" w:rsidRDefault="00AA2CA8" w:rsidP="00AA2CA8">
      <w:pPr>
        <w:pStyle w:val="1"/>
        <w:spacing w:line="400" w:lineRule="exact"/>
        <w:jc w:val="center"/>
        <w:rPr>
          <w:sz w:val="32"/>
          <w:szCs w:val="32"/>
        </w:rPr>
        <w:sectPr w:rsidR="00AA2CA8">
          <w:pgSz w:w="16838" w:h="11906" w:orient="landscape"/>
          <w:pgMar w:top="777" w:right="1440" w:bottom="1418" w:left="1440" w:header="851" w:footer="737" w:gutter="0"/>
          <w:paperSrc w:first="7" w:other="7"/>
          <w:cols w:space="720"/>
          <w:docGrid w:linePitch="312"/>
        </w:sectPr>
      </w:pPr>
    </w:p>
    <w:p w14:paraId="4DA61FF7" w14:textId="77777777" w:rsidR="00AA2CA8" w:rsidRDefault="00AA2CA8" w:rsidP="00AA2CA8">
      <w:pPr>
        <w:keepNext/>
        <w:keepLines/>
        <w:jc w:val="center"/>
        <w:outlineLvl w:val="3"/>
        <w:rPr>
          <w:rFonts w:ascii="宋体" w:hAnsi="宋体"/>
          <w:b/>
          <w:bCs/>
          <w:sz w:val="28"/>
          <w:szCs w:val="28"/>
        </w:rPr>
      </w:pPr>
      <w:bookmarkStart w:id="248" w:name="_Toc334616277"/>
      <w:r>
        <w:rPr>
          <w:rFonts w:ascii="宋体" w:hAnsi="宋体" w:hint="eastAsia"/>
          <w:b/>
          <w:bCs/>
          <w:sz w:val="28"/>
          <w:szCs w:val="28"/>
        </w:rPr>
        <w:lastRenderedPageBreak/>
        <w:t>机械设备安全检查表</w:t>
      </w:r>
      <w:bookmarkEnd w:id="248"/>
    </w:p>
    <w:p w14:paraId="792513C1" w14:textId="77777777" w:rsidR="00AA2CA8" w:rsidRDefault="00AA2CA8" w:rsidP="009D7577">
      <w:pPr>
        <w:spacing w:afterLines="50" w:after="120" w:line="320" w:lineRule="exact"/>
        <w:ind w:firstLineChars="150" w:firstLine="315"/>
        <w:rPr>
          <w:rFonts w:ascii="宋体" w:hAnsi="宋体"/>
          <w:szCs w:val="21"/>
        </w:rPr>
      </w:pPr>
      <w:r>
        <w:rPr>
          <w:rFonts w:ascii="宋体" w:hAnsi="宋体" w:hint="eastAsia"/>
          <w:szCs w:val="21"/>
        </w:rPr>
        <w:t>检查人：</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检查时间：</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0"/>
        <w:gridCol w:w="15"/>
        <w:gridCol w:w="8265"/>
        <w:gridCol w:w="1260"/>
        <w:gridCol w:w="720"/>
        <w:gridCol w:w="1980"/>
      </w:tblGrid>
      <w:tr w:rsidR="00AA2CA8" w14:paraId="03D531B1" w14:textId="77777777" w:rsidTr="00A54B8F">
        <w:trPr>
          <w:cantSplit/>
          <w:trHeight w:val="1359"/>
        </w:trPr>
        <w:tc>
          <w:tcPr>
            <w:tcW w:w="900" w:type="dxa"/>
            <w:tcBorders>
              <w:top w:val="single" w:sz="4" w:space="0" w:color="auto"/>
              <w:left w:val="single" w:sz="4" w:space="0" w:color="auto"/>
              <w:bottom w:val="single" w:sz="4" w:space="0" w:color="auto"/>
              <w:right w:val="single" w:sz="4" w:space="0" w:color="auto"/>
            </w:tcBorders>
          </w:tcPr>
          <w:p w14:paraId="1E73C8D4" w14:textId="77777777" w:rsidR="00AA2CA8" w:rsidRDefault="00AA2CA8" w:rsidP="00A54B8F">
            <w:pPr>
              <w:spacing w:line="320" w:lineRule="exact"/>
              <w:jc w:val="center"/>
              <w:rPr>
                <w:rFonts w:ascii="宋体" w:hAnsi="宋体"/>
                <w:szCs w:val="21"/>
              </w:rPr>
            </w:pPr>
          </w:p>
          <w:p w14:paraId="5AEC2E47" w14:textId="77777777" w:rsidR="00AA2CA8" w:rsidRDefault="00AA2CA8" w:rsidP="00A54B8F">
            <w:pPr>
              <w:spacing w:line="320" w:lineRule="exact"/>
              <w:jc w:val="center"/>
              <w:rPr>
                <w:rFonts w:ascii="宋体" w:hAnsi="宋体"/>
                <w:szCs w:val="21"/>
              </w:rPr>
            </w:pPr>
            <w:r>
              <w:rPr>
                <w:rFonts w:ascii="宋体" w:hAnsi="宋体" w:hint="eastAsia"/>
                <w:szCs w:val="21"/>
              </w:rPr>
              <w:t>目的</w:t>
            </w:r>
          </w:p>
        </w:tc>
        <w:tc>
          <w:tcPr>
            <w:tcW w:w="13680" w:type="dxa"/>
            <w:gridSpan w:val="6"/>
            <w:tcBorders>
              <w:top w:val="single" w:sz="4" w:space="0" w:color="auto"/>
              <w:left w:val="single" w:sz="4" w:space="0" w:color="auto"/>
              <w:bottom w:val="single" w:sz="4" w:space="0" w:color="auto"/>
              <w:right w:val="single" w:sz="4" w:space="0" w:color="auto"/>
            </w:tcBorders>
            <w:vAlign w:val="center"/>
          </w:tcPr>
          <w:p w14:paraId="31B83BA7" w14:textId="77777777" w:rsidR="00AA2CA8" w:rsidRDefault="00AA2CA8" w:rsidP="00A54B8F">
            <w:pPr>
              <w:spacing w:line="320" w:lineRule="exact"/>
              <w:ind w:firstLineChars="200" w:firstLine="420"/>
              <w:rPr>
                <w:rFonts w:ascii="宋体" w:hAnsi="宋体"/>
                <w:szCs w:val="21"/>
              </w:rPr>
            </w:pPr>
            <w:r>
              <w:rPr>
                <w:rFonts w:ascii="宋体" w:hAnsi="宋体" w:hint="eastAsia"/>
                <w:szCs w:val="21"/>
              </w:rPr>
              <w:t>对生产过程</w:t>
            </w:r>
            <w:r>
              <w:rPr>
                <w:rFonts w:ascii="宋体" w:hAnsi="宋体" w:hint="eastAsia"/>
                <w:spacing w:val="-8"/>
                <w:szCs w:val="21"/>
              </w:rPr>
              <w:t>中使用机械设备可能存在的隐患、有害危险因素、缺陷等进行查证，查找不安全因素和不安全行为，以确定隐患或有害、危险因素或缺陷存在状态，以及它们转化为事故的条件，以制定整改措施，消除或控制隐患和有害与危险因素，确保生产安全，使企业符合《危险化学品从业单位安全标准化规范》的要求。</w:t>
            </w:r>
          </w:p>
        </w:tc>
      </w:tr>
      <w:tr w:rsidR="00AA2CA8" w14:paraId="0EF6A871" w14:textId="77777777" w:rsidTr="00A54B8F">
        <w:trPr>
          <w:cantSplit/>
          <w:trHeight w:val="1124"/>
        </w:trPr>
        <w:tc>
          <w:tcPr>
            <w:tcW w:w="900" w:type="dxa"/>
            <w:tcBorders>
              <w:top w:val="single" w:sz="4" w:space="0" w:color="auto"/>
              <w:left w:val="single" w:sz="4" w:space="0" w:color="auto"/>
              <w:bottom w:val="single" w:sz="4" w:space="0" w:color="auto"/>
              <w:right w:val="single" w:sz="4" w:space="0" w:color="auto"/>
            </w:tcBorders>
          </w:tcPr>
          <w:p w14:paraId="24DFF35F" w14:textId="77777777" w:rsidR="00AA2CA8" w:rsidRDefault="00AA2CA8" w:rsidP="00A54B8F">
            <w:pPr>
              <w:spacing w:line="320" w:lineRule="exact"/>
              <w:jc w:val="center"/>
              <w:rPr>
                <w:rFonts w:ascii="宋体" w:hAnsi="宋体"/>
                <w:szCs w:val="21"/>
              </w:rPr>
            </w:pPr>
            <w:r>
              <w:rPr>
                <w:rFonts w:ascii="宋体" w:hAnsi="宋体" w:hint="eastAsia"/>
                <w:szCs w:val="21"/>
              </w:rPr>
              <w:t>要求</w:t>
            </w:r>
          </w:p>
        </w:tc>
        <w:tc>
          <w:tcPr>
            <w:tcW w:w="13680" w:type="dxa"/>
            <w:gridSpan w:val="6"/>
            <w:tcBorders>
              <w:top w:val="single" w:sz="4" w:space="0" w:color="auto"/>
              <w:left w:val="single" w:sz="4" w:space="0" w:color="auto"/>
              <w:bottom w:val="single" w:sz="4" w:space="0" w:color="auto"/>
              <w:right w:val="single" w:sz="4" w:space="0" w:color="auto"/>
            </w:tcBorders>
            <w:vAlign w:val="center"/>
          </w:tcPr>
          <w:p w14:paraId="3E885376" w14:textId="77777777" w:rsidR="00AA2CA8" w:rsidRDefault="00AA2CA8" w:rsidP="00A54B8F">
            <w:pPr>
              <w:spacing w:line="320" w:lineRule="exact"/>
              <w:ind w:firstLineChars="200" w:firstLine="420"/>
              <w:rPr>
                <w:rFonts w:ascii="宋体" w:hAnsi="宋体"/>
                <w:szCs w:val="21"/>
              </w:rPr>
            </w:pPr>
            <w:r>
              <w:rPr>
                <w:rFonts w:ascii="宋体" w:hAnsi="宋体" w:hint="eastAsia"/>
                <w:szCs w:val="21"/>
              </w:rPr>
              <w:t>按照《危险化学品从业单位安全标准化规范》的要求认真检查，不放过任何可疑点。对查出问题及时通知有关单位处理，暂时无法处理的应督促有关单位采取有效的预防措施，并立即向安全环保处、生产技术部或公司领导报告。</w:t>
            </w:r>
          </w:p>
        </w:tc>
      </w:tr>
      <w:tr w:rsidR="00AA2CA8" w14:paraId="6888AE77" w14:textId="77777777" w:rsidTr="00A54B8F">
        <w:trPr>
          <w:cantSplit/>
          <w:trHeight w:val="553"/>
        </w:trPr>
        <w:tc>
          <w:tcPr>
            <w:tcW w:w="900" w:type="dxa"/>
            <w:tcBorders>
              <w:top w:val="single" w:sz="4" w:space="0" w:color="auto"/>
              <w:left w:val="single" w:sz="4" w:space="0" w:color="auto"/>
              <w:bottom w:val="single" w:sz="4" w:space="0" w:color="auto"/>
              <w:right w:val="single" w:sz="4" w:space="0" w:color="auto"/>
            </w:tcBorders>
            <w:vAlign w:val="center"/>
          </w:tcPr>
          <w:p w14:paraId="27A8B0F9" w14:textId="77777777" w:rsidR="00AA2CA8" w:rsidRDefault="00AA2CA8" w:rsidP="00A54B8F">
            <w:pPr>
              <w:spacing w:line="320" w:lineRule="exact"/>
              <w:jc w:val="center"/>
              <w:rPr>
                <w:rFonts w:ascii="宋体" w:hAnsi="宋体"/>
                <w:szCs w:val="21"/>
              </w:rPr>
            </w:pPr>
            <w:r>
              <w:rPr>
                <w:rFonts w:ascii="宋体" w:hAnsi="宋体" w:hint="eastAsia"/>
                <w:szCs w:val="21"/>
              </w:rPr>
              <w:t>内容</w:t>
            </w:r>
          </w:p>
        </w:tc>
        <w:tc>
          <w:tcPr>
            <w:tcW w:w="13680" w:type="dxa"/>
            <w:gridSpan w:val="6"/>
            <w:tcBorders>
              <w:top w:val="single" w:sz="4" w:space="0" w:color="auto"/>
              <w:left w:val="single" w:sz="4" w:space="0" w:color="auto"/>
              <w:bottom w:val="single" w:sz="4" w:space="0" w:color="auto"/>
              <w:right w:val="single" w:sz="4" w:space="0" w:color="auto"/>
            </w:tcBorders>
            <w:vAlign w:val="center"/>
          </w:tcPr>
          <w:p w14:paraId="0D9A0399" w14:textId="77777777" w:rsidR="00AA2CA8" w:rsidRDefault="00AA2CA8" w:rsidP="00A54B8F">
            <w:pPr>
              <w:spacing w:line="320" w:lineRule="exact"/>
              <w:jc w:val="center"/>
              <w:rPr>
                <w:rFonts w:ascii="宋体" w:hAnsi="宋体"/>
                <w:szCs w:val="21"/>
              </w:rPr>
            </w:pPr>
            <w:r>
              <w:rPr>
                <w:rFonts w:ascii="宋体" w:hAnsi="宋体" w:hint="eastAsia"/>
                <w:szCs w:val="21"/>
              </w:rPr>
              <w:t>见检查项目</w:t>
            </w:r>
          </w:p>
        </w:tc>
      </w:tr>
      <w:tr w:rsidR="00AA2CA8" w14:paraId="72D971F0" w14:textId="77777777" w:rsidTr="00A54B8F">
        <w:trPr>
          <w:cantSplit/>
          <w:trHeight w:val="561"/>
        </w:trPr>
        <w:tc>
          <w:tcPr>
            <w:tcW w:w="900" w:type="dxa"/>
            <w:tcBorders>
              <w:top w:val="single" w:sz="4" w:space="0" w:color="auto"/>
              <w:left w:val="single" w:sz="4" w:space="0" w:color="auto"/>
              <w:bottom w:val="single" w:sz="4" w:space="0" w:color="auto"/>
              <w:right w:val="single" w:sz="4" w:space="0" w:color="auto"/>
            </w:tcBorders>
            <w:vAlign w:val="center"/>
          </w:tcPr>
          <w:p w14:paraId="5E99F9AC" w14:textId="77777777" w:rsidR="00AA2CA8" w:rsidRDefault="00AA2CA8" w:rsidP="00A54B8F">
            <w:pPr>
              <w:spacing w:line="320" w:lineRule="exact"/>
              <w:jc w:val="center"/>
              <w:rPr>
                <w:rFonts w:ascii="宋体" w:hAnsi="宋体"/>
                <w:szCs w:val="21"/>
              </w:rPr>
            </w:pPr>
            <w:r>
              <w:rPr>
                <w:rFonts w:ascii="宋体" w:hAnsi="宋体" w:hint="eastAsia"/>
                <w:szCs w:val="21"/>
              </w:rPr>
              <w:t>计划</w:t>
            </w:r>
          </w:p>
        </w:tc>
        <w:tc>
          <w:tcPr>
            <w:tcW w:w="13680" w:type="dxa"/>
            <w:gridSpan w:val="6"/>
            <w:tcBorders>
              <w:top w:val="single" w:sz="4" w:space="0" w:color="auto"/>
              <w:left w:val="single" w:sz="4" w:space="0" w:color="auto"/>
              <w:bottom w:val="single" w:sz="4" w:space="0" w:color="auto"/>
              <w:right w:val="single" w:sz="4" w:space="0" w:color="auto"/>
            </w:tcBorders>
            <w:vAlign w:val="center"/>
          </w:tcPr>
          <w:p w14:paraId="540C31A5" w14:textId="77777777" w:rsidR="00AA2CA8" w:rsidRDefault="00AA2CA8" w:rsidP="00A54B8F">
            <w:pPr>
              <w:spacing w:line="320" w:lineRule="exact"/>
              <w:jc w:val="center"/>
              <w:rPr>
                <w:rFonts w:ascii="宋体" w:hAnsi="宋体"/>
                <w:szCs w:val="21"/>
              </w:rPr>
            </w:pPr>
            <w:r>
              <w:rPr>
                <w:rFonts w:ascii="宋体" w:hAnsi="宋体" w:hint="eastAsia"/>
                <w:szCs w:val="21"/>
              </w:rPr>
              <w:t>每年不少于两次检查</w:t>
            </w:r>
          </w:p>
        </w:tc>
      </w:tr>
      <w:tr w:rsidR="00AA2CA8" w14:paraId="49C8C4E7" w14:textId="77777777" w:rsidTr="00A54B8F">
        <w:trPr>
          <w:cantSplit/>
          <w:trHeight w:val="367"/>
        </w:trPr>
        <w:tc>
          <w:tcPr>
            <w:tcW w:w="900" w:type="dxa"/>
            <w:vMerge w:val="restart"/>
            <w:tcBorders>
              <w:top w:val="single" w:sz="4" w:space="0" w:color="auto"/>
              <w:left w:val="single" w:sz="4" w:space="0" w:color="auto"/>
              <w:bottom w:val="single" w:sz="4" w:space="0" w:color="auto"/>
              <w:right w:val="single" w:sz="4" w:space="0" w:color="auto"/>
            </w:tcBorders>
            <w:vAlign w:val="center"/>
          </w:tcPr>
          <w:p w14:paraId="1AF4ECB7" w14:textId="77777777" w:rsidR="00AA2CA8" w:rsidRDefault="00AA2CA8" w:rsidP="00A54B8F">
            <w:pPr>
              <w:jc w:val="center"/>
              <w:rPr>
                <w:rFonts w:ascii="宋体" w:hAnsi="宋体"/>
                <w:szCs w:val="21"/>
              </w:rPr>
            </w:pPr>
            <w:r>
              <w:rPr>
                <w:rFonts w:ascii="宋体" w:hAnsi="宋体" w:hint="eastAsia"/>
                <w:szCs w:val="21"/>
              </w:rPr>
              <w:t>序号</w:t>
            </w:r>
          </w:p>
        </w:tc>
        <w:tc>
          <w:tcPr>
            <w:tcW w:w="1440" w:type="dxa"/>
            <w:vMerge w:val="restart"/>
            <w:tcBorders>
              <w:top w:val="single" w:sz="4" w:space="0" w:color="auto"/>
              <w:left w:val="single" w:sz="4" w:space="0" w:color="auto"/>
              <w:bottom w:val="single" w:sz="4" w:space="0" w:color="auto"/>
              <w:right w:val="single" w:sz="4" w:space="0" w:color="auto"/>
            </w:tcBorders>
            <w:vAlign w:val="center"/>
          </w:tcPr>
          <w:p w14:paraId="4129EAF1" w14:textId="77777777" w:rsidR="00AA2CA8" w:rsidRDefault="00AA2CA8" w:rsidP="00A54B8F">
            <w:pPr>
              <w:jc w:val="center"/>
              <w:rPr>
                <w:rFonts w:ascii="宋体" w:hAnsi="宋体"/>
                <w:szCs w:val="21"/>
              </w:rPr>
            </w:pPr>
            <w:r>
              <w:rPr>
                <w:rFonts w:ascii="宋体" w:hAnsi="宋体" w:hint="eastAsia"/>
                <w:szCs w:val="21"/>
              </w:rPr>
              <w:t>检查项目</w:t>
            </w:r>
          </w:p>
        </w:tc>
        <w:tc>
          <w:tcPr>
            <w:tcW w:w="8280" w:type="dxa"/>
            <w:gridSpan w:val="2"/>
            <w:vMerge w:val="restart"/>
            <w:tcBorders>
              <w:top w:val="single" w:sz="4" w:space="0" w:color="auto"/>
              <w:left w:val="single" w:sz="4" w:space="0" w:color="auto"/>
              <w:bottom w:val="single" w:sz="4" w:space="0" w:color="auto"/>
              <w:right w:val="single" w:sz="4" w:space="0" w:color="auto"/>
            </w:tcBorders>
            <w:vAlign w:val="center"/>
          </w:tcPr>
          <w:p w14:paraId="0026FDD1" w14:textId="77777777" w:rsidR="00AA2CA8" w:rsidRDefault="00AA2CA8" w:rsidP="00A54B8F">
            <w:pPr>
              <w:jc w:val="center"/>
              <w:rPr>
                <w:rFonts w:ascii="宋体" w:hAnsi="宋体"/>
                <w:szCs w:val="21"/>
              </w:rPr>
            </w:pPr>
            <w:r>
              <w:rPr>
                <w:rFonts w:ascii="宋体" w:hAnsi="宋体" w:hint="eastAsia"/>
                <w:szCs w:val="21"/>
              </w:rPr>
              <w:t>检查标准</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14:paraId="72E3DB5E" w14:textId="77777777" w:rsidR="00AA2CA8" w:rsidRDefault="00AA2CA8" w:rsidP="00A54B8F">
            <w:pPr>
              <w:jc w:val="center"/>
              <w:rPr>
                <w:rFonts w:ascii="宋体" w:hAnsi="宋体"/>
                <w:szCs w:val="21"/>
              </w:rPr>
            </w:pPr>
            <w:r>
              <w:rPr>
                <w:rFonts w:ascii="宋体" w:hAnsi="宋体" w:hint="eastAsia"/>
                <w:szCs w:val="21"/>
              </w:rPr>
              <w:t>检查方法（或依据）</w:t>
            </w:r>
          </w:p>
        </w:tc>
        <w:tc>
          <w:tcPr>
            <w:tcW w:w="2700" w:type="dxa"/>
            <w:gridSpan w:val="2"/>
            <w:tcBorders>
              <w:top w:val="single" w:sz="4" w:space="0" w:color="auto"/>
              <w:left w:val="single" w:sz="4" w:space="0" w:color="auto"/>
              <w:bottom w:val="single" w:sz="4" w:space="0" w:color="auto"/>
              <w:right w:val="single" w:sz="4" w:space="0" w:color="auto"/>
            </w:tcBorders>
            <w:vAlign w:val="center"/>
          </w:tcPr>
          <w:p w14:paraId="2A6397F1" w14:textId="77777777" w:rsidR="00AA2CA8" w:rsidRDefault="00AA2CA8" w:rsidP="00A54B8F">
            <w:pPr>
              <w:tabs>
                <w:tab w:val="left" w:pos="1800"/>
              </w:tabs>
              <w:ind w:firstLineChars="100" w:firstLine="210"/>
              <w:jc w:val="center"/>
              <w:rPr>
                <w:rFonts w:ascii="宋体" w:hAnsi="宋体"/>
                <w:szCs w:val="21"/>
              </w:rPr>
            </w:pPr>
            <w:r>
              <w:rPr>
                <w:rFonts w:ascii="宋体" w:hAnsi="宋体" w:hint="eastAsia"/>
                <w:szCs w:val="21"/>
              </w:rPr>
              <w:t>检查评价</w:t>
            </w:r>
          </w:p>
        </w:tc>
      </w:tr>
      <w:tr w:rsidR="00AA2CA8" w14:paraId="3D971F57" w14:textId="77777777" w:rsidTr="00A54B8F">
        <w:trPr>
          <w:cantSplit/>
          <w:trHeight w:val="453"/>
        </w:trPr>
        <w:tc>
          <w:tcPr>
            <w:tcW w:w="900" w:type="dxa"/>
            <w:vMerge/>
            <w:tcBorders>
              <w:top w:val="single" w:sz="4" w:space="0" w:color="auto"/>
              <w:left w:val="single" w:sz="4" w:space="0" w:color="auto"/>
              <w:bottom w:val="single" w:sz="4" w:space="0" w:color="auto"/>
              <w:right w:val="single" w:sz="4" w:space="0" w:color="auto"/>
            </w:tcBorders>
            <w:vAlign w:val="center"/>
          </w:tcPr>
          <w:p w14:paraId="3636AF48" w14:textId="77777777" w:rsidR="00AA2CA8" w:rsidRDefault="00AA2CA8" w:rsidP="00A54B8F">
            <w:pPr>
              <w:widowControl/>
              <w:jc w:val="center"/>
              <w:rPr>
                <w:rFonts w:ascii="宋体" w:hAnsi="宋体"/>
                <w:szCs w:val="21"/>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6AEF1D11" w14:textId="77777777" w:rsidR="00AA2CA8" w:rsidRDefault="00AA2CA8" w:rsidP="00A54B8F">
            <w:pPr>
              <w:widowControl/>
              <w:jc w:val="center"/>
              <w:rPr>
                <w:rFonts w:ascii="宋体" w:hAnsi="宋体"/>
                <w:szCs w:val="21"/>
              </w:rPr>
            </w:pPr>
          </w:p>
        </w:tc>
        <w:tc>
          <w:tcPr>
            <w:tcW w:w="8280" w:type="dxa"/>
            <w:gridSpan w:val="2"/>
            <w:vMerge/>
            <w:tcBorders>
              <w:top w:val="single" w:sz="4" w:space="0" w:color="auto"/>
              <w:left w:val="single" w:sz="4" w:space="0" w:color="auto"/>
              <w:bottom w:val="single" w:sz="4" w:space="0" w:color="auto"/>
              <w:right w:val="single" w:sz="4" w:space="0" w:color="auto"/>
            </w:tcBorders>
            <w:vAlign w:val="center"/>
          </w:tcPr>
          <w:p w14:paraId="723B130D" w14:textId="77777777" w:rsidR="00AA2CA8" w:rsidRDefault="00AA2CA8" w:rsidP="00A54B8F">
            <w:pPr>
              <w:widowControl/>
              <w:jc w:val="center"/>
              <w:rPr>
                <w:rFonts w:ascii="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14:paraId="5F56DFEB" w14:textId="77777777" w:rsidR="00AA2CA8" w:rsidRDefault="00AA2CA8" w:rsidP="00A54B8F">
            <w:pPr>
              <w:widowControl/>
              <w:jc w:val="center"/>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22D92080" w14:textId="77777777" w:rsidR="00AA2CA8" w:rsidRDefault="00AA2CA8" w:rsidP="00A54B8F">
            <w:pPr>
              <w:tabs>
                <w:tab w:val="left" w:pos="1800"/>
              </w:tabs>
              <w:jc w:val="center"/>
              <w:rPr>
                <w:rFonts w:ascii="宋体" w:hAnsi="宋体"/>
                <w:szCs w:val="21"/>
              </w:rPr>
            </w:pPr>
            <w:r>
              <w:rPr>
                <w:rFonts w:ascii="宋体" w:hAnsi="宋体" w:hint="eastAsia"/>
                <w:szCs w:val="21"/>
              </w:rPr>
              <w:t>符合</w:t>
            </w:r>
          </w:p>
        </w:tc>
        <w:tc>
          <w:tcPr>
            <w:tcW w:w="1980" w:type="dxa"/>
            <w:tcBorders>
              <w:top w:val="single" w:sz="4" w:space="0" w:color="auto"/>
              <w:left w:val="single" w:sz="4" w:space="0" w:color="auto"/>
              <w:bottom w:val="single" w:sz="4" w:space="0" w:color="auto"/>
              <w:right w:val="single" w:sz="4" w:space="0" w:color="auto"/>
            </w:tcBorders>
            <w:vAlign w:val="center"/>
          </w:tcPr>
          <w:p w14:paraId="7EC09813" w14:textId="77777777" w:rsidR="00AA2CA8" w:rsidRDefault="00AA2CA8" w:rsidP="00A54B8F">
            <w:pPr>
              <w:tabs>
                <w:tab w:val="left" w:pos="1800"/>
              </w:tabs>
              <w:jc w:val="center"/>
              <w:rPr>
                <w:rFonts w:ascii="宋体" w:hAnsi="宋体"/>
                <w:szCs w:val="21"/>
              </w:rPr>
            </w:pPr>
            <w:r>
              <w:rPr>
                <w:rFonts w:ascii="宋体" w:hAnsi="宋体" w:hint="eastAsia"/>
                <w:szCs w:val="21"/>
              </w:rPr>
              <w:t>不符合及主要问题</w:t>
            </w:r>
          </w:p>
        </w:tc>
      </w:tr>
      <w:tr w:rsidR="00AA2CA8" w14:paraId="48E61AE6" w14:textId="77777777" w:rsidTr="00A54B8F">
        <w:trPr>
          <w:cantSplit/>
          <w:trHeight w:val="3683"/>
        </w:trPr>
        <w:tc>
          <w:tcPr>
            <w:tcW w:w="900" w:type="dxa"/>
            <w:tcBorders>
              <w:top w:val="single" w:sz="4" w:space="0" w:color="auto"/>
              <w:left w:val="single" w:sz="4" w:space="0" w:color="auto"/>
              <w:bottom w:val="single" w:sz="4" w:space="0" w:color="auto"/>
              <w:right w:val="single" w:sz="4" w:space="0" w:color="auto"/>
            </w:tcBorders>
            <w:vAlign w:val="center"/>
          </w:tcPr>
          <w:p w14:paraId="699A31FB" w14:textId="77777777" w:rsidR="00AA2CA8" w:rsidRDefault="00AA2CA8" w:rsidP="00A54B8F">
            <w:pPr>
              <w:spacing w:line="360" w:lineRule="exact"/>
              <w:jc w:val="center"/>
              <w:rPr>
                <w:rFonts w:ascii="宋体" w:hAnsi="宋体"/>
                <w:szCs w:val="21"/>
              </w:rPr>
            </w:pPr>
            <w:r>
              <w:rPr>
                <w:rFonts w:ascii="宋体" w:hAnsi="宋体" w:hint="eastAsia"/>
                <w:szCs w:val="21"/>
              </w:rPr>
              <w:t>1</w:t>
            </w:r>
          </w:p>
        </w:tc>
        <w:tc>
          <w:tcPr>
            <w:tcW w:w="1440" w:type="dxa"/>
            <w:tcBorders>
              <w:top w:val="single" w:sz="4" w:space="0" w:color="auto"/>
              <w:left w:val="single" w:sz="4" w:space="0" w:color="auto"/>
              <w:bottom w:val="single" w:sz="4" w:space="0" w:color="auto"/>
              <w:right w:val="single" w:sz="4" w:space="0" w:color="auto"/>
            </w:tcBorders>
            <w:vAlign w:val="center"/>
          </w:tcPr>
          <w:p w14:paraId="5B7C612B" w14:textId="77777777" w:rsidR="00AA2CA8" w:rsidRDefault="00AA2CA8" w:rsidP="00A54B8F">
            <w:pPr>
              <w:spacing w:line="360" w:lineRule="exact"/>
              <w:jc w:val="center"/>
              <w:rPr>
                <w:rFonts w:ascii="宋体" w:hAnsi="宋体"/>
                <w:szCs w:val="21"/>
              </w:rPr>
            </w:pPr>
            <w:r>
              <w:rPr>
                <w:rFonts w:ascii="宋体" w:hAnsi="宋体" w:hint="eastAsia"/>
                <w:szCs w:val="21"/>
              </w:rPr>
              <w:t>手持电动</w:t>
            </w:r>
          </w:p>
          <w:p w14:paraId="4DA8998B" w14:textId="77777777" w:rsidR="00AA2CA8" w:rsidRDefault="00AA2CA8" w:rsidP="00A54B8F">
            <w:pPr>
              <w:spacing w:line="360" w:lineRule="exact"/>
              <w:jc w:val="center"/>
              <w:rPr>
                <w:rFonts w:ascii="宋体" w:hAnsi="宋体"/>
                <w:szCs w:val="21"/>
              </w:rPr>
            </w:pPr>
            <w:r>
              <w:rPr>
                <w:rFonts w:ascii="宋体" w:hAnsi="宋体" w:hint="eastAsia"/>
                <w:szCs w:val="21"/>
              </w:rPr>
              <w:t>工具</w:t>
            </w:r>
          </w:p>
        </w:tc>
        <w:tc>
          <w:tcPr>
            <w:tcW w:w="8280" w:type="dxa"/>
            <w:gridSpan w:val="2"/>
            <w:tcBorders>
              <w:top w:val="single" w:sz="4" w:space="0" w:color="auto"/>
              <w:left w:val="single" w:sz="4" w:space="0" w:color="auto"/>
              <w:bottom w:val="single" w:sz="4" w:space="0" w:color="auto"/>
              <w:right w:val="single" w:sz="4" w:space="0" w:color="auto"/>
            </w:tcBorders>
            <w:vAlign w:val="center"/>
          </w:tcPr>
          <w:p w14:paraId="58174B0D" w14:textId="77777777" w:rsidR="00AA2CA8" w:rsidRDefault="00AA2CA8" w:rsidP="00A54B8F">
            <w:pPr>
              <w:spacing w:line="320" w:lineRule="exact"/>
              <w:rPr>
                <w:rFonts w:ascii="宋体" w:hAnsi="宋体"/>
                <w:szCs w:val="21"/>
              </w:rPr>
            </w:pPr>
            <w:r>
              <w:rPr>
                <w:rFonts w:ascii="宋体" w:hAnsi="宋体" w:hint="eastAsia"/>
                <w:szCs w:val="21"/>
              </w:rPr>
              <w:t>1、手持电动工具安全防护措施齐全、完好。</w:t>
            </w:r>
          </w:p>
          <w:p w14:paraId="10A71E99" w14:textId="77777777" w:rsidR="00AA2CA8" w:rsidRDefault="00AA2CA8" w:rsidP="00A54B8F">
            <w:pPr>
              <w:spacing w:line="320" w:lineRule="exact"/>
              <w:rPr>
                <w:rFonts w:ascii="宋体" w:hAnsi="宋体"/>
                <w:szCs w:val="21"/>
              </w:rPr>
            </w:pPr>
            <w:r>
              <w:rPr>
                <w:rFonts w:ascii="宋体" w:hAnsi="宋体" w:hint="eastAsia"/>
                <w:szCs w:val="21"/>
              </w:rPr>
              <w:t>2、按照用电要求进行连接，保持手持部位绝对绝缘良好，电源部位接漏电保护器。</w:t>
            </w:r>
          </w:p>
          <w:p w14:paraId="764D8422" w14:textId="77777777" w:rsidR="00AA2CA8" w:rsidRDefault="00AA2CA8" w:rsidP="00A54B8F">
            <w:pPr>
              <w:spacing w:line="320" w:lineRule="exact"/>
              <w:rPr>
                <w:rFonts w:ascii="宋体" w:hAnsi="宋体"/>
                <w:szCs w:val="21"/>
              </w:rPr>
            </w:pPr>
            <w:r>
              <w:rPr>
                <w:rFonts w:ascii="宋体" w:hAnsi="宋体" w:hint="eastAsia"/>
                <w:szCs w:val="21"/>
              </w:rPr>
              <w:t>3、使用时，旋紧部位必须按照要求达到旋紧力进行紧固，不得出现松懈甩出、用力过大紧固变形或者裂损。</w:t>
            </w:r>
          </w:p>
          <w:p w14:paraId="16D3012B" w14:textId="77777777" w:rsidR="00AA2CA8" w:rsidRDefault="00AA2CA8" w:rsidP="00A54B8F">
            <w:pPr>
              <w:spacing w:line="320" w:lineRule="exact"/>
              <w:rPr>
                <w:rFonts w:ascii="宋体" w:hAnsi="宋体"/>
                <w:szCs w:val="21"/>
              </w:rPr>
            </w:pPr>
            <w:r>
              <w:rPr>
                <w:rFonts w:ascii="宋体" w:hAnsi="宋体" w:hint="eastAsia"/>
                <w:szCs w:val="21"/>
              </w:rPr>
              <w:t>4、电源软线按规定架空，不挂在锋利的棱边上或放置在油、热的表面和化学品上，防止线路腐蚀老化出现漏电。</w:t>
            </w:r>
          </w:p>
          <w:p w14:paraId="37E088FE" w14:textId="77777777" w:rsidR="00AA2CA8" w:rsidRDefault="00AA2CA8" w:rsidP="00A54B8F">
            <w:pPr>
              <w:spacing w:line="320" w:lineRule="exact"/>
              <w:rPr>
                <w:rFonts w:ascii="宋体" w:hAnsi="宋体"/>
                <w:szCs w:val="21"/>
              </w:rPr>
            </w:pPr>
            <w:r>
              <w:rPr>
                <w:rFonts w:ascii="宋体" w:hAnsi="宋体" w:hint="eastAsia"/>
                <w:szCs w:val="21"/>
              </w:rPr>
              <w:t>5、手持电动工具工作部位工作时，严谨朝着他人或自己进行作业，防止飞溅物造成意外伤害。</w:t>
            </w:r>
          </w:p>
          <w:p w14:paraId="3BF43EDB" w14:textId="77777777" w:rsidR="00AA2CA8" w:rsidRDefault="00AA2CA8" w:rsidP="00A54B8F">
            <w:pPr>
              <w:spacing w:line="320" w:lineRule="exact"/>
              <w:rPr>
                <w:rFonts w:ascii="宋体" w:hAnsi="宋体"/>
                <w:szCs w:val="21"/>
              </w:rPr>
            </w:pPr>
            <w:r>
              <w:rPr>
                <w:rFonts w:ascii="宋体" w:hAnsi="宋体" w:hint="eastAsia"/>
                <w:szCs w:val="21"/>
              </w:rPr>
              <w:t>6、旋转部位旋转时严谨手摸或者强制进行停止，防止发生意外。</w:t>
            </w:r>
          </w:p>
          <w:p w14:paraId="241C3572" w14:textId="77777777" w:rsidR="00AA2CA8" w:rsidRDefault="00AA2CA8" w:rsidP="00A54B8F">
            <w:pPr>
              <w:spacing w:line="320" w:lineRule="exact"/>
              <w:rPr>
                <w:rFonts w:ascii="宋体" w:hAnsi="宋体"/>
                <w:szCs w:val="21"/>
              </w:rPr>
            </w:pPr>
            <w:r>
              <w:rPr>
                <w:rFonts w:ascii="宋体" w:hAnsi="宋体" w:hint="eastAsia"/>
                <w:szCs w:val="21"/>
              </w:rPr>
              <w:t>7、工作时，工作人员穿戴好劳动防护用品。</w:t>
            </w:r>
          </w:p>
        </w:tc>
        <w:tc>
          <w:tcPr>
            <w:tcW w:w="1260" w:type="dxa"/>
            <w:tcBorders>
              <w:top w:val="single" w:sz="4" w:space="0" w:color="auto"/>
              <w:left w:val="single" w:sz="4" w:space="0" w:color="auto"/>
              <w:bottom w:val="single" w:sz="4" w:space="0" w:color="auto"/>
              <w:right w:val="single" w:sz="4" w:space="0" w:color="auto"/>
            </w:tcBorders>
            <w:vAlign w:val="center"/>
          </w:tcPr>
          <w:p w14:paraId="693B20BE" w14:textId="77777777" w:rsidR="00AA2CA8" w:rsidRDefault="00AA2CA8" w:rsidP="00A54B8F">
            <w:pPr>
              <w:spacing w:line="320" w:lineRule="exact"/>
              <w:jc w:val="center"/>
              <w:rPr>
                <w:rFonts w:ascii="宋体" w:hAnsi="宋体"/>
                <w:szCs w:val="21"/>
              </w:rPr>
            </w:pPr>
            <w:r>
              <w:rPr>
                <w:rFonts w:ascii="宋体" w:hAnsi="宋体" w:hint="eastAsia"/>
                <w:szCs w:val="21"/>
              </w:rPr>
              <w:t>查看现场</w:t>
            </w:r>
          </w:p>
        </w:tc>
        <w:tc>
          <w:tcPr>
            <w:tcW w:w="720" w:type="dxa"/>
            <w:tcBorders>
              <w:top w:val="single" w:sz="4" w:space="0" w:color="auto"/>
              <w:left w:val="single" w:sz="4" w:space="0" w:color="auto"/>
              <w:bottom w:val="single" w:sz="4" w:space="0" w:color="auto"/>
              <w:right w:val="single" w:sz="4" w:space="0" w:color="auto"/>
            </w:tcBorders>
            <w:vAlign w:val="center"/>
          </w:tcPr>
          <w:p w14:paraId="1C63FA0F" w14:textId="77777777" w:rsidR="00AA2CA8" w:rsidRDefault="00AA2CA8" w:rsidP="00A54B8F">
            <w:pPr>
              <w:tabs>
                <w:tab w:val="left" w:pos="1800"/>
              </w:tabs>
              <w:spacing w:line="36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427CCD8B" w14:textId="77777777" w:rsidR="00AA2CA8" w:rsidRDefault="00AA2CA8" w:rsidP="00A54B8F">
            <w:pPr>
              <w:tabs>
                <w:tab w:val="left" w:pos="1800"/>
              </w:tabs>
              <w:spacing w:line="360" w:lineRule="exact"/>
              <w:jc w:val="center"/>
              <w:rPr>
                <w:rFonts w:ascii="宋体" w:hAnsi="宋体"/>
                <w:szCs w:val="21"/>
              </w:rPr>
            </w:pPr>
          </w:p>
        </w:tc>
      </w:tr>
      <w:tr w:rsidR="00AA2CA8" w14:paraId="311C1EAE" w14:textId="77777777" w:rsidTr="00A54B8F">
        <w:trPr>
          <w:cantSplit/>
          <w:trHeight w:val="4381"/>
        </w:trPr>
        <w:tc>
          <w:tcPr>
            <w:tcW w:w="900" w:type="dxa"/>
            <w:tcBorders>
              <w:top w:val="single" w:sz="4" w:space="0" w:color="auto"/>
              <w:left w:val="single" w:sz="4" w:space="0" w:color="auto"/>
              <w:bottom w:val="single" w:sz="4" w:space="0" w:color="auto"/>
              <w:right w:val="single" w:sz="4" w:space="0" w:color="auto"/>
            </w:tcBorders>
            <w:vAlign w:val="center"/>
          </w:tcPr>
          <w:p w14:paraId="3EA2B562" w14:textId="77777777" w:rsidR="00AA2CA8" w:rsidRDefault="00AA2CA8" w:rsidP="00A54B8F">
            <w:pPr>
              <w:spacing w:line="360" w:lineRule="exact"/>
              <w:jc w:val="center"/>
              <w:rPr>
                <w:rFonts w:ascii="宋体" w:hAnsi="宋体"/>
                <w:szCs w:val="21"/>
              </w:rPr>
            </w:pPr>
            <w:r>
              <w:rPr>
                <w:rFonts w:ascii="宋体" w:hAnsi="宋体" w:hint="eastAsia"/>
                <w:szCs w:val="21"/>
              </w:rPr>
              <w:lastRenderedPageBreak/>
              <w:t>2</w:t>
            </w:r>
          </w:p>
        </w:tc>
        <w:tc>
          <w:tcPr>
            <w:tcW w:w="1440" w:type="dxa"/>
            <w:tcBorders>
              <w:top w:val="single" w:sz="4" w:space="0" w:color="auto"/>
              <w:left w:val="single" w:sz="4" w:space="0" w:color="auto"/>
              <w:bottom w:val="single" w:sz="4" w:space="0" w:color="auto"/>
              <w:right w:val="single" w:sz="4" w:space="0" w:color="auto"/>
            </w:tcBorders>
            <w:vAlign w:val="center"/>
          </w:tcPr>
          <w:p w14:paraId="0315438D" w14:textId="77777777" w:rsidR="00AA2CA8" w:rsidRDefault="00AA2CA8" w:rsidP="00A54B8F">
            <w:pPr>
              <w:spacing w:line="360" w:lineRule="exact"/>
              <w:jc w:val="center"/>
              <w:rPr>
                <w:rFonts w:ascii="宋体" w:hAnsi="宋体"/>
                <w:szCs w:val="21"/>
              </w:rPr>
            </w:pPr>
            <w:r>
              <w:rPr>
                <w:rFonts w:ascii="宋体" w:hAnsi="宋体" w:hint="eastAsia"/>
                <w:szCs w:val="21"/>
              </w:rPr>
              <w:t>电、气焊设备</w:t>
            </w:r>
          </w:p>
        </w:tc>
        <w:tc>
          <w:tcPr>
            <w:tcW w:w="8280" w:type="dxa"/>
            <w:gridSpan w:val="2"/>
            <w:tcBorders>
              <w:top w:val="single" w:sz="4" w:space="0" w:color="auto"/>
              <w:left w:val="single" w:sz="4" w:space="0" w:color="auto"/>
              <w:bottom w:val="single" w:sz="4" w:space="0" w:color="auto"/>
              <w:right w:val="single" w:sz="4" w:space="0" w:color="auto"/>
            </w:tcBorders>
            <w:vAlign w:val="center"/>
          </w:tcPr>
          <w:p w14:paraId="61CD2E9E" w14:textId="77777777" w:rsidR="00AA2CA8" w:rsidRDefault="00AA2CA8" w:rsidP="00A54B8F">
            <w:pPr>
              <w:spacing w:line="280" w:lineRule="exact"/>
              <w:rPr>
                <w:rFonts w:ascii="宋体" w:hAnsi="宋体"/>
                <w:szCs w:val="21"/>
              </w:rPr>
            </w:pPr>
            <w:r>
              <w:rPr>
                <w:rFonts w:ascii="宋体" w:hAnsi="宋体" w:hint="eastAsia"/>
                <w:szCs w:val="21"/>
              </w:rPr>
              <w:t>1、电焊机必须摆放在通风、防雨、防晒环境中，导线端裸露部分在屏护罩内。</w:t>
            </w:r>
          </w:p>
          <w:p w14:paraId="17825EA9" w14:textId="77777777" w:rsidR="00AA2CA8" w:rsidRDefault="00AA2CA8" w:rsidP="00A54B8F">
            <w:pPr>
              <w:spacing w:line="280" w:lineRule="exact"/>
              <w:rPr>
                <w:rFonts w:ascii="宋体" w:hAnsi="宋体"/>
                <w:szCs w:val="21"/>
              </w:rPr>
            </w:pPr>
            <w:r>
              <w:rPr>
                <w:rFonts w:ascii="宋体" w:hAnsi="宋体" w:hint="eastAsia"/>
                <w:szCs w:val="21"/>
              </w:rPr>
              <w:t>2、电焊机一次、二次电气线路绝缘良好，装有独立的专用电源开关。</w:t>
            </w:r>
          </w:p>
          <w:p w14:paraId="7F763C27" w14:textId="77777777" w:rsidR="00AA2CA8" w:rsidRDefault="00AA2CA8" w:rsidP="00A54B8F">
            <w:pPr>
              <w:spacing w:line="280" w:lineRule="exact"/>
              <w:rPr>
                <w:rFonts w:ascii="宋体" w:hAnsi="宋体"/>
                <w:szCs w:val="21"/>
              </w:rPr>
            </w:pPr>
            <w:r>
              <w:rPr>
                <w:rFonts w:ascii="宋体" w:hAnsi="宋体" w:hint="eastAsia"/>
                <w:szCs w:val="21"/>
              </w:rPr>
              <w:t>3、电焊机有可靠的接地、接零装置，外壳接地良好，焊钳绝缘可靠，隔热层完好。</w:t>
            </w:r>
          </w:p>
          <w:p w14:paraId="75EE9E4C" w14:textId="77777777" w:rsidR="00AA2CA8" w:rsidRDefault="00AA2CA8" w:rsidP="00A54B8F">
            <w:pPr>
              <w:spacing w:line="280" w:lineRule="exact"/>
              <w:rPr>
                <w:rFonts w:ascii="宋体" w:hAnsi="宋体"/>
                <w:szCs w:val="21"/>
              </w:rPr>
            </w:pPr>
            <w:r>
              <w:rPr>
                <w:rFonts w:ascii="宋体" w:hAnsi="宋体" w:hint="eastAsia"/>
                <w:szCs w:val="21"/>
              </w:rPr>
              <w:t>4、电焊机使用场所清洁，无严重粉尘，周围无易燃易爆物。</w:t>
            </w:r>
          </w:p>
          <w:p w14:paraId="5E3BCCCF" w14:textId="77777777" w:rsidR="00AA2CA8" w:rsidRDefault="00AA2CA8" w:rsidP="00A54B8F">
            <w:pPr>
              <w:spacing w:line="280" w:lineRule="exact"/>
              <w:rPr>
                <w:rFonts w:ascii="宋体" w:hAnsi="宋体"/>
                <w:szCs w:val="21"/>
              </w:rPr>
            </w:pPr>
            <w:r>
              <w:rPr>
                <w:rFonts w:ascii="宋体" w:hAnsi="宋体" w:hint="eastAsia"/>
                <w:szCs w:val="21"/>
              </w:rPr>
              <w:t>5、禁止连接建筑金属构架和设备等作为焊接电源回路。</w:t>
            </w:r>
          </w:p>
          <w:p w14:paraId="372CFD23" w14:textId="77777777" w:rsidR="00AA2CA8" w:rsidRDefault="00AA2CA8" w:rsidP="00A54B8F">
            <w:pPr>
              <w:spacing w:line="280" w:lineRule="exact"/>
              <w:rPr>
                <w:rFonts w:ascii="宋体" w:hAnsi="宋体"/>
                <w:szCs w:val="21"/>
              </w:rPr>
            </w:pPr>
            <w:r>
              <w:rPr>
                <w:rFonts w:ascii="宋体" w:hAnsi="宋体" w:hint="eastAsia"/>
                <w:szCs w:val="21"/>
              </w:rPr>
              <w:t>6、电源线或电缆线应与焊机有可靠的连接。</w:t>
            </w:r>
          </w:p>
          <w:p w14:paraId="53F7FCAF" w14:textId="77777777" w:rsidR="00AA2CA8" w:rsidRDefault="00AA2CA8" w:rsidP="00A54B8F">
            <w:pPr>
              <w:spacing w:line="280" w:lineRule="exact"/>
              <w:rPr>
                <w:rFonts w:ascii="宋体" w:hAnsi="宋体"/>
                <w:szCs w:val="21"/>
              </w:rPr>
            </w:pPr>
            <w:r>
              <w:rPr>
                <w:rFonts w:ascii="宋体" w:hAnsi="宋体" w:hint="eastAsia"/>
                <w:szCs w:val="21"/>
              </w:rPr>
              <w:t>7、氧气、乙炔气瓶要在检验期内充装压力不超标，并有安全标签；</w:t>
            </w:r>
          </w:p>
          <w:p w14:paraId="6BA59EA9" w14:textId="77777777" w:rsidR="00AA2CA8" w:rsidRDefault="00AA2CA8" w:rsidP="00A54B8F">
            <w:pPr>
              <w:spacing w:line="280" w:lineRule="exact"/>
              <w:rPr>
                <w:rFonts w:ascii="宋体" w:hAnsi="宋体"/>
                <w:szCs w:val="21"/>
              </w:rPr>
            </w:pPr>
            <w:r>
              <w:rPr>
                <w:rFonts w:ascii="宋体" w:hAnsi="宋体" w:hint="eastAsia"/>
                <w:szCs w:val="21"/>
              </w:rPr>
              <w:t>8、氧气瓶和乙炔瓶的安全距离保持5米以上，氧气瓶和乙炔瓶与动火点的安全距离保持10米以上。</w:t>
            </w:r>
          </w:p>
          <w:p w14:paraId="4BC4B879" w14:textId="77777777" w:rsidR="00AA2CA8" w:rsidRDefault="00AA2CA8" w:rsidP="00A54B8F">
            <w:pPr>
              <w:spacing w:line="280" w:lineRule="exact"/>
              <w:rPr>
                <w:rFonts w:ascii="宋体" w:hAnsi="宋体"/>
                <w:szCs w:val="21"/>
              </w:rPr>
            </w:pPr>
            <w:r>
              <w:rPr>
                <w:rFonts w:ascii="宋体" w:hAnsi="宋体" w:hint="eastAsia"/>
                <w:szCs w:val="21"/>
              </w:rPr>
              <w:t>9、气瓶的防震圈、防火帽齐全，气瓶所用压力表标识清楚、有效。</w:t>
            </w:r>
          </w:p>
          <w:p w14:paraId="54E5D631" w14:textId="77777777" w:rsidR="00AA2CA8" w:rsidRDefault="00AA2CA8" w:rsidP="00A54B8F">
            <w:pPr>
              <w:spacing w:line="280" w:lineRule="exact"/>
              <w:rPr>
                <w:rFonts w:ascii="宋体" w:hAnsi="宋体"/>
                <w:szCs w:val="21"/>
              </w:rPr>
            </w:pPr>
            <w:r>
              <w:rPr>
                <w:rFonts w:ascii="宋体" w:hAnsi="宋体" w:hint="eastAsia"/>
                <w:szCs w:val="21"/>
              </w:rPr>
              <w:t>10、乙炔气瓶装有阻火器；气焊、割矩完好，胶管耐压能力符合要求。</w:t>
            </w:r>
          </w:p>
          <w:p w14:paraId="105706A5" w14:textId="77777777" w:rsidR="00AA2CA8" w:rsidRDefault="00AA2CA8" w:rsidP="00A54B8F">
            <w:pPr>
              <w:spacing w:line="280" w:lineRule="exact"/>
              <w:rPr>
                <w:rFonts w:ascii="宋体" w:hAnsi="宋体"/>
                <w:szCs w:val="21"/>
              </w:rPr>
            </w:pPr>
            <w:r>
              <w:rPr>
                <w:rFonts w:ascii="宋体" w:hAnsi="宋体" w:hint="eastAsia"/>
                <w:szCs w:val="21"/>
              </w:rPr>
              <w:t>11、不可把氧气、乙炔气瓶放在有油污、严重腐蚀、日光暴晒、明火、热辐射等易引起瓶温过高、压力剧增的环境中；乙炔瓶不能倒放。</w:t>
            </w:r>
          </w:p>
          <w:p w14:paraId="75A6B08B" w14:textId="77777777" w:rsidR="00AA2CA8" w:rsidRDefault="00AA2CA8" w:rsidP="00A54B8F">
            <w:pPr>
              <w:spacing w:line="280" w:lineRule="exact"/>
              <w:rPr>
                <w:rFonts w:ascii="宋体" w:hAnsi="宋体"/>
                <w:szCs w:val="21"/>
              </w:rPr>
            </w:pPr>
            <w:r>
              <w:rPr>
                <w:rFonts w:ascii="宋体" w:hAnsi="宋体" w:hint="eastAsia"/>
                <w:szCs w:val="21"/>
              </w:rPr>
              <w:t>12、要有防弧光辐射、通风防尘措施。</w:t>
            </w:r>
          </w:p>
          <w:p w14:paraId="16CFC513" w14:textId="77777777" w:rsidR="00AA2CA8" w:rsidRDefault="00AA2CA8" w:rsidP="00A54B8F">
            <w:pPr>
              <w:spacing w:line="280" w:lineRule="exact"/>
              <w:rPr>
                <w:rFonts w:ascii="宋体" w:hAnsi="宋体"/>
                <w:szCs w:val="21"/>
              </w:rPr>
            </w:pPr>
            <w:r>
              <w:rPr>
                <w:rFonts w:ascii="宋体" w:hAnsi="宋体" w:hint="eastAsia"/>
                <w:szCs w:val="21"/>
              </w:rPr>
              <w:t>13、操作人员持证上岗。</w:t>
            </w:r>
          </w:p>
        </w:tc>
        <w:tc>
          <w:tcPr>
            <w:tcW w:w="1260" w:type="dxa"/>
            <w:tcBorders>
              <w:top w:val="single" w:sz="4" w:space="0" w:color="auto"/>
              <w:left w:val="single" w:sz="4" w:space="0" w:color="auto"/>
              <w:bottom w:val="single" w:sz="4" w:space="0" w:color="auto"/>
              <w:right w:val="single" w:sz="4" w:space="0" w:color="auto"/>
            </w:tcBorders>
            <w:vAlign w:val="center"/>
          </w:tcPr>
          <w:p w14:paraId="3BC8380E" w14:textId="77777777" w:rsidR="00AA2CA8" w:rsidRDefault="00AA2CA8" w:rsidP="00A54B8F">
            <w:pPr>
              <w:jc w:val="center"/>
              <w:rPr>
                <w:rFonts w:ascii="宋体" w:hAnsi="宋体"/>
              </w:rPr>
            </w:pPr>
            <w:r>
              <w:rPr>
                <w:rFonts w:ascii="宋体" w:hAnsi="宋体" w:hint="eastAsia"/>
                <w:szCs w:val="21"/>
              </w:rPr>
              <w:t>查看现场</w:t>
            </w:r>
          </w:p>
        </w:tc>
        <w:tc>
          <w:tcPr>
            <w:tcW w:w="720" w:type="dxa"/>
            <w:tcBorders>
              <w:top w:val="single" w:sz="4" w:space="0" w:color="auto"/>
              <w:left w:val="single" w:sz="4" w:space="0" w:color="auto"/>
              <w:bottom w:val="single" w:sz="4" w:space="0" w:color="auto"/>
              <w:right w:val="single" w:sz="4" w:space="0" w:color="auto"/>
            </w:tcBorders>
            <w:vAlign w:val="center"/>
          </w:tcPr>
          <w:p w14:paraId="0B1B35E0" w14:textId="77777777" w:rsidR="00AA2CA8" w:rsidRDefault="00AA2CA8" w:rsidP="00A54B8F">
            <w:pPr>
              <w:tabs>
                <w:tab w:val="left" w:pos="1800"/>
              </w:tabs>
              <w:spacing w:line="36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2DEE7C1D" w14:textId="77777777" w:rsidR="00AA2CA8" w:rsidRDefault="00AA2CA8" w:rsidP="00A54B8F">
            <w:pPr>
              <w:tabs>
                <w:tab w:val="left" w:pos="1800"/>
              </w:tabs>
              <w:spacing w:line="360" w:lineRule="exact"/>
              <w:jc w:val="center"/>
              <w:rPr>
                <w:rFonts w:ascii="宋体" w:hAnsi="宋体"/>
                <w:szCs w:val="21"/>
              </w:rPr>
            </w:pPr>
          </w:p>
        </w:tc>
      </w:tr>
      <w:tr w:rsidR="00AA2CA8" w14:paraId="0BD7C264" w14:textId="77777777" w:rsidTr="00A54B8F">
        <w:trPr>
          <w:cantSplit/>
          <w:trHeight w:val="3549"/>
        </w:trPr>
        <w:tc>
          <w:tcPr>
            <w:tcW w:w="900" w:type="dxa"/>
            <w:tcBorders>
              <w:top w:val="single" w:sz="4" w:space="0" w:color="auto"/>
              <w:left w:val="single" w:sz="4" w:space="0" w:color="auto"/>
              <w:bottom w:val="single" w:sz="4" w:space="0" w:color="auto"/>
              <w:right w:val="single" w:sz="4" w:space="0" w:color="auto"/>
            </w:tcBorders>
            <w:vAlign w:val="center"/>
          </w:tcPr>
          <w:p w14:paraId="1ED1D141" w14:textId="77777777" w:rsidR="00AA2CA8" w:rsidRDefault="00AA2CA8" w:rsidP="00A54B8F">
            <w:pPr>
              <w:spacing w:line="360" w:lineRule="exact"/>
              <w:jc w:val="center"/>
              <w:rPr>
                <w:rFonts w:ascii="宋体" w:hAnsi="宋体"/>
                <w:szCs w:val="21"/>
              </w:rPr>
            </w:pPr>
            <w:r>
              <w:rPr>
                <w:rFonts w:ascii="宋体" w:hAnsi="宋体" w:hint="eastAsia"/>
                <w:szCs w:val="21"/>
              </w:rPr>
              <w:t>3</w:t>
            </w:r>
          </w:p>
        </w:tc>
        <w:tc>
          <w:tcPr>
            <w:tcW w:w="1440" w:type="dxa"/>
            <w:tcBorders>
              <w:top w:val="single" w:sz="4" w:space="0" w:color="auto"/>
              <w:left w:val="single" w:sz="4" w:space="0" w:color="auto"/>
              <w:bottom w:val="single" w:sz="4" w:space="0" w:color="auto"/>
              <w:right w:val="single" w:sz="4" w:space="0" w:color="auto"/>
            </w:tcBorders>
            <w:vAlign w:val="center"/>
          </w:tcPr>
          <w:p w14:paraId="72556E7F" w14:textId="77777777" w:rsidR="00AA2CA8" w:rsidRDefault="00AA2CA8" w:rsidP="00A54B8F">
            <w:pPr>
              <w:spacing w:line="360" w:lineRule="exact"/>
              <w:jc w:val="center"/>
              <w:rPr>
                <w:rFonts w:ascii="宋体" w:hAnsi="宋体"/>
                <w:szCs w:val="21"/>
              </w:rPr>
            </w:pPr>
            <w:r>
              <w:rPr>
                <w:rFonts w:ascii="宋体" w:hAnsi="宋体" w:hint="eastAsia"/>
                <w:szCs w:val="21"/>
              </w:rPr>
              <w:t>起重机械</w:t>
            </w:r>
          </w:p>
        </w:tc>
        <w:tc>
          <w:tcPr>
            <w:tcW w:w="8280" w:type="dxa"/>
            <w:gridSpan w:val="2"/>
            <w:tcBorders>
              <w:top w:val="single" w:sz="4" w:space="0" w:color="auto"/>
              <w:left w:val="single" w:sz="4" w:space="0" w:color="auto"/>
              <w:bottom w:val="single" w:sz="4" w:space="0" w:color="auto"/>
              <w:right w:val="single" w:sz="4" w:space="0" w:color="auto"/>
            </w:tcBorders>
            <w:vAlign w:val="center"/>
          </w:tcPr>
          <w:p w14:paraId="527CEDB4" w14:textId="77777777" w:rsidR="00AA2CA8" w:rsidRDefault="00AA2CA8" w:rsidP="00A54B8F">
            <w:pPr>
              <w:spacing w:line="280" w:lineRule="exact"/>
              <w:rPr>
                <w:rFonts w:ascii="宋体" w:hAnsi="宋体"/>
                <w:szCs w:val="21"/>
              </w:rPr>
            </w:pPr>
            <w:r>
              <w:rPr>
                <w:rFonts w:ascii="宋体" w:hAnsi="宋体" w:hint="eastAsia"/>
                <w:szCs w:val="21"/>
              </w:rPr>
              <w:t>1、主要受力构件不得有明显可见的连接缺陷和腐蚀、变形、开裂等缺陷。</w:t>
            </w:r>
          </w:p>
          <w:p w14:paraId="1DB7FE11" w14:textId="77777777" w:rsidR="00AA2CA8" w:rsidRDefault="00AA2CA8" w:rsidP="00A54B8F">
            <w:pPr>
              <w:spacing w:line="280" w:lineRule="exact"/>
              <w:rPr>
                <w:rFonts w:ascii="宋体" w:hAnsi="宋体"/>
                <w:szCs w:val="21"/>
              </w:rPr>
            </w:pPr>
            <w:r>
              <w:rPr>
                <w:rFonts w:ascii="宋体" w:hAnsi="宋体" w:hint="eastAsia"/>
                <w:szCs w:val="21"/>
              </w:rPr>
              <w:t>2、吊钩转动部位灵活、表面光洁，无裂纹、剥裂等缺陷；有缺陷不得焊补，并有防止钢丝绳脱出的部件。</w:t>
            </w:r>
          </w:p>
          <w:p w14:paraId="369A8654" w14:textId="77777777" w:rsidR="00AA2CA8" w:rsidRDefault="00AA2CA8" w:rsidP="00A54B8F">
            <w:pPr>
              <w:spacing w:line="280" w:lineRule="exact"/>
              <w:rPr>
                <w:rFonts w:ascii="宋体" w:hAnsi="宋体"/>
                <w:szCs w:val="21"/>
              </w:rPr>
            </w:pPr>
            <w:r>
              <w:rPr>
                <w:rFonts w:ascii="宋体" w:hAnsi="宋体" w:hint="eastAsia"/>
                <w:szCs w:val="21"/>
              </w:rPr>
              <w:t>3、钢丝绳端固定牢固，钢丝绳不允许有扭结、压扁、弯折、笼状畸变、断股、波浪形、绳芯挤出、绳芯损坏、锈蚀。</w:t>
            </w:r>
          </w:p>
          <w:p w14:paraId="6120082D" w14:textId="77777777" w:rsidR="00AA2CA8" w:rsidRDefault="00AA2CA8" w:rsidP="00A54B8F">
            <w:pPr>
              <w:spacing w:line="280" w:lineRule="exact"/>
              <w:rPr>
                <w:rFonts w:ascii="宋体" w:hAnsi="宋体"/>
                <w:szCs w:val="21"/>
              </w:rPr>
            </w:pPr>
            <w:r>
              <w:rPr>
                <w:rFonts w:ascii="宋体" w:hAnsi="宋体" w:hint="eastAsia"/>
                <w:szCs w:val="21"/>
              </w:rPr>
              <w:t>4、制动轮摩擦面与摩擦片间应接触均匀，且不得有影响制动性能的缺陷或油污。开闭灵活，制动平衡可靠。制动轮应无裂纹或破损，凹凸不平度不得大于1.5ｍｍ；不得有摩擦垫片固定铆钉引起的划痕。</w:t>
            </w:r>
          </w:p>
          <w:p w14:paraId="24E68103" w14:textId="77777777" w:rsidR="00AA2CA8" w:rsidRDefault="00AA2CA8" w:rsidP="00A54B8F">
            <w:pPr>
              <w:spacing w:line="280" w:lineRule="exact"/>
              <w:rPr>
                <w:rFonts w:ascii="宋体" w:hAnsi="宋体"/>
                <w:szCs w:val="21"/>
              </w:rPr>
            </w:pPr>
            <w:r>
              <w:rPr>
                <w:rFonts w:ascii="宋体" w:hAnsi="宋体" w:hint="eastAsia"/>
                <w:szCs w:val="21"/>
              </w:rPr>
              <w:t>5、大、小车行程限位器，大、小钩高度限位器灵敏可靠。</w:t>
            </w:r>
          </w:p>
          <w:p w14:paraId="39F021B0" w14:textId="77777777" w:rsidR="00AA2CA8" w:rsidRDefault="00AA2CA8" w:rsidP="00A54B8F">
            <w:pPr>
              <w:spacing w:line="280" w:lineRule="exact"/>
              <w:rPr>
                <w:rFonts w:ascii="宋体" w:hAnsi="宋体"/>
                <w:szCs w:val="21"/>
              </w:rPr>
            </w:pPr>
            <w:r>
              <w:rPr>
                <w:rFonts w:ascii="宋体" w:hAnsi="宋体" w:hint="eastAsia"/>
                <w:szCs w:val="21"/>
              </w:rPr>
              <w:t>6、轨道压板螺栓齐全、完好、无锈蚀。</w:t>
            </w:r>
          </w:p>
          <w:p w14:paraId="4C492F5C" w14:textId="77777777" w:rsidR="00AA2CA8" w:rsidRDefault="00AA2CA8" w:rsidP="00A54B8F">
            <w:pPr>
              <w:spacing w:line="280" w:lineRule="exact"/>
              <w:rPr>
                <w:rFonts w:ascii="宋体" w:hAnsi="宋体"/>
                <w:szCs w:val="21"/>
              </w:rPr>
            </w:pPr>
            <w:r>
              <w:rPr>
                <w:rFonts w:ascii="宋体" w:hAnsi="宋体" w:hint="eastAsia"/>
                <w:szCs w:val="21"/>
              </w:rPr>
              <w:t>7、在检验期内，安全装置齐全可靠；电器设施完好。</w:t>
            </w:r>
          </w:p>
          <w:p w14:paraId="2EAAAEC5" w14:textId="77777777" w:rsidR="00AA2CA8" w:rsidRDefault="00AA2CA8" w:rsidP="00A54B8F">
            <w:pPr>
              <w:spacing w:line="280" w:lineRule="exact"/>
              <w:rPr>
                <w:rFonts w:ascii="宋体" w:hAnsi="宋体"/>
                <w:szCs w:val="21"/>
              </w:rPr>
            </w:pPr>
            <w:r>
              <w:rPr>
                <w:rFonts w:ascii="宋体" w:hAnsi="宋体" w:hint="eastAsia"/>
                <w:szCs w:val="21"/>
              </w:rPr>
              <w:t>8、操作人员持证上岗。</w:t>
            </w:r>
          </w:p>
        </w:tc>
        <w:tc>
          <w:tcPr>
            <w:tcW w:w="1260" w:type="dxa"/>
            <w:tcBorders>
              <w:top w:val="single" w:sz="4" w:space="0" w:color="auto"/>
              <w:left w:val="single" w:sz="4" w:space="0" w:color="auto"/>
              <w:bottom w:val="single" w:sz="4" w:space="0" w:color="auto"/>
              <w:right w:val="single" w:sz="4" w:space="0" w:color="auto"/>
            </w:tcBorders>
            <w:vAlign w:val="center"/>
          </w:tcPr>
          <w:p w14:paraId="64FF86F1" w14:textId="77777777" w:rsidR="00AA2CA8" w:rsidRDefault="00AA2CA8" w:rsidP="00A54B8F">
            <w:pPr>
              <w:spacing w:line="320" w:lineRule="exact"/>
              <w:jc w:val="center"/>
              <w:rPr>
                <w:rFonts w:ascii="宋体" w:hAnsi="宋体"/>
                <w:szCs w:val="21"/>
              </w:rPr>
            </w:pPr>
            <w:r>
              <w:rPr>
                <w:rFonts w:ascii="宋体" w:hAnsi="宋体" w:hint="eastAsia"/>
                <w:szCs w:val="21"/>
              </w:rPr>
              <w:t>查看现场</w:t>
            </w:r>
          </w:p>
          <w:p w14:paraId="39E8C16A" w14:textId="77777777" w:rsidR="00AA2CA8" w:rsidRDefault="00AA2CA8" w:rsidP="00A54B8F">
            <w:pPr>
              <w:spacing w:line="320" w:lineRule="exact"/>
              <w:jc w:val="center"/>
              <w:rPr>
                <w:rFonts w:ascii="宋体" w:hAnsi="宋体"/>
                <w:szCs w:val="21"/>
              </w:rPr>
            </w:pPr>
            <w:r>
              <w:rPr>
                <w:rFonts w:ascii="宋体" w:hAnsi="宋体" w:hint="eastAsia"/>
                <w:szCs w:val="21"/>
              </w:rPr>
              <w:t>查记录</w:t>
            </w:r>
          </w:p>
        </w:tc>
        <w:tc>
          <w:tcPr>
            <w:tcW w:w="720" w:type="dxa"/>
            <w:tcBorders>
              <w:top w:val="single" w:sz="4" w:space="0" w:color="auto"/>
              <w:left w:val="single" w:sz="4" w:space="0" w:color="auto"/>
              <w:bottom w:val="single" w:sz="4" w:space="0" w:color="auto"/>
              <w:right w:val="single" w:sz="4" w:space="0" w:color="auto"/>
            </w:tcBorders>
            <w:vAlign w:val="center"/>
          </w:tcPr>
          <w:p w14:paraId="3150CEA2" w14:textId="77777777" w:rsidR="00AA2CA8" w:rsidRDefault="00AA2CA8" w:rsidP="00A54B8F">
            <w:pPr>
              <w:tabs>
                <w:tab w:val="left" w:pos="1800"/>
              </w:tabs>
              <w:spacing w:line="36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0413EF80" w14:textId="77777777" w:rsidR="00AA2CA8" w:rsidRDefault="00AA2CA8" w:rsidP="00A54B8F">
            <w:pPr>
              <w:tabs>
                <w:tab w:val="left" w:pos="1800"/>
              </w:tabs>
              <w:spacing w:line="360" w:lineRule="exact"/>
              <w:jc w:val="center"/>
              <w:rPr>
                <w:rFonts w:ascii="宋体" w:hAnsi="宋体"/>
                <w:szCs w:val="21"/>
              </w:rPr>
            </w:pPr>
          </w:p>
        </w:tc>
      </w:tr>
      <w:tr w:rsidR="00AA2CA8" w14:paraId="5862E0B4" w14:textId="77777777" w:rsidTr="00A54B8F">
        <w:trPr>
          <w:cantSplit/>
          <w:trHeight w:val="1248"/>
        </w:trPr>
        <w:tc>
          <w:tcPr>
            <w:tcW w:w="2355" w:type="dxa"/>
            <w:gridSpan w:val="3"/>
            <w:tcBorders>
              <w:top w:val="single" w:sz="4" w:space="0" w:color="auto"/>
              <w:left w:val="single" w:sz="4" w:space="0" w:color="auto"/>
              <w:bottom w:val="single" w:sz="4" w:space="0" w:color="auto"/>
              <w:right w:val="single" w:sz="4" w:space="0" w:color="auto"/>
            </w:tcBorders>
            <w:vAlign w:val="center"/>
          </w:tcPr>
          <w:p w14:paraId="6F493557" w14:textId="77777777" w:rsidR="00AA2CA8" w:rsidRDefault="00AA2CA8" w:rsidP="00A54B8F">
            <w:pPr>
              <w:spacing w:line="300" w:lineRule="exact"/>
              <w:jc w:val="center"/>
              <w:rPr>
                <w:rFonts w:ascii="宋体" w:hAnsi="宋体"/>
                <w:szCs w:val="21"/>
              </w:rPr>
            </w:pPr>
            <w:r>
              <w:rPr>
                <w:rFonts w:ascii="宋体" w:hAnsi="宋体" w:hint="eastAsia"/>
                <w:szCs w:val="21"/>
              </w:rPr>
              <w:t>检查与责任制挂钩</w:t>
            </w:r>
          </w:p>
          <w:p w14:paraId="66904197" w14:textId="77777777" w:rsidR="00AA2CA8" w:rsidRDefault="00AA2CA8" w:rsidP="00A54B8F">
            <w:pPr>
              <w:spacing w:line="300" w:lineRule="exact"/>
              <w:jc w:val="center"/>
              <w:rPr>
                <w:rFonts w:ascii="宋体" w:hAnsi="宋体"/>
                <w:szCs w:val="21"/>
              </w:rPr>
            </w:pPr>
            <w:r>
              <w:rPr>
                <w:rFonts w:ascii="宋体" w:hAnsi="宋体" w:hint="eastAsia"/>
                <w:szCs w:val="21"/>
              </w:rPr>
              <w:t>记录</w:t>
            </w:r>
          </w:p>
        </w:tc>
        <w:tc>
          <w:tcPr>
            <w:tcW w:w="12225" w:type="dxa"/>
            <w:gridSpan w:val="4"/>
            <w:tcBorders>
              <w:top w:val="single" w:sz="4" w:space="0" w:color="auto"/>
              <w:left w:val="single" w:sz="4" w:space="0" w:color="auto"/>
              <w:bottom w:val="single" w:sz="4" w:space="0" w:color="auto"/>
              <w:right w:val="single" w:sz="4" w:space="0" w:color="auto"/>
            </w:tcBorders>
          </w:tcPr>
          <w:p w14:paraId="473128C7" w14:textId="77777777" w:rsidR="00AA2CA8" w:rsidRDefault="00AA2CA8" w:rsidP="00A54B8F">
            <w:pPr>
              <w:tabs>
                <w:tab w:val="left" w:pos="1800"/>
              </w:tabs>
              <w:spacing w:line="360" w:lineRule="exact"/>
              <w:rPr>
                <w:rFonts w:ascii="宋体" w:hAnsi="宋体"/>
                <w:szCs w:val="21"/>
              </w:rPr>
            </w:pPr>
          </w:p>
          <w:p w14:paraId="43F63BDA" w14:textId="77777777" w:rsidR="00AA2CA8" w:rsidRDefault="00AA2CA8" w:rsidP="00A54B8F">
            <w:pPr>
              <w:tabs>
                <w:tab w:val="left" w:pos="1800"/>
              </w:tabs>
              <w:spacing w:line="360" w:lineRule="exact"/>
              <w:rPr>
                <w:rFonts w:ascii="宋体" w:hAnsi="宋体"/>
                <w:szCs w:val="21"/>
              </w:rPr>
            </w:pPr>
          </w:p>
        </w:tc>
      </w:tr>
    </w:tbl>
    <w:p w14:paraId="6453304E" w14:textId="77777777" w:rsidR="00AA2CA8" w:rsidRDefault="00AA2CA8" w:rsidP="00AA2CA8">
      <w:pPr>
        <w:pStyle w:val="1"/>
        <w:spacing w:line="400" w:lineRule="exact"/>
        <w:jc w:val="center"/>
        <w:rPr>
          <w:sz w:val="32"/>
          <w:szCs w:val="32"/>
        </w:rPr>
        <w:sectPr w:rsidR="00AA2CA8">
          <w:type w:val="nextColumn"/>
          <w:pgSz w:w="16838" w:h="11906" w:orient="landscape"/>
          <w:pgMar w:top="777" w:right="1440" w:bottom="1418" w:left="1440" w:header="851" w:footer="737" w:gutter="0"/>
          <w:paperSrc w:first="7" w:other="7"/>
          <w:cols w:space="720"/>
          <w:docGrid w:linePitch="312"/>
        </w:sectPr>
      </w:pPr>
    </w:p>
    <w:p w14:paraId="66711526" w14:textId="77777777" w:rsidR="00AA2CA8" w:rsidRDefault="00AA2CA8" w:rsidP="00AA2CA8">
      <w:pPr>
        <w:keepNext/>
        <w:keepLines/>
        <w:jc w:val="center"/>
        <w:outlineLvl w:val="3"/>
        <w:rPr>
          <w:rFonts w:ascii="宋体" w:hAnsi="宋体"/>
          <w:b/>
          <w:bCs/>
          <w:sz w:val="28"/>
          <w:szCs w:val="28"/>
        </w:rPr>
      </w:pPr>
      <w:bookmarkStart w:id="249" w:name="_Toc334616278"/>
      <w:r>
        <w:rPr>
          <w:rFonts w:ascii="宋体" w:hAnsi="宋体" w:hint="eastAsia"/>
          <w:b/>
          <w:bCs/>
          <w:sz w:val="28"/>
          <w:szCs w:val="28"/>
        </w:rPr>
        <w:lastRenderedPageBreak/>
        <w:t>建（构）筑物安全检查表</w:t>
      </w:r>
      <w:bookmarkEnd w:id="249"/>
    </w:p>
    <w:p w14:paraId="1B453377" w14:textId="77777777" w:rsidR="00AA2CA8" w:rsidRDefault="00AA2CA8" w:rsidP="009D7577">
      <w:pPr>
        <w:spacing w:afterLines="50" w:after="120" w:line="320" w:lineRule="exact"/>
        <w:ind w:firstLineChars="300" w:firstLine="630"/>
        <w:rPr>
          <w:rFonts w:ascii="宋体" w:hAnsi="宋体"/>
          <w:szCs w:val="21"/>
        </w:rPr>
      </w:pPr>
      <w:r>
        <w:rPr>
          <w:rFonts w:ascii="宋体" w:hAnsi="宋体" w:hint="eastAsia"/>
          <w:szCs w:val="21"/>
        </w:rPr>
        <w:t>检查人：</w:t>
      </w:r>
      <w:r>
        <w:rPr>
          <w:rFonts w:ascii="宋体" w:hAnsi="宋体"/>
          <w:szCs w:val="21"/>
        </w:rPr>
        <w:t xml:space="preserve">                                                                                          </w:t>
      </w:r>
      <w:r>
        <w:rPr>
          <w:rFonts w:ascii="宋体" w:hAnsi="宋体" w:hint="eastAsia"/>
          <w:szCs w:val="21"/>
        </w:rPr>
        <w:t>检查时间：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080"/>
        <w:gridCol w:w="8640"/>
        <w:gridCol w:w="1260"/>
        <w:gridCol w:w="720"/>
        <w:gridCol w:w="1980"/>
      </w:tblGrid>
      <w:tr w:rsidR="00AA2CA8" w14:paraId="7310B2FB" w14:textId="77777777" w:rsidTr="00A54B8F">
        <w:trPr>
          <w:cantSplit/>
        </w:trPr>
        <w:tc>
          <w:tcPr>
            <w:tcW w:w="828" w:type="dxa"/>
            <w:tcBorders>
              <w:top w:val="single" w:sz="4" w:space="0" w:color="auto"/>
              <w:left w:val="single" w:sz="4" w:space="0" w:color="auto"/>
              <w:bottom w:val="single" w:sz="4" w:space="0" w:color="auto"/>
              <w:right w:val="single" w:sz="4" w:space="0" w:color="auto"/>
            </w:tcBorders>
          </w:tcPr>
          <w:p w14:paraId="48D41BD8" w14:textId="77777777" w:rsidR="00AA2CA8" w:rsidRDefault="00AA2CA8" w:rsidP="00A54B8F">
            <w:pPr>
              <w:spacing w:line="320" w:lineRule="exact"/>
              <w:jc w:val="center"/>
              <w:rPr>
                <w:rFonts w:ascii="宋体" w:hAnsi="宋体"/>
                <w:szCs w:val="21"/>
              </w:rPr>
            </w:pPr>
          </w:p>
          <w:p w14:paraId="0C3D0F7A" w14:textId="77777777" w:rsidR="00AA2CA8" w:rsidRDefault="00AA2CA8" w:rsidP="00A54B8F">
            <w:pPr>
              <w:spacing w:line="320" w:lineRule="exact"/>
              <w:jc w:val="center"/>
              <w:rPr>
                <w:rFonts w:ascii="宋体" w:hAnsi="宋体"/>
                <w:szCs w:val="21"/>
              </w:rPr>
            </w:pPr>
            <w:r>
              <w:rPr>
                <w:rFonts w:ascii="宋体" w:hAnsi="宋体" w:hint="eastAsia"/>
                <w:szCs w:val="21"/>
              </w:rPr>
              <w:t>目的</w:t>
            </w:r>
          </w:p>
        </w:tc>
        <w:tc>
          <w:tcPr>
            <w:tcW w:w="13680" w:type="dxa"/>
            <w:gridSpan w:val="5"/>
            <w:tcBorders>
              <w:top w:val="single" w:sz="4" w:space="0" w:color="auto"/>
              <w:left w:val="single" w:sz="4" w:space="0" w:color="auto"/>
              <w:bottom w:val="single" w:sz="4" w:space="0" w:color="auto"/>
              <w:right w:val="single" w:sz="4" w:space="0" w:color="auto"/>
            </w:tcBorders>
            <w:vAlign w:val="center"/>
          </w:tcPr>
          <w:p w14:paraId="1D878547" w14:textId="77777777" w:rsidR="00AA2CA8" w:rsidRDefault="00AA2CA8" w:rsidP="00A54B8F">
            <w:pPr>
              <w:spacing w:line="320" w:lineRule="exact"/>
              <w:ind w:firstLineChars="200" w:firstLine="420"/>
              <w:rPr>
                <w:rFonts w:ascii="宋体" w:hAnsi="宋体"/>
                <w:szCs w:val="21"/>
              </w:rPr>
            </w:pPr>
            <w:r>
              <w:rPr>
                <w:rFonts w:ascii="宋体" w:hAnsi="宋体" w:hint="eastAsia"/>
                <w:szCs w:val="21"/>
              </w:rPr>
              <w:t>对生产过程</w:t>
            </w:r>
            <w:r>
              <w:rPr>
                <w:rFonts w:ascii="宋体" w:hAnsi="宋体" w:hint="eastAsia"/>
                <w:spacing w:val="-8"/>
                <w:szCs w:val="21"/>
              </w:rPr>
              <w:t>中使用厂房、建筑物可能存在的隐患、有害危险因素、缺陷等进行查证，查找不安全因素和不安全行为，以确定隐患或有害、危险因素或缺陷存在状态，以及它们转化为事故的条件，以制定整改措施，消除或控制隐患和有害与危险因素，确保生产安全，使企业符合《危险化学品从业单位安全标准化规范》的要求。</w:t>
            </w:r>
          </w:p>
        </w:tc>
      </w:tr>
      <w:tr w:rsidR="00AA2CA8" w14:paraId="5D7919D0" w14:textId="77777777" w:rsidTr="00A54B8F">
        <w:trPr>
          <w:cantSplit/>
          <w:trHeight w:val="666"/>
        </w:trPr>
        <w:tc>
          <w:tcPr>
            <w:tcW w:w="828" w:type="dxa"/>
            <w:tcBorders>
              <w:top w:val="single" w:sz="4" w:space="0" w:color="auto"/>
              <w:left w:val="single" w:sz="4" w:space="0" w:color="auto"/>
              <w:bottom w:val="single" w:sz="4" w:space="0" w:color="auto"/>
              <w:right w:val="single" w:sz="4" w:space="0" w:color="auto"/>
            </w:tcBorders>
          </w:tcPr>
          <w:p w14:paraId="62AF3E3E" w14:textId="77777777" w:rsidR="00AA2CA8" w:rsidRDefault="00AA2CA8" w:rsidP="00A54B8F">
            <w:pPr>
              <w:spacing w:line="560" w:lineRule="exact"/>
              <w:jc w:val="center"/>
              <w:rPr>
                <w:rFonts w:ascii="宋体" w:hAnsi="宋体"/>
                <w:szCs w:val="21"/>
              </w:rPr>
            </w:pPr>
            <w:r>
              <w:rPr>
                <w:rFonts w:ascii="宋体" w:hAnsi="宋体" w:hint="eastAsia"/>
                <w:szCs w:val="21"/>
              </w:rPr>
              <w:t>要求</w:t>
            </w:r>
          </w:p>
        </w:tc>
        <w:tc>
          <w:tcPr>
            <w:tcW w:w="13680" w:type="dxa"/>
            <w:gridSpan w:val="5"/>
            <w:tcBorders>
              <w:top w:val="single" w:sz="4" w:space="0" w:color="auto"/>
              <w:left w:val="single" w:sz="4" w:space="0" w:color="auto"/>
              <w:bottom w:val="single" w:sz="4" w:space="0" w:color="auto"/>
              <w:right w:val="single" w:sz="4" w:space="0" w:color="auto"/>
            </w:tcBorders>
            <w:vAlign w:val="center"/>
          </w:tcPr>
          <w:p w14:paraId="77F3C27C" w14:textId="77777777" w:rsidR="00AA2CA8" w:rsidRDefault="00AA2CA8" w:rsidP="00A54B8F">
            <w:pPr>
              <w:spacing w:line="320" w:lineRule="exact"/>
              <w:ind w:firstLineChars="200" w:firstLine="420"/>
              <w:rPr>
                <w:rFonts w:ascii="宋体" w:hAnsi="宋体"/>
                <w:szCs w:val="21"/>
              </w:rPr>
            </w:pPr>
            <w:r>
              <w:rPr>
                <w:rFonts w:ascii="宋体" w:hAnsi="宋体" w:hint="eastAsia"/>
                <w:szCs w:val="21"/>
              </w:rPr>
              <w:t>按照《危险化学品从业单位安全标准化规范》的要求认真检查，不放过任何可疑点。对查出问题及时通知有关单位处理，暂时无法处理的应督促有关单位采取有效的预防措施，并立即向安全环保处、生产技术部或公司领导报告。</w:t>
            </w:r>
          </w:p>
        </w:tc>
      </w:tr>
      <w:tr w:rsidR="00AA2CA8" w14:paraId="203CB471" w14:textId="77777777" w:rsidTr="00A54B8F">
        <w:trPr>
          <w:cantSplit/>
          <w:trHeight w:val="449"/>
        </w:trPr>
        <w:tc>
          <w:tcPr>
            <w:tcW w:w="828" w:type="dxa"/>
            <w:tcBorders>
              <w:top w:val="single" w:sz="4" w:space="0" w:color="auto"/>
              <w:left w:val="single" w:sz="4" w:space="0" w:color="auto"/>
              <w:bottom w:val="single" w:sz="4" w:space="0" w:color="auto"/>
              <w:right w:val="single" w:sz="4" w:space="0" w:color="auto"/>
            </w:tcBorders>
          </w:tcPr>
          <w:p w14:paraId="09E029B1" w14:textId="77777777" w:rsidR="00AA2CA8" w:rsidRDefault="00AA2CA8" w:rsidP="00A54B8F">
            <w:pPr>
              <w:spacing w:line="320" w:lineRule="exact"/>
              <w:jc w:val="center"/>
              <w:rPr>
                <w:rFonts w:ascii="宋体" w:hAnsi="宋体"/>
                <w:szCs w:val="21"/>
              </w:rPr>
            </w:pPr>
            <w:r>
              <w:rPr>
                <w:rFonts w:ascii="宋体" w:hAnsi="宋体" w:hint="eastAsia"/>
                <w:szCs w:val="21"/>
              </w:rPr>
              <w:t>内容</w:t>
            </w:r>
          </w:p>
        </w:tc>
        <w:tc>
          <w:tcPr>
            <w:tcW w:w="13680" w:type="dxa"/>
            <w:gridSpan w:val="5"/>
            <w:tcBorders>
              <w:top w:val="single" w:sz="4" w:space="0" w:color="auto"/>
              <w:left w:val="single" w:sz="4" w:space="0" w:color="auto"/>
              <w:bottom w:val="single" w:sz="4" w:space="0" w:color="auto"/>
              <w:right w:val="single" w:sz="4" w:space="0" w:color="auto"/>
            </w:tcBorders>
          </w:tcPr>
          <w:p w14:paraId="77AC18B4" w14:textId="77777777" w:rsidR="00AA2CA8" w:rsidRDefault="00AA2CA8" w:rsidP="00A54B8F">
            <w:pPr>
              <w:spacing w:line="320" w:lineRule="exact"/>
              <w:jc w:val="center"/>
              <w:rPr>
                <w:rFonts w:ascii="宋体" w:hAnsi="宋体"/>
                <w:szCs w:val="21"/>
              </w:rPr>
            </w:pPr>
            <w:r>
              <w:rPr>
                <w:rFonts w:ascii="宋体" w:hAnsi="宋体" w:hint="eastAsia"/>
                <w:szCs w:val="21"/>
              </w:rPr>
              <w:t>见检查项目</w:t>
            </w:r>
          </w:p>
        </w:tc>
      </w:tr>
      <w:tr w:rsidR="00AA2CA8" w14:paraId="4DFDC52A" w14:textId="77777777" w:rsidTr="00A54B8F">
        <w:trPr>
          <w:cantSplit/>
          <w:trHeight w:val="413"/>
        </w:trPr>
        <w:tc>
          <w:tcPr>
            <w:tcW w:w="828" w:type="dxa"/>
            <w:tcBorders>
              <w:top w:val="single" w:sz="4" w:space="0" w:color="auto"/>
              <w:left w:val="single" w:sz="4" w:space="0" w:color="auto"/>
              <w:bottom w:val="single" w:sz="4" w:space="0" w:color="auto"/>
              <w:right w:val="single" w:sz="4" w:space="0" w:color="auto"/>
            </w:tcBorders>
          </w:tcPr>
          <w:p w14:paraId="53E3210D" w14:textId="77777777" w:rsidR="00AA2CA8" w:rsidRDefault="00AA2CA8" w:rsidP="00A54B8F">
            <w:pPr>
              <w:spacing w:line="320" w:lineRule="exact"/>
              <w:jc w:val="center"/>
              <w:rPr>
                <w:rFonts w:ascii="宋体" w:hAnsi="宋体"/>
                <w:szCs w:val="21"/>
              </w:rPr>
            </w:pPr>
            <w:r>
              <w:rPr>
                <w:rFonts w:ascii="宋体" w:hAnsi="宋体" w:hint="eastAsia"/>
                <w:szCs w:val="21"/>
              </w:rPr>
              <w:t>计划</w:t>
            </w:r>
          </w:p>
        </w:tc>
        <w:tc>
          <w:tcPr>
            <w:tcW w:w="13680" w:type="dxa"/>
            <w:gridSpan w:val="5"/>
            <w:tcBorders>
              <w:top w:val="single" w:sz="4" w:space="0" w:color="auto"/>
              <w:left w:val="single" w:sz="4" w:space="0" w:color="auto"/>
              <w:bottom w:val="single" w:sz="4" w:space="0" w:color="auto"/>
              <w:right w:val="single" w:sz="4" w:space="0" w:color="auto"/>
            </w:tcBorders>
          </w:tcPr>
          <w:p w14:paraId="4B77CCEF" w14:textId="77777777" w:rsidR="00AA2CA8" w:rsidRDefault="00AA2CA8" w:rsidP="00A54B8F">
            <w:pPr>
              <w:spacing w:line="320" w:lineRule="exact"/>
              <w:jc w:val="center"/>
              <w:rPr>
                <w:rFonts w:ascii="宋体" w:hAnsi="宋体"/>
                <w:szCs w:val="21"/>
              </w:rPr>
            </w:pPr>
            <w:r>
              <w:rPr>
                <w:rFonts w:ascii="宋体" w:hAnsi="宋体" w:hint="eastAsia"/>
                <w:szCs w:val="21"/>
              </w:rPr>
              <w:t>每年不少于两次检查</w:t>
            </w:r>
          </w:p>
        </w:tc>
      </w:tr>
      <w:tr w:rsidR="00AA2CA8" w14:paraId="0BB88BE9" w14:textId="77777777" w:rsidTr="00A54B8F">
        <w:trPr>
          <w:cantSplit/>
          <w:trHeight w:val="356"/>
        </w:trPr>
        <w:tc>
          <w:tcPr>
            <w:tcW w:w="828" w:type="dxa"/>
            <w:vMerge w:val="restart"/>
            <w:tcBorders>
              <w:top w:val="single" w:sz="4" w:space="0" w:color="auto"/>
              <w:left w:val="single" w:sz="4" w:space="0" w:color="auto"/>
              <w:bottom w:val="single" w:sz="4" w:space="0" w:color="auto"/>
              <w:right w:val="single" w:sz="4" w:space="0" w:color="auto"/>
            </w:tcBorders>
          </w:tcPr>
          <w:p w14:paraId="1B81BC05" w14:textId="77777777" w:rsidR="00AA2CA8" w:rsidRDefault="00AA2CA8" w:rsidP="00A54B8F">
            <w:pPr>
              <w:spacing w:line="600" w:lineRule="exact"/>
              <w:jc w:val="center"/>
              <w:rPr>
                <w:rFonts w:ascii="宋体" w:hAnsi="宋体"/>
                <w:szCs w:val="21"/>
              </w:rPr>
            </w:pPr>
            <w:r>
              <w:rPr>
                <w:rFonts w:ascii="宋体" w:hAnsi="宋体" w:hint="eastAsia"/>
                <w:szCs w:val="21"/>
              </w:rPr>
              <w:t>序号</w:t>
            </w:r>
          </w:p>
        </w:tc>
        <w:tc>
          <w:tcPr>
            <w:tcW w:w="1080" w:type="dxa"/>
            <w:vMerge w:val="restart"/>
            <w:tcBorders>
              <w:top w:val="single" w:sz="4" w:space="0" w:color="auto"/>
              <w:left w:val="single" w:sz="4" w:space="0" w:color="auto"/>
              <w:bottom w:val="single" w:sz="4" w:space="0" w:color="auto"/>
              <w:right w:val="single" w:sz="4" w:space="0" w:color="auto"/>
            </w:tcBorders>
          </w:tcPr>
          <w:p w14:paraId="5B16C489" w14:textId="77777777" w:rsidR="00AA2CA8" w:rsidRDefault="00AA2CA8" w:rsidP="00A54B8F">
            <w:pPr>
              <w:spacing w:line="600" w:lineRule="exact"/>
              <w:jc w:val="center"/>
              <w:rPr>
                <w:rFonts w:ascii="宋体" w:hAnsi="宋体"/>
                <w:szCs w:val="21"/>
              </w:rPr>
            </w:pPr>
            <w:r>
              <w:rPr>
                <w:rFonts w:ascii="宋体" w:hAnsi="宋体" w:hint="eastAsia"/>
                <w:szCs w:val="21"/>
              </w:rPr>
              <w:t>检查项目</w:t>
            </w:r>
          </w:p>
        </w:tc>
        <w:tc>
          <w:tcPr>
            <w:tcW w:w="8640" w:type="dxa"/>
            <w:vMerge w:val="restart"/>
            <w:tcBorders>
              <w:top w:val="single" w:sz="4" w:space="0" w:color="auto"/>
              <w:left w:val="single" w:sz="4" w:space="0" w:color="auto"/>
              <w:bottom w:val="single" w:sz="4" w:space="0" w:color="auto"/>
              <w:right w:val="single" w:sz="4" w:space="0" w:color="auto"/>
            </w:tcBorders>
          </w:tcPr>
          <w:p w14:paraId="137EA8DE" w14:textId="77777777" w:rsidR="00AA2CA8" w:rsidRDefault="00AA2CA8" w:rsidP="00A54B8F">
            <w:pPr>
              <w:spacing w:line="600" w:lineRule="exact"/>
              <w:jc w:val="center"/>
              <w:rPr>
                <w:rFonts w:ascii="宋体" w:hAnsi="宋体"/>
                <w:szCs w:val="21"/>
              </w:rPr>
            </w:pPr>
            <w:r>
              <w:rPr>
                <w:rFonts w:ascii="宋体" w:hAnsi="宋体" w:hint="eastAsia"/>
                <w:szCs w:val="21"/>
              </w:rPr>
              <w:t>检查标准</w:t>
            </w:r>
          </w:p>
        </w:tc>
        <w:tc>
          <w:tcPr>
            <w:tcW w:w="1260" w:type="dxa"/>
            <w:vMerge w:val="restart"/>
            <w:tcBorders>
              <w:top w:val="single" w:sz="4" w:space="0" w:color="auto"/>
              <w:left w:val="single" w:sz="4" w:space="0" w:color="auto"/>
              <w:bottom w:val="single" w:sz="4" w:space="0" w:color="auto"/>
              <w:right w:val="single" w:sz="4" w:space="0" w:color="auto"/>
            </w:tcBorders>
          </w:tcPr>
          <w:p w14:paraId="7D21121B" w14:textId="77777777" w:rsidR="00AA2CA8" w:rsidRDefault="00AA2CA8" w:rsidP="00A54B8F">
            <w:pPr>
              <w:spacing w:line="320" w:lineRule="exact"/>
              <w:jc w:val="center"/>
              <w:rPr>
                <w:rFonts w:ascii="宋体" w:hAnsi="宋体"/>
                <w:szCs w:val="21"/>
              </w:rPr>
            </w:pPr>
            <w:r>
              <w:rPr>
                <w:rFonts w:ascii="宋体" w:hAnsi="宋体" w:hint="eastAsia"/>
                <w:szCs w:val="21"/>
              </w:rPr>
              <w:t>检查方法（或依据）</w:t>
            </w:r>
          </w:p>
        </w:tc>
        <w:tc>
          <w:tcPr>
            <w:tcW w:w="2700" w:type="dxa"/>
            <w:gridSpan w:val="2"/>
            <w:tcBorders>
              <w:top w:val="single" w:sz="4" w:space="0" w:color="auto"/>
              <w:left w:val="single" w:sz="4" w:space="0" w:color="auto"/>
              <w:bottom w:val="single" w:sz="4" w:space="0" w:color="auto"/>
              <w:right w:val="single" w:sz="4" w:space="0" w:color="auto"/>
            </w:tcBorders>
            <w:vAlign w:val="center"/>
          </w:tcPr>
          <w:p w14:paraId="78C07E41" w14:textId="77777777" w:rsidR="00AA2CA8" w:rsidRDefault="00AA2CA8" w:rsidP="00A54B8F">
            <w:pPr>
              <w:tabs>
                <w:tab w:val="left" w:pos="1800"/>
              </w:tabs>
              <w:spacing w:line="320" w:lineRule="exact"/>
              <w:ind w:firstLineChars="100" w:firstLine="210"/>
              <w:jc w:val="center"/>
              <w:rPr>
                <w:rFonts w:ascii="宋体" w:hAnsi="宋体"/>
                <w:szCs w:val="21"/>
              </w:rPr>
            </w:pPr>
            <w:r>
              <w:rPr>
                <w:rFonts w:ascii="宋体" w:hAnsi="宋体" w:hint="eastAsia"/>
                <w:szCs w:val="21"/>
              </w:rPr>
              <w:t>检查评价</w:t>
            </w:r>
          </w:p>
        </w:tc>
      </w:tr>
      <w:tr w:rsidR="00AA2CA8" w14:paraId="47F2308D" w14:textId="77777777" w:rsidTr="00A54B8F">
        <w:trPr>
          <w:cantSplit/>
          <w:trHeight w:val="465"/>
        </w:trPr>
        <w:tc>
          <w:tcPr>
            <w:tcW w:w="828" w:type="dxa"/>
            <w:vMerge/>
            <w:tcBorders>
              <w:top w:val="single" w:sz="4" w:space="0" w:color="auto"/>
              <w:left w:val="single" w:sz="4" w:space="0" w:color="auto"/>
              <w:bottom w:val="single" w:sz="4" w:space="0" w:color="auto"/>
              <w:right w:val="single" w:sz="4" w:space="0" w:color="auto"/>
            </w:tcBorders>
            <w:vAlign w:val="center"/>
          </w:tcPr>
          <w:p w14:paraId="41DC2CB5" w14:textId="77777777" w:rsidR="00AA2CA8" w:rsidRDefault="00AA2CA8" w:rsidP="00A54B8F">
            <w:pPr>
              <w:widowControl/>
              <w:jc w:val="left"/>
              <w:rPr>
                <w:rFonts w:ascii="宋体" w:hAnsi="宋体"/>
                <w:szCs w:val="21"/>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36ABE509" w14:textId="77777777" w:rsidR="00AA2CA8" w:rsidRDefault="00AA2CA8" w:rsidP="00A54B8F">
            <w:pPr>
              <w:widowControl/>
              <w:jc w:val="left"/>
              <w:rPr>
                <w:rFonts w:ascii="宋体" w:hAnsi="宋体"/>
                <w:szCs w:val="21"/>
              </w:rPr>
            </w:pPr>
          </w:p>
        </w:tc>
        <w:tc>
          <w:tcPr>
            <w:tcW w:w="8640" w:type="dxa"/>
            <w:vMerge/>
            <w:tcBorders>
              <w:top w:val="single" w:sz="4" w:space="0" w:color="auto"/>
              <w:left w:val="single" w:sz="4" w:space="0" w:color="auto"/>
              <w:bottom w:val="single" w:sz="4" w:space="0" w:color="auto"/>
              <w:right w:val="single" w:sz="4" w:space="0" w:color="auto"/>
            </w:tcBorders>
            <w:vAlign w:val="center"/>
          </w:tcPr>
          <w:p w14:paraId="7B7E5678" w14:textId="77777777" w:rsidR="00AA2CA8" w:rsidRDefault="00AA2CA8" w:rsidP="00A54B8F">
            <w:pPr>
              <w:widowControl/>
              <w:jc w:val="left"/>
              <w:rPr>
                <w:rFonts w:ascii="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14:paraId="38C82F62" w14:textId="77777777" w:rsidR="00AA2CA8" w:rsidRDefault="00AA2CA8" w:rsidP="00A54B8F">
            <w:pPr>
              <w:widowControl/>
              <w:jc w:val="left"/>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72CE8AC1"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符合</w:t>
            </w:r>
          </w:p>
        </w:tc>
        <w:tc>
          <w:tcPr>
            <w:tcW w:w="1980" w:type="dxa"/>
            <w:tcBorders>
              <w:top w:val="single" w:sz="4" w:space="0" w:color="auto"/>
              <w:left w:val="single" w:sz="4" w:space="0" w:color="auto"/>
              <w:bottom w:val="single" w:sz="4" w:space="0" w:color="auto"/>
              <w:right w:val="single" w:sz="4" w:space="0" w:color="auto"/>
            </w:tcBorders>
            <w:vAlign w:val="center"/>
          </w:tcPr>
          <w:p w14:paraId="78AE0B3E"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不符合及主要问题</w:t>
            </w:r>
          </w:p>
        </w:tc>
      </w:tr>
      <w:tr w:rsidR="00AA2CA8" w14:paraId="13914A8F" w14:textId="77777777" w:rsidTr="00A54B8F">
        <w:trPr>
          <w:cantSplit/>
          <w:trHeight w:val="1363"/>
        </w:trPr>
        <w:tc>
          <w:tcPr>
            <w:tcW w:w="828" w:type="dxa"/>
            <w:tcBorders>
              <w:top w:val="single" w:sz="4" w:space="0" w:color="auto"/>
              <w:left w:val="single" w:sz="4" w:space="0" w:color="auto"/>
              <w:bottom w:val="single" w:sz="4" w:space="0" w:color="auto"/>
              <w:right w:val="single" w:sz="4" w:space="0" w:color="auto"/>
            </w:tcBorders>
            <w:vAlign w:val="center"/>
          </w:tcPr>
          <w:p w14:paraId="313D61C6" w14:textId="77777777" w:rsidR="00AA2CA8" w:rsidRDefault="00AA2CA8" w:rsidP="00A54B8F">
            <w:pPr>
              <w:spacing w:line="320" w:lineRule="exact"/>
              <w:jc w:val="center"/>
              <w:rPr>
                <w:rFonts w:ascii="宋体" w:hAnsi="宋体"/>
                <w:szCs w:val="21"/>
              </w:rPr>
            </w:pPr>
            <w:r>
              <w:rPr>
                <w:rFonts w:ascii="宋体" w:hAnsi="宋体" w:hint="eastAsia"/>
                <w:szCs w:val="21"/>
              </w:rPr>
              <w:t>1</w:t>
            </w:r>
          </w:p>
        </w:tc>
        <w:tc>
          <w:tcPr>
            <w:tcW w:w="1080" w:type="dxa"/>
            <w:tcBorders>
              <w:top w:val="single" w:sz="4" w:space="0" w:color="auto"/>
              <w:left w:val="single" w:sz="4" w:space="0" w:color="auto"/>
              <w:bottom w:val="single" w:sz="4" w:space="0" w:color="auto"/>
              <w:right w:val="single" w:sz="4" w:space="0" w:color="auto"/>
            </w:tcBorders>
            <w:vAlign w:val="center"/>
          </w:tcPr>
          <w:p w14:paraId="1ADCA686" w14:textId="77777777" w:rsidR="00AA2CA8" w:rsidRDefault="00AA2CA8" w:rsidP="00A54B8F">
            <w:pPr>
              <w:spacing w:line="320" w:lineRule="exact"/>
              <w:jc w:val="center"/>
              <w:rPr>
                <w:rFonts w:ascii="宋体" w:hAnsi="宋体"/>
                <w:szCs w:val="21"/>
              </w:rPr>
            </w:pPr>
            <w:r>
              <w:rPr>
                <w:rFonts w:ascii="宋体" w:hAnsi="宋体" w:hint="eastAsia"/>
                <w:szCs w:val="21"/>
              </w:rPr>
              <w:t>耐火等级检查</w:t>
            </w:r>
          </w:p>
        </w:tc>
        <w:tc>
          <w:tcPr>
            <w:tcW w:w="8640" w:type="dxa"/>
            <w:tcBorders>
              <w:top w:val="single" w:sz="4" w:space="0" w:color="auto"/>
              <w:left w:val="single" w:sz="4" w:space="0" w:color="auto"/>
              <w:bottom w:val="single" w:sz="4" w:space="0" w:color="auto"/>
              <w:right w:val="single" w:sz="4" w:space="0" w:color="auto"/>
            </w:tcBorders>
            <w:vAlign w:val="center"/>
          </w:tcPr>
          <w:p w14:paraId="1DED21FF" w14:textId="77777777" w:rsidR="00AA2CA8" w:rsidRDefault="00AA2CA8" w:rsidP="00A54B8F">
            <w:pPr>
              <w:spacing w:line="320" w:lineRule="exact"/>
              <w:rPr>
                <w:rFonts w:ascii="宋体" w:hAnsi="宋体"/>
                <w:szCs w:val="21"/>
              </w:rPr>
            </w:pPr>
            <w:r>
              <w:rPr>
                <w:rFonts w:ascii="宋体" w:hAnsi="宋体" w:hint="eastAsia"/>
                <w:szCs w:val="21"/>
              </w:rPr>
              <w:t>1、厂房建筑物是否符合耐火等级要求；</w:t>
            </w:r>
          </w:p>
          <w:p w14:paraId="2D3DF9C5" w14:textId="77777777" w:rsidR="00AA2CA8" w:rsidRDefault="00AA2CA8" w:rsidP="00A54B8F">
            <w:pPr>
              <w:spacing w:line="320" w:lineRule="exact"/>
              <w:rPr>
                <w:rFonts w:ascii="宋体" w:hAnsi="宋体"/>
                <w:szCs w:val="21"/>
              </w:rPr>
            </w:pPr>
            <w:r>
              <w:rPr>
                <w:rFonts w:ascii="宋体" w:hAnsi="宋体" w:hint="eastAsia"/>
                <w:szCs w:val="21"/>
              </w:rPr>
              <w:t>2、建筑物的安全疏散门是否向外开启；</w:t>
            </w:r>
          </w:p>
          <w:p w14:paraId="3DA3D501" w14:textId="77777777" w:rsidR="00AA2CA8" w:rsidRDefault="00AA2CA8" w:rsidP="00A54B8F">
            <w:pPr>
              <w:spacing w:line="320" w:lineRule="exact"/>
              <w:rPr>
                <w:rFonts w:ascii="宋体" w:hAnsi="宋体"/>
                <w:szCs w:val="21"/>
              </w:rPr>
            </w:pPr>
            <w:r>
              <w:rPr>
                <w:rFonts w:ascii="宋体" w:hAnsi="宋体" w:hint="eastAsia"/>
                <w:szCs w:val="21"/>
              </w:rPr>
              <w:t>3、甲、乙、丙类厂房的安全疏散门是否不应少于两个（面积小于60m</w:t>
            </w:r>
            <w:r>
              <w:rPr>
                <w:rFonts w:ascii="宋体" w:hAnsi="宋体" w:hint="eastAsia"/>
                <w:b/>
                <w:bCs/>
                <w:szCs w:val="21"/>
                <w:vertAlign w:val="superscript"/>
              </w:rPr>
              <w:t>2</w:t>
            </w:r>
            <w:r>
              <w:rPr>
                <w:rFonts w:ascii="宋体" w:hAnsi="宋体" w:hint="eastAsia"/>
                <w:szCs w:val="21"/>
              </w:rPr>
              <w:t>的乙</w:t>
            </w:r>
            <w:r>
              <w:rPr>
                <w:rFonts w:ascii="宋体" w:hAnsi="宋体" w:hint="eastAsia"/>
                <w:b/>
                <w:bCs/>
                <w:szCs w:val="21"/>
                <w:vertAlign w:val="subscript"/>
              </w:rPr>
              <w:t>B</w:t>
            </w:r>
            <w:r>
              <w:rPr>
                <w:rFonts w:ascii="宋体" w:hAnsi="宋体" w:hint="eastAsia"/>
                <w:szCs w:val="21"/>
              </w:rPr>
              <w:t>、丙类液体设备的房间可设1个）；</w:t>
            </w:r>
          </w:p>
        </w:tc>
        <w:tc>
          <w:tcPr>
            <w:tcW w:w="1260" w:type="dxa"/>
            <w:tcBorders>
              <w:top w:val="single" w:sz="4" w:space="0" w:color="auto"/>
              <w:left w:val="single" w:sz="4" w:space="0" w:color="auto"/>
              <w:bottom w:val="single" w:sz="4" w:space="0" w:color="auto"/>
              <w:right w:val="single" w:sz="4" w:space="0" w:color="auto"/>
            </w:tcBorders>
            <w:vAlign w:val="center"/>
          </w:tcPr>
          <w:p w14:paraId="512F6A6B" w14:textId="77777777" w:rsidR="00AA2CA8" w:rsidRDefault="00AA2CA8" w:rsidP="00A54B8F">
            <w:pPr>
              <w:spacing w:line="320" w:lineRule="exact"/>
              <w:jc w:val="center"/>
              <w:rPr>
                <w:rFonts w:ascii="宋体" w:hAnsi="宋体"/>
                <w:szCs w:val="21"/>
              </w:rPr>
            </w:pPr>
            <w:r>
              <w:rPr>
                <w:rFonts w:ascii="宋体" w:hAnsi="宋体" w:hint="eastAsia"/>
                <w:szCs w:val="21"/>
              </w:rPr>
              <w:t>查看现场</w:t>
            </w:r>
          </w:p>
        </w:tc>
        <w:tc>
          <w:tcPr>
            <w:tcW w:w="720" w:type="dxa"/>
            <w:tcBorders>
              <w:top w:val="single" w:sz="4" w:space="0" w:color="auto"/>
              <w:left w:val="single" w:sz="4" w:space="0" w:color="auto"/>
              <w:bottom w:val="single" w:sz="4" w:space="0" w:color="auto"/>
              <w:right w:val="single" w:sz="4" w:space="0" w:color="auto"/>
            </w:tcBorders>
            <w:vAlign w:val="center"/>
          </w:tcPr>
          <w:p w14:paraId="231269A8" w14:textId="77777777" w:rsidR="00AA2CA8" w:rsidRDefault="00AA2CA8" w:rsidP="00A54B8F">
            <w:pPr>
              <w:tabs>
                <w:tab w:val="left" w:pos="1800"/>
              </w:tabs>
              <w:spacing w:line="32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146C2342" w14:textId="77777777" w:rsidR="00AA2CA8" w:rsidRDefault="00AA2CA8" w:rsidP="00A54B8F">
            <w:pPr>
              <w:tabs>
                <w:tab w:val="left" w:pos="1800"/>
              </w:tabs>
              <w:spacing w:line="320" w:lineRule="exact"/>
              <w:jc w:val="center"/>
              <w:rPr>
                <w:rFonts w:ascii="宋体" w:hAnsi="宋体"/>
                <w:szCs w:val="21"/>
              </w:rPr>
            </w:pPr>
          </w:p>
        </w:tc>
      </w:tr>
      <w:tr w:rsidR="00AA2CA8" w14:paraId="5B268018" w14:textId="77777777" w:rsidTr="00A54B8F">
        <w:trPr>
          <w:cantSplit/>
          <w:trHeight w:val="1018"/>
        </w:trPr>
        <w:tc>
          <w:tcPr>
            <w:tcW w:w="828" w:type="dxa"/>
            <w:tcBorders>
              <w:top w:val="single" w:sz="4" w:space="0" w:color="auto"/>
              <w:left w:val="single" w:sz="4" w:space="0" w:color="auto"/>
              <w:bottom w:val="single" w:sz="4" w:space="0" w:color="auto"/>
              <w:right w:val="single" w:sz="4" w:space="0" w:color="auto"/>
            </w:tcBorders>
            <w:vAlign w:val="center"/>
          </w:tcPr>
          <w:p w14:paraId="47E6108A" w14:textId="77777777" w:rsidR="00AA2CA8" w:rsidRDefault="00AA2CA8" w:rsidP="00A54B8F">
            <w:pPr>
              <w:spacing w:line="320" w:lineRule="exact"/>
              <w:jc w:val="center"/>
              <w:rPr>
                <w:rFonts w:ascii="宋体" w:hAnsi="宋体"/>
                <w:szCs w:val="21"/>
              </w:rPr>
            </w:pPr>
            <w:r>
              <w:rPr>
                <w:rFonts w:ascii="宋体" w:hAnsi="宋体" w:hint="eastAsia"/>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14:paraId="601547A3" w14:textId="77777777" w:rsidR="00AA2CA8" w:rsidRDefault="00AA2CA8" w:rsidP="00A54B8F">
            <w:pPr>
              <w:spacing w:line="320" w:lineRule="exact"/>
              <w:jc w:val="center"/>
              <w:rPr>
                <w:rFonts w:ascii="宋体" w:hAnsi="宋体"/>
                <w:szCs w:val="21"/>
              </w:rPr>
            </w:pPr>
            <w:r>
              <w:rPr>
                <w:rFonts w:ascii="宋体" w:hAnsi="宋体" w:hint="eastAsia"/>
                <w:szCs w:val="21"/>
              </w:rPr>
              <w:t>防雷电</w:t>
            </w:r>
          </w:p>
          <w:p w14:paraId="2B6A1953" w14:textId="77777777" w:rsidR="00AA2CA8" w:rsidRDefault="00AA2CA8" w:rsidP="00A54B8F">
            <w:pPr>
              <w:spacing w:line="320" w:lineRule="exact"/>
              <w:jc w:val="center"/>
              <w:rPr>
                <w:rFonts w:ascii="宋体" w:hAnsi="宋体"/>
                <w:szCs w:val="21"/>
              </w:rPr>
            </w:pPr>
            <w:r>
              <w:rPr>
                <w:rFonts w:ascii="宋体" w:hAnsi="宋体" w:hint="eastAsia"/>
                <w:szCs w:val="21"/>
              </w:rPr>
              <w:t>检查</w:t>
            </w:r>
          </w:p>
        </w:tc>
        <w:tc>
          <w:tcPr>
            <w:tcW w:w="8640" w:type="dxa"/>
            <w:tcBorders>
              <w:top w:val="single" w:sz="4" w:space="0" w:color="auto"/>
              <w:left w:val="single" w:sz="4" w:space="0" w:color="auto"/>
              <w:bottom w:val="single" w:sz="4" w:space="0" w:color="auto"/>
              <w:right w:val="single" w:sz="4" w:space="0" w:color="auto"/>
            </w:tcBorders>
            <w:vAlign w:val="center"/>
          </w:tcPr>
          <w:p w14:paraId="205A4837" w14:textId="77777777" w:rsidR="00AA2CA8" w:rsidRDefault="00AA2CA8" w:rsidP="00A54B8F">
            <w:pPr>
              <w:spacing w:line="320" w:lineRule="exact"/>
              <w:rPr>
                <w:rFonts w:ascii="宋体" w:hAnsi="宋体"/>
                <w:szCs w:val="21"/>
              </w:rPr>
            </w:pPr>
            <w:r>
              <w:rPr>
                <w:rFonts w:ascii="宋体" w:hAnsi="宋体" w:hint="eastAsia"/>
                <w:szCs w:val="21"/>
              </w:rPr>
              <w:t>1、厂房、建筑物避雷设施是否符合防雷要求；</w:t>
            </w:r>
          </w:p>
          <w:p w14:paraId="42912F43" w14:textId="77777777" w:rsidR="00AA2CA8" w:rsidRDefault="00AA2CA8" w:rsidP="00A54B8F">
            <w:pPr>
              <w:spacing w:line="320" w:lineRule="exact"/>
              <w:rPr>
                <w:rFonts w:ascii="宋体" w:hAnsi="宋体"/>
                <w:szCs w:val="21"/>
              </w:rPr>
            </w:pPr>
            <w:r>
              <w:rPr>
                <w:rFonts w:ascii="宋体" w:hAnsi="宋体" w:hint="eastAsia"/>
                <w:szCs w:val="21"/>
              </w:rPr>
              <w:t>2、各厂房内设备放空管是否引出厂房外高出2米以上；</w:t>
            </w:r>
          </w:p>
          <w:p w14:paraId="56CEE98A" w14:textId="77777777" w:rsidR="00AA2CA8" w:rsidRDefault="00AA2CA8" w:rsidP="00A54B8F">
            <w:pPr>
              <w:spacing w:line="320" w:lineRule="exact"/>
              <w:rPr>
                <w:rFonts w:ascii="宋体" w:hAnsi="宋体"/>
                <w:szCs w:val="21"/>
              </w:rPr>
            </w:pPr>
            <w:r>
              <w:rPr>
                <w:rFonts w:ascii="宋体" w:hAnsi="宋体" w:hint="eastAsia"/>
                <w:szCs w:val="21"/>
              </w:rPr>
              <w:t>3、放空管是否在避雷针保护范围内。</w:t>
            </w:r>
          </w:p>
        </w:tc>
        <w:tc>
          <w:tcPr>
            <w:tcW w:w="1260" w:type="dxa"/>
            <w:tcBorders>
              <w:top w:val="single" w:sz="4" w:space="0" w:color="auto"/>
              <w:left w:val="single" w:sz="4" w:space="0" w:color="auto"/>
              <w:bottom w:val="single" w:sz="4" w:space="0" w:color="auto"/>
              <w:right w:val="single" w:sz="4" w:space="0" w:color="auto"/>
            </w:tcBorders>
            <w:vAlign w:val="center"/>
          </w:tcPr>
          <w:p w14:paraId="5AE248EB" w14:textId="77777777" w:rsidR="00AA2CA8" w:rsidRDefault="00AA2CA8" w:rsidP="00A54B8F">
            <w:pPr>
              <w:spacing w:line="320" w:lineRule="exact"/>
              <w:jc w:val="center"/>
              <w:rPr>
                <w:rFonts w:ascii="宋体" w:hAnsi="宋体"/>
                <w:szCs w:val="21"/>
              </w:rPr>
            </w:pPr>
            <w:r>
              <w:rPr>
                <w:rFonts w:ascii="宋体" w:hAnsi="宋体" w:hint="eastAsia"/>
                <w:szCs w:val="21"/>
              </w:rPr>
              <w:t>查看现场及记录</w:t>
            </w:r>
          </w:p>
        </w:tc>
        <w:tc>
          <w:tcPr>
            <w:tcW w:w="720" w:type="dxa"/>
            <w:tcBorders>
              <w:top w:val="single" w:sz="4" w:space="0" w:color="auto"/>
              <w:left w:val="single" w:sz="4" w:space="0" w:color="auto"/>
              <w:bottom w:val="single" w:sz="4" w:space="0" w:color="auto"/>
              <w:right w:val="single" w:sz="4" w:space="0" w:color="auto"/>
            </w:tcBorders>
            <w:vAlign w:val="center"/>
          </w:tcPr>
          <w:p w14:paraId="36144DE4" w14:textId="77777777" w:rsidR="00AA2CA8" w:rsidRDefault="00AA2CA8" w:rsidP="00A54B8F">
            <w:pPr>
              <w:tabs>
                <w:tab w:val="left" w:pos="1800"/>
              </w:tabs>
              <w:spacing w:line="32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43FCFA98" w14:textId="77777777" w:rsidR="00AA2CA8" w:rsidRDefault="00AA2CA8" w:rsidP="00A54B8F">
            <w:pPr>
              <w:tabs>
                <w:tab w:val="left" w:pos="1800"/>
              </w:tabs>
              <w:spacing w:line="320" w:lineRule="exact"/>
              <w:jc w:val="center"/>
              <w:rPr>
                <w:rFonts w:ascii="宋体" w:hAnsi="宋体"/>
                <w:szCs w:val="21"/>
              </w:rPr>
            </w:pPr>
          </w:p>
        </w:tc>
      </w:tr>
      <w:tr w:rsidR="00AA2CA8" w14:paraId="61A7DCFE" w14:textId="77777777" w:rsidTr="00A54B8F">
        <w:trPr>
          <w:cantSplit/>
          <w:trHeight w:val="800"/>
        </w:trPr>
        <w:tc>
          <w:tcPr>
            <w:tcW w:w="828" w:type="dxa"/>
            <w:tcBorders>
              <w:top w:val="single" w:sz="4" w:space="0" w:color="auto"/>
              <w:left w:val="single" w:sz="4" w:space="0" w:color="auto"/>
              <w:bottom w:val="single" w:sz="4" w:space="0" w:color="auto"/>
              <w:right w:val="single" w:sz="4" w:space="0" w:color="auto"/>
            </w:tcBorders>
            <w:vAlign w:val="center"/>
          </w:tcPr>
          <w:p w14:paraId="6F0D019E" w14:textId="77777777" w:rsidR="00AA2CA8" w:rsidRDefault="00AA2CA8" w:rsidP="00A54B8F">
            <w:pPr>
              <w:spacing w:line="560" w:lineRule="exact"/>
              <w:jc w:val="center"/>
              <w:rPr>
                <w:rFonts w:ascii="宋体" w:hAnsi="宋体"/>
                <w:szCs w:val="21"/>
              </w:rPr>
            </w:pPr>
            <w:r>
              <w:rPr>
                <w:rFonts w:ascii="宋体" w:hAnsi="宋体" w:hint="eastAsia"/>
                <w:szCs w:val="21"/>
              </w:rPr>
              <w:t>3</w:t>
            </w:r>
          </w:p>
        </w:tc>
        <w:tc>
          <w:tcPr>
            <w:tcW w:w="1080" w:type="dxa"/>
            <w:tcBorders>
              <w:top w:val="single" w:sz="4" w:space="0" w:color="auto"/>
              <w:left w:val="single" w:sz="4" w:space="0" w:color="auto"/>
              <w:bottom w:val="single" w:sz="4" w:space="0" w:color="auto"/>
              <w:right w:val="single" w:sz="4" w:space="0" w:color="auto"/>
            </w:tcBorders>
            <w:vAlign w:val="center"/>
          </w:tcPr>
          <w:p w14:paraId="6103EFA0" w14:textId="77777777" w:rsidR="00AA2CA8" w:rsidRDefault="00AA2CA8" w:rsidP="00A54B8F">
            <w:pPr>
              <w:spacing w:line="560" w:lineRule="exact"/>
              <w:jc w:val="center"/>
              <w:rPr>
                <w:rFonts w:ascii="宋体" w:hAnsi="宋体"/>
                <w:szCs w:val="21"/>
              </w:rPr>
            </w:pPr>
            <w:r>
              <w:rPr>
                <w:rFonts w:ascii="宋体" w:hAnsi="宋体" w:hint="eastAsia"/>
                <w:szCs w:val="21"/>
              </w:rPr>
              <w:t>现场检查</w:t>
            </w:r>
          </w:p>
        </w:tc>
        <w:tc>
          <w:tcPr>
            <w:tcW w:w="8640" w:type="dxa"/>
            <w:tcBorders>
              <w:top w:val="single" w:sz="4" w:space="0" w:color="auto"/>
              <w:left w:val="single" w:sz="4" w:space="0" w:color="auto"/>
              <w:bottom w:val="single" w:sz="4" w:space="0" w:color="auto"/>
              <w:right w:val="single" w:sz="4" w:space="0" w:color="auto"/>
            </w:tcBorders>
            <w:vAlign w:val="center"/>
          </w:tcPr>
          <w:p w14:paraId="6F0CB63F" w14:textId="77777777" w:rsidR="00AA2CA8" w:rsidRDefault="00AA2CA8" w:rsidP="00A54B8F">
            <w:pPr>
              <w:spacing w:line="320" w:lineRule="exact"/>
              <w:rPr>
                <w:rFonts w:ascii="宋体" w:hAnsi="宋体"/>
                <w:szCs w:val="21"/>
              </w:rPr>
            </w:pPr>
            <w:r>
              <w:rPr>
                <w:rFonts w:ascii="宋体" w:hAnsi="宋体" w:hint="eastAsia"/>
                <w:szCs w:val="21"/>
              </w:rPr>
              <w:t>1、各厂房通风是否符合职业卫生防护和防火防爆要求；</w:t>
            </w:r>
          </w:p>
          <w:p w14:paraId="55B88905" w14:textId="77777777" w:rsidR="00AA2CA8" w:rsidRDefault="00AA2CA8" w:rsidP="00A54B8F">
            <w:pPr>
              <w:spacing w:line="320" w:lineRule="exact"/>
              <w:rPr>
                <w:rFonts w:ascii="宋体" w:hAnsi="宋体"/>
                <w:szCs w:val="21"/>
              </w:rPr>
            </w:pPr>
            <w:r>
              <w:rPr>
                <w:rFonts w:ascii="宋体" w:hAnsi="宋体" w:hint="eastAsia"/>
                <w:szCs w:val="21"/>
              </w:rPr>
              <w:t>2、建筑物、构筑物是否经常进行维护，有无变形、开裂、露筋、下沉和超负荷情况。</w:t>
            </w:r>
          </w:p>
        </w:tc>
        <w:tc>
          <w:tcPr>
            <w:tcW w:w="1260" w:type="dxa"/>
            <w:tcBorders>
              <w:top w:val="single" w:sz="4" w:space="0" w:color="auto"/>
              <w:left w:val="single" w:sz="4" w:space="0" w:color="auto"/>
              <w:bottom w:val="single" w:sz="4" w:space="0" w:color="auto"/>
              <w:right w:val="single" w:sz="4" w:space="0" w:color="auto"/>
            </w:tcBorders>
            <w:vAlign w:val="center"/>
          </w:tcPr>
          <w:p w14:paraId="236D61A8" w14:textId="77777777" w:rsidR="00AA2CA8" w:rsidRDefault="00AA2CA8" w:rsidP="00A54B8F">
            <w:pPr>
              <w:spacing w:line="320" w:lineRule="exact"/>
              <w:jc w:val="center"/>
              <w:rPr>
                <w:rFonts w:ascii="宋体" w:hAnsi="宋体"/>
                <w:szCs w:val="21"/>
              </w:rPr>
            </w:pPr>
            <w:r>
              <w:rPr>
                <w:rFonts w:ascii="宋体" w:hAnsi="宋体" w:hint="eastAsia"/>
                <w:szCs w:val="21"/>
              </w:rPr>
              <w:t>看现场</w:t>
            </w:r>
          </w:p>
        </w:tc>
        <w:tc>
          <w:tcPr>
            <w:tcW w:w="720" w:type="dxa"/>
            <w:tcBorders>
              <w:top w:val="single" w:sz="4" w:space="0" w:color="auto"/>
              <w:left w:val="single" w:sz="4" w:space="0" w:color="auto"/>
              <w:bottom w:val="single" w:sz="4" w:space="0" w:color="auto"/>
              <w:right w:val="single" w:sz="4" w:space="0" w:color="auto"/>
            </w:tcBorders>
            <w:vAlign w:val="center"/>
          </w:tcPr>
          <w:p w14:paraId="36481F88" w14:textId="77777777" w:rsidR="00AA2CA8" w:rsidRDefault="00AA2CA8" w:rsidP="00A54B8F">
            <w:pPr>
              <w:tabs>
                <w:tab w:val="left" w:pos="1800"/>
              </w:tabs>
              <w:spacing w:line="32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07EE7269" w14:textId="77777777" w:rsidR="00AA2CA8" w:rsidRDefault="00AA2CA8" w:rsidP="00A54B8F">
            <w:pPr>
              <w:tabs>
                <w:tab w:val="left" w:pos="1800"/>
              </w:tabs>
              <w:spacing w:line="320" w:lineRule="exact"/>
              <w:jc w:val="center"/>
              <w:rPr>
                <w:rFonts w:ascii="宋体" w:hAnsi="宋体"/>
                <w:szCs w:val="21"/>
              </w:rPr>
            </w:pPr>
          </w:p>
        </w:tc>
      </w:tr>
      <w:tr w:rsidR="00AA2CA8" w14:paraId="28E71E08" w14:textId="77777777" w:rsidTr="00A54B8F">
        <w:trPr>
          <w:cantSplit/>
          <w:trHeight w:val="690"/>
        </w:trPr>
        <w:tc>
          <w:tcPr>
            <w:tcW w:w="828" w:type="dxa"/>
            <w:tcBorders>
              <w:top w:val="single" w:sz="4" w:space="0" w:color="auto"/>
              <w:left w:val="single" w:sz="4" w:space="0" w:color="auto"/>
              <w:bottom w:val="single" w:sz="4" w:space="0" w:color="auto"/>
              <w:right w:val="single" w:sz="4" w:space="0" w:color="auto"/>
            </w:tcBorders>
            <w:vAlign w:val="center"/>
          </w:tcPr>
          <w:p w14:paraId="7FD5D49C" w14:textId="77777777" w:rsidR="00AA2CA8" w:rsidRDefault="00AA2CA8" w:rsidP="00A54B8F">
            <w:pPr>
              <w:spacing w:line="560" w:lineRule="exact"/>
              <w:jc w:val="center"/>
              <w:rPr>
                <w:rFonts w:ascii="宋体" w:hAnsi="宋体"/>
                <w:szCs w:val="21"/>
              </w:rPr>
            </w:pPr>
            <w:r>
              <w:rPr>
                <w:rFonts w:ascii="宋体" w:hAnsi="宋体" w:hint="eastAsia"/>
                <w:szCs w:val="21"/>
              </w:rPr>
              <w:t>4</w:t>
            </w:r>
          </w:p>
        </w:tc>
        <w:tc>
          <w:tcPr>
            <w:tcW w:w="1080" w:type="dxa"/>
            <w:tcBorders>
              <w:top w:val="single" w:sz="4" w:space="0" w:color="auto"/>
              <w:left w:val="single" w:sz="4" w:space="0" w:color="auto"/>
              <w:bottom w:val="single" w:sz="4" w:space="0" w:color="auto"/>
              <w:right w:val="single" w:sz="4" w:space="0" w:color="auto"/>
            </w:tcBorders>
            <w:vAlign w:val="center"/>
          </w:tcPr>
          <w:p w14:paraId="494A6ACB" w14:textId="77777777" w:rsidR="00AA2CA8" w:rsidRDefault="00AA2CA8" w:rsidP="00A54B8F">
            <w:pPr>
              <w:spacing w:line="560" w:lineRule="exact"/>
              <w:jc w:val="center"/>
              <w:rPr>
                <w:rFonts w:ascii="宋体" w:hAnsi="宋体"/>
                <w:szCs w:val="21"/>
              </w:rPr>
            </w:pPr>
            <w:r>
              <w:rPr>
                <w:rFonts w:ascii="宋体" w:hAnsi="宋体" w:hint="eastAsia"/>
                <w:szCs w:val="21"/>
              </w:rPr>
              <w:t>防护设施</w:t>
            </w:r>
          </w:p>
        </w:tc>
        <w:tc>
          <w:tcPr>
            <w:tcW w:w="8640" w:type="dxa"/>
            <w:tcBorders>
              <w:top w:val="single" w:sz="4" w:space="0" w:color="auto"/>
              <w:left w:val="single" w:sz="4" w:space="0" w:color="auto"/>
              <w:bottom w:val="single" w:sz="4" w:space="0" w:color="auto"/>
              <w:right w:val="single" w:sz="4" w:space="0" w:color="auto"/>
            </w:tcBorders>
            <w:vAlign w:val="center"/>
          </w:tcPr>
          <w:p w14:paraId="46EFCCFB" w14:textId="77777777" w:rsidR="00AA2CA8" w:rsidRDefault="00AA2CA8" w:rsidP="00A54B8F">
            <w:pPr>
              <w:spacing w:line="320" w:lineRule="exact"/>
              <w:rPr>
                <w:rFonts w:ascii="宋体" w:hAnsi="宋体"/>
                <w:szCs w:val="21"/>
              </w:rPr>
            </w:pPr>
            <w:r>
              <w:rPr>
                <w:rFonts w:ascii="宋体" w:hAnsi="宋体" w:hint="eastAsia"/>
                <w:szCs w:val="21"/>
              </w:rPr>
              <w:t>1、高层厂房、建筑物爬梯、围栏、平台是否牢固可靠并符合安全要求；</w:t>
            </w:r>
          </w:p>
          <w:p w14:paraId="78978DD9" w14:textId="77777777" w:rsidR="00AA2CA8" w:rsidRDefault="00AA2CA8" w:rsidP="00A54B8F">
            <w:pPr>
              <w:spacing w:line="320" w:lineRule="exact"/>
              <w:rPr>
                <w:rFonts w:ascii="宋体" w:hAnsi="宋体"/>
                <w:szCs w:val="21"/>
              </w:rPr>
            </w:pPr>
            <w:r>
              <w:rPr>
                <w:rFonts w:ascii="宋体" w:hAnsi="宋体" w:hint="eastAsia"/>
                <w:szCs w:val="21"/>
              </w:rPr>
              <w:t>2、防护设施无明显缺陷、无腐蚀等</w:t>
            </w:r>
          </w:p>
        </w:tc>
        <w:tc>
          <w:tcPr>
            <w:tcW w:w="1260" w:type="dxa"/>
            <w:tcBorders>
              <w:top w:val="single" w:sz="4" w:space="0" w:color="auto"/>
              <w:left w:val="single" w:sz="4" w:space="0" w:color="auto"/>
              <w:bottom w:val="single" w:sz="4" w:space="0" w:color="auto"/>
              <w:right w:val="single" w:sz="4" w:space="0" w:color="auto"/>
            </w:tcBorders>
            <w:vAlign w:val="center"/>
          </w:tcPr>
          <w:p w14:paraId="6929C7C6" w14:textId="77777777" w:rsidR="00AA2CA8" w:rsidRDefault="00AA2CA8" w:rsidP="00A54B8F">
            <w:pPr>
              <w:spacing w:line="320" w:lineRule="exact"/>
              <w:jc w:val="center"/>
              <w:rPr>
                <w:rFonts w:ascii="宋体" w:hAnsi="宋体"/>
                <w:szCs w:val="21"/>
              </w:rPr>
            </w:pPr>
            <w:r>
              <w:rPr>
                <w:rFonts w:ascii="宋体" w:hAnsi="宋体" w:hint="eastAsia"/>
                <w:szCs w:val="21"/>
              </w:rPr>
              <w:t>看现场</w:t>
            </w:r>
          </w:p>
        </w:tc>
        <w:tc>
          <w:tcPr>
            <w:tcW w:w="720" w:type="dxa"/>
            <w:tcBorders>
              <w:top w:val="single" w:sz="4" w:space="0" w:color="auto"/>
              <w:left w:val="single" w:sz="4" w:space="0" w:color="auto"/>
              <w:bottom w:val="single" w:sz="4" w:space="0" w:color="auto"/>
              <w:right w:val="single" w:sz="4" w:space="0" w:color="auto"/>
            </w:tcBorders>
            <w:vAlign w:val="center"/>
          </w:tcPr>
          <w:p w14:paraId="02E1E035" w14:textId="77777777" w:rsidR="00AA2CA8" w:rsidRDefault="00AA2CA8" w:rsidP="00A54B8F">
            <w:pPr>
              <w:tabs>
                <w:tab w:val="left" w:pos="1800"/>
              </w:tabs>
              <w:spacing w:line="32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2E630C99" w14:textId="77777777" w:rsidR="00AA2CA8" w:rsidRDefault="00AA2CA8" w:rsidP="00A54B8F">
            <w:pPr>
              <w:tabs>
                <w:tab w:val="left" w:pos="1800"/>
              </w:tabs>
              <w:spacing w:line="320" w:lineRule="exact"/>
              <w:jc w:val="center"/>
              <w:rPr>
                <w:rFonts w:ascii="宋体" w:hAnsi="宋体"/>
                <w:szCs w:val="21"/>
              </w:rPr>
            </w:pPr>
          </w:p>
        </w:tc>
      </w:tr>
      <w:tr w:rsidR="00AA2CA8" w14:paraId="495BBA8B" w14:textId="77777777" w:rsidTr="00A54B8F">
        <w:trPr>
          <w:cantSplit/>
          <w:trHeight w:val="896"/>
        </w:trPr>
        <w:tc>
          <w:tcPr>
            <w:tcW w:w="1908" w:type="dxa"/>
            <w:gridSpan w:val="2"/>
            <w:tcBorders>
              <w:top w:val="single" w:sz="4" w:space="0" w:color="auto"/>
              <w:left w:val="single" w:sz="4" w:space="0" w:color="auto"/>
              <w:bottom w:val="single" w:sz="4" w:space="0" w:color="auto"/>
              <w:right w:val="single" w:sz="4" w:space="0" w:color="auto"/>
            </w:tcBorders>
            <w:vAlign w:val="center"/>
          </w:tcPr>
          <w:p w14:paraId="4577D838" w14:textId="77777777" w:rsidR="00AA2CA8" w:rsidRDefault="00AA2CA8" w:rsidP="00A54B8F">
            <w:pPr>
              <w:spacing w:line="320" w:lineRule="exact"/>
              <w:jc w:val="center"/>
              <w:rPr>
                <w:rFonts w:ascii="宋体" w:hAnsi="宋体"/>
                <w:szCs w:val="21"/>
              </w:rPr>
            </w:pPr>
            <w:r>
              <w:rPr>
                <w:rFonts w:ascii="宋体" w:hAnsi="宋体" w:hint="eastAsia"/>
                <w:szCs w:val="21"/>
              </w:rPr>
              <w:t>检查与责任制挂钩记  录</w:t>
            </w:r>
          </w:p>
        </w:tc>
        <w:tc>
          <w:tcPr>
            <w:tcW w:w="12600" w:type="dxa"/>
            <w:gridSpan w:val="4"/>
            <w:tcBorders>
              <w:top w:val="single" w:sz="4" w:space="0" w:color="auto"/>
              <w:left w:val="single" w:sz="4" w:space="0" w:color="auto"/>
              <w:bottom w:val="single" w:sz="4" w:space="0" w:color="auto"/>
              <w:right w:val="single" w:sz="4" w:space="0" w:color="auto"/>
            </w:tcBorders>
          </w:tcPr>
          <w:p w14:paraId="21AEC8D8" w14:textId="77777777" w:rsidR="00AA2CA8" w:rsidRDefault="00AA2CA8" w:rsidP="00A54B8F">
            <w:pPr>
              <w:tabs>
                <w:tab w:val="left" w:pos="1800"/>
              </w:tabs>
              <w:spacing w:line="320" w:lineRule="exact"/>
              <w:jc w:val="center"/>
              <w:rPr>
                <w:rFonts w:ascii="宋体" w:hAnsi="宋体"/>
                <w:szCs w:val="21"/>
              </w:rPr>
            </w:pPr>
          </w:p>
        </w:tc>
      </w:tr>
    </w:tbl>
    <w:p w14:paraId="5F10498D" w14:textId="77777777" w:rsidR="00AA2CA8" w:rsidRDefault="00AA2CA8" w:rsidP="00AA2CA8">
      <w:pPr>
        <w:jc w:val="center"/>
        <w:rPr>
          <w:rFonts w:ascii="黑体" w:eastAsia="黑体" w:hAnsi="黑体"/>
          <w:sz w:val="44"/>
        </w:rPr>
        <w:sectPr w:rsidR="00AA2CA8">
          <w:type w:val="nextColumn"/>
          <w:pgSz w:w="16838" w:h="11906" w:orient="landscape"/>
          <w:pgMar w:top="777" w:right="1440" w:bottom="1418" w:left="1440" w:header="851" w:footer="737" w:gutter="0"/>
          <w:paperSrc w:first="7" w:other="7"/>
          <w:cols w:space="720"/>
          <w:docGrid w:linePitch="312"/>
        </w:sectPr>
      </w:pPr>
    </w:p>
    <w:p w14:paraId="0EE28503" w14:textId="77777777" w:rsidR="00AA2CA8" w:rsidRDefault="00AA2CA8" w:rsidP="00AA2CA8">
      <w:pPr>
        <w:keepNext/>
        <w:keepLines/>
        <w:jc w:val="center"/>
        <w:outlineLvl w:val="3"/>
        <w:rPr>
          <w:rFonts w:ascii="宋体" w:hAnsi="宋体"/>
          <w:b/>
          <w:bCs/>
          <w:sz w:val="28"/>
          <w:szCs w:val="28"/>
        </w:rPr>
      </w:pPr>
      <w:bookmarkStart w:id="250" w:name="_Toc334616280"/>
      <w:r>
        <w:rPr>
          <w:rFonts w:ascii="宋体" w:hAnsi="宋体" w:hint="eastAsia"/>
          <w:b/>
          <w:bCs/>
          <w:sz w:val="28"/>
          <w:szCs w:val="28"/>
        </w:rPr>
        <w:lastRenderedPageBreak/>
        <w:t>防火、防爆及消防安全检查表</w:t>
      </w:r>
      <w:bookmarkEnd w:id="250"/>
    </w:p>
    <w:p w14:paraId="23156EF3" w14:textId="77777777" w:rsidR="00AA2CA8" w:rsidRDefault="00AA2CA8" w:rsidP="009D7577">
      <w:pPr>
        <w:spacing w:afterLines="50" w:after="120" w:line="320" w:lineRule="exact"/>
        <w:ind w:firstLineChars="150" w:firstLine="315"/>
        <w:rPr>
          <w:rFonts w:ascii="宋体" w:hAnsi="宋体"/>
          <w:szCs w:val="21"/>
        </w:rPr>
      </w:pPr>
      <w:r>
        <w:rPr>
          <w:rFonts w:ascii="宋体" w:hAnsi="宋体" w:hint="eastAsia"/>
          <w:szCs w:val="21"/>
        </w:rPr>
        <w:t>检查人：</w:t>
      </w:r>
      <w:r>
        <w:rPr>
          <w:rFonts w:ascii="宋体" w:hAnsi="宋体"/>
          <w:szCs w:val="21"/>
        </w:rPr>
        <w:t xml:space="preserve">                                                                                              </w:t>
      </w:r>
      <w:r>
        <w:rPr>
          <w:rFonts w:ascii="宋体" w:hAnsi="宋体" w:hint="eastAsia"/>
          <w:szCs w:val="21"/>
        </w:rPr>
        <w:t>检查时间：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080"/>
        <w:gridCol w:w="8640"/>
        <w:gridCol w:w="1260"/>
        <w:gridCol w:w="720"/>
        <w:gridCol w:w="2160"/>
      </w:tblGrid>
      <w:tr w:rsidR="00AA2CA8" w14:paraId="283CD21E" w14:textId="77777777" w:rsidTr="00A54B8F">
        <w:trPr>
          <w:cantSplit/>
          <w:trHeight w:val="934"/>
        </w:trPr>
        <w:tc>
          <w:tcPr>
            <w:tcW w:w="648" w:type="dxa"/>
            <w:tcBorders>
              <w:top w:val="single" w:sz="4" w:space="0" w:color="auto"/>
              <w:left w:val="single" w:sz="4" w:space="0" w:color="auto"/>
              <w:bottom w:val="single" w:sz="4" w:space="0" w:color="auto"/>
              <w:right w:val="single" w:sz="4" w:space="0" w:color="auto"/>
            </w:tcBorders>
          </w:tcPr>
          <w:p w14:paraId="084E3639" w14:textId="77777777" w:rsidR="00AA2CA8" w:rsidRDefault="00AA2CA8" w:rsidP="00A54B8F">
            <w:pPr>
              <w:spacing w:line="520" w:lineRule="exact"/>
              <w:jc w:val="center"/>
              <w:rPr>
                <w:rFonts w:ascii="宋体" w:hAnsi="宋体"/>
                <w:szCs w:val="21"/>
              </w:rPr>
            </w:pPr>
            <w:r>
              <w:rPr>
                <w:rFonts w:ascii="宋体" w:hAnsi="宋体" w:hint="eastAsia"/>
                <w:szCs w:val="21"/>
              </w:rPr>
              <w:t>目的</w:t>
            </w:r>
          </w:p>
        </w:tc>
        <w:tc>
          <w:tcPr>
            <w:tcW w:w="13860" w:type="dxa"/>
            <w:gridSpan w:val="5"/>
            <w:tcBorders>
              <w:top w:val="single" w:sz="4" w:space="0" w:color="auto"/>
              <w:left w:val="single" w:sz="4" w:space="0" w:color="auto"/>
              <w:bottom w:val="single" w:sz="4" w:space="0" w:color="auto"/>
              <w:right w:val="single" w:sz="4" w:space="0" w:color="auto"/>
            </w:tcBorders>
            <w:vAlign w:val="center"/>
          </w:tcPr>
          <w:p w14:paraId="3B82E94C" w14:textId="77777777" w:rsidR="00AA2CA8" w:rsidRDefault="00AA2CA8" w:rsidP="00A54B8F">
            <w:pPr>
              <w:spacing w:line="320" w:lineRule="exact"/>
              <w:ind w:firstLineChars="200" w:firstLine="420"/>
              <w:rPr>
                <w:rFonts w:ascii="宋体" w:hAnsi="宋体"/>
                <w:szCs w:val="21"/>
              </w:rPr>
            </w:pPr>
            <w:r>
              <w:rPr>
                <w:rFonts w:ascii="宋体" w:hAnsi="宋体" w:hint="eastAsia"/>
                <w:szCs w:val="21"/>
              </w:rPr>
              <w:t>对生产过程</w:t>
            </w:r>
            <w:r>
              <w:rPr>
                <w:rFonts w:ascii="宋体" w:hAnsi="宋体" w:hint="eastAsia"/>
                <w:spacing w:val="-8"/>
                <w:szCs w:val="21"/>
              </w:rPr>
              <w:t>中可能存在的火灾隐患、有害危险因素、缺陷等进行查证，查找不安全因素和不安全行为，以确定隐患或有害、危险因素或缺陷存在状态，以及它们转化为事故的条件，以制定整改措施，消除或控制隐患和有害与危险因素，确保生产安全，使企业符合《危险化学品从业单位安全标准化规范》的要求。</w:t>
            </w:r>
          </w:p>
        </w:tc>
      </w:tr>
      <w:tr w:rsidR="00AA2CA8" w14:paraId="6A1433A4" w14:textId="77777777" w:rsidTr="00A54B8F">
        <w:trPr>
          <w:cantSplit/>
          <w:trHeight w:val="861"/>
        </w:trPr>
        <w:tc>
          <w:tcPr>
            <w:tcW w:w="648" w:type="dxa"/>
            <w:tcBorders>
              <w:top w:val="single" w:sz="4" w:space="0" w:color="auto"/>
              <w:left w:val="single" w:sz="4" w:space="0" w:color="auto"/>
              <w:bottom w:val="single" w:sz="4" w:space="0" w:color="auto"/>
              <w:right w:val="single" w:sz="4" w:space="0" w:color="auto"/>
            </w:tcBorders>
          </w:tcPr>
          <w:p w14:paraId="405583A4" w14:textId="77777777" w:rsidR="00AA2CA8" w:rsidRDefault="00AA2CA8" w:rsidP="00A54B8F">
            <w:pPr>
              <w:spacing w:line="520" w:lineRule="exact"/>
              <w:jc w:val="center"/>
              <w:rPr>
                <w:rFonts w:ascii="宋体" w:hAnsi="宋体"/>
                <w:szCs w:val="21"/>
              </w:rPr>
            </w:pPr>
            <w:r>
              <w:rPr>
                <w:rFonts w:ascii="宋体" w:hAnsi="宋体" w:hint="eastAsia"/>
                <w:szCs w:val="21"/>
              </w:rPr>
              <w:t>要求</w:t>
            </w:r>
          </w:p>
        </w:tc>
        <w:tc>
          <w:tcPr>
            <w:tcW w:w="13860" w:type="dxa"/>
            <w:gridSpan w:val="5"/>
            <w:tcBorders>
              <w:top w:val="single" w:sz="4" w:space="0" w:color="auto"/>
              <w:left w:val="single" w:sz="4" w:space="0" w:color="auto"/>
              <w:bottom w:val="single" w:sz="4" w:space="0" w:color="auto"/>
              <w:right w:val="single" w:sz="4" w:space="0" w:color="auto"/>
            </w:tcBorders>
            <w:vAlign w:val="center"/>
          </w:tcPr>
          <w:p w14:paraId="2BA81401" w14:textId="77777777" w:rsidR="00AA2CA8" w:rsidRDefault="00AA2CA8" w:rsidP="00A54B8F">
            <w:pPr>
              <w:spacing w:line="320" w:lineRule="exact"/>
              <w:ind w:firstLineChars="200" w:firstLine="420"/>
              <w:rPr>
                <w:rFonts w:ascii="宋体" w:hAnsi="宋体"/>
                <w:szCs w:val="21"/>
              </w:rPr>
            </w:pPr>
            <w:r>
              <w:rPr>
                <w:rFonts w:ascii="宋体" w:hAnsi="宋体" w:hint="eastAsia"/>
                <w:szCs w:val="21"/>
              </w:rPr>
              <w:t>按照《危险化学品从业单位安全标准化规范》的要求认真检查，不放过任何可疑点。对查出问题及时通知有关单位处理，暂时无法处理的应督促有关单位采取有效的预防措施，并立即向安全环保处、保卫处或公司领导报告。</w:t>
            </w:r>
          </w:p>
        </w:tc>
      </w:tr>
      <w:tr w:rsidR="00AA2CA8" w14:paraId="0BD5F3CF" w14:textId="77777777" w:rsidTr="00A54B8F">
        <w:trPr>
          <w:cantSplit/>
          <w:trHeight w:val="423"/>
        </w:trPr>
        <w:tc>
          <w:tcPr>
            <w:tcW w:w="648" w:type="dxa"/>
            <w:tcBorders>
              <w:top w:val="single" w:sz="4" w:space="0" w:color="auto"/>
              <w:left w:val="single" w:sz="4" w:space="0" w:color="auto"/>
              <w:bottom w:val="single" w:sz="4" w:space="0" w:color="auto"/>
              <w:right w:val="single" w:sz="4" w:space="0" w:color="auto"/>
            </w:tcBorders>
            <w:vAlign w:val="center"/>
          </w:tcPr>
          <w:p w14:paraId="240E0D25" w14:textId="77777777" w:rsidR="00AA2CA8" w:rsidRDefault="00AA2CA8" w:rsidP="00A54B8F">
            <w:pPr>
              <w:spacing w:line="320" w:lineRule="exact"/>
              <w:jc w:val="center"/>
              <w:rPr>
                <w:rFonts w:ascii="宋体" w:hAnsi="宋体"/>
                <w:szCs w:val="21"/>
              </w:rPr>
            </w:pPr>
            <w:r>
              <w:rPr>
                <w:rFonts w:ascii="宋体" w:hAnsi="宋体" w:hint="eastAsia"/>
                <w:szCs w:val="21"/>
              </w:rPr>
              <w:t>内容</w:t>
            </w:r>
          </w:p>
        </w:tc>
        <w:tc>
          <w:tcPr>
            <w:tcW w:w="13860" w:type="dxa"/>
            <w:gridSpan w:val="5"/>
            <w:tcBorders>
              <w:top w:val="single" w:sz="4" w:space="0" w:color="auto"/>
              <w:left w:val="single" w:sz="4" w:space="0" w:color="auto"/>
              <w:bottom w:val="single" w:sz="4" w:space="0" w:color="auto"/>
              <w:right w:val="single" w:sz="4" w:space="0" w:color="auto"/>
            </w:tcBorders>
            <w:vAlign w:val="center"/>
          </w:tcPr>
          <w:p w14:paraId="4A1B13DD" w14:textId="77777777" w:rsidR="00AA2CA8" w:rsidRDefault="00AA2CA8" w:rsidP="00A54B8F">
            <w:pPr>
              <w:spacing w:line="320" w:lineRule="exact"/>
              <w:jc w:val="center"/>
              <w:rPr>
                <w:rFonts w:ascii="宋体" w:hAnsi="宋体"/>
                <w:szCs w:val="21"/>
              </w:rPr>
            </w:pPr>
            <w:r>
              <w:rPr>
                <w:rFonts w:ascii="宋体" w:hAnsi="宋体" w:hint="eastAsia"/>
                <w:szCs w:val="21"/>
              </w:rPr>
              <w:t>见检查项目</w:t>
            </w:r>
          </w:p>
        </w:tc>
      </w:tr>
      <w:tr w:rsidR="00AA2CA8" w14:paraId="1D520F31" w14:textId="77777777" w:rsidTr="00A54B8F">
        <w:trPr>
          <w:cantSplit/>
          <w:trHeight w:val="414"/>
        </w:trPr>
        <w:tc>
          <w:tcPr>
            <w:tcW w:w="648" w:type="dxa"/>
            <w:tcBorders>
              <w:top w:val="single" w:sz="4" w:space="0" w:color="auto"/>
              <w:left w:val="single" w:sz="4" w:space="0" w:color="auto"/>
              <w:bottom w:val="single" w:sz="4" w:space="0" w:color="auto"/>
              <w:right w:val="single" w:sz="4" w:space="0" w:color="auto"/>
            </w:tcBorders>
            <w:vAlign w:val="center"/>
          </w:tcPr>
          <w:p w14:paraId="29F6FC9B" w14:textId="77777777" w:rsidR="00AA2CA8" w:rsidRDefault="00AA2CA8" w:rsidP="00A54B8F">
            <w:pPr>
              <w:spacing w:line="320" w:lineRule="exact"/>
              <w:jc w:val="center"/>
              <w:rPr>
                <w:rFonts w:ascii="宋体" w:hAnsi="宋体"/>
                <w:szCs w:val="21"/>
              </w:rPr>
            </w:pPr>
            <w:r>
              <w:rPr>
                <w:rFonts w:ascii="宋体" w:hAnsi="宋体" w:hint="eastAsia"/>
                <w:szCs w:val="21"/>
              </w:rPr>
              <w:t>计划</w:t>
            </w:r>
          </w:p>
        </w:tc>
        <w:tc>
          <w:tcPr>
            <w:tcW w:w="13860" w:type="dxa"/>
            <w:gridSpan w:val="5"/>
            <w:tcBorders>
              <w:top w:val="single" w:sz="4" w:space="0" w:color="auto"/>
              <w:left w:val="single" w:sz="4" w:space="0" w:color="auto"/>
              <w:bottom w:val="single" w:sz="4" w:space="0" w:color="auto"/>
              <w:right w:val="single" w:sz="4" w:space="0" w:color="auto"/>
            </w:tcBorders>
            <w:vAlign w:val="center"/>
          </w:tcPr>
          <w:p w14:paraId="034586D3" w14:textId="77777777" w:rsidR="00AA2CA8" w:rsidRDefault="00AA2CA8" w:rsidP="00A54B8F">
            <w:pPr>
              <w:spacing w:line="320" w:lineRule="exact"/>
              <w:jc w:val="center"/>
              <w:rPr>
                <w:rFonts w:ascii="宋体" w:hAnsi="宋体"/>
                <w:szCs w:val="21"/>
              </w:rPr>
            </w:pPr>
            <w:r>
              <w:rPr>
                <w:rFonts w:ascii="宋体" w:hAnsi="宋体" w:hint="eastAsia"/>
                <w:szCs w:val="21"/>
              </w:rPr>
              <w:t>每年不少于两次检查</w:t>
            </w:r>
          </w:p>
        </w:tc>
      </w:tr>
      <w:tr w:rsidR="00AA2CA8" w14:paraId="1F8E5100" w14:textId="77777777" w:rsidTr="00A54B8F">
        <w:trPr>
          <w:cantSplit/>
          <w:trHeight w:val="373"/>
        </w:trPr>
        <w:tc>
          <w:tcPr>
            <w:tcW w:w="648" w:type="dxa"/>
            <w:vMerge w:val="restart"/>
            <w:tcBorders>
              <w:top w:val="single" w:sz="4" w:space="0" w:color="auto"/>
              <w:left w:val="single" w:sz="4" w:space="0" w:color="auto"/>
              <w:bottom w:val="single" w:sz="4" w:space="0" w:color="auto"/>
              <w:right w:val="single" w:sz="4" w:space="0" w:color="auto"/>
            </w:tcBorders>
            <w:vAlign w:val="center"/>
          </w:tcPr>
          <w:p w14:paraId="701D89AA" w14:textId="77777777" w:rsidR="00AA2CA8" w:rsidRDefault="00AA2CA8" w:rsidP="00A54B8F">
            <w:pPr>
              <w:jc w:val="center"/>
              <w:rPr>
                <w:rFonts w:ascii="宋体" w:hAnsi="宋体"/>
                <w:szCs w:val="21"/>
              </w:rPr>
            </w:pPr>
            <w:r>
              <w:rPr>
                <w:rFonts w:ascii="宋体" w:hAnsi="宋体" w:hint="eastAsia"/>
                <w:szCs w:val="21"/>
              </w:rPr>
              <w:t>序号</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38373ED0" w14:textId="77777777" w:rsidR="00AA2CA8" w:rsidRDefault="00AA2CA8" w:rsidP="00A54B8F">
            <w:pPr>
              <w:jc w:val="center"/>
              <w:rPr>
                <w:rFonts w:ascii="宋体" w:hAnsi="宋体"/>
                <w:szCs w:val="21"/>
              </w:rPr>
            </w:pPr>
            <w:r>
              <w:rPr>
                <w:rFonts w:ascii="宋体" w:hAnsi="宋体" w:hint="eastAsia"/>
                <w:szCs w:val="21"/>
              </w:rPr>
              <w:t>检查项目</w:t>
            </w:r>
          </w:p>
        </w:tc>
        <w:tc>
          <w:tcPr>
            <w:tcW w:w="8640" w:type="dxa"/>
            <w:vMerge w:val="restart"/>
            <w:tcBorders>
              <w:top w:val="single" w:sz="4" w:space="0" w:color="auto"/>
              <w:left w:val="single" w:sz="4" w:space="0" w:color="auto"/>
              <w:bottom w:val="single" w:sz="4" w:space="0" w:color="auto"/>
              <w:right w:val="single" w:sz="4" w:space="0" w:color="auto"/>
            </w:tcBorders>
            <w:vAlign w:val="center"/>
          </w:tcPr>
          <w:p w14:paraId="3A717560" w14:textId="77777777" w:rsidR="00AA2CA8" w:rsidRDefault="00AA2CA8" w:rsidP="00A54B8F">
            <w:pPr>
              <w:jc w:val="center"/>
              <w:rPr>
                <w:rFonts w:ascii="宋体" w:hAnsi="宋体"/>
                <w:szCs w:val="21"/>
              </w:rPr>
            </w:pPr>
            <w:r>
              <w:rPr>
                <w:rFonts w:ascii="宋体" w:hAnsi="宋体" w:hint="eastAsia"/>
                <w:szCs w:val="21"/>
              </w:rPr>
              <w:t>检查标准</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14:paraId="2DB0A61D" w14:textId="77777777" w:rsidR="00AA2CA8" w:rsidRDefault="00AA2CA8" w:rsidP="00A54B8F">
            <w:pPr>
              <w:jc w:val="center"/>
              <w:rPr>
                <w:rFonts w:ascii="宋体" w:hAnsi="宋体"/>
                <w:szCs w:val="21"/>
              </w:rPr>
            </w:pPr>
            <w:r>
              <w:rPr>
                <w:rFonts w:ascii="宋体" w:hAnsi="宋体" w:hint="eastAsia"/>
                <w:szCs w:val="21"/>
              </w:rPr>
              <w:t>检查方法（或依据）</w:t>
            </w: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6CE16FE3" w14:textId="77777777" w:rsidR="00AA2CA8" w:rsidRDefault="00AA2CA8" w:rsidP="00A54B8F">
            <w:pPr>
              <w:tabs>
                <w:tab w:val="left" w:pos="1800"/>
              </w:tabs>
              <w:ind w:firstLineChars="100" w:firstLine="210"/>
              <w:jc w:val="center"/>
              <w:rPr>
                <w:rFonts w:ascii="宋体" w:hAnsi="宋体"/>
                <w:szCs w:val="21"/>
              </w:rPr>
            </w:pPr>
            <w:r>
              <w:rPr>
                <w:rFonts w:ascii="宋体" w:hAnsi="宋体" w:hint="eastAsia"/>
                <w:szCs w:val="21"/>
              </w:rPr>
              <w:t>检查评价</w:t>
            </w:r>
          </w:p>
        </w:tc>
      </w:tr>
      <w:tr w:rsidR="00AA2CA8" w14:paraId="73E185BC" w14:textId="77777777" w:rsidTr="00A54B8F">
        <w:trPr>
          <w:cantSplit/>
          <w:trHeight w:val="425"/>
        </w:trPr>
        <w:tc>
          <w:tcPr>
            <w:tcW w:w="648" w:type="dxa"/>
            <w:vMerge/>
            <w:tcBorders>
              <w:top w:val="single" w:sz="4" w:space="0" w:color="auto"/>
              <w:left w:val="single" w:sz="4" w:space="0" w:color="auto"/>
              <w:bottom w:val="single" w:sz="4" w:space="0" w:color="auto"/>
              <w:right w:val="single" w:sz="4" w:space="0" w:color="auto"/>
            </w:tcBorders>
            <w:vAlign w:val="center"/>
          </w:tcPr>
          <w:p w14:paraId="31C63874" w14:textId="77777777" w:rsidR="00AA2CA8" w:rsidRDefault="00AA2CA8" w:rsidP="00A54B8F">
            <w:pPr>
              <w:widowControl/>
              <w:jc w:val="center"/>
              <w:rPr>
                <w:rFonts w:ascii="宋体" w:hAnsi="宋体"/>
                <w:szCs w:val="21"/>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1C70909C" w14:textId="77777777" w:rsidR="00AA2CA8" w:rsidRDefault="00AA2CA8" w:rsidP="00A54B8F">
            <w:pPr>
              <w:widowControl/>
              <w:jc w:val="center"/>
              <w:rPr>
                <w:rFonts w:ascii="宋体" w:hAnsi="宋体"/>
                <w:szCs w:val="21"/>
              </w:rPr>
            </w:pPr>
          </w:p>
        </w:tc>
        <w:tc>
          <w:tcPr>
            <w:tcW w:w="8640" w:type="dxa"/>
            <w:vMerge/>
            <w:tcBorders>
              <w:top w:val="single" w:sz="4" w:space="0" w:color="auto"/>
              <w:left w:val="single" w:sz="4" w:space="0" w:color="auto"/>
              <w:bottom w:val="single" w:sz="4" w:space="0" w:color="auto"/>
              <w:right w:val="single" w:sz="4" w:space="0" w:color="auto"/>
            </w:tcBorders>
            <w:vAlign w:val="center"/>
          </w:tcPr>
          <w:p w14:paraId="25687BAD" w14:textId="77777777" w:rsidR="00AA2CA8" w:rsidRDefault="00AA2CA8" w:rsidP="00A54B8F">
            <w:pPr>
              <w:widowControl/>
              <w:jc w:val="center"/>
              <w:rPr>
                <w:rFonts w:ascii="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14:paraId="345D6EDF" w14:textId="77777777" w:rsidR="00AA2CA8" w:rsidRDefault="00AA2CA8" w:rsidP="00A54B8F">
            <w:pPr>
              <w:widowControl/>
              <w:jc w:val="center"/>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7F731E60" w14:textId="77777777" w:rsidR="00AA2CA8" w:rsidRDefault="00AA2CA8" w:rsidP="00A54B8F">
            <w:pPr>
              <w:tabs>
                <w:tab w:val="left" w:pos="1800"/>
              </w:tabs>
              <w:jc w:val="center"/>
              <w:rPr>
                <w:rFonts w:ascii="宋体" w:hAnsi="宋体"/>
                <w:szCs w:val="21"/>
              </w:rPr>
            </w:pPr>
            <w:r>
              <w:rPr>
                <w:rFonts w:ascii="宋体" w:hAnsi="宋体" w:hint="eastAsia"/>
                <w:szCs w:val="21"/>
              </w:rPr>
              <w:t>符合</w:t>
            </w:r>
          </w:p>
        </w:tc>
        <w:tc>
          <w:tcPr>
            <w:tcW w:w="2160" w:type="dxa"/>
            <w:tcBorders>
              <w:top w:val="single" w:sz="4" w:space="0" w:color="auto"/>
              <w:left w:val="single" w:sz="4" w:space="0" w:color="auto"/>
              <w:bottom w:val="single" w:sz="4" w:space="0" w:color="auto"/>
              <w:right w:val="single" w:sz="4" w:space="0" w:color="auto"/>
            </w:tcBorders>
            <w:vAlign w:val="center"/>
          </w:tcPr>
          <w:p w14:paraId="7E614002" w14:textId="77777777" w:rsidR="00AA2CA8" w:rsidRDefault="00AA2CA8" w:rsidP="00A54B8F">
            <w:pPr>
              <w:tabs>
                <w:tab w:val="left" w:pos="1800"/>
              </w:tabs>
              <w:jc w:val="center"/>
              <w:rPr>
                <w:rFonts w:ascii="宋体" w:hAnsi="宋体"/>
                <w:szCs w:val="21"/>
              </w:rPr>
            </w:pPr>
            <w:r>
              <w:rPr>
                <w:rFonts w:ascii="宋体" w:hAnsi="宋体" w:hint="eastAsia"/>
                <w:szCs w:val="21"/>
              </w:rPr>
              <w:t>不符合及主要问题</w:t>
            </w:r>
          </w:p>
        </w:tc>
      </w:tr>
      <w:tr w:rsidR="00AA2CA8" w14:paraId="2D323B34" w14:textId="77777777" w:rsidTr="00A54B8F">
        <w:trPr>
          <w:trHeight w:val="2387"/>
        </w:trPr>
        <w:tc>
          <w:tcPr>
            <w:tcW w:w="648" w:type="dxa"/>
            <w:tcBorders>
              <w:top w:val="single" w:sz="4" w:space="0" w:color="auto"/>
              <w:left w:val="single" w:sz="4" w:space="0" w:color="auto"/>
              <w:bottom w:val="single" w:sz="4" w:space="0" w:color="auto"/>
              <w:right w:val="single" w:sz="4" w:space="0" w:color="auto"/>
            </w:tcBorders>
            <w:vAlign w:val="center"/>
          </w:tcPr>
          <w:p w14:paraId="2DD464A0" w14:textId="77777777" w:rsidR="00AA2CA8" w:rsidRDefault="00AA2CA8" w:rsidP="00A54B8F">
            <w:pPr>
              <w:spacing w:line="320" w:lineRule="exact"/>
              <w:jc w:val="center"/>
              <w:rPr>
                <w:rFonts w:ascii="宋体" w:hAnsi="宋体"/>
                <w:szCs w:val="21"/>
              </w:rPr>
            </w:pPr>
            <w:r>
              <w:rPr>
                <w:rFonts w:ascii="宋体" w:hAnsi="宋体" w:hint="eastAsia"/>
                <w:szCs w:val="21"/>
              </w:rPr>
              <w:t>1</w:t>
            </w:r>
          </w:p>
        </w:tc>
        <w:tc>
          <w:tcPr>
            <w:tcW w:w="1080" w:type="dxa"/>
            <w:tcBorders>
              <w:top w:val="single" w:sz="4" w:space="0" w:color="auto"/>
              <w:left w:val="single" w:sz="4" w:space="0" w:color="auto"/>
              <w:bottom w:val="single" w:sz="4" w:space="0" w:color="auto"/>
              <w:right w:val="single" w:sz="4" w:space="0" w:color="auto"/>
            </w:tcBorders>
            <w:vAlign w:val="center"/>
          </w:tcPr>
          <w:p w14:paraId="4825142F" w14:textId="77777777" w:rsidR="00AA2CA8" w:rsidRDefault="00AA2CA8" w:rsidP="00A54B8F">
            <w:pPr>
              <w:spacing w:line="320" w:lineRule="exact"/>
              <w:jc w:val="center"/>
              <w:rPr>
                <w:rFonts w:ascii="宋体" w:hAnsi="宋体"/>
                <w:szCs w:val="21"/>
              </w:rPr>
            </w:pPr>
            <w:r>
              <w:rPr>
                <w:rFonts w:ascii="宋体" w:hAnsi="宋体" w:hint="eastAsia"/>
                <w:szCs w:val="21"/>
              </w:rPr>
              <w:t>厂区及建筑物</w:t>
            </w:r>
          </w:p>
        </w:tc>
        <w:tc>
          <w:tcPr>
            <w:tcW w:w="8640" w:type="dxa"/>
            <w:tcBorders>
              <w:top w:val="single" w:sz="4" w:space="0" w:color="auto"/>
              <w:left w:val="single" w:sz="4" w:space="0" w:color="auto"/>
              <w:bottom w:val="single" w:sz="4" w:space="0" w:color="auto"/>
              <w:right w:val="single" w:sz="4" w:space="0" w:color="auto"/>
            </w:tcBorders>
          </w:tcPr>
          <w:p w14:paraId="5184228B" w14:textId="77777777" w:rsidR="00AA2CA8" w:rsidRDefault="00AA2CA8" w:rsidP="00A54B8F">
            <w:pPr>
              <w:spacing w:line="320" w:lineRule="exact"/>
              <w:rPr>
                <w:rFonts w:ascii="宋体" w:hAnsi="宋体"/>
                <w:szCs w:val="21"/>
              </w:rPr>
            </w:pPr>
            <w:r>
              <w:rPr>
                <w:rFonts w:ascii="宋体" w:hAnsi="宋体" w:hint="eastAsia"/>
                <w:szCs w:val="21"/>
              </w:rPr>
              <w:t>1、消防通道、紧急疏散通道是否通畅；</w:t>
            </w:r>
          </w:p>
          <w:p w14:paraId="552E15AC" w14:textId="77777777" w:rsidR="00AA2CA8" w:rsidRDefault="00AA2CA8" w:rsidP="00A54B8F">
            <w:pPr>
              <w:spacing w:line="320" w:lineRule="exact"/>
              <w:rPr>
                <w:rFonts w:ascii="宋体" w:hAnsi="宋体"/>
                <w:szCs w:val="21"/>
              </w:rPr>
            </w:pPr>
            <w:r>
              <w:rPr>
                <w:rFonts w:ascii="宋体" w:hAnsi="宋体" w:hint="eastAsia"/>
                <w:szCs w:val="21"/>
              </w:rPr>
              <w:t>2、是否由足够的便于灭火的机动场地；</w:t>
            </w:r>
          </w:p>
          <w:p w14:paraId="640245E4" w14:textId="77777777" w:rsidR="00AA2CA8" w:rsidRDefault="00AA2CA8" w:rsidP="00A54B8F">
            <w:pPr>
              <w:spacing w:line="320" w:lineRule="exact"/>
              <w:rPr>
                <w:rFonts w:ascii="宋体" w:hAnsi="宋体"/>
                <w:szCs w:val="21"/>
              </w:rPr>
            </w:pPr>
            <w:r>
              <w:rPr>
                <w:rFonts w:ascii="宋体" w:hAnsi="宋体" w:hint="eastAsia"/>
                <w:szCs w:val="21"/>
              </w:rPr>
              <w:t>3、厂区交通道路的信号标志是否完好；</w:t>
            </w:r>
          </w:p>
          <w:p w14:paraId="464036EF" w14:textId="77777777" w:rsidR="00AA2CA8" w:rsidRDefault="00AA2CA8" w:rsidP="00A54B8F">
            <w:pPr>
              <w:spacing w:line="320" w:lineRule="exact"/>
              <w:rPr>
                <w:rFonts w:ascii="宋体" w:hAnsi="宋体"/>
                <w:szCs w:val="21"/>
              </w:rPr>
            </w:pPr>
            <w:r>
              <w:rPr>
                <w:rFonts w:ascii="宋体" w:hAnsi="宋体" w:hint="eastAsia"/>
                <w:szCs w:val="21"/>
              </w:rPr>
              <w:t>4、厂区交通道路是否有足够的照明；</w:t>
            </w:r>
          </w:p>
          <w:p w14:paraId="28885960" w14:textId="77777777" w:rsidR="00AA2CA8" w:rsidRDefault="00AA2CA8" w:rsidP="00A54B8F">
            <w:pPr>
              <w:spacing w:line="320" w:lineRule="exact"/>
              <w:rPr>
                <w:rFonts w:ascii="宋体" w:hAnsi="宋体"/>
                <w:szCs w:val="21"/>
              </w:rPr>
            </w:pPr>
            <w:r>
              <w:rPr>
                <w:rFonts w:ascii="宋体" w:hAnsi="宋体" w:hint="eastAsia"/>
                <w:szCs w:val="21"/>
              </w:rPr>
              <w:t>5、各种照明设施是否完好；</w:t>
            </w:r>
          </w:p>
          <w:p w14:paraId="11D97698" w14:textId="77777777" w:rsidR="00AA2CA8" w:rsidRDefault="00AA2CA8" w:rsidP="00A54B8F">
            <w:pPr>
              <w:spacing w:line="320" w:lineRule="exact"/>
              <w:rPr>
                <w:rFonts w:ascii="宋体" w:hAnsi="宋体"/>
                <w:szCs w:val="21"/>
              </w:rPr>
            </w:pPr>
            <w:r>
              <w:rPr>
                <w:rFonts w:ascii="宋体" w:hAnsi="宋体" w:hint="eastAsia"/>
                <w:szCs w:val="21"/>
              </w:rPr>
              <w:t>6、阶梯、地面等是否完好；</w:t>
            </w:r>
          </w:p>
          <w:p w14:paraId="5EA759F7" w14:textId="77777777" w:rsidR="00AA2CA8" w:rsidRDefault="00AA2CA8" w:rsidP="00A54B8F">
            <w:pPr>
              <w:spacing w:line="320" w:lineRule="exact"/>
              <w:rPr>
                <w:rFonts w:ascii="宋体" w:hAnsi="宋体"/>
                <w:szCs w:val="21"/>
              </w:rPr>
            </w:pPr>
            <w:r>
              <w:rPr>
                <w:rFonts w:ascii="宋体" w:hAnsi="宋体" w:hint="eastAsia"/>
                <w:szCs w:val="21"/>
              </w:rPr>
              <w:t>7、厂区内物料堆放是否符合要求</w:t>
            </w:r>
          </w:p>
        </w:tc>
        <w:tc>
          <w:tcPr>
            <w:tcW w:w="1260" w:type="dxa"/>
            <w:tcBorders>
              <w:top w:val="single" w:sz="4" w:space="0" w:color="auto"/>
              <w:left w:val="single" w:sz="4" w:space="0" w:color="auto"/>
              <w:bottom w:val="single" w:sz="4" w:space="0" w:color="auto"/>
              <w:right w:val="single" w:sz="4" w:space="0" w:color="auto"/>
            </w:tcBorders>
            <w:vAlign w:val="center"/>
          </w:tcPr>
          <w:p w14:paraId="55335423"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查现场</w:t>
            </w:r>
          </w:p>
          <w:p w14:paraId="2D2FA2C6"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设施</w:t>
            </w:r>
          </w:p>
        </w:tc>
        <w:tc>
          <w:tcPr>
            <w:tcW w:w="720" w:type="dxa"/>
            <w:tcBorders>
              <w:top w:val="single" w:sz="4" w:space="0" w:color="auto"/>
              <w:left w:val="single" w:sz="4" w:space="0" w:color="auto"/>
              <w:bottom w:val="single" w:sz="4" w:space="0" w:color="auto"/>
              <w:right w:val="single" w:sz="4" w:space="0" w:color="auto"/>
            </w:tcBorders>
            <w:vAlign w:val="center"/>
          </w:tcPr>
          <w:p w14:paraId="17845A87" w14:textId="77777777" w:rsidR="00AA2CA8" w:rsidRDefault="00AA2CA8" w:rsidP="00A54B8F">
            <w:pPr>
              <w:tabs>
                <w:tab w:val="left" w:pos="1800"/>
              </w:tabs>
              <w:spacing w:line="320" w:lineRule="exact"/>
              <w:jc w:val="center"/>
              <w:rPr>
                <w:rFonts w:ascii="宋体" w:hAnsi="宋体"/>
                <w:szCs w:val="21"/>
              </w:rPr>
            </w:pPr>
          </w:p>
        </w:tc>
        <w:tc>
          <w:tcPr>
            <w:tcW w:w="2160" w:type="dxa"/>
            <w:tcBorders>
              <w:top w:val="single" w:sz="4" w:space="0" w:color="auto"/>
              <w:left w:val="single" w:sz="4" w:space="0" w:color="auto"/>
              <w:bottom w:val="single" w:sz="4" w:space="0" w:color="auto"/>
              <w:right w:val="single" w:sz="4" w:space="0" w:color="auto"/>
            </w:tcBorders>
            <w:vAlign w:val="center"/>
          </w:tcPr>
          <w:p w14:paraId="4B91A34A" w14:textId="77777777" w:rsidR="00AA2CA8" w:rsidRDefault="00AA2CA8" w:rsidP="00A54B8F">
            <w:pPr>
              <w:tabs>
                <w:tab w:val="left" w:pos="1800"/>
              </w:tabs>
              <w:spacing w:line="320" w:lineRule="exact"/>
              <w:ind w:firstLineChars="100" w:firstLine="210"/>
              <w:jc w:val="center"/>
              <w:rPr>
                <w:rFonts w:ascii="宋体" w:hAnsi="宋体"/>
                <w:szCs w:val="21"/>
              </w:rPr>
            </w:pPr>
          </w:p>
        </w:tc>
      </w:tr>
      <w:tr w:rsidR="00AA2CA8" w14:paraId="69303DDA" w14:textId="77777777" w:rsidTr="00A54B8F">
        <w:trPr>
          <w:trHeight w:val="1146"/>
        </w:trPr>
        <w:tc>
          <w:tcPr>
            <w:tcW w:w="648" w:type="dxa"/>
            <w:tcBorders>
              <w:top w:val="single" w:sz="4" w:space="0" w:color="auto"/>
              <w:left w:val="single" w:sz="4" w:space="0" w:color="auto"/>
              <w:bottom w:val="single" w:sz="4" w:space="0" w:color="auto"/>
              <w:right w:val="single" w:sz="4" w:space="0" w:color="auto"/>
            </w:tcBorders>
            <w:vAlign w:val="center"/>
          </w:tcPr>
          <w:p w14:paraId="7B161440"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14:paraId="1913DDB4"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生产工艺过程</w:t>
            </w:r>
          </w:p>
        </w:tc>
        <w:tc>
          <w:tcPr>
            <w:tcW w:w="8640" w:type="dxa"/>
            <w:tcBorders>
              <w:top w:val="single" w:sz="4" w:space="0" w:color="auto"/>
              <w:left w:val="single" w:sz="4" w:space="0" w:color="auto"/>
              <w:bottom w:val="single" w:sz="4" w:space="0" w:color="auto"/>
              <w:right w:val="single" w:sz="4" w:space="0" w:color="auto"/>
            </w:tcBorders>
          </w:tcPr>
          <w:p w14:paraId="2A2CFF02"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1、所用原料、成品、半成品是否属于危险化学品，有无防范措施；</w:t>
            </w:r>
          </w:p>
          <w:p w14:paraId="1B3FC78C"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2、有无安全操作规程，生产作业是否严格遵守安全操作规程；对可能发生的异常情况有无应急处理措施；</w:t>
            </w:r>
          </w:p>
        </w:tc>
        <w:tc>
          <w:tcPr>
            <w:tcW w:w="1260" w:type="dxa"/>
            <w:tcBorders>
              <w:top w:val="single" w:sz="4" w:space="0" w:color="auto"/>
              <w:left w:val="single" w:sz="4" w:space="0" w:color="auto"/>
              <w:bottom w:val="single" w:sz="4" w:space="0" w:color="auto"/>
              <w:right w:val="single" w:sz="4" w:space="0" w:color="auto"/>
            </w:tcBorders>
            <w:vAlign w:val="center"/>
          </w:tcPr>
          <w:p w14:paraId="78D6F4D6"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查操作规程及记录</w:t>
            </w:r>
          </w:p>
        </w:tc>
        <w:tc>
          <w:tcPr>
            <w:tcW w:w="720" w:type="dxa"/>
            <w:tcBorders>
              <w:top w:val="single" w:sz="4" w:space="0" w:color="auto"/>
              <w:left w:val="single" w:sz="4" w:space="0" w:color="auto"/>
              <w:bottom w:val="single" w:sz="4" w:space="0" w:color="auto"/>
              <w:right w:val="single" w:sz="4" w:space="0" w:color="auto"/>
            </w:tcBorders>
            <w:vAlign w:val="center"/>
          </w:tcPr>
          <w:p w14:paraId="697BB1AC" w14:textId="77777777" w:rsidR="00AA2CA8" w:rsidRDefault="00AA2CA8" w:rsidP="00A54B8F">
            <w:pPr>
              <w:tabs>
                <w:tab w:val="left" w:pos="1800"/>
              </w:tabs>
              <w:spacing w:line="320" w:lineRule="exact"/>
              <w:jc w:val="center"/>
              <w:rPr>
                <w:rFonts w:ascii="宋体" w:hAnsi="宋体"/>
                <w:szCs w:val="21"/>
              </w:rPr>
            </w:pPr>
          </w:p>
        </w:tc>
        <w:tc>
          <w:tcPr>
            <w:tcW w:w="2160" w:type="dxa"/>
            <w:tcBorders>
              <w:top w:val="single" w:sz="4" w:space="0" w:color="auto"/>
              <w:left w:val="single" w:sz="4" w:space="0" w:color="auto"/>
              <w:bottom w:val="single" w:sz="4" w:space="0" w:color="auto"/>
              <w:right w:val="single" w:sz="4" w:space="0" w:color="auto"/>
            </w:tcBorders>
            <w:vAlign w:val="center"/>
          </w:tcPr>
          <w:p w14:paraId="495BFE1B" w14:textId="77777777" w:rsidR="00AA2CA8" w:rsidRDefault="00AA2CA8" w:rsidP="00A54B8F">
            <w:pPr>
              <w:tabs>
                <w:tab w:val="left" w:pos="1800"/>
              </w:tabs>
              <w:spacing w:line="320" w:lineRule="exact"/>
              <w:ind w:firstLineChars="100" w:firstLine="210"/>
              <w:jc w:val="center"/>
              <w:rPr>
                <w:rFonts w:ascii="宋体" w:hAnsi="宋体"/>
                <w:szCs w:val="21"/>
              </w:rPr>
            </w:pPr>
          </w:p>
        </w:tc>
      </w:tr>
      <w:tr w:rsidR="00AA2CA8" w14:paraId="09398F2A" w14:textId="77777777" w:rsidTr="00A54B8F">
        <w:trPr>
          <w:trHeight w:val="1120"/>
        </w:trPr>
        <w:tc>
          <w:tcPr>
            <w:tcW w:w="648" w:type="dxa"/>
            <w:tcBorders>
              <w:top w:val="single" w:sz="4" w:space="0" w:color="auto"/>
              <w:left w:val="single" w:sz="4" w:space="0" w:color="auto"/>
              <w:bottom w:val="single" w:sz="4" w:space="0" w:color="auto"/>
              <w:right w:val="single" w:sz="4" w:space="0" w:color="auto"/>
            </w:tcBorders>
            <w:vAlign w:val="center"/>
          </w:tcPr>
          <w:p w14:paraId="7AC1D18C"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3</w:t>
            </w:r>
          </w:p>
        </w:tc>
        <w:tc>
          <w:tcPr>
            <w:tcW w:w="1080" w:type="dxa"/>
            <w:tcBorders>
              <w:top w:val="single" w:sz="4" w:space="0" w:color="auto"/>
              <w:left w:val="single" w:sz="4" w:space="0" w:color="auto"/>
              <w:bottom w:val="single" w:sz="4" w:space="0" w:color="auto"/>
              <w:right w:val="single" w:sz="4" w:space="0" w:color="auto"/>
            </w:tcBorders>
            <w:vAlign w:val="center"/>
          </w:tcPr>
          <w:p w14:paraId="7890E3A3"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消防设施</w:t>
            </w:r>
          </w:p>
        </w:tc>
        <w:tc>
          <w:tcPr>
            <w:tcW w:w="8640" w:type="dxa"/>
            <w:tcBorders>
              <w:top w:val="single" w:sz="4" w:space="0" w:color="auto"/>
              <w:left w:val="single" w:sz="4" w:space="0" w:color="auto"/>
              <w:bottom w:val="single" w:sz="4" w:space="0" w:color="auto"/>
              <w:right w:val="single" w:sz="4" w:space="0" w:color="auto"/>
            </w:tcBorders>
          </w:tcPr>
          <w:p w14:paraId="6979E71D"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1、有无火灾探测报警系统，是否完好；</w:t>
            </w:r>
          </w:p>
          <w:p w14:paraId="04A429F7"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2、各种灭火器材的配置种类、数量及完好程度是否符合要求；</w:t>
            </w:r>
          </w:p>
          <w:p w14:paraId="28EAA7D2"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3、消防供水系统是否可靠。</w:t>
            </w:r>
          </w:p>
        </w:tc>
        <w:tc>
          <w:tcPr>
            <w:tcW w:w="1260" w:type="dxa"/>
            <w:tcBorders>
              <w:top w:val="single" w:sz="4" w:space="0" w:color="auto"/>
              <w:left w:val="single" w:sz="4" w:space="0" w:color="auto"/>
              <w:bottom w:val="single" w:sz="4" w:space="0" w:color="auto"/>
              <w:right w:val="single" w:sz="4" w:space="0" w:color="auto"/>
            </w:tcBorders>
            <w:vAlign w:val="center"/>
          </w:tcPr>
          <w:p w14:paraId="4D34FAE1"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查现场</w:t>
            </w:r>
          </w:p>
        </w:tc>
        <w:tc>
          <w:tcPr>
            <w:tcW w:w="720" w:type="dxa"/>
            <w:tcBorders>
              <w:top w:val="single" w:sz="4" w:space="0" w:color="auto"/>
              <w:left w:val="single" w:sz="4" w:space="0" w:color="auto"/>
              <w:bottom w:val="single" w:sz="4" w:space="0" w:color="auto"/>
              <w:right w:val="single" w:sz="4" w:space="0" w:color="auto"/>
            </w:tcBorders>
            <w:vAlign w:val="center"/>
          </w:tcPr>
          <w:p w14:paraId="0489708B" w14:textId="77777777" w:rsidR="00AA2CA8" w:rsidRDefault="00AA2CA8" w:rsidP="00A54B8F">
            <w:pPr>
              <w:tabs>
                <w:tab w:val="left" w:pos="1800"/>
              </w:tabs>
              <w:spacing w:line="320" w:lineRule="exact"/>
              <w:jc w:val="center"/>
              <w:rPr>
                <w:rFonts w:ascii="宋体" w:hAnsi="宋体"/>
                <w:szCs w:val="21"/>
              </w:rPr>
            </w:pPr>
          </w:p>
        </w:tc>
        <w:tc>
          <w:tcPr>
            <w:tcW w:w="2160" w:type="dxa"/>
            <w:tcBorders>
              <w:top w:val="single" w:sz="4" w:space="0" w:color="auto"/>
              <w:left w:val="single" w:sz="4" w:space="0" w:color="auto"/>
              <w:bottom w:val="single" w:sz="4" w:space="0" w:color="auto"/>
              <w:right w:val="single" w:sz="4" w:space="0" w:color="auto"/>
            </w:tcBorders>
            <w:vAlign w:val="center"/>
          </w:tcPr>
          <w:p w14:paraId="27AF4011" w14:textId="77777777" w:rsidR="00AA2CA8" w:rsidRDefault="00AA2CA8" w:rsidP="00A54B8F">
            <w:pPr>
              <w:tabs>
                <w:tab w:val="left" w:pos="1800"/>
              </w:tabs>
              <w:spacing w:line="320" w:lineRule="exact"/>
              <w:ind w:firstLineChars="100" w:firstLine="210"/>
              <w:jc w:val="center"/>
              <w:rPr>
                <w:rFonts w:ascii="宋体" w:hAnsi="宋体"/>
                <w:szCs w:val="21"/>
              </w:rPr>
            </w:pPr>
          </w:p>
        </w:tc>
      </w:tr>
      <w:tr w:rsidR="00AA2CA8" w14:paraId="75F7191B" w14:textId="77777777" w:rsidTr="00A54B8F">
        <w:trPr>
          <w:trHeight w:val="3752"/>
        </w:trPr>
        <w:tc>
          <w:tcPr>
            <w:tcW w:w="648" w:type="dxa"/>
            <w:tcBorders>
              <w:top w:val="single" w:sz="4" w:space="0" w:color="auto"/>
              <w:left w:val="single" w:sz="4" w:space="0" w:color="auto"/>
              <w:bottom w:val="single" w:sz="4" w:space="0" w:color="auto"/>
              <w:right w:val="single" w:sz="4" w:space="0" w:color="auto"/>
            </w:tcBorders>
            <w:vAlign w:val="center"/>
          </w:tcPr>
          <w:p w14:paraId="00360093"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lastRenderedPageBreak/>
              <w:t>4</w:t>
            </w:r>
          </w:p>
        </w:tc>
        <w:tc>
          <w:tcPr>
            <w:tcW w:w="1080" w:type="dxa"/>
            <w:tcBorders>
              <w:top w:val="single" w:sz="4" w:space="0" w:color="auto"/>
              <w:left w:val="single" w:sz="4" w:space="0" w:color="auto"/>
              <w:bottom w:val="single" w:sz="4" w:space="0" w:color="auto"/>
              <w:right w:val="single" w:sz="4" w:space="0" w:color="auto"/>
            </w:tcBorders>
            <w:vAlign w:val="center"/>
          </w:tcPr>
          <w:p w14:paraId="32C0B15D"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作业现场</w:t>
            </w:r>
          </w:p>
        </w:tc>
        <w:tc>
          <w:tcPr>
            <w:tcW w:w="8640" w:type="dxa"/>
            <w:tcBorders>
              <w:top w:val="single" w:sz="4" w:space="0" w:color="auto"/>
              <w:left w:val="single" w:sz="4" w:space="0" w:color="auto"/>
              <w:bottom w:val="single" w:sz="4" w:space="0" w:color="auto"/>
              <w:right w:val="single" w:sz="4" w:space="0" w:color="auto"/>
            </w:tcBorders>
            <w:vAlign w:val="center"/>
          </w:tcPr>
          <w:p w14:paraId="25610BD7"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1、作业现场符合防火要求；</w:t>
            </w:r>
          </w:p>
          <w:p w14:paraId="170FEACF"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2、各种动力设备的防护装置与设施是否完好；</w:t>
            </w:r>
          </w:p>
          <w:p w14:paraId="58AFC769"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3、有无明显标志的安全出口与紧急疏散通道并通向安全地点；</w:t>
            </w:r>
          </w:p>
          <w:p w14:paraId="6A81FA88"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4、火灾爆炸危险场所的电气系统（包括电气设备、照明及布线等）是否符合防火防爆要求；</w:t>
            </w:r>
          </w:p>
          <w:p w14:paraId="1775291F"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5、对各种热源及高温表面是否有效防护；</w:t>
            </w:r>
          </w:p>
          <w:p w14:paraId="04B74B74"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6、有火灾爆炸危险的厂房、库房泄压措施是否符合要求；</w:t>
            </w:r>
          </w:p>
          <w:p w14:paraId="06D655AB"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7、高大建筑、变配电设备、易燃气体、液体储罐区、突出屋顶的排放可燃物放空管等有无避雷设施、是否完好；</w:t>
            </w:r>
          </w:p>
          <w:p w14:paraId="67A14142"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8、气瓶的放置是否符合安全要求；</w:t>
            </w:r>
          </w:p>
          <w:p w14:paraId="30516D66"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9、作业场所可燃气（蒸汽）、粉尘浓度是否超标，通风是否良好，有无检测报警设施；</w:t>
            </w:r>
          </w:p>
          <w:p w14:paraId="3EDEB586"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10、有无必要的、明显的安全标志，是否完好。</w:t>
            </w:r>
          </w:p>
        </w:tc>
        <w:tc>
          <w:tcPr>
            <w:tcW w:w="1260" w:type="dxa"/>
            <w:tcBorders>
              <w:top w:val="single" w:sz="4" w:space="0" w:color="auto"/>
              <w:left w:val="single" w:sz="4" w:space="0" w:color="auto"/>
              <w:bottom w:val="single" w:sz="4" w:space="0" w:color="auto"/>
              <w:right w:val="single" w:sz="4" w:space="0" w:color="auto"/>
            </w:tcBorders>
            <w:vAlign w:val="center"/>
          </w:tcPr>
          <w:p w14:paraId="00E6BCDC"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查作业</w:t>
            </w:r>
          </w:p>
          <w:p w14:paraId="2EE7FBF8"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证票</w:t>
            </w:r>
          </w:p>
        </w:tc>
        <w:tc>
          <w:tcPr>
            <w:tcW w:w="720" w:type="dxa"/>
            <w:tcBorders>
              <w:top w:val="single" w:sz="4" w:space="0" w:color="auto"/>
              <w:left w:val="single" w:sz="4" w:space="0" w:color="auto"/>
              <w:bottom w:val="single" w:sz="4" w:space="0" w:color="auto"/>
              <w:right w:val="single" w:sz="4" w:space="0" w:color="auto"/>
            </w:tcBorders>
            <w:vAlign w:val="center"/>
          </w:tcPr>
          <w:p w14:paraId="14BA2DD7" w14:textId="77777777" w:rsidR="00AA2CA8" w:rsidRDefault="00AA2CA8" w:rsidP="00A54B8F">
            <w:pPr>
              <w:tabs>
                <w:tab w:val="left" w:pos="1800"/>
              </w:tabs>
              <w:spacing w:line="320" w:lineRule="exact"/>
              <w:jc w:val="center"/>
              <w:rPr>
                <w:rFonts w:ascii="宋体" w:hAnsi="宋体"/>
                <w:szCs w:val="21"/>
              </w:rPr>
            </w:pPr>
          </w:p>
        </w:tc>
        <w:tc>
          <w:tcPr>
            <w:tcW w:w="2160" w:type="dxa"/>
            <w:tcBorders>
              <w:top w:val="single" w:sz="4" w:space="0" w:color="auto"/>
              <w:left w:val="single" w:sz="4" w:space="0" w:color="auto"/>
              <w:bottom w:val="single" w:sz="4" w:space="0" w:color="auto"/>
              <w:right w:val="single" w:sz="4" w:space="0" w:color="auto"/>
            </w:tcBorders>
            <w:vAlign w:val="center"/>
          </w:tcPr>
          <w:p w14:paraId="457D60CB" w14:textId="77777777" w:rsidR="00AA2CA8" w:rsidRDefault="00AA2CA8" w:rsidP="00A54B8F">
            <w:pPr>
              <w:tabs>
                <w:tab w:val="left" w:pos="1800"/>
              </w:tabs>
              <w:spacing w:line="320" w:lineRule="exact"/>
              <w:ind w:firstLineChars="100" w:firstLine="210"/>
              <w:jc w:val="center"/>
              <w:rPr>
                <w:rFonts w:ascii="宋体" w:hAnsi="宋体"/>
                <w:szCs w:val="21"/>
              </w:rPr>
            </w:pPr>
          </w:p>
        </w:tc>
      </w:tr>
      <w:tr w:rsidR="00AA2CA8" w14:paraId="0FE60C56" w14:textId="77777777" w:rsidTr="00A54B8F">
        <w:trPr>
          <w:trHeight w:val="2185"/>
        </w:trPr>
        <w:tc>
          <w:tcPr>
            <w:tcW w:w="648" w:type="dxa"/>
            <w:tcBorders>
              <w:top w:val="single" w:sz="4" w:space="0" w:color="auto"/>
              <w:left w:val="single" w:sz="4" w:space="0" w:color="auto"/>
              <w:bottom w:val="single" w:sz="4" w:space="0" w:color="auto"/>
              <w:right w:val="single" w:sz="4" w:space="0" w:color="auto"/>
            </w:tcBorders>
            <w:vAlign w:val="center"/>
          </w:tcPr>
          <w:p w14:paraId="238B22BC"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5</w:t>
            </w:r>
          </w:p>
        </w:tc>
        <w:tc>
          <w:tcPr>
            <w:tcW w:w="1080" w:type="dxa"/>
            <w:tcBorders>
              <w:top w:val="single" w:sz="4" w:space="0" w:color="auto"/>
              <w:left w:val="single" w:sz="4" w:space="0" w:color="auto"/>
              <w:bottom w:val="single" w:sz="4" w:space="0" w:color="auto"/>
              <w:right w:val="single" w:sz="4" w:space="0" w:color="auto"/>
            </w:tcBorders>
            <w:vAlign w:val="center"/>
          </w:tcPr>
          <w:p w14:paraId="2BC05EF0"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生产装置与设备</w:t>
            </w:r>
          </w:p>
        </w:tc>
        <w:tc>
          <w:tcPr>
            <w:tcW w:w="8640" w:type="dxa"/>
            <w:tcBorders>
              <w:top w:val="single" w:sz="4" w:space="0" w:color="auto"/>
              <w:left w:val="single" w:sz="4" w:space="0" w:color="auto"/>
              <w:bottom w:val="single" w:sz="4" w:space="0" w:color="auto"/>
              <w:right w:val="single" w:sz="4" w:space="0" w:color="auto"/>
            </w:tcBorders>
            <w:vAlign w:val="center"/>
          </w:tcPr>
          <w:p w14:paraId="0E06F276"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1、各种机械、设备上安全设施是否齐全及灵敏好用；</w:t>
            </w:r>
          </w:p>
          <w:p w14:paraId="3B90411B"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2、有火灾爆炸危险的装置与设备，有无抑制火灾蔓延或者减少损失的预防措施；</w:t>
            </w:r>
          </w:p>
          <w:p w14:paraId="281E710B"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3、有无电气系统接地、接零及防静电设施，是否完好；</w:t>
            </w:r>
          </w:p>
          <w:p w14:paraId="32E36A5F"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4、动力源及仪器仪表是否正常、完好；</w:t>
            </w:r>
          </w:p>
          <w:p w14:paraId="59747AE7"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5、高温表面的耐火保护层是否完好；</w:t>
            </w:r>
          </w:p>
          <w:p w14:paraId="649BD931"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6、对可能发生的异常情况有无应急处理措施，如安全泄压设施等。</w:t>
            </w:r>
          </w:p>
        </w:tc>
        <w:tc>
          <w:tcPr>
            <w:tcW w:w="1260" w:type="dxa"/>
            <w:tcBorders>
              <w:top w:val="single" w:sz="4" w:space="0" w:color="auto"/>
              <w:left w:val="single" w:sz="4" w:space="0" w:color="auto"/>
              <w:bottom w:val="single" w:sz="4" w:space="0" w:color="auto"/>
              <w:right w:val="single" w:sz="4" w:space="0" w:color="auto"/>
            </w:tcBorders>
            <w:vAlign w:val="center"/>
          </w:tcPr>
          <w:p w14:paraId="49E80E82"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查现场</w:t>
            </w:r>
          </w:p>
          <w:p w14:paraId="668165AB"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管理</w:t>
            </w:r>
          </w:p>
        </w:tc>
        <w:tc>
          <w:tcPr>
            <w:tcW w:w="720" w:type="dxa"/>
            <w:tcBorders>
              <w:top w:val="single" w:sz="4" w:space="0" w:color="auto"/>
              <w:left w:val="single" w:sz="4" w:space="0" w:color="auto"/>
              <w:bottom w:val="single" w:sz="4" w:space="0" w:color="auto"/>
              <w:right w:val="single" w:sz="4" w:space="0" w:color="auto"/>
            </w:tcBorders>
            <w:vAlign w:val="center"/>
          </w:tcPr>
          <w:p w14:paraId="0D26462A" w14:textId="77777777" w:rsidR="00AA2CA8" w:rsidRDefault="00AA2CA8" w:rsidP="00A54B8F">
            <w:pPr>
              <w:tabs>
                <w:tab w:val="left" w:pos="1800"/>
              </w:tabs>
              <w:spacing w:line="320" w:lineRule="exact"/>
              <w:jc w:val="center"/>
              <w:rPr>
                <w:rFonts w:ascii="宋体" w:hAnsi="宋体"/>
                <w:szCs w:val="21"/>
              </w:rPr>
            </w:pPr>
          </w:p>
        </w:tc>
        <w:tc>
          <w:tcPr>
            <w:tcW w:w="2160" w:type="dxa"/>
            <w:tcBorders>
              <w:top w:val="single" w:sz="4" w:space="0" w:color="auto"/>
              <w:left w:val="single" w:sz="4" w:space="0" w:color="auto"/>
              <w:bottom w:val="single" w:sz="4" w:space="0" w:color="auto"/>
              <w:right w:val="single" w:sz="4" w:space="0" w:color="auto"/>
            </w:tcBorders>
            <w:vAlign w:val="center"/>
          </w:tcPr>
          <w:p w14:paraId="105E6219" w14:textId="77777777" w:rsidR="00AA2CA8" w:rsidRDefault="00AA2CA8" w:rsidP="00A54B8F">
            <w:pPr>
              <w:tabs>
                <w:tab w:val="left" w:pos="1800"/>
              </w:tabs>
              <w:spacing w:line="320" w:lineRule="exact"/>
              <w:ind w:firstLineChars="100" w:firstLine="210"/>
              <w:jc w:val="center"/>
              <w:rPr>
                <w:rFonts w:ascii="宋体" w:hAnsi="宋体"/>
                <w:szCs w:val="21"/>
              </w:rPr>
            </w:pPr>
          </w:p>
        </w:tc>
      </w:tr>
      <w:tr w:rsidR="00AA2CA8" w14:paraId="1CB87CF1" w14:textId="77777777" w:rsidTr="00A54B8F">
        <w:trPr>
          <w:trHeight w:val="1709"/>
        </w:trPr>
        <w:tc>
          <w:tcPr>
            <w:tcW w:w="648" w:type="dxa"/>
            <w:tcBorders>
              <w:top w:val="single" w:sz="4" w:space="0" w:color="auto"/>
              <w:left w:val="single" w:sz="4" w:space="0" w:color="auto"/>
              <w:bottom w:val="single" w:sz="4" w:space="0" w:color="auto"/>
              <w:right w:val="single" w:sz="4" w:space="0" w:color="auto"/>
            </w:tcBorders>
            <w:vAlign w:val="center"/>
          </w:tcPr>
          <w:p w14:paraId="0773FC03"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6</w:t>
            </w:r>
          </w:p>
        </w:tc>
        <w:tc>
          <w:tcPr>
            <w:tcW w:w="1080" w:type="dxa"/>
            <w:tcBorders>
              <w:top w:val="single" w:sz="4" w:space="0" w:color="auto"/>
              <w:left w:val="single" w:sz="4" w:space="0" w:color="auto"/>
              <w:bottom w:val="single" w:sz="4" w:space="0" w:color="auto"/>
              <w:right w:val="single" w:sz="4" w:space="0" w:color="auto"/>
            </w:tcBorders>
            <w:vAlign w:val="center"/>
          </w:tcPr>
          <w:p w14:paraId="0797BE7C"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安全管理</w:t>
            </w:r>
          </w:p>
        </w:tc>
        <w:tc>
          <w:tcPr>
            <w:tcW w:w="8640" w:type="dxa"/>
            <w:tcBorders>
              <w:top w:val="single" w:sz="4" w:space="0" w:color="auto"/>
              <w:left w:val="single" w:sz="4" w:space="0" w:color="auto"/>
              <w:bottom w:val="single" w:sz="4" w:space="0" w:color="auto"/>
              <w:right w:val="single" w:sz="4" w:space="0" w:color="auto"/>
            </w:tcBorders>
            <w:vAlign w:val="center"/>
          </w:tcPr>
          <w:p w14:paraId="637341C8"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1、有无按照规定配备专（兼）职安全管理人员，履行职责情况如何；</w:t>
            </w:r>
          </w:p>
          <w:p w14:paraId="57AF9256"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2、各种安全管理制度、安全技术规程是否齐全、实施情况如何；</w:t>
            </w:r>
          </w:p>
          <w:p w14:paraId="058DD0AD"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3、是否进行安全检查，对检查结果如何处理；</w:t>
            </w:r>
          </w:p>
          <w:p w14:paraId="2C8B31C0"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4、是否开展安全教育培训，效果如何；</w:t>
            </w:r>
          </w:p>
          <w:p w14:paraId="73004F5D"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5、作业现场有无违章作业及违章指挥行为。</w:t>
            </w:r>
          </w:p>
        </w:tc>
        <w:tc>
          <w:tcPr>
            <w:tcW w:w="1260" w:type="dxa"/>
            <w:tcBorders>
              <w:top w:val="single" w:sz="4" w:space="0" w:color="auto"/>
              <w:left w:val="single" w:sz="4" w:space="0" w:color="auto"/>
              <w:bottom w:val="single" w:sz="4" w:space="0" w:color="auto"/>
              <w:right w:val="single" w:sz="4" w:space="0" w:color="auto"/>
            </w:tcBorders>
            <w:vAlign w:val="center"/>
          </w:tcPr>
          <w:p w14:paraId="6DF1A0F6"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查材料及现场</w:t>
            </w:r>
          </w:p>
        </w:tc>
        <w:tc>
          <w:tcPr>
            <w:tcW w:w="720" w:type="dxa"/>
            <w:tcBorders>
              <w:top w:val="single" w:sz="4" w:space="0" w:color="auto"/>
              <w:left w:val="single" w:sz="4" w:space="0" w:color="auto"/>
              <w:bottom w:val="single" w:sz="4" w:space="0" w:color="auto"/>
              <w:right w:val="single" w:sz="4" w:space="0" w:color="auto"/>
            </w:tcBorders>
            <w:vAlign w:val="center"/>
          </w:tcPr>
          <w:p w14:paraId="69B8F912" w14:textId="77777777" w:rsidR="00AA2CA8" w:rsidRDefault="00AA2CA8" w:rsidP="00A54B8F">
            <w:pPr>
              <w:tabs>
                <w:tab w:val="left" w:pos="1800"/>
              </w:tabs>
              <w:spacing w:line="320" w:lineRule="exact"/>
              <w:jc w:val="center"/>
              <w:rPr>
                <w:rFonts w:ascii="宋体" w:hAnsi="宋体"/>
                <w:szCs w:val="21"/>
              </w:rPr>
            </w:pPr>
          </w:p>
        </w:tc>
        <w:tc>
          <w:tcPr>
            <w:tcW w:w="2160" w:type="dxa"/>
            <w:tcBorders>
              <w:top w:val="single" w:sz="4" w:space="0" w:color="auto"/>
              <w:left w:val="single" w:sz="4" w:space="0" w:color="auto"/>
              <w:bottom w:val="single" w:sz="4" w:space="0" w:color="auto"/>
              <w:right w:val="single" w:sz="4" w:space="0" w:color="auto"/>
            </w:tcBorders>
            <w:vAlign w:val="center"/>
          </w:tcPr>
          <w:p w14:paraId="7838238B" w14:textId="77777777" w:rsidR="00AA2CA8" w:rsidRDefault="00AA2CA8" w:rsidP="00A54B8F">
            <w:pPr>
              <w:tabs>
                <w:tab w:val="left" w:pos="1800"/>
              </w:tabs>
              <w:spacing w:line="320" w:lineRule="exact"/>
              <w:ind w:firstLineChars="100" w:firstLine="210"/>
              <w:jc w:val="center"/>
              <w:rPr>
                <w:rFonts w:ascii="宋体" w:hAnsi="宋体"/>
                <w:szCs w:val="21"/>
              </w:rPr>
            </w:pPr>
          </w:p>
        </w:tc>
      </w:tr>
      <w:tr w:rsidR="00AA2CA8" w14:paraId="720FAE46" w14:textId="77777777" w:rsidTr="00A54B8F">
        <w:trPr>
          <w:cantSplit/>
          <w:trHeight w:val="1385"/>
        </w:trPr>
        <w:tc>
          <w:tcPr>
            <w:tcW w:w="1728" w:type="dxa"/>
            <w:gridSpan w:val="2"/>
            <w:tcBorders>
              <w:top w:val="single" w:sz="4" w:space="0" w:color="auto"/>
              <w:left w:val="single" w:sz="4" w:space="0" w:color="auto"/>
              <w:bottom w:val="single" w:sz="4" w:space="0" w:color="auto"/>
              <w:right w:val="single" w:sz="4" w:space="0" w:color="auto"/>
            </w:tcBorders>
            <w:vAlign w:val="center"/>
          </w:tcPr>
          <w:p w14:paraId="6C9DDD53"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检查与责任制 挂钩记录</w:t>
            </w:r>
          </w:p>
        </w:tc>
        <w:tc>
          <w:tcPr>
            <w:tcW w:w="12780" w:type="dxa"/>
            <w:gridSpan w:val="4"/>
            <w:tcBorders>
              <w:top w:val="single" w:sz="4" w:space="0" w:color="auto"/>
              <w:left w:val="single" w:sz="4" w:space="0" w:color="auto"/>
              <w:bottom w:val="single" w:sz="4" w:space="0" w:color="auto"/>
              <w:right w:val="single" w:sz="4" w:space="0" w:color="auto"/>
            </w:tcBorders>
          </w:tcPr>
          <w:p w14:paraId="7F40A6B2" w14:textId="77777777" w:rsidR="00AA2CA8" w:rsidRDefault="00AA2CA8" w:rsidP="00A54B8F">
            <w:pPr>
              <w:tabs>
                <w:tab w:val="left" w:pos="1800"/>
              </w:tabs>
              <w:spacing w:line="320" w:lineRule="exact"/>
              <w:ind w:firstLineChars="100" w:firstLine="210"/>
              <w:jc w:val="center"/>
              <w:rPr>
                <w:rFonts w:ascii="宋体" w:hAnsi="宋体"/>
                <w:szCs w:val="21"/>
              </w:rPr>
            </w:pPr>
          </w:p>
          <w:p w14:paraId="6E47EA14" w14:textId="77777777" w:rsidR="00AA2CA8" w:rsidRDefault="00AA2CA8" w:rsidP="00A54B8F">
            <w:pPr>
              <w:tabs>
                <w:tab w:val="left" w:pos="1800"/>
              </w:tabs>
              <w:spacing w:line="320" w:lineRule="exact"/>
              <w:ind w:firstLineChars="100" w:firstLine="210"/>
              <w:jc w:val="center"/>
              <w:rPr>
                <w:rFonts w:ascii="宋体" w:hAnsi="宋体"/>
                <w:szCs w:val="21"/>
              </w:rPr>
            </w:pPr>
          </w:p>
          <w:p w14:paraId="57EC055D" w14:textId="77777777" w:rsidR="00AA2CA8" w:rsidRDefault="00AA2CA8" w:rsidP="00A54B8F">
            <w:pPr>
              <w:tabs>
                <w:tab w:val="left" w:pos="1800"/>
              </w:tabs>
              <w:spacing w:line="320" w:lineRule="exact"/>
              <w:ind w:firstLineChars="100" w:firstLine="210"/>
              <w:jc w:val="center"/>
              <w:rPr>
                <w:rFonts w:ascii="宋体" w:hAnsi="宋体"/>
                <w:szCs w:val="21"/>
              </w:rPr>
            </w:pPr>
          </w:p>
          <w:p w14:paraId="1496A39E" w14:textId="77777777" w:rsidR="00AA2CA8" w:rsidRDefault="00AA2CA8" w:rsidP="00A54B8F">
            <w:pPr>
              <w:tabs>
                <w:tab w:val="left" w:pos="1800"/>
              </w:tabs>
              <w:spacing w:line="320" w:lineRule="exact"/>
              <w:ind w:firstLineChars="100" w:firstLine="210"/>
              <w:jc w:val="center"/>
              <w:rPr>
                <w:rFonts w:ascii="宋体" w:hAnsi="宋体"/>
                <w:szCs w:val="21"/>
              </w:rPr>
            </w:pPr>
          </w:p>
        </w:tc>
      </w:tr>
    </w:tbl>
    <w:p w14:paraId="5E9DB760" w14:textId="77777777" w:rsidR="00AA2CA8" w:rsidRDefault="00AA2CA8" w:rsidP="00AA2CA8">
      <w:pPr>
        <w:jc w:val="center"/>
        <w:outlineLvl w:val="0"/>
        <w:rPr>
          <w:rFonts w:ascii="宋体" w:hAnsi="宋体" w:cs="宋体"/>
          <w:b/>
          <w:kern w:val="0"/>
          <w:sz w:val="36"/>
          <w:szCs w:val="36"/>
        </w:rPr>
        <w:sectPr w:rsidR="00AA2CA8">
          <w:pgSz w:w="16838" w:h="11906" w:orient="landscape"/>
          <w:pgMar w:top="777" w:right="1440" w:bottom="1418" w:left="1440" w:header="851" w:footer="737" w:gutter="0"/>
          <w:paperSrc w:first="7" w:other="7"/>
          <w:cols w:space="720"/>
          <w:docGrid w:linePitch="312"/>
        </w:sectPr>
      </w:pPr>
    </w:p>
    <w:p w14:paraId="6390D921" w14:textId="77777777" w:rsidR="00AA2CA8" w:rsidRDefault="00AA2CA8" w:rsidP="00AA2CA8">
      <w:pPr>
        <w:keepNext/>
        <w:keepLines/>
        <w:jc w:val="center"/>
        <w:outlineLvl w:val="3"/>
        <w:rPr>
          <w:rFonts w:ascii="宋体" w:hAnsi="宋体"/>
          <w:b/>
          <w:bCs/>
          <w:sz w:val="28"/>
          <w:szCs w:val="28"/>
        </w:rPr>
      </w:pPr>
      <w:bookmarkStart w:id="251" w:name="_Toc334616281"/>
      <w:r>
        <w:rPr>
          <w:rFonts w:ascii="宋体" w:hAnsi="宋体" w:hint="eastAsia"/>
          <w:b/>
          <w:bCs/>
          <w:sz w:val="28"/>
          <w:szCs w:val="28"/>
        </w:rPr>
        <w:lastRenderedPageBreak/>
        <w:t>防尘、防毒安全检查表</w:t>
      </w:r>
      <w:bookmarkEnd w:id="251"/>
    </w:p>
    <w:p w14:paraId="46E6BF79" w14:textId="77777777" w:rsidR="00AA2CA8" w:rsidRDefault="00AA2CA8" w:rsidP="009D7577">
      <w:pPr>
        <w:spacing w:afterLines="50" w:after="120" w:line="320" w:lineRule="exact"/>
        <w:ind w:firstLineChars="202" w:firstLine="424"/>
        <w:rPr>
          <w:rFonts w:ascii="宋体" w:hAnsi="宋体"/>
          <w:szCs w:val="21"/>
        </w:rPr>
      </w:pPr>
      <w:r>
        <w:rPr>
          <w:rFonts w:ascii="宋体" w:hAnsi="宋体" w:hint="eastAsia"/>
          <w:szCs w:val="21"/>
        </w:rPr>
        <w:t>检查人：</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检查时间：</w:t>
      </w:r>
    </w:p>
    <w:tbl>
      <w:tblPr>
        <w:tblW w:w="0" w:type="auto"/>
        <w:jc w:val="right"/>
        <w:tblLayout w:type="fixed"/>
        <w:tblLook w:val="0000" w:firstRow="0" w:lastRow="0" w:firstColumn="0" w:lastColumn="0" w:noHBand="0" w:noVBand="0"/>
      </w:tblPr>
      <w:tblGrid>
        <w:gridCol w:w="456"/>
        <w:gridCol w:w="833"/>
        <w:gridCol w:w="10058"/>
        <w:gridCol w:w="857"/>
        <w:gridCol w:w="731"/>
        <w:gridCol w:w="1286"/>
      </w:tblGrid>
      <w:tr w:rsidR="00AA2CA8" w14:paraId="20881059" w14:textId="77777777" w:rsidTr="00A54B8F">
        <w:trPr>
          <w:trHeight w:val="325"/>
          <w:jc w:val="right"/>
        </w:trPr>
        <w:tc>
          <w:tcPr>
            <w:tcW w:w="456" w:type="dxa"/>
            <w:vMerge w:val="restart"/>
            <w:tcBorders>
              <w:top w:val="single" w:sz="4" w:space="0" w:color="auto"/>
              <w:left w:val="single" w:sz="4" w:space="0" w:color="auto"/>
              <w:bottom w:val="single" w:sz="4" w:space="0" w:color="auto"/>
              <w:right w:val="single" w:sz="4" w:space="0" w:color="auto"/>
            </w:tcBorders>
            <w:vAlign w:val="center"/>
          </w:tcPr>
          <w:p w14:paraId="1D4C61CC" w14:textId="77777777" w:rsidR="00AA2CA8" w:rsidRDefault="00AA2CA8" w:rsidP="00A54B8F">
            <w:pPr>
              <w:widowControl/>
              <w:jc w:val="center"/>
              <w:rPr>
                <w:rFonts w:ascii="宋体" w:hAnsi="宋体" w:cs="宋体"/>
                <w:kern w:val="0"/>
                <w:szCs w:val="21"/>
              </w:rPr>
            </w:pPr>
            <w:r>
              <w:rPr>
                <w:rFonts w:ascii="宋体" w:hAnsi="宋体" w:cs="宋体" w:hint="eastAsia"/>
                <w:kern w:val="0"/>
                <w:szCs w:val="21"/>
              </w:rPr>
              <w:t>序号</w:t>
            </w:r>
          </w:p>
        </w:tc>
        <w:tc>
          <w:tcPr>
            <w:tcW w:w="833" w:type="dxa"/>
            <w:vMerge w:val="restart"/>
            <w:tcBorders>
              <w:top w:val="single" w:sz="4" w:space="0" w:color="auto"/>
              <w:left w:val="single" w:sz="4" w:space="0" w:color="auto"/>
              <w:bottom w:val="single" w:sz="4" w:space="0" w:color="auto"/>
              <w:right w:val="single" w:sz="4" w:space="0" w:color="auto"/>
            </w:tcBorders>
            <w:vAlign w:val="center"/>
          </w:tcPr>
          <w:p w14:paraId="1650849C" w14:textId="77777777" w:rsidR="00AA2CA8" w:rsidRDefault="00AA2CA8" w:rsidP="00A54B8F">
            <w:pPr>
              <w:widowControl/>
              <w:jc w:val="center"/>
              <w:rPr>
                <w:rFonts w:ascii="宋体" w:hAnsi="宋体" w:cs="宋体"/>
                <w:kern w:val="0"/>
                <w:szCs w:val="21"/>
              </w:rPr>
            </w:pPr>
            <w:r>
              <w:rPr>
                <w:rFonts w:ascii="宋体" w:hAnsi="宋体" w:cs="宋体" w:hint="eastAsia"/>
                <w:kern w:val="0"/>
                <w:szCs w:val="21"/>
              </w:rPr>
              <w:t>检查项目</w:t>
            </w:r>
          </w:p>
        </w:tc>
        <w:tc>
          <w:tcPr>
            <w:tcW w:w="10058" w:type="dxa"/>
            <w:vMerge w:val="restart"/>
            <w:tcBorders>
              <w:top w:val="single" w:sz="4" w:space="0" w:color="auto"/>
              <w:left w:val="single" w:sz="4" w:space="0" w:color="auto"/>
              <w:bottom w:val="single" w:sz="4" w:space="0" w:color="auto"/>
              <w:right w:val="single" w:sz="4" w:space="0" w:color="auto"/>
            </w:tcBorders>
            <w:vAlign w:val="center"/>
          </w:tcPr>
          <w:p w14:paraId="29FC22AD" w14:textId="77777777" w:rsidR="00AA2CA8" w:rsidRDefault="00AA2CA8" w:rsidP="00A54B8F">
            <w:pPr>
              <w:widowControl/>
              <w:jc w:val="center"/>
              <w:rPr>
                <w:rFonts w:ascii="宋体" w:hAnsi="宋体" w:cs="宋体"/>
                <w:kern w:val="0"/>
                <w:szCs w:val="21"/>
              </w:rPr>
            </w:pPr>
            <w:r>
              <w:rPr>
                <w:rFonts w:ascii="宋体" w:hAnsi="宋体" w:cs="宋体" w:hint="eastAsia"/>
                <w:kern w:val="0"/>
                <w:szCs w:val="21"/>
              </w:rPr>
              <w:t>检查内容</w:t>
            </w:r>
          </w:p>
        </w:tc>
        <w:tc>
          <w:tcPr>
            <w:tcW w:w="857" w:type="dxa"/>
            <w:vMerge w:val="restart"/>
            <w:tcBorders>
              <w:top w:val="single" w:sz="4" w:space="0" w:color="auto"/>
              <w:left w:val="single" w:sz="4" w:space="0" w:color="auto"/>
              <w:bottom w:val="single" w:sz="4" w:space="0" w:color="auto"/>
              <w:right w:val="single" w:sz="4" w:space="0" w:color="auto"/>
            </w:tcBorders>
            <w:vAlign w:val="center"/>
          </w:tcPr>
          <w:p w14:paraId="48CAFDB2" w14:textId="77777777" w:rsidR="00AA2CA8" w:rsidRDefault="00AA2CA8" w:rsidP="00A54B8F">
            <w:pPr>
              <w:widowControl/>
              <w:jc w:val="center"/>
              <w:rPr>
                <w:rFonts w:ascii="宋体" w:hAnsi="宋体" w:cs="宋体"/>
                <w:kern w:val="0"/>
                <w:szCs w:val="21"/>
              </w:rPr>
            </w:pPr>
            <w:r>
              <w:rPr>
                <w:rFonts w:ascii="宋体" w:hAnsi="宋体" w:cs="宋体" w:hint="eastAsia"/>
                <w:kern w:val="0"/>
                <w:szCs w:val="21"/>
              </w:rPr>
              <w:t>检查</w:t>
            </w:r>
          </w:p>
          <w:p w14:paraId="2E736E02" w14:textId="77777777" w:rsidR="00AA2CA8" w:rsidRDefault="00AA2CA8" w:rsidP="00A54B8F">
            <w:pPr>
              <w:widowControl/>
              <w:jc w:val="center"/>
              <w:rPr>
                <w:rFonts w:ascii="宋体" w:hAnsi="宋体" w:cs="宋体"/>
                <w:kern w:val="0"/>
                <w:szCs w:val="21"/>
              </w:rPr>
            </w:pPr>
            <w:r>
              <w:rPr>
                <w:rFonts w:ascii="宋体" w:hAnsi="宋体" w:cs="宋体" w:hint="eastAsia"/>
                <w:kern w:val="0"/>
                <w:szCs w:val="21"/>
              </w:rPr>
              <w:t>办法</w:t>
            </w:r>
          </w:p>
        </w:tc>
        <w:tc>
          <w:tcPr>
            <w:tcW w:w="2017" w:type="dxa"/>
            <w:gridSpan w:val="2"/>
            <w:tcBorders>
              <w:top w:val="single" w:sz="4" w:space="0" w:color="auto"/>
              <w:left w:val="nil"/>
              <w:bottom w:val="single" w:sz="4" w:space="0" w:color="auto"/>
              <w:right w:val="single" w:sz="4" w:space="0" w:color="auto"/>
            </w:tcBorders>
            <w:vAlign w:val="center"/>
          </w:tcPr>
          <w:p w14:paraId="1D4FFC20" w14:textId="77777777" w:rsidR="00AA2CA8" w:rsidRDefault="00AA2CA8" w:rsidP="00A54B8F">
            <w:pPr>
              <w:widowControl/>
              <w:jc w:val="center"/>
              <w:rPr>
                <w:rFonts w:ascii="宋体" w:hAnsi="宋体" w:cs="宋体"/>
                <w:kern w:val="0"/>
                <w:szCs w:val="21"/>
              </w:rPr>
            </w:pPr>
            <w:r>
              <w:rPr>
                <w:rFonts w:ascii="宋体" w:hAnsi="宋体" w:cs="宋体" w:hint="eastAsia"/>
                <w:kern w:val="0"/>
                <w:szCs w:val="21"/>
              </w:rPr>
              <w:t>检查评议</w:t>
            </w:r>
          </w:p>
        </w:tc>
      </w:tr>
      <w:tr w:rsidR="00AA2CA8" w14:paraId="3DCF6528" w14:textId="77777777" w:rsidTr="00A54B8F">
        <w:trPr>
          <w:trHeight w:val="260"/>
          <w:jc w:val="right"/>
        </w:trPr>
        <w:tc>
          <w:tcPr>
            <w:tcW w:w="456" w:type="dxa"/>
            <w:vMerge/>
            <w:tcBorders>
              <w:top w:val="single" w:sz="4" w:space="0" w:color="auto"/>
              <w:left w:val="single" w:sz="4" w:space="0" w:color="auto"/>
              <w:bottom w:val="single" w:sz="4" w:space="0" w:color="auto"/>
              <w:right w:val="single" w:sz="4" w:space="0" w:color="auto"/>
            </w:tcBorders>
            <w:vAlign w:val="center"/>
          </w:tcPr>
          <w:p w14:paraId="1EE7ED11" w14:textId="77777777" w:rsidR="00AA2CA8" w:rsidRDefault="00AA2CA8" w:rsidP="00A54B8F">
            <w:pPr>
              <w:widowControl/>
              <w:jc w:val="left"/>
              <w:rPr>
                <w:rFonts w:ascii="宋体" w:hAnsi="宋体" w:cs="宋体"/>
                <w:kern w:val="0"/>
                <w:szCs w:val="21"/>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427E6AA2" w14:textId="77777777" w:rsidR="00AA2CA8" w:rsidRDefault="00AA2CA8" w:rsidP="00A54B8F">
            <w:pPr>
              <w:widowControl/>
              <w:jc w:val="left"/>
              <w:rPr>
                <w:rFonts w:ascii="宋体" w:hAnsi="宋体" w:cs="宋体"/>
                <w:kern w:val="0"/>
                <w:szCs w:val="21"/>
              </w:rPr>
            </w:pPr>
          </w:p>
        </w:tc>
        <w:tc>
          <w:tcPr>
            <w:tcW w:w="10058" w:type="dxa"/>
            <w:vMerge/>
            <w:tcBorders>
              <w:top w:val="single" w:sz="4" w:space="0" w:color="auto"/>
              <w:left w:val="single" w:sz="4" w:space="0" w:color="auto"/>
              <w:bottom w:val="single" w:sz="4" w:space="0" w:color="auto"/>
              <w:right w:val="single" w:sz="4" w:space="0" w:color="auto"/>
            </w:tcBorders>
            <w:vAlign w:val="center"/>
          </w:tcPr>
          <w:p w14:paraId="06CDB14E" w14:textId="77777777" w:rsidR="00AA2CA8" w:rsidRDefault="00AA2CA8" w:rsidP="00A54B8F">
            <w:pPr>
              <w:widowControl/>
              <w:jc w:val="left"/>
              <w:rPr>
                <w:rFonts w:ascii="宋体" w:hAnsi="宋体" w:cs="宋体"/>
                <w:kern w:val="0"/>
                <w:szCs w:val="21"/>
              </w:rPr>
            </w:pPr>
          </w:p>
        </w:tc>
        <w:tc>
          <w:tcPr>
            <w:tcW w:w="857" w:type="dxa"/>
            <w:vMerge/>
            <w:tcBorders>
              <w:top w:val="single" w:sz="4" w:space="0" w:color="auto"/>
              <w:left w:val="single" w:sz="4" w:space="0" w:color="auto"/>
              <w:bottom w:val="single" w:sz="4" w:space="0" w:color="auto"/>
              <w:right w:val="single" w:sz="4" w:space="0" w:color="auto"/>
            </w:tcBorders>
            <w:vAlign w:val="center"/>
          </w:tcPr>
          <w:p w14:paraId="1C17B8C2" w14:textId="77777777" w:rsidR="00AA2CA8" w:rsidRDefault="00AA2CA8" w:rsidP="00A54B8F">
            <w:pPr>
              <w:widowControl/>
              <w:jc w:val="left"/>
              <w:rPr>
                <w:rFonts w:ascii="宋体" w:hAnsi="宋体" w:cs="宋体"/>
                <w:kern w:val="0"/>
                <w:szCs w:val="21"/>
              </w:rPr>
            </w:pPr>
          </w:p>
        </w:tc>
        <w:tc>
          <w:tcPr>
            <w:tcW w:w="731" w:type="dxa"/>
            <w:vMerge w:val="restart"/>
            <w:tcBorders>
              <w:top w:val="single" w:sz="4" w:space="0" w:color="auto"/>
              <w:left w:val="single" w:sz="4" w:space="0" w:color="auto"/>
              <w:bottom w:val="single" w:sz="4" w:space="0" w:color="000000"/>
              <w:right w:val="nil"/>
            </w:tcBorders>
            <w:vAlign w:val="center"/>
          </w:tcPr>
          <w:p w14:paraId="55179F86" w14:textId="77777777" w:rsidR="00AA2CA8" w:rsidRDefault="00AA2CA8" w:rsidP="00A54B8F">
            <w:pPr>
              <w:widowControl/>
              <w:jc w:val="center"/>
              <w:rPr>
                <w:rFonts w:ascii="宋体" w:hAnsi="宋体" w:cs="宋体"/>
                <w:kern w:val="0"/>
                <w:szCs w:val="21"/>
              </w:rPr>
            </w:pPr>
            <w:r>
              <w:rPr>
                <w:rFonts w:ascii="宋体" w:hAnsi="宋体" w:cs="宋体" w:hint="eastAsia"/>
                <w:kern w:val="0"/>
                <w:szCs w:val="21"/>
              </w:rPr>
              <w:t>符合</w:t>
            </w:r>
          </w:p>
        </w:tc>
        <w:tc>
          <w:tcPr>
            <w:tcW w:w="1286" w:type="dxa"/>
            <w:tcBorders>
              <w:top w:val="single" w:sz="4" w:space="0" w:color="auto"/>
              <w:left w:val="single" w:sz="4" w:space="0" w:color="auto"/>
              <w:bottom w:val="nil"/>
              <w:right w:val="single" w:sz="4" w:space="0" w:color="auto"/>
            </w:tcBorders>
            <w:vAlign w:val="center"/>
          </w:tcPr>
          <w:p w14:paraId="064FC89A" w14:textId="77777777" w:rsidR="00AA2CA8" w:rsidRDefault="00AA2CA8" w:rsidP="00A54B8F">
            <w:pPr>
              <w:widowControl/>
              <w:jc w:val="center"/>
              <w:rPr>
                <w:rFonts w:ascii="宋体" w:hAnsi="宋体" w:cs="宋体"/>
                <w:kern w:val="0"/>
                <w:szCs w:val="21"/>
              </w:rPr>
            </w:pPr>
            <w:r>
              <w:rPr>
                <w:rFonts w:ascii="宋体" w:hAnsi="宋体" w:cs="宋体" w:hint="eastAsia"/>
                <w:kern w:val="0"/>
                <w:szCs w:val="21"/>
              </w:rPr>
              <w:t>不符合及</w:t>
            </w:r>
          </w:p>
        </w:tc>
      </w:tr>
      <w:tr w:rsidR="00AA2CA8" w14:paraId="45F31ACD" w14:textId="77777777" w:rsidTr="00A54B8F">
        <w:trPr>
          <w:trHeight w:val="134"/>
          <w:jc w:val="right"/>
        </w:trPr>
        <w:tc>
          <w:tcPr>
            <w:tcW w:w="456" w:type="dxa"/>
            <w:vMerge/>
            <w:tcBorders>
              <w:top w:val="single" w:sz="4" w:space="0" w:color="auto"/>
              <w:left w:val="single" w:sz="4" w:space="0" w:color="auto"/>
              <w:bottom w:val="single" w:sz="4" w:space="0" w:color="auto"/>
              <w:right w:val="single" w:sz="4" w:space="0" w:color="auto"/>
            </w:tcBorders>
            <w:vAlign w:val="center"/>
          </w:tcPr>
          <w:p w14:paraId="5868859F" w14:textId="77777777" w:rsidR="00AA2CA8" w:rsidRDefault="00AA2CA8" w:rsidP="00A54B8F">
            <w:pPr>
              <w:widowControl/>
              <w:jc w:val="left"/>
              <w:rPr>
                <w:rFonts w:ascii="宋体" w:hAnsi="宋体" w:cs="宋体"/>
                <w:kern w:val="0"/>
                <w:szCs w:val="21"/>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3CDB19A6" w14:textId="77777777" w:rsidR="00AA2CA8" w:rsidRDefault="00AA2CA8" w:rsidP="00A54B8F">
            <w:pPr>
              <w:widowControl/>
              <w:jc w:val="left"/>
              <w:rPr>
                <w:rFonts w:ascii="宋体" w:hAnsi="宋体" w:cs="宋体"/>
                <w:kern w:val="0"/>
                <w:szCs w:val="21"/>
              </w:rPr>
            </w:pPr>
          </w:p>
        </w:tc>
        <w:tc>
          <w:tcPr>
            <w:tcW w:w="10058" w:type="dxa"/>
            <w:vMerge/>
            <w:tcBorders>
              <w:top w:val="single" w:sz="4" w:space="0" w:color="auto"/>
              <w:left w:val="single" w:sz="4" w:space="0" w:color="auto"/>
              <w:bottom w:val="single" w:sz="4" w:space="0" w:color="auto"/>
              <w:right w:val="single" w:sz="4" w:space="0" w:color="auto"/>
            </w:tcBorders>
            <w:vAlign w:val="center"/>
          </w:tcPr>
          <w:p w14:paraId="3C73DCEE" w14:textId="77777777" w:rsidR="00AA2CA8" w:rsidRDefault="00AA2CA8" w:rsidP="00A54B8F">
            <w:pPr>
              <w:widowControl/>
              <w:jc w:val="left"/>
              <w:rPr>
                <w:rFonts w:ascii="宋体" w:hAnsi="宋体" w:cs="宋体"/>
                <w:kern w:val="0"/>
                <w:szCs w:val="21"/>
              </w:rPr>
            </w:pPr>
          </w:p>
        </w:tc>
        <w:tc>
          <w:tcPr>
            <w:tcW w:w="857" w:type="dxa"/>
            <w:vMerge/>
            <w:tcBorders>
              <w:top w:val="single" w:sz="4" w:space="0" w:color="auto"/>
              <w:left w:val="single" w:sz="4" w:space="0" w:color="auto"/>
              <w:bottom w:val="single" w:sz="4" w:space="0" w:color="auto"/>
              <w:right w:val="single" w:sz="4" w:space="0" w:color="auto"/>
            </w:tcBorders>
            <w:vAlign w:val="center"/>
          </w:tcPr>
          <w:p w14:paraId="43EF7851" w14:textId="77777777" w:rsidR="00AA2CA8" w:rsidRDefault="00AA2CA8" w:rsidP="00A54B8F">
            <w:pPr>
              <w:widowControl/>
              <w:jc w:val="left"/>
              <w:rPr>
                <w:rFonts w:ascii="宋体" w:hAnsi="宋体" w:cs="宋体"/>
                <w:kern w:val="0"/>
                <w:szCs w:val="21"/>
              </w:rPr>
            </w:pPr>
          </w:p>
        </w:tc>
        <w:tc>
          <w:tcPr>
            <w:tcW w:w="731" w:type="dxa"/>
            <w:vMerge/>
            <w:tcBorders>
              <w:top w:val="single" w:sz="4" w:space="0" w:color="auto"/>
              <w:left w:val="single" w:sz="4" w:space="0" w:color="auto"/>
              <w:bottom w:val="single" w:sz="4" w:space="0" w:color="000000"/>
              <w:right w:val="nil"/>
            </w:tcBorders>
            <w:vAlign w:val="center"/>
          </w:tcPr>
          <w:p w14:paraId="54E79DCE" w14:textId="77777777" w:rsidR="00AA2CA8" w:rsidRDefault="00AA2CA8" w:rsidP="00A54B8F">
            <w:pPr>
              <w:widowControl/>
              <w:jc w:val="left"/>
              <w:rPr>
                <w:rFonts w:ascii="宋体" w:hAnsi="宋体" w:cs="宋体"/>
                <w:kern w:val="0"/>
                <w:szCs w:val="21"/>
              </w:rPr>
            </w:pPr>
          </w:p>
        </w:tc>
        <w:tc>
          <w:tcPr>
            <w:tcW w:w="1286" w:type="dxa"/>
            <w:tcBorders>
              <w:top w:val="nil"/>
              <w:left w:val="single" w:sz="4" w:space="0" w:color="auto"/>
              <w:bottom w:val="single" w:sz="4" w:space="0" w:color="auto"/>
              <w:right w:val="single" w:sz="4" w:space="0" w:color="auto"/>
            </w:tcBorders>
            <w:vAlign w:val="center"/>
          </w:tcPr>
          <w:p w14:paraId="549DD4A2"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主要问题</w:t>
            </w:r>
          </w:p>
        </w:tc>
      </w:tr>
      <w:tr w:rsidR="00AA2CA8" w14:paraId="0AE60EF8" w14:textId="77777777" w:rsidTr="00A54B8F">
        <w:trPr>
          <w:trHeight w:val="436"/>
          <w:jc w:val="right"/>
        </w:trPr>
        <w:tc>
          <w:tcPr>
            <w:tcW w:w="456" w:type="dxa"/>
            <w:vMerge w:val="restart"/>
            <w:tcBorders>
              <w:top w:val="nil"/>
              <w:left w:val="single" w:sz="4" w:space="0" w:color="auto"/>
              <w:bottom w:val="single" w:sz="4" w:space="0" w:color="auto"/>
              <w:right w:val="single" w:sz="4" w:space="0" w:color="auto"/>
            </w:tcBorders>
            <w:vAlign w:val="center"/>
          </w:tcPr>
          <w:p w14:paraId="1A57FD0C" w14:textId="77777777" w:rsidR="00AA2CA8" w:rsidRDefault="00AA2CA8" w:rsidP="00A54B8F">
            <w:pPr>
              <w:widowControl/>
              <w:jc w:val="center"/>
              <w:rPr>
                <w:rFonts w:ascii="宋体" w:hAnsi="宋体" w:cs="宋体"/>
                <w:kern w:val="0"/>
                <w:szCs w:val="21"/>
              </w:rPr>
            </w:pPr>
            <w:r>
              <w:rPr>
                <w:rFonts w:ascii="宋体" w:hAnsi="宋体" w:cs="宋体" w:hint="eastAsia"/>
                <w:kern w:val="0"/>
                <w:szCs w:val="21"/>
              </w:rPr>
              <w:t>1</w:t>
            </w:r>
          </w:p>
        </w:tc>
        <w:tc>
          <w:tcPr>
            <w:tcW w:w="833" w:type="dxa"/>
            <w:vMerge w:val="restart"/>
            <w:tcBorders>
              <w:top w:val="nil"/>
              <w:left w:val="single" w:sz="4" w:space="0" w:color="auto"/>
              <w:bottom w:val="single" w:sz="4" w:space="0" w:color="auto"/>
              <w:right w:val="single" w:sz="4" w:space="0" w:color="auto"/>
            </w:tcBorders>
            <w:vAlign w:val="center"/>
          </w:tcPr>
          <w:p w14:paraId="3C936F48" w14:textId="77777777" w:rsidR="00AA2CA8" w:rsidRDefault="00AA2CA8" w:rsidP="00A54B8F">
            <w:pPr>
              <w:widowControl/>
              <w:jc w:val="center"/>
              <w:rPr>
                <w:rFonts w:ascii="宋体" w:hAnsi="宋体" w:cs="宋体"/>
                <w:kern w:val="0"/>
                <w:szCs w:val="21"/>
              </w:rPr>
            </w:pPr>
            <w:r>
              <w:rPr>
                <w:rFonts w:ascii="宋体" w:hAnsi="宋体" w:cs="宋体" w:hint="eastAsia"/>
                <w:kern w:val="0"/>
                <w:szCs w:val="21"/>
              </w:rPr>
              <w:t>检测公告</w:t>
            </w:r>
          </w:p>
        </w:tc>
        <w:tc>
          <w:tcPr>
            <w:tcW w:w="10058" w:type="dxa"/>
            <w:tcBorders>
              <w:top w:val="nil"/>
              <w:left w:val="nil"/>
              <w:bottom w:val="single" w:sz="4" w:space="0" w:color="auto"/>
              <w:right w:val="single" w:sz="4" w:space="0" w:color="auto"/>
            </w:tcBorders>
            <w:vAlign w:val="center"/>
          </w:tcPr>
          <w:p w14:paraId="7F20E04A"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1. 对作业场所进行职业危害因素检测，在检测点设置标识牌予以告知，并存入职业卫生档案；</w:t>
            </w:r>
          </w:p>
        </w:tc>
        <w:tc>
          <w:tcPr>
            <w:tcW w:w="857" w:type="dxa"/>
            <w:vMerge w:val="restart"/>
            <w:tcBorders>
              <w:top w:val="nil"/>
              <w:left w:val="single" w:sz="4" w:space="0" w:color="auto"/>
              <w:bottom w:val="single" w:sz="4" w:space="0" w:color="auto"/>
              <w:right w:val="single" w:sz="4" w:space="0" w:color="auto"/>
            </w:tcBorders>
            <w:vAlign w:val="center"/>
          </w:tcPr>
          <w:p w14:paraId="2B496D7F" w14:textId="77777777" w:rsidR="00AA2CA8" w:rsidRDefault="00AA2CA8" w:rsidP="00A54B8F">
            <w:pPr>
              <w:widowControl/>
              <w:jc w:val="center"/>
              <w:rPr>
                <w:rFonts w:ascii="宋体" w:hAnsi="宋体" w:cs="宋体"/>
                <w:kern w:val="0"/>
                <w:szCs w:val="21"/>
              </w:rPr>
            </w:pPr>
            <w:r>
              <w:rPr>
                <w:rFonts w:ascii="宋体" w:hAnsi="宋体" w:cs="宋体" w:hint="eastAsia"/>
                <w:kern w:val="0"/>
                <w:szCs w:val="21"/>
              </w:rPr>
              <w:t>看现场查记录</w:t>
            </w:r>
          </w:p>
        </w:tc>
        <w:tc>
          <w:tcPr>
            <w:tcW w:w="731" w:type="dxa"/>
            <w:tcBorders>
              <w:top w:val="nil"/>
              <w:left w:val="nil"/>
              <w:bottom w:val="single" w:sz="4" w:space="0" w:color="auto"/>
              <w:right w:val="single" w:sz="4" w:space="0" w:color="auto"/>
            </w:tcBorders>
            <w:vAlign w:val="center"/>
          </w:tcPr>
          <w:p w14:paraId="3AFA694B"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c>
          <w:tcPr>
            <w:tcW w:w="1286" w:type="dxa"/>
            <w:tcBorders>
              <w:top w:val="nil"/>
              <w:left w:val="nil"/>
              <w:bottom w:val="single" w:sz="4" w:space="0" w:color="auto"/>
              <w:right w:val="single" w:sz="4" w:space="0" w:color="auto"/>
            </w:tcBorders>
            <w:vAlign w:val="center"/>
          </w:tcPr>
          <w:p w14:paraId="33A63904"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r>
      <w:tr w:rsidR="00AA2CA8" w14:paraId="530E508C" w14:textId="77777777" w:rsidTr="00A54B8F">
        <w:trPr>
          <w:trHeight w:val="455"/>
          <w:jc w:val="right"/>
        </w:trPr>
        <w:tc>
          <w:tcPr>
            <w:tcW w:w="456" w:type="dxa"/>
            <w:vMerge/>
            <w:tcBorders>
              <w:top w:val="nil"/>
              <w:left w:val="single" w:sz="4" w:space="0" w:color="auto"/>
              <w:bottom w:val="single" w:sz="4" w:space="0" w:color="auto"/>
              <w:right w:val="single" w:sz="4" w:space="0" w:color="auto"/>
            </w:tcBorders>
            <w:vAlign w:val="center"/>
          </w:tcPr>
          <w:p w14:paraId="36D902A2" w14:textId="77777777" w:rsidR="00AA2CA8" w:rsidRDefault="00AA2CA8" w:rsidP="00A54B8F">
            <w:pPr>
              <w:widowControl/>
              <w:jc w:val="left"/>
              <w:rPr>
                <w:rFonts w:ascii="宋体" w:hAnsi="宋体" w:cs="宋体"/>
                <w:kern w:val="0"/>
                <w:szCs w:val="21"/>
              </w:rPr>
            </w:pPr>
          </w:p>
        </w:tc>
        <w:tc>
          <w:tcPr>
            <w:tcW w:w="833" w:type="dxa"/>
            <w:vMerge/>
            <w:tcBorders>
              <w:top w:val="nil"/>
              <w:left w:val="single" w:sz="4" w:space="0" w:color="auto"/>
              <w:bottom w:val="single" w:sz="4" w:space="0" w:color="auto"/>
              <w:right w:val="single" w:sz="4" w:space="0" w:color="auto"/>
            </w:tcBorders>
            <w:vAlign w:val="center"/>
          </w:tcPr>
          <w:p w14:paraId="3E46BFB8" w14:textId="77777777" w:rsidR="00AA2CA8" w:rsidRDefault="00AA2CA8" w:rsidP="00A54B8F">
            <w:pPr>
              <w:widowControl/>
              <w:jc w:val="left"/>
              <w:rPr>
                <w:rFonts w:ascii="宋体" w:hAnsi="宋体" w:cs="宋体"/>
                <w:kern w:val="0"/>
                <w:szCs w:val="21"/>
              </w:rPr>
            </w:pPr>
          </w:p>
        </w:tc>
        <w:tc>
          <w:tcPr>
            <w:tcW w:w="10058" w:type="dxa"/>
            <w:tcBorders>
              <w:top w:val="nil"/>
              <w:left w:val="nil"/>
              <w:bottom w:val="single" w:sz="4" w:space="0" w:color="auto"/>
              <w:right w:val="single" w:sz="4" w:space="0" w:color="auto"/>
            </w:tcBorders>
            <w:vAlign w:val="center"/>
          </w:tcPr>
          <w:p w14:paraId="3B35B888"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2、有毒有害作业场所作业人员上岗前体检率达到100%，体检不合格者禁止其从事有害有害作业。</w:t>
            </w:r>
          </w:p>
        </w:tc>
        <w:tc>
          <w:tcPr>
            <w:tcW w:w="857" w:type="dxa"/>
            <w:vMerge/>
            <w:tcBorders>
              <w:top w:val="nil"/>
              <w:left w:val="single" w:sz="4" w:space="0" w:color="auto"/>
              <w:bottom w:val="single" w:sz="4" w:space="0" w:color="auto"/>
              <w:right w:val="single" w:sz="4" w:space="0" w:color="auto"/>
            </w:tcBorders>
            <w:vAlign w:val="center"/>
          </w:tcPr>
          <w:p w14:paraId="16F50636" w14:textId="77777777" w:rsidR="00AA2CA8" w:rsidRDefault="00AA2CA8" w:rsidP="00A54B8F">
            <w:pPr>
              <w:widowControl/>
              <w:jc w:val="left"/>
              <w:rPr>
                <w:rFonts w:ascii="宋体" w:hAnsi="宋体" w:cs="宋体"/>
                <w:kern w:val="0"/>
                <w:szCs w:val="21"/>
              </w:rPr>
            </w:pPr>
          </w:p>
        </w:tc>
        <w:tc>
          <w:tcPr>
            <w:tcW w:w="731" w:type="dxa"/>
            <w:tcBorders>
              <w:top w:val="nil"/>
              <w:left w:val="nil"/>
              <w:bottom w:val="single" w:sz="4" w:space="0" w:color="auto"/>
              <w:right w:val="single" w:sz="4" w:space="0" w:color="auto"/>
            </w:tcBorders>
            <w:vAlign w:val="center"/>
          </w:tcPr>
          <w:p w14:paraId="50FC0010"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c>
          <w:tcPr>
            <w:tcW w:w="1286" w:type="dxa"/>
            <w:tcBorders>
              <w:top w:val="nil"/>
              <w:left w:val="nil"/>
              <w:bottom w:val="single" w:sz="4" w:space="0" w:color="auto"/>
              <w:right w:val="single" w:sz="4" w:space="0" w:color="auto"/>
            </w:tcBorders>
            <w:vAlign w:val="center"/>
          </w:tcPr>
          <w:p w14:paraId="6E9B335C"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r>
      <w:tr w:rsidR="00AA2CA8" w14:paraId="21AAB803" w14:textId="77777777" w:rsidTr="00A54B8F">
        <w:trPr>
          <w:trHeight w:val="450"/>
          <w:jc w:val="right"/>
        </w:trPr>
        <w:tc>
          <w:tcPr>
            <w:tcW w:w="456" w:type="dxa"/>
            <w:vMerge w:val="restart"/>
            <w:tcBorders>
              <w:top w:val="nil"/>
              <w:left w:val="single" w:sz="4" w:space="0" w:color="auto"/>
              <w:bottom w:val="single" w:sz="4" w:space="0" w:color="auto"/>
              <w:right w:val="single" w:sz="4" w:space="0" w:color="auto"/>
            </w:tcBorders>
            <w:vAlign w:val="center"/>
          </w:tcPr>
          <w:p w14:paraId="6734FC13" w14:textId="77777777" w:rsidR="00AA2CA8" w:rsidRDefault="00AA2CA8" w:rsidP="00A54B8F">
            <w:pPr>
              <w:widowControl/>
              <w:jc w:val="center"/>
              <w:rPr>
                <w:rFonts w:ascii="宋体" w:hAnsi="宋体" w:cs="宋体"/>
                <w:kern w:val="0"/>
                <w:szCs w:val="21"/>
              </w:rPr>
            </w:pPr>
            <w:r>
              <w:rPr>
                <w:rFonts w:ascii="宋体" w:hAnsi="宋体" w:cs="宋体" w:hint="eastAsia"/>
                <w:kern w:val="0"/>
                <w:szCs w:val="21"/>
              </w:rPr>
              <w:t>2</w:t>
            </w:r>
          </w:p>
        </w:tc>
        <w:tc>
          <w:tcPr>
            <w:tcW w:w="833" w:type="dxa"/>
            <w:vMerge w:val="restart"/>
            <w:tcBorders>
              <w:top w:val="nil"/>
              <w:left w:val="single" w:sz="4" w:space="0" w:color="auto"/>
              <w:bottom w:val="single" w:sz="4" w:space="0" w:color="auto"/>
              <w:right w:val="single" w:sz="4" w:space="0" w:color="auto"/>
            </w:tcBorders>
            <w:vAlign w:val="center"/>
          </w:tcPr>
          <w:p w14:paraId="76B75059" w14:textId="77777777" w:rsidR="00AA2CA8" w:rsidRDefault="00AA2CA8" w:rsidP="00A54B8F">
            <w:pPr>
              <w:widowControl/>
              <w:jc w:val="center"/>
              <w:rPr>
                <w:rFonts w:ascii="宋体" w:hAnsi="宋体" w:cs="宋体"/>
                <w:kern w:val="0"/>
                <w:szCs w:val="21"/>
              </w:rPr>
            </w:pPr>
            <w:r>
              <w:rPr>
                <w:rFonts w:ascii="宋体" w:hAnsi="宋体" w:cs="宋体" w:hint="eastAsia"/>
                <w:kern w:val="0"/>
                <w:szCs w:val="21"/>
              </w:rPr>
              <w:t>现场管理</w:t>
            </w:r>
          </w:p>
        </w:tc>
        <w:tc>
          <w:tcPr>
            <w:tcW w:w="10058" w:type="dxa"/>
            <w:tcBorders>
              <w:top w:val="nil"/>
              <w:left w:val="nil"/>
              <w:bottom w:val="single" w:sz="4" w:space="0" w:color="auto"/>
              <w:right w:val="single" w:sz="4" w:space="0" w:color="auto"/>
            </w:tcBorders>
            <w:vAlign w:val="center"/>
          </w:tcPr>
          <w:p w14:paraId="7192524D" w14:textId="77777777" w:rsidR="00AA2CA8" w:rsidRDefault="00AA2CA8" w:rsidP="00A54B8F">
            <w:pPr>
              <w:widowControl/>
              <w:rPr>
                <w:rFonts w:ascii="宋体" w:hAnsi="宋体" w:cs="宋体"/>
                <w:kern w:val="0"/>
                <w:szCs w:val="21"/>
              </w:rPr>
            </w:pPr>
            <w:r>
              <w:rPr>
                <w:rFonts w:ascii="宋体" w:hAnsi="宋体" w:cs="宋体" w:hint="eastAsia"/>
                <w:kern w:val="0"/>
                <w:szCs w:val="21"/>
              </w:rPr>
              <w:t>1. 确保使用有毒物品作业场所与生活区分开，作业场所不得住人；将有害作业与无害作业分开；</w:t>
            </w:r>
          </w:p>
        </w:tc>
        <w:tc>
          <w:tcPr>
            <w:tcW w:w="857" w:type="dxa"/>
            <w:vMerge w:val="restart"/>
            <w:tcBorders>
              <w:top w:val="nil"/>
              <w:left w:val="single" w:sz="4" w:space="0" w:color="auto"/>
              <w:bottom w:val="single" w:sz="4" w:space="0" w:color="000000"/>
              <w:right w:val="single" w:sz="4" w:space="0" w:color="auto"/>
            </w:tcBorders>
            <w:vAlign w:val="center"/>
          </w:tcPr>
          <w:p w14:paraId="156C4A70" w14:textId="77777777" w:rsidR="00AA2CA8" w:rsidRDefault="00AA2CA8" w:rsidP="00A54B8F">
            <w:pPr>
              <w:widowControl/>
              <w:jc w:val="center"/>
              <w:rPr>
                <w:rFonts w:ascii="宋体" w:hAnsi="宋体" w:cs="宋体"/>
                <w:kern w:val="0"/>
                <w:szCs w:val="21"/>
              </w:rPr>
            </w:pPr>
            <w:r>
              <w:rPr>
                <w:rFonts w:ascii="宋体" w:hAnsi="宋体" w:cs="宋体" w:hint="eastAsia"/>
                <w:kern w:val="0"/>
                <w:szCs w:val="21"/>
              </w:rPr>
              <w:t>看现场查记录</w:t>
            </w:r>
          </w:p>
        </w:tc>
        <w:tc>
          <w:tcPr>
            <w:tcW w:w="731" w:type="dxa"/>
            <w:tcBorders>
              <w:top w:val="nil"/>
              <w:left w:val="nil"/>
              <w:bottom w:val="single" w:sz="4" w:space="0" w:color="auto"/>
              <w:right w:val="single" w:sz="4" w:space="0" w:color="auto"/>
            </w:tcBorders>
            <w:vAlign w:val="center"/>
          </w:tcPr>
          <w:p w14:paraId="767064E7"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c>
          <w:tcPr>
            <w:tcW w:w="1286" w:type="dxa"/>
            <w:tcBorders>
              <w:top w:val="nil"/>
              <w:left w:val="nil"/>
              <w:bottom w:val="single" w:sz="4" w:space="0" w:color="auto"/>
              <w:right w:val="single" w:sz="4" w:space="0" w:color="auto"/>
            </w:tcBorders>
            <w:vAlign w:val="center"/>
          </w:tcPr>
          <w:p w14:paraId="50DBF74A"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r>
      <w:tr w:rsidR="00AA2CA8" w14:paraId="5B79220B" w14:textId="77777777" w:rsidTr="00A54B8F">
        <w:trPr>
          <w:trHeight w:val="767"/>
          <w:jc w:val="right"/>
        </w:trPr>
        <w:tc>
          <w:tcPr>
            <w:tcW w:w="456" w:type="dxa"/>
            <w:vMerge/>
            <w:tcBorders>
              <w:top w:val="nil"/>
              <w:left w:val="single" w:sz="4" w:space="0" w:color="auto"/>
              <w:bottom w:val="single" w:sz="4" w:space="0" w:color="auto"/>
              <w:right w:val="single" w:sz="4" w:space="0" w:color="auto"/>
            </w:tcBorders>
            <w:vAlign w:val="center"/>
          </w:tcPr>
          <w:p w14:paraId="2D6214AC" w14:textId="77777777" w:rsidR="00AA2CA8" w:rsidRDefault="00AA2CA8" w:rsidP="00A54B8F">
            <w:pPr>
              <w:widowControl/>
              <w:jc w:val="left"/>
              <w:rPr>
                <w:rFonts w:ascii="宋体" w:hAnsi="宋体" w:cs="宋体"/>
                <w:kern w:val="0"/>
                <w:szCs w:val="21"/>
              </w:rPr>
            </w:pPr>
          </w:p>
        </w:tc>
        <w:tc>
          <w:tcPr>
            <w:tcW w:w="833" w:type="dxa"/>
            <w:vMerge/>
            <w:tcBorders>
              <w:top w:val="nil"/>
              <w:left w:val="single" w:sz="4" w:space="0" w:color="auto"/>
              <w:bottom w:val="single" w:sz="4" w:space="0" w:color="auto"/>
              <w:right w:val="single" w:sz="4" w:space="0" w:color="auto"/>
            </w:tcBorders>
            <w:vAlign w:val="center"/>
          </w:tcPr>
          <w:p w14:paraId="26BFCC33" w14:textId="77777777" w:rsidR="00AA2CA8" w:rsidRDefault="00AA2CA8" w:rsidP="00A54B8F">
            <w:pPr>
              <w:widowControl/>
              <w:jc w:val="left"/>
              <w:rPr>
                <w:rFonts w:ascii="宋体" w:hAnsi="宋体" w:cs="宋体"/>
                <w:kern w:val="0"/>
                <w:szCs w:val="21"/>
              </w:rPr>
            </w:pPr>
          </w:p>
        </w:tc>
        <w:tc>
          <w:tcPr>
            <w:tcW w:w="10058" w:type="dxa"/>
            <w:tcBorders>
              <w:top w:val="nil"/>
              <w:left w:val="nil"/>
              <w:bottom w:val="single" w:sz="4" w:space="0" w:color="auto"/>
              <w:right w:val="single" w:sz="4" w:space="0" w:color="auto"/>
            </w:tcBorders>
            <w:vAlign w:val="center"/>
          </w:tcPr>
          <w:p w14:paraId="27097F78"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2. 在可能发生急性职业损伤的有毒有害作业场所，按规定设置警示标志、报警设施、冲洗设施、防护急救器具专柜，设置应急撤离通道和必要的泄险区，定期检查和记录；</w:t>
            </w:r>
          </w:p>
        </w:tc>
        <w:tc>
          <w:tcPr>
            <w:tcW w:w="857" w:type="dxa"/>
            <w:vMerge/>
            <w:tcBorders>
              <w:top w:val="nil"/>
              <w:left w:val="single" w:sz="4" w:space="0" w:color="auto"/>
              <w:bottom w:val="single" w:sz="4" w:space="0" w:color="000000"/>
              <w:right w:val="single" w:sz="4" w:space="0" w:color="auto"/>
            </w:tcBorders>
            <w:vAlign w:val="center"/>
          </w:tcPr>
          <w:p w14:paraId="326BE840" w14:textId="77777777" w:rsidR="00AA2CA8" w:rsidRDefault="00AA2CA8" w:rsidP="00A54B8F">
            <w:pPr>
              <w:widowControl/>
              <w:jc w:val="left"/>
              <w:rPr>
                <w:rFonts w:ascii="宋体" w:hAnsi="宋体" w:cs="宋体"/>
                <w:kern w:val="0"/>
                <w:szCs w:val="21"/>
              </w:rPr>
            </w:pPr>
          </w:p>
        </w:tc>
        <w:tc>
          <w:tcPr>
            <w:tcW w:w="731" w:type="dxa"/>
            <w:tcBorders>
              <w:top w:val="nil"/>
              <w:left w:val="nil"/>
              <w:bottom w:val="single" w:sz="4" w:space="0" w:color="auto"/>
              <w:right w:val="single" w:sz="4" w:space="0" w:color="auto"/>
            </w:tcBorders>
            <w:vAlign w:val="center"/>
          </w:tcPr>
          <w:p w14:paraId="70B9A7EE"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c>
          <w:tcPr>
            <w:tcW w:w="1286" w:type="dxa"/>
            <w:tcBorders>
              <w:top w:val="nil"/>
              <w:left w:val="nil"/>
              <w:bottom w:val="single" w:sz="4" w:space="0" w:color="auto"/>
              <w:right w:val="single" w:sz="4" w:space="0" w:color="auto"/>
            </w:tcBorders>
            <w:vAlign w:val="center"/>
          </w:tcPr>
          <w:p w14:paraId="1D6C36A5"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r>
      <w:tr w:rsidR="00AA2CA8" w14:paraId="1DD77921" w14:textId="77777777" w:rsidTr="00A54B8F">
        <w:trPr>
          <w:trHeight w:val="759"/>
          <w:jc w:val="right"/>
        </w:trPr>
        <w:tc>
          <w:tcPr>
            <w:tcW w:w="456" w:type="dxa"/>
            <w:vMerge/>
            <w:tcBorders>
              <w:top w:val="nil"/>
              <w:left w:val="single" w:sz="4" w:space="0" w:color="auto"/>
              <w:bottom w:val="single" w:sz="4" w:space="0" w:color="auto"/>
              <w:right w:val="single" w:sz="4" w:space="0" w:color="auto"/>
            </w:tcBorders>
            <w:vAlign w:val="center"/>
          </w:tcPr>
          <w:p w14:paraId="511BF27C" w14:textId="77777777" w:rsidR="00AA2CA8" w:rsidRDefault="00AA2CA8" w:rsidP="00A54B8F">
            <w:pPr>
              <w:widowControl/>
              <w:jc w:val="left"/>
              <w:rPr>
                <w:rFonts w:ascii="宋体" w:hAnsi="宋体" w:cs="宋体"/>
                <w:kern w:val="0"/>
                <w:szCs w:val="21"/>
              </w:rPr>
            </w:pPr>
          </w:p>
        </w:tc>
        <w:tc>
          <w:tcPr>
            <w:tcW w:w="833" w:type="dxa"/>
            <w:vMerge/>
            <w:tcBorders>
              <w:top w:val="nil"/>
              <w:left w:val="single" w:sz="4" w:space="0" w:color="auto"/>
              <w:bottom w:val="single" w:sz="4" w:space="0" w:color="auto"/>
              <w:right w:val="single" w:sz="4" w:space="0" w:color="auto"/>
            </w:tcBorders>
            <w:vAlign w:val="center"/>
          </w:tcPr>
          <w:p w14:paraId="38326DDE" w14:textId="77777777" w:rsidR="00AA2CA8" w:rsidRDefault="00AA2CA8" w:rsidP="00A54B8F">
            <w:pPr>
              <w:widowControl/>
              <w:jc w:val="left"/>
              <w:rPr>
                <w:rFonts w:ascii="宋体" w:hAnsi="宋体" w:cs="宋体"/>
                <w:kern w:val="0"/>
                <w:szCs w:val="21"/>
              </w:rPr>
            </w:pPr>
          </w:p>
        </w:tc>
        <w:tc>
          <w:tcPr>
            <w:tcW w:w="10058" w:type="dxa"/>
            <w:tcBorders>
              <w:top w:val="nil"/>
              <w:left w:val="nil"/>
              <w:bottom w:val="single" w:sz="4" w:space="0" w:color="auto"/>
              <w:right w:val="single" w:sz="4" w:space="0" w:color="auto"/>
            </w:tcBorders>
            <w:vAlign w:val="center"/>
          </w:tcPr>
          <w:p w14:paraId="01ADA9EE" w14:textId="77777777" w:rsidR="00AA2CA8" w:rsidRDefault="00AA2CA8" w:rsidP="00A54B8F">
            <w:pPr>
              <w:widowControl/>
              <w:rPr>
                <w:rFonts w:ascii="宋体" w:hAnsi="宋体" w:cs="宋体"/>
                <w:kern w:val="0"/>
                <w:szCs w:val="21"/>
              </w:rPr>
            </w:pPr>
            <w:r>
              <w:rPr>
                <w:rFonts w:ascii="宋体" w:hAnsi="宋体" w:cs="宋体" w:hint="eastAsia"/>
                <w:kern w:val="0"/>
                <w:szCs w:val="21"/>
              </w:rPr>
              <w:t>4.根据接触危害的种类、强度，为从业人员提供符合国家标准或行业标准的个体防护用品和器具，并监督、教育从业人员按照使用规则佩戴、使用；</w:t>
            </w:r>
          </w:p>
        </w:tc>
        <w:tc>
          <w:tcPr>
            <w:tcW w:w="857" w:type="dxa"/>
            <w:vMerge/>
            <w:tcBorders>
              <w:top w:val="nil"/>
              <w:left w:val="single" w:sz="4" w:space="0" w:color="auto"/>
              <w:bottom w:val="single" w:sz="4" w:space="0" w:color="000000"/>
              <w:right w:val="single" w:sz="4" w:space="0" w:color="auto"/>
            </w:tcBorders>
            <w:vAlign w:val="center"/>
          </w:tcPr>
          <w:p w14:paraId="7E5CBF7D" w14:textId="77777777" w:rsidR="00AA2CA8" w:rsidRDefault="00AA2CA8" w:rsidP="00A54B8F">
            <w:pPr>
              <w:widowControl/>
              <w:jc w:val="left"/>
              <w:rPr>
                <w:rFonts w:ascii="宋体" w:hAnsi="宋体" w:cs="宋体"/>
                <w:kern w:val="0"/>
                <w:szCs w:val="21"/>
              </w:rPr>
            </w:pPr>
          </w:p>
        </w:tc>
        <w:tc>
          <w:tcPr>
            <w:tcW w:w="731" w:type="dxa"/>
            <w:tcBorders>
              <w:top w:val="nil"/>
              <w:left w:val="nil"/>
              <w:bottom w:val="single" w:sz="4" w:space="0" w:color="auto"/>
              <w:right w:val="single" w:sz="4" w:space="0" w:color="auto"/>
            </w:tcBorders>
            <w:vAlign w:val="center"/>
          </w:tcPr>
          <w:p w14:paraId="472B08D0"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c>
          <w:tcPr>
            <w:tcW w:w="1286" w:type="dxa"/>
            <w:tcBorders>
              <w:top w:val="nil"/>
              <w:left w:val="nil"/>
              <w:bottom w:val="single" w:sz="4" w:space="0" w:color="auto"/>
              <w:right w:val="single" w:sz="4" w:space="0" w:color="auto"/>
            </w:tcBorders>
            <w:vAlign w:val="center"/>
          </w:tcPr>
          <w:p w14:paraId="58FDDB6B"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r>
      <w:tr w:rsidR="00AA2CA8" w14:paraId="50C38AB9" w14:textId="77777777" w:rsidTr="00A54B8F">
        <w:trPr>
          <w:trHeight w:val="550"/>
          <w:jc w:val="right"/>
        </w:trPr>
        <w:tc>
          <w:tcPr>
            <w:tcW w:w="456" w:type="dxa"/>
            <w:vMerge/>
            <w:tcBorders>
              <w:top w:val="nil"/>
              <w:left w:val="single" w:sz="4" w:space="0" w:color="auto"/>
              <w:bottom w:val="single" w:sz="4" w:space="0" w:color="auto"/>
              <w:right w:val="single" w:sz="4" w:space="0" w:color="auto"/>
            </w:tcBorders>
            <w:vAlign w:val="center"/>
          </w:tcPr>
          <w:p w14:paraId="6E4EB7FC" w14:textId="77777777" w:rsidR="00AA2CA8" w:rsidRDefault="00AA2CA8" w:rsidP="00A54B8F">
            <w:pPr>
              <w:widowControl/>
              <w:jc w:val="left"/>
              <w:rPr>
                <w:rFonts w:ascii="宋体" w:hAnsi="宋体" w:cs="宋体"/>
                <w:kern w:val="0"/>
                <w:szCs w:val="21"/>
              </w:rPr>
            </w:pPr>
          </w:p>
        </w:tc>
        <w:tc>
          <w:tcPr>
            <w:tcW w:w="833" w:type="dxa"/>
            <w:vMerge/>
            <w:tcBorders>
              <w:top w:val="nil"/>
              <w:left w:val="single" w:sz="4" w:space="0" w:color="auto"/>
              <w:bottom w:val="single" w:sz="4" w:space="0" w:color="auto"/>
              <w:right w:val="single" w:sz="4" w:space="0" w:color="auto"/>
            </w:tcBorders>
            <w:vAlign w:val="center"/>
          </w:tcPr>
          <w:p w14:paraId="5CF525F2" w14:textId="77777777" w:rsidR="00AA2CA8" w:rsidRDefault="00AA2CA8" w:rsidP="00A54B8F">
            <w:pPr>
              <w:widowControl/>
              <w:jc w:val="left"/>
              <w:rPr>
                <w:rFonts w:ascii="宋体" w:hAnsi="宋体" w:cs="宋体"/>
                <w:kern w:val="0"/>
                <w:szCs w:val="21"/>
              </w:rPr>
            </w:pPr>
          </w:p>
        </w:tc>
        <w:tc>
          <w:tcPr>
            <w:tcW w:w="10058" w:type="dxa"/>
            <w:tcBorders>
              <w:top w:val="nil"/>
              <w:left w:val="nil"/>
              <w:bottom w:val="single" w:sz="4" w:space="0" w:color="auto"/>
              <w:right w:val="single" w:sz="4" w:space="0" w:color="auto"/>
            </w:tcBorders>
            <w:vAlign w:val="center"/>
          </w:tcPr>
          <w:p w14:paraId="43BDA83B" w14:textId="77777777" w:rsidR="00AA2CA8" w:rsidRDefault="00AA2CA8" w:rsidP="00A54B8F">
            <w:pPr>
              <w:widowControl/>
              <w:rPr>
                <w:rFonts w:ascii="宋体" w:hAnsi="宋体" w:cs="宋体"/>
                <w:kern w:val="0"/>
                <w:szCs w:val="21"/>
              </w:rPr>
            </w:pPr>
            <w:r>
              <w:rPr>
                <w:rFonts w:ascii="宋体" w:hAnsi="宋体" w:cs="宋体" w:hint="eastAsia"/>
                <w:kern w:val="0"/>
                <w:szCs w:val="21"/>
              </w:rPr>
              <w:t>5.各种防护器具都应定点存放在安全、方便的地方，并有专人负责保管，定期校验和维护；</w:t>
            </w:r>
          </w:p>
        </w:tc>
        <w:tc>
          <w:tcPr>
            <w:tcW w:w="857" w:type="dxa"/>
            <w:vMerge/>
            <w:tcBorders>
              <w:top w:val="nil"/>
              <w:left w:val="single" w:sz="4" w:space="0" w:color="auto"/>
              <w:bottom w:val="single" w:sz="4" w:space="0" w:color="000000"/>
              <w:right w:val="single" w:sz="4" w:space="0" w:color="auto"/>
            </w:tcBorders>
            <w:vAlign w:val="center"/>
          </w:tcPr>
          <w:p w14:paraId="5DEBA7D0" w14:textId="77777777" w:rsidR="00AA2CA8" w:rsidRDefault="00AA2CA8" w:rsidP="00A54B8F">
            <w:pPr>
              <w:widowControl/>
              <w:jc w:val="left"/>
              <w:rPr>
                <w:rFonts w:ascii="宋体" w:hAnsi="宋体" w:cs="宋体"/>
                <w:kern w:val="0"/>
                <w:szCs w:val="21"/>
              </w:rPr>
            </w:pPr>
          </w:p>
        </w:tc>
        <w:tc>
          <w:tcPr>
            <w:tcW w:w="731" w:type="dxa"/>
            <w:tcBorders>
              <w:top w:val="nil"/>
              <w:left w:val="nil"/>
              <w:bottom w:val="single" w:sz="4" w:space="0" w:color="auto"/>
              <w:right w:val="single" w:sz="4" w:space="0" w:color="auto"/>
            </w:tcBorders>
            <w:vAlign w:val="center"/>
          </w:tcPr>
          <w:p w14:paraId="3491C23C"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c>
          <w:tcPr>
            <w:tcW w:w="1286" w:type="dxa"/>
            <w:tcBorders>
              <w:top w:val="nil"/>
              <w:left w:val="nil"/>
              <w:bottom w:val="single" w:sz="4" w:space="0" w:color="auto"/>
              <w:right w:val="single" w:sz="4" w:space="0" w:color="auto"/>
            </w:tcBorders>
            <w:vAlign w:val="center"/>
          </w:tcPr>
          <w:p w14:paraId="56D5524F"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r>
      <w:tr w:rsidR="00AA2CA8" w14:paraId="07A48F7D" w14:textId="77777777" w:rsidTr="00A54B8F">
        <w:trPr>
          <w:trHeight w:val="759"/>
          <w:jc w:val="right"/>
        </w:trPr>
        <w:tc>
          <w:tcPr>
            <w:tcW w:w="456" w:type="dxa"/>
            <w:vMerge/>
            <w:tcBorders>
              <w:top w:val="nil"/>
              <w:left w:val="single" w:sz="4" w:space="0" w:color="auto"/>
              <w:bottom w:val="single" w:sz="4" w:space="0" w:color="auto"/>
              <w:right w:val="single" w:sz="4" w:space="0" w:color="auto"/>
            </w:tcBorders>
            <w:vAlign w:val="center"/>
          </w:tcPr>
          <w:p w14:paraId="78ADB5DE" w14:textId="77777777" w:rsidR="00AA2CA8" w:rsidRDefault="00AA2CA8" w:rsidP="00A54B8F">
            <w:pPr>
              <w:widowControl/>
              <w:jc w:val="left"/>
              <w:rPr>
                <w:rFonts w:ascii="宋体" w:hAnsi="宋体" w:cs="宋体"/>
                <w:kern w:val="0"/>
                <w:szCs w:val="21"/>
              </w:rPr>
            </w:pPr>
          </w:p>
        </w:tc>
        <w:tc>
          <w:tcPr>
            <w:tcW w:w="833" w:type="dxa"/>
            <w:vMerge/>
            <w:tcBorders>
              <w:top w:val="nil"/>
              <w:left w:val="single" w:sz="4" w:space="0" w:color="auto"/>
              <w:bottom w:val="single" w:sz="4" w:space="0" w:color="auto"/>
              <w:right w:val="single" w:sz="4" w:space="0" w:color="auto"/>
            </w:tcBorders>
            <w:vAlign w:val="center"/>
          </w:tcPr>
          <w:p w14:paraId="3B26FD9C" w14:textId="77777777" w:rsidR="00AA2CA8" w:rsidRDefault="00AA2CA8" w:rsidP="00A54B8F">
            <w:pPr>
              <w:widowControl/>
              <w:jc w:val="left"/>
              <w:rPr>
                <w:rFonts w:ascii="宋体" w:hAnsi="宋体" w:cs="宋体"/>
                <w:kern w:val="0"/>
                <w:szCs w:val="21"/>
              </w:rPr>
            </w:pPr>
          </w:p>
        </w:tc>
        <w:tc>
          <w:tcPr>
            <w:tcW w:w="10058" w:type="dxa"/>
            <w:tcBorders>
              <w:top w:val="nil"/>
              <w:left w:val="nil"/>
              <w:bottom w:val="single" w:sz="4" w:space="0" w:color="auto"/>
              <w:right w:val="single" w:sz="4" w:space="0" w:color="auto"/>
            </w:tcBorders>
            <w:vAlign w:val="center"/>
          </w:tcPr>
          <w:p w14:paraId="61DC1C2B" w14:textId="77777777" w:rsidR="00AA2CA8" w:rsidRDefault="00AA2CA8" w:rsidP="00A54B8F">
            <w:pPr>
              <w:widowControl/>
              <w:rPr>
                <w:rFonts w:ascii="宋体" w:hAnsi="宋体" w:cs="宋体"/>
                <w:kern w:val="0"/>
                <w:szCs w:val="21"/>
              </w:rPr>
            </w:pPr>
            <w:r>
              <w:rPr>
                <w:rFonts w:ascii="宋体" w:hAnsi="宋体" w:cs="宋体" w:hint="eastAsia"/>
                <w:kern w:val="0"/>
                <w:szCs w:val="21"/>
              </w:rPr>
              <w:t>6、建立职业卫生防护设施及个体防护用品管理台帐，加强对劳动防护用品使用情况的检查监督，凡不按规定使用劳动防护用品者不得上岗作业；</w:t>
            </w:r>
          </w:p>
        </w:tc>
        <w:tc>
          <w:tcPr>
            <w:tcW w:w="857" w:type="dxa"/>
            <w:vMerge/>
            <w:tcBorders>
              <w:top w:val="nil"/>
              <w:left w:val="single" w:sz="4" w:space="0" w:color="auto"/>
              <w:bottom w:val="single" w:sz="4" w:space="0" w:color="000000"/>
              <w:right w:val="single" w:sz="4" w:space="0" w:color="auto"/>
            </w:tcBorders>
            <w:vAlign w:val="center"/>
          </w:tcPr>
          <w:p w14:paraId="543176EF" w14:textId="77777777" w:rsidR="00AA2CA8" w:rsidRDefault="00AA2CA8" w:rsidP="00A54B8F">
            <w:pPr>
              <w:widowControl/>
              <w:jc w:val="left"/>
              <w:rPr>
                <w:rFonts w:ascii="宋体" w:hAnsi="宋体" w:cs="宋体"/>
                <w:kern w:val="0"/>
                <w:szCs w:val="21"/>
              </w:rPr>
            </w:pPr>
          </w:p>
        </w:tc>
        <w:tc>
          <w:tcPr>
            <w:tcW w:w="731" w:type="dxa"/>
            <w:tcBorders>
              <w:top w:val="nil"/>
              <w:left w:val="nil"/>
              <w:bottom w:val="single" w:sz="4" w:space="0" w:color="auto"/>
              <w:right w:val="single" w:sz="4" w:space="0" w:color="auto"/>
            </w:tcBorders>
            <w:vAlign w:val="center"/>
          </w:tcPr>
          <w:p w14:paraId="08AC9C73"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c>
          <w:tcPr>
            <w:tcW w:w="1286" w:type="dxa"/>
            <w:tcBorders>
              <w:top w:val="nil"/>
              <w:left w:val="nil"/>
              <w:bottom w:val="single" w:sz="4" w:space="0" w:color="auto"/>
              <w:right w:val="single" w:sz="4" w:space="0" w:color="auto"/>
            </w:tcBorders>
            <w:vAlign w:val="center"/>
          </w:tcPr>
          <w:p w14:paraId="60FA9149"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r>
      <w:tr w:rsidR="00AA2CA8" w14:paraId="0EFADD32" w14:textId="77777777" w:rsidTr="00A54B8F">
        <w:trPr>
          <w:trHeight w:val="457"/>
          <w:jc w:val="right"/>
        </w:trPr>
        <w:tc>
          <w:tcPr>
            <w:tcW w:w="456" w:type="dxa"/>
            <w:vMerge/>
            <w:tcBorders>
              <w:top w:val="nil"/>
              <w:left w:val="single" w:sz="4" w:space="0" w:color="auto"/>
              <w:bottom w:val="single" w:sz="4" w:space="0" w:color="auto"/>
              <w:right w:val="single" w:sz="4" w:space="0" w:color="auto"/>
            </w:tcBorders>
            <w:vAlign w:val="center"/>
          </w:tcPr>
          <w:p w14:paraId="4F216C73" w14:textId="77777777" w:rsidR="00AA2CA8" w:rsidRDefault="00AA2CA8" w:rsidP="00A54B8F">
            <w:pPr>
              <w:widowControl/>
              <w:jc w:val="left"/>
              <w:rPr>
                <w:rFonts w:ascii="宋体" w:hAnsi="宋体" w:cs="宋体"/>
                <w:kern w:val="0"/>
                <w:szCs w:val="21"/>
              </w:rPr>
            </w:pPr>
          </w:p>
        </w:tc>
        <w:tc>
          <w:tcPr>
            <w:tcW w:w="833" w:type="dxa"/>
            <w:vMerge/>
            <w:tcBorders>
              <w:top w:val="nil"/>
              <w:left w:val="single" w:sz="4" w:space="0" w:color="auto"/>
              <w:bottom w:val="single" w:sz="4" w:space="0" w:color="auto"/>
              <w:right w:val="single" w:sz="4" w:space="0" w:color="auto"/>
            </w:tcBorders>
            <w:vAlign w:val="center"/>
          </w:tcPr>
          <w:p w14:paraId="504A60E7" w14:textId="77777777" w:rsidR="00AA2CA8" w:rsidRDefault="00AA2CA8" w:rsidP="00A54B8F">
            <w:pPr>
              <w:widowControl/>
              <w:jc w:val="left"/>
              <w:rPr>
                <w:rFonts w:ascii="宋体" w:hAnsi="宋体" w:cs="宋体"/>
                <w:kern w:val="0"/>
                <w:szCs w:val="21"/>
              </w:rPr>
            </w:pPr>
          </w:p>
        </w:tc>
        <w:tc>
          <w:tcPr>
            <w:tcW w:w="10058" w:type="dxa"/>
            <w:tcBorders>
              <w:top w:val="nil"/>
              <w:left w:val="nil"/>
              <w:bottom w:val="single" w:sz="4" w:space="0" w:color="auto"/>
              <w:right w:val="single" w:sz="4" w:space="0" w:color="auto"/>
            </w:tcBorders>
            <w:vAlign w:val="center"/>
          </w:tcPr>
          <w:p w14:paraId="507451B0"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7、进入缺氧或有毒气体设备内作业时，应将与其相通的管道加盲板隔绝；</w:t>
            </w:r>
          </w:p>
        </w:tc>
        <w:tc>
          <w:tcPr>
            <w:tcW w:w="857" w:type="dxa"/>
            <w:vMerge/>
            <w:tcBorders>
              <w:top w:val="nil"/>
              <w:left w:val="single" w:sz="4" w:space="0" w:color="auto"/>
              <w:bottom w:val="single" w:sz="4" w:space="0" w:color="000000"/>
              <w:right w:val="single" w:sz="4" w:space="0" w:color="auto"/>
            </w:tcBorders>
            <w:vAlign w:val="center"/>
          </w:tcPr>
          <w:p w14:paraId="196EA9A0" w14:textId="77777777" w:rsidR="00AA2CA8" w:rsidRDefault="00AA2CA8" w:rsidP="00A54B8F">
            <w:pPr>
              <w:widowControl/>
              <w:jc w:val="left"/>
              <w:rPr>
                <w:rFonts w:ascii="宋体" w:hAnsi="宋体" w:cs="宋体"/>
                <w:kern w:val="0"/>
                <w:szCs w:val="21"/>
              </w:rPr>
            </w:pPr>
          </w:p>
        </w:tc>
        <w:tc>
          <w:tcPr>
            <w:tcW w:w="731" w:type="dxa"/>
            <w:tcBorders>
              <w:top w:val="nil"/>
              <w:left w:val="nil"/>
              <w:bottom w:val="single" w:sz="4" w:space="0" w:color="auto"/>
              <w:right w:val="single" w:sz="4" w:space="0" w:color="auto"/>
            </w:tcBorders>
            <w:vAlign w:val="center"/>
          </w:tcPr>
          <w:p w14:paraId="456E2D0D"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c>
          <w:tcPr>
            <w:tcW w:w="1286" w:type="dxa"/>
            <w:tcBorders>
              <w:top w:val="nil"/>
              <w:left w:val="nil"/>
              <w:bottom w:val="single" w:sz="4" w:space="0" w:color="auto"/>
              <w:right w:val="single" w:sz="4" w:space="0" w:color="auto"/>
            </w:tcBorders>
            <w:vAlign w:val="center"/>
          </w:tcPr>
          <w:p w14:paraId="2EC321F7"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r>
      <w:tr w:rsidR="00AA2CA8" w14:paraId="6C1EADA2" w14:textId="77777777" w:rsidTr="00A54B8F">
        <w:trPr>
          <w:trHeight w:val="619"/>
          <w:jc w:val="right"/>
        </w:trPr>
        <w:tc>
          <w:tcPr>
            <w:tcW w:w="456" w:type="dxa"/>
            <w:vMerge/>
            <w:tcBorders>
              <w:top w:val="nil"/>
              <w:left w:val="single" w:sz="4" w:space="0" w:color="auto"/>
              <w:bottom w:val="single" w:sz="4" w:space="0" w:color="auto"/>
              <w:right w:val="single" w:sz="4" w:space="0" w:color="auto"/>
            </w:tcBorders>
            <w:vAlign w:val="center"/>
          </w:tcPr>
          <w:p w14:paraId="4904802F" w14:textId="77777777" w:rsidR="00AA2CA8" w:rsidRDefault="00AA2CA8" w:rsidP="00A54B8F">
            <w:pPr>
              <w:widowControl/>
              <w:jc w:val="left"/>
              <w:rPr>
                <w:rFonts w:ascii="宋体" w:hAnsi="宋体" w:cs="宋体"/>
                <w:kern w:val="0"/>
                <w:szCs w:val="21"/>
              </w:rPr>
            </w:pPr>
          </w:p>
        </w:tc>
        <w:tc>
          <w:tcPr>
            <w:tcW w:w="833" w:type="dxa"/>
            <w:vMerge/>
            <w:tcBorders>
              <w:top w:val="nil"/>
              <w:left w:val="single" w:sz="4" w:space="0" w:color="auto"/>
              <w:bottom w:val="single" w:sz="4" w:space="0" w:color="auto"/>
              <w:right w:val="single" w:sz="4" w:space="0" w:color="auto"/>
            </w:tcBorders>
            <w:vAlign w:val="center"/>
          </w:tcPr>
          <w:p w14:paraId="4CB66DAE" w14:textId="77777777" w:rsidR="00AA2CA8" w:rsidRDefault="00AA2CA8" w:rsidP="00A54B8F">
            <w:pPr>
              <w:widowControl/>
              <w:jc w:val="left"/>
              <w:rPr>
                <w:rFonts w:ascii="宋体" w:hAnsi="宋体" w:cs="宋体"/>
                <w:kern w:val="0"/>
                <w:szCs w:val="21"/>
              </w:rPr>
            </w:pPr>
          </w:p>
        </w:tc>
        <w:tc>
          <w:tcPr>
            <w:tcW w:w="10058" w:type="dxa"/>
            <w:tcBorders>
              <w:top w:val="nil"/>
              <w:left w:val="nil"/>
              <w:bottom w:val="single" w:sz="4" w:space="0" w:color="auto"/>
              <w:right w:val="single" w:sz="4" w:space="0" w:color="auto"/>
            </w:tcBorders>
            <w:vAlign w:val="center"/>
          </w:tcPr>
          <w:p w14:paraId="0D9A878D"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8、对产生和散发有毒有害物质的工艺设备，加强维护定期检修，保持设施完好，杜绝跑、冒、滴、漏。各种防毒防尘的设施，未经批准不准拆除。</w:t>
            </w:r>
          </w:p>
        </w:tc>
        <w:tc>
          <w:tcPr>
            <w:tcW w:w="857" w:type="dxa"/>
            <w:vMerge/>
            <w:tcBorders>
              <w:top w:val="nil"/>
              <w:left w:val="single" w:sz="4" w:space="0" w:color="auto"/>
              <w:bottom w:val="single" w:sz="4" w:space="0" w:color="000000"/>
              <w:right w:val="single" w:sz="4" w:space="0" w:color="auto"/>
            </w:tcBorders>
            <w:vAlign w:val="center"/>
          </w:tcPr>
          <w:p w14:paraId="7C4EEFCE" w14:textId="77777777" w:rsidR="00AA2CA8" w:rsidRDefault="00AA2CA8" w:rsidP="00A54B8F">
            <w:pPr>
              <w:widowControl/>
              <w:jc w:val="left"/>
              <w:rPr>
                <w:rFonts w:ascii="宋体" w:hAnsi="宋体" w:cs="宋体"/>
                <w:kern w:val="0"/>
                <w:szCs w:val="21"/>
              </w:rPr>
            </w:pPr>
          </w:p>
        </w:tc>
        <w:tc>
          <w:tcPr>
            <w:tcW w:w="731" w:type="dxa"/>
            <w:tcBorders>
              <w:top w:val="nil"/>
              <w:left w:val="nil"/>
              <w:bottom w:val="single" w:sz="4" w:space="0" w:color="auto"/>
              <w:right w:val="single" w:sz="4" w:space="0" w:color="auto"/>
            </w:tcBorders>
            <w:vAlign w:val="center"/>
          </w:tcPr>
          <w:p w14:paraId="7B52ABE4"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c>
          <w:tcPr>
            <w:tcW w:w="1286" w:type="dxa"/>
            <w:tcBorders>
              <w:top w:val="nil"/>
              <w:left w:val="nil"/>
              <w:bottom w:val="single" w:sz="4" w:space="0" w:color="auto"/>
              <w:right w:val="single" w:sz="4" w:space="0" w:color="auto"/>
            </w:tcBorders>
            <w:vAlign w:val="center"/>
          </w:tcPr>
          <w:p w14:paraId="2D9945FC"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r>
      <w:tr w:rsidR="00AA2CA8" w14:paraId="54C91EAA" w14:textId="77777777" w:rsidTr="00A54B8F">
        <w:trPr>
          <w:trHeight w:val="798"/>
          <w:jc w:val="right"/>
        </w:trPr>
        <w:tc>
          <w:tcPr>
            <w:tcW w:w="456" w:type="dxa"/>
            <w:vMerge/>
            <w:tcBorders>
              <w:top w:val="nil"/>
              <w:left w:val="single" w:sz="4" w:space="0" w:color="auto"/>
              <w:bottom w:val="single" w:sz="4" w:space="0" w:color="auto"/>
              <w:right w:val="single" w:sz="4" w:space="0" w:color="auto"/>
            </w:tcBorders>
            <w:vAlign w:val="center"/>
          </w:tcPr>
          <w:p w14:paraId="6FF81EED" w14:textId="77777777" w:rsidR="00AA2CA8" w:rsidRDefault="00AA2CA8" w:rsidP="00A54B8F">
            <w:pPr>
              <w:widowControl/>
              <w:jc w:val="left"/>
              <w:rPr>
                <w:rFonts w:ascii="宋体" w:hAnsi="宋体" w:cs="宋体"/>
                <w:kern w:val="0"/>
                <w:szCs w:val="21"/>
              </w:rPr>
            </w:pPr>
          </w:p>
        </w:tc>
        <w:tc>
          <w:tcPr>
            <w:tcW w:w="833" w:type="dxa"/>
            <w:vMerge/>
            <w:tcBorders>
              <w:top w:val="nil"/>
              <w:left w:val="single" w:sz="4" w:space="0" w:color="auto"/>
              <w:bottom w:val="single" w:sz="4" w:space="0" w:color="auto"/>
              <w:right w:val="single" w:sz="4" w:space="0" w:color="auto"/>
            </w:tcBorders>
            <w:vAlign w:val="center"/>
          </w:tcPr>
          <w:p w14:paraId="1CC76CB3" w14:textId="77777777" w:rsidR="00AA2CA8" w:rsidRDefault="00AA2CA8" w:rsidP="00A54B8F">
            <w:pPr>
              <w:widowControl/>
              <w:jc w:val="left"/>
              <w:rPr>
                <w:rFonts w:ascii="宋体" w:hAnsi="宋体" w:cs="宋体"/>
                <w:kern w:val="0"/>
                <w:szCs w:val="21"/>
              </w:rPr>
            </w:pPr>
          </w:p>
        </w:tc>
        <w:tc>
          <w:tcPr>
            <w:tcW w:w="10058" w:type="dxa"/>
            <w:tcBorders>
              <w:top w:val="nil"/>
              <w:left w:val="nil"/>
              <w:bottom w:val="single" w:sz="4" w:space="0" w:color="auto"/>
              <w:right w:val="single" w:sz="4" w:space="0" w:color="auto"/>
            </w:tcBorders>
            <w:vAlign w:val="center"/>
          </w:tcPr>
          <w:p w14:paraId="29A1D995" w14:textId="77777777" w:rsidR="00AA2CA8" w:rsidRDefault="00AA2CA8" w:rsidP="00A54B8F">
            <w:pPr>
              <w:widowControl/>
              <w:rPr>
                <w:rFonts w:ascii="宋体" w:hAnsi="宋体" w:cs="宋体"/>
                <w:kern w:val="0"/>
                <w:szCs w:val="21"/>
              </w:rPr>
            </w:pPr>
            <w:r>
              <w:rPr>
                <w:rFonts w:ascii="宋体" w:hAnsi="宋体" w:cs="宋体" w:hint="eastAsia"/>
                <w:kern w:val="0"/>
                <w:szCs w:val="21"/>
              </w:rPr>
              <w:t>9、所有盛装有毒有害物质的容器，必须符合安全要求防止泄漏和扩散，容器外部应有警告标志，不合格的包装不准出厂。</w:t>
            </w:r>
          </w:p>
        </w:tc>
        <w:tc>
          <w:tcPr>
            <w:tcW w:w="857" w:type="dxa"/>
            <w:vMerge/>
            <w:tcBorders>
              <w:top w:val="nil"/>
              <w:left w:val="single" w:sz="4" w:space="0" w:color="auto"/>
              <w:bottom w:val="single" w:sz="4" w:space="0" w:color="000000"/>
              <w:right w:val="single" w:sz="4" w:space="0" w:color="auto"/>
            </w:tcBorders>
            <w:vAlign w:val="center"/>
          </w:tcPr>
          <w:p w14:paraId="4124F8B4" w14:textId="77777777" w:rsidR="00AA2CA8" w:rsidRDefault="00AA2CA8" w:rsidP="00A54B8F">
            <w:pPr>
              <w:widowControl/>
              <w:jc w:val="left"/>
              <w:rPr>
                <w:rFonts w:ascii="宋体" w:hAnsi="宋体" w:cs="宋体"/>
                <w:kern w:val="0"/>
                <w:szCs w:val="21"/>
              </w:rPr>
            </w:pPr>
          </w:p>
        </w:tc>
        <w:tc>
          <w:tcPr>
            <w:tcW w:w="731" w:type="dxa"/>
            <w:tcBorders>
              <w:top w:val="nil"/>
              <w:left w:val="nil"/>
              <w:bottom w:val="single" w:sz="4" w:space="0" w:color="auto"/>
              <w:right w:val="single" w:sz="4" w:space="0" w:color="auto"/>
            </w:tcBorders>
            <w:vAlign w:val="center"/>
          </w:tcPr>
          <w:p w14:paraId="4265E77C"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c>
          <w:tcPr>
            <w:tcW w:w="1286" w:type="dxa"/>
            <w:tcBorders>
              <w:top w:val="nil"/>
              <w:left w:val="nil"/>
              <w:bottom w:val="single" w:sz="4" w:space="0" w:color="auto"/>
              <w:right w:val="single" w:sz="4" w:space="0" w:color="auto"/>
            </w:tcBorders>
            <w:vAlign w:val="center"/>
          </w:tcPr>
          <w:p w14:paraId="5A6E4E92"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r>
      <w:tr w:rsidR="00AA2CA8" w14:paraId="6796FD4D" w14:textId="77777777" w:rsidTr="00A54B8F">
        <w:trPr>
          <w:trHeight w:val="980"/>
          <w:jc w:val="right"/>
        </w:trPr>
        <w:tc>
          <w:tcPr>
            <w:tcW w:w="1289" w:type="dxa"/>
            <w:gridSpan w:val="2"/>
            <w:tcBorders>
              <w:top w:val="single" w:sz="4" w:space="0" w:color="auto"/>
              <w:left w:val="single" w:sz="4" w:space="0" w:color="auto"/>
              <w:bottom w:val="single" w:sz="4" w:space="0" w:color="auto"/>
              <w:right w:val="single" w:sz="4" w:space="0" w:color="auto"/>
            </w:tcBorders>
            <w:vAlign w:val="center"/>
          </w:tcPr>
          <w:p w14:paraId="42AA419D" w14:textId="77777777" w:rsidR="00AA2CA8" w:rsidRDefault="00AA2CA8" w:rsidP="00A54B8F">
            <w:pPr>
              <w:widowControl/>
              <w:jc w:val="center"/>
              <w:rPr>
                <w:rFonts w:ascii="宋体" w:hAnsi="宋体" w:cs="宋体"/>
                <w:kern w:val="0"/>
                <w:szCs w:val="21"/>
              </w:rPr>
            </w:pPr>
            <w:r>
              <w:rPr>
                <w:rFonts w:ascii="宋体" w:hAnsi="宋体" w:cs="宋体" w:hint="eastAsia"/>
                <w:kern w:val="0"/>
                <w:szCs w:val="21"/>
              </w:rPr>
              <w:t>检查结果的考核与奖惩</w:t>
            </w:r>
          </w:p>
        </w:tc>
        <w:tc>
          <w:tcPr>
            <w:tcW w:w="12932" w:type="dxa"/>
            <w:gridSpan w:val="4"/>
            <w:tcBorders>
              <w:top w:val="single" w:sz="4" w:space="0" w:color="auto"/>
              <w:left w:val="nil"/>
              <w:bottom w:val="single" w:sz="4" w:space="0" w:color="auto"/>
              <w:right w:val="single" w:sz="4" w:space="0" w:color="auto"/>
            </w:tcBorders>
            <w:vAlign w:val="center"/>
          </w:tcPr>
          <w:p w14:paraId="18A4066B" w14:textId="77777777" w:rsidR="00AA2CA8" w:rsidRDefault="00AA2CA8" w:rsidP="00A54B8F">
            <w:pPr>
              <w:widowControl/>
              <w:jc w:val="center"/>
              <w:rPr>
                <w:rFonts w:ascii="宋体" w:hAnsi="宋体" w:cs="宋体"/>
                <w:kern w:val="0"/>
                <w:szCs w:val="21"/>
              </w:rPr>
            </w:pPr>
            <w:r>
              <w:rPr>
                <w:rFonts w:ascii="宋体" w:hAnsi="宋体" w:cs="宋体" w:hint="eastAsia"/>
                <w:kern w:val="0"/>
                <w:szCs w:val="21"/>
              </w:rPr>
              <w:t xml:space="preserve">　</w:t>
            </w:r>
          </w:p>
        </w:tc>
      </w:tr>
    </w:tbl>
    <w:p w14:paraId="26806949" w14:textId="77777777" w:rsidR="00AA2CA8" w:rsidRDefault="00AA2CA8" w:rsidP="00AA2CA8">
      <w:pPr>
        <w:pStyle w:val="1"/>
        <w:spacing w:line="400" w:lineRule="exact"/>
        <w:jc w:val="center"/>
        <w:rPr>
          <w:sz w:val="32"/>
          <w:szCs w:val="32"/>
        </w:rPr>
        <w:sectPr w:rsidR="00AA2CA8">
          <w:type w:val="nextColumn"/>
          <w:pgSz w:w="16838" w:h="11906" w:orient="landscape"/>
          <w:pgMar w:top="777" w:right="1440" w:bottom="1418" w:left="1440" w:header="851" w:footer="737" w:gutter="0"/>
          <w:paperSrc w:first="7" w:other="7"/>
          <w:cols w:space="720"/>
          <w:docGrid w:linePitch="312"/>
        </w:sectPr>
      </w:pPr>
    </w:p>
    <w:p w14:paraId="2753E818" w14:textId="77777777" w:rsidR="00920293" w:rsidRPr="00A54B8F" w:rsidRDefault="00273C2B" w:rsidP="00A54B8F">
      <w:pPr>
        <w:pStyle w:val="12"/>
        <w:spacing w:before="0" w:after="0" w:line="460" w:lineRule="exact"/>
        <w:ind w:left="2" w:firstLineChars="466" w:firstLine="1310"/>
        <w:outlineLvl w:val="0"/>
        <w:rPr>
          <w:bCs w:val="0"/>
        </w:rPr>
      </w:pPr>
      <w:bookmarkStart w:id="252" w:name="_Toc334616279"/>
      <w:bookmarkStart w:id="253" w:name="_Toc391046415"/>
      <w:r w:rsidRPr="00A54B8F">
        <w:rPr>
          <w:rFonts w:hint="eastAsia"/>
          <w:bCs w:val="0"/>
        </w:rPr>
        <w:lastRenderedPageBreak/>
        <w:t>表</w:t>
      </w:r>
      <w:r w:rsidR="007D7F45" w:rsidRPr="00A54B8F">
        <w:rPr>
          <w:rFonts w:hint="eastAsia"/>
          <w:bCs w:val="0"/>
        </w:rPr>
        <w:t xml:space="preserve">11.6 </w:t>
      </w:r>
      <w:r w:rsidR="00920293" w:rsidRPr="00A54B8F">
        <w:rPr>
          <w:rFonts w:hint="eastAsia"/>
          <w:bCs w:val="0"/>
        </w:rPr>
        <w:t>安全装置</w:t>
      </w:r>
      <w:r w:rsidR="007D7F45" w:rsidRPr="00A54B8F">
        <w:rPr>
          <w:rFonts w:hint="eastAsia"/>
          <w:bCs w:val="0"/>
        </w:rPr>
        <w:t>设施专业</w:t>
      </w:r>
      <w:r w:rsidR="00920293" w:rsidRPr="00A54B8F">
        <w:rPr>
          <w:rFonts w:hint="eastAsia"/>
          <w:bCs w:val="0"/>
        </w:rPr>
        <w:t>安全检查表</w:t>
      </w:r>
      <w:bookmarkEnd w:id="252"/>
      <w:bookmarkEnd w:id="253"/>
    </w:p>
    <w:p w14:paraId="58FB9AA3" w14:textId="77777777" w:rsidR="00920293" w:rsidRDefault="00920293" w:rsidP="009D7577">
      <w:pPr>
        <w:spacing w:beforeLines="50" w:before="156"/>
        <w:ind w:leftChars="-85" w:left="-178" w:firstLineChars="2500" w:firstLine="7000"/>
        <w:rPr>
          <w:rFonts w:ascii="宋体" w:hAnsi="宋体" w:cs="宋体"/>
          <w:kern w:val="0"/>
          <w:sz w:val="28"/>
          <w:szCs w:val="28"/>
        </w:rPr>
      </w:pPr>
      <w:r>
        <w:rPr>
          <w:rFonts w:ascii="宋体" w:hAnsi="宋体" w:cs="宋体" w:hint="eastAsia"/>
          <w:kern w:val="0"/>
          <w:sz w:val="28"/>
          <w:szCs w:val="28"/>
        </w:rPr>
        <w:t>年   月   日</w:t>
      </w:r>
    </w:p>
    <w:tbl>
      <w:tblPr>
        <w:tblW w:w="0" w:type="auto"/>
        <w:tblInd w:w="534" w:type="dxa"/>
        <w:tblLayout w:type="fixed"/>
        <w:tblLook w:val="0000" w:firstRow="0" w:lastRow="0" w:firstColumn="0" w:lastColumn="0" w:noHBand="0" w:noVBand="0"/>
      </w:tblPr>
      <w:tblGrid>
        <w:gridCol w:w="553"/>
        <w:gridCol w:w="902"/>
        <w:gridCol w:w="5040"/>
        <w:gridCol w:w="900"/>
        <w:gridCol w:w="900"/>
        <w:gridCol w:w="1643"/>
      </w:tblGrid>
      <w:tr w:rsidR="00920293" w:rsidRPr="00AA2CA8" w14:paraId="73BFAE69" w14:textId="77777777" w:rsidTr="00AA2CA8">
        <w:trPr>
          <w:trHeight w:val="443"/>
        </w:trPr>
        <w:tc>
          <w:tcPr>
            <w:tcW w:w="553" w:type="dxa"/>
            <w:vMerge w:val="restart"/>
            <w:tcBorders>
              <w:top w:val="single" w:sz="4" w:space="0" w:color="auto"/>
              <w:left w:val="single" w:sz="4" w:space="0" w:color="auto"/>
              <w:bottom w:val="single" w:sz="4" w:space="0" w:color="auto"/>
              <w:right w:val="single" w:sz="4" w:space="0" w:color="auto"/>
            </w:tcBorders>
            <w:vAlign w:val="center"/>
          </w:tcPr>
          <w:p w14:paraId="476848B7"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序号</w:t>
            </w:r>
          </w:p>
        </w:tc>
        <w:tc>
          <w:tcPr>
            <w:tcW w:w="902" w:type="dxa"/>
            <w:vMerge w:val="restart"/>
            <w:tcBorders>
              <w:top w:val="single" w:sz="4" w:space="0" w:color="auto"/>
              <w:left w:val="single" w:sz="4" w:space="0" w:color="auto"/>
              <w:bottom w:val="single" w:sz="4" w:space="0" w:color="auto"/>
              <w:right w:val="single" w:sz="4" w:space="0" w:color="auto"/>
            </w:tcBorders>
            <w:vAlign w:val="center"/>
          </w:tcPr>
          <w:p w14:paraId="06BA64BC"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检查项目</w:t>
            </w:r>
          </w:p>
        </w:tc>
        <w:tc>
          <w:tcPr>
            <w:tcW w:w="5040" w:type="dxa"/>
            <w:vMerge w:val="restart"/>
            <w:tcBorders>
              <w:top w:val="single" w:sz="4" w:space="0" w:color="auto"/>
              <w:left w:val="single" w:sz="4" w:space="0" w:color="auto"/>
              <w:bottom w:val="single" w:sz="4" w:space="0" w:color="auto"/>
              <w:right w:val="single" w:sz="4" w:space="0" w:color="auto"/>
            </w:tcBorders>
            <w:vAlign w:val="center"/>
          </w:tcPr>
          <w:p w14:paraId="37B72204"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检查内容</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07A0C341"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检查办法</w:t>
            </w:r>
          </w:p>
        </w:tc>
        <w:tc>
          <w:tcPr>
            <w:tcW w:w="2543" w:type="dxa"/>
            <w:gridSpan w:val="2"/>
            <w:tcBorders>
              <w:top w:val="single" w:sz="4" w:space="0" w:color="auto"/>
              <w:left w:val="nil"/>
              <w:bottom w:val="single" w:sz="4" w:space="0" w:color="auto"/>
              <w:right w:val="single" w:sz="4" w:space="0" w:color="auto"/>
            </w:tcBorders>
            <w:vAlign w:val="center"/>
          </w:tcPr>
          <w:p w14:paraId="3D6F5940"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检查评议</w:t>
            </w:r>
          </w:p>
        </w:tc>
      </w:tr>
      <w:tr w:rsidR="00920293" w:rsidRPr="00AA2CA8" w14:paraId="315DF8A1" w14:textId="77777777" w:rsidTr="00AA2CA8">
        <w:trPr>
          <w:trHeight w:val="443"/>
        </w:trPr>
        <w:tc>
          <w:tcPr>
            <w:tcW w:w="553" w:type="dxa"/>
            <w:vMerge/>
            <w:tcBorders>
              <w:top w:val="single" w:sz="4" w:space="0" w:color="auto"/>
              <w:left w:val="single" w:sz="4" w:space="0" w:color="auto"/>
              <w:bottom w:val="single" w:sz="4" w:space="0" w:color="auto"/>
              <w:right w:val="single" w:sz="4" w:space="0" w:color="auto"/>
            </w:tcBorders>
            <w:vAlign w:val="center"/>
          </w:tcPr>
          <w:p w14:paraId="1B92DAE6" w14:textId="77777777" w:rsidR="00920293" w:rsidRPr="00AA2CA8" w:rsidRDefault="00920293" w:rsidP="00273C2B">
            <w:pPr>
              <w:widowControl/>
              <w:jc w:val="left"/>
              <w:rPr>
                <w:rFonts w:asciiTheme="minorEastAsia" w:hAnsiTheme="minorEastAsia" w:cs="宋体"/>
                <w:kern w:val="0"/>
                <w:szCs w:val="21"/>
              </w:rPr>
            </w:pPr>
          </w:p>
        </w:tc>
        <w:tc>
          <w:tcPr>
            <w:tcW w:w="902" w:type="dxa"/>
            <w:vMerge/>
            <w:tcBorders>
              <w:top w:val="single" w:sz="4" w:space="0" w:color="auto"/>
              <w:left w:val="single" w:sz="4" w:space="0" w:color="auto"/>
              <w:bottom w:val="single" w:sz="4" w:space="0" w:color="auto"/>
              <w:right w:val="single" w:sz="4" w:space="0" w:color="auto"/>
            </w:tcBorders>
            <w:vAlign w:val="center"/>
          </w:tcPr>
          <w:p w14:paraId="6BE45AA1" w14:textId="77777777" w:rsidR="00920293" w:rsidRPr="00AA2CA8" w:rsidRDefault="00920293" w:rsidP="00273C2B">
            <w:pPr>
              <w:widowControl/>
              <w:jc w:val="left"/>
              <w:rPr>
                <w:rFonts w:asciiTheme="minorEastAsia" w:hAnsiTheme="minorEastAsia" w:cs="宋体"/>
                <w:kern w:val="0"/>
                <w:szCs w:val="21"/>
              </w:rPr>
            </w:pPr>
          </w:p>
        </w:tc>
        <w:tc>
          <w:tcPr>
            <w:tcW w:w="5040" w:type="dxa"/>
            <w:vMerge/>
            <w:tcBorders>
              <w:top w:val="single" w:sz="4" w:space="0" w:color="auto"/>
              <w:left w:val="single" w:sz="4" w:space="0" w:color="auto"/>
              <w:bottom w:val="single" w:sz="4" w:space="0" w:color="auto"/>
              <w:right w:val="single" w:sz="4" w:space="0" w:color="auto"/>
            </w:tcBorders>
            <w:vAlign w:val="center"/>
          </w:tcPr>
          <w:p w14:paraId="3275D1B8" w14:textId="77777777" w:rsidR="00920293" w:rsidRPr="00AA2CA8" w:rsidRDefault="00920293" w:rsidP="00273C2B">
            <w:pPr>
              <w:widowControl/>
              <w:jc w:val="left"/>
              <w:rPr>
                <w:rFonts w:asciiTheme="minorEastAsia" w:hAnsiTheme="minorEastAsia" w:cs="宋体"/>
                <w:kern w:val="0"/>
                <w:szCs w:val="21"/>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6CFB43CD" w14:textId="77777777" w:rsidR="00920293" w:rsidRPr="00AA2CA8" w:rsidRDefault="00920293" w:rsidP="00273C2B">
            <w:pPr>
              <w:widowControl/>
              <w:jc w:val="left"/>
              <w:rPr>
                <w:rFonts w:asciiTheme="minorEastAsia" w:hAnsiTheme="minorEastAsia" w:cs="宋体"/>
                <w:kern w:val="0"/>
                <w:szCs w:val="21"/>
              </w:rPr>
            </w:pPr>
          </w:p>
        </w:tc>
        <w:tc>
          <w:tcPr>
            <w:tcW w:w="900" w:type="dxa"/>
            <w:vMerge w:val="restart"/>
            <w:tcBorders>
              <w:top w:val="single" w:sz="4" w:space="0" w:color="auto"/>
              <w:left w:val="single" w:sz="4" w:space="0" w:color="auto"/>
              <w:bottom w:val="single" w:sz="4" w:space="0" w:color="000000"/>
              <w:right w:val="nil"/>
            </w:tcBorders>
            <w:vAlign w:val="center"/>
          </w:tcPr>
          <w:p w14:paraId="7E650601"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符合</w:t>
            </w:r>
          </w:p>
        </w:tc>
        <w:tc>
          <w:tcPr>
            <w:tcW w:w="1643" w:type="dxa"/>
            <w:tcBorders>
              <w:top w:val="single" w:sz="4" w:space="0" w:color="auto"/>
              <w:left w:val="single" w:sz="4" w:space="0" w:color="auto"/>
              <w:bottom w:val="nil"/>
              <w:right w:val="single" w:sz="4" w:space="0" w:color="auto"/>
            </w:tcBorders>
            <w:vAlign w:val="center"/>
          </w:tcPr>
          <w:p w14:paraId="04A4625B"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不符合及</w:t>
            </w:r>
          </w:p>
        </w:tc>
      </w:tr>
      <w:tr w:rsidR="00920293" w:rsidRPr="00AA2CA8" w14:paraId="4A9CFAB5" w14:textId="77777777" w:rsidTr="00AA2CA8">
        <w:trPr>
          <w:trHeight w:val="81"/>
        </w:trPr>
        <w:tc>
          <w:tcPr>
            <w:tcW w:w="553" w:type="dxa"/>
            <w:vMerge/>
            <w:tcBorders>
              <w:top w:val="single" w:sz="4" w:space="0" w:color="auto"/>
              <w:left w:val="single" w:sz="4" w:space="0" w:color="auto"/>
              <w:bottom w:val="single" w:sz="4" w:space="0" w:color="auto"/>
              <w:right w:val="single" w:sz="4" w:space="0" w:color="auto"/>
            </w:tcBorders>
            <w:vAlign w:val="center"/>
          </w:tcPr>
          <w:p w14:paraId="7D17FB79" w14:textId="77777777" w:rsidR="00920293" w:rsidRPr="00AA2CA8" w:rsidRDefault="00920293" w:rsidP="00273C2B">
            <w:pPr>
              <w:widowControl/>
              <w:jc w:val="left"/>
              <w:rPr>
                <w:rFonts w:asciiTheme="minorEastAsia" w:hAnsiTheme="minorEastAsia" w:cs="宋体"/>
                <w:kern w:val="0"/>
                <w:szCs w:val="21"/>
              </w:rPr>
            </w:pPr>
          </w:p>
        </w:tc>
        <w:tc>
          <w:tcPr>
            <w:tcW w:w="902" w:type="dxa"/>
            <w:vMerge/>
            <w:tcBorders>
              <w:top w:val="single" w:sz="4" w:space="0" w:color="auto"/>
              <w:left w:val="single" w:sz="4" w:space="0" w:color="auto"/>
              <w:bottom w:val="single" w:sz="4" w:space="0" w:color="auto"/>
              <w:right w:val="single" w:sz="4" w:space="0" w:color="auto"/>
            </w:tcBorders>
            <w:vAlign w:val="center"/>
          </w:tcPr>
          <w:p w14:paraId="1C1739A2" w14:textId="77777777" w:rsidR="00920293" w:rsidRPr="00AA2CA8" w:rsidRDefault="00920293" w:rsidP="00273C2B">
            <w:pPr>
              <w:widowControl/>
              <w:jc w:val="left"/>
              <w:rPr>
                <w:rFonts w:asciiTheme="minorEastAsia" w:hAnsiTheme="minorEastAsia" w:cs="宋体"/>
                <w:kern w:val="0"/>
                <w:szCs w:val="21"/>
              </w:rPr>
            </w:pPr>
          </w:p>
        </w:tc>
        <w:tc>
          <w:tcPr>
            <w:tcW w:w="5040" w:type="dxa"/>
            <w:vMerge/>
            <w:tcBorders>
              <w:top w:val="single" w:sz="4" w:space="0" w:color="auto"/>
              <w:left w:val="single" w:sz="4" w:space="0" w:color="auto"/>
              <w:bottom w:val="single" w:sz="4" w:space="0" w:color="auto"/>
              <w:right w:val="single" w:sz="4" w:space="0" w:color="auto"/>
            </w:tcBorders>
            <w:vAlign w:val="center"/>
          </w:tcPr>
          <w:p w14:paraId="420ACC40" w14:textId="77777777" w:rsidR="00920293" w:rsidRPr="00AA2CA8" w:rsidRDefault="00920293" w:rsidP="00273C2B">
            <w:pPr>
              <w:widowControl/>
              <w:jc w:val="left"/>
              <w:rPr>
                <w:rFonts w:asciiTheme="minorEastAsia" w:hAnsiTheme="minorEastAsia" w:cs="宋体"/>
                <w:kern w:val="0"/>
                <w:szCs w:val="21"/>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334A8945" w14:textId="77777777" w:rsidR="00920293" w:rsidRPr="00AA2CA8" w:rsidRDefault="00920293" w:rsidP="00273C2B">
            <w:pPr>
              <w:widowControl/>
              <w:jc w:val="left"/>
              <w:rPr>
                <w:rFonts w:asciiTheme="minorEastAsia" w:hAnsiTheme="minorEastAsia" w:cs="宋体"/>
                <w:kern w:val="0"/>
                <w:szCs w:val="21"/>
              </w:rPr>
            </w:pPr>
          </w:p>
        </w:tc>
        <w:tc>
          <w:tcPr>
            <w:tcW w:w="900" w:type="dxa"/>
            <w:vMerge/>
            <w:tcBorders>
              <w:top w:val="single" w:sz="4" w:space="0" w:color="auto"/>
              <w:left w:val="single" w:sz="4" w:space="0" w:color="auto"/>
              <w:bottom w:val="single" w:sz="4" w:space="0" w:color="000000"/>
              <w:right w:val="nil"/>
            </w:tcBorders>
            <w:vAlign w:val="center"/>
          </w:tcPr>
          <w:p w14:paraId="4D80E39F" w14:textId="77777777" w:rsidR="00920293" w:rsidRPr="00AA2CA8" w:rsidRDefault="00920293" w:rsidP="00273C2B">
            <w:pPr>
              <w:widowControl/>
              <w:jc w:val="left"/>
              <w:rPr>
                <w:rFonts w:asciiTheme="minorEastAsia" w:hAnsiTheme="minorEastAsia" w:cs="宋体"/>
                <w:kern w:val="0"/>
                <w:szCs w:val="21"/>
              </w:rPr>
            </w:pPr>
          </w:p>
        </w:tc>
        <w:tc>
          <w:tcPr>
            <w:tcW w:w="1643" w:type="dxa"/>
            <w:tcBorders>
              <w:top w:val="nil"/>
              <w:left w:val="single" w:sz="4" w:space="0" w:color="auto"/>
              <w:bottom w:val="single" w:sz="4" w:space="0" w:color="auto"/>
              <w:right w:val="single" w:sz="4" w:space="0" w:color="auto"/>
            </w:tcBorders>
            <w:vAlign w:val="center"/>
          </w:tcPr>
          <w:p w14:paraId="64A93682"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主要问题</w:t>
            </w:r>
          </w:p>
        </w:tc>
      </w:tr>
      <w:tr w:rsidR="00920293" w:rsidRPr="00AA2CA8" w14:paraId="06157136" w14:textId="77777777" w:rsidTr="00AA2CA8">
        <w:trPr>
          <w:trHeight w:val="1409"/>
        </w:trPr>
        <w:tc>
          <w:tcPr>
            <w:tcW w:w="553" w:type="dxa"/>
            <w:vMerge w:val="restart"/>
            <w:tcBorders>
              <w:top w:val="nil"/>
              <w:left w:val="single" w:sz="4" w:space="0" w:color="auto"/>
              <w:bottom w:val="single" w:sz="4" w:space="0" w:color="auto"/>
              <w:right w:val="single" w:sz="4" w:space="0" w:color="auto"/>
            </w:tcBorders>
            <w:vAlign w:val="center"/>
          </w:tcPr>
          <w:p w14:paraId="034AD7A9"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1</w:t>
            </w:r>
          </w:p>
        </w:tc>
        <w:tc>
          <w:tcPr>
            <w:tcW w:w="902" w:type="dxa"/>
            <w:vMerge w:val="restart"/>
            <w:tcBorders>
              <w:top w:val="nil"/>
              <w:left w:val="single" w:sz="4" w:space="0" w:color="auto"/>
              <w:bottom w:val="single" w:sz="4" w:space="0" w:color="auto"/>
              <w:right w:val="single" w:sz="4" w:space="0" w:color="auto"/>
            </w:tcBorders>
            <w:vAlign w:val="center"/>
          </w:tcPr>
          <w:p w14:paraId="69402311"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消防设施</w:t>
            </w:r>
          </w:p>
        </w:tc>
        <w:tc>
          <w:tcPr>
            <w:tcW w:w="5040" w:type="dxa"/>
            <w:tcBorders>
              <w:top w:val="nil"/>
              <w:left w:val="nil"/>
              <w:bottom w:val="single" w:sz="4" w:space="0" w:color="auto"/>
              <w:right w:val="single" w:sz="4" w:space="0" w:color="auto"/>
            </w:tcBorders>
            <w:vAlign w:val="center"/>
          </w:tcPr>
          <w:p w14:paraId="5C8E379E" w14:textId="77777777" w:rsidR="00920293" w:rsidRPr="00AA2CA8" w:rsidRDefault="00920293" w:rsidP="00273C2B">
            <w:pPr>
              <w:widowControl/>
              <w:jc w:val="left"/>
              <w:rPr>
                <w:rFonts w:asciiTheme="minorEastAsia" w:hAnsiTheme="minorEastAsia" w:cs="宋体"/>
                <w:kern w:val="0"/>
                <w:szCs w:val="21"/>
              </w:rPr>
            </w:pPr>
            <w:r w:rsidRPr="00AA2CA8">
              <w:rPr>
                <w:rFonts w:asciiTheme="minorEastAsia" w:hAnsiTheme="minorEastAsia" w:cs="宋体" w:hint="eastAsia"/>
                <w:kern w:val="0"/>
                <w:szCs w:val="21"/>
              </w:rPr>
              <w:t>1、由安全科建立消防设施台帐, 并负责设备检测资料存档、管理。安全科应定期抽检消防系统的运行状况，发现问题及时返馈给维修部及相关单位、部门，及时处理；</w:t>
            </w:r>
          </w:p>
        </w:tc>
        <w:tc>
          <w:tcPr>
            <w:tcW w:w="900" w:type="dxa"/>
            <w:vMerge w:val="restart"/>
            <w:tcBorders>
              <w:top w:val="nil"/>
              <w:left w:val="single" w:sz="4" w:space="0" w:color="auto"/>
              <w:bottom w:val="single" w:sz="4" w:space="0" w:color="auto"/>
              <w:right w:val="single" w:sz="4" w:space="0" w:color="auto"/>
            </w:tcBorders>
            <w:vAlign w:val="center"/>
          </w:tcPr>
          <w:p w14:paraId="56F87D37"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看现场查记录</w:t>
            </w:r>
          </w:p>
        </w:tc>
        <w:tc>
          <w:tcPr>
            <w:tcW w:w="900" w:type="dxa"/>
            <w:tcBorders>
              <w:top w:val="nil"/>
              <w:left w:val="nil"/>
              <w:bottom w:val="single" w:sz="4" w:space="0" w:color="auto"/>
              <w:right w:val="single" w:sz="4" w:space="0" w:color="auto"/>
            </w:tcBorders>
            <w:vAlign w:val="center"/>
          </w:tcPr>
          <w:p w14:paraId="15E89880" w14:textId="77777777" w:rsidR="00920293" w:rsidRPr="00AA2CA8" w:rsidRDefault="00920293" w:rsidP="00273C2B">
            <w:pPr>
              <w:widowControl/>
              <w:jc w:val="left"/>
              <w:rPr>
                <w:rFonts w:asciiTheme="minorEastAsia" w:hAnsiTheme="minorEastAsia" w:cs="宋体"/>
                <w:kern w:val="0"/>
                <w:szCs w:val="21"/>
              </w:rPr>
            </w:pPr>
          </w:p>
        </w:tc>
        <w:tc>
          <w:tcPr>
            <w:tcW w:w="1643" w:type="dxa"/>
            <w:vMerge w:val="restart"/>
            <w:tcBorders>
              <w:top w:val="nil"/>
              <w:left w:val="single" w:sz="4" w:space="0" w:color="auto"/>
              <w:bottom w:val="single" w:sz="4" w:space="0" w:color="auto"/>
              <w:right w:val="single" w:sz="4" w:space="0" w:color="auto"/>
            </w:tcBorders>
            <w:vAlign w:val="center"/>
          </w:tcPr>
          <w:p w14:paraId="172F2119" w14:textId="77777777" w:rsidR="00920293" w:rsidRPr="00AA2CA8" w:rsidRDefault="00920293" w:rsidP="00273C2B">
            <w:pPr>
              <w:widowControl/>
              <w:jc w:val="center"/>
              <w:rPr>
                <w:rFonts w:asciiTheme="minorEastAsia" w:hAnsiTheme="minorEastAsia" w:cs="宋体"/>
                <w:kern w:val="0"/>
                <w:szCs w:val="21"/>
              </w:rPr>
            </w:pPr>
          </w:p>
        </w:tc>
      </w:tr>
      <w:tr w:rsidR="00920293" w:rsidRPr="00AA2CA8" w14:paraId="22EB38C3" w14:textId="77777777" w:rsidTr="00AA2CA8">
        <w:trPr>
          <w:trHeight w:val="1145"/>
        </w:trPr>
        <w:tc>
          <w:tcPr>
            <w:tcW w:w="553" w:type="dxa"/>
            <w:vMerge/>
            <w:tcBorders>
              <w:top w:val="nil"/>
              <w:left w:val="single" w:sz="4" w:space="0" w:color="auto"/>
              <w:bottom w:val="single" w:sz="4" w:space="0" w:color="auto"/>
              <w:right w:val="single" w:sz="4" w:space="0" w:color="auto"/>
            </w:tcBorders>
            <w:vAlign w:val="center"/>
          </w:tcPr>
          <w:p w14:paraId="7FA4CFC6" w14:textId="77777777" w:rsidR="00920293" w:rsidRPr="00AA2CA8" w:rsidRDefault="00920293" w:rsidP="00273C2B">
            <w:pPr>
              <w:widowControl/>
              <w:jc w:val="left"/>
              <w:rPr>
                <w:rFonts w:asciiTheme="minorEastAsia" w:hAnsiTheme="minorEastAsia" w:cs="宋体"/>
                <w:kern w:val="0"/>
                <w:szCs w:val="21"/>
              </w:rPr>
            </w:pPr>
          </w:p>
        </w:tc>
        <w:tc>
          <w:tcPr>
            <w:tcW w:w="902" w:type="dxa"/>
            <w:vMerge/>
            <w:tcBorders>
              <w:top w:val="nil"/>
              <w:left w:val="single" w:sz="4" w:space="0" w:color="auto"/>
              <w:bottom w:val="single" w:sz="4" w:space="0" w:color="auto"/>
              <w:right w:val="single" w:sz="4" w:space="0" w:color="auto"/>
            </w:tcBorders>
            <w:vAlign w:val="center"/>
          </w:tcPr>
          <w:p w14:paraId="70C3D0BE" w14:textId="77777777" w:rsidR="00920293" w:rsidRPr="00AA2CA8" w:rsidRDefault="00920293" w:rsidP="00273C2B">
            <w:pPr>
              <w:widowControl/>
              <w:jc w:val="left"/>
              <w:rPr>
                <w:rFonts w:asciiTheme="minorEastAsia" w:hAnsiTheme="minorEastAsia" w:cs="宋体"/>
                <w:kern w:val="0"/>
                <w:szCs w:val="21"/>
              </w:rPr>
            </w:pPr>
          </w:p>
        </w:tc>
        <w:tc>
          <w:tcPr>
            <w:tcW w:w="5040" w:type="dxa"/>
            <w:tcBorders>
              <w:top w:val="nil"/>
              <w:left w:val="nil"/>
              <w:bottom w:val="single" w:sz="4" w:space="0" w:color="auto"/>
              <w:right w:val="single" w:sz="4" w:space="0" w:color="auto"/>
            </w:tcBorders>
            <w:vAlign w:val="center"/>
          </w:tcPr>
          <w:p w14:paraId="232C05EE" w14:textId="77777777" w:rsidR="00920293" w:rsidRPr="00AA2CA8" w:rsidRDefault="00920293" w:rsidP="00273C2B">
            <w:pPr>
              <w:widowControl/>
              <w:jc w:val="left"/>
              <w:rPr>
                <w:rFonts w:asciiTheme="minorEastAsia" w:hAnsiTheme="minorEastAsia" w:cs="宋体"/>
                <w:kern w:val="0"/>
                <w:szCs w:val="21"/>
              </w:rPr>
            </w:pPr>
            <w:r w:rsidRPr="00AA2CA8">
              <w:rPr>
                <w:rFonts w:asciiTheme="minorEastAsia" w:hAnsiTheme="minorEastAsia" w:cs="宋体" w:hint="eastAsia"/>
                <w:kern w:val="0"/>
                <w:szCs w:val="21"/>
              </w:rPr>
              <w:t>2、灭火器材保养由器材存放地的部门负责保养。安全科应对供应商提供的灭火器材进行验收、跟踪；</w:t>
            </w:r>
          </w:p>
        </w:tc>
        <w:tc>
          <w:tcPr>
            <w:tcW w:w="900" w:type="dxa"/>
            <w:vMerge/>
            <w:tcBorders>
              <w:top w:val="nil"/>
              <w:left w:val="single" w:sz="4" w:space="0" w:color="auto"/>
              <w:bottom w:val="single" w:sz="4" w:space="0" w:color="auto"/>
              <w:right w:val="single" w:sz="4" w:space="0" w:color="auto"/>
            </w:tcBorders>
            <w:vAlign w:val="center"/>
          </w:tcPr>
          <w:p w14:paraId="6AEC4D81" w14:textId="77777777" w:rsidR="00920293" w:rsidRPr="00AA2CA8" w:rsidRDefault="00920293" w:rsidP="00273C2B">
            <w:pPr>
              <w:widowControl/>
              <w:jc w:val="left"/>
              <w:rPr>
                <w:rFonts w:asciiTheme="minorEastAsia" w:hAnsiTheme="minorEastAsia" w:cs="宋体"/>
                <w:kern w:val="0"/>
                <w:szCs w:val="21"/>
              </w:rPr>
            </w:pPr>
          </w:p>
        </w:tc>
        <w:tc>
          <w:tcPr>
            <w:tcW w:w="900" w:type="dxa"/>
            <w:tcBorders>
              <w:top w:val="nil"/>
              <w:left w:val="nil"/>
              <w:bottom w:val="single" w:sz="4" w:space="0" w:color="auto"/>
              <w:right w:val="single" w:sz="4" w:space="0" w:color="auto"/>
            </w:tcBorders>
            <w:vAlign w:val="center"/>
          </w:tcPr>
          <w:p w14:paraId="06664A19" w14:textId="77777777" w:rsidR="00920293" w:rsidRPr="00AA2CA8" w:rsidRDefault="00920293" w:rsidP="00273C2B">
            <w:pPr>
              <w:widowControl/>
              <w:jc w:val="left"/>
              <w:rPr>
                <w:rFonts w:asciiTheme="minorEastAsia" w:hAnsiTheme="minorEastAsia" w:cs="宋体"/>
                <w:kern w:val="0"/>
                <w:szCs w:val="21"/>
              </w:rPr>
            </w:pPr>
          </w:p>
        </w:tc>
        <w:tc>
          <w:tcPr>
            <w:tcW w:w="1643" w:type="dxa"/>
            <w:vMerge/>
            <w:tcBorders>
              <w:top w:val="nil"/>
              <w:left w:val="single" w:sz="4" w:space="0" w:color="auto"/>
              <w:bottom w:val="single" w:sz="4" w:space="0" w:color="auto"/>
              <w:right w:val="single" w:sz="4" w:space="0" w:color="auto"/>
            </w:tcBorders>
            <w:vAlign w:val="center"/>
          </w:tcPr>
          <w:p w14:paraId="1D355ADB" w14:textId="77777777" w:rsidR="00920293" w:rsidRPr="00AA2CA8" w:rsidRDefault="00920293" w:rsidP="00273C2B">
            <w:pPr>
              <w:widowControl/>
              <w:jc w:val="left"/>
              <w:rPr>
                <w:rFonts w:asciiTheme="minorEastAsia" w:hAnsiTheme="minorEastAsia" w:cs="宋体"/>
                <w:kern w:val="0"/>
                <w:szCs w:val="21"/>
              </w:rPr>
            </w:pPr>
          </w:p>
        </w:tc>
      </w:tr>
      <w:tr w:rsidR="00920293" w:rsidRPr="00AA2CA8" w14:paraId="01200161" w14:textId="77777777" w:rsidTr="00AA2CA8">
        <w:trPr>
          <w:trHeight w:val="822"/>
        </w:trPr>
        <w:tc>
          <w:tcPr>
            <w:tcW w:w="553" w:type="dxa"/>
            <w:vMerge/>
            <w:tcBorders>
              <w:top w:val="nil"/>
              <w:left w:val="single" w:sz="4" w:space="0" w:color="auto"/>
              <w:bottom w:val="single" w:sz="4" w:space="0" w:color="auto"/>
              <w:right w:val="single" w:sz="4" w:space="0" w:color="auto"/>
            </w:tcBorders>
            <w:vAlign w:val="center"/>
          </w:tcPr>
          <w:p w14:paraId="34ED42F8" w14:textId="77777777" w:rsidR="00920293" w:rsidRPr="00AA2CA8" w:rsidRDefault="00920293" w:rsidP="00273C2B">
            <w:pPr>
              <w:widowControl/>
              <w:jc w:val="left"/>
              <w:rPr>
                <w:rFonts w:asciiTheme="minorEastAsia" w:hAnsiTheme="minorEastAsia" w:cs="宋体"/>
                <w:kern w:val="0"/>
                <w:szCs w:val="21"/>
              </w:rPr>
            </w:pPr>
          </w:p>
        </w:tc>
        <w:tc>
          <w:tcPr>
            <w:tcW w:w="902" w:type="dxa"/>
            <w:vMerge/>
            <w:tcBorders>
              <w:top w:val="nil"/>
              <w:left w:val="single" w:sz="4" w:space="0" w:color="auto"/>
              <w:bottom w:val="single" w:sz="4" w:space="0" w:color="auto"/>
              <w:right w:val="single" w:sz="4" w:space="0" w:color="auto"/>
            </w:tcBorders>
            <w:vAlign w:val="center"/>
          </w:tcPr>
          <w:p w14:paraId="0D2EEB6E" w14:textId="77777777" w:rsidR="00920293" w:rsidRPr="00AA2CA8" w:rsidRDefault="00920293" w:rsidP="00273C2B">
            <w:pPr>
              <w:widowControl/>
              <w:jc w:val="left"/>
              <w:rPr>
                <w:rFonts w:asciiTheme="minorEastAsia" w:hAnsiTheme="minorEastAsia" w:cs="宋体"/>
                <w:kern w:val="0"/>
                <w:szCs w:val="21"/>
              </w:rPr>
            </w:pPr>
          </w:p>
        </w:tc>
        <w:tc>
          <w:tcPr>
            <w:tcW w:w="5040" w:type="dxa"/>
            <w:tcBorders>
              <w:top w:val="nil"/>
              <w:left w:val="nil"/>
              <w:bottom w:val="single" w:sz="4" w:space="0" w:color="auto"/>
              <w:right w:val="single" w:sz="4" w:space="0" w:color="auto"/>
            </w:tcBorders>
            <w:vAlign w:val="center"/>
          </w:tcPr>
          <w:p w14:paraId="5C0A8B70" w14:textId="77777777" w:rsidR="00920293" w:rsidRPr="00AA2CA8" w:rsidRDefault="00920293" w:rsidP="00273C2B">
            <w:pPr>
              <w:widowControl/>
              <w:jc w:val="left"/>
              <w:rPr>
                <w:rFonts w:asciiTheme="minorEastAsia" w:hAnsiTheme="minorEastAsia" w:cs="宋体"/>
                <w:kern w:val="0"/>
                <w:szCs w:val="21"/>
              </w:rPr>
            </w:pPr>
            <w:r w:rsidRPr="00AA2CA8">
              <w:rPr>
                <w:rFonts w:asciiTheme="minorEastAsia" w:hAnsiTheme="minorEastAsia" w:cs="宋体" w:hint="eastAsia"/>
                <w:kern w:val="0"/>
                <w:szCs w:val="21"/>
              </w:rPr>
              <w:t>3、如因工作中使用了灭火器材，事后应填写使用报告；安全科负责联系外协单位充装更新；</w:t>
            </w:r>
          </w:p>
        </w:tc>
        <w:tc>
          <w:tcPr>
            <w:tcW w:w="900" w:type="dxa"/>
            <w:vMerge/>
            <w:tcBorders>
              <w:top w:val="nil"/>
              <w:left w:val="single" w:sz="4" w:space="0" w:color="auto"/>
              <w:bottom w:val="single" w:sz="4" w:space="0" w:color="auto"/>
              <w:right w:val="single" w:sz="4" w:space="0" w:color="auto"/>
            </w:tcBorders>
            <w:vAlign w:val="center"/>
          </w:tcPr>
          <w:p w14:paraId="1B943589" w14:textId="77777777" w:rsidR="00920293" w:rsidRPr="00AA2CA8" w:rsidRDefault="00920293" w:rsidP="00273C2B">
            <w:pPr>
              <w:widowControl/>
              <w:jc w:val="left"/>
              <w:rPr>
                <w:rFonts w:asciiTheme="minorEastAsia" w:hAnsiTheme="minorEastAsia" w:cs="宋体"/>
                <w:kern w:val="0"/>
                <w:szCs w:val="21"/>
              </w:rPr>
            </w:pPr>
          </w:p>
        </w:tc>
        <w:tc>
          <w:tcPr>
            <w:tcW w:w="900" w:type="dxa"/>
            <w:tcBorders>
              <w:top w:val="nil"/>
              <w:left w:val="nil"/>
              <w:bottom w:val="single" w:sz="4" w:space="0" w:color="auto"/>
              <w:right w:val="single" w:sz="4" w:space="0" w:color="auto"/>
            </w:tcBorders>
            <w:vAlign w:val="center"/>
          </w:tcPr>
          <w:p w14:paraId="1FD68730" w14:textId="77777777" w:rsidR="00920293" w:rsidRPr="00AA2CA8" w:rsidRDefault="00920293" w:rsidP="00273C2B">
            <w:pPr>
              <w:widowControl/>
              <w:jc w:val="left"/>
              <w:rPr>
                <w:rFonts w:asciiTheme="minorEastAsia" w:hAnsiTheme="minorEastAsia" w:cs="宋体"/>
                <w:kern w:val="0"/>
                <w:szCs w:val="21"/>
              </w:rPr>
            </w:pPr>
          </w:p>
        </w:tc>
        <w:tc>
          <w:tcPr>
            <w:tcW w:w="1643" w:type="dxa"/>
            <w:vMerge/>
            <w:tcBorders>
              <w:top w:val="nil"/>
              <w:left w:val="single" w:sz="4" w:space="0" w:color="auto"/>
              <w:bottom w:val="single" w:sz="4" w:space="0" w:color="auto"/>
              <w:right w:val="single" w:sz="4" w:space="0" w:color="auto"/>
            </w:tcBorders>
            <w:vAlign w:val="center"/>
          </w:tcPr>
          <w:p w14:paraId="040CFBAE" w14:textId="77777777" w:rsidR="00920293" w:rsidRPr="00AA2CA8" w:rsidRDefault="00920293" w:rsidP="00273C2B">
            <w:pPr>
              <w:widowControl/>
              <w:jc w:val="left"/>
              <w:rPr>
                <w:rFonts w:asciiTheme="minorEastAsia" w:hAnsiTheme="minorEastAsia" w:cs="宋体"/>
                <w:kern w:val="0"/>
                <w:szCs w:val="21"/>
              </w:rPr>
            </w:pPr>
          </w:p>
        </w:tc>
      </w:tr>
      <w:tr w:rsidR="00920293" w:rsidRPr="00AA2CA8" w14:paraId="0A0EC7CF" w14:textId="77777777" w:rsidTr="00AA2CA8">
        <w:trPr>
          <w:trHeight w:val="1132"/>
        </w:trPr>
        <w:tc>
          <w:tcPr>
            <w:tcW w:w="553" w:type="dxa"/>
            <w:vMerge/>
            <w:tcBorders>
              <w:top w:val="nil"/>
              <w:left w:val="single" w:sz="4" w:space="0" w:color="auto"/>
              <w:bottom w:val="single" w:sz="4" w:space="0" w:color="auto"/>
              <w:right w:val="single" w:sz="4" w:space="0" w:color="auto"/>
            </w:tcBorders>
            <w:vAlign w:val="center"/>
          </w:tcPr>
          <w:p w14:paraId="43E19E6F" w14:textId="77777777" w:rsidR="00920293" w:rsidRPr="00AA2CA8" w:rsidRDefault="00920293" w:rsidP="00273C2B">
            <w:pPr>
              <w:widowControl/>
              <w:jc w:val="left"/>
              <w:rPr>
                <w:rFonts w:asciiTheme="minorEastAsia" w:hAnsiTheme="minorEastAsia" w:cs="宋体"/>
                <w:kern w:val="0"/>
                <w:szCs w:val="21"/>
              </w:rPr>
            </w:pPr>
          </w:p>
        </w:tc>
        <w:tc>
          <w:tcPr>
            <w:tcW w:w="902" w:type="dxa"/>
            <w:vMerge/>
            <w:tcBorders>
              <w:top w:val="nil"/>
              <w:left w:val="single" w:sz="4" w:space="0" w:color="auto"/>
              <w:bottom w:val="single" w:sz="4" w:space="0" w:color="auto"/>
              <w:right w:val="single" w:sz="4" w:space="0" w:color="auto"/>
            </w:tcBorders>
            <w:vAlign w:val="center"/>
          </w:tcPr>
          <w:p w14:paraId="4187EB02" w14:textId="77777777" w:rsidR="00920293" w:rsidRPr="00AA2CA8" w:rsidRDefault="00920293" w:rsidP="00273C2B">
            <w:pPr>
              <w:widowControl/>
              <w:jc w:val="left"/>
              <w:rPr>
                <w:rFonts w:asciiTheme="minorEastAsia" w:hAnsiTheme="minorEastAsia" w:cs="宋体"/>
                <w:kern w:val="0"/>
                <w:szCs w:val="21"/>
              </w:rPr>
            </w:pPr>
          </w:p>
        </w:tc>
        <w:tc>
          <w:tcPr>
            <w:tcW w:w="5040" w:type="dxa"/>
            <w:tcBorders>
              <w:top w:val="nil"/>
              <w:left w:val="nil"/>
              <w:bottom w:val="single" w:sz="4" w:space="0" w:color="auto"/>
              <w:right w:val="single" w:sz="4" w:space="0" w:color="auto"/>
            </w:tcBorders>
            <w:vAlign w:val="center"/>
          </w:tcPr>
          <w:p w14:paraId="164F7323" w14:textId="77777777" w:rsidR="00920293" w:rsidRPr="00AA2CA8" w:rsidRDefault="00920293" w:rsidP="00273C2B">
            <w:pPr>
              <w:widowControl/>
              <w:jc w:val="left"/>
              <w:rPr>
                <w:rFonts w:asciiTheme="minorEastAsia" w:hAnsiTheme="minorEastAsia" w:cs="宋体"/>
                <w:kern w:val="0"/>
                <w:szCs w:val="21"/>
              </w:rPr>
            </w:pPr>
            <w:r w:rsidRPr="00AA2CA8">
              <w:rPr>
                <w:rFonts w:asciiTheme="minorEastAsia" w:hAnsiTheme="minorEastAsia" w:cs="宋体" w:hint="eastAsia"/>
                <w:kern w:val="0"/>
                <w:szCs w:val="21"/>
              </w:rPr>
              <w:t>4、安全环保办应对公司员工进行消防知识、灭火器材的使用和保养方法进行培训。做好培训记录。</w:t>
            </w:r>
          </w:p>
        </w:tc>
        <w:tc>
          <w:tcPr>
            <w:tcW w:w="900" w:type="dxa"/>
            <w:vMerge/>
            <w:tcBorders>
              <w:top w:val="nil"/>
              <w:left w:val="single" w:sz="4" w:space="0" w:color="auto"/>
              <w:bottom w:val="single" w:sz="4" w:space="0" w:color="auto"/>
              <w:right w:val="single" w:sz="4" w:space="0" w:color="auto"/>
            </w:tcBorders>
            <w:vAlign w:val="center"/>
          </w:tcPr>
          <w:p w14:paraId="0100BD2A" w14:textId="77777777" w:rsidR="00920293" w:rsidRPr="00AA2CA8" w:rsidRDefault="00920293" w:rsidP="00273C2B">
            <w:pPr>
              <w:widowControl/>
              <w:jc w:val="left"/>
              <w:rPr>
                <w:rFonts w:asciiTheme="minorEastAsia" w:hAnsiTheme="minorEastAsia" w:cs="宋体"/>
                <w:kern w:val="0"/>
                <w:szCs w:val="21"/>
              </w:rPr>
            </w:pPr>
          </w:p>
        </w:tc>
        <w:tc>
          <w:tcPr>
            <w:tcW w:w="900" w:type="dxa"/>
            <w:tcBorders>
              <w:top w:val="nil"/>
              <w:left w:val="nil"/>
              <w:bottom w:val="single" w:sz="4" w:space="0" w:color="auto"/>
              <w:right w:val="single" w:sz="4" w:space="0" w:color="auto"/>
            </w:tcBorders>
            <w:vAlign w:val="center"/>
          </w:tcPr>
          <w:p w14:paraId="1465B79F" w14:textId="77777777" w:rsidR="00920293" w:rsidRPr="00AA2CA8" w:rsidRDefault="00920293" w:rsidP="00273C2B">
            <w:pPr>
              <w:widowControl/>
              <w:jc w:val="left"/>
              <w:rPr>
                <w:rFonts w:asciiTheme="minorEastAsia" w:hAnsiTheme="minorEastAsia" w:cs="宋体"/>
                <w:kern w:val="0"/>
                <w:szCs w:val="21"/>
              </w:rPr>
            </w:pPr>
          </w:p>
        </w:tc>
        <w:tc>
          <w:tcPr>
            <w:tcW w:w="1643" w:type="dxa"/>
            <w:vMerge/>
            <w:tcBorders>
              <w:top w:val="nil"/>
              <w:left w:val="single" w:sz="4" w:space="0" w:color="auto"/>
              <w:bottom w:val="single" w:sz="4" w:space="0" w:color="auto"/>
              <w:right w:val="single" w:sz="4" w:space="0" w:color="auto"/>
            </w:tcBorders>
            <w:vAlign w:val="center"/>
          </w:tcPr>
          <w:p w14:paraId="1D420D8E" w14:textId="77777777" w:rsidR="00920293" w:rsidRPr="00AA2CA8" w:rsidRDefault="00920293" w:rsidP="00273C2B">
            <w:pPr>
              <w:widowControl/>
              <w:jc w:val="left"/>
              <w:rPr>
                <w:rFonts w:asciiTheme="minorEastAsia" w:hAnsiTheme="minorEastAsia" w:cs="宋体"/>
                <w:kern w:val="0"/>
                <w:szCs w:val="21"/>
              </w:rPr>
            </w:pPr>
          </w:p>
        </w:tc>
      </w:tr>
      <w:tr w:rsidR="00920293" w:rsidRPr="00AA2CA8" w14:paraId="5B49A302" w14:textId="77777777" w:rsidTr="00AA2CA8">
        <w:trPr>
          <w:trHeight w:val="855"/>
        </w:trPr>
        <w:tc>
          <w:tcPr>
            <w:tcW w:w="553" w:type="dxa"/>
            <w:vMerge w:val="restart"/>
            <w:tcBorders>
              <w:top w:val="nil"/>
              <w:left w:val="single" w:sz="4" w:space="0" w:color="auto"/>
              <w:bottom w:val="single" w:sz="4" w:space="0" w:color="auto"/>
              <w:right w:val="single" w:sz="4" w:space="0" w:color="auto"/>
            </w:tcBorders>
            <w:vAlign w:val="center"/>
          </w:tcPr>
          <w:p w14:paraId="74140967"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2</w:t>
            </w:r>
          </w:p>
        </w:tc>
        <w:tc>
          <w:tcPr>
            <w:tcW w:w="902" w:type="dxa"/>
            <w:vMerge w:val="restart"/>
            <w:tcBorders>
              <w:top w:val="nil"/>
              <w:left w:val="single" w:sz="4" w:space="0" w:color="auto"/>
              <w:bottom w:val="single" w:sz="4" w:space="0" w:color="auto"/>
              <w:right w:val="single" w:sz="4" w:space="0" w:color="auto"/>
            </w:tcBorders>
            <w:vAlign w:val="center"/>
          </w:tcPr>
          <w:p w14:paraId="3FB9BBA0"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防雷设施</w:t>
            </w:r>
          </w:p>
        </w:tc>
        <w:tc>
          <w:tcPr>
            <w:tcW w:w="5040" w:type="dxa"/>
            <w:tcBorders>
              <w:top w:val="nil"/>
              <w:left w:val="nil"/>
              <w:bottom w:val="single" w:sz="4" w:space="0" w:color="auto"/>
              <w:right w:val="single" w:sz="4" w:space="0" w:color="auto"/>
            </w:tcBorders>
            <w:vAlign w:val="center"/>
          </w:tcPr>
          <w:p w14:paraId="535FCD74" w14:textId="77777777" w:rsidR="00920293" w:rsidRPr="00AA2CA8" w:rsidRDefault="00920293" w:rsidP="00273C2B">
            <w:pPr>
              <w:widowControl/>
              <w:jc w:val="left"/>
              <w:rPr>
                <w:rFonts w:asciiTheme="minorEastAsia" w:hAnsiTheme="minorEastAsia" w:cs="宋体"/>
                <w:kern w:val="0"/>
                <w:szCs w:val="21"/>
              </w:rPr>
            </w:pPr>
            <w:r w:rsidRPr="00AA2CA8">
              <w:rPr>
                <w:rFonts w:asciiTheme="minorEastAsia" w:hAnsiTheme="minorEastAsia" w:cs="宋体" w:hint="eastAsia"/>
                <w:kern w:val="0"/>
                <w:szCs w:val="21"/>
              </w:rPr>
              <w:t>1、各建筑物的避雷装置每年委托市防雷中心进行检测，由安全科负责联系并做好资料保管工作；</w:t>
            </w:r>
          </w:p>
        </w:tc>
        <w:tc>
          <w:tcPr>
            <w:tcW w:w="900" w:type="dxa"/>
            <w:vMerge w:val="restart"/>
            <w:tcBorders>
              <w:top w:val="nil"/>
              <w:left w:val="single" w:sz="4" w:space="0" w:color="auto"/>
              <w:bottom w:val="single" w:sz="4" w:space="0" w:color="auto"/>
              <w:right w:val="single" w:sz="4" w:space="0" w:color="auto"/>
            </w:tcBorders>
            <w:vAlign w:val="center"/>
          </w:tcPr>
          <w:p w14:paraId="1D59BD4D"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看现场查记录</w:t>
            </w:r>
          </w:p>
        </w:tc>
        <w:tc>
          <w:tcPr>
            <w:tcW w:w="900" w:type="dxa"/>
            <w:tcBorders>
              <w:top w:val="nil"/>
              <w:left w:val="nil"/>
              <w:bottom w:val="single" w:sz="4" w:space="0" w:color="auto"/>
              <w:right w:val="single" w:sz="4" w:space="0" w:color="auto"/>
            </w:tcBorders>
            <w:vAlign w:val="center"/>
          </w:tcPr>
          <w:p w14:paraId="16BFE481" w14:textId="77777777" w:rsidR="00920293" w:rsidRPr="00AA2CA8" w:rsidRDefault="00920293" w:rsidP="00273C2B">
            <w:pPr>
              <w:widowControl/>
              <w:jc w:val="left"/>
              <w:rPr>
                <w:rFonts w:asciiTheme="minorEastAsia" w:hAnsiTheme="minorEastAsia" w:cs="宋体"/>
                <w:kern w:val="0"/>
                <w:szCs w:val="21"/>
              </w:rPr>
            </w:pPr>
          </w:p>
        </w:tc>
        <w:tc>
          <w:tcPr>
            <w:tcW w:w="1643" w:type="dxa"/>
            <w:vMerge w:val="restart"/>
            <w:tcBorders>
              <w:top w:val="nil"/>
              <w:left w:val="single" w:sz="4" w:space="0" w:color="auto"/>
              <w:bottom w:val="single" w:sz="4" w:space="0" w:color="auto"/>
              <w:right w:val="single" w:sz="4" w:space="0" w:color="auto"/>
            </w:tcBorders>
            <w:vAlign w:val="center"/>
          </w:tcPr>
          <w:p w14:paraId="5AADDECF" w14:textId="77777777" w:rsidR="00920293" w:rsidRPr="00AA2CA8" w:rsidRDefault="00920293" w:rsidP="00273C2B">
            <w:pPr>
              <w:widowControl/>
              <w:jc w:val="center"/>
              <w:rPr>
                <w:rFonts w:asciiTheme="minorEastAsia" w:hAnsiTheme="minorEastAsia" w:cs="宋体"/>
                <w:kern w:val="0"/>
                <w:szCs w:val="21"/>
              </w:rPr>
            </w:pPr>
          </w:p>
        </w:tc>
      </w:tr>
      <w:tr w:rsidR="00920293" w:rsidRPr="00AA2CA8" w14:paraId="6E845E8A" w14:textId="77777777" w:rsidTr="00AA2CA8">
        <w:trPr>
          <w:trHeight w:val="570"/>
        </w:trPr>
        <w:tc>
          <w:tcPr>
            <w:tcW w:w="553" w:type="dxa"/>
            <w:vMerge/>
            <w:tcBorders>
              <w:top w:val="nil"/>
              <w:left w:val="single" w:sz="4" w:space="0" w:color="auto"/>
              <w:bottom w:val="single" w:sz="4" w:space="0" w:color="auto"/>
              <w:right w:val="single" w:sz="4" w:space="0" w:color="auto"/>
            </w:tcBorders>
            <w:vAlign w:val="center"/>
          </w:tcPr>
          <w:p w14:paraId="32FF6E93" w14:textId="77777777" w:rsidR="00920293" w:rsidRPr="00AA2CA8" w:rsidRDefault="00920293" w:rsidP="00273C2B">
            <w:pPr>
              <w:widowControl/>
              <w:jc w:val="left"/>
              <w:rPr>
                <w:rFonts w:asciiTheme="minorEastAsia" w:hAnsiTheme="minorEastAsia" w:cs="宋体"/>
                <w:kern w:val="0"/>
                <w:szCs w:val="21"/>
              </w:rPr>
            </w:pPr>
          </w:p>
        </w:tc>
        <w:tc>
          <w:tcPr>
            <w:tcW w:w="902" w:type="dxa"/>
            <w:vMerge/>
            <w:tcBorders>
              <w:top w:val="nil"/>
              <w:left w:val="single" w:sz="4" w:space="0" w:color="auto"/>
              <w:bottom w:val="single" w:sz="4" w:space="0" w:color="auto"/>
              <w:right w:val="single" w:sz="4" w:space="0" w:color="auto"/>
            </w:tcBorders>
            <w:vAlign w:val="center"/>
          </w:tcPr>
          <w:p w14:paraId="0C41D7FE" w14:textId="77777777" w:rsidR="00920293" w:rsidRPr="00AA2CA8" w:rsidRDefault="00920293" w:rsidP="00273C2B">
            <w:pPr>
              <w:widowControl/>
              <w:jc w:val="left"/>
              <w:rPr>
                <w:rFonts w:asciiTheme="minorEastAsia" w:hAnsiTheme="minorEastAsia" w:cs="宋体"/>
                <w:kern w:val="0"/>
                <w:szCs w:val="21"/>
              </w:rPr>
            </w:pPr>
          </w:p>
        </w:tc>
        <w:tc>
          <w:tcPr>
            <w:tcW w:w="5040" w:type="dxa"/>
            <w:tcBorders>
              <w:top w:val="nil"/>
              <w:left w:val="nil"/>
              <w:bottom w:val="single" w:sz="4" w:space="0" w:color="auto"/>
              <w:right w:val="single" w:sz="4" w:space="0" w:color="auto"/>
            </w:tcBorders>
            <w:vAlign w:val="center"/>
          </w:tcPr>
          <w:p w14:paraId="5507F5E7" w14:textId="77777777" w:rsidR="00920293" w:rsidRPr="00AA2CA8" w:rsidRDefault="00920293" w:rsidP="00273C2B">
            <w:pPr>
              <w:widowControl/>
              <w:jc w:val="left"/>
              <w:rPr>
                <w:rFonts w:asciiTheme="minorEastAsia" w:hAnsiTheme="minorEastAsia" w:cs="宋体"/>
                <w:kern w:val="0"/>
                <w:szCs w:val="21"/>
              </w:rPr>
            </w:pPr>
            <w:r w:rsidRPr="00AA2CA8">
              <w:rPr>
                <w:rFonts w:asciiTheme="minorEastAsia" w:hAnsiTheme="minorEastAsia" w:cs="宋体" w:hint="eastAsia"/>
                <w:kern w:val="0"/>
                <w:szCs w:val="21"/>
              </w:rPr>
              <w:t>2、对检测不合格的项目，相关部门应及时制定方案进行整改。</w:t>
            </w:r>
          </w:p>
        </w:tc>
        <w:tc>
          <w:tcPr>
            <w:tcW w:w="900" w:type="dxa"/>
            <w:vMerge/>
            <w:tcBorders>
              <w:top w:val="nil"/>
              <w:left w:val="single" w:sz="4" w:space="0" w:color="auto"/>
              <w:bottom w:val="single" w:sz="4" w:space="0" w:color="auto"/>
              <w:right w:val="single" w:sz="4" w:space="0" w:color="auto"/>
            </w:tcBorders>
            <w:vAlign w:val="center"/>
          </w:tcPr>
          <w:p w14:paraId="2D717576" w14:textId="77777777" w:rsidR="00920293" w:rsidRPr="00AA2CA8" w:rsidRDefault="00920293" w:rsidP="00273C2B">
            <w:pPr>
              <w:widowControl/>
              <w:jc w:val="left"/>
              <w:rPr>
                <w:rFonts w:asciiTheme="minorEastAsia" w:hAnsiTheme="minorEastAsia" w:cs="宋体"/>
                <w:kern w:val="0"/>
                <w:szCs w:val="21"/>
              </w:rPr>
            </w:pPr>
          </w:p>
        </w:tc>
        <w:tc>
          <w:tcPr>
            <w:tcW w:w="900" w:type="dxa"/>
            <w:tcBorders>
              <w:top w:val="nil"/>
              <w:left w:val="nil"/>
              <w:bottom w:val="single" w:sz="4" w:space="0" w:color="auto"/>
              <w:right w:val="single" w:sz="4" w:space="0" w:color="auto"/>
            </w:tcBorders>
            <w:vAlign w:val="center"/>
          </w:tcPr>
          <w:p w14:paraId="74B401D6" w14:textId="77777777" w:rsidR="00920293" w:rsidRPr="00AA2CA8" w:rsidRDefault="00920293" w:rsidP="00273C2B">
            <w:pPr>
              <w:widowControl/>
              <w:jc w:val="left"/>
              <w:rPr>
                <w:rFonts w:asciiTheme="minorEastAsia" w:hAnsiTheme="minorEastAsia" w:cs="宋体"/>
                <w:kern w:val="0"/>
                <w:szCs w:val="21"/>
              </w:rPr>
            </w:pPr>
          </w:p>
        </w:tc>
        <w:tc>
          <w:tcPr>
            <w:tcW w:w="1643" w:type="dxa"/>
            <w:vMerge/>
            <w:tcBorders>
              <w:top w:val="nil"/>
              <w:left w:val="single" w:sz="4" w:space="0" w:color="auto"/>
              <w:bottom w:val="single" w:sz="4" w:space="0" w:color="auto"/>
              <w:right w:val="single" w:sz="4" w:space="0" w:color="auto"/>
            </w:tcBorders>
            <w:vAlign w:val="center"/>
          </w:tcPr>
          <w:p w14:paraId="38B76401" w14:textId="77777777" w:rsidR="00920293" w:rsidRPr="00AA2CA8" w:rsidRDefault="00920293" w:rsidP="00273C2B">
            <w:pPr>
              <w:widowControl/>
              <w:jc w:val="left"/>
              <w:rPr>
                <w:rFonts w:asciiTheme="minorEastAsia" w:hAnsiTheme="minorEastAsia" w:cs="宋体"/>
                <w:kern w:val="0"/>
                <w:szCs w:val="21"/>
              </w:rPr>
            </w:pPr>
          </w:p>
        </w:tc>
      </w:tr>
      <w:tr w:rsidR="00920293" w:rsidRPr="00AA2CA8" w14:paraId="1380C2F4" w14:textId="77777777" w:rsidTr="00AA2CA8">
        <w:trPr>
          <w:trHeight w:val="1113"/>
        </w:trPr>
        <w:tc>
          <w:tcPr>
            <w:tcW w:w="553" w:type="dxa"/>
            <w:vMerge/>
            <w:tcBorders>
              <w:top w:val="nil"/>
              <w:left w:val="single" w:sz="4" w:space="0" w:color="auto"/>
              <w:bottom w:val="single" w:sz="4" w:space="0" w:color="auto"/>
              <w:right w:val="single" w:sz="4" w:space="0" w:color="auto"/>
            </w:tcBorders>
            <w:vAlign w:val="center"/>
          </w:tcPr>
          <w:p w14:paraId="672BCEB7" w14:textId="77777777" w:rsidR="00920293" w:rsidRPr="00AA2CA8" w:rsidRDefault="00920293" w:rsidP="00273C2B">
            <w:pPr>
              <w:widowControl/>
              <w:jc w:val="left"/>
              <w:rPr>
                <w:rFonts w:asciiTheme="minorEastAsia" w:hAnsiTheme="minorEastAsia" w:cs="宋体"/>
                <w:kern w:val="0"/>
                <w:szCs w:val="21"/>
              </w:rPr>
            </w:pPr>
          </w:p>
        </w:tc>
        <w:tc>
          <w:tcPr>
            <w:tcW w:w="902" w:type="dxa"/>
            <w:vMerge/>
            <w:tcBorders>
              <w:top w:val="nil"/>
              <w:left w:val="single" w:sz="4" w:space="0" w:color="auto"/>
              <w:bottom w:val="single" w:sz="4" w:space="0" w:color="auto"/>
              <w:right w:val="single" w:sz="4" w:space="0" w:color="auto"/>
            </w:tcBorders>
            <w:vAlign w:val="center"/>
          </w:tcPr>
          <w:p w14:paraId="16A6229E" w14:textId="77777777" w:rsidR="00920293" w:rsidRPr="00AA2CA8" w:rsidRDefault="00920293" w:rsidP="00273C2B">
            <w:pPr>
              <w:widowControl/>
              <w:jc w:val="left"/>
              <w:rPr>
                <w:rFonts w:asciiTheme="minorEastAsia" w:hAnsiTheme="minorEastAsia" w:cs="宋体"/>
                <w:kern w:val="0"/>
                <w:szCs w:val="21"/>
              </w:rPr>
            </w:pPr>
          </w:p>
        </w:tc>
        <w:tc>
          <w:tcPr>
            <w:tcW w:w="5040" w:type="dxa"/>
            <w:tcBorders>
              <w:top w:val="nil"/>
              <w:left w:val="nil"/>
              <w:bottom w:val="single" w:sz="4" w:space="0" w:color="auto"/>
              <w:right w:val="single" w:sz="4" w:space="0" w:color="auto"/>
            </w:tcBorders>
            <w:vAlign w:val="center"/>
          </w:tcPr>
          <w:p w14:paraId="7E8ABC98" w14:textId="77777777" w:rsidR="00920293" w:rsidRPr="00AA2CA8" w:rsidRDefault="00920293" w:rsidP="00273C2B">
            <w:pPr>
              <w:widowControl/>
              <w:jc w:val="left"/>
              <w:rPr>
                <w:rFonts w:asciiTheme="minorEastAsia" w:hAnsiTheme="minorEastAsia" w:cs="宋体"/>
                <w:kern w:val="0"/>
                <w:szCs w:val="21"/>
              </w:rPr>
            </w:pPr>
            <w:r w:rsidRPr="00AA2CA8">
              <w:rPr>
                <w:rFonts w:asciiTheme="minorEastAsia" w:hAnsiTheme="minorEastAsia" w:cs="宋体" w:hint="eastAsia"/>
                <w:kern w:val="0"/>
                <w:szCs w:val="21"/>
              </w:rPr>
              <w:t>3、应确保防爆电器的完好性，对有损伤的防爆电器应及时更换。进行防爆电器检修工作时，应严格按照防爆电器检修要求进行；</w:t>
            </w:r>
          </w:p>
        </w:tc>
        <w:tc>
          <w:tcPr>
            <w:tcW w:w="900" w:type="dxa"/>
            <w:vMerge/>
            <w:tcBorders>
              <w:top w:val="nil"/>
              <w:left w:val="single" w:sz="4" w:space="0" w:color="auto"/>
              <w:bottom w:val="single" w:sz="4" w:space="0" w:color="auto"/>
              <w:right w:val="single" w:sz="4" w:space="0" w:color="auto"/>
            </w:tcBorders>
            <w:vAlign w:val="center"/>
          </w:tcPr>
          <w:p w14:paraId="2B721213" w14:textId="77777777" w:rsidR="00920293" w:rsidRPr="00AA2CA8" w:rsidRDefault="00920293" w:rsidP="00273C2B">
            <w:pPr>
              <w:widowControl/>
              <w:jc w:val="left"/>
              <w:rPr>
                <w:rFonts w:asciiTheme="minorEastAsia" w:hAnsiTheme="minorEastAsia" w:cs="宋体"/>
                <w:kern w:val="0"/>
                <w:szCs w:val="21"/>
              </w:rPr>
            </w:pPr>
          </w:p>
        </w:tc>
        <w:tc>
          <w:tcPr>
            <w:tcW w:w="900" w:type="dxa"/>
            <w:tcBorders>
              <w:top w:val="nil"/>
              <w:left w:val="nil"/>
              <w:bottom w:val="single" w:sz="4" w:space="0" w:color="auto"/>
              <w:right w:val="single" w:sz="4" w:space="0" w:color="auto"/>
            </w:tcBorders>
            <w:vAlign w:val="center"/>
          </w:tcPr>
          <w:p w14:paraId="522C2A4F" w14:textId="77777777" w:rsidR="00920293" w:rsidRPr="00AA2CA8" w:rsidRDefault="00920293" w:rsidP="00273C2B">
            <w:pPr>
              <w:widowControl/>
              <w:jc w:val="left"/>
              <w:rPr>
                <w:rFonts w:asciiTheme="minorEastAsia" w:hAnsiTheme="minorEastAsia" w:cs="宋体"/>
                <w:kern w:val="0"/>
                <w:szCs w:val="21"/>
              </w:rPr>
            </w:pPr>
          </w:p>
        </w:tc>
        <w:tc>
          <w:tcPr>
            <w:tcW w:w="1643" w:type="dxa"/>
            <w:vMerge/>
            <w:tcBorders>
              <w:top w:val="nil"/>
              <w:left w:val="single" w:sz="4" w:space="0" w:color="auto"/>
              <w:bottom w:val="single" w:sz="4" w:space="0" w:color="auto"/>
              <w:right w:val="single" w:sz="4" w:space="0" w:color="auto"/>
            </w:tcBorders>
            <w:vAlign w:val="center"/>
          </w:tcPr>
          <w:p w14:paraId="035FF683" w14:textId="77777777" w:rsidR="00920293" w:rsidRPr="00AA2CA8" w:rsidRDefault="00920293" w:rsidP="00273C2B">
            <w:pPr>
              <w:widowControl/>
              <w:jc w:val="left"/>
              <w:rPr>
                <w:rFonts w:asciiTheme="minorEastAsia" w:hAnsiTheme="minorEastAsia" w:cs="宋体"/>
                <w:kern w:val="0"/>
                <w:szCs w:val="21"/>
              </w:rPr>
            </w:pPr>
          </w:p>
        </w:tc>
      </w:tr>
      <w:tr w:rsidR="00920293" w:rsidRPr="00AA2CA8" w14:paraId="153C5080" w14:textId="77777777" w:rsidTr="00AA2CA8">
        <w:trPr>
          <w:trHeight w:val="704"/>
        </w:trPr>
        <w:tc>
          <w:tcPr>
            <w:tcW w:w="553" w:type="dxa"/>
            <w:vMerge w:val="restart"/>
            <w:tcBorders>
              <w:top w:val="nil"/>
              <w:left w:val="single" w:sz="4" w:space="0" w:color="auto"/>
              <w:bottom w:val="single" w:sz="4" w:space="0" w:color="auto"/>
              <w:right w:val="single" w:sz="4" w:space="0" w:color="auto"/>
            </w:tcBorders>
            <w:vAlign w:val="center"/>
          </w:tcPr>
          <w:p w14:paraId="4DC3C96E"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3</w:t>
            </w:r>
          </w:p>
        </w:tc>
        <w:tc>
          <w:tcPr>
            <w:tcW w:w="902" w:type="dxa"/>
            <w:vMerge w:val="restart"/>
            <w:tcBorders>
              <w:top w:val="nil"/>
              <w:left w:val="single" w:sz="4" w:space="0" w:color="auto"/>
              <w:bottom w:val="single" w:sz="4" w:space="0" w:color="auto"/>
              <w:right w:val="single" w:sz="4" w:space="0" w:color="auto"/>
            </w:tcBorders>
            <w:vAlign w:val="center"/>
          </w:tcPr>
          <w:p w14:paraId="6B13630A"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报警监控设施</w:t>
            </w:r>
          </w:p>
        </w:tc>
        <w:tc>
          <w:tcPr>
            <w:tcW w:w="5040" w:type="dxa"/>
            <w:tcBorders>
              <w:top w:val="nil"/>
              <w:left w:val="nil"/>
              <w:bottom w:val="single" w:sz="4" w:space="0" w:color="auto"/>
              <w:right w:val="single" w:sz="4" w:space="0" w:color="auto"/>
            </w:tcBorders>
            <w:vAlign w:val="center"/>
          </w:tcPr>
          <w:p w14:paraId="61CB6DEB" w14:textId="77777777" w:rsidR="00920293" w:rsidRPr="00AA2CA8" w:rsidRDefault="00920293" w:rsidP="00273C2B">
            <w:pPr>
              <w:widowControl/>
              <w:jc w:val="left"/>
              <w:rPr>
                <w:rFonts w:asciiTheme="minorEastAsia" w:hAnsiTheme="minorEastAsia" w:cs="宋体"/>
                <w:kern w:val="0"/>
                <w:szCs w:val="21"/>
              </w:rPr>
            </w:pPr>
            <w:r w:rsidRPr="00AA2CA8">
              <w:rPr>
                <w:rFonts w:asciiTheme="minorEastAsia" w:hAnsiTheme="minorEastAsia" w:cs="宋体" w:hint="eastAsia"/>
                <w:kern w:val="0"/>
                <w:szCs w:val="21"/>
              </w:rPr>
              <w:t>1、可燃气体报警探头每半年委托具备资质的单位进行一次检测；</w:t>
            </w:r>
          </w:p>
        </w:tc>
        <w:tc>
          <w:tcPr>
            <w:tcW w:w="900" w:type="dxa"/>
            <w:vMerge w:val="restart"/>
            <w:tcBorders>
              <w:top w:val="nil"/>
              <w:left w:val="single" w:sz="4" w:space="0" w:color="auto"/>
              <w:bottom w:val="single" w:sz="4" w:space="0" w:color="auto"/>
              <w:right w:val="single" w:sz="4" w:space="0" w:color="auto"/>
            </w:tcBorders>
            <w:vAlign w:val="center"/>
          </w:tcPr>
          <w:p w14:paraId="5444B0CE"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看现场查记录</w:t>
            </w:r>
          </w:p>
        </w:tc>
        <w:tc>
          <w:tcPr>
            <w:tcW w:w="900" w:type="dxa"/>
            <w:tcBorders>
              <w:top w:val="nil"/>
              <w:left w:val="nil"/>
              <w:bottom w:val="single" w:sz="4" w:space="0" w:color="auto"/>
              <w:right w:val="single" w:sz="4" w:space="0" w:color="auto"/>
            </w:tcBorders>
            <w:vAlign w:val="center"/>
          </w:tcPr>
          <w:p w14:paraId="6A3F9FE8" w14:textId="77777777" w:rsidR="00920293" w:rsidRPr="00AA2CA8" w:rsidRDefault="00920293" w:rsidP="00273C2B">
            <w:pPr>
              <w:widowControl/>
              <w:jc w:val="left"/>
              <w:rPr>
                <w:rFonts w:asciiTheme="minorEastAsia" w:hAnsiTheme="minorEastAsia" w:cs="宋体"/>
                <w:kern w:val="0"/>
                <w:szCs w:val="21"/>
              </w:rPr>
            </w:pPr>
          </w:p>
        </w:tc>
        <w:tc>
          <w:tcPr>
            <w:tcW w:w="1643" w:type="dxa"/>
            <w:vMerge w:val="restart"/>
            <w:tcBorders>
              <w:top w:val="nil"/>
              <w:left w:val="single" w:sz="4" w:space="0" w:color="auto"/>
              <w:bottom w:val="single" w:sz="4" w:space="0" w:color="auto"/>
              <w:right w:val="single" w:sz="4" w:space="0" w:color="auto"/>
            </w:tcBorders>
            <w:vAlign w:val="center"/>
          </w:tcPr>
          <w:p w14:paraId="25E675A7" w14:textId="77777777" w:rsidR="00920293" w:rsidRPr="00AA2CA8" w:rsidRDefault="00920293" w:rsidP="00273C2B">
            <w:pPr>
              <w:widowControl/>
              <w:jc w:val="center"/>
              <w:rPr>
                <w:rFonts w:asciiTheme="minorEastAsia" w:hAnsiTheme="minorEastAsia" w:cs="宋体"/>
                <w:kern w:val="0"/>
                <w:szCs w:val="21"/>
              </w:rPr>
            </w:pPr>
          </w:p>
        </w:tc>
      </w:tr>
      <w:tr w:rsidR="00920293" w:rsidRPr="00AA2CA8" w14:paraId="3E150C9B" w14:textId="77777777" w:rsidTr="00AA2CA8">
        <w:trPr>
          <w:trHeight w:val="770"/>
        </w:trPr>
        <w:tc>
          <w:tcPr>
            <w:tcW w:w="553" w:type="dxa"/>
            <w:vMerge/>
            <w:tcBorders>
              <w:top w:val="nil"/>
              <w:left w:val="single" w:sz="4" w:space="0" w:color="auto"/>
              <w:bottom w:val="single" w:sz="4" w:space="0" w:color="auto"/>
              <w:right w:val="single" w:sz="4" w:space="0" w:color="auto"/>
            </w:tcBorders>
            <w:vAlign w:val="center"/>
          </w:tcPr>
          <w:p w14:paraId="45E90741" w14:textId="77777777" w:rsidR="00920293" w:rsidRPr="00AA2CA8" w:rsidRDefault="00920293" w:rsidP="00273C2B">
            <w:pPr>
              <w:widowControl/>
              <w:jc w:val="left"/>
              <w:rPr>
                <w:rFonts w:asciiTheme="minorEastAsia" w:hAnsiTheme="minorEastAsia" w:cs="宋体"/>
                <w:kern w:val="0"/>
                <w:szCs w:val="21"/>
              </w:rPr>
            </w:pPr>
          </w:p>
        </w:tc>
        <w:tc>
          <w:tcPr>
            <w:tcW w:w="902" w:type="dxa"/>
            <w:vMerge/>
            <w:tcBorders>
              <w:top w:val="nil"/>
              <w:left w:val="single" w:sz="4" w:space="0" w:color="auto"/>
              <w:bottom w:val="single" w:sz="4" w:space="0" w:color="auto"/>
              <w:right w:val="single" w:sz="4" w:space="0" w:color="auto"/>
            </w:tcBorders>
            <w:vAlign w:val="center"/>
          </w:tcPr>
          <w:p w14:paraId="17C830C4" w14:textId="77777777" w:rsidR="00920293" w:rsidRPr="00AA2CA8" w:rsidRDefault="00920293" w:rsidP="00273C2B">
            <w:pPr>
              <w:widowControl/>
              <w:jc w:val="left"/>
              <w:rPr>
                <w:rFonts w:asciiTheme="minorEastAsia" w:hAnsiTheme="minorEastAsia" w:cs="宋体"/>
                <w:kern w:val="0"/>
                <w:szCs w:val="21"/>
              </w:rPr>
            </w:pPr>
          </w:p>
        </w:tc>
        <w:tc>
          <w:tcPr>
            <w:tcW w:w="5040" w:type="dxa"/>
            <w:tcBorders>
              <w:top w:val="nil"/>
              <w:left w:val="nil"/>
              <w:bottom w:val="single" w:sz="4" w:space="0" w:color="auto"/>
              <w:right w:val="single" w:sz="4" w:space="0" w:color="auto"/>
            </w:tcBorders>
            <w:vAlign w:val="center"/>
          </w:tcPr>
          <w:p w14:paraId="7603951C" w14:textId="77777777" w:rsidR="00920293" w:rsidRPr="00AA2CA8" w:rsidRDefault="00920293" w:rsidP="00273C2B">
            <w:pPr>
              <w:widowControl/>
              <w:jc w:val="left"/>
              <w:rPr>
                <w:rFonts w:asciiTheme="minorEastAsia" w:hAnsiTheme="minorEastAsia" w:cs="宋体"/>
                <w:kern w:val="0"/>
                <w:szCs w:val="21"/>
              </w:rPr>
            </w:pPr>
            <w:r w:rsidRPr="00AA2CA8">
              <w:rPr>
                <w:rFonts w:asciiTheme="minorEastAsia" w:hAnsiTheme="minorEastAsia" w:cs="宋体" w:hint="eastAsia"/>
                <w:kern w:val="0"/>
                <w:szCs w:val="21"/>
              </w:rPr>
              <w:t>2、安全科负责监控资料的记录和清理工作，定期对监控录像资料整理。</w:t>
            </w:r>
          </w:p>
        </w:tc>
        <w:tc>
          <w:tcPr>
            <w:tcW w:w="900" w:type="dxa"/>
            <w:vMerge/>
            <w:tcBorders>
              <w:top w:val="nil"/>
              <w:left w:val="single" w:sz="4" w:space="0" w:color="auto"/>
              <w:bottom w:val="single" w:sz="4" w:space="0" w:color="auto"/>
              <w:right w:val="single" w:sz="4" w:space="0" w:color="auto"/>
            </w:tcBorders>
            <w:vAlign w:val="center"/>
          </w:tcPr>
          <w:p w14:paraId="027C3F13" w14:textId="77777777" w:rsidR="00920293" w:rsidRPr="00AA2CA8" w:rsidRDefault="00920293" w:rsidP="00273C2B">
            <w:pPr>
              <w:widowControl/>
              <w:jc w:val="left"/>
              <w:rPr>
                <w:rFonts w:asciiTheme="minorEastAsia" w:hAnsiTheme="minorEastAsia" w:cs="宋体"/>
                <w:kern w:val="0"/>
                <w:szCs w:val="21"/>
              </w:rPr>
            </w:pPr>
          </w:p>
        </w:tc>
        <w:tc>
          <w:tcPr>
            <w:tcW w:w="900" w:type="dxa"/>
            <w:tcBorders>
              <w:top w:val="nil"/>
              <w:left w:val="nil"/>
              <w:bottom w:val="single" w:sz="4" w:space="0" w:color="auto"/>
              <w:right w:val="single" w:sz="4" w:space="0" w:color="auto"/>
            </w:tcBorders>
            <w:vAlign w:val="center"/>
          </w:tcPr>
          <w:p w14:paraId="738C5E97" w14:textId="77777777" w:rsidR="00920293" w:rsidRPr="00AA2CA8" w:rsidRDefault="00920293" w:rsidP="00273C2B">
            <w:pPr>
              <w:widowControl/>
              <w:jc w:val="left"/>
              <w:rPr>
                <w:rFonts w:asciiTheme="minorEastAsia" w:hAnsiTheme="minorEastAsia" w:cs="宋体"/>
                <w:kern w:val="0"/>
                <w:szCs w:val="21"/>
              </w:rPr>
            </w:pPr>
          </w:p>
        </w:tc>
        <w:tc>
          <w:tcPr>
            <w:tcW w:w="1643" w:type="dxa"/>
            <w:vMerge/>
            <w:tcBorders>
              <w:top w:val="nil"/>
              <w:left w:val="single" w:sz="4" w:space="0" w:color="auto"/>
              <w:bottom w:val="single" w:sz="4" w:space="0" w:color="auto"/>
              <w:right w:val="single" w:sz="4" w:space="0" w:color="auto"/>
            </w:tcBorders>
            <w:vAlign w:val="center"/>
          </w:tcPr>
          <w:p w14:paraId="6B15CAE1" w14:textId="77777777" w:rsidR="00920293" w:rsidRPr="00AA2CA8" w:rsidRDefault="00920293" w:rsidP="00273C2B">
            <w:pPr>
              <w:widowControl/>
              <w:jc w:val="left"/>
              <w:rPr>
                <w:rFonts w:asciiTheme="minorEastAsia" w:hAnsiTheme="minorEastAsia" w:cs="宋体"/>
                <w:kern w:val="0"/>
                <w:szCs w:val="21"/>
              </w:rPr>
            </w:pPr>
          </w:p>
        </w:tc>
      </w:tr>
      <w:tr w:rsidR="00920293" w:rsidRPr="00AA2CA8" w14:paraId="505B4805" w14:textId="77777777" w:rsidTr="00AA2CA8">
        <w:trPr>
          <w:trHeight w:val="570"/>
        </w:trPr>
        <w:tc>
          <w:tcPr>
            <w:tcW w:w="553" w:type="dxa"/>
            <w:vMerge w:val="restart"/>
            <w:tcBorders>
              <w:top w:val="nil"/>
              <w:left w:val="single" w:sz="4" w:space="0" w:color="auto"/>
              <w:bottom w:val="single" w:sz="4" w:space="0" w:color="auto"/>
              <w:right w:val="single" w:sz="4" w:space="0" w:color="auto"/>
            </w:tcBorders>
            <w:vAlign w:val="center"/>
          </w:tcPr>
          <w:p w14:paraId="48915B51"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4</w:t>
            </w:r>
          </w:p>
        </w:tc>
        <w:tc>
          <w:tcPr>
            <w:tcW w:w="902" w:type="dxa"/>
            <w:vMerge w:val="restart"/>
            <w:tcBorders>
              <w:top w:val="nil"/>
              <w:left w:val="single" w:sz="4" w:space="0" w:color="auto"/>
              <w:bottom w:val="single" w:sz="4" w:space="0" w:color="auto"/>
              <w:right w:val="single" w:sz="4" w:space="0" w:color="auto"/>
            </w:tcBorders>
            <w:vAlign w:val="center"/>
          </w:tcPr>
          <w:p w14:paraId="0B69176F"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其他</w:t>
            </w:r>
          </w:p>
        </w:tc>
        <w:tc>
          <w:tcPr>
            <w:tcW w:w="5040" w:type="dxa"/>
            <w:tcBorders>
              <w:top w:val="nil"/>
              <w:left w:val="nil"/>
              <w:bottom w:val="single" w:sz="4" w:space="0" w:color="auto"/>
              <w:right w:val="single" w:sz="4" w:space="0" w:color="auto"/>
            </w:tcBorders>
            <w:vAlign w:val="center"/>
          </w:tcPr>
          <w:p w14:paraId="59B4AB1B" w14:textId="77777777" w:rsidR="00920293" w:rsidRPr="00AA2CA8" w:rsidRDefault="00920293" w:rsidP="00273C2B">
            <w:pPr>
              <w:widowControl/>
              <w:jc w:val="left"/>
              <w:rPr>
                <w:rFonts w:asciiTheme="minorEastAsia" w:hAnsiTheme="minorEastAsia" w:cs="宋体"/>
                <w:kern w:val="0"/>
                <w:szCs w:val="21"/>
              </w:rPr>
            </w:pPr>
            <w:r w:rsidRPr="00AA2CA8">
              <w:rPr>
                <w:rFonts w:asciiTheme="minorEastAsia" w:hAnsiTheme="minorEastAsia" w:cs="宋体" w:hint="eastAsia"/>
                <w:kern w:val="0"/>
                <w:szCs w:val="21"/>
              </w:rPr>
              <w:t>1、安全科负责安全阀、呼吸阀等的建档管理工作；</w:t>
            </w:r>
          </w:p>
        </w:tc>
        <w:tc>
          <w:tcPr>
            <w:tcW w:w="900" w:type="dxa"/>
            <w:vMerge w:val="restart"/>
            <w:tcBorders>
              <w:top w:val="nil"/>
              <w:left w:val="single" w:sz="4" w:space="0" w:color="auto"/>
              <w:bottom w:val="single" w:sz="4" w:space="0" w:color="auto"/>
              <w:right w:val="single" w:sz="4" w:space="0" w:color="auto"/>
            </w:tcBorders>
            <w:vAlign w:val="center"/>
          </w:tcPr>
          <w:p w14:paraId="031503FA"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看现场查记录</w:t>
            </w:r>
          </w:p>
        </w:tc>
        <w:tc>
          <w:tcPr>
            <w:tcW w:w="900" w:type="dxa"/>
            <w:tcBorders>
              <w:top w:val="nil"/>
              <w:left w:val="nil"/>
              <w:bottom w:val="single" w:sz="4" w:space="0" w:color="auto"/>
              <w:right w:val="single" w:sz="4" w:space="0" w:color="auto"/>
            </w:tcBorders>
            <w:vAlign w:val="center"/>
          </w:tcPr>
          <w:p w14:paraId="58464724" w14:textId="77777777" w:rsidR="00920293" w:rsidRPr="00AA2CA8" w:rsidRDefault="00920293" w:rsidP="00273C2B">
            <w:pPr>
              <w:widowControl/>
              <w:jc w:val="left"/>
              <w:rPr>
                <w:rFonts w:asciiTheme="minorEastAsia" w:hAnsiTheme="minorEastAsia" w:cs="宋体"/>
                <w:kern w:val="0"/>
                <w:szCs w:val="21"/>
              </w:rPr>
            </w:pPr>
          </w:p>
        </w:tc>
        <w:tc>
          <w:tcPr>
            <w:tcW w:w="1643" w:type="dxa"/>
            <w:vMerge w:val="restart"/>
            <w:tcBorders>
              <w:top w:val="nil"/>
              <w:left w:val="single" w:sz="4" w:space="0" w:color="auto"/>
              <w:bottom w:val="single" w:sz="4" w:space="0" w:color="auto"/>
              <w:right w:val="single" w:sz="4" w:space="0" w:color="auto"/>
            </w:tcBorders>
            <w:vAlign w:val="center"/>
          </w:tcPr>
          <w:p w14:paraId="1B240833" w14:textId="77777777" w:rsidR="00920293" w:rsidRPr="00AA2CA8" w:rsidRDefault="00920293" w:rsidP="00273C2B">
            <w:pPr>
              <w:widowControl/>
              <w:jc w:val="center"/>
              <w:rPr>
                <w:rFonts w:asciiTheme="minorEastAsia" w:hAnsiTheme="minorEastAsia" w:cs="宋体"/>
                <w:kern w:val="0"/>
                <w:szCs w:val="21"/>
              </w:rPr>
            </w:pPr>
          </w:p>
        </w:tc>
      </w:tr>
      <w:tr w:rsidR="00920293" w:rsidRPr="00AA2CA8" w14:paraId="233A0343" w14:textId="77777777" w:rsidTr="00AA2CA8">
        <w:trPr>
          <w:trHeight w:val="407"/>
        </w:trPr>
        <w:tc>
          <w:tcPr>
            <w:tcW w:w="553" w:type="dxa"/>
            <w:vMerge/>
            <w:tcBorders>
              <w:top w:val="nil"/>
              <w:left w:val="single" w:sz="4" w:space="0" w:color="auto"/>
              <w:bottom w:val="single" w:sz="4" w:space="0" w:color="auto"/>
              <w:right w:val="single" w:sz="4" w:space="0" w:color="auto"/>
            </w:tcBorders>
            <w:vAlign w:val="center"/>
          </w:tcPr>
          <w:p w14:paraId="58E6CA32" w14:textId="77777777" w:rsidR="00920293" w:rsidRPr="00AA2CA8" w:rsidRDefault="00920293" w:rsidP="00273C2B">
            <w:pPr>
              <w:widowControl/>
              <w:jc w:val="left"/>
              <w:rPr>
                <w:rFonts w:asciiTheme="minorEastAsia" w:hAnsiTheme="minorEastAsia" w:cs="宋体"/>
                <w:kern w:val="0"/>
                <w:szCs w:val="21"/>
              </w:rPr>
            </w:pPr>
          </w:p>
        </w:tc>
        <w:tc>
          <w:tcPr>
            <w:tcW w:w="902" w:type="dxa"/>
            <w:vMerge/>
            <w:tcBorders>
              <w:top w:val="nil"/>
              <w:left w:val="single" w:sz="4" w:space="0" w:color="auto"/>
              <w:bottom w:val="single" w:sz="4" w:space="0" w:color="auto"/>
              <w:right w:val="single" w:sz="4" w:space="0" w:color="auto"/>
            </w:tcBorders>
            <w:vAlign w:val="center"/>
          </w:tcPr>
          <w:p w14:paraId="28E7CCF6" w14:textId="77777777" w:rsidR="00920293" w:rsidRPr="00AA2CA8" w:rsidRDefault="00920293" w:rsidP="00273C2B">
            <w:pPr>
              <w:widowControl/>
              <w:jc w:val="left"/>
              <w:rPr>
                <w:rFonts w:asciiTheme="minorEastAsia" w:hAnsiTheme="minorEastAsia" w:cs="宋体"/>
                <w:kern w:val="0"/>
                <w:szCs w:val="21"/>
              </w:rPr>
            </w:pPr>
          </w:p>
        </w:tc>
        <w:tc>
          <w:tcPr>
            <w:tcW w:w="5040" w:type="dxa"/>
            <w:tcBorders>
              <w:top w:val="nil"/>
              <w:left w:val="nil"/>
              <w:bottom w:val="single" w:sz="4" w:space="0" w:color="auto"/>
              <w:right w:val="single" w:sz="4" w:space="0" w:color="auto"/>
            </w:tcBorders>
            <w:vAlign w:val="center"/>
          </w:tcPr>
          <w:p w14:paraId="5FAEC950" w14:textId="77777777" w:rsidR="00920293" w:rsidRPr="00AA2CA8" w:rsidRDefault="00920293" w:rsidP="00273C2B">
            <w:pPr>
              <w:widowControl/>
              <w:jc w:val="left"/>
              <w:rPr>
                <w:rFonts w:asciiTheme="minorEastAsia" w:hAnsiTheme="minorEastAsia" w:cs="宋体"/>
                <w:kern w:val="0"/>
                <w:szCs w:val="21"/>
              </w:rPr>
            </w:pPr>
            <w:r w:rsidRPr="00AA2CA8">
              <w:rPr>
                <w:rFonts w:asciiTheme="minorEastAsia" w:hAnsiTheme="minorEastAsia" w:cs="宋体" w:hint="eastAsia"/>
                <w:kern w:val="0"/>
                <w:szCs w:val="21"/>
              </w:rPr>
              <w:t>2、安全阀每年进行一次检验；</w:t>
            </w:r>
          </w:p>
        </w:tc>
        <w:tc>
          <w:tcPr>
            <w:tcW w:w="900" w:type="dxa"/>
            <w:vMerge/>
            <w:tcBorders>
              <w:top w:val="nil"/>
              <w:left w:val="single" w:sz="4" w:space="0" w:color="auto"/>
              <w:bottom w:val="single" w:sz="4" w:space="0" w:color="auto"/>
              <w:right w:val="single" w:sz="4" w:space="0" w:color="auto"/>
            </w:tcBorders>
            <w:vAlign w:val="center"/>
          </w:tcPr>
          <w:p w14:paraId="4F6DFAFF" w14:textId="77777777" w:rsidR="00920293" w:rsidRPr="00AA2CA8" w:rsidRDefault="00920293" w:rsidP="00273C2B">
            <w:pPr>
              <w:widowControl/>
              <w:jc w:val="left"/>
              <w:rPr>
                <w:rFonts w:asciiTheme="minorEastAsia" w:hAnsiTheme="minorEastAsia" w:cs="宋体"/>
                <w:kern w:val="0"/>
                <w:szCs w:val="21"/>
              </w:rPr>
            </w:pPr>
          </w:p>
        </w:tc>
        <w:tc>
          <w:tcPr>
            <w:tcW w:w="900" w:type="dxa"/>
            <w:tcBorders>
              <w:top w:val="nil"/>
              <w:left w:val="nil"/>
              <w:bottom w:val="single" w:sz="4" w:space="0" w:color="auto"/>
              <w:right w:val="single" w:sz="4" w:space="0" w:color="auto"/>
            </w:tcBorders>
            <w:vAlign w:val="center"/>
          </w:tcPr>
          <w:p w14:paraId="4942E8EB" w14:textId="77777777" w:rsidR="00920293" w:rsidRPr="00AA2CA8" w:rsidRDefault="00920293" w:rsidP="00273C2B">
            <w:pPr>
              <w:widowControl/>
              <w:jc w:val="left"/>
              <w:rPr>
                <w:rFonts w:asciiTheme="minorEastAsia" w:hAnsiTheme="minorEastAsia" w:cs="宋体"/>
                <w:kern w:val="0"/>
                <w:szCs w:val="21"/>
              </w:rPr>
            </w:pPr>
          </w:p>
        </w:tc>
        <w:tc>
          <w:tcPr>
            <w:tcW w:w="1643" w:type="dxa"/>
            <w:vMerge/>
            <w:tcBorders>
              <w:top w:val="nil"/>
              <w:left w:val="single" w:sz="4" w:space="0" w:color="auto"/>
              <w:bottom w:val="single" w:sz="4" w:space="0" w:color="auto"/>
              <w:right w:val="single" w:sz="4" w:space="0" w:color="auto"/>
            </w:tcBorders>
            <w:vAlign w:val="center"/>
          </w:tcPr>
          <w:p w14:paraId="26EE68DF" w14:textId="77777777" w:rsidR="00920293" w:rsidRPr="00AA2CA8" w:rsidRDefault="00920293" w:rsidP="00273C2B">
            <w:pPr>
              <w:widowControl/>
              <w:jc w:val="left"/>
              <w:rPr>
                <w:rFonts w:asciiTheme="minorEastAsia" w:hAnsiTheme="minorEastAsia" w:cs="宋体"/>
                <w:kern w:val="0"/>
                <w:szCs w:val="21"/>
              </w:rPr>
            </w:pPr>
          </w:p>
        </w:tc>
      </w:tr>
      <w:tr w:rsidR="00920293" w:rsidRPr="00AA2CA8" w14:paraId="76D40B34" w14:textId="77777777" w:rsidTr="00AA2CA8">
        <w:trPr>
          <w:trHeight w:val="469"/>
        </w:trPr>
        <w:tc>
          <w:tcPr>
            <w:tcW w:w="553" w:type="dxa"/>
            <w:vMerge/>
            <w:tcBorders>
              <w:top w:val="nil"/>
              <w:left w:val="single" w:sz="4" w:space="0" w:color="auto"/>
              <w:bottom w:val="single" w:sz="4" w:space="0" w:color="auto"/>
              <w:right w:val="single" w:sz="4" w:space="0" w:color="auto"/>
            </w:tcBorders>
            <w:vAlign w:val="center"/>
          </w:tcPr>
          <w:p w14:paraId="039BE96D" w14:textId="77777777" w:rsidR="00920293" w:rsidRPr="00AA2CA8" w:rsidRDefault="00920293" w:rsidP="00273C2B">
            <w:pPr>
              <w:widowControl/>
              <w:jc w:val="left"/>
              <w:rPr>
                <w:rFonts w:asciiTheme="minorEastAsia" w:hAnsiTheme="minorEastAsia" w:cs="宋体"/>
                <w:kern w:val="0"/>
                <w:szCs w:val="21"/>
              </w:rPr>
            </w:pPr>
          </w:p>
        </w:tc>
        <w:tc>
          <w:tcPr>
            <w:tcW w:w="902" w:type="dxa"/>
            <w:vMerge/>
            <w:tcBorders>
              <w:top w:val="nil"/>
              <w:left w:val="single" w:sz="4" w:space="0" w:color="auto"/>
              <w:bottom w:val="single" w:sz="4" w:space="0" w:color="auto"/>
              <w:right w:val="single" w:sz="4" w:space="0" w:color="auto"/>
            </w:tcBorders>
            <w:vAlign w:val="center"/>
          </w:tcPr>
          <w:p w14:paraId="0F56A409" w14:textId="77777777" w:rsidR="00920293" w:rsidRPr="00AA2CA8" w:rsidRDefault="00920293" w:rsidP="00273C2B">
            <w:pPr>
              <w:widowControl/>
              <w:jc w:val="left"/>
              <w:rPr>
                <w:rFonts w:asciiTheme="minorEastAsia" w:hAnsiTheme="minorEastAsia" w:cs="宋体"/>
                <w:kern w:val="0"/>
                <w:szCs w:val="21"/>
              </w:rPr>
            </w:pPr>
          </w:p>
        </w:tc>
        <w:tc>
          <w:tcPr>
            <w:tcW w:w="5040" w:type="dxa"/>
            <w:tcBorders>
              <w:top w:val="nil"/>
              <w:left w:val="nil"/>
              <w:bottom w:val="single" w:sz="4" w:space="0" w:color="auto"/>
              <w:right w:val="single" w:sz="4" w:space="0" w:color="auto"/>
            </w:tcBorders>
            <w:vAlign w:val="center"/>
          </w:tcPr>
          <w:p w14:paraId="09DFB1E8" w14:textId="77777777" w:rsidR="00920293" w:rsidRPr="00AA2CA8" w:rsidRDefault="00920293" w:rsidP="00273C2B">
            <w:pPr>
              <w:widowControl/>
              <w:jc w:val="left"/>
              <w:rPr>
                <w:rFonts w:asciiTheme="minorEastAsia" w:hAnsiTheme="minorEastAsia" w:cs="宋体"/>
                <w:kern w:val="0"/>
                <w:szCs w:val="21"/>
              </w:rPr>
            </w:pPr>
            <w:r w:rsidRPr="00AA2CA8">
              <w:rPr>
                <w:rFonts w:asciiTheme="minorEastAsia" w:hAnsiTheme="minorEastAsia" w:cs="宋体" w:hint="eastAsia"/>
                <w:kern w:val="0"/>
                <w:szCs w:val="21"/>
              </w:rPr>
              <w:t>3、锅炉除尘装置每年进行一次检验。</w:t>
            </w:r>
          </w:p>
        </w:tc>
        <w:tc>
          <w:tcPr>
            <w:tcW w:w="900" w:type="dxa"/>
            <w:vMerge/>
            <w:tcBorders>
              <w:top w:val="nil"/>
              <w:left w:val="single" w:sz="4" w:space="0" w:color="auto"/>
              <w:bottom w:val="single" w:sz="4" w:space="0" w:color="auto"/>
              <w:right w:val="single" w:sz="4" w:space="0" w:color="auto"/>
            </w:tcBorders>
            <w:vAlign w:val="center"/>
          </w:tcPr>
          <w:p w14:paraId="65B8D371" w14:textId="77777777" w:rsidR="00920293" w:rsidRPr="00AA2CA8" w:rsidRDefault="00920293" w:rsidP="00273C2B">
            <w:pPr>
              <w:widowControl/>
              <w:jc w:val="left"/>
              <w:rPr>
                <w:rFonts w:asciiTheme="minorEastAsia" w:hAnsiTheme="minorEastAsia" w:cs="宋体"/>
                <w:kern w:val="0"/>
                <w:szCs w:val="21"/>
              </w:rPr>
            </w:pPr>
          </w:p>
        </w:tc>
        <w:tc>
          <w:tcPr>
            <w:tcW w:w="900" w:type="dxa"/>
            <w:tcBorders>
              <w:top w:val="nil"/>
              <w:left w:val="nil"/>
              <w:bottom w:val="single" w:sz="4" w:space="0" w:color="auto"/>
              <w:right w:val="single" w:sz="4" w:space="0" w:color="auto"/>
            </w:tcBorders>
            <w:vAlign w:val="center"/>
          </w:tcPr>
          <w:p w14:paraId="7E947ECC" w14:textId="77777777" w:rsidR="00920293" w:rsidRPr="00AA2CA8" w:rsidRDefault="00920293" w:rsidP="00273C2B">
            <w:pPr>
              <w:widowControl/>
              <w:jc w:val="left"/>
              <w:rPr>
                <w:rFonts w:asciiTheme="minorEastAsia" w:hAnsiTheme="minorEastAsia" w:cs="宋体"/>
                <w:kern w:val="0"/>
                <w:szCs w:val="21"/>
              </w:rPr>
            </w:pPr>
          </w:p>
        </w:tc>
        <w:tc>
          <w:tcPr>
            <w:tcW w:w="1643" w:type="dxa"/>
            <w:vMerge/>
            <w:tcBorders>
              <w:top w:val="nil"/>
              <w:left w:val="single" w:sz="4" w:space="0" w:color="auto"/>
              <w:bottom w:val="single" w:sz="4" w:space="0" w:color="auto"/>
              <w:right w:val="single" w:sz="4" w:space="0" w:color="auto"/>
            </w:tcBorders>
            <w:vAlign w:val="center"/>
          </w:tcPr>
          <w:p w14:paraId="21D155C4" w14:textId="77777777" w:rsidR="00920293" w:rsidRPr="00AA2CA8" w:rsidRDefault="00920293" w:rsidP="00273C2B">
            <w:pPr>
              <w:widowControl/>
              <w:jc w:val="left"/>
              <w:rPr>
                <w:rFonts w:asciiTheme="minorEastAsia" w:hAnsiTheme="minorEastAsia" w:cs="宋体"/>
                <w:kern w:val="0"/>
                <w:szCs w:val="21"/>
              </w:rPr>
            </w:pPr>
          </w:p>
        </w:tc>
      </w:tr>
      <w:tr w:rsidR="00920293" w:rsidRPr="00AA2CA8" w14:paraId="4AB54DAB" w14:textId="77777777" w:rsidTr="00AA2CA8">
        <w:trPr>
          <w:trHeight w:val="1080"/>
        </w:trPr>
        <w:tc>
          <w:tcPr>
            <w:tcW w:w="1455" w:type="dxa"/>
            <w:gridSpan w:val="2"/>
            <w:tcBorders>
              <w:top w:val="single" w:sz="4" w:space="0" w:color="auto"/>
              <w:left w:val="single" w:sz="4" w:space="0" w:color="auto"/>
              <w:bottom w:val="single" w:sz="4" w:space="0" w:color="auto"/>
              <w:right w:val="single" w:sz="4" w:space="0" w:color="auto"/>
            </w:tcBorders>
            <w:vAlign w:val="center"/>
          </w:tcPr>
          <w:p w14:paraId="3FBEC346"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检查结果的考核与奖惩</w:t>
            </w:r>
          </w:p>
        </w:tc>
        <w:tc>
          <w:tcPr>
            <w:tcW w:w="8483" w:type="dxa"/>
            <w:gridSpan w:val="4"/>
            <w:tcBorders>
              <w:top w:val="single" w:sz="4" w:space="0" w:color="auto"/>
              <w:left w:val="nil"/>
              <w:bottom w:val="single" w:sz="4" w:space="0" w:color="auto"/>
              <w:right w:val="single" w:sz="4" w:space="0" w:color="auto"/>
            </w:tcBorders>
            <w:vAlign w:val="center"/>
          </w:tcPr>
          <w:p w14:paraId="1456382A" w14:textId="77777777" w:rsidR="00920293" w:rsidRPr="00AA2CA8" w:rsidRDefault="00920293" w:rsidP="00273C2B">
            <w:pPr>
              <w:widowControl/>
              <w:jc w:val="center"/>
              <w:rPr>
                <w:rFonts w:asciiTheme="minorEastAsia" w:hAnsiTheme="minorEastAsia" w:cs="宋体"/>
                <w:kern w:val="0"/>
                <w:szCs w:val="21"/>
              </w:rPr>
            </w:pPr>
          </w:p>
        </w:tc>
      </w:tr>
    </w:tbl>
    <w:p w14:paraId="28716B9E" w14:textId="77777777" w:rsidR="00A1668B" w:rsidRDefault="00920293" w:rsidP="00CD53D6">
      <w:pPr>
        <w:rPr>
          <w:kern w:val="0"/>
        </w:rPr>
        <w:sectPr w:rsidR="00A1668B" w:rsidSect="007D7F45">
          <w:pgSz w:w="11906" w:h="16838"/>
          <w:pgMar w:top="1077" w:right="567" w:bottom="964" w:left="567" w:header="567" w:footer="737" w:gutter="0"/>
          <w:cols w:space="425"/>
          <w:docGrid w:type="lines" w:linePitch="312"/>
        </w:sectPr>
      </w:pPr>
      <w:r>
        <w:rPr>
          <w:rFonts w:hint="eastAsia"/>
          <w:kern w:val="0"/>
        </w:rPr>
        <w:t>检查组长：</w:t>
      </w:r>
      <w:r>
        <w:rPr>
          <w:rFonts w:hint="eastAsia"/>
          <w:kern w:val="0"/>
        </w:rPr>
        <w:t xml:space="preserve">            </w:t>
      </w:r>
      <w:r>
        <w:rPr>
          <w:rFonts w:hint="eastAsia"/>
          <w:kern w:val="0"/>
        </w:rPr>
        <w:t>检查人员：</w:t>
      </w:r>
      <w:r>
        <w:rPr>
          <w:rFonts w:hint="eastAsia"/>
          <w:kern w:val="0"/>
        </w:rPr>
        <w:t xml:space="preserve">                </w:t>
      </w:r>
      <w:r>
        <w:rPr>
          <w:rFonts w:hint="eastAsia"/>
          <w:kern w:val="0"/>
        </w:rPr>
        <w:t>培查人员：</w:t>
      </w:r>
    </w:p>
    <w:p w14:paraId="223A65B7" w14:textId="77777777" w:rsidR="00A1668B" w:rsidRPr="00A54B8F" w:rsidRDefault="00273C2B" w:rsidP="00A54B8F">
      <w:pPr>
        <w:pStyle w:val="12"/>
        <w:spacing w:before="0" w:after="0" w:line="460" w:lineRule="exact"/>
        <w:ind w:left="2" w:firstLineChars="466" w:firstLine="1310"/>
        <w:outlineLvl w:val="0"/>
        <w:rPr>
          <w:bCs w:val="0"/>
        </w:rPr>
      </w:pPr>
      <w:bookmarkStart w:id="254" w:name="_Toc334616283"/>
      <w:bookmarkStart w:id="255" w:name="_Toc391046416"/>
      <w:r w:rsidRPr="00A54B8F">
        <w:rPr>
          <w:rFonts w:hint="eastAsia"/>
          <w:bCs w:val="0"/>
        </w:rPr>
        <w:lastRenderedPageBreak/>
        <w:t>表</w:t>
      </w:r>
      <w:r w:rsidR="00A1668B" w:rsidRPr="00A54B8F">
        <w:rPr>
          <w:rFonts w:hint="eastAsia"/>
          <w:bCs w:val="0"/>
        </w:rPr>
        <w:t>11.7 季节性安全检查表</w:t>
      </w:r>
      <w:bookmarkEnd w:id="254"/>
      <w:bookmarkEnd w:id="255"/>
    </w:p>
    <w:p w14:paraId="355CE4BD" w14:textId="77777777" w:rsidR="00A1668B" w:rsidRDefault="00A1668B" w:rsidP="009D7577">
      <w:pPr>
        <w:spacing w:afterLines="50" w:after="156" w:line="320" w:lineRule="exact"/>
        <w:ind w:firstLineChars="250" w:firstLine="525"/>
        <w:rPr>
          <w:rFonts w:ascii="宋体" w:hAnsi="宋体"/>
          <w:szCs w:val="21"/>
        </w:rPr>
      </w:pPr>
      <w:r>
        <w:rPr>
          <w:rFonts w:ascii="宋体" w:hAnsi="宋体" w:hint="eastAsia"/>
          <w:szCs w:val="21"/>
        </w:rPr>
        <w:t>检查人：</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检查时间：</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656"/>
        <w:gridCol w:w="6838"/>
        <w:gridCol w:w="1418"/>
        <w:gridCol w:w="708"/>
        <w:gridCol w:w="2694"/>
      </w:tblGrid>
      <w:tr w:rsidR="00A1668B" w14:paraId="702B9321" w14:textId="77777777" w:rsidTr="00273C2B">
        <w:trPr>
          <w:cantSplit/>
        </w:trPr>
        <w:tc>
          <w:tcPr>
            <w:tcW w:w="828" w:type="dxa"/>
            <w:tcBorders>
              <w:top w:val="single" w:sz="4" w:space="0" w:color="auto"/>
              <w:left w:val="single" w:sz="4" w:space="0" w:color="auto"/>
              <w:bottom w:val="single" w:sz="4" w:space="0" w:color="auto"/>
              <w:right w:val="single" w:sz="4" w:space="0" w:color="auto"/>
            </w:tcBorders>
          </w:tcPr>
          <w:p w14:paraId="47BFF689" w14:textId="77777777" w:rsidR="00A1668B" w:rsidRDefault="00A1668B" w:rsidP="00273C2B">
            <w:pPr>
              <w:spacing w:line="320" w:lineRule="exact"/>
              <w:jc w:val="center"/>
              <w:rPr>
                <w:rFonts w:ascii="宋体" w:hAnsi="宋体"/>
                <w:szCs w:val="21"/>
              </w:rPr>
            </w:pPr>
          </w:p>
          <w:p w14:paraId="2A61B160" w14:textId="77777777" w:rsidR="00A1668B" w:rsidRDefault="00A1668B" w:rsidP="00273C2B">
            <w:pPr>
              <w:spacing w:line="320" w:lineRule="exact"/>
              <w:jc w:val="center"/>
              <w:rPr>
                <w:rFonts w:ascii="宋体" w:hAnsi="宋体"/>
                <w:szCs w:val="21"/>
              </w:rPr>
            </w:pPr>
            <w:r>
              <w:rPr>
                <w:rFonts w:ascii="宋体" w:hAnsi="宋体" w:hint="eastAsia"/>
                <w:szCs w:val="21"/>
              </w:rPr>
              <w:t>目的</w:t>
            </w:r>
          </w:p>
        </w:tc>
        <w:tc>
          <w:tcPr>
            <w:tcW w:w="13314" w:type="dxa"/>
            <w:gridSpan w:val="5"/>
            <w:tcBorders>
              <w:top w:val="single" w:sz="4" w:space="0" w:color="auto"/>
              <w:left w:val="single" w:sz="4" w:space="0" w:color="auto"/>
              <w:bottom w:val="single" w:sz="4" w:space="0" w:color="auto"/>
              <w:right w:val="single" w:sz="4" w:space="0" w:color="auto"/>
            </w:tcBorders>
            <w:vAlign w:val="center"/>
          </w:tcPr>
          <w:p w14:paraId="00DE6DEB" w14:textId="77777777" w:rsidR="00A1668B" w:rsidRDefault="00A1668B" w:rsidP="00273C2B">
            <w:pPr>
              <w:spacing w:line="320" w:lineRule="exact"/>
              <w:ind w:firstLineChars="200" w:firstLine="420"/>
              <w:rPr>
                <w:rFonts w:ascii="宋体" w:hAnsi="宋体"/>
                <w:szCs w:val="21"/>
              </w:rPr>
            </w:pPr>
            <w:r>
              <w:rPr>
                <w:rFonts w:ascii="宋体" w:hAnsi="宋体" w:hint="eastAsia"/>
                <w:szCs w:val="21"/>
              </w:rPr>
              <w:t>针对化工生产季节性非常强特点，对生产装置季节性</w:t>
            </w:r>
            <w:r>
              <w:rPr>
                <w:rFonts w:ascii="宋体" w:hAnsi="宋体" w:hint="eastAsia"/>
                <w:spacing w:val="-8"/>
                <w:szCs w:val="21"/>
              </w:rPr>
              <w:t>可能存在的隐患、有害危险因素、缺陷等进行查证，查找不安全因素和不安全行为，以确定隐患或有害、危险因素或缺陷存在状态，以及它们转化为事故的条件，以制定整改措施，消除或控制隐患和有害与危险因素，确保生产安全，使企业符合《危险化学品从业单位安全标准化规范》的要求。</w:t>
            </w:r>
          </w:p>
        </w:tc>
      </w:tr>
      <w:tr w:rsidR="00A1668B" w14:paraId="006DEC4A" w14:textId="77777777" w:rsidTr="00273C2B">
        <w:trPr>
          <w:cantSplit/>
          <w:trHeight w:val="738"/>
        </w:trPr>
        <w:tc>
          <w:tcPr>
            <w:tcW w:w="828" w:type="dxa"/>
            <w:tcBorders>
              <w:top w:val="single" w:sz="4" w:space="0" w:color="auto"/>
              <w:left w:val="single" w:sz="4" w:space="0" w:color="auto"/>
              <w:bottom w:val="single" w:sz="4" w:space="0" w:color="auto"/>
              <w:right w:val="single" w:sz="4" w:space="0" w:color="auto"/>
            </w:tcBorders>
          </w:tcPr>
          <w:p w14:paraId="52B8531F" w14:textId="77777777" w:rsidR="00A1668B" w:rsidRDefault="00A1668B" w:rsidP="00273C2B">
            <w:pPr>
              <w:spacing w:line="320" w:lineRule="exact"/>
              <w:jc w:val="center"/>
              <w:rPr>
                <w:rFonts w:ascii="宋体" w:hAnsi="宋体"/>
                <w:szCs w:val="21"/>
              </w:rPr>
            </w:pPr>
            <w:r>
              <w:rPr>
                <w:rFonts w:ascii="宋体" w:hAnsi="宋体" w:hint="eastAsia"/>
                <w:szCs w:val="21"/>
              </w:rPr>
              <w:t>要求</w:t>
            </w:r>
          </w:p>
        </w:tc>
        <w:tc>
          <w:tcPr>
            <w:tcW w:w="13314" w:type="dxa"/>
            <w:gridSpan w:val="5"/>
            <w:tcBorders>
              <w:top w:val="single" w:sz="4" w:space="0" w:color="auto"/>
              <w:left w:val="single" w:sz="4" w:space="0" w:color="auto"/>
              <w:bottom w:val="single" w:sz="4" w:space="0" w:color="auto"/>
              <w:right w:val="single" w:sz="4" w:space="0" w:color="auto"/>
            </w:tcBorders>
            <w:vAlign w:val="center"/>
          </w:tcPr>
          <w:p w14:paraId="0459B47E" w14:textId="77777777" w:rsidR="00A1668B" w:rsidRDefault="00A1668B" w:rsidP="00273C2B">
            <w:pPr>
              <w:spacing w:line="320" w:lineRule="exact"/>
              <w:ind w:firstLineChars="200" w:firstLine="420"/>
              <w:rPr>
                <w:rFonts w:ascii="宋体" w:hAnsi="宋体"/>
                <w:szCs w:val="21"/>
              </w:rPr>
            </w:pPr>
            <w:r>
              <w:rPr>
                <w:rFonts w:ascii="宋体" w:hAnsi="宋体" w:hint="eastAsia"/>
                <w:szCs w:val="21"/>
              </w:rPr>
              <w:t>按照《危险化学品从业单位安全标准化规范》的要求认真检查，不放过任何可疑点。对查出问题及时通知有关单位处理，暂时无法处理的应督促有关单位采取有效的预防措施，并立即向安全环保处、生产技术部或公司领导报告。</w:t>
            </w:r>
          </w:p>
        </w:tc>
      </w:tr>
      <w:tr w:rsidR="00A1668B" w14:paraId="783AF245" w14:textId="77777777" w:rsidTr="00273C2B">
        <w:trPr>
          <w:cantSplit/>
          <w:trHeight w:val="409"/>
        </w:trPr>
        <w:tc>
          <w:tcPr>
            <w:tcW w:w="828" w:type="dxa"/>
            <w:tcBorders>
              <w:top w:val="single" w:sz="4" w:space="0" w:color="auto"/>
              <w:left w:val="single" w:sz="4" w:space="0" w:color="auto"/>
              <w:bottom w:val="single" w:sz="4" w:space="0" w:color="auto"/>
              <w:right w:val="single" w:sz="4" w:space="0" w:color="auto"/>
            </w:tcBorders>
            <w:vAlign w:val="center"/>
          </w:tcPr>
          <w:p w14:paraId="140E944C" w14:textId="77777777" w:rsidR="00A1668B" w:rsidRDefault="00A1668B" w:rsidP="00273C2B">
            <w:pPr>
              <w:spacing w:line="320" w:lineRule="exact"/>
              <w:jc w:val="center"/>
              <w:rPr>
                <w:rFonts w:ascii="宋体" w:hAnsi="宋体"/>
                <w:szCs w:val="21"/>
              </w:rPr>
            </w:pPr>
            <w:r>
              <w:rPr>
                <w:rFonts w:ascii="宋体" w:hAnsi="宋体" w:hint="eastAsia"/>
                <w:szCs w:val="21"/>
              </w:rPr>
              <w:t>内容</w:t>
            </w:r>
          </w:p>
        </w:tc>
        <w:tc>
          <w:tcPr>
            <w:tcW w:w="13314" w:type="dxa"/>
            <w:gridSpan w:val="5"/>
            <w:tcBorders>
              <w:top w:val="single" w:sz="4" w:space="0" w:color="auto"/>
              <w:left w:val="single" w:sz="4" w:space="0" w:color="auto"/>
              <w:bottom w:val="single" w:sz="4" w:space="0" w:color="auto"/>
              <w:right w:val="single" w:sz="4" w:space="0" w:color="auto"/>
            </w:tcBorders>
            <w:vAlign w:val="center"/>
          </w:tcPr>
          <w:p w14:paraId="0E5BF10B" w14:textId="77777777" w:rsidR="00A1668B" w:rsidRDefault="00A1668B" w:rsidP="00273C2B">
            <w:pPr>
              <w:spacing w:line="320" w:lineRule="exact"/>
              <w:jc w:val="center"/>
              <w:rPr>
                <w:rFonts w:ascii="宋体" w:hAnsi="宋体"/>
                <w:szCs w:val="21"/>
              </w:rPr>
            </w:pPr>
            <w:r>
              <w:rPr>
                <w:rFonts w:ascii="宋体" w:hAnsi="宋体" w:hint="eastAsia"/>
                <w:szCs w:val="21"/>
              </w:rPr>
              <w:t>见检查项目</w:t>
            </w:r>
          </w:p>
        </w:tc>
      </w:tr>
      <w:tr w:rsidR="00A1668B" w14:paraId="1C920BD6" w14:textId="77777777" w:rsidTr="00273C2B">
        <w:trPr>
          <w:cantSplit/>
          <w:trHeight w:val="455"/>
        </w:trPr>
        <w:tc>
          <w:tcPr>
            <w:tcW w:w="828" w:type="dxa"/>
            <w:tcBorders>
              <w:top w:val="single" w:sz="4" w:space="0" w:color="auto"/>
              <w:left w:val="single" w:sz="4" w:space="0" w:color="auto"/>
              <w:bottom w:val="single" w:sz="4" w:space="0" w:color="auto"/>
              <w:right w:val="single" w:sz="4" w:space="0" w:color="auto"/>
            </w:tcBorders>
            <w:vAlign w:val="center"/>
          </w:tcPr>
          <w:p w14:paraId="086D3D44" w14:textId="77777777" w:rsidR="00A1668B" w:rsidRDefault="00A1668B" w:rsidP="00273C2B">
            <w:pPr>
              <w:spacing w:line="320" w:lineRule="exact"/>
              <w:jc w:val="center"/>
              <w:rPr>
                <w:rFonts w:ascii="宋体" w:hAnsi="宋体"/>
                <w:szCs w:val="21"/>
              </w:rPr>
            </w:pPr>
            <w:r>
              <w:rPr>
                <w:rFonts w:ascii="宋体" w:hAnsi="宋体" w:hint="eastAsia"/>
                <w:szCs w:val="21"/>
              </w:rPr>
              <w:t>计划</w:t>
            </w:r>
          </w:p>
        </w:tc>
        <w:tc>
          <w:tcPr>
            <w:tcW w:w="13314" w:type="dxa"/>
            <w:gridSpan w:val="5"/>
            <w:tcBorders>
              <w:top w:val="single" w:sz="4" w:space="0" w:color="auto"/>
              <w:left w:val="single" w:sz="4" w:space="0" w:color="auto"/>
              <w:bottom w:val="single" w:sz="4" w:space="0" w:color="auto"/>
              <w:right w:val="single" w:sz="4" w:space="0" w:color="auto"/>
            </w:tcBorders>
            <w:vAlign w:val="center"/>
          </w:tcPr>
          <w:p w14:paraId="61D3FCB1" w14:textId="77777777" w:rsidR="00A1668B" w:rsidRDefault="00A1668B" w:rsidP="00273C2B">
            <w:pPr>
              <w:spacing w:line="320" w:lineRule="exact"/>
              <w:jc w:val="center"/>
              <w:rPr>
                <w:rFonts w:ascii="宋体" w:hAnsi="宋体"/>
                <w:szCs w:val="21"/>
              </w:rPr>
            </w:pPr>
            <w:r>
              <w:rPr>
                <w:rFonts w:ascii="宋体" w:hAnsi="宋体" w:hint="eastAsia"/>
                <w:szCs w:val="21"/>
              </w:rPr>
              <w:t>每季度不少于一次检查</w:t>
            </w:r>
          </w:p>
        </w:tc>
      </w:tr>
      <w:tr w:rsidR="00A1668B" w14:paraId="16AE62D6" w14:textId="77777777" w:rsidTr="00273C2B">
        <w:trPr>
          <w:cantSplit/>
          <w:trHeight w:val="283"/>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29DCDC0C" w14:textId="77777777" w:rsidR="00A1668B" w:rsidRDefault="00A1668B" w:rsidP="00273C2B">
            <w:pPr>
              <w:spacing w:line="320" w:lineRule="exact"/>
              <w:jc w:val="center"/>
              <w:rPr>
                <w:rFonts w:ascii="宋体" w:hAnsi="宋体"/>
                <w:szCs w:val="21"/>
              </w:rPr>
            </w:pPr>
            <w:r>
              <w:rPr>
                <w:rFonts w:ascii="宋体" w:hAnsi="宋体" w:hint="eastAsia"/>
                <w:szCs w:val="21"/>
              </w:rPr>
              <w:t>序号</w:t>
            </w:r>
          </w:p>
        </w:tc>
        <w:tc>
          <w:tcPr>
            <w:tcW w:w="1656" w:type="dxa"/>
            <w:vMerge w:val="restart"/>
            <w:tcBorders>
              <w:top w:val="single" w:sz="4" w:space="0" w:color="auto"/>
              <w:left w:val="single" w:sz="4" w:space="0" w:color="auto"/>
              <w:bottom w:val="single" w:sz="4" w:space="0" w:color="auto"/>
              <w:right w:val="single" w:sz="4" w:space="0" w:color="auto"/>
            </w:tcBorders>
            <w:vAlign w:val="center"/>
          </w:tcPr>
          <w:p w14:paraId="18F280E5" w14:textId="77777777" w:rsidR="00A1668B" w:rsidRDefault="00A1668B" w:rsidP="00273C2B">
            <w:pPr>
              <w:spacing w:line="320" w:lineRule="exact"/>
              <w:jc w:val="center"/>
              <w:rPr>
                <w:rFonts w:ascii="宋体" w:hAnsi="宋体"/>
                <w:szCs w:val="21"/>
              </w:rPr>
            </w:pPr>
            <w:r>
              <w:rPr>
                <w:rFonts w:ascii="宋体" w:hAnsi="宋体" w:hint="eastAsia"/>
                <w:szCs w:val="21"/>
              </w:rPr>
              <w:t>检查项目</w:t>
            </w:r>
          </w:p>
        </w:tc>
        <w:tc>
          <w:tcPr>
            <w:tcW w:w="6838" w:type="dxa"/>
            <w:vMerge w:val="restart"/>
            <w:tcBorders>
              <w:top w:val="single" w:sz="4" w:space="0" w:color="auto"/>
              <w:left w:val="single" w:sz="4" w:space="0" w:color="auto"/>
              <w:bottom w:val="single" w:sz="4" w:space="0" w:color="auto"/>
              <w:right w:val="single" w:sz="4" w:space="0" w:color="auto"/>
            </w:tcBorders>
            <w:vAlign w:val="center"/>
          </w:tcPr>
          <w:p w14:paraId="2A477E13" w14:textId="77777777" w:rsidR="00A1668B" w:rsidRDefault="00A1668B" w:rsidP="00273C2B">
            <w:pPr>
              <w:spacing w:line="320" w:lineRule="exact"/>
              <w:jc w:val="center"/>
              <w:rPr>
                <w:rFonts w:ascii="宋体" w:hAnsi="宋体"/>
                <w:szCs w:val="21"/>
              </w:rPr>
            </w:pPr>
            <w:r>
              <w:rPr>
                <w:rFonts w:ascii="宋体" w:hAnsi="宋体" w:hint="eastAsia"/>
                <w:szCs w:val="21"/>
              </w:rPr>
              <w:t>检查标准</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13BC712D" w14:textId="77777777" w:rsidR="00A1668B" w:rsidRDefault="00A1668B" w:rsidP="00273C2B">
            <w:pPr>
              <w:spacing w:line="320" w:lineRule="exact"/>
              <w:jc w:val="center"/>
              <w:rPr>
                <w:rFonts w:ascii="宋体" w:hAnsi="宋体"/>
                <w:szCs w:val="21"/>
              </w:rPr>
            </w:pPr>
            <w:r>
              <w:rPr>
                <w:rFonts w:ascii="宋体" w:hAnsi="宋体" w:hint="eastAsia"/>
                <w:szCs w:val="21"/>
              </w:rPr>
              <w:t>检查方法</w:t>
            </w:r>
          </w:p>
          <w:p w14:paraId="3F4E8FC2" w14:textId="77777777" w:rsidR="00A1668B" w:rsidRDefault="00A1668B" w:rsidP="00273C2B">
            <w:pPr>
              <w:spacing w:line="320" w:lineRule="exact"/>
              <w:jc w:val="center"/>
              <w:rPr>
                <w:rFonts w:ascii="宋体" w:hAnsi="宋体"/>
                <w:szCs w:val="21"/>
              </w:rPr>
            </w:pPr>
            <w:r>
              <w:rPr>
                <w:rFonts w:ascii="宋体" w:hAnsi="宋体" w:hint="eastAsia"/>
                <w:szCs w:val="21"/>
              </w:rPr>
              <w:t>（或依据）</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3EDD919" w14:textId="77777777" w:rsidR="00A1668B" w:rsidRDefault="00A1668B" w:rsidP="00273C2B">
            <w:pPr>
              <w:tabs>
                <w:tab w:val="left" w:pos="1800"/>
              </w:tabs>
              <w:spacing w:line="320" w:lineRule="exact"/>
              <w:ind w:firstLineChars="100" w:firstLine="210"/>
              <w:jc w:val="center"/>
              <w:rPr>
                <w:rFonts w:ascii="宋体" w:hAnsi="宋体"/>
                <w:szCs w:val="21"/>
              </w:rPr>
            </w:pPr>
            <w:r>
              <w:rPr>
                <w:rFonts w:ascii="宋体" w:hAnsi="宋体" w:hint="eastAsia"/>
                <w:szCs w:val="21"/>
              </w:rPr>
              <w:t>检查评价</w:t>
            </w:r>
          </w:p>
        </w:tc>
      </w:tr>
      <w:tr w:rsidR="00A1668B" w14:paraId="671B0D25" w14:textId="77777777" w:rsidTr="00273C2B">
        <w:trPr>
          <w:cantSplit/>
          <w:trHeight w:val="494"/>
        </w:trPr>
        <w:tc>
          <w:tcPr>
            <w:tcW w:w="828" w:type="dxa"/>
            <w:vMerge/>
            <w:tcBorders>
              <w:top w:val="single" w:sz="4" w:space="0" w:color="auto"/>
              <w:left w:val="single" w:sz="4" w:space="0" w:color="auto"/>
              <w:bottom w:val="single" w:sz="4" w:space="0" w:color="auto"/>
              <w:right w:val="single" w:sz="4" w:space="0" w:color="auto"/>
            </w:tcBorders>
            <w:vAlign w:val="center"/>
          </w:tcPr>
          <w:p w14:paraId="3B125B8C" w14:textId="77777777" w:rsidR="00A1668B" w:rsidRDefault="00A1668B" w:rsidP="00273C2B">
            <w:pPr>
              <w:widowControl/>
              <w:spacing w:line="320" w:lineRule="exact"/>
              <w:jc w:val="center"/>
              <w:rPr>
                <w:rFonts w:ascii="宋体" w:hAnsi="宋体"/>
                <w:szCs w:val="21"/>
              </w:rPr>
            </w:pPr>
          </w:p>
        </w:tc>
        <w:tc>
          <w:tcPr>
            <w:tcW w:w="1656" w:type="dxa"/>
            <w:vMerge/>
            <w:tcBorders>
              <w:top w:val="single" w:sz="4" w:space="0" w:color="auto"/>
              <w:left w:val="single" w:sz="4" w:space="0" w:color="auto"/>
              <w:bottom w:val="single" w:sz="4" w:space="0" w:color="auto"/>
              <w:right w:val="single" w:sz="4" w:space="0" w:color="auto"/>
            </w:tcBorders>
            <w:vAlign w:val="center"/>
          </w:tcPr>
          <w:p w14:paraId="4A4EDF5A" w14:textId="77777777" w:rsidR="00A1668B" w:rsidRDefault="00A1668B" w:rsidP="00273C2B">
            <w:pPr>
              <w:widowControl/>
              <w:spacing w:line="320" w:lineRule="exact"/>
              <w:jc w:val="center"/>
              <w:rPr>
                <w:rFonts w:ascii="宋体" w:hAnsi="宋体"/>
                <w:szCs w:val="21"/>
              </w:rPr>
            </w:pPr>
          </w:p>
        </w:tc>
        <w:tc>
          <w:tcPr>
            <w:tcW w:w="6838" w:type="dxa"/>
            <w:vMerge/>
            <w:tcBorders>
              <w:top w:val="single" w:sz="4" w:space="0" w:color="auto"/>
              <w:left w:val="single" w:sz="4" w:space="0" w:color="auto"/>
              <w:bottom w:val="single" w:sz="4" w:space="0" w:color="auto"/>
              <w:right w:val="single" w:sz="4" w:space="0" w:color="auto"/>
            </w:tcBorders>
            <w:vAlign w:val="center"/>
          </w:tcPr>
          <w:p w14:paraId="4EDB6333" w14:textId="77777777" w:rsidR="00A1668B" w:rsidRDefault="00A1668B" w:rsidP="00273C2B">
            <w:pPr>
              <w:widowControl/>
              <w:spacing w:line="320" w:lineRule="exact"/>
              <w:jc w:val="center"/>
              <w:rPr>
                <w:rFonts w:ascii="宋体" w:hAnsi="宋体"/>
                <w:szCs w:val="21"/>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51797DC2" w14:textId="77777777" w:rsidR="00A1668B" w:rsidRDefault="00A1668B" w:rsidP="00273C2B">
            <w:pPr>
              <w:widowControl/>
              <w:spacing w:line="32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14:paraId="3CDA5A56" w14:textId="77777777" w:rsidR="00A1668B" w:rsidRDefault="00A1668B" w:rsidP="00273C2B">
            <w:pPr>
              <w:tabs>
                <w:tab w:val="left" w:pos="1800"/>
              </w:tabs>
              <w:spacing w:line="320" w:lineRule="exact"/>
              <w:jc w:val="center"/>
              <w:rPr>
                <w:rFonts w:ascii="宋体" w:hAnsi="宋体"/>
                <w:szCs w:val="21"/>
              </w:rPr>
            </w:pPr>
            <w:r>
              <w:rPr>
                <w:rFonts w:ascii="宋体" w:hAnsi="宋体" w:hint="eastAsia"/>
                <w:szCs w:val="21"/>
              </w:rPr>
              <w:t>符合</w:t>
            </w:r>
          </w:p>
        </w:tc>
        <w:tc>
          <w:tcPr>
            <w:tcW w:w="2694" w:type="dxa"/>
            <w:tcBorders>
              <w:top w:val="single" w:sz="4" w:space="0" w:color="auto"/>
              <w:left w:val="single" w:sz="4" w:space="0" w:color="auto"/>
              <w:bottom w:val="single" w:sz="4" w:space="0" w:color="auto"/>
              <w:right w:val="single" w:sz="4" w:space="0" w:color="auto"/>
            </w:tcBorders>
            <w:vAlign w:val="center"/>
          </w:tcPr>
          <w:p w14:paraId="1FC86D6F" w14:textId="77777777" w:rsidR="00A1668B" w:rsidRDefault="00A1668B" w:rsidP="00273C2B">
            <w:pPr>
              <w:tabs>
                <w:tab w:val="left" w:pos="1800"/>
              </w:tabs>
              <w:spacing w:line="320" w:lineRule="exact"/>
              <w:jc w:val="center"/>
              <w:rPr>
                <w:rFonts w:ascii="宋体" w:hAnsi="宋体"/>
                <w:szCs w:val="21"/>
              </w:rPr>
            </w:pPr>
            <w:r>
              <w:rPr>
                <w:rFonts w:ascii="宋体" w:hAnsi="宋体" w:hint="eastAsia"/>
                <w:szCs w:val="21"/>
              </w:rPr>
              <w:t>不符合及主要问题</w:t>
            </w:r>
          </w:p>
        </w:tc>
      </w:tr>
      <w:tr w:rsidR="00A1668B" w14:paraId="1A23993B" w14:textId="77777777" w:rsidTr="00273C2B">
        <w:trPr>
          <w:cantSplit/>
          <w:trHeight w:val="2262"/>
        </w:trPr>
        <w:tc>
          <w:tcPr>
            <w:tcW w:w="828" w:type="dxa"/>
            <w:tcBorders>
              <w:top w:val="single" w:sz="4" w:space="0" w:color="auto"/>
              <w:left w:val="single" w:sz="4" w:space="0" w:color="auto"/>
              <w:bottom w:val="single" w:sz="4" w:space="0" w:color="auto"/>
              <w:right w:val="single" w:sz="4" w:space="0" w:color="auto"/>
            </w:tcBorders>
            <w:vAlign w:val="center"/>
          </w:tcPr>
          <w:p w14:paraId="13D42BC5" w14:textId="77777777" w:rsidR="00A1668B" w:rsidRDefault="00A1668B" w:rsidP="00273C2B">
            <w:pPr>
              <w:spacing w:line="320" w:lineRule="exact"/>
              <w:jc w:val="center"/>
              <w:rPr>
                <w:rFonts w:ascii="宋体" w:hAnsi="宋体"/>
                <w:szCs w:val="21"/>
              </w:rPr>
            </w:pPr>
            <w:r>
              <w:rPr>
                <w:rFonts w:ascii="宋体" w:hAnsi="宋体" w:hint="eastAsia"/>
                <w:szCs w:val="21"/>
              </w:rPr>
              <w:t>1</w:t>
            </w:r>
          </w:p>
        </w:tc>
        <w:tc>
          <w:tcPr>
            <w:tcW w:w="1656" w:type="dxa"/>
            <w:tcBorders>
              <w:top w:val="single" w:sz="4" w:space="0" w:color="auto"/>
              <w:left w:val="single" w:sz="4" w:space="0" w:color="auto"/>
              <w:bottom w:val="single" w:sz="4" w:space="0" w:color="auto"/>
              <w:right w:val="single" w:sz="4" w:space="0" w:color="auto"/>
            </w:tcBorders>
            <w:vAlign w:val="center"/>
          </w:tcPr>
          <w:p w14:paraId="4D9FEA8D" w14:textId="77777777" w:rsidR="00A1668B" w:rsidRDefault="00A1668B" w:rsidP="00273C2B">
            <w:pPr>
              <w:spacing w:line="320" w:lineRule="exact"/>
              <w:jc w:val="center"/>
              <w:rPr>
                <w:rFonts w:ascii="宋体" w:hAnsi="宋体"/>
                <w:szCs w:val="21"/>
              </w:rPr>
            </w:pPr>
            <w:r>
              <w:rPr>
                <w:rFonts w:ascii="宋体" w:hAnsi="宋体" w:hint="eastAsia"/>
                <w:szCs w:val="21"/>
              </w:rPr>
              <w:t>春季安全检查</w:t>
            </w:r>
          </w:p>
        </w:tc>
        <w:tc>
          <w:tcPr>
            <w:tcW w:w="6838" w:type="dxa"/>
            <w:tcBorders>
              <w:top w:val="single" w:sz="4" w:space="0" w:color="auto"/>
              <w:left w:val="single" w:sz="4" w:space="0" w:color="auto"/>
              <w:bottom w:val="single" w:sz="4" w:space="0" w:color="auto"/>
              <w:right w:val="single" w:sz="4" w:space="0" w:color="auto"/>
            </w:tcBorders>
            <w:vAlign w:val="center"/>
          </w:tcPr>
          <w:p w14:paraId="0AF5EFBA" w14:textId="77777777" w:rsidR="00A1668B" w:rsidRDefault="00A1668B" w:rsidP="00273C2B">
            <w:pPr>
              <w:spacing w:line="320" w:lineRule="exact"/>
              <w:rPr>
                <w:rFonts w:ascii="宋体" w:hAnsi="宋体"/>
                <w:szCs w:val="21"/>
              </w:rPr>
            </w:pPr>
            <w:r>
              <w:rPr>
                <w:rFonts w:ascii="宋体" w:hAnsi="宋体" w:hint="eastAsia"/>
                <w:szCs w:val="21"/>
              </w:rPr>
              <w:t>春季安全大检查主要以防雷、防静电、防解冻跑、漏为重点，对生产及安全设施进行检查。对各防雷设施的接闪器、引下线、断接卡完好情况进行检查。机电仪车间对全公司的厂房建筑物、高大设备、盛装易燃、易爆化学品的容器的防雷接地，防静电接地进行检测，要求防雷接地电阻小于4欧姆。防静电接地电阻小于100欧姆。检查各工艺阀门、管道的保温及有无结冻情况，如有异常，要求有关单位及时整改。</w:t>
            </w:r>
          </w:p>
        </w:tc>
        <w:tc>
          <w:tcPr>
            <w:tcW w:w="1418" w:type="dxa"/>
            <w:tcBorders>
              <w:top w:val="single" w:sz="4" w:space="0" w:color="auto"/>
              <w:left w:val="single" w:sz="4" w:space="0" w:color="auto"/>
              <w:bottom w:val="single" w:sz="4" w:space="0" w:color="auto"/>
              <w:right w:val="single" w:sz="4" w:space="0" w:color="auto"/>
            </w:tcBorders>
            <w:vAlign w:val="center"/>
          </w:tcPr>
          <w:p w14:paraId="17FA7782" w14:textId="77777777" w:rsidR="00A1668B" w:rsidRDefault="00A1668B" w:rsidP="00273C2B">
            <w:pPr>
              <w:spacing w:line="320" w:lineRule="exact"/>
              <w:jc w:val="center"/>
              <w:rPr>
                <w:rFonts w:ascii="宋体" w:hAnsi="宋体"/>
                <w:szCs w:val="21"/>
              </w:rPr>
            </w:pPr>
            <w:r>
              <w:rPr>
                <w:rFonts w:ascii="宋体" w:hAnsi="宋体" w:hint="eastAsia"/>
                <w:szCs w:val="21"/>
              </w:rPr>
              <w:t>现场检查</w:t>
            </w:r>
          </w:p>
        </w:tc>
        <w:tc>
          <w:tcPr>
            <w:tcW w:w="708" w:type="dxa"/>
            <w:tcBorders>
              <w:top w:val="single" w:sz="4" w:space="0" w:color="auto"/>
              <w:left w:val="single" w:sz="4" w:space="0" w:color="auto"/>
              <w:bottom w:val="single" w:sz="4" w:space="0" w:color="auto"/>
              <w:right w:val="single" w:sz="4" w:space="0" w:color="auto"/>
            </w:tcBorders>
            <w:vAlign w:val="center"/>
          </w:tcPr>
          <w:p w14:paraId="7EC76DE5" w14:textId="77777777" w:rsidR="00A1668B" w:rsidRDefault="00A1668B" w:rsidP="00273C2B">
            <w:pPr>
              <w:tabs>
                <w:tab w:val="left" w:pos="1800"/>
              </w:tabs>
              <w:spacing w:line="320" w:lineRule="exact"/>
              <w:jc w:val="center"/>
              <w:rPr>
                <w:rFonts w:ascii="宋体" w:hAnsi="宋体"/>
                <w:szCs w:val="21"/>
              </w:rPr>
            </w:pPr>
          </w:p>
        </w:tc>
        <w:tc>
          <w:tcPr>
            <w:tcW w:w="2694" w:type="dxa"/>
            <w:tcBorders>
              <w:top w:val="single" w:sz="4" w:space="0" w:color="auto"/>
              <w:left w:val="single" w:sz="4" w:space="0" w:color="auto"/>
              <w:bottom w:val="single" w:sz="4" w:space="0" w:color="auto"/>
              <w:right w:val="single" w:sz="4" w:space="0" w:color="auto"/>
            </w:tcBorders>
            <w:vAlign w:val="center"/>
          </w:tcPr>
          <w:p w14:paraId="43CFE8D2" w14:textId="77777777" w:rsidR="00A1668B" w:rsidRDefault="00A1668B" w:rsidP="00273C2B">
            <w:pPr>
              <w:tabs>
                <w:tab w:val="left" w:pos="1800"/>
              </w:tabs>
              <w:spacing w:line="320" w:lineRule="exact"/>
              <w:jc w:val="center"/>
              <w:rPr>
                <w:rFonts w:ascii="宋体" w:hAnsi="宋体"/>
                <w:szCs w:val="21"/>
              </w:rPr>
            </w:pPr>
          </w:p>
        </w:tc>
      </w:tr>
      <w:tr w:rsidR="00A1668B" w14:paraId="502FE61C" w14:textId="77777777" w:rsidTr="00273C2B">
        <w:trPr>
          <w:cantSplit/>
          <w:trHeight w:val="2517"/>
        </w:trPr>
        <w:tc>
          <w:tcPr>
            <w:tcW w:w="828" w:type="dxa"/>
            <w:tcBorders>
              <w:top w:val="single" w:sz="4" w:space="0" w:color="auto"/>
              <w:left w:val="single" w:sz="4" w:space="0" w:color="auto"/>
              <w:bottom w:val="single" w:sz="4" w:space="0" w:color="auto"/>
              <w:right w:val="single" w:sz="4" w:space="0" w:color="auto"/>
            </w:tcBorders>
            <w:vAlign w:val="center"/>
          </w:tcPr>
          <w:p w14:paraId="62BA3736" w14:textId="77777777" w:rsidR="00A1668B" w:rsidRDefault="00A1668B" w:rsidP="00273C2B">
            <w:pPr>
              <w:spacing w:line="320" w:lineRule="exact"/>
              <w:jc w:val="center"/>
              <w:rPr>
                <w:rFonts w:ascii="宋体" w:hAnsi="宋体"/>
                <w:szCs w:val="21"/>
              </w:rPr>
            </w:pPr>
            <w:r>
              <w:rPr>
                <w:rFonts w:ascii="宋体" w:hAnsi="宋体" w:hint="eastAsia"/>
                <w:szCs w:val="21"/>
              </w:rPr>
              <w:t>2</w:t>
            </w:r>
          </w:p>
        </w:tc>
        <w:tc>
          <w:tcPr>
            <w:tcW w:w="1656" w:type="dxa"/>
            <w:tcBorders>
              <w:top w:val="single" w:sz="4" w:space="0" w:color="auto"/>
              <w:left w:val="single" w:sz="4" w:space="0" w:color="auto"/>
              <w:bottom w:val="single" w:sz="4" w:space="0" w:color="auto"/>
              <w:right w:val="single" w:sz="4" w:space="0" w:color="auto"/>
            </w:tcBorders>
            <w:vAlign w:val="center"/>
          </w:tcPr>
          <w:p w14:paraId="1CE4F719" w14:textId="77777777" w:rsidR="00A1668B" w:rsidRDefault="00A1668B" w:rsidP="00273C2B">
            <w:pPr>
              <w:spacing w:line="320" w:lineRule="exact"/>
              <w:jc w:val="center"/>
              <w:rPr>
                <w:rFonts w:ascii="宋体" w:hAnsi="宋体"/>
                <w:szCs w:val="21"/>
              </w:rPr>
            </w:pPr>
            <w:r>
              <w:rPr>
                <w:rFonts w:ascii="宋体" w:hAnsi="宋体" w:hint="eastAsia"/>
                <w:szCs w:val="21"/>
              </w:rPr>
              <w:t>夏季安全检查</w:t>
            </w:r>
          </w:p>
        </w:tc>
        <w:tc>
          <w:tcPr>
            <w:tcW w:w="6838" w:type="dxa"/>
            <w:tcBorders>
              <w:top w:val="single" w:sz="4" w:space="0" w:color="auto"/>
              <w:left w:val="single" w:sz="4" w:space="0" w:color="auto"/>
              <w:bottom w:val="single" w:sz="4" w:space="0" w:color="auto"/>
              <w:right w:val="single" w:sz="4" w:space="0" w:color="auto"/>
            </w:tcBorders>
            <w:vAlign w:val="center"/>
          </w:tcPr>
          <w:p w14:paraId="16E843D0" w14:textId="77777777" w:rsidR="00A1668B" w:rsidRDefault="00A1668B" w:rsidP="00273C2B">
            <w:pPr>
              <w:spacing w:line="320" w:lineRule="exact"/>
              <w:rPr>
                <w:rFonts w:ascii="宋体" w:hAnsi="宋体"/>
                <w:szCs w:val="21"/>
              </w:rPr>
            </w:pPr>
            <w:r>
              <w:rPr>
                <w:rFonts w:ascii="宋体" w:hAnsi="宋体" w:hint="eastAsia"/>
                <w:szCs w:val="21"/>
              </w:rPr>
              <w:t>夏季安全大检查以防暑降温、防洪防汛为重点对生产及安全设施进行检查。要求各车间对本部门的风扇、空调、设备机泵的冷却水，特别是贮存闪点较低的容器设施的冷却系统进行检查和维护，确保其顺利度夏、保卫科应做好防洪防汛工作，组织防洪抢险队伍演练，配备防洪防汛物资，如沙袋、铁锨、排水泵等。对易进水的配电室、厂房等检查其防水设施的完好情况，基建管理对厂房的防水浸泡情况进行检查，对查出的不符合项，要求有关部门及时整改。</w:t>
            </w:r>
          </w:p>
        </w:tc>
        <w:tc>
          <w:tcPr>
            <w:tcW w:w="1418" w:type="dxa"/>
            <w:tcBorders>
              <w:top w:val="single" w:sz="4" w:space="0" w:color="auto"/>
              <w:left w:val="single" w:sz="4" w:space="0" w:color="auto"/>
              <w:bottom w:val="single" w:sz="4" w:space="0" w:color="auto"/>
              <w:right w:val="single" w:sz="4" w:space="0" w:color="auto"/>
            </w:tcBorders>
            <w:vAlign w:val="center"/>
          </w:tcPr>
          <w:p w14:paraId="677E5236" w14:textId="77777777" w:rsidR="00A1668B" w:rsidRDefault="00A1668B" w:rsidP="00273C2B">
            <w:pPr>
              <w:spacing w:line="320" w:lineRule="exact"/>
              <w:jc w:val="center"/>
              <w:rPr>
                <w:rFonts w:ascii="宋体" w:hAnsi="宋体"/>
                <w:szCs w:val="21"/>
              </w:rPr>
            </w:pPr>
            <w:r>
              <w:rPr>
                <w:rFonts w:ascii="宋体" w:hAnsi="宋体" w:hint="eastAsia"/>
                <w:szCs w:val="21"/>
              </w:rPr>
              <w:t>现场检查</w:t>
            </w:r>
          </w:p>
        </w:tc>
        <w:tc>
          <w:tcPr>
            <w:tcW w:w="708" w:type="dxa"/>
            <w:tcBorders>
              <w:top w:val="single" w:sz="4" w:space="0" w:color="auto"/>
              <w:left w:val="single" w:sz="4" w:space="0" w:color="auto"/>
              <w:bottom w:val="single" w:sz="4" w:space="0" w:color="auto"/>
              <w:right w:val="single" w:sz="4" w:space="0" w:color="auto"/>
            </w:tcBorders>
            <w:vAlign w:val="center"/>
          </w:tcPr>
          <w:p w14:paraId="7424BEAD" w14:textId="77777777" w:rsidR="00A1668B" w:rsidRDefault="00A1668B" w:rsidP="00273C2B">
            <w:pPr>
              <w:tabs>
                <w:tab w:val="left" w:pos="1800"/>
              </w:tabs>
              <w:spacing w:line="320" w:lineRule="exact"/>
              <w:jc w:val="center"/>
              <w:rPr>
                <w:rFonts w:ascii="宋体" w:hAnsi="宋体"/>
                <w:szCs w:val="21"/>
              </w:rPr>
            </w:pPr>
          </w:p>
        </w:tc>
        <w:tc>
          <w:tcPr>
            <w:tcW w:w="2694" w:type="dxa"/>
            <w:tcBorders>
              <w:top w:val="single" w:sz="4" w:space="0" w:color="auto"/>
              <w:left w:val="single" w:sz="4" w:space="0" w:color="auto"/>
              <w:bottom w:val="single" w:sz="4" w:space="0" w:color="auto"/>
              <w:right w:val="single" w:sz="4" w:space="0" w:color="auto"/>
            </w:tcBorders>
            <w:vAlign w:val="center"/>
          </w:tcPr>
          <w:p w14:paraId="40B3E39D" w14:textId="77777777" w:rsidR="00A1668B" w:rsidRDefault="00A1668B" w:rsidP="00273C2B">
            <w:pPr>
              <w:tabs>
                <w:tab w:val="left" w:pos="1800"/>
              </w:tabs>
              <w:spacing w:line="320" w:lineRule="exact"/>
              <w:jc w:val="center"/>
              <w:rPr>
                <w:rFonts w:ascii="宋体" w:hAnsi="宋体"/>
                <w:szCs w:val="21"/>
              </w:rPr>
            </w:pPr>
          </w:p>
        </w:tc>
      </w:tr>
      <w:tr w:rsidR="00A1668B" w14:paraId="371D5A2C" w14:textId="77777777" w:rsidTr="00273C2B">
        <w:trPr>
          <w:cantSplit/>
          <w:trHeight w:val="1986"/>
        </w:trPr>
        <w:tc>
          <w:tcPr>
            <w:tcW w:w="828" w:type="dxa"/>
            <w:tcBorders>
              <w:top w:val="single" w:sz="4" w:space="0" w:color="auto"/>
              <w:left w:val="single" w:sz="4" w:space="0" w:color="auto"/>
              <w:bottom w:val="single" w:sz="4" w:space="0" w:color="auto"/>
              <w:right w:val="single" w:sz="4" w:space="0" w:color="auto"/>
            </w:tcBorders>
            <w:vAlign w:val="center"/>
          </w:tcPr>
          <w:p w14:paraId="589BA579" w14:textId="77777777" w:rsidR="00A1668B" w:rsidRDefault="00A1668B" w:rsidP="00273C2B">
            <w:pPr>
              <w:spacing w:line="320" w:lineRule="exact"/>
              <w:jc w:val="center"/>
              <w:rPr>
                <w:rFonts w:ascii="宋体" w:hAnsi="宋体"/>
                <w:szCs w:val="21"/>
              </w:rPr>
            </w:pPr>
            <w:r>
              <w:rPr>
                <w:rFonts w:ascii="宋体" w:hAnsi="宋体" w:hint="eastAsia"/>
                <w:szCs w:val="21"/>
              </w:rPr>
              <w:lastRenderedPageBreak/>
              <w:t>3</w:t>
            </w:r>
          </w:p>
        </w:tc>
        <w:tc>
          <w:tcPr>
            <w:tcW w:w="1656" w:type="dxa"/>
            <w:tcBorders>
              <w:top w:val="single" w:sz="4" w:space="0" w:color="auto"/>
              <w:left w:val="single" w:sz="4" w:space="0" w:color="auto"/>
              <w:bottom w:val="single" w:sz="4" w:space="0" w:color="auto"/>
              <w:right w:val="single" w:sz="4" w:space="0" w:color="auto"/>
            </w:tcBorders>
            <w:vAlign w:val="center"/>
          </w:tcPr>
          <w:p w14:paraId="662802F9" w14:textId="77777777" w:rsidR="00A1668B" w:rsidRDefault="00A1668B" w:rsidP="00273C2B">
            <w:pPr>
              <w:spacing w:line="320" w:lineRule="exact"/>
              <w:jc w:val="center"/>
              <w:rPr>
                <w:rFonts w:ascii="宋体" w:hAnsi="宋体"/>
                <w:szCs w:val="21"/>
              </w:rPr>
            </w:pPr>
            <w:r>
              <w:rPr>
                <w:rFonts w:ascii="宋体" w:hAnsi="宋体" w:hint="eastAsia"/>
                <w:szCs w:val="21"/>
              </w:rPr>
              <w:t>秋季安全检查</w:t>
            </w:r>
          </w:p>
        </w:tc>
        <w:tc>
          <w:tcPr>
            <w:tcW w:w="6838" w:type="dxa"/>
            <w:tcBorders>
              <w:top w:val="single" w:sz="4" w:space="0" w:color="auto"/>
              <w:left w:val="single" w:sz="4" w:space="0" w:color="auto"/>
              <w:bottom w:val="single" w:sz="4" w:space="0" w:color="auto"/>
              <w:right w:val="single" w:sz="4" w:space="0" w:color="auto"/>
            </w:tcBorders>
            <w:vAlign w:val="center"/>
          </w:tcPr>
          <w:p w14:paraId="2806F981" w14:textId="77777777" w:rsidR="00A1668B" w:rsidRDefault="00A1668B" w:rsidP="00273C2B">
            <w:pPr>
              <w:spacing w:line="320" w:lineRule="exact"/>
              <w:rPr>
                <w:rFonts w:ascii="宋体" w:hAnsi="宋体"/>
                <w:szCs w:val="21"/>
              </w:rPr>
            </w:pPr>
            <w:r>
              <w:rPr>
                <w:rFonts w:ascii="宋体" w:hAnsi="宋体" w:hint="eastAsia"/>
                <w:szCs w:val="21"/>
              </w:rPr>
              <w:t>秋季安全大检查应以防火、防冻、保温为重点。要求各部门对本辖区的防火设施如消防栓、消防箱、灭火器、消防通道的畅通、消防通讯的畅通等情况进行认真检查。确保各防火设施足以应付突发火警事件。保卫科对灭火器的药粉要定期更换，保证其在有效期内。检查各设备设施、管道、阀门的保温情况，对不符合项，要求有关部门及时整改。</w:t>
            </w:r>
          </w:p>
        </w:tc>
        <w:tc>
          <w:tcPr>
            <w:tcW w:w="1418" w:type="dxa"/>
            <w:tcBorders>
              <w:top w:val="single" w:sz="4" w:space="0" w:color="auto"/>
              <w:left w:val="single" w:sz="4" w:space="0" w:color="auto"/>
              <w:bottom w:val="single" w:sz="4" w:space="0" w:color="auto"/>
              <w:right w:val="single" w:sz="4" w:space="0" w:color="auto"/>
            </w:tcBorders>
            <w:vAlign w:val="center"/>
          </w:tcPr>
          <w:p w14:paraId="2E9E84AF" w14:textId="77777777" w:rsidR="00A1668B" w:rsidRDefault="00A1668B" w:rsidP="00273C2B">
            <w:pPr>
              <w:spacing w:line="320" w:lineRule="exact"/>
              <w:jc w:val="center"/>
              <w:rPr>
                <w:rFonts w:ascii="宋体" w:hAnsi="宋体"/>
                <w:szCs w:val="21"/>
              </w:rPr>
            </w:pPr>
            <w:r>
              <w:rPr>
                <w:rFonts w:ascii="宋体" w:hAnsi="宋体" w:hint="eastAsia"/>
                <w:szCs w:val="21"/>
              </w:rPr>
              <w:t>现场检查</w:t>
            </w:r>
          </w:p>
        </w:tc>
        <w:tc>
          <w:tcPr>
            <w:tcW w:w="708" w:type="dxa"/>
            <w:tcBorders>
              <w:top w:val="single" w:sz="4" w:space="0" w:color="auto"/>
              <w:left w:val="single" w:sz="4" w:space="0" w:color="auto"/>
              <w:bottom w:val="single" w:sz="4" w:space="0" w:color="auto"/>
              <w:right w:val="single" w:sz="4" w:space="0" w:color="auto"/>
            </w:tcBorders>
            <w:vAlign w:val="center"/>
          </w:tcPr>
          <w:p w14:paraId="1254F79B" w14:textId="77777777" w:rsidR="00A1668B" w:rsidRDefault="00A1668B" w:rsidP="00273C2B">
            <w:pPr>
              <w:tabs>
                <w:tab w:val="left" w:pos="1800"/>
              </w:tabs>
              <w:spacing w:line="320" w:lineRule="exact"/>
              <w:jc w:val="center"/>
              <w:rPr>
                <w:rFonts w:ascii="宋体" w:hAnsi="宋体"/>
                <w:szCs w:val="21"/>
              </w:rPr>
            </w:pPr>
          </w:p>
        </w:tc>
        <w:tc>
          <w:tcPr>
            <w:tcW w:w="2694" w:type="dxa"/>
            <w:tcBorders>
              <w:top w:val="single" w:sz="4" w:space="0" w:color="auto"/>
              <w:left w:val="single" w:sz="4" w:space="0" w:color="auto"/>
              <w:bottom w:val="single" w:sz="4" w:space="0" w:color="auto"/>
              <w:right w:val="single" w:sz="4" w:space="0" w:color="auto"/>
            </w:tcBorders>
            <w:vAlign w:val="center"/>
          </w:tcPr>
          <w:p w14:paraId="60ABBA77" w14:textId="77777777" w:rsidR="00A1668B" w:rsidRDefault="00A1668B" w:rsidP="00273C2B">
            <w:pPr>
              <w:tabs>
                <w:tab w:val="left" w:pos="1800"/>
              </w:tabs>
              <w:spacing w:line="320" w:lineRule="exact"/>
              <w:jc w:val="center"/>
              <w:rPr>
                <w:rFonts w:ascii="宋体" w:hAnsi="宋体"/>
                <w:szCs w:val="21"/>
              </w:rPr>
            </w:pPr>
          </w:p>
        </w:tc>
      </w:tr>
      <w:tr w:rsidR="00A1668B" w14:paraId="0AF13AFF" w14:textId="77777777" w:rsidTr="00273C2B">
        <w:trPr>
          <w:cantSplit/>
          <w:trHeight w:val="3212"/>
        </w:trPr>
        <w:tc>
          <w:tcPr>
            <w:tcW w:w="828" w:type="dxa"/>
            <w:tcBorders>
              <w:top w:val="single" w:sz="4" w:space="0" w:color="auto"/>
              <w:left w:val="single" w:sz="4" w:space="0" w:color="auto"/>
              <w:bottom w:val="single" w:sz="4" w:space="0" w:color="auto"/>
              <w:right w:val="single" w:sz="4" w:space="0" w:color="auto"/>
            </w:tcBorders>
            <w:vAlign w:val="center"/>
          </w:tcPr>
          <w:p w14:paraId="7C1915E2" w14:textId="77777777" w:rsidR="00A1668B" w:rsidRDefault="00A1668B" w:rsidP="00273C2B">
            <w:pPr>
              <w:spacing w:line="320" w:lineRule="exact"/>
              <w:jc w:val="center"/>
              <w:rPr>
                <w:rFonts w:ascii="宋体" w:hAnsi="宋体"/>
                <w:szCs w:val="21"/>
              </w:rPr>
            </w:pPr>
            <w:r>
              <w:rPr>
                <w:rFonts w:ascii="宋体" w:hAnsi="宋体" w:hint="eastAsia"/>
                <w:szCs w:val="21"/>
              </w:rPr>
              <w:t>4</w:t>
            </w:r>
          </w:p>
        </w:tc>
        <w:tc>
          <w:tcPr>
            <w:tcW w:w="1656" w:type="dxa"/>
            <w:tcBorders>
              <w:top w:val="single" w:sz="4" w:space="0" w:color="auto"/>
              <w:left w:val="single" w:sz="4" w:space="0" w:color="auto"/>
              <w:bottom w:val="single" w:sz="4" w:space="0" w:color="auto"/>
              <w:right w:val="single" w:sz="4" w:space="0" w:color="auto"/>
            </w:tcBorders>
            <w:vAlign w:val="center"/>
          </w:tcPr>
          <w:p w14:paraId="69697F60" w14:textId="77777777" w:rsidR="00A1668B" w:rsidRDefault="00A1668B" w:rsidP="00273C2B">
            <w:pPr>
              <w:spacing w:line="320" w:lineRule="exact"/>
              <w:jc w:val="center"/>
              <w:rPr>
                <w:rFonts w:ascii="宋体" w:hAnsi="宋体"/>
                <w:szCs w:val="21"/>
              </w:rPr>
            </w:pPr>
            <w:r>
              <w:rPr>
                <w:rFonts w:ascii="宋体" w:hAnsi="宋体" w:hint="eastAsia"/>
                <w:szCs w:val="21"/>
              </w:rPr>
              <w:t>冬季安全检查</w:t>
            </w:r>
          </w:p>
        </w:tc>
        <w:tc>
          <w:tcPr>
            <w:tcW w:w="6838" w:type="dxa"/>
            <w:tcBorders>
              <w:top w:val="single" w:sz="4" w:space="0" w:color="auto"/>
              <w:left w:val="single" w:sz="4" w:space="0" w:color="auto"/>
              <w:bottom w:val="single" w:sz="4" w:space="0" w:color="auto"/>
              <w:right w:val="single" w:sz="4" w:space="0" w:color="auto"/>
            </w:tcBorders>
            <w:vAlign w:val="center"/>
          </w:tcPr>
          <w:p w14:paraId="0F4884E2" w14:textId="77777777" w:rsidR="00A1668B" w:rsidRDefault="00A1668B" w:rsidP="00273C2B">
            <w:pPr>
              <w:spacing w:line="320" w:lineRule="exact"/>
              <w:rPr>
                <w:rFonts w:ascii="宋体" w:hAnsi="宋体"/>
                <w:szCs w:val="21"/>
              </w:rPr>
            </w:pPr>
            <w:r>
              <w:rPr>
                <w:rFonts w:ascii="宋体" w:hAnsi="宋体" w:hint="eastAsia"/>
                <w:szCs w:val="21"/>
              </w:rPr>
              <w:t>冬季安全大检查以防火、防爆、防中毒、防冻防凝、防滑为重点。各部门对本辖区的消防设施的完好情况，数量配备情况，管道及阀门的保温和是否结冻等情况认真检查。对可燃气体报警仪、有毒气体报警仪的完好状况进行检查。检查防毒面具、空气呼吸器等气防设施的配备及完好情况。对密闭性较好的操作室、厂房的通风设施进行检查，防止有毒及易燃、易爆气体积聚。对设备管道及仪表伴热的保温情况进行检查，做好防冻防凝工作。对各楼梯、钢制斜扶梯和各操作平台进行认真检查，看有无结冰现象，以防滑到或高处坠落事故的发生。检查各配电室防小动物入室措施的落实情况。查出不符合项，要求有关部门及时整改。</w:t>
            </w:r>
          </w:p>
        </w:tc>
        <w:tc>
          <w:tcPr>
            <w:tcW w:w="1418" w:type="dxa"/>
            <w:tcBorders>
              <w:top w:val="single" w:sz="4" w:space="0" w:color="auto"/>
              <w:left w:val="single" w:sz="4" w:space="0" w:color="auto"/>
              <w:bottom w:val="single" w:sz="4" w:space="0" w:color="auto"/>
              <w:right w:val="single" w:sz="4" w:space="0" w:color="auto"/>
            </w:tcBorders>
            <w:vAlign w:val="center"/>
          </w:tcPr>
          <w:p w14:paraId="6C1E8101" w14:textId="77777777" w:rsidR="00A1668B" w:rsidRDefault="00A1668B" w:rsidP="00273C2B">
            <w:pPr>
              <w:spacing w:line="320" w:lineRule="exact"/>
              <w:jc w:val="center"/>
              <w:rPr>
                <w:rFonts w:ascii="宋体" w:hAnsi="宋体"/>
                <w:szCs w:val="21"/>
              </w:rPr>
            </w:pPr>
            <w:r>
              <w:rPr>
                <w:rFonts w:ascii="宋体" w:hAnsi="宋体" w:hint="eastAsia"/>
                <w:szCs w:val="21"/>
              </w:rPr>
              <w:t>现场检查</w:t>
            </w:r>
          </w:p>
        </w:tc>
        <w:tc>
          <w:tcPr>
            <w:tcW w:w="708" w:type="dxa"/>
            <w:tcBorders>
              <w:top w:val="single" w:sz="4" w:space="0" w:color="auto"/>
              <w:left w:val="single" w:sz="4" w:space="0" w:color="auto"/>
              <w:bottom w:val="single" w:sz="4" w:space="0" w:color="auto"/>
              <w:right w:val="single" w:sz="4" w:space="0" w:color="auto"/>
            </w:tcBorders>
            <w:vAlign w:val="center"/>
          </w:tcPr>
          <w:p w14:paraId="6947F853" w14:textId="77777777" w:rsidR="00A1668B" w:rsidRDefault="00A1668B" w:rsidP="00273C2B">
            <w:pPr>
              <w:tabs>
                <w:tab w:val="left" w:pos="1800"/>
              </w:tabs>
              <w:spacing w:line="320" w:lineRule="exact"/>
              <w:jc w:val="center"/>
              <w:rPr>
                <w:rFonts w:ascii="宋体" w:hAnsi="宋体"/>
                <w:szCs w:val="21"/>
              </w:rPr>
            </w:pPr>
          </w:p>
        </w:tc>
        <w:tc>
          <w:tcPr>
            <w:tcW w:w="2694" w:type="dxa"/>
            <w:tcBorders>
              <w:top w:val="single" w:sz="4" w:space="0" w:color="auto"/>
              <w:left w:val="single" w:sz="4" w:space="0" w:color="auto"/>
              <w:bottom w:val="single" w:sz="4" w:space="0" w:color="auto"/>
              <w:right w:val="single" w:sz="4" w:space="0" w:color="auto"/>
            </w:tcBorders>
            <w:vAlign w:val="center"/>
          </w:tcPr>
          <w:p w14:paraId="090E76D3" w14:textId="77777777" w:rsidR="00A1668B" w:rsidRDefault="00A1668B" w:rsidP="00273C2B">
            <w:pPr>
              <w:tabs>
                <w:tab w:val="left" w:pos="1800"/>
              </w:tabs>
              <w:spacing w:line="320" w:lineRule="exact"/>
              <w:jc w:val="center"/>
              <w:rPr>
                <w:rFonts w:ascii="宋体" w:hAnsi="宋体"/>
                <w:szCs w:val="21"/>
              </w:rPr>
            </w:pPr>
          </w:p>
        </w:tc>
      </w:tr>
      <w:tr w:rsidR="00A1668B" w14:paraId="0753DD26" w14:textId="77777777" w:rsidTr="00273C2B">
        <w:trPr>
          <w:cantSplit/>
          <w:trHeight w:val="1737"/>
        </w:trPr>
        <w:tc>
          <w:tcPr>
            <w:tcW w:w="2484" w:type="dxa"/>
            <w:gridSpan w:val="2"/>
            <w:tcBorders>
              <w:top w:val="single" w:sz="4" w:space="0" w:color="auto"/>
              <w:left w:val="single" w:sz="4" w:space="0" w:color="auto"/>
              <w:bottom w:val="single" w:sz="4" w:space="0" w:color="auto"/>
              <w:right w:val="single" w:sz="4" w:space="0" w:color="auto"/>
            </w:tcBorders>
            <w:vAlign w:val="center"/>
          </w:tcPr>
          <w:p w14:paraId="637100E8" w14:textId="77777777" w:rsidR="00A1668B" w:rsidRDefault="00A1668B" w:rsidP="00273C2B">
            <w:pPr>
              <w:spacing w:line="320" w:lineRule="exact"/>
              <w:jc w:val="center"/>
              <w:rPr>
                <w:rFonts w:ascii="宋体" w:hAnsi="宋体"/>
                <w:szCs w:val="21"/>
              </w:rPr>
            </w:pPr>
            <w:r>
              <w:rPr>
                <w:rFonts w:ascii="宋体" w:hAnsi="宋体" w:hint="eastAsia"/>
                <w:szCs w:val="21"/>
              </w:rPr>
              <w:t>检查与责任制</w:t>
            </w:r>
          </w:p>
          <w:p w14:paraId="013CADEF" w14:textId="77777777" w:rsidR="00A1668B" w:rsidRDefault="00A1668B" w:rsidP="00273C2B">
            <w:pPr>
              <w:spacing w:line="320" w:lineRule="exact"/>
              <w:jc w:val="center"/>
              <w:rPr>
                <w:rFonts w:ascii="宋体" w:hAnsi="宋体"/>
                <w:szCs w:val="21"/>
              </w:rPr>
            </w:pPr>
            <w:r>
              <w:rPr>
                <w:rFonts w:ascii="宋体" w:hAnsi="宋体" w:hint="eastAsia"/>
                <w:szCs w:val="21"/>
              </w:rPr>
              <w:t>挂钩记录</w:t>
            </w:r>
          </w:p>
        </w:tc>
        <w:tc>
          <w:tcPr>
            <w:tcW w:w="11658" w:type="dxa"/>
            <w:gridSpan w:val="4"/>
            <w:tcBorders>
              <w:top w:val="single" w:sz="4" w:space="0" w:color="auto"/>
              <w:left w:val="single" w:sz="4" w:space="0" w:color="auto"/>
              <w:bottom w:val="single" w:sz="4" w:space="0" w:color="auto"/>
              <w:right w:val="single" w:sz="4" w:space="0" w:color="auto"/>
            </w:tcBorders>
          </w:tcPr>
          <w:p w14:paraId="0FE961A6" w14:textId="77777777" w:rsidR="00A1668B" w:rsidRDefault="00A1668B" w:rsidP="00273C2B">
            <w:pPr>
              <w:tabs>
                <w:tab w:val="left" w:pos="1800"/>
              </w:tabs>
              <w:spacing w:line="320" w:lineRule="exact"/>
              <w:jc w:val="center"/>
              <w:rPr>
                <w:rFonts w:ascii="宋体" w:hAnsi="宋体"/>
                <w:szCs w:val="21"/>
              </w:rPr>
            </w:pPr>
          </w:p>
        </w:tc>
      </w:tr>
    </w:tbl>
    <w:p w14:paraId="3757B07E" w14:textId="77777777" w:rsidR="00920293" w:rsidRPr="00A1668B" w:rsidRDefault="00920293" w:rsidP="00CD53D6"/>
    <w:p w14:paraId="3A1A9E03" w14:textId="77777777" w:rsidR="00920293" w:rsidRDefault="00920293" w:rsidP="00CD53D6"/>
    <w:p w14:paraId="2A2CBF25" w14:textId="77777777" w:rsidR="00920293" w:rsidRDefault="00920293" w:rsidP="00CD53D6"/>
    <w:p w14:paraId="11ADB10E" w14:textId="77777777" w:rsidR="00920293" w:rsidRDefault="00920293" w:rsidP="00CD53D6"/>
    <w:p w14:paraId="4F6E2BEB" w14:textId="77777777" w:rsidR="00920293" w:rsidRDefault="00920293" w:rsidP="00CD53D6"/>
    <w:p w14:paraId="5097BB4C" w14:textId="77777777" w:rsidR="00920293" w:rsidRDefault="00920293" w:rsidP="00CD53D6"/>
    <w:p w14:paraId="67F94626" w14:textId="77777777" w:rsidR="00920293" w:rsidRDefault="00920293" w:rsidP="00CD53D6"/>
    <w:p w14:paraId="6104FD17" w14:textId="77777777" w:rsidR="00920293" w:rsidRDefault="00920293" w:rsidP="00CD53D6"/>
    <w:p w14:paraId="176E3AAB" w14:textId="77777777" w:rsidR="00920293" w:rsidRDefault="00920293" w:rsidP="00CD53D6"/>
    <w:p w14:paraId="7ACD6764" w14:textId="77777777" w:rsidR="00920293" w:rsidRDefault="00920293" w:rsidP="00CD53D6"/>
    <w:p w14:paraId="35046D27" w14:textId="77777777" w:rsidR="00920293" w:rsidRDefault="00920293" w:rsidP="00CD53D6"/>
    <w:p w14:paraId="05DC3488" w14:textId="77777777" w:rsidR="00273C2B" w:rsidRPr="00A54B8F" w:rsidRDefault="00273C2B" w:rsidP="00A54B8F">
      <w:pPr>
        <w:pStyle w:val="12"/>
        <w:spacing w:before="0" w:after="0" w:line="460" w:lineRule="exact"/>
        <w:ind w:left="2" w:firstLineChars="466" w:firstLine="1310"/>
        <w:outlineLvl w:val="0"/>
        <w:rPr>
          <w:bCs w:val="0"/>
        </w:rPr>
      </w:pPr>
      <w:bookmarkStart w:id="256" w:name="_Toc334616285"/>
      <w:bookmarkStart w:id="257" w:name="_Toc391046417"/>
      <w:r w:rsidRPr="00A54B8F">
        <w:rPr>
          <w:rFonts w:hint="eastAsia"/>
          <w:bCs w:val="0"/>
        </w:rPr>
        <w:t>表11.8 管理人员日常安全检查表</w:t>
      </w:r>
      <w:bookmarkEnd w:id="256"/>
      <w:bookmarkEnd w:id="257"/>
    </w:p>
    <w:p w14:paraId="6BD80432" w14:textId="77777777" w:rsidR="00273C2B" w:rsidRDefault="00273C2B" w:rsidP="009D7577">
      <w:pPr>
        <w:spacing w:afterLines="50" w:after="156" w:line="320" w:lineRule="exact"/>
        <w:ind w:firstLineChars="250" w:firstLine="525"/>
        <w:rPr>
          <w:rFonts w:ascii="宋体" w:hAnsi="宋体"/>
          <w:szCs w:val="21"/>
        </w:rPr>
      </w:pPr>
      <w:r>
        <w:rPr>
          <w:rFonts w:ascii="宋体" w:hAnsi="宋体" w:hint="eastAsia"/>
          <w:szCs w:val="21"/>
        </w:rPr>
        <w:t>检查人：</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检查时间：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440"/>
        <w:gridCol w:w="7200"/>
        <w:gridCol w:w="1620"/>
        <w:gridCol w:w="900"/>
        <w:gridCol w:w="2520"/>
      </w:tblGrid>
      <w:tr w:rsidR="00273C2B" w14:paraId="5821D680" w14:textId="77777777" w:rsidTr="00273C2B">
        <w:trPr>
          <w:cantSplit/>
        </w:trPr>
        <w:tc>
          <w:tcPr>
            <w:tcW w:w="828" w:type="dxa"/>
            <w:tcBorders>
              <w:top w:val="single" w:sz="4" w:space="0" w:color="auto"/>
              <w:left w:val="single" w:sz="4" w:space="0" w:color="auto"/>
              <w:bottom w:val="single" w:sz="4" w:space="0" w:color="auto"/>
              <w:right w:val="single" w:sz="4" w:space="0" w:color="auto"/>
            </w:tcBorders>
            <w:vAlign w:val="center"/>
          </w:tcPr>
          <w:p w14:paraId="5925D43E" w14:textId="77777777" w:rsidR="00273C2B" w:rsidRDefault="00273C2B" w:rsidP="00273C2B">
            <w:pPr>
              <w:spacing w:line="320" w:lineRule="exact"/>
              <w:jc w:val="center"/>
              <w:rPr>
                <w:rFonts w:ascii="宋体" w:hAnsi="宋体"/>
                <w:szCs w:val="21"/>
              </w:rPr>
            </w:pPr>
            <w:r>
              <w:rPr>
                <w:rFonts w:ascii="宋体" w:hAnsi="宋体" w:hint="eastAsia"/>
                <w:szCs w:val="21"/>
              </w:rPr>
              <w:t>目的</w:t>
            </w:r>
          </w:p>
        </w:tc>
        <w:tc>
          <w:tcPr>
            <w:tcW w:w="13680" w:type="dxa"/>
            <w:gridSpan w:val="5"/>
            <w:tcBorders>
              <w:top w:val="single" w:sz="4" w:space="0" w:color="auto"/>
              <w:left w:val="single" w:sz="4" w:space="0" w:color="auto"/>
              <w:bottom w:val="single" w:sz="4" w:space="0" w:color="auto"/>
              <w:right w:val="single" w:sz="4" w:space="0" w:color="auto"/>
            </w:tcBorders>
          </w:tcPr>
          <w:p w14:paraId="1B4C45E3" w14:textId="77777777" w:rsidR="00273C2B" w:rsidRDefault="00273C2B" w:rsidP="00273C2B">
            <w:pPr>
              <w:spacing w:line="320" w:lineRule="exact"/>
              <w:ind w:firstLineChars="200" w:firstLine="388"/>
              <w:rPr>
                <w:rFonts w:ascii="宋体" w:hAnsi="宋体"/>
                <w:szCs w:val="21"/>
              </w:rPr>
            </w:pPr>
            <w:r>
              <w:rPr>
                <w:rFonts w:ascii="宋体" w:hAnsi="宋体" w:hint="eastAsia"/>
                <w:spacing w:val="-8"/>
                <w:szCs w:val="21"/>
              </w:rPr>
              <w:t>对生产过程及安全管理中可能存在的隐患、有害危险因素、缺陷等进行查证，查找不安全因素和不安全行为，以确定隐患或有害、危险因素或缺陷存在状态，以及它们转化为事故的条件，以制定整改措施，消除或控制隐患和有害与危险因素，确保生产安全。</w:t>
            </w:r>
          </w:p>
        </w:tc>
      </w:tr>
      <w:tr w:rsidR="00273C2B" w14:paraId="336A2502" w14:textId="77777777" w:rsidTr="00273C2B">
        <w:trPr>
          <w:cantSplit/>
        </w:trPr>
        <w:tc>
          <w:tcPr>
            <w:tcW w:w="828" w:type="dxa"/>
            <w:tcBorders>
              <w:top w:val="single" w:sz="4" w:space="0" w:color="auto"/>
              <w:left w:val="single" w:sz="4" w:space="0" w:color="auto"/>
              <w:bottom w:val="single" w:sz="4" w:space="0" w:color="auto"/>
              <w:right w:val="single" w:sz="4" w:space="0" w:color="auto"/>
            </w:tcBorders>
          </w:tcPr>
          <w:p w14:paraId="252EDFD1" w14:textId="77777777" w:rsidR="00273C2B" w:rsidRDefault="00273C2B" w:rsidP="00273C2B">
            <w:pPr>
              <w:spacing w:line="320" w:lineRule="exact"/>
              <w:jc w:val="center"/>
              <w:rPr>
                <w:rFonts w:ascii="宋体" w:hAnsi="宋体"/>
                <w:szCs w:val="21"/>
              </w:rPr>
            </w:pPr>
            <w:r>
              <w:rPr>
                <w:rFonts w:ascii="宋体" w:hAnsi="宋体" w:hint="eastAsia"/>
                <w:szCs w:val="21"/>
              </w:rPr>
              <w:t>要求</w:t>
            </w:r>
          </w:p>
        </w:tc>
        <w:tc>
          <w:tcPr>
            <w:tcW w:w="13680" w:type="dxa"/>
            <w:gridSpan w:val="5"/>
            <w:tcBorders>
              <w:top w:val="single" w:sz="4" w:space="0" w:color="auto"/>
              <w:left w:val="single" w:sz="4" w:space="0" w:color="auto"/>
              <w:bottom w:val="single" w:sz="4" w:space="0" w:color="auto"/>
              <w:right w:val="single" w:sz="4" w:space="0" w:color="auto"/>
            </w:tcBorders>
          </w:tcPr>
          <w:p w14:paraId="124D1D4F" w14:textId="77777777" w:rsidR="00273C2B" w:rsidRDefault="00273C2B" w:rsidP="00273C2B">
            <w:pPr>
              <w:spacing w:line="320" w:lineRule="exact"/>
              <w:ind w:firstLineChars="200" w:firstLine="420"/>
              <w:rPr>
                <w:rFonts w:ascii="宋体" w:hAnsi="宋体"/>
                <w:szCs w:val="21"/>
              </w:rPr>
            </w:pPr>
            <w:r>
              <w:rPr>
                <w:rFonts w:ascii="宋体" w:hAnsi="宋体" w:hint="eastAsia"/>
                <w:szCs w:val="21"/>
              </w:rPr>
              <w:t>按照《危险化学品从业单位安全标准化规范》的要求认真检查，不放过任何可疑点。对查出问题及时通知有关单位处理，暂时无法处理得应督促有关单位采取有效的预防措施，并立即向安全环保处或公司领导报告。</w:t>
            </w:r>
          </w:p>
        </w:tc>
      </w:tr>
      <w:tr w:rsidR="00273C2B" w14:paraId="314453BD" w14:textId="77777777" w:rsidTr="00273C2B">
        <w:trPr>
          <w:cantSplit/>
          <w:trHeight w:val="401"/>
        </w:trPr>
        <w:tc>
          <w:tcPr>
            <w:tcW w:w="828" w:type="dxa"/>
            <w:tcBorders>
              <w:top w:val="single" w:sz="4" w:space="0" w:color="auto"/>
              <w:left w:val="single" w:sz="4" w:space="0" w:color="auto"/>
              <w:bottom w:val="single" w:sz="4" w:space="0" w:color="auto"/>
              <w:right w:val="single" w:sz="4" w:space="0" w:color="auto"/>
            </w:tcBorders>
          </w:tcPr>
          <w:p w14:paraId="0A1A983E" w14:textId="77777777" w:rsidR="00273C2B" w:rsidRDefault="00273C2B" w:rsidP="00273C2B">
            <w:pPr>
              <w:spacing w:line="320" w:lineRule="exact"/>
              <w:jc w:val="center"/>
              <w:rPr>
                <w:rFonts w:ascii="宋体" w:hAnsi="宋体"/>
                <w:szCs w:val="21"/>
              </w:rPr>
            </w:pPr>
            <w:r>
              <w:rPr>
                <w:rFonts w:ascii="宋体" w:hAnsi="宋体" w:hint="eastAsia"/>
                <w:szCs w:val="21"/>
              </w:rPr>
              <w:t>内容</w:t>
            </w:r>
          </w:p>
        </w:tc>
        <w:tc>
          <w:tcPr>
            <w:tcW w:w="13680" w:type="dxa"/>
            <w:gridSpan w:val="5"/>
            <w:tcBorders>
              <w:top w:val="single" w:sz="4" w:space="0" w:color="auto"/>
              <w:left w:val="single" w:sz="4" w:space="0" w:color="auto"/>
              <w:bottom w:val="single" w:sz="4" w:space="0" w:color="auto"/>
              <w:right w:val="single" w:sz="4" w:space="0" w:color="auto"/>
            </w:tcBorders>
          </w:tcPr>
          <w:p w14:paraId="394F462F" w14:textId="77777777" w:rsidR="00273C2B" w:rsidRDefault="00273C2B" w:rsidP="00273C2B">
            <w:pPr>
              <w:spacing w:line="320" w:lineRule="exact"/>
              <w:jc w:val="center"/>
              <w:rPr>
                <w:rFonts w:ascii="宋体" w:hAnsi="宋体"/>
                <w:szCs w:val="21"/>
              </w:rPr>
            </w:pPr>
            <w:r>
              <w:rPr>
                <w:rFonts w:ascii="宋体" w:hAnsi="宋体" w:hint="eastAsia"/>
                <w:szCs w:val="21"/>
              </w:rPr>
              <w:t>见检查项目</w:t>
            </w:r>
          </w:p>
        </w:tc>
      </w:tr>
      <w:tr w:rsidR="00273C2B" w14:paraId="206F1C67" w14:textId="77777777" w:rsidTr="00273C2B">
        <w:trPr>
          <w:cantSplit/>
          <w:trHeight w:val="422"/>
        </w:trPr>
        <w:tc>
          <w:tcPr>
            <w:tcW w:w="828" w:type="dxa"/>
            <w:tcBorders>
              <w:top w:val="single" w:sz="4" w:space="0" w:color="auto"/>
              <w:left w:val="single" w:sz="4" w:space="0" w:color="auto"/>
              <w:bottom w:val="single" w:sz="4" w:space="0" w:color="auto"/>
              <w:right w:val="single" w:sz="4" w:space="0" w:color="auto"/>
            </w:tcBorders>
          </w:tcPr>
          <w:p w14:paraId="254D4B42" w14:textId="77777777" w:rsidR="00273C2B" w:rsidRDefault="00273C2B" w:rsidP="00273C2B">
            <w:pPr>
              <w:spacing w:line="320" w:lineRule="exact"/>
              <w:jc w:val="center"/>
              <w:rPr>
                <w:rFonts w:ascii="宋体" w:hAnsi="宋体"/>
                <w:szCs w:val="21"/>
              </w:rPr>
            </w:pPr>
            <w:r>
              <w:rPr>
                <w:rFonts w:ascii="宋体" w:hAnsi="宋体" w:hint="eastAsia"/>
                <w:szCs w:val="21"/>
              </w:rPr>
              <w:t>计划</w:t>
            </w:r>
          </w:p>
        </w:tc>
        <w:tc>
          <w:tcPr>
            <w:tcW w:w="13680" w:type="dxa"/>
            <w:gridSpan w:val="5"/>
            <w:tcBorders>
              <w:top w:val="single" w:sz="4" w:space="0" w:color="auto"/>
              <w:left w:val="single" w:sz="4" w:space="0" w:color="auto"/>
              <w:bottom w:val="single" w:sz="4" w:space="0" w:color="auto"/>
              <w:right w:val="single" w:sz="4" w:space="0" w:color="auto"/>
            </w:tcBorders>
          </w:tcPr>
          <w:p w14:paraId="214CF566" w14:textId="77777777" w:rsidR="00273C2B" w:rsidRDefault="00273C2B" w:rsidP="00273C2B">
            <w:pPr>
              <w:spacing w:line="320" w:lineRule="exact"/>
              <w:jc w:val="center"/>
              <w:rPr>
                <w:rFonts w:ascii="宋体" w:hAnsi="宋体"/>
                <w:szCs w:val="21"/>
              </w:rPr>
            </w:pPr>
            <w:r>
              <w:rPr>
                <w:rFonts w:ascii="宋体" w:hAnsi="宋体" w:hint="eastAsia"/>
                <w:szCs w:val="21"/>
              </w:rPr>
              <w:t>每日检查</w:t>
            </w:r>
          </w:p>
        </w:tc>
      </w:tr>
      <w:tr w:rsidR="00273C2B" w14:paraId="1C823DE2" w14:textId="77777777" w:rsidTr="00273C2B">
        <w:trPr>
          <w:cantSplit/>
          <w:trHeight w:val="400"/>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61A166CB" w14:textId="77777777" w:rsidR="00273C2B" w:rsidRDefault="00273C2B" w:rsidP="00273C2B">
            <w:pPr>
              <w:spacing w:line="320" w:lineRule="exact"/>
              <w:jc w:val="center"/>
              <w:rPr>
                <w:rFonts w:ascii="宋体" w:hAnsi="宋体"/>
                <w:szCs w:val="21"/>
              </w:rPr>
            </w:pPr>
            <w:r>
              <w:rPr>
                <w:rFonts w:ascii="宋体" w:hAnsi="宋体" w:hint="eastAsia"/>
                <w:szCs w:val="21"/>
              </w:rPr>
              <w:t>序号</w:t>
            </w:r>
          </w:p>
        </w:tc>
        <w:tc>
          <w:tcPr>
            <w:tcW w:w="1440" w:type="dxa"/>
            <w:vMerge w:val="restart"/>
            <w:tcBorders>
              <w:top w:val="single" w:sz="4" w:space="0" w:color="auto"/>
              <w:left w:val="single" w:sz="4" w:space="0" w:color="auto"/>
              <w:bottom w:val="single" w:sz="4" w:space="0" w:color="auto"/>
              <w:right w:val="single" w:sz="4" w:space="0" w:color="auto"/>
            </w:tcBorders>
            <w:vAlign w:val="center"/>
          </w:tcPr>
          <w:p w14:paraId="07F16F9D" w14:textId="77777777" w:rsidR="00273C2B" w:rsidRDefault="00273C2B" w:rsidP="00273C2B">
            <w:pPr>
              <w:spacing w:line="320" w:lineRule="exact"/>
              <w:jc w:val="center"/>
              <w:rPr>
                <w:rFonts w:ascii="宋体" w:hAnsi="宋体"/>
                <w:szCs w:val="21"/>
              </w:rPr>
            </w:pPr>
            <w:r>
              <w:rPr>
                <w:rFonts w:ascii="宋体" w:hAnsi="宋体" w:hint="eastAsia"/>
                <w:szCs w:val="21"/>
              </w:rPr>
              <w:t>检查项目</w:t>
            </w:r>
          </w:p>
        </w:tc>
        <w:tc>
          <w:tcPr>
            <w:tcW w:w="7200" w:type="dxa"/>
            <w:vMerge w:val="restart"/>
            <w:tcBorders>
              <w:top w:val="single" w:sz="4" w:space="0" w:color="auto"/>
              <w:left w:val="single" w:sz="4" w:space="0" w:color="auto"/>
              <w:bottom w:val="single" w:sz="4" w:space="0" w:color="auto"/>
              <w:right w:val="single" w:sz="4" w:space="0" w:color="auto"/>
            </w:tcBorders>
            <w:vAlign w:val="center"/>
          </w:tcPr>
          <w:p w14:paraId="545382CC" w14:textId="77777777" w:rsidR="00273C2B" w:rsidRDefault="00273C2B" w:rsidP="00273C2B">
            <w:pPr>
              <w:spacing w:line="320" w:lineRule="exact"/>
              <w:jc w:val="center"/>
              <w:rPr>
                <w:rFonts w:ascii="宋体" w:hAnsi="宋体"/>
                <w:szCs w:val="21"/>
              </w:rPr>
            </w:pPr>
            <w:r>
              <w:rPr>
                <w:rFonts w:ascii="宋体" w:hAnsi="宋体" w:hint="eastAsia"/>
                <w:szCs w:val="21"/>
              </w:rPr>
              <w:t>检查标准</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14:paraId="22CD9EC2" w14:textId="77777777" w:rsidR="00273C2B" w:rsidRDefault="00273C2B" w:rsidP="00273C2B">
            <w:pPr>
              <w:spacing w:line="320" w:lineRule="exact"/>
              <w:jc w:val="center"/>
              <w:rPr>
                <w:rFonts w:ascii="宋体" w:hAnsi="宋体"/>
                <w:szCs w:val="21"/>
              </w:rPr>
            </w:pPr>
            <w:r>
              <w:rPr>
                <w:rFonts w:ascii="宋体" w:hAnsi="宋体" w:hint="eastAsia"/>
                <w:szCs w:val="21"/>
              </w:rPr>
              <w:t>检查方法</w:t>
            </w:r>
          </w:p>
          <w:p w14:paraId="4550395D" w14:textId="77777777" w:rsidR="00273C2B" w:rsidRDefault="00273C2B" w:rsidP="00273C2B">
            <w:pPr>
              <w:spacing w:line="320" w:lineRule="exact"/>
              <w:jc w:val="center"/>
              <w:rPr>
                <w:rFonts w:ascii="宋体" w:hAnsi="宋体"/>
                <w:szCs w:val="21"/>
              </w:rPr>
            </w:pPr>
            <w:r>
              <w:rPr>
                <w:rFonts w:ascii="宋体" w:hAnsi="宋体" w:hint="eastAsia"/>
                <w:szCs w:val="21"/>
              </w:rPr>
              <w:t>（或依据）</w:t>
            </w:r>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31B58A2A" w14:textId="77777777" w:rsidR="00273C2B" w:rsidRDefault="00273C2B" w:rsidP="00273C2B">
            <w:pPr>
              <w:tabs>
                <w:tab w:val="left" w:pos="1800"/>
              </w:tabs>
              <w:spacing w:line="320" w:lineRule="exact"/>
              <w:ind w:firstLineChars="100" w:firstLine="210"/>
              <w:jc w:val="center"/>
              <w:rPr>
                <w:rFonts w:ascii="宋体" w:hAnsi="宋体"/>
                <w:szCs w:val="21"/>
              </w:rPr>
            </w:pPr>
            <w:r>
              <w:rPr>
                <w:rFonts w:ascii="宋体" w:hAnsi="宋体" w:hint="eastAsia"/>
                <w:szCs w:val="21"/>
              </w:rPr>
              <w:t>检查评价</w:t>
            </w:r>
          </w:p>
        </w:tc>
      </w:tr>
      <w:tr w:rsidR="00273C2B" w14:paraId="64D4F41E" w14:textId="77777777" w:rsidTr="00273C2B">
        <w:trPr>
          <w:cantSplit/>
          <w:trHeight w:val="446"/>
        </w:trPr>
        <w:tc>
          <w:tcPr>
            <w:tcW w:w="828" w:type="dxa"/>
            <w:vMerge/>
            <w:tcBorders>
              <w:top w:val="single" w:sz="4" w:space="0" w:color="auto"/>
              <w:left w:val="single" w:sz="4" w:space="0" w:color="auto"/>
              <w:bottom w:val="single" w:sz="4" w:space="0" w:color="auto"/>
              <w:right w:val="single" w:sz="4" w:space="0" w:color="auto"/>
            </w:tcBorders>
            <w:vAlign w:val="center"/>
          </w:tcPr>
          <w:p w14:paraId="4B8CCBA9" w14:textId="77777777" w:rsidR="00273C2B" w:rsidRDefault="00273C2B" w:rsidP="00273C2B">
            <w:pPr>
              <w:widowControl/>
              <w:spacing w:line="320" w:lineRule="exact"/>
              <w:jc w:val="left"/>
              <w:rPr>
                <w:rFonts w:ascii="宋体" w:hAnsi="宋体"/>
                <w:szCs w:val="21"/>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736DF3F3" w14:textId="77777777" w:rsidR="00273C2B" w:rsidRDefault="00273C2B" w:rsidP="00273C2B">
            <w:pPr>
              <w:widowControl/>
              <w:spacing w:line="320" w:lineRule="exact"/>
              <w:jc w:val="left"/>
              <w:rPr>
                <w:rFonts w:ascii="宋体" w:hAnsi="宋体"/>
                <w:szCs w:val="21"/>
              </w:rPr>
            </w:pPr>
          </w:p>
        </w:tc>
        <w:tc>
          <w:tcPr>
            <w:tcW w:w="7200" w:type="dxa"/>
            <w:vMerge/>
            <w:tcBorders>
              <w:top w:val="single" w:sz="4" w:space="0" w:color="auto"/>
              <w:left w:val="single" w:sz="4" w:space="0" w:color="auto"/>
              <w:bottom w:val="single" w:sz="4" w:space="0" w:color="auto"/>
              <w:right w:val="single" w:sz="4" w:space="0" w:color="auto"/>
            </w:tcBorders>
            <w:vAlign w:val="center"/>
          </w:tcPr>
          <w:p w14:paraId="5C349E26" w14:textId="77777777" w:rsidR="00273C2B" w:rsidRDefault="00273C2B" w:rsidP="00273C2B">
            <w:pPr>
              <w:widowControl/>
              <w:spacing w:line="320" w:lineRule="exact"/>
              <w:jc w:val="left"/>
              <w:rPr>
                <w:rFonts w:ascii="宋体" w:hAns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69A3EECB" w14:textId="77777777" w:rsidR="00273C2B" w:rsidRDefault="00273C2B" w:rsidP="00273C2B">
            <w:pPr>
              <w:widowControl/>
              <w:spacing w:line="320" w:lineRule="exact"/>
              <w:jc w:val="left"/>
              <w:rPr>
                <w:rFonts w:ascii="宋体" w:hAnsi="宋体"/>
                <w:szCs w:val="21"/>
              </w:rPr>
            </w:pPr>
          </w:p>
        </w:tc>
        <w:tc>
          <w:tcPr>
            <w:tcW w:w="900" w:type="dxa"/>
            <w:tcBorders>
              <w:top w:val="single" w:sz="4" w:space="0" w:color="auto"/>
              <w:left w:val="single" w:sz="4" w:space="0" w:color="auto"/>
              <w:bottom w:val="single" w:sz="4" w:space="0" w:color="auto"/>
              <w:right w:val="single" w:sz="4" w:space="0" w:color="auto"/>
            </w:tcBorders>
            <w:vAlign w:val="center"/>
          </w:tcPr>
          <w:p w14:paraId="510CDD87"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符合</w:t>
            </w:r>
          </w:p>
        </w:tc>
        <w:tc>
          <w:tcPr>
            <w:tcW w:w="2520" w:type="dxa"/>
            <w:tcBorders>
              <w:top w:val="single" w:sz="4" w:space="0" w:color="auto"/>
              <w:left w:val="single" w:sz="4" w:space="0" w:color="auto"/>
              <w:bottom w:val="single" w:sz="4" w:space="0" w:color="auto"/>
              <w:right w:val="single" w:sz="4" w:space="0" w:color="auto"/>
            </w:tcBorders>
            <w:vAlign w:val="center"/>
          </w:tcPr>
          <w:p w14:paraId="759B6094"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不符合及主要问题</w:t>
            </w:r>
          </w:p>
        </w:tc>
      </w:tr>
      <w:tr w:rsidR="00273C2B" w14:paraId="640FA0CA" w14:textId="77777777" w:rsidTr="00273C2B">
        <w:trPr>
          <w:trHeight w:val="1062"/>
        </w:trPr>
        <w:tc>
          <w:tcPr>
            <w:tcW w:w="828" w:type="dxa"/>
            <w:tcBorders>
              <w:top w:val="single" w:sz="4" w:space="0" w:color="auto"/>
              <w:left w:val="single" w:sz="4" w:space="0" w:color="auto"/>
              <w:bottom w:val="single" w:sz="4" w:space="0" w:color="auto"/>
              <w:right w:val="single" w:sz="4" w:space="0" w:color="auto"/>
            </w:tcBorders>
            <w:vAlign w:val="center"/>
          </w:tcPr>
          <w:p w14:paraId="58A60188"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1</w:t>
            </w:r>
          </w:p>
        </w:tc>
        <w:tc>
          <w:tcPr>
            <w:tcW w:w="1440" w:type="dxa"/>
            <w:tcBorders>
              <w:top w:val="single" w:sz="4" w:space="0" w:color="auto"/>
              <w:left w:val="single" w:sz="4" w:space="0" w:color="auto"/>
              <w:bottom w:val="single" w:sz="4" w:space="0" w:color="auto"/>
              <w:right w:val="single" w:sz="4" w:space="0" w:color="auto"/>
            </w:tcBorders>
            <w:vAlign w:val="center"/>
          </w:tcPr>
          <w:p w14:paraId="7395A80D"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工艺</w:t>
            </w:r>
          </w:p>
        </w:tc>
        <w:tc>
          <w:tcPr>
            <w:tcW w:w="7200" w:type="dxa"/>
            <w:tcBorders>
              <w:top w:val="single" w:sz="4" w:space="0" w:color="auto"/>
              <w:left w:val="single" w:sz="4" w:space="0" w:color="auto"/>
              <w:bottom w:val="single" w:sz="4" w:space="0" w:color="auto"/>
              <w:right w:val="single" w:sz="4" w:space="0" w:color="auto"/>
            </w:tcBorders>
            <w:vAlign w:val="center"/>
          </w:tcPr>
          <w:p w14:paraId="4F5CFF45" w14:textId="77777777" w:rsidR="00273C2B" w:rsidRDefault="00273C2B" w:rsidP="00273C2B">
            <w:pPr>
              <w:tabs>
                <w:tab w:val="left" w:pos="1800"/>
              </w:tabs>
              <w:spacing w:line="320" w:lineRule="exact"/>
              <w:rPr>
                <w:rFonts w:ascii="宋体" w:hAnsi="宋体"/>
                <w:szCs w:val="21"/>
              </w:rPr>
            </w:pPr>
            <w:r>
              <w:rPr>
                <w:rFonts w:ascii="宋体" w:hAnsi="宋体" w:hint="eastAsia"/>
                <w:szCs w:val="21"/>
              </w:rPr>
              <w:t>检查工艺管线有无震动、松动、跑、冒、滴、漏、腐蚀、堵塞等情况；检查工艺阀门开关是否灵活，是否有开关不到位、过紧、过松响动、内漏外流、腐蚀、堵塞等情况。</w:t>
            </w:r>
          </w:p>
        </w:tc>
        <w:tc>
          <w:tcPr>
            <w:tcW w:w="1620" w:type="dxa"/>
            <w:tcBorders>
              <w:top w:val="single" w:sz="4" w:space="0" w:color="auto"/>
              <w:left w:val="single" w:sz="4" w:space="0" w:color="auto"/>
              <w:bottom w:val="single" w:sz="4" w:space="0" w:color="auto"/>
              <w:right w:val="single" w:sz="4" w:space="0" w:color="auto"/>
            </w:tcBorders>
            <w:vAlign w:val="center"/>
          </w:tcPr>
          <w:p w14:paraId="3DB9E058"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依据安全操作法检查现场和记录</w:t>
            </w:r>
          </w:p>
        </w:tc>
        <w:tc>
          <w:tcPr>
            <w:tcW w:w="900" w:type="dxa"/>
            <w:tcBorders>
              <w:top w:val="single" w:sz="4" w:space="0" w:color="auto"/>
              <w:left w:val="single" w:sz="4" w:space="0" w:color="auto"/>
              <w:bottom w:val="single" w:sz="4" w:space="0" w:color="auto"/>
              <w:right w:val="single" w:sz="4" w:space="0" w:color="auto"/>
            </w:tcBorders>
          </w:tcPr>
          <w:p w14:paraId="1EE0677D" w14:textId="77777777" w:rsidR="00273C2B" w:rsidRDefault="00273C2B" w:rsidP="00273C2B">
            <w:pPr>
              <w:tabs>
                <w:tab w:val="left" w:pos="1800"/>
              </w:tabs>
              <w:spacing w:line="320" w:lineRule="exact"/>
              <w:rPr>
                <w:rFonts w:ascii="宋体" w:hAnsi="宋体"/>
                <w:szCs w:val="21"/>
              </w:rPr>
            </w:pPr>
          </w:p>
        </w:tc>
        <w:tc>
          <w:tcPr>
            <w:tcW w:w="2520" w:type="dxa"/>
            <w:tcBorders>
              <w:top w:val="single" w:sz="4" w:space="0" w:color="auto"/>
              <w:left w:val="single" w:sz="4" w:space="0" w:color="auto"/>
              <w:bottom w:val="single" w:sz="4" w:space="0" w:color="auto"/>
              <w:right w:val="single" w:sz="4" w:space="0" w:color="auto"/>
            </w:tcBorders>
          </w:tcPr>
          <w:p w14:paraId="21EEDFE2" w14:textId="77777777" w:rsidR="00273C2B" w:rsidRDefault="00273C2B" w:rsidP="00273C2B">
            <w:pPr>
              <w:tabs>
                <w:tab w:val="left" w:pos="1800"/>
              </w:tabs>
              <w:spacing w:line="320" w:lineRule="exact"/>
              <w:rPr>
                <w:rFonts w:ascii="宋体" w:hAnsi="宋体"/>
                <w:szCs w:val="21"/>
              </w:rPr>
            </w:pPr>
          </w:p>
        </w:tc>
      </w:tr>
      <w:tr w:rsidR="00273C2B" w14:paraId="0398F7CC" w14:textId="77777777" w:rsidTr="00273C2B">
        <w:trPr>
          <w:trHeight w:val="1091"/>
        </w:trPr>
        <w:tc>
          <w:tcPr>
            <w:tcW w:w="828" w:type="dxa"/>
            <w:tcBorders>
              <w:top w:val="single" w:sz="4" w:space="0" w:color="auto"/>
              <w:left w:val="single" w:sz="4" w:space="0" w:color="auto"/>
              <w:bottom w:val="single" w:sz="4" w:space="0" w:color="auto"/>
              <w:right w:val="single" w:sz="4" w:space="0" w:color="auto"/>
            </w:tcBorders>
            <w:vAlign w:val="center"/>
          </w:tcPr>
          <w:p w14:paraId="46984E5B"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2</w:t>
            </w:r>
          </w:p>
        </w:tc>
        <w:tc>
          <w:tcPr>
            <w:tcW w:w="1440" w:type="dxa"/>
            <w:tcBorders>
              <w:top w:val="single" w:sz="4" w:space="0" w:color="auto"/>
              <w:left w:val="single" w:sz="4" w:space="0" w:color="auto"/>
              <w:bottom w:val="single" w:sz="4" w:space="0" w:color="auto"/>
              <w:right w:val="single" w:sz="4" w:space="0" w:color="auto"/>
            </w:tcBorders>
            <w:vAlign w:val="center"/>
          </w:tcPr>
          <w:p w14:paraId="5C02E541"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设备</w:t>
            </w:r>
          </w:p>
        </w:tc>
        <w:tc>
          <w:tcPr>
            <w:tcW w:w="7200" w:type="dxa"/>
            <w:tcBorders>
              <w:top w:val="single" w:sz="4" w:space="0" w:color="auto"/>
              <w:left w:val="single" w:sz="4" w:space="0" w:color="auto"/>
              <w:bottom w:val="single" w:sz="4" w:space="0" w:color="auto"/>
              <w:right w:val="single" w:sz="4" w:space="0" w:color="auto"/>
            </w:tcBorders>
            <w:vAlign w:val="center"/>
          </w:tcPr>
          <w:p w14:paraId="7621D38A" w14:textId="77777777" w:rsidR="00273C2B" w:rsidRDefault="00273C2B" w:rsidP="00273C2B">
            <w:pPr>
              <w:tabs>
                <w:tab w:val="left" w:pos="1800"/>
              </w:tabs>
              <w:spacing w:line="320" w:lineRule="exact"/>
              <w:rPr>
                <w:rFonts w:ascii="宋体" w:hAnsi="宋体"/>
                <w:szCs w:val="21"/>
              </w:rPr>
            </w:pPr>
            <w:r>
              <w:rPr>
                <w:rFonts w:ascii="宋体" w:hAnsi="宋体" w:hint="eastAsia"/>
                <w:szCs w:val="21"/>
              </w:rPr>
              <w:t xml:space="preserve">检查运转设备的基础牢固情况、运转及润滑情况，各运转部件是否有异常响声，裸露的运转部件防护罩是否齐全可靠，辅机及管线是否有震动，检查静止设备的运转状态是否良好。 </w:t>
            </w:r>
          </w:p>
        </w:tc>
        <w:tc>
          <w:tcPr>
            <w:tcW w:w="1620" w:type="dxa"/>
            <w:tcBorders>
              <w:top w:val="single" w:sz="4" w:space="0" w:color="auto"/>
              <w:left w:val="single" w:sz="4" w:space="0" w:color="auto"/>
              <w:bottom w:val="single" w:sz="4" w:space="0" w:color="auto"/>
              <w:right w:val="single" w:sz="4" w:space="0" w:color="auto"/>
            </w:tcBorders>
            <w:vAlign w:val="center"/>
          </w:tcPr>
          <w:p w14:paraId="0ABD48AD"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依据安全操作规程检查现场</w:t>
            </w:r>
          </w:p>
        </w:tc>
        <w:tc>
          <w:tcPr>
            <w:tcW w:w="900" w:type="dxa"/>
            <w:tcBorders>
              <w:top w:val="single" w:sz="4" w:space="0" w:color="auto"/>
              <w:left w:val="single" w:sz="4" w:space="0" w:color="auto"/>
              <w:bottom w:val="single" w:sz="4" w:space="0" w:color="auto"/>
              <w:right w:val="single" w:sz="4" w:space="0" w:color="auto"/>
            </w:tcBorders>
          </w:tcPr>
          <w:p w14:paraId="1A99CBEC" w14:textId="77777777" w:rsidR="00273C2B" w:rsidRDefault="00273C2B" w:rsidP="00273C2B">
            <w:pPr>
              <w:tabs>
                <w:tab w:val="left" w:pos="1800"/>
              </w:tabs>
              <w:spacing w:line="320" w:lineRule="exact"/>
              <w:rPr>
                <w:rFonts w:ascii="宋体" w:hAnsi="宋体"/>
                <w:szCs w:val="21"/>
              </w:rPr>
            </w:pPr>
          </w:p>
        </w:tc>
        <w:tc>
          <w:tcPr>
            <w:tcW w:w="2520" w:type="dxa"/>
            <w:tcBorders>
              <w:top w:val="single" w:sz="4" w:space="0" w:color="auto"/>
              <w:left w:val="single" w:sz="4" w:space="0" w:color="auto"/>
              <w:bottom w:val="single" w:sz="4" w:space="0" w:color="auto"/>
              <w:right w:val="single" w:sz="4" w:space="0" w:color="auto"/>
            </w:tcBorders>
          </w:tcPr>
          <w:p w14:paraId="1930E39F" w14:textId="77777777" w:rsidR="00273C2B" w:rsidRDefault="00273C2B" w:rsidP="00273C2B">
            <w:pPr>
              <w:tabs>
                <w:tab w:val="left" w:pos="1800"/>
              </w:tabs>
              <w:spacing w:line="320" w:lineRule="exact"/>
              <w:rPr>
                <w:rFonts w:ascii="宋体" w:hAnsi="宋体"/>
                <w:szCs w:val="21"/>
              </w:rPr>
            </w:pPr>
          </w:p>
        </w:tc>
      </w:tr>
      <w:tr w:rsidR="00273C2B" w14:paraId="0EC67B6D" w14:textId="77777777" w:rsidTr="00273C2B">
        <w:trPr>
          <w:trHeight w:val="1023"/>
        </w:trPr>
        <w:tc>
          <w:tcPr>
            <w:tcW w:w="828" w:type="dxa"/>
            <w:tcBorders>
              <w:top w:val="single" w:sz="4" w:space="0" w:color="auto"/>
              <w:left w:val="single" w:sz="4" w:space="0" w:color="auto"/>
              <w:bottom w:val="single" w:sz="4" w:space="0" w:color="auto"/>
              <w:right w:val="single" w:sz="4" w:space="0" w:color="auto"/>
            </w:tcBorders>
            <w:vAlign w:val="center"/>
          </w:tcPr>
          <w:p w14:paraId="1E6706F5"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3</w:t>
            </w:r>
          </w:p>
        </w:tc>
        <w:tc>
          <w:tcPr>
            <w:tcW w:w="1440" w:type="dxa"/>
            <w:tcBorders>
              <w:top w:val="single" w:sz="4" w:space="0" w:color="auto"/>
              <w:left w:val="single" w:sz="4" w:space="0" w:color="auto"/>
              <w:bottom w:val="single" w:sz="4" w:space="0" w:color="auto"/>
              <w:right w:val="single" w:sz="4" w:space="0" w:color="auto"/>
            </w:tcBorders>
            <w:vAlign w:val="center"/>
          </w:tcPr>
          <w:p w14:paraId="7182A12B"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电气</w:t>
            </w:r>
          </w:p>
        </w:tc>
        <w:tc>
          <w:tcPr>
            <w:tcW w:w="7200" w:type="dxa"/>
            <w:tcBorders>
              <w:top w:val="single" w:sz="4" w:space="0" w:color="auto"/>
              <w:left w:val="single" w:sz="4" w:space="0" w:color="auto"/>
              <w:bottom w:val="single" w:sz="4" w:space="0" w:color="auto"/>
              <w:right w:val="single" w:sz="4" w:space="0" w:color="auto"/>
            </w:tcBorders>
            <w:vAlign w:val="center"/>
          </w:tcPr>
          <w:p w14:paraId="3B6DE95B" w14:textId="77777777" w:rsidR="00273C2B" w:rsidRDefault="00273C2B" w:rsidP="00273C2B">
            <w:pPr>
              <w:tabs>
                <w:tab w:val="left" w:pos="1800"/>
              </w:tabs>
              <w:spacing w:line="320" w:lineRule="exact"/>
              <w:rPr>
                <w:rFonts w:ascii="宋体" w:hAnsi="宋体"/>
                <w:szCs w:val="21"/>
              </w:rPr>
            </w:pPr>
            <w:r>
              <w:rPr>
                <w:rFonts w:ascii="宋体" w:hAnsi="宋体" w:hint="eastAsia"/>
                <w:szCs w:val="21"/>
              </w:rPr>
              <w:t>检查电气设备的工作状态、电机声音是否增大、震动是否增强，保护接地是否牢靠，电机及轴承温度是否升高、电机及电器元件是否有火化及异常声音、气味，变、配电室门窗、玻璃、及安全防护措施是否齐全。</w:t>
            </w:r>
          </w:p>
        </w:tc>
        <w:tc>
          <w:tcPr>
            <w:tcW w:w="1620" w:type="dxa"/>
            <w:tcBorders>
              <w:top w:val="single" w:sz="4" w:space="0" w:color="auto"/>
              <w:left w:val="single" w:sz="4" w:space="0" w:color="auto"/>
              <w:bottom w:val="single" w:sz="4" w:space="0" w:color="auto"/>
              <w:right w:val="single" w:sz="4" w:space="0" w:color="auto"/>
            </w:tcBorders>
            <w:vAlign w:val="center"/>
          </w:tcPr>
          <w:p w14:paraId="029E0FEB"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依据安全操作规程检查现场</w:t>
            </w:r>
          </w:p>
        </w:tc>
        <w:tc>
          <w:tcPr>
            <w:tcW w:w="900" w:type="dxa"/>
            <w:tcBorders>
              <w:top w:val="single" w:sz="4" w:space="0" w:color="auto"/>
              <w:left w:val="single" w:sz="4" w:space="0" w:color="auto"/>
              <w:bottom w:val="single" w:sz="4" w:space="0" w:color="auto"/>
              <w:right w:val="single" w:sz="4" w:space="0" w:color="auto"/>
            </w:tcBorders>
          </w:tcPr>
          <w:p w14:paraId="04D56545" w14:textId="77777777" w:rsidR="00273C2B" w:rsidRDefault="00273C2B" w:rsidP="00273C2B">
            <w:pPr>
              <w:tabs>
                <w:tab w:val="left" w:pos="1800"/>
              </w:tabs>
              <w:spacing w:line="320" w:lineRule="exact"/>
              <w:rPr>
                <w:rFonts w:ascii="宋体" w:hAnsi="宋体"/>
                <w:szCs w:val="21"/>
              </w:rPr>
            </w:pPr>
          </w:p>
        </w:tc>
        <w:tc>
          <w:tcPr>
            <w:tcW w:w="2520" w:type="dxa"/>
            <w:tcBorders>
              <w:top w:val="single" w:sz="4" w:space="0" w:color="auto"/>
              <w:left w:val="single" w:sz="4" w:space="0" w:color="auto"/>
              <w:bottom w:val="single" w:sz="4" w:space="0" w:color="auto"/>
              <w:right w:val="single" w:sz="4" w:space="0" w:color="auto"/>
            </w:tcBorders>
          </w:tcPr>
          <w:p w14:paraId="099AB2B5" w14:textId="77777777" w:rsidR="00273C2B" w:rsidRDefault="00273C2B" w:rsidP="00273C2B">
            <w:pPr>
              <w:tabs>
                <w:tab w:val="left" w:pos="1800"/>
              </w:tabs>
              <w:spacing w:line="320" w:lineRule="exact"/>
              <w:rPr>
                <w:rFonts w:ascii="宋体" w:hAnsi="宋体"/>
                <w:szCs w:val="21"/>
              </w:rPr>
            </w:pPr>
          </w:p>
        </w:tc>
      </w:tr>
      <w:tr w:rsidR="00273C2B" w14:paraId="44ADBEC0" w14:textId="77777777" w:rsidTr="00273C2B">
        <w:trPr>
          <w:trHeight w:val="1730"/>
        </w:trPr>
        <w:tc>
          <w:tcPr>
            <w:tcW w:w="828" w:type="dxa"/>
            <w:tcBorders>
              <w:top w:val="single" w:sz="4" w:space="0" w:color="auto"/>
              <w:left w:val="single" w:sz="4" w:space="0" w:color="auto"/>
              <w:bottom w:val="single" w:sz="4" w:space="0" w:color="auto"/>
              <w:right w:val="single" w:sz="4" w:space="0" w:color="auto"/>
            </w:tcBorders>
            <w:vAlign w:val="center"/>
          </w:tcPr>
          <w:p w14:paraId="6F79B939"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4</w:t>
            </w:r>
          </w:p>
        </w:tc>
        <w:tc>
          <w:tcPr>
            <w:tcW w:w="1440" w:type="dxa"/>
            <w:tcBorders>
              <w:top w:val="single" w:sz="4" w:space="0" w:color="auto"/>
              <w:left w:val="single" w:sz="4" w:space="0" w:color="auto"/>
              <w:bottom w:val="single" w:sz="4" w:space="0" w:color="auto"/>
              <w:right w:val="single" w:sz="4" w:space="0" w:color="auto"/>
            </w:tcBorders>
            <w:vAlign w:val="center"/>
          </w:tcPr>
          <w:p w14:paraId="2BC3B499"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现场管理</w:t>
            </w:r>
          </w:p>
        </w:tc>
        <w:tc>
          <w:tcPr>
            <w:tcW w:w="7200" w:type="dxa"/>
            <w:tcBorders>
              <w:top w:val="single" w:sz="4" w:space="0" w:color="auto"/>
              <w:left w:val="single" w:sz="4" w:space="0" w:color="auto"/>
              <w:bottom w:val="single" w:sz="4" w:space="0" w:color="auto"/>
              <w:right w:val="single" w:sz="4" w:space="0" w:color="auto"/>
            </w:tcBorders>
            <w:vAlign w:val="center"/>
          </w:tcPr>
          <w:p w14:paraId="0DF412D9" w14:textId="77777777" w:rsidR="00273C2B" w:rsidRDefault="00273C2B" w:rsidP="00273C2B">
            <w:pPr>
              <w:tabs>
                <w:tab w:val="left" w:pos="1800"/>
              </w:tabs>
              <w:spacing w:line="320" w:lineRule="exact"/>
              <w:rPr>
                <w:rFonts w:ascii="宋体" w:hAnsi="宋体"/>
                <w:szCs w:val="21"/>
              </w:rPr>
            </w:pPr>
            <w:r>
              <w:rPr>
                <w:rFonts w:ascii="宋体" w:hAnsi="宋体" w:hint="eastAsia"/>
                <w:szCs w:val="21"/>
              </w:rPr>
              <w:t>检查工作现场是否清洁、有序、员工劳保用品的穿戴是否符合要求各种通道是否畅通无阻，应急灯具是否完好，消防设施是否安全可靠，气防用具是否定期维护保养，时刻处于备用状态等。安全设施是否处于正常状态。可能发生急性职业损伤的有毒有害作业场所按规定设置警示标志、报警设施</w:t>
            </w:r>
          </w:p>
          <w:p w14:paraId="6783CA53" w14:textId="77777777" w:rsidR="00273C2B" w:rsidRDefault="00273C2B" w:rsidP="00273C2B">
            <w:pPr>
              <w:tabs>
                <w:tab w:val="left" w:pos="1800"/>
              </w:tabs>
              <w:spacing w:line="320" w:lineRule="exact"/>
              <w:rPr>
                <w:rFonts w:ascii="宋体" w:hAnsi="宋体"/>
                <w:szCs w:val="21"/>
              </w:rPr>
            </w:pPr>
            <w:r>
              <w:rPr>
                <w:rFonts w:ascii="宋体" w:hAnsi="宋体" w:hint="eastAsia"/>
                <w:szCs w:val="21"/>
              </w:rPr>
              <w:t>、冲洗设施防护急救器具转柜是否完好，柜内设施是否齐全。</w:t>
            </w:r>
          </w:p>
        </w:tc>
        <w:tc>
          <w:tcPr>
            <w:tcW w:w="1620" w:type="dxa"/>
            <w:tcBorders>
              <w:top w:val="single" w:sz="4" w:space="0" w:color="auto"/>
              <w:left w:val="single" w:sz="4" w:space="0" w:color="auto"/>
              <w:bottom w:val="single" w:sz="4" w:space="0" w:color="auto"/>
              <w:right w:val="single" w:sz="4" w:space="0" w:color="auto"/>
            </w:tcBorders>
            <w:vAlign w:val="center"/>
          </w:tcPr>
          <w:p w14:paraId="45F5B488"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查现场</w:t>
            </w:r>
          </w:p>
        </w:tc>
        <w:tc>
          <w:tcPr>
            <w:tcW w:w="900" w:type="dxa"/>
            <w:tcBorders>
              <w:top w:val="single" w:sz="4" w:space="0" w:color="auto"/>
              <w:left w:val="single" w:sz="4" w:space="0" w:color="auto"/>
              <w:bottom w:val="single" w:sz="4" w:space="0" w:color="auto"/>
              <w:right w:val="single" w:sz="4" w:space="0" w:color="auto"/>
            </w:tcBorders>
          </w:tcPr>
          <w:p w14:paraId="7E1BB233" w14:textId="77777777" w:rsidR="00273C2B" w:rsidRDefault="00273C2B" w:rsidP="00273C2B">
            <w:pPr>
              <w:tabs>
                <w:tab w:val="left" w:pos="1800"/>
              </w:tabs>
              <w:spacing w:line="320" w:lineRule="exact"/>
              <w:rPr>
                <w:rFonts w:ascii="宋体" w:hAnsi="宋体"/>
                <w:szCs w:val="21"/>
              </w:rPr>
            </w:pPr>
          </w:p>
        </w:tc>
        <w:tc>
          <w:tcPr>
            <w:tcW w:w="2520" w:type="dxa"/>
            <w:tcBorders>
              <w:top w:val="single" w:sz="4" w:space="0" w:color="auto"/>
              <w:left w:val="single" w:sz="4" w:space="0" w:color="auto"/>
              <w:bottom w:val="single" w:sz="4" w:space="0" w:color="auto"/>
              <w:right w:val="single" w:sz="4" w:space="0" w:color="auto"/>
            </w:tcBorders>
          </w:tcPr>
          <w:p w14:paraId="079044D8" w14:textId="77777777" w:rsidR="00273C2B" w:rsidRDefault="00273C2B" w:rsidP="00273C2B">
            <w:pPr>
              <w:tabs>
                <w:tab w:val="left" w:pos="1800"/>
              </w:tabs>
              <w:spacing w:line="320" w:lineRule="exact"/>
              <w:rPr>
                <w:rFonts w:ascii="宋体" w:hAnsi="宋体"/>
                <w:szCs w:val="21"/>
              </w:rPr>
            </w:pPr>
          </w:p>
        </w:tc>
      </w:tr>
      <w:tr w:rsidR="00273C2B" w14:paraId="31663FA4" w14:textId="77777777" w:rsidTr="00273C2B">
        <w:trPr>
          <w:trHeight w:val="420"/>
        </w:trPr>
        <w:tc>
          <w:tcPr>
            <w:tcW w:w="828" w:type="dxa"/>
            <w:tcBorders>
              <w:top w:val="single" w:sz="4" w:space="0" w:color="auto"/>
              <w:left w:val="single" w:sz="4" w:space="0" w:color="auto"/>
              <w:bottom w:val="single" w:sz="4" w:space="0" w:color="auto"/>
              <w:right w:val="single" w:sz="4" w:space="0" w:color="auto"/>
            </w:tcBorders>
            <w:vAlign w:val="center"/>
          </w:tcPr>
          <w:p w14:paraId="587BB300"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lastRenderedPageBreak/>
              <w:t>5</w:t>
            </w:r>
          </w:p>
        </w:tc>
        <w:tc>
          <w:tcPr>
            <w:tcW w:w="1440" w:type="dxa"/>
            <w:tcBorders>
              <w:top w:val="single" w:sz="4" w:space="0" w:color="auto"/>
              <w:left w:val="single" w:sz="4" w:space="0" w:color="auto"/>
              <w:bottom w:val="single" w:sz="4" w:space="0" w:color="auto"/>
              <w:right w:val="single" w:sz="4" w:space="0" w:color="auto"/>
            </w:tcBorders>
            <w:vAlign w:val="center"/>
          </w:tcPr>
          <w:p w14:paraId="1C8EEC61"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安全教育</w:t>
            </w:r>
          </w:p>
        </w:tc>
        <w:tc>
          <w:tcPr>
            <w:tcW w:w="7200" w:type="dxa"/>
            <w:tcBorders>
              <w:top w:val="single" w:sz="4" w:space="0" w:color="auto"/>
              <w:left w:val="single" w:sz="4" w:space="0" w:color="auto"/>
              <w:bottom w:val="single" w:sz="4" w:space="0" w:color="auto"/>
              <w:right w:val="single" w:sz="4" w:space="0" w:color="auto"/>
            </w:tcBorders>
            <w:vAlign w:val="center"/>
          </w:tcPr>
          <w:p w14:paraId="320F15DD" w14:textId="77777777" w:rsidR="00273C2B" w:rsidRDefault="00273C2B" w:rsidP="00273C2B">
            <w:pPr>
              <w:tabs>
                <w:tab w:val="left" w:pos="1800"/>
              </w:tabs>
              <w:spacing w:line="320" w:lineRule="exact"/>
              <w:rPr>
                <w:rFonts w:ascii="宋体" w:hAnsi="宋体"/>
                <w:szCs w:val="21"/>
              </w:rPr>
            </w:pPr>
            <w:r>
              <w:rPr>
                <w:rFonts w:ascii="宋体" w:hAnsi="宋体" w:hint="eastAsia"/>
                <w:szCs w:val="21"/>
              </w:rPr>
              <w:t>查各车间对外来参观、学习，外来施工单位进行作业现场前的安全培训教育工作。</w:t>
            </w:r>
          </w:p>
        </w:tc>
        <w:tc>
          <w:tcPr>
            <w:tcW w:w="1620" w:type="dxa"/>
            <w:tcBorders>
              <w:top w:val="single" w:sz="4" w:space="0" w:color="auto"/>
              <w:left w:val="single" w:sz="4" w:space="0" w:color="auto"/>
              <w:bottom w:val="single" w:sz="4" w:space="0" w:color="auto"/>
              <w:right w:val="single" w:sz="4" w:space="0" w:color="auto"/>
            </w:tcBorders>
            <w:vAlign w:val="center"/>
          </w:tcPr>
          <w:p w14:paraId="07C683D9"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查现场查记录</w:t>
            </w:r>
          </w:p>
        </w:tc>
        <w:tc>
          <w:tcPr>
            <w:tcW w:w="900" w:type="dxa"/>
            <w:tcBorders>
              <w:top w:val="single" w:sz="4" w:space="0" w:color="auto"/>
              <w:left w:val="single" w:sz="4" w:space="0" w:color="auto"/>
              <w:bottom w:val="single" w:sz="4" w:space="0" w:color="auto"/>
              <w:right w:val="single" w:sz="4" w:space="0" w:color="auto"/>
            </w:tcBorders>
          </w:tcPr>
          <w:p w14:paraId="65BCD706" w14:textId="77777777" w:rsidR="00273C2B" w:rsidRDefault="00273C2B" w:rsidP="00273C2B">
            <w:pPr>
              <w:tabs>
                <w:tab w:val="left" w:pos="1800"/>
              </w:tabs>
              <w:spacing w:line="320" w:lineRule="exact"/>
              <w:rPr>
                <w:rFonts w:ascii="宋体" w:hAnsi="宋体"/>
                <w:szCs w:val="21"/>
              </w:rPr>
            </w:pPr>
          </w:p>
        </w:tc>
        <w:tc>
          <w:tcPr>
            <w:tcW w:w="2520" w:type="dxa"/>
            <w:tcBorders>
              <w:top w:val="single" w:sz="4" w:space="0" w:color="auto"/>
              <w:left w:val="single" w:sz="4" w:space="0" w:color="auto"/>
              <w:bottom w:val="single" w:sz="4" w:space="0" w:color="auto"/>
              <w:right w:val="single" w:sz="4" w:space="0" w:color="auto"/>
            </w:tcBorders>
          </w:tcPr>
          <w:p w14:paraId="1891EE0E" w14:textId="77777777" w:rsidR="00273C2B" w:rsidRDefault="00273C2B" w:rsidP="00273C2B">
            <w:pPr>
              <w:tabs>
                <w:tab w:val="left" w:pos="1800"/>
              </w:tabs>
              <w:spacing w:line="320" w:lineRule="exact"/>
              <w:rPr>
                <w:rFonts w:ascii="宋体" w:hAnsi="宋体"/>
                <w:szCs w:val="21"/>
              </w:rPr>
            </w:pPr>
          </w:p>
        </w:tc>
      </w:tr>
      <w:tr w:rsidR="00273C2B" w14:paraId="5E7ABB5E" w14:textId="77777777" w:rsidTr="00273C2B">
        <w:trPr>
          <w:trHeight w:val="760"/>
        </w:trPr>
        <w:tc>
          <w:tcPr>
            <w:tcW w:w="828" w:type="dxa"/>
            <w:tcBorders>
              <w:top w:val="single" w:sz="4" w:space="0" w:color="auto"/>
              <w:left w:val="single" w:sz="4" w:space="0" w:color="auto"/>
              <w:bottom w:val="single" w:sz="4" w:space="0" w:color="auto"/>
              <w:right w:val="single" w:sz="4" w:space="0" w:color="auto"/>
            </w:tcBorders>
            <w:vAlign w:val="center"/>
          </w:tcPr>
          <w:p w14:paraId="3AA44507"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6</w:t>
            </w:r>
          </w:p>
        </w:tc>
        <w:tc>
          <w:tcPr>
            <w:tcW w:w="1440" w:type="dxa"/>
            <w:tcBorders>
              <w:top w:val="single" w:sz="4" w:space="0" w:color="auto"/>
              <w:left w:val="single" w:sz="4" w:space="0" w:color="auto"/>
              <w:bottom w:val="single" w:sz="4" w:space="0" w:color="auto"/>
              <w:right w:val="single" w:sz="4" w:space="0" w:color="auto"/>
            </w:tcBorders>
            <w:vAlign w:val="center"/>
          </w:tcPr>
          <w:p w14:paraId="4AF8FE33"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关键装置及重点部位</w:t>
            </w:r>
          </w:p>
        </w:tc>
        <w:tc>
          <w:tcPr>
            <w:tcW w:w="7200" w:type="dxa"/>
            <w:tcBorders>
              <w:top w:val="single" w:sz="4" w:space="0" w:color="auto"/>
              <w:left w:val="single" w:sz="4" w:space="0" w:color="auto"/>
              <w:bottom w:val="single" w:sz="4" w:space="0" w:color="auto"/>
              <w:right w:val="single" w:sz="4" w:space="0" w:color="auto"/>
            </w:tcBorders>
            <w:vAlign w:val="center"/>
          </w:tcPr>
          <w:p w14:paraId="4D3CD081" w14:textId="77777777" w:rsidR="00273C2B" w:rsidRDefault="00273C2B" w:rsidP="00273C2B">
            <w:pPr>
              <w:tabs>
                <w:tab w:val="left" w:pos="1800"/>
              </w:tabs>
              <w:spacing w:line="320" w:lineRule="exact"/>
              <w:rPr>
                <w:rFonts w:ascii="宋体" w:hAnsi="宋体"/>
                <w:szCs w:val="21"/>
              </w:rPr>
            </w:pPr>
            <w:r>
              <w:rPr>
                <w:rFonts w:ascii="宋体" w:hAnsi="宋体" w:hint="eastAsia"/>
                <w:szCs w:val="21"/>
              </w:rPr>
              <w:t>检查公司关键装置及重点部位的运行状况是否良好，安全监控设施运行情况是否符合要求。</w:t>
            </w:r>
          </w:p>
        </w:tc>
        <w:tc>
          <w:tcPr>
            <w:tcW w:w="1620" w:type="dxa"/>
            <w:tcBorders>
              <w:top w:val="single" w:sz="4" w:space="0" w:color="auto"/>
              <w:left w:val="single" w:sz="4" w:space="0" w:color="auto"/>
              <w:bottom w:val="single" w:sz="4" w:space="0" w:color="auto"/>
              <w:right w:val="single" w:sz="4" w:space="0" w:color="auto"/>
            </w:tcBorders>
            <w:vAlign w:val="center"/>
          </w:tcPr>
          <w:p w14:paraId="3117C6DF"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查现场查记录</w:t>
            </w:r>
          </w:p>
        </w:tc>
        <w:tc>
          <w:tcPr>
            <w:tcW w:w="900" w:type="dxa"/>
            <w:tcBorders>
              <w:top w:val="single" w:sz="4" w:space="0" w:color="auto"/>
              <w:left w:val="single" w:sz="4" w:space="0" w:color="auto"/>
              <w:bottom w:val="single" w:sz="4" w:space="0" w:color="auto"/>
              <w:right w:val="single" w:sz="4" w:space="0" w:color="auto"/>
            </w:tcBorders>
          </w:tcPr>
          <w:p w14:paraId="783522F6" w14:textId="77777777" w:rsidR="00273C2B" w:rsidRDefault="00273C2B" w:rsidP="00273C2B">
            <w:pPr>
              <w:tabs>
                <w:tab w:val="left" w:pos="1800"/>
              </w:tabs>
              <w:spacing w:line="320" w:lineRule="exact"/>
              <w:rPr>
                <w:rFonts w:ascii="宋体" w:hAnsi="宋体"/>
                <w:szCs w:val="21"/>
              </w:rPr>
            </w:pPr>
          </w:p>
        </w:tc>
        <w:tc>
          <w:tcPr>
            <w:tcW w:w="2520" w:type="dxa"/>
            <w:tcBorders>
              <w:top w:val="single" w:sz="4" w:space="0" w:color="auto"/>
              <w:left w:val="single" w:sz="4" w:space="0" w:color="auto"/>
              <w:bottom w:val="single" w:sz="4" w:space="0" w:color="auto"/>
              <w:right w:val="single" w:sz="4" w:space="0" w:color="auto"/>
            </w:tcBorders>
          </w:tcPr>
          <w:p w14:paraId="298B4249" w14:textId="77777777" w:rsidR="00273C2B" w:rsidRDefault="00273C2B" w:rsidP="00273C2B">
            <w:pPr>
              <w:tabs>
                <w:tab w:val="left" w:pos="1800"/>
              </w:tabs>
              <w:spacing w:line="320" w:lineRule="exact"/>
              <w:rPr>
                <w:rFonts w:ascii="宋体" w:hAnsi="宋体"/>
                <w:szCs w:val="21"/>
              </w:rPr>
            </w:pPr>
          </w:p>
        </w:tc>
      </w:tr>
      <w:tr w:rsidR="00273C2B" w14:paraId="37419E2E" w14:textId="77777777" w:rsidTr="00273C2B">
        <w:trPr>
          <w:trHeight w:val="812"/>
        </w:trPr>
        <w:tc>
          <w:tcPr>
            <w:tcW w:w="828" w:type="dxa"/>
            <w:tcBorders>
              <w:top w:val="single" w:sz="4" w:space="0" w:color="auto"/>
              <w:left w:val="single" w:sz="4" w:space="0" w:color="auto"/>
              <w:bottom w:val="single" w:sz="4" w:space="0" w:color="auto"/>
              <w:right w:val="single" w:sz="4" w:space="0" w:color="auto"/>
            </w:tcBorders>
            <w:vAlign w:val="center"/>
          </w:tcPr>
          <w:p w14:paraId="2572DE9D"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7</w:t>
            </w:r>
          </w:p>
        </w:tc>
        <w:tc>
          <w:tcPr>
            <w:tcW w:w="1440" w:type="dxa"/>
            <w:tcBorders>
              <w:top w:val="single" w:sz="4" w:space="0" w:color="auto"/>
              <w:left w:val="single" w:sz="4" w:space="0" w:color="auto"/>
              <w:bottom w:val="single" w:sz="4" w:space="0" w:color="auto"/>
              <w:right w:val="single" w:sz="4" w:space="0" w:color="auto"/>
            </w:tcBorders>
            <w:vAlign w:val="center"/>
          </w:tcPr>
          <w:p w14:paraId="42D3023B"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作业证</w:t>
            </w:r>
          </w:p>
        </w:tc>
        <w:tc>
          <w:tcPr>
            <w:tcW w:w="7200" w:type="dxa"/>
            <w:tcBorders>
              <w:top w:val="single" w:sz="4" w:space="0" w:color="auto"/>
              <w:left w:val="single" w:sz="4" w:space="0" w:color="auto"/>
              <w:bottom w:val="single" w:sz="4" w:space="0" w:color="auto"/>
              <w:right w:val="single" w:sz="4" w:space="0" w:color="auto"/>
            </w:tcBorders>
            <w:vAlign w:val="center"/>
          </w:tcPr>
          <w:p w14:paraId="34095911" w14:textId="77777777" w:rsidR="00273C2B" w:rsidRDefault="00273C2B" w:rsidP="00273C2B">
            <w:pPr>
              <w:tabs>
                <w:tab w:val="left" w:pos="1800"/>
              </w:tabs>
              <w:spacing w:line="320" w:lineRule="exact"/>
              <w:rPr>
                <w:rFonts w:ascii="宋体" w:hAnsi="宋体"/>
                <w:szCs w:val="21"/>
              </w:rPr>
            </w:pPr>
            <w:r>
              <w:rPr>
                <w:rFonts w:ascii="宋体" w:hAnsi="宋体" w:hint="eastAsia"/>
                <w:szCs w:val="21"/>
              </w:rPr>
              <w:t>检查公司员工在进行动火作业、进入受限空间作业、破土作业、临时用电作业、高处作业、检修作业等危险作业，作业证的申办工作。</w:t>
            </w:r>
          </w:p>
        </w:tc>
        <w:tc>
          <w:tcPr>
            <w:tcW w:w="1620" w:type="dxa"/>
            <w:tcBorders>
              <w:top w:val="single" w:sz="4" w:space="0" w:color="auto"/>
              <w:left w:val="single" w:sz="4" w:space="0" w:color="auto"/>
              <w:bottom w:val="single" w:sz="4" w:space="0" w:color="auto"/>
              <w:right w:val="single" w:sz="4" w:space="0" w:color="auto"/>
            </w:tcBorders>
            <w:vAlign w:val="center"/>
          </w:tcPr>
          <w:p w14:paraId="65AAAD87"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查作业许可证</w:t>
            </w:r>
          </w:p>
        </w:tc>
        <w:tc>
          <w:tcPr>
            <w:tcW w:w="900" w:type="dxa"/>
            <w:tcBorders>
              <w:top w:val="single" w:sz="4" w:space="0" w:color="auto"/>
              <w:left w:val="single" w:sz="4" w:space="0" w:color="auto"/>
              <w:bottom w:val="single" w:sz="4" w:space="0" w:color="auto"/>
              <w:right w:val="single" w:sz="4" w:space="0" w:color="auto"/>
            </w:tcBorders>
          </w:tcPr>
          <w:p w14:paraId="5FCFF167" w14:textId="77777777" w:rsidR="00273C2B" w:rsidRDefault="00273C2B" w:rsidP="00273C2B">
            <w:pPr>
              <w:tabs>
                <w:tab w:val="left" w:pos="1800"/>
              </w:tabs>
              <w:spacing w:line="320" w:lineRule="exact"/>
              <w:rPr>
                <w:rFonts w:ascii="宋体" w:hAnsi="宋体"/>
                <w:szCs w:val="21"/>
              </w:rPr>
            </w:pPr>
          </w:p>
        </w:tc>
        <w:tc>
          <w:tcPr>
            <w:tcW w:w="2520" w:type="dxa"/>
            <w:tcBorders>
              <w:top w:val="single" w:sz="4" w:space="0" w:color="auto"/>
              <w:left w:val="single" w:sz="4" w:space="0" w:color="auto"/>
              <w:bottom w:val="single" w:sz="4" w:space="0" w:color="auto"/>
              <w:right w:val="single" w:sz="4" w:space="0" w:color="auto"/>
            </w:tcBorders>
          </w:tcPr>
          <w:p w14:paraId="476CE2B2" w14:textId="77777777" w:rsidR="00273C2B" w:rsidRDefault="00273C2B" w:rsidP="00273C2B">
            <w:pPr>
              <w:tabs>
                <w:tab w:val="left" w:pos="1800"/>
              </w:tabs>
              <w:spacing w:line="320" w:lineRule="exact"/>
              <w:rPr>
                <w:rFonts w:ascii="宋体" w:hAnsi="宋体"/>
                <w:szCs w:val="21"/>
              </w:rPr>
            </w:pPr>
          </w:p>
        </w:tc>
      </w:tr>
      <w:tr w:rsidR="00273C2B" w14:paraId="02B5E51D" w14:textId="77777777" w:rsidTr="00273C2B">
        <w:trPr>
          <w:trHeight w:val="878"/>
        </w:trPr>
        <w:tc>
          <w:tcPr>
            <w:tcW w:w="828" w:type="dxa"/>
            <w:tcBorders>
              <w:top w:val="single" w:sz="4" w:space="0" w:color="auto"/>
              <w:left w:val="single" w:sz="4" w:space="0" w:color="auto"/>
              <w:bottom w:val="single" w:sz="4" w:space="0" w:color="auto"/>
              <w:right w:val="single" w:sz="4" w:space="0" w:color="auto"/>
            </w:tcBorders>
            <w:vAlign w:val="center"/>
          </w:tcPr>
          <w:p w14:paraId="6B5E2A8B"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8</w:t>
            </w:r>
          </w:p>
        </w:tc>
        <w:tc>
          <w:tcPr>
            <w:tcW w:w="1440" w:type="dxa"/>
            <w:tcBorders>
              <w:top w:val="single" w:sz="4" w:space="0" w:color="auto"/>
              <w:left w:val="single" w:sz="4" w:space="0" w:color="auto"/>
              <w:bottom w:val="single" w:sz="4" w:space="0" w:color="auto"/>
              <w:right w:val="single" w:sz="4" w:space="0" w:color="auto"/>
            </w:tcBorders>
            <w:vAlign w:val="center"/>
          </w:tcPr>
          <w:p w14:paraId="1692FC8D"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警示标志</w:t>
            </w:r>
          </w:p>
        </w:tc>
        <w:tc>
          <w:tcPr>
            <w:tcW w:w="7200" w:type="dxa"/>
            <w:tcBorders>
              <w:top w:val="single" w:sz="4" w:space="0" w:color="auto"/>
              <w:left w:val="single" w:sz="4" w:space="0" w:color="auto"/>
              <w:bottom w:val="single" w:sz="4" w:space="0" w:color="auto"/>
              <w:right w:val="single" w:sz="4" w:space="0" w:color="auto"/>
            </w:tcBorders>
            <w:vAlign w:val="center"/>
          </w:tcPr>
          <w:p w14:paraId="1FEF6FFC" w14:textId="77777777" w:rsidR="00273C2B" w:rsidRDefault="00273C2B" w:rsidP="00273C2B">
            <w:pPr>
              <w:tabs>
                <w:tab w:val="left" w:pos="1800"/>
              </w:tabs>
              <w:spacing w:line="320" w:lineRule="exact"/>
              <w:rPr>
                <w:rFonts w:ascii="宋体" w:hAnsi="宋体"/>
                <w:szCs w:val="21"/>
              </w:rPr>
            </w:pPr>
            <w:r>
              <w:rPr>
                <w:rFonts w:ascii="宋体" w:hAnsi="宋体" w:hint="eastAsia"/>
                <w:szCs w:val="21"/>
              </w:rPr>
              <w:t>对公司易燃易爆、有毒有害场所的警示标志和告知牌的完好情况，检维修施工、吊装等作业现场设置警戒区域和警示标志的情况进行检查。</w:t>
            </w:r>
          </w:p>
        </w:tc>
        <w:tc>
          <w:tcPr>
            <w:tcW w:w="1620" w:type="dxa"/>
            <w:tcBorders>
              <w:top w:val="single" w:sz="4" w:space="0" w:color="auto"/>
              <w:left w:val="single" w:sz="4" w:space="0" w:color="auto"/>
              <w:bottom w:val="single" w:sz="4" w:space="0" w:color="auto"/>
              <w:right w:val="single" w:sz="4" w:space="0" w:color="auto"/>
            </w:tcBorders>
            <w:vAlign w:val="center"/>
          </w:tcPr>
          <w:p w14:paraId="3FA7EA51"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查现场</w:t>
            </w:r>
          </w:p>
        </w:tc>
        <w:tc>
          <w:tcPr>
            <w:tcW w:w="900" w:type="dxa"/>
            <w:tcBorders>
              <w:top w:val="single" w:sz="4" w:space="0" w:color="auto"/>
              <w:left w:val="single" w:sz="4" w:space="0" w:color="auto"/>
              <w:bottom w:val="single" w:sz="4" w:space="0" w:color="auto"/>
              <w:right w:val="single" w:sz="4" w:space="0" w:color="auto"/>
            </w:tcBorders>
          </w:tcPr>
          <w:p w14:paraId="27D5021D" w14:textId="77777777" w:rsidR="00273C2B" w:rsidRDefault="00273C2B" w:rsidP="00273C2B">
            <w:pPr>
              <w:tabs>
                <w:tab w:val="left" w:pos="1800"/>
              </w:tabs>
              <w:spacing w:line="320" w:lineRule="exact"/>
              <w:rPr>
                <w:rFonts w:ascii="宋体" w:hAnsi="宋体"/>
                <w:szCs w:val="21"/>
              </w:rPr>
            </w:pPr>
          </w:p>
        </w:tc>
        <w:tc>
          <w:tcPr>
            <w:tcW w:w="2520" w:type="dxa"/>
            <w:tcBorders>
              <w:top w:val="single" w:sz="4" w:space="0" w:color="auto"/>
              <w:left w:val="single" w:sz="4" w:space="0" w:color="auto"/>
              <w:bottom w:val="single" w:sz="4" w:space="0" w:color="auto"/>
              <w:right w:val="single" w:sz="4" w:space="0" w:color="auto"/>
            </w:tcBorders>
          </w:tcPr>
          <w:p w14:paraId="31BEE076" w14:textId="77777777" w:rsidR="00273C2B" w:rsidRDefault="00273C2B" w:rsidP="00273C2B">
            <w:pPr>
              <w:tabs>
                <w:tab w:val="left" w:pos="1800"/>
              </w:tabs>
              <w:spacing w:line="320" w:lineRule="exact"/>
              <w:rPr>
                <w:rFonts w:ascii="宋体" w:hAnsi="宋体"/>
                <w:szCs w:val="21"/>
              </w:rPr>
            </w:pPr>
          </w:p>
        </w:tc>
      </w:tr>
      <w:tr w:rsidR="00273C2B" w14:paraId="6D1DF939" w14:textId="77777777" w:rsidTr="00273C2B">
        <w:trPr>
          <w:trHeight w:val="838"/>
        </w:trPr>
        <w:tc>
          <w:tcPr>
            <w:tcW w:w="828" w:type="dxa"/>
            <w:tcBorders>
              <w:top w:val="single" w:sz="4" w:space="0" w:color="auto"/>
              <w:left w:val="single" w:sz="4" w:space="0" w:color="auto"/>
              <w:bottom w:val="single" w:sz="4" w:space="0" w:color="auto"/>
              <w:right w:val="single" w:sz="4" w:space="0" w:color="auto"/>
            </w:tcBorders>
            <w:vAlign w:val="center"/>
          </w:tcPr>
          <w:p w14:paraId="17233FA3"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9</w:t>
            </w:r>
          </w:p>
        </w:tc>
        <w:tc>
          <w:tcPr>
            <w:tcW w:w="1440" w:type="dxa"/>
            <w:tcBorders>
              <w:top w:val="single" w:sz="4" w:space="0" w:color="auto"/>
              <w:left w:val="single" w:sz="4" w:space="0" w:color="auto"/>
              <w:bottom w:val="single" w:sz="4" w:space="0" w:color="auto"/>
              <w:right w:val="single" w:sz="4" w:space="0" w:color="auto"/>
            </w:tcBorders>
            <w:vAlign w:val="center"/>
          </w:tcPr>
          <w:p w14:paraId="3E4D093D"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其它</w:t>
            </w:r>
          </w:p>
        </w:tc>
        <w:tc>
          <w:tcPr>
            <w:tcW w:w="7200" w:type="dxa"/>
            <w:tcBorders>
              <w:top w:val="single" w:sz="4" w:space="0" w:color="auto"/>
              <w:left w:val="single" w:sz="4" w:space="0" w:color="auto"/>
              <w:bottom w:val="single" w:sz="4" w:space="0" w:color="auto"/>
              <w:right w:val="single" w:sz="4" w:space="0" w:color="auto"/>
            </w:tcBorders>
            <w:vAlign w:val="center"/>
          </w:tcPr>
          <w:p w14:paraId="2C683C68" w14:textId="77777777" w:rsidR="00273C2B" w:rsidRDefault="00273C2B" w:rsidP="00273C2B">
            <w:pPr>
              <w:tabs>
                <w:tab w:val="left" w:pos="1800"/>
              </w:tabs>
              <w:spacing w:line="320" w:lineRule="exact"/>
              <w:rPr>
                <w:rFonts w:ascii="宋体" w:hAnsi="宋体"/>
                <w:szCs w:val="21"/>
              </w:rPr>
            </w:pPr>
            <w:r>
              <w:rPr>
                <w:rFonts w:ascii="宋体" w:hAnsi="宋体" w:hint="eastAsia"/>
                <w:szCs w:val="21"/>
              </w:rPr>
              <w:t>检查公司范围内外来施工队伍，施工是否按照国家和企业的有关要求规定进行施工。</w:t>
            </w:r>
          </w:p>
        </w:tc>
        <w:tc>
          <w:tcPr>
            <w:tcW w:w="1620" w:type="dxa"/>
            <w:tcBorders>
              <w:top w:val="single" w:sz="4" w:space="0" w:color="auto"/>
              <w:left w:val="single" w:sz="4" w:space="0" w:color="auto"/>
              <w:bottom w:val="single" w:sz="4" w:space="0" w:color="auto"/>
              <w:right w:val="single" w:sz="4" w:space="0" w:color="auto"/>
            </w:tcBorders>
            <w:vAlign w:val="center"/>
          </w:tcPr>
          <w:p w14:paraId="35E2340E"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查现场查记录</w:t>
            </w:r>
          </w:p>
        </w:tc>
        <w:tc>
          <w:tcPr>
            <w:tcW w:w="900" w:type="dxa"/>
            <w:tcBorders>
              <w:top w:val="single" w:sz="4" w:space="0" w:color="auto"/>
              <w:left w:val="single" w:sz="4" w:space="0" w:color="auto"/>
              <w:bottom w:val="single" w:sz="4" w:space="0" w:color="auto"/>
              <w:right w:val="single" w:sz="4" w:space="0" w:color="auto"/>
            </w:tcBorders>
          </w:tcPr>
          <w:p w14:paraId="41F3C17F" w14:textId="77777777" w:rsidR="00273C2B" w:rsidRDefault="00273C2B" w:rsidP="00273C2B">
            <w:pPr>
              <w:tabs>
                <w:tab w:val="left" w:pos="1800"/>
              </w:tabs>
              <w:spacing w:line="320" w:lineRule="exact"/>
              <w:rPr>
                <w:rFonts w:ascii="宋体" w:hAnsi="宋体"/>
                <w:szCs w:val="21"/>
              </w:rPr>
            </w:pPr>
          </w:p>
        </w:tc>
        <w:tc>
          <w:tcPr>
            <w:tcW w:w="2520" w:type="dxa"/>
            <w:tcBorders>
              <w:top w:val="single" w:sz="4" w:space="0" w:color="auto"/>
              <w:left w:val="single" w:sz="4" w:space="0" w:color="auto"/>
              <w:bottom w:val="single" w:sz="4" w:space="0" w:color="auto"/>
              <w:right w:val="single" w:sz="4" w:space="0" w:color="auto"/>
            </w:tcBorders>
          </w:tcPr>
          <w:p w14:paraId="3F52F8C2" w14:textId="77777777" w:rsidR="00273C2B" w:rsidRDefault="00273C2B" w:rsidP="00273C2B">
            <w:pPr>
              <w:tabs>
                <w:tab w:val="left" w:pos="1800"/>
              </w:tabs>
              <w:spacing w:line="320" w:lineRule="exact"/>
              <w:rPr>
                <w:rFonts w:ascii="宋体" w:hAnsi="宋体"/>
                <w:szCs w:val="21"/>
              </w:rPr>
            </w:pPr>
          </w:p>
        </w:tc>
      </w:tr>
      <w:tr w:rsidR="00273C2B" w14:paraId="5DCCFAEA" w14:textId="77777777" w:rsidTr="00273C2B">
        <w:trPr>
          <w:cantSplit/>
          <w:trHeight w:val="1827"/>
        </w:trPr>
        <w:tc>
          <w:tcPr>
            <w:tcW w:w="2268" w:type="dxa"/>
            <w:gridSpan w:val="2"/>
            <w:tcBorders>
              <w:top w:val="single" w:sz="4" w:space="0" w:color="auto"/>
              <w:left w:val="single" w:sz="4" w:space="0" w:color="auto"/>
              <w:bottom w:val="single" w:sz="4" w:space="0" w:color="auto"/>
              <w:right w:val="single" w:sz="4" w:space="0" w:color="auto"/>
            </w:tcBorders>
            <w:vAlign w:val="center"/>
          </w:tcPr>
          <w:p w14:paraId="31EEFC3D"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检查与责任制挂钩  记  录</w:t>
            </w:r>
          </w:p>
        </w:tc>
        <w:tc>
          <w:tcPr>
            <w:tcW w:w="12240" w:type="dxa"/>
            <w:gridSpan w:val="4"/>
            <w:tcBorders>
              <w:top w:val="single" w:sz="4" w:space="0" w:color="auto"/>
              <w:left w:val="single" w:sz="4" w:space="0" w:color="auto"/>
              <w:bottom w:val="single" w:sz="4" w:space="0" w:color="auto"/>
              <w:right w:val="single" w:sz="4" w:space="0" w:color="auto"/>
            </w:tcBorders>
          </w:tcPr>
          <w:p w14:paraId="384F85CE" w14:textId="77777777" w:rsidR="00273C2B" w:rsidRDefault="00273C2B" w:rsidP="00273C2B">
            <w:pPr>
              <w:tabs>
                <w:tab w:val="left" w:pos="1800"/>
              </w:tabs>
              <w:spacing w:line="320" w:lineRule="exact"/>
              <w:rPr>
                <w:rFonts w:ascii="宋体" w:hAnsi="宋体"/>
                <w:szCs w:val="21"/>
              </w:rPr>
            </w:pPr>
          </w:p>
        </w:tc>
      </w:tr>
    </w:tbl>
    <w:p w14:paraId="1BC2BD00" w14:textId="77777777" w:rsidR="00920293" w:rsidRPr="00273C2B" w:rsidRDefault="00920293" w:rsidP="00CD53D6"/>
    <w:p w14:paraId="18D9623F" w14:textId="77777777" w:rsidR="00273C2B" w:rsidRDefault="00273C2B" w:rsidP="00CD53D6">
      <w:pPr>
        <w:sectPr w:rsidR="00273C2B" w:rsidSect="00273C2B">
          <w:pgSz w:w="16838" w:h="11906" w:orient="landscape"/>
          <w:pgMar w:top="567" w:right="1077" w:bottom="567" w:left="964" w:header="567" w:footer="737" w:gutter="0"/>
          <w:cols w:space="425"/>
          <w:docGrid w:type="lines" w:linePitch="312"/>
        </w:sectPr>
      </w:pPr>
    </w:p>
    <w:p w14:paraId="669ADC08" w14:textId="77777777" w:rsidR="00273C2B" w:rsidRPr="00A54B8F" w:rsidRDefault="00273C2B" w:rsidP="00A54B8F">
      <w:pPr>
        <w:pStyle w:val="12"/>
        <w:spacing w:before="0" w:after="0" w:line="460" w:lineRule="exact"/>
        <w:ind w:left="2" w:firstLineChars="466" w:firstLine="1310"/>
        <w:outlineLvl w:val="0"/>
        <w:rPr>
          <w:bCs w:val="0"/>
        </w:rPr>
      </w:pPr>
      <w:bookmarkStart w:id="258" w:name="_Toc391046418"/>
      <w:r w:rsidRPr="00A54B8F">
        <w:rPr>
          <w:rFonts w:hint="eastAsia"/>
          <w:bCs w:val="0"/>
        </w:rPr>
        <w:lastRenderedPageBreak/>
        <w:t>表</w:t>
      </w:r>
      <w:r w:rsidR="00265D9F" w:rsidRPr="00A54B8F">
        <w:rPr>
          <w:rFonts w:hint="eastAsia"/>
          <w:bCs w:val="0"/>
        </w:rPr>
        <w:t>11</w:t>
      </w:r>
      <w:r w:rsidRPr="00A54B8F">
        <w:rPr>
          <w:rFonts w:hint="eastAsia"/>
          <w:bCs w:val="0"/>
        </w:rPr>
        <w:t>.</w:t>
      </w:r>
      <w:r w:rsidR="00265D9F" w:rsidRPr="00A54B8F">
        <w:rPr>
          <w:rFonts w:hint="eastAsia"/>
          <w:bCs w:val="0"/>
        </w:rPr>
        <w:t>9</w:t>
      </w:r>
      <w:r w:rsidRPr="00A54B8F">
        <w:rPr>
          <w:rFonts w:hint="eastAsia"/>
          <w:bCs w:val="0"/>
        </w:rPr>
        <w:t xml:space="preserve"> </w:t>
      </w:r>
      <w:r w:rsidR="00265D9F" w:rsidRPr="00A54B8F">
        <w:rPr>
          <w:rFonts w:hint="eastAsia"/>
          <w:bCs w:val="0"/>
        </w:rPr>
        <w:t>安全检查表应用</w:t>
      </w:r>
      <w:r w:rsidRPr="00A54B8F">
        <w:rPr>
          <w:rFonts w:hint="eastAsia"/>
          <w:bCs w:val="0"/>
        </w:rPr>
        <w:t>培训教育记录</w:t>
      </w:r>
      <w:bookmarkEnd w:id="258"/>
    </w:p>
    <w:tbl>
      <w:tblPr>
        <w:tblpPr w:leftFromText="142" w:rightFromText="142" w:vertAnchor="text" w:tblpX="-755" w:tblpY="541"/>
        <w:tblW w:w="10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39"/>
        <w:gridCol w:w="1020"/>
        <w:gridCol w:w="60"/>
        <w:gridCol w:w="2775"/>
        <w:gridCol w:w="1440"/>
        <w:gridCol w:w="447"/>
        <w:gridCol w:w="993"/>
        <w:gridCol w:w="1086"/>
        <w:gridCol w:w="174"/>
        <w:gridCol w:w="906"/>
        <w:gridCol w:w="999"/>
      </w:tblGrid>
      <w:tr w:rsidR="00273C2B" w:rsidRPr="00C0387A" w14:paraId="189EABB7" w14:textId="77777777" w:rsidTr="00AA2CA8">
        <w:trPr>
          <w:trHeight w:val="1260"/>
        </w:trPr>
        <w:tc>
          <w:tcPr>
            <w:tcW w:w="1659" w:type="dxa"/>
            <w:gridSpan w:val="2"/>
            <w:vAlign w:val="center"/>
          </w:tcPr>
          <w:p w14:paraId="5DF8143E" w14:textId="77777777" w:rsidR="00273C2B" w:rsidRPr="00C0387A" w:rsidRDefault="00273C2B" w:rsidP="00AA2CA8">
            <w:pPr>
              <w:jc w:val="center"/>
              <w:rPr>
                <w:rFonts w:ascii="华文细黑" w:eastAsia="华文细黑" w:hAnsi="华文细黑" w:cs="Times New Roman"/>
                <w:b/>
                <w:szCs w:val="21"/>
              </w:rPr>
            </w:pPr>
            <w:r>
              <w:rPr>
                <w:rFonts w:ascii="华文细黑" w:eastAsia="华文细黑" w:hAnsi="华文细黑" w:cs="Times New Roman" w:hint="eastAsia"/>
                <w:b/>
                <w:szCs w:val="21"/>
              </w:rPr>
              <w:t>培训主题名称</w:t>
            </w:r>
          </w:p>
        </w:tc>
        <w:tc>
          <w:tcPr>
            <w:tcW w:w="8880" w:type="dxa"/>
            <w:gridSpan w:val="9"/>
            <w:vAlign w:val="center"/>
          </w:tcPr>
          <w:p w14:paraId="112D7999" w14:textId="77777777" w:rsidR="00273C2B" w:rsidRPr="00265D9F" w:rsidRDefault="00265D9F" w:rsidP="00AA2CA8">
            <w:pPr>
              <w:jc w:val="center"/>
              <w:rPr>
                <w:rFonts w:ascii="方正舒体" w:eastAsia="方正舒体" w:hAnsi="华文细黑" w:cs="Times New Roman"/>
                <w:sz w:val="32"/>
                <w:szCs w:val="21"/>
                <w:lang w:eastAsia="zh-TW"/>
              </w:rPr>
            </w:pPr>
            <w:r w:rsidRPr="00265D9F">
              <w:rPr>
                <w:rFonts w:ascii="方正舒体" w:eastAsia="方正舒体" w:hAnsi="华文细黑" w:cs="Times New Roman" w:hint="eastAsia"/>
                <w:sz w:val="32"/>
                <w:szCs w:val="21"/>
                <w:lang w:eastAsia="zh-TW"/>
              </w:rPr>
              <w:t>安全检查表应用培训记录</w:t>
            </w:r>
          </w:p>
        </w:tc>
      </w:tr>
      <w:tr w:rsidR="00273C2B" w:rsidRPr="00C0387A" w14:paraId="52056C7E" w14:textId="77777777" w:rsidTr="00AA2CA8">
        <w:trPr>
          <w:trHeight w:val="345"/>
        </w:trPr>
        <w:tc>
          <w:tcPr>
            <w:tcW w:w="1719" w:type="dxa"/>
            <w:gridSpan w:val="3"/>
            <w:vAlign w:val="center"/>
          </w:tcPr>
          <w:p w14:paraId="1A2E49C0" w14:textId="77777777" w:rsidR="00273C2B" w:rsidRPr="00C0387A" w:rsidRDefault="00273C2B" w:rsidP="00AA2CA8">
            <w:pPr>
              <w:rPr>
                <w:rFonts w:ascii="华文细黑" w:eastAsia="华文细黑" w:hAnsi="华文细黑" w:cs="Times New Roman"/>
                <w:b/>
                <w:szCs w:val="21"/>
              </w:rPr>
            </w:pPr>
            <w:r w:rsidRPr="00C0387A">
              <w:rPr>
                <w:rFonts w:ascii="华文细黑" w:eastAsia="华文细黑" w:hAnsi="华文细黑" w:cs="Times New Roman" w:hint="eastAsia"/>
                <w:b/>
                <w:szCs w:val="21"/>
              </w:rPr>
              <w:t>教育训练时间</w:t>
            </w:r>
          </w:p>
        </w:tc>
        <w:tc>
          <w:tcPr>
            <w:tcW w:w="8820" w:type="dxa"/>
            <w:gridSpan w:val="8"/>
          </w:tcPr>
          <w:p w14:paraId="7CCFFC0D" w14:textId="77777777" w:rsidR="00273C2B" w:rsidRPr="00C0387A" w:rsidRDefault="00273C2B" w:rsidP="00AA2CA8">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２０　　年　　月　　日　～　２０　　年　　　月　　　日　　合计　　　　时间</w:t>
            </w:r>
          </w:p>
        </w:tc>
      </w:tr>
      <w:tr w:rsidR="00273C2B" w:rsidRPr="00C0387A" w14:paraId="37BA363D" w14:textId="77777777" w:rsidTr="00AA2CA8">
        <w:trPr>
          <w:trHeight w:val="345"/>
        </w:trPr>
        <w:tc>
          <w:tcPr>
            <w:tcW w:w="1719" w:type="dxa"/>
            <w:gridSpan w:val="3"/>
            <w:vAlign w:val="center"/>
          </w:tcPr>
          <w:p w14:paraId="351FFBA9" w14:textId="77777777" w:rsidR="00273C2B" w:rsidRPr="00C0387A" w:rsidRDefault="00273C2B" w:rsidP="00AA2CA8">
            <w:pPr>
              <w:rPr>
                <w:rFonts w:ascii="华文细黑" w:eastAsia="华文细黑" w:hAnsi="华文细黑" w:cs="Times New Roman"/>
                <w:b/>
                <w:szCs w:val="21"/>
              </w:rPr>
            </w:pPr>
            <w:r w:rsidRPr="00C0387A">
              <w:rPr>
                <w:rFonts w:ascii="华文细黑" w:eastAsia="华文细黑" w:hAnsi="华文细黑" w:cs="Times New Roman" w:hint="eastAsia"/>
                <w:b/>
                <w:szCs w:val="21"/>
              </w:rPr>
              <w:t>教育训练场所</w:t>
            </w:r>
          </w:p>
        </w:tc>
        <w:tc>
          <w:tcPr>
            <w:tcW w:w="8820" w:type="dxa"/>
            <w:gridSpan w:val="8"/>
          </w:tcPr>
          <w:p w14:paraId="27064CBA" w14:textId="77777777" w:rsidR="00273C2B" w:rsidRPr="00C0387A" w:rsidRDefault="00273C2B" w:rsidP="00AA2CA8">
            <w:pPr>
              <w:rPr>
                <w:rFonts w:ascii="华文细黑" w:eastAsia="华文细黑" w:hAnsi="华文细黑" w:cs="Times New Roman"/>
                <w:b/>
                <w:szCs w:val="21"/>
                <w:lang w:eastAsia="zh-TW"/>
              </w:rPr>
            </w:pPr>
          </w:p>
        </w:tc>
      </w:tr>
      <w:tr w:rsidR="00273C2B" w:rsidRPr="00C0387A" w14:paraId="4C3CEA78" w14:textId="77777777" w:rsidTr="00AA2CA8">
        <w:trPr>
          <w:trHeight w:val="690"/>
        </w:trPr>
        <w:tc>
          <w:tcPr>
            <w:tcW w:w="1719" w:type="dxa"/>
            <w:gridSpan w:val="3"/>
            <w:vAlign w:val="center"/>
          </w:tcPr>
          <w:p w14:paraId="7DBFA49D" w14:textId="77777777" w:rsidR="00273C2B" w:rsidRPr="00C0387A" w:rsidRDefault="00273C2B" w:rsidP="00AA2CA8">
            <w:pPr>
              <w:rPr>
                <w:rFonts w:ascii="华文细黑" w:eastAsia="华文细黑" w:hAnsi="华文细黑" w:cs="Times New Roman"/>
                <w:b/>
                <w:szCs w:val="21"/>
              </w:rPr>
            </w:pPr>
            <w:r w:rsidRPr="00C0387A">
              <w:rPr>
                <w:rFonts w:ascii="华文细黑" w:eastAsia="华文细黑" w:hAnsi="华文细黑" w:cs="Times New Roman" w:hint="eastAsia"/>
                <w:b/>
                <w:szCs w:val="21"/>
              </w:rPr>
              <w:t>受   训   者</w:t>
            </w:r>
          </w:p>
        </w:tc>
        <w:tc>
          <w:tcPr>
            <w:tcW w:w="2775" w:type="dxa"/>
          </w:tcPr>
          <w:p w14:paraId="3C1B0ECD" w14:textId="77777777" w:rsidR="00273C2B" w:rsidRPr="00C0387A" w:rsidRDefault="00273C2B" w:rsidP="00AA2CA8">
            <w:pPr>
              <w:rPr>
                <w:rFonts w:ascii="华文细黑" w:eastAsia="华文细黑" w:hAnsi="华文细黑" w:cs="Times New Roman"/>
                <w:b/>
                <w:szCs w:val="21"/>
              </w:rPr>
            </w:pPr>
          </w:p>
          <w:p w14:paraId="75139A5F" w14:textId="77777777" w:rsidR="00273C2B" w:rsidRPr="00C0387A" w:rsidRDefault="00273C2B" w:rsidP="00AA2CA8">
            <w:pPr>
              <w:rPr>
                <w:rFonts w:ascii="华文细黑" w:eastAsia="华文细黑" w:hAnsi="华文细黑" w:cs="Times New Roman"/>
                <w:b/>
                <w:szCs w:val="21"/>
              </w:rPr>
            </w:pPr>
          </w:p>
        </w:tc>
        <w:tc>
          <w:tcPr>
            <w:tcW w:w="1440" w:type="dxa"/>
            <w:vAlign w:val="center"/>
          </w:tcPr>
          <w:p w14:paraId="0C162ECB" w14:textId="77777777" w:rsidR="00273C2B" w:rsidRPr="00C0387A" w:rsidRDefault="00273C2B" w:rsidP="00AA2CA8">
            <w:pPr>
              <w:jc w:val="center"/>
              <w:rPr>
                <w:rFonts w:ascii="华文细黑" w:eastAsia="华文细黑" w:hAnsi="华文细黑" w:cs="Times New Roman"/>
                <w:b/>
                <w:szCs w:val="21"/>
              </w:rPr>
            </w:pPr>
            <w:r>
              <w:rPr>
                <w:rFonts w:ascii="华文细黑" w:eastAsia="华文细黑" w:hAnsi="华文细黑" w:cs="Times New Roman" w:hint="eastAsia"/>
                <w:b/>
                <w:szCs w:val="21"/>
              </w:rPr>
              <w:t>年  龄</w:t>
            </w:r>
          </w:p>
        </w:tc>
        <w:tc>
          <w:tcPr>
            <w:tcW w:w="1440" w:type="dxa"/>
            <w:gridSpan w:val="2"/>
            <w:vAlign w:val="center"/>
          </w:tcPr>
          <w:p w14:paraId="4A0DD406" w14:textId="77777777" w:rsidR="00273C2B" w:rsidRPr="00C0387A" w:rsidRDefault="00273C2B" w:rsidP="00AA2CA8">
            <w:pPr>
              <w:jc w:val="center"/>
              <w:rPr>
                <w:rFonts w:ascii="华文细黑" w:eastAsia="华文细黑" w:hAnsi="华文细黑" w:cs="Times New Roman"/>
                <w:b/>
                <w:szCs w:val="21"/>
              </w:rPr>
            </w:pPr>
          </w:p>
        </w:tc>
        <w:tc>
          <w:tcPr>
            <w:tcW w:w="1260" w:type="dxa"/>
            <w:gridSpan w:val="2"/>
            <w:vAlign w:val="center"/>
          </w:tcPr>
          <w:p w14:paraId="0F8BBF74" w14:textId="77777777" w:rsidR="00273C2B" w:rsidRPr="00C0387A" w:rsidRDefault="00273C2B" w:rsidP="00AA2CA8">
            <w:pPr>
              <w:jc w:val="center"/>
              <w:rPr>
                <w:rFonts w:ascii="华文细黑" w:eastAsia="华文细黑" w:hAnsi="华文细黑" w:cs="Times New Roman"/>
                <w:b/>
                <w:szCs w:val="21"/>
              </w:rPr>
            </w:pPr>
            <w:r>
              <w:rPr>
                <w:rFonts w:ascii="华文细黑" w:eastAsia="华文细黑" w:hAnsi="华文细黑" w:cs="Times New Roman" w:hint="eastAsia"/>
                <w:b/>
                <w:szCs w:val="21"/>
              </w:rPr>
              <w:t>学  历</w:t>
            </w:r>
          </w:p>
        </w:tc>
        <w:tc>
          <w:tcPr>
            <w:tcW w:w="1905" w:type="dxa"/>
            <w:gridSpan w:val="2"/>
            <w:vAlign w:val="center"/>
          </w:tcPr>
          <w:p w14:paraId="7F3C6D60" w14:textId="77777777" w:rsidR="00273C2B" w:rsidRPr="00C0387A" w:rsidRDefault="00273C2B" w:rsidP="00AA2CA8">
            <w:pPr>
              <w:jc w:val="center"/>
              <w:rPr>
                <w:rFonts w:ascii="华文细黑" w:eastAsia="华文细黑" w:hAnsi="华文细黑" w:cs="Times New Roman"/>
                <w:b/>
                <w:szCs w:val="21"/>
              </w:rPr>
            </w:pPr>
          </w:p>
        </w:tc>
      </w:tr>
      <w:tr w:rsidR="00273C2B" w:rsidRPr="00C0387A" w14:paraId="25BC2858" w14:textId="77777777" w:rsidTr="00AA2CA8">
        <w:trPr>
          <w:trHeight w:val="1072"/>
        </w:trPr>
        <w:tc>
          <w:tcPr>
            <w:tcW w:w="1719" w:type="dxa"/>
            <w:gridSpan w:val="3"/>
            <w:vAlign w:val="center"/>
          </w:tcPr>
          <w:p w14:paraId="57FBDB54" w14:textId="77777777" w:rsidR="00273C2B" w:rsidRPr="00C0387A" w:rsidRDefault="00273C2B" w:rsidP="00AA2CA8">
            <w:pPr>
              <w:rPr>
                <w:rFonts w:ascii="华文细黑" w:eastAsia="华文细黑" w:hAnsi="华文细黑" w:cs="Times New Roman"/>
                <w:b/>
                <w:szCs w:val="21"/>
              </w:rPr>
            </w:pPr>
            <w:r w:rsidRPr="00C0387A">
              <w:rPr>
                <w:rFonts w:ascii="华文细黑" w:eastAsia="华文细黑" w:hAnsi="华文细黑" w:cs="Times New Roman" w:hint="eastAsia"/>
                <w:b/>
                <w:szCs w:val="21"/>
              </w:rPr>
              <w:t>教 育 方 法</w:t>
            </w:r>
          </w:p>
        </w:tc>
        <w:tc>
          <w:tcPr>
            <w:tcW w:w="8820" w:type="dxa"/>
            <w:gridSpan w:val="8"/>
          </w:tcPr>
          <w:p w14:paraId="741A0845" w14:textId="77777777" w:rsidR="00273C2B" w:rsidRPr="00C0387A" w:rsidRDefault="00273C2B" w:rsidP="00AA2CA8">
            <w:pPr>
              <w:rPr>
                <w:rFonts w:ascii="华文细黑" w:eastAsia="华文细黑" w:hAnsi="华文细黑" w:cs="Times New Roman"/>
                <w:b/>
                <w:szCs w:val="21"/>
              </w:rPr>
            </w:pPr>
          </w:p>
        </w:tc>
      </w:tr>
      <w:tr w:rsidR="00273C2B" w:rsidRPr="00C0387A" w14:paraId="0335EBCC" w14:textId="77777777" w:rsidTr="00AA2CA8">
        <w:trPr>
          <w:trHeight w:val="885"/>
        </w:trPr>
        <w:tc>
          <w:tcPr>
            <w:tcW w:w="1719" w:type="dxa"/>
            <w:gridSpan w:val="3"/>
            <w:vAlign w:val="center"/>
          </w:tcPr>
          <w:p w14:paraId="3E647363" w14:textId="77777777" w:rsidR="00273C2B" w:rsidRPr="00C0387A" w:rsidRDefault="00273C2B" w:rsidP="00AA2CA8">
            <w:pPr>
              <w:rPr>
                <w:rFonts w:ascii="华文细黑" w:eastAsia="华文细黑" w:hAnsi="华文细黑" w:cs="Times New Roman"/>
                <w:b/>
                <w:szCs w:val="21"/>
              </w:rPr>
            </w:pPr>
            <w:r w:rsidRPr="00C0387A">
              <w:rPr>
                <w:rFonts w:ascii="华文细黑" w:eastAsia="华文细黑" w:hAnsi="华文细黑" w:cs="Times New Roman" w:hint="eastAsia"/>
                <w:b/>
                <w:szCs w:val="21"/>
              </w:rPr>
              <w:t>使 用 教 材</w:t>
            </w:r>
          </w:p>
        </w:tc>
        <w:tc>
          <w:tcPr>
            <w:tcW w:w="8820" w:type="dxa"/>
            <w:gridSpan w:val="8"/>
          </w:tcPr>
          <w:p w14:paraId="2EAB7861" w14:textId="77777777" w:rsidR="00273C2B" w:rsidRPr="00C0387A" w:rsidRDefault="00273C2B" w:rsidP="00AA2CA8">
            <w:pPr>
              <w:rPr>
                <w:rFonts w:ascii="华文细黑" w:eastAsia="华文细黑" w:hAnsi="华文细黑" w:cs="Times New Roman"/>
                <w:b/>
                <w:szCs w:val="21"/>
              </w:rPr>
            </w:pPr>
          </w:p>
        </w:tc>
      </w:tr>
      <w:tr w:rsidR="00273C2B" w:rsidRPr="00C0387A" w14:paraId="7581DE90" w14:textId="77777777" w:rsidTr="00AA2CA8">
        <w:trPr>
          <w:trHeight w:val="420"/>
        </w:trPr>
        <w:tc>
          <w:tcPr>
            <w:tcW w:w="639" w:type="dxa"/>
            <w:vMerge w:val="restart"/>
            <w:vAlign w:val="center"/>
          </w:tcPr>
          <w:p w14:paraId="46A39A52" w14:textId="77777777" w:rsidR="00273C2B" w:rsidRPr="00C0387A" w:rsidRDefault="00273C2B" w:rsidP="00AA2CA8">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教</w:t>
            </w:r>
          </w:p>
          <w:p w14:paraId="0D6411E3" w14:textId="77777777" w:rsidR="00273C2B" w:rsidRPr="00C0387A" w:rsidRDefault="00273C2B" w:rsidP="00AA2CA8">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育</w:t>
            </w:r>
          </w:p>
          <w:p w14:paraId="530EF0A1" w14:textId="77777777" w:rsidR="00273C2B" w:rsidRPr="00C0387A" w:rsidRDefault="00273C2B" w:rsidP="00AA2CA8">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内</w:t>
            </w:r>
          </w:p>
          <w:p w14:paraId="7F322F0B" w14:textId="77777777" w:rsidR="00273C2B" w:rsidRPr="00C0387A" w:rsidRDefault="00273C2B" w:rsidP="00AA2CA8">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容</w:t>
            </w:r>
          </w:p>
          <w:p w14:paraId="4343C20A" w14:textId="77777777" w:rsidR="00273C2B" w:rsidRPr="00C0387A" w:rsidRDefault="00273C2B" w:rsidP="00AA2CA8">
            <w:pPr>
              <w:jc w:val="center"/>
              <w:rPr>
                <w:rFonts w:ascii="华文细黑" w:eastAsia="华文细黑" w:hAnsi="华文细黑" w:cs="Times New Roman"/>
                <w:b/>
                <w:szCs w:val="21"/>
              </w:rPr>
            </w:pPr>
            <w:r w:rsidRPr="00C0387A">
              <w:rPr>
                <w:rFonts w:ascii="MS Mincho" w:eastAsia="MS Mincho" w:hAnsi="MS Mincho" w:cs="MS Mincho" w:hint="eastAsia"/>
                <w:b/>
                <w:szCs w:val="21"/>
              </w:rPr>
              <w:t>・</w:t>
            </w:r>
          </w:p>
          <w:p w14:paraId="1977DC04" w14:textId="77777777" w:rsidR="00273C2B" w:rsidRPr="00C0387A" w:rsidRDefault="00273C2B" w:rsidP="00AA2CA8">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主</w:t>
            </w:r>
          </w:p>
          <w:p w14:paraId="26404BE3" w14:textId="77777777" w:rsidR="00273C2B" w:rsidRPr="00C0387A" w:rsidRDefault="00273C2B" w:rsidP="00AA2CA8">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要</w:t>
            </w:r>
          </w:p>
          <w:p w14:paraId="0BAC136B" w14:textId="77777777" w:rsidR="00273C2B" w:rsidRPr="00C0387A" w:rsidRDefault="00273C2B" w:rsidP="00AA2CA8">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项</w:t>
            </w:r>
          </w:p>
          <w:p w14:paraId="63719C14" w14:textId="77777777" w:rsidR="00273C2B" w:rsidRPr="00C0387A" w:rsidRDefault="00273C2B" w:rsidP="00AA2CA8">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目</w:t>
            </w:r>
          </w:p>
        </w:tc>
        <w:tc>
          <w:tcPr>
            <w:tcW w:w="7821" w:type="dxa"/>
            <w:gridSpan w:val="7"/>
            <w:vAlign w:val="center"/>
          </w:tcPr>
          <w:p w14:paraId="187D8B8D" w14:textId="77777777" w:rsidR="00273C2B" w:rsidRPr="00C0387A" w:rsidRDefault="00273C2B" w:rsidP="00AA2CA8">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 xml:space="preserve">项　</w:t>
            </w:r>
            <w:r>
              <w:rPr>
                <w:rFonts w:ascii="华文细黑" w:eastAsia="华文细黑" w:hAnsi="华文细黑" w:cs="Times New Roman" w:hint="eastAsia"/>
                <w:b/>
                <w:szCs w:val="21"/>
              </w:rPr>
              <w:t xml:space="preserve">           </w:t>
            </w:r>
            <w:r w:rsidRPr="00C0387A">
              <w:rPr>
                <w:rFonts w:ascii="华文细黑" w:eastAsia="华文细黑" w:hAnsi="华文细黑" w:cs="Times New Roman" w:hint="eastAsia"/>
                <w:b/>
                <w:szCs w:val="21"/>
              </w:rPr>
              <w:t>目</w:t>
            </w:r>
          </w:p>
        </w:tc>
        <w:tc>
          <w:tcPr>
            <w:tcW w:w="1080" w:type="dxa"/>
            <w:gridSpan w:val="2"/>
            <w:vAlign w:val="center"/>
          </w:tcPr>
          <w:p w14:paraId="235F635C" w14:textId="77777777" w:rsidR="00273C2B" w:rsidRPr="00C0387A" w:rsidRDefault="00273C2B" w:rsidP="00AA2CA8">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时　间</w:t>
            </w:r>
          </w:p>
        </w:tc>
        <w:tc>
          <w:tcPr>
            <w:tcW w:w="999" w:type="dxa"/>
            <w:vAlign w:val="center"/>
          </w:tcPr>
          <w:p w14:paraId="1D7390AC" w14:textId="77777777" w:rsidR="00273C2B" w:rsidRPr="00C0387A" w:rsidRDefault="00273C2B" w:rsidP="00AA2CA8">
            <w:pPr>
              <w:rPr>
                <w:rFonts w:ascii="华文细黑" w:eastAsia="华文细黑" w:hAnsi="华文细黑" w:cs="Times New Roman"/>
                <w:b/>
                <w:szCs w:val="21"/>
              </w:rPr>
            </w:pPr>
            <w:r w:rsidRPr="00C0387A">
              <w:rPr>
                <w:rFonts w:ascii="华文细黑" w:eastAsia="华文细黑" w:hAnsi="华文细黑" w:cs="Times New Roman" w:hint="eastAsia"/>
                <w:b/>
                <w:szCs w:val="21"/>
              </w:rPr>
              <w:t>※评 价</w:t>
            </w:r>
          </w:p>
        </w:tc>
      </w:tr>
      <w:tr w:rsidR="00273C2B" w:rsidRPr="00C0387A" w14:paraId="7B2EC538" w14:textId="77777777" w:rsidTr="00AA2CA8">
        <w:trPr>
          <w:trHeight w:val="420"/>
        </w:trPr>
        <w:tc>
          <w:tcPr>
            <w:tcW w:w="639" w:type="dxa"/>
            <w:vMerge/>
            <w:vAlign w:val="center"/>
          </w:tcPr>
          <w:p w14:paraId="1244307A" w14:textId="77777777" w:rsidR="00273C2B" w:rsidRPr="00C0387A" w:rsidRDefault="00273C2B" w:rsidP="00AA2CA8">
            <w:pPr>
              <w:jc w:val="center"/>
              <w:rPr>
                <w:rFonts w:ascii="华文细黑" w:eastAsia="华文细黑" w:hAnsi="华文细黑" w:cs="Times New Roman"/>
                <w:b/>
                <w:szCs w:val="21"/>
              </w:rPr>
            </w:pPr>
          </w:p>
        </w:tc>
        <w:tc>
          <w:tcPr>
            <w:tcW w:w="7821" w:type="dxa"/>
            <w:gridSpan w:val="7"/>
            <w:tcBorders>
              <w:bottom w:val="dotted" w:sz="4" w:space="0" w:color="auto"/>
            </w:tcBorders>
            <w:vAlign w:val="center"/>
          </w:tcPr>
          <w:p w14:paraId="5D047D07" w14:textId="77777777" w:rsidR="00273C2B" w:rsidRPr="00C0387A" w:rsidRDefault="00273C2B" w:rsidP="00AA2CA8">
            <w:pPr>
              <w:rPr>
                <w:rFonts w:ascii="华文细黑" w:eastAsia="华文细黑" w:hAnsi="华文细黑" w:cs="Times New Roman"/>
                <w:b/>
                <w:szCs w:val="21"/>
              </w:rPr>
            </w:pPr>
          </w:p>
        </w:tc>
        <w:tc>
          <w:tcPr>
            <w:tcW w:w="1080" w:type="dxa"/>
            <w:gridSpan w:val="2"/>
            <w:tcBorders>
              <w:bottom w:val="dotted" w:sz="4" w:space="0" w:color="auto"/>
            </w:tcBorders>
            <w:vAlign w:val="center"/>
          </w:tcPr>
          <w:p w14:paraId="103D650A" w14:textId="77777777" w:rsidR="00273C2B" w:rsidRPr="00C0387A" w:rsidRDefault="00273C2B" w:rsidP="00AA2CA8">
            <w:pPr>
              <w:rPr>
                <w:rFonts w:ascii="华文细黑" w:eastAsia="华文细黑" w:hAnsi="华文细黑" w:cs="Times New Roman"/>
                <w:b/>
                <w:szCs w:val="21"/>
              </w:rPr>
            </w:pPr>
          </w:p>
        </w:tc>
        <w:tc>
          <w:tcPr>
            <w:tcW w:w="999" w:type="dxa"/>
            <w:vMerge w:val="restart"/>
            <w:vAlign w:val="center"/>
          </w:tcPr>
          <w:p w14:paraId="1E59EEE7" w14:textId="77777777" w:rsidR="00273C2B" w:rsidRPr="00C0387A" w:rsidRDefault="00273C2B" w:rsidP="00AA2CA8">
            <w:pPr>
              <w:rPr>
                <w:rFonts w:ascii="华文细黑" w:eastAsia="华文细黑" w:hAnsi="华文细黑" w:cs="Times New Roman"/>
                <w:b/>
                <w:szCs w:val="21"/>
              </w:rPr>
            </w:pPr>
          </w:p>
        </w:tc>
      </w:tr>
      <w:tr w:rsidR="00273C2B" w:rsidRPr="00C0387A" w14:paraId="3D757580" w14:textId="77777777" w:rsidTr="00AA2CA8">
        <w:trPr>
          <w:trHeight w:val="420"/>
        </w:trPr>
        <w:tc>
          <w:tcPr>
            <w:tcW w:w="639" w:type="dxa"/>
            <w:vMerge/>
            <w:vAlign w:val="center"/>
          </w:tcPr>
          <w:p w14:paraId="4C50E31D" w14:textId="77777777" w:rsidR="00273C2B" w:rsidRPr="00C0387A" w:rsidRDefault="00273C2B" w:rsidP="00AA2CA8">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5625AD6B" w14:textId="77777777" w:rsidR="00273C2B" w:rsidRPr="00C0387A" w:rsidRDefault="00273C2B" w:rsidP="00AA2CA8">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7E7AD28F" w14:textId="77777777" w:rsidR="00273C2B" w:rsidRPr="00C0387A" w:rsidRDefault="00273C2B" w:rsidP="00AA2CA8">
            <w:pPr>
              <w:rPr>
                <w:rFonts w:ascii="华文细黑" w:eastAsia="华文细黑" w:hAnsi="华文细黑" w:cs="Times New Roman"/>
                <w:b/>
                <w:szCs w:val="21"/>
              </w:rPr>
            </w:pPr>
          </w:p>
        </w:tc>
        <w:tc>
          <w:tcPr>
            <w:tcW w:w="999" w:type="dxa"/>
            <w:vMerge/>
            <w:vAlign w:val="center"/>
          </w:tcPr>
          <w:p w14:paraId="48ECBF58" w14:textId="77777777" w:rsidR="00273C2B" w:rsidRPr="00C0387A" w:rsidRDefault="00273C2B" w:rsidP="00AA2CA8">
            <w:pPr>
              <w:rPr>
                <w:rFonts w:ascii="华文细黑" w:eastAsia="华文细黑" w:hAnsi="华文细黑" w:cs="Times New Roman"/>
                <w:b/>
                <w:szCs w:val="21"/>
              </w:rPr>
            </w:pPr>
          </w:p>
        </w:tc>
      </w:tr>
      <w:tr w:rsidR="00273C2B" w:rsidRPr="00C0387A" w14:paraId="510205CA" w14:textId="77777777" w:rsidTr="00AA2CA8">
        <w:trPr>
          <w:trHeight w:val="420"/>
        </w:trPr>
        <w:tc>
          <w:tcPr>
            <w:tcW w:w="639" w:type="dxa"/>
            <w:vMerge/>
            <w:vAlign w:val="center"/>
          </w:tcPr>
          <w:p w14:paraId="5E2983DE" w14:textId="77777777" w:rsidR="00273C2B" w:rsidRPr="00C0387A" w:rsidRDefault="00273C2B" w:rsidP="00AA2CA8">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79B4C9B7" w14:textId="77777777" w:rsidR="00273C2B" w:rsidRPr="00C0387A" w:rsidRDefault="00273C2B" w:rsidP="00AA2CA8">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27AB6B2A" w14:textId="77777777" w:rsidR="00273C2B" w:rsidRPr="00C0387A" w:rsidRDefault="00273C2B" w:rsidP="00AA2CA8">
            <w:pPr>
              <w:rPr>
                <w:rFonts w:ascii="华文细黑" w:eastAsia="华文细黑" w:hAnsi="华文细黑" w:cs="Times New Roman"/>
                <w:b/>
                <w:szCs w:val="21"/>
              </w:rPr>
            </w:pPr>
          </w:p>
        </w:tc>
        <w:tc>
          <w:tcPr>
            <w:tcW w:w="999" w:type="dxa"/>
            <w:vMerge/>
            <w:vAlign w:val="center"/>
          </w:tcPr>
          <w:p w14:paraId="763B037F" w14:textId="77777777" w:rsidR="00273C2B" w:rsidRPr="00C0387A" w:rsidRDefault="00273C2B" w:rsidP="00AA2CA8">
            <w:pPr>
              <w:rPr>
                <w:rFonts w:ascii="华文细黑" w:eastAsia="华文细黑" w:hAnsi="华文细黑" w:cs="Times New Roman"/>
                <w:b/>
                <w:szCs w:val="21"/>
              </w:rPr>
            </w:pPr>
          </w:p>
        </w:tc>
      </w:tr>
      <w:tr w:rsidR="00273C2B" w:rsidRPr="00C0387A" w14:paraId="6C836C30" w14:textId="77777777" w:rsidTr="00AA2CA8">
        <w:trPr>
          <w:trHeight w:val="420"/>
        </w:trPr>
        <w:tc>
          <w:tcPr>
            <w:tcW w:w="639" w:type="dxa"/>
            <w:vMerge/>
            <w:vAlign w:val="center"/>
          </w:tcPr>
          <w:p w14:paraId="55A4EA87" w14:textId="77777777" w:rsidR="00273C2B" w:rsidRPr="00C0387A" w:rsidRDefault="00273C2B" w:rsidP="00AA2CA8">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32C61635" w14:textId="77777777" w:rsidR="00273C2B" w:rsidRPr="00C0387A" w:rsidRDefault="00273C2B" w:rsidP="00AA2CA8">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744ECEEF" w14:textId="77777777" w:rsidR="00273C2B" w:rsidRPr="00C0387A" w:rsidRDefault="00273C2B" w:rsidP="00AA2CA8">
            <w:pPr>
              <w:rPr>
                <w:rFonts w:ascii="华文细黑" w:eastAsia="华文细黑" w:hAnsi="华文细黑" w:cs="Times New Roman"/>
                <w:b/>
                <w:szCs w:val="21"/>
              </w:rPr>
            </w:pPr>
          </w:p>
        </w:tc>
        <w:tc>
          <w:tcPr>
            <w:tcW w:w="999" w:type="dxa"/>
            <w:vMerge/>
            <w:vAlign w:val="center"/>
          </w:tcPr>
          <w:p w14:paraId="0E65A54E" w14:textId="77777777" w:rsidR="00273C2B" w:rsidRPr="00C0387A" w:rsidRDefault="00273C2B" w:rsidP="00AA2CA8">
            <w:pPr>
              <w:rPr>
                <w:rFonts w:ascii="华文细黑" w:eastAsia="华文细黑" w:hAnsi="华文细黑" w:cs="Times New Roman"/>
                <w:b/>
                <w:szCs w:val="21"/>
              </w:rPr>
            </w:pPr>
          </w:p>
        </w:tc>
      </w:tr>
      <w:tr w:rsidR="00273C2B" w:rsidRPr="00C0387A" w14:paraId="7DD464C7" w14:textId="77777777" w:rsidTr="00AA2CA8">
        <w:trPr>
          <w:trHeight w:val="420"/>
        </w:trPr>
        <w:tc>
          <w:tcPr>
            <w:tcW w:w="639" w:type="dxa"/>
            <w:vMerge/>
            <w:vAlign w:val="center"/>
          </w:tcPr>
          <w:p w14:paraId="08DA58E3" w14:textId="77777777" w:rsidR="00273C2B" w:rsidRPr="00C0387A" w:rsidRDefault="00273C2B" w:rsidP="00AA2CA8">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3B90C239" w14:textId="77777777" w:rsidR="00273C2B" w:rsidRPr="00C0387A" w:rsidRDefault="00273C2B" w:rsidP="00AA2CA8">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3B77E2AB" w14:textId="77777777" w:rsidR="00273C2B" w:rsidRPr="00C0387A" w:rsidRDefault="00273C2B" w:rsidP="00AA2CA8">
            <w:pPr>
              <w:rPr>
                <w:rFonts w:ascii="华文细黑" w:eastAsia="华文细黑" w:hAnsi="华文细黑" w:cs="Times New Roman"/>
                <w:b/>
                <w:szCs w:val="21"/>
              </w:rPr>
            </w:pPr>
          </w:p>
        </w:tc>
        <w:tc>
          <w:tcPr>
            <w:tcW w:w="999" w:type="dxa"/>
            <w:vMerge/>
            <w:vAlign w:val="center"/>
          </w:tcPr>
          <w:p w14:paraId="013F8B6C" w14:textId="77777777" w:rsidR="00273C2B" w:rsidRPr="00C0387A" w:rsidRDefault="00273C2B" w:rsidP="00AA2CA8">
            <w:pPr>
              <w:rPr>
                <w:rFonts w:ascii="华文细黑" w:eastAsia="华文细黑" w:hAnsi="华文细黑" w:cs="Times New Roman"/>
                <w:b/>
                <w:szCs w:val="21"/>
              </w:rPr>
            </w:pPr>
          </w:p>
        </w:tc>
      </w:tr>
      <w:tr w:rsidR="00273C2B" w:rsidRPr="00C0387A" w14:paraId="0A055918" w14:textId="77777777" w:rsidTr="00AA2CA8">
        <w:trPr>
          <w:trHeight w:val="420"/>
        </w:trPr>
        <w:tc>
          <w:tcPr>
            <w:tcW w:w="639" w:type="dxa"/>
            <w:vMerge/>
            <w:vAlign w:val="center"/>
          </w:tcPr>
          <w:p w14:paraId="582B2F7D" w14:textId="77777777" w:rsidR="00273C2B" w:rsidRPr="00C0387A" w:rsidRDefault="00273C2B" w:rsidP="00AA2CA8">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0BC9A3E8" w14:textId="77777777" w:rsidR="00273C2B" w:rsidRPr="00C0387A" w:rsidRDefault="00273C2B" w:rsidP="00AA2CA8">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51A1B86C" w14:textId="77777777" w:rsidR="00273C2B" w:rsidRPr="00C0387A" w:rsidRDefault="00273C2B" w:rsidP="00AA2CA8">
            <w:pPr>
              <w:rPr>
                <w:rFonts w:ascii="华文细黑" w:eastAsia="华文细黑" w:hAnsi="华文细黑" w:cs="Times New Roman"/>
                <w:b/>
                <w:szCs w:val="21"/>
              </w:rPr>
            </w:pPr>
          </w:p>
        </w:tc>
        <w:tc>
          <w:tcPr>
            <w:tcW w:w="999" w:type="dxa"/>
            <w:vMerge/>
            <w:vAlign w:val="center"/>
          </w:tcPr>
          <w:p w14:paraId="442CE977" w14:textId="77777777" w:rsidR="00273C2B" w:rsidRPr="00C0387A" w:rsidRDefault="00273C2B" w:rsidP="00AA2CA8">
            <w:pPr>
              <w:rPr>
                <w:rFonts w:ascii="华文细黑" w:eastAsia="华文细黑" w:hAnsi="华文细黑" w:cs="Times New Roman"/>
                <w:b/>
                <w:szCs w:val="21"/>
              </w:rPr>
            </w:pPr>
          </w:p>
        </w:tc>
      </w:tr>
      <w:tr w:rsidR="00273C2B" w:rsidRPr="00C0387A" w14:paraId="37078467" w14:textId="77777777" w:rsidTr="00AA2CA8">
        <w:trPr>
          <w:trHeight w:val="420"/>
        </w:trPr>
        <w:tc>
          <w:tcPr>
            <w:tcW w:w="639" w:type="dxa"/>
            <w:vMerge/>
            <w:vAlign w:val="center"/>
          </w:tcPr>
          <w:p w14:paraId="0A379F8D" w14:textId="77777777" w:rsidR="00273C2B" w:rsidRPr="00C0387A" w:rsidRDefault="00273C2B" w:rsidP="00AA2CA8">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12F08FAF" w14:textId="77777777" w:rsidR="00273C2B" w:rsidRPr="00C0387A" w:rsidRDefault="00273C2B" w:rsidP="00AA2CA8">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31C4ED8A" w14:textId="77777777" w:rsidR="00273C2B" w:rsidRPr="00C0387A" w:rsidRDefault="00273C2B" w:rsidP="00AA2CA8">
            <w:pPr>
              <w:rPr>
                <w:rFonts w:ascii="华文细黑" w:eastAsia="华文细黑" w:hAnsi="华文细黑" w:cs="Times New Roman"/>
                <w:b/>
                <w:szCs w:val="21"/>
              </w:rPr>
            </w:pPr>
          </w:p>
        </w:tc>
        <w:tc>
          <w:tcPr>
            <w:tcW w:w="999" w:type="dxa"/>
            <w:vMerge/>
            <w:vAlign w:val="center"/>
          </w:tcPr>
          <w:p w14:paraId="6AD98D1D" w14:textId="77777777" w:rsidR="00273C2B" w:rsidRPr="00C0387A" w:rsidRDefault="00273C2B" w:rsidP="00AA2CA8">
            <w:pPr>
              <w:rPr>
                <w:rFonts w:ascii="华文细黑" w:eastAsia="华文细黑" w:hAnsi="华文细黑" w:cs="Times New Roman"/>
                <w:b/>
                <w:szCs w:val="21"/>
              </w:rPr>
            </w:pPr>
          </w:p>
        </w:tc>
      </w:tr>
      <w:tr w:rsidR="00273C2B" w:rsidRPr="00C0387A" w14:paraId="1960FF27" w14:textId="77777777" w:rsidTr="00AA2CA8">
        <w:trPr>
          <w:trHeight w:val="420"/>
        </w:trPr>
        <w:tc>
          <w:tcPr>
            <w:tcW w:w="639" w:type="dxa"/>
            <w:vMerge/>
            <w:vAlign w:val="center"/>
          </w:tcPr>
          <w:p w14:paraId="366F286E" w14:textId="77777777" w:rsidR="00273C2B" w:rsidRPr="00C0387A" w:rsidRDefault="00273C2B" w:rsidP="00AA2CA8">
            <w:pPr>
              <w:jc w:val="center"/>
              <w:rPr>
                <w:rFonts w:ascii="华文细黑" w:eastAsia="华文细黑" w:hAnsi="华文细黑" w:cs="Times New Roman"/>
                <w:b/>
                <w:szCs w:val="21"/>
              </w:rPr>
            </w:pPr>
          </w:p>
        </w:tc>
        <w:tc>
          <w:tcPr>
            <w:tcW w:w="7821" w:type="dxa"/>
            <w:gridSpan w:val="7"/>
            <w:tcBorders>
              <w:top w:val="dotted" w:sz="4" w:space="0" w:color="auto"/>
            </w:tcBorders>
            <w:vAlign w:val="center"/>
          </w:tcPr>
          <w:p w14:paraId="616EC299" w14:textId="77777777" w:rsidR="00273C2B" w:rsidRPr="00C0387A" w:rsidRDefault="00273C2B" w:rsidP="00AA2CA8">
            <w:pPr>
              <w:rPr>
                <w:rFonts w:ascii="华文细黑" w:eastAsia="华文细黑" w:hAnsi="华文细黑" w:cs="Times New Roman"/>
                <w:b/>
                <w:szCs w:val="21"/>
              </w:rPr>
            </w:pPr>
          </w:p>
        </w:tc>
        <w:tc>
          <w:tcPr>
            <w:tcW w:w="1080" w:type="dxa"/>
            <w:gridSpan w:val="2"/>
            <w:tcBorders>
              <w:top w:val="dotted" w:sz="4" w:space="0" w:color="auto"/>
            </w:tcBorders>
            <w:vAlign w:val="center"/>
          </w:tcPr>
          <w:p w14:paraId="712C6216" w14:textId="77777777" w:rsidR="00273C2B" w:rsidRPr="00C0387A" w:rsidRDefault="00273C2B" w:rsidP="00AA2CA8">
            <w:pPr>
              <w:rPr>
                <w:rFonts w:ascii="华文细黑" w:eastAsia="华文细黑" w:hAnsi="华文细黑" w:cs="Times New Roman"/>
                <w:b/>
                <w:szCs w:val="21"/>
              </w:rPr>
            </w:pPr>
          </w:p>
        </w:tc>
        <w:tc>
          <w:tcPr>
            <w:tcW w:w="999" w:type="dxa"/>
            <w:vMerge/>
            <w:vAlign w:val="center"/>
          </w:tcPr>
          <w:p w14:paraId="4EBBE585" w14:textId="77777777" w:rsidR="00273C2B" w:rsidRPr="00C0387A" w:rsidRDefault="00273C2B" w:rsidP="00AA2CA8">
            <w:pPr>
              <w:rPr>
                <w:rFonts w:ascii="华文细黑" w:eastAsia="华文细黑" w:hAnsi="华文细黑" w:cs="Times New Roman"/>
                <w:b/>
                <w:szCs w:val="21"/>
              </w:rPr>
            </w:pPr>
          </w:p>
        </w:tc>
      </w:tr>
      <w:tr w:rsidR="00273C2B" w:rsidRPr="00C0387A" w14:paraId="0077B785" w14:textId="77777777" w:rsidTr="00AA2CA8">
        <w:trPr>
          <w:trHeight w:val="495"/>
        </w:trPr>
        <w:tc>
          <w:tcPr>
            <w:tcW w:w="639" w:type="dxa"/>
            <w:vMerge w:val="restart"/>
            <w:vAlign w:val="center"/>
          </w:tcPr>
          <w:p w14:paraId="39293ADC" w14:textId="77777777" w:rsidR="00273C2B" w:rsidRPr="00C0387A" w:rsidRDefault="00273C2B" w:rsidP="00AA2CA8">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所</w:t>
            </w:r>
          </w:p>
          <w:p w14:paraId="7DC3CC88" w14:textId="77777777" w:rsidR="00273C2B" w:rsidRPr="00C0387A" w:rsidRDefault="00273C2B" w:rsidP="00AA2CA8">
            <w:pPr>
              <w:jc w:val="center"/>
              <w:rPr>
                <w:rFonts w:ascii="华文细黑" w:eastAsia="华文细黑" w:hAnsi="华文细黑" w:cs="Times New Roman"/>
                <w:b/>
                <w:szCs w:val="21"/>
              </w:rPr>
            </w:pPr>
          </w:p>
          <w:p w14:paraId="5B8A699A" w14:textId="77777777" w:rsidR="00273C2B" w:rsidRPr="00C0387A" w:rsidRDefault="00273C2B" w:rsidP="00AA2CA8">
            <w:pPr>
              <w:jc w:val="center"/>
              <w:rPr>
                <w:rFonts w:ascii="华文细黑" w:eastAsia="华文细黑" w:hAnsi="华文细黑" w:cs="Times New Roman"/>
                <w:b/>
                <w:szCs w:val="21"/>
              </w:rPr>
            </w:pPr>
          </w:p>
          <w:p w14:paraId="68021DDF" w14:textId="77777777" w:rsidR="00273C2B" w:rsidRPr="00C0387A" w:rsidRDefault="00273C2B" w:rsidP="00AA2CA8">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感</w:t>
            </w:r>
          </w:p>
        </w:tc>
        <w:tc>
          <w:tcPr>
            <w:tcW w:w="5742" w:type="dxa"/>
            <w:gridSpan w:val="5"/>
            <w:tcBorders>
              <w:bottom w:val="dotted" w:sz="4" w:space="0" w:color="auto"/>
            </w:tcBorders>
          </w:tcPr>
          <w:p w14:paraId="3440E78D" w14:textId="77777777" w:rsidR="00273C2B" w:rsidRPr="00C0387A" w:rsidRDefault="00273C2B" w:rsidP="00AA2CA8">
            <w:pPr>
              <w:rPr>
                <w:rFonts w:ascii="华文细黑" w:eastAsia="华文细黑" w:hAnsi="华文细黑" w:cs="Times New Roman"/>
                <w:b/>
                <w:szCs w:val="21"/>
              </w:rPr>
            </w:pPr>
          </w:p>
        </w:tc>
        <w:tc>
          <w:tcPr>
            <w:tcW w:w="4158" w:type="dxa"/>
            <w:gridSpan w:val="5"/>
            <w:vMerge w:val="restart"/>
            <w:vAlign w:val="center"/>
          </w:tcPr>
          <w:p w14:paraId="38FFE982" w14:textId="77777777" w:rsidR="00273C2B" w:rsidRPr="00C0387A" w:rsidRDefault="00273C2B" w:rsidP="00AA2CA8">
            <w:pPr>
              <w:rPr>
                <w:rFonts w:ascii="华文细黑" w:eastAsia="华文细黑" w:hAnsi="华文细黑" w:cs="Times New Roman"/>
                <w:b/>
                <w:kern w:val="0"/>
                <w:szCs w:val="21"/>
              </w:rPr>
            </w:pPr>
            <w:r w:rsidRPr="00C0387A">
              <w:rPr>
                <w:rFonts w:ascii="华文细黑" w:eastAsia="华文细黑" w:hAnsi="华文细黑" w:cs="Times New Roman" w:hint="eastAsia"/>
                <w:b/>
                <w:kern w:val="0"/>
                <w:szCs w:val="21"/>
              </w:rPr>
              <w:t>教 育 实 行 者</w:t>
            </w:r>
            <w:r>
              <w:rPr>
                <w:rFonts w:ascii="华文细黑" w:eastAsia="华文细黑" w:hAnsi="华文细黑" w:cs="Times New Roman" w:hint="eastAsia"/>
                <w:b/>
                <w:kern w:val="0"/>
                <w:szCs w:val="21"/>
              </w:rPr>
              <w:t>（签名）</w:t>
            </w:r>
            <w:r w:rsidRPr="0049442D">
              <w:rPr>
                <w:rFonts w:ascii="华文细黑" w:eastAsia="华文细黑" w:hAnsi="华文细黑" w:cs="Times New Roman" w:hint="eastAsia"/>
                <w:b/>
                <w:spacing w:val="704"/>
                <w:kern w:val="0"/>
                <w:szCs w:val="21"/>
                <w:fitText w:val="1620" w:id="648239872"/>
              </w:rPr>
              <w:t>：</w:t>
            </w:r>
          </w:p>
          <w:p w14:paraId="4CADFF89" w14:textId="77777777" w:rsidR="00273C2B" w:rsidRDefault="00273C2B" w:rsidP="00AA2CA8">
            <w:pPr>
              <w:spacing w:line="400" w:lineRule="exact"/>
              <w:ind w:left="238" w:hangingChars="85" w:hanging="238"/>
              <w:rPr>
                <w:rFonts w:ascii="华文细黑" w:eastAsia="华文细黑" w:hAnsi="华文细黑" w:cs="Times New Roman"/>
                <w:b/>
                <w:kern w:val="0"/>
                <w:sz w:val="28"/>
                <w:szCs w:val="28"/>
                <w:u w:val="single"/>
              </w:rPr>
            </w:pPr>
            <w:r w:rsidRPr="0064609E">
              <w:rPr>
                <w:rFonts w:ascii="华文细黑" w:eastAsia="华文细黑" w:hAnsi="华文细黑" w:cs="Times New Roman" w:hint="eastAsia"/>
                <w:b/>
                <w:kern w:val="0"/>
                <w:sz w:val="28"/>
                <w:szCs w:val="28"/>
              </w:rPr>
              <w:t xml:space="preserve">　</w:t>
            </w:r>
            <w:r w:rsidRPr="0064609E">
              <w:rPr>
                <w:rFonts w:ascii="华文细黑" w:eastAsia="华文细黑" w:hAnsi="华文细黑" w:cs="Times New Roman" w:hint="eastAsia"/>
                <w:b/>
                <w:kern w:val="0"/>
                <w:sz w:val="28"/>
                <w:szCs w:val="28"/>
                <w:u w:val="single"/>
              </w:rPr>
              <w:t xml:space="preserve">　　　　</w:t>
            </w:r>
            <w:r>
              <w:rPr>
                <w:rFonts w:ascii="华文细黑" w:eastAsia="华文细黑" w:hAnsi="华文细黑" w:cs="Times New Roman" w:hint="eastAsia"/>
                <w:b/>
                <w:kern w:val="0"/>
                <w:sz w:val="28"/>
                <w:szCs w:val="28"/>
                <w:u w:val="single"/>
              </w:rPr>
              <w:t xml:space="preserve">  </w:t>
            </w:r>
            <w:r w:rsidRPr="0064609E">
              <w:rPr>
                <w:rFonts w:ascii="华文细黑" w:eastAsia="华文细黑" w:hAnsi="华文细黑" w:cs="Times New Roman" w:hint="eastAsia"/>
                <w:b/>
                <w:kern w:val="0"/>
                <w:sz w:val="28"/>
                <w:szCs w:val="28"/>
                <w:u w:val="single"/>
              </w:rPr>
              <w:t>（           ）</w:t>
            </w:r>
          </w:p>
          <w:p w14:paraId="4A310668" w14:textId="77777777" w:rsidR="00273C2B" w:rsidRDefault="00273C2B" w:rsidP="00AA2CA8">
            <w:pPr>
              <w:spacing w:line="400" w:lineRule="exact"/>
              <w:ind w:left="238" w:hangingChars="85" w:hanging="238"/>
              <w:rPr>
                <w:rFonts w:ascii="华文细黑" w:eastAsia="华文细黑" w:hAnsi="华文细黑" w:cs="Times New Roman"/>
                <w:b/>
                <w:kern w:val="0"/>
                <w:sz w:val="28"/>
                <w:szCs w:val="28"/>
                <w:u w:val="single"/>
              </w:rPr>
            </w:pPr>
          </w:p>
          <w:p w14:paraId="55CFA33D" w14:textId="77777777" w:rsidR="00273C2B" w:rsidRDefault="00273C2B" w:rsidP="00AA2CA8">
            <w:pPr>
              <w:spacing w:line="400" w:lineRule="exact"/>
              <w:ind w:left="238" w:hangingChars="85" w:hanging="238"/>
              <w:rPr>
                <w:rFonts w:ascii="华文细黑" w:eastAsia="华文细黑" w:hAnsi="华文细黑" w:cs="Times New Roman"/>
                <w:b/>
                <w:kern w:val="0"/>
                <w:sz w:val="28"/>
                <w:szCs w:val="28"/>
                <w:u w:val="single"/>
              </w:rPr>
            </w:pPr>
            <w:r w:rsidRPr="0064609E">
              <w:rPr>
                <w:rFonts w:ascii="华文细黑" w:eastAsia="华文细黑" w:hAnsi="华文细黑" w:cs="Times New Roman" w:hint="eastAsia"/>
                <w:b/>
                <w:kern w:val="0"/>
                <w:sz w:val="28"/>
                <w:szCs w:val="28"/>
              </w:rPr>
              <w:t xml:space="preserve">　</w:t>
            </w:r>
            <w:r w:rsidRPr="0064609E">
              <w:rPr>
                <w:rFonts w:ascii="华文细黑" w:eastAsia="华文细黑" w:hAnsi="华文细黑" w:cs="Times New Roman" w:hint="eastAsia"/>
                <w:b/>
                <w:kern w:val="0"/>
                <w:sz w:val="28"/>
                <w:szCs w:val="28"/>
                <w:u w:val="single"/>
              </w:rPr>
              <w:t xml:space="preserve">　　　　</w:t>
            </w:r>
            <w:r>
              <w:rPr>
                <w:rFonts w:ascii="华文细黑" w:eastAsia="华文细黑" w:hAnsi="华文细黑" w:cs="Times New Roman" w:hint="eastAsia"/>
                <w:b/>
                <w:kern w:val="0"/>
                <w:sz w:val="28"/>
                <w:szCs w:val="28"/>
                <w:u w:val="single"/>
              </w:rPr>
              <w:t xml:space="preserve">  </w:t>
            </w:r>
            <w:r w:rsidRPr="0064609E">
              <w:rPr>
                <w:rFonts w:ascii="华文细黑" w:eastAsia="华文细黑" w:hAnsi="华文细黑" w:cs="Times New Roman" w:hint="eastAsia"/>
                <w:b/>
                <w:kern w:val="0"/>
                <w:sz w:val="28"/>
                <w:szCs w:val="28"/>
                <w:u w:val="single"/>
              </w:rPr>
              <w:t>（           ）</w:t>
            </w:r>
            <w:r w:rsidRPr="00C0387A">
              <w:rPr>
                <w:rFonts w:ascii="华文细黑" w:eastAsia="华文细黑" w:hAnsi="华文细黑" w:cs="Times New Roman" w:hint="eastAsia"/>
                <w:b/>
                <w:kern w:val="0"/>
                <w:szCs w:val="21"/>
                <w:u w:val="single"/>
              </w:rPr>
              <w:t xml:space="preserve">　</w:t>
            </w:r>
          </w:p>
          <w:p w14:paraId="19B644BD" w14:textId="77777777" w:rsidR="00273C2B" w:rsidRPr="0064609E" w:rsidRDefault="00273C2B" w:rsidP="00AA2CA8">
            <w:pPr>
              <w:spacing w:line="400" w:lineRule="exact"/>
              <w:ind w:left="179" w:hangingChars="85" w:hanging="179"/>
              <w:rPr>
                <w:rFonts w:ascii="华文细黑" w:eastAsia="华文细黑" w:hAnsi="华文细黑" w:cs="Times New Roman"/>
                <w:b/>
                <w:kern w:val="0"/>
                <w:szCs w:val="21"/>
                <w:u w:val="single"/>
              </w:rPr>
            </w:pPr>
          </w:p>
        </w:tc>
      </w:tr>
      <w:tr w:rsidR="00273C2B" w:rsidRPr="00C0387A" w14:paraId="65932481" w14:textId="77777777" w:rsidTr="00AA2CA8">
        <w:trPr>
          <w:trHeight w:val="495"/>
        </w:trPr>
        <w:tc>
          <w:tcPr>
            <w:tcW w:w="639" w:type="dxa"/>
            <w:vMerge/>
            <w:vAlign w:val="center"/>
          </w:tcPr>
          <w:p w14:paraId="0BC806EB" w14:textId="77777777" w:rsidR="00273C2B" w:rsidRPr="00C0387A" w:rsidRDefault="00273C2B" w:rsidP="00AA2CA8">
            <w:pPr>
              <w:jc w:val="center"/>
              <w:rPr>
                <w:rFonts w:ascii="华文细黑" w:eastAsia="华文细黑" w:hAnsi="华文细黑" w:cs="Times New Roman"/>
                <w:b/>
                <w:szCs w:val="21"/>
              </w:rPr>
            </w:pPr>
          </w:p>
        </w:tc>
        <w:tc>
          <w:tcPr>
            <w:tcW w:w="5742" w:type="dxa"/>
            <w:gridSpan w:val="5"/>
            <w:tcBorders>
              <w:top w:val="dotted" w:sz="4" w:space="0" w:color="auto"/>
              <w:bottom w:val="dotted" w:sz="4" w:space="0" w:color="auto"/>
            </w:tcBorders>
          </w:tcPr>
          <w:p w14:paraId="13BE0F2F" w14:textId="77777777" w:rsidR="00273C2B" w:rsidRPr="00C0387A" w:rsidRDefault="00273C2B" w:rsidP="00AA2CA8">
            <w:pPr>
              <w:rPr>
                <w:rFonts w:ascii="华文细黑" w:eastAsia="华文细黑" w:hAnsi="华文细黑" w:cs="Times New Roman"/>
                <w:b/>
                <w:szCs w:val="21"/>
              </w:rPr>
            </w:pPr>
          </w:p>
        </w:tc>
        <w:tc>
          <w:tcPr>
            <w:tcW w:w="4158" w:type="dxa"/>
            <w:gridSpan w:val="5"/>
            <w:vMerge/>
            <w:vAlign w:val="center"/>
          </w:tcPr>
          <w:p w14:paraId="7D594AAF" w14:textId="77777777" w:rsidR="00273C2B" w:rsidRPr="00C0387A" w:rsidRDefault="00273C2B" w:rsidP="00AA2CA8">
            <w:pPr>
              <w:rPr>
                <w:rFonts w:ascii="华文细黑" w:eastAsia="华文细黑" w:hAnsi="华文细黑" w:cs="Times New Roman"/>
                <w:b/>
                <w:kern w:val="0"/>
                <w:szCs w:val="21"/>
              </w:rPr>
            </w:pPr>
          </w:p>
        </w:tc>
      </w:tr>
      <w:tr w:rsidR="00273C2B" w:rsidRPr="00C0387A" w14:paraId="07D337D5" w14:textId="77777777" w:rsidTr="00AA2CA8">
        <w:trPr>
          <w:trHeight w:val="495"/>
        </w:trPr>
        <w:tc>
          <w:tcPr>
            <w:tcW w:w="639" w:type="dxa"/>
            <w:vMerge/>
            <w:vAlign w:val="center"/>
          </w:tcPr>
          <w:p w14:paraId="58EC53EF" w14:textId="77777777" w:rsidR="00273C2B" w:rsidRPr="00C0387A" w:rsidRDefault="00273C2B" w:rsidP="00AA2CA8">
            <w:pPr>
              <w:jc w:val="center"/>
              <w:rPr>
                <w:rFonts w:ascii="华文细黑" w:eastAsia="华文细黑" w:hAnsi="华文细黑" w:cs="Times New Roman"/>
                <w:b/>
                <w:szCs w:val="21"/>
              </w:rPr>
            </w:pPr>
          </w:p>
        </w:tc>
        <w:tc>
          <w:tcPr>
            <w:tcW w:w="5742" w:type="dxa"/>
            <w:gridSpan w:val="5"/>
            <w:tcBorders>
              <w:top w:val="dotted" w:sz="4" w:space="0" w:color="auto"/>
              <w:bottom w:val="dotted" w:sz="4" w:space="0" w:color="auto"/>
            </w:tcBorders>
          </w:tcPr>
          <w:p w14:paraId="7D5CE750" w14:textId="77777777" w:rsidR="00273C2B" w:rsidRPr="00C0387A" w:rsidRDefault="00273C2B" w:rsidP="00AA2CA8">
            <w:pPr>
              <w:rPr>
                <w:rFonts w:ascii="华文细黑" w:eastAsia="华文细黑" w:hAnsi="华文细黑" w:cs="Times New Roman"/>
                <w:b/>
                <w:szCs w:val="21"/>
              </w:rPr>
            </w:pPr>
          </w:p>
        </w:tc>
        <w:tc>
          <w:tcPr>
            <w:tcW w:w="4158" w:type="dxa"/>
            <w:gridSpan w:val="5"/>
            <w:vMerge/>
            <w:vAlign w:val="center"/>
          </w:tcPr>
          <w:p w14:paraId="7022F30D" w14:textId="77777777" w:rsidR="00273C2B" w:rsidRPr="00C0387A" w:rsidRDefault="00273C2B" w:rsidP="00AA2CA8">
            <w:pPr>
              <w:rPr>
                <w:rFonts w:ascii="华文细黑" w:eastAsia="华文细黑" w:hAnsi="华文细黑" w:cs="Times New Roman"/>
                <w:b/>
                <w:kern w:val="0"/>
                <w:szCs w:val="21"/>
              </w:rPr>
            </w:pPr>
          </w:p>
        </w:tc>
      </w:tr>
      <w:tr w:rsidR="00273C2B" w:rsidRPr="00C0387A" w14:paraId="35E9B60F" w14:textId="77777777" w:rsidTr="00AA2CA8">
        <w:trPr>
          <w:trHeight w:val="495"/>
        </w:trPr>
        <w:tc>
          <w:tcPr>
            <w:tcW w:w="639" w:type="dxa"/>
            <w:vMerge/>
            <w:vAlign w:val="center"/>
          </w:tcPr>
          <w:p w14:paraId="4D118E77" w14:textId="77777777" w:rsidR="00273C2B" w:rsidRPr="00C0387A" w:rsidRDefault="00273C2B" w:rsidP="00AA2CA8">
            <w:pPr>
              <w:jc w:val="center"/>
              <w:rPr>
                <w:rFonts w:ascii="华文细黑" w:eastAsia="华文细黑" w:hAnsi="华文细黑" w:cs="Times New Roman"/>
                <w:b/>
                <w:szCs w:val="21"/>
              </w:rPr>
            </w:pPr>
          </w:p>
        </w:tc>
        <w:tc>
          <w:tcPr>
            <w:tcW w:w="5742" w:type="dxa"/>
            <w:gridSpan w:val="5"/>
            <w:tcBorders>
              <w:top w:val="dotted" w:sz="4" w:space="0" w:color="auto"/>
              <w:bottom w:val="single" w:sz="4" w:space="0" w:color="auto"/>
            </w:tcBorders>
          </w:tcPr>
          <w:p w14:paraId="35934BE4" w14:textId="77777777" w:rsidR="00273C2B" w:rsidRPr="00C0387A" w:rsidRDefault="00273C2B" w:rsidP="00AA2CA8">
            <w:pPr>
              <w:rPr>
                <w:rFonts w:ascii="华文细黑" w:eastAsia="华文细黑" w:hAnsi="华文细黑" w:cs="Times New Roman"/>
                <w:b/>
                <w:szCs w:val="21"/>
              </w:rPr>
            </w:pPr>
          </w:p>
        </w:tc>
        <w:tc>
          <w:tcPr>
            <w:tcW w:w="4158" w:type="dxa"/>
            <w:gridSpan w:val="5"/>
            <w:vMerge/>
            <w:vAlign w:val="center"/>
          </w:tcPr>
          <w:p w14:paraId="6ED32971" w14:textId="77777777" w:rsidR="00273C2B" w:rsidRPr="00C0387A" w:rsidRDefault="00273C2B" w:rsidP="00AA2CA8">
            <w:pPr>
              <w:rPr>
                <w:rFonts w:ascii="华文细黑" w:eastAsia="华文细黑" w:hAnsi="华文细黑" w:cs="Times New Roman"/>
                <w:b/>
                <w:kern w:val="0"/>
                <w:szCs w:val="21"/>
              </w:rPr>
            </w:pPr>
          </w:p>
        </w:tc>
      </w:tr>
      <w:tr w:rsidR="00273C2B" w:rsidRPr="00C0387A" w14:paraId="4AE7DDE2" w14:textId="77777777" w:rsidTr="00AA2CA8">
        <w:trPr>
          <w:trHeight w:val="622"/>
        </w:trPr>
        <w:tc>
          <w:tcPr>
            <w:tcW w:w="639" w:type="dxa"/>
            <w:vMerge/>
            <w:vAlign w:val="center"/>
          </w:tcPr>
          <w:p w14:paraId="61FA2767" w14:textId="77777777" w:rsidR="00273C2B" w:rsidRPr="00C0387A" w:rsidRDefault="00273C2B" w:rsidP="00AA2CA8">
            <w:pPr>
              <w:jc w:val="center"/>
              <w:rPr>
                <w:rFonts w:ascii="华文细黑" w:eastAsia="华文细黑" w:hAnsi="华文细黑" w:cs="Times New Roman"/>
                <w:b/>
                <w:szCs w:val="21"/>
              </w:rPr>
            </w:pPr>
          </w:p>
        </w:tc>
        <w:tc>
          <w:tcPr>
            <w:tcW w:w="5742" w:type="dxa"/>
            <w:gridSpan w:val="5"/>
            <w:tcBorders>
              <w:top w:val="dotted" w:sz="4" w:space="0" w:color="auto"/>
            </w:tcBorders>
          </w:tcPr>
          <w:p w14:paraId="54C67EF9" w14:textId="77777777" w:rsidR="00273C2B" w:rsidRDefault="00273C2B" w:rsidP="00AA2CA8">
            <w:pPr>
              <w:rPr>
                <w:rFonts w:ascii="华文细黑" w:eastAsia="华文细黑" w:hAnsi="华文细黑" w:cs="Times New Roman"/>
                <w:b/>
                <w:szCs w:val="21"/>
              </w:rPr>
            </w:pPr>
          </w:p>
          <w:p w14:paraId="5E01E727" w14:textId="77777777" w:rsidR="00273C2B" w:rsidRPr="00C0387A" w:rsidRDefault="00273C2B" w:rsidP="00AA2CA8">
            <w:pPr>
              <w:wordWrap w:val="0"/>
              <w:jc w:val="right"/>
              <w:rPr>
                <w:rFonts w:ascii="华文细黑" w:eastAsia="华文细黑" w:hAnsi="华文细黑" w:cs="Times New Roman"/>
                <w:b/>
                <w:szCs w:val="21"/>
              </w:rPr>
            </w:pPr>
            <w:r>
              <w:rPr>
                <w:rFonts w:ascii="华文细黑" w:eastAsia="华文细黑" w:hAnsi="华文细黑" w:cs="Times New Roman" w:hint="eastAsia"/>
                <w:b/>
                <w:szCs w:val="21"/>
              </w:rPr>
              <w:t xml:space="preserve">受教育者签名：                    </w:t>
            </w:r>
          </w:p>
        </w:tc>
        <w:tc>
          <w:tcPr>
            <w:tcW w:w="4158" w:type="dxa"/>
            <w:gridSpan w:val="5"/>
            <w:vMerge/>
            <w:vAlign w:val="center"/>
          </w:tcPr>
          <w:p w14:paraId="0A0DB510" w14:textId="77777777" w:rsidR="00273C2B" w:rsidRPr="00C0387A" w:rsidRDefault="00273C2B" w:rsidP="00AA2CA8">
            <w:pPr>
              <w:rPr>
                <w:rFonts w:ascii="华文细黑" w:eastAsia="华文细黑" w:hAnsi="华文细黑" w:cs="Times New Roman"/>
                <w:b/>
                <w:kern w:val="0"/>
                <w:szCs w:val="21"/>
              </w:rPr>
            </w:pPr>
          </w:p>
        </w:tc>
      </w:tr>
    </w:tbl>
    <w:p w14:paraId="3C381459" w14:textId="77777777" w:rsidR="00AA2CA8" w:rsidRPr="00AA2CA8" w:rsidRDefault="00AA2CA8" w:rsidP="00AA2CA8"/>
    <w:p w14:paraId="4E716DBA" w14:textId="77777777" w:rsidR="00AA2CA8" w:rsidRPr="00AA2CA8" w:rsidRDefault="00AA2CA8" w:rsidP="00AA2CA8">
      <w:bookmarkStart w:id="259" w:name="_Toc334616284"/>
    </w:p>
    <w:p w14:paraId="708B58C7" w14:textId="77777777" w:rsidR="00A54B8F" w:rsidRDefault="00A54B8F">
      <w:pPr>
        <w:widowControl/>
        <w:jc w:val="left"/>
      </w:pPr>
      <w:r>
        <w:br w:type="page"/>
      </w:r>
    </w:p>
    <w:p w14:paraId="2CD9ACD3" w14:textId="77777777" w:rsidR="00AA2CA8" w:rsidRPr="00AA2CA8" w:rsidRDefault="00AA2CA8" w:rsidP="00AA2CA8"/>
    <w:p w14:paraId="35C7EF19" w14:textId="77777777" w:rsidR="00AA2CA8" w:rsidRPr="00A54B8F" w:rsidRDefault="00AA2CA8" w:rsidP="00A54B8F">
      <w:pPr>
        <w:pStyle w:val="12"/>
        <w:spacing w:before="0" w:after="0" w:line="460" w:lineRule="exact"/>
        <w:ind w:left="2" w:firstLineChars="466" w:firstLine="1310"/>
        <w:outlineLvl w:val="0"/>
        <w:rPr>
          <w:bCs w:val="0"/>
        </w:rPr>
      </w:pPr>
      <w:bookmarkStart w:id="260" w:name="_Toc391046419"/>
      <w:r w:rsidRPr="00A54B8F">
        <w:rPr>
          <w:rFonts w:hint="eastAsia"/>
          <w:bCs w:val="0"/>
        </w:rPr>
        <w:t>表11.10 岗位操作人员交接班安全检查表</w:t>
      </w:r>
      <w:bookmarkEnd w:id="259"/>
      <w:bookmarkEnd w:id="260"/>
    </w:p>
    <w:p w14:paraId="522C60C2" w14:textId="77777777" w:rsidR="00AA2CA8" w:rsidRDefault="00AA2CA8" w:rsidP="00AA2CA8">
      <w:pPr>
        <w:spacing w:line="360" w:lineRule="auto"/>
        <w:ind w:firstLineChars="300" w:firstLine="720"/>
        <w:rPr>
          <w:sz w:val="24"/>
        </w:rPr>
      </w:pPr>
      <w:r>
        <w:rPr>
          <w:rFonts w:hint="eastAsia"/>
          <w:sz w:val="24"/>
        </w:rPr>
        <w:t>检查人：</w:t>
      </w:r>
      <w:r>
        <w:rPr>
          <w:sz w:val="24"/>
        </w:rPr>
        <w:t xml:space="preserve">                                    </w:t>
      </w:r>
      <w:r>
        <w:rPr>
          <w:rFonts w:hint="eastAsia"/>
          <w:sz w:val="24"/>
        </w:rPr>
        <w:t xml:space="preserve">  </w:t>
      </w:r>
      <w:r>
        <w:rPr>
          <w:sz w:val="24"/>
        </w:rPr>
        <w:t xml:space="preserve">  </w:t>
      </w:r>
      <w:r>
        <w:rPr>
          <w:rFonts w:hint="eastAsia"/>
          <w:sz w:val="24"/>
        </w:rPr>
        <w:t>检查时间：</w:t>
      </w:r>
      <w:r>
        <w:rPr>
          <w:b/>
          <w:sz w:val="24"/>
        </w:rPr>
        <w:t xml:space="preserve"> </w:t>
      </w:r>
      <w:r>
        <w:rPr>
          <w:rFonts w:hint="eastAsia"/>
          <w:b/>
          <w:sz w:val="24"/>
        </w:rPr>
        <w:t xml:space="preserve"> </w:t>
      </w:r>
      <w:r>
        <w:rPr>
          <w:b/>
          <w:sz w:val="24"/>
        </w:rPr>
        <w:t xml:space="preserve">  </w:t>
      </w:r>
      <w:r>
        <w:rPr>
          <w:sz w:val="24"/>
        </w:rPr>
        <w:t xml:space="preserve"> </w:t>
      </w:r>
      <w:r>
        <w:rPr>
          <w:rFonts w:hint="eastAsia"/>
          <w:sz w:val="24"/>
        </w:rPr>
        <w:t>年</w:t>
      </w:r>
      <w:r>
        <w:rPr>
          <w:sz w:val="24"/>
        </w:rPr>
        <w:t xml:space="preserve">  </w:t>
      </w:r>
      <w:r>
        <w:rPr>
          <w:rFonts w:hint="eastAsia"/>
          <w:sz w:val="24"/>
        </w:rPr>
        <w:t xml:space="preserve"> </w:t>
      </w:r>
      <w:r>
        <w:rPr>
          <w:sz w:val="24"/>
        </w:rPr>
        <w:t xml:space="preserve"> </w:t>
      </w:r>
      <w:r>
        <w:rPr>
          <w:rFonts w:hint="eastAsia"/>
          <w:sz w:val="24"/>
        </w:rPr>
        <w:t>月</w:t>
      </w:r>
      <w:r>
        <w:rPr>
          <w:sz w:val="24"/>
        </w:rPr>
        <w:t xml:space="preserve"> </w:t>
      </w:r>
      <w:r>
        <w:rPr>
          <w:rFonts w:hint="eastAsia"/>
          <w:sz w:val="24"/>
        </w:rPr>
        <w:t xml:space="preserve"> </w:t>
      </w:r>
      <w:r>
        <w:rPr>
          <w:sz w:val="24"/>
        </w:rPr>
        <w:t xml:space="preserve">  </w:t>
      </w:r>
      <w:r>
        <w:rPr>
          <w:rFonts w:hint="eastAsia"/>
          <w:sz w:val="24"/>
        </w:rPr>
        <w:t>日</w:t>
      </w:r>
      <w:r>
        <w:rPr>
          <w:rFonts w:hint="eastAsia"/>
          <w:sz w:val="24"/>
        </w:rPr>
        <w:t xml:space="preserve"> </w:t>
      </w:r>
      <w:r>
        <w:rPr>
          <w:sz w:val="24"/>
        </w:rPr>
        <w:t xml:space="preserve">   </w:t>
      </w:r>
      <w:r>
        <w:rPr>
          <w:rFonts w:hint="eastAsia"/>
          <w:sz w:val="24"/>
        </w:rPr>
        <w:t>时</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080"/>
        <w:gridCol w:w="5400"/>
        <w:gridCol w:w="2700"/>
        <w:gridCol w:w="1800"/>
        <w:gridCol w:w="1080"/>
        <w:gridCol w:w="1980"/>
      </w:tblGrid>
      <w:tr w:rsidR="00AA2CA8" w14:paraId="187AE377" w14:textId="77777777" w:rsidTr="00A54B8F">
        <w:trPr>
          <w:trHeight w:val="681"/>
        </w:trPr>
        <w:tc>
          <w:tcPr>
            <w:tcW w:w="14760" w:type="dxa"/>
            <w:gridSpan w:val="7"/>
            <w:tcBorders>
              <w:top w:val="single" w:sz="4" w:space="0" w:color="auto"/>
              <w:left w:val="single" w:sz="4" w:space="0" w:color="auto"/>
              <w:bottom w:val="single" w:sz="4" w:space="0" w:color="auto"/>
              <w:right w:val="single" w:sz="4" w:space="0" w:color="auto"/>
            </w:tcBorders>
            <w:vAlign w:val="center"/>
          </w:tcPr>
          <w:p w14:paraId="0B88C1AE" w14:textId="77777777" w:rsidR="00AA2CA8" w:rsidRDefault="00AA2CA8" w:rsidP="00A54B8F">
            <w:pPr>
              <w:rPr>
                <w:szCs w:val="21"/>
              </w:rPr>
            </w:pPr>
            <w:r>
              <w:rPr>
                <w:rFonts w:hint="eastAsia"/>
                <w:szCs w:val="21"/>
              </w:rPr>
              <w:t>目的：对生产过程中可能存在的隐患、有害因素等进行查证，查找不安全因素和不安全行为，以确定隐患或有害因素等的存在状态，以及它们转化为事故的条件，以制定整改措施，消除或控制隐患和有害因素，确保生产安全。</w:t>
            </w:r>
          </w:p>
        </w:tc>
      </w:tr>
      <w:tr w:rsidR="00AA2CA8" w14:paraId="4DE70464" w14:textId="77777777" w:rsidTr="00A54B8F">
        <w:trPr>
          <w:trHeight w:val="420"/>
        </w:trPr>
        <w:tc>
          <w:tcPr>
            <w:tcW w:w="14760" w:type="dxa"/>
            <w:gridSpan w:val="7"/>
            <w:tcBorders>
              <w:top w:val="single" w:sz="4" w:space="0" w:color="auto"/>
              <w:left w:val="single" w:sz="4" w:space="0" w:color="auto"/>
              <w:bottom w:val="single" w:sz="4" w:space="0" w:color="auto"/>
              <w:right w:val="single" w:sz="4" w:space="0" w:color="auto"/>
            </w:tcBorders>
            <w:vAlign w:val="center"/>
          </w:tcPr>
          <w:p w14:paraId="3D7508FF" w14:textId="77777777" w:rsidR="00AA2CA8" w:rsidRDefault="00AA2CA8" w:rsidP="00A54B8F">
            <w:pPr>
              <w:rPr>
                <w:szCs w:val="21"/>
              </w:rPr>
            </w:pPr>
            <w:r>
              <w:rPr>
                <w:rFonts w:hint="eastAsia"/>
                <w:szCs w:val="21"/>
              </w:rPr>
              <w:t>要求：对每个检查项目依照检查标准认真检查，不放过任何可疑点。对查出问题及时处理，决不把安全隐患留给下班。</w:t>
            </w:r>
          </w:p>
        </w:tc>
      </w:tr>
      <w:tr w:rsidR="00AA2CA8" w14:paraId="5EC33639" w14:textId="77777777" w:rsidTr="00A54B8F">
        <w:trPr>
          <w:trHeight w:val="426"/>
        </w:trPr>
        <w:tc>
          <w:tcPr>
            <w:tcW w:w="7200" w:type="dxa"/>
            <w:gridSpan w:val="3"/>
            <w:tcBorders>
              <w:top w:val="single" w:sz="4" w:space="0" w:color="auto"/>
              <w:left w:val="single" w:sz="4" w:space="0" w:color="auto"/>
              <w:bottom w:val="single" w:sz="4" w:space="0" w:color="auto"/>
              <w:right w:val="single" w:sz="4" w:space="0" w:color="auto"/>
            </w:tcBorders>
            <w:vAlign w:val="center"/>
          </w:tcPr>
          <w:p w14:paraId="32A03D6E" w14:textId="77777777" w:rsidR="00AA2CA8" w:rsidRDefault="00AA2CA8" w:rsidP="00A54B8F">
            <w:pPr>
              <w:rPr>
                <w:szCs w:val="21"/>
              </w:rPr>
            </w:pPr>
            <w:r>
              <w:rPr>
                <w:rFonts w:hint="eastAsia"/>
                <w:szCs w:val="21"/>
              </w:rPr>
              <w:t>内容：见检查项目。</w:t>
            </w:r>
          </w:p>
        </w:tc>
        <w:tc>
          <w:tcPr>
            <w:tcW w:w="7560" w:type="dxa"/>
            <w:gridSpan w:val="4"/>
            <w:tcBorders>
              <w:top w:val="single" w:sz="4" w:space="0" w:color="auto"/>
              <w:left w:val="single" w:sz="4" w:space="0" w:color="auto"/>
              <w:bottom w:val="single" w:sz="4" w:space="0" w:color="auto"/>
              <w:right w:val="single" w:sz="4" w:space="0" w:color="auto"/>
            </w:tcBorders>
            <w:vAlign w:val="center"/>
          </w:tcPr>
          <w:p w14:paraId="48617B47" w14:textId="77777777" w:rsidR="00AA2CA8" w:rsidRDefault="00AA2CA8" w:rsidP="00A54B8F">
            <w:pPr>
              <w:rPr>
                <w:szCs w:val="21"/>
              </w:rPr>
            </w:pPr>
            <w:r>
              <w:rPr>
                <w:rFonts w:hint="eastAsia"/>
                <w:szCs w:val="21"/>
              </w:rPr>
              <w:t>计划：每班一次，接班时检查。</w:t>
            </w:r>
          </w:p>
        </w:tc>
      </w:tr>
      <w:tr w:rsidR="00AA2CA8" w14:paraId="1D5FC94E" w14:textId="77777777" w:rsidTr="00A54B8F">
        <w:trPr>
          <w:trHeight w:val="233"/>
        </w:trPr>
        <w:tc>
          <w:tcPr>
            <w:tcW w:w="720" w:type="dxa"/>
            <w:vMerge w:val="restart"/>
            <w:tcBorders>
              <w:top w:val="single" w:sz="4" w:space="0" w:color="auto"/>
              <w:left w:val="single" w:sz="4" w:space="0" w:color="auto"/>
              <w:bottom w:val="single" w:sz="4" w:space="0" w:color="auto"/>
              <w:right w:val="single" w:sz="4" w:space="0" w:color="auto"/>
            </w:tcBorders>
            <w:vAlign w:val="center"/>
          </w:tcPr>
          <w:p w14:paraId="020403F9" w14:textId="77777777" w:rsidR="00AA2CA8" w:rsidRDefault="00AA2CA8" w:rsidP="00A54B8F">
            <w:pPr>
              <w:spacing w:line="360" w:lineRule="auto"/>
              <w:jc w:val="center"/>
              <w:rPr>
                <w:szCs w:val="21"/>
              </w:rPr>
            </w:pPr>
            <w:r>
              <w:rPr>
                <w:rFonts w:hint="eastAsia"/>
                <w:szCs w:val="21"/>
              </w:rPr>
              <w:t>序号</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6F192412" w14:textId="77777777" w:rsidR="00AA2CA8" w:rsidRDefault="00AA2CA8" w:rsidP="00A54B8F">
            <w:pPr>
              <w:spacing w:line="360" w:lineRule="auto"/>
              <w:jc w:val="center"/>
              <w:rPr>
                <w:szCs w:val="21"/>
              </w:rPr>
            </w:pPr>
            <w:r>
              <w:rPr>
                <w:rFonts w:hint="eastAsia"/>
                <w:szCs w:val="21"/>
              </w:rPr>
              <w:t>检查项目</w:t>
            </w:r>
          </w:p>
        </w:tc>
        <w:tc>
          <w:tcPr>
            <w:tcW w:w="8100" w:type="dxa"/>
            <w:gridSpan w:val="2"/>
            <w:vMerge w:val="restart"/>
            <w:tcBorders>
              <w:top w:val="single" w:sz="4" w:space="0" w:color="auto"/>
              <w:left w:val="single" w:sz="4" w:space="0" w:color="auto"/>
              <w:bottom w:val="single" w:sz="4" w:space="0" w:color="auto"/>
              <w:right w:val="single" w:sz="4" w:space="0" w:color="auto"/>
            </w:tcBorders>
            <w:vAlign w:val="center"/>
          </w:tcPr>
          <w:p w14:paraId="3289C4B9" w14:textId="77777777" w:rsidR="00AA2CA8" w:rsidRDefault="00AA2CA8" w:rsidP="00A54B8F">
            <w:pPr>
              <w:spacing w:line="360" w:lineRule="auto"/>
              <w:jc w:val="center"/>
              <w:rPr>
                <w:szCs w:val="21"/>
              </w:rPr>
            </w:pPr>
            <w:r>
              <w:rPr>
                <w:rFonts w:hint="eastAsia"/>
                <w:szCs w:val="21"/>
              </w:rPr>
              <w:t>检查标准</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6A4CB343" w14:textId="77777777" w:rsidR="00AA2CA8" w:rsidRDefault="00AA2CA8" w:rsidP="00A54B8F">
            <w:pPr>
              <w:jc w:val="center"/>
              <w:rPr>
                <w:szCs w:val="21"/>
              </w:rPr>
            </w:pPr>
            <w:r>
              <w:rPr>
                <w:rFonts w:hint="eastAsia"/>
                <w:szCs w:val="21"/>
              </w:rPr>
              <w:t>检查方法</w:t>
            </w:r>
          </w:p>
          <w:p w14:paraId="1B860B2D" w14:textId="77777777" w:rsidR="00AA2CA8" w:rsidRDefault="00AA2CA8" w:rsidP="00A54B8F">
            <w:pPr>
              <w:jc w:val="center"/>
              <w:rPr>
                <w:szCs w:val="21"/>
              </w:rPr>
            </w:pPr>
            <w:r>
              <w:rPr>
                <w:rFonts w:hint="eastAsia"/>
                <w:szCs w:val="21"/>
              </w:rPr>
              <w:t>（或依据）</w:t>
            </w:r>
          </w:p>
        </w:tc>
        <w:tc>
          <w:tcPr>
            <w:tcW w:w="3060" w:type="dxa"/>
            <w:gridSpan w:val="2"/>
            <w:tcBorders>
              <w:top w:val="single" w:sz="4" w:space="0" w:color="auto"/>
              <w:left w:val="single" w:sz="4" w:space="0" w:color="auto"/>
              <w:bottom w:val="single" w:sz="4" w:space="0" w:color="auto"/>
              <w:right w:val="single" w:sz="4" w:space="0" w:color="auto"/>
            </w:tcBorders>
            <w:vAlign w:val="center"/>
          </w:tcPr>
          <w:p w14:paraId="00677E2A" w14:textId="77777777" w:rsidR="00AA2CA8" w:rsidRDefault="00AA2CA8" w:rsidP="00A54B8F">
            <w:pPr>
              <w:jc w:val="center"/>
              <w:rPr>
                <w:szCs w:val="21"/>
              </w:rPr>
            </w:pPr>
            <w:r>
              <w:rPr>
                <w:rFonts w:hint="eastAsia"/>
                <w:szCs w:val="21"/>
              </w:rPr>
              <w:t>检查评价</w:t>
            </w:r>
          </w:p>
        </w:tc>
      </w:tr>
      <w:tr w:rsidR="00AA2CA8" w14:paraId="63BE50C5" w14:textId="77777777" w:rsidTr="00A54B8F">
        <w:trPr>
          <w:trHeight w:val="232"/>
        </w:trPr>
        <w:tc>
          <w:tcPr>
            <w:tcW w:w="720" w:type="dxa"/>
            <w:vMerge/>
            <w:tcBorders>
              <w:top w:val="single" w:sz="4" w:space="0" w:color="auto"/>
              <w:left w:val="single" w:sz="4" w:space="0" w:color="auto"/>
              <w:bottom w:val="single" w:sz="4" w:space="0" w:color="auto"/>
              <w:right w:val="single" w:sz="4" w:space="0" w:color="auto"/>
            </w:tcBorders>
            <w:vAlign w:val="center"/>
          </w:tcPr>
          <w:p w14:paraId="7EBA8A14" w14:textId="77777777" w:rsidR="00AA2CA8" w:rsidRDefault="00AA2CA8" w:rsidP="00A54B8F">
            <w:pPr>
              <w:widowControl/>
              <w:jc w:val="left"/>
              <w:rPr>
                <w:szCs w:val="21"/>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55501A33" w14:textId="77777777" w:rsidR="00AA2CA8" w:rsidRDefault="00AA2CA8" w:rsidP="00A54B8F">
            <w:pPr>
              <w:widowControl/>
              <w:jc w:val="left"/>
              <w:rPr>
                <w:szCs w:val="21"/>
              </w:rPr>
            </w:pPr>
          </w:p>
        </w:tc>
        <w:tc>
          <w:tcPr>
            <w:tcW w:w="8100" w:type="dxa"/>
            <w:gridSpan w:val="2"/>
            <w:vMerge/>
            <w:tcBorders>
              <w:top w:val="single" w:sz="4" w:space="0" w:color="auto"/>
              <w:left w:val="single" w:sz="4" w:space="0" w:color="auto"/>
              <w:bottom w:val="single" w:sz="4" w:space="0" w:color="auto"/>
              <w:right w:val="single" w:sz="4" w:space="0" w:color="auto"/>
            </w:tcBorders>
            <w:vAlign w:val="center"/>
          </w:tcPr>
          <w:p w14:paraId="7D09F6F5" w14:textId="77777777" w:rsidR="00AA2CA8" w:rsidRDefault="00AA2CA8" w:rsidP="00A54B8F">
            <w:pPr>
              <w:widowControl/>
              <w:jc w:val="left"/>
              <w:rPr>
                <w:szCs w:val="21"/>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02540C72" w14:textId="77777777" w:rsidR="00AA2CA8" w:rsidRDefault="00AA2CA8" w:rsidP="00A54B8F">
            <w:pPr>
              <w:widowControl/>
              <w:jc w:val="left"/>
              <w:rPr>
                <w:szCs w:val="21"/>
              </w:rPr>
            </w:pPr>
          </w:p>
        </w:tc>
        <w:tc>
          <w:tcPr>
            <w:tcW w:w="1080" w:type="dxa"/>
            <w:tcBorders>
              <w:top w:val="single" w:sz="4" w:space="0" w:color="auto"/>
              <w:left w:val="single" w:sz="4" w:space="0" w:color="auto"/>
              <w:bottom w:val="single" w:sz="4" w:space="0" w:color="auto"/>
              <w:right w:val="single" w:sz="4" w:space="0" w:color="auto"/>
            </w:tcBorders>
            <w:vAlign w:val="center"/>
          </w:tcPr>
          <w:p w14:paraId="6D6E1334" w14:textId="77777777" w:rsidR="00AA2CA8" w:rsidRDefault="00AA2CA8" w:rsidP="00A54B8F">
            <w:pPr>
              <w:jc w:val="center"/>
              <w:rPr>
                <w:szCs w:val="21"/>
              </w:rPr>
            </w:pPr>
            <w:r>
              <w:rPr>
                <w:rFonts w:hint="eastAsia"/>
                <w:szCs w:val="21"/>
              </w:rPr>
              <w:t>符合（</w:t>
            </w:r>
            <w:r>
              <w:rPr>
                <w:rFonts w:ascii="宋体" w:hAnsi="宋体" w:hint="eastAsia"/>
                <w:szCs w:val="21"/>
              </w:rPr>
              <w:t>√</w:t>
            </w:r>
            <w:r>
              <w:rPr>
                <w:rFonts w:hint="eastAsia"/>
                <w:szCs w:val="21"/>
              </w:rPr>
              <w:t>）</w:t>
            </w:r>
          </w:p>
        </w:tc>
        <w:tc>
          <w:tcPr>
            <w:tcW w:w="1980" w:type="dxa"/>
            <w:tcBorders>
              <w:top w:val="single" w:sz="4" w:space="0" w:color="auto"/>
              <w:left w:val="single" w:sz="4" w:space="0" w:color="auto"/>
              <w:bottom w:val="single" w:sz="4" w:space="0" w:color="auto"/>
              <w:right w:val="single" w:sz="4" w:space="0" w:color="auto"/>
            </w:tcBorders>
            <w:vAlign w:val="center"/>
          </w:tcPr>
          <w:p w14:paraId="32E3AF06" w14:textId="77777777" w:rsidR="00AA2CA8" w:rsidRDefault="00AA2CA8" w:rsidP="00A54B8F">
            <w:pPr>
              <w:jc w:val="center"/>
              <w:rPr>
                <w:szCs w:val="21"/>
              </w:rPr>
            </w:pPr>
            <w:r>
              <w:rPr>
                <w:rFonts w:hint="eastAsia"/>
                <w:szCs w:val="21"/>
              </w:rPr>
              <w:t>不符合及主要问题</w:t>
            </w:r>
          </w:p>
        </w:tc>
      </w:tr>
      <w:tr w:rsidR="00AA2CA8" w14:paraId="47D5441F" w14:textId="77777777" w:rsidTr="00A54B8F">
        <w:trPr>
          <w:trHeight w:val="315"/>
        </w:trPr>
        <w:tc>
          <w:tcPr>
            <w:tcW w:w="720" w:type="dxa"/>
            <w:tcBorders>
              <w:top w:val="single" w:sz="4" w:space="0" w:color="auto"/>
              <w:left w:val="single" w:sz="4" w:space="0" w:color="auto"/>
              <w:bottom w:val="single" w:sz="4" w:space="0" w:color="auto"/>
              <w:right w:val="single" w:sz="4" w:space="0" w:color="auto"/>
            </w:tcBorders>
            <w:vAlign w:val="center"/>
          </w:tcPr>
          <w:p w14:paraId="172D7C5F" w14:textId="77777777" w:rsidR="00AA2CA8" w:rsidRDefault="00AA2CA8" w:rsidP="00A54B8F">
            <w:pPr>
              <w:spacing w:line="360" w:lineRule="auto"/>
              <w:jc w:val="center"/>
              <w:rPr>
                <w:szCs w:val="21"/>
              </w:rPr>
            </w:pPr>
            <w:r>
              <w:rPr>
                <w:szCs w:val="21"/>
              </w:rPr>
              <w:t>1</w:t>
            </w:r>
          </w:p>
        </w:tc>
        <w:tc>
          <w:tcPr>
            <w:tcW w:w="1080" w:type="dxa"/>
            <w:tcBorders>
              <w:top w:val="single" w:sz="4" w:space="0" w:color="auto"/>
              <w:left w:val="single" w:sz="4" w:space="0" w:color="auto"/>
              <w:bottom w:val="single" w:sz="4" w:space="0" w:color="auto"/>
              <w:right w:val="single" w:sz="4" w:space="0" w:color="auto"/>
            </w:tcBorders>
            <w:vAlign w:val="center"/>
          </w:tcPr>
          <w:p w14:paraId="47090414" w14:textId="77777777" w:rsidR="00AA2CA8" w:rsidRDefault="00AA2CA8" w:rsidP="00A54B8F">
            <w:pPr>
              <w:spacing w:line="360" w:lineRule="auto"/>
              <w:jc w:val="center"/>
              <w:rPr>
                <w:szCs w:val="21"/>
              </w:rPr>
            </w:pPr>
            <w:r>
              <w:rPr>
                <w:rFonts w:hint="eastAsia"/>
                <w:szCs w:val="21"/>
              </w:rPr>
              <w:t>交接班</w:t>
            </w:r>
          </w:p>
        </w:tc>
        <w:tc>
          <w:tcPr>
            <w:tcW w:w="8100" w:type="dxa"/>
            <w:gridSpan w:val="2"/>
            <w:tcBorders>
              <w:top w:val="single" w:sz="4" w:space="0" w:color="auto"/>
              <w:left w:val="single" w:sz="4" w:space="0" w:color="auto"/>
              <w:bottom w:val="single" w:sz="4" w:space="0" w:color="auto"/>
              <w:right w:val="single" w:sz="4" w:space="0" w:color="auto"/>
            </w:tcBorders>
            <w:vAlign w:val="center"/>
          </w:tcPr>
          <w:p w14:paraId="3FEE5C9D" w14:textId="77777777" w:rsidR="00AA2CA8" w:rsidRDefault="00AA2CA8" w:rsidP="00A54B8F">
            <w:pPr>
              <w:rPr>
                <w:szCs w:val="21"/>
              </w:rPr>
            </w:pPr>
            <w:r>
              <w:rPr>
                <w:rFonts w:hint="eastAsia"/>
                <w:szCs w:val="21"/>
              </w:rPr>
              <w:t>提前</w:t>
            </w:r>
            <w:r>
              <w:rPr>
                <w:szCs w:val="21"/>
              </w:rPr>
              <w:t>15</w:t>
            </w:r>
            <w:r>
              <w:rPr>
                <w:rFonts w:hint="eastAsia"/>
                <w:szCs w:val="21"/>
              </w:rPr>
              <w:t>分钟接班，对本岗位的工艺、设备、电气、仪表、安全设施、防护器具及应急用品等进行交接检查。</w:t>
            </w:r>
          </w:p>
        </w:tc>
        <w:tc>
          <w:tcPr>
            <w:tcW w:w="1800" w:type="dxa"/>
            <w:tcBorders>
              <w:top w:val="single" w:sz="4" w:space="0" w:color="auto"/>
              <w:left w:val="single" w:sz="4" w:space="0" w:color="auto"/>
              <w:bottom w:val="single" w:sz="4" w:space="0" w:color="auto"/>
              <w:right w:val="single" w:sz="4" w:space="0" w:color="auto"/>
            </w:tcBorders>
            <w:vAlign w:val="center"/>
          </w:tcPr>
          <w:p w14:paraId="3663DBB6" w14:textId="77777777" w:rsidR="00AA2CA8" w:rsidRDefault="00AA2CA8" w:rsidP="00A54B8F">
            <w:pPr>
              <w:jc w:val="center"/>
              <w:rPr>
                <w:szCs w:val="21"/>
              </w:rPr>
            </w:pPr>
            <w:r>
              <w:rPr>
                <w:rFonts w:hint="eastAsia"/>
                <w:szCs w:val="21"/>
              </w:rPr>
              <w:t>查现场及上班的记录</w:t>
            </w:r>
          </w:p>
        </w:tc>
        <w:tc>
          <w:tcPr>
            <w:tcW w:w="1080" w:type="dxa"/>
            <w:tcBorders>
              <w:top w:val="single" w:sz="4" w:space="0" w:color="auto"/>
              <w:left w:val="single" w:sz="4" w:space="0" w:color="auto"/>
              <w:bottom w:val="single" w:sz="4" w:space="0" w:color="auto"/>
              <w:right w:val="single" w:sz="4" w:space="0" w:color="auto"/>
            </w:tcBorders>
            <w:vAlign w:val="center"/>
          </w:tcPr>
          <w:p w14:paraId="2FF0A571" w14:textId="77777777" w:rsidR="00AA2CA8" w:rsidRDefault="00AA2CA8" w:rsidP="00A54B8F">
            <w:pPr>
              <w:jc w:val="center"/>
              <w:rPr>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3E07AF1A" w14:textId="77777777" w:rsidR="00AA2CA8" w:rsidRDefault="00AA2CA8" w:rsidP="00A54B8F">
            <w:pPr>
              <w:jc w:val="center"/>
              <w:rPr>
                <w:szCs w:val="21"/>
              </w:rPr>
            </w:pPr>
          </w:p>
        </w:tc>
      </w:tr>
      <w:tr w:rsidR="00AA2CA8" w14:paraId="7DC4A9CB" w14:textId="77777777" w:rsidTr="00A54B8F">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5BA344A2" w14:textId="77777777" w:rsidR="00AA2CA8" w:rsidRDefault="00AA2CA8" w:rsidP="00A54B8F">
            <w:pPr>
              <w:spacing w:line="360" w:lineRule="auto"/>
              <w:jc w:val="center"/>
              <w:rPr>
                <w:szCs w:val="21"/>
              </w:rPr>
            </w:pPr>
            <w:r>
              <w:rPr>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14:paraId="218CDFDB" w14:textId="77777777" w:rsidR="00AA2CA8" w:rsidRDefault="00AA2CA8" w:rsidP="00A54B8F">
            <w:pPr>
              <w:spacing w:line="360" w:lineRule="auto"/>
              <w:jc w:val="center"/>
              <w:rPr>
                <w:szCs w:val="21"/>
              </w:rPr>
            </w:pPr>
            <w:r>
              <w:rPr>
                <w:rFonts w:hint="eastAsia"/>
                <w:szCs w:val="21"/>
              </w:rPr>
              <w:t>工艺</w:t>
            </w:r>
          </w:p>
        </w:tc>
        <w:tc>
          <w:tcPr>
            <w:tcW w:w="8100" w:type="dxa"/>
            <w:gridSpan w:val="2"/>
            <w:tcBorders>
              <w:top w:val="single" w:sz="4" w:space="0" w:color="auto"/>
              <w:left w:val="single" w:sz="4" w:space="0" w:color="auto"/>
              <w:bottom w:val="single" w:sz="4" w:space="0" w:color="auto"/>
              <w:right w:val="single" w:sz="4" w:space="0" w:color="auto"/>
            </w:tcBorders>
            <w:vAlign w:val="center"/>
          </w:tcPr>
          <w:p w14:paraId="3474A8B4" w14:textId="77777777" w:rsidR="00AA2CA8" w:rsidRDefault="00AA2CA8" w:rsidP="00A54B8F">
            <w:pPr>
              <w:rPr>
                <w:szCs w:val="21"/>
              </w:rPr>
            </w:pPr>
            <w:r>
              <w:rPr>
                <w:rFonts w:hint="eastAsia"/>
                <w:szCs w:val="21"/>
              </w:rPr>
              <w:t>岗位个人按照规定的检查时间和检查路线，检查本岗位各工艺指标的执行和工艺条件的变化情况；检查管道有无震动、松动、跑、冒、滴、漏、腐蚀、堵塞等情况；检查各阀门是否灵活，是否有开关不到位、过紧、过松、响声、内漏外流、腐蚀、堵塞等情况。</w:t>
            </w:r>
          </w:p>
        </w:tc>
        <w:tc>
          <w:tcPr>
            <w:tcW w:w="1800" w:type="dxa"/>
            <w:tcBorders>
              <w:top w:val="single" w:sz="4" w:space="0" w:color="auto"/>
              <w:left w:val="single" w:sz="4" w:space="0" w:color="auto"/>
              <w:bottom w:val="single" w:sz="4" w:space="0" w:color="auto"/>
              <w:right w:val="single" w:sz="4" w:space="0" w:color="auto"/>
            </w:tcBorders>
            <w:vAlign w:val="center"/>
          </w:tcPr>
          <w:p w14:paraId="7A78DA8D" w14:textId="77777777" w:rsidR="00AA2CA8" w:rsidRDefault="00AA2CA8" w:rsidP="00A54B8F">
            <w:pPr>
              <w:jc w:val="center"/>
              <w:rPr>
                <w:szCs w:val="21"/>
              </w:rPr>
            </w:pPr>
            <w:r>
              <w:rPr>
                <w:rFonts w:hint="eastAsia"/>
                <w:szCs w:val="21"/>
              </w:rPr>
              <w:t>依据安全操作法检查现场</w:t>
            </w:r>
          </w:p>
        </w:tc>
        <w:tc>
          <w:tcPr>
            <w:tcW w:w="1080" w:type="dxa"/>
            <w:tcBorders>
              <w:top w:val="single" w:sz="4" w:space="0" w:color="auto"/>
              <w:left w:val="single" w:sz="4" w:space="0" w:color="auto"/>
              <w:bottom w:val="single" w:sz="4" w:space="0" w:color="auto"/>
              <w:right w:val="single" w:sz="4" w:space="0" w:color="auto"/>
            </w:tcBorders>
            <w:vAlign w:val="center"/>
          </w:tcPr>
          <w:p w14:paraId="09655946" w14:textId="77777777" w:rsidR="00AA2CA8" w:rsidRDefault="00AA2CA8" w:rsidP="00A54B8F">
            <w:pPr>
              <w:jc w:val="center"/>
              <w:rPr>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101E8443" w14:textId="77777777" w:rsidR="00AA2CA8" w:rsidRDefault="00AA2CA8" w:rsidP="00A54B8F">
            <w:pPr>
              <w:jc w:val="center"/>
              <w:rPr>
                <w:szCs w:val="21"/>
              </w:rPr>
            </w:pPr>
          </w:p>
        </w:tc>
      </w:tr>
      <w:tr w:rsidR="00AA2CA8" w14:paraId="207ED026" w14:textId="77777777" w:rsidTr="00A54B8F">
        <w:trPr>
          <w:trHeight w:val="285"/>
        </w:trPr>
        <w:tc>
          <w:tcPr>
            <w:tcW w:w="720" w:type="dxa"/>
            <w:tcBorders>
              <w:top w:val="single" w:sz="4" w:space="0" w:color="auto"/>
              <w:left w:val="single" w:sz="4" w:space="0" w:color="auto"/>
              <w:bottom w:val="single" w:sz="4" w:space="0" w:color="auto"/>
              <w:right w:val="single" w:sz="4" w:space="0" w:color="auto"/>
            </w:tcBorders>
            <w:vAlign w:val="center"/>
          </w:tcPr>
          <w:p w14:paraId="7CB2DE6F" w14:textId="77777777" w:rsidR="00AA2CA8" w:rsidRDefault="00AA2CA8" w:rsidP="00A54B8F">
            <w:pPr>
              <w:spacing w:line="360" w:lineRule="auto"/>
              <w:jc w:val="center"/>
              <w:rPr>
                <w:szCs w:val="21"/>
              </w:rPr>
            </w:pPr>
            <w:r>
              <w:rPr>
                <w:szCs w:val="21"/>
              </w:rPr>
              <w:t>3</w:t>
            </w:r>
          </w:p>
        </w:tc>
        <w:tc>
          <w:tcPr>
            <w:tcW w:w="1080" w:type="dxa"/>
            <w:tcBorders>
              <w:top w:val="single" w:sz="4" w:space="0" w:color="auto"/>
              <w:left w:val="single" w:sz="4" w:space="0" w:color="auto"/>
              <w:bottom w:val="single" w:sz="4" w:space="0" w:color="auto"/>
              <w:right w:val="single" w:sz="4" w:space="0" w:color="auto"/>
            </w:tcBorders>
            <w:vAlign w:val="center"/>
          </w:tcPr>
          <w:p w14:paraId="750C34BE" w14:textId="77777777" w:rsidR="00AA2CA8" w:rsidRDefault="00AA2CA8" w:rsidP="00A54B8F">
            <w:pPr>
              <w:spacing w:line="360" w:lineRule="auto"/>
              <w:jc w:val="center"/>
              <w:rPr>
                <w:szCs w:val="21"/>
              </w:rPr>
            </w:pPr>
            <w:r>
              <w:rPr>
                <w:rFonts w:hint="eastAsia"/>
                <w:szCs w:val="21"/>
              </w:rPr>
              <w:t>设备</w:t>
            </w:r>
          </w:p>
        </w:tc>
        <w:tc>
          <w:tcPr>
            <w:tcW w:w="8100" w:type="dxa"/>
            <w:gridSpan w:val="2"/>
            <w:tcBorders>
              <w:top w:val="single" w:sz="4" w:space="0" w:color="auto"/>
              <w:left w:val="single" w:sz="4" w:space="0" w:color="auto"/>
              <w:bottom w:val="single" w:sz="4" w:space="0" w:color="auto"/>
              <w:right w:val="single" w:sz="4" w:space="0" w:color="auto"/>
            </w:tcBorders>
            <w:vAlign w:val="center"/>
          </w:tcPr>
          <w:p w14:paraId="705056EE" w14:textId="77777777" w:rsidR="00AA2CA8" w:rsidRDefault="00AA2CA8" w:rsidP="00A54B8F">
            <w:pPr>
              <w:rPr>
                <w:szCs w:val="21"/>
              </w:rPr>
            </w:pPr>
            <w:r>
              <w:rPr>
                <w:rFonts w:hint="eastAsia"/>
                <w:szCs w:val="21"/>
              </w:rPr>
              <w:t>检查运转设备的运转及润滑情况，各运转部件是否有异常响声，裸露的运转部件防护罩是否齐全完好，附机及管线是否有震动；检查静止设备的运行状态；检查温度、压力、压差、阻力、流量等是否在范围之内，液位指示是否准确。</w:t>
            </w:r>
          </w:p>
        </w:tc>
        <w:tc>
          <w:tcPr>
            <w:tcW w:w="1800" w:type="dxa"/>
            <w:tcBorders>
              <w:top w:val="single" w:sz="4" w:space="0" w:color="auto"/>
              <w:left w:val="single" w:sz="4" w:space="0" w:color="auto"/>
              <w:bottom w:val="single" w:sz="4" w:space="0" w:color="auto"/>
              <w:right w:val="single" w:sz="4" w:space="0" w:color="auto"/>
            </w:tcBorders>
            <w:vAlign w:val="center"/>
          </w:tcPr>
          <w:p w14:paraId="5523D6AE" w14:textId="77777777" w:rsidR="00AA2CA8" w:rsidRDefault="00AA2CA8" w:rsidP="00A54B8F">
            <w:pPr>
              <w:jc w:val="center"/>
              <w:rPr>
                <w:szCs w:val="21"/>
              </w:rPr>
            </w:pPr>
            <w:r>
              <w:rPr>
                <w:rFonts w:hint="eastAsia"/>
                <w:szCs w:val="21"/>
              </w:rPr>
              <w:t>依据安全操作法检查现场</w:t>
            </w:r>
          </w:p>
        </w:tc>
        <w:tc>
          <w:tcPr>
            <w:tcW w:w="1080" w:type="dxa"/>
            <w:tcBorders>
              <w:top w:val="single" w:sz="4" w:space="0" w:color="auto"/>
              <w:left w:val="single" w:sz="4" w:space="0" w:color="auto"/>
              <w:bottom w:val="single" w:sz="4" w:space="0" w:color="auto"/>
              <w:right w:val="single" w:sz="4" w:space="0" w:color="auto"/>
            </w:tcBorders>
            <w:vAlign w:val="center"/>
          </w:tcPr>
          <w:p w14:paraId="5AEFB28B" w14:textId="77777777" w:rsidR="00AA2CA8" w:rsidRDefault="00AA2CA8" w:rsidP="00A54B8F">
            <w:pPr>
              <w:jc w:val="center"/>
              <w:rPr>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38A15676" w14:textId="77777777" w:rsidR="00AA2CA8" w:rsidRDefault="00AA2CA8" w:rsidP="00A54B8F">
            <w:pPr>
              <w:jc w:val="center"/>
              <w:rPr>
                <w:szCs w:val="21"/>
              </w:rPr>
            </w:pPr>
          </w:p>
        </w:tc>
      </w:tr>
      <w:tr w:rsidR="00AA2CA8" w14:paraId="2B506E00" w14:textId="77777777" w:rsidTr="00A54B8F">
        <w:trPr>
          <w:trHeight w:val="285"/>
        </w:trPr>
        <w:tc>
          <w:tcPr>
            <w:tcW w:w="720" w:type="dxa"/>
            <w:tcBorders>
              <w:top w:val="single" w:sz="4" w:space="0" w:color="auto"/>
              <w:left w:val="single" w:sz="4" w:space="0" w:color="auto"/>
              <w:bottom w:val="single" w:sz="4" w:space="0" w:color="auto"/>
              <w:right w:val="single" w:sz="4" w:space="0" w:color="auto"/>
            </w:tcBorders>
            <w:vAlign w:val="center"/>
          </w:tcPr>
          <w:p w14:paraId="3C040F22" w14:textId="77777777" w:rsidR="00AA2CA8" w:rsidRDefault="00AA2CA8" w:rsidP="00A54B8F">
            <w:pPr>
              <w:spacing w:line="360" w:lineRule="auto"/>
              <w:jc w:val="center"/>
              <w:rPr>
                <w:szCs w:val="21"/>
              </w:rPr>
            </w:pPr>
            <w:r>
              <w:rPr>
                <w:szCs w:val="21"/>
              </w:rPr>
              <w:t>4</w:t>
            </w:r>
          </w:p>
        </w:tc>
        <w:tc>
          <w:tcPr>
            <w:tcW w:w="1080" w:type="dxa"/>
            <w:tcBorders>
              <w:top w:val="single" w:sz="4" w:space="0" w:color="auto"/>
              <w:left w:val="single" w:sz="4" w:space="0" w:color="auto"/>
              <w:bottom w:val="single" w:sz="4" w:space="0" w:color="auto"/>
              <w:right w:val="single" w:sz="4" w:space="0" w:color="auto"/>
            </w:tcBorders>
            <w:vAlign w:val="center"/>
          </w:tcPr>
          <w:p w14:paraId="02C55037" w14:textId="77777777" w:rsidR="00AA2CA8" w:rsidRDefault="00AA2CA8" w:rsidP="00A54B8F">
            <w:pPr>
              <w:spacing w:line="360" w:lineRule="auto"/>
              <w:jc w:val="center"/>
              <w:rPr>
                <w:szCs w:val="21"/>
              </w:rPr>
            </w:pPr>
            <w:r>
              <w:rPr>
                <w:rFonts w:hint="eastAsia"/>
                <w:szCs w:val="21"/>
              </w:rPr>
              <w:t>电气</w:t>
            </w:r>
          </w:p>
        </w:tc>
        <w:tc>
          <w:tcPr>
            <w:tcW w:w="8100" w:type="dxa"/>
            <w:gridSpan w:val="2"/>
            <w:tcBorders>
              <w:top w:val="single" w:sz="4" w:space="0" w:color="auto"/>
              <w:left w:val="single" w:sz="4" w:space="0" w:color="auto"/>
              <w:bottom w:val="single" w:sz="4" w:space="0" w:color="auto"/>
              <w:right w:val="single" w:sz="4" w:space="0" w:color="auto"/>
            </w:tcBorders>
            <w:vAlign w:val="center"/>
          </w:tcPr>
          <w:p w14:paraId="66A2FEAF" w14:textId="77777777" w:rsidR="00AA2CA8" w:rsidRDefault="00AA2CA8" w:rsidP="00A54B8F">
            <w:pPr>
              <w:rPr>
                <w:szCs w:val="21"/>
              </w:rPr>
            </w:pPr>
            <w:r>
              <w:rPr>
                <w:rFonts w:hint="eastAsia"/>
                <w:szCs w:val="21"/>
              </w:rPr>
              <w:t>检查电气设备的工作状态、电机声音是否增大、震动是否增强，保护接地是否牢靠，电机及轴承温度是否升高、电机及电器元件是否有火花及异常声音、气味，电流、电压、功率及功率因素是否在指标范围内。</w:t>
            </w:r>
          </w:p>
        </w:tc>
        <w:tc>
          <w:tcPr>
            <w:tcW w:w="1800" w:type="dxa"/>
            <w:tcBorders>
              <w:top w:val="single" w:sz="4" w:space="0" w:color="auto"/>
              <w:left w:val="single" w:sz="4" w:space="0" w:color="auto"/>
              <w:bottom w:val="single" w:sz="4" w:space="0" w:color="auto"/>
              <w:right w:val="single" w:sz="4" w:space="0" w:color="auto"/>
            </w:tcBorders>
            <w:vAlign w:val="center"/>
          </w:tcPr>
          <w:p w14:paraId="16115BF7" w14:textId="77777777" w:rsidR="00AA2CA8" w:rsidRDefault="00AA2CA8" w:rsidP="00A54B8F">
            <w:pPr>
              <w:jc w:val="center"/>
              <w:rPr>
                <w:szCs w:val="21"/>
              </w:rPr>
            </w:pPr>
            <w:r>
              <w:rPr>
                <w:rFonts w:hint="eastAsia"/>
                <w:szCs w:val="21"/>
              </w:rPr>
              <w:t>依据安全操作法检查现场</w:t>
            </w:r>
          </w:p>
        </w:tc>
        <w:tc>
          <w:tcPr>
            <w:tcW w:w="1080" w:type="dxa"/>
            <w:tcBorders>
              <w:top w:val="single" w:sz="4" w:space="0" w:color="auto"/>
              <w:left w:val="single" w:sz="4" w:space="0" w:color="auto"/>
              <w:bottom w:val="single" w:sz="4" w:space="0" w:color="auto"/>
              <w:right w:val="single" w:sz="4" w:space="0" w:color="auto"/>
            </w:tcBorders>
            <w:vAlign w:val="center"/>
          </w:tcPr>
          <w:p w14:paraId="3301DBC9" w14:textId="77777777" w:rsidR="00AA2CA8" w:rsidRDefault="00AA2CA8" w:rsidP="00A54B8F">
            <w:pPr>
              <w:jc w:val="center"/>
              <w:rPr>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69598BAD" w14:textId="77777777" w:rsidR="00AA2CA8" w:rsidRDefault="00AA2CA8" w:rsidP="00A54B8F">
            <w:pPr>
              <w:jc w:val="center"/>
              <w:rPr>
                <w:szCs w:val="21"/>
              </w:rPr>
            </w:pPr>
          </w:p>
        </w:tc>
      </w:tr>
      <w:tr w:rsidR="00AA2CA8" w14:paraId="73F89D78" w14:textId="77777777" w:rsidTr="00A54B8F">
        <w:trPr>
          <w:trHeight w:val="285"/>
        </w:trPr>
        <w:tc>
          <w:tcPr>
            <w:tcW w:w="720" w:type="dxa"/>
            <w:tcBorders>
              <w:top w:val="single" w:sz="4" w:space="0" w:color="auto"/>
              <w:left w:val="single" w:sz="4" w:space="0" w:color="auto"/>
              <w:bottom w:val="single" w:sz="4" w:space="0" w:color="auto"/>
              <w:right w:val="single" w:sz="4" w:space="0" w:color="auto"/>
            </w:tcBorders>
            <w:vAlign w:val="center"/>
          </w:tcPr>
          <w:p w14:paraId="4798BD08" w14:textId="77777777" w:rsidR="00AA2CA8" w:rsidRDefault="00AA2CA8" w:rsidP="00A54B8F">
            <w:pPr>
              <w:spacing w:line="360" w:lineRule="auto"/>
              <w:jc w:val="center"/>
              <w:rPr>
                <w:szCs w:val="21"/>
              </w:rPr>
            </w:pPr>
            <w:r>
              <w:rPr>
                <w:szCs w:val="21"/>
              </w:rPr>
              <w:t>5</w:t>
            </w:r>
          </w:p>
        </w:tc>
        <w:tc>
          <w:tcPr>
            <w:tcW w:w="1080" w:type="dxa"/>
            <w:tcBorders>
              <w:top w:val="single" w:sz="4" w:space="0" w:color="auto"/>
              <w:left w:val="single" w:sz="4" w:space="0" w:color="auto"/>
              <w:bottom w:val="single" w:sz="4" w:space="0" w:color="auto"/>
              <w:right w:val="single" w:sz="4" w:space="0" w:color="auto"/>
            </w:tcBorders>
            <w:vAlign w:val="center"/>
          </w:tcPr>
          <w:p w14:paraId="4998BD3D" w14:textId="77777777" w:rsidR="00AA2CA8" w:rsidRDefault="00AA2CA8" w:rsidP="00A54B8F">
            <w:pPr>
              <w:spacing w:line="360" w:lineRule="auto"/>
              <w:jc w:val="center"/>
              <w:rPr>
                <w:szCs w:val="21"/>
              </w:rPr>
            </w:pPr>
            <w:r>
              <w:rPr>
                <w:rFonts w:hint="eastAsia"/>
                <w:szCs w:val="21"/>
              </w:rPr>
              <w:t>仪表</w:t>
            </w:r>
          </w:p>
        </w:tc>
        <w:tc>
          <w:tcPr>
            <w:tcW w:w="8100" w:type="dxa"/>
            <w:gridSpan w:val="2"/>
            <w:tcBorders>
              <w:top w:val="single" w:sz="4" w:space="0" w:color="auto"/>
              <w:left w:val="single" w:sz="4" w:space="0" w:color="auto"/>
              <w:bottom w:val="single" w:sz="4" w:space="0" w:color="auto"/>
              <w:right w:val="single" w:sz="4" w:space="0" w:color="auto"/>
            </w:tcBorders>
            <w:vAlign w:val="center"/>
          </w:tcPr>
          <w:p w14:paraId="03A0A521" w14:textId="77777777" w:rsidR="00AA2CA8" w:rsidRDefault="00AA2CA8" w:rsidP="00A54B8F">
            <w:pPr>
              <w:rPr>
                <w:szCs w:val="21"/>
              </w:rPr>
            </w:pPr>
            <w:r>
              <w:rPr>
                <w:rFonts w:hint="eastAsia"/>
                <w:szCs w:val="21"/>
              </w:rPr>
              <w:t>检查仪表的工作状态，检查仪表的指示是否准确，反应是否灵敏，一次表和二次表及阀门动作是否统一。在外在及内在条件变化的情况下仪表有什么变化，有无锈蚀、震动等潜在危险。</w:t>
            </w:r>
          </w:p>
        </w:tc>
        <w:tc>
          <w:tcPr>
            <w:tcW w:w="1800" w:type="dxa"/>
            <w:tcBorders>
              <w:top w:val="single" w:sz="4" w:space="0" w:color="auto"/>
              <w:left w:val="single" w:sz="4" w:space="0" w:color="auto"/>
              <w:bottom w:val="single" w:sz="4" w:space="0" w:color="auto"/>
              <w:right w:val="single" w:sz="4" w:space="0" w:color="auto"/>
            </w:tcBorders>
            <w:vAlign w:val="center"/>
          </w:tcPr>
          <w:p w14:paraId="44EB9FE8" w14:textId="77777777" w:rsidR="00AA2CA8" w:rsidRDefault="00AA2CA8" w:rsidP="00A54B8F">
            <w:pPr>
              <w:jc w:val="center"/>
              <w:rPr>
                <w:szCs w:val="21"/>
              </w:rPr>
            </w:pPr>
            <w:r>
              <w:rPr>
                <w:rFonts w:hint="eastAsia"/>
                <w:szCs w:val="21"/>
              </w:rPr>
              <w:t>依据安全操作法检查现场</w:t>
            </w:r>
          </w:p>
        </w:tc>
        <w:tc>
          <w:tcPr>
            <w:tcW w:w="1080" w:type="dxa"/>
            <w:tcBorders>
              <w:top w:val="single" w:sz="4" w:space="0" w:color="auto"/>
              <w:left w:val="single" w:sz="4" w:space="0" w:color="auto"/>
              <w:bottom w:val="single" w:sz="4" w:space="0" w:color="auto"/>
              <w:right w:val="single" w:sz="4" w:space="0" w:color="auto"/>
            </w:tcBorders>
            <w:vAlign w:val="center"/>
          </w:tcPr>
          <w:p w14:paraId="1E62549C" w14:textId="77777777" w:rsidR="00AA2CA8" w:rsidRDefault="00AA2CA8" w:rsidP="00A54B8F">
            <w:pPr>
              <w:jc w:val="center"/>
              <w:rPr>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3D54A988" w14:textId="77777777" w:rsidR="00AA2CA8" w:rsidRDefault="00AA2CA8" w:rsidP="00A54B8F">
            <w:pPr>
              <w:jc w:val="center"/>
              <w:rPr>
                <w:szCs w:val="21"/>
              </w:rPr>
            </w:pPr>
          </w:p>
        </w:tc>
      </w:tr>
      <w:tr w:rsidR="00AA2CA8" w14:paraId="3C6B0853" w14:textId="77777777" w:rsidTr="00A54B8F">
        <w:trPr>
          <w:trHeight w:val="285"/>
        </w:trPr>
        <w:tc>
          <w:tcPr>
            <w:tcW w:w="720" w:type="dxa"/>
            <w:tcBorders>
              <w:top w:val="single" w:sz="4" w:space="0" w:color="auto"/>
              <w:left w:val="single" w:sz="4" w:space="0" w:color="auto"/>
              <w:bottom w:val="single" w:sz="4" w:space="0" w:color="auto"/>
              <w:right w:val="single" w:sz="4" w:space="0" w:color="auto"/>
            </w:tcBorders>
            <w:vAlign w:val="center"/>
          </w:tcPr>
          <w:p w14:paraId="23BE0758" w14:textId="77777777" w:rsidR="00AA2CA8" w:rsidRDefault="00AA2CA8" w:rsidP="00A54B8F">
            <w:pPr>
              <w:spacing w:line="360" w:lineRule="auto"/>
              <w:jc w:val="center"/>
              <w:rPr>
                <w:szCs w:val="21"/>
              </w:rPr>
            </w:pPr>
            <w:r>
              <w:rPr>
                <w:szCs w:val="21"/>
              </w:rPr>
              <w:t>6</w:t>
            </w:r>
          </w:p>
        </w:tc>
        <w:tc>
          <w:tcPr>
            <w:tcW w:w="1080" w:type="dxa"/>
            <w:tcBorders>
              <w:top w:val="single" w:sz="4" w:space="0" w:color="auto"/>
              <w:left w:val="single" w:sz="4" w:space="0" w:color="auto"/>
              <w:bottom w:val="single" w:sz="4" w:space="0" w:color="auto"/>
              <w:right w:val="single" w:sz="4" w:space="0" w:color="auto"/>
            </w:tcBorders>
            <w:vAlign w:val="center"/>
          </w:tcPr>
          <w:p w14:paraId="4C2C9375" w14:textId="77777777" w:rsidR="00AA2CA8" w:rsidRDefault="00AA2CA8" w:rsidP="00A54B8F">
            <w:pPr>
              <w:spacing w:line="360" w:lineRule="auto"/>
              <w:jc w:val="center"/>
              <w:rPr>
                <w:szCs w:val="21"/>
              </w:rPr>
            </w:pPr>
            <w:r>
              <w:rPr>
                <w:rFonts w:hint="eastAsia"/>
                <w:szCs w:val="21"/>
              </w:rPr>
              <w:t>储罐区</w:t>
            </w:r>
          </w:p>
        </w:tc>
        <w:tc>
          <w:tcPr>
            <w:tcW w:w="8100" w:type="dxa"/>
            <w:gridSpan w:val="2"/>
            <w:tcBorders>
              <w:top w:val="single" w:sz="4" w:space="0" w:color="auto"/>
              <w:left w:val="single" w:sz="4" w:space="0" w:color="auto"/>
              <w:bottom w:val="single" w:sz="4" w:space="0" w:color="auto"/>
              <w:right w:val="single" w:sz="4" w:space="0" w:color="auto"/>
            </w:tcBorders>
            <w:vAlign w:val="center"/>
          </w:tcPr>
          <w:p w14:paraId="6521DD32" w14:textId="77777777" w:rsidR="00AA2CA8" w:rsidRDefault="00AA2CA8" w:rsidP="00A54B8F">
            <w:pPr>
              <w:rPr>
                <w:szCs w:val="21"/>
              </w:rPr>
            </w:pPr>
            <w:r>
              <w:rPr>
                <w:rFonts w:hint="eastAsia"/>
                <w:szCs w:val="21"/>
              </w:rPr>
              <w:t>检查储罐区是否有火源、临时接线等不安全情况，液位管是否有泄漏、腐蚀、堵塞、老化等现象，阀门、管道等是否有跑、冒、滴、漏，各储罐液位是否正常。</w:t>
            </w:r>
          </w:p>
        </w:tc>
        <w:tc>
          <w:tcPr>
            <w:tcW w:w="1800" w:type="dxa"/>
            <w:tcBorders>
              <w:top w:val="single" w:sz="4" w:space="0" w:color="auto"/>
              <w:left w:val="single" w:sz="4" w:space="0" w:color="auto"/>
              <w:bottom w:val="single" w:sz="4" w:space="0" w:color="auto"/>
              <w:right w:val="single" w:sz="4" w:space="0" w:color="auto"/>
            </w:tcBorders>
            <w:vAlign w:val="center"/>
          </w:tcPr>
          <w:p w14:paraId="5F2FC45E" w14:textId="77777777" w:rsidR="00AA2CA8" w:rsidRDefault="00AA2CA8" w:rsidP="00A54B8F">
            <w:pPr>
              <w:jc w:val="center"/>
              <w:rPr>
                <w:szCs w:val="21"/>
              </w:rPr>
            </w:pPr>
            <w:r>
              <w:rPr>
                <w:rFonts w:hint="eastAsia"/>
                <w:szCs w:val="21"/>
              </w:rPr>
              <w:t>依据安全操作法检查现场</w:t>
            </w:r>
          </w:p>
        </w:tc>
        <w:tc>
          <w:tcPr>
            <w:tcW w:w="1080" w:type="dxa"/>
            <w:tcBorders>
              <w:top w:val="single" w:sz="4" w:space="0" w:color="auto"/>
              <w:left w:val="single" w:sz="4" w:space="0" w:color="auto"/>
              <w:bottom w:val="single" w:sz="4" w:space="0" w:color="auto"/>
              <w:right w:val="single" w:sz="4" w:space="0" w:color="auto"/>
            </w:tcBorders>
            <w:vAlign w:val="center"/>
          </w:tcPr>
          <w:p w14:paraId="468D37FE" w14:textId="77777777" w:rsidR="00AA2CA8" w:rsidRDefault="00AA2CA8" w:rsidP="00A54B8F">
            <w:pPr>
              <w:jc w:val="center"/>
              <w:rPr>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32A9F00E" w14:textId="77777777" w:rsidR="00AA2CA8" w:rsidRDefault="00AA2CA8" w:rsidP="00A54B8F">
            <w:pPr>
              <w:jc w:val="center"/>
              <w:rPr>
                <w:szCs w:val="21"/>
              </w:rPr>
            </w:pPr>
          </w:p>
        </w:tc>
      </w:tr>
      <w:tr w:rsidR="00AA2CA8" w14:paraId="408610E2" w14:textId="77777777" w:rsidTr="00A54B8F">
        <w:trPr>
          <w:trHeight w:val="531"/>
        </w:trPr>
        <w:tc>
          <w:tcPr>
            <w:tcW w:w="720" w:type="dxa"/>
            <w:tcBorders>
              <w:top w:val="single" w:sz="4" w:space="0" w:color="auto"/>
              <w:left w:val="single" w:sz="4" w:space="0" w:color="auto"/>
              <w:bottom w:val="single" w:sz="4" w:space="0" w:color="auto"/>
              <w:right w:val="single" w:sz="4" w:space="0" w:color="auto"/>
            </w:tcBorders>
            <w:vAlign w:val="center"/>
          </w:tcPr>
          <w:p w14:paraId="712B3DAD" w14:textId="77777777" w:rsidR="00AA2CA8" w:rsidRDefault="00AA2CA8" w:rsidP="00A54B8F">
            <w:pPr>
              <w:spacing w:line="360" w:lineRule="auto"/>
              <w:jc w:val="center"/>
              <w:rPr>
                <w:szCs w:val="21"/>
              </w:rPr>
            </w:pPr>
            <w:r>
              <w:rPr>
                <w:szCs w:val="21"/>
              </w:rPr>
              <w:t>7</w:t>
            </w:r>
          </w:p>
        </w:tc>
        <w:tc>
          <w:tcPr>
            <w:tcW w:w="1080" w:type="dxa"/>
            <w:tcBorders>
              <w:top w:val="single" w:sz="4" w:space="0" w:color="auto"/>
              <w:left w:val="single" w:sz="4" w:space="0" w:color="auto"/>
              <w:bottom w:val="single" w:sz="4" w:space="0" w:color="auto"/>
              <w:right w:val="single" w:sz="4" w:space="0" w:color="auto"/>
            </w:tcBorders>
            <w:vAlign w:val="center"/>
          </w:tcPr>
          <w:p w14:paraId="22EA1AC6" w14:textId="77777777" w:rsidR="00AA2CA8" w:rsidRDefault="00AA2CA8" w:rsidP="00A54B8F">
            <w:pPr>
              <w:spacing w:line="360" w:lineRule="auto"/>
              <w:jc w:val="center"/>
              <w:rPr>
                <w:szCs w:val="21"/>
              </w:rPr>
            </w:pPr>
            <w:r>
              <w:rPr>
                <w:rFonts w:hint="eastAsia"/>
                <w:szCs w:val="21"/>
              </w:rPr>
              <w:t>其他</w:t>
            </w:r>
          </w:p>
        </w:tc>
        <w:tc>
          <w:tcPr>
            <w:tcW w:w="8100" w:type="dxa"/>
            <w:gridSpan w:val="2"/>
            <w:tcBorders>
              <w:top w:val="single" w:sz="4" w:space="0" w:color="auto"/>
              <w:left w:val="single" w:sz="4" w:space="0" w:color="auto"/>
              <w:bottom w:val="single" w:sz="4" w:space="0" w:color="auto"/>
              <w:right w:val="single" w:sz="4" w:space="0" w:color="auto"/>
            </w:tcBorders>
            <w:vAlign w:val="center"/>
          </w:tcPr>
          <w:p w14:paraId="0A11DA67" w14:textId="77777777" w:rsidR="00AA2CA8" w:rsidRDefault="00AA2CA8" w:rsidP="00A54B8F">
            <w:pPr>
              <w:rPr>
                <w:szCs w:val="21"/>
              </w:rPr>
            </w:pPr>
            <w:r>
              <w:rPr>
                <w:rFonts w:hint="eastAsia"/>
                <w:szCs w:val="21"/>
              </w:rPr>
              <w:t>辖区内是否有外来施工队伍，施工是否影响正常操作，进出是否需要戴安全帽等。</w:t>
            </w:r>
          </w:p>
        </w:tc>
        <w:tc>
          <w:tcPr>
            <w:tcW w:w="1800" w:type="dxa"/>
            <w:tcBorders>
              <w:top w:val="single" w:sz="4" w:space="0" w:color="auto"/>
              <w:left w:val="single" w:sz="4" w:space="0" w:color="auto"/>
              <w:bottom w:val="single" w:sz="4" w:space="0" w:color="auto"/>
              <w:right w:val="single" w:sz="4" w:space="0" w:color="auto"/>
            </w:tcBorders>
            <w:vAlign w:val="center"/>
          </w:tcPr>
          <w:p w14:paraId="69F444EF" w14:textId="77777777" w:rsidR="00AA2CA8" w:rsidRDefault="00AA2CA8" w:rsidP="00A54B8F">
            <w:pPr>
              <w:spacing w:line="360" w:lineRule="auto"/>
              <w:jc w:val="center"/>
              <w:rPr>
                <w:szCs w:val="21"/>
              </w:rPr>
            </w:pPr>
            <w:r>
              <w:rPr>
                <w:rFonts w:hint="eastAsia"/>
                <w:szCs w:val="21"/>
              </w:rPr>
              <w:t>检查现场</w:t>
            </w:r>
          </w:p>
        </w:tc>
        <w:tc>
          <w:tcPr>
            <w:tcW w:w="1080" w:type="dxa"/>
            <w:tcBorders>
              <w:top w:val="single" w:sz="4" w:space="0" w:color="auto"/>
              <w:left w:val="single" w:sz="4" w:space="0" w:color="auto"/>
              <w:bottom w:val="single" w:sz="4" w:space="0" w:color="auto"/>
              <w:right w:val="single" w:sz="4" w:space="0" w:color="auto"/>
            </w:tcBorders>
          </w:tcPr>
          <w:p w14:paraId="5B056269" w14:textId="77777777" w:rsidR="00AA2CA8" w:rsidRDefault="00AA2CA8" w:rsidP="00A54B8F">
            <w:pPr>
              <w:spacing w:line="360" w:lineRule="auto"/>
              <w:rPr>
                <w:szCs w:val="21"/>
              </w:rPr>
            </w:pPr>
          </w:p>
        </w:tc>
        <w:tc>
          <w:tcPr>
            <w:tcW w:w="1980" w:type="dxa"/>
            <w:tcBorders>
              <w:top w:val="single" w:sz="4" w:space="0" w:color="auto"/>
              <w:left w:val="single" w:sz="4" w:space="0" w:color="auto"/>
              <w:bottom w:val="single" w:sz="4" w:space="0" w:color="auto"/>
              <w:right w:val="single" w:sz="4" w:space="0" w:color="auto"/>
            </w:tcBorders>
          </w:tcPr>
          <w:p w14:paraId="789D2AF6" w14:textId="77777777" w:rsidR="00AA2CA8" w:rsidRDefault="00AA2CA8" w:rsidP="00A54B8F">
            <w:pPr>
              <w:spacing w:line="360" w:lineRule="auto"/>
              <w:rPr>
                <w:szCs w:val="21"/>
              </w:rPr>
            </w:pPr>
          </w:p>
        </w:tc>
      </w:tr>
      <w:tr w:rsidR="00AA2CA8" w14:paraId="1FF4FE97" w14:textId="77777777" w:rsidTr="00A54B8F">
        <w:trPr>
          <w:trHeight w:val="553"/>
        </w:trPr>
        <w:tc>
          <w:tcPr>
            <w:tcW w:w="720" w:type="dxa"/>
            <w:tcBorders>
              <w:top w:val="single" w:sz="4" w:space="0" w:color="auto"/>
              <w:left w:val="single" w:sz="4" w:space="0" w:color="auto"/>
              <w:bottom w:val="single" w:sz="4" w:space="0" w:color="auto"/>
              <w:right w:val="single" w:sz="4" w:space="0" w:color="auto"/>
            </w:tcBorders>
            <w:vAlign w:val="center"/>
          </w:tcPr>
          <w:p w14:paraId="72428F22" w14:textId="77777777" w:rsidR="00AA2CA8" w:rsidRDefault="00AA2CA8" w:rsidP="00A54B8F">
            <w:pPr>
              <w:spacing w:line="360" w:lineRule="auto"/>
              <w:jc w:val="center"/>
              <w:rPr>
                <w:szCs w:val="21"/>
              </w:rPr>
            </w:pPr>
            <w:r>
              <w:rPr>
                <w:szCs w:val="21"/>
              </w:rPr>
              <w:t>8</w:t>
            </w:r>
          </w:p>
        </w:tc>
        <w:tc>
          <w:tcPr>
            <w:tcW w:w="1080" w:type="dxa"/>
            <w:tcBorders>
              <w:top w:val="single" w:sz="4" w:space="0" w:color="auto"/>
              <w:left w:val="single" w:sz="4" w:space="0" w:color="auto"/>
              <w:bottom w:val="single" w:sz="4" w:space="0" w:color="auto"/>
              <w:right w:val="single" w:sz="4" w:space="0" w:color="auto"/>
            </w:tcBorders>
            <w:vAlign w:val="center"/>
          </w:tcPr>
          <w:p w14:paraId="7E79EDCE" w14:textId="77777777" w:rsidR="00AA2CA8" w:rsidRDefault="00AA2CA8" w:rsidP="00A54B8F">
            <w:pPr>
              <w:spacing w:line="360" w:lineRule="auto"/>
              <w:jc w:val="center"/>
              <w:rPr>
                <w:szCs w:val="21"/>
              </w:rPr>
            </w:pPr>
            <w:r>
              <w:rPr>
                <w:rFonts w:hint="eastAsia"/>
                <w:szCs w:val="21"/>
              </w:rPr>
              <w:t>备注</w:t>
            </w:r>
          </w:p>
        </w:tc>
        <w:tc>
          <w:tcPr>
            <w:tcW w:w="12960" w:type="dxa"/>
            <w:gridSpan w:val="5"/>
            <w:tcBorders>
              <w:top w:val="single" w:sz="4" w:space="0" w:color="auto"/>
              <w:left w:val="single" w:sz="4" w:space="0" w:color="auto"/>
              <w:bottom w:val="single" w:sz="4" w:space="0" w:color="auto"/>
              <w:right w:val="single" w:sz="4" w:space="0" w:color="auto"/>
            </w:tcBorders>
            <w:vAlign w:val="center"/>
          </w:tcPr>
          <w:p w14:paraId="26A4EBC0" w14:textId="77777777" w:rsidR="00AA2CA8" w:rsidRDefault="00AA2CA8" w:rsidP="00A54B8F">
            <w:pPr>
              <w:spacing w:line="360" w:lineRule="auto"/>
              <w:rPr>
                <w:szCs w:val="21"/>
              </w:rPr>
            </w:pPr>
          </w:p>
        </w:tc>
      </w:tr>
    </w:tbl>
    <w:p w14:paraId="14D7B888" w14:textId="77777777" w:rsidR="00AA2CA8" w:rsidRDefault="00AA2CA8" w:rsidP="00AA2CA8">
      <w:pPr>
        <w:pStyle w:val="1"/>
        <w:spacing w:line="400" w:lineRule="exact"/>
        <w:jc w:val="center"/>
        <w:rPr>
          <w:rFonts w:ascii="宋体" w:hAnsi="宋体"/>
          <w:sz w:val="32"/>
          <w:szCs w:val="32"/>
        </w:rPr>
        <w:sectPr w:rsidR="00AA2CA8" w:rsidSect="00A54B8F">
          <w:pgSz w:w="11906" w:h="16838"/>
          <w:pgMar w:top="1191" w:right="1191" w:bottom="1361" w:left="1361" w:header="851" w:footer="737" w:gutter="284"/>
          <w:paperSrc w:first="7" w:other="7"/>
          <w:cols w:space="720"/>
          <w:docGrid w:linePitch="312"/>
        </w:sectPr>
      </w:pPr>
    </w:p>
    <w:p w14:paraId="32CEEC6F" w14:textId="77777777" w:rsidR="00AA2CA8" w:rsidRDefault="00AA2CA8" w:rsidP="00CD53D6"/>
    <w:p w14:paraId="47512C8D" w14:textId="77777777" w:rsidR="002D187D" w:rsidRDefault="002D187D" w:rsidP="003D6A99">
      <w:pPr>
        <w:pStyle w:val="12"/>
        <w:spacing w:before="0" w:after="0" w:line="460" w:lineRule="exact"/>
        <w:ind w:left="2" w:firstLineChars="466" w:firstLine="1310"/>
        <w:outlineLvl w:val="0"/>
        <w:rPr>
          <w:b w:val="0"/>
          <w:bCs w:val="0"/>
        </w:rPr>
      </w:pPr>
      <w:bookmarkStart w:id="261" w:name="_Toc334616263"/>
      <w:bookmarkStart w:id="262" w:name="_Toc391046420"/>
      <w:r w:rsidRPr="003D6A99">
        <w:rPr>
          <w:rFonts w:hint="eastAsia"/>
          <w:bCs w:val="0"/>
        </w:rPr>
        <w:t>表11.11 安全检查发现不符合项整改情况落实记录</w:t>
      </w:r>
      <w:bookmarkEnd w:id="261"/>
      <w:bookmarkEnd w:id="262"/>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3"/>
        <w:gridCol w:w="2516"/>
        <w:gridCol w:w="2126"/>
        <w:gridCol w:w="1843"/>
        <w:gridCol w:w="1559"/>
        <w:gridCol w:w="2551"/>
        <w:gridCol w:w="1559"/>
        <w:gridCol w:w="993"/>
        <w:gridCol w:w="992"/>
      </w:tblGrid>
      <w:tr w:rsidR="00AA49F4" w14:paraId="581C4E1C" w14:textId="77777777" w:rsidTr="00AA49F4">
        <w:trPr>
          <w:trHeight w:val="1046"/>
        </w:trPr>
        <w:tc>
          <w:tcPr>
            <w:tcW w:w="853" w:type="dxa"/>
            <w:vAlign w:val="center"/>
          </w:tcPr>
          <w:p w14:paraId="1026E8FA" w14:textId="77777777" w:rsidR="00AA49F4" w:rsidRDefault="00AA49F4" w:rsidP="00A54B8F">
            <w:pPr>
              <w:jc w:val="center"/>
              <w:rPr>
                <w:rFonts w:ascii="宋体" w:hAnsi="宋体"/>
                <w:sz w:val="24"/>
              </w:rPr>
            </w:pPr>
            <w:r>
              <w:rPr>
                <w:rFonts w:ascii="宋体" w:hAnsi="宋体" w:hint="eastAsia"/>
                <w:sz w:val="24"/>
              </w:rPr>
              <w:t>序号</w:t>
            </w:r>
          </w:p>
        </w:tc>
        <w:tc>
          <w:tcPr>
            <w:tcW w:w="2516" w:type="dxa"/>
            <w:vAlign w:val="center"/>
          </w:tcPr>
          <w:p w14:paraId="3FC48ACC" w14:textId="77777777" w:rsidR="00AA49F4" w:rsidRDefault="00AA49F4" w:rsidP="00A54B8F">
            <w:pPr>
              <w:jc w:val="center"/>
              <w:rPr>
                <w:rFonts w:ascii="宋体" w:hAnsi="宋体"/>
                <w:sz w:val="24"/>
              </w:rPr>
            </w:pPr>
            <w:r>
              <w:rPr>
                <w:rFonts w:ascii="宋体" w:hAnsi="宋体" w:hint="eastAsia"/>
                <w:sz w:val="24"/>
              </w:rPr>
              <w:t>不符合项内容描述</w:t>
            </w:r>
          </w:p>
        </w:tc>
        <w:tc>
          <w:tcPr>
            <w:tcW w:w="2126" w:type="dxa"/>
            <w:vAlign w:val="center"/>
          </w:tcPr>
          <w:p w14:paraId="720D94FD" w14:textId="77777777" w:rsidR="00AA49F4" w:rsidRDefault="00AA49F4" w:rsidP="00AA49F4">
            <w:pPr>
              <w:jc w:val="center"/>
              <w:rPr>
                <w:rFonts w:ascii="宋体" w:hAnsi="宋体"/>
                <w:sz w:val="24"/>
              </w:rPr>
            </w:pPr>
            <w:r>
              <w:rPr>
                <w:rFonts w:ascii="宋体" w:hAnsi="宋体" w:hint="eastAsia"/>
                <w:sz w:val="24"/>
              </w:rPr>
              <w:t>检查类型（综合/专业/日常/节假）</w:t>
            </w:r>
          </w:p>
        </w:tc>
        <w:tc>
          <w:tcPr>
            <w:tcW w:w="1843" w:type="dxa"/>
            <w:vAlign w:val="center"/>
          </w:tcPr>
          <w:p w14:paraId="0E19A8CC" w14:textId="77777777" w:rsidR="00AA49F4" w:rsidRDefault="00AA49F4" w:rsidP="00A54B8F">
            <w:pPr>
              <w:jc w:val="center"/>
              <w:rPr>
                <w:rFonts w:ascii="宋体" w:hAnsi="宋体"/>
                <w:sz w:val="24"/>
              </w:rPr>
            </w:pPr>
            <w:r>
              <w:rPr>
                <w:rFonts w:ascii="宋体" w:hAnsi="宋体" w:hint="eastAsia"/>
                <w:sz w:val="24"/>
              </w:rPr>
              <w:t>检查时间</w:t>
            </w:r>
          </w:p>
        </w:tc>
        <w:tc>
          <w:tcPr>
            <w:tcW w:w="1559" w:type="dxa"/>
            <w:vAlign w:val="center"/>
          </w:tcPr>
          <w:p w14:paraId="096D4965" w14:textId="77777777" w:rsidR="00AA49F4" w:rsidRDefault="00AA49F4" w:rsidP="00A54B8F">
            <w:pPr>
              <w:jc w:val="center"/>
              <w:rPr>
                <w:rFonts w:ascii="宋体" w:hAnsi="宋体"/>
                <w:sz w:val="24"/>
              </w:rPr>
            </w:pPr>
            <w:r>
              <w:rPr>
                <w:rFonts w:ascii="宋体" w:hAnsi="宋体" w:hint="eastAsia"/>
                <w:sz w:val="24"/>
              </w:rPr>
              <w:t>预计整改落实完成时间</w:t>
            </w:r>
          </w:p>
        </w:tc>
        <w:tc>
          <w:tcPr>
            <w:tcW w:w="2551" w:type="dxa"/>
            <w:vAlign w:val="center"/>
          </w:tcPr>
          <w:p w14:paraId="40A54C68" w14:textId="77777777" w:rsidR="00AA49F4" w:rsidRDefault="00AA49F4" w:rsidP="00DA3E1D">
            <w:pPr>
              <w:jc w:val="center"/>
              <w:rPr>
                <w:rFonts w:ascii="宋体" w:hAnsi="宋体"/>
                <w:sz w:val="24"/>
              </w:rPr>
            </w:pPr>
            <w:r>
              <w:rPr>
                <w:rFonts w:ascii="宋体" w:hAnsi="宋体" w:hint="eastAsia"/>
                <w:sz w:val="24"/>
              </w:rPr>
              <w:t>实际整改完成时间及整改效果（合格或不合格）</w:t>
            </w:r>
          </w:p>
        </w:tc>
        <w:tc>
          <w:tcPr>
            <w:tcW w:w="1559" w:type="dxa"/>
            <w:vAlign w:val="center"/>
          </w:tcPr>
          <w:p w14:paraId="20710BC6" w14:textId="77777777" w:rsidR="00AA49F4" w:rsidRDefault="00AA49F4" w:rsidP="00A54B8F">
            <w:pPr>
              <w:jc w:val="center"/>
              <w:rPr>
                <w:rFonts w:ascii="宋体" w:hAnsi="宋体"/>
                <w:sz w:val="24"/>
              </w:rPr>
            </w:pPr>
            <w:r>
              <w:rPr>
                <w:rFonts w:ascii="宋体" w:hAnsi="宋体" w:hint="eastAsia"/>
                <w:sz w:val="24"/>
              </w:rPr>
              <w:t>整改落实责任人</w:t>
            </w:r>
          </w:p>
        </w:tc>
        <w:tc>
          <w:tcPr>
            <w:tcW w:w="993" w:type="dxa"/>
            <w:vAlign w:val="center"/>
          </w:tcPr>
          <w:p w14:paraId="2BDD642D" w14:textId="77777777" w:rsidR="00AA49F4" w:rsidRDefault="00AA49F4" w:rsidP="00A54B8F">
            <w:pPr>
              <w:jc w:val="center"/>
              <w:rPr>
                <w:rFonts w:ascii="宋体" w:hAnsi="宋体"/>
                <w:sz w:val="24"/>
              </w:rPr>
            </w:pPr>
            <w:r>
              <w:rPr>
                <w:rFonts w:ascii="宋体" w:hAnsi="宋体" w:hint="eastAsia"/>
                <w:sz w:val="24"/>
              </w:rPr>
              <w:t>复查人</w:t>
            </w:r>
          </w:p>
        </w:tc>
        <w:tc>
          <w:tcPr>
            <w:tcW w:w="992" w:type="dxa"/>
            <w:vAlign w:val="center"/>
          </w:tcPr>
          <w:p w14:paraId="6758E37E" w14:textId="77777777" w:rsidR="00AA49F4" w:rsidRDefault="00AA49F4" w:rsidP="00A54B8F">
            <w:pPr>
              <w:jc w:val="center"/>
              <w:rPr>
                <w:rFonts w:ascii="宋体" w:hAnsi="宋体"/>
                <w:sz w:val="24"/>
              </w:rPr>
            </w:pPr>
            <w:r>
              <w:rPr>
                <w:rFonts w:ascii="宋体" w:hAnsi="宋体" w:hint="eastAsia"/>
                <w:sz w:val="24"/>
              </w:rPr>
              <w:t>备注</w:t>
            </w:r>
          </w:p>
        </w:tc>
      </w:tr>
      <w:tr w:rsidR="00AA49F4" w14:paraId="3F13AD7C" w14:textId="77777777" w:rsidTr="00AA49F4">
        <w:trPr>
          <w:trHeight w:val="713"/>
        </w:trPr>
        <w:tc>
          <w:tcPr>
            <w:tcW w:w="853" w:type="dxa"/>
            <w:vAlign w:val="center"/>
          </w:tcPr>
          <w:p w14:paraId="50ED733E" w14:textId="77777777" w:rsidR="00AA49F4" w:rsidRDefault="00AA49F4" w:rsidP="00A54B8F">
            <w:pPr>
              <w:jc w:val="center"/>
              <w:rPr>
                <w:rFonts w:ascii="宋体" w:hAnsi="宋体"/>
                <w:sz w:val="24"/>
              </w:rPr>
            </w:pPr>
          </w:p>
        </w:tc>
        <w:tc>
          <w:tcPr>
            <w:tcW w:w="2516" w:type="dxa"/>
            <w:vAlign w:val="center"/>
          </w:tcPr>
          <w:p w14:paraId="406B0104" w14:textId="77777777" w:rsidR="00AA49F4" w:rsidRDefault="00AA49F4" w:rsidP="00A54B8F">
            <w:pPr>
              <w:jc w:val="center"/>
              <w:rPr>
                <w:rFonts w:ascii="宋体" w:hAnsi="宋体"/>
                <w:sz w:val="24"/>
              </w:rPr>
            </w:pPr>
          </w:p>
        </w:tc>
        <w:tc>
          <w:tcPr>
            <w:tcW w:w="2126" w:type="dxa"/>
            <w:vAlign w:val="center"/>
          </w:tcPr>
          <w:p w14:paraId="6412DB14" w14:textId="77777777" w:rsidR="00AA49F4" w:rsidRDefault="00AA49F4" w:rsidP="00AA49F4">
            <w:pPr>
              <w:jc w:val="center"/>
              <w:rPr>
                <w:rFonts w:ascii="宋体" w:hAnsi="宋体"/>
                <w:sz w:val="24"/>
              </w:rPr>
            </w:pPr>
          </w:p>
        </w:tc>
        <w:tc>
          <w:tcPr>
            <w:tcW w:w="1843" w:type="dxa"/>
            <w:vAlign w:val="center"/>
          </w:tcPr>
          <w:p w14:paraId="426B8C4C" w14:textId="77777777" w:rsidR="00AA49F4" w:rsidRDefault="00AA49F4" w:rsidP="00A54B8F">
            <w:pPr>
              <w:jc w:val="center"/>
              <w:rPr>
                <w:rFonts w:ascii="宋体" w:hAnsi="宋体"/>
                <w:sz w:val="24"/>
              </w:rPr>
            </w:pPr>
          </w:p>
        </w:tc>
        <w:tc>
          <w:tcPr>
            <w:tcW w:w="1559" w:type="dxa"/>
            <w:vAlign w:val="center"/>
          </w:tcPr>
          <w:p w14:paraId="32F20704" w14:textId="77777777" w:rsidR="00AA49F4" w:rsidRDefault="00AA49F4" w:rsidP="00A54B8F">
            <w:pPr>
              <w:jc w:val="center"/>
              <w:rPr>
                <w:rFonts w:ascii="宋体" w:hAnsi="宋体"/>
                <w:sz w:val="24"/>
              </w:rPr>
            </w:pPr>
          </w:p>
        </w:tc>
        <w:tc>
          <w:tcPr>
            <w:tcW w:w="2551" w:type="dxa"/>
            <w:vAlign w:val="center"/>
          </w:tcPr>
          <w:p w14:paraId="0A040244" w14:textId="77777777" w:rsidR="00AA49F4" w:rsidRDefault="00AA49F4" w:rsidP="00A54B8F">
            <w:pPr>
              <w:jc w:val="center"/>
              <w:rPr>
                <w:rFonts w:ascii="宋体" w:hAnsi="宋体"/>
                <w:sz w:val="24"/>
              </w:rPr>
            </w:pPr>
          </w:p>
        </w:tc>
        <w:tc>
          <w:tcPr>
            <w:tcW w:w="1559" w:type="dxa"/>
            <w:vAlign w:val="center"/>
          </w:tcPr>
          <w:p w14:paraId="56D7AE10" w14:textId="77777777" w:rsidR="00AA49F4" w:rsidRDefault="00AA49F4" w:rsidP="00A54B8F">
            <w:pPr>
              <w:jc w:val="center"/>
              <w:rPr>
                <w:rFonts w:ascii="宋体" w:hAnsi="宋体"/>
                <w:sz w:val="24"/>
              </w:rPr>
            </w:pPr>
          </w:p>
        </w:tc>
        <w:tc>
          <w:tcPr>
            <w:tcW w:w="993" w:type="dxa"/>
            <w:vAlign w:val="center"/>
          </w:tcPr>
          <w:p w14:paraId="2B3D80F8" w14:textId="77777777" w:rsidR="00AA49F4" w:rsidRDefault="00AA49F4" w:rsidP="00A54B8F">
            <w:pPr>
              <w:jc w:val="center"/>
              <w:rPr>
                <w:rFonts w:ascii="宋体" w:hAnsi="宋体"/>
                <w:sz w:val="24"/>
              </w:rPr>
            </w:pPr>
          </w:p>
        </w:tc>
        <w:tc>
          <w:tcPr>
            <w:tcW w:w="992" w:type="dxa"/>
            <w:vAlign w:val="center"/>
          </w:tcPr>
          <w:p w14:paraId="718965CF" w14:textId="77777777" w:rsidR="00AA49F4" w:rsidRDefault="00AA49F4" w:rsidP="00A54B8F">
            <w:pPr>
              <w:jc w:val="center"/>
              <w:rPr>
                <w:rFonts w:ascii="宋体" w:hAnsi="宋体"/>
                <w:sz w:val="24"/>
              </w:rPr>
            </w:pPr>
          </w:p>
        </w:tc>
      </w:tr>
      <w:tr w:rsidR="00AA49F4" w14:paraId="3F6DC15E" w14:textId="77777777" w:rsidTr="00AA49F4">
        <w:trPr>
          <w:trHeight w:val="748"/>
        </w:trPr>
        <w:tc>
          <w:tcPr>
            <w:tcW w:w="853" w:type="dxa"/>
            <w:vAlign w:val="center"/>
          </w:tcPr>
          <w:p w14:paraId="70F34E7A" w14:textId="77777777" w:rsidR="00AA49F4" w:rsidRDefault="00AA49F4" w:rsidP="00A54B8F">
            <w:pPr>
              <w:jc w:val="center"/>
              <w:rPr>
                <w:rFonts w:ascii="宋体" w:hAnsi="宋体"/>
                <w:sz w:val="24"/>
              </w:rPr>
            </w:pPr>
          </w:p>
        </w:tc>
        <w:tc>
          <w:tcPr>
            <w:tcW w:w="2516" w:type="dxa"/>
            <w:vAlign w:val="center"/>
          </w:tcPr>
          <w:p w14:paraId="411695C2" w14:textId="77777777" w:rsidR="00AA49F4" w:rsidRDefault="00AA49F4" w:rsidP="00A54B8F">
            <w:pPr>
              <w:jc w:val="center"/>
              <w:rPr>
                <w:rFonts w:ascii="宋体" w:hAnsi="宋体"/>
                <w:sz w:val="24"/>
              </w:rPr>
            </w:pPr>
          </w:p>
        </w:tc>
        <w:tc>
          <w:tcPr>
            <w:tcW w:w="2126" w:type="dxa"/>
            <w:vAlign w:val="center"/>
          </w:tcPr>
          <w:p w14:paraId="1A7BFBA3" w14:textId="77777777" w:rsidR="00AA49F4" w:rsidRDefault="00AA49F4" w:rsidP="00AA49F4">
            <w:pPr>
              <w:jc w:val="center"/>
              <w:rPr>
                <w:rFonts w:ascii="宋体" w:hAnsi="宋体"/>
                <w:sz w:val="24"/>
              </w:rPr>
            </w:pPr>
          </w:p>
        </w:tc>
        <w:tc>
          <w:tcPr>
            <w:tcW w:w="1843" w:type="dxa"/>
            <w:vAlign w:val="center"/>
          </w:tcPr>
          <w:p w14:paraId="21714C9F" w14:textId="77777777" w:rsidR="00AA49F4" w:rsidRDefault="00AA49F4" w:rsidP="00A54B8F">
            <w:pPr>
              <w:jc w:val="center"/>
              <w:rPr>
                <w:rFonts w:ascii="宋体" w:hAnsi="宋体"/>
                <w:sz w:val="24"/>
              </w:rPr>
            </w:pPr>
          </w:p>
        </w:tc>
        <w:tc>
          <w:tcPr>
            <w:tcW w:w="1559" w:type="dxa"/>
            <w:vAlign w:val="center"/>
          </w:tcPr>
          <w:p w14:paraId="12953047" w14:textId="77777777" w:rsidR="00AA49F4" w:rsidRDefault="00AA49F4" w:rsidP="00A54B8F">
            <w:pPr>
              <w:jc w:val="center"/>
              <w:rPr>
                <w:rFonts w:ascii="宋体" w:hAnsi="宋体"/>
                <w:sz w:val="24"/>
              </w:rPr>
            </w:pPr>
          </w:p>
        </w:tc>
        <w:tc>
          <w:tcPr>
            <w:tcW w:w="2551" w:type="dxa"/>
            <w:vAlign w:val="center"/>
          </w:tcPr>
          <w:p w14:paraId="0069D655" w14:textId="77777777" w:rsidR="00AA49F4" w:rsidRDefault="00AA49F4" w:rsidP="00A54B8F">
            <w:pPr>
              <w:jc w:val="center"/>
              <w:rPr>
                <w:rFonts w:ascii="宋体" w:hAnsi="宋体"/>
                <w:sz w:val="24"/>
              </w:rPr>
            </w:pPr>
          </w:p>
        </w:tc>
        <w:tc>
          <w:tcPr>
            <w:tcW w:w="1559" w:type="dxa"/>
            <w:vAlign w:val="center"/>
          </w:tcPr>
          <w:p w14:paraId="775039BE" w14:textId="77777777" w:rsidR="00AA49F4" w:rsidRDefault="00AA49F4" w:rsidP="00A54B8F">
            <w:pPr>
              <w:jc w:val="center"/>
              <w:rPr>
                <w:rFonts w:ascii="宋体" w:hAnsi="宋体"/>
                <w:sz w:val="24"/>
              </w:rPr>
            </w:pPr>
          </w:p>
        </w:tc>
        <w:tc>
          <w:tcPr>
            <w:tcW w:w="993" w:type="dxa"/>
            <w:vAlign w:val="center"/>
          </w:tcPr>
          <w:p w14:paraId="5BC41713" w14:textId="77777777" w:rsidR="00AA49F4" w:rsidRDefault="00AA49F4" w:rsidP="00A54B8F">
            <w:pPr>
              <w:jc w:val="center"/>
              <w:rPr>
                <w:rFonts w:ascii="宋体" w:hAnsi="宋体"/>
                <w:sz w:val="24"/>
              </w:rPr>
            </w:pPr>
          </w:p>
        </w:tc>
        <w:tc>
          <w:tcPr>
            <w:tcW w:w="992" w:type="dxa"/>
            <w:vAlign w:val="center"/>
          </w:tcPr>
          <w:p w14:paraId="0CB60F18" w14:textId="77777777" w:rsidR="00AA49F4" w:rsidRDefault="00AA49F4" w:rsidP="00A54B8F">
            <w:pPr>
              <w:jc w:val="center"/>
              <w:rPr>
                <w:rFonts w:ascii="宋体" w:hAnsi="宋体"/>
                <w:sz w:val="24"/>
              </w:rPr>
            </w:pPr>
          </w:p>
        </w:tc>
      </w:tr>
      <w:tr w:rsidR="00AA49F4" w14:paraId="50FFC24D" w14:textId="77777777" w:rsidTr="00AA49F4">
        <w:trPr>
          <w:trHeight w:val="713"/>
        </w:trPr>
        <w:tc>
          <w:tcPr>
            <w:tcW w:w="853" w:type="dxa"/>
            <w:vAlign w:val="center"/>
          </w:tcPr>
          <w:p w14:paraId="70A00F15" w14:textId="77777777" w:rsidR="00AA49F4" w:rsidRDefault="00AA49F4" w:rsidP="00A54B8F">
            <w:pPr>
              <w:jc w:val="center"/>
              <w:rPr>
                <w:rFonts w:ascii="宋体" w:hAnsi="宋体"/>
                <w:sz w:val="24"/>
              </w:rPr>
            </w:pPr>
          </w:p>
        </w:tc>
        <w:tc>
          <w:tcPr>
            <w:tcW w:w="2516" w:type="dxa"/>
            <w:vAlign w:val="center"/>
          </w:tcPr>
          <w:p w14:paraId="476F93F6" w14:textId="77777777" w:rsidR="00AA49F4" w:rsidRDefault="00AA49F4" w:rsidP="00A54B8F">
            <w:pPr>
              <w:jc w:val="center"/>
              <w:rPr>
                <w:rFonts w:ascii="宋体" w:hAnsi="宋体"/>
                <w:sz w:val="24"/>
              </w:rPr>
            </w:pPr>
          </w:p>
        </w:tc>
        <w:tc>
          <w:tcPr>
            <w:tcW w:w="2126" w:type="dxa"/>
            <w:vAlign w:val="center"/>
          </w:tcPr>
          <w:p w14:paraId="1E8C1D9C" w14:textId="77777777" w:rsidR="00AA49F4" w:rsidRDefault="00AA49F4" w:rsidP="00AA49F4">
            <w:pPr>
              <w:jc w:val="center"/>
              <w:rPr>
                <w:rFonts w:ascii="宋体" w:hAnsi="宋体"/>
                <w:sz w:val="24"/>
              </w:rPr>
            </w:pPr>
          </w:p>
        </w:tc>
        <w:tc>
          <w:tcPr>
            <w:tcW w:w="1843" w:type="dxa"/>
            <w:vAlign w:val="center"/>
          </w:tcPr>
          <w:p w14:paraId="0058A9F7" w14:textId="77777777" w:rsidR="00AA49F4" w:rsidRDefault="00AA49F4" w:rsidP="00A54B8F">
            <w:pPr>
              <w:jc w:val="center"/>
              <w:rPr>
                <w:rFonts w:ascii="宋体" w:hAnsi="宋体"/>
                <w:sz w:val="24"/>
              </w:rPr>
            </w:pPr>
          </w:p>
        </w:tc>
        <w:tc>
          <w:tcPr>
            <w:tcW w:w="1559" w:type="dxa"/>
            <w:vAlign w:val="center"/>
          </w:tcPr>
          <w:p w14:paraId="647D165C" w14:textId="77777777" w:rsidR="00AA49F4" w:rsidRDefault="00AA49F4" w:rsidP="00A54B8F">
            <w:pPr>
              <w:jc w:val="center"/>
              <w:rPr>
                <w:rFonts w:ascii="宋体" w:hAnsi="宋体"/>
                <w:sz w:val="24"/>
              </w:rPr>
            </w:pPr>
          </w:p>
        </w:tc>
        <w:tc>
          <w:tcPr>
            <w:tcW w:w="2551" w:type="dxa"/>
            <w:vAlign w:val="center"/>
          </w:tcPr>
          <w:p w14:paraId="2DCFB904" w14:textId="77777777" w:rsidR="00AA49F4" w:rsidRDefault="00AA49F4" w:rsidP="00A54B8F">
            <w:pPr>
              <w:jc w:val="center"/>
              <w:rPr>
                <w:rFonts w:ascii="宋体" w:hAnsi="宋体"/>
                <w:sz w:val="24"/>
              </w:rPr>
            </w:pPr>
          </w:p>
        </w:tc>
        <w:tc>
          <w:tcPr>
            <w:tcW w:w="1559" w:type="dxa"/>
            <w:vAlign w:val="center"/>
          </w:tcPr>
          <w:p w14:paraId="14F99E68" w14:textId="77777777" w:rsidR="00AA49F4" w:rsidRDefault="00AA49F4" w:rsidP="00A54B8F">
            <w:pPr>
              <w:jc w:val="center"/>
              <w:rPr>
                <w:rFonts w:ascii="宋体" w:hAnsi="宋体"/>
                <w:sz w:val="24"/>
              </w:rPr>
            </w:pPr>
          </w:p>
        </w:tc>
        <w:tc>
          <w:tcPr>
            <w:tcW w:w="993" w:type="dxa"/>
            <w:vAlign w:val="center"/>
          </w:tcPr>
          <w:p w14:paraId="473EA7FD" w14:textId="77777777" w:rsidR="00AA49F4" w:rsidRDefault="00AA49F4" w:rsidP="00A54B8F">
            <w:pPr>
              <w:jc w:val="center"/>
              <w:rPr>
                <w:rFonts w:ascii="宋体" w:hAnsi="宋体"/>
                <w:sz w:val="24"/>
              </w:rPr>
            </w:pPr>
          </w:p>
        </w:tc>
        <w:tc>
          <w:tcPr>
            <w:tcW w:w="992" w:type="dxa"/>
            <w:vAlign w:val="center"/>
          </w:tcPr>
          <w:p w14:paraId="49BF7531" w14:textId="77777777" w:rsidR="00AA49F4" w:rsidRDefault="00AA49F4" w:rsidP="00A54B8F">
            <w:pPr>
              <w:jc w:val="center"/>
              <w:rPr>
                <w:rFonts w:ascii="宋体" w:hAnsi="宋体"/>
                <w:sz w:val="24"/>
              </w:rPr>
            </w:pPr>
          </w:p>
        </w:tc>
      </w:tr>
      <w:tr w:rsidR="00AA49F4" w14:paraId="3080403C" w14:textId="77777777" w:rsidTr="00AA49F4">
        <w:trPr>
          <w:trHeight w:val="748"/>
        </w:trPr>
        <w:tc>
          <w:tcPr>
            <w:tcW w:w="853" w:type="dxa"/>
            <w:vAlign w:val="center"/>
          </w:tcPr>
          <w:p w14:paraId="7ECDD438" w14:textId="77777777" w:rsidR="00AA49F4" w:rsidRDefault="00AA49F4" w:rsidP="00A54B8F">
            <w:pPr>
              <w:jc w:val="center"/>
              <w:rPr>
                <w:rFonts w:ascii="宋体" w:hAnsi="宋体"/>
                <w:sz w:val="24"/>
              </w:rPr>
            </w:pPr>
          </w:p>
        </w:tc>
        <w:tc>
          <w:tcPr>
            <w:tcW w:w="2516" w:type="dxa"/>
            <w:vAlign w:val="center"/>
          </w:tcPr>
          <w:p w14:paraId="395356CA" w14:textId="77777777" w:rsidR="00AA49F4" w:rsidRDefault="00AA49F4" w:rsidP="00A54B8F">
            <w:pPr>
              <w:jc w:val="center"/>
              <w:rPr>
                <w:rFonts w:ascii="宋体" w:hAnsi="宋体"/>
                <w:sz w:val="24"/>
              </w:rPr>
            </w:pPr>
          </w:p>
        </w:tc>
        <w:tc>
          <w:tcPr>
            <w:tcW w:w="2126" w:type="dxa"/>
            <w:vAlign w:val="center"/>
          </w:tcPr>
          <w:p w14:paraId="4D355355" w14:textId="77777777" w:rsidR="00AA49F4" w:rsidRDefault="00AA49F4" w:rsidP="00AA49F4">
            <w:pPr>
              <w:jc w:val="center"/>
              <w:rPr>
                <w:rFonts w:ascii="宋体" w:hAnsi="宋体"/>
                <w:sz w:val="24"/>
              </w:rPr>
            </w:pPr>
          </w:p>
        </w:tc>
        <w:tc>
          <w:tcPr>
            <w:tcW w:w="1843" w:type="dxa"/>
            <w:vAlign w:val="center"/>
          </w:tcPr>
          <w:p w14:paraId="11CAB674" w14:textId="77777777" w:rsidR="00AA49F4" w:rsidRDefault="00AA49F4" w:rsidP="00A54B8F">
            <w:pPr>
              <w:jc w:val="center"/>
              <w:rPr>
                <w:rFonts w:ascii="宋体" w:hAnsi="宋体"/>
                <w:sz w:val="24"/>
              </w:rPr>
            </w:pPr>
          </w:p>
        </w:tc>
        <w:tc>
          <w:tcPr>
            <w:tcW w:w="1559" w:type="dxa"/>
            <w:vAlign w:val="center"/>
          </w:tcPr>
          <w:p w14:paraId="28C63A10" w14:textId="77777777" w:rsidR="00AA49F4" w:rsidRDefault="00AA49F4" w:rsidP="00A54B8F">
            <w:pPr>
              <w:jc w:val="center"/>
              <w:rPr>
                <w:rFonts w:ascii="宋体" w:hAnsi="宋体"/>
                <w:sz w:val="24"/>
              </w:rPr>
            </w:pPr>
          </w:p>
        </w:tc>
        <w:tc>
          <w:tcPr>
            <w:tcW w:w="2551" w:type="dxa"/>
            <w:vAlign w:val="center"/>
          </w:tcPr>
          <w:p w14:paraId="57AE3AF2" w14:textId="77777777" w:rsidR="00AA49F4" w:rsidRDefault="00AA49F4" w:rsidP="00A54B8F">
            <w:pPr>
              <w:jc w:val="center"/>
              <w:rPr>
                <w:rFonts w:ascii="宋体" w:hAnsi="宋体"/>
                <w:sz w:val="24"/>
              </w:rPr>
            </w:pPr>
          </w:p>
        </w:tc>
        <w:tc>
          <w:tcPr>
            <w:tcW w:w="1559" w:type="dxa"/>
            <w:vAlign w:val="center"/>
          </w:tcPr>
          <w:p w14:paraId="52184C86" w14:textId="77777777" w:rsidR="00AA49F4" w:rsidRDefault="00AA49F4" w:rsidP="00A54B8F">
            <w:pPr>
              <w:jc w:val="center"/>
              <w:rPr>
                <w:rFonts w:ascii="宋体" w:hAnsi="宋体"/>
                <w:sz w:val="24"/>
              </w:rPr>
            </w:pPr>
          </w:p>
        </w:tc>
        <w:tc>
          <w:tcPr>
            <w:tcW w:w="993" w:type="dxa"/>
            <w:vAlign w:val="center"/>
          </w:tcPr>
          <w:p w14:paraId="093C9F21" w14:textId="77777777" w:rsidR="00AA49F4" w:rsidRDefault="00AA49F4" w:rsidP="00A54B8F">
            <w:pPr>
              <w:jc w:val="center"/>
              <w:rPr>
                <w:rFonts w:ascii="宋体" w:hAnsi="宋体"/>
                <w:sz w:val="24"/>
              </w:rPr>
            </w:pPr>
          </w:p>
        </w:tc>
        <w:tc>
          <w:tcPr>
            <w:tcW w:w="992" w:type="dxa"/>
            <w:vAlign w:val="center"/>
          </w:tcPr>
          <w:p w14:paraId="75B15E6C" w14:textId="77777777" w:rsidR="00AA49F4" w:rsidRDefault="00AA49F4" w:rsidP="00A54B8F">
            <w:pPr>
              <w:jc w:val="center"/>
              <w:rPr>
                <w:rFonts w:ascii="宋体" w:hAnsi="宋体"/>
                <w:sz w:val="24"/>
              </w:rPr>
            </w:pPr>
          </w:p>
        </w:tc>
      </w:tr>
      <w:tr w:rsidR="00AA49F4" w14:paraId="110968B0" w14:textId="77777777" w:rsidTr="00AA49F4">
        <w:trPr>
          <w:trHeight w:val="713"/>
        </w:trPr>
        <w:tc>
          <w:tcPr>
            <w:tcW w:w="853" w:type="dxa"/>
            <w:vAlign w:val="center"/>
          </w:tcPr>
          <w:p w14:paraId="432CFFF5" w14:textId="77777777" w:rsidR="00AA49F4" w:rsidRDefault="00AA49F4" w:rsidP="00A54B8F">
            <w:pPr>
              <w:jc w:val="center"/>
              <w:rPr>
                <w:rFonts w:ascii="宋体" w:hAnsi="宋体"/>
                <w:sz w:val="24"/>
              </w:rPr>
            </w:pPr>
          </w:p>
        </w:tc>
        <w:tc>
          <w:tcPr>
            <w:tcW w:w="2516" w:type="dxa"/>
            <w:vAlign w:val="center"/>
          </w:tcPr>
          <w:p w14:paraId="306442C1" w14:textId="77777777" w:rsidR="00AA49F4" w:rsidRDefault="00AA49F4" w:rsidP="00A54B8F">
            <w:pPr>
              <w:jc w:val="center"/>
              <w:rPr>
                <w:rFonts w:ascii="宋体" w:hAnsi="宋体"/>
                <w:sz w:val="24"/>
              </w:rPr>
            </w:pPr>
          </w:p>
        </w:tc>
        <w:tc>
          <w:tcPr>
            <w:tcW w:w="2126" w:type="dxa"/>
            <w:vAlign w:val="center"/>
          </w:tcPr>
          <w:p w14:paraId="1161BD68" w14:textId="77777777" w:rsidR="00AA49F4" w:rsidRDefault="00AA49F4" w:rsidP="00AA49F4">
            <w:pPr>
              <w:jc w:val="center"/>
              <w:rPr>
                <w:rFonts w:ascii="宋体" w:hAnsi="宋体"/>
                <w:sz w:val="24"/>
              </w:rPr>
            </w:pPr>
          </w:p>
        </w:tc>
        <w:tc>
          <w:tcPr>
            <w:tcW w:w="1843" w:type="dxa"/>
            <w:vAlign w:val="center"/>
          </w:tcPr>
          <w:p w14:paraId="6DAC09B5" w14:textId="77777777" w:rsidR="00AA49F4" w:rsidRDefault="00AA49F4" w:rsidP="00A54B8F">
            <w:pPr>
              <w:jc w:val="center"/>
              <w:rPr>
                <w:rFonts w:ascii="宋体" w:hAnsi="宋体"/>
                <w:sz w:val="24"/>
              </w:rPr>
            </w:pPr>
          </w:p>
        </w:tc>
        <w:tc>
          <w:tcPr>
            <w:tcW w:w="1559" w:type="dxa"/>
            <w:vAlign w:val="center"/>
          </w:tcPr>
          <w:p w14:paraId="7BFD572B" w14:textId="77777777" w:rsidR="00AA49F4" w:rsidRDefault="00AA49F4" w:rsidP="00A54B8F">
            <w:pPr>
              <w:jc w:val="center"/>
              <w:rPr>
                <w:rFonts w:ascii="宋体" w:hAnsi="宋体"/>
                <w:sz w:val="24"/>
              </w:rPr>
            </w:pPr>
          </w:p>
        </w:tc>
        <w:tc>
          <w:tcPr>
            <w:tcW w:w="2551" w:type="dxa"/>
            <w:vAlign w:val="center"/>
          </w:tcPr>
          <w:p w14:paraId="4105F48C" w14:textId="77777777" w:rsidR="00AA49F4" w:rsidRDefault="00AA49F4" w:rsidP="00A54B8F">
            <w:pPr>
              <w:jc w:val="center"/>
              <w:rPr>
                <w:rFonts w:ascii="宋体" w:hAnsi="宋体"/>
                <w:sz w:val="24"/>
              </w:rPr>
            </w:pPr>
          </w:p>
        </w:tc>
        <w:tc>
          <w:tcPr>
            <w:tcW w:w="1559" w:type="dxa"/>
            <w:vAlign w:val="center"/>
          </w:tcPr>
          <w:p w14:paraId="1C83764E" w14:textId="77777777" w:rsidR="00AA49F4" w:rsidRDefault="00AA49F4" w:rsidP="00A54B8F">
            <w:pPr>
              <w:jc w:val="center"/>
              <w:rPr>
                <w:rFonts w:ascii="宋体" w:hAnsi="宋体"/>
                <w:sz w:val="24"/>
              </w:rPr>
            </w:pPr>
          </w:p>
        </w:tc>
        <w:tc>
          <w:tcPr>
            <w:tcW w:w="993" w:type="dxa"/>
            <w:vAlign w:val="center"/>
          </w:tcPr>
          <w:p w14:paraId="7A5E40D6" w14:textId="77777777" w:rsidR="00AA49F4" w:rsidRDefault="00AA49F4" w:rsidP="00A54B8F">
            <w:pPr>
              <w:jc w:val="center"/>
              <w:rPr>
                <w:rFonts w:ascii="宋体" w:hAnsi="宋体"/>
                <w:sz w:val="24"/>
              </w:rPr>
            </w:pPr>
          </w:p>
        </w:tc>
        <w:tc>
          <w:tcPr>
            <w:tcW w:w="992" w:type="dxa"/>
            <w:vAlign w:val="center"/>
          </w:tcPr>
          <w:p w14:paraId="0CEA3BEB" w14:textId="77777777" w:rsidR="00AA49F4" w:rsidRDefault="00AA49F4" w:rsidP="00A54B8F">
            <w:pPr>
              <w:jc w:val="center"/>
              <w:rPr>
                <w:rFonts w:ascii="宋体" w:hAnsi="宋体"/>
                <w:sz w:val="24"/>
              </w:rPr>
            </w:pPr>
          </w:p>
        </w:tc>
      </w:tr>
      <w:tr w:rsidR="00AA49F4" w14:paraId="0350F70F" w14:textId="77777777" w:rsidTr="00AA49F4">
        <w:trPr>
          <w:trHeight w:val="748"/>
        </w:trPr>
        <w:tc>
          <w:tcPr>
            <w:tcW w:w="853" w:type="dxa"/>
            <w:vAlign w:val="center"/>
          </w:tcPr>
          <w:p w14:paraId="3101D1E6" w14:textId="77777777" w:rsidR="00AA49F4" w:rsidRDefault="00AA49F4" w:rsidP="00A54B8F">
            <w:pPr>
              <w:jc w:val="center"/>
              <w:rPr>
                <w:rFonts w:ascii="宋体" w:hAnsi="宋体"/>
                <w:sz w:val="24"/>
              </w:rPr>
            </w:pPr>
          </w:p>
        </w:tc>
        <w:tc>
          <w:tcPr>
            <w:tcW w:w="2516" w:type="dxa"/>
            <w:vAlign w:val="center"/>
          </w:tcPr>
          <w:p w14:paraId="2DDE339B" w14:textId="77777777" w:rsidR="00AA49F4" w:rsidRDefault="00AA49F4" w:rsidP="00A54B8F">
            <w:pPr>
              <w:jc w:val="center"/>
              <w:rPr>
                <w:rFonts w:ascii="宋体" w:hAnsi="宋体"/>
                <w:sz w:val="24"/>
              </w:rPr>
            </w:pPr>
          </w:p>
        </w:tc>
        <w:tc>
          <w:tcPr>
            <w:tcW w:w="2126" w:type="dxa"/>
            <w:vAlign w:val="center"/>
          </w:tcPr>
          <w:p w14:paraId="406E8CFD" w14:textId="77777777" w:rsidR="00AA49F4" w:rsidRDefault="00AA49F4" w:rsidP="00AA49F4">
            <w:pPr>
              <w:jc w:val="center"/>
              <w:rPr>
                <w:rFonts w:ascii="宋体" w:hAnsi="宋体"/>
                <w:sz w:val="24"/>
              </w:rPr>
            </w:pPr>
          </w:p>
        </w:tc>
        <w:tc>
          <w:tcPr>
            <w:tcW w:w="1843" w:type="dxa"/>
            <w:vAlign w:val="center"/>
          </w:tcPr>
          <w:p w14:paraId="6C238AEB" w14:textId="77777777" w:rsidR="00AA49F4" w:rsidRDefault="00AA49F4" w:rsidP="00A54B8F">
            <w:pPr>
              <w:jc w:val="center"/>
              <w:rPr>
                <w:rFonts w:ascii="宋体" w:hAnsi="宋体"/>
                <w:sz w:val="24"/>
              </w:rPr>
            </w:pPr>
          </w:p>
        </w:tc>
        <w:tc>
          <w:tcPr>
            <w:tcW w:w="1559" w:type="dxa"/>
            <w:vAlign w:val="center"/>
          </w:tcPr>
          <w:p w14:paraId="2A953E60" w14:textId="77777777" w:rsidR="00AA49F4" w:rsidRDefault="00AA49F4" w:rsidP="00A54B8F">
            <w:pPr>
              <w:jc w:val="center"/>
              <w:rPr>
                <w:rFonts w:ascii="宋体" w:hAnsi="宋体"/>
                <w:sz w:val="24"/>
              </w:rPr>
            </w:pPr>
          </w:p>
        </w:tc>
        <w:tc>
          <w:tcPr>
            <w:tcW w:w="2551" w:type="dxa"/>
            <w:vAlign w:val="center"/>
          </w:tcPr>
          <w:p w14:paraId="3A86BD05" w14:textId="77777777" w:rsidR="00AA49F4" w:rsidRDefault="00AA49F4" w:rsidP="00A54B8F">
            <w:pPr>
              <w:jc w:val="center"/>
              <w:rPr>
                <w:rFonts w:ascii="宋体" w:hAnsi="宋体"/>
                <w:sz w:val="24"/>
              </w:rPr>
            </w:pPr>
          </w:p>
        </w:tc>
        <w:tc>
          <w:tcPr>
            <w:tcW w:w="1559" w:type="dxa"/>
            <w:vAlign w:val="center"/>
          </w:tcPr>
          <w:p w14:paraId="5E0E41FB" w14:textId="77777777" w:rsidR="00AA49F4" w:rsidRDefault="00AA49F4" w:rsidP="00A54B8F">
            <w:pPr>
              <w:jc w:val="center"/>
              <w:rPr>
                <w:rFonts w:ascii="宋体" w:hAnsi="宋体"/>
                <w:sz w:val="24"/>
              </w:rPr>
            </w:pPr>
          </w:p>
        </w:tc>
        <w:tc>
          <w:tcPr>
            <w:tcW w:w="993" w:type="dxa"/>
            <w:vAlign w:val="center"/>
          </w:tcPr>
          <w:p w14:paraId="640619DD" w14:textId="77777777" w:rsidR="00AA49F4" w:rsidRDefault="00AA49F4" w:rsidP="00A54B8F">
            <w:pPr>
              <w:jc w:val="center"/>
              <w:rPr>
                <w:rFonts w:ascii="宋体" w:hAnsi="宋体"/>
                <w:sz w:val="24"/>
              </w:rPr>
            </w:pPr>
          </w:p>
        </w:tc>
        <w:tc>
          <w:tcPr>
            <w:tcW w:w="992" w:type="dxa"/>
            <w:vAlign w:val="center"/>
          </w:tcPr>
          <w:p w14:paraId="591B31C3" w14:textId="77777777" w:rsidR="00AA49F4" w:rsidRDefault="00AA49F4" w:rsidP="00A54B8F">
            <w:pPr>
              <w:jc w:val="center"/>
              <w:rPr>
                <w:rFonts w:ascii="宋体" w:hAnsi="宋体"/>
                <w:sz w:val="24"/>
              </w:rPr>
            </w:pPr>
          </w:p>
        </w:tc>
      </w:tr>
      <w:tr w:rsidR="00AA49F4" w14:paraId="78D20C82" w14:textId="77777777" w:rsidTr="00AA49F4">
        <w:trPr>
          <w:trHeight w:val="713"/>
        </w:trPr>
        <w:tc>
          <w:tcPr>
            <w:tcW w:w="853" w:type="dxa"/>
            <w:vAlign w:val="center"/>
          </w:tcPr>
          <w:p w14:paraId="5422BF88" w14:textId="77777777" w:rsidR="00AA49F4" w:rsidRDefault="00AA49F4" w:rsidP="00A54B8F">
            <w:pPr>
              <w:jc w:val="center"/>
              <w:rPr>
                <w:rFonts w:ascii="宋体" w:hAnsi="宋体"/>
                <w:sz w:val="24"/>
              </w:rPr>
            </w:pPr>
          </w:p>
        </w:tc>
        <w:tc>
          <w:tcPr>
            <w:tcW w:w="2516" w:type="dxa"/>
            <w:vAlign w:val="center"/>
          </w:tcPr>
          <w:p w14:paraId="541AB061" w14:textId="77777777" w:rsidR="00AA49F4" w:rsidRDefault="00AA49F4" w:rsidP="00A54B8F">
            <w:pPr>
              <w:jc w:val="center"/>
              <w:rPr>
                <w:rFonts w:ascii="宋体" w:hAnsi="宋体"/>
                <w:sz w:val="24"/>
              </w:rPr>
            </w:pPr>
          </w:p>
        </w:tc>
        <w:tc>
          <w:tcPr>
            <w:tcW w:w="2126" w:type="dxa"/>
            <w:vAlign w:val="center"/>
          </w:tcPr>
          <w:p w14:paraId="1EED6044" w14:textId="77777777" w:rsidR="00AA49F4" w:rsidRDefault="00AA49F4" w:rsidP="00AA49F4">
            <w:pPr>
              <w:jc w:val="center"/>
              <w:rPr>
                <w:rFonts w:ascii="宋体" w:hAnsi="宋体"/>
                <w:sz w:val="24"/>
              </w:rPr>
            </w:pPr>
          </w:p>
        </w:tc>
        <w:tc>
          <w:tcPr>
            <w:tcW w:w="1843" w:type="dxa"/>
            <w:vAlign w:val="center"/>
          </w:tcPr>
          <w:p w14:paraId="1392E12E" w14:textId="77777777" w:rsidR="00AA49F4" w:rsidRDefault="00AA49F4" w:rsidP="00A54B8F">
            <w:pPr>
              <w:jc w:val="center"/>
              <w:rPr>
                <w:rFonts w:ascii="宋体" w:hAnsi="宋体"/>
                <w:sz w:val="24"/>
              </w:rPr>
            </w:pPr>
          </w:p>
        </w:tc>
        <w:tc>
          <w:tcPr>
            <w:tcW w:w="1559" w:type="dxa"/>
            <w:vAlign w:val="center"/>
          </w:tcPr>
          <w:p w14:paraId="04D55856" w14:textId="77777777" w:rsidR="00AA49F4" w:rsidRDefault="00AA49F4" w:rsidP="00A54B8F">
            <w:pPr>
              <w:jc w:val="center"/>
              <w:rPr>
                <w:rFonts w:ascii="宋体" w:hAnsi="宋体"/>
                <w:sz w:val="24"/>
              </w:rPr>
            </w:pPr>
          </w:p>
        </w:tc>
        <w:tc>
          <w:tcPr>
            <w:tcW w:w="2551" w:type="dxa"/>
            <w:vAlign w:val="center"/>
          </w:tcPr>
          <w:p w14:paraId="07AA9EAE" w14:textId="77777777" w:rsidR="00AA49F4" w:rsidRDefault="00AA49F4" w:rsidP="00A54B8F">
            <w:pPr>
              <w:jc w:val="center"/>
              <w:rPr>
                <w:rFonts w:ascii="宋体" w:hAnsi="宋体"/>
                <w:sz w:val="24"/>
              </w:rPr>
            </w:pPr>
          </w:p>
        </w:tc>
        <w:tc>
          <w:tcPr>
            <w:tcW w:w="1559" w:type="dxa"/>
            <w:vAlign w:val="center"/>
          </w:tcPr>
          <w:p w14:paraId="37963EF8" w14:textId="77777777" w:rsidR="00AA49F4" w:rsidRDefault="00AA49F4" w:rsidP="00A54B8F">
            <w:pPr>
              <w:jc w:val="center"/>
              <w:rPr>
                <w:rFonts w:ascii="宋体" w:hAnsi="宋体"/>
                <w:sz w:val="24"/>
              </w:rPr>
            </w:pPr>
          </w:p>
        </w:tc>
        <w:tc>
          <w:tcPr>
            <w:tcW w:w="993" w:type="dxa"/>
            <w:vAlign w:val="center"/>
          </w:tcPr>
          <w:p w14:paraId="19FA8E0E" w14:textId="77777777" w:rsidR="00AA49F4" w:rsidRDefault="00AA49F4" w:rsidP="00A54B8F">
            <w:pPr>
              <w:jc w:val="center"/>
              <w:rPr>
                <w:rFonts w:ascii="宋体" w:hAnsi="宋体"/>
                <w:sz w:val="24"/>
              </w:rPr>
            </w:pPr>
          </w:p>
        </w:tc>
        <w:tc>
          <w:tcPr>
            <w:tcW w:w="992" w:type="dxa"/>
            <w:vAlign w:val="center"/>
          </w:tcPr>
          <w:p w14:paraId="3C288062" w14:textId="77777777" w:rsidR="00AA49F4" w:rsidRDefault="00AA49F4" w:rsidP="00A54B8F">
            <w:pPr>
              <w:jc w:val="center"/>
              <w:rPr>
                <w:rFonts w:ascii="宋体" w:hAnsi="宋体"/>
                <w:sz w:val="24"/>
              </w:rPr>
            </w:pPr>
          </w:p>
        </w:tc>
      </w:tr>
      <w:tr w:rsidR="00AA49F4" w14:paraId="0B6D943D" w14:textId="77777777" w:rsidTr="00AA49F4">
        <w:trPr>
          <w:trHeight w:val="748"/>
        </w:trPr>
        <w:tc>
          <w:tcPr>
            <w:tcW w:w="853" w:type="dxa"/>
            <w:vAlign w:val="center"/>
          </w:tcPr>
          <w:p w14:paraId="2D36E06C" w14:textId="77777777" w:rsidR="00AA49F4" w:rsidRDefault="00AA49F4" w:rsidP="00A54B8F">
            <w:pPr>
              <w:jc w:val="center"/>
              <w:rPr>
                <w:rFonts w:ascii="宋体" w:hAnsi="宋体"/>
                <w:sz w:val="24"/>
              </w:rPr>
            </w:pPr>
          </w:p>
        </w:tc>
        <w:tc>
          <w:tcPr>
            <w:tcW w:w="2516" w:type="dxa"/>
            <w:vAlign w:val="center"/>
          </w:tcPr>
          <w:p w14:paraId="2D4C5931" w14:textId="77777777" w:rsidR="00AA49F4" w:rsidRDefault="00AA49F4" w:rsidP="00A54B8F">
            <w:pPr>
              <w:jc w:val="center"/>
              <w:rPr>
                <w:rFonts w:ascii="宋体" w:hAnsi="宋体"/>
                <w:sz w:val="24"/>
              </w:rPr>
            </w:pPr>
          </w:p>
        </w:tc>
        <w:tc>
          <w:tcPr>
            <w:tcW w:w="2126" w:type="dxa"/>
            <w:vAlign w:val="center"/>
          </w:tcPr>
          <w:p w14:paraId="65066AFD" w14:textId="77777777" w:rsidR="00AA49F4" w:rsidRDefault="00AA49F4" w:rsidP="00AA49F4">
            <w:pPr>
              <w:jc w:val="center"/>
              <w:rPr>
                <w:rFonts w:ascii="宋体" w:hAnsi="宋体"/>
                <w:sz w:val="24"/>
              </w:rPr>
            </w:pPr>
          </w:p>
        </w:tc>
        <w:tc>
          <w:tcPr>
            <w:tcW w:w="1843" w:type="dxa"/>
            <w:vAlign w:val="center"/>
          </w:tcPr>
          <w:p w14:paraId="424362F9" w14:textId="77777777" w:rsidR="00AA49F4" w:rsidRDefault="00AA49F4" w:rsidP="00A54B8F">
            <w:pPr>
              <w:jc w:val="center"/>
              <w:rPr>
                <w:rFonts w:ascii="宋体" w:hAnsi="宋体"/>
                <w:sz w:val="24"/>
              </w:rPr>
            </w:pPr>
          </w:p>
        </w:tc>
        <w:tc>
          <w:tcPr>
            <w:tcW w:w="1559" w:type="dxa"/>
            <w:vAlign w:val="center"/>
          </w:tcPr>
          <w:p w14:paraId="2E38B5FC" w14:textId="77777777" w:rsidR="00AA49F4" w:rsidRDefault="00AA49F4" w:rsidP="00A54B8F">
            <w:pPr>
              <w:jc w:val="center"/>
              <w:rPr>
                <w:rFonts w:ascii="宋体" w:hAnsi="宋体"/>
                <w:sz w:val="24"/>
              </w:rPr>
            </w:pPr>
          </w:p>
        </w:tc>
        <w:tc>
          <w:tcPr>
            <w:tcW w:w="2551" w:type="dxa"/>
            <w:vAlign w:val="center"/>
          </w:tcPr>
          <w:p w14:paraId="50AA61FB" w14:textId="77777777" w:rsidR="00AA49F4" w:rsidRDefault="00AA49F4" w:rsidP="00A54B8F">
            <w:pPr>
              <w:jc w:val="center"/>
              <w:rPr>
                <w:rFonts w:ascii="宋体" w:hAnsi="宋体"/>
                <w:sz w:val="24"/>
              </w:rPr>
            </w:pPr>
          </w:p>
        </w:tc>
        <w:tc>
          <w:tcPr>
            <w:tcW w:w="1559" w:type="dxa"/>
            <w:vAlign w:val="center"/>
          </w:tcPr>
          <w:p w14:paraId="337DC76E" w14:textId="77777777" w:rsidR="00AA49F4" w:rsidRDefault="00AA49F4" w:rsidP="00A54B8F">
            <w:pPr>
              <w:jc w:val="center"/>
              <w:rPr>
                <w:rFonts w:ascii="宋体" w:hAnsi="宋体"/>
                <w:sz w:val="24"/>
              </w:rPr>
            </w:pPr>
          </w:p>
        </w:tc>
        <w:tc>
          <w:tcPr>
            <w:tcW w:w="993" w:type="dxa"/>
            <w:vAlign w:val="center"/>
          </w:tcPr>
          <w:p w14:paraId="7B589A5A" w14:textId="77777777" w:rsidR="00AA49F4" w:rsidRDefault="00AA49F4" w:rsidP="00A54B8F">
            <w:pPr>
              <w:jc w:val="center"/>
              <w:rPr>
                <w:rFonts w:ascii="宋体" w:hAnsi="宋体"/>
                <w:sz w:val="24"/>
              </w:rPr>
            </w:pPr>
          </w:p>
        </w:tc>
        <w:tc>
          <w:tcPr>
            <w:tcW w:w="992" w:type="dxa"/>
            <w:vAlign w:val="center"/>
          </w:tcPr>
          <w:p w14:paraId="11267545" w14:textId="77777777" w:rsidR="00AA49F4" w:rsidRDefault="00AA49F4" w:rsidP="00A54B8F">
            <w:pPr>
              <w:jc w:val="center"/>
              <w:rPr>
                <w:rFonts w:ascii="宋体" w:hAnsi="宋体"/>
                <w:sz w:val="24"/>
              </w:rPr>
            </w:pPr>
          </w:p>
        </w:tc>
      </w:tr>
    </w:tbl>
    <w:p w14:paraId="05DC962C" w14:textId="77777777" w:rsidR="00AA2CA8" w:rsidRDefault="00AA2CA8" w:rsidP="00CD53D6"/>
    <w:p w14:paraId="7A79B753" w14:textId="77777777" w:rsidR="0052098A" w:rsidRPr="009E6330" w:rsidRDefault="0052098A" w:rsidP="00E15D3A">
      <w:pPr>
        <w:rPr>
          <w:rFonts w:asciiTheme="majorEastAsia" w:eastAsiaTheme="majorEastAsia" w:hAnsiTheme="majorEastAsia"/>
          <w:sz w:val="28"/>
          <w:szCs w:val="28"/>
        </w:rPr>
      </w:pPr>
    </w:p>
    <w:sectPr w:rsidR="0052098A" w:rsidRPr="009E6330" w:rsidSect="00E15D3A">
      <w:pgSz w:w="16838" w:h="11906" w:orient="landscape"/>
      <w:pgMar w:top="567" w:right="1077" w:bottom="567" w:left="964" w:header="567" w:footer="73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3F753" w14:textId="77777777" w:rsidR="000B3039" w:rsidRDefault="000B3039" w:rsidP="00E0012F">
      <w:r>
        <w:separator/>
      </w:r>
    </w:p>
  </w:endnote>
  <w:endnote w:type="continuationSeparator" w:id="0">
    <w:p w14:paraId="3F4F9F67" w14:textId="77777777" w:rsidR="000B3039" w:rsidRDefault="000B3039" w:rsidP="00E00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ËÎÌå">
    <w:altName w:val="宋体"/>
    <w:charset w:val="86"/>
    <w:family w:val="auto"/>
    <w:pitch w:val="default"/>
    <w:sig w:usb0="00000003" w:usb1="00000000" w:usb2="00000000" w:usb3="00000000" w:csb0="00040001" w:csb1="00000000"/>
  </w:font>
  <w:font w:name="华文细黑">
    <w:panose1 w:val="02010600040101010101"/>
    <w:charset w:val="86"/>
    <w:family w:val="auto"/>
    <w:pitch w:val="variable"/>
    <w:sig w:usb0="00000287" w:usb1="080F0000" w:usb2="00000010" w:usb3="00000000" w:csb0="0004009F" w:csb1="00000000"/>
  </w:font>
  <w:font w:name="方正姚体">
    <w:panose1 w:val="02010601030101010101"/>
    <w:charset w:val="86"/>
    <w:family w:val="auto"/>
    <w:pitch w:val="variable"/>
    <w:sig w:usb0="00000003"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楷体_GB2312">
    <w:altName w:val="楷体"/>
    <w:charset w:val="86"/>
    <w:family w:val="modern"/>
    <w:pitch w:val="default"/>
    <w:sig w:usb0="00000001" w:usb1="080E0000" w:usb2="00000000" w:usb3="00000000" w:csb0="0004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华文中宋">
    <w:panose1 w:val="02010600040101010101"/>
    <w:charset w:val="86"/>
    <w:family w:val="auto"/>
    <w:pitch w:val="variable"/>
    <w:sig w:usb0="00000287" w:usb1="080F0000" w:usb2="00000010" w:usb3="00000000" w:csb0="0004009F" w:csb1="00000000"/>
  </w:font>
  <w:font w:name="Batang">
    <w:altName w:val="바탕"/>
    <w:panose1 w:val="02030600000101010101"/>
    <w:charset w:val="81"/>
    <w:family w:val="roman"/>
    <w:pitch w:val="variable"/>
    <w:sig w:usb0="B00002AF" w:usb1="69D77CFB" w:usb2="00000030" w:usb3="00000000" w:csb0="0008009F" w:csb1="00000000"/>
  </w:font>
  <w:font w:name="方正小标宋简体">
    <w:altName w:val="宋体"/>
    <w:charset w:val="86"/>
    <w:family w:val="auto"/>
    <w:pitch w:val="default"/>
    <w:sig w:usb0="00000001" w:usb1="080E0000" w:usb2="00000010" w:usb3="00000000" w:csb0="00040000" w:csb1="00000000"/>
  </w:font>
  <w:font w:name="方正舒体">
    <w:panose1 w:val="02010601030101010101"/>
    <w:charset w:val="86"/>
    <w:family w:val="auto"/>
    <w:pitch w:val="variable"/>
    <w:sig w:usb0="00000003"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0325A" w14:textId="3FA30AB9" w:rsidR="00862D4C" w:rsidRDefault="00862D4C">
    <w:pPr>
      <w:pStyle w:val="a5"/>
      <w:framePr w:h="0" w:wrap="around" w:vAnchor="text" w:hAnchor="margin" w:xAlign="center" w:y="1"/>
      <w:rPr>
        <w:rStyle w:val="ae"/>
      </w:rPr>
    </w:pPr>
    <w:r>
      <w:fldChar w:fldCharType="begin"/>
    </w:r>
    <w:r>
      <w:rPr>
        <w:rStyle w:val="ae"/>
      </w:rPr>
      <w:instrText xml:space="preserve">PAGE  </w:instrText>
    </w:r>
    <w:r w:rsidR="00AE1105">
      <w:fldChar w:fldCharType="separate"/>
    </w:r>
    <w:r w:rsidR="00AE1105">
      <w:rPr>
        <w:rStyle w:val="ae"/>
        <w:noProof/>
      </w:rPr>
      <w:t>1</w:t>
    </w:r>
    <w:r>
      <w:fldChar w:fldCharType="end"/>
    </w:r>
  </w:p>
  <w:p w14:paraId="7698930A" w14:textId="77777777" w:rsidR="00862D4C" w:rsidRDefault="00862D4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DC883" w14:textId="016005FF" w:rsidR="00862D4C" w:rsidRDefault="00AE1105" w:rsidP="00AE1105">
    <w:pPr>
      <w:pStyle w:val="a5"/>
      <w:jc w:val="center"/>
    </w:pPr>
    <w:r>
      <w:rPr>
        <w:b/>
        <w:bCs/>
      </w:rPr>
      <w:fldChar w:fldCharType="begin"/>
    </w:r>
    <w:r>
      <w:rPr>
        <w:b/>
        <w:bCs/>
      </w:rPr>
      <w:instrText>PAGE  \* Arabic  \* MERGEFORMAT</w:instrText>
    </w:r>
    <w:r>
      <w:rPr>
        <w:b/>
        <w:bCs/>
      </w:rPr>
      <w:fldChar w:fldCharType="separate"/>
    </w:r>
    <w:r>
      <w:rPr>
        <w:b/>
        <w:bCs/>
        <w:lang w:val="zh-CN"/>
      </w:rPr>
      <w:t>1</w:t>
    </w:r>
    <w:r>
      <w:rPr>
        <w:b/>
        <w:bCs/>
      </w:rPr>
      <w:fldChar w:fldCharType="end"/>
    </w:r>
    <w:r>
      <w:rPr>
        <w:lang w:val="zh-CN"/>
      </w:rPr>
      <w:t xml:space="preserve"> / </w:t>
    </w:r>
    <w:r>
      <w:rPr>
        <w:b/>
        <w:bCs/>
      </w:rPr>
      <w:fldChar w:fldCharType="begin"/>
    </w:r>
    <w:r>
      <w:rPr>
        <w:b/>
        <w:bCs/>
      </w:rPr>
      <w:instrText>NUMPAGES  \* Arabic  \* MERGEFORMAT</w:instrText>
    </w:r>
    <w:r>
      <w:rPr>
        <w:b/>
        <w:bCs/>
      </w:rPr>
      <w:fldChar w:fldCharType="separate"/>
    </w:r>
    <w:r>
      <w:rPr>
        <w:b/>
        <w:bCs/>
        <w:lang w:val="zh-CN"/>
      </w:rPr>
      <w:t>2</w:t>
    </w:r>
    <w:r>
      <w:rPr>
        <w:b/>
        <w:bCs/>
      </w:rPr>
      <w:fldChar w:fldCharType="end"/>
    </w:r>
  </w:p>
  <w:p w14:paraId="5722083B" w14:textId="77777777" w:rsidR="00862D4C" w:rsidRDefault="00862D4C">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1C3D0" w14:textId="77777777" w:rsidR="00862D4C" w:rsidRDefault="00862D4C">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555BD" w14:textId="77777777" w:rsidR="00862D4C" w:rsidRDefault="00862D4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7EB64" w14:textId="77777777" w:rsidR="000B3039" w:rsidRDefault="000B3039" w:rsidP="00E0012F">
      <w:r>
        <w:separator/>
      </w:r>
    </w:p>
  </w:footnote>
  <w:footnote w:type="continuationSeparator" w:id="0">
    <w:p w14:paraId="5A9E1C9B" w14:textId="77777777" w:rsidR="000B3039" w:rsidRDefault="000B3039" w:rsidP="00E00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46DEF" w14:textId="77777777" w:rsidR="00862D4C" w:rsidRDefault="00862D4C" w:rsidP="003516B8">
    <w:pPr>
      <w:pStyle w:val="a3"/>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31A8F" w14:textId="77777777" w:rsidR="00862D4C" w:rsidRDefault="00862D4C">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5EB" w14:textId="77777777" w:rsidR="00862D4C" w:rsidRPr="004A118C" w:rsidRDefault="00862D4C" w:rsidP="004A118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7F1E5" w14:textId="77777777" w:rsidR="00862D4C" w:rsidRDefault="00862D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778BC"/>
    <w:multiLevelType w:val="hybridMultilevel"/>
    <w:tmpl w:val="C7E8921E"/>
    <w:lvl w:ilvl="0" w:tplc="2390C73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12B97497"/>
    <w:multiLevelType w:val="hybridMultilevel"/>
    <w:tmpl w:val="711238E0"/>
    <w:lvl w:ilvl="0" w:tplc="A1C8EF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E4D17B6"/>
    <w:multiLevelType w:val="multilevel"/>
    <w:tmpl w:val="1E4D17B6"/>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3D657C52"/>
    <w:multiLevelType w:val="multilevel"/>
    <w:tmpl w:val="3D657C52"/>
    <w:lvl w:ilvl="0">
      <w:start w:val="1"/>
      <w:numFmt w:val="decimal"/>
      <w:lvlText w:val="%1"/>
      <w:lvlJc w:val="center"/>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68224A5"/>
    <w:multiLevelType w:val="multilevel"/>
    <w:tmpl w:val="468224A5"/>
    <w:lvl w:ilvl="0">
      <w:start w:val="1"/>
      <w:numFmt w:val="decimal"/>
      <w:lvlText w:val="%1、"/>
      <w:lvlJc w:val="left"/>
      <w:pPr>
        <w:tabs>
          <w:tab w:val="num" w:pos="360"/>
        </w:tabs>
        <w:ind w:left="360" w:hanging="36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46B957E4"/>
    <w:multiLevelType w:val="hybridMultilevel"/>
    <w:tmpl w:val="FDF2B93C"/>
    <w:lvl w:ilvl="0" w:tplc="2E48FF7C">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F4135F3"/>
    <w:multiLevelType w:val="hybridMultilevel"/>
    <w:tmpl w:val="23DE55E8"/>
    <w:lvl w:ilvl="0" w:tplc="C5F8440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58B42C2C"/>
    <w:multiLevelType w:val="multilevel"/>
    <w:tmpl w:val="58B42C2C"/>
    <w:lvl w:ilvl="0">
      <w:start w:val="1"/>
      <w:numFmt w:val="decimal"/>
      <w:lvlText w:val="%1、"/>
      <w:lvlJc w:val="left"/>
      <w:pPr>
        <w:tabs>
          <w:tab w:val="num" w:pos="360"/>
        </w:tabs>
        <w:ind w:left="360" w:hanging="36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624B1AEA"/>
    <w:multiLevelType w:val="multilevel"/>
    <w:tmpl w:val="624B1AEA"/>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65441E8F"/>
    <w:multiLevelType w:val="multilevel"/>
    <w:tmpl w:val="65441E8F"/>
    <w:lvl w:ilvl="0">
      <w:start w:val="1"/>
      <w:numFmt w:val="lowerLetter"/>
      <w:lvlText w:val="%1、"/>
      <w:lvlJc w:val="left"/>
      <w:pPr>
        <w:tabs>
          <w:tab w:val="num" w:pos="1455"/>
        </w:tabs>
        <w:ind w:left="1455" w:hanging="720"/>
      </w:pPr>
      <w:rPr>
        <w:rFonts w:hint="default"/>
      </w:rPr>
    </w:lvl>
    <w:lvl w:ilvl="1">
      <w:start w:val="1"/>
      <w:numFmt w:val="lowerLetter"/>
      <w:lvlText w:val="%2)"/>
      <w:lvlJc w:val="left"/>
      <w:pPr>
        <w:tabs>
          <w:tab w:val="num" w:pos="1575"/>
        </w:tabs>
        <w:ind w:left="1575" w:hanging="420"/>
      </w:pPr>
    </w:lvl>
    <w:lvl w:ilvl="2">
      <w:start w:val="1"/>
      <w:numFmt w:val="lowerRoman"/>
      <w:lvlText w:val="%3."/>
      <w:lvlJc w:val="right"/>
      <w:pPr>
        <w:tabs>
          <w:tab w:val="num" w:pos="1995"/>
        </w:tabs>
        <w:ind w:left="1995" w:hanging="420"/>
      </w:pPr>
    </w:lvl>
    <w:lvl w:ilvl="3">
      <w:start w:val="1"/>
      <w:numFmt w:val="decimal"/>
      <w:lvlText w:val="%4."/>
      <w:lvlJc w:val="left"/>
      <w:pPr>
        <w:tabs>
          <w:tab w:val="num" w:pos="2415"/>
        </w:tabs>
        <w:ind w:left="2415" w:hanging="420"/>
      </w:pPr>
    </w:lvl>
    <w:lvl w:ilvl="4">
      <w:start w:val="1"/>
      <w:numFmt w:val="lowerLetter"/>
      <w:lvlText w:val="%5)"/>
      <w:lvlJc w:val="left"/>
      <w:pPr>
        <w:tabs>
          <w:tab w:val="num" w:pos="2835"/>
        </w:tabs>
        <w:ind w:left="2835" w:hanging="420"/>
      </w:pPr>
    </w:lvl>
    <w:lvl w:ilvl="5">
      <w:start w:val="1"/>
      <w:numFmt w:val="lowerRoman"/>
      <w:lvlText w:val="%6."/>
      <w:lvlJc w:val="right"/>
      <w:pPr>
        <w:tabs>
          <w:tab w:val="num" w:pos="3255"/>
        </w:tabs>
        <w:ind w:left="3255" w:hanging="420"/>
      </w:pPr>
    </w:lvl>
    <w:lvl w:ilvl="6">
      <w:start w:val="1"/>
      <w:numFmt w:val="decimal"/>
      <w:lvlText w:val="%7."/>
      <w:lvlJc w:val="left"/>
      <w:pPr>
        <w:tabs>
          <w:tab w:val="num" w:pos="3675"/>
        </w:tabs>
        <w:ind w:left="3675" w:hanging="420"/>
      </w:pPr>
    </w:lvl>
    <w:lvl w:ilvl="7">
      <w:start w:val="1"/>
      <w:numFmt w:val="lowerLetter"/>
      <w:lvlText w:val="%8)"/>
      <w:lvlJc w:val="left"/>
      <w:pPr>
        <w:tabs>
          <w:tab w:val="num" w:pos="4095"/>
        </w:tabs>
        <w:ind w:left="4095" w:hanging="420"/>
      </w:pPr>
    </w:lvl>
    <w:lvl w:ilvl="8">
      <w:start w:val="1"/>
      <w:numFmt w:val="lowerRoman"/>
      <w:lvlText w:val="%9."/>
      <w:lvlJc w:val="right"/>
      <w:pPr>
        <w:tabs>
          <w:tab w:val="num" w:pos="4515"/>
        </w:tabs>
        <w:ind w:left="4515" w:hanging="420"/>
      </w:pPr>
    </w:lvl>
  </w:abstractNum>
  <w:abstractNum w:abstractNumId="10" w15:restartNumberingAfterBreak="0">
    <w:nsid w:val="68293421"/>
    <w:multiLevelType w:val="multilevel"/>
    <w:tmpl w:val="68293421"/>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69FD5330"/>
    <w:multiLevelType w:val="multilevel"/>
    <w:tmpl w:val="69FD533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792665D"/>
    <w:multiLevelType w:val="singleLevel"/>
    <w:tmpl w:val="7792665D"/>
    <w:lvl w:ilvl="0">
      <w:start w:val="1"/>
      <w:numFmt w:val="decimal"/>
      <w:lvlText w:val="%1."/>
      <w:lvlJc w:val="left"/>
      <w:pPr>
        <w:tabs>
          <w:tab w:val="num" w:pos="285"/>
        </w:tabs>
        <w:ind w:left="285" w:hanging="285"/>
      </w:pPr>
      <w:rPr>
        <w:rFonts w:hint="eastAsia"/>
      </w:rPr>
    </w:lvl>
  </w:abstractNum>
  <w:num w:numId="1" w16cid:durableId="429162014">
    <w:abstractNumId w:val="0"/>
  </w:num>
  <w:num w:numId="2" w16cid:durableId="735519401">
    <w:abstractNumId w:val="1"/>
  </w:num>
  <w:num w:numId="3" w16cid:durableId="31462595">
    <w:abstractNumId w:val="5"/>
  </w:num>
  <w:num w:numId="4" w16cid:durableId="709888507">
    <w:abstractNumId w:val="6"/>
  </w:num>
  <w:num w:numId="5" w16cid:durableId="313067457">
    <w:abstractNumId w:val="9"/>
  </w:num>
  <w:num w:numId="6" w16cid:durableId="2032997242">
    <w:abstractNumId w:val="2"/>
  </w:num>
  <w:num w:numId="7" w16cid:durableId="2029409896">
    <w:abstractNumId w:val="10"/>
  </w:num>
  <w:num w:numId="8" w16cid:durableId="117528097">
    <w:abstractNumId w:val="8"/>
  </w:num>
  <w:num w:numId="9" w16cid:durableId="22756728">
    <w:abstractNumId w:val="11"/>
  </w:num>
  <w:num w:numId="10" w16cid:durableId="150879249">
    <w:abstractNumId w:val="12"/>
  </w:num>
  <w:num w:numId="11" w16cid:durableId="1140918983">
    <w:abstractNumId w:val="3"/>
  </w:num>
  <w:num w:numId="12" w16cid:durableId="2038695963">
    <w:abstractNumId w:val="4"/>
    <w:lvlOverride w:ilvl="0">
      <w:startOverride w:val="1"/>
    </w:lvlOverride>
  </w:num>
  <w:num w:numId="13" w16cid:durableId="912079552">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6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0012F"/>
    <w:rsid w:val="000057D4"/>
    <w:rsid w:val="00022A27"/>
    <w:rsid w:val="00034313"/>
    <w:rsid w:val="0004206E"/>
    <w:rsid w:val="00043535"/>
    <w:rsid w:val="000669F8"/>
    <w:rsid w:val="00070544"/>
    <w:rsid w:val="00070B24"/>
    <w:rsid w:val="00073A5A"/>
    <w:rsid w:val="000B2FA5"/>
    <w:rsid w:val="000B3039"/>
    <w:rsid w:val="000C25C9"/>
    <w:rsid w:val="000D30C4"/>
    <w:rsid w:val="0011078A"/>
    <w:rsid w:val="00192CA9"/>
    <w:rsid w:val="001A08F8"/>
    <w:rsid w:val="00235815"/>
    <w:rsid w:val="00264A3A"/>
    <w:rsid w:val="00265D9F"/>
    <w:rsid w:val="00273C2B"/>
    <w:rsid w:val="00280071"/>
    <w:rsid w:val="002810E3"/>
    <w:rsid w:val="002827FB"/>
    <w:rsid w:val="0029523B"/>
    <w:rsid w:val="002B5556"/>
    <w:rsid w:val="002C419F"/>
    <w:rsid w:val="002D187D"/>
    <w:rsid w:val="002F31FE"/>
    <w:rsid w:val="002F650F"/>
    <w:rsid w:val="00301DFD"/>
    <w:rsid w:val="00304058"/>
    <w:rsid w:val="00305843"/>
    <w:rsid w:val="00330CD3"/>
    <w:rsid w:val="00332115"/>
    <w:rsid w:val="003435D0"/>
    <w:rsid w:val="00347FF6"/>
    <w:rsid w:val="003516B8"/>
    <w:rsid w:val="00360FBC"/>
    <w:rsid w:val="003634DE"/>
    <w:rsid w:val="003774F0"/>
    <w:rsid w:val="00385695"/>
    <w:rsid w:val="00391212"/>
    <w:rsid w:val="00392970"/>
    <w:rsid w:val="003B1BDE"/>
    <w:rsid w:val="003C2C60"/>
    <w:rsid w:val="003D6A99"/>
    <w:rsid w:val="003D749F"/>
    <w:rsid w:val="00407928"/>
    <w:rsid w:val="0041775D"/>
    <w:rsid w:val="00421D21"/>
    <w:rsid w:val="00427E1F"/>
    <w:rsid w:val="00443BC5"/>
    <w:rsid w:val="00474E79"/>
    <w:rsid w:val="0049442D"/>
    <w:rsid w:val="004A118C"/>
    <w:rsid w:val="004A4139"/>
    <w:rsid w:val="004A662C"/>
    <w:rsid w:val="004B6216"/>
    <w:rsid w:val="004D60A3"/>
    <w:rsid w:val="004E38E2"/>
    <w:rsid w:val="005003D7"/>
    <w:rsid w:val="0052098A"/>
    <w:rsid w:val="00530237"/>
    <w:rsid w:val="00557B28"/>
    <w:rsid w:val="00575607"/>
    <w:rsid w:val="00593443"/>
    <w:rsid w:val="005D2098"/>
    <w:rsid w:val="005E5F2B"/>
    <w:rsid w:val="005F2BD5"/>
    <w:rsid w:val="00603393"/>
    <w:rsid w:val="00604228"/>
    <w:rsid w:val="006172DC"/>
    <w:rsid w:val="00623446"/>
    <w:rsid w:val="006603C0"/>
    <w:rsid w:val="006925A2"/>
    <w:rsid w:val="006A433F"/>
    <w:rsid w:val="006D27EF"/>
    <w:rsid w:val="006F7BFA"/>
    <w:rsid w:val="007277AB"/>
    <w:rsid w:val="00727BED"/>
    <w:rsid w:val="00745847"/>
    <w:rsid w:val="00770FBB"/>
    <w:rsid w:val="007A1D2E"/>
    <w:rsid w:val="007B1E3D"/>
    <w:rsid w:val="007B5C02"/>
    <w:rsid w:val="007D7F45"/>
    <w:rsid w:val="007E2DC5"/>
    <w:rsid w:val="007E55F6"/>
    <w:rsid w:val="007F1C74"/>
    <w:rsid w:val="007F5FC0"/>
    <w:rsid w:val="00821D19"/>
    <w:rsid w:val="00844D8E"/>
    <w:rsid w:val="00862D4C"/>
    <w:rsid w:val="008822D9"/>
    <w:rsid w:val="008C2D17"/>
    <w:rsid w:val="008D3CF6"/>
    <w:rsid w:val="008E2676"/>
    <w:rsid w:val="008E7023"/>
    <w:rsid w:val="008E7DCD"/>
    <w:rsid w:val="009014D6"/>
    <w:rsid w:val="00920293"/>
    <w:rsid w:val="00933BF0"/>
    <w:rsid w:val="00955DB8"/>
    <w:rsid w:val="00961EBB"/>
    <w:rsid w:val="00975DF4"/>
    <w:rsid w:val="00980BBE"/>
    <w:rsid w:val="009835F4"/>
    <w:rsid w:val="009D7577"/>
    <w:rsid w:val="009E6330"/>
    <w:rsid w:val="00A1668B"/>
    <w:rsid w:val="00A27DD8"/>
    <w:rsid w:val="00A3407C"/>
    <w:rsid w:val="00A42A18"/>
    <w:rsid w:val="00A43012"/>
    <w:rsid w:val="00A5276D"/>
    <w:rsid w:val="00A53794"/>
    <w:rsid w:val="00A54B8F"/>
    <w:rsid w:val="00A81A3B"/>
    <w:rsid w:val="00AA2CA8"/>
    <w:rsid w:val="00AA49F4"/>
    <w:rsid w:val="00AD2269"/>
    <w:rsid w:val="00AE1105"/>
    <w:rsid w:val="00B02123"/>
    <w:rsid w:val="00B45DFB"/>
    <w:rsid w:val="00B95548"/>
    <w:rsid w:val="00BA4232"/>
    <w:rsid w:val="00BC241E"/>
    <w:rsid w:val="00BE47DB"/>
    <w:rsid w:val="00C52FD6"/>
    <w:rsid w:val="00C64AA2"/>
    <w:rsid w:val="00C65302"/>
    <w:rsid w:val="00C7030B"/>
    <w:rsid w:val="00C85EF1"/>
    <w:rsid w:val="00C930D4"/>
    <w:rsid w:val="00C93DB2"/>
    <w:rsid w:val="00CA228F"/>
    <w:rsid w:val="00CC47B7"/>
    <w:rsid w:val="00CD53D6"/>
    <w:rsid w:val="00CE225C"/>
    <w:rsid w:val="00CE2A08"/>
    <w:rsid w:val="00D5287F"/>
    <w:rsid w:val="00D54386"/>
    <w:rsid w:val="00DA1999"/>
    <w:rsid w:val="00DA3E1D"/>
    <w:rsid w:val="00E0012F"/>
    <w:rsid w:val="00E05859"/>
    <w:rsid w:val="00E15D3A"/>
    <w:rsid w:val="00E9004C"/>
    <w:rsid w:val="00E974B7"/>
    <w:rsid w:val="00EC2301"/>
    <w:rsid w:val="00EC32B2"/>
    <w:rsid w:val="00ED47E2"/>
    <w:rsid w:val="00ED4F88"/>
    <w:rsid w:val="00ED61B8"/>
    <w:rsid w:val="00EE4B8F"/>
    <w:rsid w:val="00F058FC"/>
    <w:rsid w:val="00F14F67"/>
    <w:rsid w:val="00F26CD7"/>
    <w:rsid w:val="00F45510"/>
    <w:rsid w:val="00F46A37"/>
    <w:rsid w:val="00F85A0E"/>
    <w:rsid w:val="00FE0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2"/>
    </o:shapelayout>
  </w:shapeDefaults>
  <w:decimalSymbol w:val="."/>
  <w:listSeparator w:val=","/>
  <w14:docId w14:val="2BB41702"/>
  <w15:docId w15:val="{D83F6AAD-0F49-4E7C-98CA-E73CFB88E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35F4"/>
    <w:pPr>
      <w:widowControl w:val="0"/>
      <w:jc w:val="both"/>
    </w:pPr>
  </w:style>
  <w:style w:type="paragraph" w:styleId="1">
    <w:name w:val="heading 1"/>
    <w:basedOn w:val="a"/>
    <w:next w:val="a"/>
    <w:link w:val="10"/>
    <w:qFormat/>
    <w:rsid w:val="00745847"/>
    <w:pPr>
      <w:keepNext/>
      <w:keepLines/>
      <w:spacing w:before="340" w:after="330" w:line="578"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E0012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E0012F"/>
    <w:rPr>
      <w:sz w:val="18"/>
      <w:szCs w:val="18"/>
    </w:rPr>
  </w:style>
  <w:style w:type="paragraph" w:styleId="a5">
    <w:name w:val="footer"/>
    <w:basedOn w:val="a"/>
    <w:link w:val="a6"/>
    <w:uiPriority w:val="99"/>
    <w:unhideWhenUsed/>
    <w:rsid w:val="00E0012F"/>
    <w:pPr>
      <w:tabs>
        <w:tab w:val="center" w:pos="4153"/>
        <w:tab w:val="right" w:pos="8306"/>
      </w:tabs>
      <w:snapToGrid w:val="0"/>
      <w:jc w:val="left"/>
    </w:pPr>
    <w:rPr>
      <w:sz w:val="18"/>
      <w:szCs w:val="18"/>
    </w:rPr>
  </w:style>
  <w:style w:type="character" w:customStyle="1" w:styleId="a6">
    <w:name w:val="页脚 字符"/>
    <w:basedOn w:val="a0"/>
    <w:link w:val="a5"/>
    <w:uiPriority w:val="99"/>
    <w:rsid w:val="00E0012F"/>
    <w:rPr>
      <w:sz w:val="18"/>
      <w:szCs w:val="18"/>
    </w:rPr>
  </w:style>
  <w:style w:type="paragraph" w:styleId="a7">
    <w:name w:val="Document Map"/>
    <w:basedOn w:val="a"/>
    <w:link w:val="a8"/>
    <w:uiPriority w:val="99"/>
    <w:semiHidden/>
    <w:unhideWhenUsed/>
    <w:rsid w:val="00330CD3"/>
    <w:rPr>
      <w:rFonts w:ascii="宋体" w:eastAsia="宋体"/>
      <w:sz w:val="18"/>
      <w:szCs w:val="18"/>
    </w:rPr>
  </w:style>
  <w:style w:type="character" w:customStyle="1" w:styleId="a8">
    <w:name w:val="文档结构图 字符"/>
    <w:basedOn w:val="a0"/>
    <w:link w:val="a7"/>
    <w:uiPriority w:val="99"/>
    <w:semiHidden/>
    <w:rsid w:val="00330CD3"/>
    <w:rPr>
      <w:rFonts w:ascii="宋体" w:eastAsia="宋体"/>
      <w:sz w:val="18"/>
      <w:szCs w:val="18"/>
    </w:rPr>
  </w:style>
  <w:style w:type="character" w:customStyle="1" w:styleId="10">
    <w:name w:val="标题 1 字符"/>
    <w:basedOn w:val="a0"/>
    <w:link w:val="1"/>
    <w:rsid w:val="00745847"/>
    <w:rPr>
      <w:rFonts w:ascii="Times New Roman" w:eastAsia="宋体" w:hAnsi="Times New Roman" w:cs="Times New Roman"/>
      <w:b/>
      <w:bCs/>
      <w:kern w:val="44"/>
      <w:sz w:val="44"/>
      <w:szCs w:val="44"/>
    </w:rPr>
  </w:style>
  <w:style w:type="character" w:styleId="a9">
    <w:name w:val="Strong"/>
    <w:basedOn w:val="a0"/>
    <w:uiPriority w:val="22"/>
    <w:qFormat/>
    <w:rsid w:val="00745847"/>
    <w:rPr>
      <w:b/>
      <w:bCs/>
    </w:rPr>
  </w:style>
  <w:style w:type="paragraph" w:customStyle="1" w:styleId="11">
    <w:name w:val="普通(网站)1"/>
    <w:basedOn w:val="a"/>
    <w:rsid w:val="00745847"/>
    <w:pPr>
      <w:widowControl/>
      <w:spacing w:before="100" w:beforeAutospacing="1" w:after="100" w:afterAutospacing="1"/>
      <w:jc w:val="left"/>
    </w:pPr>
    <w:rPr>
      <w:rFonts w:ascii="宋体" w:eastAsia="宋体" w:hAnsi="宋体" w:cs="宋体"/>
      <w:kern w:val="0"/>
      <w:sz w:val="24"/>
      <w:szCs w:val="24"/>
    </w:rPr>
  </w:style>
  <w:style w:type="paragraph" w:customStyle="1" w:styleId="CharCharCharCharCharCharChar">
    <w:name w:val="Char Char Char Char Char Char Char"/>
    <w:basedOn w:val="a"/>
    <w:rsid w:val="008E7DCD"/>
    <w:pPr>
      <w:widowControl/>
      <w:spacing w:after="160" w:line="240" w:lineRule="exact"/>
      <w:jc w:val="left"/>
    </w:pPr>
    <w:rPr>
      <w:rFonts w:ascii="Verdana" w:eastAsia="宋体" w:hAnsi="Verdana" w:cs="Times New Roman"/>
      <w:kern w:val="0"/>
      <w:sz w:val="20"/>
      <w:szCs w:val="20"/>
      <w:lang w:eastAsia="en-US"/>
    </w:rPr>
  </w:style>
  <w:style w:type="table" w:styleId="aa">
    <w:name w:val="Table Grid"/>
    <w:basedOn w:val="a1"/>
    <w:rsid w:val="008E7DCD"/>
    <w:pPr>
      <w:spacing w:line="357" w:lineRule="atLeast"/>
      <w:jc w:val="both"/>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Plain Text"/>
    <w:basedOn w:val="a"/>
    <w:link w:val="ac"/>
    <w:rsid w:val="009014D6"/>
    <w:rPr>
      <w:rFonts w:ascii="宋体" w:eastAsia="宋体" w:hAnsi="Courier New" w:cs="Times New Roman"/>
      <w:szCs w:val="20"/>
    </w:rPr>
  </w:style>
  <w:style w:type="character" w:customStyle="1" w:styleId="ac">
    <w:name w:val="纯文本 字符"/>
    <w:basedOn w:val="a0"/>
    <w:link w:val="ab"/>
    <w:rsid w:val="009014D6"/>
    <w:rPr>
      <w:rFonts w:ascii="宋体" w:eastAsia="宋体" w:hAnsi="Courier New" w:cs="Times New Roman"/>
      <w:szCs w:val="20"/>
    </w:rPr>
  </w:style>
  <w:style w:type="paragraph" w:customStyle="1" w:styleId="p0">
    <w:name w:val="p0"/>
    <w:basedOn w:val="a"/>
    <w:rsid w:val="00FE0EC5"/>
    <w:pPr>
      <w:widowControl/>
    </w:pPr>
    <w:rPr>
      <w:rFonts w:ascii="Times New Roman" w:eastAsia="宋体" w:hAnsi="Times New Roman" w:cs="Times New Roman"/>
      <w:kern w:val="0"/>
      <w:szCs w:val="21"/>
    </w:rPr>
  </w:style>
  <w:style w:type="paragraph" w:styleId="ad">
    <w:name w:val="Normal (Web)"/>
    <w:basedOn w:val="a"/>
    <w:rsid w:val="00920293"/>
    <w:pPr>
      <w:widowControl/>
      <w:spacing w:before="100" w:beforeAutospacing="1" w:after="100" w:afterAutospacing="1"/>
      <w:jc w:val="left"/>
    </w:pPr>
    <w:rPr>
      <w:rFonts w:ascii="Arial Unicode MS" w:eastAsia="Arial Unicode MS" w:hAnsi="Arial Unicode MS" w:cs="Arial Unicode MS"/>
      <w:kern w:val="0"/>
      <w:sz w:val="24"/>
      <w:szCs w:val="24"/>
    </w:rPr>
  </w:style>
  <w:style w:type="character" w:styleId="ae">
    <w:name w:val="page number"/>
    <w:basedOn w:val="a0"/>
    <w:rsid w:val="00E15D3A"/>
  </w:style>
  <w:style w:type="paragraph" w:styleId="TOC">
    <w:name w:val="TOC Heading"/>
    <w:basedOn w:val="1"/>
    <w:next w:val="a"/>
    <w:uiPriority w:val="39"/>
    <w:unhideWhenUsed/>
    <w:qFormat/>
    <w:rsid w:val="00301DFD"/>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f">
    <w:name w:val="Balloon Text"/>
    <w:basedOn w:val="a"/>
    <w:link w:val="af0"/>
    <w:uiPriority w:val="99"/>
    <w:semiHidden/>
    <w:unhideWhenUsed/>
    <w:rsid w:val="00301DFD"/>
    <w:rPr>
      <w:sz w:val="18"/>
      <w:szCs w:val="18"/>
    </w:rPr>
  </w:style>
  <w:style w:type="character" w:customStyle="1" w:styleId="af0">
    <w:name w:val="批注框文本 字符"/>
    <w:basedOn w:val="a0"/>
    <w:link w:val="af"/>
    <w:uiPriority w:val="99"/>
    <w:semiHidden/>
    <w:rsid w:val="00301DFD"/>
    <w:rPr>
      <w:sz w:val="18"/>
      <w:szCs w:val="18"/>
    </w:rPr>
  </w:style>
  <w:style w:type="paragraph" w:styleId="TOC2">
    <w:name w:val="toc 2"/>
    <w:basedOn w:val="a"/>
    <w:next w:val="a"/>
    <w:autoRedefine/>
    <w:uiPriority w:val="39"/>
    <w:unhideWhenUsed/>
    <w:qFormat/>
    <w:rsid w:val="00301DFD"/>
    <w:pPr>
      <w:widowControl/>
      <w:spacing w:after="100" w:line="276" w:lineRule="auto"/>
      <w:ind w:left="220"/>
      <w:jc w:val="left"/>
    </w:pPr>
    <w:rPr>
      <w:kern w:val="0"/>
      <w:sz w:val="22"/>
    </w:rPr>
  </w:style>
  <w:style w:type="paragraph" w:styleId="TOC1">
    <w:name w:val="toc 1"/>
    <w:basedOn w:val="a"/>
    <w:next w:val="a"/>
    <w:autoRedefine/>
    <w:uiPriority w:val="39"/>
    <w:unhideWhenUsed/>
    <w:qFormat/>
    <w:rsid w:val="00301DFD"/>
    <w:pPr>
      <w:widowControl/>
      <w:spacing w:after="100" w:line="276" w:lineRule="auto"/>
      <w:jc w:val="left"/>
    </w:pPr>
    <w:rPr>
      <w:kern w:val="0"/>
      <w:sz w:val="22"/>
    </w:rPr>
  </w:style>
  <w:style w:type="paragraph" w:styleId="TOC3">
    <w:name w:val="toc 3"/>
    <w:basedOn w:val="a"/>
    <w:next w:val="a"/>
    <w:autoRedefine/>
    <w:uiPriority w:val="39"/>
    <w:unhideWhenUsed/>
    <w:qFormat/>
    <w:rsid w:val="00301DFD"/>
    <w:pPr>
      <w:widowControl/>
      <w:spacing w:after="100" w:line="276" w:lineRule="auto"/>
      <w:ind w:left="440"/>
      <w:jc w:val="left"/>
    </w:pPr>
    <w:rPr>
      <w:kern w:val="0"/>
      <w:sz w:val="22"/>
    </w:rPr>
  </w:style>
  <w:style w:type="paragraph" w:styleId="af1">
    <w:name w:val="table of authorities"/>
    <w:basedOn w:val="a"/>
    <w:next w:val="a"/>
    <w:uiPriority w:val="99"/>
    <w:unhideWhenUsed/>
    <w:rsid w:val="00301DFD"/>
    <w:pPr>
      <w:ind w:left="210" w:hanging="210"/>
      <w:jc w:val="left"/>
    </w:pPr>
    <w:rPr>
      <w:sz w:val="20"/>
      <w:szCs w:val="20"/>
    </w:rPr>
  </w:style>
  <w:style w:type="paragraph" w:styleId="af2">
    <w:name w:val="toa heading"/>
    <w:basedOn w:val="a"/>
    <w:next w:val="a"/>
    <w:uiPriority w:val="99"/>
    <w:unhideWhenUsed/>
    <w:rsid w:val="00301DFD"/>
    <w:pPr>
      <w:spacing w:before="120" w:after="120"/>
      <w:jc w:val="left"/>
    </w:pPr>
    <w:rPr>
      <w:rFonts w:cs="Arial"/>
      <w:sz w:val="20"/>
      <w:szCs w:val="20"/>
      <w:u w:val="single"/>
    </w:rPr>
  </w:style>
  <w:style w:type="paragraph" w:customStyle="1" w:styleId="12">
    <w:name w:val="样式1"/>
    <w:basedOn w:val="a"/>
    <w:link w:val="1Char"/>
    <w:qFormat/>
    <w:rsid w:val="00301DFD"/>
    <w:pPr>
      <w:spacing w:before="240" w:after="240"/>
      <w:ind w:left="2518"/>
      <w:jc w:val="center"/>
      <w:outlineLvl w:val="1"/>
    </w:pPr>
    <w:rPr>
      <w:rFonts w:ascii="宋体" w:hAnsi="宋体"/>
      <w:b/>
      <w:bCs/>
      <w:sz w:val="28"/>
      <w:szCs w:val="28"/>
    </w:rPr>
  </w:style>
  <w:style w:type="character" w:styleId="af3">
    <w:name w:val="Hyperlink"/>
    <w:basedOn w:val="a0"/>
    <w:uiPriority w:val="99"/>
    <w:unhideWhenUsed/>
    <w:rsid w:val="00301DFD"/>
    <w:rPr>
      <w:color w:val="0000FF" w:themeColor="hyperlink"/>
      <w:u w:val="single"/>
    </w:rPr>
  </w:style>
  <w:style w:type="character" w:customStyle="1" w:styleId="1Char">
    <w:name w:val="样式1 Char"/>
    <w:basedOn w:val="a0"/>
    <w:link w:val="12"/>
    <w:rsid w:val="00301DFD"/>
    <w:rPr>
      <w:rFonts w:ascii="宋体" w:hAnsi="宋体"/>
      <w:b/>
      <w:bCs/>
      <w:sz w:val="28"/>
      <w:szCs w:val="28"/>
    </w:rPr>
  </w:style>
  <w:style w:type="paragraph" w:styleId="TOC4">
    <w:name w:val="toc 4"/>
    <w:basedOn w:val="a"/>
    <w:next w:val="a"/>
    <w:autoRedefine/>
    <w:uiPriority w:val="39"/>
    <w:unhideWhenUsed/>
    <w:rsid w:val="00F45510"/>
    <w:pPr>
      <w:ind w:leftChars="600" w:left="1260"/>
    </w:pPr>
  </w:style>
  <w:style w:type="paragraph" w:styleId="TOC5">
    <w:name w:val="toc 5"/>
    <w:basedOn w:val="a"/>
    <w:next w:val="a"/>
    <w:autoRedefine/>
    <w:uiPriority w:val="39"/>
    <w:unhideWhenUsed/>
    <w:rsid w:val="00F45510"/>
    <w:pPr>
      <w:ind w:leftChars="800" w:left="1680"/>
    </w:pPr>
  </w:style>
  <w:style w:type="paragraph" w:styleId="TOC6">
    <w:name w:val="toc 6"/>
    <w:basedOn w:val="a"/>
    <w:next w:val="a"/>
    <w:autoRedefine/>
    <w:uiPriority w:val="39"/>
    <w:unhideWhenUsed/>
    <w:rsid w:val="00F45510"/>
    <w:pPr>
      <w:ind w:leftChars="1000" w:left="2100"/>
    </w:pPr>
  </w:style>
  <w:style w:type="paragraph" w:styleId="TOC7">
    <w:name w:val="toc 7"/>
    <w:basedOn w:val="a"/>
    <w:next w:val="a"/>
    <w:autoRedefine/>
    <w:uiPriority w:val="39"/>
    <w:unhideWhenUsed/>
    <w:rsid w:val="00F45510"/>
    <w:pPr>
      <w:ind w:leftChars="1200" w:left="2520"/>
    </w:pPr>
  </w:style>
  <w:style w:type="paragraph" w:styleId="TOC8">
    <w:name w:val="toc 8"/>
    <w:basedOn w:val="a"/>
    <w:next w:val="a"/>
    <w:autoRedefine/>
    <w:uiPriority w:val="39"/>
    <w:unhideWhenUsed/>
    <w:rsid w:val="00F45510"/>
    <w:pPr>
      <w:ind w:leftChars="1400" w:left="2940"/>
    </w:pPr>
  </w:style>
  <w:style w:type="paragraph" w:styleId="TOC9">
    <w:name w:val="toc 9"/>
    <w:basedOn w:val="a"/>
    <w:next w:val="a"/>
    <w:autoRedefine/>
    <w:uiPriority w:val="39"/>
    <w:unhideWhenUsed/>
    <w:rsid w:val="00F45510"/>
    <w:pPr>
      <w:ind w:leftChars="1600" w:left="3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859271">
      <w:bodyDiv w:val="1"/>
      <w:marLeft w:val="0"/>
      <w:marRight w:val="0"/>
      <w:marTop w:val="0"/>
      <w:marBottom w:val="0"/>
      <w:divBdr>
        <w:top w:val="none" w:sz="0" w:space="0" w:color="auto"/>
        <w:left w:val="none" w:sz="0" w:space="0" w:color="auto"/>
        <w:bottom w:val="none" w:sz="0" w:space="0" w:color="auto"/>
        <w:right w:val="none" w:sz="0" w:space="0" w:color="auto"/>
      </w:divBdr>
    </w:div>
    <w:div w:id="261495786">
      <w:bodyDiv w:val="1"/>
      <w:marLeft w:val="0"/>
      <w:marRight w:val="0"/>
      <w:marTop w:val="0"/>
      <w:marBottom w:val="0"/>
      <w:divBdr>
        <w:top w:val="none" w:sz="0" w:space="0" w:color="auto"/>
        <w:left w:val="none" w:sz="0" w:space="0" w:color="auto"/>
        <w:bottom w:val="none" w:sz="0" w:space="0" w:color="auto"/>
        <w:right w:val="none" w:sz="0" w:space="0" w:color="auto"/>
      </w:divBdr>
    </w:div>
    <w:div w:id="278882170">
      <w:bodyDiv w:val="1"/>
      <w:marLeft w:val="0"/>
      <w:marRight w:val="0"/>
      <w:marTop w:val="0"/>
      <w:marBottom w:val="0"/>
      <w:divBdr>
        <w:top w:val="none" w:sz="0" w:space="0" w:color="auto"/>
        <w:left w:val="none" w:sz="0" w:space="0" w:color="auto"/>
        <w:bottom w:val="none" w:sz="0" w:space="0" w:color="auto"/>
        <w:right w:val="none" w:sz="0" w:space="0" w:color="auto"/>
      </w:divBdr>
    </w:div>
    <w:div w:id="619338161">
      <w:bodyDiv w:val="1"/>
      <w:marLeft w:val="0"/>
      <w:marRight w:val="0"/>
      <w:marTop w:val="0"/>
      <w:marBottom w:val="0"/>
      <w:divBdr>
        <w:top w:val="none" w:sz="0" w:space="0" w:color="auto"/>
        <w:left w:val="none" w:sz="0" w:space="0" w:color="auto"/>
        <w:bottom w:val="none" w:sz="0" w:space="0" w:color="auto"/>
        <w:right w:val="none" w:sz="0" w:space="0" w:color="auto"/>
      </w:divBdr>
    </w:div>
    <w:div w:id="631062993">
      <w:bodyDiv w:val="1"/>
      <w:marLeft w:val="0"/>
      <w:marRight w:val="0"/>
      <w:marTop w:val="0"/>
      <w:marBottom w:val="0"/>
      <w:divBdr>
        <w:top w:val="none" w:sz="0" w:space="0" w:color="auto"/>
        <w:left w:val="none" w:sz="0" w:space="0" w:color="auto"/>
        <w:bottom w:val="none" w:sz="0" w:space="0" w:color="auto"/>
        <w:right w:val="none" w:sz="0" w:space="0" w:color="auto"/>
      </w:divBdr>
    </w:div>
    <w:div w:id="696586965">
      <w:bodyDiv w:val="1"/>
      <w:marLeft w:val="0"/>
      <w:marRight w:val="0"/>
      <w:marTop w:val="0"/>
      <w:marBottom w:val="0"/>
      <w:divBdr>
        <w:top w:val="none" w:sz="0" w:space="0" w:color="auto"/>
        <w:left w:val="none" w:sz="0" w:space="0" w:color="auto"/>
        <w:bottom w:val="none" w:sz="0" w:space="0" w:color="auto"/>
        <w:right w:val="none" w:sz="0" w:space="0" w:color="auto"/>
      </w:divBdr>
    </w:div>
    <w:div w:id="925070062">
      <w:bodyDiv w:val="1"/>
      <w:marLeft w:val="0"/>
      <w:marRight w:val="0"/>
      <w:marTop w:val="0"/>
      <w:marBottom w:val="0"/>
      <w:divBdr>
        <w:top w:val="none" w:sz="0" w:space="0" w:color="auto"/>
        <w:left w:val="none" w:sz="0" w:space="0" w:color="auto"/>
        <w:bottom w:val="none" w:sz="0" w:space="0" w:color="auto"/>
        <w:right w:val="none" w:sz="0" w:space="0" w:color="auto"/>
      </w:divBdr>
    </w:div>
    <w:div w:id="1224607844">
      <w:bodyDiv w:val="1"/>
      <w:marLeft w:val="0"/>
      <w:marRight w:val="0"/>
      <w:marTop w:val="0"/>
      <w:marBottom w:val="0"/>
      <w:divBdr>
        <w:top w:val="none" w:sz="0" w:space="0" w:color="auto"/>
        <w:left w:val="none" w:sz="0" w:space="0" w:color="auto"/>
        <w:bottom w:val="none" w:sz="0" w:space="0" w:color="auto"/>
        <w:right w:val="none" w:sz="0" w:space="0" w:color="auto"/>
      </w:divBdr>
    </w:div>
    <w:div w:id="1579055019">
      <w:bodyDiv w:val="1"/>
      <w:marLeft w:val="0"/>
      <w:marRight w:val="0"/>
      <w:marTop w:val="0"/>
      <w:marBottom w:val="0"/>
      <w:divBdr>
        <w:top w:val="none" w:sz="0" w:space="0" w:color="auto"/>
        <w:left w:val="none" w:sz="0" w:space="0" w:color="auto"/>
        <w:bottom w:val="none" w:sz="0" w:space="0" w:color="auto"/>
        <w:right w:val="none" w:sz="0" w:space="0" w:color="auto"/>
      </w:divBdr>
    </w:div>
    <w:div w:id="167899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baike.baidu.com/view/348444.htm" TargetMode="External"/><Relationship Id="rId2" Type="http://schemas.openxmlformats.org/officeDocument/2006/relationships/numbering" Target="numbering.xml"/><Relationship Id="rId16" Type="http://schemas.openxmlformats.org/officeDocument/2006/relationships/hyperlink" Target="http://baike.baidu.com/view/3509304.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E71CDFC-12AD-43FA-9B87-04B4C4E21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1201</TotalTime>
  <Pages>1</Pages>
  <Words>12884</Words>
  <Characters>73439</Characters>
  <Application>Microsoft Office Word</Application>
  <DocSecurity>0</DocSecurity>
  <Lines>611</Lines>
  <Paragraphs>172</Paragraphs>
  <ScaleCrop>false</ScaleCrop>
  <Company>Lenovo (Beijing) Limited</Company>
  <LinksUpToDate>false</LinksUpToDate>
  <CharactersWithSpaces>86151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navy</dc:creator>
  <cp:keywords/>
  <dc:description/>
  <cp:lastModifiedBy>MI</cp:lastModifiedBy>
  <cp:revision>53</cp:revision>
  <cp:lastPrinted>2019-02-15T02:44:00Z</cp:lastPrinted>
  <dcterms:created xsi:type="dcterms:W3CDTF">2014-05-26T07:28:00Z</dcterms:created>
  <dcterms:modified xsi:type="dcterms:W3CDTF">2022-08-06T01:58:00Z</dcterms:modified>
</cp:coreProperties>
</file>